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89B4" w14:textId="77777777" w:rsidR="00615638" w:rsidRDefault="00615638">
      <w:r w:rsidRPr="00615638">
        <w:rPr>
          <w:b/>
          <w:bCs/>
        </w:rPr>
        <w:t>Agile</w:t>
      </w:r>
    </w:p>
    <w:p w14:paraId="3739DB17" w14:textId="2ABDADA6" w:rsidR="00391E02" w:rsidRDefault="00615638">
      <w:r>
        <w:t xml:space="preserve">Agile is a complete set of SDLC model </w:t>
      </w:r>
    </w:p>
    <w:p w14:paraId="70B047B3" w14:textId="608180C9" w:rsidR="00615638" w:rsidRDefault="00615638">
      <w:r w:rsidRPr="00615638">
        <w:drawing>
          <wp:inline distT="0" distB="0" distL="0" distR="0" wp14:anchorId="63368C57" wp14:editId="6CE4C822">
            <wp:extent cx="1803400" cy="1852140"/>
            <wp:effectExtent l="0" t="0" r="6350" b="0"/>
            <wp:docPr id="1549172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26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297" cy="18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6FD" w14:textId="5455D08D" w:rsidR="00615638" w:rsidRDefault="00615638">
      <w:r w:rsidRPr="00615638">
        <w:rPr>
          <w:b/>
          <w:bCs/>
        </w:rPr>
        <w:t>Sprint</w:t>
      </w:r>
      <w:r>
        <w:rPr>
          <w:b/>
          <w:bCs/>
        </w:rPr>
        <w:t xml:space="preserve"> – </w:t>
      </w:r>
      <w:r>
        <w:t xml:space="preserve">Parts of projects, projects are divided into multiple parts or modules. (minimal viable </w:t>
      </w:r>
      <w:proofErr w:type="gramStart"/>
      <w:r>
        <w:t>part )</w:t>
      </w:r>
      <w:proofErr w:type="gramEnd"/>
      <w:r>
        <w:t xml:space="preserve"> </w:t>
      </w:r>
    </w:p>
    <w:p w14:paraId="457CA0C2" w14:textId="6FA38016" w:rsidR="00615638" w:rsidRDefault="00615638">
      <w:r>
        <w:t xml:space="preserve">Duration of one sprint is maximum 2 or 3 week </w:t>
      </w:r>
    </w:p>
    <w:p w14:paraId="35E885C7" w14:textId="35713055" w:rsidR="00615638" w:rsidRDefault="00615638">
      <w:r>
        <w:t>All sprint working together but not affect one another</w:t>
      </w:r>
    </w:p>
    <w:p w14:paraId="16964C0D" w14:textId="0AE5F122" w:rsidR="00615638" w:rsidRPr="00615638" w:rsidRDefault="00615638">
      <w:r>
        <w:t xml:space="preserve">One sprint fully </w:t>
      </w:r>
      <w:proofErr w:type="gramStart"/>
      <w:r>
        <w:t>follow</w:t>
      </w:r>
      <w:proofErr w:type="gramEnd"/>
      <w:r>
        <w:t xml:space="preserve"> the SDLC process</w:t>
      </w:r>
    </w:p>
    <w:sectPr w:rsidR="00615638" w:rsidRPr="0061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38"/>
    <w:rsid w:val="00391E02"/>
    <w:rsid w:val="005054B4"/>
    <w:rsid w:val="00532C64"/>
    <w:rsid w:val="00615638"/>
    <w:rsid w:val="006761CF"/>
    <w:rsid w:val="0082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2995"/>
  <w15:chartTrackingRefBased/>
  <w15:docId w15:val="{6B536EBE-CF10-497E-BD37-CEB0F4B2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Maurya, Alok (Contractor)</dc:creator>
  <cp:keywords/>
  <dc:description/>
  <cp:lastModifiedBy>Maurya, Alok (Contractor)</cp:lastModifiedBy>
  <cp:revision>1</cp:revision>
  <dcterms:created xsi:type="dcterms:W3CDTF">2025-02-21T09:50:00Z</dcterms:created>
  <dcterms:modified xsi:type="dcterms:W3CDTF">2025-02-21T10:21:00Z</dcterms:modified>
</cp:coreProperties>
</file>