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The Role of Market Research in Shaping Healthcare Policy</w:t>
      </w:r>
      <w:r w:rsidDel="00000000" w:rsidR="00000000" w:rsidRPr="00000000">
        <w:rPr>
          <w:sz w:val="24"/>
          <w:szCs w:val="24"/>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In the rapidly evolving landscape of healthcare, the significance of</w:t>
      </w:r>
      <w:hyperlink r:id="rId6">
        <w:r w:rsidDel="00000000" w:rsidR="00000000" w:rsidRPr="00000000">
          <w:rPr>
            <w:sz w:val="24"/>
            <w:szCs w:val="24"/>
            <w:rtl w:val="0"/>
          </w:rPr>
          <w:t xml:space="preserve"> </w:t>
        </w:r>
      </w:hyperlink>
      <w:hyperlink r:id="rId7">
        <w:r w:rsidDel="00000000" w:rsidR="00000000" w:rsidRPr="00000000">
          <w:rPr>
            <w:color w:val="467886"/>
            <w:sz w:val="24"/>
            <w:szCs w:val="24"/>
            <w:u w:val="single"/>
            <w:rtl w:val="0"/>
          </w:rPr>
          <w:t xml:space="preserve">market research</w:t>
        </w:r>
      </w:hyperlink>
      <w:r w:rsidDel="00000000" w:rsidR="00000000" w:rsidRPr="00000000">
        <w:rPr>
          <w:sz w:val="24"/>
          <w:szCs w:val="24"/>
          <w:rtl w:val="0"/>
        </w:rPr>
        <w:t xml:space="preserve"> cannot be overstated. It plays a pivotal role in shaping healthcare policy by providing crucial insights into the needs, preferences, and behaviors of various stakeholders. This article explores how market research influences healthcare policy, ultimately improving public health outcomes.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Understanding Market Research in Healthcare</w:t>
      </w:r>
      <w:r w:rsidDel="00000000" w:rsidR="00000000" w:rsidRPr="00000000">
        <w:rPr>
          <w:sz w:val="24"/>
          <w:szCs w:val="24"/>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hyperlink r:id="rId8">
        <w:r w:rsidDel="00000000" w:rsidR="00000000" w:rsidRPr="00000000">
          <w:rPr>
            <w:color w:val="467886"/>
            <w:sz w:val="24"/>
            <w:szCs w:val="24"/>
            <w:u w:val="single"/>
            <w:rtl w:val="0"/>
          </w:rPr>
          <w:t xml:space="preserve">Market research in healthcare</w:t>
        </w:r>
      </w:hyperlink>
      <w:r w:rsidDel="00000000" w:rsidR="00000000" w:rsidRPr="00000000">
        <w:rPr>
          <w:sz w:val="24"/>
          <w:szCs w:val="24"/>
          <w:rtl w:val="0"/>
        </w:rPr>
        <w:t xml:space="preserve"> involves systematically collecting, analyzing, and interpreting data related to the healthcare market. This process includes understanding patient needs, evaluating the effectiveness of healthcare services, and analyzing market dynamics. By employing methodologies such as surveys, focus groups, and data analytics, market researchers gather critical information that helps policymakers design, implement, and evaluate healthcare policies.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Identifying Healthcare Needs and Gaps</w:t>
      </w:r>
      <w:r w:rsidDel="00000000" w:rsidR="00000000" w:rsidRPr="00000000">
        <w:rPr>
          <w:sz w:val="24"/>
          <w:szCs w:val="24"/>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One of the primary functions of market research is to identify unmet healthcare needs and gaps in service delivery. By conducting thorough needs assessments, researchers can pinpoint areas where healthcare services are lacking or where there is a significant demand for improvement. This information is crucial for policymakers to prioritize resource allocation and address the most pressing health issues within a community. For instance, market research may reveal a high prevalence of chronic diseases in a particular region, indicating the need for more targeted prevention and management programs. Policymakers can use these insights to develop initiatives focusing on early detection, patient education, and lifestyle interventions, thereby reducing the healthcare system's overall burden of chronic diseases.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Informing Evidence-Based Policy Decisions</w:t>
      </w:r>
      <w:r w:rsidDel="00000000" w:rsidR="00000000" w:rsidRPr="00000000">
        <w:rPr>
          <w:sz w:val="24"/>
          <w:szCs w:val="24"/>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Effective healthcare policies are grounded in robust evidence. Market research provides the empirical data needed to support policy decisions, ensuring they are based on real-world evidence rather than assumptions or anecdotal reports. For example, research on access to prenatal care, vaccination rates, and nutritional status has influenced policies to improve maternal and child health. By leveraging data from market research, policymakers can make informed decisions more likely to achieve desired health outcomes.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Supporting Innovation in Healthcare</w:t>
      </w:r>
      <w:r w:rsidDel="00000000" w:rsidR="00000000" w:rsidRPr="00000000">
        <w:rPr>
          <w:sz w:val="24"/>
          <w:szCs w:val="24"/>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Innovation is a key driver of progress in healthcare, leading to the development of new treatments, technologies, and care models. Market research supports innovation by providing insights into emerging trends, patient preferences, and market dynamics. This information helps policymakers create an enabling environment for innovation, fostering the adoption and diffusion of new healthcare solutions. For instance, market research can identify trends in telemedicine adoption, patient preferences for remote care, and barriers to technology use. Policymakers can use these insights to design policies that support the integration of telemedicine into healthcare systems, ensuring that patients have access to convenient and high-quality care.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Addressing Public Health Crises</w:t>
      </w:r>
      <w:r w:rsidDel="00000000" w:rsidR="00000000" w:rsidRPr="00000000">
        <w:rPr>
          <w:sz w:val="24"/>
          <w:szCs w:val="24"/>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Public health crises, such as pandemics, natural disasters, and outbreaks of infectious diseases, require swift and effective policy responses. Market research is instrumental in guiding these responses by providing real-time data on the spread of diseases, the effectiveness of interventions, and public perceptions and behaviors. During the COVID-19 pandemic, market research was critical in informing testing, vaccination, and social distancing policies. By tracking infection rates, vaccine uptake, and public attitudes toward preventive measures, researchers provided valuable insights that helped policymakers implement strategies to control the spread of the virus and protect public health.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Enhancing Health Equity</w:t>
      </w:r>
      <w:r w:rsidDel="00000000" w:rsidR="00000000" w:rsidRPr="00000000">
        <w:rPr>
          <w:sz w:val="24"/>
          <w:szCs w:val="24"/>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Market research also plays a crucial role in enhancing health equity by identifying disparities in healthcare access and outcomes among different population groups. By highlighting these disparities, market research enables policymakers to develop targeted interventions that address the specific needs of underserved communities, thereby promoting equitable healthcare access and outcomes.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Conclusion</w:t>
      </w:r>
      <w:r w:rsidDel="00000000" w:rsidR="00000000" w:rsidRPr="00000000">
        <w:rPr>
          <w:sz w:val="24"/>
          <w:szCs w:val="24"/>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Market research is an indispensable tool in developing and implementing healthcare policies. By providing data-driven insights into healthcare needs, preferences, and outcomes, market research enables policymakers to make informed decisions that improve public health. From identifying gaps in service delivery to evaluating policy impact, engaging stakeholders, supporting innovation, and addressing public health crises, market research plays a multifaceted role in shaping effective and equitable healthcare policies. As the healthcare landscape continues to evolve, the importance of market research in guiding policy decisions will only grow, ensuring that healthcare systems are responsive, resilient, and capable of meeting the needs of diverse populations </w:t>
      </w:r>
    </w:p>
    <w:p w:rsidR="00000000" w:rsidDel="00000000" w:rsidP="00000000" w:rsidRDefault="00000000" w:rsidRPr="00000000" w14:paraId="00000011">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grgonline.com/post/the-role-of-market-research-in-shaping-healthcare-policy" TargetMode="External"/><Relationship Id="rId7" Type="http://schemas.openxmlformats.org/officeDocument/2006/relationships/hyperlink" Target="https://www.grgonline.com/post/the-role-of-market-research-in-shaping-healthcare-policy" TargetMode="External"/><Relationship Id="rId8" Type="http://schemas.openxmlformats.org/officeDocument/2006/relationships/hyperlink" Target="https://www.grgonline.com/post/the-role-of-market-research-in-shaping-healthcare-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