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Scenario-Based Questions</w:t>
      </w:r>
    </w:p>
    <w:p>
      <w:pPr>
        <w:pStyle w:val="SubTitle"/>
        <w:jc w:val="center"/>
      </w:pPr>
      <w:r>
        <w:t>Continuous Integration (CI) with GitHub Actions, Runners, Docker, Docker Hub, GHCR, and Deployment</w:t>
      </w:r>
    </w:p>
    <w:p>
      <w:pPr>
        <w:jc w:val="center"/>
      </w:pPr>
      <w:r>
        <w:rPr>
          <w:i/>
          <w:color w:val="5A5A5A"/>
          <w:sz w:val="20"/>
        </w:rPr>
        <w:t>Prepared for classroom discussion, assignment, practical viva, and long-answer examination</w:t>
      </w:r>
    </w:p>
    <w:p>
      <w:pPr>
        <w:spacing w:after="80"/>
      </w:pPr>
      <w:r>
        <w:rPr>
          <w:b/>
          <w:color w:val="1F4E79"/>
          <w:sz w:val="24"/>
        </w:rPr>
        <w:t>Syllabus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type="dxa" w:w="4968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Topics Covered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Workflow automation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Events, triggers, workflow directory structure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Core components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Workflows, jobs, steps, actions, runners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Workflow triggers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push, pull_request, schedule, manual workflow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Advanced workflows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Matrix strategies, caching, multi-job dependencies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Runners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GitHub-hosted runners, self-hosted runners, runner security and management</w:t>
            </w:r>
          </w:p>
        </w:tc>
      </w:tr>
      <w:tr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Docker integration</w:t>
            </w:r>
          </w:p>
        </w:tc>
        <w:tc>
          <w:tcPr>
            <w:tcW w:type="dxa" w:w="49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0"/>
            </w:pPr>
            <w:r>
              <w:rPr>
                <w:sz w:val="20"/>
              </w:rPr>
              <w:t>Build Docker images, push to Docker Hub/GHCR, deploy to servers/cloud</w:t>
            </w:r>
          </w:p>
        </w:tc>
      </w:tr>
    </w:tbl>
    <w:p/>
    <w:p>
      <w:pPr>
        <w:pStyle w:val="QuestionHeading"/>
        <w:keepNext/>
      </w:pPr>
      <w:r>
        <w:t>Q1. Workflow Automation Scenario</w:t>
      </w:r>
    </w:p>
    <w:p>
      <w:pPr>
        <w:spacing w:after="60"/>
      </w:pPr>
      <w:r>
        <w:rPr>
          <w:b/>
        </w:rPr>
        <w:t xml:space="preserve">Scenario: </w:t>
      </w:r>
      <w:r>
        <w:t>A software company is developing a web application using GitHub. The development team wants every code change pushed to the main branch to automatically trigger testing and build processes.</w:t>
      </w:r>
    </w:p>
    <w:p>
      <w:pPr>
        <w:spacing w:after="240"/>
      </w:pPr>
      <w:r>
        <w:rPr>
          <w:b/>
        </w:rPr>
        <w:t xml:space="preserve">Question: </w:t>
      </w:r>
      <w:r>
        <w:t>Design a GitHub Actions workflow approach for this scenario. Explain the role of workflows, events, jobs, steps, and actions in automating this process.</w:t>
      </w:r>
    </w:p>
    <w:p>
      <w:pPr>
        <w:pStyle w:val="QuestionHeading"/>
        <w:keepNext/>
      </w:pPr>
      <w:r>
        <w:t>Q2. Trigger Selection Scenario</w:t>
      </w:r>
    </w:p>
    <w:p>
      <w:pPr>
        <w:spacing w:after="60"/>
      </w:pPr>
      <w:r>
        <w:rPr>
          <w:b/>
        </w:rPr>
        <w:t xml:space="preserve">Scenario: </w:t>
      </w:r>
      <w:r>
        <w:t>A team wants different GitHub Actions workflows for different situations: run tests when code is pushed, run code review checks when a pull request is created, run security scanning every Sunday night, and allow the DevOps engineer to manually deploy the application.</w:t>
      </w:r>
    </w:p>
    <w:p>
      <w:pPr>
        <w:spacing w:after="240"/>
      </w:pPr>
      <w:r>
        <w:rPr>
          <w:b/>
        </w:rPr>
        <w:t xml:space="preserve">Question: </w:t>
      </w:r>
      <w:r>
        <w:t>Which GitHub Actions triggers should be used for each requirement? Justify your answer with suitable workflow trigger names.</w:t>
      </w:r>
    </w:p>
    <w:p>
      <w:pPr>
        <w:pStyle w:val="QuestionHeading"/>
        <w:keepNext/>
      </w:pPr>
      <w:r>
        <w:t>Q3. Workflow Directory Structure Scenario</w:t>
      </w:r>
    </w:p>
    <w:p>
      <w:pPr>
        <w:spacing w:after="60"/>
      </w:pPr>
      <w:r>
        <w:rPr>
          <w:b/>
        </w:rPr>
        <w:t xml:space="preserve">Scenario: </w:t>
      </w:r>
      <w:r>
        <w:t>A new developer has created a GitHub Actions workflow file directly in the project root folder, but the workflow is not visible in the GitHub Actions tab.</w:t>
      </w:r>
    </w:p>
    <w:p>
      <w:pPr>
        <w:spacing w:after="240"/>
      </w:pPr>
      <w:r>
        <w:rPr>
          <w:b/>
        </w:rPr>
        <w:t xml:space="preserve">Question: </w:t>
      </w:r>
      <w:r>
        <w:t>Identify the possible mistake. Explain the correct directory structure and file format required for GitHub Actions workflows.</w:t>
      </w:r>
    </w:p>
    <w:p>
      <w:pPr>
        <w:pStyle w:val="QuestionHeading"/>
        <w:keepNext/>
      </w:pPr>
      <w:r>
        <w:t>Q4. Jobs and Steps Scenario</w:t>
      </w:r>
    </w:p>
    <w:p>
      <w:pPr>
        <w:spacing w:after="60"/>
      </w:pPr>
      <w:r>
        <w:rPr>
          <w:b/>
        </w:rPr>
        <w:t xml:space="preserve">Scenario: </w:t>
      </w:r>
      <w:r>
        <w:t>A Node.js project needs the following CI pipeline: checkout source code, install Node.js, install dependencies, run tests, and build the application.</w:t>
      </w:r>
    </w:p>
    <w:p>
      <w:pPr>
        <w:spacing w:after="240"/>
      </w:pPr>
      <w:r>
        <w:rPr>
          <w:b/>
        </w:rPr>
        <w:t xml:space="preserve">Question: </w:t>
      </w:r>
      <w:r>
        <w:t>Explain how this can be divided into jobs and steps in GitHub Actions. Also mention which marketplace action can be used to checkout the code.</w:t>
      </w:r>
    </w:p>
    <w:p>
      <w:pPr>
        <w:pStyle w:val="QuestionHeading"/>
        <w:keepNext/>
      </w:pPr>
      <w:r>
        <w:t>Q5. Matrix Strategy Scenario</w:t>
      </w:r>
    </w:p>
    <w:p>
      <w:pPr>
        <w:spacing w:after="60"/>
      </w:pPr>
      <w:r>
        <w:rPr>
          <w:b/>
        </w:rPr>
        <w:t xml:space="preserve">Scenario: </w:t>
      </w:r>
      <w:r>
        <w:t>A Python application must be tested on multiple Python versions: 3.9, 3.10, 3.11, and 3.12. The team does not want to write separate jobs for each version.</w:t>
      </w:r>
    </w:p>
    <w:p>
      <w:pPr>
        <w:spacing w:after="240"/>
      </w:pPr>
      <w:r>
        <w:rPr>
          <w:b/>
        </w:rPr>
        <w:t xml:space="preserve">Question: </w:t>
      </w:r>
      <w:r>
        <w:t>How can matrix strategy be used in GitHub Actions for this case? Explain the advantage of using a matrix strategy in CI.</w:t>
      </w:r>
    </w:p>
    <w:p>
      <w:pPr>
        <w:pStyle w:val="QuestionHeading"/>
        <w:keepNext/>
      </w:pPr>
      <w:r>
        <w:t>Q6. Caching Scenario</w:t>
      </w:r>
    </w:p>
    <w:p>
      <w:pPr>
        <w:spacing w:after="60"/>
      </w:pPr>
      <w:r>
        <w:rPr>
          <w:b/>
        </w:rPr>
        <w:t xml:space="preserve">Scenario: </w:t>
      </w:r>
      <w:r>
        <w:t>A JavaScript project takes too much time during CI because dependencies are installed from the beginning in every workflow run.</w:t>
      </w:r>
    </w:p>
    <w:p>
      <w:pPr>
        <w:spacing w:after="240"/>
      </w:pPr>
      <w:r>
        <w:rPr>
          <w:b/>
        </w:rPr>
        <w:t xml:space="preserve">Question: </w:t>
      </w:r>
      <w:r>
        <w:t>Suggest how caching can improve the build speed. Explain what type of files or folders can be cached and why caching is useful in GitHub Actions.</w:t>
      </w:r>
    </w:p>
    <w:p>
      <w:pPr>
        <w:pStyle w:val="QuestionHeading"/>
        <w:keepNext/>
      </w:pPr>
      <w:r>
        <w:t>Q7. Multi-Job Workflow Scenario</w:t>
      </w:r>
    </w:p>
    <w:p>
      <w:pPr>
        <w:spacing w:after="60"/>
      </w:pPr>
      <w:r>
        <w:rPr>
          <w:b/>
        </w:rPr>
        <w:t xml:space="preserve">Scenario: </w:t>
      </w:r>
      <w:r>
        <w:t>A company wants a CI/CD pipeline with three jobs: run unit tests, build Docker image, and deploy application to a cloud server. The deployment should happen only if testing and Docker image build are successful.</w:t>
      </w:r>
    </w:p>
    <w:p>
      <w:pPr>
        <w:spacing w:after="240"/>
      </w:pPr>
      <w:r>
        <w:rPr>
          <w:b/>
        </w:rPr>
        <w:t xml:space="preserve">Question: </w:t>
      </w:r>
      <w:r>
        <w:t>Design the logical flow of this multi-job workflow. Explain how job dependency can be managed in GitHub Actions.</w:t>
      </w:r>
    </w:p>
    <w:p>
      <w:pPr>
        <w:pStyle w:val="QuestionHeading"/>
        <w:keepNext/>
      </w:pPr>
      <w:r>
        <w:t>Q8. Runner Selection Scenario</w:t>
      </w:r>
    </w:p>
    <w:p>
      <w:pPr>
        <w:spacing w:after="60"/>
      </w:pPr>
      <w:r>
        <w:rPr>
          <w:b/>
        </w:rPr>
        <w:t xml:space="preserve">Scenario: </w:t>
      </w:r>
      <w:r>
        <w:t>A company is deciding whether to use GitHub-hosted runners or self-hosted runners. Their project requires special software, high computing resources, and access to an internal private server.</w:t>
      </w:r>
    </w:p>
    <w:p>
      <w:pPr>
        <w:spacing w:after="240"/>
      </w:pPr>
      <w:r>
        <w:rPr>
          <w:b/>
        </w:rPr>
        <w:t xml:space="preserve">Question: </w:t>
      </w:r>
      <w:r>
        <w:t>Which type of runner should be preferred and why? Also explain two security precautions required while using self-hosted runners.</w:t>
      </w:r>
    </w:p>
    <w:p>
      <w:pPr>
        <w:pStyle w:val="QuestionHeading"/>
        <w:keepNext/>
      </w:pPr>
      <w:r>
        <w:t>Q9. Docker Image Build and Push Scenario</w:t>
      </w:r>
    </w:p>
    <w:p>
      <w:pPr>
        <w:spacing w:after="60"/>
      </w:pPr>
      <w:r>
        <w:rPr>
          <w:b/>
        </w:rPr>
        <w:t xml:space="preserve">Scenario: </w:t>
      </w:r>
      <w:r>
        <w:t>A DevOps team wants GitHub Actions to automatically build a Docker image whenever code is pushed to the main branch and then push the image to Docker Hub.</w:t>
      </w:r>
    </w:p>
    <w:p>
      <w:pPr>
        <w:spacing w:after="240"/>
      </w:pPr>
      <w:r>
        <w:rPr>
          <w:b/>
        </w:rPr>
        <w:t xml:space="preserve">Question: </w:t>
      </w:r>
      <w:r>
        <w:t>Explain the steps required in the GitHub Actions workflow. Mention how Docker Hub credentials should be handled securely.</w:t>
      </w:r>
    </w:p>
    <w:p>
      <w:pPr>
        <w:pStyle w:val="QuestionHeading"/>
        <w:keepNext/>
      </w:pPr>
      <w:r>
        <w:t>Q10. GHCR and Deployment Scenario</w:t>
      </w:r>
    </w:p>
    <w:p>
      <w:pPr>
        <w:spacing w:after="60"/>
      </w:pPr>
      <w:r>
        <w:rPr>
          <w:b/>
        </w:rPr>
        <w:t xml:space="preserve">Scenario: </w:t>
      </w:r>
      <w:r>
        <w:t>An organization wants to store Docker images in GitHub Container Registry instead of Docker Hub. After pushing the image to GHCR, the application should be deployed to a remote cloud server.</w:t>
      </w:r>
    </w:p>
    <w:p>
      <w:pPr>
        <w:spacing w:after="240"/>
      </w:pPr>
      <w:r>
        <w:rPr>
          <w:b/>
        </w:rPr>
        <w:t xml:space="preserve">Question: </w:t>
      </w:r>
      <w:r>
        <w:t>Explain how GitHub Actions can be used to build the Docker image, push it to GHCR, and deploy it to a server/cloud environment. Also explain the role of secrets in this process.</w:t>
      </w:r>
    </w:p>
    <w:p>
      <w:pPr>
        <w:jc w:val="center"/>
      </w:pPr>
      <w:r>
        <w:rPr>
          <w:b/>
          <w:color w:val="1F4E79"/>
        </w:rPr>
        <w:t>End of Questions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Scenario-Based Questions | Continuous Integration with GitHub Actions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Calibri" w:hAnsi="Calibri" w:eastAsia="Calibri"/>
      <w:b/>
      <w:color w:val="1F4E79"/>
      <w:sz w:val="40"/>
    </w:rPr>
  </w:style>
  <w:style w:type="paragraph" w:customStyle="1" w:styleId="SubTitle">
    <w:name w:val="SubTitle"/>
    <w:rPr>
      <w:rFonts w:ascii="Calibri" w:hAnsi="Calibri" w:eastAsia="Calibri"/>
      <w:b w:val="0"/>
      <w:color w:val="555555"/>
      <w:sz w:val="24"/>
    </w:rPr>
  </w:style>
  <w:style w:type="paragraph" w:customStyle="1" w:styleId="QuestionHeading">
    <w:name w:val="QuestionHeading"/>
    <w:rPr>
      <w:rFonts w:ascii="Calibri" w:hAnsi="Calibri" w:eastAsia="Calibri"/>
      <w:b/>
      <w:color w:val="1F4E7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