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34343"/>
          <w:sz w:val="82"/>
          <w:szCs w:val="82"/>
        </w:rPr>
      </w:pPr>
      <w:r w:rsidDel="00000000" w:rsidR="00000000" w:rsidRPr="00000000">
        <w:rPr>
          <w:b w:val="1"/>
          <w:color w:val="434343"/>
          <w:sz w:val="82"/>
          <w:szCs w:val="82"/>
          <w:rtl w:val="0"/>
        </w:rPr>
        <w:t xml:space="preserve">Akinola 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Fullstack web developer  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Email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timivictor565@gmail.com</w:t>
        </w:r>
      </w:hyperlink>
      <w:r w:rsidDel="00000000" w:rsidR="00000000" w:rsidRPr="00000000">
        <w:rPr>
          <w:color w:val="434343"/>
          <w:rtl w:val="0"/>
        </w:rPr>
        <w:t xml:space="preserve"> || Portfolio: [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https://beamish-lollipop-c9fab0.netlify.app/</w:t>
        </w:r>
      </w:hyperlink>
      <w:r w:rsidDel="00000000" w:rsidR="00000000" w:rsidRPr="00000000">
        <w:rPr>
          <w:color w:val="434343"/>
          <w:rtl w:val="0"/>
        </w:rPr>
        <w:t xml:space="preserve">] </w:t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Phone: 08108371555 || LinkedIn: [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https://www.linkedin.com/in/victor-akinola-27a33b320</w:t>
        </w:r>
      </w:hyperlink>
      <w:r w:rsidDel="00000000" w:rsidR="00000000" w:rsidRPr="00000000">
        <w:rPr>
          <w:color w:val="434343"/>
          <w:rtl w:val="0"/>
        </w:rPr>
        <w:t xml:space="preserve">]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Victor is an experienced Fullstack web developer with one year of experience and has a strong passion for web development and a keen ability to understand customer needs. Possessing a solid foundation in HTML5, CSS, JAVASCRIPT, PYTHON and proficient in leading cross-functional teams. Seeking a challenging role to apply my skills and contribute to the success of innovative products.</w:t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Languages: HTML5, CSS, 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Frameworks: Reactjs, BootStrap5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Others: Redux, Git and Github</w:t>
      </w:r>
    </w:p>
    <w:p w:rsidR="00000000" w:rsidDel="00000000" w:rsidP="00000000" w:rsidRDefault="00000000" w:rsidRPr="00000000" w14:paraId="0000000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Backend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Languages: python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Frameworks: Django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Others: Rest APIs,  Heroku AWS, MySQL</w:t>
      </w:r>
    </w:p>
    <w:p w:rsidR="00000000" w:rsidDel="00000000" w:rsidP="00000000" w:rsidRDefault="00000000" w:rsidRPr="00000000" w14:paraId="00000013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Logical Thinking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Problem Solving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Time Management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Strong communication and interpersonal skills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Team Work</w:t>
      </w:r>
    </w:p>
    <w:p w:rsidR="00000000" w:rsidDel="00000000" w:rsidP="00000000" w:rsidRDefault="00000000" w:rsidRPr="00000000" w14:paraId="0000001B">
      <w:pPr>
        <w:ind w:left="0" w:firstLine="0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Torilo Academy</w:t>
        <w:tab/>
        <w:tab/>
        <w:tab/>
        <w:tab/>
        <w:tab/>
        <w:tab/>
        <w:t xml:space="preserve">December 2023 - March 2024</w:t>
      </w:r>
    </w:p>
    <w:p w:rsidR="00000000" w:rsidDel="00000000" w:rsidP="00000000" w:rsidRDefault="00000000" w:rsidRPr="00000000" w14:paraId="0000001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Web developer Training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Completed an intensive 4-month software development training program.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Developed a strong understanding of web app principles and methodologies.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Gained practical experience in building web-apps.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Collaborated with fellow students on group web development projects.</w:t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Education &amp; Certifications</w:t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Education</w:t>
        <w:tab/>
      </w:r>
      <w:r w:rsidDel="00000000" w:rsidR="00000000" w:rsidRPr="00000000">
        <w:rPr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434343"/>
          <w:rtl w:val="0"/>
        </w:rPr>
        <w:t xml:space="preserve">UnderGraduate</w:t>
        <w:tab/>
        <w:tab/>
        <w:tab/>
        <w:tab/>
        <w:tab/>
        <w:tab/>
        <w:tab/>
        <w:t xml:space="preserve">October 2023 -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Web Developer Certification </w:t>
        <w:tab/>
      </w:r>
      <w:r w:rsidDel="00000000" w:rsidR="00000000" w:rsidRPr="00000000">
        <w:rPr>
          <w:color w:val="434343"/>
          <w:rtl w:val="0"/>
        </w:rPr>
        <w:tab/>
        <w:tab/>
        <w:tab/>
        <w:tab/>
      </w:r>
      <w:r w:rsidDel="00000000" w:rsidR="00000000" w:rsidRPr="00000000">
        <w:rPr>
          <w:color w:val="434343"/>
          <w:u w:val="single"/>
          <w:rtl w:val="0"/>
        </w:rPr>
        <w:t xml:space="preserve">View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Torilo Academy</w:t>
        <w:tab/>
        <w:tab/>
        <w:tab/>
        <w:tab/>
        <w:tab/>
        <w:tab/>
        <w:tab/>
        <w:tab/>
        <w:t xml:space="preserve">November 2024</w:t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1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Project Name</w:t>
      </w:r>
      <w:r w:rsidDel="00000000" w:rsidR="00000000" w:rsidRPr="00000000">
        <w:rPr>
          <w:color w:val="434343"/>
          <w:rtl w:val="0"/>
        </w:rPr>
        <w:t xml:space="preserve">: GetChange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Project Aim</w:t>
      </w:r>
      <w:r w:rsidDel="00000000" w:rsidR="00000000" w:rsidRPr="00000000">
        <w:rPr>
          <w:color w:val="434343"/>
          <w:rtl w:val="0"/>
        </w:rPr>
        <w:t xml:space="preserve">: To implement a robust and maintainable data flow architecture within the "GetChange"  React application utilizing Redux for centralized state management and predictable data handling.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Project Link</w:t>
      </w:r>
      <w:r w:rsidDel="00000000" w:rsidR="00000000" w:rsidRPr="00000000">
        <w:rPr>
          <w:color w:val="434343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https://victorboyapi.netlify.app/products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GitHub Link:</w:t>
      </w:r>
      <w:r w:rsidDel="00000000" w:rsidR="00000000" w:rsidRPr="00000000">
        <w:rPr>
          <w:color w:val="434343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https://github.com/Alphaboy20023/Api-mainTask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</w:t>
      </w:r>
      <w:r w:rsidDel="00000000" w:rsidR="00000000" w:rsidRPr="00000000">
        <w:rPr>
          <w:b w:val="1"/>
          <w:color w:val="434343"/>
          <w:rtl w:val="0"/>
        </w:rPr>
        <w:t xml:space="preserve"> 2.</w:t>
      </w:r>
      <w:r w:rsidDel="00000000" w:rsidR="00000000" w:rsidRPr="00000000">
        <w:rPr>
          <w:color w:val="434343"/>
          <w:rtl w:val="0"/>
        </w:rPr>
        <w:tab/>
      </w:r>
      <w:r w:rsidDel="00000000" w:rsidR="00000000" w:rsidRPr="00000000">
        <w:rPr>
          <w:b w:val="1"/>
          <w:color w:val="434343"/>
          <w:u w:val="single"/>
          <w:rtl w:val="0"/>
        </w:rPr>
        <w:t xml:space="preserve">Project Name: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Fintech App (Backend Only)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color w:val="434343"/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Project Aim: </w:t>
      </w:r>
      <w:r w:rsidDel="00000000" w:rsidR="00000000" w:rsidRPr="00000000">
        <w:rPr>
          <w:color w:val="434343"/>
          <w:rtl w:val="0"/>
        </w:rPr>
        <w:t xml:space="preserve">To develop a scalable Fintech backend system using the Django framework, featuring well-defined API endpoints and Django serializers for structured API data handling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color w:val="434343"/>
          <w:u w:val="none"/>
        </w:rPr>
      </w:pPr>
      <w:r w:rsidDel="00000000" w:rsidR="00000000" w:rsidRPr="00000000">
        <w:rPr>
          <w:b w:val="1"/>
          <w:color w:val="434343"/>
          <w:rtl w:val="0"/>
        </w:rPr>
        <w:t xml:space="preserve">GitHub Link: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https://github.com/Alphaboy20023/Fintech</w:t>
        </w:r>
      </w:hyperlink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3A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products" TargetMode="External"/><Relationship Id="rId10" Type="http://schemas.openxmlformats.org/officeDocument/2006/relationships/hyperlink" Target="http://localhost:3000/products" TargetMode="External"/><Relationship Id="rId13" Type="http://schemas.openxmlformats.org/officeDocument/2006/relationships/hyperlink" Target="https://github.com/Alphaboy20023/Api-mainTask" TargetMode="External"/><Relationship Id="rId12" Type="http://schemas.openxmlformats.org/officeDocument/2006/relationships/hyperlink" Target="https://victorboyapi.netlify.app/produ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victor-akinola-27a33b320/" TargetMode="External"/><Relationship Id="rId14" Type="http://schemas.openxmlformats.org/officeDocument/2006/relationships/hyperlink" Target="https://github.com/Alphaboy20023/Finte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imivictor565@gmail.com" TargetMode="External"/><Relationship Id="rId8" Type="http://schemas.openxmlformats.org/officeDocument/2006/relationships/hyperlink" Target="https://beamish-lollipop-c9fab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sQP7Ks6ljjT2GQMygGGj5Sxhw==">CgMxLjA4AHIhMW9ucjZ1Z3VtaDAxUk45MHRvajJGaFFlNEswQm1xQmNG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