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6fxmim26vf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color w:val="2e75b5"/>
          <w:sz w:val="26"/>
          <w:szCs w:val="26"/>
        </w:rPr>
      </w:pPr>
      <w:bookmarkStart w:colFirst="0" w:colLast="0" w:name="_heading=h.gug6qjnf717x" w:id="1"/>
      <w:bookmarkEnd w:id="1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Cristopher Leonardo Hernandez Calderon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1jur84pkr7m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7.26562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Software: Diseñar, desarrollar e implementar soluciones de software y aplicaciones web/móviles aplicando estándares y lenguajes de programación.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buenas ideas para estructurar proyectos y sé cómo implementarlas de forma funcional, aunque aún requiero consolidar ciertos estándares de arquitectura y código avanzado. </w:t>
            </w:r>
          </w:p>
        </w:tc>
      </w:tr>
      <w:tr>
        <w:trPr>
          <w:cantSplit w:val="0"/>
          <w:trHeight w:val="3672.53906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e Ingeniería de Requisitos: Analizar necesidades del usuario y definir requerimientos técnicos para la arquitectura de sistemas.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para abstraer necesidades del cliente, modelar procesos y documentar requerimientos funcionales y no funcionales.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Datos: Diseñar, implementar y gestionar bases de datos relacionales y no relacionales garantizando integridad y rendimiento.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área que más me cuesta trabajo; conozco los conceptos más básicos, pero me resulta complejo estructurar consultas avanzadas, modelar relaciones e interpretar esquemas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Informáticos: Planificar, estimar y evaluar proyectos de software aplicando metodologías ágiles (Scrum) y estándares de la industria.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y dinámicas de proyectos e iteraciones, pero requiero más práctica en estimación de costes, riesgos y liderazgo de equipos.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Calidad, Seguridad y Despliegue (DevOps/Cloud): Integrar estándares de ciberseguridad, pruebas de software e infraestructura Cloud.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buenas prácticas de pruebas unitarias y nociones de despliegue Cloud/DevOps, pero aún necesito reforzar aspectos avanzados de seguridad e integración continua.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y Pensamiento Crítico: Resolver problemas complejos de forma colaborativa en entornos interdisciplinarios.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capacidad de comunicación, adaptabilidad y resolución analítica de problemas en proyectos grupales.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MDGxJICvR9ZHDsmoKFVy3xJTQ==">CgMxLjAyDmguaTZmeG1pbTI2dmYyMg5oLmd1ZzZxam5mNzE3eDIOaC52MWp1cjg0cGtyN204AHIhMXBjRE1FVlJBU0REZTVKcHo0dVRNMXdQNm1DMXN0ZnZV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