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1D17E1" w14:paraId="465F7684" wp14:textId="6862ED7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A1D17E1" w:rsidR="0A1D1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xmlns:wp14="http://schemas.microsoft.com/office/word/2010/wordml" w:rsidP="0A1D17E1" w14:paraId="13ED368A" wp14:textId="1A751E8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A1D17E1" w:rsidR="0A1D1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“КАЗАНСКИЙ (ПРИВОЛЖСКИЙ) ФЕДЕРАЛЬНЫЙ УНИВЕРСИТЕТ”</w:t>
      </w:r>
    </w:p>
    <w:p xmlns:wp14="http://schemas.microsoft.com/office/word/2010/wordml" w:rsidP="0A1D17E1" w14:paraId="08814D9B" wp14:textId="32C36DD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A1D17E1" w:rsidR="0A1D1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ИНСТИТУТ ИНФОРМАЦИОННЫХ ТЕХНОЛОГИЙ И ИНТЕЛЕКТУАЛЬНЫХ СИСТЕМ</w:t>
      </w:r>
    </w:p>
    <w:p xmlns:wp14="http://schemas.microsoft.com/office/word/2010/wordml" w:rsidP="0A1D17E1" w14:paraId="406E3924" wp14:textId="1FBE251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1D17E1" w14:paraId="1034E279" wp14:textId="359D231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1D17E1" w14:paraId="421F4A28" wp14:textId="679FC4B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1D17E1" w14:paraId="32D343A4" wp14:textId="1B41528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1D17E1" w:rsidR="0A1D1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ОТЧЁТ ПО АЛГОРИТМУ</w:t>
      </w:r>
    </w:p>
    <w:p xmlns:wp14="http://schemas.microsoft.com/office/word/2010/wordml" w:rsidP="0A1D17E1" w14:paraId="65F1AE8B" wp14:textId="72CC26D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A1D17E1" w:rsidR="0A1D1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A1D17E1" w:rsidR="0A1D17E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“Проверка принадлежности точки выпуклому многоугольнику за логарифмическое время”</w:t>
      </w:r>
    </w:p>
    <w:p xmlns:wp14="http://schemas.microsoft.com/office/word/2010/wordml" w:rsidP="0A1D17E1" w14:paraId="7AA3ED5F" wp14:textId="04EE3AE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1D17E1" w14:paraId="17BBC26F" wp14:textId="6697B2F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1D17E1" w14:paraId="32CBA4DF" wp14:textId="32F4832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1D17E1" w14:paraId="0EFB1229" wp14:textId="4B211F1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1D17E1" w14:paraId="3E8B48DA" wp14:textId="23FF109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1D17E1" w14:paraId="0085850E" wp14:textId="60C4E7D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1D17E1" w14:paraId="7E8D9371" wp14:textId="3A2A4F5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1D17E1" w14:paraId="66E487C1" wp14:textId="422F555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1D17E1" w14:paraId="323791EA" wp14:textId="4E519621">
      <w:pPr>
        <w:spacing w:after="160" w:line="259" w:lineRule="auto"/>
        <w:ind w:left="708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1D17E1" w:rsidR="0A1D1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Выполнила: Юмадилова Алсу, гр. 11-002</w:t>
      </w:r>
    </w:p>
    <w:p xmlns:wp14="http://schemas.microsoft.com/office/word/2010/wordml" w:rsidP="0A1D17E1" w14:paraId="6A5403EA" wp14:textId="0D0F99FA">
      <w:pPr>
        <w:spacing w:after="160" w:line="259" w:lineRule="auto"/>
        <w:ind w:left="708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1D17E1" w14:paraId="770733EC" wp14:textId="240589E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1D17E1" w14:paraId="79D3ED90" wp14:textId="56BCA57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1D17E1" w14:paraId="2F107100" wp14:textId="7EB5558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1D17E1" w14:paraId="7FB48C93" wp14:textId="518A141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A1D17E1" w:rsidR="0A1D1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г.Казань</w:t>
      </w:r>
    </w:p>
    <w:p xmlns:wp14="http://schemas.microsoft.com/office/word/2010/wordml" w:rsidP="0A1D17E1" w14:paraId="3A154780" wp14:textId="7EAEE43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A1D17E1" w:rsidR="0A1D1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2021</w:t>
      </w:r>
    </w:p>
    <w:p xmlns:wp14="http://schemas.microsoft.com/office/word/2010/wordml" w:rsidP="0A1D17E1" w14:paraId="501817AE" wp14:textId="5C96253A">
      <w:pPr>
        <w:pStyle w:val="Normal"/>
      </w:pPr>
    </w:p>
    <w:p w:rsidR="0A1D17E1" w:rsidP="0A1D17E1" w:rsidRDefault="0A1D17E1" w14:paraId="51889422" w14:textId="6F003256">
      <w:pPr>
        <w:pStyle w:val="Normal"/>
      </w:pPr>
    </w:p>
    <w:p w:rsidR="0A1D17E1" w:rsidP="0A1D17E1" w:rsidRDefault="0A1D17E1" w14:paraId="68DB3FDB" w14:textId="7FDCEC20">
      <w:pPr>
        <w:pStyle w:val="Normal"/>
      </w:pPr>
    </w:p>
    <w:p w:rsidR="0A1D17E1" w:rsidP="0A1D17E1" w:rsidRDefault="0A1D17E1" w14:paraId="60E5F4B4" w14:textId="611E76EF">
      <w:pPr>
        <w:pStyle w:val="Normal"/>
      </w:pPr>
    </w:p>
    <w:p w:rsidR="52F5560B" w:rsidP="52F5560B" w:rsidRDefault="52F5560B" w14:paraId="2207FC99" w14:textId="3490D7E3">
      <w:pPr>
        <w:pStyle w:val="Normal"/>
      </w:pPr>
    </w:p>
    <w:p w:rsidR="15AE925F" w:rsidP="52F5560B" w:rsidRDefault="15AE925F" w14:paraId="116C8DFC" w14:textId="46623410">
      <w:pPr>
        <w:pStyle w:val="Normal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52F5560B" w:rsidR="52F5560B">
        <w:rPr>
          <w:rFonts w:ascii="Arial" w:hAnsi="Arial" w:eastAsia="Arial" w:cs="Arial"/>
          <w:b w:val="1"/>
          <w:bCs w:val="1"/>
          <w:sz w:val="24"/>
          <w:szCs w:val="24"/>
        </w:rPr>
        <w:t>1) Название алгоритма:</w:t>
      </w:r>
      <w:r w:rsidRPr="52F5560B" w:rsidR="52F5560B">
        <w:rPr>
          <w:rFonts w:ascii="Arial" w:hAnsi="Arial" w:eastAsia="Arial" w:cs="Arial"/>
        </w:rPr>
        <w:t xml:space="preserve"> </w:t>
      </w:r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Проверка принадлежности точки выпуклому многоугольнику за логарифмическое время </w:t>
      </w:r>
      <w:r w:rsidRPr="52F5560B" w:rsidR="52F5560B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15AE925F" w:rsidP="52F5560B" w:rsidRDefault="15AE925F" w14:paraId="65A19C7D" w14:textId="120FC860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ru-RU"/>
        </w:rPr>
      </w:pPr>
      <w:r w:rsidRPr="52F5560B" w:rsidR="52F556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ru-RU"/>
        </w:rPr>
        <w:t>2) Основной принцип устройства. Особенности</w:t>
      </w:r>
    </w:p>
    <w:p w:rsidR="15AE925F" w:rsidP="52F5560B" w:rsidRDefault="15AE925F" w14:paraId="6C2AE7C8" w14:textId="10FE35A3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Дан выпуклый многоугольник с N вершинами, координаты всех вершин </w:t>
      </w:r>
      <w:proofErr w:type="spellStart"/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целочисленны</w:t>
      </w:r>
      <w:proofErr w:type="spellEnd"/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, вершины заданы в порядке обхода против часовой стрелки (в противном случае нужно просто отсортировать их). Поступают запросы - точки, и требуется для каждой точки определить, лежит она внутри этого многоугольника или нет (границы многоугольника включаются). </w:t>
      </w:r>
    </w:p>
    <w:p w:rsidR="15AE925F" w:rsidP="52F5560B" w:rsidRDefault="15AE925F" w14:paraId="5A1A7182" w14:textId="11143FE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2F5560B" w:rsidR="52F556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Алгоритм: </w:t>
      </w:r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Задача решается по бинарному поиску по углу. </w:t>
      </w:r>
    </w:p>
    <w:p w:rsidR="15AE925F" w:rsidP="52F5560B" w:rsidRDefault="15AE925F" w14:paraId="10C95CAC" w14:textId="2058F0D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Выберем точку с наименьшей координатой X (если таких несколько, то выбираем самую нижнюю, т.е. с наименьшим Y). Относительно этой точки, обозначим её Zero, все остальные вершины многоугольника лежат в правой полуплоскости. Далее, заметим, что все вершины многоугольника уже упорядочены по углу относительно точки Zero (это вытекает из того, что многоугольник выпуклый, и уже упорядочен против часовой стрелки), причём все углы находятся в промежутке (-π/</w:t>
      </w:r>
      <w:proofErr w:type="gramStart"/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2 ;</w:t>
      </w:r>
      <w:proofErr w:type="gramEnd"/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π/2].</w:t>
      </w:r>
    </w:p>
    <w:p w:rsidR="15AE925F" w:rsidP="52F5560B" w:rsidRDefault="15AE925F" w14:paraId="11E5E959" w14:textId="1DC8C58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Пусть поступает очередной запрос - некоторая точка P. Рассмотрим её полярный угол относительно точки Zero. Найдём бинарным поиском две такие соседние вершины L и R многоугольника, что полярный угол P лежит между полярными углами L и R. Тем самым мы нашли тот сектор многоугольника, в котором лежит точка P, и нам остаётся только проверить, лежит ли точка P в треугольнике (</w:t>
      </w:r>
      <w:proofErr w:type="spellStart"/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Zero,L,R</w:t>
      </w:r>
      <w:proofErr w:type="spellEnd"/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). Это можно сделать, например, с помощью</w:t>
      </w:r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hyperlink r:id="Rd7f6d06e881142b6">
        <w:r w:rsidRPr="52F5560B" w:rsidR="52F5560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Ориентированной площади треугольника и Предиката "По часовой стрелке"</w:t>
        </w:r>
      </w:hyperlink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,</w:t>
      </w:r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достаточно посмотреть, по часовой стрелке или против находится тройка вершин (</w:t>
      </w:r>
      <w:proofErr w:type="gramStart"/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R,L</w:t>
      </w:r>
      <w:proofErr w:type="gramEnd"/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,P).</w:t>
      </w:r>
    </w:p>
    <w:p w:rsidR="52F5560B" w:rsidP="52F5560B" w:rsidRDefault="52F5560B" w14:paraId="3B96EBAA" w14:textId="1B46880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2F5560B" w:rsidR="52F556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ru-RU"/>
        </w:rPr>
        <w:t>Особенности:</w:t>
      </w:r>
      <w:r w:rsidRPr="52F5560B" w:rsidR="52F5560B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ч</w:t>
      </w:r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тобы определять полярный угол, можно воспользоваться стандартной функцией atan2. Тем самым мы получим очень короткое и простое решение, однако взамен могут возникнуть проблемы с точностью.</w:t>
      </w:r>
    </w:p>
    <w:p w:rsidR="52F5560B" w:rsidP="52F5560B" w:rsidRDefault="52F5560B" w14:paraId="7772BDC9" w14:textId="64C3CA0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Учитывая, что изначально все координаты являются целочисленными, можно получить решение, вообще не использующее дробной арифметики.</w:t>
      </w:r>
    </w:p>
    <w:p w:rsidR="52F5560B" w:rsidP="52F5560B" w:rsidRDefault="52F5560B" w14:paraId="445D11B6" w14:textId="3333B53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Заметим, что полярный угол точки (</w:t>
      </w:r>
      <w:proofErr w:type="gramStart"/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X,Y</w:t>
      </w:r>
      <w:proofErr w:type="gramEnd"/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) относительно начала координат однозначно определяется дробью Y/X, при условии, что точка находится в правой полуплоскости. Более того, если у одной точки полярный угол меньше, чем у другой, то и дробь Y1/X1 будет меньше Y2/X2, и обратно.</w:t>
      </w:r>
    </w:p>
    <w:p w:rsidR="52F5560B" w:rsidP="52F5560B" w:rsidRDefault="52F5560B" w14:paraId="47AD98B7" w14:textId="0D958CA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2F5560B" w:rsidR="52F55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Таким образом, для сравнения полярных углов двух точек нам достаточно сравнить дроби Y1/X1 и Y2/X2, что уже можно выполнить в целочисленной арифметике.</w:t>
      </w:r>
    </w:p>
    <w:p w:rsidR="52F5560B" w:rsidP="52F5560B" w:rsidRDefault="52F5560B" w14:paraId="364EBCB7" w14:textId="073DB21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ru-RU"/>
        </w:rPr>
      </w:pPr>
      <w:r w:rsidRPr="52F5560B" w:rsidR="52F556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ru-RU"/>
        </w:rPr>
        <w:t xml:space="preserve">3) Оценка временной сложности </w:t>
      </w:r>
    </w:p>
    <w:p w:rsidR="52F5560B" w:rsidP="52F5560B" w:rsidRDefault="52F5560B" w14:paraId="21D5F37E" w14:textId="6B3DBA9C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123B3E06" w:rsidR="123B3E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Время ответа на запрос о принадлежности точки выпуклому </w:t>
      </w:r>
      <w:r w:rsidRPr="123B3E06" w:rsidR="123B3E0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</w:t>
      </w:r>
      <w:r w:rsidRPr="123B3E06" w:rsidR="123B3E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-угольнику равно О(</w:t>
      </w:r>
      <w:proofErr w:type="spellStart"/>
      <w:r w:rsidRPr="123B3E06" w:rsidR="123B3E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log</w:t>
      </w:r>
      <w:proofErr w:type="spellEnd"/>
      <w:r w:rsidRPr="123B3E06" w:rsidR="123B3E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23B3E06" w:rsidR="123B3E0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</w:t>
      </w:r>
      <w:r w:rsidRPr="123B3E06" w:rsidR="123B3E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при затрате O(</w:t>
      </w:r>
      <w:r w:rsidRPr="123B3E06" w:rsidR="123B3E0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</w:t>
      </w:r>
      <w:r w:rsidRPr="123B3E06" w:rsidR="123B3E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памяти и O(</w:t>
      </w:r>
      <w:r w:rsidRPr="123B3E06" w:rsidR="123B3E0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</w:t>
      </w:r>
      <w:r w:rsidRPr="123B3E06" w:rsidR="123B3E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времени на предварительную обработку. </w:t>
      </w:r>
      <w:r w:rsidRPr="123B3E06" w:rsidR="123B3E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</w:t>
      </w:r>
    </w:p>
    <w:p w:rsidR="0A1D17E1" w:rsidP="123B3E06" w:rsidRDefault="0A1D17E1" w14:paraId="53543043" w14:textId="1D954EC5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123B3E06" w:rsidR="123B3E06">
        <w:rPr>
          <w:rFonts w:ascii="Arial" w:hAnsi="Arial" w:eastAsia="Arial" w:cs="Arial"/>
          <w:sz w:val="24"/>
          <w:szCs w:val="24"/>
          <w:u w:val="single"/>
        </w:rPr>
        <w:t>Доказательство:</w:t>
      </w:r>
      <w:r w:rsidRPr="123B3E06" w:rsidR="123B3E06">
        <w:rPr>
          <w:rFonts w:ascii="Arial" w:hAnsi="Arial" w:eastAsia="Arial" w:cs="Arial"/>
          <w:sz w:val="24"/>
          <w:szCs w:val="24"/>
        </w:rPr>
        <w:t xml:space="preserve"> так как мы рассматриваем углы, то наш многоугольник оказывается разбитым на N клиньев. Каждый клин разбит на 2 части </w:t>
      </w:r>
      <w:r w:rsidRPr="123B3E06" w:rsidR="123B3E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одним из ребер Р. Одна из этих частей лежит целиком внутри Р, другая—целиком снаружи. Считая </w:t>
      </w:r>
      <w:r w:rsidRPr="123B3E06" w:rsidR="123B3E0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q </w:t>
      </w:r>
      <w:r w:rsidRPr="123B3E06" w:rsidR="123B3E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началом полярных координат, мы можем отыскать тот клин, где лежит точка z</w:t>
      </w:r>
      <w:r w:rsidRPr="123B3E06" w:rsidR="123B3E0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123B3E06" w:rsidR="123B3E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проведя один раз двоичный поиск, поскольку лучи следуют в порядке возрастания их углов. После нахождения клина остается только сравнить z с тем единственным ребром из Р, которое разрезает этот клин, и решить, лежит ли z внутри </w:t>
      </w:r>
      <w:r w:rsidRPr="123B3E06" w:rsidR="123B3E0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Р. </w:t>
      </w:r>
    </w:p>
    <w:p w:rsidR="52F5560B" w:rsidP="123B3E06" w:rsidRDefault="52F5560B" w14:paraId="3BFDC731" w14:textId="5DEE132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23B3E06" w:rsidR="123B3E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Таким образом, мы за O (</w:t>
      </w:r>
      <w:proofErr w:type="spellStart"/>
      <w:r w:rsidRPr="123B3E06" w:rsidR="123B3E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log</w:t>
      </w:r>
      <w:proofErr w:type="spellEnd"/>
      <w:r w:rsidRPr="123B3E06" w:rsidR="123B3E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N) находим сектор многоугольника, а затем за O (1) проверяем принадлежность точки треугольнику, и, следовательно, требуемая асимптотика достигнута. Предварительная обработка многоугольника заключается только в том, чтобы предпочитать полярные углы для всех точек.</w:t>
      </w:r>
    </w:p>
    <w:p w:rsidR="123B3E06" w:rsidP="123B3E06" w:rsidRDefault="123B3E06" w14:paraId="739168A3" w14:textId="400BF49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23B3E06" w:rsidR="123B3E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4) Выводы. Плюсы и минусы алгоритма. Применимость.</w:t>
      </w:r>
    </w:p>
    <w:p w:rsidR="123B3E06" w:rsidP="123B3E06" w:rsidRDefault="123B3E06" w14:paraId="0A068B66" w14:textId="1312584E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u w:val="single"/>
          <w:lang w:val="ru-RU"/>
        </w:rPr>
      </w:pPr>
      <w:r w:rsidRPr="123B3E06" w:rsidR="123B3E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Алгоритм имеет широкое распространение. П</w:t>
      </w:r>
      <w:r w:rsidRPr="123B3E06" w:rsidR="123B3E0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ru-RU"/>
        </w:rPr>
        <w:t xml:space="preserve">омимо выпуклых многоугольников, имеют применение задачи об определении принадлежности точки произвольному </w:t>
      </w:r>
      <w:r w:rsidRPr="123B3E06" w:rsidR="123B3E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n-угольнику, многограннику </w:t>
      </w:r>
      <w:r w:rsidRPr="123B3E06" w:rsidR="123B3E0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ru-RU"/>
        </w:rPr>
        <w:t>и другим геометрическим фигурам.</w:t>
      </w:r>
    </w:p>
    <w:p w:rsidR="123B3E06" w:rsidP="123B3E06" w:rsidRDefault="123B3E06" w14:paraId="4DEFA2D6" w14:textId="13EC80D9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u w:val="single"/>
          <w:lang w:val="ru-RU"/>
        </w:rPr>
      </w:pPr>
      <w:r w:rsidRPr="123B3E06" w:rsidR="123B3E0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Плюсы:</w:t>
      </w:r>
      <w:r w:rsidRPr="123B3E06" w:rsidR="123B3E0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123B3E06" w:rsidP="123B3E06" w:rsidRDefault="123B3E06" w14:paraId="0A36FD0F" w14:textId="31F27200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ru-RU"/>
        </w:rPr>
      </w:pPr>
      <w:r w:rsidRPr="123B3E06" w:rsidR="123B3E0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ru-RU"/>
        </w:rPr>
        <w:t xml:space="preserve">Время работы </w:t>
      </w:r>
      <w:r w:rsidRPr="123B3E06" w:rsidR="123B3E06">
        <w:rPr>
          <w:rFonts w:ascii="Arial" w:hAnsi="Arial" w:eastAsia="Arial" w:cs="Arial"/>
          <w:noProof w:val="0"/>
          <w:sz w:val="24"/>
          <w:szCs w:val="24"/>
          <w:lang w:val="ru-RU"/>
        </w:rPr>
        <w:t>O(</w:t>
      </w:r>
      <w:proofErr w:type="spellStart"/>
      <w:r w:rsidRPr="123B3E06" w:rsidR="123B3E06">
        <w:rPr>
          <w:rFonts w:ascii="Arial" w:hAnsi="Arial" w:eastAsia="Arial" w:cs="Arial"/>
          <w:noProof w:val="0"/>
          <w:sz w:val="24"/>
          <w:szCs w:val="24"/>
          <w:lang w:val="ru-RU"/>
        </w:rPr>
        <w:t>logN</w:t>
      </w:r>
      <w:proofErr w:type="spellEnd"/>
      <w:r w:rsidRPr="123B3E06" w:rsidR="123B3E06">
        <w:rPr>
          <w:rFonts w:ascii="Arial" w:hAnsi="Arial" w:eastAsia="Arial" w:cs="Arial"/>
          <w:noProof w:val="0"/>
          <w:sz w:val="24"/>
          <w:szCs w:val="24"/>
          <w:lang w:val="ru-RU"/>
        </w:rPr>
        <w:t>)</w:t>
      </w:r>
    </w:p>
    <w:p w:rsidR="123B3E06" w:rsidP="123B3E06" w:rsidRDefault="123B3E06" w14:paraId="28E949CB" w14:textId="341077A4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ru-RU"/>
        </w:rPr>
      </w:pPr>
      <w:r w:rsidRPr="123B3E06" w:rsidR="123B3E06">
        <w:rPr>
          <w:rFonts w:ascii="Arial" w:hAnsi="Arial" w:eastAsia="Arial" w:cs="Arial"/>
          <w:noProof w:val="0"/>
          <w:sz w:val="24"/>
          <w:szCs w:val="24"/>
          <w:lang w:val="ru-RU"/>
        </w:rPr>
        <w:t>В алгоритмах</w:t>
      </w:r>
      <w:r w:rsidRPr="123B3E06" w:rsidR="123B3E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с предварительной обработкой создаются некоторые структуры данных, позволяющие в дальнейшем быстрее отвечать на множество запросов о принадлежности разных точек одному и тому же многоугольнику.</w:t>
      </w:r>
    </w:p>
    <w:p w:rsidR="123B3E06" w:rsidP="123B3E06" w:rsidRDefault="123B3E06" w14:paraId="6BB3F9B1" w14:textId="301CB0D7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ru-RU"/>
        </w:rPr>
      </w:pPr>
      <w:r w:rsidRPr="123B3E06" w:rsidR="123B3E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Алгоритм можно реализовать разными </w:t>
      </w:r>
      <w:r w:rsidRPr="123B3E06" w:rsidR="123B3E06">
        <w:rPr>
          <w:rFonts w:ascii="Arial" w:hAnsi="Arial" w:eastAsia="Arial" w:cs="Arial"/>
          <w:noProof w:val="0"/>
          <w:sz w:val="24"/>
          <w:szCs w:val="24"/>
          <w:lang w:val="ru-RU"/>
        </w:rPr>
        <w:t>способами (</w:t>
      </w:r>
      <w:r w:rsidRPr="123B3E06" w:rsidR="123B3E06">
        <w:rPr>
          <w:rFonts w:ascii="Arial" w:hAnsi="Arial" w:eastAsia="Arial" w:cs="Arial"/>
          <w:noProof w:val="0"/>
          <w:sz w:val="24"/>
          <w:szCs w:val="24"/>
          <w:lang w:val="ru-RU"/>
        </w:rPr>
        <w:t>метод трассировки луча, метод суммирования углов, тригонометрический алгоритм)</w:t>
      </w:r>
    </w:p>
    <w:p w:rsidR="123B3E06" w:rsidP="123B3E06" w:rsidRDefault="123B3E06" w14:paraId="4C73A154" w14:textId="766030CE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u w:val="single"/>
          <w:lang w:val="ru-RU"/>
        </w:rPr>
      </w:pPr>
      <w:r w:rsidRPr="123B3E06" w:rsidR="123B3E06">
        <w:rPr>
          <w:rFonts w:ascii="Arial" w:hAnsi="Arial" w:eastAsia="Arial" w:cs="Arial"/>
          <w:noProof w:val="0"/>
          <w:sz w:val="24"/>
          <w:szCs w:val="24"/>
          <w:u w:val="single"/>
          <w:lang w:val="ru-RU"/>
        </w:rPr>
        <w:t>Минусы:</w:t>
      </w:r>
    </w:p>
    <w:p w:rsidR="123B3E06" w:rsidP="123B3E06" w:rsidRDefault="123B3E06" w14:paraId="7CAB8BA1" w14:textId="4D814B23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123B3E06" w:rsidR="123B3E06">
        <w:rPr>
          <w:rFonts w:ascii="Arial" w:hAnsi="Arial" w:eastAsia="Arial" w:cs="Arial"/>
          <w:noProof w:val="0"/>
          <w:sz w:val="24"/>
          <w:szCs w:val="24"/>
          <w:lang w:val="ru-RU"/>
        </w:rPr>
        <w:t>Если многоугольник невыпуклый, разные способы определения принадлежности точки многоугольнику могут привести к разным результатам.</w:t>
      </w:r>
    </w:p>
    <w:p w:rsidR="123B3E06" w:rsidP="123B3E06" w:rsidRDefault="123B3E06" w14:paraId="061F0538" w14:textId="7E40A9A7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123B3E06" w:rsidR="123B3E06">
        <w:rPr>
          <w:rFonts w:ascii="Arial" w:hAnsi="Arial" w:eastAsia="Arial" w:cs="Arial"/>
          <w:noProof w:val="0"/>
          <w:sz w:val="24"/>
          <w:szCs w:val="24"/>
          <w:lang w:val="ru-RU"/>
        </w:rPr>
        <w:t>Предварительная обработка требует O(</w:t>
      </w:r>
      <w:r w:rsidRPr="123B3E06" w:rsidR="123B3E0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ru-RU"/>
        </w:rPr>
        <w:t>N</w:t>
      </w:r>
      <w:r w:rsidRPr="123B3E06" w:rsidR="123B3E06">
        <w:rPr>
          <w:rFonts w:ascii="Arial" w:hAnsi="Arial" w:eastAsia="Arial" w:cs="Arial"/>
          <w:noProof w:val="0"/>
          <w:sz w:val="24"/>
          <w:szCs w:val="24"/>
          <w:lang w:val="ru-RU"/>
        </w:rPr>
        <w:t>) времени.</w:t>
      </w:r>
    </w:p>
    <w:p w:rsidR="123B3E06" w:rsidP="123B3E06" w:rsidRDefault="123B3E06" w14:paraId="26818826" w14:textId="4CFEA953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123B3E06" w:rsidR="123B3E06">
        <w:rPr>
          <w:rFonts w:ascii="Arial" w:hAnsi="Arial" w:eastAsia="Arial" w:cs="Arial"/>
          <w:noProof w:val="0"/>
          <w:sz w:val="24"/>
          <w:szCs w:val="24"/>
          <w:u w:val="single"/>
          <w:lang w:val="ru-RU"/>
        </w:rPr>
        <w:t>Применимость:</w:t>
      </w:r>
      <w:r w:rsidRPr="123B3E06" w:rsidR="123B3E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проверка принадлежности точки многоугольнику или многограннику необходима во многих алгоритмах, например, в булевых операциях над многоугольниками или многогранниками. А проверка принадлежности точки многограннику используется, например, для описания слоев в геоинформационных системах.</w:t>
      </w:r>
    </w:p>
    <w:p w:rsidR="123B3E06" w:rsidP="123B3E06" w:rsidRDefault="123B3E06" w14:paraId="499245BB" w14:textId="4C6FFE44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123B3E06" w:rsidR="123B3E06">
        <w:rPr>
          <w:rFonts w:ascii="Arial" w:hAnsi="Arial" w:eastAsia="Arial" w:cs="Arial"/>
          <w:noProof w:val="0"/>
          <w:sz w:val="24"/>
          <w:szCs w:val="24"/>
          <w:lang w:val="ru-RU"/>
        </w:rPr>
        <w:t>5) Список литературы:</w:t>
      </w:r>
    </w:p>
    <w:p w:rsidR="123B3E06" w:rsidP="123B3E06" w:rsidRDefault="123B3E06" w14:paraId="5B264C47" w14:textId="3B279A3E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  <w:hyperlink r:id="Re1093585d466434f">
        <w:r w:rsidRPr="123B3E06" w:rsidR="123B3E06">
          <w:rPr>
            <w:rStyle w:val="Hyperlink"/>
            <w:rFonts w:ascii="Arial" w:hAnsi="Arial" w:eastAsia="Arial" w:cs="Arial"/>
            <w:noProof w:val="0"/>
            <w:sz w:val="24"/>
            <w:szCs w:val="24"/>
            <w:lang w:val="ru-RU"/>
          </w:rPr>
          <w:t>https://ru.wikibooks.org/wiki/Реализации_алгоритмов/Задача_о_принадлежности_точки_многоугольнику</w:t>
        </w:r>
      </w:hyperlink>
    </w:p>
    <w:p w:rsidR="123B3E06" w:rsidP="123B3E06" w:rsidRDefault="123B3E06" w14:paraId="260D57DB" w14:textId="6F7B2045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  <w:hyperlink w:anchor=":~:text=В%20вычислительной%20геометрии%20известна%20задача,как%20выпуклым%2C%20так%20и%20невыпуклым" r:id="R185507b1afc54b7d">
        <w:r w:rsidRPr="123B3E06" w:rsidR="123B3E06">
          <w:rPr>
            <w:rStyle w:val="Hyperlink"/>
            <w:rFonts w:ascii="Arial" w:hAnsi="Arial" w:eastAsia="Arial" w:cs="Arial"/>
            <w:noProof w:val="0"/>
            <w:sz w:val="24"/>
            <w:szCs w:val="24"/>
            <w:lang w:val="ru-RU"/>
          </w:rPr>
          <w:t>https://ru.wikipedia.org/wiki/Задача_о_принадлежности_точки_многоугольнику#:~:text=В%20вычислительной%20геометрии%20известна%20задача,как%20выпуклым%2C%20так%20и%20невыпуклым</w:t>
        </w:r>
      </w:hyperlink>
    </w:p>
    <w:p w:rsidR="123B3E06" w:rsidP="123B3E06" w:rsidRDefault="123B3E06" w14:paraId="11066406" w14:textId="6227B3E4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  <w:hyperlink r:id="Ra94d5a1bcd974aed">
        <w:r w:rsidRPr="123B3E06" w:rsidR="123B3E06">
          <w:rPr>
            <w:rStyle w:val="Hyperlink"/>
            <w:rFonts w:ascii="Arial" w:hAnsi="Arial" w:eastAsia="Arial" w:cs="Arial"/>
            <w:noProof w:val="0"/>
            <w:sz w:val="24"/>
            <w:szCs w:val="24"/>
            <w:lang w:val="ru-RU"/>
          </w:rPr>
          <w:t>https://math-lessons.ru/computers_graphics/igs/63.htm</w:t>
        </w:r>
      </w:hyperlink>
    </w:p>
    <w:p w:rsidR="123B3E06" w:rsidP="123B3E06" w:rsidRDefault="123B3E06" w14:paraId="60D8AE45" w14:textId="3D024384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  <w:hyperlink r:id="Rf3a21db903e74d86">
        <w:r w:rsidRPr="123B3E06" w:rsidR="123B3E06">
          <w:rPr>
            <w:rStyle w:val="Hyperlink"/>
            <w:rFonts w:ascii="Arial" w:hAnsi="Arial" w:eastAsia="Arial" w:cs="Arial"/>
            <w:noProof w:val="0"/>
            <w:sz w:val="24"/>
            <w:szCs w:val="24"/>
            <w:lang w:val="ru-RU"/>
          </w:rPr>
          <w:t>https://pastebin.com/BD0Yvv28</w:t>
        </w:r>
      </w:hyperlink>
    </w:p>
    <w:p w:rsidR="123B3E06" w:rsidP="123B3E06" w:rsidRDefault="123B3E06" w14:paraId="35E639F8" w14:textId="508338D3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  <w:hyperlink r:id="Ra1d33cc87cfd46d5">
        <w:r w:rsidRPr="123B3E06" w:rsidR="123B3E06">
          <w:rPr>
            <w:rStyle w:val="Hyperlink"/>
            <w:rFonts w:ascii="Arial" w:hAnsi="Arial" w:eastAsia="Arial" w:cs="Arial"/>
            <w:noProof w:val="0"/>
            <w:sz w:val="24"/>
            <w:szCs w:val="24"/>
            <w:lang w:val="ru-RU"/>
          </w:rPr>
          <w:t>https://habr.com/ru/post/144571/</w:t>
        </w:r>
      </w:hyperlink>
    </w:p>
    <w:p w:rsidR="123B3E06" w:rsidP="123B3E06" w:rsidRDefault="123B3E06" w14:paraId="698F14BB" w14:textId="3CE6B836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123B3E06" w:rsidR="123B3E06">
        <w:rPr>
          <w:rFonts w:ascii="Arial" w:hAnsi="Arial" w:eastAsia="Arial" w:cs="Arial"/>
          <w:noProof w:val="0"/>
          <w:sz w:val="24"/>
          <w:szCs w:val="24"/>
          <w:lang w:val="ru-RU"/>
        </w:rPr>
        <w:t>6) Код программы</w:t>
      </w:r>
    </w:p>
    <w:p w:rsidR="123B3E06" w:rsidP="123B3E06" w:rsidRDefault="123B3E06" w14:paraId="2357A74B" w14:textId="6454DAA8">
      <w:pPr>
        <w:pStyle w:val="Normal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r w:rsidRPr="123B3E06" w:rsidR="123B3E06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 xml:space="preserve">#include </w:t>
      </w:r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&lt;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iostream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&gt;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#include &lt;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vector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&gt;</w:t>
      </w:r>
      <w:r>
        <w:br/>
      </w:r>
      <w:r>
        <w:br/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using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namespace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struct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>point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{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x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};</w:t>
      </w:r>
      <w:r>
        <w:br/>
      </w:r>
      <w:r>
        <w:br/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struct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>an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{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a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b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};</w:t>
      </w:r>
      <w:r>
        <w:br/>
      </w:r>
      <w:r>
        <w:br/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bool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operator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&lt;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const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>an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&amp; p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const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>an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&amp; q) {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b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==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0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&amp;&amp;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q.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b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==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a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&lt;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q.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a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a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*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1ll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*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q.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b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&lt;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b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*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1ll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*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q.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a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}</w:t>
      </w:r>
      <w:r>
        <w:br/>
      </w:r>
      <w:r>
        <w:br/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long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long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sqrye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>point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&amp; a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>point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&amp; b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>point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&amp; c) {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x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1ll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-c.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+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x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1ll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-a.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+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x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1ll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-b.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}</w:t>
      </w:r>
      <w:r>
        <w:br/>
      </w:r>
      <w:r>
        <w:br/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main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 {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; </w:t>
      </w:r>
      <w:r w:rsidRPr="123B3E06" w:rsidR="123B3E0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>// количество вершин многоугольника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cin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&gt;&gt;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>vector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>point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&gt; p(n)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zero_id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; </w:t>
      </w:r>
      <w:r w:rsidRPr="123B3E06" w:rsidR="123B3E0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>// переменная хранит номер самой низкой точки на координатной плоскости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// ввод очередной точки многоугольника и нахождение самой низкой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=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;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&lt; n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;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++i) {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cin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&gt;&gt;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x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</w:t>
      </w:r>
      <w:r>
        <w:tab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cin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&gt;&gt;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</w:t>
      </w:r>
      <w:r>
        <w:tab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(p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x 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&lt; p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zero_id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x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|| p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x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== p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zero_id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x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&amp;&amp; p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&lt; p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zero_id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</w:t>
      </w:r>
      <w:r>
        <w:tab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zero_id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i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}</w:t>
      </w:r>
      <w:r>
        <w:br/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>point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zero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p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zero_id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rotate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p.begin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p.begin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() 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+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zero_id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p.end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())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p.erase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p.begin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())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--n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r w:rsidRPr="123B3E06" w:rsidR="123B3E0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>// вычисляем угол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>vector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>an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&gt; a(n)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=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;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&lt; n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;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++i) {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a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a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= p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-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zero.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a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b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= p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x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-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zero.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x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(a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a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==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a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b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= a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b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&lt;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? -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1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}</w:t>
      </w:r>
      <w:r>
        <w:br/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>point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 xml:space="preserve"> 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t{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}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r w:rsidRPr="123B3E06" w:rsidR="123B3E0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>// ввод координат точки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cin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&gt;&gt;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x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cin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&gt;&gt;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bool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flag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false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x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&gt;=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zero.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x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if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x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==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zero.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x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&amp;&amp;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==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zero.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flag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true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else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{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{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-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zero.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x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-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zero.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x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}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an.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a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==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an.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b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an.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b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&lt;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? -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1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auto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upper_bound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a.begin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a.end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==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a.end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() &amp;&amp;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an.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a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== 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n -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a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&amp;&amp;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an.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b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== 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n -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b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a.end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-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!=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a.end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() &amp;&amp;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!=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a.begin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()) {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p1 =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-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a.begin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())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sqrye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(p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p1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[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p1 -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>]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t) &lt;= </w:t>
      </w:r>
      <w:r w:rsidRPr="123B3E06" w:rsidR="123B3E06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flag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true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}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}</w:t>
      </w:r>
      <w:r>
        <w:br/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flag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 {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cout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&lt;&lt; </w:t>
      </w:r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The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point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" 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&lt;&lt;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x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&lt;&lt; </w:t>
      </w:r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" 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&lt;&lt;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&lt;&lt; </w:t>
      </w:r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belongs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the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polygon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}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else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{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cout 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&lt;&lt; </w:t>
      </w:r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"The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point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" 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&lt;&lt;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x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&lt;&lt; </w:t>
      </w:r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" </w:t>
      </w:r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&lt;&lt;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t.</w:t>
      </w:r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>y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9373A5"/>
          <w:sz w:val="24"/>
          <w:szCs w:val="24"/>
          <w:lang w:val="ru-RU"/>
        </w:rPr>
        <w:t xml:space="preserve"> </w:t>
      </w:r>
      <w:proofErr w:type="gramStart"/>
      <w:r w:rsidRPr="123B3E06" w:rsidR="123B3E06">
        <w:rPr>
          <w:rFonts w:ascii="Consolas" w:hAnsi="Consolas" w:eastAsia="Consolas" w:cs="Consolas"/>
          <w:noProof w:val="0"/>
          <w:color w:val="5F8C8A"/>
          <w:sz w:val="24"/>
          <w:szCs w:val="24"/>
          <w:lang w:val="ru-RU"/>
        </w:rPr>
        <w:t xml:space="preserve">&lt;&lt; </w:t>
      </w:r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</w:t>
      </w:r>
      <w:proofErr w:type="gram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not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belongs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the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polygon</w:t>
      </w:r>
      <w:proofErr w:type="spellEnd"/>
      <w:r w:rsidRPr="123B3E06" w:rsidR="123B3E06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</w:t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}</w:t>
      </w:r>
      <w:r>
        <w:br/>
      </w:r>
      <w:r w:rsidRPr="123B3E06" w:rsidR="123B3E06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}</w:t>
      </w:r>
      <w:r>
        <w:br/>
      </w:r>
    </w:p>
    <w:p w:rsidR="123B3E06" w:rsidP="216A407E" w:rsidRDefault="123B3E06" w14:paraId="17E02567" w14:textId="7BDBA027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ru-RU"/>
        </w:rPr>
      </w:pPr>
      <w:r w:rsidRPr="216A407E" w:rsidR="216A407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ru-RU"/>
        </w:rPr>
        <w:t xml:space="preserve">7) </w:t>
      </w:r>
    </w:p>
    <w:p w:rsidR="123B3E06" w:rsidP="216A407E" w:rsidRDefault="123B3E06" w14:paraId="604847F4" w14:textId="7FD48055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216A407E" w:rsidR="216A407E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Входные данные: </w:t>
      </w:r>
      <w:hyperlink r:id="Rc55304221b694b6d">
        <w:r w:rsidRPr="216A407E" w:rsidR="216A407E">
          <w:rPr>
            <w:rStyle w:val="Hyperlink"/>
            <w:rFonts w:ascii="Arial" w:hAnsi="Arial" w:eastAsia="Arial" w:cs="Arial"/>
            <w:noProof w:val="0"/>
            <w:sz w:val="24"/>
            <w:szCs w:val="24"/>
            <w:lang w:val="ru-RU"/>
          </w:rPr>
          <w:t>https://github.com/Alsu11/ALSUAiSD/tree/main/Semestrovaya2/Tests</w:t>
        </w:r>
      </w:hyperlink>
    </w:p>
    <w:p w:rsidR="123B3E06" w:rsidP="123B3E06" w:rsidRDefault="123B3E06" w14:paraId="0C50D881" w14:textId="468ABF77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216A407E" w:rsidR="216A407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ru-RU"/>
        </w:rPr>
        <w:t>8)</w:t>
      </w:r>
      <w:r w:rsidRPr="216A407E" w:rsidR="216A407E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w:rsidR="216A407E" w:rsidP="216A407E" w:rsidRDefault="216A407E" w14:paraId="1FF39694" w14:textId="59FF1555">
      <w:pPr>
        <w:pStyle w:val="Normal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216A407E" w:rsidR="216A407E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    </w:t>
      </w:r>
      <w:r w:rsidRPr="216A407E" w:rsidR="216A407E">
        <w:rPr>
          <w:rFonts w:ascii="Arial" w:hAnsi="Arial" w:eastAsia="Arial" w:cs="Arial"/>
          <w:noProof w:val="0"/>
          <w:sz w:val="24"/>
          <w:szCs w:val="24"/>
          <w:lang w:val="ru-RU"/>
        </w:rPr>
        <w:t>График зависимости времени от количества вершин многоугольника</w:t>
      </w:r>
    </w:p>
    <w:p w:rsidR="216A407E" w:rsidP="216A407E" w:rsidRDefault="216A407E" w14:paraId="5A6BB764" w14:textId="73C0D20D">
      <w:pPr>
        <w:pStyle w:val="Normal"/>
        <w:ind w:left="0"/>
      </w:pPr>
      <w:r>
        <w:drawing>
          <wp:inline wp14:editId="138AC7B3" wp14:anchorId="7FEED01D">
            <wp:extent cx="4572000" cy="2819400"/>
            <wp:effectExtent l="0" t="0" r="0" b="0"/>
            <wp:docPr id="57253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fcdb3d201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16A407E" w:rsidTr="216A407E" w14:paraId="02FF3E76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RDefault="216A407E" w14:paraId="161E4D6C" w14:textId="13602898"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Количство вершин мн-ка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RDefault="216A407E" w14:paraId="4104A175" w14:textId="4C35CBED"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Время работы</w:t>
            </w:r>
          </w:p>
        </w:tc>
      </w:tr>
      <w:tr w:rsidR="216A407E" w:rsidTr="216A407E" w14:paraId="7783D214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62D1F717" w14:textId="65C3E708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17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D6891FF" w14:textId="4C7F308A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</w:tr>
      <w:tr w:rsidR="216A407E" w:rsidTr="216A407E" w14:paraId="75777600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1DA48B43" w14:textId="134BF558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18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99C2AE6" w14:textId="0BE34BCC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</w:tr>
      <w:tr w:rsidR="216A407E" w:rsidTr="216A407E" w14:paraId="4AA69A91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C005F35" w14:textId="13735F6E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25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1D32C7F" w14:textId="0F667857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5</w:t>
            </w:r>
          </w:p>
        </w:tc>
      </w:tr>
      <w:tr w:rsidR="216A407E" w:rsidTr="216A407E" w14:paraId="6EDE45A2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36025D5A" w14:textId="1A3094FB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32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210D8E3F" w14:textId="2FA2CE76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5</w:t>
            </w:r>
          </w:p>
        </w:tc>
      </w:tr>
      <w:tr w:rsidR="216A407E" w:rsidTr="216A407E" w14:paraId="4C3E29D0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0BBEDF6A" w14:textId="1D7A55A6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42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24812978" w14:textId="06629480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6</w:t>
            </w:r>
          </w:p>
        </w:tc>
      </w:tr>
      <w:tr w:rsidR="216A407E" w:rsidTr="216A407E" w14:paraId="05C06E4F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1927AE4C" w14:textId="0A80C62D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51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08BF16FB" w14:textId="72E2EB1F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5</w:t>
            </w:r>
          </w:p>
        </w:tc>
      </w:tr>
      <w:tr w:rsidR="216A407E" w:rsidTr="216A407E" w14:paraId="41D6E110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124EDF85" w14:textId="368BB218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61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366169BA" w14:textId="5F73732E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6</w:t>
            </w:r>
          </w:p>
        </w:tc>
      </w:tr>
      <w:tr w:rsidR="216A407E" w:rsidTr="216A407E" w14:paraId="4652D104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0F2DA539" w14:textId="1889F954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69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61963C9B" w14:textId="0CF9EA65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</w:tr>
      <w:tr w:rsidR="216A407E" w:rsidTr="216A407E" w14:paraId="06404604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02974E0D" w14:textId="074820C3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78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C57A4A0" w14:textId="1B11E64B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6</w:t>
            </w:r>
          </w:p>
        </w:tc>
      </w:tr>
      <w:tr w:rsidR="216A407E" w:rsidTr="216A407E" w14:paraId="1C0C15B9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61B9168B" w14:textId="3038C5B5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84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04FF7FE" w14:textId="1CC6508F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</w:tr>
      <w:tr w:rsidR="216A407E" w:rsidTr="216A407E" w14:paraId="662AEDF9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60D4E023" w14:textId="49E2539C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90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6AAD47EE" w14:textId="4E6F4DA3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</w:tr>
      <w:tr w:rsidR="216A407E" w:rsidTr="216A407E" w14:paraId="29709BA7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315252F0" w14:textId="3EA74CEF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98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17432106" w14:textId="554702DD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6</w:t>
            </w:r>
          </w:p>
        </w:tc>
      </w:tr>
      <w:tr w:rsidR="216A407E" w:rsidTr="216A407E" w14:paraId="6C6A3146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59CA50B" w14:textId="2093421A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102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95894D5" w14:textId="61FF42A2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</w:tr>
      <w:tr w:rsidR="216A407E" w:rsidTr="216A407E" w14:paraId="118C2DAA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3A64160B" w14:textId="0BF9EA2C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112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04E87B8" w14:textId="7DCA248C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1CFFA4C2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CD0B1E8" w14:textId="72B7F148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123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2317488D" w14:textId="46369A5B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</w:tr>
      <w:tr w:rsidR="216A407E" w:rsidTr="216A407E" w14:paraId="15B2AD32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A695E86" w14:textId="6F402897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134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357D8BC9" w14:textId="571DDED0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</w:tr>
      <w:tr w:rsidR="216A407E" w:rsidTr="216A407E" w14:paraId="6625A8DF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391E744B" w14:textId="70FC4F58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145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121CB942" w14:textId="6781C20E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7D20411D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389BCC19" w14:textId="24DD300F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156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C45BCA8" w14:textId="15E94D4C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32304353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77281AA" w14:textId="548B45C6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162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2CE2B587" w14:textId="5F984D39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7AB1256B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6374BF43" w14:textId="01ADD69A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174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3FA8DCA0" w14:textId="2B7AADF0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</w:tr>
      <w:tr w:rsidR="216A407E" w:rsidTr="216A407E" w14:paraId="1F7A18B0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249CA1A4" w14:textId="3492356F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186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0FBDB157" w14:textId="43D39515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</w:tr>
      <w:tr w:rsidR="216A407E" w:rsidTr="216A407E" w14:paraId="15F37FE1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188D092E" w14:textId="3F0A9491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193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C1B41AA" w14:textId="32FCB8B8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3DFDC46F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0926F6C" w14:textId="3768A72F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204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29C6D13" w14:textId="45D4B399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28848001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B7D8F82" w14:textId="60A8C82F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213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63A8691A" w14:textId="641708DB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253D8161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0CAFCF1" w14:textId="372081F9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226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3B6D571" w14:textId="32BFACEF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</w:tr>
      <w:tr w:rsidR="216A407E" w:rsidTr="216A407E" w14:paraId="549DBAB2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DC66555" w14:textId="713CBA73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234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2FE57FB7" w14:textId="7E60A660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7242E307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6D1F0213" w14:textId="48B30723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243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9FF3788" w14:textId="00528427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6</w:t>
            </w:r>
          </w:p>
        </w:tc>
      </w:tr>
      <w:tr w:rsidR="216A407E" w:rsidTr="216A407E" w14:paraId="29CE7A1E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6968262" w14:textId="36735CAF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257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0B6B6676" w14:textId="3F09A26D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4D1F7E2D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4303463" w14:textId="1497A948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264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A5EA161" w14:textId="63FC11BB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2977519B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A2AEF71" w14:textId="584240B1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276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978C398" w14:textId="0F10092E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</w:tr>
      <w:tr w:rsidR="216A407E" w:rsidTr="216A407E" w14:paraId="2B77B89E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546210A" w14:textId="274DC40E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286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14F0BBC8" w14:textId="45E7B9E0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</w:tr>
      <w:tr w:rsidR="216A407E" w:rsidTr="216A407E" w14:paraId="158ADE2F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368E8D7" w14:textId="4EC7BF9F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293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F7ACE87" w14:textId="1CE80617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9</w:t>
            </w:r>
          </w:p>
        </w:tc>
      </w:tr>
      <w:tr w:rsidR="216A407E" w:rsidTr="216A407E" w14:paraId="7CBC8384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ADE8C0E" w14:textId="23588A4B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304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CD00A1F" w14:textId="68EBFF73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9</w:t>
            </w:r>
          </w:p>
        </w:tc>
      </w:tr>
      <w:tr w:rsidR="216A407E" w:rsidTr="216A407E" w14:paraId="24EA73D5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05A09A35" w14:textId="19B31ED6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312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29B5B4AF" w14:textId="623DF630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10703F82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AD83930" w14:textId="773236F4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326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0D9A5B56" w14:textId="6F08BF1C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62889FAC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BBDABB2" w14:textId="60F7B709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331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64CF1A21" w14:textId="253ED4B4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</w:tr>
      <w:tr w:rsidR="216A407E" w:rsidTr="216A407E" w14:paraId="43985F63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E3B0AFF" w14:textId="535005CA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345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C0F7293" w14:textId="657869A1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7C59E1BA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265BFC62" w14:textId="64B4BFCB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356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17C2B280" w14:textId="7770339C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26894333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4E74EBA" w14:textId="51A799B5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367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6B46FD96" w14:textId="0CBE951D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6</w:t>
            </w:r>
          </w:p>
        </w:tc>
      </w:tr>
      <w:tr w:rsidR="216A407E" w:rsidTr="216A407E" w14:paraId="5D34AE10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1AF2B520" w14:textId="32A11D55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371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EC11D0E" w14:textId="2C035192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</w:tr>
      <w:tr w:rsidR="216A407E" w:rsidTr="216A407E" w14:paraId="0730BBFA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6440A11" w14:textId="007A34AE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385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2D383790" w14:textId="30305961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4AA8F821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9733FD9" w14:textId="5282BD05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393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F004245" w14:textId="01314A88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7B43F06D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8276EEB" w14:textId="04A07A14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403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2A6DA437" w14:textId="7791D0E9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4DB032F9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1170E4F9" w14:textId="61B6D13F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413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67BFAB0C" w14:textId="193DE3BF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9</w:t>
            </w:r>
          </w:p>
        </w:tc>
      </w:tr>
      <w:tr w:rsidR="216A407E" w:rsidTr="216A407E" w14:paraId="0CBD9775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8B2F979" w14:textId="2636CEB8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427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EA94E0C" w14:textId="774B0370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9</w:t>
            </w:r>
          </w:p>
        </w:tc>
      </w:tr>
      <w:tr w:rsidR="216A407E" w:rsidTr="216A407E" w14:paraId="604E7942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307BF88" w14:textId="0E65065C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435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292C8CDB" w14:textId="274C7C76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6</w:t>
            </w:r>
          </w:p>
        </w:tc>
      </w:tr>
      <w:tr w:rsidR="216A407E" w:rsidTr="216A407E" w14:paraId="4F9D3047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140A9DA9" w14:textId="1A4D5731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445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6EE6BF35" w14:textId="685F7F70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</w:tr>
      <w:tr w:rsidR="216A407E" w:rsidTr="216A407E" w14:paraId="3BC81328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14AFB44B" w14:textId="4A6CBECD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456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B4658FD" w14:textId="02AB4E08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52AF0C4E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1A300DC" w14:textId="4C71F730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467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BAD2A55" w14:textId="2EE2D20E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6</w:t>
            </w:r>
          </w:p>
        </w:tc>
      </w:tr>
      <w:tr w:rsidR="216A407E" w:rsidTr="216A407E" w14:paraId="7BF6E225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08695E8" w14:textId="46AC0FD2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472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B4D9194" w14:textId="4D890897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</w:tr>
      <w:tr w:rsidR="216A407E" w:rsidTr="216A407E" w14:paraId="4CD28CCB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874A007" w14:textId="5D3229D2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485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03117D02" w14:textId="2CA0DBB0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</w:tr>
      <w:tr w:rsidR="216A407E" w:rsidTr="216A407E" w14:paraId="506A80CE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DEAF87A" w14:textId="7A6ACF30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493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3ED3954E" w14:textId="31A3CF37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5CBA2280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D8839B8" w14:textId="3C12E903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502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719F193C" w14:textId="14B32A02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369C1975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1AD66C0B" w14:textId="359DF19E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512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5B2880B" w14:textId="6D691DDD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0BAC6AC3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6B2B179D" w14:textId="5F6A0380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522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5BBD69B" w14:textId="61955F53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9</w:t>
            </w:r>
          </w:p>
        </w:tc>
      </w:tr>
      <w:tr w:rsidR="216A407E" w:rsidTr="216A407E" w14:paraId="1B84124E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4A633250" w14:textId="14998E9A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538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20AF4C69" w14:textId="2539D713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9</w:t>
            </w:r>
          </w:p>
        </w:tc>
      </w:tr>
      <w:tr w:rsidR="216A407E" w:rsidTr="216A407E" w14:paraId="4A8B6EB5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2AD7F900" w14:textId="336510E3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551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3FDD62F7" w14:textId="65E31774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9</w:t>
            </w:r>
          </w:p>
        </w:tc>
      </w:tr>
      <w:tr w:rsidR="216A407E" w:rsidTr="216A407E" w14:paraId="0CE003BC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3FE61031" w14:textId="4CDAD586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569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867368D" w14:textId="0D3A4F73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 w:rsidR="216A407E" w:rsidTr="216A407E" w14:paraId="1EA969B2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B53039F" w14:textId="2E31DC6D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578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5979038B" w14:textId="755C5AEB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9</w:t>
            </w:r>
          </w:p>
        </w:tc>
      </w:tr>
      <w:tr w:rsidR="216A407E" w:rsidTr="216A407E" w14:paraId="1A69D411">
        <w:trPr>
          <w:trHeight w:val="315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2875D72A" w14:textId="2C52E1B3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583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bottom"/>
          </w:tcPr>
          <w:p w:rsidR="216A407E" w:rsidP="216A407E" w:rsidRDefault="216A407E" w14:paraId="0EE100D4" w14:textId="56210D47">
            <w:pPr>
              <w:jc w:val="right"/>
            </w:pPr>
            <w:r w:rsidRPr="216A407E" w:rsidR="216A407E">
              <w:rPr>
                <w:rFonts w:ascii="Arial" w:hAnsi="Arial" w:eastAsia="Arial" w:cs="Arial"/>
                <w:sz w:val="20"/>
                <w:szCs w:val="20"/>
              </w:rPr>
              <w:t>9</w:t>
            </w:r>
          </w:p>
        </w:tc>
      </w:tr>
    </w:tbl>
    <w:p w:rsidR="216A407E" w:rsidP="216A407E" w:rsidRDefault="216A407E" w14:paraId="3F82FAFD" w14:textId="7A737C63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123B3E06" w:rsidP="123B3E06" w:rsidRDefault="123B3E06" w14:paraId="28D06826" w14:textId="75F3D066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123B3E06" w:rsidP="123B3E06" w:rsidRDefault="123B3E06" w14:paraId="6EBEDA1A" w14:textId="0939BA2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F5FF3C"/>
    <w:rsid w:val="0A1D17E1"/>
    <w:rsid w:val="123B3E06"/>
    <w:rsid w:val="15AE925F"/>
    <w:rsid w:val="216A407E"/>
    <w:rsid w:val="52F5560B"/>
    <w:rsid w:val="70F5F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FF3C"/>
  <w15:chartTrackingRefBased/>
  <w15:docId w15:val="{e3248a0e-7356-4399-b735-2c5f2f7e7b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-maxx.ru/algo/oriented_area" TargetMode="External" Id="Rd7f6d06e881142b6" /><Relationship Type="http://schemas.openxmlformats.org/officeDocument/2006/relationships/hyperlink" Target="https://ru.wikibooks.org/wiki/&#1056;&#1077;&#1072;&#1083;&#1080;&#1079;&#1072;&#1094;&#1080;&#1080;_&#1072;&#1083;&#1075;&#1086;&#1088;&#1080;&#1090;&#1084;&#1086;&#1074;/&#1047;&#1072;&#1076;&#1072;&#1095;&#1072;_&#1086;_&#1087;&#1088;&#1080;&#1085;&#1072;&#1076;&#1083;&#1077;&#1078;&#1085;&#1086;&#1089;&#1090;&#1080;_&#1090;&#1086;&#1095;&#1082;&#1080;_&#1084;&#1085;&#1086;&#1075;&#1086;&#1091;&#1075;&#1086;&#1083;&#1100;&#1085;&#1080;&#1082;&#1091;" TargetMode="External" Id="Re1093585d466434f" /><Relationship Type="http://schemas.openxmlformats.org/officeDocument/2006/relationships/hyperlink" Target="https://ru.wikipedia.org/wiki/&#1047;&#1072;&#1076;&#1072;&#1095;&#1072;_&#1086;_&#1087;&#1088;&#1080;&#1085;&#1072;&#1076;&#1083;&#1077;&#1078;&#1085;&#1086;&#1089;&#1090;&#1080;_&#1090;&#1086;&#1095;&#1082;&#1080;_&#1084;&#1085;&#1086;&#1075;&#1086;&#1091;&#1075;&#1086;&#1083;&#1100;&#1085;&#1080;&#1082;&#1091;" TargetMode="External" Id="R185507b1afc54b7d" /><Relationship Type="http://schemas.openxmlformats.org/officeDocument/2006/relationships/hyperlink" Target="https://math-lessons.ru/computers_graphics/igs/63.htm" TargetMode="External" Id="Ra94d5a1bcd974aed" /><Relationship Type="http://schemas.openxmlformats.org/officeDocument/2006/relationships/hyperlink" Target="https://pastebin.com/BD0Yvv28" TargetMode="External" Id="Rf3a21db903e74d86" /><Relationship Type="http://schemas.openxmlformats.org/officeDocument/2006/relationships/hyperlink" Target="https://habr.com/ru/post/144571/" TargetMode="External" Id="Ra1d33cc87cfd46d5" /><Relationship Type="http://schemas.openxmlformats.org/officeDocument/2006/relationships/numbering" Target="/word/numbering.xml" Id="R6e757f8e74c84cff" /><Relationship Type="http://schemas.openxmlformats.org/officeDocument/2006/relationships/hyperlink" Target="https://github.com/Alsu11/ALSUAiSD/tree/main/Semestrovaya2/Tests" TargetMode="External" Id="Rc55304221b694b6d" /><Relationship Type="http://schemas.openxmlformats.org/officeDocument/2006/relationships/image" Target="/media/image.jpg" Id="R1e1fcdb3d20145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2021-05-23T15:02:20.0911018Z</dcterms:created>
  <dcterms:modified xsi:type="dcterms:W3CDTF">2021-05-27T18:10:19.6605065Z</dcterms:modified>
  <dc:creator>Юмадилова Алсу</dc:creator>
  <lastModifiedBy>Юмадилова Алсу</lastModifiedBy>
</coreProperties>
</file>