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Universidad Nacional Agraria La Molina</w:t>
      </w:r>
    </w:p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C15096">
        <w:rPr>
          <w:b/>
          <w:lang w:val="es-PE"/>
        </w:rPr>
        <w:t xml:space="preserve">R y </w:t>
      </w:r>
      <w:proofErr w:type="spellStart"/>
      <w:r w:rsidR="00C15096">
        <w:rPr>
          <w:b/>
          <w:lang w:val="es-PE"/>
        </w:rPr>
        <w:t>Fieldbook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Pr="00724D95" w:rsidRDefault="00724D95">
      <w:pPr>
        <w:ind w:left="2160"/>
        <w:rPr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highlight w:val="white"/>
          <w:lang w:val="es-PE"/>
        </w:rPr>
        <w:t xml:space="preserve"> </w:t>
      </w:r>
      <w:r w:rsidRPr="00724D95">
        <w:rPr>
          <w:b/>
          <w:sz w:val="24"/>
          <w:szCs w:val="24"/>
          <w:highlight w:val="white"/>
          <w:lang w:val="es-PE"/>
        </w:rPr>
        <w:t xml:space="preserve">  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Pr="005B5C32">
        <w:rPr>
          <w:b/>
          <w:i/>
          <w:lang w:val="es-PE"/>
        </w:rPr>
        <w:t xml:space="preserve">software estadístico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</w:t>
      </w:r>
      <w:r w:rsidR="00855FBA">
        <w:rPr>
          <w:lang w:val="es-PE"/>
        </w:rPr>
        <w:t xml:space="preserve"> Agricultura</w:t>
      </w:r>
      <w:r>
        <w:rPr>
          <w:lang w:val="es-PE"/>
        </w:rPr>
        <w:t xml:space="preserve">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D0069">
      <w:pPr>
        <w:widowControl w:val="0"/>
        <w:spacing w:after="320"/>
        <w:rPr>
          <w:b/>
          <w:lang w:val="es-PE"/>
        </w:rPr>
      </w:pPr>
      <w:r>
        <w:pict>
          <v:rect id="_x0000_i1025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5D0069" w:rsidRDefault="005D0069">
      <w:pPr>
        <w:widowControl w:val="0"/>
        <w:spacing w:after="320"/>
        <w:rPr>
          <w:b/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lastRenderedPageBreak/>
        <w:t>Cronograma y contenido de</w:t>
      </w:r>
      <w:bookmarkStart w:id="0" w:name="_GoBack"/>
      <w:bookmarkEnd w:id="0"/>
      <w:r w:rsidRPr="00724D95">
        <w:rPr>
          <w:b/>
          <w:lang w:val="es-PE"/>
        </w:rPr>
        <w:t xml:space="preserve">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855FBA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855FBA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855FBA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855FBA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855FBA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855FBA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855FBA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855FBA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855FBA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855FBA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C077BD" w:rsidP="00B56952">
            <w:pPr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 xml:space="preserve">Test de </w:t>
            </w:r>
            <w:r w:rsidR="009504D8"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855FBA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855FBA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855FBA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</w:p>
        </w:tc>
      </w:tr>
      <w:tr w:rsidR="00910F27" w:rsidRPr="00855FBA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855FBA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855FBA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D95">
      <w:proofErr w:type="spellStart"/>
      <w:r>
        <w:rPr>
          <w:b/>
        </w:rPr>
        <w:t>Softwares</w:t>
      </w:r>
      <w:proofErr w:type="spellEnd"/>
      <w:r w:rsidR="001B1CB2">
        <w:rPr>
          <w:b/>
        </w:rPr>
        <w:t xml:space="preserve"> </w:t>
      </w:r>
      <w:proofErr w:type="spellStart"/>
      <w:r w:rsidR="001B1CB2">
        <w:rPr>
          <w:b/>
        </w:rPr>
        <w:t>Requerido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5D0069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>De Mendiburu,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Mendiburu,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Mendiburu,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1B1CB2"/>
    <w:rsid w:val="00200E52"/>
    <w:rsid w:val="005B5C32"/>
    <w:rsid w:val="005D0069"/>
    <w:rsid w:val="005F2B4A"/>
    <w:rsid w:val="00685A35"/>
    <w:rsid w:val="00724D95"/>
    <w:rsid w:val="00855FBA"/>
    <w:rsid w:val="00910F27"/>
    <w:rsid w:val="009504D8"/>
    <w:rsid w:val="00972FC6"/>
    <w:rsid w:val="00B52150"/>
    <w:rsid w:val="00B56952"/>
    <w:rsid w:val="00C077BD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9EF1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9C02-EBA9-4149-AA20-A63C5E27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Benites, Omar (CIP)</cp:lastModifiedBy>
  <cp:revision>10</cp:revision>
  <dcterms:created xsi:type="dcterms:W3CDTF">2016-10-25T21:31:00Z</dcterms:created>
  <dcterms:modified xsi:type="dcterms:W3CDTF">2017-05-08T14:11:00Z</dcterms:modified>
</cp:coreProperties>
</file>