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83CF" w14:textId="4A822682" w:rsidR="00700B61" w:rsidRPr="003510FE" w:rsidRDefault="003510FE" w:rsidP="003510FE">
      <w:pPr>
        <w:jc w:val="center"/>
        <w:rPr>
          <w:b/>
          <w:bCs/>
          <w:color w:val="FF0000"/>
          <w:sz w:val="24"/>
          <w:szCs w:val="22"/>
        </w:rPr>
      </w:pPr>
      <w:r w:rsidRPr="003510FE">
        <w:rPr>
          <w:b/>
          <w:bCs/>
          <w:color w:val="FF0000"/>
          <w:sz w:val="24"/>
          <w:szCs w:val="22"/>
        </w:rPr>
        <w:t>Helm Charts</w:t>
      </w:r>
    </w:p>
    <w:p w14:paraId="54F8FC01" w14:textId="0D81EF98" w:rsidR="003510FE" w:rsidRDefault="003510FE" w:rsidP="003510FE">
      <w:r w:rsidRPr="003510FE">
        <w:t>Helm uses a packaging format called charts. A chart is a collection of files that describe a related set of Kubernetes resources. A single chart might be used to deploy something simple, like a memcached pod, or something complex, like a full web app stack with HTTP servers, databases, caches, and so on.</w:t>
      </w:r>
    </w:p>
    <w:p w14:paraId="4CD14561" w14:textId="788C7E7F" w:rsidR="003510FE" w:rsidRDefault="003510FE" w:rsidP="003510FE">
      <w:r w:rsidRPr="003510FE">
        <w:t>Charts are created as files laid out in a particular directory tree. They can be packaged into versioned archives to be deployed.</w:t>
      </w:r>
    </w:p>
    <w:p w14:paraId="3DBB9500" w14:textId="77777777" w:rsidR="003510FE" w:rsidRPr="003510FE" w:rsidRDefault="003510FE" w:rsidP="003510FE">
      <w:r w:rsidRPr="003510FE">
        <w:t>This document explains the chart format, and provides basic guidance for building charts with Helm.</w:t>
      </w:r>
    </w:p>
    <w:p w14:paraId="06749CB3" w14:textId="4A067C49" w:rsidR="003510FE" w:rsidRPr="003510FE" w:rsidRDefault="003510FE" w:rsidP="003510FE">
      <w:pPr>
        <w:rPr>
          <w:b/>
          <w:bCs/>
          <w:color w:val="FF0000"/>
        </w:rPr>
      </w:pPr>
      <w:r w:rsidRPr="003510FE">
        <w:rPr>
          <w:b/>
          <w:bCs/>
          <w:color w:val="FF0000"/>
        </w:rPr>
        <w:t>The Chart File Structure</w:t>
      </w:r>
    </w:p>
    <w:p w14:paraId="60CFEAEA" w14:textId="201783BB" w:rsidR="003510FE" w:rsidRDefault="003510FE" w:rsidP="003510FE">
      <w:r w:rsidRPr="003510FE">
        <w:t>A chart is organized as a collection of files inside of a directory. The directory name is the name of the chart (without versioning information</w:t>
      </w:r>
      <w:r>
        <w:t>).</w:t>
      </w:r>
      <w:r w:rsidRPr="003510FE">
        <w:t xml:space="preserve"> Thus, a chart </w:t>
      </w:r>
      <w:r>
        <w:t xml:space="preserve">for </w:t>
      </w:r>
      <w:r w:rsidRPr="003510FE">
        <w:rPr>
          <w:b/>
          <w:bCs/>
        </w:rPr>
        <w:t xml:space="preserve">CDP-Service </w:t>
      </w:r>
      <w:r w:rsidRPr="003510FE">
        <w:t xml:space="preserve">would be stored in a </w:t>
      </w:r>
      <w:r w:rsidRPr="003510FE">
        <w:rPr>
          <w:b/>
          <w:bCs/>
        </w:rPr>
        <w:t>cdp-service/</w:t>
      </w:r>
      <w:r w:rsidRPr="003510FE">
        <w:t xml:space="preserve"> directory.</w:t>
      </w:r>
    </w:p>
    <w:p w14:paraId="41256CA8" w14:textId="05212D21" w:rsidR="003D32FF" w:rsidRDefault="00FD2E8D" w:rsidP="003510FE">
      <w:r w:rsidRPr="00FD2E8D">
        <w:t>Inside of this directory, Helm will expect a structure that matches this:</w:t>
      </w:r>
    </w:p>
    <w:p w14:paraId="55EB5FB2" w14:textId="1FDCD659" w:rsidR="00FD2E8D" w:rsidRPr="009E5B8B" w:rsidRDefault="00850900" w:rsidP="001C6B01">
      <w:pPr>
        <w:pStyle w:val="NoSpacing"/>
        <w:jc w:val="left"/>
        <w:rPr>
          <w:i/>
          <w:iCs w:val="0"/>
        </w:rPr>
      </w:pPr>
      <w:r>
        <w:rPr>
          <w:i/>
          <w:iCs w:val="0"/>
        </w:rPr>
        <w:t>cdp-service</w:t>
      </w:r>
      <w:r w:rsidR="00FD2E8D" w:rsidRPr="009E5B8B">
        <w:rPr>
          <w:i/>
          <w:iCs w:val="0"/>
        </w:rPr>
        <w:t>/</w:t>
      </w:r>
    </w:p>
    <w:p w14:paraId="70EC3237" w14:textId="58B0C306" w:rsidR="00FD2E8D" w:rsidRPr="009E5B8B" w:rsidRDefault="00FD2E8D" w:rsidP="00850900">
      <w:pPr>
        <w:pStyle w:val="NoSpacing"/>
        <w:ind w:left="708"/>
        <w:jc w:val="left"/>
        <w:rPr>
          <w:i/>
          <w:iCs w:val="0"/>
        </w:rPr>
      </w:pPr>
      <w:r w:rsidRPr="009E5B8B">
        <w:rPr>
          <w:i/>
          <w:iCs w:val="0"/>
        </w:rPr>
        <w:t>Chart.yaml          # A YAML file containing information about the chart</w:t>
      </w:r>
    </w:p>
    <w:p w14:paraId="01BA71BB" w14:textId="271E0053" w:rsidR="00FD2E8D" w:rsidRPr="009E5B8B" w:rsidRDefault="00FD2E8D" w:rsidP="00850900">
      <w:pPr>
        <w:pStyle w:val="NoSpacing"/>
        <w:ind w:left="708"/>
        <w:jc w:val="left"/>
        <w:rPr>
          <w:i/>
          <w:iCs w:val="0"/>
        </w:rPr>
      </w:pPr>
      <w:r w:rsidRPr="009E5B8B">
        <w:rPr>
          <w:i/>
          <w:iCs w:val="0"/>
        </w:rPr>
        <w:t>values.yaml         # The default configuration values for this chart</w:t>
      </w:r>
    </w:p>
    <w:p w14:paraId="68A9C6A2" w14:textId="750747EC" w:rsidR="00FD2E8D" w:rsidRPr="009E5B8B" w:rsidRDefault="00FD2E8D" w:rsidP="00420926">
      <w:pPr>
        <w:pStyle w:val="NoSpacing"/>
        <w:ind w:left="708"/>
        <w:jc w:val="left"/>
        <w:rPr>
          <w:i/>
          <w:iCs w:val="0"/>
        </w:rPr>
      </w:pPr>
      <w:r w:rsidRPr="009E5B8B">
        <w:rPr>
          <w:i/>
          <w:iCs w:val="0"/>
        </w:rPr>
        <w:t>templates/          # A directory of templates that, when combined with values,</w:t>
      </w:r>
    </w:p>
    <w:p w14:paraId="64CCEE47" w14:textId="108FCA6F" w:rsidR="00FD2E8D" w:rsidRPr="009E5B8B" w:rsidRDefault="00850900" w:rsidP="00420926">
      <w:pPr>
        <w:pStyle w:val="NoSpacing"/>
        <w:ind w:left="708"/>
        <w:jc w:val="left"/>
        <w:rPr>
          <w:i/>
          <w:iCs w:val="0"/>
        </w:rPr>
      </w:pPr>
      <w:r>
        <w:rPr>
          <w:i/>
          <w:iCs w:val="0"/>
        </w:rPr>
        <w:t xml:space="preserve">                              </w:t>
      </w:r>
      <w:r w:rsidR="00FD2E8D" w:rsidRPr="009E5B8B">
        <w:rPr>
          <w:i/>
          <w:iCs w:val="0"/>
        </w:rPr>
        <w:t># will generate valid Kubernetes manifest files.</w:t>
      </w:r>
    </w:p>
    <w:p w14:paraId="376BE66E" w14:textId="77777777" w:rsidR="003510FE" w:rsidRPr="003510FE" w:rsidRDefault="003510FE" w:rsidP="003510FE"/>
    <w:p w14:paraId="6CDE41A9" w14:textId="6DC651B8" w:rsidR="003510FE" w:rsidRPr="00891968" w:rsidRDefault="009E5B8B" w:rsidP="009E795B">
      <w:pPr>
        <w:rPr>
          <w:b/>
          <w:bCs/>
          <w:color w:val="FF0000"/>
        </w:rPr>
      </w:pPr>
      <w:r w:rsidRPr="00891968">
        <w:rPr>
          <w:b/>
          <w:bCs/>
          <w:color w:val="FF0000"/>
        </w:rPr>
        <w:t>The Chart.yaml File</w:t>
      </w:r>
    </w:p>
    <w:p w14:paraId="2E89A806" w14:textId="16C3ABF8" w:rsidR="000E15D6" w:rsidRDefault="000E15D6" w:rsidP="000E15D6">
      <w:r w:rsidRPr="000E15D6">
        <w:t>The Chart.yaml file is required for a chart. It contains the following fields:</w:t>
      </w:r>
    </w:p>
    <w:p w14:paraId="7D67C3CF" w14:textId="4F915660" w:rsidR="000F3B99" w:rsidRPr="003542BE" w:rsidRDefault="000F3B99" w:rsidP="00D029E7">
      <w:pPr>
        <w:pStyle w:val="NoSpacing"/>
        <w:ind w:left="708"/>
        <w:rPr>
          <w:i/>
          <w:iCs w:val="0"/>
        </w:rPr>
      </w:pPr>
      <w:proofErr w:type="spellStart"/>
      <w:r w:rsidRPr="00880414">
        <w:t>apiVersion</w:t>
      </w:r>
      <w:proofErr w:type="spellEnd"/>
      <w:r w:rsidRPr="00880414">
        <w:t>: v1</w:t>
      </w:r>
      <w:r w:rsidR="002E6437" w:rsidRPr="00880414">
        <w:t xml:space="preserve"> </w:t>
      </w:r>
      <w:r w:rsidR="002E6437" w:rsidRPr="003542BE">
        <w:rPr>
          <w:i/>
          <w:iCs w:val="0"/>
        </w:rPr>
        <w:t># The chart API version (required)</w:t>
      </w:r>
    </w:p>
    <w:p w14:paraId="10CFE64C" w14:textId="5BBCA7B2" w:rsidR="000F3B99" w:rsidRPr="003542BE" w:rsidRDefault="000F3B99" w:rsidP="00D029E7">
      <w:pPr>
        <w:pStyle w:val="NoSpacing"/>
        <w:ind w:left="708"/>
        <w:rPr>
          <w:i/>
          <w:iCs w:val="0"/>
        </w:rPr>
      </w:pPr>
      <w:r w:rsidRPr="00880414">
        <w:t>description: A Helm chart for cdp-service</w:t>
      </w:r>
      <w:r w:rsidR="00D029E7" w:rsidRPr="00880414">
        <w:t xml:space="preserve"> </w:t>
      </w:r>
      <w:r w:rsidR="00D029E7" w:rsidRPr="003542BE">
        <w:rPr>
          <w:i/>
          <w:iCs w:val="0"/>
        </w:rPr>
        <w:t># A single-sentence description of this project (optional)</w:t>
      </w:r>
    </w:p>
    <w:p w14:paraId="12C29C19" w14:textId="5D9EC27F" w:rsidR="000F3B99" w:rsidRPr="003542BE" w:rsidRDefault="000F3B99" w:rsidP="00D029E7">
      <w:pPr>
        <w:pStyle w:val="NoSpacing"/>
        <w:ind w:left="708"/>
        <w:rPr>
          <w:i/>
          <w:iCs w:val="0"/>
        </w:rPr>
      </w:pPr>
      <w:r w:rsidRPr="00880414">
        <w:t>name: cdp-service</w:t>
      </w:r>
      <w:r w:rsidR="002E6437" w:rsidRPr="00880414">
        <w:t xml:space="preserve"> </w:t>
      </w:r>
      <w:r w:rsidR="00661F7F" w:rsidRPr="003542BE">
        <w:rPr>
          <w:i/>
          <w:iCs w:val="0"/>
        </w:rPr>
        <w:t xml:space="preserve"># </w:t>
      </w:r>
      <w:r w:rsidR="002E6437" w:rsidRPr="003542BE">
        <w:rPr>
          <w:i/>
          <w:iCs w:val="0"/>
        </w:rPr>
        <w:t>The name of the chart (required)</w:t>
      </w:r>
    </w:p>
    <w:p w14:paraId="6BA90AF4" w14:textId="28212B08" w:rsidR="000E15D6" w:rsidRPr="003542BE" w:rsidRDefault="000F3B99" w:rsidP="00D029E7">
      <w:pPr>
        <w:pStyle w:val="NoSpacing"/>
        <w:ind w:left="708"/>
        <w:rPr>
          <w:i/>
          <w:iCs w:val="0"/>
        </w:rPr>
      </w:pPr>
      <w:r w:rsidRPr="00880414">
        <w:t>version: 1.0.</w:t>
      </w:r>
      <w:r w:rsidRPr="003542BE">
        <w:t>0</w:t>
      </w:r>
      <w:r w:rsidR="00661F7F" w:rsidRPr="003542BE">
        <w:t xml:space="preserve"> </w:t>
      </w:r>
      <w:r w:rsidR="00661F7F" w:rsidRPr="003542BE">
        <w:rPr>
          <w:i/>
          <w:iCs w:val="0"/>
        </w:rPr>
        <w:t xml:space="preserve"># A </w:t>
      </w:r>
      <w:proofErr w:type="spellStart"/>
      <w:r w:rsidR="00661F7F" w:rsidRPr="003542BE">
        <w:rPr>
          <w:i/>
          <w:iCs w:val="0"/>
        </w:rPr>
        <w:t>SemVer</w:t>
      </w:r>
      <w:proofErr w:type="spellEnd"/>
      <w:r w:rsidR="00661F7F" w:rsidRPr="003542BE">
        <w:rPr>
          <w:i/>
          <w:iCs w:val="0"/>
        </w:rPr>
        <w:t xml:space="preserve"> 2 version (required)</w:t>
      </w:r>
    </w:p>
    <w:p w14:paraId="6C39F69A" w14:textId="423C3040" w:rsidR="000E15D6" w:rsidRPr="00891968" w:rsidRDefault="00880414" w:rsidP="009E795B">
      <w:pPr>
        <w:rPr>
          <w:b/>
          <w:bCs/>
          <w:color w:val="FF0000"/>
        </w:rPr>
      </w:pPr>
      <w:r w:rsidRPr="00891968">
        <w:rPr>
          <w:b/>
          <w:bCs/>
          <w:color w:val="FF0000"/>
        </w:rPr>
        <w:t>Charts and Versioning</w:t>
      </w:r>
    </w:p>
    <w:p w14:paraId="1A13F087" w14:textId="47CE8591" w:rsidR="00880414" w:rsidRDefault="00EE5CC2" w:rsidP="009E795B">
      <w:pPr>
        <w:rPr>
          <w:i/>
          <w:iCs/>
        </w:rPr>
      </w:pPr>
      <w:r w:rsidRPr="00EE5CC2">
        <w:t>Every chart must have a version number.</w:t>
      </w:r>
      <w:r w:rsidR="007A7E9A">
        <w:t xml:space="preserve"> </w:t>
      </w:r>
      <w:r w:rsidR="007A7E9A" w:rsidRPr="007A7E9A">
        <w:t xml:space="preserve">For example, </w:t>
      </w:r>
      <w:r w:rsidR="007A7E9A" w:rsidRPr="007A7E9A">
        <w:rPr>
          <w:b/>
          <w:bCs/>
        </w:rPr>
        <w:t>cdp-service</w:t>
      </w:r>
      <w:r w:rsidR="007A7E9A">
        <w:t xml:space="preserve"> </w:t>
      </w:r>
      <w:r w:rsidR="007A7E9A" w:rsidRPr="007A7E9A">
        <w:t>chart whose version field is set to version: 1.2.3 will be named:</w:t>
      </w:r>
      <w:r w:rsidR="006477F2">
        <w:t xml:space="preserve"> </w:t>
      </w:r>
      <w:r w:rsidR="006477F2" w:rsidRPr="006477F2">
        <w:rPr>
          <w:i/>
          <w:iCs/>
        </w:rPr>
        <w:t>cdp-service-1.2.3.tgz</w:t>
      </w:r>
    </w:p>
    <w:p w14:paraId="58E6E883" w14:textId="4FD943F8" w:rsidR="006477F2" w:rsidRPr="00891968" w:rsidRDefault="00BB317E" w:rsidP="009E795B">
      <w:pPr>
        <w:rPr>
          <w:b/>
          <w:bCs/>
          <w:color w:val="FF0000"/>
        </w:rPr>
      </w:pPr>
      <w:r w:rsidRPr="00891968">
        <w:rPr>
          <w:b/>
          <w:bCs/>
          <w:color w:val="FF0000"/>
        </w:rPr>
        <w:t>Templates and Values</w:t>
      </w:r>
    </w:p>
    <w:p w14:paraId="5D1150E4" w14:textId="780860AC" w:rsidR="009E0A28" w:rsidRDefault="009E0A28" w:rsidP="009E795B">
      <w:r w:rsidRPr="009E0A28">
        <w:t>All template files are stored in a chart's templates/ folder. When Helm renders the charts, it will pass every file in that directory through the template engine.</w:t>
      </w:r>
      <w:r w:rsidR="00AB5D1D">
        <w:t xml:space="preserve"> There is a file called </w:t>
      </w:r>
      <w:r w:rsidR="00AB5D1D" w:rsidRPr="002951AE">
        <w:rPr>
          <w:i/>
          <w:iCs/>
        </w:rPr>
        <w:t>values.yaml</w:t>
      </w:r>
      <w:r w:rsidR="00AB5D1D">
        <w:t xml:space="preserve"> in the root folder</w:t>
      </w:r>
      <w:r w:rsidR="002951AE">
        <w:t>.</w:t>
      </w:r>
      <w:r w:rsidR="00AB5D1D">
        <w:t xml:space="preserve"> </w:t>
      </w:r>
      <w:r w:rsidR="002951AE" w:rsidRPr="002951AE">
        <w:t>This file can contain default values.</w:t>
      </w:r>
    </w:p>
    <w:p w14:paraId="74719ED1" w14:textId="4D4EC226" w:rsidR="00D810DC" w:rsidRDefault="00D810DC" w:rsidP="009E795B">
      <w:r w:rsidRPr="00D810DC">
        <w:t>When a user supplies custom values, these values will override the values in the chart's values.yaml file.</w:t>
      </w:r>
    </w:p>
    <w:p w14:paraId="77864B77" w14:textId="77777777" w:rsidR="00291D93" w:rsidRDefault="00D810DC" w:rsidP="009E795B">
      <w:r>
        <w:t xml:space="preserve">To override custom values, </w:t>
      </w:r>
      <w:r w:rsidR="009666D8">
        <w:t xml:space="preserve">it must be specified with </w:t>
      </w:r>
      <w:r w:rsidR="009666D8" w:rsidRPr="00EA2AB8">
        <w:rPr>
          <w:i/>
          <w:iCs/>
        </w:rPr>
        <w:t>helm install</w:t>
      </w:r>
      <w:r w:rsidR="009666D8">
        <w:t xml:space="preserve"> and </w:t>
      </w:r>
      <w:r w:rsidR="009666D8" w:rsidRPr="00EA2AB8">
        <w:rPr>
          <w:i/>
          <w:iCs/>
        </w:rPr>
        <w:t>helm upgrade</w:t>
      </w:r>
      <w:r w:rsidR="009666D8">
        <w:t xml:space="preserve"> commands</w:t>
      </w:r>
      <w:r w:rsidR="00EA2AB8">
        <w:t xml:space="preserve"> like </w:t>
      </w:r>
    </w:p>
    <w:p w14:paraId="7C39C987" w14:textId="4019724B" w:rsidR="00A70AE2" w:rsidRDefault="00EA2AB8" w:rsidP="009E795B">
      <w:pPr>
        <w:rPr>
          <w:b/>
          <w:bCs/>
          <w:i/>
          <w:iCs/>
        </w:rPr>
      </w:pPr>
      <w:r w:rsidRPr="00A70AE2">
        <w:rPr>
          <w:b/>
          <w:bCs/>
        </w:rPr>
        <w:t>helm install -f values.yaml cdp-service ./ -</w:t>
      </w:r>
      <w:r w:rsidR="00873A6D">
        <w:rPr>
          <w:b/>
          <w:bCs/>
        </w:rPr>
        <w:t>-set</w:t>
      </w:r>
      <w:r w:rsidRPr="00A70AE2">
        <w:rPr>
          <w:b/>
          <w:bCs/>
        </w:rPr>
        <w:t xml:space="preserve"> ima</w:t>
      </w:r>
      <w:r w:rsidR="00291D93" w:rsidRPr="00A70AE2">
        <w:rPr>
          <w:b/>
          <w:bCs/>
        </w:rPr>
        <w:t>ge.dev.repository=</w:t>
      </w:r>
      <w:r w:rsidR="00291D93" w:rsidRPr="00A70AE2">
        <w:rPr>
          <w:b/>
          <w:bCs/>
          <w:i/>
          <w:iCs/>
        </w:rPr>
        <w:t>image_name</w:t>
      </w:r>
      <w:r w:rsidR="00A30D2F">
        <w:rPr>
          <w:b/>
          <w:bCs/>
        </w:rPr>
        <w:t xml:space="preserve"> -</w:t>
      </w:r>
      <w:r w:rsidR="00873A6D">
        <w:rPr>
          <w:b/>
          <w:bCs/>
        </w:rPr>
        <w:t>-set</w:t>
      </w:r>
      <w:r w:rsidR="00A30D2F">
        <w:rPr>
          <w:b/>
          <w:bCs/>
        </w:rPr>
        <w:t xml:space="preserve"> image.dev.tag=</w:t>
      </w:r>
      <w:r w:rsidR="00291D93" w:rsidRPr="00A70AE2">
        <w:rPr>
          <w:b/>
          <w:bCs/>
          <w:i/>
          <w:iCs/>
        </w:rPr>
        <w:t>tag_name</w:t>
      </w:r>
    </w:p>
    <w:p w14:paraId="47ECD280" w14:textId="12904171" w:rsidR="00A30D2F" w:rsidRPr="00891968" w:rsidRDefault="00B603C1" w:rsidP="009E795B">
      <w:pPr>
        <w:rPr>
          <w:b/>
          <w:bCs/>
          <w:color w:val="FF0000"/>
        </w:rPr>
      </w:pPr>
      <w:r w:rsidRPr="00891968">
        <w:rPr>
          <w:b/>
          <w:bCs/>
          <w:color w:val="FF0000"/>
        </w:rPr>
        <w:lastRenderedPageBreak/>
        <w:t>Template Files</w:t>
      </w:r>
    </w:p>
    <w:p w14:paraId="432B4D3D" w14:textId="00B436C7" w:rsidR="003D1580" w:rsidRDefault="001862BD" w:rsidP="009E795B">
      <w:r w:rsidRPr="001862BD">
        <w:t>Template Files</w:t>
      </w:r>
      <w:r>
        <w:t xml:space="preserve"> </w:t>
      </w:r>
      <w:r w:rsidR="00D407A7">
        <w:t xml:space="preserve">contain the Kubernetes resource files as yaml. </w:t>
      </w:r>
      <w:r w:rsidR="00CF676B" w:rsidRPr="00CF676B">
        <w:t xml:space="preserve">Definition files of all </w:t>
      </w:r>
      <w:r w:rsidR="00CF676B">
        <w:t xml:space="preserve">Kubernetes </w:t>
      </w:r>
      <w:r w:rsidR="00CF676B" w:rsidRPr="00CF676B">
        <w:t>objects to be created must</w:t>
      </w:r>
      <w:r w:rsidR="003E38B5">
        <w:t xml:space="preserve"> be in</w:t>
      </w:r>
      <w:r w:rsidR="00CF676B" w:rsidRPr="00CF676B">
        <w:t xml:space="preserve"> </w:t>
      </w:r>
      <w:r w:rsidR="003E38B5">
        <w:rPr>
          <w:b/>
          <w:bCs/>
        </w:rPr>
        <w:t>cdp-service/</w:t>
      </w:r>
      <w:r w:rsidR="003E38B5" w:rsidRPr="003E38B5">
        <w:rPr>
          <w:b/>
          <w:bCs/>
        </w:rPr>
        <w:t>templates/</w:t>
      </w:r>
      <w:r w:rsidR="003E38B5">
        <w:t xml:space="preserve"> folder</w:t>
      </w:r>
      <w:r w:rsidR="00CF676B" w:rsidRPr="00CF676B">
        <w:t>.</w:t>
      </w:r>
      <w:r w:rsidR="00C4501B">
        <w:t xml:space="preserve"> We use 4 Kubernetes objects for </w:t>
      </w:r>
      <w:r w:rsidR="00C4501B" w:rsidRPr="0000335A">
        <w:rPr>
          <w:b/>
          <w:bCs/>
        </w:rPr>
        <w:t>cdp-service</w:t>
      </w:r>
      <w:r w:rsidR="00C4501B">
        <w:t xml:space="preserve"> chart: Deployment, Service, Configmap, </w:t>
      </w:r>
      <w:r w:rsidR="0000335A">
        <w:t>Secret.</w:t>
      </w:r>
    </w:p>
    <w:p w14:paraId="1CA63168" w14:textId="7BE7C556" w:rsidR="00B23805" w:rsidRDefault="00B23805" w:rsidP="009E795B">
      <w:r>
        <w:t xml:space="preserve">Configmap and Secret objects are required </w:t>
      </w:r>
      <w:r w:rsidR="00815E7C">
        <w:t>to</w:t>
      </w:r>
      <w:r>
        <w:t xml:space="preserve"> keep </w:t>
      </w:r>
      <w:r w:rsidR="00815E7C">
        <w:t xml:space="preserve">environment variables </w:t>
      </w:r>
      <w:r w:rsidR="00327040">
        <w:t>and using them</w:t>
      </w:r>
      <w:r w:rsidR="00815E7C">
        <w:t xml:space="preserve"> inside</w:t>
      </w:r>
      <w:r w:rsidR="00327040">
        <w:t xml:space="preserve"> of</w:t>
      </w:r>
      <w:r w:rsidR="00815E7C">
        <w:t xml:space="preserve"> the container</w:t>
      </w:r>
      <w:r w:rsidR="00327040">
        <w:t xml:space="preserve">. </w:t>
      </w:r>
      <w:r w:rsidR="00756D9D">
        <w:t xml:space="preserve">Secret object keeps the sensitive environment variables </w:t>
      </w:r>
      <w:r w:rsidR="0045427E">
        <w:t xml:space="preserve">as base64 encoded. Configmap object keeps the other environment variables as clear text. </w:t>
      </w:r>
      <w:r w:rsidR="008A78C9">
        <w:t xml:space="preserve">In addition to these objects, the most important Kubernetes object is the </w:t>
      </w:r>
      <w:r w:rsidR="00D202B3">
        <w:t>d</w:t>
      </w:r>
      <w:r w:rsidR="008A78C9">
        <w:t xml:space="preserve">eployment. We </w:t>
      </w:r>
      <w:r w:rsidR="00D202B3">
        <w:t xml:space="preserve">use deployment object to create Kubernetes Pods. </w:t>
      </w:r>
      <w:r w:rsidR="00A8638C">
        <w:t>And the last definition yaml</w:t>
      </w:r>
      <w:r w:rsidR="00215B5E">
        <w:t xml:space="preserve"> of object is service. We use </w:t>
      </w:r>
      <w:r w:rsidR="001F6A69">
        <w:t>s</w:t>
      </w:r>
      <w:r w:rsidR="00523729">
        <w:t>ervice</w:t>
      </w:r>
      <w:r w:rsidR="001F6A69">
        <w:t>.yaml file to create Kubernetes Service object.</w:t>
      </w:r>
    </w:p>
    <w:p w14:paraId="20B7A1EA" w14:textId="1368A771" w:rsidR="00A30D2F" w:rsidRDefault="001F6A69" w:rsidP="009E795B">
      <w:r>
        <w:t xml:space="preserve">All of these templates contain the parametric values. </w:t>
      </w:r>
      <w:r w:rsidR="00870717">
        <w:t xml:space="preserve">And the default values are gathering from values.yaml file. </w:t>
      </w:r>
      <w:r w:rsidR="00891968">
        <w:t>For example</w:t>
      </w:r>
      <w:r w:rsidR="00520569">
        <w:t>, the container</w:t>
      </w:r>
      <w:r w:rsidR="00FE4048">
        <w:t xml:space="preserve"> name and container</w:t>
      </w:r>
      <w:r w:rsidR="00520569">
        <w:t xml:space="preserve"> image</w:t>
      </w:r>
      <w:r w:rsidR="001F7278">
        <w:t xml:space="preserve"> name</w:t>
      </w:r>
      <w:r w:rsidR="00520569">
        <w:t xml:space="preserve"> of pod </w:t>
      </w:r>
      <w:r w:rsidR="001F7278">
        <w:t>defines at deployment yaml</w:t>
      </w:r>
      <w:r w:rsidR="00FE4048">
        <w:t xml:space="preserve"> at lines </w:t>
      </w:r>
      <w:r w:rsidR="004663E7">
        <w:t xml:space="preserve">between </w:t>
      </w:r>
      <w:r w:rsidR="00FE4048">
        <w:t>22</w:t>
      </w:r>
      <w:r w:rsidR="004663E7">
        <w:t xml:space="preserve"> and </w:t>
      </w:r>
      <w:r w:rsidR="00FE4048">
        <w:t>29</w:t>
      </w:r>
      <w:r w:rsidR="004663E7">
        <w:t xml:space="preserve">. </w:t>
      </w:r>
    </w:p>
    <w:p w14:paraId="47876455" w14:textId="77777777" w:rsidR="007F091F" w:rsidRDefault="007F091F" w:rsidP="00E137BC">
      <w:pPr>
        <w:pStyle w:val="NoSpacing"/>
        <w:ind w:left="708"/>
      </w:pPr>
      <w:r>
        <w:t xml:space="preserve">      - name: {{ .Values.application }}</w:t>
      </w:r>
    </w:p>
    <w:p w14:paraId="3020FE0D" w14:textId="77777777" w:rsidR="007F091F" w:rsidRDefault="007F091F" w:rsidP="00E137BC">
      <w:pPr>
        <w:pStyle w:val="NoSpacing"/>
        <w:ind w:left="708"/>
      </w:pPr>
      <w:r>
        <w:t xml:space="preserve">        {{ if eq .Values.environment "dev" }}</w:t>
      </w:r>
    </w:p>
    <w:p w14:paraId="7CBF0525" w14:textId="77777777" w:rsidR="007F091F" w:rsidRDefault="007F091F" w:rsidP="00E137BC">
      <w:pPr>
        <w:pStyle w:val="NoSpacing"/>
        <w:ind w:left="708"/>
      </w:pPr>
      <w:r>
        <w:t xml:space="preserve">        image: {{ .Values.image.dev.repository }}:{{ .Values.image.dev.tag }}</w:t>
      </w:r>
    </w:p>
    <w:p w14:paraId="47356722" w14:textId="77777777" w:rsidR="007F091F" w:rsidRDefault="007F091F" w:rsidP="00E137BC">
      <w:pPr>
        <w:pStyle w:val="NoSpacing"/>
        <w:ind w:left="708"/>
      </w:pPr>
      <w:r>
        <w:t xml:space="preserve">        {{ else if eq .Values.environment "preprod" }}</w:t>
      </w:r>
    </w:p>
    <w:p w14:paraId="66C26595" w14:textId="77777777" w:rsidR="007F091F" w:rsidRDefault="007F091F" w:rsidP="00E137BC">
      <w:pPr>
        <w:pStyle w:val="NoSpacing"/>
        <w:ind w:left="708"/>
      </w:pPr>
      <w:r>
        <w:t xml:space="preserve">        image: {{ .Values.image.preprod.repository }}:{{ .Values.image.preprod.tag }}</w:t>
      </w:r>
    </w:p>
    <w:p w14:paraId="4ABFE3FD" w14:textId="77777777" w:rsidR="007F091F" w:rsidRDefault="007F091F" w:rsidP="00E137BC">
      <w:pPr>
        <w:pStyle w:val="NoSpacing"/>
        <w:ind w:left="708"/>
      </w:pPr>
      <w:r>
        <w:t xml:space="preserve">        {{ else if eq .Values.environment "prod" }}</w:t>
      </w:r>
    </w:p>
    <w:p w14:paraId="3E9A391A" w14:textId="77777777" w:rsidR="007F091F" w:rsidRDefault="007F091F" w:rsidP="00E137BC">
      <w:pPr>
        <w:pStyle w:val="NoSpacing"/>
        <w:ind w:left="708"/>
      </w:pPr>
      <w:r>
        <w:t xml:space="preserve">        image: {{ .Values.image.prod.repository }}:{{ .Values.image.prod.tag }}</w:t>
      </w:r>
    </w:p>
    <w:p w14:paraId="30EC57CB" w14:textId="757F5407" w:rsidR="007F091F" w:rsidRDefault="007F091F" w:rsidP="00E137BC">
      <w:pPr>
        <w:pStyle w:val="NoSpacing"/>
        <w:ind w:left="708"/>
      </w:pPr>
      <w:r>
        <w:t xml:space="preserve">        {{ end }}</w:t>
      </w:r>
    </w:p>
    <w:p w14:paraId="5B454247" w14:textId="1FA7DD35" w:rsidR="005940D3" w:rsidRDefault="0019740C" w:rsidP="007F091F">
      <w:r>
        <w:t>N</w:t>
      </w:r>
      <w:r w:rsidR="007F091F">
        <w:t xml:space="preserve">ame of the </w:t>
      </w:r>
      <w:r w:rsidR="007E044F">
        <w:t xml:space="preserve">container parameter </w:t>
      </w:r>
      <w:r>
        <w:t xml:space="preserve">is read from values.yaml as seen above. </w:t>
      </w:r>
      <w:r w:rsidR="00F17485">
        <w:t xml:space="preserve">And image name/tag </w:t>
      </w:r>
      <w:r w:rsidR="006501E4">
        <w:t xml:space="preserve">of the container parameter contain conditional check. We use this condition </w:t>
      </w:r>
      <w:r w:rsidR="00970E82">
        <w:t>to</w:t>
      </w:r>
      <w:r w:rsidR="006501E4">
        <w:t xml:space="preserve"> </w:t>
      </w:r>
      <w:r w:rsidR="00843D65">
        <w:t>separate</w:t>
      </w:r>
      <w:r w:rsidR="00970E82">
        <w:t xml:space="preserve"> according to environments. </w:t>
      </w:r>
      <w:r w:rsidR="00F5043D">
        <w:t>Because</w:t>
      </w:r>
      <w:r w:rsidR="00970E82">
        <w:t>,</w:t>
      </w:r>
      <w:r w:rsidR="00F5043D">
        <w:t xml:space="preserve"> there may be differences between</w:t>
      </w:r>
      <w:r w:rsidR="000F791A">
        <w:t xml:space="preserve"> </w:t>
      </w:r>
      <w:r w:rsidR="00F5043D">
        <w:t>environment</w:t>
      </w:r>
      <w:r w:rsidR="000F791A">
        <w:t>s.</w:t>
      </w:r>
      <w:r w:rsidR="0013799A">
        <w:t xml:space="preserve"> </w:t>
      </w:r>
      <w:r w:rsidR="00A50D0D">
        <w:t xml:space="preserve">As it is </w:t>
      </w:r>
      <w:r w:rsidR="00416B55">
        <w:t>here, we use conditional check for Configmap and Secret objects, too.</w:t>
      </w:r>
      <w:r w:rsidR="00903B3B">
        <w:t xml:space="preserve"> For example, if we check </w:t>
      </w:r>
      <w:proofErr w:type="spellStart"/>
      <w:r w:rsidR="00903B3B">
        <w:t>configmap.yaml</w:t>
      </w:r>
      <w:proofErr w:type="spellEnd"/>
      <w:r w:rsidR="00903B3B">
        <w:t xml:space="preserve"> file, we can see the condition</w:t>
      </w:r>
      <w:r w:rsidR="005940D3">
        <w:t xml:space="preserve"> lines. </w:t>
      </w:r>
      <w:r w:rsidR="0013799A">
        <w:t xml:space="preserve"> </w:t>
      </w:r>
      <w:r w:rsidR="00BA24E7">
        <w:t xml:space="preserve">All parameters inside the </w:t>
      </w:r>
      <w:proofErr w:type="spellStart"/>
      <w:r w:rsidR="00BA24E7">
        <w:t>configmap.yaml</w:t>
      </w:r>
      <w:proofErr w:type="spellEnd"/>
      <w:r w:rsidR="0035103A">
        <w:t xml:space="preserve"> are gathering</w:t>
      </w:r>
      <w:r w:rsidR="00BA24E7">
        <w:t xml:space="preserve"> </w:t>
      </w:r>
      <w:r w:rsidR="0035103A">
        <w:t>a</w:t>
      </w:r>
      <w:r w:rsidR="005940D3">
        <w:t xml:space="preserve">ccording to </w:t>
      </w:r>
      <w:r w:rsidR="00675489">
        <w:t xml:space="preserve">the </w:t>
      </w:r>
      <w:r w:rsidR="00675489" w:rsidRPr="00185BD3">
        <w:rPr>
          <w:i/>
          <w:iCs/>
        </w:rPr>
        <w:t>environment</w:t>
      </w:r>
      <w:r w:rsidR="00185BD3">
        <w:t xml:space="preserve"> variable inside the values.yaml</w:t>
      </w:r>
      <w:r w:rsidR="0035103A">
        <w:t xml:space="preserve">. If it is </w:t>
      </w:r>
      <w:r w:rsidR="0035103A" w:rsidRPr="0065743E">
        <w:rPr>
          <w:i/>
          <w:iCs/>
        </w:rPr>
        <w:t>dev</w:t>
      </w:r>
      <w:r w:rsidR="0035103A">
        <w:t xml:space="preserve">, </w:t>
      </w:r>
      <w:proofErr w:type="spellStart"/>
      <w:r w:rsidR="0065743E">
        <w:t>configmap</w:t>
      </w:r>
      <w:proofErr w:type="spellEnd"/>
      <w:r w:rsidR="0065743E">
        <w:t xml:space="preserve"> uses </w:t>
      </w:r>
      <w:r w:rsidR="0065743E" w:rsidRPr="0065743E">
        <w:rPr>
          <w:i/>
          <w:iCs/>
        </w:rPr>
        <w:t>dev</w:t>
      </w:r>
      <w:r w:rsidR="0065743E">
        <w:t xml:space="preserve"> variables from the values.yaml.</w:t>
      </w:r>
    </w:p>
    <w:p w14:paraId="1F12AB35" w14:textId="77777777" w:rsidR="00B461D9" w:rsidRDefault="00B461D9" w:rsidP="0056037A">
      <w:pPr>
        <w:pStyle w:val="NoSpacing"/>
        <w:ind w:left="708"/>
      </w:pPr>
      <w:proofErr w:type="spellStart"/>
      <w:r>
        <w:t>apiVersion</w:t>
      </w:r>
      <w:proofErr w:type="spellEnd"/>
      <w:r>
        <w:t>: v1</w:t>
      </w:r>
    </w:p>
    <w:p w14:paraId="2A3ECFF2" w14:textId="77777777" w:rsidR="00B461D9" w:rsidRDefault="00B461D9" w:rsidP="0056037A">
      <w:pPr>
        <w:pStyle w:val="NoSpacing"/>
        <w:ind w:left="708"/>
      </w:pPr>
      <w:r>
        <w:t xml:space="preserve">kind: </w:t>
      </w:r>
      <w:proofErr w:type="spellStart"/>
      <w:r>
        <w:t>ConfigMap</w:t>
      </w:r>
      <w:proofErr w:type="spellEnd"/>
    </w:p>
    <w:p w14:paraId="46BC3986" w14:textId="77777777" w:rsidR="00B461D9" w:rsidRDefault="00B461D9" w:rsidP="0056037A">
      <w:pPr>
        <w:pStyle w:val="NoSpacing"/>
        <w:ind w:left="708"/>
      </w:pPr>
      <w:r>
        <w:t>metadata:</w:t>
      </w:r>
    </w:p>
    <w:p w14:paraId="3DF7B5E0" w14:textId="77777777" w:rsidR="00B461D9" w:rsidRDefault="00B461D9" w:rsidP="0056037A">
      <w:pPr>
        <w:pStyle w:val="NoSpacing"/>
        <w:ind w:left="708"/>
      </w:pPr>
      <w:r>
        <w:t xml:space="preserve">  name: cm-{{ .Values.application }}-{{ .Values.environment }}</w:t>
      </w:r>
    </w:p>
    <w:p w14:paraId="6309374D" w14:textId="77777777" w:rsidR="00B461D9" w:rsidRDefault="00B461D9" w:rsidP="0056037A">
      <w:pPr>
        <w:pStyle w:val="NoSpacing"/>
        <w:ind w:left="708"/>
      </w:pPr>
      <w:r>
        <w:t xml:space="preserve">  namespace: {{ .</w:t>
      </w:r>
      <w:proofErr w:type="spellStart"/>
      <w:r>
        <w:t>Release.Namespace</w:t>
      </w:r>
      <w:proofErr w:type="spellEnd"/>
      <w:r>
        <w:t xml:space="preserve"> }}</w:t>
      </w:r>
    </w:p>
    <w:p w14:paraId="739B7882" w14:textId="77777777" w:rsidR="00B461D9" w:rsidRDefault="00B461D9" w:rsidP="0056037A">
      <w:pPr>
        <w:pStyle w:val="NoSpacing"/>
        <w:ind w:left="708"/>
      </w:pPr>
      <w:r>
        <w:t>data:</w:t>
      </w:r>
    </w:p>
    <w:p w14:paraId="2E6B16E1" w14:textId="77777777" w:rsidR="00B461D9" w:rsidRDefault="00B461D9" w:rsidP="0056037A">
      <w:pPr>
        <w:pStyle w:val="NoSpacing"/>
        <w:ind w:left="708"/>
      </w:pPr>
      <w:r>
        <w:t xml:space="preserve">  {{ if eq .Values.environment "dev" }}</w:t>
      </w:r>
    </w:p>
    <w:p w14:paraId="5A5817FF" w14:textId="3547F259" w:rsidR="00B461D9" w:rsidRDefault="00B461D9" w:rsidP="0056037A">
      <w:pPr>
        <w:pStyle w:val="NoSpacing"/>
        <w:ind w:left="708"/>
      </w:pPr>
      <w:r>
        <w:t xml:space="preserve">  </w:t>
      </w:r>
      <w:proofErr w:type="spellStart"/>
      <w:r>
        <w:t>fletum</w:t>
      </w:r>
      <w:proofErr w:type="spellEnd"/>
      <w:r>
        <w:t>-</w:t>
      </w:r>
      <w:proofErr w:type="spellStart"/>
      <w:r>
        <w:t>api</w:t>
      </w:r>
      <w:proofErr w:type="spellEnd"/>
      <w:r>
        <w:t>-base-url: "{{ .</w:t>
      </w:r>
      <w:proofErr w:type="spellStart"/>
      <w:r>
        <w:t>Values.dev.fletum_api_base_url</w:t>
      </w:r>
      <w:proofErr w:type="spellEnd"/>
      <w:r>
        <w:t xml:space="preserve"> }}"</w:t>
      </w:r>
    </w:p>
    <w:p w14:paraId="009D8A0D" w14:textId="77777777" w:rsidR="00B461D9" w:rsidRDefault="00B461D9" w:rsidP="0056037A">
      <w:pPr>
        <w:pStyle w:val="NoSpacing"/>
        <w:ind w:left="708"/>
      </w:pPr>
      <w:r>
        <w:t xml:space="preserve">  {{ else if eq .Values.environment "preprod" }}</w:t>
      </w:r>
    </w:p>
    <w:p w14:paraId="5295D533" w14:textId="5D0E9ECF" w:rsidR="00B461D9" w:rsidRDefault="00B461D9" w:rsidP="0056037A">
      <w:pPr>
        <w:pStyle w:val="NoSpacing"/>
        <w:ind w:left="708"/>
      </w:pPr>
      <w:r>
        <w:t xml:space="preserve">  </w:t>
      </w:r>
      <w:proofErr w:type="spellStart"/>
      <w:r>
        <w:t>fletum</w:t>
      </w:r>
      <w:proofErr w:type="spellEnd"/>
      <w:r>
        <w:t>-</w:t>
      </w:r>
      <w:proofErr w:type="spellStart"/>
      <w:r>
        <w:t>api</w:t>
      </w:r>
      <w:proofErr w:type="spellEnd"/>
      <w:r>
        <w:t>-base-url: "{{ .</w:t>
      </w:r>
      <w:proofErr w:type="spellStart"/>
      <w:r>
        <w:t>Values.preprod.fletum_api_base_url</w:t>
      </w:r>
      <w:proofErr w:type="spellEnd"/>
      <w:r>
        <w:t xml:space="preserve"> }}"</w:t>
      </w:r>
    </w:p>
    <w:p w14:paraId="5920F47F" w14:textId="77777777" w:rsidR="00B461D9" w:rsidRDefault="00B461D9" w:rsidP="0056037A">
      <w:pPr>
        <w:pStyle w:val="NoSpacing"/>
        <w:ind w:left="708"/>
      </w:pPr>
      <w:r>
        <w:t xml:space="preserve">  {{ else if eq .Values.environment "prod" }}</w:t>
      </w:r>
    </w:p>
    <w:p w14:paraId="1E36E3FC" w14:textId="6FED244E" w:rsidR="00B461D9" w:rsidRDefault="00B461D9" w:rsidP="0056037A">
      <w:pPr>
        <w:pStyle w:val="NoSpacing"/>
        <w:ind w:left="708"/>
      </w:pPr>
      <w:r>
        <w:t xml:space="preserve">  </w:t>
      </w:r>
      <w:proofErr w:type="spellStart"/>
      <w:r>
        <w:t>fletum</w:t>
      </w:r>
      <w:proofErr w:type="spellEnd"/>
      <w:r>
        <w:t>-</w:t>
      </w:r>
      <w:proofErr w:type="spellStart"/>
      <w:r>
        <w:t>api</w:t>
      </w:r>
      <w:proofErr w:type="spellEnd"/>
      <w:r>
        <w:t>-base-url: "{{ .</w:t>
      </w:r>
      <w:proofErr w:type="spellStart"/>
      <w:r>
        <w:t>Values.prod.fletum_api_base_url</w:t>
      </w:r>
      <w:proofErr w:type="spellEnd"/>
      <w:r>
        <w:t xml:space="preserve"> }}"</w:t>
      </w:r>
    </w:p>
    <w:p w14:paraId="1C19E264" w14:textId="7796C968" w:rsidR="00B461D9" w:rsidRDefault="00B461D9" w:rsidP="0056037A">
      <w:pPr>
        <w:pStyle w:val="NoSpacing"/>
        <w:ind w:left="708"/>
      </w:pPr>
      <w:r>
        <w:t xml:space="preserve">  {{ end }}</w:t>
      </w:r>
    </w:p>
    <w:p w14:paraId="6EB98B65" w14:textId="50F845CE" w:rsidR="0056037A" w:rsidRPr="00634A6F" w:rsidRDefault="00B40EED" w:rsidP="00B40EED">
      <w:pPr>
        <w:rPr>
          <w:b/>
          <w:bCs/>
          <w:color w:val="FF0000"/>
        </w:rPr>
      </w:pPr>
      <w:r w:rsidRPr="00634A6F">
        <w:rPr>
          <w:b/>
          <w:bCs/>
          <w:color w:val="FF0000"/>
        </w:rPr>
        <w:lastRenderedPageBreak/>
        <w:t>Values files</w:t>
      </w:r>
    </w:p>
    <w:p w14:paraId="0EBDEB29" w14:textId="77777777" w:rsidR="00634A6F" w:rsidRPr="00634A6F" w:rsidRDefault="00634A6F" w:rsidP="00634A6F">
      <w:r w:rsidRPr="00634A6F">
        <w:t>Considering the template in the previous section, a values.yaml file that supplies the necessary values would look like this:</w:t>
      </w:r>
    </w:p>
    <w:p w14:paraId="28013083" w14:textId="77777777" w:rsidR="004B5939" w:rsidRDefault="004B5939" w:rsidP="008C0133">
      <w:pPr>
        <w:pStyle w:val="NoSpacing"/>
        <w:ind w:left="708"/>
      </w:pPr>
      <w:r>
        <w:t>environment: dev</w:t>
      </w:r>
    </w:p>
    <w:p w14:paraId="50AED7F2" w14:textId="77777777" w:rsidR="004B5939" w:rsidRDefault="004B5939" w:rsidP="008C0133">
      <w:pPr>
        <w:pStyle w:val="NoSpacing"/>
        <w:ind w:left="708"/>
      </w:pPr>
      <w:r>
        <w:t>application: cdp-service</w:t>
      </w:r>
    </w:p>
    <w:p w14:paraId="5F9AC81A" w14:textId="21C898C9" w:rsidR="00B40EED" w:rsidRDefault="004B5939" w:rsidP="008C0133">
      <w:pPr>
        <w:pStyle w:val="NoSpacing"/>
        <w:ind w:left="708"/>
      </w:pPr>
      <w:proofErr w:type="spellStart"/>
      <w:r>
        <w:t>containerPort</w:t>
      </w:r>
      <w:proofErr w:type="spellEnd"/>
      <w:r>
        <w:t>: 5500</w:t>
      </w:r>
    </w:p>
    <w:p w14:paraId="3199D5B4" w14:textId="77777777" w:rsidR="008C0133" w:rsidRDefault="008C0133" w:rsidP="008C0133">
      <w:pPr>
        <w:pStyle w:val="NoSpacing"/>
        <w:ind w:left="708"/>
      </w:pPr>
      <w:r>
        <w:t>service:</w:t>
      </w:r>
    </w:p>
    <w:p w14:paraId="75A835E0" w14:textId="77777777" w:rsidR="008C0133" w:rsidRDefault="008C0133" w:rsidP="008C0133">
      <w:pPr>
        <w:pStyle w:val="NoSpacing"/>
        <w:ind w:left="708"/>
      </w:pPr>
      <w:r>
        <w:t xml:space="preserve">  name: cdp-service-svc</w:t>
      </w:r>
    </w:p>
    <w:p w14:paraId="5127CA42" w14:textId="77777777" w:rsidR="008C0133" w:rsidRDefault="008C0133" w:rsidP="008C0133">
      <w:pPr>
        <w:pStyle w:val="NoSpacing"/>
        <w:ind w:left="708"/>
      </w:pPr>
      <w:r>
        <w:t xml:space="preserve">  type: </w:t>
      </w:r>
      <w:proofErr w:type="spellStart"/>
      <w:r>
        <w:t>ClusterIP</w:t>
      </w:r>
      <w:proofErr w:type="spellEnd"/>
    </w:p>
    <w:p w14:paraId="279A0E9F" w14:textId="24743D37" w:rsidR="008C0133" w:rsidRDefault="008C0133" w:rsidP="008C0133">
      <w:pPr>
        <w:pStyle w:val="NoSpacing"/>
        <w:ind w:left="708"/>
      </w:pPr>
      <w:r>
        <w:t xml:space="preserve">  port: 5500</w:t>
      </w:r>
    </w:p>
    <w:p w14:paraId="1A5D3223" w14:textId="68D16870" w:rsidR="008C0133" w:rsidRDefault="00986703" w:rsidP="00A77A5B">
      <w:r>
        <w:t xml:space="preserve">Note: </w:t>
      </w:r>
      <w:r w:rsidR="00A77A5B" w:rsidRPr="00A77A5B">
        <w:t>If the --set flag is used on helm install or helm upgrade, those values are simply converted to YAML on the client side.</w:t>
      </w:r>
    </w:p>
    <w:p w14:paraId="1B8F03C6" w14:textId="1E9AC203" w:rsidR="00042564" w:rsidRPr="00042564" w:rsidRDefault="006F1B16" w:rsidP="00042564">
      <w:r>
        <w:t xml:space="preserve">Note: </w:t>
      </w:r>
      <w:r w:rsidR="00042564" w:rsidRPr="00042564">
        <w:t>Once you have edited a chart, helm can package it into a chart archive for you:</w:t>
      </w:r>
    </w:p>
    <w:p w14:paraId="57B75B3C" w14:textId="01DDDD49" w:rsidR="00042564" w:rsidRDefault="000201FC" w:rsidP="006F1B16">
      <w:pPr>
        <w:pStyle w:val="NoSpacing"/>
        <w:ind w:left="708"/>
      </w:pPr>
      <w:r w:rsidRPr="000201FC">
        <w:t>helm package .</w:t>
      </w:r>
      <w:r>
        <w:t>/</w:t>
      </w:r>
      <w:r w:rsidRPr="000201FC">
        <w:t>cdp-service</w:t>
      </w:r>
    </w:p>
    <w:p w14:paraId="542187D3" w14:textId="4859820C" w:rsidR="000201FC" w:rsidRDefault="000201FC" w:rsidP="006F1B16">
      <w:pPr>
        <w:pStyle w:val="NoSpacing"/>
        <w:ind w:left="708"/>
      </w:pPr>
      <w:r w:rsidRPr="000201FC">
        <w:t xml:space="preserve">Archived </w:t>
      </w:r>
      <w:r>
        <w:t>cdp-service</w:t>
      </w:r>
      <w:r w:rsidRPr="000201FC">
        <w:t>-</w:t>
      </w:r>
      <w:r>
        <w:t>1</w:t>
      </w:r>
      <w:r w:rsidRPr="000201FC">
        <w:t>.</w:t>
      </w:r>
      <w:r>
        <w:t>0</w:t>
      </w:r>
      <w:r w:rsidRPr="000201FC">
        <w:t>.</w:t>
      </w:r>
      <w:r>
        <w:t>0</w:t>
      </w:r>
      <w:r w:rsidRPr="000201FC">
        <w:t>.tgz</w:t>
      </w:r>
    </w:p>
    <w:p w14:paraId="2CDEDC3B" w14:textId="2C98E654" w:rsidR="000201FC" w:rsidRDefault="00011A9C" w:rsidP="00A77A5B">
      <w:r>
        <w:t>Deploying</w:t>
      </w:r>
      <w:r w:rsidR="0069282A">
        <w:t xml:space="preserve"> helm charts </w:t>
      </w:r>
      <w:r>
        <w:t xml:space="preserve">to Kubernetes, you </w:t>
      </w:r>
      <w:r w:rsidR="00F91C54">
        <w:t>need to</w:t>
      </w:r>
      <w:r>
        <w:t xml:space="preserve"> run this command:</w:t>
      </w:r>
    </w:p>
    <w:p w14:paraId="3B7401E3" w14:textId="31E1F4E0" w:rsidR="00011A9C" w:rsidRDefault="002F1030" w:rsidP="002F1030">
      <w:pPr>
        <w:pStyle w:val="NoSpacing"/>
        <w:ind w:left="708"/>
      </w:pPr>
      <w:r>
        <w:t>h</w:t>
      </w:r>
      <w:r w:rsidR="00011A9C">
        <w:t>elm install -f ./</w:t>
      </w:r>
      <w:proofErr w:type="spellStart"/>
      <w:r w:rsidR="00011A9C">
        <w:t>values.yaml</w:t>
      </w:r>
      <w:proofErr w:type="spellEnd"/>
      <w:r w:rsidR="00011A9C">
        <w:t xml:space="preserve"> </w:t>
      </w:r>
      <w:proofErr w:type="spellStart"/>
      <w:r w:rsidR="00011A9C">
        <w:t>cdp</w:t>
      </w:r>
      <w:proofErr w:type="spellEnd"/>
      <w:r w:rsidR="00011A9C">
        <w:t>-service ./</w:t>
      </w:r>
      <w:r w:rsidR="00CF10DA">
        <w:t xml:space="preserve"> --set </w:t>
      </w:r>
      <w:r w:rsidR="00CF10DA" w:rsidRPr="00CF10DA">
        <w:t>environment</w:t>
      </w:r>
      <w:r w:rsidR="00CF10DA">
        <w:t>=dev</w:t>
      </w:r>
    </w:p>
    <w:p w14:paraId="0A7EBBF5" w14:textId="060D0CD0" w:rsidR="002F1030" w:rsidRDefault="00F91C54" w:rsidP="00A77A5B">
      <w:r>
        <w:t>Upgrading helm charts, you need to run this command</w:t>
      </w:r>
    </w:p>
    <w:p w14:paraId="3DB12ADB" w14:textId="27F67610" w:rsidR="003114A1" w:rsidRDefault="003114A1" w:rsidP="003114A1">
      <w:pPr>
        <w:pStyle w:val="NoSpacing"/>
        <w:ind w:left="708"/>
      </w:pPr>
      <w:r>
        <w:t xml:space="preserve">helm upgrade -f ./values.yaml </w:t>
      </w:r>
      <w:proofErr w:type="spellStart"/>
      <w:r>
        <w:t>cdp</w:t>
      </w:r>
      <w:proofErr w:type="spellEnd"/>
      <w:r>
        <w:t>-service ./</w:t>
      </w:r>
      <w:r w:rsidR="00CF10DA">
        <w:t xml:space="preserve"> </w:t>
      </w:r>
      <w:r w:rsidR="00CF10DA">
        <w:t xml:space="preserve">--set </w:t>
      </w:r>
      <w:r w:rsidR="00CF10DA" w:rsidRPr="00CF10DA">
        <w:t>environment</w:t>
      </w:r>
      <w:r w:rsidR="00CF10DA">
        <w:t>=dev</w:t>
      </w:r>
    </w:p>
    <w:p w14:paraId="41C9748B" w14:textId="77777777" w:rsidR="003114A1" w:rsidRPr="00A70AE2" w:rsidRDefault="003114A1" w:rsidP="00A77A5B"/>
    <w:sectPr w:rsidR="003114A1" w:rsidRPr="00A70AE2" w:rsidSect="002743C0">
      <w:headerReference w:type="default" r:id="rId12"/>
      <w:headerReference w:type="first" r:id="rId13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618D" w14:textId="77777777" w:rsidR="003510FE" w:rsidRDefault="003510FE">
      <w:r>
        <w:separator/>
      </w:r>
    </w:p>
  </w:endnote>
  <w:endnote w:type="continuationSeparator" w:id="0">
    <w:p w14:paraId="752F3B9F" w14:textId="77777777" w:rsidR="003510FE" w:rsidRDefault="0035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70B7" w14:textId="77777777" w:rsidR="003510FE" w:rsidRDefault="003510FE">
      <w:r>
        <w:separator/>
      </w:r>
    </w:p>
  </w:footnote>
  <w:footnote w:type="continuationSeparator" w:id="0">
    <w:p w14:paraId="0CEC3E91" w14:textId="77777777" w:rsidR="003510FE" w:rsidRDefault="00351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755F" w14:textId="77777777" w:rsidR="00B21088" w:rsidRDefault="008B2B14" w:rsidP="008B2B14">
    <w:pPr>
      <w:pStyle w:val="Header"/>
      <w:tabs>
        <w:tab w:val="clear" w:pos="4536"/>
        <w:tab w:val="clear" w:pos="9072"/>
        <w:tab w:val="left" w:pos="869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3D15" w14:textId="77777777" w:rsidR="00B21088" w:rsidRDefault="00B21088">
    <w:r>
      <w:rPr>
        <w:noProof/>
      </w:rPr>
      <w:drawing>
        <wp:anchor distT="0" distB="0" distL="114300" distR="114300" simplePos="0" relativeHeight="251666432" behindDoc="0" locked="1" layoutInCell="1" allowOverlap="1" wp14:anchorId="5033013A" wp14:editId="4FC2FF70">
          <wp:simplePos x="0" y="0"/>
          <wp:positionH relativeFrom="page">
            <wp:posOffset>5267325</wp:posOffset>
          </wp:positionH>
          <wp:positionV relativeFrom="page">
            <wp:posOffset>288290</wp:posOffset>
          </wp:positionV>
          <wp:extent cx="1962000" cy="691200"/>
          <wp:effectExtent l="0" t="0" r="63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MPAREX_Logo_4c_15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000" cy="69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399"/>
    <w:multiLevelType w:val="multilevel"/>
    <w:tmpl w:val="8886068A"/>
    <w:numStyleLink w:val="CPXbullets"/>
  </w:abstractNum>
  <w:abstractNum w:abstractNumId="1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2D0C59B4"/>
    <w:multiLevelType w:val="multilevel"/>
    <w:tmpl w:val="05E80F0E"/>
    <w:numStyleLink w:val="CPXlist"/>
  </w:abstractNum>
  <w:abstractNum w:abstractNumId="3" w15:restartNumberingAfterBreak="0">
    <w:nsid w:val="350304FB"/>
    <w:multiLevelType w:val="multilevel"/>
    <w:tmpl w:val="008C5EF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D21034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D21034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D21034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D21034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D21034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D21034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D21034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D21034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D21034" w:themeColor="accent1"/>
      </w:rPr>
    </w:lvl>
  </w:abstractNum>
  <w:abstractNum w:abstractNumId="4" w15:restartNumberingAfterBreak="0">
    <w:nsid w:val="37F60B4A"/>
    <w:multiLevelType w:val="multilevel"/>
    <w:tmpl w:val="10329B32"/>
    <w:numStyleLink w:val="CPXnumberedlist"/>
  </w:abstractNum>
  <w:abstractNum w:abstractNumId="5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D21034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D21034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D21034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D21034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D21034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D21034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D21034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D21034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D21034" w:themeColor="accent1"/>
        <w:sz w:val="20"/>
      </w:rPr>
    </w:lvl>
  </w:abstractNum>
  <w:abstractNum w:abstractNumId="6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D21034" w:themeColor="accent1"/>
        <w:sz w:val="20"/>
        <w:vertAlign w:val="baseline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21034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D21034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D21034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D21034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D21034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D21034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D21034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D21034" w:themeColor="accent1"/>
      </w:rPr>
    </w:lvl>
  </w:abstractNum>
  <w:abstractNum w:abstractNumId="7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D21034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D21034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D21034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D21034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D21034" w:themeColor="accent1"/>
        <w:sz w:val="20"/>
      </w:rPr>
    </w:lvl>
  </w:abstractNum>
  <w:abstractNum w:abstractNumId="8" w15:restartNumberingAfterBreak="0">
    <w:nsid w:val="7CF4678A"/>
    <w:multiLevelType w:val="multilevel"/>
    <w:tmpl w:val="947CEFA4"/>
    <w:numStyleLink w:val="CPXheader"/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FE"/>
    <w:rsid w:val="0000058F"/>
    <w:rsid w:val="00002C1A"/>
    <w:rsid w:val="00002D23"/>
    <w:rsid w:val="0000335A"/>
    <w:rsid w:val="000066DD"/>
    <w:rsid w:val="00011A9C"/>
    <w:rsid w:val="00016E74"/>
    <w:rsid w:val="000201FC"/>
    <w:rsid w:val="0002773C"/>
    <w:rsid w:val="000361EA"/>
    <w:rsid w:val="00041274"/>
    <w:rsid w:val="00042287"/>
    <w:rsid w:val="00042564"/>
    <w:rsid w:val="00045A8B"/>
    <w:rsid w:val="00045C5D"/>
    <w:rsid w:val="000535C5"/>
    <w:rsid w:val="00065848"/>
    <w:rsid w:val="000734B5"/>
    <w:rsid w:val="00077762"/>
    <w:rsid w:val="000B1E04"/>
    <w:rsid w:val="000B2B32"/>
    <w:rsid w:val="000B340D"/>
    <w:rsid w:val="000C2441"/>
    <w:rsid w:val="000C66E8"/>
    <w:rsid w:val="000D1177"/>
    <w:rsid w:val="000D30A8"/>
    <w:rsid w:val="000D5977"/>
    <w:rsid w:val="000E15D6"/>
    <w:rsid w:val="000F3B99"/>
    <w:rsid w:val="000F791A"/>
    <w:rsid w:val="00111B62"/>
    <w:rsid w:val="00122221"/>
    <w:rsid w:val="001301DA"/>
    <w:rsid w:val="00135194"/>
    <w:rsid w:val="0013799A"/>
    <w:rsid w:val="00165C7E"/>
    <w:rsid w:val="00170EC9"/>
    <w:rsid w:val="00177FD8"/>
    <w:rsid w:val="00185BD3"/>
    <w:rsid w:val="001861EB"/>
    <w:rsid w:val="001862BD"/>
    <w:rsid w:val="00194218"/>
    <w:rsid w:val="0019740C"/>
    <w:rsid w:val="001A1165"/>
    <w:rsid w:val="001A75D3"/>
    <w:rsid w:val="001C2E35"/>
    <w:rsid w:val="001C6B01"/>
    <w:rsid w:val="001E1C5D"/>
    <w:rsid w:val="001E24E2"/>
    <w:rsid w:val="001E32C2"/>
    <w:rsid w:val="001F1737"/>
    <w:rsid w:val="001F3C9F"/>
    <w:rsid w:val="001F6A69"/>
    <w:rsid w:val="001F7278"/>
    <w:rsid w:val="00201C64"/>
    <w:rsid w:val="00202C7B"/>
    <w:rsid w:val="00215B5E"/>
    <w:rsid w:val="002160FC"/>
    <w:rsid w:val="00221FDE"/>
    <w:rsid w:val="00224929"/>
    <w:rsid w:val="00241124"/>
    <w:rsid w:val="002734E8"/>
    <w:rsid w:val="002743C0"/>
    <w:rsid w:val="00274D54"/>
    <w:rsid w:val="00275A92"/>
    <w:rsid w:val="00277F14"/>
    <w:rsid w:val="00287DF2"/>
    <w:rsid w:val="00291D93"/>
    <w:rsid w:val="002951AE"/>
    <w:rsid w:val="002A40F0"/>
    <w:rsid w:val="002B03BD"/>
    <w:rsid w:val="002B0735"/>
    <w:rsid w:val="002C62D8"/>
    <w:rsid w:val="002C7692"/>
    <w:rsid w:val="002D07E0"/>
    <w:rsid w:val="002D1F01"/>
    <w:rsid w:val="002D3EC4"/>
    <w:rsid w:val="002E06FC"/>
    <w:rsid w:val="002E6437"/>
    <w:rsid w:val="002E6F69"/>
    <w:rsid w:val="002F1030"/>
    <w:rsid w:val="002F6EA3"/>
    <w:rsid w:val="0030019F"/>
    <w:rsid w:val="00301F43"/>
    <w:rsid w:val="003073AD"/>
    <w:rsid w:val="003114A1"/>
    <w:rsid w:val="00312491"/>
    <w:rsid w:val="00327040"/>
    <w:rsid w:val="003313BD"/>
    <w:rsid w:val="00336D7A"/>
    <w:rsid w:val="003500DB"/>
    <w:rsid w:val="0035103A"/>
    <w:rsid w:val="003510FE"/>
    <w:rsid w:val="003542BE"/>
    <w:rsid w:val="00355F9D"/>
    <w:rsid w:val="00362AF5"/>
    <w:rsid w:val="0037760B"/>
    <w:rsid w:val="003B143E"/>
    <w:rsid w:val="003B52AF"/>
    <w:rsid w:val="003D0AFD"/>
    <w:rsid w:val="003D1580"/>
    <w:rsid w:val="003D32FF"/>
    <w:rsid w:val="003E38B5"/>
    <w:rsid w:val="003E5D5C"/>
    <w:rsid w:val="003F1126"/>
    <w:rsid w:val="00405EA2"/>
    <w:rsid w:val="004079DD"/>
    <w:rsid w:val="0041066C"/>
    <w:rsid w:val="00416B55"/>
    <w:rsid w:val="00420926"/>
    <w:rsid w:val="00436934"/>
    <w:rsid w:val="00436ED4"/>
    <w:rsid w:val="004370DC"/>
    <w:rsid w:val="00451CCA"/>
    <w:rsid w:val="0045427E"/>
    <w:rsid w:val="004663E7"/>
    <w:rsid w:val="0047560D"/>
    <w:rsid w:val="00476B8D"/>
    <w:rsid w:val="00484F1B"/>
    <w:rsid w:val="0049234E"/>
    <w:rsid w:val="004A7625"/>
    <w:rsid w:val="004B5939"/>
    <w:rsid w:val="004B7A67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6B2D"/>
    <w:rsid w:val="00520569"/>
    <w:rsid w:val="00523305"/>
    <w:rsid w:val="00523729"/>
    <w:rsid w:val="005245CF"/>
    <w:rsid w:val="0052762D"/>
    <w:rsid w:val="00540431"/>
    <w:rsid w:val="00540597"/>
    <w:rsid w:val="00547A6D"/>
    <w:rsid w:val="0056037A"/>
    <w:rsid w:val="00565296"/>
    <w:rsid w:val="0057084B"/>
    <w:rsid w:val="005754A7"/>
    <w:rsid w:val="005940D3"/>
    <w:rsid w:val="00595B38"/>
    <w:rsid w:val="005A6672"/>
    <w:rsid w:val="005B4649"/>
    <w:rsid w:val="005C3035"/>
    <w:rsid w:val="005D5942"/>
    <w:rsid w:val="005D5DF4"/>
    <w:rsid w:val="005D5E01"/>
    <w:rsid w:val="005E230F"/>
    <w:rsid w:val="005E4413"/>
    <w:rsid w:val="005E77A2"/>
    <w:rsid w:val="005E7F4F"/>
    <w:rsid w:val="005F2A2B"/>
    <w:rsid w:val="00602519"/>
    <w:rsid w:val="006039C3"/>
    <w:rsid w:val="00607485"/>
    <w:rsid w:val="00613C85"/>
    <w:rsid w:val="00634A6F"/>
    <w:rsid w:val="00644C00"/>
    <w:rsid w:val="006477F2"/>
    <w:rsid w:val="006501E4"/>
    <w:rsid w:val="00654904"/>
    <w:rsid w:val="0065743E"/>
    <w:rsid w:val="00661F7F"/>
    <w:rsid w:val="00675489"/>
    <w:rsid w:val="00682EE6"/>
    <w:rsid w:val="0069282A"/>
    <w:rsid w:val="0069496B"/>
    <w:rsid w:val="0069794F"/>
    <w:rsid w:val="00697CB5"/>
    <w:rsid w:val="006B2C3E"/>
    <w:rsid w:val="006C0F96"/>
    <w:rsid w:val="006C293F"/>
    <w:rsid w:val="006E640C"/>
    <w:rsid w:val="006E7F5B"/>
    <w:rsid w:val="006F1B16"/>
    <w:rsid w:val="00700B61"/>
    <w:rsid w:val="00704617"/>
    <w:rsid w:val="00704DCA"/>
    <w:rsid w:val="007310C3"/>
    <w:rsid w:val="00756D9D"/>
    <w:rsid w:val="00756F0D"/>
    <w:rsid w:val="007756D6"/>
    <w:rsid w:val="0078016D"/>
    <w:rsid w:val="00784490"/>
    <w:rsid w:val="007955BC"/>
    <w:rsid w:val="007A486A"/>
    <w:rsid w:val="007A7E9A"/>
    <w:rsid w:val="007B349A"/>
    <w:rsid w:val="007C39A0"/>
    <w:rsid w:val="007D3C28"/>
    <w:rsid w:val="007E044F"/>
    <w:rsid w:val="007E7C28"/>
    <w:rsid w:val="007F091F"/>
    <w:rsid w:val="007F725F"/>
    <w:rsid w:val="008012A4"/>
    <w:rsid w:val="008110FE"/>
    <w:rsid w:val="00814501"/>
    <w:rsid w:val="00815E7C"/>
    <w:rsid w:val="00817CA8"/>
    <w:rsid w:val="0082304F"/>
    <w:rsid w:val="008246CA"/>
    <w:rsid w:val="008336F8"/>
    <w:rsid w:val="00843D65"/>
    <w:rsid w:val="00850900"/>
    <w:rsid w:val="00850D31"/>
    <w:rsid w:val="008614D1"/>
    <w:rsid w:val="008662B8"/>
    <w:rsid w:val="0086660E"/>
    <w:rsid w:val="00870717"/>
    <w:rsid w:val="00873A6D"/>
    <w:rsid w:val="008758FC"/>
    <w:rsid w:val="00880414"/>
    <w:rsid w:val="00891968"/>
    <w:rsid w:val="008A1B15"/>
    <w:rsid w:val="008A78C9"/>
    <w:rsid w:val="008B2B14"/>
    <w:rsid w:val="008B71DE"/>
    <w:rsid w:val="008C0133"/>
    <w:rsid w:val="008C6279"/>
    <w:rsid w:val="008D3D65"/>
    <w:rsid w:val="008D60A9"/>
    <w:rsid w:val="008D737C"/>
    <w:rsid w:val="008E7210"/>
    <w:rsid w:val="008F61D0"/>
    <w:rsid w:val="00903B3B"/>
    <w:rsid w:val="00912102"/>
    <w:rsid w:val="00921960"/>
    <w:rsid w:val="00921B94"/>
    <w:rsid w:val="00926B8B"/>
    <w:rsid w:val="00957077"/>
    <w:rsid w:val="009666D8"/>
    <w:rsid w:val="0096703B"/>
    <w:rsid w:val="00970E82"/>
    <w:rsid w:val="00973E1C"/>
    <w:rsid w:val="00986703"/>
    <w:rsid w:val="00986846"/>
    <w:rsid w:val="009909FD"/>
    <w:rsid w:val="009926AA"/>
    <w:rsid w:val="0099531D"/>
    <w:rsid w:val="0099632F"/>
    <w:rsid w:val="009A78F3"/>
    <w:rsid w:val="009B2ACF"/>
    <w:rsid w:val="009B6ECA"/>
    <w:rsid w:val="009C1EDC"/>
    <w:rsid w:val="009C61C2"/>
    <w:rsid w:val="009C7323"/>
    <w:rsid w:val="009D04AD"/>
    <w:rsid w:val="009D47CB"/>
    <w:rsid w:val="009D546C"/>
    <w:rsid w:val="009E0A28"/>
    <w:rsid w:val="009E411A"/>
    <w:rsid w:val="009E5B8B"/>
    <w:rsid w:val="009E795B"/>
    <w:rsid w:val="00A10CF4"/>
    <w:rsid w:val="00A11945"/>
    <w:rsid w:val="00A135B5"/>
    <w:rsid w:val="00A30D2F"/>
    <w:rsid w:val="00A409A8"/>
    <w:rsid w:val="00A47BFC"/>
    <w:rsid w:val="00A50D0D"/>
    <w:rsid w:val="00A57241"/>
    <w:rsid w:val="00A652C0"/>
    <w:rsid w:val="00A70AE2"/>
    <w:rsid w:val="00A71BB8"/>
    <w:rsid w:val="00A71E74"/>
    <w:rsid w:val="00A77A5B"/>
    <w:rsid w:val="00A8638C"/>
    <w:rsid w:val="00A949B5"/>
    <w:rsid w:val="00AA4A36"/>
    <w:rsid w:val="00AB2B82"/>
    <w:rsid w:val="00AB5D1D"/>
    <w:rsid w:val="00AD4339"/>
    <w:rsid w:val="00AD6377"/>
    <w:rsid w:val="00AF2764"/>
    <w:rsid w:val="00AF4D51"/>
    <w:rsid w:val="00B04860"/>
    <w:rsid w:val="00B06AEB"/>
    <w:rsid w:val="00B21088"/>
    <w:rsid w:val="00B23805"/>
    <w:rsid w:val="00B25F4E"/>
    <w:rsid w:val="00B32584"/>
    <w:rsid w:val="00B32919"/>
    <w:rsid w:val="00B40EED"/>
    <w:rsid w:val="00B40FEC"/>
    <w:rsid w:val="00B413C5"/>
    <w:rsid w:val="00B4171D"/>
    <w:rsid w:val="00B461D9"/>
    <w:rsid w:val="00B47BCC"/>
    <w:rsid w:val="00B603C1"/>
    <w:rsid w:val="00B60835"/>
    <w:rsid w:val="00B64367"/>
    <w:rsid w:val="00B71122"/>
    <w:rsid w:val="00B7164A"/>
    <w:rsid w:val="00B733B7"/>
    <w:rsid w:val="00B826E5"/>
    <w:rsid w:val="00B8796B"/>
    <w:rsid w:val="00B937EB"/>
    <w:rsid w:val="00BA24E7"/>
    <w:rsid w:val="00BA6089"/>
    <w:rsid w:val="00BB317E"/>
    <w:rsid w:val="00BF3FA4"/>
    <w:rsid w:val="00C16EB7"/>
    <w:rsid w:val="00C336A4"/>
    <w:rsid w:val="00C33EC7"/>
    <w:rsid w:val="00C4501B"/>
    <w:rsid w:val="00C57E2F"/>
    <w:rsid w:val="00C83CCF"/>
    <w:rsid w:val="00C93D50"/>
    <w:rsid w:val="00C93D5A"/>
    <w:rsid w:val="00CB1A5D"/>
    <w:rsid w:val="00CE0B7E"/>
    <w:rsid w:val="00CF10DA"/>
    <w:rsid w:val="00CF676B"/>
    <w:rsid w:val="00D029E7"/>
    <w:rsid w:val="00D03CA4"/>
    <w:rsid w:val="00D202B3"/>
    <w:rsid w:val="00D2509E"/>
    <w:rsid w:val="00D261A3"/>
    <w:rsid w:val="00D331A6"/>
    <w:rsid w:val="00D360B5"/>
    <w:rsid w:val="00D407A7"/>
    <w:rsid w:val="00D531E0"/>
    <w:rsid w:val="00D60D30"/>
    <w:rsid w:val="00D639DA"/>
    <w:rsid w:val="00D659BA"/>
    <w:rsid w:val="00D70E44"/>
    <w:rsid w:val="00D77367"/>
    <w:rsid w:val="00D810DC"/>
    <w:rsid w:val="00D85EB7"/>
    <w:rsid w:val="00DA3933"/>
    <w:rsid w:val="00DA61DB"/>
    <w:rsid w:val="00DA6F8E"/>
    <w:rsid w:val="00DB0ADF"/>
    <w:rsid w:val="00DC0013"/>
    <w:rsid w:val="00DD152D"/>
    <w:rsid w:val="00DE03FC"/>
    <w:rsid w:val="00DF50C8"/>
    <w:rsid w:val="00E02A80"/>
    <w:rsid w:val="00E07092"/>
    <w:rsid w:val="00E07600"/>
    <w:rsid w:val="00E137BC"/>
    <w:rsid w:val="00E13A52"/>
    <w:rsid w:val="00E173DB"/>
    <w:rsid w:val="00E17C14"/>
    <w:rsid w:val="00E24036"/>
    <w:rsid w:val="00E26C05"/>
    <w:rsid w:val="00E34874"/>
    <w:rsid w:val="00E45D27"/>
    <w:rsid w:val="00EA2AB8"/>
    <w:rsid w:val="00EB00AA"/>
    <w:rsid w:val="00EB09D1"/>
    <w:rsid w:val="00EB6FDF"/>
    <w:rsid w:val="00EC32A7"/>
    <w:rsid w:val="00EE180C"/>
    <w:rsid w:val="00EE5CC2"/>
    <w:rsid w:val="00EF731F"/>
    <w:rsid w:val="00F0056F"/>
    <w:rsid w:val="00F027B3"/>
    <w:rsid w:val="00F17485"/>
    <w:rsid w:val="00F23A71"/>
    <w:rsid w:val="00F26759"/>
    <w:rsid w:val="00F5043D"/>
    <w:rsid w:val="00F5350D"/>
    <w:rsid w:val="00F60A43"/>
    <w:rsid w:val="00F610C7"/>
    <w:rsid w:val="00F73C40"/>
    <w:rsid w:val="00F83FAB"/>
    <w:rsid w:val="00F91C54"/>
    <w:rsid w:val="00F91DA4"/>
    <w:rsid w:val="00F97C74"/>
    <w:rsid w:val="00FA6C4B"/>
    <w:rsid w:val="00FA79C0"/>
    <w:rsid w:val="00FB25F1"/>
    <w:rsid w:val="00FB5DC8"/>
    <w:rsid w:val="00FB5F6B"/>
    <w:rsid w:val="00FB6040"/>
    <w:rsid w:val="00FD2E8D"/>
    <w:rsid w:val="00FE4048"/>
    <w:rsid w:val="00FF4432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148897C"/>
  <w15:chartTrackingRefBased/>
  <w15:docId w15:val="{B8163D6C-042F-40E2-AD07-56B0C305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EB"/>
    <w:pPr>
      <w:spacing w:before="120" w:after="120" w:line="288" w:lineRule="auto"/>
    </w:pPr>
    <w:rPr>
      <w:color w:val="3C3C3C" w:themeColor="text1"/>
      <w:sz w:val="22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AF276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D21034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AF2764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AF2764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AF2764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AF2764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D21034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AF2764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D21034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AF2764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D21034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AF2764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D21034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AF2764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D2103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AF2764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AF2764"/>
    <w:pPr>
      <w:numPr>
        <w:ilvl w:val="1"/>
        <w:numId w:val="6"/>
      </w:numPr>
      <w:spacing w:before="60"/>
    </w:pPr>
  </w:style>
  <w:style w:type="paragraph" w:styleId="ListBullet3">
    <w:name w:val="List Bullet 3"/>
    <w:basedOn w:val="Standardtext"/>
    <w:uiPriority w:val="22"/>
    <w:qFormat/>
    <w:rsid w:val="00AF2764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AF2764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AF2764"/>
    <w:pPr>
      <w:spacing w:after="200" w:line="240" w:lineRule="auto"/>
    </w:pPr>
    <w:rPr>
      <w:bCs/>
      <w:color w:val="3C3C3C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AF2764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AF2764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AF2764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AF2764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AF2764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AF2764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AF2764"/>
    <w:rPr>
      <w:rFonts w:ascii="Arial" w:hAnsi="Arial" w:cstheme="minorBidi"/>
      <w:szCs w:val="22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AF2764"/>
    <w:rPr>
      <w:rFonts w:cstheme="minorBidi"/>
      <w:lang w:val="tr-TR" w:eastAsia="tr-TR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D21034" w:themeColor="accent1"/>
        <w:sz w:val="20"/>
      </w:rPr>
      <w:tblPr/>
      <w:tcPr>
        <w:tcBorders>
          <w:top w:val="nil"/>
          <w:left w:val="nil"/>
          <w:bottom w:val="single" w:sz="8" w:space="0" w:color="D21034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D21034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C3C3C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AF2764"/>
    <w:rPr>
      <w:rFonts w:asciiTheme="minorHAnsi" w:hAnsiTheme="minorHAnsi"/>
      <w:caps w:val="0"/>
      <w:smallCaps w:val="0"/>
      <w:strike w:val="0"/>
      <w:dstrike w:val="0"/>
      <w:vanish w:val="0"/>
      <w:color w:val="D21034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AF276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AF276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AF2764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FA79C0"/>
    <w:pPr>
      <w:keepNext/>
      <w:keepLines/>
      <w:pBdr>
        <w:bottom w:val="single" w:sz="4" w:space="1" w:color="3C3C3C" w:themeColor="text1"/>
      </w:pBdr>
      <w:spacing w:before="360" w:after="360"/>
    </w:pPr>
    <w:rPr>
      <w:rFonts w:asciiTheme="majorHAnsi" w:hAnsiTheme="majorHAnsi"/>
      <w:b/>
      <w:caps/>
      <w:color w:val="D21034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AF2764"/>
    <w:pPr>
      <w:contextualSpacing/>
    </w:pPr>
  </w:style>
  <w:style w:type="paragraph" w:styleId="List">
    <w:name w:val="List"/>
    <w:basedOn w:val="Standardtext"/>
    <w:uiPriority w:val="30"/>
    <w:rsid w:val="00AF2764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AF2764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AF2764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AF2764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AF2764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semiHidden/>
    <w:rsid w:val="00AF2764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AF2764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AF2764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AF2764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AF2764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AF2764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AF2764"/>
    <w:rPr>
      <w:i/>
      <w:iCs/>
      <w:color w:val="9D9D9D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AF27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F2764"/>
    <w:rPr>
      <w:rFonts w:ascii="Tahoma" w:hAnsi="Tahoma" w:cs="Tahoma"/>
      <w:color w:val="3C3C3C" w:themeColor="text1"/>
      <w:sz w:val="16"/>
      <w:szCs w:val="16"/>
    </w:rPr>
  </w:style>
  <w:style w:type="table" w:styleId="TableGrid">
    <w:name w:val="Table Grid"/>
    <w:basedOn w:val="TableNormal"/>
    <w:uiPriority w:val="59"/>
    <w:rsid w:val="00AF2764"/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AF2764"/>
    <w:pPr>
      <w:spacing w:before="0" w:after="240" w:line="240" w:lineRule="auto"/>
    </w:pPr>
    <w:rPr>
      <w:rFonts w:asciiTheme="majorHAnsi" w:eastAsiaTheme="majorEastAsia" w:hAnsiTheme="majorHAnsi" w:cstheme="majorBidi"/>
      <w:b/>
      <w:caps/>
      <w:color w:val="D21034" w:themeColor="accen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AF2764"/>
    <w:rPr>
      <w:rFonts w:asciiTheme="majorHAnsi" w:eastAsiaTheme="majorEastAsia" w:hAnsiTheme="majorHAnsi" w:cstheme="majorBidi"/>
      <w:b/>
      <w:caps/>
      <w:color w:val="D21034" w:themeColor="accent1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2764"/>
    <w:rPr>
      <w:rFonts w:asciiTheme="majorHAnsi" w:eastAsiaTheme="majorEastAsia" w:hAnsiTheme="majorHAnsi" w:cstheme="majorBidi"/>
      <w:b/>
      <w:bCs/>
      <w:color w:val="D21034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2764"/>
    <w:rPr>
      <w:rFonts w:asciiTheme="majorHAnsi" w:eastAsiaTheme="majorEastAsia" w:hAnsiTheme="majorHAnsi" w:cstheme="majorBidi"/>
      <w:bCs/>
      <w:color w:val="3C3C3C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764"/>
    <w:rPr>
      <w:rFonts w:asciiTheme="majorHAnsi" w:eastAsiaTheme="majorEastAsia" w:hAnsiTheme="majorHAnsi" w:cstheme="majorBidi"/>
      <w:bCs/>
      <w:color w:val="3C3C3C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764"/>
    <w:rPr>
      <w:rFonts w:asciiTheme="majorHAnsi" w:eastAsiaTheme="majorEastAsia" w:hAnsiTheme="majorHAnsi" w:cstheme="majorBidi"/>
      <w:bCs/>
      <w:iCs/>
      <w:color w:val="3C3C3C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AF2764"/>
    <w:rPr>
      <w:rFonts w:asciiTheme="majorHAnsi" w:eastAsiaTheme="majorEastAsia" w:hAnsiTheme="majorHAnsi" w:cstheme="majorBidi"/>
      <w:color w:val="D21034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AF2764"/>
    <w:rPr>
      <w:rFonts w:asciiTheme="majorHAnsi" w:eastAsiaTheme="majorEastAsia" w:hAnsiTheme="majorHAnsi" w:cstheme="majorBidi"/>
      <w:iCs/>
      <w:color w:val="D21034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F2764"/>
    <w:rPr>
      <w:rFonts w:asciiTheme="majorHAnsi" w:eastAsiaTheme="majorEastAsia" w:hAnsiTheme="majorHAnsi" w:cstheme="majorBidi"/>
      <w:iCs/>
      <w:color w:val="D21034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F2764"/>
    <w:rPr>
      <w:rFonts w:asciiTheme="majorHAnsi" w:eastAsiaTheme="majorEastAsia" w:hAnsiTheme="majorHAnsi" w:cstheme="majorBidi"/>
      <w:color w:val="D21034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F2764"/>
    <w:rPr>
      <w:rFonts w:asciiTheme="majorHAnsi" w:eastAsiaTheme="majorEastAsia" w:hAnsiTheme="majorHAnsi" w:cstheme="majorBidi"/>
      <w:iCs/>
      <w:color w:val="D21034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AF2764"/>
    <w:pPr>
      <w:numPr>
        <w:ilvl w:val="1"/>
      </w:numPr>
      <w:spacing w:before="240" w:after="0"/>
    </w:pPr>
    <w:rPr>
      <w:rFonts w:asciiTheme="majorHAnsi" w:eastAsiaTheme="majorEastAsia" w:hAnsiTheme="majorHAnsi" w:cstheme="majorBidi"/>
      <w:b/>
      <w:iCs/>
      <w:caps/>
      <w:color w:val="006496" w:themeColor="accent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AF2764"/>
    <w:rPr>
      <w:rFonts w:asciiTheme="majorHAnsi" w:eastAsiaTheme="majorEastAsia" w:hAnsiTheme="majorHAnsi" w:cstheme="majorBidi"/>
      <w:b/>
      <w:iCs/>
      <w:caps/>
      <w:color w:val="006496" w:themeColor="accent3"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b/>
      <w:noProof/>
    </w:rPr>
  </w:style>
  <w:style w:type="paragraph" w:styleId="TOC2">
    <w:name w:val="toc 2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AF2764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AF2764"/>
    <w:pPr>
      <w:keepNext/>
      <w:keepLines/>
      <w:spacing w:before="240"/>
    </w:pPr>
    <w:rPr>
      <w:rFonts w:asciiTheme="majorHAnsi" w:hAnsiTheme="majorHAnsi"/>
      <w:b/>
      <w:color w:val="D21034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AF2764"/>
    <w:rPr>
      <w:b w:val="0"/>
      <w:color w:val="auto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AF276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AF2764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AF2764"/>
  </w:style>
  <w:style w:type="paragraph" w:customStyle="1" w:styleId="TextmitRahmen">
    <w:name w:val="Text mit Rahmen"/>
    <w:basedOn w:val="BlockText"/>
    <w:next w:val="BlockText"/>
    <w:uiPriority w:val="58"/>
    <w:rsid w:val="00AF2764"/>
    <w:pPr>
      <w:pBdr>
        <w:top w:val="single" w:sz="4" w:space="1" w:color="3C3C3C" w:themeColor="text1"/>
        <w:left w:val="single" w:sz="4" w:space="4" w:color="3C3C3C" w:themeColor="text1"/>
        <w:bottom w:val="single" w:sz="4" w:space="1" w:color="3C3C3C" w:themeColor="text1"/>
        <w:right w:val="single" w:sz="4" w:space="4" w:color="3C3C3C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AF2764"/>
  </w:style>
  <w:style w:type="character" w:styleId="Emphasis">
    <w:name w:val="Emphasis"/>
    <w:basedOn w:val="DefaultParagraphFont"/>
    <w:uiPriority w:val="89"/>
    <w:qFormat/>
    <w:rsid w:val="00AF2764"/>
    <w:rPr>
      <w:rFonts w:asciiTheme="minorHAnsi" w:hAnsiTheme="minorHAnsi"/>
      <w:b/>
      <w:i w:val="0"/>
      <w:iCs/>
      <w:color w:val="D21034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AF2764"/>
    <w:pPr>
      <w:spacing w:before="200" w:after="160"/>
      <w:ind w:left="864" w:right="864"/>
      <w:jc w:val="center"/>
    </w:pPr>
    <w:rPr>
      <w:i/>
      <w:iCs/>
      <w:color w:val="3C3C3C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AF2764"/>
    <w:rPr>
      <w:i/>
      <w:iCs/>
      <w:color w:val="3C3C3C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AF2764"/>
    <w:pPr>
      <w:spacing w:before="1200" w:after="360"/>
    </w:pPr>
    <w:rPr>
      <w:rFonts w:asciiTheme="majorHAnsi" w:eastAsiaTheme="majorEastAsia" w:hAnsiTheme="majorHAnsi" w:cstheme="majorBidi"/>
      <w:caps/>
      <w:color w:val="D21034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AF2764"/>
    <w:rPr>
      <w:rFonts w:asciiTheme="majorHAnsi" w:eastAsiaTheme="majorEastAsia" w:hAnsiTheme="majorHAnsi" w:cstheme="majorBidi"/>
      <w:caps/>
      <w:color w:val="D21034" w:themeColor="accent1"/>
      <w:kern w:val="20"/>
    </w:rPr>
  </w:style>
  <w:style w:type="character" w:customStyle="1" w:styleId="StandardtextChar">
    <w:name w:val="Standard text Char"/>
    <w:basedOn w:val="DefaultParagraphFont"/>
    <w:link w:val="Standardtext"/>
    <w:locked/>
    <w:rsid w:val="00AF2764"/>
    <w:rPr>
      <w:color w:val="3C3C3C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AF2764"/>
    <w:rPr>
      <w:rFonts w:asciiTheme="majorHAnsi" w:hAnsiTheme="majorHAnsi" w:cstheme="minorBidi"/>
      <w:caps/>
      <w:color w:val="D21034" w:themeColor="accent1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AF2764"/>
    <w:pPr>
      <w:spacing w:before="40" w:after="160" w:line="256" w:lineRule="auto"/>
    </w:pPr>
    <w:rPr>
      <w:rFonts w:asciiTheme="majorHAnsi" w:hAnsiTheme="majorHAnsi" w:cstheme="minorBidi"/>
      <w:caps/>
      <w:color w:val="D21034" w:themeColor="accent1"/>
      <w:szCs w:val="22"/>
    </w:rPr>
  </w:style>
  <w:style w:type="character" w:styleId="PlaceholderText">
    <w:name w:val="Placeholder Text"/>
    <w:basedOn w:val="DefaultParagraphFont"/>
    <w:uiPriority w:val="99"/>
    <w:semiHidden/>
    <w:rsid w:val="00AF276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27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64"/>
    <w:rPr>
      <w:color w:val="3C3C3C" w:themeColor="text1"/>
    </w:rPr>
  </w:style>
  <w:style w:type="paragraph" w:styleId="Footer">
    <w:name w:val="footer"/>
    <w:basedOn w:val="Normal"/>
    <w:link w:val="FooterChar"/>
    <w:uiPriority w:val="99"/>
    <w:unhideWhenUsed/>
    <w:rsid w:val="00AF27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64"/>
    <w:rPr>
      <w:color w:val="3C3C3C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AF2764"/>
    <w:rPr>
      <w:rFonts w:eastAsiaTheme="minorEastAsia"/>
      <w:iCs/>
      <w:color w:val="3C3C3C" w:themeColor="text1"/>
    </w:rPr>
  </w:style>
  <w:style w:type="paragraph" w:styleId="ListBullet5">
    <w:name w:val="List Bullet 5"/>
    <w:basedOn w:val="Normal"/>
    <w:uiPriority w:val="99"/>
    <w:semiHidden/>
    <w:unhideWhenUsed/>
    <w:rsid w:val="00AF2764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F276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764"/>
    <w:rPr>
      <w:color w:val="3C3C3C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764"/>
    <w:rPr>
      <w:b/>
      <w:bCs/>
      <w:color w:val="3C3C3C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AF2764"/>
    <w:rPr>
      <w:sz w:val="16"/>
      <w:szCs w:val="16"/>
    </w:rPr>
  </w:style>
  <w:style w:type="table" w:styleId="TableGridLight">
    <w:name w:val="Grid Table Light"/>
    <w:basedOn w:val="TableNormal"/>
    <w:uiPriority w:val="40"/>
    <w:rsid w:val="00AF27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FA79C0"/>
    <w:pPr>
      <w:pageBreakBefore/>
      <w:pBdr>
        <w:bottom w:val="single" w:sz="4" w:space="1" w:color="3C3C3C" w:themeColor="text1"/>
      </w:pBdr>
      <w:spacing w:after="240"/>
    </w:pPr>
  </w:style>
  <w:style w:type="character" w:customStyle="1" w:styleId="SectionHeadingChar">
    <w:name w:val="Section Heading Char"/>
    <w:basedOn w:val="JobTitleZchn"/>
    <w:link w:val="SectionHeading"/>
    <w:uiPriority w:val="9"/>
    <w:rsid w:val="00FA79C0"/>
    <w:rPr>
      <w:rFonts w:asciiTheme="majorHAnsi" w:eastAsiaTheme="majorEastAsia" w:hAnsiTheme="majorHAnsi" w:cstheme="majorBidi"/>
      <w:b/>
      <w:bCs/>
      <w:caps w:val="0"/>
      <w:color w:val="D21034" w:themeColor="accent1"/>
      <w:sz w:val="32"/>
      <w:szCs w:val="28"/>
      <w:lang w:val="en-US"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AF2764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AF2764"/>
    <w:rPr>
      <w:color w:val="BFBFBF" w:themeColor="background1" w:themeShade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SWO colors">
      <a:dk1>
        <a:srgbClr val="3C3C3C"/>
      </a:dk1>
      <a:lt1>
        <a:srgbClr val="FFFFFF"/>
      </a:lt1>
      <a:dk2>
        <a:srgbClr val="3C3C3C"/>
      </a:dk2>
      <a:lt2>
        <a:srgbClr val="FFFFFF"/>
      </a:lt2>
      <a:accent1>
        <a:srgbClr val="D21034"/>
      </a:accent1>
      <a:accent2>
        <a:srgbClr val="B4B4B4"/>
      </a:accent2>
      <a:accent3>
        <a:srgbClr val="006496"/>
      </a:accent3>
      <a:accent4>
        <a:srgbClr val="4A9462"/>
      </a:accent4>
      <a:accent5>
        <a:srgbClr val="8F4899"/>
      </a:accent5>
      <a:accent6>
        <a:srgbClr val="F3BD48"/>
      </a:accent6>
      <a:hlink>
        <a:srgbClr val="D21034"/>
      </a:hlink>
      <a:folHlink>
        <a:srgbClr val="D21034"/>
      </a:folHlink>
    </a:clrScheme>
    <a:fontScheme name="SWO stationery font">
      <a:majorFont>
        <a:latin typeface="Montserrat"/>
        <a:ea typeface=""/>
        <a:cs typeface=""/>
      </a:majorFont>
      <a:minorFont>
        <a:latin typeface="Calibri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3C3AB8E18F14AA75FCFFC3DD8137B" ma:contentTypeVersion="9" ma:contentTypeDescription="Create a new document." ma:contentTypeScope="" ma:versionID="e1355eaa38c9a7a2724e8d8f25915553">
  <xsd:schema xmlns:xsd="http://www.w3.org/2001/XMLSchema" xmlns:xs="http://www.w3.org/2001/XMLSchema" xmlns:p="http://schemas.microsoft.com/office/2006/metadata/properties" xmlns:ns2="c68eeec1-fd7d-4b5b-b080-ad012c1ba04c" xmlns:ns3="86f6de27-9fb0-4822-b4f1-890bc8d459f3" targetNamespace="http://schemas.microsoft.com/office/2006/metadata/properties" ma:root="true" ma:fieldsID="e02c93612737afc32c36e5f44d9dac0d" ns2:_="" ns3:_="">
    <xsd:import namespace="c68eeec1-fd7d-4b5b-b080-ad012c1ba04c"/>
    <xsd:import namespace="86f6de27-9fb0-4822-b4f1-890bc8d45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eeec1-fd7d-4b5b-b080-ad012c1ba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6de27-9fb0-4822-b4f1-890bc8d45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41C50-174E-40F6-96EF-BA2F4C0740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D0CDDD-C9A1-4FA9-9B75-FE8EBFED4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F03C46-0C0C-4461-9BC8-3065B3EA7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eeec1-fd7d-4b5b-b080-ad012c1ba04c"/>
    <ds:schemaRef ds:uri="86f6de27-9fb0-4822-b4f1-890bc8d45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028716-A1E3-430E-BAEA-8F9C64FB24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813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Osmanoglu, Tayyip</dc:creator>
  <cp:keywords/>
  <dc:description/>
  <cp:lastModifiedBy>Osmanoglu, Tayyip</cp:lastModifiedBy>
  <cp:revision>95</cp:revision>
  <cp:lastPrinted>2013-11-26T08:47:00Z</cp:lastPrinted>
  <dcterms:created xsi:type="dcterms:W3CDTF">2021-04-30T06:37:00Z</dcterms:created>
  <dcterms:modified xsi:type="dcterms:W3CDTF">2021-04-30T08:54:00Z</dcterms:modified>
</cp:coreProperties>
</file>