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consectetur non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