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etincidunt neque magnam modi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