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oluptatem labore sit eius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