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0" w:lineRule="auto"/>
        <w:rPr>
          <w:b w:val="1"/>
          <w:color w:val="1f2937"/>
          <w:sz w:val="30"/>
          <w:szCs w:val="30"/>
        </w:rPr>
      </w:pPr>
      <w:bookmarkStart w:colFirst="0" w:colLast="0" w:name="_969ynceyp7x3" w:id="0"/>
      <w:bookmarkEnd w:id="0"/>
      <w:r w:rsidDel="00000000" w:rsidR="00000000" w:rsidRPr="00000000">
        <w:rPr>
          <w:b w:val="1"/>
          <w:color w:val="1f2937"/>
          <w:sz w:val="30"/>
          <w:szCs w:val="30"/>
          <w:rtl w:val="0"/>
        </w:rPr>
        <w:t xml:space="preserve">Responda: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Qual o objetivo principal deste algoritmo?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374151"/>
          <w:sz w:val="26"/>
          <w:szCs w:val="26"/>
          <w:u w:val="none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Mostrar a média, o R1 e R2 e o resultado final do programa.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firstLine="0"/>
        <w:rPr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Qual será a saída EXATA do programa no console?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  <w:rPr>
          <w:color w:val="374151"/>
          <w:sz w:val="26"/>
          <w:szCs w:val="26"/>
          <w:u w:val="none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5.6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ab/>
        <w:tab/>
        <w:t xml:space="preserve">Verdadeiro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ab/>
        <w:tab/>
        <w:t xml:space="preserve">Falso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firstLine="720"/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Verdadeiro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color w:val="37415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hanging="360"/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Se a linha </w:t>
      </w:r>
      <w:r w:rsidDel="00000000" w:rsidR="00000000" w:rsidRPr="00000000">
        <w:rPr>
          <w:rFonts w:ascii="Courier New" w:cs="Courier New" w:eastAsia="Courier New" w:hAnsi="Courier New"/>
          <w:color w:val="db2777"/>
          <w:sz w:val="26"/>
          <w:szCs w:val="26"/>
          <w:shd w:fill="e5e7eb" w:val="clear"/>
          <w:rtl w:val="0"/>
        </w:rPr>
        <w:t xml:space="preserve">r_final</w:t>
      </w:r>
      <w:r w:rsidDel="00000000" w:rsidR="00000000" w:rsidRPr="00000000">
        <w:rPr>
          <w:rFonts w:ascii="Courier New" w:cs="Courier New" w:eastAsia="Courier New" w:hAnsi="Courier New"/>
          <w:color w:val="db2777"/>
          <w:sz w:val="26"/>
          <w:szCs w:val="26"/>
          <w:shd w:fill="e5e7eb" w:val="clear"/>
          <w:rtl w:val="0"/>
        </w:rPr>
        <w:t xml:space="preserve"> = (r1 ou r2) e (nao r2)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 fosse alterada para </w:t>
      </w:r>
      <w:r w:rsidDel="00000000" w:rsidR="00000000" w:rsidRPr="00000000">
        <w:rPr>
          <w:rFonts w:ascii="Courier New" w:cs="Courier New" w:eastAsia="Courier New" w:hAnsi="Courier New"/>
          <w:color w:val="db2777"/>
          <w:sz w:val="26"/>
          <w:szCs w:val="26"/>
          <w:shd w:fill="e5e7eb" w:val="clear"/>
          <w:rtl w:val="0"/>
        </w:rPr>
        <w:t xml:space="preserve">r_final</w:t>
      </w:r>
      <w:r w:rsidDel="00000000" w:rsidR="00000000" w:rsidRPr="00000000">
        <w:rPr>
          <w:rFonts w:ascii="Courier New" w:cs="Courier New" w:eastAsia="Courier New" w:hAnsi="Courier New"/>
          <w:color w:val="db2777"/>
          <w:sz w:val="26"/>
          <w:szCs w:val="26"/>
          <w:shd w:fill="e5e7eb" w:val="clear"/>
          <w:rtl w:val="0"/>
        </w:rPr>
        <w:t xml:space="preserve"> = nao (r1 e r2)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, qual seria o novo valor de </w:t>
      </w:r>
      <w:r w:rsidDel="00000000" w:rsidR="00000000" w:rsidRPr="00000000">
        <w:rPr>
          <w:rFonts w:ascii="Courier New" w:cs="Courier New" w:eastAsia="Courier New" w:hAnsi="Courier New"/>
          <w:color w:val="db2777"/>
          <w:sz w:val="26"/>
          <w:szCs w:val="26"/>
          <w:shd w:fill="e5e7eb" w:val="clear"/>
          <w:rtl w:val="0"/>
        </w:rPr>
        <w:t xml:space="preserve">r_final</w:t>
      </w:r>
      <w:r w:rsidDel="00000000" w:rsidR="00000000" w:rsidRPr="00000000">
        <w:rPr>
          <w:color w:val="374151"/>
          <w:sz w:val="26"/>
          <w:szCs w:val="26"/>
          <w:rtl w:val="0"/>
        </w:rPr>
        <w:t xml:space="preserve"> exibido?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hanging="360"/>
        <w:rPr>
          <w:color w:val="374151"/>
          <w:sz w:val="26"/>
          <w:szCs w:val="26"/>
          <w:u w:val="none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5.6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720" w:firstLine="0"/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ab/>
        <w:t xml:space="preserve">Verdadeiro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firstLine="0"/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Falso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ind w:left="1440" w:firstLine="0"/>
        <w:rPr>
          <w:color w:val="374151"/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Verdadeiro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93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