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4994D" w14:textId="77777777" w:rsidR="00653043" w:rsidRPr="002978F2" w:rsidRDefault="00653043" w:rsidP="005C399D">
      <w:pPr>
        <w:spacing w:line="360" w:lineRule="auto"/>
        <w:ind w:right="-46"/>
        <w:jc w:val="both"/>
        <w:rPr>
          <w:b/>
          <w:bCs/>
          <w:color w:val="000000" w:themeColor="text1"/>
          <w:sz w:val="40"/>
          <w:szCs w:val="40"/>
        </w:rPr>
      </w:pPr>
      <w:r w:rsidRPr="002978F2">
        <w:rPr>
          <w:b/>
          <w:bCs/>
          <w:noProof/>
          <w:color w:val="000000" w:themeColor="text1"/>
          <w:sz w:val="40"/>
          <w:szCs w:val="40"/>
        </w:rPr>
        <w:drawing>
          <wp:inline distT="0" distB="0" distL="0" distR="0" wp14:anchorId="0B9580FE" wp14:editId="0182513E">
            <wp:extent cx="1625600" cy="546100"/>
            <wp:effectExtent l="0" t="0" r="0" b="0"/>
            <wp:docPr id="157728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86851" name="Picture 1577286851"/>
                    <pic:cNvPicPr/>
                  </pic:nvPicPr>
                  <pic:blipFill>
                    <a:blip r:embed="rId8">
                      <a:extLst>
                        <a:ext uri="{28A0092B-C50C-407E-A947-70E740481C1C}">
                          <a14:useLocalDpi xmlns:a14="http://schemas.microsoft.com/office/drawing/2010/main" val="0"/>
                        </a:ext>
                      </a:extLst>
                    </a:blip>
                    <a:stretch>
                      <a:fillRect/>
                    </a:stretch>
                  </pic:blipFill>
                  <pic:spPr>
                    <a:xfrm>
                      <a:off x="0" y="0"/>
                      <a:ext cx="1625600" cy="546100"/>
                    </a:xfrm>
                    <a:prstGeom prst="rect">
                      <a:avLst/>
                    </a:prstGeom>
                  </pic:spPr>
                </pic:pic>
              </a:graphicData>
            </a:graphic>
          </wp:inline>
        </w:drawing>
      </w:r>
    </w:p>
    <w:p w14:paraId="5049D838" w14:textId="77777777" w:rsidR="00653043" w:rsidRPr="002978F2" w:rsidRDefault="00653043" w:rsidP="005C399D">
      <w:pPr>
        <w:spacing w:line="360" w:lineRule="auto"/>
        <w:ind w:right="-46"/>
        <w:jc w:val="both"/>
        <w:rPr>
          <w:b/>
          <w:bCs/>
          <w:color w:val="000000" w:themeColor="text1"/>
          <w:sz w:val="40"/>
          <w:szCs w:val="40"/>
        </w:rPr>
      </w:pPr>
    </w:p>
    <w:p w14:paraId="3BF8AD7E" w14:textId="77777777" w:rsidR="00653043" w:rsidRPr="002978F2" w:rsidRDefault="00653043" w:rsidP="005C399D">
      <w:pPr>
        <w:spacing w:line="360" w:lineRule="auto"/>
        <w:ind w:right="-46"/>
        <w:jc w:val="both"/>
        <w:rPr>
          <w:b/>
          <w:bCs/>
          <w:color w:val="000000" w:themeColor="text1"/>
          <w:sz w:val="40"/>
          <w:szCs w:val="40"/>
        </w:rPr>
      </w:pPr>
    </w:p>
    <w:p w14:paraId="4E2489BF" w14:textId="77777777" w:rsidR="004D7231" w:rsidRPr="002978F2" w:rsidRDefault="004D7231" w:rsidP="005C399D">
      <w:pPr>
        <w:spacing w:line="360" w:lineRule="auto"/>
        <w:ind w:right="-46"/>
        <w:jc w:val="center"/>
        <w:rPr>
          <w:b/>
          <w:bCs/>
          <w:color w:val="000000" w:themeColor="text1"/>
          <w:sz w:val="40"/>
          <w:szCs w:val="40"/>
        </w:rPr>
      </w:pPr>
      <w:r w:rsidRPr="002978F2">
        <w:rPr>
          <w:b/>
          <w:bCs/>
          <w:color w:val="000000" w:themeColor="text1"/>
          <w:sz w:val="40"/>
          <w:szCs w:val="40"/>
        </w:rPr>
        <w:t>Data and Artificial Intelligence</w:t>
      </w:r>
    </w:p>
    <w:p w14:paraId="6AC54F75" w14:textId="77777777" w:rsidR="004D7231" w:rsidRPr="002978F2" w:rsidRDefault="004D7231" w:rsidP="005C399D">
      <w:pPr>
        <w:spacing w:line="360" w:lineRule="auto"/>
        <w:ind w:right="-46"/>
        <w:jc w:val="center"/>
        <w:rPr>
          <w:b/>
          <w:bCs/>
          <w:color w:val="000000" w:themeColor="text1"/>
          <w:sz w:val="40"/>
          <w:szCs w:val="40"/>
        </w:rPr>
      </w:pPr>
      <w:r w:rsidRPr="002978F2">
        <w:rPr>
          <w:b/>
          <w:bCs/>
          <w:color w:val="000000" w:themeColor="text1"/>
          <w:sz w:val="40"/>
          <w:szCs w:val="40"/>
        </w:rPr>
        <w:t>Cyber Shujaa Program</w:t>
      </w:r>
    </w:p>
    <w:p w14:paraId="2E862B00" w14:textId="77777777" w:rsidR="00034902" w:rsidRPr="002978F2" w:rsidRDefault="00034902" w:rsidP="005C399D">
      <w:pPr>
        <w:spacing w:line="360" w:lineRule="auto"/>
        <w:ind w:right="-46"/>
        <w:jc w:val="center"/>
        <w:rPr>
          <w:b/>
          <w:bCs/>
          <w:color w:val="000000" w:themeColor="text1"/>
          <w:sz w:val="36"/>
          <w:szCs w:val="36"/>
        </w:rPr>
      </w:pPr>
    </w:p>
    <w:p w14:paraId="6C2C5D43" w14:textId="2E7AE08A" w:rsidR="00034902" w:rsidRPr="002978F2" w:rsidRDefault="004D7231" w:rsidP="005C399D">
      <w:pPr>
        <w:pBdr>
          <w:top w:val="single" w:sz="4" w:space="1" w:color="auto"/>
          <w:left w:val="single" w:sz="4" w:space="4" w:color="auto"/>
          <w:bottom w:val="single" w:sz="4" w:space="1" w:color="auto"/>
          <w:right w:val="single" w:sz="4" w:space="4" w:color="auto"/>
        </w:pBdr>
        <w:spacing w:line="360" w:lineRule="auto"/>
        <w:ind w:right="-46"/>
        <w:jc w:val="center"/>
        <w:rPr>
          <w:b/>
          <w:bCs/>
          <w:color w:val="000000" w:themeColor="text1"/>
          <w:sz w:val="36"/>
          <w:szCs w:val="36"/>
        </w:rPr>
      </w:pPr>
      <w:r w:rsidRPr="002978F2">
        <w:rPr>
          <w:b/>
          <w:bCs/>
          <w:color w:val="000000" w:themeColor="text1"/>
          <w:sz w:val="36"/>
          <w:szCs w:val="36"/>
        </w:rPr>
        <w:t xml:space="preserve">Week </w:t>
      </w:r>
      <w:r w:rsidR="006B0551" w:rsidRPr="002978F2">
        <w:rPr>
          <w:b/>
          <w:bCs/>
          <w:color w:val="000000" w:themeColor="text1"/>
          <w:sz w:val="36"/>
          <w:szCs w:val="36"/>
          <w:lang w:val="en-GB"/>
        </w:rPr>
        <w:t>3</w:t>
      </w:r>
      <w:r w:rsidRPr="002978F2">
        <w:rPr>
          <w:b/>
          <w:bCs/>
          <w:color w:val="000000" w:themeColor="text1"/>
          <w:sz w:val="36"/>
          <w:szCs w:val="36"/>
        </w:rPr>
        <w:t xml:space="preserve"> Assignment</w:t>
      </w:r>
    </w:p>
    <w:p w14:paraId="7D02D15E" w14:textId="65113FA7" w:rsidR="004D7231" w:rsidRPr="002978F2" w:rsidRDefault="006B0551" w:rsidP="005C399D">
      <w:pPr>
        <w:pBdr>
          <w:top w:val="single" w:sz="4" w:space="1" w:color="auto"/>
          <w:left w:val="single" w:sz="4" w:space="4" w:color="auto"/>
          <w:bottom w:val="single" w:sz="4" w:space="1" w:color="auto"/>
          <w:right w:val="single" w:sz="4" w:space="4" w:color="auto"/>
        </w:pBdr>
        <w:spacing w:line="360" w:lineRule="auto"/>
        <w:ind w:right="-46"/>
        <w:jc w:val="center"/>
        <w:rPr>
          <w:b/>
          <w:bCs/>
          <w:color w:val="000000" w:themeColor="text1"/>
          <w:sz w:val="36"/>
          <w:szCs w:val="36"/>
          <w:lang w:val="en-GB"/>
        </w:rPr>
      </w:pPr>
      <w:r w:rsidRPr="002978F2">
        <w:rPr>
          <w:b/>
          <w:bCs/>
          <w:color w:val="000000" w:themeColor="text1"/>
          <w:sz w:val="36"/>
          <w:szCs w:val="36"/>
          <w:lang w:val="en-GB"/>
        </w:rPr>
        <w:t>Titanic Exploratory Data Analysis</w:t>
      </w:r>
      <w:r w:rsidR="00034902" w:rsidRPr="002978F2">
        <w:rPr>
          <w:b/>
          <w:bCs/>
          <w:color w:val="000000" w:themeColor="text1"/>
          <w:sz w:val="36"/>
          <w:szCs w:val="36"/>
          <w:lang w:val="en-GB"/>
        </w:rPr>
        <w:t xml:space="preserve"> in Python</w:t>
      </w:r>
    </w:p>
    <w:p w14:paraId="7026F0EA" w14:textId="77777777" w:rsidR="00034902" w:rsidRPr="002978F2" w:rsidRDefault="00034902" w:rsidP="005C399D">
      <w:pPr>
        <w:spacing w:line="360" w:lineRule="auto"/>
        <w:ind w:right="-46"/>
        <w:jc w:val="center"/>
        <w:rPr>
          <w:b/>
          <w:bCs/>
          <w:color w:val="000000" w:themeColor="text1"/>
          <w:sz w:val="36"/>
          <w:szCs w:val="36"/>
          <w:lang w:val="en-GB"/>
        </w:rPr>
      </w:pPr>
    </w:p>
    <w:p w14:paraId="20F54542" w14:textId="77777777" w:rsidR="004D7231" w:rsidRPr="002978F2" w:rsidRDefault="004D7231" w:rsidP="005C399D">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ind w:right="-46"/>
        <w:jc w:val="center"/>
        <w:rPr>
          <w:color w:val="000000" w:themeColor="text1"/>
          <w:sz w:val="36"/>
          <w:szCs w:val="36"/>
          <w:lang w:val="en-GB"/>
        </w:rPr>
      </w:pPr>
      <w:r w:rsidRPr="002978F2">
        <w:rPr>
          <w:b/>
          <w:bCs/>
          <w:color w:val="000000" w:themeColor="text1"/>
          <w:sz w:val="36"/>
          <w:szCs w:val="36"/>
        </w:rPr>
        <w:t xml:space="preserve">Student Name: </w:t>
      </w:r>
      <w:r w:rsidRPr="002978F2">
        <w:rPr>
          <w:color w:val="000000" w:themeColor="text1"/>
          <w:sz w:val="36"/>
          <w:szCs w:val="36"/>
          <w:lang w:val="en-GB"/>
        </w:rPr>
        <w:t>Amidu Dabor</w:t>
      </w:r>
    </w:p>
    <w:p w14:paraId="7C6EBF61" w14:textId="77777777" w:rsidR="004D7231" w:rsidRPr="002978F2" w:rsidRDefault="004D7231" w:rsidP="005C399D">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ind w:right="-46"/>
        <w:jc w:val="center"/>
        <w:rPr>
          <w:b/>
          <w:bCs/>
          <w:color w:val="000000" w:themeColor="text1"/>
          <w:sz w:val="36"/>
          <w:szCs w:val="36"/>
        </w:rPr>
      </w:pPr>
      <w:r w:rsidRPr="002978F2">
        <w:rPr>
          <w:b/>
          <w:bCs/>
          <w:color w:val="000000" w:themeColor="text1"/>
          <w:sz w:val="36"/>
          <w:szCs w:val="36"/>
        </w:rPr>
        <w:t xml:space="preserve">Student ID: </w:t>
      </w:r>
      <w:r w:rsidR="00034902" w:rsidRPr="002978F2">
        <w:rPr>
          <w:color w:val="000000" w:themeColor="text1"/>
          <w:sz w:val="36"/>
          <w:szCs w:val="36"/>
        </w:rPr>
        <w:t>CS-DA01-25031</w:t>
      </w:r>
    </w:p>
    <w:p w14:paraId="3FB0D43D" w14:textId="1FB98F8A" w:rsidR="004D7231" w:rsidRPr="002978F2" w:rsidRDefault="004D7231" w:rsidP="005C399D">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ind w:right="-46"/>
        <w:jc w:val="center"/>
        <w:rPr>
          <w:b/>
          <w:bCs/>
          <w:color w:val="000000" w:themeColor="text1"/>
          <w:sz w:val="36"/>
          <w:szCs w:val="36"/>
        </w:rPr>
      </w:pPr>
      <w:r w:rsidRPr="002978F2">
        <w:rPr>
          <w:b/>
          <w:bCs/>
          <w:color w:val="000000" w:themeColor="text1"/>
          <w:sz w:val="36"/>
          <w:szCs w:val="36"/>
        </w:rPr>
        <w:t xml:space="preserve">Date: </w:t>
      </w:r>
      <w:r w:rsidR="00204076" w:rsidRPr="002978F2">
        <w:rPr>
          <w:color w:val="000000" w:themeColor="text1"/>
          <w:sz w:val="36"/>
          <w:szCs w:val="36"/>
          <w:lang w:val="en-GB"/>
        </w:rPr>
        <w:t>6</w:t>
      </w:r>
      <w:r w:rsidRPr="002978F2">
        <w:rPr>
          <w:color w:val="000000" w:themeColor="text1"/>
          <w:sz w:val="36"/>
          <w:szCs w:val="36"/>
          <w:lang w:val="en-GB"/>
        </w:rPr>
        <w:t xml:space="preserve"> </w:t>
      </w:r>
      <w:r w:rsidR="006B0551" w:rsidRPr="002978F2">
        <w:rPr>
          <w:color w:val="000000" w:themeColor="text1"/>
          <w:sz w:val="36"/>
          <w:szCs w:val="36"/>
          <w:lang w:val="en-GB"/>
        </w:rPr>
        <w:t>June</w:t>
      </w:r>
      <w:r w:rsidRPr="002978F2">
        <w:rPr>
          <w:color w:val="000000" w:themeColor="text1"/>
          <w:sz w:val="36"/>
          <w:szCs w:val="36"/>
        </w:rPr>
        <w:t>, 2025</w:t>
      </w:r>
    </w:p>
    <w:p w14:paraId="7DCB067E" w14:textId="77777777" w:rsidR="00AB3554" w:rsidRPr="002978F2" w:rsidRDefault="00AB3554" w:rsidP="005C399D">
      <w:pPr>
        <w:spacing w:line="360" w:lineRule="auto"/>
        <w:ind w:right="-46"/>
        <w:jc w:val="both"/>
        <w:rPr>
          <w:color w:val="000000" w:themeColor="text1"/>
        </w:rPr>
      </w:pPr>
    </w:p>
    <w:p w14:paraId="70C503E9" w14:textId="77777777" w:rsidR="00AB3554" w:rsidRPr="002978F2" w:rsidRDefault="00AB3554" w:rsidP="005C399D">
      <w:pPr>
        <w:spacing w:line="360" w:lineRule="auto"/>
        <w:ind w:right="-46"/>
        <w:jc w:val="both"/>
        <w:rPr>
          <w:color w:val="000000" w:themeColor="text1"/>
        </w:rPr>
      </w:pPr>
      <w:r w:rsidRPr="002978F2">
        <w:rPr>
          <w:color w:val="000000" w:themeColor="text1"/>
        </w:rPr>
        <w:br w:type="page"/>
      </w:r>
    </w:p>
    <w:sdt>
      <w:sdtPr>
        <w:rPr>
          <w:rFonts w:ascii="Times New Roman" w:eastAsiaTheme="minorHAnsi" w:hAnsi="Times New Roman" w:cs="Times New Roman"/>
          <w:b w:val="0"/>
          <w:bCs w:val="0"/>
          <w:color w:val="000000" w:themeColor="text1"/>
          <w:kern w:val="2"/>
          <w:sz w:val="24"/>
          <w:szCs w:val="24"/>
          <w:lang w:val="en-KE"/>
          <w14:ligatures w14:val="standardContextual"/>
        </w:rPr>
        <w:id w:val="1967851070"/>
        <w:docPartObj>
          <w:docPartGallery w:val="Table of Contents"/>
          <w:docPartUnique/>
        </w:docPartObj>
      </w:sdtPr>
      <w:sdtEndPr>
        <w:rPr>
          <w:rFonts w:eastAsia="Times New Roman"/>
          <w:noProof/>
          <w:kern w:val="0"/>
          <w14:ligatures w14:val="none"/>
        </w:rPr>
      </w:sdtEndPr>
      <w:sdtContent>
        <w:p w14:paraId="4C83D198" w14:textId="70885EB2" w:rsidR="00A24E0A" w:rsidRPr="002978F2" w:rsidRDefault="00A24E0A" w:rsidP="005C399D">
          <w:pPr>
            <w:pStyle w:val="TOCHeading"/>
            <w:spacing w:line="360" w:lineRule="auto"/>
            <w:jc w:val="both"/>
            <w:rPr>
              <w:rFonts w:ascii="Times New Roman" w:hAnsi="Times New Roman" w:cs="Times New Roman"/>
              <w:color w:val="000000" w:themeColor="text1"/>
            </w:rPr>
          </w:pPr>
          <w:r w:rsidRPr="002978F2">
            <w:rPr>
              <w:rFonts w:ascii="Times New Roman" w:hAnsi="Times New Roman" w:cs="Times New Roman"/>
              <w:color w:val="000000" w:themeColor="text1"/>
            </w:rPr>
            <w:t>Table of Contents</w:t>
          </w:r>
        </w:p>
        <w:p w14:paraId="79BE1711" w14:textId="1A52D542" w:rsidR="002F4FD6" w:rsidRDefault="00A24E0A">
          <w:pPr>
            <w:pStyle w:val="TOC1"/>
            <w:tabs>
              <w:tab w:val="right" w:leader="dot" w:pos="9016"/>
            </w:tabs>
            <w:rPr>
              <w:rFonts w:asciiTheme="minorHAnsi" w:eastAsiaTheme="minorEastAsia" w:hAnsiTheme="minorHAnsi" w:cstheme="minorBidi"/>
              <w:b w:val="0"/>
              <w:bCs w:val="0"/>
              <w:caps w:val="0"/>
              <w:noProof/>
              <w:kern w:val="2"/>
              <w:sz w:val="24"/>
              <w:szCs w:val="24"/>
              <w14:ligatures w14:val="standardContextual"/>
            </w:rPr>
          </w:pPr>
          <w:r w:rsidRPr="002978F2">
            <w:rPr>
              <w:rFonts w:cs="Times New Roman"/>
              <w:b w:val="0"/>
              <w:bCs w:val="0"/>
              <w:color w:val="000000" w:themeColor="text1"/>
            </w:rPr>
            <w:fldChar w:fldCharType="begin"/>
          </w:r>
          <w:r w:rsidRPr="002978F2">
            <w:rPr>
              <w:rFonts w:cs="Times New Roman"/>
              <w:color w:val="000000" w:themeColor="text1"/>
            </w:rPr>
            <w:instrText xml:space="preserve"> TOC \o "1-3" \h \z \u </w:instrText>
          </w:r>
          <w:r w:rsidRPr="002978F2">
            <w:rPr>
              <w:rFonts w:cs="Times New Roman"/>
              <w:b w:val="0"/>
              <w:bCs w:val="0"/>
              <w:color w:val="000000" w:themeColor="text1"/>
            </w:rPr>
            <w:fldChar w:fldCharType="separate"/>
          </w:r>
          <w:hyperlink w:anchor="_Toc200068684" w:history="1">
            <w:r w:rsidR="002F4FD6" w:rsidRPr="004D2202">
              <w:rPr>
                <w:rStyle w:val="Hyperlink"/>
                <w:rFonts w:cs="Times New Roman"/>
                <w:noProof/>
                <w:lang w:val="en-GB"/>
              </w:rPr>
              <w:t xml:space="preserve">1.0 </w:t>
            </w:r>
            <w:r w:rsidR="002F4FD6" w:rsidRPr="004D2202">
              <w:rPr>
                <w:rStyle w:val="Hyperlink"/>
                <w:rFonts w:cs="Times New Roman"/>
                <w:noProof/>
              </w:rPr>
              <w:t>Introduction</w:t>
            </w:r>
            <w:r w:rsidR="002F4FD6">
              <w:rPr>
                <w:noProof/>
                <w:webHidden/>
              </w:rPr>
              <w:tab/>
            </w:r>
            <w:r w:rsidR="002F4FD6">
              <w:rPr>
                <w:noProof/>
                <w:webHidden/>
              </w:rPr>
              <w:fldChar w:fldCharType="begin"/>
            </w:r>
            <w:r w:rsidR="002F4FD6">
              <w:rPr>
                <w:noProof/>
                <w:webHidden/>
              </w:rPr>
              <w:instrText xml:space="preserve"> PAGEREF _Toc200068684 \h </w:instrText>
            </w:r>
            <w:r w:rsidR="002F4FD6">
              <w:rPr>
                <w:noProof/>
                <w:webHidden/>
              </w:rPr>
            </w:r>
            <w:r w:rsidR="002F4FD6">
              <w:rPr>
                <w:noProof/>
                <w:webHidden/>
              </w:rPr>
              <w:fldChar w:fldCharType="separate"/>
            </w:r>
            <w:r w:rsidR="002F4FD6">
              <w:rPr>
                <w:noProof/>
                <w:webHidden/>
              </w:rPr>
              <w:t>1</w:t>
            </w:r>
            <w:r w:rsidR="002F4FD6">
              <w:rPr>
                <w:noProof/>
                <w:webHidden/>
              </w:rPr>
              <w:fldChar w:fldCharType="end"/>
            </w:r>
          </w:hyperlink>
        </w:p>
        <w:p w14:paraId="0C87E668" w14:textId="5C327CF6" w:rsidR="002F4FD6" w:rsidRDefault="002F4FD6">
          <w:pPr>
            <w:pStyle w:val="TOC1"/>
            <w:tabs>
              <w:tab w:val="right" w:leader="dot" w:pos="9016"/>
            </w:tabs>
            <w:rPr>
              <w:rFonts w:asciiTheme="minorHAnsi" w:eastAsiaTheme="minorEastAsia" w:hAnsiTheme="minorHAnsi" w:cstheme="minorBidi"/>
              <w:b w:val="0"/>
              <w:bCs w:val="0"/>
              <w:caps w:val="0"/>
              <w:noProof/>
              <w:kern w:val="2"/>
              <w:sz w:val="24"/>
              <w:szCs w:val="24"/>
              <w14:ligatures w14:val="standardContextual"/>
            </w:rPr>
          </w:pPr>
          <w:hyperlink w:anchor="_Toc200068685" w:history="1">
            <w:r w:rsidRPr="004D2202">
              <w:rPr>
                <w:rStyle w:val="Hyperlink"/>
                <w:rFonts w:cs="Times New Roman"/>
                <w:noProof/>
                <w:lang w:val="en-GB"/>
              </w:rPr>
              <w:t>2.0 Task Completion</w:t>
            </w:r>
            <w:r>
              <w:rPr>
                <w:noProof/>
                <w:webHidden/>
              </w:rPr>
              <w:tab/>
            </w:r>
            <w:r>
              <w:rPr>
                <w:noProof/>
                <w:webHidden/>
              </w:rPr>
              <w:fldChar w:fldCharType="begin"/>
            </w:r>
            <w:r>
              <w:rPr>
                <w:noProof/>
                <w:webHidden/>
              </w:rPr>
              <w:instrText xml:space="preserve"> PAGEREF _Toc200068685 \h </w:instrText>
            </w:r>
            <w:r>
              <w:rPr>
                <w:noProof/>
                <w:webHidden/>
              </w:rPr>
            </w:r>
            <w:r>
              <w:rPr>
                <w:noProof/>
                <w:webHidden/>
              </w:rPr>
              <w:fldChar w:fldCharType="separate"/>
            </w:r>
            <w:r>
              <w:rPr>
                <w:noProof/>
                <w:webHidden/>
              </w:rPr>
              <w:t>1</w:t>
            </w:r>
            <w:r>
              <w:rPr>
                <w:noProof/>
                <w:webHidden/>
              </w:rPr>
              <w:fldChar w:fldCharType="end"/>
            </w:r>
          </w:hyperlink>
        </w:p>
        <w:p w14:paraId="549EE797" w14:textId="583511E1" w:rsidR="002F4FD6" w:rsidRDefault="002F4FD6">
          <w:pPr>
            <w:pStyle w:val="TOC2"/>
            <w:tabs>
              <w:tab w:val="right" w:leader="dot" w:pos="9016"/>
            </w:tabs>
            <w:rPr>
              <w:rFonts w:asciiTheme="minorHAnsi" w:eastAsiaTheme="minorEastAsia" w:hAnsiTheme="minorHAnsi" w:cstheme="minorBidi"/>
              <w:smallCaps w:val="0"/>
              <w:noProof/>
              <w:kern w:val="2"/>
              <w:sz w:val="24"/>
              <w:szCs w:val="24"/>
              <w14:ligatures w14:val="standardContextual"/>
            </w:rPr>
          </w:pPr>
          <w:hyperlink w:anchor="_Toc200068686" w:history="1">
            <w:r w:rsidRPr="004D2202">
              <w:rPr>
                <w:rStyle w:val="Hyperlink"/>
                <w:rFonts w:cs="Times New Roman"/>
                <w:b/>
                <w:bCs/>
                <w:noProof/>
                <w:lang w:val="en-GB"/>
              </w:rPr>
              <w:t>2.1 Initial Data Exploration</w:t>
            </w:r>
            <w:r>
              <w:rPr>
                <w:noProof/>
                <w:webHidden/>
              </w:rPr>
              <w:tab/>
            </w:r>
            <w:r>
              <w:rPr>
                <w:noProof/>
                <w:webHidden/>
              </w:rPr>
              <w:fldChar w:fldCharType="begin"/>
            </w:r>
            <w:r>
              <w:rPr>
                <w:noProof/>
                <w:webHidden/>
              </w:rPr>
              <w:instrText xml:space="preserve"> PAGEREF _Toc200068686 \h </w:instrText>
            </w:r>
            <w:r>
              <w:rPr>
                <w:noProof/>
                <w:webHidden/>
              </w:rPr>
            </w:r>
            <w:r>
              <w:rPr>
                <w:noProof/>
                <w:webHidden/>
              </w:rPr>
              <w:fldChar w:fldCharType="separate"/>
            </w:r>
            <w:r>
              <w:rPr>
                <w:noProof/>
                <w:webHidden/>
              </w:rPr>
              <w:t>1</w:t>
            </w:r>
            <w:r>
              <w:rPr>
                <w:noProof/>
                <w:webHidden/>
              </w:rPr>
              <w:fldChar w:fldCharType="end"/>
            </w:r>
          </w:hyperlink>
        </w:p>
        <w:p w14:paraId="6F277474" w14:textId="6860F2FE" w:rsidR="002F4FD6" w:rsidRDefault="002F4FD6">
          <w:pPr>
            <w:pStyle w:val="TOC2"/>
            <w:tabs>
              <w:tab w:val="right" w:leader="dot" w:pos="9016"/>
            </w:tabs>
            <w:rPr>
              <w:rFonts w:asciiTheme="minorHAnsi" w:eastAsiaTheme="minorEastAsia" w:hAnsiTheme="minorHAnsi" w:cstheme="minorBidi"/>
              <w:smallCaps w:val="0"/>
              <w:noProof/>
              <w:kern w:val="2"/>
              <w:sz w:val="24"/>
              <w:szCs w:val="24"/>
              <w14:ligatures w14:val="standardContextual"/>
            </w:rPr>
          </w:pPr>
          <w:hyperlink w:anchor="_Toc200068687" w:history="1">
            <w:r w:rsidRPr="004D2202">
              <w:rPr>
                <w:rStyle w:val="Hyperlink"/>
                <w:rFonts w:cs="Times New Roman"/>
                <w:b/>
                <w:bCs/>
                <w:noProof/>
                <w:lang w:val="en-GB"/>
              </w:rPr>
              <w:t xml:space="preserve">2.2 </w:t>
            </w:r>
            <w:r w:rsidRPr="004D2202">
              <w:rPr>
                <w:rStyle w:val="Hyperlink"/>
                <w:rFonts w:cs="Times New Roman"/>
                <w:b/>
                <w:bCs/>
                <w:noProof/>
              </w:rPr>
              <w:t>Dat</w:t>
            </w:r>
            <w:r w:rsidRPr="004D2202">
              <w:rPr>
                <w:rStyle w:val="Hyperlink"/>
                <w:rFonts w:cs="Times New Roman"/>
                <w:b/>
                <w:bCs/>
                <w:noProof/>
                <w:lang w:val="en-GB"/>
              </w:rPr>
              <w:t>a Quality Assessment</w:t>
            </w:r>
            <w:r>
              <w:rPr>
                <w:noProof/>
                <w:webHidden/>
              </w:rPr>
              <w:tab/>
            </w:r>
            <w:r>
              <w:rPr>
                <w:noProof/>
                <w:webHidden/>
              </w:rPr>
              <w:fldChar w:fldCharType="begin"/>
            </w:r>
            <w:r>
              <w:rPr>
                <w:noProof/>
                <w:webHidden/>
              </w:rPr>
              <w:instrText xml:space="preserve"> PAGEREF _Toc200068687 \h </w:instrText>
            </w:r>
            <w:r>
              <w:rPr>
                <w:noProof/>
                <w:webHidden/>
              </w:rPr>
            </w:r>
            <w:r>
              <w:rPr>
                <w:noProof/>
                <w:webHidden/>
              </w:rPr>
              <w:fldChar w:fldCharType="separate"/>
            </w:r>
            <w:r>
              <w:rPr>
                <w:noProof/>
                <w:webHidden/>
              </w:rPr>
              <w:t>3</w:t>
            </w:r>
            <w:r>
              <w:rPr>
                <w:noProof/>
                <w:webHidden/>
              </w:rPr>
              <w:fldChar w:fldCharType="end"/>
            </w:r>
          </w:hyperlink>
        </w:p>
        <w:p w14:paraId="57AB75DC" w14:textId="24CA5326" w:rsidR="002F4FD6" w:rsidRDefault="002F4FD6">
          <w:pPr>
            <w:pStyle w:val="TOC2"/>
            <w:tabs>
              <w:tab w:val="right" w:leader="dot" w:pos="9016"/>
            </w:tabs>
            <w:rPr>
              <w:rFonts w:asciiTheme="minorHAnsi" w:eastAsiaTheme="minorEastAsia" w:hAnsiTheme="minorHAnsi" w:cstheme="minorBidi"/>
              <w:smallCaps w:val="0"/>
              <w:noProof/>
              <w:kern w:val="2"/>
              <w:sz w:val="24"/>
              <w:szCs w:val="24"/>
              <w14:ligatures w14:val="standardContextual"/>
            </w:rPr>
          </w:pPr>
          <w:hyperlink w:anchor="_Toc200068688" w:history="1">
            <w:r w:rsidRPr="004D2202">
              <w:rPr>
                <w:rStyle w:val="Hyperlink"/>
                <w:rFonts w:cs="Times New Roman"/>
                <w:b/>
                <w:bCs/>
                <w:noProof/>
                <w:lang w:val="en-GB"/>
              </w:rPr>
              <w:t xml:space="preserve">2.3 </w:t>
            </w:r>
            <w:r w:rsidRPr="004D2202">
              <w:rPr>
                <w:rStyle w:val="Hyperlink"/>
                <w:rFonts w:cs="Times New Roman"/>
                <w:b/>
                <w:bCs/>
                <w:noProof/>
              </w:rPr>
              <w:t>Handling Missing Values</w:t>
            </w:r>
            <w:r>
              <w:rPr>
                <w:noProof/>
                <w:webHidden/>
              </w:rPr>
              <w:tab/>
            </w:r>
            <w:r>
              <w:rPr>
                <w:noProof/>
                <w:webHidden/>
              </w:rPr>
              <w:fldChar w:fldCharType="begin"/>
            </w:r>
            <w:r>
              <w:rPr>
                <w:noProof/>
                <w:webHidden/>
              </w:rPr>
              <w:instrText xml:space="preserve"> PAGEREF _Toc200068688 \h </w:instrText>
            </w:r>
            <w:r>
              <w:rPr>
                <w:noProof/>
                <w:webHidden/>
              </w:rPr>
            </w:r>
            <w:r>
              <w:rPr>
                <w:noProof/>
                <w:webHidden/>
              </w:rPr>
              <w:fldChar w:fldCharType="separate"/>
            </w:r>
            <w:r>
              <w:rPr>
                <w:noProof/>
                <w:webHidden/>
              </w:rPr>
              <w:t>5</w:t>
            </w:r>
            <w:r>
              <w:rPr>
                <w:noProof/>
                <w:webHidden/>
              </w:rPr>
              <w:fldChar w:fldCharType="end"/>
            </w:r>
          </w:hyperlink>
        </w:p>
        <w:p w14:paraId="67D54C2A" w14:textId="505EB8C9" w:rsidR="002F4FD6" w:rsidRDefault="002F4FD6">
          <w:pPr>
            <w:pStyle w:val="TOC2"/>
            <w:tabs>
              <w:tab w:val="right" w:leader="dot" w:pos="9016"/>
            </w:tabs>
            <w:rPr>
              <w:rFonts w:asciiTheme="minorHAnsi" w:eastAsiaTheme="minorEastAsia" w:hAnsiTheme="minorHAnsi" w:cstheme="minorBidi"/>
              <w:smallCaps w:val="0"/>
              <w:noProof/>
              <w:kern w:val="2"/>
              <w:sz w:val="24"/>
              <w:szCs w:val="24"/>
              <w14:ligatures w14:val="standardContextual"/>
            </w:rPr>
          </w:pPr>
          <w:hyperlink w:anchor="_Toc200068689" w:history="1">
            <w:r w:rsidRPr="004D2202">
              <w:rPr>
                <w:rStyle w:val="Hyperlink"/>
                <w:rFonts w:cs="Times New Roman"/>
                <w:b/>
                <w:bCs/>
                <w:noProof/>
              </w:rPr>
              <w:t>2.4 Univariate Analysis</w:t>
            </w:r>
            <w:r>
              <w:rPr>
                <w:noProof/>
                <w:webHidden/>
              </w:rPr>
              <w:tab/>
            </w:r>
            <w:r>
              <w:rPr>
                <w:noProof/>
                <w:webHidden/>
              </w:rPr>
              <w:fldChar w:fldCharType="begin"/>
            </w:r>
            <w:r>
              <w:rPr>
                <w:noProof/>
                <w:webHidden/>
              </w:rPr>
              <w:instrText xml:space="preserve"> PAGEREF _Toc200068689 \h </w:instrText>
            </w:r>
            <w:r>
              <w:rPr>
                <w:noProof/>
                <w:webHidden/>
              </w:rPr>
            </w:r>
            <w:r>
              <w:rPr>
                <w:noProof/>
                <w:webHidden/>
              </w:rPr>
              <w:fldChar w:fldCharType="separate"/>
            </w:r>
            <w:r>
              <w:rPr>
                <w:noProof/>
                <w:webHidden/>
              </w:rPr>
              <w:t>6</w:t>
            </w:r>
            <w:r>
              <w:rPr>
                <w:noProof/>
                <w:webHidden/>
              </w:rPr>
              <w:fldChar w:fldCharType="end"/>
            </w:r>
          </w:hyperlink>
        </w:p>
        <w:p w14:paraId="7CD7DFE4" w14:textId="0DB3B6B7" w:rsidR="002F4FD6" w:rsidRDefault="002F4FD6">
          <w:pPr>
            <w:pStyle w:val="TOC2"/>
            <w:tabs>
              <w:tab w:val="right" w:leader="dot" w:pos="9016"/>
            </w:tabs>
            <w:rPr>
              <w:rFonts w:asciiTheme="minorHAnsi" w:eastAsiaTheme="minorEastAsia" w:hAnsiTheme="minorHAnsi" w:cstheme="minorBidi"/>
              <w:smallCaps w:val="0"/>
              <w:noProof/>
              <w:kern w:val="2"/>
              <w:sz w:val="24"/>
              <w:szCs w:val="24"/>
              <w14:ligatures w14:val="standardContextual"/>
            </w:rPr>
          </w:pPr>
          <w:hyperlink w:anchor="_Toc200068690" w:history="1">
            <w:r w:rsidRPr="004D2202">
              <w:rPr>
                <w:rStyle w:val="Hyperlink"/>
                <w:rFonts w:cs="Times New Roman"/>
                <w:b/>
                <w:bCs/>
                <w:noProof/>
              </w:rPr>
              <w:t>2.5 Bivariate Analysis</w:t>
            </w:r>
            <w:r>
              <w:rPr>
                <w:noProof/>
                <w:webHidden/>
              </w:rPr>
              <w:tab/>
            </w:r>
            <w:r>
              <w:rPr>
                <w:noProof/>
                <w:webHidden/>
              </w:rPr>
              <w:fldChar w:fldCharType="begin"/>
            </w:r>
            <w:r>
              <w:rPr>
                <w:noProof/>
                <w:webHidden/>
              </w:rPr>
              <w:instrText xml:space="preserve"> PAGEREF _Toc200068690 \h </w:instrText>
            </w:r>
            <w:r>
              <w:rPr>
                <w:noProof/>
                <w:webHidden/>
              </w:rPr>
            </w:r>
            <w:r>
              <w:rPr>
                <w:noProof/>
                <w:webHidden/>
              </w:rPr>
              <w:fldChar w:fldCharType="separate"/>
            </w:r>
            <w:r>
              <w:rPr>
                <w:noProof/>
                <w:webHidden/>
              </w:rPr>
              <w:t>10</w:t>
            </w:r>
            <w:r>
              <w:rPr>
                <w:noProof/>
                <w:webHidden/>
              </w:rPr>
              <w:fldChar w:fldCharType="end"/>
            </w:r>
          </w:hyperlink>
        </w:p>
        <w:p w14:paraId="00B5189B" w14:textId="0D722BAA" w:rsidR="002F4FD6" w:rsidRDefault="002F4FD6">
          <w:pPr>
            <w:pStyle w:val="TOC2"/>
            <w:tabs>
              <w:tab w:val="right" w:leader="dot" w:pos="9016"/>
            </w:tabs>
            <w:rPr>
              <w:rFonts w:asciiTheme="minorHAnsi" w:eastAsiaTheme="minorEastAsia" w:hAnsiTheme="minorHAnsi" w:cstheme="minorBidi"/>
              <w:smallCaps w:val="0"/>
              <w:noProof/>
              <w:kern w:val="2"/>
              <w:sz w:val="24"/>
              <w:szCs w:val="24"/>
              <w14:ligatures w14:val="standardContextual"/>
            </w:rPr>
          </w:pPr>
          <w:hyperlink w:anchor="_Toc200068691" w:history="1">
            <w:r w:rsidRPr="004D2202">
              <w:rPr>
                <w:rStyle w:val="Hyperlink"/>
                <w:rFonts w:cs="Times New Roman"/>
                <w:b/>
                <w:bCs/>
                <w:noProof/>
              </w:rPr>
              <w:t>2.6 Multivariate Analysis</w:t>
            </w:r>
            <w:r>
              <w:rPr>
                <w:noProof/>
                <w:webHidden/>
              </w:rPr>
              <w:tab/>
            </w:r>
            <w:r>
              <w:rPr>
                <w:noProof/>
                <w:webHidden/>
              </w:rPr>
              <w:fldChar w:fldCharType="begin"/>
            </w:r>
            <w:r>
              <w:rPr>
                <w:noProof/>
                <w:webHidden/>
              </w:rPr>
              <w:instrText xml:space="preserve"> PAGEREF _Toc200068691 \h </w:instrText>
            </w:r>
            <w:r>
              <w:rPr>
                <w:noProof/>
                <w:webHidden/>
              </w:rPr>
            </w:r>
            <w:r>
              <w:rPr>
                <w:noProof/>
                <w:webHidden/>
              </w:rPr>
              <w:fldChar w:fldCharType="separate"/>
            </w:r>
            <w:r>
              <w:rPr>
                <w:noProof/>
                <w:webHidden/>
              </w:rPr>
              <w:t>13</w:t>
            </w:r>
            <w:r>
              <w:rPr>
                <w:noProof/>
                <w:webHidden/>
              </w:rPr>
              <w:fldChar w:fldCharType="end"/>
            </w:r>
          </w:hyperlink>
        </w:p>
        <w:p w14:paraId="3E7D9FA4" w14:textId="3B4B910D" w:rsidR="002F4FD6" w:rsidRDefault="002F4FD6">
          <w:pPr>
            <w:pStyle w:val="TOC2"/>
            <w:tabs>
              <w:tab w:val="right" w:leader="dot" w:pos="9016"/>
            </w:tabs>
            <w:rPr>
              <w:rFonts w:asciiTheme="minorHAnsi" w:eastAsiaTheme="minorEastAsia" w:hAnsiTheme="minorHAnsi" w:cstheme="minorBidi"/>
              <w:smallCaps w:val="0"/>
              <w:noProof/>
              <w:kern w:val="2"/>
              <w:sz w:val="24"/>
              <w:szCs w:val="24"/>
              <w14:ligatures w14:val="standardContextual"/>
            </w:rPr>
          </w:pPr>
          <w:hyperlink w:anchor="_Toc200068692" w:history="1">
            <w:r w:rsidRPr="004D2202">
              <w:rPr>
                <w:rStyle w:val="Hyperlink"/>
                <w:rFonts w:cs="Times New Roman"/>
                <w:b/>
                <w:bCs/>
                <w:noProof/>
              </w:rPr>
              <w:t>2.7 Outlier Detection and Handling</w:t>
            </w:r>
            <w:r>
              <w:rPr>
                <w:noProof/>
                <w:webHidden/>
              </w:rPr>
              <w:tab/>
            </w:r>
            <w:r>
              <w:rPr>
                <w:noProof/>
                <w:webHidden/>
              </w:rPr>
              <w:fldChar w:fldCharType="begin"/>
            </w:r>
            <w:r>
              <w:rPr>
                <w:noProof/>
                <w:webHidden/>
              </w:rPr>
              <w:instrText xml:space="preserve"> PAGEREF _Toc200068692 \h </w:instrText>
            </w:r>
            <w:r>
              <w:rPr>
                <w:noProof/>
                <w:webHidden/>
              </w:rPr>
            </w:r>
            <w:r>
              <w:rPr>
                <w:noProof/>
                <w:webHidden/>
              </w:rPr>
              <w:fldChar w:fldCharType="separate"/>
            </w:r>
            <w:r>
              <w:rPr>
                <w:noProof/>
                <w:webHidden/>
              </w:rPr>
              <w:t>15</w:t>
            </w:r>
            <w:r>
              <w:rPr>
                <w:noProof/>
                <w:webHidden/>
              </w:rPr>
              <w:fldChar w:fldCharType="end"/>
            </w:r>
          </w:hyperlink>
        </w:p>
        <w:p w14:paraId="74622C4B" w14:textId="35BC3B32" w:rsidR="002F4FD6" w:rsidRDefault="002F4FD6">
          <w:pPr>
            <w:pStyle w:val="TOC2"/>
            <w:tabs>
              <w:tab w:val="right" w:leader="dot" w:pos="9016"/>
            </w:tabs>
            <w:rPr>
              <w:rFonts w:asciiTheme="minorHAnsi" w:eastAsiaTheme="minorEastAsia" w:hAnsiTheme="minorHAnsi" w:cstheme="minorBidi"/>
              <w:smallCaps w:val="0"/>
              <w:noProof/>
              <w:kern w:val="2"/>
              <w:sz w:val="24"/>
              <w:szCs w:val="24"/>
              <w14:ligatures w14:val="standardContextual"/>
            </w:rPr>
          </w:pPr>
          <w:hyperlink w:anchor="_Toc200068693" w:history="1">
            <w:r w:rsidRPr="004D2202">
              <w:rPr>
                <w:rStyle w:val="Hyperlink"/>
                <w:rFonts w:cs="Times New Roman"/>
                <w:b/>
                <w:bCs/>
                <w:noProof/>
              </w:rPr>
              <w:t>2.8 Target Variable Analysis</w:t>
            </w:r>
            <w:r>
              <w:rPr>
                <w:noProof/>
                <w:webHidden/>
              </w:rPr>
              <w:tab/>
            </w:r>
            <w:r>
              <w:rPr>
                <w:noProof/>
                <w:webHidden/>
              </w:rPr>
              <w:fldChar w:fldCharType="begin"/>
            </w:r>
            <w:r>
              <w:rPr>
                <w:noProof/>
                <w:webHidden/>
              </w:rPr>
              <w:instrText xml:space="preserve"> PAGEREF _Toc200068693 \h </w:instrText>
            </w:r>
            <w:r>
              <w:rPr>
                <w:noProof/>
                <w:webHidden/>
              </w:rPr>
            </w:r>
            <w:r>
              <w:rPr>
                <w:noProof/>
                <w:webHidden/>
              </w:rPr>
              <w:fldChar w:fldCharType="separate"/>
            </w:r>
            <w:r>
              <w:rPr>
                <w:noProof/>
                <w:webHidden/>
              </w:rPr>
              <w:t>18</w:t>
            </w:r>
            <w:r>
              <w:rPr>
                <w:noProof/>
                <w:webHidden/>
              </w:rPr>
              <w:fldChar w:fldCharType="end"/>
            </w:r>
          </w:hyperlink>
        </w:p>
        <w:p w14:paraId="754A3D1E" w14:textId="2CA499F1" w:rsidR="002F4FD6" w:rsidRDefault="002F4FD6">
          <w:pPr>
            <w:pStyle w:val="TOC1"/>
            <w:tabs>
              <w:tab w:val="right" w:leader="dot" w:pos="9016"/>
            </w:tabs>
            <w:rPr>
              <w:rFonts w:asciiTheme="minorHAnsi" w:eastAsiaTheme="minorEastAsia" w:hAnsiTheme="minorHAnsi" w:cstheme="minorBidi"/>
              <w:b w:val="0"/>
              <w:bCs w:val="0"/>
              <w:caps w:val="0"/>
              <w:noProof/>
              <w:kern w:val="2"/>
              <w:sz w:val="24"/>
              <w:szCs w:val="24"/>
              <w14:ligatures w14:val="standardContextual"/>
            </w:rPr>
          </w:pPr>
          <w:hyperlink w:anchor="_Toc200068694" w:history="1">
            <w:r w:rsidRPr="004D2202">
              <w:rPr>
                <w:rStyle w:val="Hyperlink"/>
                <w:rFonts w:cs="Times New Roman"/>
                <w:noProof/>
                <w:lang w:val="en-GB"/>
              </w:rPr>
              <w:t>3.0</w:t>
            </w:r>
            <w:r w:rsidRPr="004D2202">
              <w:rPr>
                <w:rStyle w:val="Hyperlink"/>
                <w:rFonts w:cs="Times New Roman"/>
                <w:noProof/>
              </w:rPr>
              <w:t xml:space="preserve"> Key Insights and Findings</w:t>
            </w:r>
            <w:r>
              <w:rPr>
                <w:noProof/>
                <w:webHidden/>
              </w:rPr>
              <w:tab/>
            </w:r>
            <w:r>
              <w:rPr>
                <w:noProof/>
                <w:webHidden/>
              </w:rPr>
              <w:fldChar w:fldCharType="begin"/>
            </w:r>
            <w:r>
              <w:rPr>
                <w:noProof/>
                <w:webHidden/>
              </w:rPr>
              <w:instrText xml:space="preserve"> PAGEREF _Toc200068694 \h </w:instrText>
            </w:r>
            <w:r>
              <w:rPr>
                <w:noProof/>
                <w:webHidden/>
              </w:rPr>
            </w:r>
            <w:r>
              <w:rPr>
                <w:noProof/>
                <w:webHidden/>
              </w:rPr>
              <w:fldChar w:fldCharType="separate"/>
            </w:r>
            <w:r>
              <w:rPr>
                <w:noProof/>
                <w:webHidden/>
              </w:rPr>
              <w:t>20</w:t>
            </w:r>
            <w:r>
              <w:rPr>
                <w:noProof/>
                <w:webHidden/>
              </w:rPr>
              <w:fldChar w:fldCharType="end"/>
            </w:r>
          </w:hyperlink>
        </w:p>
        <w:p w14:paraId="3C179C1D" w14:textId="6566CFBF" w:rsidR="002F4FD6" w:rsidRDefault="002F4FD6">
          <w:pPr>
            <w:pStyle w:val="TOC3"/>
            <w:tabs>
              <w:tab w:val="right" w:leader="dot" w:pos="9016"/>
            </w:tabs>
            <w:rPr>
              <w:rFonts w:asciiTheme="minorHAnsi" w:eastAsiaTheme="minorEastAsia" w:hAnsiTheme="minorHAnsi" w:cstheme="minorBidi"/>
              <w:i w:val="0"/>
              <w:iCs w:val="0"/>
              <w:noProof/>
              <w:kern w:val="2"/>
              <w:sz w:val="24"/>
              <w:szCs w:val="24"/>
              <w14:ligatures w14:val="standardContextual"/>
            </w:rPr>
          </w:pPr>
          <w:hyperlink w:anchor="_Toc200068695" w:history="1">
            <w:r w:rsidRPr="004D2202">
              <w:rPr>
                <w:rStyle w:val="Hyperlink"/>
                <w:rFonts w:cs="Times New Roman"/>
                <w:noProof/>
              </w:rPr>
              <w:t>Major Findings:</w:t>
            </w:r>
            <w:r>
              <w:rPr>
                <w:noProof/>
                <w:webHidden/>
              </w:rPr>
              <w:tab/>
            </w:r>
            <w:r>
              <w:rPr>
                <w:noProof/>
                <w:webHidden/>
              </w:rPr>
              <w:fldChar w:fldCharType="begin"/>
            </w:r>
            <w:r>
              <w:rPr>
                <w:noProof/>
                <w:webHidden/>
              </w:rPr>
              <w:instrText xml:space="preserve"> PAGEREF _Toc200068695 \h </w:instrText>
            </w:r>
            <w:r>
              <w:rPr>
                <w:noProof/>
                <w:webHidden/>
              </w:rPr>
            </w:r>
            <w:r>
              <w:rPr>
                <w:noProof/>
                <w:webHidden/>
              </w:rPr>
              <w:fldChar w:fldCharType="separate"/>
            </w:r>
            <w:r>
              <w:rPr>
                <w:noProof/>
                <w:webHidden/>
              </w:rPr>
              <w:t>20</w:t>
            </w:r>
            <w:r>
              <w:rPr>
                <w:noProof/>
                <w:webHidden/>
              </w:rPr>
              <w:fldChar w:fldCharType="end"/>
            </w:r>
          </w:hyperlink>
        </w:p>
        <w:p w14:paraId="70CCD3E2" w14:textId="5CB7492E" w:rsidR="002F4FD6" w:rsidRDefault="002F4FD6">
          <w:pPr>
            <w:pStyle w:val="TOC3"/>
            <w:tabs>
              <w:tab w:val="right" w:leader="dot" w:pos="9016"/>
            </w:tabs>
            <w:rPr>
              <w:rFonts w:asciiTheme="minorHAnsi" w:eastAsiaTheme="minorEastAsia" w:hAnsiTheme="minorHAnsi" w:cstheme="minorBidi"/>
              <w:i w:val="0"/>
              <w:iCs w:val="0"/>
              <w:noProof/>
              <w:kern w:val="2"/>
              <w:sz w:val="24"/>
              <w:szCs w:val="24"/>
              <w14:ligatures w14:val="standardContextual"/>
            </w:rPr>
          </w:pPr>
          <w:hyperlink w:anchor="_Toc200068696" w:history="1">
            <w:r w:rsidRPr="004D2202">
              <w:rPr>
                <w:rStyle w:val="Hyperlink"/>
                <w:rFonts w:cs="Times New Roman"/>
                <w:noProof/>
              </w:rPr>
              <w:t>Data Quality Summary:</w:t>
            </w:r>
            <w:r>
              <w:rPr>
                <w:noProof/>
                <w:webHidden/>
              </w:rPr>
              <w:tab/>
            </w:r>
            <w:r>
              <w:rPr>
                <w:noProof/>
                <w:webHidden/>
              </w:rPr>
              <w:fldChar w:fldCharType="begin"/>
            </w:r>
            <w:r>
              <w:rPr>
                <w:noProof/>
                <w:webHidden/>
              </w:rPr>
              <w:instrText xml:space="preserve"> PAGEREF _Toc200068696 \h </w:instrText>
            </w:r>
            <w:r>
              <w:rPr>
                <w:noProof/>
                <w:webHidden/>
              </w:rPr>
            </w:r>
            <w:r>
              <w:rPr>
                <w:noProof/>
                <w:webHidden/>
              </w:rPr>
              <w:fldChar w:fldCharType="separate"/>
            </w:r>
            <w:r>
              <w:rPr>
                <w:noProof/>
                <w:webHidden/>
              </w:rPr>
              <w:t>21</w:t>
            </w:r>
            <w:r>
              <w:rPr>
                <w:noProof/>
                <w:webHidden/>
              </w:rPr>
              <w:fldChar w:fldCharType="end"/>
            </w:r>
          </w:hyperlink>
        </w:p>
        <w:p w14:paraId="7CE96CA6" w14:textId="3DFEE65C" w:rsidR="002F4FD6" w:rsidRDefault="002F4FD6">
          <w:pPr>
            <w:pStyle w:val="TOC1"/>
            <w:tabs>
              <w:tab w:val="right" w:leader="dot" w:pos="9016"/>
            </w:tabs>
            <w:rPr>
              <w:rFonts w:asciiTheme="minorHAnsi" w:eastAsiaTheme="minorEastAsia" w:hAnsiTheme="minorHAnsi" w:cstheme="minorBidi"/>
              <w:b w:val="0"/>
              <w:bCs w:val="0"/>
              <w:caps w:val="0"/>
              <w:noProof/>
              <w:kern w:val="2"/>
              <w:sz w:val="24"/>
              <w:szCs w:val="24"/>
              <w14:ligatures w14:val="standardContextual"/>
            </w:rPr>
          </w:pPr>
          <w:hyperlink w:anchor="_Toc200068697" w:history="1">
            <w:r w:rsidRPr="004D2202">
              <w:rPr>
                <w:rStyle w:val="Hyperlink"/>
                <w:rFonts w:cs="Times New Roman"/>
                <w:noProof/>
                <w:lang w:val="en-GB"/>
              </w:rPr>
              <w:t xml:space="preserve">4.0 </w:t>
            </w:r>
            <w:r w:rsidRPr="004D2202">
              <w:rPr>
                <w:rStyle w:val="Hyperlink"/>
                <w:rFonts w:cs="Times New Roman"/>
                <w:noProof/>
              </w:rPr>
              <w:t>Kaggle Notebook Publication</w:t>
            </w:r>
            <w:r>
              <w:rPr>
                <w:noProof/>
                <w:webHidden/>
              </w:rPr>
              <w:tab/>
            </w:r>
            <w:r>
              <w:rPr>
                <w:noProof/>
                <w:webHidden/>
              </w:rPr>
              <w:fldChar w:fldCharType="begin"/>
            </w:r>
            <w:r>
              <w:rPr>
                <w:noProof/>
                <w:webHidden/>
              </w:rPr>
              <w:instrText xml:space="preserve"> PAGEREF _Toc200068697 \h </w:instrText>
            </w:r>
            <w:r>
              <w:rPr>
                <w:noProof/>
                <w:webHidden/>
              </w:rPr>
            </w:r>
            <w:r>
              <w:rPr>
                <w:noProof/>
                <w:webHidden/>
              </w:rPr>
              <w:fldChar w:fldCharType="separate"/>
            </w:r>
            <w:r>
              <w:rPr>
                <w:noProof/>
                <w:webHidden/>
              </w:rPr>
              <w:t>21</w:t>
            </w:r>
            <w:r>
              <w:rPr>
                <w:noProof/>
                <w:webHidden/>
              </w:rPr>
              <w:fldChar w:fldCharType="end"/>
            </w:r>
          </w:hyperlink>
        </w:p>
        <w:p w14:paraId="21FA1D8F" w14:textId="6E0487A7" w:rsidR="002F4FD6" w:rsidRDefault="002F4FD6">
          <w:pPr>
            <w:pStyle w:val="TOC2"/>
            <w:tabs>
              <w:tab w:val="right" w:leader="dot" w:pos="9016"/>
            </w:tabs>
            <w:rPr>
              <w:rFonts w:asciiTheme="minorHAnsi" w:eastAsiaTheme="minorEastAsia" w:hAnsiTheme="minorHAnsi" w:cstheme="minorBidi"/>
              <w:smallCaps w:val="0"/>
              <w:noProof/>
              <w:kern w:val="2"/>
              <w:sz w:val="24"/>
              <w:szCs w:val="24"/>
              <w14:ligatures w14:val="standardContextual"/>
            </w:rPr>
          </w:pPr>
          <w:hyperlink w:anchor="_Toc200068698" w:history="1">
            <w:r w:rsidRPr="004D2202">
              <w:rPr>
                <w:rStyle w:val="Hyperlink"/>
                <w:rFonts w:cs="Times New Roman"/>
                <w:b/>
                <w:bCs/>
                <w:noProof/>
              </w:rPr>
              <w:t>4.1 Public Link to Kaggle Notebook</w:t>
            </w:r>
            <w:r>
              <w:rPr>
                <w:noProof/>
                <w:webHidden/>
              </w:rPr>
              <w:tab/>
            </w:r>
            <w:r>
              <w:rPr>
                <w:noProof/>
                <w:webHidden/>
              </w:rPr>
              <w:fldChar w:fldCharType="begin"/>
            </w:r>
            <w:r>
              <w:rPr>
                <w:noProof/>
                <w:webHidden/>
              </w:rPr>
              <w:instrText xml:space="preserve"> PAGEREF _Toc200068698 \h </w:instrText>
            </w:r>
            <w:r>
              <w:rPr>
                <w:noProof/>
                <w:webHidden/>
              </w:rPr>
            </w:r>
            <w:r>
              <w:rPr>
                <w:noProof/>
                <w:webHidden/>
              </w:rPr>
              <w:fldChar w:fldCharType="separate"/>
            </w:r>
            <w:r>
              <w:rPr>
                <w:noProof/>
                <w:webHidden/>
              </w:rPr>
              <w:t>22</w:t>
            </w:r>
            <w:r>
              <w:rPr>
                <w:noProof/>
                <w:webHidden/>
              </w:rPr>
              <w:fldChar w:fldCharType="end"/>
            </w:r>
          </w:hyperlink>
        </w:p>
        <w:p w14:paraId="134CB72A" w14:textId="17F8A1DB" w:rsidR="002F4FD6" w:rsidRDefault="002F4FD6">
          <w:pPr>
            <w:pStyle w:val="TOC1"/>
            <w:tabs>
              <w:tab w:val="right" w:leader="dot" w:pos="9016"/>
            </w:tabs>
            <w:rPr>
              <w:rFonts w:asciiTheme="minorHAnsi" w:eastAsiaTheme="minorEastAsia" w:hAnsiTheme="minorHAnsi" w:cstheme="minorBidi"/>
              <w:b w:val="0"/>
              <w:bCs w:val="0"/>
              <w:caps w:val="0"/>
              <w:noProof/>
              <w:kern w:val="2"/>
              <w:sz w:val="24"/>
              <w:szCs w:val="24"/>
              <w14:ligatures w14:val="standardContextual"/>
            </w:rPr>
          </w:pPr>
          <w:hyperlink w:anchor="_Toc200068699" w:history="1">
            <w:r w:rsidRPr="004D2202">
              <w:rPr>
                <w:rStyle w:val="Hyperlink"/>
                <w:rFonts w:cs="Times New Roman"/>
                <w:noProof/>
                <w:lang w:val="en-GB"/>
              </w:rPr>
              <w:t xml:space="preserve">5.0 </w:t>
            </w:r>
            <w:r w:rsidRPr="004D2202">
              <w:rPr>
                <w:rStyle w:val="Hyperlink"/>
                <w:rFonts w:cs="Times New Roman"/>
                <w:noProof/>
              </w:rPr>
              <w:t>Conclusion</w:t>
            </w:r>
            <w:r>
              <w:rPr>
                <w:noProof/>
                <w:webHidden/>
              </w:rPr>
              <w:tab/>
            </w:r>
            <w:r>
              <w:rPr>
                <w:noProof/>
                <w:webHidden/>
              </w:rPr>
              <w:fldChar w:fldCharType="begin"/>
            </w:r>
            <w:r>
              <w:rPr>
                <w:noProof/>
                <w:webHidden/>
              </w:rPr>
              <w:instrText xml:space="preserve"> PAGEREF _Toc200068699 \h </w:instrText>
            </w:r>
            <w:r>
              <w:rPr>
                <w:noProof/>
                <w:webHidden/>
              </w:rPr>
            </w:r>
            <w:r>
              <w:rPr>
                <w:noProof/>
                <w:webHidden/>
              </w:rPr>
              <w:fldChar w:fldCharType="separate"/>
            </w:r>
            <w:r>
              <w:rPr>
                <w:noProof/>
                <w:webHidden/>
              </w:rPr>
              <w:t>22</w:t>
            </w:r>
            <w:r>
              <w:rPr>
                <w:noProof/>
                <w:webHidden/>
              </w:rPr>
              <w:fldChar w:fldCharType="end"/>
            </w:r>
          </w:hyperlink>
        </w:p>
        <w:p w14:paraId="011B934A" w14:textId="0EB5875D" w:rsidR="002F4FD6" w:rsidRDefault="002F4FD6">
          <w:pPr>
            <w:pStyle w:val="TOC1"/>
            <w:tabs>
              <w:tab w:val="right" w:leader="dot" w:pos="9016"/>
            </w:tabs>
            <w:rPr>
              <w:rFonts w:asciiTheme="minorHAnsi" w:eastAsiaTheme="minorEastAsia" w:hAnsiTheme="minorHAnsi" w:cstheme="minorBidi"/>
              <w:b w:val="0"/>
              <w:bCs w:val="0"/>
              <w:caps w:val="0"/>
              <w:noProof/>
              <w:kern w:val="2"/>
              <w:sz w:val="24"/>
              <w:szCs w:val="24"/>
              <w14:ligatures w14:val="standardContextual"/>
            </w:rPr>
          </w:pPr>
          <w:hyperlink w:anchor="_Toc200068700" w:history="1">
            <w:r w:rsidRPr="004D2202">
              <w:rPr>
                <w:rStyle w:val="Hyperlink"/>
                <w:rFonts w:cs="Times New Roman"/>
                <w:noProof/>
                <w:lang w:val="en-GB"/>
              </w:rPr>
              <w:t xml:space="preserve">6.0 </w:t>
            </w:r>
            <w:r w:rsidRPr="004D2202">
              <w:rPr>
                <w:rStyle w:val="Hyperlink"/>
                <w:rFonts w:cs="Times New Roman"/>
                <w:noProof/>
              </w:rPr>
              <w:t>References</w:t>
            </w:r>
            <w:r>
              <w:rPr>
                <w:noProof/>
                <w:webHidden/>
              </w:rPr>
              <w:tab/>
            </w:r>
            <w:r>
              <w:rPr>
                <w:noProof/>
                <w:webHidden/>
              </w:rPr>
              <w:fldChar w:fldCharType="begin"/>
            </w:r>
            <w:r>
              <w:rPr>
                <w:noProof/>
                <w:webHidden/>
              </w:rPr>
              <w:instrText xml:space="preserve"> PAGEREF _Toc200068700 \h </w:instrText>
            </w:r>
            <w:r>
              <w:rPr>
                <w:noProof/>
                <w:webHidden/>
              </w:rPr>
            </w:r>
            <w:r>
              <w:rPr>
                <w:noProof/>
                <w:webHidden/>
              </w:rPr>
              <w:fldChar w:fldCharType="separate"/>
            </w:r>
            <w:r>
              <w:rPr>
                <w:noProof/>
                <w:webHidden/>
              </w:rPr>
              <w:t>23</w:t>
            </w:r>
            <w:r>
              <w:rPr>
                <w:noProof/>
                <w:webHidden/>
              </w:rPr>
              <w:fldChar w:fldCharType="end"/>
            </w:r>
          </w:hyperlink>
        </w:p>
        <w:p w14:paraId="19EE26DF" w14:textId="09030F79" w:rsidR="002F4FD6" w:rsidRDefault="002F4FD6">
          <w:pPr>
            <w:pStyle w:val="TOC1"/>
            <w:tabs>
              <w:tab w:val="right" w:leader="dot" w:pos="9016"/>
            </w:tabs>
            <w:rPr>
              <w:rFonts w:asciiTheme="minorHAnsi" w:eastAsiaTheme="minorEastAsia" w:hAnsiTheme="minorHAnsi" w:cstheme="minorBidi"/>
              <w:b w:val="0"/>
              <w:bCs w:val="0"/>
              <w:caps w:val="0"/>
              <w:noProof/>
              <w:kern w:val="2"/>
              <w:sz w:val="24"/>
              <w:szCs w:val="24"/>
              <w14:ligatures w14:val="standardContextual"/>
            </w:rPr>
          </w:pPr>
          <w:hyperlink w:anchor="_Toc200068701" w:history="1">
            <w:r w:rsidRPr="004D2202">
              <w:rPr>
                <w:rStyle w:val="Hyperlink"/>
                <w:rFonts w:cs="Times New Roman"/>
                <w:noProof/>
                <w:lang w:val="en-GB"/>
              </w:rPr>
              <w:t xml:space="preserve">7.0 </w:t>
            </w:r>
            <w:r w:rsidRPr="004D2202">
              <w:rPr>
                <w:rStyle w:val="Hyperlink"/>
                <w:rFonts w:cs="Times New Roman"/>
                <w:noProof/>
              </w:rPr>
              <w:t>Appendices</w:t>
            </w:r>
            <w:r>
              <w:rPr>
                <w:noProof/>
                <w:webHidden/>
              </w:rPr>
              <w:tab/>
            </w:r>
            <w:r>
              <w:rPr>
                <w:noProof/>
                <w:webHidden/>
              </w:rPr>
              <w:fldChar w:fldCharType="begin"/>
            </w:r>
            <w:r>
              <w:rPr>
                <w:noProof/>
                <w:webHidden/>
              </w:rPr>
              <w:instrText xml:space="preserve"> PAGEREF _Toc200068701 \h </w:instrText>
            </w:r>
            <w:r>
              <w:rPr>
                <w:noProof/>
                <w:webHidden/>
              </w:rPr>
            </w:r>
            <w:r>
              <w:rPr>
                <w:noProof/>
                <w:webHidden/>
              </w:rPr>
              <w:fldChar w:fldCharType="separate"/>
            </w:r>
            <w:r>
              <w:rPr>
                <w:noProof/>
                <w:webHidden/>
              </w:rPr>
              <w:t>23</w:t>
            </w:r>
            <w:r>
              <w:rPr>
                <w:noProof/>
                <w:webHidden/>
              </w:rPr>
              <w:fldChar w:fldCharType="end"/>
            </w:r>
          </w:hyperlink>
        </w:p>
        <w:p w14:paraId="6055FA33" w14:textId="376796E6" w:rsidR="002F4FD6" w:rsidRDefault="002F4FD6">
          <w:pPr>
            <w:pStyle w:val="TOC2"/>
            <w:tabs>
              <w:tab w:val="right" w:leader="dot" w:pos="9016"/>
            </w:tabs>
            <w:rPr>
              <w:rFonts w:asciiTheme="minorHAnsi" w:eastAsiaTheme="minorEastAsia" w:hAnsiTheme="minorHAnsi" w:cstheme="minorBidi"/>
              <w:smallCaps w:val="0"/>
              <w:noProof/>
              <w:kern w:val="2"/>
              <w:sz w:val="24"/>
              <w:szCs w:val="24"/>
              <w14:ligatures w14:val="standardContextual"/>
            </w:rPr>
          </w:pPr>
          <w:hyperlink w:anchor="_Toc200068702" w:history="1">
            <w:r w:rsidRPr="004D2202">
              <w:rPr>
                <w:rStyle w:val="Hyperlink"/>
                <w:rFonts w:cs="Times New Roman"/>
                <w:b/>
                <w:bCs/>
                <w:noProof/>
              </w:rPr>
              <w:t>Appendix A: Complete</w:t>
            </w:r>
            <w:r w:rsidRPr="004D2202">
              <w:rPr>
                <w:rStyle w:val="Hyperlink"/>
                <w:rFonts w:cs="Times New Roman"/>
                <w:b/>
                <w:bCs/>
                <w:noProof/>
                <w:lang w:val="en-GB"/>
              </w:rPr>
              <w:t xml:space="preserve"> </w:t>
            </w:r>
            <w:r w:rsidRPr="004D2202">
              <w:rPr>
                <w:rStyle w:val="Hyperlink"/>
                <w:rFonts w:cs="Times New Roman"/>
                <w:b/>
                <w:bCs/>
                <w:noProof/>
              </w:rPr>
              <w:t>Code Listing</w:t>
            </w:r>
            <w:r w:rsidRPr="004D2202">
              <w:rPr>
                <w:rStyle w:val="Hyperlink"/>
                <w:rFonts w:cs="Times New Roman"/>
                <w:b/>
                <w:bCs/>
                <w:noProof/>
                <w:lang w:val="en-GB"/>
              </w:rPr>
              <w:t>/Implementation</w:t>
            </w:r>
            <w:r>
              <w:rPr>
                <w:noProof/>
                <w:webHidden/>
              </w:rPr>
              <w:tab/>
            </w:r>
            <w:r>
              <w:rPr>
                <w:noProof/>
                <w:webHidden/>
              </w:rPr>
              <w:fldChar w:fldCharType="begin"/>
            </w:r>
            <w:r>
              <w:rPr>
                <w:noProof/>
                <w:webHidden/>
              </w:rPr>
              <w:instrText xml:space="preserve"> PAGEREF _Toc200068702 \h </w:instrText>
            </w:r>
            <w:r>
              <w:rPr>
                <w:noProof/>
                <w:webHidden/>
              </w:rPr>
            </w:r>
            <w:r>
              <w:rPr>
                <w:noProof/>
                <w:webHidden/>
              </w:rPr>
              <w:fldChar w:fldCharType="separate"/>
            </w:r>
            <w:r>
              <w:rPr>
                <w:noProof/>
                <w:webHidden/>
              </w:rPr>
              <w:t>23</w:t>
            </w:r>
            <w:r>
              <w:rPr>
                <w:noProof/>
                <w:webHidden/>
              </w:rPr>
              <w:fldChar w:fldCharType="end"/>
            </w:r>
          </w:hyperlink>
        </w:p>
        <w:p w14:paraId="5D6C5CEA" w14:textId="29D0B681" w:rsidR="002F4FD6" w:rsidRDefault="002F4FD6">
          <w:pPr>
            <w:pStyle w:val="TOC2"/>
            <w:tabs>
              <w:tab w:val="right" w:leader="dot" w:pos="9016"/>
            </w:tabs>
            <w:rPr>
              <w:rFonts w:asciiTheme="minorHAnsi" w:eastAsiaTheme="minorEastAsia" w:hAnsiTheme="minorHAnsi" w:cstheme="minorBidi"/>
              <w:smallCaps w:val="0"/>
              <w:noProof/>
              <w:kern w:val="2"/>
              <w:sz w:val="24"/>
              <w:szCs w:val="24"/>
              <w14:ligatures w14:val="standardContextual"/>
            </w:rPr>
          </w:pPr>
          <w:hyperlink w:anchor="_Toc200068703" w:history="1">
            <w:r w:rsidRPr="004D2202">
              <w:rPr>
                <w:rStyle w:val="Hyperlink"/>
                <w:rFonts w:cs="Times New Roman"/>
                <w:b/>
                <w:bCs/>
                <w:noProof/>
              </w:rPr>
              <w:t xml:space="preserve">Appendix B: </w:t>
            </w:r>
            <w:r w:rsidRPr="004D2202">
              <w:rPr>
                <w:rStyle w:val="Hyperlink"/>
                <w:rFonts w:cs="Times New Roman"/>
                <w:b/>
                <w:bCs/>
                <w:noProof/>
                <w:lang w:val="en-GB"/>
              </w:rPr>
              <w:t>Imported Libraries and Configuration</w:t>
            </w:r>
            <w:r>
              <w:rPr>
                <w:noProof/>
                <w:webHidden/>
              </w:rPr>
              <w:tab/>
            </w:r>
            <w:r>
              <w:rPr>
                <w:noProof/>
                <w:webHidden/>
              </w:rPr>
              <w:fldChar w:fldCharType="begin"/>
            </w:r>
            <w:r>
              <w:rPr>
                <w:noProof/>
                <w:webHidden/>
              </w:rPr>
              <w:instrText xml:space="preserve"> PAGEREF _Toc200068703 \h </w:instrText>
            </w:r>
            <w:r>
              <w:rPr>
                <w:noProof/>
                <w:webHidden/>
              </w:rPr>
            </w:r>
            <w:r>
              <w:rPr>
                <w:noProof/>
                <w:webHidden/>
              </w:rPr>
              <w:fldChar w:fldCharType="separate"/>
            </w:r>
            <w:r>
              <w:rPr>
                <w:noProof/>
                <w:webHidden/>
              </w:rPr>
              <w:t>23</w:t>
            </w:r>
            <w:r>
              <w:rPr>
                <w:noProof/>
                <w:webHidden/>
              </w:rPr>
              <w:fldChar w:fldCharType="end"/>
            </w:r>
          </w:hyperlink>
        </w:p>
        <w:p w14:paraId="780C9300" w14:textId="21357233" w:rsidR="00A24E0A" w:rsidRPr="002978F2" w:rsidRDefault="00A24E0A" w:rsidP="005C399D">
          <w:pPr>
            <w:spacing w:line="360" w:lineRule="auto"/>
            <w:jc w:val="both"/>
            <w:rPr>
              <w:color w:val="000000" w:themeColor="text1"/>
            </w:rPr>
          </w:pPr>
          <w:r w:rsidRPr="002978F2">
            <w:rPr>
              <w:b/>
              <w:bCs/>
              <w:noProof/>
              <w:color w:val="000000" w:themeColor="text1"/>
            </w:rPr>
            <w:fldChar w:fldCharType="end"/>
          </w:r>
        </w:p>
      </w:sdtContent>
    </w:sdt>
    <w:p w14:paraId="1C06FB5B" w14:textId="77777777" w:rsidR="00AB3554" w:rsidRPr="002978F2" w:rsidRDefault="00AB3554" w:rsidP="005C399D">
      <w:pPr>
        <w:spacing w:line="360" w:lineRule="auto"/>
        <w:ind w:right="-46"/>
        <w:jc w:val="both"/>
        <w:rPr>
          <w:color w:val="000000" w:themeColor="text1"/>
        </w:rPr>
      </w:pPr>
      <w:r w:rsidRPr="002978F2">
        <w:rPr>
          <w:color w:val="000000" w:themeColor="text1"/>
        </w:rPr>
        <w:br w:type="page"/>
      </w:r>
    </w:p>
    <w:p w14:paraId="004DD927" w14:textId="77777777" w:rsidR="00A24E0A" w:rsidRPr="002978F2" w:rsidRDefault="00A24E0A" w:rsidP="005C399D">
      <w:pPr>
        <w:pStyle w:val="Heading1"/>
        <w:spacing w:line="360" w:lineRule="auto"/>
        <w:ind w:right="-46"/>
        <w:jc w:val="both"/>
        <w:rPr>
          <w:rFonts w:ascii="Times New Roman" w:hAnsi="Times New Roman" w:cs="Times New Roman"/>
          <w:b/>
          <w:bCs/>
          <w:color w:val="000000" w:themeColor="text1"/>
        </w:rPr>
        <w:sectPr w:rsidR="00A24E0A" w:rsidRPr="002978F2" w:rsidSect="00A24E0A">
          <w:footerReference w:type="even" r:id="rId9"/>
          <w:footerReference w:type="default" r:id="rId10"/>
          <w:pgSz w:w="11906" w:h="16838"/>
          <w:pgMar w:top="1440" w:right="1440" w:bottom="1440" w:left="1440" w:header="708" w:footer="708" w:gutter="0"/>
          <w:pgNumType w:fmt="lowerRoman" w:start="1"/>
          <w:cols w:space="708"/>
          <w:titlePg/>
          <w:docGrid w:linePitch="360"/>
        </w:sectPr>
      </w:pPr>
    </w:p>
    <w:p w14:paraId="52E5A621" w14:textId="1C2F19A2" w:rsidR="00AB3554" w:rsidRPr="002978F2" w:rsidRDefault="005A249A" w:rsidP="005C399D">
      <w:pPr>
        <w:pStyle w:val="Heading1"/>
        <w:spacing w:line="360" w:lineRule="auto"/>
        <w:ind w:right="-46"/>
        <w:jc w:val="both"/>
        <w:rPr>
          <w:rFonts w:ascii="Times New Roman" w:hAnsi="Times New Roman" w:cs="Times New Roman"/>
          <w:b/>
          <w:bCs/>
          <w:color w:val="000000" w:themeColor="text1"/>
        </w:rPr>
      </w:pPr>
      <w:bookmarkStart w:id="0" w:name="_Toc200068684"/>
      <w:r w:rsidRPr="002978F2">
        <w:rPr>
          <w:rFonts w:ascii="Times New Roman" w:hAnsi="Times New Roman" w:cs="Times New Roman"/>
          <w:b/>
          <w:bCs/>
          <w:color w:val="000000" w:themeColor="text1"/>
          <w:lang w:val="en-GB"/>
        </w:rPr>
        <w:lastRenderedPageBreak/>
        <w:t>1</w:t>
      </w:r>
      <w:r w:rsidR="001C4097" w:rsidRPr="002978F2">
        <w:rPr>
          <w:rFonts w:ascii="Times New Roman" w:hAnsi="Times New Roman" w:cs="Times New Roman"/>
          <w:b/>
          <w:bCs/>
          <w:color w:val="000000" w:themeColor="text1"/>
          <w:lang w:val="en-GB"/>
        </w:rPr>
        <w:t>.</w:t>
      </w:r>
      <w:r w:rsidR="00195B41" w:rsidRPr="002978F2">
        <w:rPr>
          <w:rFonts w:ascii="Times New Roman" w:hAnsi="Times New Roman" w:cs="Times New Roman"/>
          <w:b/>
          <w:bCs/>
          <w:color w:val="000000" w:themeColor="text1"/>
          <w:lang w:val="en-GB"/>
        </w:rPr>
        <w:t>0</w:t>
      </w:r>
      <w:r w:rsidRPr="002978F2">
        <w:rPr>
          <w:rFonts w:ascii="Times New Roman" w:hAnsi="Times New Roman" w:cs="Times New Roman"/>
          <w:b/>
          <w:bCs/>
          <w:color w:val="000000" w:themeColor="text1"/>
          <w:lang w:val="en-GB"/>
        </w:rPr>
        <w:t xml:space="preserve"> </w:t>
      </w:r>
      <w:r w:rsidR="00AB3554" w:rsidRPr="002978F2">
        <w:rPr>
          <w:rFonts w:ascii="Times New Roman" w:hAnsi="Times New Roman" w:cs="Times New Roman"/>
          <w:b/>
          <w:bCs/>
          <w:color w:val="000000" w:themeColor="text1"/>
        </w:rPr>
        <w:t>Introduction</w:t>
      </w:r>
      <w:bookmarkEnd w:id="0"/>
    </w:p>
    <w:p w14:paraId="0F7D78E2" w14:textId="7FA071AC" w:rsidR="00AB3554" w:rsidRPr="002978F2" w:rsidRDefault="001038FD" w:rsidP="005C399D">
      <w:pPr>
        <w:spacing w:line="360" w:lineRule="auto"/>
        <w:ind w:right="-46"/>
        <w:jc w:val="both"/>
        <w:rPr>
          <w:color w:val="000000" w:themeColor="text1"/>
        </w:rPr>
      </w:pPr>
      <w:r w:rsidRPr="002978F2">
        <w:rPr>
          <w:color w:val="000000" w:themeColor="text1"/>
        </w:rPr>
        <w:t>The RMS Titanic disaster remains one of the most infamous maritime tragedies in history. On April 15,1912, the "unsinkable" ship collided with an iceberg during its maiden voyage, resulting in the loss of 1,502 lives out of 2,224 passengers and crew. This exploratory data analysis (EDA) investigates the factors that influenced passenger survival rates using the famous Titanic dataset from Kaggle.</w:t>
      </w:r>
    </w:p>
    <w:p w14:paraId="5B93277A" w14:textId="77777777" w:rsidR="006311E1" w:rsidRPr="002978F2" w:rsidRDefault="006311E1" w:rsidP="005C399D">
      <w:pPr>
        <w:spacing w:line="360" w:lineRule="auto"/>
        <w:ind w:right="-46"/>
        <w:jc w:val="both"/>
        <w:rPr>
          <w:color w:val="000000" w:themeColor="text1"/>
        </w:rPr>
      </w:pPr>
    </w:p>
    <w:p w14:paraId="375E680F" w14:textId="206B5988" w:rsidR="00AB3554" w:rsidRPr="002978F2" w:rsidRDefault="005A249A" w:rsidP="005C399D">
      <w:pPr>
        <w:spacing w:line="360" w:lineRule="auto"/>
        <w:ind w:right="-46"/>
        <w:jc w:val="both"/>
        <w:rPr>
          <w:b/>
          <w:bCs/>
          <w:color w:val="000000" w:themeColor="text1"/>
        </w:rPr>
      </w:pPr>
      <w:r w:rsidRPr="002978F2">
        <w:rPr>
          <w:b/>
          <w:bCs/>
          <w:color w:val="000000" w:themeColor="text1"/>
          <w:lang w:val="en-GB"/>
        </w:rPr>
        <w:t>Objectives</w:t>
      </w:r>
    </w:p>
    <w:p w14:paraId="6DF17D68" w14:textId="11B679CD" w:rsidR="005A249A" w:rsidRPr="002978F2" w:rsidRDefault="005A249A" w:rsidP="005C399D">
      <w:pPr>
        <w:spacing w:line="360" w:lineRule="auto"/>
        <w:ind w:right="-46"/>
        <w:jc w:val="both"/>
        <w:rPr>
          <w:color w:val="000000" w:themeColor="text1"/>
        </w:rPr>
      </w:pPr>
      <w:r w:rsidRPr="002978F2">
        <w:rPr>
          <w:color w:val="000000" w:themeColor="text1"/>
        </w:rPr>
        <w:t>The</w:t>
      </w:r>
      <w:r w:rsidRPr="002978F2">
        <w:rPr>
          <w:color w:val="000000" w:themeColor="text1"/>
          <w:lang w:val="en-GB"/>
        </w:rPr>
        <w:t xml:space="preserve"> primary</w:t>
      </w:r>
      <w:r w:rsidRPr="002978F2">
        <w:rPr>
          <w:color w:val="000000" w:themeColor="text1"/>
        </w:rPr>
        <w:t xml:space="preserve"> objectives of this</w:t>
      </w:r>
      <w:r w:rsidRPr="002978F2">
        <w:rPr>
          <w:color w:val="000000" w:themeColor="text1"/>
          <w:lang w:val="en-GB"/>
        </w:rPr>
        <w:t xml:space="preserve"> analysis</w:t>
      </w:r>
      <w:r w:rsidRPr="002978F2">
        <w:rPr>
          <w:color w:val="000000" w:themeColor="text1"/>
        </w:rPr>
        <w:t xml:space="preserve"> </w:t>
      </w:r>
      <w:r w:rsidRPr="002978F2">
        <w:rPr>
          <w:color w:val="000000" w:themeColor="text1"/>
          <w:lang w:val="en-GB"/>
        </w:rPr>
        <w:t>are to:</w:t>
      </w:r>
    </w:p>
    <w:p w14:paraId="3C95FEE7" w14:textId="7582C2A2" w:rsidR="005E7F7E" w:rsidRPr="002978F2" w:rsidRDefault="005E7F7E" w:rsidP="005C399D">
      <w:pPr>
        <w:pStyle w:val="ListParagraph"/>
        <w:numPr>
          <w:ilvl w:val="0"/>
          <w:numId w:val="4"/>
        </w:numPr>
        <w:spacing w:line="360" w:lineRule="auto"/>
        <w:ind w:right="-46"/>
        <w:jc w:val="both"/>
        <w:rPr>
          <w:rFonts w:eastAsiaTheme="minorHAnsi"/>
          <w:color w:val="000000" w:themeColor="text1"/>
          <w:kern w:val="2"/>
          <w:lang w:eastAsia="en-US"/>
          <w14:ligatures w14:val="standardContextual"/>
        </w:rPr>
      </w:pPr>
      <w:r w:rsidRPr="002978F2">
        <w:rPr>
          <w:rFonts w:eastAsiaTheme="minorHAnsi"/>
          <w:color w:val="000000" w:themeColor="text1"/>
          <w:kern w:val="2"/>
          <w:lang w:eastAsia="en-US"/>
          <w14:ligatures w14:val="standardContextual"/>
        </w:rPr>
        <w:t xml:space="preserve">Understand the dataset structure and identify data quality issues </w:t>
      </w:r>
    </w:p>
    <w:p w14:paraId="6160AC39" w14:textId="26BE656A" w:rsidR="005E7F7E" w:rsidRPr="002978F2" w:rsidRDefault="005E7F7E" w:rsidP="005C399D">
      <w:pPr>
        <w:pStyle w:val="ListParagraph"/>
        <w:numPr>
          <w:ilvl w:val="0"/>
          <w:numId w:val="4"/>
        </w:numPr>
        <w:spacing w:line="360" w:lineRule="auto"/>
        <w:ind w:right="-46"/>
        <w:jc w:val="both"/>
        <w:rPr>
          <w:rFonts w:eastAsiaTheme="minorHAnsi"/>
          <w:color w:val="000000" w:themeColor="text1"/>
          <w:kern w:val="2"/>
          <w:lang w:eastAsia="en-US"/>
          <w14:ligatures w14:val="standardContextual"/>
        </w:rPr>
      </w:pPr>
      <w:r w:rsidRPr="002978F2">
        <w:rPr>
          <w:rFonts w:eastAsiaTheme="minorHAnsi"/>
          <w:color w:val="000000" w:themeColor="text1"/>
          <w:kern w:val="2"/>
          <w:lang w:eastAsia="en-US"/>
          <w14:ligatures w14:val="standardContextual"/>
        </w:rPr>
        <w:t xml:space="preserve">Explore relationships between features and survival outcomes </w:t>
      </w:r>
    </w:p>
    <w:p w14:paraId="54BBEB69" w14:textId="4FF6A86F" w:rsidR="005E7F7E" w:rsidRPr="002978F2" w:rsidRDefault="005E7F7E" w:rsidP="005C399D">
      <w:pPr>
        <w:pStyle w:val="ListParagraph"/>
        <w:numPr>
          <w:ilvl w:val="0"/>
          <w:numId w:val="4"/>
        </w:numPr>
        <w:spacing w:line="360" w:lineRule="auto"/>
        <w:ind w:right="-46"/>
        <w:jc w:val="both"/>
        <w:rPr>
          <w:rFonts w:eastAsiaTheme="minorHAnsi"/>
          <w:color w:val="000000" w:themeColor="text1"/>
          <w:kern w:val="2"/>
          <w:lang w:eastAsia="en-US"/>
          <w14:ligatures w14:val="standardContextual"/>
        </w:rPr>
      </w:pPr>
      <w:r w:rsidRPr="002978F2">
        <w:rPr>
          <w:rFonts w:eastAsiaTheme="minorHAnsi"/>
          <w:color w:val="000000" w:themeColor="text1"/>
          <w:kern w:val="2"/>
          <w:lang w:eastAsia="en-US"/>
          <w14:ligatures w14:val="standardContextual"/>
        </w:rPr>
        <w:t xml:space="preserve">Handle missing values and outliers appropriately </w:t>
      </w:r>
    </w:p>
    <w:p w14:paraId="4842F9C7" w14:textId="3A86813E" w:rsidR="005E7F7E" w:rsidRPr="002978F2" w:rsidRDefault="005E7F7E" w:rsidP="005C399D">
      <w:pPr>
        <w:pStyle w:val="ListParagraph"/>
        <w:numPr>
          <w:ilvl w:val="0"/>
          <w:numId w:val="4"/>
        </w:numPr>
        <w:spacing w:line="360" w:lineRule="auto"/>
        <w:ind w:right="-46"/>
        <w:jc w:val="both"/>
        <w:rPr>
          <w:rFonts w:eastAsiaTheme="minorHAnsi"/>
          <w:color w:val="000000" w:themeColor="text1"/>
          <w:kern w:val="2"/>
          <w:lang w:eastAsia="en-US"/>
          <w14:ligatures w14:val="standardContextual"/>
        </w:rPr>
      </w:pPr>
      <w:r w:rsidRPr="002978F2">
        <w:rPr>
          <w:rFonts w:eastAsiaTheme="minorHAnsi"/>
          <w:color w:val="000000" w:themeColor="text1"/>
          <w:kern w:val="2"/>
          <w:lang w:eastAsia="en-US"/>
          <w14:ligatures w14:val="standardContextual"/>
        </w:rPr>
        <w:t xml:space="preserve">Identify key factors that influenced survival rates </w:t>
      </w:r>
    </w:p>
    <w:p w14:paraId="48B5E429" w14:textId="77777777" w:rsidR="004E1747" w:rsidRPr="002978F2" w:rsidRDefault="005E7F7E" w:rsidP="005C399D">
      <w:pPr>
        <w:pStyle w:val="ListParagraph"/>
        <w:numPr>
          <w:ilvl w:val="0"/>
          <w:numId w:val="4"/>
        </w:numPr>
        <w:spacing w:line="360" w:lineRule="auto"/>
        <w:ind w:right="-46"/>
        <w:jc w:val="both"/>
        <w:rPr>
          <w:color w:val="000000" w:themeColor="text1"/>
        </w:rPr>
      </w:pPr>
      <w:r w:rsidRPr="002978F2">
        <w:rPr>
          <w:rFonts w:eastAsiaTheme="minorHAnsi"/>
          <w:color w:val="000000" w:themeColor="text1"/>
          <w:kern w:val="2"/>
          <w:lang w:eastAsia="en-US"/>
          <w14:ligatures w14:val="standardContextual"/>
        </w:rPr>
        <w:t>Prepare the dataset for future predictive modeling</w:t>
      </w:r>
    </w:p>
    <w:p w14:paraId="7234DC76" w14:textId="4D6C8407" w:rsidR="002A7F00" w:rsidRPr="003E2FCD" w:rsidRDefault="00504DAD" w:rsidP="003E2FCD">
      <w:pPr>
        <w:spacing w:line="360" w:lineRule="auto"/>
        <w:ind w:right="-46"/>
        <w:jc w:val="both"/>
        <w:rPr>
          <w:color w:val="000000" w:themeColor="text1"/>
        </w:rPr>
      </w:pPr>
      <w:r w:rsidRPr="002978F2">
        <w:rPr>
          <w:color w:val="000000" w:themeColor="text1"/>
        </w:rPr>
        <w:t>This analysis follows a structured approach using object-oriented programming principles in Python, employing libraries such as pandas, numpy, matplotlib, seaborn, and scipy for comprehensive data exploration and visualization.</w:t>
      </w:r>
    </w:p>
    <w:p w14:paraId="28FD6D04" w14:textId="1F71E570" w:rsidR="00AB3554" w:rsidRPr="002978F2" w:rsidRDefault="00683B9A" w:rsidP="00683B9A">
      <w:pPr>
        <w:pStyle w:val="Heading1"/>
        <w:spacing w:line="360" w:lineRule="auto"/>
        <w:ind w:right="-46"/>
        <w:jc w:val="both"/>
        <w:rPr>
          <w:rFonts w:ascii="Times New Roman" w:hAnsi="Times New Roman" w:cs="Times New Roman"/>
          <w:b/>
          <w:bCs/>
          <w:color w:val="000000" w:themeColor="text1"/>
          <w:lang w:val="en-GB"/>
        </w:rPr>
      </w:pPr>
      <w:bookmarkStart w:id="1" w:name="_Toc200068685"/>
      <w:r w:rsidRPr="002978F2">
        <w:rPr>
          <w:rFonts w:ascii="Times New Roman" w:hAnsi="Times New Roman" w:cs="Times New Roman"/>
          <w:b/>
          <w:bCs/>
          <w:color w:val="000000" w:themeColor="text1"/>
          <w:lang w:val="en-GB"/>
        </w:rPr>
        <w:t xml:space="preserve">2.0 </w:t>
      </w:r>
      <w:r w:rsidR="00143CD4" w:rsidRPr="002978F2">
        <w:rPr>
          <w:rFonts w:ascii="Times New Roman" w:hAnsi="Times New Roman" w:cs="Times New Roman"/>
          <w:b/>
          <w:bCs/>
          <w:color w:val="000000" w:themeColor="text1"/>
          <w:lang w:val="en-GB"/>
        </w:rPr>
        <w:t>Task Completion</w:t>
      </w:r>
      <w:bookmarkEnd w:id="1"/>
    </w:p>
    <w:p w14:paraId="1D4BEB1A" w14:textId="6D6C15FE" w:rsidR="00AB3554" w:rsidRPr="002978F2" w:rsidRDefault="00FA6123" w:rsidP="00FA6123">
      <w:pPr>
        <w:pStyle w:val="Heading2"/>
        <w:spacing w:line="360" w:lineRule="auto"/>
        <w:jc w:val="both"/>
        <w:rPr>
          <w:rFonts w:ascii="Times New Roman" w:hAnsi="Times New Roman" w:cs="Times New Roman"/>
          <w:b/>
          <w:bCs/>
          <w:color w:val="000000" w:themeColor="text1"/>
        </w:rPr>
      </w:pPr>
      <w:bookmarkStart w:id="2" w:name="_Toc200068686"/>
      <w:r w:rsidRPr="002978F2">
        <w:rPr>
          <w:rFonts w:ascii="Times New Roman" w:hAnsi="Times New Roman" w:cs="Times New Roman"/>
          <w:b/>
          <w:bCs/>
          <w:color w:val="000000" w:themeColor="text1"/>
          <w:lang w:val="en-GB"/>
        </w:rPr>
        <w:t xml:space="preserve">2.1 </w:t>
      </w:r>
      <w:r w:rsidR="003821F1" w:rsidRPr="002978F2">
        <w:rPr>
          <w:rFonts w:ascii="Times New Roman" w:hAnsi="Times New Roman" w:cs="Times New Roman"/>
          <w:b/>
          <w:bCs/>
          <w:color w:val="000000" w:themeColor="text1"/>
          <w:lang w:val="en-GB"/>
        </w:rPr>
        <w:t>Initial Data Exploration</w:t>
      </w:r>
      <w:bookmarkEnd w:id="2"/>
    </w:p>
    <w:p w14:paraId="33A847B9" w14:textId="1D2F93CF" w:rsidR="0002256B" w:rsidRPr="002978F2" w:rsidRDefault="003821F1" w:rsidP="005C399D">
      <w:pPr>
        <w:spacing w:line="360" w:lineRule="auto"/>
        <w:ind w:right="-46"/>
        <w:jc w:val="both"/>
        <w:rPr>
          <w:color w:val="000000" w:themeColor="text1"/>
        </w:rPr>
      </w:pPr>
      <w:r w:rsidRPr="002978F2">
        <w:rPr>
          <w:color w:val="000000" w:themeColor="text1"/>
        </w:rPr>
        <w:t>The initial exploration phase involved understanding the dataset's structure, dimensions, and basic characteristics.</w:t>
      </w:r>
    </w:p>
    <w:p w14:paraId="3F9CA5B6" w14:textId="1EBD74B2" w:rsidR="004C6C26" w:rsidRPr="002978F2" w:rsidRDefault="004C6C26" w:rsidP="005C399D">
      <w:pPr>
        <w:spacing w:line="360" w:lineRule="auto"/>
        <w:ind w:right="-46"/>
        <w:jc w:val="both"/>
        <w:rPr>
          <w:color w:val="000000" w:themeColor="text1"/>
        </w:rPr>
      </w:pPr>
      <w:r w:rsidRPr="002978F2">
        <w:rPr>
          <w:noProof/>
          <w:color w:val="000000" w:themeColor="text1"/>
          <w14:ligatures w14:val="standardContextual"/>
        </w:rPr>
        <w:drawing>
          <wp:inline distT="0" distB="0" distL="0" distR="0" wp14:anchorId="65329885" wp14:editId="0E9A759A">
            <wp:extent cx="4808018" cy="2299256"/>
            <wp:effectExtent l="152400" t="152400" r="348615" b="355600"/>
            <wp:docPr id="90193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36137" name="Picture 9019361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94716" cy="2340716"/>
                    </a:xfrm>
                    <a:prstGeom prst="rect">
                      <a:avLst/>
                    </a:prstGeom>
                    <a:ln>
                      <a:noFill/>
                    </a:ln>
                    <a:effectLst>
                      <a:outerShdw blurRad="292100" dist="139700" dir="2700000" algn="tl" rotWithShape="0">
                        <a:srgbClr val="333333">
                          <a:alpha val="65000"/>
                        </a:srgbClr>
                      </a:outerShdw>
                    </a:effectLst>
                  </pic:spPr>
                </pic:pic>
              </a:graphicData>
            </a:graphic>
          </wp:inline>
        </w:drawing>
      </w:r>
    </w:p>
    <w:p w14:paraId="6F610DFA" w14:textId="79622DC6" w:rsidR="004C6C26" w:rsidRPr="002978F2" w:rsidRDefault="004C6C26" w:rsidP="005C399D">
      <w:pPr>
        <w:pStyle w:val="whitespace-normal"/>
        <w:spacing w:line="360" w:lineRule="auto"/>
        <w:jc w:val="both"/>
        <w:rPr>
          <w:rStyle w:val="Strong"/>
          <w:color w:val="000000" w:themeColor="text1"/>
        </w:rPr>
      </w:pPr>
      <w:r w:rsidRPr="002978F2">
        <w:rPr>
          <w:b/>
          <w:bCs/>
          <w:noProof/>
          <w:color w:val="000000" w:themeColor="text1"/>
          <w14:ligatures w14:val="standardContextual"/>
        </w:rPr>
        <w:lastRenderedPageBreak/>
        <w:drawing>
          <wp:inline distT="0" distB="0" distL="0" distR="0" wp14:anchorId="0EA4C16B" wp14:editId="6E317074">
            <wp:extent cx="4766945" cy="3148965"/>
            <wp:effectExtent l="152400" t="152400" r="361315" b="356235"/>
            <wp:docPr id="732773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73245" name="Picture 7327732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66945" cy="3148965"/>
                    </a:xfrm>
                    <a:prstGeom prst="rect">
                      <a:avLst/>
                    </a:prstGeom>
                    <a:ln>
                      <a:noFill/>
                    </a:ln>
                    <a:effectLst>
                      <a:outerShdw blurRad="292100" dist="139700" dir="2700000" algn="tl" rotWithShape="0">
                        <a:srgbClr val="333333">
                          <a:alpha val="65000"/>
                        </a:srgbClr>
                      </a:outerShdw>
                    </a:effectLst>
                  </pic:spPr>
                </pic:pic>
              </a:graphicData>
            </a:graphic>
          </wp:inline>
        </w:drawing>
      </w:r>
    </w:p>
    <w:p w14:paraId="12647629" w14:textId="77777777" w:rsidR="00014A2F" w:rsidRPr="002978F2" w:rsidRDefault="00014A2F" w:rsidP="005C399D">
      <w:pPr>
        <w:pStyle w:val="whitespace-normal"/>
        <w:spacing w:line="360" w:lineRule="auto"/>
        <w:jc w:val="both"/>
        <w:rPr>
          <w:color w:val="000000" w:themeColor="text1"/>
        </w:rPr>
      </w:pPr>
      <w:r w:rsidRPr="002978F2">
        <w:rPr>
          <w:color w:val="000000" w:themeColor="text1"/>
        </w:rPr>
        <w:t>The dataset contains various feature types:</w:t>
      </w:r>
    </w:p>
    <w:p w14:paraId="3315CA14" w14:textId="77777777" w:rsidR="00014A2F" w:rsidRPr="002978F2" w:rsidRDefault="00014A2F" w:rsidP="005C399D">
      <w:pPr>
        <w:pStyle w:val="whitespace-normal"/>
        <w:numPr>
          <w:ilvl w:val="0"/>
          <w:numId w:val="7"/>
        </w:numPr>
        <w:spacing w:line="360" w:lineRule="auto"/>
        <w:jc w:val="both"/>
        <w:rPr>
          <w:color w:val="000000" w:themeColor="text1"/>
        </w:rPr>
      </w:pPr>
      <w:r w:rsidRPr="002978F2">
        <w:rPr>
          <w:rStyle w:val="Strong"/>
          <w:color w:val="000000" w:themeColor="text1"/>
        </w:rPr>
        <w:t>Numerical:</w:t>
      </w:r>
      <w:r w:rsidRPr="002978F2">
        <w:rPr>
          <w:color w:val="000000" w:themeColor="text1"/>
        </w:rPr>
        <w:t xml:space="preserve"> Age, SibSp, Parch, Fare</w:t>
      </w:r>
    </w:p>
    <w:p w14:paraId="65F62A2B" w14:textId="77777777" w:rsidR="00014A2F" w:rsidRPr="002978F2" w:rsidRDefault="00014A2F" w:rsidP="005C399D">
      <w:pPr>
        <w:pStyle w:val="whitespace-normal"/>
        <w:numPr>
          <w:ilvl w:val="0"/>
          <w:numId w:val="7"/>
        </w:numPr>
        <w:spacing w:line="360" w:lineRule="auto"/>
        <w:jc w:val="both"/>
        <w:rPr>
          <w:color w:val="000000" w:themeColor="text1"/>
        </w:rPr>
      </w:pPr>
      <w:r w:rsidRPr="002978F2">
        <w:rPr>
          <w:rStyle w:val="Strong"/>
          <w:color w:val="000000" w:themeColor="text1"/>
        </w:rPr>
        <w:t>Categorical:</w:t>
      </w:r>
      <w:r w:rsidRPr="002978F2">
        <w:rPr>
          <w:color w:val="000000" w:themeColor="text1"/>
        </w:rPr>
        <w:t xml:space="preserve"> Survived, Pclass, Sex, Embarked</w:t>
      </w:r>
    </w:p>
    <w:p w14:paraId="2FBCA9B6" w14:textId="77777777" w:rsidR="00014A2F" w:rsidRPr="002978F2" w:rsidRDefault="00014A2F" w:rsidP="005C399D">
      <w:pPr>
        <w:pStyle w:val="whitespace-normal"/>
        <w:numPr>
          <w:ilvl w:val="0"/>
          <w:numId w:val="7"/>
        </w:numPr>
        <w:spacing w:line="360" w:lineRule="auto"/>
        <w:jc w:val="both"/>
        <w:rPr>
          <w:color w:val="000000" w:themeColor="text1"/>
        </w:rPr>
      </w:pPr>
      <w:r w:rsidRPr="002978F2">
        <w:rPr>
          <w:rStyle w:val="Strong"/>
          <w:color w:val="000000" w:themeColor="text1"/>
        </w:rPr>
        <w:t>Text:</w:t>
      </w:r>
      <w:r w:rsidRPr="002978F2">
        <w:rPr>
          <w:color w:val="000000" w:themeColor="text1"/>
        </w:rPr>
        <w:t xml:space="preserve"> Name, Ticket</w:t>
      </w:r>
    </w:p>
    <w:p w14:paraId="58F9F1CE" w14:textId="5D381769" w:rsidR="00014A2F" w:rsidRPr="002978F2" w:rsidRDefault="00014A2F" w:rsidP="005C399D">
      <w:pPr>
        <w:pStyle w:val="whitespace-normal"/>
        <w:numPr>
          <w:ilvl w:val="0"/>
          <w:numId w:val="7"/>
        </w:numPr>
        <w:spacing w:line="360" w:lineRule="auto"/>
        <w:jc w:val="both"/>
        <w:rPr>
          <w:color w:val="000000" w:themeColor="text1"/>
        </w:rPr>
      </w:pPr>
      <w:r w:rsidRPr="002978F2">
        <w:rPr>
          <w:rStyle w:val="Strong"/>
          <w:color w:val="000000" w:themeColor="text1"/>
        </w:rPr>
        <w:t>Mixed:</w:t>
      </w:r>
      <w:r w:rsidRPr="002978F2">
        <w:rPr>
          <w:color w:val="000000" w:themeColor="text1"/>
        </w:rPr>
        <w:t xml:space="preserve"> Cabin (contains both deck letter and room number)</w:t>
      </w:r>
    </w:p>
    <w:p w14:paraId="6FD6FE69" w14:textId="6FE4AE4D" w:rsidR="00DC36B5" w:rsidRPr="002978F2" w:rsidRDefault="00DD1D2B" w:rsidP="005C399D">
      <w:pPr>
        <w:spacing w:line="360" w:lineRule="auto"/>
        <w:ind w:right="-46"/>
        <w:jc w:val="both"/>
        <w:rPr>
          <w:color w:val="000000" w:themeColor="text1"/>
        </w:rPr>
      </w:pPr>
      <w:r w:rsidRPr="002978F2">
        <w:rPr>
          <w:noProof/>
          <w:color w:val="000000" w:themeColor="text1"/>
          <w14:ligatures w14:val="standardContextual"/>
        </w:rPr>
        <w:lastRenderedPageBreak/>
        <w:drawing>
          <wp:inline distT="0" distB="0" distL="0" distR="0" wp14:anchorId="32FFAF78" wp14:editId="7D09A9FD">
            <wp:extent cx="5731510" cy="4863465"/>
            <wp:effectExtent l="152400" t="152400" r="351790" b="356235"/>
            <wp:docPr id="288350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50698" name="Picture 2883506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863465"/>
                    </a:xfrm>
                    <a:prstGeom prst="rect">
                      <a:avLst/>
                    </a:prstGeom>
                    <a:ln>
                      <a:noFill/>
                    </a:ln>
                    <a:effectLst>
                      <a:outerShdw blurRad="292100" dist="139700" dir="2700000" algn="tl" rotWithShape="0">
                        <a:srgbClr val="333333">
                          <a:alpha val="65000"/>
                        </a:srgbClr>
                      </a:outerShdw>
                    </a:effectLst>
                  </pic:spPr>
                </pic:pic>
              </a:graphicData>
            </a:graphic>
          </wp:inline>
        </w:drawing>
      </w:r>
    </w:p>
    <w:p w14:paraId="6F3EFA32" w14:textId="77777777" w:rsidR="00DD1D2B" w:rsidRPr="002978F2" w:rsidRDefault="00DD1D2B" w:rsidP="005C399D">
      <w:pPr>
        <w:spacing w:line="360" w:lineRule="auto"/>
        <w:ind w:right="-46"/>
        <w:jc w:val="both"/>
        <w:rPr>
          <w:color w:val="000000" w:themeColor="text1"/>
        </w:rPr>
      </w:pPr>
    </w:p>
    <w:p w14:paraId="008E4A08" w14:textId="6CEC2030" w:rsidR="008F7005" w:rsidRPr="002978F2" w:rsidRDefault="00323F55" w:rsidP="00323F55">
      <w:pPr>
        <w:pStyle w:val="Heading2"/>
        <w:spacing w:line="360" w:lineRule="auto"/>
        <w:jc w:val="both"/>
        <w:rPr>
          <w:rFonts w:ascii="Times New Roman" w:hAnsi="Times New Roman" w:cs="Times New Roman"/>
          <w:b/>
          <w:bCs/>
          <w:color w:val="000000" w:themeColor="text1"/>
          <w:lang w:val="en-GB"/>
        </w:rPr>
      </w:pPr>
      <w:bookmarkStart w:id="3" w:name="_Toc200068687"/>
      <w:r w:rsidRPr="002978F2">
        <w:rPr>
          <w:rFonts w:ascii="Times New Roman" w:hAnsi="Times New Roman" w:cs="Times New Roman"/>
          <w:b/>
          <w:bCs/>
          <w:color w:val="000000" w:themeColor="text1"/>
          <w:lang w:val="en-GB"/>
        </w:rPr>
        <w:t xml:space="preserve">2.2 </w:t>
      </w:r>
      <w:r w:rsidR="00AB3554" w:rsidRPr="002978F2">
        <w:rPr>
          <w:rFonts w:ascii="Times New Roman" w:hAnsi="Times New Roman" w:cs="Times New Roman"/>
          <w:b/>
          <w:bCs/>
          <w:color w:val="000000" w:themeColor="text1"/>
        </w:rPr>
        <w:t>Dat</w:t>
      </w:r>
      <w:r w:rsidR="00CF07CF" w:rsidRPr="002978F2">
        <w:rPr>
          <w:rFonts w:ascii="Times New Roman" w:hAnsi="Times New Roman" w:cs="Times New Roman"/>
          <w:b/>
          <w:bCs/>
          <w:color w:val="000000" w:themeColor="text1"/>
          <w:lang w:val="en-GB"/>
        </w:rPr>
        <w:t>a Quality Assessment</w:t>
      </w:r>
      <w:bookmarkEnd w:id="3"/>
    </w:p>
    <w:p w14:paraId="4DE67A3F" w14:textId="77777777" w:rsidR="008F3A92" w:rsidRPr="002978F2" w:rsidRDefault="008F3A92" w:rsidP="005C399D">
      <w:pPr>
        <w:spacing w:line="360" w:lineRule="auto"/>
        <w:jc w:val="both"/>
        <w:rPr>
          <w:rFonts w:eastAsiaTheme="majorEastAsia"/>
          <w:color w:val="000000" w:themeColor="text1"/>
        </w:rPr>
      </w:pPr>
      <w:r w:rsidRPr="002978F2">
        <w:rPr>
          <w:rFonts w:eastAsiaTheme="majorEastAsia"/>
          <w:color w:val="000000" w:themeColor="text1"/>
        </w:rPr>
        <w:t>A comprehensive data quality check was performed to identify potential issues.</w:t>
      </w:r>
    </w:p>
    <w:p w14:paraId="121199DA" w14:textId="4E52EF7F" w:rsidR="00D8420B" w:rsidRPr="002978F2" w:rsidRDefault="00A21755" w:rsidP="005C399D">
      <w:pPr>
        <w:spacing w:line="360" w:lineRule="auto"/>
        <w:jc w:val="both"/>
        <w:rPr>
          <w:rFonts w:eastAsiaTheme="majorEastAsia"/>
          <w:color w:val="000000" w:themeColor="text1"/>
        </w:rPr>
      </w:pPr>
      <w:r w:rsidRPr="002978F2">
        <w:rPr>
          <w:rFonts w:eastAsiaTheme="majorEastAsia"/>
          <w:noProof/>
          <w:color w:val="000000" w:themeColor="text1"/>
          <w14:ligatures w14:val="standardContextual"/>
        </w:rPr>
        <w:lastRenderedPageBreak/>
        <w:drawing>
          <wp:inline distT="0" distB="0" distL="0" distR="0" wp14:anchorId="471B283B" wp14:editId="4346F21C">
            <wp:extent cx="5731510" cy="3187700"/>
            <wp:effectExtent l="152400" t="152400" r="351790" b="349885"/>
            <wp:docPr id="154441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15564" name="Picture 15444155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87700"/>
                    </a:xfrm>
                    <a:prstGeom prst="rect">
                      <a:avLst/>
                    </a:prstGeom>
                    <a:ln>
                      <a:noFill/>
                    </a:ln>
                    <a:effectLst>
                      <a:outerShdw blurRad="292100" dist="139700" dir="2700000" algn="tl" rotWithShape="0">
                        <a:srgbClr val="333333">
                          <a:alpha val="65000"/>
                        </a:srgbClr>
                      </a:outerShdw>
                    </a:effectLst>
                  </pic:spPr>
                </pic:pic>
              </a:graphicData>
            </a:graphic>
          </wp:inline>
        </w:drawing>
      </w:r>
      <w:r w:rsidRPr="002978F2">
        <w:rPr>
          <w:rFonts w:eastAsiaTheme="majorEastAsia"/>
          <w:noProof/>
          <w:color w:val="000000" w:themeColor="text1"/>
          <w14:ligatures w14:val="standardContextual"/>
        </w:rPr>
        <w:drawing>
          <wp:inline distT="0" distB="0" distL="0" distR="0" wp14:anchorId="1B08E3C4" wp14:editId="0AD80529">
            <wp:extent cx="5731510" cy="1726565"/>
            <wp:effectExtent l="152400" t="152400" r="351790" b="356235"/>
            <wp:docPr id="86075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5114" name="Picture 860751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726565"/>
                    </a:xfrm>
                    <a:prstGeom prst="rect">
                      <a:avLst/>
                    </a:prstGeom>
                    <a:ln>
                      <a:noFill/>
                    </a:ln>
                    <a:effectLst>
                      <a:outerShdw blurRad="292100" dist="139700" dir="2700000" algn="tl" rotWithShape="0">
                        <a:srgbClr val="333333">
                          <a:alpha val="65000"/>
                        </a:srgbClr>
                      </a:outerShdw>
                    </a:effectLst>
                  </pic:spPr>
                </pic:pic>
              </a:graphicData>
            </a:graphic>
          </wp:inline>
        </w:drawing>
      </w:r>
    </w:p>
    <w:p w14:paraId="5774CE94" w14:textId="7910173E" w:rsidR="008F3A92" w:rsidRPr="002978F2" w:rsidRDefault="008F3A92" w:rsidP="005C399D">
      <w:pPr>
        <w:spacing w:line="360" w:lineRule="auto"/>
        <w:jc w:val="both"/>
        <w:rPr>
          <w:rFonts w:eastAsiaTheme="majorEastAsia"/>
          <w:color w:val="000000" w:themeColor="text1"/>
        </w:rPr>
      </w:pPr>
      <w:r w:rsidRPr="002978F2">
        <w:rPr>
          <w:rFonts w:eastAsiaTheme="majorEastAsia"/>
          <w:color w:val="000000" w:themeColor="text1"/>
        </w:rPr>
        <w:t>Key Findings:</w:t>
      </w:r>
    </w:p>
    <w:p w14:paraId="3725FAE7" w14:textId="77777777" w:rsidR="008F3A92" w:rsidRPr="002978F2" w:rsidRDefault="008F3A92" w:rsidP="005C399D">
      <w:pPr>
        <w:pStyle w:val="ListParagraph"/>
        <w:numPr>
          <w:ilvl w:val="0"/>
          <w:numId w:val="8"/>
        </w:numPr>
        <w:spacing w:line="360" w:lineRule="auto"/>
        <w:jc w:val="both"/>
        <w:rPr>
          <w:rFonts w:eastAsiaTheme="majorEastAsia"/>
          <w:color w:val="000000" w:themeColor="text1"/>
        </w:rPr>
      </w:pPr>
      <w:r w:rsidRPr="002978F2">
        <w:rPr>
          <w:rFonts w:eastAsiaTheme="majorEastAsia"/>
          <w:color w:val="000000" w:themeColor="text1"/>
        </w:rPr>
        <w:t>No duplicate records were found in the dataset</w:t>
      </w:r>
    </w:p>
    <w:p w14:paraId="625BB5D2" w14:textId="2C440B16" w:rsidR="008F3A92" w:rsidRPr="002978F2" w:rsidRDefault="008F3A92" w:rsidP="005C399D">
      <w:pPr>
        <w:pStyle w:val="ListParagraph"/>
        <w:numPr>
          <w:ilvl w:val="0"/>
          <w:numId w:val="8"/>
        </w:numPr>
        <w:spacing w:line="360" w:lineRule="auto"/>
        <w:jc w:val="both"/>
        <w:rPr>
          <w:rFonts w:eastAsiaTheme="majorEastAsia"/>
          <w:color w:val="000000" w:themeColor="text1"/>
        </w:rPr>
      </w:pPr>
      <w:r w:rsidRPr="002978F2">
        <w:rPr>
          <w:rFonts w:eastAsiaTheme="majorEastAsia"/>
          <w:color w:val="000000" w:themeColor="text1"/>
        </w:rPr>
        <w:t>Missing values were present in three columns:</w:t>
      </w:r>
    </w:p>
    <w:p w14:paraId="735B26E8" w14:textId="77777777" w:rsidR="008F3A92" w:rsidRPr="002978F2" w:rsidRDefault="008F3A92" w:rsidP="005C399D">
      <w:pPr>
        <w:pStyle w:val="ListParagraph"/>
        <w:numPr>
          <w:ilvl w:val="0"/>
          <w:numId w:val="9"/>
        </w:numPr>
        <w:spacing w:line="360" w:lineRule="auto"/>
        <w:ind w:left="851"/>
        <w:jc w:val="both"/>
        <w:rPr>
          <w:rFonts w:eastAsiaTheme="majorEastAsia"/>
          <w:color w:val="000000" w:themeColor="text1"/>
        </w:rPr>
      </w:pPr>
      <w:r w:rsidRPr="002978F2">
        <w:rPr>
          <w:rFonts w:eastAsiaTheme="majorEastAsia"/>
          <w:color w:val="000000" w:themeColor="text1"/>
        </w:rPr>
        <w:t>Cabin: 77.1% missing (687 out of 891)</w:t>
      </w:r>
    </w:p>
    <w:p w14:paraId="0AF08886" w14:textId="77777777" w:rsidR="008F3A92" w:rsidRPr="002978F2" w:rsidRDefault="008F3A92" w:rsidP="005C399D">
      <w:pPr>
        <w:pStyle w:val="ListParagraph"/>
        <w:numPr>
          <w:ilvl w:val="0"/>
          <w:numId w:val="9"/>
        </w:numPr>
        <w:spacing w:line="360" w:lineRule="auto"/>
        <w:ind w:left="851"/>
        <w:jc w:val="both"/>
        <w:rPr>
          <w:rFonts w:eastAsiaTheme="majorEastAsia"/>
          <w:color w:val="000000" w:themeColor="text1"/>
        </w:rPr>
      </w:pPr>
      <w:r w:rsidRPr="002978F2">
        <w:rPr>
          <w:rFonts w:eastAsiaTheme="majorEastAsia"/>
          <w:color w:val="000000" w:themeColor="text1"/>
        </w:rPr>
        <w:t>Age: 19.9% missing (177 out of 891)</w:t>
      </w:r>
    </w:p>
    <w:p w14:paraId="54DF4D0E" w14:textId="41D5967B" w:rsidR="008F3A92" w:rsidRPr="002978F2" w:rsidRDefault="008F3A92" w:rsidP="005C399D">
      <w:pPr>
        <w:pStyle w:val="ListParagraph"/>
        <w:numPr>
          <w:ilvl w:val="0"/>
          <w:numId w:val="9"/>
        </w:numPr>
        <w:spacing w:line="360" w:lineRule="auto"/>
        <w:ind w:left="851"/>
        <w:jc w:val="both"/>
        <w:rPr>
          <w:rFonts w:eastAsiaTheme="majorEastAsia"/>
          <w:color w:val="000000" w:themeColor="text1"/>
        </w:rPr>
      </w:pPr>
      <w:r w:rsidRPr="002978F2">
        <w:rPr>
          <w:rFonts w:eastAsiaTheme="majorEastAsia"/>
          <w:color w:val="000000" w:themeColor="text1"/>
        </w:rPr>
        <w:t>Embarked: 0.2% missing (2 out of 891)</w:t>
      </w:r>
    </w:p>
    <w:p w14:paraId="159BE5EF" w14:textId="77777777" w:rsidR="008F3A92" w:rsidRPr="002978F2" w:rsidRDefault="008F3A92" w:rsidP="005C399D">
      <w:pPr>
        <w:pStyle w:val="ListParagraph"/>
        <w:numPr>
          <w:ilvl w:val="0"/>
          <w:numId w:val="8"/>
        </w:numPr>
        <w:spacing w:line="360" w:lineRule="auto"/>
        <w:jc w:val="both"/>
        <w:rPr>
          <w:rFonts w:eastAsiaTheme="majorEastAsia"/>
          <w:color w:val="000000" w:themeColor="text1"/>
        </w:rPr>
      </w:pPr>
      <w:r w:rsidRPr="002978F2">
        <w:rPr>
          <w:rFonts w:eastAsiaTheme="majorEastAsia"/>
          <w:color w:val="000000" w:themeColor="text1"/>
        </w:rPr>
        <w:t>No major data consistency issues were identified</w:t>
      </w:r>
    </w:p>
    <w:p w14:paraId="09D32357" w14:textId="01FEC6F5" w:rsidR="008F3A92" w:rsidRPr="002978F2" w:rsidRDefault="008F3A92" w:rsidP="005C399D">
      <w:pPr>
        <w:spacing w:line="360" w:lineRule="auto"/>
        <w:jc w:val="both"/>
        <w:rPr>
          <w:rFonts w:eastAsiaTheme="majorEastAsia"/>
          <w:b/>
          <w:bCs/>
          <w:color w:val="000000" w:themeColor="text1"/>
          <w:sz w:val="32"/>
          <w:szCs w:val="32"/>
        </w:rPr>
      </w:pPr>
    </w:p>
    <w:p w14:paraId="02658F01" w14:textId="21453C09" w:rsidR="00D44EB1" w:rsidRPr="002978F2" w:rsidRDefault="00EF4277" w:rsidP="00EF4277">
      <w:pPr>
        <w:pStyle w:val="Heading2"/>
        <w:spacing w:line="360" w:lineRule="auto"/>
        <w:jc w:val="both"/>
        <w:rPr>
          <w:rFonts w:ascii="Times New Roman" w:hAnsi="Times New Roman" w:cs="Times New Roman"/>
          <w:b/>
          <w:bCs/>
          <w:color w:val="000000" w:themeColor="text1"/>
        </w:rPr>
      </w:pPr>
      <w:bookmarkStart w:id="4" w:name="_Toc200068688"/>
      <w:r w:rsidRPr="002978F2">
        <w:rPr>
          <w:rFonts w:ascii="Times New Roman" w:hAnsi="Times New Roman" w:cs="Times New Roman"/>
          <w:b/>
          <w:bCs/>
          <w:color w:val="000000" w:themeColor="text1"/>
          <w:lang w:val="en-GB"/>
        </w:rPr>
        <w:lastRenderedPageBreak/>
        <w:t xml:space="preserve">2.3 </w:t>
      </w:r>
      <w:r w:rsidR="004D37BD" w:rsidRPr="002978F2">
        <w:rPr>
          <w:rFonts w:ascii="Times New Roman" w:hAnsi="Times New Roman" w:cs="Times New Roman"/>
          <w:b/>
          <w:bCs/>
          <w:color w:val="000000" w:themeColor="text1"/>
        </w:rPr>
        <w:t>Handling Missing Values</w:t>
      </w:r>
      <w:bookmarkEnd w:id="4"/>
      <w:r w:rsidR="004D37BD" w:rsidRPr="002978F2">
        <w:rPr>
          <w:rFonts w:ascii="Times New Roman" w:hAnsi="Times New Roman" w:cs="Times New Roman"/>
          <w:b/>
          <w:bCs/>
          <w:color w:val="000000" w:themeColor="text1"/>
        </w:rPr>
        <w:t xml:space="preserve"> </w:t>
      </w:r>
    </w:p>
    <w:p w14:paraId="12A1B5CD" w14:textId="77777777" w:rsidR="000B19AA" w:rsidRPr="002978F2" w:rsidRDefault="000B19AA" w:rsidP="005C399D">
      <w:pPr>
        <w:pStyle w:val="whitespace-normal"/>
        <w:spacing w:line="360" w:lineRule="auto"/>
        <w:jc w:val="both"/>
        <w:rPr>
          <w:color w:val="000000" w:themeColor="text1"/>
        </w:rPr>
      </w:pPr>
      <w:r w:rsidRPr="002978F2">
        <w:rPr>
          <w:color w:val="000000" w:themeColor="text1"/>
        </w:rPr>
        <w:t>Different strategies were employed for handling missing values based on the nature and extent of missingness.</w:t>
      </w:r>
    </w:p>
    <w:p w14:paraId="741A8FCB" w14:textId="60382E2E" w:rsidR="00A46978" w:rsidRPr="002978F2" w:rsidRDefault="00A46978" w:rsidP="005C399D">
      <w:pPr>
        <w:pStyle w:val="Heading4"/>
        <w:spacing w:line="360" w:lineRule="auto"/>
        <w:jc w:val="both"/>
        <w:rPr>
          <w:rFonts w:ascii="Times New Roman" w:hAnsi="Times New Roman" w:cs="Times New Roman"/>
          <w:i w:val="0"/>
          <w:iCs w:val="0"/>
          <w:color w:val="000000" w:themeColor="text1"/>
        </w:rPr>
      </w:pPr>
      <w:r w:rsidRPr="002978F2">
        <w:rPr>
          <w:rFonts w:ascii="Times New Roman" w:hAnsi="Times New Roman" w:cs="Times New Roman"/>
          <w:i w:val="0"/>
          <w:iCs w:val="0"/>
          <w:noProof/>
          <w:color w:val="000000" w:themeColor="text1"/>
          <w14:ligatures w14:val="standardContextual"/>
        </w:rPr>
        <w:drawing>
          <wp:inline distT="0" distB="0" distL="0" distR="0" wp14:anchorId="66507ED0" wp14:editId="4396CA34">
            <wp:extent cx="5731510" cy="1686560"/>
            <wp:effectExtent l="152400" t="152400" r="351790" b="358140"/>
            <wp:docPr id="4170380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38064" name="Picture 4170380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686560"/>
                    </a:xfrm>
                    <a:prstGeom prst="rect">
                      <a:avLst/>
                    </a:prstGeom>
                    <a:ln>
                      <a:noFill/>
                    </a:ln>
                    <a:effectLst>
                      <a:outerShdw blurRad="292100" dist="139700" dir="2700000" algn="tl" rotWithShape="0">
                        <a:srgbClr val="333333">
                          <a:alpha val="65000"/>
                        </a:srgbClr>
                      </a:outerShdw>
                    </a:effectLst>
                  </pic:spPr>
                </pic:pic>
              </a:graphicData>
            </a:graphic>
          </wp:inline>
        </w:drawing>
      </w:r>
    </w:p>
    <w:p w14:paraId="7D3CF7BE" w14:textId="7AFDC279" w:rsidR="000B19AA" w:rsidRPr="002978F2" w:rsidRDefault="000B19AA" w:rsidP="005C399D">
      <w:pPr>
        <w:pStyle w:val="Heading4"/>
        <w:spacing w:line="360" w:lineRule="auto"/>
        <w:jc w:val="both"/>
        <w:rPr>
          <w:rFonts w:ascii="Times New Roman" w:hAnsi="Times New Roman" w:cs="Times New Roman"/>
          <w:i w:val="0"/>
          <w:iCs w:val="0"/>
          <w:color w:val="000000" w:themeColor="text1"/>
        </w:rPr>
      </w:pPr>
      <w:r w:rsidRPr="002978F2">
        <w:rPr>
          <w:rFonts w:ascii="Times New Roman" w:hAnsi="Times New Roman" w:cs="Times New Roman"/>
          <w:i w:val="0"/>
          <w:iCs w:val="0"/>
          <w:color w:val="000000" w:themeColor="text1"/>
        </w:rPr>
        <w:t>Missing Value Strategies:</w:t>
      </w:r>
    </w:p>
    <w:p w14:paraId="26F93D72" w14:textId="77777777" w:rsidR="000B19AA" w:rsidRPr="002978F2" w:rsidRDefault="000B19AA" w:rsidP="005C399D">
      <w:pPr>
        <w:pStyle w:val="whitespace-normal"/>
        <w:numPr>
          <w:ilvl w:val="0"/>
          <w:numId w:val="10"/>
        </w:numPr>
        <w:spacing w:line="360" w:lineRule="auto"/>
        <w:jc w:val="both"/>
        <w:rPr>
          <w:color w:val="000000" w:themeColor="text1"/>
        </w:rPr>
      </w:pPr>
      <w:r w:rsidRPr="002978F2">
        <w:rPr>
          <w:rStyle w:val="Strong"/>
          <w:color w:val="000000" w:themeColor="text1"/>
        </w:rPr>
        <w:t>Age:</w:t>
      </w:r>
      <w:r w:rsidRPr="002978F2">
        <w:rPr>
          <w:color w:val="000000" w:themeColor="text1"/>
        </w:rPr>
        <w:t xml:space="preserve"> Imputed using grouped median by Pclass and Sex </w:t>
      </w:r>
    </w:p>
    <w:p w14:paraId="42B6F6D6" w14:textId="77777777" w:rsidR="000B19AA" w:rsidRPr="002978F2" w:rsidRDefault="000B19AA" w:rsidP="005C399D">
      <w:pPr>
        <w:pStyle w:val="whitespace-normal"/>
        <w:numPr>
          <w:ilvl w:val="1"/>
          <w:numId w:val="10"/>
        </w:numPr>
        <w:spacing w:line="360" w:lineRule="auto"/>
        <w:jc w:val="both"/>
        <w:rPr>
          <w:color w:val="000000" w:themeColor="text1"/>
        </w:rPr>
      </w:pPr>
      <w:r w:rsidRPr="002978F2">
        <w:rPr>
          <w:color w:val="000000" w:themeColor="text1"/>
        </w:rPr>
        <w:t>Justification: Age likely varies by passenger class and gender</w:t>
      </w:r>
    </w:p>
    <w:p w14:paraId="002840F8" w14:textId="77777777" w:rsidR="000B19AA" w:rsidRPr="002978F2" w:rsidRDefault="000B19AA" w:rsidP="005C399D">
      <w:pPr>
        <w:pStyle w:val="whitespace-normal"/>
        <w:numPr>
          <w:ilvl w:val="1"/>
          <w:numId w:val="10"/>
        </w:numPr>
        <w:spacing w:line="360" w:lineRule="auto"/>
        <w:jc w:val="both"/>
        <w:rPr>
          <w:color w:val="000000" w:themeColor="text1"/>
        </w:rPr>
      </w:pPr>
      <w:r w:rsidRPr="002978F2">
        <w:rPr>
          <w:color w:val="000000" w:themeColor="text1"/>
        </w:rPr>
        <w:t>Method: Group-wise median imputation for more accurate estimates</w:t>
      </w:r>
    </w:p>
    <w:p w14:paraId="235119AD" w14:textId="77777777" w:rsidR="000B19AA" w:rsidRPr="002978F2" w:rsidRDefault="000B19AA" w:rsidP="005C399D">
      <w:pPr>
        <w:pStyle w:val="whitespace-normal"/>
        <w:numPr>
          <w:ilvl w:val="0"/>
          <w:numId w:val="10"/>
        </w:numPr>
        <w:spacing w:line="360" w:lineRule="auto"/>
        <w:jc w:val="both"/>
        <w:rPr>
          <w:color w:val="000000" w:themeColor="text1"/>
        </w:rPr>
      </w:pPr>
      <w:r w:rsidRPr="002978F2">
        <w:rPr>
          <w:rStyle w:val="Strong"/>
          <w:color w:val="000000" w:themeColor="text1"/>
        </w:rPr>
        <w:t>Embarked:</w:t>
      </w:r>
      <w:r w:rsidRPr="002978F2">
        <w:rPr>
          <w:color w:val="000000" w:themeColor="text1"/>
        </w:rPr>
        <w:t xml:space="preserve"> Imputed with mode (most frequent value) </w:t>
      </w:r>
    </w:p>
    <w:p w14:paraId="7952C26F" w14:textId="77777777" w:rsidR="000B19AA" w:rsidRPr="002978F2" w:rsidRDefault="000B19AA" w:rsidP="005C399D">
      <w:pPr>
        <w:pStyle w:val="whitespace-normal"/>
        <w:numPr>
          <w:ilvl w:val="1"/>
          <w:numId w:val="10"/>
        </w:numPr>
        <w:spacing w:line="360" w:lineRule="auto"/>
        <w:jc w:val="both"/>
        <w:rPr>
          <w:color w:val="000000" w:themeColor="text1"/>
        </w:rPr>
      </w:pPr>
      <w:r w:rsidRPr="002978F2">
        <w:rPr>
          <w:color w:val="000000" w:themeColor="text1"/>
        </w:rPr>
        <w:t>Justification: Only 2 missing values; mode imputation is appropriate</w:t>
      </w:r>
    </w:p>
    <w:p w14:paraId="76FA1A93" w14:textId="77777777" w:rsidR="000B19AA" w:rsidRPr="002978F2" w:rsidRDefault="000B19AA" w:rsidP="005C399D">
      <w:pPr>
        <w:pStyle w:val="whitespace-normal"/>
        <w:numPr>
          <w:ilvl w:val="1"/>
          <w:numId w:val="10"/>
        </w:numPr>
        <w:spacing w:line="360" w:lineRule="auto"/>
        <w:jc w:val="both"/>
        <w:rPr>
          <w:color w:val="000000" w:themeColor="text1"/>
        </w:rPr>
      </w:pPr>
      <w:r w:rsidRPr="002978F2">
        <w:rPr>
          <w:color w:val="000000" w:themeColor="text1"/>
        </w:rPr>
        <w:t>Result: Filled with 'S' (Southampton)</w:t>
      </w:r>
    </w:p>
    <w:p w14:paraId="73DA7C26" w14:textId="77777777" w:rsidR="000B19AA" w:rsidRPr="002978F2" w:rsidRDefault="000B19AA" w:rsidP="005C399D">
      <w:pPr>
        <w:pStyle w:val="whitespace-normal"/>
        <w:numPr>
          <w:ilvl w:val="0"/>
          <w:numId w:val="10"/>
        </w:numPr>
        <w:spacing w:line="360" w:lineRule="auto"/>
        <w:jc w:val="both"/>
        <w:rPr>
          <w:color w:val="000000" w:themeColor="text1"/>
        </w:rPr>
      </w:pPr>
      <w:r w:rsidRPr="002978F2">
        <w:rPr>
          <w:rStyle w:val="Strong"/>
          <w:color w:val="000000" w:themeColor="text1"/>
        </w:rPr>
        <w:t>Cabin:</w:t>
      </w:r>
      <w:r w:rsidRPr="002978F2">
        <w:rPr>
          <w:color w:val="000000" w:themeColor="text1"/>
        </w:rPr>
        <w:t xml:space="preserve"> Created indicator variable and extracted deck information </w:t>
      </w:r>
    </w:p>
    <w:p w14:paraId="1FD9BCA9" w14:textId="77777777" w:rsidR="000B19AA" w:rsidRPr="002978F2" w:rsidRDefault="000B19AA" w:rsidP="005C399D">
      <w:pPr>
        <w:pStyle w:val="whitespace-normal"/>
        <w:numPr>
          <w:ilvl w:val="1"/>
          <w:numId w:val="10"/>
        </w:numPr>
        <w:spacing w:line="360" w:lineRule="auto"/>
        <w:jc w:val="both"/>
        <w:rPr>
          <w:color w:val="000000" w:themeColor="text1"/>
        </w:rPr>
      </w:pPr>
      <w:r w:rsidRPr="002978F2">
        <w:rPr>
          <w:color w:val="000000" w:themeColor="text1"/>
        </w:rPr>
        <w:t>Justification: High missingness (77.1%) makes imputation unreliable</w:t>
      </w:r>
    </w:p>
    <w:p w14:paraId="7F2766CC" w14:textId="77777777" w:rsidR="000B19AA" w:rsidRPr="002978F2" w:rsidRDefault="000B19AA" w:rsidP="005C399D">
      <w:pPr>
        <w:pStyle w:val="whitespace-normal"/>
        <w:numPr>
          <w:ilvl w:val="1"/>
          <w:numId w:val="10"/>
        </w:numPr>
        <w:spacing w:line="360" w:lineRule="auto"/>
        <w:jc w:val="both"/>
        <w:rPr>
          <w:color w:val="000000" w:themeColor="text1"/>
        </w:rPr>
      </w:pPr>
      <w:r w:rsidRPr="002978F2">
        <w:rPr>
          <w:color w:val="000000" w:themeColor="text1"/>
        </w:rPr>
        <w:t>Created features: 'Has_Cabin' (binary) and 'Deck' (categorical)</w:t>
      </w:r>
    </w:p>
    <w:p w14:paraId="0A7EF4C7" w14:textId="318BAABC" w:rsidR="00576957" w:rsidRPr="002978F2" w:rsidRDefault="00DE23CA" w:rsidP="005C399D">
      <w:pPr>
        <w:pStyle w:val="whitespace-normal"/>
        <w:spacing w:line="360" w:lineRule="auto"/>
        <w:jc w:val="both"/>
        <w:rPr>
          <w:rStyle w:val="Strong"/>
          <w:color w:val="000000" w:themeColor="text1"/>
        </w:rPr>
      </w:pPr>
      <w:r w:rsidRPr="002978F2">
        <w:rPr>
          <w:b/>
          <w:bCs/>
          <w:noProof/>
          <w:color w:val="000000" w:themeColor="text1"/>
          <w14:ligatures w14:val="standardContextual"/>
        </w:rPr>
        <w:lastRenderedPageBreak/>
        <w:drawing>
          <wp:inline distT="0" distB="0" distL="0" distR="0" wp14:anchorId="5621CF07" wp14:editId="216011E0">
            <wp:extent cx="5731510" cy="3597275"/>
            <wp:effectExtent l="152400" t="152400" r="351790" b="352425"/>
            <wp:docPr id="245386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86135" name="Picture 2453861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97275"/>
                    </a:xfrm>
                    <a:prstGeom prst="rect">
                      <a:avLst/>
                    </a:prstGeom>
                    <a:ln>
                      <a:noFill/>
                    </a:ln>
                    <a:effectLst>
                      <a:outerShdw blurRad="292100" dist="139700" dir="2700000" algn="tl" rotWithShape="0">
                        <a:srgbClr val="333333">
                          <a:alpha val="65000"/>
                        </a:srgbClr>
                      </a:outerShdw>
                    </a:effectLst>
                  </pic:spPr>
                </pic:pic>
              </a:graphicData>
            </a:graphic>
          </wp:inline>
        </w:drawing>
      </w:r>
    </w:p>
    <w:p w14:paraId="39C867E4" w14:textId="04C4BC78" w:rsidR="000B19AA" w:rsidRPr="002978F2" w:rsidRDefault="000B19AA" w:rsidP="004D320F">
      <w:pPr>
        <w:pStyle w:val="Heading2"/>
        <w:spacing w:line="360" w:lineRule="auto"/>
        <w:jc w:val="both"/>
        <w:rPr>
          <w:rFonts w:ascii="Times New Roman" w:hAnsi="Times New Roman" w:cs="Times New Roman"/>
          <w:b/>
          <w:bCs/>
          <w:color w:val="000000" w:themeColor="text1"/>
        </w:rPr>
      </w:pPr>
      <w:bookmarkStart w:id="5" w:name="_Toc200068689"/>
      <w:r w:rsidRPr="002978F2">
        <w:rPr>
          <w:rFonts w:ascii="Times New Roman" w:hAnsi="Times New Roman" w:cs="Times New Roman"/>
          <w:b/>
          <w:bCs/>
          <w:color w:val="000000" w:themeColor="text1"/>
        </w:rPr>
        <w:t>2.4 Univariate Analysis</w:t>
      </w:r>
      <w:bookmarkEnd w:id="5"/>
    </w:p>
    <w:p w14:paraId="584677E8" w14:textId="77777777" w:rsidR="000B19AA" w:rsidRPr="002978F2" w:rsidRDefault="000B19AA" w:rsidP="005C399D">
      <w:pPr>
        <w:pStyle w:val="whitespace-normal"/>
        <w:spacing w:line="360" w:lineRule="auto"/>
        <w:jc w:val="both"/>
        <w:rPr>
          <w:color w:val="000000" w:themeColor="text1"/>
        </w:rPr>
      </w:pPr>
      <w:r w:rsidRPr="002978F2">
        <w:rPr>
          <w:color w:val="000000" w:themeColor="text1"/>
        </w:rPr>
        <w:t>Each feature was analyzed individually to understand its distribution and characteristics.</w:t>
      </w:r>
    </w:p>
    <w:p w14:paraId="2272F692" w14:textId="77777777" w:rsidR="000B19AA" w:rsidRPr="002978F2" w:rsidRDefault="000B19AA" w:rsidP="005C399D">
      <w:pPr>
        <w:pStyle w:val="Heading4"/>
        <w:spacing w:line="360" w:lineRule="auto"/>
        <w:jc w:val="both"/>
        <w:rPr>
          <w:rFonts w:ascii="Times New Roman" w:hAnsi="Times New Roman" w:cs="Times New Roman"/>
          <w:b/>
          <w:bCs/>
          <w:i w:val="0"/>
          <w:iCs w:val="0"/>
          <w:color w:val="000000" w:themeColor="text1"/>
        </w:rPr>
      </w:pPr>
      <w:r w:rsidRPr="002978F2">
        <w:rPr>
          <w:rFonts w:ascii="Times New Roman" w:hAnsi="Times New Roman" w:cs="Times New Roman"/>
          <w:b/>
          <w:bCs/>
          <w:i w:val="0"/>
          <w:iCs w:val="0"/>
          <w:color w:val="000000" w:themeColor="text1"/>
        </w:rPr>
        <w:t>Numerical Features Analysis</w:t>
      </w:r>
    </w:p>
    <w:p w14:paraId="572A54B3" w14:textId="3B2E25FD" w:rsidR="00A81BAE" w:rsidRPr="002978F2" w:rsidRDefault="00A81BAE" w:rsidP="005C399D">
      <w:pPr>
        <w:pStyle w:val="whitespace-normal"/>
        <w:spacing w:line="360" w:lineRule="auto"/>
        <w:jc w:val="both"/>
        <w:rPr>
          <w:rStyle w:val="Strong"/>
          <w:color w:val="000000" w:themeColor="text1"/>
        </w:rPr>
      </w:pPr>
      <w:r w:rsidRPr="002978F2">
        <w:rPr>
          <w:b/>
          <w:bCs/>
          <w:noProof/>
          <w:color w:val="000000" w:themeColor="text1"/>
          <w14:ligatures w14:val="standardContextual"/>
        </w:rPr>
        <w:drawing>
          <wp:inline distT="0" distB="0" distL="0" distR="0" wp14:anchorId="747439D7" wp14:editId="5734C015">
            <wp:extent cx="4727097" cy="2613979"/>
            <wp:effectExtent l="152400" t="152400" r="353060" b="358140"/>
            <wp:docPr id="124121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1696" name="Picture 1241216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04026" cy="2711817"/>
                    </a:xfrm>
                    <a:prstGeom prst="rect">
                      <a:avLst/>
                    </a:prstGeom>
                    <a:ln>
                      <a:noFill/>
                    </a:ln>
                    <a:effectLst>
                      <a:outerShdw blurRad="292100" dist="139700" dir="2700000" algn="tl" rotWithShape="0">
                        <a:srgbClr val="333333">
                          <a:alpha val="65000"/>
                        </a:srgbClr>
                      </a:outerShdw>
                    </a:effectLst>
                  </pic:spPr>
                </pic:pic>
              </a:graphicData>
            </a:graphic>
          </wp:inline>
        </w:drawing>
      </w:r>
    </w:p>
    <w:p w14:paraId="0F86783F" w14:textId="1A735FAE" w:rsidR="000B19AA" w:rsidRPr="002978F2" w:rsidRDefault="000B19AA" w:rsidP="005C399D">
      <w:pPr>
        <w:pStyle w:val="whitespace-normal"/>
        <w:spacing w:line="360" w:lineRule="auto"/>
        <w:jc w:val="both"/>
        <w:rPr>
          <w:color w:val="000000" w:themeColor="text1"/>
        </w:rPr>
      </w:pPr>
      <w:r w:rsidRPr="002978F2">
        <w:rPr>
          <w:rStyle w:val="Strong"/>
          <w:color w:val="000000" w:themeColor="text1"/>
        </w:rPr>
        <w:lastRenderedPageBreak/>
        <w:t>Age Distribution:</w:t>
      </w:r>
    </w:p>
    <w:p w14:paraId="34BFD0E5" w14:textId="77777777" w:rsidR="000B19AA" w:rsidRPr="002978F2" w:rsidRDefault="000B19AA" w:rsidP="005C399D">
      <w:pPr>
        <w:pStyle w:val="whitespace-normal"/>
        <w:numPr>
          <w:ilvl w:val="0"/>
          <w:numId w:val="22"/>
        </w:numPr>
        <w:spacing w:line="360" w:lineRule="auto"/>
        <w:jc w:val="both"/>
        <w:rPr>
          <w:color w:val="000000" w:themeColor="text1"/>
        </w:rPr>
      </w:pPr>
      <w:r w:rsidRPr="002978F2">
        <w:rPr>
          <w:color w:val="000000" w:themeColor="text1"/>
        </w:rPr>
        <w:t>Mean: 29.7 years</w:t>
      </w:r>
    </w:p>
    <w:p w14:paraId="3DBDAA06" w14:textId="77777777" w:rsidR="000B19AA" w:rsidRPr="002978F2" w:rsidRDefault="000B19AA" w:rsidP="005C399D">
      <w:pPr>
        <w:pStyle w:val="whitespace-normal"/>
        <w:numPr>
          <w:ilvl w:val="0"/>
          <w:numId w:val="22"/>
        </w:numPr>
        <w:spacing w:line="360" w:lineRule="auto"/>
        <w:jc w:val="both"/>
        <w:rPr>
          <w:color w:val="000000" w:themeColor="text1"/>
        </w:rPr>
      </w:pPr>
      <w:r w:rsidRPr="002978F2">
        <w:rPr>
          <w:color w:val="000000" w:themeColor="text1"/>
        </w:rPr>
        <w:t>Median: 28.0 years</w:t>
      </w:r>
    </w:p>
    <w:p w14:paraId="303070F0" w14:textId="77777777" w:rsidR="000B19AA" w:rsidRPr="002978F2" w:rsidRDefault="000B19AA" w:rsidP="005C399D">
      <w:pPr>
        <w:pStyle w:val="whitespace-normal"/>
        <w:numPr>
          <w:ilvl w:val="0"/>
          <w:numId w:val="22"/>
        </w:numPr>
        <w:spacing w:line="360" w:lineRule="auto"/>
        <w:jc w:val="both"/>
        <w:rPr>
          <w:color w:val="000000" w:themeColor="text1"/>
        </w:rPr>
      </w:pPr>
      <w:r w:rsidRPr="002978F2">
        <w:rPr>
          <w:color w:val="000000" w:themeColor="text1"/>
        </w:rPr>
        <w:t>Right-skewed distribution with most passengers between 20-40 years</w:t>
      </w:r>
    </w:p>
    <w:p w14:paraId="4D6968F9" w14:textId="77777777" w:rsidR="000B19AA" w:rsidRPr="002978F2" w:rsidRDefault="000B19AA" w:rsidP="005C399D">
      <w:pPr>
        <w:pStyle w:val="whitespace-normal"/>
        <w:numPr>
          <w:ilvl w:val="0"/>
          <w:numId w:val="22"/>
        </w:numPr>
        <w:spacing w:line="360" w:lineRule="auto"/>
        <w:jc w:val="both"/>
        <w:rPr>
          <w:color w:val="000000" w:themeColor="text1"/>
        </w:rPr>
      </w:pPr>
      <w:r w:rsidRPr="002978F2">
        <w:rPr>
          <w:color w:val="000000" w:themeColor="text1"/>
        </w:rPr>
        <w:t>Presence of infant passengers and elderly (up to 80 years)</w:t>
      </w:r>
    </w:p>
    <w:p w14:paraId="5FED04BA" w14:textId="17A5D24A" w:rsidR="000B19AA" w:rsidRPr="002978F2" w:rsidRDefault="00793577" w:rsidP="005C399D">
      <w:pPr>
        <w:pStyle w:val="whitespace-normal"/>
        <w:spacing w:line="360" w:lineRule="auto"/>
        <w:jc w:val="both"/>
        <w:rPr>
          <w:color w:val="000000" w:themeColor="text1"/>
        </w:rPr>
      </w:pPr>
      <w:r w:rsidRPr="002978F2">
        <w:rPr>
          <w:noProof/>
          <w:color w:val="000000" w:themeColor="text1"/>
          <w14:ligatures w14:val="standardContextual"/>
        </w:rPr>
        <w:drawing>
          <wp:inline distT="0" distB="0" distL="0" distR="0" wp14:anchorId="4F812B70" wp14:editId="70F913AD">
            <wp:extent cx="5731510" cy="3862070"/>
            <wp:effectExtent l="152400" t="152400" r="351790" b="354330"/>
            <wp:docPr id="19285705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70508" name="Picture 192857050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862070"/>
                    </a:xfrm>
                    <a:prstGeom prst="rect">
                      <a:avLst/>
                    </a:prstGeom>
                    <a:ln>
                      <a:noFill/>
                    </a:ln>
                    <a:effectLst>
                      <a:outerShdw blurRad="292100" dist="139700" dir="2700000" algn="tl" rotWithShape="0">
                        <a:srgbClr val="333333">
                          <a:alpha val="65000"/>
                        </a:srgbClr>
                      </a:outerShdw>
                    </a:effectLst>
                  </pic:spPr>
                </pic:pic>
              </a:graphicData>
            </a:graphic>
          </wp:inline>
        </w:drawing>
      </w:r>
    </w:p>
    <w:p w14:paraId="22DB3F78" w14:textId="77777777" w:rsidR="000B19AA" w:rsidRPr="002978F2" w:rsidRDefault="000B19AA" w:rsidP="005C399D">
      <w:pPr>
        <w:pStyle w:val="whitespace-normal"/>
        <w:spacing w:line="360" w:lineRule="auto"/>
        <w:jc w:val="both"/>
        <w:rPr>
          <w:color w:val="000000" w:themeColor="text1"/>
        </w:rPr>
      </w:pPr>
      <w:r w:rsidRPr="002978F2">
        <w:rPr>
          <w:rStyle w:val="Strong"/>
          <w:color w:val="000000" w:themeColor="text1"/>
        </w:rPr>
        <w:t>Fare Distribution:</w:t>
      </w:r>
    </w:p>
    <w:p w14:paraId="501EA7A6" w14:textId="77777777" w:rsidR="000B19AA" w:rsidRPr="002978F2" w:rsidRDefault="000B19AA" w:rsidP="005C399D">
      <w:pPr>
        <w:pStyle w:val="whitespace-normal"/>
        <w:numPr>
          <w:ilvl w:val="0"/>
          <w:numId w:val="23"/>
        </w:numPr>
        <w:spacing w:line="360" w:lineRule="auto"/>
        <w:jc w:val="both"/>
        <w:rPr>
          <w:color w:val="000000" w:themeColor="text1"/>
        </w:rPr>
      </w:pPr>
      <w:r w:rsidRPr="002978F2">
        <w:rPr>
          <w:color w:val="000000" w:themeColor="text1"/>
        </w:rPr>
        <w:t>Highly right-skewed with extreme outliers</w:t>
      </w:r>
    </w:p>
    <w:p w14:paraId="431268F7" w14:textId="77777777" w:rsidR="000B19AA" w:rsidRPr="002978F2" w:rsidRDefault="000B19AA" w:rsidP="005C399D">
      <w:pPr>
        <w:pStyle w:val="whitespace-normal"/>
        <w:numPr>
          <w:ilvl w:val="0"/>
          <w:numId w:val="23"/>
        </w:numPr>
        <w:spacing w:line="360" w:lineRule="auto"/>
        <w:jc w:val="both"/>
        <w:rPr>
          <w:color w:val="000000" w:themeColor="text1"/>
        </w:rPr>
      </w:pPr>
      <w:r w:rsidRPr="002978F2">
        <w:rPr>
          <w:color w:val="000000" w:themeColor="text1"/>
        </w:rPr>
        <w:t>Median fare: £14.45</w:t>
      </w:r>
    </w:p>
    <w:p w14:paraId="3451A785" w14:textId="77777777" w:rsidR="000B19AA" w:rsidRPr="002978F2" w:rsidRDefault="000B19AA" w:rsidP="005C399D">
      <w:pPr>
        <w:pStyle w:val="whitespace-normal"/>
        <w:numPr>
          <w:ilvl w:val="0"/>
          <w:numId w:val="23"/>
        </w:numPr>
        <w:spacing w:line="360" w:lineRule="auto"/>
        <w:jc w:val="both"/>
        <w:rPr>
          <w:color w:val="000000" w:themeColor="text1"/>
        </w:rPr>
      </w:pPr>
      <w:r w:rsidRPr="002978F2">
        <w:rPr>
          <w:color w:val="000000" w:themeColor="text1"/>
        </w:rPr>
        <w:t>Maximum fare: £512.33 (luxury accommodations)</w:t>
      </w:r>
    </w:p>
    <w:p w14:paraId="3B946059" w14:textId="77777777" w:rsidR="000B19AA" w:rsidRPr="002978F2" w:rsidRDefault="000B19AA" w:rsidP="005C399D">
      <w:pPr>
        <w:pStyle w:val="whitespace-normal"/>
        <w:numPr>
          <w:ilvl w:val="0"/>
          <w:numId w:val="23"/>
        </w:numPr>
        <w:spacing w:line="360" w:lineRule="auto"/>
        <w:jc w:val="both"/>
        <w:rPr>
          <w:color w:val="000000" w:themeColor="text1"/>
        </w:rPr>
      </w:pPr>
      <w:r w:rsidRPr="002978F2">
        <w:rPr>
          <w:color w:val="000000" w:themeColor="text1"/>
        </w:rPr>
        <w:t>Many passengers paid minimal fares (3rd class)</w:t>
      </w:r>
    </w:p>
    <w:p w14:paraId="464117AA" w14:textId="77777777" w:rsidR="000B19AA" w:rsidRPr="002978F2" w:rsidRDefault="000B19AA" w:rsidP="005C399D">
      <w:pPr>
        <w:pStyle w:val="Heading4"/>
        <w:spacing w:line="360" w:lineRule="auto"/>
        <w:jc w:val="both"/>
        <w:rPr>
          <w:rFonts w:ascii="Times New Roman" w:hAnsi="Times New Roman" w:cs="Times New Roman"/>
          <w:b/>
          <w:bCs/>
          <w:i w:val="0"/>
          <w:iCs w:val="0"/>
          <w:color w:val="000000" w:themeColor="text1"/>
        </w:rPr>
      </w:pPr>
      <w:r w:rsidRPr="002978F2">
        <w:rPr>
          <w:rFonts w:ascii="Times New Roman" w:hAnsi="Times New Roman" w:cs="Times New Roman"/>
          <w:b/>
          <w:bCs/>
          <w:i w:val="0"/>
          <w:iCs w:val="0"/>
          <w:color w:val="000000" w:themeColor="text1"/>
        </w:rPr>
        <w:lastRenderedPageBreak/>
        <w:t>Categorical Features Analysis</w:t>
      </w:r>
    </w:p>
    <w:p w14:paraId="2F9F38F1" w14:textId="304BD6E9" w:rsidR="003215BA" w:rsidRPr="002978F2" w:rsidRDefault="00282F2D" w:rsidP="005C399D">
      <w:pPr>
        <w:pStyle w:val="whitespace-normal"/>
        <w:spacing w:line="360" w:lineRule="auto"/>
        <w:jc w:val="both"/>
        <w:rPr>
          <w:b/>
          <w:bCs/>
          <w:color w:val="000000" w:themeColor="text1"/>
        </w:rPr>
      </w:pPr>
      <w:r w:rsidRPr="002978F2">
        <w:rPr>
          <w:b/>
          <w:bCs/>
          <w:noProof/>
          <w:color w:val="000000" w:themeColor="text1"/>
          <w14:ligatures w14:val="standardContextual"/>
        </w:rPr>
        <w:drawing>
          <wp:inline distT="0" distB="0" distL="0" distR="0" wp14:anchorId="4CCF759F" wp14:editId="5FAB2427">
            <wp:extent cx="5731510" cy="2359660"/>
            <wp:effectExtent l="152400" t="152400" r="351790" b="358140"/>
            <wp:docPr id="1589803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03148" name="Picture 15898031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359660"/>
                    </a:xfrm>
                    <a:prstGeom prst="rect">
                      <a:avLst/>
                    </a:prstGeom>
                    <a:ln>
                      <a:noFill/>
                    </a:ln>
                    <a:effectLst>
                      <a:outerShdw blurRad="292100" dist="139700" dir="2700000" algn="tl" rotWithShape="0">
                        <a:srgbClr val="333333">
                          <a:alpha val="65000"/>
                        </a:srgbClr>
                      </a:outerShdw>
                    </a:effectLst>
                  </pic:spPr>
                </pic:pic>
              </a:graphicData>
            </a:graphic>
          </wp:inline>
        </w:drawing>
      </w:r>
      <w:r w:rsidR="004D736E" w:rsidRPr="002978F2">
        <w:rPr>
          <w:rStyle w:val="Strong"/>
          <w:color w:val="000000" w:themeColor="text1"/>
          <w:lang w:val="en-GB"/>
        </w:rPr>
        <w:t>Survived</w:t>
      </w:r>
      <w:r w:rsidR="003215BA" w:rsidRPr="002978F2">
        <w:rPr>
          <w:rStyle w:val="Strong"/>
          <w:color w:val="000000" w:themeColor="text1"/>
        </w:rPr>
        <w:t xml:space="preserve"> Distribution:</w:t>
      </w:r>
    </w:p>
    <w:p w14:paraId="6618A09A" w14:textId="31B56AF8" w:rsidR="00282F2D" w:rsidRPr="002978F2" w:rsidRDefault="00341E13" w:rsidP="005C399D">
      <w:pPr>
        <w:pStyle w:val="whitespace-normal"/>
        <w:numPr>
          <w:ilvl w:val="0"/>
          <w:numId w:val="30"/>
        </w:numPr>
        <w:spacing w:line="360" w:lineRule="auto"/>
        <w:jc w:val="both"/>
        <w:rPr>
          <w:color w:val="000000" w:themeColor="text1"/>
        </w:rPr>
      </w:pPr>
      <w:r w:rsidRPr="002978F2">
        <w:rPr>
          <w:color w:val="000000" w:themeColor="text1"/>
          <w:lang w:val="en-GB"/>
        </w:rPr>
        <w:t>Did n</w:t>
      </w:r>
      <w:r w:rsidR="001542DB" w:rsidRPr="002978F2">
        <w:rPr>
          <w:color w:val="000000" w:themeColor="text1"/>
          <w:lang w:val="en-GB"/>
        </w:rPr>
        <w:t xml:space="preserve">ot </w:t>
      </w:r>
      <w:r w:rsidR="00B463A6" w:rsidRPr="002978F2">
        <w:rPr>
          <w:color w:val="000000" w:themeColor="text1"/>
          <w:lang w:val="en-GB"/>
        </w:rPr>
        <w:t>s</w:t>
      </w:r>
      <w:r w:rsidR="001542DB" w:rsidRPr="002978F2">
        <w:rPr>
          <w:color w:val="000000" w:themeColor="text1"/>
          <w:lang w:val="en-GB"/>
        </w:rPr>
        <w:t>urvive</w:t>
      </w:r>
      <w:r w:rsidR="00282F2D" w:rsidRPr="002978F2">
        <w:rPr>
          <w:color w:val="000000" w:themeColor="text1"/>
          <w:lang w:val="en-GB"/>
        </w:rPr>
        <w:t xml:space="preserve"> </w:t>
      </w:r>
      <w:r w:rsidR="001542DB" w:rsidRPr="002978F2">
        <w:rPr>
          <w:color w:val="000000" w:themeColor="text1"/>
          <w:lang w:val="en-GB"/>
        </w:rPr>
        <w:t>(</w:t>
      </w:r>
      <w:r w:rsidR="00282F2D" w:rsidRPr="002978F2">
        <w:rPr>
          <w:color w:val="000000" w:themeColor="text1"/>
          <w:lang w:val="en-GB"/>
        </w:rPr>
        <w:t>0</w:t>
      </w:r>
      <w:r w:rsidR="001542DB" w:rsidRPr="002978F2">
        <w:rPr>
          <w:color w:val="000000" w:themeColor="text1"/>
          <w:lang w:val="en-GB"/>
        </w:rPr>
        <w:t>)</w:t>
      </w:r>
      <w:r w:rsidR="00282F2D" w:rsidRPr="002978F2">
        <w:rPr>
          <w:color w:val="000000" w:themeColor="text1"/>
        </w:rPr>
        <w:t>: 5</w:t>
      </w:r>
      <w:r w:rsidR="00282F2D" w:rsidRPr="002978F2">
        <w:rPr>
          <w:color w:val="000000" w:themeColor="text1"/>
          <w:lang w:val="en-GB"/>
        </w:rPr>
        <w:t>49</w:t>
      </w:r>
      <w:r w:rsidR="00282F2D" w:rsidRPr="002978F2">
        <w:rPr>
          <w:color w:val="000000" w:themeColor="text1"/>
        </w:rPr>
        <w:t xml:space="preserve"> (6</w:t>
      </w:r>
      <w:r w:rsidR="00282F2D" w:rsidRPr="002978F2">
        <w:rPr>
          <w:color w:val="000000" w:themeColor="text1"/>
          <w:lang w:val="en-GB"/>
        </w:rPr>
        <w:t>1.6</w:t>
      </w:r>
      <w:r w:rsidR="00282F2D" w:rsidRPr="002978F2">
        <w:rPr>
          <w:color w:val="000000" w:themeColor="text1"/>
        </w:rPr>
        <w:t>%)</w:t>
      </w:r>
    </w:p>
    <w:p w14:paraId="1A075A6B" w14:textId="2FF8CB67" w:rsidR="007750AE" w:rsidRPr="002978F2" w:rsidRDefault="001542DB" w:rsidP="005C399D">
      <w:pPr>
        <w:pStyle w:val="whitespace-normal"/>
        <w:numPr>
          <w:ilvl w:val="0"/>
          <w:numId w:val="30"/>
        </w:numPr>
        <w:spacing w:line="360" w:lineRule="auto"/>
        <w:jc w:val="both"/>
        <w:rPr>
          <w:color w:val="000000" w:themeColor="text1"/>
        </w:rPr>
      </w:pPr>
      <w:r w:rsidRPr="002978F2">
        <w:rPr>
          <w:color w:val="000000" w:themeColor="text1"/>
          <w:lang w:val="en-GB"/>
        </w:rPr>
        <w:t>Survived</w:t>
      </w:r>
      <w:r w:rsidR="00AE0A69" w:rsidRPr="002978F2">
        <w:rPr>
          <w:color w:val="000000" w:themeColor="text1"/>
          <w:lang w:val="en-GB"/>
        </w:rPr>
        <w:t xml:space="preserve"> </w:t>
      </w:r>
      <w:r w:rsidRPr="002978F2">
        <w:rPr>
          <w:color w:val="000000" w:themeColor="text1"/>
          <w:lang w:val="en-GB"/>
        </w:rPr>
        <w:t>(</w:t>
      </w:r>
      <w:r w:rsidR="00AE0A69" w:rsidRPr="002978F2">
        <w:rPr>
          <w:color w:val="000000" w:themeColor="text1"/>
          <w:lang w:val="en-GB"/>
        </w:rPr>
        <w:t>1</w:t>
      </w:r>
      <w:r w:rsidRPr="002978F2">
        <w:rPr>
          <w:color w:val="000000" w:themeColor="text1"/>
          <w:lang w:val="en-GB"/>
        </w:rPr>
        <w:t>)</w:t>
      </w:r>
      <w:r w:rsidR="00AE0A69" w:rsidRPr="002978F2">
        <w:rPr>
          <w:color w:val="000000" w:themeColor="text1"/>
        </w:rPr>
        <w:t xml:space="preserve">: </w:t>
      </w:r>
      <w:r w:rsidR="00AE0A69" w:rsidRPr="002978F2">
        <w:rPr>
          <w:color w:val="000000" w:themeColor="text1"/>
          <w:lang w:val="en-GB"/>
        </w:rPr>
        <w:t>342</w:t>
      </w:r>
      <w:r w:rsidR="00AE0A69" w:rsidRPr="002978F2">
        <w:rPr>
          <w:color w:val="000000" w:themeColor="text1"/>
        </w:rPr>
        <w:t xml:space="preserve"> (</w:t>
      </w:r>
      <w:r w:rsidR="00AE0A69" w:rsidRPr="002978F2">
        <w:rPr>
          <w:color w:val="000000" w:themeColor="text1"/>
          <w:lang w:val="en-GB"/>
        </w:rPr>
        <w:t>38.4</w:t>
      </w:r>
      <w:r w:rsidR="00AE0A69" w:rsidRPr="002978F2">
        <w:rPr>
          <w:color w:val="000000" w:themeColor="text1"/>
        </w:rPr>
        <w:t>%)</w:t>
      </w:r>
    </w:p>
    <w:p w14:paraId="778AD2A3" w14:textId="77777777" w:rsidR="00F57517" w:rsidRPr="002978F2" w:rsidRDefault="00F57517" w:rsidP="005C399D">
      <w:pPr>
        <w:pStyle w:val="whitespace-normal"/>
        <w:spacing w:line="360" w:lineRule="auto"/>
        <w:jc w:val="both"/>
        <w:rPr>
          <w:color w:val="000000" w:themeColor="text1"/>
        </w:rPr>
      </w:pPr>
      <w:r w:rsidRPr="002978F2">
        <w:rPr>
          <w:noProof/>
          <w:color w:val="000000" w:themeColor="text1"/>
          <w14:ligatures w14:val="standardContextual"/>
        </w:rPr>
        <w:drawing>
          <wp:inline distT="0" distB="0" distL="0" distR="0" wp14:anchorId="4896768B" wp14:editId="3BFC7898">
            <wp:extent cx="5731510" cy="2418715"/>
            <wp:effectExtent l="152400" t="152400" r="351790" b="349885"/>
            <wp:docPr id="14635272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27277" name="Picture 14635272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418715"/>
                    </a:xfrm>
                    <a:prstGeom prst="rect">
                      <a:avLst/>
                    </a:prstGeom>
                    <a:ln>
                      <a:noFill/>
                    </a:ln>
                    <a:effectLst>
                      <a:outerShdw blurRad="292100" dist="139700" dir="2700000" algn="tl" rotWithShape="0">
                        <a:srgbClr val="333333">
                          <a:alpha val="65000"/>
                        </a:srgbClr>
                      </a:outerShdw>
                    </a:effectLst>
                  </pic:spPr>
                </pic:pic>
              </a:graphicData>
            </a:graphic>
          </wp:inline>
        </w:drawing>
      </w:r>
    </w:p>
    <w:p w14:paraId="23BFB7DE" w14:textId="77777777" w:rsidR="00F57517" w:rsidRPr="002978F2" w:rsidRDefault="00F57517" w:rsidP="005C399D">
      <w:pPr>
        <w:pStyle w:val="whitespace-normal"/>
        <w:spacing w:line="360" w:lineRule="auto"/>
        <w:jc w:val="both"/>
        <w:rPr>
          <w:color w:val="000000" w:themeColor="text1"/>
        </w:rPr>
      </w:pPr>
      <w:r w:rsidRPr="002978F2">
        <w:rPr>
          <w:rStyle w:val="Strong"/>
          <w:color w:val="000000" w:themeColor="text1"/>
        </w:rPr>
        <w:t>Passenger Class Distribution:</w:t>
      </w:r>
    </w:p>
    <w:p w14:paraId="0CFD94D8" w14:textId="77777777" w:rsidR="00F57517" w:rsidRPr="002978F2" w:rsidRDefault="00F57517" w:rsidP="005C399D">
      <w:pPr>
        <w:pStyle w:val="whitespace-normal"/>
        <w:numPr>
          <w:ilvl w:val="0"/>
          <w:numId w:val="14"/>
        </w:numPr>
        <w:spacing w:line="360" w:lineRule="auto"/>
        <w:jc w:val="both"/>
        <w:rPr>
          <w:color w:val="000000" w:themeColor="text1"/>
        </w:rPr>
      </w:pPr>
      <w:r w:rsidRPr="002978F2">
        <w:rPr>
          <w:color w:val="000000" w:themeColor="text1"/>
        </w:rPr>
        <w:t>3rd Class: 491 passengers (55.1%)</w:t>
      </w:r>
    </w:p>
    <w:p w14:paraId="31F083E5" w14:textId="77777777" w:rsidR="00F57517" w:rsidRPr="002978F2" w:rsidRDefault="00F57517" w:rsidP="005C399D">
      <w:pPr>
        <w:pStyle w:val="whitespace-normal"/>
        <w:numPr>
          <w:ilvl w:val="0"/>
          <w:numId w:val="14"/>
        </w:numPr>
        <w:spacing w:line="360" w:lineRule="auto"/>
        <w:jc w:val="both"/>
        <w:rPr>
          <w:color w:val="000000" w:themeColor="text1"/>
        </w:rPr>
      </w:pPr>
      <w:r w:rsidRPr="002978F2">
        <w:rPr>
          <w:color w:val="000000" w:themeColor="text1"/>
        </w:rPr>
        <w:t>1st Class: 216 passengers (24.2%)</w:t>
      </w:r>
    </w:p>
    <w:p w14:paraId="60E63860" w14:textId="5D055DE8" w:rsidR="00F57517" w:rsidRPr="002978F2" w:rsidRDefault="00F57517" w:rsidP="005C399D">
      <w:pPr>
        <w:pStyle w:val="whitespace-normal"/>
        <w:numPr>
          <w:ilvl w:val="0"/>
          <w:numId w:val="14"/>
        </w:numPr>
        <w:spacing w:line="360" w:lineRule="auto"/>
        <w:jc w:val="both"/>
        <w:rPr>
          <w:color w:val="000000" w:themeColor="text1"/>
        </w:rPr>
      </w:pPr>
      <w:r w:rsidRPr="002978F2">
        <w:rPr>
          <w:color w:val="000000" w:themeColor="text1"/>
        </w:rPr>
        <w:lastRenderedPageBreak/>
        <w:t>2nd Class: 184 passengers (20.7%)</w:t>
      </w:r>
    </w:p>
    <w:p w14:paraId="37D8164F" w14:textId="77777777" w:rsidR="005F059F" w:rsidRPr="002978F2" w:rsidRDefault="005F059F" w:rsidP="005C399D">
      <w:pPr>
        <w:pStyle w:val="whitespace-normal"/>
        <w:spacing w:line="360" w:lineRule="auto"/>
        <w:jc w:val="both"/>
        <w:rPr>
          <w:rStyle w:val="Strong"/>
          <w:color w:val="000000" w:themeColor="text1"/>
        </w:rPr>
      </w:pPr>
      <w:r w:rsidRPr="002978F2">
        <w:rPr>
          <w:b/>
          <w:bCs/>
          <w:noProof/>
          <w:color w:val="000000" w:themeColor="text1"/>
          <w14:ligatures w14:val="standardContextual"/>
        </w:rPr>
        <w:drawing>
          <wp:inline distT="0" distB="0" distL="0" distR="0" wp14:anchorId="7B874178" wp14:editId="22268D03">
            <wp:extent cx="5731510" cy="2406015"/>
            <wp:effectExtent l="152400" t="152400" r="351790" b="349885"/>
            <wp:docPr id="5942808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80816" name="Picture 5942808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406015"/>
                    </a:xfrm>
                    <a:prstGeom prst="rect">
                      <a:avLst/>
                    </a:prstGeom>
                    <a:ln>
                      <a:noFill/>
                    </a:ln>
                    <a:effectLst>
                      <a:outerShdw blurRad="292100" dist="139700" dir="2700000" algn="tl" rotWithShape="0">
                        <a:srgbClr val="333333">
                          <a:alpha val="65000"/>
                        </a:srgbClr>
                      </a:outerShdw>
                    </a:effectLst>
                  </pic:spPr>
                </pic:pic>
              </a:graphicData>
            </a:graphic>
          </wp:inline>
        </w:drawing>
      </w:r>
    </w:p>
    <w:p w14:paraId="77DCA58B" w14:textId="77777777" w:rsidR="005F059F" w:rsidRPr="002978F2" w:rsidRDefault="005F059F" w:rsidP="005C399D">
      <w:pPr>
        <w:pStyle w:val="whitespace-normal"/>
        <w:spacing w:line="360" w:lineRule="auto"/>
        <w:jc w:val="both"/>
        <w:rPr>
          <w:color w:val="000000" w:themeColor="text1"/>
        </w:rPr>
      </w:pPr>
      <w:r w:rsidRPr="002978F2">
        <w:rPr>
          <w:rStyle w:val="Strong"/>
          <w:color w:val="000000" w:themeColor="text1"/>
        </w:rPr>
        <w:t>Sex Distribution:</w:t>
      </w:r>
    </w:p>
    <w:p w14:paraId="66C7C552" w14:textId="77777777" w:rsidR="005F059F" w:rsidRPr="002978F2" w:rsidRDefault="005F059F" w:rsidP="005C399D">
      <w:pPr>
        <w:pStyle w:val="whitespace-normal"/>
        <w:numPr>
          <w:ilvl w:val="0"/>
          <w:numId w:val="13"/>
        </w:numPr>
        <w:spacing w:line="360" w:lineRule="auto"/>
        <w:jc w:val="both"/>
        <w:rPr>
          <w:color w:val="000000" w:themeColor="text1"/>
        </w:rPr>
      </w:pPr>
      <w:r w:rsidRPr="002978F2">
        <w:rPr>
          <w:color w:val="000000" w:themeColor="text1"/>
        </w:rPr>
        <w:t>Male passengers: 577 (64.8%)</w:t>
      </w:r>
    </w:p>
    <w:p w14:paraId="189F72A4" w14:textId="422C0510" w:rsidR="005F059F" w:rsidRPr="002978F2" w:rsidRDefault="005F059F" w:rsidP="005C399D">
      <w:pPr>
        <w:pStyle w:val="whitespace-normal"/>
        <w:numPr>
          <w:ilvl w:val="0"/>
          <w:numId w:val="13"/>
        </w:numPr>
        <w:spacing w:line="360" w:lineRule="auto"/>
        <w:jc w:val="both"/>
        <w:rPr>
          <w:color w:val="000000" w:themeColor="text1"/>
        </w:rPr>
      </w:pPr>
      <w:r w:rsidRPr="002978F2">
        <w:rPr>
          <w:color w:val="000000" w:themeColor="text1"/>
        </w:rPr>
        <w:t>Female passengers: 314 (35.2%)</w:t>
      </w:r>
    </w:p>
    <w:p w14:paraId="66CCB186" w14:textId="6810587F" w:rsidR="006B60DE" w:rsidRPr="002978F2" w:rsidRDefault="006B60DE" w:rsidP="005C399D">
      <w:pPr>
        <w:pStyle w:val="whitespace-normal"/>
        <w:spacing w:line="360" w:lineRule="auto"/>
        <w:jc w:val="both"/>
        <w:rPr>
          <w:color w:val="000000" w:themeColor="text1"/>
        </w:rPr>
      </w:pPr>
      <w:r w:rsidRPr="002978F2">
        <w:rPr>
          <w:noProof/>
          <w:color w:val="000000" w:themeColor="text1"/>
          <w14:ligatures w14:val="standardContextual"/>
        </w:rPr>
        <w:drawing>
          <wp:inline distT="0" distB="0" distL="0" distR="0" wp14:anchorId="561FE7B0" wp14:editId="3EA384B3">
            <wp:extent cx="5731510" cy="2319020"/>
            <wp:effectExtent l="152400" t="152400" r="351790" b="360680"/>
            <wp:docPr id="10483292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29232" name="Picture 104832923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319020"/>
                    </a:xfrm>
                    <a:prstGeom prst="rect">
                      <a:avLst/>
                    </a:prstGeom>
                    <a:ln>
                      <a:noFill/>
                    </a:ln>
                    <a:effectLst>
                      <a:outerShdw blurRad="292100" dist="139700" dir="2700000" algn="tl" rotWithShape="0">
                        <a:srgbClr val="333333">
                          <a:alpha val="65000"/>
                        </a:srgbClr>
                      </a:outerShdw>
                    </a:effectLst>
                  </pic:spPr>
                </pic:pic>
              </a:graphicData>
            </a:graphic>
          </wp:inline>
        </w:drawing>
      </w:r>
    </w:p>
    <w:p w14:paraId="4F8B89B6" w14:textId="596DBABB" w:rsidR="006B60DE" w:rsidRPr="002978F2" w:rsidRDefault="007207C3" w:rsidP="005C399D">
      <w:pPr>
        <w:pStyle w:val="whitespace-normal"/>
        <w:spacing w:line="360" w:lineRule="auto"/>
        <w:jc w:val="both"/>
        <w:rPr>
          <w:color w:val="000000" w:themeColor="text1"/>
        </w:rPr>
      </w:pPr>
      <w:r w:rsidRPr="002978F2">
        <w:rPr>
          <w:rStyle w:val="Strong"/>
          <w:color w:val="000000" w:themeColor="text1"/>
          <w:lang w:val="en-GB"/>
        </w:rPr>
        <w:t>Embark</w:t>
      </w:r>
      <w:r w:rsidR="006B60DE" w:rsidRPr="002978F2">
        <w:rPr>
          <w:rStyle w:val="Strong"/>
          <w:color w:val="000000" w:themeColor="text1"/>
          <w:lang w:val="en-GB"/>
        </w:rPr>
        <w:t>ed</w:t>
      </w:r>
      <w:r w:rsidR="006B60DE" w:rsidRPr="002978F2">
        <w:rPr>
          <w:rStyle w:val="Strong"/>
          <w:color w:val="000000" w:themeColor="text1"/>
        </w:rPr>
        <w:t xml:space="preserve"> Distribution:</w:t>
      </w:r>
    </w:p>
    <w:p w14:paraId="372EE435" w14:textId="46B93B4A" w:rsidR="006B60DE" w:rsidRPr="002978F2" w:rsidRDefault="006B60DE" w:rsidP="005C399D">
      <w:pPr>
        <w:pStyle w:val="whitespace-normal"/>
        <w:numPr>
          <w:ilvl w:val="0"/>
          <w:numId w:val="31"/>
        </w:numPr>
        <w:spacing w:line="360" w:lineRule="auto"/>
        <w:jc w:val="both"/>
        <w:rPr>
          <w:color w:val="000000" w:themeColor="text1"/>
        </w:rPr>
      </w:pPr>
      <w:r w:rsidRPr="002978F2">
        <w:rPr>
          <w:color w:val="000000" w:themeColor="text1"/>
          <w:lang w:val="en-GB"/>
        </w:rPr>
        <w:t xml:space="preserve">Category </w:t>
      </w:r>
      <w:r w:rsidR="007207C3" w:rsidRPr="002978F2">
        <w:rPr>
          <w:color w:val="000000" w:themeColor="text1"/>
          <w:lang w:val="en-GB"/>
        </w:rPr>
        <w:t>S</w:t>
      </w:r>
      <w:r w:rsidRPr="002978F2">
        <w:rPr>
          <w:color w:val="000000" w:themeColor="text1"/>
        </w:rPr>
        <w:t xml:space="preserve">: </w:t>
      </w:r>
      <w:r w:rsidR="00350525" w:rsidRPr="002978F2">
        <w:rPr>
          <w:color w:val="000000" w:themeColor="text1"/>
          <w:lang w:val="en-GB"/>
        </w:rPr>
        <w:t>646</w:t>
      </w:r>
      <w:r w:rsidRPr="002978F2">
        <w:rPr>
          <w:color w:val="000000" w:themeColor="text1"/>
        </w:rPr>
        <w:t xml:space="preserve"> (</w:t>
      </w:r>
      <w:r w:rsidR="00350525" w:rsidRPr="002978F2">
        <w:rPr>
          <w:color w:val="000000" w:themeColor="text1"/>
          <w:lang w:val="en-GB"/>
        </w:rPr>
        <w:t>72.5</w:t>
      </w:r>
      <w:r w:rsidRPr="002978F2">
        <w:rPr>
          <w:color w:val="000000" w:themeColor="text1"/>
        </w:rPr>
        <w:t>%)</w:t>
      </w:r>
    </w:p>
    <w:p w14:paraId="1CF59DF9" w14:textId="0714771E" w:rsidR="006B60DE" w:rsidRPr="002978F2" w:rsidRDefault="006B60DE" w:rsidP="005C399D">
      <w:pPr>
        <w:pStyle w:val="whitespace-normal"/>
        <w:numPr>
          <w:ilvl w:val="0"/>
          <w:numId w:val="31"/>
        </w:numPr>
        <w:spacing w:line="360" w:lineRule="auto"/>
        <w:jc w:val="both"/>
        <w:rPr>
          <w:color w:val="000000" w:themeColor="text1"/>
        </w:rPr>
      </w:pPr>
      <w:r w:rsidRPr="002978F2">
        <w:rPr>
          <w:color w:val="000000" w:themeColor="text1"/>
          <w:lang w:val="en-GB"/>
        </w:rPr>
        <w:t xml:space="preserve">Category </w:t>
      </w:r>
      <w:r w:rsidR="007207C3" w:rsidRPr="002978F2">
        <w:rPr>
          <w:color w:val="000000" w:themeColor="text1"/>
          <w:lang w:val="en-GB"/>
        </w:rPr>
        <w:t>C</w:t>
      </w:r>
      <w:r w:rsidRPr="002978F2">
        <w:rPr>
          <w:color w:val="000000" w:themeColor="text1"/>
        </w:rPr>
        <w:t xml:space="preserve">: </w:t>
      </w:r>
      <w:r w:rsidR="00350525" w:rsidRPr="002978F2">
        <w:rPr>
          <w:color w:val="000000" w:themeColor="text1"/>
          <w:lang w:val="en-GB"/>
        </w:rPr>
        <w:t>168</w:t>
      </w:r>
      <w:r w:rsidRPr="002978F2">
        <w:rPr>
          <w:color w:val="000000" w:themeColor="text1"/>
        </w:rPr>
        <w:t xml:space="preserve"> (</w:t>
      </w:r>
      <w:r w:rsidR="00350525" w:rsidRPr="002978F2">
        <w:rPr>
          <w:color w:val="000000" w:themeColor="text1"/>
          <w:lang w:val="en-GB"/>
        </w:rPr>
        <w:t>18.9</w:t>
      </w:r>
      <w:r w:rsidRPr="002978F2">
        <w:rPr>
          <w:color w:val="000000" w:themeColor="text1"/>
        </w:rPr>
        <w:t>%)</w:t>
      </w:r>
    </w:p>
    <w:p w14:paraId="13C0A094" w14:textId="299BC1D7" w:rsidR="006B60DE" w:rsidRPr="002978F2" w:rsidRDefault="007207C3" w:rsidP="005C399D">
      <w:pPr>
        <w:pStyle w:val="whitespace-normal"/>
        <w:numPr>
          <w:ilvl w:val="0"/>
          <w:numId w:val="31"/>
        </w:numPr>
        <w:spacing w:line="360" w:lineRule="auto"/>
        <w:jc w:val="both"/>
        <w:rPr>
          <w:color w:val="000000" w:themeColor="text1"/>
        </w:rPr>
      </w:pPr>
      <w:r w:rsidRPr="002978F2">
        <w:rPr>
          <w:color w:val="000000" w:themeColor="text1"/>
          <w:lang w:val="en-GB"/>
        </w:rPr>
        <w:lastRenderedPageBreak/>
        <w:t xml:space="preserve">Category </w:t>
      </w:r>
      <w:r w:rsidR="00714797" w:rsidRPr="002978F2">
        <w:rPr>
          <w:color w:val="000000" w:themeColor="text1"/>
          <w:lang w:val="en-GB"/>
        </w:rPr>
        <w:t>Q</w:t>
      </w:r>
      <w:r w:rsidRPr="002978F2">
        <w:rPr>
          <w:color w:val="000000" w:themeColor="text1"/>
        </w:rPr>
        <w:t xml:space="preserve">: </w:t>
      </w:r>
      <w:r w:rsidR="00714797" w:rsidRPr="002978F2">
        <w:rPr>
          <w:color w:val="000000" w:themeColor="text1"/>
          <w:lang w:val="en-GB"/>
        </w:rPr>
        <w:t>77</w:t>
      </w:r>
      <w:r w:rsidRPr="002978F2">
        <w:rPr>
          <w:color w:val="000000" w:themeColor="text1"/>
        </w:rPr>
        <w:t xml:space="preserve"> (</w:t>
      </w:r>
      <w:r w:rsidR="00714797" w:rsidRPr="002978F2">
        <w:rPr>
          <w:color w:val="000000" w:themeColor="text1"/>
          <w:lang w:val="en-GB"/>
        </w:rPr>
        <w:t>8.6</w:t>
      </w:r>
      <w:r w:rsidRPr="002978F2">
        <w:rPr>
          <w:color w:val="000000" w:themeColor="text1"/>
        </w:rPr>
        <w:t>%)</w:t>
      </w:r>
    </w:p>
    <w:p w14:paraId="13C90786" w14:textId="77777777" w:rsidR="007207C3" w:rsidRPr="002978F2" w:rsidRDefault="007207C3" w:rsidP="005C399D">
      <w:pPr>
        <w:pStyle w:val="Heading2"/>
        <w:spacing w:line="360" w:lineRule="auto"/>
        <w:jc w:val="both"/>
        <w:rPr>
          <w:rFonts w:ascii="Times New Roman" w:hAnsi="Times New Roman" w:cs="Times New Roman"/>
          <w:b/>
          <w:bCs/>
          <w:color w:val="000000" w:themeColor="text1"/>
        </w:rPr>
      </w:pPr>
    </w:p>
    <w:p w14:paraId="7737716F" w14:textId="666A36E6" w:rsidR="000B19AA" w:rsidRPr="002978F2" w:rsidRDefault="000B19AA" w:rsidP="005C399D">
      <w:pPr>
        <w:pStyle w:val="Heading2"/>
        <w:spacing w:line="360" w:lineRule="auto"/>
        <w:jc w:val="both"/>
        <w:rPr>
          <w:rFonts w:ascii="Times New Roman" w:hAnsi="Times New Roman" w:cs="Times New Roman"/>
          <w:b/>
          <w:bCs/>
          <w:color w:val="000000" w:themeColor="text1"/>
        </w:rPr>
      </w:pPr>
      <w:bookmarkStart w:id="6" w:name="_Toc200068690"/>
      <w:r w:rsidRPr="002978F2">
        <w:rPr>
          <w:rFonts w:ascii="Times New Roman" w:hAnsi="Times New Roman" w:cs="Times New Roman"/>
          <w:b/>
          <w:bCs/>
          <w:color w:val="000000" w:themeColor="text1"/>
        </w:rPr>
        <w:t>2.5 Bivariate Analysis</w:t>
      </w:r>
      <w:bookmarkEnd w:id="6"/>
    </w:p>
    <w:p w14:paraId="2507A989" w14:textId="77777777" w:rsidR="000B19AA" w:rsidRPr="002978F2" w:rsidRDefault="000B19AA" w:rsidP="005C399D">
      <w:pPr>
        <w:pStyle w:val="whitespace-normal"/>
        <w:spacing w:line="360" w:lineRule="auto"/>
        <w:jc w:val="both"/>
        <w:rPr>
          <w:color w:val="000000" w:themeColor="text1"/>
        </w:rPr>
      </w:pPr>
      <w:r w:rsidRPr="002978F2">
        <w:rPr>
          <w:color w:val="000000" w:themeColor="text1"/>
        </w:rPr>
        <w:t>Relationships between pairs of features were explored to identify patterns and correlations.</w:t>
      </w:r>
    </w:p>
    <w:p w14:paraId="31FFAA23" w14:textId="77777777" w:rsidR="000B19AA" w:rsidRPr="002978F2" w:rsidRDefault="000B19AA" w:rsidP="005C399D">
      <w:pPr>
        <w:pStyle w:val="Heading4"/>
        <w:spacing w:line="360" w:lineRule="auto"/>
        <w:jc w:val="both"/>
        <w:rPr>
          <w:rFonts w:ascii="Times New Roman" w:hAnsi="Times New Roman" w:cs="Times New Roman"/>
          <w:b/>
          <w:bCs/>
          <w:i w:val="0"/>
          <w:iCs w:val="0"/>
          <w:color w:val="000000" w:themeColor="text1"/>
        </w:rPr>
      </w:pPr>
      <w:r w:rsidRPr="002978F2">
        <w:rPr>
          <w:rFonts w:ascii="Times New Roman" w:hAnsi="Times New Roman" w:cs="Times New Roman"/>
          <w:b/>
          <w:bCs/>
          <w:i w:val="0"/>
          <w:iCs w:val="0"/>
          <w:color w:val="000000" w:themeColor="text1"/>
        </w:rPr>
        <w:t>Numerical vs Numerical Analysis</w:t>
      </w:r>
    </w:p>
    <w:p w14:paraId="306F2A36" w14:textId="7CDE0044" w:rsidR="00791FDA" w:rsidRPr="002978F2" w:rsidRDefault="00791FDA" w:rsidP="005C399D">
      <w:pPr>
        <w:pStyle w:val="whitespace-normal"/>
        <w:spacing w:line="360" w:lineRule="auto"/>
        <w:jc w:val="both"/>
        <w:rPr>
          <w:rStyle w:val="Strong"/>
          <w:b w:val="0"/>
          <w:bCs w:val="0"/>
          <w:color w:val="000000" w:themeColor="text1"/>
        </w:rPr>
      </w:pPr>
      <w:r w:rsidRPr="002978F2">
        <w:rPr>
          <w:noProof/>
          <w:color w:val="000000" w:themeColor="text1"/>
          <w14:ligatures w14:val="standardContextual"/>
        </w:rPr>
        <w:drawing>
          <wp:inline distT="0" distB="0" distL="0" distR="0" wp14:anchorId="6BBD39F8" wp14:editId="374D726A">
            <wp:extent cx="5731510" cy="1859915"/>
            <wp:effectExtent l="152400" t="152400" r="351790" b="349885"/>
            <wp:docPr id="21370179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17907" name="Picture 21370179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859915"/>
                    </a:xfrm>
                    <a:prstGeom prst="rect">
                      <a:avLst/>
                    </a:prstGeom>
                    <a:ln>
                      <a:noFill/>
                    </a:ln>
                    <a:effectLst>
                      <a:outerShdw blurRad="292100" dist="139700" dir="2700000" algn="tl" rotWithShape="0">
                        <a:srgbClr val="333333">
                          <a:alpha val="65000"/>
                        </a:srgbClr>
                      </a:outerShdw>
                    </a:effectLst>
                  </pic:spPr>
                </pic:pic>
              </a:graphicData>
            </a:graphic>
          </wp:inline>
        </w:drawing>
      </w:r>
    </w:p>
    <w:p w14:paraId="77277AE7" w14:textId="35F91A35" w:rsidR="000B19AA" w:rsidRPr="002978F2" w:rsidRDefault="000B19AA" w:rsidP="005C399D">
      <w:pPr>
        <w:pStyle w:val="whitespace-normal"/>
        <w:spacing w:line="360" w:lineRule="auto"/>
        <w:jc w:val="both"/>
        <w:rPr>
          <w:color w:val="000000" w:themeColor="text1"/>
        </w:rPr>
      </w:pPr>
      <w:r w:rsidRPr="002978F2">
        <w:rPr>
          <w:rStyle w:val="Strong"/>
          <w:color w:val="000000" w:themeColor="text1"/>
        </w:rPr>
        <w:t>Key Findings:</w:t>
      </w:r>
    </w:p>
    <w:p w14:paraId="40A2EF99" w14:textId="77777777" w:rsidR="000B19AA" w:rsidRPr="002978F2" w:rsidRDefault="000B19AA" w:rsidP="005C399D">
      <w:pPr>
        <w:pStyle w:val="whitespace-normal"/>
        <w:numPr>
          <w:ilvl w:val="0"/>
          <w:numId w:val="15"/>
        </w:numPr>
        <w:spacing w:line="360" w:lineRule="auto"/>
        <w:jc w:val="both"/>
        <w:rPr>
          <w:color w:val="000000" w:themeColor="text1"/>
        </w:rPr>
      </w:pPr>
      <w:r w:rsidRPr="002978F2">
        <w:rPr>
          <w:color w:val="000000" w:themeColor="text1"/>
        </w:rPr>
        <w:t>Weak positive correlation between Age and Fare (r = 0.096)</w:t>
      </w:r>
    </w:p>
    <w:p w14:paraId="45CE87D7" w14:textId="77777777" w:rsidR="000B19AA" w:rsidRPr="002978F2" w:rsidRDefault="000B19AA" w:rsidP="005C399D">
      <w:pPr>
        <w:pStyle w:val="whitespace-normal"/>
        <w:numPr>
          <w:ilvl w:val="0"/>
          <w:numId w:val="15"/>
        </w:numPr>
        <w:spacing w:line="360" w:lineRule="auto"/>
        <w:jc w:val="both"/>
        <w:rPr>
          <w:color w:val="000000" w:themeColor="text1"/>
        </w:rPr>
      </w:pPr>
      <w:r w:rsidRPr="002978F2">
        <w:rPr>
          <w:color w:val="000000" w:themeColor="text1"/>
        </w:rPr>
        <w:t>Higher fares generally associated with older passengers</w:t>
      </w:r>
    </w:p>
    <w:p w14:paraId="2B6AF2CA" w14:textId="77777777" w:rsidR="000B19AA" w:rsidRPr="002978F2" w:rsidRDefault="000B19AA" w:rsidP="005C399D">
      <w:pPr>
        <w:pStyle w:val="Heading4"/>
        <w:spacing w:line="360" w:lineRule="auto"/>
        <w:jc w:val="both"/>
        <w:rPr>
          <w:rFonts w:ascii="Times New Roman" w:hAnsi="Times New Roman" w:cs="Times New Roman"/>
          <w:b/>
          <w:bCs/>
          <w:i w:val="0"/>
          <w:iCs w:val="0"/>
          <w:color w:val="000000" w:themeColor="text1"/>
        </w:rPr>
      </w:pPr>
      <w:r w:rsidRPr="002978F2">
        <w:rPr>
          <w:rFonts w:ascii="Times New Roman" w:hAnsi="Times New Roman" w:cs="Times New Roman"/>
          <w:b/>
          <w:bCs/>
          <w:i w:val="0"/>
          <w:iCs w:val="0"/>
          <w:color w:val="000000" w:themeColor="text1"/>
        </w:rPr>
        <w:lastRenderedPageBreak/>
        <w:t>Numerical vs Categorical Analysis</w:t>
      </w:r>
    </w:p>
    <w:p w14:paraId="40F0ED6C" w14:textId="53151FC6" w:rsidR="000B19AA" w:rsidRPr="002978F2" w:rsidRDefault="00791FDA" w:rsidP="005C399D">
      <w:pPr>
        <w:pStyle w:val="whitespace-normal"/>
        <w:spacing w:line="360" w:lineRule="auto"/>
        <w:jc w:val="both"/>
        <w:rPr>
          <w:color w:val="000000" w:themeColor="text1"/>
        </w:rPr>
      </w:pPr>
      <w:r w:rsidRPr="002978F2">
        <w:rPr>
          <w:noProof/>
          <w:color w:val="000000" w:themeColor="text1"/>
          <w14:ligatures w14:val="standardContextual"/>
        </w:rPr>
        <w:drawing>
          <wp:inline distT="0" distB="0" distL="0" distR="0" wp14:anchorId="6C70CC83" wp14:editId="327E9EEC">
            <wp:extent cx="5731510" cy="3845560"/>
            <wp:effectExtent l="152400" t="152400" r="351790" b="358140"/>
            <wp:docPr id="8515649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64904" name="Picture 85156490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845560"/>
                    </a:xfrm>
                    <a:prstGeom prst="rect">
                      <a:avLst/>
                    </a:prstGeom>
                    <a:ln>
                      <a:noFill/>
                    </a:ln>
                    <a:effectLst>
                      <a:outerShdw blurRad="292100" dist="139700" dir="2700000" algn="tl" rotWithShape="0">
                        <a:srgbClr val="333333">
                          <a:alpha val="65000"/>
                        </a:srgbClr>
                      </a:outerShdw>
                    </a:effectLst>
                  </pic:spPr>
                </pic:pic>
              </a:graphicData>
            </a:graphic>
          </wp:inline>
        </w:drawing>
      </w:r>
    </w:p>
    <w:p w14:paraId="75D1315B" w14:textId="77777777" w:rsidR="000B19AA" w:rsidRPr="002978F2" w:rsidRDefault="000B19AA" w:rsidP="005C399D">
      <w:pPr>
        <w:pStyle w:val="whitespace-normal"/>
        <w:spacing w:line="360" w:lineRule="auto"/>
        <w:jc w:val="both"/>
        <w:rPr>
          <w:color w:val="000000" w:themeColor="text1"/>
        </w:rPr>
      </w:pPr>
      <w:r w:rsidRPr="002978F2">
        <w:rPr>
          <w:rStyle w:val="Strong"/>
          <w:color w:val="000000" w:themeColor="text1"/>
        </w:rPr>
        <w:t>Fare by Passenger Class:</w:t>
      </w:r>
    </w:p>
    <w:p w14:paraId="755F6A30" w14:textId="77777777" w:rsidR="000B19AA" w:rsidRPr="002978F2" w:rsidRDefault="000B19AA" w:rsidP="005C399D">
      <w:pPr>
        <w:pStyle w:val="whitespace-normal"/>
        <w:numPr>
          <w:ilvl w:val="0"/>
          <w:numId w:val="16"/>
        </w:numPr>
        <w:spacing w:line="360" w:lineRule="auto"/>
        <w:jc w:val="both"/>
        <w:rPr>
          <w:color w:val="000000" w:themeColor="text1"/>
        </w:rPr>
      </w:pPr>
      <w:r w:rsidRPr="002978F2">
        <w:rPr>
          <w:color w:val="000000" w:themeColor="text1"/>
        </w:rPr>
        <w:t>Clear separation in fare ranges by class</w:t>
      </w:r>
    </w:p>
    <w:p w14:paraId="6879B67C" w14:textId="5EBCA2D4" w:rsidR="000B19AA" w:rsidRPr="002978F2" w:rsidRDefault="000B19AA" w:rsidP="005C399D">
      <w:pPr>
        <w:pStyle w:val="whitespace-normal"/>
        <w:numPr>
          <w:ilvl w:val="0"/>
          <w:numId w:val="16"/>
        </w:numPr>
        <w:spacing w:line="360" w:lineRule="auto"/>
        <w:jc w:val="both"/>
        <w:rPr>
          <w:color w:val="000000" w:themeColor="text1"/>
        </w:rPr>
      </w:pPr>
      <w:r w:rsidRPr="002978F2">
        <w:rPr>
          <w:color w:val="000000" w:themeColor="text1"/>
        </w:rPr>
        <w:t xml:space="preserve">1st class: Median </w:t>
      </w:r>
      <w:r w:rsidR="00091460" w:rsidRPr="002978F2">
        <w:rPr>
          <w:color w:val="000000" w:themeColor="text1"/>
          <w:lang w:val="en-GB"/>
        </w:rPr>
        <w:t>~</w:t>
      </w:r>
      <w:r w:rsidRPr="002978F2">
        <w:rPr>
          <w:color w:val="000000" w:themeColor="text1"/>
        </w:rPr>
        <w:t>£60, with high variability</w:t>
      </w:r>
    </w:p>
    <w:p w14:paraId="205AA76A" w14:textId="77777777" w:rsidR="000B19AA" w:rsidRPr="002978F2" w:rsidRDefault="000B19AA" w:rsidP="005C399D">
      <w:pPr>
        <w:pStyle w:val="whitespace-normal"/>
        <w:numPr>
          <w:ilvl w:val="0"/>
          <w:numId w:val="16"/>
        </w:numPr>
        <w:spacing w:line="360" w:lineRule="auto"/>
        <w:jc w:val="both"/>
        <w:rPr>
          <w:color w:val="000000" w:themeColor="text1"/>
        </w:rPr>
      </w:pPr>
      <w:r w:rsidRPr="002978F2">
        <w:rPr>
          <w:color w:val="000000" w:themeColor="text1"/>
        </w:rPr>
        <w:t>2nd class: Median ~£15</w:t>
      </w:r>
    </w:p>
    <w:p w14:paraId="50D5445B" w14:textId="77777777" w:rsidR="000B19AA" w:rsidRPr="002978F2" w:rsidRDefault="000B19AA" w:rsidP="005C399D">
      <w:pPr>
        <w:pStyle w:val="whitespace-normal"/>
        <w:numPr>
          <w:ilvl w:val="0"/>
          <w:numId w:val="16"/>
        </w:numPr>
        <w:spacing w:line="360" w:lineRule="auto"/>
        <w:jc w:val="both"/>
        <w:rPr>
          <w:color w:val="000000" w:themeColor="text1"/>
        </w:rPr>
      </w:pPr>
      <w:r w:rsidRPr="002978F2">
        <w:rPr>
          <w:color w:val="000000" w:themeColor="text1"/>
        </w:rPr>
        <w:t>3rd class: Median ~£8, with minimal variation</w:t>
      </w:r>
    </w:p>
    <w:p w14:paraId="20AC2F67" w14:textId="5AE5F716" w:rsidR="000B19AA" w:rsidRPr="002978F2" w:rsidRDefault="000443B2" w:rsidP="005C399D">
      <w:pPr>
        <w:pStyle w:val="whitespace-normal"/>
        <w:spacing w:line="360" w:lineRule="auto"/>
        <w:jc w:val="both"/>
        <w:rPr>
          <w:color w:val="000000" w:themeColor="text1"/>
        </w:rPr>
      </w:pPr>
      <w:r w:rsidRPr="002978F2">
        <w:rPr>
          <w:noProof/>
          <w:color w:val="000000" w:themeColor="text1"/>
          <w14:ligatures w14:val="standardContextual"/>
        </w:rPr>
        <w:lastRenderedPageBreak/>
        <w:drawing>
          <wp:inline distT="0" distB="0" distL="0" distR="0" wp14:anchorId="4344F450" wp14:editId="6AA96473">
            <wp:extent cx="5731510" cy="3872865"/>
            <wp:effectExtent l="152400" t="152400" r="351790" b="356235"/>
            <wp:docPr id="10027744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4457" name="Picture 100277445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872865"/>
                    </a:xfrm>
                    <a:prstGeom prst="rect">
                      <a:avLst/>
                    </a:prstGeom>
                    <a:ln>
                      <a:noFill/>
                    </a:ln>
                    <a:effectLst>
                      <a:outerShdw blurRad="292100" dist="139700" dir="2700000" algn="tl" rotWithShape="0">
                        <a:srgbClr val="333333">
                          <a:alpha val="65000"/>
                        </a:srgbClr>
                      </a:outerShdw>
                    </a:effectLst>
                  </pic:spPr>
                </pic:pic>
              </a:graphicData>
            </a:graphic>
          </wp:inline>
        </w:drawing>
      </w:r>
    </w:p>
    <w:p w14:paraId="08A33BD1" w14:textId="77777777" w:rsidR="000B19AA" w:rsidRPr="002978F2" w:rsidRDefault="000B19AA" w:rsidP="005C399D">
      <w:pPr>
        <w:pStyle w:val="Heading4"/>
        <w:spacing w:line="360" w:lineRule="auto"/>
        <w:jc w:val="both"/>
        <w:rPr>
          <w:rFonts w:ascii="Times New Roman" w:hAnsi="Times New Roman" w:cs="Times New Roman"/>
          <w:b/>
          <w:bCs/>
          <w:i w:val="0"/>
          <w:iCs w:val="0"/>
          <w:color w:val="000000" w:themeColor="text1"/>
        </w:rPr>
      </w:pPr>
      <w:r w:rsidRPr="002978F2">
        <w:rPr>
          <w:rFonts w:ascii="Times New Roman" w:hAnsi="Times New Roman" w:cs="Times New Roman"/>
          <w:b/>
          <w:bCs/>
          <w:i w:val="0"/>
          <w:iCs w:val="0"/>
          <w:color w:val="000000" w:themeColor="text1"/>
        </w:rPr>
        <w:t>Categorical vs Categorical Analysis</w:t>
      </w:r>
    </w:p>
    <w:p w14:paraId="793A79A5" w14:textId="38A98C30" w:rsidR="000B19AA" w:rsidRPr="002978F2" w:rsidRDefault="000443B2" w:rsidP="005C399D">
      <w:pPr>
        <w:pStyle w:val="whitespace-normal"/>
        <w:spacing w:line="360" w:lineRule="auto"/>
        <w:jc w:val="both"/>
        <w:rPr>
          <w:color w:val="000000" w:themeColor="text1"/>
        </w:rPr>
      </w:pPr>
      <w:r w:rsidRPr="002978F2">
        <w:rPr>
          <w:noProof/>
          <w:color w:val="000000" w:themeColor="text1"/>
          <w14:ligatures w14:val="standardContextual"/>
        </w:rPr>
        <w:drawing>
          <wp:inline distT="0" distB="0" distL="0" distR="0" wp14:anchorId="5B73EAB9" wp14:editId="4F1B7020">
            <wp:extent cx="4913214" cy="3197225"/>
            <wp:effectExtent l="152400" t="152400" r="357505" b="358775"/>
            <wp:docPr id="12609678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67811" name="Picture 126096781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50687" cy="3221610"/>
                    </a:xfrm>
                    <a:prstGeom prst="rect">
                      <a:avLst/>
                    </a:prstGeom>
                    <a:ln>
                      <a:noFill/>
                    </a:ln>
                    <a:effectLst>
                      <a:outerShdw blurRad="292100" dist="139700" dir="2700000" algn="tl" rotWithShape="0">
                        <a:srgbClr val="333333">
                          <a:alpha val="65000"/>
                        </a:srgbClr>
                      </a:outerShdw>
                    </a:effectLst>
                  </pic:spPr>
                </pic:pic>
              </a:graphicData>
            </a:graphic>
          </wp:inline>
        </w:drawing>
      </w:r>
    </w:p>
    <w:p w14:paraId="53599C09" w14:textId="77777777" w:rsidR="000B19AA" w:rsidRPr="002978F2" w:rsidRDefault="000B19AA" w:rsidP="005C399D">
      <w:pPr>
        <w:pStyle w:val="whitespace-normal"/>
        <w:spacing w:line="360" w:lineRule="auto"/>
        <w:jc w:val="both"/>
        <w:rPr>
          <w:color w:val="000000" w:themeColor="text1"/>
        </w:rPr>
      </w:pPr>
      <w:r w:rsidRPr="002978F2">
        <w:rPr>
          <w:rStyle w:val="Strong"/>
          <w:color w:val="000000" w:themeColor="text1"/>
        </w:rPr>
        <w:lastRenderedPageBreak/>
        <w:t>Survival by Gender:</w:t>
      </w:r>
    </w:p>
    <w:p w14:paraId="2FC3F118" w14:textId="77777777" w:rsidR="000B19AA" w:rsidRPr="002978F2" w:rsidRDefault="000B19AA" w:rsidP="005C399D">
      <w:pPr>
        <w:pStyle w:val="whitespace-normal"/>
        <w:numPr>
          <w:ilvl w:val="0"/>
          <w:numId w:val="17"/>
        </w:numPr>
        <w:spacing w:line="360" w:lineRule="auto"/>
        <w:jc w:val="both"/>
        <w:rPr>
          <w:color w:val="000000" w:themeColor="text1"/>
        </w:rPr>
      </w:pPr>
      <w:r w:rsidRPr="002978F2">
        <w:rPr>
          <w:color w:val="000000" w:themeColor="text1"/>
        </w:rPr>
        <w:t>Female survival rate: 74.2%</w:t>
      </w:r>
    </w:p>
    <w:p w14:paraId="0B04E7CF" w14:textId="77777777" w:rsidR="000B19AA" w:rsidRPr="002978F2" w:rsidRDefault="000B19AA" w:rsidP="005C399D">
      <w:pPr>
        <w:pStyle w:val="whitespace-normal"/>
        <w:numPr>
          <w:ilvl w:val="0"/>
          <w:numId w:val="17"/>
        </w:numPr>
        <w:spacing w:line="360" w:lineRule="auto"/>
        <w:jc w:val="both"/>
        <w:rPr>
          <w:color w:val="000000" w:themeColor="text1"/>
        </w:rPr>
      </w:pPr>
      <w:r w:rsidRPr="002978F2">
        <w:rPr>
          <w:color w:val="000000" w:themeColor="text1"/>
        </w:rPr>
        <w:t>Male survival rate: 18.9%</w:t>
      </w:r>
    </w:p>
    <w:p w14:paraId="78A56E21" w14:textId="77777777" w:rsidR="00D00DD0" w:rsidRPr="002978F2" w:rsidRDefault="000B19AA" w:rsidP="005C399D">
      <w:pPr>
        <w:pStyle w:val="whitespace-normal"/>
        <w:numPr>
          <w:ilvl w:val="0"/>
          <w:numId w:val="17"/>
        </w:numPr>
        <w:spacing w:line="360" w:lineRule="auto"/>
        <w:jc w:val="both"/>
        <w:rPr>
          <w:color w:val="000000" w:themeColor="text1"/>
        </w:rPr>
      </w:pPr>
      <w:r w:rsidRPr="002978F2">
        <w:rPr>
          <w:color w:val="000000" w:themeColor="text1"/>
        </w:rPr>
        <w:t>Strong evidence of "women and children first" protocol</w:t>
      </w:r>
    </w:p>
    <w:p w14:paraId="364BA11E" w14:textId="463D3513" w:rsidR="000B19AA" w:rsidRPr="002978F2" w:rsidRDefault="000B19AA" w:rsidP="005B6050">
      <w:pPr>
        <w:pStyle w:val="Heading2"/>
        <w:spacing w:line="360" w:lineRule="auto"/>
        <w:jc w:val="both"/>
        <w:rPr>
          <w:rFonts w:ascii="Times New Roman" w:hAnsi="Times New Roman" w:cs="Times New Roman"/>
          <w:b/>
          <w:bCs/>
          <w:color w:val="000000" w:themeColor="text1"/>
        </w:rPr>
      </w:pPr>
      <w:bookmarkStart w:id="7" w:name="_Toc200068691"/>
      <w:r w:rsidRPr="002978F2">
        <w:rPr>
          <w:rFonts w:ascii="Times New Roman" w:hAnsi="Times New Roman" w:cs="Times New Roman"/>
          <w:b/>
          <w:bCs/>
          <w:color w:val="000000" w:themeColor="text1"/>
        </w:rPr>
        <w:t>2.6 Multivariate Analysis</w:t>
      </w:r>
      <w:bookmarkEnd w:id="7"/>
    </w:p>
    <w:p w14:paraId="0E70CB7A" w14:textId="77777777" w:rsidR="000B19AA" w:rsidRPr="002978F2" w:rsidRDefault="000B19AA" w:rsidP="005C399D">
      <w:pPr>
        <w:pStyle w:val="whitespace-normal"/>
        <w:spacing w:line="360" w:lineRule="auto"/>
        <w:jc w:val="both"/>
        <w:rPr>
          <w:color w:val="000000" w:themeColor="text1"/>
        </w:rPr>
      </w:pPr>
      <w:r w:rsidRPr="002978F2">
        <w:rPr>
          <w:color w:val="000000" w:themeColor="text1"/>
        </w:rPr>
        <w:t>Complex relationships between multiple variables were explored simultaneously.</w:t>
      </w:r>
    </w:p>
    <w:p w14:paraId="1F8D3C40" w14:textId="08372DA1" w:rsidR="000B19AA" w:rsidRPr="002978F2" w:rsidRDefault="00840680" w:rsidP="005C399D">
      <w:pPr>
        <w:pStyle w:val="whitespace-normal"/>
        <w:spacing w:line="360" w:lineRule="auto"/>
        <w:jc w:val="both"/>
        <w:rPr>
          <w:color w:val="000000" w:themeColor="text1"/>
        </w:rPr>
      </w:pPr>
      <w:r w:rsidRPr="002978F2">
        <w:rPr>
          <w:noProof/>
          <w:color w:val="000000" w:themeColor="text1"/>
          <w14:ligatures w14:val="standardContextual"/>
        </w:rPr>
        <w:drawing>
          <wp:inline distT="0" distB="0" distL="0" distR="0" wp14:anchorId="55DD6757" wp14:editId="4215B281">
            <wp:extent cx="5731510" cy="3930650"/>
            <wp:effectExtent l="0" t="0" r="0" b="6350"/>
            <wp:docPr id="16569989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98955" name="Picture 165699895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930650"/>
                    </a:xfrm>
                    <a:prstGeom prst="rect">
                      <a:avLst/>
                    </a:prstGeom>
                  </pic:spPr>
                </pic:pic>
              </a:graphicData>
            </a:graphic>
          </wp:inline>
        </w:drawing>
      </w:r>
      <w:r w:rsidRPr="002978F2">
        <w:rPr>
          <w:noProof/>
          <w:color w:val="000000" w:themeColor="text1"/>
          <w14:ligatures w14:val="standardContextual"/>
        </w:rPr>
        <w:drawing>
          <wp:inline distT="0" distB="0" distL="0" distR="0" wp14:anchorId="47DE1C41" wp14:editId="0BF0DDEE">
            <wp:extent cx="5731510" cy="1583055"/>
            <wp:effectExtent l="0" t="0" r="0" b="4445"/>
            <wp:docPr id="3972390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39027" name="Picture 39723902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1583055"/>
                    </a:xfrm>
                    <a:prstGeom prst="rect">
                      <a:avLst/>
                    </a:prstGeom>
                  </pic:spPr>
                </pic:pic>
              </a:graphicData>
            </a:graphic>
          </wp:inline>
        </w:drawing>
      </w:r>
    </w:p>
    <w:p w14:paraId="7717FCE2" w14:textId="0A26EC83" w:rsidR="00E05C0C" w:rsidRPr="002978F2" w:rsidRDefault="00E05C0C" w:rsidP="005C399D">
      <w:pPr>
        <w:pStyle w:val="Heading4"/>
        <w:spacing w:line="360" w:lineRule="auto"/>
        <w:jc w:val="both"/>
        <w:rPr>
          <w:rFonts w:ascii="Times New Roman" w:hAnsi="Times New Roman" w:cs="Times New Roman"/>
          <w:i w:val="0"/>
          <w:iCs w:val="0"/>
          <w:color w:val="000000" w:themeColor="text1"/>
        </w:rPr>
      </w:pPr>
      <w:r w:rsidRPr="002978F2">
        <w:rPr>
          <w:rFonts w:ascii="Times New Roman" w:hAnsi="Times New Roman" w:cs="Times New Roman"/>
          <w:i w:val="0"/>
          <w:iCs w:val="0"/>
          <w:noProof/>
          <w:color w:val="000000" w:themeColor="text1"/>
          <w14:ligatures w14:val="standardContextual"/>
        </w:rPr>
        <w:lastRenderedPageBreak/>
        <w:drawing>
          <wp:inline distT="0" distB="0" distL="0" distR="0" wp14:anchorId="78B6BE4D" wp14:editId="6168C8EC">
            <wp:extent cx="5731510" cy="2529205"/>
            <wp:effectExtent l="0" t="0" r="0" b="0"/>
            <wp:docPr id="3814389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38911" name="Picture 3814389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529205"/>
                    </a:xfrm>
                    <a:prstGeom prst="rect">
                      <a:avLst/>
                    </a:prstGeom>
                  </pic:spPr>
                </pic:pic>
              </a:graphicData>
            </a:graphic>
          </wp:inline>
        </w:drawing>
      </w:r>
      <w:r w:rsidRPr="002978F2">
        <w:rPr>
          <w:rFonts w:ascii="Times New Roman" w:hAnsi="Times New Roman" w:cs="Times New Roman"/>
          <w:i w:val="0"/>
          <w:iCs w:val="0"/>
          <w:noProof/>
          <w:color w:val="000000" w:themeColor="text1"/>
          <w14:ligatures w14:val="standardContextual"/>
        </w:rPr>
        <w:drawing>
          <wp:inline distT="0" distB="0" distL="0" distR="0" wp14:anchorId="124C2393" wp14:editId="73ECE060">
            <wp:extent cx="5731510" cy="2288540"/>
            <wp:effectExtent l="0" t="0" r="0" b="0"/>
            <wp:docPr id="19916226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22698" name="Picture 199162269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288540"/>
                    </a:xfrm>
                    <a:prstGeom prst="rect">
                      <a:avLst/>
                    </a:prstGeom>
                  </pic:spPr>
                </pic:pic>
              </a:graphicData>
            </a:graphic>
          </wp:inline>
        </w:drawing>
      </w:r>
    </w:p>
    <w:p w14:paraId="084D2484" w14:textId="05E9D834" w:rsidR="000B19AA" w:rsidRPr="002978F2" w:rsidRDefault="000B19AA" w:rsidP="005C399D">
      <w:pPr>
        <w:pStyle w:val="Heading4"/>
        <w:spacing w:line="360" w:lineRule="auto"/>
        <w:jc w:val="both"/>
        <w:rPr>
          <w:rFonts w:ascii="Times New Roman" w:hAnsi="Times New Roman" w:cs="Times New Roman"/>
          <w:i w:val="0"/>
          <w:iCs w:val="0"/>
          <w:color w:val="000000" w:themeColor="text1"/>
        </w:rPr>
      </w:pPr>
      <w:r w:rsidRPr="002978F2">
        <w:rPr>
          <w:rFonts w:ascii="Times New Roman" w:hAnsi="Times New Roman" w:cs="Times New Roman"/>
          <w:i w:val="0"/>
          <w:iCs w:val="0"/>
          <w:color w:val="000000" w:themeColor="text1"/>
        </w:rPr>
        <w:t>Key Multivariate Findings:</w:t>
      </w:r>
    </w:p>
    <w:p w14:paraId="127E9773" w14:textId="77777777" w:rsidR="000B19AA" w:rsidRPr="002978F2" w:rsidRDefault="000B19AA" w:rsidP="005C399D">
      <w:pPr>
        <w:pStyle w:val="whitespace-normal"/>
        <w:numPr>
          <w:ilvl w:val="0"/>
          <w:numId w:val="18"/>
        </w:numPr>
        <w:spacing w:line="360" w:lineRule="auto"/>
        <w:jc w:val="both"/>
        <w:rPr>
          <w:color w:val="000000" w:themeColor="text1"/>
        </w:rPr>
      </w:pPr>
      <w:r w:rsidRPr="002978F2">
        <w:rPr>
          <w:rStyle w:val="Strong"/>
          <w:color w:val="000000" w:themeColor="text1"/>
        </w:rPr>
        <w:t>Sex and Pclass Interaction:</w:t>
      </w:r>
      <w:r w:rsidRPr="002978F2">
        <w:rPr>
          <w:color w:val="000000" w:themeColor="text1"/>
        </w:rPr>
        <w:t xml:space="preserve"> </w:t>
      </w:r>
    </w:p>
    <w:p w14:paraId="1D84D2CC" w14:textId="77777777" w:rsidR="000B19AA" w:rsidRPr="002978F2" w:rsidRDefault="000B19AA" w:rsidP="005C399D">
      <w:pPr>
        <w:pStyle w:val="whitespace-normal"/>
        <w:numPr>
          <w:ilvl w:val="1"/>
          <w:numId w:val="18"/>
        </w:numPr>
        <w:spacing w:line="360" w:lineRule="auto"/>
        <w:ind w:left="851"/>
        <w:jc w:val="both"/>
        <w:rPr>
          <w:color w:val="000000" w:themeColor="text1"/>
        </w:rPr>
      </w:pPr>
      <w:r w:rsidRPr="002978F2">
        <w:rPr>
          <w:color w:val="000000" w:themeColor="text1"/>
        </w:rPr>
        <w:t>1st class females: 96.8% survival rate</w:t>
      </w:r>
    </w:p>
    <w:p w14:paraId="0B97A28C" w14:textId="77777777" w:rsidR="000B19AA" w:rsidRPr="002978F2" w:rsidRDefault="000B19AA" w:rsidP="005C399D">
      <w:pPr>
        <w:pStyle w:val="whitespace-normal"/>
        <w:numPr>
          <w:ilvl w:val="1"/>
          <w:numId w:val="18"/>
        </w:numPr>
        <w:spacing w:line="360" w:lineRule="auto"/>
        <w:ind w:left="851"/>
        <w:jc w:val="both"/>
        <w:rPr>
          <w:color w:val="000000" w:themeColor="text1"/>
        </w:rPr>
      </w:pPr>
      <w:r w:rsidRPr="002978F2">
        <w:rPr>
          <w:color w:val="000000" w:themeColor="text1"/>
        </w:rPr>
        <w:t>3rd class males: 13.5% survival rate</w:t>
      </w:r>
    </w:p>
    <w:p w14:paraId="53437E72" w14:textId="265CEC59" w:rsidR="000B19AA" w:rsidRPr="002978F2" w:rsidRDefault="0037683B" w:rsidP="005C399D">
      <w:pPr>
        <w:pStyle w:val="whitespace-normal"/>
        <w:numPr>
          <w:ilvl w:val="1"/>
          <w:numId w:val="18"/>
        </w:numPr>
        <w:spacing w:line="360" w:lineRule="auto"/>
        <w:ind w:left="851"/>
        <w:jc w:val="both"/>
        <w:rPr>
          <w:color w:val="000000" w:themeColor="text1"/>
        </w:rPr>
      </w:pPr>
      <w:r w:rsidRPr="002978F2">
        <w:rPr>
          <w:color w:val="000000" w:themeColor="text1"/>
          <w:lang w:val="en-GB"/>
        </w:rPr>
        <w:t>Shows c</w:t>
      </w:r>
      <w:r w:rsidR="000B19AA" w:rsidRPr="002978F2">
        <w:rPr>
          <w:color w:val="000000" w:themeColor="text1"/>
        </w:rPr>
        <w:t>lear socioeconomic and gender disparities</w:t>
      </w:r>
    </w:p>
    <w:p w14:paraId="5F56ADFC" w14:textId="77777777" w:rsidR="000B19AA" w:rsidRPr="002978F2" w:rsidRDefault="000B19AA" w:rsidP="005C399D">
      <w:pPr>
        <w:pStyle w:val="whitespace-normal"/>
        <w:numPr>
          <w:ilvl w:val="0"/>
          <w:numId w:val="18"/>
        </w:numPr>
        <w:spacing w:line="360" w:lineRule="auto"/>
        <w:jc w:val="both"/>
        <w:rPr>
          <w:color w:val="000000" w:themeColor="text1"/>
        </w:rPr>
      </w:pPr>
      <w:r w:rsidRPr="002978F2">
        <w:rPr>
          <w:rStyle w:val="Strong"/>
          <w:color w:val="000000" w:themeColor="text1"/>
        </w:rPr>
        <w:t>Family Size Impact:</w:t>
      </w:r>
      <w:r w:rsidRPr="002978F2">
        <w:rPr>
          <w:color w:val="000000" w:themeColor="text1"/>
        </w:rPr>
        <w:t xml:space="preserve"> </w:t>
      </w:r>
    </w:p>
    <w:p w14:paraId="1B5D7CD5" w14:textId="77777777" w:rsidR="000B19AA" w:rsidRPr="002978F2" w:rsidRDefault="000B19AA" w:rsidP="005C399D">
      <w:pPr>
        <w:pStyle w:val="whitespace-normal"/>
        <w:numPr>
          <w:ilvl w:val="1"/>
          <w:numId w:val="18"/>
        </w:numPr>
        <w:spacing w:line="360" w:lineRule="auto"/>
        <w:ind w:left="851"/>
        <w:jc w:val="both"/>
        <w:rPr>
          <w:color w:val="000000" w:themeColor="text1"/>
        </w:rPr>
      </w:pPr>
      <w:r w:rsidRPr="002978F2">
        <w:rPr>
          <w:color w:val="000000" w:themeColor="text1"/>
        </w:rPr>
        <w:t>Small families (2-4 members): Higher survival rates</w:t>
      </w:r>
    </w:p>
    <w:p w14:paraId="6C8ABA83" w14:textId="77777777" w:rsidR="000B19AA" w:rsidRPr="002978F2" w:rsidRDefault="000B19AA" w:rsidP="005C399D">
      <w:pPr>
        <w:pStyle w:val="whitespace-normal"/>
        <w:numPr>
          <w:ilvl w:val="1"/>
          <w:numId w:val="18"/>
        </w:numPr>
        <w:spacing w:line="360" w:lineRule="auto"/>
        <w:ind w:left="851"/>
        <w:jc w:val="both"/>
        <w:rPr>
          <w:color w:val="000000" w:themeColor="text1"/>
        </w:rPr>
      </w:pPr>
      <w:r w:rsidRPr="002978F2">
        <w:rPr>
          <w:color w:val="000000" w:themeColor="text1"/>
        </w:rPr>
        <w:t>Large families and solo travelers: Lower survival rates</w:t>
      </w:r>
    </w:p>
    <w:p w14:paraId="21222A34" w14:textId="77777777" w:rsidR="000B19AA" w:rsidRPr="002978F2" w:rsidRDefault="000B19AA" w:rsidP="005C399D">
      <w:pPr>
        <w:pStyle w:val="whitespace-normal"/>
        <w:numPr>
          <w:ilvl w:val="1"/>
          <w:numId w:val="18"/>
        </w:numPr>
        <w:spacing w:line="360" w:lineRule="auto"/>
        <w:ind w:left="851"/>
        <w:jc w:val="both"/>
        <w:rPr>
          <w:color w:val="000000" w:themeColor="text1"/>
        </w:rPr>
      </w:pPr>
      <w:r w:rsidRPr="002978F2">
        <w:rPr>
          <w:color w:val="000000" w:themeColor="text1"/>
        </w:rPr>
        <w:t>Optimal family size for survival: 2-3 members</w:t>
      </w:r>
    </w:p>
    <w:p w14:paraId="36B9D50C" w14:textId="581ED5D9" w:rsidR="000B19AA" w:rsidRPr="002978F2" w:rsidRDefault="000B19AA" w:rsidP="005C399D">
      <w:pPr>
        <w:pStyle w:val="whitespace-normal"/>
        <w:spacing w:line="360" w:lineRule="auto"/>
        <w:jc w:val="both"/>
        <w:rPr>
          <w:rStyle w:val="Strong"/>
          <w:color w:val="000000" w:themeColor="text1"/>
          <w:lang w:val="en-GB"/>
        </w:rPr>
      </w:pPr>
      <w:r w:rsidRPr="002978F2">
        <w:rPr>
          <w:rStyle w:val="Strong"/>
          <w:color w:val="000000" w:themeColor="text1"/>
        </w:rPr>
        <w:t>3D visualization of Age, Fare, and Pclass</w:t>
      </w:r>
      <w:r w:rsidR="000008D1" w:rsidRPr="002978F2">
        <w:rPr>
          <w:rStyle w:val="Strong"/>
          <w:color w:val="000000" w:themeColor="text1"/>
          <w:lang w:val="en-GB"/>
        </w:rPr>
        <w:t>:</w:t>
      </w:r>
    </w:p>
    <w:p w14:paraId="5E38FFDD" w14:textId="229FB25C" w:rsidR="00B23A32" w:rsidRPr="002978F2" w:rsidRDefault="00B23A32" w:rsidP="005C399D">
      <w:pPr>
        <w:pStyle w:val="whitespace-normal"/>
        <w:spacing w:line="360" w:lineRule="auto"/>
        <w:jc w:val="both"/>
        <w:rPr>
          <w:color w:val="000000" w:themeColor="text1"/>
        </w:rPr>
      </w:pPr>
      <w:r w:rsidRPr="002978F2">
        <w:rPr>
          <w:noProof/>
          <w:color w:val="000000" w:themeColor="text1"/>
          <w14:ligatures w14:val="standardContextual"/>
        </w:rPr>
        <w:lastRenderedPageBreak/>
        <w:drawing>
          <wp:inline distT="0" distB="0" distL="0" distR="0" wp14:anchorId="638A4804" wp14:editId="4FB66495">
            <wp:extent cx="5731510" cy="5454015"/>
            <wp:effectExtent l="152400" t="152400" r="351790" b="349885"/>
            <wp:docPr id="13427939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93985" name="Picture 1342793985"/>
                    <pic:cNvPicPr/>
                  </pic:nvPicPr>
                  <pic:blipFill>
                    <a:blip r:embed="rId32">
                      <a:extLst>
                        <a:ext uri="{28A0092B-C50C-407E-A947-70E740481C1C}">
                          <a14:useLocalDpi xmlns:a14="http://schemas.microsoft.com/office/drawing/2010/main" val="0"/>
                        </a:ext>
                      </a:extLst>
                    </a:blip>
                    <a:stretch>
                      <a:fillRect/>
                    </a:stretch>
                  </pic:blipFill>
                  <pic:spPr>
                    <a:xfrm>
                      <a:off x="0" y="0"/>
                      <a:ext cx="5731510" cy="5454015"/>
                    </a:xfrm>
                    <a:prstGeom prst="rect">
                      <a:avLst/>
                    </a:prstGeom>
                    <a:ln>
                      <a:noFill/>
                    </a:ln>
                    <a:effectLst>
                      <a:outerShdw blurRad="292100" dist="139700" dir="2700000" algn="tl" rotWithShape="0">
                        <a:srgbClr val="333333">
                          <a:alpha val="65000"/>
                        </a:srgbClr>
                      </a:outerShdw>
                    </a:effectLst>
                  </pic:spPr>
                </pic:pic>
              </a:graphicData>
            </a:graphic>
          </wp:inline>
        </w:drawing>
      </w:r>
    </w:p>
    <w:p w14:paraId="122F0421" w14:textId="77777777" w:rsidR="000B19AA" w:rsidRPr="002978F2" w:rsidRDefault="000B19AA" w:rsidP="005C399D">
      <w:pPr>
        <w:pStyle w:val="Heading2"/>
        <w:spacing w:line="360" w:lineRule="auto"/>
        <w:jc w:val="both"/>
        <w:rPr>
          <w:rFonts w:ascii="Times New Roman" w:hAnsi="Times New Roman" w:cs="Times New Roman"/>
          <w:b/>
          <w:bCs/>
          <w:color w:val="000000" w:themeColor="text1"/>
        </w:rPr>
      </w:pPr>
      <w:bookmarkStart w:id="8" w:name="_Toc200068692"/>
      <w:r w:rsidRPr="002978F2">
        <w:rPr>
          <w:rFonts w:ascii="Times New Roman" w:hAnsi="Times New Roman" w:cs="Times New Roman"/>
          <w:b/>
          <w:bCs/>
          <w:color w:val="000000" w:themeColor="text1"/>
        </w:rPr>
        <w:t>2.7 Outlier Detection and Handling</w:t>
      </w:r>
      <w:bookmarkEnd w:id="8"/>
    </w:p>
    <w:p w14:paraId="30BE2681" w14:textId="77777777" w:rsidR="000B19AA" w:rsidRPr="002978F2" w:rsidRDefault="000B19AA" w:rsidP="005C399D">
      <w:pPr>
        <w:pStyle w:val="whitespace-normal"/>
        <w:spacing w:line="360" w:lineRule="auto"/>
        <w:jc w:val="both"/>
        <w:rPr>
          <w:color w:val="000000" w:themeColor="text1"/>
        </w:rPr>
      </w:pPr>
      <w:r w:rsidRPr="002978F2">
        <w:rPr>
          <w:color w:val="000000" w:themeColor="text1"/>
        </w:rPr>
        <w:t>Outliers were detected using both IQR and Z-score methods.</w:t>
      </w:r>
    </w:p>
    <w:p w14:paraId="32AC30DD" w14:textId="33DF7337" w:rsidR="00B759CB" w:rsidRPr="002978F2" w:rsidRDefault="00B759CB" w:rsidP="005C399D">
      <w:pPr>
        <w:pStyle w:val="whitespace-normal"/>
        <w:spacing w:line="360" w:lineRule="auto"/>
        <w:jc w:val="both"/>
        <w:rPr>
          <w:color w:val="000000" w:themeColor="text1"/>
        </w:rPr>
      </w:pPr>
      <w:r w:rsidRPr="002978F2">
        <w:rPr>
          <w:noProof/>
          <w:color w:val="000000" w:themeColor="text1"/>
          <w14:ligatures w14:val="standardContextual"/>
        </w:rPr>
        <w:lastRenderedPageBreak/>
        <w:drawing>
          <wp:inline distT="0" distB="0" distL="0" distR="0" wp14:anchorId="1E53C545" wp14:editId="7DCE71B3">
            <wp:extent cx="5649589" cy="3642360"/>
            <wp:effectExtent l="152400" t="152400" r="358140" b="358140"/>
            <wp:docPr id="12234404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40491" name="Picture 122344049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54754" cy="3645690"/>
                    </a:xfrm>
                    <a:prstGeom prst="rect">
                      <a:avLst/>
                    </a:prstGeom>
                    <a:ln>
                      <a:noFill/>
                    </a:ln>
                    <a:effectLst>
                      <a:outerShdw blurRad="292100" dist="139700" dir="2700000" algn="tl" rotWithShape="0">
                        <a:srgbClr val="333333">
                          <a:alpha val="65000"/>
                        </a:srgbClr>
                      </a:outerShdw>
                    </a:effectLst>
                  </pic:spPr>
                </pic:pic>
              </a:graphicData>
            </a:graphic>
          </wp:inline>
        </w:drawing>
      </w:r>
    </w:p>
    <w:p w14:paraId="09D7E567" w14:textId="7E542D77" w:rsidR="000B19AA" w:rsidRPr="002978F2" w:rsidRDefault="007A3C37" w:rsidP="005C399D">
      <w:pPr>
        <w:pStyle w:val="whitespace-normal"/>
        <w:spacing w:line="360" w:lineRule="auto"/>
        <w:jc w:val="both"/>
        <w:rPr>
          <w:color w:val="000000" w:themeColor="text1"/>
        </w:rPr>
      </w:pPr>
      <w:r w:rsidRPr="002978F2">
        <w:rPr>
          <w:noProof/>
          <w:color w:val="000000" w:themeColor="text1"/>
          <w14:ligatures w14:val="standardContextual"/>
        </w:rPr>
        <w:drawing>
          <wp:inline distT="0" distB="0" distL="0" distR="0" wp14:anchorId="7E611EB2" wp14:editId="5780A889">
            <wp:extent cx="5648960" cy="3683000"/>
            <wp:effectExtent l="152400" t="152400" r="358140" b="355600"/>
            <wp:docPr id="10434766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76675" name="Picture 104347667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51528" cy="3684674"/>
                    </a:xfrm>
                    <a:prstGeom prst="rect">
                      <a:avLst/>
                    </a:prstGeom>
                    <a:ln>
                      <a:noFill/>
                    </a:ln>
                    <a:effectLst>
                      <a:outerShdw blurRad="292100" dist="139700" dir="2700000" algn="tl" rotWithShape="0">
                        <a:srgbClr val="333333">
                          <a:alpha val="65000"/>
                        </a:srgbClr>
                      </a:outerShdw>
                    </a:effectLst>
                  </pic:spPr>
                </pic:pic>
              </a:graphicData>
            </a:graphic>
          </wp:inline>
        </w:drawing>
      </w:r>
    </w:p>
    <w:p w14:paraId="15372746" w14:textId="0F8F75B7" w:rsidR="00F559B0" w:rsidRPr="002978F2" w:rsidRDefault="00F559B0" w:rsidP="005C399D">
      <w:pPr>
        <w:pStyle w:val="Heading4"/>
        <w:spacing w:line="360" w:lineRule="auto"/>
        <w:jc w:val="both"/>
        <w:rPr>
          <w:rFonts w:ascii="Times New Roman" w:hAnsi="Times New Roman" w:cs="Times New Roman"/>
          <w:i w:val="0"/>
          <w:iCs w:val="0"/>
          <w:color w:val="000000" w:themeColor="text1"/>
        </w:rPr>
      </w:pPr>
      <w:r w:rsidRPr="002978F2">
        <w:rPr>
          <w:rFonts w:ascii="Times New Roman" w:hAnsi="Times New Roman" w:cs="Times New Roman"/>
          <w:i w:val="0"/>
          <w:iCs w:val="0"/>
          <w:noProof/>
          <w:color w:val="000000" w:themeColor="text1"/>
          <w14:ligatures w14:val="standardContextual"/>
        </w:rPr>
        <w:lastRenderedPageBreak/>
        <w:drawing>
          <wp:inline distT="0" distB="0" distL="0" distR="0" wp14:anchorId="01AA3D7A" wp14:editId="1BB447F3">
            <wp:extent cx="5641497" cy="3771900"/>
            <wp:effectExtent l="152400" t="152400" r="353060" b="355600"/>
            <wp:docPr id="13681408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40860" name="Picture 136814086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55247" cy="3781093"/>
                    </a:xfrm>
                    <a:prstGeom prst="rect">
                      <a:avLst/>
                    </a:prstGeom>
                    <a:ln>
                      <a:noFill/>
                    </a:ln>
                    <a:effectLst>
                      <a:outerShdw blurRad="292100" dist="139700" dir="2700000" algn="tl" rotWithShape="0">
                        <a:srgbClr val="333333">
                          <a:alpha val="65000"/>
                        </a:srgbClr>
                      </a:outerShdw>
                    </a:effectLst>
                  </pic:spPr>
                </pic:pic>
              </a:graphicData>
            </a:graphic>
          </wp:inline>
        </w:drawing>
      </w:r>
      <w:r w:rsidRPr="002978F2">
        <w:rPr>
          <w:rFonts w:ascii="Times New Roman" w:hAnsi="Times New Roman" w:cs="Times New Roman"/>
          <w:i w:val="0"/>
          <w:iCs w:val="0"/>
          <w:noProof/>
          <w:color w:val="000000" w:themeColor="text1"/>
          <w14:ligatures w14:val="standardContextual"/>
        </w:rPr>
        <w:drawing>
          <wp:inline distT="0" distB="0" distL="0" distR="0" wp14:anchorId="0DA3B6D7" wp14:editId="0343B4ED">
            <wp:extent cx="5641340" cy="3877310"/>
            <wp:effectExtent l="152400" t="152400" r="353060" b="351790"/>
            <wp:docPr id="2362486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48627" name="Picture 23624862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42938" cy="3878408"/>
                    </a:xfrm>
                    <a:prstGeom prst="rect">
                      <a:avLst/>
                    </a:prstGeom>
                    <a:ln>
                      <a:noFill/>
                    </a:ln>
                    <a:effectLst>
                      <a:outerShdw blurRad="292100" dist="139700" dir="2700000" algn="tl" rotWithShape="0">
                        <a:srgbClr val="333333">
                          <a:alpha val="65000"/>
                        </a:srgbClr>
                      </a:outerShdw>
                    </a:effectLst>
                  </pic:spPr>
                </pic:pic>
              </a:graphicData>
            </a:graphic>
          </wp:inline>
        </w:drawing>
      </w:r>
    </w:p>
    <w:p w14:paraId="25497001" w14:textId="6FC5E034" w:rsidR="000B19AA" w:rsidRPr="002978F2" w:rsidRDefault="000B19AA" w:rsidP="005C399D">
      <w:pPr>
        <w:pStyle w:val="Heading4"/>
        <w:spacing w:line="360" w:lineRule="auto"/>
        <w:jc w:val="both"/>
        <w:rPr>
          <w:rFonts w:ascii="Times New Roman" w:hAnsi="Times New Roman" w:cs="Times New Roman"/>
          <w:i w:val="0"/>
          <w:iCs w:val="0"/>
          <w:color w:val="000000" w:themeColor="text1"/>
        </w:rPr>
      </w:pPr>
      <w:r w:rsidRPr="002978F2">
        <w:rPr>
          <w:rFonts w:ascii="Times New Roman" w:hAnsi="Times New Roman" w:cs="Times New Roman"/>
          <w:i w:val="0"/>
          <w:iCs w:val="0"/>
          <w:color w:val="000000" w:themeColor="text1"/>
        </w:rPr>
        <w:lastRenderedPageBreak/>
        <w:t>Justifications:</w:t>
      </w:r>
    </w:p>
    <w:p w14:paraId="0D5AA052" w14:textId="77777777" w:rsidR="000B19AA" w:rsidRPr="002978F2" w:rsidRDefault="000B19AA" w:rsidP="005C399D">
      <w:pPr>
        <w:pStyle w:val="whitespace-normal"/>
        <w:numPr>
          <w:ilvl w:val="0"/>
          <w:numId w:val="19"/>
        </w:numPr>
        <w:spacing w:line="360" w:lineRule="auto"/>
        <w:jc w:val="both"/>
        <w:rPr>
          <w:color w:val="000000" w:themeColor="text1"/>
        </w:rPr>
      </w:pPr>
      <w:r w:rsidRPr="002978F2">
        <w:rPr>
          <w:rStyle w:val="Strong"/>
          <w:color w:val="000000" w:themeColor="text1"/>
        </w:rPr>
        <w:t>Age:</w:t>
      </w:r>
      <w:r w:rsidRPr="002978F2">
        <w:rPr>
          <w:color w:val="000000" w:themeColor="text1"/>
        </w:rPr>
        <w:t xml:space="preserve"> Capped to preserve information about elderly passengers who may have different survival patterns</w:t>
      </w:r>
    </w:p>
    <w:p w14:paraId="68C527FA" w14:textId="77777777" w:rsidR="000B19AA" w:rsidRPr="002978F2" w:rsidRDefault="000B19AA" w:rsidP="005C399D">
      <w:pPr>
        <w:pStyle w:val="whitespace-normal"/>
        <w:numPr>
          <w:ilvl w:val="0"/>
          <w:numId w:val="19"/>
        </w:numPr>
        <w:spacing w:line="360" w:lineRule="auto"/>
        <w:jc w:val="both"/>
        <w:rPr>
          <w:color w:val="000000" w:themeColor="text1"/>
        </w:rPr>
      </w:pPr>
      <w:r w:rsidRPr="002978F2">
        <w:rPr>
          <w:rStyle w:val="Strong"/>
          <w:color w:val="000000" w:themeColor="text1"/>
        </w:rPr>
        <w:t>Fare:</w:t>
      </w:r>
      <w:r w:rsidRPr="002978F2">
        <w:rPr>
          <w:color w:val="000000" w:themeColor="text1"/>
        </w:rPr>
        <w:t xml:space="preserve"> Applied log transformation to handle extreme skewness, then capped remaining outliers</w:t>
      </w:r>
    </w:p>
    <w:p w14:paraId="6E9B98E1" w14:textId="77777777" w:rsidR="000B19AA" w:rsidRPr="002978F2" w:rsidRDefault="000B19AA" w:rsidP="005C399D">
      <w:pPr>
        <w:pStyle w:val="whitespace-normal"/>
        <w:numPr>
          <w:ilvl w:val="0"/>
          <w:numId w:val="19"/>
        </w:numPr>
        <w:spacing w:line="360" w:lineRule="auto"/>
        <w:jc w:val="both"/>
        <w:rPr>
          <w:color w:val="000000" w:themeColor="text1"/>
        </w:rPr>
      </w:pPr>
      <w:r w:rsidRPr="002978F2">
        <w:rPr>
          <w:rStyle w:val="Strong"/>
          <w:color w:val="000000" w:themeColor="text1"/>
        </w:rPr>
        <w:t>SibSp/Parch:</w:t>
      </w:r>
      <w:r w:rsidRPr="002978F2">
        <w:rPr>
          <w:color w:val="000000" w:themeColor="text1"/>
        </w:rPr>
        <w:t xml:space="preserve"> Retained as large families represent real scenarios important for analysis</w:t>
      </w:r>
    </w:p>
    <w:p w14:paraId="0790BAED" w14:textId="77777777" w:rsidR="000B19AA" w:rsidRPr="002978F2" w:rsidRDefault="000B19AA" w:rsidP="005C399D">
      <w:pPr>
        <w:pStyle w:val="Heading2"/>
        <w:spacing w:line="360" w:lineRule="auto"/>
        <w:jc w:val="both"/>
        <w:rPr>
          <w:rFonts w:ascii="Times New Roman" w:hAnsi="Times New Roman" w:cs="Times New Roman"/>
          <w:b/>
          <w:bCs/>
          <w:color w:val="000000" w:themeColor="text1"/>
        </w:rPr>
      </w:pPr>
      <w:bookmarkStart w:id="9" w:name="_Toc200068693"/>
      <w:r w:rsidRPr="002978F2">
        <w:rPr>
          <w:rFonts w:ascii="Times New Roman" w:hAnsi="Times New Roman" w:cs="Times New Roman"/>
          <w:b/>
          <w:bCs/>
          <w:color w:val="000000" w:themeColor="text1"/>
        </w:rPr>
        <w:t>2.8 Target Variable Analysis</w:t>
      </w:r>
      <w:bookmarkEnd w:id="9"/>
    </w:p>
    <w:p w14:paraId="565FDCFB" w14:textId="77777777" w:rsidR="000B19AA" w:rsidRPr="002978F2" w:rsidRDefault="000B19AA" w:rsidP="005C399D">
      <w:pPr>
        <w:pStyle w:val="whitespace-normal"/>
        <w:spacing w:line="360" w:lineRule="auto"/>
        <w:jc w:val="both"/>
        <w:rPr>
          <w:color w:val="000000" w:themeColor="text1"/>
        </w:rPr>
      </w:pPr>
      <w:r w:rsidRPr="002978F2">
        <w:rPr>
          <w:color w:val="000000" w:themeColor="text1"/>
        </w:rPr>
        <w:t>The target variable (Survived) was thoroughly analyzed to understand class balance and influencing factors.</w:t>
      </w:r>
    </w:p>
    <w:p w14:paraId="36AD5C94" w14:textId="07730561" w:rsidR="000B19AA" w:rsidRPr="002978F2" w:rsidRDefault="00507D58" w:rsidP="005C399D">
      <w:pPr>
        <w:pStyle w:val="whitespace-normal"/>
        <w:spacing w:line="360" w:lineRule="auto"/>
        <w:jc w:val="both"/>
        <w:rPr>
          <w:color w:val="000000" w:themeColor="text1"/>
        </w:rPr>
      </w:pPr>
      <w:r w:rsidRPr="002978F2">
        <w:rPr>
          <w:noProof/>
          <w:color w:val="000000" w:themeColor="text1"/>
          <w14:ligatures w14:val="standardContextual"/>
        </w:rPr>
        <w:drawing>
          <wp:inline distT="0" distB="0" distL="0" distR="0" wp14:anchorId="62A21AAD" wp14:editId="5E16A025">
            <wp:extent cx="5731510" cy="2192655"/>
            <wp:effectExtent l="152400" t="152400" r="351790" b="360045"/>
            <wp:docPr id="6781815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81579" name="Picture 2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192655"/>
                    </a:xfrm>
                    <a:prstGeom prst="rect">
                      <a:avLst/>
                    </a:prstGeom>
                    <a:ln>
                      <a:noFill/>
                    </a:ln>
                    <a:effectLst>
                      <a:outerShdw blurRad="292100" dist="139700" dir="2700000" algn="tl" rotWithShape="0">
                        <a:srgbClr val="333333">
                          <a:alpha val="65000"/>
                        </a:srgbClr>
                      </a:outerShdw>
                    </a:effectLst>
                  </pic:spPr>
                </pic:pic>
              </a:graphicData>
            </a:graphic>
          </wp:inline>
        </w:drawing>
      </w:r>
    </w:p>
    <w:p w14:paraId="33C579FA" w14:textId="77777777" w:rsidR="000B19AA" w:rsidRPr="002978F2" w:rsidRDefault="000B19AA" w:rsidP="005C399D">
      <w:pPr>
        <w:pStyle w:val="Heading4"/>
        <w:spacing w:line="360" w:lineRule="auto"/>
        <w:jc w:val="both"/>
        <w:rPr>
          <w:rFonts w:ascii="Times New Roman" w:hAnsi="Times New Roman" w:cs="Times New Roman"/>
          <w:i w:val="0"/>
          <w:iCs w:val="0"/>
          <w:color w:val="000000" w:themeColor="text1"/>
        </w:rPr>
      </w:pPr>
      <w:r w:rsidRPr="002978F2">
        <w:rPr>
          <w:rFonts w:ascii="Times New Roman" w:hAnsi="Times New Roman" w:cs="Times New Roman"/>
          <w:i w:val="0"/>
          <w:iCs w:val="0"/>
          <w:color w:val="000000" w:themeColor="text1"/>
        </w:rPr>
        <w:t>Class Balance:</w:t>
      </w:r>
    </w:p>
    <w:p w14:paraId="39E527FD" w14:textId="77777777" w:rsidR="000B19AA" w:rsidRPr="002978F2" w:rsidRDefault="000B19AA" w:rsidP="005C399D">
      <w:pPr>
        <w:pStyle w:val="whitespace-normal"/>
        <w:numPr>
          <w:ilvl w:val="0"/>
          <w:numId w:val="20"/>
        </w:numPr>
        <w:spacing w:line="360" w:lineRule="auto"/>
        <w:jc w:val="both"/>
        <w:rPr>
          <w:color w:val="000000" w:themeColor="text1"/>
        </w:rPr>
      </w:pPr>
      <w:r w:rsidRPr="002978F2">
        <w:rPr>
          <w:color w:val="000000" w:themeColor="text1"/>
        </w:rPr>
        <w:t>Survived: 342 passengers (38.4%)</w:t>
      </w:r>
    </w:p>
    <w:p w14:paraId="273BE948" w14:textId="77777777" w:rsidR="000B19AA" w:rsidRPr="002978F2" w:rsidRDefault="000B19AA" w:rsidP="005C399D">
      <w:pPr>
        <w:pStyle w:val="whitespace-normal"/>
        <w:numPr>
          <w:ilvl w:val="0"/>
          <w:numId w:val="20"/>
        </w:numPr>
        <w:spacing w:line="360" w:lineRule="auto"/>
        <w:jc w:val="both"/>
        <w:rPr>
          <w:color w:val="000000" w:themeColor="text1"/>
        </w:rPr>
      </w:pPr>
      <w:r w:rsidRPr="002978F2">
        <w:rPr>
          <w:color w:val="000000" w:themeColor="text1"/>
        </w:rPr>
        <w:t>Did not survive: 549 passengers (61.6%)</w:t>
      </w:r>
    </w:p>
    <w:p w14:paraId="407136DD" w14:textId="77777777" w:rsidR="000B19AA" w:rsidRPr="002978F2" w:rsidRDefault="000B19AA" w:rsidP="005C399D">
      <w:pPr>
        <w:pStyle w:val="whitespace-normal"/>
        <w:numPr>
          <w:ilvl w:val="0"/>
          <w:numId w:val="20"/>
        </w:numPr>
        <w:spacing w:line="360" w:lineRule="auto"/>
        <w:jc w:val="both"/>
        <w:rPr>
          <w:color w:val="000000" w:themeColor="text1"/>
        </w:rPr>
      </w:pPr>
      <w:r w:rsidRPr="002978F2">
        <w:rPr>
          <w:color w:val="000000" w:themeColor="text1"/>
        </w:rPr>
        <w:t>Imbalance ratio: 1.60:1 (moderate imbalance)</w:t>
      </w:r>
    </w:p>
    <w:p w14:paraId="27411D5D" w14:textId="73DA25D5" w:rsidR="00D54761" w:rsidRPr="002978F2" w:rsidRDefault="00D54761" w:rsidP="005C399D">
      <w:pPr>
        <w:pStyle w:val="whitespace-normal"/>
        <w:spacing w:line="360" w:lineRule="auto"/>
        <w:jc w:val="both"/>
        <w:rPr>
          <w:color w:val="000000" w:themeColor="text1"/>
        </w:rPr>
      </w:pPr>
      <w:r w:rsidRPr="002978F2">
        <w:rPr>
          <w:noProof/>
          <w:color w:val="000000" w:themeColor="text1"/>
          <w14:ligatures w14:val="standardContextual"/>
        </w:rPr>
        <w:lastRenderedPageBreak/>
        <w:drawing>
          <wp:inline distT="0" distB="0" distL="0" distR="0" wp14:anchorId="12EA420F" wp14:editId="5B0CAF06">
            <wp:extent cx="5731510" cy="4014470"/>
            <wp:effectExtent l="152400" t="152400" r="351790" b="354330"/>
            <wp:docPr id="501932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3207" name="Picture 5019320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4014470"/>
                    </a:xfrm>
                    <a:prstGeom prst="rect">
                      <a:avLst/>
                    </a:prstGeom>
                    <a:ln>
                      <a:noFill/>
                    </a:ln>
                    <a:effectLst>
                      <a:outerShdw blurRad="292100" dist="139700" dir="2700000" algn="tl" rotWithShape="0">
                        <a:srgbClr val="333333">
                          <a:alpha val="65000"/>
                        </a:srgbClr>
                      </a:outerShdw>
                    </a:effectLst>
                  </pic:spPr>
                </pic:pic>
              </a:graphicData>
            </a:graphic>
          </wp:inline>
        </w:drawing>
      </w:r>
    </w:p>
    <w:p w14:paraId="445C068C" w14:textId="42842A39" w:rsidR="000B19AA" w:rsidRPr="002978F2" w:rsidRDefault="003C03FB" w:rsidP="005C399D">
      <w:pPr>
        <w:pStyle w:val="whitespace-normal"/>
        <w:spacing w:line="360" w:lineRule="auto"/>
        <w:jc w:val="both"/>
        <w:rPr>
          <w:color w:val="000000" w:themeColor="text1"/>
        </w:rPr>
      </w:pPr>
      <w:r w:rsidRPr="002978F2">
        <w:rPr>
          <w:noProof/>
          <w:color w:val="000000" w:themeColor="text1"/>
          <w14:ligatures w14:val="standardContextual"/>
        </w:rPr>
        <w:drawing>
          <wp:inline distT="0" distB="0" distL="0" distR="0" wp14:anchorId="6354A040" wp14:editId="30493359">
            <wp:extent cx="5731510" cy="2546350"/>
            <wp:effectExtent l="152400" t="152400" r="351790" b="361950"/>
            <wp:docPr id="3577225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22540" name="Picture 35772254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546350"/>
                    </a:xfrm>
                    <a:prstGeom prst="rect">
                      <a:avLst/>
                    </a:prstGeom>
                    <a:ln>
                      <a:noFill/>
                    </a:ln>
                    <a:effectLst>
                      <a:outerShdw blurRad="292100" dist="139700" dir="2700000" algn="tl" rotWithShape="0">
                        <a:srgbClr val="333333">
                          <a:alpha val="65000"/>
                        </a:srgbClr>
                      </a:outerShdw>
                    </a:effectLst>
                  </pic:spPr>
                </pic:pic>
              </a:graphicData>
            </a:graphic>
          </wp:inline>
        </w:drawing>
      </w:r>
    </w:p>
    <w:p w14:paraId="19740F84" w14:textId="77777777" w:rsidR="000B19AA" w:rsidRPr="002978F2" w:rsidRDefault="000B19AA" w:rsidP="005C399D">
      <w:pPr>
        <w:pStyle w:val="Heading4"/>
        <w:spacing w:line="360" w:lineRule="auto"/>
        <w:jc w:val="both"/>
        <w:rPr>
          <w:rFonts w:ascii="Times New Roman" w:hAnsi="Times New Roman" w:cs="Times New Roman"/>
          <w:i w:val="0"/>
          <w:iCs w:val="0"/>
          <w:color w:val="000000" w:themeColor="text1"/>
        </w:rPr>
      </w:pPr>
      <w:r w:rsidRPr="002978F2">
        <w:rPr>
          <w:rFonts w:ascii="Times New Roman" w:hAnsi="Times New Roman" w:cs="Times New Roman"/>
          <w:i w:val="0"/>
          <w:iCs w:val="0"/>
          <w:color w:val="000000" w:themeColor="text1"/>
        </w:rPr>
        <w:t>Survival Patterns:</w:t>
      </w:r>
    </w:p>
    <w:p w14:paraId="1483E896" w14:textId="27BD0EA2" w:rsidR="000B19AA" w:rsidRPr="002978F2" w:rsidRDefault="000B19AA" w:rsidP="005C399D">
      <w:pPr>
        <w:pStyle w:val="whitespace-normal"/>
        <w:numPr>
          <w:ilvl w:val="0"/>
          <w:numId w:val="21"/>
        </w:numPr>
        <w:spacing w:line="360" w:lineRule="auto"/>
        <w:jc w:val="both"/>
        <w:rPr>
          <w:color w:val="000000" w:themeColor="text1"/>
        </w:rPr>
      </w:pPr>
      <w:r w:rsidRPr="002978F2">
        <w:rPr>
          <w:rStyle w:val="Strong"/>
          <w:color w:val="000000" w:themeColor="text1"/>
        </w:rPr>
        <w:t>By Gender:</w:t>
      </w:r>
    </w:p>
    <w:p w14:paraId="237E8DB9" w14:textId="77777777" w:rsidR="000B19AA" w:rsidRPr="002978F2" w:rsidRDefault="000B19AA" w:rsidP="005C399D">
      <w:pPr>
        <w:pStyle w:val="whitespace-normal"/>
        <w:numPr>
          <w:ilvl w:val="1"/>
          <w:numId w:val="21"/>
        </w:numPr>
        <w:spacing w:line="360" w:lineRule="auto"/>
        <w:ind w:left="851"/>
        <w:jc w:val="both"/>
        <w:rPr>
          <w:color w:val="000000" w:themeColor="text1"/>
        </w:rPr>
      </w:pPr>
      <w:r w:rsidRPr="002978F2">
        <w:rPr>
          <w:color w:val="000000" w:themeColor="text1"/>
        </w:rPr>
        <w:lastRenderedPageBreak/>
        <w:t>Females had 3.9x higher survival rate than males</w:t>
      </w:r>
    </w:p>
    <w:p w14:paraId="490FB3C5" w14:textId="12DEC17E" w:rsidR="000B19AA" w:rsidRPr="002978F2" w:rsidRDefault="000B19AA" w:rsidP="005C399D">
      <w:pPr>
        <w:pStyle w:val="whitespace-normal"/>
        <w:numPr>
          <w:ilvl w:val="0"/>
          <w:numId w:val="21"/>
        </w:numPr>
        <w:spacing w:line="360" w:lineRule="auto"/>
        <w:jc w:val="both"/>
        <w:rPr>
          <w:color w:val="000000" w:themeColor="text1"/>
        </w:rPr>
      </w:pPr>
      <w:r w:rsidRPr="002978F2">
        <w:rPr>
          <w:rStyle w:val="Strong"/>
          <w:color w:val="000000" w:themeColor="text1"/>
        </w:rPr>
        <w:t>By Class:</w:t>
      </w:r>
    </w:p>
    <w:p w14:paraId="7A7063EE" w14:textId="77777777" w:rsidR="000B19AA" w:rsidRPr="002978F2" w:rsidRDefault="000B19AA" w:rsidP="005C399D">
      <w:pPr>
        <w:pStyle w:val="whitespace-normal"/>
        <w:numPr>
          <w:ilvl w:val="1"/>
          <w:numId w:val="21"/>
        </w:numPr>
        <w:spacing w:line="360" w:lineRule="auto"/>
        <w:ind w:left="851"/>
        <w:jc w:val="both"/>
        <w:rPr>
          <w:color w:val="000000" w:themeColor="text1"/>
        </w:rPr>
      </w:pPr>
      <w:r w:rsidRPr="002978F2">
        <w:rPr>
          <w:color w:val="000000" w:themeColor="text1"/>
        </w:rPr>
        <w:t>1st class: 62.9% survived</w:t>
      </w:r>
    </w:p>
    <w:p w14:paraId="44B699B9" w14:textId="77777777" w:rsidR="000B19AA" w:rsidRPr="002978F2" w:rsidRDefault="000B19AA" w:rsidP="005C399D">
      <w:pPr>
        <w:pStyle w:val="whitespace-normal"/>
        <w:numPr>
          <w:ilvl w:val="1"/>
          <w:numId w:val="21"/>
        </w:numPr>
        <w:spacing w:line="360" w:lineRule="auto"/>
        <w:ind w:left="851"/>
        <w:jc w:val="both"/>
        <w:rPr>
          <w:color w:val="000000" w:themeColor="text1"/>
        </w:rPr>
      </w:pPr>
      <w:r w:rsidRPr="002978F2">
        <w:rPr>
          <w:color w:val="000000" w:themeColor="text1"/>
        </w:rPr>
        <w:t>2nd class: 47.3% survived</w:t>
      </w:r>
    </w:p>
    <w:p w14:paraId="2C341637" w14:textId="77777777" w:rsidR="000B19AA" w:rsidRPr="002978F2" w:rsidRDefault="000B19AA" w:rsidP="005C399D">
      <w:pPr>
        <w:pStyle w:val="whitespace-normal"/>
        <w:numPr>
          <w:ilvl w:val="1"/>
          <w:numId w:val="21"/>
        </w:numPr>
        <w:spacing w:line="360" w:lineRule="auto"/>
        <w:ind w:left="851"/>
        <w:jc w:val="both"/>
        <w:rPr>
          <w:color w:val="000000" w:themeColor="text1"/>
        </w:rPr>
      </w:pPr>
      <w:r w:rsidRPr="002978F2">
        <w:rPr>
          <w:color w:val="000000" w:themeColor="text1"/>
        </w:rPr>
        <w:t>3rd class: 24.2% survived</w:t>
      </w:r>
    </w:p>
    <w:p w14:paraId="654504CF" w14:textId="06B1BDDE" w:rsidR="000B19AA" w:rsidRPr="002978F2" w:rsidRDefault="000B19AA" w:rsidP="005C399D">
      <w:pPr>
        <w:pStyle w:val="whitespace-normal"/>
        <w:numPr>
          <w:ilvl w:val="0"/>
          <w:numId w:val="21"/>
        </w:numPr>
        <w:spacing w:line="360" w:lineRule="auto"/>
        <w:jc w:val="both"/>
        <w:rPr>
          <w:color w:val="000000" w:themeColor="text1"/>
        </w:rPr>
      </w:pPr>
      <w:r w:rsidRPr="002978F2">
        <w:rPr>
          <w:rStyle w:val="Strong"/>
          <w:color w:val="000000" w:themeColor="text1"/>
        </w:rPr>
        <w:t>By Age Group:</w:t>
      </w:r>
    </w:p>
    <w:p w14:paraId="23D66852" w14:textId="4F8334BA" w:rsidR="000B19AA" w:rsidRPr="002978F2" w:rsidRDefault="000B19AA" w:rsidP="005C399D">
      <w:pPr>
        <w:pStyle w:val="whitespace-normal"/>
        <w:numPr>
          <w:ilvl w:val="1"/>
          <w:numId w:val="21"/>
        </w:numPr>
        <w:spacing w:line="360" w:lineRule="auto"/>
        <w:ind w:left="851"/>
        <w:jc w:val="both"/>
        <w:rPr>
          <w:color w:val="000000" w:themeColor="text1"/>
        </w:rPr>
      </w:pPr>
      <w:r w:rsidRPr="002978F2">
        <w:rPr>
          <w:color w:val="000000" w:themeColor="text1"/>
        </w:rPr>
        <w:t>Children (&lt;12): ~58% survived</w:t>
      </w:r>
    </w:p>
    <w:p w14:paraId="736CD393" w14:textId="77777777" w:rsidR="000B19AA" w:rsidRPr="002978F2" w:rsidRDefault="000B19AA" w:rsidP="005C399D">
      <w:pPr>
        <w:pStyle w:val="whitespace-normal"/>
        <w:numPr>
          <w:ilvl w:val="1"/>
          <w:numId w:val="21"/>
        </w:numPr>
        <w:spacing w:line="360" w:lineRule="auto"/>
        <w:ind w:left="851"/>
        <w:jc w:val="both"/>
        <w:rPr>
          <w:color w:val="000000" w:themeColor="text1"/>
        </w:rPr>
      </w:pPr>
      <w:r w:rsidRPr="002978F2">
        <w:rPr>
          <w:color w:val="000000" w:themeColor="text1"/>
        </w:rPr>
        <w:t>Adults (18-60): ~38% survived</w:t>
      </w:r>
    </w:p>
    <w:p w14:paraId="18D46CC8" w14:textId="0A53D03F" w:rsidR="004D37BD" w:rsidRPr="00D73A45" w:rsidRDefault="000B19AA" w:rsidP="005C399D">
      <w:pPr>
        <w:pStyle w:val="whitespace-normal"/>
        <w:numPr>
          <w:ilvl w:val="1"/>
          <w:numId w:val="21"/>
        </w:numPr>
        <w:spacing w:line="360" w:lineRule="auto"/>
        <w:ind w:left="851"/>
        <w:jc w:val="both"/>
        <w:rPr>
          <w:color w:val="000000" w:themeColor="text1"/>
        </w:rPr>
      </w:pPr>
      <w:r w:rsidRPr="002978F2">
        <w:rPr>
          <w:color w:val="000000" w:themeColor="text1"/>
        </w:rPr>
        <w:t>Seniors (&gt;60): ~42% survived</w:t>
      </w:r>
    </w:p>
    <w:p w14:paraId="6220D02D" w14:textId="785965D0" w:rsidR="00AB3554" w:rsidRPr="002978F2" w:rsidRDefault="00371FF4" w:rsidP="005C399D">
      <w:pPr>
        <w:pStyle w:val="Heading1"/>
        <w:spacing w:line="360" w:lineRule="auto"/>
        <w:jc w:val="both"/>
        <w:rPr>
          <w:rFonts w:ascii="Times New Roman" w:hAnsi="Times New Roman" w:cs="Times New Roman"/>
          <w:b/>
          <w:bCs/>
          <w:color w:val="000000" w:themeColor="text1"/>
        </w:rPr>
      </w:pPr>
      <w:bookmarkStart w:id="10" w:name="_Toc200068694"/>
      <w:r w:rsidRPr="002978F2">
        <w:rPr>
          <w:rFonts w:ascii="Times New Roman" w:hAnsi="Times New Roman" w:cs="Times New Roman"/>
          <w:b/>
          <w:bCs/>
          <w:color w:val="000000" w:themeColor="text1"/>
          <w:lang w:val="en-GB"/>
        </w:rPr>
        <w:t>3</w:t>
      </w:r>
      <w:r w:rsidR="00371C39" w:rsidRPr="002978F2">
        <w:rPr>
          <w:rFonts w:ascii="Times New Roman" w:hAnsi="Times New Roman" w:cs="Times New Roman"/>
          <w:b/>
          <w:bCs/>
          <w:color w:val="000000" w:themeColor="text1"/>
          <w:lang w:val="en-GB"/>
        </w:rPr>
        <w:t>.</w:t>
      </w:r>
      <w:r w:rsidR="00963CDC" w:rsidRPr="002978F2">
        <w:rPr>
          <w:rFonts w:ascii="Times New Roman" w:hAnsi="Times New Roman" w:cs="Times New Roman"/>
          <w:b/>
          <w:bCs/>
          <w:color w:val="000000" w:themeColor="text1"/>
          <w:lang w:val="en-GB"/>
        </w:rPr>
        <w:t>0</w:t>
      </w:r>
      <w:r w:rsidR="00AB3554" w:rsidRPr="002978F2">
        <w:rPr>
          <w:rFonts w:ascii="Times New Roman" w:hAnsi="Times New Roman" w:cs="Times New Roman"/>
          <w:b/>
          <w:bCs/>
          <w:color w:val="000000" w:themeColor="text1"/>
        </w:rPr>
        <w:t xml:space="preserve"> </w:t>
      </w:r>
      <w:r w:rsidRPr="002978F2">
        <w:rPr>
          <w:rFonts w:ascii="Times New Roman" w:hAnsi="Times New Roman" w:cs="Times New Roman"/>
          <w:b/>
          <w:bCs/>
          <w:color w:val="000000" w:themeColor="text1"/>
        </w:rPr>
        <w:t>Key Insights and Findings</w:t>
      </w:r>
      <w:bookmarkEnd w:id="10"/>
    </w:p>
    <w:p w14:paraId="3621D321" w14:textId="0F3DB498" w:rsidR="00DE1243" w:rsidRPr="002978F2" w:rsidRDefault="009A7600" w:rsidP="005C399D">
      <w:pPr>
        <w:pStyle w:val="whitespace-normal"/>
        <w:spacing w:line="360" w:lineRule="auto"/>
        <w:jc w:val="both"/>
        <w:rPr>
          <w:color w:val="000000" w:themeColor="text1"/>
        </w:rPr>
      </w:pPr>
      <w:r w:rsidRPr="002978F2">
        <w:rPr>
          <w:noProof/>
          <w:color w:val="000000" w:themeColor="text1"/>
          <w14:ligatures w14:val="standardContextual"/>
        </w:rPr>
        <w:drawing>
          <wp:inline distT="0" distB="0" distL="0" distR="0" wp14:anchorId="4D45D1CE" wp14:editId="74104C3A">
            <wp:extent cx="5731510" cy="3865880"/>
            <wp:effectExtent l="152400" t="152400" r="351790" b="350520"/>
            <wp:docPr id="20861683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68302" name="Picture 208616830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865880"/>
                    </a:xfrm>
                    <a:prstGeom prst="rect">
                      <a:avLst/>
                    </a:prstGeom>
                    <a:ln>
                      <a:noFill/>
                    </a:ln>
                    <a:effectLst>
                      <a:outerShdw blurRad="292100" dist="139700" dir="2700000" algn="tl" rotWithShape="0">
                        <a:srgbClr val="333333">
                          <a:alpha val="65000"/>
                        </a:srgbClr>
                      </a:outerShdw>
                    </a:effectLst>
                  </pic:spPr>
                </pic:pic>
              </a:graphicData>
            </a:graphic>
          </wp:inline>
        </w:drawing>
      </w:r>
    </w:p>
    <w:p w14:paraId="4AAD5BAD" w14:textId="77777777" w:rsidR="00DE1243" w:rsidRPr="002978F2" w:rsidRDefault="00DE1243" w:rsidP="005C399D">
      <w:pPr>
        <w:pStyle w:val="Heading3"/>
        <w:spacing w:line="360" w:lineRule="auto"/>
        <w:jc w:val="both"/>
        <w:rPr>
          <w:rFonts w:ascii="Times New Roman" w:hAnsi="Times New Roman" w:cs="Times New Roman"/>
          <w:color w:val="000000" w:themeColor="text1"/>
        </w:rPr>
      </w:pPr>
      <w:bookmarkStart w:id="11" w:name="_Toc200068695"/>
      <w:r w:rsidRPr="002978F2">
        <w:rPr>
          <w:rFonts w:ascii="Times New Roman" w:hAnsi="Times New Roman" w:cs="Times New Roman"/>
          <w:color w:val="000000" w:themeColor="text1"/>
        </w:rPr>
        <w:t>Major Findings:</w:t>
      </w:r>
      <w:bookmarkEnd w:id="11"/>
    </w:p>
    <w:p w14:paraId="77A2C8A5" w14:textId="77777777" w:rsidR="00DE1243" w:rsidRPr="002978F2" w:rsidRDefault="00DE1243" w:rsidP="005C399D">
      <w:pPr>
        <w:pStyle w:val="whitespace-normal"/>
        <w:numPr>
          <w:ilvl w:val="0"/>
          <w:numId w:val="24"/>
        </w:numPr>
        <w:spacing w:line="360" w:lineRule="auto"/>
        <w:jc w:val="both"/>
        <w:rPr>
          <w:color w:val="000000" w:themeColor="text1"/>
        </w:rPr>
      </w:pPr>
      <w:r w:rsidRPr="002978F2">
        <w:rPr>
          <w:rStyle w:val="Strong"/>
          <w:color w:val="000000" w:themeColor="text1"/>
        </w:rPr>
        <w:t>Gender was the strongest predictor of survival</w:t>
      </w:r>
      <w:r w:rsidRPr="002978F2">
        <w:rPr>
          <w:color w:val="000000" w:themeColor="text1"/>
        </w:rPr>
        <w:t xml:space="preserve"> </w:t>
      </w:r>
    </w:p>
    <w:p w14:paraId="3AF8691D" w14:textId="77777777" w:rsidR="00DE1243" w:rsidRPr="002978F2" w:rsidRDefault="00DE1243" w:rsidP="005C399D">
      <w:pPr>
        <w:pStyle w:val="whitespace-normal"/>
        <w:numPr>
          <w:ilvl w:val="1"/>
          <w:numId w:val="24"/>
        </w:numPr>
        <w:spacing w:line="360" w:lineRule="auto"/>
        <w:ind w:left="851"/>
        <w:jc w:val="both"/>
        <w:rPr>
          <w:color w:val="000000" w:themeColor="text1"/>
        </w:rPr>
      </w:pPr>
      <w:r w:rsidRPr="002978F2">
        <w:rPr>
          <w:color w:val="000000" w:themeColor="text1"/>
        </w:rPr>
        <w:t>The "women and children first" protocol is clearly evident</w:t>
      </w:r>
    </w:p>
    <w:p w14:paraId="66E54B15" w14:textId="77777777" w:rsidR="00DE1243" w:rsidRPr="002978F2" w:rsidRDefault="00DE1243" w:rsidP="005C399D">
      <w:pPr>
        <w:pStyle w:val="whitespace-normal"/>
        <w:numPr>
          <w:ilvl w:val="1"/>
          <w:numId w:val="24"/>
        </w:numPr>
        <w:spacing w:line="360" w:lineRule="auto"/>
        <w:ind w:left="851"/>
        <w:jc w:val="both"/>
        <w:rPr>
          <w:color w:val="000000" w:themeColor="text1"/>
        </w:rPr>
      </w:pPr>
      <w:r w:rsidRPr="002978F2">
        <w:rPr>
          <w:color w:val="000000" w:themeColor="text1"/>
        </w:rPr>
        <w:t>Female passengers had a 74.2% survival rate vs 18.9% for males</w:t>
      </w:r>
    </w:p>
    <w:p w14:paraId="057E64C3" w14:textId="77777777" w:rsidR="00DE1243" w:rsidRPr="002978F2" w:rsidRDefault="00DE1243" w:rsidP="005C399D">
      <w:pPr>
        <w:pStyle w:val="whitespace-normal"/>
        <w:numPr>
          <w:ilvl w:val="0"/>
          <w:numId w:val="24"/>
        </w:numPr>
        <w:spacing w:line="360" w:lineRule="auto"/>
        <w:jc w:val="both"/>
        <w:rPr>
          <w:color w:val="000000" w:themeColor="text1"/>
        </w:rPr>
      </w:pPr>
      <w:r w:rsidRPr="002978F2">
        <w:rPr>
          <w:rStyle w:val="Strong"/>
          <w:color w:val="000000" w:themeColor="text1"/>
        </w:rPr>
        <w:lastRenderedPageBreak/>
        <w:t>Socioeconomic status significantly influenced survival</w:t>
      </w:r>
      <w:r w:rsidRPr="002978F2">
        <w:rPr>
          <w:color w:val="000000" w:themeColor="text1"/>
        </w:rPr>
        <w:t xml:space="preserve"> </w:t>
      </w:r>
    </w:p>
    <w:p w14:paraId="5CEC312E" w14:textId="77777777" w:rsidR="00DE1243" w:rsidRPr="002978F2" w:rsidRDefault="00DE1243" w:rsidP="005C399D">
      <w:pPr>
        <w:pStyle w:val="whitespace-normal"/>
        <w:numPr>
          <w:ilvl w:val="1"/>
          <w:numId w:val="24"/>
        </w:numPr>
        <w:spacing w:line="360" w:lineRule="auto"/>
        <w:ind w:left="851"/>
        <w:jc w:val="both"/>
        <w:rPr>
          <w:color w:val="000000" w:themeColor="text1"/>
        </w:rPr>
      </w:pPr>
      <w:r w:rsidRPr="002978F2">
        <w:rPr>
          <w:color w:val="000000" w:themeColor="text1"/>
        </w:rPr>
        <w:t>1st class passengers were 2.6x more likely to survive than 3rd class</w:t>
      </w:r>
    </w:p>
    <w:p w14:paraId="6C278F38" w14:textId="77777777" w:rsidR="00DE1243" w:rsidRPr="002978F2" w:rsidRDefault="00DE1243" w:rsidP="005C399D">
      <w:pPr>
        <w:pStyle w:val="whitespace-normal"/>
        <w:numPr>
          <w:ilvl w:val="1"/>
          <w:numId w:val="24"/>
        </w:numPr>
        <w:spacing w:line="360" w:lineRule="auto"/>
        <w:ind w:left="851"/>
        <w:jc w:val="both"/>
        <w:rPr>
          <w:color w:val="000000" w:themeColor="text1"/>
        </w:rPr>
      </w:pPr>
      <w:r w:rsidRPr="002978F2">
        <w:rPr>
          <w:color w:val="000000" w:themeColor="text1"/>
        </w:rPr>
        <w:t>Passengers with cabins (proxy for wealth) had higher survival rates</w:t>
      </w:r>
    </w:p>
    <w:p w14:paraId="44AE4B8F" w14:textId="77777777" w:rsidR="00DE1243" w:rsidRPr="002978F2" w:rsidRDefault="00DE1243" w:rsidP="005C399D">
      <w:pPr>
        <w:pStyle w:val="whitespace-normal"/>
        <w:numPr>
          <w:ilvl w:val="0"/>
          <w:numId w:val="24"/>
        </w:numPr>
        <w:spacing w:line="360" w:lineRule="auto"/>
        <w:jc w:val="both"/>
        <w:rPr>
          <w:color w:val="000000" w:themeColor="text1"/>
        </w:rPr>
      </w:pPr>
      <w:r w:rsidRPr="002978F2">
        <w:rPr>
          <w:rStyle w:val="Strong"/>
          <w:color w:val="000000" w:themeColor="text1"/>
        </w:rPr>
        <w:t>Age showed non-linear relationship with survival</w:t>
      </w:r>
      <w:r w:rsidRPr="002978F2">
        <w:rPr>
          <w:color w:val="000000" w:themeColor="text1"/>
        </w:rPr>
        <w:t xml:space="preserve"> </w:t>
      </w:r>
    </w:p>
    <w:p w14:paraId="6D957C4C" w14:textId="77777777" w:rsidR="00DE1243" w:rsidRPr="002978F2" w:rsidRDefault="00DE1243" w:rsidP="005C399D">
      <w:pPr>
        <w:pStyle w:val="whitespace-normal"/>
        <w:numPr>
          <w:ilvl w:val="1"/>
          <w:numId w:val="24"/>
        </w:numPr>
        <w:spacing w:line="360" w:lineRule="auto"/>
        <w:ind w:left="851"/>
        <w:jc w:val="both"/>
        <w:rPr>
          <w:color w:val="000000" w:themeColor="text1"/>
        </w:rPr>
      </w:pPr>
      <w:r w:rsidRPr="002978F2">
        <w:rPr>
          <w:color w:val="000000" w:themeColor="text1"/>
        </w:rPr>
        <w:t>Children had priority in lifeboats</w:t>
      </w:r>
    </w:p>
    <w:p w14:paraId="1ACE572A" w14:textId="77777777" w:rsidR="00DE1243" w:rsidRPr="002978F2" w:rsidRDefault="00DE1243" w:rsidP="005C399D">
      <w:pPr>
        <w:pStyle w:val="whitespace-normal"/>
        <w:numPr>
          <w:ilvl w:val="1"/>
          <w:numId w:val="24"/>
        </w:numPr>
        <w:spacing w:line="360" w:lineRule="auto"/>
        <w:ind w:left="851"/>
        <w:jc w:val="both"/>
        <w:rPr>
          <w:color w:val="000000" w:themeColor="text1"/>
        </w:rPr>
      </w:pPr>
      <w:r w:rsidRPr="002978F2">
        <w:rPr>
          <w:color w:val="000000" w:themeColor="text1"/>
        </w:rPr>
        <w:t>Very elderly passengers had surprisingly decent survival rates</w:t>
      </w:r>
    </w:p>
    <w:p w14:paraId="78F29AC8" w14:textId="77777777" w:rsidR="00DE1243" w:rsidRPr="002978F2" w:rsidRDefault="00DE1243" w:rsidP="005C399D">
      <w:pPr>
        <w:pStyle w:val="whitespace-normal"/>
        <w:numPr>
          <w:ilvl w:val="0"/>
          <w:numId w:val="24"/>
        </w:numPr>
        <w:spacing w:line="360" w:lineRule="auto"/>
        <w:jc w:val="both"/>
        <w:rPr>
          <w:color w:val="000000" w:themeColor="text1"/>
        </w:rPr>
      </w:pPr>
      <w:r w:rsidRPr="002978F2">
        <w:rPr>
          <w:rStyle w:val="Strong"/>
          <w:color w:val="000000" w:themeColor="text1"/>
        </w:rPr>
        <w:t>Family dynamics played a complex role</w:t>
      </w:r>
      <w:r w:rsidRPr="002978F2">
        <w:rPr>
          <w:color w:val="000000" w:themeColor="text1"/>
        </w:rPr>
        <w:t xml:space="preserve"> </w:t>
      </w:r>
    </w:p>
    <w:p w14:paraId="0E28D129" w14:textId="77777777" w:rsidR="00DE1243" w:rsidRPr="002978F2" w:rsidRDefault="00DE1243" w:rsidP="005C399D">
      <w:pPr>
        <w:pStyle w:val="whitespace-normal"/>
        <w:numPr>
          <w:ilvl w:val="1"/>
          <w:numId w:val="24"/>
        </w:numPr>
        <w:spacing w:line="360" w:lineRule="auto"/>
        <w:ind w:left="851"/>
        <w:jc w:val="both"/>
        <w:rPr>
          <w:color w:val="000000" w:themeColor="text1"/>
        </w:rPr>
      </w:pPr>
      <w:r w:rsidRPr="002978F2">
        <w:rPr>
          <w:color w:val="000000" w:themeColor="text1"/>
        </w:rPr>
        <w:t>Traveling with 1-3 family members improved survival chances</w:t>
      </w:r>
    </w:p>
    <w:p w14:paraId="4EECD7F4" w14:textId="77777777" w:rsidR="00DE1243" w:rsidRPr="002978F2" w:rsidRDefault="00DE1243" w:rsidP="005C399D">
      <w:pPr>
        <w:pStyle w:val="whitespace-normal"/>
        <w:numPr>
          <w:ilvl w:val="1"/>
          <w:numId w:val="24"/>
        </w:numPr>
        <w:spacing w:line="360" w:lineRule="auto"/>
        <w:ind w:left="851"/>
        <w:jc w:val="both"/>
        <w:rPr>
          <w:color w:val="000000" w:themeColor="text1"/>
        </w:rPr>
      </w:pPr>
      <w:r w:rsidRPr="002978F2">
        <w:rPr>
          <w:color w:val="000000" w:themeColor="text1"/>
        </w:rPr>
        <w:t>Large families and solo travelers had lower survival rates</w:t>
      </w:r>
    </w:p>
    <w:p w14:paraId="6F257F1C" w14:textId="77777777" w:rsidR="00DE1243" w:rsidRPr="002978F2" w:rsidRDefault="00DE1243" w:rsidP="005C399D">
      <w:pPr>
        <w:pStyle w:val="whitespace-normal"/>
        <w:numPr>
          <w:ilvl w:val="0"/>
          <w:numId w:val="24"/>
        </w:numPr>
        <w:spacing w:line="360" w:lineRule="auto"/>
        <w:jc w:val="both"/>
        <w:rPr>
          <w:color w:val="000000" w:themeColor="text1"/>
        </w:rPr>
      </w:pPr>
      <w:r w:rsidRPr="002978F2">
        <w:rPr>
          <w:rStyle w:val="Strong"/>
          <w:color w:val="000000" w:themeColor="text1"/>
        </w:rPr>
        <w:t>Port of embarkation showed unexpected patterns</w:t>
      </w:r>
      <w:r w:rsidRPr="002978F2">
        <w:rPr>
          <w:color w:val="000000" w:themeColor="text1"/>
        </w:rPr>
        <w:t xml:space="preserve"> </w:t>
      </w:r>
    </w:p>
    <w:p w14:paraId="0C8A3C5A" w14:textId="77777777" w:rsidR="00DE1243" w:rsidRPr="002978F2" w:rsidRDefault="00DE1243" w:rsidP="005C399D">
      <w:pPr>
        <w:pStyle w:val="whitespace-normal"/>
        <w:numPr>
          <w:ilvl w:val="1"/>
          <w:numId w:val="24"/>
        </w:numPr>
        <w:spacing w:line="360" w:lineRule="auto"/>
        <w:ind w:left="851"/>
        <w:jc w:val="both"/>
        <w:rPr>
          <w:color w:val="000000" w:themeColor="text1"/>
        </w:rPr>
      </w:pPr>
      <w:r w:rsidRPr="002978F2">
        <w:rPr>
          <w:color w:val="000000" w:themeColor="text1"/>
        </w:rPr>
        <w:t>Cherbourg passengers had slightly higher survival rates</w:t>
      </w:r>
    </w:p>
    <w:p w14:paraId="2E3A00D1" w14:textId="77777777" w:rsidR="00DE1243" w:rsidRPr="002978F2" w:rsidRDefault="00DE1243" w:rsidP="005C399D">
      <w:pPr>
        <w:pStyle w:val="whitespace-normal"/>
        <w:numPr>
          <w:ilvl w:val="1"/>
          <w:numId w:val="24"/>
        </w:numPr>
        <w:spacing w:line="360" w:lineRule="auto"/>
        <w:ind w:left="851"/>
        <w:jc w:val="both"/>
        <w:rPr>
          <w:color w:val="000000" w:themeColor="text1"/>
        </w:rPr>
      </w:pPr>
      <w:r w:rsidRPr="002978F2">
        <w:rPr>
          <w:color w:val="000000" w:themeColor="text1"/>
        </w:rPr>
        <w:t>May indicate differences in passenger demographics by port</w:t>
      </w:r>
    </w:p>
    <w:p w14:paraId="023E2DA4" w14:textId="77777777" w:rsidR="00DE1243" w:rsidRPr="002978F2" w:rsidRDefault="00DE1243" w:rsidP="005C399D">
      <w:pPr>
        <w:pStyle w:val="Heading3"/>
        <w:spacing w:line="360" w:lineRule="auto"/>
        <w:jc w:val="both"/>
        <w:rPr>
          <w:rFonts w:ascii="Times New Roman" w:hAnsi="Times New Roman" w:cs="Times New Roman"/>
          <w:color w:val="000000" w:themeColor="text1"/>
        </w:rPr>
      </w:pPr>
      <w:bookmarkStart w:id="12" w:name="_Toc200068696"/>
      <w:r w:rsidRPr="002978F2">
        <w:rPr>
          <w:rFonts w:ascii="Times New Roman" w:hAnsi="Times New Roman" w:cs="Times New Roman"/>
          <w:color w:val="000000" w:themeColor="text1"/>
        </w:rPr>
        <w:t>Data Quality Summary:</w:t>
      </w:r>
      <w:bookmarkEnd w:id="12"/>
    </w:p>
    <w:p w14:paraId="2669ACA5" w14:textId="77777777" w:rsidR="00DE1243" w:rsidRPr="002978F2" w:rsidRDefault="00DE1243" w:rsidP="005C399D">
      <w:pPr>
        <w:pStyle w:val="whitespace-normal"/>
        <w:numPr>
          <w:ilvl w:val="0"/>
          <w:numId w:val="26"/>
        </w:numPr>
        <w:spacing w:line="360" w:lineRule="auto"/>
        <w:ind w:left="709"/>
        <w:jc w:val="both"/>
        <w:rPr>
          <w:color w:val="000000" w:themeColor="text1"/>
        </w:rPr>
      </w:pPr>
      <w:r w:rsidRPr="002978F2">
        <w:rPr>
          <w:color w:val="000000" w:themeColor="text1"/>
        </w:rPr>
        <w:t>Successfully handled all missing values using appropriate strategies</w:t>
      </w:r>
    </w:p>
    <w:p w14:paraId="3F10F509" w14:textId="77777777" w:rsidR="00DE1243" w:rsidRPr="002978F2" w:rsidRDefault="00DE1243" w:rsidP="005C399D">
      <w:pPr>
        <w:pStyle w:val="whitespace-normal"/>
        <w:numPr>
          <w:ilvl w:val="0"/>
          <w:numId w:val="26"/>
        </w:numPr>
        <w:spacing w:line="360" w:lineRule="auto"/>
        <w:ind w:left="709"/>
        <w:jc w:val="both"/>
        <w:rPr>
          <w:color w:val="000000" w:themeColor="text1"/>
        </w:rPr>
      </w:pPr>
      <w:r w:rsidRPr="002978F2">
        <w:rPr>
          <w:color w:val="000000" w:themeColor="text1"/>
        </w:rPr>
        <w:t>Identified and addressed outliers while preserving meaningful variation</w:t>
      </w:r>
    </w:p>
    <w:p w14:paraId="08952281" w14:textId="77777777" w:rsidR="00DE1243" w:rsidRPr="002978F2" w:rsidRDefault="00DE1243" w:rsidP="005C399D">
      <w:pPr>
        <w:pStyle w:val="whitespace-normal"/>
        <w:numPr>
          <w:ilvl w:val="0"/>
          <w:numId w:val="26"/>
        </w:numPr>
        <w:spacing w:line="360" w:lineRule="auto"/>
        <w:ind w:left="709"/>
        <w:jc w:val="both"/>
        <w:rPr>
          <w:color w:val="000000" w:themeColor="text1"/>
        </w:rPr>
      </w:pPr>
      <w:r w:rsidRPr="002978F2">
        <w:rPr>
          <w:color w:val="000000" w:themeColor="text1"/>
        </w:rPr>
        <w:t>Created new features to capture important relationships</w:t>
      </w:r>
    </w:p>
    <w:p w14:paraId="128593E2" w14:textId="06F88556" w:rsidR="006871E8" w:rsidRPr="002978F2" w:rsidRDefault="00DE1243" w:rsidP="005C399D">
      <w:pPr>
        <w:pStyle w:val="whitespace-normal"/>
        <w:numPr>
          <w:ilvl w:val="0"/>
          <w:numId w:val="26"/>
        </w:numPr>
        <w:spacing w:line="360" w:lineRule="auto"/>
        <w:ind w:left="709"/>
        <w:jc w:val="both"/>
        <w:rPr>
          <w:color w:val="000000" w:themeColor="text1"/>
        </w:rPr>
      </w:pPr>
      <w:r w:rsidRPr="002978F2">
        <w:rPr>
          <w:color w:val="000000" w:themeColor="text1"/>
        </w:rPr>
        <w:t>Dataset is ready for predictive modeling</w:t>
      </w:r>
    </w:p>
    <w:p w14:paraId="2C1C8A38" w14:textId="62DAB7DE" w:rsidR="00F14ACD" w:rsidRPr="002978F2" w:rsidRDefault="00871BC3" w:rsidP="00504848">
      <w:pPr>
        <w:pStyle w:val="Heading1"/>
        <w:spacing w:line="360" w:lineRule="auto"/>
        <w:jc w:val="both"/>
        <w:rPr>
          <w:rFonts w:ascii="Times New Roman" w:hAnsi="Times New Roman" w:cs="Times New Roman"/>
          <w:b/>
          <w:bCs/>
          <w:color w:val="000000" w:themeColor="text1"/>
        </w:rPr>
      </w:pPr>
      <w:bookmarkStart w:id="13" w:name="_Toc200068697"/>
      <w:r w:rsidRPr="002978F2">
        <w:rPr>
          <w:rFonts w:ascii="Times New Roman" w:hAnsi="Times New Roman" w:cs="Times New Roman"/>
          <w:b/>
          <w:bCs/>
          <w:color w:val="000000" w:themeColor="text1"/>
          <w:lang w:val="en-GB"/>
        </w:rPr>
        <w:t>4.0</w:t>
      </w:r>
      <w:r w:rsidR="00FA4CBF" w:rsidRPr="002978F2">
        <w:rPr>
          <w:rFonts w:ascii="Times New Roman" w:hAnsi="Times New Roman" w:cs="Times New Roman"/>
          <w:b/>
          <w:bCs/>
          <w:color w:val="000000" w:themeColor="text1"/>
          <w:lang w:val="en-GB"/>
        </w:rPr>
        <w:t xml:space="preserve"> </w:t>
      </w:r>
      <w:r w:rsidR="00F14ACD" w:rsidRPr="002978F2">
        <w:rPr>
          <w:rFonts w:ascii="Times New Roman" w:hAnsi="Times New Roman" w:cs="Times New Roman"/>
          <w:b/>
          <w:bCs/>
          <w:color w:val="000000" w:themeColor="text1"/>
        </w:rPr>
        <w:t>Kaggle Notebook</w:t>
      </w:r>
      <w:r w:rsidR="00F76C16" w:rsidRPr="002978F2">
        <w:rPr>
          <w:rFonts w:ascii="Times New Roman" w:hAnsi="Times New Roman" w:cs="Times New Roman"/>
          <w:b/>
          <w:bCs/>
          <w:color w:val="000000" w:themeColor="text1"/>
        </w:rPr>
        <w:t xml:space="preserve"> Publication</w:t>
      </w:r>
      <w:bookmarkEnd w:id="13"/>
    </w:p>
    <w:p w14:paraId="756F85B3" w14:textId="77777777" w:rsidR="001065B8" w:rsidRPr="002978F2" w:rsidRDefault="000461E2" w:rsidP="005C399D">
      <w:pPr>
        <w:spacing w:line="360" w:lineRule="auto"/>
        <w:jc w:val="both"/>
        <w:rPr>
          <w:color w:val="000000" w:themeColor="text1"/>
          <w:sz w:val="10"/>
          <w:szCs w:val="10"/>
          <w:lang w:val="en-GB"/>
        </w:rPr>
      </w:pPr>
      <w:r w:rsidRPr="002978F2">
        <w:rPr>
          <w:noProof/>
          <w:color w:val="000000" w:themeColor="text1"/>
          <w:lang w:val="en-GB"/>
          <w14:ligatures w14:val="standardContextual"/>
        </w:rPr>
        <w:drawing>
          <wp:inline distT="0" distB="0" distL="0" distR="0" wp14:anchorId="34335BD1" wp14:editId="68C64B28">
            <wp:extent cx="5309724" cy="2995295"/>
            <wp:effectExtent l="152400" t="152400" r="354965" b="357505"/>
            <wp:docPr id="160396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6012" name="Picture 16039601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86380" cy="3038538"/>
                    </a:xfrm>
                    <a:prstGeom prst="rect">
                      <a:avLst/>
                    </a:prstGeom>
                    <a:ln>
                      <a:noFill/>
                    </a:ln>
                    <a:effectLst>
                      <a:outerShdw blurRad="292100" dist="139700" dir="2700000" algn="tl" rotWithShape="0">
                        <a:srgbClr val="333333">
                          <a:alpha val="65000"/>
                        </a:srgbClr>
                      </a:outerShdw>
                    </a:effectLst>
                  </pic:spPr>
                </pic:pic>
              </a:graphicData>
            </a:graphic>
          </wp:inline>
        </w:drawing>
      </w:r>
    </w:p>
    <w:p w14:paraId="10786ECF" w14:textId="2E85B8F1" w:rsidR="001065B8" w:rsidRPr="002978F2" w:rsidRDefault="0034582E" w:rsidP="005E7DF3">
      <w:pPr>
        <w:spacing w:line="360" w:lineRule="auto"/>
        <w:jc w:val="both"/>
        <w:rPr>
          <w:rStyle w:val="Heading2Char"/>
          <w:rFonts w:ascii="Times New Roman" w:eastAsia="Times New Roman" w:hAnsi="Times New Roman" w:cs="Times New Roman"/>
          <w:color w:val="000000" w:themeColor="text1"/>
          <w:sz w:val="10"/>
          <w:szCs w:val="10"/>
          <w:lang w:val="en-GB"/>
        </w:rPr>
      </w:pPr>
      <w:r w:rsidRPr="002978F2">
        <w:rPr>
          <w:noProof/>
          <w:color w:val="000000" w:themeColor="text1"/>
          <w:lang w:val="en-GB"/>
          <w14:ligatures w14:val="standardContextual"/>
        </w:rPr>
        <w:lastRenderedPageBreak/>
        <w:drawing>
          <wp:inline distT="0" distB="0" distL="0" distR="0" wp14:anchorId="44E7871A" wp14:editId="6EF2CF86">
            <wp:extent cx="5731510" cy="3123565"/>
            <wp:effectExtent l="152400" t="152400" r="351790" b="356235"/>
            <wp:docPr id="208704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44009" name="Picture 208704400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123565"/>
                    </a:xfrm>
                    <a:prstGeom prst="rect">
                      <a:avLst/>
                    </a:prstGeom>
                    <a:ln>
                      <a:noFill/>
                    </a:ln>
                    <a:effectLst>
                      <a:outerShdw blurRad="292100" dist="139700" dir="2700000" algn="tl" rotWithShape="0">
                        <a:srgbClr val="333333">
                          <a:alpha val="65000"/>
                        </a:srgbClr>
                      </a:outerShdw>
                    </a:effectLst>
                  </pic:spPr>
                </pic:pic>
              </a:graphicData>
            </a:graphic>
          </wp:inline>
        </w:drawing>
      </w:r>
    </w:p>
    <w:p w14:paraId="254D2953" w14:textId="7AB64AF1" w:rsidR="00CC56FB" w:rsidRDefault="00B1200E" w:rsidP="001C0D99">
      <w:pPr>
        <w:spacing w:line="360" w:lineRule="auto"/>
        <w:rPr>
          <w:color w:val="000000" w:themeColor="text1"/>
        </w:rPr>
      </w:pPr>
      <w:bookmarkStart w:id="14" w:name="_Toc200068698"/>
      <w:r w:rsidRPr="002978F2">
        <w:rPr>
          <w:rStyle w:val="Heading2Char"/>
          <w:rFonts w:ascii="Times New Roman" w:hAnsi="Times New Roman" w:cs="Times New Roman"/>
          <w:b/>
          <w:bCs/>
          <w:color w:val="000000" w:themeColor="text1"/>
        </w:rPr>
        <w:t xml:space="preserve">4.1 </w:t>
      </w:r>
      <w:r w:rsidR="00CA7237" w:rsidRPr="002978F2">
        <w:rPr>
          <w:rStyle w:val="Heading2Char"/>
          <w:rFonts w:ascii="Times New Roman" w:hAnsi="Times New Roman" w:cs="Times New Roman"/>
          <w:b/>
          <w:bCs/>
          <w:color w:val="000000" w:themeColor="text1"/>
        </w:rPr>
        <w:t xml:space="preserve">Public </w:t>
      </w:r>
      <w:r w:rsidR="00AB3554" w:rsidRPr="002978F2">
        <w:rPr>
          <w:rStyle w:val="Heading2Char"/>
          <w:rFonts w:ascii="Times New Roman" w:hAnsi="Times New Roman" w:cs="Times New Roman"/>
          <w:b/>
          <w:bCs/>
          <w:color w:val="000000" w:themeColor="text1"/>
        </w:rPr>
        <w:t xml:space="preserve">Link to </w:t>
      </w:r>
      <w:r w:rsidR="00002ECF" w:rsidRPr="002978F2">
        <w:rPr>
          <w:rStyle w:val="Heading2Char"/>
          <w:rFonts w:ascii="Times New Roman" w:hAnsi="Times New Roman" w:cs="Times New Roman"/>
          <w:b/>
          <w:bCs/>
          <w:color w:val="000000" w:themeColor="text1"/>
        </w:rPr>
        <w:t>Kaggle</w:t>
      </w:r>
      <w:r w:rsidR="00AB3554" w:rsidRPr="002978F2">
        <w:rPr>
          <w:rStyle w:val="Heading2Char"/>
          <w:rFonts w:ascii="Times New Roman" w:hAnsi="Times New Roman" w:cs="Times New Roman"/>
          <w:b/>
          <w:bCs/>
          <w:color w:val="000000" w:themeColor="text1"/>
        </w:rPr>
        <w:t xml:space="preserve"> Notebook</w:t>
      </w:r>
      <w:bookmarkEnd w:id="14"/>
      <w:r w:rsidR="00CA7237" w:rsidRPr="002978F2">
        <w:rPr>
          <w:rFonts w:eastAsiaTheme="majorEastAsia"/>
          <w:b/>
          <w:bCs/>
          <w:color w:val="000000" w:themeColor="text1"/>
          <w:sz w:val="26"/>
          <w:szCs w:val="26"/>
        </w:rPr>
        <w:t>:</w:t>
      </w:r>
      <w:r w:rsidR="00CA7237" w:rsidRPr="002978F2">
        <w:rPr>
          <w:b/>
          <w:bCs/>
          <w:color w:val="000000" w:themeColor="text1"/>
          <w:lang w:val="en-GB"/>
        </w:rPr>
        <w:t xml:space="preserve"> </w:t>
      </w:r>
      <w:bookmarkStart w:id="15" w:name="_Toc200068699"/>
      <w:r w:rsidR="00CC56FB">
        <w:rPr>
          <w:color w:val="000000" w:themeColor="text1"/>
        </w:rPr>
        <w:fldChar w:fldCharType="begin"/>
      </w:r>
      <w:r w:rsidR="00CC56FB">
        <w:rPr>
          <w:color w:val="000000" w:themeColor="text1"/>
        </w:rPr>
        <w:instrText>HYPERLINK "</w:instrText>
      </w:r>
      <w:r w:rsidR="00CC56FB" w:rsidRPr="00CC56FB">
        <w:rPr>
          <w:color w:val="000000" w:themeColor="text1"/>
        </w:rPr>
        <w:instrText>https://www.kaggle.com/code/amidudabor/titanic-dataset-eda5</w:instrText>
      </w:r>
      <w:r w:rsidR="00CC56FB">
        <w:rPr>
          <w:color w:val="000000" w:themeColor="text1"/>
        </w:rPr>
        <w:instrText>"</w:instrText>
      </w:r>
      <w:r w:rsidR="00CC56FB">
        <w:rPr>
          <w:color w:val="000000" w:themeColor="text1"/>
        </w:rPr>
        <w:fldChar w:fldCharType="separate"/>
      </w:r>
      <w:r w:rsidR="00CC56FB" w:rsidRPr="00D523FE">
        <w:rPr>
          <w:rStyle w:val="Hyperlink"/>
        </w:rPr>
        <w:t>https://www.kaggle.com/code/amidudabor/titanic-dataset-eda5</w:t>
      </w:r>
      <w:r w:rsidR="00CC56FB">
        <w:rPr>
          <w:color w:val="000000" w:themeColor="text1"/>
        </w:rPr>
        <w:fldChar w:fldCharType="end"/>
      </w:r>
    </w:p>
    <w:p w14:paraId="6FF83003" w14:textId="646C50E8" w:rsidR="00AB3554" w:rsidRPr="002978F2" w:rsidRDefault="005778E0" w:rsidP="005C399D">
      <w:pPr>
        <w:pStyle w:val="Heading1"/>
        <w:spacing w:line="360" w:lineRule="auto"/>
        <w:jc w:val="both"/>
        <w:rPr>
          <w:rFonts w:ascii="Times New Roman" w:hAnsi="Times New Roman" w:cs="Times New Roman"/>
          <w:b/>
          <w:bCs/>
          <w:color w:val="000000" w:themeColor="text1"/>
        </w:rPr>
      </w:pPr>
      <w:r w:rsidRPr="002978F2">
        <w:rPr>
          <w:rFonts w:ascii="Times New Roman" w:hAnsi="Times New Roman" w:cs="Times New Roman"/>
          <w:b/>
          <w:bCs/>
          <w:color w:val="000000" w:themeColor="text1"/>
          <w:lang w:val="en-GB"/>
        </w:rPr>
        <w:t xml:space="preserve">5.0 </w:t>
      </w:r>
      <w:r w:rsidR="00AB3554" w:rsidRPr="002978F2">
        <w:rPr>
          <w:rFonts w:ascii="Times New Roman" w:hAnsi="Times New Roman" w:cs="Times New Roman"/>
          <w:b/>
          <w:bCs/>
          <w:color w:val="000000" w:themeColor="text1"/>
        </w:rPr>
        <w:t>Conclusion</w:t>
      </w:r>
      <w:bookmarkEnd w:id="15"/>
    </w:p>
    <w:p w14:paraId="46186E02" w14:textId="77777777" w:rsidR="00287F92" w:rsidRPr="002978F2" w:rsidRDefault="00287F92" w:rsidP="005C399D">
      <w:pPr>
        <w:pStyle w:val="whitespace-normal"/>
        <w:spacing w:line="360" w:lineRule="auto"/>
        <w:jc w:val="both"/>
        <w:rPr>
          <w:color w:val="000000" w:themeColor="text1"/>
        </w:rPr>
      </w:pPr>
      <w:r w:rsidRPr="002978F2">
        <w:rPr>
          <w:color w:val="000000" w:themeColor="text1"/>
        </w:rPr>
        <w:t>This comprehensive exploratory data analysis of the Titanic dataset has revealed crucial insights into the factors that influenced passenger survival during the tragic sinking on April 15, 1912. The analysis clearly demonstrates that survival was not random but heavily influenced by social factors of the era.</w:t>
      </w:r>
    </w:p>
    <w:p w14:paraId="32411DB1" w14:textId="77777777" w:rsidR="00287F92" w:rsidRPr="002978F2" w:rsidRDefault="00287F92" w:rsidP="005C399D">
      <w:pPr>
        <w:pStyle w:val="whitespace-normal"/>
        <w:spacing w:line="360" w:lineRule="auto"/>
        <w:jc w:val="both"/>
        <w:rPr>
          <w:color w:val="000000" w:themeColor="text1"/>
        </w:rPr>
      </w:pPr>
      <w:r w:rsidRPr="002978F2">
        <w:rPr>
          <w:color w:val="000000" w:themeColor="text1"/>
        </w:rPr>
        <w:t>The implementation of object-oriented programming principles resulted in clean, maintainable, and reusable code that can be easily extended for future analyses. The structured approach to handling missing values, outliers, and feature engineering has prepared the dataset for machine learning applications.</w:t>
      </w:r>
    </w:p>
    <w:p w14:paraId="071CD669" w14:textId="77777777" w:rsidR="00287F92" w:rsidRPr="002978F2" w:rsidRDefault="00287F92" w:rsidP="005C399D">
      <w:pPr>
        <w:pStyle w:val="whitespace-normal"/>
        <w:spacing w:line="360" w:lineRule="auto"/>
        <w:jc w:val="both"/>
        <w:rPr>
          <w:color w:val="000000" w:themeColor="text1"/>
        </w:rPr>
      </w:pPr>
      <w:r w:rsidRPr="002978F2">
        <w:rPr>
          <w:color w:val="000000" w:themeColor="text1"/>
        </w:rPr>
        <w:t>Key accomplishments:</w:t>
      </w:r>
    </w:p>
    <w:p w14:paraId="785A3C14" w14:textId="77777777" w:rsidR="00287F92" w:rsidRPr="002978F2" w:rsidRDefault="00287F92" w:rsidP="005C399D">
      <w:pPr>
        <w:pStyle w:val="whitespace-normal"/>
        <w:numPr>
          <w:ilvl w:val="0"/>
          <w:numId w:val="27"/>
        </w:numPr>
        <w:spacing w:line="360" w:lineRule="auto"/>
        <w:jc w:val="both"/>
        <w:rPr>
          <w:color w:val="000000" w:themeColor="text1"/>
        </w:rPr>
      </w:pPr>
      <w:r w:rsidRPr="002978F2">
        <w:rPr>
          <w:color w:val="000000" w:themeColor="text1"/>
        </w:rPr>
        <w:t>Implemented comprehensive EDA using OOP principles in Python</w:t>
      </w:r>
    </w:p>
    <w:p w14:paraId="38BFC579" w14:textId="77777777" w:rsidR="00287F92" w:rsidRPr="002978F2" w:rsidRDefault="00287F92" w:rsidP="005C399D">
      <w:pPr>
        <w:pStyle w:val="whitespace-normal"/>
        <w:numPr>
          <w:ilvl w:val="0"/>
          <w:numId w:val="27"/>
        </w:numPr>
        <w:spacing w:line="360" w:lineRule="auto"/>
        <w:jc w:val="both"/>
        <w:rPr>
          <w:color w:val="000000" w:themeColor="text1"/>
        </w:rPr>
      </w:pPr>
      <w:r w:rsidRPr="002978F2">
        <w:rPr>
          <w:color w:val="000000" w:themeColor="text1"/>
        </w:rPr>
        <w:t>Handled missing values with justified imputation strategies</w:t>
      </w:r>
    </w:p>
    <w:p w14:paraId="300796B0" w14:textId="77777777" w:rsidR="00287F92" w:rsidRPr="002978F2" w:rsidRDefault="00287F92" w:rsidP="005C399D">
      <w:pPr>
        <w:pStyle w:val="whitespace-normal"/>
        <w:numPr>
          <w:ilvl w:val="0"/>
          <w:numId w:val="27"/>
        </w:numPr>
        <w:spacing w:line="360" w:lineRule="auto"/>
        <w:jc w:val="both"/>
        <w:rPr>
          <w:color w:val="000000" w:themeColor="text1"/>
        </w:rPr>
      </w:pPr>
      <w:r w:rsidRPr="002978F2">
        <w:rPr>
          <w:color w:val="000000" w:themeColor="text1"/>
        </w:rPr>
        <w:t>Detected and appropriately managed outliers</w:t>
      </w:r>
    </w:p>
    <w:p w14:paraId="2E2CAEB6" w14:textId="77777777" w:rsidR="00287F92" w:rsidRPr="002978F2" w:rsidRDefault="00287F92" w:rsidP="005C399D">
      <w:pPr>
        <w:pStyle w:val="whitespace-normal"/>
        <w:numPr>
          <w:ilvl w:val="0"/>
          <w:numId w:val="27"/>
        </w:numPr>
        <w:spacing w:line="360" w:lineRule="auto"/>
        <w:jc w:val="both"/>
        <w:rPr>
          <w:color w:val="000000" w:themeColor="text1"/>
        </w:rPr>
      </w:pPr>
      <w:r w:rsidRPr="002978F2">
        <w:rPr>
          <w:color w:val="000000" w:themeColor="text1"/>
        </w:rPr>
        <w:t>Created meaningful visualizations for all analysis types</w:t>
      </w:r>
    </w:p>
    <w:p w14:paraId="03374E9E" w14:textId="77777777" w:rsidR="00287F92" w:rsidRPr="002978F2" w:rsidRDefault="00287F92" w:rsidP="005C399D">
      <w:pPr>
        <w:pStyle w:val="whitespace-normal"/>
        <w:numPr>
          <w:ilvl w:val="0"/>
          <w:numId w:val="27"/>
        </w:numPr>
        <w:spacing w:line="360" w:lineRule="auto"/>
        <w:jc w:val="both"/>
        <w:rPr>
          <w:color w:val="000000" w:themeColor="text1"/>
        </w:rPr>
      </w:pPr>
      <w:r w:rsidRPr="002978F2">
        <w:rPr>
          <w:color w:val="000000" w:themeColor="text1"/>
        </w:rPr>
        <w:lastRenderedPageBreak/>
        <w:t>Discovered actionable insights for predictive modeling</w:t>
      </w:r>
    </w:p>
    <w:p w14:paraId="427CE475" w14:textId="1DA621A8" w:rsidR="007951B3" w:rsidRPr="002978F2" w:rsidRDefault="00287F92" w:rsidP="007951B3">
      <w:pPr>
        <w:pStyle w:val="whitespace-normal"/>
        <w:spacing w:line="360" w:lineRule="auto"/>
        <w:jc w:val="both"/>
        <w:rPr>
          <w:color w:val="000000" w:themeColor="text1"/>
        </w:rPr>
      </w:pPr>
      <w:r w:rsidRPr="002978F2">
        <w:rPr>
          <w:color w:val="000000" w:themeColor="text1"/>
        </w:rPr>
        <w:t>The analysis confirms historical accounts of the disaster, particularly the "women and children first" protocol and the stark differences in survival rates across social classes. These findings provide a data-driven perspective on one of history's most studied maritime disasters.</w:t>
      </w:r>
    </w:p>
    <w:p w14:paraId="3321B485" w14:textId="779282FA" w:rsidR="00287F92" w:rsidRPr="002978F2" w:rsidRDefault="000B115A" w:rsidP="005C399D">
      <w:pPr>
        <w:pStyle w:val="Heading1"/>
        <w:spacing w:line="360" w:lineRule="auto"/>
        <w:jc w:val="both"/>
        <w:rPr>
          <w:rFonts w:ascii="Times New Roman" w:hAnsi="Times New Roman" w:cs="Times New Roman"/>
          <w:b/>
          <w:bCs/>
          <w:color w:val="000000" w:themeColor="text1"/>
        </w:rPr>
      </w:pPr>
      <w:bookmarkStart w:id="16" w:name="_Toc200068700"/>
      <w:r w:rsidRPr="002978F2">
        <w:rPr>
          <w:rFonts w:ascii="Times New Roman" w:hAnsi="Times New Roman" w:cs="Times New Roman"/>
          <w:b/>
          <w:bCs/>
          <w:color w:val="000000" w:themeColor="text1"/>
          <w:lang w:val="en-GB"/>
        </w:rPr>
        <w:t xml:space="preserve">6.0 </w:t>
      </w:r>
      <w:r w:rsidR="00287F92" w:rsidRPr="002978F2">
        <w:rPr>
          <w:rFonts w:ascii="Times New Roman" w:hAnsi="Times New Roman" w:cs="Times New Roman"/>
          <w:b/>
          <w:bCs/>
          <w:color w:val="000000" w:themeColor="text1"/>
        </w:rPr>
        <w:t>References</w:t>
      </w:r>
      <w:bookmarkEnd w:id="16"/>
    </w:p>
    <w:p w14:paraId="2F1714DB" w14:textId="77777777" w:rsidR="00287F92" w:rsidRPr="002978F2" w:rsidRDefault="00287F92" w:rsidP="005C399D">
      <w:pPr>
        <w:pStyle w:val="whitespace-normal"/>
        <w:numPr>
          <w:ilvl w:val="0"/>
          <w:numId w:val="29"/>
        </w:numPr>
        <w:spacing w:line="360" w:lineRule="auto"/>
        <w:jc w:val="both"/>
        <w:rPr>
          <w:color w:val="000000" w:themeColor="text1"/>
        </w:rPr>
      </w:pPr>
      <w:r w:rsidRPr="002978F2">
        <w:rPr>
          <w:color w:val="000000" w:themeColor="text1"/>
        </w:rPr>
        <w:t xml:space="preserve">Kaggle Titanic Dataset: </w:t>
      </w:r>
      <w:hyperlink r:id="rId43" w:history="1">
        <w:r w:rsidRPr="002978F2">
          <w:rPr>
            <w:rStyle w:val="Hyperlink"/>
            <w:rFonts w:eastAsiaTheme="majorEastAsia"/>
            <w:color w:val="000000" w:themeColor="text1"/>
          </w:rPr>
          <w:t>https://www.kaggle.com/c/titanic</w:t>
        </w:r>
      </w:hyperlink>
    </w:p>
    <w:p w14:paraId="2387D46D" w14:textId="77777777" w:rsidR="00287F92" w:rsidRPr="002978F2" w:rsidRDefault="00287F92" w:rsidP="005C399D">
      <w:pPr>
        <w:pStyle w:val="whitespace-normal"/>
        <w:numPr>
          <w:ilvl w:val="0"/>
          <w:numId w:val="29"/>
        </w:numPr>
        <w:spacing w:line="360" w:lineRule="auto"/>
        <w:jc w:val="both"/>
        <w:rPr>
          <w:color w:val="000000" w:themeColor="text1"/>
        </w:rPr>
      </w:pPr>
      <w:r w:rsidRPr="002978F2">
        <w:rPr>
          <w:color w:val="000000" w:themeColor="text1"/>
        </w:rPr>
        <w:t xml:space="preserve">Encyclopedia Titanica: </w:t>
      </w:r>
      <w:hyperlink r:id="rId44" w:history="1">
        <w:r w:rsidRPr="002978F2">
          <w:rPr>
            <w:rStyle w:val="Hyperlink"/>
            <w:rFonts w:eastAsiaTheme="majorEastAsia"/>
            <w:color w:val="000000" w:themeColor="text1"/>
          </w:rPr>
          <w:t>https://www.encyclopedia-titanica.org/</w:t>
        </w:r>
      </w:hyperlink>
    </w:p>
    <w:p w14:paraId="2CED1C49" w14:textId="77777777" w:rsidR="00287F92" w:rsidRPr="002978F2" w:rsidRDefault="00287F92" w:rsidP="005C399D">
      <w:pPr>
        <w:pStyle w:val="whitespace-normal"/>
        <w:numPr>
          <w:ilvl w:val="0"/>
          <w:numId w:val="29"/>
        </w:numPr>
        <w:spacing w:line="360" w:lineRule="auto"/>
        <w:jc w:val="both"/>
        <w:rPr>
          <w:color w:val="000000" w:themeColor="text1"/>
        </w:rPr>
      </w:pPr>
      <w:r w:rsidRPr="002978F2">
        <w:rPr>
          <w:color w:val="000000" w:themeColor="text1"/>
        </w:rPr>
        <w:t>McKinney, W. (2017). Python for Data Analysis. O'Reilly Media.</w:t>
      </w:r>
    </w:p>
    <w:p w14:paraId="1F62E953" w14:textId="77777777" w:rsidR="00287F92" w:rsidRPr="002978F2" w:rsidRDefault="00287F92" w:rsidP="005C399D">
      <w:pPr>
        <w:pStyle w:val="whitespace-normal"/>
        <w:numPr>
          <w:ilvl w:val="0"/>
          <w:numId w:val="29"/>
        </w:numPr>
        <w:spacing w:line="360" w:lineRule="auto"/>
        <w:jc w:val="both"/>
        <w:rPr>
          <w:color w:val="000000" w:themeColor="text1"/>
        </w:rPr>
      </w:pPr>
      <w:r w:rsidRPr="002978F2">
        <w:rPr>
          <w:color w:val="000000" w:themeColor="text1"/>
        </w:rPr>
        <w:t>VanderPlas, J. (2016). Python Data Science Handbook. O'Reilly Media.</w:t>
      </w:r>
    </w:p>
    <w:p w14:paraId="309DCF99" w14:textId="77777777" w:rsidR="00287F92" w:rsidRPr="002978F2" w:rsidRDefault="00287F92" w:rsidP="005C399D">
      <w:pPr>
        <w:pStyle w:val="whitespace-normal"/>
        <w:numPr>
          <w:ilvl w:val="0"/>
          <w:numId w:val="29"/>
        </w:numPr>
        <w:spacing w:line="360" w:lineRule="auto"/>
        <w:jc w:val="both"/>
        <w:rPr>
          <w:color w:val="000000" w:themeColor="text1"/>
        </w:rPr>
      </w:pPr>
      <w:r w:rsidRPr="002978F2">
        <w:rPr>
          <w:color w:val="000000" w:themeColor="text1"/>
        </w:rPr>
        <w:t xml:space="preserve">Seaborn Documentation: </w:t>
      </w:r>
      <w:hyperlink r:id="rId45" w:history="1">
        <w:r w:rsidRPr="002978F2">
          <w:rPr>
            <w:rStyle w:val="Hyperlink"/>
            <w:rFonts w:eastAsiaTheme="majorEastAsia"/>
            <w:color w:val="000000" w:themeColor="text1"/>
          </w:rPr>
          <w:t>https://seaborn.pydata.org/</w:t>
        </w:r>
      </w:hyperlink>
    </w:p>
    <w:p w14:paraId="7C0CBA14" w14:textId="55F94D0E" w:rsidR="006A4066" w:rsidRPr="002978F2" w:rsidRDefault="00287F92" w:rsidP="006A4066">
      <w:pPr>
        <w:pStyle w:val="whitespace-normal"/>
        <w:numPr>
          <w:ilvl w:val="0"/>
          <w:numId w:val="29"/>
        </w:numPr>
        <w:spacing w:line="360" w:lineRule="auto"/>
        <w:jc w:val="both"/>
        <w:rPr>
          <w:color w:val="000000" w:themeColor="text1"/>
        </w:rPr>
      </w:pPr>
      <w:r w:rsidRPr="002978F2">
        <w:rPr>
          <w:color w:val="000000" w:themeColor="text1"/>
        </w:rPr>
        <w:t xml:space="preserve">Pandas Documentation: </w:t>
      </w:r>
      <w:hyperlink r:id="rId46" w:history="1">
        <w:r w:rsidRPr="002978F2">
          <w:rPr>
            <w:rStyle w:val="Hyperlink"/>
            <w:rFonts w:eastAsiaTheme="majorEastAsia"/>
            <w:color w:val="000000" w:themeColor="text1"/>
          </w:rPr>
          <w:t>https://pandas.pydata.org/</w:t>
        </w:r>
      </w:hyperlink>
    </w:p>
    <w:p w14:paraId="35CA5CF8" w14:textId="28A73B94" w:rsidR="00AB3554" w:rsidRPr="002978F2" w:rsidRDefault="003917C9" w:rsidP="005C399D">
      <w:pPr>
        <w:pStyle w:val="Heading1"/>
        <w:spacing w:line="360" w:lineRule="auto"/>
        <w:jc w:val="both"/>
        <w:rPr>
          <w:rFonts w:ascii="Times New Roman" w:hAnsi="Times New Roman" w:cs="Times New Roman"/>
          <w:b/>
          <w:bCs/>
          <w:color w:val="000000" w:themeColor="text1"/>
        </w:rPr>
      </w:pPr>
      <w:bookmarkStart w:id="17" w:name="_Toc200068701"/>
      <w:r w:rsidRPr="002978F2">
        <w:rPr>
          <w:rFonts w:ascii="Times New Roman" w:hAnsi="Times New Roman" w:cs="Times New Roman"/>
          <w:b/>
          <w:bCs/>
          <w:color w:val="000000" w:themeColor="text1"/>
          <w:lang w:val="en-GB"/>
        </w:rPr>
        <w:t xml:space="preserve">7.0 </w:t>
      </w:r>
      <w:r w:rsidR="00AB3554" w:rsidRPr="002978F2">
        <w:rPr>
          <w:rFonts w:ascii="Times New Roman" w:hAnsi="Times New Roman" w:cs="Times New Roman"/>
          <w:b/>
          <w:bCs/>
          <w:color w:val="000000" w:themeColor="text1"/>
        </w:rPr>
        <w:t>Appendices</w:t>
      </w:r>
      <w:bookmarkEnd w:id="17"/>
    </w:p>
    <w:p w14:paraId="2F5D6FA2" w14:textId="28EE46F3" w:rsidR="00AB3554" w:rsidRPr="002978F2" w:rsidRDefault="00AB3554" w:rsidP="005C399D">
      <w:pPr>
        <w:pStyle w:val="Heading2"/>
        <w:spacing w:line="360" w:lineRule="auto"/>
        <w:jc w:val="both"/>
        <w:rPr>
          <w:rFonts w:ascii="Times New Roman" w:hAnsi="Times New Roman" w:cs="Times New Roman"/>
          <w:b/>
          <w:bCs/>
          <w:color w:val="000000" w:themeColor="text1"/>
          <w:lang w:val="en-GB"/>
        </w:rPr>
      </w:pPr>
      <w:bookmarkStart w:id="18" w:name="_Toc200068702"/>
      <w:r w:rsidRPr="002978F2">
        <w:rPr>
          <w:rFonts w:ascii="Times New Roman" w:hAnsi="Times New Roman" w:cs="Times New Roman"/>
          <w:b/>
          <w:bCs/>
          <w:color w:val="000000" w:themeColor="text1"/>
        </w:rPr>
        <w:t>Appendix A: Complete</w:t>
      </w:r>
      <w:r w:rsidR="0012055A" w:rsidRPr="002978F2">
        <w:rPr>
          <w:rFonts w:ascii="Times New Roman" w:hAnsi="Times New Roman" w:cs="Times New Roman"/>
          <w:b/>
          <w:bCs/>
          <w:color w:val="000000" w:themeColor="text1"/>
          <w:lang w:val="en-GB"/>
        </w:rPr>
        <w:t xml:space="preserve"> </w:t>
      </w:r>
      <w:r w:rsidRPr="002978F2">
        <w:rPr>
          <w:rFonts w:ascii="Times New Roman" w:hAnsi="Times New Roman" w:cs="Times New Roman"/>
          <w:b/>
          <w:bCs/>
          <w:color w:val="000000" w:themeColor="text1"/>
        </w:rPr>
        <w:t>Code Listing</w:t>
      </w:r>
      <w:r w:rsidR="00F379D2" w:rsidRPr="002978F2">
        <w:rPr>
          <w:rFonts w:ascii="Times New Roman" w:hAnsi="Times New Roman" w:cs="Times New Roman"/>
          <w:b/>
          <w:bCs/>
          <w:color w:val="000000" w:themeColor="text1"/>
          <w:lang w:val="en-GB"/>
        </w:rPr>
        <w:t>/Implementation</w:t>
      </w:r>
      <w:bookmarkEnd w:id="18"/>
    </w:p>
    <w:p w14:paraId="2B3EE275" w14:textId="6366D0A0" w:rsidR="009F077B" w:rsidRPr="002978F2" w:rsidRDefault="00287F92" w:rsidP="005C399D">
      <w:pPr>
        <w:spacing w:line="360" w:lineRule="auto"/>
        <w:ind w:right="-46"/>
        <w:jc w:val="both"/>
        <w:rPr>
          <w:color w:val="000000" w:themeColor="text1"/>
          <w:lang w:val="en-GB"/>
        </w:rPr>
      </w:pPr>
      <w:r w:rsidRPr="002978F2">
        <w:rPr>
          <w:color w:val="000000" w:themeColor="text1"/>
        </w:rPr>
        <w:t>All code is available in the accompanying Kaggle notebook with full implementation details and outputs</w:t>
      </w:r>
      <w:r w:rsidRPr="002978F2">
        <w:rPr>
          <w:color w:val="000000" w:themeColor="text1"/>
          <w:lang w:val="en-GB"/>
        </w:rPr>
        <w:t>.</w:t>
      </w:r>
    </w:p>
    <w:p w14:paraId="26827C58" w14:textId="3FEF5954" w:rsidR="00AB3554" w:rsidRPr="002978F2" w:rsidRDefault="00AB3554" w:rsidP="005C399D">
      <w:pPr>
        <w:pStyle w:val="Heading2"/>
        <w:spacing w:line="360" w:lineRule="auto"/>
        <w:jc w:val="both"/>
        <w:rPr>
          <w:rFonts w:ascii="Times New Roman" w:hAnsi="Times New Roman" w:cs="Times New Roman"/>
          <w:b/>
          <w:bCs/>
          <w:color w:val="000000" w:themeColor="text1"/>
          <w:lang w:val="en-GB"/>
        </w:rPr>
      </w:pPr>
      <w:bookmarkStart w:id="19" w:name="_Toc200068703"/>
      <w:r w:rsidRPr="002978F2">
        <w:rPr>
          <w:rFonts w:ascii="Times New Roman" w:hAnsi="Times New Roman" w:cs="Times New Roman"/>
          <w:b/>
          <w:bCs/>
          <w:color w:val="000000" w:themeColor="text1"/>
        </w:rPr>
        <w:t xml:space="preserve">Appendix B: </w:t>
      </w:r>
      <w:r w:rsidR="00CD718A" w:rsidRPr="002978F2">
        <w:rPr>
          <w:rFonts w:ascii="Times New Roman" w:hAnsi="Times New Roman" w:cs="Times New Roman"/>
          <w:b/>
          <w:bCs/>
          <w:color w:val="000000" w:themeColor="text1"/>
          <w:lang w:val="en-GB"/>
        </w:rPr>
        <w:t>Imported Libraries</w:t>
      </w:r>
      <w:r w:rsidR="0019180C" w:rsidRPr="002978F2">
        <w:rPr>
          <w:rFonts w:ascii="Times New Roman" w:hAnsi="Times New Roman" w:cs="Times New Roman"/>
          <w:b/>
          <w:bCs/>
          <w:color w:val="000000" w:themeColor="text1"/>
          <w:lang w:val="en-GB"/>
        </w:rPr>
        <w:t xml:space="preserve"> and Configuration</w:t>
      </w:r>
      <w:bookmarkEnd w:id="19"/>
    </w:p>
    <w:p w14:paraId="74A8D237" w14:textId="2732D120" w:rsidR="00AD0D78" w:rsidRPr="002978F2" w:rsidRDefault="0019180C" w:rsidP="005C399D">
      <w:pPr>
        <w:spacing w:line="360" w:lineRule="auto"/>
        <w:ind w:right="-46"/>
        <w:jc w:val="both"/>
        <w:rPr>
          <w:color w:val="000000" w:themeColor="text1"/>
        </w:rPr>
      </w:pPr>
      <w:r w:rsidRPr="002978F2">
        <w:rPr>
          <w:noProof/>
          <w:color w:val="000000" w:themeColor="text1"/>
          <w14:ligatures w14:val="standardContextual"/>
        </w:rPr>
        <w:drawing>
          <wp:inline distT="0" distB="0" distL="0" distR="0" wp14:anchorId="638D7E3B" wp14:editId="131DF1E1">
            <wp:extent cx="5114166" cy="3316869"/>
            <wp:effectExtent l="0" t="0" r="4445" b="0"/>
            <wp:docPr id="1949602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02955" name="Picture 1949602955"/>
                    <pic:cNvPicPr/>
                  </pic:nvPicPr>
                  <pic:blipFill>
                    <a:blip r:embed="rId47">
                      <a:extLst>
                        <a:ext uri="{28A0092B-C50C-407E-A947-70E740481C1C}">
                          <a14:useLocalDpi xmlns:a14="http://schemas.microsoft.com/office/drawing/2010/main" val="0"/>
                        </a:ext>
                      </a:extLst>
                    </a:blip>
                    <a:stretch>
                      <a:fillRect/>
                    </a:stretch>
                  </pic:blipFill>
                  <pic:spPr>
                    <a:xfrm>
                      <a:off x="0" y="0"/>
                      <a:ext cx="5171939" cy="3354338"/>
                    </a:xfrm>
                    <a:prstGeom prst="rect">
                      <a:avLst/>
                    </a:prstGeom>
                  </pic:spPr>
                </pic:pic>
              </a:graphicData>
            </a:graphic>
          </wp:inline>
        </w:drawing>
      </w:r>
    </w:p>
    <w:sectPr w:rsidR="00AD0D78" w:rsidRPr="002978F2" w:rsidSect="0003490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DC7E7" w14:textId="77777777" w:rsidR="00D75A15" w:rsidRDefault="00D75A15" w:rsidP="00034902">
      <w:r>
        <w:separator/>
      </w:r>
    </w:p>
  </w:endnote>
  <w:endnote w:type="continuationSeparator" w:id="0">
    <w:p w14:paraId="7D280712" w14:textId="77777777" w:rsidR="00D75A15" w:rsidRDefault="00D75A15" w:rsidP="00034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97899094"/>
      <w:docPartObj>
        <w:docPartGallery w:val="Page Numbers (Bottom of Page)"/>
        <w:docPartUnique/>
      </w:docPartObj>
    </w:sdtPr>
    <w:sdtContent>
      <w:p w14:paraId="07D94301" w14:textId="2A5C8E80" w:rsidR="00034902" w:rsidRDefault="00034902" w:rsidP="000A630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E0081">
          <w:rPr>
            <w:rStyle w:val="PageNumber"/>
            <w:noProof/>
          </w:rPr>
          <w:t>1</w:t>
        </w:r>
        <w:r>
          <w:rPr>
            <w:rStyle w:val="PageNumber"/>
          </w:rPr>
          <w:fldChar w:fldCharType="end"/>
        </w:r>
      </w:p>
    </w:sdtContent>
  </w:sdt>
  <w:p w14:paraId="34EC4227" w14:textId="77777777" w:rsidR="00034902" w:rsidRDefault="00034902" w:rsidP="000349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11955200"/>
      <w:docPartObj>
        <w:docPartGallery w:val="Page Numbers (Bottom of Page)"/>
        <w:docPartUnique/>
      </w:docPartObj>
    </w:sdtPr>
    <w:sdtContent>
      <w:p w14:paraId="6BBA49BF" w14:textId="77777777" w:rsidR="00034902" w:rsidRDefault="00034902" w:rsidP="000A630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4AC11DB" w14:textId="77777777" w:rsidR="00034902" w:rsidRDefault="00034902" w:rsidP="0003490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06759" w14:textId="77777777" w:rsidR="00D75A15" w:rsidRDefault="00D75A15" w:rsidP="00034902">
      <w:r>
        <w:separator/>
      </w:r>
    </w:p>
  </w:footnote>
  <w:footnote w:type="continuationSeparator" w:id="0">
    <w:p w14:paraId="15BEE008" w14:textId="77777777" w:rsidR="00D75A15" w:rsidRDefault="00D75A15" w:rsidP="000349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171F"/>
    <w:multiLevelType w:val="multilevel"/>
    <w:tmpl w:val="50240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96CD3"/>
    <w:multiLevelType w:val="hybridMultilevel"/>
    <w:tmpl w:val="C1F8CD14"/>
    <w:lvl w:ilvl="0" w:tplc="FFFFFFFF">
      <w:start w:val="1"/>
      <w:numFmt w:val="lowerRoman"/>
      <w:lvlText w:val="%1."/>
      <w:lvlJc w:val="righ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D039AA"/>
    <w:multiLevelType w:val="hybridMultilevel"/>
    <w:tmpl w:val="548CE486"/>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96B6CD4"/>
    <w:multiLevelType w:val="multilevel"/>
    <w:tmpl w:val="8F88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35FF3"/>
    <w:multiLevelType w:val="multilevel"/>
    <w:tmpl w:val="EDDE0A42"/>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353C8"/>
    <w:multiLevelType w:val="multilevel"/>
    <w:tmpl w:val="3B58EDFE"/>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56254"/>
    <w:multiLevelType w:val="multilevel"/>
    <w:tmpl w:val="EDDE0A42"/>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A152A"/>
    <w:multiLevelType w:val="multilevel"/>
    <w:tmpl w:val="589E30E8"/>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71EAC"/>
    <w:multiLevelType w:val="hybridMultilevel"/>
    <w:tmpl w:val="343A0AD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890208"/>
    <w:multiLevelType w:val="multilevel"/>
    <w:tmpl w:val="EDDE0A42"/>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62F0B"/>
    <w:multiLevelType w:val="multilevel"/>
    <w:tmpl w:val="0B1A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C5BDF"/>
    <w:multiLevelType w:val="multilevel"/>
    <w:tmpl w:val="5B926C7C"/>
    <w:lvl w:ilvl="0">
      <w:start w:val="1"/>
      <w:numFmt w:val="lowerRoman"/>
      <w:lvlText w:val="%1."/>
      <w:lvlJc w:val="right"/>
      <w:pPr>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D60612"/>
    <w:multiLevelType w:val="multilevel"/>
    <w:tmpl w:val="EDDE0A42"/>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A09A4"/>
    <w:multiLevelType w:val="hybridMultilevel"/>
    <w:tmpl w:val="F0E4E76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386693D"/>
    <w:multiLevelType w:val="multilevel"/>
    <w:tmpl w:val="EDDE0A42"/>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05204"/>
    <w:multiLevelType w:val="multilevel"/>
    <w:tmpl w:val="EDDE0A42"/>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35C93"/>
    <w:multiLevelType w:val="multilevel"/>
    <w:tmpl w:val="94889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D8217E"/>
    <w:multiLevelType w:val="hybridMultilevel"/>
    <w:tmpl w:val="2BDC22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2894798"/>
    <w:multiLevelType w:val="multilevel"/>
    <w:tmpl w:val="D0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E20913"/>
    <w:multiLevelType w:val="multilevel"/>
    <w:tmpl w:val="7C4E597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50F2501"/>
    <w:multiLevelType w:val="multilevel"/>
    <w:tmpl w:val="9C445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63192C"/>
    <w:multiLevelType w:val="multilevel"/>
    <w:tmpl w:val="C3F2B4EC"/>
    <w:lvl w:ilvl="0">
      <w:start w:val="1"/>
      <w:numFmt w:val="lowerRoman"/>
      <w:lvlText w:val="%1."/>
      <w:lvlJc w:val="righ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2" w15:restartNumberingAfterBreak="0">
    <w:nsid w:val="51EF0F38"/>
    <w:multiLevelType w:val="multilevel"/>
    <w:tmpl w:val="C3F2B4EC"/>
    <w:lvl w:ilvl="0">
      <w:start w:val="1"/>
      <w:numFmt w:val="lowerRoman"/>
      <w:lvlText w:val="%1."/>
      <w:lvlJc w:val="right"/>
      <w:pPr>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B20A37"/>
    <w:multiLevelType w:val="multilevel"/>
    <w:tmpl w:val="5B926C7C"/>
    <w:lvl w:ilvl="0">
      <w:start w:val="1"/>
      <w:numFmt w:val="lowerRoman"/>
      <w:lvlText w:val="%1."/>
      <w:lvlJc w:val="right"/>
      <w:pPr>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0A03B9"/>
    <w:multiLevelType w:val="multilevel"/>
    <w:tmpl w:val="0464DB5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91D76FE"/>
    <w:multiLevelType w:val="multilevel"/>
    <w:tmpl w:val="79FE9540"/>
    <w:lvl w:ilvl="0">
      <w:start w:val="1"/>
      <w:numFmt w:val="lowerRoman"/>
      <w:lvlText w:val="%1."/>
      <w:lvlJc w:val="right"/>
      <w:pPr>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A20FE1"/>
    <w:multiLevelType w:val="hybridMultilevel"/>
    <w:tmpl w:val="C1F8CD14"/>
    <w:lvl w:ilvl="0" w:tplc="348C34F8">
      <w:start w:val="1"/>
      <w:numFmt w:val="lowerRoman"/>
      <w:lvlText w:val="%1."/>
      <w:lvlJc w:val="righ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A422132"/>
    <w:multiLevelType w:val="multilevel"/>
    <w:tmpl w:val="856AB95C"/>
    <w:lvl w:ilvl="0">
      <w:start w:val="2"/>
      <w:numFmt w:val="decimal"/>
      <w:lvlText w:val="%1.0"/>
      <w:lvlJc w:val="left"/>
      <w:pPr>
        <w:ind w:left="400" w:hanging="400"/>
      </w:pPr>
      <w:rPr>
        <w:rFonts w:hint="default"/>
      </w:rPr>
    </w:lvl>
    <w:lvl w:ilvl="1">
      <w:start w:val="1"/>
      <w:numFmt w:val="decimal"/>
      <w:lvlText w:val="%1.%2"/>
      <w:lvlJc w:val="left"/>
      <w:pPr>
        <w:ind w:left="1120" w:hanging="4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76624CBE"/>
    <w:multiLevelType w:val="multilevel"/>
    <w:tmpl w:val="8A8E0B04"/>
    <w:lvl w:ilvl="0">
      <w:start w:val="1"/>
      <w:numFmt w:val="bullet"/>
      <w:lvlText w:val=""/>
      <w:lvlJc w:val="left"/>
      <w:pPr>
        <w:ind w:left="144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9" w15:restartNumberingAfterBreak="0">
    <w:nsid w:val="78082657"/>
    <w:multiLevelType w:val="hybridMultilevel"/>
    <w:tmpl w:val="FD58D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AF84534"/>
    <w:multiLevelType w:val="multilevel"/>
    <w:tmpl w:val="5B926C7C"/>
    <w:lvl w:ilvl="0">
      <w:start w:val="1"/>
      <w:numFmt w:val="lowerRoman"/>
      <w:lvlText w:val="%1."/>
      <w:lvlJc w:val="righ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1" w15:restartNumberingAfterBreak="0">
    <w:nsid w:val="7CD36C07"/>
    <w:multiLevelType w:val="multilevel"/>
    <w:tmpl w:val="5B926C7C"/>
    <w:lvl w:ilvl="0">
      <w:start w:val="1"/>
      <w:numFmt w:val="lowerRoman"/>
      <w:lvlText w:val="%1."/>
      <w:lvlJc w:val="righ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num w:numId="1" w16cid:durableId="814642698">
    <w:abstractNumId w:val="17"/>
  </w:num>
  <w:num w:numId="2" w16cid:durableId="15815227">
    <w:abstractNumId w:val="29"/>
  </w:num>
  <w:num w:numId="3" w16cid:durableId="185993940">
    <w:abstractNumId w:val="19"/>
  </w:num>
  <w:num w:numId="4" w16cid:durableId="595022620">
    <w:abstractNumId w:val="13"/>
  </w:num>
  <w:num w:numId="5" w16cid:durableId="529413516">
    <w:abstractNumId w:val="24"/>
  </w:num>
  <w:num w:numId="6" w16cid:durableId="935407740">
    <w:abstractNumId w:val="3"/>
  </w:num>
  <w:num w:numId="7" w16cid:durableId="618728315">
    <w:abstractNumId w:val="7"/>
  </w:num>
  <w:num w:numId="8" w16cid:durableId="424039606">
    <w:abstractNumId w:val="8"/>
  </w:num>
  <w:num w:numId="9" w16cid:durableId="1936478459">
    <w:abstractNumId w:val="2"/>
  </w:num>
  <w:num w:numId="10" w16cid:durableId="1577283409">
    <w:abstractNumId w:val="0"/>
  </w:num>
  <w:num w:numId="11" w16cid:durableId="163327502">
    <w:abstractNumId w:val="18"/>
  </w:num>
  <w:num w:numId="12" w16cid:durableId="1130052612">
    <w:abstractNumId w:val="10"/>
  </w:num>
  <w:num w:numId="13" w16cid:durableId="2002732370">
    <w:abstractNumId w:val="15"/>
  </w:num>
  <w:num w:numId="14" w16cid:durableId="994260735">
    <w:abstractNumId w:val="4"/>
  </w:num>
  <w:num w:numId="15" w16cid:durableId="1957712588">
    <w:abstractNumId w:val="9"/>
  </w:num>
  <w:num w:numId="16" w16cid:durableId="1519125521">
    <w:abstractNumId w:val="12"/>
  </w:num>
  <w:num w:numId="17" w16cid:durableId="488986027">
    <w:abstractNumId w:val="14"/>
  </w:num>
  <w:num w:numId="18" w16cid:durableId="2121021239">
    <w:abstractNumId w:val="22"/>
  </w:num>
  <w:num w:numId="19" w16cid:durableId="1065878019">
    <w:abstractNumId w:val="20"/>
  </w:num>
  <w:num w:numId="20" w16cid:durableId="147524497">
    <w:abstractNumId w:val="21"/>
  </w:num>
  <w:num w:numId="21" w16cid:durableId="526141956">
    <w:abstractNumId w:val="25"/>
  </w:num>
  <w:num w:numId="22" w16cid:durableId="1560050893">
    <w:abstractNumId w:val="5"/>
  </w:num>
  <w:num w:numId="23" w16cid:durableId="1826622864">
    <w:abstractNumId w:val="6"/>
  </w:num>
  <w:num w:numId="24" w16cid:durableId="1158883453">
    <w:abstractNumId w:val="23"/>
  </w:num>
  <w:num w:numId="25" w16cid:durableId="312487067">
    <w:abstractNumId w:val="30"/>
  </w:num>
  <w:num w:numId="26" w16cid:durableId="1632713676">
    <w:abstractNumId w:val="28"/>
  </w:num>
  <w:num w:numId="27" w16cid:durableId="283393435">
    <w:abstractNumId w:val="31"/>
  </w:num>
  <w:num w:numId="28" w16cid:durableId="1466239435">
    <w:abstractNumId w:val="16"/>
  </w:num>
  <w:num w:numId="29" w16cid:durableId="1138765473">
    <w:abstractNumId w:val="11"/>
  </w:num>
  <w:num w:numId="30" w16cid:durableId="1788044539">
    <w:abstractNumId w:val="26"/>
  </w:num>
  <w:num w:numId="31" w16cid:durableId="678889849">
    <w:abstractNumId w:val="1"/>
  </w:num>
  <w:num w:numId="32" w16cid:durableId="131394692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231"/>
    <w:rsid w:val="000002DB"/>
    <w:rsid w:val="000008D1"/>
    <w:rsid w:val="00002ECF"/>
    <w:rsid w:val="00004CAD"/>
    <w:rsid w:val="0000527E"/>
    <w:rsid w:val="00014A2F"/>
    <w:rsid w:val="0002256B"/>
    <w:rsid w:val="000254A2"/>
    <w:rsid w:val="00030801"/>
    <w:rsid w:val="000347AD"/>
    <w:rsid w:val="00034902"/>
    <w:rsid w:val="000443B2"/>
    <w:rsid w:val="00044532"/>
    <w:rsid w:val="000461E2"/>
    <w:rsid w:val="00060070"/>
    <w:rsid w:val="000666AB"/>
    <w:rsid w:val="00070746"/>
    <w:rsid w:val="0007580D"/>
    <w:rsid w:val="00091460"/>
    <w:rsid w:val="00092121"/>
    <w:rsid w:val="000A09B8"/>
    <w:rsid w:val="000B115A"/>
    <w:rsid w:val="000B19AA"/>
    <w:rsid w:val="000D2265"/>
    <w:rsid w:val="000D3503"/>
    <w:rsid w:val="000F2DD9"/>
    <w:rsid w:val="001038FD"/>
    <w:rsid w:val="001065A3"/>
    <w:rsid w:val="001065B8"/>
    <w:rsid w:val="00106829"/>
    <w:rsid w:val="0012055A"/>
    <w:rsid w:val="00121442"/>
    <w:rsid w:val="0013739F"/>
    <w:rsid w:val="00143CD4"/>
    <w:rsid w:val="00144FC6"/>
    <w:rsid w:val="001542DB"/>
    <w:rsid w:val="0015534F"/>
    <w:rsid w:val="00165FFD"/>
    <w:rsid w:val="0018617D"/>
    <w:rsid w:val="0019180C"/>
    <w:rsid w:val="00195B41"/>
    <w:rsid w:val="001A4166"/>
    <w:rsid w:val="001C0D99"/>
    <w:rsid w:val="001C4097"/>
    <w:rsid w:val="001C4A8E"/>
    <w:rsid w:val="001D36EA"/>
    <w:rsid w:val="001E4149"/>
    <w:rsid w:val="001E60E9"/>
    <w:rsid w:val="001F1213"/>
    <w:rsid w:val="00204076"/>
    <w:rsid w:val="00221BB4"/>
    <w:rsid w:val="002268A2"/>
    <w:rsid w:val="0023401A"/>
    <w:rsid w:val="002429C1"/>
    <w:rsid w:val="002560B8"/>
    <w:rsid w:val="00260C80"/>
    <w:rsid w:val="00264ED0"/>
    <w:rsid w:val="0027041A"/>
    <w:rsid w:val="00282015"/>
    <w:rsid w:val="00282F2D"/>
    <w:rsid w:val="00285F05"/>
    <w:rsid w:val="00287F92"/>
    <w:rsid w:val="00292C13"/>
    <w:rsid w:val="00292EBB"/>
    <w:rsid w:val="002978F2"/>
    <w:rsid w:val="002A7F00"/>
    <w:rsid w:val="002B48CA"/>
    <w:rsid w:val="002C3995"/>
    <w:rsid w:val="002D50BE"/>
    <w:rsid w:val="002D75BC"/>
    <w:rsid w:val="002F4FD6"/>
    <w:rsid w:val="0031043D"/>
    <w:rsid w:val="00312904"/>
    <w:rsid w:val="0031623F"/>
    <w:rsid w:val="003215BA"/>
    <w:rsid w:val="00323F55"/>
    <w:rsid w:val="00327FA9"/>
    <w:rsid w:val="00332866"/>
    <w:rsid w:val="00341E13"/>
    <w:rsid w:val="0034582E"/>
    <w:rsid w:val="00350525"/>
    <w:rsid w:val="003532F6"/>
    <w:rsid w:val="0036067E"/>
    <w:rsid w:val="00367A29"/>
    <w:rsid w:val="00371C39"/>
    <w:rsid w:val="00371FF4"/>
    <w:rsid w:val="0037683B"/>
    <w:rsid w:val="00376841"/>
    <w:rsid w:val="003821F1"/>
    <w:rsid w:val="00384023"/>
    <w:rsid w:val="00386813"/>
    <w:rsid w:val="00386ECD"/>
    <w:rsid w:val="003917C9"/>
    <w:rsid w:val="00394C4A"/>
    <w:rsid w:val="003A47DD"/>
    <w:rsid w:val="003B5913"/>
    <w:rsid w:val="003B7AC8"/>
    <w:rsid w:val="003C03FB"/>
    <w:rsid w:val="003C2997"/>
    <w:rsid w:val="003C7E33"/>
    <w:rsid w:val="003E2FCD"/>
    <w:rsid w:val="003E75D2"/>
    <w:rsid w:val="00422109"/>
    <w:rsid w:val="00440D8D"/>
    <w:rsid w:val="00447CA8"/>
    <w:rsid w:val="0048272F"/>
    <w:rsid w:val="00495F83"/>
    <w:rsid w:val="004962BC"/>
    <w:rsid w:val="004A7EA9"/>
    <w:rsid w:val="004C6C26"/>
    <w:rsid w:val="004D320F"/>
    <w:rsid w:val="004D37BD"/>
    <w:rsid w:val="004D45C4"/>
    <w:rsid w:val="004D7231"/>
    <w:rsid w:val="004D736E"/>
    <w:rsid w:val="004E1747"/>
    <w:rsid w:val="004F21F2"/>
    <w:rsid w:val="00504848"/>
    <w:rsid w:val="00504DAD"/>
    <w:rsid w:val="005051C2"/>
    <w:rsid w:val="00507D58"/>
    <w:rsid w:val="00570BA8"/>
    <w:rsid w:val="005735B2"/>
    <w:rsid w:val="00576957"/>
    <w:rsid w:val="005778E0"/>
    <w:rsid w:val="0058058F"/>
    <w:rsid w:val="005A249A"/>
    <w:rsid w:val="005B4FEA"/>
    <w:rsid w:val="005B6050"/>
    <w:rsid w:val="005C399D"/>
    <w:rsid w:val="005C3A08"/>
    <w:rsid w:val="005C58BF"/>
    <w:rsid w:val="005D5848"/>
    <w:rsid w:val="005E0081"/>
    <w:rsid w:val="005E7DF3"/>
    <w:rsid w:val="005E7F7E"/>
    <w:rsid w:val="005F059F"/>
    <w:rsid w:val="005F33B3"/>
    <w:rsid w:val="006001DF"/>
    <w:rsid w:val="00603B79"/>
    <w:rsid w:val="0061264A"/>
    <w:rsid w:val="006311E1"/>
    <w:rsid w:val="0064068D"/>
    <w:rsid w:val="00653043"/>
    <w:rsid w:val="006579FF"/>
    <w:rsid w:val="006673FB"/>
    <w:rsid w:val="00683B9A"/>
    <w:rsid w:val="006871E8"/>
    <w:rsid w:val="00693D22"/>
    <w:rsid w:val="00694221"/>
    <w:rsid w:val="006A4066"/>
    <w:rsid w:val="006B0551"/>
    <w:rsid w:val="006B60DE"/>
    <w:rsid w:val="006D6479"/>
    <w:rsid w:val="006D6F6F"/>
    <w:rsid w:val="00705338"/>
    <w:rsid w:val="00714797"/>
    <w:rsid w:val="007207C3"/>
    <w:rsid w:val="007227F1"/>
    <w:rsid w:val="00742F3B"/>
    <w:rsid w:val="0075561C"/>
    <w:rsid w:val="00760269"/>
    <w:rsid w:val="007750AE"/>
    <w:rsid w:val="007759BF"/>
    <w:rsid w:val="00791793"/>
    <w:rsid w:val="00791FDA"/>
    <w:rsid w:val="00793577"/>
    <w:rsid w:val="007951B3"/>
    <w:rsid w:val="007A3C37"/>
    <w:rsid w:val="007B1AEF"/>
    <w:rsid w:val="007F65A8"/>
    <w:rsid w:val="00817082"/>
    <w:rsid w:val="00821F11"/>
    <w:rsid w:val="0083490D"/>
    <w:rsid w:val="00840680"/>
    <w:rsid w:val="00843CDA"/>
    <w:rsid w:val="00850F4D"/>
    <w:rsid w:val="00861AA3"/>
    <w:rsid w:val="00871BC3"/>
    <w:rsid w:val="008833FE"/>
    <w:rsid w:val="008848E9"/>
    <w:rsid w:val="008A2F21"/>
    <w:rsid w:val="008B3B71"/>
    <w:rsid w:val="008C4858"/>
    <w:rsid w:val="008D5706"/>
    <w:rsid w:val="008E0EFB"/>
    <w:rsid w:val="008E36D8"/>
    <w:rsid w:val="008F3A92"/>
    <w:rsid w:val="008F7005"/>
    <w:rsid w:val="008F7210"/>
    <w:rsid w:val="00903687"/>
    <w:rsid w:val="00910D26"/>
    <w:rsid w:val="0094023F"/>
    <w:rsid w:val="0094358E"/>
    <w:rsid w:val="00962D1A"/>
    <w:rsid w:val="00963CDC"/>
    <w:rsid w:val="009649F8"/>
    <w:rsid w:val="00967688"/>
    <w:rsid w:val="0097346F"/>
    <w:rsid w:val="00974944"/>
    <w:rsid w:val="009865AA"/>
    <w:rsid w:val="009A7600"/>
    <w:rsid w:val="009D1ED8"/>
    <w:rsid w:val="009E7F66"/>
    <w:rsid w:val="009F077B"/>
    <w:rsid w:val="00A21755"/>
    <w:rsid w:val="00A220E6"/>
    <w:rsid w:val="00A24E0A"/>
    <w:rsid w:val="00A46978"/>
    <w:rsid w:val="00A515AB"/>
    <w:rsid w:val="00A60F03"/>
    <w:rsid w:val="00A620E6"/>
    <w:rsid w:val="00A76C71"/>
    <w:rsid w:val="00A7751F"/>
    <w:rsid w:val="00A77F82"/>
    <w:rsid w:val="00A81BAE"/>
    <w:rsid w:val="00A82834"/>
    <w:rsid w:val="00A93E94"/>
    <w:rsid w:val="00AB0D76"/>
    <w:rsid w:val="00AB1278"/>
    <w:rsid w:val="00AB3554"/>
    <w:rsid w:val="00AB41BE"/>
    <w:rsid w:val="00AC2EA3"/>
    <w:rsid w:val="00AD0D78"/>
    <w:rsid w:val="00AE0A69"/>
    <w:rsid w:val="00AE20EE"/>
    <w:rsid w:val="00AE41D4"/>
    <w:rsid w:val="00B07C20"/>
    <w:rsid w:val="00B1200E"/>
    <w:rsid w:val="00B23A32"/>
    <w:rsid w:val="00B27D9D"/>
    <w:rsid w:val="00B36879"/>
    <w:rsid w:val="00B463A6"/>
    <w:rsid w:val="00B525B1"/>
    <w:rsid w:val="00B759CB"/>
    <w:rsid w:val="00B96212"/>
    <w:rsid w:val="00B97E61"/>
    <w:rsid w:val="00BA5606"/>
    <w:rsid w:val="00BB5AFA"/>
    <w:rsid w:val="00BC140B"/>
    <w:rsid w:val="00BC32C9"/>
    <w:rsid w:val="00BD072A"/>
    <w:rsid w:val="00BD1C75"/>
    <w:rsid w:val="00BF0CF2"/>
    <w:rsid w:val="00C021D9"/>
    <w:rsid w:val="00C20A49"/>
    <w:rsid w:val="00C37F74"/>
    <w:rsid w:val="00C45E21"/>
    <w:rsid w:val="00C5257B"/>
    <w:rsid w:val="00C659DC"/>
    <w:rsid w:val="00C67F21"/>
    <w:rsid w:val="00C833BB"/>
    <w:rsid w:val="00C86408"/>
    <w:rsid w:val="00C90602"/>
    <w:rsid w:val="00CA1DD7"/>
    <w:rsid w:val="00CA398D"/>
    <w:rsid w:val="00CA6AE3"/>
    <w:rsid w:val="00CA7237"/>
    <w:rsid w:val="00CC2E75"/>
    <w:rsid w:val="00CC56FB"/>
    <w:rsid w:val="00CD3F46"/>
    <w:rsid w:val="00CD469F"/>
    <w:rsid w:val="00CD718A"/>
    <w:rsid w:val="00CF07CF"/>
    <w:rsid w:val="00CF66F4"/>
    <w:rsid w:val="00D00DD0"/>
    <w:rsid w:val="00D20F03"/>
    <w:rsid w:val="00D25843"/>
    <w:rsid w:val="00D44EB1"/>
    <w:rsid w:val="00D54761"/>
    <w:rsid w:val="00D62E6D"/>
    <w:rsid w:val="00D63E8F"/>
    <w:rsid w:val="00D73A45"/>
    <w:rsid w:val="00D75A15"/>
    <w:rsid w:val="00D80D2C"/>
    <w:rsid w:val="00D81EE9"/>
    <w:rsid w:val="00D8420B"/>
    <w:rsid w:val="00D95705"/>
    <w:rsid w:val="00D96466"/>
    <w:rsid w:val="00DB515A"/>
    <w:rsid w:val="00DC36B5"/>
    <w:rsid w:val="00DD1D2B"/>
    <w:rsid w:val="00DE1243"/>
    <w:rsid w:val="00DE13B3"/>
    <w:rsid w:val="00DE23CA"/>
    <w:rsid w:val="00DE52DB"/>
    <w:rsid w:val="00E05C0C"/>
    <w:rsid w:val="00E135A3"/>
    <w:rsid w:val="00E1749B"/>
    <w:rsid w:val="00E42AE6"/>
    <w:rsid w:val="00E5087E"/>
    <w:rsid w:val="00E56346"/>
    <w:rsid w:val="00E63186"/>
    <w:rsid w:val="00E7084C"/>
    <w:rsid w:val="00E7268C"/>
    <w:rsid w:val="00E7363E"/>
    <w:rsid w:val="00E750E0"/>
    <w:rsid w:val="00E948FF"/>
    <w:rsid w:val="00E95943"/>
    <w:rsid w:val="00EA31E0"/>
    <w:rsid w:val="00EC5821"/>
    <w:rsid w:val="00ED1EE9"/>
    <w:rsid w:val="00EE08B5"/>
    <w:rsid w:val="00EE592E"/>
    <w:rsid w:val="00EF4277"/>
    <w:rsid w:val="00F075EB"/>
    <w:rsid w:val="00F13017"/>
    <w:rsid w:val="00F14ACD"/>
    <w:rsid w:val="00F15E8F"/>
    <w:rsid w:val="00F25A89"/>
    <w:rsid w:val="00F3602C"/>
    <w:rsid w:val="00F379D2"/>
    <w:rsid w:val="00F500D1"/>
    <w:rsid w:val="00F53A2E"/>
    <w:rsid w:val="00F559B0"/>
    <w:rsid w:val="00F57517"/>
    <w:rsid w:val="00F76C16"/>
    <w:rsid w:val="00F85E61"/>
    <w:rsid w:val="00FA4CBF"/>
    <w:rsid w:val="00FA6123"/>
    <w:rsid w:val="00FA66F7"/>
    <w:rsid w:val="00FB3547"/>
    <w:rsid w:val="00FC03BE"/>
    <w:rsid w:val="00FC1791"/>
    <w:rsid w:val="00FC4D87"/>
    <w:rsid w:val="00FE772F"/>
    <w:rsid w:val="00FF3134"/>
    <w:rsid w:val="00FF34C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0ECEE"/>
  <w15:chartTrackingRefBased/>
  <w15:docId w15:val="{54BD2E8F-663D-5647-B731-F1A636C83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F7E"/>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7041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B4FE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4E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8F3A9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4902"/>
    <w:pPr>
      <w:tabs>
        <w:tab w:val="center" w:pos="4513"/>
        <w:tab w:val="right" w:pos="9026"/>
      </w:tabs>
    </w:pPr>
  </w:style>
  <w:style w:type="character" w:customStyle="1" w:styleId="FooterChar">
    <w:name w:val="Footer Char"/>
    <w:basedOn w:val="DefaultParagraphFont"/>
    <w:link w:val="Footer"/>
    <w:uiPriority w:val="99"/>
    <w:rsid w:val="00034902"/>
  </w:style>
  <w:style w:type="character" w:styleId="PageNumber">
    <w:name w:val="page number"/>
    <w:basedOn w:val="DefaultParagraphFont"/>
    <w:uiPriority w:val="99"/>
    <w:semiHidden/>
    <w:unhideWhenUsed/>
    <w:rsid w:val="00034902"/>
  </w:style>
  <w:style w:type="character" w:customStyle="1" w:styleId="Heading1Char">
    <w:name w:val="Heading 1 Char"/>
    <w:basedOn w:val="DefaultParagraphFont"/>
    <w:link w:val="Heading1"/>
    <w:uiPriority w:val="9"/>
    <w:rsid w:val="0027041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7041A"/>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27041A"/>
    <w:pPr>
      <w:ind w:left="240"/>
    </w:pPr>
    <w:rPr>
      <w:rFonts w:cstheme="minorHAnsi"/>
      <w:smallCaps/>
      <w:sz w:val="20"/>
      <w:szCs w:val="20"/>
    </w:rPr>
  </w:style>
  <w:style w:type="paragraph" w:styleId="TOC1">
    <w:name w:val="toc 1"/>
    <w:basedOn w:val="Normal"/>
    <w:next w:val="Normal"/>
    <w:autoRedefine/>
    <w:uiPriority w:val="39"/>
    <w:unhideWhenUsed/>
    <w:rsid w:val="0027041A"/>
    <w:pPr>
      <w:spacing w:before="120" w:after="120"/>
    </w:pPr>
    <w:rPr>
      <w:rFonts w:cstheme="minorHAnsi"/>
      <w:b/>
      <w:bCs/>
      <w:caps/>
      <w:sz w:val="20"/>
      <w:szCs w:val="20"/>
    </w:rPr>
  </w:style>
  <w:style w:type="paragraph" w:styleId="TOC3">
    <w:name w:val="toc 3"/>
    <w:basedOn w:val="Normal"/>
    <w:next w:val="Normal"/>
    <w:autoRedefine/>
    <w:uiPriority w:val="39"/>
    <w:unhideWhenUsed/>
    <w:rsid w:val="0027041A"/>
    <w:pPr>
      <w:ind w:left="480"/>
    </w:pPr>
    <w:rPr>
      <w:rFonts w:cstheme="minorHAnsi"/>
      <w:i/>
      <w:iCs/>
      <w:sz w:val="20"/>
      <w:szCs w:val="20"/>
    </w:rPr>
  </w:style>
  <w:style w:type="paragraph" w:styleId="TOC4">
    <w:name w:val="toc 4"/>
    <w:basedOn w:val="Normal"/>
    <w:next w:val="Normal"/>
    <w:autoRedefine/>
    <w:uiPriority w:val="39"/>
    <w:semiHidden/>
    <w:unhideWhenUsed/>
    <w:rsid w:val="0027041A"/>
    <w:pPr>
      <w:ind w:left="720"/>
    </w:pPr>
    <w:rPr>
      <w:rFonts w:cstheme="minorHAnsi"/>
      <w:sz w:val="18"/>
      <w:szCs w:val="18"/>
    </w:rPr>
  </w:style>
  <w:style w:type="paragraph" w:styleId="TOC5">
    <w:name w:val="toc 5"/>
    <w:basedOn w:val="Normal"/>
    <w:next w:val="Normal"/>
    <w:autoRedefine/>
    <w:uiPriority w:val="39"/>
    <w:semiHidden/>
    <w:unhideWhenUsed/>
    <w:rsid w:val="0027041A"/>
    <w:pPr>
      <w:ind w:left="960"/>
    </w:pPr>
    <w:rPr>
      <w:rFonts w:cstheme="minorHAnsi"/>
      <w:sz w:val="18"/>
      <w:szCs w:val="18"/>
    </w:rPr>
  </w:style>
  <w:style w:type="paragraph" w:styleId="TOC6">
    <w:name w:val="toc 6"/>
    <w:basedOn w:val="Normal"/>
    <w:next w:val="Normal"/>
    <w:autoRedefine/>
    <w:uiPriority w:val="39"/>
    <w:semiHidden/>
    <w:unhideWhenUsed/>
    <w:rsid w:val="0027041A"/>
    <w:pPr>
      <w:ind w:left="1200"/>
    </w:pPr>
    <w:rPr>
      <w:rFonts w:cstheme="minorHAnsi"/>
      <w:sz w:val="18"/>
      <w:szCs w:val="18"/>
    </w:rPr>
  </w:style>
  <w:style w:type="paragraph" w:styleId="TOC7">
    <w:name w:val="toc 7"/>
    <w:basedOn w:val="Normal"/>
    <w:next w:val="Normal"/>
    <w:autoRedefine/>
    <w:uiPriority w:val="39"/>
    <w:semiHidden/>
    <w:unhideWhenUsed/>
    <w:rsid w:val="0027041A"/>
    <w:pPr>
      <w:ind w:left="1440"/>
    </w:pPr>
    <w:rPr>
      <w:rFonts w:cstheme="minorHAnsi"/>
      <w:sz w:val="18"/>
      <w:szCs w:val="18"/>
    </w:rPr>
  </w:style>
  <w:style w:type="paragraph" w:styleId="TOC8">
    <w:name w:val="toc 8"/>
    <w:basedOn w:val="Normal"/>
    <w:next w:val="Normal"/>
    <w:autoRedefine/>
    <w:uiPriority w:val="39"/>
    <w:semiHidden/>
    <w:unhideWhenUsed/>
    <w:rsid w:val="0027041A"/>
    <w:pPr>
      <w:ind w:left="1680"/>
    </w:pPr>
    <w:rPr>
      <w:rFonts w:cstheme="minorHAnsi"/>
      <w:sz w:val="18"/>
      <w:szCs w:val="18"/>
    </w:rPr>
  </w:style>
  <w:style w:type="paragraph" w:styleId="TOC9">
    <w:name w:val="toc 9"/>
    <w:basedOn w:val="Normal"/>
    <w:next w:val="Normal"/>
    <w:autoRedefine/>
    <w:uiPriority w:val="39"/>
    <w:semiHidden/>
    <w:unhideWhenUsed/>
    <w:rsid w:val="0027041A"/>
    <w:pPr>
      <w:ind w:left="1920"/>
    </w:pPr>
    <w:rPr>
      <w:rFonts w:cstheme="minorHAnsi"/>
      <w:sz w:val="18"/>
      <w:szCs w:val="18"/>
    </w:rPr>
  </w:style>
  <w:style w:type="paragraph" w:styleId="ListParagraph">
    <w:name w:val="List Paragraph"/>
    <w:basedOn w:val="Normal"/>
    <w:uiPriority w:val="34"/>
    <w:qFormat/>
    <w:rsid w:val="006311E1"/>
    <w:pPr>
      <w:ind w:left="720"/>
      <w:contextualSpacing/>
    </w:pPr>
  </w:style>
  <w:style w:type="character" w:customStyle="1" w:styleId="Heading2Char">
    <w:name w:val="Heading 2 Char"/>
    <w:basedOn w:val="DefaultParagraphFont"/>
    <w:link w:val="Heading2"/>
    <w:uiPriority w:val="9"/>
    <w:rsid w:val="005B4FE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A24E0A"/>
    <w:rPr>
      <w:color w:val="0563C1" w:themeColor="hyperlink"/>
      <w:u w:val="single"/>
    </w:rPr>
  </w:style>
  <w:style w:type="paragraph" w:styleId="Header">
    <w:name w:val="header"/>
    <w:basedOn w:val="Normal"/>
    <w:link w:val="HeaderChar"/>
    <w:uiPriority w:val="99"/>
    <w:unhideWhenUsed/>
    <w:rsid w:val="00A24E0A"/>
    <w:pPr>
      <w:tabs>
        <w:tab w:val="center" w:pos="4513"/>
        <w:tab w:val="right" w:pos="9026"/>
      </w:tabs>
    </w:pPr>
  </w:style>
  <w:style w:type="character" w:customStyle="1" w:styleId="HeaderChar">
    <w:name w:val="Header Char"/>
    <w:basedOn w:val="DefaultParagraphFont"/>
    <w:link w:val="Header"/>
    <w:uiPriority w:val="99"/>
    <w:rsid w:val="00A24E0A"/>
  </w:style>
  <w:style w:type="character" w:styleId="UnresolvedMention">
    <w:name w:val="Unresolved Mention"/>
    <w:basedOn w:val="DefaultParagraphFont"/>
    <w:uiPriority w:val="99"/>
    <w:semiHidden/>
    <w:unhideWhenUsed/>
    <w:rsid w:val="00002ECF"/>
    <w:rPr>
      <w:color w:val="605E5C"/>
      <w:shd w:val="clear" w:color="auto" w:fill="E1DFDD"/>
    </w:rPr>
  </w:style>
  <w:style w:type="paragraph" w:customStyle="1" w:styleId="whitespace-normal">
    <w:name w:val="whitespace-normal"/>
    <w:basedOn w:val="Normal"/>
    <w:rsid w:val="00014A2F"/>
    <w:pPr>
      <w:spacing w:before="100" w:beforeAutospacing="1" w:after="100" w:afterAutospacing="1"/>
    </w:pPr>
  </w:style>
  <w:style w:type="character" w:styleId="Strong">
    <w:name w:val="Strong"/>
    <w:basedOn w:val="DefaultParagraphFont"/>
    <w:uiPriority w:val="22"/>
    <w:qFormat/>
    <w:rsid w:val="00014A2F"/>
    <w:rPr>
      <w:b/>
      <w:bCs/>
    </w:rPr>
  </w:style>
  <w:style w:type="character" w:customStyle="1" w:styleId="Heading4Char">
    <w:name w:val="Heading 4 Char"/>
    <w:basedOn w:val="DefaultParagraphFont"/>
    <w:link w:val="Heading4"/>
    <w:uiPriority w:val="9"/>
    <w:rsid w:val="008F3A92"/>
    <w:rPr>
      <w:rFonts w:asciiTheme="majorHAnsi" w:eastAsiaTheme="majorEastAsia" w:hAnsiTheme="majorHAnsi" w:cstheme="majorBidi"/>
      <w:i/>
      <w:iCs/>
      <w:color w:val="2F5496" w:themeColor="accent1" w:themeShade="BF"/>
      <w:kern w:val="0"/>
      <w:lang w:eastAsia="en-GB"/>
      <w14:ligatures w14:val="none"/>
    </w:rPr>
  </w:style>
  <w:style w:type="character" w:customStyle="1" w:styleId="Heading3Char">
    <w:name w:val="Heading 3 Char"/>
    <w:basedOn w:val="DefaultParagraphFont"/>
    <w:link w:val="Heading3"/>
    <w:uiPriority w:val="9"/>
    <w:semiHidden/>
    <w:rsid w:val="00D44EB1"/>
    <w:rPr>
      <w:rFonts w:asciiTheme="majorHAnsi" w:eastAsiaTheme="majorEastAsia" w:hAnsiTheme="majorHAnsi" w:cstheme="majorBidi"/>
      <w:color w:val="1F3763" w:themeColor="accent1" w:themeShade="7F"/>
      <w:kern w:val="0"/>
      <w:lang w:eastAsia="en-GB"/>
      <w14:ligatures w14:val="none"/>
    </w:rPr>
  </w:style>
  <w:style w:type="table" w:styleId="GridTable1Light">
    <w:name w:val="Grid Table 1 Light"/>
    <w:basedOn w:val="TableNormal"/>
    <w:uiPriority w:val="46"/>
    <w:rsid w:val="000B19A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D80D2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083839">
      <w:bodyDiv w:val="1"/>
      <w:marLeft w:val="0"/>
      <w:marRight w:val="0"/>
      <w:marTop w:val="0"/>
      <w:marBottom w:val="0"/>
      <w:divBdr>
        <w:top w:val="none" w:sz="0" w:space="0" w:color="auto"/>
        <w:left w:val="none" w:sz="0" w:space="0" w:color="auto"/>
        <w:bottom w:val="none" w:sz="0" w:space="0" w:color="auto"/>
        <w:right w:val="none" w:sz="0" w:space="0" w:color="auto"/>
      </w:divBdr>
    </w:div>
    <w:div w:id="249000368">
      <w:bodyDiv w:val="1"/>
      <w:marLeft w:val="0"/>
      <w:marRight w:val="0"/>
      <w:marTop w:val="0"/>
      <w:marBottom w:val="0"/>
      <w:divBdr>
        <w:top w:val="none" w:sz="0" w:space="0" w:color="auto"/>
        <w:left w:val="none" w:sz="0" w:space="0" w:color="auto"/>
        <w:bottom w:val="none" w:sz="0" w:space="0" w:color="auto"/>
        <w:right w:val="none" w:sz="0" w:space="0" w:color="auto"/>
      </w:divBdr>
    </w:div>
    <w:div w:id="561991172">
      <w:bodyDiv w:val="1"/>
      <w:marLeft w:val="0"/>
      <w:marRight w:val="0"/>
      <w:marTop w:val="0"/>
      <w:marBottom w:val="0"/>
      <w:divBdr>
        <w:top w:val="none" w:sz="0" w:space="0" w:color="auto"/>
        <w:left w:val="none" w:sz="0" w:space="0" w:color="auto"/>
        <w:bottom w:val="none" w:sz="0" w:space="0" w:color="auto"/>
        <w:right w:val="none" w:sz="0" w:space="0" w:color="auto"/>
      </w:divBdr>
    </w:div>
    <w:div w:id="1054231260">
      <w:bodyDiv w:val="1"/>
      <w:marLeft w:val="0"/>
      <w:marRight w:val="0"/>
      <w:marTop w:val="0"/>
      <w:marBottom w:val="0"/>
      <w:divBdr>
        <w:top w:val="none" w:sz="0" w:space="0" w:color="auto"/>
        <w:left w:val="none" w:sz="0" w:space="0" w:color="auto"/>
        <w:bottom w:val="none" w:sz="0" w:space="0" w:color="auto"/>
        <w:right w:val="none" w:sz="0" w:space="0" w:color="auto"/>
      </w:divBdr>
    </w:div>
    <w:div w:id="1175808013">
      <w:bodyDiv w:val="1"/>
      <w:marLeft w:val="0"/>
      <w:marRight w:val="0"/>
      <w:marTop w:val="0"/>
      <w:marBottom w:val="0"/>
      <w:divBdr>
        <w:top w:val="none" w:sz="0" w:space="0" w:color="auto"/>
        <w:left w:val="none" w:sz="0" w:space="0" w:color="auto"/>
        <w:bottom w:val="none" w:sz="0" w:space="0" w:color="auto"/>
        <w:right w:val="none" w:sz="0" w:space="0" w:color="auto"/>
      </w:divBdr>
    </w:div>
    <w:div w:id="1399743055">
      <w:bodyDiv w:val="1"/>
      <w:marLeft w:val="0"/>
      <w:marRight w:val="0"/>
      <w:marTop w:val="0"/>
      <w:marBottom w:val="0"/>
      <w:divBdr>
        <w:top w:val="none" w:sz="0" w:space="0" w:color="auto"/>
        <w:left w:val="none" w:sz="0" w:space="0" w:color="auto"/>
        <w:bottom w:val="none" w:sz="0" w:space="0" w:color="auto"/>
        <w:right w:val="none" w:sz="0" w:space="0" w:color="auto"/>
      </w:divBdr>
    </w:div>
    <w:div w:id="1712420711">
      <w:bodyDiv w:val="1"/>
      <w:marLeft w:val="0"/>
      <w:marRight w:val="0"/>
      <w:marTop w:val="0"/>
      <w:marBottom w:val="0"/>
      <w:divBdr>
        <w:top w:val="none" w:sz="0" w:space="0" w:color="auto"/>
        <w:left w:val="none" w:sz="0" w:space="0" w:color="auto"/>
        <w:bottom w:val="none" w:sz="0" w:space="0" w:color="auto"/>
        <w:right w:val="none" w:sz="0" w:space="0" w:color="auto"/>
      </w:divBdr>
    </w:div>
    <w:div w:id="2047219739">
      <w:bodyDiv w:val="1"/>
      <w:marLeft w:val="0"/>
      <w:marRight w:val="0"/>
      <w:marTop w:val="0"/>
      <w:marBottom w:val="0"/>
      <w:divBdr>
        <w:top w:val="none" w:sz="0" w:space="0" w:color="auto"/>
        <w:left w:val="none" w:sz="0" w:space="0" w:color="auto"/>
        <w:bottom w:val="none" w:sz="0" w:space="0" w:color="auto"/>
        <w:right w:val="none" w:sz="0" w:space="0" w:color="auto"/>
      </w:divBdr>
    </w:div>
    <w:div w:id="2132894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seaborn.pydata.org/"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encyclopedia-titanica.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kaggle.com/c/titanic" TargetMode="External"/><Relationship Id="rId48"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pandas.pydata.org/" TargetMode="Externa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6E7FC-72F7-354B-B238-9DC0B88EC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25</Pages>
  <Words>1632</Words>
  <Characters>9307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Amidu Dabor</dc:creator>
  <cp:keywords/>
  <dc:description/>
  <cp:lastModifiedBy>Amidu Dabor</cp:lastModifiedBy>
  <cp:revision>240</cp:revision>
  <cp:lastPrinted>2025-05-26T19:08:00Z</cp:lastPrinted>
  <dcterms:created xsi:type="dcterms:W3CDTF">2025-06-03T02:59:00Z</dcterms:created>
  <dcterms:modified xsi:type="dcterms:W3CDTF">2025-06-05T23:27:00Z</dcterms:modified>
</cp:coreProperties>
</file>