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943E" w14:textId="51D24E9E" w:rsidR="000A1147" w:rsidRPr="00BF5005" w:rsidRDefault="000A1147" w:rsidP="000A1147">
      <w:pPr>
        <w:pStyle w:val="NormalWeb"/>
        <w:jc w:val="center"/>
        <w:rPr>
          <w:rFonts w:ascii="Nazanintar" w:hAnsi="Nazanintar" w:cs="Nazanintar"/>
          <w:lang w:bidi="fa-IR"/>
        </w:rPr>
      </w:pPr>
      <w:r w:rsidRPr="00BF5005">
        <w:rPr>
          <w:rFonts w:ascii="Nazanintar" w:hAnsi="Nazanintar" w:cs="Nazanintar"/>
          <w:rtl/>
        </w:rPr>
        <w:t xml:space="preserve">امیررضا حسینی </w:t>
      </w:r>
      <w:r w:rsidRPr="00BF5005">
        <w:rPr>
          <w:rFonts w:ascii="Nazanintar" w:hAnsi="Nazanintar" w:cs="Nazanintar"/>
          <w:rtl/>
          <w:lang w:bidi="fa-IR"/>
        </w:rPr>
        <w:t>۹۸۲۰۳۶۳</w:t>
      </w:r>
    </w:p>
    <w:p w14:paraId="1D49E20F" w14:textId="76183A3F" w:rsidR="000A1147" w:rsidRPr="00BF5005" w:rsidRDefault="000A1147" w:rsidP="000A1147">
      <w:pPr>
        <w:pStyle w:val="NormalWeb"/>
        <w:bidi/>
        <w:rPr>
          <w:rFonts w:ascii="Nazanintar" w:hAnsi="Nazanintar" w:cs="Nazanintar"/>
          <w:rtl/>
        </w:rPr>
      </w:pPr>
      <w:r w:rsidRPr="00BF5005">
        <w:rPr>
          <w:rFonts w:ascii="Nazanintar" w:hAnsi="Nazanintar" w:cs="Nazanintar"/>
          <w:rtl/>
        </w:rPr>
        <w:t>با توجه به نکته گفت شده داخل کلاس و خواندن دستورالعمل در مورد سیستم ع</w:t>
      </w:r>
      <w:r w:rsidRPr="00BF5005">
        <w:rPr>
          <w:rFonts w:ascii="Nazanintar" w:hAnsi="Nazanintar" w:cs="Nazanintar"/>
          <w:rtl/>
          <w:lang w:bidi="fa-IR"/>
        </w:rPr>
        <w:t>ا</w:t>
      </w:r>
      <w:r w:rsidRPr="00BF5005">
        <w:rPr>
          <w:rFonts w:ascii="Nazanintar" w:hAnsi="Nazanintar" w:cs="Nazanintar"/>
          <w:rtl/>
        </w:rPr>
        <w:t>مل</w:t>
      </w:r>
      <w:r w:rsidRPr="00BF5005">
        <w:rPr>
          <w:rFonts w:ascii="Nazanintar" w:hAnsi="Nazanintar" w:cs="Nazanintar"/>
        </w:rPr>
        <w:t xml:space="preserve"> xv6 </w:t>
      </w:r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  <w:rtl/>
        </w:rPr>
        <w:t>به این نتیجه رسیدم که این سیستم عامل مانند بقیه دیگر سیستم عمل‌ها دارای دو قسمت</w:t>
      </w:r>
      <w:r w:rsidRPr="00BF5005">
        <w:rPr>
          <w:rFonts w:ascii="Nazanintar" w:hAnsi="Nazanintar" w:cs="Nazanintar"/>
        </w:rPr>
        <w:t xml:space="preserve"> </w:t>
      </w:r>
      <w:proofErr w:type="spellStart"/>
      <w:r w:rsidRPr="00BF5005">
        <w:rPr>
          <w:rFonts w:ascii="Nazanintar" w:hAnsi="Nazanintar" w:cs="Nazanintar"/>
        </w:rPr>
        <w:t>user_mode</w:t>
      </w:r>
      <w:proofErr w:type="spellEnd"/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  <w:rtl/>
        </w:rPr>
        <w:t>و</w:t>
      </w:r>
      <w:r w:rsidRPr="00BF5005">
        <w:rPr>
          <w:rFonts w:ascii="Nazanintar" w:hAnsi="Nazanintar" w:cs="Nazanintar"/>
        </w:rPr>
        <w:t xml:space="preserve"> </w:t>
      </w:r>
      <w:proofErr w:type="spellStart"/>
      <w:r w:rsidRPr="00BF5005">
        <w:rPr>
          <w:rFonts w:ascii="Nazanintar" w:hAnsi="Nazanintar" w:cs="Nazanintar"/>
        </w:rPr>
        <w:t>kernel_mode</w:t>
      </w:r>
      <w:proofErr w:type="spellEnd"/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  <w:rtl/>
        </w:rPr>
        <w:t>می‌باشد</w:t>
      </w:r>
      <w:r w:rsidRPr="00BF5005">
        <w:rPr>
          <w:rFonts w:ascii="Nazanintar" w:hAnsi="Nazanintar" w:cs="Nazanintar"/>
          <w:rtl/>
        </w:rPr>
        <w:t>.</w:t>
      </w:r>
    </w:p>
    <w:p w14:paraId="749D4086" w14:textId="23CBFA6C" w:rsidR="00F8546E" w:rsidRPr="00BF5005" w:rsidRDefault="000A1147" w:rsidP="000A1147">
      <w:pPr>
        <w:bidi/>
        <w:rPr>
          <w:rFonts w:ascii="Nazanintar" w:hAnsi="Nazanintar" w:cs="Nazanintar"/>
          <w:rtl/>
        </w:rPr>
      </w:pPr>
      <w:r w:rsidRPr="00BF5005">
        <w:rPr>
          <w:rFonts w:ascii="Nazanintar" w:hAnsi="Nazanintar" w:cs="Nazanintar"/>
          <w:rtl/>
        </w:rPr>
        <w:drawing>
          <wp:inline distT="0" distB="0" distL="0" distR="0" wp14:anchorId="414281E3" wp14:editId="6F156B8D">
            <wp:extent cx="5943600" cy="22453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806" w14:textId="4F8D5470" w:rsidR="000A1147" w:rsidRPr="00BF5005" w:rsidRDefault="00BF5005" w:rsidP="00BF5005">
      <w:pPr>
        <w:pStyle w:val="NormalWeb"/>
        <w:bidi/>
        <w:rPr>
          <w:rFonts w:ascii="Nazanintar" w:hAnsi="Nazanintar" w:cs="Nazanintar"/>
        </w:rPr>
      </w:pPr>
      <w:r w:rsidRPr="00BF5005">
        <w:rPr>
          <w:rFonts w:ascii="Nazanintar" w:hAnsi="Nazanintar" w:cs="Nazanintar"/>
        </w:rPr>
        <w:t xml:space="preserve"> </w:t>
      </w:r>
      <w:r w:rsidR="000A1147" w:rsidRPr="00BF5005">
        <w:rPr>
          <w:rFonts w:ascii="Nazanintar" w:hAnsi="Nazanintar" w:cs="Nazanintar"/>
        </w:rPr>
        <w:t>system call‌</w:t>
      </w:r>
      <w:r w:rsidR="000A1147" w:rsidRPr="00BF5005">
        <w:rPr>
          <w:rFonts w:ascii="Nazanintar" w:hAnsi="Nazanintar" w:cs="Nazanintar"/>
          <w:rtl/>
        </w:rPr>
        <w:t>ها واسط بین دستور‌های در سطح</w:t>
      </w:r>
      <w:r w:rsidR="000A1147" w:rsidRPr="00BF5005">
        <w:rPr>
          <w:rFonts w:ascii="Nazanintar" w:hAnsi="Nazanintar" w:cs="Nazanintar"/>
        </w:rPr>
        <w:t xml:space="preserve"> user </w:t>
      </w:r>
      <w:r w:rsidR="000A1147" w:rsidRPr="00BF5005">
        <w:rPr>
          <w:rFonts w:ascii="Nazanintar" w:hAnsi="Nazanintar" w:cs="Nazanintar"/>
          <w:rtl/>
        </w:rPr>
        <w:t>و سرویس‌های سخت افزاری پیاده شده در سطح کرنل هستند</w:t>
      </w:r>
      <w:r w:rsidR="000A1147" w:rsidRPr="00BF5005">
        <w:rPr>
          <w:rFonts w:ascii="Nazanintar" w:hAnsi="Nazanintar" w:cs="Nazanintar"/>
        </w:rPr>
        <w:t>.</w:t>
      </w:r>
    </w:p>
    <w:p w14:paraId="798EA55D" w14:textId="465DC74D" w:rsidR="00BF5005" w:rsidRPr="00BF5005" w:rsidRDefault="00BF5005" w:rsidP="00BF5005">
      <w:pPr>
        <w:pStyle w:val="NormalWeb"/>
        <w:bidi/>
        <w:rPr>
          <w:rFonts w:ascii="Nazanintar" w:hAnsi="Nazanintar" w:cs="Nazanintar"/>
        </w:rPr>
      </w:pPr>
      <w:r w:rsidRPr="00BF5005">
        <w:rPr>
          <w:rFonts w:ascii="Nazanintar" w:hAnsi="Nazanintar" w:cs="Nazanintar"/>
          <w:rtl/>
        </w:rPr>
        <w:t xml:space="preserve">این سیستم عامل دارای </w:t>
      </w:r>
      <w:r w:rsidRPr="00BF5005">
        <w:rPr>
          <w:rFonts w:ascii="Nazanintar" w:hAnsi="Nazanintar" w:cs="Nazanintar"/>
          <w:rtl/>
          <w:lang w:bidi="fa-IR"/>
        </w:rPr>
        <w:t>۲۱</w:t>
      </w:r>
      <w:r w:rsidRPr="00BF5005">
        <w:rPr>
          <w:rFonts w:ascii="Nazanintar" w:hAnsi="Nazanintar" w:cs="Nazanintar"/>
        </w:rPr>
        <w:t xml:space="preserve"> system call </w:t>
      </w:r>
      <w:r w:rsidRPr="00BF5005">
        <w:rPr>
          <w:rFonts w:ascii="Nazanintar" w:hAnsi="Nazanintar" w:cs="Nazanintar"/>
          <w:rtl/>
        </w:rPr>
        <w:t xml:space="preserve">از پیش تعریف شده می‌باشد که نام آنها همراه با شمارهٔ آنها داخل فایلِ </w:t>
      </w:r>
      <w:r w:rsidRPr="00BF5005">
        <w:rPr>
          <w:rFonts w:ascii="Nazanintar" w:hAnsi="Nazanintar" w:cs="Nazanintar"/>
        </w:rPr>
        <w:t xml:space="preserve">     </w:t>
      </w:r>
      <w:proofErr w:type="spellStart"/>
      <w:r w:rsidRPr="00BF5005">
        <w:rPr>
          <w:rFonts w:ascii="Nazanintar" w:hAnsi="Nazanintar" w:cs="Nazanintar"/>
        </w:rPr>
        <w:t>syscall.h</w:t>
      </w:r>
      <w:proofErr w:type="spellEnd"/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  <w:rtl/>
        </w:rPr>
        <w:t>آمده هست</w:t>
      </w:r>
      <w:r>
        <w:rPr>
          <w:rFonts w:ascii="Nazanintar" w:hAnsi="Nazanintar" w:cs="Nazanintar"/>
        </w:rPr>
        <w:t>.</w:t>
      </w:r>
    </w:p>
    <w:p w14:paraId="4D2F73B6" w14:textId="48165AAD" w:rsidR="00BF5005" w:rsidRPr="00BF5005" w:rsidRDefault="00BF5005" w:rsidP="00BF5005">
      <w:pPr>
        <w:pStyle w:val="NormalWeb"/>
        <w:bidi/>
        <w:rPr>
          <w:rFonts w:ascii="Nazanintar" w:hAnsi="Nazanintar" w:cs="Nazanintar"/>
        </w:rPr>
      </w:pPr>
      <w:r w:rsidRPr="00BF5005">
        <w:rPr>
          <w:rFonts w:ascii="Nazanintar" w:hAnsi="Nazanintar" w:cs="Nazanintar"/>
          <w:rtl/>
        </w:rPr>
        <w:t>زمانی که یک برنامه در حال اجرا می‌باشد هر نو ارتباطی که با سیستم عامل انجام میشود باید در قالبِ فراخوانی</w:t>
      </w:r>
      <w:r w:rsidRPr="00BF5005">
        <w:rPr>
          <w:rFonts w:ascii="Nazanintar" w:hAnsi="Nazanintar" w:cs="Nazanintar"/>
        </w:rPr>
        <w:t xml:space="preserve"> system call‌</w:t>
      </w:r>
      <w:r w:rsidRPr="00BF5005">
        <w:rPr>
          <w:rFonts w:ascii="Nazanintar" w:hAnsi="Nazanintar" w:cs="Nazanintar"/>
          <w:rtl/>
        </w:rPr>
        <w:t>ها باشد</w:t>
      </w:r>
      <w:r w:rsidRPr="00BF5005">
        <w:rPr>
          <w:rFonts w:ascii="Nazanintar" w:hAnsi="Nazanintar" w:cs="Nazanintar"/>
        </w:rPr>
        <w:t xml:space="preserve"> </w:t>
      </w:r>
      <w:r w:rsidRPr="00BF5005">
        <w:rPr>
          <w:rFonts w:ascii="Nazanintar" w:hAnsi="Nazanintar" w:cs="Nazanintar"/>
          <w:rtl/>
        </w:rPr>
        <w:t>و به جز آن هیچ دسترسی مستقیم دیگری پذیرفته نیست</w:t>
      </w:r>
      <w:r>
        <w:rPr>
          <w:rFonts w:ascii="Nazanintar" w:hAnsi="Nazanintar" w:cs="Nazanintar"/>
        </w:rPr>
        <w:t>.</w:t>
      </w:r>
    </w:p>
    <w:p w14:paraId="3076ECCD" w14:textId="0ECA689F" w:rsidR="00BF5005" w:rsidRPr="00BF5005" w:rsidRDefault="00BF5005" w:rsidP="00BF5005">
      <w:pPr>
        <w:pStyle w:val="NormalWeb"/>
        <w:rPr>
          <w:rFonts w:ascii="Nazanintar" w:hAnsi="Nazanintar" w:cs="Nazanintar"/>
        </w:rPr>
      </w:pPr>
      <w:r w:rsidRPr="00BF5005">
        <w:rPr>
          <w:rFonts w:ascii="Nazanintar" w:hAnsi="Nazanintar" w:cs="Nazanintar"/>
        </w:rPr>
        <w:t> </w:t>
      </w:r>
      <w:r>
        <w:rPr>
          <w:noProof/>
        </w:rPr>
        <w:drawing>
          <wp:inline distT="0" distB="0" distL="0" distR="0" wp14:anchorId="061C487F" wp14:editId="5396AA29">
            <wp:extent cx="5943600" cy="1537347"/>
            <wp:effectExtent l="0" t="0" r="0" b="571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79C" w14:textId="1236486E" w:rsidR="00BF5005" w:rsidRDefault="00BF5005" w:rsidP="00BF5005">
      <w:pPr>
        <w:pStyle w:val="NormalWeb"/>
        <w:bidi/>
        <w:rPr>
          <w:rFonts w:ascii="Nazanintar" w:hAnsi="Nazanintar" w:cs="Nazanintar"/>
        </w:rPr>
      </w:pPr>
    </w:p>
    <w:p w14:paraId="47856812" w14:textId="77777777" w:rsidR="00BF5005" w:rsidRPr="00BF5005" w:rsidRDefault="00BF5005" w:rsidP="00BF5005">
      <w:pPr>
        <w:pStyle w:val="NormalWeb"/>
        <w:bidi/>
        <w:rPr>
          <w:rFonts w:ascii="Nazanintar" w:hAnsi="Nazanintar" w:cs="Nazanintar"/>
        </w:rPr>
      </w:pPr>
    </w:p>
    <w:p w14:paraId="33117384" w14:textId="77777777" w:rsidR="000A1147" w:rsidRPr="00BF5005" w:rsidRDefault="000A1147" w:rsidP="000A1147">
      <w:pPr>
        <w:pStyle w:val="NormalWeb"/>
        <w:bidi/>
        <w:rPr>
          <w:rFonts w:ascii="Nazanintar" w:hAnsi="Nazanintar" w:cs="Nazanintar"/>
        </w:rPr>
      </w:pPr>
    </w:p>
    <w:p w14:paraId="6352D5AD" w14:textId="77777777" w:rsidR="000A1147" w:rsidRPr="00BF5005" w:rsidRDefault="000A1147" w:rsidP="000A1147">
      <w:pPr>
        <w:bidi/>
        <w:rPr>
          <w:rFonts w:ascii="Nazanintar" w:hAnsi="Nazanintar" w:cs="Nazanintar"/>
        </w:rPr>
      </w:pPr>
    </w:p>
    <w:sectPr w:rsidR="000A1147" w:rsidRPr="00BF5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tar"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zQ3tbAwtjA3NTJT0lEKTi0uzszPAykwrAUA4VCKHSwAAAA="/>
  </w:docVars>
  <w:rsids>
    <w:rsidRoot w:val="000A1147"/>
    <w:rsid w:val="000A1147"/>
    <w:rsid w:val="00BF5005"/>
    <w:rsid w:val="00D926D7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6BD9"/>
  <w15:chartTrackingRefBased/>
  <w15:docId w15:val="{DFD475EC-583F-45A4-935D-3684AE83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Hosseini</dc:creator>
  <cp:keywords/>
  <dc:description/>
  <cp:lastModifiedBy>Amirreza Hosseini</cp:lastModifiedBy>
  <cp:revision>1</cp:revision>
  <dcterms:created xsi:type="dcterms:W3CDTF">2021-10-22T10:22:00Z</dcterms:created>
  <dcterms:modified xsi:type="dcterms:W3CDTF">2021-10-22T10:44:00Z</dcterms:modified>
</cp:coreProperties>
</file>