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TR_ASN_07_111493_1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100001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111493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100050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111493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100001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111493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100050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111493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100001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100050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TR_ASN_07_111493_1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30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18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48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48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