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EE15" w14:textId="77777777" w:rsidR="00ED17A7" w:rsidRPr="000B3894" w:rsidRDefault="00ED17A7" w:rsidP="00ED17A7">
      <w:pPr>
        <w:pStyle w:val="BodyText"/>
        <w:ind w:left="7652"/>
        <w:rPr>
          <w:rFonts w:ascii="Times New Roman" w:hAnsi="Times New Roman" w:cs="Times New Roman"/>
        </w:rPr>
      </w:pPr>
      <w:r w:rsidRPr="000B3894">
        <w:rPr>
          <w:rFonts w:ascii="Times New Roman" w:hAnsi="Times New Roman" w:cs="Times New Roman"/>
          <w:noProof/>
        </w:rPr>
        <mc:AlternateContent>
          <mc:Choice Requires="wps">
            <w:drawing>
              <wp:anchor distT="0" distB="0" distL="0" distR="0" simplePos="0" relativeHeight="251659264" behindDoc="0" locked="0" layoutInCell="0" allowOverlap="1" wp14:anchorId="4CBCCB84" wp14:editId="01D8764D">
                <wp:simplePos x="0" y="0"/>
                <wp:positionH relativeFrom="page">
                  <wp:posOffset>769620</wp:posOffset>
                </wp:positionH>
                <wp:positionV relativeFrom="page">
                  <wp:posOffset>9689465</wp:posOffset>
                </wp:positionV>
                <wp:extent cx="6134100" cy="7620"/>
                <wp:effectExtent l="0" t="0" r="1270" b="6350"/>
                <wp:wrapNone/>
                <wp:docPr id="1" name="docshape2"/>
                <wp:cNvGraphicFramePr/>
                <a:graphic xmlns:a="http://schemas.openxmlformats.org/drawingml/2006/main">
                  <a:graphicData uri="http://schemas.microsoft.com/office/word/2010/wordprocessingShape">
                    <wps:wsp>
                      <wps:cNvSpPr/>
                      <wps:spPr>
                        <a:xfrm>
                          <a:off x="0" y="0"/>
                          <a:ext cx="6133320" cy="6840"/>
                        </a:xfrm>
                        <a:prstGeom prst="rect">
                          <a:avLst/>
                        </a:prstGeom>
                        <a:solidFill>
                          <a:srgbClr val="D9D9D9"/>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366D4C38" id="docshape2" o:spid="_x0000_s1026" style="position:absolute;margin-left:60.6pt;margin-top:762.95pt;width:483pt;height:.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" o:allowincell="f" fillcolor="#d9d9d9" stroked="f" strokeweight="0">
                <w10:wrap anchorx="page" anchory="page"/>
              </v:rect>
            </w:pict>
          </mc:Fallback>
        </mc:AlternateContent>
      </w:r>
      <w:r w:rsidRPr="000B3894">
        <w:rPr>
          <w:rFonts w:ascii="Times New Roman" w:hAnsi="Times New Roman" w:cs="Times New Roman"/>
          <w:noProof/>
        </w:rPr>
        <w:drawing>
          <wp:inline distT="0" distB="0" distL="0" distR="0" wp14:anchorId="683F184D" wp14:editId="579421E2">
            <wp:extent cx="993354" cy="1040860"/>
            <wp:effectExtent l="0" t="0" r="0" b="6985"/>
            <wp:docPr id="2" name="image1.png" descr="P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P2#yIS1"/>
                    <pic:cNvPicPr>
                      <a:picLocks noChangeAspect="1" noChangeArrowheads="1"/>
                    </pic:cNvPicPr>
                  </pic:nvPicPr>
                  <pic:blipFill>
                    <a:blip r:embed="rId7"/>
                    <a:stretch>
                      <a:fillRect/>
                    </a:stretch>
                  </pic:blipFill>
                  <pic:spPr bwMode="auto">
                    <a:xfrm>
                      <a:off x="0" y="0"/>
                      <a:ext cx="1004539" cy="1052580"/>
                    </a:xfrm>
                    <a:prstGeom prst="rect">
                      <a:avLst/>
                    </a:prstGeom>
                  </pic:spPr>
                </pic:pic>
              </a:graphicData>
            </a:graphic>
          </wp:inline>
        </w:drawing>
      </w:r>
    </w:p>
    <w:tbl>
      <w:tblPr>
        <w:tblpPr w:leftFromText="180" w:rightFromText="180" w:vertAnchor="text" w:horzAnchor="margin" w:tblpY="542"/>
        <w:tblW w:w="9348" w:type="dxa"/>
        <w:tblLayout w:type="fixed"/>
        <w:tblCellMar>
          <w:left w:w="5" w:type="dxa"/>
          <w:right w:w="5" w:type="dxa"/>
        </w:tblCellMar>
        <w:tblLook w:val="01E0" w:firstRow="1" w:lastRow="1" w:firstColumn="1" w:lastColumn="1" w:noHBand="0" w:noVBand="0"/>
      </w:tblPr>
      <w:tblGrid>
        <w:gridCol w:w="3400"/>
        <w:gridCol w:w="5948"/>
      </w:tblGrid>
      <w:tr w:rsidR="00ED17A7" w:rsidRPr="000B3894" w14:paraId="4E0413B9" w14:textId="77777777" w:rsidTr="00ED17A7">
        <w:trPr>
          <w:trHeight w:val="642"/>
        </w:trPr>
        <w:tc>
          <w:tcPr>
            <w:tcW w:w="3400" w:type="dxa"/>
            <w:tcBorders>
              <w:top w:val="single" w:sz="4" w:space="0" w:color="000000"/>
              <w:left w:val="single" w:sz="4" w:space="0" w:color="000000"/>
              <w:bottom w:val="single" w:sz="4" w:space="0" w:color="000000"/>
              <w:right w:val="single" w:sz="4" w:space="0" w:color="000000"/>
            </w:tcBorders>
            <w:shd w:val="clear" w:color="auto" w:fill="C1C1C1"/>
          </w:tcPr>
          <w:p w14:paraId="6B6CFC32"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z w:val="24"/>
                <w:szCs w:val="24"/>
              </w:rPr>
              <w:t>Module</w:t>
            </w:r>
            <w:r w:rsidRPr="000B3894">
              <w:rPr>
                <w:rFonts w:ascii="Times New Roman" w:hAnsi="Times New Roman" w:cs="Times New Roman"/>
                <w:spacing w:val="-10"/>
                <w:sz w:val="24"/>
                <w:szCs w:val="24"/>
              </w:rPr>
              <w:t xml:space="preserve"> </w:t>
            </w:r>
            <w:r w:rsidRPr="000B3894">
              <w:rPr>
                <w:rFonts w:ascii="Times New Roman" w:hAnsi="Times New Roman" w:cs="Times New Roman"/>
                <w:sz w:val="24"/>
                <w:szCs w:val="24"/>
              </w:rPr>
              <w:t>Code:</w:t>
            </w:r>
          </w:p>
        </w:tc>
        <w:tc>
          <w:tcPr>
            <w:tcW w:w="5948" w:type="dxa"/>
            <w:tcBorders>
              <w:top w:val="single" w:sz="4" w:space="0" w:color="000000"/>
              <w:left w:val="single" w:sz="4" w:space="0" w:color="000000"/>
              <w:bottom w:val="single" w:sz="4" w:space="0" w:color="000000"/>
              <w:right w:val="single" w:sz="4" w:space="0" w:color="000000"/>
            </w:tcBorders>
          </w:tcPr>
          <w:p w14:paraId="4F1404AC"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z w:val="24"/>
                <w:szCs w:val="24"/>
              </w:rPr>
              <w:t>COMP50004</w:t>
            </w:r>
          </w:p>
        </w:tc>
      </w:tr>
      <w:tr w:rsidR="00ED17A7" w:rsidRPr="000B3894" w14:paraId="1628F79A" w14:textId="77777777" w:rsidTr="00ED17A7">
        <w:trPr>
          <w:trHeight w:val="642"/>
        </w:trPr>
        <w:tc>
          <w:tcPr>
            <w:tcW w:w="3400" w:type="dxa"/>
            <w:tcBorders>
              <w:top w:val="single" w:sz="4" w:space="0" w:color="000000"/>
              <w:left w:val="single" w:sz="4" w:space="0" w:color="000000"/>
              <w:bottom w:val="single" w:sz="4" w:space="0" w:color="000000"/>
              <w:right w:val="single" w:sz="4" w:space="0" w:color="000000"/>
            </w:tcBorders>
            <w:shd w:val="clear" w:color="auto" w:fill="C1C1C1"/>
          </w:tcPr>
          <w:p w14:paraId="0D7586DD"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z w:val="24"/>
                <w:szCs w:val="24"/>
              </w:rPr>
              <w:t>Title</w:t>
            </w:r>
            <w:r w:rsidRPr="000B3894">
              <w:rPr>
                <w:rFonts w:ascii="Times New Roman" w:hAnsi="Times New Roman" w:cs="Times New Roman"/>
                <w:spacing w:val="5"/>
                <w:sz w:val="24"/>
                <w:szCs w:val="24"/>
              </w:rPr>
              <w:t xml:space="preserve"> </w:t>
            </w:r>
            <w:r w:rsidRPr="000B3894">
              <w:rPr>
                <w:rFonts w:ascii="Times New Roman" w:hAnsi="Times New Roman" w:cs="Times New Roman"/>
                <w:sz w:val="24"/>
                <w:szCs w:val="24"/>
              </w:rPr>
              <w:t>of</w:t>
            </w:r>
            <w:r w:rsidRPr="000B3894">
              <w:rPr>
                <w:rFonts w:ascii="Times New Roman" w:hAnsi="Times New Roman" w:cs="Times New Roman"/>
                <w:spacing w:val="-10"/>
                <w:sz w:val="24"/>
                <w:szCs w:val="24"/>
              </w:rPr>
              <w:t xml:space="preserve"> </w:t>
            </w:r>
            <w:r w:rsidRPr="000B3894">
              <w:rPr>
                <w:rFonts w:ascii="Times New Roman" w:hAnsi="Times New Roman" w:cs="Times New Roman"/>
                <w:sz w:val="24"/>
                <w:szCs w:val="24"/>
              </w:rPr>
              <w:t>Assignment:</w:t>
            </w:r>
          </w:p>
        </w:tc>
        <w:tc>
          <w:tcPr>
            <w:tcW w:w="5948" w:type="dxa"/>
            <w:tcBorders>
              <w:top w:val="single" w:sz="4" w:space="0" w:color="000000"/>
              <w:left w:val="single" w:sz="4" w:space="0" w:color="000000"/>
              <w:bottom w:val="single" w:sz="4" w:space="0" w:color="000000"/>
              <w:right w:val="single" w:sz="4" w:space="0" w:color="000000"/>
            </w:tcBorders>
          </w:tcPr>
          <w:p w14:paraId="70C379EA"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z w:val="24"/>
                <w:szCs w:val="24"/>
              </w:rPr>
              <w:t>Databases and Data Structures</w:t>
            </w:r>
          </w:p>
        </w:tc>
      </w:tr>
      <w:tr w:rsidR="00ED17A7" w:rsidRPr="000B3894" w14:paraId="7535731D" w14:textId="77777777" w:rsidTr="00ED17A7">
        <w:trPr>
          <w:trHeight w:val="640"/>
        </w:trPr>
        <w:tc>
          <w:tcPr>
            <w:tcW w:w="3400" w:type="dxa"/>
            <w:tcBorders>
              <w:top w:val="single" w:sz="4" w:space="0" w:color="000000"/>
              <w:left w:val="single" w:sz="4" w:space="0" w:color="000000"/>
              <w:bottom w:val="single" w:sz="4" w:space="0" w:color="000000"/>
              <w:right w:val="single" w:sz="4" w:space="0" w:color="000000"/>
            </w:tcBorders>
            <w:shd w:val="clear" w:color="auto" w:fill="C1C1C1"/>
          </w:tcPr>
          <w:p w14:paraId="3CAF9082"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pacing w:val="-1"/>
                <w:sz w:val="24"/>
                <w:szCs w:val="24"/>
              </w:rPr>
              <w:t>Assignment</w:t>
            </w:r>
            <w:r w:rsidRPr="000B3894">
              <w:rPr>
                <w:rFonts w:ascii="Times New Roman" w:hAnsi="Times New Roman" w:cs="Times New Roman"/>
                <w:spacing w:val="-30"/>
                <w:sz w:val="24"/>
                <w:szCs w:val="24"/>
              </w:rPr>
              <w:t xml:space="preserve"> </w:t>
            </w:r>
            <w:r w:rsidRPr="000B3894">
              <w:rPr>
                <w:rFonts w:ascii="Times New Roman" w:hAnsi="Times New Roman" w:cs="Times New Roman"/>
                <w:sz w:val="24"/>
                <w:szCs w:val="24"/>
              </w:rPr>
              <w:t>Weighting:</w:t>
            </w:r>
          </w:p>
        </w:tc>
        <w:tc>
          <w:tcPr>
            <w:tcW w:w="5948" w:type="dxa"/>
            <w:tcBorders>
              <w:top w:val="single" w:sz="4" w:space="0" w:color="000000"/>
              <w:left w:val="single" w:sz="4" w:space="0" w:color="000000"/>
              <w:bottom w:val="single" w:sz="4" w:space="0" w:color="000000"/>
              <w:right w:val="single" w:sz="4" w:space="0" w:color="000000"/>
            </w:tcBorders>
          </w:tcPr>
          <w:p w14:paraId="3647A298"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z w:val="24"/>
                <w:szCs w:val="24"/>
              </w:rPr>
              <w:t>50%</w:t>
            </w:r>
          </w:p>
        </w:tc>
      </w:tr>
      <w:tr w:rsidR="00ED17A7" w:rsidRPr="000B3894" w14:paraId="2C202567" w14:textId="77777777" w:rsidTr="00ED17A7">
        <w:trPr>
          <w:trHeight w:val="1936"/>
        </w:trPr>
        <w:tc>
          <w:tcPr>
            <w:tcW w:w="3400" w:type="dxa"/>
            <w:tcBorders>
              <w:top w:val="single" w:sz="4" w:space="0" w:color="000000"/>
              <w:left w:val="single" w:sz="4" w:space="0" w:color="000000"/>
              <w:bottom w:val="single" w:sz="4" w:space="0" w:color="000000"/>
              <w:right w:val="single" w:sz="4" w:space="0" w:color="000000"/>
            </w:tcBorders>
            <w:shd w:val="clear" w:color="auto" w:fill="C1C1C1"/>
          </w:tcPr>
          <w:p w14:paraId="1E8E0DD5" w14:textId="77777777" w:rsidR="00ED17A7" w:rsidRPr="000B3894" w:rsidRDefault="00ED17A7" w:rsidP="00ED17A7">
            <w:pPr>
              <w:pStyle w:val="TableParagraph"/>
              <w:spacing w:before="237"/>
              <w:ind w:left="107"/>
              <w:rPr>
                <w:rFonts w:ascii="Times New Roman" w:hAnsi="Times New Roman" w:cs="Times New Roman"/>
                <w:sz w:val="24"/>
                <w:szCs w:val="24"/>
              </w:rPr>
            </w:pPr>
            <w:r w:rsidRPr="000B3894">
              <w:rPr>
                <w:rFonts w:ascii="Times New Roman" w:hAnsi="Times New Roman" w:cs="Times New Roman"/>
                <w:sz w:val="24"/>
                <w:szCs w:val="24"/>
              </w:rPr>
              <w:t>Submission</w:t>
            </w:r>
            <w:r w:rsidRPr="000B3894">
              <w:rPr>
                <w:rFonts w:ascii="Times New Roman" w:hAnsi="Times New Roman" w:cs="Times New Roman"/>
                <w:spacing w:val="-15"/>
                <w:sz w:val="24"/>
                <w:szCs w:val="24"/>
              </w:rPr>
              <w:t xml:space="preserve"> </w:t>
            </w:r>
            <w:r w:rsidRPr="000B3894">
              <w:rPr>
                <w:rFonts w:ascii="Times New Roman" w:hAnsi="Times New Roman" w:cs="Times New Roman"/>
                <w:sz w:val="24"/>
                <w:szCs w:val="24"/>
              </w:rPr>
              <w:t>Date:</w:t>
            </w:r>
          </w:p>
        </w:tc>
        <w:tc>
          <w:tcPr>
            <w:tcW w:w="5948" w:type="dxa"/>
            <w:tcBorders>
              <w:top w:val="single" w:sz="4" w:space="0" w:color="000000"/>
              <w:left w:val="single" w:sz="4" w:space="0" w:color="000000"/>
              <w:bottom w:val="single" w:sz="4" w:space="0" w:color="000000"/>
              <w:right w:val="single" w:sz="4" w:space="0" w:color="000000"/>
            </w:tcBorders>
          </w:tcPr>
          <w:p w14:paraId="4AB5663E" w14:textId="77777777" w:rsidR="00ED17A7" w:rsidRPr="000B3894" w:rsidRDefault="00ED17A7" w:rsidP="00ED17A7">
            <w:pPr>
              <w:pStyle w:val="TableParagraph"/>
              <w:spacing w:before="237"/>
              <w:ind w:left="107" w:right="35"/>
              <w:rPr>
                <w:rFonts w:ascii="Times New Roman" w:hAnsi="Times New Roman" w:cs="Times New Roman"/>
                <w:sz w:val="24"/>
                <w:szCs w:val="24"/>
              </w:rPr>
            </w:pPr>
            <w:r w:rsidRPr="000B3894">
              <w:rPr>
                <w:rFonts w:ascii="Times New Roman" w:hAnsi="Times New Roman" w:cs="Times New Roman"/>
                <w:sz w:val="24"/>
                <w:szCs w:val="24"/>
              </w:rPr>
              <w:t xml:space="preserve">Assignment 2 </w:t>
            </w:r>
          </w:p>
        </w:tc>
      </w:tr>
      <w:tr w:rsidR="00ED17A7" w:rsidRPr="000B3894" w14:paraId="2DEF3E4C" w14:textId="77777777" w:rsidTr="00ED17A7">
        <w:trPr>
          <w:trHeight w:val="6587"/>
        </w:trPr>
        <w:tc>
          <w:tcPr>
            <w:tcW w:w="3400" w:type="dxa"/>
            <w:tcBorders>
              <w:top w:val="single" w:sz="4" w:space="0" w:color="000000"/>
              <w:left w:val="single" w:sz="4" w:space="0" w:color="000000"/>
              <w:bottom w:val="single" w:sz="4" w:space="0" w:color="000000"/>
              <w:right w:val="single" w:sz="4" w:space="0" w:color="000000"/>
            </w:tcBorders>
            <w:shd w:val="clear" w:color="auto" w:fill="C1C1C1"/>
          </w:tcPr>
          <w:p w14:paraId="6847A1D4" w14:textId="77777777" w:rsidR="00ED17A7" w:rsidRPr="000B3894" w:rsidRDefault="00ED17A7" w:rsidP="00ED17A7">
            <w:pPr>
              <w:pStyle w:val="TableParagraph"/>
              <w:spacing w:before="242"/>
              <w:ind w:left="107"/>
              <w:rPr>
                <w:rFonts w:ascii="Times New Roman" w:hAnsi="Times New Roman" w:cs="Times New Roman"/>
                <w:sz w:val="24"/>
                <w:szCs w:val="24"/>
              </w:rPr>
            </w:pPr>
            <w:r w:rsidRPr="000B3894">
              <w:rPr>
                <w:rFonts w:ascii="Times New Roman" w:hAnsi="Times New Roman" w:cs="Times New Roman"/>
                <w:sz w:val="24"/>
                <w:szCs w:val="24"/>
              </w:rPr>
              <w:t>Learning</w:t>
            </w:r>
            <w:r w:rsidRPr="000B3894">
              <w:rPr>
                <w:rFonts w:ascii="Times New Roman" w:hAnsi="Times New Roman" w:cs="Times New Roman"/>
                <w:spacing w:val="-6"/>
                <w:sz w:val="24"/>
                <w:szCs w:val="24"/>
              </w:rPr>
              <w:t xml:space="preserve"> </w:t>
            </w:r>
            <w:r w:rsidRPr="000B3894">
              <w:rPr>
                <w:rFonts w:ascii="Times New Roman" w:hAnsi="Times New Roman" w:cs="Times New Roman"/>
                <w:sz w:val="24"/>
                <w:szCs w:val="24"/>
              </w:rPr>
              <w:t>outcomes</w:t>
            </w:r>
          </w:p>
        </w:tc>
        <w:tc>
          <w:tcPr>
            <w:tcW w:w="5948" w:type="dxa"/>
            <w:tcBorders>
              <w:top w:val="single" w:sz="4" w:space="0" w:color="000000"/>
              <w:left w:val="single" w:sz="4" w:space="0" w:color="000000"/>
              <w:bottom w:val="single" w:sz="4" w:space="0" w:color="000000"/>
              <w:right w:val="single" w:sz="4" w:space="0" w:color="000000"/>
            </w:tcBorders>
          </w:tcPr>
          <w:p w14:paraId="1F1831D0" w14:textId="77777777" w:rsidR="00ED17A7" w:rsidRPr="000B3894" w:rsidRDefault="00ED17A7" w:rsidP="00ED17A7">
            <w:pPr>
              <w:pStyle w:val="TableParagraph"/>
              <w:tabs>
                <w:tab w:val="left" w:pos="725"/>
              </w:tabs>
              <w:spacing w:line="360" w:lineRule="auto"/>
              <w:ind w:right="115"/>
              <w:jc w:val="both"/>
              <w:rPr>
                <w:rFonts w:ascii="Times New Roman" w:hAnsi="Times New Roman" w:cs="Times New Roman"/>
                <w:spacing w:val="-1"/>
                <w:sz w:val="24"/>
                <w:szCs w:val="24"/>
              </w:rPr>
            </w:pPr>
            <w:r w:rsidRPr="000B3894">
              <w:rPr>
                <w:rFonts w:ascii="Times New Roman" w:hAnsi="Times New Roman" w:cs="Times New Roman"/>
                <w:spacing w:val="-1"/>
                <w:sz w:val="24"/>
                <w:szCs w:val="24"/>
              </w:rPr>
              <w:t xml:space="preserve">4. BE ABLE TO DESIGN, IMPLEMENT, AND DOCUMENT (APPROPRIATELY) EFFICIENT ALGORITHMS </w:t>
            </w:r>
          </w:p>
          <w:p w14:paraId="7E3BAC56" w14:textId="77777777" w:rsidR="00ED17A7" w:rsidRPr="000B3894" w:rsidRDefault="00ED17A7" w:rsidP="00ED17A7">
            <w:pPr>
              <w:pStyle w:val="TableParagraph"/>
              <w:tabs>
                <w:tab w:val="left" w:pos="725"/>
              </w:tabs>
              <w:spacing w:line="360" w:lineRule="auto"/>
              <w:ind w:right="115"/>
              <w:jc w:val="both"/>
              <w:rPr>
                <w:rFonts w:ascii="Times New Roman" w:hAnsi="Times New Roman" w:cs="Times New Roman"/>
                <w:spacing w:val="-1"/>
                <w:sz w:val="24"/>
                <w:szCs w:val="24"/>
              </w:rPr>
            </w:pPr>
            <w:r w:rsidRPr="000B3894">
              <w:rPr>
                <w:rFonts w:ascii="Times New Roman" w:hAnsi="Times New Roman" w:cs="Times New Roman"/>
                <w:spacing w:val="-1"/>
                <w:sz w:val="24"/>
                <w:szCs w:val="24"/>
              </w:rPr>
              <w:t>Application</w:t>
            </w:r>
          </w:p>
          <w:p w14:paraId="524F4CC9" w14:textId="77777777" w:rsidR="00ED17A7" w:rsidRPr="000B3894" w:rsidRDefault="00ED17A7" w:rsidP="00ED17A7">
            <w:pPr>
              <w:pStyle w:val="TableParagraph"/>
              <w:tabs>
                <w:tab w:val="left" w:pos="725"/>
              </w:tabs>
              <w:spacing w:line="360" w:lineRule="auto"/>
              <w:ind w:right="115"/>
              <w:jc w:val="both"/>
              <w:rPr>
                <w:rFonts w:ascii="Times New Roman" w:hAnsi="Times New Roman" w:cs="Times New Roman"/>
                <w:spacing w:val="-1"/>
                <w:sz w:val="24"/>
                <w:szCs w:val="24"/>
              </w:rPr>
            </w:pPr>
          </w:p>
          <w:p w14:paraId="4741AA70" w14:textId="77777777" w:rsidR="00ED17A7" w:rsidRPr="000B3894" w:rsidRDefault="00ED17A7" w:rsidP="00ED17A7">
            <w:pPr>
              <w:pStyle w:val="TableParagraph"/>
              <w:tabs>
                <w:tab w:val="left" w:pos="725"/>
              </w:tabs>
              <w:spacing w:line="360" w:lineRule="auto"/>
              <w:ind w:right="115"/>
              <w:jc w:val="both"/>
              <w:rPr>
                <w:rFonts w:ascii="Times New Roman" w:hAnsi="Times New Roman" w:cs="Times New Roman"/>
                <w:spacing w:val="-1"/>
                <w:sz w:val="24"/>
                <w:szCs w:val="24"/>
              </w:rPr>
            </w:pPr>
            <w:r w:rsidRPr="000B3894">
              <w:rPr>
                <w:rFonts w:ascii="Times New Roman" w:hAnsi="Times New Roman" w:cs="Times New Roman"/>
                <w:spacing w:val="-1"/>
                <w:sz w:val="24"/>
                <w:szCs w:val="24"/>
              </w:rPr>
              <w:t>5. EXPLAIN THE STRUCTURE, CORRECT USE OF AND IMPLEMENTATION OF APPROPRIATE ADVANCED DATA STRUCTURES AND ALGORITHMS FOR A RANGE OF SCENARIOS.</w:t>
            </w:r>
          </w:p>
          <w:p w14:paraId="3D346859" w14:textId="77777777" w:rsidR="00ED17A7" w:rsidRPr="000B3894" w:rsidRDefault="00ED17A7" w:rsidP="00ED17A7">
            <w:pPr>
              <w:pStyle w:val="TableParagraph"/>
              <w:tabs>
                <w:tab w:val="left" w:pos="725"/>
              </w:tabs>
              <w:spacing w:line="360" w:lineRule="auto"/>
              <w:ind w:right="115"/>
              <w:jc w:val="both"/>
              <w:rPr>
                <w:rFonts w:ascii="Times New Roman" w:hAnsi="Times New Roman" w:cs="Times New Roman"/>
                <w:spacing w:val="-1"/>
                <w:sz w:val="24"/>
                <w:szCs w:val="24"/>
              </w:rPr>
            </w:pPr>
            <w:r w:rsidRPr="000B3894">
              <w:rPr>
                <w:rFonts w:ascii="Times New Roman" w:hAnsi="Times New Roman" w:cs="Times New Roman"/>
                <w:spacing w:val="-1"/>
                <w:sz w:val="24"/>
                <w:szCs w:val="24"/>
              </w:rPr>
              <w:t>Knowledge and Understanding</w:t>
            </w:r>
          </w:p>
          <w:p w14:paraId="1E93FA1F" w14:textId="77777777" w:rsidR="00ED17A7" w:rsidRPr="000B3894" w:rsidRDefault="00ED17A7" w:rsidP="00ED17A7">
            <w:pPr>
              <w:pStyle w:val="TableParagraph"/>
              <w:tabs>
                <w:tab w:val="left" w:pos="725"/>
              </w:tabs>
              <w:spacing w:line="360" w:lineRule="auto"/>
              <w:ind w:right="115"/>
              <w:jc w:val="both"/>
              <w:rPr>
                <w:rFonts w:ascii="Times New Roman" w:hAnsi="Times New Roman" w:cs="Times New Roman"/>
                <w:sz w:val="24"/>
                <w:szCs w:val="24"/>
              </w:rPr>
            </w:pPr>
            <w:r w:rsidRPr="000B3894">
              <w:rPr>
                <w:rFonts w:ascii="Times New Roman" w:hAnsi="Times New Roman" w:cs="Times New Roman"/>
                <w:spacing w:val="-1"/>
                <w:sz w:val="24"/>
                <w:szCs w:val="24"/>
              </w:rPr>
              <w:t>Communication</w:t>
            </w:r>
          </w:p>
        </w:tc>
      </w:tr>
    </w:tbl>
    <w:p w14:paraId="1B4A7D7D" w14:textId="77777777" w:rsidR="00ED17A7" w:rsidRPr="000B3894" w:rsidRDefault="00ED17A7" w:rsidP="00ED17A7">
      <w:pPr>
        <w:pStyle w:val="BodyText"/>
        <w:rPr>
          <w:rFonts w:ascii="Times New Roman" w:hAnsi="Times New Roman" w:cs="Times New Roman"/>
        </w:rPr>
      </w:pPr>
    </w:p>
    <w:p w14:paraId="13BCE06E" w14:textId="77777777" w:rsidR="00ED17A7" w:rsidRPr="000B3894" w:rsidRDefault="00ED17A7" w:rsidP="00ED17A7">
      <w:pPr>
        <w:pStyle w:val="BodyText"/>
        <w:spacing w:before="4"/>
        <w:rPr>
          <w:rFonts w:ascii="Times New Roman" w:hAnsi="Times New Roman" w:cs="Times New Roman"/>
        </w:rPr>
      </w:pPr>
    </w:p>
    <w:p w14:paraId="4FFAA265" w14:textId="77777777" w:rsidR="00ED17A7" w:rsidRPr="000B3894" w:rsidRDefault="00ED17A7" w:rsidP="00ED17A7">
      <w:pPr>
        <w:rPr>
          <w:rFonts w:ascii="Times New Roman" w:hAnsi="Times New Roman" w:cs="Times New Roman"/>
          <w:sz w:val="24"/>
          <w:szCs w:val="24"/>
        </w:rPr>
        <w:sectPr w:rsidR="00ED17A7" w:rsidRPr="000B3894" w:rsidSect="00ED17A7">
          <w:footerReference w:type="default" r:id="rId8"/>
          <w:pgSz w:w="11906" w:h="16838" w:code="9"/>
          <w:pgMar w:top="1200" w:right="360" w:bottom="460" w:left="1240" w:header="0" w:footer="263" w:gutter="0"/>
          <w:cols w:space="720"/>
          <w:formProt w:val="0"/>
          <w:docGrid w:linePitch="299"/>
        </w:sectPr>
      </w:pPr>
    </w:p>
    <w:p w14:paraId="717BF4ED" w14:textId="77777777" w:rsidR="00CE63CE" w:rsidRPr="000B3894" w:rsidRDefault="00CE63CE" w:rsidP="00ED17A7">
      <w:pPr>
        <w:spacing w:line="360" w:lineRule="auto"/>
        <w:jc w:val="both"/>
        <w:rPr>
          <w:rFonts w:ascii="Times New Roman" w:hAnsi="Times New Roman" w:cs="Times New Roman"/>
          <w:b/>
          <w:color w:val="000000"/>
          <w:sz w:val="24"/>
          <w:szCs w:val="24"/>
        </w:rPr>
      </w:pPr>
      <w:r w:rsidRPr="000B3894">
        <w:rPr>
          <w:rFonts w:ascii="Times New Roman" w:hAnsi="Times New Roman" w:cs="Times New Roman"/>
          <w:b/>
          <w:color w:val="000000"/>
          <w:sz w:val="24"/>
          <w:szCs w:val="24"/>
        </w:rPr>
        <w:lastRenderedPageBreak/>
        <w:t>Milestone one</w:t>
      </w:r>
    </w:p>
    <w:p w14:paraId="7AF799BA" w14:textId="20A80729" w:rsidR="00ED17A7" w:rsidRPr="000B3894" w:rsidRDefault="00CE63CE" w:rsidP="00ED17A7">
      <w:pPr>
        <w:spacing w:line="360" w:lineRule="auto"/>
        <w:jc w:val="both"/>
        <w:rPr>
          <w:rFonts w:ascii="Times New Roman" w:hAnsi="Times New Roman" w:cs="Times New Roman"/>
          <w:b/>
          <w:color w:val="000000"/>
          <w:sz w:val="24"/>
          <w:szCs w:val="24"/>
        </w:rPr>
      </w:pPr>
      <w:r w:rsidRPr="000B3894">
        <w:rPr>
          <w:rFonts w:ascii="Times New Roman" w:hAnsi="Times New Roman" w:cs="Times New Roman"/>
          <w:b/>
          <w:color w:val="000000"/>
          <w:sz w:val="24"/>
          <w:szCs w:val="24"/>
        </w:rPr>
        <w:t>Learning outcome 5</w:t>
      </w:r>
    </w:p>
    <w:p w14:paraId="5FEF7FCD" w14:textId="4E35A494" w:rsidR="00CE63CE" w:rsidRPr="000B3894" w:rsidRDefault="00CE63CE" w:rsidP="00ED17A7">
      <w:p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Scenario</w:t>
      </w:r>
    </w:p>
    <w:p w14:paraId="3554D17B" w14:textId="1C94376F" w:rsidR="00CE63CE" w:rsidRPr="000B3894" w:rsidRDefault="00CE63CE" w:rsidP="00ED17A7">
      <w:p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 xml:space="preserve">A company </w:t>
      </w:r>
      <w:r w:rsidR="00ED17A7" w:rsidRPr="000B3894">
        <w:rPr>
          <w:rFonts w:ascii="Times New Roman" w:hAnsi="Times New Roman" w:cs="Times New Roman"/>
          <w:color w:val="000000"/>
          <w:sz w:val="24"/>
          <w:szCs w:val="24"/>
        </w:rPr>
        <w:t>whose</w:t>
      </w:r>
      <w:r w:rsidRPr="000B3894">
        <w:rPr>
          <w:rFonts w:ascii="Times New Roman" w:hAnsi="Times New Roman" w:cs="Times New Roman"/>
          <w:color w:val="000000"/>
          <w:sz w:val="24"/>
          <w:szCs w:val="24"/>
        </w:rPr>
        <w:t xml:space="preserve"> business focuses on delivery goods is having issues with its delivery schedule.</w:t>
      </w:r>
      <w:r w:rsidR="00ED17A7" w:rsidRPr="000B3894">
        <w:rPr>
          <w:rFonts w:ascii="Times New Roman" w:hAnsi="Times New Roman" w:cs="Times New Roman"/>
          <w:color w:val="000000"/>
          <w:sz w:val="24"/>
          <w:szCs w:val="24"/>
        </w:rPr>
        <w:t xml:space="preserve"> </w:t>
      </w:r>
      <w:r w:rsidRPr="000B3894">
        <w:rPr>
          <w:rFonts w:ascii="Times New Roman" w:hAnsi="Times New Roman" w:cs="Times New Roman"/>
          <w:color w:val="000000"/>
          <w:sz w:val="24"/>
          <w:szCs w:val="24"/>
        </w:rPr>
        <w:t>One issue is with loading</w:t>
      </w:r>
      <w:r w:rsidR="00A6296E" w:rsidRPr="000B3894">
        <w:rPr>
          <w:rFonts w:ascii="Times New Roman" w:hAnsi="Times New Roman" w:cs="Times New Roman"/>
          <w:color w:val="000000"/>
          <w:sz w:val="24"/>
          <w:szCs w:val="24"/>
        </w:rPr>
        <w:t xml:space="preserve"> of</w:t>
      </w:r>
      <w:r w:rsidRPr="000B3894">
        <w:rPr>
          <w:rFonts w:ascii="Times New Roman" w:hAnsi="Times New Roman" w:cs="Times New Roman"/>
          <w:color w:val="000000"/>
          <w:sz w:val="24"/>
          <w:szCs w:val="24"/>
        </w:rPr>
        <w:t xml:space="preserve"> the goods onto the van for delivery.</w:t>
      </w:r>
      <w:r w:rsidR="00ED17A7" w:rsidRPr="000B3894">
        <w:rPr>
          <w:rFonts w:ascii="Times New Roman" w:hAnsi="Times New Roman" w:cs="Times New Roman"/>
          <w:color w:val="000000"/>
          <w:sz w:val="24"/>
          <w:szCs w:val="24"/>
        </w:rPr>
        <w:t xml:space="preserve"> </w:t>
      </w:r>
      <w:r w:rsidR="00A6296E" w:rsidRPr="000B3894">
        <w:rPr>
          <w:rFonts w:ascii="Times New Roman" w:hAnsi="Times New Roman" w:cs="Times New Roman"/>
          <w:color w:val="000000"/>
          <w:sz w:val="24"/>
          <w:szCs w:val="24"/>
        </w:rPr>
        <w:t>There seems to be no logical order as to how the drivers are placing the goods in the back of the van.</w:t>
      </w:r>
      <w:r w:rsidR="00ED17A7" w:rsidRPr="000B3894">
        <w:rPr>
          <w:rFonts w:ascii="Times New Roman" w:hAnsi="Times New Roman" w:cs="Times New Roman"/>
          <w:color w:val="000000"/>
          <w:sz w:val="24"/>
          <w:szCs w:val="24"/>
        </w:rPr>
        <w:t xml:space="preserve"> </w:t>
      </w:r>
      <w:r w:rsidRPr="000B3894">
        <w:rPr>
          <w:rFonts w:ascii="Times New Roman" w:hAnsi="Times New Roman" w:cs="Times New Roman"/>
          <w:color w:val="000000"/>
          <w:sz w:val="24"/>
          <w:szCs w:val="24"/>
        </w:rPr>
        <w:t xml:space="preserve">The company has asked you to report on </w:t>
      </w:r>
      <w:r w:rsidR="005A3B12">
        <w:rPr>
          <w:rFonts w:ascii="Times New Roman" w:hAnsi="Times New Roman" w:cs="Times New Roman"/>
          <w:color w:val="000000"/>
          <w:sz w:val="24"/>
          <w:szCs w:val="24"/>
        </w:rPr>
        <w:t>how</w:t>
      </w:r>
      <w:commentRangeStart w:id="0"/>
      <w:r w:rsidRPr="000B3894">
        <w:rPr>
          <w:rFonts w:ascii="Times New Roman" w:hAnsi="Times New Roman" w:cs="Times New Roman"/>
          <w:color w:val="000000"/>
          <w:sz w:val="24"/>
          <w:szCs w:val="24"/>
        </w:rPr>
        <w:t xml:space="preserve"> </w:t>
      </w:r>
      <w:commentRangeEnd w:id="0"/>
      <w:r w:rsidR="000D7303">
        <w:rPr>
          <w:rStyle w:val="CommentReference"/>
        </w:rPr>
        <w:commentReference w:id="0"/>
      </w:r>
      <w:r w:rsidRPr="000B3894">
        <w:rPr>
          <w:rFonts w:ascii="Times New Roman" w:hAnsi="Times New Roman" w:cs="Times New Roman"/>
          <w:color w:val="000000"/>
          <w:sz w:val="24"/>
          <w:szCs w:val="24"/>
        </w:rPr>
        <w:t>they can solve the issue with loading the van.</w:t>
      </w:r>
    </w:p>
    <w:p w14:paraId="05BA36E0" w14:textId="5DAE61AF" w:rsidR="00CE63CE" w:rsidRPr="000B3894" w:rsidRDefault="00CE63CE" w:rsidP="00ED17A7">
      <w:p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The report needs to cover</w:t>
      </w:r>
    </w:p>
    <w:p w14:paraId="05E6585C" w14:textId="4AA5948B" w:rsidR="00CE63CE" w:rsidRPr="000B3894" w:rsidRDefault="00CE63CE"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 xml:space="preserve">The data structures needed to store the </w:t>
      </w:r>
      <w:r w:rsidR="00A6296E" w:rsidRPr="000B3894">
        <w:rPr>
          <w:rFonts w:ascii="Times New Roman" w:hAnsi="Times New Roman" w:cs="Times New Roman"/>
          <w:color w:val="000000"/>
          <w:sz w:val="24"/>
          <w:szCs w:val="24"/>
        </w:rPr>
        <w:t xml:space="preserve">relevant </w:t>
      </w:r>
      <w:r w:rsidRPr="000B3894">
        <w:rPr>
          <w:rFonts w:ascii="Times New Roman" w:hAnsi="Times New Roman" w:cs="Times New Roman"/>
          <w:color w:val="000000"/>
          <w:sz w:val="24"/>
          <w:szCs w:val="24"/>
        </w:rPr>
        <w:t>data</w:t>
      </w:r>
    </w:p>
    <w:p w14:paraId="5072E078" w14:textId="543DC75A" w:rsidR="00A6296E" w:rsidRPr="000B3894" w:rsidRDefault="00A6296E"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Sample d</w:t>
      </w:r>
      <w:r w:rsidR="00CE63CE" w:rsidRPr="000B3894">
        <w:rPr>
          <w:rFonts w:ascii="Times New Roman" w:hAnsi="Times New Roman" w:cs="Times New Roman"/>
          <w:color w:val="000000"/>
          <w:sz w:val="24"/>
          <w:szCs w:val="24"/>
        </w:rPr>
        <w:t>ata need</w:t>
      </w:r>
      <w:r w:rsidRPr="000B3894">
        <w:rPr>
          <w:rFonts w:ascii="Times New Roman" w:hAnsi="Times New Roman" w:cs="Times New Roman"/>
          <w:color w:val="000000"/>
          <w:sz w:val="24"/>
          <w:szCs w:val="24"/>
        </w:rPr>
        <w:t>ed</w:t>
      </w:r>
      <w:r w:rsidR="00CE63CE" w:rsidRPr="000B3894">
        <w:rPr>
          <w:rFonts w:ascii="Times New Roman" w:hAnsi="Times New Roman" w:cs="Times New Roman"/>
          <w:color w:val="000000"/>
          <w:sz w:val="24"/>
          <w:szCs w:val="24"/>
        </w:rPr>
        <w:t xml:space="preserve"> to </w:t>
      </w:r>
      <w:r w:rsidRPr="000B3894">
        <w:rPr>
          <w:rFonts w:ascii="Times New Roman" w:hAnsi="Times New Roman" w:cs="Times New Roman"/>
          <w:color w:val="000000"/>
          <w:sz w:val="24"/>
          <w:szCs w:val="24"/>
        </w:rPr>
        <w:t>generate</w:t>
      </w:r>
    </w:p>
    <w:p w14:paraId="6115A44E" w14:textId="07201657" w:rsidR="00A6296E" w:rsidRPr="000B3894" w:rsidRDefault="00A6296E"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The document required to order the goods in the van</w:t>
      </w:r>
    </w:p>
    <w:p w14:paraId="49A2334A" w14:textId="36E4AFBF" w:rsidR="00CE63CE" w:rsidRPr="000B3894" w:rsidRDefault="00A6296E"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 xml:space="preserve">An </w:t>
      </w:r>
      <w:r w:rsidR="00CE63CE" w:rsidRPr="000B3894">
        <w:rPr>
          <w:rFonts w:ascii="Times New Roman" w:hAnsi="Times New Roman" w:cs="Times New Roman"/>
          <w:color w:val="000000"/>
          <w:sz w:val="24"/>
          <w:szCs w:val="24"/>
        </w:rPr>
        <w:t>invoice</w:t>
      </w:r>
      <w:r w:rsidRPr="000B3894">
        <w:rPr>
          <w:rFonts w:ascii="Times New Roman" w:hAnsi="Times New Roman" w:cs="Times New Roman"/>
          <w:color w:val="000000"/>
          <w:sz w:val="24"/>
          <w:szCs w:val="24"/>
        </w:rPr>
        <w:t xml:space="preserve"> per customer that accompanies the goods</w:t>
      </w:r>
    </w:p>
    <w:p w14:paraId="30BE3A5E" w14:textId="13FDCA4B" w:rsidR="00A6296E" w:rsidRPr="000B3894" w:rsidRDefault="00A6296E"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 list of the functionality that would need to be include in the solution</w:t>
      </w:r>
    </w:p>
    <w:p w14:paraId="1F658792" w14:textId="1F1982DE" w:rsidR="00CE63CE" w:rsidRPr="000B3894" w:rsidRDefault="00CE63CE"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 basic pseudo code structure to solve the problem</w:t>
      </w:r>
    </w:p>
    <w:p w14:paraId="12C9146E" w14:textId="2CAB1160" w:rsidR="00A6296E" w:rsidRPr="000B3894" w:rsidRDefault="00A6296E"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With a description of the functions that solve the problem</w:t>
      </w:r>
    </w:p>
    <w:p w14:paraId="0547E8F1" w14:textId="39C64B85" w:rsidR="00CE63CE" w:rsidRPr="000B3894" w:rsidRDefault="00CE63CE"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Any issues that the pseudo code will not solve</w:t>
      </w:r>
    </w:p>
    <w:p w14:paraId="23506CF1" w14:textId="7E37166A" w:rsidR="00A6296E" w:rsidRPr="000B3894" w:rsidRDefault="00A6296E"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Or the limitations of the pseudo code</w:t>
      </w:r>
    </w:p>
    <w:p w14:paraId="6C0A1C93" w14:textId="1DA57D63" w:rsidR="00A6296E" w:rsidRPr="000B3894" w:rsidRDefault="00A6296E"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Or functionality deemed to be outside of the algorithms that would need to be included in version 2</w:t>
      </w:r>
    </w:p>
    <w:p w14:paraId="1B3871EA" w14:textId="07BF0094" w:rsidR="00A6296E" w:rsidRPr="000B3894" w:rsidRDefault="00A6296E"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 xml:space="preserve">Any assumptions about the scenario (one door, two </w:t>
      </w:r>
      <w:r w:rsidR="00ED17A7" w:rsidRPr="000B3894">
        <w:rPr>
          <w:rFonts w:ascii="Times New Roman" w:hAnsi="Times New Roman" w:cs="Times New Roman"/>
          <w:color w:val="000000"/>
          <w:sz w:val="24"/>
          <w:szCs w:val="24"/>
        </w:rPr>
        <w:t>doors</w:t>
      </w:r>
      <w:r w:rsidRPr="000B3894">
        <w:rPr>
          <w:rFonts w:ascii="Times New Roman" w:hAnsi="Times New Roman" w:cs="Times New Roman"/>
          <w:color w:val="000000"/>
          <w:sz w:val="24"/>
          <w:szCs w:val="24"/>
        </w:rPr>
        <w:t xml:space="preserve"> etc.)</w:t>
      </w:r>
    </w:p>
    <w:p w14:paraId="188F445F" w14:textId="7F9C0CE7" w:rsidR="00A6296E" w:rsidRPr="000B3894" w:rsidRDefault="00A6296E" w:rsidP="00ED17A7">
      <w:pPr>
        <w:spacing w:line="360" w:lineRule="auto"/>
        <w:jc w:val="both"/>
        <w:rPr>
          <w:rFonts w:ascii="Times New Roman" w:hAnsi="Times New Roman" w:cs="Times New Roman"/>
          <w:color w:val="000000"/>
          <w:sz w:val="24"/>
          <w:szCs w:val="24"/>
        </w:rPr>
      </w:pPr>
    </w:p>
    <w:p w14:paraId="6AC50122" w14:textId="55715286" w:rsidR="00CE63CE" w:rsidRPr="000B3894" w:rsidRDefault="00CE63CE" w:rsidP="00ED17A7">
      <w:pPr>
        <w:spacing w:line="360" w:lineRule="auto"/>
        <w:jc w:val="both"/>
        <w:rPr>
          <w:rFonts w:ascii="Times New Roman" w:hAnsi="Times New Roman" w:cs="Times New Roman"/>
          <w:b/>
          <w:color w:val="000000"/>
          <w:sz w:val="24"/>
          <w:szCs w:val="24"/>
        </w:rPr>
      </w:pPr>
      <w:r w:rsidRPr="000B3894">
        <w:rPr>
          <w:rFonts w:ascii="Times New Roman" w:hAnsi="Times New Roman" w:cs="Times New Roman"/>
          <w:b/>
          <w:color w:val="000000"/>
          <w:sz w:val="24"/>
          <w:szCs w:val="24"/>
        </w:rPr>
        <w:t>Milestone two</w:t>
      </w:r>
    </w:p>
    <w:p w14:paraId="22C974A8" w14:textId="24478A0E" w:rsidR="00CE63CE" w:rsidRPr="000B3894" w:rsidRDefault="00CE63CE" w:rsidP="00ED17A7">
      <w:pPr>
        <w:spacing w:line="360" w:lineRule="auto"/>
        <w:jc w:val="both"/>
        <w:rPr>
          <w:rFonts w:ascii="Times New Roman" w:hAnsi="Times New Roman" w:cs="Times New Roman"/>
          <w:b/>
          <w:color w:val="000000"/>
          <w:sz w:val="24"/>
          <w:szCs w:val="24"/>
        </w:rPr>
      </w:pPr>
      <w:r w:rsidRPr="000B3894">
        <w:rPr>
          <w:rFonts w:ascii="Times New Roman" w:hAnsi="Times New Roman" w:cs="Times New Roman"/>
          <w:b/>
          <w:color w:val="000000"/>
          <w:sz w:val="24"/>
          <w:szCs w:val="24"/>
        </w:rPr>
        <w:t>Learning outcome 4</w:t>
      </w:r>
    </w:p>
    <w:p w14:paraId="3173988D" w14:textId="61A3E975" w:rsidR="00CE63CE" w:rsidRPr="000B3894" w:rsidRDefault="00CE63CE" w:rsidP="00ED17A7">
      <w:p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Scenario</w:t>
      </w:r>
    </w:p>
    <w:p w14:paraId="39108D08" w14:textId="6AB1CEC0" w:rsidR="00CE63CE" w:rsidRPr="000B3894" w:rsidRDefault="00CE63CE" w:rsidP="00ED17A7">
      <w:p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Now that the van loading schedule has been solved, the company is having issues with the van delivery schedule.</w:t>
      </w:r>
      <w:r w:rsidR="000B3894" w:rsidRPr="000B3894">
        <w:rPr>
          <w:rFonts w:ascii="Times New Roman" w:hAnsi="Times New Roman" w:cs="Times New Roman"/>
          <w:color w:val="000000"/>
          <w:sz w:val="24"/>
          <w:szCs w:val="24"/>
        </w:rPr>
        <w:t xml:space="preserve"> </w:t>
      </w:r>
      <w:r w:rsidRPr="000B3894">
        <w:rPr>
          <w:rFonts w:ascii="Times New Roman" w:hAnsi="Times New Roman" w:cs="Times New Roman"/>
          <w:color w:val="000000"/>
          <w:sz w:val="24"/>
          <w:szCs w:val="24"/>
        </w:rPr>
        <w:t xml:space="preserve">The company will like a report on the </w:t>
      </w:r>
      <w:r w:rsidR="004C5038" w:rsidRPr="000B3894">
        <w:rPr>
          <w:rFonts w:ascii="Times New Roman" w:hAnsi="Times New Roman" w:cs="Times New Roman"/>
          <w:color w:val="000000"/>
          <w:sz w:val="24"/>
          <w:szCs w:val="24"/>
        </w:rPr>
        <w:t>algorithm</w:t>
      </w:r>
      <w:r w:rsidRPr="000B3894">
        <w:rPr>
          <w:rFonts w:ascii="Times New Roman" w:hAnsi="Times New Roman" w:cs="Times New Roman"/>
          <w:color w:val="000000"/>
          <w:sz w:val="24"/>
          <w:szCs w:val="24"/>
        </w:rPr>
        <w:t xml:space="preserve"> that could be used to solve the problem. They are aware of </w:t>
      </w:r>
      <w:r w:rsidR="004C5038" w:rsidRPr="000B3894">
        <w:rPr>
          <w:rFonts w:ascii="Times New Roman" w:hAnsi="Times New Roman" w:cs="Times New Roman"/>
          <w:color w:val="000000"/>
          <w:sz w:val="24"/>
          <w:szCs w:val="24"/>
        </w:rPr>
        <w:t xml:space="preserve">route planning software but are not prepared </w:t>
      </w:r>
      <w:r w:rsidR="00463DDD" w:rsidRPr="000B3894">
        <w:rPr>
          <w:rFonts w:ascii="Times New Roman" w:hAnsi="Times New Roman" w:cs="Times New Roman"/>
          <w:color w:val="000000"/>
          <w:sz w:val="24"/>
          <w:szCs w:val="24"/>
        </w:rPr>
        <w:t xml:space="preserve">to pay just get for that alternative. They have suggested that they may employ a developer and are looking for you to produce an outline algorithm to aid them in their </w:t>
      </w:r>
      <w:r w:rsidR="00ED17A7" w:rsidRPr="000B3894">
        <w:rPr>
          <w:rFonts w:ascii="Times New Roman" w:hAnsi="Times New Roman" w:cs="Times New Roman"/>
          <w:color w:val="000000"/>
          <w:sz w:val="24"/>
          <w:szCs w:val="24"/>
        </w:rPr>
        <w:t>decision-making</w:t>
      </w:r>
      <w:r w:rsidR="00463DDD" w:rsidRPr="000B3894">
        <w:rPr>
          <w:rFonts w:ascii="Times New Roman" w:hAnsi="Times New Roman" w:cs="Times New Roman"/>
          <w:color w:val="000000"/>
          <w:sz w:val="24"/>
          <w:szCs w:val="24"/>
        </w:rPr>
        <w:t xml:space="preserve"> process</w:t>
      </w:r>
      <w:r w:rsidR="000B3894" w:rsidRPr="000B3894">
        <w:rPr>
          <w:rFonts w:ascii="Times New Roman" w:hAnsi="Times New Roman" w:cs="Times New Roman"/>
          <w:color w:val="000000"/>
          <w:sz w:val="24"/>
          <w:szCs w:val="24"/>
        </w:rPr>
        <w:t xml:space="preserve">. </w:t>
      </w:r>
    </w:p>
    <w:p w14:paraId="1B8F42EF" w14:textId="26119B9C" w:rsidR="00463DDD" w:rsidRPr="000B3894" w:rsidRDefault="00463DDD" w:rsidP="00ED17A7">
      <w:p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lastRenderedPageBreak/>
        <w:t>The report needs to contain</w:t>
      </w:r>
    </w:p>
    <w:p w14:paraId="6C6FB34B" w14:textId="77777777" w:rsidR="00463DDD" w:rsidRPr="000B3894" w:rsidRDefault="00463DDD"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The data structures needed to store the relevant data</w:t>
      </w:r>
    </w:p>
    <w:p w14:paraId="143E3AA3" w14:textId="77777777" w:rsidR="00463DDD" w:rsidRPr="000B3894" w:rsidRDefault="00463DDD"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Sample data needed to generate</w:t>
      </w:r>
    </w:p>
    <w:p w14:paraId="325C3264" w14:textId="72A7CA82" w:rsidR="00463DDD" w:rsidRPr="000B3894" w:rsidRDefault="00463DDD"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The route for delivery of the goods</w:t>
      </w:r>
    </w:p>
    <w:p w14:paraId="1606027E" w14:textId="3118EAE4" w:rsidR="00463DDD" w:rsidRPr="000B3894" w:rsidRDefault="00463DDD"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 list of grid co-ordinates, goods etc that would act as a backup if their IT failed</w:t>
      </w:r>
    </w:p>
    <w:p w14:paraId="7F9A5F48" w14:textId="77777777" w:rsidR="00463DDD" w:rsidRPr="000B3894" w:rsidRDefault="00463DDD"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 list of the functionality that would need to be include in the solution</w:t>
      </w:r>
    </w:p>
    <w:p w14:paraId="6046403F" w14:textId="77777777" w:rsidR="00463DDD" w:rsidRPr="000B3894" w:rsidRDefault="00463DDD"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 basic pseudo code structure to solve the problem</w:t>
      </w:r>
    </w:p>
    <w:p w14:paraId="021B8ABB" w14:textId="77777777" w:rsidR="00463DDD" w:rsidRPr="000B3894" w:rsidRDefault="00463DDD"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With a description of the functions that solve the problem</w:t>
      </w:r>
    </w:p>
    <w:p w14:paraId="75A5D33D" w14:textId="77777777" w:rsidR="00463DDD" w:rsidRPr="000B3894" w:rsidRDefault="00463DDD"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Any issues that the pseudo code will not solve</w:t>
      </w:r>
    </w:p>
    <w:p w14:paraId="75A5CAEA" w14:textId="77777777" w:rsidR="00463DDD" w:rsidRPr="000B3894" w:rsidRDefault="00463DDD"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Or the limitations of the pseudo code</w:t>
      </w:r>
    </w:p>
    <w:p w14:paraId="7466583C" w14:textId="77777777" w:rsidR="00463DDD" w:rsidRPr="000B3894" w:rsidRDefault="00463DDD" w:rsidP="00ED17A7">
      <w:pPr>
        <w:pStyle w:val="ListParagraph"/>
        <w:numPr>
          <w:ilvl w:val="1"/>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Or functionality deemed to be outside of the algorithms that would need to be included in version 2</w:t>
      </w:r>
    </w:p>
    <w:p w14:paraId="37F9B868" w14:textId="74B709E3" w:rsidR="00B74AA3" w:rsidRPr="000B3894" w:rsidRDefault="00B74AA3"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 xml:space="preserve">A practical presentation of the algorithm developed in </w:t>
      </w:r>
      <w:r w:rsidR="004F5482">
        <w:rPr>
          <w:rFonts w:ascii="Times New Roman" w:hAnsi="Times New Roman" w:cs="Times New Roman"/>
          <w:color w:val="000000"/>
          <w:sz w:val="24"/>
          <w:szCs w:val="24"/>
        </w:rPr>
        <w:t>any</w:t>
      </w:r>
      <w:r w:rsidRPr="000B3894">
        <w:rPr>
          <w:rFonts w:ascii="Times New Roman" w:hAnsi="Times New Roman" w:cs="Times New Roman"/>
          <w:color w:val="000000"/>
          <w:sz w:val="24"/>
          <w:szCs w:val="24"/>
        </w:rPr>
        <w:t xml:space="preserve"> programming language</w:t>
      </w:r>
    </w:p>
    <w:p w14:paraId="1553DEED" w14:textId="341F840B" w:rsidR="00463DDD" w:rsidRPr="000B3894" w:rsidRDefault="00463DDD" w:rsidP="00ED17A7">
      <w:pPr>
        <w:pStyle w:val="ListParagraph"/>
        <w:numPr>
          <w:ilvl w:val="0"/>
          <w:numId w:val="2"/>
        </w:numPr>
        <w:spacing w:line="360" w:lineRule="auto"/>
        <w:jc w:val="both"/>
        <w:rPr>
          <w:rFonts w:ascii="Times New Roman" w:hAnsi="Times New Roman" w:cs="Times New Roman"/>
          <w:color w:val="000000"/>
          <w:sz w:val="24"/>
          <w:szCs w:val="24"/>
        </w:rPr>
      </w:pPr>
      <w:r w:rsidRPr="000B3894">
        <w:rPr>
          <w:rFonts w:ascii="Times New Roman" w:hAnsi="Times New Roman" w:cs="Times New Roman"/>
          <w:color w:val="000000"/>
          <w:sz w:val="24"/>
          <w:szCs w:val="24"/>
        </w:rPr>
        <w:t>Any assumptions about the scenario (less than 5 stops per run etc.)</w:t>
      </w:r>
    </w:p>
    <w:p w14:paraId="381978C8" w14:textId="77777777" w:rsidR="000B3894" w:rsidRPr="000B3894" w:rsidRDefault="000B3894" w:rsidP="000B3894">
      <w:pPr>
        <w:pStyle w:val="ListParagraph"/>
        <w:spacing w:line="360" w:lineRule="auto"/>
        <w:jc w:val="both"/>
        <w:rPr>
          <w:rFonts w:ascii="Times New Roman" w:hAnsi="Times New Roman" w:cs="Times New Roman"/>
          <w:color w:val="000000"/>
          <w:sz w:val="24"/>
          <w:szCs w:val="24"/>
        </w:rPr>
      </w:pPr>
    </w:p>
    <w:p w14:paraId="42E7454C" w14:textId="77777777" w:rsidR="000B3894" w:rsidRPr="000B3894" w:rsidRDefault="000B3894" w:rsidP="000B3894">
      <w:pPr>
        <w:pStyle w:val="ListParagraph"/>
        <w:numPr>
          <w:ilvl w:val="0"/>
          <w:numId w:val="6"/>
        </w:numPr>
        <w:jc w:val="both"/>
        <w:rPr>
          <w:rFonts w:ascii="Times New Roman" w:hAnsi="Times New Roman" w:cs="Times New Roman"/>
          <w:b/>
          <w:sz w:val="24"/>
          <w:szCs w:val="24"/>
        </w:rPr>
      </w:pPr>
      <w:r w:rsidRPr="000B3894">
        <w:rPr>
          <w:rFonts w:ascii="Times New Roman" w:hAnsi="Times New Roman" w:cs="Times New Roman"/>
          <w:b/>
          <w:sz w:val="24"/>
          <w:szCs w:val="24"/>
        </w:rPr>
        <w:t xml:space="preserve">Deliverables - </w:t>
      </w:r>
      <w:r w:rsidRPr="000B3894">
        <w:rPr>
          <w:rFonts w:ascii="Times New Roman" w:hAnsi="Times New Roman" w:cs="Times New Roman"/>
          <w:b/>
          <w:bCs/>
          <w:sz w:val="24"/>
          <w:szCs w:val="24"/>
        </w:rPr>
        <w:t>Soft Copy</w:t>
      </w:r>
    </w:p>
    <w:p w14:paraId="3D5A5E69" w14:textId="77777777" w:rsidR="000B3894" w:rsidRPr="000B3894" w:rsidRDefault="000B3894" w:rsidP="000B3894">
      <w:pPr>
        <w:spacing w:line="276" w:lineRule="auto"/>
        <w:ind w:firstLine="360"/>
        <w:rPr>
          <w:rFonts w:ascii="Times New Roman" w:hAnsi="Times New Roman" w:cs="Times New Roman"/>
          <w:b/>
          <w:bCs/>
          <w:sz w:val="24"/>
          <w:szCs w:val="24"/>
        </w:rPr>
      </w:pPr>
      <w:r w:rsidRPr="000B3894">
        <w:rPr>
          <w:rFonts w:ascii="Times New Roman" w:hAnsi="Times New Roman" w:cs="Times New Roman"/>
          <w:b/>
          <w:bCs/>
          <w:sz w:val="24"/>
          <w:szCs w:val="24"/>
        </w:rPr>
        <w:t xml:space="preserve">Documentation: - </w:t>
      </w:r>
      <w:r w:rsidRPr="000B3894">
        <w:rPr>
          <w:rFonts w:ascii="Times New Roman" w:hAnsi="Times New Roman" w:cs="Times New Roman"/>
          <w:bCs/>
          <w:sz w:val="24"/>
          <w:szCs w:val="24"/>
        </w:rPr>
        <w:t>Proper, complete documentation with the following chapters,</w:t>
      </w:r>
    </w:p>
    <w:p w14:paraId="4EE4A7E7" w14:textId="77777777" w:rsidR="000B3894" w:rsidRPr="000B3894" w:rsidRDefault="000B3894" w:rsidP="000B3894">
      <w:pPr>
        <w:pStyle w:val="ListParagraph"/>
        <w:numPr>
          <w:ilvl w:val="0"/>
          <w:numId w:val="4"/>
        </w:numPr>
        <w:spacing w:line="276" w:lineRule="auto"/>
        <w:rPr>
          <w:rFonts w:ascii="Times New Roman" w:hAnsi="Times New Roman" w:cs="Times New Roman"/>
          <w:bCs/>
          <w:sz w:val="24"/>
          <w:szCs w:val="24"/>
        </w:rPr>
      </w:pPr>
      <w:r w:rsidRPr="000B3894">
        <w:rPr>
          <w:rFonts w:ascii="Times New Roman" w:hAnsi="Times New Roman" w:cs="Times New Roman"/>
          <w:bCs/>
          <w:sz w:val="24"/>
          <w:szCs w:val="24"/>
        </w:rPr>
        <w:t>Introduction</w:t>
      </w:r>
    </w:p>
    <w:p w14:paraId="350A26E1" w14:textId="77777777" w:rsidR="000B3894" w:rsidRPr="000B3894" w:rsidRDefault="000B3894" w:rsidP="000B3894">
      <w:pPr>
        <w:pStyle w:val="ListParagraph"/>
        <w:numPr>
          <w:ilvl w:val="0"/>
          <w:numId w:val="4"/>
        </w:numPr>
        <w:spacing w:line="276" w:lineRule="auto"/>
        <w:rPr>
          <w:rFonts w:ascii="Times New Roman" w:hAnsi="Times New Roman" w:cs="Times New Roman"/>
          <w:bCs/>
          <w:sz w:val="24"/>
          <w:szCs w:val="24"/>
        </w:rPr>
      </w:pPr>
      <w:r w:rsidRPr="000B3894">
        <w:rPr>
          <w:rFonts w:ascii="Times New Roman" w:hAnsi="Times New Roman" w:cs="Times New Roman"/>
          <w:bCs/>
          <w:sz w:val="24"/>
          <w:szCs w:val="24"/>
        </w:rPr>
        <w:t>Analysis</w:t>
      </w:r>
    </w:p>
    <w:p w14:paraId="61825709" w14:textId="77777777" w:rsidR="000B3894" w:rsidRPr="000B3894" w:rsidRDefault="000B3894" w:rsidP="000B3894">
      <w:pPr>
        <w:pStyle w:val="ListParagraph"/>
        <w:numPr>
          <w:ilvl w:val="0"/>
          <w:numId w:val="4"/>
        </w:numPr>
        <w:spacing w:line="276" w:lineRule="auto"/>
        <w:rPr>
          <w:rFonts w:ascii="Times New Roman" w:hAnsi="Times New Roman" w:cs="Times New Roman"/>
          <w:bCs/>
          <w:sz w:val="24"/>
          <w:szCs w:val="24"/>
        </w:rPr>
      </w:pPr>
      <w:r w:rsidRPr="000B3894">
        <w:rPr>
          <w:rFonts w:ascii="Times New Roman" w:hAnsi="Times New Roman" w:cs="Times New Roman"/>
          <w:bCs/>
          <w:sz w:val="24"/>
          <w:szCs w:val="24"/>
        </w:rPr>
        <w:t xml:space="preserve">Design – pseudo code or flow charts </w:t>
      </w:r>
    </w:p>
    <w:p w14:paraId="6051D12E" w14:textId="77777777" w:rsidR="000B3894" w:rsidRPr="000B3894" w:rsidRDefault="000B3894" w:rsidP="000B3894">
      <w:pPr>
        <w:pStyle w:val="ListParagraph"/>
        <w:numPr>
          <w:ilvl w:val="0"/>
          <w:numId w:val="4"/>
        </w:numPr>
        <w:spacing w:line="276" w:lineRule="auto"/>
        <w:rPr>
          <w:rFonts w:ascii="Times New Roman" w:hAnsi="Times New Roman" w:cs="Times New Roman"/>
          <w:bCs/>
          <w:sz w:val="24"/>
          <w:szCs w:val="24"/>
        </w:rPr>
      </w:pPr>
      <w:r w:rsidRPr="000B3894">
        <w:rPr>
          <w:rFonts w:ascii="Times New Roman" w:hAnsi="Times New Roman" w:cs="Times New Roman"/>
          <w:bCs/>
          <w:sz w:val="24"/>
          <w:szCs w:val="24"/>
        </w:rPr>
        <w:t>Implementation</w:t>
      </w:r>
    </w:p>
    <w:p w14:paraId="3DD2B48B" w14:textId="77777777" w:rsidR="000B3894" w:rsidRPr="000B3894" w:rsidRDefault="000B3894" w:rsidP="000B3894">
      <w:pPr>
        <w:pStyle w:val="ListParagraph"/>
        <w:numPr>
          <w:ilvl w:val="0"/>
          <w:numId w:val="4"/>
        </w:numPr>
        <w:spacing w:line="276" w:lineRule="auto"/>
        <w:rPr>
          <w:rFonts w:ascii="Times New Roman" w:hAnsi="Times New Roman" w:cs="Times New Roman"/>
          <w:bCs/>
          <w:sz w:val="24"/>
          <w:szCs w:val="24"/>
        </w:rPr>
      </w:pPr>
      <w:r w:rsidRPr="000B3894">
        <w:rPr>
          <w:rFonts w:ascii="Times New Roman" w:hAnsi="Times New Roman" w:cs="Times New Roman"/>
          <w:bCs/>
          <w:sz w:val="24"/>
          <w:szCs w:val="24"/>
        </w:rPr>
        <w:t xml:space="preserve">Testing </w:t>
      </w:r>
    </w:p>
    <w:p w14:paraId="57650260" w14:textId="794BC5E0" w:rsidR="000B3894" w:rsidRPr="000B3894" w:rsidRDefault="000B3894" w:rsidP="000B3894">
      <w:pPr>
        <w:spacing w:line="276" w:lineRule="auto"/>
        <w:ind w:left="720"/>
        <w:rPr>
          <w:rFonts w:ascii="Times New Roman" w:hAnsi="Times New Roman" w:cs="Times New Roman"/>
          <w:bCs/>
          <w:sz w:val="24"/>
          <w:szCs w:val="24"/>
        </w:rPr>
      </w:pPr>
      <w:r w:rsidRPr="000B3894">
        <w:rPr>
          <w:rFonts w:ascii="Times New Roman" w:hAnsi="Times New Roman" w:cs="Times New Roman"/>
          <w:bCs/>
          <w:sz w:val="24"/>
          <w:szCs w:val="24"/>
        </w:rPr>
        <w:t>The Table of Content, list of figures, list of tables and references should be available in the correct format.</w:t>
      </w:r>
    </w:p>
    <w:p w14:paraId="5918FA76" w14:textId="77777777" w:rsidR="000B3894" w:rsidRPr="000B3894" w:rsidRDefault="000B3894" w:rsidP="000B3894">
      <w:pPr>
        <w:spacing w:line="276" w:lineRule="auto"/>
        <w:rPr>
          <w:rFonts w:ascii="Times New Roman" w:hAnsi="Times New Roman" w:cs="Times New Roman"/>
          <w:b/>
          <w:sz w:val="24"/>
          <w:szCs w:val="24"/>
        </w:rPr>
      </w:pPr>
    </w:p>
    <w:p w14:paraId="0EC36B8E" w14:textId="0978A77F" w:rsidR="000B3894" w:rsidRPr="000B3894" w:rsidRDefault="000B3894" w:rsidP="000B3894">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Pr="000B3894">
        <w:rPr>
          <w:rFonts w:ascii="Times New Roman" w:hAnsi="Times New Roman" w:cs="Times New Roman"/>
          <w:b/>
          <w:sz w:val="24"/>
          <w:szCs w:val="24"/>
        </w:rPr>
        <w:t>Program file</w:t>
      </w:r>
      <w:r w:rsidRPr="000B3894">
        <w:rPr>
          <w:rFonts w:ascii="Times New Roman" w:hAnsi="Times New Roman" w:cs="Times New Roman"/>
          <w:sz w:val="24"/>
          <w:szCs w:val="24"/>
        </w:rPr>
        <w:t xml:space="preserve">: - </w:t>
      </w:r>
      <w:r w:rsidR="005A3B12">
        <w:rPr>
          <w:rFonts w:ascii="Times New Roman" w:hAnsi="Times New Roman" w:cs="Times New Roman"/>
          <w:sz w:val="24"/>
          <w:szCs w:val="24"/>
        </w:rPr>
        <w:t xml:space="preserve">Source Code (i.e. - </w:t>
      </w:r>
      <w:bookmarkStart w:id="1" w:name="_GoBack"/>
      <w:bookmarkEnd w:id="1"/>
      <w:r w:rsidRPr="000B3894">
        <w:rPr>
          <w:rFonts w:ascii="Times New Roman" w:hAnsi="Times New Roman" w:cs="Times New Roman"/>
          <w:sz w:val="24"/>
          <w:szCs w:val="24"/>
        </w:rPr>
        <w:t>programming files</w:t>
      </w:r>
      <w:r w:rsidR="004F5482">
        <w:rPr>
          <w:rFonts w:ascii="Times New Roman" w:hAnsi="Times New Roman" w:cs="Times New Roman"/>
          <w:sz w:val="24"/>
          <w:szCs w:val="24"/>
        </w:rPr>
        <w:t>)</w:t>
      </w:r>
    </w:p>
    <w:p w14:paraId="10E4B2BB" w14:textId="6B6EE333" w:rsidR="000B3894" w:rsidRPr="000B3894" w:rsidRDefault="000B3894" w:rsidP="000B3894">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Pr="000B3894">
        <w:rPr>
          <w:rFonts w:ascii="Times New Roman" w:hAnsi="Times New Roman" w:cs="Times New Roman"/>
          <w:b/>
          <w:sz w:val="24"/>
          <w:szCs w:val="24"/>
        </w:rPr>
        <w:t>Presentation:</w:t>
      </w:r>
      <w:r w:rsidRPr="000B3894">
        <w:rPr>
          <w:rFonts w:ascii="Times New Roman" w:hAnsi="Times New Roman" w:cs="Times New Roman"/>
          <w:sz w:val="24"/>
          <w:szCs w:val="24"/>
        </w:rPr>
        <w:t xml:space="preserve"> - summary of the report </w:t>
      </w:r>
    </w:p>
    <w:p w14:paraId="7A01D1BE" w14:textId="77777777" w:rsidR="000B3894" w:rsidRPr="000B3894" w:rsidRDefault="000B3894" w:rsidP="000B3894">
      <w:pPr>
        <w:jc w:val="both"/>
        <w:rPr>
          <w:rFonts w:ascii="Times New Roman" w:hAnsi="Times New Roman" w:cs="Times New Roman"/>
          <w:b/>
          <w:sz w:val="24"/>
          <w:szCs w:val="24"/>
        </w:rPr>
      </w:pPr>
    </w:p>
    <w:p w14:paraId="32D857D7" w14:textId="77777777" w:rsidR="000B3894" w:rsidRPr="000B3894" w:rsidRDefault="000B3894" w:rsidP="000B3894">
      <w:pPr>
        <w:pStyle w:val="ListParagraph"/>
        <w:numPr>
          <w:ilvl w:val="0"/>
          <w:numId w:val="7"/>
        </w:numPr>
        <w:jc w:val="both"/>
        <w:rPr>
          <w:rFonts w:ascii="Times New Roman" w:hAnsi="Times New Roman" w:cs="Times New Roman"/>
          <w:b/>
          <w:sz w:val="24"/>
          <w:szCs w:val="24"/>
        </w:rPr>
      </w:pPr>
      <w:r w:rsidRPr="000B3894">
        <w:rPr>
          <w:rFonts w:ascii="Times New Roman" w:hAnsi="Times New Roman" w:cs="Times New Roman"/>
          <w:b/>
          <w:sz w:val="24"/>
          <w:szCs w:val="24"/>
        </w:rPr>
        <w:t>Submission</w:t>
      </w:r>
    </w:p>
    <w:p w14:paraId="30AEA9A6" w14:textId="3B69D726" w:rsidR="000B3894" w:rsidRPr="000B3894" w:rsidRDefault="000B3894" w:rsidP="000B3894">
      <w:pPr>
        <w:jc w:val="both"/>
        <w:rPr>
          <w:rFonts w:ascii="Times New Roman" w:hAnsi="Times New Roman" w:cs="Times New Roman"/>
          <w:sz w:val="24"/>
          <w:szCs w:val="24"/>
        </w:rPr>
      </w:pPr>
      <w:r>
        <w:rPr>
          <w:rFonts w:ascii="Times New Roman" w:hAnsi="Times New Roman" w:cs="Times New Roman"/>
          <w:sz w:val="24"/>
          <w:szCs w:val="24"/>
        </w:rPr>
        <w:t xml:space="preserve">     </w:t>
      </w:r>
      <w:r w:rsidRPr="000B3894">
        <w:rPr>
          <w:rFonts w:ascii="Times New Roman" w:hAnsi="Times New Roman" w:cs="Times New Roman"/>
          <w:sz w:val="24"/>
          <w:szCs w:val="24"/>
        </w:rPr>
        <w:t>Submission shall be done on or before the submission date as follows.</w:t>
      </w:r>
    </w:p>
    <w:p w14:paraId="37AF1747" w14:textId="77777777" w:rsidR="000B3894" w:rsidRPr="000B3894" w:rsidRDefault="000B3894" w:rsidP="000B3894">
      <w:pPr>
        <w:pStyle w:val="ListParagraph"/>
        <w:ind w:left="990"/>
        <w:jc w:val="both"/>
        <w:rPr>
          <w:rFonts w:ascii="Times New Roman" w:hAnsi="Times New Roman" w:cs="Times New Roman"/>
          <w:sz w:val="24"/>
          <w:szCs w:val="24"/>
        </w:rPr>
      </w:pPr>
      <w:r w:rsidRPr="000B3894">
        <w:rPr>
          <w:rFonts w:ascii="Times New Roman" w:hAnsi="Times New Roman" w:cs="Times New Roman"/>
          <w:sz w:val="24"/>
          <w:szCs w:val="24"/>
        </w:rPr>
        <w:t>Submit the softcopy of your work to the Turnitin link provided in LMS.</w:t>
      </w:r>
    </w:p>
    <w:p w14:paraId="130BE368" w14:textId="77777777" w:rsidR="000B3894" w:rsidRPr="000B3894" w:rsidRDefault="000B3894" w:rsidP="000B3894">
      <w:pPr>
        <w:pStyle w:val="ListParagraph"/>
        <w:jc w:val="both"/>
        <w:rPr>
          <w:rFonts w:ascii="Times New Roman" w:hAnsi="Times New Roman" w:cs="Times New Roman"/>
          <w:sz w:val="24"/>
          <w:szCs w:val="24"/>
        </w:rPr>
      </w:pPr>
    </w:p>
    <w:p w14:paraId="4A1FDA08" w14:textId="511AE1C7" w:rsidR="000B3894" w:rsidRDefault="000B3894" w:rsidP="000B3894">
      <w:pPr>
        <w:pStyle w:val="ListParagraph"/>
        <w:jc w:val="both"/>
        <w:rPr>
          <w:rFonts w:ascii="Times New Roman" w:hAnsi="Times New Roman" w:cs="Times New Roman"/>
          <w:sz w:val="24"/>
          <w:szCs w:val="24"/>
        </w:rPr>
      </w:pPr>
    </w:p>
    <w:p w14:paraId="0F5481B6" w14:textId="77777777" w:rsidR="00BB28CF" w:rsidRPr="000B3894" w:rsidRDefault="00BB28CF" w:rsidP="000B3894">
      <w:pPr>
        <w:pStyle w:val="ListParagraph"/>
        <w:jc w:val="both"/>
        <w:rPr>
          <w:rFonts w:ascii="Times New Roman" w:hAnsi="Times New Roman" w:cs="Times New Roman"/>
          <w:sz w:val="24"/>
          <w:szCs w:val="24"/>
        </w:rPr>
      </w:pPr>
    </w:p>
    <w:p w14:paraId="44C9DF55" w14:textId="77777777" w:rsidR="000B3894" w:rsidRPr="000B3894" w:rsidRDefault="000B3894" w:rsidP="000B3894">
      <w:pPr>
        <w:pStyle w:val="ListParagraph"/>
        <w:numPr>
          <w:ilvl w:val="0"/>
          <w:numId w:val="5"/>
        </w:numPr>
        <w:rPr>
          <w:rFonts w:ascii="Times New Roman" w:hAnsi="Times New Roman" w:cs="Times New Roman"/>
          <w:b/>
          <w:color w:val="000000"/>
          <w:sz w:val="24"/>
          <w:szCs w:val="24"/>
        </w:rPr>
      </w:pPr>
      <w:r w:rsidRPr="000B3894">
        <w:rPr>
          <w:rFonts w:ascii="Times New Roman" w:hAnsi="Times New Roman" w:cs="Times New Roman"/>
          <w:b/>
          <w:color w:val="000000"/>
          <w:sz w:val="24"/>
          <w:szCs w:val="24"/>
        </w:rPr>
        <w:lastRenderedPageBreak/>
        <w:t>Marking Scheme</w:t>
      </w:r>
    </w:p>
    <w:p w14:paraId="0F899F31" w14:textId="77777777" w:rsidR="000B3894" w:rsidRPr="000B3894" w:rsidRDefault="000B3894" w:rsidP="000B3894">
      <w:pPr>
        <w:rPr>
          <w:rFonts w:ascii="Times New Roman" w:hAnsi="Times New Roman" w:cs="Times New Roman"/>
          <w:color w:val="000000"/>
          <w:sz w:val="24"/>
          <w:szCs w:val="24"/>
        </w:rPr>
      </w:pPr>
    </w:p>
    <w:p w14:paraId="2DACD014" w14:textId="77777777" w:rsidR="000B3894" w:rsidRPr="000B3894" w:rsidRDefault="000B3894" w:rsidP="000B3894">
      <w:pPr>
        <w:rPr>
          <w:rFonts w:ascii="Times New Roman" w:hAnsi="Times New Roman" w:cs="Times New Roman"/>
          <w:color w:val="000000"/>
          <w:sz w:val="24"/>
          <w:szCs w:val="24"/>
        </w:rPr>
      </w:pPr>
      <w:r w:rsidRPr="000B3894">
        <w:rPr>
          <w:rFonts w:ascii="Times New Roman" w:hAnsi="Times New Roman" w:cs="Times New Roman"/>
          <w:color w:val="000000"/>
          <w:sz w:val="24"/>
          <w:szCs w:val="24"/>
        </w:rPr>
        <w:t>Milestone one (40%)</w:t>
      </w:r>
    </w:p>
    <w:p w14:paraId="59B7485C" w14:textId="77777777" w:rsidR="000B3894" w:rsidRPr="000B3894" w:rsidRDefault="000B3894" w:rsidP="000B3894">
      <w:pPr>
        <w:rPr>
          <w:rFonts w:ascii="Times New Roman" w:hAnsi="Times New Roman" w:cs="Times New Roman"/>
          <w:color w:val="000000"/>
          <w:sz w:val="24"/>
          <w:szCs w:val="24"/>
        </w:rPr>
      </w:pPr>
    </w:p>
    <w:tbl>
      <w:tblPr>
        <w:tblStyle w:val="TableGrid"/>
        <w:tblW w:w="9493" w:type="dxa"/>
        <w:tblLook w:val="04A0" w:firstRow="1" w:lastRow="0" w:firstColumn="1" w:lastColumn="0" w:noHBand="0" w:noVBand="1"/>
      </w:tblPr>
      <w:tblGrid>
        <w:gridCol w:w="5524"/>
        <w:gridCol w:w="3969"/>
      </w:tblGrid>
      <w:tr w:rsidR="000B3894" w:rsidRPr="000B3894" w14:paraId="24DB7885" w14:textId="77777777" w:rsidTr="00196398">
        <w:tc>
          <w:tcPr>
            <w:tcW w:w="5524" w:type="dxa"/>
          </w:tcPr>
          <w:p w14:paraId="675FDAFE"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Core area</w:t>
            </w:r>
          </w:p>
        </w:tc>
        <w:tc>
          <w:tcPr>
            <w:tcW w:w="3969" w:type="dxa"/>
          </w:tcPr>
          <w:p w14:paraId="63613FDA"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Percentage</w:t>
            </w:r>
          </w:p>
        </w:tc>
      </w:tr>
      <w:tr w:rsidR="000B3894" w:rsidRPr="000B3894" w14:paraId="0E28F23A" w14:textId="77777777" w:rsidTr="00196398">
        <w:tc>
          <w:tcPr>
            <w:tcW w:w="5524" w:type="dxa"/>
          </w:tcPr>
          <w:p w14:paraId="12AB567E"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The data structures needed to store the relevant data</w:t>
            </w:r>
          </w:p>
          <w:p w14:paraId="5221E0E3" w14:textId="77777777" w:rsidR="000B3894" w:rsidRPr="000B3894" w:rsidRDefault="000B3894" w:rsidP="00196398">
            <w:pPr>
              <w:rPr>
                <w:rFonts w:ascii="Times New Roman" w:hAnsi="Times New Roman" w:cs="Times New Roman"/>
                <w:color w:val="000000"/>
                <w:sz w:val="24"/>
                <w:szCs w:val="24"/>
              </w:rPr>
            </w:pPr>
          </w:p>
        </w:tc>
        <w:tc>
          <w:tcPr>
            <w:tcW w:w="3969" w:type="dxa"/>
          </w:tcPr>
          <w:p w14:paraId="78BD3862"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20%</w:t>
            </w:r>
          </w:p>
        </w:tc>
      </w:tr>
      <w:tr w:rsidR="000B3894" w:rsidRPr="000B3894" w14:paraId="711195CF" w14:textId="77777777" w:rsidTr="00196398">
        <w:tc>
          <w:tcPr>
            <w:tcW w:w="5524" w:type="dxa"/>
          </w:tcPr>
          <w:p w14:paraId="53E160D4"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Sample data needed to generate</w:t>
            </w:r>
          </w:p>
          <w:p w14:paraId="084C82FB" w14:textId="77777777" w:rsidR="000B3894" w:rsidRPr="000B3894" w:rsidRDefault="000B3894" w:rsidP="00196398">
            <w:pPr>
              <w:rPr>
                <w:rFonts w:ascii="Times New Roman" w:hAnsi="Times New Roman" w:cs="Times New Roman"/>
                <w:color w:val="000000"/>
                <w:sz w:val="24"/>
                <w:szCs w:val="24"/>
              </w:rPr>
            </w:pPr>
          </w:p>
        </w:tc>
        <w:tc>
          <w:tcPr>
            <w:tcW w:w="3969" w:type="dxa"/>
          </w:tcPr>
          <w:p w14:paraId="7A49821D"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w:t>
            </w:r>
          </w:p>
        </w:tc>
      </w:tr>
      <w:tr w:rsidR="000B3894" w:rsidRPr="000B3894" w14:paraId="6DE00E2A" w14:textId="77777777" w:rsidTr="00196398">
        <w:tc>
          <w:tcPr>
            <w:tcW w:w="5524" w:type="dxa"/>
          </w:tcPr>
          <w:p w14:paraId="4AAD0908"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 list of the functionality that would need to be include in the solution</w:t>
            </w:r>
          </w:p>
          <w:p w14:paraId="6B4041DC" w14:textId="77777777" w:rsidR="000B3894" w:rsidRPr="000B3894" w:rsidRDefault="000B3894" w:rsidP="00196398">
            <w:pPr>
              <w:rPr>
                <w:rFonts w:ascii="Times New Roman" w:hAnsi="Times New Roman" w:cs="Times New Roman"/>
                <w:color w:val="000000"/>
                <w:sz w:val="24"/>
                <w:szCs w:val="24"/>
              </w:rPr>
            </w:pPr>
          </w:p>
        </w:tc>
        <w:tc>
          <w:tcPr>
            <w:tcW w:w="3969" w:type="dxa"/>
          </w:tcPr>
          <w:p w14:paraId="1B2B797A"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15%</w:t>
            </w:r>
          </w:p>
        </w:tc>
      </w:tr>
      <w:tr w:rsidR="000B3894" w:rsidRPr="000B3894" w14:paraId="106095D3" w14:textId="77777777" w:rsidTr="00196398">
        <w:tc>
          <w:tcPr>
            <w:tcW w:w="5524" w:type="dxa"/>
          </w:tcPr>
          <w:p w14:paraId="478C6116"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 basic pseudo code structure to solve the problem</w:t>
            </w:r>
          </w:p>
          <w:p w14:paraId="6F755E55" w14:textId="77777777" w:rsidR="000B3894" w:rsidRPr="000B3894" w:rsidRDefault="000B3894" w:rsidP="00196398">
            <w:pPr>
              <w:rPr>
                <w:rFonts w:ascii="Times New Roman" w:hAnsi="Times New Roman" w:cs="Times New Roman"/>
                <w:color w:val="000000"/>
                <w:sz w:val="24"/>
                <w:szCs w:val="24"/>
              </w:rPr>
            </w:pPr>
          </w:p>
        </w:tc>
        <w:tc>
          <w:tcPr>
            <w:tcW w:w="3969" w:type="dxa"/>
          </w:tcPr>
          <w:p w14:paraId="04B0DED0"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50%</w:t>
            </w:r>
          </w:p>
        </w:tc>
      </w:tr>
      <w:tr w:rsidR="000B3894" w:rsidRPr="000B3894" w14:paraId="37A46485" w14:textId="77777777" w:rsidTr="00196398">
        <w:tc>
          <w:tcPr>
            <w:tcW w:w="5524" w:type="dxa"/>
          </w:tcPr>
          <w:p w14:paraId="64608555"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Any issues that the pseudo code will not solve</w:t>
            </w:r>
          </w:p>
          <w:p w14:paraId="65E80B3B" w14:textId="77777777" w:rsidR="000B3894" w:rsidRPr="000B3894" w:rsidRDefault="000B3894" w:rsidP="00196398">
            <w:pPr>
              <w:rPr>
                <w:rFonts w:ascii="Times New Roman" w:hAnsi="Times New Roman" w:cs="Times New Roman"/>
                <w:color w:val="000000"/>
                <w:sz w:val="24"/>
                <w:szCs w:val="24"/>
              </w:rPr>
            </w:pPr>
          </w:p>
        </w:tc>
        <w:tc>
          <w:tcPr>
            <w:tcW w:w="3969" w:type="dxa"/>
          </w:tcPr>
          <w:p w14:paraId="1203D238"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w:t>
            </w:r>
          </w:p>
        </w:tc>
      </w:tr>
      <w:tr w:rsidR="000B3894" w:rsidRPr="000B3894" w14:paraId="47A07C00" w14:textId="77777777" w:rsidTr="00196398">
        <w:tc>
          <w:tcPr>
            <w:tcW w:w="5524" w:type="dxa"/>
          </w:tcPr>
          <w:p w14:paraId="38B1024E"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Any assumptions about the scenario</w:t>
            </w:r>
          </w:p>
        </w:tc>
        <w:tc>
          <w:tcPr>
            <w:tcW w:w="3969" w:type="dxa"/>
          </w:tcPr>
          <w:p w14:paraId="79B248D1"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w:t>
            </w:r>
          </w:p>
        </w:tc>
      </w:tr>
    </w:tbl>
    <w:p w14:paraId="72C1F26D" w14:textId="77777777" w:rsidR="000B3894" w:rsidRPr="000B3894" w:rsidRDefault="000B3894" w:rsidP="000B3894">
      <w:pPr>
        <w:rPr>
          <w:rFonts w:ascii="Times New Roman" w:hAnsi="Times New Roman" w:cs="Times New Roman"/>
          <w:color w:val="000000"/>
          <w:sz w:val="24"/>
          <w:szCs w:val="24"/>
        </w:rPr>
      </w:pPr>
    </w:p>
    <w:p w14:paraId="157E250E" w14:textId="77777777" w:rsidR="000B3894" w:rsidRPr="000B3894" w:rsidRDefault="000B3894" w:rsidP="000B3894">
      <w:pPr>
        <w:rPr>
          <w:rFonts w:ascii="Times New Roman" w:hAnsi="Times New Roman" w:cs="Times New Roman"/>
          <w:color w:val="000000"/>
          <w:sz w:val="24"/>
          <w:szCs w:val="24"/>
        </w:rPr>
      </w:pPr>
      <w:r w:rsidRPr="000B3894">
        <w:rPr>
          <w:rFonts w:ascii="Times New Roman" w:hAnsi="Times New Roman" w:cs="Times New Roman"/>
          <w:color w:val="000000"/>
          <w:sz w:val="24"/>
          <w:szCs w:val="24"/>
        </w:rPr>
        <w:t>Milestone 2</w:t>
      </w:r>
    </w:p>
    <w:p w14:paraId="23603B77" w14:textId="77777777" w:rsidR="000B3894" w:rsidRPr="000B3894" w:rsidRDefault="000B3894" w:rsidP="000B3894">
      <w:pPr>
        <w:rPr>
          <w:rFonts w:ascii="Times New Roman" w:hAnsi="Times New Roman" w:cs="Times New Roman"/>
          <w:color w:val="000000"/>
          <w:sz w:val="24"/>
          <w:szCs w:val="24"/>
        </w:rPr>
      </w:pPr>
    </w:p>
    <w:tbl>
      <w:tblPr>
        <w:tblStyle w:val="TableGrid"/>
        <w:tblW w:w="9493" w:type="dxa"/>
        <w:tblLook w:val="04A0" w:firstRow="1" w:lastRow="0" w:firstColumn="1" w:lastColumn="0" w:noHBand="0" w:noVBand="1"/>
      </w:tblPr>
      <w:tblGrid>
        <w:gridCol w:w="5524"/>
        <w:gridCol w:w="3969"/>
      </w:tblGrid>
      <w:tr w:rsidR="000B3894" w:rsidRPr="000B3894" w14:paraId="587E29BC" w14:textId="77777777" w:rsidTr="00196398">
        <w:tc>
          <w:tcPr>
            <w:tcW w:w="5524" w:type="dxa"/>
          </w:tcPr>
          <w:p w14:paraId="3DD6129B"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Core area</w:t>
            </w:r>
          </w:p>
        </w:tc>
        <w:tc>
          <w:tcPr>
            <w:tcW w:w="3969" w:type="dxa"/>
          </w:tcPr>
          <w:p w14:paraId="58949DFF"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Percentage</w:t>
            </w:r>
          </w:p>
        </w:tc>
      </w:tr>
      <w:tr w:rsidR="000B3894" w:rsidRPr="000B3894" w14:paraId="1623801E" w14:textId="77777777" w:rsidTr="00196398">
        <w:tc>
          <w:tcPr>
            <w:tcW w:w="5524" w:type="dxa"/>
          </w:tcPr>
          <w:p w14:paraId="7B13F2ED"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The data structures needed to store the relevant data</w:t>
            </w:r>
          </w:p>
          <w:p w14:paraId="475B61F0" w14:textId="77777777" w:rsidR="000B3894" w:rsidRPr="000B3894" w:rsidRDefault="000B3894" w:rsidP="00196398">
            <w:pPr>
              <w:rPr>
                <w:rFonts w:ascii="Times New Roman" w:hAnsi="Times New Roman" w:cs="Times New Roman"/>
                <w:color w:val="000000"/>
                <w:sz w:val="24"/>
                <w:szCs w:val="24"/>
              </w:rPr>
            </w:pPr>
          </w:p>
        </w:tc>
        <w:tc>
          <w:tcPr>
            <w:tcW w:w="3969" w:type="dxa"/>
          </w:tcPr>
          <w:p w14:paraId="17C90723"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10%</w:t>
            </w:r>
          </w:p>
        </w:tc>
      </w:tr>
      <w:tr w:rsidR="000B3894" w:rsidRPr="000B3894" w14:paraId="53CD0A17" w14:textId="77777777" w:rsidTr="00196398">
        <w:tc>
          <w:tcPr>
            <w:tcW w:w="5524" w:type="dxa"/>
          </w:tcPr>
          <w:p w14:paraId="6AF6AD6D"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Sample data needed to generate</w:t>
            </w:r>
          </w:p>
          <w:p w14:paraId="14682716" w14:textId="77777777" w:rsidR="000B3894" w:rsidRPr="000B3894" w:rsidRDefault="000B3894" w:rsidP="00196398">
            <w:pPr>
              <w:rPr>
                <w:rFonts w:ascii="Times New Roman" w:hAnsi="Times New Roman" w:cs="Times New Roman"/>
                <w:color w:val="000000"/>
                <w:sz w:val="24"/>
                <w:szCs w:val="24"/>
              </w:rPr>
            </w:pPr>
          </w:p>
        </w:tc>
        <w:tc>
          <w:tcPr>
            <w:tcW w:w="3969" w:type="dxa"/>
          </w:tcPr>
          <w:p w14:paraId="7AB02D76"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w:t>
            </w:r>
          </w:p>
        </w:tc>
      </w:tr>
      <w:tr w:rsidR="000B3894" w:rsidRPr="000B3894" w14:paraId="7DCC3A80" w14:textId="77777777" w:rsidTr="00196398">
        <w:tc>
          <w:tcPr>
            <w:tcW w:w="5524" w:type="dxa"/>
          </w:tcPr>
          <w:p w14:paraId="7C0908DE"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 list of the functionality that would need to be include in the solution</w:t>
            </w:r>
          </w:p>
          <w:p w14:paraId="01A617CD" w14:textId="77777777" w:rsidR="000B3894" w:rsidRPr="000B3894" w:rsidRDefault="000B3894" w:rsidP="00196398">
            <w:pPr>
              <w:rPr>
                <w:rFonts w:ascii="Times New Roman" w:hAnsi="Times New Roman" w:cs="Times New Roman"/>
                <w:color w:val="000000"/>
                <w:sz w:val="24"/>
                <w:szCs w:val="24"/>
              </w:rPr>
            </w:pPr>
          </w:p>
        </w:tc>
        <w:tc>
          <w:tcPr>
            <w:tcW w:w="3969" w:type="dxa"/>
          </w:tcPr>
          <w:p w14:paraId="5BEBBD5B"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10%</w:t>
            </w:r>
          </w:p>
        </w:tc>
      </w:tr>
      <w:tr w:rsidR="000B3894" w:rsidRPr="000B3894" w14:paraId="2AEEE6C0" w14:textId="77777777" w:rsidTr="00196398">
        <w:tc>
          <w:tcPr>
            <w:tcW w:w="5524" w:type="dxa"/>
          </w:tcPr>
          <w:p w14:paraId="1EED4221"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 basic pseudo code structure to solve the problem</w:t>
            </w:r>
          </w:p>
          <w:p w14:paraId="0F0EA8C2" w14:textId="77777777" w:rsidR="000B3894" w:rsidRPr="000B3894" w:rsidRDefault="000B3894" w:rsidP="00196398">
            <w:pPr>
              <w:rPr>
                <w:rFonts w:ascii="Times New Roman" w:hAnsi="Times New Roman" w:cs="Times New Roman"/>
                <w:color w:val="000000"/>
                <w:sz w:val="24"/>
                <w:szCs w:val="24"/>
              </w:rPr>
            </w:pPr>
          </w:p>
        </w:tc>
        <w:tc>
          <w:tcPr>
            <w:tcW w:w="3969" w:type="dxa"/>
          </w:tcPr>
          <w:p w14:paraId="406CD9DE"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40%</w:t>
            </w:r>
          </w:p>
        </w:tc>
      </w:tr>
      <w:tr w:rsidR="000B3894" w:rsidRPr="000B3894" w14:paraId="50B15E05" w14:textId="77777777" w:rsidTr="00196398">
        <w:tc>
          <w:tcPr>
            <w:tcW w:w="5524" w:type="dxa"/>
          </w:tcPr>
          <w:p w14:paraId="2A172A12"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Any issues that the pseudo code will not solve</w:t>
            </w:r>
          </w:p>
          <w:p w14:paraId="55B5B19B" w14:textId="77777777" w:rsidR="000B3894" w:rsidRPr="000B3894" w:rsidRDefault="000B3894" w:rsidP="00196398">
            <w:pPr>
              <w:rPr>
                <w:rFonts w:ascii="Times New Roman" w:hAnsi="Times New Roman" w:cs="Times New Roman"/>
                <w:color w:val="000000"/>
                <w:sz w:val="24"/>
                <w:szCs w:val="24"/>
              </w:rPr>
            </w:pPr>
          </w:p>
        </w:tc>
        <w:tc>
          <w:tcPr>
            <w:tcW w:w="3969" w:type="dxa"/>
          </w:tcPr>
          <w:p w14:paraId="366B6292"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w:t>
            </w:r>
          </w:p>
        </w:tc>
      </w:tr>
      <w:tr w:rsidR="000B3894" w:rsidRPr="000B3894" w14:paraId="2787C469" w14:textId="77777777" w:rsidTr="00196398">
        <w:tc>
          <w:tcPr>
            <w:tcW w:w="5524" w:type="dxa"/>
          </w:tcPr>
          <w:p w14:paraId="3F70BDA2"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 practical presentation of the algorithm developed in any programming language</w:t>
            </w:r>
          </w:p>
          <w:p w14:paraId="6327C531" w14:textId="77777777" w:rsidR="000B3894" w:rsidRPr="000B3894" w:rsidRDefault="000B3894" w:rsidP="00196398">
            <w:pPr>
              <w:rPr>
                <w:rFonts w:ascii="Times New Roman" w:hAnsi="Times New Roman" w:cs="Times New Roman"/>
                <w:color w:val="000000"/>
                <w:sz w:val="24"/>
                <w:szCs w:val="24"/>
              </w:rPr>
            </w:pPr>
          </w:p>
        </w:tc>
        <w:tc>
          <w:tcPr>
            <w:tcW w:w="3969" w:type="dxa"/>
          </w:tcPr>
          <w:p w14:paraId="07C4E4BC"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25%</w:t>
            </w:r>
          </w:p>
        </w:tc>
      </w:tr>
      <w:tr w:rsidR="000B3894" w:rsidRPr="000B3894" w14:paraId="70A5FB7B" w14:textId="77777777" w:rsidTr="00196398">
        <w:tc>
          <w:tcPr>
            <w:tcW w:w="5524" w:type="dxa"/>
          </w:tcPr>
          <w:p w14:paraId="1E86A7E5"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Any assumptions about the scenario</w:t>
            </w:r>
          </w:p>
        </w:tc>
        <w:tc>
          <w:tcPr>
            <w:tcW w:w="3969" w:type="dxa"/>
          </w:tcPr>
          <w:p w14:paraId="2EE3B510" w14:textId="77777777" w:rsidR="000B3894" w:rsidRPr="000B3894" w:rsidRDefault="000B3894" w:rsidP="00196398">
            <w:pPr>
              <w:rPr>
                <w:rFonts w:ascii="Times New Roman" w:hAnsi="Times New Roman" w:cs="Times New Roman"/>
                <w:color w:val="000000"/>
                <w:sz w:val="24"/>
                <w:szCs w:val="24"/>
              </w:rPr>
            </w:pPr>
            <w:r w:rsidRPr="000B3894">
              <w:rPr>
                <w:rFonts w:ascii="Times New Roman" w:hAnsi="Times New Roman" w:cs="Times New Roman"/>
                <w:color w:val="000000"/>
                <w:sz w:val="24"/>
                <w:szCs w:val="24"/>
              </w:rPr>
              <w:t>5%</w:t>
            </w:r>
          </w:p>
        </w:tc>
      </w:tr>
    </w:tbl>
    <w:p w14:paraId="2AAD8144" w14:textId="77777777" w:rsidR="000B3894" w:rsidRPr="000B3894" w:rsidRDefault="000B3894" w:rsidP="000B3894">
      <w:pPr>
        <w:rPr>
          <w:rFonts w:ascii="Times New Roman" w:hAnsi="Times New Roman" w:cs="Times New Roman"/>
          <w:color w:val="000000"/>
          <w:sz w:val="24"/>
          <w:szCs w:val="24"/>
        </w:rPr>
      </w:pPr>
    </w:p>
    <w:p w14:paraId="42FC4929" w14:textId="3800E49B" w:rsidR="000B3894" w:rsidRDefault="000B3894" w:rsidP="000B3894">
      <w:pPr>
        <w:pStyle w:val="ListParagraph"/>
        <w:jc w:val="both"/>
        <w:rPr>
          <w:rFonts w:ascii="Times New Roman" w:hAnsi="Times New Roman" w:cs="Times New Roman"/>
          <w:sz w:val="24"/>
          <w:szCs w:val="24"/>
        </w:rPr>
      </w:pPr>
    </w:p>
    <w:p w14:paraId="154EDEB6" w14:textId="0DC29BC6" w:rsidR="00BB28CF" w:rsidRDefault="00BB28CF" w:rsidP="000B3894">
      <w:pPr>
        <w:pStyle w:val="ListParagraph"/>
        <w:jc w:val="both"/>
        <w:rPr>
          <w:rFonts w:ascii="Times New Roman" w:hAnsi="Times New Roman" w:cs="Times New Roman"/>
          <w:sz w:val="24"/>
          <w:szCs w:val="24"/>
        </w:rPr>
      </w:pPr>
    </w:p>
    <w:p w14:paraId="7DDEC27C" w14:textId="65D7FACB" w:rsidR="00BB28CF" w:rsidRDefault="00BB28CF" w:rsidP="000B3894">
      <w:pPr>
        <w:pStyle w:val="ListParagraph"/>
        <w:jc w:val="both"/>
        <w:rPr>
          <w:rFonts w:ascii="Times New Roman" w:hAnsi="Times New Roman" w:cs="Times New Roman"/>
          <w:sz w:val="24"/>
          <w:szCs w:val="24"/>
        </w:rPr>
      </w:pPr>
    </w:p>
    <w:p w14:paraId="29BD1F61" w14:textId="576999B7" w:rsidR="00BB28CF" w:rsidRDefault="00BB28CF" w:rsidP="000B3894">
      <w:pPr>
        <w:pStyle w:val="ListParagraph"/>
        <w:jc w:val="both"/>
        <w:rPr>
          <w:rFonts w:ascii="Times New Roman" w:hAnsi="Times New Roman" w:cs="Times New Roman"/>
          <w:sz w:val="24"/>
          <w:szCs w:val="24"/>
        </w:rPr>
      </w:pPr>
    </w:p>
    <w:p w14:paraId="093AD448" w14:textId="30EE769E" w:rsidR="00BB28CF" w:rsidRDefault="00BB28CF" w:rsidP="000B3894">
      <w:pPr>
        <w:pStyle w:val="ListParagraph"/>
        <w:jc w:val="both"/>
        <w:rPr>
          <w:rFonts w:ascii="Times New Roman" w:hAnsi="Times New Roman" w:cs="Times New Roman"/>
          <w:sz w:val="24"/>
          <w:szCs w:val="24"/>
        </w:rPr>
      </w:pPr>
    </w:p>
    <w:p w14:paraId="47496889" w14:textId="77777777" w:rsidR="00BB28CF" w:rsidRPr="000B3894" w:rsidRDefault="00BB28CF" w:rsidP="000B3894">
      <w:pPr>
        <w:pStyle w:val="ListParagraph"/>
        <w:jc w:val="both"/>
        <w:rPr>
          <w:rFonts w:ascii="Times New Roman" w:hAnsi="Times New Roman" w:cs="Times New Roman"/>
          <w:sz w:val="24"/>
          <w:szCs w:val="24"/>
        </w:rPr>
      </w:pPr>
    </w:p>
    <w:p w14:paraId="6A50ACE3" w14:textId="77777777" w:rsidR="000B3894" w:rsidRPr="000B3894" w:rsidRDefault="000B3894" w:rsidP="000B3894">
      <w:pPr>
        <w:pStyle w:val="BodyTextKeep"/>
        <w:keepNext w:val="0"/>
        <w:numPr>
          <w:ilvl w:val="0"/>
          <w:numId w:val="5"/>
        </w:numPr>
        <w:spacing w:after="0" w:line="276" w:lineRule="auto"/>
        <w:rPr>
          <w:rFonts w:cs="Times New Roman"/>
          <w:b/>
          <w:bCs/>
          <w:sz w:val="24"/>
          <w:szCs w:val="24"/>
          <w:u w:val="single"/>
        </w:rPr>
      </w:pPr>
      <w:r w:rsidRPr="000B3894">
        <w:rPr>
          <w:rFonts w:cs="Times New Roman"/>
          <w:b/>
          <w:bCs/>
          <w:sz w:val="24"/>
          <w:szCs w:val="24"/>
          <w:u w:val="single"/>
        </w:rPr>
        <w:lastRenderedPageBreak/>
        <w:t>Performance Criteria</w:t>
      </w:r>
    </w:p>
    <w:p w14:paraId="34056A31" w14:textId="77777777" w:rsidR="000B3894" w:rsidRPr="000B3894" w:rsidRDefault="000B3894" w:rsidP="000B3894">
      <w:pPr>
        <w:spacing w:line="276" w:lineRule="auto"/>
        <w:rPr>
          <w:rFonts w:ascii="Times New Roman" w:hAnsi="Times New Roman" w:cs="Times New Roman"/>
          <w:sz w:val="24"/>
          <w:szCs w:val="24"/>
        </w:rPr>
      </w:pPr>
    </w:p>
    <w:p w14:paraId="4EC79897" w14:textId="77777777" w:rsidR="000B3894" w:rsidRPr="000B3894" w:rsidRDefault="000B3894" w:rsidP="000B3894">
      <w:pPr>
        <w:spacing w:line="276" w:lineRule="auto"/>
        <w:rPr>
          <w:rFonts w:ascii="Times New Roman" w:hAnsi="Times New Roman" w:cs="Times New Roman"/>
          <w:sz w:val="24"/>
          <w:szCs w:val="24"/>
        </w:rPr>
      </w:pPr>
      <w:r w:rsidRPr="000B3894">
        <w:rPr>
          <w:rFonts w:ascii="Times New Roman" w:hAnsi="Times New Roman" w:cs="Times New Roman"/>
          <w:sz w:val="24"/>
          <w:szCs w:val="24"/>
        </w:rPr>
        <w:t>Grades would be awarded as follows:</w:t>
      </w:r>
    </w:p>
    <w:tbl>
      <w:tblPr>
        <w:tblW w:w="0" w:type="auto"/>
        <w:tblLayout w:type="fixed"/>
        <w:tblLook w:val="0000" w:firstRow="0" w:lastRow="0" w:firstColumn="0" w:lastColumn="0" w:noHBand="0" w:noVBand="0"/>
      </w:tblPr>
      <w:tblGrid>
        <w:gridCol w:w="1638"/>
        <w:gridCol w:w="7632"/>
      </w:tblGrid>
      <w:tr w:rsidR="000B3894" w:rsidRPr="000B3894" w14:paraId="0A338067" w14:textId="77777777" w:rsidTr="00196398">
        <w:tc>
          <w:tcPr>
            <w:tcW w:w="1638" w:type="dxa"/>
          </w:tcPr>
          <w:p w14:paraId="5A35BAEF" w14:textId="77777777" w:rsidR="000B3894" w:rsidRPr="000B3894" w:rsidRDefault="000B3894" w:rsidP="00196398">
            <w:pPr>
              <w:spacing w:line="276" w:lineRule="auto"/>
              <w:rPr>
                <w:rFonts w:ascii="Times New Roman" w:hAnsi="Times New Roman" w:cs="Times New Roman"/>
                <w:sz w:val="24"/>
                <w:szCs w:val="24"/>
              </w:rPr>
            </w:pPr>
          </w:p>
          <w:p w14:paraId="5A515A1C" w14:textId="77777777" w:rsidR="000B3894" w:rsidRPr="000B3894" w:rsidRDefault="000B3894" w:rsidP="00196398">
            <w:pPr>
              <w:spacing w:line="276" w:lineRule="auto"/>
              <w:rPr>
                <w:rFonts w:ascii="Times New Roman" w:hAnsi="Times New Roman" w:cs="Times New Roman"/>
                <w:b/>
                <w:sz w:val="24"/>
                <w:szCs w:val="24"/>
              </w:rPr>
            </w:pPr>
            <w:r w:rsidRPr="000B3894">
              <w:rPr>
                <w:rFonts w:ascii="Times New Roman" w:hAnsi="Times New Roman" w:cs="Times New Roman"/>
                <w:b/>
                <w:sz w:val="24"/>
                <w:szCs w:val="24"/>
              </w:rPr>
              <w:t>Distinction</w:t>
            </w:r>
          </w:p>
          <w:p w14:paraId="7DFAC49A" w14:textId="77777777" w:rsidR="000B3894" w:rsidRPr="000B3894" w:rsidRDefault="000B3894" w:rsidP="00196398">
            <w:pPr>
              <w:spacing w:line="276" w:lineRule="auto"/>
              <w:rPr>
                <w:rFonts w:ascii="Times New Roman" w:hAnsi="Times New Roman" w:cs="Times New Roman"/>
                <w:sz w:val="24"/>
                <w:szCs w:val="24"/>
              </w:rPr>
            </w:pPr>
            <w:r w:rsidRPr="000B3894">
              <w:rPr>
                <w:rFonts w:ascii="Times New Roman" w:hAnsi="Times New Roman" w:cs="Times New Roman"/>
                <w:b/>
                <w:sz w:val="24"/>
                <w:szCs w:val="24"/>
              </w:rPr>
              <w:t>(70% -100%)</w:t>
            </w:r>
          </w:p>
        </w:tc>
        <w:tc>
          <w:tcPr>
            <w:tcW w:w="7632" w:type="dxa"/>
          </w:tcPr>
          <w:p w14:paraId="18553F62" w14:textId="77777777" w:rsidR="000B3894" w:rsidRPr="000B3894" w:rsidRDefault="000B3894" w:rsidP="00196398">
            <w:pPr>
              <w:spacing w:line="276" w:lineRule="auto"/>
              <w:jc w:val="both"/>
              <w:rPr>
                <w:rFonts w:ascii="Times New Roman" w:hAnsi="Times New Roman" w:cs="Times New Roman"/>
                <w:sz w:val="24"/>
                <w:szCs w:val="24"/>
              </w:rPr>
            </w:pPr>
          </w:p>
          <w:p w14:paraId="196D5AC3" w14:textId="77777777" w:rsidR="000B3894" w:rsidRPr="000B3894" w:rsidRDefault="000B3894" w:rsidP="00196398">
            <w:pPr>
              <w:spacing w:line="276" w:lineRule="auto"/>
              <w:jc w:val="both"/>
              <w:rPr>
                <w:rFonts w:ascii="Times New Roman" w:hAnsi="Times New Roman" w:cs="Times New Roman"/>
                <w:sz w:val="24"/>
                <w:szCs w:val="24"/>
              </w:rPr>
            </w:pPr>
            <w:r w:rsidRPr="000B3894">
              <w:rPr>
                <w:rFonts w:ascii="Times New Roman" w:hAnsi="Times New Roman" w:cs="Times New Roman"/>
                <w:sz w:val="24"/>
                <w:szCs w:val="24"/>
              </w:rPr>
              <w:t xml:space="preserve">An executable system which covers all functionalities stated in the specifications. Data validations in place and efficient code writing style. Student demonstrates full understanding of the code and is able to answer all questions regarding the algorithm and the effective use of data structures used in the program. Substantial contribution to the work for the assignment is evident. </w:t>
            </w:r>
          </w:p>
          <w:p w14:paraId="133F9B3F" w14:textId="77777777" w:rsidR="000B3894" w:rsidRPr="000B3894" w:rsidRDefault="000B3894" w:rsidP="00196398">
            <w:pPr>
              <w:spacing w:line="276" w:lineRule="auto"/>
              <w:jc w:val="both"/>
              <w:rPr>
                <w:rFonts w:ascii="Times New Roman" w:hAnsi="Times New Roman" w:cs="Times New Roman"/>
                <w:sz w:val="24"/>
                <w:szCs w:val="24"/>
              </w:rPr>
            </w:pPr>
          </w:p>
        </w:tc>
      </w:tr>
      <w:tr w:rsidR="000B3894" w:rsidRPr="000B3894" w14:paraId="41B3F1DD" w14:textId="77777777" w:rsidTr="00196398">
        <w:tc>
          <w:tcPr>
            <w:tcW w:w="1638" w:type="dxa"/>
          </w:tcPr>
          <w:p w14:paraId="74D1B1F4" w14:textId="77777777" w:rsidR="000B3894" w:rsidRPr="000B3894" w:rsidRDefault="000B3894" w:rsidP="00196398">
            <w:pPr>
              <w:spacing w:line="276" w:lineRule="auto"/>
              <w:rPr>
                <w:rFonts w:ascii="Times New Roman" w:hAnsi="Times New Roman" w:cs="Times New Roman"/>
                <w:b/>
                <w:sz w:val="24"/>
                <w:szCs w:val="24"/>
              </w:rPr>
            </w:pPr>
            <w:r w:rsidRPr="000B3894">
              <w:rPr>
                <w:rFonts w:ascii="Times New Roman" w:hAnsi="Times New Roman" w:cs="Times New Roman"/>
                <w:b/>
                <w:sz w:val="24"/>
                <w:szCs w:val="24"/>
              </w:rPr>
              <w:t>Credit</w:t>
            </w:r>
          </w:p>
          <w:p w14:paraId="2BA4C2DF" w14:textId="77777777" w:rsidR="000B3894" w:rsidRPr="000B3894" w:rsidRDefault="000B3894" w:rsidP="00196398">
            <w:pPr>
              <w:spacing w:line="276" w:lineRule="auto"/>
              <w:rPr>
                <w:rFonts w:ascii="Times New Roman" w:hAnsi="Times New Roman" w:cs="Times New Roman"/>
                <w:sz w:val="24"/>
                <w:szCs w:val="24"/>
              </w:rPr>
            </w:pPr>
            <w:r w:rsidRPr="000B3894">
              <w:rPr>
                <w:rFonts w:ascii="Times New Roman" w:hAnsi="Times New Roman" w:cs="Times New Roman"/>
                <w:b/>
                <w:sz w:val="24"/>
                <w:szCs w:val="24"/>
              </w:rPr>
              <w:t>(50% - 69%)</w:t>
            </w:r>
          </w:p>
        </w:tc>
        <w:tc>
          <w:tcPr>
            <w:tcW w:w="7632" w:type="dxa"/>
          </w:tcPr>
          <w:p w14:paraId="6AD4A7C5" w14:textId="77777777" w:rsidR="000B3894" w:rsidRPr="000B3894" w:rsidRDefault="000B3894" w:rsidP="00196398">
            <w:pPr>
              <w:spacing w:line="276" w:lineRule="auto"/>
              <w:jc w:val="both"/>
              <w:rPr>
                <w:rFonts w:ascii="Times New Roman" w:hAnsi="Times New Roman" w:cs="Times New Roman"/>
                <w:sz w:val="24"/>
                <w:szCs w:val="24"/>
              </w:rPr>
            </w:pPr>
            <w:r w:rsidRPr="000B3894">
              <w:rPr>
                <w:rFonts w:ascii="Times New Roman" w:hAnsi="Times New Roman" w:cs="Times New Roman"/>
                <w:sz w:val="24"/>
                <w:szCs w:val="24"/>
              </w:rPr>
              <w:t>An executable system which covers almost all functionalities stated in the specifications. Data validations in place and efficient code writing style with minor issues. Student can explain the source code and is able to demonstrate the choice of data structures used in the program.  Fair amount of contribution to the work for the assignment.</w:t>
            </w:r>
          </w:p>
          <w:p w14:paraId="7B352AB2" w14:textId="77777777" w:rsidR="000B3894" w:rsidRPr="000B3894" w:rsidRDefault="000B3894" w:rsidP="00196398">
            <w:pPr>
              <w:spacing w:line="276" w:lineRule="auto"/>
              <w:jc w:val="both"/>
              <w:rPr>
                <w:rFonts w:ascii="Times New Roman" w:hAnsi="Times New Roman" w:cs="Times New Roman"/>
                <w:sz w:val="24"/>
                <w:szCs w:val="24"/>
              </w:rPr>
            </w:pPr>
          </w:p>
        </w:tc>
      </w:tr>
      <w:tr w:rsidR="000B3894" w:rsidRPr="000B3894" w14:paraId="63DA6C27" w14:textId="77777777" w:rsidTr="00196398">
        <w:tc>
          <w:tcPr>
            <w:tcW w:w="1638" w:type="dxa"/>
          </w:tcPr>
          <w:p w14:paraId="2F528739" w14:textId="77777777" w:rsidR="000B3894" w:rsidRPr="000B3894" w:rsidRDefault="000B3894" w:rsidP="00196398">
            <w:pPr>
              <w:spacing w:line="276" w:lineRule="auto"/>
              <w:rPr>
                <w:rFonts w:ascii="Times New Roman" w:hAnsi="Times New Roman" w:cs="Times New Roman"/>
                <w:b/>
                <w:sz w:val="24"/>
                <w:szCs w:val="24"/>
              </w:rPr>
            </w:pPr>
            <w:r w:rsidRPr="000B3894">
              <w:rPr>
                <w:rFonts w:ascii="Times New Roman" w:hAnsi="Times New Roman" w:cs="Times New Roman"/>
                <w:b/>
                <w:sz w:val="24"/>
                <w:szCs w:val="24"/>
              </w:rPr>
              <w:t>Pass</w:t>
            </w:r>
          </w:p>
          <w:p w14:paraId="0C1A6AAE" w14:textId="77777777" w:rsidR="000B3894" w:rsidRPr="000B3894" w:rsidRDefault="000B3894" w:rsidP="00196398">
            <w:pPr>
              <w:spacing w:line="276" w:lineRule="auto"/>
              <w:rPr>
                <w:rFonts w:ascii="Times New Roman" w:hAnsi="Times New Roman" w:cs="Times New Roman"/>
                <w:sz w:val="24"/>
                <w:szCs w:val="24"/>
              </w:rPr>
            </w:pPr>
            <w:r w:rsidRPr="000B3894">
              <w:rPr>
                <w:rFonts w:ascii="Times New Roman" w:hAnsi="Times New Roman" w:cs="Times New Roman"/>
                <w:b/>
                <w:sz w:val="24"/>
                <w:szCs w:val="24"/>
              </w:rPr>
              <w:t>(40% - 49%)</w:t>
            </w:r>
          </w:p>
        </w:tc>
        <w:tc>
          <w:tcPr>
            <w:tcW w:w="7632" w:type="dxa"/>
          </w:tcPr>
          <w:p w14:paraId="6C7B47EF" w14:textId="77777777" w:rsidR="000B3894" w:rsidRPr="000B3894" w:rsidRDefault="000B3894" w:rsidP="00196398">
            <w:pPr>
              <w:spacing w:line="276" w:lineRule="auto"/>
              <w:jc w:val="both"/>
              <w:rPr>
                <w:rFonts w:ascii="Times New Roman" w:hAnsi="Times New Roman" w:cs="Times New Roman"/>
                <w:sz w:val="24"/>
                <w:szCs w:val="24"/>
              </w:rPr>
            </w:pPr>
            <w:r w:rsidRPr="000B3894">
              <w:rPr>
                <w:rFonts w:ascii="Times New Roman" w:hAnsi="Times New Roman" w:cs="Times New Roman"/>
                <w:sz w:val="24"/>
                <w:szCs w:val="24"/>
              </w:rPr>
              <w:t>An executable system with a few execution issues. Average data validations in place and not very efficient code writing style. Student demonstrates some knowledge of the algorithm used but is unable to convincingly justify the logic of the program code or the choice of data structure. Average contribution to the work for the assignment.</w:t>
            </w:r>
          </w:p>
          <w:p w14:paraId="50839AE7" w14:textId="77777777" w:rsidR="000B3894" w:rsidRPr="000B3894" w:rsidRDefault="000B3894" w:rsidP="00196398">
            <w:pPr>
              <w:spacing w:line="276" w:lineRule="auto"/>
              <w:jc w:val="both"/>
              <w:rPr>
                <w:rFonts w:ascii="Times New Roman" w:hAnsi="Times New Roman" w:cs="Times New Roman"/>
                <w:sz w:val="24"/>
                <w:szCs w:val="24"/>
              </w:rPr>
            </w:pPr>
          </w:p>
        </w:tc>
      </w:tr>
      <w:tr w:rsidR="000B3894" w:rsidRPr="000B3894" w14:paraId="64DEB29C" w14:textId="77777777" w:rsidTr="00196398">
        <w:tc>
          <w:tcPr>
            <w:tcW w:w="1638" w:type="dxa"/>
          </w:tcPr>
          <w:p w14:paraId="4D740502" w14:textId="77777777" w:rsidR="000B3894" w:rsidRPr="000B3894" w:rsidRDefault="000B3894" w:rsidP="00196398">
            <w:pPr>
              <w:spacing w:line="276" w:lineRule="auto"/>
              <w:rPr>
                <w:rFonts w:ascii="Times New Roman" w:hAnsi="Times New Roman" w:cs="Times New Roman"/>
                <w:b/>
                <w:sz w:val="24"/>
                <w:szCs w:val="24"/>
              </w:rPr>
            </w:pPr>
            <w:r w:rsidRPr="000B3894">
              <w:rPr>
                <w:rFonts w:ascii="Times New Roman" w:hAnsi="Times New Roman" w:cs="Times New Roman"/>
                <w:b/>
                <w:sz w:val="24"/>
                <w:szCs w:val="24"/>
              </w:rPr>
              <w:t>Marginal Fail</w:t>
            </w:r>
          </w:p>
          <w:p w14:paraId="76F10CB1" w14:textId="77777777" w:rsidR="000B3894" w:rsidRPr="000B3894" w:rsidRDefault="000B3894" w:rsidP="00196398">
            <w:pPr>
              <w:spacing w:line="276" w:lineRule="auto"/>
              <w:rPr>
                <w:rFonts w:ascii="Times New Roman" w:hAnsi="Times New Roman" w:cs="Times New Roman"/>
                <w:sz w:val="24"/>
                <w:szCs w:val="24"/>
              </w:rPr>
            </w:pPr>
            <w:r w:rsidRPr="000B3894">
              <w:rPr>
                <w:rFonts w:ascii="Times New Roman" w:hAnsi="Times New Roman" w:cs="Times New Roman"/>
                <w:b/>
                <w:sz w:val="24"/>
                <w:szCs w:val="24"/>
              </w:rPr>
              <w:t>(30-39%)</w:t>
            </w:r>
          </w:p>
        </w:tc>
        <w:tc>
          <w:tcPr>
            <w:tcW w:w="7632" w:type="dxa"/>
          </w:tcPr>
          <w:p w14:paraId="1880E2E1" w14:textId="77777777" w:rsidR="000B3894" w:rsidRPr="000B3894" w:rsidRDefault="000B3894" w:rsidP="00196398">
            <w:pPr>
              <w:spacing w:line="276" w:lineRule="auto"/>
              <w:rPr>
                <w:rFonts w:ascii="Times New Roman" w:hAnsi="Times New Roman" w:cs="Times New Roman"/>
                <w:sz w:val="24"/>
                <w:szCs w:val="24"/>
              </w:rPr>
            </w:pPr>
            <w:r w:rsidRPr="000B3894">
              <w:rPr>
                <w:rFonts w:ascii="Times New Roman" w:hAnsi="Times New Roman" w:cs="Times New Roman"/>
                <w:sz w:val="24"/>
                <w:szCs w:val="24"/>
              </w:rPr>
              <w:t>A system which does not work as per the specifications. Absence of or minimal data validation in the source code. Inefficient coding style with inability to comprehend and demonstrate knowledge of the program logic or use of data structures.</w:t>
            </w:r>
          </w:p>
          <w:p w14:paraId="238C9FE4" w14:textId="77777777" w:rsidR="000B3894" w:rsidRPr="000B3894" w:rsidRDefault="000B3894" w:rsidP="00196398">
            <w:pPr>
              <w:spacing w:line="276" w:lineRule="auto"/>
              <w:rPr>
                <w:rFonts w:ascii="Times New Roman" w:hAnsi="Times New Roman" w:cs="Times New Roman"/>
                <w:sz w:val="24"/>
                <w:szCs w:val="24"/>
              </w:rPr>
            </w:pPr>
          </w:p>
        </w:tc>
      </w:tr>
      <w:tr w:rsidR="000B3894" w:rsidRPr="000B3894" w14:paraId="28DEB79E" w14:textId="77777777" w:rsidTr="00196398">
        <w:tc>
          <w:tcPr>
            <w:tcW w:w="1638" w:type="dxa"/>
          </w:tcPr>
          <w:p w14:paraId="4E770122" w14:textId="77777777" w:rsidR="000B3894" w:rsidRPr="000B3894" w:rsidRDefault="000B3894" w:rsidP="00196398">
            <w:pPr>
              <w:spacing w:line="276" w:lineRule="auto"/>
              <w:rPr>
                <w:rFonts w:ascii="Times New Roman" w:hAnsi="Times New Roman" w:cs="Times New Roman"/>
                <w:b/>
                <w:sz w:val="24"/>
                <w:szCs w:val="24"/>
              </w:rPr>
            </w:pPr>
            <w:r w:rsidRPr="000B3894">
              <w:rPr>
                <w:rFonts w:ascii="Times New Roman" w:hAnsi="Times New Roman" w:cs="Times New Roman"/>
                <w:b/>
                <w:sz w:val="24"/>
                <w:szCs w:val="24"/>
              </w:rPr>
              <w:t>Fail</w:t>
            </w:r>
          </w:p>
          <w:p w14:paraId="467355DC" w14:textId="77777777" w:rsidR="000B3894" w:rsidRPr="000B3894" w:rsidRDefault="000B3894" w:rsidP="00196398">
            <w:pPr>
              <w:spacing w:line="276" w:lineRule="auto"/>
              <w:rPr>
                <w:rFonts w:ascii="Times New Roman" w:hAnsi="Times New Roman" w:cs="Times New Roman"/>
                <w:sz w:val="24"/>
                <w:szCs w:val="24"/>
              </w:rPr>
            </w:pPr>
            <w:r w:rsidRPr="000B3894">
              <w:rPr>
                <w:rFonts w:ascii="Times New Roman" w:hAnsi="Times New Roman" w:cs="Times New Roman"/>
                <w:b/>
                <w:sz w:val="24"/>
                <w:szCs w:val="24"/>
              </w:rPr>
              <w:t>(0% - 29%)</w:t>
            </w:r>
          </w:p>
        </w:tc>
        <w:tc>
          <w:tcPr>
            <w:tcW w:w="7632" w:type="dxa"/>
          </w:tcPr>
          <w:p w14:paraId="51B1B0F6" w14:textId="77777777" w:rsidR="000B3894" w:rsidRPr="000B3894" w:rsidRDefault="000B3894" w:rsidP="00196398">
            <w:pPr>
              <w:spacing w:line="276" w:lineRule="auto"/>
              <w:jc w:val="both"/>
              <w:rPr>
                <w:rFonts w:ascii="Times New Roman" w:hAnsi="Times New Roman" w:cs="Times New Roman"/>
                <w:sz w:val="24"/>
                <w:szCs w:val="24"/>
              </w:rPr>
            </w:pPr>
            <w:r w:rsidRPr="000B3894">
              <w:rPr>
                <w:rFonts w:ascii="Times New Roman" w:hAnsi="Times New Roman" w:cs="Times New Roman"/>
                <w:sz w:val="24"/>
                <w:szCs w:val="24"/>
              </w:rPr>
              <w:t>No Working System. Inefficient coding practices. Submitted work does not demonstrate adequate understanding of C++ Language.</w:t>
            </w:r>
          </w:p>
        </w:tc>
      </w:tr>
    </w:tbl>
    <w:p w14:paraId="0336F19B" w14:textId="77777777" w:rsidR="000B3894" w:rsidRPr="000B3894" w:rsidRDefault="000B3894" w:rsidP="000B3894">
      <w:pPr>
        <w:jc w:val="both"/>
        <w:rPr>
          <w:rFonts w:ascii="Times New Roman" w:hAnsi="Times New Roman" w:cs="Times New Roman"/>
          <w:sz w:val="24"/>
          <w:szCs w:val="24"/>
        </w:rPr>
      </w:pPr>
    </w:p>
    <w:p w14:paraId="6DDF8C8A" w14:textId="77777777" w:rsidR="000B3894" w:rsidRPr="000B3894" w:rsidRDefault="000B3894" w:rsidP="000B3894">
      <w:pPr>
        <w:jc w:val="both"/>
        <w:rPr>
          <w:rFonts w:ascii="Times New Roman" w:hAnsi="Times New Roman" w:cs="Times New Roman"/>
          <w:sz w:val="24"/>
          <w:szCs w:val="24"/>
        </w:rPr>
      </w:pPr>
    </w:p>
    <w:p w14:paraId="428E6970" w14:textId="4E62E490" w:rsidR="00B74AA3" w:rsidRPr="000B3894" w:rsidRDefault="00B74AA3" w:rsidP="00ED17A7">
      <w:pPr>
        <w:spacing w:line="360" w:lineRule="auto"/>
        <w:jc w:val="both"/>
        <w:rPr>
          <w:rFonts w:ascii="Times New Roman" w:hAnsi="Times New Roman" w:cs="Times New Roman"/>
          <w:color w:val="000000"/>
          <w:sz w:val="24"/>
          <w:szCs w:val="24"/>
        </w:rPr>
      </w:pPr>
    </w:p>
    <w:sectPr w:rsidR="00B74AA3" w:rsidRPr="000B38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hanathan Poravi" w:date="2023-06-06T11:52:00Z" w:initials="GP">
    <w:p w14:paraId="12EF4EE8" w14:textId="77777777" w:rsidR="000D7303" w:rsidRDefault="000D7303" w:rsidP="00375ADB">
      <w:r>
        <w:rPr>
          <w:rStyle w:val="CommentReference"/>
        </w:rPr>
        <w:annotationRef/>
      </w:r>
      <w:r>
        <w:rPr>
          <w:color w:val="000000"/>
          <w:sz w:val="20"/>
          <w:szCs w:val="20"/>
        </w:rPr>
        <w:t>Who or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F4E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9C86" w16cex:dateUtc="2023-06-06T06:22:00Z"/>
  <w16cex:commentExtensible w16cex:durableId="28299FF9" w16cex:dateUtc="2023-06-06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F4EE8" w16cid:durableId="28299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E95AD" w14:textId="77777777" w:rsidR="00BF3B7A" w:rsidRDefault="00BF3B7A">
      <w:pPr>
        <w:spacing w:after="0" w:line="240" w:lineRule="auto"/>
      </w:pPr>
      <w:r>
        <w:separator/>
      </w:r>
    </w:p>
  </w:endnote>
  <w:endnote w:type="continuationSeparator" w:id="0">
    <w:p w14:paraId="39FB8A64" w14:textId="77777777" w:rsidR="00BF3B7A" w:rsidRDefault="00BF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2A385" w14:textId="77777777" w:rsidR="00C8507E" w:rsidRDefault="00BB28CF">
    <w:pPr>
      <w:pStyle w:val="BodyText"/>
      <w:spacing w:line="9" w:lineRule="auto"/>
      <w:rPr>
        <w:sz w:val="20"/>
      </w:rPr>
    </w:pPr>
    <w:r>
      <w:rPr>
        <w:noProof/>
        <w:sz w:val="20"/>
      </w:rPr>
      <mc:AlternateContent>
        <mc:Choice Requires="wps">
          <w:drawing>
            <wp:anchor distT="0" distB="0" distL="0" distR="0" simplePos="0" relativeHeight="251659264" behindDoc="1" locked="0" layoutInCell="0" allowOverlap="1" wp14:anchorId="4883E645" wp14:editId="0725C85A">
              <wp:simplePos x="0" y="0"/>
              <wp:positionH relativeFrom="page">
                <wp:posOffset>6214745</wp:posOffset>
              </wp:positionH>
              <wp:positionV relativeFrom="page">
                <wp:posOffset>9700895</wp:posOffset>
              </wp:positionV>
              <wp:extent cx="644525" cy="195580"/>
              <wp:effectExtent l="0" t="0" r="4445" b="8890"/>
              <wp:wrapNone/>
              <wp:docPr id="3" name="docshape1"/>
              <wp:cNvGraphicFramePr/>
              <a:graphic xmlns:a="http://schemas.openxmlformats.org/drawingml/2006/main">
                <a:graphicData uri="http://schemas.microsoft.com/office/word/2010/wordprocessingShape">
                  <wps:wsp>
                    <wps:cNvSpPr/>
                    <wps:spPr>
                      <a:xfrm>
                        <a:off x="0" y="0"/>
                        <a:ext cx="644040" cy="195120"/>
                      </a:xfrm>
                      <a:prstGeom prst="rect">
                        <a:avLst/>
                      </a:prstGeom>
                      <a:noFill/>
                      <a:ln w="0">
                        <a:noFill/>
                      </a:ln>
                    </wps:spPr>
                    <wps:style>
                      <a:lnRef idx="0">
                        <a:scrgbClr r="0" g="0" b="0"/>
                      </a:lnRef>
                      <a:fillRef idx="0">
                        <a:scrgbClr r="0" g="0" b="0"/>
                      </a:fillRef>
                      <a:effectRef idx="0">
                        <a:scrgbClr r="0" g="0" b="0"/>
                      </a:effectRef>
                      <a:fontRef idx="minor"/>
                    </wps:style>
                    <wps:txbx>
                      <w:txbxContent>
                        <w:p w14:paraId="68E4B8C2" w14:textId="77777777" w:rsidR="00C8507E" w:rsidRDefault="00BB28CF">
                          <w:pPr>
                            <w:pStyle w:val="BodyText"/>
                            <w:spacing w:before="10"/>
                            <w:ind w:left="60"/>
                            <w:rPr>
                              <w:rFonts w:ascii="Times New Roman" w:hAnsi="Times New Roman"/>
                            </w:rPr>
                          </w:pPr>
                          <w:r>
                            <w:fldChar w:fldCharType="begin"/>
                          </w:r>
                          <w:r>
                            <w:instrText>PAGE</w:instrText>
                          </w:r>
                          <w:r>
                            <w:fldChar w:fldCharType="separate"/>
                          </w:r>
                          <w:r>
                            <w:t>1</w:t>
                          </w:r>
                          <w:r>
                            <w:fldChar w:fldCharType="end"/>
                          </w:r>
                          <w:r>
                            <w:rPr>
                              <w:rFonts w:ascii="Times New Roman" w:hAnsi="Times New Roman"/>
                            </w:rPr>
                            <w:t xml:space="preserve"> |</w:t>
                          </w:r>
                          <w:r>
                            <w:rPr>
                              <w:rFonts w:ascii="Times New Roman" w:hAnsi="Times New Roman"/>
                              <w:spacing w:val="-3"/>
                            </w:rPr>
                            <w:t xml:space="preserve"> </w:t>
                          </w:r>
                          <w:r>
                            <w:rPr>
                              <w:rFonts w:ascii="Times New Roman" w:hAnsi="Times New Roman"/>
                              <w:color w:val="7E7E7E"/>
                            </w:rPr>
                            <w:t xml:space="preserve">P </w:t>
                          </w:r>
                          <w:r>
                            <w:rPr>
                              <w:rFonts w:ascii="Times New Roman" w:hAnsi="Times New Roman"/>
                              <w:color w:val="7E7E7E"/>
                              <w:spacing w:val="29"/>
                            </w:rPr>
                            <w:t>ag</w:t>
                          </w:r>
                          <w:r>
                            <w:rPr>
                              <w:rFonts w:ascii="Times New Roman" w:hAnsi="Times New Roman"/>
                              <w:color w:val="7E7E7E"/>
                            </w:rPr>
                            <w:t xml:space="preserve"> e</w:t>
                          </w:r>
                        </w:p>
                      </w:txbxContent>
                    </wps:txbx>
                    <wps:bodyPr lIns="0" tIns="0" rIns="0" bIns="0" anchor="t" upright="1">
                      <a:noAutofit/>
                    </wps:bodyPr>
                  </wps:wsp>
                </a:graphicData>
              </a:graphic>
            </wp:anchor>
          </w:drawing>
        </mc:Choice>
        <mc:Fallback>
          <w:pict>
            <v:rect w14:anchorId="4883E645" id="docshape1" o:spid="_x0000_s1026" style="position:absolute;margin-left:489.35pt;margin-top:763.85pt;width:50.75pt;height:15.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" o:allowincell="f" filled="f" stroked="f" strokeweight="0">
              <v:textbox inset="0,0,0,0">
                <w:txbxContent>
                  <w:p w14:paraId="68E4B8C2" w14:textId="77777777" w:rsidR="00C8507E" w:rsidRDefault="00BB28CF">
                    <w:pPr>
                      <w:pStyle w:val="BodyText"/>
                      <w:spacing w:before="10"/>
                      <w:ind w:left="60"/>
                      <w:rPr>
                        <w:rFonts w:ascii="Times New Roman" w:hAnsi="Times New Roman"/>
                      </w:rPr>
                    </w:pPr>
                    <w:r>
                      <w:fldChar w:fldCharType="begin"/>
                    </w:r>
                    <w:r>
                      <w:instrText>PAGE</w:instrText>
                    </w:r>
                    <w:r>
                      <w:fldChar w:fldCharType="separate"/>
                    </w:r>
                    <w:r>
                      <w:t>1</w:t>
                    </w:r>
                    <w:r>
                      <w:fldChar w:fldCharType="end"/>
                    </w:r>
                    <w:r>
                      <w:rPr>
                        <w:rFonts w:ascii="Times New Roman" w:hAnsi="Times New Roman"/>
                      </w:rPr>
                      <w:t xml:space="preserve"> |</w:t>
                    </w:r>
                    <w:r>
                      <w:rPr>
                        <w:rFonts w:ascii="Times New Roman" w:hAnsi="Times New Roman"/>
                        <w:spacing w:val="-3"/>
                      </w:rPr>
                      <w:t xml:space="preserve"> </w:t>
                    </w:r>
                    <w:r>
                      <w:rPr>
                        <w:rFonts w:ascii="Times New Roman" w:hAnsi="Times New Roman"/>
                        <w:color w:val="7E7E7E"/>
                      </w:rPr>
                      <w:t xml:space="preserve">P </w:t>
                    </w:r>
                    <w:r>
                      <w:rPr>
                        <w:rFonts w:ascii="Times New Roman" w:hAnsi="Times New Roman"/>
                        <w:color w:val="7E7E7E"/>
                        <w:spacing w:val="29"/>
                      </w:rPr>
                      <w:t>ag</w:t>
                    </w:r>
                    <w:r>
                      <w:rPr>
                        <w:rFonts w:ascii="Times New Roman" w:hAnsi="Times New Roman"/>
                        <w:color w:val="7E7E7E"/>
                      </w:rPr>
                      <w:t xml:space="preserve"> e</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5178E" w14:textId="77777777" w:rsidR="00BF3B7A" w:rsidRDefault="00BF3B7A">
      <w:pPr>
        <w:spacing w:after="0" w:line="240" w:lineRule="auto"/>
      </w:pPr>
      <w:r>
        <w:separator/>
      </w:r>
    </w:p>
  </w:footnote>
  <w:footnote w:type="continuationSeparator" w:id="0">
    <w:p w14:paraId="03DA2DFD" w14:textId="77777777" w:rsidR="00BF3B7A" w:rsidRDefault="00BF3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F98"/>
    <w:multiLevelType w:val="hybridMultilevel"/>
    <w:tmpl w:val="3258B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0E15E4"/>
    <w:multiLevelType w:val="hybridMultilevel"/>
    <w:tmpl w:val="DBFA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177F8"/>
    <w:multiLevelType w:val="hybridMultilevel"/>
    <w:tmpl w:val="7A50D9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92B6641"/>
    <w:multiLevelType w:val="hybridMultilevel"/>
    <w:tmpl w:val="4A4823EA"/>
    <w:lvl w:ilvl="0" w:tplc="5DBED9F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F2407"/>
    <w:multiLevelType w:val="hybridMultilevel"/>
    <w:tmpl w:val="AD9E3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C77C4"/>
    <w:multiLevelType w:val="hybridMultilevel"/>
    <w:tmpl w:val="D5AA9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D5ED9"/>
    <w:multiLevelType w:val="hybridMultilevel"/>
    <w:tmpl w:val="DED0505A"/>
    <w:lvl w:ilvl="0" w:tplc="F476F906">
      <w:start w:val="1"/>
      <w:numFmt w:val="bullet"/>
      <w:lvlText w:val=""/>
      <w:lvlJc w:val="left"/>
      <w:pPr>
        <w:ind w:left="720" w:hanging="360"/>
      </w:pPr>
      <w:rPr>
        <w:rFonts w:ascii="Symbol" w:hAnsi="Symbol" w:hint="default"/>
      </w:rPr>
    </w:lvl>
    <w:lvl w:ilvl="1" w:tplc="FFBC6958">
      <w:start w:val="1"/>
      <w:numFmt w:val="bullet"/>
      <w:lvlText w:val="o"/>
      <w:lvlJc w:val="left"/>
      <w:pPr>
        <w:ind w:left="1440" w:hanging="360"/>
      </w:pPr>
      <w:rPr>
        <w:rFonts w:ascii="Courier New" w:hAnsi="Courier New" w:hint="default"/>
      </w:rPr>
    </w:lvl>
    <w:lvl w:ilvl="2" w:tplc="EA6CCBD4">
      <w:start w:val="1"/>
      <w:numFmt w:val="bullet"/>
      <w:lvlText w:val=""/>
      <w:lvlJc w:val="left"/>
      <w:pPr>
        <w:ind w:left="2160" w:hanging="360"/>
      </w:pPr>
      <w:rPr>
        <w:rFonts w:ascii="Wingdings" w:hAnsi="Wingdings" w:hint="default"/>
      </w:rPr>
    </w:lvl>
    <w:lvl w:ilvl="3" w:tplc="334689F2">
      <w:start w:val="1"/>
      <w:numFmt w:val="bullet"/>
      <w:lvlText w:val=""/>
      <w:lvlJc w:val="left"/>
      <w:pPr>
        <w:ind w:left="2880" w:hanging="360"/>
      </w:pPr>
      <w:rPr>
        <w:rFonts w:ascii="Symbol" w:hAnsi="Symbol" w:hint="default"/>
      </w:rPr>
    </w:lvl>
    <w:lvl w:ilvl="4" w:tplc="6C5A39A4">
      <w:start w:val="1"/>
      <w:numFmt w:val="bullet"/>
      <w:lvlText w:val="o"/>
      <w:lvlJc w:val="left"/>
      <w:pPr>
        <w:ind w:left="3600" w:hanging="360"/>
      </w:pPr>
      <w:rPr>
        <w:rFonts w:ascii="Courier New" w:hAnsi="Courier New" w:hint="default"/>
      </w:rPr>
    </w:lvl>
    <w:lvl w:ilvl="5" w:tplc="9032557A">
      <w:start w:val="1"/>
      <w:numFmt w:val="bullet"/>
      <w:lvlText w:val=""/>
      <w:lvlJc w:val="left"/>
      <w:pPr>
        <w:ind w:left="4320" w:hanging="360"/>
      </w:pPr>
      <w:rPr>
        <w:rFonts w:ascii="Wingdings" w:hAnsi="Wingdings" w:hint="default"/>
      </w:rPr>
    </w:lvl>
    <w:lvl w:ilvl="6" w:tplc="B4247ABE">
      <w:start w:val="1"/>
      <w:numFmt w:val="bullet"/>
      <w:lvlText w:val=""/>
      <w:lvlJc w:val="left"/>
      <w:pPr>
        <w:ind w:left="5040" w:hanging="360"/>
      </w:pPr>
      <w:rPr>
        <w:rFonts w:ascii="Symbol" w:hAnsi="Symbol" w:hint="default"/>
      </w:rPr>
    </w:lvl>
    <w:lvl w:ilvl="7" w:tplc="4566E54E">
      <w:start w:val="1"/>
      <w:numFmt w:val="bullet"/>
      <w:lvlText w:val="o"/>
      <w:lvlJc w:val="left"/>
      <w:pPr>
        <w:ind w:left="5760" w:hanging="360"/>
      </w:pPr>
      <w:rPr>
        <w:rFonts w:ascii="Courier New" w:hAnsi="Courier New" w:hint="default"/>
      </w:rPr>
    </w:lvl>
    <w:lvl w:ilvl="8" w:tplc="9BB6229E">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hanathan Poravi">
    <w15:presenceInfo w15:providerId="AD" w15:userId="S::guhanathan.p@iit.ac.lk::638a897b-4214-4d92-b19c-791463a12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67"/>
    <w:rsid w:val="000B3894"/>
    <w:rsid w:val="000D7303"/>
    <w:rsid w:val="001F3601"/>
    <w:rsid w:val="00294189"/>
    <w:rsid w:val="002A2571"/>
    <w:rsid w:val="002D5422"/>
    <w:rsid w:val="00463DDD"/>
    <w:rsid w:val="00475595"/>
    <w:rsid w:val="004C5038"/>
    <w:rsid w:val="004F5482"/>
    <w:rsid w:val="0052D6E3"/>
    <w:rsid w:val="00576267"/>
    <w:rsid w:val="005A3B12"/>
    <w:rsid w:val="007F54F8"/>
    <w:rsid w:val="008309F8"/>
    <w:rsid w:val="008B70A7"/>
    <w:rsid w:val="0095053B"/>
    <w:rsid w:val="009E5631"/>
    <w:rsid w:val="00A6296E"/>
    <w:rsid w:val="00B7355C"/>
    <w:rsid w:val="00B74AA3"/>
    <w:rsid w:val="00BB28CF"/>
    <w:rsid w:val="00BF3B7A"/>
    <w:rsid w:val="00C402B9"/>
    <w:rsid w:val="00CE63CE"/>
    <w:rsid w:val="00E11FB2"/>
    <w:rsid w:val="00ED17A7"/>
    <w:rsid w:val="00FD4A0D"/>
    <w:rsid w:val="05A0205F"/>
    <w:rsid w:val="0DB88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F203"/>
  <w15:chartTrackingRefBased/>
  <w15:docId w15:val="{4D47CE24-3289-4F39-80E2-96740F61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ED17A7"/>
    <w:pPr>
      <w:widowControl w:val="0"/>
      <w:suppressAutoHyphens/>
      <w:spacing w:after="0" w:line="240" w:lineRule="auto"/>
    </w:pPr>
    <w:rPr>
      <w:rFonts w:ascii="Tahoma" w:eastAsia="Tahoma" w:hAnsi="Tahoma" w:cs="Tahoma"/>
      <w:sz w:val="24"/>
      <w:szCs w:val="24"/>
    </w:rPr>
  </w:style>
  <w:style w:type="character" w:customStyle="1" w:styleId="BodyTextChar">
    <w:name w:val="Body Text Char"/>
    <w:basedOn w:val="DefaultParagraphFont"/>
    <w:link w:val="BodyText"/>
    <w:uiPriority w:val="1"/>
    <w:rsid w:val="00ED17A7"/>
    <w:rPr>
      <w:rFonts w:ascii="Tahoma" w:eastAsia="Tahoma" w:hAnsi="Tahoma" w:cs="Tahoma"/>
      <w:sz w:val="24"/>
      <w:szCs w:val="24"/>
    </w:rPr>
  </w:style>
  <w:style w:type="paragraph" w:customStyle="1" w:styleId="TableParagraph">
    <w:name w:val="Table Paragraph"/>
    <w:basedOn w:val="Normal"/>
    <w:uiPriority w:val="1"/>
    <w:qFormat/>
    <w:rsid w:val="00ED17A7"/>
    <w:pPr>
      <w:widowControl w:val="0"/>
      <w:suppressAutoHyphens/>
      <w:spacing w:after="0" w:line="240" w:lineRule="auto"/>
    </w:pPr>
    <w:rPr>
      <w:rFonts w:ascii="Tahoma" w:eastAsia="Tahoma" w:hAnsi="Tahoma" w:cs="Tahoma"/>
    </w:rPr>
  </w:style>
  <w:style w:type="paragraph" w:styleId="Header">
    <w:name w:val="header"/>
    <w:basedOn w:val="Normal"/>
    <w:link w:val="HeaderChar"/>
    <w:uiPriority w:val="99"/>
    <w:rsid w:val="000B3894"/>
    <w:pPr>
      <w:tabs>
        <w:tab w:val="center" w:pos="4320"/>
        <w:tab w:val="right" w:pos="8640"/>
      </w:tabs>
      <w:spacing w:after="0" w:line="240" w:lineRule="auto"/>
    </w:pPr>
    <w:rPr>
      <w:rFonts w:ascii="MS Sans Serif" w:eastAsia="Times New Roman" w:hAnsi="MS Sans Serif" w:cs="Latha"/>
      <w:sz w:val="20"/>
      <w:szCs w:val="20"/>
      <w:lang w:val="x-none" w:eastAsia="x-none" w:bidi="ta-IN"/>
    </w:rPr>
  </w:style>
  <w:style w:type="character" w:customStyle="1" w:styleId="HeaderChar">
    <w:name w:val="Header Char"/>
    <w:basedOn w:val="DefaultParagraphFont"/>
    <w:link w:val="Header"/>
    <w:uiPriority w:val="99"/>
    <w:rsid w:val="000B3894"/>
    <w:rPr>
      <w:rFonts w:ascii="MS Sans Serif" w:eastAsia="Times New Roman" w:hAnsi="MS Sans Serif" w:cs="Latha"/>
      <w:sz w:val="20"/>
      <w:szCs w:val="20"/>
      <w:lang w:val="x-none" w:eastAsia="x-none" w:bidi="ta-IN"/>
    </w:rPr>
  </w:style>
  <w:style w:type="paragraph" w:customStyle="1" w:styleId="BodyTextKeep">
    <w:name w:val="Body Text Keep"/>
    <w:basedOn w:val="BodyText"/>
    <w:rsid w:val="000B3894"/>
    <w:pPr>
      <w:keepNext/>
      <w:widowControl/>
      <w:suppressAutoHyphens w:val="0"/>
      <w:spacing w:after="160"/>
    </w:pPr>
    <w:rPr>
      <w:rFonts w:ascii="Times New Roman" w:eastAsia="Times New Roman" w:hAnsi="Times New Roman" w:cs="Latha"/>
      <w:sz w:val="20"/>
      <w:szCs w:val="20"/>
      <w:lang w:eastAsia="x-none" w:bidi="ta-IN"/>
    </w:rPr>
  </w:style>
  <w:style w:type="character" w:styleId="CommentReference">
    <w:name w:val="annotation reference"/>
    <w:basedOn w:val="DefaultParagraphFont"/>
    <w:uiPriority w:val="99"/>
    <w:semiHidden/>
    <w:unhideWhenUsed/>
    <w:rsid w:val="000D7303"/>
    <w:rPr>
      <w:sz w:val="16"/>
      <w:szCs w:val="16"/>
    </w:rPr>
  </w:style>
  <w:style w:type="paragraph" w:styleId="CommentText">
    <w:name w:val="annotation text"/>
    <w:basedOn w:val="Normal"/>
    <w:link w:val="CommentTextChar"/>
    <w:uiPriority w:val="99"/>
    <w:semiHidden/>
    <w:unhideWhenUsed/>
    <w:rsid w:val="000D7303"/>
    <w:pPr>
      <w:spacing w:line="240" w:lineRule="auto"/>
    </w:pPr>
    <w:rPr>
      <w:sz w:val="20"/>
      <w:szCs w:val="20"/>
    </w:rPr>
  </w:style>
  <w:style w:type="character" w:customStyle="1" w:styleId="CommentTextChar">
    <w:name w:val="Comment Text Char"/>
    <w:basedOn w:val="DefaultParagraphFont"/>
    <w:link w:val="CommentText"/>
    <w:uiPriority w:val="99"/>
    <w:semiHidden/>
    <w:rsid w:val="000D7303"/>
    <w:rPr>
      <w:sz w:val="20"/>
      <w:szCs w:val="20"/>
    </w:rPr>
  </w:style>
  <w:style w:type="paragraph" w:styleId="CommentSubject">
    <w:name w:val="annotation subject"/>
    <w:basedOn w:val="CommentText"/>
    <w:next w:val="CommentText"/>
    <w:link w:val="CommentSubjectChar"/>
    <w:uiPriority w:val="99"/>
    <w:semiHidden/>
    <w:unhideWhenUsed/>
    <w:rsid w:val="000D7303"/>
    <w:rPr>
      <w:b/>
      <w:bCs/>
    </w:rPr>
  </w:style>
  <w:style w:type="character" w:customStyle="1" w:styleId="CommentSubjectChar">
    <w:name w:val="Comment Subject Char"/>
    <w:basedOn w:val="CommentTextChar"/>
    <w:link w:val="CommentSubject"/>
    <w:uiPriority w:val="99"/>
    <w:semiHidden/>
    <w:rsid w:val="000D7303"/>
    <w:rPr>
      <w:b/>
      <w:bCs/>
      <w:sz w:val="20"/>
      <w:szCs w:val="20"/>
    </w:rPr>
  </w:style>
  <w:style w:type="paragraph" w:styleId="BalloonText">
    <w:name w:val="Balloon Text"/>
    <w:basedOn w:val="Normal"/>
    <w:link w:val="BalloonTextChar"/>
    <w:uiPriority w:val="99"/>
    <w:semiHidden/>
    <w:unhideWhenUsed/>
    <w:rsid w:val="005A3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B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Dilini Thamarasee</dc:creator>
  <cp:keywords/>
  <dc:description/>
  <cp:lastModifiedBy>Dilini Thamarasee</cp:lastModifiedBy>
  <cp:revision>3</cp:revision>
  <dcterms:created xsi:type="dcterms:W3CDTF">2023-06-06T08:37:00Z</dcterms:created>
  <dcterms:modified xsi:type="dcterms:W3CDTF">2023-07-25T02:43:00Z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5f9fc6d8abb985daf432556ec73def0de8baf0fad73eb30380028ce0126f4d91</vt:lpwstr>
  </property>
</Properties>
</file>