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A78"/>
          <w:sz w:val="56"/>
        </w:rPr>
        <w:t>Flutter Offline AI Document Chat</w:t>
      </w:r>
    </w:p>
    <w:p>
      <w:pPr>
        <w:jc w:val="center"/>
      </w:pPr>
      <w:r>
        <w:rPr>
          <w:color w:val="5A5A5A"/>
          <w:sz w:val="28"/>
        </w:rPr>
        <w:t>Product Idea, Build Plan, Architecture, and GitHub Positioning</w:t>
      </w:r>
    </w:p>
    <w:p>
      <w:pPr>
        <w:jc w:val="center"/>
      </w:pPr>
      <w:r>
        <w:rPr>
          <w:i/>
          <w:sz w:val="22"/>
        </w:rPr>
        <w:t>A privacy-first Flutter app to scan documents, extract text with OCR, and chat with PDFs locally.</w:t>
      </w:r>
    </w:p>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184A78"/>
          </w:tcPr>
          <w:p>
            <w:r/>
            <w:r>
              <w:rPr>
                <w:b/>
                <w:color w:val="FFFFFF"/>
                <w:sz w:val="18"/>
              </w:rPr>
              <w:t>Area</w:t>
            </w:r>
          </w:p>
        </w:tc>
        <w:tc>
          <w:tcPr>
            <w:tcW w:type="dxa" w:w="5112"/>
            <w:shd w:fill="184A78"/>
          </w:tcPr>
          <w:p>
            <w:r/>
            <w:r>
              <w:rPr>
                <w:b/>
                <w:color w:val="FFFFFF"/>
                <w:sz w:val="18"/>
              </w:rPr>
              <w:t>Decision</w:t>
            </w:r>
          </w:p>
        </w:tc>
      </w:tr>
      <w:tr>
        <w:tc>
          <w:tcPr>
            <w:tcW w:type="dxa" w:w="5112"/>
            <w:vAlign w:val="center"/>
          </w:tcPr>
          <w:p>
            <w:r/>
            <w:r>
              <w:rPr>
                <w:b/>
                <w:sz w:val="18"/>
              </w:rPr>
              <w:t>Working title</w:t>
            </w:r>
          </w:p>
        </w:tc>
        <w:tc>
          <w:tcPr>
            <w:tcW w:type="dxa" w:w="5112"/>
            <w:vAlign w:val="center"/>
          </w:tcPr>
          <w:p>
            <w:r/>
            <w:r>
              <w:rPr>
                <w:b w:val="0"/>
                <w:sz w:val="18"/>
              </w:rPr>
              <w:t>Flutter Offline AI Document Chat</w:t>
            </w:r>
          </w:p>
        </w:tc>
      </w:tr>
      <w:tr>
        <w:tc>
          <w:tcPr>
            <w:tcW w:type="dxa" w:w="5112"/>
            <w:vAlign w:val="center"/>
          </w:tcPr>
          <w:p>
            <w:r/>
            <w:r>
              <w:rPr>
                <w:b/>
                <w:sz w:val="18"/>
              </w:rPr>
              <w:t>Repo name</w:t>
            </w:r>
          </w:p>
        </w:tc>
        <w:tc>
          <w:tcPr>
            <w:tcW w:type="dxa" w:w="5112"/>
            <w:vAlign w:val="center"/>
          </w:tcPr>
          <w:p>
            <w:r/>
            <w:r>
              <w:rPr>
                <w:b w:val="0"/>
                <w:sz w:val="18"/>
              </w:rPr>
              <w:t>flutter-offline-ai-doc-chat</w:t>
            </w:r>
          </w:p>
        </w:tc>
      </w:tr>
      <w:tr>
        <w:tc>
          <w:tcPr>
            <w:tcW w:type="dxa" w:w="5112"/>
            <w:vAlign w:val="center"/>
          </w:tcPr>
          <w:p>
            <w:r/>
            <w:r>
              <w:rPr>
                <w:b/>
                <w:sz w:val="18"/>
              </w:rPr>
              <w:t>Positioning</w:t>
            </w:r>
          </w:p>
        </w:tc>
        <w:tc>
          <w:tcPr>
            <w:tcW w:type="dxa" w:w="5112"/>
            <w:vAlign w:val="center"/>
          </w:tcPr>
          <w:p>
            <w:r/>
            <w:r>
              <w:rPr>
                <w:b w:val="0"/>
                <w:sz w:val="18"/>
              </w:rPr>
              <w:t>A privacy-first offline ChatPDF and document scanner built with Flutter.</w:t>
            </w:r>
          </w:p>
        </w:tc>
      </w:tr>
      <w:tr>
        <w:tc>
          <w:tcPr>
            <w:tcW w:type="dxa" w:w="5112"/>
            <w:vAlign w:val="center"/>
          </w:tcPr>
          <w:p>
            <w:r/>
            <w:r>
              <w:rPr>
                <w:b/>
                <w:sz w:val="18"/>
              </w:rPr>
              <w:t>Target users</w:t>
            </w:r>
          </w:p>
        </w:tc>
        <w:tc>
          <w:tcPr>
            <w:tcW w:type="dxa" w:w="5112"/>
            <w:vAlign w:val="center"/>
          </w:tcPr>
          <w:p>
            <w:r/>
            <w:r>
              <w:rPr>
                <w:b w:val="0"/>
                <w:sz w:val="18"/>
              </w:rPr>
              <w:t>Students, developers, researchers, freelancers, small business owners, and anyone who works with scanned documents.</w:t>
            </w:r>
          </w:p>
        </w:tc>
      </w:tr>
      <w:tr>
        <w:tc>
          <w:tcPr>
            <w:tcW w:type="dxa" w:w="5112"/>
            <w:vAlign w:val="center"/>
          </w:tcPr>
          <w:p>
            <w:r/>
            <w:r>
              <w:rPr>
                <w:b/>
                <w:sz w:val="18"/>
              </w:rPr>
              <w:t>Primary GitHub appeal</w:t>
            </w:r>
          </w:p>
        </w:tc>
        <w:tc>
          <w:tcPr>
            <w:tcW w:type="dxa" w:w="5112"/>
            <w:vAlign w:val="center"/>
          </w:tcPr>
          <w:p>
            <w:r/>
            <w:r>
              <w:rPr>
                <w:b w:val="0"/>
                <w:sz w:val="18"/>
              </w:rPr>
              <w:t>Combines Flutter, OCR, PDF handling, local storage, RAG-style document chat, offline AI, and clean architecture in one useful open-source project.</w:t>
            </w:r>
          </w:p>
        </w:tc>
      </w:tr>
      <w:tr>
        <w:tc>
          <w:tcPr>
            <w:tcW w:type="dxa" w:w="5112"/>
            <w:vAlign w:val="center"/>
          </w:tcPr>
          <w:p>
            <w:r/>
            <w:r>
              <w:rPr>
                <w:b/>
                <w:sz w:val="18"/>
              </w:rPr>
              <w:t>MVP promise</w:t>
            </w:r>
          </w:p>
        </w:tc>
        <w:tc>
          <w:tcPr>
            <w:tcW w:type="dxa" w:w="5112"/>
            <w:vAlign w:val="center"/>
          </w:tcPr>
          <w:p>
            <w:r/>
            <w:r>
              <w:rPr>
                <w:b w:val="0"/>
                <w:sz w:val="18"/>
              </w:rPr>
              <w:t>Scan or import a document, extract readable text, save it locally, search it, and ask questions about it.</w:t>
            </w:r>
          </w:p>
        </w:tc>
      </w:tr>
    </w:tbl>
    <w:p/>
    <w:p>
      <w:pPr>
        <w:pStyle w:val="Heading1"/>
      </w:pPr>
      <w:r>
        <w:rPr>
          <w:color w:val="184A78"/>
        </w:rPr>
        <w:t>1. Executive Summary</w:t>
      </w:r>
    </w:p>
    <w:p>
      <w:r>
        <w:t>The idea is to build a Flutter app that turns a phone into a private document scanner and AI document assistant. Users can scan papers, import PDFs or images, extract text with OCR, organize documents locally, and ask questions about the content. The app should work without forcing users to create an account or upload sensitive files to a server.</w:t>
      </w:r>
    </w:p>
    <w:p>
      <w:r>
        <w:t>The first version can be built without a heavy local language model. It can use OCR, text chunking, local search, and a clean chat interface. Later versions can add true offline local LLM support and semantic retrieval. This makes the project achievable while still being exciting enough for GitHub.</w:t>
      </w:r>
    </w:p>
    <w:tbl>
      <w:tblPr>
        <w:tblStyle w:val="TableGrid"/>
        <w:tblW w:type="auto" w:w="0"/>
        <w:tblLook w:firstColumn="1" w:firstRow="1" w:lastColumn="0" w:lastRow="0" w:noHBand="0" w:noVBand="1" w:val="04A0"/>
      </w:tblPr>
      <w:tblGrid>
        <w:gridCol w:w="10224"/>
      </w:tblGrid>
      <w:tr>
        <w:tc>
          <w:tcPr>
            <w:tcW w:type="dxa" w:w="10224"/>
            <w:shd w:fill="EAF3F8"/>
          </w:tcPr>
          <w:p>
            <w:r/>
            <w:r>
              <w:rPr>
                <w:b/>
                <w:color w:val="184A78"/>
                <w:sz w:val="22"/>
              </w:rPr>
              <w:t>Core idea</w:t>
            </w:r>
          </w:p>
          <w:p>
            <w:pPr>
              <w:spacing w:after="0"/>
            </w:pPr>
            <w:r>
              <w:t>A privacy-first Flutter document scanner that lets users chat with their scanned documents and PDFs locally.</w:t>
            </w:r>
          </w:p>
        </w:tc>
      </w:tr>
    </w:tbl>
    <w:p/>
    <w:p>
      <w:pPr>
        <w:pStyle w:val="Heading1"/>
      </w:pPr>
      <w:r>
        <w:rPr>
          <w:color w:val="184A78"/>
        </w:rPr>
        <w:t>2. Why This Project Can Get GitHub Attention</w:t>
      </w:r>
    </w:p>
    <w:p>
      <w:pPr>
        <w:pStyle w:val="ListBullet"/>
      </w:pPr>
      <w:r>
        <w:rPr>
          <w:b/>
        </w:rPr>
        <w:t xml:space="preserve">It solves a real problem: </w:t>
      </w:r>
      <w:r>
        <w:t>people have documents, notes, receipts, PDFs, contracts, and study materials they want to search and understand quickly.</w:t>
      </w:r>
    </w:p>
    <w:p>
      <w:pPr>
        <w:pStyle w:val="ListBullet"/>
      </w:pPr>
      <w:r>
        <w:rPr>
          <w:b/>
        </w:rPr>
        <w:t xml:space="preserve">It uses popular technologies: </w:t>
      </w:r>
      <w:r>
        <w:t>Flutter, OCR, PDF processing, local storage, AI chat, document retrieval, and local LLM concepts.</w:t>
      </w:r>
    </w:p>
    <w:p>
      <w:pPr>
        <w:pStyle w:val="ListBullet"/>
      </w:pPr>
      <w:r>
        <w:rPr>
          <w:b/>
        </w:rPr>
        <w:t xml:space="preserve">It is better than a simple chatbot clone: </w:t>
      </w:r>
      <w:r>
        <w:t>many AI app repositories are API wrappers; this project has scanning, storage, retrieval, and privacy-first design.</w:t>
      </w:r>
    </w:p>
    <w:p>
      <w:pPr>
        <w:pStyle w:val="ListBullet"/>
      </w:pPr>
      <w:r>
        <w:rPr>
          <w:b/>
        </w:rPr>
        <w:t xml:space="preserve">It is useful as a starter template: </w:t>
      </w:r>
      <w:r>
        <w:t>other developers can reuse the architecture for OCR apps, PDF tools, AI assistants, and offline-first apps.</w:t>
      </w:r>
    </w:p>
    <w:p>
      <w:pPr>
        <w:pStyle w:val="ListBullet"/>
      </w:pPr>
      <w:r>
        <w:rPr>
          <w:b/>
        </w:rPr>
        <w:t xml:space="preserve">It has a strong README story: </w:t>
      </w:r>
      <w:r>
        <w:t>the project can show screenshots, architecture diagrams, demos, and a clear roadmap from MVP to advanced AI features.</w:t>
      </w:r>
    </w:p>
    <w:p>
      <w:pPr>
        <w:pStyle w:val="Heading1"/>
      </w:pPr>
      <w:r>
        <w:rPr>
          <w:color w:val="184A78"/>
        </w:rPr>
        <w:t>3. Problem Statement</w:t>
      </w:r>
    </w:p>
    <w:p>
      <w:r>
        <w:t>People often keep useful information locked inside physical documents, screenshots, scanned notes, PDFs, lecture slides, invoices, contracts, and receipts. These files are hard to search, hard to summarize, and often too private to upload to a random online AI service.</w:t>
      </w:r>
    </w:p>
    <w:p>
      <w:r>
        <w:t>The app solves this by creating a private local workflow: capture the document, extract text, store it, and ask questions through a chat-style interface.</w:t>
      </w:r>
    </w:p>
    <w:p>
      <w:pPr>
        <w:pStyle w:val="Heading1"/>
      </w:pPr>
      <w:r>
        <w:rPr>
          <w:color w:val="184A78"/>
        </w:rPr>
        <w:t>4. Target Users</w:t>
      </w:r>
    </w:p>
    <w:p>
      <w:pPr>
        <w:pStyle w:val="ListBullet"/>
      </w:pPr>
      <w:r>
        <w:rPr>
          <w:b/>
        </w:rPr>
        <w:t xml:space="preserve">Students: </w:t>
      </w:r>
      <w:r>
        <w:t>scan handwritten or printed notes and ask questions before exams.</w:t>
      </w:r>
    </w:p>
    <w:p>
      <w:pPr>
        <w:pStyle w:val="ListBullet"/>
      </w:pPr>
      <w:r>
        <w:rPr>
          <w:b/>
        </w:rPr>
        <w:t xml:space="preserve">Researchers: </w:t>
      </w:r>
      <w:r>
        <w:t>import papers or PDFs and query specific sections.</w:t>
      </w:r>
    </w:p>
    <w:p>
      <w:pPr>
        <w:pStyle w:val="ListBullet"/>
      </w:pPr>
      <w:r>
        <w:rPr>
          <w:b/>
        </w:rPr>
        <w:t xml:space="preserve">Freelancers and small business owners: </w:t>
      </w:r>
      <w:r>
        <w:t>scan receipts, invoices, and client documents.</w:t>
      </w:r>
    </w:p>
    <w:p>
      <w:pPr>
        <w:pStyle w:val="ListBullet"/>
      </w:pPr>
      <w:r>
        <w:rPr>
          <w:b/>
        </w:rPr>
        <w:t xml:space="preserve">Developers: </w:t>
      </w:r>
      <w:r>
        <w:t>learn how to combine Flutter with OCR, local storage, PDF parsing, and AI retrieval.</w:t>
      </w:r>
    </w:p>
    <w:p>
      <w:pPr>
        <w:pStyle w:val="ListBullet"/>
      </w:pPr>
      <w:r>
        <w:rPr>
          <w:b/>
        </w:rPr>
        <w:t xml:space="preserve">Privacy-focused users: </w:t>
      </w:r>
      <w:r>
        <w:t>avoid uploading sensitive documents to unknown servers.</w:t>
      </w:r>
    </w:p>
    <w:p>
      <w:pPr>
        <w:pStyle w:val="Heading1"/>
      </w:pPr>
      <w:r>
        <w:rPr>
          <w:color w:val="184A78"/>
        </w:rPr>
        <w:t>5. What We Will Build</w:t>
      </w:r>
    </w:p>
    <w:p>
      <w:pPr>
        <w:pStyle w:val="Heading2"/>
      </w:pPr>
      <w:r>
        <w:t>5.1 MVP Feature Set</w:t>
      </w:r>
    </w:p>
    <w:p>
      <w:pPr>
        <w:pStyle w:val="ListBullet"/>
      </w:pPr>
      <w:r>
        <w:t>A beautiful Flutter onboarding screen explaining privacy-first document chat.</w:t>
      </w:r>
    </w:p>
    <w:p>
      <w:pPr>
        <w:pStyle w:val="ListBullet"/>
      </w:pPr>
      <w:r>
        <w:t>Document import from camera, gallery, and PDF file picker.</w:t>
      </w:r>
    </w:p>
    <w:p>
      <w:pPr>
        <w:pStyle w:val="ListBullet"/>
      </w:pPr>
      <w:r>
        <w:t>Image crop, rotate, and basic enhancement before OCR.</w:t>
      </w:r>
    </w:p>
    <w:p>
      <w:pPr>
        <w:pStyle w:val="ListBullet"/>
      </w:pPr>
      <w:r>
        <w:t>OCR extraction for scanned images and document pages.</w:t>
      </w:r>
    </w:p>
    <w:p>
      <w:pPr>
        <w:pStyle w:val="ListBullet"/>
      </w:pPr>
      <w:r>
        <w:t>Local document library with title, tags, date, source type, and extracted text.</w:t>
      </w:r>
    </w:p>
    <w:p>
      <w:pPr>
        <w:pStyle w:val="ListBullet"/>
      </w:pPr>
      <w:r>
        <w:t>Document detail screen showing preview, extracted text, and metadata.</w:t>
      </w:r>
    </w:p>
    <w:p>
      <w:pPr>
        <w:pStyle w:val="ListBullet"/>
      </w:pPr>
      <w:r>
        <w:t>Local search across saved documents.</w:t>
      </w:r>
    </w:p>
    <w:p>
      <w:pPr>
        <w:pStyle w:val="ListBullet"/>
      </w:pPr>
      <w:r>
        <w:t>Chat screen where users ask questions about a selected document.</w:t>
      </w:r>
    </w:p>
    <w:p>
      <w:pPr>
        <w:pStyle w:val="ListBullet"/>
      </w:pPr>
      <w:r>
        <w:t>Simple retrieval engine that finds relevant chunks from the extracted text.</w:t>
      </w:r>
    </w:p>
    <w:p>
      <w:pPr>
        <w:pStyle w:val="ListBullet"/>
      </w:pPr>
      <w:r>
        <w:t>Settings screen for privacy mode, storage controls, and optional AI provider settings.</w:t>
      </w:r>
    </w:p>
    <w:p>
      <w:pPr>
        <w:pStyle w:val="Heading2"/>
      </w:pPr>
      <w:r>
        <w:t>5.2 Version 2 Feature Set</w:t>
      </w:r>
    </w:p>
    <w:p>
      <w:pPr>
        <w:pStyle w:val="ListBullet"/>
      </w:pPr>
      <w:r>
        <w:t>Semantic search using local embeddings.</w:t>
      </w:r>
    </w:p>
    <w:p>
      <w:pPr>
        <w:pStyle w:val="ListBullet"/>
      </w:pPr>
      <w:r>
        <w:t>Offline LLM support through a local model bridge where possible.</w:t>
      </w:r>
    </w:p>
    <w:p>
      <w:pPr>
        <w:pStyle w:val="ListBullet"/>
      </w:pPr>
      <w:r>
        <w:t>Multi-document chat for asking questions across an entire folder.</w:t>
      </w:r>
    </w:p>
    <w:p>
      <w:pPr>
        <w:pStyle w:val="ListBullet"/>
      </w:pPr>
      <w:r>
        <w:t>Export summaries, notes, and extracted text to Markdown or PDF.</w:t>
      </w:r>
    </w:p>
    <w:p>
      <w:pPr>
        <w:pStyle w:val="ListBullet"/>
      </w:pPr>
      <w:r>
        <w:t>Document categories such as Study, Finance, Legal, Receipts, and Work.</w:t>
      </w:r>
    </w:p>
    <w:p>
      <w:pPr>
        <w:pStyle w:val="ListBullet"/>
      </w:pPr>
      <w:r>
        <w:t>Optional cloud AI provider mode for users who want stronger answers and are comfortable using an API key.</w:t>
      </w:r>
    </w:p>
    <w:p>
      <w:pPr>
        <w:pStyle w:val="ListBullet"/>
      </w:pPr>
      <w:r>
        <w:t>Desktop support for Windows, macOS, and Linux if the architecture allows it.</w:t>
      </w:r>
    </w:p>
    <w:p>
      <w:pPr>
        <w:pStyle w:val="Heading1"/>
      </w:pPr>
      <w:r>
        <w:rPr>
          <w:color w:val="184A78"/>
        </w:rPr>
        <w:t>6. How the App Will Work</w:t>
      </w:r>
    </w:p>
    <w:p>
      <w:pPr>
        <w:pStyle w:val="Heading2"/>
      </w:pPr>
      <w:r>
        <w:t>6.1 User Flow</w:t>
      </w:r>
    </w:p>
    <w:p>
      <w:pPr>
        <w:pStyle w:val="ListNumber"/>
      </w:pPr>
      <w:r>
        <w:t>The user opens the app and chooses Scan Document, Import PDF, or Import Image.</w:t>
      </w:r>
    </w:p>
    <w:p>
      <w:pPr>
        <w:pStyle w:val="ListNumber"/>
      </w:pPr>
      <w:r>
        <w:t>The app captures or imports the file and shows a preview screen.</w:t>
      </w:r>
    </w:p>
    <w:p>
      <w:pPr>
        <w:pStyle w:val="ListNumber"/>
      </w:pPr>
      <w:r>
        <w:t>The user crops, rotates, or improves the image if needed.</w:t>
      </w:r>
    </w:p>
    <w:p>
      <w:pPr>
        <w:pStyle w:val="ListNumber"/>
      </w:pPr>
      <w:r>
        <w:t>The OCR engine extracts text from the image or PDF pages.</w:t>
      </w:r>
    </w:p>
    <w:p>
      <w:pPr>
        <w:pStyle w:val="ListNumber"/>
      </w:pPr>
      <w:r>
        <w:t>The app saves the document, extracted text, and metadata in local storage.</w:t>
      </w:r>
    </w:p>
    <w:p>
      <w:pPr>
        <w:pStyle w:val="ListNumber"/>
      </w:pPr>
      <w:r>
        <w:t>The user opens the document and starts a chat.</w:t>
      </w:r>
    </w:p>
    <w:p>
      <w:pPr>
        <w:pStyle w:val="ListNumber"/>
      </w:pPr>
      <w:r>
        <w:t>The app breaks the extracted text into chunks and searches for the most relevant chunks for each question.</w:t>
      </w:r>
    </w:p>
    <w:p>
      <w:pPr>
        <w:pStyle w:val="ListNumber"/>
      </w:pPr>
      <w:r>
        <w:t>The answer engine generates a response using the selected chunks as context.</w:t>
      </w:r>
    </w:p>
    <w:p>
      <w:pPr>
        <w:pStyle w:val="ListNumber"/>
      </w:pPr>
      <w:r>
        <w:t>The user can copy the answer, save it as a note, or export it.</w:t>
      </w:r>
    </w:p>
    <w:p>
      <w:pPr>
        <w:pStyle w:val="Heading2"/>
      </w:pPr>
      <w:r>
        <w:t>6.2 Behind-the-Scenes Flow</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84A78"/>
          </w:tcPr>
          <w:p>
            <w:r/>
            <w:r>
              <w:rPr>
                <w:b/>
                <w:color w:val="FFFFFF"/>
                <w:sz w:val="18"/>
              </w:rPr>
              <w:t>Step</w:t>
            </w:r>
          </w:p>
        </w:tc>
        <w:tc>
          <w:tcPr>
            <w:tcW w:type="dxa" w:w="2556"/>
            <w:shd w:fill="184A78"/>
          </w:tcPr>
          <w:p>
            <w:r/>
            <w:r>
              <w:rPr>
                <w:b/>
                <w:color w:val="FFFFFF"/>
                <w:sz w:val="18"/>
              </w:rPr>
              <w:t>Input</w:t>
            </w:r>
          </w:p>
        </w:tc>
        <w:tc>
          <w:tcPr>
            <w:tcW w:type="dxa" w:w="2556"/>
            <w:shd w:fill="184A78"/>
          </w:tcPr>
          <w:p>
            <w:r/>
            <w:r>
              <w:rPr>
                <w:b/>
                <w:color w:val="FFFFFF"/>
                <w:sz w:val="18"/>
              </w:rPr>
              <w:t>Processing</w:t>
            </w:r>
          </w:p>
        </w:tc>
        <w:tc>
          <w:tcPr>
            <w:tcW w:type="dxa" w:w="2556"/>
            <w:shd w:fill="184A78"/>
          </w:tcPr>
          <w:p>
            <w:r/>
            <w:r>
              <w:rPr>
                <w:b/>
                <w:color w:val="FFFFFF"/>
                <w:sz w:val="18"/>
              </w:rPr>
              <w:t>Output</w:t>
            </w:r>
          </w:p>
        </w:tc>
      </w:tr>
      <w:tr>
        <w:tc>
          <w:tcPr>
            <w:tcW w:type="dxa" w:w="2556"/>
          </w:tcPr>
          <w:p>
            <w:r/>
            <w:r>
              <w:rPr>
                <w:b/>
                <w:sz w:val="18"/>
              </w:rPr>
              <w:t>Capture</w:t>
            </w:r>
          </w:p>
        </w:tc>
        <w:tc>
          <w:tcPr>
            <w:tcW w:type="dxa" w:w="2556"/>
          </w:tcPr>
          <w:p>
            <w:r/>
            <w:r>
              <w:rPr>
                <w:b w:val="0"/>
                <w:sz w:val="18"/>
              </w:rPr>
              <w:t>Camera/PDF/Image</w:t>
            </w:r>
          </w:p>
        </w:tc>
        <w:tc>
          <w:tcPr>
            <w:tcW w:type="dxa" w:w="2556"/>
          </w:tcPr>
          <w:p>
            <w:r/>
            <w:r>
              <w:rPr>
                <w:b w:val="0"/>
                <w:sz w:val="18"/>
              </w:rPr>
              <w:t>File selection and preview generation</w:t>
            </w:r>
          </w:p>
        </w:tc>
        <w:tc>
          <w:tcPr>
            <w:tcW w:type="dxa" w:w="2556"/>
          </w:tcPr>
          <w:p>
            <w:r/>
            <w:r>
              <w:rPr>
                <w:b w:val="0"/>
                <w:sz w:val="18"/>
              </w:rPr>
              <w:t>Raw document file</w:t>
            </w:r>
          </w:p>
        </w:tc>
      </w:tr>
      <w:tr>
        <w:tc>
          <w:tcPr>
            <w:tcW w:type="dxa" w:w="2556"/>
          </w:tcPr>
          <w:p>
            <w:r/>
            <w:r>
              <w:rPr>
                <w:b/>
                <w:sz w:val="18"/>
              </w:rPr>
              <w:t>Clean</w:t>
            </w:r>
          </w:p>
        </w:tc>
        <w:tc>
          <w:tcPr>
            <w:tcW w:type="dxa" w:w="2556"/>
          </w:tcPr>
          <w:p>
            <w:r/>
            <w:r>
              <w:rPr>
                <w:b w:val="0"/>
                <w:sz w:val="18"/>
              </w:rPr>
              <w:t>Raw image/page</w:t>
            </w:r>
          </w:p>
        </w:tc>
        <w:tc>
          <w:tcPr>
            <w:tcW w:type="dxa" w:w="2556"/>
          </w:tcPr>
          <w:p>
            <w:r/>
            <w:r>
              <w:rPr>
                <w:b w:val="0"/>
                <w:sz w:val="18"/>
              </w:rPr>
              <w:t>Crop, rotate, enhance, normalize</w:t>
            </w:r>
          </w:p>
        </w:tc>
        <w:tc>
          <w:tcPr>
            <w:tcW w:type="dxa" w:w="2556"/>
          </w:tcPr>
          <w:p>
            <w:r/>
            <w:r>
              <w:rPr>
                <w:b w:val="0"/>
                <w:sz w:val="18"/>
              </w:rPr>
              <w:t>Readable image/page</w:t>
            </w:r>
          </w:p>
        </w:tc>
      </w:tr>
      <w:tr>
        <w:tc>
          <w:tcPr>
            <w:tcW w:type="dxa" w:w="2556"/>
          </w:tcPr>
          <w:p>
            <w:r/>
            <w:r>
              <w:rPr>
                <w:b/>
                <w:sz w:val="18"/>
              </w:rPr>
              <w:t>Extract</w:t>
            </w:r>
          </w:p>
        </w:tc>
        <w:tc>
          <w:tcPr>
            <w:tcW w:type="dxa" w:w="2556"/>
          </w:tcPr>
          <w:p>
            <w:r/>
            <w:r>
              <w:rPr>
                <w:b w:val="0"/>
                <w:sz w:val="18"/>
              </w:rPr>
              <w:t>Readable image/PDF</w:t>
            </w:r>
          </w:p>
        </w:tc>
        <w:tc>
          <w:tcPr>
            <w:tcW w:type="dxa" w:w="2556"/>
          </w:tcPr>
          <w:p>
            <w:r/>
            <w:r>
              <w:rPr>
                <w:b w:val="0"/>
                <w:sz w:val="18"/>
              </w:rPr>
              <w:t>OCR or PDF text extraction</w:t>
            </w:r>
          </w:p>
        </w:tc>
        <w:tc>
          <w:tcPr>
            <w:tcW w:type="dxa" w:w="2556"/>
          </w:tcPr>
          <w:p>
            <w:r/>
            <w:r>
              <w:rPr>
                <w:b w:val="0"/>
                <w:sz w:val="18"/>
              </w:rPr>
              <w:t>Plain text</w:t>
            </w:r>
          </w:p>
        </w:tc>
      </w:tr>
      <w:tr>
        <w:tc>
          <w:tcPr>
            <w:tcW w:type="dxa" w:w="2556"/>
          </w:tcPr>
          <w:p>
            <w:r/>
            <w:r>
              <w:rPr>
                <w:b/>
                <w:sz w:val="18"/>
              </w:rPr>
              <w:t>Store</w:t>
            </w:r>
          </w:p>
        </w:tc>
        <w:tc>
          <w:tcPr>
            <w:tcW w:type="dxa" w:w="2556"/>
          </w:tcPr>
          <w:p>
            <w:r/>
            <w:r>
              <w:rPr>
                <w:b w:val="0"/>
                <w:sz w:val="18"/>
              </w:rPr>
              <w:t>Text + metadata</w:t>
            </w:r>
          </w:p>
        </w:tc>
        <w:tc>
          <w:tcPr>
            <w:tcW w:type="dxa" w:w="2556"/>
          </w:tcPr>
          <w:p>
            <w:r/>
            <w:r>
              <w:rPr>
                <w:b w:val="0"/>
                <w:sz w:val="18"/>
              </w:rPr>
              <w:t>Save into local database</w:t>
            </w:r>
          </w:p>
        </w:tc>
        <w:tc>
          <w:tcPr>
            <w:tcW w:type="dxa" w:w="2556"/>
          </w:tcPr>
          <w:p>
            <w:r/>
            <w:r>
              <w:rPr>
                <w:b w:val="0"/>
                <w:sz w:val="18"/>
              </w:rPr>
              <w:t>Document record</w:t>
            </w:r>
          </w:p>
        </w:tc>
      </w:tr>
      <w:tr>
        <w:tc>
          <w:tcPr>
            <w:tcW w:type="dxa" w:w="2556"/>
          </w:tcPr>
          <w:p>
            <w:r/>
            <w:r>
              <w:rPr>
                <w:b/>
                <w:sz w:val="18"/>
              </w:rPr>
              <w:t>Index</w:t>
            </w:r>
          </w:p>
        </w:tc>
        <w:tc>
          <w:tcPr>
            <w:tcW w:type="dxa" w:w="2556"/>
          </w:tcPr>
          <w:p>
            <w:r/>
            <w:r>
              <w:rPr>
                <w:b w:val="0"/>
                <w:sz w:val="18"/>
              </w:rPr>
              <w:t>Extracted text</w:t>
            </w:r>
          </w:p>
        </w:tc>
        <w:tc>
          <w:tcPr>
            <w:tcW w:type="dxa" w:w="2556"/>
          </w:tcPr>
          <w:p>
            <w:r/>
            <w:r>
              <w:rPr>
                <w:b w:val="0"/>
                <w:sz w:val="18"/>
              </w:rPr>
              <w:t>Chunk and prepare for retrieval</w:t>
            </w:r>
          </w:p>
        </w:tc>
        <w:tc>
          <w:tcPr>
            <w:tcW w:type="dxa" w:w="2556"/>
          </w:tcPr>
          <w:p>
            <w:r/>
            <w:r>
              <w:rPr>
                <w:b w:val="0"/>
                <w:sz w:val="18"/>
              </w:rPr>
              <w:t>Searchable chunks</w:t>
            </w:r>
          </w:p>
        </w:tc>
      </w:tr>
      <w:tr>
        <w:tc>
          <w:tcPr>
            <w:tcW w:type="dxa" w:w="2556"/>
          </w:tcPr>
          <w:p>
            <w:r/>
            <w:r>
              <w:rPr>
                <w:b/>
                <w:sz w:val="18"/>
              </w:rPr>
              <w:t>Ask</w:t>
            </w:r>
          </w:p>
        </w:tc>
        <w:tc>
          <w:tcPr>
            <w:tcW w:type="dxa" w:w="2556"/>
          </w:tcPr>
          <w:p>
            <w:r/>
            <w:r>
              <w:rPr>
                <w:b w:val="0"/>
                <w:sz w:val="18"/>
              </w:rPr>
              <w:t>User question</w:t>
            </w:r>
          </w:p>
        </w:tc>
        <w:tc>
          <w:tcPr>
            <w:tcW w:type="dxa" w:w="2556"/>
          </w:tcPr>
          <w:p>
            <w:r/>
            <w:r>
              <w:rPr>
                <w:b w:val="0"/>
                <w:sz w:val="18"/>
              </w:rPr>
              <w:t>Find relevant chunks and generate answer</w:t>
            </w:r>
          </w:p>
        </w:tc>
        <w:tc>
          <w:tcPr>
            <w:tcW w:type="dxa" w:w="2556"/>
          </w:tcPr>
          <w:p>
            <w:r/>
            <w:r>
              <w:rPr>
                <w:b w:val="0"/>
                <w:sz w:val="18"/>
              </w:rPr>
              <w:t>Chat response</w:t>
            </w:r>
          </w:p>
        </w:tc>
      </w:tr>
    </w:tbl>
    <w:p/>
    <w:p>
      <w:r>
        <w:br w:type="page"/>
      </w:r>
    </w:p>
    <w:p>
      <w:pPr>
        <w:pStyle w:val="Heading1"/>
      </w:pPr>
      <w:r>
        <w:rPr>
          <w:color w:val="184A78"/>
        </w:rPr>
        <w:t>7. Architecture</w:t>
      </w:r>
    </w:p>
    <w:p>
      <w:r>
        <w:t>A clean architecture approach will make the repo easier to understand, maintain, and star. The app can be divided into presentation, application, domain, and data layers.</w:t>
      </w:r>
    </w:p>
    <w:p>
      <w:pPr>
        <w:pStyle w:val="Heading2"/>
      </w:pPr>
      <w:r>
        <w:t>7.1 Suggested Folder Structure</w:t>
      </w:r>
    </w:p>
    <w:p>
      <w:r>
        <w:rPr>
          <w:rFonts w:ascii="Consolas" w:hAnsi="Consolas" w:eastAsia="Consolas"/>
          <w:sz w:val="17"/>
        </w:rPr>
        <w:t>lib/</w:t>
        <w:br/>
        <w:t xml:space="preserve">  app/</w:t>
        <w:br/>
        <w:t xml:space="preserve">    router/</w:t>
        <w:br/>
        <w:t xml:space="preserve">    theme/</w:t>
        <w:br/>
        <w:t xml:space="preserve">    di/</w:t>
        <w:br/>
        <w:t xml:space="preserve">  features/</w:t>
        <w:br/>
        <w:t xml:space="preserve">    onboarding/</w:t>
        <w:br/>
        <w:t xml:space="preserve">    document_capture/</w:t>
        <w:br/>
        <w:t xml:space="preserve">    document_library/</w:t>
        <w:br/>
        <w:t xml:space="preserve">    ocr/</w:t>
        <w:br/>
        <w:t xml:space="preserve">    document_chat/</w:t>
        <w:br/>
        <w:t xml:space="preserve">    settings/</w:t>
        <w:br/>
        <w:t xml:space="preserve">  core/</w:t>
        <w:br/>
        <w:t xml:space="preserve">    database/</w:t>
        <w:br/>
        <w:t xml:space="preserve">    storage/</w:t>
        <w:br/>
        <w:t xml:space="preserve">    errors/</w:t>
        <w:br/>
        <w:t xml:space="preserve">    utils/</w:t>
        <w:br/>
        <w:t xml:space="preserve">    widgets/</w:t>
        <w:br/>
        <w:t xml:space="preserve">  shared/</w:t>
        <w:br/>
        <w:t xml:space="preserve">    models/</w:t>
        <w:br/>
        <w:t xml:space="preserve">    services/</w:t>
        <w:br/>
        <w:t xml:space="preserve">    constants/</w:t>
      </w:r>
    </w:p>
    <w:p>
      <w:pPr>
        <w:pStyle w:val="Heading2"/>
      </w:pPr>
      <w:r>
        <w:t>7.2 Main Modules</w:t>
      </w:r>
    </w:p>
    <w:p>
      <w:pPr>
        <w:pStyle w:val="ListBullet"/>
      </w:pPr>
      <w:r>
        <w:rPr>
          <w:b/>
        </w:rPr>
        <w:t xml:space="preserve">Document Capture Module: </w:t>
      </w:r>
      <w:r>
        <w:t>camera scanning, gallery import, PDF import, cropping, rotation, and preview.</w:t>
      </w:r>
    </w:p>
    <w:p>
      <w:pPr>
        <w:pStyle w:val="ListBullet"/>
      </w:pPr>
      <w:r>
        <w:rPr>
          <w:b/>
        </w:rPr>
        <w:t xml:space="preserve">OCR Module: </w:t>
      </w:r>
      <w:r>
        <w:t>text extraction from images and scanned document pages.</w:t>
      </w:r>
    </w:p>
    <w:p>
      <w:pPr>
        <w:pStyle w:val="ListBullet"/>
      </w:pPr>
      <w:r>
        <w:rPr>
          <w:b/>
        </w:rPr>
        <w:t xml:space="preserve">Document Library Module: </w:t>
      </w:r>
      <w:r>
        <w:t>local database records, tags, search, sorting, and document details.</w:t>
      </w:r>
    </w:p>
    <w:p>
      <w:pPr>
        <w:pStyle w:val="ListBullet"/>
      </w:pPr>
      <w:r>
        <w:rPr>
          <w:b/>
        </w:rPr>
        <w:t xml:space="preserve">Retrieval Module: </w:t>
      </w:r>
      <w:r>
        <w:t>text chunking, keyword search, optional vector search, and context selection.</w:t>
      </w:r>
    </w:p>
    <w:p>
      <w:pPr>
        <w:pStyle w:val="ListBullet"/>
      </w:pPr>
      <w:r>
        <w:rPr>
          <w:b/>
        </w:rPr>
        <w:t xml:space="preserve">Chat Module: </w:t>
      </w:r>
      <w:r>
        <w:t>question input, answer generation, citations to document sections, and chat history.</w:t>
      </w:r>
    </w:p>
    <w:p>
      <w:pPr>
        <w:pStyle w:val="ListBullet"/>
      </w:pPr>
      <w:r>
        <w:rPr>
          <w:b/>
        </w:rPr>
        <w:t xml:space="preserve">Settings Module: </w:t>
      </w:r>
      <w:r>
        <w:t>privacy controls, storage cleanup, model settings, and optional API provider settings.</w:t>
      </w:r>
    </w:p>
    <w:p>
      <w:pPr>
        <w:pStyle w:val="Heading1"/>
      </w:pPr>
      <w:r>
        <w:rPr>
          <w:color w:val="184A78"/>
        </w:rPr>
        <w:t>8. Recommended Tech Stack</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184A78"/>
          </w:tcPr>
          <w:p>
            <w:r/>
            <w:r>
              <w:rPr>
                <w:b/>
                <w:color w:val="FFFFFF"/>
                <w:sz w:val="18"/>
              </w:rPr>
              <w:t>Area</w:t>
            </w:r>
          </w:p>
        </w:tc>
        <w:tc>
          <w:tcPr>
            <w:tcW w:type="dxa" w:w="5112"/>
            <w:shd w:fill="184A78"/>
          </w:tcPr>
          <w:p>
            <w:r/>
            <w:r>
              <w:rPr>
                <w:b/>
                <w:color w:val="FFFFFF"/>
                <w:sz w:val="18"/>
              </w:rPr>
              <w:t>Decision</w:t>
            </w:r>
          </w:p>
        </w:tc>
      </w:tr>
      <w:tr>
        <w:tc>
          <w:tcPr>
            <w:tcW w:type="dxa" w:w="5112"/>
            <w:vAlign w:val="center"/>
          </w:tcPr>
          <w:p>
            <w:r/>
            <w:r>
              <w:rPr>
                <w:b/>
                <w:sz w:val="18"/>
              </w:rPr>
              <w:t>Frontend</w:t>
            </w:r>
          </w:p>
        </w:tc>
        <w:tc>
          <w:tcPr>
            <w:tcW w:type="dxa" w:w="5112"/>
            <w:vAlign w:val="center"/>
          </w:tcPr>
          <w:p>
            <w:r/>
            <w:r>
              <w:rPr>
                <w:b w:val="0"/>
                <w:sz w:val="18"/>
              </w:rPr>
              <w:t>Flutter with Material 3 design</w:t>
            </w:r>
          </w:p>
        </w:tc>
      </w:tr>
      <w:tr>
        <w:tc>
          <w:tcPr>
            <w:tcW w:type="dxa" w:w="5112"/>
            <w:vAlign w:val="center"/>
          </w:tcPr>
          <w:p>
            <w:r/>
            <w:r>
              <w:rPr>
                <w:b/>
                <w:sz w:val="18"/>
              </w:rPr>
              <w:t>State management</w:t>
            </w:r>
          </w:p>
        </w:tc>
        <w:tc>
          <w:tcPr>
            <w:tcW w:type="dxa" w:w="5112"/>
            <w:vAlign w:val="center"/>
          </w:tcPr>
          <w:p>
            <w:r/>
            <w:r>
              <w:rPr>
                <w:b w:val="0"/>
                <w:sz w:val="18"/>
              </w:rPr>
              <w:t>Riverpod or Bloc</w:t>
            </w:r>
          </w:p>
        </w:tc>
      </w:tr>
      <w:tr>
        <w:tc>
          <w:tcPr>
            <w:tcW w:type="dxa" w:w="5112"/>
            <w:vAlign w:val="center"/>
          </w:tcPr>
          <w:p>
            <w:r/>
            <w:r>
              <w:rPr>
                <w:b/>
                <w:sz w:val="18"/>
              </w:rPr>
              <w:t>Local database</w:t>
            </w:r>
          </w:p>
        </w:tc>
        <w:tc>
          <w:tcPr>
            <w:tcW w:type="dxa" w:w="5112"/>
            <w:vAlign w:val="center"/>
          </w:tcPr>
          <w:p>
            <w:r/>
            <w:r>
              <w:rPr>
                <w:b w:val="0"/>
                <w:sz w:val="18"/>
              </w:rPr>
              <w:t>Isar, Drift, Hive, or SQLite</w:t>
            </w:r>
          </w:p>
        </w:tc>
      </w:tr>
      <w:tr>
        <w:tc>
          <w:tcPr>
            <w:tcW w:type="dxa" w:w="5112"/>
            <w:vAlign w:val="center"/>
          </w:tcPr>
          <w:p>
            <w:r/>
            <w:r>
              <w:rPr>
                <w:b/>
                <w:sz w:val="18"/>
              </w:rPr>
              <w:t>File storage</w:t>
            </w:r>
          </w:p>
        </w:tc>
        <w:tc>
          <w:tcPr>
            <w:tcW w:type="dxa" w:w="5112"/>
            <w:vAlign w:val="center"/>
          </w:tcPr>
          <w:p>
            <w:r/>
            <w:r>
              <w:rPr>
                <w:b w:val="0"/>
                <w:sz w:val="18"/>
              </w:rPr>
              <w:t>path_provider and local filesystem storage</w:t>
            </w:r>
          </w:p>
        </w:tc>
      </w:tr>
      <w:tr>
        <w:tc>
          <w:tcPr>
            <w:tcW w:type="dxa" w:w="5112"/>
            <w:vAlign w:val="center"/>
          </w:tcPr>
          <w:p>
            <w:r/>
            <w:r>
              <w:rPr>
                <w:b/>
                <w:sz w:val="18"/>
              </w:rPr>
              <w:t>Camera scanning</w:t>
            </w:r>
          </w:p>
        </w:tc>
        <w:tc>
          <w:tcPr>
            <w:tcW w:type="dxa" w:w="5112"/>
            <w:vAlign w:val="center"/>
          </w:tcPr>
          <w:p>
            <w:r/>
            <w:r>
              <w:rPr>
                <w:b w:val="0"/>
                <w:sz w:val="18"/>
              </w:rPr>
              <w:t>camera, image_picker, document scanner package if available</w:t>
            </w:r>
          </w:p>
        </w:tc>
      </w:tr>
      <w:tr>
        <w:tc>
          <w:tcPr>
            <w:tcW w:type="dxa" w:w="5112"/>
            <w:vAlign w:val="center"/>
          </w:tcPr>
          <w:p>
            <w:r/>
            <w:r>
              <w:rPr>
                <w:b/>
                <w:sz w:val="18"/>
              </w:rPr>
              <w:t>Image editing</w:t>
            </w:r>
          </w:p>
        </w:tc>
        <w:tc>
          <w:tcPr>
            <w:tcW w:type="dxa" w:w="5112"/>
            <w:vAlign w:val="center"/>
          </w:tcPr>
          <w:p>
            <w:r/>
            <w:r>
              <w:rPr>
                <w:b w:val="0"/>
                <w:sz w:val="18"/>
              </w:rPr>
              <w:t>image_cropper or custom crop UI</w:t>
            </w:r>
          </w:p>
        </w:tc>
      </w:tr>
      <w:tr>
        <w:tc>
          <w:tcPr>
            <w:tcW w:type="dxa" w:w="5112"/>
            <w:vAlign w:val="center"/>
          </w:tcPr>
          <w:p>
            <w:r/>
            <w:r>
              <w:rPr>
                <w:b/>
                <w:sz w:val="18"/>
              </w:rPr>
              <w:t>OCR</w:t>
            </w:r>
          </w:p>
        </w:tc>
        <w:tc>
          <w:tcPr>
            <w:tcW w:type="dxa" w:w="5112"/>
            <w:vAlign w:val="center"/>
          </w:tcPr>
          <w:p>
            <w:r/>
            <w:r>
              <w:rPr>
                <w:b w:val="0"/>
                <w:sz w:val="18"/>
              </w:rPr>
              <w:t>Google ML Kit Text Recognition or Tesseract-based OCR</w:t>
            </w:r>
          </w:p>
        </w:tc>
      </w:tr>
      <w:tr>
        <w:tc>
          <w:tcPr>
            <w:tcW w:type="dxa" w:w="5112"/>
            <w:vAlign w:val="center"/>
          </w:tcPr>
          <w:p>
            <w:r/>
            <w:r>
              <w:rPr>
                <w:b/>
                <w:sz w:val="18"/>
              </w:rPr>
              <w:t>PDF handling</w:t>
            </w:r>
          </w:p>
        </w:tc>
        <w:tc>
          <w:tcPr>
            <w:tcW w:type="dxa" w:w="5112"/>
            <w:vAlign w:val="center"/>
          </w:tcPr>
          <w:p>
            <w:r/>
            <w:r>
              <w:rPr>
                <w:b w:val="0"/>
                <w:sz w:val="18"/>
              </w:rPr>
              <w:t>pdfx, native PDF renderer, or other Flutter PDF tooling</w:t>
            </w:r>
          </w:p>
        </w:tc>
      </w:tr>
      <w:tr>
        <w:tc>
          <w:tcPr>
            <w:tcW w:type="dxa" w:w="5112"/>
            <w:vAlign w:val="center"/>
          </w:tcPr>
          <w:p>
            <w:r/>
            <w:r>
              <w:rPr>
                <w:b/>
                <w:sz w:val="18"/>
              </w:rPr>
              <w:t>Retrieval v1</w:t>
            </w:r>
          </w:p>
        </w:tc>
        <w:tc>
          <w:tcPr>
            <w:tcW w:type="dxa" w:w="5112"/>
            <w:vAlign w:val="center"/>
          </w:tcPr>
          <w:p>
            <w:r/>
            <w:r>
              <w:rPr>
                <w:b w:val="0"/>
                <w:sz w:val="18"/>
              </w:rPr>
              <w:t>Chunked keyword search and scoring</w:t>
            </w:r>
          </w:p>
        </w:tc>
      </w:tr>
      <w:tr>
        <w:tc>
          <w:tcPr>
            <w:tcW w:type="dxa" w:w="5112"/>
            <w:vAlign w:val="center"/>
          </w:tcPr>
          <w:p>
            <w:r/>
            <w:r>
              <w:rPr>
                <w:b/>
                <w:sz w:val="18"/>
              </w:rPr>
              <w:t>Retrieval v2</w:t>
            </w:r>
          </w:p>
        </w:tc>
        <w:tc>
          <w:tcPr>
            <w:tcW w:type="dxa" w:w="5112"/>
            <w:vAlign w:val="center"/>
          </w:tcPr>
          <w:p>
            <w:r/>
            <w:r>
              <w:rPr>
                <w:b w:val="0"/>
                <w:sz w:val="18"/>
              </w:rPr>
              <w:t>Local embeddings and vector search</w:t>
            </w:r>
          </w:p>
        </w:tc>
      </w:tr>
      <w:tr>
        <w:tc>
          <w:tcPr>
            <w:tcW w:type="dxa" w:w="5112"/>
            <w:vAlign w:val="center"/>
          </w:tcPr>
          <w:p>
            <w:r/>
            <w:r>
              <w:rPr>
                <w:b/>
                <w:sz w:val="18"/>
              </w:rPr>
              <w:t>Local AI v2/v3</w:t>
            </w:r>
          </w:p>
        </w:tc>
        <w:tc>
          <w:tcPr>
            <w:tcW w:type="dxa" w:w="5112"/>
            <w:vAlign w:val="center"/>
          </w:tcPr>
          <w:p>
            <w:r/>
            <w:r>
              <w:rPr>
                <w:b w:val="0"/>
                <w:sz w:val="18"/>
              </w:rPr>
              <w:t>llama.cpp / GGUF bridge if feasible on target devices</w:t>
            </w:r>
          </w:p>
        </w:tc>
      </w:tr>
    </w:tbl>
    <w:p/>
    <w:p>
      <w:pPr>
        <w:pStyle w:val="Heading1"/>
      </w:pPr>
      <w:r>
        <w:rPr>
          <w:color w:val="184A78"/>
        </w:rPr>
        <w:t>9. Chat and Retrieval Logic</w:t>
      </w:r>
    </w:p>
    <w:p>
      <w:r>
        <w:t>The first version should avoid overcomplicating AI. A practical MVP can answer questions by finding relevant text chunks and presenting them in a chat interface. This is easier to build and still demonstrates the core product idea.</w:t>
      </w:r>
    </w:p>
    <w:p>
      <w:r>
        <w:rPr>
          <w:b/>
        </w:rPr>
        <w:t xml:space="preserve">1.  </w:t>
      </w:r>
      <w:r>
        <w:t>Split the extracted document text into chunks of around 500 to 1,000 characters.</w:t>
      </w:r>
    </w:p>
    <w:p>
      <w:r>
        <w:rPr>
          <w:b/>
        </w:rPr>
        <w:t xml:space="preserve">2.  </w:t>
      </w:r>
      <w:r>
        <w:t>When the user asks a question, score each chunk using keyword overlap and simple ranking.</w:t>
      </w:r>
    </w:p>
    <w:p>
      <w:r>
        <w:rPr>
          <w:b/>
        </w:rPr>
        <w:t xml:space="preserve">3.  </w:t>
      </w:r>
      <w:r>
        <w:t>Select the top matching chunks as context.</w:t>
      </w:r>
    </w:p>
    <w:p>
      <w:r>
        <w:rPr>
          <w:b/>
        </w:rPr>
        <w:t xml:space="preserve">4.  </w:t>
      </w:r>
      <w:r>
        <w:t>Generate a response using either a simple extractive answer, an optional cloud AI provider, or a local LLM in later versions.</w:t>
      </w:r>
    </w:p>
    <w:p>
      <w:r>
        <w:rPr>
          <w:b/>
        </w:rPr>
        <w:t xml:space="preserve">5.  </w:t>
      </w:r>
      <w:r>
        <w:t>Show references such as page number, paragraph, or chunk label so users know where the answer came from.</w:t>
      </w:r>
    </w:p>
    <w:tbl>
      <w:tblPr>
        <w:tblStyle w:val="TableGrid"/>
        <w:tblW w:type="auto" w:w="0"/>
        <w:tblLook w:firstColumn="1" w:firstRow="1" w:lastColumn="0" w:lastRow="0" w:noHBand="0" w:noVBand="1" w:val="04A0"/>
      </w:tblPr>
      <w:tblGrid>
        <w:gridCol w:w="10224"/>
      </w:tblGrid>
      <w:tr>
        <w:tc>
          <w:tcPr>
            <w:tcW w:type="dxa" w:w="10224"/>
            <w:shd w:fill="FFF2CC"/>
          </w:tcPr>
          <w:p>
            <w:r/>
            <w:r>
              <w:rPr>
                <w:b/>
                <w:color w:val="184A78"/>
                <w:sz w:val="22"/>
              </w:rPr>
              <w:t>MVP strategy</w:t>
            </w:r>
          </w:p>
          <w:p>
            <w:pPr>
              <w:spacing w:after="0"/>
            </w:pPr>
            <w:r>
              <w:t>Start with reliable document capture, OCR, local storage, search, and chat UI. Add local LLM support only after the foundation is stable.</w:t>
            </w:r>
          </w:p>
        </w:tc>
      </w:tr>
    </w:tbl>
    <w:p/>
    <w:p>
      <w:pPr>
        <w:pStyle w:val="Heading1"/>
      </w:pPr>
      <w:r>
        <w:rPr>
          <w:color w:val="184A78"/>
        </w:rPr>
        <w:t>10. Data Model</w:t>
      </w:r>
    </w:p>
    <w:tbl>
      <w:tblPr>
        <w:tblStyle w:val="TableGrid"/>
        <w:tblW w:type="auto" w:w="0"/>
        <w:tblLook w:firstColumn="1" w:firstRow="1" w:lastColumn="0" w:lastRow="0" w:noHBand="0" w:noVBand="1" w:val="04A0"/>
      </w:tblPr>
      <w:tblGrid>
        <w:gridCol w:w="3408"/>
        <w:gridCol w:w="3408"/>
        <w:gridCol w:w="3408"/>
      </w:tblGrid>
      <w:tr>
        <w:tc>
          <w:tcPr>
            <w:tcW w:type="dxa" w:w="3408"/>
            <w:shd w:fill="184A78"/>
          </w:tcPr>
          <w:p>
            <w:r/>
            <w:r>
              <w:rPr>
                <w:b/>
                <w:color w:val="FFFFFF"/>
                <w:sz w:val="18"/>
              </w:rPr>
              <w:t>Entity</w:t>
            </w:r>
          </w:p>
        </w:tc>
        <w:tc>
          <w:tcPr>
            <w:tcW w:type="dxa" w:w="3408"/>
            <w:shd w:fill="184A78"/>
          </w:tcPr>
          <w:p>
            <w:r/>
            <w:r>
              <w:rPr>
                <w:b/>
                <w:color w:val="FFFFFF"/>
                <w:sz w:val="18"/>
              </w:rPr>
              <w:t>Fields</w:t>
            </w:r>
          </w:p>
        </w:tc>
        <w:tc>
          <w:tcPr>
            <w:tcW w:type="dxa" w:w="3408"/>
            <w:shd w:fill="184A78"/>
          </w:tcPr>
          <w:p>
            <w:r/>
            <w:r>
              <w:rPr>
                <w:b/>
                <w:color w:val="FFFFFF"/>
                <w:sz w:val="18"/>
              </w:rPr>
              <w:t>Purpose</w:t>
            </w:r>
          </w:p>
        </w:tc>
      </w:tr>
      <w:tr>
        <w:tc>
          <w:tcPr>
            <w:tcW w:type="dxa" w:w="3408"/>
          </w:tcPr>
          <w:p>
            <w:r/>
            <w:r>
              <w:rPr>
                <w:b/>
                <w:sz w:val="18"/>
              </w:rPr>
              <w:t>Document</w:t>
            </w:r>
          </w:p>
        </w:tc>
        <w:tc>
          <w:tcPr>
            <w:tcW w:type="dxa" w:w="3408"/>
          </w:tcPr>
          <w:p>
            <w:r/>
            <w:r>
              <w:rPr>
                <w:b w:val="0"/>
                <w:sz w:val="18"/>
              </w:rPr>
              <w:t>id, title, sourceType, filePath, createdAt, updatedAt, tags</w:t>
            </w:r>
          </w:p>
        </w:tc>
        <w:tc>
          <w:tcPr>
            <w:tcW w:type="dxa" w:w="3408"/>
          </w:tcPr>
          <w:p>
            <w:r/>
            <w:r>
              <w:rPr>
                <w:b w:val="0"/>
                <w:sz w:val="18"/>
              </w:rPr>
              <w:t>Represents one saved document.</w:t>
            </w:r>
          </w:p>
        </w:tc>
      </w:tr>
      <w:tr>
        <w:tc>
          <w:tcPr>
            <w:tcW w:type="dxa" w:w="3408"/>
          </w:tcPr>
          <w:p>
            <w:r/>
            <w:r>
              <w:rPr>
                <w:b/>
                <w:sz w:val="18"/>
              </w:rPr>
              <w:t>DocumentPage</w:t>
            </w:r>
          </w:p>
        </w:tc>
        <w:tc>
          <w:tcPr>
            <w:tcW w:type="dxa" w:w="3408"/>
          </w:tcPr>
          <w:p>
            <w:r/>
            <w:r>
              <w:rPr>
                <w:b w:val="0"/>
                <w:sz w:val="18"/>
              </w:rPr>
              <w:t>id, documentId, pageNumber, imagePath, extractedText</w:t>
            </w:r>
          </w:p>
        </w:tc>
        <w:tc>
          <w:tcPr>
            <w:tcW w:type="dxa" w:w="3408"/>
          </w:tcPr>
          <w:p>
            <w:r/>
            <w:r>
              <w:rPr>
                <w:b w:val="0"/>
                <w:sz w:val="18"/>
              </w:rPr>
              <w:t>Stores page-level OCR output.</w:t>
            </w:r>
          </w:p>
        </w:tc>
      </w:tr>
      <w:tr>
        <w:tc>
          <w:tcPr>
            <w:tcW w:type="dxa" w:w="3408"/>
          </w:tcPr>
          <w:p>
            <w:r/>
            <w:r>
              <w:rPr>
                <w:b/>
                <w:sz w:val="18"/>
              </w:rPr>
              <w:t>TextChunk</w:t>
            </w:r>
          </w:p>
        </w:tc>
        <w:tc>
          <w:tcPr>
            <w:tcW w:type="dxa" w:w="3408"/>
          </w:tcPr>
          <w:p>
            <w:r/>
            <w:r>
              <w:rPr>
                <w:b w:val="0"/>
                <w:sz w:val="18"/>
              </w:rPr>
              <w:t>id, documentId, pageNumber, content, tokenCount, scoreData</w:t>
            </w:r>
          </w:p>
        </w:tc>
        <w:tc>
          <w:tcPr>
            <w:tcW w:type="dxa" w:w="3408"/>
          </w:tcPr>
          <w:p>
            <w:r/>
            <w:r>
              <w:rPr>
                <w:b w:val="0"/>
                <w:sz w:val="18"/>
              </w:rPr>
              <w:t>Used for search and chat retrieval.</w:t>
            </w:r>
          </w:p>
        </w:tc>
      </w:tr>
      <w:tr>
        <w:tc>
          <w:tcPr>
            <w:tcW w:type="dxa" w:w="3408"/>
          </w:tcPr>
          <w:p>
            <w:r/>
            <w:r>
              <w:rPr>
                <w:b/>
                <w:sz w:val="18"/>
              </w:rPr>
              <w:t>ChatSession</w:t>
            </w:r>
          </w:p>
        </w:tc>
        <w:tc>
          <w:tcPr>
            <w:tcW w:type="dxa" w:w="3408"/>
          </w:tcPr>
          <w:p>
            <w:r/>
            <w:r>
              <w:rPr>
                <w:b w:val="0"/>
                <w:sz w:val="18"/>
              </w:rPr>
              <w:t>id, documentId, title, createdAt</w:t>
            </w:r>
          </w:p>
        </w:tc>
        <w:tc>
          <w:tcPr>
            <w:tcW w:type="dxa" w:w="3408"/>
          </w:tcPr>
          <w:p>
            <w:r/>
            <w:r>
              <w:rPr>
                <w:b w:val="0"/>
                <w:sz w:val="18"/>
              </w:rPr>
              <w:t>Groups a conversation with a document.</w:t>
            </w:r>
          </w:p>
        </w:tc>
      </w:tr>
      <w:tr>
        <w:tc>
          <w:tcPr>
            <w:tcW w:type="dxa" w:w="3408"/>
          </w:tcPr>
          <w:p>
            <w:r/>
            <w:r>
              <w:rPr>
                <w:b/>
                <w:sz w:val="18"/>
              </w:rPr>
              <w:t>ChatMessage</w:t>
            </w:r>
          </w:p>
        </w:tc>
        <w:tc>
          <w:tcPr>
            <w:tcW w:type="dxa" w:w="3408"/>
          </w:tcPr>
          <w:p>
            <w:r/>
            <w:r>
              <w:rPr>
                <w:b w:val="0"/>
                <w:sz w:val="18"/>
              </w:rPr>
              <w:t>id, sessionId, role, content, createdAt, sourceChunkIds</w:t>
            </w:r>
          </w:p>
        </w:tc>
        <w:tc>
          <w:tcPr>
            <w:tcW w:type="dxa" w:w="3408"/>
          </w:tcPr>
          <w:p>
            <w:r/>
            <w:r>
              <w:rPr>
                <w:b w:val="0"/>
                <w:sz w:val="18"/>
              </w:rPr>
              <w:t>Stores user questions and app answers.</w:t>
            </w:r>
          </w:p>
        </w:tc>
      </w:tr>
    </w:tbl>
    <w:p/>
    <w:p>
      <w:pPr>
        <w:pStyle w:val="Heading1"/>
      </w:pPr>
      <w:r>
        <w:rPr>
          <w:color w:val="184A78"/>
        </w:rPr>
        <w:t>11. UI Screens</w:t>
      </w:r>
    </w:p>
    <w:p>
      <w:pPr>
        <w:pStyle w:val="ListBullet"/>
      </w:pPr>
      <w:r>
        <w:rPr>
          <w:b/>
        </w:rPr>
        <w:t xml:space="preserve">Onboarding Screen: </w:t>
      </w:r>
      <w:r>
        <w:t>explains offline-first privacy and main value proposition.</w:t>
      </w:r>
    </w:p>
    <w:p>
      <w:pPr>
        <w:pStyle w:val="ListBullet"/>
      </w:pPr>
      <w:r>
        <w:rPr>
          <w:b/>
        </w:rPr>
        <w:t xml:space="preserve">Home / Library Screen: </w:t>
      </w:r>
      <w:r>
        <w:t>shows saved documents, search bar, filters, and quick actions.</w:t>
      </w:r>
    </w:p>
    <w:p>
      <w:pPr>
        <w:pStyle w:val="ListBullet"/>
      </w:pPr>
      <w:r>
        <w:rPr>
          <w:b/>
        </w:rPr>
        <w:t xml:space="preserve">Scan Screen: </w:t>
      </w:r>
      <w:r>
        <w:t>camera interface for capturing pages.</w:t>
      </w:r>
    </w:p>
    <w:p>
      <w:pPr>
        <w:pStyle w:val="ListBullet"/>
      </w:pPr>
      <w:r>
        <w:rPr>
          <w:b/>
        </w:rPr>
        <w:t xml:space="preserve">Import Screen: </w:t>
      </w:r>
      <w:r>
        <w:t>file picker for PDFs and images.</w:t>
      </w:r>
    </w:p>
    <w:p>
      <w:pPr>
        <w:pStyle w:val="ListBullet"/>
      </w:pPr>
      <w:r>
        <w:rPr>
          <w:b/>
        </w:rPr>
        <w:t xml:space="preserve">Review Screen: </w:t>
      </w:r>
      <w:r>
        <w:t>crop, rotate, reorder, delete pages, and confirm OCR.</w:t>
      </w:r>
    </w:p>
    <w:p>
      <w:pPr>
        <w:pStyle w:val="ListBullet"/>
      </w:pPr>
      <w:r>
        <w:rPr>
          <w:b/>
        </w:rPr>
        <w:t xml:space="preserve">Document Detail Screen: </w:t>
      </w:r>
      <w:r>
        <w:t>preview pages, extracted text, tags, and actions.</w:t>
      </w:r>
    </w:p>
    <w:p>
      <w:pPr>
        <w:pStyle w:val="ListBullet"/>
      </w:pPr>
      <w:r>
        <w:rPr>
          <w:b/>
        </w:rPr>
        <w:t xml:space="preserve">Chat Screen: </w:t>
      </w:r>
      <w:r>
        <w:t>ask questions about the document with answer source references.</w:t>
      </w:r>
    </w:p>
    <w:p>
      <w:pPr>
        <w:pStyle w:val="ListBullet"/>
      </w:pPr>
      <w:r>
        <w:rPr>
          <w:b/>
        </w:rPr>
        <w:t xml:space="preserve">Settings Screen: </w:t>
      </w:r>
      <w:r>
        <w:t>privacy, storage, OCR options, model options, and export controls.</w:t>
      </w:r>
    </w:p>
    <w:p>
      <w:pPr>
        <w:pStyle w:val="Heading1"/>
      </w:pPr>
      <w:r>
        <w:rPr>
          <w:color w:val="184A78"/>
        </w:rPr>
        <w:t>12. GitHub Positioning</w:t>
      </w:r>
    </w:p>
    <w:p>
      <w:pPr>
        <w:pStyle w:val="Heading2"/>
      </w:pPr>
      <w:r>
        <w:t>12.1 Repository Description</w:t>
      </w:r>
    </w:p>
    <w:p>
      <w:r>
        <w:t>Privacy-first Flutter app to scan documents, extract text with OCR, and chat with PDFs offline using local retrieval and optional local AI.</w:t>
      </w:r>
    </w:p>
    <w:p>
      <w:pPr>
        <w:pStyle w:val="Heading2"/>
      </w:pPr>
      <w:r>
        <w:t>12.2 Suggested GitHub Topics</w:t>
      </w:r>
    </w:p>
    <w:p>
      <w:r>
        <w:rPr>
          <w:rFonts w:ascii="Consolas" w:hAnsi="Consolas" w:eastAsia="Consolas"/>
          <w:sz w:val="18"/>
        </w:rPr>
        <w:t>flutter, dart, flutter-ai, offline-ai, local-llm, ocr, pdf-chat, document-scanner, rag, privacy-first, mobile-ai, clean-architecture, llama-cpp</w:t>
      </w:r>
    </w:p>
    <w:p>
      <w:pPr>
        <w:pStyle w:val="Heading2"/>
      </w:pPr>
      <w:r>
        <w:t>12.3 README Hooks</w:t>
      </w:r>
    </w:p>
    <w:p>
      <w:pPr>
        <w:pStyle w:val="ListBullet"/>
      </w:pPr>
      <w:r>
        <w:t>Animated GIF showing scan -&gt; OCR -&gt; chat in under 20 seconds.</w:t>
      </w:r>
    </w:p>
    <w:p>
      <w:pPr>
        <w:pStyle w:val="ListBullet"/>
      </w:pPr>
      <w:r>
        <w:t>Architecture diagram in the README.</w:t>
      </w:r>
    </w:p>
    <w:p>
      <w:pPr>
        <w:pStyle w:val="ListBullet"/>
      </w:pPr>
      <w:r>
        <w:t>Clear setup instructions for Android and iOS.</w:t>
      </w:r>
    </w:p>
    <w:p>
      <w:pPr>
        <w:pStyle w:val="ListBullet"/>
      </w:pPr>
      <w:r>
        <w:t>Screenshots for every main screen.</w:t>
      </w:r>
    </w:p>
    <w:p>
      <w:pPr>
        <w:pStyle w:val="ListBullet"/>
      </w:pPr>
      <w:r>
        <w:t>Roadmap with checked and unchecked features.</w:t>
      </w:r>
    </w:p>
    <w:p>
      <w:pPr>
        <w:pStyle w:val="ListBullet"/>
      </w:pPr>
      <w:r>
        <w:t>Good first issues for open-source contributors.</w:t>
      </w:r>
    </w:p>
    <w:p>
      <w:pPr>
        <w:pStyle w:val="ListBullet"/>
      </w:pPr>
      <w:r>
        <w:t>Comparison table showing how it differs from simple ChatGPT clone apps.</w:t>
      </w:r>
    </w:p>
    <w:p>
      <w:pPr>
        <w:pStyle w:val="Heading1"/>
      </w:pPr>
      <w:r>
        <w:rPr>
          <w:color w:val="184A78"/>
        </w:rPr>
        <w:t>13. Development Roadmap</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84A78"/>
          </w:tcPr>
          <w:p>
            <w:r/>
            <w:r>
              <w:rPr>
                <w:b/>
                <w:color w:val="FFFFFF"/>
                <w:sz w:val="18"/>
              </w:rPr>
              <w:t>Phase</w:t>
            </w:r>
          </w:p>
        </w:tc>
        <w:tc>
          <w:tcPr>
            <w:tcW w:type="dxa" w:w="2556"/>
            <w:shd w:fill="184A78"/>
          </w:tcPr>
          <w:p>
            <w:r/>
            <w:r>
              <w:rPr>
                <w:b/>
                <w:color w:val="FFFFFF"/>
                <w:sz w:val="18"/>
              </w:rPr>
              <w:t>Goal</w:t>
            </w:r>
          </w:p>
        </w:tc>
        <w:tc>
          <w:tcPr>
            <w:tcW w:type="dxa" w:w="2556"/>
            <w:shd w:fill="184A78"/>
          </w:tcPr>
          <w:p>
            <w:r/>
            <w:r>
              <w:rPr>
                <w:b/>
                <w:color w:val="FFFFFF"/>
                <w:sz w:val="18"/>
              </w:rPr>
              <w:t>Build items</w:t>
            </w:r>
          </w:p>
        </w:tc>
        <w:tc>
          <w:tcPr>
            <w:tcW w:type="dxa" w:w="2556"/>
            <w:shd w:fill="184A78"/>
          </w:tcPr>
          <w:p>
            <w:r/>
            <w:r>
              <w:rPr>
                <w:b/>
                <w:color w:val="FFFFFF"/>
                <w:sz w:val="18"/>
              </w:rPr>
              <w:t>GitHub outcome</w:t>
            </w:r>
          </w:p>
        </w:tc>
      </w:tr>
      <w:tr>
        <w:tc>
          <w:tcPr>
            <w:tcW w:type="dxa" w:w="2556"/>
          </w:tcPr>
          <w:p>
            <w:r/>
            <w:r>
              <w:rPr>
                <w:b/>
                <w:sz w:val="18"/>
              </w:rPr>
              <w:t>Phase 1</w:t>
            </w:r>
          </w:p>
        </w:tc>
        <w:tc>
          <w:tcPr>
            <w:tcW w:type="dxa" w:w="2556"/>
          </w:tcPr>
          <w:p>
            <w:r/>
            <w:r>
              <w:rPr>
                <w:b w:val="0"/>
                <w:sz w:val="18"/>
              </w:rPr>
              <w:t>Foundation</w:t>
            </w:r>
          </w:p>
        </w:tc>
        <w:tc>
          <w:tcPr>
            <w:tcW w:type="dxa" w:w="2556"/>
          </w:tcPr>
          <w:p>
            <w:r/>
            <w:r>
              <w:rPr>
                <w:b w:val="0"/>
                <w:sz w:val="18"/>
              </w:rPr>
              <w:t>Project setup, theme, routing, clean architecture, home screen</w:t>
            </w:r>
          </w:p>
        </w:tc>
        <w:tc>
          <w:tcPr>
            <w:tcW w:type="dxa" w:w="2556"/>
          </w:tcPr>
          <w:p>
            <w:r/>
            <w:r>
              <w:rPr>
                <w:b w:val="0"/>
                <w:sz w:val="18"/>
              </w:rPr>
              <w:t>Professional starter repo</w:t>
            </w:r>
          </w:p>
        </w:tc>
      </w:tr>
      <w:tr>
        <w:tc>
          <w:tcPr>
            <w:tcW w:type="dxa" w:w="2556"/>
          </w:tcPr>
          <w:p>
            <w:r/>
            <w:r>
              <w:rPr>
                <w:b/>
                <w:sz w:val="18"/>
              </w:rPr>
              <w:t>Phase 2</w:t>
            </w:r>
          </w:p>
        </w:tc>
        <w:tc>
          <w:tcPr>
            <w:tcW w:type="dxa" w:w="2556"/>
          </w:tcPr>
          <w:p>
            <w:r/>
            <w:r>
              <w:rPr>
                <w:b w:val="0"/>
                <w:sz w:val="18"/>
              </w:rPr>
              <w:t>Document input</w:t>
            </w:r>
          </w:p>
        </w:tc>
        <w:tc>
          <w:tcPr>
            <w:tcW w:type="dxa" w:w="2556"/>
          </w:tcPr>
          <w:p>
            <w:r/>
            <w:r>
              <w:rPr>
                <w:b w:val="0"/>
                <w:sz w:val="18"/>
              </w:rPr>
              <w:t>Camera, image import, PDF import, preview, crop/rotate</w:t>
            </w:r>
          </w:p>
        </w:tc>
        <w:tc>
          <w:tcPr>
            <w:tcW w:type="dxa" w:w="2556"/>
          </w:tcPr>
          <w:p>
            <w:r/>
            <w:r>
              <w:rPr>
                <w:b w:val="0"/>
                <w:sz w:val="18"/>
              </w:rPr>
              <w:t>Useful scanner demo</w:t>
            </w:r>
          </w:p>
        </w:tc>
      </w:tr>
      <w:tr>
        <w:tc>
          <w:tcPr>
            <w:tcW w:type="dxa" w:w="2556"/>
          </w:tcPr>
          <w:p>
            <w:r/>
            <w:r>
              <w:rPr>
                <w:b/>
                <w:sz w:val="18"/>
              </w:rPr>
              <w:t>Phase 3</w:t>
            </w:r>
          </w:p>
        </w:tc>
        <w:tc>
          <w:tcPr>
            <w:tcW w:type="dxa" w:w="2556"/>
          </w:tcPr>
          <w:p>
            <w:r/>
            <w:r>
              <w:rPr>
                <w:b w:val="0"/>
                <w:sz w:val="18"/>
              </w:rPr>
              <w:t>OCR and storage</w:t>
            </w:r>
          </w:p>
        </w:tc>
        <w:tc>
          <w:tcPr>
            <w:tcW w:type="dxa" w:w="2556"/>
          </w:tcPr>
          <w:p>
            <w:r/>
            <w:r>
              <w:rPr>
                <w:b w:val="0"/>
                <w:sz w:val="18"/>
              </w:rPr>
              <w:t>OCR extraction, local DB, document library, tags</w:t>
            </w:r>
          </w:p>
        </w:tc>
        <w:tc>
          <w:tcPr>
            <w:tcW w:type="dxa" w:w="2556"/>
          </w:tcPr>
          <w:p>
            <w:r/>
            <w:r>
              <w:rPr>
                <w:b w:val="0"/>
                <w:sz w:val="18"/>
              </w:rPr>
              <w:t>Real product functionality</w:t>
            </w:r>
          </w:p>
        </w:tc>
      </w:tr>
      <w:tr>
        <w:tc>
          <w:tcPr>
            <w:tcW w:type="dxa" w:w="2556"/>
          </w:tcPr>
          <w:p>
            <w:r/>
            <w:r>
              <w:rPr>
                <w:b/>
                <w:sz w:val="18"/>
              </w:rPr>
              <w:t>Phase 4</w:t>
            </w:r>
          </w:p>
        </w:tc>
        <w:tc>
          <w:tcPr>
            <w:tcW w:type="dxa" w:w="2556"/>
          </w:tcPr>
          <w:p>
            <w:r/>
            <w:r>
              <w:rPr>
                <w:b w:val="0"/>
                <w:sz w:val="18"/>
              </w:rPr>
              <w:t>Search and chat MVP</w:t>
            </w:r>
          </w:p>
        </w:tc>
        <w:tc>
          <w:tcPr>
            <w:tcW w:type="dxa" w:w="2556"/>
          </w:tcPr>
          <w:p>
            <w:r/>
            <w:r>
              <w:rPr>
                <w:b w:val="0"/>
                <w:sz w:val="18"/>
              </w:rPr>
              <w:t>Chunking, search, chat UI, source references</w:t>
            </w:r>
          </w:p>
        </w:tc>
        <w:tc>
          <w:tcPr>
            <w:tcW w:type="dxa" w:w="2556"/>
          </w:tcPr>
          <w:p>
            <w:r/>
            <w:r>
              <w:rPr>
                <w:b w:val="0"/>
                <w:sz w:val="18"/>
              </w:rPr>
              <w:t>AI-style document chat demo</w:t>
            </w:r>
          </w:p>
        </w:tc>
      </w:tr>
      <w:tr>
        <w:tc>
          <w:tcPr>
            <w:tcW w:type="dxa" w:w="2556"/>
          </w:tcPr>
          <w:p>
            <w:r/>
            <w:r>
              <w:rPr>
                <w:b/>
                <w:sz w:val="18"/>
              </w:rPr>
              <w:t>Phase 5</w:t>
            </w:r>
          </w:p>
        </w:tc>
        <w:tc>
          <w:tcPr>
            <w:tcW w:type="dxa" w:w="2556"/>
          </w:tcPr>
          <w:p>
            <w:r/>
            <w:r>
              <w:rPr>
                <w:b w:val="0"/>
                <w:sz w:val="18"/>
              </w:rPr>
              <w:t>Advanced AI</w:t>
            </w:r>
          </w:p>
        </w:tc>
        <w:tc>
          <w:tcPr>
            <w:tcW w:type="dxa" w:w="2556"/>
          </w:tcPr>
          <w:p>
            <w:r/>
            <w:r>
              <w:rPr>
                <w:b w:val="0"/>
                <w:sz w:val="18"/>
              </w:rPr>
              <w:t>Embeddings, local LLM bridge, multi-document chat</w:t>
            </w:r>
          </w:p>
        </w:tc>
        <w:tc>
          <w:tcPr>
            <w:tcW w:type="dxa" w:w="2556"/>
          </w:tcPr>
          <w:p>
            <w:r/>
            <w:r>
              <w:rPr>
                <w:b w:val="0"/>
                <w:sz w:val="18"/>
              </w:rPr>
              <w:t>Star-worthy technical depth</w:t>
            </w:r>
          </w:p>
        </w:tc>
      </w:tr>
      <w:tr>
        <w:tc>
          <w:tcPr>
            <w:tcW w:type="dxa" w:w="2556"/>
          </w:tcPr>
          <w:p>
            <w:r/>
            <w:r>
              <w:rPr>
                <w:b/>
                <w:sz w:val="18"/>
              </w:rPr>
              <w:t>Phase 6</w:t>
            </w:r>
          </w:p>
        </w:tc>
        <w:tc>
          <w:tcPr>
            <w:tcW w:type="dxa" w:w="2556"/>
          </w:tcPr>
          <w:p>
            <w:r/>
            <w:r>
              <w:rPr>
                <w:b w:val="0"/>
                <w:sz w:val="18"/>
              </w:rPr>
              <w:t>Polish</w:t>
            </w:r>
          </w:p>
        </w:tc>
        <w:tc>
          <w:tcPr>
            <w:tcW w:type="dxa" w:w="2556"/>
          </w:tcPr>
          <w:p>
            <w:r/>
            <w:r>
              <w:rPr>
                <w:b w:val="0"/>
                <w:sz w:val="18"/>
              </w:rPr>
              <w:t>Export, desktop support, testing, docs, examples</w:t>
            </w:r>
          </w:p>
        </w:tc>
        <w:tc>
          <w:tcPr>
            <w:tcW w:type="dxa" w:w="2556"/>
          </w:tcPr>
          <w:p>
            <w:r/>
            <w:r>
              <w:rPr>
                <w:b w:val="0"/>
                <w:sz w:val="18"/>
              </w:rPr>
              <w:t>Open-source ready project</w:t>
            </w:r>
          </w:p>
        </w:tc>
      </w:tr>
    </w:tbl>
    <w:p/>
    <w:p>
      <w:pPr>
        <w:pStyle w:val="Heading1"/>
      </w:pPr>
      <w:r>
        <w:rPr>
          <w:color w:val="184A78"/>
        </w:rPr>
        <w:t>14. MVP Acceptance Criteria</w:t>
      </w:r>
    </w:p>
    <w:p>
      <w:pPr>
        <w:pStyle w:val="ListBullet"/>
      </w:pPr>
      <w:r>
        <w:t>A user can import at least one image or PDF.</w:t>
      </w:r>
    </w:p>
    <w:p>
      <w:pPr>
        <w:pStyle w:val="ListBullet"/>
      </w:pPr>
      <w:r>
        <w:t>The app can extract readable text from the imported document.</w:t>
      </w:r>
    </w:p>
    <w:p>
      <w:pPr>
        <w:pStyle w:val="ListBullet"/>
      </w:pPr>
      <w:r>
        <w:t>The extracted document appears in a local library.</w:t>
      </w:r>
    </w:p>
    <w:p>
      <w:pPr>
        <w:pStyle w:val="ListBullet"/>
      </w:pPr>
      <w:r>
        <w:t>The user can search inside saved documents.</w:t>
      </w:r>
    </w:p>
    <w:p>
      <w:pPr>
        <w:pStyle w:val="ListBullet"/>
      </w:pPr>
      <w:r>
        <w:t>The user can open a document and ask a question in a chat interface.</w:t>
      </w:r>
    </w:p>
    <w:p>
      <w:pPr>
        <w:pStyle w:val="ListBullet"/>
      </w:pPr>
      <w:r>
        <w:t>The app returns an answer based on relevant extracted text.</w:t>
      </w:r>
    </w:p>
    <w:p>
      <w:pPr>
        <w:pStyle w:val="ListBullet"/>
      </w:pPr>
      <w:r>
        <w:t>The app works without requiring login or a backend server.</w:t>
      </w:r>
    </w:p>
    <w:p>
      <w:pPr>
        <w:pStyle w:val="ListBullet"/>
      </w:pPr>
      <w:r>
        <w:t>The repository includes screenshots, setup instructions, roadmap, and architecture notes.</w:t>
      </w:r>
    </w:p>
    <w:p>
      <w:pPr>
        <w:pStyle w:val="Heading1"/>
      </w:pPr>
      <w:r>
        <w:rPr>
          <w:color w:val="184A78"/>
        </w:rPr>
        <w:t>15. Risks and How to Handle Them</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184A78"/>
          </w:tcPr>
          <w:p>
            <w:r/>
            <w:r>
              <w:rPr>
                <w:b/>
                <w:color w:val="FFFFFF"/>
                <w:sz w:val="18"/>
              </w:rPr>
              <w:t>Area</w:t>
            </w:r>
          </w:p>
        </w:tc>
        <w:tc>
          <w:tcPr>
            <w:tcW w:type="dxa" w:w="5112"/>
            <w:shd w:fill="184A78"/>
          </w:tcPr>
          <w:p>
            <w:r/>
            <w:r>
              <w:rPr>
                <w:b/>
                <w:color w:val="FFFFFF"/>
                <w:sz w:val="18"/>
              </w:rPr>
              <w:t>Decision</w:t>
            </w:r>
          </w:p>
        </w:tc>
      </w:tr>
      <w:tr>
        <w:tc>
          <w:tcPr>
            <w:tcW w:type="dxa" w:w="5112"/>
            <w:vAlign w:val="center"/>
          </w:tcPr>
          <w:p>
            <w:r/>
            <w:r>
              <w:rPr>
                <w:b/>
                <w:sz w:val="18"/>
              </w:rPr>
              <w:t>OCR quality varies</w:t>
            </w:r>
          </w:p>
        </w:tc>
        <w:tc>
          <w:tcPr>
            <w:tcW w:type="dxa" w:w="5112"/>
            <w:vAlign w:val="center"/>
          </w:tcPr>
          <w:p>
            <w:r/>
            <w:r>
              <w:rPr>
                <w:b w:val="0"/>
                <w:sz w:val="18"/>
              </w:rPr>
              <w:t>Use image cleanup, allow manual correction, and clearly show extracted text.</w:t>
            </w:r>
          </w:p>
        </w:tc>
      </w:tr>
      <w:tr>
        <w:tc>
          <w:tcPr>
            <w:tcW w:type="dxa" w:w="5112"/>
            <w:vAlign w:val="center"/>
          </w:tcPr>
          <w:p>
            <w:r/>
            <w:r>
              <w:rPr>
                <w:b/>
                <w:sz w:val="18"/>
              </w:rPr>
              <w:t>Local LLM can be hard on mobile</w:t>
            </w:r>
          </w:p>
        </w:tc>
        <w:tc>
          <w:tcPr>
            <w:tcW w:type="dxa" w:w="5112"/>
            <w:vAlign w:val="center"/>
          </w:tcPr>
          <w:p>
            <w:r/>
            <w:r>
              <w:rPr>
                <w:b w:val="0"/>
                <w:sz w:val="18"/>
              </w:rPr>
              <w:t>Do not make it part of v1. Add it as an experimental v2/v3 feature.</w:t>
            </w:r>
          </w:p>
        </w:tc>
      </w:tr>
      <w:tr>
        <w:tc>
          <w:tcPr>
            <w:tcW w:type="dxa" w:w="5112"/>
            <w:vAlign w:val="center"/>
          </w:tcPr>
          <w:p>
            <w:r/>
            <w:r>
              <w:rPr>
                <w:b/>
                <w:sz w:val="18"/>
              </w:rPr>
              <w:t>PDF parsing can be inconsistent</w:t>
            </w:r>
          </w:p>
        </w:tc>
        <w:tc>
          <w:tcPr>
            <w:tcW w:type="dxa" w:w="5112"/>
            <w:vAlign w:val="center"/>
          </w:tcPr>
          <w:p>
            <w:r/>
            <w:r>
              <w:rPr>
                <w:b w:val="0"/>
                <w:sz w:val="18"/>
              </w:rPr>
              <w:t>Support imported image pages first, then improve PDF text extraction gradually.</w:t>
            </w:r>
          </w:p>
        </w:tc>
      </w:tr>
      <w:tr>
        <w:tc>
          <w:tcPr>
            <w:tcW w:type="dxa" w:w="5112"/>
            <w:vAlign w:val="center"/>
          </w:tcPr>
          <w:p>
            <w:r/>
            <w:r>
              <w:rPr>
                <w:b/>
                <w:sz w:val="18"/>
              </w:rPr>
              <w:t>Large documents can be slow</w:t>
            </w:r>
          </w:p>
        </w:tc>
        <w:tc>
          <w:tcPr>
            <w:tcW w:type="dxa" w:w="5112"/>
            <w:vAlign w:val="center"/>
          </w:tcPr>
          <w:p>
            <w:r/>
            <w:r>
              <w:rPr>
                <w:b w:val="0"/>
                <w:sz w:val="18"/>
              </w:rPr>
              <w:t>Use background processing, chunking, pagination, and progress indicators.</w:t>
            </w:r>
          </w:p>
        </w:tc>
      </w:tr>
      <w:tr>
        <w:tc>
          <w:tcPr>
            <w:tcW w:type="dxa" w:w="5112"/>
            <w:vAlign w:val="center"/>
          </w:tcPr>
          <w:p>
            <w:r/>
            <w:r>
              <w:rPr>
                <w:b/>
                <w:sz w:val="18"/>
              </w:rPr>
              <w:t>Repo may look too ambitious</w:t>
            </w:r>
          </w:p>
        </w:tc>
        <w:tc>
          <w:tcPr>
            <w:tcW w:type="dxa" w:w="5112"/>
            <w:vAlign w:val="center"/>
          </w:tcPr>
          <w:p>
            <w:r/>
            <w:r>
              <w:rPr>
                <w:b w:val="0"/>
                <w:sz w:val="18"/>
              </w:rPr>
              <w:t>Keep v1 small, documented, and working. Put advanced features in the roadmap.</w:t>
            </w:r>
          </w:p>
        </w:tc>
      </w:tr>
    </w:tbl>
    <w:p/>
    <w:p>
      <w:pPr>
        <w:pStyle w:val="Heading1"/>
      </w:pPr>
      <w:r>
        <w:rPr>
          <w:color w:val="184A78"/>
        </w:rPr>
        <w:t>16. Final Product Vision</w:t>
      </w:r>
    </w:p>
    <w:p>
      <w:r>
        <w:t>The final product should feel like a private personal document brain. Users can scan, organize, search, and ask questions about their documents without giving away their data. For developers, the repository should become a practical reference for building AI-powered Flutter apps that are more meaningful than chatbot clones.</w:t>
      </w:r>
    </w:p>
    <w:p>
      <w:r>
        <w:t>The winning GitHub angle is simple: a clean, useful, privacy-first Flutter AI app with real features, readable code, great screenshots, and a roadmap that invites contributors.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Flutter Offline AI Document Chat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