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C8545" w14:textId="77777777" w:rsidR="008F228A" w:rsidRPr="008F228A" w:rsidRDefault="008F228A" w:rsidP="008F22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228A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Serialization and Exchange over Network_- Assignments</w:t>
      </w:r>
    </w:p>
    <w:p w14:paraId="4EB179AA" w14:textId="77777777" w:rsidR="008F228A" w:rsidRPr="008F228A" w:rsidRDefault="008F228A" w:rsidP="008F228A">
      <w:pPr>
        <w:rPr>
          <w:rFonts w:ascii="Times New Roman" w:hAnsi="Times New Roman" w:cs="Times New Roman"/>
        </w:rPr>
      </w:pPr>
      <w:r w:rsidRPr="008F228A">
        <w:rPr>
          <w:rFonts w:ascii="Times New Roman" w:hAnsi="Times New Roman" w:cs="Times New Roman"/>
        </w:rPr>
        <w:t>1. Refer “</w:t>
      </w:r>
      <w:proofErr w:type="spellStart"/>
      <w:r w:rsidRPr="008F228A">
        <w:rPr>
          <w:rFonts w:ascii="Times New Roman" w:hAnsi="Times New Roman" w:cs="Times New Roman"/>
        </w:rPr>
        <w:t>little_big_endian_converter.c</w:t>
      </w:r>
      <w:proofErr w:type="spellEnd"/>
      <w:r w:rsidRPr="008F228A">
        <w:rPr>
          <w:rFonts w:ascii="Times New Roman" w:hAnsi="Times New Roman" w:cs="Times New Roman"/>
        </w:rPr>
        <w:t>”. Implement the below functions and test.</w:t>
      </w:r>
    </w:p>
    <w:p w14:paraId="0995412F" w14:textId="77777777" w:rsidR="008F228A" w:rsidRPr="008F228A" w:rsidRDefault="008F228A" w:rsidP="008F228A">
      <w:pPr>
        <w:rPr>
          <w:rFonts w:ascii="Times New Roman" w:hAnsi="Times New Roman" w:cs="Times New Roman"/>
        </w:rPr>
      </w:pPr>
      <w:r w:rsidRPr="008F228A">
        <w:rPr>
          <w:rFonts w:ascii="Times New Roman" w:hAnsi="Times New Roman" w:cs="Times New Roman"/>
        </w:rPr>
        <w:t xml:space="preserve">int swap_int32(int </w:t>
      </w:r>
      <w:proofErr w:type="spellStart"/>
      <w:r w:rsidRPr="008F228A">
        <w:rPr>
          <w:rFonts w:ascii="Times New Roman" w:hAnsi="Times New Roman" w:cs="Times New Roman"/>
        </w:rPr>
        <w:t>val</w:t>
      </w:r>
      <w:proofErr w:type="spellEnd"/>
      <w:r w:rsidRPr="008F228A">
        <w:rPr>
          <w:rFonts w:ascii="Times New Roman" w:hAnsi="Times New Roman" w:cs="Times New Roman"/>
        </w:rPr>
        <w:t>); // swap the bytes in input and convert from little to big endian</w:t>
      </w:r>
    </w:p>
    <w:p w14:paraId="3DF2540F" w14:textId="77777777" w:rsidR="008F228A" w:rsidRDefault="008F228A" w:rsidP="008F228A">
      <w:pPr>
        <w:rPr>
          <w:rFonts w:ascii="Times New Roman" w:hAnsi="Times New Roman" w:cs="Times New Roman"/>
        </w:rPr>
      </w:pPr>
      <w:r w:rsidRPr="008F228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F228A">
        <w:rPr>
          <w:rFonts w:ascii="Times New Roman" w:hAnsi="Times New Roman" w:cs="Times New Roman"/>
        </w:rPr>
        <w:t>showbytes</w:t>
      </w:r>
      <w:proofErr w:type="spellEnd"/>
      <w:r w:rsidRPr="008F228A">
        <w:rPr>
          <w:rFonts w:ascii="Times New Roman" w:hAnsi="Times New Roman" w:cs="Times New Roman"/>
        </w:rPr>
        <w:t>(</w:t>
      </w:r>
      <w:proofErr w:type="gramEnd"/>
      <w:r w:rsidRPr="008F228A">
        <w:rPr>
          <w:rFonts w:ascii="Times New Roman" w:hAnsi="Times New Roman" w:cs="Times New Roman"/>
        </w:rPr>
        <w:t>char *value, int n); // display n bytes starting from given address</w:t>
      </w:r>
    </w:p>
    <w:p w14:paraId="4A944156" w14:textId="349B62D9" w:rsidR="008F228A" w:rsidRDefault="008F228A" w:rsidP="008F2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2BFA2B" wp14:editId="4D585A80">
            <wp:extent cx="5731510" cy="4395470"/>
            <wp:effectExtent l="0" t="0" r="2540" b="5080"/>
            <wp:docPr id="17655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5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29FB" w14:textId="368AEBCF" w:rsidR="008F228A" w:rsidRDefault="008F228A" w:rsidP="008F228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853D11" wp14:editId="7BE0567A">
            <wp:extent cx="5731510" cy="2693035"/>
            <wp:effectExtent l="0" t="0" r="2540" b="0"/>
            <wp:docPr id="19787192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927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9EA9" w14:textId="77777777" w:rsidR="008F228A" w:rsidRDefault="008F228A" w:rsidP="008F228A">
      <w:pPr>
        <w:rPr>
          <w:rFonts w:ascii="Times New Roman" w:hAnsi="Times New Roman" w:cs="Times New Roman"/>
        </w:rPr>
      </w:pPr>
    </w:p>
    <w:p w14:paraId="000C1262" w14:textId="3886CF5E" w:rsidR="008F228A" w:rsidRDefault="008F228A" w:rsidP="008F228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CE0C49" wp14:editId="7FD0F492">
            <wp:extent cx="5731510" cy="1558925"/>
            <wp:effectExtent l="0" t="0" r="2540" b="3175"/>
            <wp:docPr id="20697765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7658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9044" w14:textId="77777777" w:rsidR="008F228A" w:rsidRDefault="008F228A" w:rsidP="008F228A">
      <w:pPr>
        <w:rPr>
          <w:rFonts w:ascii="Times New Roman" w:hAnsi="Times New Roman" w:cs="Times New Roman"/>
        </w:rPr>
      </w:pPr>
    </w:p>
    <w:p w14:paraId="519A5367" w14:textId="048244F5" w:rsidR="008F228A" w:rsidRDefault="008F228A" w:rsidP="008F228A">
      <w:pPr>
        <w:rPr>
          <w:rFonts w:ascii="Times New Roman" w:hAnsi="Times New Roman" w:cs="Times New Roman"/>
          <w:b/>
          <w:bCs/>
        </w:rPr>
      </w:pPr>
      <w:r w:rsidRPr="008F228A">
        <w:rPr>
          <w:rFonts w:ascii="Times New Roman" w:hAnsi="Times New Roman" w:cs="Times New Roman"/>
          <w:b/>
          <w:bCs/>
        </w:rPr>
        <w:t>2. Write a program to detect and display the endianness of the processor.</w:t>
      </w:r>
    </w:p>
    <w:p w14:paraId="5D7D817F" w14:textId="198EC31E" w:rsidR="008F228A" w:rsidRDefault="008F228A" w:rsidP="008F228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E01298" wp14:editId="3C6739D7">
            <wp:extent cx="5232694" cy="4260477"/>
            <wp:effectExtent l="0" t="0" r="6350" b="6985"/>
            <wp:docPr id="1389162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6299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663" cy="42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558" w14:textId="77777777" w:rsidR="008F228A" w:rsidRDefault="008F228A" w:rsidP="008F228A">
      <w:pPr>
        <w:rPr>
          <w:rFonts w:ascii="Times New Roman" w:hAnsi="Times New Roman" w:cs="Times New Roman"/>
          <w:b/>
          <w:bCs/>
        </w:rPr>
      </w:pPr>
    </w:p>
    <w:p w14:paraId="02F6ABBE" w14:textId="77777777" w:rsidR="008F228A" w:rsidRDefault="008F228A" w:rsidP="008F228A">
      <w:pPr>
        <w:rPr>
          <w:rFonts w:ascii="Times New Roman" w:hAnsi="Times New Roman" w:cs="Times New Roman"/>
          <w:b/>
          <w:bCs/>
        </w:rPr>
      </w:pPr>
    </w:p>
    <w:p w14:paraId="17A5806A" w14:textId="77777777" w:rsidR="008F228A" w:rsidRDefault="008F228A" w:rsidP="008F228A">
      <w:pPr>
        <w:rPr>
          <w:rFonts w:ascii="Times New Roman" w:hAnsi="Times New Roman" w:cs="Times New Roman"/>
          <w:b/>
          <w:bCs/>
        </w:rPr>
      </w:pPr>
    </w:p>
    <w:p w14:paraId="5009DDDF" w14:textId="7BB917A8" w:rsidR="008F228A" w:rsidRPr="008F228A" w:rsidRDefault="008F228A" w:rsidP="008F228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A4904B" wp14:editId="7CFE6ECC">
            <wp:extent cx="4867991" cy="738343"/>
            <wp:effectExtent l="0" t="0" r="0" b="5080"/>
            <wp:docPr id="20122184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1840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77" cy="74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700C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8A"/>
    <w:rsid w:val="003038DC"/>
    <w:rsid w:val="0039240E"/>
    <w:rsid w:val="008F228A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7B99"/>
  <w15:chartTrackingRefBased/>
  <w15:docId w15:val="{3540406D-D40F-4AFE-BD57-60DDA762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344</Characters>
  <Application>Microsoft Office Word</Application>
  <DocSecurity>0</DocSecurity>
  <Lines>2</Lines>
  <Paragraphs>1</Paragraphs>
  <ScaleCrop>false</ScaleCrop>
  <Company>Capgemini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2024-11-24T03:31:00Z</dcterms:created>
  <dcterms:modified xsi:type="dcterms:W3CDTF">2024-11-24T03:41:00Z</dcterms:modified>
</cp:coreProperties>
</file>