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Important slides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Organize data for analysis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1c1c21" w:val="clear"/>
        <w:spacing w:line="360" w:lineRule="auto"/>
        <w:rPr>
          <w:color w:val="bfbfbf"/>
          <w:sz w:val="21"/>
          <w:szCs w:val="21"/>
        </w:rPr>
      </w:pPr>
      <w:r w:rsidDel="00000000" w:rsidR="00000000" w:rsidRPr="00000000">
        <w:rPr>
          <w:color w:val="bfbfbf"/>
          <w:sz w:val="21"/>
          <w:szCs w:val="21"/>
          <w:rtl w:val="0"/>
        </w:rPr>
        <w:t xml:space="preserve">Which of the following statements accurately describe the difference between a menu sort function and a written SORT function?</w:t>
      </w:r>
    </w:p>
    <w:p w:rsidR="00000000" w:rsidDel="00000000" w:rsidP="00000000" w:rsidRDefault="00000000" w:rsidRPr="00000000" w14:paraId="00000015">
      <w:pPr>
        <w:shd w:fill="1c1c21" w:val="clear"/>
        <w:spacing w:after="40" w:before="20" w:line="360" w:lineRule="auto"/>
        <w:rPr>
          <w:color w:val="bfbfbf"/>
          <w:sz w:val="21"/>
          <w:szCs w:val="21"/>
        </w:rPr>
      </w:pPr>
      <w:r w:rsidDel="00000000" w:rsidR="00000000" w:rsidRPr="00000000">
        <w:rPr>
          <w:color w:val="bfbfbf"/>
          <w:sz w:val="21"/>
          <w:szCs w:val="21"/>
          <w:rtl w:val="0"/>
        </w:rPr>
        <w:t xml:space="preserve">A menu sort function changes the data, while the written SORT function rearranges it.</w:t>
      </w:r>
    </w:p>
    <w:p w:rsidR="00000000" w:rsidDel="00000000" w:rsidP="00000000" w:rsidRDefault="00000000" w:rsidRPr="00000000" w14:paraId="00000016">
      <w:pPr>
        <w:shd w:fill="1c1c21" w:val="clear"/>
        <w:spacing w:after="40" w:before="20" w:line="360" w:lineRule="auto"/>
        <w:rPr>
          <w:color w:val="bfbfbf"/>
          <w:sz w:val="21"/>
          <w:szCs w:val="21"/>
        </w:rPr>
      </w:pPr>
      <w:r w:rsidDel="00000000" w:rsidR="00000000" w:rsidRPr="00000000">
        <w:rPr>
          <w:color w:val="bfbfbf"/>
          <w:sz w:val="21"/>
          <w:szCs w:val="21"/>
          <w:rtl w:val="0"/>
        </w:rPr>
        <w:t xml:space="preserve">A menu sort function rearranges the data, while the written SORT function rewrites it.</w:t>
      </w:r>
    </w:p>
    <w:p w:rsidR="00000000" w:rsidDel="00000000" w:rsidP="00000000" w:rsidRDefault="00000000" w:rsidRPr="00000000" w14:paraId="00000017">
      <w:pPr>
        <w:shd w:fill="1c1c21" w:val="clear"/>
        <w:spacing w:after="40" w:before="20" w:line="360" w:lineRule="auto"/>
        <w:rPr>
          <w:color w:val="bfbfbf"/>
          <w:sz w:val="21"/>
          <w:szCs w:val="21"/>
        </w:rPr>
      </w:pPr>
      <w:r w:rsidDel="00000000" w:rsidR="00000000" w:rsidRPr="00000000">
        <w:rPr>
          <w:color w:val="bfbfbf"/>
          <w:sz w:val="21"/>
          <w:szCs w:val="21"/>
          <w:rtl w:val="0"/>
        </w:rPr>
        <w:t xml:space="preserve">A menu sort function sorts data permanently, while the written SORT function only sorts it temporarily.</w:t>
      </w:r>
    </w:p>
    <w:p w:rsidR="00000000" w:rsidDel="00000000" w:rsidP="00000000" w:rsidRDefault="00000000" w:rsidRPr="00000000" w14:paraId="00000018">
      <w:pPr>
        <w:shd w:fill="1c1c21" w:val="clear"/>
        <w:spacing w:after="40" w:before="20" w:line="360" w:lineRule="auto"/>
        <w:rPr>
          <w:color w:val="bfbfbf"/>
          <w:sz w:val="21"/>
          <w:szCs w:val="21"/>
        </w:rPr>
      </w:pPr>
      <w:r w:rsidDel="00000000" w:rsidR="00000000" w:rsidRPr="00000000">
        <w:rPr>
          <w:color w:val="bfbfbf"/>
          <w:sz w:val="21"/>
          <w:szCs w:val="21"/>
          <w:rtl w:val="0"/>
        </w:rPr>
        <w:t xml:space="preserve">A menu sort function rearranges the data, while the written SORT function changes it.</w:t>
      </w:r>
    </w:p>
    <w:p w:rsidR="00000000" w:rsidDel="00000000" w:rsidP="00000000" w:rsidRDefault="00000000" w:rsidRPr="00000000" w14:paraId="00000019">
      <w:pPr>
        <w:shd w:fill="1f1f1f" w:val="clear"/>
        <w:spacing w:after="0" w:before="360" w:lineRule="auto"/>
        <w:rPr>
          <w:b w:val="1"/>
          <w:color w:val="bfbfbf"/>
          <w:sz w:val="24"/>
          <w:szCs w:val="24"/>
        </w:rPr>
      </w:pPr>
      <w:r w:rsidDel="00000000" w:rsidR="00000000" w:rsidRPr="00000000">
        <w:rPr>
          <w:b w:val="1"/>
          <w:color w:val="bfbfbf"/>
          <w:sz w:val="24"/>
          <w:szCs w:val="24"/>
          <w:rtl w:val="0"/>
        </w:rPr>
        <w:t xml:space="preserve">Correct</w:t>
      </w:r>
    </w:p>
    <w:p w:rsidR="00000000" w:rsidDel="00000000" w:rsidP="00000000" w:rsidRDefault="00000000" w:rsidRPr="00000000" w14:paraId="0000001A">
      <w:pPr>
        <w:shd w:fill="1f1f1f" w:val="clear"/>
        <w:spacing w:after="0" w:before="280" w:line="360" w:lineRule="auto"/>
        <w:rPr>
          <w:color w:val="bfbfbf"/>
          <w:sz w:val="21"/>
          <w:szCs w:val="21"/>
        </w:rPr>
      </w:pPr>
      <w:r w:rsidDel="00000000" w:rsidR="00000000" w:rsidRPr="00000000">
        <w:rPr>
          <w:color w:val="bfbfbf"/>
          <w:sz w:val="21"/>
          <w:szCs w:val="21"/>
          <w:rtl w:val="0"/>
        </w:rPr>
        <w:t xml:space="preserve">A menu sort function rearranges the data, while the written SORT function changes the existing data.</w:t>
      </w:r>
    </w:p>
    <w:p w:rsidR="00000000" w:rsidDel="00000000" w:rsidP="00000000" w:rsidRDefault="00000000" w:rsidRPr="00000000" w14:paraId="0000001B">
      <w:pPr>
        <w:shd w:fill="1c1c21" w:val="clear"/>
        <w:rPr>
          <w:color w:val="99bbe6"/>
          <w:sz w:val="24"/>
          <w:szCs w:val="24"/>
        </w:rPr>
      </w:pPr>
      <w:r w:rsidDel="00000000" w:rsidR="00000000" w:rsidRPr="00000000">
        <w:rPr>
          <w:color w:val="99bbe6"/>
          <w:sz w:val="24"/>
          <w:szCs w:val="24"/>
          <w:rtl w:val="0"/>
        </w:rPr>
        <w:t xml:space="preserve">Skip</w:t>
      </w:r>
    </w:p>
    <w:p w:rsidR="00000000" w:rsidDel="00000000" w:rsidP="00000000" w:rsidRDefault="00000000" w:rsidRPr="00000000" w14:paraId="0000001C">
      <w:pPr>
        <w:shd w:fill="1c1c21" w:val="clear"/>
        <w:rPr>
          <w:color w:val="ffffff"/>
          <w:sz w:val="24"/>
          <w:szCs w:val="24"/>
          <w:shd w:fill="3173c4" w:val="clear"/>
        </w:rPr>
      </w:pPr>
      <w:r w:rsidDel="00000000" w:rsidR="00000000" w:rsidRPr="00000000">
        <w:rPr>
          <w:color w:val="ffffff"/>
          <w:sz w:val="24"/>
          <w:szCs w:val="24"/>
          <w:shd w:fill="3173c4" w:val="clear"/>
          <w:rtl w:val="0"/>
        </w:rPr>
        <w:t xml:space="preserve">Continue</w:t>
      </w:r>
    </w:p>
    <w:p w:rsidR="00000000" w:rsidDel="00000000" w:rsidP="00000000" w:rsidRDefault="00000000" w:rsidRPr="00000000" w14:paraId="0000001D">
      <w:pPr>
        <w:shd w:fill="1c1c21" w:val="clear"/>
        <w:rPr>
          <w:color w:val="ffffff"/>
          <w:sz w:val="24"/>
          <w:szCs w:val="24"/>
          <w:shd w:fill="3173c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