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06C" w:rsidRDefault="0092292B">
      <w:r>
        <w:rPr>
          <w:noProof/>
          <w:lang w:eastAsia="en-IN"/>
        </w:rPr>
        <w:drawing>
          <wp:inline distT="0" distB="0" distL="0" distR="0" wp14:anchorId="53778CA8" wp14:editId="291D8B12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92B" w:rsidRDefault="0092292B">
      <w:r>
        <w:rPr>
          <w:noProof/>
          <w:lang w:eastAsia="en-IN"/>
        </w:rPr>
        <w:drawing>
          <wp:inline distT="0" distB="0" distL="0" distR="0" wp14:anchorId="664FF64F" wp14:editId="050988EF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92B" w:rsidRDefault="0092292B">
      <w:r>
        <w:rPr>
          <w:noProof/>
          <w:lang w:eastAsia="en-IN"/>
        </w:rPr>
        <w:lastRenderedPageBreak/>
        <w:drawing>
          <wp:inline distT="0" distB="0" distL="0" distR="0" wp14:anchorId="3A8B56F7" wp14:editId="27C2240B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C7" w:rsidRDefault="007E68C7"/>
    <w:p w:rsidR="009156D7" w:rsidRDefault="009D6322" w:rsidP="009156D7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Azure Bastion</w:t>
      </w:r>
      <w:r>
        <w:rPr>
          <w:rFonts w:ascii="Arial" w:hAnsi="Arial" w:cs="Arial"/>
          <w:color w:val="222222"/>
          <w:shd w:val="clear" w:color="auto" w:fill="FFFFFF"/>
        </w:rPr>
        <w:t> is a new fully platform-managed PaaS service you provision inside your virtual network. It provides secure and seamless RDP/SSH connectivity to your VMs directly in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Azure</w:t>
      </w:r>
      <w:r>
        <w:rPr>
          <w:rFonts w:ascii="Arial" w:hAnsi="Arial" w:cs="Arial"/>
          <w:color w:val="222222"/>
          <w:shd w:val="clear" w:color="auto" w:fill="FFFFFF"/>
        </w:rPr>
        <w:t> portal over SSL. When you connect via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Azure Bastion</w:t>
      </w:r>
      <w:r>
        <w:rPr>
          <w:rFonts w:ascii="Arial" w:hAnsi="Arial" w:cs="Arial"/>
          <w:color w:val="222222"/>
          <w:shd w:val="clear" w:color="auto" w:fill="FFFFFF"/>
        </w:rPr>
        <w:t>, your virtual machines do not need a public IP address.</w:t>
      </w:r>
    </w:p>
    <w:p w:rsidR="009156D7" w:rsidRDefault="009156D7" w:rsidP="009156D7">
      <w:pPr>
        <w:rPr>
          <w:rFonts w:ascii="Arial" w:hAnsi="Arial" w:cs="Arial"/>
          <w:color w:val="222222"/>
          <w:shd w:val="clear" w:color="auto" w:fill="FFFFFF"/>
        </w:rPr>
      </w:pPr>
    </w:p>
    <w:p w:rsidR="002420B5" w:rsidRDefault="002420B5" w:rsidP="009156D7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430E16F" wp14:editId="53F9F0D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B5" w:rsidRDefault="002420B5" w:rsidP="009156D7">
      <w:pPr>
        <w:rPr>
          <w:rFonts w:ascii="Arial" w:hAnsi="Arial" w:cs="Arial"/>
          <w:color w:val="222222"/>
          <w:shd w:val="clear" w:color="auto" w:fill="FFFFFF"/>
        </w:rPr>
      </w:pPr>
      <w:bookmarkStart w:id="0" w:name="_GoBack"/>
      <w:bookmarkEnd w:id="0"/>
    </w:p>
    <w:p w:rsidR="009D6322" w:rsidRDefault="002420B5">
      <w:hyperlink r:id="rId9" w:anchor="get-started" w:history="1">
        <w:r w:rsidR="009D6322">
          <w:rPr>
            <w:rStyle w:val="Hyperlink"/>
          </w:rPr>
          <w:t>https://azure.microsoft.com/en-in/services/azure-bastion/#get-started</w:t>
        </w:r>
      </w:hyperlink>
    </w:p>
    <w:p w:rsidR="009D6322" w:rsidRDefault="009D6322"/>
    <w:p w:rsidR="009D6322" w:rsidRDefault="009D6322"/>
    <w:sectPr w:rsidR="009D63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9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92B"/>
    <w:rsid w:val="001933D9"/>
    <w:rsid w:val="001C406C"/>
    <w:rsid w:val="002420B5"/>
    <w:rsid w:val="007E68C7"/>
    <w:rsid w:val="00877508"/>
    <w:rsid w:val="009156D7"/>
    <w:rsid w:val="0092292B"/>
    <w:rsid w:val="009D6322"/>
    <w:rsid w:val="00BC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29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92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E68C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156D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29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92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E68C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156D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en-in/services/azure-bas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5</cp:revision>
  <dcterms:created xsi:type="dcterms:W3CDTF">2020-08-22T20:10:00Z</dcterms:created>
  <dcterms:modified xsi:type="dcterms:W3CDTF">2020-08-26T15:16:00Z</dcterms:modified>
</cp:coreProperties>
</file>