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8095" w14:textId="77777777" w:rsidR="00E21043" w:rsidRDefault="0052501A">
      <w:pPr>
        <w:spacing w:before="83"/>
        <w:ind w:right="3823"/>
        <w:jc w:val="righ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060F724" wp14:editId="12F5E072">
                <wp:simplePos x="0" y="0"/>
                <wp:positionH relativeFrom="page">
                  <wp:posOffset>542696</wp:posOffset>
                </wp:positionH>
                <wp:positionV relativeFrom="paragraph">
                  <wp:posOffset>303644</wp:posOffset>
                </wp:positionV>
                <wp:extent cx="571055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097" y="0"/>
                              </a:lnTo>
                            </a:path>
                          </a:pathLst>
                        </a:custGeom>
                        <a:ln w="316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38500" id="Graphic 1" o:spid="_x0000_s1026" style="position:absolute;margin-left:42.75pt;margin-top:23.9pt;width:449.6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" path="m,l5710097,e" filled="f" strokecolor="#231f20" strokeweight=".08783mm">
                <v:path arrowok="t"/>
                <w10:wrap anchorx="page"/>
              </v:shape>
            </w:pict>
          </mc:Fallback>
        </mc:AlternateContent>
      </w:r>
      <w:r>
        <w:rPr>
          <w:noProof/>
          <w:sz w:val="12"/>
        </w:rPr>
        <w:drawing>
          <wp:anchor distT="0" distB="0" distL="0" distR="0" simplePos="0" relativeHeight="15732224" behindDoc="0" locked="0" layoutInCell="1" allowOverlap="1" wp14:anchorId="7DB02A03" wp14:editId="6A48A28F">
            <wp:simplePos x="0" y="0"/>
            <wp:positionH relativeFrom="page">
              <wp:posOffset>542696</wp:posOffset>
            </wp:positionH>
            <wp:positionV relativeFrom="paragraph">
              <wp:posOffset>380174</wp:posOffset>
            </wp:positionV>
            <wp:extent cx="756460" cy="829055"/>
            <wp:effectExtent l="0" t="0" r="0" b="0"/>
            <wp:wrapNone/>
            <wp:docPr id="2" name="Image 2" descr="Imprint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print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0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15732736" behindDoc="0" locked="0" layoutInCell="1" allowOverlap="1" wp14:anchorId="7F913052" wp14:editId="7FF7BAF6">
            <wp:simplePos x="0" y="0"/>
            <wp:positionH relativeFrom="page">
              <wp:posOffset>6443840</wp:posOffset>
            </wp:positionH>
            <wp:positionV relativeFrom="paragraph">
              <wp:posOffset>300316</wp:posOffset>
            </wp:positionV>
            <wp:extent cx="722353" cy="911351"/>
            <wp:effectExtent l="0" t="0" r="0" b="0"/>
            <wp:wrapNone/>
            <wp:docPr id="3" name="Image 3" descr="Journal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Journal 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53" cy="911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DCC7543" wp14:editId="07BB7BF6">
                <wp:simplePos x="0" y="0"/>
                <wp:positionH relativeFrom="page">
                  <wp:posOffset>1483436</wp:posOffset>
                </wp:positionH>
                <wp:positionV relativeFrom="paragraph">
                  <wp:posOffset>380466</wp:posOffset>
                </wp:positionV>
                <wp:extent cx="4775835" cy="82867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5835" cy="828675"/>
                        </a:xfrm>
                        <a:prstGeom prst="rect">
                          <a:avLst/>
                        </a:prstGeom>
                        <a:solidFill>
                          <a:srgbClr val="E7E8E8"/>
                        </a:solidFill>
                      </wps:spPr>
                      <wps:txbx>
                        <w:txbxContent>
                          <w:p w14:paraId="5FA2C1F9" w14:textId="77777777" w:rsidR="00E21043" w:rsidRDefault="0052501A">
                            <w:pPr>
                              <w:pStyle w:val="BodyText"/>
                              <w:spacing w:line="174" w:lineRule="exact"/>
                              <w:ind w:left="65" w:right="65"/>
                              <w:jc w:val="center"/>
                              <w:rPr>
                                <w:rFonts w:ascii="Trebuchet MS"/>
                                <w:color w:val="000000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105"/>
                              </w:rPr>
                              <w:t>Contents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105"/>
                              </w:rPr>
                              <w:t>lists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105"/>
                              </w:rPr>
                              <w:t>available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31F20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rFonts w:ascii="Trebuchet MS"/>
                                  <w:color w:val="0080AC"/>
                                  <w:spacing w:val="-2"/>
                                  <w:w w:val="105"/>
                                </w:rPr>
                                <w:t>ScienceDirect</w:t>
                              </w:r>
                            </w:hyperlink>
                          </w:p>
                          <w:p w14:paraId="01F84B1F" w14:textId="77777777" w:rsidR="00E21043" w:rsidRDefault="00E21043">
                            <w:pPr>
                              <w:pStyle w:val="BodyText"/>
                              <w:spacing w:before="90"/>
                              <w:jc w:val="left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2D6699B0" w14:textId="77777777" w:rsidR="00E21043" w:rsidRDefault="0052501A">
                            <w:pPr>
                              <w:ind w:left="65" w:right="8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Progress</w:t>
                            </w:r>
                            <w:r>
                              <w:rPr>
                                <w:color w:val="000000"/>
                                <w:spacing w:val="-11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Polymer</w:t>
                            </w:r>
                            <w:r>
                              <w:rPr>
                                <w:color w:val="000000"/>
                                <w:spacing w:val="-11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8"/>
                              </w:rPr>
                              <w:t>Science</w:t>
                            </w:r>
                          </w:p>
                          <w:p w14:paraId="5422BBF9" w14:textId="77777777" w:rsidR="00E21043" w:rsidRDefault="0052501A">
                            <w:pPr>
                              <w:pStyle w:val="BodyText"/>
                              <w:spacing w:before="324"/>
                              <w:ind w:left="65"/>
                              <w:jc w:val="center"/>
                              <w:rPr>
                                <w:rFonts w:ascii="Trebuchet MS"/>
                                <w:color w:val="000000"/>
                              </w:rPr>
                            </w:pPr>
                            <w:r>
                              <w:rPr>
                                <w:rFonts w:ascii="Trebuchet MS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9"/>
                              </w:rPr>
                              <w:t>ur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9"/>
                              </w:rPr>
                              <w:t>na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9"/>
                              </w:rPr>
                              <w:t>ho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9"/>
                              </w:rPr>
                              <w:t>me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9"/>
                              </w:rPr>
                              <w:t>pa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12"/>
                              </w:rPr>
                              <w:t>ge: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rFonts w:ascii="Trebuchet MS"/>
                                  <w:color w:val="0080AC"/>
                                  <w:spacing w:val="16"/>
                                </w:rPr>
                                <w:t xml:space="preserve">www.elsevier.com/locate/ppolysci 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CC754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16.8pt;margin-top:29.95pt;width:376.05pt;height:65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" fillcolor="#e7e8e8" stroked="f">
                <v:textbox inset="0,0,0,0">
                  <w:txbxContent>
                    <w:p w14:paraId="5FA2C1F9" w14:textId="77777777" w:rsidR="00E21043" w:rsidRDefault="0052501A">
                      <w:pPr>
                        <w:pStyle w:val="BodyText"/>
                        <w:spacing w:line="174" w:lineRule="exact"/>
                        <w:ind w:left="65" w:right="65"/>
                        <w:jc w:val="center"/>
                        <w:rPr>
                          <w:rFonts w:ascii="Trebuchet MS"/>
                          <w:color w:val="000000"/>
                        </w:rPr>
                      </w:pPr>
                      <w:r>
                        <w:rPr>
                          <w:rFonts w:ascii="Trebuchet MS"/>
                          <w:color w:val="231F20"/>
                          <w:w w:val="105"/>
                        </w:rPr>
                        <w:t>Contents</w:t>
                      </w:r>
                      <w:r>
                        <w:rPr>
                          <w:rFonts w:ascii="Trebuchet MS"/>
                          <w:color w:val="231F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31F20"/>
                          <w:w w:val="105"/>
                        </w:rPr>
                        <w:t>lists</w:t>
                      </w:r>
                      <w:r>
                        <w:rPr>
                          <w:rFonts w:ascii="Trebuchet MS"/>
                          <w:color w:val="231F2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31F20"/>
                          <w:w w:val="105"/>
                        </w:rPr>
                        <w:t>available</w:t>
                      </w:r>
                      <w:r>
                        <w:rPr>
                          <w:rFonts w:ascii="Trebuchet MS"/>
                          <w:color w:val="231F2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31F20"/>
                          <w:w w:val="105"/>
                        </w:rPr>
                        <w:t>at</w:t>
                      </w:r>
                      <w:r>
                        <w:rPr>
                          <w:rFonts w:ascii="Trebuchet MS"/>
                          <w:color w:val="231F20"/>
                          <w:spacing w:val="-11"/>
                          <w:w w:val="105"/>
                        </w:rPr>
                        <w:t xml:space="preserve"> </w:t>
                      </w:r>
                      <w:hyperlink r:id="rId11">
                        <w:r>
                          <w:rPr>
                            <w:rFonts w:ascii="Trebuchet MS"/>
                            <w:color w:val="0080AC"/>
                            <w:spacing w:val="-2"/>
                            <w:w w:val="105"/>
                          </w:rPr>
                          <w:t>ScienceDirect</w:t>
                        </w:r>
                      </w:hyperlink>
                    </w:p>
                    <w:p w14:paraId="01F84B1F" w14:textId="77777777" w:rsidR="00E21043" w:rsidRDefault="00E21043">
                      <w:pPr>
                        <w:pStyle w:val="BodyText"/>
                        <w:spacing w:before="90"/>
                        <w:jc w:val="left"/>
                        <w:rPr>
                          <w:rFonts w:ascii="Trebuchet MS"/>
                          <w:color w:val="000000"/>
                        </w:rPr>
                      </w:pPr>
                    </w:p>
                    <w:p w14:paraId="2D6699B0" w14:textId="77777777" w:rsidR="00E21043" w:rsidRDefault="0052501A">
                      <w:pPr>
                        <w:ind w:left="65" w:right="8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110"/>
                          <w:sz w:val="28"/>
                        </w:rPr>
                        <w:t>Progress</w:t>
                      </w:r>
                      <w:r>
                        <w:rPr>
                          <w:color w:val="000000"/>
                          <w:spacing w:val="-11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8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8"/>
                        </w:rPr>
                        <w:t>Polymer</w:t>
                      </w:r>
                      <w:r>
                        <w:rPr>
                          <w:color w:val="000000"/>
                          <w:spacing w:val="-11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8"/>
                        </w:rPr>
                        <w:t>Science</w:t>
                      </w:r>
                    </w:p>
                    <w:p w14:paraId="5422BBF9" w14:textId="77777777" w:rsidR="00E21043" w:rsidRDefault="0052501A">
                      <w:pPr>
                        <w:pStyle w:val="BodyText"/>
                        <w:spacing w:before="324"/>
                        <w:ind w:left="65"/>
                        <w:jc w:val="center"/>
                        <w:rPr>
                          <w:rFonts w:ascii="Trebuchet MS"/>
                          <w:color w:val="000000"/>
                        </w:rPr>
                      </w:pPr>
                      <w:r>
                        <w:rPr>
                          <w:rFonts w:ascii="Trebuchet MS"/>
                          <w:color w:val="000000"/>
                        </w:rPr>
                        <w:t>j</w:t>
                      </w:r>
                      <w:r>
                        <w:rPr>
                          <w:rFonts w:ascii="Trebuchet MS"/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</w:rPr>
                        <w:t>o</w:t>
                      </w:r>
                      <w:r>
                        <w:rPr>
                          <w:rFonts w:ascii="Trebuchet MS"/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  <w:spacing w:val="9"/>
                        </w:rPr>
                        <w:t>ur</w:t>
                      </w:r>
                      <w:r>
                        <w:rPr>
                          <w:rFonts w:ascii="Trebuchet MS"/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  <w:spacing w:val="9"/>
                        </w:rPr>
                        <w:t>na</w:t>
                      </w:r>
                      <w:r>
                        <w:rPr>
                          <w:rFonts w:ascii="Trebuchet MS"/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</w:rPr>
                        <w:t>l</w:t>
                      </w:r>
                      <w:r>
                        <w:rPr>
                          <w:rFonts w:ascii="Trebuchet MS"/>
                          <w:color w:val="000000"/>
                          <w:spacing w:val="57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  <w:spacing w:val="9"/>
                        </w:rPr>
                        <w:t>ho</w:t>
                      </w:r>
                      <w:r>
                        <w:rPr>
                          <w:rFonts w:ascii="Trebuchet MS"/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  <w:spacing w:val="9"/>
                        </w:rPr>
                        <w:t>me</w:t>
                      </w:r>
                      <w:r>
                        <w:rPr>
                          <w:rFonts w:ascii="Trebuchet MS"/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  <w:spacing w:val="9"/>
                        </w:rPr>
                        <w:t>pa</w:t>
                      </w:r>
                      <w:r>
                        <w:rPr>
                          <w:rFonts w:ascii="Trebuchet MS"/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0"/>
                          <w:spacing w:val="12"/>
                        </w:rPr>
                        <w:t>ge:</w:t>
                      </w:r>
                      <w:r>
                        <w:rPr>
                          <w:rFonts w:ascii="Trebuchet MS"/>
                          <w:color w:val="000000"/>
                          <w:spacing w:val="33"/>
                        </w:rPr>
                        <w:t xml:space="preserve"> </w:t>
                      </w:r>
                      <w:hyperlink r:id="rId12">
                        <w:r>
                          <w:rPr>
                            <w:rFonts w:ascii="Trebuchet MS"/>
                            <w:color w:val="0080AC"/>
                            <w:spacing w:val="16"/>
                          </w:rPr>
                          <w:t xml:space="preserve">www.elsevier.com/locate/ppolysci 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Dynamics_of_polymer_segments,_polymer_ch"/>
      <w:bookmarkEnd w:id="0"/>
      <w:r>
        <w:fldChar w:fldCharType="begin"/>
      </w:r>
      <w:r>
        <w:instrText>HYPERLINK "https://doi.org/10.1016/j.progpolymsci.2020.101242" \h</w:instrText>
      </w:r>
      <w:r>
        <w:fldChar w:fldCharType="separate"/>
      </w:r>
      <w:r>
        <w:rPr>
          <w:color w:val="0080AC"/>
          <w:w w:val="115"/>
          <w:sz w:val="12"/>
        </w:rPr>
        <w:t>Progress</w:t>
      </w:r>
      <w:r>
        <w:rPr>
          <w:color w:val="0080AC"/>
          <w:spacing w:val="4"/>
          <w:w w:val="115"/>
          <w:sz w:val="12"/>
        </w:rPr>
        <w:t xml:space="preserve"> </w:t>
      </w:r>
      <w:r>
        <w:rPr>
          <w:color w:val="0080AC"/>
          <w:w w:val="115"/>
          <w:sz w:val="12"/>
        </w:rPr>
        <w:t>in</w:t>
      </w:r>
      <w:r>
        <w:rPr>
          <w:color w:val="0080AC"/>
          <w:spacing w:val="5"/>
          <w:w w:val="115"/>
          <w:sz w:val="12"/>
        </w:rPr>
        <w:t xml:space="preserve"> </w:t>
      </w:r>
      <w:r>
        <w:rPr>
          <w:color w:val="0080AC"/>
          <w:w w:val="115"/>
          <w:sz w:val="12"/>
        </w:rPr>
        <w:t>Polymer</w:t>
      </w:r>
      <w:r>
        <w:rPr>
          <w:color w:val="0080AC"/>
          <w:spacing w:val="5"/>
          <w:w w:val="115"/>
          <w:sz w:val="12"/>
        </w:rPr>
        <w:t xml:space="preserve"> </w:t>
      </w:r>
      <w:r>
        <w:rPr>
          <w:color w:val="0080AC"/>
          <w:w w:val="115"/>
          <w:sz w:val="12"/>
        </w:rPr>
        <w:t>Science</w:t>
      </w:r>
      <w:r>
        <w:rPr>
          <w:color w:val="0080AC"/>
          <w:spacing w:val="5"/>
          <w:w w:val="115"/>
          <w:sz w:val="12"/>
        </w:rPr>
        <w:t xml:space="preserve"> </w:t>
      </w:r>
      <w:r>
        <w:rPr>
          <w:color w:val="0080AC"/>
          <w:w w:val="115"/>
          <w:sz w:val="12"/>
        </w:rPr>
        <w:t>105</w:t>
      </w:r>
      <w:r>
        <w:rPr>
          <w:color w:val="0080AC"/>
          <w:spacing w:val="4"/>
          <w:w w:val="115"/>
          <w:sz w:val="12"/>
        </w:rPr>
        <w:t xml:space="preserve"> </w:t>
      </w:r>
      <w:r>
        <w:rPr>
          <w:color w:val="0080AC"/>
          <w:w w:val="115"/>
          <w:sz w:val="12"/>
        </w:rPr>
        <w:t>(2020)</w:t>
      </w:r>
      <w:r>
        <w:rPr>
          <w:color w:val="0080AC"/>
          <w:spacing w:val="5"/>
          <w:w w:val="115"/>
          <w:sz w:val="12"/>
        </w:rPr>
        <w:t xml:space="preserve"> </w:t>
      </w:r>
      <w:r>
        <w:rPr>
          <w:color w:val="0080AC"/>
          <w:spacing w:val="-2"/>
          <w:w w:val="115"/>
          <w:sz w:val="12"/>
        </w:rPr>
        <w:t>101242</w:t>
      </w:r>
      <w:r>
        <w:fldChar w:fldCharType="end"/>
      </w:r>
    </w:p>
    <w:p w14:paraId="0948B8C3" w14:textId="77777777" w:rsidR="00E21043" w:rsidRDefault="00E21043">
      <w:pPr>
        <w:pStyle w:val="BodyText"/>
        <w:jc w:val="left"/>
        <w:rPr>
          <w:sz w:val="20"/>
        </w:rPr>
      </w:pPr>
    </w:p>
    <w:p w14:paraId="45E4C225" w14:textId="77777777" w:rsidR="00E21043" w:rsidRDefault="00E21043">
      <w:pPr>
        <w:pStyle w:val="BodyText"/>
        <w:jc w:val="left"/>
        <w:rPr>
          <w:sz w:val="20"/>
        </w:rPr>
      </w:pPr>
    </w:p>
    <w:p w14:paraId="73F8CCD8" w14:textId="77777777" w:rsidR="00E21043" w:rsidRDefault="00E21043">
      <w:pPr>
        <w:pStyle w:val="BodyText"/>
        <w:jc w:val="left"/>
        <w:rPr>
          <w:sz w:val="20"/>
        </w:rPr>
      </w:pPr>
    </w:p>
    <w:p w14:paraId="2AD77EA5" w14:textId="77777777" w:rsidR="00E21043" w:rsidRDefault="00E21043">
      <w:pPr>
        <w:pStyle w:val="BodyText"/>
        <w:jc w:val="left"/>
        <w:rPr>
          <w:sz w:val="20"/>
        </w:rPr>
      </w:pPr>
    </w:p>
    <w:p w14:paraId="2822434E" w14:textId="77777777" w:rsidR="00E21043" w:rsidRDefault="00E21043">
      <w:pPr>
        <w:pStyle w:val="BodyText"/>
        <w:jc w:val="left"/>
        <w:rPr>
          <w:sz w:val="20"/>
        </w:rPr>
      </w:pPr>
    </w:p>
    <w:p w14:paraId="457CC620" w14:textId="77777777" w:rsidR="00E21043" w:rsidRDefault="00E21043">
      <w:pPr>
        <w:pStyle w:val="BodyText"/>
        <w:jc w:val="left"/>
        <w:rPr>
          <w:sz w:val="20"/>
        </w:rPr>
      </w:pPr>
    </w:p>
    <w:p w14:paraId="5EC99BB4" w14:textId="77777777" w:rsidR="00E21043" w:rsidRDefault="0052501A">
      <w:pPr>
        <w:pStyle w:val="BodyText"/>
        <w:spacing w:before="163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8F4011" wp14:editId="1899B2C1">
                <wp:simplePos x="0" y="0"/>
                <wp:positionH relativeFrom="page">
                  <wp:posOffset>542696</wp:posOffset>
                </wp:positionH>
                <wp:positionV relativeFrom="paragraph">
                  <wp:posOffset>268135</wp:posOffset>
                </wp:positionV>
                <wp:extent cx="6617334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73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7334">
                              <a:moveTo>
                                <a:pt x="0" y="0"/>
                              </a:moveTo>
                              <a:lnTo>
                                <a:pt x="6617284" y="0"/>
                              </a:lnTo>
                            </a:path>
                          </a:pathLst>
                        </a:custGeom>
                        <a:ln w="3796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9031D" id="Graphic 5" o:spid="_x0000_s1026" style="position:absolute;margin-left:42.75pt;margin-top:21.1pt;width:521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73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" path="m,l6617284,e" filled="f" strokecolor="#231f20" strokeweight="1.0544mm">
                <v:path arrowok="t"/>
                <w10:wrap type="topAndBottom" anchorx="page"/>
              </v:shape>
            </w:pict>
          </mc:Fallback>
        </mc:AlternateContent>
      </w:r>
    </w:p>
    <w:p w14:paraId="77673FAC" w14:textId="77777777" w:rsidR="00E21043" w:rsidRDefault="00E21043">
      <w:pPr>
        <w:pStyle w:val="BodyText"/>
        <w:jc w:val="left"/>
        <w:rPr>
          <w:sz w:val="12"/>
        </w:rPr>
      </w:pPr>
    </w:p>
    <w:p w14:paraId="4F02B048" w14:textId="77777777" w:rsidR="00E21043" w:rsidRDefault="00E21043">
      <w:pPr>
        <w:pStyle w:val="BodyText"/>
        <w:jc w:val="left"/>
        <w:rPr>
          <w:sz w:val="12"/>
        </w:rPr>
      </w:pPr>
    </w:p>
    <w:p w14:paraId="35318B4E" w14:textId="77777777" w:rsidR="00E21043" w:rsidRDefault="00E21043">
      <w:pPr>
        <w:pStyle w:val="BodyText"/>
        <w:spacing w:before="139"/>
        <w:jc w:val="left"/>
        <w:rPr>
          <w:sz w:val="12"/>
        </w:rPr>
      </w:pPr>
    </w:p>
    <w:p w14:paraId="48B9FE4F" w14:textId="77777777" w:rsidR="00E21043" w:rsidRDefault="0052501A">
      <w:pPr>
        <w:spacing w:before="1" w:line="261" w:lineRule="auto"/>
        <w:ind w:left="288" w:right="2136"/>
        <w:rPr>
          <w:sz w:val="27"/>
        </w:rPr>
      </w:pPr>
      <w:r>
        <w:rPr>
          <w:noProof/>
          <w:sz w:val="27"/>
        </w:rPr>
        <w:drawing>
          <wp:anchor distT="0" distB="0" distL="0" distR="0" simplePos="0" relativeHeight="15733248" behindDoc="0" locked="0" layoutInCell="1" allowOverlap="1" wp14:anchorId="5B6B6323" wp14:editId="41C72B6D">
            <wp:simplePos x="0" y="0"/>
            <wp:positionH relativeFrom="page">
              <wp:posOffset>5638965</wp:posOffset>
            </wp:positionH>
            <wp:positionV relativeFrom="paragraph">
              <wp:posOffset>-155905</wp:posOffset>
            </wp:positionV>
            <wp:extent cx="697992" cy="539496"/>
            <wp:effectExtent l="0" t="0" r="0" b="0"/>
            <wp:wrapNone/>
            <wp:docPr id="6" name="Image 6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992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7"/>
        </w:rPr>
        <w:drawing>
          <wp:anchor distT="0" distB="0" distL="0" distR="0" simplePos="0" relativeHeight="15733760" behindDoc="0" locked="0" layoutInCell="1" allowOverlap="1" wp14:anchorId="10D9DC27" wp14:editId="10DF78B2">
            <wp:simplePos x="0" y="0"/>
            <wp:positionH relativeFrom="page">
              <wp:posOffset>6443738</wp:posOffset>
            </wp:positionH>
            <wp:positionV relativeFrom="paragraph">
              <wp:posOffset>23596</wp:posOffset>
            </wp:positionV>
            <wp:extent cx="359994" cy="359994"/>
            <wp:effectExtent l="0" t="0" r="0" b="0"/>
            <wp:wrapNone/>
            <wp:docPr id="7" name="Image 7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13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94" cy="35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7"/>
        </w:rPr>
        <w:t>Dynamics of polymer segments, polymer chains, and nanoparticles in polymer nanocomposite melts: A review</w:t>
      </w:r>
    </w:p>
    <w:p w14:paraId="225E07C6" w14:textId="77777777" w:rsidR="00E21043" w:rsidRDefault="0052501A">
      <w:pPr>
        <w:spacing w:before="127"/>
        <w:ind w:left="288"/>
        <w:rPr>
          <w:rFonts w:ascii="Lucida Sans Unicode" w:hAnsi="Lucida Sans Unicode"/>
          <w:position w:val="8"/>
          <w:sz w:val="14"/>
        </w:rPr>
      </w:pPr>
      <w:r>
        <w:rPr>
          <w:w w:val="110"/>
          <w:sz w:val="21"/>
        </w:rPr>
        <w:t>Eric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J.</w:t>
      </w:r>
      <w:r>
        <w:rPr>
          <w:spacing w:val="-1"/>
          <w:w w:val="110"/>
          <w:sz w:val="21"/>
        </w:rPr>
        <w:t xml:space="preserve"> </w:t>
      </w:r>
      <w:r>
        <w:rPr>
          <w:w w:val="110"/>
          <w:sz w:val="21"/>
        </w:rPr>
        <w:t>Bailey</w:t>
      </w:r>
      <w:hyperlink w:anchor="_bookmark0" w:history="1">
        <w:r>
          <w:rPr>
            <w:rFonts w:ascii="Lucida Sans Unicode" w:hAnsi="Lucida Sans Unicode"/>
            <w:color w:val="0080AC"/>
            <w:w w:val="110"/>
            <w:position w:val="8"/>
            <w:sz w:val="14"/>
          </w:rPr>
          <w:t>∗</w:t>
        </w:r>
        <w:r>
          <w:rPr>
            <w:w w:val="110"/>
            <w:sz w:val="21"/>
          </w:rPr>
          <w:t>,</w:t>
        </w:r>
      </w:hyperlink>
      <w:r>
        <w:rPr>
          <w:spacing w:val="-1"/>
          <w:w w:val="110"/>
          <w:sz w:val="21"/>
        </w:rPr>
        <w:t xml:space="preserve"> </w:t>
      </w:r>
      <w:r>
        <w:rPr>
          <w:w w:val="110"/>
          <w:sz w:val="21"/>
        </w:rPr>
        <w:t>Karen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I.</w:t>
      </w:r>
      <w:r>
        <w:rPr>
          <w:spacing w:val="-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Winey</w:t>
      </w:r>
      <w:hyperlink w:anchor="_bookmark0" w:history="1">
        <w:r>
          <w:rPr>
            <w:rFonts w:ascii="Lucida Sans Unicode" w:hAnsi="Lucida Sans Unicode"/>
            <w:color w:val="0080AC"/>
            <w:spacing w:val="-2"/>
            <w:w w:val="110"/>
            <w:position w:val="8"/>
            <w:sz w:val="14"/>
          </w:rPr>
          <w:t>∗</w:t>
        </w:r>
      </w:hyperlink>
    </w:p>
    <w:p w14:paraId="0C5D0010" w14:textId="77777777" w:rsidR="00E21043" w:rsidRDefault="0052501A">
      <w:pPr>
        <w:spacing w:before="140"/>
        <w:ind w:right="3768"/>
        <w:jc w:val="right"/>
        <w:rPr>
          <w:i/>
          <w:sz w:val="12"/>
        </w:rPr>
      </w:pPr>
      <w:r>
        <w:rPr>
          <w:i/>
          <w:w w:val="115"/>
          <w:sz w:val="12"/>
        </w:rPr>
        <w:t>Department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of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Materials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Science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and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Engineering,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University</w:t>
      </w:r>
      <w:r>
        <w:rPr>
          <w:i/>
          <w:spacing w:val="5"/>
          <w:w w:val="115"/>
          <w:sz w:val="12"/>
        </w:rPr>
        <w:t xml:space="preserve"> </w:t>
      </w:r>
      <w:r>
        <w:rPr>
          <w:i/>
          <w:w w:val="115"/>
          <w:sz w:val="12"/>
        </w:rPr>
        <w:t>of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Pennsylvania,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Philadelphia,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PA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19104,</w:t>
      </w:r>
      <w:r>
        <w:rPr>
          <w:i/>
          <w:spacing w:val="4"/>
          <w:w w:val="115"/>
          <w:sz w:val="12"/>
        </w:rPr>
        <w:t xml:space="preserve"> </w:t>
      </w:r>
      <w:r>
        <w:rPr>
          <w:i/>
          <w:w w:val="115"/>
          <w:sz w:val="12"/>
        </w:rPr>
        <w:t>United</w:t>
      </w:r>
      <w:r>
        <w:rPr>
          <w:i/>
          <w:spacing w:val="5"/>
          <w:w w:val="115"/>
          <w:sz w:val="12"/>
        </w:rPr>
        <w:t xml:space="preserve"> </w:t>
      </w:r>
      <w:r>
        <w:rPr>
          <w:i/>
          <w:spacing w:val="-2"/>
          <w:w w:val="115"/>
          <w:sz w:val="12"/>
        </w:rPr>
        <w:t>States</w:t>
      </w:r>
    </w:p>
    <w:p w14:paraId="66D82413" w14:textId="77777777" w:rsidR="00E21043" w:rsidRDefault="0052501A">
      <w:pPr>
        <w:pStyle w:val="BodyText"/>
        <w:spacing w:before="6"/>
        <w:jc w:val="left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2604CD" wp14:editId="159318E6">
                <wp:simplePos x="0" y="0"/>
                <wp:positionH relativeFrom="page">
                  <wp:posOffset>542696</wp:posOffset>
                </wp:positionH>
                <wp:positionV relativeFrom="paragraph">
                  <wp:posOffset>123286</wp:posOffset>
                </wp:positionV>
                <wp:extent cx="6617334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73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7334">
                              <a:moveTo>
                                <a:pt x="0" y="0"/>
                              </a:moveTo>
                              <a:lnTo>
                                <a:pt x="6617284" y="0"/>
                              </a:lnTo>
                            </a:path>
                          </a:pathLst>
                        </a:custGeom>
                        <a:ln w="31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2B6BF" id="Graphic 8" o:spid="_x0000_s1026" style="position:absolute;margin-left:42.75pt;margin-top:9.7pt;width:521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73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" path="m,l6617284,e" filled="f" strokeweight=".08783mm">
                <v:path arrowok="t"/>
                <w10:wrap type="topAndBottom" anchorx="page"/>
              </v:shape>
            </w:pict>
          </mc:Fallback>
        </mc:AlternateContent>
      </w:r>
    </w:p>
    <w:p w14:paraId="0CECEAEF" w14:textId="77777777" w:rsidR="00E21043" w:rsidRDefault="00E21043">
      <w:pPr>
        <w:pStyle w:val="BodyText"/>
        <w:spacing w:before="56"/>
        <w:jc w:val="left"/>
        <w:rPr>
          <w:i/>
          <w:sz w:val="18"/>
        </w:rPr>
      </w:pPr>
    </w:p>
    <w:p w14:paraId="77FD9A3A" w14:textId="77777777" w:rsidR="00E21043" w:rsidRDefault="0052501A">
      <w:pPr>
        <w:tabs>
          <w:tab w:val="left" w:pos="1580"/>
          <w:tab w:val="left" w:pos="3664"/>
        </w:tabs>
        <w:ind w:left="288"/>
        <w:rPr>
          <w:sz w:val="18"/>
        </w:rPr>
      </w:pPr>
      <w:r>
        <w:rPr>
          <w:smallCaps/>
          <w:w w:val="115"/>
          <w:sz w:val="18"/>
        </w:rPr>
        <w:t>a</w:t>
      </w:r>
      <w:r>
        <w:rPr>
          <w:spacing w:val="32"/>
          <w:w w:val="115"/>
          <w:sz w:val="18"/>
        </w:rPr>
        <w:t xml:space="preserve"> </w:t>
      </w:r>
      <w:r>
        <w:rPr>
          <w:smallCaps/>
          <w:w w:val="115"/>
          <w:sz w:val="18"/>
        </w:rPr>
        <w:t>r</w:t>
      </w:r>
      <w:r>
        <w:rPr>
          <w:spacing w:val="32"/>
          <w:w w:val="115"/>
          <w:sz w:val="18"/>
        </w:rPr>
        <w:t xml:space="preserve"> </w:t>
      </w:r>
      <w:r>
        <w:rPr>
          <w:smallCaps/>
          <w:w w:val="115"/>
          <w:sz w:val="18"/>
        </w:rPr>
        <w:t>t</w:t>
      </w:r>
      <w:r>
        <w:rPr>
          <w:spacing w:val="32"/>
          <w:w w:val="115"/>
          <w:sz w:val="18"/>
        </w:rPr>
        <w:t xml:space="preserve"> </w:t>
      </w:r>
      <w:r>
        <w:rPr>
          <w:smallCaps/>
          <w:w w:val="115"/>
          <w:sz w:val="18"/>
        </w:rPr>
        <w:t>i</w:t>
      </w:r>
      <w:r>
        <w:rPr>
          <w:spacing w:val="32"/>
          <w:w w:val="115"/>
          <w:sz w:val="18"/>
        </w:rPr>
        <w:t xml:space="preserve"> </w:t>
      </w:r>
      <w:r>
        <w:rPr>
          <w:smallCaps/>
          <w:w w:val="115"/>
          <w:sz w:val="18"/>
        </w:rPr>
        <w:t>c</w:t>
      </w:r>
      <w:r>
        <w:rPr>
          <w:spacing w:val="33"/>
          <w:w w:val="115"/>
          <w:sz w:val="18"/>
        </w:rPr>
        <w:t xml:space="preserve"> </w:t>
      </w:r>
      <w:r>
        <w:rPr>
          <w:smallCaps/>
          <w:w w:val="115"/>
          <w:sz w:val="18"/>
        </w:rPr>
        <w:t>l</w:t>
      </w:r>
      <w:r>
        <w:rPr>
          <w:spacing w:val="32"/>
          <w:w w:val="115"/>
          <w:sz w:val="18"/>
        </w:rPr>
        <w:t xml:space="preserve"> </w:t>
      </w:r>
      <w:r>
        <w:rPr>
          <w:smallCaps/>
          <w:spacing w:val="-10"/>
          <w:w w:val="115"/>
          <w:sz w:val="18"/>
        </w:rPr>
        <w:t>e</w:t>
      </w:r>
      <w:r>
        <w:rPr>
          <w:sz w:val="18"/>
        </w:rPr>
        <w:tab/>
      </w:r>
      <w:r>
        <w:rPr>
          <w:smallCaps/>
          <w:w w:val="115"/>
          <w:sz w:val="18"/>
        </w:rPr>
        <w:t>i</w:t>
      </w:r>
      <w:r>
        <w:rPr>
          <w:spacing w:val="36"/>
          <w:w w:val="115"/>
          <w:sz w:val="18"/>
        </w:rPr>
        <w:t xml:space="preserve"> </w:t>
      </w:r>
      <w:r>
        <w:rPr>
          <w:smallCaps/>
          <w:w w:val="115"/>
          <w:sz w:val="18"/>
        </w:rPr>
        <w:t>n</w:t>
      </w:r>
      <w:r>
        <w:rPr>
          <w:spacing w:val="37"/>
          <w:w w:val="115"/>
          <w:sz w:val="18"/>
        </w:rPr>
        <w:t xml:space="preserve"> </w:t>
      </w:r>
      <w:r>
        <w:rPr>
          <w:smallCaps/>
          <w:w w:val="115"/>
          <w:sz w:val="18"/>
        </w:rPr>
        <w:t>f</w:t>
      </w:r>
      <w:r>
        <w:rPr>
          <w:spacing w:val="37"/>
          <w:w w:val="115"/>
          <w:sz w:val="18"/>
        </w:rPr>
        <w:t xml:space="preserve"> </w:t>
      </w:r>
      <w:r>
        <w:rPr>
          <w:smallCaps/>
          <w:spacing w:val="-10"/>
          <w:w w:val="115"/>
          <w:sz w:val="18"/>
        </w:rPr>
        <w:t>o</w:t>
      </w:r>
      <w:r>
        <w:rPr>
          <w:sz w:val="18"/>
        </w:rPr>
        <w:tab/>
      </w:r>
      <w:r>
        <w:rPr>
          <w:smallCaps/>
          <w:w w:val="115"/>
          <w:sz w:val="18"/>
        </w:rPr>
        <w:t>a</w:t>
      </w:r>
      <w:r>
        <w:rPr>
          <w:spacing w:val="32"/>
          <w:w w:val="115"/>
          <w:sz w:val="18"/>
        </w:rPr>
        <w:t xml:space="preserve"> </w:t>
      </w:r>
      <w:r>
        <w:rPr>
          <w:smallCaps/>
          <w:w w:val="115"/>
          <w:sz w:val="18"/>
        </w:rPr>
        <w:t>b</w:t>
      </w:r>
      <w:r>
        <w:rPr>
          <w:spacing w:val="32"/>
          <w:w w:val="115"/>
          <w:sz w:val="18"/>
        </w:rPr>
        <w:t xml:space="preserve"> </w:t>
      </w:r>
      <w:r>
        <w:rPr>
          <w:smallCaps/>
          <w:w w:val="115"/>
          <w:sz w:val="18"/>
        </w:rPr>
        <w:t>s</w:t>
      </w:r>
      <w:r>
        <w:rPr>
          <w:spacing w:val="33"/>
          <w:w w:val="115"/>
          <w:sz w:val="18"/>
        </w:rPr>
        <w:t xml:space="preserve"> </w:t>
      </w:r>
      <w:r>
        <w:rPr>
          <w:smallCaps/>
          <w:w w:val="115"/>
          <w:sz w:val="18"/>
        </w:rPr>
        <w:t>t</w:t>
      </w:r>
      <w:r>
        <w:rPr>
          <w:spacing w:val="32"/>
          <w:w w:val="115"/>
          <w:sz w:val="18"/>
        </w:rPr>
        <w:t xml:space="preserve"> </w:t>
      </w:r>
      <w:r>
        <w:rPr>
          <w:smallCaps/>
          <w:w w:val="115"/>
          <w:sz w:val="18"/>
        </w:rPr>
        <w:t>r</w:t>
      </w:r>
      <w:r>
        <w:rPr>
          <w:spacing w:val="33"/>
          <w:w w:val="115"/>
          <w:sz w:val="18"/>
        </w:rPr>
        <w:t xml:space="preserve"> </w:t>
      </w:r>
      <w:r>
        <w:rPr>
          <w:smallCaps/>
          <w:w w:val="115"/>
          <w:sz w:val="18"/>
        </w:rPr>
        <w:t>a</w:t>
      </w:r>
      <w:r>
        <w:rPr>
          <w:spacing w:val="32"/>
          <w:w w:val="115"/>
          <w:sz w:val="18"/>
        </w:rPr>
        <w:t xml:space="preserve"> </w:t>
      </w:r>
      <w:r>
        <w:rPr>
          <w:smallCaps/>
          <w:w w:val="115"/>
          <w:sz w:val="18"/>
        </w:rPr>
        <w:t>c</w:t>
      </w:r>
      <w:r>
        <w:rPr>
          <w:spacing w:val="33"/>
          <w:w w:val="115"/>
          <w:sz w:val="18"/>
        </w:rPr>
        <w:t xml:space="preserve"> </w:t>
      </w:r>
      <w:r>
        <w:rPr>
          <w:smallCaps/>
          <w:spacing w:val="-12"/>
          <w:w w:val="115"/>
          <w:sz w:val="18"/>
        </w:rPr>
        <w:t>t</w:t>
      </w:r>
    </w:p>
    <w:p w14:paraId="5712A73E" w14:textId="77777777" w:rsidR="00E21043" w:rsidRDefault="00E21043">
      <w:pPr>
        <w:pStyle w:val="BodyText"/>
        <w:spacing w:before="2" w:after="1"/>
        <w:jc w:val="left"/>
        <w:rPr>
          <w:sz w:val="14"/>
        </w:rPr>
      </w:pPr>
    </w:p>
    <w:p w14:paraId="01A6DF40" w14:textId="77777777" w:rsidR="00E21043" w:rsidRDefault="0052501A">
      <w:pPr>
        <w:tabs>
          <w:tab w:val="left" w:pos="3622"/>
        </w:tabs>
        <w:spacing w:line="20" w:lineRule="exact"/>
        <w:ind w:left="28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2EDCA9" wp14:editId="6BD42692">
                <wp:extent cx="1692275" cy="317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2275" cy="3175"/>
                          <a:chOff x="0" y="0"/>
                          <a:chExt cx="1692275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581"/>
                            <a:ext cx="169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>
                                <a:moveTo>
                                  <a:pt x="0" y="0"/>
                                </a:moveTo>
                                <a:lnTo>
                                  <a:pt x="1691995" y="0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E4857F" id="Group 9" o:spid="_x0000_s1026" style="width:133.25pt;height:.25pt;mso-position-horizontal-relative:char;mso-position-vertical-relative:line" coordsize="1692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">
                <v:shape id="Graphic 10" o:spid="_x0000_s1027" style="position:absolute;top:15;width:16922;height:13;visibility:visible;mso-wrap-style:square;v-text-anchor:top" coordsize="1692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" path="m,l1691995,e" filled="f" strokeweight=".08783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4D88D73" wp14:editId="42B74985">
                <wp:extent cx="4500245" cy="3175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0245" cy="3175"/>
                          <a:chOff x="0" y="0"/>
                          <a:chExt cx="4500245" cy="3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581"/>
                            <a:ext cx="450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0245">
                                <a:moveTo>
                                  <a:pt x="0" y="0"/>
                                </a:moveTo>
                                <a:lnTo>
                                  <a:pt x="4500003" y="0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0C9C9" id="Group 11" o:spid="_x0000_s1026" style="width:354.35pt;height:.25pt;mso-position-horizontal-relative:char;mso-position-vertical-relative:line" coordsize="4500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">
                <v:shape id="Graphic 12" o:spid="_x0000_s1027" style="position:absolute;top:15;width:45002;height:13;visibility:visible;mso-wrap-style:square;v-text-anchor:top" coordsize="450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" path="m,l4500003,e" filled="f" strokeweight=".08783mm">
                  <v:path arrowok="t"/>
                </v:shape>
                <w10:anchorlock/>
              </v:group>
            </w:pict>
          </mc:Fallback>
        </mc:AlternateContent>
      </w:r>
    </w:p>
    <w:p w14:paraId="79CF5909" w14:textId="77777777" w:rsidR="00E21043" w:rsidRDefault="00E21043">
      <w:pPr>
        <w:spacing w:line="20" w:lineRule="exact"/>
        <w:rPr>
          <w:sz w:val="2"/>
        </w:rPr>
        <w:sectPr w:rsidR="00E21043">
          <w:type w:val="continuous"/>
          <w:pgSz w:w="11910" w:h="15880"/>
          <w:pgMar w:top="640" w:right="566" w:bottom="280" w:left="566" w:header="720" w:footer="720" w:gutter="0"/>
          <w:cols w:space="720"/>
        </w:sectPr>
      </w:pPr>
    </w:p>
    <w:p w14:paraId="2297B6B8" w14:textId="77777777" w:rsidR="00E21043" w:rsidRDefault="0052501A">
      <w:pPr>
        <w:spacing w:before="40"/>
        <w:ind w:left="288"/>
        <w:rPr>
          <w:i/>
          <w:sz w:val="12"/>
        </w:rPr>
      </w:pPr>
      <w:r>
        <w:rPr>
          <w:i/>
          <w:w w:val="115"/>
          <w:sz w:val="12"/>
        </w:rPr>
        <w:t>Article</w:t>
      </w:r>
      <w:r>
        <w:rPr>
          <w:i/>
          <w:spacing w:val="-5"/>
          <w:w w:val="115"/>
          <w:sz w:val="12"/>
        </w:rPr>
        <w:t xml:space="preserve"> </w:t>
      </w:r>
      <w:r>
        <w:rPr>
          <w:i/>
          <w:spacing w:val="-2"/>
          <w:w w:val="115"/>
          <w:sz w:val="12"/>
        </w:rPr>
        <w:t>history:</w:t>
      </w:r>
    </w:p>
    <w:p w14:paraId="31496705" w14:textId="77777777" w:rsidR="00E21043" w:rsidRDefault="0052501A">
      <w:pPr>
        <w:spacing w:before="30"/>
        <w:ind w:left="288"/>
        <w:rPr>
          <w:sz w:val="12"/>
        </w:rPr>
      </w:pPr>
      <w:r>
        <w:rPr>
          <w:w w:val="115"/>
          <w:sz w:val="12"/>
        </w:rPr>
        <w:t>Available</w:t>
      </w:r>
      <w:r>
        <w:rPr>
          <w:spacing w:val="9"/>
          <w:w w:val="115"/>
          <w:sz w:val="12"/>
        </w:rPr>
        <w:t xml:space="preserve"> </w:t>
      </w:r>
      <w:r>
        <w:rPr>
          <w:w w:val="115"/>
          <w:sz w:val="12"/>
        </w:rPr>
        <w:t>online</w:t>
      </w:r>
      <w:r>
        <w:rPr>
          <w:spacing w:val="9"/>
          <w:w w:val="115"/>
          <w:sz w:val="12"/>
        </w:rPr>
        <w:t xml:space="preserve"> </w:t>
      </w:r>
      <w:r>
        <w:rPr>
          <w:w w:val="115"/>
          <w:sz w:val="12"/>
        </w:rPr>
        <w:t>14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April</w:t>
      </w:r>
      <w:r>
        <w:rPr>
          <w:spacing w:val="9"/>
          <w:w w:val="115"/>
          <w:sz w:val="12"/>
        </w:rPr>
        <w:t xml:space="preserve"> </w:t>
      </w:r>
      <w:r>
        <w:rPr>
          <w:spacing w:val="-4"/>
          <w:w w:val="115"/>
          <w:sz w:val="12"/>
        </w:rPr>
        <w:t>2020</w:t>
      </w:r>
    </w:p>
    <w:p w14:paraId="6801EACE" w14:textId="77777777" w:rsidR="00E21043" w:rsidRDefault="00E21043">
      <w:pPr>
        <w:pStyle w:val="BodyText"/>
        <w:spacing w:before="113"/>
        <w:jc w:val="left"/>
        <w:rPr>
          <w:sz w:val="12"/>
        </w:rPr>
      </w:pPr>
    </w:p>
    <w:p w14:paraId="2C99BF52" w14:textId="77777777" w:rsidR="00E21043" w:rsidRDefault="0052501A">
      <w:pPr>
        <w:ind w:left="288"/>
        <w:rPr>
          <w:i/>
          <w:sz w:val="12"/>
        </w:rPr>
      </w:pPr>
      <w:r>
        <w:rPr>
          <w:i/>
          <w:noProof/>
          <w:sz w:val="1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C8C5DDE" wp14:editId="7FF9CC5C">
                <wp:simplePos x="0" y="0"/>
                <wp:positionH relativeFrom="page">
                  <wp:posOffset>542696</wp:posOffset>
                </wp:positionH>
                <wp:positionV relativeFrom="paragraph">
                  <wp:posOffset>-37573</wp:posOffset>
                </wp:positionV>
                <wp:extent cx="16922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>
                              <a:moveTo>
                                <a:pt x="0" y="0"/>
                              </a:moveTo>
                              <a:lnTo>
                                <a:pt x="1691995" y="0"/>
                              </a:lnTo>
                            </a:path>
                          </a:pathLst>
                        </a:custGeom>
                        <a:ln w="31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C8D5A" id="Graphic 13" o:spid="_x0000_s1026" style="position:absolute;margin-left:42.75pt;margin-top:-2.95pt;width:133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2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" path="m,l1691995,e" filled="f" strokeweight=".08783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w w:val="120"/>
          <w:sz w:val="12"/>
        </w:rPr>
        <w:t>Keywords:</w:t>
      </w:r>
    </w:p>
    <w:p w14:paraId="214D8881" w14:textId="77777777" w:rsidR="00E21043" w:rsidRDefault="0052501A">
      <w:pPr>
        <w:spacing w:before="31" w:line="292" w:lineRule="auto"/>
        <w:ind w:left="288" w:right="215"/>
        <w:rPr>
          <w:sz w:val="12"/>
        </w:rPr>
      </w:pPr>
      <w:r>
        <w:rPr>
          <w:spacing w:val="-2"/>
          <w:w w:val="120"/>
          <w:sz w:val="12"/>
        </w:rPr>
        <w:t>Polymer</w:t>
      </w:r>
      <w:r>
        <w:rPr>
          <w:spacing w:val="-6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nanocomposites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Segmental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dynamics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diffusion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Nanoparticle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diffusion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Glass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transition</w:t>
      </w:r>
    </w:p>
    <w:p w14:paraId="367A7CEE" w14:textId="77777777" w:rsidR="00E21043" w:rsidRDefault="0052501A">
      <w:pPr>
        <w:spacing w:before="21" w:line="280" w:lineRule="auto"/>
        <w:ind w:left="288" w:right="61"/>
        <w:jc w:val="both"/>
        <w:rPr>
          <w:sz w:val="14"/>
        </w:rPr>
      </w:pPr>
      <w:r>
        <w:br w:type="column"/>
      </w:r>
      <w:r>
        <w:rPr>
          <w:w w:val="115"/>
          <w:sz w:val="14"/>
        </w:rPr>
        <w:t>The addition of nanoparticles (NPs) to a polymer matrix, forming a polymer nanocomposite (PNC), is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known to alter the microscopic dynamic processes of both species which leads to unique macroscopic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material properties of the PNC. Because the NPs and polymers have overlapping characteristic length,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time,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energy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scales,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the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interactions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within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these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materials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are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complex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the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dynamics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are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inter-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related.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In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this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review,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we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present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an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overview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experimental,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simulation,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theoretical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results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that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probe multi-scale polymer and nanoparticle dynamics in polymer nanocomposites and navigate the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dense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parameter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space</w:t>
      </w:r>
      <w:r>
        <w:rPr>
          <w:spacing w:val="-6"/>
          <w:w w:val="115"/>
          <w:sz w:val="14"/>
        </w:rPr>
        <w:t xml:space="preserve"> </w:t>
      </w:r>
      <w:r>
        <w:rPr>
          <w:w w:val="115"/>
          <w:sz w:val="14"/>
        </w:rPr>
        <w:t>presented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by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these</w:t>
      </w:r>
      <w:r>
        <w:rPr>
          <w:spacing w:val="-6"/>
          <w:w w:val="115"/>
          <w:sz w:val="14"/>
        </w:rPr>
        <w:t xml:space="preserve"> </w:t>
      </w:r>
      <w:r>
        <w:rPr>
          <w:w w:val="115"/>
          <w:sz w:val="14"/>
        </w:rPr>
        <w:t>multicomponent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systems.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Although</w:t>
      </w:r>
      <w:r>
        <w:rPr>
          <w:spacing w:val="-6"/>
          <w:w w:val="115"/>
          <w:sz w:val="14"/>
        </w:rPr>
        <w:t xml:space="preserve"> </w:t>
      </w:r>
      <w:r>
        <w:rPr>
          <w:w w:val="115"/>
          <w:sz w:val="14"/>
        </w:rPr>
        <w:t>a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variety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6"/>
          <w:w w:val="115"/>
          <w:sz w:val="14"/>
        </w:rPr>
        <w:t xml:space="preserve"> </w:t>
      </w:r>
      <w:r>
        <w:rPr>
          <w:w w:val="115"/>
          <w:sz w:val="14"/>
        </w:rPr>
        <w:t>PNC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systems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are mentioned, we focus this discussion on linear thermoplastics filled with hard spherical or cylindri-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cal NPs in the melt state. We begin by introducing PNCs, the dynamic processes within them, and the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importance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8"/>
          <w:w w:val="115"/>
          <w:sz w:val="14"/>
        </w:rPr>
        <w:t xml:space="preserve"> </w:t>
      </w:r>
      <w:r>
        <w:rPr>
          <w:w w:val="115"/>
          <w:sz w:val="14"/>
        </w:rPr>
        <w:t>dynamics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for</w:t>
      </w:r>
      <w:r>
        <w:rPr>
          <w:spacing w:val="-8"/>
          <w:w w:val="115"/>
          <w:sz w:val="14"/>
        </w:rPr>
        <w:t xml:space="preserve"> </w:t>
      </w:r>
      <w:r>
        <w:rPr>
          <w:w w:val="115"/>
          <w:sz w:val="14"/>
        </w:rPr>
        <w:t>properties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8"/>
          <w:w w:val="115"/>
          <w:sz w:val="14"/>
        </w:rPr>
        <w:t xml:space="preserve"> </w:t>
      </w:r>
      <w:r>
        <w:rPr>
          <w:w w:val="115"/>
          <w:sz w:val="14"/>
        </w:rPr>
        <w:t>processing.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At</w:t>
      </w:r>
      <w:r>
        <w:rPr>
          <w:spacing w:val="-8"/>
          <w:w w:val="115"/>
          <w:sz w:val="14"/>
        </w:rPr>
        <w:t xml:space="preserve"> </w:t>
      </w:r>
      <w:r>
        <w:rPr>
          <w:w w:val="115"/>
          <w:sz w:val="14"/>
        </w:rPr>
        <w:t>the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smallest</w:t>
      </w:r>
      <w:r>
        <w:rPr>
          <w:spacing w:val="-8"/>
          <w:w w:val="115"/>
          <w:sz w:val="14"/>
        </w:rPr>
        <w:t xml:space="preserve"> </w:t>
      </w:r>
      <w:r>
        <w:rPr>
          <w:w w:val="115"/>
          <w:sz w:val="14"/>
        </w:rPr>
        <w:t>length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8"/>
          <w:w w:val="115"/>
          <w:sz w:val="14"/>
        </w:rPr>
        <w:t xml:space="preserve"> </w:t>
      </w:r>
      <w:r>
        <w:rPr>
          <w:w w:val="115"/>
          <w:sz w:val="14"/>
        </w:rPr>
        <w:t>time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scales,</w:t>
      </w:r>
      <w:r>
        <w:rPr>
          <w:spacing w:val="-8"/>
          <w:w w:val="115"/>
          <w:sz w:val="14"/>
        </w:rPr>
        <w:t xml:space="preserve"> </w:t>
      </w:r>
      <w:r>
        <w:rPr>
          <w:w w:val="115"/>
          <w:sz w:val="14"/>
        </w:rPr>
        <w:t>we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discuss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segmental dynamics in PNCs, including the role of polymer attributes, NP attributes, and NP-polymer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interactions.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Then,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we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present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measurements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collective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motions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intermediate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(Rouse)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dynamics</w:t>
      </w:r>
      <w:r>
        <w:rPr>
          <w:spacing w:val="40"/>
          <w:w w:val="115"/>
          <w:sz w:val="14"/>
        </w:rPr>
        <w:t xml:space="preserve"> </w:t>
      </w:r>
      <w:r>
        <w:rPr>
          <w:w w:val="110"/>
          <w:sz w:val="14"/>
        </w:rPr>
        <w:t>in various PNC materials. At longer length and time scales, we discuss polymer center-of-mass diffusion in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PNCs with either spherical or anisotropic NPs. We then explore the dynamics of the NPs in PNCs and poly-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mer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melts,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including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theoretical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predictions,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simulation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results,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experimental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observations.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Finally,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we note some of the remaining challenges in probing dynamics in PNC materials and fundamentally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studying PNCs more generally.</w:t>
      </w:r>
    </w:p>
    <w:p w14:paraId="1417758E" w14:textId="77777777" w:rsidR="00E21043" w:rsidRDefault="00E21043">
      <w:pPr>
        <w:spacing w:line="280" w:lineRule="auto"/>
        <w:jc w:val="both"/>
        <w:rPr>
          <w:sz w:val="14"/>
        </w:rPr>
        <w:sectPr w:rsidR="00E21043">
          <w:type w:val="continuous"/>
          <w:pgSz w:w="11910" w:h="15880"/>
          <w:pgMar w:top="640" w:right="566" w:bottom="280" w:left="566" w:header="720" w:footer="720" w:gutter="0"/>
          <w:cols w:num="2" w:space="720" w:equalWidth="0">
            <w:col w:w="2170" w:space="1164"/>
            <w:col w:w="7444"/>
          </w:cols>
        </w:sectPr>
      </w:pPr>
    </w:p>
    <w:p w14:paraId="630579D0" w14:textId="77777777" w:rsidR="00E21043" w:rsidRDefault="0052501A">
      <w:pPr>
        <w:spacing w:before="9"/>
        <w:ind w:right="62"/>
        <w:jc w:val="right"/>
        <w:rPr>
          <w:sz w:val="14"/>
        </w:rPr>
      </w:pPr>
      <w:r>
        <w:rPr>
          <w:w w:val="110"/>
          <w:sz w:val="14"/>
        </w:rPr>
        <w:t>©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2020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Elsevier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B.V.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All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rights</w:t>
      </w:r>
      <w:r>
        <w:rPr>
          <w:spacing w:val="6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reserved.</w:t>
      </w:r>
    </w:p>
    <w:p w14:paraId="641F075D" w14:textId="77777777" w:rsidR="00E21043" w:rsidRDefault="0052501A">
      <w:pPr>
        <w:pStyle w:val="BodyText"/>
        <w:spacing w:before="56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21E6E6" wp14:editId="08A3DA9A">
                <wp:simplePos x="0" y="0"/>
                <wp:positionH relativeFrom="page">
                  <wp:posOffset>542696</wp:posOffset>
                </wp:positionH>
                <wp:positionV relativeFrom="paragraph">
                  <wp:posOffset>199775</wp:posOffset>
                </wp:positionV>
                <wp:extent cx="6617334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73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7334">
                              <a:moveTo>
                                <a:pt x="0" y="0"/>
                              </a:moveTo>
                              <a:lnTo>
                                <a:pt x="6617284" y="0"/>
                              </a:lnTo>
                            </a:path>
                          </a:pathLst>
                        </a:custGeom>
                        <a:ln w="31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202F5" id="Graphic 14" o:spid="_x0000_s1026" style="position:absolute;margin-left:42.75pt;margin-top:15.75pt;width:521.0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73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" path="m,l6617284,e" filled="f" strokeweight=".08783mm">
                <v:path arrowok="t"/>
                <w10:wrap type="topAndBottom" anchorx="page"/>
              </v:shape>
            </w:pict>
          </mc:Fallback>
        </mc:AlternateContent>
      </w:r>
    </w:p>
    <w:p w14:paraId="156A5CB8" w14:textId="77777777" w:rsidR="00E21043" w:rsidRDefault="00E21043">
      <w:pPr>
        <w:pStyle w:val="BodyText"/>
        <w:jc w:val="left"/>
        <w:rPr>
          <w:sz w:val="20"/>
        </w:rPr>
      </w:pPr>
    </w:p>
    <w:p w14:paraId="2C73C1D5" w14:textId="77777777" w:rsidR="00E21043" w:rsidRDefault="00E21043">
      <w:pPr>
        <w:pStyle w:val="BodyText"/>
        <w:jc w:val="left"/>
        <w:rPr>
          <w:sz w:val="20"/>
        </w:rPr>
      </w:pPr>
    </w:p>
    <w:p w14:paraId="6FDFCAB0" w14:textId="77777777" w:rsidR="00E21043" w:rsidRDefault="00E21043">
      <w:pPr>
        <w:pStyle w:val="BodyText"/>
        <w:jc w:val="left"/>
        <w:rPr>
          <w:sz w:val="20"/>
        </w:rPr>
      </w:pPr>
    </w:p>
    <w:p w14:paraId="776FB89F" w14:textId="77777777" w:rsidR="00E21043" w:rsidRDefault="00E21043">
      <w:pPr>
        <w:pStyle w:val="BodyText"/>
        <w:jc w:val="left"/>
        <w:rPr>
          <w:sz w:val="20"/>
        </w:rPr>
      </w:pPr>
    </w:p>
    <w:p w14:paraId="140AA12D" w14:textId="77777777" w:rsidR="00E21043" w:rsidRDefault="00E21043">
      <w:pPr>
        <w:pStyle w:val="BodyText"/>
        <w:jc w:val="left"/>
        <w:rPr>
          <w:sz w:val="20"/>
        </w:rPr>
      </w:pPr>
    </w:p>
    <w:p w14:paraId="76D60719" w14:textId="77777777" w:rsidR="00E21043" w:rsidRDefault="00E21043">
      <w:pPr>
        <w:pStyle w:val="BodyText"/>
        <w:jc w:val="left"/>
        <w:rPr>
          <w:sz w:val="20"/>
        </w:rPr>
      </w:pPr>
    </w:p>
    <w:p w14:paraId="0BDB3C6D" w14:textId="77777777" w:rsidR="00E21043" w:rsidRDefault="0052501A">
      <w:pPr>
        <w:pStyle w:val="BodyText"/>
        <w:spacing w:before="232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05FFA5" wp14:editId="2E2D0B2C">
                <wp:simplePos x="0" y="0"/>
                <wp:positionH relativeFrom="page">
                  <wp:posOffset>542696</wp:posOffset>
                </wp:positionH>
                <wp:positionV relativeFrom="paragraph">
                  <wp:posOffset>311578</wp:posOffset>
                </wp:positionV>
                <wp:extent cx="4559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4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565B8" id="Graphic 15" o:spid="_x0000_s1026" style="position:absolute;margin-left:42.75pt;margin-top:24.55pt;width:35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5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" path="m,l45548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4A9DC43" w14:textId="77777777" w:rsidR="00E21043" w:rsidRDefault="0052501A">
      <w:pPr>
        <w:spacing w:before="65" w:line="276" w:lineRule="auto"/>
        <w:ind w:left="288" w:right="62" w:firstLine="239"/>
        <w:jc w:val="both"/>
        <w:rPr>
          <w:sz w:val="12"/>
        </w:rPr>
      </w:pPr>
      <w:r>
        <w:rPr>
          <w:i/>
          <w:spacing w:val="-2"/>
          <w:w w:val="120"/>
          <w:sz w:val="12"/>
        </w:rPr>
        <w:t>Selected Abbreviations:</w:t>
      </w:r>
      <w:r>
        <w:rPr>
          <w:i/>
          <w:spacing w:val="33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b, Kuhn length of the polymer segments; BDS, broadband dielectric spectroscopy; BLL, bound loop layer; D, polymer diffusion coefficient (in PNC);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position w:val="2"/>
          <w:sz w:val="12"/>
        </w:rPr>
        <w:t>D</w:t>
      </w:r>
      <w:r>
        <w:rPr>
          <w:w w:val="120"/>
          <w:sz w:val="9"/>
        </w:rPr>
        <w:t>0</w:t>
      </w:r>
      <w:r>
        <w:rPr>
          <w:spacing w:val="-6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,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neat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polymer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diffusion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coefficient;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</w:t>
      </w:r>
      <w:r>
        <w:rPr>
          <w:w w:val="120"/>
          <w:sz w:val="9"/>
        </w:rPr>
        <w:t>app</w:t>
      </w:r>
      <w:r>
        <w:rPr>
          <w:w w:val="120"/>
          <w:position w:val="2"/>
          <w:sz w:val="12"/>
        </w:rPr>
        <w:t>,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apparent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tube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diameter;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DIL,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dynamic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interfacial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layer;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DLS,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dynamics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light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scattering;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DMA,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dynamic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mechanical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analysis;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DSC,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differential scanning calorimetry; D</w:t>
      </w:r>
      <w:r>
        <w:rPr>
          <w:w w:val="120"/>
          <w:sz w:val="12"/>
          <w:vertAlign w:val="subscript"/>
        </w:rPr>
        <w:t>SE</w:t>
      </w:r>
      <w:r>
        <w:rPr>
          <w:w w:val="120"/>
          <w:sz w:val="12"/>
        </w:rPr>
        <w:t>, Stokes Einstein diffusion coefficient; d</w:t>
      </w:r>
      <w:r>
        <w:rPr>
          <w:w w:val="120"/>
          <w:sz w:val="12"/>
          <w:vertAlign w:val="subscript"/>
        </w:rPr>
        <w:t>tube</w:t>
      </w:r>
      <w:r>
        <w:rPr>
          <w:w w:val="120"/>
          <w:sz w:val="12"/>
        </w:rPr>
        <w:t>, entanglement tube diameter; ERD, elastic recoil detection; FCS, flourescent correlation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spectroscopy;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ID, interparticle separation distance; ISF, intermediate scattering function; L, NP length; LJ, Leonard Jones; MD, molecular dynamics; MSD and &lt;r</w:t>
      </w:r>
      <w:r>
        <w:rPr>
          <w:w w:val="120"/>
          <w:position w:val="5"/>
          <w:sz w:val="9"/>
        </w:rPr>
        <w:t>2</w:t>
      </w:r>
      <w:r>
        <w:rPr>
          <w:spacing w:val="-6"/>
          <w:w w:val="120"/>
          <w:position w:val="5"/>
          <w:sz w:val="9"/>
        </w:rPr>
        <w:t xml:space="preserve"> </w:t>
      </w:r>
      <w:r>
        <w:rPr>
          <w:w w:val="120"/>
          <w:sz w:val="12"/>
        </w:rPr>
        <w:t>&gt;, mean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position w:val="2"/>
          <w:sz w:val="12"/>
        </w:rPr>
        <w:t>squared displacement; M</w:t>
      </w:r>
      <w:r>
        <w:rPr>
          <w:w w:val="120"/>
          <w:sz w:val="9"/>
        </w:rPr>
        <w:t>w</w:t>
      </w:r>
      <w:r>
        <w:rPr>
          <w:w w:val="120"/>
          <w:position w:val="2"/>
          <w:sz w:val="12"/>
        </w:rPr>
        <w:t>, molecular weight; N, degree of polymerization; N</w:t>
      </w:r>
      <w:r>
        <w:rPr>
          <w:w w:val="120"/>
          <w:sz w:val="9"/>
        </w:rPr>
        <w:t>e</w:t>
      </w:r>
      <w:r>
        <w:rPr>
          <w:w w:val="120"/>
          <w:position w:val="2"/>
          <w:sz w:val="12"/>
        </w:rPr>
        <w:t>, degree of polymerization between entanglements; NMR, nuclear magnetic resonance; NPs,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nanoparticles; NR,</w:t>
      </w:r>
      <w:r>
        <w:rPr>
          <w:spacing w:val="1"/>
          <w:w w:val="120"/>
          <w:sz w:val="12"/>
        </w:rPr>
        <w:t xml:space="preserve"> </w:t>
      </w:r>
      <w:r>
        <w:rPr>
          <w:w w:val="120"/>
          <w:sz w:val="12"/>
        </w:rPr>
        <w:t>neutron reflectivity;</w:t>
      </w:r>
      <w:r>
        <w:rPr>
          <w:spacing w:val="1"/>
          <w:w w:val="120"/>
          <w:sz w:val="12"/>
        </w:rPr>
        <w:t xml:space="preserve"> </w:t>
      </w:r>
      <w:r>
        <w:rPr>
          <w:w w:val="120"/>
          <w:sz w:val="12"/>
        </w:rPr>
        <w:t>NSE, neutron</w:t>
      </w:r>
      <w:r>
        <w:rPr>
          <w:spacing w:val="1"/>
          <w:w w:val="120"/>
          <w:sz w:val="12"/>
        </w:rPr>
        <w:t xml:space="preserve"> </w:t>
      </w:r>
      <w:r>
        <w:rPr>
          <w:w w:val="120"/>
          <w:sz w:val="12"/>
        </w:rPr>
        <w:t>spin echo</w:t>
      </w:r>
      <w:r>
        <w:rPr>
          <w:spacing w:val="1"/>
          <w:w w:val="120"/>
          <w:sz w:val="12"/>
        </w:rPr>
        <w:t xml:space="preserve"> </w:t>
      </w:r>
      <w:r>
        <w:rPr>
          <w:w w:val="120"/>
          <w:sz w:val="12"/>
        </w:rPr>
        <w:t>spectroscopy; OAPS,</w:t>
      </w:r>
      <w:r>
        <w:rPr>
          <w:spacing w:val="1"/>
          <w:w w:val="120"/>
          <w:sz w:val="12"/>
        </w:rPr>
        <w:t xml:space="preserve"> </w:t>
      </w:r>
      <w:r>
        <w:rPr>
          <w:w w:val="120"/>
          <w:sz w:val="12"/>
        </w:rPr>
        <w:t>octaaminophenyl polyhedral</w:t>
      </w:r>
      <w:r>
        <w:rPr>
          <w:spacing w:val="1"/>
          <w:w w:val="120"/>
          <w:sz w:val="12"/>
        </w:rPr>
        <w:t xml:space="preserve"> </w:t>
      </w:r>
      <w:r>
        <w:rPr>
          <w:w w:val="120"/>
          <w:sz w:val="12"/>
        </w:rPr>
        <w:t>oligomeric silsesquioxane;</w:t>
      </w:r>
      <w:r>
        <w:rPr>
          <w:spacing w:val="1"/>
          <w:w w:val="120"/>
          <w:sz w:val="12"/>
        </w:rPr>
        <w:t xml:space="preserve"> </w:t>
      </w:r>
      <w:r>
        <w:rPr>
          <w:w w:val="120"/>
          <w:sz w:val="12"/>
        </w:rPr>
        <w:t>P2VP, poly(2-</w:t>
      </w:r>
      <w:r>
        <w:rPr>
          <w:spacing w:val="-2"/>
          <w:w w:val="120"/>
          <w:sz w:val="12"/>
        </w:rPr>
        <w:t>vinylpyridine);</w:t>
      </w:r>
    </w:p>
    <w:p w14:paraId="3373FF29" w14:textId="77777777" w:rsidR="00E21043" w:rsidRDefault="0052501A">
      <w:pPr>
        <w:spacing w:before="9" w:line="278" w:lineRule="auto"/>
        <w:ind w:left="288" w:right="62"/>
        <w:jc w:val="both"/>
        <w:rPr>
          <w:sz w:val="12"/>
        </w:rPr>
      </w:pPr>
      <w:r>
        <w:rPr>
          <w:w w:val="120"/>
          <w:sz w:val="12"/>
        </w:rPr>
        <w:t>PBMA, poly(butyl methacrylate); PDMS, polydimethylsiloxane; PEG, polyethylene glycol; PEO, polyethylene oxide; PEP, poly(ethylene–propylene); PIm, polyimide; PMA,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poly(methylacrylate);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PMMA,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poly(methyl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methacrylate);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PMP,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poly(4-methyl-2-pentyne);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PNCs,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nanocomposites;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PP,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polypropylene;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PPG,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polypropylene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glycol;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PS, polystyrene; PVAc, polyvinyl acetate; PVME, poly(vinyl methyl ether); q, scattering wave vector; QENS, quasi-elastic neutron scattering; RBS, Rutherford backscatter-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position w:val="2"/>
          <w:sz w:val="12"/>
        </w:rPr>
        <w:t>ing spectrometry; R</w:t>
      </w:r>
      <w:r>
        <w:rPr>
          <w:w w:val="120"/>
          <w:sz w:val="9"/>
        </w:rPr>
        <w:t>g</w:t>
      </w:r>
      <w:r>
        <w:rPr>
          <w:w w:val="120"/>
          <w:position w:val="2"/>
          <w:sz w:val="12"/>
        </w:rPr>
        <w:t>, polymer radius of gyration; R</w:t>
      </w:r>
      <w:r>
        <w:rPr>
          <w:w w:val="120"/>
          <w:sz w:val="9"/>
        </w:rPr>
        <w:t>NP</w:t>
      </w:r>
      <w:r>
        <w:rPr>
          <w:w w:val="120"/>
          <w:position w:val="2"/>
          <w:sz w:val="12"/>
        </w:rPr>
        <w:t>, nanoparticle radius; S(q,</w:t>
      </w:r>
      <w:r>
        <w:rPr>
          <w:rFonts w:ascii="Trebuchet MS" w:hAnsi="Trebuchet MS"/>
          <w:w w:val="120"/>
          <w:position w:val="2"/>
          <w:sz w:val="12"/>
        </w:rPr>
        <w:t>ω</w:t>
      </w:r>
      <w:r>
        <w:rPr>
          <w:w w:val="120"/>
          <w:position w:val="2"/>
          <w:sz w:val="12"/>
        </w:rPr>
        <w:t>), dynamic structure factor; SCGLE, self-consistent generalized Langevin equation; SIMS,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secondary</w:t>
      </w:r>
      <w:r>
        <w:rPr>
          <w:spacing w:val="-7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ion mass spectroscopy; SiO</w:t>
      </w:r>
      <w:r>
        <w:rPr>
          <w:w w:val="120"/>
          <w:sz w:val="9"/>
        </w:rPr>
        <w:t>2</w:t>
      </w:r>
      <w:r>
        <w:rPr>
          <w:spacing w:val="-6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, silica; SPT, single particle tracking; T, temperature; T</w:t>
      </w:r>
      <w:r>
        <w:rPr>
          <w:w w:val="120"/>
          <w:sz w:val="9"/>
        </w:rPr>
        <w:t>g</w:t>
      </w:r>
      <w:r>
        <w:rPr>
          <w:w w:val="120"/>
          <w:position w:val="2"/>
          <w:sz w:val="12"/>
        </w:rPr>
        <w:t>, glass transition temperature; TMDSC, temperature modulated differential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scanning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calorimetry;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VFT,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Vogel-Fulcher-Tammann;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Wl</w:t>
      </w:r>
      <w:r>
        <w:rPr>
          <w:w w:val="120"/>
          <w:position w:val="2"/>
          <w:sz w:val="12"/>
          <w:vertAlign w:val="superscript"/>
        </w:rPr>
        <w:t>4</w:t>
      </w:r>
      <w:r>
        <w:rPr>
          <w:w w:val="120"/>
          <w:position w:val="2"/>
          <w:sz w:val="12"/>
        </w:rPr>
        <w:t>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Rouse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parameter;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XPCS,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X-ray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photon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correlation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spectroscopy;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rFonts w:ascii="Trebuchet MS" w:hAnsi="Trebuchet MS"/>
          <w:w w:val="120"/>
          <w:position w:val="2"/>
          <w:sz w:val="12"/>
        </w:rPr>
        <w:t>τ</w:t>
      </w:r>
      <w:r>
        <w:rPr>
          <w:rFonts w:ascii="Trebuchet MS" w:hAnsi="Trebuchet MS"/>
          <w:w w:val="120"/>
          <w:sz w:val="9"/>
        </w:rPr>
        <w:t>α</w:t>
      </w:r>
      <w:r>
        <w:rPr>
          <w:w w:val="120"/>
          <w:position w:val="2"/>
          <w:sz w:val="12"/>
        </w:rPr>
        <w:t>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relaxation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time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of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rFonts w:ascii="Trebuchet MS" w:hAnsi="Trebuchet MS"/>
          <w:w w:val="120"/>
          <w:position w:val="2"/>
          <w:sz w:val="12"/>
        </w:rPr>
        <w:t>α</w:t>
      </w:r>
      <w:r>
        <w:rPr>
          <w:w w:val="120"/>
          <w:position w:val="2"/>
          <w:sz w:val="12"/>
        </w:rPr>
        <w:t>-process;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rFonts w:ascii="Times New Roman" w:hAnsi="Times New Roman"/>
          <w:i/>
          <w:w w:val="120"/>
          <w:position w:val="2"/>
          <w:sz w:val="12"/>
        </w:rPr>
        <w:t>∆</w:t>
      </w:r>
      <w:r>
        <w:rPr>
          <w:w w:val="120"/>
          <w:position w:val="2"/>
          <w:sz w:val="12"/>
        </w:rPr>
        <w:t>C</w:t>
      </w:r>
      <w:r>
        <w:rPr>
          <w:w w:val="120"/>
          <w:sz w:val="9"/>
        </w:rPr>
        <w:t>p</w:t>
      </w:r>
      <w:r>
        <w:rPr>
          <w:w w:val="120"/>
          <w:position w:val="2"/>
          <w:sz w:val="12"/>
        </w:rPr>
        <w:t>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the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step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in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heat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capacity;</w:t>
      </w:r>
      <w:r>
        <w:rPr>
          <w:spacing w:val="-7"/>
          <w:w w:val="120"/>
          <w:position w:val="2"/>
          <w:sz w:val="12"/>
        </w:rPr>
        <w:t xml:space="preserve"> </w:t>
      </w:r>
      <w:r>
        <w:rPr>
          <w:rFonts w:ascii="Trebuchet MS" w:hAnsi="Trebuchet MS"/>
          <w:w w:val="120"/>
          <w:position w:val="2"/>
          <w:sz w:val="12"/>
        </w:rPr>
        <w:t>α</w:t>
      </w:r>
      <w:r>
        <w:rPr>
          <w:w w:val="120"/>
          <w:position w:val="2"/>
          <w:sz w:val="12"/>
        </w:rPr>
        <w:t>-process,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primary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structural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relaxation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process;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rFonts w:ascii="Trebuchet MS" w:hAnsi="Trebuchet MS"/>
          <w:w w:val="120"/>
          <w:position w:val="2"/>
          <w:sz w:val="12"/>
        </w:rPr>
        <w:t>s</w:t>
      </w:r>
      <w:r>
        <w:rPr>
          <w:w w:val="120"/>
          <w:position w:val="2"/>
          <w:sz w:val="12"/>
        </w:rPr>
        <w:t>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LJ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interaction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strength;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rFonts w:ascii="Trebuchet MS" w:hAnsi="Trebuchet MS"/>
          <w:w w:val="120"/>
          <w:position w:val="2"/>
          <w:sz w:val="12"/>
        </w:rPr>
        <w:t>φ</w:t>
      </w:r>
      <w:r>
        <w:rPr>
          <w:w w:val="120"/>
          <w:sz w:val="9"/>
        </w:rPr>
        <w:t>NP</w:t>
      </w:r>
      <w:r>
        <w:rPr>
          <w:w w:val="120"/>
          <w:position w:val="2"/>
          <w:sz w:val="12"/>
        </w:rPr>
        <w:t>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NP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volume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fraction;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rFonts w:ascii="Trebuchet MS" w:hAnsi="Trebuchet MS"/>
          <w:w w:val="120"/>
          <w:position w:val="2"/>
          <w:sz w:val="12"/>
        </w:rPr>
        <w:t>h</w:t>
      </w:r>
      <w:r>
        <w:rPr>
          <w:w w:val="120"/>
          <w:position w:val="2"/>
          <w:sz w:val="12"/>
        </w:rPr>
        <w:t>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viscosity;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rFonts w:ascii="Trebuchet MS" w:hAnsi="Trebuchet MS"/>
          <w:w w:val="120"/>
          <w:position w:val="2"/>
          <w:sz w:val="12"/>
        </w:rPr>
        <w:t>h</w:t>
      </w:r>
      <w:r>
        <w:rPr>
          <w:w w:val="120"/>
          <w:sz w:val="9"/>
        </w:rPr>
        <w:t>0</w:t>
      </w:r>
      <w:r>
        <w:rPr>
          <w:spacing w:val="-6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zero-shear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viscosity;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rFonts w:ascii="Trebuchet MS" w:hAnsi="Trebuchet MS"/>
          <w:w w:val="120"/>
          <w:position w:val="2"/>
          <w:sz w:val="12"/>
        </w:rPr>
        <w:t>σ</w:t>
      </w:r>
      <w:r>
        <w:rPr>
          <w:w w:val="120"/>
          <w:position w:val="2"/>
          <w:sz w:val="12"/>
        </w:rPr>
        <w:t>,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unit</w:t>
      </w:r>
      <w:r>
        <w:rPr>
          <w:spacing w:val="-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length-scale</w:t>
      </w:r>
      <w:r>
        <w:rPr>
          <w:spacing w:val="40"/>
          <w:w w:val="120"/>
          <w:position w:val="2"/>
          <w:sz w:val="12"/>
        </w:rPr>
        <w:t xml:space="preserve"> </w:t>
      </w:r>
      <w:bookmarkStart w:id="1" w:name="_bookmark0"/>
      <w:bookmarkEnd w:id="1"/>
      <w:r>
        <w:rPr>
          <w:w w:val="120"/>
          <w:sz w:val="12"/>
        </w:rPr>
        <w:t xml:space="preserve">for simulations; </w:t>
      </w:r>
      <w:r>
        <w:rPr>
          <w:rFonts w:ascii="Trebuchet MS" w:hAnsi="Trebuchet MS"/>
          <w:w w:val="120"/>
          <w:sz w:val="12"/>
        </w:rPr>
        <w:t>σ</w:t>
      </w:r>
      <w:r>
        <w:rPr>
          <w:w w:val="120"/>
          <w:sz w:val="12"/>
          <w:vertAlign w:val="subscript"/>
        </w:rPr>
        <w:t>graft</w:t>
      </w:r>
      <w:r>
        <w:rPr>
          <w:w w:val="120"/>
          <w:sz w:val="12"/>
        </w:rPr>
        <w:t xml:space="preserve">, surface grafting density; </w:t>
      </w:r>
      <w:r>
        <w:rPr>
          <w:rFonts w:ascii="Trebuchet MS" w:hAnsi="Trebuchet MS"/>
          <w:w w:val="120"/>
          <w:sz w:val="12"/>
        </w:rPr>
        <w:t>τ</w:t>
      </w:r>
      <w:r>
        <w:rPr>
          <w:w w:val="120"/>
          <w:sz w:val="12"/>
        </w:rPr>
        <w:t xml:space="preserve">, relaxation time (general); </w:t>
      </w:r>
      <w:r>
        <w:rPr>
          <w:rFonts w:ascii="Trebuchet MS" w:hAnsi="Trebuchet MS"/>
          <w:w w:val="120"/>
          <w:sz w:val="12"/>
        </w:rPr>
        <w:t>τ</w:t>
      </w:r>
      <w:r>
        <w:rPr>
          <w:w w:val="120"/>
          <w:sz w:val="12"/>
          <w:vertAlign w:val="subscript"/>
        </w:rPr>
        <w:t>0</w:t>
      </w:r>
      <w:r>
        <w:rPr>
          <w:w w:val="120"/>
          <w:sz w:val="12"/>
        </w:rPr>
        <w:t xml:space="preserve">, elementary (Kuhn segment) relaxation time; </w:t>
      </w:r>
      <w:r>
        <w:rPr>
          <w:rFonts w:ascii="Trebuchet MS" w:hAnsi="Trebuchet MS"/>
          <w:w w:val="120"/>
          <w:sz w:val="12"/>
        </w:rPr>
        <w:t>τ</w:t>
      </w:r>
      <w:r>
        <w:rPr>
          <w:w w:val="120"/>
          <w:sz w:val="12"/>
          <w:vertAlign w:val="subscript"/>
        </w:rPr>
        <w:t>e</w:t>
      </w:r>
      <w:r>
        <w:rPr>
          <w:w w:val="120"/>
          <w:sz w:val="12"/>
        </w:rPr>
        <w:t xml:space="preserve">, entanglement relaxation time; </w:t>
      </w:r>
      <w:r>
        <w:rPr>
          <w:rFonts w:ascii="Trebuchet MS" w:hAnsi="Trebuchet MS"/>
          <w:w w:val="120"/>
          <w:sz w:val="12"/>
        </w:rPr>
        <w:t>τ</w:t>
      </w:r>
      <w:r>
        <w:rPr>
          <w:w w:val="120"/>
          <w:sz w:val="12"/>
          <w:vertAlign w:val="subscript"/>
        </w:rPr>
        <w:t>t</w:t>
      </w:r>
      <w:r>
        <w:rPr>
          <w:w w:val="120"/>
          <w:sz w:val="12"/>
        </w:rPr>
        <w:t>, terminal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 xml:space="preserve">relaxation time; </w:t>
      </w:r>
      <w:r>
        <w:rPr>
          <w:rFonts w:ascii="Trebuchet MS" w:hAnsi="Trebuchet MS"/>
          <w:w w:val="120"/>
          <w:sz w:val="12"/>
        </w:rPr>
        <w:t>ω</w:t>
      </w:r>
      <w:r>
        <w:rPr>
          <w:w w:val="120"/>
          <w:sz w:val="12"/>
        </w:rPr>
        <w:t>, frequency.</w:t>
      </w:r>
    </w:p>
    <w:p w14:paraId="04109573" w14:textId="77777777" w:rsidR="00E21043" w:rsidRDefault="0052501A">
      <w:pPr>
        <w:spacing w:line="174" w:lineRule="exact"/>
        <w:ind w:left="389"/>
        <w:jc w:val="both"/>
        <w:rPr>
          <w:sz w:val="12"/>
        </w:rPr>
      </w:pPr>
      <w:r>
        <w:rPr>
          <w:rFonts w:ascii="Lucida Sans Unicode" w:hAnsi="Lucida Sans Unicode"/>
          <w:position w:val="4"/>
          <w:sz w:val="12"/>
        </w:rPr>
        <w:t>∗</w:t>
      </w:r>
      <w:r>
        <w:rPr>
          <w:rFonts w:ascii="Lucida Sans Unicode" w:hAnsi="Lucida Sans Unicode"/>
          <w:spacing w:val="65"/>
          <w:w w:val="105"/>
          <w:position w:val="4"/>
          <w:sz w:val="12"/>
        </w:rPr>
        <w:t xml:space="preserve"> </w:t>
      </w:r>
      <w:r>
        <w:rPr>
          <w:w w:val="105"/>
          <w:sz w:val="12"/>
        </w:rPr>
        <w:t>Corresponding</w:t>
      </w:r>
      <w:r>
        <w:rPr>
          <w:spacing w:val="2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authors.</w:t>
      </w:r>
    </w:p>
    <w:p w14:paraId="0B42102F" w14:textId="77777777" w:rsidR="00E21043" w:rsidRDefault="0052501A">
      <w:pPr>
        <w:spacing w:before="31"/>
        <w:ind w:left="533"/>
        <w:jc w:val="both"/>
        <w:rPr>
          <w:sz w:val="12"/>
        </w:rPr>
      </w:pPr>
      <w:r>
        <w:rPr>
          <w:i/>
          <w:w w:val="115"/>
          <w:sz w:val="12"/>
        </w:rPr>
        <w:t>E-mail</w:t>
      </w:r>
      <w:r>
        <w:rPr>
          <w:i/>
          <w:spacing w:val="9"/>
          <w:w w:val="115"/>
          <w:sz w:val="12"/>
        </w:rPr>
        <w:t xml:space="preserve"> </w:t>
      </w:r>
      <w:r>
        <w:rPr>
          <w:i/>
          <w:w w:val="115"/>
          <w:sz w:val="12"/>
        </w:rPr>
        <w:t>addresses:</w:t>
      </w:r>
      <w:r>
        <w:rPr>
          <w:i/>
          <w:spacing w:val="10"/>
          <w:w w:val="115"/>
          <w:sz w:val="12"/>
        </w:rPr>
        <w:t xml:space="preserve"> </w:t>
      </w:r>
      <w:hyperlink r:id="rId16">
        <w:r>
          <w:rPr>
            <w:color w:val="0080AC"/>
            <w:w w:val="115"/>
            <w:sz w:val="12"/>
          </w:rPr>
          <w:t>ebailey@seas.upenn.edu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(E.J.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Bailey),</w:t>
      </w:r>
      <w:r>
        <w:rPr>
          <w:spacing w:val="10"/>
          <w:w w:val="115"/>
          <w:sz w:val="12"/>
        </w:rPr>
        <w:t xml:space="preserve"> </w:t>
      </w:r>
      <w:hyperlink r:id="rId17">
        <w:r>
          <w:rPr>
            <w:color w:val="0080AC"/>
            <w:w w:val="115"/>
            <w:sz w:val="12"/>
          </w:rPr>
          <w:t>winey@seas.upenn.edu</w:t>
        </w:r>
      </w:hyperlink>
      <w:r>
        <w:rPr>
          <w:color w:val="0080AC"/>
          <w:spacing w:val="9"/>
          <w:w w:val="115"/>
          <w:sz w:val="12"/>
        </w:rPr>
        <w:t xml:space="preserve"> </w:t>
      </w:r>
      <w:r>
        <w:rPr>
          <w:w w:val="115"/>
          <w:sz w:val="12"/>
        </w:rPr>
        <w:t>(K.I.</w:t>
      </w:r>
      <w:r>
        <w:rPr>
          <w:spacing w:val="10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Winey).</w:t>
      </w:r>
    </w:p>
    <w:p w14:paraId="00737F6B" w14:textId="77777777" w:rsidR="00E21043" w:rsidRDefault="00E21043">
      <w:pPr>
        <w:pStyle w:val="BodyText"/>
        <w:spacing w:before="81"/>
        <w:jc w:val="left"/>
        <w:rPr>
          <w:sz w:val="12"/>
        </w:rPr>
      </w:pPr>
    </w:p>
    <w:p w14:paraId="69EBE304" w14:textId="77777777" w:rsidR="00E21043" w:rsidRDefault="0052501A">
      <w:pPr>
        <w:spacing w:line="292" w:lineRule="auto"/>
        <w:ind w:left="288" w:right="7280"/>
        <w:rPr>
          <w:sz w:val="12"/>
        </w:rPr>
      </w:pPr>
      <w:hyperlink r:id="rId18">
        <w:r>
          <w:rPr>
            <w:color w:val="0080AC"/>
            <w:spacing w:val="-2"/>
            <w:w w:val="115"/>
            <w:sz w:val="12"/>
          </w:rPr>
          <w:t>https://doi.org/10.1016/j.progpolymsci.2020.101242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r>
        <w:rPr>
          <w:w w:val="115"/>
          <w:sz w:val="12"/>
        </w:rPr>
        <w:t>0079-6700/© 2020 Elsevier B.V. All rights reserved.</w:t>
      </w:r>
    </w:p>
    <w:p w14:paraId="197104AC" w14:textId="77777777" w:rsidR="00E21043" w:rsidRDefault="00E21043">
      <w:pPr>
        <w:spacing w:line="292" w:lineRule="auto"/>
        <w:rPr>
          <w:sz w:val="12"/>
        </w:rPr>
        <w:sectPr w:rsidR="00E21043">
          <w:type w:val="continuous"/>
          <w:pgSz w:w="11910" w:h="15880"/>
          <w:pgMar w:top="640" w:right="566" w:bottom="280" w:left="566" w:header="720" w:footer="720" w:gutter="0"/>
          <w:cols w:space="720"/>
        </w:sectPr>
      </w:pPr>
    </w:p>
    <w:p w14:paraId="1FCCEEDD" w14:textId="77777777" w:rsidR="00E21043" w:rsidRDefault="00E21043">
      <w:pPr>
        <w:pStyle w:val="BodyText"/>
        <w:spacing w:before="77"/>
        <w:jc w:val="left"/>
        <w:rPr>
          <w:sz w:val="14"/>
        </w:rPr>
      </w:pPr>
    </w:p>
    <w:p w14:paraId="13F4467D" w14:textId="77777777" w:rsidR="00E21043" w:rsidRDefault="0052501A">
      <w:pPr>
        <w:ind w:left="72"/>
        <w:rPr>
          <w:b/>
          <w:sz w:val="14"/>
        </w:rPr>
      </w:pPr>
      <w:r>
        <w:rPr>
          <w:b/>
          <w:spacing w:val="-2"/>
          <w:w w:val="110"/>
          <w:sz w:val="14"/>
        </w:rPr>
        <w:t>Contents</w:t>
      </w:r>
    </w:p>
    <w:sdt>
      <w:sdtPr>
        <w:id w:val="180711836"/>
        <w:docPartObj>
          <w:docPartGallery w:val="Table of Contents"/>
          <w:docPartUnique/>
        </w:docPartObj>
      </w:sdtPr>
      <w:sdtContent>
        <w:p w14:paraId="1D40F7B6" w14:textId="77777777" w:rsidR="00E21043" w:rsidRDefault="0052501A">
          <w:pPr>
            <w:pStyle w:val="TOC1"/>
            <w:numPr>
              <w:ilvl w:val="0"/>
              <w:numId w:val="4"/>
            </w:numPr>
            <w:tabs>
              <w:tab w:val="left" w:pos="544"/>
              <w:tab w:val="right" w:leader="dot" w:pos="10493"/>
            </w:tabs>
            <w:spacing w:before="226"/>
          </w:pPr>
          <w:hyperlink w:anchor="_TOC_250008" w:history="1">
            <w:r>
              <w:rPr>
                <w:spacing w:val="-2"/>
                <w:w w:val="110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 w14:paraId="606BD3D6" w14:textId="77777777" w:rsidR="00E21043" w:rsidRDefault="0052501A">
          <w:pPr>
            <w:pStyle w:val="TOC1"/>
            <w:numPr>
              <w:ilvl w:val="0"/>
              <w:numId w:val="4"/>
            </w:numPr>
            <w:tabs>
              <w:tab w:val="left" w:pos="544"/>
              <w:tab w:val="right" w:leader="dot" w:pos="10493"/>
            </w:tabs>
            <w:spacing w:before="28"/>
          </w:pPr>
          <w:hyperlink w:anchor="_TOC_250007" w:history="1">
            <w:r>
              <w:rPr>
                <w:w w:val="115"/>
              </w:rPr>
              <w:t>The</w:t>
            </w:r>
            <w:r>
              <w:rPr>
                <w:spacing w:val="-3"/>
                <w:w w:val="115"/>
              </w:rPr>
              <w:t xml:space="preserve"> </w:t>
            </w:r>
            <w:r>
              <w:rPr>
                <w:w w:val="115"/>
              </w:rPr>
              <w:t>importance</w:t>
            </w:r>
            <w:r>
              <w:rPr>
                <w:spacing w:val="-3"/>
                <w:w w:val="115"/>
              </w:rPr>
              <w:t xml:space="preserve"> </w:t>
            </w:r>
            <w:r>
              <w:rPr>
                <w:w w:val="115"/>
              </w:rPr>
              <w:t>of</w:t>
            </w:r>
            <w:r>
              <w:rPr>
                <w:spacing w:val="-2"/>
                <w:w w:val="115"/>
              </w:rPr>
              <w:t xml:space="preserve"> </w:t>
            </w:r>
            <w:r>
              <w:rPr>
                <w:w w:val="115"/>
              </w:rPr>
              <w:t>dynamics</w:t>
            </w:r>
            <w:r>
              <w:rPr>
                <w:spacing w:val="-3"/>
                <w:w w:val="115"/>
              </w:rPr>
              <w:t xml:space="preserve"> </w:t>
            </w:r>
            <w:r>
              <w:rPr>
                <w:w w:val="115"/>
              </w:rPr>
              <w:t>in</w:t>
            </w:r>
            <w:r>
              <w:rPr>
                <w:spacing w:val="-2"/>
                <w:w w:val="115"/>
              </w:rPr>
              <w:t xml:space="preserve"> </w:t>
            </w:r>
            <w:r>
              <w:rPr>
                <w:w w:val="115"/>
              </w:rPr>
              <w:t>polymer</w:t>
            </w:r>
            <w:r>
              <w:rPr>
                <w:spacing w:val="-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nanocomposites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5"/>
              </w:rPr>
              <w:t>3</w:t>
            </w:r>
          </w:hyperlink>
        </w:p>
        <w:p w14:paraId="23AAA6F7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Overview</w:t>
          </w:r>
          <w:r>
            <w:rPr>
              <w:spacing w:val="-4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dynamics</w:t>
          </w:r>
          <w:r>
            <w:rPr>
              <w:spacing w:val="-4"/>
              <w:w w:val="115"/>
            </w:rPr>
            <w:t xml:space="preserve"> </w:t>
          </w:r>
          <w:r>
            <w:rPr>
              <w:w w:val="115"/>
            </w:rPr>
            <w:t>processes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in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polymer</w:t>
          </w:r>
          <w:r>
            <w:rPr>
              <w:spacing w:val="-4"/>
              <w:w w:val="115"/>
            </w:rPr>
            <w:t xml:space="preserve"> </w:t>
          </w:r>
          <w:r>
            <w:rPr>
              <w:spacing w:val="-2"/>
              <w:w w:val="115"/>
            </w:rPr>
            <w:t>nanocomposites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3</w:t>
          </w:r>
        </w:p>
        <w:p w14:paraId="64D40C9F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Polymer</w:t>
          </w:r>
          <w:r>
            <w:rPr>
              <w:spacing w:val="-7"/>
              <w:w w:val="115"/>
            </w:rPr>
            <w:t xml:space="preserve"> </w:t>
          </w:r>
          <w:r>
            <w:rPr>
              <w:w w:val="115"/>
            </w:rPr>
            <w:t>nanocomposites</w:t>
          </w:r>
          <w:r>
            <w:rPr>
              <w:spacing w:val="-7"/>
              <w:w w:val="115"/>
            </w:rPr>
            <w:t xml:space="preserve"> </w:t>
          </w:r>
          <w:r>
            <w:rPr>
              <w:w w:val="115"/>
            </w:rPr>
            <w:t>properties</w:t>
          </w:r>
          <w:r>
            <w:rPr>
              <w:spacing w:val="-6"/>
              <w:w w:val="115"/>
            </w:rPr>
            <w:t xml:space="preserve"> </w:t>
          </w:r>
          <w:r>
            <w:rPr>
              <w:w w:val="115"/>
            </w:rPr>
            <w:t>dictated</w:t>
          </w:r>
          <w:r>
            <w:rPr>
              <w:spacing w:val="-7"/>
              <w:w w:val="115"/>
            </w:rPr>
            <w:t xml:space="preserve"> </w:t>
          </w:r>
          <w:r>
            <w:rPr>
              <w:w w:val="115"/>
            </w:rPr>
            <w:t>by</w:t>
          </w:r>
          <w:r>
            <w:rPr>
              <w:spacing w:val="-7"/>
              <w:w w:val="115"/>
            </w:rPr>
            <w:t xml:space="preserve"> </w:t>
          </w:r>
          <w:r>
            <w:rPr>
              <w:spacing w:val="-2"/>
              <w:w w:val="115"/>
            </w:rPr>
            <w:t>dynamics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3</w:t>
          </w:r>
        </w:p>
        <w:p w14:paraId="35F52720" w14:textId="77777777" w:rsidR="00E21043" w:rsidRDefault="0052501A">
          <w:pPr>
            <w:pStyle w:val="TOC1"/>
            <w:numPr>
              <w:ilvl w:val="0"/>
              <w:numId w:val="4"/>
            </w:numPr>
            <w:tabs>
              <w:tab w:val="left" w:pos="544"/>
              <w:tab w:val="right" w:leader="dot" w:pos="10493"/>
            </w:tabs>
          </w:pPr>
          <w:hyperlink w:anchor="_TOC_250006" w:history="1">
            <w:r>
              <w:rPr>
                <w:w w:val="115"/>
              </w:rPr>
              <w:t>Polymer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w w:val="115"/>
              </w:rPr>
              <w:t>segmental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dynamics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5"/>
              </w:rPr>
              <w:t>4</w:t>
            </w:r>
          </w:hyperlink>
        </w:p>
        <w:p w14:paraId="18EAB7AA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Experimental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and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simulation</w:t>
          </w:r>
          <w:r>
            <w:rPr>
              <w:spacing w:val="-2"/>
              <w:w w:val="115"/>
            </w:rPr>
            <w:t xml:space="preserve"> methods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4</w:t>
          </w:r>
        </w:p>
        <w:p w14:paraId="7F94C1B5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Heterogenous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segmental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dynamics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in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attractive</w:t>
          </w:r>
          <w:r>
            <w:rPr>
              <w:spacing w:val="-2"/>
              <w:w w:val="115"/>
            </w:rPr>
            <w:t xml:space="preserve"> </w:t>
          </w:r>
          <w:r>
            <w:rPr>
              <w:spacing w:val="-4"/>
              <w:w w:val="115"/>
            </w:rPr>
            <w:t>PNCs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5</w:t>
          </w:r>
        </w:p>
        <w:p w14:paraId="08D82B80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Effect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polymer</w:t>
          </w:r>
          <w:r>
            <w:rPr>
              <w:spacing w:val="-2"/>
              <w:w w:val="115"/>
            </w:rPr>
            <w:t xml:space="preserve"> attributes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7</w:t>
          </w:r>
        </w:p>
        <w:p w14:paraId="680992F5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  <w:spacing w:before="28"/>
          </w:pPr>
          <w:r>
            <w:rPr>
              <w:w w:val="115"/>
            </w:rPr>
            <w:t>Effect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filler</w:t>
          </w:r>
          <w:r>
            <w:rPr>
              <w:spacing w:val="-3"/>
              <w:w w:val="115"/>
            </w:rPr>
            <w:t xml:space="preserve"> </w:t>
          </w:r>
          <w:r>
            <w:rPr>
              <w:spacing w:val="-2"/>
              <w:w w:val="115"/>
            </w:rPr>
            <w:t>attributes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8</w:t>
          </w:r>
        </w:p>
        <w:p w14:paraId="5257A974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Role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NP-polymer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interaction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on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interfacial</w:t>
          </w:r>
          <w:r>
            <w:rPr>
              <w:spacing w:val="-2"/>
              <w:w w:val="115"/>
            </w:rPr>
            <w:t xml:space="preserve"> dynamics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9</w:t>
          </w:r>
        </w:p>
        <w:p w14:paraId="080CA8ED" w14:textId="77777777" w:rsidR="00E21043" w:rsidRDefault="0052501A">
          <w:pPr>
            <w:pStyle w:val="TOC1"/>
            <w:numPr>
              <w:ilvl w:val="0"/>
              <w:numId w:val="4"/>
            </w:numPr>
            <w:tabs>
              <w:tab w:val="left" w:pos="544"/>
              <w:tab w:val="right" w:leader="dot" w:pos="10493"/>
            </w:tabs>
          </w:pPr>
          <w:hyperlink w:anchor="_TOC_250005" w:history="1">
            <w:r>
              <w:rPr>
                <w:w w:val="115"/>
              </w:rPr>
              <w:t>Intermediate</w:t>
            </w:r>
            <w:r>
              <w:rPr>
                <w:spacing w:val="-6"/>
                <w:w w:val="115"/>
              </w:rPr>
              <w:t xml:space="preserve"> </w:t>
            </w:r>
            <w:r>
              <w:rPr>
                <w:w w:val="115"/>
              </w:rPr>
              <w:t>polymer</w:t>
            </w:r>
            <w:r>
              <w:rPr>
                <w:spacing w:val="-5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dynamics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10</w:t>
            </w:r>
          </w:hyperlink>
        </w:p>
        <w:p w14:paraId="68B94125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Experimental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and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simulations</w:t>
          </w:r>
          <w:r>
            <w:rPr>
              <w:spacing w:val="-2"/>
              <w:w w:val="115"/>
            </w:rPr>
            <w:t xml:space="preserve"> methods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10</w:t>
          </w:r>
        </w:p>
        <w:p w14:paraId="2605195C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Intermediate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dynamics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in</w:t>
          </w:r>
          <w:r>
            <w:rPr>
              <w:spacing w:val="-1"/>
              <w:w w:val="115"/>
            </w:rPr>
            <w:t xml:space="preserve"> </w:t>
          </w:r>
          <w:r>
            <w:rPr>
              <w:spacing w:val="-4"/>
              <w:w w:val="115"/>
            </w:rPr>
            <w:t>PNCs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10</w:t>
          </w:r>
        </w:p>
        <w:p w14:paraId="2CAAADFF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Entanglement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 xml:space="preserve">network in </w:t>
          </w:r>
          <w:r>
            <w:rPr>
              <w:spacing w:val="-4"/>
              <w:w w:val="110"/>
            </w:rPr>
            <w:t>PNCs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12</w:t>
          </w:r>
        </w:p>
        <w:p w14:paraId="2AE1E5BB" w14:textId="77777777" w:rsidR="00E21043" w:rsidRDefault="0052501A">
          <w:pPr>
            <w:pStyle w:val="TOC1"/>
            <w:numPr>
              <w:ilvl w:val="0"/>
              <w:numId w:val="4"/>
            </w:numPr>
            <w:tabs>
              <w:tab w:val="left" w:pos="544"/>
              <w:tab w:val="right" w:leader="dot" w:pos="10493"/>
            </w:tabs>
            <w:spacing w:before="28"/>
          </w:pPr>
          <w:hyperlink w:anchor="_TOC_250004" w:history="1">
            <w:r>
              <w:rPr>
                <w:w w:val="115"/>
              </w:rPr>
              <w:t>Polymer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w w:val="115"/>
              </w:rPr>
              <w:t>chain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diffusion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12</w:t>
            </w:r>
          </w:hyperlink>
        </w:p>
        <w:p w14:paraId="37370576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Experimental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and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simulation</w:t>
          </w:r>
          <w:r>
            <w:rPr>
              <w:spacing w:val="-2"/>
              <w:w w:val="115"/>
            </w:rPr>
            <w:t xml:space="preserve"> methods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12</w:t>
          </w:r>
        </w:p>
        <w:p w14:paraId="54D94121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Polymer</w:t>
          </w:r>
          <w:r>
            <w:rPr>
              <w:spacing w:val="-4"/>
              <w:w w:val="115"/>
            </w:rPr>
            <w:t xml:space="preserve"> </w:t>
          </w:r>
          <w:r>
            <w:rPr>
              <w:w w:val="115"/>
            </w:rPr>
            <w:t>diffusion</w:t>
          </w:r>
          <w:r>
            <w:rPr>
              <w:spacing w:val="-4"/>
              <w:w w:val="115"/>
            </w:rPr>
            <w:t xml:space="preserve"> </w:t>
          </w:r>
          <w:r>
            <w:rPr>
              <w:w w:val="115"/>
            </w:rPr>
            <w:t>in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the</w:t>
          </w:r>
          <w:r>
            <w:rPr>
              <w:spacing w:val="-4"/>
              <w:w w:val="115"/>
            </w:rPr>
            <w:t xml:space="preserve"> </w:t>
          </w:r>
          <w:r>
            <w:rPr>
              <w:w w:val="115"/>
            </w:rPr>
            <w:t>presence</w:t>
          </w:r>
          <w:r>
            <w:rPr>
              <w:spacing w:val="-4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spherical</w:t>
          </w:r>
          <w:r>
            <w:rPr>
              <w:spacing w:val="-4"/>
              <w:w w:val="115"/>
            </w:rPr>
            <w:t xml:space="preserve"> </w:t>
          </w:r>
          <w:r>
            <w:rPr>
              <w:spacing w:val="-2"/>
              <w:w w:val="115"/>
            </w:rPr>
            <w:t>nanoparticles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13</w:t>
          </w:r>
        </w:p>
        <w:p w14:paraId="2DA470D9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Polymer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diffusion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in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the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presence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non-spherical</w:t>
          </w:r>
          <w:r>
            <w:rPr>
              <w:spacing w:val="-2"/>
              <w:w w:val="115"/>
            </w:rPr>
            <w:t xml:space="preserve"> nanoparticles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15</w:t>
          </w:r>
        </w:p>
        <w:p w14:paraId="1889F0DA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Exchange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dynamics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from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the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NP</w:t>
          </w:r>
          <w:r>
            <w:rPr>
              <w:spacing w:val="-1"/>
              <w:w w:val="115"/>
            </w:rPr>
            <w:t xml:space="preserve"> </w:t>
          </w:r>
          <w:r>
            <w:rPr>
              <w:spacing w:val="-2"/>
              <w:w w:val="115"/>
            </w:rPr>
            <w:t>interface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15</w:t>
          </w:r>
        </w:p>
        <w:p w14:paraId="7EE9A1A0" w14:textId="77777777" w:rsidR="00E21043" w:rsidRDefault="0052501A">
          <w:pPr>
            <w:pStyle w:val="TOC1"/>
            <w:numPr>
              <w:ilvl w:val="0"/>
              <w:numId w:val="4"/>
            </w:numPr>
            <w:tabs>
              <w:tab w:val="left" w:pos="544"/>
              <w:tab w:val="right" w:leader="dot" w:pos="10493"/>
            </w:tabs>
          </w:pPr>
          <w:hyperlink w:anchor="_TOC_250003" w:history="1">
            <w:r>
              <w:rPr>
                <w:w w:val="115"/>
              </w:rPr>
              <w:t>Nanoparticle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w w:val="115"/>
              </w:rPr>
              <w:t>diffusion</w:t>
            </w:r>
            <w:r>
              <w:rPr>
                <w:spacing w:val="-3"/>
                <w:w w:val="115"/>
              </w:rPr>
              <w:t xml:space="preserve"> </w:t>
            </w:r>
            <w:r>
              <w:rPr>
                <w:w w:val="115"/>
              </w:rPr>
              <w:t>in</w:t>
            </w:r>
            <w:r>
              <w:rPr>
                <w:spacing w:val="-3"/>
                <w:w w:val="115"/>
              </w:rPr>
              <w:t xml:space="preserve"> </w:t>
            </w:r>
            <w:r>
              <w:rPr>
                <w:w w:val="115"/>
              </w:rPr>
              <w:t>polymer</w:t>
            </w:r>
            <w:r>
              <w:rPr>
                <w:spacing w:val="-3"/>
                <w:w w:val="115"/>
              </w:rPr>
              <w:t xml:space="preserve"> </w:t>
            </w:r>
            <w:r>
              <w:rPr>
                <w:spacing w:val="-2"/>
                <w:w w:val="110"/>
              </w:rPr>
              <w:t>melts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16</w:t>
            </w:r>
          </w:hyperlink>
        </w:p>
        <w:p w14:paraId="63EA6D6F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0"/>
            </w:rPr>
            <w:t>Theoretical</w:t>
          </w:r>
          <w:r>
            <w:rPr>
              <w:spacing w:val="16"/>
              <w:w w:val="110"/>
            </w:rPr>
            <w:t xml:space="preserve"> </w:t>
          </w:r>
          <w:r>
            <w:rPr>
              <w:spacing w:val="-2"/>
              <w:w w:val="110"/>
            </w:rPr>
            <w:t>background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16</w:t>
          </w:r>
        </w:p>
        <w:p w14:paraId="33753456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  <w:spacing w:before="28"/>
          </w:pPr>
          <w:r>
            <w:rPr>
              <w:w w:val="115"/>
            </w:rPr>
            <w:t>Experimental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and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simulation</w:t>
          </w:r>
          <w:r>
            <w:rPr>
              <w:spacing w:val="-2"/>
              <w:w w:val="115"/>
            </w:rPr>
            <w:t xml:space="preserve"> methods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16</w:t>
          </w:r>
        </w:p>
        <w:p w14:paraId="32658822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Diffusion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in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athermal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and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weakly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interacting</w:t>
          </w:r>
          <w:r>
            <w:rPr>
              <w:spacing w:val="-1"/>
              <w:w w:val="115"/>
            </w:rPr>
            <w:t xml:space="preserve"> </w:t>
          </w:r>
          <w:r>
            <w:rPr>
              <w:spacing w:val="-4"/>
              <w:w w:val="115"/>
            </w:rPr>
            <w:t>PNCs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17</w:t>
          </w:r>
        </w:p>
        <w:p w14:paraId="7C243F5D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Diffusion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in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 xml:space="preserve">attractive </w:t>
          </w:r>
          <w:r>
            <w:rPr>
              <w:spacing w:val="-4"/>
              <w:w w:val="115"/>
            </w:rPr>
            <w:t>PNCs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18</w:t>
          </w:r>
        </w:p>
        <w:p w14:paraId="159FC9C6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Non-diffusive</w:t>
          </w:r>
          <w:r>
            <w:rPr>
              <w:spacing w:val="-3"/>
              <w:w w:val="115"/>
            </w:rPr>
            <w:t xml:space="preserve"> </w:t>
          </w:r>
          <w:r>
            <w:rPr>
              <w:w w:val="115"/>
            </w:rPr>
            <w:t>NP</w:t>
          </w:r>
          <w:r>
            <w:rPr>
              <w:spacing w:val="-2"/>
              <w:w w:val="115"/>
            </w:rPr>
            <w:t xml:space="preserve"> dynamics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19</w:t>
          </w:r>
        </w:p>
        <w:p w14:paraId="2E0C757E" w14:textId="77777777" w:rsidR="00E21043" w:rsidRDefault="0052501A">
          <w:pPr>
            <w:pStyle w:val="TOC1"/>
            <w:numPr>
              <w:ilvl w:val="0"/>
              <w:numId w:val="4"/>
            </w:numPr>
            <w:tabs>
              <w:tab w:val="left" w:pos="544"/>
              <w:tab w:val="right" w:leader="dot" w:pos="10493"/>
            </w:tabs>
          </w:pPr>
          <w:hyperlink w:anchor="_TOC_250002" w:history="1">
            <w:r>
              <w:rPr>
                <w:w w:val="110"/>
              </w:rPr>
              <w:t>Future</w:t>
            </w:r>
            <w:r>
              <w:rPr>
                <w:spacing w:val="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outlook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20</w:t>
            </w:r>
          </w:hyperlink>
        </w:p>
        <w:p w14:paraId="2F041DF8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Role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NP-polymer enthalpic</w:t>
          </w:r>
          <w:r>
            <w:rPr>
              <w:spacing w:val="-1"/>
              <w:w w:val="115"/>
            </w:rPr>
            <w:t xml:space="preserve"> </w:t>
          </w:r>
          <w:r>
            <w:rPr>
              <w:spacing w:val="-2"/>
              <w:w w:val="115"/>
            </w:rPr>
            <w:t>interactions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20</w:t>
          </w:r>
        </w:p>
        <w:p w14:paraId="4BFE799A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  <w:spacing w:before="28"/>
          </w:pPr>
          <w:r>
            <w:rPr>
              <w:w w:val="115"/>
            </w:rPr>
            <w:t>Understanding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the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hierarchy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dynamics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in</w:t>
          </w:r>
          <w:r>
            <w:rPr>
              <w:spacing w:val="-2"/>
              <w:w w:val="115"/>
            </w:rPr>
            <w:t xml:space="preserve"> </w:t>
          </w:r>
          <w:r>
            <w:rPr>
              <w:spacing w:val="-4"/>
              <w:w w:val="115"/>
            </w:rPr>
            <w:t>PNCs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20</w:t>
          </w:r>
        </w:p>
        <w:p w14:paraId="7C8BDFDC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5"/>
            </w:rPr>
            <w:t>Role</w:t>
          </w:r>
          <w:r>
            <w:rPr>
              <w:spacing w:val="-6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-5"/>
              <w:w w:val="115"/>
            </w:rPr>
            <w:t xml:space="preserve"> </w:t>
          </w:r>
          <w:r>
            <w:rPr>
              <w:w w:val="115"/>
            </w:rPr>
            <w:t>processing</w:t>
          </w:r>
          <w:r>
            <w:rPr>
              <w:spacing w:val="-5"/>
              <w:w w:val="115"/>
            </w:rPr>
            <w:t xml:space="preserve"> </w:t>
          </w:r>
          <w:r>
            <w:rPr>
              <w:w w:val="115"/>
            </w:rPr>
            <w:t>parameters</w:t>
          </w:r>
          <w:r>
            <w:rPr>
              <w:spacing w:val="-6"/>
              <w:w w:val="115"/>
            </w:rPr>
            <w:t xml:space="preserve"> </w:t>
          </w:r>
          <w:r>
            <w:rPr>
              <w:w w:val="115"/>
            </w:rPr>
            <w:t>for</w:t>
          </w:r>
          <w:r>
            <w:rPr>
              <w:spacing w:val="-5"/>
              <w:w w:val="115"/>
            </w:rPr>
            <w:t xml:space="preserve"> </w:t>
          </w:r>
          <w:r>
            <w:rPr>
              <w:w w:val="115"/>
            </w:rPr>
            <w:t>kinetically</w:t>
          </w:r>
          <w:r>
            <w:rPr>
              <w:spacing w:val="-5"/>
              <w:w w:val="115"/>
            </w:rPr>
            <w:t xml:space="preserve"> </w:t>
          </w:r>
          <w:r>
            <w:rPr>
              <w:w w:val="115"/>
            </w:rPr>
            <w:t>trapping</w:t>
          </w:r>
          <w:r>
            <w:rPr>
              <w:spacing w:val="-6"/>
              <w:w w:val="115"/>
            </w:rPr>
            <w:t xml:space="preserve"> </w:t>
          </w:r>
          <w:r>
            <w:rPr>
              <w:spacing w:val="-4"/>
              <w:w w:val="115"/>
            </w:rPr>
            <w:t>PNCs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20</w:t>
          </w:r>
        </w:p>
        <w:p w14:paraId="1D17EFBD" w14:textId="77777777" w:rsidR="00E21043" w:rsidRDefault="0052501A">
          <w:pPr>
            <w:pStyle w:val="TOC2"/>
            <w:numPr>
              <w:ilvl w:val="1"/>
              <w:numId w:val="4"/>
            </w:numPr>
            <w:tabs>
              <w:tab w:val="left" w:pos="1024"/>
              <w:tab w:val="right" w:leader="dot" w:pos="10493"/>
            </w:tabs>
          </w:pPr>
          <w:r>
            <w:rPr>
              <w:w w:val="110"/>
            </w:rPr>
            <w:t>Approach</w:t>
          </w:r>
          <w:r>
            <w:rPr>
              <w:spacing w:val="11"/>
              <w:w w:val="110"/>
            </w:rPr>
            <w:t xml:space="preserve"> </w:t>
          </w:r>
          <w:r>
            <w:rPr>
              <w:w w:val="110"/>
            </w:rPr>
            <w:t>to</w:t>
          </w:r>
          <w:r>
            <w:rPr>
              <w:spacing w:val="12"/>
              <w:w w:val="110"/>
            </w:rPr>
            <w:t xml:space="preserve"> </w:t>
          </w:r>
          <w:r>
            <w:rPr>
              <w:w w:val="110"/>
            </w:rPr>
            <w:t>PNC</w:t>
          </w:r>
          <w:r>
            <w:rPr>
              <w:spacing w:val="11"/>
              <w:w w:val="110"/>
            </w:rPr>
            <w:t xml:space="preserve"> </w:t>
          </w:r>
          <w:r>
            <w:rPr>
              <w:spacing w:val="-2"/>
              <w:w w:val="110"/>
            </w:rPr>
            <w:t>research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21</w:t>
          </w:r>
        </w:p>
        <w:p w14:paraId="3A54E008" w14:textId="77777777" w:rsidR="00E21043" w:rsidRDefault="0052501A">
          <w:pPr>
            <w:pStyle w:val="TOC2"/>
            <w:tabs>
              <w:tab w:val="right" w:leader="dot" w:pos="10493"/>
            </w:tabs>
            <w:ind w:left="562" w:firstLine="0"/>
          </w:pPr>
          <w:hyperlink w:anchor="_TOC_250001" w:history="1">
            <w:r>
              <w:rPr>
                <w:spacing w:val="-2"/>
                <w:w w:val="115"/>
              </w:rPr>
              <w:t>Acknowledgements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21</w:t>
            </w:r>
          </w:hyperlink>
        </w:p>
        <w:p w14:paraId="6523597D" w14:textId="77777777" w:rsidR="00E21043" w:rsidRDefault="0052501A">
          <w:pPr>
            <w:pStyle w:val="TOC2"/>
            <w:tabs>
              <w:tab w:val="right" w:leader="dot" w:pos="10493"/>
            </w:tabs>
            <w:ind w:left="562"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15735296" behindDoc="0" locked="0" layoutInCell="1" allowOverlap="1" wp14:anchorId="11127399" wp14:editId="0BE97B8B">
                    <wp:simplePos x="0" y="0"/>
                    <wp:positionH relativeFrom="page">
                      <wp:posOffset>405409</wp:posOffset>
                    </wp:positionH>
                    <wp:positionV relativeFrom="paragraph">
                      <wp:posOffset>225880</wp:posOffset>
                    </wp:positionV>
                    <wp:extent cx="6617334" cy="1270"/>
                    <wp:effectExtent l="0" t="0" r="0" b="0"/>
                    <wp:wrapNone/>
                    <wp:docPr id="20" name="Graphic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617334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17334">
                                  <a:moveTo>
                                    <a:pt x="0" y="0"/>
                                  </a:moveTo>
                                  <a:lnTo>
                                    <a:pt x="6617284" y="0"/>
                                  </a:lnTo>
                                </a:path>
                              </a:pathLst>
                            </a:custGeom>
                            <a:ln w="505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32A658" id="Graphic 20" o:spid="_x0000_s1026" style="position:absolute;margin-left:31.9pt;margin-top:17.8pt;width:521.0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73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" path="m,l6617284,e" filled="f" strokeweight=".14039mm">
                    <v:path arrowok="t"/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spacing w:val="-2"/>
                <w:w w:val="110"/>
              </w:rPr>
              <w:t>References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21</w:t>
            </w:r>
          </w:hyperlink>
        </w:p>
      </w:sdtContent>
    </w:sdt>
    <w:p w14:paraId="182CEE4C" w14:textId="77777777" w:rsidR="00E21043" w:rsidRDefault="00E21043">
      <w:pPr>
        <w:pStyle w:val="TOC2"/>
        <w:sectPr w:rsidR="00E21043">
          <w:headerReference w:type="even" r:id="rId19"/>
          <w:headerReference w:type="default" r:id="rId20"/>
          <w:pgSz w:w="11910" w:h="15880"/>
          <w:pgMar w:top="860" w:right="566" w:bottom="280" w:left="566" w:header="674" w:footer="0" w:gutter="0"/>
          <w:pgNumType w:start="2"/>
          <w:cols w:space="720"/>
        </w:sectPr>
      </w:pPr>
    </w:p>
    <w:p w14:paraId="0EBEA3F1" w14:textId="77777777" w:rsidR="00E21043" w:rsidRDefault="00E21043">
      <w:pPr>
        <w:pStyle w:val="BodyText"/>
        <w:jc w:val="left"/>
      </w:pPr>
    </w:p>
    <w:p w14:paraId="42A40F38" w14:textId="77777777" w:rsidR="00E21043" w:rsidRDefault="00E21043">
      <w:pPr>
        <w:pStyle w:val="BodyText"/>
        <w:spacing w:before="25"/>
        <w:jc w:val="left"/>
      </w:pPr>
    </w:p>
    <w:p w14:paraId="2AE8B9CD" w14:textId="77777777" w:rsidR="00E21043" w:rsidRDefault="0052501A">
      <w:pPr>
        <w:pStyle w:val="Heading1"/>
        <w:numPr>
          <w:ilvl w:val="0"/>
          <w:numId w:val="3"/>
        </w:numPr>
        <w:tabs>
          <w:tab w:val="left" w:pos="309"/>
        </w:tabs>
        <w:spacing w:before="1"/>
        <w:ind w:left="309" w:hanging="237"/>
        <w:jc w:val="left"/>
      </w:pPr>
      <w:bookmarkStart w:id="2" w:name="_TOC_250008"/>
      <w:bookmarkEnd w:id="2"/>
      <w:r>
        <w:rPr>
          <w:spacing w:val="-2"/>
          <w:w w:val="110"/>
        </w:rPr>
        <w:t>Introduction</w:t>
      </w:r>
    </w:p>
    <w:p w14:paraId="3D2CBAE0" w14:textId="77777777" w:rsidR="00E21043" w:rsidRDefault="00E21043">
      <w:pPr>
        <w:pStyle w:val="BodyText"/>
        <w:spacing w:before="43"/>
        <w:jc w:val="left"/>
        <w:rPr>
          <w:b/>
        </w:rPr>
      </w:pPr>
    </w:p>
    <w:p w14:paraId="7809EF33" w14:textId="77777777" w:rsidR="00E21043" w:rsidRDefault="0052501A">
      <w:pPr>
        <w:pStyle w:val="BodyText"/>
        <w:spacing w:line="268" w:lineRule="auto"/>
        <w:ind w:left="72" w:firstLine="239"/>
      </w:pPr>
      <w:bookmarkStart w:id="3" w:name="1_Introduction"/>
      <w:bookmarkEnd w:id="3"/>
      <w:r w:rsidRPr="00E51C43">
        <w:rPr>
          <w:w w:val="110"/>
          <w:highlight w:val="yellow"/>
        </w:rPr>
        <w:t>Polymer nanocomposites (PNCs), or materials comprised of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nano-sized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fillers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embedded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in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a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polymer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matrix,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have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gen-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erated substantial academic and industrial attention in recent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decades. Compared to composites with micron-sized fillers, the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use of nanoparticles</w:t>
      </w:r>
      <w:r>
        <w:rPr>
          <w:w w:val="110"/>
        </w:rPr>
        <w:t xml:space="preserve"> (NPs) drastically increases the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interfacial area and decreases NP-NP separations at the same con-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centration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filler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39" w:history="1">
        <w:r>
          <w:rPr>
            <w:color w:val="0080AC"/>
            <w:spacing w:val="-2"/>
            <w:w w:val="110"/>
          </w:rPr>
          <w:t>1</w:t>
        </w:r>
        <w:r>
          <w:rPr>
            <w:spacing w:val="-2"/>
            <w:w w:val="110"/>
          </w:rPr>
          <w:t>,</w:t>
        </w:r>
      </w:hyperlink>
      <w:hyperlink w:anchor="_bookmark40" w:history="1">
        <w:r>
          <w:rPr>
            <w:color w:val="0080AC"/>
            <w:spacing w:val="-2"/>
            <w:w w:val="110"/>
          </w:rPr>
          <w:t>2</w:t>
        </w:r>
        <w:r>
          <w:rPr>
            <w:spacing w:val="-2"/>
            <w:w w:val="110"/>
          </w:rPr>
          <w:t>].</w:t>
        </w:r>
      </w:hyperlink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such,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resulting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PNC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drastically</w:t>
      </w:r>
      <w:r>
        <w:rPr>
          <w:spacing w:val="40"/>
          <w:w w:val="110"/>
        </w:rPr>
        <w:t xml:space="preserve"> </w:t>
      </w:r>
      <w:r>
        <w:rPr>
          <w:w w:val="110"/>
        </w:rPr>
        <w:t>different properties as compared to the host matrix or traditional</w:t>
      </w:r>
      <w:r>
        <w:rPr>
          <w:spacing w:val="40"/>
          <w:w w:val="110"/>
        </w:rPr>
        <w:t xml:space="preserve"> </w:t>
      </w:r>
      <w:r>
        <w:rPr>
          <w:w w:val="110"/>
        </w:rPr>
        <w:t>composites. In fact, these different properties can be varied, con-</w:t>
      </w:r>
      <w:r>
        <w:rPr>
          <w:spacing w:val="40"/>
          <w:w w:val="110"/>
        </w:rPr>
        <w:t xml:space="preserve"> </w:t>
      </w:r>
      <w:r>
        <w:rPr>
          <w:w w:val="110"/>
        </w:rPr>
        <w:t>trolled, and tuned using the broad set of parameters that these</w:t>
      </w:r>
      <w:r>
        <w:rPr>
          <w:spacing w:val="40"/>
          <w:w w:val="110"/>
        </w:rPr>
        <w:t xml:space="preserve"> </w:t>
      </w:r>
      <w:r>
        <w:rPr>
          <w:w w:val="110"/>
        </w:rPr>
        <w:t>hybrid materials offer. These parameters include those associated</w:t>
      </w:r>
      <w:r>
        <w:rPr>
          <w:spacing w:val="40"/>
          <w:w w:val="110"/>
        </w:rPr>
        <w:t xml:space="preserve"> </w:t>
      </w:r>
      <w:r>
        <w:rPr>
          <w:w w:val="110"/>
        </w:rPr>
        <w:t>with the NP (size, shape, and surface), polymer (molecular weight,</w:t>
      </w:r>
      <w:r>
        <w:rPr>
          <w:spacing w:val="40"/>
          <w:w w:val="110"/>
        </w:rPr>
        <w:t xml:space="preserve"> </w:t>
      </w:r>
      <w:r>
        <w:rPr>
          <w:w w:val="110"/>
        </w:rPr>
        <w:t>chemistry, and architecture), and PNC (concentration,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interaction, and NP dispersion state). In addition, inclusion of the</w:t>
      </w:r>
      <w:r>
        <w:rPr>
          <w:spacing w:val="40"/>
          <w:w w:val="110"/>
        </w:rPr>
        <w:t xml:space="preserve"> </w:t>
      </w:r>
      <w:r>
        <w:rPr>
          <w:w w:val="110"/>
        </w:rPr>
        <w:t>NP can add functionality including electrical, plasmonic, barrier,</w:t>
      </w:r>
      <w:r>
        <w:rPr>
          <w:spacing w:val="80"/>
          <w:w w:val="110"/>
        </w:rPr>
        <w:t xml:space="preserve"> </w:t>
      </w:r>
      <w:r>
        <w:rPr>
          <w:w w:val="110"/>
        </w:rPr>
        <w:t>or stimuli-responsive properties to a polymer matrix otherwise</w:t>
      </w:r>
      <w:r>
        <w:rPr>
          <w:spacing w:val="40"/>
          <w:w w:val="110"/>
        </w:rPr>
        <w:t xml:space="preserve"> </w:t>
      </w:r>
      <w:r>
        <w:rPr>
          <w:w w:val="110"/>
        </w:rPr>
        <w:t>devoid of those properties. Importantly, many PNCs still maintain</w:t>
      </w:r>
      <w:r>
        <w:rPr>
          <w:spacing w:val="40"/>
          <w:w w:val="110"/>
        </w:rPr>
        <w:t xml:space="preserve"> </w:t>
      </w:r>
      <w:r>
        <w:rPr>
          <w:w w:val="110"/>
        </w:rPr>
        <w:t>the favorable properties of the polymer such as processability and</w:t>
      </w:r>
      <w:r>
        <w:rPr>
          <w:spacing w:val="40"/>
          <w:w w:val="110"/>
        </w:rPr>
        <w:t xml:space="preserve"> </w:t>
      </w:r>
      <w:r>
        <w:rPr>
          <w:w w:val="110"/>
        </w:rPr>
        <w:t>low mass density.</w:t>
      </w:r>
    </w:p>
    <w:p w14:paraId="302A70D6" w14:textId="77777777" w:rsidR="00E21043" w:rsidRDefault="0052501A">
      <w:pPr>
        <w:pStyle w:val="BodyText"/>
        <w:spacing w:line="171" w:lineRule="exact"/>
        <w:ind w:left="311"/>
      </w:pPr>
      <w:r>
        <w:rPr>
          <w:w w:val="110"/>
        </w:rPr>
        <w:t>Polymer</w:t>
      </w:r>
      <w:r>
        <w:rPr>
          <w:spacing w:val="21"/>
          <w:w w:val="110"/>
        </w:rPr>
        <w:t xml:space="preserve"> </w:t>
      </w:r>
      <w:r>
        <w:rPr>
          <w:w w:val="110"/>
        </w:rPr>
        <w:t>nanocomposites</w:t>
      </w:r>
      <w:r>
        <w:rPr>
          <w:spacing w:val="21"/>
          <w:w w:val="110"/>
        </w:rPr>
        <w:t xml:space="preserve"> </w:t>
      </w:r>
      <w:r>
        <w:rPr>
          <w:w w:val="110"/>
        </w:rPr>
        <w:t>are</w:t>
      </w:r>
      <w:r>
        <w:rPr>
          <w:spacing w:val="21"/>
          <w:w w:val="110"/>
        </w:rPr>
        <w:t xml:space="preserve"> </w:t>
      </w:r>
      <w:r>
        <w:rPr>
          <w:w w:val="110"/>
        </w:rPr>
        <w:t>exciting</w:t>
      </w:r>
      <w:r>
        <w:rPr>
          <w:spacing w:val="21"/>
          <w:w w:val="110"/>
        </w:rPr>
        <w:t xml:space="preserve"> </w:t>
      </w:r>
      <w:r>
        <w:rPr>
          <w:w w:val="110"/>
        </w:rPr>
        <w:t>candidates</w:t>
      </w:r>
      <w:r>
        <w:rPr>
          <w:spacing w:val="21"/>
          <w:w w:val="110"/>
        </w:rPr>
        <w:t xml:space="preserve"> </w:t>
      </w:r>
      <w:r>
        <w:rPr>
          <w:w w:val="110"/>
        </w:rPr>
        <w:t>for</w:t>
      </w:r>
      <w:r>
        <w:rPr>
          <w:spacing w:val="21"/>
          <w:w w:val="110"/>
        </w:rPr>
        <w:t xml:space="preserve"> </w:t>
      </w:r>
      <w:r>
        <w:rPr>
          <w:w w:val="110"/>
        </w:rPr>
        <w:t>a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variety</w:t>
      </w:r>
    </w:p>
    <w:p w14:paraId="67379E94" w14:textId="77777777" w:rsidR="00E21043" w:rsidRDefault="0052501A">
      <w:pPr>
        <w:pStyle w:val="BodyText"/>
        <w:spacing w:before="22" w:line="268" w:lineRule="auto"/>
        <w:ind w:left="72"/>
      </w:pPr>
      <w:r>
        <w:rPr>
          <w:w w:val="110"/>
        </w:rPr>
        <w:t>of applications and industries, as reviewed by others [</w:t>
      </w:r>
      <w:hyperlink w:anchor="_bookmark41" w:history="1">
        <w:r>
          <w:rPr>
            <w:color w:val="0080AC"/>
            <w:w w:val="110"/>
          </w:rPr>
          <w:t>3–12</w:t>
        </w:r>
        <w:r>
          <w:rPr>
            <w:w w:val="110"/>
          </w:rPr>
          <w:t>].</w:t>
        </w:r>
      </w:hyperlink>
      <w:r>
        <w:rPr>
          <w:w w:val="110"/>
        </w:rPr>
        <w:t xml:space="preserve"> Early</w:t>
      </w:r>
      <w:r>
        <w:rPr>
          <w:spacing w:val="40"/>
          <w:w w:val="110"/>
        </w:rPr>
        <w:t xml:space="preserve"> </w:t>
      </w:r>
      <w:r>
        <w:rPr>
          <w:w w:val="110"/>
        </w:rPr>
        <w:t>interest in nanoparticle-filled polymers was primarily for car tires,</w:t>
      </w:r>
      <w:r>
        <w:rPr>
          <w:spacing w:val="40"/>
          <w:w w:val="110"/>
        </w:rPr>
        <w:t xml:space="preserve"> </w:t>
      </w:r>
      <w:r>
        <w:rPr>
          <w:w w:val="110"/>
        </w:rPr>
        <w:t>where NPs are added to rubber to increase strength, wear resis-</w:t>
      </w:r>
      <w:r>
        <w:rPr>
          <w:spacing w:val="40"/>
          <w:w w:val="110"/>
        </w:rPr>
        <w:t xml:space="preserve"> </w:t>
      </w:r>
      <w:r>
        <w:rPr>
          <w:w w:val="110"/>
        </w:rPr>
        <w:t>tance, and traction while maintaining low cost and weight [</w:t>
      </w:r>
      <w:hyperlink w:anchor="_bookmark42" w:history="1">
        <w:r>
          <w:rPr>
            <w:color w:val="0080AC"/>
            <w:w w:val="110"/>
          </w:rPr>
          <w:t>4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Similar properties make PNCs desirable for different applications,</w:t>
      </w:r>
      <w:r>
        <w:rPr>
          <w:spacing w:val="40"/>
          <w:w w:val="110"/>
        </w:rPr>
        <w:t xml:space="preserve"> </w:t>
      </w:r>
      <w:r>
        <w:rPr>
          <w:w w:val="110"/>
        </w:rPr>
        <w:t>including</w:t>
      </w:r>
      <w:r>
        <w:rPr>
          <w:spacing w:val="-6"/>
          <w:w w:val="110"/>
        </w:rPr>
        <w:t xml:space="preserve"> </w:t>
      </w:r>
      <w:r>
        <w:rPr>
          <w:w w:val="110"/>
        </w:rPr>
        <w:t>various</w:t>
      </w:r>
      <w:r>
        <w:rPr>
          <w:spacing w:val="-6"/>
          <w:w w:val="110"/>
        </w:rPr>
        <w:t xml:space="preserve"> </w:t>
      </w:r>
      <w:r>
        <w:rPr>
          <w:w w:val="110"/>
        </w:rPr>
        <w:t>parts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ground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air</w:t>
      </w:r>
      <w:r>
        <w:rPr>
          <w:spacing w:val="-6"/>
          <w:w w:val="110"/>
        </w:rPr>
        <w:t xml:space="preserve"> </w:t>
      </w:r>
      <w:r>
        <w:rPr>
          <w:w w:val="110"/>
        </w:rPr>
        <w:t>transportation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sports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equipment. In addition, </w:t>
      </w:r>
      <w:r w:rsidRPr="00E51C43">
        <w:rPr>
          <w:w w:val="110"/>
          <w:highlight w:val="yellow"/>
        </w:rPr>
        <w:t>PNCs have desirable barrier, permeability,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and selectivity properties making them ideal candidates for mem-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brane and separation technologies such as gas separation, water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filtration,</w:t>
      </w:r>
      <w:r w:rsidRPr="00E51C43">
        <w:rPr>
          <w:spacing w:val="38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and</w:t>
      </w:r>
      <w:r w:rsidRPr="00E51C43">
        <w:rPr>
          <w:spacing w:val="38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food</w:t>
      </w:r>
      <w:r w:rsidRPr="00E51C43">
        <w:rPr>
          <w:spacing w:val="38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packaging</w:t>
      </w:r>
      <w:r w:rsidRPr="00E51C43">
        <w:rPr>
          <w:spacing w:val="38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[</w:t>
      </w:r>
      <w:hyperlink w:anchor="_bookmark43" w:history="1">
        <w:r w:rsidRPr="00E51C43">
          <w:rPr>
            <w:color w:val="0080AC"/>
            <w:w w:val="110"/>
            <w:highlight w:val="yellow"/>
          </w:rPr>
          <w:t>7</w:t>
        </w:r>
        <w:r w:rsidRPr="00E51C43">
          <w:rPr>
            <w:w w:val="110"/>
            <w:highlight w:val="yellow"/>
          </w:rPr>
          <w:t>,</w:t>
        </w:r>
      </w:hyperlink>
      <w:hyperlink w:anchor="_bookmark47" w:history="1">
        <w:r w:rsidRPr="00E51C43">
          <w:rPr>
            <w:color w:val="0080AC"/>
            <w:w w:val="110"/>
            <w:highlight w:val="yellow"/>
          </w:rPr>
          <w:t>13</w:t>
        </w:r>
        <w:r w:rsidRPr="00E51C43">
          <w:rPr>
            <w:w w:val="110"/>
            <w:highlight w:val="yellow"/>
          </w:rPr>
          <w:t>].</w:t>
        </w:r>
      </w:hyperlink>
      <w:r>
        <w:rPr>
          <w:spacing w:val="38"/>
          <w:w w:val="110"/>
        </w:rPr>
        <w:t xml:space="preserve"> </w:t>
      </w:r>
      <w:r>
        <w:rPr>
          <w:w w:val="110"/>
        </w:rPr>
        <w:t>For</w:t>
      </w:r>
      <w:r>
        <w:rPr>
          <w:spacing w:val="38"/>
          <w:w w:val="110"/>
        </w:rPr>
        <w:t xml:space="preserve"> </w:t>
      </w:r>
      <w:r>
        <w:rPr>
          <w:w w:val="110"/>
        </w:rPr>
        <w:t>example,</w:t>
      </w:r>
      <w:r>
        <w:rPr>
          <w:spacing w:val="38"/>
          <w:w w:val="110"/>
        </w:rPr>
        <w:t xml:space="preserve"> </w:t>
      </w:r>
      <w:r>
        <w:rPr>
          <w:w w:val="110"/>
        </w:rPr>
        <w:t>the</w:t>
      </w:r>
      <w:r>
        <w:rPr>
          <w:spacing w:val="38"/>
          <w:w w:val="110"/>
        </w:rPr>
        <w:t xml:space="preserve"> </w:t>
      </w:r>
      <w:r>
        <w:rPr>
          <w:w w:val="110"/>
        </w:rPr>
        <w:t>addition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18"/>
          <w:w w:val="110"/>
        </w:rPr>
        <w:t xml:space="preserve"> </w:t>
      </w:r>
      <w:r>
        <w:rPr>
          <w:w w:val="110"/>
        </w:rPr>
        <w:t>fumed</w:t>
      </w:r>
      <w:r>
        <w:rPr>
          <w:spacing w:val="18"/>
          <w:w w:val="110"/>
        </w:rPr>
        <w:t xml:space="preserve"> </w:t>
      </w:r>
      <w:r>
        <w:rPr>
          <w:w w:val="110"/>
        </w:rPr>
        <w:t>silica</w:t>
      </w:r>
      <w:r>
        <w:rPr>
          <w:spacing w:val="18"/>
          <w:w w:val="110"/>
        </w:rPr>
        <w:t xml:space="preserve"> </w:t>
      </w:r>
      <w:r>
        <w:rPr>
          <w:w w:val="110"/>
        </w:rPr>
        <w:t>NPs</w:t>
      </w:r>
      <w:r>
        <w:rPr>
          <w:spacing w:val="19"/>
          <w:w w:val="110"/>
        </w:rPr>
        <w:t xml:space="preserve"> </w:t>
      </w:r>
      <w:r>
        <w:rPr>
          <w:w w:val="110"/>
        </w:rPr>
        <w:t>with</w:t>
      </w:r>
      <w:r>
        <w:rPr>
          <w:spacing w:val="18"/>
          <w:w w:val="110"/>
        </w:rPr>
        <w:t xml:space="preserve"> </w:t>
      </w:r>
      <w:r>
        <w:rPr>
          <w:w w:val="110"/>
        </w:rPr>
        <w:t>poly(4-methyl-2-pentyne)</w:t>
      </w:r>
      <w:r>
        <w:rPr>
          <w:spacing w:val="18"/>
          <w:w w:val="110"/>
        </w:rPr>
        <w:t xml:space="preserve"> </w:t>
      </w:r>
      <w:r>
        <w:rPr>
          <w:w w:val="110"/>
        </w:rPr>
        <w:t>(PMP)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result-</w:t>
      </w:r>
    </w:p>
    <w:p w14:paraId="5BCB6FA0" w14:textId="77777777" w:rsidR="00E21043" w:rsidRDefault="0052501A">
      <w:pPr>
        <w:rPr>
          <w:sz w:val="16"/>
        </w:rPr>
      </w:pPr>
      <w:r>
        <w:br w:type="column"/>
      </w:r>
    </w:p>
    <w:p w14:paraId="2686417E" w14:textId="77777777" w:rsidR="00E21043" w:rsidRDefault="00E21043">
      <w:pPr>
        <w:pStyle w:val="BodyText"/>
        <w:spacing w:before="25"/>
        <w:jc w:val="left"/>
      </w:pPr>
    </w:p>
    <w:p w14:paraId="078B35A0" w14:textId="77777777" w:rsidR="00E21043" w:rsidRDefault="0052501A">
      <w:pPr>
        <w:pStyle w:val="BodyText"/>
        <w:spacing w:before="1" w:line="268" w:lineRule="auto"/>
        <w:ind w:left="72" w:right="278"/>
      </w:pPr>
      <w:r>
        <w:rPr>
          <w:w w:val="110"/>
        </w:rPr>
        <w:t>ing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substantial</w:t>
      </w:r>
      <w:r>
        <w:rPr>
          <w:spacing w:val="40"/>
          <w:w w:val="110"/>
        </w:rPr>
        <w:t xml:space="preserve"> </w:t>
      </w:r>
      <w:r>
        <w:rPr>
          <w:w w:val="110"/>
        </w:rPr>
        <w:t>increases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 w:rsidRPr="00E51C43">
        <w:rPr>
          <w:w w:val="110"/>
          <w:highlight w:val="yellow"/>
        </w:rPr>
        <w:t>both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n-butane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permeability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and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n-butane/methane selectivity, two parameters that often compete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with each other</w:t>
      </w:r>
      <w:r>
        <w:rPr>
          <w:w w:val="110"/>
        </w:rPr>
        <w:t xml:space="preserve"> [</w:t>
      </w:r>
      <w:hyperlink w:anchor="_bookmark48" w:history="1">
        <w:r>
          <w:rPr>
            <w:color w:val="0080AC"/>
            <w:w w:val="110"/>
          </w:rPr>
          <w:t>14</w:t>
        </w:r>
        <w:r>
          <w:rPr>
            <w:w w:val="110"/>
          </w:rPr>
          <w:t>].</w:t>
        </w:r>
      </w:hyperlink>
      <w:r>
        <w:rPr>
          <w:w w:val="110"/>
        </w:rPr>
        <w:t xml:space="preserve"> The addition of NPs can also add functional</w:t>
      </w:r>
      <w:r>
        <w:rPr>
          <w:spacing w:val="40"/>
          <w:w w:val="110"/>
        </w:rPr>
        <w:t xml:space="preserve"> </w:t>
      </w:r>
      <w:r>
        <w:rPr>
          <w:w w:val="110"/>
        </w:rPr>
        <w:t>properties, especially optic and electronic properties, to the poly-</w:t>
      </w:r>
      <w:r>
        <w:rPr>
          <w:spacing w:val="40"/>
          <w:w w:val="110"/>
        </w:rPr>
        <w:t xml:space="preserve"> </w:t>
      </w:r>
      <w:r>
        <w:rPr>
          <w:w w:val="110"/>
        </w:rPr>
        <w:t>mer matrices. The most common example is the augmentation of</w:t>
      </w:r>
      <w:r>
        <w:rPr>
          <w:spacing w:val="40"/>
          <w:w w:val="110"/>
        </w:rPr>
        <w:t xml:space="preserve"> </w:t>
      </w:r>
      <w:r>
        <w:rPr>
          <w:w w:val="110"/>
        </w:rPr>
        <w:t>electrical conductivity to an otherwise insulating polymer matrix</w:t>
      </w:r>
      <w:r>
        <w:rPr>
          <w:spacing w:val="40"/>
          <w:w w:val="110"/>
        </w:rPr>
        <w:t xml:space="preserve"> </w:t>
      </w:r>
      <w:r>
        <w:rPr>
          <w:w w:val="110"/>
        </w:rPr>
        <w:t>through the inclusion of a percolated network of silver nanowires,</w:t>
      </w:r>
      <w:r>
        <w:rPr>
          <w:spacing w:val="40"/>
          <w:w w:val="110"/>
        </w:rPr>
        <w:t xml:space="preserve"> </w:t>
      </w:r>
      <w:r>
        <w:rPr>
          <w:w w:val="110"/>
        </w:rPr>
        <w:t>carbon</w:t>
      </w:r>
      <w:r>
        <w:rPr>
          <w:spacing w:val="-10"/>
          <w:w w:val="110"/>
        </w:rPr>
        <w:t xml:space="preserve"> </w:t>
      </w:r>
      <w:r>
        <w:rPr>
          <w:w w:val="110"/>
        </w:rPr>
        <w:t>nanotubes,</w:t>
      </w:r>
      <w:r>
        <w:rPr>
          <w:spacing w:val="-10"/>
          <w:w w:val="110"/>
        </w:rPr>
        <w:t xml:space="preserve"> </w:t>
      </w:r>
      <w:r>
        <w:rPr>
          <w:w w:val="110"/>
        </w:rPr>
        <w:t>or</w:t>
      </w:r>
      <w:r>
        <w:rPr>
          <w:spacing w:val="-10"/>
          <w:w w:val="110"/>
        </w:rPr>
        <w:t xml:space="preserve"> </w:t>
      </w:r>
      <w:r>
        <w:rPr>
          <w:w w:val="110"/>
        </w:rPr>
        <w:t>other</w:t>
      </w:r>
      <w:r>
        <w:rPr>
          <w:spacing w:val="-9"/>
          <w:w w:val="110"/>
        </w:rPr>
        <w:t xml:space="preserve"> </w:t>
      </w:r>
      <w:r>
        <w:rPr>
          <w:w w:val="110"/>
        </w:rPr>
        <w:t>conductive</w:t>
      </w:r>
      <w:r>
        <w:rPr>
          <w:spacing w:val="-10"/>
          <w:w w:val="110"/>
        </w:rPr>
        <w:t xml:space="preserve"> </w:t>
      </w:r>
      <w:r>
        <w:rPr>
          <w:w w:val="110"/>
        </w:rPr>
        <w:t>fillers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49" w:history="1">
        <w:r>
          <w:rPr>
            <w:color w:val="0080AC"/>
            <w:w w:val="110"/>
          </w:rPr>
          <w:t>15–18</w:t>
        </w:r>
        <w:r>
          <w:rPr>
            <w:w w:val="110"/>
          </w:rPr>
          <w:t>].</w:t>
        </w:r>
      </w:hyperlink>
      <w:r>
        <w:rPr>
          <w:spacing w:val="-9"/>
          <w:w w:val="110"/>
        </w:rPr>
        <w:t xml:space="preserve"> </w:t>
      </w:r>
      <w:r>
        <w:rPr>
          <w:w w:val="110"/>
        </w:rPr>
        <w:t>Similarly,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addition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plasmonic</w:t>
      </w:r>
      <w:r>
        <w:rPr>
          <w:spacing w:val="-4"/>
          <w:w w:val="110"/>
        </w:rPr>
        <w:t xml:space="preserve"> </w:t>
      </w:r>
      <w:r>
        <w:rPr>
          <w:w w:val="110"/>
        </w:rPr>
        <w:t>or</w:t>
      </w:r>
      <w:r>
        <w:rPr>
          <w:spacing w:val="-4"/>
          <w:w w:val="110"/>
        </w:rPr>
        <w:t xml:space="preserve"> </w:t>
      </w:r>
      <w:r>
        <w:rPr>
          <w:w w:val="110"/>
        </w:rPr>
        <w:t>upconverting</w:t>
      </w:r>
      <w:r>
        <w:rPr>
          <w:spacing w:val="-4"/>
          <w:w w:val="110"/>
        </w:rPr>
        <w:t xml:space="preserve"> </w:t>
      </w:r>
      <w:r>
        <w:rPr>
          <w:w w:val="110"/>
        </w:rPr>
        <w:t>NPs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polymer</w:t>
      </w:r>
      <w:r>
        <w:rPr>
          <w:spacing w:val="-4"/>
          <w:w w:val="110"/>
        </w:rPr>
        <w:t xml:space="preserve"> </w:t>
      </w:r>
      <w:r>
        <w:rPr>
          <w:w w:val="110"/>
        </w:rPr>
        <w:t>matrix</w:t>
      </w:r>
      <w:r>
        <w:rPr>
          <w:spacing w:val="-4"/>
          <w:w w:val="110"/>
        </w:rPr>
        <w:t xml:space="preserve"> </w:t>
      </w:r>
      <w:r>
        <w:rPr>
          <w:w w:val="110"/>
        </w:rPr>
        <w:t>has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been used to realize </w:t>
      </w:r>
      <w:r w:rsidRPr="00E51C43">
        <w:rPr>
          <w:w w:val="110"/>
          <w:highlight w:val="yellow"/>
        </w:rPr>
        <w:t>optoelectronic applications and or to enhance</w:t>
      </w:r>
      <w:r w:rsidRPr="00E51C43">
        <w:rPr>
          <w:spacing w:val="40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the efficiency of solar cells</w:t>
      </w:r>
      <w:r>
        <w:rPr>
          <w:w w:val="110"/>
        </w:rPr>
        <w:t xml:space="preserve"> [</w:t>
      </w:r>
      <w:hyperlink w:anchor="_bookmark46" w:history="1">
        <w:r>
          <w:rPr>
            <w:color w:val="0080AC"/>
            <w:w w:val="110"/>
          </w:rPr>
          <w:t>10</w:t>
        </w:r>
        <w:r>
          <w:rPr>
            <w:w w:val="110"/>
          </w:rPr>
          <w:t>,</w:t>
        </w:r>
      </w:hyperlink>
      <w:hyperlink w:anchor="_bookmark50" w:history="1">
        <w:r>
          <w:rPr>
            <w:color w:val="0080AC"/>
            <w:w w:val="110"/>
          </w:rPr>
          <w:t>12</w:t>
        </w:r>
        <w:r>
          <w:rPr>
            <w:w w:val="110"/>
          </w:rPr>
          <w:t>,</w:t>
        </w:r>
      </w:hyperlink>
      <w:hyperlink w:anchor="_bookmark55" w:history="1">
        <w:r>
          <w:rPr>
            <w:color w:val="0080AC"/>
            <w:w w:val="110"/>
          </w:rPr>
          <w:t>19</w:t>
        </w:r>
        <w:r>
          <w:rPr>
            <w:w w:val="110"/>
          </w:rPr>
          <w:t>].</w:t>
        </w:r>
      </w:hyperlink>
    </w:p>
    <w:p w14:paraId="0294ED1B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Despite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appealing</w:t>
      </w:r>
      <w:r>
        <w:rPr>
          <w:spacing w:val="-9"/>
          <w:w w:val="110"/>
        </w:rPr>
        <w:t xml:space="preserve"> </w:t>
      </w:r>
      <w:r>
        <w:rPr>
          <w:w w:val="110"/>
        </w:rPr>
        <w:t>properties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w w:val="110"/>
        </w:rPr>
        <w:t>have</w:t>
      </w:r>
      <w:r>
        <w:rPr>
          <w:spacing w:val="-9"/>
          <w:w w:val="110"/>
        </w:rPr>
        <w:t xml:space="preserve"> </w:t>
      </w:r>
      <w:r>
        <w:rPr>
          <w:w w:val="110"/>
        </w:rPr>
        <w:t>been</w:t>
      </w:r>
      <w:r>
        <w:rPr>
          <w:spacing w:val="-9"/>
          <w:w w:val="110"/>
        </w:rPr>
        <w:t xml:space="preserve"> </w:t>
      </w:r>
      <w:r>
        <w:rPr>
          <w:w w:val="110"/>
        </w:rPr>
        <w:t>observed,</w:t>
      </w:r>
      <w:r>
        <w:rPr>
          <w:spacing w:val="-9"/>
          <w:w w:val="110"/>
        </w:rPr>
        <w:t xml:space="preserve"> </w:t>
      </w:r>
      <w:r>
        <w:rPr>
          <w:w w:val="110"/>
        </w:rPr>
        <w:t>much</w:t>
      </w:r>
      <w:r>
        <w:rPr>
          <w:spacing w:val="40"/>
          <w:w w:val="110"/>
        </w:rPr>
        <w:t xml:space="preserve"> </w:t>
      </w:r>
      <w:r>
        <w:rPr>
          <w:w w:val="110"/>
        </w:rPr>
        <w:t>remains unknown, especially regarding PNCs more fundamentally.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w w:val="110"/>
        </w:rPr>
        <w:t>vein,</w:t>
      </w:r>
      <w:r>
        <w:rPr>
          <w:spacing w:val="-9"/>
          <w:w w:val="110"/>
        </w:rPr>
        <w:t xml:space="preserve"> </w:t>
      </w:r>
      <w:r>
        <w:rPr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w w:val="110"/>
        </w:rPr>
        <w:t>review</w:t>
      </w:r>
      <w:r>
        <w:rPr>
          <w:spacing w:val="-9"/>
          <w:w w:val="110"/>
        </w:rPr>
        <w:t xml:space="preserve"> </w:t>
      </w:r>
      <w:r>
        <w:rPr>
          <w:w w:val="110"/>
        </w:rPr>
        <w:t>will</w:t>
      </w:r>
      <w:r>
        <w:rPr>
          <w:spacing w:val="-9"/>
          <w:w w:val="110"/>
        </w:rPr>
        <w:t xml:space="preserve"> </w:t>
      </w:r>
      <w:r>
        <w:rPr>
          <w:w w:val="110"/>
        </w:rPr>
        <w:t>broadly</w:t>
      </w:r>
      <w:r>
        <w:rPr>
          <w:spacing w:val="-9"/>
          <w:w w:val="110"/>
        </w:rPr>
        <w:t xml:space="preserve"> </w:t>
      </w:r>
      <w:r>
        <w:rPr>
          <w:w w:val="110"/>
        </w:rPr>
        <w:t>survey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discuss</w:t>
      </w:r>
      <w:r>
        <w:rPr>
          <w:spacing w:val="-9"/>
          <w:w w:val="110"/>
        </w:rPr>
        <w:t xml:space="preserve"> </w:t>
      </w:r>
      <w:r>
        <w:rPr>
          <w:w w:val="110"/>
        </w:rPr>
        <w:t>recent</w:t>
      </w:r>
      <w:r>
        <w:rPr>
          <w:spacing w:val="-9"/>
          <w:w w:val="110"/>
        </w:rPr>
        <w:t xml:space="preserve"> </w:t>
      </w:r>
      <w:r>
        <w:rPr>
          <w:w w:val="110"/>
        </w:rPr>
        <w:t>stud-</w:t>
      </w:r>
      <w:r>
        <w:rPr>
          <w:spacing w:val="40"/>
          <w:w w:val="110"/>
        </w:rPr>
        <w:t xml:space="preserve"> </w:t>
      </w:r>
      <w:r>
        <w:rPr>
          <w:w w:val="110"/>
        </w:rPr>
        <w:t>ies of multiscale polymer dynamics and NP dynamics in polymer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nanocomposites, as depicted in </w:t>
      </w:r>
      <w:hyperlink w:anchor="_bookmark1" w:history="1">
        <w:r>
          <w:rPr>
            <w:color w:val="0080AC"/>
            <w:w w:val="110"/>
          </w:rPr>
          <w:t>Fig. 1</w:t>
        </w:r>
        <w:r>
          <w:rPr>
            <w:w w:val="110"/>
          </w:rPr>
          <w:t>.</w:t>
        </w:r>
      </w:hyperlink>
      <w:r>
        <w:rPr>
          <w:w w:val="110"/>
        </w:rPr>
        <w:t xml:space="preserve"> As discussed in Section </w:t>
      </w:r>
      <w:hyperlink w:anchor="_bookmark2" w:history="1">
        <w:r>
          <w:rPr>
            <w:color w:val="0080AC"/>
            <w:w w:val="110"/>
          </w:rPr>
          <w:t>2</w:t>
        </w:r>
        <w:r>
          <w:rPr>
            <w:w w:val="110"/>
          </w:rPr>
          <w:t>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PNCs exhibit several different dynamic processes that are inter-</w:t>
      </w:r>
      <w:r>
        <w:rPr>
          <w:spacing w:val="40"/>
          <w:w w:val="110"/>
        </w:rPr>
        <w:t xml:space="preserve"> </w:t>
      </w:r>
      <w:r>
        <w:rPr>
          <w:w w:val="110"/>
        </w:rPr>
        <w:t>related and dictate or influence properties and performance. In</w:t>
      </w:r>
      <w:r>
        <w:rPr>
          <w:spacing w:val="40"/>
          <w:w w:val="110"/>
        </w:rPr>
        <w:t xml:space="preserve"> </w:t>
      </w:r>
      <w:r>
        <w:rPr>
          <w:w w:val="110"/>
        </w:rPr>
        <w:t>subsequent sections, we will discuss and review selected theo-</w:t>
      </w:r>
      <w:r>
        <w:rPr>
          <w:spacing w:val="40"/>
          <w:w w:val="110"/>
        </w:rPr>
        <w:t xml:space="preserve"> </w:t>
      </w:r>
      <w:r>
        <w:rPr>
          <w:w w:val="110"/>
        </w:rPr>
        <w:t>retical, simulation, and experimental approaches and studies as</w:t>
      </w:r>
      <w:r>
        <w:rPr>
          <w:spacing w:val="40"/>
          <w:w w:val="110"/>
        </w:rPr>
        <w:t xml:space="preserve"> </w:t>
      </w:r>
      <w:r>
        <w:rPr>
          <w:w w:val="110"/>
        </w:rPr>
        <w:t>they pertain to the different dynamic processes. Beginning at the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shortest length and timescales, Section </w:t>
      </w:r>
      <w:hyperlink w:anchor="_bookmark5" w:history="1">
        <w:r>
          <w:rPr>
            <w:color w:val="0080AC"/>
            <w:w w:val="110"/>
          </w:rPr>
          <w:t>3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will explore polymer</w:t>
      </w:r>
      <w:r>
        <w:rPr>
          <w:spacing w:val="40"/>
          <w:w w:val="110"/>
        </w:rPr>
        <w:t xml:space="preserve"> </w:t>
      </w:r>
      <w:r>
        <w:rPr>
          <w:w w:val="110"/>
        </w:rPr>
        <w:t>segmental dynamics in PNCs, followed by non-diffusive polymer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chain relaxations (intermediate dynamics, Section </w:t>
      </w:r>
      <w:hyperlink w:anchor="_bookmark16" w:history="1">
        <w:r>
          <w:rPr>
            <w:color w:val="0080AC"/>
            <w:w w:val="110"/>
          </w:rPr>
          <w:t>4</w:t>
        </w:r>
        <w:r>
          <w:rPr>
            <w:w w:val="110"/>
          </w:rPr>
          <w:t>),</w:t>
        </w:r>
      </w:hyperlink>
      <w:r>
        <w:rPr>
          <w:w w:val="110"/>
        </w:rPr>
        <w:t xml:space="preserve"> center-of-</w:t>
      </w:r>
      <w:r>
        <w:rPr>
          <w:spacing w:val="40"/>
          <w:w w:val="110"/>
        </w:rPr>
        <w:t xml:space="preserve"> </w:t>
      </w:r>
      <w:r>
        <w:rPr>
          <w:w w:val="110"/>
        </w:rPr>
        <w:t>mass</w:t>
      </w:r>
      <w:r>
        <w:rPr>
          <w:spacing w:val="-8"/>
          <w:w w:val="110"/>
        </w:rPr>
        <w:t xml:space="preserve"> </w:t>
      </w:r>
      <w:r>
        <w:rPr>
          <w:w w:val="110"/>
        </w:rPr>
        <w:t>polymer</w:t>
      </w:r>
      <w:r>
        <w:rPr>
          <w:spacing w:val="-8"/>
          <w:w w:val="110"/>
        </w:rPr>
        <w:t xml:space="preserve"> </w:t>
      </w:r>
      <w:r>
        <w:rPr>
          <w:w w:val="110"/>
        </w:rPr>
        <w:t>diffusion</w:t>
      </w:r>
      <w:r>
        <w:rPr>
          <w:spacing w:val="-8"/>
          <w:w w:val="110"/>
        </w:rPr>
        <w:t xml:space="preserve"> </w:t>
      </w:r>
      <w:r>
        <w:rPr>
          <w:w w:val="110"/>
        </w:rPr>
        <w:t>through</w:t>
      </w:r>
      <w:r>
        <w:rPr>
          <w:spacing w:val="-8"/>
          <w:w w:val="110"/>
        </w:rPr>
        <w:t xml:space="preserve"> </w:t>
      </w:r>
      <w:r>
        <w:rPr>
          <w:w w:val="110"/>
        </w:rPr>
        <w:t>PNCs</w:t>
      </w:r>
      <w:r>
        <w:rPr>
          <w:spacing w:val="-8"/>
          <w:w w:val="110"/>
        </w:rPr>
        <w:t xml:space="preserve"> </w:t>
      </w:r>
      <w:r>
        <w:rPr>
          <w:w w:val="110"/>
        </w:rPr>
        <w:t>(Section</w:t>
      </w:r>
      <w:r>
        <w:rPr>
          <w:spacing w:val="-8"/>
          <w:w w:val="110"/>
        </w:rPr>
        <w:t xml:space="preserve"> </w:t>
      </w:r>
      <w:hyperlink w:anchor="_bookmark22" w:history="1">
        <w:r>
          <w:rPr>
            <w:color w:val="0080AC"/>
            <w:w w:val="110"/>
          </w:rPr>
          <w:t>5</w:t>
        </w:r>
        <w:r>
          <w:rPr>
            <w:w w:val="110"/>
          </w:rPr>
          <w:t>),</w:t>
        </w:r>
      </w:hyperlink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NP</w:t>
      </w:r>
      <w:r>
        <w:rPr>
          <w:spacing w:val="-8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polymer and PNC melts (Section </w:t>
      </w:r>
      <w:hyperlink w:anchor="_bookmark28" w:history="1">
        <w:r>
          <w:rPr>
            <w:color w:val="0080AC"/>
            <w:w w:val="110"/>
          </w:rPr>
          <w:t>6</w:t>
        </w:r>
        <w:r>
          <w:rPr>
            <w:w w:val="110"/>
          </w:rPr>
          <w:t>).</w:t>
        </w:r>
      </w:hyperlink>
      <w:r>
        <w:rPr>
          <w:w w:val="110"/>
        </w:rPr>
        <w:t xml:space="preserve"> Finally, Section </w:t>
      </w:r>
      <w:hyperlink w:anchor="_bookmark36" w:history="1">
        <w:r>
          <w:rPr>
            <w:color w:val="0080AC"/>
            <w:w w:val="110"/>
          </w:rPr>
          <w:t>7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will</w:t>
      </w:r>
      <w:r>
        <w:rPr>
          <w:spacing w:val="40"/>
          <w:w w:val="110"/>
        </w:rPr>
        <w:t xml:space="preserve"> </w:t>
      </w:r>
      <w:r>
        <w:rPr>
          <w:w w:val="110"/>
        </w:rPr>
        <w:t>provide an outlook and will discuss outstanding scientific chal-</w:t>
      </w:r>
      <w:r>
        <w:rPr>
          <w:spacing w:val="40"/>
          <w:w w:val="110"/>
        </w:rPr>
        <w:t xml:space="preserve"> </w:t>
      </w:r>
      <w:r>
        <w:rPr>
          <w:w w:val="110"/>
        </w:rPr>
        <w:t>lenges regarding the dynamics of polymers and nanoparticles in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PNCs.</w:t>
      </w:r>
    </w:p>
    <w:p w14:paraId="2658DE35" w14:textId="77777777" w:rsidR="00E21043" w:rsidRDefault="0052501A">
      <w:pPr>
        <w:pStyle w:val="BodyText"/>
        <w:spacing w:line="172" w:lineRule="exact"/>
        <w:ind w:left="311"/>
      </w:pPr>
      <w:r>
        <w:rPr>
          <w:w w:val="110"/>
        </w:rPr>
        <w:t>This</w:t>
      </w:r>
      <w:r>
        <w:rPr>
          <w:spacing w:val="7"/>
          <w:w w:val="110"/>
        </w:rPr>
        <w:t xml:space="preserve"> </w:t>
      </w:r>
      <w:r>
        <w:rPr>
          <w:w w:val="110"/>
        </w:rPr>
        <w:t>review</w:t>
      </w:r>
      <w:r>
        <w:rPr>
          <w:spacing w:val="8"/>
          <w:w w:val="110"/>
        </w:rPr>
        <w:t xml:space="preserve"> </w:t>
      </w:r>
      <w:r>
        <w:rPr>
          <w:w w:val="110"/>
        </w:rPr>
        <w:t>will</w:t>
      </w:r>
      <w:r>
        <w:rPr>
          <w:spacing w:val="8"/>
          <w:w w:val="110"/>
        </w:rPr>
        <w:t xml:space="preserve"> </w:t>
      </w:r>
      <w:r>
        <w:rPr>
          <w:w w:val="110"/>
        </w:rPr>
        <w:t>generally</w:t>
      </w:r>
      <w:r>
        <w:rPr>
          <w:spacing w:val="8"/>
          <w:w w:val="110"/>
        </w:rPr>
        <w:t xml:space="preserve"> </w:t>
      </w:r>
      <w:r>
        <w:rPr>
          <w:w w:val="110"/>
        </w:rPr>
        <w:t>focus</w:t>
      </w:r>
      <w:r>
        <w:rPr>
          <w:spacing w:val="7"/>
          <w:w w:val="110"/>
        </w:rPr>
        <w:t xml:space="preserve"> </w:t>
      </w:r>
      <w:r>
        <w:rPr>
          <w:w w:val="110"/>
        </w:rPr>
        <w:t>on</w:t>
      </w:r>
      <w:r>
        <w:rPr>
          <w:spacing w:val="8"/>
          <w:w w:val="110"/>
        </w:rPr>
        <w:t xml:space="preserve"> </w:t>
      </w:r>
      <w:r>
        <w:rPr>
          <w:w w:val="110"/>
        </w:rPr>
        <w:t>model</w:t>
      </w:r>
      <w:r>
        <w:rPr>
          <w:spacing w:val="8"/>
          <w:w w:val="110"/>
        </w:rPr>
        <w:t xml:space="preserve"> </w:t>
      </w:r>
      <w:r>
        <w:rPr>
          <w:w w:val="110"/>
        </w:rPr>
        <w:t>PNCs</w:t>
      </w:r>
      <w:r>
        <w:rPr>
          <w:spacing w:val="8"/>
          <w:w w:val="110"/>
        </w:rPr>
        <w:t xml:space="preserve"> </w:t>
      </w:r>
      <w:r>
        <w:rPr>
          <w:w w:val="110"/>
        </w:rPr>
        <w:t>systems</w:t>
      </w:r>
      <w:r>
        <w:rPr>
          <w:spacing w:val="8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lin-</w:t>
      </w:r>
    </w:p>
    <w:p w14:paraId="3A514FFA" w14:textId="77777777" w:rsidR="00E21043" w:rsidRDefault="0052501A">
      <w:pPr>
        <w:pStyle w:val="BodyText"/>
        <w:spacing w:before="12" w:line="268" w:lineRule="auto"/>
        <w:ind w:left="72" w:right="278"/>
      </w:pPr>
      <w:r>
        <w:rPr>
          <w:w w:val="110"/>
        </w:rPr>
        <w:t>ear thermoplastics filled with hard nanoparticles in the melt state,</w:t>
      </w:r>
      <w:r>
        <w:rPr>
          <w:spacing w:val="40"/>
          <w:w w:val="110"/>
        </w:rPr>
        <w:t xml:space="preserve"> </w:t>
      </w:r>
      <w:r>
        <w:rPr>
          <w:w w:val="110"/>
        </w:rPr>
        <w:t>although in some cases, other relevant systems will be discussed.</w:t>
      </w:r>
      <w:r>
        <w:rPr>
          <w:spacing w:val="40"/>
          <w:w w:val="110"/>
        </w:rPr>
        <w:t xml:space="preserve"> </w:t>
      </w:r>
      <w:r>
        <w:rPr>
          <w:w w:val="110"/>
        </w:rPr>
        <w:t>Although</w:t>
      </w:r>
      <w:r>
        <w:rPr>
          <w:spacing w:val="-1"/>
          <w:w w:val="110"/>
        </w:rPr>
        <w:t xml:space="preserve"> </w:t>
      </w:r>
      <w:r>
        <w:rPr>
          <w:w w:val="110"/>
        </w:rPr>
        <w:t>many different</w:t>
      </w:r>
      <w:r>
        <w:rPr>
          <w:spacing w:val="-1"/>
          <w:w w:val="110"/>
        </w:rPr>
        <w:t xml:space="preserve"> </w:t>
      </w:r>
      <w:r>
        <w:rPr>
          <w:w w:val="110"/>
        </w:rPr>
        <w:t>polymers and</w:t>
      </w:r>
      <w:r>
        <w:rPr>
          <w:spacing w:val="-1"/>
          <w:w w:val="110"/>
        </w:rPr>
        <w:t xml:space="preserve"> </w:t>
      </w:r>
      <w:r>
        <w:rPr>
          <w:w w:val="110"/>
        </w:rPr>
        <w:t>fillers will</w:t>
      </w:r>
      <w:r>
        <w:rPr>
          <w:spacing w:val="-1"/>
          <w:w w:val="110"/>
        </w:rPr>
        <w:t xml:space="preserve"> </w:t>
      </w:r>
      <w:r>
        <w:rPr>
          <w:w w:val="110"/>
        </w:rPr>
        <w:t>be discussed,</w:t>
      </w:r>
      <w:r>
        <w:rPr>
          <w:spacing w:val="-1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5C76078E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370CB558" w14:textId="77777777" w:rsidR="00E21043" w:rsidRDefault="00E21043">
      <w:pPr>
        <w:pStyle w:val="BodyText"/>
        <w:spacing w:before="6"/>
        <w:jc w:val="left"/>
        <w:rPr>
          <w:sz w:val="20"/>
        </w:rPr>
      </w:pPr>
    </w:p>
    <w:p w14:paraId="7D95B3E0" w14:textId="77777777" w:rsidR="00E21043" w:rsidRDefault="0052501A">
      <w:pPr>
        <w:pStyle w:val="BodyText"/>
        <w:ind w:left="164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7353780" wp14:editId="6F9EDF39">
            <wp:extent cx="4904171" cy="1975103"/>
            <wp:effectExtent l="0" t="0" r="0" b="0"/>
            <wp:docPr id="21" name="Image 21" descr="Image of Fig.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Image of Fig. 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171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A071" w14:textId="77777777" w:rsidR="00E21043" w:rsidRDefault="00E21043">
      <w:pPr>
        <w:pStyle w:val="BodyText"/>
        <w:spacing w:before="61"/>
        <w:jc w:val="left"/>
        <w:rPr>
          <w:sz w:val="12"/>
        </w:rPr>
      </w:pPr>
    </w:p>
    <w:p w14:paraId="127209DD" w14:textId="77777777" w:rsidR="00E21043" w:rsidRDefault="0052501A">
      <w:pPr>
        <w:ind w:left="224"/>
        <w:jc w:val="center"/>
        <w:rPr>
          <w:sz w:val="12"/>
        </w:rPr>
      </w:pPr>
      <w:bookmarkStart w:id="4" w:name="2_The_importance_of_dynamics_in_polymer_"/>
      <w:bookmarkStart w:id="5" w:name="2.1_Overview_of_dynamics_processes_in_po"/>
      <w:bookmarkStart w:id="6" w:name="_bookmark1"/>
      <w:bookmarkEnd w:id="4"/>
      <w:bookmarkEnd w:id="5"/>
      <w:bookmarkEnd w:id="6"/>
      <w:r>
        <w:rPr>
          <w:b/>
          <w:w w:val="120"/>
          <w:sz w:val="12"/>
        </w:rPr>
        <w:t>Fig.</w:t>
      </w:r>
      <w:r>
        <w:rPr>
          <w:b/>
          <w:spacing w:val="-3"/>
          <w:w w:val="120"/>
          <w:sz w:val="12"/>
        </w:rPr>
        <w:t xml:space="preserve"> </w:t>
      </w:r>
      <w:r>
        <w:rPr>
          <w:b/>
          <w:w w:val="120"/>
          <w:sz w:val="12"/>
        </w:rPr>
        <w:t>1.</w:t>
      </w:r>
      <w:r>
        <w:rPr>
          <w:b/>
          <w:spacing w:val="28"/>
          <w:w w:val="120"/>
          <w:sz w:val="12"/>
        </w:rPr>
        <w:t xml:space="preserve"> </w:t>
      </w:r>
      <w:r>
        <w:rPr>
          <w:w w:val="120"/>
          <w:sz w:val="12"/>
        </w:rPr>
        <w:t>Schematic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to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highlight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time-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length-scales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various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dynamic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processes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in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nanocomposites</w:t>
      </w:r>
      <w:r>
        <w:rPr>
          <w:spacing w:val="-2"/>
          <w:w w:val="120"/>
          <w:sz w:val="12"/>
        </w:rPr>
        <w:t xml:space="preserve"> (PNCs).</w:t>
      </w:r>
    </w:p>
    <w:p w14:paraId="3BF10BAC" w14:textId="77777777" w:rsidR="00E21043" w:rsidRDefault="00E21043">
      <w:pPr>
        <w:pStyle w:val="BodyText"/>
        <w:spacing w:before="204"/>
        <w:jc w:val="left"/>
        <w:rPr>
          <w:sz w:val="20"/>
        </w:rPr>
      </w:pPr>
    </w:p>
    <w:p w14:paraId="29599BA7" w14:textId="77777777" w:rsidR="00E21043" w:rsidRDefault="00E21043">
      <w:pPr>
        <w:pStyle w:val="BodyText"/>
        <w:jc w:val="left"/>
        <w:rPr>
          <w:sz w:val="2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6DB52B29" w14:textId="77777777" w:rsidR="00E21043" w:rsidRDefault="0052501A">
      <w:pPr>
        <w:pStyle w:val="BodyText"/>
        <w:spacing w:before="105" w:line="268" w:lineRule="auto"/>
        <w:ind w:left="288"/>
      </w:pPr>
      <w:r>
        <w:rPr>
          <w:w w:val="110"/>
        </w:rPr>
        <w:t>majority</w:t>
      </w:r>
      <w:r>
        <w:rPr>
          <w:spacing w:val="-9"/>
          <w:w w:val="110"/>
        </w:rPr>
        <w:t xml:space="preserve"> </w:t>
      </w:r>
      <w:r>
        <w:rPr>
          <w:w w:val="110"/>
        </w:rPr>
        <w:t>will</w:t>
      </w:r>
      <w:r>
        <w:rPr>
          <w:spacing w:val="-9"/>
          <w:w w:val="110"/>
        </w:rPr>
        <w:t xml:space="preserve"> </w:t>
      </w:r>
      <w:r w:rsidRPr="00E51C43">
        <w:rPr>
          <w:w w:val="110"/>
          <w:highlight w:val="yellow"/>
        </w:rPr>
        <w:t>be</w:t>
      </w:r>
      <w:r w:rsidRPr="00E51C43">
        <w:rPr>
          <w:spacing w:val="-9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inorganic</w:t>
      </w:r>
      <w:r w:rsidRPr="00E51C43">
        <w:rPr>
          <w:spacing w:val="-9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metallic</w:t>
      </w:r>
      <w:r w:rsidRPr="00E51C43">
        <w:rPr>
          <w:spacing w:val="-9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and</w:t>
      </w:r>
      <w:r w:rsidRPr="00E51C43">
        <w:rPr>
          <w:spacing w:val="-9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ceramic</w:t>
      </w:r>
      <w:r w:rsidRPr="00E51C43">
        <w:rPr>
          <w:spacing w:val="-9"/>
          <w:w w:val="110"/>
          <w:highlight w:val="yellow"/>
        </w:rPr>
        <w:t xml:space="preserve"> </w:t>
      </w:r>
      <w:r w:rsidRPr="00E51C43">
        <w:rPr>
          <w:w w:val="110"/>
          <w:highlight w:val="yellow"/>
        </w:rPr>
        <w:t>nanoparticles</w:t>
      </w:r>
      <w:r>
        <w:rPr>
          <w:w w:val="110"/>
        </w:rPr>
        <w:t>.</w:t>
      </w:r>
      <w:r>
        <w:rPr>
          <w:spacing w:val="-9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with silicates and carbon-materials (CNTs, C60, graphene, carbon</w:t>
      </w:r>
      <w:r>
        <w:rPr>
          <w:spacing w:val="40"/>
          <w:w w:val="110"/>
        </w:rPr>
        <w:t xml:space="preserve"> </w:t>
      </w:r>
      <w:r>
        <w:rPr>
          <w:w w:val="110"/>
        </w:rPr>
        <w:t>black) have been reviewed elsewhere [</w:t>
      </w:r>
      <w:hyperlink w:anchor="_bookmark52" w:history="1">
        <w:r>
          <w:rPr>
            <w:color w:val="0080AC"/>
            <w:w w:val="110"/>
          </w:rPr>
          <w:t>16</w:t>
        </w:r>
        <w:r>
          <w:rPr>
            <w:w w:val="110"/>
          </w:rPr>
          <w:t>,</w:t>
        </w:r>
      </w:hyperlink>
      <w:hyperlink w:anchor="_bookmark56" w:history="1">
        <w:r>
          <w:rPr>
            <w:color w:val="0080AC"/>
            <w:w w:val="110"/>
          </w:rPr>
          <w:t>20–24</w:t>
        </w:r>
        <w:r>
          <w:rPr>
            <w:w w:val="110"/>
          </w:rPr>
          <w:t>]</w:t>
        </w:r>
      </w:hyperlink>
      <w:r>
        <w:rPr>
          <w:w w:val="110"/>
        </w:rPr>
        <w:t xml:space="preserve"> and will receive</w:t>
      </w:r>
      <w:r>
        <w:rPr>
          <w:spacing w:val="40"/>
          <w:w w:val="110"/>
        </w:rPr>
        <w:t xml:space="preserve"> </w:t>
      </w:r>
      <w:r>
        <w:rPr>
          <w:w w:val="110"/>
        </w:rPr>
        <w:t>only</w:t>
      </w:r>
      <w:r>
        <w:rPr>
          <w:spacing w:val="-1"/>
          <w:w w:val="110"/>
        </w:rPr>
        <w:t xml:space="preserve"> </w:t>
      </w:r>
      <w:r>
        <w:rPr>
          <w:w w:val="110"/>
        </w:rPr>
        <w:t>cursory</w:t>
      </w:r>
      <w:r>
        <w:rPr>
          <w:spacing w:val="-1"/>
          <w:w w:val="110"/>
        </w:rPr>
        <w:t xml:space="preserve"> </w:t>
      </w:r>
      <w:r>
        <w:rPr>
          <w:w w:val="110"/>
        </w:rPr>
        <w:t>mention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this</w:t>
      </w:r>
      <w:r>
        <w:rPr>
          <w:spacing w:val="-1"/>
          <w:w w:val="110"/>
        </w:rPr>
        <w:t xml:space="preserve"> </w:t>
      </w:r>
      <w:r>
        <w:rPr>
          <w:w w:val="110"/>
        </w:rPr>
        <w:t>review.</w:t>
      </w:r>
      <w:r>
        <w:rPr>
          <w:spacing w:val="-1"/>
          <w:w w:val="110"/>
        </w:rPr>
        <w:t xml:space="preserve"> </w:t>
      </w:r>
      <w:r>
        <w:rPr>
          <w:w w:val="110"/>
        </w:rPr>
        <w:t>More</w:t>
      </w:r>
      <w:r>
        <w:rPr>
          <w:spacing w:val="-1"/>
          <w:w w:val="110"/>
        </w:rPr>
        <w:t xml:space="preserve"> </w:t>
      </w:r>
      <w:r>
        <w:rPr>
          <w:w w:val="110"/>
        </w:rPr>
        <w:t>focused</w:t>
      </w:r>
      <w:r>
        <w:rPr>
          <w:spacing w:val="-1"/>
          <w:w w:val="110"/>
        </w:rPr>
        <w:t xml:space="preserve"> </w:t>
      </w:r>
      <w:r>
        <w:rPr>
          <w:w w:val="110"/>
        </w:rPr>
        <w:t>reviews</w:t>
      </w:r>
      <w:r>
        <w:rPr>
          <w:spacing w:val="-1"/>
          <w:w w:val="110"/>
        </w:rPr>
        <w:t xml:space="preserve"> </w:t>
      </w:r>
      <w:r>
        <w:rPr>
          <w:w w:val="110"/>
        </w:rPr>
        <w:t>regard-</w:t>
      </w:r>
      <w:r>
        <w:rPr>
          <w:spacing w:val="40"/>
          <w:w w:val="110"/>
        </w:rPr>
        <w:t xml:space="preserve"> </w:t>
      </w:r>
      <w:r>
        <w:rPr>
          <w:w w:val="110"/>
        </w:rPr>
        <w:t>ing various classes of PNCs or aspects of dynamics may also be of</w:t>
      </w:r>
      <w:r>
        <w:rPr>
          <w:spacing w:val="40"/>
          <w:w w:val="110"/>
        </w:rPr>
        <w:t xml:space="preserve"> </w:t>
      </w:r>
      <w:r>
        <w:rPr>
          <w:w w:val="110"/>
        </w:rPr>
        <w:t>interest [</w:t>
      </w:r>
      <w:hyperlink w:anchor="_bookmark64" w:history="1">
        <w:r>
          <w:rPr>
            <w:color w:val="0080AC"/>
            <w:w w:val="110"/>
          </w:rPr>
          <w:t>25–34</w:t>
        </w:r>
        <w:r>
          <w:rPr>
            <w:w w:val="110"/>
          </w:rPr>
          <w:t>].</w:t>
        </w:r>
      </w:hyperlink>
    </w:p>
    <w:p w14:paraId="5A45A766" w14:textId="77777777" w:rsidR="00E21043" w:rsidRDefault="00E21043">
      <w:pPr>
        <w:pStyle w:val="BodyText"/>
        <w:spacing w:before="185"/>
        <w:jc w:val="left"/>
      </w:pPr>
    </w:p>
    <w:p w14:paraId="3D33D649" w14:textId="77777777" w:rsidR="00E21043" w:rsidRDefault="0052501A">
      <w:pPr>
        <w:pStyle w:val="Heading1"/>
        <w:numPr>
          <w:ilvl w:val="0"/>
          <w:numId w:val="3"/>
        </w:numPr>
        <w:tabs>
          <w:tab w:val="left" w:pos="525"/>
        </w:tabs>
        <w:ind w:left="525" w:hanging="237"/>
        <w:jc w:val="left"/>
      </w:pPr>
      <w:bookmarkStart w:id="7" w:name="_bookmark3"/>
      <w:bookmarkStart w:id="8" w:name="_TOC_250007"/>
      <w:bookmarkEnd w:id="7"/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importance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dynamics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polymer</w:t>
      </w:r>
      <w:r>
        <w:rPr>
          <w:spacing w:val="-6"/>
          <w:w w:val="110"/>
        </w:rPr>
        <w:t xml:space="preserve"> </w:t>
      </w:r>
      <w:bookmarkEnd w:id="8"/>
      <w:r>
        <w:rPr>
          <w:spacing w:val="-2"/>
          <w:w w:val="110"/>
        </w:rPr>
        <w:t>nanocomposites</w:t>
      </w:r>
    </w:p>
    <w:p w14:paraId="08B08D62" w14:textId="77777777" w:rsidR="00E21043" w:rsidRDefault="00E21043">
      <w:pPr>
        <w:pStyle w:val="BodyText"/>
        <w:spacing w:before="43"/>
        <w:jc w:val="left"/>
        <w:rPr>
          <w:b/>
        </w:rPr>
      </w:pPr>
    </w:p>
    <w:p w14:paraId="782C9A6D" w14:textId="77777777" w:rsidR="00E21043" w:rsidRDefault="0052501A">
      <w:pPr>
        <w:pStyle w:val="ListParagraph"/>
        <w:numPr>
          <w:ilvl w:val="1"/>
          <w:numId w:val="3"/>
        </w:numPr>
        <w:tabs>
          <w:tab w:val="left" w:pos="645"/>
        </w:tabs>
        <w:spacing w:before="0"/>
        <w:ind w:left="645" w:hanging="357"/>
        <w:rPr>
          <w:i/>
          <w:sz w:val="16"/>
        </w:rPr>
      </w:pPr>
      <w:r>
        <w:rPr>
          <w:i/>
          <w:w w:val="110"/>
          <w:sz w:val="16"/>
        </w:rPr>
        <w:t>Overview</w:t>
      </w:r>
      <w:r>
        <w:rPr>
          <w:i/>
          <w:spacing w:val="-1"/>
          <w:w w:val="110"/>
          <w:sz w:val="16"/>
        </w:rPr>
        <w:t xml:space="preserve"> </w:t>
      </w:r>
      <w:r>
        <w:rPr>
          <w:i/>
          <w:w w:val="110"/>
          <w:sz w:val="16"/>
        </w:rPr>
        <w:t xml:space="preserve">of dynamics processes in polymer </w:t>
      </w:r>
      <w:r>
        <w:rPr>
          <w:i/>
          <w:spacing w:val="-2"/>
          <w:w w:val="110"/>
          <w:sz w:val="16"/>
        </w:rPr>
        <w:t>nanocomposites</w:t>
      </w:r>
    </w:p>
    <w:p w14:paraId="622D3FC8" w14:textId="77777777" w:rsidR="00E21043" w:rsidRDefault="00E21043">
      <w:pPr>
        <w:pStyle w:val="BodyText"/>
        <w:spacing w:before="44"/>
        <w:jc w:val="left"/>
        <w:rPr>
          <w:i/>
        </w:rPr>
      </w:pPr>
    </w:p>
    <w:p w14:paraId="7CF4C2FB" w14:textId="77777777" w:rsidR="00E21043" w:rsidRDefault="0052501A">
      <w:pPr>
        <w:pStyle w:val="BodyText"/>
        <w:spacing w:line="268" w:lineRule="auto"/>
        <w:ind w:left="288" w:firstLine="239"/>
      </w:pPr>
      <w:r w:rsidRPr="007B3C52">
        <w:rPr>
          <w:w w:val="110"/>
          <w:highlight w:val="yellow"/>
        </w:rPr>
        <w:t>Polymer melts have a rich hierarchy of time- and length-scale</w:t>
      </w:r>
      <w:r w:rsidRPr="007B3C52">
        <w:rPr>
          <w:spacing w:val="40"/>
          <w:w w:val="110"/>
          <w:highlight w:val="yellow"/>
        </w:rPr>
        <w:t xml:space="preserve"> </w:t>
      </w:r>
      <w:r w:rsidRPr="007B3C52">
        <w:rPr>
          <w:w w:val="110"/>
          <w:highlight w:val="yellow"/>
        </w:rPr>
        <w:t>dependent dynamic processes [</w:t>
      </w:r>
      <w:hyperlink w:anchor="_bookmark79" w:history="1">
        <w:r w:rsidRPr="007B3C52">
          <w:rPr>
            <w:color w:val="0080AC"/>
            <w:w w:val="110"/>
            <w:highlight w:val="yellow"/>
          </w:rPr>
          <w:t>35</w:t>
        </w:r>
        <w:r w:rsidRPr="007B3C52">
          <w:rPr>
            <w:w w:val="110"/>
            <w:highlight w:val="yellow"/>
          </w:rPr>
          <w:t>].</w:t>
        </w:r>
      </w:hyperlink>
      <w:r w:rsidRPr="007B3C52">
        <w:rPr>
          <w:w w:val="110"/>
          <w:highlight w:val="yellow"/>
        </w:rPr>
        <w:t xml:space="preserve"> At the smallest time-scales</w:t>
      </w:r>
      <w:r w:rsidRPr="007B3C52">
        <w:rPr>
          <w:spacing w:val="80"/>
          <w:w w:val="110"/>
          <w:highlight w:val="yellow"/>
        </w:rPr>
        <w:t xml:space="preserve"> </w:t>
      </w:r>
      <w:r w:rsidRPr="007B3C52">
        <w:rPr>
          <w:w w:val="110"/>
          <w:highlight w:val="yellow"/>
        </w:rPr>
        <w:t>and sub-angstrom length-scales, atoms in a solid undergo ther-</w:t>
      </w:r>
      <w:r w:rsidRPr="007B3C52">
        <w:rPr>
          <w:spacing w:val="40"/>
          <w:w w:val="110"/>
          <w:highlight w:val="yellow"/>
        </w:rPr>
        <w:t xml:space="preserve"> </w:t>
      </w:r>
      <w:r w:rsidRPr="007B3C52">
        <w:rPr>
          <w:w w:val="110"/>
          <w:highlight w:val="yellow"/>
        </w:rPr>
        <w:t>mal</w:t>
      </w:r>
      <w:r w:rsidRPr="007B3C52">
        <w:rPr>
          <w:spacing w:val="-1"/>
          <w:w w:val="110"/>
          <w:highlight w:val="yellow"/>
        </w:rPr>
        <w:t xml:space="preserve"> </w:t>
      </w:r>
      <w:r w:rsidRPr="007B3C52">
        <w:rPr>
          <w:w w:val="110"/>
          <w:highlight w:val="yellow"/>
        </w:rPr>
        <w:t>vibrations</w:t>
      </w:r>
      <w:r w:rsidRPr="007B3C52">
        <w:rPr>
          <w:spacing w:val="-1"/>
          <w:w w:val="110"/>
          <w:highlight w:val="yellow"/>
        </w:rPr>
        <w:t xml:space="preserve"> </w:t>
      </w:r>
      <w:r w:rsidRPr="007B3C52">
        <w:rPr>
          <w:w w:val="110"/>
          <w:highlight w:val="yellow"/>
        </w:rPr>
        <w:t>at</w:t>
      </w:r>
      <w:r w:rsidRPr="007B3C52">
        <w:rPr>
          <w:spacing w:val="-1"/>
          <w:w w:val="110"/>
          <w:highlight w:val="yellow"/>
        </w:rPr>
        <w:t xml:space="preserve"> </w:t>
      </w:r>
      <w:r w:rsidRPr="007B3C52">
        <w:rPr>
          <w:w w:val="110"/>
          <w:highlight w:val="yellow"/>
        </w:rPr>
        <w:t>finite</w:t>
      </w:r>
      <w:r w:rsidRPr="007B3C52">
        <w:rPr>
          <w:spacing w:val="-1"/>
          <w:w w:val="110"/>
          <w:highlight w:val="yellow"/>
        </w:rPr>
        <w:t xml:space="preserve"> </w:t>
      </w:r>
      <w:r w:rsidRPr="007B3C52">
        <w:rPr>
          <w:w w:val="110"/>
          <w:highlight w:val="yellow"/>
        </w:rPr>
        <w:t>temperature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These</w:t>
      </w:r>
      <w:r>
        <w:rPr>
          <w:spacing w:val="-1"/>
          <w:w w:val="110"/>
        </w:rPr>
        <w:t xml:space="preserve"> </w:t>
      </w:r>
      <w:r>
        <w:rPr>
          <w:w w:val="110"/>
        </w:rPr>
        <w:t>fast</w:t>
      </w:r>
      <w:r>
        <w:rPr>
          <w:spacing w:val="-1"/>
          <w:w w:val="110"/>
        </w:rPr>
        <w:t xml:space="preserve"> </w:t>
      </w:r>
      <w:r>
        <w:rPr>
          <w:w w:val="110"/>
        </w:rPr>
        <w:t>dynamics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often</w:t>
      </w:r>
      <w:r>
        <w:rPr>
          <w:spacing w:val="40"/>
          <w:w w:val="110"/>
        </w:rPr>
        <w:t xml:space="preserve"> </w:t>
      </w:r>
      <w:bookmarkStart w:id="9" w:name="2.2_Polymer_nanocomposites_properties_di"/>
      <w:bookmarkEnd w:id="9"/>
      <w:r>
        <w:rPr>
          <w:w w:val="110"/>
        </w:rPr>
        <w:t>on the pico-second time scale and are characterized by particles</w:t>
      </w:r>
      <w:r>
        <w:rPr>
          <w:spacing w:val="40"/>
          <w:w w:val="110"/>
        </w:rPr>
        <w:t xml:space="preserve"> </w:t>
      </w:r>
      <w:r>
        <w:rPr>
          <w:w w:val="110"/>
        </w:rPr>
        <w:t>rattling in cages formed by the local packing of nearby atoms.</w:t>
      </w:r>
      <w:r>
        <w:rPr>
          <w:spacing w:val="40"/>
          <w:w w:val="110"/>
        </w:rPr>
        <w:t xml:space="preserve"> </w:t>
      </w:r>
      <w:r>
        <w:rPr>
          <w:w w:val="110"/>
        </w:rPr>
        <w:t>Generally,</w:t>
      </w:r>
      <w:r>
        <w:rPr>
          <w:spacing w:val="34"/>
          <w:w w:val="110"/>
        </w:rPr>
        <w:t xml:space="preserve"> </w:t>
      </w:r>
      <w:r>
        <w:rPr>
          <w:w w:val="110"/>
        </w:rPr>
        <w:t>these</w:t>
      </w:r>
      <w:r>
        <w:rPr>
          <w:spacing w:val="34"/>
          <w:w w:val="110"/>
        </w:rPr>
        <w:t xml:space="preserve"> </w:t>
      </w:r>
      <w:r>
        <w:rPr>
          <w:w w:val="110"/>
        </w:rPr>
        <w:t>fast</w:t>
      </w:r>
      <w:r>
        <w:rPr>
          <w:spacing w:val="34"/>
          <w:w w:val="110"/>
        </w:rPr>
        <w:t xml:space="preserve"> </w:t>
      </w:r>
      <w:r>
        <w:rPr>
          <w:w w:val="110"/>
        </w:rPr>
        <w:t>dynamics</w:t>
      </w:r>
      <w:r>
        <w:rPr>
          <w:spacing w:val="34"/>
          <w:w w:val="110"/>
        </w:rPr>
        <w:t xml:space="preserve"> </w:t>
      </w:r>
      <w:r>
        <w:rPr>
          <w:w w:val="110"/>
        </w:rPr>
        <w:t>are</w:t>
      </w:r>
      <w:r>
        <w:rPr>
          <w:spacing w:val="34"/>
          <w:w w:val="110"/>
        </w:rPr>
        <w:t xml:space="preserve"> </w:t>
      </w:r>
      <w:r>
        <w:rPr>
          <w:w w:val="110"/>
        </w:rPr>
        <w:t>unaffected</w:t>
      </w:r>
      <w:r>
        <w:rPr>
          <w:spacing w:val="34"/>
          <w:w w:val="110"/>
        </w:rPr>
        <w:t xml:space="preserve"> </w:t>
      </w:r>
      <w:r>
        <w:rPr>
          <w:w w:val="110"/>
        </w:rPr>
        <w:t>by</w:t>
      </w:r>
      <w:r>
        <w:rPr>
          <w:spacing w:val="34"/>
          <w:w w:val="110"/>
        </w:rPr>
        <w:t xml:space="preserve"> </w:t>
      </w:r>
      <w:r>
        <w:rPr>
          <w:w w:val="110"/>
        </w:rPr>
        <w:t>the</w:t>
      </w:r>
      <w:r>
        <w:rPr>
          <w:spacing w:val="34"/>
          <w:w w:val="110"/>
        </w:rPr>
        <w:t xml:space="preserve"> </w:t>
      </w:r>
      <w:r>
        <w:rPr>
          <w:w w:val="110"/>
        </w:rPr>
        <w:t>connectiv-</w:t>
      </w:r>
      <w:r>
        <w:rPr>
          <w:spacing w:val="40"/>
          <w:w w:val="110"/>
        </w:rPr>
        <w:t xml:space="preserve"> </w:t>
      </w:r>
      <w:r>
        <w:rPr>
          <w:w w:val="110"/>
        </w:rPr>
        <w:t>ity of monomers that is characteristic to polymer chains, except</w:t>
      </w:r>
      <w:r>
        <w:rPr>
          <w:spacing w:val="40"/>
          <w:w w:val="110"/>
        </w:rPr>
        <w:t xml:space="preserve"> </w:t>
      </w:r>
      <w:r>
        <w:rPr>
          <w:w w:val="110"/>
        </w:rPr>
        <w:t>when the molecular weight (M</w:t>
      </w:r>
      <w:r>
        <w:rPr>
          <w:w w:val="110"/>
          <w:vertAlign w:val="subscript"/>
        </w:rPr>
        <w:t>w</w:t>
      </w:r>
      <w:r>
        <w:rPr>
          <w:w w:val="110"/>
        </w:rPr>
        <w:t>) affects the local packing. Unlike</w:t>
      </w:r>
      <w:r>
        <w:rPr>
          <w:spacing w:val="40"/>
          <w:w w:val="110"/>
        </w:rPr>
        <w:t xml:space="preserve"> </w:t>
      </w:r>
      <w:r>
        <w:rPr>
          <w:w w:val="110"/>
        </w:rPr>
        <w:t>longer</w:t>
      </w:r>
      <w:r>
        <w:rPr>
          <w:spacing w:val="-2"/>
          <w:w w:val="110"/>
        </w:rPr>
        <w:t xml:space="preserve"> </w:t>
      </w:r>
      <w:r>
        <w:rPr>
          <w:w w:val="110"/>
        </w:rPr>
        <w:t>length-scale</w:t>
      </w:r>
      <w:r>
        <w:rPr>
          <w:spacing w:val="-2"/>
          <w:w w:val="110"/>
        </w:rPr>
        <w:t xml:space="preserve"> </w:t>
      </w:r>
      <w:r>
        <w:rPr>
          <w:w w:val="110"/>
        </w:rPr>
        <w:t>dynamics,</w:t>
      </w:r>
      <w:r>
        <w:rPr>
          <w:spacing w:val="-2"/>
          <w:w w:val="110"/>
        </w:rPr>
        <w:t xml:space="preserve"> </w:t>
      </w:r>
      <w:r>
        <w:rPr>
          <w:w w:val="110"/>
        </w:rPr>
        <w:t>these</w:t>
      </w:r>
      <w:r>
        <w:rPr>
          <w:spacing w:val="-2"/>
          <w:w w:val="110"/>
        </w:rPr>
        <w:t xml:space="preserve"> </w:t>
      </w:r>
      <w:r>
        <w:rPr>
          <w:w w:val="110"/>
        </w:rPr>
        <w:t>local</w:t>
      </w:r>
      <w:r>
        <w:rPr>
          <w:spacing w:val="-2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2"/>
          <w:w w:val="110"/>
        </w:rPr>
        <w:t xml:space="preserve"> </w:t>
      </w:r>
      <w:r>
        <w:rPr>
          <w:w w:val="110"/>
        </w:rPr>
        <w:t>may</w:t>
      </w:r>
      <w:r>
        <w:rPr>
          <w:spacing w:val="-2"/>
          <w:w w:val="110"/>
        </w:rPr>
        <w:t xml:space="preserve"> </w:t>
      </w:r>
      <w:r>
        <w:rPr>
          <w:w w:val="110"/>
        </w:rPr>
        <w:t>be</w:t>
      </w:r>
      <w:r>
        <w:rPr>
          <w:spacing w:val="-2"/>
          <w:w w:val="110"/>
        </w:rPr>
        <w:t xml:space="preserve"> </w:t>
      </w:r>
      <w:r>
        <w:rPr>
          <w:w w:val="110"/>
        </w:rPr>
        <w:t>active</w:t>
      </w:r>
      <w:r>
        <w:rPr>
          <w:spacing w:val="40"/>
          <w:w w:val="110"/>
        </w:rPr>
        <w:t xml:space="preserve"> </w:t>
      </w:r>
      <w:r>
        <w:rPr>
          <w:w w:val="110"/>
        </w:rPr>
        <w:t>even when the temperature (T) is less than the glass transition</w:t>
      </w:r>
      <w:r>
        <w:rPr>
          <w:spacing w:val="40"/>
          <w:w w:val="110"/>
        </w:rPr>
        <w:t xml:space="preserve"> </w:t>
      </w:r>
      <w:r>
        <w:rPr>
          <w:w w:val="110"/>
        </w:rPr>
        <w:t>temperature (T</w:t>
      </w:r>
      <w:r>
        <w:rPr>
          <w:w w:val="110"/>
          <w:vertAlign w:val="subscript"/>
        </w:rPr>
        <w:t>g</w:t>
      </w:r>
      <w:r>
        <w:rPr>
          <w:w w:val="110"/>
        </w:rPr>
        <w:t>). This review will not discuss these local, fast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dynamics.</w:t>
      </w:r>
    </w:p>
    <w:p w14:paraId="54E90387" w14:textId="77777777" w:rsidR="00E21043" w:rsidRDefault="0052501A">
      <w:pPr>
        <w:pStyle w:val="BodyText"/>
        <w:spacing w:line="176" w:lineRule="exact"/>
        <w:ind w:left="527"/>
      </w:pPr>
      <w:r>
        <w:rPr>
          <w:w w:val="110"/>
        </w:rPr>
        <w:t>Segmental</w:t>
      </w:r>
      <w:r>
        <w:rPr>
          <w:spacing w:val="-1"/>
          <w:w w:val="110"/>
        </w:rPr>
        <w:t xml:space="preserve"> </w:t>
      </w:r>
      <w:r>
        <w:rPr>
          <w:w w:val="110"/>
        </w:rPr>
        <w:t>dynamics occur at various time-scales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and at </w:t>
      </w:r>
      <w:r>
        <w:rPr>
          <w:spacing w:val="-2"/>
          <w:w w:val="110"/>
        </w:rPr>
        <w:t>length-</w:t>
      </w:r>
    </w:p>
    <w:p w14:paraId="0A394510" w14:textId="77777777" w:rsidR="00E21043" w:rsidRDefault="0052501A">
      <w:pPr>
        <w:pStyle w:val="BodyText"/>
        <w:spacing w:before="21" w:line="268" w:lineRule="auto"/>
        <w:ind w:left="288"/>
      </w:pPr>
      <w:r>
        <w:rPr>
          <w:w w:val="110"/>
        </w:rPr>
        <w:t>scales at or below those associated with a Kuhn segment. Broadly,</w:t>
      </w:r>
      <w:r>
        <w:rPr>
          <w:spacing w:val="40"/>
          <w:w w:val="110"/>
        </w:rPr>
        <w:t xml:space="preserve"> </w:t>
      </w:r>
      <w:r>
        <w:rPr>
          <w:w w:val="110"/>
        </w:rPr>
        <w:t>segmental</w:t>
      </w:r>
      <w:r>
        <w:rPr>
          <w:spacing w:val="-8"/>
          <w:w w:val="110"/>
        </w:rPr>
        <w:t xml:space="preserve"> </w:t>
      </w:r>
      <w:r>
        <w:rPr>
          <w:w w:val="110"/>
        </w:rPr>
        <w:t>dynamics</w:t>
      </w:r>
      <w:r>
        <w:rPr>
          <w:spacing w:val="-8"/>
          <w:w w:val="110"/>
        </w:rPr>
        <w:t xml:space="preserve"> </w:t>
      </w:r>
      <w:r>
        <w:rPr>
          <w:w w:val="110"/>
        </w:rPr>
        <w:t>can</w:t>
      </w:r>
      <w:r>
        <w:rPr>
          <w:spacing w:val="-8"/>
          <w:w w:val="110"/>
        </w:rPr>
        <w:t xml:space="preserve"> </w:t>
      </w:r>
      <w:r>
        <w:rPr>
          <w:w w:val="110"/>
        </w:rPr>
        <w:t>be</w:t>
      </w:r>
      <w:r>
        <w:rPr>
          <w:spacing w:val="-8"/>
          <w:w w:val="110"/>
        </w:rPr>
        <w:t xml:space="preserve"> </w:t>
      </w:r>
      <w:r>
        <w:rPr>
          <w:w w:val="110"/>
        </w:rPr>
        <w:t>defined</w:t>
      </w:r>
      <w:r>
        <w:rPr>
          <w:spacing w:val="-8"/>
          <w:w w:val="110"/>
        </w:rPr>
        <w:t xml:space="preserve"> </w:t>
      </w:r>
      <w:r>
        <w:rPr>
          <w:w w:val="110"/>
        </w:rPr>
        <w:t>as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non-diffusive</w:t>
      </w:r>
      <w:r>
        <w:rPr>
          <w:spacing w:val="-8"/>
          <w:w w:val="110"/>
        </w:rPr>
        <w:t xml:space="preserve"> </w:t>
      </w:r>
      <w:r>
        <w:rPr>
          <w:w w:val="110"/>
        </w:rPr>
        <w:t>relaxations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of a group of bonded atoms within a polymer chain. The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-process</w:t>
      </w:r>
      <w:r>
        <w:rPr>
          <w:spacing w:val="40"/>
          <w:w w:val="110"/>
        </w:rPr>
        <w:t xml:space="preserve"> </w:t>
      </w:r>
      <w:r>
        <w:rPr>
          <w:w w:val="110"/>
        </w:rPr>
        <w:t>is the primary structural relaxation that refers to the cooperative</w:t>
      </w:r>
      <w:r>
        <w:rPr>
          <w:spacing w:val="40"/>
          <w:w w:val="110"/>
        </w:rPr>
        <w:t xml:space="preserve"> </w:t>
      </w:r>
      <w:r>
        <w:rPr>
          <w:w w:val="110"/>
        </w:rPr>
        <w:t>reorientation and conformational fluctuations of a set of adjacent</w:t>
      </w:r>
      <w:r>
        <w:rPr>
          <w:spacing w:val="40"/>
          <w:w w:val="110"/>
        </w:rPr>
        <w:t xml:space="preserve"> </w:t>
      </w:r>
      <w:r>
        <w:rPr>
          <w:w w:val="110"/>
        </w:rPr>
        <w:t>monomers along the polymer backbone. The glass transition tem-</w:t>
      </w:r>
      <w:r>
        <w:rPr>
          <w:spacing w:val="40"/>
          <w:w w:val="110"/>
        </w:rPr>
        <w:t xml:space="preserve"> </w:t>
      </w:r>
      <w:r>
        <w:rPr>
          <w:w w:val="110"/>
        </w:rPr>
        <w:t>perature of a polymer can be defined dynamically through the</w:t>
      </w:r>
      <w:r>
        <w:rPr>
          <w:spacing w:val="40"/>
          <w:w w:val="110"/>
        </w:rPr>
        <w:t xml:space="preserve"> </w:t>
      </w:r>
      <w:r>
        <w:rPr>
          <w:w w:val="110"/>
        </w:rPr>
        <w:t>arrest</w:t>
      </w:r>
      <w:r>
        <w:rPr>
          <w:spacing w:val="36"/>
          <w:w w:val="110"/>
        </w:rPr>
        <w:t xml:space="preserve"> </w:t>
      </w:r>
      <w:r>
        <w:rPr>
          <w:w w:val="110"/>
        </w:rPr>
        <w:t>of</w:t>
      </w:r>
      <w:r>
        <w:rPr>
          <w:spacing w:val="36"/>
          <w:w w:val="110"/>
        </w:rPr>
        <w:t xml:space="preserve"> </w:t>
      </w:r>
      <w:r>
        <w:rPr>
          <w:w w:val="110"/>
        </w:rPr>
        <w:t>this</w:t>
      </w:r>
      <w:r>
        <w:rPr>
          <w:spacing w:val="36"/>
          <w:w w:val="110"/>
        </w:rPr>
        <w:t xml:space="preserve">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-process</w:t>
      </w:r>
      <w:r>
        <w:rPr>
          <w:spacing w:val="36"/>
          <w:w w:val="110"/>
        </w:rPr>
        <w:t xml:space="preserve"> </w:t>
      </w:r>
      <w:r>
        <w:rPr>
          <w:w w:val="110"/>
        </w:rPr>
        <w:t>or</w:t>
      </w:r>
      <w:r>
        <w:rPr>
          <w:spacing w:val="36"/>
          <w:w w:val="110"/>
        </w:rPr>
        <w:t xml:space="preserve"> </w:t>
      </w:r>
      <w:r>
        <w:rPr>
          <w:w w:val="110"/>
        </w:rPr>
        <w:t>thermodynamically</w:t>
      </w:r>
      <w:r>
        <w:rPr>
          <w:spacing w:val="36"/>
          <w:w w:val="110"/>
        </w:rPr>
        <w:t xml:space="preserve"> </w:t>
      </w:r>
      <w:r>
        <w:rPr>
          <w:w w:val="110"/>
        </w:rPr>
        <w:t>through</w:t>
      </w:r>
      <w:r>
        <w:rPr>
          <w:spacing w:val="36"/>
          <w:w w:val="110"/>
        </w:rPr>
        <w:t xml:space="preserve"> </w:t>
      </w:r>
      <w:r>
        <w:rPr>
          <w:w w:val="110"/>
        </w:rPr>
        <w:t>changes</w:t>
      </w:r>
      <w:r>
        <w:rPr>
          <w:spacing w:val="40"/>
          <w:w w:val="110"/>
        </w:rPr>
        <w:t xml:space="preserve"> </w:t>
      </w:r>
      <w:r>
        <w:rPr>
          <w:w w:val="110"/>
        </w:rPr>
        <w:t>in thermodynamic properties (such as density, thermal expansion</w:t>
      </w:r>
      <w:r>
        <w:rPr>
          <w:spacing w:val="40"/>
          <w:w w:val="110"/>
        </w:rPr>
        <w:t xml:space="preserve"> </w:t>
      </w:r>
      <w:r>
        <w:rPr>
          <w:w w:val="110"/>
        </w:rPr>
        <w:t>coefficient,</w:t>
      </w:r>
      <w:r>
        <w:rPr>
          <w:spacing w:val="15"/>
          <w:w w:val="110"/>
        </w:rPr>
        <w:t xml:space="preserve"> </w:t>
      </w:r>
      <w:r>
        <w:rPr>
          <w:w w:val="110"/>
        </w:rPr>
        <w:t>or</w:t>
      </w:r>
      <w:r>
        <w:rPr>
          <w:spacing w:val="15"/>
          <w:w w:val="110"/>
        </w:rPr>
        <w:t xml:space="preserve"> </w:t>
      </w:r>
      <w:r>
        <w:rPr>
          <w:w w:val="110"/>
        </w:rPr>
        <w:t>heat</w:t>
      </w:r>
      <w:r>
        <w:rPr>
          <w:spacing w:val="15"/>
          <w:w w:val="110"/>
        </w:rPr>
        <w:t xml:space="preserve"> </w:t>
      </w:r>
      <w:r>
        <w:rPr>
          <w:w w:val="110"/>
        </w:rPr>
        <w:t>capacity)</w:t>
      </w:r>
      <w:r>
        <w:rPr>
          <w:spacing w:val="15"/>
          <w:w w:val="110"/>
        </w:rPr>
        <w:t xml:space="preserve"> </w:t>
      </w:r>
      <w:r>
        <w:rPr>
          <w:w w:val="110"/>
        </w:rPr>
        <w:t>[</w:t>
      </w:r>
      <w:hyperlink w:anchor="_bookmark80" w:history="1">
        <w:r>
          <w:rPr>
            <w:color w:val="0080AC"/>
            <w:w w:val="110"/>
          </w:rPr>
          <w:t>36</w:t>
        </w:r>
        <w:r>
          <w:rPr>
            <w:w w:val="110"/>
          </w:rPr>
          <w:t>].</w:t>
        </w:r>
      </w:hyperlink>
      <w:r>
        <w:rPr>
          <w:spacing w:val="15"/>
          <w:w w:val="110"/>
        </w:rPr>
        <w:t xml:space="preserve"> </w:t>
      </w:r>
      <w:r>
        <w:rPr>
          <w:w w:val="110"/>
        </w:rPr>
        <w:t>At</w:t>
      </w:r>
      <w:r>
        <w:rPr>
          <w:spacing w:val="15"/>
          <w:w w:val="110"/>
        </w:rPr>
        <w:t xml:space="preserve"> </w:t>
      </w:r>
      <w:r>
        <w:rPr>
          <w:w w:val="110"/>
        </w:rPr>
        <w:t>smaller</w:t>
      </w:r>
      <w:r>
        <w:rPr>
          <w:spacing w:val="15"/>
          <w:w w:val="110"/>
        </w:rPr>
        <w:t xml:space="preserve"> </w:t>
      </w:r>
      <w:r>
        <w:rPr>
          <w:w w:val="110"/>
        </w:rPr>
        <w:t>length</w:t>
      </w:r>
      <w:r>
        <w:rPr>
          <w:spacing w:val="15"/>
          <w:w w:val="110"/>
        </w:rPr>
        <w:t xml:space="preserve"> </w:t>
      </w:r>
      <w:r>
        <w:rPr>
          <w:w w:val="110"/>
        </w:rPr>
        <w:t>scales</w:t>
      </w:r>
      <w:r>
        <w:rPr>
          <w:spacing w:val="15"/>
          <w:w w:val="110"/>
        </w:rPr>
        <w:t xml:space="preserve"> </w:t>
      </w:r>
      <w:r>
        <w:rPr>
          <w:w w:val="110"/>
        </w:rPr>
        <w:t>within</w:t>
      </w:r>
      <w:r>
        <w:rPr>
          <w:spacing w:val="40"/>
          <w:w w:val="110"/>
        </w:rPr>
        <w:t xml:space="preserve"> </w:t>
      </w:r>
      <w:r>
        <w:rPr>
          <w:w w:val="110"/>
        </w:rPr>
        <w:t>a Kuhn segment and generally faster timescales, secondary relax-</w:t>
      </w:r>
      <w:r>
        <w:rPr>
          <w:spacing w:val="40"/>
          <w:w w:val="110"/>
        </w:rPr>
        <w:t xml:space="preserve"> </w:t>
      </w:r>
      <w:r>
        <w:rPr>
          <w:w w:val="110"/>
        </w:rPr>
        <w:t>ations (</w:t>
      </w:r>
      <w:r>
        <w:rPr>
          <w:rFonts w:ascii="Trebuchet MS" w:hAnsi="Trebuchet MS"/>
          <w:w w:val="110"/>
        </w:rPr>
        <w:t>β</w:t>
      </w:r>
      <w:r>
        <w:rPr>
          <w:w w:val="110"/>
        </w:rPr>
        <w:t xml:space="preserve">, </w:t>
      </w:r>
      <w:r>
        <w:rPr>
          <w:rFonts w:ascii="Trebuchet MS" w:hAnsi="Trebuchet MS"/>
          <w:w w:val="110"/>
        </w:rPr>
        <w:t>γ</w:t>
      </w:r>
      <w:r>
        <w:rPr>
          <w:w w:val="110"/>
        </w:rPr>
        <w:t>, etc.) occur in some polymers. These relaxations are</w:t>
      </w:r>
      <w:r>
        <w:rPr>
          <w:spacing w:val="40"/>
          <w:w w:val="110"/>
        </w:rPr>
        <w:t xml:space="preserve"> </w:t>
      </w:r>
      <w:bookmarkStart w:id="10" w:name="_bookmark4"/>
      <w:bookmarkEnd w:id="10"/>
      <w:r>
        <w:rPr>
          <w:w w:val="110"/>
        </w:rPr>
        <w:t>often associated with motions of side groups as opposed to the</w:t>
      </w:r>
      <w:r>
        <w:rPr>
          <w:spacing w:val="40"/>
          <w:w w:val="110"/>
        </w:rPr>
        <w:t xml:space="preserve"> </w:t>
      </w:r>
      <w:r>
        <w:rPr>
          <w:w w:val="110"/>
        </w:rPr>
        <w:t>backbone, especially for bulky, flexible, or complex repeat units.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example,</w:t>
      </w:r>
      <w:r>
        <w:rPr>
          <w:spacing w:val="-1"/>
          <w:w w:val="110"/>
        </w:rPr>
        <w:t xml:space="preserve"> </w:t>
      </w:r>
      <w:r>
        <w:rPr>
          <w:w w:val="110"/>
        </w:rPr>
        <w:t>several</w:t>
      </w:r>
      <w:r>
        <w:rPr>
          <w:spacing w:val="-1"/>
          <w:w w:val="110"/>
        </w:rPr>
        <w:t xml:space="preserve"> </w:t>
      </w:r>
      <w:r>
        <w:rPr>
          <w:w w:val="110"/>
        </w:rPr>
        <w:t>secondary</w:t>
      </w:r>
      <w:r>
        <w:rPr>
          <w:spacing w:val="-1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1"/>
          <w:w w:val="110"/>
        </w:rPr>
        <w:t xml:space="preserve"> </w:t>
      </w:r>
      <w:r>
        <w:rPr>
          <w:w w:val="110"/>
        </w:rPr>
        <w:t>have</w:t>
      </w:r>
      <w:r>
        <w:rPr>
          <w:spacing w:val="-1"/>
          <w:w w:val="110"/>
        </w:rPr>
        <w:t xml:space="preserve"> </w:t>
      </w:r>
      <w:r>
        <w:rPr>
          <w:w w:val="110"/>
        </w:rPr>
        <w:t>been</w:t>
      </w:r>
      <w:r>
        <w:rPr>
          <w:spacing w:val="-1"/>
          <w:w w:val="110"/>
        </w:rPr>
        <w:t xml:space="preserve"> </w:t>
      </w:r>
      <w:r>
        <w:rPr>
          <w:w w:val="110"/>
        </w:rPr>
        <w:t>identified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polystyrene (PS) melts both above and below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[</w:t>
      </w:r>
      <w:hyperlink w:anchor="_bookmark81" w:history="1">
        <w:r>
          <w:rPr>
            <w:color w:val="0080AC"/>
            <w:w w:val="110"/>
          </w:rPr>
          <w:t>37</w:t>
        </w:r>
        <w:r>
          <w:rPr>
            <w:w w:val="110"/>
          </w:rPr>
          <w:t>].</w:t>
        </w:r>
      </w:hyperlink>
      <w:r>
        <w:rPr>
          <w:w w:val="110"/>
        </w:rPr>
        <w:t xml:space="preserve"> In general,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this review will focus on the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-process when discussing segmental</w:t>
      </w:r>
      <w:r>
        <w:rPr>
          <w:spacing w:val="40"/>
          <w:w w:val="110"/>
        </w:rPr>
        <w:t xml:space="preserve"> </w:t>
      </w:r>
      <w:r>
        <w:rPr>
          <w:w w:val="110"/>
        </w:rPr>
        <w:t>dynamics in PNCs.</w:t>
      </w:r>
    </w:p>
    <w:p w14:paraId="521B2352" w14:textId="77777777" w:rsidR="00E21043" w:rsidRDefault="0052501A">
      <w:pPr>
        <w:pStyle w:val="BodyText"/>
        <w:spacing w:line="172" w:lineRule="exact"/>
        <w:ind w:left="527"/>
      </w:pPr>
      <w:r>
        <w:rPr>
          <w:w w:val="110"/>
        </w:rPr>
        <w:t>The</w:t>
      </w:r>
      <w:r>
        <w:rPr>
          <w:spacing w:val="47"/>
          <w:w w:val="110"/>
        </w:rPr>
        <w:t xml:space="preserve"> </w:t>
      </w:r>
      <w:r>
        <w:rPr>
          <w:w w:val="110"/>
        </w:rPr>
        <w:t>dynamics</w:t>
      </w:r>
      <w:r>
        <w:rPr>
          <w:spacing w:val="48"/>
          <w:w w:val="110"/>
        </w:rPr>
        <w:t xml:space="preserve"> </w:t>
      </w:r>
      <w:r>
        <w:rPr>
          <w:w w:val="110"/>
        </w:rPr>
        <w:t>at</w:t>
      </w:r>
      <w:r>
        <w:rPr>
          <w:spacing w:val="47"/>
          <w:w w:val="110"/>
        </w:rPr>
        <w:t xml:space="preserve"> </w:t>
      </w:r>
      <w:r>
        <w:rPr>
          <w:w w:val="110"/>
        </w:rPr>
        <w:t>time-</w:t>
      </w:r>
      <w:r>
        <w:rPr>
          <w:spacing w:val="48"/>
          <w:w w:val="110"/>
        </w:rPr>
        <w:t xml:space="preserve"> </w:t>
      </w:r>
      <w:r>
        <w:rPr>
          <w:w w:val="110"/>
        </w:rPr>
        <w:t>and</w:t>
      </w:r>
      <w:r>
        <w:rPr>
          <w:spacing w:val="48"/>
          <w:w w:val="110"/>
        </w:rPr>
        <w:t xml:space="preserve"> </w:t>
      </w:r>
      <w:r>
        <w:rPr>
          <w:w w:val="110"/>
        </w:rPr>
        <w:t>length-scales</w:t>
      </w:r>
      <w:r>
        <w:rPr>
          <w:spacing w:val="47"/>
          <w:w w:val="110"/>
        </w:rPr>
        <w:t xml:space="preserve"> </w:t>
      </w:r>
      <w:r>
        <w:rPr>
          <w:w w:val="110"/>
        </w:rPr>
        <w:t>beyond</w:t>
      </w:r>
      <w:r>
        <w:rPr>
          <w:spacing w:val="48"/>
          <w:w w:val="110"/>
        </w:rPr>
        <w:t xml:space="preserve"> </w:t>
      </w:r>
      <w:r>
        <w:rPr>
          <w:spacing w:val="-2"/>
          <w:w w:val="110"/>
        </w:rPr>
        <w:t>segmental</w:t>
      </w:r>
    </w:p>
    <w:p w14:paraId="7626D694" w14:textId="77777777" w:rsidR="00E21043" w:rsidRDefault="0052501A">
      <w:pPr>
        <w:pStyle w:val="BodyText"/>
        <w:spacing w:before="22" w:line="268" w:lineRule="auto"/>
        <w:ind w:left="288"/>
      </w:pPr>
      <w:r>
        <w:rPr>
          <w:w w:val="110"/>
        </w:rPr>
        <w:t>dynamics are the those associated with the polymer chains, which</w:t>
      </w:r>
      <w:r>
        <w:rPr>
          <w:spacing w:val="40"/>
          <w:w w:val="110"/>
        </w:rPr>
        <w:t xml:space="preserve"> </w:t>
      </w:r>
      <w:r>
        <w:rPr>
          <w:w w:val="110"/>
        </w:rPr>
        <w:t>include</w:t>
      </w:r>
      <w:r>
        <w:rPr>
          <w:spacing w:val="-2"/>
          <w:w w:val="110"/>
        </w:rPr>
        <w:t xml:space="preserve"> </w:t>
      </w:r>
      <w:r>
        <w:rPr>
          <w:w w:val="110"/>
        </w:rPr>
        <w:t>non-diffusive</w:t>
      </w:r>
      <w:r>
        <w:rPr>
          <w:spacing w:val="-2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2"/>
          <w:w w:val="110"/>
        </w:rPr>
        <w:t xml:space="preserve"> </w:t>
      </w:r>
      <w:r>
        <w:rPr>
          <w:w w:val="110"/>
        </w:rPr>
        <w:t>or</w:t>
      </w:r>
      <w:r>
        <w:rPr>
          <w:spacing w:val="-1"/>
          <w:w w:val="110"/>
        </w:rPr>
        <w:t xml:space="preserve"> </w:t>
      </w:r>
      <w:r>
        <w:rPr>
          <w:w w:val="110"/>
        </w:rPr>
        <w:t>translational</w:t>
      </w:r>
      <w:r>
        <w:rPr>
          <w:spacing w:val="-1"/>
          <w:w w:val="110"/>
        </w:rPr>
        <w:t xml:space="preserve"> </w:t>
      </w:r>
      <w:r>
        <w:rPr>
          <w:w w:val="110"/>
        </w:rPr>
        <w:t>diffusion,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are</w:t>
      </w:r>
    </w:p>
    <w:p w14:paraId="4B02EB25" w14:textId="77777777" w:rsidR="00E21043" w:rsidRDefault="0052501A">
      <w:pPr>
        <w:pStyle w:val="BodyText"/>
        <w:spacing w:before="105" w:line="268" w:lineRule="auto"/>
        <w:ind w:left="288" w:right="62"/>
      </w:pPr>
      <w:r>
        <w:br w:type="column"/>
      </w:r>
      <w:r>
        <w:rPr>
          <w:w w:val="110"/>
        </w:rPr>
        <w:t>therefore</w:t>
      </w:r>
      <w:r>
        <w:rPr>
          <w:spacing w:val="19"/>
          <w:w w:val="110"/>
        </w:rPr>
        <w:t xml:space="preserve"> </w:t>
      </w:r>
      <w:r>
        <w:rPr>
          <w:w w:val="110"/>
        </w:rPr>
        <w:t>on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order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or</w:t>
      </w:r>
      <w:r>
        <w:rPr>
          <w:spacing w:val="19"/>
          <w:w w:val="110"/>
        </w:rPr>
        <w:t xml:space="preserve"> </w:t>
      </w:r>
      <w:r>
        <w:rPr>
          <w:w w:val="110"/>
        </w:rPr>
        <w:t>less</w:t>
      </w:r>
      <w:r>
        <w:rPr>
          <w:spacing w:val="19"/>
          <w:w w:val="110"/>
        </w:rPr>
        <w:t xml:space="preserve"> </w:t>
      </w:r>
      <w:r>
        <w:rPr>
          <w:w w:val="110"/>
        </w:rPr>
        <w:t>than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radius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gyration</w:t>
      </w:r>
      <w:r>
        <w:rPr>
          <w:spacing w:val="19"/>
          <w:w w:val="110"/>
        </w:rPr>
        <w:t xml:space="preserve"> </w:t>
      </w:r>
      <w:r>
        <w:rPr>
          <w:w w:val="110"/>
        </w:rPr>
        <w:t>(R</w:t>
      </w:r>
      <w:r>
        <w:rPr>
          <w:w w:val="110"/>
          <w:vertAlign w:val="subscript"/>
        </w:rPr>
        <w:t>g</w:t>
      </w:r>
      <w:r>
        <w:rPr>
          <w:w w:val="110"/>
        </w:rPr>
        <w:t>)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chain.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Rouse</w:t>
      </w:r>
      <w:r>
        <w:rPr>
          <w:spacing w:val="25"/>
          <w:w w:val="110"/>
        </w:rPr>
        <w:t xml:space="preserve"> </w:t>
      </w:r>
      <w:r>
        <w:rPr>
          <w:w w:val="110"/>
        </w:rPr>
        <w:t>model</w:t>
      </w:r>
      <w:r>
        <w:rPr>
          <w:spacing w:val="25"/>
          <w:w w:val="110"/>
        </w:rPr>
        <w:t xml:space="preserve"> </w:t>
      </w:r>
      <w:r>
        <w:rPr>
          <w:w w:val="110"/>
        </w:rPr>
        <w:t>is</w:t>
      </w:r>
      <w:r>
        <w:rPr>
          <w:spacing w:val="25"/>
          <w:w w:val="110"/>
        </w:rPr>
        <w:t xml:space="preserve"> </w:t>
      </w:r>
      <w:r>
        <w:rPr>
          <w:w w:val="110"/>
        </w:rPr>
        <w:t>used</w:t>
      </w:r>
      <w:r>
        <w:rPr>
          <w:spacing w:val="25"/>
          <w:w w:val="110"/>
        </w:rPr>
        <w:t xml:space="preserve"> </w:t>
      </w:r>
      <w:r>
        <w:rPr>
          <w:w w:val="110"/>
        </w:rPr>
        <w:t>to</w:t>
      </w:r>
      <w:r>
        <w:rPr>
          <w:spacing w:val="25"/>
          <w:w w:val="110"/>
        </w:rPr>
        <w:t xml:space="preserve"> </w:t>
      </w:r>
      <w:r>
        <w:rPr>
          <w:w w:val="110"/>
        </w:rPr>
        <w:t>describe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32"/>
          <w:w w:val="110"/>
        </w:rPr>
        <w:t xml:space="preserve"> </w:t>
      </w:r>
      <w:r>
        <w:rPr>
          <w:w w:val="110"/>
        </w:rPr>
        <w:t>chain</w:t>
      </w:r>
      <w:r>
        <w:rPr>
          <w:spacing w:val="32"/>
          <w:w w:val="110"/>
        </w:rPr>
        <w:t xml:space="preserve"> </w:t>
      </w:r>
      <w:r>
        <w:rPr>
          <w:w w:val="110"/>
        </w:rPr>
        <w:t>sections</w:t>
      </w:r>
      <w:r>
        <w:rPr>
          <w:spacing w:val="32"/>
          <w:w w:val="110"/>
        </w:rPr>
        <w:t xml:space="preserve"> </w:t>
      </w:r>
      <w:r>
        <w:rPr>
          <w:w w:val="110"/>
        </w:rPr>
        <w:t>(modes)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32"/>
          <w:w w:val="110"/>
        </w:rPr>
        <w:t xml:space="preserve"> </w:t>
      </w:r>
      <w:r>
        <w:rPr>
          <w:w w:val="110"/>
        </w:rPr>
        <w:t>arbitrary</w:t>
      </w:r>
      <w:r>
        <w:rPr>
          <w:spacing w:val="32"/>
          <w:w w:val="110"/>
        </w:rPr>
        <w:t xml:space="preserve"> </w:t>
      </w:r>
      <w:r>
        <w:rPr>
          <w:w w:val="110"/>
        </w:rPr>
        <w:t>length</w:t>
      </w:r>
      <w:r>
        <w:rPr>
          <w:spacing w:val="32"/>
          <w:w w:val="110"/>
        </w:rPr>
        <w:t xml:space="preserve"> </w:t>
      </w:r>
      <w:r>
        <w:rPr>
          <w:w w:val="110"/>
        </w:rPr>
        <w:t>in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melt,</w:t>
      </w:r>
      <w:r>
        <w:rPr>
          <w:spacing w:val="32"/>
          <w:w w:val="110"/>
        </w:rPr>
        <w:t xml:space="preserve"> </w:t>
      </w:r>
      <w:r>
        <w:rPr>
          <w:w w:val="110"/>
        </w:rPr>
        <w:t>while</w:t>
      </w:r>
      <w:r>
        <w:rPr>
          <w:spacing w:val="40"/>
          <w:w w:val="110"/>
        </w:rPr>
        <w:t xml:space="preserve"> </w:t>
      </w:r>
      <w:r>
        <w:rPr>
          <w:w w:val="110"/>
        </w:rPr>
        <w:t>the Zimm model is the analogous theory for polymers in solution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79" w:history="1">
        <w:r>
          <w:rPr>
            <w:color w:val="0080AC"/>
            <w:w w:val="110"/>
          </w:rPr>
          <w:t>35</w:t>
        </w:r>
        <w:r>
          <w:rPr>
            <w:w w:val="110"/>
          </w:rPr>
          <w:t>].</w:t>
        </w:r>
      </w:hyperlink>
      <w:r>
        <w:rPr>
          <w:w w:val="110"/>
        </w:rPr>
        <w:t xml:space="preserve"> For sufficiently short polymers, the Rouse model extends to</w:t>
      </w:r>
      <w:r>
        <w:rPr>
          <w:spacing w:val="40"/>
          <w:w w:val="110"/>
        </w:rPr>
        <w:t xml:space="preserve"> </w:t>
      </w:r>
      <w:r>
        <w:rPr>
          <w:w w:val="110"/>
        </w:rPr>
        <w:t>describe the translational diffusion coefficient of the entire chain.</w:t>
      </w:r>
      <w:r>
        <w:rPr>
          <w:spacing w:val="40"/>
          <w:w w:val="110"/>
        </w:rPr>
        <w:t xml:space="preserve"> </w:t>
      </w:r>
      <w:r>
        <w:rPr>
          <w:w w:val="110"/>
        </w:rPr>
        <w:t>However, as the degree of polymerization increases, chains in the</w:t>
      </w:r>
      <w:r>
        <w:rPr>
          <w:spacing w:val="40"/>
          <w:w w:val="110"/>
        </w:rPr>
        <w:t xml:space="preserve"> </w:t>
      </w:r>
      <w:r>
        <w:rPr>
          <w:w w:val="110"/>
        </w:rPr>
        <w:t>melt eventually interpenetrate and form topological constraints</w:t>
      </w:r>
      <w:r>
        <w:rPr>
          <w:spacing w:val="40"/>
          <w:w w:val="110"/>
        </w:rPr>
        <w:t xml:space="preserve"> </w:t>
      </w:r>
      <w:r>
        <w:rPr>
          <w:w w:val="110"/>
        </w:rPr>
        <w:t>known as entanglements. For entangled polymer melts, Rouse</w:t>
      </w:r>
      <w:r>
        <w:rPr>
          <w:spacing w:val="40"/>
          <w:w w:val="110"/>
        </w:rPr>
        <w:t xml:space="preserve"> </w:t>
      </w:r>
      <w:r>
        <w:rPr>
          <w:w w:val="110"/>
        </w:rPr>
        <w:t>dynamics describe the relaxation of Rouse modes between entan-</w:t>
      </w:r>
      <w:r>
        <w:rPr>
          <w:spacing w:val="40"/>
          <w:w w:val="110"/>
        </w:rPr>
        <w:t xml:space="preserve"> </w:t>
      </w:r>
      <w:r>
        <w:rPr>
          <w:w w:val="110"/>
        </w:rPr>
        <w:t>glements, but no longer apply to chain-level dynamics when the</w:t>
      </w:r>
      <w:r>
        <w:rPr>
          <w:spacing w:val="40"/>
          <w:w w:val="110"/>
        </w:rPr>
        <w:t xml:space="preserve"> </w:t>
      </w:r>
      <w:r>
        <w:rPr>
          <w:w w:val="110"/>
        </w:rPr>
        <w:t>relaxations are restricted by the entanglement network. For an</w:t>
      </w:r>
      <w:r>
        <w:rPr>
          <w:spacing w:val="40"/>
          <w:w w:val="110"/>
        </w:rPr>
        <w:t xml:space="preserve"> </w:t>
      </w:r>
      <w:r>
        <w:rPr>
          <w:w w:val="110"/>
        </w:rPr>
        <w:t>entangled chain to fully relax and diffuse, it must either diffuse</w:t>
      </w:r>
      <w:r>
        <w:rPr>
          <w:spacing w:val="40"/>
          <w:w w:val="110"/>
        </w:rPr>
        <w:t xml:space="preserve"> </w:t>
      </w:r>
      <w:r>
        <w:rPr>
          <w:w w:val="110"/>
        </w:rPr>
        <w:t>through the entanglement network through a process called rep-</w:t>
      </w:r>
      <w:r>
        <w:rPr>
          <w:spacing w:val="40"/>
          <w:w w:val="110"/>
        </w:rPr>
        <w:t xml:space="preserve"> </w:t>
      </w:r>
      <w:r>
        <w:rPr>
          <w:w w:val="110"/>
        </w:rPr>
        <w:t>tation</w:t>
      </w:r>
      <w:r>
        <w:rPr>
          <w:spacing w:val="-7"/>
          <w:w w:val="110"/>
        </w:rPr>
        <w:t xml:space="preserve"> </w:t>
      </w:r>
      <w:r>
        <w:rPr>
          <w:w w:val="110"/>
        </w:rPr>
        <w:t>or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entanglement</w:t>
      </w:r>
      <w:r>
        <w:rPr>
          <w:spacing w:val="-7"/>
          <w:w w:val="110"/>
        </w:rPr>
        <w:t xml:space="preserve"> </w:t>
      </w:r>
      <w:r>
        <w:rPr>
          <w:w w:val="110"/>
        </w:rPr>
        <w:t>network</w:t>
      </w:r>
      <w:r>
        <w:rPr>
          <w:spacing w:val="-7"/>
          <w:w w:val="110"/>
        </w:rPr>
        <w:t xml:space="preserve"> </w:t>
      </w:r>
      <w:r>
        <w:rPr>
          <w:w w:val="110"/>
        </w:rPr>
        <w:t>must</w:t>
      </w:r>
      <w:r>
        <w:rPr>
          <w:spacing w:val="-7"/>
          <w:w w:val="110"/>
        </w:rPr>
        <w:t xml:space="preserve"> </w:t>
      </w:r>
      <w:r>
        <w:rPr>
          <w:w w:val="110"/>
        </w:rPr>
        <w:t>relax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no</w:t>
      </w:r>
      <w:r>
        <w:rPr>
          <w:spacing w:val="-7"/>
          <w:w w:val="110"/>
        </w:rPr>
        <w:t xml:space="preserve"> </w:t>
      </w:r>
      <w:r>
        <w:rPr>
          <w:w w:val="110"/>
        </w:rPr>
        <w:t>longer</w:t>
      </w:r>
      <w:r>
        <w:rPr>
          <w:spacing w:val="-7"/>
          <w:w w:val="110"/>
        </w:rPr>
        <w:t xml:space="preserve"> </w:t>
      </w:r>
      <w:r>
        <w:rPr>
          <w:w w:val="110"/>
        </w:rPr>
        <w:t>impede</w:t>
      </w:r>
      <w:r>
        <w:rPr>
          <w:spacing w:val="40"/>
          <w:w w:val="110"/>
        </w:rPr>
        <w:t xml:space="preserve"> </w:t>
      </w:r>
      <w:r>
        <w:rPr>
          <w:w w:val="110"/>
        </w:rPr>
        <w:t>the chain motion through a process called constraint release [</w:t>
      </w:r>
      <w:hyperlink w:anchor="_bookmark79" w:history="1">
        <w:r>
          <w:rPr>
            <w:color w:val="0080AC"/>
            <w:w w:val="110"/>
          </w:rPr>
          <w:t>35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Reptation</w:t>
      </w:r>
      <w:r>
        <w:rPr>
          <w:spacing w:val="-6"/>
          <w:w w:val="110"/>
        </w:rPr>
        <w:t xml:space="preserve"> </w:t>
      </w:r>
      <w:r>
        <w:rPr>
          <w:w w:val="110"/>
        </w:rPr>
        <w:t>refers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process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which</w:t>
      </w:r>
      <w:r>
        <w:rPr>
          <w:spacing w:val="-6"/>
          <w:w w:val="110"/>
        </w:rPr>
        <w:t xml:space="preserve"> </w:t>
      </w:r>
      <w:r>
        <w:rPr>
          <w:w w:val="110"/>
        </w:rPr>
        <w:t>segmental</w:t>
      </w:r>
      <w:r>
        <w:rPr>
          <w:spacing w:val="-6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friction within the confining tube (following Edwards tube theory)</w:t>
      </w:r>
      <w:r>
        <w:rPr>
          <w:spacing w:val="40"/>
          <w:w w:val="110"/>
        </w:rPr>
        <w:t xml:space="preserve"> </w:t>
      </w:r>
      <w:r>
        <w:rPr>
          <w:w w:val="110"/>
        </w:rPr>
        <w:t>lead to chain translocation along the contour length through the</w:t>
      </w:r>
      <w:r>
        <w:rPr>
          <w:spacing w:val="40"/>
          <w:w w:val="110"/>
        </w:rPr>
        <w:t xml:space="preserve"> </w:t>
      </w:r>
      <w:r>
        <w:rPr>
          <w:w w:val="110"/>
        </w:rPr>
        <w:t>entanglement nodes. Whether the an unentangled chain diffuses</w:t>
      </w:r>
      <w:r>
        <w:rPr>
          <w:spacing w:val="40"/>
          <w:w w:val="110"/>
        </w:rPr>
        <w:t xml:space="preserve"> </w:t>
      </w:r>
      <w:r>
        <w:rPr>
          <w:w w:val="110"/>
        </w:rPr>
        <w:t>via Rouse motion or an entangled chain diffuses via reptation, the</w:t>
      </w:r>
      <w:r>
        <w:rPr>
          <w:spacing w:val="40"/>
          <w:w w:val="110"/>
        </w:rPr>
        <w:t xml:space="preserve"> </w:t>
      </w:r>
      <w:r>
        <w:rPr>
          <w:w w:val="110"/>
        </w:rPr>
        <w:t>dynamics are characterized by the center-of-mass diffusion coeffi-</w:t>
      </w:r>
      <w:r>
        <w:rPr>
          <w:spacing w:val="40"/>
          <w:w w:val="110"/>
        </w:rPr>
        <w:t xml:space="preserve"> </w:t>
      </w:r>
      <w:r>
        <w:rPr>
          <w:w w:val="110"/>
        </w:rPr>
        <w:t>cient (D).</w:t>
      </w:r>
    </w:p>
    <w:p w14:paraId="4A03BC30" w14:textId="77777777" w:rsidR="00E21043" w:rsidRDefault="0052501A">
      <w:pPr>
        <w:pStyle w:val="BodyText"/>
        <w:spacing w:line="168" w:lineRule="exact"/>
        <w:ind w:left="527"/>
      </w:pPr>
      <w:r>
        <w:rPr>
          <w:w w:val="110"/>
        </w:rPr>
        <w:t>When</w:t>
      </w:r>
      <w:r>
        <w:rPr>
          <w:spacing w:val="50"/>
          <w:w w:val="110"/>
        </w:rPr>
        <w:t xml:space="preserve"> </w:t>
      </w:r>
      <w:r>
        <w:rPr>
          <w:w w:val="110"/>
        </w:rPr>
        <w:t>considering</w:t>
      </w:r>
      <w:r>
        <w:rPr>
          <w:spacing w:val="50"/>
          <w:w w:val="110"/>
        </w:rPr>
        <w:t xml:space="preserve"> </w:t>
      </w:r>
      <w:r>
        <w:rPr>
          <w:w w:val="110"/>
        </w:rPr>
        <w:t>polymer</w:t>
      </w:r>
      <w:r>
        <w:rPr>
          <w:spacing w:val="51"/>
          <w:w w:val="110"/>
        </w:rPr>
        <w:t xml:space="preserve"> </w:t>
      </w:r>
      <w:r>
        <w:rPr>
          <w:w w:val="110"/>
        </w:rPr>
        <w:t>nanocomposites,</w:t>
      </w:r>
      <w:r>
        <w:rPr>
          <w:spacing w:val="49"/>
          <w:w w:val="110"/>
        </w:rPr>
        <w:t xml:space="preserve"> </w:t>
      </w:r>
      <w:r>
        <w:rPr>
          <w:w w:val="110"/>
        </w:rPr>
        <w:t>it</w:t>
      </w:r>
      <w:r>
        <w:rPr>
          <w:spacing w:val="50"/>
          <w:w w:val="110"/>
        </w:rPr>
        <w:t xml:space="preserve"> </w:t>
      </w:r>
      <w:r>
        <w:rPr>
          <w:w w:val="110"/>
        </w:rPr>
        <w:t>is</w:t>
      </w:r>
      <w:r>
        <w:rPr>
          <w:spacing w:val="51"/>
          <w:w w:val="110"/>
        </w:rPr>
        <w:t xml:space="preserve"> </w:t>
      </w:r>
      <w:r>
        <w:rPr>
          <w:spacing w:val="-2"/>
          <w:w w:val="110"/>
        </w:rPr>
        <w:t>important</w:t>
      </w:r>
    </w:p>
    <w:p w14:paraId="0C575DCC" w14:textId="77777777" w:rsidR="00E21043" w:rsidRDefault="0052501A">
      <w:pPr>
        <w:pStyle w:val="BodyText"/>
        <w:spacing w:before="22" w:line="268" w:lineRule="auto"/>
        <w:ind w:left="288" w:right="62"/>
      </w:pPr>
      <w:r>
        <w:rPr>
          <w:w w:val="110"/>
        </w:rPr>
        <w:t>to note that the sizes of NPs are similar to or smaller than the</w:t>
      </w:r>
      <w:r>
        <w:rPr>
          <w:spacing w:val="40"/>
          <w:w w:val="110"/>
        </w:rPr>
        <w:t xml:space="preserve"> </w:t>
      </w:r>
      <w:r>
        <w:rPr>
          <w:w w:val="110"/>
        </w:rPr>
        <w:t>characteristic size of polymers (R</w:t>
      </w:r>
      <w:r>
        <w:rPr>
          <w:w w:val="110"/>
          <w:vertAlign w:val="subscript"/>
        </w:rPr>
        <w:t>g</w:t>
      </w:r>
      <w:r>
        <w:rPr>
          <w:w w:val="110"/>
        </w:rPr>
        <w:t>). As such, the relaxational and</w:t>
      </w:r>
      <w:r>
        <w:rPr>
          <w:spacing w:val="40"/>
          <w:w w:val="110"/>
        </w:rPr>
        <w:t xml:space="preserve"> </w:t>
      </w:r>
      <w:r>
        <w:rPr>
          <w:w w:val="110"/>
        </w:rPr>
        <w:t>motional processes of NPs and polymers often have overlapping</w:t>
      </w:r>
      <w:r>
        <w:rPr>
          <w:spacing w:val="40"/>
          <w:w w:val="110"/>
        </w:rPr>
        <w:t xml:space="preserve"> </w:t>
      </w:r>
      <w:r>
        <w:rPr>
          <w:w w:val="110"/>
        </w:rPr>
        <w:t>time-, energy-, and length-scales. To be specific, NP motion is</w:t>
      </w:r>
      <w:r>
        <w:rPr>
          <w:spacing w:val="40"/>
          <w:w w:val="110"/>
        </w:rPr>
        <w:t xml:space="preserve"> </w:t>
      </w:r>
      <w:r>
        <w:rPr>
          <w:w w:val="110"/>
        </w:rPr>
        <w:t>considered a competition between thermally-driven kinetic forces</w:t>
      </w:r>
      <w:r>
        <w:rPr>
          <w:spacing w:val="40"/>
          <w:w w:val="110"/>
        </w:rPr>
        <w:t xml:space="preserve"> </w:t>
      </w:r>
      <w:r>
        <w:rPr>
          <w:w w:val="110"/>
        </w:rPr>
        <w:t>that promote NP diffusion and viscous drag forces from the poly-</w:t>
      </w:r>
      <w:r>
        <w:rPr>
          <w:spacing w:val="40"/>
          <w:w w:val="110"/>
        </w:rPr>
        <w:t xml:space="preserve"> </w:t>
      </w:r>
      <w:r>
        <w:rPr>
          <w:w w:val="110"/>
        </w:rPr>
        <w:t>mer medium that slow the NP diffusion, qualitatively similar to</w:t>
      </w:r>
      <w:r>
        <w:rPr>
          <w:spacing w:val="40"/>
          <w:w w:val="110"/>
        </w:rPr>
        <w:t xml:space="preserve"> </w:t>
      </w:r>
      <w:r>
        <w:rPr>
          <w:w w:val="110"/>
        </w:rPr>
        <w:t>Stokes-Einstein [</w:t>
      </w:r>
      <w:hyperlink w:anchor="_bookmark82" w:history="1">
        <w:r>
          <w:rPr>
            <w:color w:val="0080AC"/>
            <w:w w:val="110"/>
          </w:rPr>
          <w:t>38</w:t>
        </w:r>
        <w:r>
          <w:rPr>
            <w:w w:val="110"/>
          </w:rPr>
          <w:t>].</w:t>
        </w:r>
      </w:hyperlink>
      <w:r>
        <w:rPr>
          <w:w w:val="110"/>
        </w:rPr>
        <w:t xml:space="preserve"> However, as will be discussed in Section </w:t>
      </w:r>
      <w:hyperlink w:anchor="_bookmark28" w:history="1">
        <w:r>
          <w:rPr>
            <w:color w:val="0080AC"/>
            <w:w w:val="110"/>
          </w:rPr>
          <w:t>6</w:t>
        </w:r>
        <w:r>
          <w:rPr>
            <w:w w:val="110"/>
          </w:rPr>
          <w:t>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molecular</w:t>
      </w:r>
      <w:r>
        <w:rPr>
          <w:spacing w:val="7"/>
          <w:w w:val="110"/>
        </w:rPr>
        <w:t xml:space="preserve"> </w:t>
      </w:r>
      <w:r>
        <w:rPr>
          <w:w w:val="110"/>
        </w:rPr>
        <w:t>origin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these</w:t>
      </w:r>
      <w:r>
        <w:rPr>
          <w:spacing w:val="7"/>
          <w:w w:val="110"/>
        </w:rPr>
        <w:t xml:space="preserve"> </w:t>
      </w:r>
      <w:r>
        <w:rPr>
          <w:w w:val="110"/>
        </w:rPr>
        <w:t>forces</w:t>
      </w:r>
      <w:r>
        <w:rPr>
          <w:spacing w:val="7"/>
          <w:w w:val="110"/>
        </w:rPr>
        <w:t xml:space="preserve"> </w:t>
      </w:r>
      <w:r>
        <w:rPr>
          <w:w w:val="110"/>
        </w:rPr>
        <w:t>depends</w:t>
      </w:r>
      <w:r>
        <w:rPr>
          <w:spacing w:val="6"/>
          <w:w w:val="110"/>
        </w:rPr>
        <w:t xml:space="preserve"> </w:t>
      </w:r>
      <w:r>
        <w:rPr>
          <w:w w:val="110"/>
        </w:rPr>
        <w:t>on</w:t>
      </w:r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time-,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energy-</w:t>
      </w:r>
    </w:p>
    <w:p w14:paraId="0EB62537" w14:textId="77777777" w:rsidR="00E21043" w:rsidRDefault="0052501A">
      <w:pPr>
        <w:pStyle w:val="BodyText"/>
        <w:spacing w:line="268" w:lineRule="auto"/>
        <w:ind w:left="288" w:right="62"/>
      </w:pPr>
      <w:r>
        <w:rPr>
          <w:w w:val="110"/>
        </w:rPr>
        <w:t>,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length-scales</w:t>
      </w:r>
      <w:r>
        <w:rPr>
          <w:spacing w:val="23"/>
          <w:w w:val="110"/>
        </w:rPr>
        <w:t xml:space="preserve"> </w:t>
      </w:r>
      <w:r>
        <w:rPr>
          <w:w w:val="110"/>
        </w:rPr>
        <w:t>of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NPs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polymer</w:t>
      </w:r>
      <w:r>
        <w:rPr>
          <w:spacing w:val="23"/>
          <w:w w:val="110"/>
        </w:rPr>
        <w:t xml:space="preserve"> </w:t>
      </w:r>
      <w:r>
        <w:rPr>
          <w:w w:val="110"/>
        </w:rPr>
        <w:t>medium.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23"/>
          <w:w w:val="110"/>
        </w:rPr>
        <w:t xml:space="preserve"> </w:t>
      </w:r>
      <w:r>
        <w:rPr>
          <w:w w:val="110"/>
        </w:rPr>
        <w:t>addition,</w:t>
      </w:r>
      <w:r>
        <w:rPr>
          <w:spacing w:val="40"/>
          <w:w w:val="110"/>
        </w:rPr>
        <w:t xml:space="preserve"> </w:t>
      </w:r>
      <w:r>
        <w:rPr>
          <w:w w:val="110"/>
        </w:rPr>
        <w:t>at small length scales, NPs can exhibit non-diffusive relaxation</w:t>
      </w:r>
      <w:r>
        <w:rPr>
          <w:spacing w:val="40"/>
          <w:w w:val="110"/>
        </w:rPr>
        <w:t xml:space="preserve"> </w:t>
      </w:r>
      <w:r>
        <w:rPr>
          <w:w w:val="110"/>
        </w:rPr>
        <w:t>dynamics, including rattling in the local environment, ballistic</w:t>
      </w:r>
      <w:r>
        <w:rPr>
          <w:spacing w:val="40"/>
          <w:w w:val="110"/>
        </w:rPr>
        <w:t xml:space="preserve"> </w:t>
      </w:r>
      <w:r>
        <w:rPr>
          <w:w w:val="110"/>
        </w:rPr>
        <w:t>motion, and in the case of anisotropic NPs, reorientation fluctua-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tions.</w:t>
      </w:r>
    </w:p>
    <w:p w14:paraId="7CBE7B1B" w14:textId="77777777" w:rsidR="00E21043" w:rsidRDefault="00E21043">
      <w:pPr>
        <w:pStyle w:val="BodyText"/>
        <w:spacing w:before="178"/>
        <w:jc w:val="left"/>
      </w:pPr>
    </w:p>
    <w:p w14:paraId="3285A9A1" w14:textId="77777777" w:rsidR="00E21043" w:rsidRDefault="0052501A">
      <w:pPr>
        <w:pStyle w:val="ListParagraph"/>
        <w:numPr>
          <w:ilvl w:val="1"/>
          <w:numId w:val="3"/>
        </w:numPr>
        <w:tabs>
          <w:tab w:val="left" w:pos="645"/>
        </w:tabs>
        <w:spacing w:before="0"/>
        <w:ind w:left="645" w:hanging="357"/>
        <w:rPr>
          <w:i/>
          <w:sz w:val="16"/>
        </w:rPr>
      </w:pPr>
      <w:r>
        <w:rPr>
          <w:i/>
          <w:w w:val="110"/>
          <w:sz w:val="16"/>
        </w:rPr>
        <w:t>Polymer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w w:val="110"/>
          <w:sz w:val="16"/>
        </w:rPr>
        <w:t>nanocomposites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w w:val="110"/>
          <w:sz w:val="16"/>
        </w:rPr>
        <w:t>properties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dictated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w w:val="110"/>
          <w:sz w:val="16"/>
        </w:rPr>
        <w:t>by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spacing w:val="-2"/>
          <w:w w:val="110"/>
          <w:sz w:val="16"/>
        </w:rPr>
        <w:t>dynamics</w:t>
      </w:r>
    </w:p>
    <w:p w14:paraId="4CC951D7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62558277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The microscopic dynamics of polymers and NPs are critically</w:t>
      </w:r>
      <w:r>
        <w:rPr>
          <w:spacing w:val="40"/>
          <w:w w:val="110"/>
        </w:rPr>
        <w:t xml:space="preserve"> </w:t>
      </w:r>
      <w:r>
        <w:rPr>
          <w:w w:val="110"/>
        </w:rPr>
        <w:t>important to understand, design, develop, and fabricate new PNCs.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34"/>
          <w:w w:val="110"/>
        </w:rPr>
        <w:t xml:space="preserve"> </w:t>
      </w:r>
      <w:r>
        <w:rPr>
          <w:w w:val="110"/>
        </w:rPr>
        <w:t>dynamic</w:t>
      </w:r>
      <w:r>
        <w:rPr>
          <w:spacing w:val="34"/>
          <w:w w:val="110"/>
        </w:rPr>
        <w:t xml:space="preserve"> </w:t>
      </w:r>
      <w:r>
        <w:rPr>
          <w:w w:val="110"/>
        </w:rPr>
        <w:t>processes</w:t>
      </w:r>
      <w:r>
        <w:rPr>
          <w:spacing w:val="34"/>
          <w:w w:val="110"/>
        </w:rPr>
        <w:t xml:space="preserve"> </w:t>
      </w:r>
      <w:r>
        <w:rPr>
          <w:w w:val="110"/>
        </w:rPr>
        <w:t>discussed</w:t>
      </w:r>
      <w:r>
        <w:rPr>
          <w:spacing w:val="3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Section</w:t>
      </w:r>
      <w:r>
        <w:rPr>
          <w:spacing w:val="34"/>
          <w:w w:val="110"/>
        </w:rPr>
        <w:t xml:space="preserve"> </w:t>
      </w:r>
      <w:hyperlink w:anchor="_bookmark3" w:history="1">
        <w:r>
          <w:rPr>
            <w:color w:val="0080AC"/>
            <w:w w:val="110"/>
          </w:rPr>
          <w:t>2.1</w:t>
        </w:r>
      </w:hyperlink>
      <w:r>
        <w:rPr>
          <w:color w:val="0080AC"/>
          <w:spacing w:val="34"/>
          <w:w w:val="110"/>
        </w:rPr>
        <w:t xml:space="preserve"> </w:t>
      </w:r>
      <w:r>
        <w:rPr>
          <w:w w:val="110"/>
        </w:rPr>
        <w:t>often</w:t>
      </w:r>
      <w:r>
        <w:rPr>
          <w:spacing w:val="34"/>
          <w:w w:val="110"/>
        </w:rPr>
        <w:t xml:space="preserve"> </w:t>
      </w:r>
      <w:r>
        <w:rPr>
          <w:w w:val="110"/>
        </w:rPr>
        <w:t>influence</w:t>
      </w:r>
      <w:r>
        <w:rPr>
          <w:spacing w:val="40"/>
          <w:w w:val="110"/>
        </w:rPr>
        <w:t xml:space="preserve"> </w:t>
      </w:r>
      <w:r>
        <w:rPr>
          <w:w w:val="110"/>
        </w:rPr>
        <w:t>or even dictate various macroscopic properties and the process-</w:t>
      </w:r>
      <w:r>
        <w:rPr>
          <w:spacing w:val="40"/>
          <w:w w:val="110"/>
        </w:rPr>
        <w:t xml:space="preserve"> </w:t>
      </w:r>
      <w:r>
        <w:rPr>
          <w:w w:val="110"/>
        </w:rPr>
        <w:t>ability</w:t>
      </w:r>
      <w:r>
        <w:rPr>
          <w:spacing w:val="10"/>
          <w:w w:val="110"/>
        </w:rPr>
        <w:t xml:space="preserve"> </w:t>
      </w:r>
      <w:r>
        <w:rPr>
          <w:w w:val="110"/>
        </w:rPr>
        <w:t>of</w:t>
      </w:r>
      <w:r>
        <w:rPr>
          <w:spacing w:val="11"/>
          <w:w w:val="110"/>
        </w:rPr>
        <w:t xml:space="preserve"> </w:t>
      </w:r>
      <w:r>
        <w:rPr>
          <w:w w:val="110"/>
        </w:rPr>
        <w:t>PNCs.</w:t>
      </w:r>
      <w:r>
        <w:rPr>
          <w:spacing w:val="11"/>
          <w:w w:val="110"/>
        </w:rPr>
        <w:t xml:space="preserve"> </w:t>
      </w:r>
      <w:r>
        <w:rPr>
          <w:w w:val="110"/>
        </w:rPr>
        <w:t>Thus,</w:t>
      </w:r>
      <w:r>
        <w:rPr>
          <w:spacing w:val="10"/>
          <w:w w:val="110"/>
        </w:rPr>
        <w:t xml:space="preserve"> </w:t>
      </w:r>
      <w:r>
        <w:rPr>
          <w:w w:val="110"/>
        </w:rPr>
        <w:t>fundamental</w:t>
      </w:r>
      <w:r>
        <w:rPr>
          <w:spacing w:val="11"/>
          <w:w w:val="110"/>
        </w:rPr>
        <w:t xml:space="preserve"> </w:t>
      </w:r>
      <w:r>
        <w:rPr>
          <w:w w:val="110"/>
        </w:rPr>
        <w:t>studies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11"/>
          <w:w w:val="110"/>
        </w:rPr>
        <w:t xml:space="preserve"> </w:t>
      </w:r>
      <w:r>
        <w:rPr>
          <w:w w:val="110"/>
        </w:rPr>
        <w:t>dynamics,</w:t>
      </w:r>
      <w:r>
        <w:rPr>
          <w:spacing w:val="10"/>
          <w:w w:val="110"/>
        </w:rPr>
        <w:t xml:space="preserve"> </w:t>
      </w:r>
      <w:r>
        <w:rPr>
          <w:w w:val="110"/>
        </w:rPr>
        <w:t>like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those</w:t>
      </w:r>
    </w:p>
    <w:p w14:paraId="057AF583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592953BE" w14:textId="77777777" w:rsidR="00E21043" w:rsidRDefault="00E21043">
      <w:pPr>
        <w:pStyle w:val="BodyText"/>
        <w:spacing w:before="9"/>
        <w:jc w:val="left"/>
        <w:rPr>
          <w:sz w:val="9"/>
        </w:rPr>
      </w:pPr>
    </w:p>
    <w:p w14:paraId="217E7FDC" w14:textId="77777777" w:rsidR="00E21043" w:rsidRDefault="00E21043">
      <w:pPr>
        <w:pStyle w:val="BodyText"/>
        <w:jc w:val="left"/>
        <w:rPr>
          <w:sz w:val="9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0CFBDA9D" w14:textId="77777777" w:rsidR="00E21043" w:rsidRDefault="0052501A">
      <w:pPr>
        <w:pStyle w:val="BodyText"/>
        <w:spacing w:before="128" w:line="268" w:lineRule="auto"/>
        <w:ind w:left="72"/>
      </w:pPr>
      <w:bookmarkStart w:id="11" w:name="3_Polymer_segmental_dynamics"/>
      <w:bookmarkStart w:id="12" w:name="3.1_Experimental_and_simulation_methods"/>
      <w:bookmarkStart w:id="13" w:name="_bookmark5"/>
      <w:bookmarkStart w:id="14" w:name="_bookmark6"/>
      <w:bookmarkEnd w:id="11"/>
      <w:bookmarkEnd w:id="12"/>
      <w:bookmarkEnd w:id="13"/>
      <w:bookmarkEnd w:id="14"/>
      <w:r>
        <w:rPr>
          <w:w w:val="110"/>
        </w:rPr>
        <w:t>discussed herein, in these materials are essential to realize next</w:t>
      </w:r>
      <w:r>
        <w:rPr>
          <w:spacing w:val="40"/>
          <w:w w:val="110"/>
        </w:rPr>
        <w:t xml:space="preserve"> </w:t>
      </w:r>
      <w:r>
        <w:rPr>
          <w:w w:val="110"/>
        </w:rPr>
        <w:t>generation technologies and to mass produce PNCs cost effec-</w:t>
      </w:r>
      <w:r>
        <w:rPr>
          <w:spacing w:val="40"/>
          <w:w w:val="110"/>
        </w:rPr>
        <w:t xml:space="preserve"> </w:t>
      </w:r>
      <w:r>
        <w:rPr>
          <w:w w:val="110"/>
        </w:rPr>
        <w:t>tively. This is not to say dynamic properties are the only barrier to</w:t>
      </w:r>
      <w:r>
        <w:rPr>
          <w:spacing w:val="40"/>
          <w:w w:val="110"/>
        </w:rPr>
        <w:t xml:space="preserve"> </w:t>
      </w:r>
      <w:r>
        <w:rPr>
          <w:w w:val="110"/>
        </w:rPr>
        <w:t>widespread</w:t>
      </w:r>
      <w:r>
        <w:rPr>
          <w:spacing w:val="-4"/>
          <w:w w:val="110"/>
        </w:rPr>
        <w:t xml:space="preserve"> </w:t>
      </w:r>
      <w:r>
        <w:rPr>
          <w:w w:val="110"/>
        </w:rPr>
        <w:t>PNC</w:t>
      </w:r>
      <w:r>
        <w:rPr>
          <w:spacing w:val="-4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application.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fact,</w:t>
      </w:r>
      <w:r>
        <w:rPr>
          <w:spacing w:val="-4"/>
          <w:w w:val="110"/>
        </w:rPr>
        <w:t xml:space="preserve"> </w:t>
      </w:r>
      <w:r>
        <w:rPr>
          <w:w w:val="110"/>
        </w:rPr>
        <w:t>other</w:t>
      </w:r>
      <w:r>
        <w:rPr>
          <w:spacing w:val="-4"/>
          <w:w w:val="110"/>
        </w:rPr>
        <w:t xml:space="preserve"> </w:t>
      </w:r>
      <w:r>
        <w:rPr>
          <w:w w:val="110"/>
        </w:rPr>
        <w:t>recent</w:t>
      </w:r>
      <w:r>
        <w:rPr>
          <w:spacing w:val="40"/>
          <w:w w:val="110"/>
        </w:rPr>
        <w:t xml:space="preserve"> </w:t>
      </w:r>
      <w:r>
        <w:rPr>
          <w:w w:val="110"/>
        </w:rPr>
        <w:t>reviews have highlighted other critical aspects of PNC research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40" w:history="1">
        <w:r>
          <w:rPr>
            <w:color w:val="0080AC"/>
            <w:w w:val="110"/>
          </w:rPr>
          <w:t>2</w:t>
        </w:r>
        <w:r>
          <w:rPr>
            <w:w w:val="110"/>
          </w:rPr>
          <w:t>,</w:t>
        </w:r>
      </w:hyperlink>
      <w:hyperlink w:anchor="_bookmark42" w:history="1">
        <w:r>
          <w:rPr>
            <w:color w:val="0080AC"/>
            <w:w w:val="110"/>
          </w:rPr>
          <w:t>4</w:t>
        </w:r>
        <w:r>
          <w:rPr>
            <w:w w:val="110"/>
          </w:rPr>
          <w:t>,</w:t>
        </w:r>
      </w:hyperlink>
      <w:hyperlink w:anchor="_bookmark44" w:history="1">
        <w:r>
          <w:rPr>
            <w:color w:val="0080AC"/>
            <w:w w:val="110"/>
          </w:rPr>
          <w:t>9</w:t>
        </w:r>
        <w:r>
          <w:rPr>
            <w:w w:val="110"/>
          </w:rPr>
          <w:t>,</w:t>
        </w:r>
      </w:hyperlink>
      <w:hyperlink w:anchor="_bookmark50" w:history="1">
        <w:r>
          <w:rPr>
            <w:color w:val="0080AC"/>
            <w:w w:val="110"/>
          </w:rPr>
          <w:t>12</w:t>
        </w:r>
        <w:r>
          <w:rPr>
            <w:w w:val="110"/>
          </w:rPr>
          <w:t>,</w:t>
        </w:r>
      </w:hyperlink>
      <w:hyperlink w:anchor="_bookmark64" w:history="1">
        <w:r>
          <w:rPr>
            <w:color w:val="0080AC"/>
            <w:w w:val="110"/>
          </w:rPr>
          <w:t>25</w:t>
        </w:r>
        <w:r>
          <w:rPr>
            <w:w w:val="110"/>
          </w:rPr>
          <w:t>,</w:t>
        </w:r>
      </w:hyperlink>
      <w:hyperlink w:anchor="_bookmark77" w:history="1">
        <w:r>
          <w:rPr>
            <w:color w:val="0080AC"/>
            <w:w w:val="110"/>
          </w:rPr>
          <w:t>33</w:t>
        </w:r>
        <w:r>
          <w:rPr>
            <w:w w:val="110"/>
          </w:rPr>
          <w:t>],</w:t>
        </w:r>
      </w:hyperlink>
      <w:r>
        <w:rPr>
          <w:w w:val="110"/>
        </w:rPr>
        <w:t xml:space="preserve"> but many others have noted the importance of</w:t>
      </w:r>
      <w:r>
        <w:rPr>
          <w:spacing w:val="40"/>
          <w:w w:val="110"/>
        </w:rPr>
        <w:t xml:space="preserve"> </w:t>
      </w:r>
      <w:r>
        <w:rPr>
          <w:w w:val="110"/>
        </w:rPr>
        <w:t>dynamics [</w:t>
      </w:r>
      <w:hyperlink w:anchor="_bookmark64" w:history="1">
        <w:r>
          <w:rPr>
            <w:color w:val="0080AC"/>
            <w:w w:val="110"/>
          </w:rPr>
          <w:t>25–29</w:t>
        </w:r>
        <w:r>
          <w:rPr>
            <w:w w:val="110"/>
          </w:rPr>
          <w:t>].</w:t>
        </w:r>
      </w:hyperlink>
    </w:p>
    <w:p w14:paraId="34FE7BA6" w14:textId="77777777" w:rsidR="00E21043" w:rsidRDefault="0052501A">
      <w:pPr>
        <w:pStyle w:val="BodyText"/>
        <w:spacing w:line="181" w:lineRule="exact"/>
        <w:ind w:left="311"/>
      </w:pPr>
      <w:r>
        <w:rPr>
          <w:w w:val="110"/>
        </w:rPr>
        <w:t>Polymer</w:t>
      </w:r>
      <w:r>
        <w:rPr>
          <w:spacing w:val="6"/>
          <w:w w:val="110"/>
        </w:rPr>
        <w:t xml:space="preserve"> </w:t>
      </w:r>
      <w:r>
        <w:rPr>
          <w:w w:val="110"/>
        </w:rPr>
        <w:t>dynamics</w:t>
      </w:r>
      <w:r>
        <w:rPr>
          <w:spacing w:val="7"/>
          <w:w w:val="110"/>
        </w:rPr>
        <w:t xml:space="preserve"> </w:t>
      </w:r>
      <w:r>
        <w:rPr>
          <w:w w:val="110"/>
        </w:rPr>
        <w:t>in</w:t>
      </w:r>
      <w:r>
        <w:rPr>
          <w:spacing w:val="6"/>
          <w:w w:val="110"/>
        </w:rPr>
        <w:t xml:space="preserve"> </w:t>
      </w:r>
      <w:r>
        <w:rPr>
          <w:w w:val="110"/>
        </w:rPr>
        <w:t>melts</w:t>
      </w:r>
      <w:r>
        <w:rPr>
          <w:spacing w:val="7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nanocomposites</w:t>
      </w:r>
      <w:r>
        <w:rPr>
          <w:spacing w:val="7"/>
          <w:w w:val="110"/>
        </w:rPr>
        <w:t xml:space="preserve"> </w:t>
      </w:r>
      <w:r>
        <w:rPr>
          <w:w w:val="110"/>
        </w:rPr>
        <w:t>are</w:t>
      </w:r>
      <w:r>
        <w:rPr>
          <w:spacing w:val="6"/>
          <w:w w:val="110"/>
        </w:rPr>
        <w:t xml:space="preserve"> </w:t>
      </w:r>
      <w:r>
        <w:rPr>
          <w:w w:val="110"/>
        </w:rPr>
        <w:t>critical</w:t>
      </w:r>
      <w:r>
        <w:rPr>
          <w:spacing w:val="7"/>
          <w:w w:val="110"/>
        </w:rPr>
        <w:t xml:space="preserve"> </w:t>
      </w:r>
      <w:r>
        <w:rPr>
          <w:spacing w:val="-5"/>
          <w:w w:val="110"/>
        </w:rPr>
        <w:t>for</w:t>
      </w:r>
    </w:p>
    <w:p w14:paraId="21DA5524" w14:textId="77777777" w:rsidR="00E21043" w:rsidRDefault="0052501A">
      <w:pPr>
        <w:pStyle w:val="Heading1"/>
        <w:numPr>
          <w:ilvl w:val="0"/>
          <w:numId w:val="3"/>
        </w:numPr>
        <w:tabs>
          <w:tab w:val="left" w:pos="309"/>
        </w:tabs>
        <w:spacing w:before="108"/>
        <w:ind w:left="309" w:hanging="237"/>
        <w:jc w:val="left"/>
      </w:pPr>
      <w:bookmarkStart w:id="15" w:name="_TOC_250006"/>
      <w:r>
        <w:rPr>
          <w:b w:val="0"/>
        </w:rPr>
        <w:br w:type="column"/>
      </w:r>
      <w:r>
        <w:rPr>
          <w:w w:val="110"/>
        </w:rPr>
        <w:t>Polymer</w:t>
      </w:r>
      <w:r>
        <w:rPr>
          <w:spacing w:val="-8"/>
          <w:w w:val="110"/>
        </w:rPr>
        <w:t xml:space="preserve"> </w:t>
      </w:r>
      <w:r>
        <w:rPr>
          <w:w w:val="110"/>
        </w:rPr>
        <w:t>segmental</w:t>
      </w:r>
      <w:r>
        <w:rPr>
          <w:spacing w:val="-8"/>
          <w:w w:val="110"/>
        </w:rPr>
        <w:t xml:space="preserve"> </w:t>
      </w:r>
      <w:bookmarkEnd w:id="15"/>
      <w:r>
        <w:rPr>
          <w:spacing w:val="-2"/>
          <w:w w:val="110"/>
        </w:rPr>
        <w:t>dynamics</w:t>
      </w:r>
    </w:p>
    <w:p w14:paraId="500104A5" w14:textId="77777777" w:rsidR="00E21043" w:rsidRDefault="00E21043">
      <w:pPr>
        <w:pStyle w:val="BodyText"/>
        <w:spacing w:before="43"/>
        <w:jc w:val="left"/>
        <w:rPr>
          <w:b/>
        </w:rPr>
      </w:pPr>
    </w:p>
    <w:p w14:paraId="521BFB1E" w14:textId="77777777" w:rsidR="00E21043" w:rsidRDefault="0052501A">
      <w:pPr>
        <w:pStyle w:val="ListParagraph"/>
        <w:numPr>
          <w:ilvl w:val="1"/>
          <w:numId w:val="3"/>
        </w:numPr>
        <w:tabs>
          <w:tab w:val="left" w:pos="429"/>
        </w:tabs>
        <w:spacing w:before="0"/>
        <w:ind w:left="429" w:hanging="357"/>
        <w:rPr>
          <w:i/>
          <w:sz w:val="16"/>
        </w:rPr>
      </w:pPr>
      <w:r>
        <w:rPr>
          <w:i/>
          <w:spacing w:val="2"/>
          <w:sz w:val="16"/>
        </w:rPr>
        <w:t>Experimental</w:t>
      </w:r>
      <w:r>
        <w:rPr>
          <w:i/>
          <w:spacing w:val="38"/>
          <w:sz w:val="16"/>
        </w:rPr>
        <w:t xml:space="preserve"> </w:t>
      </w:r>
      <w:r>
        <w:rPr>
          <w:i/>
          <w:spacing w:val="2"/>
          <w:sz w:val="16"/>
        </w:rPr>
        <w:t>and</w:t>
      </w:r>
      <w:r>
        <w:rPr>
          <w:i/>
          <w:spacing w:val="38"/>
          <w:sz w:val="16"/>
        </w:rPr>
        <w:t xml:space="preserve"> </w:t>
      </w:r>
      <w:r>
        <w:rPr>
          <w:i/>
          <w:spacing w:val="2"/>
          <w:sz w:val="16"/>
        </w:rPr>
        <w:t>simulation</w:t>
      </w:r>
      <w:r>
        <w:rPr>
          <w:i/>
          <w:spacing w:val="39"/>
          <w:sz w:val="16"/>
        </w:rPr>
        <w:t xml:space="preserve"> </w:t>
      </w:r>
      <w:r>
        <w:rPr>
          <w:i/>
          <w:spacing w:val="-2"/>
          <w:sz w:val="16"/>
        </w:rPr>
        <w:t>methods</w:t>
      </w:r>
    </w:p>
    <w:p w14:paraId="167D8B30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69516961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noProof/>
        </w:rPr>
        <mc:AlternateContent>
          <mc:Choice Requires="wps">
            <w:drawing>
              <wp:anchor distT="0" distB="0" distL="0" distR="0" simplePos="0" relativeHeight="483213824" behindDoc="1" locked="0" layoutInCell="1" allowOverlap="1" wp14:anchorId="3CE6709D" wp14:editId="6F7B07E1">
                <wp:simplePos x="0" y="0"/>
                <wp:positionH relativeFrom="page">
                  <wp:posOffset>4597565</wp:posOffset>
                </wp:positionH>
                <wp:positionV relativeFrom="paragraph">
                  <wp:posOffset>511265</wp:posOffset>
                </wp:positionV>
                <wp:extent cx="476884" cy="3175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884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B377DD" w14:textId="77777777" w:rsidR="00E21043" w:rsidRDefault="0052501A">
                            <w:pPr>
                              <w:tabs>
                                <w:tab w:val="left" w:pos="631"/>
                              </w:tabs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2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21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6709D" id="Textbox 22" o:spid="_x0000_s1027" type="#_x0000_t202" style="position:absolute;left:0;text-align:left;margin-left:362pt;margin-top:40.25pt;width:37.55pt;height:25pt;z-index:-2010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" filled="f" stroked="f">
                <v:textbox inset="0,0,0,0">
                  <w:txbxContent>
                    <w:p w14:paraId="25B377DD" w14:textId="77777777" w:rsidR="00E21043" w:rsidRDefault="0052501A">
                      <w:pPr>
                        <w:tabs>
                          <w:tab w:val="left" w:pos="631"/>
                        </w:tabs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2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214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T&gt;T</w:t>
      </w:r>
      <w:r>
        <w:rPr>
          <w:w w:val="110"/>
          <w:vertAlign w:val="subscript"/>
        </w:rPr>
        <w:t>g</w:t>
      </w:r>
      <w:r>
        <w:rPr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w w:val="110"/>
        </w:rPr>
        <w:t>polymer</w:t>
      </w:r>
      <w:r>
        <w:rPr>
          <w:spacing w:val="-1"/>
          <w:w w:val="110"/>
        </w:rPr>
        <w:t xml:space="preserve"> </w:t>
      </w:r>
      <w:r>
        <w:rPr>
          <w:w w:val="110"/>
        </w:rPr>
        <w:t>segments</w:t>
      </w:r>
      <w:r>
        <w:rPr>
          <w:spacing w:val="-1"/>
          <w:w w:val="110"/>
        </w:rPr>
        <w:t xml:space="preserve"> </w:t>
      </w:r>
      <w:r>
        <w:rPr>
          <w:w w:val="110"/>
        </w:rPr>
        <w:t>cooperatively</w:t>
      </w:r>
      <w:r>
        <w:rPr>
          <w:spacing w:val="-1"/>
          <w:w w:val="110"/>
        </w:rPr>
        <w:t xml:space="preserve"> </w:t>
      </w:r>
      <w:r>
        <w:rPr>
          <w:w w:val="110"/>
        </w:rPr>
        <w:t>relax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reorient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melt.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primary</w:t>
      </w:r>
      <w:r>
        <w:rPr>
          <w:spacing w:val="-6"/>
          <w:w w:val="110"/>
        </w:rPr>
        <w:t xml:space="preserve"> </w:t>
      </w:r>
      <w:r>
        <w:rPr>
          <w:w w:val="110"/>
        </w:rPr>
        <w:t>structural</w:t>
      </w:r>
      <w:r>
        <w:rPr>
          <w:spacing w:val="-6"/>
          <w:w w:val="110"/>
        </w:rPr>
        <w:t xml:space="preserve"> </w:t>
      </w:r>
      <w:r>
        <w:rPr>
          <w:w w:val="110"/>
        </w:rPr>
        <w:t>relaxation</w:t>
      </w:r>
      <w:r>
        <w:rPr>
          <w:spacing w:val="-6"/>
          <w:w w:val="110"/>
        </w:rPr>
        <w:t xml:space="preserve"> </w:t>
      </w:r>
      <w:r>
        <w:rPr>
          <w:w w:val="110"/>
        </w:rPr>
        <w:t>process</w:t>
      </w:r>
      <w:r>
        <w:rPr>
          <w:spacing w:val="-6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-process),</w:t>
      </w:r>
      <w:r>
        <w:rPr>
          <w:spacing w:val="40"/>
          <w:w w:val="110"/>
        </w:rPr>
        <w:t xml:space="preserve"> </w:t>
      </w:r>
      <w:r>
        <w:rPr>
          <w:w w:val="110"/>
        </w:rPr>
        <w:t>the relaxation time (</w:t>
      </w:r>
      <w:r>
        <w:rPr>
          <w:rFonts w:ascii="Trebuchet MS" w:hAnsi="Trebuchet MS"/>
          <w:w w:val="110"/>
        </w:rPr>
        <w:t>τ</w:t>
      </w:r>
      <w:r>
        <w:rPr>
          <w:rFonts w:ascii="Trebuchet MS" w:hAnsi="Trebuchet MS"/>
          <w:w w:val="110"/>
          <w:vertAlign w:val="subscript"/>
        </w:rPr>
        <w:t>α</w:t>
      </w:r>
      <w:r>
        <w:rPr>
          <w:w w:val="110"/>
        </w:rPr>
        <w:t>) follows Vogel-Fulcher-Tammann (VFT)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behavior:</w:t>
      </w:r>
    </w:p>
    <w:p w14:paraId="7344B03C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2D29F39F" w14:textId="77777777" w:rsidR="00E21043" w:rsidRDefault="0052501A">
      <w:pPr>
        <w:pStyle w:val="BodyText"/>
        <w:spacing w:line="268" w:lineRule="auto"/>
        <w:ind w:left="72"/>
      </w:pPr>
      <w:r>
        <w:rPr>
          <w:w w:val="110"/>
        </w:rPr>
        <w:t>various macroscopic PNC properties, so understanding and doc-</w:t>
      </w:r>
      <w:r>
        <w:rPr>
          <w:spacing w:val="40"/>
          <w:w w:val="110"/>
        </w:rPr>
        <w:t xml:space="preserve"> </w:t>
      </w:r>
      <w:r>
        <w:rPr>
          <w:w w:val="110"/>
        </w:rPr>
        <w:t>umenting the polymer dynamics can help predict, control, and</w:t>
      </w:r>
      <w:r>
        <w:rPr>
          <w:spacing w:val="40"/>
          <w:w w:val="110"/>
        </w:rPr>
        <w:t xml:space="preserve"> </w:t>
      </w:r>
      <w:r>
        <w:rPr>
          <w:w w:val="110"/>
        </w:rPr>
        <w:t>understand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w w:val="110"/>
        </w:rPr>
        <w:t>final</w:t>
      </w:r>
      <w:r>
        <w:rPr>
          <w:spacing w:val="23"/>
          <w:w w:val="110"/>
        </w:rPr>
        <w:t xml:space="preserve"> </w:t>
      </w:r>
      <w:r>
        <w:rPr>
          <w:w w:val="110"/>
        </w:rPr>
        <w:t>PNC</w:t>
      </w:r>
      <w:r>
        <w:rPr>
          <w:spacing w:val="24"/>
          <w:w w:val="110"/>
        </w:rPr>
        <w:t xml:space="preserve"> </w:t>
      </w:r>
      <w:r>
        <w:rPr>
          <w:w w:val="110"/>
        </w:rPr>
        <w:t>performance.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4"/>
          <w:w w:val="110"/>
        </w:rPr>
        <w:t xml:space="preserve"> </w:t>
      </w:r>
      <w:r>
        <w:rPr>
          <w:w w:val="110"/>
        </w:rPr>
        <w:t>example,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mechanical</w:t>
      </w:r>
    </w:p>
    <w:p w14:paraId="3D73DE1F" w14:textId="77777777" w:rsidR="00E21043" w:rsidRDefault="0052501A">
      <w:pPr>
        <w:spacing w:before="150"/>
        <w:ind w:left="72"/>
        <w:rPr>
          <w:rFonts w:ascii="Lucida Sans Unicode" w:hAnsi="Lucida Sans Unicode"/>
          <w:sz w:val="16"/>
        </w:rPr>
      </w:pPr>
      <w:r>
        <w:br w:type="column"/>
      </w:r>
      <w:r>
        <w:rPr>
          <w:rFonts w:ascii="Times New Roman" w:hAnsi="Times New Roman"/>
          <w:i/>
          <w:w w:val="130"/>
          <w:sz w:val="16"/>
        </w:rPr>
        <w:t>τ</w:t>
      </w:r>
      <w:r>
        <w:rPr>
          <w:rFonts w:ascii="Times New Roman" w:hAnsi="Times New Roman"/>
          <w:i/>
          <w:w w:val="130"/>
          <w:sz w:val="16"/>
          <w:vertAlign w:val="subscript"/>
        </w:rPr>
        <w:t>α</w:t>
      </w:r>
      <w:r>
        <w:rPr>
          <w:rFonts w:ascii="Times New Roman" w:hAnsi="Times New Roman"/>
          <w:i/>
          <w:spacing w:val="-16"/>
          <w:w w:val="130"/>
          <w:sz w:val="16"/>
        </w:rPr>
        <w:t xml:space="preserve"> </w:t>
      </w:r>
      <w:r>
        <w:rPr>
          <w:w w:val="115"/>
          <w:sz w:val="16"/>
        </w:rPr>
        <w:t>(</w:t>
      </w:r>
      <w:r>
        <w:rPr>
          <w:rFonts w:ascii="Times New Roman" w:hAnsi="Times New Roman"/>
          <w:i/>
          <w:w w:val="115"/>
          <w:sz w:val="16"/>
        </w:rPr>
        <w:t>T</w:t>
      </w:r>
      <w:r>
        <w:rPr>
          <w:rFonts w:ascii="Times New Roman" w:hAnsi="Times New Roman"/>
          <w:i/>
          <w:spacing w:val="-30"/>
          <w:w w:val="115"/>
          <w:sz w:val="16"/>
        </w:rPr>
        <w:t xml:space="preserve"> </w:t>
      </w:r>
      <w:r>
        <w:rPr>
          <w:w w:val="115"/>
          <w:sz w:val="16"/>
        </w:rPr>
        <w:t>)</w:t>
      </w:r>
      <w:r>
        <w:rPr>
          <w:spacing w:val="-11"/>
          <w:w w:val="115"/>
          <w:sz w:val="16"/>
        </w:rPr>
        <w:t xml:space="preserve"> </w:t>
      </w:r>
      <w:r>
        <w:rPr>
          <w:rFonts w:ascii="Lucida Sans Unicode" w:hAnsi="Lucida Sans Unicode"/>
          <w:w w:val="115"/>
          <w:sz w:val="16"/>
        </w:rPr>
        <w:t>=</w:t>
      </w:r>
      <w:r>
        <w:rPr>
          <w:rFonts w:ascii="Lucida Sans Unicode" w:hAnsi="Lucida Sans Unicode"/>
          <w:spacing w:val="-10"/>
          <w:w w:val="115"/>
          <w:sz w:val="16"/>
        </w:rPr>
        <w:t xml:space="preserve"> </w:t>
      </w:r>
      <w:r>
        <w:rPr>
          <w:rFonts w:ascii="Times New Roman" w:hAnsi="Times New Roman"/>
          <w:i/>
          <w:spacing w:val="-5"/>
          <w:w w:val="130"/>
          <w:sz w:val="16"/>
        </w:rPr>
        <w:t>τ</w:t>
      </w:r>
      <w:r>
        <w:rPr>
          <w:rFonts w:ascii="Lucida Sans Unicode" w:hAnsi="Lucida Sans Unicode"/>
          <w:spacing w:val="-5"/>
          <w:w w:val="130"/>
          <w:sz w:val="16"/>
          <w:vertAlign w:val="subscript"/>
        </w:rPr>
        <w:t>∞</w:t>
      </w:r>
    </w:p>
    <w:p w14:paraId="211D306B" w14:textId="77777777" w:rsidR="00E21043" w:rsidRDefault="0052501A">
      <w:pPr>
        <w:tabs>
          <w:tab w:val="left" w:pos="3905"/>
        </w:tabs>
        <w:spacing w:before="66" w:line="246" w:lineRule="exact"/>
        <w:rPr>
          <w:sz w:val="16"/>
        </w:rPr>
      </w:pPr>
      <w:r>
        <w:br w:type="column"/>
      </w:r>
      <w:r>
        <w:rPr>
          <w:w w:val="105"/>
          <w:sz w:val="16"/>
        </w:rPr>
        <w:t>exp</w:t>
      </w:r>
      <w:r>
        <w:rPr>
          <w:spacing w:val="133"/>
          <w:w w:val="105"/>
          <w:sz w:val="16"/>
        </w:rPr>
        <w:t xml:space="preserve"> </w:t>
      </w:r>
      <w:r>
        <w:rPr>
          <w:rFonts w:ascii="Times New Roman"/>
          <w:i/>
          <w:spacing w:val="133"/>
          <w:w w:val="105"/>
          <w:position w:val="11"/>
          <w:sz w:val="16"/>
          <w:u w:val="single"/>
        </w:rPr>
        <w:t xml:space="preserve"> </w:t>
      </w:r>
      <w:r>
        <w:rPr>
          <w:rFonts w:ascii="Times New Roman"/>
          <w:i/>
          <w:w w:val="105"/>
          <w:position w:val="11"/>
          <w:sz w:val="16"/>
          <w:u w:val="single"/>
        </w:rPr>
        <w:t>B</w:t>
      </w:r>
      <w:r>
        <w:rPr>
          <w:rFonts w:ascii="Times New Roman"/>
          <w:i/>
          <w:spacing w:val="78"/>
          <w:w w:val="105"/>
          <w:position w:val="11"/>
          <w:sz w:val="16"/>
          <w:u w:val="single"/>
        </w:rPr>
        <w:t xml:space="preserve">  </w:t>
      </w:r>
      <w:r>
        <w:rPr>
          <w:rFonts w:ascii="Times New Roman"/>
          <w:i/>
          <w:position w:val="11"/>
          <w:sz w:val="16"/>
        </w:rPr>
        <w:tab/>
      </w:r>
      <w:r>
        <w:rPr>
          <w:spacing w:val="-5"/>
          <w:w w:val="105"/>
          <w:sz w:val="16"/>
        </w:rPr>
        <w:t>(1)</w:t>
      </w:r>
    </w:p>
    <w:p w14:paraId="77D73496" w14:textId="77777777" w:rsidR="00E21043" w:rsidRDefault="0052501A">
      <w:pPr>
        <w:spacing w:line="197" w:lineRule="exact"/>
        <w:ind w:left="447"/>
        <w:rPr>
          <w:sz w:val="16"/>
        </w:rPr>
      </w:pPr>
      <w:r>
        <w:rPr>
          <w:rFonts w:ascii="Times New Roman" w:hAnsi="Times New Roman"/>
          <w:i/>
          <w:sz w:val="16"/>
        </w:rPr>
        <w:t>T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Lucida Sans Unicode" w:hAnsi="Lucida Sans Unicode"/>
          <w:sz w:val="16"/>
        </w:rPr>
        <w:t>−</w:t>
      </w:r>
      <w:r>
        <w:rPr>
          <w:rFonts w:ascii="Lucida Sans Unicode" w:hAnsi="Lucida Sans Unicode"/>
          <w:spacing w:val="-16"/>
          <w:sz w:val="16"/>
        </w:rPr>
        <w:t xml:space="preserve"> </w:t>
      </w:r>
      <w:r>
        <w:rPr>
          <w:rFonts w:ascii="Times New Roman" w:hAnsi="Times New Roman"/>
          <w:i/>
          <w:spacing w:val="-5"/>
          <w:sz w:val="16"/>
        </w:rPr>
        <w:t>T</w:t>
      </w:r>
      <w:r>
        <w:rPr>
          <w:spacing w:val="-5"/>
          <w:sz w:val="16"/>
          <w:vertAlign w:val="subscript"/>
        </w:rPr>
        <w:t>0</w:t>
      </w:r>
    </w:p>
    <w:p w14:paraId="160955C8" w14:textId="77777777" w:rsidR="00E21043" w:rsidRDefault="00E21043">
      <w:pPr>
        <w:spacing w:line="197" w:lineRule="exact"/>
        <w:rPr>
          <w:sz w:val="16"/>
        </w:rPr>
        <w:sectPr w:rsidR="00E21043">
          <w:type w:val="continuous"/>
          <w:pgSz w:w="11910" w:h="15880"/>
          <w:pgMar w:top="640" w:right="566" w:bottom="280" w:left="566" w:header="674" w:footer="0" w:gutter="0"/>
          <w:cols w:num="3" w:space="720" w:equalWidth="0">
            <w:col w:w="5104" w:space="286"/>
            <w:col w:w="944" w:space="36"/>
            <w:col w:w="4408"/>
          </w:cols>
        </w:sectPr>
      </w:pPr>
    </w:p>
    <w:p w14:paraId="7F2C93B9" w14:textId="77777777" w:rsidR="00E21043" w:rsidRDefault="0052501A">
      <w:pPr>
        <w:pStyle w:val="BodyText"/>
        <w:spacing w:before="14" w:line="268" w:lineRule="auto"/>
        <w:ind w:left="72"/>
      </w:pPr>
      <w:r>
        <w:rPr>
          <w:w w:val="110"/>
        </w:rPr>
        <w:t>properties including stiffness, strength, and stress relaxation are</w:t>
      </w:r>
      <w:r>
        <w:rPr>
          <w:spacing w:val="40"/>
          <w:w w:val="110"/>
        </w:rPr>
        <w:t xml:space="preserve"> </w:t>
      </w:r>
      <w:r>
        <w:rPr>
          <w:w w:val="110"/>
        </w:rPr>
        <w:t>known to be influenced by segmental dynamics. Slow secondary</w:t>
      </w:r>
      <w:r>
        <w:rPr>
          <w:spacing w:val="40"/>
          <w:w w:val="110"/>
        </w:rPr>
        <w:t xml:space="preserve"> </w:t>
      </w:r>
      <w:r>
        <w:rPr>
          <w:w w:val="110"/>
        </w:rPr>
        <w:t>segmental</w:t>
      </w:r>
      <w:r>
        <w:rPr>
          <w:spacing w:val="-4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glassy</w:t>
      </w:r>
      <w:r>
        <w:rPr>
          <w:spacing w:val="-4"/>
          <w:w w:val="110"/>
        </w:rPr>
        <w:t xml:space="preserve"> </w:t>
      </w:r>
      <w:r>
        <w:rPr>
          <w:w w:val="110"/>
        </w:rPr>
        <w:t>state</w:t>
      </w:r>
      <w:r>
        <w:rPr>
          <w:spacing w:val="-4"/>
          <w:w w:val="110"/>
        </w:rPr>
        <w:t xml:space="preserve"> </w:t>
      </w:r>
      <w:r>
        <w:rPr>
          <w:w w:val="110"/>
        </w:rPr>
        <w:t>lead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enhanced</w:t>
      </w:r>
      <w:r>
        <w:rPr>
          <w:spacing w:val="-4"/>
          <w:w w:val="110"/>
        </w:rPr>
        <w:t xml:space="preserve"> </w:t>
      </w:r>
      <w:r>
        <w:rPr>
          <w:w w:val="110"/>
        </w:rPr>
        <w:t>mechan-</w:t>
      </w:r>
      <w:r>
        <w:rPr>
          <w:spacing w:val="40"/>
          <w:w w:val="110"/>
        </w:rPr>
        <w:t xml:space="preserve"> </w:t>
      </w:r>
      <w:r>
        <w:rPr>
          <w:w w:val="110"/>
        </w:rPr>
        <w:t>ical</w:t>
      </w:r>
      <w:r>
        <w:rPr>
          <w:spacing w:val="-4"/>
          <w:w w:val="110"/>
        </w:rPr>
        <w:t xml:space="preserve"> </w:t>
      </w:r>
      <w:r>
        <w:rPr>
          <w:w w:val="110"/>
        </w:rPr>
        <w:t>stiffness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slower</w:t>
      </w:r>
      <w:r>
        <w:rPr>
          <w:spacing w:val="-4"/>
          <w:w w:val="110"/>
        </w:rPr>
        <w:t xml:space="preserve"> </w:t>
      </w:r>
      <w:r>
        <w:rPr>
          <w:w w:val="110"/>
        </w:rPr>
        <w:t>dynamics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melt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increase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melt</w:t>
      </w:r>
      <w:r>
        <w:rPr>
          <w:spacing w:val="40"/>
          <w:w w:val="110"/>
        </w:rPr>
        <w:t xml:space="preserve"> </w:t>
      </w:r>
      <w:r>
        <w:rPr>
          <w:w w:val="110"/>
        </w:rPr>
        <w:t>viscosity.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fact,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addition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NPs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controllably</w:t>
      </w:r>
      <w:r>
        <w:rPr>
          <w:spacing w:val="-4"/>
          <w:w w:val="110"/>
        </w:rPr>
        <w:t xml:space="preserve"> </w:t>
      </w:r>
      <w:r>
        <w:rPr>
          <w:w w:val="110"/>
        </w:rPr>
        <w:t>alter</w:t>
      </w:r>
      <w:r>
        <w:rPr>
          <w:spacing w:val="-4"/>
          <w:w w:val="110"/>
        </w:rPr>
        <w:t xml:space="preserve"> </w:t>
      </w:r>
      <w:r>
        <w:rPr>
          <w:w w:val="110"/>
        </w:rPr>
        <w:t>segmen-</w:t>
      </w:r>
      <w:r>
        <w:rPr>
          <w:spacing w:val="40"/>
          <w:w w:val="110"/>
        </w:rPr>
        <w:t xml:space="preserve"> </w:t>
      </w:r>
      <w:r>
        <w:rPr>
          <w:w w:val="110"/>
        </w:rPr>
        <w:t>tal dynamics and therefore control various mechanical properties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83" w:history="1">
        <w:r>
          <w:rPr>
            <w:color w:val="0080AC"/>
            <w:w w:val="110"/>
          </w:rPr>
          <w:t>39–41</w:t>
        </w:r>
        <w:r>
          <w:rPr>
            <w:w w:val="110"/>
          </w:rPr>
          <w:t>].</w:t>
        </w:r>
      </w:hyperlink>
      <w:r>
        <w:rPr>
          <w:w w:val="110"/>
        </w:rPr>
        <w:t xml:space="preserve"> In addition, segmental mobility often dictates transport</w:t>
      </w:r>
      <w:r>
        <w:rPr>
          <w:spacing w:val="40"/>
          <w:w w:val="110"/>
        </w:rPr>
        <w:t xml:space="preserve"> </w:t>
      </w:r>
      <w:r>
        <w:rPr>
          <w:w w:val="110"/>
        </w:rPr>
        <w:t>properties,</w:t>
      </w:r>
      <w:r>
        <w:rPr>
          <w:spacing w:val="-8"/>
          <w:w w:val="110"/>
        </w:rPr>
        <w:t xml:space="preserve"> </w:t>
      </w:r>
      <w:r>
        <w:rPr>
          <w:w w:val="110"/>
        </w:rPr>
        <w:t>including</w:t>
      </w:r>
      <w:r>
        <w:rPr>
          <w:spacing w:val="-8"/>
          <w:w w:val="110"/>
        </w:rPr>
        <w:t xml:space="preserve"> </w:t>
      </w:r>
      <w:r>
        <w:rPr>
          <w:w w:val="110"/>
        </w:rPr>
        <w:t>ion</w:t>
      </w:r>
      <w:r>
        <w:rPr>
          <w:spacing w:val="-8"/>
          <w:w w:val="110"/>
        </w:rPr>
        <w:t xml:space="preserve"> </w:t>
      </w:r>
      <w:r>
        <w:rPr>
          <w:w w:val="110"/>
        </w:rPr>
        <w:t>transport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energy</w:t>
      </w:r>
      <w:r>
        <w:rPr>
          <w:spacing w:val="-8"/>
          <w:w w:val="110"/>
        </w:rPr>
        <w:t xml:space="preserve"> </w:t>
      </w:r>
      <w:r>
        <w:rPr>
          <w:w w:val="110"/>
        </w:rPr>
        <w:t>applications</w:t>
      </w:r>
      <w:r>
        <w:rPr>
          <w:spacing w:val="-8"/>
          <w:w w:val="110"/>
        </w:rPr>
        <w:t xml:space="preserve"> </w:t>
      </w:r>
      <w:r>
        <w:rPr>
          <w:w w:val="110"/>
        </w:rPr>
        <w:t>[</w:t>
      </w:r>
      <w:hyperlink w:anchor="_bookmark87" w:history="1">
        <w:r>
          <w:rPr>
            <w:color w:val="0080AC"/>
            <w:w w:val="110"/>
          </w:rPr>
          <w:t>42</w:t>
        </w:r>
        <w:r>
          <w:rPr>
            <w:w w:val="110"/>
          </w:rPr>
          <w:t>]</w:t>
        </w:r>
      </w:hyperlink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small molecule transport for membrane and separation technol-</w:t>
      </w:r>
      <w:r>
        <w:rPr>
          <w:spacing w:val="40"/>
          <w:w w:val="110"/>
        </w:rPr>
        <w:t xml:space="preserve"> </w:t>
      </w:r>
      <w:r>
        <w:rPr>
          <w:w w:val="110"/>
        </w:rPr>
        <w:t>ogy [</w:t>
      </w:r>
      <w:hyperlink w:anchor="_bookmark43" w:history="1">
        <w:r>
          <w:rPr>
            <w:color w:val="0080AC"/>
            <w:w w:val="110"/>
          </w:rPr>
          <w:t>7</w:t>
        </w:r>
        <w:r>
          <w:rPr>
            <w:w w:val="110"/>
          </w:rPr>
          <w:t>,</w:t>
        </w:r>
      </w:hyperlink>
      <w:hyperlink w:anchor="_bookmark48" w:history="1">
        <w:r>
          <w:rPr>
            <w:color w:val="0080AC"/>
            <w:w w:val="110"/>
          </w:rPr>
          <w:t>14</w:t>
        </w:r>
        <w:r>
          <w:rPr>
            <w:w w:val="110"/>
          </w:rPr>
          <w:t>,</w:t>
        </w:r>
      </w:hyperlink>
      <w:hyperlink w:anchor="_bookmark89" w:history="1">
        <w:r>
          <w:rPr>
            <w:color w:val="0080AC"/>
            <w:w w:val="110"/>
          </w:rPr>
          <w:t>43–45</w:t>
        </w:r>
        <w:r>
          <w:rPr>
            <w:w w:val="110"/>
          </w:rPr>
          <w:t>].</w:t>
        </w:r>
      </w:hyperlink>
      <w:r>
        <w:rPr>
          <w:w w:val="110"/>
        </w:rPr>
        <w:t xml:space="preserve"> For example, enhanced permeability of CO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was</w:t>
      </w:r>
      <w:r>
        <w:rPr>
          <w:spacing w:val="40"/>
          <w:w w:val="110"/>
        </w:rPr>
        <w:t xml:space="preserve"> </w:t>
      </w:r>
      <w:r>
        <w:rPr>
          <w:w w:val="110"/>
        </w:rPr>
        <w:t>observed at an intermediate grafting molecular weight in matrix-</w:t>
      </w:r>
      <w:r>
        <w:rPr>
          <w:spacing w:val="40"/>
          <w:w w:val="110"/>
        </w:rPr>
        <w:t xml:space="preserve"> </w:t>
      </w:r>
      <w:r>
        <w:rPr>
          <w:w w:val="110"/>
        </w:rPr>
        <w:t>free PNCs comprised of silica (SiO</w:t>
      </w:r>
      <w:r>
        <w:rPr>
          <w:w w:val="110"/>
          <w:vertAlign w:val="subscript"/>
        </w:rPr>
        <w:t>2</w:t>
      </w:r>
      <w:r>
        <w:rPr>
          <w:w w:val="110"/>
        </w:rPr>
        <w:t>)-grafted poly(methylacrylate)</w:t>
      </w:r>
      <w:r>
        <w:rPr>
          <w:spacing w:val="40"/>
          <w:w w:val="110"/>
        </w:rPr>
        <w:t xml:space="preserve"> </w:t>
      </w:r>
      <w:r>
        <w:rPr>
          <w:w w:val="110"/>
        </w:rPr>
        <w:t>(PMA)</w:t>
      </w:r>
      <w:r>
        <w:rPr>
          <w:spacing w:val="-8"/>
          <w:w w:val="110"/>
        </w:rPr>
        <w:t xml:space="preserve"> </w:t>
      </w:r>
      <w:r>
        <w:rPr>
          <w:w w:val="110"/>
        </w:rPr>
        <w:t>[</w:t>
      </w:r>
      <w:hyperlink w:anchor="_bookmark89" w:history="1">
        <w:r>
          <w:rPr>
            <w:color w:val="0080AC"/>
            <w:w w:val="110"/>
          </w:rPr>
          <w:t>43</w:t>
        </w:r>
        <w:r>
          <w:rPr>
            <w:w w:val="110"/>
          </w:rPr>
          <w:t>],</w:t>
        </w:r>
      </w:hyperlink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this</w:t>
      </w:r>
      <w:r>
        <w:rPr>
          <w:spacing w:val="-8"/>
          <w:w w:val="110"/>
        </w:rPr>
        <w:t xml:space="preserve"> </w:t>
      </w:r>
      <w:r>
        <w:rPr>
          <w:w w:val="110"/>
        </w:rPr>
        <w:t>behavior</w:t>
      </w:r>
      <w:r>
        <w:rPr>
          <w:spacing w:val="-8"/>
          <w:w w:val="110"/>
        </w:rPr>
        <w:t xml:space="preserve"> </w:t>
      </w:r>
      <w:r>
        <w:rPr>
          <w:w w:val="110"/>
        </w:rPr>
        <w:t>was</w:t>
      </w:r>
      <w:r>
        <w:rPr>
          <w:spacing w:val="-8"/>
          <w:w w:val="110"/>
        </w:rPr>
        <w:t xml:space="preserve"> </w:t>
      </w:r>
      <w:r>
        <w:rPr>
          <w:w w:val="110"/>
        </w:rPr>
        <w:t>correlated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increased</w:t>
      </w:r>
      <w:r>
        <w:rPr>
          <w:spacing w:val="-8"/>
          <w:w w:val="110"/>
        </w:rPr>
        <w:t xml:space="preserve"> </w:t>
      </w:r>
      <w:r>
        <w:rPr>
          <w:w w:val="110"/>
        </w:rPr>
        <w:t>local</w:t>
      </w:r>
      <w:r>
        <w:rPr>
          <w:spacing w:val="-8"/>
          <w:w w:val="110"/>
        </w:rPr>
        <w:t xml:space="preserve"> </w:t>
      </w:r>
      <w:r>
        <w:rPr>
          <w:w w:val="110"/>
        </w:rPr>
        <w:t>free</w:t>
      </w:r>
      <w:r>
        <w:rPr>
          <w:spacing w:val="40"/>
          <w:w w:val="110"/>
        </w:rPr>
        <w:t xml:space="preserve"> </w:t>
      </w:r>
      <w:r>
        <w:rPr>
          <w:w w:val="110"/>
        </w:rPr>
        <w:t>volume and faster segmental dynamics [</w:t>
      </w:r>
      <w:hyperlink w:anchor="_bookmark93" w:history="1">
        <w:r>
          <w:rPr>
            <w:color w:val="0080AC"/>
            <w:w w:val="110"/>
          </w:rPr>
          <w:t>46</w:t>
        </w:r>
        <w:r>
          <w:rPr>
            <w:w w:val="110"/>
          </w:rPr>
          <w:t>].</w:t>
        </w:r>
      </w:hyperlink>
    </w:p>
    <w:p w14:paraId="6C2C17A4" w14:textId="77777777" w:rsidR="00E21043" w:rsidRDefault="0052501A">
      <w:pPr>
        <w:pStyle w:val="BodyText"/>
        <w:spacing w:line="175" w:lineRule="exact"/>
        <w:ind w:left="311"/>
      </w:pPr>
      <w:r>
        <w:rPr>
          <w:w w:val="110"/>
        </w:rPr>
        <w:t>Dynamics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PNCs</w:t>
      </w:r>
      <w:r>
        <w:rPr>
          <w:spacing w:val="-8"/>
          <w:w w:val="110"/>
        </w:rPr>
        <w:t xml:space="preserve"> </w:t>
      </w:r>
      <w:r>
        <w:rPr>
          <w:w w:val="110"/>
        </w:rPr>
        <w:t>can</w:t>
      </w:r>
      <w:r>
        <w:rPr>
          <w:spacing w:val="-8"/>
          <w:w w:val="110"/>
        </w:rPr>
        <w:t xml:space="preserve"> </w:t>
      </w:r>
      <w:r>
        <w:rPr>
          <w:w w:val="110"/>
        </w:rPr>
        <w:t>also</w:t>
      </w:r>
      <w:r>
        <w:rPr>
          <w:spacing w:val="-8"/>
          <w:w w:val="110"/>
        </w:rPr>
        <w:t xml:space="preserve"> </w:t>
      </w:r>
      <w:r>
        <w:rPr>
          <w:w w:val="110"/>
        </w:rPr>
        <w:t>lead</w:t>
      </w:r>
      <w:r>
        <w:rPr>
          <w:spacing w:val="-8"/>
          <w:w w:val="110"/>
        </w:rPr>
        <w:t xml:space="preserve"> </w:t>
      </w:r>
      <w:r>
        <w:rPr>
          <w:w w:val="110"/>
        </w:rPr>
        <w:t>directly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unique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functional</w:t>
      </w:r>
    </w:p>
    <w:p w14:paraId="7293DD18" w14:textId="77777777" w:rsidR="00E21043" w:rsidRDefault="0052501A">
      <w:pPr>
        <w:pStyle w:val="BodyText"/>
        <w:spacing w:before="22" w:line="268" w:lineRule="auto"/>
        <w:ind w:left="72"/>
      </w:pPr>
      <w:r>
        <w:rPr>
          <w:w w:val="110"/>
        </w:rPr>
        <w:t>properties, including stimuli-responsive and self-healing proper-</w:t>
      </w:r>
      <w:r>
        <w:rPr>
          <w:spacing w:val="40"/>
          <w:w w:val="110"/>
        </w:rPr>
        <w:t xml:space="preserve"> </w:t>
      </w:r>
      <w:r>
        <w:rPr>
          <w:w w:val="110"/>
        </w:rPr>
        <w:t>ties [</w:t>
      </w:r>
      <w:hyperlink w:anchor="_bookmark94" w:history="1">
        <w:r>
          <w:rPr>
            <w:color w:val="0080AC"/>
            <w:w w:val="110"/>
          </w:rPr>
          <w:t>47–49</w:t>
        </w:r>
        <w:r>
          <w:rPr>
            <w:w w:val="110"/>
          </w:rPr>
          <w:t>].</w:t>
        </w:r>
      </w:hyperlink>
      <w:r>
        <w:rPr>
          <w:w w:val="110"/>
        </w:rPr>
        <w:t xml:space="preserve"> For example, multilayer films comprised of flexible</w:t>
      </w:r>
      <w:r>
        <w:rPr>
          <w:spacing w:val="40"/>
          <w:w w:val="110"/>
        </w:rPr>
        <w:t xml:space="preserve"> </w:t>
      </w:r>
      <w:r>
        <w:rPr>
          <w:w w:val="110"/>
        </w:rPr>
        <w:t>polymer and brittle oxides are common in electronic components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various</w:t>
      </w:r>
      <w:r>
        <w:rPr>
          <w:spacing w:val="-10"/>
          <w:w w:val="110"/>
        </w:rPr>
        <w:t xml:space="preserve"> </w:t>
      </w:r>
      <w:r>
        <w:rPr>
          <w:w w:val="110"/>
        </w:rPr>
        <w:t>industries,</w:t>
      </w:r>
      <w:r>
        <w:rPr>
          <w:spacing w:val="-10"/>
          <w:w w:val="110"/>
        </w:rPr>
        <w:t xml:space="preserve"> </w:t>
      </w:r>
      <w:r>
        <w:rPr>
          <w:w w:val="110"/>
        </w:rPr>
        <w:t>but</w:t>
      </w:r>
      <w:r>
        <w:rPr>
          <w:spacing w:val="-9"/>
          <w:w w:val="110"/>
        </w:rPr>
        <w:t xml:space="preserve"> </w:t>
      </w:r>
      <w:r>
        <w:rPr>
          <w:w w:val="110"/>
        </w:rPr>
        <w:t>suffer</w:t>
      </w:r>
      <w:r>
        <w:rPr>
          <w:spacing w:val="-10"/>
          <w:w w:val="110"/>
        </w:rPr>
        <w:t xml:space="preserve"> </w:t>
      </w:r>
      <w:r>
        <w:rPr>
          <w:w w:val="110"/>
        </w:rPr>
        <w:t>from</w:t>
      </w:r>
      <w:r>
        <w:rPr>
          <w:spacing w:val="-10"/>
          <w:w w:val="110"/>
        </w:rPr>
        <w:t xml:space="preserve"> </w:t>
      </w:r>
      <w:r>
        <w:rPr>
          <w:w w:val="110"/>
        </w:rPr>
        <w:t>crack</w:t>
      </w:r>
      <w:r>
        <w:rPr>
          <w:spacing w:val="-9"/>
          <w:w w:val="110"/>
        </w:rPr>
        <w:t xml:space="preserve"> </w:t>
      </w:r>
      <w:r>
        <w:rPr>
          <w:w w:val="110"/>
        </w:rPr>
        <w:t>formation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propaga-</w:t>
      </w:r>
      <w:r>
        <w:rPr>
          <w:spacing w:val="40"/>
          <w:w w:val="110"/>
        </w:rPr>
        <w:t xml:space="preserve"> </w:t>
      </w:r>
      <w:r>
        <w:rPr>
          <w:w w:val="110"/>
        </w:rPr>
        <w:t>tion.</w:t>
      </w:r>
      <w:r>
        <w:rPr>
          <w:spacing w:val="-7"/>
          <w:w w:val="110"/>
        </w:rPr>
        <w:t xml:space="preserve"> </w:t>
      </w:r>
      <w:r>
        <w:rPr>
          <w:w w:val="110"/>
        </w:rPr>
        <w:t>However,</w:t>
      </w:r>
      <w:r>
        <w:rPr>
          <w:spacing w:val="-7"/>
          <w:w w:val="110"/>
        </w:rPr>
        <w:t xml:space="preserve"> </w:t>
      </w:r>
      <w:r>
        <w:rPr>
          <w:w w:val="110"/>
        </w:rPr>
        <w:t>if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polymer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replaced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PNC,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NPs</w:t>
      </w:r>
      <w:r>
        <w:rPr>
          <w:spacing w:val="-7"/>
          <w:w w:val="110"/>
        </w:rPr>
        <w:t xml:space="preserve"> </w:t>
      </w:r>
      <w:r>
        <w:rPr>
          <w:w w:val="110"/>
        </w:rPr>
        <w:t>can</w:t>
      </w:r>
      <w:r>
        <w:rPr>
          <w:spacing w:val="-7"/>
          <w:w w:val="110"/>
        </w:rPr>
        <w:t xml:space="preserve"> </w:t>
      </w:r>
      <w:r>
        <w:rPr>
          <w:w w:val="110"/>
        </w:rPr>
        <w:t>be</w:t>
      </w:r>
      <w:r>
        <w:rPr>
          <w:spacing w:val="40"/>
          <w:w w:val="110"/>
        </w:rPr>
        <w:t xml:space="preserve"> </w:t>
      </w:r>
      <w:r>
        <w:rPr>
          <w:w w:val="110"/>
        </w:rPr>
        <w:t>engineered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diffuse</w:t>
      </w:r>
      <w:r>
        <w:rPr>
          <w:spacing w:val="-2"/>
          <w:w w:val="110"/>
        </w:rPr>
        <w:t xml:space="preserve"> </w:t>
      </w:r>
      <w:r>
        <w:rPr>
          <w:w w:val="110"/>
        </w:rPr>
        <w:t>into</w:t>
      </w:r>
      <w:r>
        <w:rPr>
          <w:spacing w:val="-2"/>
          <w:w w:val="110"/>
        </w:rPr>
        <w:t xml:space="preserve"> </w:t>
      </w:r>
      <w:r>
        <w:rPr>
          <w:w w:val="110"/>
        </w:rPr>
        <w:t>cracks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provide</w:t>
      </w:r>
      <w:r>
        <w:rPr>
          <w:spacing w:val="-2"/>
          <w:w w:val="110"/>
        </w:rPr>
        <w:t xml:space="preserve"> </w:t>
      </w:r>
      <w:r>
        <w:rPr>
          <w:w w:val="110"/>
        </w:rPr>
        <w:t>self-healing</w:t>
      </w:r>
      <w:r>
        <w:rPr>
          <w:spacing w:val="-2"/>
          <w:w w:val="110"/>
        </w:rPr>
        <w:t xml:space="preserve"> </w:t>
      </w:r>
      <w:r>
        <w:rPr>
          <w:w w:val="110"/>
        </w:rPr>
        <w:t>properties</w:t>
      </w:r>
      <w:r>
        <w:rPr>
          <w:spacing w:val="40"/>
          <w:w w:val="110"/>
        </w:rPr>
        <w:t xml:space="preserve"> </w:t>
      </w:r>
      <w:r>
        <w:rPr>
          <w:w w:val="110"/>
        </w:rPr>
        <w:t>and achieve improved durability [</w:t>
      </w:r>
      <w:hyperlink w:anchor="_bookmark95" w:history="1">
        <w:r>
          <w:rPr>
            <w:color w:val="0080AC"/>
            <w:w w:val="110"/>
          </w:rPr>
          <w:t>48</w:t>
        </w:r>
        <w:r>
          <w:rPr>
            <w:w w:val="110"/>
          </w:rPr>
          <w:t>].</w:t>
        </w:r>
      </w:hyperlink>
      <w:r>
        <w:rPr>
          <w:w w:val="110"/>
        </w:rPr>
        <w:t xml:space="preserve"> Similar responsive proper-</w:t>
      </w:r>
      <w:r>
        <w:rPr>
          <w:spacing w:val="40"/>
          <w:w w:val="110"/>
        </w:rPr>
        <w:t xml:space="preserve"> </w:t>
      </w:r>
      <w:r>
        <w:rPr>
          <w:w w:val="110"/>
        </w:rPr>
        <w:t>ties can be used to make advanced sensors and other responsive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materials.</w:t>
      </w:r>
    </w:p>
    <w:p w14:paraId="2D95DEED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The appealing properties that have been reported for small</w:t>
      </w:r>
      <w:r>
        <w:rPr>
          <w:spacing w:val="40"/>
          <w:w w:val="110"/>
        </w:rPr>
        <w:t xml:space="preserve"> </w:t>
      </w:r>
      <w:bookmarkStart w:id="16" w:name="_bookmark7"/>
      <w:bookmarkEnd w:id="16"/>
      <w:r>
        <w:rPr>
          <w:w w:val="110"/>
        </w:rPr>
        <w:t>batches of PNCs, cannot be ubiquitously deployed until the PNCs</w:t>
      </w:r>
      <w:r>
        <w:rPr>
          <w:spacing w:val="40"/>
          <w:w w:val="110"/>
        </w:rPr>
        <w:t xml:space="preserve"> </w:t>
      </w:r>
      <w:r>
        <w:rPr>
          <w:w w:val="110"/>
        </w:rPr>
        <w:t>can be manufactured cost-effectively in mass quantities. Impor-</w:t>
      </w:r>
      <w:r>
        <w:rPr>
          <w:spacing w:val="40"/>
          <w:w w:val="110"/>
        </w:rPr>
        <w:t xml:space="preserve"> </w:t>
      </w:r>
      <w:r>
        <w:rPr>
          <w:w w:val="110"/>
        </w:rPr>
        <w:t>tantly,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dynamic</w:t>
      </w:r>
      <w:r>
        <w:rPr>
          <w:spacing w:val="-4"/>
          <w:w w:val="110"/>
        </w:rPr>
        <w:t xml:space="preserve"> </w:t>
      </w:r>
      <w:r>
        <w:rPr>
          <w:w w:val="110"/>
        </w:rPr>
        <w:t>processes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PNC</w:t>
      </w:r>
      <w:r>
        <w:rPr>
          <w:spacing w:val="-4"/>
          <w:w w:val="110"/>
        </w:rPr>
        <w:t xml:space="preserve"> </w:t>
      </w:r>
      <w:r>
        <w:rPr>
          <w:w w:val="110"/>
        </w:rPr>
        <w:t>materials</w:t>
      </w:r>
      <w:r>
        <w:rPr>
          <w:spacing w:val="-3"/>
          <w:w w:val="110"/>
        </w:rPr>
        <w:t xml:space="preserve"> </w:t>
      </w:r>
      <w:r>
        <w:rPr>
          <w:w w:val="110"/>
        </w:rPr>
        <w:t>can</w:t>
      </w:r>
      <w:r>
        <w:rPr>
          <w:spacing w:val="-3"/>
          <w:w w:val="110"/>
        </w:rPr>
        <w:t xml:space="preserve"> </w:t>
      </w:r>
      <w:r>
        <w:rPr>
          <w:w w:val="110"/>
        </w:rPr>
        <w:t>inform</w:t>
      </w:r>
      <w:r>
        <w:rPr>
          <w:spacing w:val="-4"/>
          <w:w w:val="110"/>
        </w:rPr>
        <w:t xml:space="preserve"> </w:t>
      </w:r>
      <w:r>
        <w:rPr>
          <w:w w:val="110"/>
        </w:rPr>
        <w:t>or</w:t>
      </w:r>
      <w:r>
        <w:rPr>
          <w:spacing w:val="-3"/>
          <w:w w:val="110"/>
        </w:rPr>
        <w:t xml:space="preserve"> </w:t>
      </w:r>
      <w:r>
        <w:rPr>
          <w:w w:val="110"/>
        </w:rPr>
        <w:t>guide</w:t>
      </w:r>
      <w:r>
        <w:rPr>
          <w:spacing w:val="40"/>
          <w:w w:val="110"/>
        </w:rPr>
        <w:t xml:space="preserve"> </w:t>
      </w:r>
      <w:r>
        <w:rPr>
          <w:w w:val="110"/>
        </w:rPr>
        <w:t>processing routes and parameters necessary for mass production.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example,</w:t>
      </w:r>
      <w:r>
        <w:rPr>
          <w:spacing w:val="-6"/>
          <w:w w:val="110"/>
        </w:rPr>
        <w:t xml:space="preserve"> </w:t>
      </w:r>
      <w:r>
        <w:rPr>
          <w:w w:val="110"/>
        </w:rPr>
        <w:t>melt</w:t>
      </w:r>
      <w:r>
        <w:rPr>
          <w:spacing w:val="-6"/>
          <w:w w:val="110"/>
        </w:rPr>
        <w:t xml:space="preserve"> </w:t>
      </w:r>
      <w:r>
        <w:rPr>
          <w:w w:val="110"/>
        </w:rPr>
        <w:t>processing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molding</w:t>
      </w:r>
      <w:r>
        <w:rPr>
          <w:spacing w:val="-6"/>
          <w:w w:val="110"/>
        </w:rPr>
        <w:t xml:space="preserve"> </w:t>
      </w:r>
      <w:r>
        <w:rPr>
          <w:w w:val="110"/>
        </w:rPr>
        <w:t>requires</w:t>
      </w:r>
      <w:r>
        <w:rPr>
          <w:spacing w:val="-6"/>
          <w:w w:val="110"/>
        </w:rPr>
        <w:t xml:space="preserve"> </w:t>
      </w:r>
      <w:r>
        <w:rPr>
          <w:w w:val="110"/>
        </w:rPr>
        <w:t>flow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PNC</w:t>
      </w:r>
      <w:r>
        <w:rPr>
          <w:spacing w:val="40"/>
          <w:w w:val="110"/>
        </w:rPr>
        <w:t xml:space="preserve"> </w:t>
      </w:r>
      <w:r>
        <w:rPr>
          <w:w w:val="110"/>
        </w:rPr>
        <w:t>material, which is related to the chain-scale dynamics. After pro-</w:t>
      </w:r>
      <w:r>
        <w:rPr>
          <w:spacing w:val="40"/>
          <w:w w:val="110"/>
        </w:rPr>
        <w:t xml:space="preserve"> </w:t>
      </w:r>
      <w:r>
        <w:rPr>
          <w:w w:val="110"/>
        </w:rPr>
        <w:t>cessing, the NP morphology is often metastable, so understanding</w:t>
      </w:r>
      <w:r>
        <w:rPr>
          <w:spacing w:val="40"/>
          <w:w w:val="110"/>
        </w:rPr>
        <w:t xml:space="preserve"> </w:t>
      </w:r>
      <w:r>
        <w:rPr>
          <w:w w:val="110"/>
        </w:rPr>
        <w:t>how rapidly a PNC evolves is necessary to maintain the metastable</w:t>
      </w:r>
      <w:r>
        <w:rPr>
          <w:spacing w:val="40"/>
          <w:w w:val="110"/>
        </w:rPr>
        <w:t xml:space="preserve"> </w:t>
      </w:r>
      <w:r>
        <w:rPr>
          <w:w w:val="110"/>
        </w:rPr>
        <w:t>condition, if desirable, or achieve equilibrium. When a random NP</w:t>
      </w:r>
      <w:r>
        <w:rPr>
          <w:spacing w:val="40"/>
          <w:w w:val="110"/>
        </w:rPr>
        <w:t xml:space="preserve"> </w:t>
      </w:r>
      <w:r>
        <w:rPr>
          <w:w w:val="110"/>
        </w:rPr>
        <w:t>dispersion is desired in the glassy state and NPs tend to aggre-</w:t>
      </w:r>
      <w:r>
        <w:rPr>
          <w:spacing w:val="80"/>
          <w:w w:val="110"/>
        </w:rPr>
        <w:t xml:space="preserve"> </w:t>
      </w:r>
      <w:r>
        <w:rPr>
          <w:w w:val="110"/>
        </w:rPr>
        <w:t>gate in the melt state, then precise knowledge of polymer chain</w:t>
      </w:r>
      <w:r>
        <w:rPr>
          <w:spacing w:val="40"/>
          <w:w w:val="110"/>
        </w:rPr>
        <w:t xml:space="preserve"> </w:t>
      </w:r>
      <w:r>
        <w:rPr>
          <w:w w:val="110"/>
        </w:rPr>
        <w:t>and NP dynamics allows engineers to properly design the pro-</w:t>
      </w:r>
      <w:r>
        <w:rPr>
          <w:spacing w:val="80"/>
          <w:w w:val="110"/>
        </w:rPr>
        <w:t xml:space="preserve"> </w:t>
      </w:r>
      <w:r>
        <w:rPr>
          <w:w w:val="110"/>
        </w:rPr>
        <w:t>cess protocols. Furthermore, NPs can be added to enhance the</w:t>
      </w:r>
      <w:r>
        <w:rPr>
          <w:spacing w:val="40"/>
          <w:w w:val="110"/>
        </w:rPr>
        <w:t xml:space="preserve"> </w:t>
      </w:r>
      <w:r>
        <w:rPr>
          <w:w w:val="110"/>
        </w:rPr>
        <w:t>manufacturability of materials by either enhancing dynamics and</w:t>
      </w:r>
      <w:r>
        <w:rPr>
          <w:spacing w:val="40"/>
          <w:w w:val="110"/>
        </w:rPr>
        <w:t xml:space="preserve"> </w:t>
      </w:r>
      <w:r>
        <w:rPr>
          <w:w w:val="110"/>
        </w:rPr>
        <w:t>rheology (i.e. a plasticizer or diluent) or slowing dynamics (i.e. an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anti-plasticizer).</w:t>
      </w:r>
    </w:p>
    <w:p w14:paraId="6995F1A7" w14:textId="77777777" w:rsidR="00E21043" w:rsidRDefault="0052501A">
      <w:pPr>
        <w:pStyle w:val="BodyText"/>
        <w:spacing w:line="173" w:lineRule="exact"/>
        <w:ind w:left="311"/>
      </w:pPr>
      <w:r>
        <w:rPr>
          <w:w w:val="110"/>
        </w:rPr>
        <w:t>Polymer</w:t>
      </w:r>
      <w:r>
        <w:rPr>
          <w:spacing w:val="-3"/>
          <w:w w:val="110"/>
        </w:rPr>
        <w:t xml:space="preserve"> </w:t>
      </w:r>
      <w:r>
        <w:rPr>
          <w:w w:val="110"/>
        </w:rPr>
        <w:t>nanocomposites</w:t>
      </w:r>
      <w:r>
        <w:rPr>
          <w:spacing w:val="-2"/>
          <w:w w:val="110"/>
        </w:rPr>
        <w:t xml:space="preserve"> </w:t>
      </w:r>
      <w:r>
        <w:rPr>
          <w:w w:val="110"/>
        </w:rPr>
        <w:t>are</w:t>
      </w:r>
      <w:r>
        <w:rPr>
          <w:spacing w:val="-2"/>
          <w:w w:val="110"/>
        </w:rPr>
        <w:t xml:space="preserve"> </w:t>
      </w:r>
      <w:r>
        <w:rPr>
          <w:w w:val="110"/>
        </w:rPr>
        <w:t>also</w:t>
      </w:r>
      <w:r>
        <w:rPr>
          <w:spacing w:val="-2"/>
          <w:w w:val="110"/>
        </w:rPr>
        <w:t xml:space="preserve"> </w:t>
      </w:r>
      <w:r>
        <w:rPr>
          <w:w w:val="110"/>
        </w:rPr>
        <w:t>model</w:t>
      </w:r>
      <w:r>
        <w:rPr>
          <w:spacing w:val="-2"/>
          <w:w w:val="110"/>
        </w:rPr>
        <w:t xml:space="preserve"> </w:t>
      </w:r>
      <w:r>
        <w:rPr>
          <w:w w:val="110"/>
        </w:rPr>
        <w:t>systems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understand</w:t>
      </w:r>
    </w:p>
    <w:p w14:paraId="38647F6A" w14:textId="77777777" w:rsidR="00E21043" w:rsidRDefault="0052501A">
      <w:pPr>
        <w:pStyle w:val="BodyText"/>
        <w:spacing w:before="13" w:line="268" w:lineRule="auto"/>
        <w:ind w:left="72"/>
      </w:pPr>
      <w:r>
        <w:rPr>
          <w:w w:val="110"/>
        </w:rPr>
        <w:t>multicomponent systems with related physics. For example, the</w:t>
      </w:r>
      <w:r>
        <w:rPr>
          <w:spacing w:val="40"/>
          <w:w w:val="110"/>
        </w:rPr>
        <w:t xml:space="preserve"> </w:t>
      </w:r>
      <w:r>
        <w:rPr>
          <w:w w:val="110"/>
        </w:rPr>
        <w:t>large</w:t>
      </w:r>
      <w:r>
        <w:rPr>
          <w:spacing w:val="30"/>
          <w:w w:val="110"/>
        </w:rPr>
        <w:t xml:space="preserve"> </w:t>
      </w:r>
      <w:r>
        <w:rPr>
          <w:w w:val="110"/>
        </w:rPr>
        <w:t>surface</w:t>
      </w:r>
      <w:r>
        <w:rPr>
          <w:spacing w:val="30"/>
          <w:w w:val="110"/>
        </w:rPr>
        <w:t xml:space="preserve"> </w:t>
      </w:r>
      <w:r>
        <w:rPr>
          <w:w w:val="110"/>
        </w:rPr>
        <w:t>area</w:t>
      </w:r>
      <w:r>
        <w:rPr>
          <w:spacing w:val="30"/>
          <w:w w:val="110"/>
        </w:rPr>
        <w:t xml:space="preserve"> </w:t>
      </w:r>
      <w:r>
        <w:rPr>
          <w:w w:val="110"/>
        </w:rPr>
        <w:t>to</w:t>
      </w:r>
      <w:r>
        <w:rPr>
          <w:spacing w:val="30"/>
          <w:w w:val="110"/>
        </w:rPr>
        <w:t xml:space="preserve"> </w:t>
      </w:r>
      <w:r>
        <w:rPr>
          <w:w w:val="110"/>
        </w:rPr>
        <w:t>volume</w:t>
      </w:r>
      <w:r>
        <w:rPr>
          <w:spacing w:val="30"/>
          <w:w w:val="110"/>
        </w:rPr>
        <w:t xml:space="preserve"> </w:t>
      </w:r>
      <w:r>
        <w:rPr>
          <w:w w:val="110"/>
        </w:rPr>
        <w:t>ratio</w:t>
      </w:r>
      <w:r>
        <w:rPr>
          <w:spacing w:val="30"/>
          <w:w w:val="110"/>
        </w:rPr>
        <w:t xml:space="preserve"> </w:t>
      </w:r>
      <w:r>
        <w:rPr>
          <w:w w:val="110"/>
        </w:rPr>
        <w:t>of</w:t>
      </w:r>
      <w:r>
        <w:rPr>
          <w:spacing w:val="30"/>
          <w:w w:val="110"/>
        </w:rPr>
        <w:t xml:space="preserve"> </w:t>
      </w:r>
      <w:r>
        <w:rPr>
          <w:w w:val="110"/>
        </w:rPr>
        <w:t>NPs</w:t>
      </w:r>
      <w:r>
        <w:rPr>
          <w:spacing w:val="30"/>
          <w:w w:val="110"/>
        </w:rPr>
        <w:t xml:space="preserve"> </w:t>
      </w:r>
      <w:r>
        <w:rPr>
          <w:w w:val="110"/>
        </w:rPr>
        <w:t>increases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amount</w:t>
      </w:r>
      <w:r>
        <w:rPr>
          <w:spacing w:val="40"/>
          <w:w w:val="110"/>
        </w:rPr>
        <w:t xml:space="preserve"> </w:t>
      </w:r>
      <w:r>
        <w:rPr>
          <w:w w:val="110"/>
        </w:rPr>
        <w:t>of interfacial polymer. Thus, systematic studies of well-defined</w:t>
      </w:r>
      <w:r>
        <w:rPr>
          <w:spacing w:val="40"/>
          <w:w w:val="110"/>
        </w:rPr>
        <w:t xml:space="preserve"> </w:t>
      </w:r>
      <w:r>
        <w:rPr>
          <w:w w:val="110"/>
        </w:rPr>
        <w:t>PNCs can probe the structure and dynamics of polymers near</w:t>
      </w:r>
      <w:r>
        <w:rPr>
          <w:spacing w:val="40"/>
          <w:w w:val="110"/>
        </w:rPr>
        <w:t xml:space="preserve"> </w:t>
      </w:r>
      <w:r>
        <w:rPr>
          <w:w w:val="110"/>
        </w:rPr>
        <w:t>interfaces [</w:t>
      </w:r>
      <w:hyperlink w:anchor="_bookmark72" w:history="1">
        <w:r>
          <w:rPr>
            <w:color w:val="0080AC"/>
            <w:w w:val="110"/>
          </w:rPr>
          <w:t>31</w:t>
        </w:r>
        <w:r>
          <w:rPr>
            <w:w w:val="110"/>
          </w:rPr>
          <w:t>,</w:t>
        </w:r>
      </w:hyperlink>
      <w:hyperlink w:anchor="_bookmark52" w:history="1">
        <w:r>
          <w:rPr>
            <w:color w:val="0080AC"/>
            <w:w w:val="110"/>
          </w:rPr>
          <w:t>50</w:t>
        </w:r>
        <w:r>
          <w:rPr>
            <w:w w:val="110"/>
          </w:rPr>
          <w:t>].</w:t>
        </w:r>
      </w:hyperlink>
      <w:r>
        <w:rPr>
          <w:w w:val="110"/>
        </w:rPr>
        <w:t xml:space="preserve"> Similar effects can be studied at solid and flat</w:t>
      </w:r>
      <w:r>
        <w:rPr>
          <w:spacing w:val="40"/>
          <w:w w:val="110"/>
        </w:rPr>
        <w:t xml:space="preserve"> </w:t>
      </w:r>
      <w:r>
        <w:rPr>
          <w:w w:val="110"/>
        </w:rPr>
        <w:t>interfaces, but these thin films suffer from weak signal, because</w:t>
      </w:r>
      <w:r>
        <w:rPr>
          <w:spacing w:val="40"/>
          <w:w w:val="110"/>
        </w:rPr>
        <w:t xml:space="preserve"> </w:t>
      </w:r>
      <w:r>
        <w:rPr>
          <w:w w:val="110"/>
        </w:rPr>
        <w:t>comparatively fewer polymer chains are at the interface. In addi-</w:t>
      </w:r>
      <w:r>
        <w:rPr>
          <w:spacing w:val="40"/>
          <w:w w:val="110"/>
        </w:rPr>
        <w:t xml:space="preserve"> </w:t>
      </w:r>
      <w:r>
        <w:rPr>
          <w:w w:val="110"/>
        </w:rPr>
        <w:t>tion, PNCs (especially those with entangled polymers) are a model</w:t>
      </w:r>
      <w:r>
        <w:rPr>
          <w:spacing w:val="40"/>
          <w:w w:val="110"/>
        </w:rPr>
        <w:t xml:space="preserve"> </w:t>
      </w:r>
      <w:r>
        <w:rPr>
          <w:w w:val="110"/>
        </w:rPr>
        <w:t>system that can be used for understanding diffusion of NPs and</w:t>
      </w:r>
      <w:r>
        <w:rPr>
          <w:spacing w:val="40"/>
          <w:w w:val="110"/>
        </w:rPr>
        <w:t xml:space="preserve"> </w:t>
      </w:r>
      <w:r>
        <w:rPr>
          <w:w w:val="110"/>
        </w:rPr>
        <w:t>molecules in complex media, such as biological tissue and other</w:t>
      </w:r>
      <w:r>
        <w:rPr>
          <w:spacing w:val="40"/>
          <w:w w:val="110"/>
        </w:rPr>
        <w:t xml:space="preserve"> </w:t>
      </w:r>
      <w:r>
        <w:rPr>
          <w:w w:val="110"/>
        </w:rPr>
        <w:t>organic matter [</w:t>
      </w:r>
      <w:hyperlink w:anchor="_bookmark66" w:history="1">
        <w:r>
          <w:rPr>
            <w:color w:val="0080AC"/>
            <w:w w:val="110"/>
          </w:rPr>
          <w:t>26</w:t>
        </w:r>
        <w:r>
          <w:rPr>
            <w:w w:val="110"/>
          </w:rPr>
          <w:t>,</w:t>
        </w:r>
      </w:hyperlink>
      <w:hyperlink w:anchor="_bookmark53" w:history="1">
        <w:r>
          <w:rPr>
            <w:color w:val="0080AC"/>
            <w:w w:val="110"/>
          </w:rPr>
          <w:t>51–53</w:t>
        </w:r>
        <w:r>
          <w:rPr>
            <w:w w:val="110"/>
          </w:rPr>
          <w:t>].</w:t>
        </w:r>
      </w:hyperlink>
      <w:r>
        <w:rPr>
          <w:w w:val="110"/>
        </w:rPr>
        <w:t xml:space="preserve"> As such, understanding the dynamics</w:t>
      </w:r>
      <w:r>
        <w:rPr>
          <w:spacing w:val="40"/>
          <w:w w:val="110"/>
        </w:rPr>
        <w:t xml:space="preserve"> </w:t>
      </w:r>
      <w:r>
        <w:rPr>
          <w:w w:val="110"/>
        </w:rPr>
        <w:t>in PNCs can provide insights into other, more complicated sys-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tems.</w:t>
      </w:r>
    </w:p>
    <w:p w14:paraId="0278E6FE" w14:textId="77777777" w:rsidR="00E21043" w:rsidRDefault="0052501A">
      <w:pPr>
        <w:pStyle w:val="BodyText"/>
        <w:spacing w:line="183" w:lineRule="exact"/>
        <w:ind w:left="72"/>
      </w:pPr>
      <w:r>
        <w:br w:type="column"/>
      </w:r>
      <w:r>
        <w:rPr>
          <w:w w:val="110"/>
        </w:rPr>
        <w:t>where</w:t>
      </w:r>
      <w:r>
        <w:rPr>
          <w:spacing w:val="-1"/>
          <w:w w:val="110"/>
        </w:rPr>
        <w:t xml:space="preserve"> </w:t>
      </w:r>
      <w:r>
        <w:rPr>
          <w:rFonts w:ascii="Trebuchet MS" w:hAnsi="Trebuchet MS"/>
          <w:w w:val="110"/>
        </w:rPr>
        <w:t>τ</w:t>
      </w:r>
      <w:r>
        <w:rPr>
          <w:rFonts w:ascii="Lucida Sans Unicode" w:hAnsi="Lucida Sans Unicode"/>
          <w:w w:val="110"/>
          <w:vertAlign w:val="subscript"/>
        </w:rPr>
        <w:t>∞</w:t>
      </w:r>
      <w:r>
        <w:rPr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w w:val="110"/>
        </w:rPr>
        <w:t>B,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0</w:t>
      </w:r>
      <w:r>
        <w:rPr>
          <w:spacing w:val="10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fitting</w:t>
      </w:r>
      <w:r>
        <w:rPr>
          <w:spacing w:val="-1"/>
          <w:w w:val="110"/>
        </w:rPr>
        <w:t xml:space="preserve"> </w:t>
      </w:r>
      <w:r>
        <w:rPr>
          <w:w w:val="110"/>
        </w:rPr>
        <w:t>parameters related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high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tempera-</w:t>
      </w:r>
    </w:p>
    <w:p w14:paraId="73425DCF" w14:textId="77777777" w:rsidR="00E21043" w:rsidRDefault="0052501A">
      <w:pPr>
        <w:pStyle w:val="BodyText"/>
        <w:spacing w:line="268" w:lineRule="auto"/>
        <w:ind w:left="72" w:right="278"/>
      </w:pPr>
      <w:r>
        <w:rPr>
          <w:w w:val="110"/>
        </w:rPr>
        <w:t>ture relaxation time, fragility, and Vogel temperature, respectively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79" w:history="1">
        <w:r>
          <w:rPr>
            <w:color w:val="0080AC"/>
            <w:w w:val="110"/>
          </w:rPr>
          <w:t>35</w:t>
        </w:r>
        <w:r>
          <w:rPr>
            <w:w w:val="110"/>
          </w:rPr>
          <w:t>].</w:t>
        </w:r>
      </w:hyperlink>
      <w:r>
        <w:rPr>
          <w:w w:val="110"/>
        </w:rPr>
        <w:t xml:space="preserve"> As shown in </w:t>
      </w:r>
      <w:hyperlink w:anchor="_bookmark7" w:history="1">
        <w:r>
          <w:rPr>
            <w:color w:val="0080AC"/>
            <w:w w:val="110"/>
          </w:rPr>
          <w:t>Fig. 2</w:t>
        </w:r>
        <w:r>
          <w:rPr>
            <w:w w:val="110"/>
          </w:rPr>
          <w:t>,</w:t>
        </w:r>
      </w:hyperlink>
      <w:r>
        <w:rPr>
          <w:w w:val="110"/>
        </w:rPr>
        <w:t xml:space="preserve"> the segmental relaxation time (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-process)</w:t>
      </w:r>
      <w:r>
        <w:rPr>
          <w:spacing w:val="40"/>
          <w:w w:val="110"/>
        </w:rPr>
        <w:t xml:space="preserve"> </w:t>
      </w:r>
      <w:r>
        <w:rPr>
          <w:w w:val="110"/>
        </w:rPr>
        <w:t>can be probed with a variety of experimental techniques, each of</w:t>
      </w:r>
      <w:r>
        <w:rPr>
          <w:spacing w:val="40"/>
          <w:w w:val="110"/>
        </w:rPr>
        <w:t xml:space="preserve"> </w:t>
      </w:r>
      <w:r>
        <w:rPr>
          <w:w w:val="110"/>
        </w:rPr>
        <w:t>which</w:t>
      </w:r>
      <w:r>
        <w:rPr>
          <w:spacing w:val="-10"/>
          <w:w w:val="110"/>
        </w:rPr>
        <w:t xml:space="preserve"> </w:t>
      </w:r>
      <w:r>
        <w:rPr>
          <w:w w:val="110"/>
        </w:rPr>
        <w:t>has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unique</w:t>
      </w:r>
      <w:r>
        <w:rPr>
          <w:spacing w:val="-9"/>
          <w:w w:val="110"/>
        </w:rPr>
        <w:t xml:space="preserve"> </w:t>
      </w:r>
      <w:r>
        <w:rPr>
          <w:w w:val="110"/>
        </w:rPr>
        <w:t>temporal</w:t>
      </w:r>
      <w:r>
        <w:rPr>
          <w:spacing w:val="-10"/>
          <w:w w:val="110"/>
        </w:rPr>
        <w:t xml:space="preserve"> </w:t>
      </w:r>
      <w:r>
        <w:rPr>
          <w:w w:val="110"/>
        </w:rPr>
        <w:t>range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corresponding</w:t>
      </w:r>
      <w:r>
        <w:rPr>
          <w:spacing w:val="-10"/>
          <w:w w:val="110"/>
        </w:rPr>
        <w:t xml:space="preserve"> </w:t>
      </w:r>
      <w:r>
        <w:rPr>
          <w:w w:val="110"/>
        </w:rPr>
        <w:t>temperature</w:t>
      </w:r>
      <w:r>
        <w:rPr>
          <w:spacing w:val="40"/>
          <w:w w:val="110"/>
        </w:rPr>
        <w:t xml:space="preserve"> </w:t>
      </w:r>
      <w:r>
        <w:rPr>
          <w:w w:val="110"/>
        </w:rPr>
        <w:t>for a given polymer [</w:t>
      </w:r>
      <w:hyperlink w:anchor="_bookmark80" w:history="1">
        <w:r>
          <w:rPr>
            <w:color w:val="0080AC"/>
            <w:w w:val="110"/>
          </w:rPr>
          <w:t>36</w:t>
        </w:r>
        <w:r>
          <w:rPr>
            <w:w w:val="110"/>
          </w:rPr>
          <w:t>,</w:t>
        </w:r>
      </w:hyperlink>
      <w:hyperlink w:anchor="_bookmark57" w:history="1">
        <w:r>
          <w:rPr>
            <w:color w:val="0080AC"/>
            <w:w w:val="110"/>
          </w:rPr>
          <w:t>54</w:t>
        </w:r>
        <w:r>
          <w:rPr>
            <w:w w:val="110"/>
          </w:rPr>
          <w:t>,</w:t>
        </w:r>
      </w:hyperlink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].</w:t>
        </w:r>
      </w:hyperlink>
      <w:r>
        <w:rPr>
          <w:w w:val="110"/>
        </w:rPr>
        <w:t xml:space="preserve"> Furthermore, as will be discussed</w:t>
      </w:r>
      <w:r>
        <w:rPr>
          <w:spacing w:val="40"/>
          <w:w w:val="110"/>
        </w:rPr>
        <w:t xml:space="preserve"> </w:t>
      </w:r>
      <w:r>
        <w:rPr>
          <w:w w:val="110"/>
        </w:rPr>
        <w:t>in subsequent sections, each technique samples the material and</w:t>
      </w:r>
      <w:r>
        <w:rPr>
          <w:spacing w:val="40"/>
          <w:w w:val="110"/>
        </w:rPr>
        <w:t xml:space="preserve"> </w:t>
      </w:r>
      <w:r>
        <w:rPr>
          <w:w w:val="110"/>
        </w:rPr>
        <w:t>population of dynamics differently.</w:t>
      </w:r>
    </w:p>
    <w:p w14:paraId="5415CF9A" w14:textId="77777777" w:rsidR="00E21043" w:rsidRDefault="0052501A">
      <w:pPr>
        <w:pStyle w:val="BodyText"/>
        <w:spacing w:line="210" w:lineRule="exact"/>
        <w:ind w:left="311"/>
      </w:pPr>
      <w:r>
        <w:t>When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relaxation</w:t>
      </w:r>
      <w:r>
        <w:rPr>
          <w:spacing w:val="19"/>
        </w:rPr>
        <w:t xml:space="preserve"> </w:t>
      </w:r>
      <w:r>
        <w:t>time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slow</w:t>
      </w:r>
      <w:r>
        <w:rPr>
          <w:spacing w:val="19"/>
        </w:rPr>
        <w:t xml:space="preserve"> </w:t>
      </w:r>
      <w:r>
        <w:t>(</w:t>
      </w:r>
      <w:r>
        <w:rPr>
          <w:rFonts w:ascii="Trebuchet MS" w:hAnsi="Trebuchet MS"/>
        </w:rPr>
        <w:t>τ</w:t>
      </w:r>
      <w:r>
        <w:rPr>
          <w:rFonts w:ascii="Trebuchet MS" w:hAnsi="Trebuchet MS"/>
          <w:spacing w:val="3"/>
        </w:rPr>
        <w:t xml:space="preserve"> </w:t>
      </w:r>
      <w:r>
        <w:t>&gt;</w:t>
      </w:r>
      <w:r>
        <w:rPr>
          <w:spacing w:val="15"/>
        </w:rPr>
        <w:t xml:space="preserve"> </w:t>
      </w:r>
      <w:r>
        <w:rPr>
          <w:rFonts w:ascii="Lucida Sans Unicode" w:hAnsi="Lucida Sans Unicode"/>
        </w:rPr>
        <w:t>∼</w:t>
      </w:r>
      <w:r>
        <w:t>1</w:t>
      </w:r>
      <w:r>
        <w:rPr>
          <w:spacing w:val="21"/>
        </w:rPr>
        <w:t xml:space="preserve"> </w:t>
      </w:r>
      <w:r>
        <w:t>s)</w:t>
      </w:r>
      <w:r>
        <w:rPr>
          <w:spacing w:val="19"/>
        </w:rPr>
        <w:t xml:space="preserve"> </w:t>
      </w:r>
      <w:r>
        <w:t>at</w:t>
      </w:r>
      <w:r>
        <w:rPr>
          <w:spacing w:val="19"/>
        </w:rPr>
        <w:t xml:space="preserve"> </w:t>
      </w:r>
      <w:r>
        <w:t>T</w:t>
      </w:r>
      <w:r>
        <w:rPr>
          <w:rFonts w:ascii="Lucida Sans Unicode" w:hAnsi="Lucida Sans Unicode"/>
        </w:rPr>
        <w:t>∼</w:t>
      </w:r>
      <w:r>
        <w:t>T</w:t>
      </w:r>
      <w:r>
        <w:rPr>
          <w:vertAlign w:val="subscript"/>
        </w:rPr>
        <w:t>g</w:t>
      </w:r>
      <w:r>
        <w:t>,</w:t>
      </w:r>
      <w:r>
        <w:rPr>
          <w:spacing w:val="22"/>
        </w:rPr>
        <w:t xml:space="preserve"> </w:t>
      </w:r>
      <w:r>
        <w:rPr>
          <w:spacing w:val="-2"/>
        </w:rPr>
        <w:t>temperature</w:t>
      </w:r>
    </w:p>
    <w:p w14:paraId="63CA2C06" w14:textId="77777777" w:rsidR="00E21043" w:rsidRDefault="0052501A">
      <w:pPr>
        <w:pStyle w:val="BodyText"/>
        <w:spacing w:line="268" w:lineRule="auto"/>
        <w:ind w:left="72" w:right="278"/>
      </w:pPr>
      <w:r>
        <w:rPr>
          <w:w w:val="110"/>
        </w:rPr>
        <w:t>modulated differential scanning calorimetry (TMDSC) can be used</w:t>
      </w:r>
      <w:r>
        <w:rPr>
          <w:spacing w:val="40"/>
          <w:w w:val="110"/>
        </w:rPr>
        <w:t xml:space="preserve"> </w:t>
      </w:r>
      <w:r>
        <w:rPr>
          <w:w w:val="110"/>
        </w:rPr>
        <w:t>to measure segmental dynamics, as described elsewhere [</w:t>
      </w:r>
      <w:hyperlink w:anchor="_bookmark57" w:history="1">
        <w:r>
          <w:rPr>
            <w:color w:val="0080AC"/>
            <w:w w:val="110"/>
          </w:rPr>
          <w:t>54</w:t>
        </w:r>
        <w:r>
          <w:rPr>
            <w:w w:val="110"/>
          </w:rPr>
          <w:t>,</w:t>
        </w:r>
      </w:hyperlink>
      <w:hyperlink w:anchor="_bookmark60" w:history="1">
        <w:r>
          <w:rPr>
            <w:color w:val="0080AC"/>
            <w:w w:val="110"/>
          </w:rPr>
          <w:t>56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Differential scanning calorimetry (DSC) characterizes the glass</w:t>
      </w:r>
      <w:r>
        <w:rPr>
          <w:spacing w:val="40"/>
          <w:w w:val="110"/>
        </w:rPr>
        <w:t xml:space="preserve"> </w:t>
      </w:r>
      <w:r>
        <w:rPr>
          <w:w w:val="110"/>
        </w:rPr>
        <w:t>transition temperature by monitoring the change in heat capac-</w:t>
      </w:r>
      <w:r>
        <w:rPr>
          <w:spacing w:val="80"/>
          <w:w w:val="110"/>
        </w:rPr>
        <w:t xml:space="preserve"> </w:t>
      </w:r>
      <w:r>
        <w:rPr>
          <w:w w:val="110"/>
        </w:rPr>
        <w:t>ity, which reflects changes in polymer configurational degrees of</w:t>
      </w:r>
      <w:r>
        <w:rPr>
          <w:spacing w:val="40"/>
          <w:w w:val="110"/>
        </w:rPr>
        <w:t xml:space="preserve"> </w:t>
      </w:r>
      <w:r>
        <w:rPr>
          <w:w w:val="110"/>
        </w:rPr>
        <w:t>freedom upon heating or cooling a polymer sample [</w:t>
      </w:r>
      <w:hyperlink w:anchor="_bookmark80" w:history="1">
        <w:r>
          <w:rPr>
            <w:color w:val="0080AC"/>
            <w:w w:val="110"/>
          </w:rPr>
          <w:t>36</w:t>
        </w:r>
        <w:r>
          <w:rPr>
            <w:w w:val="110"/>
          </w:rPr>
          <w:t>].</w:t>
        </w:r>
      </w:hyperlink>
      <w:r>
        <w:rPr>
          <w:w w:val="110"/>
        </w:rPr>
        <w:t xml:space="preserve"> Simi-</w:t>
      </w:r>
      <w:r>
        <w:rPr>
          <w:spacing w:val="40"/>
          <w:w w:val="110"/>
        </w:rPr>
        <w:t xml:space="preserve"> </w:t>
      </w:r>
      <w:r>
        <w:rPr>
          <w:w w:val="110"/>
        </w:rPr>
        <w:t>larly, TMDSC monitors heat capacity upon heating or cooling with</w:t>
      </w:r>
      <w:r>
        <w:rPr>
          <w:spacing w:val="40"/>
          <w:w w:val="110"/>
        </w:rPr>
        <w:t xml:space="preserve"> </w:t>
      </w:r>
      <w:r>
        <w:rPr>
          <w:w w:val="110"/>
        </w:rPr>
        <w:t>a superimposed sinusoidal function to separate the reversible and</w:t>
      </w:r>
      <w:r>
        <w:rPr>
          <w:spacing w:val="40"/>
          <w:w w:val="110"/>
        </w:rPr>
        <w:t xml:space="preserve"> </w:t>
      </w:r>
      <w:r>
        <w:rPr>
          <w:w w:val="110"/>
        </w:rPr>
        <w:t>non-reversible heat flows to improve sensitivity, resolution, and</w:t>
      </w:r>
      <w:r>
        <w:rPr>
          <w:spacing w:val="40"/>
          <w:w w:val="110"/>
        </w:rPr>
        <w:t xml:space="preserve"> </w:t>
      </w:r>
      <w:r>
        <w:rPr>
          <w:w w:val="110"/>
        </w:rPr>
        <w:t>isolation of overlapping transitions [</w:t>
      </w:r>
      <w:hyperlink w:anchor="_bookmark60" w:history="1">
        <w:r>
          <w:rPr>
            <w:color w:val="0080AC"/>
            <w:w w:val="110"/>
          </w:rPr>
          <w:t>56</w:t>
        </w:r>
        <w:r>
          <w:rPr>
            <w:w w:val="110"/>
          </w:rPr>
          <w:t>].</w:t>
        </w:r>
      </w:hyperlink>
      <w:r>
        <w:rPr>
          <w:w w:val="110"/>
        </w:rPr>
        <w:t xml:space="preserve"> Although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is dynami-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cally defined as the temperature at which the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-process becomes</w:t>
      </w:r>
      <w:r>
        <w:rPr>
          <w:spacing w:val="40"/>
          <w:w w:val="110"/>
        </w:rPr>
        <w:t xml:space="preserve"> </w:t>
      </w:r>
      <w:r>
        <w:rPr>
          <w:w w:val="110"/>
        </w:rPr>
        <w:t>infinitely</w:t>
      </w:r>
      <w:r>
        <w:rPr>
          <w:spacing w:val="24"/>
          <w:w w:val="110"/>
        </w:rPr>
        <w:t xml:space="preserve"> </w:t>
      </w:r>
      <w:r>
        <w:rPr>
          <w:w w:val="110"/>
        </w:rPr>
        <w:t>slow,</w:t>
      </w:r>
      <w:r>
        <w:rPr>
          <w:spacing w:val="24"/>
          <w:w w:val="110"/>
        </w:rPr>
        <w:t xml:space="preserve"> </w:t>
      </w:r>
      <w:r>
        <w:rPr>
          <w:w w:val="110"/>
        </w:rPr>
        <w:t>it</w:t>
      </w:r>
      <w:r>
        <w:rPr>
          <w:spacing w:val="24"/>
          <w:w w:val="110"/>
        </w:rPr>
        <w:t xml:space="preserve"> </w:t>
      </w:r>
      <w:r>
        <w:rPr>
          <w:w w:val="110"/>
        </w:rPr>
        <w:t>is</w:t>
      </w:r>
      <w:r>
        <w:rPr>
          <w:spacing w:val="24"/>
          <w:w w:val="110"/>
        </w:rPr>
        <w:t xml:space="preserve"> </w:t>
      </w:r>
      <w:r>
        <w:rPr>
          <w:w w:val="110"/>
        </w:rPr>
        <w:t>often</w:t>
      </w:r>
      <w:r>
        <w:rPr>
          <w:spacing w:val="24"/>
          <w:w w:val="110"/>
        </w:rPr>
        <w:t xml:space="preserve"> </w:t>
      </w:r>
      <w:r>
        <w:rPr>
          <w:w w:val="110"/>
        </w:rPr>
        <w:t>used</w:t>
      </w:r>
      <w:r>
        <w:rPr>
          <w:spacing w:val="24"/>
          <w:w w:val="110"/>
        </w:rPr>
        <w:t xml:space="preserve"> </w:t>
      </w:r>
      <w:r>
        <w:rPr>
          <w:w w:val="110"/>
        </w:rPr>
        <w:t>as</w:t>
      </w:r>
      <w:r>
        <w:rPr>
          <w:spacing w:val="24"/>
          <w:w w:val="110"/>
        </w:rPr>
        <w:t xml:space="preserve"> </w:t>
      </w:r>
      <w:r>
        <w:rPr>
          <w:w w:val="110"/>
        </w:rPr>
        <w:t>a</w:t>
      </w:r>
      <w:r>
        <w:rPr>
          <w:spacing w:val="24"/>
          <w:w w:val="110"/>
        </w:rPr>
        <w:t xml:space="preserve"> </w:t>
      </w:r>
      <w:r>
        <w:rPr>
          <w:w w:val="110"/>
        </w:rPr>
        <w:t>proxy</w:t>
      </w:r>
      <w:r>
        <w:rPr>
          <w:spacing w:val="24"/>
          <w:w w:val="110"/>
        </w:rPr>
        <w:t xml:space="preserve"> </w:t>
      </w:r>
      <w:r>
        <w:rPr>
          <w:w w:val="110"/>
        </w:rPr>
        <w:t>for</w:t>
      </w:r>
      <w:r>
        <w:rPr>
          <w:spacing w:val="24"/>
          <w:w w:val="110"/>
        </w:rPr>
        <w:t xml:space="preserve"> </w:t>
      </w:r>
      <w:r>
        <w:rPr>
          <w:w w:val="110"/>
        </w:rPr>
        <w:t>segmental</w:t>
      </w:r>
      <w:r>
        <w:rPr>
          <w:spacing w:val="24"/>
          <w:w w:val="110"/>
        </w:rPr>
        <w:t xml:space="preserve"> </w:t>
      </w:r>
      <w:r>
        <w:rPr>
          <w:w w:val="110"/>
        </w:rPr>
        <w:t>dynam-</w:t>
      </w:r>
      <w:r>
        <w:rPr>
          <w:spacing w:val="40"/>
          <w:w w:val="110"/>
        </w:rPr>
        <w:t xml:space="preserve"> </w:t>
      </w:r>
      <w:r>
        <w:rPr>
          <w:w w:val="110"/>
        </w:rPr>
        <w:t>ics</w:t>
      </w:r>
      <w:r>
        <w:rPr>
          <w:spacing w:val="40"/>
          <w:w w:val="110"/>
        </w:rPr>
        <w:t xml:space="preserve"> </w:t>
      </w:r>
      <w:r>
        <w:rPr>
          <w:w w:val="110"/>
        </w:rPr>
        <w:t>whereby</w:t>
      </w:r>
      <w:r>
        <w:rPr>
          <w:spacing w:val="40"/>
          <w:w w:val="110"/>
        </w:rPr>
        <w:t xml:space="preserve"> </w:t>
      </w:r>
      <w:r>
        <w:rPr>
          <w:w w:val="110"/>
        </w:rPr>
        <w:t>an</w:t>
      </w:r>
      <w:r>
        <w:rPr>
          <w:spacing w:val="40"/>
          <w:w w:val="110"/>
        </w:rPr>
        <w:t xml:space="preserve"> </w:t>
      </w:r>
      <w:r>
        <w:rPr>
          <w:w w:val="110"/>
        </w:rPr>
        <w:t>increase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spacing w:val="61"/>
          <w:w w:val="110"/>
        </w:rPr>
        <w:t xml:space="preserve"> </w:t>
      </w:r>
      <w:r>
        <w:rPr>
          <w:w w:val="110"/>
        </w:rPr>
        <w:t>is</w:t>
      </w:r>
      <w:r>
        <w:rPr>
          <w:spacing w:val="40"/>
          <w:w w:val="110"/>
        </w:rPr>
        <w:t xml:space="preserve"> </w:t>
      </w:r>
      <w:r>
        <w:rPr>
          <w:w w:val="110"/>
        </w:rPr>
        <w:t>attributed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slowing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-relaxation process [</w:t>
      </w:r>
      <w:hyperlink w:anchor="_bookmark80" w:history="1">
        <w:r>
          <w:rPr>
            <w:color w:val="0080AC"/>
            <w:w w:val="110"/>
          </w:rPr>
          <w:t>36</w:t>
        </w:r>
        <w:r>
          <w:rPr>
            <w:w w:val="110"/>
          </w:rPr>
          <w:t>].</w:t>
        </w:r>
      </w:hyperlink>
    </w:p>
    <w:p w14:paraId="5E07BD4A" w14:textId="77777777" w:rsidR="00E21043" w:rsidRDefault="0052501A">
      <w:pPr>
        <w:pStyle w:val="BodyText"/>
        <w:spacing w:line="189" w:lineRule="auto"/>
        <w:ind w:left="311"/>
      </w:pP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faster</w:t>
      </w:r>
      <w:r>
        <w:rPr>
          <w:spacing w:val="-9"/>
          <w:w w:val="110"/>
        </w:rPr>
        <w:t xml:space="preserve"> </w:t>
      </w:r>
      <w:r>
        <w:rPr>
          <w:w w:val="110"/>
        </w:rPr>
        <w:t>dynamics</w:t>
      </w:r>
      <w:r>
        <w:rPr>
          <w:spacing w:val="-5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τ</w:t>
      </w:r>
      <w:r>
        <w:rPr>
          <w:rFonts w:ascii="Trebuchet MS" w:hAnsi="Trebuchet MS"/>
          <w:spacing w:val="-27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0"/>
          <w:w w:val="110"/>
        </w:rPr>
        <w:t xml:space="preserve"> </w:t>
      </w:r>
      <w:r>
        <w:rPr>
          <w:w w:val="110"/>
        </w:rPr>
        <w:t>10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7</w:t>
      </w:r>
      <w:r>
        <w:rPr>
          <w:w w:val="110"/>
        </w:rPr>
        <w:t>–10</w:t>
      </w:r>
      <w:r>
        <w:rPr>
          <w:w w:val="110"/>
          <w:position w:val="6"/>
          <w:sz w:val="12"/>
        </w:rPr>
        <w:t>0</w:t>
      </w:r>
      <w:r>
        <w:rPr>
          <w:spacing w:val="2"/>
          <w:w w:val="110"/>
          <w:position w:val="6"/>
          <w:sz w:val="12"/>
        </w:rPr>
        <w:t xml:space="preserve"> </w:t>
      </w:r>
      <w:r>
        <w:rPr>
          <w:w w:val="110"/>
        </w:rPr>
        <w:t>s)</w:t>
      </w:r>
      <w:r>
        <w:rPr>
          <w:spacing w:val="-5"/>
          <w:w w:val="110"/>
        </w:rPr>
        <w:t xml:space="preserve"> </w:t>
      </w:r>
      <w:r>
        <w:rPr>
          <w:w w:val="110"/>
        </w:rPr>
        <w:t>at</w:t>
      </w:r>
      <w:r>
        <w:rPr>
          <w:spacing w:val="-5"/>
          <w:w w:val="110"/>
        </w:rPr>
        <w:t xml:space="preserve"> </w:t>
      </w:r>
      <w:r>
        <w:rPr>
          <w:w w:val="110"/>
        </w:rPr>
        <w:t>T&gt;T</w:t>
      </w:r>
      <w:r>
        <w:rPr>
          <w:w w:val="110"/>
          <w:vertAlign w:val="subscript"/>
        </w:rPr>
        <w:t>g</w:t>
      </w:r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>broadband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dielec-</w:t>
      </w:r>
    </w:p>
    <w:p w14:paraId="69F5BB4A" w14:textId="77777777" w:rsidR="00E21043" w:rsidRDefault="0052501A">
      <w:pPr>
        <w:pStyle w:val="BodyText"/>
        <w:spacing w:line="268" w:lineRule="auto"/>
        <w:ind w:left="72" w:right="278"/>
      </w:pPr>
      <w:r>
        <w:rPr>
          <w:w w:val="110"/>
        </w:rPr>
        <w:t>tric</w:t>
      </w:r>
      <w:r>
        <w:rPr>
          <w:spacing w:val="-8"/>
          <w:w w:val="110"/>
        </w:rPr>
        <w:t xml:space="preserve"> </w:t>
      </w:r>
      <w:r>
        <w:rPr>
          <w:w w:val="110"/>
        </w:rPr>
        <w:t>spectroscopy</w:t>
      </w:r>
      <w:r>
        <w:rPr>
          <w:spacing w:val="-8"/>
          <w:w w:val="110"/>
        </w:rPr>
        <w:t xml:space="preserve"> </w:t>
      </w:r>
      <w:r>
        <w:rPr>
          <w:w w:val="110"/>
        </w:rPr>
        <w:t>(BDS)</w:t>
      </w:r>
      <w:r>
        <w:rPr>
          <w:spacing w:val="-8"/>
          <w:w w:val="110"/>
        </w:rPr>
        <w:t xml:space="preserve"> </w:t>
      </w:r>
      <w:r>
        <w:rPr>
          <w:w w:val="110"/>
        </w:rPr>
        <w:t>offers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broad</w:t>
      </w:r>
      <w:r>
        <w:rPr>
          <w:spacing w:val="-8"/>
          <w:w w:val="110"/>
        </w:rPr>
        <w:t xml:space="preserve"> </w:t>
      </w:r>
      <w:r>
        <w:rPr>
          <w:w w:val="110"/>
        </w:rPr>
        <w:t>dynamic</w:t>
      </w:r>
      <w:r>
        <w:rPr>
          <w:spacing w:val="-8"/>
          <w:w w:val="110"/>
        </w:rPr>
        <w:t xml:space="preserve"> </w:t>
      </w:r>
      <w:r>
        <w:rPr>
          <w:w w:val="110"/>
        </w:rPr>
        <w:t>window</w:t>
      </w:r>
      <w:r>
        <w:rPr>
          <w:spacing w:val="-8"/>
          <w:w w:val="110"/>
        </w:rPr>
        <w:t xml:space="preserve"> </w:t>
      </w:r>
      <w:r>
        <w:rPr>
          <w:w w:val="110"/>
        </w:rPr>
        <w:t>over</w:t>
      </w:r>
      <w:r>
        <w:rPr>
          <w:spacing w:val="-8"/>
          <w:w w:val="110"/>
        </w:rPr>
        <w:t xml:space="preserve"> </w:t>
      </w:r>
      <w:r>
        <w:rPr>
          <w:w w:val="110"/>
        </w:rPr>
        <w:t>which</w:t>
      </w:r>
      <w:r>
        <w:rPr>
          <w:spacing w:val="40"/>
          <w:w w:val="110"/>
        </w:rPr>
        <w:t xml:space="preserve"> </w:t>
      </w:r>
      <w:r>
        <w:rPr>
          <w:w w:val="110"/>
        </w:rPr>
        <w:t>molecular</w:t>
      </w:r>
      <w:r>
        <w:rPr>
          <w:spacing w:val="35"/>
          <w:w w:val="110"/>
        </w:rPr>
        <w:t xml:space="preserve"> </w:t>
      </w:r>
      <w:r>
        <w:rPr>
          <w:w w:val="110"/>
        </w:rPr>
        <w:t>dynamics</w:t>
      </w:r>
      <w:r>
        <w:rPr>
          <w:spacing w:val="36"/>
          <w:w w:val="110"/>
        </w:rPr>
        <w:t xml:space="preserve"> </w:t>
      </w:r>
      <w:r>
        <w:rPr>
          <w:w w:val="110"/>
        </w:rPr>
        <w:t>can</w:t>
      </w:r>
      <w:r>
        <w:rPr>
          <w:spacing w:val="35"/>
          <w:w w:val="110"/>
        </w:rPr>
        <w:t xml:space="preserve"> </w:t>
      </w:r>
      <w:r>
        <w:rPr>
          <w:w w:val="110"/>
        </w:rPr>
        <w:t>be</w:t>
      </w:r>
      <w:r>
        <w:rPr>
          <w:spacing w:val="36"/>
          <w:w w:val="110"/>
        </w:rPr>
        <w:t xml:space="preserve"> </w:t>
      </w:r>
      <w:r>
        <w:rPr>
          <w:w w:val="110"/>
        </w:rPr>
        <w:t>probed.</w:t>
      </w:r>
      <w:r>
        <w:rPr>
          <w:spacing w:val="36"/>
          <w:w w:val="110"/>
        </w:rPr>
        <w:t xml:space="preserve"> </w:t>
      </w:r>
      <w:r>
        <w:rPr>
          <w:w w:val="110"/>
        </w:rPr>
        <w:t>As</w:t>
      </w:r>
      <w:r>
        <w:rPr>
          <w:spacing w:val="35"/>
          <w:w w:val="110"/>
        </w:rPr>
        <w:t xml:space="preserve"> </w:t>
      </w:r>
      <w:r>
        <w:rPr>
          <w:w w:val="110"/>
        </w:rPr>
        <w:t>detailed</w:t>
      </w:r>
      <w:r>
        <w:rPr>
          <w:spacing w:val="36"/>
          <w:w w:val="110"/>
        </w:rPr>
        <w:t xml:space="preserve"> </w:t>
      </w:r>
      <w:r>
        <w:rPr>
          <w:w w:val="110"/>
        </w:rPr>
        <w:t>elsewhere</w:t>
      </w:r>
      <w:r>
        <w:rPr>
          <w:spacing w:val="36"/>
          <w:w w:val="110"/>
        </w:rPr>
        <w:t xml:space="preserve"> </w:t>
      </w:r>
      <w:r>
        <w:rPr>
          <w:spacing w:val="-4"/>
          <w:w w:val="110"/>
        </w:rPr>
        <w:t>[</w:t>
      </w:r>
      <w:hyperlink w:anchor="_bookmark62" w:history="1">
        <w:r>
          <w:rPr>
            <w:color w:val="0080AC"/>
            <w:spacing w:val="-4"/>
            <w:w w:val="110"/>
          </w:rPr>
          <w:t>57</w:t>
        </w:r>
        <w:r>
          <w:rPr>
            <w:spacing w:val="-4"/>
            <w:w w:val="110"/>
          </w:rPr>
          <w:t>],</w:t>
        </w:r>
      </w:hyperlink>
    </w:p>
    <w:p w14:paraId="131EE5F2" w14:textId="77777777" w:rsidR="00E21043" w:rsidRDefault="0052501A">
      <w:pPr>
        <w:pStyle w:val="BodyText"/>
        <w:spacing w:before="57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DEA4291" wp14:editId="7F088A04">
            <wp:simplePos x="0" y="0"/>
            <wp:positionH relativeFrom="page">
              <wp:posOffset>3901313</wp:posOffset>
            </wp:positionH>
            <wp:positionV relativeFrom="paragraph">
              <wp:posOffset>200421</wp:posOffset>
            </wp:positionV>
            <wp:extent cx="3053352" cy="2423160"/>
            <wp:effectExtent l="0" t="0" r="0" b="0"/>
            <wp:wrapTopAndBottom/>
            <wp:docPr id="23" name="Image 23" descr="Image of Fig.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Image of Fig. 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352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82326" w14:textId="77777777" w:rsidR="00E21043" w:rsidRDefault="00E21043">
      <w:pPr>
        <w:pStyle w:val="BodyText"/>
        <w:spacing w:before="6"/>
        <w:jc w:val="left"/>
      </w:pPr>
    </w:p>
    <w:p w14:paraId="6D191F0D" w14:textId="77777777" w:rsidR="00E21043" w:rsidRDefault="0052501A">
      <w:pPr>
        <w:spacing w:line="292" w:lineRule="auto"/>
        <w:ind w:left="72" w:right="278"/>
        <w:jc w:val="both"/>
        <w:rPr>
          <w:sz w:val="12"/>
        </w:rPr>
      </w:pPr>
      <w:r>
        <w:rPr>
          <w:b/>
          <w:w w:val="120"/>
          <w:sz w:val="12"/>
        </w:rPr>
        <w:t>Fig.</w:t>
      </w:r>
      <w:r>
        <w:rPr>
          <w:b/>
          <w:spacing w:val="-8"/>
          <w:w w:val="120"/>
          <w:sz w:val="12"/>
        </w:rPr>
        <w:t xml:space="preserve"> </w:t>
      </w:r>
      <w:r>
        <w:rPr>
          <w:b/>
          <w:w w:val="120"/>
          <w:sz w:val="12"/>
        </w:rPr>
        <w:t>2.</w:t>
      </w:r>
      <w:r>
        <w:rPr>
          <w:b/>
          <w:spacing w:val="16"/>
          <w:w w:val="120"/>
          <w:sz w:val="12"/>
        </w:rPr>
        <w:t xml:space="preserve"> </w:t>
      </w:r>
      <w:r>
        <w:rPr>
          <w:w w:val="120"/>
          <w:sz w:val="12"/>
        </w:rPr>
        <w:t>Primary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segmental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relaxation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times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(</w:t>
      </w:r>
      <w:r>
        <w:rPr>
          <w:rFonts w:ascii="Trebuchet MS" w:hAnsi="Trebuchet MS"/>
          <w:w w:val="120"/>
          <w:sz w:val="12"/>
        </w:rPr>
        <w:t>α</w:t>
      </w:r>
      <w:r>
        <w:rPr>
          <w:w w:val="120"/>
          <w:sz w:val="12"/>
        </w:rPr>
        <w:t>-process)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bulk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40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kg/mol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P2VP</w:t>
      </w:r>
      <w:r>
        <w:rPr>
          <w:spacing w:val="-2"/>
          <w:w w:val="120"/>
          <w:sz w:val="12"/>
        </w:rPr>
        <w:t xml:space="preserve"> </w:t>
      </w:r>
      <w:r>
        <w:rPr>
          <w:w w:val="120"/>
          <w:sz w:val="12"/>
        </w:rPr>
        <w:t>as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a function of inverse temperature. Shaded regions depict the approximate time</w:t>
      </w:r>
      <w:r>
        <w:rPr>
          <w:spacing w:val="40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scales and their corresponding temperature scale for five techniques: temperature-</w:t>
      </w:r>
      <w:r>
        <w:rPr>
          <w:spacing w:val="40"/>
          <w:w w:val="120"/>
          <w:sz w:val="12"/>
        </w:rPr>
        <w:t xml:space="preserve"> </w:t>
      </w:r>
      <w:r>
        <w:rPr>
          <w:w w:val="115"/>
          <w:sz w:val="12"/>
        </w:rPr>
        <w:t>modulated differential scanning calorimetry (TMDSC), dynamic mechanical analysis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(DMA), broadband dielectric spectroscopy (BDS), neutron spin echo (NSE), and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quasi-elastic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neutron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scattering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(QENS).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Black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line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represents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a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VFT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fit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for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TMDSC</w:t>
      </w:r>
      <w:r>
        <w:rPr>
          <w:spacing w:val="40"/>
          <w:w w:val="120"/>
          <w:sz w:val="12"/>
        </w:rPr>
        <w:t xml:space="preserve"> </w:t>
      </w:r>
      <w:r>
        <w:rPr>
          <w:w w:val="115"/>
          <w:sz w:val="12"/>
        </w:rPr>
        <w:t>(red circle), BDS (blue circles), and QENS (green circles) measurements of neat P2VP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[</w:t>
      </w:r>
      <w:hyperlink w:anchor="_bookmark58" w:history="1">
        <w:r>
          <w:rPr>
            <w:color w:val="0080AC"/>
            <w:w w:val="120"/>
            <w:sz w:val="12"/>
          </w:rPr>
          <w:t>55</w:t>
        </w:r>
        <w:r>
          <w:rPr>
            <w:w w:val="120"/>
            <w:sz w:val="12"/>
          </w:rPr>
          <w:t>].</w:t>
        </w:r>
      </w:hyperlink>
      <w:r>
        <w:rPr>
          <w:w w:val="120"/>
          <w:sz w:val="12"/>
        </w:rPr>
        <w:t xml:space="preserve"> Copyright 2019. (For interpretation of the references to color in this figure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legend, the reader is referred to the web version of this article.)</w:t>
      </w:r>
    </w:p>
    <w:p w14:paraId="77C9230A" w14:textId="77777777" w:rsidR="00E21043" w:rsidRDefault="0052501A">
      <w:pPr>
        <w:spacing w:before="29"/>
        <w:ind w:left="72"/>
        <w:jc w:val="both"/>
        <w:rPr>
          <w:sz w:val="12"/>
        </w:rPr>
      </w:pPr>
      <w:r>
        <w:rPr>
          <w:w w:val="120"/>
          <w:sz w:val="12"/>
        </w:rPr>
        <w:t>Reproduced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5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7A52376E" w14:textId="77777777" w:rsidR="00E21043" w:rsidRDefault="00E21043">
      <w:pPr>
        <w:jc w:val="both"/>
        <w:rPr>
          <w:sz w:val="12"/>
        </w:rPr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3F258074" w14:textId="77777777" w:rsidR="00E21043" w:rsidRDefault="00E21043">
      <w:pPr>
        <w:pStyle w:val="BodyText"/>
        <w:jc w:val="left"/>
        <w:rPr>
          <w:sz w:val="10"/>
        </w:rPr>
      </w:pPr>
    </w:p>
    <w:p w14:paraId="1CBDC7F8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37AD492A" w14:textId="77777777" w:rsidR="00E21043" w:rsidRDefault="0052501A">
      <w:pPr>
        <w:pStyle w:val="BodyText"/>
        <w:spacing w:before="105" w:line="268" w:lineRule="auto"/>
        <w:ind w:left="288"/>
      </w:pPr>
      <w:r>
        <w:rPr>
          <w:w w:val="110"/>
        </w:rPr>
        <w:t>BDS applies a sinusoidal electric field to the sample and precisely</w:t>
      </w:r>
      <w:r>
        <w:rPr>
          <w:spacing w:val="40"/>
          <w:w w:val="110"/>
        </w:rPr>
        <w:t xml:space="preserve"> </w:t>
      </w:r>
      <w:r>
        <w:rPr>
          <w:w w:val="110"/>
        </w:rPr>
        <w:t>measures the complex impedance, which is converted to dielec-</w:t>
      </w:r>
      <w:r>
        <w:rPr>
          <w:spacing w:val="40"/>
          <w:w w:val="110"/>
        </w:rPr>
        <w:t xml:space="preserve"> </w:t>
      </w:r>
      <w:r>
        <w:rPr>
          <w:w w:val="110"/>
        </w:rPr>
        <w:t>tric permittivity, as a function of frequency of the oscillating field.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Encoded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BDS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spectra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timescales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associated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reori-</w:t>
      </w:r>
      <w:r>
        <w:rPr>
          <w:spacing w:val="40"/>
          <w:w w:val="110"/>
        </w:rPr>
        <w:t xml:space="preserve"> </w:t>
      </w:r>
      <w:r>
        <w:rPr>
          <w:w w:val="110"/>
        </w:rPr>
        <w:t>entations of unpolarized dipole moments along or pendent to the</w:t>
      </w:r>
      <w:r>
        <w:rPr>
          <w:spacing w:val="40"/>
          <w:w w:val="110"/>
        </w:rPr>
        <w:t xml:space="preserve"> </w:t>
      </w:r>
      <w:r>
        <w:rPr>
          <w:w w:val="110"/>
        </w:rPr>
        <w:t>chain as well as the movement of free ions in the sample [</w:t>
      </w:r>
      <w:hyperlink w:anchor="_bookmark62" w:history="1">
        <w:r>
          <w:rPr>
            <w:color w:val="0080AC"/>
            <w:w w:val="110"/>
          </w:rPr>
          <w:t>57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Limitations of BDS include an insensitivity to length-scales, the</w:t>
      </w:r>
      <w:r>
        <w:rPr>
          <w:spacing w:val="40"/>
          <w:w w:val="110"/>
        </w:rPr>
        <w:t xml:space="preserve"> </w:t>
      </w:r>
      <w:r>
        <w:rPr>
          <w:w w:val="110"/>
        </w:rPr>
        <w:t>requirement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permanent</w:t>
      </w:r>
      <w:r>
        <w:rPr>
          <w:spacing w:val="-9"/>
          <w:w w:val="110"/>
        </w:rPr>
        <w:t xml:space="preserve"> </w:t>
      </w:r>
      <w:r>
        <w:rPr>
          <w:w w:val="110"/>
        </w:rPr>
        <w:t>dipole</w:t>
      </w:r>
      <w:r>
        <w:rPr>
          <w:spacing w:val="-9"/>
          <w:w w:val="110"/>
        </w:rPr>
        <w:t xml:space="preserve"> </w:t>
      </w:r>
      <w:r>
        <w:rPr>
          <w:w w:val="110"/>
        </w:rPr>
        <w:t>on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polymer,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somewhat</w:t>
      </w:r>
      <w:r>
        <w:rPr>
          <w:spacing w:val="40"/>
          <w:w w:val="110"/>
        </w:rPr>
        <w:t xml:space="preserve"> </w:t>
      </w:r>
      <w:r>
        <w:rPr>
          <w:w w:val="110"/>
        </w:rPr>
        <w:t>complicated fitting [</w:t>
      </w:r>
      <w:hyperlink w:anchor="_bookmark65" w:history="1">
        <w:r>
          <w:rPr>
            <w:color w:val="0080AC"/>
            <w:w w:val="110"/>
          </w:rPr>
          <w:t>58</w:t>
        </w:r>
        <w:r>
          <w:rPr>
            <w:w w:val="110"/>
          </w:rPr>
          <w:t>].</w:t>
        </w:r>
      </w:hyperlink>
      <w:r>
        <w:rPr>
          <w:w w:val="110"/>
        </w:rPr>
        <w:t xml:space="preserve"> Conversely, the benefits to BDS include a</w:t>
      </w:r>
      <w:r>
        <w:rPr>
          <w:spacing w:val="40"/>
          <w:w w:val="110"/>
        </w:rPr>
        <w:t xml:space="preserve"> </w:t>
      </w:r>
      <w:r>
        <w:rPr>
          <w:w w:val="110"/>
        </w:rPr>
        <w:t>broad frequency range, high accuracy and precision, and a mea-</w:t>
      </w:r>
      <w:r>
        <w:rPr>
          <w:spacing w:val="40"/>
          <w:w w:val="110"/>
        </w:rPr>
        <w:t xml:space="preserve"> </w:t>
      </w:r>
      <w:r>
        <w:rPr>
          <w:w w:val="110"/>
        </w:rPr>
        <w:t>surement of the fraction of relaxing dipoles through the integrated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amplitude.</w:t>
      </w:r>
    </w:p>
    <w:p w14:paraId="0DDCA275" w14:textId="77777777" w:rsidR="00E21043" w:rsidRDefault="0052501A">
      <w:pPr>
        <w:pStyle w:val="BodyText"/>
        <w:spacing w:line="192" w:lineRule="auto"/>
        <w:ind w:left="527"/>
      </w:pP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fast</w:t>
      </w:r>
      <w:r>
        <w:rPr>
          <w:spacing w:val="6"/>
          <w:w w:val="105"/>
        </w:rPr>
        <w:t xml:space="preserve"> </w:t>
      </w:r>
      <w:r>
        <w:rPr>
          <w:w w:val="105"/>
        </w:rPr>
        <w:t>segmental</w:t>
      </w:r>
      <w:r>
        <w:rPr>
          <w:spacing w:val="6"/>
          <w:w w:val="105"/>
        </w:rPr>
        <w:t xml:space="preserve"> </w:t>
      </w:r>
      <w:r>
        <w:rPr>
          <w:w w:val="105"/>
        </w:rPr>
        <w:t>dynamics</w:t>
      </w:r>
      <w:r>
        <w:rPr>
          <w:spacing w:val="6"/>
          <w:w w:val="105"/>
        </w:rPr>
        <w:t xml:space="preserve"> </w:t>
      </w:r>
      <w:r>
        <w:rPr>
          <w:w w:val="105"/>
        </w:rPr>
        <w:t>(</w:t>
      </w:r>
      <w:r>
        <w:rPr>
          <w:rFonts w:ascii="Trebuchet MS" w:hAnsi="Trebuchet MS"/>
          <w:w w:val="105"/>
        </w:rPr>
        <w:t>τ</w:t>
      </w:r>
      <w:r>
        <w:rPr>
          <w:rFonts w:ascii="Trebuchet MS" w:hAnsi="Trebuchet MS"/>
          <w:spacing w:val="-16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21"/>
          <w:w w:val="105"/>
        </w:rPr>
        <w:t xml:space="preserve"> </w:t>
      </w:r>
      <w:r>
        <w:rPr>
          <w:w w:val="105"/>
        </w:rPr>
        <w:t>10</w:t>
      </w:r>
      <w:r>
        <w:rPr>
          <w:rFonts w:ascii="Lucida Sans Unicode" w:hAnsi="Lucida Sans Unicode"/>
          <w:w w:val="105"/>
          <w:position w:val="6"/>
          <w:sz w:val="12"/>
        </w:rPr>
        <w:t>−</w:t>
      </w:r>
      <w:r>
        <w:rPr>
          <w:w w:val="105"/>
          <w:position w:val="6"/>
          <w:sz w:val="12"/>
        </w:rPr>
        <w:t>11</w:t>
      </w:r>
      <w:r>
        <w:rPr>
          <w:w w:val="105"/>
        </w:rPr>
        <w:t>–10</w:t>
      </w:r>
      <w:r>
        <w:rPr>
          <w:rFonts w:ascii="Lucida Sans Unicode" w:hAnsi="Lucida Sans Unicode"/>
          <w:w w:val="105"/>
          <w:position w:val="6"/>
          <w:sz w:val="12"/>
        </w:rPr>
        <w:t>−</w:t>
      </w:r>
      <w:r>
        <w:rPr>
          <w:w w:val="105"/>
          <w:position w:val="6"/>
          <w:sz w:val="12"/>
        </w:rPr>
        <w:t>6</w:t>
      </w:r>
      <w:r>
        <w:rPr>
          <w:spacing w:val="20"/>
          <w:w w:val="105"/>
          <w:position w:val="6"/>
          <w:sz w:val="12"/>
        </w:rPr>
        <w:t xml:space="preserve"> </w:t>
      </w:r>
      <w:r>
        <w:rPr>
          <w:w w:val="105"/>
        </w:rPr>
        <w:t>s)</w:t>
      </w:r>
      <w:r>
        <w:rPr>
          <w:spacing w:val="6"/>
          <w:w w:val="105"/>
        </w:rPr>
        <w:t xml:space="preserve"> </w:t>
      </w:r>
      <w:r>
        <w:rPr>
          <w:w w:val="105"/>
        </w:rPr>
        <w:t>at</w:t>
      </w:r>
      <w:r>
        <w:rPr>
          <w:spacing w:val="6"/>
          <w:w w:val="105"/>
        </w:rPr>
        <w:t xml:space="preserve"> </w:t>
      </w:r>
      <w:r>
        <w:rPr>
          <w:w w:val="105"/>
        </w:rPr>
        <w:t>T</w:t>
      </w:r>
      <w:r>
        <w:rPr>
          <w:rFonts w:ascii="Lucida Sans Unicode" w:hAnsi="Lucida Sans Unicode"/>
          <w:spacing w:val="47"/>
          <w:w w:val="105"/>
        </w:rPr>
        <w:t xml:space="preserve">  </w:t>
      </w:r>
      <w:r>
        <w:rPr>
          <w:w w:val="105"/>
        </w:rPr>
        <w:t>T</w:t>
      </w:r>
      <w:r>
        <w:rPr>
          <w:w w:val="105"/>
          <w:vertAlign w:val="subscript"/>
        </w:rPr>
        <w:t>g</w:t>
      </w:r>
      <w:r>
        <w:rPr>
          <w:w w:val="105"/>
        </w:rPr>
        <w:t>,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inelas-</w:t>
      </w:r>
    </w:p>
    <w:p w14:paraId="64511FF1" w14:textId="77777777" w:rsidR="00E21043" w:rsidRDefault="0052501A">
      <w:pPr>
        <w:pStyle w:val="BodyText"/>
        <w:spacing w:line="268" w:lineRule="auto"/>
        <w:ind w:left="288"/>
      </w:pPr>
      <w:r>
        <w:rPr>
          <w:w w:val="110"/>
        </w:rPr>
        <w:t>tic neutron scattering such as neutron spin echo spectroscopy</w:t>
      </w:r>
      <w:r>
        <w:rPr>
          <w:spacing w:val="40"/>
          <w:w w:val="110"/>
        </w:rPr>
        <w:t xml:space="preserve"> </w:t>
      </w:r>
      <w:r>
        <w:rPr>
          <w:w w:val="110"/>
        </w:rPr>
        <w:t>(NSE)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quasi-elastic</w:t>
      </w:r>
      <w:r>
        <w:rPr>
          <w:spacing w:val="-8"/>
          <w:w w:val="110"/>
        </w:rPr>
        <w:t xml:space="preserve"> </w:t>
      </w:r>
      <w:r>
        <w:rPr>
          <w:w w:val="110"/>
        </w:rPr>
        <w:t>neutron</w:t>
      </w:r>
      <w:r>
        <w:rPr>
          <w:spacing w:val="-8"/>
          <w:w w:val="110"/>
        </w:rPr>
        <w:t xml:space="preserve"> </w:t>
      </w:r>
      <w:r>
        <w:rPr>
          <w:w w:val="110"/>
        </w:rPr>
        <w:t>scattering</w:t>
      </w:r>
      <w:r>
        <w:rPr>
          <w:spacing w:val="-8"/>
          <w:w w:val="110"/>
        </w:rPr>
        <w:t xml:space="preserve"> </w:t>
      </w:r>
      <w:r>
        <w:rPr>
          <w:w w:val="110"/>
        </w:rPr>
        <w:t>(QENS)</w:t>
      </w:r>
      <w:r>
        <w:rPr>
          <w:spacing w:val="-8"/>
          <w:w w:val="110"/>
        </w:rPr>
        <w:t xml:space="preserve"> </w:t>
      </w:r>
      <w:r>
        <w:rPr>
          <w:w w:val="110"/>
        </w:rPr>
        <w:t>can</w:t>
      </w:r>
      <w:r>
        <w:rPr>
          <w:spacing w:val="-8"/>
          <w:w w:val="110"/>
        </w:rPr>
        <w:t xml:space="preserve"> </w:t>
      </w:r>
      <w:r>
        <w:rPr>
          <w:w w:val="110"/>
        </w:rPr>
        <w:t>characterize</w:t>
      </w:r>
      <w:r>
        <w:rPr>
          <w:spacing w:val="40"/>
          <w:w w:val="110"/>
        </w:rPr>
        <w:t xml:space="preserve"> </w:t>
      </w:r>
      <w:r>
        <w:rPr>
          <w:w w:val="110"/>
        </w:rPr>
        <w:t>polymer segmental relaxations and, importantly, simultaneously</w:t>
      </w:r>
      <w:r>
        <w:rPr>
          <w:spacing w:val="40"/>
          <w:w w:val="110"/>
        </w:rPr>
        <w:t xml:space="preserve"> </w:t>
      </w:r>
      <w:r>
        <w:rPr>
          <w:w w:val="110"/>
        </w:rPr>
        <w:t>provide length-scale information. In both measurements, the dis-</w:t>
      </w:r>
      <w:r>
        <w:rPr>
          <w:spacing w:val="40"/>
          <w:w w:val="110"/>
        </w:rPr>
        <w:t xml:space="preserve"> </w:t>
      </w:r>
      <w:r>
        <w:rPr>
          <w:w w:val="110"/>
        </w:rPr>
        <w:t>tribution of neutron energies is measured after scattering from</w:t>
      </w:r>
      <w:r>
        <w:rPr>
          <w:spacing w:val="80"/>
          <w:w w:val="110"/>
        </w:rPr>
        <w:t xml:space="preserve"> </w:t>
      </w:r>
      <w:r>
        <w:rPr>
          <w:w w:val="110"/>
        </w:rPr>
        <w:t>the</w:t>
      </w:r>
      <w:r>
        <w:rPr>
          <w:spacing w:val="36"/>
          <w:w w:val="110"/>
        </w:rPr>
        <w:t xml:space="preserve"> </w:t>
      </w:r>
      <w:r>
        <w:rPr>
          <w:w w:val="110"/>
        </w:rPr>
        <w:t>sample</w:t>
      </w:r>
      <w:r>
        <w:rPr>
          <w:spacing w:val="36"/>
          <w:w w:val="110"/>
        </w:rPr>
        <w:t xml:space="preserve"> </w:t>
      </w:r>
      <w:r>
        <w:rPr>
          <w:w w:val="110"/>
        </w:rPr>
        <w:t>as</w:t>
      </w:r>
      <w:r>
        <w:rPr>
          <w:spacing w:val="36"/>
          <w:w w:val="110"/>
        </w:rPr>
        <w:t xml:space="preserve"> </w:t>
      </w:r>
      <w:r>
        <w:rPr>
          <w:w w:val="110"/>
        </w:rPr>
        <w:t>a</w:t>
      </w:r>
      <w:r>
        <w:rPr>
          <w:spacing w:val="36"/>
          <w:w w:val="110"/>
        </w:rPr>
        <w:t xml:space="preserve"> </w:t>
      </w:r>
      <w:r>
        <w:rPr>
          <w:w w:val="110"/>
        </w:rPr>
        <w:t>function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6"/>
          <w:w w:val="110"/>
        </w:rPr>
        <w:t xml:space="preserve"> </w:t>
      </w:r>
      <w:r>
        <w:rPr>
          <w:w w:val="110"/>
        </w:rPr>
        <w:t>the</w:t>
      </w:r>
      <w:r>
        <w:rPr>
          <w:spacing w:val="36"/>
          <w:w w:val="110"/>
        </w:rPr>
        <w:t xml:space="preserve"> </w:t>
      </w:r>
      <w:r>
        <w:rPr>
          <w:w w:val="110"/>
        </w:rPr>
        <w:t>wave</w:t>
      </w:r>
      <w:r>
        <w:rPr>
          <w:spacing w:val="36"/>
          <w:w w:val="110"/>
        </w:rPr>
        <w:t xml:space="preserve"> </w:t>
      </w:r>
      <w:r>
        <w:rPr>
          <w:w w:val="110"/>
        </w:rPr>
        <w:t>vector,</w:t>
      </w:r>
      <w:r>
        <w:rPr>
          <w:spacing w:val="36"/>
          <w:w w:val="110"/>
        </w:rPr>
        <w:t xml:space="preserve"> </w:t>
      </w:r>
      <w:r>
        <w:rPr>
          <w:w w:val="110"/>
        </w:rPr>
        <w:t>q.</w:t>
      </w:r>
      <w:r>
        <w:rPr>
          <w:spacing w:val="36"/>
          <w:w w:val="110"/>
        </w:rPr>
        <w:t xml:space="preserve"> </w:t>
      </w:r>
      <w:r>
        <w:rPr>
          <w:w w:val="110"/>
        </w:rPr>
        <w:t>Since</w:t>
      </w:r>
      <w:r>
        <w:rPr>
          <w:spacing w:val="36"/>
          <w:w w:val="110"/>
        </w:rPr>
        <w:t xml:space="preserve"> </w:t>
      </w:r>
      <w:r>
        <w:rPr>
          <w:w w:val="110"/>
        </w:rPr>
        <w:t>neutrons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and molecular motions are on the </w:t>
      </w:r>
      <w:r>
        <w:rPr>
          <w:rFonts w:ascii="Trebuchet MS" w:hAnsi="Trebuchet MS"/>
          <w:w w:val="110"/>
        </w:rPr>
        <w:t>µ</w:t>
      </w:r>
      <w:r>
        <w:rPr>
          <w:w w:val="110"/>
        </w:rPr>
        <w:t>eV range, scattered neutrons</w:t>
      </w:r>
      <w:r>
        <w:rPr>
          <w:spacing w:val="40"/>
          <w:w w:val="110"/>
        </w:rPr>
        <w:t xml:space="preserve"> </w:t>
      </w:r>
      <w:r>
        <w:rPr>
          <w:w w:val="110"/>
        </w:rPr>
        <w:t>gain or lose energy during a scattering event with mobile species</w:t>
      </w:r>
      <w:r>
        <w:rPr>
          <w:spacing w:val="40"/>
          <w:w w:val="110"/>
        </w:rPr>
        <w:t xml:space="preserve"> </w:t>
      </w:r>
      <w:r>
        <w:rPr>
          <w:w w:val="110"/>
        </w:rPr>
        <w:t>and elastically scatter with atoms immobile on the experimental</w:t>
      </w:r>
      <w:r>
        <w:rPr>
          <w:spacing w:val="40"/>
          <w:w w:val="110"/>
        </w:rPr>
        <w:t xml:space="preserve"> </w:t>
      </w:r>
      <w:r>
        <w:rPr>
          <w:w w:val="110"/>
        </w:rPr>
        <w:t>timescale [</w:t>
      </w:r>
      <w:hyperlink w:anchor="_bookmark67" w:history="1">
        <w:r>
          <w:rPr>
            <w:color w:val="0080AC"/>
            <w:w w:val="110"/>
          </w:rPr>
          <w:t>59</w:t>
        </w:r>
        <w:r>
          <w:rPr>
            <w:w w:val="110"/>
          </w:rPr>
          <w:t>,</w:t>
        </w:r>
      </w:hyperlink>
      <w:hyperlink w:anchor="_bookmark68" w:history="1">
        <w:r>
          <w:rPr>
            <w:color w:val="0080AC"/>
            <w:w w:val="110"/>
          </w:rPr>
          <w:t>60</w:t>
        </w:r>
        <w:r>
          <w:rPr>
            <w:w w:val="110"/>
          </w:rPr>
          <w:t>].</w:t>
        </w:r>
      </w:hyperlink>
      <w:r>
        <w:rPr>
          <w:w w:val="110"/>
        </w:rPr>
        <w:t xml:space="preserve"> NSE is commonly used for intermediate dynam-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ics (Rouse) so it will be more thoroughly discussed in Section </w:t>
      </w:r>
      <w:hyperlink w:anchor="_bookmark17" w:history="1">
        <w:r>
          <w:rPr>
            <w:color w:val="0080AC"/>
            <w:w w:val="110"/>
          </w:rPr>
          <w:t>4.1</w:t>
        </w:r>
        <w:r>
          <w:rPr>
            <w:w w:val="110"/>
          </w:rPr>
          <w:t>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For QENS, time-of-flight and backscattering approaches precisely</w:t>
      </w:r>
      <w:r>
        <w:rPr>
          <w:spacing w:val="40"/>
          <w:w w:val="110"/>
        </w:rPr>
        <w:t xml:space="preserve"> </w:t>
      </w:r>
      <w:r>
        <w:rPr>
          <w:w w:val="110"/>
        </w:rPr>
        <w:t>measure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broadening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elastic</w:t>
      </w:r>
      <w:r>
        <w:rPr>
          <w:spacing w:val="-10"/>
          <w:w w:val="110"/>
        </w:rPr>
        <w:t xml:space="preserve"> </w:t>
      </w:r>
      <w:r>
        <w:rPr>
          <w:w w:val="110"/>
        </w:rPr>
        <w:t>scattering</w:t>
      </w:r>
      <w:r>
        <w:rPr>
          <w:spacing w:val="-9"/>
          <w:w w:val="110"/>
        </w:rPr>
        <w:t xml:space="preserve"> </w:t>
      </w:r>
      <w:r>
        <w:rPr>
          <w:w w:val="110"/>
        </w:rPr>
        <w:t>peak.</w:t>
      </w:r>
      <w:r>
        <w:rPr>
          <w:spacing w:val="-10"/>
          <w:w w:val="110"/>
        </w:rPr>
        <w:t xml:space="preserve"> </w:t>
      </w:r>
      <w:r>
        <w:rPr>
          <w:w w:val="110"/>
        </w:rPr>
        <w:t>This</w:t>
      </w:r>
      <w:r>
        <w:rPr>
          <w:spacing w:val="-10"/>
          <w:w w:val="110"/>
        </w:rPr>
        <w:t xml:space="preserve"> </w:t>
      </w:r>
      <w:r>
        <w:rPr>
          <w:w w:val="110"/>
        </w:rPr>
        <w:t>dynamic</w:t>
      </w:r>
      <w:r>
        <w:rPr>
          <w:spacing w:val="40"/>
          <w:w w:val="110"/>
        </w:rPr>
        <w:t xml:space="preserve"> </w:t>
      </w:r>
      <w:r>
        <w:rPr>
          <w:w w:val="110"/>
        </w:rPr>
        <w:t>structure factor, S(q,</w:t>
      </w:r>
      <w:r>
        <w:rPr>
          <w:rFonts w:ascii="Trebuchet MS" w:hAnsi="Trebuchet MS"/>
          <w:w w:val="110"/>
        </w:rPr>
        <w:t>ω</w:t>
      </w:r>
      <w:r>
        <w:rPr>
          <w:w w:val="110"/>
        </w:rPr>
        <w:t>), is often dominated by hydrogen atoms in</w:t>
      </w:r>
      <w:r>
        <w:rPr>
          <w:spacing w:val="40"/>
          <w:w w:val="110"/>
        </w:rPr>
        <w:t xml:space="preserve"> </w:t>
      </w:r>
      <w:r>
        <w:rPr>
          <w:w w:val="110"/>
        </w:rPr>
        <w:t>the sample due to their large neutron scattering cross-section and</w:t>
      </w:r>
      <w:r>
        <w:rPr>
          <w:spacing w:val="40"/>
          <w:w w:val="110"/>
        </w:rPr>
        <w:t xml:space="preserve"> </w:t>
      </w:r>
      <w:bookmarkStart w:id="17" w:name="_bookmark8"/>
      <w:bookmarkEnd w:id="17"/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be</w:t>
      </w:r>
      <w:r>
        <w:rPr>
          <w:spacing w:val="-6"/>
          <w:w w:val="110"/>
        </w:rPr>
        <w:t xml:space="preserve"> </w:t>
      </w:r>
      <w:r>
        <w:rPr>
          <w:w w:val="110"/>
        </w:rPr>
        <w:t>fit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reveal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molecular</w:t>
      </w:r>
      <w:r>
        <w:rPr>
          <w:spacing w:val="-6"/>
          <w:w w:val="110"/>
        </w:rPr>
        <w:t xml:space="preserve"> </w:t>
      </w:r>
      <w:r>
        <w:rPr>
          <w:w w:val="110"/>
        </w:rPr>
        <w:t>relaxation</w:t>
      </w:r>
      <w:r>
        <w:rPr>
          <w:spacing w:val="-6"/>
          <w:w w:val="110"/>
        </w:rPr>
        <w:t xml:space="preserve"> </w:t>
      </w:r>
      <w:r>
        <w:rPr>
          <w:w w:val="110"/>
        </w:rPr>
        <w:t>times</w:t>
      </w:r>
      <w:r>
        <w:rPr>
          <w:spacing w:val="-6"/>
          <w:w w:val="110"/>
        </w:rPr>
        <w:t xml:space="preserve"> </w:t>
      </w:r>
      <w:r>
        <w:rPr>
          <w:w w:val="110"/>
        </w:rPr>
        <w:t>as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function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q.</w:t>
      </w:r>
      <w:r>
        <w:rPr>
          <w:spacing w:val="40"/>
          <w:w w:val="110"/>
        </w:rPr>
        <w:t xml:space="preserve"> </w:t>
      </w:r>
      <w:r>
        <w:rPr>
          <w:w w:val="110"/>
        </w:rPr>
        <w:t>Although instrument access and data analysis can be challenging,</w:t>
      </w:r>
      <w:r>
        <w:rPr>
          <w:spacing w:val="40"/>
          <w:w w:val="110"/>
        </w:rPr>
        <w:t xml:space="preserve"> </w:t>
      </w:r>
      <w:r>
        <w:rPr>
          <w:w w:val="110"/>
        </w:rPr>
        <w:t>QENS is unique in that it simultaneously probes the length- and</w:t>
      </w:r>
      <w:r>
        <w:rPr>
          <w:spacing w:val="40"/>
          <w:w w:val="110"/>
        </w:rPr>
        <w:t xml:space="preserve"> </w:t>
      </w:r>
      <w:r>
        <w:rPr>
          <w:w w:val="110"/>
        </w:rPr>
        <w:t>time-scales to thoroughly study motions and allows H/D labelling</w:t>
      </w:r>
      <w:r>
        <w:rPr>
          <w:spacing w:val="40"/>
          <w:w w:val="110"/>
        </w:rPr>
        <w:t xml:space="preserve"> </w:t>
      </w:r>
      <w:r>
        <w:rPr>
          <w:w w:val="110"/>
        </w:rPr>
        <w:t>to delineate inter- or intrachain dynamics.</w:t>
      </w:r>
    </w:p>
    <w:p w14:paraId="17435EA8" w14:textId="77777777" w:rsidR="00E21043" w:rsidRDefault="0052501A">
      <w:pPr>
        <w:pStyle w:val="BodyText"/>
        <w:spacing w:line="170" w:lineRule="exact"/>
        <w:ind w:left="527"/>
      </w:pPr>
      <w:r>
        <w:rPr>
          <w:w w:val="110"/>
        </w:rPr>
        <w:t>Additional</w:t>
      </w:r>
      <w:r>
        <w:rPr>
          <w:spacing w:val="61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61"/>
          <w:w w:val="110"/>
        </w:rPr>
        <w:t xml:space="preserve"> </w:t>
      </w:r>
      <w:r>
        <w:rPr>
          <w:w w:val="110"/>
        </w:rPr>
        <w:t>techniques</w:t>
      </w:r>
      <w:r>
        <w:rPr>
          <w:spacing w:val="61"/>
          <w:w w:val="110"/>
        </w:rPr>
        <w:t xml:space="preserve"> </w:t>
      </w:r>
      <w:r>
        <w:rPr>
          <w:w w:val="110"/>
        </w:rPr>
        <w:t>exist</w:t>
      </w:r>
      <w:r>
        <w:rPr>
          <w:spacing w:val="61"/>
          <w:w w:val="110"/>
        </w:rPr>
        <w:t xml:space="preserve"> </w:t>
      </w:r>
      <w:r>
        <w:rPr>
          <w:w w:val="110"/>
        </w:rPr>
        <w:t>for</w:t>
      </w:r>
      <w:r>
        <w:rPr>
          <w:spacing w:val="61"/>
          <w:w w:val="110"/>
        </w:rPr>
        <w:t xml:space="preserve"> </w:t>
      </w:r>
      <w:r>
        <w:rPr>
          <w:spacing w:val="-2"/>
          <w:w w:val="110"/>
        </w:rPr>
        <w:t>characterizing</w:t>
      </w:r>
    </w:p>
    <w:p w14:paraId="0E932169" w14:textId="77777777" w:rsidR="00E21043" w:rsidRDefault="0052501A">
      <w:pPr>
        <w:pStyle w:val="BodyText"/>
        <w:spacing w:before="5" w:line="268" w:lineRule="auto"/>
        <w:ind w:left="288"/>
      </w:pPr>
      <w:r>
        <w:rPr>
          <w:w w:val="110"/>
        </w:rPr>
        <w:t>the segmental dynamics in PNCs. Dynamic mechanical analysis</w:t>
      </w:r>
      <w:r>
        <w:rPr>
          <w:spacing w:val="40"/>
          <w:w w:val="110"/>
        </w:rPr>
        <w:t xml:space="preserve"> </w:t>
      </w:r>
      <w:bookmarkStart w:id="18" w:name="3.2_Heterogenous_segmental_dynamics_in_a"/>
      <w:bookmarkEnd w:id="18"/>
      <w:r>
        <w:rPr>
          <w:w w:val="110"/>
        </w:rPr>
        <w:t>(DMA) and rheology are mechanical measurements that can probe</w:t>
      </w:r>
      <w:r>
        <w:rPr>
          <w:spacing w:val="40"/>
          <w:w w:val="110"/>
        </w:rPr>
        <w:t xml:space="preserve"> </w:t>
      </w:r>
      <w:r>
        <w:rPr>
          <w:w w:val="110"/>
        </w:rPr>
        <w:t>the dynamics of segments, and like NSE, can address intermediate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polymer dynamics (see Section </w:t>
      </w:r>
      <w:hyperlink w:anchor="_bookmark17" w:history="1">
        <w:r>
          <w:rPr>
            <w:color w:val="0080AC"/>
            <w:w w:val="110"/>
          </w:rPr>
          <w:t>4.1</w:t>
        </w:r>
        <w:r>
          <w:rPr>
            <w:w w:val="110"/>
          </w:rPr>
          <w:t>).</w:t>
        </w:r>
      </w:hyperlink>
      <w:r>
        <w:rPr>
          <w:w w:val="110"/>
        </w:rPr>
        <w:t xml:space="preserve"> Nuclear magnetic resonance</w:t>
      </w:r>
      <w:r>
        <w:rPr>
          <w:spacing w:val="40"/>
          <w:w w:val="110"/>
        </w:rPr>
        <w:t xml:space="preserve"> </w:t>
      </w:r>
      <w:r>
        <w:rPr>
          <w:w w:val="110"/>
        </w:rPr>
        <w:t>(NMR)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not</w:t>
      </w:r>
      <w:r>
        <w:rPr>
          <w:spacing w:val="-10"/>
          <w:w w:val="110"/>
        </w:rPr>
        <w:t xml:space="preserve"> </w:t>
      </w:r>
      <w:r>
        <w:rPr>
          <w:w w:val="110"/>
        </w:rPr>
        <w:t>pictured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hyperlink w:anchor="_bookmark7" w:history="1">
        <w:r>
          <w:rPr>
            <w:color w:val="0080AC"/>
            <w:w w:val="110"/>
          </w:rPr>
          <w:t>Fig.</w:t>
        </w:r>
        <w:r>
          <w:rPr>
            <w:color w:val="0080AC"/>
            <w:spacing w:val="-10"/>
            <w:w w:val="110"/>
          </w:rPr>
          <w:t xml:space="preserve"> </w:t>
        </w:r>
        <w:r>
          <w:rPr>
            <w:color w:val="0080AC"/>
            <w:w w:val="110"/>
          </w:rPr>
          <w:t>2</w:t>
        </w:r>
      </w:hyperlink>
      <w:r>
        <w:rPr>
          <w:color w:val="0080AC"/>
          <w:spacing w:val="-9"/>
          <w:w w:val="110"/>
        </w:rPr>
        <w:t xml:space="preserve"> </w:t>
      </w:r>
      <w:r>
        <w:rPr>
          <w:w w:val="110"/>
        </w:rPr>
        <w:t>but</w:t>
      </w:r>
      <w:r>
        <w:rPr>
          <w:spacing w:val="-10"/>
          <w:w w:val="110"/>
        </w:rPr>
        <w:t xml:space="preserve"> </w:t>
      </w:r>
      <w:r>
        <w:rPr>
          <w:w w:val="110"/>
        </w:rPr>
        <w:t>can</w:t>
      </w:r>
      <w:r>
        <w:rPr>
          <w:spacing w:val="-10"/>
          <w:w w:val="110"/>
        </w:rPr>
        <w:t xml:space="preserve"> </w:t>
      </w:r>
      <w:r>
        <w:rPr>
          <w:w w:val="110"/>
        </w:rPr>
        <w:t>measure</w:t>
      </w:r>
      <w:r>
        <w:rPr>
          <w:spacing w:val="-9"/>
          <w:w w:val="110"/>
        </w:rPr>
        <w:t xml:space="preserve"> </w:t>
      </w:r>
      <w:r>
        <w:rPr>
          <w:w w:val="110"/>
        </w:rPr>
        <w:t>segmental</w:t>
      </w:r>
      <w:r>
        <w:rPr>
          <w:spacing w:val="-10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>over various timescales with various techniques [</w:t>
      </w:r>
      <w:hyperlink w:anchor="_bookmark57" w:history="1">
        <w:r>
          <w:rPr>
            <w:color w:val="0080AC"/>
            <w:w w:val="110"/>
          </w:rPr>
          <w:t>54</w:t>
        </w:r>
        <w:r>
          <w:rPr>
            <w:w w:val="110"/>
          </w:rPr>
          <w:t>,</w:t>
        </w:r>
      </w:hyperlink>
      <w:hyperlink w:anchor="_bookmark70" w:history="1">
        <w:r>
          <w:rPr>
            <w:color w:val="0080AC"/>
            <w:w w:val="110"/>
          </w:rPr>
          <w:t>61</w:t>
        </w:r>
        <w:r>
          <w:rPr>
            <w:w w:val="110"/>
          </w:rPr>
          <w:t>,</w:t>
        </w:r>
      </w:hyperlink>
      <w:hyperlink w:anchor="_bookmark71" w:history="1">
        <w:r>
          <w:rPr>
            <w:color w:val="0080AC"/>
            <w:w w:val="110"/>
          </w:rPr>
          <w:t>62</w:t>
        </w:r>
        <w:r>
          <w:rPr>
            <w:w w:val="110"/>
          </w:rPr>
          <w:t>].</w:t>
        </w:r>
      </w:hyperlink>
      <w:r>
        <w:rPr>
          <w:w w:val="110"/>
        </w:rPr>
        <w:t xml:space="preserve"> Most</w:t>
      </w:r>
      <w:r>
        <w:rPr>
          <w:spacing w:val="40"/>
          <w:w w:val="110"/>
        </w:rPr>
        <w:t xml:space="preserve"> </w:t>
      </w:r>
      <w:bookmarkStart w:id="19" w:name="_bookmark9"/>
      <w:bookmarkEnd w:id="19"/>
      <w:r>
        <w:rPr>
          <w:w w:val="110"/>
        </w:rPr>
        <w:t>relevant</w:t>
      </w:r>
      <w:r>
        <w:rPr>
          <w:spacing w:val="10"/>
          <w:w w:val="110"/>
        </w:rPr>
        <w:t xml:space="preserve"> </w:t>
      </w:r>
      <w:r>
        <w:rPr>
          <w:w w:val="110"/>
        </w:rPr>
        <w:t>to</w:t>
      </w:r>
      <w:r>
        <w:rPr>
          <w:spacing w:val="10"/>
          <w:w w:val="110"/>
        </w:rPr>
        <w:t xml:space="preserve"> </w:t>
      </w:r>
      <w:r>
        <w:rPr>
          <w:w w:val="110"/>
        </w:rPr>
        <w:t>PNC</w:t>
      </w:r>
      <w:r>
        <w:rPr>
          <w:spacing w:val="11"/>
          <w:w w:val="110"/>
        </w:rPr>
        <w:t xml:space="preserve"> </w:t>
      </w:r>
      <w:r>
        <w:rPr>
          <w:w w:val="110"/>
        </w:rPr>
        <w:t>segmental</w:t>
      </w:r>
      <w:r>
        <w:rPr>
          <w:spacing w:val="10"/>
          <w:w w:val="110"/>
        </w:rPr>
        <w:t xml:space="preserve"> </w:t>
      </w:r>
      <w:r>
        <w:rPr>
          <w:w w:val="110"/>
        </w:rPr>
        <w:t>dynamics</w:t>
      </w:r>
      <w:r>
        <w:rPr>
          <w:spacing w:val="10"/>
          <w:w w:val="110"/>
        </w:rPr>
        <w:t xml:space="preserve"> </w:t>
      </w:r>
      <w:r>
        <w:rPr>
          <w:w w:val="110"/>
        </w:rPr>
        <w:t>are</w:t>
      </w:r>
      <w:r>
        <w:rPr>
          <w:spacing w:val="11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10"/>
          <w:w w:val="110"/>
        </w:rPr>
        <w:t xml:space="preserve"> </w:t>
      </w:r>
      <w:r>
        <w:rPr>
          <w:w w:val="110"/>
        </w:rPr>
        <w:t>of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proton</w:t>
      </w:r>
    </w:p>
    <w:p w14:paraId="3D756C79" w14:textId="77777777" w:rsidR="00E21043" w:rsidRDefault="0052501A">
      <w:pPr>
        <w:pStyle w:val="BodyText"/>
        <w:spacing w:before="105" w:line="268" w:lineRule="auto"/>
        <w:ind w:left="288" w:right="62"/>
        <w:jc w:val="right"/>
      </w:pPr>
      <w:r>
        <w:br w:type="column"/>
      </w:r>
      <w:r>
        <w:rPr>
          <w:w w:val="110"/>
        </w:rPr>
        <w:t>spin-spin relaxation times (T</w:t>
      </w:r>
      <w:r>
        <w:rPr>
          <w:w w:val="110"/>
          <w:vertAlign w:val="subscript"/>
        </w:rPr>
        <w:t>2</w:t>
      </w:r>
      <w:r>
        <w:rPr>
          <w:w w:val="110"/>
        </w:rPr>
        <w:t>) from spin echoes pulse sequences.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proton</w:t>
      </w:r>
      <w:r>
        <w:rPr>
          <w:spacing w:val="-7"/>
          <w:w w:val="110"/>
        </w:rPr>
        <w:t xml:space="preserve"> </w:t>
      </w:r>
      <w:r>
        <w:rPr>
          <w:w w:val="110"/>
        </w:rPr>
        <w:t>relaxation</w:t>
      </w:r>
      <w:r>
        <w:rPr>
          <w:spacing w:val="-7"/>
          <w:w w:val="110"/>
        </w:rPr>
        <w:t xml:space="preserve"> </w:t>
      </w:r>
      <w:r>
        <w:rPr>
          <w:w w:val="110"/>
        </w:rPr>
        <w:t>curves</w:t>
      </w:r>
      <w:r>
        <w:rPr>
          <w:spacing w:val="-7"/>
          <w:w w:val="110"/>
        </w:rPr>
        <w:t xml:space="preserve"> </w:t>
      </w:r>
      <w:r>
        <w:rPr>
          <w:w w:val="110"/>
        </w:rPr>
        <w:t>are</w:t>
      </w:r>
      <w:r>
        <w:rPr>
          <w:spacing w:val="-7"/>
          <w:w w:val="110"/>
        </w:rPr>
        <w:t xml:space="preserve"> </w:t>
      </w:r>
      <w:r>
        <w:rPr>
          <w:w w:val="110"/>
        </w:rPr>
        <w:t>usually</w:t>
      </w:r>
      <w:r>
        <w:rPr>
          <w:spacing w:val="-7"/>
          <w:w w:val="110"/>
        </w:rPr>
        <w:t xml:space="preserve"> </w:t>
      </w:r>
      <w:r>
        <w:rPr>
          <w:w w:val="110"/>
        </w:rPr>
        <w:t>fit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function</w:t>
      </w:r>
      <w:r>
        <w:rPr>
          <w:spacing w:val="-7"/>
          <w:w w:val="110"/>
        </w:rPr>
        <w:t xml:space="preserve"> </w:t>
      </w:r>
      <w:r>
        <w:rPr>
          <w:w w:val="110"/>
        </w:rPr>
        <w:t>comprised</w:t>
      </w:r>
      <w:r>
        <w:rPr>
          <w:spacing w:val="40"/>
          <w:w w:val="110"/>
        </w:rPr>
        <w:t xml:space="preserve"> </w:t>
      </w:r>
      <w:r>
        <w:rPr>
          <w:w w:val="110"/>
        </w:rPr>
        <w:t>of several contributions for different phases of segmental mobility.</w:t>
      </w:r>
      <w:r>
        <w:rPr>
          <w:spacing w:val="40"/>
          <w:w w:val="110"/>
        </w:rPr>
        <w:t xml:space="preserve"> </w:t>
      </w:r>
      <w:r>
        <w:rPr>
          <w:w w:val="110"/>
        </w:rPr>
        <w:t>Most commonly, fits are comprised of three phases: an apparently</w:t>
      </w:r>
      <w:r>
        <w:rPr>
          <w:spacing w:val="40"/>
          <w:w w:val="110"/>
        </w:rPr>
        <w:t xml:space="preserve"> </w:t>
      </w:r>
      <w:r>
        <w:rPr>
          <w:w w:val="110"/>
        </w:rPr>
        <w:t>immobile</w:t>
      </w:r>
      <w:r>
        <w:rPr>
          <w:spacing w:val="-2"/>
          <w:w w:val="110"/>
        </w:rPr>
        <w:t xml:space="preserve"> </w:t>
      </w:r>
      <w:r>
        <w:rPr>
          <w:w w:val="110"/>
        </w:rPr>
        <w:t>glassy</w:t>
      </w:r>
      <w:r>
        <w:rPr>
          <w:spacing w:val="-2"/>
          <w:w w:val="110"/>
        </w:rPr>
        <w:t xml:space="preserve"> </w:t>
      </w:r>
      <w:r>
        <w:rPr>
          <w:w w:val="110"/>
        </w:rPr>
        <w:t>phase</w:t>
      </w:r>
      <w:r>
        <w:rPr>
          <w:spacing w:val="-2"/>
          <w:w w:val="110"/>
        </w:rPr>
        <w:t xml:space="preserve"> </w:t>
      </w:r>
      <w:r>
        <w:rPr>
          <w:w w:val="110"/>
        </w:rPr>
        <w:t>attributed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segments</w:t>
      </w:r>
      <w:r>
        <w:rPr>
          <w:spacing w:val="-2"/>
          <w:w w:val="110"/>
        </w:rPr>
        <w:t xml:space="preserve"> </w:t>
      </w:r>
      <w:r>
        <w:rPr>
          <w:w w:val="110"/>
        </w:rPr>
        <w:t>adjacent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NP,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phase of reduced mobility attributed to relaxations in proximity to</w:t>
      </w:r>
      <w:r>
        <w:rPr>
          <w:spacing w:val="40"/>
          <w:w w:val="110"/>
        </w:rPr>
        <w:t xml:space="preserve"> </w:t>
      </w:r>
      <w:r>
        <w:rPr>
          <w:w w:val="110"/>
        </w:rPr>
        <w:t>the NP, and a bulk-like phase attributed to free polymer segments.</w:t>
      </w:r>
      <w:r>
        <w:rPr>
          <w:spacing w:val="40"/>
          <w:w w:val="110"/>
        </w:rPr>
        <w:t xml:space="preserve"> </w:t>
      </w:r>
      <w:r>
        <w:rPr>
          <w:w w:val="110"/>
        </w:rPr>
        <w:t>Computer simulations, namely molecular dynamics (MD) sim-</w:t>
      </w:r>
      <w:r>
        <w:rPr>
          <w:spacing w:val="40"/>
          <w:w w:val="110"/>
        </w:rPr>
        <w:t xml:space="preserve"> </w:t>
      </w:r>
      <w:r>
        <w:rPr>
          <w:w w:val="110"/>
        </w:rPr>
        <w:t>ulations, are often used to probe segmental dynamics as well. In</w:t>
      </w:r>
      <w:r>
        <w:rPr>
          <w:spacing w:val="80"/>
          <w:w w:val="110"/>
        </w:rPr>
        <w:t xml:space="preserve"> </w:t>
      </w:r>
      <w:r>
        <w:rPr>
          <w:w w:val="110"/>
        </w:rPr>
        <w:t>many</w:t>
      </w:r>
      <w:r>
        <w:rPr>
          <w:spacing w:val="30"/>
          <w:w w:val="110"/>
        </w:rPr>
        <w:t xml:space="preserve"> </w:t>
      </w:r>
      <w:r>
        <w:rPr>
          <w:w w:val="110"/>
        </w:rPr>
        <w:t>cases,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dynamics</w:t>
      </w:r>
      <w:r>
        <w:rPr>
          <w:spacing w:val="30"/>
          <w:w w:val="110"/>
        </w:rPr>
        <w:t xml:space="preserve"> </w:t>
      </w:r>
      <w:r>
        <w:rPr>
          <w:w w:val="110"/>
        </w:rPr>
        <w:t>of</w:t>
      </w:r>
      <w:r>
        <w:rPr>
          <w:spacing w:val="30"/>
          <w:w w:val="110"/>
        </w:rPr>
        <w:t xml:space="preserve"> </w:t>
      </w:r>
      <w:r>
        <w:rPr>
          <w:w w:val="110"/>
        </w:rPr>
        <w:t>segments</w:t>
      </w:r>
      <w:r>
        <w:rPr>
          <w:spacing w:val="30"/>
          <w:w w:val="110"/>
        </w:rPr>
        <w:t xml:space="preserve"> </w:t>
      </w:r>
      <w:r>
        <w:rPr>
          <w:w w:val="110"/>
        </w:rPr>
        <w:t>can</w:t>
      </w:r>
      <w:r>
        <w:rPr>
          <w:spacing w:val="30"/>
          <w:w w:val="110"/>
        </w:rPr>
        <w:t xml:space="preserve"> </w:t>
      </w:r>
      <w:r>
        <w:rPr>
          <w:w w:val="110"/>
        </w:rPr>
        <w:t>be</w:t>
      </w:r>
      <w:r>
        <w:rPr>
          <w:spacing w:val="30"/>
          <w:w w:val="110"/>
        </w:rPr>
        <w:t xml:space="preserve"> </w:t>
      </w:r>
      <w:r>
        <w:rPr>
          <w:w w:val="110"/>
        </w:rPr>
        <w:t>observed</w:t>
      </w:r>
      <w:r>
        <w:rPr>
          <w:spacing w:val="30"/>
          <w:w w:val="110"/>
        </w:rPr>
        <w:t xml:space="preserve"> </w:t>
      </w:r>
      <w:r>
        <w:rPr>
          <w:w w:val="110"/>
        </w:rPr>
        <w:t>in</w:t>
      </w:r>
      <w:r>
        <w:rPr>
          <w:spacing w:val="30"/>
          <w:w w:val="110"/>
        </w:rPr>
        <w:t xml:space="preserve"> </w:t>
      </w:r>
      <w:r>
        <w:rPr>
          <w:w w:val="110"/>
        </w:rPr>
        <w:t>fully</w:t>
      </w:r>
      <w:r>
        <w:rPr>
          <w:spacing w:val="40"/>
          <w:w w:val="110"/>
        </w:rPr>
        <w:t xml:space="preserve"> </w:t>
      </w:r>
      <w:r>
        <w:rPr>
          <w:w w:val="110"/>
        </w:rPr>
        <w:t>atomistic MD simulations. Due to computational expense, atom-</w:t>
      </w:r>
      <w:r>
        <w:rPr>
          <w:spacing w:val="80"/>
          <w:w w:val="110"/>
        </w:rPr>
        <w:t xml:space="preserve"> </w:t>
      </w:r>
      <w:r>
        <w:rPr>
          <w:w w:val="110"/>
        </w:rPr>
        <w:t>istic</w:t>
      </w:r>
      <w:r>
        <w:rPr>
          <w:spacing w:val="36"/>
          <w:w w:val="110"/>
        </w:rPr>
        <w:t xml:space="preserve"> </w:t>
      </w:r>
      <w:r>
        <w:rPr>
          <w:w w:val="110"/>
        </w:rPr>
        <w:t>MD</w:t>
      </w:r>
      <w:r>
        <w:rPr>
          <w:spacing w:val="36"/>
          <w:w w:val="110"/>
        </w:rPr>
        <w:t xml:space="preserve"> </w:t>
      </w:r>
      <w:r>
        <w:rPr>
          <w:w w:val="110"/>
        </w:rPr>
        <w:t>simulations</w:t>
      </w:r>
      <w:r>
        <w:rPr>
          <w:spacing w:val="36"/>
          <w:w w:val="110"/>
        </w:rPr>
        <w:t xml:space="preserve"> </w:t>
      </w:r>
      <w:r>
        <w:rPr>
          <w:w w:val="110"/>
        </w:rPr>
        <w:t>are</w:t>
      </w:r>
      <w:r>
        <w:rPr>
          <w:spacing w:val="36"/>
          <w:w w:val="110"/>
        </w:rPr>
        <w:t xml:space="preserve"> </w:t>
      </w:r>
      <w:r>
        <w:rPr>
          <w:w w:val="110"/>
        </w:rPr>
        <w:t>often</w:t>
      </w:r>
      <w:r>
        <w:rPr>
          <w:spacing w:val="36"/>
          <w:w w:val="110"/>
        </w:rPr>
        <w:t xml:space="preserve"> </w:t>
      </w:r>
      <w:r>
        <w:rPr>
          <w:w w:val="110"/>
        </w:rPr>
        <w:t>restricted</w:t>
      </w:r>
      <w:r>
        <w:rPr>
          <w:spacing w:val="36"/>
          <w:w w:val="110"/>
        </w:rPr>
        <w:t xml:space="preserve"> </w:t>
      </w:r>
      <w:r>
        <w:rPr>
          <w:w w:val="110"/>
        </w:rPr>
        <w:t>to</w:t>
      </w:r>
      <w:r>
        <w:rPr>
          <w:spacing w:val="36"/>
          <w:w w:val="110"/>
        </w:rPr>
        <w:t xml:space="preserve"> </w:t>
      </w:r>
      <w:r>
        <w:rPr>
          <w:w w:val="110"/>
        </w:rPr>
        <w:t>low</w:t>
      </w:r>
      <w:r>
        <w:rPr>
          <w:spacing w:val="36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>,</w:t>
      </w:r>
      <w:r>
        <w:rPr>
          <w:spacing w:val="36"/>
          <w:w w:val="110"/>
        </w:rPr>
        <w:t xml:space="preserve"> </w:t>
      </w:r>
      <w:r>
        <w:rPr>
          <w:w w:val="110"/>
        </w:rPr>
        <w:t>small</w:t>
      </w:r>
      <w:r>
        <w:rPr>
          <w:spacing w:val="36"/>
          <w:w w:val="110"/>
        </w:rPr>
        <w:t xml:space="preserve"> </w:t>
      </w:r>
      <w:r>
        <w:rPr>
          <w:w w:val="110"/>
        </w:rPr>
        <w:t>NPs,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short</w:t>
      </w:r>
      <w:r>
        <w:rPr>
          <w:spacing w:val="29"/>
          <w:w w:val="110"/>
        </w:rPr>
        <w:t xml:space="preserve"> </w:t>
      </w:r>
      <w:r>
        <w:rPr>
          <w:w w:val="110"/>
        </w:rPr>
        <w:t>(fast)</w:t>
      </w:r>
      <w:r>
        <w:rPr>
          <w:spacing w:val="29"/>
          <w:w w:val="110"/>
        </w:rPr>
        <w:t xml:space="preserve"> </w:t>
      </w:r>
      <w:r>
        <w:rPr>
          <w:w w:val="110"/>
        </w:rPr>
        <w:t>dynamics.</w:t>
      </w:r>
      <w:r>
        <w:rPr>
          <w:spacing w:val="29"/>
          <w:w w:val="110"/>
        </w:rPr>
        <w:t xml:space="preserve"> </w:t>
      </w:r>
      <w:r>
        <w:rPr>
          <w:w w:val="110"/>
        </w:rPr>
        <w:t>Coarse-graining</w:t>
      </w:r>
      <w:r>
        <w:rPr>
          <w:spacing w:val="29"/>
          <w:w w:val="110"/>
        </w:rPr>
        <w:t xml:space="preserve"> </w:t>
      </w:r>
      <w:r>
        <w:rPr>
          <w:w w:val="110"/>
        </w:rPr>
        <w:t>atoms</w:t>
      </w:r>
      <w:r>
        <w:rPr>
          <w:spacing w:val="29"/>
          <w:w w:val="110"/>
        </w:rPr>
        <w:t xml:space="preserve"> </w:t>
      </w:r>
      <w:r>
        <w:rPr>
          <w:w w:val="110"/>
        </w:rPr>
        <w:t>into</w:t>
      </w:r>
      <w:r>
        <w:rPr>
          <w:spacing w:val="29"/>
          <w:w w:val="110"/>
        </w:rPr>
        <w:t xml:space="preserve"> </w:t>
      </w:r>
      <w:r>
        <w:rPr>
          <w:w w:val="110"/>
        </w:rPr>
        <w:t>segments</w:t>
      </w:r>
      <w:r>
        <w:rPr>
          <w:spacing w:val="40"/>
          <w:w w:val="110"/>
        </w:rPr>
        <w:t xml:space="preserve"> </w:t>
      </w:r>
      <w:r>
        <w:rPr>
          <w:w w:val="110"/>
        </w:rPr>
        <w:t>(or beads) and accordingly altering atomic potentials is often done</w:t>
      </w:r>
      <w:r>
        <w:rPr>
          <w:spacing w:val="40"/>
          <w:w w:val="110"/>
        </w:rPr>
        <w:t xml:space="preserve"> </w:t>
      </w:r>
      <w:r>
        <w:rPr>
          <w:w w:val="110"/>
        </w:rPr>
        <w:t>to reduce simulation time and access slower dynamics and longer</w:t>
      </w:r>
      <w:r>
        <w:rPr>
          <w:spacing w:val="40"/>
          <w:w w:val="110"/>
        </w:rPr>
        <w:t xml:space="preserve"> </w:t>
      </w:r>
      <w:r>
        <w:rPr>
          <w:w w:val="110"/>
        </w:rPr>
        <w:t>length-scales. A common model used to study fundamental poly-</w:t>
      </w:r>
      <w:r>
        <w:rPr>
          <w:spacing w:val="40"/>
          <w:w w:val="110"/>
        </w:rPr>
        <w:t xml:space="preserve"> </w:t>
      </w:r>
      <w:r>
        <w:rPr>
          <w:w w:val="110"/>
        </w:rPr>
        <w:t>mer</w:t>
      </w:r>
      <w:r>
        <w:rPr>
          <w:spacing w:val="-5"/>
          <w:w w:val="110"/>
        </w:rPr>
        <w:t xml:space="preserve"> </w:t>
      </w:r>
      <w:r>
        <w:rPr>
          <w:w w:val="110"/>
        </w:rPr>
        <w:t>physics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Kremer-Grest</w:t>
      </w:r>
      <w:r>
        <w:rPr>
          <w:spacing w:val="-5"/>
          <w:w w:val="110"/>
        </w:rPr>
        <w:t xml:space="preserve"> </w:t>
      </w:r>
      <w:r>
        <w:rPr>
          <w:w w:val="110"/>
        </w:rPr>
        <w:t>model</w:t>
      </w:r>
      <w:r>
        <w:rPr>
          <w:spacing w:val="-5"/>
          <w:w w:val="110"/>
        </w:rPr>
        <w:t xml:space="preserve"> </w:t>
      </w:r>
      <w:r>
        <w:rPr>
          <w:w w:val="110"/>
        </w:rPr>
        <w:t>wherein</w:t>
      </w:r>
      <w:r>
        <w:rPr>
          <w:spacing w:val="-5"/>
          <w:w w:val="110"/>
        </w:rPr>
        <w:t xml:space="preserve"> </w:t>
      </w:r>
      <w:r>
        <w:rPr>
          <w:w w:val="110"/>
        </w:rPr>
        <w:t>non-bonded</w:t>
      </w:r>
      <w:r>
        <w:rPr>
          <w:spacing w:val="-5"/>
          <w:w w:val="110"/>
        </w:rPr>
        <w:t xml:space="preserve"> </w:t>
      </w:r>
      <w:r>
        <w:rPr>
          <w:w w:val="110"/>
        </w:rPr>
        <w:t>beads</w:t>
      </w:r>
      <w:r>
        <w:rPr>
          <w:spacing w:val="40"/>
          <w:w w:val="110"/>
        </w:rPr>
        <w:t xml:space="preserve"> </w:t>
      </w:r>
      <w:r>
        <w:rPr>
          <w:w w:val="110"/>
        </w:rPr>
        <w:t>interact</w:t>
      </w:r>
      <w:r>
        <w:rPr>
          <w:spacing w:val="-12"/>
          <w:w w:val="110"/>
        </w:rPr>
        <w:t xml:space="preserve"> </w:t>
      </w:r>
      <w:r>
        <w:rPr>
          <w:w w:val="110"/>
        </w:rPr>
        <w:t>through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pairwise</w:t>
      </w:r>
      <w:r>
        <w:rPr>
          <w:spacing w:val="-12"/>
          <w:w w:val="110"/>
        </w:rPr>
        <w:t xml:space="preserve"> </w:t>
      </w:r>
      <w:r>
        <w:rPr>
          <w:w w:val="110"/>
        </w:rPr>
        <w:t>Leonard</w:t>
      </w:r>
      <w:r>
        <w:rPr>
          <w:spacing w:val="-11"/>
          <w:w w:val="110"/>
        </w:rPr>
        <w:t xml:space="preserve"> </w:t>
      </w:r>
      <w:r>
        <w:rPr>
          <w:w w:val="110"/>
        </w:rPr>
        <w:t>Jones</w:t>
      </w:r>
      <w:r>
        <w:rPr>
          <w:spacing w:val="-12"/>
          <w:w w:val="110"/>
        </w:rPr>
        <w:t xml:space="preserve"> </w:t>
      </w:r>
      <w:r>
        <w:rPr>
          <w:w w:val="110"/>
        </w:rPr>
        <w:t>(LJ)</w:t>
      </w:r>
      <w:r>
        <w:rPr>
          <w:spacing w:val="-11"/>
          <w:w w:val="110"/>
        </w:rPr>
        <w:t xml:space="preserve"> </w:t>
      </w:r>
      <w:r>
        <w:rPr>
          <w:w w:val="110"/>
        </w:rPr>
        <w:t>potential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bonded</w:t>
      </w:r>
      <w:r>
        <w:rPr>
          <w:spacing w:val="40"/>
          <w:w w:val="110"/>
        </w:rPr>
        <w:t xml:space="preserve"> </w:t>
      </w:r>
      <w:r>
        <w:rPr>
          <w:w w:val="110"/>
        </w:rPr>
        <w:t>beads</w:t>
      </w:r>
      <w:r>
        <w:rPr>
          <w:spacing w:val="-4"/>
          <w:w w:val="110"/>
        </w:rPr>
        <w:t xml:space="preserve"> </w:t>
      </w:r>
      <w:r>
        <w:rPr>
          <w:w w:val="110"/>
        </w:rPr>
        <w:t>interact</w:t>
      </w:r>
      <w:r>
        <w:rPr>
          <w:spacing w:val="-4"/>
          <w:w w:val="110"/>
        </w:rPr>
        <w:t xml:space="preserve"> </w:t>
      </w:r>
      <w:r>
        <w:rPr>
          <w:w w:val="110"/>
        </w:rPr>
        <w:t>via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harmonic</w:t>
      </w:r>
      <w:r>
        <w:rPr>
          <w:spacing w:val="-4"/>
          <w:w w:val="110"/>
        </w:rPr>
        <w:t xml:space="preserve"> </w:t>
      </w:r>
      <w:r>
        <w:rPr>
          <w:w w:val="110"/>
        </w:rPr>
        <w:t>spring</w:t>
      </w:r>
      <w:r>
        <w:rPr>
          <w:spacing w:val="-4"/>
          <w:w w:val="110"/>
        </w:rPr>
        <w:t xml:space="preserve"> </w:t>
      </w:r>
      <w:r>
        <w:rPr>
          <w:w w:val="110"/>
        </w:rPr>
        <w:t>[</w:t>
      </w:r>
      <w:hyperlink w:anchor="_bookmark73" w:history="1">
        <w:r>
          <w:rPr>
            <w:color w:val="0080AC"/>
            <w:w w:val="110"/>
          </w:rPr>
          <w:t>63</w:t>
        </w:r>
        <w:r>
          <w:rPr>
            <w:w w:val="110"/>
          </w:rPr>
          <w:t>].</w:t>
        </w:r>
      </w:hyperlink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NP-polymer</w:t>
      </w:r>
      <w:r>
        <w:rPr>
          <w:spacing w:val="-4"/>
          <w:w w:val="110"/>
        </w:rPr>
        <w:t xml:space="preserve"> </w:t>
      </w:r>
      <w:r>
        <w:rPr>
          <w:w w:val="110"/>
        </w:rPr>
        <w:t>interac-</w:t>
      </w:r>
      <w:r>
        <w:rPr>
          <w:spacing w:val="40"/>
          <w:w w:val="110"/>
        </w:rPr>
        <w:t xml:space="preserve"> </w:t>
      </w:r>
      <w:r>
        <w:rPr>
          <w:w w:val="110"/>
        </w:rPr>
        <w:t>tion in PNCs is also often modelled with an LJ potential. Generally,</w:t>
      </w:r>
      <w:r>
        <w:rPr>
          <w:spacing w:val="40"/>
          <w:w w:val="110"/>
        </w:rPr>
        <w:t xml:space="preserve"> </w:t>
      </w:r>
      <w:r>
        <w:rPr>
          <w:w w:val="110"/>
        </w:rPr>
        <w:t>each</w:t>
      </w:r>
      <w:r>
        <w:rPr>
          <w:spacing w:val="-2"/>
          <w:w w:val="110"/>
        </w:rPr>
        <w:t xml:space="preserve"> </w:t>
      </w:r>
      <w:r>
        <w:rPr>
          <w:w w:val="110"/>
        </w:rPr>
        <w:t>bead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these</w:t>
      </w:r>
      <w:r>
        <w:rPr>
          <w:spacing w:val="-2"/>
          <w:w w:val="110"/>
        </w:rPr>
        <w:t xml:space="preserve"> </w:t>
      </w:r>
      <w:r>
        <w:rPr>
          <w:w w:val="110"/>
        </w:rPr>
        <w:t>simulations</w:t>
      </w:r>
      <w:r>
        <w:rPr>
          <w:spacing w:val="-2"/>
          <w:w w:val="110"/>
        </w:rPr>
        <w:t xml:space="preserve"> </w:t>
      </w:r>
      <w:r>
        <w:rPr>
          <w:w w:val="110"/>
        </w:rPr>
        <w:t>represents</w:t>
      </w:r>
      <w:r>
        <w:rPr>
          <w:spacing w:val="-2"/>
          <w:w w:val="110"/>
        </w:rPr>
        <w:t xml:space="preserve"> </w:t>
      </w:r>
      <w:r>
        <w:rPr>
          <w:w w:val="110"/>
        </w:rPr>
        <w:t>at</w:t>
      </w:r>
      <w:r>
        <w:rPr>
          <w:spacing w:val="-2"/>
          <w:w w:val="110"/>
        </w:rPr>
        <w:t xml:space="preserve"> </w:t>
      </w:r>
      <w:r>
        <w:rPr>
          <w:w w:val="110"/>
        </w:rPr>
        <w:t>least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few</w:t>
      </w:r>
      <w:r>
        <w:rPr>
          <w:spacing w:val="-2"/>
          <w:w w:val="110"/>
        </w:rPr>
        <w:t xml:space="preserve"> </w:t>
      </w:r>
      <w:r>
        <w:rPr>
          <w:w w:val="110"/>
        </w:rPr>
        <w:t>monomers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34"/>
          <w:w w:val="110"/>
        </w:rPr>
        <w:t xml:space="preserve"> </w:t>
      </w:r>
      <w:r>
        <w:rPr>
          <w:w w:val="110"/>
        </w:rPr>
        <w:t>less</w:t>
      </w:r>
      <w:r>
        <w:rPr>
          <w:spacing w:val="34"/>
          <w:w w:val="110"/>
        </w:rPr>
        <w:t xml:space="preserve"> </w:t>
      </w:r>
      <w:r>
        <w:rPr>
          <w:w w:val="110"/>
        </w:rPr>
        <w:t>than</w:t>
      </w:r>
      <w:r>
        <w:rPr>
          <w:spacing w:val="34"/>
          <w:w w:val="110"/>
        </w:rPr>
        <w:t xml:space="preserve"> </w:t>
      </w:r>
      <w:r>
        <w:rPr>
          <w:w w:val="110"/>
        </w:rPr>
        <w:t>a</w:t>
      </w:r>
      <w:r>
        <w:rPr>
          <w:spacing w:val="34"/>
          <w:w w:val="110"/>
        </w:rPr>
        <w:t xml:space="preserve"> </w:t>
      </w:r>
      <w:r>
        <w:rPr>
          <w:w w:val="110"/>
        </w:rPr>
        <w:t>Kuhn</w:t>
      </w:r>
      <w:r>
        <w:rPr>
          <w:spacing w:val="34"/>
          <w:w w:val="110"/>
        </w:rPr>
        <w:t xml:space="preserve"> </w:t>
      </w:r>
      <w:r>
        <w:rPr>
          <w:w w:val="110"/>
        </w:rPr>
        <w:t>segment</w:t>
      </w:r>
      <w:r>
        <w:rPr>
          <w:spacing w:val="34"/>
          <w:w w:val="110"/>
        </w:rPr>
        <w:t xml:space="preserve"> </w:t>
      </w:r>
      <w:r>
        <w:rPr>
          <w:w w:val="110"/>
        </w:rPr>
        <w:t>when</w:t>
      </w:r>
      <w:r>
        <w:rPr>
          <w:spacing w:val="34"/>
          <w:w w:val="110"/>
        </w:rPr>
        <w:t xml:space="preserve"> </w:t>
      </w:r>
      <w:r>
        <w:rPr>
          <w:w w:val="110"/>
        </w:rPr>
        <w:t>compared</w:t>
      </w:r>
      <w:r>
        <w:rPr>
          <w:spacing w:val="34"/>
          <w:w w:val="110"/>
        </w:rPr>
        <w:t xml:space="preserve"> </w:t>
      </w:r>
      <w:r>
        <w:rPr>
          <w:w w:val="110"/>
        </w:rPr>
        <w:t>to</w:t>
      </w:r>
      <w:r>
        <w:rPr>
          <w:spacing w:val="34"/>
          <w:w w:val="110"/>
        </w:rPr>
        <w:t xml:space="preserve"> </w:t>
      </w:r>
      <w:r>
        <w:rPr>
          <w:w w:val="110"/>
        </w:rPr>
        <w:t>experiments.</w:t>
      </w:r>
      <w:r>
        <w:rPr>
          <w:spacing w:val="40"/>
          <w:w w:val="110"/>
        </w:rPr>
        <w:t xml:space="preserve"> </w:t>
      </w:r>
      <w:r>
        <w:rPr>
          <w:w w:val="110"/>
        </w:rPr>
        <w:t>With a record of atom or bead coordinates as a function of time,</w:t>
      </w:r>
      <w:r>
        <w:rPr>
          <w:spacing w:val="80"/>
          <w:w w:val="110"/>
        </w:rPr>
        <w:t xml:space="preserve"> </w:t>
      </w:r>
      <w:r>
        <w:rPr>
          <w:w w:val="110"/>
        </w:rPr>
        <w:t>several</w:t>
      </w:r>
      <w:r>
        <w:rPr>
          <w:spacing w:val="-13"/>
          <w:w w:val="110"/>
        </w:rPr>
        <w:t xml:space="preserve"> </w:t>
      </w:r>
      <w:r>
        <w:rPr>
          <w:w w:val="110"/>
        </w:rPr>
        <w:t>different</w:t>
      </w:r>
      <w:r>
        <w:rPr>
          <w:spacing w:val="-13"/>
          <w:w w:val="110"/>
        </w:rPr>
        <w:t xml:space="preserve"> </w:t>
      </w:r>
      <w:r>
        <w:rPr>
          <w:w w:val="110"/>
        </w:rPr>
        <w:t>analysis</w:t>
      </w:r>
      <w:r>
        <w:rPr>
          <w:spacing w:val="-13"/>
          <w:w w:val="110"/>
        </w:rPr>
        <w:t xml:space="preserve"> </w:t>
      </w:r>
      <w:r>
        <w:rPr>
          <w:w w:val="110"/>
        </w:rPr>
        <w:t>routes</w:t>
      </w:r>
      <w:r>
        <w:rPr>
          <w:spacing w:val="-13"/>
          <w:w w:val="110"/>
        </w:rPr>
        <w:t xml:space="preserve"> </w:t>
      </w:r>
      <w:r>
        <w:rPr>
          <w:w w:val="110"/>
        </w:rPr>
        <w:t>(including</w:t>
      </w:r>
      <w:r>
        <w:rPr>
          <w:spacing w:val="-13"/>
          <w:w w:val="110"/>
        </w:rPr>
        <w:t xml:space="preserve"> </w:t>
      </w:r>
      <w:r>
        <w:rPr>
          <w:w w:val="110"/>
        </w:rPr>
        <w:t>bond</w:t>
      </w:r>
      <w:r>
        <w:rPr>
          <w:spacing w:val="-13"/>
          <w:w w:val="110"/>
        </w:rPr>
        <w:t xml:space="preserve"> </w:t>
      </w:r>
      <w:r>
        <w:rPr>
          <w:w w:val="110"/>
        </w:rPr>
        <w:t>correlations,</w:t>
      </w:r>
      <w:r>
        <w:rPr>
          <w:spacing w:val="-13"/>
          <w:w w:val="110"/>
        </w:rPr>
        <w:t xml:space="preserve"> </w:t>
      </w:r>
      <w:r>
        <w:rPr>
          <w:w w:val="110"/>
        </w:rPr>
        <w:t>inter-</w:t>
      </w:r>
      <w:r>
        <w:rPr>
          <w:spacing w:val="40"/>
          <w:w w:val="110"/>
        </w:rPr>
        <w:t xml:space="preserve"> </w:t>
      </w:r>
      <w:r>
        <w:rPr>
          <w:w w:val="110"/>
        </w:rPr>
        <w:t>mediate</w:t>
      </w:r>
      <w:r>
        <w:rPr>
          <w:spacing w:val="-6"/>
          <w:w w:val="110"/>
        </w:rPr>
        <w:t xml:space="preserve"> </w:t>
      </w:r>
      <w:r>
        <w:rPr>
          <w:w w:val="110"/>
        </w:rPr>
        <w:t>scattering</w:t>
      </w:r>
      <w:r>
        <w:rPr>
          <w:spacing w:val="-6"/>
          <w:w w:val="110"/>
        </w:rPr>
        <w:t xml:space="preserve"> </w:t>
      </w:r>
      <w:r>
        <w:rPr>
          <w:w w:val="110"/>
        </w:rPr>
        <w:t>function</w:t>
      </w:r>
      <w:r>
        <w:rPr>
          <w:spacing w:val="-6"/>
          <w:w w:val="110"/>
        </w:rPr>
        <w:t xml:space="preserve"> </w:t>
      </w:r>
      <w:r>
        <w:rPr>
          <w:w w:val="110"/>
        </w:rPr>
        <w:t>(ISF),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mean-squared-displacement</w:t>
      </w:r>
      <w:r>
        <w:rPr>
          <w:spacing w:val="40"/>
          <w:w w:val="110"/>
        </w:rPr>
        <w:t xml:space="preserve"> </w:t>
      </w:r>
      <w:r>
        <w:rPr>
          <w:w w:val="110"/>
        </w:rPr>
        <w:t>(MSD)) lead to insights regarding the time-scales and mechanisms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56"/>
          <w:w w:val="110"/>
        </w:rPr>
        <w:t xml:space="preserve"> </w:t>
      </w:r>
      <w:r>
        <w:rPr>
          <w:w w:val="110"/>
        </w:rPr>
        <w:t>segmental</w:t>
      </w:r>
      <w:r>
        <w:rPr>
          <w:spacing w:val="56"/>
          <w:w w:val="110"/>
        </w:rPr>
        <w:t xml:space="preserve"> </w:t>
      </w:r>
      <w:r>
        <w:rPr>
          <w:w w:val="110"/>
        </w:rPr>
        <w:t>motion</w:t>
      </w:r>
      <w:r>
        <w:rPr>
          <w:spacing w:val="56"/>
          <w:w w:val="110"/>
        </w:rPr>
        <w:t xml:space="preserve"> </w:t>
      </w:r>
      <w:r>
        <w:rPr>
          <w:w w:val="110"/>
        </w:rPr>
        <w:t>in</w:t>
      </w:r>
      <w:r>
        <w:rPr>
          <w:spacing w:val="56"/>
          <w:w w:val="110"/>
        </w:rPr>
        <w:t xml:space="preserve"> </w:t>
      </w:r>
      <w:r>
        <w:rPr>
          <w:w w:val="110"/>
        </w:rPr>
        <w:t>atomistic</w:t>
      </w:r>
      <w:r>
        <w:rPr>
          <w:spacing w:val="56"/>
          <w:w w:val="110"/>
        </w:rPr>
        <w:t xml:space="preserve"> </w:t>
      </w:r>
      <w:r>
        <w:rPr>
          <w:w w:val="110"/>
        </w:rPr>
        <w:t>and</w:t>
      </w:r>
      <w:r>
        <w:rPr>
          <w:spacing w:val="56"/>
          <w:w w:val="110"/>
        </w:rPr>
        <w:t xml:space="preserve"> </w:t>
      </w:r>
      <w:r>
        <w:rPr>
          <w:w w:val="110"/>
        </w:rPr>
        <w:t>coarse-grained</w:t>
      </w:r>
      <w:r>
        <w:rPr>
          <w:spacing w:val="56"/>
          <w:w w:val="110"/>
        </w:rPr>
        <w:t xml:space="preserve"> </w:t>
      </w:r>
      <w:r>
        <w:rPr>
          <w:spacing w:val="-2"/>
          <w:w w:val="110"/>
        </w:rPr>
        <w:t>polymer</w:t>
      </w:r>
    </w:p>
    <w:p w14:paraId="5CCF21B1" w14:textId="77777777" w:rsidR="00E21043" w:rsidRDefault="0052501A">
      <w:pPr>
        <w:pStyle w:val="BodyText"/>
        <w:spacing w:line="164" w:lineRule="exact"/>
        <w:ind w:left="288"/>
        <w:jc w:val="left"/>
      </w:pPr>
      <w:r>
        <w:rPr>
          <w:spacing w:val="-2"/>
          <w:w w:val="115"/>
        </w:rPr>
        <w:t>melts.</w:t>
      </w:r>
    </w:p>
    <w:p w14:paraId="114C64EF" w14:textId="77777777" w:rsidR="00E21043" w:rsidRDefault="00E21043">
      <w:pPr>
        <w:pStyle w:val="BodyText"/>
        <w:spacing w:before="107"/>
        <w:jc w:val="left"/>
      </w:pPr>
    </w:p>
    <w:p w14:paraId="3AC8F24D" w14:textId="77777777" w:rsidR="00E21043" w:rsidRDefault="0052501A">
      <w:pPr>
        <w:pStyle w:val="ListParagraph"/>
        <w:numPr>
          <w:ilvl w:val="1"/>
          <w:numId w:val="3"/>
        </w:numPr>
        <w:tabs>
          <w:tab w:val="left" w:pos="645"/>
        </w:tabs>
        <w:spacing w:before="0"/>
        <w:ind w:left="645" w:hanging="357"/>
        <w:rPr>
          <w:i/>
          <w:sz w:val="16"/>
        </w:rPr>
      </w:pPr>
      <w:r>
        <w:rPr>
          <w:i/>
          <w:w w:val="110"/>
          <w:sz w:val="16"/>
        </w:rPr>
        <w:t>Heterogenous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segmental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dynamics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in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attractive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spacing w:val="-4"/>
          <w:w w:val="110"/>
          <w:sz w:val="16"/>
        </w:rPr>
        <w:t>PNCs</w:t>
      </w:r>
    </w:p>
    <w:p w14:paraId="4A0446C5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211BC265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Segmental dynamics occur over small length scales (within a</w:t>
      </w:r>
      <w:r>
        <w:rPr>
          <w:spacing w:val="40"/>
          <w:w w:val="110"/>
        </w:rPr>
        <w:t xml:space="preserve"> </w:t>
      </w:r>
      <w:r>
        <w:rPr>
          <w:w w:val="110"/>
        </w:rPr>
        <w:t>few</w:t>
      </w:r>
      <w:r>
        <w:rPr>
          <w:spacing w:val="-4"/>
          <w:w w:val="110"/>
        </w:rPr>
        <w:t xml:space="preserve"> </w:t>
      </w:r>
      <w:r>
        <w:rPr>
          <w:w w:val="110"/>
        </w:rPr>
        <w:t>nanometers),</w:t>
      </w:r>
      <w:r>
        <w:rPr>
          <w:spacing w:val="-4"/>
          <w:w w:val="110"/>
        </w:rPr>
        <w:t xml:space="preserve"> </w:t>
      </w:r>
      <w:r>
        <w:rPr>
          <w:w w:val="110"/>
        </w:rPr>
        <w:t>are</w:t>
      </w:r>
      <w:r>
        <w:rPr>
          <w:spacing w:val="-4"/>
          <w:w w:val="110"/>
        </w:rPr>
        <w:t xml:space="preserve"> </w:t>
      </w:r>
      <w:r>
        <w:rPr>
          <w:w w:val="110"/>
        </w:rPr>
        <w:t>sensitive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local</w:t>
      </w:r>
      <w:r>
        <w:rPr>
          <w:spacing w:val="-4"/>
          <w:w w:val="110"/>
        </w:rPr>
        <w:t xml:space="preserve"> </w:t>
      </w:r>
      <w:r>
        <w:rPr>
          <w:w w:val="110"/>
        </w:rPr>
        <w:t>polymeric</w:t>
      </w:r>
      <w:r>
        <w:rPr>
          <w:spacing w:val="-4"/>
          <w:w w:val="110"/>
        </w:rPr>
        <w:t xml:space="preserve"> </w:t>
      </w:r>
      <w:r>
        <w:rPr>
          <w:w w:val="110"/>
        </w:rPr>
        <w:t>environment,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affected</w:t>
      </w:r>
      <w:r>
        <w:rPr>
          <w:spacing w:val="-3"/>
          <w:w w:val="110"/>
        </w:rPr>
        <w:t xml:space="preserve"> </w:t>
      </w:r>
      <w:r>
        <w:rPr>
          <w:w w:val="110"/>
        </w:rPr>
        <w:t>by</w:t>
      </w:r>
      <w:r>
        <w:rPr>
          <w:spacing w:val="-3"/>
          <w:w w:val="110"/>
        </w:rPr>
        <w:t xml:space="preserve"> </w:t>
      </w:r>
      <w:r>
        <w:rPr>
          <w:w w:val="110"/>
        </w:rPr>
        <w:t>cooperativity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local</w:t>
      </w:r>
      <w:r>
        <w:rPr>
          <w:spacing w:val="-3"/>
          <w:w w:val="110"/>
        </w:rPr>
        <w:t xml:space="preserve"> </w:t>
      </w:r>
      <w:r>
        <w:rPr>
          <w:w w:val="110"/>
        </w:rPr>
        <w:t>free</w:t>
      </w:r>
      <w:r>
        <w:rPr>
          <w:spacing w:val="-3"/>
          <w:w w:val="110"/>
        </w:rPr>
        <w:t xml:space="preserve"> </w:t>
      </w:r>
      <w:r>
        <w:rPr>
          <w:w w:val="110"/>
        </w:rPr>
        <w:t>volume.</w:t>
      </w:r>
      <w:r>
        <w:rPr>
          <w:spacing w:val="-3"/>
          <w:w w:val="110"/>
        </w:rPr>
        <w:t xml:space="preserve"> </w:t>
      </w:r>
      <w:r>
        <w:rPr>
          <w:w w:val="110"/>
        </w:rPr>
        <w:t>Thus,</w:t>
      </w:r>
      <w:r>
        <w:rPr>
          <w:spacing w:val="-3"/>
          <w:w w:val="110"/>
        </w:rPr>
        <w:t xml:space="preserve"> </w:t>
      </w:r>
      <w:r>
        <w:rPr>
          <w:w w:val="110"/>
        </w:rPr>
        <w:t>poly-</w:t>
      </w:r>
      <w:r>
        <w:rPr>
          <w:spacing w:val="40"/>
          <w:w w:val="110"/>
        </w:rPr>
        <w:t xml:space="preserve"> </w:t>
      </w:r>
      <w:r>
        <w:rPr>
          <w:w w:val="110"/>
        </w:rPr>
        <w:t>mer melts exhibit a distribution of relaxation times in the melt</w:t>
      </w:r>
      <w:r>
        <w:rPr>
          <w:spacing w:val="40"/>
          <w:w w:val="110"/>
        </w:rPr>
        <w:t xml:space="preserve"> </w:t>
      </w:r>
      <w:r>
        <w:rPr>
          <w:w w:val="110"/>
        </w:rPr>
        <w:t>state.</w:t>
      </w:r>
      <w:r>
        <w:rPr>
          <w:spacing w:val="-8"/>
          <w:w w:val="110"/>
        </w:rPr>
        <w:t xml:space="preserve"> </w:t>
      </w:r>
      <w:r>
        <w:rPr>
          <w:w w:val="110"/>
        </w:rPr>
        <w:t>PNCs</w:t>
      </w:r>
      <w:r>
        <w:rPr>
          <w:spacing w:val="-8"/>
          <w:w w:val="110"/>
        </w:rPr>
        <w:t xml:space="preserve"> </w:t>
      </w:r>
      <w:r>
        <w:rPr>
          <w:w w:val="110"/>
        </w:rPr>
        <w:t>exhibit</w:t>
      </w:r>
      <w:r>
        <w:rPr>
          <w:spacing w:val="-8"/>
          <w:w w:val="110"/>
        </w:rPr>
        <w:t xml:space="preserve"> </w:t>
      </w:r>
      <w:r>
        <w:rPr>
          <w:w w:val="110"/>
        </w:rPr>
        <w:t>an</w:t>
      </w:r>
      <w:r>
        <w:rPr>
          <w:spacing w:val="-8"/>
          <w:w w:val="110"/>
        </w:rPr>
        <w:t xml:space="preserve"> </w:t>
      </w:r>
      <w:r>
        <w:rPr>
          <w:w w:val="110"/>
        </w:rPr>
        <w:t>even</w:t>
      </w:r>
      <w:r>
        <w:rPr>
          <w:spacing w:val="-8"/>
          <w:w w:val="110"/>
        </w:rPr>
        <w:t xml:space="preserve"> </w:t>
      </w:r>
      <w:r>
        <w:rPr>
          <w:w w:val="110"/>
        </w:rPr>
        <w:t>broader</w:t>
      </w:r>
      <w:r>
        <w:rPr>
          <w:spacing w:val="-8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segmental</w:t>
      </w:r>
      <w:r>
        <w:rPr>
          <w:spacing w:val="-8"/>
          <w:w w:val="110"/>
        </w:rPr>
        <w:t xml:space="preserve"> </w:t>
      </w:r>
      <w:r>
        <w:rPr>
          <w:w w:val="110"/>
        </w:rPr>
        <w:t>relax-</w:t>
      </w:r>
      <w:r>
        <w:rPr>
          <w:spacing w:val="40"/>
          <w:w w:val="110"/>
        </w:rPr>
        <w:t xml:space="preserve"> </w:t>
      </w:r>
      <w:r>
        <w:rPr>
          <w:w w:val="110"/>
        </w:rPr>
        <w:t>ation times, because spatial heterogeneities exist and dynamics</w:t>
      </w:r>
      <w:r>
        <w:rPr>
          <w:spacing w:val="40"/>
          <w:w w:val="110"/>
        </w:rPr>
        <w:t xml:space="preserve"> </w:t>
      </w:r>
      <w:r>
        <w:rPr>
          <w:w w:val="110"/>
        </w:rPr>
        <w:t>near NP surfaces differ from those far from NPs. With this in mind,</w:t>
      </w:r>
      <w:r>
        <w:rPr>
          <w:spacing w:val="40"/>
          <w:w w:val="110"/>
        </w:rPr>
        <w:t xml:space="preserve"> </w:t>
      </w:r>
      <w:r>
        <w:rPr>
          <w:w w:val="110"/>
        </w:rPr>
        <w:t>there are three general models used to describe dynamics in PNCs,</w:t>
      </w:r>
      <w:r>
        <w:rPr>
          <w:spacing w:val="40"/>
          <w:w w:val="110"/>
        </w:rPr>
        <w:t xml:space="preserve"> </w:t>
      </w:r>
      <w:hyperlink w:anchor="_bookmark9" w:history="1">
        <w:r>
          <w:rPr>
            <w:color w:val="0080AC"/>
            <w:w w:val="110"/>
          </w:rPr>
          <w:t>Fig. 3</w:t>
        </w:r>
        <w:r>
          <w:rPr>
            <w:w w:val="110"/>
          </w:rPr>
          <w:t>.</w:t>
        </w:r>
      </w:hyperlink>
      <w:r>
        <w:rPr>
          <w:w w:val="110"/>
        </w:rPr>
        <w:t xml:space="preserve"> The simplest model is the homogeneous model, where the</w:t>
      </w:r>
      <w:r>
        <w:rPr>
          <w:spacing w:val="40"/>
          <w:w w:val="110"/>
        </w:rPr>
        <w:t xml:space="preserve"> </w:t>
      </w:r>
      <w:r>
        <w:rPr>
          <w:w w:val="110"/>
        </w:rPr>
        <w:t>average</w:t>
      </w:r>
      <w:r>
        <w:rPr>
          <w:spacing w:val="8"/>
          <w:w w:val="110"/>
        </w:rPr>
        <w:t xml:space="preserve"> </w:t>
      </w:r>
      <w:r>
        <w:rPr>
          <w:w w:val="110"/>
        </w:rPr>
        <w:t>relaxation</w:t>
      </w:r>
      <w:r>
        <w:rPr>
          <w:spacing w:val="9"/>
          <w:w w:val="110"/>
        </w:rPr>
        <w:t xml:space="preserve"> </w:t>
      </w:r>
      <w:r>
        <w:rPr>
          <w:w w:val="110"/>
        </w:rPr>
        <w:t>time</w:t>
      </w:r>
      <w:r>
        <w:rPr>
          <w:spacing w:val="8"/>
          <w:w w:val="110"/>
        </w:rPr>
        <w:t xml:space="preserve"> </w:t>
      </w:r>
      <w:r>
        <w:rPr>
          <w:w w:val="110"/>
        </w:rPr>
        <w:t>measured</w:t>
      </w:r>
      <w:r>
        <w:rPr>
          <w:spacing w:val="9"/>
          <w:w w:val="110"/>
        </w:rPr>
        <w:t xml:space="preserve"> </w:t>
      </w:r>
      <w:r>
        <w:rPr>
          <w:w w:val="110"/>
        </w:rPr>
        <w:t>is</w:t>
      </w:r>
      <w:r>
        <w:rPr>
          <w:spacing w:val="9"/>
          <w:w w:val="110"/>
        </w:rPr>
        <w:t xml:space="preserve"> </w:t>
      </w:r>
      <w:r>
        <w:rPr>
          <w:w w:val="110"/>
        </w:rPr>
        <w:t>assumed</w:t>
      </w:r>
      <w:r>
        <w:rPr>
          <w:spacing w:val="8"/>
          <w:w w:val="110"/>
        </w:rPr>
        <w:t xml:space="preserve"> </w:t>
      </w:r>
      <w:r>
        <w:rPr>
          <w:w w:val="110"/>
        </w:rPr>
        <w:t>to</w:t>
      </w:r>
      <w:r>
        <w:rPr>
          <w:spacing w:val="9"/>
          <w:w w:val="110"/>
        </w:rPr>
        <w:t xml:space="preserve"> </w:t>
      </w:r>
      <w:r>
        <w:rPr>
          <w:w w:val="110"/>
        </w:rPr>
        <w:t>be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relaxation</w:t>
      </w:r>
    </w:p>
    <w:p w14:paraId="40FD5377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5177CD9A" w14:textId="77777777" w:rsidR="00E21043" w:rsidRDefault="00E21043">
      <w:pPr>
        <w:pStyle w:val="BodyText"/>
        <w:spacing w:before="1"/>
        <w:jc w:val="left"/>
        <w:rPr>
          <w:sz w:val="18"/>
        </w:rPr>
      </w:pPr>
    </w:p>
    <w:p w14:paraId="7C1770D2" w14:textId="77777777" w:rsidR="00E21043" w:rsidRDefault="0052501A">
      <w:pPr>
        <w:pStyle w:val="BodyText"/>
        <w:ind w:left="164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05A3B763" wp14:editId="74BF1539">
            <wp:extent cx="4902728" cy="2602992"/>
            <wp:effectExtent l="0" t="0" r="0" b="0"/>
            <wp:docPr id="24" name="Image 24" descr="Image of Fig.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Image of Fig. 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728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D5D" w14:textId="77777777" w:rsidR="00E21043" w:rsidRDefault="00E21043">
      <w:pPr>
        <w:pStyle w:val="BodyText"/>
        <w:spacing w:before="51"/>
        <w:jc w:val="left"/>
        <w:rPr>
          <w:sz w:val="12"/>
        </w:rPr>
      </w:pPr>
    </w:p>
    <w:p w14:paraId="60E9130A" w14:textId="77777777" w:rsidR="00E21043" w:rsidRDefault="0052501A">
      <w:pPr>
        <w:spacing w:line="292" w:lineRule="auto"/>
        <w:ind w:left="288" w:right="62"/>
        <w:jc w:val="both"/>
        <w:rPr>
          <w:sz w:val="12"/>
        </w:rPr>
      </w:pPr>
      <w:r>
        <w:rPr>
          <w:b/>
          <w:w w:val="120"/>
          <w:sz w:val="12"/>
        </w:rPr>
        <w:t>Fig. 3.</w:t>
      </w:r>
      <w:r>
        <w:rPr>
          <w:b/>
          <w:spacing w:val="29"/>
          <w:w w:val="120"/>
          <w:sz w:val="12"/>
        </w:rPr>
        <w:t xml:space="preserve"> </w:t>
      </w:r>
      <w:r>
        <w:rPr>
          <w:w w:val="120"/>
          <w:sz w:val="12"/>
        </w:rPr>
        <w:t>Schematic showing polymer segmental dynamics as a function of distance from a single NP. The homogeneous model (left) assumes an average relaxation time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throughout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matrix.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core-shell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model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(center)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spatially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separates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relaxations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into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slower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population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adjacent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to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NP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another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bulk-like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population away from the NP surface. The interfacial layer model (right) assumes a distribution of relaxation times that decreases smoothly from the NP surface into the</w:t>
      </w:r>
      <w:r>
        <w:rPr>
          <w:spacing w:val="40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matrix.</w:t>
      </w:r>
    </w:p>
    <w:p w14:paraId="688C40B2" w14:textId="77777777" w:rsidR="00E21043" w:rsidRDefault="00E21043">
      <w:pPr>
        <w:spacing w:line="292" w:lineRule="auto"/>
        <w:jc w:val="both"/>
        <w:rPr>
          <w:sz w:val="12"/>
        </w:rPr>
        <w:sectPr w:rsidR="00E21043">
          <w:type w:val="continuous"/>
          <w:pgSz w:w="11910" w:h="15880"/>
          <w:pgMar w:top="640" w:right="566" w:bottom="280" w:left="566" w:header="674" w:footer="0" w:gutter="0"/>
          <w:cols w:space="720"/>
        </w:sectPr>
      </w:pPr>
    </w:p>
    <w:p w14:paraId="679AD33D" w14:textId="77777777" w:rsidR="00E21043" w:rsidRDefault="00E21043">
      <w:pPr>
        <w:pStyle w:val="BodyText"/>
        <w:spacing w:before="8"/>
        <w:jc w:val="left"/>
        <w:rPr>
          <w:sz w:val="11"/>
        </w:rPr>
      </w:pPr>
    </w:p>
    <w:p w14:paraId="39A6BE8D" w14:textId="77777777" w:rsidR="00E21043" w:rsidRDefault="00E21043">
      <w:pPr>
        <w:pStyle w:val="BodyText"/>
        <w:jc w:val="left"/>
        <w:rPr>
          <w:sz w:val="11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4CE8F692" w14:textId="77777777" w:rsidR="00E21043" w:rsidRDefault="00E21043">
      <w:pPr>
        <w:pStyle w:val="BodyText"/>
        <w:spacing w:before="10" w:after="1"/>
        <w:jc w:val="left"/>
        <w:rPr>
          <w:sz w:val="8"/>
        </w:rPr>
      </w:pPr>
    </w:p>
    <w:p w14:paraId="20482698" w14:textId="77777777" w:rsidR="00E21043" w:rsidRDefault="0052501A">
      <w:pPr>
        <w:pStyle w:val="BodyText"/>
        <w:ind w:left="188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19E17C0" wp14:editId="09021E42">
            <wp:extent cx="3054519" cy="2145792"/>
            <wp:effectExtent l="0" t="0" r="0" b="0"/>
            <wp:docPr id="25" name="Image 25" descr="Image of Fig.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Image of Fig. 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519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49BF" w14:textId="77777777" w:rsidR="00E21043" w:rsidRDefault="00E21043">
      <w:pPr>
        <w:pStyle w:val="BodyText"/>
        <w:spacing w:before="50"/>
        <w:jc w:val="left"/>
        <w:rPr>
          <w:sz w:val="12"/>
        </w:rPr>
      </w:pPr>
    </w:p>
    <w:p w14:paraId="3202E487" w14:textId="77777777" w:rsidR="00E21043" w:rsidRDefault="0052501A">
      <w:pPr>
        <w:spacing w:line="254" w:lineRule="auto"/>
        <w:ind w:left="72"/>
        <w:jc w:val="both"/>
        <w:rPr>
          <w:position w:val="2"/>
          <w:sz w:val="12"/>
        </w:rPr>
      </w:pPr>
      <w:bookmarkStart w:id="20" w:name="_bookmark10"/>
      <w:bookmarkEnd w:id="20"/>
      <w:r>
        <w:rPr>
          <w:b/>
          <w:w w:val="120"/>
          <w:position w:val="2"/>
          <w:sz w:val="12"/>
        </w:rPr>
        <w:t>Fig.</w:t>
      </w:r>
      <w:r>
        <w:rPr>
          <w:b/>
          <w:spacing w:val="-6"/>
          <w:w w:val="120"/>
          <w:position w:val="2"/>
          <w:sz w:val="12"/>
        </w:rPr>
        <w:t xml:space="preserve"> </w:t>
      </w:r>
      <w:r>
        <w:rPr>
          <w:b/>
          <w:w w:val="120"/>
          <w:position w:val="2"/>
          <w:sz w:val="12"/>
        </w:rPr>
        <w:t>4.</w:t>
      </w:r>
      <w:r>
        <w:rPr>
          <w:b/>
          <w:spacing w:val="22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Mean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molecular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relaxation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time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(</w:t>
      </w:r>
      <w:r>
        <w:rPr>
          <w:rFonts w:ascii="Trebuchet MS" w:hAnsi="Trebuchet MS"/>
          <w:w w:val="120"/>
          <w:position w:val="2"/>
          <w:sz w:val="12"/>
        </w:rPr>
        <w:t>τ</w:t>
      </w:r>
      <w:r>
        <w:rPr>
          <w:w w:val="120"/>
          <w:sz w:val="9"/>
        </w:rPr>
        <w:t>Max</w:t>
      </w:r>
      <w:r>
        <w:rPr>
          <w:w w:val="120"/>
          <w:position w:val="2"/>
          <w:sz w:val="12"/>
        </w:rPr>
        <w:t>)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as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a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function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of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inverse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temperature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for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neat</w:t>
      </w:r>
      <w:r>
        <w:rPr>
          <w:spacing w:val="-7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poly(2-vinylpyridine)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(black</w:t>
      </w:r>
      <w:r>
        <w:rPr>
          <w:spacing w:val="-7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squares)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and</w:t>
      </w:r>
      <w:r>
        <w:rPr>
          <w:spacing w:val="-7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P2VP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segments</w:t>
      </w:r>
      <w:r>
        <w:rPr>
          <w:spacing w:val="-7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in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P2VP/SiO</w:t>
      </w:r>
      <w:r>
        <w:rPr>
          <w:w w:val="115"/>
          <w:sz w:val="9"/>
        </w:rPr>
        <w:t>2</w:t>
      </w:r>
      <w:r>
        <w:rPr>
          <w:spacing w:val="11"/>
          <w:w w:val="115"/>
          <w:sz w:val="9"/>
        </w:rPr>
        <w:t xml:space="preserve"> </w:t>
      </w:r>
      <w:r>
        <w:rPr>
          <w:w w:val="115"/>
          <w:position w:val="2"/>
          <w:sz w:val="12"/>
        </w:rPr>
        <w:t>PNCs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(</w:t>
      </w:r>
      <w:r>
        <w:rPr>
          <w:rFonts w:ascii="Trebuchet MS" w:hAnsi="Trebuchet MS"/>
          <w:w w:val="120"/>
          <w:position w:val="2"/>
          <w:sz w:val="12"/>
        </w:rPr>
        <w:t>φ</w:t>
      </w:r>
      <w:r>
        <w:rPr>
          <w:w w:val="120"/>
          <w:sz w:val="9"/>
        </w:rPr>
        <w:t>NP</w:t>
      </w:r>
      <w:r>
        <w:rPr>
          <w:spacing w:val="-5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=</w:t>
      </w:r>
      <w:r>
        <w:rPr>
          <w:spacing w:val="-11"/>
          <w:w w:val="120"/>
          <w:position w:val="2"/>
          <w:sz w:val="12"/>
        </w:rPr>
        <w:t xml:space="preserve"> </w:t>
      </w:r>
      <w:r>
        <w:rPr>
          <w:rFonts w:ascii="Lucida Sans Unicode" w:hAnsi="Lucida Sans Unicode"/>
          <w:w w:val="120"/>
          <w:position w:val="2"/>
          <w:sz w:val="12"/>
        </w:rPr>
        <w:t>∼</w:t>
      </w:r>
      <w:r>
        <w:rPr>
          <w:w w:val="120"/>
          <w:position w:val="2"/>
          <w:sz w:val="12"/>
        </w:rPr>
        <w:t>26</w:t>
      </w:r>
      <w:r>
        <w:rPr>
          <w:spacing w:val="1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vol%,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blue).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Relaxation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times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in</w:t>
      </w:r>
      <w:r>
        <w:rPr>
          <w:spacing w:val="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the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PNC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are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separated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and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plotted</w:t>
      </w:r>
      <w:r>
        <w:rPr>
          <w:spacing w:val="4"/>
          <w:w w:val="120"/>
          <w:position w:val="2"/>
          <w:sz w:val="12"/>
        </w:rPr>
        <w:t xml:space="preserve"> </w:t>
      </w:r>
      <w:r>
        <w:rPr>
          <w:spacing w:val="-5"/>
          <w:w w:val="120"/>
          <w:position w:val="2"/>
          <w:sz w:val="12"/>
        </w:rPr>
        <w:t>as</w:t>
      </w:r>
    </w:p>
    <w:p w14:paraId="3405D51A" w14:textId="77777777" w:rsidR="00E21043" w:rsidRDefault="0052501A">
      <w:pPr>
        <w:spacing w:line="292" w:lineRule="auto"/>
        <w:ind w:left="72"/>
        <w:jc w:val="both"/>
        <w:rPr>
          <w:sz w:val="12"/>
        </w:rPr>
      </w:pPr>
      <w:r>
        <w:rPr>
          <w:w w:val="120"/>
          <w:sz w:val="12"/>
        </w:rPr>
        <w:t>interfacial relaxations (blue open diamonds) and bulk-like relaxations (blue filled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diamonds) [</w:t>
      </w:r>
      <w:hyperlink w:anchor="_bookmark76" w:history="1">
        <w:r>
          <w:rPr>
            <w:color w:val="0080AC"/>
            <w:w w:val="120"/>
            <w:sz w:val="12"/>
          </w:rPr>
          <w:t>65</w:t>
        </w:r>
        <w:r>
          <w:rPr>
            <w:w w:val="120"/>
            <w:sz w:val="12"/>
          </w:rPr>
          <w:t>].</w:t>
        </w:r>
      </w:hyperlink>
      <w:r>
        <w:rPr>
          <w:w w:val="120"/>
          <w:sz w:val="12"/>
        </w:rPr>
        <w:t xml:space="preserve"> Copyright 2014.</w:t>
      </w:r>
    </w:p>
    <w:p w14:paraId="5ECD19EA" w14:textId="77777777" w:rsidR="00E21043" w:rsidRDefault="0052501A">
      <w:pPr>
        <w:spacing w:before="26"/>
        <w:ind w:left="72"/>
        <w:jc w:val="both"/>
        <w:rPr>
          <w:sz w:val="12"/>
        </w:rPr>
      </w:pPr>
      <w:r>
        <w:rPr>
          <w:w w:val="120"/>
          <w:sz w:val="12"/>
        </w:rPr>
        <w:t>Reproduced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5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7D680D2E" w14:textId="77777777" w:rsidR="00E21043" w:rsidRDefault="00E21043">
      <w:pPr>
        <w:pStyle w:val="BodyText"/>
        <w:jc w:val="left"/>
        <w:rPr>
          <w:sz w:val="12"/>
        </w:rPr>
      </w:pPr>
    </w:p>
    <w:p w14:paraId="1BCEA27D" w14:textId="77777777" w:rsidR="00E21043" w:rsidRDefault="00E21043">
      <w:pPr>
        <w:pStyle w:val="BodyText"/>
        <w:spacing w:before="119"/>
        <w:jc w:val="left"/>
        <w:rPr>
          <w:sz w:val="12"/>
        </w:rPr>
      </w:pPr>
    </w:p>
    <w:p w14:paraId="613C43CA" w14:textId="77777777" w:rsidR="00E21043" w:rsidRDefault="0052501A">
      <w:pPr>
        <w:pStyle w:val="BodyText"/>
        <w:spacing w:line="268" w:lineRule="auto"/>
        <w:ind w:left="72"/>
      </w:pPr>
      <w:r>
        <w:rPr>
          <w:w w:val="110"/>
        </w:rPr>
        <w:t>time for all segments in a PNC. The core-shell model simply has</w:t>
      </w:r>
      <w:r>
        <w:rPr>
          <w:spacing w:val="40"/>
          <w:w w:val="110"/>
        </w:rPr>
        <w:t xml:space="preserve"> </w:t>
      </w:r>
      <w:r>
        <w:rPr>
          <w:w w:val="110"/>
        </w:rPr>
        <w:t>two populations of relaxations, namely those near and far from NP</w:t>
      </w:r>
      <w:r>
        <w:rPr>
          <w:spacing w:val="40"/>
          <w:w w:val="110"/>
        </w:rPr>
        <w:t xml:space="preserve"> </w:t>
      </w:r>
      <w:r>
        <w:rPr>
          <w:w w:val="110"/>
        </w:rPr>
        <w:t>surfaces, the latter of which normally relax at timescales similar to</w:t>
      </w:r>
      <w:r>
        <w:rPr>
          <w:spacing w:val="40"/>
          <w:w w:val="110"/>
        </w:rPr>
        <w:t xml:space="preserve"> </w:t>
      </w:r>
      <w:r>
        <w:rPr>
          <w:w w:val="110"/>
        </w:rPr>
        <w:t>bulk. Finally, the interfacial layer model is similar to the core shell</w:t>
      </w:r>
      <w:r>
        <w:rPr>
          <w:spacing w:val="40"/>
          <w:w w:val="110"/>
        </w:rPr>
        <w:t xml:space="preserve"> </w:t>
      </w:r>
      <w:r>
        <w:rPr>
          <w:w w:val="110"/>
        </w:rPr>
        <w:t>model, but the transition from interfacial relaxations to bulk-like</w:t>
      </w:r>
      <w:r>
        <w:rPr>
          <w:spacing w:val="40"/>
          <w:w w:val="110"/>
        </w:rPr>
        <w:t xml:space="preserve"> </w:t>
      </w:r>
      <w:r>
        <w:rPr>
          <w:w w:val="110"/>
        </w:rPr>
        <w:t>relaxations is smooth rather than stepwise, and therefore assumes</w:t>
      </w:r>
      <w:r>
        <w:rPr>
          <w:spacing w:val="40"/>
          <w:w w:val="110"/>
        </w:rPr>
        <w:t xml:space="preserve"> </w:t>
      </w:r>
      <w:r>
        <w:rPr>
          <w:w w:val="110"/>
        </w:rPr>
        <w:t>some functional form. Naturally, details of the PNCs system, such</w:t>
      </w:r>
      <w:r>
        <w:rPr>
          <w:spacing w:val="40"/>
          <w:w w:val="110"/>
        </w:rPr>
        <w:t xml:space="preserve"> </w:t>
      </w:r>
      <w:r>
        <w:rPr>
          <w:w w:val="110"/>
        </w:rPr>
        <w:t>as the NP-polymer interactions, NP size (R</w:t>
      </w:r>
      <w:r>
        <w:rPr>
          <w:w w:val="110"/>
          <w:vertAlign w:val="subscript"/>
        </w:rPr>
        <w:t>NP</w:t>
      </w:r>
      <w:r>
        <w:rPr>
          <w:w w:val="110"/>
        </w:rPr>
        <w:t>), and NP volume frac-</w:t>
      </w:r>
      <w:r>
        <w:rPr>
          <w:spacing w:val="40"/>
          <w:w w:val="110"/>
        </w:rPr>
        <w:t xml:space="preserve"> </w:t>
      </w:r>
      <w:r>
        <w:rPr>
          <w:w w:val="110"/>
        </w:rPr>
        <w:t>tion (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>), influence which model is most appropriate to describe</w:t>
      </w:r>
      <w:r>
        <w:rPr>
          <w:spacing w:val="40"/>
          <w:w w:val="110"/>
        </w:rPr>
        <w:t xml:space="preserve"> </w:t>
      </w:r>
      <w:r>
        <w:rPr>
          <w:w w:val="110"/>
        </w:rPr>
        <w:t>the population of segmental dynamics. Similarly, some measure-</w:t>
      </w:r>
      <w:r>
        <w:rPr>
          <w:spacing w:val="40"/>
          <w:w w:val="110"/>
        </w:rPr>
        <w:t xml:space="preserve"> </w:t>
      </w:r>
      <w:r>
        <w:rPr>
          <w:w w:val="110"/>
        </w:rPr>
        <w:t>ment methods permit the use of different models whereas other</w:t>
      </w:r>
      <w:r>
        <w:rPr>
          <w:spacing w:val="40"/>
          <w:w w:val="110"/>
        </w:rPr>
        <w:t xml:space="preserve"> </w:t>
      </w:r>
      <w:r>
        <w:rPr>
          <w:w w:val="110"/>
        </w:rPr>
        <w:t>methods</w:t>
      </w:r>
      <w:r>
        <w:rPr>
          <w:spacing w:val="31"/>
          <w:w w:val="110"/>
        </w:rPr>
        <w:t xml:space="preserve"> </w:t>
      </w:r>
      <w:r>
        <w:rPr>
          <w:w w:val="110"/>
        </w:rPr>
        <w:t>restrict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analysis</w:t>
      </w:r>
      <w:r>
        <w:rPr>
          <w:spacing w:val="31"/>
          <w:w w:val="110"/>
        </w:rPr>
        <w:t xml:space="preserve"> </w:t>
      </w:r>
      <w:r>
        <w:rPr>
          <w:w w:val="110"/>
        </w:rPr>
        <w:t>to</w:t>
      </w:r>
      <w:r>
        <w:rPr>
          <w:spacing w:val="31"/>
          <w:w w:val="110"/>
        </w:rPr>
        <w:t xml:space="preserve"> </w:t>
      </w:r>
      <w:r>
        <w:rPr>
          <w:w w:val="110"/>
        </w:rPr>
        <w:t>a</w:t>
      </w:r>
      <w:r>
        <w:rPr>
          <w:spacing w:val="31"/>
          <w:w w:val="110"/>
        </w:rPr>
        <w:t xml:space="preserve"> </w:t>
      </w:r>
      <w:r>
        <w:rPr>
          <w:w w:val="110"/>
        </w:rPr>
        <w:t>single</w:t>
      </w:r>
      <w:r>
        <w:rPr>
          <w:spacing w:val="31"/>
          <w:w w:val="110"/>
        </w:rPr>
        <w:t xml:space="preserve"> </w:t>
      </w:r>
      <w:r>
        <w:rPr>
          <w:w w:val="110"/>
        </w:rPr>
        <w:t>model.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1"/>
          <w:w w:val="110"/>
        </w:rPr>
        <w:t xml:space="preserve"> </w:t>
      </w:r>
      <w:r>
        <w:rPr>
          <w:w w:val="110"/>
        </w:rPr>
        <w:t>example,</w:t>
      </w:r>
      <w:r>
        <w:rPr>
          <w:spacing w:val="31"/>
          <w:w w:val="110"/>
        </w:rPr>
        <w:t xml:space="preserve"> </w:t>
      </w:r>
      <w:r>
        <w:rPr>
          <w:w w:val="110"/>
        </w:rPr>
        <w:t>it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is possible to use any model in </w:t>
      </w:r>
      <w:hyperlink w:anchor="_bookmark9" w:history="1">
        <w:r>
          <w:rPr>
            <w:color w:val="0080AC"/>
            <w:w w:val="110"/>
          </w:rPr>
          <w:t>Fig. 3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to interpret BDS measure-</w:t>
      </w:r>
      <w:r>
        <w:rPr>
          <w:spacing w:val="40"/>
          <w:w w:val="110"/>
        </w:rPr>
        <w:t xml:space="preserve"> </w:t>
      </w:r>
      <w:r>
        <w:rPr>
          <w:w w:val="110"/>
        </w:rPr>
        <w:t>ments of well-dispersed NPs because the broad frequency range</w:t>
      </w:r>
      <w:r>
        <w:rPr>
          <w:spacing w:val="40"/>
          <w:w w:val="110"/>
        </w:rPr>
        <w:t xml:space="preserve"> </w:t>
      </w:r>
      <w:r>
        <w:rPr>
          <w:w w:val="110"/>
        </w:rPr>
        <w:t>surveys the full distribution of relaxation times. Conversely, for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less</w:t>
      </w:r>
      <w:r>
        <w:rPr>
          <w:spacing w:val="-4"/>
          <w:w w:val="110"/>
        </w:rPr>
        <w:t xml:space="preserve"> </w:t>
      </w:r>
      <w:r>
        <w:rPr>
          <w:w w:val="110"/>
        </w:rPr>
        <w:t>precision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smaller</w:t>
      </w:r>
      <w:r>
        <w:rPr>
          <w:spacing w:val="-4"/>
          <w:w w:val="110"/>
        </w:rPr>
        <w:t xml:space="preserve"> </w:t>
      </w:r>
      <w:r>
        <w:rPr>
          <w:w w:val="110"/>
        </w:rPr>
        <w:t>temporal</w:t>
      </w:r>
      <w:r>
        <w:rPr>
          <w:spacing w:val="-4"/>
          <w:w w:val="110"/>
        </w:rPr>
        <w:t xml:space="preserve"> </w:t>
      </w:r>
      <w:r>
        <w:rPr>
          <w:w w:val="110"/>
        </w:rPr>
        <w:t>window,</w:t>
      </w:r>
      <w:r>
        <w:rPr>
          <w:spacing w:val="40"/>
          <w:w w:val="110"/>
        </w:rPr>
        <w:t xml:space="preserve"> </w:t>
      </w:r>
      <w:r>
        <w:rPr>
          <w:w w:val="110"/>
        </w:rPr>
        <w:t>the homogeneous model may be the only option due to the dif-</w:t>
      </w:r>
      <w:r>
        <w:rPr>
          <w:spacing w:val="40"/>
          <w:w w:val="110"/>
        </w:rPr>
        <w:t xml:space="preserve"> </w:t>
      </w:r>
      <w:r>
        <w:rPr>
          <w:w w:val="110"/>
        </w:rPr>
        <w:t>ficulties associated with separating multiple relaxations. We also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note that heterogeneities displayed in </w:t>
      </w:r>
      <w:hyperlink w:anchor="_bookmark9" w:history="1">
        <w:r>
          <w:rPr>
            <w:color w:val="0080AC"/>
            <w:w w:val="110"/>
          </w:rPr>
          <w:t>Fig. 3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can be observed in</w:t>
      </w:r>
      <w:r>
        <w:rPr>
          <w:spacing w:val="8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form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relaxation</w:t>
      </w:r>
      <w:r>
        <w:rPr>
          <w:spacing w:val="40"/>
          <w:w w:val="110"/>
        </w:rPr>
        <w:t xml:space="preserve"> </w:t>
      </w:r>
      <w:r>
        <w:rPr>
          <w:w w:val="110"/>
        </w:rPr>
        <w:t>times</w:t>
      </w:r>
      <w:r>
        <w:rPr>
          <w:spacing w:val="40"/>
          <w:w w:val="110"/>
        </w:rPr>
        <w:t xml:space="preserve"> </w:t>
      </w:r>
      <w:r>
        <w:rPr>
          <w:w w:val="110"/>
        </w:rPr>
        <w:t>through</w:t>
      </w:r>
      <w:r>
        <w:rPr>
          <w:spacing w:val="40"/>
          <w:w w:val="110"/>
        </w:rPr>
        <w:t xml:space="preserve"> </w:t>
      </w:r>
      <w:r>
        <w:rPr>
          <w:w w:val="110"/>
        </w:rPr>
        <w:t>stretch-</w:t>
      </w:r>
      <w:r>
        <w:rPr>
          <w:spacing w:val="40"/>
          <w:w w:val="110"/>
        </w:rPr>
        <w:t xml:space="preserve"> </w:t>
      </w:r>
      <w:r>
        <w:rPr>
          <w:w w:val="110"/>
        </w:rPr>
        <w:t>ing or shape parameters, most commonly in BDS and QENS using</w:t>
      </w:r>
      <w:r>
        <w:rPr>
          <w:spacing w:val="40"/>
          <w:w w:val="110"/>
        </w:rPr>
        <w:t xml:space="preserve"> </w:t>
      </w:r>
      <w:r>
        <w:rPr>
          <w:w w:val="110"/>
        </w:rPr>
        <w:t>Havriliak–Negami (HN) and Kohlrausch–Williams–Watts (KWW)</w:t>
      </w:r>
      <w:r>
        <w:rPr>
          <w:spacing w:val="40"/>
          <w:w w:val="110"/>
        </w:rPr>
        <w:t xml:space="preserve"> </w:t>
      </w:r>
      <w:r>
        <w:rPr>
          <w:w w:val="110"/>
        </w:rPr>
        <w:t>functions to describe experimental data.</w:t>
      </w:r>
    </w:p>
    <w:p w14:paraId="600186EE" w14:textId="77777777" w:rsidR="00E21043" w:rsidRDefault="0052501A">
      <w:pPr>
        <w:pStyle w:val="BodyText"/>
        <w:spacing w:line="167" w:lineRule="exact"/>
        <w:ind w:left="311"/>
      </w:pPr>
      <w:r>
        <w:rPr>
          <w:w w:val="110"/>
        </w:rPr>
        <w:t>It</w:t>
      </w:r>
      <w:r>
        <w:rPr>
          <w:spacing w:val="4"/>
          <w:w w:val="110"/>
        </w:rPr>
        <w:t xml:space="preserve"> </w:t>
      </w:r>
      <w:r>
        <w:rPr>
          <w:w w:val="110"/>
        </w:rPr>
        <w:t>is</w:t>
      </w:r>
      <w:r>
        <w:rPr>
          <w:spacing w:val="4"/>
          <w:w w:val="110"/>
        </w:rPr>
        <w:t xml:space="preserve"> </w:t>
      </w:r>
      <w:r>
        <w:rPr>
          <w:w w:val="110"/>
        </w:rPr>
        <w:t>well-established</w:t>
      </w:r>
      <w:r>
        <w:rPr>
          <w:spacing w:val="4"/>
          <w:w w:val="110"/>
        </w:rPr>
        <w:t xml:space="preserve"> </w:t>
      </w:r>
      <w:r>
        <w:rPr>
          <w:w w:val="110"/>
        </w:rPr>
        <w:t>that</w:t>
      </w:r>
      <w:r>
        <w:rPr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addition</w:t>
      </w:r>
      <w:r>
        <w:rPr>
          <w:spacing w:val="4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well-dispersed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attrac-</w:t>
      </w:r>
    </w:p>
    <w:p w14:paraId="35A23D8A" w14:textId="77777777" w:rsidR="00E21043" w:rsidRDefault="0052501A">
      <w:pPr>
        <w:pStyle w:val="BodyText"/>
        <w:spacing w:before="7" w:line="210" w:lineRule="exact"/>
        <w:ind w:left="72"/>
      </w:pPr>
      <w:r>
        <w:rPr>
          <w:w w:val="110"/>
        </w:rPr>
        <w:t>tive</w:t>
      </w:r>
      <w:r>
        <w:rPr>
          <w:spacing w:val="-10"/>
          <w:w w:val="110"/>
        </w:rPr>
        <w:t xml:space="preserve"> </w:t>
      </w:r>
      <w:r>
        <w:rPr>
          <w:w w:val="110"/>
        </w:rPr>
        <w:t>NPs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polymer</w:t>
      </w:r>
      <w:r>
        <w:rPr>
          <w:spacing w:val="-10"/>
          <w:w w:val="110"/>
        </w:rPr>
        <w:t xml:space="preserve"> </w:t>
      </w:r>
      <w:r>
        <w:rPr>
          <w:w w:val="110"/>
        </w:rPr>
        <w:t>melt</w:t>
      </w:r>
      <w:r>
        <w:rPr>
          <w:spacing w:val="-10"/>
          <w:w w:val="110"/>
        </w:rPr>
        <w:t xml:space="preserve"> </w:t>
      </w:r>
      <w:r>
        <w:rPr>
          <w:w w:val="110"/>
        </w:rPr>
        <w:t>(for</w:t>
      </w:r>
      <w:r>
        <w:rPr>
          <w:spacing w:val="-9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>)</w:t>
      </w:r>
      <w:r>
        <w:rPr>
          <w:spacing w:val="-8"/>
          <w:w w:val="110"/>
        </w:rPr>
        <w:t xml:space="preserve"> </w:t>
      </w:r>
      <w:r>
        <w:rPr>
          <w:w w:val="110"/>
        </w:rPr>
        <w:t>slows</w:t>
      </w:r>
      <w:r>
        <w:rPr>
          <w:spacing w:val="-8"/>
          <w:w w:val="110"/>
        </w:rPr>
        <w:t xml:space="preserve"> </w:t>
      </w:r>
      <w:r>
        <w:rPr>
          <w:w w:val="110"/>
        </w:rPr>
        <w:t>segmental</w:t>
      </w:r>
      <w:r>
        <w:rPr>
          <w:spacing w:val="-8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>as a function of NP loading (i.e. NP-polymer interfacial area). To</w:t>
      </w:r>
      <w:r>
        <w:rPr>
          <w:spacing w:val="40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understand</w:t>
      </w:r>
      <w:r>
        <w:rPr>
          <w:spacing w:val="-5"/>
          <w:w w:val="110"/>
        </w:rPr>
        <w:t xml:space="preserve"> </w:t>
      </w:r>
      <w:r>
        <w:rPr>
          <w:w w:val="110"/>
        </w:rPr>
        <w:t>this</w:t>
      </w:r>
      <w:r>
        <w:rPr>
          <w:spacing w:val="-5"/>
          <w:w w:val="110"/>
        </w:rPr>
        <w:t xml:space="preserve"> </w:t>
      </w:r>
      <w:r>
        <w:rPr>
          <w:w w:val="110"/>
        </w:rPr>
        <w:t>effect,</w:t>
      </w:r>
      <w:r>
        <w:rPr>
          <w:spacing w:val="-5"/>
          <w:w w:val="110"/>
        </w:rPr>
        <w:t xml:space="preserve"> </w:t>
      </w:r>
      <w:r>
        <w:rPr>
          <w:w w:val="110"/>
        </w:rPr>
        <w:t>several</w:t>
      </w:r>
      <w:r>
        <w:rPr>
          <w:spacing w:val="-5"/>
          <w:w w:val="110"/>
        </w:rPr>
        <w:t xml:space="preserve"> </w:t>
      </w:r>
      <w:r>
        <w:rPr>
          <w:w w:val="110"/>
        </w:rPr>
        <w:t>authors</w:t>
      </w:r>
      <w:r>
        <w:rPr>
          <w:spacing w:val="-5"/>
          <w:w w:val="110"/>
        </w:rPr>
        <w:t xml:space="preserve"> </w:t>
      </w:r>
      <w:r>
        <w:rPr>
          <w:w w:val="110"/>
        </w:rPr>
        <w:t>have</w:t>
      </w:r>
      <w:r>
        <w:rPr>
          <w:spacing w:val="-5"/>
          <w:w w:val="110"/>
        </w:rPr>
        <w:t xml:space="preserve"> </w:t>
      </w:r>
      <w:r>
        <w:rPr>
          <w:w w:val="110"/>
        </w:rPr>
        <w:t>stud-</w:t>
      </w:r>
      <w:r>
        <w:rPr>
          <w:spacing w:val="40"/>
          <w:w w:val="110"/>
        </w:rPr>
        <w:t xml:space="preserve"> </w:t>
      </w:r>
      <w:r>
        <w:rPr>
          <w:w w:val="110"/>
        </w:rPr>
        <w:t>ied the model system of poly(2-vinylpyridine) (P2VP) mixed with</w:t>
      </w:r>
      <w:r>
        <w:rPr>
          <w:spacing w:val="40"/>
          <w:w w:val="110"/>
        </w:rPr>
        <w:t xml:space="preserve"> </w:t>
      </w:r>
      <w:r>
        <w:rPr>
          <w:w w:val="110"/>
        </w:rPr>
        <w:t>colloidal silica (SiO</w:t>
      </w:r>
      <w:r>
        <w:rPr>
          <w:w w:val="110"/>
          <w:vertAlign w:val="subscript"/>
        </w:rPr>
        <w:t>2</w:t>
      </w:r>
      <w:r>
        <w:rPr>
          <w:w w:val="110"/>
        </w:rPr>
        <w:t>) and measured segmental relaxations with</w:t>
      </w:r>
      <w:r>
        <w:rPr>
          <w:spacing w:val="40"/>
          <w:w w:val="110"/>
        </w:rPr>
        <w:t xml:space="preserve"> </w:t>
      </w:r>
      <w:r>
        <w:rPr>
          <w:w w:val="110"/>
        </w:rPr>
        <w:t>TMDSC</w:t>
      </w:r>
      <w:r>
        <w:rPr>
          <w:spacing w:val="-6"/>
          <w:w w:val="110"/>
        </w:rPr>
        <w:t xml:space="preserve"> </w:t>
      </w:r>
      <w:r>
        <w:rPr>
          <w:w w:val="110"/>
        </w:rPr>
        <w:t>[</w:t>
      </w:r>
      <w:hyperlink w:anchor="_bookmark74" w:history="1">
        <w:r>
          <w:rPr>
            <w:color w:val="0080AC"/>
            <w:w w:val="110"/>
          </w:rPr>
          <w:t>64</w:t>
        </w:r>
        <w:r>
          <w:rPr>
            <w:w w:val="110"/>
          </w:rPr>
          <w:t>,</w:t>
        </w:r>
      </w:hyperlink>
      <w:hyperlink w:anchor="_bookmark76" w:history="1">
        <w:r>
          <w:rPr>
            <w:color w:val="0080AC"/>
            <w:w w:val="110"/>
          </w:rPr>
          <w:t>65</w:t>
        </w:r>
        <w:r>
          <w:rPr>
            <w:w w:val="110"/>
          </w:rPr>
          <w:t>],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BDS</w:t>
      </w:r>
      <w:r>
        <w:rPr>
          <w:spacing w:val="-6"/>
          <w:w w:val="110"/>
        </w:rPr>
        <w:t xml:space="preserve"> </w:t>
      </w:r>
      <w:r>
        <w:rPr>
          <w:w w:val="110"/>
        </w:rPr>
        <w:t>[</w:t>
      </w:r>
      <w:hyperlink w:anchor="_bookmark76" w:history="1">
        <w:r>
          <w:rPr>
            <w:color w:val="0080AC"/>
            <w:w w:val="110"/>
          </w:rPr>
          <w:t>65–67</w:t>
        </w:r>
        <w:r>
          <w:rPr>
            <w:w w:val="110"/>
          </w:rPr>
          <w:t>],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QENS</w:t>
      </w:r>
      <w:r>
        <w:rPr>
          <w:spacing w:val="-6"/>
          <w:w w:val="110"/>
        </w:rPr>
        <w:t xml:space="preserve"> </w:t>
      </w:r>
      <w:r>
        <w:rPr>
          <w:w w:val="110"/>
        </w:rPr>
        <w:t>[</w:t>
      </w:r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].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this</w:t>
      </w:r>
      <w:r>
        <w:rPr>
          <w:spacing w:val="-6"/>
          <w:w w:val="110"/>
        </w:rPr>
        <w:t xml:space="preserve"> </w:t>
      </w:r>
      <w:r>
        <w:rPr>
          <w:w w:val="110"/>
        </w:rPr>
        <w:t>system,</w:t>
      </w:r>
      <w:r>
        <w:rPr>
          <w:spacing w:val="-6"/>
          <w:w w:val="110"/>
        </w:rPr>
        <w:t xml:space="preserve"> </w:t>
      </w:r>
      <w:r>
        <w:rPr>
          <w:w w:val="110"/>
        </w:rPr>
        <w:t>hydro-</w:t>
      </w:r>
      <w:r>
        <w:rPr>
          <w:spacing w:val="40"/>
          <w:w w:val="110"/>
        </w:rPr>
        <w:t xml:space="preserve"> </w:t>
      </w:r>
      <w:r>
        <w:rPr>
          <w:w w:val="110"/>
        </w:rPr>
        <w:t>gen bonding between pyridine in P2VP and hydroxyls on the</w:t>
      </w:r>
      <w:r>
        <w:rPr>
          <w:spacing w:val="40"/>
          <w:w w:val="110"/>
        </w:rPr>
        <w:t xml:space="preserve"> </w:t>
      </w:r>
      <w:r>
        <w:rPr>
          <w:w w:val="110"/>
        </w:rPr>
        <w:t>surface of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NPs leads to a strong NP-polymer interaction (esti-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mated to be on the order of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 k</w:t>
      </w:r>
      <w:r>
        <w:rPr>
          <w:w w:val="110"/>
          <w:vertAlign w:val="subscript"/>
        </w:rPr>
        <w:t>B</w:t>
      </w:r>
      <w:r>
        <w:rPr>
          <w:w w:val="110"/>
        </w:rPr>
        <w:t>T) [</w:t>
      </w:r>
      <w:hyperlink w:anchor="_bookmark74" w:history="1">
        <w:r>
          <w:rPr>
            <w:color w:val="0080AC"/>
            <w:w w:val="110"/>
          </w:rPr>
          <w:t>64</w:t>
        </w:r>
        <w:r>
          <w:rPr>
            <w:w w:val="110"/>
          </w:rPr>
          <w:t>,</w:t>
        </w:r>
      </w:hyperlink>
      <w:hyperlink w:anchor="_bookmark80" w:history="1">
        <w:r>
          <w:rPr>
            <w:color w:val="0080AC"/>
            <w:w w:val="110"/>
          </w:rPr>
          <w:t>68</w:t>
        </w:r>
        <w:r>
          <w:rPr>
            <w:w w:val="110"/>
          </w:rPr>
          <w:t>,</w:t>
        </w:r>
      </w:hyperlink>
      <w:hyperlink w:anchor="_bookmark81" w:history="1">
        <w:r>
          <w:rPr>
            <w:color w:val="0080AC"/>
            <w:w w:val="110"/>
          </w:rPr>
          <w:t>69</w:t>
        </w:r>
        <w:r>
          <w:rPr>
            <w:w w:val="110"/>
          </w:rPr>
          <w:t>].</w:t>
        </w:r>
      </w:hyperlink>
    </w:p>
    <w:p w14:paraId="2C1FB23F" w14:textId="77777777" w:rsidR="00E21043" w:rsidRDefault="0052501A">
      <w:pPr>
        <w:pStyle w:val="BodyText"/>
        <w:spacing w:before="9" w:line="268" w:lineRule="auto"/>
        <w:ind w:left="72" w:firstLine="239"/>
      </w:pPr>
      <w:r>
        <w:rPr>
          <w:w w:val="110"/>
        </w:rPr>
        <w:t>Using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core-shell</w:t>
      </w:r>
      <w:r>
        <w:rPr>
          <w:spacing w:val="40"/>
          <w:w w:val="110"/>
        </w:rPr>
        <w:t xml:space="preserve"> </w:t>
      </w:r>
      <w:r>
        <w:rPr>
          <w:w w:val="110"/>
        </w:rPr>
        <w:t>model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combining</w:t>
      </w:r>
      <w:r>
        <w:rPr>
          <w:spacing w:val="40"/>
          <w:w w:val="110"/>
        </w:rPr>
        <w:t xml:space="preserve"> </w:t>
      </w:r>
      <w:r>
        <w:rPr>
          <w:w w:val="110"/>
        </w:rPr>
        <w:t>TMDSC,</w:t>
      </w:r>
      <w:r>
        <w:rPr>
          <w:spacing w:val="40"/>
          <w:w w:val="110"/>
        </w:rPr>
        <w:t xml:space="preserve"> </w:t>
      </w:r>
      <w:r>
        <w:rPr>
          <w:w w:val="110"/>
        </w:rPr>
        <w:t>BDS,</w:t>
      </w:r>
      <w:r>
        <w:rPr>
          <w:spacing w:val="80"/>
          <w:w w:val="110"/>
        </w:rPr>
        <w:t xml:space="preserve"> </w:t>
      </w:r>
      <w:r>
        <w:rPr>
          <w:w w:val="110"/>
        </w:rPr>
        <w:t>and small-angle X-ray scattering (SAXS), Sokolov and coworkers</w:t>
      </w:r>
      <w:r>
        <w:rPr>
          <w:spacing w:val="40"/>
          <w:w w:val="110"/>
        </w:rPr>
        <w:t xml:space="preserve"> </w:t>
      </w:r>
      <w:r>
        <w:rPr>
          <w:w w:val="110"/>
        </w:rPr>
        <w:t>revealed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shell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slow</w:t>
      </w:r>
      <w:r>
        <w:rPr>
          <w:spacing w:val="-8"/>
          <w:w w:val="110"/>
        </w:rPr>
        <w:t xml:space="preserve"> </w:t>
      </w:r>
      <w:r>
        <w:rPr>
          <w:w w:val="110"/>
        </w:rPr>
        <w:t>P2VP</w:t>
      </w:r>
      <w:r>
        <w:rPr>
          <w:spacing w:val="-8"/>
          <w:w w:val="110"/>
        </w:rPr>
        <w:t xml:space="preserve"> </w:t>
      </w:r>
      <w:r>
        <w:rPr>
          <w:w w:val="110"/>
        </w:rPr>
        <w:t>segmental</w:t>
      </w:r>
      <w:r>
        <w:rPr>
          <w:spacing w:val="-8"/>
          <w:w w:val="110"/>
        </w:rPr>
        <w:t xml:space="preserve"> </w:t>
      </w:r>
      <w:r>
        <w:rPr>
          <w:w w:val="110"/>
        </w:rPr>
        <w:t>dynamics</w:t>
      </w:r>
      <w:r>
        <w:rPr>
          <w:spacing w:val="-8"/>
          <w:w w:val="110"/>
        </w:rPr>
        <w:t xml:space="preserve"> </w:t>
      </w:r>
      <w:r>
        <w:rPr>
          <w:w w:val="110"/>
        </w:rPr>
        <w:t>at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P2VP/SiO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interface [</w:t>
      </w:r>
      <w:hyperlink w:anchor="_bookmark76" w:history="1">
        <w:r>
          <w:rPr>
            <w:color w:val="0080AC"/>
            <w:w w:val="110"/>
          </w:rPr>
          <w:t>65</w:t>
        </w:r>
        <w:r>
          <w:rPr>
            <w:w w:val="110"/>
          </w:rPr>
          <w:t>].</w:t>
        </w:r>
      </w:hyperlink>
      <w:r>
        <w:rPr>
          <w:w w:val="110"/>
        </w:rPr>
        <w:t xml:space="preserve"> A single Havriliak–Negami (HN) function [</w:t>
      </w:r>
      <w:hyperlink w:anchor="_bookmark62" w:history="1">
        <w:r>
          <w:rPr>
            <w:color w:val="0080AC"/>
            <w:w w:val="110"/>
          </w:rPr>
          <w:t>57</w:t>
        </w:r>
        <w:r>
          <w:rPr>
            <w:w w:val="110"/>
          </w:rPr>
          <w:t>]</w:t>
        </w:r>
      </w:hyperlink>
      <w:r>
        <w:rPr>
          <w:w w:val="110"/>
        </w:rPr>
        <w:t xml:space="preserve"> was</w:t>
      </w:r>
      <w:r>
        <w:rPr>
          <w:spacing w:val="40"/>
          <w:w w:val="110"/>
        </w:rPr>
        <w:t xml:space="preserve"> </w:t>
      </w:r>
      <w:r>
        <w:rPr>
          <w:w w:val="110"/>
        </w:rPr>
        <w:t>unable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capture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broad</w:t>
      </w:r>
      <w:r>
        <w:rPr>
          <w:spacing w:val="-10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-relaxations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PNC,</w:t>
      </w:r>
      <w:r>
        <w:rPr>
          <w:spacing w:val="40"/>
          <w:w w:val="110"/>
        </w:rPr>
        <w:t xml:space="preserve"> </w:t>
      </w:r>
      <w:r>
        <w:rPr>
          <w:w w:val="110"/>
        </w:rPr>
        <w:t>so two HN functions were used and attributed to bulk-like relax-</w:t>
      </w:r>
      <w:r>
        <w:rPr>
          <w:spacing w:val="40"/>
          <w:w w:val="110"/>
        </w:rPr>
        <w:t xml:space="preserve"> </w:t>
      </w:r>
      <w:r>
        <w:rPr>
          <w:w w:val="110"/>
        </w:rPr>
        <w:t>ations</w:t>
      </w:r>
      <w:r>
        <w:rPr>
          <w:spacing w:val="-1"/>
          <w:w w:val="110"/>
        </w:rPr>
        <w:t xml:space="preserve"> </w:t>
      </w:r>
      <w:r>
        <w:rPr>
          <w:w w:val="110"/>
        </w:rPr>
        <w:t>far</w:t>
      </w:r>
      <w:r>
        <w:rPr>
          <w:spacing w:val="-1"/>
          <w:w w:val="110"/>
        </w:rPr>
        <w:t xml:space="preserve"> </w:t>
      </w:r>
      <w:r>
        <w:rPr>
          <w:w w:val="110"/>
        </w:rPr>
        <w:t>from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NP</w:t>
      </w:r>
      <w:r>
        <w:rPr>
          <w:spacing w:val="-1"/>
          <w:w w:val="110"/>
        </w:rPr>
        <w:t xml:space="preserve"> </w:t>
      </w:r>
      <w:r>
        <w:rPr>
          <w:w w:val="110"/>
        </w:rPr>
        <w:t>surface</w:t>
      </w:r>
      <w:r>
        <w:rPr>
          <w:spacing w:val="-1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α</w:t>
      </w:r>
      <w:r>
        <w:rPr>
          <w:w w:val="110"/>
          <w:vertAlign w:val="subscript"/>
        </w:rPr>
        <w:t>1</w:t>
      </w:r>
      <w:r>
        <w:rPr>
          <w:w w:val="110"/>
        </w:rPr>
        <w:t>)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slower</w:t>
      </w:r>
      <w:r>
        <w:rPr>
          <w:spacing w:val="-1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1"/>
          <w:w w:val="110"/>
        </w:rPr>
        <w:t xml:space="preserve"> </w:t>
      </w:r>
      <w:r>
        <w:rPr>
          <w:w w:val="110"/>
        </w:rPr>
        <w:t>near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 interface (</w:t>
      </w:r>
      <w:r>
        <w:rPr>
          <w:rFonts w:ascii="Trebuchet MS" w:hAnsi="Trebuchet MS"/>
          <w:w w:val="110"/>
        </w:rPr>
        <w:t>α</w:t>
      </w:r>
      <w:r>
        <w:rPr>
          <w:w w:val="110"/>
          <w:vertAlign w:val="subscript"/>
        </w:rPr>
        <w:t>2</w:t>
      </w:r>
      <w:r>
        <w:rPr>
          <w:w w:val="110"/>
        </w:rPr>
        <w:t>). The extracted relaxation times reveal</w:t>
      </w:r>
      <w:r>
        <w:rPr>
          <w:spacing w:val="40"/>
          <w:w w:val="110"/>
        </w:rPr>
        <w:t xml:space="preserve"> </w:t>
      </w:r>
      <w:r>
        <w:rPr>
          <w:w w:val="110"/>
        </w:rPr>
        <w:t>three</w:t>
      </w:r>
      <w:r>
        <w:rPr>
          <w:spacing w:val="22"/>
          <w:w w:val="110"/>
        </w:rPr>
        <w:t xml:space="preserve"> </w:t>
      </w:r>
      <w:r>
        <w:rPr>
          <w:w w:val="110"/>
        </w:rPr>
        <w:t>important</w:t>
      </w:r>
      <w:r>
        <w:rPr>
          <w:spacing w:val="22"/>
          <w:w w:val="110"/>
        </w:rPr>
        <w:t xml:space="preserve"> </w:t>
      </w:r>
      <w:r>
        <w:rPr>
          <w:w w:val="110"/>
        </w:rPr>
        <w:t>observations</w:t>
      </w:r>
      <w:r>
        <w:rPr>
          <w:spacing w:val="22"/>
          <w:w w:val="110"/>
        </w:rPr>
        <w:t xml:space="preserve"> </w:t>
      </w:r>
      <w:r>
        <w:rPr>
          <w:w w:val="110"/>
        </w:rPr>
        <w:t>(</w:t>
      </w:r>
      <w:hyperlink w:anchor="_bookmark10" w:history="1">
        <w:r>
          <w:rPr>
            <w:color w:val="0080AC"/>
            <w:w w:val="110"/>
          </w:rPr>
          <w:t>Fig.</w:t>
        </w:r>
        <w:r>
          <w:rPr>
            <w:color w:val="0080AC"/>
            <w:spacing w:val="22"/>
            <w:w w:val="110"/>
          </w:rPr>
          <w:t xml:space="preserve"> </w:t>
        </w:r>
        <w:r>
          <w:rPr>
            <w:color w:val="0080AC"/>
            <w:w w:val="110"/>
          </w:rPr>
          <w:t>4</w:t>
        </w:r>
      </w:hyperlink>
      <w:r>
        <w:rPr>
          <w:w w:val="110"/>
        </w:rPr>
        <w:t>):</w:t>
      </w:r>
      <w:r>
        <w:rPr>
          <w:spacing w:val="23"/>
          <w:w w:val="110"/>
        </w:rPr>
        <w:t xml:space="preserve"> </w:t>
      </w:r>
      <w:r>
        <w:rPr>
          <w:w w:val="110"/>
        </w:rPr>
        <w:t>(i)</w:t>
      </w:r>
      <w:r>
        <w:rPr>
          <w:spacing w:val="22"/>
          <w:w w:val="110"/>
        </w:rPr>
        <w:t xml:space="preserve"> </w:t>
      </w:r>
      <w:r>
        <w:rPr>
          <w:rFonts w:ascii="Trebuchet MS" w:hAnsi="Trebuchet MS"/>
          <w:w w:val="110"/>
        </w:rPr>
        <w:t>α</w:t>
      </w:r>
      <w:r>
        <w:rPr>
          <w:w w:val="110"/>
          <w:vertAlign w:val="subscript"/>
        </w:rPr>
        <w:t>1</w:t>
      </w:r>
      <w:r>
        <w:rPr>
          <w:spacing w:val="32"/>
          <w:w w:val="110"/>
        </w:rPr>
        <w:t xml:space="preserve"> </w:t>
      </w:r>
      <w:r>
        <w:rPr>
          <w:w w:val="110"/>
        </w:rPr>
        <w:t>relaxations</w:t>
      </w:r>
      <w:r>
        <w:rPr>
          <w:spacing w:val="23"/>
          <w:w w:val="110"/>
        </w:rPr>
        <w:t xml:space="preserve"> </w:t>
      </w:r>
      <w:r>
        <w:rPr>
          <w:w w:val="110"/>
        </w:rPr>
        <w:t>far</w:t>
      </w:r>
      <w:r>
        <w:rPr>
          <w:spacing w:val="22"/>
          <w:w w:val="110"/>
        </w:rPr>
        <w:t xml:space="preserve"> </w:t>
      </w:r>
      <w:r>
        <w:rPr>
          <w:spacing w:val="-4"/>
          <w:w w:val="110"/>
        </w:rPr>
        <w:t>from</w:t>
      </w:r>
    </w:p>
    <w:p w14:paraId="5705EFEE" w14:textId="77777777" w:rsidR="00E21043" w:rsidRDefault="0052501A">
      <w:pPr>
        <w:pStyle w:val="BodyText"/>
        <w:spacing w:before="89" w:line="210" w:lineRule="exact"/>
        <w:ind w:left="72" w:right="278"/>
      </w:pPr>
      <w:r>
        <w:br w:type="column"/>
      </w:r>
      <w:r>
        <w:rPr>
          <w:w w:val="110"/>
        </w:rPr>
        <w:t xml:space="preserve">the NP interface are approximately bulk-like, (ii) </w:t>
      </w:r>
      <w:r>
        <w:rPr>
          <w:rFonts w:ascii="Trebuchet MS" w:hAnsi="Trebuchet MS"/>
          <w:w w:val="110"/>
        </w:rPr>
        <w:t>α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relaxations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near the NP interface are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100 times slower than bulk, and (iii)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the temperature dependence of </w:t>
      </w:r>
      <w:r>
        <w:rPr>
          <w:rFonts w:ascii="Trebuchet MS" w:hAnsi="Trebuchet MS"/>
          <w:w w:val="110"/>
        </w:rPr>
        <w:t>α</w:t>
      </w:r>
      <w:r>
        <w:rPr>
          <w:w w:val="110"/>
          <w:vertAlign w:val="subscript"/>
        </w:rPr>
        <w:t>1</w:t>
      </w:r>
      <w:r>
        <w:rPr>
          <w:w w:val="110"/>
        </w:rPr>
        <w:t xml:space="preserve">, </w:t>
      </w:r>
      <w:r>
        <w:rPr>
          <w:rFonts w:ascii="Trebuchet MS" w:hAnsi="Trebuchet MS"/>
          <w:w w:val="110"/>
        </w:rPr>
        <w:t>α</w:t>
      </w:r>
      <w:r>
        <w:rPr>
          <w:w w:val="110"/>
          <w:vertAlign w:val="subscript"/>
        </w:rPr>
        <w:t>2</w:t>
      </w:r>
      <w:r>
        <w:rPr>
          <w:w w:val="110"/>
        </w:rPr>
        <w:t>, and neat P2VP are compa-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rable although </w:t>
      </w:r>
      <w:r>
        <w:rPr>
          <w:rFonts w:ascii="Trebuchet MS" w:hAnsi="Trebuchet MS"/>
          <w:w w:val="110"/>
        </w:rPr>
        <w:t>α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relaxations have a slightly weaker temperature</w:t>
      </w:r>
      <w:r>
        <w:rPr>
          <w:spacing w:val="40"/>
          <w:w w:val="110"/>
        </w:rPr>
        <w:t xml:space="preserve"> </w:t>
      </w:r>
      <w:r>
        <w:rPr>
          <w:w w:val="110"/>
        </w:rPr>
        <w:t>dependence [</w:t>
      </w:r>
      <w:hyperlink w:anchor="_bookmark76" w:history="1">
        <w:r>
          <w:rPr>
            <w:color w:val="0080AC"/>
            <w:w w:val="110"/>
          </w:rPr>
          <w:t>65</w:t>
        </w:r>
        <w:r>
          <w:rPr>
            <w:w w:val="110"/>
          </w:rPr>
          <w:t>].</w:t>
        </w:r>
      </w:hyperlink>
      <w:r>
        <w:rPr>
          <w:w w:val="110"/>
        </w:rPr>
        <w:t xml:space="preserve"> Using the dielectric strength of each process as a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 of the amount of relaxing polymer, the authors esti-</w:t>
      </w:r>
      <w:r>
        <w:rPr>
          <w:spacing w:val="40"/>
          <w:w w:val="110"/>
        </w:rPr>
        <w:t xml:space="preserve"> </w:t>
      </w:r>
      <w:r>
        <w:rPr>
          <w:w w:val="110"/>
        </w:rPr>
        <w:t>mate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shell</w:t>
      </w:r>
      <w:r>
        <w:rPr>
          <w:spacing w:val="-2"/>
          <w:w w:val="110"/>
        </w:rPr>
        <w:t xml:space="preserve"> </w:t>
      </w:r>
      <w:r>
        <w:rPr>
          <w:w w:val="110"/>
        </w:rPr>
        <w:t>thickness</w:t>
      </w:r>
      <w:r>
        <w:rPr>
          <w:spacing w:val="-2"/>
          <w:w w:val="110"/>
        </w:rPr>
        <w:t xml:space="preserve"> </w:t>
      </w:r>
      <w:r>
        <w:rPr>
          <w:w w:val="110"/>
        </w:rPr>
        <w:t>on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order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4</w:t>
      </w:r>
      <w:r>
        <w:rPr>
          <w:spacing w:val="-10"/>
          <w:w w:val="110"/>
        </w:rPr>
        <w:t xml:space="preserve"> </w:t>
      </w:r>
      <w:r>
        <w:rPr>
          <w:w w:val="110"/>
        </w:rPr>
        <w:t>nm,</w:t>
      </w:r>
      <w:r>
        <w:rPr>
          <w:spacing w:val="-2"/>
          <w:w w:val="110"/>
        </w:rPr>
        <w:t xml:space="preserve"> </w:t>
      </w:r>
      <w:r>
        <w:rPr>
          <w:w w:val="110"/>
        </w:rPr>
        <w:t>which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between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Kuhn size and R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of P2VP and matches structural measurements</w:t>
      </w:r>
      <w:r>
        <w:rPr>
          <w:spacing w:val="40"/>
          <w:w w:val="110"/>
        </w:rPr>
        <w:t xml:space="preserve"> </w:t>
      </w:r>
      <w:r>
        <w:rPr>
          <w:w w:val="110"/>
        </w:rPr>
        <w:t>from SAXS. In addition the authors observe that all segments are</w:t>
      </w:r>
      <w:r>
        <w:rPr>
          <w:spacing w:val="40"/>
          <w:w w:val="110"/>
        </w:rPr>
        <w:t xml:space="preserve"> </w:t>
      </w:r>
      <w:r>
        <w:rPr>
          <w:w w:val="110"/>
        </w:rPr>
        <w:t>mobile, albeit many are slow, which is in contrast to other reports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-8"/>
          <w:w w:val="110"/>
        </w:rPr>
        <w:t xml:space="preserve"> </w:t>
      </w:r>
      <w:r>
        <w:rPr>
          <w:w w:val="110"/>
        </w:rPr>
        <w:t>discuss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immobile</w:t>
      </w:r>
      <w:r>
        <w:rPr>
          <w:spacing w:val="-8"/>
          <w:w w:val="110"/>
        </w:rPr>
        <w:t xml:space="preserve"> </w:t>
      </w:r>
      <w:r>
        <w:rPr>
          <w:w w:val="110"/>
        </w:rPr>
        <w:t>polymer</w:t>
      </w:r>
      <w:r>
        <w:rPr>
          <w:spacing w:val="-8"/>
          <w:w w:val="110"/>
        </w:rPr>
        <w:t xml:space="preserve"> </w:t>
      </w:r>
      <w:r>
        <w:rPr>
          <w:w w:val="110"/>
        </w:rPr>
        <w:t>layer</w:t>
      </w:r>
      <w:r>
        <w:rPr>
          <w:spacing w:val="-8"/>
          <w:w w:val="110"/>
        </w:rPr>
        <w:t xml:space="preserve"> </w:t>
      </w:r>
      <w:r>
        <w:rPr>
          <w:w w:val="110"/>
        </w:rPr>
        <w:t>[</w:t>
      </w:r>
      <w:hyperlink w:anchor="_bookmark80" w:history="1">
        <w:r>
          <w:rPr>
            <w:color w:val="0080AC"/>
            <w:w w:val="110"/>
          </w:rPr>
          <w:t>68</w:t>
        </w:r>
        <w:r>
          <w:rPr>
            <w:w w:val="110"/>
          </w:rPr>
          <w:t>,</w:t>
        </w:r>
      </w:hyperlink>
      <w:hyperlink w:anchor="_bookmark83" w:history="1">
        <w:r>
          <w:rPr>
            <w:color w:val="0080AC"/>
            <w:w w:val="110"/>
          </w:rPr>
          <w:t>70</w:t>
        </w:r>
        <w:r>
          <w:rPr>
            <w:w w:val="110"/>
          </w:rPr>
          <w:t>,</w:t>
        </w:r>
      </w:hyperlink>
      <w:hyperlink w:anchor="_bookmark84" w:history="1">
        <w:r>
          <w:rPr>
            <w:color w:val="0080AC"/>
            <w:w w:val="110"/>
          </w:rPr>
          <w:t>71</w:t>
        </w:r>
        <w:r>
          <w:rPr>
            <w:w w:val="110"/>
          </w:rPr>
          <w:t>].</w:t>
        </w:r>
      </w:hyperlink>
      <w:r>
        <w:rPr>
          <w:spacing w:val="-8"/>
          <w:w w:val="110"/>
        </w:rPr>
        <w:t xml:space="preserve"> </w:t>
      </w:r>
      <w:r>
        <w:rPr>
          <w:w w:val="110"/>
        </w:rPr>
        <w:t>It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worth</w:t>
      </w:r>
      <w:r>
        <w:rPr>
          <w:spacing w:val="-8"/>
          <w:w w:val="110"/>
        </w:rPr>
        <w:t xml:space="preserve"> </w:t>
      </w:r>
      <w:r>
        <w:rPr>
          <w:w w:val="110"/>
        </w:rPr>
        <w:t>not-</w:t>
      </w:r>
      <w:r>
        <w:rPr>
          <w:spacing w:val="40"/>
          <w:w w:val="110"/>
        </w:rPr>
        <w:t xml:space="preserve"> </w:t>
      </w:r>
      <w:r>
        <w:rPr>
          <w:w w:val="110"/>
        </w:rPr>
        <w:t>ing</w:t>
      </w:r>
      <w:r>
        <w:rPr>
          <w:spacing w:val="25"/>
          <w:w w:val="110"/>
        </w:rPr>
        <w:t xml:space="preserve"> </w:t>
      </w:r>
      <w:r>
        <w:rPr>
          <w:w w:val="110"/>
        </w:rPr>
        <w:t>that</w:t>
      </w:r>
      <w:r>
        <w:rPr>
          <w:spacing w:val="25"/>
          <w:w w:val="110"/>
        </w:rPr>
        <w:t xml:space="preserve"> </w:t>
      </w:r>
      <w:r>
        <w:rPr>
          <w:w w:val="110"/>
        </w:rPr>
        <w:t>simpler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25"/>
          <w:w w:val="110"/>
        </w:rPr>
        <w:t xml:space="preserve"> </w:t>
      </w:r>
      <w:r>
        <w:rPr>
          <w:w w:val="110"/>
        </w:rPr>
        <w:t>more</w:t>
      </w:r>
      <w:r>
        <w:rPr>
          <w:spacing w:val="25"/>
          <w:w w:val="110"/>
        </w:rPr>
        <w:t xml:space="preserve"> </w:t>
      </w:r>
      <w:r>
        <w:rPr>
          <w:w w:val="110"/>
        </w:rPr>
        <w:t>sophisticated</w:t>
      </w:r>
      <w:r>
        <w:rPr>
          <w:spacing w:val="25"/>
          <w:w w:val="110"/>
        </w:rPr>
        <w:t xml:space="preserve"> </w:t>
      </w:r>
      <w:r>
        <w:rPr>
          <w:w w:val="110"/>
        </w:rPr>
        <w:t>models</w:t>
      </w:r>
      <w:r>
        <w:rPr>
          <w:spacing w:val="25"/>
          <w:w w:val="110"/>
        </w:rPr>
        <w:t xml:space="preserve"> </w:t>
      </w:r>
      <w:r>
        <w:rPr>
          <w:w w:val="110"/>
        </w:rPr>
        <w:t>have</w:t>
      </w:r>
      <w:r>
        <w:rPr>
          <w:spacing w:val="25"/>
          <w:w w:val="110"/>
        </w:rPr>
        <w:t xml:space="preserve"> </w:t>
      </w:r>
      <w:r>
        <w:rPr>
          <w:w w:val="110"/>
        </w:rPr>
        <w:t>been</w:t>
      </w:r>
      <w:r>
        <w:rPr>
          <w:spacing w:val="25"/>
          <w:w w:val="110"/>
        </w:rPr>
        <w:t xml:space="preserve"> </w:t>
      </w:r>
      <w:r>
        <w:rPr>
          <w:w w:val="110"/>
        </w:rPr>
        <w:t>used</w:t>
      </w:r>
      <w:r>
        <w:rPr>
          <w:spacing w:val="40"/>
          <w:w w:val="110"/>
        </w:rPr>
        <w:t xml:space="preserve"> </w:t>
      </w:r>
      <w:r>
        <w:rPr>
          <w:w w:val="110"/>
        </w:rPr>
        <w:t>to describe BDS data from various PNC systems [</w:t>
      </w:r>
      <w:hyperlink w:anchor="_bookmark65" w:history="1">
        <w:r>
          <w:rPr>
            <w:color w:val="0080AC"/>
            <w:w w:val="110"/>
          </w:rPr>
          <w:t>58</w:t>
        </w:r>
        <w:r>
          <w:rPr>
            <w:w w:val="110"/>
          </w:rPr>
          <w:t>,</w:t>
        </w:r>
      </w:hyperlink>
      <w:hyperlink w:anchor="_bookmark78" w:history="1">
        <w:r>
          <w:rPr>
            <w:color w:val="0080AC"/>
            <w:w w:val="110"/>
          </w:rPr>
          <w:t>66</w:t>
        </w:r>
        <w:r>
          <w:rPr>
            <w:w w:val="110"/>
          </w:rPr>
          <w:t>,</w:t>
        </w:r>
      </w:hyperlink>
      <w:hyperlink w:anchor="_bookmark86" w:history="1">
        <w:r>
          <w:rPr>
            <w:color w:val="0080AC"/>
            <w:w w:val="110"/>
          </w:rPr>
          <w:t>72</w:t>
        </w:r>
        <w:r>
          <w:rPr>
            <w:w w:val="110"/>
          </w:rPr>
          <w:t>,</w:t>
        </w:r>
      </w:hyperlink>
      <w:hyperlink w:anchor="_bookmark88" w:history="1">
        <w:r>
          <w:rPr>
            <w:color w:val="0080AC"/>
            <w:w w:val="110"/>
          </w:rPr>
          <w:t>73</w:t>
        </w:r>
        <w:r>
          <w:rPr>
            <w:w w:val="110"/>
          </w:rPr>
          <w:t>],</w:t>
        </w:r>
      </w:hyperlink>
      <w:r>
        <w:rPr>
          <w:w w:val="110"/>
        </w:rPr>
        <w:t xml:space="preserve"> and</w:t>
      </w:r>
      <w:r>
        <w:rPr>
          <w:spacing w:val="40"/>
          <w:w w:val="110"/>
        </w:rPr>
        <w:t xml:space="preserve"> </w:t>
      </w:r>
      <w:r>
        <w:rPr>
          <w:w w:val="110"/>
        </w:rPr>
        <w:t>they</w:t>
      </w:r>
      <w:r>
        <w:rPr>
          <w:spacing w:val="-2"/>
          <w:w w:val="110"/>
        </w:rPr>
        <w:t xml:space="preserve"> </w:t>
      </w:r>
      <w:r>
        <w:rPr>
          <w:w w:val="110"/>
        </w:rPr>
        <w:t>all</w:t>
      </w:r>
      <w:r>
        <w:rPr>
          <w:spacing w:val="-2"/>
          <w:w w:val="110"/>
        </w:rPr>
        <w:t xml:space="preserve"> </w:t>
      </w:r>
      <w:r>
        <w:rPr>
          <w:w w:val="110"/>
        </w:rPr>
        <w:t>result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observations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slow</w:t>
      </w:r>
      <w:r>
        <w:rPr>
          <w:spacing w:val="-2"/>
          <w:w w:val="110"/>
        </w:rPr>
        <w:t xml:space="preserve"> </w:t>
      </w:r>
      <w:r>
        <w:rPr>
          <w:w w:val="110"/>
        </w:rPr>
        <w:t>interfacial</w:t>
      </w:r>
      <w:r>
        <w:rPr>
          <w:spacing w:val="-2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2"/>
          <w:w w:val="110"/>
        </w:rPr>
        <w:t xml:space="preserve"> </w:t>
      </w:r>
      <w:r>
        <w:rPr>
          <w:w w:val="110"/>
        </w:rPr>
        <w:t>within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few</w:t>
      </w:r>
      <w:r>
        <w:rPr>
          <w:spacing w:val="-2"/>
          <w:w w:val="110"/>
        </w:rPr>
        <w:t xml:space="preserve"> </w:t>
      </w:r>
      <w:r>
        <w:rPr>
          <w:w w:val="110"/>
        </w:rPr>
        <w:t>nanometers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NPs.</w:t>
      </w:r>
      <w:r>
        <w:rPr>
          <w:spacing w:val="-2"/>
          <w:w w:val="110"/>
        </w:rPr>
        <w:t xml:space="preserve"> </w:t>
      </w:r>
      <w:r>
        <w:rPr>
          <w:w w:val="110"/>
        </w:rPr>
        <w:t>Fitting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same</w:t>
      </w:r>
      <w:r>
        <w:rPr>
          <w:spacing w:val="-2"/>
          <w:w w:val="110"/>
        </w:rPr>
        <w:t xml:space="preserve"> </w:t>
      </w:r>
      <w:r>
        <w:rPr>
          <w:w w:val="110"/>
        </w:rPr>
        <w:t>BDS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core</w:t>
      </w:r>
      <w:r>
        <w:rPr>
          <w:spacing w:val="40"/>
          <w:w w:val="110"/>
        </w:rPr>
        <w:t xml:space="preserve"> </w:t>
      </w:r>
      <w:r>
        <w:rPr>
          <w:w w:val="110"/>
        </w:rPr>
        <w:t>shell</w:t>
      </w:r>
      <w:r>
        <w:rPr>
          <w:spacing w:val="-6"/>
          <w:w w:val="110"/>
        </w:rPr>
        <w:t xml:space="preserve"> </w:t>
      </w:r>
      <w:r>
        <w:rPr>
          <w:w w:val="110"/>
        </w:rPr>
        <w:t>model</w:t>
      </w:r>
      <w:r>
        <w:rPr>
          <w:spacing w:val="-6"/>
          <w:w w:val="110"/>
        </w:rPr>
        <w:t xml:space="preserve"> </w:t>
      </w:r>
      <w:r>
        <w:rPr>
          <w:w w:val="110"/>
        </w:rPr>
        <w:t>(two</w:t>
      </w:r>
      <w:r>
        <w:rPr>
          <w:spacing w:val="-6"/>
          <w:w w:val="110"/>
        </w:rPr>
        <w:t xml:space="preserve"> </w:t>
      </w:r>
      <w:r>
        <w:rPr>
          <w:w w:val="110"/>
        </w:rPr>
        <w:t>HN</w:t>
      </w:r>
      <w:r>
        <w:rPr>
          <w:spacing w:val="-6"/>
          <w:w w:val="110"/>
        </w:rPr>
        <w:t xml:space="preserve"> </w:t>
      </w:r>
      <w:r>
        <w:rPr>
          <w:w w:val="110"/>
        </w:rPr>
        <w:t>functions)</w:t>
      </w:r>
      <w:r>
        <w:rPr>
          <w:spacing w:val="-6"/>
          <w:w w:val="110"/>
        </w:rPr>
        <w:t xml:space="preserve"> </w:t>
      </w:r>
      <w:r>
        <w:rPr>
          <w:w w:val="110"/>
        </w:rPr>
        <w:t>results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thinner</w:t>
      </w:r>
      <w:r>
        <w:rPr>
          <w:spacing w:val="-6"/>
          <w:w w:val="110"/>
        </w:rPr>
        <w:t xml:space="preserve"> </w:t>
      </w:r>
      <w:r>
        <w:rPr>
          <w:w w:val="110"/>
        </w:rPr>
        <w:t>apparent</w:t>
      </w:r>
      <w:r>
        <w:rPr>
          <w:spacing w:val="-6"/>
          <w:w w:val="110"/>
        </w:rPr>
        <w:t xml:space="preserve"> </w:t>
      </w:r>
      <w:r>
        <w:rPr>
          <w:w w:val="110"/>
        </w:rPr>
        <w:t>bound</w:t>
      </w:r>
      <w:r>
        <w:rPr>
          <w:spacing w:val="40"/>
          <w:w w:val="110"/>
        </w:rPr>
        <w:t xml:space="preserve"> </w:t>
      </w:r>
      <w:r>
        <w:rPr>
          <w:w w:val="110"/>
        </w:rPr>
        <w:t>layer and apparently slower interfacial relaxations as compared to</w:t>
      </w:r>
      <w:r>
        <w:rPr>
          <w:spacing w:val="40"/>
          <w:w w:val="110"/>
        </w:rPr>
        <w:t xml:space="preserve"> </w:t>
      </w:r>
      <w:r>
        <w:rPr>
          <w:w w:val="110"/>
        </w:rPr>
        <w:t>fitting with the interfacial layer model, but both qualitatively show</w:t>
      </w:r>
      <w:r>
        <w:rPr>
          <w:spacing w:val="40"/>
          <w:w w:val="110"/>
        </w:rPr>
        <w:t xml:space="preserve"> </w:t>
      </w:r>
      <w:r>
        <w:rPr>
          <w:w w:val="110"/>
        </w:rPr>
        <w:t>slow interfacial dynamics [</w:t>
      </w:r>
      <w:hyperlink w:anchor="_bookmark88" w:history="1">
        <w:r>
          <w:rPr>
            <w:color w:val="0080AC"/>
            <w:w w:val="110"/>
          </w:rPr>
          <w:t>73</w:t>
        </w:r>
        <w:r>
          <w:rPr>
            <w:w w:val="110"/>
          </w:rPr>
          <w:t>].</w:t>
        </w:r>
      </w:hyperlink>
    </w:p>
    <w:p w14:paraId="19D25D86" w14:textId="77777777" w:rsidR="00E21043" w:rsidRDefault="0052501A">
      <w:pPr>
        <w:pStyle w:val="BodyText"/>
        <w:spacing w:before="1" w:line="268" w:lineRule="auto"/>
        <w:ind w:left="72" w:right="278" w:firstLine="239"/>
      </w:pPr>
      <w:r>
        <w:rPr>
          <w:w w:val="110"/>
        </w:rPr>
        <w:t>Similarly slow dynamics have been measured in P2VP/SiO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nanocomposites using TMDSC [</w:t>
      </w:r>
      <w:hyperlink w:anchor="_bookmark74" w:history="1">
        <w:r>
          <w:rPr>
            <w:color w:val="0080AC"/>
            <w:w w:val="110"/>
          </w:rPr>
          <w:t>64</w:t>
        </w:r>
        <w:r>
          <w:rPr>
            <w:w w:val="110"/>
          </w:rPr>
          <w:t>,</w:t>
        </w:r>
      </w:hyperlink>
      <w:hyperlink w:anchor="_bookmark76" w:history="1">
        <w:r>
          <w:rPr>
            <w:color w:val="0080AC"/>
            <w:w w:val="110"/>
          </w:rPr>
          <w:t>65</w:t>
        </w:r>
        <w:r>
          <w:rPr>
            <w:w w:val="110"/>
          </w:rPr>
          <w:t>,</w:t>
        </w:r>
      </w:hyperlink>
      <w:hyperlink w:anchor="_bookmark90" w:history="1">
        <w:r>
          <w:rPr>
            <w:color w:val="0080AC"/>
            <w:w w:val="110"/>
          </w:rPr>
          <w:t>74</w:t>
        </w:r>
        <w:r>
          <w:rPr>
            <w:w w:val="110"/>
          </w:rPr>
          <w:t>]</w:t>
        </w:r>
      </w:hyperlink>
      <w:r>
        <w:rPr>
          <w:w w:val="110"/>
        </w:rPr>
        <w:t xml:space="preserve"> and QENS [</w:t>
      </w:r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].</w:t>
        </w:r>
      </w:hyperlink>
      <w:r>
        <w:rPr>
          <w:w w:val="110"/>
        </w:rPr>
        <w:t xml:space="preserve"> The sim-</w:t>
      </w:r>
      <w:r>
        <w:rPr>
          <w:spacing w:val="40"/>
          <w:w w:val="110"/>
        </w:rPr>
        <w:t xml:space="preserve"> </w:t>
      </w:r>
      <w:r>
        <w:rPr>
          <w:w w:val="110"/>
        </w:rPr>
        <w:t>plest analysis of TMDSC assumes a single glass transition like the</w:t>
      </w:r>
      <w:r>
        <w:rPr>
          <w:spacing w:val="40"/>
          <w:w w:val="110"/>
        </w:rPr>
        <w:t xml:space="preserve"> </w:t>
      </w:r>
      <w:r>
        <w:rPr>
          <w:w w:val="110"/>
        </w:rPr>
        <w:t>homogeneous model [</w:t>
      </w:r>
      <w:hyperlink w:anchor="_bookmark74" w:history="1">
        <w:r>
          <w:rPr>
            <w:color w:val="0080AC"/>
            <w:w w:val="110"/>
          </w:rPr>
          <w:t>64</w:t>
        </w:r>
        <w:r>
          <w:rPr>
            <w:w w:val="110"/>
          </w:rPr>
          <w:t>],</w:t>
        </w:r>
      </w:hyperlink>
      <w:r>
        <w:rPr>
          <w:w w:val="110"/>
        </w:rPr>
        <w:t xml:space="preserve"> but more detailed analysis reveals high</w:t>
      </w:r>
      <w:r>
        <w:rPr>
          <w:spacing w:val="40"/>
          <w:w w:val="110"/>
        </w:rPr>
        <w:t xml:space="preserve"> </w:t>
      </w:r>
      <w:r>
        <w:rPr>
          <w:w w:val="110"/>
        </w:rPr>
        <w:t>temperature broadening (i.e. slower dynamics) [</w:t>
      </w:r>
      <w:hyperlink w:anchor="_bookmark76" w:history="1">
        <w:r>
          <w:rPr>
            <w:color w:val="0080AC"/>
            <w:w w:val="110"/>
          </w:rPr>
          <w:t>65</w:t>
        </w:r>
        <w:r>
          <w:rPr>
            <w:w w:val="110"/>
          </w:rPr>
          <w:t>]</w:t>
        </w:r>
      </w:hyperlink>
      <w:r>
        <w:rPr>
          <w:w w:val="110"/>
        </w:rPr>
        <w:t xml:space="preserve"> and even can</w:t>
      </w:r>
      <w:r>
        <w:rPr>
          <w:spacing w:val="40"/>
          <w:w w:val="110"/>
        </w:rPr>
        <w:t xml:space="preserve"> </w:t>
      </w:r>
      <w:r>
        <w:rPr>
          <w:w w:val="110"/>
        </w:rPr>
        <w:t>lead to extraction of an interfacial layer thickness that is com-</w:t>
      </w:r>
      <w:r>
        <w:rPr>
          <w:spacing w:val="40"/>
          <w:w w:val="110"/>
        </w:rPr>
        <w:t xml:space="preserve"> </w:t>
      </w:r>
      <w:r>
        <w:rPr>
          <w:w w:val="110"/>
        </w:rPr>
        <w:t>mensurate</w:t>
      </w:r>
      <w:r>
        <w:rPr>
          <w:spacing w:val="24"/>
          <w:w w:val="110"/>
        </w:rPr>
        <w:t xml:space="preserve"> </w:t>
      </w:r>
      <w:r>
        <w:rPr>
          <w:w w:val="110"/>
        </w:rPr>
        <w:t>with</w:t>
      </w:r>
      <w:r>
        <w:rPr>
          <w:spacing w:val="25"/>
          <w:w w:val="110"/>
        </w:rPr>
        <w:t xml:space="preserve"> </w:t>
      </w:r>
      <w:r>
        <w:rPr>
          <w:w w:val="110"/>
        </w:rPr>
        <w:t>BDS</w:t>
      </w:r>
      <w:r>
        <w:rPr>
          <w:spacing w:val="24"/>
          <w:w w:val="110"/>
        </w:rPr>
        <w:t xml:space="preserve"> </w:t>
      </w:r>
      <w:r>
        <w:rPr>
          <w:w w:val="110"/>
        </w:rPr>
        <w:t>[</w:t>
      </w:r>
      <w:hyperlink w:anchor="_bookmark88" w:history="1">
        <w:r>
          <w:rPr>
            <w:color w:val="0080AC"/>
            <w:w w:val="110"/>
          </w:rPr>
          <w:t>73</w:t>
        </w:r>
        <w:r>
          <w:rPr>
            <w:w w:val="110"/>
          </w:rPr>
          <w:t>,</w:t>
        </w:r>
      </w:hyperlink>
      <w:hyperlink w:anchor="_bookmark90" w:history="1">
        <w:r>
          <w:rPr>
            <w:color w:val="0080AC"/>
            <w:w w:val="110"/>
          </w:rPr>
          <w:t>74</w:t>
        </w:r>
        <w:r>
          <w:rPr>
            <w:w w:val="110"/>
          </w:rPr>
          <w:t>].</w:t>
        </w:r>
      </w:hyperlink>
      <w:r>
        <w:rPr>
          <w:spacing w:val="25"/>
          <w:w w:val="110"/>
        </w:rPr>
        <w:t xml:space="preserve"> </w:t>
      </w:r>
      <w:r>
        <w:rPr>
          <w:w w:val="110"/>
        </w:rPr>
        <w:t>QENS</w:t>
      </w:r>
      <w:r>
        <w:rPr>
          <w:spacing w:val="25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24"/>
          <w:w w:val="110"/>
        </w:rPr>
        <w:t xml:space="preserve"> </w:t>
      </w:r>
      <w:r>
        <w:rPr>
          <w:w w:val="110"/>
        </w:rPr>
        <w:t>on</w:t>
      </w:r>
      <w:r>
        <w:rPr>
          <w:spacing w:val="25"/>
          <w:w w:val="110"/>
        </w:rPr>
        <w:t xml:space="preserve"> </w:t>
      </w:r>
      <w:r>
        <w:rPr>
          <w:w w:val="110"/>
        </w:rPr>
        <w:t>neat</w:t>
      </w:r>
      <w:r>
        <w:rPr>
          <w:spacing w:val="25"/>
          <w:w w:val="110"/>
        </w:rPr>
        <w:t xml:space="preserve"> </w:t>
      </w:r>
      <w:r>
        <w:rPr>
          <w:spacing w:val="-4"/>
          <w:w w:val="110"/>
        </w:rPr>
        <w:t>P2VP</w:t>
      </w:r>
    </w:p>
    <w:p w14:paraId="365A8BE9" w14:textId="77777777" w:rsidR="00E21043" w:rsidRDefault="0052501A">
      <w:pPr>
        <w:pStyle w:val="BodyText"/>
        <w:spacing w:line="198" w:lineRule="exact"/>
        <w:ind w:left="72"/>
      </w:pPr>
      <w:r>
        <w:rPr>
          <w:w w:val="110"/>
        </w:rPr>
        <w:t>showed</w:t>
      </w:r>
      <w:r>
        <w:rPr>
          <w:spacing w:val="34"/>
          <w:w w:val="110"/>
        </w:rPr>
        <w:t xml:space="preserve"> </w:t>
      </w:r>
      <w:r>
        <w:rPr>
          <w:w w:val="110"/>
        </w:rPr>
        <w:t>diffusive</w:t>
      </w:r>
      <w:r>
        <w:rPr>
          <w:spacing w:val="35"/>
          <w:w w:val="110"/>
        </w:rPr>
        <w:t xml:space="preserve"> </w:t>
      </w:r>
      <w:r>
        <w:rPr>
          <w:w w:val="110"/>
        </w:rPr>
        <w:t>motions</w:t>
      </w:r>
      <w:r>
        <w:rPr>
          <w:spacing w:val="35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τ</w:t>
      </w:r>
      <w:r>
        <w:rPr>
          <w:rFonts w:ascii="Trebuchet MS" w:hAnsi="Trebuchet MS"/>
          <w:spacing w:val="-25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9"/>
          <w:w w:val="110"/>
        </w:rPr>
        <w:t xml:space="preserve"> </w:t>
      </w:r>
      <w:r>
        <w:rPr>
          <w:w w:val="110"/>
        </w:rPr>
        <w:t>q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2</w:t>
      </w:r>
      <w:r>
        <w:rPr>
          <w:w w:val="110"/>
        </w:rPr>
        <w:t>)</w:t>
      </w:r>
      <w:r>
        <w:rPr>
          <w:spacing w:val="35"/>
          <w:w w:val="110"/>
        </w:rPr>
        <w:t xml:space="preserve"> </w:t>
      </w:r>
      <w:r>
        <w:rPr>
          <w:w w:val="110"/>
        </w:rPr>
        <w:t>for</w:t>
      </w:r>
      <w:r>
        <w:rPr>
          <w:spacing w:val="35"/>
          <w:w w:val="110"/>
        </w:rPr>
        <w:t xml:space="preserve"> </w:t>
      </w:r>
      <w:r>
        <w:rPr>
          <w:w w:val="110"/>
        </w:rPr>
        <w:t>length-</w:t>
      </w:r>
      <w:r>
        <w:rPr>
          <w:spacing w:val="34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time-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scales</w:t>
      </w:r>
    </w:p>
    <w:p w14:paraId="4AB64641" w14:textId="77777777" w:rsidR="00E21043" w:rsidRDefault="0052501A">
      <w:pPr>
        <w:pStyle w:val="BodyText"/>
        <w:spacing w:line="221" w:lineRule="exact"/>
        <w:ind w:left="72" w:hanging="1"/>
      </w:pPr>
      <w:r>
        <w:rPr>
          <w:w w:val="110"/>
        </w:rPr>
        <w:t>of</w:t>
      </w:r>
      <w:r>
        <w:rPr>
          <w:spacing w:val="2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</w:t>
      </w:r>
      <w:r>
        <w:rPr>
          <w:spacing w:val="-12"/>
          <w:w w:val="110"/>
        </w:rPr>
        <w:t xml:space="preserve"> </w:t>
      </w:r>
      <w:r>
        <w:rPr>
          <w:w w:val="110"/>
        </w:rPr>
        <w:t>nm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</w:t>
      </w:r>
      <w:r>
        <w:rPr>
          <w:spacing w:val="-12"/>
          <w:w w:val="110"/>
        </w:rPr>
        <w:t xml:space="preserve"> </w:t>
      </w:r>
      <w:r>
        <w:rPr>
          <w:w w:val="110"/>
        </w:rPr>
        <w:t>ns,</w:t>
      </w:r>
      <w:r>
        <w:rPr>
          <w:spacing w:val="24"/>
          <w:w w:val="110"/>
        </w:rPr>
        <w:t xml:space="preserve"> </w:t>
      </w:r>
      <w:r>
        <w:rPr>
          <w:w w:val="110"/>
        </w:rPr>
        <w:t>which</w:t>
      </w:r>
      <w:r>
        <w:rPr>
          <w:spacing w:val="23"/>
          <w:w w:val="110"/>
        </w:rPr>
        <w:t xml:space="preserve"> </w:t>
      </w:r>
      <w:r>
        <w:rPr>
          <w:w w:val="110"/>
        </w:rPr>
        <w:t>agreed</w:t>
      </w:r>
      <w:r>
        <w:rPr>
          <w:spacing w:val="23"/>
          <w:w w:val="110"/>
        </w:rPr>
        <w:t xml:space="preserve"> </w:t>
      </w:r>
      <w:r>
        <w:rPr>
          <w:w w:val="110"/>
        </w:rPr>
        <w:t>with</w:t>
      </w:r>
      <w:r>
        <w:rPr>
          <w:spacing w:val="24"/>
          <w:w w:val="110"/>
        </w:rPr>
        <w:t xml:space="preserve"> </w:t>
      </w:r>
      <w:r>
        <w:rPr>
          <w:w w:val="110"/>
        </w:rPr>
        <w:t>extrapolations</w:t>
      </w:r>
      <w:r>
        <w:rPr>
          <w:spacing w:val="23"/>
          <w:w w:val="110"/>
        </w:rPr>
        <w:t xml:space="preserve"> </w:t>
      </w:r>
      <w:r>
        <w:rPr>
          <w:w w:val="110"/>
        </w:rPr>
        <w:t>of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rFonts w:ascii="Trebuchet MS" w:hAnsi="Trebuchet MS"/>
          <w:spacing w:val="-5"/>
          <w:w w:val="110"/>
        </w:rPr>
        <w:t>α</w:t>
      </w:r>
      <w:r>
        <w:rPr>
          <w:spacing w:val="-5"/>
          <w:w w:val="110"/>
        </w:rPr>
        <w:t>-</w:t>
      </w:r>
    </w:p>
    <w:p w14:paraId="4DB218EF" w14:textId="77777777" w:rsidR="00E21043" w:rsidRDefault="0052501A">
      <w:pPr>
        <w:pStyle w:val="BodyText"/>
        <w:spacing w:line="268" w:lineRule="auto"/>
        <w:ind w:left="72" w:right="278"/>
      </w:pPr>
      <w:r>
        <w:t>process from TMDSC and BDS in neat P2VP (</w:t>
      </w:r>
      <w:hyperlink w:anchor="_bookmark7" w:history="1">
        <w:r>
          <w:rPr>
            <w:color w:val="0080AC"/>
          </w:rPr>
          <w:t>Fig. 2</w:t>
        </w:r>
        <w:r>
          <w:t>)</w:t>
        </w:r>
      </w:hyperlink>
      <w:r>
        <w:t xml:space="preserve"> [</w:t>
      </w:r>
      <w:hyperlink w:anchor="_bookmark58" w:history="1">
        <w:r>
          <w:rPr>
            <w:color w:val="0080AC"/>
          </w:rPr>
          <w:t>55</w:t>
        </w:r>
        <w:r>
          <w:t>].</w:t>
        </w:r>
      </w:hyperlink>
      <w:r>
        <w:t xml:space="preserve"> In P2VP/SiO</w:t>
      </w:r>
      <w:r>
        <w:rPr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these</w:t>
      </w:r>
      <w:r>
        <w:rPr>
          <w:spacing w:val="40"/>
          <w:w w:val="110"/>
        </w:rPr>
        <w:t xml:space="preserve"> </w:t>
      </w:r>
      <w:r>
        <w:rPr>
          <w:w w:val="110"/>
        </w:rPr>
        <w:t>relaxations</w:t>
      </w:r>
      <w:r>
        <w:rPr>
          <w:spacing w:val="40"/>
          <w:w w:val="110"/>
        </w:rPr>
        <w:t xml:space="preserve"> </w:t>
      </w:r>
      <w:r>
        <w:rPr>
          <w:w w:val="110"/>
        </w:rPr>
        <w:t>occurred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similar</w:t>
      </w:r>
      <w:r>
        <w:rPr>
          <w:spacing w:val="40"/>
          <w:w w:val="110"/>
        </w:rPr>
        <w:t xml:space="preserve"> </w:t>
      </w:r>
      <w:r>
        <w:rPr>
          <w:w w:val="110"/>
        </w:rPr>
        <w:t>q-dependence</w:t>
      </w:r>
      <w:r>
        <w:rPr>
          <w:spacing w:val="40"/>
          <w:w w:val="110"/>
        </w:rPr>
        <w:t xml:space="preserve"> </w:t>
      </w:r>
      <w:r>
        <w:rPr>
          <w:w w:val="110"/>
        </w:rPr>
        <w:t>but at slower timescales than bulk and timescales monotonically</w:t>
      </w:r>
      <w:r>
        <w:rPr>
          <w:spacing w:val="40"/>
          <w:w w:val="110"/>
        </w:rPr>
        <w:t xml:space="preserve"> </w:t>
      </w:r>
      <w:r>
        <w:rPr>
          <w:w w:val="110"/>
        </w:rPr>
        <w:t>decreased with NP loading (i.e. NP-polymer interfacial area) [</w:t>
      </w:r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This result implies, at least preliminarily, that segments are per-</w:t>
      </w:r>
      <w:r>
        <w:rPr>
          <w:spacing w:val="40"/>
          <w:w w:val="110"/>
        </w:rPr>
        <w:t xml:space="preserve"> </w:t>
      </w:r>
      <w:r>
        <w:rPr>
          <w:w w:val="110"/>
        </w:rPr>
        <w:t>turbed temporally more than spatially.</w:t>
      </w:r>
    </w:p>
    <w:p w14:paraId="44736330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This case study of segmental dynamics in P2VP/SiO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</w:t>
      </w:r>
      <w:r>
        <w:rPr>
          <w:spacing w:val="40"/>
          <w:w w:val="110"/>
        </w:rPr>
        <w:t xml:space="preserve"> </w:t>
      </w:r>
      <w:r>
        <w:rPr>
          <w:w w:val="110"/>
        </w:rPr>
        <w:t>demonstrates the sensitivity of experimental observations to the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 technique, data interpretation, and measurement</w:t>
      </w:r>
      <w:r>
        <w:rPr>
          <w:spacing w:val="40"/>
          <w:w w:val="110"/>
        </w:rPr>
        <w:t xml:space="preserve"> </w:t>
      </w:r>
      <w:r>
        <w:rPr>
          <w:w w:val="110"/>
        </w:rPr>
        <w:t>conditions, although this is not specific to the P2VP system. Each</w:t>
      </w:r>
      <w:r>
        <w:rPr>
          <w:spacing w:val="40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-3"/>
          <w:w w:val="110"/>
        </w:rPr>
        <w:t xml:space="preserve"> </w:t>
      </w:r>
      <w:r>
        <w:rPr>
          <w:w w:val="110"/>
        </w:rPr>
        <w:t>technique</w:t>
      </w:r>
      <w:r>
        <w:rPr>
          <w:spacing w:val="-3"/>
          <w:w w:val="110"/>
        </w:rPr>
        <w:t xml:space="preserve"> </w:t>
      </w:r>
      <w:r>
        <w:rPr>
          <w:w w:val="110"/>
        </w:rPr>
        <w:t>has</w:t>
      </w:r>
      <w:r>
        <w:rPr>
          <w:spacing w:val="-3"/>
          <w:w w:val="110"/>
        </w:rPr>
        <w:t xml:space="preserve"> </w:t>
      </w:r>
      <w:r>
        <w:rPr>
          <w:w w:val="110"/>
        </w:rPr>
        <w:t>different</w:t>
      </w:r>
      <w:r>
        <w:rPr>
          <w:spacing w:val="-3"/>
          <w:w w:val="110"/>
        </w:rPr>
        <w:t xml:space="preserve"> </w:t>
      </w:r>
      <w:r>
        <w:rPr>
          <w:w w:val="110"/>
        </w:rPr>
        <w:t>sensitivities,</w:t>
      </w:r>
      <w:r>
        <w:rPr>
          <w:spacing w:val="-3"/>
          <w:w w:val="110"/>
        </w:rPr>
        <w:t xml:space="preserve"> </w:t>
      </w:r>
      <w:r>
        <w:rPr>
          <w:w w:val="110"/>
        </w:rPr>
        <w:t>dynamic</w:t>
      </w:r>
      <w:r>
        <w:rPr>
          <w:spacing w:val="-3"/>
          <w:w w:val="110"/>
        </w:rPr>
        <w:t xml:space="preserve"> </w:t>
      </w:r>
      <w:r>
        <w:rPr>
          <w:w w:val="110"/>
        </w:rPr>
        <w:t>ranges,</w:t>
      </w:r>
      <w:r>
        <w:rPr>
          <w:spacing w:val="40"/>
          <w:w w:val="110"/>
        </w:rPr>
        <w:t xml:space="preserve"> </w:t>
      </w:r>
      <w:r>
        <w:rPr>
          <w:w w:val="110"/>
        </w:rPr>
        <w:t>and probes the population of relaxation times differently, all of</w:t>
      </w:r>
      <w:r>
        <w:rPr>
          <w:spacing w:val="40"/>
          <w:w w:val="110"/>
        </w:rPr>
        <w:t xml:space="preserve"> </w:t>
      </w:r>
      <w:r>
        <w:rPr>
          <w:w w:val="110"/>
        </w:rPr>
        <w:t>which may lead to distinct experimental observations. For exam-</w:t>
      </w:r>
      <w:r>
        <w:rPr>
          <w:spacing w:val="40"/>
          <w:w w:val="110"/>
        </w:rPr>
        <w:t xml:space="preserve"> </w:t>
      </w:r>
      <w:r>
        <w:rPr>
          <w:w w:val="110"/>
        </w:rPr>
        <w:t>ple, TMDSC fundamentally measures the freezing out of modes of</w:t>
      </w:r>
      <w:r>
        <w:rPr>
          <w:spacing w:val="40"/>
          <w:w w:val="110"/>
        </w:rPr>
        <w:t xml:space="preserve"> </w:t>
      </w:r>
      <w:r>
        <w:rPr>
          <w:w w:val="110"/>
        </w:rPr>
        <w:t>motion near T</w:t>
      </w:r>
      <w:r>
        <w:rPr>
          <w:w w:val="110"/>
          <w:vertAlign w:val="subscript"/>
        </w:rPr>
        <w:t>g</w:t>
      </w:r>
      <w:r>
        <w:rPr>
          <w:w w:val="110"/>
        </w:rPr>
        <w:t>, and samples all segments evenly [</w:t>
      </w:r>
      <w:hyperlink w:anchor="_bookmark70" w:history="1">
        <w:r>
          <w:rPr>
            <w:color w:val="0080AC"/>
            <w:w w:val="110"/>
          </w:rPr>
          <w:t>29</w:t>
        </w:r>
        <w:r>
          <w:rPr>
            <w:w w:val="110"/>
          </w:rPr>
          <w:t>,</w:t>
        </w:r>
      </w:hyperlink>
      <w:hyperlink w:anchor="_bookmark60" w:history="1">
        <w:r>
          <w:rPr>
            <w:color w:val="0080AC"/>
            <w:w w:val="110"/>
          </w:rPr>
          <w:t>56</w:t>
        </w:r>
        <w:r>
          <w:rPr>
            <w:w w:val="110"/>
          </w:rPr>
          <w:t>,</w:t>
        </w:r>
      </w:hyperlink>
      <w:hyperlink w:anchor="_bookmark91" w:history="1">
        <w:r>
          <w:rPr>
            <w:color w:val="0080AC"/>
            <w:w w:val="110"/>
          </w:rPr>
          <w:t>75</w:t>
        </w:r>
        <w:r>
          <w:rPr>
            <w:w w:val="110"/>
          </w:rPr>
          <w:t>].</w:t>
        </w:r>
      </w:hyperlink>
      <w:r>
        <w:rPr>
          <w:w w:val="110"/>
        </w:rPr>
        <w:t xml:space="preserve"> In</w:t>
      </w:r>
      <w:r>
        <w:rPr>
          <w:spacing w:val="40"/>
          <w:w w:val="110"/>
        </w:rPr>
        <w:t xml:space="preserve"> </w:t>
      </w:r>
      <w:r>
        <w:rPr>
          <w:w w:val="110"/>
        </w:rPr>
        <w:t>contrast, QENS is measured at T</w:t>
      </w:r>
      <w:r>
        <w:rPr>
          <w:rFonts w:ascii="Lucida Sans Unicode" w:hAnsi="Lucida Sans Unicode"/>
          <w:spacing w:val="40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>, fundamentally measures the</w:t>
      </w:r>
      <w:r>
        <w:rPr>
          <w:spacing w:val="40"/>
          <w:w w:val="110"/>
        </w:rPr>
        <w:t xml:space="preserve"> </w:t>
      </w:r>
      <w:r>
        <w:rPr>
          <w:w w:val="110"/>
        </w:rPr>
        <w:t>incoherent</w:t>
      </w:r>
      <w:r>
        <w:rPr>
          <w:spacing w:val="-2"/>
          <w:w w:val="110"/>
        </w:rPr>
        <w:t xml:space="preserve"> </w:t>
      </w:r>
      <w:r>
        <w:rPr>
          <w:w w:val="110"/>
        </w:rPr>
        <w:t>dynamic</w:t>
      </w:r>
      <w:r>
        <w:rPr>
          <w:spacing w:val="-2"/>
          <w:w w:val="110"/>
        </w:rPr>
        <w:t xml:space="preserve"> </w:t>
      </w:r>
      <w:r>
        <w:rPr>
          <w:w w:val="110"/>
        </w:rPr>
        <w:t>structure</w:t>
      </w:r>
      <w:r>
        <w:rPr>
          <w:spacing w:val="-2"/>
          <w:w w:val="110"/>
        </w:rPr>
        <w:t xml:space="preserve"> </w:t>
      </w:r>
      <w:r>
        <w:rPr>
          <w:w w:val="110"/>
        </w:rPr>
        <w:t>factor,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it’s</w:t>
      </w:r>
      <w:r>
        <w:rPr>
          <w:spacing w:val="-2"/>
          <w:w w:val="110"/>
        </w:rPr>
        <w:t xml:space="preserve"> </w:t>
      </w:r>
      <w:r>
        <w:rPr>
          <w:w w:val="110"/>
        </w:rPr>
        <w:t>sampling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nontrivial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,</w:t>
        </w:r>
      </w:hyperlink>
      <w:hyperlink w:anchor="_bookmark92" w:history="1">
        <w:r>
          <w:rPr>
            <w:color w:val="0080AC"/>
            <w:w w:val="110"/>
          </w:rPr>
          <w:t>76</w:t>
        </w:r>
        <w:r>
          <w:rPr>
            <w:w w:val="110"/>
          </w:rPr>
          <w:t>,</w:t>
        </w:r>
      </w:hyperlink>
      <w:hyperlink w:anchor="_bookmark93" w:history="1">
        <w:r>
          <w:rPr>
            <w:color w:val="0080AC"/>
            <w:w w:val="110"/>
          </w:rPr>
          <w:t>77</w:t>
        </w:r>
        <w:r>
          <w:rPr>
            <w:w w:val="110"/>
          </w:rPr>
          <w:t>].</w:t>
        </w:r>
      </w:hyperlink>
      <w:r>
        <w:rPr>
          <w:w w:val="110"/>
        </w:rPr>
        <w:t xml:space="preserve"> As discussed in Section </w:t>
      </w:r>
      <w:hyperlink w:anchor="_bookmark36" w:history="1">
        <w:r>
          <w:rPr>
            <w:color w:val="0080AC"/>
            <w:w w:val="110"/>
          </w:rPr>
          <w:t>7</w:t>
        </w:r>
        <w:r>
          <w:rPr>
            <w:w w:val="110"/>
          </w:rPr>
          <w:t>,</w:t>
        </w:r>
      </w:hyperlink>
      <w:r>
        <w:rPr>
          <w:w w:val="110"/>
        </w:rPr>
        <w:t xml:space="preserve"> extreme care should be used</w:t>
      </w:r>
      <w:r>
        <w:rPr>
          <w:spacing w:val="40"/>
          <w:w w:val="110"/>
        </w:rPr>
        <w:t xml:space="preserve"> </w:t>
      </w:r>
      <w:r>
        <w:rPr>
          <w:w w:val="110"/>
        </w:rPr>
        <w:t>when comparing different PNC systems and measurement tech-</w:t>
      </w:r>
      <w:r>
        <w:rPr>
          <w:spacing w:val="40"/>
          <w:w w:val="110"/>
        </w:rPr>
        <w:t xml:space="preserve"> </w:t>
      </w:r>
      <w:r>
        <w:rPr>
          <w:w w:val="110"/>
        </w:rPr>
        <w:t>niques.</w:t>
      </w:r>
      <w:r>
        <w:rPr>
          <w:spacing w:val="25"/>
          <w:w w:val="110"/>
        </w:rPr>
        <w:t xml:space="preserve"> </w:t>
      </w:r>
      <w:r>
        <w:rPr>
          <w:w w:val="110"/>
        </w:rPr>
        <w:t>Nevertheless,</w:t>
      </w:r>
      <w:r>
        <w:rPr>
          <w:spacing w:val="25"/>
          <w:w w:val="110"/>
        </w:rPr>
        <w:t xml:space="preserve"> </w:t>
      </w:r>
      <w:r>
        <w:rPr>
          <w:w w:val="110"/>
        </w:rPr>
        <w:t>Sections</w:t>
      </w:r>
      <w:r>
        <w:rPr>
          <w:spacing w:val="25"/>
          <w:w w:val="110"/>
        </w:rPr>
        <w:t xml:space="preserve"> </w:t>
      </w:r>
      <w:hyperlink w:anchor="_bookmark12" w:history="1">
        <w:r>
          <w:rPr>
            <w:color w:val="0080AC"/>
            <w:w w:val="110"/>
          </w:rPr>
          <w:t>3.3</w:t>
        </w:r>
        <w:r>
          <w:rPr>
            <w:w w:val="110"/>
          </w:rPr>
          <w:t>–</w:t>
        </w:r>
      </w:hyperlink>
      <w:hyperlink w:anchor="_bookmark14" w:history="1">
        <w:r>
          <w:rPr>
            <w:color w:val="0080AC"/>
            <w:w w:val="110"/>
          </w:rPr>
          <w:t>3.5</w:t>
        </w:r>
      </w:hyperlink>
      <w:r>
        <w:rPr>
          <w:color w:val="0080AC"/>
          <w:spacing w:val="25"/>
          <w:w w:val="110"/>
        </w:rPr>
        <w:t xml:space="preserve"> </w:t>
      </w:r>
      <w:r>
        <w:rPr>
          <w:w w:val="110"/>
        </w:rPr>
        <w:t>aim</w:t>
      </w:r>
      <w:r>
        <w:rPr>
          <w:spacing w:val="25"/>
          <w:w w:val="110"/>
        </w:rPr>
        <w:t xml:space="preserve"> </w:t>
      </w:r>
      <w:r>
        <w:rPr>
          <w:w w:val="110"/>
        </w:rPr>
        <w:t>to</w:t>
      </w:r>
      <w:r>
        <w:rPr>
          <w:spacing w:val="25"/>
          <w:w w:val="110"/>
        </w:rPr>
        <w:t xml:space="preserve"> </w:t>
      </w:r>
      <w:r>
        <w:rPr>
          <w:w w:val="110"/>
        </w:rPr>
        <w:t>compare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effect</w:t>
      </w:r>
      <w:r>
        <w:rPr>
          <w:spacing w:val="40"/>
          <w:w w:val="110"/>
        </w:rPr>
        <w:t xml:space="preserve"> </w:t>
      </w:r>
      <w:r>
        <w:rPr>
          <w:w w:val="110"/>
        </w:rPr>
        <w:t>of different PNC parameters using a combination of experimental</w:t>
      </w:r>
      <w:r>
        <w:rPr>
          <w:spacing w:val="40"/>
          <w:w w:val="110"/>
        </w:rPr>
        <w:t xml:space="preserve"> </w:t>
      </w:r>
      <w:r>
        <w:rPr>
          <w:w w:val="110"/>
        </w:rPr>
        <w:t>methods, material systems, and simulations.</w:t>
      </w:r>
    </w:p>
    <w:p w14:paraId="19B10487" w14:textId="77777777" w:rsidR="00E21043" w:rsidRDefault="0052501A">
      <w:pPr>
        <w:pStyle w:val="BodyText"/>
        <w:spacing w:line="174" w:lineRule="exact"/>
        <w:ind w:left="311"/>
      </w:pPr>
      <w:r>
        <w:rPr>
          <w:w w:val="110"/>
        </w:rPr>
        <w:t>Finally,</w:t>
      </w:r>
      <w:r>
        <w:rPr>
          <w:spacing w:val="18"/>
          <w:w w:val="110"/>
        </w:rPr>
        <w:t xml:space="preserve"> </w:t>
      </w:r>
      <w:r>
        <w:rPr>
          <w:w w:val="110"/>
        </w:rPr>
        <w:t>it</w:t>
      </w:r>
      <w:r>
        <w:rPr>
          <w:spacing w:val="18"/>
          <w:w w:val="110"/>
        </w:rPr>
        <w:t xml:space="preserve"> </w:t>
      </w:r>
      <w:r>
        <w:rPr>
          <w:w w:val="110"/>
        </w:rPr>
        <w:t>is</w:t>
      </w:r>
      <w:r>
        <w:rPr>
          <w:spacing w:val="19"/>
          <w:w w:val="110"/>
        </w:rPr>
        <w:t xml:space="preserve"> </w:t>
      </w:r>
      <w:r>
        <w:rPr>
          <w:w w:val="110"/>
        </w:rPr>
        <w:t>worth</w:t>
      </w:r>
      <w:r>
        <w:rPr>
          <w:spacing w:val="18"/>
          <w:w w:val="110"/>
        </w:rPr>
        <w:t xml:space="preserve"> </w:t>
      </w:r>
      <w:r>
        <w:rPr>
          <w:w w:val="110"/>
        </w:rPr>
        <w:t>noting</w:t>
      </w:r>
      <w:r>
        <w:rPr>
          <w:spacing w:val="19"/>
          <w:w w:val="110"/>
        </w:rPr>
        <w:t xml:space="preserve"> </w:t>
      </w:r>
      <w:r>
        <w:rPr>
          <w:w w:val="110"/>
        </w:rPr>
        <w:t>that</w:t>
      </w:r>
      <w:r>
        <w:rPr>
          <w:spacing w:val="18"/>
          <w:w w:val="110"/>
        </w:rPr>
        <w:t xml:space="preserve"> </w:t>
      </w:r>
      <w:r>
        <w:rPr>
          <w:w w:val="110"/>
        </w:rPr>
        <w:t>several</w:t>
      </w:r>
      <w:r>
        <w:rPr>
          <w:spacing w:val="18"/>
          <w:w w:val="110"/>
        </w:rPr>
        <w:t xml:space="preserve"> </w:t>
      </w:r>
      <w:r>
        <w:rPr>
          <w:w w:val="110"/>
        </w:rPr>
        <w:t>reports</w:t>
      </w:r>
      <w:r>
        <w:rPr>
          <w:spacing w:val="19"/>
          <w:w w:val="110"/>
        </w:rPr>
        <w:t xml:space="preserve"> </w:t>
      </w:r>
      <w:r>
        <w:rPr>
          <w:w w:val="110"/>
        </w:rPr>
        <w:t>have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suggested</w:t>
      </w:r>
    </w:p>
    <w:p w14:paraId="37076B96" w14:textId="77777777" w:rsidR="00E21043" w:rsidRDefault="0052501A">
      <w:pPr>
        <w:pStyle w:val="BodyText"/>
        <w:spacing w:line="210" w:lineRule="exact"/>
        <w:ind w:left="72" w:right="278"/>
      </w:pPr>
      <w:r>
        <w:rPr>
          <w:w w:val="110"/>
        </w:rPr>
        <w:t>analogies between polymer nanocomposites and thin film confine-</w:t>
      </w:r>
      <w:r>
        <w:rPr>
          <w:spacing w:val="40"/>
          <w:w w:val="110"/>
        </w:rPr>
        <w:t xml:space="preserve"> </w:t>
      </w:r>
      <w:r>
        <w:rPr>
          <w:w w:val="110"/>
        </w:rPr>
        <w:t>ment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52" w:history="1">
        <w:r>
          <w:rPr>
            <w:color w:val="0080AC"/>
            <w:w w:val="110"/>
          </w:rPr>
          <w:t>50</w:t>
        </w:r>
        <w:r>
          <w:rPr>
            <w:w w:val="110"/>
          </w:rPr>
          <w:t>,</w:t>
        </w:r>
      </w:hyperlink>
      <w:hyperlink w:anchor="_bookmark80" w:history="1">
        <w:r>
          <w:rPr>
            <w:color w:val="0080AC"/>
            <w:w w:val="110"/>
          </w:rPr>
          <w:t>68</w:t>
        </w:r>
        <w:r>
          <w:rPr>
            <w:w w:val="110"/>
          </w:rPr>
          <w:t>,</w:t>
        </w:r>
      </w:hyperlink>
      <w:hyperlink w:anchor="_bookmark94" w:history="1">
        <w:r>
          <w:rPr>
            <w:color w:val="0080AC"/>
            <w:w w:val="110"/>
          </w:rPr>
          <w:t>78–80</w:t>
        </w:r>
        <w:r>
          <w:rPr>
            <w:w w:val="110"/>
          </w:rPr>
          <w:t>],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polymer</w:t>
      </w:r>
      <w:r>
        <w:rPr>
          <w:spacing w:val="-10"/>
          <w:w w:val="110"/>
        </w:rPr>
        <w:t xml:space="preserve"> </w:t>
      </w:r>
      <w:r>
        <w:rPr>
          <w:w w:val="110"/>
        </w:rPr>
        <w:t>confined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nanopores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66" w:history="1">
        <w:r>
          <w:rPr>
            <w:color w:val="0080AC"/>
            <w:w w:val="110"/>
          </w:rPr>
          <w:t>26</w:t>
        </w:r>
        <w:r>
          <w:rPr>
            <w:w w:val="110"/>
          </w:rPr>
          <w:t>,</w:t>
        </w:r>
      </w:hyperlink>
      <w:hyperlink w:anchor="_bookmark72" w:history="1">
        <w:r>
          <w:rPr>
            <w:color w:val="0080AC"/>
            <w:w w:val="110"/>
          </w:rPr>
          <w:t>31</w:t>
        </w:r>
        <w:r>
          <w:rPr>
            <w:w w:val="110"/>
          </w:rPr>
          <w:t>,</w:t>
        </w:r>
      </w:hyperlink>
      <w:hyperlink w:anchor="_bookmark97" w:history="1">
        <w:r>
          <w:rPr>
            <w:color w:val="0080AC"/>
            <w:w w:val="110"/>
          </w:rPr>
          <w:t>81–83</w:t>
        </w:r>
        <w:r>
          <w:rPr>
            <w:w w:val="110"/>
          </w:rPr>
          <w:t>],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and intercalated systems [</w:t>
      </w:r>
      <w:hyperlink w:anchor="_bookmark61" w:history="1">
        <w:r>
          <w:rPr>
            <w:color w:val="0080AC"/>
            <w:w w:val="110"/>
          </w:rPr>
          <w:t>23</w:t>
        </w:r>
        <w:r>
          <w:rPr>
            <w:w w:val="110"/>
          </w:rPr>
          <w:t>,</w:t>
        </w:r>
      </w:hyperlink>
      <w:hyperlink w:anchor="_bookmark63" w:history="1">
        <w:r>
          <w:rPr>
            <w:color w:val="0080AC"/>
            <w:w w:val="110"/>
          </w:rPr>
          <w:t>24</w:t>
        </w:r>
        <w:r>
          <w:rPr>
            <w:w w:val="110"/>
          </w:rPr>
          <w:t>,</w:t>
        </w:r>
      </w:hyperlink>
      <w:hyperlink w:anchor="_bookmark102" w:history="1">
        <w:r>
          <w:rPr>
            <w:color w:val="0080AC"/>
            <w:w w:val="110"/>
          </w:rPr>
          <w:t>84</w:t>
        </w:r>
        <w:r>
          <w:rPr>
            <w:w w:val="110"/>
          </w:rPr>
          <w:t>].</w:t>
        </w:r>
      </w:hyperlink>
      <w:r>
        <w:rPr>
          <w:w w:val="110"/>
        </w:rPr>
        <w:t xml:space="preserve"> In thin polymer films for</w:t>
      </w:r>
      <w:r>
        <w:rPr>
          <w:spacing w:val="40"/>
          <w:w w:val="110"/>
        </w:rPr>
        <w:t xml:space="preserve"> </w:t>
      </w:r>
      <w:r>
        <w:rPr>
          <w:w w:val="110"/>
        </w:rPr>
        <w:t>example,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can change drastically as a function of film thickness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(up to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100</w:t>
      </w:r>
      <w:r>
        <w:rPr>
          <w:spacing w:val="-10"/>
          <w:w w:val="110"/>
        </w:rPr>
        <w:t xml:space="preserve"> </w:t>
      </w:r>
      <w:r>
        <w:rPr>
          <w:w w:val="110"/>
        </w:rPr>
        <w:t>nm) depending on the substrate-polymer interaction</w:t>
      </w:r>
      <w:r>
        <w:rPr>
          <w:spacing w:val="40"/>
          <w:w w:val="110"/>
        </w:rPr>
        <w:t xml:space="preserve"> </w:t>
      </w:r>
      <w:r>
        <w:rPr>
          <w:w w:val="110"/>
        </w:rPr>
        <w:t>and the presence of a free surface [</w:t>
      </w:r>
      <w:hyperlink w:anchor="_bookmark103" w:history="1">
        <w:r>
          <w:rPr>
            <w:color w:val="0080AC"/>
            <w:w w:val="110"/>
          </w:rPr>
          <w:t>85–87</w:t>
        </w:r>
        <w:r>
          <w:rPr>
            <w:w w:val="110"/>
          </w:rPr>
          <w:t>].</w:t>
        </w:r>
      </w:hyperlink>
      <w:r>
        <w:rPr>
          <w:w w:val="110"/>
        </w:rPr>
        <w:t xml:space="preserve"> The most realistic com-</w:t>
      </w:r>
      <w:r>
        <w:rPr>
          <w:spacing w:val="40"/>
          <w:w w:val="110"/>
        </w:rPr>
        <w:t xml:space="preserve"> </w:t>
      </w:r>
      <w:r>
        <w:rPr>
          <w:w w:val="110"/>
        </w:rPr>
        <w:t>parison here is between PNCs with strong confinement, i.e. where</w:t>
      </w:r>
      <w:r>
        <w:rPr>
          <w:spacing w:val="40"/>
          <w:w w:val="110"/>
        </w:rPr>
        <w:t xml:space="preserve"> </w:t>
      </w:r>
      <w:r>
        <w:rPr>
          <w:w w:val="110"/>
        </w:rPr>
        <w:t>the interparticle distance (ID) is smaller than the chain size (2R</w:t>
      </w:r>
      <w:r>
        <w:rPr>
          <w:w w:val="110"/>
          <w:vertAlign w:val="subscript"/>
        </w:rPr>
        <w:t>g</w:t>
      </w:r>
      <w:r>
        <w:rPr>
          <w:w w:val="110"/>
        </w:rPr>
        <w:t>),</w:t>
      </w:r>
      <w:r>
        <w:rPr>
          <w:spacing w:val="40"/>
          <w:w w:val="110"/>
        </w:rPr>
        <w:t xml:space="preserve"> </w:t>
      </w:r>
      <w:r>
        <w:rPr>
          <w:w w:val="110"/>
        </w:rPr>
        <w:t>and thin films capped on both ends by a rigid substrate [</w:t>
      </w:r>
      <w:hyperlink w:anchor="_bookmark72" w:history="1">
        <w:r>
          <w:rPr>
            <w:color w:val="0080AC"/>
            <w:w w:val="110"/>
          </w:rPr>
          <w:t>31</w:t>
        </w:r>
        <w:r>
          <w:rPr>
            <w:w w:val="110"/>
          </w:rPr>
          <w:t>,</w:t>
        </w:r>
      </w:hyperlink>
      <w:hyperlink w:anchor="_bookmark80" w:history="1">
        <w:r>
          <w:rPr>
            <w:color w:val="0080AC"/>
            <w:w w:val="110"/>
          </w:rPr>
          <w:t>36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However, the role of NP curvature and the subsequent heteroge-</w:t>
      </w:r>
      <w:r>
        <w:rPr>
          <w:spacing w:val="40"/>
          <w:w w:val="110"/>
        </w:rPr>
        <w:t xml:space="preserve"> </w:t>
      </w:r>
      <w:r>
        <w:rPr>
          <w:w w:val="110"/>
        </w:rPr>
        <w:t>nous levels of confinement between spherical NPs in PNCs cannot</w:t>
      </w:r>
      <w:r>
        <w:rPr>
          <w:spacing w:val="40"/>
          <w:w w:val="110"/>
        </w:rPr>
        <w:t xml:space="preserve"> </w:t>
      </w:r>
      <w:r>
        <w:rPr>
          <w:w w:val="110"/>
        </w:rPr>
        <w:t>be ignored [</w:t>
      </w:r>
      <w:hyperlink w:anchor="_bookmark96" w:history="1">
        <w:r>
          <w:rPr>
            <w:color w:val="0080AC"/>
            <w:w w:val="110"/>
          </w:rPr>
          <w:t>80</w:t>
        </w:r>
        <w:r>
          <w:rPr>
            <w:w w:val="110"/>
          </w:rPr>
          <w:t>].</w:t>
        </w:r>
      </w:hyperlink>
      <w:r>
        <w:rPr>
          <w:w w:val="110"/>
        </w:rPr>
        <w:t xml:space="preserve"> Nevertheless, several concepts demonstrated and</w:t>
      </w:r>
      <w:r>
        <w:rPr>
          <w:spacing w:val="40"/>
          <w:w w:val="110"/>
        </w:rPr>
        <w:t xml:space="preserve"> </w:t>
      </w:r>
      <w:r>
        <w:rPr>
          <w:w w:val="110"/>
        </w:rPr>
        <w:t>learned in thin films, as well as infiltrated nanopores and PNC</w:t>
      </w:r>
      <w:r>
        <w:rPr>
          <w:spacing w:val="40"/>
          <w:w w:val="110"/>
        </w:rPr>
        <w:t xml:space="preserve"> </w:t>
      </w:r>
      <w:r>
        <w:rPr>
          <w:w w:val="110"/>
        </w:rPr>
        <w:t>systems with silicates, can be extended this discussion and vice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versa.</w:t>
      </w:r>
    </w:p>
    <w:p w14:paraId="32B72A57" w14:textId="77777777" w:rsidR="00E21043" w:rsidRDefault="00E21043">
      <w:pPr>
        <w:pStyle w:val="BodyText"/>
        <w:spacing w:line="210" w:lineRule="exact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37E02512" w14:textId="77777777" w:rsidR="00E21043" w:rsidRDefault="00E21043">
      <w:pPr>
        <w:pStyle w:val="BodyText"/>
        <w:jc w:val="left"/>
        <w:rPr>
          <w:sz w:val="10"/>
        </w:rPr>
      </w:pPr>
    </w:p>
    <w:p w14:paraId="2CFAF8BC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33250BEE" w14:textId="77777777" w:rsidR="00E21043" w:rsidRDefault="00E21043">
      <w:pPr>
        <w:pStyle w:val="BodyText"/>
        <w:spacing w:before="6"/>
        <w:jc w:val="left"/>
        <w:rPr>
          <w:sz w:val="9"/>
        </w:rPr>
      </w:pPr>
    </w:p>
    <w:p w14:paraId="2F4775D0" w14:textId="77777777" w:rsidR="00E21043" w:rsidRDefault="0052501A">
      <w:pPr>
        <w:pStyle w:val="BodyText"/>
        <w:ind w:left="404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314F86F8" wp14:editId="52F9AC63">
            <wp:extent cx="3051882" cy="2228088"/>
            <wp:effectExtent l="0" t="0" r="0" b="0"/>
            <wp:docPr id="26" name="Image 26" descr="Image of Fig.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Image of Fig. 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882" cy="22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89EC" w14:textId="77777777" w:rsidR="00E21043" w:rsidRDefault="00E21043">
      <w:pPr>
        <w:pStyle w:val="BodyText"/>
        <w:spacing w:before="54"/>
        <w:jc w:val="left"/>
        <w:rPr>
          <w:sz w:val="12"/>
        </w:rPr>
      </w:pPr>
    </w:p>
    <w:p w14:paraId="2EDB0903" w14:textId="77777777" w:rsidR="00E21043" w:rsidRDefault="0052501A">
      <w:pPr>
        <w:spacing w:before="1" w:line="285" w:lineRule="auto"/>
        <w:ind w:left="288"/>
        <w:jc w:val="both"/>
        <w:rPr>
          <w:sz w:val="12"/>
        </w:rPr>
      </w:pPr>
      <w:bookmarkStart w:id="21" w:name="3.3_Effect_of_polymer_attributes"/>
      <w:bookmarkStart w:id="22" w:name="_bookmark11"/>
      <w:bookmarkEnd w:id="21"/>
      <w:bookmarkEnd w:id="22"/>
      <w:r>
        <w:rPr>
          <w:b/>
          <w:w w:val="115"/>
          <w:sz w:val="12"/>
        </w:rPr>
        <w:t xml:space="preserve">Fig. 5. </w:t>
      </w:r>
      <w:r>
        <w:rPr>
          <w:w w:val="115"/>
          <w:sz w:val="12"/>
        </w:rPr>
        <w:t>Schematic representation of the MW effect in PNCs with attractive NP-</w:t>
      </w:r>
      <w:r>
        <w:rPr>
          <w:spacing w:val="40"/>
          <w:w w:val="115"/>
          <w:sz w:val="12"/>
        </w:rPr>
        <w:t xml:space="preserve"> </w:t>
      </w:r>
      <w:r>
        <w:rPr>
          <w:w w:val="115"/>
          <w:sz w:val="12"/>
        </w:rPr>
        <w:t>polymer interactions. (a) and (c) Nanoparticles in polymer solutions with free</w:t>
      </w:r>
      <w:r>
        <w:rPr>
          <w:spacing w:val="40"/>
          <w:w w:val="115"/>
          <w:sz w:val="12"/>
        </w:rPr>
        <w:t xml:space="preserve"> </w:t>
      </w:r>
      <w:r>
        <w:rPr>
          <w:w w:val="115"/>
          <w:sz w:val="12"/>
        </w:rPr>
        <w:t>(green) and adsorbed (red) chains. (b) and (d) Polymer nanocomposites formed by</w:t>
      </w:r>
      <w:r>
        <w:rPr>
          <w:spacing w:val="40"/>
          <w:w w:val="115"/>
          <w:sz w:val="12"/>
        </w:rPr>
        <w:t xml:space="preserve"> </w:t>
      </w:r>
      <w:r>
        <w:rPr>
          <w:w w:val="115"/>
          <w:sz w:val="12"/>
        </w:rPr>
        <w:t>solvent evaporation with free (green) and adsorbed (blue and red) polymers. For</w:t>
      </w:r>
      <w:r>
        <w:rPr>
          <w:spacing w:val="40"/>
          <w:w w:val="115"/>
          <w:sz w:val="12"/>
        </w:rPr>
        <w:t xml:space="preserve"> </w:t>
      </w:r>
      <w:r>
        <w:rPr>
          <w:w w:val="115"/>
          <w:position w:val="2"/>
          <w:sz w:val="12"/>
        </w:rPr>
        <w:t>PNCs with low M</w:t>
      </w:r>
      <w:r>
        <w:rPr>
          <w:w w:val="115"/>
          <w:sz w:val="9"/>
        </w:rPr>
        <w:t>w</w:t>
      </w:r>
      <w:r>
        <w:rPr>
          <w:w w:val="115"/>
          <w:position w:val="2"/>
          <w:sz w:val="12"/>
        </w:rPr>
        <w:t>, the bound chains are compact resulting in a similar BLL (bound</w:t>
      </w:r>
      <w:r>
        <w:rPr>
          <w:spacing w:val="40"/>
          <w:w w:val="115"/>
          <w:position w:val="2"/>
          <w:sz w:val="12"/>
        </w:rPr>
        <w:t xml:space="preserve"> </w:t>
      </w:r>
      <w:r>
        <w:rPr>
          <w:w w:val="115"/>
          <w:sz w:val="12"/>
        </w:rPr>
        <w:t>loop layer) and DIL (dynamic interfacial layer) and overall slower segmental dynam-</w:t>
      </w:r>
      <w:r>
        <w:rPr>
          <w:spacing w:val="40"/>
          <w:w w:val="115"/>
          <w:sz w:val="12"/>
        </w:rPr>
        <w:t xml:space="preserve"> </w:t>
      </w:r>
      <w:r>
        <w:rPr>
          <w:w w:val="115"/>
          <w:position w:val="2"/>
          <w:sz w:val="12"/>
        </w:rPr>
        <w:t>ics than PNCs with higher M</w:t>
      </w:r>
      <w:r>
        <w:rPr>
          <w:w w:val="115"/>
          <w:sz w:val="9"/>
        </w:rPr>
        <w:t>w</w:t>
      </w:r>
      <w:r>
        <w:rPr>
          <w:spacing w:val="32"/>
          <w:w w:val="115"/>
          <w:sz w:val="9"/>
        </w:rPr>
        <w:t xml:space="preserve"> </w:t>
      </w:r>
      <w:r>
        <w:rPr>
          <w:w w:val="115"/>
          <w:position w:val="2"/>
          <w:sz w:val="12"/>
        </w:rPr>
        <w:t>with larger BLL than DIL [</w:t>
      </w:r>
      <w:hyperlink w:anchor="_bookmark88" w:history="1">
        <w:r>
          <w:rPr>
            <w:color w:val="0080AC"/>
            <w:w w:val="115"/>
            <w:position w:val="2"/>
            <w:sz w:val="12"/>
          </w:rPr>
          <w:t>73</w:t>
        </w:r>
        <w:r>
          <w:rPr>
            <w:w w:val="115"/>
            <w:position w:val="2"/>
            <w:sz w:val="12"/>
          </w:rPr>
          <w:t>].</w:t>
        </w:r>
      </w:hyperlink>
      <w:r>
        <w:rPr>
          <w:w w:val="115"/>
          <w:position w:val="2"/>
          <w:sz w:val="12"/>
        </w:rPr>
        <w:t xml:space="preserve"> Copyright 2016. (For</w:t>
      </w:r>
      <w:r>
        <w:rPr>
          <w:spacing w:val="40"/>
          <w:w w:val="115"/>
          <w:position w:val="2"/>
          <w:sz w:val="12"/>
        </w:rPr>
        <w:t xml:space="preserve"> </w:t>
      </w:r>
      <w:r>
        <w:rPr>
          <w:w w:val="115"/>
          <w:sz w:val="12"/>
        </w:rPr>
        <w:t>interpretation of the references to color in this figure legend, the reader is referred</w:t>
      </w:r>
      <w:r>
        <w:rPr>
          <w:spacing w:val="80"/>
          <w:w w:val="115"/>
          <w:sz w:val="12"/>
        </w:rPr>
        <w:t xml:space="preserve"> </w:t>
      </w:r>
      <w:r>
        <w:rPr>
          <w:w w:val="115"/>
          <w:sz w:val="12"/>
        </w:rPr>
        <w:t>to the web version of this article.)</w:t>
      </w:r>
    </w:p>
    <w:p w14:paraId="23F58F9C" w14:textId="77777777" w:rsidR="00E21043" w:rsidRDefault="0052501A">
      <w:pPr>
        <w:spacing w:before="40"/>
        <w:ind w:left="288"/>
        <w:jc w:val="both"/>
        <w:rPr>
          <w:sz w:val="12"/>
        </w:rPr>
      </w:pPr>
      <w:r>
        <w:rPr>
          <w:w w:val="120"/>
          <w:sz w:val="12"/>
        </w:rPr>
        <w:t>Adapted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Physical</w:t>
      </w:r>
      <w:r>
        <w:rPr>
          <w:spacing w:val="-6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1E930D25" w14:textId="77777777" w:rsidR="00E21043" w:rsidRDefault="00E21043">
      <w:pPr>
        <w:pStyle w:val="BodyText"/>
        <w:jc w:val="left"/>
        <w:rPr>
          <w:sz w:val="12"/>
        </w:rPr>
      </w:pPr>
    </w:p>
    <w:p w14:paraId="0A6C0422" w14:textId="77777777" w:rsidR="00E21043" w:rsidRDefault="00E21043">
      <w:pPr>
        <w:pStyle w:val="BodyText"/>
        <w:jc w:val="left"/>
        <w:rPr>
          <w:sz w:val="12"/>
        </w:rPr>
      </w:pPr>
    </w:p>
    <w:p w14:paraId="6CE74EF6" w14:textId="77777777" w:rsidR="00E21043" w:rsidRDefault="00E21043">
      <w:pPr>
        <w:pStyle w:val="BodyText"/>
        <w:spacing w:before="10"/>
        <w:jc w:val="left"/>
        <w:rPr>
          <w:sz w:val="12"/>
        </w:rPr>
      </w:pPr>
    </w:p>
    <w:p w14:paraId="00CD1F91" w14:textId="77777777" w:rsidR="00E21043" w:rsidRDefault="0052501A">
      <w:pPr>
        <w:pStyle w:val="ListParagraph"/>
        <w:numPr>
          <w:ilvl w:val="1"/>
          <w:numId w:val="3"/>
        </w:numPr>
        <w:tabs>
          <w:tab w:val="left" w:pos="645"/>
        </w:tabs>
        <w:spacing w:before="0"/>
        <w:ind w:left="645" w:hanging="357"/>
        <w:rPr>
          <w:i/>
          <w:sz w:val="16"/>
        </w:rPr>
      </w:pPr>
      <w:bookmarkStart w:id="23" w:name="_bookmark12"/>
      <w:bookmarkEnd w:id="23"/>
      <w:r>
        <w:rPr>
          <w:i/>
          <w:w w:val="105"/>
          <w:sz w:val="16"/>
        </w:rPr>
        <w:t>Effect</w:t>
      </w:r>
      <w:r>
        <w:rPr>
          <w:i/>
          <w:spacing w:val="12"/>
          <w:w w:val="105"/>
          <w:sz w:val="16"/>
        </w:rPr>
        <w:t xml:space="preserve"> </w:t>
      </w:r>
      <w:r>
        <w:rPr>
          <w:i/>
          <w:w w:val="105"/>
          <w:sz w:val="16"/>
        </w:rPr>
        <w:t>of</w:t>
      </w:r>
      <w:r>
        <w:rPr>
          <w:i/>
          <w:spacing w:val="12"/>
          <w:w w:val="105"/>
          <w:sz w:val="16"/>
        </w:rPr>
        <w:t xml:space="preserve"> </w:t>
      </w:r>
      <w:r>
        <w:rPr>
          <w:i/>
          <w:w w:val="105"/>
          <w:sz w:val="16"/>
        </w:rPr>
        <w:t>polymer</w:t>
      </w:r>
      <w:r>
        <w:rPr>
          <w:i/>
          <w:spacing w:val="13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attributes</w:t>
      </w:r>
    </w:p>
    <w:p w14:paraId="5840BC3D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468263B3" w14:textId="77777777" w:rsidR="00E21043" w:rsidRDefault="0052501A">
      <w:pPr>
        <w:pStyle w:val="BodyText"/>
        <w:spacing w:line="268" w:lineRule="auto"/>
        <w:ind w:left="288" w:firstLine="239"/>
      </w:pPr>
      <w:r>
        <w:rPr>
          <w:w w:val="110"/>
        </w:rPr>
        <w:t>Several inherent parameters to the polymer can affect the</w:t>
      </w:r>
      <w:r>
        <w:rPr>
          <w:spacing w:val="40"/>
          <w:w w:val="110"/>
        </w:rPr>
        <w:t xml:space="preserve"> </w:t>
      </w:r>
      <w:r>
        <w:rPr>
          <w:w w:val="110"/>
        </w:rPr>
        <w:t>dynamics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PNCs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perturbation</w:t>
      </w:r>
      <w:r>
        <w:rPr>
          <w:spacing w:val="-8"/>
          <w:w w:val="110"/>
        </w:rPr>
        <w:t xml:space="preserve"> </w:t>
      </w:r>
      <w:r>
        <w:rPr>
          <w:w w:val="110"/>
        </w:rPr>
        <w:t>imposed</w:t>
      </w:r>
      <w:r>
        <w:rPr>
          <w:spacing w:val="-8"/>
          <w:w w:val="110"/>
        </w:rPr>
        <w:t xml:space="preserve"> </w:t>
      </w:r>
      <w:r>
        <w:rPr>
          <w:w w:val="110"/>
        </w:rPr>
        <w:t>by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NPs,</w:t>
      </w:r>
      <w:r>
        <w:rPr>
          <w:spacing w:val="-8"/>
          <w:w w:val="110"/>
        </w:rPr>
        <w:t xml:space="preserve"> </w:t>
      </w:r>
      <w:r>
        <w:rPr>
          <w:w w:val="110"/>
        </w:rPr>
        <w:t>includ-</w:t>
      </w:r>
      <w:r>
        <w:rPr>
          <w:spacing w:val="40"/>
          <w:w w:val="110"/>
        </w:rPr>
        <w:t xml:space="preserve"> </w:t>
      </w:r>
      <w:r>
        <w:rPr>
          <w:w w:val="110"/>
        </w:rPr>
        <w:t>ing but not limited to molecular weight, polymer stiffness, and</w:t>
      </w:r>
      <w:r>
        <w:rPr>
          <w:spacing w:val="40"/>
          <w:w w:val="110"/>
        </w:rPr>
        <w:t xml:space="preserve"> </w:t>
      </w:r>
      <w:r>
        <w:rPr>
          <w:w w:val="110"/>
        </w:rPr>
        <w:t>polymer architecture. This section reviews how changes to these</w:t>
      </w:r>
      <w:r>
        <w:rPr>
          <w:spacing w:val="40"/>
          <w:w w:val="110"/>
        </w:rPr>
        <w:t xml:space="preserve"> </w:t>
      </w:r>
      <w:r>
        <w:rPr>
          <w:w w:val="110"/>
        </w:rPr>
        <w:t>properties affect the segmental dynamics in PNCs.</w:t>
      </w:r>
    </w:p>
    <w:p w14:paraId="1337B2C8" w14:textId="77777777" w:rsidR="00E21043" w:rsidRDefault="0052501A">
      <w:pPr>
        <w:pStyle w:val="BodyText"/>
        <w:spacing w:line="268" w:lineRule="auto"/>
        <w:ind w:left="288" w:firstLine="239"/>
      </w:pPr>
      <w:r>
        <w:rPr>
          <w:w w:val="110"/>
        </w:rPr>
        <w:t>Although segmental dynamics in neat polymer are nearly inde-</w:t>
      </w:r>
      <w:r>
        <w:rPr>
          <w:spacing w:val="40"/>
          <w:w w:val="110"/>
        </w:rPr>
        <w:t xml:space="preserve"> </w:t>
      </w:r>
      <w:r>
        <w:rPr>
          <w:w w:val="110"/>
        </w:rPr>
        <w:t>pendent of M</w:t>
      </w:r>
      <w:r>
        <w:rPr>
          <w:w w:val="110"/>
          <w:vertAlign w:val="subscript"/>
        </w:rPr>
        <w:t>w</w:t>
      </w:r>
      <w:r>
        <w:rPr>
          <w:spacing w:val="24"/>
          <w:w w:val="110"/>
        </w:rPr>
        <w:t xml:space="preserve"> </w:t>
      </w:r>
      <w:r>
        <w:rPr>
          <w:w w:val="110"/>
        </w:rPr>
        <w:t>for M</w:t>
      </w:r>
      <w:r>
        <w:rPr>
          <w:w w:val="110"/>
          <w:vertAlign w:val="subscript"/>
        </w:rPr>
        <w:t>w</w:t>
      </w:r>
      <w:r>
        <w:rPr>
          <w:rFonts w:ascii="Lucida Sans Unicode"/>
          <w:spacing w:val="80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0</w:t>
      </w:r>
      <w:r>
        <w:rPr>
          <w:w w:val="110"/>
        </w:rPr>
        <w:t>, the substantial presence of interfaces</w:t>
      </w:r>
      <w:r>
        <w:rPr>
          <w:spacing w:val="80"/>
          <w:w w:val="110"/>
        </w:rPr>
        <w:t xml:space="preserve"> </w:t>
      </w:r>
      <w:r>
        <w:rPr>
          <w:w w:val="110"/>
        </w:rPr>
        <w:t>in PNCs and the relative size of the NPs lead to different perturba-</w:t>
      </w:r>
      <w:r>
        <w:rPr>
          <w:spacing w:val="40"/>
          <w:w w:val="110"/>
        </w:rPr>
        <w:t xml:space="preserve"> </w:t>
      </w:r>
      <w:r>
        <w:rPr>
          <w:w w:val="110"/>
        </w:rPr>
        <w:t>tions based on matrix molecular weight. Detailed BDS and TMDSC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measurements on poly(vinyl acetate) (PVAc)/SiO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and P2VP/SiO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PNCs found the magnitude that segmental dynamics were slowed</w:t>
      </w:r>
      <w:r>
        <w:rPr>
          <w:spacing w:val="40"/>
          <w:w w:val="110"/>
        </w:rPr>
        <w:t xml:space="preserve"> </w:t>
      </w:r>
      <w:r>
        <w:rPr>
          <w:w w:val="110"/>
        </w:rPr>
        <w:t>relative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neat</w:t>
      </w:r>
      <w:r>
        <w:rPr>
          <w:spacing w:val="-3"/>
          <w:w w:val="110"/>
        </w:rPr>
        <w:t xml:space="preserve"> </w:t>
      </w:r>
      <w:r>
        <w:rPr>
          <w:w w:val="110"/>
        </w:rPr>
        <w:t>polymer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length-scale</w:t>
      </w:r>
      <w:r>
        <w:rPr>
          <w:spacing w:val="-3"/>
          <w:w w:val="110"/>
        </w:rPr>
        <w:t xml:space="preserve"> </w:t>
      </w:r>
      <w:r>
        <w:rPr>
          <w:w w:val="110"/>
        </w:rPr>
        <w:t>over</w:t>
      </w:r>
      <w:r>
        <w:rPr>
          <w:spacing w:val="-3"/>
          <w:w w:val="110"/>
        </w:rPr>
        <w:t xml:space="preserve"> </w:t>
      </w:r>
      <w:r>
        <w:rPr>
          <w:w w:val="110"/>
        </w:rPr>
        <w:t>which</w:t>
      </w:r>
      <w:r>
        <w:rPr>
          <w:spacing w:val="-3"/>
          <w:w w:val="110"/>
        </w:rPr>
        <w:t xml:space="preserve"> </w:t>
      </w:r>
      <w:r>
        <w:rPr>
          <w:w w:val="110"/>
        </w:rPr>
        <w:t>they</w:t>
      </w:r>
      <w:r>
        <w:rPr>
          <w:spacing w:val="-3"/>
          <w:w w:val="110"/>
        </w:rPr>
        <w:t xml:space="preserve"> </w:t>
      </w:r>
      <w:r>
        <w:rPr>
          <w:w w:val="110"/>
        </w:rPr>
        <w:t>were</w:t>
      </w:r>
      <w:r>
        <w:rPr>
          <w:spacing w:val="40"/>
          <w:w w:val="110"/>
        </w:rPr>
        <w:t xml:space="preserve"> </w:t>
      </w:r>
      <w:r>
        <w:rPr>
          <w:w w:val="110"/>
        </w:rPr>
        <w:t>perturbed increased with decreasing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[</w:t>
      </w:r>
      <w:hyperlink w:anchor="_bookmark88" w:history="1">
        <w:r>
          <w:rPr>
            <w:color w:val="0080AC"/>
            <w:w w:val="110"/>
          </w:rPr>
          <w:t>73</w:t>
        </w:r>
        <w:r>
          <w:rPr>
            <w:w w:val="110"/>
          </w:rPr>
          <w:t>].</w:t>
        </w:r>
      </w:hyperlink>
      <w:r>
        <w:rPr>
          <w:w w:val="110"/>
        </w:rPr>
        <w:t xml:space="preserve"> In other words, the</w:t>
      </w:r>
      <w:r>
        <w:rPr>
          <w:spacing w:val="40"/>
          <w:w w:val="110"/>
        </w:rPr>
        <w:t xml:space="preserve"> </w:t>
      </w:r>
      <w:r>
        <w:rPr>
          <w:w w:val="110"/>
        </w:rPr>
        <w:t>perturbation imposed by the NPs was stronger with low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poly-</w:t>
      </w:r>
      <w:r>
        <w:rPr>
          <w:spacing w:val="40"/>
          <w:w w:val="110"/>
        </w:rPr>
        <w:t xml:space="preserve"> </w:t>
      </w:r>
      <w:r>
        <w:rPr>
          <w:w w:val="110"/>
        </w:rPr>
        <w:t>mer as compared to large M</w:t>
      </w:r>
      <w:r>
        <w:rPr>
          <w:w w:val="110"/>
          <w:vertAlign w:val="subscript"/>
        </w:rPr>
        <w:t>w</w:t>
      </w:r>
      <w:r>
        <w:rPr>
          <w:w w:val="110"/>
        </w:rPr>
        <w:t>. The authors describe this behavior</w:t>
      </w:r>
      <w:r>
        <w:rPr>
          <w:spacing w:val="40"/>
          <w:w w:val="110"/>
        </w:rPr>
        <w:t xml:space="preserve"> </w:t>
      </w:r>
      <w:r>
        <w:rPr>
          <w:w w:val="110"/>
        </w:rPr>
        <w:t>in terms of interfacial packing and bound layer density, as sup-</w:t>
      </w:r>
      <w:r>
        <w:rPr>
          <w:spacing w:val="40"/>
          <w:w w:val="110"/>
        </w:rPr>
        <w:t xml:space="preserve"> </w:t>
      </w:r>
      <w:r>
        <w:rPr>
          <w:w w:val="110"/>
        </w:rPr>
        <w:t>ported by SAXS, spectroscopy, and mass density measurements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81" w:history="1">
        <w:r>
          <w:rPr>
            <w:color w:val="0080AC"/>
            <w:w w:val="110"/>
          </w:rPr>
          <w:t>69</w:t>
        </w:r>
        <w:r>
          <w:rPr>
            <w:w w:val="110"/>
          </w:rPr>
          <w:t>,</w:t>
        </w:r>
      </w:hyperlink>
      <w:hyperlink w:anchor="_bookmark88" w:history="1">
        <w:r>
          <w:rPr>
            <w:color w:val="0080AC"/>
            <w:w w:val="110"/>
          </w:rPr>
          <w:t>73</w:t>
        </w:r>
        <w:r>
          <w:rPr>
            <w:w w:val="110"/>
          </w:rPr>
          <w:t>],</w:t>
        </w:r>
      </w:hyperlink>
      <w:r>
        <w:rPr>
          <w:spacing w:val="-6"/>
          <w:w w:val="110"/>
        </w:rPr>
        <w:t xml:space="preserve"> </w:t>
      </w:r>
      <w:hyperlink w:anchor="_bookmark11" w:history="1">
        <w:r>
          <w:rPr>
            <w:color w:val="0080AC"/>
            <w:w w:val="110"/>
          </w:rPr>
          <w:t>Fig.</w:t>
        </w:r>
        <w:r>
          <w:rPr>
            <w:color w:val="0080AC"/>
            <w:spacing w:val="-6"/>
            <w:w w:val="110"/>
          </w:rPr>
          <w:t xml:space="preserve"> </w:t>
        </w:r>
        <w:r>
          <w:rPr>
            <w:color w:val="0080AC"/>
            <w:w w:val="110"/>
          </w:rPr>
          <w:t>5</w:t>
        </w:r>
        <w:r>
          <w:rPr>
            <w:w w:val="110"/>
          </w:rPr>
          <w:t>.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Specifically,</w:t>
      </w:r>
      <w:r>
        <w:rPr>
          <w:spacing w:val="-6"/>
          <w:w w:val="110"/>
        </w:rPr>
        <w:t xml:space="preserve"> </w:t>
      </w:r>
      <w:r>
        <w:rPr>
          <w:w w:val="110"/>
        </w:rPr>
        <w:t>low</w:t>
      </w:r>
      <w:r>
        <w:rPr>
          <w:spacing w:val="-6"/>
          <w:w w:val="110"/>
        </w:rPr>
        <w:t xml:space="preserve"> </w:t>
      </w:r>
      <w:r>
        <w:rPr>
          <w:w w:val="110"/>
        </w:rPr>
        <w:t>molecular</w:t>
      </w:r>
      <w:r>
        <w:rPr>
          <w:spacing w:val="-6"/>
          <w:w w:val="110"/>
        </w:rPr>
        <w:t xml:space="preserve"> </w:t>
      </w:r>
      <w:r>
        <w:rPr>
          <w:w w:val="110"/>
        </w:rPr>
        <w:t>weight</w:t>
      </w:r>
      <w:r>
        <w:rPr>
          <w:spacing w:val="-6"/>
          <w:w w:val="110"/>
        </w:rPr>
        <w:t xml:space="preserve"> </w:t>
      </w:r>
      <w:r>
        <w:rPr>
          <w:w w:val="110"/>
        </w:rPr>
        <w:t>polymers</w:t>
      </w:r>
      <w:r>
        <w:rPr>
          <w:spacing w:val="-6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pro-</w:t>
      </w:r>
      <w:r>
        <w:rPr>
          <w:spacing w:val="40"/>
          <w:w w:val="110"/>
        </w:rPr>
        <w:t xml:space="preserve"> </w:t>
      </w:r>
      <w:r>
        <w:rPr>
          <w:w w:val="110"/>
        </w:rPr>
        <w:t>posed</w:t>
      </w:r>
      <w:r>
        <w:rPr>
          <w:spacing w:val="31"/>
          <w:w w:val="110"/>
        </w:rPr>
        <w:t xml:space="preserve"> </w:t>
      </w:r>
      <w:r>
        <w:rPr>
          <w:w w:val="110"/>
        </w:rPr>
        <w:t>to</w:t>
      </w:r>
      <w:r>
        <w:rPr>
          <w:spacing w:val="31"/>
          <w:w w:val="110"/>
        </w:rPr>
        <w:t xml:space="preserve"> </w:t>
      </w:r>
      <w:r>
        <w:rPr>
          <w:w w:val="110"/>
        </w:rPr>
        <w:t>adsorb</w:t>
      </w:r>
      <w:r>
        <w:rPr>
          <w:spacing w:val="31"/>
          <w:w w:val="110"/>
        </w:rPr>
        <w:t xml:space="preserve"> </w:t>
      </w:r>
      <w:r>
        <w:rPr>
          <w:w w:val="110"/>
        </w:rPr>
        <w:t>more</w:t>
      </w:r>
      <w:r>
        <w:rPr>
          <w:spacing w:val="31"/>
          <w:w w:val="110"/>
        </w:rPr>
        <w:t xml:space="preserve"> </w:t>
      </w:r>
      <w:r>
        <w:rPr>
          <w:w w:val="110"/>
        </w:rPr>
        <w:t>densely</w:t>
      </w:r>
      <w:r>
        <w:rPr>
          <w:spacing w:val="31"/>
          <w:w w:val="110"/>
        </w:rPr>
        <w:t xml:space="preserve"> </w:t>
      </w:r>
      <w:r>
        <w:rPr>
          <w:w w:val="110"/>
        </w:rPr>
        <w:t>(forming</w:t>
      </w:r>
      <w:r>
        <w:rPr>
          <w:spacing w:val="31"/>
          <w:w w:val="110"/>
        </w:rPr>
        <w:t xml:space="preserve"> </w:t>
      </w:r>
      <w:r>
        <w:rPr>
          <w:w w:val="110"/>
        </w:rPr>
        <w:t>more</w:t>
      </w:r>
      <w:r>
        <w:rPr>
          <w:spacing w:val="31"/>
          <w:w w:val="110"/>
        </w:rPr>
        <w:t xml:space="preserve"> </w:t>
      </w:r>
      <w:r>
        <w:rPr>
          <w:w w:val="110"/>
        </w:rPr>
        <w:t>trains</w:t>
      </w:r>
      <w:r>
        <w:rPr>
          <w:spacing w:val="31"/>
          <w:w w:val="110"/>
        </w:rPr>
        <w:t xml:space="preserve"> </w:t>
      </w:r>
      <w:r>
        <w:rPr>
          <w:w w:val="110"/>
        </w:rPr>
        <w:t>than</w:t>
      </w:r>
      <w:r>
        <w:rPr>
          <w:spacing w:val="31"/>
          <w:w w:val="110"/>
        </w:rPr>
        <w:t xml:space="preserve"> </w:t>
      </w:r>
      <w:r>
        <w:rPr>
          <w:w w:val="110"/>
        </w:rPr>
        <w:t>loops</w:t>
      </w:r>
      <w:r>
        <w:rPr>
          <w:spacing w:val="40"/>
          <w:w w:val="110"/>
        </w:rPr>
        <w:t xml:space="preserve"> </w:t>
      </w:r>
      <w:r>
        <w:rPr>
          <w:w w:val="110"/>
        </w:rPr>
        <w:t>or tails) as compared to higher molecular weight. This difference</w:t>
      </w:r>
      <w:r>
        <w:rPr>
          <w:spacing w:val="40"/>
          <w:w w:val="110"/>
        </w:rPr>
        <w:t xml:space="preserve"> </w:t>
      </w:r>
      <w:r>
        <w:rPr>
          <w:w w:val="110"/>
        </w:rPr>
        <w:t>in polymer conformations leads to more adsorbed segments and</w:t>
      </w:r>
      <w:r>
        <w:rPr>
          <w:spacing w:val="40"/>
          <w:w w:val="110"/>
        </w:rPr>
        <w:t xml:space="preserve"> </w:t>
      </w:r>
      <w:r>
        <w:rPr>
          <w:w w:val="110"/>
        </w:rPr>
        <w:t>more suppressed dynamics in PNCs with lower molecular weight.</w:t>
      </w:r>
      <w:r>
        <w:rPr>
          <w:spacing w:val="40"/>
          <w:w w:val="110"/>
        </w:rPr>
        <w:t xml:space="preserve"> </w:t>
      </w:r>
      <w:r>
        <w:rPr>
          <w:w w:val="110"/>
        </w:rPr>
        <w:t>In addition, the dynamic interfacial layer (DIL) defined by slow</w:t>
      </w:r>
      <w:r>
        <w:rPr>
          <w:spacing w:val="40"/>
          <w:w w:val="110"/>
        </w:rPr>
        <w:t xml:space="preserve"> </w:t>
      </w:r>
      <w:r>
        <w:rPr>
          <w:w w:val="110"/>
        </w:rPr>
        <w:t>interfacial dynamics and bound loop layer (BLL) as defined by</w:t>
      </w:r>
      <w:r>
        <w:rPr>
          <w:spacing w:val="40"/>
          <w:w w:val="110"/>
        </w:rPr>
        <w:t xml:space="preserve"> </w:t>
      </w:r>
      <w:r>
        <w:rPr>
          <w:w w:val="110"/>
        </w:rPr>
        <w:t>structural</w:t>
      </w:r>
      <w:r>
        <w:rPr>
          <w:spacing w:val="32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32"/>
          <w:w w:val="110"/>
        </w:rPr>
        <w:t xml:space="preserve"> </w:t>
      </w:r>
      <w:r>
        <w:rPr>
          <w:w w:val="110"/>
        </w:rPr>
        <w:t>are</w:t>
      </w:r>
      <w:r>
        <w:rPr>
          <w:spacing w:val="32"/>
          <w:w w:val="110"/>
        </w:rPr>
        <w:t xml:space="preserve"> </w:t>
      </w:r>
      <w:r>
        <w:rPr>
          <w:w w:val="110"/>
        </w:rPr>
        <w:t>similar</w:t>
      </w:r>
      <w:r>
        <w:rPr>
          <w:spacing w:val="32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low</w:t>
      </w:r>
      <w:r>
        <w:rPr>
          <w:spacing w:val="32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>,</w:t>
      </w:r>
      <w:r>
        <w:rPr>
          <w:spacing w:val="32"/>
          <w:w w:val="110"/>
        </w:rPr>
        <w:t xml:space="preserve"> </w:t>
      </w:r>
      <w:r>
        <w:rPr>
          <w:w w:val="110"/>
        </w:rPr>
        <w:t>while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BLL</w:t>
      </w:r>
      <w:r>
        <w:rPr>
          <w:spacing w:val="40"/>
          <w:w w:val="110"/>
        </w:rPr>
        <w:t xml:space="preserve"> </w:t>
      </w:r>
      <w:r>
        <w:rPr>
          <w:w w:val="110"/>
        </w:rPr>
        <w:t>is thicker than the DIL for high M</w:t>
      </w:r>
      <w:r>
        <w:rPr>
          <w:w w:val="110"/>
          <w:vertAlign w:val="subscript"/>
        </w:rPr>
        <w:t>w</w:t>
      </w:r>
      <w:r>
        <w:rPr>
          <w:w w:val="110"/>
        </w:rPr>
        <w:t>. A similar molecular weight</w:t>
      </w:r>
      <w:r>
        <w:rPr>
          <w:spacing w:val="40"/>
          <w:w w:val="110"/>
        </w:rPr>
        <w:t xml:space="preserve"> </w:t>
      </w:r>
      <w:r>
        <w:rPr>
          <w:w w:val="110"/>
        </w:rPr>
        <w:t>effect was observed in other experiments as well [</w:t>
      </w:r>
      <w:hyperlink w:anchor="_bookmark83" w:history="1">
        <w:r>
          <w:rPr>
            <w:color w:val="0080AC"/>
            <w:w w:val="110"/>
          </w:rPr>
          <w:t>39</w:t>
        </w:r>
        <w:r>
          <w:rPr>
            <w:w w:val="110"/>
          </w:rPr>
          <w:t>,</w:t>
        </w:r>
      </w:hyperlink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,</w:t>
        </w:r>
      </w:hyperlink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].</w:t>
        </w:r>
      </w:hyperlink>
      <w:r>
        <w:rPr>
          <w:w w:val="110"/>
        </w:rPr>
        <w:t xml:space="preserve"> In</w:t>
      </w:r>
      <w:r>
        <w:rPr>
          <w:spacing w:val="40"/>
          <w:w w:val="110"/>
        </w:rPr>
        <w:t xml:space="preserve"> </w:t>
      </w:r>
      <w:r>
        <w:rPr>
          <w:w w:val="110"/>
        </w:rPr>
        <w:t>contrast, NMR studies on segmental dynamics in polyethylene gly-</w:t>
      </w:r>
      <w:r>
        <w:rPr>
          <w:spacing w:val="40"/>
          <w:w w:val="110"/>
        </w:rPr>
        <w:t xml:space="preserve"> </w:t>
      </w:r>
      <w:r>
        <w:rPr>
          <w:w w:val="110"/>
        </w:rPr>
        <w:t>col and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 observed a weak M</w:t>
      </w:r>
      <w:r>
        <w:rPr>
          <w:w w:val="110"/>
          <w:vertAlign w:val="subscript"/>
        </w:rPr>
        <w:t>w</w:t>
      </w:r>
      <w:r>
        <w:rPr>
          <w:w w:val="110"/>
        </w:rPr>
        <w:t>-dependence where the</w:t>
      </w:r>
      <w:r>
        <w:rPr>
          <w:spacing w:val="40"/>
          <w:w w:val="110"/>
        </w:rPr>
        <w:t xml:space="preserve"> </w:t>
      </w:r>
      <w:r>
        <w:rPr>
          <w:w w:val="110"/>
        </w:rPr>
        <w:t>fraction</w:t>
      </w:r>
      <w:r>
        <w:rPr>
          <w:spacing w:val="36"/>
          <w:w w:val="110"/>
        </w:rPr>
        <w:t xml:space="preserve"> </w:t>
      </w:r>
      <w:r>
        <w:rPr>
          <w:w w:val="110"/>
        </w:rPr>
        <w:t>of</w:t>
      </w:r>
      <w:r>
        <w:rPr>
          <w:spacing w:val="36"/>
          <w:w w:val="110"/>
        </w:rPr>
        <w:t xml:space="preserve"> </w:t>
      </w:r>
      <w:r>
        <w:rPr>
          <w:w w:val="110"/>
        </w:rPr>
        <w:t>slow</w:t>
      </w:r>
      <w:r>
        <w:rPr>
          <w:spacing w:val="36"/>
          <w:w w:val="110"/>
        </w:rPr>
        <w:t xml:space="preserve"> </w:t>
      </w:r>
      <w:r>
        <w:rPr>
          <w:w w:val="110"/>
        </w:rPr>
        <w:t>segments</w:t>
      </w:r>
      <w:r>
        <w:rPr>
          <w:spacing w:val="36"/>
          <w:w w:val="110"/>
        </w:rPr>
        <w:t xml:space="preserve"> </w:t>
      </w:r>
      <w:r>
        <w:rPr>
          <w:w w:val="110"/>
        </w:rPr>
        <w:t>increased</w:t>
      </w:r>
      <w:r>
        <w:rPr>
          <w:spacing w:val="36"/>
          <w:w w:val="110"/>
        </w:rPr>
        <w:t xml:space="preserve"> </w:t>
      </w:r>
      <w:r>
        <w:rPr>
          <w:w w:val="110"/>
        </w:rPr>
        <w:t>with</w:t>
      </w:r>
      <w:r>
        <w:rPr>
          <w:spacing w:val="36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05" w:history="1">
        <w:r>
          <w:rPr>
            <w:color w:val="0080AC"/>
            <w:w w:val="110"/>
          </w:rPr>
          <w:t>89</w:t>
        </w:r>
        <w:r>
          <w:rPr>
            <w:w w:val="110"/>
          </w:rPr>
          <w:t>]</w:t>
        </w:r>
      </w:hyperlink>
      <w:r>
        <w:rPr>
          <w:spacing w:val="36"/>
          <w:w w:val="110"/>
        </w:rPr>
        <w:t xml:space="preserve"> </w:t>
      </w:r>
      <w:r>
        <w:rPr>
          <w:w w:val="110"/>
        </w:rPr>
        <w:t>or</w:t>
      </w:r>
      <w:r>
        <w:rPr>
          <w:spacing w:val="36"/>
          <w:w w:val="110"/>
        </w:rPr>
        <w:t xml:space="preserve"> </w:t>
      </w:r>
      <w:r>
        <w:rPr>
          <w:w w:val="110"/>
        </w:rPr>
        <w:t>remained</w:t>
      </w:r>
      <w:r>
        <w:rPr>
          <w:spacing w:val="40"/>
          <w:w w:val="110"/>
        </w:rPr>
        <w:t xml:space="preserve"> </w:t>
      </w:r>
      <w:r>
        <w:rPr>
          <w:w w:val="110"/>
        </w:rPr>
        <w:t>the same [</w:t>
      </w:r>
      <w:hyperlink w:anchor="_bookmark83" w:history="1">
        <w:r>
          <w:rPr>
            <w:color w:val="0080AC"/>
            <w:w w:val="110"/>
          </w:rPr>
          <w:t>70</w:t>
        </w:r>
        <w:r>
          <w:rPr>
            <w:w w:val="110"/>
          </w:rPr>
          <w:t>].</w:t>
        </w:r>
      </w:hyperlink>
      <w:r>
        <w:rPr>
          <w:w w:val="110"/>
        </w:rPr>
        <w:t xml:space="preserve"> These differences could be attributed to weaker</w:t>
      </w:r>
      <w:r>
        <w:rPr>
          <w:spacing w:val="40"/>
          <w:w w:val="110"/>
        </w:rPr>
        <w:t xml:space="preserve"> </w:t>
      </w:r>
      <w:r>
        <w:rPr>
          <w:w w:val="110"/>
        </w:rPr>
        <w:t>polymer-NP interactions or other experimental system-specific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parameters.</w:t>
      </w:r>
    </w:p>
    <w:p w14:paraId="5AD25395" w14:textId="77777777" w:rsidR="00E21043" w:rsidRDefault="0052501A">
      <w:pPr>
        <w:pStyle w:val="BodyText"/>
        <w:spacing w:line="163" w:lineRule="exact"/>
        <w:ind w:left="527"/>
      </w:pPr>
      <w:r>
        <w:rPr>
          <w:w w:val="110"/>
        </w:rPr>
        <w:t>It</w:t>
      </w:r>
      <w:r>
        <w:rPr>
          <w:spacing w:val="12"/>
          <w:w w:val="110"/>
        </w:rPr>
        <w:t xml:space="preserve"> </w:t>
      </w:r>
      <w:r>
        <w:rPr>
          <w:w w:val="110"/>
        </w:rPr>
        <w:t>remains</w:t>
      </w:r>
      <w:r>
        <w:rPr>
          <w:spacing w:val="12"/>
          <w:w w:val="110"/>
        </w:rPr>
        <w:t xml:space="preserve"> </w:t>
      </w:r>
      <w:r>
        <w:rPr>
          <w:w w:val="110"/>
        </w:rPr>
        <w:t>unclear</w:t>
      </w:r>
      <w:r>
        <w:rPr>
          <w:spacing w:val="12"/>
          <w:w w:val="110"/>
        </w:rPr>
        <w:t xml:space="preserve"> </w:t>
      </w:r>
      <w:r>
        <w:rPr>
          <w:w w:val="110"/>
        </w:rPr>
        <w:t>if</w:t>
      </w:r>
      <w:r>
        <w:rPr>
          <w:spacing w:val="12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structure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</w:rPr>
        <w:t>polymer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conformations</w:t>
      </w:r>
    </w:p>
    <w:p w14:paraId="51DD6C6B" w14:textId="77777777" w:rsidR="00E21043" w:rsidRDefault="0052501A">
      <w:pPr>
        <w:pStyle w:val="BodyText"/>
        <w:spacing w:before="18" w:line="268" w:lineRule="auto"/>
        <w:ind w:left="288"/>
      </w:pPr>
      <w:r>
        <w:rPr>
          <w:w w:val="110"/>
        </w:rPr>
        <w:t xml:space="preserve">proposed in </w:t>
      </w:r>
      <w:hyperlink w:anchor="_bookmark11" w:history="1">
        <w:r>
          <w:rPr>
            <w:color w:val="0080AC"/>
            <w:w w:val="110"/>
          </w:rPr>
          <w:t>Fig. 5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are at equilibrium or kinetically trapped and</w:t>
      </w:r>
      <w:r>
        <w:rPr>
          <w:spacing w:val="4"/>
          <w:w w:val="110"/>
        </w:rPr>
        <w:t xml:space="preserve"> </w:t>
      </w:r>
      <w:r>
        <w:rPr>
          <w:spacing w:val="4"/>
        </w:rPr>
        <w:t>therefore</w:t>
      </w:r>
      <w:r>
        <w:rPr>
          <w:spacing w:val="8"/>
        </w:rPr>
        <w:t xml:space="preserve"> </w:t>
      </w:r>
      <w:r>
        <w:rPr>
          <w:spacing w:val="4"/>
        </w:rPr>
        <w:t>depend</w:t>
      </w:r>
      <w:r>
        <w:rPr>
          <w:spacing w:val="9"/>
        </w:rPr>
        <w:t xml:space="preserve"> </w:t>
      </w:r>
      <w:r>
        <w:rPr>
          <w:spacing w:val="4"/>
        </w:rPr>
        <w:t>on</w:t>
      </w:r>
      <w:r>
        <w:rPr>
          <w:spacing w:val="8"/>
        </w:rPr>
        <w:t xml:space="preserve"> </w:t>
      </w:r>
      <w:r>
        <w:rPr>
          <w:spacing w:val="4"/>
        </w:rPr>
        <w:t>PNC</w:t>
      </w:r>
      <w:r>
        <w:rPr>
          <w:spacing w:val="9"/>
        </w:rPr>
        <w:t xml:space="preserve"> </w:t>
      </w:r>
      <w:r>
        <w:rPr>
          <w:spacing w:val="4"/>
        </w:rPr>
        <w:t>processing</w:t>
      </w:r>
      <w:r>
        <w:rPr>
          <w:spacing w:val="9"/>
        </w:rPr>
        <w:t xml:space="preserve"> </w:t>
      </w:r>
      <w:r>
        <w:rPr>
          <w:spacing w:val="4"/>
        </w:rPr>
        <w:t>(as</w:t>
      </w:r>
      <w:r>
        <w:rPr>
          <w:spacing w:val="8"/>
        </w:rPr>
        <w:t xml:space="preserve"> </w:t>
      </w:r>
      <w:r>
        <w:rPr>
          <w:spacing w:val="4"/>
        </w:rPr>
        <w:t>further</w:t>
      </w:r>
      <w:r>
        <w:rPr>
          <w:spacing w:val="9"/>
        </w:rPr>
        <w:t xml:space="preserve"> </w:t>
      </w:r>
      <w:r>
        <w:rPr>
          <w:spacing w:val="4"/>
        </w:rPr>
        <w:t>discussed</w:t>
      </w:r>
      <w:r>
        <w:rPr>
          <w:spacing w:val="9"/>
        </w:rPr>
        <w:t xml:space="preserve"> </w:t>
      </w:r>
      <w:r>
        <w:rPr>
          <w:spacing w:val="4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Section</w:t>
      </w:r>
    </w:p>
    <w:p w14:paraId="3695374A" w14:textId="77777777" w:rsidR="00E21043" w:rsidRDefault="0052501A">
      <w:pPr>
        <w:pStyle w:val="BodyText"/>
        <w:spacing w:before="89" w:line="210" w:lineRule="exact"/>
        <w:ind w:left="288" w:right="62"/>
      </w:pPr>
      <w:r>
        <w:br w:type="column"/>
      </w:r>
      <w:hyperlink w:anchor="_bookmark36" w:history="1">
        <w:r>
          <w:rPr>
            <w:color w:val="0080AC"/>
            <w:w w:val="110"/>
          </w:rPr>
          <w:t>7</w:t>
        </w:r>
        <w:r>
          <w:rPr>
            <w:w w:val="110"/>
          </w:rPr>
          <w:t>).</w:t>
        </w:r>
      </w:hyperlink>
      <w:r>
        <w:rPr>
          <w:w w:val="110"/>
        </w:rPr>
        <w:t xml:space="preserve"> In fact, the bound layer thickness and fraction of immobilized</w:t>
      </w:r>
      <w:r>
        <w:rPr>
          <w:spacing w:val="40"/>
          <w:w w:val="110"/>
        </w:rPr>
        <w:t xml:space="preserve"> </w:t>
      </w:r>
      <w:r>
        <w:rPr>
          <w:w w:val="110"/>
        </w:rPr>
        <w:t>segments were recently measured via NMR in PEO/SiO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 fab-</w:t>
      </w:r>
      <w:r>
        <w:rPr>
          <w:spacing w:val="40"/>
          <w:w w:val="110"/>
        </w:rPr>
        <w:t xml:space="preserve"> </w:t>
      </w:r>
      <w:r>
        <w:rPr>
          <w:w w:val="110"/>
        </w:rPr>
        <w:t>ricated from different solvents [</w:t>
      </w:r>
      <w:hyperlink w:anchor="_bookmark83" w:history="1">
        <w:r>
          <w:rPr>
            <w:color w:val="0080AC"/>
            <w:w w:val="110"/>
          </w:rPr>
          <w:t>70</w:t>
        </w:r>
        <w:r>
          <w:rPr>
            <w:w w:val="110"/>
          </w:rPr>
          <w:t>].</w:t>
        </w:r>
      </w:hyperlink>
      <w:r>
        <w:rPr>
          <w:w w:val="110"/>
        </w:rPr>
        <w:t xml:space="preserve"> PNCs fabricated from a poor</w:t>
      </w:r>
      <w:r>
        <w:rPr>
          <w:spacing w:val="40"/>
          <w:w w:val="110"/>
        </w:rPr>
        <w:t xml:space="preserve"> </w:t>
      </w:r>
      <w:r>
        <w:rPr>
          <w:w w:val="110"/>
        </w:rPr>
        <w:t>solvent</w:t>
      </w:r>
      <w:r>
        <w:rPr>
          <w:spacing w:val="-1"/>
          <w:w w:val="110"/>
        </w:rPr>
        <w:t xml:space="preserve"> </w:t>
      </w:r>
      <w:r>
        <w:rPr>
          <w:w w:val="110"/>
        </w:rPr>
        <w:t>(ethanol)</w:t>
      </w:r>
      <w:r>
        <w:rPr>
          <w:spacing w:val="-1"/>
          <w:w w:val="110"/>
        </w:rPr>
        <w:t xml:space="preserve"> </w:t>
      </w:r>
      <w:r>
        <w:rPr>
          <w:w w:val="110"/>
        </w:rPr>
        <w:t>produced</w:t>
      </w:r>
      <w:r>
        <w:rPr>
          <w:spacing w:val="-1"/>
          <w:w w:val="110"/>
        </w:rPr>
        <w:t xml:space="preserve"> </w:t>
      </w:r>
      <w:r>
        <w:rPr>
          <w:w w:val="110"/>
        </w:rPr>
        <w:t>more</w:t>
      </w:r>
      <w:r>
        <w:rPr>
          <w:spacing w:val="-1"/>
          <w:w w:val="110"/>
        </w:rPr>
        <w:t xml:space="preserve"> </w:t>
      </w:r>
      <w:r>
        <w:rPr>
          <w:w w:val="110"/>
        </w:rPr>
        <w:t>adsorbed</w:t>
      </w:r>
      <w:r>
        <w:rPr>
          <w:spacing w:val="-1"/>
          <w:w w:val="110"/>
        </w:rPr>
        <w:t xml:space="preserve"> </w:t>
      </w:r>
      <w:r>
        <w:rPr>
          <w:w w:val="110"/>
        </w:rPr>
        <w:t>segments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thicker</w:t>
      </w:r>
      <w:r>
        <w:rPr>
          <w:spacing w:val="40"/>
          <w:w w:val="110"/>
        </w:rPr>
        <w:t xml:space="preserve"> </w:t>
      </w:r>
      <w:r>
        <w:rPr>
          <w:w w:val="110"/>
        </w:rPr>
        <w:t>bound</w:t>
      </w:r>
      <w:r>
        <w:rPr>
          <w:spacing w:val="35"/>
          <w:w w:val="110"/>
        </w:rPr>
        <w:t xml:space="preserve"> </w:t>
      </w:r>
      <w:r>
        <w:rPr>
          <w:w w:val="110"/>
        </w:rPr>
        <w:t>layer</w:t>
      </w:r>
      <w:r>
        <w:rPr>
          <w:spacing w:val="35"/>
          <w:w w:val="110"/>
        </w:rPr>
        <w:t xml:space="preserve"> </w:t>
      </w:r>
      <w:r>
        <w:rPr>
          <w:w w:val="110"/>
        </w:rPr>
        <w:t>than</w:t>
      </w:r>
      <w:r>
        <w:rPr>
          <w:spacing w:val="35"/>
          <w:w w:val="110"/>
        </w:rPr>
        <w:t xml:space="preserve"> </w:t>
      </w:r>
      <w:r>
        <w:rPr>
          <w:w w:val="110"/>
        </w:rPr>
        <w:t>those</w:t>
      </w:r>
      <w:r>
        <w:rPr>
          <w:spacing w:val="35"/>
          <w:w w:val="110"/>
        </w:rPr>
        <w:t xml:space="preserve"> </w:t>
      </w:r>
      <w:r>
        <w:rPr>
          <w:w w:val="110"/>
        </w:rPr>
        <w:t>fabricated</w:t>
      </w:r>
      <w:r>
        <w:rPr>
          <w:spacing w:val="35"/>
          <w:w w:val="110"/>
        </w:rPr>
        <w:t xml:space="preserve"> </w:t>
      </w:r>
      <w:r>
        <w:rPr>
          <w:w w:val="110"/>
        </w:rPr>
        <w:t>from</w:t>
      </w:r>
      <w:r>
        <w:rPr>
          <w:spacing w:val="35"/>
          <w:w w:val="110"/>
        </w:rPr>
        <w:t xml:space="preserve"> </w:t>
      </w:r>
      <w:r>
        <w:rPr>
          <w:w w:val="110"/>
        </w:rPr>
        <w:t>a</w:t>
      </w:r>
      <w:r>
        <w:rPr>
          <w:spacing w:val="35"/>
          <w:w w:val="110"/>
        </w:rPr>
        <w:t xml:space="preserve"> </w:t>
      </w:r>
      <w:r>
        <w:rPr>
          <w:w w:val="110"/>
        </w:rPr>
        <w:t>good</w:t>
      </w:r>
      <w:r>
        <w:rPr>
          <w:spacing w:val="35"/>
          <w:w w:val="110"/>
        </w:rPr>
        <w:t xml:space="preserve"> </w:t>
      </w:r>
      <w:r>
        <w:rPr>
          <w:w w:val="110"/>
        </w:rPr>
        <w:t>solvent</w:t>
      </w:r>
      <w:r>
        <w:rPr>
          <w:spacing w:val="35"/>
          <w:w w:val="110"/>
        </w:rPr>
        <w:t xml:space="preserve"> </w:t>
      </w:r>
      <w:r>
        <w:rPr>
          <w:w w:val="110"/>
        </w:rPr>
        <w:t>(water)</w:t>
      </w:r>
      <w:r>
        <w:rPr>
          <w:spacing w:val="40"/>
          <w:w w:val="110"/>
        </w:rPr>
        <w:t xml:space="preserve"> </w:t>
      </w:r>
      <w:r>
        <w:rPr>
          <w:w w:val="110"/>
        </w:rPr>
        <w:t>and this effect was observed at two molecular weights [</w:t>
      </w:r>
      <w:hyperlink w:anchor="_bookmark83" w:history="1">
        <w:r>
          <w:rPr>
            <w:color w:val="0080AC"/>
            <w:w w:val="110"/>
          </w:rPr>
          <w:t>70</w:t>
        </w:r>
        <w:r>
          <w:rPr>
            <w:w w:val="110"/>
          </w:rPr>
          <w:t>].</w:t>
        </w:r>
      </w:hyperlink>
      <w:r>
        <w:rPr>
          <w:w w:val="110"/>
        </w:rPr>
        <w:t xml:space="preserve"> These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measurements show that the bound layer structure and dynamics</w:t>
      </w:r>
      <w:r>
        <w:rPr>
          <w:spacing w:val="40"/>
          <w:w w:val="110"/>
        </w:rPr>
        <w:t xml:space="preserve"> </w:t>
      </w:r>
      <w:r>
        <w:rPr>
          <w:w w:val="110"/>
        </w:rPr>
        <w:t>depend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processing</w:t>
      </w:r>
      <w:r>
        <w:rPr>
          <w:spacing w:val="-8"/>
          <w:w w:val="110"/>
        </w:rPr>
        <w:t xml:space="preserve"> </w:t>
      </w:r>
      <w:r>
        <w:rPr>
          <w:w w:val="110"/>
        </w:rPr>
        <w:t>conditions,</w:t>
      </w:r>
      <w:r>
        <w:rPr>
          <w:spacing w:val="-8"/>
          <w:w w:val="110"/>
        </w:rPr>
        <w:t xml:space="preserve"> </w:t>
      </w:r>
      <w:r>
        <w:rPr>
          <w:w w:val="110"/>
        </w:rPr>
        <w:t>indicating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polymer</w:t>
      </w:r>
      <w:r>
        <w:rPr>
          <w:spacing w:val="-8"/>
          <w:w w:val="110"/>
        </w:rPr>
        <w:t xml:space="preserve"> </w:t>
      </w:r>
      <w:r>
        <w:rPr>
          <w:w w:val="110"/>
        </w:rPr>
        <w:t>chains</w:t>
      </w:r>
      <w:r>
        <w:rPr>
          <w:spacing w:val="40"/>
          <w:w w:val="110"/>
        </w:rPr>
        <w:t xml:space="preserve"> </w:t>
      </w:r>
      <w:r>
        <w:rPr>
          <w:w w:val="110"/>
        </w:rPr>
        <w:t>and PNCs in general are not at a global equilibrium state in the</w:t>
      </w:r>
      <w:r>
        <w:rPr>
          <w:spacing w:val="40"/>
          <w:w w:val="110"/>
        </w:rPr>
        <w:t xml:space="preserve"> </w:t>
      </w:r>
      <w:r>
        <w:rPr>
          <w:w w:val="110"/>
        </w:rPr>
        <w:t>melt. Interestingly, the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-effect captured in </w:t>
      </w:r>
      <w:hyperlink w:anchor="_bookmark11" w:history="1">
        <w:r>
          <w:rPr>
            <w:color w:val="0080AC"/>
            <w:w w:val="110"/>
          </w:rPr>
          <w:t>Fig. 5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persisted after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annealing for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</w:t>
      </w:r>
      <w:r>
        <w:rPr>
          <w:w w:val="110"/>
          <w:position w:val="6"/>
          <w:sz w:val="12"/>
        </w:rPr>
        <w:t>14</w:t>
      </w:r>
      <w:r>
        <w:rPr>
          <w:spacing w:val="36"/>
          <w:w w:val="110"/>
          <w:position w:val="6"/>
          <w:sz w:val="12"/>
        </w:rPr>
        <w:t xml:space="preserve"> </w:t>
      </w:r>
      <w:r>
        <w:rPr>
          <w:rFonts w:ascii="Trebuchet MS" w:hAnsi="Trebuchet MS"/>
          <w:w w:val="110"/>
        </w:rPr>
        <w:t>τ</w:t>
      </w:r>
      <w:r>
        <w:rPr>
          <w:rFonts w:ascii="Trebuchet MS" w:hAnsi="Trebuchet MS"/>
          <w:w w:val="110"/>
          <w:vertAlign w:val="subscript"/>
        </w:rPr>
        <w:t>α</w:t>
      </w:r>
      <w:r>
        <w:rPr>
          <w:w w:val="110"/>
        </w:rPr>
        <w:t>, meaning the effect (if not at equilibrium)</w:t>
      </w:r>
      <w:r>
        <w:rPr>
          <w:spacing w:val="80"/>
          <w:w w:val="110"/>
        </w:rPr>
        <w:t xml:space="preserve"> </w:t>
      </w:r>
      <w:r>
        <w:rPr>
          <w:w w:val="110"/>
        </w:rPr>
        <w:t>is long-lasting and thermally stable [</w:t>
      </w:r>
      <w:hyperlink w:anchor="_bookmark88" w:history="1">
        <w:r>
          <w:rPr>
            <w:color w:val="0080AC"/>
            <w:w w:val="110"/>
          </w:rPr>
          <w:t>73</w:t>
        </w:r>
        <w:r>
          <w:rPr>
            <w:w w:val="110"/>
          </w:rPr>
          <w:t>].</w:t>
        </w:r>
      </w:hyperlink>
      <w:r>
        <w:rPr>
          <w:w w:val="110"/>
        </w:rPr>
        <w:t xml:space="preserve"> However, in a different</w:t>
      </w:r>
      <w:r>
        <w:rPr>
          <w:spacing w:val="40"/>
          <w:w w:val="110"/>
        </w:rPr>
        <w:t xml:space="preserve"> </w:t>
      </w:r>
      <w:r>
        <w:rPr>
          <w:w w:val="110"/>
        </w:rPr>
        <w:t>study of P2VP/SiO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PNCs, a similar M</w:t>
      </w:r>
      <w:r>
        <w:rPr>
          <w:w w:val="110"/>
          <w:vertAlign w:val="subscript"/>
        </w:rPr>
        <w:t>w</w:t>
      </w:r>
      <w:r>
        <w:rPr>
          <w:w w:val="110"/>
        </w:rPr>
        <w:t>-dependence was observed</w:t>
      </w:r>
      <w:r>
        <w:rPr>
          <w:spacing w:val="40"/>
          <w:w w:val="110"/>
        </w:rPr>
        <w:t xml:space="preserve"> </w:t>
      </w:r>
      <w:r>
        <w:rPr>
          <w:w w:val="110"/>
        </w:rPr>
        <w:t>in TMDSC (T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>), while only a modest M</w:t>
      </w:r>
      <w:r>
        <w:rPr>
          <w:w w:val="110"/>
          <w:vertAlign w:val="subscript"/>
        </w:rPr>
        <w:t>w</w:t>
      </w:r>
      <w:r>
        <w:rPr>
          <w:w w:val="110"/>
        </w:rPr>
        <w:t>-dependence was found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QENS</w:t>
      </w:r>
      <w:r>
        <w:rPr>
          <w:spacing w:val="-8"/>
          <w:w w:val="110"/>
        </w:rPr>
        <w:t xml:space="preserve"> </w:t>
      </w:r>
      <w:r>
        <w:rPr>
          <w:w w:val="110"/>
        </w:rPr>
        <w:t>(T</w:t>
      </w:r>
      <w:r>
        <w:rPr>
          <w:rFonts w:ascii="Lucida Sans Unicode" w:hAnsi="Lucida Sans Unicode"/>
          <w:spacing w:val="80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>)</w:t>
      </w:r>
      <w:r>
        <w:rPr>
          <w:spacing w:val="-8"/>
          <w:w w:val="110"/>
        </w:rPr>
        <w:t xml:space="preserve"> </w:t>
      </w:r>
      <w:r>
        <w:rPr>
          <w:w w:val="110"/>
        </w:rPr>
        <w:t>[</w:t>
      </w:r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].</w:t>
        </w:r>
      </w:hyperlink>
      <w:r>
        <w:rPr>
          <w:spacing w:val="-8"/>
          <w:w w:val="110"/>
        </w:rPr>
        <w:t xml:space="preserve"> </w:t>
      </w:r>
      <w:r>
        <w:rPr>
          <w:w w:val="110"/>
        </w:rPr>
        <w:t>More</w:t>
      </w:r>
      <w:r>
        <w:rPr>
          <w:spacing w:val="-8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-8"/>
          <w:w w:val="110"/>
        </w:rPr>
        <w:t xml:space="preserve"> </w:t>
      </w:r>
      <w:r>
        <w:rPr>
          <w:w w:val="110"/>
        </w:rPr>
        <w:t>are</w:t>
      </w:r>
      <w:r>
        <w:rPr>
          <w:spacing w:val="-8"/>
          <w:w w:val="110"/>
        </w:rPr>
        <w:t xml:space="preserve"> </w:t>
      </w:r>
      <w:r>
        <w:rPr>
          <w:w w:val="110"/>
        </w:rPr>
        <w:t>needed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determine</w:t>
      </w:r>
      <w:r>
        <w:rPr>
          <w:spacing w:val="40"/>
          <w:w w:val="110"/>
        </w:rPr>
        <w:t xml:space="preserve"> </w:t>
      </w:r>
      <w:r>
        <w:rPr>
          <w:w w:val="110"/>
        </w:rPr>
        <w:t>if</w:t>
      </w:r>
      <w:r>
        <w:rPr>
          <w:spacing w:val="-4"/>
          <w:w w:val="110"/>
        </w:rPr>
        <w:t xml:space="preserve"> </w:t>
      </w:r>
      <w:r>
        <w:rPr>
          <w:w w:val="110"/>
        </w:rPr>
        <w:t>these</w:t>
      </w:r>
      <w:r>
        <w:rPr>
          <w:spacing w:val="-4"/>
          <w:w w:val="110"/>
        </w:rPr>
        <w:t xml:space="preserve"> </w:t>
      </w:r>
      <w:r>
        <w:rPr>
          <w:w w:val="110"/>
        </w:rPr>
        <w:t>differences</w:t>
      </w:r>
      <w:r>
        <w:rPr>
          <w:spacing w:val="-4"/>
          <w:w w:val="110"/>
        </w:rPr>
        <w:t xml:space="preserve"> </w:t>
      </w:r>
      <w:r>
        <w:rPr>
          <w:w w:val="110"/>
        </w:rPr>
        <w:t>are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result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4"/>
          <w:w w:val="110"/>
        </w:rPr>
        <w:t xml:space="preserve"> </w:t>
      </w:r>
      <w:r>
        <w:rPr>
          <w:w w:val="110"/>
        </w:rPr>
        <w:t>toward</w:t>
      </w:r>
      <w:r>
        <w:rPr>
          <w:spacing w:val="-4"/>
          <w:w w:val="110"/>
        </w:rPr>
        <w:t xml:space="preserve"> </w:t>
      </w:r>
      <w:r>
        <w:rPr>
          <w:w w:val="110"/>
        </w:rPr>
        <w:t>equilibrium</w:t>
      </w:r>
      <w:r>
        <w:rPr>
          <w:spacing w:val="40"/>
          <w:w w:val="110"/>
        </w:rPr>
        <w:t xml:space="preserve"> </w:t>
      </w:r>
      <w:r>
        <w:rPr>
          <w:w w:val="110"/>
        </w:rPr>
        <w:t>at sufficiently high temperatures, differences in the bound layer as</w:t>
      </w:r>
      <w:r>
        <w:rPr>
          <w:spacing w:val="40"/>
          <w:w w:val="110"/>
        </w:rPr>
        <w:t xml:space="preserve"> </w:t>
      </w:r>
      <w:r>
        <w:rPr>
          <w:w w:val="110"/>
        </w:rPr>
        <w:t>a function of temperature, or simply differences in precision and</w:t>
      </w:r>
      <w:r>
        <w:rPr>
          <w:spacing w:val="40"/>
          <w:w w:val="110"/>
        </w:rPr>
        <w:t xml:space="preserve"> </w:t>
      </w:r>
      <w:r>
        <w:rPr>
          <w:w w:val="110"/>
        </w:rPr>
        <w:t>uncertainty in the different techniques.</w:t>
      </w:r>
    </w:p>
    <w:p w14:paraId="1576D360" w14:textId="77777777" w:rsidR="00E21043" w:rsidRDefault="0052501A">
      <w:pPr>
        <w:pStyle w:val="BodyText"/>
        <w:spacing w:before="1" w:line="268" w:lineRule="auto"/>
        <w:ind w:left="288" w:right="62" w:firstLine="239"/>
      </w:pPr>
      <w:r>
        <w:rPr>
          <w:w w:val="110"/>
        </w:rPr>
        <w:t>Next, we consider matrix-free PNCs comprised of only polymer</w:t>
      </w:r>
      <w:r>
        <w:rPr>
          <w:spacing w:val="40"/>
          <w:w w:val="110"/>
        </w:rPr>
        <w:t xml:space="preserve"> </w:t>
      </w:r>
      <w:r>
        <w:rPr>
          <w:w w:val="110"/>
        </w:rPr>
        <w:t>grafted NPs and specifically consider the molecular weight depen-</w:t>
      </w:r>
      <w:r>
        <w:rPr>
          <w:spacing w:val="40"/>
          <w:w w:val="110"/>
        </w:rPr>
        <w:t xml:space="preserve"> </w:t>
      </w:r>
      <w:r>
        <w:rPr>
          <w:w w:val="110"/>
        </w:rPr>
        <w:t>dence [</w:t>
      </w:r>
      <w:hyperlink w:anchor="_bookmark93" w:history="1">
        <w:r>
          <w:rPr>
            <w:color w:val="0080AC"/>
            <w:w w:val="110"/>
          </w:rPr>
          <w:t>46</w:t>
        </w:r>
        <w:r>
          <w:rPr>
            <w:w w:val="110"/>
          </w:rPr>
          <w:t>,</w:t>
        </w:r>
      </w:hyperlink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,</w:t>
        </w:r>
      </w:hyperlink>
      <w:hyperlink w:anchor="_bookmark106" w:history="1">
        <w:r>
          <w:rPr>
            <w:color w:val="0080AC"/>
            <w:w w:val="110"/>
          </w:rPr>
          <w:t>90–92</w:t>
        </w:r>
        <w:r>
          <w:rPr>
            <w:w w:val="110"/>
          </w:rPr>
          <w:t>].</w:t>
        </w:r>
      </w:hyperlink>
      <w:r>
        <w:rPr>
          <w:w w:val="110"/>
        </w:rPr>
        <w:t xml:space="preserve"> One may expect grafted polymer chains to</w:t>
      </w:r>
      <w:r>
        <w:rPr>
          <w:spacing w:val="40"/>
          <w:w w:val="110"/>
        </w:rPr>
        <w:t xml:space="preserve"> </w:t>
      </w:r>
      <w:r>
        <w:rPr>
          <w:w w:val="110"/>
        </w:rPr>
        <w:t>have reduced mobility compared to neat polymer because one end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36"/>
          <w:w w:val="110"/>
        </w:rPr>
        <w:t xml:space="preserve"> </w:t>
      </w:r>
      <w:r>
        <w:rPr>
          <w:w w:val="110"/>
        </w:rPr>
        <w:t>the</w:t>
      </w:r>
      <w:r>
        <w:rPr>
          <w:spacing w:val="36"/>
          <w:w w:val="110"/>
        </w:rPr>
        <w:t xml:space="preserve"> </w:t>
      </w:r>
      <w:r>
        <w:rPr>
          <w:w w:val="110"/>
        </w:rPr>
        <w:t>chain</w:t>
      </w:r>
      <w:r>
        <w:rPr>
          <w:spacing w:val="36"/>
          <w:w w:val="110"/>
        </w:rPr>
        <w:t xml:space="preserve"> </w:t>
      </w:r>
      <w:r>
        <w:rPr>
          <w:w w:val="110"/>
        </w:rPr>
        <w:t>is</w:t>
      </w:r>
      <w:r>
        <w:rPr>
          <w:spacing w:val="36"/>
          <w:w w:val="110"/>
        </w:rPr>
        <w:t xml:space="preserve"> </w:t>
      </w:r>
      <w:r>
        <w:rPr>
          <w:w w:val="110"/>
        </w:rPr>
        <w:t>covalently</w:t>
      </w:r>
      <w:r>
        <w:rPr>
          <w:spacing w:val="36"/>
          <w:w w:val="110"/>
        </w:rPr>
        <w:t xml:space="preserve"> </w:t>
      </w:r>
      <w:r>
        <w:rPr>
          <w:w w:val="110"/>
        </w:rPr>
        <w:t>bonded</w:t>
      </w:r>
      <w:r>
        <w:rPr>
          <w:spacing w:val="36"/>
          <w:w w:val="110"/>
        </w:rPr>
        <w:t xml:space="preserve"> </w:t>
      </w:r>
      <w:r>
        <w:rPr>
          <w:w w:val="110"/>
        </w:rPr>
        <w:t>to</w:t>
      </w:r>
      <w:r>
        <w:rPr>
          <w:spacing w:val="36"/>
          <w:w w:val="110"/>
        </w:rPr>
        <w:t xml:space="preserve"> </w:t>
      </w:r>
      <w:r>
        <w:rPr>
          <w:w w:val="110"/>
        </w:rPr>
        <w:t>the</w:t>
      </w:r>
      <w:r>
        <w:rPr>
          <w:spacing w:val="36"/>
          <w:w w:val="110"/>
        </w:rPr>
        <w:t xml:space="preserve"> </w:t>
      </w:r>
      <w:r>
        <w:rPr>
          <w:w w:val="110"/>
        </w:rPr>
        <w:t>NP</w:t>
      </w:r>
      <w:r>
        <w:rPr>
          <w:spacing w:val="36"/>
          <w:w w:val="110"/>
        </w:rPr>
        <w:t xml:space="preserve"> </w:t>
      </w:r>
      <w:r>
        <w:rPr>
          <w:w w:val="110"/>
        </w:rPr>
        <w:t>surface</w:t>
      </w:r>
      <w:r>
        <w:rPr>
          <w:spacing w:val="36"/>
          <w:w w:val="110"/>
        </w:rPr>
        <w:t xml:space="preserve"> </w:t>
      </w:r>
      <w:r>
        <w:rPr>
          <w:w w:val="110"/>
        </w:rPr>
        <w:t>and</w:t>
      </w:r>
      <w:r>
        <w:rPr>
          <w:spacing w:val="36"/>
          <w:w w:val="110"/>
        </w:rPr>
        <w:t xml:space="preserve"> </w:t>
      </w:r>
      <w:r>
        <w:rPr>
          <w:w w:val="110"/>
        </w:rPr>
        <w:t>there-</w:t>
      </w:r>
      <w:r>
        <w:rPr>
          <w:spacing w:val="40"/>
          <w:w w:val="110"/>
        </w:rPr>
        <w:t xml:space="preserve"> </w:t>
      </w:r>
      <w:r>
        <w:rPr>
          <w:w w:val="110"/>
        </w:rPr>
        <w:t>fore immobile. Grafted PS [</w:t>
      </w:r>
      <w:hyperlink w:anchor="_bookmark106" w:history="1">
        <w:r>
          <w:rPr>
            <w:color w:val="0080AC"/>
            <w:w w:val="110"/>
          </w:rPr>
          <w:t>90</w:t>
        </w:r>
        <w:r>
          <w:rPr>
            <w:w w:val="110"/>
          </w:rPr>
          <w:t>]</w:t>
        </w:r>
      </w:hyperlink>
      <w:r>
        <w:rPr>
          <w:w w:val="110"/>
        </w:rPr>
        <w:t xml:space="preserve"> and P2VP [</w:t>
      </w:r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]</w:t>
        </w:r>
      </w:hyperlink>
      <w:r>
        <w:rPr>
          <w:w w:val="110"/>
        </w:rPr>
        <w:t xml:space="preserve"> chains have higher</w:t>
      </w:r>
      <w:r>
        <w:rPr>
          <w:spacing w:val="40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(slower dynamics) than neat polymer of the same M</w:t>
      </w:r>
      <w:r>
        <w:rPr>
          <w:w w:val="110"/>
          <w:vertAlign w:val="subscript"/>
        </w:rPr>
        <w:t>w</w:t>
      </w:r>
      <w:r>
        <w:rPr>
          <w:w w:val="110"/>
        </w:rPr>
        <w:t>. Shorter</w:t>
      </w:r>
      <w:r>
        <w:rPr>
          <w:spacing w:val="40"/>
          <w:w w:val="110"/>
        </w:rPr>
        <w:t xml:space="preserve"> </w:t>
      </w:r>
      <w:r>
        <w:rPr>
          <w:w w:val="110"/>
        </w:rPr>
        <w:t>grafts</w:t>
      </w:r>
      <w:r>
        <w:rPr>
          <w:spacing w:val="-5"/>
          <w:w w:val="110"/>
        </w:rPr>
        <w:t xml:space="preserve"> </w:t>
      </w:r>
      <w:r>
        <w:rPr>
          <w:w w:val="110"/>
        </w:rPr>
        <w:t>exhibit</w:t>
      </w:r>
      <w:r>
        <w:rPr>
          <w:spacing w:val="-5"/>
          <w:w w:val="110"/>
        </w:rPr>
        <w:t xml:space="preserve"> </w:t>
      </w:r>
      <w:r>
        <w:rPr>
          <w:w w:val="110"/>
        </w:rPr>
        <w:t>larger</w:t>
      </w:r>
      <w:r>
        <w:rPr>
          <w:spacing w:val="-5"/>
          <w:w w:val="110"/>
        </w:rPr>
        <w:t xml:space="preserve"> </w:t>
      </w:r>
      <w:r>
        <w:rPr>
          <w:w w:val="110"/>
        </w:rPr>
        <w:t>differences</w:t>
      </w:r>
      <w:r>
        <w:rPr>
          <w:spacing w:val="-5"/>
          <w:w w:val="110"/>
        </w:rPr>
        <w:t xml:space="preserve"> </w:t>
      </w:r>
      <w:r>
        <w:rPr>
          <w:w w:val="110"/>
        </w:rPr>
        <w:t>relative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neat</w:t>
      </w:r>
      <w:r>
        <w:rPr>
          <w:spacing w:val="-5"/>
          <w:w w:val="110"/>
        </w:rPr>
        <w:t xml:space="preserve"> </w:t>
      </w:r>
      <w:r>
        <w:rPr>
          <w:w w:val="110"/>
        </w:rPr>
        <w:t>PS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breadth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the glass transition, the step in heat capacity (</w:t>
      </w:r>
      <w:r>
        <w:rPr>
          <w:rFonts w:ascii="Times New Roman" w:hAnsi="Times New Roman"/>
          <w:i/>
          <w:w w:val="110"/>
        </w:rPr>
        <w:t>∆</w:t>
      </w:r>
      <w:r>
        <w:rPr>
          <w:w w:val="110"/>
        </w:rPr>
        <w:t>C</w:t>
      </w:r>
      <w:r>
        <w:rPr>
          <w:w w:val="110"/>
          <w:vertAlign w:val="subscript"/>
        </w:rPr>
        <w:t>p</w:t>
      </w:r>
      <w:r>
        <w:rPr>
          <w:w w:val="110"/>
        </w:rPr>
        <w:t>), and fragility</w:t>
      </w:r>
      <w:r>
        <w:rPr>
          <w:spacing w:val="40"/>
          <w:w w:val="110"/>
        </w:rPr>
        <w:t xml:space="preserve"> </w:t>
      </w:r>
      <w:r>
        <w:rPr>
          <w:w w:val="110"/>
        </w:rPr>
        <w:t>because a larger fraction of the chain is near the surface [</w:t>
      </w:r>
      <w:hyperlink w:anchor="_bookmark106" w:history="1">
        <w:r>
          <w:rPr>
            <w:color w:val="0080AC"/>
            <w:w w:val="110"/>
          </w:rPr>
          <w:t>90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However, the NP concentration in matrix-free PNCs (and NP-NP</w:t>
      </w:r>
      <w:r>
        <w:rPr>
          <w:spacing w:val="40"/>
          <w:w w:val="110"/>
        </w:rPr>
        <w:t xml:space="preserve"> </w:t>
      </w:r>
      <w:r>
        <w:rPr>
          <w:w w:val="110"/>
        </w:rPr>
        <w:t>separation</w:t>
      </w:r>
      <w:r>
        <w:rPr>
          <w:spacing w:val="-5"/>
          <w:w w:val="110"/>
        </w:rPr>
        <w:t xml:space="preserve"> </w:t>
      </w:r>
      <w:r>
        <w:rPr>
          <w:w w:val="110"/>
        </w:rPr>
        <w:t>distance)</w:t>
      </w:r>
      <w:r>
        <w:rPr>
          <w:spacing w:val="-5"/>
          <w:w w:val="110"/>
        </w:rPr>
        <w:t xml:space="preserve"> </w:t>
      </w:r>
      <w:r>
        <w:rPr>
          <w:w w:val="110"/>
        </w:rPr>
        <w:t>depends</w:t>
      </w:r>
      <w:r>
        <w:rPr>
          <w:spacing w:val="-5"/>
          <w:w w:val="110"/>
        </w:rPr>
        <w:t xml:space="preserve"> </w:t>
      </w:r>
      <w:r>
        <w:rPr>
          <w:w w:val="110"/>
        </w:rPr>
        <w:t>on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grafted</w:t>
      </w:r>
      <w:r>
        <w:rPr>
          <w:spacing w:val="-5"/>
          <w:w w:val="110"/>
        </w:rPr>
        <w:t xml:space="preserve"> </w:t>
      </w:r>
      <w:r>
        <w:rPr>
          <w:w w:val="110"/>
        </w:rPr>
        <w:t>polymer,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surface grafting density (</w:t>
      </w:r>
      <w:r>
        <w:rPr>
          <w:rFonts w:ascii="Trebuchet MS" w:hAnsi="Trebuchet MS"/>
          <w:w w:val="110"/>
        </w:rPr>
        <w:t>σ</w:t>
      </w:r>
      <w:r>
        <w:rPr>
          <w:w w:val="110"/>
          <w:vertAlign w:val="subscript"/>
        </w:rPr>
        <w:t>graft</w:t>
      </w:r>
      <w:r>
        <w:rPr>
          <w:w w:val="110"/>
        </w:rPr>
        <w:t>), and the NP size, thus complicating</w:t>
      </w:r>
      <w:r>
        <w:rPr>
          <w:spacing w:val="40"/>
          <w:w w:val="110"/>
        </w:rPr>
        <w:t xml:space="preserve"> </w:t>
      </w:r>
      <w:r>
        <w:rPr>
          <w:w w:val="110"/>
        </w:rPr>
        <w:t>comparisons.</w:t>
      </w:r>
      <w:r>
        <w:rPr>
          <w:spacing w:val="-7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such,</w:t>
      </w:r>
      <w:r>
        <w:rPr>
          <w:spacing w:val="-7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important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consider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conformations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grafted</w:t>
      </w:r>
      <w:r>
        <w:rPr>
          <w:spacing w:val="32"/>
          <w:w w:val="110"/>
        </w:rPr>
        <w:t xml:space="preserve"> </w:t>
      </w:r>
      <w:r>
        <w:rPr>
          <w:w w:val="110"/>
        </w:rPr>
        <w:t>chains</w:t>
      </w:r>
      <w:r>
        <w:rPr>
          <w:spacing w:val="32"/>
          <w:w w:val="110"/>
        </w:rPr>
        <w:t xml:space="preserve"> </w:t>
      </w:r>
      <w:r>
        <w:rPr>
          <w:w w:val="110"/>
        </w:rPr>
        <w:t>that</w:t>
      </w:r>
      <w:r>
        <w:rPr>
          <w:spacing w:val="32"/>
          <w:w w:val="110"/>
        </w:rPr>
        <w:t xml:space="preserve"> </w:t>
      </w:r>
      <w:r>
        <w:rPr>
          <w:w w:val="110"/>
        </w:rPr>
        <w:t>lead</w:t>
      </w:r>
      <w:r>
        <w:rPr>
          <w:spacing w:val="32"/>
          <w:w w:val="110"/>
        </w:rPr>
        <w:t xml:space="preserve"> </w:t>
      </w:r>
      <w:r>
        <w:rPr>
          <w:w w:val="110"/>
        </w:rPr>
        <w:t>to</w:t>
      </w:r>
      <w:r>
        <w:rPr>
          <w:spacing w:val="32"/>
          <w:w w:val="110"/>
        </w:rPr>
        <w:t xml:space="preserve"> </w:t>
      </w:r>
      <w:r>
        <w:rPr>
          <w:w w:val="110"/>
        </w:rPr>
        <w:t>non-monotonic</w:t>
      </w:r>
      <w:r>
        <w:rPr>
          <w:spacing w:val="32"/>
          <w:w w:val="110"/>
        </w:rPr>
        <w:t xml:space="preserve"> </w:t>
      </w:r>
      <w:r>
        <w:rPr>
          <w:w w:val="110"/>
        </w:rPr>
        <w:t>behavior</w:t>
      </w:r>
      <w:r>
        <w:rPr>
          <w:spacing w:val="32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[</w:t>
      </w:r>
      <w:hyperlink w:anchor="_bookmark45" w:history="1">
        <w:r>
          <w:rPr>
            <w:color w:val="0080AC"/>
            <w:w w:val="110"/>
          </w:rPr>
          <w:t>5</w:t>
        </w:r>
        <w:r>
          <w:rPr>
            <w:w w:val="110"/>
          </w:rPr>
          <w:t>,</w:t>
        </w:r>
      </w:hyperlink>
      <w:hyperlink w:anchor="_bookmark93" w:history="1">
        <w:r>
          <w:rPr>
            <w:color w:val="0080AC"/>
            <w:w w:val="110"/>
          </w:rPr>
          <w:t>46</w:t>
        </w:r>
        <w:r>
          <w:rPr>
            <w:w w:val="110"/>
          </w:rPr>
          <w:t>,</w:t>
        </w:r>
      </w:hyperlink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].</w:t>
        </w:r>
      </w:hyperlink>
      <w:r>
        <w:rPr>
          <w:w w:val="110"/>
        </w:rPr>
        <w:t xml:space="preserve"> For example in P2VP/SiO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matrix-free PNCs mea-</w:t>
      </w:r>
      <w:r>
        <w:rPr>
          <w:spacing w:val="40"/>
          <w:w w:val="110"/>
        </w:rPr>
        <w:t xml:space="preserve"> </w:t>
      </w:r>
      <w:r>
        <w:rPr>
          <w:w w:val="110"/>
        </w:rPr>
        <w:t>sured by BDS, P2VP segments in low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grafts are slower than</w:t>
      </w:r>
      <w:r>
        <w:rPr>
          <w:spacing w:val="40"/>
          <w:w w:val="110"/>
        </w:rPr>
        <w:t xml:space="preserve"> </w:t>
      </w:r>
      <w:r>
        <w:rPr>
          <w:w w:val="110"/>
        </w:rPr>
        <w:t>bulk because each segment resides near a NP and chain stretch-</w:t>
      </w:r>
      <w:r>
        <w:rPr>
          <w:spacing w:val="40"/>
          <w:w w:val="110"/>
        </w:rPr>
        <w:t xml:space="preserve"> </w:t>
      </w:r>
      <w:r>
        <w:rPr>
          <w:w w:val="110"/>
        </w:rPr>
        <w:t>ing impedes relaxations but segments in high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grafts exhibit</w:t>
      </w:r>
      <w:r>
        <w:rPr>
          <w:spacing w:val="40"/>
          <w:w w:val="110"/>
        </w:rPr>
        <w:t xml:space="preserve"> </w:t>
      </w:r>
      <w:r>
        <w:rPr>
          <w:w w:val="110"/>
        </w:rPr>
        <w:t>bulk-like relaxations because most segments are far from the NP</w:t>
      </w:r>
      <w:r>
        <w:rPr>
          <w:spacing w:val="40"/>
          <w:w w:val="110"/>
        </w:rPr>
        <w:t xml:space="preserve"> </w:t>
      </w:r>
      <w:r>
        <w:rPr>
          <w:w w:val="110"/>
        </w:rPr>
        <w:t>surface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interfacial</w:t>
      </w:r>
      <w:r>
        <w:rPr>
          <w:spacing w:val="-2"/>
          <w:w w:val="110"/>
        </w:rPr>
        <w:t xml:space="preserve"> </w:t>
      </w:r>
      <w:r>
        <w:rPr>
          <w:w w:val="110"/>
        </w:rPr>
        <w:t>effects</w:t>
      </w:r>
      <w:r>
        <w:rPr>
          <w:spacing w:val="-2"/>
          <w:w w:val="110"/>
        </w:rPr>
        <w:t xml:space="preserve"> </w:t>
      </w:r>
      <w:r>
        <w:rPr>
          <w:w w:val="110"/>
        </w:rPr>
        <w:t>are</w:t>
      </w:r>
      <w:r>
        <w:rPr>
          <w:spacing w:val="-2"/>
          <w:w w:val="110"/>
        </w:rPr>
        <w:t xml:space="preserve"> </w:t>
      </w:r>
      <w:r>
        <w:rPr>
          <w:w w:val="110"/>
        </w:rPr>
        <w:t>less</w:t>
      </w:r>
      <w:r>
        <w:rPr>
          <w:spacing w:val="-2"/>
          <w:w w:val="110"/>
        </w:rPr>
        <w:t xml:space="preserve"> </w:t>
      </w:r>
      <w:r>
        <w:rPr>
          <w:w w:val="110"/>
        </w:rPr>
        <w:t>significant</w:t>
      </w:r>
      <w:r>
        <w:rPr>
          <w:spacing w:val="-2"/>
          <w:w w:val="110"/>
        </w:rPr>
        <w:t xml:space="preserve"> </w:t>
      </w:r>
      <w:r>
        <w:rPr>
          <w:w w:val="110"/>
        </w:rPr>
        <w:t>[</w:t>
      </w:r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].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PMA/SiO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matrix</w:t>
      </w:r>
      <w:r>
        <w:rPr>
          <w:spacing w:val="-8"/>
          <w:w w:val="110"/>
        </w:rPr>
        <w:t xml:space="preserve"> </w:t>
      </w:r>
      <w:r>
        <w:rPr>
          <w:w w:val="110"/>
        </w:rPr>
        <w:t>free</w:t>
      </w:r>
      <w:r>
        <w:rPr>
          <w:spacing w:val="-8"/>
          <w:w w:val="110"/>
        </w:rPr>
        <w:t xml:space="preserve"> </w:t>
      </w:r>
      <w:r>
        <w:rPr>
          <w:w w:val="110"/>
        </w:rPr>
        <w:t>PNCs</w:t>
      </w:r>
      <w:r>
        <w:rPr>
          <w:spacing w:val="-8"/>
          <w:w w:val="110"/>
        </w:rPr>
        <w:t xml:space="preserve"> </w:t>
      </w:r>
      <w:r>
        <w:rPr>
          <w:w w:val="110"/>
        </w:rPr>
        <w:t>measured</w:t>
      </w:r>
      <w:r>
        <w:rPr>
          <w:spacing w:val="-8"/>
          <w:w w:val="110"/>
        </w:rPr>
        <w:t xml:space="preserve"> </w:t>
      </w:r>
      <w:r>
        <w:rPr>
          <w:w w:val="110"/>
        </w:rPr>
        <w:t>by</w:t>
      </w:r>
      <w:r>
        <w:rPr>
          <w:spacing w:val="-8"/>
          <w:w w:val="110"/>
        </w:rPr>
        <w:t xml:space="preserve"> </w:t>
      </w:r>
      <w:r>
        <w:rPr>
          <w:w w:val="110"/>
        </w:rPr>
        <w:t>QENS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assuming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jump</w:t>
      </w:r>
      <w:r>
        <w:rPr>
          <w:spacing w:val="-8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model,</w:t>
      </w:r>
      <w:r>
        <w:rPr>
          <w:spacing w:val="-1"/>
          <w:w w:val="110"/>
        </w:rPr>
        <w:t xml:space="preserve"> </w:t>
      </w:r>
      <w:r>
        <w:rPr>
          <w:w w:val="110"/>
        </w:rPr>
        <w:t>segmental</w:t>
      </w:r>
      <w:r>
        <w:rPr>
          <w:spacing w:val="-1"/>
          <w:w w:val="110"/>
        </w:rPr>
        <w:t xml:space="preserve"> </w:t>
      </w:r>
      <w:r>
        <w:rPr>
          <w:w w:val="110"/>
        </w:rPr>
        <w:t>diffusion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faster</w:t>
      </w:r>
      <w:r>
        <w:rPr>
          <w:spacing w:val="-1"/>
          <w:w w:val="110"/>
        </w:rPr>
        <w:t xml:space="preserve"> </w:t>
      </w:r>
      <w:r>
        <w:rPr>
          <w:w w:val="110"/>
        </w:rPr>
        <w:t>than</w:t>
      </w:r>
      <w:r>
        <w:rPr>
          <w:spacing w:val="-1"/>
          <w:w w:val="110"/>
        </w:rPr>
        <w:t xml:space="preserve"> </w:t>
      </w:r>
      <w:r>
        <w:rPr>
          <w:w w:val="110"/>
        </w:rPr>
        <w:t>bulk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all</w:t>
      </w:r>
      <w:r>
        <w:rPr>
          <w:spacing w:val="-1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w w:val="110"/>
        </w:rPr>
        <w:t>consistent</w:t>
      </w:r>
      <w:r>
        <w:rPr>
          <w:spacing w:val="40"/>
          <w:w w:val="110"/>
        </w:rPr>
        <w:t xml:space="preserve"> </w:t>
      </w:r>
      <w:r>
        <w:rPr>
          <w:w w:val="110"/>
        </w:rPr>
        <w:t>with increased free volume [</w:t>
      </w:r>
      <w:hyperlink w:anchor="_bookmark93" w:history="1">
        <w:r>
          <w:rPr>
            <w:color w:val="0080AC"/>
            <w:w w:val="110"/>
          </w:rPr>
          <w:t>46</w:t>
        </w:r>
        <w:r>
          <w:rPr>
            <w:w w:val="110"/>
          </w:rPr>
          <w:t>].</w:t>
        </w:r>
      </w:hyperlink>
      <w:r>
        <w:rPr>
          <w:w w:val="110"/>
        </w:rPr>
        <w:t xml:space="preserve"> Interestingly, the fastest relax-</w:t>
      </w:r>
      <w:r>
        <w:rPr>
          <w:spacing w:val="40"/>
          <w:w w:val="110"/>
        </w:rPr>
        <w:t xml:space="preserve"> </w:t>
      </w:r>
      <w:r>
        <w:rPr>
          <w:w w:val="110"/>
        </w:rPr>
        <w:t>ations are measured at intermediate M</w:t>
      </w:r>
      <w:r>
        <w:rPr>
          <w:w w:val="110"/>
          <w:vertAlign w:val="subscript"/>
        </w:rPr>
        <w:t>w</w:t>
      </w:r>
      <w:r>
        <w:rPr>
          <w:w w:val="110"/>
        </w:rPr>
        <w:t>, which are long enough</w:t>
      </w:r>
      <w:r>
        <w:rPr>
          <w:spacing w:val="80"/>
          <w:w w:val="110"/>
        </w:rPr>
        <w:t xml:space="preserve"> </w:t>
      </w:r>
      <w:r>
        <w:rPr>
          <w:w w:val="110"/>
        </w:rPr>
        <w:t>for chains to begin to interdigitate with neighboring NPs and short</w:t>
      </w:r>
      <w:r>
        <w:rPr>
          <w:spacing w:val="40"/>
          <w:w w:val="110"/>
        </w:rPr>
        <w:t xml:space="preserve"> </w:t>
      </w:r>
      <w:r>
        <w:rPr>
          <w:w w:val="110"/>
        </w:rPr>
        <w:t>enough so that the majority of segments are still near NP cores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93" w:history="1">
        <w:r>
          <w:rPr>
            <w:color w:val="0080AC"/>
            <w:w w:val="110"/>
          </w:rPr>
          <w:t>46</w:t>
        </w:r>
        <w:r>
          <w:rPr>
            <w:w w:val="110"/>
          </w:rPr>
          <w:t>].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matrix-free</w:t>
      </w:r>
      <w:r>
        <w:rPr>
          <w:spacing w:val="-6"/>
          <w:w w:val="110"/>
        </w:rPr>
        <w:t xml:space="preserve"> </w:t>
      </w:r>
      <w:r>
        <w:rPr>
          <w:w w:val="110"/>
        </w:rPr>
        <w:t>PNCs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grafted</w:t>
      </w:r>
      <w:r>
        <w:rPr>
          <w:spacing w:val="-6"/>
          <w:w w:val="110"/>
        </w:rPr>
        <w:t xml:space="preserve"> </w:t>
      </w:r>
      <w:r>
        <w:rPr>
          <w:w w:val="110"/>
        </w:rPr>
        <w:t>NPs</w:t>
      </w:r>
      <w:r>
        <w:rPr>
          <w:spacing w:val="-6"/>
          <w:w w:val="110"/>
        </w:rPr>
        <w:t xml:space="preserve"> </w:t>
      </w:r>
      <w:r>
        <w:rPr>
          <w:w w:val="110"/>
        </w:rPr>
        <w:t>more</w:t>
      </w:r>
      <w:r>
        <w:rPr>
          <w:spacing w:val="-6"/>
          <w:w w:val="110"/>
        </w:rPr>
        <w:t xml:space="preserve"> </w:t>
      </w:r>
      <w:r>
        <w:rPr>
          <w:w w:val="110"/>
        </w:rPr>
        <w:t>generally,</w:t>
      </w:r>
      <w:r>
        <w:rPr>
          <w:spacing w:val="-6"/>
          <w:w w:val="110"/>
        </w:rPr>
        <w:t xml:space="preserve"> </w:t>
      </w: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impor-</w:t>
      </w:r>
      <w:r>
        <w:rPr>
          <w:spacing w:val="40"/>
          <w:w w:val="110"/>
        </w:rPr>
        <w:t xml:space="preserve"> </w:t>
      </w:r>
      <w:r>
        <w:rPr>
          <w:w w:val="110"/>
        </w:rPr>
        <w:t>tant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consider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brush</w:t>
      </w:r>
      <w:r>
        <w:rPr>
          <w:spacing w:val="40"/>
          <w:w w:val="110"/>
        </w:rPr>
        <w:t xml:space="preserve"> </w:t>
      </w:r>
      <w:r>
        <w:rPr>
          <w:w w:val="110"/>
        </w:rPr>
        <w:t>conformations</w:t>
      </w:r>
      <w:r>
        <w:rPr>
          <w:spacing w:val="40"/>
          <w:w w:val="110"/>
        </w:rPr>
        <w:t xml:space="preserve"> </w:t>
      </w:r>
      <w:r>
        <w:rPr>
          <w:w w:val="110"/>
        </w:rPr>
        <w:t>as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function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>σ</w:t>
      </w:r>
      <w:r>
        <w:rPr>
          <w:w w:val="110"/>
          <w:vertAlign w:val="subscript"/>
        </w:rPr>
        <w:t>graft</w:t>
      </w:r>
      <w:r>
        <w:rPr>
          <w:w w:val="110"/>
        </w:rPr>
        <w:t>, and 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because different dynamics are expected for dif-</w:t>
      </w:r>
      <w:r>
        <w:rPr>
          <w:spacing w:val="40"/>
          <w:w w:val="110"/>
        </w:rPr>
        <w:t xml:space="preserve"> </w:t>
      </w:r>
      <w:r>
        <w:rPr>
          <w:w w:val="110"/>
        </w:rPr>
        <w:t>ferent conditions. Systematic studies showing these complicated</w:t>
      </w:r>
      <w:r>
        <w:rPr>
          <w:spacing w:val="40"/>
          <w:w w:val="110"/>
        </w:rPr>
        <w:t xml:space="preserve"> </w:t>
      </w:r>
      <w:r>
        <w:rPr>
          <w:w w:val="110"/>
        </w:rPr>
        <w:t>effects are necessary but remain synthetically and experimentally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challenging.</w:t>
      </w:r>
    </w:p>
    <w:p w14:paraId="0A97B3EA" w14:textId="77777777" w:rsidR="00E21043" w:rsidRDefault="0052501A">
      <w:pPr>
        <w:pStyle w:val="BodyText"/>
        <w:spacing w:line="159" w:lineRule="exact"/>
        <w:ind w:left="527"/>
      </w:pPr>
      <w:r>
        <w:rPr>
          <w:w w:val="110"/>
        </w:rPr>
        <w:t>Another</w:t>
      </w:r>
      <w:r>
        <w:rPr>
          <w:spacing w:val="26"/>
          <w:w w:val="110"/>
        </w:rPr>
        <w:t xml:space="preserve"> </w:t>
      </w:r>
      <w:r>
        <w:rPr>
          <w:w w:val="110"/>
        </w:rPr>
        <w:t>polymer</w:t>
      </w:r>
      <w:r>
        <w:rPr>
          <w:spacing w:val="27"/>
          <w:w w:val="110"/>
        </w:rPr>
        <w:t xml:space="preserve"> </w:t>
      </w:r>
      <w:r>
        <w:rPr>
          <w:w w:val="110"/>
        </w:rPr>
        <w:t>characteristic</w:t>
      </w:r>
      <w:r>
        <w:rPr>
          <w:spacing w:val="27"/>
          <w:w w:val="110"/>
        </w:rPr>
        <w:t xml:space="preserve"> </w:t>
      </w:r>
      <w:r>
        <w:rPr>
          <w:w w:val="110"/>
        </w:rPr>
        <w:t>that</w:t>
      </w:r>
      <w:r>
        <w:rPr>
          <w:spacing w:val="26"/>
          <w:w w:val="110"/>
        </w:rPr>
        <w:t xml:space="preserve"> </w:t>
      </w:r>
      <w:r>
        <w:rPr>
          <w:w w:val="110"/>
        </w:rPr>
        <w:t>has</w:t>
      </w:r>
      <w:r>
        <w:rPr>
          <w:spacing w:val="27"/>
          <w:w w:val="110"/>
        </w:rPr>
        <w:t xml:space="preserve"> </w:t>
      </w:r>
      <w:r>
        <w:rPr>
          <w:w w:val="110"/>
        </w:rPr>
        <w:t>a</w:t>
      </w:r>
      <w:r>
        <w:rPr>
          <w:spacing w:val="27"/>
          <w:w w:val="110"/>
        </w:rPr>
        <w:t xml:space="preserve"> </w:t>
      </w:r>
      <w:r>
        <w:rPr>
          <w:w w:val="110"/>
        </w:rPr>
        <w:t>profound</w:t>
      </w:r>
      <w:r>
        <w:rPr>
          <w:spacing w:val="27"/>
          <w:w w:val="110"/>
        </w:rPr>
        <w:t xml:space="preserve"> </w:t>
      </w:r>
      <w:r>
        <w:rPr>
          <w:w w:val="110"/>
        </w:rPr>
        <w:t>effect</w:t>
      </w:r>
      <w:r>
        <w:rPr>
          <w:spacing w:val="26"/>
          <w:w w:val="110"/>
        </w:rPr>
        <w:t xml:space="preserve"> </w:t>
      </w:r>
      <w:r>
        <w:rPr>
          <w:spacing w:val="-5"/>
          <w:w w:val="110"/>
        </w:rPr>
        <w:t>on</w:t>
      </w:r>
    </w:p>
    <w:p w14:paraId="78DDC7A9" w14:textId="77777777" w:rsidR="00E21043" w:rsidRDefault="0052501A">
      <w:pPr>
        <w:pStyle w:val="BodyText"/>
        <w:spacing w:before="22" w:line="268" w:lineRule="auto"/>
        <w:ind w:left="288" w:right="62"/>
      </w:pPr>
      <w:r>
        <w:rPr>
          <w:w w:val="110"/>
        </w:rPr>
        <w:t>segmental</w:t>
      </w:r>
      <w:r>
        <w:rPr>
          <w:spacing w:val="18"/>
          <w:w w:val="110"/>
        </w:rPr>
        <w:t xml:space="preserve"> </w:t>
      </w:r>
      <w:r>
        <w:rPr>
          <w:w w:val="110"/>
        </w:rPr>
        <w:t>dynamics</w:t>
      </w:r>
      <w:r>
        <w:rPr>
          <w:spacing w:val="18"/>
          <w:w w:val="110"/>
        </w:rPr>
        <w:t xml:space="preserve"> </w:t>
      </w:r>
      <w:r>
        <w:rPr>
          <w:w w:val="110"/>
        </w:rPr>
        <w:t>in</w:t>
      </w:r>
      <w:r>
        <w:rPr>
          <w:spacing w:val="18"/>
          <w:w w:val="110"/>
        </w:rPr>
        <w:t xml:space="preserve"> </w:t>
      </w:r>
      <w:r>
        <w:rPr>
          <w:w w:val="110"/>
        </w:rPr>
        <w:t>PNCs</w:t>
      </w:r>
      <w:r>
        <w:rPr>
          <w:spacing w:val="18"/>
          <w:w w:val="110"/>
        </w:rPr>
        <w:t xml:space="preserve"> </w:t>
      </w:r>
      <w:r>
        <w:rPr>
          <w:w w:val="110"/>
        </w:rPr>
        <w:t>is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chain</w:t>
      </w:r>
      <w:r>
        <w:rPr>
          <w:spacing w:val="18"/>
          <w:w w:val="110"/>
        </w:rPr>
        <w:t xml:space="preserve"> </w:t>
      </w:r>
      <w:r>
        <w:rPr>
          <w:w w:val="110"/>
        </w:rPr>
        <w:t>stiffness,</w:t>
      </w:r>
      <w:r>
        <w:rPr>
          <w:spacing w:val="18"/>
          <w:w w:val="110"/>
        </w:rPr>
        <w:t xml:space="preserve"> </w:t>
      </w:r>
      <w:r>
        <w:rPr>
          <w:w w:val="110"/>
        </w:rPr>
        <w:t>likely</w:t>
      </w:r>
      <w:r>
        <w:rPr>
          <w:spacing w:val="18"/>
          <w:w w:val="110"/>
        </w:rPr>
        <w:t xml:space="preserve"> </w:t>
      </w:r>
      <w:r>
        <w:rPr>
          <w:w w:val="110"/>
        </w:rPr>
        <w:t>because</w:t>
      </w:r>
      <w:r>
        <w:rPr>
          <w:spacing w:val="40"/>
          <w:w w:val="110"/>
        </w:rPr>
        <w:t xml:space="preserve"> </w:t>
      </w:r>
      <w:r>
        <w:rPr>
          <w:w w:val="110"/>
        </w:rPr>
        <w:t>it strongly affects interfacial packing. In coarse-grained MD sim-</w:t>
      </w:r>
      <w:r>
        <w:rPr>
          <w:spacing w:val="40"/>
          <w:w w:val="110"/>
        </w:rPr>
        <w:t xml:space="preserve"> </w:t>
      </w:r>
      <w:r>
        <w:rPr>
          <w:w w:val="110"/>
        </w:rPr>
        <w:t>ulations, the polymer chain stiffness was controlled by adjusting</w:t>
      </w:r>
      <w:r>
        <w:rPr>
          <w:spacing w:val="40"/>
          <w:w w:val="110"/>
        </w:rPr>
        <w:t xml:space="preserve"> </w:t>
      </w:r>
      <w:r>
        <w:rPr>
          <w:w w:val="110"/>
        </w:rPr>
        <w:t>bending</w:t>
      </w:r>
      <w:r>
        <w:rPr>
          <w:spacing w:val="-2"/>
          <w:w w:val="110"/>
        </w:rPr>
        <w:t xml:space="preserve"> </w:t>
      </w:r>
      <w:r>
        <w:rPr>
          <w:w w:val="110"/>
        </w:rPr>
        <w:t>potential</w:t>
      </w:r>
      <w:r>
        <w:rPr>
          <w:spacing w:val="-2"/>
          <w:w w:val="110"/>
        </w:rPr>
        <w:t xml:space="preserve"> </w:t>
      </w:r>
      <w:r>
        <w:rPr>
          <w:w w:val="110"/>
        </w:rPr>
        <w:t>(without</w:t>
      </w:r>
      <w:r>
        <w:rPr>
          <w:spacing w:val="-2"/>
          <w:w w:val="110"/>
        </w:rPr>
        <w:t xml:space="preserve"> </w:t>
      </w:r>
      <w:r>
        <w:rPr>
          <w:w w:val="110"/>
        </w:rPr>
        <w:t>changing</w:t>
      </w:r>
      <w:r>
        <w:rPr>
          <w:spacing w:val="-2"/>
          <w:w w:val="110"/>
        </w:rPr>
        <w:t xml:space="preserve"> </w:t>
      </w:r>
      <w:r>
        <w:rPr>
          <w:w w:val="110"/>
        </w:rPr>
        <w:t>other</w:t>
      </w:r>
      <w:r>
        <w:rPr>
          <w:spacing w:val="-2"/>
          <w:w w:val="110"/>
        </w:rPr>
        <w:t xml:space="preserve"> </w:t>
      </w:r>
      <w:r>
        <w:rPr>
          <w:w w:val="110"/>
        </w:rPr>
        <w:t>polymer</w:t>
      </w:r>
      <w:r>
        <w:rPr>
          <w:spacing w:val="-2"/>
          <w:w w:val="110"/>
        </w:rPr>
        <w:t xml:space="preserve"> </w:t>
      </w:r>
      <w:r>
        <w:rPr>
          <w:w w:val="110"/>
        </w:rPr>
        <w:t>or</w:t>
      </w:r>
      <w:r>
        <w:rPr>
          <w:spacing w:val="-2"/>
          <w:w w:val="110"/>
        </w:rPr>
        <w:t xml:space="preserve"> </w:t>
      </w:r>
      <w:r>
        <w:rPr>
          <w:w w:val="110"/>
        </w:rPr>
        <w:t>PNC</w:t>
      </w:r>
      <w:r>
        <w:rPr>
          <w:spacing w:val="-2"/>
          <w:w w:val="110"/>
        </w:rPr>
        <w:t xml:space="preserve"> </w:t>
      </w:r>
      <w:r>
        <w:rPr>
          <w:w w:val="110"/>
        </w:rPr>
        <w:t>param-</w:t>
      </w:r>
      <w:r>
        <w:rPr>
          <w:spacing w:val="40"/>
          <w:w w:val="110"/>
        </w:rPr>
        <w:t xml:space="preserve"> </w:t>
      </w:r>
      <w:r>
        <w:rPr>
          <w:w w:val="110"/>
        </w:rPr>
        <w:t>eters) and the dynamics were measured near a flat attractive</w:t>
      </w:r>
      <w:r>
        <w:rPr>
          <w:spacing w:val="40"/>
          <w:w w:val="110"/>
        </w:rPr>
        <w:t xml:space="preserve"> </w:t>
      </w:r>
      <w:r>
        <w:rPr>
          <w:w w:val="110"/>
        </w:rPr>
        <w:t>substrate which simulates an infinitely large NP [</w:t>
      </w:r>
      <w:hyperlink w:anchor="_bookmark110" w:history="1">
        <w:r>
          <w:rPr>
            <w:color w:val="0080AC"/>
            <w:w w:val="110"/>
          </w:rPr>
          <w:t>93</w:t>
        </w:r>
        <w:r>
          <w:rPr>
            <w:w w:val="110"/>
          </w:rPr>
          <w:t>].</w:t>
        </w:r>
      </w:hyperlink>
      <w:r>
        <w:rPr>
          <w:w w:val="110"/>
        </w:rPr>
        <w:t xml:space="preserve"> The seg-</w:t>
      </w:r>
      <w:r>
        <w:rPr>
          <w:spacing w:val="40"/>
          <w:w w:val="110"/>
        </w:rPr>
        <w:t xml:space="preserve"> </w:t>
      </w:r>
      <w:r>
        <w:rPr>
          <w:w w:val="110"/>
        </w:rPr>
        <w:t>mental dynamics of chains near the interface were slower than</w:t>
      </w:r>
      <w:r>
        <w:rPr>
          <w:spacing w:val="40"/>
          <w:w w:val="110"/>
        </w:rPr>
        <w:t xml:space="preserve"> </w:t>
      </w:r>
      <w:r>
        <w:rPr>
          <w:w w:val="110"/>
        </w:rPr>
        <w:t>bulk regardless of stiffness but the degree of slowing and length</w:t>
      </w:r>
      <w:r>
        <w:rPr>
          <w:spacing w:val="40"/>
          <w:w w:val="110"/>
        </w:rPr>
        <w:t xml:space="preserve"> </w:t>
      </w:r>
      <w:r>
        <w:rPr>
          <w:w w:val="110"/>
        </w:rPr>
        <w:t>scale over which chains were perturbed both increased for stiffer</w:t>
      </w:r>
      <w:r>
        <w:rPr>
          <w:spacing w:val="40"/>
          <w:w w:val="110"/>
        </w:rPr>
        <w:t xml:space="preserve"> </w:t>
      </w:r>
      <w:r>
        <w:rPr>
          <w:w w:val="110"/>
        </w:rPr>
        <w:t>chains [</w:t>
      </w:r>
      <w:hyperlink w:anchor="_bookmark110" w:history="1">
        <w:r>
          <w:rPr>
            <w:color w:val="0080AC"/>
            <w:w w:val="110"/>
          </w:rPr>
          <w:t>93</w:t>
        </w:r>
        <w:r>
          <w:rPr>
            <w:w w:val="110"/>
          </w:rPr>
          <w:t>].</w:t>
        </w:r>
      </w:hyperlink>
      <w:r>
        <w:rPr>
          <w:w w:val="110"/>
        </w:rPr>
        <w:t xml:space="preserve"> Isolating the chain stiffness experimentally is chal-</w:t>
      </w:r>
      <w:r>
        <w:rPr>
          <w:spacing w:val="40"/>
          <w:w w:val="110"/>
        </w:rPr>
        <w:t xml:space="preserve"> </w:t>
      </w:r>
      <w:r>
        <w:rPr>
          <w:w w:val="110"/>
        </w:rPr>
        <w:t>lenging because changing the polymer chemistry also changes the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NP-polymer interaction, a variable discussed in Section </w:t>
      </w:r>
      <w:hyperlink w:anchor="_bookmark14" w:history="1">
        <w:r>
          <w:rPr>
            <w:color w:val="0080AC"/>
            <w:w w:val="110"/>
          </w:rPr>
          <w:t>3.5</w:t>
        </w:r>
        <w:r>
          <w:rPr>
            <w:w w:val="110"/>
          </w:rPr>
          <w:t>.</w:t>
        </w:r>
      </w:hyperlink>
      <w:r>
        <w:rPr>
          <w:w w:val="110"/>
        </w:rPr>
        <w:t xml:space="preserve"> Never-</w:t>
      </w:r>
      <w:r>
        <w:rPr>
          <w:spacing w:val="40"/>
          <w:w w:val="110"/>
        </w:rPr>
        <w:t xml:space="preserve"> </w:t>
      </w:r>
      <w:r>
        <w:rPr>
          <w:w w:val="110"/>
        </w:rPr>
        <w:t>theless,</w:t>
      </w:r>
      <w:r>
        <w:rPr>
          <w:spacing w:val="-5"/>
          <w:w w:val="110"/>
        </w:rPr>
        <w:t xml:space="preserve"> </w:t>
      </w:r>
      <w:r>
        <w:rPr>
          <w:w w:val="110"/>
        </w:rPr>
        <w:t>Sokolov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coworkers</w:t>
      </w:r>
      <w:r>
        <w:rPr>
          <w:spacing w:val="-5"/>
          <w:w w:val="110"/>
        </w:rPr>
        <w:t xml:space="preserve"> </w:t>
      </w:r>
      <w:r>
        <w:rPr>
          <w:w w:val="110"/>
        </w:rPr>
        <w:t>surveyed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DIL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spacing w:val="5"/>
          <w:w w:val="110"/>
        </w:rPr>
        <w:t xml:space="preserve"> </w:t>
      </w:r>
      <w:r>
        <w:rPr>
          <w:w w:val="110"/>
        </w:rPr>
        <w:t>PNCs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with</w:t>
      </w:r>
    </w:p>
    <w:p w14:paraId="6F418C50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40B0C4E2" w14:textId="77777777" w:rsidR="00E21043" w:rsidRDefault="00E21043">
      <w:pPr>
        <w:pStyle w:val="BodyText"/>
        <w:jc w:val="left"/>
        <w:rPr>
          <w:sz w:val="10"/>
        </w:rPr>
      </w:pPr>
    </w:p>
    <w:p w14:paraId="587DFAA0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7404B4DF" w14:textId="77777777" w:rsidR="00E21043" w:rsidRDefault="0052501A">
      <w:pPr>
        <w:pStyle w:val="BodyText"/>
        <w:spacing w:before="105" w:line="268" w:lineRule="auto"/>
        <w:ind w:left="72"/>
      </w:pPr>
      <w:bookmarkStart w:id="24" w:name="3.4_Effect_of_filler_attributes"/>
      <w:bookmarkStart w:id="25" w:name="_bookmark13"/>
      <w:bookmarkEnd w:id="24"/>
      <w:bookmarkEnd w:id="25"/>
      <w:r>
        <w:rPr>
          <w:w w:val="110"/>
        </w:rPr>
        <w:t>polypropylene</w:t>
      </w:r>
      <w:r>
        <w:rPr>
          <w:spacing w:val="-1"/>
          <w:w w:val="110"/>
        </w:rPr>
        <w:t xml:space="preserve"> </w:t>
      </w:r>
      <w:r>
        <w:rPr>
          <w:w w:val="110"/>
        </w:rPr>
        <w:t>glycol</w:t>
      </w:r>
      <w:r>
        <w:rPr>
          <w:spacing w:val="-1"/>
          <w:w w:val="110"/>
        </w:rPr>
        <w:t xml:space="preserve"> </w:t>
      </w:r>
      <w:r>
        <w:rPr>
          <w:w w:val="110"/>
        </w:rPr>
        <w:t>(PPG),</w:t>
      </w:r>
      <w:r>
        <w:rPr>
          <w:spacing w:val="-1"/>
          <w:w w:val="110"/>
        </w:rPr>
        <w:t xml:space="preserve"> </w:t>
      </w:r>
      <w:r>
        <w:rPr>
          <w:w w:val="110"/>
        </w:rPr>
        <w:t>PVAc,</w:t>
      </w:r>
      <w:r>
        <w:rPr>
          <w:spacing w:val="-1"/>
          <w:w w:val="110"/>
        </w:rPr>
        <w:t xml:space="preserve"> </w:t>
      </w:r>
      <w:r>
        <w:rPr>
          <w:w w:val="110"/>
        </w:rPr>
        <w:t>P2VP,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literature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reveal</w:t>
      </w:r>
      <w:r>
        <w:rPr>
          <w:spacing w:val="40"/>
          <w:w w:val="110"/>
        </w:rPr>
        <w:t xml:space="preserve"> </w:t>
      </w:r>
      <w:r>
        <w:rPr>
          <w:w w:val="110"/>
        </w:rPr>
        <w:t>qualitatively similar dependencies as simulations [</w:t>
      </w:r>
      <w:hyperlink w:anchor="_bookmark90" w:history="1">
        <w:r>
          <w:rPr>
            <w:color w:val="0080AC"/>
            <w:w w:val="110"/>
          </w:rPr>
          <w:t>74</w:t>
        </w:r>
        <w:r>
          <w:rPr>
            <w:w w:val="110"/>
          </w:rPr>
          <w:t>].</w:t>
        </w:r>
      </w:hyperlink>
      <w:r>
        <w:rPr>
          <w:w w:val="110"/>
        </w:rPr>
        <w:t xml:space="preserve"> This result</w:t>
      </w:r>
      <w:r>
        <w:rPr>
          <w:spacing w:val="40"/>
          <w:w w:val="110"/>
        </w:rPr>
        <w:t xml:space="preserve"> </w:t>
      </w:r>
      <w:r>
        <w:rPr>
          <w:w w:val="110"/>
        </w:rPr>
        <w:t>suggests that the structure and dynamics of the interfacial poly-</w:t>
      </w:r>
      <w:r>
        <w:rPr>
          <w:spacing w:val="40"/>
          <w:w w:val="110"/>
        </w:rPr>
        <w:t xml:space="preserve"> </w:t>
      </w:r>
      <w:r>
        <w:rPr>
          <w:w w:val="110"/>
        </w:rPr>
        <w:t>mer</w:t>
      </w:r>
      <w:r>
        <w:rPr>
          <w:spacing w:val="-5"/>
          <w:w w:val="110"/>
        </w:rPr>
        <w:t xml:space="preserve"> </w:t>
      </w:r>
      <w:r>
        <w:rPr>
          <w:w w:val="110"/>
        </w:rPr>
        <w:t>layer</w:t>
      </w:r>
      <w:r>
        <w:rPr>
          <w:spacing w:val="-5"/>
          <w:w w:val="110"/>
        </w:rPr>
        <w:t xml:space="preserve"> </w:t>
      </w:r>
      <w:r>
        <w:rPr>
          <w:w w:val="110"/>
        </w:rPr>
        <w:t>are</w:t>
      </w:r>
      <w:r>
        <w:rPr>
          <w:spacing w:val="-5"/>
          <w:w w:val="110"/>
        </w:rPr>
        <w:t xml:space="preserve"> </w:t>
      </w:r>
      <w:r>
        <w:rPr>
          <w:w w:val="110"/>
        </w:rPr>
        <w:t>impacted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persistence</w:t>
      </w:r>
      <w:r>
        <w:rPr>
          <w:spacing w:val="-5"/>
          <w:w w:val="110"/>
        </w:rPr>
        <w:t xml:space="preserve"> </w:t>
      </w:r>
      <w:r>
        <w:rPr>
          <w:w w:val="110"/>
        </w:rPr>
        <w:t>length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cooperativity</w:t>
      </w:r>
      <w:r>
        <w:rPr>
          <w:spacing w:val="40"/>
          <w:w w:val="110"/>
        </w:rPr>
        <w:t xml:space="preserve"> </w:t>
      </w:r>
      <w:r>
        <w:rPr>
          <w:w w:val="110"/>
        </w:rPr>
        <w:t>of the polymer. More simulations and experiments could further</w:t>
      </w:r>
      <w:r>
        <w:rPr>
          <w:spacing w:val="40"/>
          <w:w w:val="110"/>
        </w:rPr>
        <w:t xml:space="preserve"> </w:t>
      </w:r>
      <w:r>
        <w:rPr>
          <w:w w:val="110"/>
        </w:rPr>
        <w:t>develop the understanding of this relationship.</w:t>
      </w:r>
    </w:p>
    <w:p w14:paraId="739BCCAA" w14:textId="77777777" w:rsidR="00E21043" w:rsidRDefault="00E21043">
      <w:pPr>
        <w:pStyle w:val="BodyText"/>
        <w:spacing w:before="129"/>
        <w:jc w:val="left"/>
      </w:pPr>
    </w:p>
    <w:p w14:paraId="3B078720" w14:textId="77777777" w:rsidR="00E21043" w:rsidRDefault="0052501A">
      <w:pPr>
        <w:pStyle w:val="ListParagraph"/>
        <w:numPr>
          <w:ilvl w:val="1"/>
          <w:numId w:val="3"/>
        </w:numPr>
        <w:tabs>
          <w:tab w:val="left" w:pos="429"/>
        </w:tabs>
        <w:spacing w:before="0"/>
        <w:ind w:left="429" w:hanging="357"/>
        <w:rPr>
          <w:i/>
          <w:sz w:val="16"/>
        </w:rPr>
      </w:pPr>
      <w:r>
        <w:rPr>
          <w:i/>
          <w:w w:val="105"/>
          <w:sz w:val="16"/>
        </w:rPr>
        <w:t>Effect</w:t>
      </w:r>
      <w:r>
        <w:rPr>
          <w:i/>
          <w:spacing w:val="5"/>
          <w:w w:val="105"/>
          <w:sz w:val="16"/>
        </w:rPr>
        <w:t xml:space="preserve"> </w:t>
      </w:r>
      <w:r>
        <w:rPr>
          <w:i/>
          <w:w w:val="105"/>
          <w:sz w:val="16"/>
        </w:rPr>
        <w:t>of</w:t>
      </w:r>
      <w:r>
        <w:rPr>
          <w:i/>
          <w:spacing w:val="5"/>
          <w:w w:val="105"/>
          <w:sz w:val="16"/>
        </w:rPr>
        <w:t xml:space="preserve"> </w:t>
      </w:r>
      <w:r>
        <w:rPr>
          <w:i/>
          <w:w w:val="105"/>
          <w:sz w:val="16"/>
        </w:rPr>
        <w:t>filler</w:t>
      </w:r>
      <w:r>
        <w:rPr>
          <w:i/>
          <w:spacing w:val="5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attributes</w:t>
      </w:r>
    </w:p>
    <w:p w14:paraId="2AD7A9B9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2E96E28B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A common parameter to study in PNCs is the relative amount</w:t>
      </w:r>
      <w:r>
        <w:rPr>
          <w:spacing w:val="80"/>
          <w:w w:val="110"/>
        </w:rPr>
        <w:t xml:space="preserve"> </w:t>
      </w:r>
      <w:r>
        <w:rPr>
          <w:w w:val="110"/>
        </w:rPr>
        <w:t>of polymer and filler, which effectively increases the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interfacial area. In addition, in certain PNC systems especially at</w:t>
      </w:r>
      <w:r>
        <w:rPr>
          <w:spacing w:val="40"/>
          <w:w w:val="110"/>
        </w:rPr>
        <w:t xml:space="preserve"> </w:t>
      </w:r>
      <w:r>
        <w:rPr>
          <w:w w:val="110"/>
        </w:rPr>
        <w:t>sufficiently high NP concentrations, NP-NP aggregation and poly-</w:t>
      </w:r>
      <w:r>
        <w:rPr>
          <w:spacing w:val="40"/>
          <w:w w:val="110"/>
        </w:rPr>
        <w:t xml:space="preserve"> </w:t>
      </w:r>
      <w:r>
        <w:rPr>
          <w:w w:val="110"/>
        </w:rPr>
        <w:t>mer bridging between adjacent NPs produce non-trivial effects on</w:t>
      </w:r>
      <w:r>
        <w:rPr>
          <w:spacing w:val="40"/>
          <w:w w:val="110"/>
        </w:rPr>
        <w:t xml:space="preserve"> </w:t>
      </w:r>
      <w:r>
        <w:rPr>
          <w:w w:val="110"/>
        </w:rPr>
        <w:t>segmental dynamics. The case of NP aggregation can often be con-</w:t>
      </w:r>
      <w:r>
        <w:rPr>
          <w:spacing w:val="40"/>
          <w:w w:val="110"/>
        </w:rPr>
        <w:t xml:space="preserve"> </w:t>
      </w:r>
      <w:r>
        <w:rPr>
          <w:w w:val="110"/>
        </w:rPr>
        <w:t>sidered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terms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NP-polymer</w:t>
      </w:r>
      <w:r>
        <w:rPr>
          <w:spacing w:val="-8"/>
          <w:w w:val="110"/>
        </w:rPr>
        <w:t xml:space="preserve"> </w:t>
      </w:r>
      <w:r>
        <w:rPr>
          <w:w w:val="110"/>
        </w:rPr>
        <w:t>interfacial</w:t>
      </w:r>
      <w:r>
        <w:rPr>
          <w:spacing w:val="-8"/>
          <w:w w:val="110"/>
        </w:rPr>
        <w:t xml:space="preserve"> </w:t>
      </w:r>
      <w:r>
        <w:rPr>
          <w:w w:val="110"/>
        </w:rPr>
        <w:t>area</w:t>
      </w:r>
      <w:r>
        <w:rPr>
          <w:spacing w:val="-8"/>
          <w:w w:val="110"/>
        </w:rPr>
        <w:t xml:space="preserve"> </w:t>
      </w:r>
      <w:r>
        <w:rPr>
          <w:w w:val="110"/>
        </w:rPr>
        <w:t>because</w:t>
      </w:r>
      <w:r>
        <w:rPr>
          <w:spacing w:val="-8"/>
          <w:w w:val="110"/>
        </w:rPr>
        <w:t xml:space="preserve"> </w:t>
      </w:r>
      <w:r>
        <w:rPr>
          <w:w w:val="110"/>
        </w:rPr>
        <w:t>aggregated</w:t>
      </w:r>
      <w:r>
        <w:rPr>
          <w:spacing w:val="40"/>
          <w:w w:val="110"/>
        </w:rPr>
        <w:t xml:space="preserve"> </w:t>
      </w:r>
      <w:r>
        <w:t>NPs have considerably less accessible surface area to the matrix (per</w:t>
      </w:r>
      <w:r>
        <w:rPr>
          <w:spacing w:val="80"/>
          <w:w w:val="110"/>
        </w:rPr>
        <w:t xml:space="preserve"> </w:t>
      </w:r>
      <w:r>
        <w:rPr>
          <w:w w:val="110"/>
        </w:rPr>
        <w:t>unit volume NP) than individually dispersed NPs. As a result, seg-</w:t>
      </w:r>
      <w:r>
        <w:rPr>
          <w:spacing w:val="40"/>
          <w:w w:val="110"/>
        </w:rPr>
        <w:t xml:space="preserve"> </w:t>
      </w:r>
      <w:r>
        <w:rPr>
          <w:w w:val="110"/>
        </w:rPr>
        <w:t>mental dynamics are generally less perturbed in aggregated PNCs</w:t>
      </w:r>
      <w:r>
        <w:rPr>
          <w:spacing w:val="40"/>
          <w:w w:val="110"/>
        </w:rPr>
        <w:t xml:space="preserve"> </w:t>
      </w:r>
      <w:r>
        <w:rPr>
          <w:w w:val="110"/>
        </w:rPr>
        <w:t>compared to those with the same volume fraction of individually</w:t>
      </w:r>
      <w:r>
        <w:rPr>
          <w:spacing w:val="40"/>
          <w:w w:val="110"/>
        </w:rPr>
        <w:t xml:space="preserve"> </w:t>
      </w:r>
      <w:r>
        <w:rPr>
          <w:w w:val="110"/>
        </w:rPr>
        <w:t>dispersed NPs [</w:t>
      </w:r>
      <w:hyperlink w:anchor="_bookmark84" w:history="1">
        <w:r>
          <w:rPr>
            <w:color w:val="0080AC"/>
            <w:w w:val="110"/>
          </w:rPr>
          <w:t>71</w:t>
        </w:r>
        <w:r>
          <w:rPr>
            <w:w w:val="110"/>
          </w:rPr>
          <w:t>,</w:t>
        </w:r>
      </w:hyperlink>
      <w:hyperlink w:anchor="_bookmark111" w:history="1">
        <w:r>
          <w:rPr>
            <w:color w:val="0080AC"/>
            <w:w w:val="110"/>
          </w:rPr>
          <w:t>94</w:t>
        </w:r>
        <w:r>
          <w:rPr>
            <w:w w:val="110"/>
          </w:rPr>
          <w:t>,</w:t>
        </w:r>
      </w:hyperlink>
      <w:hyperlink w:anchor="_bookmark114" w:history="1">
        <w:r>
          <w:rPr>
            <w:color w:val="0080AC"/>
            <w:w w:val="110"/>
          </w:rPr>
          <w:t>95</w:t>
        </w:r>
        <w:r>
          <w:rPr>
            <w:w w:val="110"/>
          </w:rPr>
          <w:t>].</w:t>
        </w:r>
      </w:hyperlink>
    </w:p>
    <w:p w14:paraId="6D7DBB25" w14:textId="77777777" w:rsidR="00E21043" w:rsidRDefault="0052501A">
      <w:pPr>
        <w:pStyle w:val="BodyText"/>
        <w:spacing w:line="177" w:lineRule="exact"/>
        <w:ind w:left="311"/>
      </w:pPr>
      <w:r>
        <w:rPr>
          <w:w w:val="110"/>
        </w:rPr>
        <w:t>In</w:t>
      </w:r>
      <w:r>
        <w:rPr>
          <w:spacing w:val="8"/>
          <w:w w:val="110"/>
        </w:rPr>
        <w:t xml:space="preserve"> </w:t>
      </w:r>
      <w:r>
        <w:rPr>
          <w:w w:val="110"/>
        </w:rPr>
        <w:t>PNCs</w:t>
      </w:r>
      <w:r>
        <w:rPr>
          <w:spacing w:val="8"/>
          <w:w w:val="110"/>
        </w:rPr>
        <w:t xml:space="preserve"> </w:t>
      </w:r>
      <w:r>
        <w:rPr>
          <w:w w:val="110"/>
        </w:rPr>
        <w:t>with</w:t>
      </w:r>
      <w:r>
        <w:rPr>
          <w:spacing w:val="8"/>
          <w:w w:val="110"/>
        </w:rPr>
        <w:t xml:space="preserve"> </w:t>
      </w:r>
      <w:r>
        <w:rPr>
          <w:w w:val="110"/>
        </w:rPr>
        <w:t>spherical</w:t>
      </w:r>
      <w:r>
        <w:rPr>
          <w:spacing w:val="8"/>
          <w:w w:val="110"/>
        </w:rPr>
        <w:t xml:space="preserve"> </w:t>
      </w:r>
      <w:r>
        <w:rPr>
          <w:w w:val="110"/>
        </w:rPr>
        <w:t>NPs</w:t>
      </w:r>
      <w:r>
        <w:rPr>
          <w:spacing w:val="8"/>
          <w:w w:val="110"/>
        </w:rPr>
        <w:t xml:space="preserve"> </w:t>
      </w:r>
      <w:r>
        <w:rPr>
          <w:w w:val="110"/>
        </w:rPr>
        <w:t>that</w:t>
      </w:r>
      <w:r>
        <w:rPr>
          <w:spacing w:val="8"/>
          <w:w w:val="110"/>
        </w:rPr>
        <w:t xml:space="preserve"> </w:t>
      </w:r>
      <w:r>
        <w:rPr>
          <w:w w:val="110"/>
        </w:rPr>
        <w:t>are</w:t>
      </w:r>
      <w:r>
        <w:rPr>
          <w:spacing w:val="8"/>
          <w:w w:val="110"/>
        </w:rPr>
        <w:t xml:space="preserve"> </w:t>
      </w:r>
      <w:r>
        <w:rPr>
          <w:w w:val="110"/>
        </w:rPr>
        <w:t>individually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randomly</w:t>
      </w:r>
    </w:p>
    <w:p w14:paraId="0B8173AE" w14:textId="77777777" w:rsidR="00E21043" w:rsidRDefault="0052501A">
      <w:pPr>
        <w:pStyle w:val="BodyText"/>
        <w:spacing w:before="22" w:line="268" w:lineRule="auto"/>
        <w:ind w:left="72"/>
      </w:pPr>
      <w:r>
        <w:rPr>
          <w:w w:val="110"/>
        </w:rPr>
        <w:t>dispersed in a polymer melt, the interparticle separation distance</w:t>
      </w:r>
      <w:r>
        <w:rPr>
          <w:spacing w:val="40"/>
          <w:w w:val="110"/>
        </w:rPr>
        <w:t xml:space="preserve"> </w:t>
      </w:r>
      <w:r>
        <w:rPr>
          <w:w w:val="110"/>
        </w:rPr>
        <w:t>(ID) [</w:t>
      </w:r>
      <w:hyperlink w:anchor="_bookmark116" w:history="1">
        <w:r>
          <w:rPr>
            <w:color w:val="0080AC"/>
            <w:w w:val="110"/>
          </w:rPr>
          <w:t>96</w:t>
        </w:r>
        <w:r>
          <w:rPr>
            <w:w w:val="110"/>
          </w:rPr>
          <w:t>]</w:t>
        </w:r>
      </w:hyperlink>
      <w:r>
        <w:rPr>
          <w:w w:val="110"/>
        </w:rPr>
        <w:t xml:space="preserve"> can be expressed as:</w:t>
      </w:r>
    </w:p>
    <w:p w14:paraId="003F89CB" w14:textId="77777777" w:rsidR="00E21043" w:rsidRDefault="0052501A">
      <w:pPr>
        <w:tabs>
          <w:tab w:val="left" w:pos="4884"/>
        </w:tabs>
        <w:spacing w:before="1"/>
        <w:ind w:left="72"/>
        <w:jc w:val="both"/>
        <w:rPr>
          <w:position w:val="1"/>
          <w:sz w:val="16"/>
        </w:rPr>
      </w:pPr>
      <w:r>
        <w:rPr>
          <w:noProof/>
          <w:position w:val="1"/>
          <w:sz w:val="16"/>
        </w:rPr>
        <mc:AlternateContent>
          <mc:Choice Requires="wps">
            <w:drawing>
              <wp:anchor distT="0" distB="0" distL="0" distR="0" simplePos="0" relativeHeight="483214336" behindDoc="1" locked="0" layoutInCell="1" allowOverlap="1" wp14:anchorId="4F573911" wp14:editId="6035189E">
                <wp:simplePos x="0" y="0"/>
                <wp:positionH relativeFrom="page">
                  <wp:posOffset>703949</wp:posOffset>
                </wp:positionH>
                <wp:positionV relativeFrom="paragraph">
                  <wp:posOffset>208749</wp:posOffset>
                </wp:positionV>
                <wp:extent cx="605790" cy="8509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9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2234CC" w14:textId="77777777" w:rsidR="00E21043" w:rsidRDefault="0052501A">
                            <w:pPr>
                              <w:tabs>
                                <w:tab w:val="left" w:pos="798"/>
                              </w:tabs>
                              <w:spacing w:line="129" w:lineRule="exact"/>
                              <w:rPr>
                                <w:rFonts w:ascii="Times New Roman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2"/>
                              </w:rPr>
                              <w:t>NP</w:t>
                            </w:r>
                            <w:r>
                              <w:rPr>
                                <w:rFonts w:ascii="Times New Roman"/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2"/>
                              </w:rPr>
                              <w:t>NP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73911" id="Textbox 27" o:spid="_x0000_s1028" type="#_x0000_t202" style="position:absolute;left:0;text-align:left;margin-left:55.45pt;margin-top:16.45pt;width:47.7pt;height:6.7pt;z-index:-2010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" filled="f" stroked="f">
                <v:textbox inset="0,0,0,0">
                  <w:txbxContent>
                    <w:p w14:paraId="2B2234CC" w14:textId="77777777" w:rsidR="00E21043" w:rsidRDefault="0052501A">
                      <w:pPr>
                        <w:tabs>
                          <w:tab w:val="left" w:pos="798"/>
                        </w:tabs>
                        <w:spacing w:line="129" w:lineRule="exact"/>
                        <w:rPr>
                          <w:rFonts w:ascii="Times New Roman"/>
                          <w:i/>
                          <w:sz w:val="12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2"/>
                        </w:rPr>
                        <w:t>NP</w:t>
                      </w:r>
                      <w:r>
                        <w:rPr>
                          <w:rFonts w:ascii="Times New Roman"/>
                          <w:i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spacing w:val="-5"/>
                          <w:sz w:val="12"/>
                        </w:rPr>
                        <w:t>NP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05"/>
          <w:position w:val="1"/>
          <w:sz w:val="16"/>
        </w:rPr>
        <w:t>ID</w:t>
      </w:r>
      <w:r>
        <w:rPr>
          <w:rFonts w:ascii="Times New Roman" w:hAnsi="Times New Roman"/>
          <w:i/>
          <w:spacing w:val="-4"/>
          <w:w w:val="105"/>
          <w:position w:val="1"/>
          <w:sz w:val="16"/>
        </w:rPr>
        <w:t xml:space="preserve"> </w:t>
      </w:r>
      <w:r>
        <w:rPr>
          <w:rFonts w:ascii="Lucida Sans Unicode" w:hAnsi="Lucida Sans Unicode"/>
          <w:w w:val="105"/>
          <w:position w:val="1"/>
          <w:sz w:val="16"/>
        </w:rPr>
        <w:t>=</w:t>
      </w:r>
      <w:r>
        <w:rPr>
          <w:rFonts w:ascii="Lucida Sans Unicode" w:hAnsi="Lucida Sans Unicode"/>
          <w:spacing w:val="-12"/>
          <w:w w:val="105"/>
          <w:position w:val="1"/>
          <w:sz w:val="16"/>
        </w:rPr>
        <w:t xml:space="preserve"> </w:t>
      </w:r>
      <w:r>
        <w:rPr>
          <w:rFonts w:ascii="Times New Roman" w:hAnsi="Times New Roman"/>
          <w:i/>
          <w:w w:val="105"/>
          <w:position w:val="1"/>
          <w:sz w:val="16"/>
        </w:rPr>
        <w:t>d</w:t>
      </w:r>
      <w:r>
        <w:rPr>
          <w:rFonts w:ascii="Times New Roman" w:hAnsi="Times New Roman"/>
          <w:i/>
          <w:spacing w:val="50"/>
          <w:w w:val="105"/>
          <w:position w:val="1"/>
          <w:sz w:val="16"/>
        </w:rPr>
        <w:t xml:space="preserve">  </w:t>
      </w:r>
      <w:r>
        <w:rPr>
          <w:rFonts w:ascii="Arial MT" w:hAnsi="Arial MT"/>
          <w:w w:val="105"/>
          <w:position w:val="22"/>
          <w:sz w:val="20"/>
        </w:rPr>
        <w:t>h</w:t>
      </w:r>
      <w:r>
        <w:rPr>
          <w:rFonts w:ascii="Arial MT" w:hAnsi="Arial MT"/>
          <w:spacing w:val="27"/>
          <w:w w:val="105"/>
          <w:position w:val="16"/>
          <w:sz w:val="20"/>
        </w:rPr>
        <w:t xml:space="preserve"> </w:t>
      </w:r>
      <w:r>
        <w:rPr>
          <w:w w:val="105"/>
          <w:position w:val="6"/>
          <w:sz w:val="16"/>
        </w:rPr>
        <w:t>2</w:t>
      </w:r>
      <w:r>
        <w:rPr>
          <w:rFonts w:ascii="Times New Roman" w:hAnsi="Times New Roman"/>
          <w:w w:val="105"/>
          <w:position w:val="1"/>
          <w:sz w:val="20"/>
        </w:rPr>
        <w:t>⁄</w:t>
      </w:r>
      <w:r>
        <w:rPr>
          <w:w w:val="105"/>
          <w:sz w:val="16"/>
        </w:rPr>
        <w:t>(</w:t>
      </w:r>
      <w:r>
        <w:rPr>
          <w:rFonts w:ascii="Times New Roman" w:hAnsi="Times New Roman"/>
          <w:i/>
          <w:w w:val="105"/>
          <w:position w:val="1"/>
          <w:sz w:val="16"/>
        </w:rPr>
        <w:t>πф</w:t>
      </w:r>
      <w:r>
        <w:rPr>
          <w:rFonts w:ascii="Times New Roman" w:hAnsi="Times New Roman"/>
          <w:i/>
          <w:spacing w:val="38"/>
          <w:w w:val="105"/>
          <w:position w:val="1"/>
          <w:sz w:val="16"/>
        </w:rPr>
        <w:t xml:space="preserve">  </w:t>
      </w:r>
      <w:r>
        <w:rPr>
          <w:w w:val="105"/>
          <w:sz w:val="16"/>
        </w:rPr>
        <w:t>)</w:t>
      </w:r>
      <w:r>
        <w:rPr>
          <w:rFonts w:ascii="Arial MT" w:hAnsi="Arial MT"/>
          <w:spacing w:val="10"/>
          <w:w w:val="135"/>
          <w:position w:val="16"/>
          <w:sz w:val="20"/>
        </w:rPr>
        <w:t xml:space="preserve"> </w:t>
      </w:r>
      <w:r>
        <w:rPr>
          <w:w w:val="135"/>
          <w:position w:val="13"/>
          <w:sz w:val="12"/>
        </w:rPr>
        <w:t>1</w:t>
      </w:r>
      <w:r>
        <w:rPr>
          <w:rFonts w:ascii="Times New Roman" w:hAnsi="Times New Roman"/>
          <w:i/>
          <w:w w:val="135"/>
          <w:position w:val="13"/>
          <w:sz w:val="12"/>
        </w:rPr>
        <w:t>/</w:t>
      </w:r>
      <w:r>
        <w:rPr>
          <w:w w:val="135"/>
          <w:position w:val="13"/>
          <w:sz w:val="12"/>
        </w:rPr>
        <w:t>3</w:t>
      </w:r>
      <w:r>
        <w:rPr>
          <w:spacing w:val="6"/>
          <w:w w:val="135"/>
          <w:position w:val="13"/>
          <w:sz w:val="12"/>
        </w:rPr>
        <w:t xml:space="preserve"> </w:t>
      </w:r>
      <w:r>
        <w:rPr>
          <w:rFonts w:ascii="Lucida Sans Unicode" w:hAnsi="Lucida Sans Unicode"/>
          <w:w w:val="105"/>
          <w:position w:val="1"/>
          <w:sz w:val="16"/>
        </w:rPr>
        <w:t>−</w:t>
      </w:r>
      <w:r>
        <w:rPr>
          <w:rFonts w:ascii="Lucida Sans Unicode" w:hAnsi="Lucida Sans Unicode"/>
          <w:spacing w:val="-19"/>
          <w:w w:val="105"/>
          <w:position w:val="1"/>
          <w:sz w:val="16"/>
        </w:rPr>
        <w:t xml:space="preserve"> </w:t>
      </w:r>
      <w:r>
        <w:rPr>
          <w:spacing w:val="-5"/>
          <w:w w:val="135"/>
          <w:position w:val="1"/>
          <w:sz w:val="16"/>
        </w:rPr>
        <w:t>1</w:t>
      </w:r>
      <w:r>
        <w:rPr>
          <w:rFonts w:ascii="Arial MT" w:hAnsi="Arial MT"/>
          <w:spacing w:val="-5"/>
          <w:w w:val="135"/>
          <w:position w:val="22"/>
          <w:sz w:val="20"/>
        </w:rPr>
        <w:t>i</w:t>
      </w:r>
      <w:r>
        <w:rPr>
          <w:rFonts w:ascii="Arial MT" w:hAnsi="Arial MT"/>
          <w:position w:val="22"/>
          <w:sz w:val="20"/>
        </w:rPr>
        <w:tab/>
      </w:r>
      <w:r>
        <w:rPr>
          <w:spacing w:val="-5"/>
          <w:w w:val="105"/>
          <w:position w:val="1"/>
          <w:sz w:val="16"/>
        </w:rPr>
        <w:t>(2)</w:t>
      </w:r>
    </w:p>
    <w:p w14:paraId="2095F156" w14:textId="77777777" w:rsidR="00E21043" w:rsidRDefault="00E21043">
      <w:pPr>
        <w:pStyle w:val="BodyText"/>
        <w:spacing w:before="50"/>
        <w:jc w:val="left"/>
      </w:pPr>
    </w:p>
    <w:p w14:paraId="335839C0" w14:textId="77777777" w:rsidR="00E21043" w:rsidRDefault="0052501A">
      <w:pPr>
        <w:pStyle w:val="BodyText"/>
        <w:spacing w:line="210" w:lineRule="exact"/>
        <w:ind w:left="72"/>
      </w:pPr>
      <w:r>
        <w:rPr>
          <w:w w:val="110"/>
        </w:rPr>
        <w:t>When ID approaches the chain size (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2R</w:t>
      </w:r>
      <w:r>
        <w:rPr>
          <w:w w:val="110"/>
          <w:vertAlign w:val="subscript"/>
        </w:rPr>
        <w:t>g</w:t>
      </w:r>
      <w:r>
        <w:rPr>
          <w:w w:val="110"/>
        </w:rPr>
        <w:t>) polymer bridging</w:t>
      </w:r>
      <w:r>
        <w:rPr>
          <w:spacing w:val="40"/>
          <w:w w:val="110"/>
        </w:rPr>
        <w:t xml:space="preserve"> </w:t>
      </w:r>
      <w:r>
        <w:rPr>
          <w:w w:val="110"/>
        </w:rPr>
        <w:t>between adjacent NPs is observed in simulations and experi-</w:t>
      </w:r>
      <w:r>
        <w:rPr>
          <w:spacing w:val="40"/>
          <w:w w:val="110"/>
        </w:rPr>
        <w:t xml:space="preserve"> </w:t>
      </w:r>
      <w:r>
        <w:rPr>
          <w:w w:val="110"/>
        </w:rPr>
        <w:t>ments, mainly through mechanical measurements [</w:t>
      </w:r>
      <w:hyperlink w:anchor="_bookmark83" w:history="1">
        <w:r>
          <w:rPr>
            <w:color w:val="0080AC"/>
            <w:w w:val="110"/>
          </w:rPr>
          <w:t>39</w:t>
        </w:r>
        <w:r>
          <w:rPr>
            <w:w w:val="110"/>
          </w:rPr>
          <w:t>,</w:t>
        </w:r>
      </w:hyperlink>
      <w:hyperlink w:anchor="_bookmark85" w:history="1">
        <w:r>
          <w:rPr>
            <w:color w:val="0080AC"/>
            <w:w w:val="110"/>
          </w:rPr>
          <w:t>40</w:t>
        </w:r>
        <w:r>
          <w:rPr>
            <w:w w:val="110"/>
          </w:rPr>
          <w:t>,</w:t>
        </w:r>
      </w:hyperlink>
      <w:hyperlink w:anchor="_bookmark118" w:history="1">
        <w:r>
          <w:rPr>
            <w:color w:val="0080AC"/>
            <w:w w:val="110"/>
          </w:rPr>
          <w:t>97–101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Although</w:t>
      </w:r>
      <w:r>
        <w:rPr>
          <w:spacing w:val="-9"/>
          <w:w w:val="110"/>
        </w:rPr>
        <w:t xml:space="preserve"> </w:t>
      </w:r>
      <w:r>
        <w:rPr>
          <w:w w:val="110"/>
        </w:rPr>
        <w:t>isolating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segmental</w:t>
      </w:r>
      <w:r>
        <w:rPr>
          <w:spacing w:val="-9"/>
          <w:w w:val="110"/>
        </w:rPr>
        <w:t xml:space="preserve"> </w:t>
      </w:r>
      <w:r>
        <w:rPr>
          <w:w w:val="110"/>
        </w:rPr>
        <w:t>dynamics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bridging</w:t>
      </w:r>
      <w:r>
        <w:rPr>
          <w:spacing w:val="-9"/>
          <w:w w:val="110"/>
        </w:rPr>
        <w:t xml:space="preserve"> </w:t>
      </w:r>
      <w:r>
        <w:rPr>
          <w:w w:val="110"/>
        </w:rPr>
        <w:t>chains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dif-</w:t>
      </w:r>
      <w:r>
        <w:rPr>
          <w:spacing w:val="40"/>
          <w:w w:val="110"/>
        </w:rPr>
        <w:t xml:space="preserve"> </w:t>
      </w:r>
      <w:r>
        <w:rPr>
          <w:w w:val="110"/>
        </w:rPr>
        <w:t>ficult, the segmental dynamics are expected to be more perturbed</w:t>
      </w:r>
      <w:r>
        <w:rPr>
          <w:spacing w:val="40"/>
          <w:w w:val="110"/>
        </w:rPr>
        <w:t xml:space="preserve"> </w:t>
      </w:r>
      <w:r>
        <w:rPr>
          <w:w w:val="110"/>
        </w:rPr>
        <w:t>than non-bridging chains [</w:t>
      </w:r>
      <w:hyperlink w:anchor="_bookmark83" w:history="1">
        <w:r>
          <w:rPr>
            <w:color w:val="0080AC"/>
            <w:w w:val="110"/>
          </w:rPr>
          <w:t>39</w:t>
        </w:r>
        <w:r>
          <w:rPr>
            <w:w w:val="110"/>
          </w:rPr>
          <w:t>,</w:t>
        </w:r>
      </w:hyperlink>
      <w:hyperlink w:anchor="_bookmark120" w:history="1">
        <w:r>
          <w:rPr>
            <w:color w:val="0080AC"/>
            <w:w w:val="110"/>
          </w:rPr>
          <w:t>99</w:t>
        </w:r>
        <w:r>
          <w:rPr>
            <w:w w:val="110"/>
          </w:rPr>
          <w:t>].</w:t>
        </w:r>
      </w:hyperlink>
      <w:r>
        <w:rPr>
          <w:w w:val="110"/>
        </w:rPr>
        <w:t xml:space="preserve"> When ID is further reduced</w:t>
      </w:r>
      <w:r>
        <w:rPr>
          <w:spacing w:val="40"/>
          <w:w w:val="110"/>
        </w:rPr>
        <w:t xml:space="preserve"> </w:t>
      </w:r>
      <w:r>
        <w:rPr>
          <w:w w:val="110"/>
        </w:rPr>
        <w:t>toward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Kuhn</w:t>
      </w:r>
      <w:r>
        <w:rPr>
          <w:spacing w:val="-9"/>
          <w:w w:val="110"/>
        </w:rPr>
        <w:t xml:space="preserve"> </w:t>
      </w:r>
      <w:r>
        <w:rPr>
          <w:w w:val="110"/>
        </w:rPr>
        <w:t>length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polymer</w:t>
      </w:r>
      <w:r>
        <w:rPr>
          <w:spacing w:val="-9"/>
          <w:w w:val="110"/>
        </w:rPr>
        <w:t xml:space="preserve"> </w:t>
      </w:r>
      <w:r>
        <w:rPr>
          <w:w w:val="110"/>
        </w:rPr>
        <w:t>segments</w:t>
      </w:r>
      <w:r>
        <w:rPr>
          <w:spacing w:val="-9"/>
          <w:w w:val="110"/>
        </w:rPr>
        <w:t xml:space="preserve"> </w:t>
      </w:r>
      <w:r>
        <w:rPr>
          <w:w w:val="110"/>
        </w:rPr>
        <w:t>(b),</w:t>
      </w:r>
      <w:r>
        <w:rPr>
          <w:spacing w:val="-9"/>
          <w:w w:val="110"/>
        </w:rPr>
        <w:t xml:space="preserve"> </w:t>
      </w:r>
      <w:r>
        <w:rPr>
          <w:w w:val="110"/>
        </w:rPr>
        <w:t>all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poly-</w:t>
      </w:r>
      <w:r>
        <w:rPr>
          <w:spacing w:val="40"/>
          <w:w w:val="110"/>
        </w:rPr>
        <w:t xml:space="preserve"> </w:t>
      </w:r>
      <w:r>
        <w:rPr>
          <w:w w:val="110"/>
        </w:rPr>
        <w:t>mers in the PNC are effectively interfacial. For NPs on the order of</w:t>
      </w:r>
      <w:r>
        <w:rPr>
          <w:spacing w:val="40"/>
          <w:w w:val="110"/>
        </w:rPr>
        <w:t xml:space="preserve"> </w:t>
      </w:r>
      <w:r>
        <w:rPr>
          <w:w w:val="110"/>
        </w:rPr>
        <w:t>or</w:t>
      </w:r>
      <w:r>
        <w:rPr>
          <w:spacing w:val="-3"/>
          <w:w w:val="110"/>
        </w:rPr>
        <w:t xml:space="preserve"> </w:t>
      </w:r>
      <w:r>
        <w:rPr>
          <w:w w:val="110"/>
        </w:rPr>
        <w:t>larger</w:t>
      </w:r>
      <w:r>
        <w:rPr>
          <w:spacing w:val="-1"/>
          <w:w w:val="110"/>
        </w:rPr>
        <w:t xml:space="preserve"> </w:t>
      </w:r>
      <w:r>
        <w:rPr>
          <w:w w:val="110"/>
        </w:rPr>
        <w:t>than</w:t>
      </w:r>
      <w:r>
        <w:rPr>
          <w:spacing w:val="-1"/>
          <w:w w:val="110"/>
        </w:rPr>
        <w:t xml:space="preserve"> </w:t>
      </w:r>
      <w:r>
        <w:rPr>
          <w:w w:val="110"/>
        </w:rPr>
        <w:t>10</w:t>
      </w:r>
      <w:r>
        <w:rPr>
          <w:spacing w:val="-10"/>
          <w:w w:val="110"/>
        </w:rPr>
        <w:t xml:space="preserve"> </w:t>
      </w:r>
      <w:r>
        <w:rPr>
          <w:w w:val="110"/>
        </w:rPr>
        <w:t>nm,</w:t>
      </w:r>
      <w:r>
        <w:rPr>
          <w:spacing w:val="-1"/>
          <w:w w:val="110"/>
        </w:rPr>
        <w:t xml:space="preserve"> </w:t>
      </w:r>
      <w:r>
        <w:rPr>
          <w:w w:val="110"/>
        </w:rPr>
        <w:t>this</w:t>
      </w:r>
      <w:r>
        <w:rPr>
          <w:spacing w:val="-1"/>
          <w:w w:val="110"/>
        </w:rPr>
        <w:t xml:space="preserve"> </w:t>
      </w:r>
      <w:r>
        <w:rPr>
          <w:w w:val="110"/>
        </w:rPr>
        <w:t>level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confinement</w:t>
      </w:r>
      <w:r>
        <w:rPr>
          <w:spacing w:val="-1"/>
          <w:w w:val="110"/>
        </w:rPr>
        <w:t xml:space="preserve"> </w:t>
      </w:r>
      <w:r>
        <w:rPr>
          <w:w w:val="110"/>
        </w:rPr>
        <w:t>(ID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2R</w:t>
      </w:r>
      <w:r>
        <w:rPr>
          <w:w w:val="110"/>
          <w:vertAlign w:val="subscript"/>
        </w:rPr>
        <w:t>g</w:t>
      </w:r>
      <w:r>
        <w:rPr>
          <w:w w:val="110"/>
        </w:rPr>
        <w:t>)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difficult</w:t>
      </w:r>
      <w:r>
        <w:rPr>
          <w:spacing w:val="40"/>
          <w:w w:val="110"/>
        </w:rPr>
        <w:t xml:space="preserve"> </w:t>
      </w:r>
      <w:r>
        <w:rPr>
          <w:w w:val="110"/>
        </w:rPr>
        <w:t>to achieve except through unique processing routes [</w:t>
      </w:r>
      <w:hyperlink w:anchor="_bookmark54" w:history="1">
        <w:r>
          <w:rPr>
            <w:color w:val="0080AC"/>
            <w:w w:val="110"/>
          </w:rPr>
          <w:t>18</w:t>
        </w:r>
        <w:r>
          <w:rPr>
            <w:w w:val="110"/>
          </w:rPr>
          <w:t>,</w:t>
        </w:r>
      </w:hyperlink>
      <w:hyperlink w:anchor="_bookmark124" w:history="1">
        <w:r>
          <w:rPr>
            <w:color w:val="0080AC"/>
            <w:w w:val="110"/>
          </w:rPr>
          <w:t>102–105</w:t>
        </w:r>
        <w:r>
          <w:rPr>
            <w:w w:val="110"/>
          </w:rPr>
          <w:t>],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grafted and matrix-free PNCs [</w:t>
      </w:r>
      <w:hyperlink w:anchor="_bookmark128" w:history="1">
        <w:r>
          <w:rPr>
            <w:color w:val="0080AC"/>
            <w:w w:val="110"/>
          </w:rPr>
          <w:t>106</w:t>
        </w:r>
        <w:r>
          <w:rPr>
            <w:w w:val="110"/>
          </w:rPr>
          <w:t>],</w:t>
        </w:r>
      </w:hyperlink>
      <w:r>
        <w:rPr>
          <w:w w:val="110"/>
        </w:rPr>
        <w:t xml:space="preserve"> underfilling [</w:t>
      </w:r>
      <w:hyperlink w:anchor="_bookmark86" w:history="1">
        <w:r>
          <w:rPr>
            <w:color w:val="0080AC"/>
            <w:w w:val="110"/>
          </w:rPr>
          <w:t>72</w:t>
        </w:r>
        <w:r>
          <w:rPr>
            <w:w w:val="110"/>
          </w:rPr>
          <w:t>],</w:t>
        </w:r>
      </w:hyperlink>
      <w:r>
        <w:rPr>
          <w:w w:val="110"/>
        </w:rPr>
        <w:t xml:space="preserve"> layered NP</w:t>
      </w:r>
      <w:r>
        <w:rPr>
          <w:spacing w:val="40"/>
          <w:w w:val="110"/>
        </w:rPr>
        <w:t xml:space="preserve"> </w:t>
      </w:r>
      <w:r>
        <w:rPr>
          <w:w w:val="110"/>
        </w:rPr>
        <w:t>systems,</w:t>
      </w:r>
      <w:r>
        <w:rPr>
          <w:spacing w:val="-10"/>
          <w:w w:val="110"/>
        </w:rPr>
        <w:t xml:space="preserve"> </w:t>
      </w:r>
      <w:r>
        <w:rPr>
          <w:w w:val="110"/>
        </w:rPr>
        <w:t>or</w:t>
      </w:r>
      <w:r>
        <w:rPr>
          <w:spacing w:val="-10"/>
          <w:w w:val="110"/>
        </w:rPr>
        <w:t xml:space="preserve"> </w:t>
      </w:r>
      <w:r>
        <w:rPr>
          <w:w w:val="110"/>
        </w:rPr>
        <w:t>solvent</w:t>
      </w:r>
      <w:r>
        <w:rPr>
          <w:spacing w:val="-10"/>
          <w:w w:val="110"/>
        </w:rPr>
        <w:t xml:space="preserve"> </w:t>
      </w:r>
      <w:r>
        <w:rPr>
          <w:w w:val="110"/>
        </w:rPr>
        <w:t>washing</w:t>
      </w:r>
      <w:r>
        <w:rPr>
          <w:spacing w:val="-9"/>
          <w:w w:val="110"/>
        </w:rPr>
        <w:t xml:space="preserve"> </w:t>
      </w:r>
      <w:r>
        <w:rPr>
          <w:w w:val="110"/>
        </w:rPr>
        <w:t>[</w:t>
      </w:r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,</w:t>
        </w:r>
      </w:hyperlink>
      <w:hyperlink w:anchor="_bookmark130" w:history="1">
        <w:r>
          <w:rPr>
            <w:color w:val="0080AC"/>
            <w:w w:val="110"/>
          </w:rPr>
          <w:t>107</w:t>
        </w:r>
        <w:r>
          <w:rPr>
            <w:w w:val="110"/>
          </w:rPr>
          <w:t>].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Large</w:t>
      </w:r>
      <w:r>
        <w:rPr>
          <w:spacing w:val="-10"/>
          <w:w w:val="110"/>
        </w:rPr>
        <w:t xml:space="preserve"> </w:t>
      </w:r>
      <w:r>
        <w:rPr>
          <w:w w:val="110"/>
        </w:rPr>
        <w:t>changes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spacing w:val="-10"/>
          <w:w w:val="110"/>
        </w:rPr>
        <w:t xml:space="preserve"> </w:t>
      </w:r>
      <w:r>
        <w:rPr>
          <w:w w:val="110"/>
        </w:rPr>
        <w:t>measured</w:t>
      </w:r>
      <w:r>
        <w:rPr>
          <w:spacing w:val="40"/>
          <w:w w:val="110"/>
        </w:rPr>
        <w:t xml:space="preserve"> </w:t>
      </w:r>
      <w:r>
        <w:rPr>
          <w:w w:val="110"/>
        </w:rPr>
        <w:t>via ellipsometry [</w:t>
      </w:r>
      <w:hyperlink w:anchor="_bookmark126" w:history="1">
        <w:r>
          <w:rPr>
            <w:color w:val="0080AC"/>
            <w:w w:val="110"/>
          </w:rPr>
          <w:t>104</w:t>
        </w:r>
        <w:r>
          <w:rPr>
            <w:w w:val="110"/>
          </w:rPr>
          <w:t>,</w:t>
        </w:r>
      </w:hyperlink>
      <w:hyperlink w:anchor="_bookmark127" w:history="1">
        <w:r>
          <w:rPr>
            <w:color w:val="0080AC"/>
            <w:w w:val="110"/>
          </w:rPr>
          <w:t>105</w:t>
        </w:r>
        <w:r>
          <w:rPr>
            <w:w w:val="110"/>
          </w:rPr>
          <w:t>]</w:t>
        </w:r>
      </w:hyperlink>
      <w:r>
        <w:rPr>
          <w:w w:val="110"/>
        </w:rPr>
        <w:t xml:space="preserve"> and segmental dynamics measured via</w:t>
      </w:r>
      <w:r>
        <w:rPr>
          <w:spacing w:val="40"/>
          <w:w w:val="110"/>
        </w:rPr>
        <w:t xml:space="preserve"> </w:t>
      </w:r>
      <w:r>
        <w:rPr>
          <w:w w:val="110"/>
        </w:rPr>
        <w:t>BDS [</w:t>
      </w:r>
      <w:hyperlink w:anchor="_bookmark86" w:history="1">
        <w:r>
          <w:rPr>
            <w:color w:val="0080AC"/>
            <w:w w:val="110"/>
          </w:rPr>
          <w:t>72</w:t>
        </w:r>
        <w:r>
          <w:rPr>
            <w:w w:val="110"/>
          </w:rPr>
          <w:t>,</w:t>
        </w:r>
      </w:hyperlink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]</w:t>
        </w:r>
      </w:hyperlink>
      <w:r>
        <w:rPr>
          <w:w w:val="110"/>
        </w:rPr>
        <w:t xml:space="preserve"> have been reported in highly loaded PNCs, but these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measurements are challenging due to low signal-noise-ratios.</w:t>
      </w:r>
    </w:p>
    <w:p w14:paraId="5AAC43E1" w14:textId="77777777" w:rsidR="00E21043" w:rsidRDefault="0052501A">
      <w:pPr>
        <w:pStyle w:val="BodyText"/>
        <w:spacing w:before="4" w:line="268" w:lineRule="auto"/>
        <w:ind w:left="72" w:firstLine="239"/>
      </w:pPr>
      <w:r>
        <w:rPr>
          <w:w w:val="110"/>
        </w:rPr>
        <w:t>Another</w:t>
      </w:r>
      <w:r>
        <w:rPr>
          <w:spacing w:val="40"/>
          <w:w w:val="110"/>
        </w:rPr>
        <w:t xml:space="preserve"> </w:t>
      </w:r>
      <w:r>
        <w:rPr>
          <w:w w:val="110"/>
        </w:rPr>
        <w:t>critical</w:t>
      </w:r>
      <w:r>
        <w:rPr>
          <w:spacing w:val="40"/>
          <w:w w:val="110"/>
        </w:rPr>
        <w:t xml:space="preserve"> </w:t>
      </w:r>
      <w:r>
        <w:rPr>
          <w:w w:val="110"/>
        </w:rPr>
        <w:t>parameter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filler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affects</w:t>
      </w:r>
      <w:r>
        <w:rPr>
          <w:spacing w:val="40"/>
          <w:w w:val="110"/>
        </w:rPr>
        <w:t xml:space="preserve"> </w:t>
      </w:r>
      <w:r>
        <w:rPr>
          <w:w w:val="110"/>
        </w:rPr>
        <w:t>segmen-</w:t>
      </w:r>
      <w:r>
        <w:rPr>
          <w:spacing w:val="40"/>
          <w:w w:val="110"/>
        </w:rPr>
        <w:t xml:space="preserve"> </w:t>
      </w:r>
      <w:r>
        <w:rPr>
          <w:w w:val="110"/>
        </w:rPr>
        <w:t>tal</w:t>
      </w:r>
      <w:r>
        <w:rPr>
          <w:spacing w:val="27"/>
          <w:w w:val="110"/>
        </w:rPr>
        <w:t xml:space="preserve"> </w:t>
      </w:r>
      <w:r>
        <w:rPr>
          <w:w w:val="110"/>
        </w:rPr>
        <w:t>dynamics</w:t>
      </w:r>
      <w:r>
        <w:rPr>
          <w:spacing w:val="27"/>
          <w:w w:val="110"/>
        </w:rPr>
        <w:t xml:space="preserve"> </w:t>
      </w:r>
      <w:r>
        <w:rPr>
          <w:w w:val="110"/>
        </w:rPr>
        <w:t>is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NP</w:t>
      </w:r>
      <w:r>
        <w:rPr>
          <w:spacing w:val="27"/>
          <w:w w:val="110"/>
        </w:rPr>
        <w:t xml:space="preserve"> </w:t>
      </w:r>
      <w:r>
        <w:rPr>
          <w:w w:val="110"/>
        </w:rPr>
        <w:t>size.</w:t>
      </w:r>
      <w:r>
        <w:rPr>
          <w:spacing w:val="27"/>
          <w:w w:val="110"/>
        </w:rPr>
        <w:t xml:space="preserve"> </w:t>
      </w:r>
      <w:r>
        <w:rPr>
          <w:w w:val="110"/>
        </w:rPr>
        <w:t>Note</w:t>
      </w:r>
      <w:r>
        <w:rPr>
          <w:spacing w:val="27"/>
          <w:w w:val="110"/>
        </w:rPr>
        <w:t xml:space="preserve"> </w:t>
      </w:r>
      <w:r>
        <w:rPr>
          <w:w w:val="110"/>
        </w:rPr>
        <w:t>that</w:t>
      </w:r>
      <w:r>
        <w:rPr>
          <w:spacing w:val="27"/>
          <w:w w:val="110"/>
        </w:rPr>
        <w:t xml:space="preserve"> </w:t>
      </w:r>
      <w:r>
        <w:rPr>
          <w:w w:val="110"/>
        </w:rPr>
        <w:t>decreasing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NP</w:t>
      </w:r>
      <w:r>
        <w:rPr>
          <w:spacing w:val="27"/>
          <w:w w:val="110"/>
        </w:rPr>
        <w:t xml:space="preserve"> </w:t>
      </w:r>
      <w:r>
        <w:rPr>
          <w:w w:val="110"/>
        </w:rPr>
        <w:t>size</w:t>
      </w:r>
      <w:r>
        <w:rPr>
          <w:spacing w:val="27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r>
        <w:rPr>
          <w:w w:val="110"/>
        </w:rPr>
        <w:t>a fixed NP concentration and random dispersion state increases</w:t>
      </w:r>
      <w:r>
        <w:rPr>
          <w:spacing w:val="40"/>
          <w:w w:val="110"/>
        </w:rPr>
        <w:t xml:space="preserve"> </w:t>
      </w:r>
      <w:r>
        <w:rPr>
          <w:w w:val="110"/>
        </w:rPr>
        <w:t>the NP-polymer interfacial area and decreases ID. Since segmen-</w:t>
      </w:r>
      <w:r>
        <w:rPr>
          <w:spacing w:val="40"/>
          <w:w w:val="110"/>
        </w:rPr>
        <w:t xml:space="preserve"> </w:t>
      </w:r>
      <w:r>
        <w:rPr>
          <w:w w:val="110"/>
        </w:rPr>
        <w:t>tal</w:t>
      </w:r>
      <w:r>
        <w:rPr>
          <w:spacing w:val="40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>are</w:t>
      </w:r>
      <w:r>
        <w:rPr>
          <w:spacing w:val="40"/>
          <w:w w:val="110"/>
        </w:rPr>
        <w:t xml:space="preserve"> </w:t>
      </w:r>
      <w:r>
        <w:rPr>
          <w:w w:val="110"/>
        </w:rPr>
        <w:t>often</w:t>
      </w:r>
      <w:r>
        <w:rPr>
          <w:spacing w:val="40"/>
          <w:w w:val="110"/>
        </w:rPr>
        <w:t xml:space="preserve"> </w:t>
      </w:r>
      <w:r>
        <w:rPr>
          <w:w w:val="110"/>
        </w:rPr>
        <w:t>perturbed</w:t>
      </w:r>
      <w:r>
        <w:rPr>
          <w:spacing w:val="40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interface,</w:t>
      </w:r>
      <w:r>
        <w:rPr>
          <w:spacing w:val="40"/>
          <w:w w:val="110"/>
        </w:rPr>
        <w:t xml:space="preserve"> </w:t>
      </w:r>
      <w:r>
        <w:rPr>
          <w:w w:val="110"/>
        </w:rPr>
        <w:t>this</w:t>
      </w:r>
      <w:r>
        <w:rPr>
          <w:spacing w:val="42"/>
          <w:w w:val="110"/>
        </w:rPr>
        <w:t xml:space="preserve"> </w:t>
      </w:r>
      <w:r>
        <w:rPr>
          <w:w w:val="110"/>
        </w:rPr>
        <w:t>implies</w:t>
      </w:r>
      <w:r>
        <w:rPr>
          <w:spacing w:val="43"/>
          <w:w w:val="110"/>
        </w:rPr>
        <w:t xml:space="preserve"> </w:t>
      </w:r>
      <w:r>
        <w:rPr>
          <w:w w:val="110"/>
        </w:rPr>
        <w:t>that</w:t>
      </w:r>
      <w:r>
        <w:rPr>
          <w:spacing w:val="43"/>
          <w:w w:val="110"/>
        </w:rPr>
        <w:t xml:space="preserve"> </w:t>
      </w:r>
      <w:r>
        <w:rPr>
          <w:w w:val="110"/>
        </w:rPr>
        <w:t>smaller</w:t>
      </w:r>
      <w:r>
        <w:rPr>
          <w:spacing w:val="42"/>
          <w:w w:val="110"/>
        </w:rPr>
        <w:t xml:space="preserve"> </w:t>
      </w:r>
      <w:r>
        <w:rPr>
          <w:w w:val="110"/>
        </w:rPr>
        <w:t>NPs</w:t>
      </w:r>
      <w:r>
        <w:rPr>
          <w:spacing w:val="43"/>
          <w:w w:val="110"/>
        </w:rPr>
        <w:t xml:space="preserve"> </w:t>
      </w:r>
      <w:r>
        <w:rPr>
          <w:w w:val="110"/>
        </w:rPr>
        <w:t>will</w:t>
      </w:r>
      <w:r>
        <w:rPr>
          <w:spacing w:val="43"/>
          <w:w w:val="110"/>
        </w:rPr>
        <w:t xml:space="preserve"> </w:t>
      </w:r>
      <w:r>
        <w:rPr>
          <w:w w:val="110"/>
        </w:rPr>
        <w:t>affect</w:t>
      </w:r>
      <w:r>
        <w:rPr>
          <w:spacing w:val="42"/>
          <w:w w:val="110"/>
        </w:rPr>
        <w:t xml:space="preserve"> </w:t>
      </w:r>
      <w:r>
        <w:rPr>
          <w:w w:val="110"/>
        </w:rPr>
        <w:t>more</w:t>
      </w:r>
      <w:r>
        <w:rPr>
          <w:spacing w:val="43"/>
          <w:w w:val="110"/>
        </w:rPr>
        <w:t xml:space="preserve"> </w:t>
      </w:r>
      <w:r>
        <w:rPr>
          <w:w w:val="110"/>
        </w:rPr>
        <w:t>segments</w:t>
      </w:r>
      <w:r>
        <w:rPr>
          <w:spacing w:val="43"/>
          <w:w w:val="110"/>
        </w:rPr>
        <w:t xml:space="preserve"> </w:t>
      </w:r>
      <w:r>
        <w:rPr>
          <w:w w:val="110"/>
        </w:rPr>
        <w:t>in</w:t>
      </w:r>
      <w:r>
        <w:rPr>
          <w:spacing w:val="42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1DB4F35F" w14:textId="77777777" w:rsidR="00E21043" w:rsidRDefault="0052501A">
      <w:pPr>
        <w:pStyle w:val="BodyText"/>
        <w:spacing w:line="232" w:lineRule="auto"/>
        <w:ind w:left="72"/>
      </w:pPr>
      <w:r>
        <w:rPr>
          <w:w w:val="110"/>
        </w:rPr>
        <w:t>PNC. Profound differences in segmental dynamics were observed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29"/>
          <w:w w:val="110"/>
        </w:rPr>
        <w:t xml:space="preserve"> </w:t>
      </w:r>
      <w:r>
        <w:rPr>
          <w:w w:val="110"/>
        </w:rPr>
        <w:t>comparing</w:t>
      </w:r>
      <w:r>
        <w:rPr>
          <w:spacing w:val="40"/>
          <w:w w:val="110"/>
        </w:rPr>
        <w:t xml:space="preserve"> </w:t>
      </w:r>
      <w:r>
        <w:rPr>
          <w:w w:val="110"/>
        </w:rPr>
        <w:t>P2VP</w:t>
      </w:r>
      <w:r>
        <w:rPr>
          <w:spacing w:val="40"/>
          <w:w w:val="110"/>
        </w:rPr>
        <w:t xml:space="preserve"> </w:t>
      </w:r>
      <w:r>
        <w:rPr>
          <w:w w:val="110"/>
        </w:rPr>
        <w:t>filled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NPs</w:t>
      </w:r>
      <w:r>
        <w:rPr>
          <w:spacing w:val="40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spacing w:val="-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g</w:t>
      </w:r>
      <w:r>
        <w:rPr>
          <w:w w:val="110"/>
        </w:rPr>
        <w:t>)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P2VP</w:t>
      </w:r>
      <w:r>
        <w:rPr>
          <w:spacing w:val="40"/>
          <w:w w:val="110"/>
        </w:rPr>
        <w:t xml:space="preserve"> </w:t>
      </w:r>
      <w:r>
        <w:rPr>
          <w:w w:val="110"/>
        </w:rPr>
        <w:t>filled with octa-aminophenyl polyhedral oligomeric silsesquiox-</w:t>
      </w:r>
      <w:r>
        <w:rPr>
          <w:spacing w:val="40"/>
          <w:w w:val="110"/>
        </w:rPr>
        <w:t xml:space="preserve"> </w:t>
      </w:r>
      <w:r>
        <w:rPr>
          <w:w w:val="110"/>
        </w:rPr>
        <w:t>ane</w:t>
      </w:r>
      <w:r>
        <w:rPr>
          <w:spacing w:val="-9"/>
          <w:w w:val="110"/>
        </w:rPr>
        <w:t xml:space="preserve"> </w:t>
      </w:r>
      <w:r>
        <w:rPr>
          <w:w w:val="110"/>
        </w:rPr>
        <w:t>(OAPS, 2R</w:t>
      </w:r>
      <w:r>
        <w:rPr>
          <w:w w:val="110"/>
          <w:vertAlign w:val="subscript"/>
        </w:rPr>
        <w:t>NP</w:t>
      </w:r>
      <w:r>
        <w:rPr>
          <w:spacing w:val="-2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b), both of which exhibit favorable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interactions,</w:t>
      </w:r>
      <w:r>
        <w:rPr>
          <w:spacing w:val="40"/>
          <w:w w:val="110"/>
        </w:rPr>
        <w:t xml:space="preserve"> </w:t>
      </w:r>
      <w:hyperlink w:anchor="_bookmark13" w:history="1">
        <w:r>
          <w:rPr>
            <w:color w:val="0080AC"/>
            <w:w w:val="110"/>
          </w:rPr>
          <w:t>Fig.</w:t>
        </w:r>
        <w:r>
          <w:rPr>
            <w:color w:val="0080AC"/>
            <w:spacing w:val="40"/>
            <w:w w:val="110"/>
          </w:rPr>
          <w:t xml:space="preserve"> </w:t>
        </w:r>
        <w:r>
          <w:rPr>
            <w:color w:val="0080AC"/>
            <w:w w:val="110"/>
          </w:rPr>
          <w:t>6</w:t>
        </w:r>
      </w:hyperlink>
      <w:r>
        <w:rPr>
          <w:color w:val="0080AC"/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31" w:history="1">
        <w:r>
          <w:rPr>
            <w:color w:val="0080AC"/>
            <w:w w:val="110"/>
          </w:rPr>
          <w:t>108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small</w:t>
      </w:r>
      <w:r>
        <w:rPr>
          <w:spacing w:val="40"/>
          <w:w w:val="110"/>
        </w:rPr>
        <w:t xml:space="preserve"> </w:t>
      </w:r>
      <w:r>
        <w:rPr>
          <w:w w:val="110"/>
        </w:rPr>
        <w:t>NPs,</w:t>
      </w:r>
      <w:r>
        <w:rPr>
          <w:spacing w:val="40"/>
          <w:w w:val="110"/>
        </w:rPr>
        <w:t xml:space="preserve"> </w:t>
      </w:r>
      <w:r>
        <w:rPr>
          <w:w w:val="110"/>
        </w:rPr>
        <w:t>increasing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increased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considerably (reaching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35</w:t>
      </w:r>
      <w:r>
        <w:rPr>
          <w:spacing w:val="-10"/>
          <w:w w:val="110"/>
        </w:rPr>
        <w:t xml:space="preserve"> </w:t>
      </w:r>
      <w:r>
        <w:rPr>
          <w:w w:val="110"/>
        </w:rPr>
        <w:t>K higher than bulk),</w:t>
      </w:r>
      <w:r>
        <w:rPr>
          <w:spacing w:val="40"/>
          <w:w w:val="110"/>
        </w:rPr>
        <w:t xml:space="preserve"> </w:t>
      </w:r>
      <w:r>
        <w:rPr>
          <w:w w:val="110"/>
        </w:rPr>
        <w:t>while</w:t>
      </w:r>
      <w:r>
        <w:rPr>
          <w:spacing w:val="30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∆</w:t>
      </w:r>
      <w:r>
        <w:rPr>
          <w:w w:val="110"/>
        </w:rPr>
        <w:t>C</w:t>
      </w:r>
      <w:r>
        <w:rPr>
          <w:w w:val="110"/>
          <w:vertAlign w:val="subscript"/>
        </w:rPr>
        <w:t>p</w:t>
      </w:r>
      <w:r>
        <w:rPr>
          <w:spacing w:val="42"/>
          <w:w w:val="110"/>
        </w:rPr>
        <w:t xml:space="preserve"> </w:t>
      </w:r>
      <w:r>
        <w:rPr>
          <w:w w:val="110"/>
        </w:rPr>
        <w:t>remained</w:t>
      </w:r>
      <w:r>
        <w:rPr>
          <w:spacing w:val="30"/>
          <w:w w:val="110"/>
        </w:rPr>
        <w:t xml:space="preserve"> </w:t>
      </w:r>
      <w:r>
        <w:rPr>
          <w:w w:val="110"/>
        </w:rPr>
        <w:t>unchanged</w:t>
      </w:r>
      <w:r>
        <w:rPr>
          <w:spacing w:val="31"/>
          <w:w w:val="110"/>
        </w:rPr>
        <w:t xml:space="preserve"> </w:t>
      </w:r>
      <w:r>
        <w:rPr>
          <w:w w:val="110"/>
        </w:rPr>
        <w:t>and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fragility</w:t>
      </w:r>
      <w:r>
        <w:rPr>
          <w:spacing w:val="30"/>
          <w:w w:val="110"/>
        </w:rPr>
        <w:t xml:space="preserve"> </w:t>
      </w:r>
      <w:r>
        <w:rPr>
          <w:w w:val="110"/>
        </w:rPr>
        <w:t>of</w:t>
      </w:r>
      <w:r>
        <w:rPr>
          <w:spacing w:val="30"/>
          <w:w w:val="110"/>
        </w:rPr>
        <w:t xml:space="preserve"> </w:t>
      </w:r>
      <w:r>
        <w:rPr>
          <w:rFonts w:ascii="Trebuchet MS" w:hAnsi="Trebuchet MS"/>
          <w:w w:val="110"/>
        </w:rPr>
        <w:t>τ</w:t>
      </w:r>
      <w:r>
        <w:rPr>
          <w:rFonts w:ascii="Trebuchet MS" w:hAnsi="Trebuchet MS"/>
          <w:w w:val="110"/>
          <w:vertAlign w:val="subscript"/>
        </w:rPr>
        <w:t>α</w:t>
      </w:r>
      <w:r>
        <w:rPr>
          <w:rFonts w:ascii="Trebuchet MS" w:hAnsi="Trebuchet MS"/>
          <w:spacing w:val="28"/>
          <w:w w:val="110"/>
        </w:rPr>
        <w:t xml:space="preserve"> </w:t>
      </w:r>
      <w:r>
        <w:rPr>
          <w:spacing w:val="-2"/>
          <w:w w:val="110"/>
        </w:rPr>
        <w:t>increased</w:t>
      </w:r>
    </w:p>
    <w:p w14:paraId="41E934D1" w14:textId="77777777" w:rsidR="00E21043" w:rsidRDefault="0052501A">
      <w:pPr>
        <w:pStyle w:val="BodyText"/>
        <w:spacing w:line="210" w:lineRule="exact"/>
        <w:ind w:left="72"/>
      </w:pPr>
      <w:r>
        <w:rPr>
          <w:w w:val="110"/>
        </w:rPr>
        <w:t>[</w:t>
      </w:r>
      <w:hyperlink w:anchor="_bookmark131" w:history="1">
        <w:r>
          <w:rPr>
            <w:color w:val="0080AC"/>
            <w:w w:val="110"/>
          </w:rPr>
          <w:t>108</w:t>
        </w:r>
        <w:r>
          <w:rPr>
            <w:w w:val="110"/>
          </w:rPr>
          <w:t>,</w:t>
        </w:r>
      </w:hyperlink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].</w:t>
        </w:r>
      </w:hyperlink>
      <w:r>
        <w:rPr>
          <w:w w:val="110"/>
        </w:rPr>
        <w:t xml:space="preserve"> In contrast, PNCs with larger NPs exhibited only weak</w:t>
      </w:r>
      <w:r>
        <w:rPr>
          <w:spacing w:val="40"/>
          <w:w w:val="110"/>
        </w:rPr>
        <w:t xml:space="preserve"> </w:t>
      </w:r>
      <w:r>
        <w:rPr>
          <w:w w:val="110"/>
        </w:rPr>
        <w:t>increases in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and fragility and exhibited a linear drop in heat</w:t>
      </w:r>
      <w:r>
        <w:rPr>
          <w:spacing w:val="40"/>
          <w:w w:val="110"/>
        </w:rPr>
        <w:t xml:space="preserve"> </w:t>
      </w:r>
      <w:r>
        <w:rPr>
          <w:w w:val="110"/>
        </w:rPr>
        <w:t>capacity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increased</w:t>
      </w:r>
      <w:r>
        <w:rPr>
          <w:spacing w:val="-5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[</w:t>
      </w:r>
      <w:hyperlink w:anchor="_bookmark131" w:history="1">
        <w:r>
          <w:rPr>
            <w:color w:val="0080AC"/>
            <w:w w:val="110"/>
          </w:rPr>
          <w:t>108</w:t>
        </w:r>
        <w:r>
          <w:rPr>
            <w:w w:val="110"/>
          </w:rPr>
          <w:t>].</w:t>
        </w:r>
      </w:hyperlink>
      <w:r>
        <w:rPr>
          <w:spacing w:val="-5"/>
          <w:w w:val="110"/>
        </w:rPr>
        <w:t xml:space="preserve"> </w:t>
      </w:r>
      <w:r>
        <w:rPr>
          <w:w w:val="110"/>
        </w:rPr>
        <w:t>These</w:t>
      </w:r>
      <w:r>
        <w:rPr>
          <w:spacing w:val="-5"/>
          <w:w w:val="110"/>
        </w:rPr>
        <w:t xml:space="preserve"> </w:t>
      </w:r>
      <w:r>
        <w:rPr>
          <w:w w:val="110"/>
        </w:rPr>
        <w:t>results,</w:t>
      </w:r>
      <w:r>
        <w:rPr>
          <w:spacing w:val="-5"/>
          <w:w w:val="110"/>
        </w:rPr>
        <w:t xml:space="preserve"> </w:t>
      </w:r>
      <w:r>
        <w:rPr>
          <w:w w:val="110"/>
        </w:rPr>
        <w:t>supported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w w:val="110"/>
        </w:rPr>
        <w:t>cor-</w:t>
      </w:r>
      <w:r>
        <w:rPr>
          <w:spacing w:val="40"/>
          <w:w w:val="110"/>
        </w:rPr>
        <w:t xml:space="preserve"> </w:t>
      </w:r>
      <w:r>
        <w:rPr>
          <w:w w:val="110"/>
        </w:rPr>
        <w:t>responding simulation and theory, suggest that small NPs slow</w:t>
      </w:r>
      <w:r>
        <w:rPr>
          <w:spacing w:val="40"/>
          <w:w w:val="110"/>
        </w:rPr>
        <w:t xml:space="preserve"> </w:t>
      </w:r>
      <w:r>
        <w:rPr>
          <w:w w:val="110"/>
        </w:rPr>
        <w:t>segmental relaxations more uniformly, participate in the relax-</w:t>
      </w:r>
      <w:r>
        <w:rPr>
          <w:spacing w:val="40"/>
          <w:w w:val="110"/>
        </w:rPr>
        <w:t xml:space="preserve"> </w:t>
      </w:r>
      <w:r>
        <w:rPr>
          <w:w w:val="110"/>
        </w:rPr>
        <w:t>ation</w:t>
      </w:r>
      <w:r>
        <w:rPr>
          <w:spacing w:val="-5"/>
          <w:w w:val="110"/>
        </w:rPr>
        <w:t xml:space="preserve"> </w:t>
      </w:r>
      <w:r>
        <w:rPr>
          <w:w w:val="110"/>
        </w:rPr>
        <w:t>process,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perturb</w:t>
      </w:r>
      <w:r>
        <w:rPr>
          <w:spacing w:val="-5"/>
          <w:w w:val="110"/>
        </w:rPr>
        <w:t xml:space="preserve"> </w:t>
      </w:r>
      <w:r>
        <w:rPr>
          <w:w w:val="110"/>
        </w:rPr>
        <w:t>segmental</w:t>
      </w:r>
      <w:r>
        <w:rPr>
          <w:spacing w:val="-5"/>
          <w:w w:val="110"/>
        </w:rPr>
        <w:t xml:space="preserve"> </w:t>
      </w:r>
      <w:r>
        <w:rPr>
          <w:w w:val="110"/>
        </w:rPr>
        <w:t>dynamics</w:t>
      </w:r>
      <w:r>
        <w:rPr>
          <w:spacing w:val="-5"/>
          <w:w w:val="110"/>
        </w:rPr>
        <w:t xml:space="preserve"> </w:t>
      </w:r>
      <w:r>
        <w:rPr>
          <w:w w:val="110"/>
        </w:rPr>
        <w:t>more</w:t>
      </w:r>
      <w:r>
        <w:rPr>
          <w:spacing w:val="-4"/>
          <w:w w:val="110"/>
        </w:rPr>
        <w:t xml:space="preserve"> </w:t>
      </w:r>
      <w:r>
        <w:rPr>
          <w:w w:val="110"/>
        </w:rPr>
        <w:t>strongly</w:t>
      </w:r>
      <w:r>
        <w:rPr>
          <w:spacing w:val="-5"/>
          <w:w w:val="110"/>
        </w:rPr>
        <w:t xml:space="preserve"> </w:t>
      </w:r>
      <w:r>
        <w:rPr>
          <w:w w:val="110"/>
        </w:rPr>
        <w:t>than</w:t>
      </w:r>
      <w:r>
        <w:rPr>
          <w:spacing w:val="40"/>
          <w:w w:val="110"/>
        </w:rPr>
        <w:t xml:space="preserve"> </w:t>
      </w:r>
      <w:r>
        <w:rPr>
          <w:w w:val="110"/>
        </w:rPr>
        <w:t>larger NPs. However, it should be noted that comparing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NPs</w:t>
      </w:r>
      <w:r>
        <w:rPr>
          <w:spacing w:val="40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25</w:t>
      </w:r>
      <w:r>
        <w:rPr>
          <w:spacing w:val="-10"/>
          <w:w w:val="110"/>
        </w:rPr>
        <w:t xml:space="preserve"> </w:t>
      </w:r>
      <w:r>
        <w:rPr>
          <w:w w:val="110"/>
        </w:rPr>
        <w:t>nm)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OAPS</w:t>
      </w:r>
      <w:r>
        <w:rPr>
          <w:spacing w:val="28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spacing w:val="-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1.8</w:t>
      </w:r>
      <w:r>
        <w:rPr>
          <w:spacing w:val="-10"/>
          <w:w w:val="110"/>
        </w:rPr>
        <w:t xml:space="preserve"> </w:t>
      </w:r>
      <w:r>
        <w:rPr>
          <w:w w:val="110"/>
        </w:rPr>
        <w:t>nm)</w:t>
      </w:r>
      <w:r>
        <w:rPr>
          <w:spacing w:val="29"/>
          <w:w w:val="110"/>
        </w:rPr>
        <w:t xml:space="preserve"> </w:t>
      </w:r>
      <w:r>
        <w:rPr>
          <w:w w:val="110"/>
        </w:rPr>
        <w:t>is</w:t>
      </w:r>
      <w:r>
        <w:rPr>
          <w:spacing w:val="28"/>
          <w:w w:val="110"/>
        </w:rPr>
        <w:t xml:space="preserve"> </w:t>
      </w:r>
      <w:r>
        <w:rPr>
          <w:w w:val="110"/>
        </w:rPr>
        <w:t>extreme.</w:t>
      </w:r>
      <w:r>
        <w:rPr>
          <w:spacing w:val="28"/>
          <w:w w:val="110"/>
        </w:rPr>
        <w:t xml:space="preserve"> </w:t>
      </w:r>
      <w:r>
        <w:rPr>
          <w:w w:val="110"/>
        </w:rPr>
        <w:t>As</w:t>
      </w:r>
      <w:r>
        <w:rPr>
          <w:spacing w:val="28"/>
          <w:w w:val="110"/>
        </w:rPr>
        <w:t xml:space="preserve"> </w:t>
      </w:r>
      <w:r>
        <w:rPr>
          <w:w w:val="110"/>
        </w:rPr>
        <w:t>will</w:t>
      </w:r>
      <w:r>
        <w:rPr>
          <w:spacing w:val="28"/>
          <w:w w:val="110"/>
        </w:rPr>
        <w:t xml:space="preserve"> </w:t>
      </w:r>
      <w:r>
        <w:rPr>
          <w:w w:val="110"/>
        </w:rPr>
        <w:t>be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discussed in future sections (including Section </w:t>
      </w:r>
      <w:hyperlink w:anchor="_bookmark36" w:history="1">
        <w:r>
          <w:rPr>
            <w:color w:val="0080AC"/>
            <w:w w:val="110"/>
          </w:rPr>
          <w:t>7</w:t>
        </w:r>
        <w:r>
          <w:rPr>
            <w:w w:val="110"/>
          </w:rPr>
          <w:t>),</w:t>
        </w:r>
      </w:hyperlink>
      <w:r>
        <w:rPr>
          <w:w w:val="110"/>
        </w:rPr>
        <w:t xml:space="preserve"> the OAPS NPs</w:t>
      </w:r>
      <w:r>
        <w:rPr>
          <w:spacing w:val="40"/>
          <w:w w:val="110"/>
        </w:rPr>
        <w:t xml:space="preserve"> </w:t>
      </w:r>
      <w:r>
        <w:rPr>
          <w:w w:val="110"/>
        </w:rPr>
        <w:t>are</w:t>
      </w:r>
      <w:r>
        <w:rPr>
          <w:spacing w:val="6"/>
          <w:w w:val="110"/>
        </w:rPr>
        <w:t xml:space="preserve"> </w:t>
      </w:r>
      <w:r>
        <w:rPr>
          <w:w w:val="110"/>
        </w:rPr>
        <w:t>mobile</w:t>
      </w:r>
      <w:r>
        <w:rPr>
          <w:spacing w:val="6"/>
          <w:w w:val="110"/>
        </w:rPr>
        <w:t xml:space="preserve"> </w:t>
      </w:r>
      <w:r>
        <w:rPr>
          <w:w w:val="110"/>
        </w:rPr>
        <w:t>on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timescale</w:t>
      </w:r>
      <w:r>
        <w:rPr>
          <w:spacing w:val="6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polymer</w:t>
      </w:r>
      <w:r>
        <w:rPr>
          <w:spacing w:val="6"/>
          <w:w w:val="110"/>
        </w:rPr>
        <w:t xml:space="preserve"> </w:t>
      </w:r>
      <w:r>
        <w:rPr>
          <w:w w:val="110"/>
        </w:rPr>
        <w:t>relaxations</w:t>
      </w:r>
      <w:r>
        <w:rPr>
          <w:spacing w:val="6"/>
          <w:w w:val="110"/>
        </w:rPr>
        <w:t xml:space="preserve"> </w:t>
      </w:r>
      <w:r>
        <w:rPr>
          <w:w w:val="110"/>
        </w:rPr>
        <w:t>so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contrast</w:t>
      </w:r>
    </w:p>
    <w:p w14:paraId="2A9BFD56" w14:textId="77777777" w:rsidR="00E21043" w:rsidRDefault="0052501A">
      <w:pPr>
        <w:spacing w:before="11" w:after="24"/>
        <w:rPr>
          <w:sz w:val="7"/>
        </w:rPr>
      </w:pPr>
      <w:r>
        <w:br w:type="column"/>
      </w:r>
    </w:p>
    <w:p w14:paraId="3D5283B1" w14:textId="77777777" w:rsidR="00E21043" w:rsidRDefault="0052501A">
      <w:pPr>
        <w:pStyle w:val="BodyText"/>
        <w:ind w:left="428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FFE3E43" wp14:editId="07A77A84">
            <wp:extent cx="2744931" cy="3864864"/>
            <wp:effectExtent l="0" t="0" r="0" b="0"/>
            <wp:docPr id="28" name="Image 28" descr="Image of Fig.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Image of Fig. 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931" cy="38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E0AA" w14:textId="77777777" w:rsidR="00E21043" w:rsidRDefault="00E21043">
      <w:pPr>
        <w:pStyle w:val="BodyText"/>
        <w:spacing w:before="51"/>
        <w:jc w:val="left"/>
        <w:rPr>
          <w:sz w:val="12"/>
        </w:rPr>
      </w:pPr>
    </w:p>
    <w:p w14:paraId="1AC1988D" w14:textId="77777777" w:rsidR="00E21043" w:rsidRDefault="0052501A">
      <w:pPr>
        <w:spacing w:line="280" w:lineRule="auto"/>
        <w:ind w:left="72" w:right="278"/>
        <w:jc w:val="both"/>
        <w:rPr>
          <w:position w:val="2"/>
          <w:sz w:val="12"/>
        </w:rPr>
      </w:pPr>
      <w:r>
        <w:rPr>
          <w:b/>
          <w:w w:val="120"/>
          <w:position w:val="2"/>
          <w:sz w:val="12"/>
        </w:rPr>
        <w:t>Fig.</w:t>
      </w:r>
      <w:r>
        <w:rPr>
          <w:b/>
          <w:spacing w:val="-8"/>
          <w:w w:val="120"/>
          <w:position w:val="2"/>
          <w:sz w:val="12"/>
        </w:rPr>
        <w:t xml:space="preserve"> </w:t>
      </w:r>
      <w:r>
        <w:rPr>
          <w:b/>
          <w:w w:val="120"/>
          <w:position w:val="2"/>
          <w:sz w:val="12"/>
        </w:rPr>
        <w:t>6.</w:t>
      </w:r>
      <w:r>
        <w:rPr>
          <w:b/>
          <w:spacing w:val="16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Effect of NP size in P2VP PNCs with SiO</w:t>
      </w:r>
      <w:r>
        <w:rPr>
          <w:w w:val="120"/>
          <w:sz w:val="9"/>
        </w:rPr>
        <w:t>2</w:t>
      </w:r>
      <w:r>
        <w:rPr>
          <w:spacing w:val="18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NPs (blue squares, 2R</w:t>
      </w:r>
      <w:r>
        <w:rPr>
          <w:w w:val="120"/>
          <w:sz w:val="9"/>
        </w:rPr>
        <w:t>NP</w:t>
      </w:r>
      <w:r>
        <w:rPr>
          <w:spacing w:val="-1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=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25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nm)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and octaaminophenyl polyhedral oligomeric silsesquioxane (OAPS) (red circles,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position w:val="2"/>
          <w:sz w:val="12"/>
        </w:rPr>
        <w:t>2R</w:t>
      </w:r>
      <w:r>
        <w:rPr>
          <w:w w:val="120"/>
          <w:sz w:val="9"/>
        </w:rPr>
        <w:t>NP</w:t>
      </w:r>
      <w:r>
        <w:rPr>
          <w:spacing w:val="-5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=</w:t>
      </w:r>
      <w:r>
        <w:rPr>
          <w:spacing w:val="-11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1.8</w:t>
      </w:r>
      <w:r>
        <w:rPr>
          <w:spacing w:val="-11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nm) as</w:t>
      </w:r>
      <w:r>
        <w:rPr>
          <w:spacing w:val="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a</w:t>
      </w:r>
      <w:r>
        <w:rPr>
          <w:spacing w:val="2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function</w:t>
      </w:r>
      <w:r>
        <w:rPr>
          <w:spacing w:val="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of</w:t>
      </w:r>
      <w:r>
        <w:rPr>
          <w:spacing w:val="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NP</w:t>
      </w:r>
      <w:r>
        <w:rPr>
          <w:spacing w:val="2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volume</w:t>
      </w:r>
      <w:r>
        <w:rPr>
          <w:spacing w:val="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fraction.</w:t>
      </w:r>
      <w:r>
        <w:rPr>
          <w:spacing w:val="2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(a)</w:t>
      </w:r>
      <w:r>
        <w:rPr>
          <w:spacing w:val="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Changes</w:t>
      </w:r>
      <w:r>
        <w:rPr>
          <w:spacing w:val="2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in</w:t>
      </w:r>
      <w:r>
        <w:rPr>
          <w:spacing w:val="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glass</w:t>
      </w:r>
      <w:r>
        <w:rPr>
          <w:spacing w:val="2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>transition</w:t>
      </w:r>
    </w:p>
    <w:p w14:paraId="100614F2" w14:textId="77777777" w:rsidR="00E21043" w:rsidRDefault="0052501A">
      <w:pPr>
        <w:spacing w:line="161" w:lineRule="exact"/>
        <w:ind w:left="72"/>
        <w:jc w:val="both"/>
        <w:rPr>
          <w:sz w:val="12"/>
        </w:rPr>
      </w:pPr>
      <w:r>
        <w:rPr>
          <w:w w:val="120"/>
          <w:sz w:val="12"/>
        </w:rPr>
        <w:t>temperature,</w:t>
      </w:r>
      <w:r>
        <w:rPr>
          <w:spacing w:val="1"/>
          <w:w w:val="120"/>
          <w:sz w:val="12"/>
        </w:rPr>
        <w:t xml:space="preserve"> </w:t>
      </w:r>
      <w:r>
        <w:rPr>
          <w:rFonts w:ascii="Times New Roman" w:hAnsi="Times New Roman"/>
          <w:i/>
          <w:w w:val="120"/>
          <w:sz w:val="12"/>
        </w:rPr>
        <w:t>∆</w:t>
      </w:r>
      <w:r>
        <w:rPr>
          <w:w w:val="120"/>
          <w:sz w:val="12"/>
        </w:rPr>
        <w:t>T</w:t>
      </w:r>
      <w:r>
        <w:rPr>
          <w:w w:val="120"/>
          <w:sz w:val="12"/>
          <w:vertAlign w:val="subscript"/>
        </w:rPr>
        <w:t>g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=</w:t>
      </w:r>
      <w:r>
        <w:rPr>
          <w:spacing w:val="-11"/>
          <w:w w:val="120"/>
          <w:sz w:val="12"/>
        </w:rPr>
        <w:t xml:space="preserve"> </w:t>
      </w:r>
      <w:r>
        <w:rPr>
          <w:w w:val="120"/>
          <w:sz w:val="12"/>
        </w:rPr>
        <w:t>T</w:t>
      </w:r>
      <w:r>
        <w:rPr>
          <w:w w:val="120"/>
          <w:sz w:val="12"/>
          <w:vertAlign w:val="subscript"/>
        </w:rPr>
        <w:t>g,PNC</w:t>
      </w:r>
      <w:r>
        <w:rPr>
          <w:spacing w:val="-4"/>
          <w:w w:val="120"/>
          <w:sz w:val="12"/>
        </w:rPr>
        <w:t xml:space="preserve"> </w:t>
      </w:r>
      <w:r>
        <w:rPr>
          <w:rFonts w:ascii="Lucida Sans Unicode" w:hAnsi="Lucida Sans Unicode"/>
          <w:w w:val="120"/>
          <w:sz w:val="12"/>
        </w:rPr>
        <w:t>−</w:t>
      </w:r>
      <w:r>
        <w:rPr>
          <w:rFonts w:ascii="Lucida Sans Unicode" w:hAnsi="Lucida Sans Unicode"/>
          <w:spacing w:val="-25"/>
          <w:w w:val="120"/>
          <w:sz w:val="12"/>
        </w:rPr>
        <w:t xml:space="preserve"> </w:t>
      </w:r>
      <w:r>
        <w:rPr>
          <w:w w:val="120"/>
          <w:sz w:val="12"/>
        </w:rPr>
        <w:t>T</w:t>
      </w:r>
      <w:r>
        <w:rPr>
          <w:w w:val="120"/>
          <w:sz w:val="12"/>
          <w:vertAlign w:val="subscript"/>
        </w:rPr>
        <w:t>g,bulk</w:t>
      </w:r>
      <w:r>
        <w:rPr>
          <w:w w:val="120"/>
          <w:sz w:val="12"/>
        </w:rPr>
        <w:t>,</w:t>
      </w:r>
      <w:r>
        <w:rPr>
          <w:spacing w:val="5"/>
          <w:w w:val="120"/>
          <w:sz w:val="12"/>
        </w:rPr>
        <w:t xml:space="preserve"> </w:t>
      </w:r>
      <w:r>
        <w:rPr>
          <w:w w:val="120"/>
          <w:sz w:val="12"/>
        </w:rPr>
        <w:t>(b)</w:t>
      </w:r>
      <w:r>
        <w:rPr>
          <w:spacing w:val="4"/>
          <w:w w:val="120"/>
          <w:sz w:val="12"/>
        </w:rPr>
        <w:t xml:space="preserve"> </w:t>
      </w:r>
      <w:r>
        <w:rPr>
          <w:w w:val="120"/>
          <w:sz w:val="12"/>
        </w:rPr>
        <w:t>magnitude</w:t>
      </w:r>
      <w:r>
        <w:rPr>
          <w:spacing w:val="5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4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4"/>
          <w:w w:val="120"/>
          <w:sz w:val="12"/>
        </w:rPr>
        <w:t xml:space="preserve"> </w:t>
      </w:r>
      <w:r>
        <w:rPr>
          <w:w w:val="120"/>
          <w:sz w:val="12"/>
        </w:rPr>
        <w:t>step</w:t>
      </w:r>
      <w:r>
        <w:rPr>
          <w:spacing w:val="5"/>
          <w:w w:val="120"/>
          <w:sz w:val="12"/>
        </w:rPr>
        <w:t xml:space="preserve"> </w:t>
      </w:r>
      <w:r>
        <w:rPr>
          <w:w w:val="120"/>
          <w:sz w:val="12"/>
        </w:rPr>
        <w:t>in</w:t>
      </w:r>
      <w:r>
        <w:rPr>
          <w:spacing w:val="4"/>
          <w:w w:val="120"/>
          <w:sz w:val="12"/>
        </w:rPr>
        <w:t xml:space="preserve"> </w:t>
      </w:r>
      <w:r>
        <w:rPr>
          <w:w w:val="120"/>
          <w:sz w:val="12"/>
        </w:rPr>
        <w:t>heat</w:t>
      </w:r>
      <w:r>
        <w:rPr>
          <w:spacing w:val="5"/>
          <w:w w:val="120"/>
          <w:sz w:val="12"/>
        </w:rPr>
        <w:t xml:space="preserve"> </w:t>
      </w:r>
      <w:r>
        <w:rPr>
          <w:w w:val="120"/>
          <w:sz w:val="12"/>
        </w:rPr>
        <w:t>capacity</w:t>
      </w:r>
      <w:r>
        <w:rPr>
          <w:spacing w:val="4"/>
          <w:w w:val="120"/>
          <w:sz w:val="12"/>
        </w:rPr>
        <w:t xml:space="preserve"> </w:t>
      </w:r>
      <w:r>
        <w:rPr>
          <w:spacing w:val="-4"/>
          <w:w w:val="120"/>
          <w:sz w:val="12"/>
        </w:rPr>
        <w:t>from</w:t>
      </w:r>
    </w:p>
    <w:p w14:paraId="545E3279" w14:textId="77777777" w:rsidR="00E21043" w:rsidRDefault="0052501A">
      <w:pPr>
        <w:spacing w:before="4"/>
        <w:ind w:left="72"/>
        <w:jc w:val="both"/>
        <w:rPr>
          <w:sz w:val="12"/>
        </w:rPr>
      </w:pPr>
      <w:r>
        <w:rPr>
          <w:w w:val="115"/>
          <w:sz w:val="12"/>
        </w:rPr>
        <w:t>TMDSC,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and</w:t>
      </w:r>
      <w:r>
        <w:rPr>
          <w:spacing w:val="9"/>
          <w:w w:val="115"/>
          <w:sz w:val="12"/>
        </w:rPr>
        <w:t xml:space="preserve"> </w:t>
      </w:r>
      <w:r>
        <w:rPr>
          <w:w w:val="115"/>
          <w:sz w:val="12"/>
        </w:rPr>
        <w:t>(c)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fragility</w:t>
      </w:r>
      <w:r>
        <w:rPr>
          <w:spacing w:val="9"/>
          <w:w w:val="115"/>
          <w:sz w:val="12"/>
        </w:rPr>
        <w:t xml:space="preserve"> </w:t>
      </w:r>
      <w:r>
        <w:rPr>
          <w:w w:val="115"/>
          <w:sz w:val="12"/>
        </w:rPr>
        <w:t>[</w:t>
      </w:r>
      <w:hyperlink w:anchor="_bookmark131" w:history="1">
        <w:r>
          <w:rPr>
            <w:color w:val="0080AC"/>
            <w:w w:val="115"/>
            <w:sz w:val="12"/>
          </w:rPr>
          <w:t>108</w:t>
        </w:r>
        <w:r>
          <w:rPr>
            <w:w w:val="115"/>
            <w:sz w:val="12"/>
          </w:rPr>
          <w:t>].</w:t>
        </w:r>
      </w:hyperlink>
      <w:r>
        <w:rPr>
          <w:spacing w:val="9"/>
          <w:w w:val="115"/>
          <w:sz w:val="12"/>
        </w:rPr>
        <w:t xml:space="preserve"> </w:t>
      </w:r>
      <w:r>
        <w:rPr>
          <w:w w:val="115"/>
          <w:sz w:val="12"/>
        </w:rPr>
        <w:t>Copyright</w:t>
      </w:r>
      <w:r>
        <w:rPr>
          <w:spacing w:val="8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2017.</w:t>
      </w:r>
    </w:p>
    <w:p w14:paraId="3CC32C64" w14:textId="77777777" w:rsidR="00E21043" w:rsidRDefault="0052501A">
      <w:pPr>
        <w:spacing w:before="63"/>
        <w:ind w:left="72"/>
        <w:jc w:val="both"/>
        <w:rPr>
          <w:sz w:val="12"/>
        </w:rPr>
      </w:pPr>
      <w:r>
        <w:rPr>
          <w:w w:val="120"/>
          <w:sz w:val="12"/>
        </w:rPr>
        <w:t>Adapted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4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268AC967" w14:textId="77777777" w:rsidR="00E21043" w:rsidRDefault="00E21043">
      <w:pPr>
        <w:pStyle w:val="BodyText"/>
        <w:jc w:val="left"/>
        <w:rPr>
          <w:sz w:val="12"/>
        </w:rPr>
      </w:pPr>
    </w:p>
    <w:p w14:paraId="355D3C6D" w14:textId="77777777" w:rsidR="00E21043" w:rsidRDefault="00E21043">
      <w:pPr>
        <w:pStyle w:val="BodyText"/>
        <w:spacing w:before="139"/>
        <w:jc w:val="left"/>
        <w:rPr>
          <w:sz w:val="12"/>
        </w:rPr>
      </w:pPr>
    </w:p>
    <w:p w14:paraId="54E3EA6D" w14:textId="77777777" w:rsidR="00E21043" w:rsidRDefault="0052501A">
      <w:pPr>
        <w:pStyle w:val="BodyText"/>
        <w:spacing w:line="268" w:lineRule="auto"/>
        <w:ind w:left="65" w:right="278"/>
        <w:jc w:val="right"/>
      </w:pPr>
      <w:r>
        <w:rPr>
          <w:w w:val="110"/>
        </w:rPr>
        <w:t>between P2VP/SiO</w:t>
      </w:r>
      <w:r>
        <w:rPr>
          <w:w w:val="110"/>
          <w:vertAlign w:val="subscript"/>
        </w:rPr>
        <w:t>2</w:t>
      </w:r>
      <w:r>
        <w:rPr>
          <w:spacing w:val="15"/>
          <w:w w:val="110"/>
        </w:rPr>
        <w:t xml:space="preserve"> </w:t>
      </w:r>
      <w:r>
        <w:rPr>
          <w:w w:val="110"/>
        </w:rPr>
        <w:t>and P2VP/OAPS likely reflects the mobility of</w:t>
      </w:r>
      <w:r>
        <w:rPr>
          <w:spacing w:val="40"/>
          <w:w w:val="110"/>
        </w:rPr>
        <w:t xml:space="preserve"> </w:t>
      </w:r>
      <w:r>
        <w:rPr>
          <w:w w:val="110"/>
        </w:rPr>
        <w:t>the NPs rather than the effect of only NP size and curvature [</w:t>
      </w:r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Few</w:t>
      </w:r>
      <w:r>
        <w:rPr>
          <w:spacing w:val="40"/>
          <w:w w:val="110"/>
        </w:rPr>
        <w:t xml:space="preserve"> </w:t>
      </w:r>
      <w:r>
        <w:rPr>
          <w:w w:val="110"/>
        </w:rPr>
        <w:t>studies</w:t>
      </w:r>
      <w:r>
        <w:rPr>
          <w:spacing w:val="40"/>
          <w:w w:val="110"/>
        </w:rPr>
        <w:t xml:space="preserve"> </w:t>
      </w:r>
      <w:r>
        <w:rPr>
          <w:w w:val="110"/>
        </w:rPr>
        <w:t>have</w:t>
      </w:r>
      <w:r>
        <w:rPr>
          <w:spacing w:val="40"/>
          <w:w w:val="110"/>
        </w:rPr>
        <w:t xml:space="preserve"> </w:t>
      </w:r>
      <w:r>
        <w:rPr>
          <w:w w:val="110"/>
        </w:rPr>
        <w:t>isolated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role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NP</w:t>
      </w:r>
      <w:r>
        <w:rPr>
          <w:spacing w:val="40"/>
          <w:w w:val="110"/>
        </w:rPr>
        <w:t xml:space="preserve"> </w:t>
      </w:r>
      <w:r>
        <w:rPr>
          <w:w w:val="110"/>
        </w:rPr>
        <w:t>curvature</w:t>
      </w:r>
      <w:r>
        <w:rPr>
          <w:spacing w:val="40"/>
          <w:w w:val="110"/>
        </w:rPr>
        <w:t xml:space="preserve"> </w:t>
      </w:r>
      <w:r>
        <w:rPr>
          <w:w w:val="110"/>
        </w:rPr>
        <w:t>on</w:t>
      </w:r>
      <w:r>
        <w:rPr>
          <w:spacing w:val="40"/>
          <w:w w:val="110"/>
        </w:rPr>
        <w:t xml:space="preserve"> </w:t>
      </w:r>
      <w:r>
        <w:rPr>
          <w:w w:val="110"/>
        </w:rPr>
        <w:t>seg-</w:t>
      </w:r>
      <w:r>
        <w:rPr>
          <w:spacing w:val="40"/>
          <w:w w:val="110"/>
        </w:rPr>
        <w:t xml:space="preserve"> </w:t>
      </w:r>
      <w:r>
        <w:rPr>
          <w:w w:val="110"/>
        </w:rPr>
        <w:t>mental dynamics, i.e. systematically changing NP size within the</w:t>
      </w:r>
      <w:r>
        <w:rPr>
          <w:spacing w:val="40"/>
          <w:w w:val="110"/>
        </w:rPr>
        <w:t xml:space="preserve"> </w:t>
      </w:r>
      <w:r>
        <w:rPr>
          <w:w w:val="110"/>
        </w:rPr>
        <w:t>regime of 2R</w:t>
      </w:r>
      <w:r>
        <w:rPr>
          <w:w w:val="110"/>
          <w:vertAlign w:val="subscript"/>
        </w:rPr>
        <w:t>NP</w:t>
      </w:r>
      <w:r>
        <w:rPr>
          <w:spacing w:val="-3"/>
          <w:w w:val="110"/>
        </w:rPr>
        <w:t xml:space="preserve"> </w:t>
      </w:r>
      <w:r>
        <w:rPr>
          <w:w w:val="110"/>
        </w:rPr>
        <w:t>&gt;</w:t>
      </w:r>
      <w:r>
        <w:rPr>
          <w:spacing w:val="-13"/>
          <w:w w:val="110"/>
        </w:rPr>
        <w:t xml:space="preserve"> </w:t>
      </w:r>
      <w:r>
        <w:rPr>
          <w:w w:val="110"/>
        </w:rPr>
        <w:t>b. In a study of P2VP/SiO</w:t>
      </w:r>
      <w:r>
        <w:rPr>
          <w:w w:val="110"/>
          <w:vertAlign w:val="subscript"/>
        </w:rPr>
        <w:t>2</w:t>
      </w:r>
      <w:r>
        <w:rPr>
          <w:spacing w:val="24"/>
          <w:w w:val="110"/>
        </w:rPr>
        <w:t xml:space="preserve"> </w:t>
      </w:r>
      <w:r>
        <w:rPr>
          <w:w w:val="110"/>
        </w:rPr>
        <w:t>PNCs with NP diame-</w:t>
      </w:r>
      <w:r>
        <w:rPr>
          <w:spacing w:val="40"/>
          <w:w w:val="110"/>
        </w:rPr>
        <w:t xml:space="preserve"> </w:t>
      </w:r>
      <w:r>
        <w:rPr>
          <w:w w:val="110"/>
        </w:rPr>
        <w:t>ters ranging from 7 to 50</w:t>
      </w:r>
      <w:r>
        <w:rPr>
          <w:spacing w:val="-11"/>
          <w:w w:val="110"/>
        </w:rPr>
        <w:t xml:space="preserve"> </w:t>
      </w:r>
      <w:r>
        <w:rPr>
          <w:w w:val="110"/>
        </w:rPr>
        <w:t>nm, the bound layer thickness extracted</w:t>
      </w:r>
      <w:r>
        <w:rPr>
          <w:spacing w:val="40"/>
          <w:w w:val="110"/>
        </w:rPr>
        <w:t xml:space="preserve"> </w:t>
      </w:r>
      <w:r>
        <w:rPr>
          <w:w w:val="110"/>
        </w:rPr>
        <w:t>from</w:t>
      </w:r>
      <w:r>
        <w:rPr>
          <w:spacing w:val="29"/>
          <w:w w:val="110"/>
        </w:rPr>
        <w:t xml:space="preserve"> </w:t>
      </w:r>
      <w:r>
        <w:rPr>
          <w:w w:val="110"/>
        </w:rPr>
        <w:t>BDS</w:t>
      </w:r>
      <w:r>
        <w:rPr>
          <w:spacing w:val="29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29"/>
          <w:w w:val="110"/>
        </w:rPr>
        <w:t xml:space="preserve"> </w:t>
      </w:r>
      <w:r>
        <w:rPr>
          <w:w w:val="110"/>
        </w:rPr>
        <w:t>only</w:t>
      </w:r>
      <w:r>
        <w:rPr>
          <w:spacing w:val="29"/>
          <w:w w:val="110"/>
        </w:rPr>
        <w:t xml:space="preserve"> </w:t>
      </w:r>
      <w:r>
        <w:rPr>
          <w:w w:val="110"/>
        </w:rPr>
        <w:t>slightly</w:t>
      </w:r>
      <w:r>
        <w:rPr>
          <w:spacing w:val="29"/>
          <w:w w:val="110"/>
        </w:rPr>
        <w:t xml:space="preserve"> </w:t>
      </w:r>
      <w:r>
        <w:rPr>
          <w:w w:val="110"/>
        </w:rPr>
        <w:t>increased</w:t>
      </w:r>
      <w:r>
        <w:rPr>
          <w:spacing w:val="29"/>
          <w:w w:val="110"/>
        </w:rPr>
        <w:t xml:space="preserve"> </w:t>
      </w:r>
      <w:r>
        <w:rPr>
          <w:w w:val="110"/>
        </w:rPr>
        <w:t>from</w:t>
      </w:r>
      <w:r>
        <w:rPr>
          <w:spacing w:val="29"/>
          <w:w w:val="110"/>
        </w:rPr>
        <w:t xml:space="preserve"> </w:t>
      </w:r>
      <w:r>
        <w:rPr>
          <w:w w:val="110"/>
        </w:rPr>
        <w:t>1</w:t>
      </w:r>
      <w:r>
        <w:rPr>
          <w:spacing w:val="29"/>
          <w:w w:val="110"/>
        </w:rPr>
        <w:t xml:space="preserve"> </w:t>
      </w:r>
      <w:r>
        <w:rPr>
          <w:w w:val="110"/>
        </w:rPr>
        <w:t>to</w:t>
      </w:r>
      <w:r>
        <w:rPr>
          <w:spacing w:val="29"/>
          <w:w w:val="110"/>
        </w:rPr>
        <w:t xml:space="preserve"> </w:t>
      </w:r>
      <w:r>
        <w:rPr>
          <w:w w:val="110"/>
        </w:rPr>
        <w:t>4</w:t>
      </w:r>
      <w:r>
        <w:rPr>
          <w:spacing w:val="-12"/>
          <w:w w:val="110"/>
        </w:rPr>
        <w:t xml:space="preserve"> </w:t>
      </w:r>
      <w:r>
        <w:rPr>
          <w:w w:val="110"/>
        </w:rPr>
        <w:t>nm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78" w:history="1">
        <w:r>
          <w:rPr>
            <w:color w:val="0080AC"/>
            <w:w w:val="110"/>
          </w:rPr>
          <w:t>66</w:t>
        </w:r>
        <w:r>
          <w:rPr>
            <w:w w:val="110"/>
          </w:rPr>
          <w:t>].</w:t>
        </w:r>
      </w:hyperlink>
      <w:r>
        <w:rPr>
          <w:w w:val="110"/>
        </w:rPr>
        <w:t xml:space="preserve"> Unfortunately, relaxation dynamics were not reported. Starr</w:t>
      </w:r>
      <w:r>
        <w:rPr>
          <w:spacing w:val="40"/>
          <w:w w:val="110"/>
        </w:rPr>
        <w:t xml:space="preserve"> </w:t>
      </w:r>
      <w:r>
        <w:rPr>
          <w:w w:val="110"/>
        </w:rPr>
        <w:t>and coworkers performed coarse-grained MD simulations of a sin-</w:t>
      </w:r>
      <w:r>
        <w:rPr>
          <w:spacing w:val="40"/>
          <w:w w:val="110"/>
        </w:rPr>
        <w:t xml:space="preserve"> </w:t>
      </w:r>
      <w:r>
        <w:rPr>
          <w:w w:val="110"/>
        </w:rPr>
        <w:t>gle</w:t>
      </w:r>
      <w:r>
        <w:rPr>
          <w:spacing w:val="37"/>
          <w:w w:val="110"/>
        </w:rPr>
        <w:t xml:space="preserve"> </w:t>
      </w:r>
      <w:r>
        <w:rPr>
          <w:w w:val="110"/>
        </w:rPr>
        <w:t>facetted</w:t>
      </w:r>
      <w:r>
        <w:rPr>
          <w:spacing w:val="37"/>
          <w:w w:val="110"/>
        </w:rPr>
        <w:t xml:space="preserve"> </w:t>
      </w:r>
      <w:r>
        <w:rPr>
          <w:w w:val="110"/>
        </w:rPr>
        <w:t>icosahedron</w:t>
      </w:r>
      <w:r>
        <w:rPr>
          <w:spacing w:val="37"/>
          <w:w w:val="110"/>
        </w:rPr>
        <w:t xml:space="preserve"> </w:t>
      </w:r>
      <w:r>
        <w:rPr>
          <w:w w:val="110"/>
        </w:rPr>
        <w:t>NP</w:t>
      </w:r>
      <w:r>
        <w:rPr>
          <w:spacing w:val="37"/>
          <w:w w:val="110"/>
        </w:rPr>
        <w:t xml:space="preserve"> </w:t>
      </w:r>
      <w:r>
        <w:rPr>
          <w:w w:val="110"/>
        </w:rPr>
        <w:t>in</w:t>
      </w:r>
      <w:r>
        <w:rPr>
          <w:spacing w:val="37"/>
          <w:w w:val="110"/>
        </w:rPr>
        <w:t xml:space="preserve"> </w:t>
      </w:r>
      <w:r>
        <w:rPr>
          <w:w w:val="110"/>
        </w:rPr>
        <w:t>a</w:t>
      </w:r>
      <w:r>
        <w:rPr>
          <w:spacing w:val="37"/>
          <w:w w:val="110"/>
        </w:rPr>
        <w:t xml:space="preserve"> </w:t>
      </w:r>
      <w:r>
        <w:rPr>
          <w:w w:val="110"/>
        </w:rPr>
        <w:t>melt</w:t>
      </w:r>
      <w:r>
        <w:rPr>
          <w:spacing w:val="37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low</w:t>
      </w:r>
      <w:r>
        <w:rPr>
          <w:spacing w:val="37"/>
          <w:w w:val="110"/>
        </w:rPr>
        <w:t xml:space="preserve"> </w:t>
      </w:r>
      <w:r>
        <w:rPr>
          <w:w w:val="110"/>
        </w:rPr>
        <w:t>molecular</w:t>
      </w:r>
      <w:r>
        <w:rPr>
          <w:spacing w:val="37"/>
          <w:w w:val="110"/>
        </w:rPr>
        <w:t xml:space="preserve"> </w:t>
      </w:r>
      <w:r>
        <w:rPr>
          <w:w w:val="110"/>
        </w:rPr>
        <w:t>weight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35"/>
          <w:w w:val="110"/>
        </w:rPr>
        <w:t xml:space="preserve"> </w:t>
      </w:r>
      <w:r>
        <w:rPr>
          <w:w w:val="110"/>
        </w:rPr>
        <w:t>to</w:t>
      </w:r>
      <w:r>
        <w:rPr>
          <w:spacing w:val="35"/>
          <w:w w:val="110"/>
        </w:rPr>
        <w:t xml:space="preserve"> </w:t>
      </w:r>
      <w:r>
        <w:rPr>
          <w:w w:val="110"/>
        </w:rPr>
        <w:t>also</w:t>
      </w:r>
      <w:r>
        <w:rPr>
          <w:spacing w:val="35"/>
          <w:w w:val="110"/>
        </w:rPr>
        <w:t xml:space="preserve"> </w:t>
      </w:r>
      <w:r>
        <w:rPr>
          <w:w w:val="110"/>
        </w:rPr>
        <w:t>probe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role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5"/>
          <w:w w:val="110"/>
        </w:rPr>
        <w:t xml:space="preserve"> </w:t>
      </w:r>
      <w:r>
        <w:rPr>
          <w:w w:val="110"/>
        </w:rPr>
        <w:t>NP</w:t>
      </w:r>
      <w:r>
        <w:rPr>
          <w:spacing w:val="35"/>
          <w:w w:val="110"/>
        </w:rPr>
        <w:t xml:space="preserve"> </w:t>
      </w:r>
      <w:r>
        <w:rPr>
          <w:w w:val="110"/>
        </w:rPr>
        <w:t>size.</w:t>
      </w:r>
      <w:r>
        <w:rPr>
          <w:spacing w:val="35"/>
          <w:w w:val="110"/>
        </w:rPr>
        <w:t xml:space="preserve"> </w:t>
      </w:r>
      <w:r>
        <w:rPr>
          <w:w w:val="110"/>
        </w:rPr>
        <w:t>Here,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segmental</w:t>
      </w:r>
      <w:r>
        <w:rPr>
          <w:spacing w:val="40"/>
          <w:w w:val="110"/>
        </w:rPr>
        <w:t xml:space="preserve"> </w:t>
      </w:r>
      <w:r>
        <w:rPr>
          <w:w w:val="110"/>
        </w:rPr>
        <w:t>relaxations at the interface of a larger NP are slower than near a</w:t>
      </w:r>
      <w:r>
        <w:rPr>
          <w:spacing w:val="40"/>
          <w:w w:val="110"/>
        </w:rPr>
        <w:t xml:space="preserve"> </w:t>
      </w:r>
      <w:r>
        <w:rPr>
          <w:w w:val="110"/>
        </w:rPr>
        <w:t>small NP [</w:t>
      </w:r>
      <w:hyperlink w:anchor="_bookmark96" w:history="1">
        <w:r>
          <w:rPr>
            <w:color w:val="0080AC"/>
            <w:w w:val="110"/>
          </w:rPr>
          <w:t>80</w:t>
        </w:r>
        <w:r>
          <w:rPr>
            <w:w w:val="110"/>
          </w:rPr>
          <w:t>,</w:t>
        </w:r>
      </w:hyperlink>
      <w:hyperlink w:anchor="_bookmark120" w:history="1">
        <w:r>
          <w:rPr>
            <w:color w:val="0080AC"/>
            <w:w w:val="110"/>
          </w:rPr>
          <w:t>99</w:t>
        </w:r>
        <w:r>
          <w:rPr>
            <w:w w:val="110"/>
          </w:rPr>
          <w:t>].</w:t>
        </w:r>
      </w:hyperlink>
      <w:r>
        <w:rPr>
          <w:w w:val="110"/>
        </w:rPr>
        <w:t xml:space="preserve"> These authors argue that the relevant parameter</w:t>
      </w:r>
      <w:r>
        <w:rPr>
          <w:spacing w:val="40"/>
          <w:w w:val="110"/>
        </w:rPr>
        <w:t xml:space="preserve"> </w:t>
      </w:r>
      <w:r>
        <w:rPr>
          <w:w w:val="110"/>
        </w:rPr>
        <w:t>to describe changes in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is ID relative to R</w:t>
      </w:r>
      <w:r>
        <w:rPr>
          <w:w w:val="110"/>
          <w:vertAlign w:val="subscript"/>
        </w:rPr>
        <w:t>g</w:t>
      </w:r>
      <w:r>
        <w:rPr>
          <w:w w:val="110"/>
        </w:rPr>
        <w:t>, because this captures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convoluted</w:t>
      </w:r>
      <w:r>
        <w:rPr>
          <w:spacing w:val="22"/>
          <w:w w:val="110"/>
        </w:rPr>
        <w:t xml:space="preserve"> </w:t>
      </w:r>
      <w:r>
        <w:rPr>
          <w:w w:val="110"/>
        </w:rPr>
        <w:t>influence</w:t>
      </w:r>
      <w:r>
        <w:rPr>
          <w:spacing w:val="22"/>
          <w:w w:val="110"/>
        </w:rPr>
        <w:t xml:space="preserve"> </w:t>
      </w:r>
      <w:r>
        <w:rPr>
          <w:w w:val="110"/>
        </w:rPr>
        <w:t>of</w:t>
      </w:r>
      <w:r>
        <w:rPr>
          <w:spacing w:val="22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spacing w:val="34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spacing w:val="34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defines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amount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interfacial</w:t>
      </w:r>
      <w:r>
        <w:rPr>
          <w:spacing w:val="37"/>
          <w:w w:val="110"/>
        </w:rPr>
        <w:t xml:space="preserve"> </w:t>
      </w:r>
      <w:r>
        <w:rPr>
          <w:w w:val="110"/>
        </w:rPr>
        <w:t>polymer</w:t>
      </w:r>
      <w:r>
        <w:rPr>
          <w:spacing w:val="37"/>
          <w:w w:val="110"/>
        </w:rPr>
        <w:t xml:space="preserve"> </w:t>
      </w:r>
      <w:r>
        <w:rPr>
          <w:w w:val="110"/>
        </w:rPr>
        <w:t>in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PNC</w:t>
      </w:r>
      <w:r>
        <w:rPr>
          <w:spacing w:val="37"/>
          <w:w w:val="110"/>
        </w:rPr>
        <w:t xml:space="preserve"> </w:t>
      </w:r>
      <w:r>
        <w:rPr>
          <w:w w:val="110"/>
        </w:rPr>
        <w:t>[</w:t>
      </w:r>
      <w:hyperlink w:anchor="_bookmark120" w:history="1">
        <w:r>
          <w:rPr>
            <w:color w:val="0080AC"/>
            <w:w w:val="110"/>
          </w:rPr>
          <w:t>99</w:t>
        </w:r>
        <w:r>
          <w:rPr>
            <w:w w:val="110"/>
          </w:rPr>
          <w:t>].</w:t>
        </w:r>
      </w:hyperlink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infinite</w:t>
      </w:r>
      <w:r>
        <w:rPr>
          <w:spacing w:val="37"/>
          <w:w w:val="110"/>
        </w:rPr>
        <w:t xml:space="preserve"> </w:t>
      </w:r>
      <w:r>
        <w:rPr>
          <w:w w:val="110"/>
        </w:rPr>
        <w:t>limit</w:t>
      </w:r>
      <w:r>
        <w:rPr>
          <w:spacing w:val="37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NP</w:t>
      </w:r>
      <w:r>
        <w:rPr>
          <w:spacing w:val="40"/>
          <w:w w:val="110"/>
        </w:rPr>
        <w:t xml:space="preserve"> </w:t>
      </w:r>
      <w:r>
        <w:rPr>
          <w:w w:val="110"/>
        </w:rPr>
        <w:t>size is a flat substrate and these comparisons have been discussed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52" w:history="1">
        <w:r>
          <w:rPr>
            <w:color w:val="0080AC"/>
            <w:w w:val="110"/>
          </w:rPr>
          <w:t>50</w:t>
        </w:r>
        <w:r>
          <w:rPr>
            <w:w w:val="110"/>
          </w:rPr>
          <w:t>,</w:t>
        </w:r>
      </w:hyperlink>
      <w:hyperlink w:anchor="_bookmark94" w:history="1">
        <w:r>
          <w:rPr>
            <w:color w:val="0080AC"/>
            <w:w w:val="110"/>
          </w:rPr>
          <w:t>78–80</w:t>
        </w:r>
        <w:r>
          <w:rPr>
            <w:w w:val="110"/>
          </w:rPr>
          <w:t>].</w:t>
        </w:r>
      </w:hyperlink>
      <w:r>
        <w:rPr>
          <w:w w:val="110"/>
        </w:rPr>
        <w:t xml:space="preserve"> Still, a universal understanding of how NP size and NP</w:t>
      </w:r>
      <w:r>
        <w:rPr>
          <w:spacing w:val="40"/>
          <w:w w:val="110"/>
        </w:rPr>
        <w:t xml:space="preserve"> </w:t>
      </w:r>
      <w:r>
        <w:rPr>
          <w:w w:val="110"/>
        </w:rPr>
        <w:t>curvature impacts the glass transition and segmental dynamics in</w:t>
      </w:r>
      <w:r>
        <w:rPr>
          <w:spacing w:val="40"/>
          <w:w w:val="110"/>
        </w:rPr>
        <w:t xml:space="preserve"> </w:t>
      </w:r>
      <w:r>
        <w:rPr>
          <w:w w:val="110"/>
        </w:rPr>
        <w:t>PNCs</w:t>
      </w:r>
      <w:r>
        <w:rPr>
          <w:spacing w:val="-5"/>
          <w:w w:val="110"/>
        </w:rPr>
        <w:t xml:space="preserve"> </w:t>
      </w:r>
      <w:r>
        <w:rPr>
          <w:w w:val="110"/>
        </w:rPr>
        <w:t>remains</w:t>
      </w:r>
      <w:r>
        <w:rPr>
          <w:spacing w:val="-5"/>
          <w:w w:val="110"/>
        </w:rPr>
        <w:t xml:space="preserve"> </w:t>
      </w:r>
      <w:r>
        <w:rPr>
          <w:w w:val="110"/>
        </w:rPr>
        <w:t>elusive,</w:t>
      </w:r>
      <w:r>
        <w:rPr>
          <w:spacing w:val="-5"/>
          <w:w w:val="110"/>
        </w:rPr>
        <w:t xml:space="preserve"> </w:t>
      </w:r>
      <w:r>
        <w:rPr>
          <w:w w:val="110"/>
        </w:rPr>
        <w:t>especially</w:t>
      </w:r>
      <w:r>
        <w:rPr>
          <w:spacing w:val="-5"/>
          <w:w w:val="110"/>
        </w:rPr>
        <w:t xml:space="preserve"> </w:t>
      </w:r>
      <w:r>
        <w:rPr>
          <w:w w:val="110"/>
        </w:rPr>
        <w:t>experimentally.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combined</w:t>
      </w:r>
      <w:r>
        <w:rPr>
          <w:spacing w:val="-5"/>
          <w:w w:val="110"/>
        </w:rPr>
        <w:t xml:space="preserve"> </w:t>
      </w:r>
      <w:r>
        <w:rPr>
          <w:w w:val="110"/>
        </w:rPr>
        <w:t>study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systematically</w:t>
      </w:r>
      <w:r>
        <w:rPr>
          <w:spacing w:val="-5"/>
          <w:w w:val="110"/>
        </w:rPr>
        <w:t xml:space="preserve"> </w:t>
      </w:r>
      <w:r>
        <w:rPr>
          <w:w w:val="110"/>
        </w:rPr>
        <w:t>varies</w:t>
      </w:r>
      <w:r>
        <w:rPr>
          <w:spacing w:val="-5"/>
          <w:w w:val="110"/>
        </w:rPr>
        <w:t xml:space="preserve"> </w:t>
      </w:r>
      <w:r>
        <w:rPr>
          <w:w w:val="110"/>
        </w:rPr>
        <w:t>NP</w:t>
      </w:r>
      <w:r>
        <w:rPr>
          <w:spacing w:val="-5"/>
          <w:w w:val="110"/>
        </w:rPr>
        <w:t xml:space="preserve"> </w:t>
      </w:r>
      <w:r>
        <w:rPr>
          <w:w w:val="110"/>
        </w:rPr>
        <w:t>size</w:t>
      </w:r>
      <w:r>
        <w:rPr>
          <w:spacing w:val="-5"/>
          <w:w w:val="110"/>
        </w:rPr>
        <w:t xml:space="preserve"> </w:t>
      </w:r>
      <w:r>
        <w:rPr>
          <w:w w:val="110"/>
        </w:rPr>
        <w:t>(R</w:t>
      </w:r>
      <w:r>
        <w:rPr>
          <w:w w:val="110"/>
          <w:vertAlign w:val="subscript"/>
        </w:rPr>
        <w:t>NP</w:t>
      </w:r>
      <w:r>
        <w:rPr>
          <w:w w:val="110"/>
        </w:rPr>
        <w:t>),</w:t>
      </w:r>
      <w:r>
        <w:rPr>
          <w:spacing w:val="-5"/>
          <w:w w:val="110"/>
        </w:rPr>
        <w:t xml:space="preserve"> </w:t>
      </w:r>
      <w:r>
        <w:rPr>
          <w:w w:val="110"/>
        </w:rPr>
        <w:t>chain</w:t>
      </w:r>
      <w:r>
        <w:rPr>
          <w:spacing w:val="-5"/>
          <w:w w:val="110"/>
        </w:rPr>
        <w:t xml:space="preserve"> </w:t>
      </w:r>
      <w:r>
        <w:rPr>
          <w:w w:val="110"/>
        </w:rPr>
        <w:t>size</w:t>
      </w:r>
      <w:r>
        <w:rPr>
          <w:spacing w:val="-5"/>
          <w:w w:val="110"/>
        </w:rPr>
        <w:t xml:space="preserve"> </w:t>
      </w:r>
      <w:r>
        <w:rPr>
          <w:w w:val="110"/>
        </w:rPr>
        <w:t>(R</w:t>
      </w:r>
      <w:r>
        <w:rPr>
          <w:w w:val="110"/>
          <w:vertAlign w:val="subscript"/>
        </w:rPr>
        <w:t>g</w:t>
      </w:r>
      <w:r>
        <w:rPr>
          <w:w w:val="110"/>
        </w:rPr>
        <w:t>),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NP</w:t>
      </w:r>
      <w:r>
        <w:rPr>
          <w:spacing w:val="-5"/>
          <w:w w:val="110"/>
        </w:rPr>
        <w:t xml:space="preserve"> </w:t>
      </w:r>
      <w:r>
        <w:rPr>
          <w:w w:val="110"/>
        </w:rPr>
        <w:t>con-</w:t>
      </w:r>
      <w:r>
        <w:rPr>
          <w:spacing w:val="40"/>
          <w:w w:val="110"/>
        </w:rPr>
        <w:t xml:space="preserve"> </w:t>
      </w:r>
      <w:r>
        <w:rPr>
          <w:w w:val="110"/>
        </w:rPr>
        <w:t>centration</w:t>
      </w:r>
      <w:r>
        <w:rPr>
          <w:spacing w:val="-1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>)</w:t>
      </w:r>
      <w:r>
        <w:rPr>
          <w:spacing w:val="1"/>
          <w:w w:val="110"/>
        </w:rPr>
        <w:t xml:space="preserve"> </w:t>
      </w:r>
      <w:r>
        <w:rPr>
          <w:w w:val="110"/>
        </w:rPr>
        <w:t>may</w:t>
      </w:r>
      <w:r>
        <w:rPr>
          <w:spacing w:val="1"/>
          <w:w w:val="110"/>
        </w:rPr>
        <w:t xml:space="preserve"> </w:t>
      </w:r>
      <w:r>
        <w:rPr>
          <w:w w:val="110"/>
        </w:rPr>
        <w:t>help</w:t>
      </w:r>
      <w:r>
        <w:rPr>
          <w:spacing w:val="-1"/>
          <w:w w:val="110"/>
        </w:rPr>
        <w:t xml:space="preserve"> </w:t>
      </w:r>
      <w:r>
        <w:rPr>
          <w:w w:val="110"/>
        </w:rPr>
        <w:t>characterize the roles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NP size relative </w:t>
      </w:r>
      <w:r>
        <w:rPr>
          <w:spacing w:val="-5"/>
          <w:w w:val="110"/>
        </w:rPr>
        <w:t>to</w:t>
      </w:r>
    </w:p>
    <w:p w14:paraId="46A546B7" w14:textId="77777777" w:rsidR="00E21043" w:rsidRDefault="0052501A">
      <w:pPr>
        <w:pStyle w:val="BodyText"/>
        <w:spacing w:line="168" w:lineRule="exact"/>
        <w:ind w:left="72"/>
        <w:jc w:val="left"/>
      </w:pPr>
      <w:r>
        <w:rPr>
          <w:spacing w:val="-5"/>
          <w:w w:val="110"/>
        </w:rPr>
        <w:t>ID.</w:t>
      </w:r>
    </w:p>
    <w:p w14:paraId="4D96C2A1" w14:textId="77777777" w:rsidR="00E21043" w:rsidRDefault="0052501A">
      <w:pPr>
        <w:pStyle w:val="BodyText"/>
        <w:spacing w:before="21" w:line="268" w:lineRule="auto"/>
        <w:ind w:left="72" w:right="278" w:firstLine="239"/>
      </w:pPr>
      <w:r>
        <w:rPr>
          <w:w w:val="110"/>
        </w:rPr>
        <w:t>In</w:t>
      </w:r>
      <w:r>
        <w:rPr>
          <w:spacing w:val="35"/>
          <w:w w:val="110"/>
        </w:rPr>
        <w:t xml:space="preserve"> </w:t>
      </w:r>
      <w:r>
        <w:rPr>
          <w:w w:val="110"/>
        </w:rPr>
        <w:t>regard</w:t>
      </w:r>
      <w:r>
        <w:rPr>
          <w:spacing w:val="35"/>
          <w:w w:val="110"/>
        </w:rPr>
        <w:t xml:space="preserve"> </w:t>
      </w:r>
      <w:r>
        <w:rPr>
          <w:w w:val="110"/>
        </w:rPr>
        <w:t>to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shape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nanoparticle</w:t>
      </w:r>
      <w:r>
        <w:rPr>
          <w:spacing w:val="35"/>
          <w:w w:val="110"/>
        </w:rPr>
        <w:t xml:space="preserve"> </w:t>
      </w:r>
      <w:r>
        <w:rPr>
          <w:w w:val="110"/>
        </w:rPr>
        <w:t>filler,</w:t>
      </w:r>
      <w:r>
        <w:rPr>
          <w:spacing w:val="35"/>
          <w:w w:val="110"/>
        </w:rPr>
        <w:t xml:space="preserve"> </w:t>
      </w:r>
      <w:r>
        <w:rPr>
          <w:w w:val="110"/>
        </w:rPr>
        <w:t>experimen-</w:t>
      </w:r>
      <w:r>
        <w:rPr>
          <w:spacing w:val="40"/>
          <w:w w:val="110"/>
        </w:rPr>
        <w:t xml:space="preserve"> </w:t>
      </w:r>
      <w:r>
        <w:rPr>
          <w:w w:val="110"/>
        </w:rPr>
        <w:t>tal efforts are scarce with the notable exception of carbon-based</w:t>
      </w:r>
      <w:r>
        <w:rPr>
          <w:spacing w:val="40"/>
          <w:w w:val="110"/>
        </w:rPr>
        <w:t xml:space="preserve"> </w:t>
      </w:r>
      <w:r>
        <w:rPr>
          <w:w w:val="110"/>
        </w:rPr>
        <w:t>NPs and clays. Complications include limited availability of non-</w:t>
      </w:r>
      <w:r>
        <w:rPr>
          <w:spacing w:val="40"/>
          <w:w w:val="110"/>
        </w:rPr>
        <w:t xml:space="preserve"> </w:t>
      </w:r>
      <w:r>
        <w:rPr>
          <w:w w:val="110"/>
        </w:rPr>
        <w:t>spherical</w:t>
      </w:r>
      <w:r>
        <w:rPr>
          <w:spacing w:val="-3"/>
          <w:w w:val="110"/>
        </w:rPr>
        <w:t xml:space="preserve"> </w:t>
      </w:r>
      <w:r>
        <w:rPr>
          <w:w w:val="110"/>
        </w:rPr>
        <w:t>NPs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changes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NP-polymer</w:t>
      </w:r>
      <w:r>
        <w:rPr>
          <w:spacing w:val="-3"/>
          <w:w w:val="110"/>
        </w:rPr>
        <w:t xml:space="preserve"> </w:t>
      </w:r>
      <w:r>
        <w:rPr>
          <w:w w:val="110"/>
        </w:rPr>
        <w:t>interaction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changes</w:t>
      </w:r>
      <w:r>
        <w:rPr>
          <w:spacing w:val="40"/>
          <w:w w:val="110"/>
        </w:rPr>
        <w:t xml:space="preserve"> </w:t>
      </w:r>
      <w:r>
        <w:rPr>
          <w:w w:val="110"/>
        </w:rPr>
        <w:t>in shape. However, we anticipate NP shape to impact segmental</w:t>
      </w:r>
      <w:r>
        <w:rPr>
          <w:spacing w:val="40"/>
          <w:w w:val="110"/>
        </w:rPr>
        <w:t xml:space="preserve"> </w:t>
      </w:r>
      <w:r>
        <w:rPr>
          <w:w w:val="110"/>
        </w:rPr>
        <w:t>dynamics</w:t>
      </w:r>
      <w:r>
        <w:rPr>
          <w:spacing w:val="15"/>
          <w:w w:val="110"/>
        </w:rPr>
        <w:t xml:space="preserve"> </w:t>
      </w:r>
      <w:r>
        <w:rPr>
          <w:w w:val="110"/>
        </w:rPr>
        <w:t>primarily</w:t>
      </w:r>
      <w:r>
        <w:rPr>
          <w:spacing w:val="16"/>
          <w:w w:val="110"/>
        </w:rPr>
        <w:t xml:space="preserve"> </w:t>
      </w:r>
      <w:r>
        <w:rPr>
          <w:w w:val="110"/>
        </w:rPr>
        <w:t>through</w:t>
      </w:r>
      <w:r>
        <w:rPr>
          <w:spacing w:val="16"/>
          <w:w w:val="110"/>
        </w:rPr>
        <w:t xml:space="preserve"> </w:t>
      </w:r>
      <w:r>
        <w:rPr>
          <w:w w:val="110"/>
        </w:rPr>
        <w:t>changes</w:t>
      </w:r>
      <w:r>
        <w:rPr>
          <w:spacing w:val="16"/>
          <w:w w:val="110"/>
        </w:rPr>
        <w:t xml:space="preserve"> </w:t>
      </w:r>
      <w:r>
        <w:rPr>
          <w:w w:val="110"/>
        </w:rPr>
        <w:t>in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w w:val="110"/>
        </w:rPr>
        <w:t>local</w:t>
      </w:r>
      <w:r>
        <w:rPr>
          <w:spacing w:val="16"/>
          <w:w w:val="110"/>
        </w:rPr>
        <w:t xml:space="preserve"> </w:t>
      </w:r>
      <w:r>
        <w:rPr>
          <w:w w:val="110"/>
        </w:rPr>
        <w:t>interfacial</w:t>
      </w:r>
      <w:r>
        <w:rPr>
          <w:spacing w:val="16"/>
          <w:w w:val="110"/>
        </w:rPr>
        <w:t xml:space="preserve"> </w:t>
      </w:r>
      <w:r>
        <w:rPr>
          <w:spacing w:val="-4"/>
          <w:w w:val="110"/>
        </w:rPr>
        <w:t>pack-</w:t>
      </w:r>
    </w:p>
    <w:p w14:paraId="2BB586C3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6DFFAC5F" w14:textId="77777777" w:rsidR="00E21043" w:rsidRDefault="00E21043">
      <w:pPr>
        <w:pStyle w:val="BodyText"/>
        <w:jc w:val="left"/>
        <w:rPr>
          <w:sz w:val="10"/>
        </w:rPr>
      </w:pPr>
    </w:p>
    <w:p w14:paraId="0484A7EF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702B3332" w14:textId="77777777" w:rsidR="00E21043" w:rsidRDefault="0052501A">
      <w:pPr>
        <w:pStyle w:val="BodyText"/>
        <w:spacing w:before="105" w:line="268" w:lineRule="auto"/>
        <w:ind w:left="288" w:hanging="1"/>
      </w:pPr>
      <w:bookmarkStart w:id="26" w:name="3.5_Role_of_NP-polymer_interaction_on_in"/>
      <w:bookmarkStart w:id="27" w:name="_bookmark15"/>
      <w:bookmarkEnd w:id="26"/>
      <w:bookmarkEnd w:id="27"/>
      <w:r>
        <w:rPr>
          <w:w w:val="110"/>
        </w:rPr>
        <w:t>ing, local radius of curvature, and amount of polymer-accessible</w:t>
      </w:r>
      <w:r>
        <w:rPr>
          <w:spacing w:val="40"/>
          <w:w w:val="110"/>
        </w:rPr>
        <w:t xml:space="preserve"> </w:t>
      </w:r>
      <w:r>
        <w:rPr>
          <w:w w:val="110"/>
        </w:rPr>
        <w:t>interface. Isolating and deconvoluting these effects remains exper-</w:t>
      </w:r>
      <w:r>
        <w:rPr>
          <w:spacing w:val="40"/>
          <w:w w:val="110"/>
        </w:rPr>
        <w:t xml:space="preserve"> </w:t>
      </w:r>
      <w:bookmarkStart w:id="28" w:name="_bookmark14"/>
      <w:bookmarkEnd w:id="28"/>
      <w:r>
        <w:rPr>
          <w:w w:val="110"/>
        </w:rPr>
        <w:t>imentally challenging.</w:t>
      </w:r>
    </w:p>
    <w:p w14:paraId="4457E7EB" w14:textId="77777777" w:rsidR="00E21043" w:rsidRDefault="00E21043">
      <w:pPr>
        <w:pStyle w:val="BodyText"/>
        <w:spacing w:before="19"/>
        <w:jc w:val="left"/>
      </w:pPr>
    </w:p>
    <w:p w14:paraId="7B690BCB" w14:textId="77777777" w:rsidR="00E21043" w:rsidRDefault="0052501A">
      <w:pPr>
        <w:pStyle w:val="ListParagraph"/>
        <w:numPr>
          <w:ilvl w:val="1"/>
          <w:numId w:val="3"/>
        </w:numPr>
        <w:tabs>
          <w:tab w:val="left" w:pos="645"/>
        </w:tabs>
        <w:spacing w:before="0"/>
        <w:ind w:left="645" w:hanging="357"/>
        <w:rPr>
          <w:i/>
          <w:sz w:val="16"/>
        </w:rPr>
      </w:pPr>
      <w:r>
        <w:rPr>
          <w:i/>
          <w:w w:val="110"/>
          <w:sz w:val="16"/>
        </w:rPr>
        <w:t>Role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w w:val="110"/>
          <w:sz w:val="16"/>
        </w:rPr>
        <w:t>of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NP-polymer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w w:val="110"/>
          <w:sz w:val="16"/>
        </w:rPr>
        <w:t>interaction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on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w w:val="110"/>
          <w:sz w:val="16"/>
        </w:rPr>
        <w:t>interfacial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spacing w:val="-2"/>
          <w:w w:val="110"/>
          <w:sz w:val="16"/>
        </w:rPr>
        <w:t>dynamics</w:t>
      </w:r>
    </w:p>
    <w:p w14:paraId="07F65A65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10F67AAF" w14:textId="77777777" w:rsidR="00E21043" w:rsidRDefault="0052501A">
      <w:pPr>
        <w:pStyle w:val="BodyText"/>
        <w:spacing w:line="268" w:lineRule="auto"/>
        <w:ind w:left="288" w:firstLine="239"/>
      </w:pPr>
      <w:r>
        <w:rPr>
          <w:w w:val="110"/>
        </w:rPr>
        <w:t>When a polymer is adjacent to a solid interface, such as a NP,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segmental</w:t>
      </w:r>
      <w:r>
        <w:rPr>
          <w:spacing w:val="-6"/>
          <w:w w:val="110"/>
        </w:rPr>
        <w:t xml:space="preserve"> </w:t>
      </w:r>
      <w:r>
        <w:rPr>
          <w:w w:val="110"/>
        </w:rPr>
        <w:t>dynamics</w:t>
      </w:r>
      <w:r>
        <w:rPr>
          <w:spacing w:val="-6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affected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several</w:t>
      </w:r>
      <w:r>
        <w:rPr>
          <w:spacing w:val="-6"/>
          <w:w w:val="110"/>
        </w:rPr>
        <w:t xml:space="preserve"> </w:t>
      </w:r>
      <w:r>
        <w:rPr>
          <w:w w:val="110"/>
        </w:rPr>
        <w:t>interrelated</w:t>
      </w:r>
      <w:r>
        <w:rPr>
          <w:spacing w:val="-6"/>
          <w:w w:val="110"/>
        </w:rPr>
        <w:t xml:space="preserve"> </w:t>
      </w:r>
      <w:r>
        <w:rPr>
          <w:w w:val="110"/>
        </w:rPr>
        <w:t>factors</w:t>
      </w:r>
      <w:r>
        <w:rPr>
          <w:spacing w:val="40"/>
          <w:w w:val="110"/>
        </w:rPr>
        <w:t xml:space="preserve"> </w:t>
      </w:r>
      <w:r>
        <w:rPr>
          <w:w w:val="110"/>
        </w:rPr>
        <w:t>including the differences in density [</w:t>
      </w:r>
      <w:hyperlink w:anchor="_bookmark81" w:history="1">
        <w:r>
          <w:rPr>
            <w:color w:val="0080AC"/>
            <w:w w:val="110"/>
          </w:rPr>
          <w:t>69</w:t>
        </w:r>
        <w:r>
          <w:rPr>
            <w:w w:val="110"/>
          </w:rPr>
          <w:t>,</w:t>
        </w:r>
      </w:hyperlink>
      <w:hyperlink w:anchor="_bookmark88" w:history="1">
        <w:r>
          <w:rPr>
            <w:color w:val="0080AC"/>
            <w:w w:val="110"/>
          </w:rPr>
          <w:t>73</w:t>
        </w:r>
        <w:r>
          <w:rPr>
            <w:w w:val="110"/>
          </w:rPr>
          <w:t>,</w:t>
        </w:r>
      </w:hyperlink>
      <w:hyperlink w:anchor="_bookmark96" w:history="1">
        <w:r>
          <w:rPr>
            <w:color w:val="0080AC"/>
            <w:w w:val="110"/>
          </w:rPr>
          <w:t>80</w:t>
        </w:r>
        <w:r>
          <w:rPr>
            <w:w w:val="110"/>
          </w:rPr>
          <w:t>],</w:t>
        </w:r>
      </w:hyperlink>
      <w:r>
        <w:rPr>
          <w:w w:val="110"/>
        </w:rPr>
        <w:t xml:space="preserve"> perturbed poly-</w:t>
      </w:r>
      <w:r>
        <w:rPr>
          <w:spacing w:val="40"/>
          <w:w w:val="110"/>
        </w:rPr>
        <w:t xml:space="preserve"> </w:t>
      </w:r>
      <w:r>
        <w:rPr>
          <w:w w:val="110"/>
        </w:rPr>
        <w:t>mer conformations [</w:t>
      </w:r>
      <w:hyperlink w:anchor="_bookmark95" w:history="1">
        <w:r>
          <w:rPr>
            <w:color w:val="0080AC"/>
            <w:w w:val="110"/>
          </w:rPr>
          <w:t>79</w:t>
        </w:r>
        <w:r>
          <w:rPr>
            <w:w w:val="110"/>
          </w:rPr>
          <w:t>,</w:t>
        </w:r>
      </w:hyperlink>
      <w:hyperlink w:anchor="_bookmark98" w:history="1">
        <w:r>
          <w:rPr>
            <w:color w:val="0080AC"/>
            <w:w w:val="110"/>
          </w:rPr>
          <w:t>110</w:t>
        </w:r>
        <w:r>
          <w:rPr>
            <w:w w:val="110"/>
          </w:rPr>
          <w:t>],</w:t>
        </w:r>
      </w:hyperlink>
      <w:r>
        <w:rPr>
          <w:w w:val="110"/>
        </w:rPr>
        <w:t xml:space="preserve"> and the energetics at the interface.</w:t>
      </w:r>
      <w:r>
        <w:rPr>
          <w:spacing w:val="40"/>
          <w:w w:val="110"/>
        </w:rPr>
        <w:t xml:space="preserve"> </w:t>
      </w:r>
      <w:r>
        <w:rPr>
          <w:w w:val="110"/>
        </w:rPr>
        <w:t>Regarding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energetics</w:t>
      </w:r>
      <w:r>
        <w:rPr>
          <w:spacing w:val="31"/>
          <w:w w:val="110"/>
        </w:rPr>
        <w:t xml:space="preserve"> </w:t>
      </w:r>
      <w:r>
        <w:rPr>
          <w:w w:val="110"/>
        </w:rPr>
        <w:t>of</w:t>
      </w:r>
      <w:r>
        <w:rPr>
          <w:spacing w:val="31"/>
          <w:w w:val="110"/>
        </w:rPr>
        <w:t xml:space="preserve"> </w:t>
      </w:r>
      <w:r>
        <w:rPr>
          <w:w w:val="110"/>
        </w:rPr>
        <w:t>a</w:t>
      </w:r>
      <w:r>
        <w:rPr>
          <w:spacing w:val="31"/>
          <w:w w:val="110"/>
        </w:rPr>
        <w:t xml:space="preserve"> </w:t>
      </w:r>
      <w:r>
        <w:rPr>
          <w:w w:val="110"/>
        </w:rPr>
        <w:t>polymer</w:t>
      </w:r>
      <w:r>
        <w:rPr>
          <w:spacing w:val="31"/>
          <w:w w:val="110"/>
        </w:rPr>
        <w:t xml:space="preserve"> </w:t>
      </w:r>
      <w:r>
        <w:rPr>
          <w:w w:val="110"/>
        </w:rPr>
        <w:t>at</w:t>
      </w:r>
      <w:r>
        <w:rPr>
          <w:spacing w:val="31"/>
          <w:w w:val="110"/>
        </w:rPr>
        <w:t xml:space="preserve"> </w:t>
      </w:r>
      <w:r>
        <w:rPr>
          <w:w w:val="110"/>
        </w:rPr>
        <w:t>a</w:t>
      </w:r>
      <w:r>
        <w:rPr>
          <w:spacing w:val="31"/>
          <w:w w:val="110"/>
        </w:rPr>
        <w:t xml:space="preserve"> </w:t>
      </w:r>
      <w:r>
        <w:rPr>
          <w:w w:val="110"/>
        </w:rPr>
        <w:t>NP</w:t>
      </w:r>
      <w:r>
        <w:rPr>
          <w:spacing w:val="31"/>
          <w:w w:val="110"/>
        </w:rPr>
        <w:t xml:space="preserve"> </w:t>
      </w:r>
      <w:r>
        <w:rPr>
          <w:w w:val="110"/>
        </w:rPr>
        <w:t>surface,</w:t>
      </w:r>
      <w:r>
        <w:rPr>
          <w:spacing w:val="31"/>
          <w:w w:val="110"/>
        </w:rPr>
        <w:t xml:space="preserve"> </w:t>
      </w:r>
      <w:r>
        <w:rPr>
          <w:w w:val="110"/>
        </w:rPr>
        <w:t>there</w:t>
      </w:r>
      <w:r>
        <w:rPr>
          <w:spacing w:val="31"/>
          <w:w w:val="110"/>
        </w:rPr>
        <w:t xml:space="preserve"> </w:t>
      </w:r>
      <w:r>
        <w:rPr>
          <w:w w:val="110"/>
        </w:rPr>
        <w:t>is</w:t>
      </w:r>
      <w:r>
        <w:rPr>
          <w:spacing w:val="40"/>
          <w:w w:val="110"/>
        </w:rPr>
        <w:t xml:space="preserve"> </w:t>
      </w:r>
      <w:r>
        <w:rPr>
          <w:w w:val="110"/>
        </w:rPr>
        <w:t>an enthalpic component that characterizes the NP-polymer affin-</w:t>
      </w:r>
      <w:r>
        <w:rPr>
          <w:spacing w:val="40"/>
          <w:w w:val="110"/>
        </w:rPr>
        <w:t xml:space="preserve"> </w:t>
      </w:r>
      <w:r>
        <w:rPr>
          <w:w w:val="110"/>
        </w:rPr>
        <w:t>ity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an</w:t>
      </w:r>
      <w:r>
        <w:rPr>
          <w:spacing w:val="40"/>
          <w:w w:val="110"/>
        </w:rPr>
        <w:t xml:space="preserve"> </w:t>
      </w:r>
      <w:r>
        <w:rPr>
          <w:w w:val="110"/>
        </w:rPr>
        <w:t>entropic</w:t>
      </w:r>
      <w:r>
        <w:rPr>
          <w:spacing w:val="40"/>
          <w:w w:val="110"/>
        </w:rPr>
        <w:t xml:space="preserve"> </w:t>
      </w:r>
      <w:r>
        <w:rPr>
          <w:w w:val="110"/>
        </w:rPr>
        <w:t>one</w:t>
      </w:r>
      <w:r>
        <w:rPr>
          <w:spacing w:val="40"/>
          <w:w w:val="110"/>
        </w:rPr>
        <w:t xml:space="preserve"> </w:t>
      </w:r>
      <w:r>
        <w:rPr>
          <w:w w:val="110"/>
        </w:rPr>
        <w:t>which</w:t>
      </w:r>
      <w:r>
        <w:rPr>
          <w:spacing w:val="40"/>
          <w:w w:val="110"/>
        </w:rPr>
        <w:t xml:space="preserve"> </w:t>
      </w:r>
      <w:r>
        <w:rPr>
          <w:w w:val="110"/>
        </w:rPr>
        <w:t>characterizes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conformation</w:t>
      </w:r>
      <w:r>
        <w:rPr>
          <w:spacing w:val="40"/>
          <w:w w:val="110"/>
        </w:rPr>
        <w:t xml:space="preserve"> </w:t>
      </w:r>
      <w:r>
        <w:rPr>
          <w:w w:val="110"/>
        </w:rPr>
        <w:t>of free chains near the NP surface. Modulating the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interaction enthalpy (through chemical modifications or material</w:t>
      </w:r>
      <w:r>
        <w:rPr>
          <w:spacing w:val="40"/>
          <w:w w:val="110"/>
        </w:rPr>
        <w:t xml:space="preserve"> </w:t>
      </w:r>
      <w:r>
        <w:rPr>
          <w:w w:val="110"/>
        </w:rPr>
        <w:t>selection)</w:t>
      </w:r>
      <w:r>
        <w:rPr>
          <w:spacing w:val="-3"/>
          <w:w w:val="110"/>
        </w:rPr>
        <w:t xml:space="preserve"> </w:t>
      </w:r>
      <w:r>
        <w:rPr>
          <w:w w:val="110"/>
        </w:rPr>
        <w:t>or</w:t>
      </w:r>
      <w:r>
        <w:rPr>
          <w:spacing w:val="-2"/>
          <w:w w:val="110"/>
        </w:rPr>
        <w:t xml:space="preserve"> </w:t>
      </w:r>
      <w:r>
        <w:rPr>
          <w:w w:val="110"/>
        </w:rPr>
        <w:t>entropy</w:t>
      </w:r>
      <w:r>
        <w:rPr>
          <w:spacing w:val="-3"/>
          <w:w w:val="110"/>
        </w:rPr>
        <w:t xml:space="preserve"> </w:t>
      </w:r>
      <w:r>
        <w:rPr>
          <w:w w:val="110"/>
        </w:rPr>
        <w:t>(through</w:t>
      </w:r>
      <w:r>
        <w:rPr>
          <w:spacing w:val="-3"/>
          <w:w w:val="110"/>
        </w:rPr>
        <w:t xml:space="preserve"> </w:t>
      </w:r>
      <w:r>
        <w:rPr>
          <w:w w:val="110"/>
        </w:rPr>
        <w:t>interfacial</w:t>
      </w:r>
      <w:r>
        <w:rPr>
          <w:spacing w:val="-3"/>
          <w:w w:val="110"/>
        </w:rPr>
        <w:t xml:space="preserve"> </w:t>
      </w:r>
      <w:r>
        <w:rPr>
          <w:w w:val="110"/>
        </w:rPr>
        <w:t>softness</w:t>
      </w:r>
      <w:r>
        <w:rPr>
          <w:spacing w:val="-3"/>
          <w:w w:val="110"/>
        </w:rPr>
        <w:t xml:space="preserve"> </w:t>
      </w:r>
      <w:r>
        <w:rPr>
          <w:w w:val="110"/>
        </w:rPr>
        <w:t>or</w:t>
      </w:r>
      <w:r>
        <w:rPr>
          <w:spacing w:val="-2"/>
          <w:w w:val="110"/>
        </w:rPr>
        <w:t xml:space="preserve"> </w:t>
      </w:r>
      <w:r>
        <w:rPr>
          <w:w w:val="110"/>
        </w:rPr>
        <w:t>grafting</w:t>
      </w:r>
      <w:r>
        <w:rPr>
          <w:spacing w:val="-3"/>
          <w:w w:val="110"/>
        </w:rPr>
        <w:t xml:space="preserve"> </w:t>
      </w:r>
      <w:r>
        <w:rPr>
          <w:w w:val="110"/>
        </w:rPr>
        <w:t>poly-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mer chains to the NP) typically changes other important parameters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therefore</w:t>
      </w:r>
      <w:r>
        <w:rPr>
          <w:spacing w:val="-10"/>
          <w:w w:val="110"/>
        </w:rPr>
        <w:t xml:space="preserve"> </w:t>
      </w:r>
      <w:r>
        <w:rPr>
          <w:w w:val="110"/>
        </w:rPr>
        <w:t>complicates</w:t>
      </w:r>
      <w:r>
        <w:rPr>
          <w:spacing w:val="-10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-9"/>
          <w:w w:val="110"/>
        </w:rPr>
        <w:t xml:space="preserve"> </w:t>
      </w:r>
      <w:r>
        <w:rPr>
          <w:w w:val="110"/>
        </w:rPr>
        <w:t>comparisons.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example,</w:t>
      </w:r>
      <w:r>
        <w:rPr>
          <w:spacing w:val="40"/>
          <w:w w:val="110"/>
        </w:rPr>
        <w:t xml:space="preserve"> </w:t>
      </w:r>
      <w:r>
        <w:rPr>
          <w:w w:val="110"/>
        </w:rPr>
        <w:t>it is known that the NP-polymer dispersion state depends inti-</w:t>
      </w:r>
      <w:r>
        <w:rPr>
          <w:spacing w:val="40"/>
          <w:w w:val="110"/>
        </w:rPr>
        <w:t xml:space="preserve"> </w:t>
      </w:r>
      <w:r>
        <w:rPr>
          <w:w w:val="110"/>
        </w:rPr>
        <w:t>mately</w:t>
      </w:r>
      <w:r>
        <w:rPr>
          <w:spacing w:val="31"/>
          <w:w w:val="110"/>
        </w:rPr>
        <w:t xml:space="preserve"> </w:t>
      </w:r>
      <w:r>
        <w:rPr>
          <w:w w:val="110"/>
        </w:rPr>
        <w:t>on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NP-polymer</w:t>
      </w:r>
      <w:r>
        <w:rPr>
          <w:spacing w:val="31"/>
          <w:w w:val="110"/>
        </w:rPr>
        <w:t xml:space="preserve"> </w:t>
      </w:r>
      <w:r>
        <w:rPr>
          <w:w w:val="110"/>
        </w:rPr>
        <w:t>interaction</w:t>
      </w:r>
      <w:r>
        <w:rPr>
          <w:spacing w:val="31"/>
          <w:w w:val="110"/>
        </w:rPr>
        <w:t xml:space="preserve"> </w:t>
      </w:r>
      <w:r>
        <w:rPr>
          <w:w w:val="110"/>
        </w:rPr>
        <w:t>[</w:t>
      </w:r>
      <w:hyperlink w:anchor="_bookmark44" w:history="1">
        <w:r>
          <w:rPr>
            <w:color w:val="0080AC"/>
            <w:w w:val="110"/>
          </w:rPr>
          <w:t>9</w:t>
        </w:r>
        <w:r>
          <w:rPr>
            <w:w w:val="110"/>
          </w:rPr>
          <w:t>,</w:t>
        </w:r>
      </w:hyperlink>
      <w:hyperlink w:anchor="_bookmark50" w:history="1">
        <w:r>
          <w:rPr>
            <w:color w:val="0080AC"/>
            <w:w w:val="110"/>
          </w:rPr>
          <w:t>12</w:t>
        </w:r>
        <w:r>
          <w:rPr>
            <w:w w:val="110"/>
          </w:rPr>
          <w:t>,</w:t>
        </w:r>
      </w:hyperlink>
      <w:hyperlink w:anchor="_bookmark118" w:history="1">
        <w:r>
          <w:rPr>
            <w:color w:val="0080AC"/>
            <w:w w:val="110"/>
          </w:rPr>
          <w:t>97</w:t>
        </w:r>
        <w:r>
          <w:rPr>
            <w:w w:val="110"/>
          </w:rPr>
          <w:t>]</w:t>
        </w:r>
      </w:hyperlink>
      <w:r>
        <w:rPr>
          <w:spacing w:val="31"/>
          <w:w w:val="110"/>
        </w:rPr>
        <w:t xml:space="preserve"> </w:t>
      </w:r>
      <w:r>
        <w:rPr>
          <w:w w:val="110"/>
        </w:rPr>
        <w:t>so</w:t>
      </w:r>
      <w:r>
        <w:rPr>
          <w:spacing w:val="31"/>
          <w:w w:val="110"/>
        </w:rPr>
        <w:t xml:space="preserve"> </w:t>
      </w:r>
      <w:r>
        <w:rPr>
          <w:w w:val="110"/>
        </w:rPr>
        <w:t>it</w:t>
      </w:r>
      <w:r>
        <w:rPr>
          <w:spacing w:val="31"/>
          <w:w w:val="110"/>
        </w:rPr>
        <w:t xml:space="preserve"> </w:t>
      </w:r>
      <w:r>
        <w:rPr>
          <w:w w:val="110"/>
        </w:rPr>
        <w:t>is</w:t>
      </w:r>
      <w:r>
        <w:rPr>
          <w:spacing w:val="31"/>
          <w:w w:val="110"/>
        </w:rPr>
        <w:t xml:space="preserve"> </w:t>
      </w:r>
      <w:r>
        <w:rPr>
          <w:w w:val="110"/>
        </w:rPr>
        <w:t>difficult</w:t>
      </w:r>
      <w:r>
        <w:rPr>
          <w:spacing w:val="40"/>
          <w:w w:val="110"/>
        </w:rPr>
        <w:t xml:space="preserve"> </w:t>
      </w:r>
      <w:r>
        <w:rPr>
          <w:w w:val="110"/>
        </w:rPr>
        <w:t>to deconvolute changes in segmental dynamics from changes in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 interfacial area. In addition, changing the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interaction through materials selection is often accompanied by</w:t>
      </w:r>
      <w:r>
        <w:rPr>
          <w:spacing w:val="40"/>
          <w:w w:val="110"/>
        </w:rPr>
        <w:t xml:space="preserve"> </w:t>
      </w:r>
      <w:r>
        <w:rPr>
          <w:w w:val="110"/>
        </w:rPr>
        <w:t>changes in other important parameters including solvent quality</w:t>
      </w:r>
      <w:r>
        <w:rPr>
          <w:spacing w:val="40"/>
          <w:w w:val="110"/>
        </w:rPr>
        <w:t xml:space="preserve"> </w:t>
      </w:r>
      <w:r>
        <w:rPr>
          <w:w w:val="110"/>
        </w:rPr>
        <w:t>during preparation, chain stiffness, and NP dispersion state.</w:t>
      </w:r>
    </w:p>
    <w:p w14:paraId="5ACD4292" w14:textId="77777777" w:rsidR="00E21043" w:rsidRDefault="0052501A">
      <w:pPr>
        <w:pStyle w:val="BodyText"/>
        <w:spacing w:line="171" w:lineRule="exact"/>
        <w:ind w:left="527"/>
      </w:pPr>
      <w:r>
        <w:rPr>
          <w:w w:val="110"/>
        </w:rPr>
        <w:t>While</w:t>
      </w:r>
      <w:r>
        <w:rPr>
          <w:spacing w:val="19"/>
          <w:w w:val="110"/>
        </w:rPr>
        <w:t xml:space="preserve"> </w:t>
      </w:r>
      <w:r>
        <w:rPr>
          <w:w w:val="110"/>
        </w:rPr>
        <w:t>many</w:t>
      </w:r>
      <w:r>
        <w:rPr>
          <w:spacing w:val="20"/>
          <w:w w:val="110"/>
        </w:rPr>
        <w:t xml:space="preserve"> </w:t>
      </w:r>
      <w:r>
        <w:rPr>
          <w:w w:val="110"/>
        </w:rPr>
        <w:t>experiments</w:t>
      </w:r>
      <w:r>
        <w:rPr>
          <w:spacing w:val="19"/>
          <w:w w:val="110"/>
        </w:rPr>
        <w:t xml:space="preserve"> </w:t>
      </w:r>
      <w:r>
        <w:rPr>
          <w:w w:val="110"/>
        </w:rPr>
        <w:t>have</w:t>
      </w:r>
      <w:r>
        <w:rPr>
          <w:spacing w:val="20"/>
          <w:w w:val="110"/>
        </w:rPr>
        <w:t xml:space="preserve"> </w:t>
      </w:r>
      <w:r>
        <w:rPr>
          <w:w w:val="110"/>
        </w:rPr>
        <w:t>tried</w:t>
      </w:r>
      <w:r>
        <w:rPr>
          <w:spacing w:val="19"/>
          <w:w w:val="110"/>
        </w:rPr>
        <w:t xml:space="preserve"> </w:t>
      </w:r>
      <w:r>
        <w:rPr>
          <w:w w:val="110"/>
        </w:rPr>
        <w:t>to</w:t>
      </w:r>
      <w:r>
        <w:rPr>
          <w:spacing w:val="20"/>
          <w:w w:val="110"/>
        </w:rPr>
        <w:t xml:space="preserve"> </w:t>
      </w:r>
      <w:r>
        <w:rPr>
          <w:w w:val="110"/>
        </w:rPr>
        <w:t>explore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role</w:t>
      </w:r>
      <w:r>
        <w:rPr>
          <w:spacing w:val="20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0F7FC152" w14:textId="77777777" w:rsidR="00E21043" w:rsidRDefault="0052501A">
      <w:pPr>
        <w:pStyle w:val="BodyText"/>
        <w:spacing w:before="22" w:line="268" w:lineRule="auto"/>
        <w:ind w:left="288"/>
      </w:pPr>
      <w:r>
        <w:rPr>
          <w:w w:val="110"/>
        </w:rPr>
        <w:t>NP-polymer interaction through altering the NP [</w:t>
      </w:r>
      <w:hyperlink w:anchor="_bookmark102" w:history="1">
        <w:r>
          <w:rPr>
            <w:color w:val="0080AC"/>
            <w:w w:val="110"/>
          </w:rPr>
          <w:t>84</w:t>
        </w:r>
        <w:r>
          <w:rPr>
            <w:w w:val="110"/>
          </w:rPr>
          <w:t>,</w:t>
        </w:r>
      </w:hyperlink>
      <w:hyperlink w:anchor="_bookmark99" w:history="1">
        <w:r>
          <w:rPr>
            <w:color w:val="0080AC"/>
            <w:w w:val="110"/>
          </w:rPr>
          <w:t>111–116</w:t>
        </w:r>
        <w:r>
          <w:rPr>
            <w:w w:val="110"/>
          </w:rPr>
          <w:t>]</w:t>
        </w:r>
      </w:hyperlink>
      <w:r>
        <w:rPr>
          <w:w w:val="110"/>
        </w:rPr>
        <w:t xml:space="preserve"> or</w:t>
      </w:r>
      <w:r>
        <w:rPr>
          <w:spacing w:val="40"/>
          <w:w w:val="110"/>
        </w:rPr>
        <w:t xml:space="preserve"> </w:t>
      </w:r>
      <w:r>
        <w:rPr>
          <w:w w:val="110"/>
        </w:rPr>
        <w:t>the polymer [</w:t>
      </w:r>
      <w:hyperlink w:anchor="_bookmark74" w:history="1">
        <w:r>
          <w:rPr>
            <w:color w:val="0080AC"/>
            <w:w w:val="110"/>
          </w:rPr>
          <w:t>64</w:t>
        </w:r>
        <w:r>
          <w:rPr>
            <w:w w:val="110"/>
          </w:rPr>
          <w:t>,</w:t>
        </w:r>
      </w:hyperlink>
      <w:hyperlink w:anchor="_bookmark104" w:history="1">
        <w:r>
          <w:rPr>
            <w:color w:val="0080AC"/>
            <w:w w:val="110"/>
          </w:rPr>
          <w:t>117</w:t>
        </w:r>
        <w:r>
          <w:rPr>
            <w:w w:val="110"/>
          </w:rPr>
          <w:t>],</w:t>
        </w:r>
      </w:hyperlink>
      <w:r>
        <w:rPr>
          <w:w w:val="110"/>
        </w:rPr>
        <w:t xml:space="preserve"> the resulting PNCs frequently have different</w:t>
      </w:r>
      <w:r>
        <w:rPr>
          <w:spacing w:val="40"/>
          <w:w w:val="110"/>
        </w:rPr>
        <w:t xml:space="preserve"> </w:t>
      </w:r>
      <w:r>
        <w:rPr>
          <w:w w:val="110"/>
        </w:rPr>
        <w:t>NP dispersion states and consequently different accessible inter-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facial area at fixed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>. In a thorough study of NP dispersion and</w:t>
      </w:r>
      <w:r>
        <w:rPr>
          <w:spacing w:val="40"/>
          <w:w w:val="110"/>
        </w:rPr>
        <w:t xml:space="preserve"> </w:t>
      </w:r>
      <w:r>
        <w:rPr>
          <w:w w:val="110"/>
        </w:rPr>
        <w:t>glass transition using an array of surface-modified silica and dif-</w:t>
      </w:r>
      <w:r>
        <w:rPr>
          <w:spacing w:val="40"/>
          <w:w w:val="110"/>
        </w:rPr>
        <w:t xml:space="preserve"> </w:t>
      </w:r>
      <w:r>
        <w:rPr>
          <w:w w:val="110"/>
        </w:rPr>
        <w:t>ferent polymers, Schadler and coworkers argued that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energetics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work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adhesion</w:t>
      </w:r>
      <w:r>
        <w:rPr>
          <w:spacing w:val="-9"/>
          <w:w w:val="110"/>
        </w:rPr>
        <w:t xml:space="preserve"> </w:t>
      </w:r>
      <w:r>
        <w:rPr>
          <w:w w:val="110"/>
        </w:rPr>
        <w:t>can</w:t>
      </w:r>
      <w:r>
        <w:rPr>
          <w:spacing w:val="-9"/>
          <w:w w:val="110"/>
        </w:rPr>
        <w:t xml:space="preserve"> </w:t>
      </w:r>
      <w:r>
        <w:rPr>
          <w:w w:val="110"/>
        </w:rPr>
        <w:t>predict</w:t>
      </w:r>
      <w:r>
        <w:rPr>
          <w:spacing w:val="-9"/>
          <w:w w:val="110"/>
        </w:rPr>
        <w:t xml:space="preserve"> </w:t>
      </w:r>
      <w:r>
        <w:rPr>
          <w:w w:val="110"/>
        </w:rPr>
        <w:t>dispersion</w:t>
      </w:r>
      <w:r>
        <w:rPr>
          <w:spacing w:val="-9"/>
          <w:w w:val="110"/>
        </w:rPr>
        <w:t xml:space="preserve"> </w:t>
      </w:r>
      <w:r>
        <w:rPr>
          <w:w w:val="110"/>
        </w:rPr>
        <w:t>state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NPs</w:t>
      </w:r>
      <w:r>
        <w:rPr>
          <w:spacing w:val="40"/>
          <w:w w:val="110"/>
        </w:rPr>
        <w:t xml:space="preserve"> </w:t>
      </w:r>
      <w:r>
        <w:rPr>
          <w:w w:val="110"/>
        </w:rPr>
        <w:t>in the melt, as well as the direction and magnitude of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changes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05" w:history="1">
        <w:r>
          <w:rPr>
            <w:color w:val="0080AC"/>
            <w:w w:val="110"/>
          </w:rPr>
          <w:t>118</w:t>
        </w:r>
        <w:r>
          <w:rPr>
            <w:w w:val="110"/>
          </w:rPr>
          <w:t>].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Reasonable</w:t>
      </w:r>
      <w:r>
        <w:rPr>
          <w:spacing w:val="-2"/>
          <w:w w:val="110"/>
        </w:rPr>
        <w:t xml:space="preserve"> </w:t>
      </w:r>
      <w:r>
        <w:rPr>
          <w:w w:val="110"/>
        </w:rPr>
        <w:t>NP</w:t>
      </w:r>
      <w:r>
        <w:rPr>
          <w:spacing w:val="-2"/>
          <w:w w:val="110"/>
        </w:rPr>
        <w:t xml:space="preserve"> </w:t>
      </w:r>
      <w:r>
        <w:rPr>
          <w:w w:val="110"/>
        </w:rPr>
        <w:t>dispersion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achieved</w:t>
      </w:r>
      <w:r>
        <w:rPr>
          <w:spacing w:val="-2"/>
          <w:w w:val="110"/>
        </w:rPr>
        <w:t xml:space="preserve"> </w:t>
      </w:r>
      <w:r>
        <w:rPr>
          <w:w w:val="110"/>
        </w:rPr>
        <w:t>when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polymer-NP</w:t>
      </w:r>
      <w:r>
        <w:rPr>
          <w:spacing w:val="40"/>
          <w:w w:val="110"/>
        </w:rPr>
        <w:t xml:space="preserve"> </w:t>
      </w:r>
      <w:r>
        <w:rPr>
          <w:w w:val="110"/>
        </w:rPr>
        <w:t>interaction exceeds the NP-NP interaction and the relative work of</w:t>
      </w:r>
      <w:r>
        <w:rPr>
          <w:spacing w:val="40"/>
          <w:w w:val="110"/>
        </w:rPr>
        <w:t xml:space="preserve"> </w:t>
      </w:r>
      <w:r>
        <w:rPr>
          <w:w w:val="110"/>
        </w:rPr>
        <w:t>adhesion is minimized. In systems with similar dispersion states</w:t>
      </w:r>
      <w:r>
        <w:rPr>
          <w:spacing w:val="40"/>
          <w:w w:val="110"/>
        </w:rPr>
        <w:t xml:space="preserve"> </w:t>
      </w:r>
      <w:r>
        <w:rPr>
          <w:w w:val="110"/>
        </w:rPr>
        <w:t>(characterized</w:t>
      </w:r>
      <w:r>
        <w:rPr>
          <w:spacing w:val="-9"/>
          <w:w w:val="110"/>
        </w:rPr>
        <w:t xml:space="preserve"> </w:t>
      </w:r>
      <w:r>
        <w:rPr>
          <w:w w:val="110"/>
        </w:rPr>
        <w:t>by</w:t>
      </w:r>
      <w:r>
        <w:rPr>
          <w:spacing w:val="-9"/>
          <w:w w:val="110"/>
        </w:rPr>
        <w:t xml:space="preserve"> </w:t>
      </w:r>
      <w:r>
        <w:rPr>
          <w:w w:val="110"/>
        </w:rPr>
        <w:t>TEM),</w:t>
      </w:r>
      <w:r>
        <w:rPr>
          <w:spacing w:val="-9"/>
          <w:w w:val="110"/>
        </w:rPr>
        <w:t xml:space="preserve"> </w:t>
      </w:r>
      <w:r>
        <w:rPr>
          <w:w w:val="110"/>
        </w:rPr>
        <w:t>stronger</w:t>
      </w:r>
      <w:r>
        <w:rPr>
          <w:spacing w:val="-9"/>
          <w:w w:val="110"/>
        </w:rPr>
        <w:t xml:space="preserve"> </w:t>
      </w:r>
      <w:r>
        <w:rPr>
          <w:w w:val="110"/>
        </w:rPr>
        <w:t>NP-polymer</w:t>
      </w:r>
      <w:r>
        <w:rPr>
          <w:spacing w:val="-9"/>
          <w:w w:val="110"/>
        </w:rPr>
        <w:t xml:space="preserve"> </w:t>
      </w:r>
      <w:r>
        <w:rPr>
          <w:w w:val="110"/>
        </w:rPr>
        <w:t>interactions</w:t>
      </w:r>
      <w:r>
        <w:rPr>
          <w:spacing w:val="-9"/>
          <w:w w:val="110"/>
        </w:rPr>
        <w:t xml:space="preserve"> </w:t>
      </w:r>
      <w:r>
        <w:rPr>
          <w:w w:val="110"/>
        </w:rPr>
        <w:t>result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a larger increase in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[</w:t>
      </w:r>
      <w:hyperlink w:anchor="_bookmark105" w:history="1">
        <w:r>
          <w:rPr>
            <w:color w:val="0080AC"/>
            <w:w w:val="110"/>
          </w:rPr>
          <w:t>118</w:t>
        </w:r>
        <w:r>
          <w:rPr>
            <w:w w:val="110"/>
          </w:rPr>
          <w:t>].</w:t>
        </w:r>
      </w:hyperlink>
      <w:r>
        <w:rPr>
          <w:w w:val="110"/>
        </w:rPr>
        <w:t xml:space="preserve"> Measurements of segmental dynam-</w:t>
      </w:r>
      <w:r>
        <w:rPr>
          <w:spacing w:val="40"/>
          <w:w w:val="110"/>
        </w:rPr>
        <w:t xml:space="preserve"> </w:t>
      </w:r>
      <w:r>
        <w:rPr>
          <w:w w:val="110"/>
        </w:rPr>
        <w:t>ics</w:t>
      </w:r>
      <w:r>
        <w:rPr>
          <w:spacing w:val="-5"/>
          <w:w w:val="110"/>
        </w:rPr>
        <w:t xml:space="preserve"> </w:t>
      </w:r>
      <w:r>
        <w:rPr>
          <w:w w:val="110"/>
        </w:rPr>
        <w:t>(rather</w:t>
      </w:r>
      <w:r>
        <w:rPr>
          <w:spacing w:val="-5"/>
          <w:w w:val="110"/>
        </w:rPr>
        <w:t xml:space="preserve"> </w:t>
      </w:r>
      <w:r>
        <w:rPr>
          <w:w w:val="110"/>
        </w:rPr>
        <w:t>than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vitrification</w:t>
      </w:r>
      <w:r>
        <w:rPr>
          <w:spacing w:val="-5"/>
          <w:w w:val="110"/>
        </w:rPr>
        <w:t xml:space="preserve"> </w:t>
      </w:r>
      <w:r>
        <w:rPr>
          <w:w w:val="110"/>
        </w:rPr>
        <w:t>process)</w:t>
      </w:r>
      <w:r>
        <w:rPr>
          <w:spacing w:val="-5"/>
          <w:w w:val="110"/>
        </w:rPr>
        <w:t xml:space="preserve"> </w:t>
      </w:r>
      <w:r>
        <w:rPr>
          <w:w w:val="110"/>
        </w:rPr>
        <w:t>or</w:t>
      </w:r>
      <w:r>
        <w:rPr>
          <w:spacing w:val="-5"/>
          <w:w w:val="110"/>
        </w:rPr>
        <w:t xml:space="preserve"> </w:t>
      </w:r>
      <w:r>
        <w:rPr>
          <w:w w:val="110"/>
        </w:rPr>
        <w:t>other</w:t>
      </w:r>
      <w:r>
        <w:rPr>
          <w:spacing w:val="-5"/>
          <w:w w:val="110"/>
        </w:rPr>
        <w:t xml:space="preserve"> </w:t>
      </w:r>
      <w:r>
        <w:rPr>
          <w:w w:val="110"/>
        </w:rPr>
        <w:t>characteristics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the bound layer are mostly unreported and present a worthwhile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future direction, as discussed in Section </w:t>
      </w:r>
      <w:hyperlink w:anchor="_bookmark37" w:history="1">
        <w:r>
          <w:rPr>
            <w:color w:val="0080AC"/>
            <w:w w:val="110"/>
          </w:rPr>
          <w:t>7.1</w:t>
        </w:r>
        <w:r>
          <w:rPr>
            <w:w w:val="110"/>
          </w:rPr>
          <w:t>.</w:t>
        </w:r>
      </w:hyperlink>
      <w:r>
        <w:rPr>
          <w:w w:val="110"/>
        </w:rPr>
        <w:t xml:space="preserve"> One way to access</w:t>
      </w:r>
      <w:r>
        <w:rPr>
          <w:spacing w:val="40"/>
          <w:w w:val="110"/>
        </w:rPr>
        <w:t xml:space="preserve"> </w:t>
      </w:r>
      <w:r>
        <w:rPr>
          <w:w w:val="110"/>
        </w:rPr>
        <w:t>interfacial dynamics at repulsive interfaces while circumventing</w:t>
      </w:r>
      <w:r>
        <w:rPr>
          <w:spacing w:val="40"/>
          <w:w w:val="110"/>
        </w:rPr>
        <w:t xml:space="preserve"> </w:t>
      </w:r>
      <w:r>
        <w:rPr>
          <w:w w:val="110"/>
        </w:rPr>
        <w:t>aggregation in PNCs is using infiltrated polymer in nanopores</w:t>
      </w:r>
      <w:r>
        <w:rPr>
          <w:spacing w:val="80"/>
          <w:w w:val="110"/>
        </w:rPr>
        <w:t xml:space="preserve"> </w:t>
      </w:r>
      <w:r>
        <w:rPr>
          <w:w w:val="110"/>
        </w:rPr>
        <w:t>with well-characterized surfaces. For hydrophobic poly(ethylene-</w:t>
      </w:r>
      <w:r>
        <w:rPr>
          <w:spacing w:val="40"/>
          <w:w w:val="110"/>
        </w:rPr>
        <w:t xml:space="preserve"> </w:t>
      </w:r>
      <w:r>
        <w:rPr>
          <w:w w:val="110"/>
        </w:rPr>
        <w:t>alt-propylene) (PEP) infiltrated into hydrophilic anodic aluminum</w:t>
      </w:r>
      <w:r>
        <w:rPr>
          <w:spacing w:val="40"/>
          <w:w w:val="110"/>
        </w:rPr>
        <w:t xml:space="preserve"> </w:t>
      </w:r>
      <w:r>
        <w:rPr>
          <w:w w:val="110"/>
        </w:rPr>
        <w:t>oxide (AAO) nanopores, bulk-like segmental dynamics were mea-</w:t>
      </w:r>
      <w:r>
        <w:rPr>
          <w:spacing w:val="40"/>
          <w:w w:val="110"/>
        </w:rPr>
        <w:t xml:space="preserve"> </w:t>
      </w:r>
      <w:r>
        <w:rPr>
          <w:w w:val="110"/>
        </w:rPr>
        <w:t>sured using neutron scattering [</w:t>
      </w:r>
      <w:hyperlink w:anchor="_bookmark101" w:history="1">
        <w:r>
          <w:rPr>
            <w:color w:val="0080AC"/>
            <w:w w:val="110"/>
          </w:rPr>
          <w:t>83</w:t>
        </w:r>
        <w:r>
          <w:rPr>
            <w:w w:val="110"/>
          </w:rPr>
          <w:t>].</w:t>
        </w:r>
      </w:hyperlink>
      <w:r>
        <w:rPr>
          <w:w w:val="110"/>
        </w:rPr>
        <w:t xml:space="preserve"> In comparison, hydrophilic</w:t>
      </w:r>
      <w:r>
        <w:rPr>
          <w:spacing w:val="40"/>
          <w:w w:val="110"/>
        </w:rPr>
        <w:t xml:space="preserve"> </w:t>
      </w:r>
      <w:r>
        <w:rPr>
          <w:w w:val="110"/>
        </w:rPr>
        <w:t>polydimethylsiloxane (PDMS) in hydrophilic AAO nanopores (an</w:t>
      </w:r>
      <w:r>
        <w:rPr>
          <w:spacing w:val="40"/>
          <w:w w:val="110"/>
        </w:rPr>
        <w:t xml:space="preserve"> </w:t>
      </w:r>
      <w:r>
        <w:rPr>
          <w:w w:val="110"/>
        </w:rPr>
        <w:t>attractive interaction) displays segmental dynamics slower than</w:t>
      </w:r>
      <w:r>
        <w:rPr>
          <w:spacing w:val="40"/>
          <w:w w:val="110"/>
        </w:rPr>
        <w:t xml:space="preserve"> </w:t>
      </w:r>
      <w:r>
        <w:rPr>
          <w:w w:val="110"/>
        </w:rPr>
        <w:t>bulk [</w:t>
      </w:r>
      <w:hyperlink w:anchor="_bookmark100" w:history="1">
        <w:r>
          <w:rPr>
            <w:color w:val="0080AC"/>
            <w:w w:val="110"/>
          </w:rPr>
          <w:t>82</w:t>
        </w:r>
        <w:r>
          <w:rPr>
            <w:w w:val="110"/>
          </w:rPr>
          <w:t>].</w:t>
        </w:r>
      </w:hyperlink>
    </w:p>
    <w:p w14:paraId="332817F1" w14:textId="77777777" w:rsidR="00E21043" w:rsidRDefault="0052501A">
      <w:pPr>
        <w:pStyle w:val="BodyText"/>
        <w:spacing w:line="166" w:lineRule="exact"/>
        <w:ind w:left="527"/>
      </w:pPr>
      <w:r>
        <w:rPr>
          <w:w w:val="110"/>
        </w:rPr>
        <w:t>MD</w:t>
      </w:r>
      <w:r>
        <w:rPr>
          <w:spacing w:val="22"/>
          <w:w w:val="110"/>
        </w:rPr>
        <w:t xml:space="preserve"> </w:t>
      </w:r>
      <w:r>
        <w:rPr>
          <w:w w:val="110"/>
        </w:rPr>
        <w:t>simulations</w:t>
      </w:r>
      <w:r>
        <w:rPr>
          <w:spacing w:val="22"/>
          <w:w w:val="110"/>
        </w:rPr>
        <w:t xml:space="preserve"> </w:t>
      </w:r>
      <w:r>
        <w:rPr>
          <w:w w:val="110"/>
        </w:rPr>
        <w:t>of</w:t>
      </w:r>
      <w:r>
        <w:rPr>
          <w:spacing w:val="22"/>
          <w:w w:val="110"/>
        </w:rPr>
        <w:t xml:space="preserve"> </w:t>
      </w:r>
      <w:r>
        <w:rPr>
          <w:w w:val="110"/>
        </w:rPr>
        <w:t>an</w:t>
      </w:r>
      <w:r>
        <w:rPr>
          <w:spacing w:val="22"/>
          <w:w w:val="110"/>
        </w:rPr>
        <w:t xml:space="preserve"> </w:t>
      </w:r>
      <w:r>
        <w:rPr>
          <w:w w:val="110"/>
        </w:rPr>
        <w:t>isolated</w:t>
      </w:r>
      <w:r>
        <w:rPr>
          <w:spacing w:val="23"/>
          <w:w w:val="110"/>
        </w:rPr>
        <w:t xml:space="preserve"> </w:t>
      </w:r>
      <w:r>
        <w:rPr>
          <w:w w:val="110"/>
        </w:rPr>
        <w:t>NP</w:t>
      </w:r>
      <w:r>
        <w:rPr>
          <w:spacing w:val="22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a</w:t>
      </w:r>
      <w:r>
        <w:rPr>
          <w:spacing w:val="22"/>
          <w:w w:val="110"/>
        </w:rPr>
        <w:t xml:space="preserve"> </w:t>
      </w:r>
      <w:r>
        <w:rPr>
          <w:w w:val="110"/>
        </w:rPr>
        <w:t>polymer</w:t>
      </w:r>
      <w:r>
        <w:rPr>
          <w:spacing w:val="23"/>
          <w:w w:val="110"/>
        </w:rPr>
        <w:t xml:space="preserve"> </w:t>
      </w:r>
      <w:r>
        <w:rPr>
          <w:w w:val="110"/>
        </w:rPr>
        <w:t>melt</w:t>
      </w:r>
      <w:r>
        <w:rPr>
          <w:spacing w:val="22"/>
          <w:w w:val="110"/>
        </w:rPr>
        <w:t xml:space="preserve"> </w:t>
      </w:r>
      <w:r>
        <w:rPr>
          <w:w w:val="110"/>
        </w:rPr>
        <w:t>offer</w:t>
      </w:r>
      <w:r>
        <w:rPr>
          <w:spacing w:val="22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242B5863" w14:textId="77777777" w:rsidR="00E21043" w:rsidRDefault="0052501A">
      <w:pPr>
        <w:pStyle w:val="BodyText"/>
        <w:spacing w:before="6" w:line="210" w:lineRule="exact"/>
        <w:ind w:left="288"/>
      </w:pPr>
      <w:r>
        <w:rPr>
          <w:w w:val="110"/>
        </w:rPr>
        <w:t>unique ability to tune NP-polymer interaction without changing</w:t>
      </w:r>
      <w:r>
        <w:rPr>
          <w:spacing w:val="40"/>
          <w:w w:val="110"/>
        </w:rPr>
        <w:t xml:space="preserve"> </w:t>
      </w:r>
      <w:r>
        <w:rPr>
          <w:w w:val="110"/>
        </w:rPr>
        <w:t>other parameters or causing NP-NP aggregation. For example, by</w:t>
      </w:r>
      <w:r>
        <w:rPr>
          <w:spacing w:val="40"/>
          <w:w w:val="110"/>
        </w:rPr>
        <w:t xml:space="preserve"> </w:t>
      </w:r>
      <w:r>
        <w:rPr>
          <w:w w:val="110"/>
        </w:rPr>
        <w:t>extracting the segmental relaxation time as a function of distance</w:t>
      </w:r>
      <w:r>
        <w:rPr>
          <w:spacing w:val="40"/>
          <w:w w:val="110"/>
        </w:rPr>
        <w:t xml:space="preserve"> </w:t>
      </w:r>
      <w:r>
        <w:rPr>
          <w:w w:val="110"/>
        </w:rPr>
        <w:t>from the NP surface for a variety of NP-polymer interactions, Starr</w:t>
      </w:r>
      <w:r>
        <w:rPr>
          <w:spacing w:val="40"/>
          <w:w w:val="110"/>
        </w:rPr>
        <w:t xml:space="preserve"> </w:t>
      </w:r>
      <w:r>
        <w:rPr>
          <w:w w:val="110"/>
        </w:rPr>
        <w:t>and coworkers (</w:t>
      </w:r>
      <w:hyperlink w:anchor="_bookmark15" w:history="1">
        <w:r>
          <w:rPr>
            <w:color w:val="0080AC"/>
            <w:w w:val="110"/>
          </w:rPr>
          <w:t>Fig. 7</w:t>
        </w:r>
        <w:r>
          <w:rPr>
            <w:w w:val="110"/>
          </w:rPr>
          <w:t>)</w:t>
        </w:r>
      </w:hyperlink>
      <w:r>
        <w:rPr>
          <w:w w:val="110"/>
        </w:rPr>
        <w:t xml:space="preserve"> showed slower interfacial relaxations for</w:t>
      </w:r>
      <w:r>
        <w:rPr>
          <w:spacing w:val="40"/>
          <w:w w:val="110"/>
        </w:rPr>
        <w:t xml:space="preserve"> </w:t>
      </w:r>
      <w:r>
        <w:rPr>
          <w:w w:val="110"/>
        </w:rPr>
        <w:t>attractive NPs (</w:t>
      </w:r>
      <w:r>
        <w:rPr>
          <w:rFonts w:ascii="Trebuchet MS" w:hAnsi="Trebuchet MS"/>
          <w:w w:val="110"/>
        </w:rPr>
        <w:t>s</w:t>
      </w:r>
      <w:r>
        <w:rPr>
          <w:w w:val="110"/>
        </w:rPr>
        <w:t>&gt;1) and faster interfacial relaxations for repulsive</w:t>
      </w:r>
      <w:r>
        <w:rPr>
          <w:spacing w:val="40"/>
          <w:w w:val="110"/>
        </w:rPr>
        <w:t xml:space="preserve"> </w:t>
      </w:r>
      <w:r>
        <w:t>NPs (</w:t>
      </w:r>
      <w:r>
        <w:rPr>
          <w:rFonts w:ascii="Trebuchet MS" w:hAnsi="Trebuchet MS"/>
        </w:rPr>
        <w:t>s</w:t>
      </w:r>
      <w:r>
        <w:t>&lt;0.5) [</w:t>
      </w:r>
      <w:hyperlink w:anchor="_bookmark106" w:history="1">
        <w:r>
          <w:rPr>
            <w:color w:val="0080AC"/>
          </w:rPr>
          <w:t>119</w:t>
        </w:r>
        <w:r>
          <w:t>].</w:t>
        </w:r>
      </w:hyperlink>
      <w:r>
        <w:t xml:space="preserve"> The surface relaxation (inset of </w:t>
      </w:r>
      <w:hyperlink w:anchor="_bookmark15" w:history="1">
        <w:r>
          <w:rPr>
            <w:color w:val="0080AC"/>
          </w:rPr>
          <w:t>Fig. 7</w:t>
        </w:r>
        <w:r>
          <w:t>)</w:t>
        </w:r>
      </w:hyperlink>
      <w:r>
        <w:t xml:space="preserve"> reveals sur-</w:t>
      </w:r>
      <w:r>
        <w:rPr>
          <w:spacing w:val="40"/>
          <w:w w:val="110"/>
        </w:rPr>
        <w:t xml:space="preserve"> </w:t>
      </w:r>
      <w:r>
        <w:rPr>
          <w:w w:val="110"/>
        </w:rPr>
        <w:t>face</w:t>
      </w:r>
      <w:r>
        <w:rPr>
          <w:spacing w:val="-3"/>
          <w:w w:val="110"/>
        </w:rPr>
        <w:t xml:space="preserve"> </w:t>
      </w:r>
      <w:r>
        <w:rPr>
          <w:w w:val="110"/>
        </w:rPr>
        <w:t>dynamics</w:t>
      </w:r>
      <w:r>
        <w:rPr>
          <w:spacing w:val="-3"/>
          <w:w w:val="110"/>
        </w:rPr>
        <w:t xml:space="preserve"> </w:t>
      </w:r>
      <w:r>
        <w:rPr>
          <w:w w:val="110"/>
        </w:rPr>
        <w:t>between</w:t>
      </w:r>
      <w:r>
        <w:rPr>
          <w:spacing w:val="-3"/>
          <w:w w:val="110"/>
        </w:rPr>
        <w:t xml:space="preserve"> </w:t>
      </w:r>
      <w:r>
        <w:rPr>
          <w:w w:val="110"/>
        </w:rPr>
        <w:t>10</w:t>
      </w:r>
      <w:r>
        <w:rPr>
          <w:w w:val="110"/>
          <w:position w:val="6"/>
          <w:sz w:val="12"/>
        </w:rPr>
        <w:t>2</w:t>
      </w:r>
      <w:r>
        <w:rPr>
          <w:spacing w:val="17"/>
          <w:w w:val="110"/>
          <w:position w:val="6"/>
          <w:sz w:val="12"/>
        </w:rPr>
        <w:t xml:space="preserve"> </w:t>
      </w:r>
      <w:r>
        <w:rPr>
          <w:w w:val="110"/>
        </w:rPr>
        <w:t>times</w:t>
      </w:r>
      <w:r>
        <w:rPr>
          <w:spacing w:val="-3"/>
          <w:w w:val="110"/>
        </w:rPr>
        <w:t xml:space="preserve"> </w:t>
      </w:r>
      <w:r>
        <w:rPr>
          <w:w w:val="110"/>
        </w:rPr>
        <w:t>faster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10</w:t>
      </w:r>
      <w:r>
        <w:rPr>
          <w:w w:val="110"/>
          <w:position w:val="6"/>
          <w:sz w:val="12"/>
        </w:rPr>
        <w:t>4</w:t>
      </w:r>
      <w:r>
        <w:rPr>
          <w:spacing w:val="17"/>
          <w:w w:val="110"/>
          <w:position w:val="6"/>
          <w:sz w:val="12"/>
        </w:rPr>
        <w:t xml:space="preserve"> </w:t>
      </w:r>
      <w:r>
        <w:rPr>
          <w:w w:val="110"/>
        </w:rPr>
        <w:t>times</w:t>
      </w:r>
      <w:r>
        <w:rPr>
          <w:spacing w:val="-3"/>
          <w:w w:val="110"/>
        </w:rPr>
        <w:t xml:space="preserve"> </w:t>
      </w:r>
      <w:r>
        <w:rPr>
          <w:w w:val="110"/>
        </w:rPr>
        <w:t>slower</w:t>
      </w:r>
      <w:r>
        <w:rPr>
          <w:spacing w:val="-3"/>
          <w:w w:val="110"/>
        </w:rPr>
        <w:t xml:space="preserve"> </w:t>
      </w:r>
      <w:r>
        <w:rPr>
          <w:w w:val="110"/>
        </w:rPr>
        <w:t>than</w:t>
      </w:r>
      <w:r>
        <w:rPr>
          <w:spacing w:val="40"/>
          <w:w w:val="110"/>
        </w:rPr>
        <w:t xml:space="preserve"> </w:t>
      </w:r>
      <w:r>
        <w:rPr>
          <w:w w:val="110"/>
        </w:rPr>
        <w:t>bulk depending on the NP-polymer interaction, with the crossover</w:t>
      </w:r>
      <w:r>
        <w:rPr>
          <w:spacing w:val="40"/>
          <w:w w:val="110"/>
        </w:rPr>
        <w:t xml:space="preserve"> </w:t>
      </w:r>
      <w:r>
        <w:rPr>
          <w:w w:val="110"/>
        </w:rPr>
        <w:t>for bulk-like being slightly more repulsive than athermal. This</w:t>
      </w:r>
      <w:r>
        <w:rPr>
          <w:spacing w:val="40"/>
          <w:w w:val="110"/>
        </w:rPr>
        <w:t xml:space="preserve"> </w:t>
      </w:r>
      <w:r>
        <w:rPr>
          <w:w w:val="110"/>
        </w:rPr>
        <w:t>crossover may indicate an unfavorable entropic effect or an effect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local</w:t>
      </w:r>
      <w:r>
        <w:rPr>
          <w:spacing w:val="-7"/>
          <w:w w:val="110"/>
        </w:rPr>
        <w:t xml:space="preserve"> </w:t>
      </w:r>
      <w:r>
        <w:rPr>
          <w:w w:val="110"/>
        </w:rPr>
        <w:t>ordering</w:t>
      </w:r>
      <w:r>
        <w:rPr>
          <w:spacing w:val="-7"/>
          <w:w w:val="110"/>
        </w:rPr>
        <w:t xml:space="preserve"> </w:t>
      </w:r>
      <w:r>
        <w:rPr>
          <w:w w:val="110"/>
        </w:rPr>
        <w:t>[</w:t>
      </w:r>
      <w:hyperlink w:anchor="_bookmark106" w:history="1">
        <w:r>
          <w:rPr>
            <w:color w:val="0080AC"/>
            <w:w w:val="110"/>
          </w:rPr>
          <w:t>119</w:t>
        </w:r>
        <w:r>
          <w:rPr>
            <w:w w:val="110"/>
          </w:rPr>
          <w:t>].</w:t>
        </w:r>
      </w:hyperlink>
      <w:r>
        <w:rPr>
          <w:spacing w:val="-7"/>
          <w:w w:val="110"/>
        </w:rPr>
        <w:t xml:space="preserve"> </w:t>
      </w:r>
      <w:r>
        <w:rPr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w w:val="110"/>
        </w:rPr>
        <w:t>profound</w:t>
      </w:r>
      <w:r>
        <w:rPr>
          <w:spacing w:val="-7"/>
          <w:w w:val="110"/>
        </w:rPr>
        <w:t xml:space="preserve"> </w:t>
      </w:r>
      <w:r>
        <w:rPr>
          <w:w w:val="110"/>
        </w:rPr>
        <w:t>effect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NP-polymer</w:t>
      </w:r>
      <w:r>
        <w:rPr>
          <w:spacing w:val="-7"/>
          <w:w w:val="110"/>
        </w:rPr>
        <w:t xml:space="preserve"> </w:t>
      </w:r>
      <w:r>
        <w:rPr>
          <w:w w:val="110"/>
        </w:rPr>
        <w:t>interac-</w:t>
      </w:r>
      <w:r>
        <w:rPr>
          <w:spacing w:val="40"/>
          <w:w w:val="110"/>
        </w:rPr>
        <w:t xml:space="preserve"> </w:t>
      </w:r>
      <w:r>
        <w:rPr>
          <w:w w:val="110"/>
        </w:rPr>
        <w:t>tion on local dynamics is consistent with other simulation results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07" w:history="1">
        <w:r>
          <w:rPr>
            <w:color w:val="0080AC"/>
            <w:w w:val="110"/>
          </w:rPr>
          <w:t>120–124</w:t>
        </w:r>
        <w:r>
          <w:rPr>
            <w:w w:val="110"/>
          </w:rPr>
          <w:t>]</w:t>
        </w:r>
      </w:hyperlink>
      <w:r>
        <w:rPr>
          <w:spacing w:val="3"/>
          <w:w w:val="110"/>
        </w:rPr>
        <w:t xml:space="preserve"> </w:t>
      </w:r>
      <w:r>
        <w:rPr>
          <w:w w:val="110"/>
        </w:rPr>
        <w:t>but</w:t>
      </w:r>
      <w:r>
        <w:rPr>
          <w:spacing w:val="4"/>
          <w:w w:val="110"/>
        </w:rPr>
        <w:t xml:space="preserve"> </w:t>
      </w:r>
      <w:r>
        <w:rPr>
          <w:w w:val="110"/>
        </w:rPr>
        <w:t>mostly</w:t>
      </w:r>
      <w:r>
        <w:rPr>
          <w:spacing w:val="4"/>
          <w:w w:val="110"/>
        </w:rPr>
        <w:t xml:space="preserve"> </w:t>
      </w:r>
      <w:r>
        <w:rPr>
          <w:w w:val="110"/>
        </w:rPr>
        <w:t>undocumented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4"/>
          <w:w w:val="110"/>
        </w:rPr>
        <w:t xml:space="preserve"> </w:t>
      </w:r>
      <w:r>
        <w:rPr>
          <w:w w:val="110"/>
        </w:rPr>
        <w:t>PNCs.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Inter-</w:t>
      </w:r>
    </w:p>
    <w:p w14:paraId="2DEA8DA8" w14:textId="77777777" w:rsidR="00E21043" w:rsidRDefault="0052501A">
      <w:pPr>
        <w:spacing w:before="3" w:after="25"/>
        <w:rPr>
          <w:sz w:val="7"/>
        </w:rPr>
      </w:pPr>
      <w:r>
        <w:br w:type="column"/>
      </w:r>
    </w:p>
    <w:p w14:paraId="1A4928A5" w14:textId="77777777" w:rsidR="00E21043" w:rsidRDefault="0052501A">
      <w:pPr>
        <w:pStyle w:val="BodyText"/>
        <w:ind w:left="404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3F13DC44" wp14:editId="77F5ED06">
            <wp:extent cx="3055436" cy="1697736"/>
            <wp:effectExtent l="0" t="0" r="0" b="0"/>
            <wp:docPr id="29" name="Image 29" descr="Image of Fig.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Image of Fig. 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436" cy="169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07C7" w14:textId="77777777" w:rsidR="00E21043" w:rsidRDefault="00E21043">
      <w:pPr>
        <w:pStyle w:val="BodyText"/>
        <w:spacing w:before="51"/>
        <w:jc w:val="left"/>
        <w:rPr>
          <w:sz w:val="12"/>
        </w:rPr>
      </w:pPr>
    </w:p>
    <w:p w14:paraId="069C1BDD" w14:textId="77777777" w:rsidR="00E21043" w:rsidRDefault="0052501A">
      <w:pPr>
        <w:spacing w:before="1" w:line="292" w:lineRule="auto"/>
        <w:ind w:left="288" w:right="62"/>
        <w:jc w:val="both"/>
        <w:rPr>
          <w:sz w:val="12"/>
        </w:rPr>
      </w:pPr>
      <w:r>
        <w:rPr>
          <w:b/>
          <w:w w:val="115"/>
          <w:sz w:val="12"/>
        </w:rPr>
        <w:t>Fig.</w:t>
      </w:r>
      <w:r>
        <w:rPr>
          <w:b/>
          <w:spacing w:val="-6"/>
          <w:w w:val="115"/>
          <w:sz w:val="12"/>
        </w:rPr>
        <w:t xml:space="preserve"> </w:t>
      </w:r>
      <w:r>
        <w:rPr>
          <w:b/>
          <w:w w:val="115"/>
          <w:sz w:val="12"/>
        </w:rPr>
        <w:t>7.</w:t>
      </w:r>
      <w:r>
        <w:rPr>
          <w:b/>
          <w:spacing w:val="40"/>
          <w:w w:val="115"/>
          <w:sz w:val="12"/>
        </w:rPr>
        <w:t xml:space="preserve"> </w:t>
      </w:r>
      <w:r>
        <w:rPr>
          <w:w w:val="115"/>
          <w:sz w:val="12"/>
        </w:rPr>
        <w:t>Segmental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relaxation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time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for</w:t>
      </w:r>
      <w:r>
        <w:rPr>
          <w:spacing w:val="-2"/>
          <w:w w:val="115"/>
          <w:sz w:val="12"/>
        </w:rPr>
        <w:t xml:space="preserve"> </w:t>
      </w:r>
      <w:r>
        <w:rPr>
          <w:rFonts w:ascii="Trebuchet MS"/>
          <w:w w:val="115"/>
          <w:sz w:val="12"/>
        </w:rPr>
        <w:t>s</w:t>
      </w:r>
      <w:r>
        <w:rPr>
          <w:rFonts w:ascii="Trebuchet MS"/>
          <w:spacing w:val="-11"/>
          <w:w w:val="115"/>
          <w:sz w:val="12"/>
        </w:rPr>
        <w:t xml:space="preserve"> </w:t>
      </w:r>
      <w:r>
        <w:rPr>
          <w:w w:val="115"/>
          <w:sz w:val="12"/>
        </w:rPr>
        <w:t>=</w:t>
      </w:r>
      <w:r>
        <w:rPr>
          <w:spacing w:val="-4"/>
          <w:w w:val="115"/>
          <w:sz w:val="12"/>
        </w:rPr>
        <w:t xml:space="preserve"> </w:t>
      </w:r>
      <w:r>
        <w:rPr>
          <w:w w:val="115"/>
          <w:sz w:val="12"/>
        </w:rPr>
        <w:t>0.1,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0.25,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0.5,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0,75,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1.0,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1.4,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and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2.0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as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a</w:t>
      </w:r>
      <w:r>
        <w:rPr>
          <w:spacing w:val="-2"/>
          <w:w w:val="115"/>
          <w:sz w:val="12"/>
        </w:rPr>
        <w:t xml:space="preserve"> </w:t>
      </w:r>
      <w:r>
        <w:rPr>
          <w:w w:val="115"/>
          <w:sz w:val="12"/>
        </w:rPr>
        <w:t>func-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tion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distance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NP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surface.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Inset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shows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surface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segmental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relaxation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time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(normalized to that of bulk) as a function of interaction strength [</w:t>
      </w:r>
      <w:hyperlink w:anchor="_bookmark106" w:history="1">
        <w:r>
          <w:rPr>
            <w:color w:val="0080AC"/>
            <w:w w:val="120"/>
            <w:sz w:val="12"/>
          </w:rPr>
          <w:t>119</w:t>
        </w:r>
        <w:r>
          <w:rPr>
            <w:w w:val="120"/>
            <w:sz w:val="12"/>
          </w:rPr>
          <w:t>].</w:t>
        </w:r>
      </w:hyperlink>
      <w:r>
        <w:rPr>
          <w:w w:val="120"/>
          <w:sz w:val="12"/>
        </w:rPr>
        <w:t xml:space="preserve"> Copyright</w:t>
      </w:r>
      <w:r>
        <w:rPr>
          <w:spacing w:val="40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2016.</w:t>
      </w:r>
    </w:p>
    <w:p w14:paraId="2DE59419" w14:textId="77777777" w:rsidR="00E21043" w:rsidRDefault="0052501A">
      <w:pPr>
        <w:spacing w:before="30"/>
        <w:ind w:left="288"/>
        <w:jc w:val="both"/>
        <w:rPr>
          <w:sz w:val="12"/>
        </w:rPr>
      </w:pPr>
      <w:r>
        <w:rPr>
          <w:w w:val="120"/>
          <w:sz w:val="12"/>
        </w:rPr>
        <w:t>Reproduced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5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5B6F605E" w14:textId="77777777" w:rsidR="00E21043" w:rsidRDefault="00E21043">
      <w:pPr>
        <w:pStyle w:val="BodyText"/>
        <w:jc w:val="left"/>
        <w:rPr>
          <w:sz w:val="12"/>
        </w:rPr>
      </w:pPr>
    </w:p>
    <w:p w14:paraId="5AD0D575" w14:textId="77777777" w:rsidR="00E21043" w:rsidRDefault="00E21043">
      <w:pPr>
        <w:pStyle w:val="BodyText"/>
        <w:jc w:val="left"/>
        <w:rPr>
          <w:sz w:val="12"/>
        </w:rPr>
      </w:pPr>
    </w:p>
    <w:p w14:paraId="1899C525" w14:textId="77777777" w:rsidR="00E21043" w:rsidRDefault="00E21043">
      <w:pPr>
        <w:pStyle w:val="BodyText"/>
        <w:spacing w:before="17"/>
        <w:jc w:val="left"/>
        <w:rPr>
          <w:sz w:val="12"/>
        </w:rPr>
      </w:pPr>
    </w:p>
    <w:p w14:paraId="5E2CD589" w14:textId="77777777" w:rsidR="00E21043" w:rsidRDefault="0052501A">
      <w:pPr>
        <w:pStyle w:val="BodyText"/>
        <w:spacing w:line="210" w:lineRule="exact"/>
        <w:ind w:left="288" w:right="62"/>
      </w:pPr>
      <w:r>
        <w:rPr>
          <w:w w:val="110"/>
        </w:rPr>
        <w:t xml:space="preserve">estingly, bulk-like segmental relaxations are recovered after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3</w:t>
      </w:r>
      <w:r>
        <w:rPr>
          <w:rFonts w:ascii="Trebuchet MS" w:hAnsi="Trebuchet MS"/>
          <w:w w:val="110"/>
        </w:rPr>
        <w:t>σ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or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3</w:t>
      </w:r>
      <w:r>
        <w:rPr>
          <w:spacing w:val="-10"/>
          <w:w w:val="110"/>
        </w:rPr>
        <w:t xml:space="preserve"> </w:t>
      </w:r>
      <w:r>
        <w:rPr>
          <w:w w:val="110"/>
        </w:rPr>
        <w:t>nm in experimental units, from the NP surface regardless of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 interaction parameter [</w:t>
      </w:r>
      <w:hyperlink w:anchor="_bookmark106" w:history="1">
        <w:r>
          <w:rPr>
            <w:color w:val="0080AC"/>
            <w:w w:val="110"/>
          </w:rPr>
          <w:t>119</w:t>
        </w:r>
        <w:r>
          <w:rPr>
            <w:w w:val="110"/>
          </w:rPr>
          <w:t>].</w:t>
        </w:r>
      </w:hyperlink>
      <w:r>
        <w:rPr>
          <w:w w:val="110"/>
        </w:rPr>
        <w:t xml:space="preserve"> Other simulations have</w:t>
      </w:r>
      <w:r>
        <w:rPr>
          <w:spacing w:val="40"/>
          <w:w w:val="110"/>
        </w:rPr>
        <w:t xml:space="preserve"> </w:t>
      </w:r>
      <w:r>
        <w:rPr>
          <w:w w:val="110"/>
        </w:rPr>
        <w:t>shown similar effects [</w:t>
      </w:r>
      <w:hyperlink w:anchor="_bookmark70" w:history="1">
        <w:r>
          <w:rPr>
            <w:color w:val="0080AC"/>
            <w:w w:val="110"/>
          </w:rPr>
          <w:t>29</w:t>
        </w:r>
        <w:r>
          <w:rPr>
            <w:w w:val="110"/>
          </w:rPr>
          <w:t>,</w:t>
        </w:r>
      </w:hyperlink>
      <w:hyperlink w:anchor="_bookmark95" w:history="1">
        <w:r>
          <w:rPr>
            <w:color w:val="0080AC"/>
            <w:w w:val="110"/>
          </w:rPr>
          <w:t>79</w:t>
        </w:r>
        <w:r>
          <w:rPr>
            <w:w w:val="110"/>
          </w:rPr>
          <w:t>,</w:t>
        </w:r>
      </w:hyperlink>
      <w:hyperlink w:anchor="_bookmark108" w:history="1">
        <w:r>
          <w:rPr>
            <w:color w:val="0080AC"/>
            <w:w w:val="110"/>
          </w:rPr>
          <w:t>121</w:t>
        </w:r>
        <w:r>
          <w:rPr>
            <w:w w:val="110"/>
          </w:rPr>
          <w:t>].</w:t>
        </w:r>
      </w:hyperlink>
    </w:p>
    <w:p w14:paraId="7908D257" w14:textId="77777777" w:rsidR="00E21043" w:rsidRDefault="0052501A">
      <w:pPr>
        <w:pStyle w:val="BodyText"/>
        <w:spacing w:before="13" w:line="268" w:lineRule="auto"/>
        <w:ind w:left="288" w:right="62" w:firstLine="239"/>
      </w:pPr>
      <w:r>
        <w:rPr>
          <w:w w:val="110"/>
        </w:rPr>
        <w:t>For systems that exhibit hydrogen bonding, such as PNCs com-</w:t>
      </w:r>
      <w:r>
        <w:rPr>
          <w:spacing w:val="40"/>
          <w:w w:val="110"/>
        </w:rPr>
        <w:t xml:space="preserve"> </w:t>
      </w:r>
      <w:r>
        <w:rPr>
          <w:w w:val="110"/>
        </w:rPr>
        <w:t>prised of hydrophilic polymers and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NPs, temperature may</w:t>
      </w:r>
      <w:r>
        <w:rPr>
          <w:spacing w:val="40"/>
          <w:w w:val="110"/>
        </w:rPr>
        <w:t xml:space="preserve"> </w:t>
      </w:r>
      <w:r>
        <w:rPr>
          <w:w w:val="110"/>
        </w:rPr>
        <w:t>impact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NP-polymer</w:t>
      </w:r>
      <w:r>
        <w:rPr>
          <w:spacing w:val="-6"/>
          <w:w w:val="110"/>
        </w:rPr>
        <w:t xml:space="preserve"> </w:t>
      </w:r>
      <w:r>
        <w:rPr>
          <w:w w:val="110"/>
        </w:rPr>
        <w:t>interaction.</w:t>
      </w:r>
      <w:r>
        <w:rPr>
          <w:spacing w:val="-6"/>
          <w:w w:val="110"/>
        </w:rPr>
        <w:t xml:space="preserve"> </w:t>
      </w:r>
      <w:r>
        <w:rPr>
          <w:w w:val="110"/>
        </w:rPr>
        <w:t>Specifically,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relaxation</w:t>
      </w:r>
      <w:r>
        <w:rPr>
          <w:spacing w:val="-6"/>
          <w:w w:val="110"/>
        </w:rPr>
        <w:t xml:space="preserve"> </w:t>
      </w:r>
      <w:r>
        <w:rPr>
          <w:w w:val="110"/>
        </w:rPr>
        <w:t>time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adsorbed</w:t>
      </w:r>
      <w:r>
        <w:rPr>
          <w:spacing w:val="-10"/>
          <w:w w:val="110"/>
        </w:rPr>
        <w:t xml:space="preserve"> </w:t>
      </w:r>
      <w:r>
        <w:rPr>
          <w:w w:val="110"/>
        </w:rPr>
        <w:t>segments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likely</w:t>
      </w:r>
      <w:r>
        <w:rPr>
          <w:spacing w:val="-10"/>
          <w:w w:val="110"/>
        </w:rPr>
        <w:t xml:space="preserve"> </w:t>
      </w:r>
      <w:r>
        <w:rPr>
          <w:w w:val="110"/>
        </w:rPr>
        <w:t>related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activation</w:t>
      </w:r>
      <w:r>
        <w:rPr>
          <w:spacing w:val="-10"/>
          <w:w w:val="110"/>
        </w:rPr>
        <w:t xml:space="preserve"> </w:t>
      </w:r>
      <w:r>
        <w:rPr>
          <w:w w:val="110"/>
        </w:rPr>
        <w:t>energy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hydrogen bond (relative to kT) and the attempt frequency (related</w:t>
      </w:r>
      <w:r>
        <w:rPr>
          <w:spacing w:val="40"/>
          <w:w w:val="110"/>
        </w:rPr>
        <w:t xml:space="preserve"> </w:t>
      </w:r>
      <w:r>
        <w:rPr>
          <w:w w:val="110"/>
        </w:rPr>
        <w:t>to the bulk relaxation time), both of which are temperature depen-</w:t>
      </w:r>
      <w:r>
        <w:rPr>
          <w:spacing w:val="40"/>
          <w:w w:val="110"/>
        </w:rPr>
        <w:t xml:space="preserve"> </w:t>
      </w:r>
      <w:r>
        <w:rPr>
          <w:w w:val="110"/>
        </w:rPr>
        <w:t>dent. NMR measurements as a function of temperature showed</w:t>
      </w:r>
      <w:r>
        <w:rPr>
          <w:spacing w:val="80"/>
          <w:w w:val="110"/>
        </w:rPr>
        <w:t xml:space="preserve"> </w:t>
      </w:r>
      <w:r>
        <w:rPr>
          <w:w w:val="110"/>
        </w:rPr>
        <w:t>the measured bound layer thickness in various PNCs decreased</w:t>
      </w:r>
      <w:r>
        <w:rPr>
          <w:spacing w:val="40"/>
          <w:w w:val="110"/>
        </w:rPr>
        <w:t xml:space="preserve"> </w:t>
      </w:r>
      <w:r>
        <w:rPr>
          <w:w w:val="110"/>
        </w:rPr>
        <w:t>with increasing temperatures; unfortunately, measurements of</w:t>
      </w:r>
      <w:r>
        <w:rPr>
          <w:spacing w:val="80"/>
          <w:w w:val="110"/>
        </w:rPr>
        <w:t xml:space="preserve"> </w:t>
      </w:r>
      <w:r>
        <w:rPr>
          <w:w w:val="110"/>
        </w:rPr>
        <w:t>the relaxation time in that bound (glassy) layer were inaccessible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13" w:history="1">
        <w:r>
          <w:rPr>
            <w:color w:val="0080AC"/>
            <w:w w:val="110"/>
          </w:rPr>
          <w:t>125</w:t>
        </w:r>
        <w:r>
          <w:rPr>
            <w:w w:val="110"/>
          </w:rPr>
          <w:t>,</w:t>
        </w:r>
      </w:hyperlink>
      <w:hyperlink w:anchor="_bookmark115" w:history="1">
        <w:r>
          <w:rPr>
            <w:color w:val="0080AC"/>
            <w:w w:val="110"/>
          </w:rPr>
          <w:t>126</w:t>
        </w:r>
        <w:r>
          <w:rPr>
            <w:w w:val="110"/>
          </w:rPr>
          <w:t>].</w:t>
        </w:r>
      </w:hyperlink>
      <w:r>
        <w:rPr>
          <w:spacing w:val="-1"/>
          <w:w w:val="110"/>
        </w:rPr>
        <w:t xml:space="preserve"> </w:t>
      </w:r>
      <w:r>
        <w:rPr>
          <w:w w:val="110"/>
        </w:rPr>
        <w:t>Thinner</w:t>
      </w:r>
      <w:r>
        <w:rPr>
          <w:spacing w:val="-1"/>
          <w:w w:val="110"/>
        </w:rPr>
        <w:t xml:space="preserve"> </w:t>
      </w:r>
      <w:r>
        <w:rPr>
          <w:w w:val="110"/>
        </w:rPr>
        <w:t>dynamic</w:t>
      </w:r>
      <w:r>
        <w:rPr>
          <w:spacing w:val="-1"/>
          <w:w w:val="110"/>
        </w:rPr>
        <w:t xml:space="preserve"> </w:t>
      </w:r>
      <w:r>
        <w:rPr>
          <w:w w:val="110"/>
        </w:rPr>
        <w:t>bound</w:t>
      </w:r>
      <w:r>
        <w:rPr>
          <w:spacing w:val="-1"/>
          <w:w w:val="110"/>
        </w:rPr>
        <w:t xml:space="preserve"> </w:t>
      </w:r>
      <w:r>
        <w:rPr>
          <w:w w:val="110"/>
        </w:rPr>
        <w:t>layers</w:t>
      </w:r>
      <w:r>
        <w:rPr>
          <w:spacing w:val="-1"/>
          <w:w w:val="110"/>
        </w:rPr>
        <w:t xml:space="preserve"> </w:t>
      </w:r>
      <w:r>
        <w:rPr>
          <w:w w:val="110"/>
        </w:rPr>
        <w:t>were</w:t>
      </w:r>
      <w:r>
        <w:rPr>
          <w:spacing w:val="-1"/>
          <w:w w:val="110"/>
        </w:rPr>
        <w:t xml:space="preserve"> </w:t>
      </w:r>
      <w:r>
        <w:rPr>
          <w:w w:val="110"/>
        </w:rPr>
        <w:t>also</w:t>
      </w:r>
      <w:r>
        <w:rPr>
          <w:spacing w:val="-1"/>
          <w:w w:val="110"/>
        </w:rPr>
        <w:t xml:space="preserve"> </w:t>
      </w:r>
      <w:r>
        <w:rPr>
          <w:w w:val="110"/>
        </w:rPr>
        <w:t>observed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BDS</w:t>
      </w:r>
      <w:r>
        <w:rPr>
          <w:spacing w:val="-3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temperature</w:t>
      </w:r>
      <w:r>
        <w:rPr>
          <w:spacing w:val="-3"/>
          <w:w w:val="110"/>
        </w:rPr>
        <w:t xml:space="preserve"> </w:t>
      </w:r>
      <w:r>
        <w:rPr>
          <w:w w:val="110"/>
        </w:rPr>
        <w:t>increased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variety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materials</w:t>
      </w:r>
      <w:r>
        <w:rPr>
          <w:spacing w:val="-3"/>
          <w:w w:val="110"/>
        </w:rPr>
        <w:t xml:space="preserve"> </w:t>
      </w:r>
      <w:r>
        <w:rPr>
          <w:w w:val="110"/>
        </w:rPr>
        <w:t>[</w:t>
      </w:r>
      <w:hyperlink w:anchor="_bookmark90" w:history="1">
        <w:r>
          <w:rPr>
            <w:color w:val="0080AC"/>
            <w:w w:val="110"/>
          </w:rPr>
          <w:t>74</w:t>
        </w:r>
        <w:r>
          <w:rPr>
            <w:w w:val="110"/>
          </w:rPr>
          <w:t>,</w:t>
        </w:r>
      </w:hyperlink>
      <w:hyperlink w:anchor="_bookmark110" w:history="1">
        <w:r>
          <w:rPr>
            <w:color w:val="0080AC"/>
            <w:w w:val="110"/>
          </w:rPr>
          <w:t>123</w:t>
        </w:r>
        <w:r>
          <w:rPr>
            <w:w w:val="110"/>
          </w:rPr>
          <w:t>].</w:t>
        </w:r>
      </w:hyperlink>
      <w:r>
        <w:rPr>
          <w:spacing w:val="-3"/>
          <w:w w:val="110"/>
        </w:rPr>
        <w:t xml:space="preserve"> </w:t>
      </w:r>
      <w:r>
        <w:rPr>
          <w:w w:val="110"/>
        </w:rPr>
        <w:t>As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discussed in regards to </w:t>
      </w:r>
      <w:hyperlink w:anchor="_bookmark10" w:history="1">
        <w:r>
          <w:rPr>
            <w:color w:val="0080AC"/>
            <w:w w:val="110"/>
          </w:rPr>
          <w:t>Figs. 4 and 6</w:t>
        </w:r>
        <w:r>
          <w:rPr>
            <w:w w:val="110"/>
          </w:rPr>
          <w:t>,</w:t>
        </w:r>
      </w:hyperlink>
      <w:r>
        <w:rPr>
          <w:w w:val="110"/>
        </w:rPr>
        <w:t xml:space="preserve"> BDS measurements observe</w:t>
      </w:r>
      <w:r>
        <w:rPr>
          <w:spacing w:val="40"/>
          <w:w w:val="110"/>
        </w:rPr>
        <w:t xml:space="preserve"> </w:t>
      </w:r>
      <w:r>
        <w:rPr>
          <w:w w:val="110"/>
        </w:rPr>
        <w:t>only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weak</w:t>
      </w:r>
      <w:r>
        <w:rPr>
          <w:spacing w:val="40"/>
          <w:w w:val="110"/>
        </w:rPr>
        <w:t xml:space="preserve"> </w:t>
      </w:r>
      <w:r>
        <w:rPr>
          <w:w w:val="110"/>
        </w:rPr>
        <w:t>change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fragility</w:t>
      </w:r>
      <w:r>
        <w:rPr>
          <w:spacing w:val="40"/>
          <w:w w:val="110"/>
        </w:rPr>
        <w:t xml:space="preserve"> </w:t>
      </w:r>
      <w:r>
        <w:rPr>
          <w:w w:val="110"/>
        </w:rPr>
        <w:t>upon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addition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NPs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spacing w:val="-4"/>
          <w:w w:val="110"/>
        </w:rPr>
        <w:t xml:space="preserve"> 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w w:val="110"/>
        </w:rPr>
        <w:t>b [</w:t>
      </w:r>
      <w:hyperlink w:anchor="_bookmark76" w:history="1">
        <w:r>
          <w:rPr>
            <w:color w:val="0080AC"/>
            <w:w w:val="110"/>
          </w:rPr>
          <w:t>65</w:t>
        </w:r>
        <w:r>
          <w:rPr>
            <w:w w:val="110"/>
          </w:rPr>
          <w:t>,</w:t>
        </w:r>
      </w:hyperlink>
      <w:hyperlink w:anchor="_bookmark131" w:history="1">
        <w:r>
          <w:rPr>
            <w:color w:val="0080AC"/>
            <w:w w:val="110"/>
          </w:rPr>
          <w:t>108</w:t>
        </w:r>
        <w:r>
          <w:rPr>
            <w:w w:val="110"/>
          </w:rPr>
          <w:t>].</w:t>
        </w:r>
      </w:hyperlink>
      <w:r>
        <w:rPr>
          <w:w w:val="110"/>
        </w:rPr>
        <w:t xml:space="preserve"> This result may indicate that the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interaction</w:t>
      </w:r>
      <w:r>
        <w:rPr>
          <w:spacing w:val="57"/>
          <w:w w:val="110"/>
        </w:rPr>
        <w:t xml:space="preserve"> </w:t>
      </w:r>
      <w:r>
        <w:rPr>
          <w:w w:val="110"/>
        </w:rPr>
        <w:t>is</w:t>
      </w:r>
      <w:r>
        <w:rPr>
          <w:spacing w:val="58"/>
          <w:w w:val="110"/>
        </w:rPr>
        <w:t xml:space="preserve"> </w:t>
      </w:r>
      <w:r>
        <w:rPr>
          <w:w w:val="110"/>
        </w:rPr>
        <w:t>not</w:t>
      </w:r>
      <w:r>
        <w:rPr>
          <w:spacing w:val="58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58"/>
          <w:w w:val="110"/>
        </w:rPr>
        <w:t xml:space="preserve"> </w:t>
      </w:r>
      <w:r>
        <w:rPr>
          <w:w w:val="110"/>
        </w:rPr>
        <w:t>changed</w:t>
      </w:r>
      <w:r>
        <w:rPr>
          <w:spacing w:val="57"/>
          <w:w w:val="110"/>
        </w:rPr>
        <w:t xml:space="preserve"> </w:t>
      </w:r>
      <w:r>
        <w:rPr>
          <w:w w:val="110"/>
        </w:rPr>
        <w:t>over</w:t>
      </w:r>
      <w:r>
        <w:rPr>
          <w:spacing w:val="58"/>
          <w:w w:val="110"/>
        </w:rPr>
        <w:t xml:space="preserve"> </w:t>
      </w:r>
      <w:r>
        <w:rPr>
          <w:w w:val="110"/>
        </w:rPr>
        <w:t>this</w:t>
      </w:r>
      <w:r>
        <w:rPr>
          <w:spacing w:val="58"/>
          <w:w w:val="110"/>
        </w:rPr>
        <w:t xml:space="preserve"> </w:t>
      </w:r>
      <w:r>
        <w:rPr>
          <w:spacing w:val="-2"/>
          <w:w w:val="110"/>
        </w:rPr>
        <w:t>temperature</w:t>
      </w:r>
    </w:p>
    <w:p w14:paraId="627A512F" w14:textId="77777777" w:rsidR="00E21043" w:rsidRDefault="0052501A">
      <w:pPr>
        <w:pStyle w:val="BodyText"/>
        <w:spacing w:line="202" w:lineRule="exact"/>
        <w:ind w:left="288"/>
      </w:pPr>
      <w:r>
        <w:rPr>
          <w:w w:val="110"/>
        </w:rPr>
        <w:t>range.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spacing w:val="-4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0"/>
          <w:w w:val="110"/>
        </w:rPr>
        <w:t xml:space="preserve"> </w:t>
      </w:r>
      <w:r>
        <w:rPr>
          <w:w w:val="110"/>
        </w:rPr>
        <w:t>b, differences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fragility</w:t>
      </w:r>
      <w:r>
        <w:rPr>
          <w:spacing w:val="1"/>
          <w:w w:val="110"/>
        </w:rPr>
        <w:t xml:space="preserve"> </w:t>
      </w:r>
      <w:r>
        <w:rPr>
          <w:w w:val="110"/>
        </w:rPr>
        <w:t>as T</w:t>
      </w:r>
      <w:r>
        <w:rPr>
          <w:spacing w:val="1"/>
          <w:w w:val="110"/>
        </w:rPr>
        <w:t xml:space="preserve"> </w:t>
      </w:r>
      <w:r>
        <w:rPr>
          <w:w w:val="110"/>
        </w:rPr>
        <w:t>approaches</w:t>
      </w:r>
      <w:r>
        <w:rPr>
          <w:spacing w:val="1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spacing w:val="10"/>
          <w:w w:val="110"/>
        </w:rPr>
        <w:t xml:space="preserve"> </w:t>
      </w:r>
      <w:r>
        <w:rPr>
          <w:spacing w:val="-5"/>
          <w:w w:val="110"/>
        </w:rPr>
        <w:t>may</w:t>
      </w:r>
    </w:p>
    <w:p w14:paraId="09896267" w14:textId="77777777" w:rsidR="00E21043" w:rsidRDefault="0052501A">
      <w:pPr>
        <w:pStyle w:val="BodyText"/>
        <w:spacing w:line="268" w:lineRule="auto"/>
        <w:ind w:left="288" w:right="62"/>
      </w:pPr>
      <w:r>
        <w:rPr>
          <w:w w:val="110"/>
        </w:rPr>
        <w:t>reflect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frustrated</w:t>
      </w:r>
      <w:r>
        <w:rPr>
          <w:spacing w:val="-9"/>
          <w:w w:val="110"/>
        </w:rPr>
        <w:t xml:space="preserve"> </w:t>
      </w:r>
      <w:r>
        <w:rPr>
          <w:w w:val="110"/>
        </w:rPr>
        <w:t>packing</w:t>
      </w:r>
      <w:r>
        <w:rPr>
          <w:spacing w:val="-9"/>
          <w:w w:val="110"/>
        </w:rPr>
        <w:t xml:space="preserve"> </w:t>
      </w:r>
      <w:r>
        <w:rPr>
          <w:w w:val="110"/>
        </w:rPr>
        <w:t>during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vitrification</w:t>
      </w:r>
      <w:r>
        <w:rPr>
          <w:spacing w:val="-9"/>
          <w:w w:val="110"/>
        </w:rPr>
        <w:t xml:space="preserve"> </w:t>
      </w:r>
      <w:r>
        <w:rPr>
          <w:w w:val="110"/>
        </w:rPr>
        <w:t>process</w:t>
      </w:r>
      <w:r>
        <w:rPr>
          <w:spacing w:val="-9"/>
          <w:w w:val="110"/>
        </w:rPr>
        <w:t xml:space="preserve"> </w:t>
      </w:r>
      <w:r>
        <w:rPr>
          <w:w w:val="110"/>
        </w:rPr>
        <w:t>rather</w:t>
      </w:r>
      <w:r>
        <w:rPr>
          <w:spacing w:val="40"/>
          <w:w w:val="110"/>
        </w:rPr>
        <w:t xml:space="preserve"> </w:t>
      </w:r>
      <w:r>
        <w:rPr>
          <w:w w:val="110"/>
        </w:rPr>
        <w:t>than segmental relaxation at higher temperatures [</w:t>
      </w:r>
      <w:hyperlink w:anchor="_bookmark131" w:history="1">
        <w:r>
          <w:rPr>
            <w:color w:val="0080AC"/>
            <w:w w:val="110"/>
          </w:rPr>
          <w:t>108</w:t>
        </w:r>
        <w:r>
          <w:rPr>
            <w:w w:val="110"/>
          </w:rPr>
          <w:t>],</w:t>
        </w:r>
      </w:hyperlink>
      <w:r>
        <w:rPr>
          <w:w w:val="110"/>
        </w:rPr>
        <w:t xml:space="preserve"> mean-</w:t>
      </w:r>
      <w:r>
        <w:rPr>
          <w:spacing w:val="80"/>
          <w:w w:val="110"/>
        </w:rPr>
        <w:t xml:space="preserve"> </w:t>
      </w:r>
      <w:r>
        <w:rPr>
          <w:w w:val="110"/>
        </w:rPr>
        <w:t>ing the dependence on NP-polymer interaction remains unclear.</w:t>
      </w:r>
      <w:r>
        <w:rPr>
          <w:spacing w:val="40"/>
          <w:w w:val="110"/>
        </w:rPr>
        <w:t xml:space="preserve"> </w:t>
      </w:r>
      <w:r>
        <w:rPr>
          <w:w w:val="110"/>
        </w:rPr>
        <w:t>To access a broader range of temperatures, multiple experimen-</w:t>
      </w:r>
      <w:r>
        <w:rPr>
          <w:spacing w:val="40"/>
          <w:w w:val="110"/>
        </w:rPr>
        <w:t xml:space="preserve"> </w:t>
      </w:r>
      <w:r>
        <w:rPr>
          <w:w w:val="110"/>
        </w:rPr>
        <w:t>tal</w:t>
      </w:r>
      <w:r>
        <w:rPr>
          <w:spacing w:val="-1"/>
          <w:w w:val="110"/>
        </w:rPr>
        <w:t xml:space="preserve"> </w:t>
      </w:r>
      <w:r>
        <w:rPr>
          <w:w w:val="110"/>
        </w:rPr>
        <w:t>methods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overlapping</w:t>
      </w:r>
      <w:r>
        <w:rPr>
          <w:spacing w:val="-1"/>
          <w:w w:val="110"/>
        </w:rPr>
        <w:t xml:space="preserve"> </w:t>
      </w:r>
      <w:r>
        <w:rPr>
          <w:w w:val="110"/>
        </w:rPr>
        <w:t>temperature</w:t>
      </w:r>
      <w:r>
        <w:rPr>
          <w:spacing w:val="-1"/>
          <w:w w:val="110"/>
        </w:rPr>
        <w:t xml:space="preserve"> </w:t>
      </w:r>
      <w:r>
        <w:rPr>
          <w:w w:val="110"/>
        </w:rPr>
        <w:t>ranges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optimal,</w:t>
      </w:r>
      <w:r>
        <w:rPr>
          <w:spacing w:val="-1"/>
          <w:w w:val="110"/>
        </w:rPr>
        <w:t xml:space="preserve"> </w:t>
      </w:r>
      <w:hyperlink w:anchor="_bookmark7" w:history="1">
        <w:r>
          <w:rPr>
            <w:color w:val="0080AC"/>
            <w:w w:val="110"/>
          </w:rPr>
          <w:t>Fig.</w:t>
        </w:r>
        <w:r>
          <w:rPr>
            <w:color w:val="0080AC"/>
            <w:spacing w:val="-1"/>
            <w:w w:val="110"/>
          </w:rPr>
          <w:t xml:space="preserve"> </w:t>
        </w:r>
        <w:r>
          <w:rPr>
            <w:color w:val="0080AC"/>
            <w:w w:val="110"/>
          </w:rPr>
          <w:t>2</w:t>
        </w:r>
      </w:hyperlink>
      <w:r>
        <w:rPr>
          <w:color w:val="0080AC"/>
          <w:spacing w:val="40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57" w:history="1">
        <w:r>
          <w:rPr>
            <w:color w:val="0080AC"/>
            <w:spacing w:val="-2"/>
            <w:w w:val="110"/>
          </w:rPr>
          <w:t>54</w:t>
        </w:r>
        <w:r>
          <w:rPr>
            <w:spacing w:val="-2"/>
            <w:w w:val="110"/>
          </w:rPr>
          <w:t>,</w:t>
        </w:r>
      </w:hyperlink>
      <w:hyperlink w:anchor="_bookmark58" w:history="1">
        <w:r>
          <w:rPr>
            <w:color w:val="0080AC"/>
            <w:spacing w:val="-2"/>
            <w:w w:val="110"/>
          </w:rPr>
          <w:t>55</w:t>
        </w:r>
        <w:r>
          <w:rPr>
            <w:spacing w:val="-2"/>
            <w:w w:val="110"/>
          </w:rPr>
          <w:t>,</w:t>
        </w:r>
      </w:hyperlink>
      <w:hyperlink w:anchor="_bookmark92" w:history="1">
        <w:r>
          <w:rPr>
            <w:color w:val="0080AC"/>
            <w:spacing w:val="-2"/>
            <w:w w:val="110"/>
          </w:rPr>
          <w:t>76</w:t>
        </w:r>
        <w:r>
          <w:rPr>
            <w:spacing w:val="-2"/>
            <w:w w:val="110"/>
          </w:rPr>
          <w:t>,</w:t>
        </w:r>
      </w:hyperlink>
      <w:hyperlink w:anchor="_bookmark93" w:history="1">
        <w:r>
          <w:rPr>
            <w:color w:val="0080AC"/>
            <w:spacing w:val="-2"/>
            <w:w w:val="110"/>
          </w:rPr>
          <w:t>77</w:t>
        </w:r>
        <w:r>
          <w:rPr>
            <w:spacing w:val="-2"/>
            <w:w w:val="110"/>
          </w:rPr>
          <w:t>].</w:t>
        </w:r>
      </w:hyperlink>
    </w:p>
    <w:p w14:paraId="7690B33A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Finally, the role of NP-polymer interaction has also been stud-</w:t>
      </w:r>
      <w:r>
        <w:rPr>
          <w:spacing w:val="40"/>
          <w:w w:val="110"/>
        </w:rPr>
        <w:t xml:space="preserve"> </w:t>
      </w:r>
      <w:r>
        <w:rPr>
          <w:w w:val="110"/>
        </w:rPr>
        <w:t>ied by comparing the segmental dynamics of physically adsorbed</w:t>
      </w:r>
      <w:r>
        <w:rPr>
          <w:spacing w:val="40"/>
          <w:w w:val="110"/>
        </w:rPr>
        <w:t xml:space="preserve"> </w:t>
      </w:r>
      <w:r>
        <w:rPr>
          <w:w w:val="110"/>
        </w:rPr>
        <w:t>chains to those that are covalently grafted to the surface, as men-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tioned in Section </w:t>
      </w:r>
      <w:hyperlink w:anchor="_bookmark12" w:history="1">
        <w:r>
          <w:rPr>
            <w:color w:val="0080AC"/>
            <w:w w:val="110"/>
          </w:rPr>
          <w:t xml:space="preserve">3.3 </w:t>
        </w:r>
        <w:r>
          <w:rPr>
            <w:w w:val="110"/>
          </w:rPr>
          <w:t>[</w:t>
        </w:r>
      </w:hyperlink>
      <w:hyperlink w:anchor="_bookmark71" w:history="1">
        <w:r>
          <w:rPr>
            <w:color w:val="0080AC"/>
            <w:w w:val="110"/>
          </w:rPr>
          <w:t>62</w:t>
        </w:r>
        <w:r>
          <w:rPr>
            <w:w w:val="110"/>
          </w:rPr>
          <w:t>,</w:t>
        </w:r>
      </w:hyperlink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,</w:t>
        </w:r>
      </w:hyperlink>
      <w:hyperlink w:anchor="_bookmark107" w:history="1">
        <w:r>
          <w:rPr>
            <w:color w:val="0080AC"/>
            <w:w w:val="110"/>
          </w:rPr>
          <w:t>91</w:t>
        </w:r>
        <w:r>
          <w:rPr>
            <w:w w:val="110"/>
          </w:rPr>
          <w:t>,</w:t>
        </w:r>
      </w:hyperlink>
      <w:hyperlink w:anchor="_bookmark109" w:history="1">
        <w:r>
          <w:rPr>
            <w:color w:val="0080AC"/>
            <w:w w:val="110"/>
          </w:rPr>
          <w:t>92</w:t>
        </w:r>
        <w:r>
          <w:rPr>
            <w:w w:val="110"/>
          </w:rPr>
          <w:t>,</w:t>
        </w:r>
      </w:hyperlink>
      <w:hyperlink w:anchor="_bookmark113" w:history="1">
        <w:r>
          <w:rPr>
            <w:color w:val="0080AC"/>
            <w:w w:val="110"/>
          </w:rPr>
          <w:t>125</w:t>
        </w:r>
        <w:r>
          <w:rPr>
            <w:w w:val="110"/>
          </w:rPr>
          <w:t>,</w:t>
        </w:r>
      </w:hyperlink>
      <w:hyperlink w:anchor="_bookmark117" w:history="1">
        <w:r>
          <w:rPr>
            <w:color w:val="0080AC"/>
            <w:w w:val="110"/>
          </w:rPr>
          <w:t>127</w:t>
        </w:r>
        <w:r>
          <w:rPr>
            <w:w w:val="110"/>
          </w:rPr>
          <w:t>].</w:t>
        </w:r>
      </w:hyperlink>
      <w:r>
        <w:rPr>
          <w:w w:val="110"/>
        </w:rPr>
        <w:t xml:space="preserve"> For example, Sokolov</w:t>
      </w:r>
      <w:r>
        <w:rPr>
          <w:spacing w:val="40"/>
          <w:w w:val="110"/>
        </w:rPr>
        <w:t xml:space="preserve"> </w:t>
      </w:r>
      <w:r>
        <w:rPr>
          <w:w w:val="110"/>
        </w:rPr>
        <w:t>et al. compared P2VP/SiO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 of the same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and molecular</w:t>
      </w:r>
      <w:r>
        <w:rPr>
          <w:spacing w:val="40"/>
          <w:w w:val="110"/>
        </w:rPr>
        <w:t xml:space="preserve"> </w:t>
      </w:r>
      <w:r>
        <w:rPr>
          <w:w w:val="110"/>
        </w:rPr>
        <w:t>weight wherein all of the P2VP was grafted to the NP (a matrix-</w:t>
      </w:r>
      <w:r>
        <w:rPr>
          <w:spacing w:val="40"/>
          <w:w w:val="110"/>
        </w:rPr>
        <w:t xml:space="preserve"> </w:t>
      </w:r>
      <w:r>
        <w:rPr>
          <w:w w:val="110"/>
        </w:rPr>
        <w:t>free PNC) or physically adsorbed to the NPs (a traditional PNC)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].</w:t>
        </w:r>
      </w:hyperlink>
      <w:r>
        <w:rPr>
          <w:spacing w:val="24"/>
          <w:w w:val="110"/>
        </w:rPr>
        <w:t xml:space="preserve"> </w:t>
      </w:r>
      <w:r>
        <w:rPr>
          <w:w w:val="110"/>
        </w:rPr>
        <w:t>Using</w:t>
      </w:r>
      <w:r>
        <w:rPr>
          <w:spacing w:val="24"/>
          <w:w w:val="110"/>
        </w:rPr>
        <w:t xml:space="preserve"> </w:t>
      </w:r>
      <w:r>
        <w:rPr>
          <w:w w:val="110"/>
        </w:rPr>
        <w:t>BDS</w:t>
      </w:r>
      <w:r>
        <w:rPr>
          <w:spacing w:val="24"/>
          <w:w w:val="110"/>
        </w:rPr>
        <w:t xml:space="preserve"> </w:t>
      </w:r>
      <w:r>
        <w:rPr>
          <w:w w:val="110"/>
        </w:rPr>
        <w:t>along</w:t>
      </w:r>
      <w:r>
        <w:rPr>
          <w:spacing w:val="24"/>
          <w:w w:val="110"/>
        </w:rPr>
        <w:t xml:space="preserve"> </w:t>
      </w:r>
      <w:r>
        <w:rPr>
          <w:w w:val="110"/>
        </w:rPr>
        <w:t>with</w:t>
      </w:r>
      <w:r>
        <w:rPr>
          <w:spacing w:val="24"/>
          <w:w w:val="110"/>
        </w:rPr>
        <w:t xml:space="preserve"> </w:t>
      </w:r>
      <w:r>
        <w:rPr>
          <w:w w:val="110"/>
        </w:rPr>
        <w:t>other</w:t>
      </w:r>
      <w:r>
        <w:rPr>
          <w:spacing w:val="24"/>
          <w:w w:val="110"/>
        </w:rPr>
        <w:t xml:space="preserve"> </w:t>
      </w:r>
      <w:r>
        <w:rPr>
          <w:w w:val="110"/>
        </w:rPr>
        <w:t>techniques,</w:t>
      </w:r>
      <w:r>
        <w:rPr>
          <w:spacing w:val="24"/>
          <w:w w:val="110"/>
        </w:rPr>
        <w:t xml:space="preserve"> </w:t>
      </w:r>
      <w:r>
        <w:rPr>
          <w:w w:val="110"/>
        </w:rPr>
        <w:t>they</w:t>
      </w:r>
      <w:r>
        <w:rPr>
          <w:spacing w:val="24"/>
          <w:w w:val="110"/>
        </w:rPr>
        <w:t xml:space="preserve"> </w:t>
      </w:r>
      <w:r>
        <w:rPr>
          <w:w w:val="110"/>
        </w:rPr>
        <w:t>measured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-relaxation [</w:t>
      </w:r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]</w:t>
        </w:r>
      </w:hyperlink>
      <w:r>
        <w:rPr>
          <w:w w:val="110"/>
        </w:rPr>
        <w:t xml:space="preserve"> and </w:t>
      </w:r>
      <w:r>
        <w:rPr>
          <w:rFonts w:ascii="Trebuchet MS" w:hAnsi="Trebuchet MS"/>
          <w:w w:val="110"/>
        </w:rPr>
        <w:t>β</w:t>
      </w:r>
      <w:r>
        <w:rPr>
          <w:w w:val="110"/>
        </w:rPr>
        <w:t>-relaxation [</w:t>
      </w:r>
      <w:hyperlink w:anchor="_bookmark117" w:history="1">
        <w:r>
          <w:rPr>
            <w:color w:val="0080AC"/>
            <w:w w:val="110"/>
          </w:rPr>
          <w:t>127</w:t>
        </w:r>
        <w:r>
          <w:rPr>
            <w:w w:val="110"/>
          </w:rPr>
          <w:t>]</w:t>
        </w:r>
      </w:hyperlink>
      <w:r>
        <w:rPr>
          <w:w w:val="110"/>
        </w:rPr>
        <w:t xml:space="preserve"> as a function of M</w:t>
      </w:r>
      <w:r>
        <w:rPr>
          <w:w w:val="110"/>
          <w:vertAlign w:val="subscript"/>
        </w:rPr>
        <w:t>w</w:t>
      </w:r>
      <w:r>
        <w:rPr>
          <w:w w:val="110"/>
        </w:rPr>
        <w:t>. One</w:t>
      </w:r>
      <w:r>
        <w:rPr>
          <w:spacing w:val="8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their</w:t>
      </w:r>
      <w:r>
        <w:rPr>
          <w:spacing w:val="-10"/>
          <w:w w:val="110"/>
        </w:rPr>
        <w:t xml:space="preserve"> </w:t>
      </w:r>
      <w:r>
        <w:rPr>
          <w:w w:val="110"/>
        </w:rPr>
        <w:t>main</w:t>
      </w:r>
      <w:r>
        <w:rPr>
          <w:spacing w:val="-10"/>
          <w:w w:val="110"/>
        </w:rPr>
        <w:t xml:space="preserve"> </w:t>
      </w:r>
      <w:r>
        <w:rPr>
          <w:w w:val="110"/>
        </w:rPr>
        <w:t>conclusions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that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degree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chain</w:t>
      </w:r>
      <w:r>
        <w:rPr>
          <w:spacing w:val="-9"/>
          <w:w w:val="110"/>
        </w:rPr>
        <w:t xml:space="preserve"> </w:t>
      </w:r>
      <w:r>
        <w:rPr>
          <w:w w:val="110"/>
        </w:rPr>
        <w:t>stretching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interfacial</w:t>
      </w:r>
      <w:r>
        <w:rPr>
          <w:spacing w:val="-3"/>
          <w:w w:val="110"/>
        </w:rPr>
        <w:t xml:space="preserve"> </w:t>
      </w:r>
      <w:r>
        <w:rPr>
          <w:w w:val="110"/>
        </w:rPr>
        <w:t>layer</w:t>
      </w:r>
      <w:r>
        <w:rPr>
          <w:spacing w:val="-3"/>
          <w:w w:val="110"/>
        </w:rPr>
        <w:t xml:space="preserve"> </w:t>
      </w:r>
      <w:r>
        <w:rPr>
          <w:w w:val="110"/>
        </w:rPr>
        <w:t>critically</w:t>
      </w:r>
      <w:r>
        <w:rPr>
          <w:spacing w:val="-3"/>
          <w:w w:val="110"/>
        </w:rPr>
        <w:t xml:space="preserve"> </w:t>
      </w:r>
      <w:r>
        <w:rPr>
          <w:w w:val="110"/>
        </w:rPr>
        <w:t>affected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segmental</w:t>
      </w:r>
      <w:r>
        <w:rPr>
          <w:spacing w:val="-3"/>
          <w:w w:val="110"/>
        </w:rPr>
        <w:t xml:space="preserve"> </w:t>
      </w:r>
      <w:r>
        <w:rPr>
          <w:w w:val="110"/>
        </w:rPr>
        <w:t>dynamics.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low</w:t>
      </w:r>
      <w:r>
        <w:rPr>
          <w:spacing w:val="40"/>
          <w:w w:val="110"/>
        </w:rPr>
        <w:t xml:space="preserve"> </w:t>
      </w:r>
      <w:r>
        <w:rPr>
          <w:w w:val="110"/>
        </w:rPr>
        <w:t>molecular weight systems, P2VP matrix-free and traditional PNCs</w:t>
      </w:r>
      <w:r>
        <w:rPr>
          <w:spacing w:val="40"/>
          <w:w w:val="110"/>
        </w:rPr>
        <w:t xml:space="preserve"> </w:t>
      </w:r>
      <w:r>
        <w:rPr>
          <w:w w:val="110"/>
        </w:rPr>
        <w:t>exhibit similar interfacial dynamics while for intermediate M</w:t>
      </w:r>
      <w:r>
        <w:rPr>
          <w:w w:val="110"/>
          <w:vertAlign w:val="subscript"/>
        </w:rPr>
        <w:t>w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w w:val="110"/>
        </w:rPr>
        <w:t>grafting</w:t>
      </w:r>
      <w:r>
        <w:rPr>
          <w:spacing w:val="-3"/>
          <w:w w:val="110"/>
        </w:rPr>
        <w:t xml:space="preserve"> </w:t>
      </w:r>
      <w:r>
        <w:rPr>
          <w:w w:val="110"/>
        </w:rPr>
        <w:t>induces</w:t>
      </w:r>
      <w:r>
        <w:rPr>
          <w:spacing w:val="-3"/>
          <w:w w:val="110"/>
        </w:rPr>
        <w:t xml:space="preserve"> </w:t>
      </w:r>
      <w:r>
        <w:rPr>
          <w:w w:val="110"/>
        </w:rPr>
        <w:t>chain</w:t>
      </w:r>
      <w:r>
        <w:rPr>
          <w:spacing w:val="-3"/>
          <w:w w:val="110"/>
        </w:rPr>
        <w:t xml:space="preserve"> </w:t>
      </w:r>
      <w:r>
        <w:rPr>
          <w:w w:val="110"/>
        </w:rPr>
        <w:t>stretching,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-relaxation</w:t>
      </w:r>
      <w:r>
        <w:rPr>
          <w:spacing w:val="-3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matrix-free</w:t>
      </w:r>
      <w:r>
        <w:rPr>
          <w:spacing w:val="-1"/>
          <w:w w:val="110"/>
        </w:rPr>
        <w:t xml:space="preserve"> </w:t>
      </w:r>
      <w:r>
        <w:rPr>
          <w:w w:val="110"/>
        </w:rPr>
        <w:t>PNCs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slower</w:t>
      </w:r>
      <w:r>
        <w:rPr>
          <w:spacing w:val="-1"/>
          <w:w w:val="110"/>
        </w:rPr>
        <w:t xml:space="preserve"> </w:t>
      </w:r>
      <w:r>
        <w:rPr>
          <w:w w:val="110"/>
        </w:rPr>
        <w:t>than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traditional</w:t>
      </w:r>
      <w:r>
        <w:rPr>
          <w:spacing w:val="-1"/>
          <w:w w:val="110"/>
        </w:rPr>
        <w:t xml:space="preserve"> </w:t>
      </w:r>
      <w:r>
        <w:rPr>
          <w:w w:val="110"/>
        </w:rPr>
        <w:t>PNCs</w:t>
      </w:r>
      <w:r>
        <w:rPr>
          <w:spacing w:val="-1"/>
          <w:w w:val="110"/>
        </w:rPr>
        <w:t xml:space="preserve"> </w:t>
      </w:r>
      <w:r>
        <w:rPr>
          <w:w w:val="110"/>
        </w:rPr>
        <w:t>[</w:t>
      </w:r>
      <w:hyperlink w:anchor="_bookmark104" w:history="1">
        <w:r>
          <w:rPr>
            <w:color w:val="0080AC"/>
            <w:w w:val="110"/>
          </w:rPr>
          <w:t>88</w:t>
        </w:r>
        <w:r>
          <w:rPr>
            <w:w w:val="110"/>
          </w:rPr>
          <w:t>].</w:t>
        </w:r>
      </w:hyperlink>
      <w:r>
        <w:rPr>
          <w:spacing w:val="-1"/>
          <w:w w:val="110"/>
        </w:rPr>
        <w:t xml:space="preserve"> </w:t>
      </w:r>
      <w:r>
        <w:rPr>
          <w:w w:val="110"/>
        </w:rPr>
        <w:t>Other</w:t>
      </w:r>
      <w:r>
        <w:rPr>
          <w:spacing w:val="40"/>
          <w:w w:val="110"/>
        </w:rPr>
        <w:t xml:space="preserve"> </w:t>
      </w:r>
      <w:r>
        <w:rPr>
          <w:w w:val="110"/>
        </w:rPr>
        <w:t>studies</w:t>
      </w:r>
      <w:r>
        <w:rPr>
          <w:spacing w:val="-2"/>
          <w:w w:val="110"/>
        </w:rPr>
        <w:t xml:space="preserve"> </w:t>
      </w:r>
      <w:r>
        <w:rPr>
          <w:w w:val="110"/>
        </w:rPr>
        <w:t>using</w:t>
      </w:r>
      <w:r>
        <w:rPr>
          <w:spacing w:val="-2"/>
          <w:w w:val="110"/>
        </w:rPr>
        <w:t xml:space="preserve"> </w:t>
      </w:r>
      <w:r>
        <w:rPr>
          <w:w w:val="110"/>
        </w:rPr>
        <w:t>BDS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NMR</w:t>
      </w:r>
      <w:r>
        <w:rPr>
          <w:spacing w:val="-2"/>
          <w:w w:val="110"/>
        </w:rPr>
        <w:t xml:space="preserve"> </w:t>
      </w:r>
      <w:r>
        <w:rPr>
          <w:w w:val="110"/>
        </w:rPr>
        <w:t>have</w:t>
      </w:r>
      <w:r>
        <w:rPr>
          <w:spacing w:val="-2"/>
          <w:w w:val="110"/>
        </w:rPr>
        <w:t xml:space="preserve"> </w:t>
      </w:r>
      <w:r>
        <w:rPr>
          <w:w w:val="110"/>
        </w:rPr>
        <w:t>also</w:t>
      </w:r>
      <w:r>
        <w:rPr>
          <w:spacing w:val="-2"/>
          <w:w w:val="110"/>
        </w:rPr>
        <w:t xml:space="preserve"> </w:t>
      </w:r>
      <w:r>
        <w:rPr>
          <w:w w:val="110"/>
        </w:rPr>
        <w:t>revealed</w:t>
      </w:r>
      <w:r>
        <w:rPr>
          <w:spacing w:val="-2"/>
          <w:w w:val="110"/>
        </w:rPr>
        <w:t xml:space="preserve"> </w:t>
      </w:r>
      <w:r>
        <w:rPr>
          <w:w w:val="110"/>
        </w:rPr>
        <w:t>slower</w:t>
      </w:r>
      <w:r>
        <w:rPr>
          <w:spacing w:val="-2"/>
          <w:w w:val="110"/>
        </w:rPr>
        <w:t xml:space="preserve"> </w:t>
      </w:r>
      <w:r>
        <w:rPr>
          <w:rFonts w:ascii="Trebuchet MS" w:hAnsi="Trebuchet MS"/>
          <w:w w:val="110"/>
        </w:rPr>
        <w:t>α</w:t>
      </w:r>
      <w:r>
        <w:rPr>
          <w:w w:val="110"/>
        </w:rPr>
        <w:t>-relaxation</w:t>
      </w:r>
      <w:r>
        <w:rPr>
          <w:spacing w:val="40"/>
          <w:w w:val="110"/>
        </w:rPr>
        <w:t xml:space="preserve"> </w:t>
      </w:r>
      <w:r>
        <w:rPr>
          <w:w w:val="110"/>
        </w:rPr>
        <w:t>dynamics for covalently bonded polymers to NPs as compared to</w:t>
      </w:r>
      <w:r>
        <w:rPr>
          <w:spacing w:val="40"/>
          <w:w w:val="110"/>
        </w:rPr>
        <w:t xml:space="preserve"> </w:t>
      </w:r>
      <w:r>
        <w:rPr>
          <w:w w:val="110"/>
        </w:rPr>
        <w:t>physically adsorbed chains [</w:t>
      </w:r>
      <w:hyperlink w:anchor="_bookmark107" w:history="1">
        <w:r>
          <w:rPr>
            <w:color w:val="0080AC"/>
            <w:w w:val="110"/>
          </w:rPr>
          <w:t>91</w:t>
        </w:r>
        <w:r>
          <w:rPr>
            <w:w w:val="110"/>
          </w:rPr>
          <w:t>,</w:t>
        </w:r>
      </w:hyperlink>
      <w:hyperlink w:anchor="_bookmark113" w:history="1">
        <w:r>
          <w:rPr>
            <w:color w:val="0080AC"/>
            <w:w w:val="110"/>
          </w:rPr>
          <w:t>125</w:t>
        </w:r>
        <w:r>
          <w:rPr>
            <w:w w:val="110"/>
          </w:rPr>
          <w:t>].</w:t>
        </w:r>
      </w:hyperlink>
      <w:r>
        <w:rPr>
          <w:w w:val="110"/>
        </w:rPr>
        <w:t xml:space="preserve"> Note that secondary segmen-</w:t>
      </w:r>
      <w:r>
        <w:rPr>
          <w:spacing w:val="40"/>
          <w:w w:val="110"/>
        </w:rPr>
        <w:t xml:space="preserve"> </w:t>
      </w:r>
      <w:r>
        <w:rPr>
          <w:w w:val="110"/>
        </w:rPr>
        <w:t>tal</w:t>
      </w:r>
      <w:r>
        <w:rPr>
          <w:spacing w:val="27"/>
          <w:w w:val="110"/>
        </w:rPr>
        <w:t xml:space="preserve"> </w:t>
      </w:r>
      <w:r>
        <w:rPr>
          <w:w w:val="110"/>
        </w:rPr>
        <w:t>relaxations</w:t>
      </w:r>
      <w:r>
        <w:rPr>
          <w:spacing w:val="28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β</w:t>
      </w:r>
      <w:r>
        <w:rPr>
          <w:w w:val="110"/>
        </w:rPr>
        <w:t>-process)</w:t>
      </w:r>
      <w:r>
        <w:rPr>
          <w:spacing w:val="28"/>
          <w:w w:val="110"/>
        </w:rPr>
        <w:t xml:space="preserve"> </w:t>
      </w:r>
      <w:r>
        <w:rPr>
          <w:w w:val="110"/>
        </w:rPr>
        <w:t>in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glassy</w:t>
      </w:r>
      <w:r>
        <w:rPr>
          <w:spacing w:val="28"/>
          <w:w w:val="110"/>
        </w:rPr>
        <w:t xml:space="preserve"> </w:t>
      </w:r>
      <w:r>
        <w:rPr>
          <w:w w:val="110"/>
        </w:rPr>
        <w:t>state</w:t>
      </w:r>
      <w:r>
        <w:rPr>
          <w:spacing w:val="27"/>
          <w:w w:val="110"/>
        </w:rPr>
        <w:t xml:space="preserve"> </w:t>
      </w:r>
      <w:r>
        <w:rPr>
          <w:w w:val="110"/>
        </w:rPr>
        <w:t>sometimes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behave</w:t>
      </w:r>
    </w:p>
    <w:p w14:paraId="28389F8C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1F4D91DB" w14:textId="77777777" w:rsidR="00E21043" w:rsidRDefault="00E21043">
      <w:pPr>
        <w:pStyle w:val="BodyText"/>
        <w:jc w:val="left"/>
        <w:rPr>
          <w:sz w:val="10"/>
        </w:rPr>
      </w:pPr>
    </w:p>
    <w:p w14:paraId="7DE149C8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46D88BF2" w14:textId="77777777" w:rsidR="00E21043" w:rsidRDefault="0052501A">
      <w:pPr>
        <w:pStyle w:val="BodyText"/>
        <w:spacing w:before="105" w:line="268" w:lineRule="auto"/>
        <w:ind w:left="72"/>
      </w:pPr>
      <w:bookmarkStart w:id="29" w:name="4_Intermediate_polymer_dynamics"/>
      <w:bookmarkStart w:id="30" w:name="4.1_Experimental_and_simulations_methods"/>
      <w:bookmarkStart w:id="31" w:name="4.2_Intermediate_dynamics_in_PNCs"/>
      <w:bookmarkEnd w:id="29"/>
      <w:bookmarkEnd w:id="30"/>
      <w:bookmarkEnd w:id="31"/>
      <w:r>
        <w:rPr>
          <w:w w:val="110"/>
        </w:rPr>
        <w:t>differently.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example,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aforementioned</w:t>
      </w:r>
      <w:r>
        <w:rPr>
          <w:spacing w:val="-1"/>
          <w:w w:val="110"/>
        </w:rPr>
        <w:t xml:space="preserve"> </w:t>
      </w:r>
      <w:r>
        <w:rPr>
          <w:w w:val="110"/>
        </w:rPr>
        <w:t>P2VP/SiO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matrix-</w:t>
      </w:r>
      <w:r>
        <w:rPr>
          <w:spacing w:val="40"/>
          <w:w w:val="110"/>
        </w:rPr>
        <w:t xml:space="preserve"> </w:t>
      </w:r>
      <w:r>
        <w:rPr>
          <w:w w:val="110"/>
        </w:rPr>
        <w:t>free PNCs, secondary relaxations are faster relative to bulk while</w:t>
      </w:r>
      <w:r>
        <w:rPr>
          <w:spacing w:val="40"/>
          <w:w w:val="110"/>
        </w:rPr>
        <w:t xml:space="preserve"> </w:t>
      </w:r>
      <w:r>
        <w:rPr>
          <w:w w:val="110"/>
        </w:rPr>
        <w:t>adsorbed chains in traditional PNCs are more bulk-like [</w:t>
      </w:r>
      <w:hyperlink w:anchor="_bookmark117" w:history="1">
        <w:r>
          <w:rPr>
            <w:color w:val="0080AC"/>
            <w:w w:val="110"/>
          </w:rPr>
          <w:t>127</w:t>
        </w:r>
        <w:r>
          <w:rPr>
            <w:w w:val="110"/>
          </w:rPr>
          <w:t>].</w:t>
        </w:r>
      </w:hyperlink>
      <w:r>
        <w:rPr>
          <w:w w:val="110"/>
        </w:rPr>
        <w:t xml:space="preserve"> This</w:t>
      </w:r>
      <w:r>
        <w:rPr>
          <w:spacing w:val="40"/>
          <w:w w:val="110"/>
        </w:rPr>
        <w:t xml:space="preserve"> </w:t>
      </w:r>
      <w:r>
        <w:rPr>
          <w:w w:val="110"/>
        </w:rPr>
        <w:t>observation and others [</w:t>
      </w:r>
      <w:hyperlink w:anchor="_bookmark109" w:history="1">
        <w:r>
          <w:rPr>
            <w:color w:val="0080AC"/>
            <w:w w:val="110"/>
          </w:rPr>
          <w:t>92</w:t>
        </w:r>
        <w:r>
          <w:rPr>
            <w:w w:val="110"/>
          </w:rPr>
          <w:t>,</w:t>
        </w:r>
      </w:hyperlink>
      <w:hyperlink w:anchor="_bookmark119" w:history="1">
        <w:r>
          <w:rPr>
            <w:color w:val="0080AC"/>
            <w:w w:val="110"/>
          </w:rPr>
          <w:t>128</w:t>
        </w:r>
        <w:r>
          <w:rPr>
            <w:w w:val="110"/>
          </w:rPr>
          <w:t>]</w:t>
        </w:r>
      </w:hyperlink>
      <w:r>
        <w:rPr>
          <w:w w:val="110"/>
        </w:rPr>
        <w:t xml:space="preserve"> highlight the decoupling between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>α</w:t>
      </w:r>
      <w:r>
        <w:rPr>
          <w:rFonts w:ascii="Trebuchet MS" w:hAnsi="Trebuchet MS"/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rFonts w:ascii="Trebuchet MS" w:hAnsi="Trebuchet MS"/>
          <w:w w:val="110"/>
        </w:rPr>
        <w:t>β</w:t>
      </w:r>
      <w:r>
        <w:rPr>
          <w:rFonts w:ascii="Trebuchet MS" w:hAnsi="Trebuchet MS"/>
          <w:spacing w:val="-14"/>
          <w:w w:val="110"/>
        </w:rPr>
        <w:t xml:space="preserve"> </w:t>
      </w:r>
      <w:r>
        <w:rPr>
          <w:w w:val="110"/>
        </w:rPr>
        <w:t>processes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many</w:t>
      </w:r>
      <w:r>
        <w:rPr>
          <w:spacing w:val="-1"/>
          <w:w w:val="110"/>
        </w:rPr>
        <w:t xml:space="preserve"> </w:t>
      </w:r>
      <w:r>
        <w:rPr>
          <w:w w:val="110"/>
        </w:rPr>
        <w:t>parameters,</w:t>
      </w:r>
      <w:r>
        <w:rPr>
          <w:spacing w:val="-1"/>
          <w:w w:val="110"/>
        </w:rPr>
        <w:t xml:space="preserve"> </w:t>
      </w:r>
      <w:r>
        <w:rPr>
          <w:w w:val="110"/>
        </w:rPr>
        <w:t>such</w:t>
      </w:r>
      <w:r>
        <w:rPr>
          <w:spacing w:val="-1"/>
          <w:w w:val="110"/>
        </w:rPr>
        <w:t xml:space="preserve"> </w:t>
      </w:r>
      <w:r>
        <w:rPr>
          <w:w w:val="110"/>
        </w:rPr>
        <w:t>as</w:t>
      </w:r>
      <w:r>
        <w:rPr>
          <w:spacing w:val="-1"/>
          <w:w w:val="110"/>
        </w:rPr>
        <w:t xml:space="preserve"> </w:t>
      </w:r>
      <w:r>
        <w:rPr>
          <w:w w:val="110"/>
        </w:rPr>
        <w:t>chain</w:t>
      </w:r>
      <w:r>
        <w:rPr>
          <w:spacing w:val="-1"/>
          <w:w w:val="110"/>
        </w:rPr>
        <w:t xml:space="preserve"> </w:t>
      </w:r>
      <w:r>
        <w:rPr>
          <w:w w:val="110"/>
        </w:rPr>
        <w:t>stretch-</w:t>
      </w:r>
      <w:r>
        <w:rPr>
          <w:spacing w:val="40"/>
          <w:w w:val="110"/>
        </w:rPr>
        <w:t xml:space="preserve"> </w:t>
      </w:r>
      <w:r>
        <w:rPr>
          <w:w w:val="110"/>
        </w:rPr>
        <w:t>ing and local free volume, that affect the two differently. The use</w:t>
      </w:r>
      <w:r>
        <w:rPr>
          <w:spacing w:val="80"/>
          <w:w w:val="110"/>
        </w:rPr>
        <w:t xml:space="preserve"> </w:t>
      </w:r>
      <w:r>
        <w:rPr>
          <w:w w:val="110"/>
        </w:rPr>
        <w:t>of polymer-grafted NPs adds variables to the already expansive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parameter space for PNCs and more research investigating different</w:t>
      </w:r>
      <w:r>
        <w:rPr>
          <w:spacing w:val="40"/>
          <w:w w:val="110"/>
        </w:rPr>
        <w:t xml:space="preserve"> </w:t>
      </w:r>
      <w:r>
        <w:rPr>
          <w:w w:val="110"/>
        </w:rPr>
        <w:t>regimes of 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, </w:t>
      </w:r>
      <w:r>
        <w:rPr>
          <w:rFonts w:ascii="Trebuchet MS" w:hAnsi="Trebuchet MS"/>
          <w:w w:val="110"/>
        </w:rPr>
        <w:t>σ</w:t>
      </w:r>
      <w:r>
        <w:rPr>
          <w:w w:val="110"/>
          <w:vertAlign w:val="subscript"/>
        </w:rPr>
        <w:t>graft</w:t>
      </w:r>
      <w:r>
        <w:rPr>
          <w:w w:val="110"/>
        </w:rPr>
        <w:t>, and graft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will help develop a thorough</w:t>
      </w:r>
      <w:r>
        <w:rPr>
          <w:spacing w:val="40"/>
          <w:w w:val="110"/>
        </w:rPr>
        <w:t xml:space="preserve"> </w:t>
      </w:r>
      <w:r>
        <w:rPr>
          <w:w w:val="110"/>
        </w:rPr>
        <w:t>understanding of relaxations within the polymer brush in PNCs.</w:t>
      </w:r>
    </w:p>
    <w:p w14:paraId="7C7D9A5A" w14:textId="77777777" w:rsidR="00E21043" w:rsidRDefault="00E21043">
      <w:pPr>
        <w:pStyle w:val="BodyText"/>
        <w:jc w:val="left"/>
      </w:pPr>
    </w:p>
    <w:p w14:paraId="79976DEC" w14:textId="77777777" w:rsidR="00E21043" w:rsidRDefault="00E21043">
      <w:pPr>
        <w:pStyle w:val="BodyText"/>
        <w:spacing w:before="34"/>
        <w:jc w:val="left"/>
      </w:pPr>
    </w:p>
    <w:p w14:paraId="4160E10F" w14:textId="77777777" w:rsidR="00E21043" w:rsidRDefault="0052501A">
      <w:pPr>
        <w:pStyle w:val="Heading1"/>
        <w:numPr>
          <w:ilvl w:val="0"/>
          <w:numId w:val="3"/>
        </w:numPr>
        <w:tabs>
          <w:tab w:val="left" w:pos="309"/>
        </w:tabs>
        <w:ind w:left="309" w:hanging="237"/>
        <w:jc w:val="left"/>
      </w:pPr>
      <w:bookmarkStart w:id="32" w:name="_bookmark17"/>
      <w:bookmarkStart w:id="33" w:name="_TOC_250005"/>
      <w:bookmarkEnd w:id="32"/>
      <w:r>
        <w:rPr>
          <w:spacing w:val="4"/>
        </w:rPr>
        <w:t>Intermediate</w:t>
      </w:r>
      <w:r>
        <w:rPr>
          <w:spacing w:val="31"/>
        </w:rPr>
        <w:t xml:space="preserve"> </w:t>
      </w:r>
      <w:r>
        <w:rPr>
          <w:spacing w:val="4"/>
        </w:rPr>
        <w:t>polymer</w:t>
      </w:r>
      <w:r>
        <w:rPr>
          <w:spacing w:val="32"/>
        </w:rPr>
        <w:t xml:space="preserve"> </w:t>
      </w:r>
      <w:bookmarkEnd w:id="33"/>
      <w:r>
        <w:rPr>
          <w:spacing w:val="-2"/>
        </w:rPr>
        <w:t>dynamics</w:t>
      </w:r>
    </w:p>
    <w:p w14:paraId="3CA6CCB3" w14:textId="77777777" w:rsidR="00E21043" w:rsidRDefault="00E21043">
      <w:pPr>
        <w:pStyle w:val="BodyText"/>
        <w:spacing w:before="44"/>
        <w:jc w:val="left"/>
        <w:rPr>
          <w:b/>
        </w:rPr>
      </w:pPr>
    </w:p>
    <w:p w14:paraId="6607B71B" w14:textId="77777777" w:rsidR="00E21043" w:rsidRDefault="0052501A">
      <w:pPr>
        <w:pStyle w:val="ListParagraph"/>
        <w:numPr>
          <w:ilvl w:val="1"/>
          <w:numId w:val="3"/>
        </w:numPr>
        <w:tabs>
          <w:tab w:val="left" w:pos="429"/>
        </w:tabs>
        <w:spacing w:before="0"/>
        <w:ind w:left="429" w:hanging="357"/>
        <w:rPr>
          <w:i/>
          <w:sz w:val="16"/>
        </w:rPr>
      </w:pPr>
      <w:r>
        <w:rPr>
          <w:i/>
          <w:spacing w:val="2"/>
          <w:sz w:val="16"/>
        </w:rPr>
        <w:t>Experimental</w:t>
      </w:r>
      <w:r>
        <w:rPr>
          <w:i/>
          <w:spacing w:val="39"/>
          <w:sz w:val="16"/>
        </w:rPr>
        <w:t xml:space="preserve"> </w:t>
      </w:r>
      <w:r>
        <w:rPr>
          <w:i/>
          <w:spacing w:val="2"/>
          <w:sz w:val="16"/>
        </w:rPr>
        <w:t>and</w:t>
      </w:r>
      <w:r>
        <w:rPr>
          <w:i/>
          <w:spacing w:val="40"/>
          <w:sz w:val="16"/>
        </w:rPr>
        <w:t xml:space="preserve"> </w:t>
      </w:r>
      <w:r>
        <w:rPr>
          <w:i/>
          <w:spacing w:val="2"/>
          <w:sz w:val="16"/>
        </w:rPr>
        <w:t>simulations</w:t>
      </w:r>
      <w:r>
        <w:rPr>
          <w:i/>
          <w:spacing w:val="39"/>
          <w:sz w:val="16"/>
        </w:rPr>
        <w:t xml:space="preserve"> </w:t>
      </w:r>
      <w:r>
        <w:rPr>
          <w:i/>
          <w:spacing w:val="-2"/>
          <w:sz w:val="16"/>
        </w:rPr>
        <w:t>methods</w:t>
      </w:r>
    </w:p>
    <w:p w14:paraId="51087CF8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4DAF2117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Intermediate polymer dynamics, also called Rouse dynamics in</w:t>
      </w:r>
      <w:r>
        <w:rPr>
          <w:spacing w:val="40"/>
          <w:w w:val="110"/>
        </w:rPr>
        <w:t xml:space="preserve"> </w:t>
      </w:r>
      <w:r>
        <w:rPr>
          <w:w w:val="110"/>
        </w:rPr>
        <w:t>the melt [</w:t>
      </w:r>
      <w:hyperlink w:anchor="_bookmark79" w:history="1">
        <w:r>
          <w:rPr>
            <w:color w:val="0080AC"/>
            <w:w w:val="110"/>
          </w:rPr>
          <w:t>35</w:t>
        </w:r>
        <w:r>
          <w:rPr>
            <w:w w:val="110"/>
          </w:rPr>
          <w:t>],</w:t>
        </w:r>
      </w:hyperlink>
      <w:r>
        <w:rPr>
          <w:w w:val="110"/>
        </w:rPr>
        <w:t xml:space="preserve"> involve relaxations associated with chains of seg-</w:t>
      </w:r>
      <w:r>
        <w:rPr>
          <w:spacing w:val="40"/>
          <w:w w:val="110"/>
        </w:rPr>
        <w:t xml:space="preserve"> </w:t>
      </w:r>
      <w:r>
        <w:rPr>
          <w:w w:val="110"/>
        </w:rPr>
        <w:t>ments and are therefore slower than segmental dynamics (Section</w:t>
      </w:r>
      <w:r>
        <w:rPr>
          <w:spacing w:val="40"/>
          <w:w w:val="110"/>
        </w:rPr>
        <w:t xml:space="preserve"> </w:t>
      </w:r>
      <w:hyperlink w:anchor="_bookmark5" w:history="1">
        <w:r>
          <w:rPr>
            <w:color w:val="0080AC"/>
            <w:w w:val="110"/>
          </w:rPr>
          <w:t>3</w:t>
        </w:r>
        <w:r>
          <w:rPr>
            <w:w w:val="110"/>
          </w:rPr>
          <w:t>)</w:t>
        </w:r>
      </w:hyperlink>
      <w:r>
        <w:rPr>
          <w:w w:val="110"/>
        </w:rPr>
        <w:t xml:space="preserve"> and faster than the center-of-mass polymer diffusion (Section</w:t>
      </w:r>
      <w:r>
        <w:rPr>
          <w:spacing w:val="40"/>
          <w:w w:val="110"/>
        </w:rPr>
        <w:t xml:space="preserve"> </w:t>
      </w:r>
      <w:hyperlink w:anchor="_bookmark22" w:history="1">
        <w:r>
          <w:rPr>
            <w:color w:val="0080AC"/>
            <w:w w:val="110"/>
          </w:rPr>
          <w:t>5</w:t>
        </w:r>
        <w:r>
          <w:rPr>
            <w:w w:val="110"/>
          </w:rPr>
          <w:t>).</w:t>
        </w:r>
      </w:hyperlink>
      <w:r>
        <w:rPr>
          <w:w w:val="110"/>
        </w:rPr>
        <w:t xml:space="preserve"> The exact delineation between segmental dynamics and inter-</w:t>
      </w:r>
      <w:r>
        <w:rPr>
          <w:spacing w:val="40"/>
          <w:w w:val="110"/>
        </w:rPr>
        <w:t xml:space="preserve"> </w:t>
      </w:r>
      <w:r>
        <w:rPr>
          <w:w w:val="110"/>
        </w:rPr>
        <w:t>mediate dynamics can sometimes be unclear, but we consider</w:t>
      </w:r>
      <w:r>
        <w:rPr>
          <w:spacing w:val="40"/>
          <w:w w:val="110"/>
        </w:rPr>
        <w:t xml:space="preserve"> </w:t>
      </w:r>
      <w:r>
        <w:rPr>
          <w:w w:val="110"/>
        </w:rPr>
        <w:t>intermediate dynamics to be the collective motion of several seg-</w:t>
      </w:r>
      <w:r>
        <w:rPr>
          <w:spacing w:val="40"/>
          <w:w w:val="110"/>
        </w:rPr>
        <w:t xml:space="preserve"> </w:t>
      </w:r>
      <w:r>
        <w:rPr>
          <w:w w:val="110"/>
        </w:rPr>
        <w:t>ments. Experimentally, these intermediate dynamics are primarily</w:t>
      </w:r>
      <w:r>
        <w:rPr>
          <w:spacing w:val="40"/>
          <w:w w:val="110"/>
        </w:rPr>
        <w:t xml:space="preserve"> </w:t>
      </w:r>
      <w:r>
        <w:rPr>
          <w:w w:val="110"/>
        </w:rPr>
        <w:t>measured using neutron scattering and rheology. MD simulations</w:t>
      </w:r>
      <w:r>
        <w:rPr>
          <w:spacing w:val="40"/>
          <w:w w:val="110"/>
        </w:rPr>
        <w:t xml:space="preserve"> </w:t>
      </w:r>
      <w:r>
        <w:rPr>
          <w:w w:val="110"/>
        </w:rPr>
        <w:t>are insightful as well. Due to the limited experimental techniques</w:t>
      </w:r>
      <w:r>
        <w:rPr>
          <w:spacing w:val="40"/>
          <w:w w:val="110"/>
        </w:rPr>
        <w:t xml:space="preserve"> </w:t>
      </w:r>
      <w:r>
        <w:rPr>
          <w:w w:val="110"/>
        </w:rPr>
        <w:t>and because these cooperative motions are often complicated to</w:t>
      </w:r>
      <w:r>
        <w:rPr>
          <w:spacing w:val="40"/>
          <w:w w:val="110"/>
        </w:rPr>
        <w:t xml:space="preserve"> </w:t>
      </w:r>
      <w:r>
        <w:rPr>
          <w:w w:val="110"/>
        </w:rPr>
        <w:t>analyze,</w:t>
      </w:r>
      <w:r>
        <w:rPr>
          <w:spacing w:val="-6"/>
          <w:w w:val="110"/>
        </w:rPr>
        <w:t xml:space="preserve"> </w:t>
      </w:r>
      <w:r>
        <w:rPr>
          <w:w w:val="110"/>
        </w:rPr>
        <w:t>progress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-6"/>
          <w:w w:val="110"/>
        </w:rPr>
        <w:t xml:space="preserve"> </w:t>
      </w:r>
      <w:r>
        <w:rPr>
          <w:w w:val="110"/>
        </w:rPr>
        <w:t>intermediate</w:t>
      </w:r>
      <w:r>
        <w:rPr>
          <w:spacing w:val="-6"/>
          <w:w w:val="110"/>
        </w:rPr>
        <w:t xml:space="preserve"> </w:t>
      </w:r>
      <w:r>
        <w:rPr>
          <w:w w:val="110"/>
        </w:rPr>
        <w:t>dynamics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com-</w:t>
      </w:r>
      <w:r>
        <w:rPr>
          <w:spacing w:val="40"/>
          <w:w w:val="110"/>
        </w:rPr>
        <w:t xml:space="preserve"> </w:t>
      </w:r>
      <w:r>
        <w:rPr>
          <w:w w:val="110"/>
        </w:rPr>
        <w:t>paratively slow, especially with respect to the dense parameter</w:t>
      </w:r>
      <w:r>
        <w:rPr>
          <w:spacing w:val="40"/>
          <w:w w:val="110"/>
        </w:rPr>
        <w:t xml:space="preserve"> </w:t>
      </w:r>
      <w:r>
        <w:rPr>
          <w:w w:val="110"/>
        </w:rPr>
        <w:t>space presented by PNCs.</w:t>
      </w:r>
    </w:p>
    <w:p w14:paraId="529557E1" w14:textId="77777777" w:rsidR="00E21043" w:rsidRDefault="0052501A">
      <w:pPr>
        <w:pStyle w:val="BodyText"/>
        <w:spacing w:line="175" w:lineRule="exact"/>
        <w:ind w:left="311"/>
      </w:pPr>
      <w:r>
        <w:rPr>
          <w:w w:val="110"/>
        </w:rPr>
        <w:t>In</w:t>
      </w:r>
      <w:r>
        <w:rPr>
          <w:spacing w:val="17"/>
          <w:w w:val="110"/>
        </w:rPr>
        <w:t xml:space="preserve"> </w:t>
      </w:r>
      <w:r>
        <w:rPr>
          <w:w w:val="110"/>
        </w:rPr>
        <w:t>unentangled</w:t>
      </w:r>
      <w:r>
        <w:rPr>
          <w:spacing w:val="18"/>
          <w:w w:val="110"/>
        </w:rPr>
        <w:t xml:space="preserve"> </w:t>
      </w:r>
      <w:r>
        <w:rPr>
          <w:w w:val="110"/>
        </w:rPr>
        <w:t>polymer</w:t>
      </w:r>
      <w:r>
        <w:rPr>
          <w:spacing w:val="18"/>
          <w:w w:val="110"/>
        </w:rPr>
        <w:t xml:space="preserve"> </w:t>
      </w:r>
      <w:r>
        <w:rPr>
          <w:w w:val="110"/>
        </w:rPr>
        <w:t>melts,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Rouse</w:t>
      </w:r>
      <w:r>
        <w:rPr>
          <w:spacing w:val="18"/>
          <w:w w:val="110"/>
        </w:rPr>
        <w:t xml:space="preserve"> </w:t>
      </w:r>
      <w:r>
        <w:rPr>
          <w:w w:val="110"/>
        </w:rPr>
        <w:t>model</w:t>
      </w:r>
      <w:r>
        <w:rPr>
          <w:spacing w:val="18"/>
          <w:w w:val="110"/>
        </w:rPr>
        <w:t xml:space="preserve"> </w:t>
      </w:r>
      <w:r>
        <w:rPr>
          <w:w w:val="110"/>
        </w:rPr>
        <w:t>describes</w:t>
      </w:r>
      <w:r>
        <w:rPr>
          <w:spacing w:val="18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46593B7D" w14:textId="77777777" w:rsidR="00E21043" w:rsidRDefault="0052501A">
      <w:pPr>
        <w:pStyle w:val="BodyText"/>
        <w:spacing w:before="6" w:line="210" w:lineRule="exact"/>
        <w:ind w:left="72"/>
      </w:pPr>
      <w:r>
        <w:rPr>
          <w:w w:val="110"/>
        </w:rPr>
        <w:t>relaxation dynamics of chains with p-sized chains and can be</w:t>
      </w:r>
      <w:r>
        <w:rPr>
          <w:spacing w:val="40"/>
          <w:w w:val="110"/>
        </w:rPr>
        <w:t xml:space="preserve"> </w:t>
      </w:r>
      <w:r>
        <w:rPr>
          <w:w w:val="110"/>
        </w:rPr>
        <w:t>extended to the full chain (p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</w:rPr>
        <w:t>≤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N) [</w:t>
      </w:r>
      <w:hyperlink w:anchor="_bookmark79" w:history="1">
        <w:r>
          <w:rPr>
            <w:color w:val="0080AC"/>
            <w:w w:val="110"/>
          </w:rPr>
          <w:t>35</w:t>
        </w:r>
        <w:r>
          <w:rPr>
            <w:w w:val="110"/>
          </w:rPr>
          <w:t>].</w:t>
        </w:r>
      </w:hyperlink>
      <w:r>
        <w:rPr>
          <w:w w:val="110"/>
        </w:rPr>
        <w:t xml:space="preserve"> When the degree of poly-</w:t>
      </w:r>
      <w:r>
        <w:rPr>
          <w:spacing w:val="40"/>
          <w:w w:val="110"/>
        </w:rPr>
        <w:t xml:space="preserve"> </w:t>
      </w:r>
      <w:r>
        <w:rPr>
          <w:w w:val="110"/>
        </w:rPr>
        <w:t>merization (N) exceeds the degree of polymerization between</w:t>
      </w:r>
      <w:r>
        <w:rPr>
          <w:spacing w:val="40"/>
          <w:w w:val="110"/>
        </w:rPr>
        <w:t xml:space="preserve"> </w:t>
      </w:r>
      <w:r>
        <w:rPr>
          <w:w w:val="110"/>
        </w:rPr>
        <w:t>entanglements (N</w:t>
      </w:r>
      <w:r>
        <w:rPr>
          <w:w w:val="110"/>
          <w:vertAlign w:val="subscript"/>
        </w:rPr>
        <w:t>e</w:t>
      </w:r>
      <w:r>
        <w:rPr>
          <w:w w:val="110"/>
        </w:rPr>
        <w:t>), the Rouse model describes relaxations within</w:t>
      </w:r>
      <w:r>
        <w:rPr>
          <w:spacing w:val="40"/>
          <w:w w:val="110"/>
        </w:rPr>
        <w:t xml:space="preserve"> </w:t>
      </w:r>
      <w:r>
        <w:rPr>
          <w:w w:val="110"/>
        </w:rPr>
        <w:t>entanglement</w:t>
      </w:r>
      <w:r>
        <w:rPr>
          <w:spacing w:val="-1"/>
          <w:w w:val="110"/>
        </w:rPr>
        <w:t xml:space="preserve"> </w:t>
      </w:r>
      <w:r>
        <w:rPr>
          <w:w w:val="110"/>
        </w:rPr>
        <w:t>strands. However, larger scale dynamics (p</w:t>
      </w:r>
      <w:r>
        <w:rPr>
          <w:spacing w:val="-10"/>
          <w:w w:val="110"/>
        </w:rPr>
        <w:t xml:space="preserve"> 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w w:val="110"/>
        </w:rPr>
        <w:t>N</w:t>
      </w:r>
      <w:r>
        <w:rPr>
          <w:w w:val="110"/>
          <w:vertAlign w:val="subscript"/>
        </w:rPr>
        <w:t>e</w:t>
      </w:r>
      <w:r>
        <w:rPr>
          <w:w w:val="110"/>
        </w:rPr>
        <w:t>) are</w:t>
      </w:r>
      <w:r>
        <w:rPr>
          <w:spacing w:val="40"/>
          <w:w w:val="110"/>
        </w:rPr>
        <w:t xml:space="preserve"> </w:t>
      </w:r>
      <w:r>
        <w:rPr>
          <w:w w:val="110"/>
        </w:rPr>
        <w:t>considered confined to a tube formed by entanglement nodes,</w:t>
      </w:r>
      <w:r>
        <w:rPr>
          <w:spacing w:val="40"/>
          <w:w w:val="110"/>
        </w:rPr>
        <w:t xml:space="preserve"> </w:t>
      </w:r>
      <w:r>
        <w:rPr>
          <w:w w:val="110"/>
        </w:rPr>
        <w:t>according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Edwards</w:t>
      </w:r>
      <w:r>
        <w:rPr>
          <w:spacing w:val="40"/>
          <w:w w:val="110"/>
        </w:rPr>
        <w:t xml:space="preserve"> </w:t>
      </w:r>
      <w:r>
        <w:rPr>
          <w:w w:val="110"/>
        </w:rPr>
        <w:t>tube</w:t>
      </w:r>
      <w:r>
        <w:rPr>
          <w:spacing w:val="40"/>
          <w:w w:val="110"/>
        </w:rPr>
        <w:t xml:space="preserve"> </w:t>
      </w:r>
      <w:r>
        <w:rPr>
          <w:w w:val="110"/>
        </w:rPr>
        <w:t>model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79" w:history="1">
        <w:r>
          <w:rPr>
            <w:color w:val="0080AC"/>
            <w:w w:val="110"/>
          </w:rPr>
          <w:t>35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Clearly,</w:t>
      </w:r>
      <w:r>
        <w:rPr>
          <w:spacing w:val="40"/>
          <w:w w:val="110"/>
        </w:rPr>
        <w:t xml:space="preserve"> </w:t>
      </w:r>
      <w:r>
        <w:rPr>
          <w:w w:val="110"/>
        </w:rPr>
        <w:t>intermedi-</w:t>
      </w:r>
      <w:r>
        <w:rPr>
          <w:spacing w:val="40"/>
          <w:w w:val="110"/>
        </w:rPr>
        <w:t xml:space="preserve"> </w:t>
      </w:r>
      <w:r>
        <w:rPr>
          <w:w w:val="110"/>
        </w:rPr>
        <w:t>ate dynamics are intimately tied to the entanglement network. In</w:t>
      </w:r>
      <w:r>
        <w:rPr>
          <w:spacing w:val="40"/>
          <w:w w:val="110"/>
        </w:rPr>
        <w:t xml:space="preserve"> </w:t>
      </w:r>
      <w:r>
        <w:rPr>
          <w:w w:val="110"/>
        </w:rPr>
        <w:t>PNCs,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polymer</w:t>
      </w:r>
      <w:r>
        <w:rPr>
          <w:spacing w:val="-5"/>
          <w:w w:val="110"/>
        </w:rPr>
        <w:t xml:space="preserve"> </w:t>
      </w:r>
      <w:r>
        <w:rPr>
          <w:w w:val="110"/>
        </w:rPr>
        <w:t>entanglements</w:t>
      </w:r>
      <w:r>
        <w:rPr>
          <w:spacing w:val="-5"/>
          <w:w w:val="110"/>
        </w:rPr>
        <w:t xml:space="preserve"> </w:t>
      </w:r>
      <w:r>
        <w:rPr>
          <w:w w:val="110"/>
        </w:rPr>
        <w:t>are</w:t>
      </w:r>
      <w:r>
        <w:rPr>
          <w:spacing w:val="-5"/>
          <w:w w:val="110"/>
        </w:rPr>
        <w:t xml:space="preserve"> </w:t>
      </w:r>
      <w:r>
        <w:rPr>
          <w:w w:val="110"/>
        </w:rPr>
        <w:t>perturbed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presence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NPs,</w:t>
      </w:r>
      <w:r>
        <w:rPr>
          <w:spacing w:val="-4"/>
          <w:w w:val="110"/>
        </w:rPr>
        <w:t xml:space="preserve"> </w:t>
      </w:r>
      <w:r>
        <w:rPr>
          <w:w w:val="110"/>
        </w:rPr>
        <w:t>so</w:t>
      </w:r>
      <w:r>
        <w:rPr>
          <w:spacing w:val="-4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these</w:t>
      </w:r>
      <w:r>
        <w:rPr>
          <w:spacing w:val="-4"/>
          <w:w w:val="110"/>
        </w:rPr>
        <w:t xml:space="preserve"> </w:t>
      </w:r>
      <w:r>
        <w:rPr>
          <w:w w:val="110"/>
        </w:rPr>
        <w:t>intermediate</w:t>
      </w:r>
      <w:r>
        <w:rPr>
          <w:spacing w:val="-5"/>
          <w:w w:val="110"/>
        </w:rPr>
        <w:t xml:space="preserve"> </w:t>
      </w:r>
      <w:r>
        <w:rPr>
          <w:w w:val="110"/>
        </w:rPr>
        <w:t>dynamics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provide</w:t>
      </w:r>
      <w:r>
        <w:rPr>
          <w:spacing w:val="40"/>
          <w:w w:val="110"/>
        </w:rPr>
        <w:t xml:space="preserve"> </w:t>
      </w:r>
      <w:r>
        <w:rPr>
          <w:w w:val="110"/>
        </w:rPr>
        <w:t>insight into entanglements in addition to the actual dynamics of</w:t>
      </w:r>
      <w:r>
        <w:rPr>
          <w:spacing w:val="40"/>
          <w:w w:val="110"/>
        </w:rPr>
        <w:t xml:space="preserve"> </w:t>
      </w:r>
      <w:r>
        <w:rPr>
          <w:w w:val="110"/>
        </w:rPr>
        <w:t>sections of the chain.</w:t>
      </w:r>
    </w:p>
    <w:p w14:paraId="684C01B3" w14:textId="77777777" w:rsidR="00E21043" w:rsidRDefault="0052501A">
      <w:pPr>
        <w:pStyle w:val="BodyText"/>
        <w:spacing w:before="6" w:line="261" w:lineRule="auto"/>
        <w:ind w:left="72" w:firstLine="239"/>
      </w:pPr>
      <w:r>
        <w:rPr>
          <w:w w:val="110"/>
        </w:rPr>
        <w:t>Rheology is a dynamic mechanical measurement that measures</w:t>
      </w:r>
      <w:r>
        <w:rPr>
          <w:spacing w:val="40"/>
          <w:w w:val="110"/>
        </w:rPr>
        <w:t xml:space="preserve"> </w:t>
      </w:r>
      <w:r>
        <w:rPr>
          <w:w w:val="110"/>
        </w:rPr>
        <w:t>the complex modulus (often shear, G’ and G”) as a function of</w:t>
      </w:r>
      <w:r>
        <w:rPr>
          <w:spacing w:val="40"/>
          <w:w w:val="110"/>
        </w:rPr>
        <w:t xml:space="preserve"> </w:t>
      </w:r>
      <w:r>
        <w:rPr>
          <w:w w:val="110"/>
        </w:rPr>
        <w:t>frequency, usually with a polymer melt placed between parallel</w:t>
      </w:r>
      <w:r>
        <w:rPr>
          <w:spacing w:val="40"/>
          <w:w w:val="110"/>
        </w:rPr>
        <w:t xml:space="preserve"> </w:t>
      </w:r>
      <w:r>
        <w:rPr>
          <w:w w:val="110"/>
        </w:rPr>
        <w:t>plates.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neat</w:t>
      </w:r>
      <w:r>
        <w:rPr>
          <w:spacing w:val="-4"/>
          <w:w w:val="110"/>
        </w:rPr>
        <w:t xml:space="preserve"> </w:t>
      </w:r>
      <w:r>
        <w:rPr>
          <w:w w:val="110"/>
        </w:rPr>
        <w:t>polymer</w:t>
      </w:r>
      <w:r>
        <w:rPr>
          <w:spacing w:val="-4"/>
          <w:w w:val="110"/>
        </w:rPr>
        <w:t xml:space="preserve"> </w:t>
      </w:r>
      <w:r>
        <w:rPr>
          <w:w w:val="110"/>
        </w:rPr>
        <w:t>melt</w:t>
      </w:r>
      <w:r>
        <w:rPr>
          <w:spacing w:val="-4"/>
          <w:w w:val="110"/>
        </w:rPr>
        <w:t xml:space="preserve"> </w:t>
      </w:r>
      <w:r>
        <w:rPr>
          <w:w w:val="110"/>
        </w:rPr>
        <w:t>at</w:t>
      </w:r>
      <w:r>
        <w:rPr>
          <w:spacing w:val="-4"/>
          <w:w w:val="110"/>
        </w:rPr>
        <w:t xml:space="preserve"> </w:t>
      </w:r>
      <w:r>
        <w:rPr>
          <w:w w:val="110"/>
        </w:rPr>
        <w:t>shearing</w:t>
      </w:r>
      <w:r>
        <w:rPr>
          <w:spacing w:val="-4"/>
          <w:w w:val="110"/>
        </w:rPr>
        <w:t xml:space="preserve"> </w:t>
      </w:r>
      <w:r>
        <w:rPr>
          <w:w w:val="110"/>
        </w:rPr>
        <w:t>frequencies</w:t>
      </w:r>
      <w:r>
        <w:rPr>
          <w:spacing w:val="-4"/>
          <w:w w:val="110"/>
        </w:rPr>
        <w:t xml:space="preserve"> </w:t>
      </w:r>
      <w:r>
        <w:rPr>
          <w:w w:val="110"/>
        </w:rPr>
        <w:t>longer</w:t>
      </w:r>
      <w:r>
        <w:rPr>
          <w:spacing w:val="-4"/>
          <w:w w:val="110"/>
        </w:rPr>
        <w:t xml:space="preserve"> </w:t>
      </w:r>
      <w:r>
        <w:rPr>
          <w:w w:val="110"/>
        </w:rPr>
        <w:t>than</w:t>
      </w:r>
      <w:r>
        <w:rPr>
          <w:spacing w:val="40"/>
          <w:w w:val="110"/>
        </w:rPr>
        <w:t xml:space="preserve"> </w:t>
      </w:r>
      <w:r>
        <w:rPr>
          <w:w w:val="110"/>
        </w:rPr>
        <w:t>the slowest characteristic relaxation of the material, the terminal</w:t>
      </w:r>
      <w:r>
        <w:rPr>
          <w:spacing w:val="40"/>
          <w:w w:val="110"/>
        </w:rPr>
        <w:t xml:space="preserve"> </w:t>
      </w:r>
      <w:r>
        <w:rPr>
          <w:w w:val="110"/>
        </w:rPr>
        <w:t>flow</w:t>
      </w:r>
      <w:r>
        <w:rPr>
          <w:spacing w:val="21"/>
          <w:w w:val="110"/>
        </w:rPr>
        <w:t xml:space="preserve"> </w:t>
      </w:r>
      <w:r>
        <w:rPr>
          <w:w w:val="110"/>
        </w:rPr>
        <w:t>regime</w:t>
      </w:r>
      <w:r>
        <w:rPr>
          <w:spacing w:val="21"/>
          <w:w w:val="110"/>
        </w:rPr>
        <w:t xml:space="preserve"> </w:t>
      </w:r>
      <w:r>
        <w:rPr>
          <w:w w:val="110"/>
        </w:rPr>
        <w:t>is</w:t>
      </w:r>
      <w:r>
        <w:rPr>
          <w:spacing w:val="21"/>
          <w:w w:val="110"/>
        </w:rPr>
        <w:t xml:space="preserve"> </w:t>
      </w:r>
      <w:r>
        <w:rPr>
          <w:w w:val="110"/>
        </w:rPr>
        <w:t>reached</w:t>
      </w:r>
      <w:r>
        <w:rPr>
          <w:spacing w:val="21"/>
          <w:w w:val="110"/>
        </w:rPr>
        <w:t xml:space="preserve"> </w:t>
      </w:r>
      <w:r>
        <w:rPr>
          <w:w w:val="110"/>
        </w:rPr>
        <w:t>where</w:t>
      </w:r>
      <w:r>
        <w:rPr>
          <w:spacing w:val="22"/>
          <w:w w:val="110"/>
        </w:rPr>
        <w:t xml:space="preserve"> </w:t>
      </w:r>
      <w:r>
        <w:rPr>
          <w:w w:val="110"/>
        </w:rPr>
        <w:t>G’</w:t>
      </w:r>
      <w:r>
        <w:rPr>
          <w:rFonts w:ascii="Lucida Sans Unicode" w:hAnsi="Lucida Sans Unicode"/>
          <w:w w:val="110"/>
        </w:rPr>
        <w:t>∼</w:t>
      </w:r>
      <w:r>
        <w:rPr>
          <w:rFonts w:ascii="Trebuchet MS" w:hAnsi="Trebuchet MS"/>
          <w:w w:val="110"/>
        </w:rPr>
        <w:t>ω</w:t>
      </w:r>
      <w:r>
        <w:rPr>
          <w:rFonts w:ascii="Trebuchet MS" w:hAnsi="Trebuchet MS"/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G”</w:t>
      </w:r>
      <w:r>
        <w:rPr>
          <w:rFonts w:ascii="Lucida Sans Unicode" w:hAnsi="Lucida Sans Unicode"/>
          <w:w w:val="110"/>
        </w:rPr>
        <w:t>∼</w:t>
      </w:r>
      <w:r>
        <w:rPr>
          <w:rFonts w:ascii="Trebuchet MS" w:hAnsi="Trebuchet MS"/>
          <w:w w:val="110"/>
        </w:rPr>
        <w:t>ω</w:t>
      </w:r>
      <w:r>
        <w:rPr>
          <w:w w:val="110"/>
          <w:vertAlign w:val="superscript"/>
        </w:rPr>
        <w:t>2</w:t>
      </w:r>
      <w:r>
        <w:rPr>
          <w:w w:val="110"/>
        </w:rPr>
        <w:t>.</w:t>
      </w:r>
      <w:r>
        <w:rPr>
          <w:spacing w:val="21"/>
          <w:w w:val="110"/>
        </w:rPr>
        <w:t xml:space="preserve"> </w:t>
      </w:r>
      <w:r>
        <w:rPr>
          <w:w w:val="110"/>
        </w:rPr>
        <w:t>At</w:t>
      </w:r>
      <w:r>
        <w:rPr>
          <w:spacing w:val="21"/>
          <w:w w:val="110"/>
        </w:rPr>
        <w:t xml:space="preserve"> </w:t>
      </w:r>
      <w:r>
        <w:rPr>
          <w:w w:val="110"/>
        </w:rPr>
        <w:t>faster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shear-</w:t>
      </w:r>
    </w:p>
    <w:p w14:paraId="46EA2152" w14:textId="77777777" w:rsidR="00E21043" w:rsidRDefault="0052501A">
      <w:pPr>
        <w:pStyle w:val="BodyText"/>
        <w:spacing w:line="153" w:lineRule="exact"/>
        <w:ind w:left="72"/>
      </w:pPr>
      <w:r>
        <w:rPr>
          <w:w w:val="110"/>
        </w:rPr>
        <w:t>ing</w:t>
      </w:r>
      <w:r>
        <w:rPr>
          <w:spacing w:val="46"/>
          <w:w w:val="110"/>
        </w:rPr>
        <w:t xml:space="preserve"> </w:t>
      </w:r>
      <w:r>
        <w:rPr>
          <w:w w:val="110"/>
        </w:rPr>
        <w:t>frequencies,</w:t>
      </w:r>
      <w:r>
        <w:rPr>
          <w:spacing w:val="46"/>
          <w:w w:val="110"/>
        </w:rPr>
        <w:t xml:space="preserve"> </w:t>
      </w:r>
      <w:r>
        <w:rPr>
          <w:w w:val="110"/>
        </w:rPr>
        <w:t>the</w:t>
      </w:r>
      <w:r>
        <w:rPr>
          <w:spacing w:val="46"/>
          <w:w w:val="110"/>
        </w:rPr>
        <w:t xml:space="preserve"> </w:t>
      </w:r>
      <w:r>
        <w:rPr>
          <w:w w:val="110"/>
        </w:rPr>
        <w:t>frequency-dependent</w:t>
      </w:r>
      <w:r>
        <w:rPr>
          <w:spacing w:val="46"/>
          <w:w w:val="110"/>
        </w:rPr>
        <w:t xml:space="preserve"> </w:t>
      </w:r>
      <w:r>
        <w:rPr>
          <w:w w:val="110"/>
        </w:rPr>
        <w:t>moduli</w:t>
      </w:r>
      <w:r>
        <w:rPr>
          <w:spacing w:val="46"/>
          <w:w w:val="110"/>
        </w:rPr>
        <w:t xml:space="preserve"> </w:t>
      </w:r>
      <w:r>
        <w:rPr>
          <w:w w:val="110"/>
        </w:rPr>
        <w:t>changes</w:t>
      </w:r>
      <w:r>
        <w:rPr>
          <w:spacing w:val="46"/>
          <w:w w:val="110"/>
        </w:rPr>
        <w:t xml:space="preserve"> </w:t>
      </w:r>
      <w:r>
        <w:rPr>
          <w:spacing w:val="-4"/>
          <w:w w:val="110"/>
        </w:rPr>
        <w:t>with</w:t>
      </w:r>
    </w:p>
    <w:p w14:paraId="1F0D12D8" w14:textId="77777777" w:rsidR="00E21043" w:rsidRDefault="0052501A">
      <w:pPr>
        <w:pStyle w:val="BodyText"/>
        <w:spacing w:before="22" w:line="268" w:lineRule="auto"/>
        <w:ind w:left="72"/>
      </w:pPr>
      <w:r>
        <w:rPr>
          <w:w w:val="110"/>
        </w:rPr>
        <w:t>the</w:t>
      </w:r>
      <w:r>
        <w:rPr>
          <w:spacing w:val="34"/>
          <w:w w:val="110"/>
        </w:rPr>
        <w:t xml:space="preserve"> </w:t>
      </w:r>
      <w:r>
        <w:rPr>
          <w:w w:val="110"/>
        </w:rPr>
        <w:t>dynamics</w:t>
      </w:r>
      <w:r>
        <w:rPr>
          <w:spacing w:val="3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the</w:t>
      </w:r>
      <w:r>
        <w:rPr>
          <w:spacing w:val="34"/>
          <w:w w:val="110"/>
        </w:rPr>
        <w:t xml:space="preserve"> </w:t>
      </w:r>
      <w:r>
        <w:rPr>
          <w:w w:val="110"/>
        </w:rPr>
        <w:t>sample,</w:t>
      </w:r>
      <w:r>
        <w:rPr>
          <w:spacing w:val="34"/>
          <w:w w:val="110"/>
        </w:rPr>
        <w:t xml:space="preserve"> </w:t>
      </w:r>
      <w:r>
        <w:rPr>
          <w:w w:val="110"/>
        </w:rPr>
        <w:t>thus</w:t>
      </w:r>
      <w:r>
        <w:rPr>
          <w:spacing w:val="34"/>
          <w:w w:val="110"/>
        </w:rPr>
        <w:t xml:space="preserve"> </w:t>
      </w:r>
      <w:r>
        <w:rPr>
          <w:w w:val="110"/>
        </w:rPr>
        <w:t>giving</w:t>
      </w:r>
      <w:r>
        <w:rPr>
          <w:spacing w:val="34"/>
          <w:w w:val="110"/>
        </w:rPr>
        <w:t xml:space="preserve"> </w:t>
      </w:r>
      <w:r>
        <w:rPr>
          <w:w w:val="110"/>
        </w:rPr>
        <w:t>insight</w:t>
      </w:r>
      <w:r>
        <w:rPr>
          <w:spacing w:val="34"/>
          <w:w w:val="110"/>
        </w:rPr>
        <w:t xml:space="preserve"> </w:t>
      </w:r>
      <w:r>
        <w:rPr>
          <w:w w:val="110"/>
        </w:rPr>
        <w:t>into</w:t>
      </w:r>
      <w:r>
        <w:rPr>
          <w:spacing w:val="34"/>
          <w:w w:val="110"/>
        </w:rPr>
        <w:t xml:space="preserve"> </w:t>
      </w:r>
      <w:r>
        <w:rPr>
          <w:w w:val="110"/>
        </w:rPr>
        <w:t>intermedi-</w:t>
      </w:r>
      <w:r>
        <w:rPr>
          <w:spacing w:val="40"/>
          <w:w w:val="110"/>
        </w:rPr>
        <w:t xml:space="preserve"> </w:t>
      </w:r>
      <w:r>
        <w:rPr>
          <w:w w:val="110"/>
        </w:rPr>
        <w:t>ate dynamics. The addition of NPs often stiffens the polymer melt</w:t>
      </w:r>
      <w:r>
        <w:rPr>
          <w:spacing w:val="40"/>
          <w:w w:val="110"/>
        </w:rPr>
        <w:t xml:space="preserve"> </w:t>
      </w:r>
      <w:r>
        <w:rPr>
          <w:w w:val="110"/>
        </w:rPr>
        <w:t>and usually introduces additional dynamic processes, such that</w:t>
      </w:r>
      <w:r>
        <w:rPr>
          <w:spacing w:val="40"/>
          <w:w w:val="110"/>
        </w:rPr>
        <w:t xml:space="preserve"> </w:t>
      </w:r>
      <w:r>
        <w:rPr>
          <w:w w:val="110"/>
        </w:rPr>
        <w:t>extracting</w:t>
      </w:r>
      <w:r>
        <w:rPr>
          <w:spacing w:val="-4"/>
          <w:w w:val="110"/>
        </w:rPr>
        <w:t xml:space="preserve"> </w:t>
      </w:r>
      <w:r>
        <w:rPr>
          <w:w w:val="110"/>
        </w:rPr>
        <w:t>polymeric</w:t>
      </w:r>
      <w:r>
        <w:rPr>
          <w:spacing w:val="-4"/>
          <w:w w:val="110"/>
        </w:rPr>
        <w:t xml:space="preserve"> </w:t>
      </w:r>
      <w:r>
        <w:rPr>
          <w:w w:val="110"/>
        </w:rPr>
        <w:t>relaxation</w:t>
      </w:r>
      <w:r>
        <w:rPr>
          <w:spacing w:val="-4"/>
          <w:w w:val="110"/>
        </w:rPr>
        <w:t xml:space="preserve"> </w:t>
      </w:r>
      <w:r>
        <w:rPr>
          <w:w w:val="110"/>
        </w:rPr>
        <w:t>times</w:t>
      </w:r>
      <w:r>
        <w:rPr>
          <w:spacing w:val="-4"/>
          <w:w w:val="110"/>
        </w:rPr>
        <w:t xml:space="preserve"> </w:t>
      </w:r>
      <w:r>
        <w:rPr>
          <w:w w:val="110"/>
        </w:rPr>
        <w:t>from</w:t>
      </w:r>
      <w:r>
        <w:rPr>
          <w:spacing w:val="-4"/>
          <w:w w:val="110"/>
        </w:rPr>
        <w:t xml:space="preserve"> </w:t>
      </w:r>
      <w:r>
        <w:rPr>
          <w:w w:val="110"/>
        </w:rPr>
        <w:t>linear</w:t>
      </w:r>
      <w:r>
        <w:rPr>
          <w:spacing w:val="-4"/>
          <w:w w:val="110"/>
        </w:rPr>
        <w:t xml:space="preserve"> </w:t>
      </w:r>
      <w:r>
        <w:rPr>
          <w:w w:val="110"/>
        </w:rPr>
        <w:t>viscoelastic</w:t>
      </w:r>
      <w:r>
        <w:rPr>
          <w:spacing w:val="-4"/>
          <w:w w:val="110"/>
        </w:rPr>
        <w:t xml:space="preserve"> </w:t>
      </w:r>
      <w:r>
        <w:rPr>
          <w:w w:val="110"/>
        </w:rPr>
        <w:t>mea-</w:t>
      </w:r>
      <w:r>
        <w:rPr>
          <w:spacing w:val="40"/>
          <w:w w:val="110"/>
        </w:rPr>
        <w:t xml:space="preserve"> </w:t>
      </w:r>
      <w:r>
        <w:rPr>
          <w:w w:val="110"/>
        </w:rPr>
        <w:t>surements of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PNCs is difficult, especially at high NP </w:t>
      </w:r>
      <w:r>
        <w:rPr>
          <w:spacing w:val="-2"/>
          <w:w w:val="110"/>
        </w:rPr>
        <w:t>concentrations</w:t>
      </w:r>
    </w:p>
    <w:p w14:paraId="5398A9F5" w14:textId="77777777" w:rsidR="00E21043" w:rsidRDefault="0052501A">
      <w:pPr>
        <w:pStyle w:val="BodyText"/>
        <w:spacing w:line="268" w:lineRule="auto"/>
        <w:ind w:left="72"/>
      </w:pPr>
      <w:r>
        <w:rPr>
          <w:w w:val="110"/>
        </w:rPr>
        <w:t>[</w:t>
      </w:r>
      <w:hyperlink w:anchor="_bookmark85" w:history="1">
        <w:r>
          <w:rPr>
            <w:color w:val="0080AC"/>
            <w:w w:val="110"/>
          </w:rPr>
          <w:t>40</w:t>
        </w:r>
        <w:r>
          <w:rPr>
            <w:w w:val="110"/>
          </w:rPr>
          <w:t>]</w:t>
        </w:r>
      </w:hyperlink>
      <w:r>
        <w:rPr>
          <w:w w:val="110"/>
        </w:rPr>
        <w:t xml:space="preserve"> and for poorly dispersed systems [</w:t>
      </w:r>
      <w:hyperlink w:anchor="_bookmark121" w:history="1">
        <w:r>
          <w:rPr>
            <w:color w:val="0080AC"/>
            <w:w w:val="110"/>
          </w:rPr>
          <w:t>129</w:t>
        </w:r>
        <w:r>
          <w:rPr>
            <w:w w:val="110"/>
          </w:rPr>
          <w:t>].</w:t>
        </w:r>
      </w:hyperlink>
      <w:r>
        <w:rPr>
          <w:w w:val="110"/>
        </w:rPr>
        <w:t xml:space="preserve"> In many cases, the</w:t>
      </w:r>
      <w:r>
        <w:rPr>
          <w:spacing w:val="40"/>
          <w:w w:val="110"/>
        </w:rPr>
        <w:t xml:space="preserve"> </w:t>
      </w:r>
      <w:r>
        <w:rPr>
          <w:w w:val="110"/>
        </w:rPr>
        <w:t>rheological spectra can reflect NP-polymer interactions, dynam-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ics of the NPs, </w:t>
      </w:r>
      <w:r>
        <w:rPr>
          <w:i/>
          <w:w w:val="110"/>
        </w:rPr>
        <w:t xml:space="preserve">and </w:t>
      </w:r>
      <w:r>
        <w:rPr>
          <w:w w:val="110"/>
        </w:rPr>
        <w:t>heterogenous dynamics of free and interfacial</w:t>
      </w:r>
      <w:r>
        <w:rPr>
          <w:spacing w:val="40"/>
          <w:w w:val="110"/>
        </w:rPr>
        <w:t xml:space="preserve"> </w:t>
      </w:r>
      <w:bookmarkStart w:id="34" w:name="_bookmark18"/>
      <w:bookmarkEnd w:id="34"/>
      <w:r>
        <w:rPr>
          <w:w w:val="110"/>
        </w:rPr>
        <w:t>polymers.</w:t>
      </w:r>
      <w:r>
        <w:rPr>
          <w:spacing w:val="-6"/>
          <w:w w:val="110"/>
        </w:rPr>
        <w:t xml:space="preserve"> </w:t>
      </w:r>
      <w:r>
        <w:rPr>
          <w:w w:val="110"/>
        </w:rPr>
        <w:t>Deconvoluting</w:t>
      </w:r>
      <w:r>
        <w:rPr>
          <w:spacing w:val="-6"/>
          <w:w w:val="110"/>
        </w:rPr>
        <w:t xml:space="preserve"> </w:t>
      </w:r>
      <w:r>
        <w:rPr>
          <w:w w:val="110"/>
        </w:rPr>
        <w:t>these</w:t>
      </w:r>
      <w:r>
        <w:rPr>
          <w:spacing w:val="-5"/>
          <w:w w:val="110"/>
        </w:rPr>
        <w:t xml:space="preserve"> </w:t>
      </w:r>
      <w:r>
        <w:rPr>
          <w:w w:val="110"/>
        </w:rPr>
        <w:t>contributions</w:t>
      </w:r>
      <w:r>
        <w:rPr>
          <w:spacing w:val="-6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be</w:t>
      </w:r>
      <w:r>
        <w:rPr>
          <w:spacing w:val="-5"/>
          <w:w w:val="110"/>
        </w:rPr>
        <w:t xml:space="preserve"> </w:t>
      </w:r>
      <w:r>
        <w:rPr>
          <w:w w:val="110"/>
        </w:rPr>
        <w:t>arduous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122" w:history="1">
        <w:r>
          <w:rPr>
            <w:color w:val="0080AC"/>
            <w:spacing w:val="-2"/>
            <w:w w:val="110"/>
          </w:rPr>
          <w:t>130</w:t>
        </w:r>
        <w:r>
          <w:rPr>
            <w:spacing w:val="-2"/>
            <w:w w:val="110"/>
          </w:rPr>
          <w:t>].</w:t>
        </w:r>
      </w:hyperlink>
    </w:p>
    <w:p w14:paraId="22BCEC67" w14:textId="77777777" w:rsidR="00E21043" w:rsidRDefault="0052501A">
      <w:pPr>
        <w:pStyle w:val="BodyText"/>
        <w:spacing w:before="105" w:line="268" w:lineRule="auto"/>
        <w:ind w:left="72" w:right="278"/>
      </w:pPr>
      <w:r>
        <w:br w:type="column"/>
      </w:r>
      <w:r>
        <w:rPr>
          <w:w w:val="110"/>
        </w:rPr>
        <w:t>of motion, but are generally incapable of accessing Rouse length-</w:t>
      </w:r>
      <w:r>
        <w:rPr>
          <w:spacing w:val="40"/>
          <w:w w:val="110"/>
        </w:rPr>
        <w:t xml:space="preserve"> </w:t>
      </w:r>
      <w:r>
        <w:rPr>
          <w:w w:val="110"/>
        </w:rPr>
        <w:t>and time-scales. In NSE, the change in velocity of incident and</w:t>
      </w:r>
      <w:r>
        <w:rPr>
          <w:spacing w:val="40"/>
          <w:w w:val="110"/>
        </w:rPr>
        <w:t xml:space="preserve"> </w:t>
      </w:r>
      <w:r>
        <w:rPr>
          <w:w w:val="110"/>
        </w:rPr>
        <w:t>scattered neutrons, which is related to the transfer of energy of</w:t>
      </w:r>
      <w:r>
        <w:rPr>
          <w:spacing w:val="80"/>
          <w:w w:val="110"/>
        </w:rPr>
        <w:t xml:space="preserve"> </w:t>
      </w:r>
      <w:r>
        <w:rPr>
          <w:w w:val="110"/>
        </w:rPr>
        <w:t>the scattering event, can be precisely measured for a variety of q</w:t>
      </w:r>
      <w:r>
        <w:rPr>
          <w:spacing w:val="40"/>
          <w:w w:val="110"/>
        </w:rPr>
        <w:t xml:space="preserve"> </w:t>
      </w:r>
      <w:r>
        <w:rPr>
          <w:w w:val="110"/>
        </w:rPr>
        <w:t>by monitoring neutron spin before and after the scattering event</w:t>
      </w:r>
      <w:r>
        <w:rPr>
          <w:spacing w:val="40"/>
          <w:w w:val="110"/>
        </w:rPr>
        <w:t xml:space="preserve"> </w:t>
      </w:r>
      <w:r>
        <w:rPr>
          <w:w w:val="110"/>
        </w:rPr>
        <w:t>through</w:t>
      </w:r>
      <w:r>
        <w:rPr>
          <w:spacing w:val="21"/>
          <w:w w:val="110"/>
        </w:rPr>
        <w:t xml:space="preserve"> </w:t>
      </w:r>
      <w:r>
        <w:rPr>
          <w:w w:val="110"/>
        </w:rPr>
        <w:t>Larmor</w:t>
      </w:r>
      <w:r>
        <w:rPr>
          <w:spacing w:val="21"/>
          <w:w w:val="110"/>
        </w:rPr>
        <w:t xml:space="preserve"> </w:t>
      </w:r>
      <w:r>
        <w:rPr>
          <w:w w:val="110"/>
        </w:rPr>
        <w:t>precession</w:t>
      </w:r>
      <w:r>
        <w:rPr>
          <w:spacing w:val="22"/>
          <w:w w:val="110"/>
        </w:rPr>
        <w:t xml:space="preserve"> </w:t>
      </w:r>
      <w:r>
        <w:rPr>
          <w:w w:val="110"/>
        </w:rPr>
        <w:t>[</w:t>
      </w:r>
      <w:hyperlink w:anchor="_bookmark68" w:history="1">
        <w:r>
          <w:rPr>
            <w:color w:val="0080AC"/>
            <w:w w:val="110"/>
          </w:rPr>
          <w:t>60</w:t>
        </w:r>
        <w:r>
          <w:rPr>
            <w:w w:val="110"/>
          </w:rPr>
          <w:t>].</w:t>
        </w:r>
      </w:hyperlink>
      <w:r>
        <w:rPr>
          <w:spacing w:val="21"/>
          <w:w w:val="110"/>
        </w:rPr>
        <w:t xml:space="preserve"> </w:t>
      </w:r>
      <w:r>
        <w:rPr>
          <w:w w:val="110"/>
        </w:rPr>
        <w:t>NSE</w:t>
      </w:r>
      <w:r>
        <w:rPr>
          <w:spacing w:val="22"/>
          <w:w w:val="110"/>
        </w:rPr>
        <w:t xml:space="preserve"> </w:t>
      </w:r>
      <w:r>
        <w:rPr>
          <w:w w:val="110"/>
        </w:rPr>
        <w:t>offers</w:t>
      </w:r>
      <w:r>
        <w:rPr>
          <w:spacing w:val="21"/>
          <w:w w:val="110"/>
        </w:rPr>
        <w:t xml:space="preserve"> </w:t>
      </w:r>
      <w:r>
        <w:rPr>
          <w:w w:val="110"/>
        </w:rPr>
        <w:t>a</w:t>
      </w:r>
      <w:r>
        <w:rPr>
          <w:spacing w:val="22"/>
          <w:w w:val="110"/>
        </w:rPr>
        <w:t xml:space="preserve"> </w:t>
      </w:r>
      <w:r>
        <w:rPr>
          <w:w w:val="110"/>
        </w:rPr>
        <w:t>wave</w:t>
      </w:r>
      <w:r>
        <w:rPr>
          <w:spacing w:val="21"/>
          <w:w w:val="110"/>
        </w:rPr>
        <w:t xml:space="preserve"> </w:t>
      </w:r>
      <w:r>
        <w:rPr>
          <w:w w:val="110"/>
        </w:rPr>
        <w:t>vector</w:t>
      </w:r>
      <w:r>
        <w:rPr>
          <w:spacing w:val="22"/>
          <w:w w:val="110"/>
        </w:rPr>
        <w:t xml:space="preserve"> </w:t>
      </w:r>
      <w:r>
        <w:rPr>
          <w:spacing w:val="-4"/>
          <w:w w:val="110"/>
        </w:rPr>
        <w:t>range</w:t>
      </w:r>
    </w:p>
    <w:p w14:paraId="44C60170" w14:textId="77777777" w:rsidR="00E21043" w:rsidRDefault="0052501A">
      <w:pPr>
        <w:pStyle w:val="BodyText"/>
        <w:spacing w:line="192" w:lineRule="auto"/>
        <w:ind w:left="72" w:right="278"/>
      </w:pP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3</w:t>
      </w:r>
      <w:r>
        <w:rPr>
          <w:spacing w:val="3"/>
          <w:w w:val="110"/>
          <w:position w:val="6"/>
          <w:sz w:val="12"/>
        </w:rPr>
        <w:t xml:space="preserve"> </w:t>
      </w:r>
      <w:r>
        <w:rPr>
          <w:w w:val="110"/>
        </w:rPr>
        <w:t>–</w:t>
      </w:r>
      <w:r>
        <w:rPr>
          <w:spacing w:val="-7"/>
          <w:w w:val="110"/>
        </w:rPr>
        <w:t xml:space="preserve"> </w:t>
      </w:r>
      <w:r>
        <w:rPr>
          <w:w w:val="110"/>
        </w:rPr>
        <w:t>nearly</w:t>
      </w:r>
      <w:r>
        <w:rPr>
          <w:spacing w:val="-7"/>
          <w:w w:val="110"/>
        </w:rPr>
        <w:t xml:space="preserve"> </w:t>
      </w:r>
      <w:r>
        <w:rPr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w w:val="110"/>
        </w:rPr>
        <w:t>Å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1</w:t>
      </w:r>
      <w:r>
        <w:rPr>
          <w:spacing w:val="11"/>
          <w:w w:val="110"/>
          <w:position w:val="6"/>
          <w:sz w:val="12"/>
        </w:rPr>
        <w:t xml:space="preserve"> </w:t>
      </w:r>
      <w:r>
        <w:rPr>
          <w:w w:val="110"/>
        </w:rPr>
        <w:t>(length</w:t>
      </w:r>
      <w:r>
        <w:rPr>
          <w:spacing w:val="-7"/>
          <w:w w:val="110"/>
        </w:rPr>
        <w:t xml:space="preserve"> </w:t>
      </w:r>
      <w:r>
        <w:rPr>
          <w:w w:val="110"/>
        </w:rPr>
        <w:t>scales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0.6–600</w:t>
      </w:r>
      <w:r>
        <w:rPr>
          <w:spacing w:val="-10"/>
          <w:w w:val="110"/>
        </w:rPr>
        <w:t xml:space="preserve"> </w:t>
      </w:r>
      <w:r>
        <w:rPr>
          <w:w w:val="110"/>
        </w:rPr>
        <w:t>nm)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energy</w:t>
      </w:r>
      <w:r>
        <w:rPr>
          <w:spacing w:val="2"/>
          <w:w w:val="110"/>
        </w:rPr>
        <w:t xml:space="preserve"> </w:t>
      </w:r>
      <w:r>
        <w:rPr>
          <w:spacing w:val="2"/>
        </w:rPr>
        <w:t>range</w:t>
      </w:r>
      <w:r>
        <w:rPr>
          <w:spacing w:val="21"/>
        </w:rPr>
        <w:t xml:space="preserve"> </w:t>
      </w:r>
      <w:r>
        <w:rPr>
          <w:spacing w:val="2"/>
        </w:rPr>
        <w:t>of</w:t>
      </w:r>
      <w:r>
        <w:rPr>
          <w:spacing w:val="21"/>
        </w:rPr>
        <w:t xml:space="preserve"> </w:t>
      </w:r>
      <w:r>
        <w:rPr>
          <w:rFonts w:ascii="Lucida Sans Unicode" w:hAnsi="Lucida Sans Unicode"/>
          <w:spacing w:val="2"/>
        </w:rPr>
        <w:t>∼</w:t>
      </w:r>
      <w:r>
        <w:rPr>
          <w:spacing w:val="2"/>
        </w:rPr>
        <w:t>10</w:t>
      </w:r>
      <w:r>
        <w:rPr>
          <w:rFonts w:ascii="Lucida Sans Unicode" w:hAnsi="Lucida Sans Unicode"/>
          <w:spacing w:val="2"/>
          <w:position w:val="6"/>
          <w:sz w:val="12"/>
        </w:rPr>
        <w:t>−</w:t>
      </w:r>
      <w:r>
        <w:rPr>
          <w:spacing w:val="2"/>
          <w:position w:val="6"/>
          <w:sz w:val="12"/>
        </w:rPr>
        <w:t>1</w:t>
      </w:r>
      <w:r>
        <w:rPr>
          <w:spacing w:val="2"/>
        </w:rPr>
        <w:t>–10</w:t>
      </w:r>
      <w:r>
        <w:rPr>
          <w:rFonts w:ascii="Lucida Sans Unicode" w:hAnsi="Lucida Sans Unicode"/>
          <w:spacing w:val="2"/>
          <w:position w:val="6"/>
          <w:sz w:val="12"/>
        </w:rPr>
        <w:t>−</w:t>
      </w:r>
      <w:r>
        <w:rPr>
          <w:spacing w:val="2"/>
          <w:position w:val="6"/>
          <w:sz w:val="12"/>
        </w:rPr>
        <w:t>6</w:t>
      </w:r>
      <w:r>
        <w:rPr>
          <w:spacing w:val="39"/>
          <w:position w:val="6"/>
          <w:sz w:val="12"/>
        </w:rPr>
        <w:t xml:space="preserve"> </w:t>
      </w:r>
      <w:r>
        <w:rPr>
          <w:spacing w:val="2"/>
        </w:rPr>
        <w:t>meV</w:t>
      </w:r>
      <w:r>
        <w:rPr>
          <w:spacing w:val="21"/>
        </w:rPr>
        <w:t xml:space="preserve"> </w:t>
      </w:r>
      <w:r>
        <w:rPr>
          <w:spacing w:val="2"/>
        </w:rPr>
        <w:t>(timescales</w:t>
      </w:r>
      <w:r>
        <w:rPr>
          <w:spacing w:val="21"/>
        </w:rPr>
        <w:t xml:space="preserve"> </w:t>
      </w:r>
      <w:r>
        <w:rPr>
          <w:spacing w:val="2"/>
        </w:rPr>
        <w:t>of</w:t>
      </w:r>
      <w:r>
        <w:rPr>
          <w:spacing w:val="22"/>
        </w:rPr>
        <w:t xml:space="preserve"> </w:t>
      </w:r>
      <w:r>
        <w:rPr>
          <w:rFonts w:ascii="Lucida Sans Unicode" w:hAnsi="Lucida Sans Unicode"/>
          <w:spacing w:val="2"/>
        </w:rPr>
        <w:t>∼</w:t>
      </w:r>
      <w:r>
        <w:rPr>
          <w:spacing w:val="2"/>
        </w:rPr>
        <w:t>10</w:t>
      </w:r>
      <w:r>
        <w:rPr>
          <w:rFonts w:ascii="Lucida Sans Unicode" w:hAnsi="Lucida Sans Unicode"/>
          <w:spacing w:val="2"/>
          <w:position w:val="6"/>
          <w:sz w:val="12"/>
        </w:rPr>
        <w:t>−</w:t>
      </w:r>
      <w:r>
        <w:rPr>
          <w:spacing w:val="2"/>
          <w:position w:val="6"/>
          <w:sz w:val="12"/>
        </w:rPr>
        <w:t>11</w:t>
      </w:r>
      <w:r>
        <w:rPr>
          <w:spacing w:val="2"/>
        </w:rPr>
        <w:t>–10</w:t>
      </w:r>
      <w:r>
        <w:rPr>
          <w:rFonts w:ascii="Lucida Sans Unicode" w:hAnsi="Lucida Sans Unicode"/>
          <w:spacing w:val="2"/>
          <w:position w:val="6"/>
          <w:sz w:val="12"/>
        </w:rPr>
        <w:t>−</w:t>
      </w:r>
      <w:r>
        <w:rPr>
          <w:spacing w:val="2"/>
          <w:position w:val="6"/>
          <w:sz w:val="12"/>
        </w:rPr>
        <w:t>6</w:t>
      </w:r>
      <w:r>
        <w:rPr>
          <w:spacing w:val="39"/>
          <w:position w:val="6"/>
          <w:sz w:val="12"/>
        </w:rPr>
        <w:t xml:space="preserve"> </w:t>
      </w:r>
      <w:r>
        <w:rPr>
          <w:spacing w:val="2"/>
        </w:rPr>
        <w:t>s)</w:t>
      </w:r>
      <w:r>
        <w:rPr>
          <w:spacing w:val="21"/>
        </w:rPr>
        <w:t xml:space="preserve"> </w:t>
      </w:r>
      <w:r>
        <w:rPr>
          <w:spacing w:val="2"/>
        </w:rPr>
        <w:t>and,</w:t>
      </w:r>
      <w:r>
        <w:rPr>
          <w:spacing w:val="21"/>
        </w:rPr>
        <w:t xml:space="preserve"> </w:t>
      </w:r>
      <w:r>
        <w:rPr>
          <w:spacing w:val="-2"/>
        </w:rPr>
        <w:t>thus,</w:t>
      </w:r>
    </w:p>
    <w:p w14:paraId="7B31ED3E" w14:textId="77777777" w:rsidR="00E21043" w:rsidRDefault="0052501A">
      <w:pPr>
        <w:pStyle w:val="BodyText"/>
        <w:spacing w:line="268" w:lineRule="auto"/>
        <w:ind w:left="72" w:right="278"/>
      </w:pPr>
      <w:r>
        <w:rPr>
          <w:w w:val="110"/>
        </w:rPr>
        <w:t>NSE is a powerful tool for probing intermediate polymer dynamics</w:t>
      </w:r>
      <w:r>
        <w:rPr>
          <w:spacing w:val="40"/>
          <w:w w:val="110"/>
        </w:rPr>
        <w:t xml:space="preserve"> </w:t>
      </w:r>
      <w:r>
        <w:rPr>
          <w:w w:val="110"/>
        </w:rPr>
        <w:t>in PNCs. The normalized intermediate scattering functions, ISF or</w:t>
      </w:r>
      <w:r>
        <w:rPr>
          <w:spacing w:val="40"/>
          <w:w w:val="110"/>
        </w:rPr>
        <w:t xml:space="preserve"> </w:t>
      </w:r>
      <w:r>
        <w:rPr>
          <w:w w:val="110"/>
        </w:rPr>
        <w:t>I(q,t),</w:t>
      </w:r>
      <w:r>
        <w:rPr>
          <w:spacing w:val="-3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directly</w:t>
      </w:r>
      <w:r>
        <w:rPr>
          <w:spacing w:val="-3"/>
          <w:w w:val="110"/>
        </w:rPr>
        <w:t xml:space="preserve"> </w:t>
      </w:r>
      <w:r>
        <w:rPr>
          <w:w w:val="110"/>
        </w:rPr>
        <w:t>obtained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NSE,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can</w:t>
      </w:r>
      <w:r>
        <w:rPr>
          <w:spacing w:val="-3"/>
          <w:w w:val="110"/>
        </w:rPr>
        <w:t xml:space="preserve"> </w:t>
      </w:r>
      <w:r>
        <w:rPr>
          <w:w w:val="110"/>
        </w:rPr>
        <w:t>be</w:t>
      </w:r>
      <w:r>
        <w:rPr>
          <w:spacing w:val="-3"/>
          <w:w w:val="110"/>
        </w:rPr>
        <w:t xml:space="preserve"> </w:t>
      </w:r>
      <w:r>
        <w:rPr>
          <w:w w:val="110"/>
        </w:rPr>
        <w:t>readily</w:t>
      </w:r>
      <w:r>
        <w:rPr>
          <w:spacing w:val="-3"/>
          <w:w w:val="110"/>
        </w:rPr>
        <w:t xml:space="preserve"> </w:t>
      </w:r>
      <w:r>
        <w:rPr>
          <w:w w:val="110"/>
        </w:rPr>
        <w:t>fit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system-</w:t>
      </w:r>
      <w:r>
        <w:rPr>
          <w:spacing w:val="40"/>
          <w:w w:val="110"/>
        </w:rPr>
        <w:t xml:space="preserve"> </w:t>
      </w:r>
      <w:r>
        <w:rPr>
          <w:w w:val="110"/>
        </w:rPr>
        <w:t>specific functions including the Rouse model and reptation model.</w:t>
      </w:r>
      <w:r>
        <w:rPr>
          <w:spacing w:val="40"/>
          <w:w w:val="110"/>
        </w:rPr>
        <w:t xml:space="preserve"> </w:t>
      </w:r>
      <w:r>
        <w:rPr>
          <w:w w:val="110"/>
        </w:rPr>
        <w:t>NSE requires specialized instrumental access available at global</w:t>
      </w:r>
      <w:r>
        <w:rPr>
          <w:spacing w:val="40"/>
          <w:w w:val="110"/>
        </w:rPr>
        <w:t xml:space="preserve"> </w:t>
      </w:r>
      <w:r>
        <w:rPr>
          <w:w w:val="110"/>
        </w:rPr>
        <w:t>user</w:t>
      </w:r>
      <w:r>
        <w:rPr>
          <w:spacing w:val="-6"/>
          <w:w w:val="110"/>
        </w:rPr>
        <w:t xml:space="preserve"> </w:t>
      </w:r>
      <w:r>
        <w:rPr>
          <w:w w:val="110"/>
        </w:rPr>
        <w:t>facilities,</w:t>
      </w:r>
      <w:r>
        <w:rPr>
          <w:spacing w:val="-6"/>
          <w:w w:val="110"/>
        </w:rPr>
        <w:t xml:space="preserve"> </w:t>
      </w:r>
      <w:r>
        <w:rPr>
          <w:w w:val="110"/>
        </w:rPr>
        <w:t>necessitates</w:t>
      </w:r>
      <w:r>
        <w:rPr>
          <w:spacing w:val="-6"/>
          <w:w w:val="110"/>
        </w:rPr>
        <w:t xml:space="preserve"> </w:t>
      </w:r>
      <w:r>
        <w:rPr>
          <w:w w:val="110"/>
        </w:rPr>
        <w:t>collection</w:t>
      </w:r>
      <w:r>
        <w:rPr>
          <w:spacing w:val="-6"/>
          <w:w w:val="110"/>
        </w:rPr>
        <w:t xml:space="preserve"> </w:t>
      </w:r>
      <w:r>
        <w:rPr>
          <w:w w:val="110"/>
        </w:rPr>
        <w:t>times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order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days</w:t>
      </w:r>
      <w:r>
        <w:rPr>
          <w:spacing w:val="-6"/>
          <w:w w:val="110"/>
        </w:rPr>
        <w:t xml:space="preserve"> </w:t>
      </w:r>
      <w:r>
        <w:rPr>
          <w:w w:val="110"/>
        </w:rPr>
        <w:t>per</w:t>
      </w:r>
      <w:r>
        <w:rPr>
          <w:spacing w:val="40"/>
          <w:w w:val="110"/>
        </w:rPr>
        <w:t xml:space="preserve"> </w:t>
      </w:r>
      <w:r>
        <w:rPr>
          <w:w w:val="110"/>
        </w:rPr>
        <w:t>sample, and samples are often comprised of majority deuterated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polymer.</w:t>
      </w:r>
    </w:p>
    <w:p w14:paraId="45674F45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Due to the complexity of dynamics of chains and chain seg-</w:t>
      </w:r>
      <w:r>
        <w:rPr>
          <w:spacing w:val="40"/>
          <w:w w:val="110"/>
        </w:rPr>
        <w:t xml:space="preserve"> </w:t>
      </w:r>
      <w:r>
        <w:rPr>
          <w:w w:val="110"/>
        </w:rPr>
        <w:t>ments, MD simulations are also useful to probe intermediate</w:t>
      </w:r>
      <w:r>
        <w:rPr>
          <w:spacing w:val="40"/>
          <w:w w:val="110"/>
        </w:rPr>
        <w:t xml:space="preserve"> </w:t>
      </w:r>
      <w:r>
        <w:rPr>
          <w:w w:val="110"/>
        </w:rPr>
        <w:t>dynamics. In simulations, Rouse analysis can comprehensively</w:t>
      </w:r>
      <w:r>
        <w:rPr>
          <w:spacing w:val="40"/>
          <w:w w:val="110"/>
        </w:rPr>
        <w:t xml:space="preserve"> </w:t>
      </w:r>
      <w:r>
        <w:rPr>
          <w:w w:val="110"/>
        </w:rPr>
        <w:t>extract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timescales</w:t>
      </w:r>
      <w:r>
        <w:rPr>
          <w:spacing w:val="-2"/>
          <w:w w:val="110"/>
        </w:rPr>
        <w:t xml:space="preserve"> </w:t>
      </w:r>
      <w:r>
        <w:rPr>
          <w:w w:val="110"/>
        </w:rPr>
        <w:t>associated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various</w:t>
      </w:r>
      <w:r>
        <w:rPr>
          <w:spacing w:val="-2"/>
          <w:w w:val="110"/>
        </w:rPr>
        <w:t xml:space="preserve"> </w:t>
      </w:r>
      <w:r>
        <w:rPr>
          <w:w w:val="110"/>
        </w:rPr>
        <w:t>sections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chain</w:t>
      </w:r>
      <w:r>
        <w:rPr>
          <w:spacing w:val="40"/>
          <w:w w:val="110"/>
        </w:rPr>
        <w:t xml:space="preserve"> </w:t>
      </w:r>
      <w:r>
        <w:rPr>
          <w:w w:val="110"/>
        </w:rPr>
        <w:t>(Rouse</w:t>
      </w:r>
      <w:r>
        <w:rPr>
          <w:spacing w:val="-7"/>
          <w:w w:val="110"/>
        </w:rPr>
        <w:t xml:space="preserve"> </w:t>
      </w:r>
      <w:r>
        <w:rPr>
          <w:w w:val="110"/>
        </w:rPr>
        <w:t>mode</w:t>
      </w:r>
      <w:r>
        <w:rPr>
          <w:spacing w:val="-7"/>
          <w:w w:val="110"/>
        </w:rPr>
        <w:t xml:space="preserve"> </w:t>
      </w:r>
      <w:r>
        <w:rPr>
          <w:w w:val="110"/>
        </w:rPr>
        <w:t>analysis)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further</w:t>
      </w:r>
      <w:r>
        <w:rPr>
          <w:spacing w:val="-7"/>
          <w:w w:val="110"/>
        </w:rPr>
        <w:t xml:space="preserve"> </w:t>
      </w:r>
      <w:r>
        <w:rPr>
          <w:w w:val="110"/>
        </w:rPr>
        <w:t>understand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relaxation</w:t>
      </w:r>
      <w:r>
        <w:rPr>
          <w:spacing w:val="-7"/>
          <w:w w:val="110"/>
        </w:rPr>
        <w:t xml:space="preserve"> </w:t>
      </w:r>
      <w:r>
        <w:rPr>
          <w:w w:val="110"/>
        </w:rPr>
        <w:t>mecha-</w:t>
      </w:r>
      <w:r>
        <w:rPr>
          <w:spacing w:val="40"/>
          <w:w w:val="110"/>
        </w:rPr>
        <w:t xml:space="preserve"> </w:t>
      </w:r>
      <w:r>
        <w:rPr>
          <w:w w:val="110"/>
        </w:rPr>
        <w:t>nism.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addition,</w:t>
      </w:r>
      <w:r>
        <w:rPr>
          <w:spacing w:val="-10"/>
          <w:w w:val="110"/>
        </w:rPr>
        <w:t xml:space="preserve"> </w:t>
      </w:r>
      <w:r>
        <w:rPr>
          <w:w w:val="110"/>
        </w:rPr>
        <w:t>simulations</w:t>
      </w:r>
      <w:r>
        <w:rPr>
          <w:spacing w:val="-9"/>
          <w:w w:val="110"/>
        </w:rPr>
        <w:t xml:space="preserve"> </w:t>
      </w:r>
      <w:r>
        <w:rPr>
          <w:w w:val="110"/>
        </w:rPr>
        <w:t>access</w:t>
      </w:r>
      <w:r>
        <w:rPr>
          <w:spacing w:val="-10"/>
          <w:w w:val="110"/>
        </w:rPr>
        <w:t xml:space="preserve"> </w:t>
      </w:r>
      <w:r>
        <w:rPr>
          <w:w w:val="110"/>
        </w:rPr>
        <w:t>various</w:t>
      </w:r>
      <w:r>
        <w:rPr>
          <w:spacing w:val="-10"/>
          <w:w w:val="110"/>
        </w:rPr>
        <w:t xml:space="preserve"> </w:t>
      </w:r>
      <w:r>
        <w:rPr>
          <w:w w:val="110"/>
        </w:rPr>
        <w:t>parameters</w:t>
      </w:r>
      <w:r>
        <w:rPr>
          <w:spacing w:val="-9"/>
          <w:w w:val="110"/>
        </w:rPr>
        <w:t xml:space="preserve"> </w:t>
      </w:r>
      <w:r>
        <w:rPr>
          <w:w w:val="110"/>
        </w:rPr>
        <w:t>associated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entanglement</w:t>
      </w:r>
      <w:r>
        <w:rPr>
          <w:spacing w:val="-5"/>
          <w:w w:val="110"/>
        </w:rPr>
        <w:t xml:space="preserve"> </w:t>
      </w:r>
      <w:r>
        <w:rPr>
          <w:w w:val="110"/>
        </w:rPr>
        <w:t>network</w:t>
      </w:r>
      <w:r>
        <w:rPr>
          <w:spacing w:val="-5"/>
          <w:w w:val="110"/>
        </w:rPr>
        <w:t xml:space="preserve"> </w:t>
      </w:r>
      <w:r>
        <w:rPr>
          <w:w w:val="110"/>
        </w:rPr>
        <w:t>via</w:t>
      </w:r>
      <w:r>
        <w:rPr>
          <w:spacing w:val="-5"/>
          <w:w w:val="110"/>
        </w:rPr>
        <w:t xml:space="preserve"> </w:t>
      </w:r>
      <w:r>
        <w:rPr>
          <w:w w:val="110"/>
        </w:rPr>
        <w:t>primitive</w:t>
      </w:r>
      <w:r>
        <w:rPr>
          <w:spacing w:val="-5"/>
          <w:w w:val="110"/>
        </w:rPr>
        <w:t xml:space="preserve"> </w:t>
      </w:r>
      <w:r>
        <w:rPr>
          <w:w w:val="110"/>
        </w:rPr>
        <w:t>path</w:t>
      </w:r>
      <w:r>
        <w:rPr>
          <w:spacing w:val="-5"/>
          <w:w w:val="110"/>
        </w:rPr>
        <w:t xml:space="preserve"> </w:t>
      </w:r>
      <w:r>
        <w:rPr>
          <w:w w:val="110"/>
        </w:rPr>
        <w:t>calculations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provide entanglement densities and visualizations of the Edwards</w:t>
      </w:r>
      <w:r>
        <w:rPr>
          <w:spacing w:val="40"/>
          <w:w w:val="110"/>
        </w:rPr>
        <w:t xml:space="preserve"> </w:t>
      </w:r>
      <w:r>
        <w:rPr>
          <w:w w:val="110"/>
        </w:rPr>
        <w:t>tube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melts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PNCs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125" w:history="1">
        <w:r>
          <w:rPr>
            <w:color w:val="0080AC"/>
            <w:w w:val="110"/>
          </w:rPr>
          <w:t>132–134</w:t>
        </w:r>
        <w:r>
          <w:rPr>
            <w:w w:val="110"/>
          </w:rPr>
          <w:t>].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Although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average</w:t>
      </w:r>
      <w:r>
        <w:rPr>
          <w:spacing w:val="-10"/>
          <w:w w:val="110"/>
        </w:rPr>
        <w:t xml:space="preserve"> </w:t>
      </w:r>
      <w:r>
        <w:rPr>
          <w:w w:val="110"/>
        </w:rPr>
        <w:t>tube</w:t>
      </w:r>
      <w:r>
        <w:rPr>
          <w:spacing w:val="-9"/>
          <w:w w:val="110"/>
        </w:rPr>
        <w:t xml:space="preserve"> </w:t>
      </w:r>
      <w:r>
        <w:rPr>
          <w:w w:val="110"/>
        </w:rPr>
        <w:t>diam-</w:t>
      </w:r>
      <w:r>
        <w:rPr>
          <w:spacing w:val="40"/>
          <w:w w:val="110"/>
        </w:rPr>
        <w:t xml:space="preserve"> </w:t>
      </w:r>
      <w:r>
        <w:rPr>
          <w:w w:val="110"/>
        </w:rPr>
        <w:t>eter can be measured in NSE and the molecular weight between</w:t>
      </w:r>
      <w:r>
        <w:rPr>
          <w:spacing w:val="40"/>
          <w:w w:val="110"/>
        </w:rPr>
        <w:t xml:space="preserve"> </w:t>
      </w:r>
      <w:r>
        <w:rPr>
          <w:w w:val="110"/>
        </w:rPr>
        <w:t>entanglements can be estimated from rheology, simulations pro-</w:t>
      </w:r>
      <w:r>
        <w:rPr>
          <w:spacing w:val="40"/>
          <w:w w:val="110"/>
        </w:rPr>
        <w:t xml:space="preserve"> </w:t>
      </w:r>
      <w:r>
        <w:rPr>
          <w:w w:val="110"/>
        </w:rPr>
        <w:t>vide unique insights about spatial heterogeneities and locations of</w:t>
      </w:r>
      <w:r>
        <w:rPr>
          <w:spacing w:val="40"/>
          <w:w w:val="110"/>
        </w:rPr>
        <w:t xml:space="preserve"> </w:t>
      </w:r>
      <w:r>
        <w:rPr>
          <w:w w:val="110"/>
        </w:rPr>
        <w:t>the entanglements in PNCs.</w:t>
      </w:r>
    </w:p>
    <w:p w14:paraId="2758EBB3" w14:textId="77777777" w:rsidR="00E21043" w:rsidRDefault="0052501A">
      <w:pPr>
        <w:pStyle w:val="ListParagraph"/>
        <w:numPr>
          <w:ilvl w:val="1"/>
          <w:numId w:val="3"/>
        </w:numPr>
        <w:tabs>
          <w:tab w:val="left" w:pos="429"/>
        </w:tabs>
        <w:spacing w:before="176"/>
        <w:ind w:left="429" w:hanging="357"/>
        <w:jc w:val="both"/>
        <w:rPr>
          <w:i/>
          <w:sz w:val="16"/>
        </w:rPr>
      </w:pPr>
      <w:r>
        <w:rPr>
          <w:i/>
          <w:w w:val="110"/>
          <w:sz w:val="16"/>
        </w:rPr>
        <w:t>Intermediate</w:t>
      </w:r>
      <w:r>
        <w:rPr>
          <w:i/>
          <w:spacing w:val="-7"/>
          <w:w w:val="110"/>
          <w:sz w:val="16"/>
        </w:rPr>
        <w:t xml:space="preserve"> </w:t>
      </w:r>
      <w:r>
        <w:rPr>
          <w:i/>
          <w:w w:val="110"/>
          <w:sz w:val="16"/>
        </w:rPr>
        <w:t>dynamics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in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spacing w:val="-4"/>
          <w:w w:val="110"/>
          <w:sz w:val="16"/>
        </w:rPr>
        <w:t>PNCs</w:t>
      </w:r>
    </w:p>
    <w:p w14:paraId="1956FF82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3994CAA9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Measurements of the full rheological spectrum in PNCs usu-</w:t>
      </w:r>
      <w:r>
        <w:rPr>
          <w:spacing w:val="80"/>
          <w:w w:val="110"/>
        </w:rPr>
        <w:t xml:space="preserve"> </w:t>
      </w:r>
      <w:r>
        <w:rPr>
          <w:w w:val="110"/>
        </w:rPr>
        <w:t>ally</w:t>
      </w:r>
      <w:r>
        <w:rPr>
          <w:spacing w:val="37"/>
          <w:w w:val="110"/>
        </w:rPr>
        <w:t xml:space="preserve"> </w:t>
      </w:r>
      <w:r>
        <w:rPr>
          <w:w w:val="110"/>
        </w:rPr>
        <w:t>explore</w:t>
      </w:r>
      <w:r>
        <w:rPr>
          <w:spacing w:val="37"/>
          <w:w w:val="110"/>
        </w:rPr>
        <w:t xml:space="preserve"> </w:t>
      </w:r>
      <w:r>
        <w:rPr>
          <w:w w:val="110"/>
        </w:rPr>
        <w:t>up</w:t>
      </w:r>
      <w:r>
        <w:rPr>
          <w:spacing w:val="37"/>
          <w:w w:val="110"/>
        </w:rPr>
        <w:t xml:space="preserve"> </w:t>
      </w:r>
      <w:r>
        <w:rPr>
          <w:w w:val="110"/>
        </w:rPr>
        <w:t>to</w:t>
      </w:r>
      <w:r>
        <w:rPr>
          <w:spacing w:val="37"/>
          <w:w w:val="110"/>
        </w:rPr>
        <w:t xml:space="preserve"> </w:t>
      </w:r>
      <w:r>
        <w:rPr>
          <w:w w:val="110"/>
        </w:rPr>
        <w:t>three</w:t>
      </w:r>
      <w:r>
        <w:rPr>
          <w:spacing w:val="37"/>
          <w:w w:val="110"/>
        </w:rPr>
        <w:t xml:space="preserve"> </w:t>
      </w:r>
      <w:r>
        <w:rPr>
          <w:w w:val="110"/>
        </w:rPr>
        <w:t>key</w:t>
      </w:r>
      <w:r>
        <w:rPr>
          <w:spacing w:val="37"/>
          <w:w w:val="110"/>
        </w:rPr>
        <w:t xml:space="preserve"> </w:t>
      </w:r>
      <w:r>
        <w:rPr>
          <w:w w:val="110"/>
        </w:rPr>
        <w:t>relaxations: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relaxation</w:t>
      </w:r>
      <w:r>
        <w:rPr>
          <w:spacing w:val="37"/>
          <w:w w:val="110"/>
        </w:rPr>
        <w:t xml:space="preserve"> </w:t>
      </w:r>
      <w:r>
        <w:rPr>
          <w:w w:val="110"/>
        </w:rPr>
        <w:t>time</w:t>
      </w:r>
      <w:r>
        <w:rPr>
          <w:spacing w:val="37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a Rouse monomer (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0</w:t>
      </w:r>
      <w:r>
        <w:rPr>
          <w:w w:val="110"/>
        </w:rPr>
        <w:t>, on the order of b), the relaxation of the</w:t>
      </w:r>
      <w:r>
        <w:rPr>
          <w:spacing w:val="40"/>
          <w:w w:val="110"/>
        </w:rPr>
        <w:t xml:space="preserve"> </w:t>
      </w:r>
      <w:r>
        <w:rPr>
          <w:w w:val="110"/>
        </w:rPr>
        <w:t>entanglement strand (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e</w:t>
      </w:r>
      <w:r>
        <w:rPr>
          <w:w w:val="110"/>
        </w:rPr>
        <w:t xml:space="preserve"> for N/N</w:t>
      </w:r>
      <w:r>
        <w:rPr>
          <w:w w:val="110"/>
          <w:vertAlign w:val="subscript"/>
        </w:rPr>
        <w:t>e</w:t>
      </w:r>
      <w:r>
        <w:rPr>
          <w:spacing w:val="-2"/>
          <w:w w:val="110"/>
        </w:rPr>
        <w:t xml:space="preserve"> 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w w:val="110"/>
        </w:rPr>
        <w:t>1), and the terminal relaxation</w:t>
      </w:r>
      <w:r>
        <w:rPr>
          <w:spacing w:val="40"/>
          <w:w w:val="110"/>
        </w:rPr>
        <w:t xml:space="preserve"> </w:t>
      </w:r>
      <w:r>
        <w:rPr>
          <w:w w:val="110"/>
        </w:rPr>
        <w:t>time</w:t>
      </w:r>
      <w:r>
        <w:rPr>
          <w:spacing w:val="40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t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on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order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Rouse</w:t>
      </w:r>
      <w:r>
        <w:rPr>
          <w:spacing w:val="40"/>
          <w:w w:val="110"/>
        </w:rPr>
        <w:t xml:space="preserve"> </w:t>
      </w:r>
      <w:r>
        <w:rPr>
          <w:w w:val="110"/>
        </w:rPr>
        <w:t>monomer</w:t>
      </w:r>
      <w:r>
        <w:rPr>
          <w:spacing w:val="40"/>
          <w:w w:val="110"/>
        </w:rPr>
        <w:t xml:space="preserve"> </w:t>
      </w:r>
      <w:r>
        <w:rPr>
          <w:w w:val="110"/>
        </w:rPr>
        <w:t>relaxations,</w:t>
      </w:r>
      <w:r>
        <w:rPr>
          <w:spacing w:val="40"/>
          <w:w w:val="110"/>
        </w:rPr>
        <w:t xml:space="preserve"> </w:t>
      </w:r>
      <w:r>
        <w:rPr>
          <w:w w:val="110"/>
        </w:rPr>
        <w:t>also called the elementary relaxations, measured by rheology are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similar to measurements from BDS (as discussed in Section </w:t>
      </w:r>
      <w:hyperlink w:anchor="_bookmark5" w:history="1">
        <w:r>
          <w:rPr>
            <w:color w:val="0080AC"/>
            <w:w w:val="110"/>
          </w:rPr>
          <w:t>3</w:t>
        </w:r>
        <w:r>
          <w:rPr>
            <w:w w:val="110"/>
          </w:rPr>
          <w:t>),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 xml:space="preserve">while 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e</w:t>
      </w:r>
      <w:r>
        <w:rPr>
          <w:w w:val="110"/>
        </w:rPr>
        <w:t xml:space="preserve"> and 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t</w:t>
      </w:r>
      <w:r>
        <w:rPr>
          <w:w w:val="110"/>
        </w:rPr>
        <w:t xml:space="preserve"> relaxations are usually inaccessible to techniques</w:t>
      </w:r>
      <w:r>
        <w:rPr>
          <w:spacing w:val="40"/>
          <w:w w:val="110"/>
        </w:rPr>
        <w:t xml:space="preserve"> </w:t>
      </w:r>
      <w:r>
        <w:rPr>
          <w:w w:val="110"/>
        </w:rPr>
        <w:t>discussed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Section</w:t>
      </w:r>
      <w:r>
        <w:rPr>
          <w:spacing w:val="-7"/>
          <w:w w:val="110"/>
        </w:rPr>
        <w:t xml:space="preserve"> </w:t>
      </w:r>
      <w:hyperlink w:anchor="_bookmark6" w:history="1">
        <w:r>
          <w:rPr>
            <w:color w:val="0080AC"/>
            <w:w w:val="110"/>
          </w:rPr>
          <w:t>3.1</w:t>
        </w:r>
        <w:r>
          <w:rPr>
            <w:w w:val="110"/>
          </w:rPr>
          <w:t>.</w:t>
        </w:r>
      </w:hyperlink>
      <w:r>
        <w:rPr>
          <w:spacing w:val="-7"/>
          <w:w w:val="110"/>
        </w:rPr>
        <w:t xml:space="preserve"> </w:t>
      </w:r>
      <w:r>
        <w:rPr>
          <w:w w:val="110"/>
        </w:rPr>
        <w:t>Several</w:t>
      </w:r>
      <w:r>
        <w:rPr>
          <w:spacing w:val="-7"/>
          <w:w w:val="110"/>
        </w:rPr>
        <w:t xml:space="preserve"> </w:t>
      </w:r>
      <w:r>
        <w:rPr>
          <w:w w:val="110"/>
        </w:rPr>
        <w:t>authors</w:t>
      </w:r>
      <w:r>
        <w:rPr>
          <w:spacing w:val="-7"/>
          <w:w w:val="110"/>
        </w:rPr>
        <w:t xml:space="preserve"> </w:t>
      </w:r>
      <w:r>
        <w:rPr>
          <w:w w:val="110"/>
        </w:rPr>
        <w:t>have</w:t>
      </w:r>
      <w:r>
        <w:rPr>
          <w:spacing w:val="-7"/>
          <w:w w:val="110"/>
        </w:rPr>
        <w:t xml:space="preserve"> </w:t>
      </w:r>
      <w:r>
        <w:rPr>
          <w:w w:val="110"/>
        </w:rPr>
        <w:t>made</w:t>
      </w:r>
      <w:r>
        <w:rPr>
          <w:spacing w:val="-7"/>
          <w:w w:val="110"/>
        </w:rPr>
        <w:t xml:space="preserve"> </w:t>
      </w:r>
      <w:r>
        <w:rPr>
          <w:w w:val="110"/>
        </w:rPr>
        <w:t>thorough</w:t>
      </w:r>
      <w:r>
        <w:rPr>
          <w:spacing w:val="-7"/>
          <w:w w:val="110"/>
        </w:rPr>
        <w:t xml:space="preserve"> </w:t>
      </w:r>
      <w:r>
        <w:rPr>
          <w:w w:val="110"/>
        </w:rPr>
        <w:t>rheo-</w:t>
      </w:r>
      <w:r>
        <w:rPr>
          <w:spacing w:val="40"/>
          <w:w w:val="110"/>
        </w:rPr>
        <w:t xml:space="preserve"> </w:t>
      </w:r>
      <w:r>
        <w:rPr>
          <w:w w:val="110"/>
        </w:rPr>
        <w:t>logical</w:t>
      </w:r>
      <w:r>
        <w:rPr>
          <w:spacing w:val="-9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probe</w:t>
      </w:r>
      <w:r>
        <w:rPr>
          <w:spacing w:val="-9"/>
          <w:w w:val="110"/>
        </w:rPr>
        <w:t xml:space="preserve"> </w:t>
      </w:r>
      <w:r>
        <w:rPr>
          <w:w w:val="110"/>
        </w:rPr>
        <w:t>microscopic</w:t>
      </w:r>
      <w:r>
        <w:rPr>
          <w:spacing w:val="-9"/>
          <w:w w:val="110"/>
        </w:rPr>
        <w:t xml:space="preserve"> </w:t>
      </w:r>
      <w:r>
        <w:rPr>
          <w:w w:val="110"/>
        </w:rPr>
        <w:t>dynamic</w:t>
      </w:r>
      <w:r>
        <w:rPr>
          <w:spacing w:val="-9"/>
          <w:w w:val="110"/>
        </w:rPr>
        <w:t xml:space="preserve"> </w:t>
      </w:r>
      <w:r>
        <w:rPr>
          <w:w w:val="110"/>
        </w:rPr>
        <w:t>processes,</w:t>
      </w:r>
      <w:r>
        <w:rPr>
          <w:spacing w:val="-9"/>
          <w:w w:val="110"/>
        </w:rPr>
        <w:t xml:space="preserve"> </w:t>
      </w:r>
      <w:r>
        <w:rPr>
          <w:w w:val="110"/>
        </w:rPr>
        <w:t>but</w:t>
      </w:r>
      <w:r>
        <w:rPr>
          <w:spacing w:val="40"/>
          <w:w w:val="110"/>
        </w:rPr>
        <w:t xml:space="preserve"> </w:t>
      </w:r>
      <w:r>
        <w:rPr>
          <w:w w:val="110"/>
        </w:rPr>
        <w:t>most suffer from gel-like PNC responses at high NP concentration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79" w:history="1">
        <w:r>
          <w:rPr>
            <w:color w:val="0080AC"/>
            <w:w w:val="110"/>
          </w:rPr>
          <w:t>67</w:t>
        </w:r>
        <w:r>
          <w:rPr>
            <w:w w:val="110"/>
          </w:rPr>
          <w:t>,</w:t>
        </w:r>
      </w:hyperlink>
      <w:hyperlink w:anchor="_bookmark104" w:history="1">
        <w:r>
          <w:rPr>
            <w:color w:val="0080AC"/>
            <w:w w:val="110"/>
          </w:rPr>
          <w:t>117</w:t>
        </w:r>
        <w:r>
          <w:rPr>
            <w:w w:val="110"/>
          </w:rPr>
          <w:t>,</w:t>
        </w:r>
      </w:hyperlink>
      <w:hyperlink w:anchor="_bookmark123" w:history="1">
        <w:r>
          <w:rPr>
            <w:color w:val="0080AC"/>
            <w:w w:val="110"/>
          </w:rPr>
          <w:t>131</w:t>
        </w:r>
        <w:r>
          <w:rPr>
            <w:w w:val="110"/>
          </w:rPr>
          <w:t>,</w:t>
        </w:r>
      </w:hyperlink>
      <w:hyperlink w:anchor="_bookmark129" w:history="1">
        <w:r>
          <w:rPr>
            <w:color w:val="0080AC"/>
            <w:w w:val="110"/>
          </w:rPr>
          <w:t>135–138</w:t>
        </w:r>
        <w:r>
          <w:rPr>
            <w:w w:val="110"/>
          </w:rPr>
          <w:t>],</w:t>
        </w:r>
      </w:hyperlink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some</w:t>
      </w:r>
      <w:r>
        <w:rPr>
          <w:spacing w:val="-2"/>
          <w:w w:val="110"/>
        </w:rPr>
        <w:t xml:space="preserve"> </w:t>
      </w:r>
      <w:r>
        <w:rPr>
          <w:w w:val="110"/>
        </w:rPr>
        <w:t>exceptions</w:t>
      </w:r>
      <w:r>
        <w:rPr>
          <w:spacing w:val="-2"/>
          <w:w w:val="110"/>
        </w:rPr>
        <w:t xml:space="preserve"> </w:t>
      </w:r>
      <w:r>
        <w:rPr>
          <w:w w:val="110"/>
        </w:rPr>
        <w:t>[</w:t>
      </w:r>
      <w:hyperlink w:anchor="_bookmark131" w:history="1">
        <w:r>
          <w:rPr>
            <w:color w:val="0080AC"/>
            <w:w w:val="110"/>
          </w:rPr>
          <w:t>108</w:t>
        </w:r>
        <w:r>
          <w:rPr>
            <w:w w:val="110"/>
          </w:rPr>
          <w:t>,</w:t>
        </w:r>
      </w:hyperlink>
      <w:hyperlink w:anchor="_bookmark134" w:history="1">
        <w:r>
          <w:rPr>
            <w:color w:val="0080AC"/>
            <w:w w:val="110"/>
          </w:rPr>
          <w:t>139</w:t>
        </w:r>
        <w:r>
          <w:rPr>
            <w:w w:val="110"/>
          </w:rPr>
          <w:t>].</w:t>
        </w:r>
      </w:hyperlink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>exam-</w:t>
      </w:r>
      <w:r>
        <w:rPr>
          <w:spacing w:val="40"/>
          <w:w w:val="110"/>
        </w:rPr>
        <w:t xml:space="preserve"> </w:t>
      </w:r>
      <w:r>
        <w:rPr>
          <w:w w:val="110"/>
        </w:rPr>
        <w:t>ple, by forming rheological master curves referenced to the 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of</w:t>
      </w:r>
      <w:r>
        <w:rPr>
          <w:spacing w:val="40"/>
          <w:w w:val="110"/>
        </w:rPr>
        <w:t xml:space="preserve"> </w:t>
      </w:r>
      <w:r>
        <w:rPr>
          <w:w w:val="110"/>
        </w:rPr>
        <w:t>PNCs comprised of PEG-grafted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and PMMA, measurements of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0</w:t>
      </w:r>
      <w:r>
        <w:rPr>
          <w:w w:val="110"/>
        </w:rPr>
        <w:t xml:space="preserve">, 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e</w:t>
      </w:r>
      <w:r>
        <w:rPr>
          <w:w w:val="110"/>
        </w:rPr>
        <w:t xml:space="preserve">, and 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t</w:t>
      </w:r>
      <w:r>
        <w:rPr>
          <w:w w:val="110"/>
        </w:rPr>
        <w:t xml:space="preserve"> revealed a monotonic increase in each relaxation time</w:t>
      </w:r>
      <w:r>
        <w:rPr>
          <w:spacing w:val="40"/>
          <w:w w:val="110"/>
        </w:rPr>
        <w:t xml:space="preserve"> </w:t>
      </w:r>
      <w:r>
        <w:rPr>
          <w:w w:val="110"/>
        </w:rPr>
        <w:t>with the addition of NPs, indicating slowing across these length-</w:t>
      </w:r>
      <w:r>
        <w:rPr>
          <w:spacing w:val="40"/>
          <w:w w:val="110"/>
        </w:rPr>
        <w:t xml:space="preserve"> </w:t>
      </w:r>
      <w:r>
        <w:rPr>
          <w:w w:val="110"/>
        </w:rPr>
        <w:t>scales [</w:t>
      </w:r>
      <w:hyperlink w:anchor="_bookmark134" w:history="1">
        <w:r>
          <w:rPr>
            <w:color w:val="0080AC"/>
            <w:w w:val="110"/>
          </w:rPr>
          <w:t>139</w:t>
        </w:r>
        <w:r>
          <w:rPr>
            <w:w w:val="110"/>
          </w:rPr>
          <w:t>].</w:t>
        </w:r>
      </w:hyperlink>
      <w:r>
        <w:rPr>
          <w:w w:val="110"/>
        </w:rPr>
        <w:t xml:space="preserve"> More examples exist in a variety of PNC systems.</w:t>
      </w:r>
    </w:p>
    <w:p w14:paraId="1C2F8439" w14:textId="77777777" w:rsidR="00E21043" w:rsidRDefault="0052501A">
      <w:pPr>
        <w:pStyle w:val="BodyText"/>
        <w:spacing w:line="173" w:lineRule="exact"/>
        <w:ind w:left="311"/>
      </w:pPr>
      <w:r>
        <w:rPr>
          <w:w w:val="110"/>
        </w:rPr>
        <w:t>Rheology</w:t>
      </w:r>
      <w:r>
        <w:rPr>
          <w:spacing w:val="5"/>
          <w:w w:val="110"/>
        </w:rPr>
        <w:t xml:space="preserve"> </w:t>
      </w:r>
      <w:r>
        <w:rPr>
          <w:w w:val="110"/>
        </w:rPr>
        <w:t>also</w:t>
      </w:r>
      <w:r>
        <w:rPr>
          <w:spacing w:val="6"/>
          <w:w w:val="110"/>
        </w:rPr>
        <w:t xml:space="preserve"> </w:t>
      </w:r>
      <w:r>
        <w:rPr>
          <w:w w:val="110"/>
        </w:rPr>
        <w:t>provides</w:t>
      </w:r>
      <w:r>
        <w:rPr>
          <w:spacing w:val="6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6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viscosity</w:t>
      </w:r>
      <w:r>
        <w:rPr>
          <w:spacing w:val="6"/>
          <w:w w:val="110"/>
        </w:rPr>
        <w:t xml:space="preserve"> </w:t>
      </w:r>
      <w:r>
        <w:rPr>
          <w:w w:val="110"/>
        </w:rPr>
        <w:t>that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charac-</w:t>
      </w:r>
    </w:p>
    <w:p w14:paraId="65F0357A" w14:textId="77777777" w:rsidR="00E21043" w:rsidRDefault="0052501A">
      <w:pPr>
        <w:pStyle w:val="BodyText"/>
        <w:spacing w:before="22" w:line="268" w:lineRule="auto"/>
        <w:ind w:left="72" w:right="278"/>
      </w:pPr>
      <w:r>
        <w:rPr>
          <w:w w:val="110"/>
        </w:rPr>
        <w:t>terize how PNCs flow and provide insight related to intermediate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chain</w:t>
      </w:r>
      <w:r>
        <w:rPr>
          <w:spacing w:val="-1"/>
          <w:w w:val="110"/>
        </w:rPr>
        <w:t xml:space="preserve"> </w:t>
      </w:r>
      <w:r>
        <w:rPr>
          <w:w w:val="110"/>
        </w:rPr>
        <w:t>dynamics.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literature</w:t>
      </w:r>
      <w:r>
        <w:rPr>
          <w:spacing w:val="-1"/>
          <w:w w:val="110"/>
        </w:rPr>
        <w:t xml:space="preserve"> </w:t>
      </w:r>
      <w:r>
        <w:rPr>
          <w:w w:val="110"/>
        </w:rPr>
        <w:t>about</w:t>
      </w:r>
      <w:r>
        <w:rPr>
          <w:spacing w:val="-1"/>
          <w:w w:val="110"/>
        </w:rPr>
        <w:t xml:space="preserve"> </w:t>
      </w:r>
      <w:r>
        <w:rPr>
          <w:w w:val="110"/>
        </w:rPr>
        <w:t>viscosity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nanoparticle-</w:t>
      </w:r>
      <w:r>
        <w:rPr>
          <w:spacing w:val="40"/>
          <w:w w:val="110"/>
        </w:rPr>
        <w:t xml:space="preserve"> </w:t>
      </w:r>
      <w:r>
        <w:rPr>
          <w:w w:val="110"/>
        </w:rPr>
        <w:t>filled polymers is expansive. Several parameters are known to</w:t>
      </w:r>
      <w:r>
        <w:rPr>
          <w:spacing w:val="40"/>
          <w:w w:val="110"/>
        </w:rPr>
        <w:t xml:space="preserve"> </w:t>
      </w:r>
      <w:r>
        <w:rPr>
          <w:w w:val="110"/>
        </w:rPr>
        <w:t>affect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viscosity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PNCs,</w:t>
      </w:r>
      <w:r>
        <w:rPr>
          <w:spacing w:val="-9"/>
          <w:w w:val="110"/>
        </w:rPr>
        <w:t xml:space="preserve"> </w:t>
      </w:r>
      <w:r>
        <w:rPr>
          <w:w w:val="110"/>
        </w:rPr>
        <w:t>including</w:t>
      </w:r>
      <w:r>
        <w:rPr>
          <w:spacing w:val="-9"/>
          <w:w w:val="110"/>
        </w:rPr>
        <w:t xml:space="preserve"> </w:t>
      </w:r>
      <w:r>
        <w:rPr>
          <w:w w:val="110"/>
        </w:rPr>
        <w:t>NP-polymer</w:t>
      </w:r>
      <w:r>
        <w:rPr>
          <w:spacing w:val="-9"/>
          <w:w w:val="110"/>
        </w:rPr>
        <w:t xml:space="preserve"> </w:t>
      </w:r>
      <w:r>
        <w:rPr>
          <w:w w:val="110"/>
        </w:rPr>
        <w:t>interaction,</w:t>
      </w:r>
      <w:r>
        <w:rPr>
          <w:spacing w:val="-9"/>
          <w:w w:val="110"/>
        </w:rPr>
        <w:t xml:space="preserve"> </w:t>
      </w:r>
      <w:r>
        <w:rPr>
          <w:w w:val="110"/>
        </w:rPr>
        <w:t>poly-</w:t>
      </w:r>
      <w:r>
        <w:rPr>
          <w:spacing w:val="40"/>
          <w:w w:val="110"/>
        </w:rPr>
        <w:t xml:space="preserve"> </w:t>
      </w:r>
      <w:r>
        <w:rPr>
          <w:w w:val="110"/>
        </w:rPr>
        <w:t>mer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,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>, and NP size. Both increases [</w:t>
      </w:r>
      <w:hyperlink w:anchor="_bookmark79" w:history="1">
        <w:r>
          <w:rPr>
            <w:color w:val="0080AC"/>
            <w:w w:val="110"/>
          </w:rPr>
          <w:t>67</w:t>
        </w:r>
        <w:r>
          <w:rPr>
            <w:w w:val="110"/>
          </w:rPr>
          <w:t>,</w:t>
        </w:r>
      </w:hyperlink>
      <w:hyperlink w:anchor="_bookmark132" w:history="1">
        <w:r>
          <w:rPr>
            <w:color w:val="0080AC"/>
            <w:w w:val="110"/>
          </w:rPr>
          <w:t>138</w:t>
        </w:r>
        <w:r>
          <w:rPr>
            <w:w w:val="110"/>
          </w:rPr>
          <w:t>,</w:t>
        </w:r>
      </w:hyperlink>
      <w:hyperlink w:anchor="_bookmark135" w:history="1">
        <w:r>
          <w:rPr>
            <w:color w:val="0080AC"/>
            <w:w w:val="110"/>
          </w:rPr>
          <w:t>140–144</w:t>
        </w:r>
        <w:r>
          <w:rPr>
            <w:w w:val="110"/>
          </w:rPr>
          <w:t>]</w:t>
        </w:r>
      </w:hyperlink>
      <w:r>
        <w:rPr>
          <w:w w:val="110"/>
        </w:rPr>
        <w:t xml:space="preserve"> and</w:t>
      </w:r>
      <w:r>
        <w:rPr>
          <w:spacing w:val="40"/>
          <w:w w:val="110"/>
        </w:rPr>
        <w:t xml:space="preserve"> </w:t>
      </w:r>
      <w:r>
        <w:rPr>
          <w:w w:val="110"/>
        </w:rPr>
        <w:t>decreases [</w:t>
      </w:r>
      <w:hyperlink w:anchor="_bookmark134" w:history="1">
        <w:r>
          <w:rPr>
            <w:color w:val="0080AC"/>
            <w:w w:val="110"/>
          </w:rPr>
          <w:t>139</w:t>
        </w:r>
        <w:r>
          <w:rPr>
            <w:w w:val="110"/>
          </w:rPr>
          <w:t>,</w:t>
        </w:r>
      </w:hyperlink>
      <w:hyperlink w:anchor="_bookmark135" w:history="1">
        <w:r>
          <w:rPr>
            <w:color w:val="0080AC"/>
            <w:w w:val="110"/>
          </w:rPr>
          <w:t>140</w:t>
        </w:r>
        <w:r>
          <w:rPr>
            <w:w w:val="110"/>
          </w:rPr>
          <w:t>,</w:t>
        </w:r>
      </w:hyperlink>
      <w:hyperlink w:anchor="_bookmark142" w:history="1">
        <w:r>
          <w:rPr>
            <w:color w:val="0080AC"/>
            <w:w w:val="110"/>
          </w:rPr>
          <w:t>145</w:t>
        </w:r>
        <w:r>
          <w:rPr>
            <w:w w:val="110"/>
          </w:rPr>
          <w:t>]</w:t>
        </w:r>
      </w:hyperlink>
      <w:r>
        <w:rPr>
          <w:w w:val="110"/>
        </w:rPr>
        <w:t xml:space="preserve"> in viscosity have been observed in PNCs,</w:t>
      </w:r>
      <w:r>
        <w:rPr>
          <w:spacing w:val="40"/>
          <w:w w:val="110"/>
        </w:rPr>
        <w:t xml:space="preserve"> </w:t>
      </w:r>
      <w:r>
        <w:rPr>
          <w:w w:val="110"/>
        </w:rPr>
        <w:t>indicating complex and often competing effects of different vari-</w:t>
      </w:r>
      <w:r>
        <w:rPr>
          <w:spacing w:val="40"/>
          <w:w w:val="110"/>
        </w:rPr>
        <w:t xml:space="preserve"> </w:t>
      </w:r>
      <w:r>
        <w:rPr>
          <w:w w:val="110"/>
        </w:rPr>
        <w:t>ables.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8"/>
          <w:w w:val="110"/>
        </w:rPr>
        <w:t xml:space="preserve"> </w:t>
      </w:r>
      <w:r>
        <w:rPr>
          <w:w w:val="110"/>
        </w:rPr>
        <w:t>large</w:t>
      </w:r>
      <w:r>
        <w:rPr>
          <w:spacing w:val="8"/>
          <w:w w:val="110"/>
        </w:rPr>
        <w:t xml:space="preserve"> </w:t>
      </w:r>
      <w:r>
        <w:rPr>
          <w:w w:val="110"/>
        </w:rPr>
        <w:t>NPs</w:t>
      </w:r>
      <w:r>
        <w:rPr>
          <w:spacing w:val="8"/>
          <w:w w:val="110"/>
        </w:rPr>
        <w:t xml:space="preserve"> </w:t>
      </w:r>
      <w:r>
        <w:rPr>
          <w:w w:val="110"/>
        </w:rPr>
        <w:t>in</w:t>
      </w:r>
      <w:r>
        <w:rPr>
          <w:spacing w:val="8"/>
          <w:w w:val="110"/>
        </w:rPr>
        <w:t xml:space="preserve"> </w:t>
      </w:r>
      <w:r>
        <w:rPr>
          <w:w w:val="110"/>
        </w:rPr>
        <w:t>short</w:t>
      </w:r>
      <w:r>
        <w:rPr>
          <w:spacing w:val="8"/>
          <w:w w:val="110"/>
        </w:rPr>
        <w:t xml:space="preserve"> </w:t>
      </w:r>
      <w:r>
        <w:rPr>
          <w:w w:val="110"/>
        </w:rPr>
        <w:t>polymers,</w:t>
      </w:r>
      <w:r>
        <w:rPr>
          <w:spacing w:val="8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Einstein-Batchelor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law</w:t>
      </w:r>
    </w:p>
    <w:p w14:paraId="4B40810E" w14:textId="77777777" w:rsidR="00E21043" w:rsidRDefault="0052501A">
      <w:pPr>
        <w:pStyle w:val="BodyText"/>
        <w:spacing w:line="181" w:lineRule="exact"/>
        <w:ind w:left="72"/>
      </w:pPr>
      <w:r>
        <w:rPr>
          <w:w w:val="110"/>
        </w:rPr>
        <w:t>[</w:t>
      </w:r>
      <w:hyperlink w:anchor="_bookmark144" w:history="1">
        <w:r>
          <w:rPr>
            <w:color w:val="0080AC"/>
            <w:w w:val="110"/>
          </w:rPr>
          <w:t>146</w:t>
        </w:r>
        <w:r>
          <w:rPr>
            <w:w w:val="110"/>
          </w:rPr>
          <w:t>]</w:t>
        </w:r>
      </w:hyperlink>
      <w:r>
        <w:rPr>
          <w:spacing w:val="3"/>
          <w:w w:val="110"/>
        </w:rPr>
        <w:t xml:space="preserve"> </w:t>
      </w:r>
      <w:r>
        <w:rPr>
          <w:w w:val="110"/>
        </w:rPr>
        <w:t>describes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increase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viscosity</w:t>
      </w:r>
      <w:r>
        <w:rPr>
          <w:spacing w:val="3"/>
          <w:w w:val="110"/>
        </w:rPr>
        <w:t xml:space="preserve"> </w:t>
      </w:r>
      <w:r>
        <w:rPr>
          <w:w w:val="110"/>
        </w:rPr>
        <w:t>as</w:t>
      </w:r>
      <w:r>
        <w:rPr>
          <w:spacing w:val="3"/>
          <w:w w:val="110"/>
        </w:rPr>
        <w:t xml:space="preserve"> </w:t>
      </w:r>
      <w:r>
        <w:rPr>
          <w:w w:val="110"/>
        </w:rPr>
        <w:t>a</w:t>
      </w:r>
      <w:r>
        <w:rPr>
          <w:spacing w:val="3"/>
          <w:w w:val="110"/>
        </w:rPr>
        <w:t xml:space="preserve"> </w:t>
      </w:r>
      <w:r>
        <w:rPr>
          <w:w w:val="110"/>
        </w:rPr>
        <w:t>function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rFonts w:ascii="Trebuchet MS" w:hAnsi="Trebuchet MS"/>
          <w:spacing w:val="-4"/>
          <w:w w:val="110"/>
        </w:rPr>
        <w:t>φ</w:t>
      </w:r>
      <w:r>
        <w:rPr>
          <w:spacing w:val="-4"/>
          <w:w w:val="110"/>
          <w:vertAlign w:val="subscript"/>
        </w:rPr>
        <w:t>NP</w:t>
      </w:r>
      <w:r>
        <w:rPr>
          <w:spacing w:val="-4"/>
          <w:w w:val="110"/>
        </w:rPr>
        <w:t>:</w:t>
      </w:r>
    </w:p>
    <w:p w14:paraId="04A3D9F8" w14:textId="77777777" w:rsidR="00E21043" w:rsidRDefault="00E21043">
      <w:pPr>
        <w:pStyle w:val="BodyText"/>
        <w:spacing w:line="181" w:lineRule="exact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1CEDB771" w14:textId="77777777" w:rsidR="00E21043" w:rsidRDefault="0052501A">
      <w:pPr>
        <w:pStyle w:val="BodyText"/>
        <w:spacing w:line="268" w:lineRule="auto"/>
        <w:ind w:left="72" w:firstLine="239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3214848" behindDoc="1" locked="0" layoutInCell="1" allowOverlap="1" wp14:anchorId="3092F498" wp14:editId="10BE36F9">
                <wp:simplePos x="0" y="0"/>
                <wp:positionH relativeFrom="page">
                  <wp:posOffset>5298881</wp:posOffset>
                </wp:positionH>
                <wp:positionV relativeFrom="paragraph">
                  <wp:posOffset>116661</wp:posOffset>
                </wp:positionV>
                <wp:extent cx="102870" cy="9398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EA9F0F" w14:textId="77777777" w:rsidR="00E21043" w:rsidRDefault="0052501A">
                            <w:pPr>
                              <w:spacing w:before="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2"/>
                              </w:rPr>
                              <w:t>NP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2F498" id="Textbox 30" o:spid="_x0000_s1029" type="#_x0000_t202" style="position:absolute;left:0;text-align:left;margin-left:417.25pt;margin-top:9.2pt;width:8.1pt;height:7.4pt;z-index:-201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" filled="f" stroked="f">
                <v:textbox inset="0,0,0,0">
                  <w:txbxContent>
                    <w:p w14:paraId="51EA9F0F" w14:textId="77777777" w:rsidR="00E21043" w:rsidRDefault="0052501A">
                      <w:pPr>
                        <w:spacing w:before="4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w w:val="105"/>
                          <w:sz w:val="12"/>
                        </w:rPr>
                        <w:t>NP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Inelastic</w:t>
      </w:r>
      <w:r>
        <w:rPr>
          <w:spacing w:val="-4"/>
          <w:w w:val="110"/>
        </w:rPr>
        <w:t xml:space="preserve"> </w:t>
      </w:r>
      <w:r>
        <w:rPr>
          <w:w w:val="110"/>
        </w:rPr>
        <w:t>neutron</w:t>
      </w:r>
      <w:r>
        <w:rPr>
          <w:spacing w:val="-4"/>
          <w:w w:val="110"/>
        </w:rPr>
        <w:t xml:space="preserve"> </w:t>
      </w:r>
      <w:r>
        <w:rPr>
          <w:w w:val="110"/>
        </w:rPr>
        <w:t>scattering</w:t>
      </w:r>
      <w:r>
        <w:rPr>
          <w:spacing w:val="-4"/>
          <w:w w:val="110"/>
        </w:rPr>
        <w:t xml:space="preserve"> </w:t>
      </w:r>
      <w:r>
        <w:rPr>
          <w:w w:val="110"/>
        </w:rPr>
        <w:t>methods,</w:t>
      </w:r>
      <w:r>
        <w:rPr>
          <w:spacing w:val="-4"/>
          <w:w w:val="110"/>
        </w:rPr>
        <w:t xml:space="preserve"> </w:t>
      </w:r>
      <w:r>
        <w:rPr>
          <w:w w:val="110"/>
        </w:rPr>
        <w:t>QENS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NSE,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4"/>
          <w:w w:val="110"/>
        </w:rPr>
        <w:t xml:space="preserve"> </w:t>
      </w:r>
      <w:r>
        <w:rPr>
          <w:w w:val="110"/>
        </w:rPr>
        <w:t>access</w:t>
      </w:r>
      <w:r>
        <w:rPr>
          <w:spacing w:val="40"/>
          <w:w w:val="110"/>
        </w:rPr>
        <w:t xml:space="preserve"> </w:t>
      </w:r>
      <w:r>
        <w:rPr>
          <w:w w:val="110"/>
        </w:rPr>
        <w:t>intermediate</w:t>
      </w:r>
      <w:r>
        <w:rPr>
          <w:spacing w:val="-8"/>
          <w:w w:val="110"/>
        </w:rPr>
        <w:t xml:space="preserve"> </w:t>
      </w:r>
      <w:r>
        <w:rPr>
          <w:w w:val="110"/>
        </w:rPr>
        <w:t>polymer</w:t>
      </w:r>
      <w:r>
        <w:rPr>
          <w:spacing w:val="-7"/>
          <w:w w:val="110"/>
        </w:rPr>
        <w:t xml:space="preserve"> </w:t>
      </w:r>
      <w:r>
        <w:rPr>
          <w:w w:val="110"/>
        </w:rPr>
        <w:t>dynamics</w:t>
      </w:r>
      <w:r>
        <w:rPr>
          <w:spacing w:val="-8"/>
          <w:w w:val="110"/>
        </w:rPr>
        <w:t xml:space="preserve"> </w:t>
      </w:r>
      <w:r>
        <w:rPr>
          <w:w w:val="110"/>
        </w:rPr>
        <w:t>more</w:t>
      </w:r>
      <w:r>
        <w:rPr>
          <w:spacing w:val="-7"/>
          <w:w w:val="110"/>
        </w:rPr>
        <w:t xml:space="preserve"> </w:t>
      </w:r>
      <w:r>
        <w:rPr>
          <w:w w:val="110"/>
        </w:rPr>
        <w:t>directly.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sufficiently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flex-</w:t>
      </w:r>
    </w:p>
    <w:p w14:paraId="66A3344D" w14:textId="77777777" w:rsidR="00E21043" w:rsidRDefault="0052501A">
      <w:pPr>
        <w:spacing w:before="48"/>
        <w:ind w:left="72"/>
        <w:rPr>
          <w:sz w:val="16"/>
          <w:szCs w:val="16"/>
        </w:rPr>
      </w:pPr>
      <w:r>
        <w:br w:type="column"/>
      </w:r>
      <w:r>
        <w:rPr>
          <w:rFonts w:ascii="Times New Roman" w:eastAsia="Times New Roman" w:hAnsi="Times New Roman" w:cs="Times New Roman"/>
          <w:i/>
          <w:iCs/>
          <w:w w:val="110"/>
          <w:position w:val="5"/>
          <w:sz w:val="16"/>
          <w:szCs w:val="16"/>
        </w:rPr>
        <w:t>щ</w:t>
      </w:r>
      <w:r>
        <w:rPr>
          <w:w w:val="110"/>
          <w:position w:val="2"/>
          <w:sz w:val="12"/>
          <w:szCs w:val="12"/>
        </w:rPr>
        <w:t>PNC</w:t>
      </w:r>
      <w:r>
        <w:rPr>
          <w:rFonts w:ascii="Times New Roman" w:eastAsia="Times New Roman" w:hAnsi="Times New Roman" w:cs="Times New Roman"/>
          <w:w w:val="110"/>
          <w:sz w:val="20"/>
          <w:szCs w:val="20"/>
        </w:rPr>
        <w:t>⁄</w:t>
      </w:r>
      <w:r>
        <w:rPr>
          <w:rFonts w:ascii="Times New Roman" w:eastAsia="Times New Roman" w:hAnsi="Times New Roman" w:cs="Times New Roman"/>
          <w:i/>
          <w:iCs/>
          <w:w w:val="110"/>
          <w:sz w:val="16"/>
          <w:szCs w:val="16"/>
        </w:rPr>
        <w:t>щ</w:t>
      </w:r>
      <w:r>
        <w:rPr>
          <w:w w:val="110"/>
          <w:sz w:val="16"/>
          <w:szCs w:val="16"/>
          <w:vertAlign w:val="subscript"/>
        </w:rPr>
        <w:t>bulk</w:t>
      </w:r>
      <w:r>
        <w:rPr>
          <w:spacing w:val="-5"/>
          <w:w w:val="110"/>
          <w:sz w:val="16"/>
          <w:szCs w:val="16"/>
        </w:rPr>
        <w:t xml:space="preserve"> </w:t>
      </w:r>
      <w:r>
        <w:rPr>
          <w:rFonts w:ascii="Lucida Sans Unicode" w:eastAsia="Lucida Sans Unicode" w:hAnsi="Lucida Sans Unicode" w:cs="Lucida Sans Unicode"/>
          <w:w w:val="110"/>
          <w:sz w:val="16"/>
          <w:szCs w:val="16"/>
        </w:rPr>
        <w:t>=</w:t>
      </w:r>
      <w:r>
        <w:rPr>
          <w:rFonts w:ascii="Lucida Sans Unicode" w:eastAsia="Lucida Sans Unicode" w:hAnsi="Lucida Sans Unicode" w:cs="Lucida Sans Unicode"/>
          <w:spacing w:val="-1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1</w:t>
      </w:r>
      <w:r>
        <w:rPr>
          <w:spacing w:val="-9"/>
          <w:w w:val="110"/>
          <w:sz w:val="16"/>
          <w:szCs w:val="16"/>
        </w:rPr>
        <w:t xml:space="preserve"> </w:t>
      </w:r>
      <w:r>
        <w:rPr>
          <w:rFonts w:ascii="Lucida Sans Unicode" w:eastAsia="Lucida Sans Unicode" w:hAnsi="Lucida Sans Unicode" w:cs="Lucida Sans Unicode"/>
          <w:w w:val="110"/>
          <w:sz w:val="16"/>
          <w:szCs w:val="16"/>
        </w:rPr>
        <w:t>+</w:t>
      </w:r>
      <w:r>
        <w:rPr>
          <w:rFonts w:ascii="Lucida Sans Unicode" w:eastAsia="Lucida Sans Unicode" w:hAnsi="Lucida Sans Unicode" w:cs="Lucida Sans Unicode"/>
          <w:spacing w:val="-21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i/>
          <w:iCs/>
          <w:w w:val="110"/>
          <w:sz w:val="16"/>
          <w:szCs w:val="16"/>
        </w:rPr>
        <w:t>.</w:t>
      </w:r>
      <w:r>
        <w:rPr>
          <w:w w:val="110"/>
          <w:sz w:val="16"/>
          <w:szCs w:val="16"/>
        </w:rPr>
        <w:t>5</w:t>
      </w:r>
      <w:r>
        <w:rPr>
          <w:rFonts w:ascii="Times New Roman" w:eastAsia="Times New Roman" w:hAnsi="Times New Roman" w:cs="Times New Roman"/>
          <w:i/>
          <w:iCs/>
          <w:w w:val="110"/>
          <w:sz w:val="16"/>
          <w:szCs w:val="16"/>
        </w:rPr>
        <w:t>ϕ</w:t>
      </w:r>
      <w:r>
        <w:rPr>
          <w:w w:val="110"/>
          <w:sz w:val="16"/>
          <w:szCs w:val="16"/>
          <w:vertAlign w:val="subscript"/>
        </w:rPr>
        <w:t>NP</w:t>
      </w:r>
      <w:r>
        <w:rPr>
          <w:w w:val="110"/>
          <w:sz w:val="16"/>
          <w:szCs w:val="16"/>
        </w:rPr>
        <w:t xml:space="preserve"> </w:t>
      </w:r>
      <w:r>
        <w:rPr>
          <w:rFonts w:ascii="Lucida Sans Unicode" w:eastAsia="Lucida Sans Unicode" w:hAnsi="Lucida Sans Unicode" w:cs="Lucida Sans Unicode"/>
          <w:w w:val="110"/>
          <w:sz w:val="16"/>
          <w:szCs w:val="16"/>
        </w:rPr>
        <w:t>+</w:t>
      </w:r>
      <w:r>
        <w:rPr>
          <w:rFonts w:ascii="Lucida Sans Unicode" w:eastAsia="Lucida Sans Unicode" w:hAnsi="Lucida Sans Unicode" w:cs="Lucida Sans Unicode"/>
          <w:spacing w:val="-21"/>
          <w:w w:val="110"/>
          <w:sz w:val="16"/>
          <w:szCs w:val="16"/>
        </w:rPr>
        <w:t xml:space="preserve"> </w:t>
      </w:r>
      <w:r>
        <w:rPr>
          <w:spacing w:val="-2"/>
          <w:w w:val="110"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i/>
          <w:iCs/>
          <w:spacing w:val="-2"/>
          <w:w w:val="110"/>
          <w:sz w:val="16"/>
          <w:szCs w:val="16"/>
        </w:rPr>
        <w:t>.</w:t>
      </w:r>
      <w:r>
        <w:rPr>
          <w:spacing w:val="-2"/>
          <w:w w:val="110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i/>
          <w:iCs/>
          <w:spacing w:val="-2"/>
          <w:w w:val="110"/>
          <w:sz w:val="16"/>
          <w:szCs w:val="16"/>
        </w:rPr>
        <w:t>ϕ</w:t>
      </w:r>
      <w:r>
        <w:rPr>
          <w:spacing w:val="-2"/>
          <w:w w:val="110"/>
          <w:sz w:val="16"/>
          <w:szCs w:val="16"/>
          <w:vertAlign w:val="superscript"/>
        </w:rPr>
        <w:t>2</w:t>
      </w:r>
    </w:p>
    <w:p w14:paraId="1E1A6E67" w14:textId="77777777" w:rsidR="00E21043" w:rsidRDefault="0052501A">
      <w:pPr>
        <w:spacing w:before="95"/>
        <w:ind w:left="72"/>
        <w:rPr>
          <w:sz w:val="16"/>
        </w:rPr>
      </w:pPr>
      <w:r>
        <w:br w:type="column"/>
      </w:r>
      <w:r>
        <w:rPr>
          <w:spacing w:val="-5"/>
          <w:w w:val="105"/>
          <w:sz w:val="16"/>
        </w:rPr>
        <w:t>(3)</w:t>
      </w:r>
    </w:p>
    <w:p w14:paraId="770A25A1" w14:textId="77777777" w:rsidR="00E21043" w:rsidRDefault="00E21043">
      <w:pPr>
        <w:rPr>
          <w:sz w:val="16"/>
        </w:rPr>
        <w:sectPr w:rsidR="00E21043">
          <w:type w:val="continuous"/>
          <w:pgSz w:w="11910" w:h="15880"/>
          <w:pgMar w:top="640" w:right="566" w:bottom="280" w:left="566" w:header="674" w:footer="0" w:gutter="0"/>
          <w:cols w:num="3" w:space="720" w:equalWidth="0">
            <w:col w:w="5104" w:space="286"/>
            <w:col w:w="2464" w:space="2349"/>
            <w:col w:w="575"/>
          </w:cols>
        </w:sectPr>
      </w:pPr>
    </w:p>
    <w:p w14:paraId="5B5284E0" w14:textId="77777777" w:rsidR="00E21043" w:rsidRDefault="0052501A">
      <w:pPr>
        <w:pStyle w:val="BodyText"/>
        <w:spacing w:line="244" w:lineRule="auto"/>
        <w:ind w:left="72"/>
      </w:pPr>
      <w:r>
        <w:rPr>
          <w:w w:val="110"/>
        </w:rPr>
        <w:t>ible polymers with small Kuhn segments measured at T</w:t>
      </w:r>
      <w:r>
        <w:rPr>
          <w:rFonts w:ascii="Lucida Sans Unicode" w:hAnsi="Lucida Sans Unicode"/>
          <w:spacing w:val="40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>, QENS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(Section </w:t>
      </w:r>
      <w:hyperlink w:anchor="_bookmark6" w:history="1">
        <w:r>
          <w:rPr>
            <w:color w:val="0080AC"/>
            <w:w w:val="110"/>
          </w:rPr>
          <w:t>3.1</w:t>
        </w:r>
        <w:r>
          <w:rPr>
            <w:w w:val="110"/>
          </w:rPr>
          <w:t>)</w:t>
        </w:r>
      </w:hyperlink>
      <w:r>
        <w:rPr>
          <w:w w:val="110"/>
        </w:rPr>
        <w:t xml:space="preserve"> can measure Rouse dynamics. For example, QENS of</w:t>
      </w:r>
      <w:r>
        <w:rPr>
          <w:spacing w:val="40"/>
          <w:w w:val="110"/>
        </w:rPr>
        <w:t xml:space="preserve"> </w:t>
      </w:r>
      <w:r>
        <w:rPr>
          <w:w w:val="110"/>
        </w:rPr>
        <w:t>polyethylene</w:t>
      </w:r>
      <w:r>
        <w:rPr>
          <w:spacing w:val="-10"/>
          <w:w w:val="110"/>
        </w:rPr>
        <w:t xml:space="preserve"> </w:t>
      </w:r>
      <w:r>
        <w:rPr>
          <w:w w:val="110"/>
        </w:rPr>
        <w:t>oxide</w:t>
      </w:r>
      <w:r>
        <w:rPr>
          <w:spacing w:val="-9"/>
          <w:w w:val="110"/>
        </w:rPr>
        <w:t xml:space="preserve"> </w:t>
      </w:r>
      <w:r>
        <w:rPr>
          <w:w w:val="110"/>
        </w:rPr>
        <w:t>(PEO,</w:t>
      </w:r>
      <w:r>
        <w:rPr>
          <w:spacing w:val="9"/>
          <w:w w:val="110"/>
        </w:rPr>
        <w:t xml:space="preserve"> </w:t>
      </w:r>
      <w:r>
        <w:rPr>
          <w:w w:val="110"/>
        </w:rPr>
        <w:t>b</w:t>
      </w:r>
      <w:r>
        <w:rPr>
          <w:spacing w:val="-10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0.6</w:t>
      </w:r>
      <w:r>
        <w:rPr>
          <w:spacing w:val="-10"/>
          <w:w w:val="110"/>
        </w:rPr>
        <w:t xml:space="preserve"> </w:t>
      </w:r>
      <w:r>
        <w:rPr>
          <w:w w:val="110"/>
        </w:rPr>
        <w:t>nm)</w:t>
      </w:r>
      <w:r>
        <w:rPr>
          <w:spacing w:val="10"/>
          <w:w w:val="110"/>
        </w:rPr>
        <w:t xml:space="preserve"> </w:t>
      </w:r>
      <w:r>
        <w:rPr>
          <w:w w:val="110"/>
        </w:rPr>
        <w:t>shows</w:t>
      </w:r>
      <w:r>
        <w:rPr>
          <w:spacing w:val="9"/>
          <w:w w:val="110"/>
        </w:rPr>
        <w:t xml:space="preserve"> </w:t>
      </w:r>
      <w:r>
        <w:rPr>
          <w:w w:val="110"/>
        </w:rPr>
        <w:t>&lt;r</w:t>
      </w:r>
      <w:r>
        <w:rPr>
          <w:w w:val="110"/>
          <w:position w:val="6"/>
          <w:sz w:val="12"/>
        </w:rPr>
        <w:t>2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position w:val="6"/>
          <w:sz w:val="12"/>
        </w:rPr>
        <w:t>1/2</w:t>
      </w:r>
      <w:r>
        <w:rPr>
          <w:w w:val="110"/>
        </w:rPr>
        <w:t>,</w:t>
      </w:r>
      <w:r>
        <w:rPr>
          <w:spacing w:val="9"/>
          <w:w w:val="110"/>
        </w:rPr>
        <w:t xml:space="preserve"> </w:t>
      </w:r>
      <w:r>
        <w:rPr>
          <w:w w:val="110"/>
        </w:rPr>
        <w:t>character-</w:t>
      </w:r>
      <w:r>
        <w:rPr>
          <w:spacing w:val="40"/>
          <w:w w:val="110"/>
        </w:rPr>
        <w:t xml:space="preserve"> </w:t>
      </w:r>
      <w:r>
        <w:rPr>
          <w:w w:val="110"/>
        </w:rPr>
        <w:t>istic</w:t>
      </w:r>
      <w:r>
        <w:rPr>
          <w:spacing w:val="12"/>
          <w:w w:val="110"/>
        </w:rPr>
        <w:t xml:space="preserve"> </w:t>
      </w:r>
      <w:r>
        <w:rPr>
          <w:w w:val="110"/>
        </w:rPr>
        <w:t>of</w:t>
      </w:r>
      <w:r>
        <w:rPr>
          <w:spacing w:val="12"/>
          <w:w w:val="110"/>
        </w:rPr>
        <w:t xml:space="preserve"> </w:t>
      </w:r>
      <w:r>
        <w:rPr>
          <w:w w:val="110"/>
        </w:rPr>
        <w:t>Rouse</w:t>
      </w:r>
      <w:r>
        <w:rPr>
          <w:spacing w:val="13"/>
          <w:w w:val="110"/>
        </w:rPr>
        <w:t xml:space="preserve"> </w:t>
      </w:r>
      <w:r>
        <w:rPr>
          <w:w w:val="110"/>
        </w:rPr>
        <w:t>dynamics</w:t>
      </w:r>
      <w:r>
        <w:rPr>
          <w:spacing w:val="12"/>
          <w:w w:val="110"/>
        </w:rPr>
        <w:t xml:space="preserve"> </w:t>
      </w:r>
      <w:r>
        <w:rPr>
          <w:w w:val="110"/>
        </w:rPr>
        <w:t>[</w:t>
      </w:r>
      <w:hyperlink w:anchor="_bookmark123" w:history="1">
        <w:r>
          <w:rPr>
            <w:color w:val="0080AC"/>
            <w:w w:val="110"/>
          </w:rPr>
          <w:t>131</w:t>
        </w:r>
        <w:r>
          <w:rPr>
            <w:w w:val="110"/>
          </w:rPr>
          <w:t>].</w:t>
        </w:r>
      </w:hyperlink>
      <w:r>
        <w:rPr>
          <w:spacing w:val="13"/>
          <w:w w:val="110"/>
        </w:rPr>
        <w:t xml:space="preserve"> </w:t>
      </w:r>
      <w:r>
        <w:rPr>
          <w:w w:val="110"/>
        </w:rPr>
        <w:t>However,</w:t>
      </w:r>
      <w:r>
        <w:rPr>
          <w:spacing w:val="12"/>
          <w:w w:val="110"/>
        </w:rPr>
        <w:t xml:space="preserve"> </w:t>
      </w:r>
      <w:r>
        <w:rPr>
          <w:w w:val="110"/>
        </w:rPr>
        <w:t>QENS</w:t>
      </w:r>
      <w:r>
        <w:rPr>
          <w:spacing w:val="13"/>
          <w:w w:val="110"/>
        </w:rPr>
        <w:t xml:space="preserve"> </w:t>
      </w:r>
      <w:r>
        <w:rPr>
          <w:w w:val="110"/>
        </w:rPr>
        <w:t>experiments</w:t>
      </w:r>
      <w:r>
        <w:rPr>
          <w:spacing w:val="12"/>
          <w:w w:val="110"/>
        </w:rPr>
        <w:t xml:space="preserve"> </w:t>
      </w:r>
      <w:r>
        <w:rPr>
          <w:w w:val="110"/>
        </w:rPr>
        <w:t>on</w:t>
      </w:r>
      <w:r>
        <w:rPr>
          <w:spacing w:val="13"/>
          <w:w w:val="110"/>
        </w:rPr>
        <w:t xml:space="preserve"> </w:t>
      </w:r>
      <w:r>
        <w:rPr>
          <w:spacing w:val="-7"/>
          <w:w w:val="110"/>
        </w:rPr>
        <w:t>PS</w:t>
      </w:r>
    </w:p>
    <w:p w14:paraId="07C07B17" w14:textId="77777777" w:rsidR="00E21043" w:rsidRDefault="0052501A">
      <w:pPr>
        <w:pStyle w:val="BodyText"/>
        <w:spacing w:line="235" w:lineRule="exact"/>
        <w:ind w:left="72"/>
      </w:pPr>
      <w:r>
        <w:rPr>
          <w:w w:val="110"/>
        </w:rPr>
        <w:t>[</w:t>
      </w:r>
      <w:hyperlink w:anchor="_bookmark81" w:history="1">
        <w:r>
          <w:rPr>
            <w:color w:val="0080AC"/>
            <w:w w:val="110"/>
          </w:rPr>
          <w:t>37</w:t>
        </w:r>
        <w:r>
          <w:rPr>
            <w:w w:val="110"/>
          </w:rPr>
          <w:t>]</w:t>
        </w:r>
      </w:hyperlink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P2VP</w:t>
      </w:r>
      <w:r>
        <w:rPr>
          <w:spacing w:val="-2"/>
          <w:w w:val="110"/>
        </w:rPr>
        <w:t xml:space="preserve"> </w:t>
      </w:r>
      <w:r>
        <w:rPr>
          <w:w w:val="110"/>
        </w:rPr>
        <w:t>[</w:t>
      </w:r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]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(both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b</w:t>
      </w:r>
      <w:r>
        <w:rPr>
          <w:spacing w:val="-12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0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nm)</w:t>
      </w:r>
      <w:r>
        <w:rPr>
          <w:spacing w:val="-2"/>
          <w:w w:val="110"/>
        </w:rPr>
        <w:t xml:space="preserve"> </w:t>
      </w:r>
      <w:r>
        <w:rPr>
          <w:w w:val="110"/>
        </w:rPr>
        <w:t>reveal</w:t>
      </w:r>
      <w:r>
        <w:rPr>
          <w:spacing w:val="-2"/>
          <w:w w:val="110"/>
        </w:rPr>
        <w:t xml:space="preserve"> </w:t>
      </w:r>
      <w:r>
        <w:rPr>
          <w:w w:val="110"/>
        </w:rPr>
        <w:t>various</w:t>
      </w:r>
      <w:r>
        <w:rPr>
          <w:spacing w:val="-2"/>
          <w:w w:val="110"/>
        </w:rPr>
        <w:t xml:space="preserve"> geometries</w:t>
      </w:r>
    </w:p>
    <w:p w14:paraId="7E3EE28A" w14:textId="77777777" w:rsidR="00E21043" w:rsidRDefault="0052501A">
      <w:pPr>
        <w:pStyle w:val="BodyText"/>
        <w:spacing w:line="268" w:lineRule="auto"/>
        <w:ind w:left="72" w:right="278" w:firstLine="239"/>
      </w:pPr>
      <w:r>
        <w:br w:type="column"/>
      </w:r>
      <w:r>
        <w:rPr>
          <w:w w:val="110"/>
        </w:rPr>
        <w:t xml:space="preserve">The viscosity increases above the prediction in Eq. </w:t>
      </w:r>
      <w:hyperlink w:anchor="_bookmark18" w:history="1">
        <w:r>
          <w:rPr>
            <w:color w:val="0080AC"/>
            <w:w w:val="110"/>
          </w:rPr>
          <w:t>(3)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strong NP-polymer attractions [</w:t>
      </w:r>
      <w:hyperlink w:anchor="_bookmark137" w:history="1">
        <w:r>
          <w:rPr>
            <w:color w:val="0080AC"/>
            <w:w w:val="110"/>
          </w:rPr>
          <w:t>142–144</w:t>
        </w:r>
        <w:r>
          <w:rPr>
            <w:w w:val="110"/>
          </w:rPr>
          <w:t>].</w:t>
        </w:r>
      </w:hyperlink>
      <w:r>
        <w:rPr>
          <w:w w:val="110"/>
        </w:rPr>
        <w:t xml:space="preserve"> Decreased viscosity</w:t>
      </w:r>
      <w:r>
        <w:rPr>
          <w:spacing w:val="40"/>
          <w:w w:val="110"/>
        </w:rPr>
        <w:t xml:space="preserve"> </w:t>
      </w:r>
      <w:r>
        <w:rPr>
          <w:w w:val="110"/>
        </w:rPr>
        <w:t>relative to bulk has been observed particularly in high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poly-</w:t>
      </w:r>
      <w:r>
        <w:rPr>
          <w:spacing w:val="40"/>
          <w:w w:val="110"/>
        </w:rPr>
        <w:t xml:space="preserve"> </w:t>
      </w:r>
      <w:r>
        <w:rPr>
          <w:w w:val="110"/>
        </w:rPr>
        <w:t>mers filled with athermal or small NPs [</w:t>
      </w:r>
      <w:hyperlink w:anchor="_bookmark134" w:history="1">
        <w:r>
          <w:rPr>
            <w:color w:val="0080AC"/>
            <w:w w:val="110"/>
          </w:rPr>
          <w:t>139</w:t>
        </w:r>
        <w:r>
          <w:rPr>
            <w:w w:val="110"/>
          </w:rPr>
          <w:t>,</w:t>
        </w:r>
      </w:hyperlink>
      <w:hyperlink w:anchor="_bookmark135" w:history="1">
        <w:r>
          <w:rPr>
            <w:color w:val="0080AC"/>
            <w:w w:val="110"/>
          </w:rPr>
          <w:t>140</w:t>
        </w:r>
        <w:r>
          <w:rPr>
            <w:w w:val="110"/>
          </w:rPr>
          <w:t>,</w:t>
        </w:r>
      </w:hyperlink>
      <w:hyperlink w:anchor="_bookmark142" w:history="1">
        <w:r>
          <w:rPr>
            <w:color w:val="0080AC"/>
            <w:w w:val="110"/>
          </w:rPr>
          <w:t>145</w:t>
        </w:r>
        <w:r>
          <w:rPr>
            <w:w w:val="110"/>
          </w:rPr>
          <w:t>].</w:t>
        </w:r>
      </w:hyperlink>
      <w:r>
        <w:rPr>
          <w:w w:val="110"/>
        </w:rPr>
        <w:t xml:space="preserve"> Kumar and</w:t>
      </w:r>
      <w:r>
        <w:rPr>
          <w:spacing w:val="40"/>
          <w:w w:val="110"/>
        </w:rPr>
        <w:t xml:space="preserve"> </w:t>
      </w:r>
      <w:r>
        <w:rPr>
          <w:w w:val="110"/>
        </w:rPr>
        <w:t>coworkers</w:t>
      </w:r>
      <w:r>
        <w:rPr>
          <w:spacing w:val="12"/>
          <w:w w:val="110"/>
        </w:rPr>
        <w:t xml:space="preserve"> </w:t>
      </w:r>
      <w:r>
        <w:rPr>
          <w:w w:val="110"/>
        </w:rPr>
        <w:t>proposed</w:t>
      </w:r>
      <w:r>
        <w:rPr>
          <w:spacing w:val="12"/>
          <w:w w:val="110"/>
        </w:rPr>
        <w:t xml:space="preserve"> </w:t>
      </w:r>
      <w:r>
        <w:rPr>
          <w:w w:val="110"/>
        </w:rPr>
        <w:t>a</w:t>
      </w:r>
      <w:r>
        <w:rPr>
          <w:spacing w:val="12"/>
          <w:w w:val="110"/>
        </w:rPr>
        <w:t xml:space="preserve"> </w:t>
      </w:r>
      <w:r>
        <w:rPr>
          <w:w w:val="110"/>
        </w:rPr>
        <w:t>“universal”</w:t>
      </w:r>
      <w:r>
        <w:rPr>
          <w:spacing w:val="12"/>
          <w:w w:val="110"/>
        </w:rPr>
        <w:t xml:space="preserve"> </w:t>
      </w:r>
      <w:r>
        <w:rPr>
          <w:w w:val="110"/>
        </w:rPr>
        <w:t>behavior</w:t>
      </w:r>
      <w:r>
        <w:rPr>
          <w:spacing w:val="12"/>
          <w:w w:val="110"/>
        </w:rPr>
        <w:t xml:space="preserve"> </w:t>
      </w:r>
      <w:r>
        <w:rPr>
          <w:w w:val="110"/>
        </w:rPr>
        <w:t>for</w:t>
      </w:r>
      <w:r>
        <w:rPr>
          <w:spacing w:val="13"/>
          <w:w w:val="110"/>
        </w:rPr>
        <w:t xml:space="preserve"> </w:t>
      </w:r>
      <w:r>
        <w:rPr>
          <w:w w:val="110"/>
        </w:rPr>
        <w:t>viscosity</w:t>
      </w:r>
      <w:r>
        <w:rPr>
          <w:spacing w:val="12"/>
          <w:w w:val="110"/>
        </w:rPr>
        <w:t xml:space="preserve"> </w:t>
      </w:r>
      <w:r>
        <w:rPr>
          <w:w w:val="110"/>
        </w:rPr>
        <w:t>in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ather-</w:t>
      </w:r>
    </w:p>
    <w:p w14:paraId="4D85C962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208B9B2E" w14:textId="77777777" w:rsidR="00E21043" w:rsidRDefault="00E21043">
      <w:pPr>
        <w:pStyle w:val="BodyText"/>
        <w:spacing w:before="11"/>
        <w:jc w:val="left"/>
        <w:rPr>
          <w:sz w:val="11"/>
        </w:rPr>
      </w:pPr>
    </w:p>
    <w:p w14:paraId="26CD00BD" w14:textId="77777777" w:rsidR="00E21043" w:rsidRDefault="00E21043">
      <w:pPr>
        <w:pStyle w:val="BodyText"/>
        <w:jc w:val="left"/>
        <w:rPr>
          <w:sz w:val="11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21A22203" w14:textId="77777777" w:rsidR="00E21043" w:rsidRDefault="00E21043">
      <w:pPr>
        <w:pStyle w:val="BodyText"/>
        <w:jc w:val="left"/>
        <w:rPr>
          <w:sz w:val="9"/>
        </w:rPr>
      </w:pPr>
    </w:p>
    <w:p w14:paraId="63FF8E47" w14:textId="77777777" w:rsidR="00E21043" w:rsidRDefault="0052501A">
      <w:pPr>
        <w:pStyle w:val="BodyText"/>
        <w:ind w:left="644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C4FBA6F" wp14:editId="49B01535">
            <wp:extent cx="2743550" cy="4770120"/>
            <wp:effectExtent l="0" t="0" r="0" b="0"/>
            <wp:docPr id="31" name="Image 31" descr="Image of Fig.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Image of Fig. 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55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14AE" w14:textId="77777777" w:rsidR="00E21043" w:rsidRDefault="00E21043">
      <w:pPr>
        <w:pStyle w:val="BodyText"/>
        <w:spacing w:before="55"/>
        <w:jc w:val="left"/>
        <w:rPr>
          <w:sz w:val="12"/>
        </w:rPr>
      </w:pPr>
    </w:p>
    <w:p w14:paraId="10E03DB7" w14:textId="77777777" w:rsidR="00E21043" w:rsidRDefault="0052501A">
      <w:pPr>
        <w:spacing w:line="283" w:lineRule="auto"/>
        <w:ind w:left="288"/>
        <w:jc w:val="both"/>
        <w:rPr>
          <w:sz w:val="12"/>
        </w:rPr>
      </w:pPr>
      <w:bookmarkStart w:id="35" w:name="_bookmark19"/>
      <w:bookmarkEnd w:id="35"/>
      <w:r>
        <w:rPr>
          <w:b/>
          <w:w w:val="120"/>
          <w:sz w:val="12"/>
        </w:rPr>
        <w:t>Fig. 8.</w:t>
      </w:r>
      <w:r>
        <w:rPr>
          <w:b/>
          <w:spacing w:val="20"/>
          <w:w w:val="120"/>
          <w:sz w:val="12"/>
        </w:rPr>
        <w:t xml:space="preserve"> </w:t>
      </w:r>
      <w:r>
        <w:rPr>
          <w:w w:val="120"/>
          <w:sz w:val="12"/>
        </w:rPr>
        <w:t>Incoherent dynamic structure factor (top) and mean square displacement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(bottom) of PEO in neat PEO (teal diamonds) and PEO-based PNCs composed of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position w:val="2"/>
          <w:sz w:val="12"/>
        </w:rPr>
        <w:t>PMMA-coated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SiO</w:t>
      </w:r>
      <w:r>
        <w:rPr>
          <w:w w:val="120"/>
          <w:sz w:val="9"/>
        </w:rPr>
        <w:t>2</w:t>
      </w:r>
      <w:r>
        <w:rPr>
          <w:spacing w:val="8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(red triangles) and bare SiO</w:t>
      </w:r>
      <w:r>
        <w:rPr>
          <w:w w:val="120"/>
          <w:sz w:val="9"/>
        </w:rPr>
        <w:t>2</w:t>
      </w:r>
      <w:r>
        <w:rPr>
          <w:spacing w:val="20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(black squares) at T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=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423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K and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>bare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>SiO</w:t>
      </w:r>
      <w:r>
        <w:rPr>
          <w:spacing w:val="-2"/>
          <w:w w:val="120"/>
          <w:sz w:val="9"/>
        </w:rPr>
        <w:t>2</w:t>
      </w:r>
      <w:r>
        <w:rPr>
          <w:spacing w:val="-4"/>
          <w:w w:val="120"/>
          <w:sz w:val="9"/>
        </w:rPr>
        <w:t xml:space="preserve"> </w:t>
      </w:r>
      <w:r>
        <w:rPr>
          <w:spacing w:val="-2"/>
          <w:w w:val="120"/>
          <w:position w:val="2"/>
          <w:sz w:val="12"/>
        </w:rPr>
        <w:t>in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>PEO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>at T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>=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>443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 xml:space="preserve">K (green squares). All PNCs were filled with </w:t>
      </w:r>
      <w:r>
        <w:rPr>
          <w:rFonts w:ascii="Trebuchet MS" w:hAnsi="Trebuchet MS"/>
          <w:spacing w:val="-2"/>
          <w:w w:val="120"/>
          <w:position w:val="2"/>
          <w:sz w:val="12"/>
        </w:rPr>
        <w:t>φ</w:t>
      </w:r>
      <w:r>
        <w:rPr>
          <w:spacing w:val="-2"/>
          <w:w w:val="120"/>
          <w:sz w:val="9"/>
        </w:rPr>
        <w:t>NP</w:t>
      </w:r>
      <w:r>
        <w:rPr>
          <w:spacing w:val="1"/>
          <w:w w:val="120"/>
          <w:sz w:val="9"/>
        </w:rPr>
        <w:t xml:space="preserve"> </w:t>
      </w:r>
      <w:r>
        <w:rPr>
          <w:spacing w:val="-2"/>
          <w:w w:val="120"/>
          <w:position w:val="2"/>
          <w:sz w:val="12"/>
        </w:rPr>
        <w:t>=</w:t>
      </w:r>
      <w:r>
        <w:rPr>
          <w:spacing w:val="-6"/>
          <w:w w:val="120"/>
          <w:position w:val="2"/>
          <w:sz w:val="12"/>
        </w:rPr>
        <w:t xml:space="preserve"> </w:t>
      </w:r>
      <w:r>
        <w:rPr>
          <w:spacing w:val="-2"/>
          <w:w w:val="120"/>
          <w:position w:val="2"/>
          <w:sz w:val="12"/>
        </w:rPr>
        <w:t>17.6%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(core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only)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[</w:t>
      </w:r>
      <w:hyperlink w:anchor="_bookmark136" w:history="1">
        <w:r>
          <w:rPr>
            <w:color w:val="0080AC"/>
            <w:w w:val="120"/>
            <w:sz w:val="12"/>
          </w:rPr>
          <w:t>141</w:t>
        </w:r>
        <w:r>
          <w:rPr>
            <w:w w:val="120"/>
            <w:sz w:val="12"/>
          </w:rPr>
          <w:t>].</w:t>
        </w:r>
      </w:hyperlink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Copyright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2016.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(For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interpretation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references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to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color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in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this figure legend, the reader is referred to the web version of this article.)</w:t>
      </w:r>
    </w:p>
    <w:p w14:paraId="05AC5B8B" w14:textId="77777777" w:rsidR="00E21043" w:rsidRDefault="0052501A">
      <w:pPr>
        <w:spacing w:before="37"/>
        <w:ind w:left="288"/>
        <w:jc w:val="both"/>
        <w:rPr>
          <w:sz w:val="12"/>
        </w:rPr>
      </w:pPr>
      <w:r>
        <w:rPr>
          <w:w w:val="115"/>
          <w:sz w:val="12"/>
        </w:rPr>
        <w:t>Reproduced</w:t>
      </w:r>
      <w:r>
        <w:rPr>
          <w:spacing w:val="13"/>
          <w:w w:val="115"/>
          <w:sz w:val="12"/>
        </w:rPr>
        <w:t xml:space="preserve"> </w:t>
      </w:r>
      <w:r>
        <w:rPr>
          <w:w w:val="115"/>
          <w:sz w:val="12"/>
        </w:rPr>
        <w:t>with</w:t>
      </w:r>
      <w:r>
        <w:rPr>
          <w:spacing w:val="14"/>
          <w:w w:val="115"/>
          <w:sz w:val="12"/>
        </w:rPr>
        <w:t xml:space="preserve"> </w:t>
      </w:r>
      <w:r>
        <w:rPr>
          <w:w w:val="115"/>
          <w:sz w:val="12"/>
        </w:rPr>
        <w:t>permission</w:t>
      </w:r>
      <w:r>
        <w:rPr>
          <w:spacing w:val="14"/>
          <w:w w:val="115"/>
          <w:sz w:val="12"/>
        </w:rPr>
        <w:t xml:space="preserve"> </w:t>
      </w:r>
      <w:r>
        <w:rPr>
          <w:w w:val="115"/>
          <w:sz w:val="12"/>
        </w:rPr>
        <w:t>from</w:t>
      </w:r>
      <w:r>
        <w:rPr>
          <w:spacing w:val="14"/>
          <w:w w:val="115"/>
          <w:sz w:val="12"/>
        </w:rPr>
        <w:t xml:space="preserve"> </w:t>
      </w:r>
      <w:r>
        <w:rPr>
          <w:w w:val="115"/>
          <w:sz w:val="12"/>
        </w:rPr>
        <w:t>Nature</w:t>
      </w:r>
      <w:r>
        <w:rPr>
          <w:spacing w:val="14"/>
          <w:w w:val="115"/>
          <w:sz w:val="12"/>
        </w:rPr>
        <w:t xml:space="preserve"> </w:t>
      </w:r>
      <w:r>
        <w:rPr>
          <w:w w:val="115"/>
          <w:sz w:val="12"/>
        </w:rPr>
        <w:t>Springer</w:t>
      </w:r>
      <w:r>
        <w:rPr>
          <w:spacing w:val="13"/>
          <w:w w:val="115"/>
          <w:sz w:val="12"/>
        </w:rPr>
        <w:t xml:space="preserve"> </w:t>
      </w:r>
      <w:r>
        <w:rPr>
          <w:spacing w:val="-4"/>
          <w:w w:val="115"/>
          <w:sz w:val="12"/>
        </w:rPr>
        <w:t>Ltd.</w:t>
      </w:r>
    </w:p>
    <w:p w14:paraId="4040909A" w14:textId="77777777" w:rsidR="00E21043" w:rsidRDefault="00E21043">
      <w:pPr>
        <w:pStyle w:val="BodyText"/>
        <w:jc w:val="left"/>
        <w:rPr>
          <w:sz w:val="12"/>
        </w:rPr>
      </w:pPr>
    </w:p>
    <w:p w14:paraId="07F84B20" w14:textId="77777777" w:rsidR="00E21043" w:rsidRDefault="00E21043">
      <w:pPr>
        <w:pStyle w:val="BodyText"/>
        <w:jc w:val="left"/>
        <w:rPr>
          <w:sz w:val="12"/>
        </w:rPr>
      </w:pPr>
    </w:p>
    <w:p w14:paraId="5B66C2AC" w14:textId="77777777" w:rsidR="00E21043" w:rsidRDefault="00E21043">
      <w:pPr>
        <w:pStyle w:val="BodyText"/>
        <w:spacing w:before="97"/>
        <w:jc w:val="left"/>
        <w:rPr>
          <w:sz w:val="12"/>
        </w:rPr>
      </w:pPr>
    </w:p>
    <w:p w14:paraId="1047153B" w14:textId="77777777" w:rsidR="00E21043" w:rsidRDefault="0052501A">
      <w:pPr>
        <w:pStyle w:val="BodyText"/>
        <w:spacing w:line="268" w:lineRule="auto"/>
        <w:ind w:left="288"/>
      </w:pPr>
      <w:r>
        <w:rPr>
          <w:w w:val="110"/>
        </w:rPr>
        <w:t>mal and attractive PNCs by considering only polymer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and NP</w:t>
      </w:r>
      <w:r>
        <w:rPr>
          <w:spacing w:val="40"/>
          <w:w w:val="110"/>
        </w:rPr>
        <w:t xml:space="preserve"> </w:t>
      </w:r>
      <w:r>
        <w:rPr>
          <w:w w:val="110"/>
        </w:rPr>
        <w:t>size [</w:t>
      </w:r>
      <w:hyperlink w:anchor="_bookmark146" w:history="1">
        <w:r>
          <w:rPr>
            <w:color w:val="0080AC"/>
            <w:w w:val="110"/>
          </w:rPr>
          <w:t>147</w:t>
        </w:r>
        <w:r>
          <w:rPr>
            <w:w w:val="110"/>
          </w:rPr>
          <w:t>].</w:t>
        </w:r>
      </w:hyperlink>
      <w:r>
        <w:rPr>
          <w:w w:val="110"/>
        </w:rPr>
        <w:t xml:space="preserve"> While this treatment captures many experimental stud-</w:t>
      </w:r>
      <w:r>
        <w:rPr>
          <w:spacing w:val="40"/>
          <w:w w:val="110"/>
        </w:rPr>
        <w:t xml:space="preserve"> </w:t>
      </w:r>
      <w:r>
        <w:rPr>
          <w:w w:val="110"/>
        </w:rPr>
        <w:t>ies and serves as a zeroth-order description of viscosity deviations</w:t>
      </w:r>
      <w:r>
        <w:rPr>
          <w:spacing w:val="40"/>
          <w:w w:val="110"/>
        </w:rPr>
        <w:t xml:space="preserve"> </w:t>
      </w:r>
      <w:r>
        <w:rPr>
          <w:w w:val="110"/>
        </w:rPr>
        <w:t>from</w:t>
      </w:r>
      <w:r>
        <w:rPr>
          <w:spacing w:val="-10"/>
          <w:w w:val="110"/>
        </w:rPr>
        <w:t xml:space="preserve"> </w:t>
      </w:r>
      <w:r>
        <w:rPr>
          <w:w w:val="110"/>
        </w:rPr>
        <w:t>bulk,</w:t>
      </w:r>
      <w:r>
        <w:rPr>
          <w:spacing w:val="-9"/>
          <w:w w:val="110"/>
        </w:rPr>
        <w:t xml:space="preserve"> </w:t>
      </w:r>
      <w:r>
        <w:rPr>
          <w:w w:val="110"/>
        </w:rPr>
        <w:t>it</w:t>
      </w:r>
      <w:r>
        <w:rPr>
          <w:spacing w:val="-10"/>
          <w:w w:val="110"/>
        </w:rPr>
        <w:t xml:space="preserve"> </w:t>
      </w:r>
      <w:r>
        <w:rPr>
          <w:w w:val="110"/>
        </w:rPr>
        <w:t>fails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capture</w:t>
      </w:r>
      <w:r>
        <w:rPr>
          <w:spacing w:val="-9"/>
          <w:w w:val="110"/>
        </w:rPr>
        <w:t xml:space="preserve"> </w:t>
      </w:r>
      <w:r>
        <w:rPr>
          <w:w w:val="110"/>
        </w:rPr>
        <w:t>some</w:t>
      </w:r>
      <w:r>
        <w:rPr>
          <w:spacing w:val="-10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-9"/>
          <w:w w:val="110"/>
        </w:rPr>
        <w:t xml:space="preserve"> </w:t>
      </w:r>
      <w:r>
        <w:rPr>
          <w:w w:val="110"/>
        </w:rPr>
        <w:t>results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remains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be</w:t>
      </w:r>
      <w:r>
        <w:rPr>
          <w:spacing w:val="-8"/>
          <w:w w:val="110"/>
        </w:rPr>
        <w:t xml:space="preserve"> </w:t>
      </w:r>
      <w:r>
        <w:rPr>
          <w:w w:val="110"/>
        </w:rPr>
        <w:t>fully</w:t>
      </w:r>
      <w:r>
        <w:rPr>
          <w:spacing w:val="-8"/>
          <w:w w:val="110"/>
        </w:rPr>
        <w:t xml:space="preserve"> </w:t>
      </w:r>
      <w:r>
        <w:rPr>
          <w:w w:val="110"/>
        </w:rPr>
        <w:t>tested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more</w:t>
      </w:r>
      <w:r>
        <w:rPr>
          <w:spacing w:val="-8"/>
          <w:w w:val="110"/>
        </w:rPr>
        <w:t xml:space="preserve"> </w:t>
      </w:r>
      <w:r>
        <w:rPr>
          <w:w w:val="110"/>
        </w:rPr>
        <w:t>expansive</w:t>
      </w:r>
      <w:r>
        <w:rPr>
          <w:spacing w:val="-8"/>
          <w:w w:val="110"/>
        </w:rPr>
        <w:t xml:space="preserve"> </w:t>
      </w:r>
      <w:r>
        <w:rPr>
          <w:w w:val="110"/>
        </w:rPr>
        <w:t>set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materials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param-</w:t>
      </w:r>
      <w:r>
        <w:rPr>
          <w:spacing w:val="40"/>
          <w:w w:val="110"/>
        </w:rPr>
        <w:t xml:space="preserve"> </w:t>
      </w:r>
      <w:r>
        <w:rPr>
          <w:w w:val="110"/>
        </w:rPr>
        <w:t>eters. These results (as well as other rheological measurements)</w:t>
      </w:r>
      <w:r>
        <w:rPr>
          <w:spacing w:val="40"/>
          <w:w w:val="110"/>
        </w:rPr>
        <w:t xml:space="preserve"> </w:t>
      </w:r>
      <w:r>
        <w:rPr>
          <w:w w:val="110"/>
        </w:rPr>
        <w:t>imply that mechanical measurements and viscosity are complex</w:t>
      </w:r>
      <w:r>
        <w:rPr>
          <w:spacing w:val="40"/>
          <w:w w:val="110"/>
        </w:rPr>
        <w:t xml:space="preserve"> </w:t>
      </w:r>
      <w:r>
        <w:rPr>
          <w:w w:val="110"/>
        </w:rPr>
        <w:t>functions of several variables and dynamic processes that syner-</w:t>
      </w:r>
      <w:r>
        <w:rPr>
          <w:spacing w:val="40"/>
          <w:w w:val="110"/>
        </w:rPr>
        <w:t xml:space="preserve"> </w:t>
      </w:r>
      <w:r>
        <w:rPr>
          <w:w w:val="110"/>
        </w:rPr>
        <w:t>gistically affect stress relaxation behavior.</w:t>
      </w:r>
    </w:p>
    <w:p w14:paraId="12063C9F" w14:textId="77777777" w:rsidR="00E21043" w:rsidRDefault="0052501A">
      <w:pPr>
        <w:pStyle w:val="BodyText"/>
        <w:spacing w:line="266" w:lineRule="auto"/>
        <w:ind w:left="288" w:firstLine="239"/>
        <w:rPr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483215360" behindDoc="1" locked="0" layoutInCell="1" allowOverlap="1" wp14:anchorId="032A66DA" wp14:editId="0CB86F72">
                <wp:simplePos x="0" y="0"/>
                <wp:positionH relativeFrom="page">
                  <wp:posOffset>2950261</wp:posOffset>
                </wp:positionH>
                <wp:positionV relativeFrom="paragraph">
                  <wp:posOffset>1098655</wp:posOffset>
                </wp:positionV>
                <wp:extent cx="762635" cy="3175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63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9917EB" w14:textId="77777777" w:rsidR="00E21043" w:rsidRDefault="0052501A">
                            <w:pPr>
                              <w:tabs>
                                <w:tab w:val="left" w:pos="1106"/>
                              </w:tabs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10"/>
                                <w:w w:val="190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A66DA" id="Textbox 32" o:spid="_x0000_s1030" type="#_x0000_t202" style="position:absolute;left:0;text-align:left;margin-left:232.3pt;margin-top:86.5pt;width:60.05pt;height:25pt;z-index:-2010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" filled="f" stroked="f">
                <v:textbox inset="0,0,0,0">
                  <w:txbxContent>
                    <w:p w14:paraId="569917EB" w14:textId="77777777" w:rsidR="00E21043" w:rsidRDefault="0052501A">
                      <w:pPr>
                        <w:tabs>
                          <w:tab w:val="left" w:pos="1106"/>
                        </w:tabs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10"/>
                          <w:sz w:val="20"/>
                        </w:rPr>
                        <w:t>h</w:t>
                      </w:r>
                      <w:r>
                        <w:rPr>
                          <w:rFonts w:ascii="Times New Roman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pacing w:val="-10"/>
                          <w:w w:val="190"/>
                          <w:sz w:val="20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We next discuss more direct measurements of intermediate</w:t>
      </w:r>
      <w:r>
        <w:rPr>
          <w:spacing w:val="40"/>
          <w:w w:val="110"/>
        </w:rPr>
        <w:t xml:space="preserve"> </w:t>
      </w:r>
      <w:r>
        <w:rPr>
          <w:w w:val="110"/>
        </w:rPr>
        <w:t>dynamics through neutron scattering. For example, PEO-based</w:t>
      </w:r>
      <w:r>
        <w:rPr>
          <w:spacing w:val="40"/>
          <w:w w:val="110"/>
        </w:rPr>
        <w:t xml:space="preserve"> </w:t>
      </w:r>
      <w:r>
        <w:rPr>
          <w:w w:val="110"/>
        </w:rPr>
        <w:t>PNCs with different NP-polymer interactions were probed using</w:t>
      </w:r>
      <w:r>
        <w:rPr>
          <w:spacing w:val="40"/>
          <w:w w:val="110"/>
        </w:rPr>
        <w:t xml:space="preserve"> </w:t>
      </w:r>
      <w:r>
        <w:rPr>
          <w:w w:val="110"/>
        </w:rPr>
        <w:t>QENS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NSE.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PNCs</w:t>
      </w:r>
      <w:r>
        <w:rPr>
          <w:spacing w:val="-10"/>
          <w:w w:val="110"/>
        </w:rPr>
        <w:t xml:space="preserve"> </w:t>
      </w:r>
      <w:r>
        <w:rPr>
          <w:w w:val="110"/>
        </w:rPr>
        <w:t>contained</w:t>
      </w:r>
      <w:r>
        <w:rPr>
          <w:spacing w:val="-10"/>
          <w:w w:val="110"/>
        </w:rPr>
        <w:t xml:space="preserve"> </w:t>
      </w:r>
      <w:r>
        <w:rPr>
          <w:w w:val="110"/>
        </w:rPr>
        <w:t>either</w:t>
      </w:r>
      <w:r>
        <w:rPr>
          <w:spacing w:val="-9"/>
          <w:w w:val="110"/>
        </w:rPr>
        <w:t xml:space="preserve"> </w:t>
      </w:r>
      <w:r>
        <w:rPr>
          <w:w w:val="110"/>
        </w:rPr>
        <w:t>bare</w:t>
      </w:r>
      <w:r>
        <w:rPr>
          <w:spacing w:val="-10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NPs</w:t>
      </w:r>
      <w:r>
        <w:rPr>
          <w:spacing w:val="-9"/>
          <w:w w:val="110"/>
        </w:rPr>
        <w:t xml:space="preserve"> </w:t>
      </w:r>
      <w:r>
        <w:rPr>
          <w:w w:val="110"/>
        </w:rPr>
        <w:t>or</w:t>
      </w:r>
      <w:r>
        <w:rPr>
          <w:spacing w:val="-10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NPs</w:t>
      </w:r>
      <w:r>
        <w:rPr>
          <w:spacing w:val="40"/>
          <w:w w:val="110"/>
        </w:rPr>
        <w:t xml:space="preserve"> </w:t>
      </w:r>
      <w:r>
        <w:rPr>
          <w:w w:val="110"/>
        </w:rPr>
        <w:t>coated with polymethyl methacrylate (PMMA) and dispersed in</w:t>
      </w:r>
      <w:r>
        <w:rPr>
          <w:spacing w:val="40"/>
          <w:w w:val="110"/>
        </w:rPr>
        <w:t xml:space="preserve"> </w:t>
      </w:r>
      <w:r>
        <w:rPr>
          <w:w w:val="110"/>
        </w:rPr>
        <w:t>PEO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136" w:history="1">
        <w:r>
          <w:rPr>
            <w:color w:val="0080AC"/>
            <w:w w:val="110"/>
          </w:rPr>
          <w:t>141</w:t>
        </w:r>
        <w:r>
          <w:rPr>
            <w:w w:val="110"/>
          </w:rPr>
          <w:t>].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Interestingly,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QENS</w:t>
      </w:r>
      <w:r>
        <w:rPr>
          <w:spacing w:val="-10"/>
          <w:w w:val="110"/>
        </w:rPr>
        <w:t xml:space="preserve"> </w:t>
      </w:r>
      <w:r>
        <w:rPr>
          <w:w w:val="110"/>
        </w:rPr>
        <w:t>broadening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PEO-SiO</w:t>
      </w:r>
      <w:r>
        <w:rPr>
          <w:w w:val="110"/>
          <w:vertAlign w:val="subscript"/>
        </w:rPr>
        <w:t>2</w:t>
      </w:r>
      <w:r>
        <w:rPr>
          <w:w w:val="110"/>
        </w:rPr>
        <w:t>/PMMA</w:t>
      </w:r>
      <w:r>
        <w:rPr>
          <w:spacing w:val="40"/>
          <w:w w:val="110"/>
        </w:rPr>
        <w:t xml:space="preserve"> </w:t>
      </w:r>
      <w:r>
        <w:rPr>
          <w:w w:val="110"/>
        </w:rPr>
        <w:t>matches</w:t>
      </w:r>
      <w:r>
        <w:rPr>
          <w:spacing w:val="-10"/>
          <w:w w:val="110"/>
        </w:rPr>
        <w:t xml:space="preserve"> </w:t>
      </w:r>
      <w:r>
        <w:rPr>
          <w:w w:val="110"/>
        </w:rPr>
        <w:t>bulk</w:t>
      </w:r>
      <w:r>
        <w:rPr>
          <w:spacing w:val="-9"/>
          <w:w w:val="110"/>
        </w:rPr>
        <w:t xml:space="preserve"> </w:t>
      </w:r>
      <w:r>
        <w:rPr>
          <w:w w:val="110"/>
        </w:rPr>
        <w:t>PEO,</w:t>
      </w:r>
      <w:r>
        <w:rPr>
          <w:spacing w:val="-10"/>
          <w:w w:val="110"/>
        </w:rPr>
        <w:t xml:space="preserve"> </w:t>
      </w:r>
      <w:r>
        <w:rPr>
          <w:w w:val="110"/>
        </w:rPr>
        <w:t>while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QENS</w:t>
      </w:r>
      <w:r>
        <w:rPr>
          <w:spacing w:val="-9"/>
          <w:w w:val="110"/>
        </w:rPr>
        <w:t xml:space="preserve"> </w:t>
      </w:r>
      <w:r>
        <w:rPr>
          <w:w w:val="110"/>
        </w:rPr>
        <w:t>broadening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narrower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PEO-</w:t>
      </w:r>
      <w:r>
        <w:rPr>
          <w:spacing w:val="40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w w:val="110"/>
        </w:rPr>
        <w:t>/bare systems, indicating slower PEO intermediate dynamics</w:t>
      </w:r>
      <w:r>
        <w:rPr>
          <w:spacing w:val="40"/>
          <w:w w:val="110"/>
        </w:rPr>
        <w:t xml:space="preserve"> </w:t>
      </w:r>
      <w:r>
        <w:rPr>
          <w:w w:val="110"/>
        </w:rPr>
        <w:t>(</w:t>
      </w:r>
      <w:hyperlink w:anchor="_bookmark19" w:history="1">
        <w:r>
          <w:rPr>
            <w:color w:val="0080AC"/>
            <w:w w:val="110"/>
          </w:rPr>
          <w:t>Fig. 8</w:t>
        </w:r>
        <w:r>
          <w:rPr>
            <w:w w:val="110"/>
          </w:rPr>
          <w:t>)</w:t>
        </w:r>
      </w:hyperlink>
      <w:r>
        <w:rPr>
          <w:w w:val="110"/>
        </w:rPr>
        <w:t xml:space="preserve"> [</w:t>
      </w:r>
      <w:hyperlink w:anchor="_bookmark136" w:history="1">
        <w:r>
          <w:rPr>
            <w:color w:val="0080AC"/>
            <w:w w:val="110"/>
          </w:rPr>
          <w:t>141</w:t>
        </w:r>
        <w:r>
          <w:rPr>
            <w:w w:val="110"/>
          </w:rPr>
          <w:t>].</w:t>
        </w:r>
      </w:hyperlink>
      <w:r>
        <w:rPr>
          <w:w w:val="110"/>
        </w:rPr>
        <w:t xml:space="preserve"> In both sets of PNCs, after the Fourier transforma-</w:t>
      </w:r>
      <w:r>
        <w:rPr>
          <w:spacing w:val="40"/>
          <w:w w:val="110"/>
        </w:rPr>
        <w:t xml:space="preserve"> </w:t>
      </w:r>
      <w:r>
        <w:rPr>
          <w:w w:val="110"/>
          <w:position w:val="1"/>
        </w:rPr>
        <w:t>tion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of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S(q,</w:t>
      </w:r>
      <w:r>
        <w:rPr>
          <w:rFonts w:ascii="Trebuchet MS" w:hAnsi="Trebuchet MS"/>
          <w:w w:val="110"/>
          <w:position w:val="1"/>
        </w:rPr>
        <w:t>ω</w:t>
      </w:r>
      <w:r>
        <w:rPr>
          <w:w w:val="110"/>
          <w:position w:val="1"/>
        </w:rPr>
        <w:t>)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using</w:t>
      </w:r>
      <w:r>
        <w:rPr>
          <w:spacing w:val="7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8"/>
          <w:w w:val="110"/>
          <w:position w:val="1"/>
        </w:rPr>
        <w:t xml:space="preserve"> </w:t>
      </w:r>
      <w:r>
        <w:rPr>
          <w:w w:val="110"/>
          <w:position w:val="1"/>
        </w:rPr>
        <w:t>relation</w:t>
      </w:r>
      <w:r>
        <w:rPr>
          <w:spacing w:val="7"/>
          <w:w w:val="110"/>
          <w:position w:val="1"/>
        </w:rPr>
        <w:t xml:space="preserve"> </w:t>
      </w:r>
      <w:r>
        <w:rPr>
          <w:rFonts w:ascii="Times New Roman" w:hAnsi="Times New Roman"/>
          <w:i/>
          <w:w w:val="110"/>
          <w:position w:val="1"/>
        </w:rPr>
        <w:t>S</w:t>
      </w:r>
      <w:r>
        <w:rPr>
          <w:rFonts w:ascii="Times New Roman" w:hAnsi="Times New Roman"/>
          <w:i/>
          <w:spacing w:val="-13"/>
          <w:w w:val="110"/>
          <w:position w:val="1"/>
        </w:rPr>
        <w:t xml:space="preserve"> </w:t>
      </w:r>
      <w:r>
        <w:rPr>
          <w:w w:val="110"/>
        </w:rPr>
        <w:t>(</w:t>
      </w:r>
      <w:r>
        <w:rPr>
          <w:rFonts w:ascii="Times New Roman" w:hAnsi="Times New Roman"/>
          <w:i/>
          <w:w w:val="110"/>
          <w:position w:val="1"/>
        </w:rPr>
        <w:t>q,</w:t>
      </w:r>
      <w:r>
        <w:rPr>
          <w:rFonts w:ascii="Times New Roman" w:hAnsi="Times New Roman"/>
          <w:i/>
          <w:spacing w:val="-17"/>
          <w:w w:val="110"/>
          <w:position w:val="1"/>
        </w:rPr>
        <w:t xml:space="preserve"> </w:t>
      </w:r>
      <w:r>
        <w:rPr>
          <w:rFonts w:ascii="Times New Roman" w:hAnsi="Times New Roman"/>
          <w:i/>
          <w:w w:val="110"/>
          <w:position w:val="1"/>
        </w:rPr>
        <w:t>t</w:t>
      </w:r>
      <w:r>
        <w:rPr>
          <w:w w:val="110"/>
        </w:rPr>
        <w:t>)</w:t>
      </w:r>
      <w:r>
        <w:rPr>
          <w:spacing w:val="6"/>
          <w:w w:val="110"/>
        </w:rPr>
        <w:t xml:space="preserve"> </w:t>
      </w:r>
      <w:r>
        <w:rPr>
          <w:rFonts w:ascii="Lucida Sans Unicode" w:hAnsi="Lucida Sans Unicode"/>
          <w:w w:val="110"/>
          <w:position w:val="1"/>
        </w:rPr>
        <w:t>=</w:t>
      </w:r>
      <w:r>
        <w:rPr>
          <w:rFonts w:ascii="Lucida Sans Unicode" w:hAnsi="Lucida Sans Unicode"/>
          <w:spacing w:val="-11"/>
          <w:w w:val="110"/>
          <w:position w:val="1"/>
        </w:rPr>
        <w:t xml:space="preserve"> </w:t>
      </w:r>
      <w:r>
        <w:rPr>
          <w:w w:val="110"/>
          <w:position w:val="1"/>
        </w:rPr>
        <w:t>exp</w:t>
      </w:r>
      <w:r>
        <w:rPr>
          <w:spacing w:val="69"/>
          <w:w w:val="150"/>
          <w:position w:val="1"/>
        </w:rPr>
        <w:t xml:space="preserve"> </w:t>
      </w:r>
      <w:r>
        <w:rPr>
          <w:rFonts w:ascii="Lucida Sans Unicode" w:hAnsi="Lucida Sans Unicode"/>
          <w:w w:val="110"/>
          <w:position w:val="1"/>
        </w:rPr>
        <w:t>−</w:t>
      </w:r>
      <w:r>
        <w:rPr>
          <w:rFonts w:ascii="Times New Roman" w:hAnsi="Times New Roman"/>
          <w:i/>
          <w:w w:val="110"/>
          <w:position w:val="6"/>
        </w:rPr>
        <w:t>q</w:t>
      </w:r>
      <w:r>
        <w:rPr>
          <w:w w:val="110"/>
          <w:position w:val="12"/>
          <w:sz w:val="12"/>
        </w:rPr>
        <w:t>2</w:t>
      </w:r>
      <w:r>
        <w:rPr>
          <w:rFonts w:ascii="Times New Roman" w:hAnsi="Times New Roman"/>
          <w:w w:val="110"/>
          <w:position w:val="1"/>
          <w:sz w:val="20"/>
        </w:rPr>
        <w:t>⁄</w:t>
      </w:r>
      <w:r>
        <w:rPr>
          <w:w w:val="110"/>
          <w:position w:val="1"/>
        </w:rPr>
        <w:t>6</w:t>
      </w:r>
      <w:r>
        <w:rPr>
          <w:rFonts w:ascii="Arial MT" w:hAnsi="Arial MT"/>
          <w:spacing w:val="61"/>
          <w:w w:val="110"/>
          <w:position w:val="16"/>
          <w:sz w:val="20"/>
        </w:rPr>
        <w:t xml:space="preserve"> </w:t>
      </w:r>
      <w:r>
        <w:rPr>
          <w:rFonts w:ascii="Times New Roman" w:hAnsi="Times New Roman"/>
          <w:i/>
          <w:w w:val="110"/>
          <w:position w:val="1"/>
        </w:rPr>
        <w:t>r</w:t>
      </w:r>
      <w:r>
        <w:rPr>
          <w:w w:val="110"/>
          <w:position w:val="1"/>
          <w:vertAlign w:val="superscript"/>
        </w:rPr>
        <w:t>2</w:t>
      </w:r>
      <w:r>
        <w:rPr>
          <w:spacing w:val="-2"/>
          <w:w w:val="110"/>
          <w:position w:val="1"/>
        </w:rPr>
        <w:t xml:space="preserve"> </w:t>
      </w:r>
      <w:r>
        <w:rPr>
          <w:w w:val="110"/>
        </w:rPr>
        <w:t>(</w:t>
      </w:r>
      <w:r>
        <w:rPr>
          <w:rFonts w:ascii="Times New Roman" w:hAnsi="Times New Roman"/>
          <w:i/>
          <w:w w:val="110"/>
          <w:position w:val="1"/>
        </w:rPr>
        <w:t>t</w:t>
      </w:r>
      <w:r>
        <w:rPr>
          <w:w w:val="110"/>
        </w:rPr>
        <w:t>)</w:t>
      </w:r>
      <w:r>
        <w:rPr>
          <w:rFonts w:ascii="Arial MT" w:hAnsi="Arial MT"/>
          <w:spacing w:val="34"/>
          <w:w w:val="110"/>
          <w:position w:val="16"/>
          <w:sz w:val="20"/>
        </w:rPr>
        <w:t xml:space="preserve">  </w:t>
      </w:r>
      <w:r>
        <w:rPr>
          <w:spacing w:val="-10"/>
          <w:w w:val="110"/>
          <w:position w:val="1"/>
        </w:rPr>
        <w:t>,</w:t>
      </w:r>
    </w:p>
    <w:p w14:paraId="14505E7B" w14:textId="77777777" w:rsidR="00E21043" w:rsidRDefault="0052501A">
      <w:pPr>
        <w:pStyle w:val="BodyText"/>
        <w:spacing w:before="35"/>
        <w:ind w:left="288"/>
        <w:rPr>
          <w:position w:val="1"/>
        </w:rPr>
      </w:pPr>
      <w:r>
        <w:rPr>
          <w:w w:val="115"/>
          <w:position w:val="1"/>
        </w:rPr>
        <w:t>Rouse</w:t>
      </w:r>
      <w:r>
        <w:rPr>
          <w:spacing w:val="-11"/>
          <w:w w:val="115"/>
          <w:position w:val="1"/>
        </w:rPr>
        <w:t xml:space="preserve"> </w:t>
      </w:r>
      <w:r>
        <w:rPr>
          <w:w w:val="115"/>
          <w:position w:val="1"/>
        </w:rPr>
        <w:t>scaling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is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observed</w:t>
      </w:r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where</w:t>
      </w:r>
      <w:r>
        <w:rPr>
          <w:rFonts w:ascii="Arial MT" w:hAnsi="Arial MT"/>
          <w:spacing w:val="47"/>
          <w:w w:val="115"/>
          <w:position w:val="16"/>
          <w:sz w:val="20"/>
        </w:rPr>
        <w:t xml:space="preserve"> </w:t>
      </w:r>
      <w:r>
        <w:rPr>
          <w:rFonts w:ascii="Times New Roman" w:hAnsi="Times New Roman"/>
          <w:i/>
          <w:w w:val="115"/>
          <w:position w:val="1"/>
        </w:rPr>
        <w:t>r</w:t>
      </w:r>
      <w:r>
        <w:rPr>
          <w:w w:val="115"/>
          <w:position w:val="1"/>
          <w:vertAlign w:val="superscript"/>
        </w:rPr>
        <w:t>2</w:t>
      </w:r>
      <w:r>
        <w:rPr>
          <w:spacing w:val="-10"/>
          <w:w w:val="115"/>
          <w:position w:val="1"/>
        </w:rPr>
        <w:t xml:space="preserve"> </w:t>
      </w:r>
      <w:r>
        <w:rPr>
          <w:w w:val="115"/>
        </w:rPr>
        <w:t>(</w:t>
      </w:r>
      <w:r>
        <w:rPr>
          <w:rFonts w:ascii="Times New Roman" w:hAnsi="Times New Roman"/>
          <w:i/>
          <w:w w:val="115"/>
          <w:position w:val="1"/>
        </w:rPr>
        <w:t>t</w:t>
      </w:r>
      <w:r>
        <w:rPr>
          <w:w w:val="115"/>
        </w:rPr>
        <w:t>)</w:t>
      </w:r>
      <w:r>
        <w:rPr>
          <w:rFonts w:ascii="Arial MT" w:hAnsi="Arial MT"/>
          <w:spacing w:val="51"/>
          <w:w w:val="115"/>
          <w:position w:val="16"/>
          <w:sz w:val="20"/>
        </w:rPr>
        <w:t xml:space="preserve"> </w:t>
      </w:r>
      <w:r>
        <w:rPr>
          <w:rFonts w:ascii="Lucida Sans Unicode" w:hAnsi="Lucida Sans Unicode"/>
          <w:w w:val="115"/>
          <w:position w:val="1"/>
        </w:rPr>
        <w:t>∼</w:t>
      </w:r>
      <w:r>
        <w:rPr>
          <w:rFonts w:ascii="Lucida Sans Unicode" w:hAnsi="Lucida Sans Unicode"/>
          <w:spacing w:val="-33"/>
          <w:w w:val="115"/>
          <w:position w:val="1"/>
        </w:rPr>
        <w:t xml:space="preserve"> </w:t>
      </w:r>
      <w:r>
        <w:rPr>
          <w:rFonts w:ascii="Times New Roman" w:hAnsi="Times New Roman"/>
          <w:i/>
          <w:w w:val="135"/>
          <w:position w:val="1"/>
        </w:rPr>
        <w:t>t</w:t>
      </w:r>
      <w:r>
        <w:rPr>
          <w:w w:val="135"/>
          <w:position w:val="1"/>
          <w:vertAlign w:val="superscript"/>
        </w:rPr>
        <w:t>1</w:t>
      </w:r>
      <w:r>
        <w:rPr>
          <w:rFonts w:ascii="Times New Roman" w:hAnsi="Times New Roman"/>
          <w:i/>
          <w:w w:val="135"/>
          <w:position w:val="1"/>
          <w:vertAlign w:val="superscript"/>
        </w:rPr>
        <w:t>/</w:t>
      </w:r>
      <w:r>
        <w:rPr>
          <w:w w:val="135"/>
          <w:position w:val="1"/>
          <w:vertAlign w:val="superscript"/>
        </w:rPr>
        <w:t>2</w:t>
      </w:r>
      <w:r>
        <w:rPr>
          <w:spacing w:val="-3"/>
          <w:w w:val="135"/>
          <w:position w:val="1"/>
        </w:rPr>
        <w:t xml:space="preserve"> </w:t>
      </w:r>
      <w:r>
        <w:rPr>
          <w:w w:val="115"/>
          <w:position w:val="1"/>
        </w:rPr>
        <w:t>[</w:t>
      </w:r>
      <w:hyperlink w:anchor="_bookmark136" w:history="1">
        <w:r>
          <w:rPr>
            <w:color w:val="0080AC"/>
            <w:w w:val="115"/>
            <w:position w:val="1"/>
          </w:rPr>
          <w:t>141</w:t>
        </w:r>
        <w:r>
          <w:rPr>
            <w:w w:val="115"/>
            <w:position w:val="1"/>
          </w:rPr>
          <w:t>].</w:t>
        </w:r>
      </w:hyperlink>
      <w:r>
        <w:rPr>
          <w:spacing w:val="-4"/>
          <w:w w:val="115"/>
          <w:position w:val="1"/>
        </w:rPr>
        <w:t xml:space="preserve"> </w:t>
      </w:r>
      <w:r>
        <w:rPr>
          <w:w w:val="115"/>
          <w:position w:val="1"/>
        </w:rPr>
        <w:t>The</w:t>
      </w:r>
      <w:r>
        <w:rPr>
          <w:spacing w:val="-4"/>
          <w:w w:val="115"/>
          <w:position w:val="1"/>
        </w:rPr>
        <w:t xml:space="preserve"> </w:t>
      </w:r>
      <w:r>
        <w:rPr>
          <w:spacing w:val="-2"/>
          <w:w w:val="115"/>
          <w:position w:val="1"/>
        </w:rPr>
        <w:t>authors</w:t>
      </w:r>
    </w:p>
    <w:p w14:paraId="6A45496E" w14:textId="77777777" w:rsidR="00E21043" w:rsidRDefault="0052501A">
      <w:pPr>
        <w:pStyle w:val="BodyText"/>
        <w:spacing w:before="120" w:line="266" w:lineRule="auto"/>
        <w:ind w:left="288" w:right="62"/>
      </w:pPr>
      <w:r>
        <w:br w:type="column"/>
      </w:r>
      <w:r>
        <w:rPr>
          <w:w w:val="110"/>
          <w:position w:val="1"/>
        </w:rPr>
        <w:t>attribute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decreased</w:t>
      </w:r>
      <w:r>
        <w:rPr>
          <w:spacing w:val="40"/>
          <w:w w:val="110"/>
          <w:position w:val="1"/>
        </w:rPr>
        <w:t xml:space="preserve"> </w:t>
      </w:r>
      <w:r>
        <w:rPr>
          <w:rFonts w:ascii="Times New Roman"/>
          <w:i/>
          <w:w w:val="110"/>
          <w:position w:val="1"/>
        </w:rPr>
        <w:t>r</w:t>
      </w:r>
      <w:r>
        <w:rPr>
          <w:w w:val="110"/>
          <w:position w:val="1"/>
          <w:vertAlign w:val="superscript"/>
        </w:rPr>
        <w:t>2</w:t>
      </w:r>
      <w:r>
        <w:rPr>
          <w:w w:val="110"/>
          <w:position w:val="1"/>
        </w:rPr>
        <w:t xml:space="preserve"> </w:t>
      </w:r>
      <w:r>
        <w:rPr>
          <w:w w:val="110"/>
        </w:rPr>
        <w:t>(</w:t>
      </w:r>
      <w:r>
        <w:rPr>
          <w:rFonts w:ascii="Times New Roman"/>
          <w:i/>
          <w:w w:val="110"/>
          <w:position w:val="1"/>
        </w:rPr>
        <w:t>t</w:t>
      </w:r>
      <w:r>
        <w:rPr>
          <w:w w:val="110"/>
        </w:rPr>
        <w:t>)</w:t>
      </w:r>
      <w:r>
        <w:rPr>
          <w:spacing w:val="40"/>
          <w:w w:val="110"/>
        </w:rPr>
        <w:t xml:space="preserve"> </w:t>
      </w:r>
      <w:r>
        <w:rPr>
          <w:w w:val="110"/>
          <w:position w:val="1"/>
        </w:rPr>
        <w:t>and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reduced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Rouse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parameter</w:t>
      </w:r>
      <w:r>
        <w:rPr>
          <w:spacing w:val="-9"/>
          <w:w w:val="110"/>
          <w:position w:val="1"/>
        </w:rPr>
        <w:t xml:space="preserve"> </w:t>
      </w:r>
      <w:r>
        <w:rPr>
          <w:w w:val="110"/>
          <w:position w:val="1"/>
        </w:rPr>
        <w:t>(Wl</w:t>
      </w:r>
      <w:r>
        <w:rPr>
          <w:w w:val="110"/>
          <w:position w:val="1"/>
          <w:vertAlign w:val="superscript"/>
        </w:rPr>
        <w:t>4</w:t>
      </w:r>
      <w:r>
        <w:rPr>
          <w:w w:val="110"/>
          <w:position w:val="1"/>
        </w:rPr>
        <w:t>)</w:t>
      </w:r>
      <w:r>
        <w:rPr>
          <w:spacing w:val="40"/>
          <w:w w:val="110"/>
          <w:position w:val="1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PEO</w:t>
      </w:r>
      <w:r>
        <w:rPr>
          <w:spacing w:val="-7"/>
          <w:w w:val="110"/>
        </w:rPr>
        <w:t xml:space="preserve"> </w:t>
      </w:r>
      <w:r>
        <w:rPr>
          <w:w w:val="110"/>
        </w:rPr>
        <w:t>adsorption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because</w:t>
      </w:r>
      <w:r>
        <w:rPr>
          <w:spacing w:val="-7"/>
          <w:w w:val="110"/>
        </w:rPr>
        <w:t xml:space="preserve"> </w:t>
      </w:r>
      <w:r>
        <w:rPr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w w:val="110"/>
        </w:rPr>
        <w:t>analysis</w:t>
      </w:r>
      <w:r>
        <w:rPr>
          <w:spacing w:val="-7"/>
          <w:w w:val="110"/>
        </w:rPr>
        <w:t xml:space="preserve"> </w:t>
      </w:r>
      <w:r>
        <w:rPr>
          <w:w w:val="110"/>
        </w:rPr>
        <w:t>inherently</w:t>
      </w:r>
      <w:r>
        <w:rPr>
          <w:spacing w:val="-7"/>
          <w:w w:val="110"/>
        </w:rPr>
        <w:t xml:space="preserve"> </w:t>
      </w:r>
      <w:r>
        <w:rPr>
          <w:w w:val="110"/>
        </w:rPr>
        <w:t>assumes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homogeneous</w:t>
      </w:r>
      <w:r>
        <w:rPr>
          <w:spacing w:val="-2"/>
          <w:w w:val="110"/>
        </w:rPr>
        <w:t xml:space="preserve"> </w:t>
      </w:r>
      <w:r>
        <w:rPr>
          <w:w w:val="110"/>
        </w:rPr>
        <w:t>model</w:t>
      </w:r>
      <w:r>
        <w:rPr>
          <w:spacing w:val="-2"/>
          <w:w w:val="110"/>
        </w:rPr>
        <w:t xml:space="preserve"> </w:t>
      </w:r>
      <w:r>
        <w:rPr>
          <w:w w:val="110"/>
        </w:rPr>
        <w:t>(</w:t>
      </w:r>
      <w:hyperlink w:anchor="_bookmark9" w:history="1">
        <w:r>
          <w:rPr>
            <w:color w:val="0080AC"/>
            <w:w w:val="110"/>
          </w:rPr>
          <w:t>Fig.</w:t>
        </w:r>
        <w:r>
          <w:rPr>
            <w:color w:val="0080AC"/>
            <w:spacing w:val="-2"/>
            <w:w w:val="110"/>
          </w:rPr>
          <w:t xml:space="preserve"> </w:t>
        </w:r>
        <w:r>
          <w:rPr>
            <w:color w:val="0080AC"/>
            <w:w w:val="110"/>
          </w:rPr>
          <w:t>3</w:t>
        </w:r>
        <w:r>
          <w:rPr>
            <w:w w:val="110"/>
          </w:rPr>
          <w:t>).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Complimentary</w:t>
      </w:r>
      <w:r>
        <w:rPr>
          <w:spacing w:val="-2"/>
          <w:w w:val="110"/>
        </w:rPr>
        <w:t xml:space="preserve"> </w:t>
      </w:r>
      <w:r>
        <w:rPr>
          <w:w w:val="110"/>
        </w:rPr>
        <w:t>NSE</w:t>
      </w:r>
      <w:r>
        <w:rPr>
          <w:spacing w:val="-2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40"/>
          <w:w w:val="110"/>
        </w:rPr>
        <w:t xml:space="preserve"> </w:t>
      </w:r>
      <w:r>
        <w:rPr>
          <w:w w:val="110"/>
        </w:rPr>
        <w:t>on these PNCs revealed similar dynamics at short times. At long</w:t>
      </w:r>
      <w:r>
        <w:rPr>
          <w:spacing w:val="40"/>
          <w:w w:val="110"/>
        </w:rPr>
        <w:t xml:space="preserve"> </w:t>
      </w:r>
      <w:r>
        <w:rPr>
          <w:w w:val="110"/>
        </w:rPr>
        <w:t>times, disentanglement was observed in the PEO-based PNCs with</w:t>
      </w:r>
      <w:r>
        <w:rPr>
          <w:spacing w:val="40"/>
          <w:w w:val="110"/>
        </w:rPr>
        <w:t xml:space="preserve"> </w:t>
      </w:r>
      <w:r>
        <w:rPr>
          <w:w w:val="110"/>
        </w:rPr>
        <w:t>glassy PMMA-coated SiO</w:t>
      </w:r>
      <w:r>
        <w:rPr>
          <w:w w:val="110"/>
          <w:vertAlign w:val="subscript"/>
        </w:rPr>
        <w:t>2</w:t>
      </w:r>
      <w:r>
        <w:rPr>
          <w:w w:val="110"/>
        </w:rPr>
        <w:t>, while the entanglement network was</w:t>
      </w:r>
      <w:r>
        <w:rPr>
          <w:spacing w:val="40"/>
          <w:w w:val="110"/>
        </w:rPr>
        <w:t xml:space="preserve"> </w:t>
      </w:r>
      <w:r>
        <w:rPr>
          <w:w w:val="110"/>
        </w:rPr>
        <w:t>largely unperturbed in the other PNCs studied [</w:t>
      </w:r>
      <w:hyperlink w:anchor="_bookmark136" w:history="1">
        <w:r>
          <w:rPr>
            <w:color w:val="0080AC"/>
            <w:w w:val="110"/>
          </w:rPr>
          <w:t>141</w:t>
        </w:r>
        <w:r>
          <w:rPr>
            <w:w w:val="110"/>
          </w:rPr>
          <w:t>].</w:t>
        </w:r>
      </w:hyperlink>
      <w:r>
        <w:rPr>
          <w:w w:val="110"/>
        </w:rPr>
        <w:t xml:space="preserve"> These neu-</w:t>
      </w:r>
      <w:r>
        <w:rPr>
          <w:spacing w:val="40"/>
          <w:w w:val="110"/>
        </w:rPr>
        <w:t xml:space="preserve"> </w:t>
      </w:r>
      <w:r>
        <w:rPr>
          <w:w w:val="110"/>
        </w:rPr>
        <w:t>tron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40"/>
          <w:w w:val="110"/>
        </w:rPr>
        <w:t xml:space="preserve"> </w:t>
      </w:r>
      <w:r>
        <w:rPr>
          <w:w w:val="110"/>
        </w:rPr>
        <w:t>provided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microscopic</w:t>
      </w:r>
      <w:r>
        <w:rPr>
          <w:spacing w:val="40"/>
          <w:w w:val="110"/>
        </w:rPr>
        <w:t xml:space="preserve"> </w:t>
      </w:r>
      <w:r>
        <w:rPr>
          <w:w w:val="110"/>
        </w:rPr>
        <w:t>view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segmental</w:t>
      </w:r>
      <w:r>
        <w:rPr>
          <w:spacing w:val="40"/>
          <w:w w:val="110"/>
        </w:rPr>
        <w:t xml:space="preserve"> </w:t>
      </w:r>
      <w:r>
        <w:rPr>
          <w:w w:val="110"/>
        </w:rPr>
        <w:t>and intermediate dynamics in PNCs with different interactions,</w:t>
      </w:r>
      <w:r>
        <w:rPr>
          <w:spacing w:val="40"/>
          <w:w w:val="110"/>
        </w:rPr>
        <w:t xml:space="preserve"> </w:t>
      </w:r>
      <w:r>
        <w:rPr>
          <w:w w:val="110"/>
        </w:rPr>
        <w:t>although the PMMA-mediated NPs introduce additional interfacial</w:t>
      </w:r>
      <w:r>
        <w:rPr>
          <w:spacing w:val="40"/>
          <w:w w:val="110"/>
        </w:rPr>
        <w:t xml:space="preserve"> </w:t>
      </w:r>
      <w:r>
        <w:rPr>
          <w:w w:val="110"/>
        </w:rPr>
        <w:t>complexities that remain largely unknown.</w:t>
      </w:r>
    </w:p>
    <w:p w14:paraId="7F1EFC5D" w14:textId="77777777" w:rsidR="00E21043" w:rsidRDefault="0052501A">
      <w:pPr>
        <w:pStyle w:val="BodyText"/>
        <w:spacing w:before="5" w:line="268" w:lineRule="auto"/>
        <w:ind w:left="288" w:right="62" w:firstLine="239"/>
      </w:pPr>
      <w:r>
        <w:rPr>
          <w:noProof/>
        </w:rPr>
        <mc:AlternateContent>
          <mc:Choice Requires="wps">
            <w:drawing>
              <wp:anchor distT="0" distB="0" distL="0" distR="0" simplePos="0" relativeHeight="483215872" behindDoc="1" locked="0" layoutInCell="1" allowOverlap="1" wp14:anchorId="1A982F60" wp14:editId="5B5E40DE">
                <wp:simplePos x="0" y="0"/>
                <wp:positionH relativeFrom="page">
                  <wp:posOffset>5083709</wp:posOffset>
                </wp:positionH>
                <wp:positionV relativeFrom="paragraph">
                  <wp:posOffset>-1552478</wp:posOffset>
                </wp:positionV>
                <wp:extent cx="356870" cy="3175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87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FD33C6" w14:textId="77777777" w:rsidR="00E21043" w:rsidRDefault="0052501A">
                            <w:pPr>
                              <w:tabs>
                                <w:tab w:val="left" w:pos="467"/>
                              </w:tabs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16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69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2F60" id="Textbox 33" o:spid="_x0000_s1031" type="#_x0000_t202" style="position:absolute;left:0;text-align:left;margin-left:400.3pt;margin-top:-122.25pt;width:28.1pt;height:25pt;z-index:-2010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" filled="f" stroked="f">
                <v:textbox inset="0,0,0,0">
                  <w:txbxContent>
                    <w:p w14:paraId="49FD33C6" w14:textId="77777777" w:rsidR="00E21043" w:rsidRDefault="0052501A">
                      <w:pPr>
                        <w:tabs>
                          <w:tab w:val="left" w:pos="467"/>
                        </w:tabs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16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169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In</w:t>
      </w:r>
      <w:r>
        <w:rPr>
          <w:spacing w:val="35"/>
          <w:w w:val="110"/>
        </w:rPr>
        <w:t xml:space="preserve"> </w:t>
      </w:r>
      <w:r>
        <w:rPr>
          <w:w w:val="110"/>
        </w:rPr>
        <w:t>another</w:t>
      </w:r>
      <w:r>
        <w:rPr>
          <w:spacing w:val="35"/>
          <w:w w:val="110"/>
        </w:rPr>
        <w:t xml:space="preserve"> </w:t>
      </w:r>
      <w:r>
        <w:rPr>
          <w:w w:val="110"/>
        </w:rPr>
        <w:t>set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5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35"/>
          <w:w w:val="110"/>
        </w:rPr>
        <w:t xml:space="preserve"> </w:t>
      </w:r>
      <w:r>
        <w:rPr>
          <w:w w:val="110"/>
        </w:rPr>
        <w:t>on</w:t>
      </w:r>
      <w:r>
        <w:rPr>
          <w:spacing w:val="35"/>
          <w:w w:val="110"/>
        </w:rPr>
        <w:t xml:space="preserve"> </w:t>
      </w:r>
      <w:r>
        <w:rPr>
          <w:w w:val="110"/>
        </w:rPr>
        <w:t>low</w:t>
      </w:r>
      <w:r>
        <w:rPr>
          <w:spacing w:val="35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spacing w:val="40"/>
          <w:w w:val="110"/>
        </w:rPr>
        <w:t xml:space="preserve"> </w:t>
      </w:r>
      <w:r>
        <w:rPr>
          <w:w w:val="110"/>
        </w:rPr>
        <w:t>PEO/SiO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PNCs,</w:t>
      </w:r>
      <w:r>
        <w:rPr>
          <w:spacing w:val="40"/>
          <w:w w:val="110"/>
        </w:rPr>
        <w:t xml:space="preserve"> </w:t>
      </w:r>
      <w:r>
        <w:rPr>
          <w:w w:val="110"/>
        </w:rPr>
        <w:t>the interfacial interactions were altered by the polymer end group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93" w:history="1">
        <w:r>
          <w:rPr>
            <w:color w:val="0080AC"/>
            <w:w w:val="110"/>
          </w:rPr>
          <w:t>77</w:t>
        </w:r>
        <w:r>
          <w:rPr>
            <w:w w:val="110"/>
          </w:rPr>
          <w:t>].</w:t>
        </w:r>
      </w:hyperlink>
      <w:r>
        <w:rPr>
          <w:w w:val="110"/>
        </w:rPr>
        <w:t xml:space="preserve"> Although Rouse dynamics were slowed in these PNCs rel-</w:t>
      </w:r>
      <w:r>
        <w:rPr>
          <w:spacing w:val="40"/>
          <w:w w:val="110"/>
        </w:rPr>
        <w:t xml:space="preserve"> </w:t>
      </w:r>
      <w:r>
        <w:rPr>
          <w:w w:val="110"/>
        </w:rPr>
        <w:t>ative to neat polymer, OH-terminated chains exhibited a larger</w:t>
      </w:r>
      <w:r>
        <w:rPr>
          <w:spacing w:val="40"/>
          <w:w w:val="110"/>
        </w:rPr>
        <w:t xml:space="preserve"> </w:t>
      </w:r>
      <w:r>
        <w:rPr>
          <w:w w:val="110"/>
        </w:rPr>
        <w:t>perturbation than CH</w:t>
      </w:r>
      <w:r>
        <w:rPr>
          <w:w w:val="110"/>
          <w:vertAlign w:val="subscript"/>
        </w:rPr>
        <w:t>3</w:t>
      </w:r>
      <w:r>
        <w:rPr>
          <w:w w:val="110"/>
        </w:rPr>
        <w:t>-terminated chains, showing that attractive</w:t>
      </w:r>
      <w:r>
        <w:rPr>
          <w:spacing w:val="40"/>
          <w:w w:val="110"/>
        </w:rPr>
        <w:t xml:space="preserve"> </w:t>
      </w:r>
      <w:r>
        <w:rPr>
          <w:w w:val="110"/>
        </w:rPr>
        <w:t>interactions even at the chain ends slow Rouse dynamics in PNCs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93" w:history="1">
        <w:r>
          <w:rPr>
            <w:color w:val="0080AC"/>
            <w:w w:val="110"/>
          </w:rPr>
          <w:t>77</w:t>
        </w:r>
        <w:r>
          <w:rPr>
            <w:w w:val="110"/>
          </w:rPr>
          <w:t>].</w:t>
        </w:r>
      </w:hyperlink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largely</w:t>
      </w:r>
      <w:r>
        <w:rPr>
          <w:spacing w:val="-1"/>
          <w:w w:val="110"/>
        </w:rPr>
        <w:t xml:space="preserve"> </w:t>
      </w:r>
      <w:r>
        <w:rPr>
          <w:w w:val="110"/>
        </w:rPr>
        <w:t>non-attractive</w:t>
      </w:r>
      <w:r>
        <w:rPr>
          <w:spacing w:val="-1"/>
          <w:w w:val="110"/>
        </w:rPr>
        <w:t xml:space="preserve"> </w:t>
      </w:r>
      <w:r>
        <w:rPr>
          <w:w w:val="110"/>
        </w:rPr>
        <w:t>set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PNCs,</w:t>
      </w:r>
      <w:r>
        <w:rPr>
          <w:spacing w:val="-1"/>
          <w:w w:val="110"/>
        </w:rPr>
        <w:t xml:space="preserve"> </w:t>
      </w:r>
      <w:r>
        <w:rPr>
          <w:w w:val="110"/>
        </w:rPr>
        <w:t>Richter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coworkers</w:t>
      </w:r>
      <w:r>
        <w:rPr>
          <w:spacing w:val="40"/>
          <w:w w:val="110"/>
        </w:rPr>
        <w:t xml:space="preserve"> </w:t>
      </w:r>
      <w:r>
        <w:rPr>
          <w:w w:val="110"/>
        </w:rPr>
        <w:t>studied</w:t>
      </w:r>
      <w:r>
        <w:rPr>
          <w:spacing w:val="-10"/>
          <w:w w:val="110"/>
        </w:rPr>
        <w:t xml:space="preserve"> </w:t>
      </w:r>
      <w:r>
        <w:rPr>
          <w:w w:val="110"/>
        </w:rPr>
        <w:t>dynamics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PEP</w:t>
      </w:r>
      <w:r>
        <w:rPr>
          <w:spacing w:val="-9"/>
          <w:w w:val="110"/>
        </w:rPr>
        <w:t xml:space="preserve"> </w:t>
      </w:r>
      <w:r>
        <w:rPr>
          <w:w w:val="110"/>
        </w:rPr>
        <w:t>segments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chains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-10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NPs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48" w:history="1">
        <w:r>
          <w:rPr>
            <w:color w:val="0080AC"/>
            <w:w w:val="110"/>
          </w:rPr>
          <w:t>148</w:t>
        </w:r>
        <w:r>
          <w:rPr>
            <w:w w:val="110"/>
          </w:rPr>
          <w:t>,</w:t>
        </w:r>
      </w:hyperlink>
      <w:hyperlink w:anchor="_bookmark149" w:history="1">
        <w:r>
          <w:rPr>
            <w:color w:val="0080AC"/>
            <w:w w:val="110"/>
          </w:rPr>
          <w:t>149</w:t>
        </w:r>
        <w:r>
          <w:rPr>
            <w:w w:val="110"/>
          </w:rPr>
          <w:t>].</w:t>
        </w:r>
      </w:hyperlink>
      <w:r>
        <w:rPr>
          <w:spacing w:val="20"/>
          <w:w w:val="110"/>
        </w:rPr>
        <w:t xml:space="preserve"> </w:t>
      </w:r>
      <w:r>
        <w:rPr>
          <w:w w:val="110"/>
        </w:rPr>
        <w:t>In</w:t>
      </w:r>
      <w:r>
        <w:rPr>
          <w:spacing w:val="21"/>
          <w:w w:val="110"/>
        </w:rPr>
        <w:t xml:space="preserve"> </w:t>
      </w:r>
      <w:r>
        <w:rPr>
          <w:w w:val="110"/>
        </w:rPr>
        <w:t>these</w:t>
      </w:r>
      <w:r>
        <w:rPr>
          <w:spacing w:val="21"/>
          <w:w w:val="110"/>
        </w:rPr>
        <w:t xml:space="preserve"> </w:t>
      </w:r>
      <w:r>
        <w:rPr>
          <w:w w:val="110"/>
        </w:rPr>
        <w:t>PNCs,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Rouse</w:t>
      </w:r>
      <w:r>
        <w:rPr>
          <w:spacing w:val="21"/>
          <w:w w:val="110"/>
        </w:rPr>
        <w:t xml:space="preserve"> </w:t>
      </w:r>
      <w:r>
        <w:rPr>
          <w:w w:val="110"/>
        </w:rPr>
        <w:t>dynamics</w:t>
      </w:r>
      <w:r>
        <w:rPr>
          <w:spacing w:val="21"/>
          <w:w w:val="110"/>
        </w:rPr>
        <w:t xml:space="preserve"> </w:t>
      </w:r>
      <w:r>
        <w:rPr>
          <w:w w:val="110"/>
        </w:rPr>
        <w:t>were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unperturbed</w:t>
      </w:r>
    </w:p>
    <w:p w14:paraId="62C48234" w14:textId="77777777" w:rsidR="00E21043" w:rsidRDefault="0052501A">
      <w:pPr>
        <w:pStyle w:val="BodyText"/>
        <w:spacing w:line="208" w:lineRule="exact"/>
        <w:ind w:left="288"/>
      </w:pPr>
      <w:r>
        <w:rPr>
          <w:w w:val="110"/>
        </w:rPr>
        <w:t>relative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bulk,</w:t>
      </w:r>
      <w:r>
        <w:rPr>
          <w:spacing w:val="-1"/>
          <w:w w:val="110"/>
        </w:rPr>
        <w:t xml:space="preserve"> </w:t>
      </w:r>
      <w:r>
        <w:rPr>
          <w:w w:val="110"/>
        </w:rPr>
        <w:t>even</w:t>
      </w:r>
      <w:r>
        <w:rPr>
          <w:spacing w:val="-1"/>
          <w:w w:val="110"/>
        </w:rPr>
        <w:t xml:space="preserve"> </w:t>
      </w:r>
      <w:r>
        <w:rPr>
          <w:w w:val="110"/>
        </w:rPr>
        <w:t>at</w:t>
      </w:r>
      <w:r>
        <w:rPr>
          <w:spacing w:val="-1"/>
          <w:w w:val="110"/>
        </w:rPr>
        <w:t xml:space="preserve"> </w:t>
      </w:r>
      <w:r>
        <w:rPr>
          <w:w w:val="110"/>
        </w:rPr>
        <w:t>high</w:t>
      </w:r>
      <w:r>
        <w:rPr>
          <w:spacing w:val="-1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spacing w:val="8"/>
          <w:w w:val="110"/>
        </w:rPr>
        <w:t xml:space="preserve"> </w:t>
      </w:r>
      <w:r>
        <w:rPr>
          <w:w w:val="110"/>
        </w:rPr>
        <w:t>(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60</w:t>
      </w:r>
      <w:r>
        <w:rPr>
          <w:spacing w:val="-1"/>
          <w:w w:val="110"/>
        </w:rPr>
        <w:t xml:space="preserve"> </w:t>
      </w:r>
      <w:r>
        <w:rPr>
          <w:w w:val="110"/>
        </w:rPr>
        <w:t>vol%)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population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of</w:t>
      </w:r>
    </w:p>
    <w:p w14:paraId="27C40000" w14:textId="77777777" w:rsidR="00E21043" w:rsidRDefault="0052501A">
      <w:pPr>
        <w:pStyle w:val="BodyText"/>
        <w:spacing w:line="268" w:lineRule="auto"/>
        <w:ind w:left="288" w:right="62"/>
      </w:pPr>
      <w:r>
        <w:rPr>
          <w:w w:val="110"/>
        </w:rPr>
        <w:t>dynamics within the PNCs remained bulk like (unlike the hetero-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geneous dynamics discussed in Section </w:t>
      </w:r>
      <w:hyperlink w:anchor="_bookmark8" w:history="1">
        <w:r>
          <w:rPr>
            <w:color w:val="0080AC"/>
            <w:w w:val="110"/>
          </w:rPr>
          <w:t>3.2</w:t>
        </w:r>
        <w:r>
          <w:rPr>
            <w:w w:val="110"/>
          </w:rPr>
          <w:t>).</w:t>
        </w:r>
      </w:hyperlink>
      <w:r>
        <w:rPr>
          <w:w w:val="110"/>
        </w:rPr>
        <w:t xml:space="preserve"> Using these cases as</w:t>
      </w:r>
      <w:r>
        <w:rPr>
          <w:spacing w:val="40"/>
          <w:w w:val="110"/>
        </w:rPr>
        <w:t xml:space="preserve"> </w:t>
      </w:r>
      <w:r>
        <w:rPr>
          <w:w w:val="110"/>
        </w:rPr>
        <w:t>examples, the NP-polymer interactions certainly affect intermedi-</w:t>
      </w:r>
      <w:r>
        <w:rPr>
          <w:spacing w:val="40"/>
          <w:w w:val="110"/>
        </w:rPr>
        <w:t xml:space="preserve"> </w:t>
      </w:r>
      <w:r>
        <w:rPr>
          <w:w w:val="110"/>
        </w:rPr>
        <w:t>ate</w:t>
      </w:r>
      <w:r>
        <w:rPr>
          <w:spacing w:val="-4"/>
          <w:w w:val="110"/>
        </w:rPr>
        <w:t xml:space="preserve"> </w:t>
      </w:r>
      <w:r>
        <w:rPr>
          <w:w w:val="110"/>
        </w:rPr>
        <w:t>dynamics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many</w:t>
      </w:r>
      <w:r>
        <w:rPr>
          <w:spacing w:val="-4"/>
          <w:w w:val="110"/>
        </w:rPr>
        <w:t xml:space="preserve"> </w:t>
      </w:r>
      <w:r>
        <w:rPr>
          <w:w w:val="110"/>
        </w:rPr>
        <w:t>cases,</w:t>
      </w:r>
      <w:r>
        <w:rPr>
          <w:spacing w:val="-4"/>
          <w:w w:val="110"/>
        </w:rPr>
        <w:t xml:space="preserve"> </w:t>
      </w:r>
      <w:r>
        <w:rPr>
          <w:w w:val="110"/>
        </w:rPr>
        <w:t>insights</w:t>
      </w:r>
      <w:r>
        <w:rPr>
          <w:spacing w:val="-4"/>
          <w:w w:val="110"/>
        </w:rPr>
        <w:t xml:space="preserve"> </w:t>
      </w:r>
      <w:r>
        <w:rPr>
          <w:w w:val="110"/>
        </w:rPr>
        <w:t>from</w:t>
      </w:r>
      <w:r>
        <w:rPr>
          <w:spacing w:val="-4"/>
          <w:w w:val="110"/>
        </w:rPr>
        <w:t xml:space="preserve"> </w:t>
      </w:r>
      <w:r>
        <w:rPr>
          <w:w w:val="110"/>
        </w:rPr>
        <w:t>segmental</w:t>
      </w:r>
      <w:r>
        <w:rPr>
          <w:spacing w:val="-4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>can be extended to Rouse dynamics for p &lt; N</w:t>
      </w:r>
      <w:r>
        <w:rPr>
          <w:w w:val="110"/>
          <w:vertAlign w:val="subscript"/>
        </w:rPr>
        <w:t>e</w:t>
      </w:r>
      <w:r>
        <w:rPr>
          <w:w w:val="110"/>
        </w:rPr>
        <w:t>.</w:t>
      </w:r>
    </w:p>
    <w:p w14:paraId="2540C430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The intermediate dynamics of polymers grafted to NPs has also</w:t>
      </w:r>
      <w:r>
        <w:rPr>
          <w:spacing w:val="40"/>
          <w:w w:val="110"/>
        </w:rPr>
        <w:t xml:space="preserve"> </w:t>
      </w:r>
      <w:r>
        <w:rPr>
          <w:w w:val="110"/>
        </w:rPr>
        <w:t>been measured in a few contributions but much remains unknown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09" w:history="1">
        <w:r>
          <w:rPr>
            <w:color w:val="0080AC"/>
            <w:w w:val="110"/>
          </w:rPr>
          <w:t>92</w:t>
        </w:r>
        <w:r>
          <w:rPr>
            <w:w w:val="110"/>
          </w:rPr>
          <w:t>,</w:t>
        </w:r>
      </w:hyperlink>
      <w:hyperlink w:anchor="_bookmark119" w:history="1">
        <w:r>
          <w:rPr>
            <w:color w:val="0080AC"/>
            <w:w w:val="110"/>
          </w:rPr>
          <w:t>128</w:t>
        </w:r>
        <w:r>
          <w:rPr>
            <w:w w:val="110"/>
          </w:rPr>
          <w:t>,</w:t>
        </w:r>
      </w:hyperlink>
      <w:hyperlink w:anchor="_bookmark151" w:history="1">
        <w:r>
          <w:rPr>
            <w:color w:val="0080AC"/>
            <w:w w:val="110"/>
          </w:rPr>
          <w:t>150</w:t>
        </w:r>
        <w:r>
          <w:rPr>
            <w:w w:val="110"/>
          </w:rPr>
          <w:t>].</w:t>
        </w:r>
      </w:hyperlink>
      <w:r>
        <w:rPr>
          <w:w w:val="110"/>
        </w:rPr>
        <w:t xml:space="preserve"> In general, confined dynamics are observed as the</w:t>
      </w:r>
      <w:r>
        <w:rPr>
          <w:spacing w:val="40"/>
          <w:w w:val="110"/>
        </w:rPr>
        <w:t xml:space="preserve"> </w:t>
      </w:r>
      <w:r>
        <w:rPr>
          <w:w w:val="110"/>
        </w:rPr>
        <w:t>grafted-chains restrict Rouse motion of adjacent chains and the</w:t>
      </w:r>
      <w:r>
        <w:rPr>
          <w:spacing w:val="40"/>
          <w:w w:val="110"/>
        </w:rPr>
        <w:t xml:space="preserve"> </w:t>
      </w:r>
      <w:r>
        <w:rPr>
          <w:w w:val="110"/>
        </w:rPr>
        <w:t>presences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magnitude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effect</w:t>
      </w:r>
      <w:r>
        <w:rPr>
          <w:spacing w:val="-4"/>
          <w:w w:val="110"/>
        </w:rPr>
        <w:t xml:space="preserve"> </w:t>
      </w:r>
      <w:r>
        <w:rPr>
          <w:w w:val="110"/>
        </w:rPr>
        <w:t>depends</w:t>
      </w:r>
      <w:r>
        <w:rPr>
          <w:spacing w:val="-4"/>
          <w:w w:val="110"/>
        </w:rPr>
        <w:t xml:space="preserve"> </w:t>
      </w:r>
      <w:r>
        <w:rPr>
          <w:w w:val="110"/>
        </w:rPr>
        <w:t>strongly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grafted</w:t>
      </w:r>
      <w:r>
        <w:rPr>
          <w:spacing w:val="40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, </w:t>
      </w:r>
      <w:r>
        <w:rPr>
          <w:rFonts w:ascii="Trebuchet MS" w:hAnsi="Trebuchet MS"/>
          <w:w w:val="110"/>
        </w:rPr>
        <w:t>σ</w:t>
      </w:r>
      <w:r>
        <w:rPr>
          <w:w w:val="110"/>
        </w:rPr>
        <w:t>, and 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[</w:t>
      </w:r>
      <w:hyperlink w:anchor="_bookmark69" w:history="1">
        <w:r>
          <w:rPr>
            <w:color w:val="0080AC"/>
            <w:w w:val="110"/>
          </w:rPr>
          <w:t>27</w:t>
        </w:r>
        <w:r>
          <w:rPr>
            <w:w w:val="110"/>
          </w:rPr>
          <w:t>,</w:t>
        </w:r>
      </w:hyperlink>
      <w:hyperlink w:anchor="_bookmark77" w:history="1">
        <w:r>
          <w:rPr>
            <w:color w:val="0080AC"/>
            <w:w w:val="110"/>
          </w:rPr>
          <w:t>33</w:t>
        </w:r>
        <w:r>
          <w:rPr>
            <w:w w:val="110"/>
          </w:rPr>
          <w:t>].</w:t>
        </w:r>
      </w:hyperlink>
      <w:r>
        <w:rPr>
          <w:w w:val="110"/>
        </w:rPr>
        <w:t xml:space="preserve"> In matrix-free PNCs, polyisoprene segmen-</w:t>
      </w:r>
      <w:r>
        <w:rPr>
          <w:spacing w:val="40"/>
          <w:w w:val="110"/>
        </w:rPr>
        <w:t xml:space="preserve"> </w:t>
      </w:r>
      <w:r>
        <w:rPr>
          <w:w w:val="110"/>
        </w:rPr>
        <w:t>tal dynamics were found to be relatively unperturbed until large</w:t>
      </w:r>
      <w:r>
        <w:rPr>
          <w:spacing w:val="40"/>
          <w:w w:val="110"/>
        </w:rPr>
        <w:t xml:space="preserve"> </w:t>
      </w:r>
      <w:r>
        <w:rPr>
          <w:w w:val="110"/>
        </w:rPr>
        <w:t>enough Rouse length-scales where grafted chains interacted with</w:t>
      </w:r>
      <w:r>
        <w:rPr>
          <w:spacing w:val="40"/>
          <w:w w:val="110"/>
        </w:rPr>
        <w:t xml:space="preserve"> </w:t>
      </w:r>
      <w:r>
        <w:rPr>
          <w:w w:val="110"/>
        </w:rPr>
        <w:t>adjacent grafts and were slowed relative to bulk [</w:t>
      </w:r>
      <w:hyperlink w:anchor="_bookmark109" w:history="1">
        <w:r>
          <w:rPr>
            <w:color w:val="0080AC"/>
            <w:w w:val="110"/>
          </w:rPr>
          <w:t>92</w:t>
        </w:r>
        <w:r>
          <w:rPr>
            <w:w w:val="110"/>
          </w:rPr>
          <w:t>].</w:t>
        </w:r>
      </w:hyperlink>
      <w:r>
        <w:rPr>
          <w:w w:val="110"/>
        </w:rPr>
        <w:t xml:space="preserve"> Upon the</w:t>
      </w:r>
      <w:r>
        <w:rPr>
          <w:spacing w:val="40"/>
          <w:w w:val="110"/>
        </w:rPr>
        <w:t xml:space="preserve"> </w:t>
      </w:r>
      <w:r>
        <w:rPr>
          <w:w w:val="110"/>
        </w:rPr>
        <w:t>addition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matrix</w:t>
      </w:r>
      <w:r>
        <w:rPr>
          <w:spacing w:val="-3"/>
          <w:w w:val="110"/>
        </w:rPr>
        <w:t xml:space="preserve"> </w:t>
      </w:r>
      <w:r>
        <w:rPr>
          <w:w w:val="110"/>
        </w:rPr>
        <w:t>chains</w:t>
      </w:r>
      <w:r>
        <w:rPr>
          <w:spacing w:val="-3"/>
          <w:w w:val="110"/>
        </w:rPr>
        <w:t xml:space="preserve"> </w:t>
      </w:r>
      <w:r>
        <w:rPr>
          <w:w w:val="110"/>
        </w:rPr>
        <w:t>forming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traditional</w:t>
      </w:r>
      <w:r>
        <w:rPr>
          <w:spacing w:val="-3"/>
          <w:w w:val="110"/>
        </w:rPr>
        <w:t xml:space="preserve"> </w:t>
      </w:r>
      <w:r>
        <w:rPr>
          <w:w w:val="110"/>
        </w:rPr>
        <w:t>PNC,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topological</w:t>
      </w:r>
      <w:r>
        <w:rPr>
          <w:spacing w:val="40"/>
          <w:w w:val="110"/>
        </w:rPr>
        <w:t xml:space="preserve"> </w:t>
      </w:r>
      <w:r>
        <w:rPr>
          <w:w w:val="110"/>
        </w:rPr>
        <w:t>constraint was reduced [</w:t>
      </w:r>
      <w:hyperlink w:anchor="_bookmark109" w:history="1">
        <w:r>
          <w:rPr>
            <w:color w:val="0080AC"/>
            <w:w w:val="110"/>
          </w:rPr>
          <w:t>92</w:t>
        </w:r>
        <w:r>
          <w:rPr>
            <w:w w:val="110"/>
          </w:rPr>
          <w:t>].</w:t>
        </w:r>
      </w:hyperlink>
      <w:r>
        <w:rPr>
          <w:w w:val="110"/>
        </w:rPr>
        <w:t xml:space="preserve"> In solutions of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NPs with selec-</w:t>
      </w:r>
      <w:r>
        <w:rPr>
          <w:spacing w:val="40"/>
          <w:w w:val="110"/>
        </w:rPr>
        <w:t xml:space="preserve"> </w:t>
      </w:r>
      <w:r>
        <w:rPr>
          <w:w w:val="110"/>
        </w:rPr>
        <w:t>tive</w:t>
      </w:r>
      <w:r>
        <w:rPr>
          <w:spacing w:val="-5"/>
          <w:w w:val="110"/>
        </w:rPr>
        <w:t xml:space="preserve"> </w:t>
      </w:r>
      <w:r>
        <w:rPr>
          <w:w w:val="110"/>
        </w:rPr>
        <w:t>isotopically</w:t>
      </w:r>
      <w:r>
        <w:rPr>
          <w:spacing w:val="-5"/>
          <w:w w:val="110"/>
        </w:rPr>
        <w:t xml:space="preserve"> </w:t>
      </w:r>
      <w:r>
        <w:rPr>
          <w:w w:val="110"/>
        </w:rPr>
        <w:t>labelled</w:t>
      </w:r>
      <w:r>
        <w:rPr>
          <w:spacing w:val="-5"/>
          <w:w w:val="110"/>
        </w:rPr>
        <w:t xml:space="preserve"> </w:t>
      </w:r>
      <w:r>
        <w:rPr>
          <w:w w:val="110"/>
        </w:rPr>
        <w:t>polymer</w:t>
      </w:r>
      <w:r>
        <w:rPr>
          <w:spacing w:val="-5"/>
          <w:w w:val="110"/>
        </w:rPr>
        <w:t xml:space="preserve"> </w:t>
      </w:r>
      <w:r>
        <w:rPr>
          <w:w w:val="110"/>
        </w:rPr>
        <w:t>grafts</w:t>
      </w:r>
      <w:r>
        <w:rPr>
          <w:spacing w:val="-5"/>
          <w:w w:val="110"/>
        </w:rPr>
        <w:t xml:space="preserve"> </w:t>
      </w:r>
      <w:r>
        <w:rPr>
          <w:w w:val="110"/>
        </w:rPr>
        <w:t>studied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w w:val="110"/>
        </w:rPr>
        <w:t>NSE,</w:t>
      </w:r>
      <w:r>
        <w:rPr>
          <w:spacing w:val="-5"/>
          <w:w w:val="110"/>
        </w:rPr>
        <w:t xml:space="preserve"> </w:t>
      </w:r>
      <w:r>
        <w:rPr>
          <w:w w:val="110"/>
        </w:rPr>
        <w:t>slow</w:t>
      </w:r>
      <w:r>
        <w:rPr>
          <w:spacing w:val="-5"/>
          <w:w w:val="110"/>
        </w:rPr>
        <w:t xml:space="preserve"> </w:t>
      </w:r>
      <w:r>
        <w:rPr>
          <w:w w:val="110"/>
        </w:rPr>
        <w:t>Zimm</w:t>
      </w:r>
      <w:r>
        <w:rPr>
          <w:spacing w:val="40"/>
          <w:w w:val="110"/>
        </w:rPr>
        <w:t xml:space="preserve"> </w:t>
      </w:r>
      <w:r>
        <w:rPr>
          <w:w w:val="110"/>
        </w:rPr>
        <w:t>dynamics</w:t>
      </w:r>
      <w:r>
        <w:rPr>
          <w:spacing w:val="-6"/>
          <w:w w:val="110"/>
        </w:rPr>
        <w:t xml:space="preserve"> </w:t>
      </w:r>
      <w:r>
        <w:rPr>
          <w:w w:val="110"/>
        </w:rPr>
        <w:t>(akin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Rouse</w:t>
      </w:r>
      <w:r>
        <w:rPr>
          <w:spacing w:val="-6"/>
          <w:w w:val="110"/>
        </w:rPr>
        <w:t xml:space="preserve"> </w:t>
      </w:r>
      <w:r>
        <w:rPr>
          <w:w w:val="110"/>
        </w:rPr>
        <w:t>dynamics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melt)</w:t>
      </w:r>
      <w:r>
        <w:rPr>
          <w:spacing w:val="-6"/>
          <w:w w:val="110"/>
        </w:rPr>
        <w:t xml:space="preserve"> </w:t>
      </w:r>
      <w:r>
        <w:rPr>
          <w:w w:val="110"/>
        </w:rPr>
        <w:t>were</w:t>
      </w:r>
      <w:r>
        <w:rPr>
          <w:spacing w:val="-6"/>
          <w:w w:val="110"/>
        </w:rPr>
        <w:t xml:space="preserve"> </w:t>
      </w:r>
      <w:r>
        <w:rPr>
          <w:w w:val="110"/>
        </w:rPr>
        <w:t>observed</w:t>
      </w:r>
      <w:r>
        <w:rPr>
          <w:spacing w:val="-6"/>
          <w:w w:val="110"/>
        </w:rPr>
        <w:t xml:space="preserve"> </w:t>
      </w:r>
      <w:r>
        <w:rPr>
          <w:w w:val="110"/>
        </w:rPr>
        <w:t>near</w:t>
      </w:r>
      <w:r>
        <w:rPr>
          <w:spacing w:val="40"/>
          <w:w w:val="110"/>
        </w:rPr>
        <w:t xml:space="preserve"> </w:t>
      </w:r>
      <w:r>
        <w:rPr>
          <w:w w:val="110"/>
        </w:rPr>
        <w:t>the polymer interface but faster dynamics were observed far from</w:t>
      </w:r>
      <w:r>
        <w:rPr>
          <w:spacing w:val="40"/>
          <w:w w:val="110"/>
        </w:rPr>
        <w:t xml:space="preserve"> </w:t>
      </w:r>
      <w:r>
        <w:rPr>
          <w:w w:val="110"/>
        </w:rPr>
        <w:t>the NP surface [</w:t>
      </w:r>
      <w:hyperlink w:anchor="_bookmark151" w:history="1">
        <w:r>
          <w:rPr>
            <w:color w:val="0080AC"/>
            <w:w w:val="110"/>
          </w:rPr>
          <w:t>150</w:t>
        </w:r>
        <w:r>
          <w:rPr>
            <w:w w:val="110"/>
          </w:rPr>
          <w:t>].</w:t>
        </w:r>
      </w:hyperlink>
      <w:r>
        <w:rPr>
          <w:w w:val="110"/>
        </w:rPr>
        <w:t xml:space="preserve"> Understanding the heterogenous dynamics</w:t>
      </w:r>
      <w:r>
        <w:rPr>
          <w:spacing w:val="40"/>
          <w:w w:val="110"/>
        </w:rPr>
        <w:t xml:space="preserve"> </w:t>
      </w:r>
      <w:r>
        <w:rPr>
          <w:w w:val="110"/>
        </w:rPr>
        <w:t>within the polymer brush on NPs in the melt and documenting the</w:t>
      </w:r>
      <w:r>
        <w:rPr>
          <w:spacing w:val="40"/>
          <w:w w:val="110"/>
        </w:rPr>
        <w:t xml:space="preserve"> </w:t>
      </w:r>
      <w:r>
        <w:rPr>
          <w:w w:val="110"/>
        </w:rPr>
        <w:t>dependence on various PNC and NP variables is critical to under-</w:t>
      </w:r>
      <w:r>
        <w:rPr>
          <w:spacing w:val="40"/>
          <w:w w:val="110"/>
        </w:rPr>
        <w:t xml:space="preserve"> </w:t>
      </w:r>
      <w:r>
        <w:rPr>
          <w:w w:val="110"/>
        </w:rPr>
        <w:t>standing PNCs with grafted NPs.</w:t>
      </w:r>
    </w:p>
    <w:p w14:paraId="40B32427" w14:textId="77777777" w:rsidR="00E21043" w:rsidRDefault="0052501A">
      <w:pPr>
        <w:pStyle w:val="BodyText"/>
        <w:spacing w:line="172" w:lineRule="exact"/>
        <w:ind w:left="527"/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effect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NP</w:t>
      </w:r>
      <w:r>
        <w:rPr>
          <w:spacing w:val="-2"/>
          <w:w w:val="110"/>
        </w:rPr>
        <w:t xml:space="preserve"> </w:t>
      </w:r>
      <w:r>
        <w:rPr>
          <w:w w:val="110"/>
        </w:rPr>
        <w:t>size</w:t>
      </w:r>
      <w:r>
        <w:rPr>
          <w:spacing w:val="-2"/>
          <w:w w:val="110"/>
        </w:rPr>
        <w:t xml:space="preserve"> </w:t>
      </w:r>
      <w:r>
        <w:rPr>
          <w:w w:val="110"/>
        </w:rPr>
        <w:t>has</w:t>
      </w:r>
      <w:r>
        <w:rPr>
          <w:spacing w:val="-2"/>
          <w:w w:val="110"/>
        </w:rPr>
        <w:t xml:space="preserve"> </w:t>
      </w:r>
      <w:r>
        <w:rPr>
          <w:w w:val="110"/>
        </w:rPr>
        <w:t>also</w:t>
      </w:r>
      <w:r>
        <w:rPr>
          <w:spacing w:val="-2"/>
          <w:w w:val="110"/>
        </w:rPr>
        <w:t xml:space="preserve"> </w:t>
      </w:r>
      <w:r>
        <w:rPr>
          <w:w w:val="110"/>
        </w:rPr>
        <w:t>been</w:t>
      </w:r>
      <w:r>
        <w:rPr>
          <w:spacing w:val="-2"/>
          <w:w w:val="110"/>
        </w:rPr>
        <w:t xml:space="preserve"> </w:t>
      </w:r>
      <w:r>
        <w:rPr>
          <w:w w:val="110"/>
        </w:rPr>
        <w:t>measured</w:t>
      </w:r>
      <w:r>
        <w:rPr>
          <w:spacing w:val="-2"/>
          <w:w w:val="110"/>
        </w:rPr>
        <w:t xml:space="preserve"> </w:t>
      </w:r>
      <w:r>
        <w:rPr>
          <w:w w:val="110"/>
        </w:rPr>
        <w:t>on</w:t>
      </w:r>
      <w:r>
        <w:rPr>
          <w:spacing w:val="-2"/>
          <w:w w:val="110"/>
        </w:rPr>
        <w:t xml:space="preserve"> </w:t>
      </w:r>
      <w:r>
        <w:rPr>
          <w:w w:val="110"/>
        </w:rPr>
        <w:t>Rouse-like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time</w:t>
      </w:r>
    </w:p>
    <w:p w14:paraId="337EC748" w14:textId="77777777" w:rsidR="00E21043" w:rsidRDefault="0052501A">
      <w:pPr>
        <w:pStyle w:val="BodyText"/>
        <w:spacing w:before="11" w:line="268" w:lineRule="auto"/>
        <w:ind w:left="288" w:right="62"/>
      </w:pPr>
      <w:r>
        <w:rPr>
          <w:w w:val="110"/>
        </w:rPr>
        <w:t>scales.</w:t>
      </w:r>
      <w:r>
        <w:rPr>
          <w:spacing w:val="-10"/>
          <w:w w:val="110"/>
        </w:rPr>
        <w:t xml:space="preserve"> </w:t>
      </w:r>
      <w:r>
        <w:rPr>
          <w:w w:val="110"/>
        </w:rPr>
        <w:t>Using</w:t>
      </w:r>
      <w:r>
        <w:rPr>
          <w:spacing w:val="-10"/>
          <w:w w:val="110"/>
        </w:rPr>
        <w:t xml:space="preserve"> </w:t>
      </w:r>
      <w:r>
        <w:rPr>
          <w:w w:val="110"/>
        </w:rPr>
        <w:t>NSE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study</w:t>
      </w:r>
      <w:r>
        <w:rPr>
          <w:spacing w:val="-10"/>
          <w:w w:val="110"/>
        </w:rPr>
        <w:t xml:space="preserve"> </w:t>
      </w:r>
      <w:r>
        <w:rPr>
          <w:w w:val="110"/>
        </w:rPr>
        <w:t>PEO-based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PEG-functionalized</w:t>
      </w:r>
      <w:r>
        <w:rPr>
          <w:spacing w:val="40"/>
          <w:w w:val="110"/>
        </w:rPr>
        <w:t xml:space="preserve"> </w:t>
      </w:r>
      <w:r>
        <w:rPr>
          <w:w w:val="110"/>
        </w:rPr>
        <w:t>3-nm and 20-nm gold NPs (an athermal system), Faraone and</w:t>
      </w:r>
      <w:r>
        <w:rPr>
          <w:spacing w:val="40"/>
          <w:w w:val="110"/>
        </w:rPr>
        <w:t xml:space="preserve"> </w:t>
      </w:r>
      <w:r>
        <w:rPr>
          <w:w w:val="110"/>
        </w:rPr>
        <w:t>coworkers showed Rouse dynamics were comparable to neat PEO</w:t>
      </w:r>
      <w:r>
        <w:rPr>
          <w:spacing w:val="40"/>
          <w:w w:val="110"/>
        </w:rPr>
        <w:t xml:space="preserve"> </w:t>
      </w:r>
      <w:r>
        <w:rPr>
          <w:w w:val="110"/>
        </w:rPr>
        <w:t>and largely unaffected by NP size [</w:t>
      </w:r>
      <w:hyperlink w:anchor="_bookmark123" w:history="1">
        <w:r>
          <w:rPr>
            <w:color w:val="0080AC"/>
            <w:w w:val="110"/>
          </w:rPr>
          <w:t>131</w:t>
        </w:r>
        <w:r>
          <w:rPr>
            <w:w w:val="110"/>
          </w:rPr>
          <w:t>].</w:t>
        </w:r>
      </w:hyperlink>
      <w:r>
        <w:rPr>
          <w:w w:val="110"/>
        </w:rPr>
        <w:t xml:space="preserve"> Whether this NP size-</w:t>
      </w:r>
      <w:r>
        <w:rPr>
          <w:spacing w:val="40"/>
          <w:w w:val="110"/>
        </w:rPr>
        <w:t xml:space="preserve"> </w:t>
      </w:r>
      <w:r>
        <w:rPr>
          <w:w w:val="110"/>
        </w:rPr>
        <w:t>independent</w:t>
      </w:r>
      <w:r>
        <w:rPr>
          <w:spacing w:val="-6"/>
          <w:w w:val="110"/>
        </w:rPr>
        <w:t xml:space="preserve"> </w:t>
      </w:r>
      <w:r>
        <w:rPr>
          <w:w w:val="110"/>
        </w:rPr>
        <w:t>observation</w:t>
      </w:r>
      <w:r>
        <w:rPr>
          <w:spacing w:val="-6"/>
          <w:w w:val="110"/>
        </w:rPr>
        <w:t xml:space="preserve"> </w:t>
      </w:r>
      <w:r>
        <w:rPr>
          <w:w w:val="110"/>
        </w:rPr>
        <w:t>holds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attractive</w:t>
      </w:r>
      <w:r>
        <w:rPr>
          <w:spacing w:val="-6"/>
          <w:w w:val="110"/>
        </w:rPr>
        <w:t xml:space="preserve"> </w:t>
      </w:r>
      <w:r>
        <w:rPr>
          <w:w w:val="110"/>
        </w:rPr>
        <w:t>interactions</w:t>
      </w:r>
      <w:r>
        <w:rPr>
          <w:spacing w:val="-6"/>
          <w:w w:val="110"/>
        </w:rPr>
        <w:t xml:space="preserve"> </w:t>
      </w:r>
      <w:r>
        <w:rPr>
          <w:w w:val="110"/>
        </w:rPr>
        <w:t>or</w:t>
      </w:r>
      <w:r>
        <w:rPr>
          <w:spacing w:val="-6"/>
          <w:w w:val="110"/>
        </w:rPr>
        <w:t xml:space="preserve"> </w:t>
      </w:r>
      <w:r>
        <w:rPr>
          <w:w w:val="110"/>
        </w:rPr>
        <w:t>higher</w:t>
      </w:r>
      <w:r>
        <w:rPr>
          <w:spacing w:val="40"/>
          <w:w w:val="110"/>
        </w:rPr>
        <w:t xml:space="preserve"> </w:t>
      </w:r>
      <w:r>
        <w:rPr>
          <w:w w:val="110"/>
        </w:rPr>
        <w:t>NP</w:t>
      </w:r>
      <w:r>
        <w:rPr>
          <w:spacing w:val="-8"/>
          <w:w w:val="110"/>
        </w:rPr>
        <w:t xml:space="preserve"> </w:t>
      </w:r>
      <w:r>
        <w:rPr>
          <w:w w:val="110"/>
        </w:rPr>
        <w:t>concentrations</w:t>
      </w:r>
      <w:r>
        <w:rPr>
          <w:spacing w:val="-8"/>
          <w:w w:val="110"/>
        </w:rPr>
        <w:t xml:space="preserve"> </w:t>
      </w:r>
      <w:r>
        <w:rPr>
          <w:w w:val="110"/>
        </w:rPr>
        <w:t>remains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be</w:t>
      </w:r>
      <w:r>
        <w:rPr>
          <w:spacing w:val="-8"/>
          <w:w w:val="110"/>
        </w:rPr>
        <w:t xml:space="preserve"> </w:t>
      </w:r>
      <w:r>
        <w:rPr>
          <w:w w:val="110"/>
        </w:rPr>
        <w:t>explored.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combined</w:t>
      </w:r>
      <w:r>
        <w:rPr>
          <w:spacing w:val="-8"/>
          <w:w w:val="110"/>
        </w:rPr>
        <w:t xml:space="preserve"> </w:t>
      </w:r>
      <w:r>
        <w:rPr>
          <w:w w:val="110"/>
        </w:rPr>
        <w:t>QENS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NSE study, poly(vinyl methyl ether) (PVME) was filled with glassy</w:t>
      </w:r>
      <w:r>
        <w:rPr>
          <w:spacing w:val="40"/>
          <w:w w:val="110"/>
        </w:rPr>
        <w:t xml:space="preserve"> </w:t>
      </w:r>
      <w:r>
        <w:rPr>
          <w:w w:val="110"/>
        </w:rPr>
        <w:t>polystyrene-based NPs of different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[</w:t>
      </w:r>
      <w:hyperlink w:anchor="_bookmark152" w:history="1">
        <w:r>
          <w:rPr>
            <w:color w:val="0080AC"/>
            <w:w w:val="110"/>
          </w:rPr>
          <w:t>151</w:t>
        </w:r>
        <w:r>
          <w:rPr>
            <w:w w:val="110"/>
          </w:rPr>
          <w:t>].</w:t>
        </w:r>
      </w:hyperlink>
      <w:r>
        <w:rPr>
          <w:w w:val="110"/>
        </w:rPr>
        <w:t xml:space="preserve"> The Rouse dynam-</w:t>
      </w:r>
      <w:r>
        <w:rPr>
          <w:spacing w:val="40"/>
          <w:w w:val="110"/>
        </w:rPr>
        <w:t xml:space="preserve"> </w:t>
      </w:r>
      <w:r>
        <w:rPr>
          <w:w w:val="110"/>
        </w:rPr>
        <w:t>ics of PVME in these PNCs were slower than bulk and the slowing</w:t>
      </w:r>
      <w:r>
        <w:rPr>
          <w:spacing w:val="40"/>
          <w:w w:val="110"/>
        </w:rPr>
        <w:t xml:space="preserve"> </w:t>
      </w:r>
      <w:r>
        <w:rPr>
          <w:w w:val="110"/>
        </w:rPr>
        <w:t>was</w:t>
      </w:r>
      <w:r>
        <w:rPr>
          <w:spacing w:val="-8"/>
          <w:w w:val="110"/>
        </w:rPr>
        <w:t xml:space="preserve"> </w:t>
      </w:r>
      <w:r>
        <w:rPr>
          <w:w w:val="110"/>
        </w:rPr>
        <w:t>independent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PS</w:t>
      </w:r>
      <w:r>
        <w:rPr>
          <w:spacing w:val="-8"/>
          <w:w w:val="110"/>
        </w:rPr>
        <w:t xml:space="preserve"> </w:t>
      </w:r>
      <w:r>
        <w:rPr>
          <w:w w:val="110"/>
        </w:rPr>
        <w:t>architecture</w:t>
      </w:r>
      <w:r>
        <w:rPr>
          <w:spacing w:val="-8"/>
          <w:w w:val="110"/>
        </w:rPr>
        <w:t xml:space="preserve"> </w:t>
      </w:r>
      <w:r>
        <w:rPr>
          <w:w w:val="110"/>
        </w:rPr>
        <w:t>(linear</w:t>
      </w:r>
      <w:r>
        <w:rPr>
          <w:spacing w:val="-8"/>
          <w:w w:val="110"/>
        </w:rPr>
        <w:t xml:space="preserve"> </w:t>
      </w:r>
      <w:r>
        <w:rPr>
          <w:w w:val="110"/>
        </w:rPr>
        <w:t>or</w:t>
      </w:r>
      <w:r>
        <w:rPr>
          <w:spacing w:val="-8"/>
          <w:w w:val="110"/>
        </w:rPr>
        <w:t xml:space="preserve"> </w:t>
      </w:r>
      <w:r>
        <w:rPr>
          <w:w w:val="110"/>
        </w:rPr>
        <w:t>star)</w:t>
      </w:r>
      <w:r>
        <w:rPr>
          <w:spacing w:val="-8"/>
          <w:w w:val="110"/>
        </w:rPr>
        <w:t xml:space="preserve"> </w:t>
      </w:r>
      <w:r>
        <w:rPr>
          <w:w w:val="110"/>
        </w:rPr>
        <w:t>or</w:t>
      </w:r>
      <w:r>
        <w:rPr>
          <w:spacing w:val="-8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according</w:t>
      </w:r>
      <w:r>
        <w:rPr>
          <w:spacing w:val="40"/>
          <w:w w:val="110"/>
        </w:rPr>
        <w:t xml:space="preserve"> </w:t>
      </w:r>
      <w:r>
        <w:rPr>
          <w:w w:val="110"/>
        </w:rPr>
        <w:t>to QENS [</w:t>
      </w:r>
      <w:hyperlink w:anchor="_bookmark152" w:history="1">
        <w:r>
          <w:rPr>
            <w:color w:val="0080AC"/>
            <w:w w:val="110"/>
          </w:rPr>
          <w:t>151</w:t>
        </w:r>
        <w:r>
          <w:rPr>
            <w:w w:val="110"/>
          </w:rPr>
          <w:t>].</w:t>
        </w:r>
      </w:hyperlink>
      <w:r>
        <w:rPr>
          <w:w w:val="110"/>
        </w:rPr>
        <w:t xml:space="preserve"> NSE measurements also showed slower collective</w:t>
      </w:r>
      <w:r>
        <w:rPr>
          <w:spacing w:val="40"/>
          <w:w w:val="110"/>
        </w:rPr>
        <w:t xml:space="preserve"> </w:t>
      </w:r>
      <w:r>
        <w:rPr>
          <w:w w:val="110"/>
        </w:rPr>
        <w:t>PVME dynamics in the PNCs and, interestingly, revealed a differ-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ence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between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NPs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linear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star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polymers.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authors</w:t>
      </w:r>
      <w:r>
        <w:rPr>
          <w:spacing w:val="40"/>
          <w:w w:val="110"/>
        </w:rPr>
        <w:t xml:space="preserve"> </w:t>
      </w:r>
      <w:r>
        <w:rPr>
          <w:w w:val="110"/>
        </w:rPr>
        <w:t>attribute</w:t>
      </w:r>
      <w:r>
        <w:rPr>
          <w:spacing w:val="-1"/>
          <w:w w:val="110"/>
        </w:rPr>
        <w:t xml:space="preserve"> </w:t>
      </w:r>
      <w:r>
        <w:rPr>
          <w:w w:val="110"/>
        </w:rPr>
        <w:t>this effect to geometric</w:t>
      </w:r>
      <w:r>
        <w:rPr>
          <w:spacing w:val="-1"/>
          <w:w w:val="110"/>
        </w:rPr>
        <w:t xml:space="preserve"> </w:t>
      </w:r>
      <w:r>
        <w:rPr>
          <w:w w:val="110"/>
        </w:rPr>
        <w:t>confinement</w:t>
      </w:r>
      <w:r>
        <w:rPr>
          <w:spacing w:val="-1"/>
          <w:w w:val="110"/>
        </w:rPr>
        <w:t xml:space="preserve"> </w:t>
      </w:r>
      <w:r>
        <w:rPr>
          <w:w w:val="110"/>
        </w:rPr>
        <w:t>that was only appar-</w:t>
      </w:r>
      <w:r>
        <w:rPr>
          <w:spacing w:val="40"/>
          <w:w w:val="110"/>
        </w:rPr>
        <w:t xml:space="preserve"> </w:t>
      </w:r>
      <w:r>
        <w:rPr>
          <w:w w:val="110"/>
        </w:rPr>
        <w:t>ent at the longer length-scales accessible to NSE [</w:t>
      </w:r>
      <w:hyperlink w:anchor="_bookmark152" w:history="1">
        <w:r>
          <w:rPr>
            <w:color w:val="0080AC"/>
            <w:w w:val="110"/>
          </w:rPr>
          <w:t>151</w:t>
        </w:r>
        <w:r>
          <w:rPr>
            <w:w w:val="110"/>
          </w:rPr>
          <w:t>].</w:t>
        </w:r>
      </w:hyperlink>
    </w:p>
    <w:p w14:paraId="21AFEA34" w14:textId="77777777" w:rsidR="00E21043" w:rsidRDefault="0052501A">
      <w:pPr>
        <w:pStyle w:val="BodyText"/>
        <w:spacing w:line="174" w:lineRule="exact"/>
        <w:ind w:left="527"/>
      </w:pPr>
      <w:r>
        <w:rPr>
          <w:w w:val="110"/>
        </w:rPr>
        <w:t>As</w:t>
      </w:r>
      <w:r>
        <w:rPr>
          <w:spacing w:val="36"/>
          <w:w w:val="110"/>
        </w:rPr>
        <w:t xml:space="preserve"> </w:t>
      </w:r>
      <w:r>
        <w:rPr>
          <w:w w:val="110"/>
        </w:rPr>
        <w:t>mentioned</w:t>
      </w:r>
      <w:r>
        <w:rPr>
          <w:spacing w:val="37"/>
          <w:w w:val="110"/>
        </w:rPr>
        <w:t xml:space="preserve"> </w:t>
      </w:r>
      <w:r>
        <w:rPr>
          <w:w w:val="110"/>
        </w:rPr>
        <w:t>before,</w:t>
      </w:r>
      <w:r>
        <w:rPr>
          <w:spacing w:val="37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36"/>
          <w:w w:val="110"/>
        </w:rPr>
        <w:t xml:space="preserve"> </w:t>
      </w:r>
      <w:r>
        <w:rPr>
          <w:w w:val="110"/>
        </w:rPr>
        <w:t>progress</w:t>
      </w:r>
      <w:r>
        <w:rPr>
          <w:spacing w:val="37"/>
          <w:w w:val="110"/>
        </w:rPr>
        <w:t xml:space="preserve"> </w:t>
      </w:r>
      <w:r>
        <w:rPr>
          <w:w w:val="110"/>
        </w:rPr>
        <w:t>on</w:t>
      </w:r>
      <w:r>
        <w:rPr>
          <w:spacing w:val="37"/>
          <w:w w:val="110"/>
        </w:rPr>
        <w:t xml:space="preserve"> </w:t>
      </w:r>
      <w:r>
        <w:rPr>
          <w:spacing w:val="-2"/>
          <w:w w:val="110"/>
        </w:rPr>
        <w:t>understand-</w:t>
      </w:r>
    </w:p>
    <w:p w14:paraId="74B88695" w14:textId="77777777" w:rsidR="00E21043" w:rsidRDefault="0052501A">
      <w:pPr>
        <w:pStyle w:val="BodyText"/>
        <w:spacing w:before="21" w:line="268" w:lineRule="auto"/>
        <w:ind w:left="288" w:right="62"/>
      </w:pPr>
      <w:r>
        <w:rPr>
          <w:w w:val="110"/>
        </w:rPr>
        <w:t>ing dynamics in this intermediate regime is comparatively slow</w:t>
      </w:r>
      <w:r>
        <w:rPr>
          <w:spacing w:val="40"/>
          <w:w w:val="110"/>
        </w:rPr>
        <w:t xml:space="preserve"> </w:t>
      </w:r>
      <w:r>
        <w:rPr>
          <w:w w:val="110"/>
        </w:rPr>
        <w:t>and measurements are significantly scarcer as compared to other</w:t>
      </w:r>
      <w:r>
        <w:rPr>
          <w:spacing w:val="40"/>
          <w:w w:val="110"/>
        </w:rPr>
        <w:t xml:space="preserve"> </w:t>
      </w:r>
      <w:r>
        <w:rPr>
          <w:w w:val="110"/>
        </w:rPr>
        <w:t>dynamic processes, especially with regard to the dense param-</w:t>
      </w:r>
      <w:r>
        <w:rPr>
          <w:spacing w:val="40"/>
          <w:w w:val="110"/>
        </w:rPr>
        <w:t xml:space="preserve"> </w:t>
      </w:r>
      <w:r>
        <w:rPr>
          <w:w w:val="110"/>
        </w:rPr>
        <w:t>eter</w:t>
      </w:r>
      <w:r>
        <w:rPr>
          <w:spacing w:val="40"/>
          <w:w w:val="110"/>
        </w:rPr>
        <w:t xml:space="preserve"> </w:t>
      </w:r>
      <w:r>
        <w:rPr>
          <w:w w:val="110"/>
        </w:rPr>
        <w:t>space</w:t>
      </w:r>
      <w:r>
        <w:rPr>
          <w:spacing w:val="40"/>
          <w:w w:val="110"/>
        </w:rPr>
        <w:t xml:space="preserve"> </w:t>
      </w:r>
      <w:r>
        <w:rPr>
          <w:w w:val="110"/>
        </w:rPr>
        <w:t>inherent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PNCs.</w:t>
      </w:r>
      <w:r>
        <w:rPr>
          <w:spacing w:val="40"/>
          <w:w w:val="110"/>
        </w:rPr>
        <w:t xml:space="preserve"> </w:t>
      </w:r>
      <w:r>
        <w:rPr>
          <w:w w:val="110"/>
        </w:rPr>
        <w:t>Using</w:t>
      </w:r>
      <w:r>
        <w:rPr>
          <w:spacing w:val="40"/>
          <w:w w:val="110"/>
        </w:rPr>
        <w:t xml:space="preserve"> </w:t>
      </w:r>
      <w:r>
        <w:rPr>
          <w:w w:val="110"/>
        </w:rPr>
        <w:t>MD</w:t>
      </w:r>
      <w:r>
        <w:rPr>
          <w:spacing w:val="40"/>
          <w:w w:val="110"/>
        </w:rPr>
        <w:t xml:space="preserve"> </w:t>
      </w:r>
      <w:r>
        <w:rPr>
          <w:w w:val="110"/>
        </w:rPr>
        <w:t>simulations,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effect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35"/>
          <w:w w:val="110"/>
        </w:rPr>
        <w:t xml:space="preserve"> </w:t>
      </w:r>
      <w:r>
        <w:rPr>
          <w:w w:val="110"/>
        </w:rPr>
        <w:t>NP</w:t>
      </w:r>
      <w:r>
        <w:rPr>
          <w:spacing w:val="35"/>
          <w:w w:val="110"/>
        </w:rPr>
        <w:t xml:space="preserve"> </w:t>
      </w:r>
      <w:r>
        <w:rPr>
          <w:w w:val="110"/>
        </w:rPr>
        <w:t>concentration</w:t>
      </w:r>
      <w:r>
        <w:rPr>
          <w:spacing w:val="35"/>
          <w:w w:val="110"/>
        </w:rPr>
        <w:t xml:space="preserve"> </w:t>
      </w:r>
      <w:r>
        <w:rPr>
          <w:w w:val="110"/>
        </w:rPr>
        <w:t>[</w:t>
      </w:r>
      <w:hyperlink w:anchor="_bookmark154" w:history="1">
        <w:r>
          <w:rPr>
            <w:color w:val="0080AC"/>
            <w:w w:val="110"/>
          </w:rPr>
          <w:t>152</w:t>
        </w:r>
        <w:r>
          <w:rPr>
            <w:w w:val="110"/>
          </w:rPr>
          <w:t>],</w:t>
        </w:r>
      </w:hyperlink>
      <w:r>
        <w:rPr>
          <w:spacing w:val="35"/>
          <w:w w:val="110"/>
        </w:rPr>
        <w:t xml:space="preserve"> </w:t>
      </w:r>
      <w:r>
        <w:rPr>
          <w:w w:val="110"/>
        </w:rPr>
        <w:t>NP</w:t>
      </w:r>
      <w:r>
        <w:rPr>
          <w:spacing w:val="35"/>
          <w:w w:val="110"/>
        </w:rPr>
        <w:t xml:space="preserve"> </w:t>
      </w:r>
      <w:r>
        <w:rPr>
          <w:w w:val="110"/>
        </w:rPr>
        <w:t>size</w:t>
      </w:r>
      <w:r>
        <w:rPr>
          <w:spacing w:val="35"/>
          <w:w w:val="110"/>
        </w:rPr>
        <w:t xml:space="preserve"> </w:t>
      </w:r>
      <w:r>
        <w:rPr>
          <w:w w:val="110"/>
        </w:rPr>
        <w:t>[</w:t>
      </w:r>
      <w:hyperlink w:anchor="_bookmark155" w:history="1">
        <w:r>
          <w:rPr>
            <w:color w:val="0080AC"/>
            <w:w w:val="110"/>
          </w:rPr>
          <w:t>153–155</w:t>
        </w:r>
        <w:r>
          <w:rPr>
            <w:w w:val="110"/>
          </w:rPr>
          <w:t>],</w:t>
        </w:r>
      </w:hyperlink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NP-</w:t>
      </w:r>
      <w:r>
        <w:rPr>
          <w:spacing w:val="-2"/>
          <w:w w:val="110"/>
        </w:rPr>
        <w:t>polymer</w:t>
      </w:r>
    </w:p>
    <w:p w14:paraId="660FFD16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0E6D11AF" w14:textId="77777777" w:rsidR="00E21043" w:rsidRDefault="00E21043">
      <w:pPr>
        <w:pStyle w:val="BodyText"/>
        <w:jc w:val="left"/>
        <w:rPr>
          <w:sz w:val="10"/>
        </w:rPr>
      </w:pPr>
    </w:p>
    <w:p w14:paraId="094C0E24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45C72AF5" w14:textId="77777777" w:rsidR="00E21043" w:rsidRDefault="0052501A">
      <w:pPr>
        <w:pStyle w:val="BodyText"/>
        <w:spacing w:before="105" w:line="268" w:lineRule="auto"/>
        <w:ind w:left="72"/>
      </w:pPr>
      <w:bookmarkStart w:id="36" w:name="4.3_Entanglement_network_in_PNCs"/>
      <w:bookmarkStart w:id="37" w:name="_bookmark21"/>
      <w:bookmarkEnd w:id="36"/>
      <w:bookmarkEnd w:id="37"/>
      <w:r>
        <w:rPr>
          <w:w w:val="110"/>
        </w:rPr>
        <w:t>interaction [</w:t>
      </w:r>
      <w:hyperlink w:anchor="_bookmark155" w:history="1">
        <w:r>
          <w:rPr>
            <w:color w:val="0080AC"/>
            <w:w w:val="110"/>
          </w:rPr>
          <w:t>153</w:t>
        </w:r>
        <w:r>
          <w:rPr>
            <w:w w:val="110"/>
          </w:rPr>
          <w:t>,</w:t>
        </w:r>
      </w:hyperlink>
      <w:hyperlink w:anchor="_bookmark159" w:history="1">
        <w:r>
          <w:rPr>
            <w:color w:val="0080AC"/>
            <w:w w:val="110"/>
          </w:rPr>
          <w:t>156</w:t>
        </w:r>
        <w:r>
          <w:rPr>
            <w:w w:val="110"/>
          </w:rPr>
          <w:t>]</w:t>
        </w:r>
      </w:hyperlink>
      <w:r>
        <w:rPr>
          <w:w w:val="110"/>
        </w:rPr>
        <w:t xml:space="preserve"> on Rouse dynamics was probed. At low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coarse-grained MD simulations show the local Rouse dynamics</w:t>
      </w:r>
      <w:r>
        <w:rPr>
          <w:spacing w:val="80"/>
          <w:w w:val="110"/>
        </w:rPr>
        <w:t xml:space="preserve"> </w:t>
      </w:r>
      <w:r>
        <w:rPr>
          <w:w w:val="110"/>
        </w:rPr>
        <w:t>are largely unperturbed although the disentanglement time gets</w:t>
      </w:r>
      <w:r>
        <w:rPr>
          <w:spacing w:val="40"/>
          <w:w w:val="110"/>
        </w:rPr>
        <w:t xml:space="preserve"> </w:t>
      </w:r>
      <w:r>
        <w:rPr>
          <w:w w:val="110"/>
        </w:rPr>
        <w:t>faster [</w:t>
      </w:r>
      <w:hyperlink w:anchor="_bookmark154" w:history="1">
        <w:r>
          <w:rPr>
            <w:color w:val="0080AC"/>
            <w:w w:val="110"/>
          </w:rPr>
          <w:t>152</w:t>
        </w:r>
        <w:r>
          <w:rPr>
            <w:w w:val="110"/>
          </w:rPr>
          <w:t>].</w:t>
        </w:r>
      </w:hyperlink>
      <w:r>
        <w:rPr>
          <w:w w:val="110"/>
        </w:rPr>
        <w:t xml:space="preserve"> At high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(at least 31 vol%), NPs become confining</w:t>
      </w:r>
      <w:r>
        <w:rPr>
          <w:spacing w:val="40"/>
          <w:w w:val="110"/>
        </w:rPr>
        <w:t xml:space="preserve"> </w:t>
      </w:r>
      <w:r>
        <w:rPr>
          <w:w w:val="110"/>
        </w:rPr>
        <w:t>to the Rouse motion and disentanglement time and local relax-</w:t>
      </w:r>
      <w:r>
        <w:rPr>
          <w:spacing w:val="40"/>
          <w:w w:val="110"/>
        </w:rPr>
        <w:t xml:space="preserve"> </w:t>
      </w:r>
      <w:r>
        <w:rPr>
          <w:w w:val="110"/>
        </w:rPr>
        <w:t>ations begin to slow down [</w:t>
      </w:r>
      <w:hyperlink w:anchor="_bookmark154" w:history="1">
        <w:r>
          <w:rPr>
            <w:color w:val="0080AC"/>
            <w:w w:val="110"/>
          </w:rPr>
          <w:t>152</w:t>
        </w:r>
        <w:r>
          <w:rPr>
            <w:w w:val="110"/>
          </w:rPr>
          <w:t>].</w:t>
        </w:r>
      </w:hyperlink>
      <w:r>
        <w:rPr>
          <w:w w:val="110"/>
        </w:rPr>
        <w:t xml:space="preserve"> In a thorough study of Rouse</w:t>
      </w:r>
      <w:r>
        <w:rPr>
          <w:spacing w:val="40"/>
          <w:w w:val="110"/>
        </w:rPr>
        <w:t xml:space="preserve"> </w:t>
      </w:r>
      <w:r>
        <w:rPr>
          <w:w w:val="110"/>
        </w:rPr>
        <w:t>relaxation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athermal</w:t>
      </w:r>
      <w:r>
        <w:rPr>
          <w:spacing w:val="-4"/>
          <w:w w:val="110"/>
        </w:rPr>
        <w:t xml:space="preserve"> </w:t>
      </w:r>
      <w:r>
        <w:rPr>
          <w:w w:val="110"/>
        </w:rPr>
        <w:t>PNCs,</w:t>
      </w:r>
      <w:r>
        <w:rPr>
          <w:spacing w:val="-4"/>
          <w:w w:val="110"/>
        </w:rPr>
        <w:t xml:space="preserve"> </w:t>
      </w:r>
      <w:r>
        <w:rPr>
          <w:w w:val="110"/>
        </w:rPr>
        <w:t>Rouse</w:t>
      </w:r>
      <w:r>
        <w:rPr>
          <w:spacing w:val="-4"/>
          <w:w w:val="110"/>
        </w:rPr>
        <w:t xml:space="preserve"> </w:t>
      </w:r>
      <w:r>
        <w:rPr>
          <w:w w:val="110"/>
        </w:rPr>
        <w:t>relaxations</w:t>
      </w:r>
      <w:r>
        <w:rPr>
          <w:spacing w:val="-4"/>
          <w:w w:val="110"/>
        </w:rPr>
        <w:t xml:space="preserve"> </w:t>
      </w:r>
      <w:r>
        <w:rPr>
          <w:w w:val="110"/>
        </w:rPr>
        <w:t>were</w:t>
      </w:r>
      <w:r>
        <w:rPr>
          <w:spacing w:val="-4"/>
          <w:w w:val="110"/>
        </w:rPr>
        <w:t xml:space="preserve"> </w:t>
      </w:r>
      <w:r>
        <w:rPr>
          <w:w w:val="110"/>
        </w:rPr>
        <w:t>faster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with small NPs (R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</w:t>
      </w:r>
      <w:r>
        <w:rPr>
          <w:spacing w:val="-1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>) and largely unaffected in PNCs with</w:t>
      </w:r>
      <w:r>
        <w:rPr>
          <w:spacing w:val="40"/>
          <w:w w:val="110"/>
        </w:rPr>
        <w:t xml:space="preserve"> </w:t>
      </w:r>
      <w:r>
        <w:rPr>
          <w:w w:val="110"/>
        </w:rPr>
        <w:t>larger</w:t>
      </w:r>
      <w:r>
        <w:rPr>
          <w:spacing w:val="-10"/>
          <w:w w:val="110"/>
        </w:rPr>
        <w:t xml:space="preserve"> </w:t>
      </w:r>
      <w:r>
        <w:rPr>
          <w:w w:val="110"/>
        </w:rPr>
        <w:t>NPs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158" w:history="1">
        <w:r>
          <w:rPr>
            <w:color w:val="0080AC"/>
            <w:w w:val="110"/>
          </w:rPr>
          <w:t>155</w:t>
        </w:r>
        <w:r>
          <w:rPr>
            <w:w w:val="110"/>
          </w:rPr>
          <w:t>].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general,</w:t>
      </w:r>
      <w:r>
        <w:rPr>
          <w:spacing w:val="-10"/>
          <w:w w:val="110"/>
        </w:rPr>
        <w:t xml:space="preserve"> </w:t>
      </w:r>
      <w:r>
        <w:rPr>
          <w:w w:val="110"/>
        </w:rPr>
        <w:t>it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reported</w:t>
      </w:r>
      <w:r>
        <w:rPr>
          <w:spacing w:val="-10"/>
          <w:w w:val="110"/>
        </w:rPr>
        <w:t xml:space="preserve"> </w:t>
      </w:r>
      <w:r>
        <w:rPr>
          <w:w w:val="110"/>
        </w:rPr>
        <w:t>that</w:t>
      </w:r>
      <w:r>
        <w:rPr>
          <w:spacing w:val="-10"/>
          <w:w w:val="110"/>
        </w:rPr>
        <w:t xml:space="preserve"> </w:t>
      </w:r>
      <w:r>
        <w:rPr>
          <w:w w:val="110"/>
        </w:rPr>
        <w:t>Rouse</w:t>
      </w:r>
      <w:r>
        <w:rPr>
          <w:spacing w:val="-9"/>
          <w:w w:val="110"/>
        </w:rPr>
        <w:t xml:space="preserve"> </w:t>
      </w:r>
      <w:r>
        <w:rPr>
          <w:w w:val="110"/>
        </w:rPr>
        <w:t>dynamics</w:t>
      </w:r>
      <w:r>
        <w:rPr>
          <w:spacing w:val="-10"/>
          <w:w w:val="110"/>
        </w:rPr>
        <w:t xml:space="preserve"> </w:t>
      </w:r>
      <w:r>
        <w:rPr>
          <w:w w:val="110"/>
        </w:rPr>
        <w:t>over</w:t>
      </w:r>
      <w:r>
        <w:rPr>
          <w:spacing w:val="40"/>
          <w:w w:val="110"/>
        </w:rPr>
        <w:t xml:space="preserve"> </w:t>
      </w:r>
      <w:r>
        <w:rPr>
          <w:w w:val="110"/>
        </w:rPr>
        <w:t>different length-scales are more perturbed in PNCs with favorable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 interactions [</w:t>
      </w:r>
      <w:hyperlink w:anchor="_bookmark155" w:history="1">
        <w:r>
          <w:rPr>
            <w:color w:val="0080AC"/>
            <w:w w:val="110"/>
          </w:rPr>
          <w:t>153</w:t>
        </w:r>
        <w:r>
          <w:rPr>
            <w:w w:val="110"/>
          </w:rPr>
          <w:t>,</w:t>
        </w:r>
      </w:hyperlink>
      <w:hyperlink w:anchor="_bookmark159" w:history="1">
        <w:r>
          <w:rPr>
            <w:color w:val="0080AC"/>
            <w:w w:val="110"/>
          </w:rPr>
          <w:t>156</w:t>
        </w:r>
        <w:r>
          <w:rPr>
            <w:w w:val="110"/>
          </w:rPr>
          <w:t>].</w:t>
        </w:r>
      </w:hyperlink>
      <w:r>
        <w:rPr>
          <w:w w:val="110"/>
        </w:rPr>
        <w:t xml:space="preserve"> For entangled chains (N&gt;N</w:t>
      </w:r>
      <w:r>
        <w:rPr>
          <w:w w:val="110"/>
          <w:vertAlign w:val="subscript"/>
        </w:rPr>
        <w:t>e</w:t>
      </w:r>
      <w:r>
        <w:rPr>
          <w:w w:val="110"/>
        </w:rPr>
        <w:t>),</w:t>
      </w:r>
      <w:r>
        <w:rPr>
          <w:spacing w:val="40"/>
          <w:w w:val="110"/>
        </w:rPr>
        <w:t xml:space="preserve"> </w:t>
      </w:r>
      <w:r>
        <w:rPr>
          <w:w w:val="110"/>
        </w:rPr>
        <w:t>the intermediate dynamics follow expectations from changes in</w:t>
      </w:r>
      <w:r>
        <w:rPr>
          <w:spacing w:val="40"/>
          <w:w w:val="110"/>
        </w:rPr>
        <w:t xml:space="preserve"> </w:t>
      </w:r>
      <w:bookmarkStart w:id="38" w:name="_bookmark20"/>
      <w:bookmarkEnd w:id="38"/>
      <w:r>
        <w:rPr>
          <w:w w:val="110"/>
        </w:rPr>
        <w:t xml:space="preserve">the entanglement network, as discussed in Section </w:t>
      </w:r>
      <w:hyperlink w:anchor="_bookmark20" w:history="1">
        <w:r>
          <w:rPr>
            <w:color w:val="0080AC"/>
            <w:w w:val="110"/>
          </w:rPr>
          <w:t>4.3</w:t>
        </w:r>
        <w:r>
          <w:rPr>
            <w:w w:val="110"/>
          </w:rPr>
          <w:t>.</w:t>
        </w:r>
      </w:hyperlink>
    </w:p>
    <w:p w14:paraId="04C7D578" w14:textId="77777777" w:rsidR="00E21043" w:rsidRDefault="00E21043">
      <w:pPr>
        <w:pStyle w:val="BodyText"/>
        <w:spacing w:before="10"/>
        <w:jc w:val="left"/>
      </w:pPr>
    </w:p>
    <w:p w14:paraId="0155159E" w14:textId="77777777" w:rsidR="00E21043" w:rsidRDefault="0052501A">
      <w:pPr>
        <w:pStyle w:val="ListParagraph"/>
        <w:numPr>
          <w:ilvl w:val="1"/>
          <w:numId w:val="3"/>
        </w:numPr>
        <w:tabs>
          <w:tab w:val="left" w:pos="429"/>
        </w:tabs>
        <w:spacing w:before="0"/>
        <w:ind w:left="429" w:hanging="357"/>
        <w:jc w:val="both"/>
        <w:rPr>
          <w:i/>
          <w:sz w:val="16"/>
        </w:rPr>
      </w:pPr>
      <w:r>
        <w:rPr>
          <w:i/>
          <w:w w:val="110"/>
          <w:sz w:val="16"/>
        </w:rPr>
        <w:t>Entanglement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w w:val="110"/>
          <w:sz w:val="16"/>
        </w:rPr>
        <w:t>network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w w:val="110"/>
          <w:sz w:val="16"/>
        </w:rPr>
        <w:t>in</w:t>
      </w:r>
      <w:r>
        <w:rPr>
          <w:i/>
          <w:spacing w:val="-9"/>
          <w:w w:val="110"/>
          <w:sz w:val="16"/>
        </w:rPr>
        <w:t xml:space="preserve"> </w:t>
      </w:r>
      <w:r>
        <w:rPr>
          <w:i/>
          <w:spacing w:val="-4"/>
          <w:w w:val="110"/>
          <w:sz w:val="16"/>
        </w:rPr>
        <w:t>PNCs</w:t>
      </w:r>
    </w:p>
    <w:p w14:paraId="382B0AA4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664410EA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Entangled</w:t>
      </w:r>
      <w:r>
        <w:rPr>
          <w:spacing w:val="40"/>
          <w:w w:val="110"/>
        </w:rPr>
        <w:t xml:space="preserve"> </w:t>
      </w:r>
      <w:r>
        <w:rPr>
          <w:w w:val="110"/>
        </w:rPr>
        <w:t>polymers</w:t>
      </w:r>
      <w:r>
        <w:rPr>
          <w:spacing w:val="40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r>
        <w:rPr>
          <w:w w:val="110"/>
        </w:rPr>
        <w:t>intermediate</w:t>
      </w:r>
      <w:r>
        <w:rPr>
          <w:spacing w:val="40"/>
          <w:w w:val="110"/>
        </w:rPr>
        <w:t xml:space="preserve"> </w:t>
      </w:r>
      <w:r>
        <w:rPr>
          <w:w w:val="110"/>
        </w:rPr>
        <w:t>timescales</w:t>
      </w:r>
      <w:r>
        <w:rPr>
          <w:spacing w:val="40"/>
          <w:w w:val="110"/>
        </w:rPr>
        <w:t xml:space="preserve"> </w:t>
      </w:r>
      <w:r>
        <w:rPr>
          <w:w w:val="110"/>
        </w:rPr>
        <w:t>are</w:t>
      </w:r>
      <w:r>
        <w:rPr>
          <w:spacing w:val="40"/>
          <w:w w:val="110"/>
        </w:rPr>
        <w:t xml:space="preserve"> </w:t>
      </w:r>
      <w:r>
        <w:rPr>
          <w:w w:val="110"/>
        </w:rPr>
        <w:t>confined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entanglement</w:t>
      </w:r>
      <w:r>
        <w:rPr>
          <w:spacing w:val="35"/>
          <w:w w:val="110"/>
        </w:rPr>
        <w:t xml:space="preserve"> </w:t>
      </w:r>
      <w:r>
        <w:rPr>
          <w:w w:val="110"/>
        </w:rPr>
        <w:t>network</w:t>
      </w:r>
      <w:r>
        <w:rPr>
          <w:spacing w:val="35"/>
          <w:w w:val="110"/>
        </w:rPr>
        <w:t xml:space="preserve"> </w:t>
      </w:r>
      <w:r>
        <w:rPr>
          <w:w w:val="110"/>
        </w:rPr>
        <w:t>in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polymer</w:t>
      </w:r>
      <w:r>
        <w:rPr>
          <w:spacing w:val="35"/>
          <w:w w:val="110"/>
        </w:rPr>
        <w:t xml:space="preserve"> </w:t>
      </w:r>
      <w:r>
        <w:rPr>
          <w:w w:val="110"/>
        </w:rPr>
        <w:t>melt.</w:t>
      </w:r>
      <w:r>
        <w:rPr>
          <w:spacing w:val="35"/>
          <w:w w:val="110"/>
        </w:rPr>
        <w:t xml:space="preserve"> </w:t>
      </w:r>
      <w:r>
        <w:rPr>
          <w:w w:val="110"/>
        </w:rPr>
        <w:t>As</w:t>
      </w:r>
      <w:r>
        <w:rPr>
          <w:spacing w:val="35"/>
          <w:w w:val="110"/>
        </w:rPr>
        <w:t xml:space="preserve"> </w:t>
      </w:r>
      <w:r>
        <w:rPr>
          <w:w w:val="110"/>
        </w:rPr>
        <w:t>a</w:t>
      </w:r>
      <w:r>
        <w:rPr>
          <w:spacing w:val="35"/>
          <w:w w:val="110"/>
        </w:rPr>
        <w:t xml:space="preserve"> </w:t>
      </w:r>
      <w:r>
        <w:rPr>
          <w:w w:val="110"/>
        </w:rPr>
        <w:t>result,</w:t>
      </w:r>
      <w:r>
        <w:rPr>
          <w:spacing w:val="40"/>
          <w:w w:val="110"/>
        </w:rPr>
        <w:t xml:space="preserve"> </w:t>
      </w:r>
      <w:r>
        <w:rPr>
          <w:w w:val="110"/>
        </w:rPr>
        <w:t>at timescales beyond Rouse relaxations, a long-time plateau is</w:t>
      </w:r>
      <w:r>
        <w:rPr>
          <w:spacing w:val="40"/>
          <w:w w:val="110"/>
        </w:rPr>
        <w:t xml:space="preserve"> </w:t>
      </w:r>
      <w:r>
        <w:rPr>
          <w:w w:val="110"/>
        </w:rPr>
        <w:t>observed in S(q,t) from NSE and an entanglement plateau is</w:t>
      </w:r>
      <w:r>
        <w:rPr>
          <w:spacing w:val="40"/>
          <w:w w:val="110"/>
        </w:rPr>
        <w:t xml:space="preserve"> </w:t>
      </w:r>
      <w:r>
        <w:rPr>
          <w:w w:val="110"/>
        </w:rPr>
        <w:t>observed in rheology as segments cannot relax beyond topologi-</w:t>
      </w:r>
      <w:r>
        <w:rPr>
          <w:spacing w:val="40"/>
          <w:w w:val="110"/>
        </w:rPr>
        <w:t xml:space="preserve"> </w:t>
      </w:r>
      <w:r>
        <w:rPr>
          <w:w w:val="110"/>
        </w:rPr>
        <w:t>cal entanglements. This entanglement network is described by a</w:t>
      </w:r>
      <w:r>
        <w:rPr>
          <w:spacing w:val="40"/>
          <w:w w:val="110"/>
        </w:rPr>
        <w:t xml:space="preserve"> </w:t>
      </w:r>
      <w:r>
        <w:rPr>
          <w:w w:val="110"/>
        </w:rPr>
        <w:t>confining tube in the Edwards model. Given enough time, poly-</w:t>
      </w:r>
      <w:r>
        <w:rPr>
          <w:spacing w:val="40"/>
          <w:w w:val="110"/>
        </w:rPr>
        <w:t xml:space="preserve"> </w:t>
      </w:r>
      <w:r>
        <w:rPr>
          <w:w w:val="110"/>
        </w:rPr>
        <w:t>mer chains will escape their confining tube or the entanglement</w:t>
      </w:r>
      <w:r>
        <w:rPr>
          <w:spacing w:val="40"/>
          <w:w w:val="110"/>
        </w:rPr>
        <w:t xml:space="preserve"> </w:t>
      </w:r>
      <w:r>
        <w:rPr>
          <w:w w:val="110"/>
        </w:rPr>
        <w:t>network</w:t>
      </w:r>
      <w:r>
        <w:rPr>
          <w:spacing w:val="13"/>
          <w:w w:val="110"/>
        </w:rPr>
        <w:t xml:space="preserve"> </w:t>
      </w:r>
      <w:r>
        <w:rPr>
          <w:w w:val="110"/>
        </w:rPr>
        <w:t>will</w:t>
      </w:r>
      <w:r>
        <w:rPr>
          <w:spacing w:val="13"/>
          <w:w w:val="110"/>
        </w:rPr>
        <w:t xml:space="preserve"> </w:t>
      </w:r>
      <w:r>
        <w:rPr>
          <w:w w:val="110"/>
        </w:rPr>
        <w:t>relax,</w:t>
      </w:r>
      <w:r>
        <w:rPr>
          <w:spacing w:val="13"/>
          <w:w w:val="110"/>
        </w:rPr>
        <w:t xml:space="preserve"> </w:t>
      </w:r>
      <w:r>
        <w:rPr>
          <w:w w:val="110"/>
        </w:rPr>
        <w:t>leading</w:t>
      </w:r>
      <w:r>
        <w:rPr>
          <w:spacing w:val="14"/>
          <w:w w:val="110"/>
        </w:rPr>
        <w:t xml:space="preserve"> </w:t>
      </w:r>
      <w:r>
        <w:rPr>
          <w:w w:val="110"/>
        </w:rPr>
        <w:t>to</w:t>
      </w:r>
      <w:r>
        <w:rPr>
          <w:spacing w:val="13"/>
          <w:w w:val="110"/>
        </w:rPr>
        <w:t xml:space="preserve"> </w:t>
      </w:r>
      <w:r>
        <w:rPr>
          <w:w w:val="110"/>
        </w:rPr>
        <w:t>chain</w:t>
      </w:r>
      <w:r>
        <w:rPr>
          <w:spacing w:val="13"/>
          <w:w w:val="110"/>
        </w:rPr>
        <w:t xml:space="preserve"> </w:t>
      </w:r>
      <w:r>
        <w:rPr>
          <w:w w:val="110"/>
        </w:rPr>
        <w:t>diffusion</w:t>
      </w:r>
      <w:r>
        <w:rPr>
          <w:spacing w:val="14"/>
          <w:w w:val="110"/>
        </w:rPr>
        <w:t xml:space="preserve"> </w:t>
      </w:r>
      <w:r>
        <w:rPr>
          <w:w w:val="110"/>
        </w:rPr>
        <w:t>discussed</w:t>
      </w:r>
      <w:r>
        <w:rPr>
          <w:spacing w:val="13"/>
          <w:w w:val="110"/>
        </w:rPr>
        <w:t xml:space="preserve"> </w:t>
      </w:r>
      <w:r>
        <w:rPr>
          <w:w w:val="110"/>
        </w:rPr>
        <w:t>in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Section</w:t>
      </w:r>
    </w:p>
    <w:p w14:paraId="5C49D66B" w14:textId="77777777" w:rsidR="00E21043" w:rsidRDefault="0052501A">
      <w:pPr>
        <w:pStyle w:val="ListParagraph"/>
        <w:numPr>
          <w:ilvl w:val="0"/>
          <w:numId w:val="3"/>
        </w:numPr>
        <w:tabs>
          <w:tab w:val="left" w:pos="259"/>
        </w:tabs>
        <w:spacing w:before="0" w:line="268" w:lineRule="auto"/>
        <w:ind w:left="72" w:firstLine="0"/>
        <w:jc w:val="both"/>
        <w:rPr>
          <w:color w:val="0080AC"/>
          <w:sz w:val="16"/>
        </w:rPr>
      </w:pPr>
      <w:r>
        <w:rPr>
          <w:w w:val="110"/>
          <w:sz w:val="16"/>
        </w:rPr>
        <w:t>However, measurements of intermediate dynamics in polymer</w:t>
      </w:r>
      <w:r>
        <w:rPr>
          <w:spacing w:val="40"/>
          <w:w w:val="110"/>
          <w:sz w:val="16"/>
        </w:rPr>
        <w:t xml:space="preserve"> </w:t>
      </w:r>
      <w:r>
        <w:rPr>
          <w:w w:val="110"/>
          <w:sz w:val="16"/>
        </w:rPr>
        <w:t>melts gives insights into the entanglement network.</w:t>
      </w:r>
    </w:p>
    <w:p w14:paraId="17B3B8EA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To understand how spherical NPs perturb the entanglement</w:t>
      </w:r>
      <w:r>
        <w:rPr>
          <w:spacing w:val="40"/>
          <w:w w:val="110"/>
        </w:rPr>
        <w:t xml:space="preserve"> </w:t>
      </w:r>
      <w:r>
        <w:rPr>
          <w:w w:val="110"/>
        </w:rPr>
        <w:t>network, Richter and coworkers measured NSE on poly(ethylene-</w:t>
      </w:r>
      <w:r>
        <w:rPr>
          <w:spacing w:val="40"/>
          <w:w w:val="110"/>
        </w:rPr>
        <w:t xml:space="preserve"> </w:t>
      </w:r>
      <w:r>
        <w:rPr>
          <w:w w:val="110"/>
        </w:rPr>
        <w:t>alt-propylene)</w:t>
      </w:r>
      <w:r>
        <w:rPr>
          <w:spacing w:val="-4"/>
          <w:w w:val="110"/>
        </w:rPr>
        <w:t xml:space="preserve"> </w:t>
      </w:r>
      <w:r>
        <w:rPr>
          <w:w w:val="110"/>
        </w:rPr>
        <w:t>(PEP)</w:t>
      </w:r>
      <w:r>
        <w:rPr>
          <w:spacing w:val="-4"/>
          <w:w w:val="110"/>
        </w:rPr>
        <w:t xml:space="preserve"> </w:t>
      </w:r>
      <w:r>
        <w:rPr>
          <w:w w:val="110"/>
        </w:rPr>
        <w:t>based</w:t>
      </w:r>
      <w:r>
        <w:rPr>
          <w:spacing w:val="-4"/>
          <w:w w:val="110"/>
        </w:rPr>
        <w:t xml:space="preserve"> </w:t>
      </w:r>
      <w:r>
        <w:rPr>
          <w:w w:val="110"/>
        </w:rPr>
        <w:t>PNCs</w:t>
      </w:r>
      <w:r>
        <w:rPr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function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hydrophobic-SiO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NP concentration and fit S(q,t) at long times to extract the tube</w:t>
      </w:r>
      <w:r>
        <w:rPr>
          <w:spacing w:val="40"/>
          <w:w w:val="110"/>
        </w:rPr>
        <w:t xml:space="preserve"> </w:t>
      </w:r>
      <w:r>
        <w:rPr>
          <w:w w:val="110"/>
        </w:rPr>
        <w:t>diameter,</w:t>
      </w:r>
      <w:r>
        <w:rPr>
          <w:spacing w:val="38"/>
          <w:w w:val="110"/>
        </w:rPr>
        <w:t xml:space="preserve"> </w:t>
      </w:r>
      <w:hyperlink w:anchor="_bookmark21" w:history="1">
        <w:r>
          <w:rPr>
            <w:color w:val="0080AC"/>
            <w:w w:val="110"/>
          </w:rPr>
          <w:t>Fig.</w:t>
        </w:r>
        <w:r>
          <w:rPr>
            <w:color w:val="0080AC"/>
            <w:spacing w:val="38"/>
            <w:w w:val="110"/>
          </w:rPr>
          <w:t xml:space="preserve"> </w:t>
        </w:r>
        <w:r>
          <w:rPr>
            <w:color w:val="0080AC"/>
            <w:w w:val="110"/>
          </w:rPr>
          <w:t>9</w:t>
        </w:r>
        <w:r>
          <w:rPr>
            <w:w w:val="110"/>
          </w:rPr>
          <w:t>.</w:t>
        </w:r>
      </w:hyperlink>
      <w:r>
        <w:rPr>
          <w:spacing w:val="38"/>
          <w:w w:val="110"/>
        </w:rPr>
        <w:t xml:space="preserve"> </w:t>
      </w:r>
      <w:r>
        <w:rPr>
          <w:w w:val="110"/>
        </w:rPr>
        <w:t>[</w:t>
      </w:r>
      <w:hyperlink w:anchor="_bookmark149" w:history="1">
        <w:r>
          <w:rPr>
            <w:color w:val="0080AC"/>
            <w:w w:val="110"/>
          </w:rPr>
          <w:t>149</w:t>
        </w:r>
        <w:r>
          <w:rPr>
            <w:w w:val="110"/>
          </w:rPr>
          <w:t>,</w:t>
        </w:r>
      </w:hyperlink>
      <w:hyperlink w:anchor="_bookmark161" w:history="1">
        <w:r>
          <w:rPr>
            <w:color w:val="0080AC"/>
            <w:w w:val="110"/>
          </w:rPr>
          <w:t>157</w:t>
        </w:r>
        <w:r>
          <w:rPr>
            <w:w w:val="110"/>
          </w:rPr>
          <w:t>].</w:t>
        </w:r>
      </w:hyperlink>
      <w:r>
        <w:rPr>
          <w:spacing w:val="38"/>
          <w:w w:val="110"/>
        </w:rPr>
        <w:t xml:space="preserve"> </w:t>
      </w:r>
      <w:r>
        <w:rPr>
          <w:w w:val="110"/>
        </w:rPr>
        <w:t>As</w:t>
      </w:r>
      <w:r>
        <w:rPr>
          <w:spacing w:val="38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spacing w:val="40"/>
          <w:w w:val="110"/>
        </w:rPr>
        <w:t xml:space="preserve"> </w:t>
      </w:r>
      <w:r>
        <w:rPr>
          <w:w w:val="110"/>
        </w:rPr>
        <w:t>increases</w:t>
      </w:r>
      <w:r>
        <w:rPr>
          <w:spacing w:val="38"/>
          <w:w w:val="110"/>
        </w:rPr>
        <w:t xml:space="preserve"> </w:t>
      </w:r>
      <w:r>
        <w:rPr>
          <w:w w:val="110"/>
        </w:rPr>
        <w:t>from</w:t>
      </w:r>
      <w:r>
        <w:rPr>
          <w:spacing w:val="38"/>
          <w:w w:val="110"/>
        </w:rPr>
        <w:t xml:space="preserve"> </w:t>
      </w:r>
      <w:r>
        <w:rPr>
          <w:w w:val="110"/>
        </w:rPr>
        <w:t>bulk</w:t>
      </w:r>
      <w:r>
        <w:rPr>
          <w:spacing w:val="38"/>
          <w:w w:val="110"/>
        </w:rPr>
        <w:t xml:space="preserve"> </w:t>
      </w:r>
      <w:r>
        <w:rPr>
          <w:w w:val="110"/>
        </w:rPr>
        <w:t>(black)</w:t>
      </w:r>
      <w:r>
        <w:rPr>
          <w:spacing w:val="40"/>
          <w:w w:val="110"/>
        </w:rPr>
        <w:t xml:space="preserve"> </w:t>
      </w:r>
      <w:r>
        <w:rPr>
          <w:w w:val="110"/>
        </w:rPr>
        <w:t>to 60% (purple), polymer chains become more confined and the</w:t>
      </w:r>
      <w:r>
        <w:rPr>
          <w:spacing w:val="40"/>
          <w:w w:val="110"/>
        </w:rPr>
        <w:t xml:space="preserve"> </w:t>
      </w:r>
      <w:r>
        <w:rPr>
          <w:w w:val="110"/>
        </w:rPr>
        <w:t>apparent tube diameter, d</w:t>
      </w:r>
      <w:r>
        <w:rPr>
          <w:w w:val="110"/>
          <w:vertAlign w:val="subscript"/>
        </w:rPr>
        <w:t>app</w:t>
      </w:r>
      <w:r>
        <w:rPr>
          <w:w w:val="110"/>
        </w:rPr>
        <w:t>, decreases [</w:t>
      </w:r>
      <w:hyperlink w:anchor="_bookmark149" w:history="1">
        <w:r>
          <w:rPr>
            <w:color w:val="0080AC"/>
            <w:w w:val="110"/>
          </w:rPr>
          <w:t>149</w:t>
        </w:r>
        <w:r>
          <w:rPr>
            <w:w w:val="110"/>
          </w:rPr>
          <w:t>].</w:t>
        </w:r>
      </w:hyperlink>
      <w:r>
        <w:rPr>
          <w:w w:val="110"/>
        </w:rPr>
        <w:t xml:space="preserve"> Importantly, this</w:t>
      </w:r>
      <w:r>
        <w:rPr>
          <w:spacing w:val="40"/>
          <w:w w:val="110"/>
        </w:rPr>
        <w:t xml:space="preserve"> </w:t>
      </w:r>
      <w:r>
        <w:rPr>
          <w:w w:val="110"/>
        </w:rPr>
        <w:t>PNC system exhibits reasonable NP dispersion, unperturbed local</w:t>
      </w:r>
      <w:r>
        <w:rPr>
          <w:spacing w:val="40"/>
          <w:w w:val="111"/>
        </w:rPr>
        <w:t xml:space="preserve"> </w:t>
      </w:r>
      <w:bookmarkStart w:id="39" w:name="5_Polymer_chain_diffusion"/>
      <w:bookmarkStart w:id="40" w:name="5.1_Experimental_and_simulation_methods"/>
      <w:bookmarkEnd w:id="39"/>
      <w:bookmarkEnd w:id="40"/>
      <w:r>
        <w:rPr>
          <w:w w:val="110"/>
        </w:rPr>
        <w:t>segmental dynamics and Gaussian polymer conformations as mea-</w:t>
      </w:r>
      <w:r>
        <w:rPr>
          <w:spacing w:val="40"/>
          <w:w w:val="110"/>
        </w:rPr>
        <w:t xml:space="preserve"> </w:t>
      </w:r>
      <w:r>
        <w:rPr>
          <w:w w:val="110"/>
        </w:rPr>
        <w:t>sured by TEM, NSE, and small angle neutron scattering (SANS),</w:t>
      </w:r>
      <w:r>
        <w:rPr>
          <w:spacing w:val="40"/>
          <w:w w:val="110"/>
        </w:rPr>
        <w:t xml:space="preserve"> </w:t>
      </w:r>
      <w:r>
        <w:rPr>
          <w:w w:val="110"/>
        </w:rPr>
        <w:t>respectively</w:t>
      </w:r>
      <w:r>
        <w:rPr>
          <w:spacing w:val="38"/>
          <w:w w:val="110"/>
        </w:rPr>
        <w:t xml:space="preserve"> </w:t>
      </w:r>
      <w:r>
        <w:rPr>
          <w:w w:val="110"/>
        </w:rPr>
        <w:t>[</w:t>
      </w:r>
      <w:hyperlink w:anchor="_bookmark149" w:history="1">
        <w:r>
          <w:rPr>
            <w:color w:val="0080AC"/>
            <w:w w:val="110"/>
          </w:rPr>
          <w:t>149</w:t>
        </w:r>
        <w:r>
          <w:rPr>
            <w:w w:val="110"/>
          </w:rPr>
          <w:t>,</w:t>
        </w:r>
      </w:hyperlink>
      <w:hyperlink w:anchor="_bookmark161" w:history="1">
        <w:r>
          <w:rPr>
            <w:color w:val="0080AC"/>
            <w:w w:val="110"/>
          </w:rPr>
          <w:t>157</w:t>
        </w:r>
        <w:r>
          <w:rPr>
            <w:w w:val="110"/>
          </w:rPr>
          <w:t>].</w:t>
        </w:r>
      </w:hyperlink>
      <w:r>
        <w:rPr>
          <w:spacing w:val="38"/>
          <w:w w:val="110"/>
        </w:rPr>
        <w:t xml:space="preserve"> </w:t>
      </w:r>
      <w:r>
        <w:rPr>
          <w:w w:val="110"/>
        </w:rPr>
        <w:t>To</w:t>
      </w:r>
      <w:r>
        <w:rPr>
          <w:spacing w:val="38"/>
          <w:w w:val="110"/>
        </w:rPr>
        <w:t xml:space="preserve"> </w:t>
      </w:r>
      <w:r>
        <w:rPr>
          <w:w w:val="110"/>
        </w:rPr>
        <w:t>understand</w:t>
      </w:r>
      <w:r>
        <w:rPr>
          <w:spacing w:val="38"/>
          <w:w w:val="110"/>
        </w:rPr>
        <w:t xml:space="preserve"> </w:t>
      </w:r>
      <w:r>
        <w:rPr>
          <w:w w:val="110"/>
        </w:rPr>
        <w:t>the</w:t>
      </w:r>
      <w:r>
        <w:rPr>
          <w:spacing w:val="38"/>
          <w:w w:val="110"/>
        </w:rPr>
        <w:t xml:space="preserve"> </w:t>
      </w:r>
      <w:r>
        <w:rPr>
          <w:w w:val="110"/>
        </w:rPr>
        <w:t>decrease</w:t>
      </w:r>
      <w:r>
        <w:rPr>
          <w:spacing w:val="38"/>
          <w:w w:val="110"/>
        </w:rPr>
        <w:t xml:space="preserve"> </w:t>
      </w:r>
      <w:r>
        <w:rPr>
          <w:w w:val="110"/>
        </w:rPr>
        <w:t>in</w:t>
      </w:r>
      <w:r>
        <w:rPr>
          <w:spacing w:val="38"/>
          <w:w w:val="110"/>
        </w:rPr>
        <w:t xml:space="preserve"> </w:t>
      </w:r>
      <w:r>
        <w:rPr>
          <w:w w:val="110"/>
        </w:rPr>
        <w:t>the</w:t>
      </w:r>
      <w:r>
        <w:rPr>
          <w:spacing w:val="38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app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the authors define “particle entanglements” to describe the impact</w:t>
      </w:r>
      <w:r>
        <w:rPr>
          <w:spacing w:val="40"/>
          <w:w w:val="110"/>
        </w:rPr>
        <w:t xml:space="preserve"> </w:t>
      </w:r>
      <w:r>
        <w:rPr>
          <w:w w:val="110"/>
        </w:rPr>
        <w:t>of geometric confinement imposed by the NPs (d</w:t>
      </w:r>
      <w:r>
        <w:rPr>
          <w:w w:val="110"/>
          <w:vertAlign w:val="subscript"/>
        </w:rPr>
        <w:t>geo</w:t>
      </w:r>
      <w:r>
        <w:rPr>
          <w:w w:val="110"/>
        </w:rPr>
        <w:t>) by estimat-</w:t>
      </w:r>
      <w:r>
        <w:rPr>
          <w:spacing w:val="40"/>
          <w:w w:val="110"/>
        </w:rPr>
        <w:t xml:space="preserve"> </w:t>
      </w:r>
      <w:r>
        <w:rPr>
          <w:w w:val="110"/>
        </w:rPr>
        <w:t>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void</w:t>
      </w:r>
      <w:r>
        <w:rPr>
          <w:spacing w:val="40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40"/>
          <w:w w:val="110"/>
        </w:rPr>
        <w:t xml:space="preserve"> </w:t>
      </w:r>
      <w:r>
        <w:rPr>
          <w:w w:val="110"/>
        </w:rPr>
        <w:t>function.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knowledge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app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geo</w:t>
      </w:r>
      <w:r>
        <w:rPr>
          <w:w w:val="110"/>
        </w:rPr>
        <w:t>, the tube diameter associated with only the polymer matrix</w:t>
      </w:r>
      <w:r>
        <w:rPr>
          <w:spacing w:val="40"/>
          <w:w w:val="110"/>
        </w:rPr>
        <w:t xml:space="preserve"> </w:t>
      </w:r>
      <w:r>
        <w:rPr>
          <w:w w:val="110"/>
        </w:rPr>
        <w:t>(d</w:t>
      </w:r>
      <w:r>
        <w:rPr>
          <w:w w:val="110"/>
          <w:vertAlign w:val="subscript"/>
        </w:rPr>
        <w:t>tube</w:t>
      </w:r>
      <w:r>
        <w:rPr>
          <w:w w:val="110"/>
        </w:rPr>
        <w:t>) can be evaluated by assuming Gaussian statistics and is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found to increase significantly with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, </w:t>
      </w:r>
      <w:hyperlink w:anchor="_bookmark21" w:history="1">
        <w:r>
          <w:rPr>
            <w:color w:val="0080AC"/>
            <w:w w:val="110"/>
          </w:rPr>
          <w:t>Fig. 9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[</w:t>
      </w:r>
      <w:hyperlink w:anchor="_bookmark149" w:history="1">
        <w:r>
          <w:rPr>
            <w:color w:val="0080AC"/>
            <w:w w:val="110"/>
          </w:rPr>
          <w:t>149</w:t>
        </w:r>
        <w:r>
          <w:rPr>
            <w:w w:val="110"/>
          </w:rPr>
          <w:t>].</w:t>
        </w:r>
      </w:hyperlink>
      <w:r>
        <w:rPr>
          <w:w w:val="110"/>
        </w:rPr>
        <w:t xml:space="preserve"> This result,</w:t>
      </w:r>
      <w:r>
        <w:rPr>
          <w:spacing w:val="40"/>
          <w:w w:val="110"/>
        </w:rPr>
        <w:t xml:space="preserve"> </w:t>
      </w:r>
      <w:r>
        <w:rPr>
          <w:w w:val="110"/>
        </w:rPr>
        <w:t>that the addition of NPs effectively decreases the tube diameter</w:t>
      </w:r>
      <w:r>
        <w:rPr>
          <w:spacing w:val="40"/>
          <w:w w:val="110"/>
        </w:rPr>
        <w:t xml:space="preserve"> </w:t>
      </w:r>
      <w:r>
        <w:rPr>
          <w:w w:val="110"/>
        </w:rPr>
        <w:t>(adding effective entanglements) through geometric constraints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increase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tube</w:t>
      </w:r>
      <w:r>
        <w:rPr>
          <w:spacing w:val="-9"/>
          <w:w w:val="110"/>
        </w:rPr>
        <w:t xml:space="preserve"> </w:t>
      </w:r>
      <w:r>
        <w:rPr>
          <w:w w:val="110"/>
        </w:rPr>
        <w:t>diameter</w:t>
      </w:r>
      <w:r>
        <w:rPr>
          <w:spacing w:val="-9"/>
          <w:w w:val="110"/>
        </w:rPr>
        <w:t xml:space="preserve"> </w:t>
      </w:r>
      <w:r>
        <w:rPr>
          <w:w w:val="110"/>
        </w:rPr>
        <w:t>(removing</w:t>
      </w:r>
      <w:r>
        <w:rPr>
          <w:spacing w:val="-9"/>
          <w:w w:val="110"/>
        </w:rPr>
        <w:t xml:space="preserve"> </w:t>
      </w:r>
      <w:r>
        <w:rPr>
          <w:w w:val="110"/>
        </w:rPr>
        <w:t>polymer</w:t>
      </w:r>
      <w:r>
        <w:rPr>
          <w:spacing w:val="-9"/>
          <w:w w:val="110"/>
        </w:rPr>
        <w:t xml:space="preserve"> </w:t>
      </w:r>
      <w:r>
        <w:rPr>
          <w:w w:val="110"/>
        </w:rPr>
        <w:t>entanglements)</w:t>
      </w:r>
      <w:r>
        <w:rPr>
          <w:spacing w:val="40"/>
          <w:w w:val="110"/>
        </w:rPr>
        <w:t xml:space="preserve"> </w:t>
      </w:r>
      <w:r>
        <w:rPr>
          <w:w w:val="110"/>
        </w:rPr>
        <w:t>of the polymer network, is also observed in MD simulations [</w:t>
      </w:r>
      <w:hyperlink w:anchor="_bookmark154" w:history="1">
        <w:r>
          <w:rPr>
            <w:color w:val="0080AC"/>
            <w:w w:val="110"/>
          </w:rPr>
          <w:t>152</w:t>
        </w:r>
        <w:r>
          <w:rPr>
            <w:w w:val="110"/>
          </w:rPr>
          <w:t>]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and first-principles theory [</w:t>
      </w:r>
      <w:hyperlink w:anchor="_bookmark162" w:history="1">
        <w:r>
          <w:rPr>
            <w:color w:val="0080AC"/>
            <w:w w:val="110"/>
          </w:rPr>
          <w:t>158</w:t>
        </w:r>
        <w:r>
          <w:rPr>
            <w:w w:val="110"/>
          </w:rPr>
          <w:t>].</w:t>
        </w:r>
      </w:hyperlink>
      <w:r>
        <w:rPr>
          <w:w w:val="110"/>
        </w:rPr>
        <w:t xml:space="preserve"> In MD simulations, below a criti-</w:t>
      </w:r>
      <w:r>
        <w:rPr>
          <w:spacing w:val="40"/>
          <w:w w:val="110"/>
        </w:rPr>
        <w:t xml:space="preserve"> </w:t>
      </w:r>
      <w:r>
        <w:rPr>
          <w:w w:val="110"/>
        </w:rPr>
        <w:t>cal</w:t>
      </w:r>
      <w:r>
        <w:rPr>
          <w:spacing w:val="-7"/>
          <w:w w:val="110"/>
        </w:rPr>
        <w:t xml:space="preserve"> </w:t>
      </w:r>
      <w:r>
        <w:rPr>
          <w:w w:val="110"/>
        </w:rPr>
        <w:t>volume</w:t>
      </w:r>
      <w:r>
        <w:rPr>
          <w:spacing w:val="-1"/>
          <w:w w:val="110"/>
        </w:rPr>
        <w:t xml:space="preserve"> </w:t>
      </w:r>
      <w:r>
        <w:rPr>
          <w:w w:val="110"/>
        </w:rPr>
        <w:t>fraction</w:t>
      </w:r>
      <w:r>
        <w:rPr>
          <w:spacing w:val="-1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c</w:t>
      </w:r>
      <w:r>
        <w:rPr>
          <w:spacing w:val="-7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31</w:t>
      </w:r>
      <w:r>
        <w:rPr>
          <w:spacing w:val="-1"/>
          <w:w w:val="110"/>
        </w:rPr>
        <w:t xml:space="preserve"> </w:t>
      </w:r>
      <w:r>
        <w:rPr>
          <w:w w:val="110"/>
        </w:rPr>
        <w:t>v%)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chain</w:t>
      </w:r>
      <w:r>
        <w:rPr>
          <w:spacing w:val="-1"/>
          <w:w w:val="110"/>
        </w:rPr>
        <w:t xml:space="preserve"> </w:t>
      </w:r>
      <w:r>
        <w:rPr>
          <w:w w:val="110"/>
        </w:rPr>
        <w:t>dynamics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controlled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by polymer entanglements, while above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c</w:t>
      </w:r>
      <w:r>
        <w:rPr>
          <w:w w:val="110"/>
        </w:rPr>
        <w:t xml:space="preserve"> the geometric confine-</w:t>
      </w:r>
      <w:r>
        <w:rPr>
          <w:spacing w:val="40"/>
          <w:w w:val="110"/>
        </w:rPr>
        <w:t xml:space="preserve"> </w:t>
      </w:r>
      <w:r>
        <w:rPr>
          <w:w w:val="110"/>
        </w:rPr>
        <w:t>ment or NP entanglements dominate the intermediate polymer</w:t>
      </w:r>
      <w:r>
        <w:rPr>
          <w:spacing w:val="40"/>
          <w:w w:val="110"/>
        </w:rPr>
        <w:t xml:space="preserve"> </w:t>
      </w:r>
      <w:r>
        <w:rPr>
          <w:w w:val="110"/>
        </w:rPr>
        <w:t>dynamics [</w:t>
      </w:r>
      <w:hyperlink w:anchor="_bookmark154" w:history="1">
        <w:r>
          <w:rPr>
            <w:color w:val="0080AC"/>
            <w:w w:val="110"/>
          </w:rPr>
          <w:t>152</w:t>
        </w:r>
        <w:r>
          <w:rPr>
            <w:w w:val="110"/>
          </w:rPr>
          <w:t>].</w:t>
        </w:r>
      </w:hyperlink>
      <w:r>
        <w:rPr>
          <w:w w:val="110"/>
        </w:rPr>
        <w:t xml:space="preserve"> A reduction in d</w:t>
      </w:r>
      <w:r>
        <w:rPr>
          <w:w w:val="110"/>
          <w:vertAlign w:val="subscript"/>
        </w:rPr>
        <w:t>app</w:t>
      </w:r>
      <w:r>
        <w:rPr>
          <w:w w:val="110"/>
        </w:rPr>
        <w:t xml:space="preserve"> was reproduced theoretically</w:t>
      </w:r>
      <w:r>
        <w:rPr>
          <w:spacing w:val="40"/>
          <w:w w:val="110"/>
        </w:rPr>
        <w:t xml:space="preserve"> </w:t>
      </w:r>
      <w:r>
        <w:rPr>
          <w:w w:val="110"/>
        </w:rPr>
        <w:t>using</w:t>
      </w:r>
      <w:r>
        <w:rPr>
          <w:spacing w:val="-8"/>
          <w:w w:val="110"/>
        </w:rPr>
        <w:t xml:space="preserve"> </w:t>
      </w:r>
      <w:r>
        <w:rPr>
          <w:w w:val="110"/>
        </w:rPr>
        <w:t>mixtures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rods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spheres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magnitude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reduc-</w:t>
      </w:r>
      <w:r>
        <w:rPr>
          <w:spacing w:val="40"/>
          <w:w w:val="110"/>
        </w:rPr>
        <w:t xml:space="preserve"> </w:t>
      </w:r>
      <w:r>
        <w:rPr>
          <w:w w:val="110"/>
        </w:rPr>
        <w:t>tion was found to depend on only the volume fraction of NPs and</w:t>
      </w:r>
      <w:r>
        <w:rPr>
          <w:spacing w:val="40"/>
          <w:w w:val="110"/>
        </w:rPr>
        <w:t xml:space="preserve"> </w:t>
      </w:r>
      <w:r>
        <w:rPr>
          <w:w w:val="110"/>
        </w:rPr>
        <w:t>the dimensions of the rods and spheres [</w:t>
      </w:r>
      <w:hyperlink w:anchor="_bookmark162" w:history="1">
        <w:r>
          <w:rPr>
            <w:color w:val="0080AC"/>
            <w:w w:val="110"/>
          </w:rPr>
          <w:t>158</w:t>
        </w:r>
        <w:r>
          <w:rPr>
            <w:w w:val="110"/>
          </w:rPr>
          <w:t>].</w:t>
        </w:r>
      </w:hyperlink>
      <w:r>
        <w:rPr>
          <w:w w:val="110"/>
        </w:rPr>
        <w:t xml:space="preserve"> The convergence of</w:t>
      </w:r>
      <w:r>
        <w:rPr>
          <w:spacing w:val="40"/>
          <w:w w:val="110"/>
        </w:rPr>
        <w:t xml:space="preserve"> </w:t>
      </w:r>
      <w:bookmarkStart w:id="41" w:name="_bookmark22"/>
      <w:bookmarkEnd w:id="41"/>
      <w:r>
        <w:rPr>
          <w:w w:val="110"/>
        </w:rPr>
        <w:t>this theory, simulations, and experiments establishes how spheri-</w:t>
      </w:r>
      <w:r>
        <w:rPr>
          <w:spacing w:val="40"/>
          <w:w w:val="110"/>
        </w:rPr>
        <w:t xml:space="preserve"> </w:t>
      </w:r>
      <w:r>
        <w:rPr>
          <w:w w:val="110"/>
        </w:rPr>
        <w:t>cal NPs perturb the entanglement network in model PNCs.</w:t>
      </w:r>
    </w:p>
    <w:p w14:paraId="64C9AE04" w14:textId="77777777" w:rsidR="00E21043" w:rsidRDefault="0052501A">
      <w:pPr>
        <w:pStyle w:val="BodyText"/>
        <w:spacing w:line="161" w:lineRule="exact"/>
        <w:ind w:left="311"/>
      </w:pPr>
      <w:bookmarkStart w:id="42" w:name="_bookmark23"/>
      <w:bookmarkEnd w:id="42"/>
      <w:r>
        <w:rPr>
          <w:w w:val="110"/>
        </w:rPr>
        <w:t>It</w:t>
      </w:r>
      <w:r>
        <w:rPr>
          <w:spacing w:val="15"/>
          <w:w w:val="110"/>
        </w:rPr>
        <w:t xml:space="preserve"> </w:t>
      </w:r>
      <w:r>
        <w:rPr>
          <w:w w:val="110"/>
        </w:rPr>
        <w:t>is</w:t>
      </w:r>
      <w:r>
        <w:rPr>
          <w:spacing w:val="16"/>
          <w:w w:val="110"/>
        </w:rPr>
        <w:t xml:space="preserve"> </w:t>
      </w:r>
      <w:r>
        <w:rPr>
          <w:w w:val="110"/>
        </w:rPr>
        <w:t>well</w:t>
      </w:r>
      <w:r>
        <w:rPr>
          <w:spacing w:val="15"/>
          <w:w w:val="110"/>
        </w:rPr>
        <w:t xml:space="preserve"> </w:t>
      </w:r>
      <w:r>
        <w:rPr>
          <w:w w:val="110"/>
        </w:rPr>
        <w:t>known</w:t>
      </w:r>
      <w:r>
        <w:rPr>
          <w:spacing w:val="16"/>
          <w:w w:val="110"/>
        </w:rPr>
        <w:t xml:space="preserve"> </w:t>
      </w:r>
      <w:r>
        <w:rPr>
          <w:w w:val="110"/>
        </w:rPr>
        <w:t>that</w:t>
      </w:r>
      <w:r>
        <w:rPr>
          <w:spacing w:val="16"/>
          <w:w w:val="110"/>
        </w:rPr>
        <w:t xml:space="preserve"> </w:t>
      </w:r>
      <w:r>
        <w:rPr>
          <w:w w:val="110"/>
        </w:rPr>
        <w:t>small</w:t>
      </w:r>
      <w:r>
        <w:rPr>
          <w:spacing w:val="15"/>
          <w:w w:val="110"/>
        </w:rPr>
        <w:t xml:space="preserve"> </w:t>
      </w:r>
      <w:r>
        <w:rPr>
          <w:w w:val="110"/>
        </w:rPr>
        <w:t>molecular</w:t>
      </w:r>
      <w:r>
        <w:rPr>
          <w:spacing w:val="16"/>
          <w:w w:val="110"/>
        </w:rPr>
        <w:t xml:space="preserve"> </w:t>
      </w:r>
      <w:r>
        <w:rPr>
          <w:w w:val="110"/>
        </w:rPr>
        <w:t>additives</w:t>
      </w:r>
      <w:r>
        <w:rPr>
          <w:spacing w:val="16"/>
          <w:w w:val="110"/>
        </w:rPr>
        <w:t xml:space="preserve"> </w:t>
      </w:r>
      <w:r>
        <w:rPr>
          <w:w w:val="110"/>
        </w:rPr>
        <w:t>(such</w:t>
      </w:r>
      <w:r>
        <w:rPr>
          <w:spacing w:val="15"/>
          <w:w w:val="110"/>
        </w:rPr>
        <w:t xml:space="preserve"> </w:t>
      </w:r>
      <w:r>
        <w:rPr>
          <w:w w:val="110"/>
        </w:rPr>
        <w:t>as</w:t>
      </w:r>
      <w:r>
        <w:rPr>
          <w:spacing w:val="16"/>
          <w:w w:val="110"/>
        </w:rPr>
        <w:t xml:space="preserve"> </w:t>
      </w:r>
      <w:r>
        <w:rPr>
          <w:w w:val="110"/>
        </w:rPr>
        <w:t>a</w:t>
      </w:r>
      <w:r>
        <w:rPr>
          <w:spacing w:val="16"/>
          <w:w w:val="110"/>
        </w:rPr>
        <w:t xml:space="preserve"> </w:t>
      </w:r>
      <w:r>
        <w:rPr>
          <w:spacing w:val="-4"/>
          <w:w w:val="110"/>
        </w:rPr>
        <w:t>sol-</w:t>
      </w:r>
    </w:p>
    <w:p w14:paraId="2825B475" w14:textId="77777777" w:rsidR="00E21043" w:rsidRDefault="0052501A">
      <w:pPr>
        <w:pStyle w:val="BodyText"/>
        <w:spacing w:line="210" w:lineRule="exact"/>
        <w:ind w:left="72"/>
      </w:pPr>
      <w:r>
        <w:rPr>
          <w:w w:val="110"/>
        </w:rPr>
        <w:t>vent) or a low-M</w:t>
      </w:r>
      <w:r>
        <w:rPr>
          <w:w w:val="110"/>
          <w:vertAlign w:val="subscript"/>
        </w:rPr>
        <w:t>w</w:t>
      </w:r>
      <w:r>
        <w:rPr>
          <w:spacing w:val="40"/>
          <w:w w:val="110"/>
        </w:rPr>
        <w:t xml:space="preserve"> </w:t>
      </w:r>
      <w:r>
        <w:rPr>
          <w:w w:val="110"/>
        </w:rPr>
        <w:t>polymer act to disentangle high M</w:t>
      </w:r>
      <w:r>
        <w:rPr>
          <w:w w:val="110"/>
          <w:vertAlign w:val="subscript"/>
        </w:rPr>
        <w:t>w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and increase d</w:t>
      </w:r>
      <w:r>
        <w:rPr>
          <w:w w:val="110"/>
          <w:vertAlign w:val="subscript"/>
        </w:rPr>
        <w:t>tube</w:t>
      </w:r>
      <w:r>
        <w:rPr>
          <w:w w:val="110"/>
        </w:rPr>
        <w:t>, so it is reasonable to expect small NPs may have</w:t>
      </w:r>
      <w:r>
        <w:rPr>
          <w:spacing w:val="40"/>
          <w:w w:val="110"/>
        </w:rPr>
        <w:t xml:space="preserve"> </w:t>
      </w:r>
      <w:r>
        <w:rPr>
          <w:w w:val="110"/>
        </w:rPr>
        <w:t>similar</w:t>
      </w:r>
      <w:r>
        <w:rPr>
          <w:spacing w:val="-1"/>
          <w:w w:val="110"/>
        </w:rPr>
        <w:t xml:space="preserve"> </w:t>
      </w:r>
      <w:r>
        <w:rPr>
          <w:w w:val="110"/>
        </w:rPr>
        <w:t>effects.</w:t>
      </w:r>
      <w:r>
        <w:rPr>
          <w:spacing w:val="-1"/>
          <w:w w:val="110"/>
        </w:rPr>
        <w:t xml:space="preserve"> </w:t>
      </w:r>
      <w:r>
        <w:rPr>
          <w:w w:val="110"/>
        </w:rPr>
        <w:t>Faraone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coworkers</w:t>
      </w:r>
      <w:r>
        <w:rPr>
          <w:spacing w:val="-1"/>
          <w:w w:val="110"/>
        </w:rPr>
        <w:t xml:space="preserve"> </w:t>
      </w:r>
      <w:r>
        <w:rPr>
          <w:w w:val="110"/>
        </w:rPr>
        <w:t>show</w:t>
      </w:r>
      <w:r>
        <w:rPr>
          <w:spacing w:val="-1"/>
          <w:w w:val="110"/>
        </w:rPr>
        <w:t xml:space="preserve"> </w:t>
      </w:r>
      <w:r>
        <w:rPr>
          <w:w w:val="110"/>
        </w:rPr>
        <w:t>exactly</w:t>
      </w:r>
      <w:r>
        <w:rPr>
          <w:spacing w:val="-1"/>
          <w:w w:val="110"/>
        </w:rPr>
        <w:t xml:space="preserve"> </w:t>
      </w:r>
      <w:r>
        <w:rPr>
          <w:w w:val="110"/>
        </w:rPr>
        <w:t>this: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addi-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tion of 20-nm diameter athermal Au NPs to PEO at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spacing w:val="-5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20 vol%</w:t>
      </w:r>
      <w:r>
        <w:rPr>
          <w:spacing w:val="40"/>
          <w:w w:val="110"/>
        </w:rPr>
        <w:t xml:space="preserve"> </w:t>
      </w:r>
      <w:r>
        <w:rPr>
          <w:w w:val="110"/>
        </w:rPr>
        <w:t>does not measurably perturb the apparent tube diameter (as mea-</w:t>
      </w:r>
      <w:r>
        <w:rPr>
          <w:spacing w:val="40"/>
          <w:w w:val="110"/>
        </w:rPr>
        <w:t xml:space="preserve"> </w:t>
      </w:r>
      <w:r>
        <w:rPr>
          <w:w w:val="110"/>
        </w:rPr>
        <w:t>sured by NSE), but 3-nm diameter athermal Au NPs increase the</w:t>
      </w:r>
      <w:r>
        <w:rPr>
          <w:spacing w:val="40"/>
          <w:w w:val="110"/>
        </w:rPr>
        <w:t xml:space="preserve"> </w:t>
      </w:r>
      <w:r>
        <w:rPr>
          <w:w w:val="110"/>
        </w:rPr>
        <w:t>tube</w:t>
      </w:r>
      <w:r>
        <w:rPr>
          <w:spacing w:val="-7"/>
          <w:w w:val="110"/>
        </w:rPr>
        <w:t xml:space="preserve"> </w:t>
      </w:r>
      <w:r>
        <w:rPr>
          <w:w w:val="110"/>
        </w:rPr>
        <w:t>diameter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25%</w:t>
      </w:r>
      <w:r>
        <w:rPr>
          <w:spacing w:val="-6"/>
          <w:w w:val="110"/>
        </w:rPr>
        <w:t xml:space="preserve"> </w:t>
      </w:r>
      <w:r>
        <w:rPr>
          <w:w w:val="110"/>
        </w:rPr>
        <w:t>at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same</w:t>
      </w:r>
      <w:r>
        <w:rPr>
          <w:spacing w:val="-6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spacing w:val="3"/>
          <w:w w:val="110"/>
        </w:rPr>
        <w:t xml:space="preserve"> </w:t>
      </w:r>
      <w:r>
        <w:rPr>
          <w:w w:val="110"/>
        </w:rPr>
        <w:t>[</w:t>
      </w:r>
      <w:hyperlink w:anchor="_bookmark123" w:history="1">
        <w:r>
          <w:rPr>
            <w:color w:val="0080AC"/>
            <w:w w:val="110"/>
          </w:rPr>
          <w:t>131</w:t>
        </w:r>
        <w:r>
          <w:rPr>
            <w:w w:val="110"/>
          </w:rPr>
          <w:t>].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This</w:t>
      </w:r>
      <w:r>
        <w:rPr>
          <w:spacing w:val="-6"/>
          <w:w w:val="110"/>
        </w:rPr>
        <w:t xml:space="preserve"> </w:t>
      </w:r>
      <w:r>
        <w:rPr>
          <w:w w:val="110"/>
        </w:rPr>
        <w:t>concept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tube</w:t>
      </w:r>
    </w:p>
    <w:p w14:paraId="4988C0A6" w14:textId="77777777" w:rsidR="00E21043" w:rsidRDefault="0052501A">
      <w:pPr>
        <w:spacing w:before="1" w:after="25"/>
        <w:rPr>
          <w:sz w:val="8"/>
        </w:rPr>
      </w:pPr>
      <w:r>
        <w:br w:type="column"/>
      </w:r>
    </w:p>
    <w:p w14:paraId="1E537979" w14:textId="77777777" w:rsidR="00E21043" w:rsidRDefault="0052501A">
      <w:pPr>
        <w:pStyle w:val="BodyText"/>
        <w:ind w:left="428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49EB6EC9" wp14:editId="6805E6FD">
            <wp:extent cx="2744820" cy="4130040"/>
            <wp:effectExtent l="0" t="0" r="0" b="0"/>
            <wp:docPr id="34" name="Image 34" descr="Image of Fig.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Image of Fig. 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8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D048" w14:textId="77777777" w:rsidR="00E21043" w:rsidRDefault="00E21043">
      <w:pPr>
        <w:pStyle w:val="BodyText"/>
        <w:spacing w:before="52"/>
        <w:jc w:val="left"/>
        <w:rPr>
          <w:sz w:val="12"/>
        </w:rPr>
      </w:pPr>
    </w:p>
    <w:p w14:paraId="40AE0BE9" w14:textId="77777777" w:rsidR="00E21043" w:rsidRDefault="0052501A">
      <w:pPr>
        <w:spacing w:line="280" w:lineRule="auto"/>
        <w:ind w:left="72" w:right="278"/>
        <w:jc w:val="both"/>
        <w:rPr>
          <w:sz w:val="12"/>
        </w:rPr>
      </w:pPr>
      <w:r>
        <w:rPr>
          <w:b/>
          <w:w w:val="120"/>
          <w:sz w:val="12"/>
        </w:rPr>
        <w:t>Fig. 9.</w:t>
      </w:r>
      <w:r>
        <w:rPr>
          <w:b/>
          <w:spacing w:val="23"/>
          <w:w w:val="120"/>
          <w:sz w:val="12"/>
        </w:rPr>
        <w:t xml:space="preserve"> </w:t>
      </w:r>
      <w:r>
        <w:rPr>
          <w:w w:val="120"/>
          <w:sz w:val="12"/>
        </w:rPr>
        <w:t>(a) Normalized dynamic structure factor from NSE of PEP for a variety of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position w:val="2"/>
          <w:sz w:val="12"/>
        </w:rPr>
        <w:t>NP concentrations (</w:t>
      </w:r>
      <w:r>
        <w:rPr>
          <w:rFonts w:ascii="Trebuchet MS" w:hAnsi="Trebuchet MS"/>
          <w:w w:val="120"/>
          <w:position w:val="2"/>
          <w:sz w:val="12"/>
        </w:rPr>
        <w:t>φ</w:t>
      </w:r>
      <w:r>
        <w:rPr>
          <w:w w:val="120"/>
          <w:sz w:val="9"/>
        </w:rPr>
        <w:t xml:space="preserve">NP </w:t>
      </w:r>
      <w:r>
        <w:rPr>
          <w:w w:val="120"/>
          <w:position w:val="2"/>
          <w:sz w:val="12"/>
        </w:rPr>
        <w:t>=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0, 0.18, 0.35, 0.5, and 0.6 from black squares to purple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tilted-triangles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and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2R</w:t>
      </w:r>
      <w:r>
        <w:rPr>
          <w:w w:val="120"/>
          <w:sz w:val="9"/>
        </w:rPr>
        <w:t>NP</w:t>
      </w:r>
      <w:r>
        <w:rPr>
          <w:spacing w:val="-3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=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17</w:t>
      </w:r>
      <w:r>
        <w:rPr>
          <w:spacing w:val="-8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nm). (b) Separation of apparent tube diameter, d</w:t>
      </w:r>
      <w:r>
        <w:rPr>
          <w:w w:val="120"/>
          <w:sz w:val="9"/>
        </w:rPr>
        <w:t>app</w:t>
      </w:r>
      <w:r>
        <w:rPr>
          <w:w w:val="120"/>
          <w:position w:val="2"/>
          <w:sz w:val="12"/>
        </w:rPr>
        <w:t>,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measured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in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(top)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contributions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entanglements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(d</w:t>
      </w:r>
      <w:r>
        <w:rPr>
          <w:w w:val="120"/>
          <w:sz w:val="12"/>
          <w:vertAlign w:val="subscript"/>
        </w:rPr>
        <w:t>tube</w:t>
      </w:r>
      <w:r>
        <w:rPr>
          <w:w w:val="120"/>
          <w:sz w:val="12"/>
        </w:rPr>
        <w:t>)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geomet-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position w:val="2"/>
          <w:sz w:val="12"/>
        </w:rPr>
        <w:t>ric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NP-induced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entanglements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(d</w:t>
      </w:r>
      <w:r>
        <w:rPr>
          <w:w w:val="120"/>
          <w:sz w:val="9"/>
        </w:rPr>
        <w:t>geo</w:t>
      </w:r>
      <w:r>
        <w:rPr>
          <w:w w:val="120"/>
          <w:position w:val="2"/>
          <w:sz w:val="12"/>
        </w:rPr>
        <w:t>)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[</w:t>
      </w:r>
      <w:hyperlink w:anchor="_bookmark149" w:history="1">
        <w:r>
          <w:rPr>
            <w:color w:val="0080AC"/>
            <w:w w:val="120"/>
            <w:position w:val="2"/>
            <w:sz w:val="12"/>
          </w:rPr>
          <w:t>149</w:t>
        </w:r>
        <w:r>
          <w:rPr>
            <w:w w:val="120"/>
            <w:position w:val="2"/>
            <w:sz w:val="12"/>
          </w:rPr>
          <w:t>].</w:t>
        </w:r>
      </w:hyperlink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Copyright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2011.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(For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interpretation</w:t>
      </w:r>
      <w:r>
        <w:rPr>
          <w:spacing w:val="-3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of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15"/>
          <w:sz w:val="12"/>
        </w:rPr>
        <w:t>the references to color in this figure legend, the reader is referred to the web version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of this article.)</w:t>
      </w:r>
    </w:p>
    <w:p w14:paraId="700BB47F" w14:textId="77777777" w:rsidR="00E21043" w:rsidRDefault="0052501A">
      <w:pPr>
        <w:spacing w:before="39"/>
        <w:ind w:left="72"/>
        <w:jc w:val="both"/>
        <w:rPr>
          <w:sz w:val="12"/>
        </w:rPr>
      </w:pPr>
      <w:r>
        <w:rPr>
          <w:w w:val="120"/>
          <w:sz w:val="12"/>
        </w:rPr>
        <w:t>Adapted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4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0C185796" w14:textId="77777777" w:rsidR="00E21043" w:rsidRDefault="00E21043">
      <w:pPr>
        <w:pStyle w:val="BodyText"/>
        <w:spacing w:before="133"/>
        <w:jc w:val="left"/>
        <w:rPr>
          <w:sz w:val="12"/>
        </w:rPr>
      </w:pPr>
    </w:p>
    <w:p w14:paraId="1CE4DB41" w14:textId="77777777" w:rsidR="00E21043" w:rsidRDefault="0052501A">
      <w:pPr>
        <w:pStyle w:val="BodyText"/>
        <w:spacing w:line="268" w:lineRule="auto"/>
        <w:ind w:left="72" w:right="278"/>
      </w:pPr>
      <w:r>
        <w:rPr>
          <w:w w:val="110"/>
        </w:rPr>
        <w:t>dilation has been observed and discussed in other PNC systems as</w:t>
      </w:r>
      <w:r>
        <w:rPr>
          <w:spacing w:val="40"/>
          <w:w w:val="110"/>
        </w:rPr>
        <w:t xml:space="preserve"> </w:t>
      </w:r>
      <w:r>
        <w:rPr>
          <w:w w:val="110"/>
        </w:rPr>
        <w:t>well [</w:t>
      </w:r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,</w:t>
        </w:r>
      </w:hyperlink>
      <w:hyperlink w:anchor="_bookmark142" w:history="1">
        <w:r>
          <w:rPr>
            <w:color w:val="0080AC"/>
            <w:w w:val="110"/>
          </w:rPr>
          <w:t>145</w:t>
        </w:r>
        <w:r>
          <w:rPr>
            <w:w w:val="110"/>
          </w:rPr>
          <w:t>,</w:t>
        </w:r>
      </w:hyperlink>
      <w:hyperlink w:anchor="_bookmark164" w:history="1">
        <w:r>
          <w:rPr>
            <w:color w:val="0080AC"/>
            <w:w w:val="110"/>
          </w:rPr>
          <w:t>159</w:t>
        </w:r>
        <w:r>
          <w:rPr>
            <w:w w:val="110"/>
          </w:rPr>
          <w:t>].</w:t>
        </w:r>
      </w:hyperlink>
    </w:p>
    <w:p w14:paraId="12BC0437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MD simulations also provide valuable information about the</w:t>
      </w:r>
      <w:r>
        <w:rPr>
          <w:spacing w:val="40"/>
          <w:w w:val="110"/>
        </w:rPr>
        <w:t xml:space="preserve"> </w:t>
      </w:r>
      <w:r>
        <w:rPr>
          <w:w w:val="110"/>
        </w:rPr>
        <w:t>entanglement network in PNCs [</w:t>
      </w:r>
      <w:hyperlink w:anchor="_bookmark154" w:history="1">
        <w:r>
          <w:rPr>
            <w:color w:val="0080AC"/>
            <w:w w:val="110"/>
          </w:rPr>
          <w:t>152</w:t>
        </w:r>
        <w:r>
          <w:rPr>
            <w:w w:val="110"/>
          </w:rPr>
          <w:t>,</w:t>
        </w:r>
      </w:hyperlink>
      <w:hyperlink w:anchor="_bookmark155" w:history="1">
        <w:r>
          <w:rPr>
            <w:color w:val="0080AC"/>
            <w:w w:val="110"/>
          </w:rPr>
          <w:t>153</w:t>
        </w:r>
        <w:r>
          <w:rPr>
            <w:w w:val="110"/>
          </w:rPr>
          <w:t>,</w:t>
        </w:r>
      </w:hyperlink>
      <w:hyperlink w:anchor="_bookmark165" w:history="1">
        <w:r>
          <w:rPr>
            <w:color w:val="0080AC"/>
            <w:w w:val="110"/>
          </w:rPr>
          <w:t>160–165</w:t>
        </w:r>
        <w:r>
          <w:rPr>
            <w:w w:val="110"/>
          </w:rPr>
          <w:t>].</w:t>
        </w:r>
      </w:hyperlink>
      <w:r>
        <w:rPr>
          <w:w w:val="110"/>
        </w:rPr>
        <w:t xml:space="preserve"> For example,</w:t>
      </w:r>
      <w:r>
        <w:rPr>
          <w:spacing w:val="40"/>
          <w:w w:val="110"/>
        </w:rPr>
        <w:t xml:space="preserve"> </w:t>
      </w:r>
      <w:r>
        <w:rPr>
          <w:w w:val="110"/>
        </w:rPr>
        <w:t>PNCs with athermal NPs and R</w:t>
      </w:r>
      <w:r>
        <w:rPr>
          <w:w w:val="110"/>
          <w:vertAlign w:val="subscript"/>
        </w:rPr>
        <w:t>g</w:t>
      </w:r>
      <w:r>
        <w:rPr>
          <w:rFonts w:ascii="Lucida Sans Unicode" w:hAnsi="Lucida Sans Unicode"/>
          <w:spacing w:val="40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exhibit disentanglement</w:t>
      </w:r>
      <w:r>
        <w:rPr>
          <w:spacing w:val="40"/>
          <w:w w:val="110"/>
        </w:rPr>
        <w:t xml:space="preserve"> </w:t>
      </w:r>
      <w:r>
        <w:rPr>
          <w:w w:val="110"/>
        </w:rPr>
        <w:t>(N</w:t>
      </w:r>
      <w:r>
        <w:rPr>
          <w:w w:val="110"/>
          <w:vertAlign w:val="subscript"/>
        </w:rPr>
        <w:t>e</w:t>
      </w:r>
      <w:r>
        <w:rPr>
          <w:w w:val="110"/>
        </w:rPr>
        <w:t>,</w:t>
      </w:r>
      <w:r>
        <w:rPr>
          <w:w w:val="110"/>
          <w:vertAlign w:val="subscript"/>
        </w:rPr>
        <w:t>PNC</w:t>
      </w:r>
      <w:r>
        <w:rPr>
          <w:w w:val="110"/>
        </w:rPr>
        <w:t xml:space="preserve"> &gt;</w:t>
      </w:r>
      <w:r>
        <w:rPr>
          <w:spacing w:val="-6"/>
          <w:w w:val="110"/>
        </w:rPr>
        <w:t xml:space="preserve"> </w:t>
      </w:r>
      <w:r>
        <w:rPr>
          <w:w w:val="110"/>
        </w:rPr>
        <w:t>N</w:t>
      </w:r>
      <w:r>
        <w:rPr>
          <w:w w:val="110"/>
          <w:vertAlign w:val="subscript"/>
        </w:rPr>
        <w:t>e,bulk</w:t>
      </w:r>
      <w:r>
        <w:rPr>
          <w:w w:val="110"/>
        </w:rPr>
        <w:t>) and more specifically, a depletion of entangle-</w:t>
      </w:r>
      <w:r>
        <w:rPr>
          <w:spacing w:val="40"/>
          <w:w w:val="110"/>
        </w:rPr>
        <w:t xml:space="preserve"> </w:t>
      </w:r>
      <w:r>
        <w:rPr>
          <w:w w:val="110"/>
        </w:rPr>
        <w:t>ments</w:t>
      </w:r>
      <w:r>
        <w:rPr>
          <w:spacing w:val="-4"/>
          <w:w w:val="110"/>
        </w:rPr>
        <w:t xml:space="preserve"> </w:t>
      </w:r>
      <w:r>
        <w:rPr>
          <w:w w:val="110"/>
        </w:rPr>
        <w:t>near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NP</w:t>
      </w:r>
      <w:r>
        <w:rPr>
          <w:spacing w:val="-4"/>
          <w:w w:val="110"/>
        </w:rPr>
        <w:t xml:space="preserve"> </w:t>
      </w:r>
      <w:r>
        <w:rPr>
          <w:w w:val="110"/>
        </w:rPr>
        <w:t>[</w:t>
      </w:r>
      <w:hyperlink w:anchor="_bookmark172" w:history="1">
        <w:r>
          <w:rPr>
            <w:color w:val="0080AC"/>
            <w:w w:val="110"/>
          </w:rPr>
          <w:t>165</w:t>
        </w:r>
        <w:r>
          <w:rPr>
            <w:w w:val="110"/>
          </w:rPr>
          <w:t>].</w:t>
        </w:r>
      </w:hyperlink>
      <w:r>
        <w:rPr>
          <w:spacing w:val="-4"/>
          <w:w w:val="110"/>
        </w:rPr>
        <w:t xml:space="preserve"> </w:t>
      </w:r>
      <w:r>
        <w:rPr>
          <w:w w:val="110"/>
        </w:rPr>
        <w:t>Moreover,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NPs</w:t>
      </w:r>
      <w:r>
        <w:rPr>
          <w:spacing w:val="-4"/>
          <w:w w:val="110"/>
        </w:rPr>
        <w:t xml:space="preserve"> </w:t>
      </w:r>
      <w:r>
        <w:rPr>
          <w:w w:val="110"/>
        </w:rPr>
        <w:t>often</w:t>
      </w:r>
      <w:r>
        <w:rPr>
          <w:spacing w:val="-4"/>
          <w:w w:val="110"/>
        </w:rPr>
        <w:t xml:space="preserve"> </w:t>
      </w:r>
      <w:r>
        <w:rPr>
          <w:w w:val="110"/>
        </w:rPr>
        <w:t>contribute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primitive</w:t>
      </w:r>
      <w:r>
        <w:rPr>
          <w:spacing w:val="-7"/>
          <w:w w:val="110"/>
        </w:rPr>
        <w:t xml:space="preserve"> </w:t>
      </w:r>
      <w:r>
        <w:rPr>
          <w:w w:val="110"/>
        </w:rPr>
        <w:t>path</w:t>
      </w:r>
      <w:r>
        <w:rPr>
          <w:spacing w:val="-7"/>
          <w:w w:val="110"/>
        </w:rPr>
        <w:t xml:space="preserve"> </w:t>
      </w:r>
      <w:r>
        <w:rPr>
          <w:w w:val="110"/>
        </w:rPr>
        <w:t>indicating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NPs</w:t>
      </w:r>
      <w:r>
        <w:rPr>
          <w:spacing w:val="-7"/>
          <w:w w:val="110"/>
        </w:rPr>
        <w:t xml:space="preserve"> </w:t>
      </w:r>
      <w:r>
        <w:rPr>
          <w:w w:val="110"/>
        </w:rPr>
        <w:t>can</w:t>
      </w:r>
      <w:r>
        <w:rPr>
          <w:spacing w:val="-7"/>
          <w:w w:val="110"/>
        </w:rPr>
        <w:t xml:space="preserve"> </w:t>
      </w:r>
      <w:r>
        <w:rPr>
          <w:w w:val="110"/>
        </w:rPr>
        <w:t>act</w:t>
      </w:r>
      <w:r>
        <w:rPr>
          <w:spacing w:val="-7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topological</w:t>
      </w:r>
      <w:r>
        <w:rPr>
          <w:spacing w:val="-7"/>
          <w:w w:val="110"/>
        </w:rPr>
        <w:t xml:space="preserve"> </w:t>
      </w:r>
      <w:r>
        <w:rPr>
          <w:w w:val="110"/>
        </w:rPr>
        <w:t>constraints</w:t>
      </w:r>
      <w:r>
        <w:rPr>
          <w:spacing w:val="40"/>
          <w:w w:val="110"/>
        </w:rPr>
        <w:t xml:space="preserve"> </w:t>
      </w:r>
      <w:r>
        <w:rPr>
          <w:w w:val="110"/>
        </w:rPr>
        <w:t>akin to entanglements [</w:t>
      </w:r>
      <w:hyperlink w:anchor="_bookmark172" w:history="1">
        <w:r>
          <w:rPr>
            <w:color w:val="0080AC"/>
            <w:w w:val="110"/>
          </w:rPr>
          <w:t>165</w:t>
        </w:r>
        <w:r>
          <w:rPr>
            <w:w w:val="110"/>
          </w:rPr>
          <w:t>].</w:t>
        </w:r>
      </w:hyperlink>
      <w:r>
        <w:rPr>
          <w:w w:val="110"/>
        </w:rPr>
        <w:t xml:space="preserve"> These observations agree with afore-</w:t>
      </w:r>
      <w:r>
        <w:rPr>
          <w:spacing w:val="40"/>
          <w:w w:val="110"/>
        </w:rPr>
        <w:t xml:space="preserve"> </w:t>
      </w:r>
      <w:r>
        <w:rPr>
          <w:w w:val="110"/>
        </w:rPr>
        <w:t>mentioned NSE results. In another simulation, the entanglement</w:t>
      </w:r>
      <w:r>
        <w:rPr>
          <w:spacing w:val="40"/>
          <w:w w:val="110"/>
        </w:rPr>
        <w:t xml:space="preserve"> </w:t>
      </w:r>
      <w:r>
        <w:rPr>
          <w:w w:val="110"/>
        </w:rPr>
        <w:t>tube</w:t>
      </w:r>
      <w:r>
        <w:rPr>
          <w:spacing w:val="-1"/>
          <w:w w:val="110"/>
        </w:rPr>
        <w:t xml:space="preserve"> </w:t>
      </w:r>
      <w:r>
        <w:rPr>
          <w:w w:val="110"/>
        </w:rPr>
        <w:t>diameter</w:t>
      </w:r>
      <w:r>
        <w:rPr>
          <w:spacing w:val="-1"/>
          <w:w w:val="110"/>
        </w:rPr>
        <w:t xml:space="preserve"> </w:t>
      </w:r>
      <w:r>
        <w:rPr>
          <w:w w:val="110"/>
        </w:rPr>
        <w:t>increased</w:t>
      </w:r>
      <w:r>
        <w:rPr>
          <w:spacing w:val="-1"/>
          <w:w w:val="110"/>
        </w:rPr>
        <w:t xml:space="preserve"> </w:t>
      </w:r>
      <w:r>
        <w:rPr>
          <w:w w:val="110"/>
        </w:rPr>
        <w:t>as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function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NP</w:t>
      </w:r>
      <w:r>
        <w:rPr>
          <w:spacing w:val="-1"/>
          <w:w w:val="110"/>
        </w:rPr>
        <w:t xml:space="preserve"> </w:t>
      </w:r>
      <w:r>
        <w:rPr>
          <w:w w:val="110"/>
        </w:rPr>
        <w:t>concentration,</w:t>
      </w:r>
      <w:r>
        <w:rPr>
          <w:spacing w:val="-1"/>
          <w:w w:val="110"/>
        </w:rPr>
        <w:t xml:space="preserve"> </w:t>
      </w:r>
      <w:r>
        <w:rPr>
          <w:w w:val="110"/>
        </w:rPr>
        <w:t>demon-</w:t>
      </w:r>
      <w:r>
        <w:rPr>
          <w:spacing w:val="40"/>
          <w:w w:val="110"/>
        </w:rPr>
        <w:t xml:space="preserve"> </w:t>
      </w:r>
      <w:r>
        <w:rPr>
          <w:w w:val="110"/>
        </w:rPr>
        <w:t>strating disentanglement, and this increase was larger for smaller</w:t>
      </w:r>
      <w:r>
        <w:rPr>
          <w:spacing w:val="40"/>
          <w:w w:val="110"/>
        </w:rPr>
        <w:t xml:space="preserve"> </w:t>
      </w:r>
      <w:r>
        <w:rPr>
          <w:w w:val="110"/>
        </w:rPr>
        <w:t>NPs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stronger</w:t>
      </w:r>
      <w:r>
        <w:rPr>
          <w:spacing w:val="-6"/>
          <w:w w:val="110"/>
        </w:rPr>
        <w:t xml:space="preserve"> </w:t>
      </w:r>
      <w:r>
        <w:rPr>
          <w:w w:val="110"/>
        </w:rPr>
        <w:t>NP-polymer</w:t>
      </w:r>
      <w:r>
        <w:rPr>
          <w:spacing w:val="-6"/>
          <w:w w:val="110"/>
        </w:rPr>
        <w:t xml:space="preserve"> </w:t>
      </w:r>
      <w:r>
        <w:rPr>
          <w:w w:val="110"/>
        </w:rPr>
        <w:t>attractions</w:t>
      </w:r>
      <w:r>
        <w:rPr>
          <w:spacing w:val="-6"/>
          <w:w w:val="110"/>
        </w:rPr>
        <w:t xml:space="preserve"> </w:t>
      </w:r>
      <w:r>
        <w:rPr>
          <w:w w:val="110"/>
        </w:rPr>
        <w:t>[</w:t>
      </w:r>
      <w:hyperlink w:anchor="_bookmark167" w:history="1">
        <w:r>
          <w:rPr>
            <w:color w:val="0080AC"/>
            <w:w w:val="110"/>
          </w:rPr>
          <w:t>162</w:t>
        </w:r>
        <w:r>
          <w:rPr>
            <w:w w:val="110"/>
          </w:rPr>
          <w:t>,</w:t>
        </w:r>
      </w:hyperlink>
      <w:hyperlink w:anchor="_bookmark175" w:history="1">
        <w:r>
          <w:rPr>
            <w:color w:val="0080AC"/>
            <w:w w:val="110"/>
          </w:rPr>
          <w:t>166</w:t>
        </w:r>
        <w:r>
          <w:rPr>
            <w:w w:val="110"/>
          </w:rPr>
          <w:t>].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important</w:t>
      </w:r>
      <w:r>
        <w:rPr>
          <w:spacing w:val="40"/>
          <w:w w:val="110"/>
        </w:rPr>
        <w:t xml:space="preserve"> </w:t>
      </w:r>
      <w:r>
        <w:rPr>
          <w:w w:val="110"/>
        </w:rPr>
        <w:t>to note that in simulations, the entanglement network is defined</w:t>
      </w:r>
      <w:r>
        <w:rPr>
          <w:spacing w:val="80"/>
          <w:w w:val="110"/>
        </w:rPr>
        <w:t xml:space="preserve"> </w:t>
      </w:r>
      <w:r>
        <w:rPr>
          <w:w w:val="110"/>
        </w:rPr>
        <w:t>by the primitive network but in experiments, it is usually defined</w:t>
      </w:r>
      <w:r>
        <w:rPr>
          <w:spacing w:val="40"/>
          <w:w w:val="110"/>
        </w:rPr>
        <w:t xml:space="preserve"> </w:t>
      </w:r>
      <w:r>
        <w:rPr>
          <w:w w:val="110"/>
        </w:rPr>
        <w:t>by polymer dynamics or stress relaxation, so NPs may contribute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differently.</w:t>
      </w:r>
    </w:p>
    <w:p w14:paraId="51FA5CEA" w14:textId="77777777" w:rsidR="00E21043" w:rsidRDefault="00E21043">
      <w:pPr>
        <w:pStyle w:val="BodyText"/>
        <w:spacing w:before="18"/>
        <w:jc w:val="left"/>
      </w:pPr>
    </w:p>
    <w:p w14:paraId="0CCB59EC" w14:textId="77777777" w:rsidR="00E21043" w:rsidRDefault="0052501A">
      <w:pPr>
        <w:pStyle w:val="Heading1"/>
        <w:numPr>
          <w:ilvl w:val="0"/>
          <w:numId w:val="2"/>
        </w:numPr>
        <w:tabs>
          <w:tab w:val="left" w:pos="309"/>
        </w:tabs>
        <w:spacing w:before="1"/>
        <w:ind w:left="309" w:hanging="237"/>
      </w:pPr>
      <w:bookmarkStart w:id="43" w:name="_TOC_250004"/>
      <w:r>
        <w:rPr>
          <w:w w:val="110"/>
        </w:rPr>
        <w:t>Polymer</w:t>
      </w:r>
      <w:r>
        <w:rPr>
          <w:spacing w:val="-4"/>
          <w:w w:val="110"/>
        </w:rPr>
        <w:t xml:space="preserve"> </w:t>
      </w:r>
      <w:r>
        <w:rPr>
          <w:w w:val="110"/>
        </w:rPr>
        <w:t>chain</w:t>
      </w:r>
      <w:r>
        <w:rPr>
          <w:spacing w:val="-4"/>
          <w:w w:val="110"/>
        </w:rPr>
        <w:t xml:space="preserve"> </w:t>
      </w:r>
      <w:bookmarkEnd w:id="43"/>
      <w:r>
        <w:rPr>
          <w:spacing w:val="-2"/>
          <w:w w:val="110"/>
        </w:rPr>
        <w:t>diffusion</w:t>
      </w:r>
    </w:p>
    <w:p w14:paraId="70456F33" w14:textId="77777777" w:rsidR="00E21043" w:rsidRDefault="00E21043">
      <w:pPr>
        <w:pStyle w:val="BodyText"/>
        <w:spacing w:before="43"/>
        <w:jc w:val="left"/>
        <w:rPr>
          <w:b/>
        </w:rPr>
      </w:pPr>
    </w:p>
    <w:p w14:paraId="32C7E7C5" w14:textId="77777777" w:rsidR="00E21043" w:rsidRDefault="0052501A">
      <w:pPr>
        <w:pStyle w:val="ListParagraph"/>
        <w:numPr>
          <w:ilvl w:val="1"/>
          <w:numId w:val="2"/>
        </w:numPr>
        <w:tabs>
          <w:tab w:val="left" w:pos="429"/>
        </w:tabs>
        <w:spacing w:before="0"/>
        <w:ind w:left="429" w:hanging="357"/>
        <w:jc w:val="left"/>
        <w:rPr>
          <w:i/>
          <w:sz w:val="16"/>
        </w:rPr>
      </w:pPr>
      <w:r>
        <w:rPr>
          <w:i/>
          <w:spacing w:val="2"/>
          <w:sz w:val="16"/>
        </w:rPr>
        <w:t>Experimental</w:t>
      </w:r>
      <w:r>
        <w:rPr>
          <w:i/>
          <w:spacing w:val="38"/>
          <w:sz w:val="16"/>
        </w:rPr>
        <w:t xml:space="preserve"> </w:t>
      </w:r>
      <w:r>
        <w:rPr>
          <w:i/>
          <w:spacing w:val="2"/>
          <w:sz w:val="16"/>
        </w:rPr>
        <w:t>and</w:t>
      </w:r>
      <w:r>
        <w:rPr>
          <w:i/>
          <w:spacing w:val="38"/>
          <w:sz w:val="16"/>
        </w:rPr>
        <w:t xml:space="preserve"> </w:t>
      </w:r>
      <w:r>
        <w:rPr>
          <w:i/>
          <w:spacing w:val="2"/>
          <w:sz w:val="16"/>
        </w:rPr>
        <w:t>simulation</w:t>
      </w:r>
      <w:r>
        <w:rPr>
          <w:i/>
          <w:spacing w:val="39"/>
          <w:sz w:val="16"/>
        </w:rPr>
        <w:t xml:space="preserve"> </w:t>
      </w:r>
      <w:r>
        <w:rPr>
          <w:i/>
          <w:spacing w:val="-2"/>
          <w:sz w:val="16"/>
        </w:rPr>
        <w:t>methods</w:t>
      </w:r>
    </w:p>
    <w:p w14:paraId="3A134E4D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11AFC2BB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 xml:space="preserve">As described in Section </w:t>
      </w:r>
      <w:hyperlink w:anchor="_bookmark17" w:history="1">
        <w:r>
          <w:rPr>
            <w:color w:val="0080AC"/>
            <w:w w:val="110"/>
          </w:rPr>
          <w:t>4.1</w:t>
        </w:r>
        <w:r>
          <w:rPr>
            <w:w w:val="110"/>
          </w:rPr>
          <w:t>,</w:t>
        </w:r>
      </w:hyperlink>
      <w:r>
        <w:rPr>
          <w:w w:val="110"/>
        </w:rPr>
        <w:t xml:space="preserve"> rheology and NSE provide insights</w:t>
      </w:r>
      <w:r>
        <w:rPr>
          <w:spacing w:val="40"/>
          <w:w w:val="110"/>
        </w:rPr>
        <w:t xml:space="preserve"> </w:t>
      </w:r>
      <w:r>
        <w:rPr>
          <w:w w:val="110"/>
        </w:rPr>
        <w:t>to chain-scale diffusion in certain systems and experimental</w:t>
      </w:r>
      <w:r>
        <w:rPr>
          <w:spacing w:val="40"/>
          <w:w w:val="110"/>
        </w:rPr>
        <w:t xml:space="preserve"> </w:t>
      </w:r>
      <w:r>
        <w:rPr>
          <w:w w:val="110"/>
        </w:rPr>
        <w:t>conditions. For example, without NP percolation or significant</w:t>
      </w:r>
      <w:r>
        <w:rPr>
          <w:spacing w:val="40"/>
          <w:w w:val="110"/>
        </w:rPr>
        <w:t xml:space="preserve"> </w:t>
      </w:r>
      <w:r>
        <w:rPr>
          <w:w w:val="110"/>
        </w:rPr>
        <w:t>mechanical</w:t>
      </w:r>
      <w:r>
        <w:rPr>
          <w:spacing w:val="2"/>
          <w:w w:val="110"/>
        </w:rPr>
        <w:t xml:space="preserve"> </w:t>
      </w:r>
      <w:r>
        <w:rPr>
          <w:w w:val="110"/>
        </w:rPr>
        <w:t>stiffening,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terminal</w:t>
      </w:r>
      <w:r>
        <w:rPr>
          <w:spacing w:val="3"/>
          <w:w w:val="110"/>
        </w:rPr>
        <w:t xml:space="preserve"> </w:t>
      </w:r>
      <w:r>
        <w:rPr>
          <w:w w:val="110"/>
        </w:rPr>
        <w:t>relaxation</w:t>
      </w:r>
      <w:r>
        <w:rPr>
          <w:spacing w:val="2"/>
          <w:w w:val="110"/>
        </w:rPr>
        <w:t xml:space="preserve"> </w:t>
      </w:r>
      <w:r>
        <w:rPr>
          <w:w w:val="110"/>
        </w:rPr>
        <w:t>behavior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rheolog-</w:t>
      </w:r>
    </w:p>
    <w:p w14:paraId="1ECE42D9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69E73A2C" w14:textId="77777777" w:rsidR="00E21043" w:rsidRDefault="00E21043">
      <w:pPr>
        <w:pStyle w:val="BodyText"/>
        <w:jc w:val="left"/>
        <w:rPr>
          <w:sz w:val="20"/>
        </w:rPr>
      </w:pPr>
    </w:p>
    <w:p w14:paraId="66AFA4CA" w14:textId="77777777" w:rsidR="00E21043" w:rsidRDefault="0052501A">
      <w:pPr>
        <w:pStyle w:val="BodyText"/>
        <w:ind w:left="164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457B6D2C" wp14:editId="2B181517">
            <wp:extent cx="4900061" cy="1551431"/>
            <wp:effectExtent l="0" t="0" r="0" b="0"/>
            <wp:docPr id="35" name="Image 35" descr="Image of Fig.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Image of Fig. 1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061" cy="155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CE6B" w14:textId="77777777" w:rsidR="00E21043" w:rsidRDefault="00E21043">
      <w:pPr>
        <w:pStyle w:val="BodyText"/>
        <w:spacing w:before="54"/>
        <w:jc w:val="left"/>
        <w:rPr>
          <w:sz w:val="12"/>
        </w:rPr>
      </w:pPr>
    </w:p>
    <w:p w14:paraId="0C68D470" w14:textId="77777777" w:rsidR="00E21043" w:rsidRDefault="0052501A">
      <w:pPr>
        <w:ind w:left="224"/>
        <w:jc w:val="center"/>
        <w:rPr>
          <w:sz w:val="12"/>
        </w:rPr>
      </w:pPr>
      <w:bookmarkStart w:id="44" w:name="_bookmark24"/>
      <w:bookmarkEnd w:id="44"/>
      <w:r>
        <w:rPr>
          <w:b/>
          <w:w w:val="120"/>
          <w:sz w:val="12"/>
        </w:rPr>
        <w:t>Fig.</w:t>
      </w:r>
      <w:r>
        <w:rPr>
          <w:b/>
          <w:spacing w:val="-4"/>
          <w:w w:val="120"/>
          <w:sz w:val="12"/>
        </w:rPr>
        <w:t xml:space="preserve"> </w:t>
      </w:r>
      <w:r>
        <w:rPr>
          <w:b/>
          <w:w w:val="120"/>
          <w:sz w:val="12"/>
        </w:rPr>
        <w:t>10.</w:t>
      </w:r>
      <w:r>
        <w:rPr>
          <w:b/>
          <w:spacing w:val="27"/>
          <w:w w:val="120"/>
          <w:sz w:val="12"/>
        </w:rPr>
        <w:t xml:space="preserve"> </w:t>
      </w:r>
      <w:r>
        <w:rPr>
          <w:w w:val="120"/>
          <w:sz w:val="12"/>
        </w:rPr>
        <w:t>General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schematic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diffusion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experiment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using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a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mutual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diffusion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sample</w:t>
      </w:r>
      <w:r>
        <w:rPr>
          <w:spacing w:val="-3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configuration.</w:t>
      </w:r>
    </w:p>
    <w:p w14:paraId="2CAA8004" w14:textId="77777777" w:rsidR="00E21043" w:rsidRDefault="00E21043">
      <w:pPr>
        <w:pStyle w:val="BodyText"/>
        <w:jc w:val="left"/>
        <w:rPr>
          <w:sz w:val="17"/>
        </w:rPr>
      </w:pPr>
    </w:p>
    <w:p w14:paraId="23FDDD31" w14:textId="77777777" w:rsidR="00E21043" w:rsidRDefault="00E21043">
      <w:pPr>
        <w:pStyle w:val="BodyText"/>
        <w:jc w:val="left"/>
        <w:rPr>
          <w:sz w:val="17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5D1B5C11" w14:textId="77777777" w:rsidR="00E21043" w:rsidRDefault="0052501A">
      <w:pPr>
        <w:pStyle w:val="BodyText"/>
        <w:spacing w:before="105" w:line="268" w:lineRule="auto"/>
        <w:ind w:left="288"/>
      </w:pPr>
      <w:r>
        <w:rPr>
          <w:w w:val="110"/>
        </w:rPr>
        <w:t>ical spectra provides a measurement of the largest relaxation time</w:t>
      </w:r>
      <w:r>
        <w:rPr>
          <w:spacing w:val="40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t</w:t>
      </w:r>
      <w:r>
        <w:rPr>
          <w:w w:val="110"/>
        </w:rPr>
        <w:t>) associated with the chain, which can be used to estimate the</w:t>
      </w:r>
      <w:r>
        <w:rPr>
          <w:spacing w:val="40"/>
          <w:w w:val="110"/>
        </w:rPr>
        <w:t xml:space="preserve"> </w:t>
      </w:r>
      <w:r>
        <w:rPr>
          <w:w w:val="110"/>
        </w:rPr>
        <w:t>polymer diffusion coefficient. In addition, the diffusion of unen-</w:t>
      </w:r>
      <w:r>
        <w:rPr>
          <w:spacing w:val="40"/>
          <w:w w:val="110"/>
        </w:rPr>
        <w:t xml:space="preserve"> </w:t>
      </w:r>
      <w:r>
        <w:rPr>
          <w:w w:val="110"/>
        </w:rPr>
        <w:t>tangled chains can be measured by NSE and BDS at T</w:t>
      </w:r>
      <w:r>
        <w:rPr>
          <w:rFonts w:ascii="Lucida Sans Unicode" w:hAnsi="Lucida Sans Unicode"/>
          <w:spacing w:val="40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>. While</w:t>
      </w:r>
      <w:r>
        <w:rPr>
          <w:spacing w:val="40"/>
          <w:w w:val="110"/>
        </w:rPr>
        <w:t xml:space="preserve"> </w:t>
      </w:r>
      <w:r>
        <w:rPr>
          <w:w w:val="110"/>
        </w:rPr>
        <w:t>NSE measurements of ISF often plateau at long times due to the</w:t>
      </w:r>
      <w:r>
        <w:rPr>
          <w:spacing w:val="40"/>
          <w:w w:val="110"/>
        </w:rPr>
        <w:t xml:space="preserve"> </w:t>
      </w:r>
      <w:r>
        <w:rPr>
          <w:w w:val="110"/>
        </w:rPr>
        <w:t>confined relaxations in the entanglement mesh, full decorrelation</w:t>
      </w:r>
      <w:r>
        <w:rPr>
          <w:spacing w:val="40"/>
          <w:w w:val="110"/>
        </w:rPr>
        <w:t xml:space="preserve"> </w:t>
      </w:r>
      <w:r>
        <w:rPr>
          <w:w w:val="110"/>
        </w:rPr>
        <w:t>can be observed in unentangled polymer chains [</w:t>
      </w:r>
      <w:hyperlink w:anchor="_bookmark148" w:history="1">
        <w:r>
          <w:rPr>
            <w:color w:val="0080AC"/>
            <w:w w:val="110"/>
          </w:rPr>
          <w:t>148</w:t>
        </w:r>
        <w:r>
          <w:rPr>
            <w:w w:val="110"/>
          </w:rPr>
          <w:t>].</w:t>
        </w:r>
      </w:hyperlink>
      <w:r>
        <w:rPr>
          <w:w w:val="110"/>
        </w:rPr>
        <w:t xml:space="preserve"> In addition,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>polymers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permanent</w:t>
      </w:r>
      <w:r>
        <w:rPr>
          <w:spacing w:val="-2"/>
          <w:w w:val="110"/>
        </w:rPr>
        <w:t xml:space="preserve"> </w:t>
      </w:r>
      <w:r>
        <w:rPr>
          <w:w w:val="110"/>
        </w:rPr>
        <w:t>dipole</w:t>
      </w:r>
      <w:r>
        <w:rPr>
          <w:spacing w:val="-2"/>
          <w:w w:val="110"/>
        </w:rPr>
        <w:t xml:space="preserve"> </w:t>
      </w:r>
      <w:r>
        <w:rPr>
          <w:w w:val="110"/>
        </w:rPr>
        <w:t>along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backbone</w:t>
      </w:r>
      <w:r>
        <w:rPr>
          <w:spacing w:val="-2"/>
          <w:w w:val="110"/>
        </w:rPr>
        <w:t xml:space="preserve"> </w:t>
      </w:r>
      <w:r>
        <w:rPr>
          <w:w w:val="110"/>
        </w:rPr>
        <w:t>(such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40"/>
          <w:w w:val="110"/>
        </w:rPr>
        <w:t xml:space="preserve"> </w:t>
      </w:r>
      <w:r>
        <w:rPr>
          <w:w w:val="110"/>
        </w:rPr>
        <w:t>PPG),</w:t>
      </w:r>
      <w:r>
        <w:rPr>
          <w:spacing w:val="-2"/>
          <w:w w:val="110"/>
        </w:rPr>
        <w:t xml:space="preserve"> </w:t>
      </w:r>
      <w:r>
        <w:rPr>
          <w:w w:val="110"/>
        </w:rPr>
        <w:t>BDS</w:t>
      </w:r>
      <w:r>
        <w:rPr>
          <w:spacing w:val="-2"/>
          <w:w w:val="110"/>
        </w:rPr>
        <w:t xml:space="preserve"> </w:t>
      </w:r>
      <w:r>
        <w:rPr>
          <w:w w:val="110"/>
        </w:rPr>
        <w:t>can</w:t>
      </w:r>
      <w:r>
        <w:rPr>
          <w:spacing w:val="-2"/>
          <w:w w:val="110"/>
        </w:rPr>
        <w:t xml:space="preserve"> </w:t>
      </w:r>
      <w:r>
        <w:rPr>
          <w:w w:val="110"/>
        </w:rPr>
        <w:t>measure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so-called</w:t>
      </w:r>
      <w:r>
        <w:rPr>
          <w:spacing w:val="-2"/>
          <w:w w:val="110"/>
        </w:rPr>
        <w:t xml:space="preserve"> </w:t>
      </w:r>
      <w:r>
        <w:rPr>
          <w:w w:val="110"/>
        </w:rPr>
        <w:t>normal</w:t>
      </w:r>
      <w:r>
        <w:rPr>
          <w:spacing w:val="-2"/>
          <w:w w:val="110"/>
        </w:rPr>
        <w:t xml:space="preserve"> </w:t>
      </w:r>
      <w:r>
        <w:rPr>
          <w:w w:val="110"/>
        </w:rPr>
        <w:t>mode</w:t>
      </w:r>
      <w:r>
        <w:rPr>
          <w:spacing w:val="-2"/>
          <w:w w:val="110"/>
        </w:rPr>
        <w:t xml:space="preserve"> </w:t>
      </w:r>
      <w:r>
        <w:rPr>
          <w:w w:val="110"/>
        </w:rPr>
        <w:t>relaxation</w:t>
      </w:r>
      <w:r>
        <w:rPr>
          <w:spacing w:val="-2"/>
          <w:w w:val="110"/>
        </w:rPr>
        <w:t xml:space="preserve"> </w:t>
      </w:r>
      <w:r>
        <w:rPr>
          <w:w w:val="110"/>
        </w:rPr>
        <w:t>time,</w:t>
      </w:r>
      <w:r>
        <w:rPr>
          <w:spacing w:val="40"/>
          <w:w w:val="110"/>
        </w:rPr>
        <w:t xml:space="preserve"> </w:t>
      </w:r>
      <w:r>
        <w:rPr>
          <w:w w:val="110"/>
        </w:rPr>
        <w:t>which</w:t>
      </w:r>
      <w:r>
        <w:rPr>
          <w:spacing w:val="-7"/>
          <w:w w:val="110"/>
        </w:rPr>
        <w:t xml:space="preserve"> </w:t>
      </w:r>
      <w:r>
        <w:rPr>
          <w:w w:val="110"/>
        </w:rPr>
        <w:t>represents</w:t>
      </w:r>
      <w:r>
        <w:rPr>
          <w:spacing w:val="-7"/>
          <w:w w:val="110"/>
        </w:rPr>
        <w:t xml:space="preserve"> </w:t>
      </w:r>
      <w:r>
        <w:rPr>
          <w:w w:val="110"/>
        </w:rPr>
        <w:t>full</w:t>
      </w:r>
      <w:r>
        <w:rPr>
          <w:spacing w:val="-7"/>
          <w:w w:val="110"/>
        </w:rPr>
        <w:t xml:space="preserve"> </w:t>
      </w:r>
      <w:r>
        <w:rPr>
          <w:w w:val="110"/>
        </w:rPr>
        <w:t>chain</w:t>
      </w:r>
      <w:r>
        <w:rPr>
          <w:spacing w:val="-7"/>
          <w:w w:val="110"/>
        </w:rPr>
        <w:t xml:space="preserve"> </w:t>
      </w:r>
      <w:r>
        <w:rPr>
          <w:w w:val="110"/>
        </w:rPr>
        <w:t>relaxation</w:t>
      </w:r>
      <w:r>
        <w:rPr>
          <w:spacing w:val="-7"/>
          <w:w w:val="110"/>
        </w:rPr>
        <w:t xml:space="preserve"> </w:t>
      </w:r>
      <w:r>
        <w:rPr>
          <w:w w:val="110"/>
        </w:rPr>
        <w:t>[</w:t>
      </w:r>
      <w:hyperlink w:anchor="_bookmark176" w:history="1">
        <w:r>
          <w:rPr>
            <w:color w:val="0080AC"/>
            <w:w w:val="110"/>
          </w:rPr>
          <w:t>167</w:t>
        </w:r>
        <w:r>
          <w:rPr>
            <w:w w:val="110"/>
          </w:rPr>
          <w:t>].</w:t>
        </w:r>
      </w:hyperlink>
      <w:r>
        <w:rPr>
          <w:spacing w:val="-7"/>
          <w:w w:val="110"/>
        </w:rPr>
        <w:t xml:space="preserve"> </w:t>
      </w:r>
      <w:r>
        <w:rPr>
          <w:w w:val="110"/>
        </w:rPr>
        <w:t>Specialized</w:t>
      </w:r>
      <w:r>
        <w:rPr>
          <w:spacing w:val="-7"/>
          <w:w w:val="110"/>
        </w:rPr>
        <w:t xml:space="preserve"> </w:t>
      </w:r>
      <w:r>
        <w:rPr>
          <w:w w:val="110"/>
        </w:rPr>
        <w:t>NMR</w:t>
      </w:r>
      <w:r>
        <w:rPr>
          <w:spacing w:val="-7"/>
          <w:w w:val="110"/>
        </w:rPr>
        <w:t xml:space="preserve"> </w:t>
      </w:r>
      <w:r>
        <w:rPr>
          <w:w w:val="110"/>
        </w:rPr>
        <w:t>tech-</w:t>
      </w:r>
      <w:r>
        <w:rPr>
          <w:spacing w:val="40"/>
          <w:w w:val="110"/>
        </w:rPr>
        <w:t xml:space="preserve"> </w:t>
      </w:r>
      <w:r>
        <w:rPr>
          <w:w w:val="110"/>
        </w:rPr>
        <w:t>niques</w:t>
      </w:r>
      <w:r>
        <w:rPr>
          <w:spacing w:val="-10"/>
          <w:w w:val="110"/>
        </w:rPr>
        <w:t xml:space="preserve"> </w:t>
      </w:r>
      <w:r>
        <w:rPr>
          <w:w w:val="110"/>
        </w:rPr>
        <w:t>can</w:t>
      </w:r>
      <w:r>
        <w:rPr>
          <w:spacing w:val="-10"/>
          <w:w w:val="110"/>
        </w:rPr>
        <w:t xml:space="preserve"> </w:t>
      </w:r>
      <w:r>
        <w:rPr>
          <w:w w:val="110"/>
        </w:rPr>
        <w:t>also</w:t>
      </w:r>
      <w:r>
        <w:rPr>
          <w:spacing w:val="-10"/>
          <w:w w:val="110"/>
        </w:rPr>
        <w:t xml:space="preserve"> </w:t>
      </w:r>
      <w:r>
        <w:rPr>
          <w:w w:val="110"/>
        </w:rPr>
        <w:t>be</w:t>
      </w:r>
      <w:r>
        <w:rPr>
          <w:spacing w:val="-9"/>
          <w:w w:val="110"/>
        </w:rPr>
        <w:t xml:space="preserve"> </w:t>
      </w:r>
      <w:r>
        <w:rPr>
          <w:w w:val="110"/>
        </w:rPr>
        <w:t>used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measure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diffusion</w:t>
      </w:r>
      <w:r>
        <w:rPr>
          <w:spacing w:val="-10"/>
          <w:w w:val="110"/>
        </w:rPr>
        <w:t xml:space="preserve"> </w:t>
      </w:r>
      <w:r>
        <w:rPr>
          <w:w w:val="110"/>
        </w:rPr>
        <w:t>coefficient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PNCs,</w:t>
      </w:r>
      <w:r>
        <w:rPr>
          <w:spacing w:val="40"/>
          <w:w w:val="110"/>
        </w:rPr>
        <w:t xml:space="preserve"> </w:t>
      </w:r>
      <w:r>
        <w:rPr>
          <w:w w:val="110"/>
        </w:rPr>
        <w:t>but this measurement is generally less common [</w:t>
      </w:r>
      <w:hyperlink w:anchor="_bookmark178" w:history="1">
        <w:r>
          <w:rPr>
            <w:color w:val="0080AC"/>
            <w:w w:val="110"/>
          </w:rPr>
          <w:t>168</w:t>
        </w:r>
        <w:r>
          <w:rPr>
            <w:w w:val="110"/>
          </w:rPr>
          <w:t>].</w:t>
        </w:r>
      </w:hyperlink>
    </w:p>
    <w:p w14:paraId="7DA7EC03" w14:textId="77777777" w:rsidR="00E21043" w:rsidRDefault="0052501A">
      <w:pPr>
        <w:pStyle w:val="BodyText"/>
        <w:spacing w:line="177" w:lineRule="exact"/>
        <w:ind w:left="527"/>
      </w:pP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most</w:t>
      </w:r>
      <w:r>
        <w:rPr>
          <w:spacing w:val="12"/>
          <w:w w:val="110"/>
        </w:rPr>
        <w:t xml:space="preserve"> </w:t>
      </w:r>
      <w:r>
        <w:rPr>
          <w:w w:val="110"/>
        </w:rPr>
        <w:t>common</w:t>
      </w:r>
      <w:r>
        <w:rPr>
          <w:spacing w:val="12"/>
          <w:w w:val="110"/>
        </w:rPr>
        <w:t xml:space="preserve"> </w:t>
      </w:r>
      <w:r>
        <w:rPr>
          <w:w w:val="110"/>
        </w:rPr>
        <w:t>way</w:t>
      </w:r>
      <w:r>
        <w:rPr>
          <w:spacing w:val="12"/>
          <w:w w:val="110"/>
        </w:rPr>
        <w:t xml:space="preserve"> </w:t>
      </w:r>
      <w:r>
        <w:rPr>
          <w:w w:val="110"/>
        </w:rPr>
        <w:t>to</w:t>
      </w:r>
      <w:r>
        <w:rPr>
          <w:spacing w:val="13"/>
          <w:w w:val="110"/>
        </w:rPr>
        <w:t xml:space="preserve"> </w:t>
      </w:r>
      <w:r>
        <w:rPr>
          <w:w w:val="110"/>
        </w:rPr>
        <w:t>measure</w:t>
      </w:r>
      <w:r>
        <w:rPr>
          <w:spacing w:val="12"/>
          <w:w w:val="110"/>
        </w:rPr>
        <w:t xml:space="preserve"> </w:t>
      </w:r>
      <w:r>
        <w:rPr>
          <w:w w:val="110"/>
        </w:rPr>
        <w:t>chain-scale</w:t>
      </w:r>
      <w:r>
        <w:rPr>
          <w:spacing w:val="12"/>
          <w:w w:val="110"/>
        </w:rPr>
        <w:t xml:space="preserve"> </w:t>
      </w:r>
      <w:r>
        <w:rPr>
          <w:w w:val="110"/>
        </w:rPr>
        <w:t>center-of-</w:t>
      </w:r>
      <w:r>
        <w:rPr>
          <w:spacing w:val="-4"/>
          <w:w w:val="110"/>
        </w:rPr>
        <w:t>mass</w:t>
      </w:r>
    </w:p>
    <w:p w14:paraId="2E162840" w14:textId="77777777" w:rsidR="00E21043" w:rsidRDefault="0052501A">
      <w:pPr>
        <w:pStyle w:val="BodyText"/>
        <w:spacing w:before="22" w:line="268" w:lineRule="auto"/>
        <w:ind w:left="288"/>
      </w:pPr>
      <w:r>
        <w:rPr>
          <w:w w:val="110"/>
        </w:rPr>
        <w:t xml:space="preserve">diffusion in PNCs is through depth profiling, </w:t>
      </w:r>
      <w:hyperlink w:anchor="_bookmark24" w:history="1">
        <w:r>
          <w:rPr>
            <w:color w:val="0080AC"/>
            <w:w w:val="110"/>
          </w:rPr>
          <w:t>Fig. 10</w:t>
        </w:r>
        <w:r>
          <w:rPr>
            <w:w w:val="110"/>
          </w:rPr>
          <w:t>.</w:t>
        </w:r>
      </w:hyperlink>
      <w:r>
        <w:rPr>
          <w:w w:val="110"/>
        </w:rPr>
        <w:t xml:space="preserve"> Typically, a</w:t>
      </w:r>
      <w:r>
        <w:rPr>
          <w:spacing w:val="40"/>
          <w:w w:val="110"/>
        </w:rPr>
        <w:t xml:space="preserve"> </w:t>
      </w:r>
      <w:r>
        <w:rPr>
          <w:w w:val="110"/>
        </w:rPr>
        <w:t>bilayer</w:t>
      </w:r>
      <w:r>
        <w:rPr>
          <w:spacing w:val="-10"/>
          <w:w w:val="110"/>
        </w:rPr>
        <w:t xml:space="preserve"> </w:t>
      </w:r>
      <w:r>
        <w:rPr>
          <w:w w:val="110"/>
        </w:rPr>
        <w:t>film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deuterated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protonated</w:t>
      </w:r>
      <w:r>
        <w:rPr>
          <w:spacing w:val="-10"/>
          <w:w w:val="110"/>
        </w:rPr>
        <w:t xml:space="preserve"> </w:t>
      </w:r>
      <w:r>
        <w:rPr>
          <w:w w:val="110"/>
        </w:rPr>
        <w:t>polymer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assembled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annealed</w:t>
      </w:r>
      <w:r>
        <w:rPr>
          <w:spacing w:val="-8"/>
          <w:w w:val="110"/>
        </w:rPr>
        <w:t xml:space="preserve"> </w:t>
      </w:r>
      <w:r>
        <w:rPr>
          <w:w w:val="110"/>
        </w:rPr>
        <w:t>at</w:t>
      </w:r>
      <w:r>
        <w:rPr>
          <w:spacing w:val="-8"/>
          <w:w w:val="110"/>
        </w:rPr>
        <w:t xml:space="preserve"> </w:t>
      </w:r>
      <w:r>
        <w:rPr>
          <w:w w:val="110"/>
        </w:rPr>
        <w:t>T&gt;T</w:t>
      </w:r>
      <w:r>
        <w:rPr>
          <w:w w:val="110"/>
          <w:vertAlign w:val="subscript"/>
        </w:rPr>
        <w:t>g</w:t>
      </w:r>
      <w:r>
        <w:rPr>
          <w:w w:val="110"/>
        </w:rPr>
        <w:t>.</w:t>
      </w:r>
      <w:r>
        <w:rPr>
          <w:spacing w:val="-8"/>
          <w:w w:val="110"/>
        </w:rPr>
        <w:t xml:space="preserve"> </w:t>
      </w:r>
      <w:r>
        <w:rPr>
          <w:w w:val="110"/>
        </w:rPr>
        <w:t>While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interface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initially</w:t>
      </w:r>
      <w:r>
        <w:rPr>
          <w:spacing w:val="-8"/>
          <w:w w:val="110"/>
        </w:rPr>
        <w:t xml:space="preserve"> </w:t>
      </w:r>
      <w:r>
        <w:rPr>
          <w:w w:val="110"/>
        </w:rPr>
        <w:t>sharp,</w:t>
      </w:r>
      <w:r>
        <w:rPr>
          <w:spacing w:val="-8"/>
          <w:w w:val="110"/>
        </w:rPr>
        <w:t xml:space="preserve"> </w:t>
      </w:r>
      <w:r>
        <w:rPr>
          <w:w w:val="110"/>
        </w:rPr>
        <w:t>as</w:t>
      </w:r>
      <w:r>
        <w:rPr>
          <w:spacing w:val="-8"/>
          <w:w w:val="110"/>
        </w:rPr>
        <w:t xml:space="preserve"> </w:t>
      </w:r>
      <w:r>
        <w:rPr>
          <w:w w:val="110"/>
        </w:rPr>
        <w:t>chains</w:t>
      </w:r>
      <w:r>
        <w:rPr>
          <w:spacing w:val="-8"/>
          <w:w w:val="110"/>
        </w:rPr>
        <w:t xml:space="preserve"> </w:t>
      </w:r>
      <w:r>
        <w:rPr>
          <w:w w:val="110"/>
        </w:rPr>
        <w:t>dif-</w:t>
      </w:r>
      <w:r>
        <w:rPr>
          <w:spacing w:val="40"/>
          <w:w w:val="110"/>
        </w:rPr>
        <w:t xml:space="preserve"> </w:t>
      </w:r>
      <w:r>
        <w:rPr>
          <w:w w:val="110"/>
        </w:rPr>
        <w:t>fuse they interpenetrate and the interface broadens. By measuring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depth</w:t>
      </w:r>
      <w:r>
        <w:rPr>
          <w:spacing w:val="-1"/>
          <w:w w:val="110"/>
        </w:rPr>
        <w:t xml:space="preserve"> </w:t>
      </w:r>
      <w:r>
        <w:rPr>
          <w:w w:val="110"/>
        </w:rPr>
        <w:t>profile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deuterated</w:t>
      </w:r>
      <w:r>
        <w:rPr>
          <w:spacing w:val="-1"/>
          <w:w w:val="110"/>
        </w:rPr>
        <w:t xml:space="preserve"> </w:t>
      </w:r>
      <w:r>
        <w:rPr>
          <w:w w:val="110"/>
        </w:rPr>
        <w:t>chains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protonated</w:t>
      </w:r>
      <w:r>
        <w:rPr>
          <w:spacing w:val="-1"/>
          <w:w w:val="110"/>
        </w:rPr>
        <w:t xml:space="preserve"> </w:t>
      </w:r>
      <w:r>
        <w:rPr>
          <w:w w:val="110"/>
        </w:rPr>
        <w:t>matrix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knowing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annealing</w:t>
      </w:r>
      <w:r>
        <w:rPr>
          <w:spacing w:val="-7"/>
          <w:w w:val="110"/>
        </w:rPr>
        <w:t xml:space="preserve"> </w:t>
      </w:r>
      <w:r>
        <w:rPr>
          <w:w w:val="110"/>
        </w:rPr>
        <w:t>time,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interdiffusion</w:t>
      </w:r>
      <w:r>
        <w:rPr>
          <w:spacing w:val="-7"/>
          <w:w w:val="110"/>
        </w:rPr>
        <w:t xml:space="preserve"> </w:t>
      </w:r>
      <w:r>
        <w:rPr>
          <w:w w:val="110"/>
        </w:rPr>
        <w:t>rate</w:t>
      </w:r>
      <w:r>
        <w:rPr>
          <w:spacing w:val="-7"/>
          <w:w w:val="110"/>
        </w:rPr>
        <w:t xml:space="preserve"> </w:t>
      </w:r>
      <w:r>
        <w:rPr>
          <w:w w:val="110"/>
        </w:rPr>
        <w:t>or</w:t>
      </w:r>
      <w:r>
        <w:rPr>
          <w:spacing w:val="-7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coefficient can be determined. Deuterium depth profiles are most</w:t>
      </w:r>
      <w:r>
        <w:rPr>
          <w:spacing w:val="40"/>
          <w:w w:val="110"/>
        </w:rPr>
        <w:t xml:space="preserve"> </w:t>
      </w:r>
      <w:r>
        <w:rPr>
          <w:w w:val="110"/>
        </w:rPr>
        <w:t>commonly measured by elastic recoil detection (ERD), secondary</w:t>
      </w:r>
      <w:r>
        <w:rPr>
          <w:spacing w:val="40"/>
          <w:w w:val="110"/>
        </w:rPr>
        <w:t xml:space="preserve"> </w:t>
      </w:r>
      <w:bookmarkStart w:id="45" w:name="5.2_Polymer_diffusion_in_the_presence_of"/>
      <w:bookmarkEnd w:id="45"/>
      <w:r>
        <w:rPr>
          <w:w w:val="110"/>
        </w:rPr>
        <w:t>ion mass spectroscopy (SIMS) or neutron reflectivity (NR).</w:t>
      </w:r>
    </w:p>
    <w:p w14:paraId="2312EE27" w14:textId="77777777" w:rsidR="00E21043" w:rsidRDefault="0052501A">
      <w:pPr>
        <w:pStyle w:val="BodyText"/>
        <w:spacing w:line="264" w:lineRule="auto"/>
        <w:ind w:left="288" w:firstLine="239"/>
      </w:pPr>
      <w:r>
        <w:t>Elastic recoil detection (ERD) offers a relatively large penetration</w:t>
      </w:r>
      <w:r>
        <w:rPr>
          <w:spacing w:val="40"/>
          <w:w w:val="110"/>
        </w:rPr>
        <w:t xml:space="preserve"> </w:t>
      </w:r>
      <w:r>
        <w:rPr>
          <w:w w:val="110"/>
        </w:rPr>
        <w:t>depth and can characterize the depth profile up to nearly 800</w:t>
      </w:r>
      <w:r>
        <w:rPr>
          <w:spacing w:val="-10"/>
          <w:w w:val="110"/>
        </w:rPr>
        <w:t xml:space="preserve"> </w:t>
      </w:r>
      <w:r>
        <w:rPr>
          <w:w w:val="110"/>
        </w:rPr>
        <w:t>nm</w:t>
      </w:r>
      <w:r>
        <w:rPr>
          <w:spacing w:val="40"/>
          <w:w w:val="110"/>
        </w:rPr>
        <w:t xml:space="preserve"> </w:t>
      </w:r>
      <w:r>
        <w:rPr>
          <w:w w:val="110"/>
        </w:rPr>
        <w:t>with less than or approximately 80</w:t>
      </w:r>
      <w:r>
        <w:rPr>
          <w:spacing w:val="-10"/>
          <w:w w:val="110"/>
        </w:rPr>
        <w:t xml:space="preserve"> </w:t>
      </w:r>
      <w:r>
        <w:rPr>
          <w:w w:val="110"/>
        </w:rPr>
        <w:t>nm resolution. [</w:t>
      </w:r>
      <w:hyperlink w:anchor="_bookmark181" w:history="1">
        <w:r>
          <w:rPr>
            <w:color w:val="0080AC"/>
            <w:w w:val="110"/>
          </w:rPr>
          <w:t>169</w:t>
        </w:r>
        <w:r>
          <w:rPr>
            <w:w w:val="110"/>
          </w:rPr>
          <w:t>]</w:t>
        </w:r>
      </w:hyperlink>
      <w:r>
        <w:rPr>
          <w:w w:val="110"/>
        </w:rPr>
        <w:t xml:space="preserve"> In ERD,</w:t>
      </w:r>
      <w:r>
        <w:rPr>
          <w:spacing w:val="40"/>
          <w:w w:val="110"/>
        </w:rPr>
        <w:t xml:space="preserve"> </w:t>
      </w:r>
      <w:r>
        <w:rPr>
          <w:w w:val="110"/>
          <w:position w:val="6"/>
          <w:sz w:val="12"/>
        </w:rPr>
        <w:t>4</w:t>
      </w:r>
      <w:r>
        <w:rPr>
          <w:w w:val="110"/>
        </w:rPr>
        <w:t>He ions of known energy are accelerated towards the sample at a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glancing angle and light elements such as </w:t>
      </w:r>
      <w:r>
        <w:rPr>
          <w:w w:val="110"/>
          <w:position w:val="6"/>
          <w:sz w:val="12"/>
        </w:rPr>
        <w:t>1</w:t>
      </w:r>
      <w:r>
        <w:rPr>
          <w:w w:val="110"/>
        </w:rPr>
        <w:t xml:space="preserve">H and </w:t>
      </w:r>
      <w:r>
        <w:rPr>
          <w:w w:val="110"/>
          <w:position w:val="6"/>
          <w:sz w:val="12"/>
        </w:rPr>
        <w:t>2</w:t>
      </w:r>
      <w:r>
        <w:rPr>
          <w:w w:val="110"/>
        </w:rPr>
        <w:t>D are forward</w:t>
      </w:r>
      <w:r>
        <w:rPr>
          <w:spacing w:val="40"/>
          <w:w w:val="110"/>
        </w:rPr>
        <w:t xml:space="preserve"> </w:t>
      </w:r>
      <w:r>
        <w:rPr>
          <w:w w:val="110"/>
        </w:rPr>
        <w:t>recoiled</w:t>
      </w:r>
      <w:r>
        <w:rPr>
          <w:spacing w:val="-3"/>
          <w:w w:val="110"/>
        </w:rPr>
        <w:t xml:space="preserve"> </w:t>
      </w:r>
      <w:r>
        <w:rPr>
          <w:w w:val="110"/>
        </w:rPr>
        <w:t>toward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detector</w:t>
      </w:r>
      <w:r>
        <w:rPr>
          <w:spacing w:val="-3"/>
          <w:w w:val="110"/>
        </w:rPr>
        <w:t xml:space="preserve"> </w:t>
      </w: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w w:val="110"/>
        </w:rPr>
        <w:t>their</w:t>
      </w:r>
      <w:r>
        <w:rPr>
          <w:spacing w:val="-3"/>
          <w:w w:val="110"/>
        </w:rPr>
        <w:t xml:space="preserve"> </w:t>
      </w:r>
      <w:r>
        <w:rPr>
          <w:w w:val="110"/>
        </w:rPr>
        <w:t>energy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3"/>
          <w:w w:val="110"/>
        </w:rPr>
        <w:t xml:space="preserve"> </w:t>
      </w:r>
      <w:r>
        <w:rPr>
          <w:w w:val="110"/>
        </w:rPr>
        <w:t>measured.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knowledge of the beam parameters and atomic composition of the</w:t>
      </w:r>
      <w:r>
        <w:rPr>
          <w:spacing w:val="40"/>
          <w:w w:val="110"/>
        </w:rPr>
        <w:t xml:space="preserve"> </w:t>
      </w:r>
      <w:bookmarkStart w:id="46" w:name="_bookmark25"/>
      <w:bookmarkEnd w:id="46"/>
      <w:r>
        <w:rPr>
          <w:w w:val="110"/>
        </w:rPr>
        <w:t>sample, the difference in measured and incident energy can be</w:t>
      </w:r>
      <w:r>
        <w:rPr>
          <w:spacing w:val="40"/>
          <w:w w:val="110"/>
        </w:rPr>
        <w:t xml:space="preserve"> </w:t>
      </w:r>
      <w:r>
        <w:rPr>
          <w:w w:val="110"/>
        </w:rPr>
        <w:t>related to the depth of the collision event. These samples typically</w:t>
      </w:r>
      <w:r>
        <w:rPr>
          <w:spacing w:val="40"/>
          <w:w w:val="110"/>
        </w:rPr>
        <w:t xml:space="preserve"> </w:t>
      </w:r>
      <w:r>
        <w:rPr>
          <w:w w:val="110"/>
        </w:rPr>
        <w:t>consist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thin</w:t>
      </w:r>
      <w:r>
        <w:rPr>
          <w:spacing w:val="-4"/>
          <w:w w:val="110"/>
        </w:rPr>
        <w:t xml:space="preserve"> </w:t>
      </w:r>
      <w:r>
        <w:rPr>
          <w:w w:val="110"/>
        </w:rPr>
        <w:t>deuterated</w:t>
      </w:r>
      <w:r>
        <w:rPr>
          <w:spacing w:val="-4"/>
          <w:w w:val="110"/>
        </w:rPr>
        <w:t xml:space="preserve"> </w:t>
      </w:r>
      <w:r>
        <w:rPr>
          <w:w w:val="110"/>
        </w:rPr>
        <w:t>polymer</w:t>
      </w:r>
      <w:r>
        <w:rPr>
          <w:spacing w:val="-4"/>
          <w:w w:val="110"/>
        </w:rPr>
        <w:t xml:space="preserve"> </w:t>
      </w:r>
      <w:r>
        <w:rPr>
          <w:w w:val="110"/>
        </w:rPr>
        <w:t>film</w:t>
      </w:r>
      <w:r>
        <w:rPr>
          <w:spacing w:val="-4"/>
          <w:w w:val="110"/>
        </w:rPr>
        <w:t xml:space="preserve"> </w:t>
      </w:r>
      <w:r>
        <w:rPr>
          <w:w w:val="110"/>
        </w:rPr>
        <w:t>(&lt;50</w:t>
      </w:r>
      <w:r>
        <w:rPr>
          <w:spacing w:val="-10"/>
          <w:w w:val="110"/>
        </w:rPr>
        <w:t xml:space="preserve"> </w:t>
      </w:r>
      <w:r>
        <w:rPr>
          <w:w w:val="110"/>
        </w:rPr>
        <w:t>nm)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protonated</w:t>
      </w:r>
      <w:r>
        <w:rPr>
          <w:spacing w:val="40"/>
          <w:w w:val="110"/>
        </w:rPr>
        <w:t xml:space="preserve"> </w:t>
      </w:r>
      <w:r>
        <w:rPr>
          <w:w w:val="110"/>
        </w:rPr>
        <w:t>polymer film (&gt;10</w:t>
      </w:r>
      <w:r>
        <w:rPr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µ</w:t>
      </w:r>
      <w:r>
        <w:rPr>
          <w:w w:val="110"/>
        </w:rPr>
        <w:t>m), namely a tracer configuration. Following</w:t>
      </w:r>
      <w:r>
        <w:rPr>
          <w:spacing w:val="40"/>
          <w:w w:val="110"/>
        </w:rPr>
        <w:t xml:space="preserve"> </w:t>
      </w:r>
      <w:hyperlink w:anchor="_bookmark24" w:history="1">
        <w:r>
          <w:rPr>
            <w:color w:val="0080AC"/>
            <w:w w:val="110"/>
          </w:rPr>
          <w:t>Fig. 10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(but where the green tracer polymer is much thinner than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blue</w:t>
      </w:r>
      <w:r>
        <w:rPr>
          <w:spacing w:val="4"/>
          <w:w w:val="110"/>
        </w:rPr>
        <w:t xml:space="preserve"> </w:t>
      </w:r>
      <w:r>
        <w:rPr>
          <w:w w:val="110"/>
        </w:rPr>
        <w:t>matrix)</w:t>
      </w:r>
      <w:r>
        <w:rPr>
          <w:spacing w:val="4"/>
          <w:w w:val="110"/>
        </w:rPr>
        <w:t xml:space="preserve"> </w:t>
      </w:r>
      <w:r>
        <w:rPr>
          <w:w w:val="110"/>
        </w:rPr>
        <w:t>these</w:t>
      </w:r>
      <w:r>
        <w:rPr>
          <w:spacing w:val="5"/>
          <w:w w:val="110"/>
        </w:rPr>
        <w:t xml:space="preserve"> </w:t>
      </w:r>
      <w:r>
        <w:rPr>
          <w:w w:val="110"/>
        </w:rPr>
        <w:t>diffusion</w:t>
      </w:r>
      <w:r>
        <w:rPr>
          <w:spacing w:val="4"/>
          <w:w w:val="110"/>
        </w:rPr>
        <w:t xml:space="preserve"> </w:t>
      </w:r>
      <w:r>
        <w:rPr>
          <w:w w:val="110"/>
        </w:rPr>
        <w:t>couples</w:t>
      </w:r>
      <w:r>
        <w:rPr>
          <w:spacing w:val="4"/>
          <w:w w:val="110"/>
        </w:rPr>
        <w:t xml:space="preserve"> </w:t>
      </w:r>
      <w:r>
        <w:rPr>
          <w:w w:val="110"/>
        </w:rPr>
        <w:t>are</w:t>
      </w:r>
      <w:r>
        <w:rPr>
          <w:spacing w:val="5"/>
          <w:w w:val="110"/>
        </w:rPr>
        <w:t xml:space="preserve"> </w:t>
      </w:r>
      <w:r>
        <w:rPr>
          <w:w w:val="110"/>
        </w:rPr>
        <w:t>annealed</w:t>
      </w:r>
      <w:r>
        <w:rPr>
          <w:spacing w:val="4"/>
          <w:w w:val="110"/>
        </w:rPr>
        <w:t xml:space="preserve"> </w:t>
      </w:r>
      <w:r>
        <w:rPr>
          <w:w w:val="110"/>
        </w:rPr>
        <w:t>at</w:t>
      </w:r>
      <w:r>
        <w:rPr>
          <w:spacing w:val="4"/>
          <w:w w:val="110"/>
        </w:rPr>
        <w:t xml:space="preserve"> </w:t>
      </w:r>
      <w:r>
        <w:rPr>
          <w:w w:val="110"/>
        </w:rPr>
        <w:t>T&gt;T</w:t>
      </w:r>
      <w:r>
        <w:rPr>
          <w:w w:val="110"/>
          <w:vertAlign w:val="subscript"/>
        </w:rPr>
        <w:t>g</w:t>
      </w:r>
      <w:r>
        <w:rPr>
          <w:spacing w:val="15"/>
          <w:w w:val="110"/>
        </w:rPr>
        <w:t xml:space="preserve"> </w:t>
      </w:r>
      <w:r>
        <w:rPr>
          <w:w w:val="110"/>
        </w:rPr>
        <w:t>for</w:t>
      </w:r>
      <w:r>
        <w:rPr>
          <w:spacing w:val="4"/>
          <w:w w:val="110"/>
        </w:rPr>
        <w:t xml:space="preserve"> </w:t>
      </w:r>
      <w:r>
        <w:rPr>
          <w:spacing w:val="-10"/>
          <w:w w:val="110"/>
        </w:rPr>
        <w:t>a</w:t>
      </w:r>
    </w:p>
    <w:p w14:paraId="28470BE9" w14:textId="77777777" w:rsidR="00E21043" w:rsidRDefault="0052501A">
      <w:pPr>
        <w:pStyle w:val="BodyText"/>
        <w:spacing w:line="268" w:lineRule="auto"/>
        <w:ind w:left="288"/>
      </w:pPr>
      <w:r>
        <w:rPr>
          <w:w w:val="110"/>
        </w:rPr>
        <w:t>variety of annealing times, then cooled below T</w:t>
      </w:r>
      <w:r>
        <w:rPr>
          <w:w w:val="110"/>
          <w:vertAlign w:val="subscript"/>
        </w:rPr>
        <w:t>g</w:t>
      </w:r>
      <w:r>
        <w:rPr>
          <w:w w:val="110"/>
        </w:rPr>
        <w:t>. The depth pro-</w:t>
      </w:r>
      <w:r>
        <w:rPr>
          <w:spacing w:val="40"/>
          <w:w w:val="110"/>
        </w:rPr>
        <w:t xml:space="preserve"> </w:t>
      </w:r>
      <w:r>
        <w:rPr>
          <w:w w:val="110"/>
        </w:rPr>
        <w:t>file of the deuterated species is measured ex situ and a diffusion</w:t>
      </w:r>
      <w:r>
        <w:rPr>
          <w:spacing w:val="40"/>
          <w:w w:val="110"/>
        </w:rPr>
        <w:t xml:space="preserve"> </w:t>
      </w:r>
      <w:r>
        <w:rPr>
          <w:w w:val="110"/>
        </w:rPr>
        <w:t>coefficient is extracted by fitting the deuterated depth profile with</w:t>
      </w:r>
      <w:r>
        <w:rPr>
          <w:spacing w:val="40"/>
          <w:w w:val="110"/>
        </w:rPr>
        <w:t xml:space="preserve"> </w:t>
      </w:r>
      <w:r>
        <w:rPr>
          <w:w w:val="110"/>
        </w:rPr>
        <w:t>a solution to Fick’s second law assuming a finite source in a semi-</w:t>
      </w:r>
      <w:r>
        <w:rPr>
          <w:spacing w:val="40"/>
          <w:w w:val="110"/>
        </w:rPr>
        <w:t xml:space="preserve"> </w:t>
      </w:r>
      <w:r>
        <w:rPr>
          <w:w w:val="110"/>
        </w:rPr>
        <w:t>infinite medium [</w:t>
      </w:r>
      <w:hyperlink w:anchor="_bookmark181" w:history="1">
        <w:r>
          <w:rPr>
            <w:color w:val="0080AC"/>
            <w:w w:val="110"/>
          </w:rPr>
          <w:t>169</w:t>
        </w:r>
        <w:r>
          <w:rPr>
            <w:w w:val="110"/>
          </w:rPr>
          <w:t>,</w:t>
        </w:r>
      </w:hyperlink>
      <w:hyperlink w:anchor="_bookmark183" w:history="1">
        <w:r>
          <w:rPr>
            <w:color w:val="0080AC"/>
            <w:w w:val="110"/>
          </w:rPr>
          <w:t>170</w:t>
        </w:r>
        <w:r>
          <w:rPr>
            <w:w w:val="110"/>
          </w:rPr>
          <w:t>].</w:t>
        </w:r>
      </w:hyperlink>
    </w:p>
    <w:p w14:paraId="48A0B6E5" w14:textId="77777777" w:rsidR="00E21043" w:rsidRDefault="0052501A">
      <w:pPr>
        <w:pStyle w:val="BodyText"/>
        <w:spacing w:line="268" w:lineRule="auto"/>
        <w:ind w:left="288" w:firstLine="239"/>
      </w:pP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SIMS,</w:t>
      </w:r>
      <w:r>
        <w:rPr>
          <w:spacing w:val="-5"/>
          <w:w w:val="110"/>
        </w:rPr>
        <w:t xml:space="preserve"> </w:t>
      </w:r>
      <w:r>
        <w:rPr>
          <w:w w:val="110"/>
        </w:rPr>
        <w:t>an</w:t>
      </w:r>
      <w:r>
        <w:rPr>
          <w:spacing w:val="-5"/>
          <w:w w:val="110"/>
        </w:rPr>
        <w:t xml:space="preserve"> </w:t>
      </w:r>
      <w:r>
        <w:rPr>
          <w:w w:val="110"/>
        </w:rPr>
        <w:t>incident</w:t>
      </w:r>
      <w:r>
        <w:rPr>
          <w:spacing w:val="-5"/>
          <w:w w:val="110"/>
        </w:rPr>
        <w:t xml:space="preserve"> </w:t>
      </w:r>
      <w:r>
        <w:rPr>
          <w:w w:val="110"/>
        </w:rPr>
        <w:t>ion</w:t>
      </w:r>
      <w:r>
        <w:rPr>
          <w:spacing w:val="-5"/>
          <w:w w:val="110"/>
        </w:rPr>
        <w:t xml:space="preserve"> </w:t>
      </w:r>
      <w:r>
        <w:rPr>
          <w:w w:val="110"/>
        </w:rPr>
        <w:t>beam</w:t>
      </w:r>
      <w:r>
        <w:rPr>
          <w:spacing w:val="-5"/>
          <w:w w:val="110"/>
        </w:rPr>
        <w:t xml:space="preserve"> </w:t>
      </w:r>
      <w:r>
        <w:rPr>
          <w:w w:val="110"/>
        </w:rPr>
        <w:t>rasters</w:t>
      </w:r>
      <w:r>
        <w:rPr>
          <w:spacing w:val="-5"/>
          <w:w w:val="110"/>
        </w:rPr>
        <w:t xml:space="preserve"> </w:t>
      </w:r>
      <w:r>
        <w:rPr>
          <w:w w:val="110"/>
        </w:rPr>
        <w:t>over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sample</w:t>
      </w:r>
      <w:r>
        <w:rPr>
          <w:spacing w:val="-5"/>
          <w:w w:val="110"/>
        </w:rPr>
        <w:t xml:space="preserve"> </w:t>
      </w:r>
      <w:r>
        <w:rPr>
          <w:w w:val="110"/>
        </w:rPr>
        <w:t>surface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sputter ions and atoms from the sample. To measure the concen-</w:t>
      </w:r>
      <w:r>
        <w:rPr>
          <w:spacing w:val="40"/>
          <w:w w:val="110"/>
        </w:rPr>
        <w:t xml:space="preserve"> </w:t>
      </w:r>
      <w:r>
        <w:rPr>
          <w:w w:val="110"/>
        </w:rPr>
        <w:t>tration of different elements, the charged species are detected by a</w:t>
      </w:r>
      <w:r>
        <w:rPr>
          <w:spacing w:val="40"/>
          <w:w w:val="110"/>
        </w:rPr>
        <w:t xml:space="preserve"> </w:t>
      </w:r>
      <w:r>
        <w:rPr>
          <w:w w:val="110"/>
        </w:rPr>
        <w:t>mass</w:t>
      </w:r>
      <w:r>
        <w:rPr>
          <w:spacing w:val="-4"/>
          <w:w w:val="110"/>
        </w:rPr>
        <w:t xml:space="preserve"> </w:t>
      </w:r>
      <w:r>
        <w:rPr>
          <w:w w:val="110"/>
        </w:rPr>
        <w:t>spectrometer</w:t>
      </w:r>
      <w:r>
        <w:rPr>
          <w:spacing w:val="-4"/>
          <w:w w:val="110"/>
        </w:rPr>
        <w:t xml:space="preserve"> </w:t>
      </w:r>
      <w:r>
        <w:rPr>
          <w:w w:val="110"/>
        </w:rPr>
        <w:t>tuned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appropriate</w:t>
      </w:r>
      <w:r>
        <w:rPr>
          <w:spacing w:val="-4"/>
          <w:w w:val="110"/>
        </w:rPr>
        <w:t xml:space="preserve"> </w:t>
      </w:r>
      <w:r>
        <w:rPr>
          <w:w w:val="110"/>
        </w:rPr>
        <w:t>elemental</w:t>
      </w:r>
      <w:r>
        <w:rPr>
          <w:spacing w:val="-4"/>
          <w:w w:val="110"/>
        </w:rPr>
        <w:t xml:space="preserve"> </w:t>
      </w:r>
      <w:r>
        <w:rPr>
          <w:w w:val="110"/>
        </w:rPr>
        <w:t>mass</w:t>
      </w:r>
      <w:r>
        <w:rPr>
          <w:spacing w:val="-4"/>
          <w:w w:val="110"/>
        </w:rPr>
        <w:t xml:space="preserve"> </w:t>
      </w:r>
      <w:r>
        <w:rPr>
          <w:w w:val="110"/>
        </w:rPr>
        <w:t>[</w:t>
      </w:r>
      <w:hyperlink w:anchor="_bookmark184" w:history="1">
        <w:r>
          <w:rPr>
            <w:color w:val="0080AC"/>
            <w:w w:val="110"/>
          </w:rPr>
          <w:t>171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Typical samples are nearly symmetric bilayer films as depicted in</w:t>
      </w:r>
      <w:r>
        <w:rPr>
          <w:spacing w:val="40"/>
          <w:w w:val="110"/>
        </w:rPr>
        <w:t xml:space="preserve"> </w:t>
      </w:r>
      <w:hyperlink w:anchor="_bookmark24" w:history="1">
        <w:r>
          <w:rPr>
            <w:color w:val="0080AC"/>
            <w:w w:val="110"/>
          </w:rPr>
          <w:t>Fig. 10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with total thicknesses on the order of 300 nm. The pene-</w:t>
      </w:r>
      <w:r>
        <w:rPr>
          <w:spacing w:val="40"/>
          <w:w w:val="110"/>
        </w:rPr>
        <w:t xml:space="preserve"> </w:t>
      </w:r>
      <w:r>
        <w:rPr>
          <w:w w:val="110"/>
        </w:rPr>
        <w:t>tration depth in SIMS is defined by the raster duration, intensities,</w:t>
      </w:r>
      <w:r>
        <w:rPr>
          <w:spacing w:val="40"/>
          <w:w w:val="110"/>
        </w:rPr>
        <w:t xml:space="preserve"> </w:t>
      </w:r>
      <w:r>
        <w:rPr>
          <w:w w:val="110"/>
        </w:rPr>
        <w:t>and geometries and the maximum practical depth is on the order</w:t>
      </w:r>
      <w:r>
        <w:rPr>
          <w:spacing w:val="40"/>
          <w:w w:val="110"/>
        </w:rPr>
        <w:t xml:space="preserve"> </w:t>
      </w:r>
      <w:r>
        <w:rPr>
          <w:w w:val="110"/>
        </w:rPr>
        <w:t>of several hundred nanometers. The depth resolution of dynam-</w:t>
      </w:r>
      <w:r>
        <w:rPr>
          <w:spacing w:val="40"/>
          <w:w w:val="110"/>
        </w:rPr>
        <w:t xml:space="preserve"> </w:t>
      </w:r>
      <w:r>
        <w:rPr>
          <w:w w:val="110"/>
        </w:rPr>
        <w:t>ics SIMS and time-of-flight SIMS is typically on the order of 10 nm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135" w:history="1">
        <w:r>
          <w:rPr>
            <w:color w:val="0080AC"/>
            <w:spacing w:val="-2"/>
            <w:w w:val="110"/>
          </w:rPr>
          <w:t>172</w:t>
        </w:r>
        <w:r>
          <w:rPr>
            <w:spacing w:val="-2"/>
            <w:w w:val="110"/>
          </w:rPr>
          <w:t>].</w:t>
        </w:r>
      </w:hyperlink>
    </w:p>
    <w:p w14:paraId="58955372" w14:textId="77777777" w:rsidR="00E21043" w:rsidRDefault="0052501A">
      <w:pPr>
        <w:pStyle w:val="BodyText"/>
        <w:spacing w:before="89" w:line="210" w:lineRule="exact"/>
        <w:ind w:left="288" w:right="62" w:firstLine="239"/>
      </w:pPr>
      <w:r>
        <w:br w:type="column"/>
      </w:r>
      <w:r>
        <w:rPr>
          <w:w w:val="110"/>
        </w:rPr>
        <w:t>Neutron reflectivity (NR) is a depth profiling technique for thin</w:t>
      </w:r>
      <w:r>
        <w:rPr>
          <w:spacing w:val="40"/>
          <w:w w:val="110"/>
        </w:rPr>
        <w:t xml:space="preserve"> </w:t>
      </w:r>
      <w:r>
        <w:rPr>
          <w:w w:val="110"/>
        </w:rPr>
        <w:t>films where highly collimated neutrons are incident on the sam-</w:t>
      </w:r>
      <w:r>
        <w:rPr>
          <w:spacing w:val="40"/>
          <w:w w:val="110"/>
        </w:rPr>
        <w:t xml:space="preserve"> </w:t>
      </w:r>
      <w:r>
        <w:rPr>
          <w:w w:val="110"/>
        </w:rPr>
        <w:t>ple surface and the reflected intensity is measured as a function of</w:t>
      </w:r>
      <w:r>
        <w:rPr>
          <w:spacing w:val="40"/>
          <w:w w:val="110"/>
        </w:rPr>
        <w:t xml:space="preserve"> </w:t>
      </w:r>
      <w:r>
        <w:rPr>
          <w:w w:val="110"/>
        </w:rPr>
        <w:t>incident angle [</w:t>
      </w:r>
      <w:hyperlink w:anchor="_bookmark136" w:history="1">
        <w:r>
          <w:rPr>
            <w:color w:val="0080AC"/>
            <w:w w:val="110"/>
          </w:rPr>
          <w:t>173</w:t>
        </w:r>
        <w:r>
          <w:rPr>
            <w:w w:val="110"/>
          </w:rPr>
          <w:t>].</w:t>
        </w:r>
      </w:hyperlink>
      <w:r>
        <w:rPr>
          <w:w w:val="110"/>
        </w:rPr>
        <w:t xml:space="preserve"> Since neutrons are sensitive to differences in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atomic nuclei, especially isotopes </w:t>
      </w:r>
      <w:r>
        <w:rPr>
          <w:w w:val="110"/>
          <w:position w:val="6"/>
          <w:sz w:val="12"/>
        </w:rPr>
        <w:t>1</w:t>
      </w:r>
      <w:r>
        <w:rPr>
          <w:w w:val="110"/>
        </w:rPr>
        <w:t xml:space="preserve">H and </w:t>
      </w:r>
      <w:r>
        <w:rPr>
          <w:w w:val="110"/>
          <w:position w:val="6"/>
          <w:sz w:val="12"/>
        </w:rPr>
        <w:t>2</w:t>
      </w:r>
      <w:r>
        <w:rPr>
          <w:w w:val="110"/>
        </w:rPr>
        <w:t>D, the reflectivity pro-</w:t>
      </w:r>
      <w:r>
        <w:rPr>
          <w:spacing w:val="40"/>
          <w:w w:val="110"/>
        </w:rPr>
        <w:t xml:space="preserve"> </w:t>
      </w:r>
      <w:r>
        <w:rPr>
          <w:w w:val="110"/>
        </w:rPr>
        <w:t>file</w:t>
      </w:r>
      <w:r>
        <w:rPr>
          <w:spacing w:val="16"/>
          <w:w w:val="110"/>
        </w:rPr>
        <w:t xml:space="preserve"> </w:t>
      </w:r>
      <w:r>
        <w:rPr>
          <w:w w:val="110"/>
        </w:rPr>
        <w:t>can</w:t>
      </w:r>
      <w:r>
        <w:rPr>
          <w:spacing w:val="16"/>
          <w:w w:val="110"/>
        </w:rPr>
        <w:t xml:space="preserve"> </w:t>
      </w:r>
      <w:r>
        <w:rPr>
          <w:w w:val="110"/>
        </w:rPr>
        <w:t>be</w:t>
      </w:r>
      <w:r>
        <w:rPr>
          <w:spacing w:val="16"/>
          <w:w w:val="110"/>
        </w:rPr>
        <w:t xml:space="preserve"> </w:t>
      </w:r>
      <w:r>
        <w:rPr>
          <w:w w:val="110"/>
        </w:rPr>
        <w:t>fit</w:t>
      </w:r>
      <w:r>
        <w:rPr>
          <w:spacing w:val="16"/>
          <w:w w:val="110"/>
        </w:rPr>
        <w:t xml:space="preserve"> </w:t>
      </w:r>
      <w:r>
        <w:rPr>
          <w:w w:val="110"/>
        </w:rPr>
        <w:t>to</w:t>
      </w:r>
      <w:r>
        <w:rPr>
          <w:spacing w:val="16"/>
          <w:w w:val="110"/>
        </w:rPr>
        <w:t xml:space="preserve"> </w:t>
      </w:r>
      <w:r>
        <w:rPr>
          <w:w w:val="110"/>
        </w:rPr>
        <w:t>reveal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w w:val="110"/>
        </w:rPr>
        <w:t>concentration</w:t>
      </w:r>
      <w:r>
        <w:rPr>
          <w:spacing w:val="16"/>
          <w:w w:val="110"/>
        </w:rPr>
        <w:t xml:space="preserve"> </w:t>
      </w:r>
      <w:r>
        <w:rPr>
          <w:w w:val="110"/>
        </w:rPr>
        <w:t>depth</w:t>
      </w:r>
      <w:r>
        <w:rPr>
          <w:spacing w:val="16"/>
          <w:w w:val="110"/>
        </w:rPr>
        <w:t xml:space="preserve"> </w:t>
      </w:r>
      <w:r>
        <w:rPr>
          <w:w w:val="110"/>
        </w:rPr>
        <w:t>profile.</w:t>
      </w:r>
      <w:r>
        <w:rPr>
          <w:spacing w:val="16"/>
          <w:w w:val="110"/>
        </w:rPr>
        <w:t xml:space="preserve"> </w:t>
      </w:r>
      <w:r>
        <w:rPr>
          <w:w w:val="110"/>
        </w:rPr>
        <w:t>NR</w:t>
      </w:r>
      <w:r>
        <w:rPr>
          <w:spacing w:val="16"/>
          <w:w w:val="110"/>
        </w:rPr>
        <w:t xml:space="preserve"> </w:t>
      </w:r>
      <w:r>
        <w:rPr>
          <w:w w:val="110"/>
        </w:rPr>
        <w:t>offers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 depth resolution and depth penetration on the order of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 nm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200</w:t>
      </w:r>
      <w:r>
        <w:rPr>
          <w:spacing w:val="-10"/>
          <w:w w:val="110"/>
        </w:rPr>
        <w:t xml:space="preserve"> </w:t>
      </w:r>
      <w:r>
        <w:rPr>
          <w:w w:val="110"/>
        </w:rPr>
        <w:t>nm, respectively [</w:t>
      </w:r>
      <w:hyperlink w:anchor="_bookmark136" w:history="1">
        <w:r>
          <w:rPr>
            <w:color w:val="0080AC"/>
            <w:w w:val="110"/>
          </w:rPr>
          <w:t>173</w:t>
        </w:r>
        <w:r>
          <w:rPr>
            <w:w w:val="110"/>
          </w:rPr>
          <w:t>].</w:t>
        </w:r>
      </w:hyperlink>
      <w:r>
        <w:rPr>
          <w:w w:val="110"/>
        </w:rPr>
        <w:t xml:space="preserve"> Samples for NR are usually com-</w:t>
      </w:r>
      <w:r>
        <w:rPr>
          <w:spacing w:val="40"/>
          <w:w w:val="110"/>
        </w:rPr>
        <w:t xml:space="preserve"> </w:t>
      </w:r>
      <w:r>
        <w:rPr>
          <w:w w:val="110"/>
        </w:rPr>
        <w:t>prised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bilayer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deuterated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protonated</w:t>
      </w:r>
      <w:r>
        <w:rPr>
          <w:spacing w:val="-2"/>
          <w:w w:val="110"/>
        </w:rPr>
        <w:t xml:space="preserve"> </w:t>
      </w:r>
      <w:r>
        <w:rPr>
          <w:w w:val="110"/>
        </w:rPr>
        <w:t>films,</w:t>
      </w:r>
      <w:r>
        <w:rPr>
          <w:spacing w:val="-2"/>
          <w:w w:val="110"/>
        </w:rPr>
        <w:t xml:space="preserve"> </w:t>
      </w:r>
      <w:r>
        <w:rPr>
          <w:w w:val="110"/>
        </w:rPr>
        <w:t>each</w:t>
      </w:r>
      <w:r>
        <w:rPr>
          <w:spacing w:val="-2"/>
          <w:w w:val="110"/>
        </w:rPr>
        <w:t xml:space="preserve"> usually</w:t>
      </w:r>
    </w:p>
    <w:p w14:paraId="73AF1799" w14:textId="77777777" w:rsidR="00E21043" w:rsidRDefault="0052501A">
      <w:pPr>
        <w:pStyle w:val="BodyText"/>
        <w:spacing w:line="225" w:lineRule="auto"/>
        <w:ind w:left="288" w:right="62"/>
      </w:pP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100</w:t>
      </w:r>
      <w:r>
        <w:rPr>
          <w:spacing w:val="-10"/>
          <w:w w:val="110"/>
        </w:rPr>
        <w:t xml:space="preserve"> </w:t>
      </w:r>
      <w:r>
        <w:rPr>
          <w:w w:val="110"/>
        </w:rPr>
        <w:t>nm or less. Unlike ERD or SIMS that rely on ex situ anneal-</w:t>
      </w:r>
      <w:r>
        <w:rPr>
          <w:spacing w:val="40"/>
          <w:w w:val="110"/>
        </w:rPr>
        <w:t xml:space="preserve"> </w:t>
      </w:r>
      <w:r>
        <w:rPr>
          <w:w w:val="110"/>
        </w:rPr>
        <w:t>ing,</w:t>
      </w:r>
      <w:r>
        <w:rPr>
          <w:spacing w:val="9"/>
          <w:w w:val="110"/>
        </w:rPr>
        <w:t xml:space="preserve"> </w:t>
      </w:r>
      <w:r>
        <w:rPr>
          <w:w w:val="110"/>
        </w:rPr>
        <w:t>NR</w:t>
      </w:r>
      <w:r>
        <w:rPr>
          <w:spacing w:val="9"/>
          <w:w w:val="110"/>
        </w:rPr>
        <w:t xml:space="preserve"> </w:t>
      </w:r>
      <w:r>
        <w:rPr>
          <w:w w:val="110"/>
        </w:rPr>
        <w:t>experiments</w:t>
      </w:r>
      <w:r>
        <w:rPr>
          <w:spacing w:val="9"/>
          <w:w w:val="110"/>
        </w:rPr>
        <w:t xml:space="preserve"> </w:t>
      </w:r>
      <w:r>
        <w:rPr>
          <w:w w:val="110"/>
        </w:rPr>
        <w:t>can</w:t>
      </w:r>
      <w:r>
        <w:rPr>
          <w:spacing w:val="9"/>
          <w:w w:val="110"/>
        </w:rPr>
        <w:t xml:space="preserve"> </w:t>
      </w:r>
      <w:r>
        <w:rPr>
          <w:w w:val="110"/>
        </w:rPr>
        <w:t>be</w:t>
      </w:r>
      <w:r>
        <w:rPr>
          <w:spacing w:val="9"/>
          <w:w w:val="110"/>
        </w:rPr>
        <w:t xml:space="preserve"> </w:t>
      </w:r>
      <w:r>
        <w:rPr>
          <w:w w:val="110"/>
        </w:rPr>
        <w:t>either</w:t>
      </w:r>
      <w:r>
        <w:rPr>
          <w:spacing w:val="9"/>
          <w:w w:val="110"/>
        </w:rPr>
        <w:t xml:space="preserve"> </w:t>
      </w:r>
      <w:r>
        <w:rPr>
          <w:w w:val="110"/>
        </w:rPr>
        <w:t>ex</w:t>
      </w:r>
      <w:r>
        <w:rPr>
          <w:spacing w:val="9"/>
          <w:w w:val="110"/>
        </w:rPr>
        <w:t xml:space="preserve"> </w:t>
      </w:r>
      <w:r>
        <w:rPr>
          <w:w w:val="110"/>
        </w:rPr>
        <w:t>situ</w:t>
      </w:r>
      <w:r>
        <w:rPr>
          <w:spacing w:val="10"/>
          <w:w w:val="110"/>
        </w:rPr>
        <w:t xml:space="preserve"> </w:t>
      </w:r>
      <w:r>
        <w:rPr>
          <w:w w:val="110"/>
        </w:rPr>
        <w:t>or</w:t>
      </w:r>
      <w:r>
        <w:rPr>
          <w:spacing w:val="9"/>
          <w:w w:val="110"/>
        </w:rPr>
        <w:t xml:space="preserve"> </w:t>
      </w:r>
      <w:r>
        <w:rPr>
          <w:w w:val="110"/>
        </w:rPr>
        <w:t>in</w:t>
      </w:r>
      <w:r>
        <w:rPr>
          <w:spacing w:val="9"/>
          <w:w w:val="110"/>
        </w:rPr>
        <w:t xml:space="preserve"> </w:t>
      </w:r>
      <w:r>
        <w:rPr>
          <w:w w:val="110"/>
        </w:rPr>
        <w:t>situ.</w:t>
      </w:r>
      <w:r>
        <w:rPr>
          <w:spacing w:val="9"/>
          <w:w w:val="110"/>
        </w:rPr>
        <w:t xml:space="preserve"> </w:t>
      </w:r>
      <w:r>
        <w:rPr>
          <w:w w:val="110"/>
        </w:rPr>
        <w:t>To</w:t>
      </w:r>
      <w:r>
        <w:rPr>
          <w:spacing w:val="9"/>
          <w:w w:val="110"/>
        </w:rPr>
        <w:t xml:space="preserve"> </w:t>
      </w:r>
      <w:r>
        <w:rPr>
          <w:w w:val="110"/>
        </w:rPr>
        <w:t>fit</w:t>
      </w:r>
      <w:r>
        <w:rPr>
          <w:spacing w:val="9"/>
          <w:w w:val="110"/>
        </w:rPr>
        <w:t xml:space="preserve"> </w:t>
      </w:r>
      <w:r>
        <w:rPr>
          <w:w w:val="110"/>
        </w:rPr>
        <w:t>NR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1F294AF6" w14:textId="77777777" w:rsidR="00E21043" w:rsidRDefault="0052501A">
      <w:pPr>
        <w:pStyle w:val="BodyText"/>
        <w:spacing w:before="20" w:line="256" w:lineRule="auto"/>
        <w:ind w:left="288" w:right="62"/>
      </w:pPr>
      <w:r>
        <w:rPr>
          <w:w w:val="110"/>
        </w:rPr>
        <w:t>for interdiffusion, the diffusion profile is often assumed to follow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 error function between pure </w:t>
      </w:r>
      <w:r>
        <w:rPr>
          <w:w w:val="110"/>
          <w:position w:val="6"/>
          <w:sz w:val="12"/>
        </w:rPr>
        <w:t>1</w:t>
      </w:r>
      <w:r>
        <w:rPr>
          <w:w w:val="110"/>
        </w:rPr>
        <w:t xml:space="preserve">H and </w:t>
      </w:r>
      <w:r>
        <w:rPr>
          <w:w w:val="110"/>
          <w:position w:val="6"/>
          <w:sz w:val="12"/>
        </w:rPr>
        <w:t>2</w:t>
      </w:r>
      <w:r>
        <w:rPr>
          <w:w w:val="110"/>
        </w:rPr>
        <w:t>D phases and the interfa-</w:t>
      </w:r>
      <w:r>
        <w:rPr>
          <w:spacing w:val="40"/>
          <w:w w:val="110"/>
        </w:rPr>
        <w:t xml:space="preserve"> </w:t>
      </w:r>
      <w:r>
        <w:rPr>
          <w:w w:val="110"/>
        </w:rPr>
        <w:t>cial width is extracted as a function of time. An observed increase</w:t>
      </w:r>
      <w:r>
        <w:rPr>
          <w:spacing w:val="40"/>
          <w:w w:val="110"/>
        </w:rPr>
        <w:t xml:space="preserve"> </w:t>
      </w:r>
      <w:r>
        <w:rPr>
          <w:w w:val="110"/>
        </w:rPr>
        <w:t>in interfacial width with t</w:t>
      </w:r>
      <w:r>
        <w:rPr>
          <w:w w:val="110"/>
          <w:position w:val="6"/>
          <w:sz w:val="12"/>
        </w:rPr>
        <w:t>1/2</w:t>
      </w:r>
      <w:r>
        <w:rPr>
          <w:spacing w:val="40"/>
          <w:w w:val="110"/>
          <w:position w:val="6"/>
          <w:sz w:val="12"/>
        </w:rPr>
        <w:t xml:space="preserve"> </w:t>
      </w:r>
      <w:r>
        <w:rPr>
          <w:w w:val="110"/>
        </w:rPr>
        <w:t>is indicative of polymer diffusion,</w:t>
      </w:r>
      <w:r>
        <w:rPr>
          <w:spacing w:val="40"/>
          <w:w w:val="110"/>
        </w:rPr>
        <w:t xml:space="preserve"> </w:t>
      </w:r>
      <w:r>
        <w:rPr>
          <w:w w:val="110"/>
        </w:rPr>
        <w:t>although sometimes NR length scales are too small to reach this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regime.</w:t>
      </w:r>
    </w:p>
    <w:p w14:paraId="0E2D74F2" w14:textId="77777777" w:rsidR="00E21043" w:rsidRDefault="0052501A">
      <w:pPr>
        <w:pStyle w:val="BodyText"/>
        <w:spacing w:before="7" w:line="268" w:lineRule="auto"/>
        <w:ind w:left="288" w:right="62" w:firstLine="239"/>
      </w:pPr>
      <w:r>
        <w:rPr>
          <w:w w:val="110"/>
        </w:rPr>
        <w:t>Diffusive dynamics can also be studied through molecular</w:t>
      </w:r>
      <w:r>
        <w:rPr>
          <w:spacing w:val="40"/>
          <w:w w:val="110"/>
        </w:rPr>
        <w:t xml:space="preserve"> </w:t>
      </w:r>
      <w:r>
        <w:rPr>
          <w:w w:val="110"/>
        </w:rPr>
        <w:t>dynamics, Monte Carlo, and various other methods, as recently</w:t>
      </w:r>
      <w:r>
        <w:rPr>
          <w:spacing w:val="40"/>
          <w:w w:val="110"/>
        </w:rPr>
        <w:t xml:space="preserve"> </w:t>
      </w:r>
      <w:r>
        <w:rPr>
          <w:w w:val="110"/>
        </w:rPr>
        <w:t>summarized for melts and PNCs [</w:t>
      </w:r>
      <w:hyperlink w:anchor="_bookmark75" w:history="1">
        <w:r>
          <w:rPr>
            <w:color w:val="0080AC"/>
            <w:w w:val="110"/>
          </w:rPr>
          <w:t>32</w:t>
        </w:r>
        <w:r>
          <w:rPr>
            <w:w w:val="110"/>
          </w:rPr>
          <w:t>].</w:t>
        </w:r>
      </w:hyperlink>
      <w:r>
        <w:rPr>
          <w:w w:val="110"/>
        </w:rPr>
        <w:t xml:space="preserve"> Molecular dynamics simula-</w:t>
      </w:r>
      <w:r>
        <w:rPr>
          <w:spacing w:val="40"/>
          <w:w w:val="110"/>
        </w:rPr>
        <w:t xml:space="preserve"> </w:t>
      </w:r>
      <w:r>
        <w:rPr>
          <w:w w:val="110"/>
        </w:rPr>
        <w:t>tions are most common using coarse-graining methods to alleviate</w:t>
      </w:r>
      <w:r>
        <w:rPr>
          <w:spacing w:val="40"/>
          <w:w w:val="110"/>
        </w:rPr>
        <w:t xml:space="preserve"> </w:t>
      </w:r>
      <w:r>
        <w:rPr>
          <w:w w:val="110"/>
        </w:rPr>
        <w:t>the computational expense of long simulation times. The Kremer-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Grest model introduced in Section </w:t>
      </w:r>
      <w:hyperlink w:anchor="_bookmark6" w:history="1">
        <w:r>
          <w:rPr>
            <w:color w:val="0080AC"/>
            <w:w w:val="110"/>
          </w:rPr>
          <w:t>3.1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is often used, but imposes a</w:t>
      </w:r>
      <w:r>
        <w:rPr>
          <w:spacing w:val="40"/>
          <w:w w:val="110"/>
        </w:rPr>
        <w:t xml:space="preserve"> </w:t>
      </w:r>
      <w:r>
        <w:rPr>
          <w:w w:val="110"/>
        </w:rPr>
        <w:t>practical limit of lightly entangled chains (N/N</w:t>
      </w:r>
      <w:r>
        <w:rPr>
          <w:w w:val="110"/>
          <w:vertAlign w:val="subscript"/>
        </w:rPr>
        <w:t>e</w:t>
      </w:r>
      <w:r>
        <w:rPr>
          <w:spacing w:val="-1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10). Monte Carlo</w:t>
      </w:r>
      <w:r>
        <w:rPr>
          <w:spacing w:val="40"/>
          <w:w w:val="110"/>
        </w:rPr>
        <w:t xml:space="preserve"> </w:t>
      </w:r>
      <w:r>
        <w:rPr>
          <w:w w:val="110"/>
        </w:rPr>
        <w:t>simulations are commonly used to model diffusion of entangled</w:t>
      </w:r>
      <w:r>
        <w:rPr>
          <w:spacing w:val="40"/>
          <w:w w:val="110"/>
        </w:rPr>
        <w:t xml:space="preserve"> </w:t>
      </w:r>
      <w:r>
        <w:rPr>
          <w:w w:val="110"/>
        </w:rPr>
        <w:t>chains</w:t>
      </w:r>
      <w:r>
        <w:rPr>
          <w:spacing w:val="-3"/>
          <w:w w:val="110"/>
        </w:rPr>
        <w:t xml:space="preserve"> </w:t>
      </w:r>
      <w:r>
        <w:rPr>
          <w:w w:val="110"/>
        </w:rPr>
        <w:t>[</w:t>
      </w:r>
      <w:hyperlink w:anchor="_bookmark130" w:history="1">
        <w:r>
          <w:rPr>
            <w:color w:val="0080AC"/>
            <w:w w:val="110"/>
          </w:rPr>
          <w:t>136</w:t>
        </w:r>
        <w:r>
          <w:rPr>
            <w:w w:val="110"/>
          </w:rPr>
          <w:t>,</w:t>
        </w:r>
      </w:hyperlink>
      <w:hyperlink w:anchor="_bookmark156" w:history="1">
        <w:r>
          <w:rPr>
            <w:color w:val="0080AC"/>
            <w:w w:val="110"/>
          </w:rPr>
          <w:t>154</w:t>
        </w:r>
        <w:r>
          <w:rPr>
            <w:w w:val="110"/>
          </w:rPr>
          <w:t>,</w:t>
        </w:r>
      </w:hyperlink>
      <w:hyperlink w:anchor="_bookmark138" w:history="1">
        <w:r>
          <w:rPr>
            <w:color w:val="0080AC"/>
            <w:w w:val="110"/>
          </w:rPr>
          <w:t>174–176</w:t>
        </w:r>
        <w:r>
          <w:rPr>
            <w:w w:val="110"/>
          </w:rPr>
          <w:t>].</w:t>
        </w:r>
      </w:hyperlink>
      <w:r>
        <w:rPr>
          <w:spacing w:val="-3"/>
          <w:w w:val="110"/>
        </w:rPr>
        <w:t xml:space="preserve"> </w:t>
      </w:r>
      <w:r>
        <w:rPr>
          <w:w w:val="110"/>
        </w:rPr>
        <w:t>Other</w:t>
      </w:r>
      <w:r>
        <w:rPr>
          <w:spacing w:val="-3"/>
          <w:w w:val="110"/>
        </w:rPr>
        <w:t xml:space="preserve"> </w:t>
      </w:r>
      <w:r>
        <w:rPr>
          <w:w w:val="110"/>
        </w:rPr>
        <w:t>models</w:t>
      </w:r>
      <w:r>
        <w:rPr>
          <w:spacing w:val="-3"/>
          <w:w w:val="110"/>
        </w:rPr>
        <w:t xml:space="preserve"> </w:t>
      </w:r>
      <w:r>
        <w:rPr>
          <w:w w:val="110"/>
        </w:rPr>
        <w:t>including</w:t>
      </w:r>
      <w:r>
        <w:rPr>
          <w:spacing w:val="-3"/>
          <w:w w:val="110"/>
        </w:rPr>
        <w:t xml:space="preserve"> </w:t>
      </w:r>
      <w:r>
        <w:rPr>
          <w:w w:val="110"/>
        </w:rPr>
        <w:t>dissipative</w:t>
      </w:r>
      <w:r>
        <w:rPr>
          <w:spacing w:val="-3"/>
          <w:w w:val="110"/>
        </w:rPr>
        <w:t xml:space="preserve"> </w:t>
      </w:r>
      <w:r>
        <w:rPr>
          <w:w w:val="110"/>
        </w:rPr>
        <w:t>par-</w:t>
      </w:r>
      <w:r>
        <w:rPr>
          <w:spacing w:val="40"/>
          <w:w w:val="110"/>
        </w:rPr>
        <w:t xml:space="preserve"> </w:t>
      </w:r>
      <w:r>
        <w:rPr>
          <w:w w:val="110"/>
        </w:rPr>
        <w:t>ticle dynamics and slip-spring simulations [</w:t>
      </w:r>
      <w:hyperlink w:anchor="_bookmark75" w:history="1">
        <w:r>
          <w:rPr>
            <w:color w:val="0080AC"/>
            <w:w w:val="110"/>
          </w:rPr>
          <w:t>32</w:t>
        </w:r>
        <w:r>
          <w:rPr>
            <w:w w:val="110"/>
          </w:rPr>
          <w:t>]</w:t>
        </w:r>
      </w:hyperlink>
      <w:r>
        <w:rPr>
          <w:w w:val="110"/>
        </w:rPr>
        <w:t xml:space="preserve"> and force-based</w:t>
      </w:r>
      <w:r>
        <w:rPr>
          <w:spacing w:val="40"/>
          <w:w w:val="110"/>
        </w:rPr>
        <w:t xml:space="preserve"> </w:t>
      </w:r>
      <w:r>
        <w:rPr>
          <w:w w:val="110"/>
        </w:rPr>
        <w:t>theoretical predictions [</w:t>
      </w:r>
      <w:hyperlink w:anchor="_bookmark141" w:history="1">
        <w:r>
          <w:rPr>
            <w:color w:val="0080AC"/>
            <w:w w:val="110"/>
          </w:rPr>
          <w:t>177</w:t>
        </w:r>
        <w:r>
          <w:rPr>
            <w:w w:val="110"/>
          </w:rPr>
          <w:t>]</w:t>
        </w:r>
      </w:hyperlink>
      <w:r>
        <w:rPr>
          <w:w w:val="110"/>
        </w:rPr>
        <w:t xml:space="preserve"> are less common but have been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applied.</w:t>
      </w:r>
    </w:p>
    <w:p w14:paraId="00EC1686" w14:textId="77777777" w:rsidR="00E21043" w:rsidRDefault="00E21043">
      <w:pPr>
        <w:pStyle w:val="BodyText"/>
        <w:spacing w:before="53"/>
        <w:jc w:val="left"/>
      </w:pPr>
    </w:p>
    <w:p w14:paraId="7C28C567" w14:textId="77777777" w:rsidR="00E21043" w:rsidRDefault="0052501A">
      <w:pPr>
        <w:pStyle w:val="ListParagraph"/>
        <w:numPr>
          <w:ilvl w:val="1"/>
          <w:numId w:val="2"/>
        </w:numPr>
        <w:tabs>
          <w:tab w:val="left" w:pos="645"/>
        </w:tabs>
        <w:spacing w:before="0"/>
        <w:ind w:left="645" w:hanging="357"/>
        <w:jc w:val="left"/>
        <w:rPr>
          <w:i/>
          <w:sz w:val="16"/>
        </w:rPr>
      </w:pPr>
      <w:r>
        <w:rPr>
          <w:i/>
          <w:w w:val="110"/>
          <w:sz w:val="16"/>
        </w:rPr>
        <w:t>Polymer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diffusion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w w:val="110"/>
          <w:sz w:val="16"/>
        </w:rPr>
        <w:t>in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the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w w:val="110"/>
          <w:sz w:val="16"/>
        </w:rPr>
        <w:t>presence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w w:val="110"/>
          <w:sz w:val="16"/>
        </w:rPr>
        <w:t>of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spherical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spacing w:val="-2"/>
          <w:w w:val="110"/>
          <w:sz w:val="16"/>
        </w:rPr>
        <w:t>nanoparticles</w:t>
      </w:r>
    </w:p>
    <w:p w14:paraId="4329FF7F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3D3B92EA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inclusion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NPs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matrix</w:t>
      </w:r>
      <w:r>
        <w:rPr>
          <w:spacing w:val="40"/>
          <w:w w:val="110"/>
        </w:rPr>
        <w:t xml:space="preserve"> </w:t>
      </w:r>
      <w:r>
        <w:rPr>
          <w:w w:val="110"/>
        </w:rPr>
        <w:t>often</w:t>
      </w:r>
      <w:r>
        <w:rPr>
          <w:spacing w:val="40"/>
          <w:w w:val="110"/>
        </w:rPr>
        <w:t xml:space="preserve"> </w:t>
      </w:r>
      <w:r>
        <w:rPr>
          <w:w w:val="110"/>
        </w:rPr>
        <w:t>impedes</w:t>
      </w:r>
      <w:r>
        <w:rPr>
          <w:spacing w:val="40"/>
          <w:w w:val="110"/>
        </w:rPr>
        <w:t xml:space="preserve"> </w:t>
      </w:r>
      <w:r>
        <w:rPr>
          <w:w w:val="110"/>
        </w:rPr>
        <w:t>chain-scale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center-of-mass</w:t>
      </w:r>
      <w:r>
        <w:rPr>
          <w:spacing w:val="40"/>
          <w:w w:val="110"/>
        </w:rPr>
        <w:t xml:space="preserve"> </w:t>
      </w:r>
      <w:r>
        <w:rPr>
          <w:w w:val="110"/>
        </w:rPr>
        <w:t>diffusion.</w:t>
      </w:r>
      <w:r>
        <w:rPr>
          <w:spacing w:val="40"/>
          <w:w w:val="110"/>
        </w:rPr>
        <w:t xml:space="preserve"> </w:t>
      </w:r>
      <w:r>
        <w:rPr>
          <w:w w:val="110"/>
        </w:rPr>
        <w:t>This</w:t>
      </w:r>
      <w:r>
        <w:rPr>
          <w:spacing w:val="40"/>
          <w:w w:val="110"/>
        </w:rPr>
        <w:t xml:space="preserve"> </w:t>
      </w:r>
      <w:r>
        <w:rPr>
          <w:w w:val="110"/>
        </w:rPr>
        <w:t>effect</w:t>
      </w:r>
      <w:r>
        <w:rPr>
          <w:spacing w:val="40"/>
          <w:w w:val="110"/>
        </w:rPr>
        <w:t xml:space="preserve"> </w:t>
      </w:r>
      <w:r>
        <w:rPr>
          <w:w w:val="110"/>
        </w:rPr>
        <w:t>can</w:t>
      </w:r>
      <w:r>
        <w:rPr>
          <w:spacing w:val="80"/>
          <w:w w:val="150"/>
        </w:rPr>
        <w:t xml:space="preserve"> </w:t>
      </w:r>
      <w:r>
        <w:rPr>
          <w:w w:val="110"/>
        </w:rPr>
        <w:t>be anticipated because polymer chains need to diffuse around</w:t>
      </w:r>
      <w:r>
        <w:rPr>
          <w:spacing w:val="40"/>
          <w:w w:val="110"/>
        </w:rPr>
        <w:t xml:space="preserve"> </w:t>
      </w:r>
      <w:r>
        <w:rPr>
          <w:w w:val="110"/>
        </w:rPr>
        <w:t>impenetrable NPs, thus causing a longer diffusion trajectory. One</w:t>
      </w:r>
      <w:r>
        <w:rPr>
          <w:spacing w:val="40"/>
          <w:w w:val="110"/>
        </w:rPr>
        <w:t xml:space="preserve"> </w:t>
      </w:r>
      <w:r>
        <w:rPr>
          <w:w w:val="110"/>
        </w:rPr>
        <w:t>may expect this to be confounded by other influences including</w:t>
      </w:r>
      <w:r>
        <w:rPr>
          <w:spacing w:val="40"/>
          <w:w w:val="110"/>
        </w:rPr>
        <w:t xml:space="preserve"> </w:t>
      </w:r>
      <w:r>
        <w:rPr>
          <w:w w:val="110"/>
        </w:rPr>
        <w:t>altered polymer conformations, unique interactions, and changes</w:t>
      </w:r>
      <w:r>
        <w:rPr>
          <w:spacing w:val="40"/>
          <w:w w:val="110"/>
        </w:rPr>
        <w:t xml:space="preserve"> </w:t>
      </w:r>
      <w:r>
        <w:rPr>
          <w:w w:val="110"/>
        </w:rPr>
        <w:t>to smaller-scale dynamics or the entanglement network, all of</w:t>
      </w:r>
      <w:r>
        <w:rPr>
          <w:spacing w:val="40"/>
          <w:w w:val="110"/>
        </w:rPr>
        <w:t xml:space="preserve"> </w:t>
      </w:r>
      <w:r>
        <w:rPr>
          <w:w w:val="110"/>
        </w:rPr>
        <w:t>which may have non-trivial influences on polymer diffusion.</w:t>
      </w:r>
    </w:p>
    <w:p w14:paraId="317FE470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We start this discussion with the simple case of entangled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presence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athermal</w:t>
      </w:r>
      <w:r>
        <w:rPr>
          <w:spacing w:val="40"/>
          <w:w w:val="110"/>
        </w:rPr>
        <w:t xml:space="preserve"> </w:t>
      </w:r>
      <w:r>
        <w:rPr>
          <w:w w:val="110"/>
        </w:rPr>
        <w:t>NPs.</w:t>
      </w:r>
      <w:r>
        <w:rPr>
          <w:spacing w:val="40"/>
          <w:w w:val="110"/>
        </w:rPr>
        <w:t xml:space="preserve"> </w:t>
      </w:r>
      <w:r>
        <w:rPr>
          <w:w w:val="110"/>
        </w:rPr>
        <w:t>Com-</w:t>
      </w:r>
      <w:r>
        <w:rPr>
          <w:spacing w:val="80"/>
          <w:w w:val="110"/>
        </w:rPr>
        <w:t xml:space="preserve"> </w:t>
      </w:r>
      <w:r>
        <w:rPr>
          <w:w w:val="110"/>
        </w:rPr>
        <w:t>posto and coworkers used ERD to measure dPS tracer diffusion</w:t>
      </w:r>
      <w:r>
        <w:rPr>
          <w:spacing w:val="40"/>
          <w:w w:val="110"/>
        </w:rPr>
        <w:t xml:space="preserve"> </w:t>
      </w:r>
      <w:r>
        <w:rPr>
          <w:w w:val="110"/>
        </w:rPr>
        <w:t>(M</w:t>
      </w:r>
      <w:r>
        <w:rPr>
          <w:w w:val="110"/>
          <w:vertAlign w:val="subscript"/>
        </w:rPr>
        <w:t>w</w:t>
      </w:r>
      <w:r>
        <w:rPr>
          <w:spacing w:val="-8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49–530</w:t>
      </w:r>
      <w:r>
        <w:rPr>
          <w:spacing w:val="-10"/>
          <w:w w:val="110"/>
        </w:rPr>
        <w:t xml:space="preserve"> </w:t>
      </w:r>
      <w:r>
        <w:rPr>
          <w:w w:val="110"/>
        </w:rPr>
        <w:t>kg/mol)</w:t>
      </w:r>
      <w:r>
        <w:rPr>
          <w:spacing w:val="40"/>
          <w:w w:val="110"/>
        </w:rPr>
        <w:t xml:space="preserve"> </w:t>
      </w:r>
      <w:r>
        <w:rPr>
          <w:w w:val="110"/>
        </w:rPr>
        <w:t>into</w:t>
      </w:r>
      <w:r>
        <w:rPr>
          <w:spacing w:val="40"/>
          <w:w w:val="110"/>
        </w:rPr>
        <w:t xml:space="preserve"> </w:t>
      </w:r>
      <w:r>
        <w:rPr>
          <w:w w:val="110"/>
        </w:rPr>
        <w:t>PS-based</w:t>
      </w:r>
      <w:r>
        <w:rPr>
          <w:spacing w:val="40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43" w:history="1">
        <w:r>
          <w:rPr>
            <w:color w:val="0080AC"/>
            <w:w w:val="110"/>
          </w:rPr>
          <w:t>178</w:t>
        </w:r>
        <w:r>
          <w:rPr>
            <w:w w:val="110"/>
          </w:rPr>
          <w:t>]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well-</w:t>
      </w:r>
      <w:r>
        <w:rPr>
          <w:spacing w:val="40"/>
          <w:w w:val="110"/>
        </w:rPr>
        <w:t xml:space="preserve"> </w:t>
      </w:r>
      <w:r>
        <w:rPr>
          <w:w w:val="110"/>
        </w:rPr>
        <w:t>dispersed phenyl-functionalized 28-nm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NPs at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=</w:t>
      </w:r>
      <w:r>
        <w:rPr>
          <w:spacing w:val="-10"/>
          <w:w w:val="110"/>
        </w:rPr>
        <w:t xml:space="preserve"> </w:t>
      </w:r>
      <w:r>
        <w:rPr>
          <w:w w:val="110"/>
        </w:rPr>
        <w:t>0–50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vol%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183" w:history="1">
        <w:r>
          <w:rPr>
            <w:color w:val="0080AC"/>
            <w:spacing w:val="-2"/>
            <w:w w:val="110"/>
          </w:rPr>
          <w:t>170</w:t>
        </w:r>
        <w:r>
          <w:rPr>
            <w:spacing w:val="-2"/>
            <w:w w:val="110"/>
          </w:rPr>
          <w:t>].</w:t>
        </w:r>
      </w:hyperlink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Polymer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tracer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diffusion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was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slowed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function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rFonts w:ascii="Trebuchet MS" w:hAnsi="Trebuchet MS"/>
          <w:spacing w:val="-2"/>
          <w:w w:val="110"/>
        </w:rPr>
        <w:t>φ</w:t>
      </w:r>
      <w:r>
        <w:rPr>
          <w:spacing w:val="-2"/>
          <w:w w:val="110"/>
          <w:vertAlign w:val="subscript"/>
        </w:rPr>
        <w:t>NP</w:t>
      </w:r>
      <w:r>
        <w:rPr>
          <w:spacing w:val="40"/>
          <w:w w:val="110"/>
        </w:rPr>
        <w:t xml:space="preserve"> </w:t>
      </w:r>
      <w:r>
        <w:rPr>
          <w:w w:val="110"/>
        </w:rPr>
        <w:t>to a degree larger than expected from excluded volume and tortu-</w:t>
      </w:r>
      <w:r>
        <w:rPr>
          <w:spacing w:val="40"/>
          <w:w w:val="110"/>
        </w:rPr>
        <w:t xml:space="preserve"> </w:t>
      </w:r>
      <w:r>
        <w:rPr>
          <w:w w:val="110"/>
        </w:rPr>
        <w:t>osity,</w:t>
      </w:r>
      <w:r>
        <w:rPr>
          <w:spacing w:val="-1"/>
          <w:w w:val="110"/>
        </w:rPr>
        <w:t xml:space="preserve"> </w:t>
      </w:r>
      <w:r>
        <w:rPr>
          <w:w w:val="110"/>
        </w:rPr>
        <w:t>as</w:t>
      </w:r>
      <w:r>
        <w:rPr>
          <w:spacing w:val="-1"/>
          <w:w w:val="110"/>
        </w:rPr>
        <w:t xml:space="preserve"> </w:t>
      </w:r>
      <w:r>
        <w:rPr>
          <w:w w:val="110"/>
        </w:rPr>
        <w:t>predicted</w:t>
      </w:r>
      <w:r>
        <w:rPr>
          <w:spacing w:val="-1"/>
          <w:w w:val="110"/>
        </w:rPr>
        <w:t xml:space="preserve"> </w:t>
      </w:r>
      <w:r>
        <w:rPr>
          <w:w w:val="110"/>
        </w:rPr>
        <w:t>by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Maxwell</w:t>
      </w:r>
      <w:r>
        <w:rPr>
          <w:spacing w:val="-1"/>
          <w:w w:val="110"/>
        </w:rPr>
        <w:t xml:space="preserve"> </w:t>
      </w:r>
      <w:r>
        <w:rPr>
          <w:w w:val="110"/>
        </w:rPr>
        <w:t>model</w:t>
      </w:r>
      <w:r>
        <w:rPr>
          <w:spacing w:val="-1"/>
          <w:w w:val="110"/>
        </w:rPr>
        <w:t xml:space="preserve"> </w:t>
      </w:r>
      <w:r>
        <w:rPr>
          <w:w w:val="110"/>
        </w:rPr>
        <w:t>[</w:t>
      </w:r>
      <w:hyperlink w:anchor="_bookmark145" w:history="1">
        <w:r>
          <w:rPr>
            <w:color w:val="0080AC"/>
            <w:w w:val="110"/>
          </w:rPr>
          <w:t>179</w:t>
        </w:r>
        <w:r>
          <w:rPr>
            <w:w w:val="110"/>
          </w:rPr>
          <w:t>].</w:t>
        </w:r>
      </w:hyperlink>
      <w:r>
        <w:rPr>
          <w:spacing w:val="-1"/>
          <w:w w:val="110"/>
        </w:rPr>
        <w:t xml:space="preserve"> </w:t>
      </w:r>
      <w:r>
        <w:rPr>
          <w:w w:val="110"/>
        </w:rPr>
        <w:t>These</w:t>
      </w:r>
      <w:r>
        <w:rPr>
          <w:spacing w:val="-1"/>
          <w:w w:val="110"/>
        </w:rPr>
        <w:t xml:space="preserve"> </w:t>
      </w:r>
      <w:r>
        <w:rPr>
          <w:w w:val="110"/>
        </w:rPr>
        <w:t>results</w:t>
      </w:r>
      <w:r>
        <w:rPr>
          <w:spacing w:val="-1"/>
          <w:w w:val="110"/>
        </w:rPr>
        <w:t xml:space="preserve"> </w:t>
      </w:r>
      <w:r>
        <w:rPr>
          <w:w w:val="110"/>
        </w:rPr>
        <w:t>were</w:t>
      </w:r>
      <w:r>
        <w:rPr>
          <w:spacing w:val="40"/>
          <w:w w:val="110"/>
        </w:rPr>
        <w:t xml:space="preserve"> </w:t>
      </w:r>
      <w:r>
        <w:rPr>
          <w:w w:val="110"/>
        </w:rPr>
        <w:t>in line with the entropic barrier model [</w:t>
      </w:r>
      <w:hyperlink w:anchor="_bookmark138" w:history="1">
        <w:r>
          <w:rPr>
            <w:color w:val="0080AC"/>
            <w:w w:val="110"/>
          </w:rPr>
          <w:t>174</w:t>
        </w:r>
        <w:r>
          <w:rPr>
            <w:w w:val="110"/>
          </w:rPr>
          <w:t>,</w:t>
        </w:r>
      </w:hyperlink>
      <w:hyperlink w:anchor="_bookmark139" w:history="1">
        <w:r>
          <w:rPr>
            <w:color w:val="0080AC"/>
            <w:w w:val="110"/>
          </w:rPr>
          <w:t>175</w:t>
        </w:r>
        <w:r>
          <w:rPr>
            <w:w w:val="110"/>
          </w:rPr>
          <w:t>].</w:t>
        </w:r>
      </w:hyperlink>
      <w:r>
        <w:rPr>
          <w:w w:val="110"/>
        </w:rPr>
        <w:t xml:space="preserve"> Furthermore, a</w:t>
      </w:r>
      <w:r>
        <w:rPr>
          <w:spacing w:val="40"/>
          <w:w w:val="110"/>
        </w:rPr>
        <w:t xml:space="preserve"> </w:t>
      </w:r>
      <w:r>
        <w:rPr>
          <w:w w:val="110"/>
        </w:rPr>
        <w:t>master curve was developed by plotting the diffusion coefficient</w:t>
      </w:r>
      <w:r>
        <w:rPr>
          <w:spacing w:val="40"/>
          <w:w w:val="110"/>
        </w:rPr>
        <w:t xml:space="preserve"> </w:t>
      </w:r>
      <w:r>
        <w:rPr>
          <w:w w:val="110"/>
        </w:rPr>
        <w:t>relative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diffusion</w:t>
      </w:r>
      <w:r>
        <w:rPr>
          <w:spacing w:val="-11"/>
          <w:w w:val="110"/>
        </w:rPr>
        <w:t xml:space="preserve"> </w:t>
      </w:r>
      <w:r>
        <w:rPr>
          <w:w w:val="110"/>
        </w:rPr>
        <w:t>coefficient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neat</w:t>
      </w:r>
      <w:r>
        <w:rPr>
          <w:spacing w:val="-11"/>
          <w:w w:val="110"/>
        </w:rPr>
        <w:t xml:space="preserve"> </w:t>
      </w:r>
      <w:r>
        <w:rPr>
          <w:w w:val="110"/>
        </w:rPr>
        <w:t>polymer</w:t>
      </w:r>
      <w:r>
        <w:rPr>
          <w:spacing w:val="-11"/>
          <w:w w:val="110"/>
        </w:rPr>
        <w:t xml:space="preserve"> </w:t>
      </w:r>
      <w:r>
        <w:rPr>
          <w:w w:val="110"/>
        </w:rPr>
        <w:t>(D/D</w:t>
      </w:r>
      <w:r>
        <w:rPr>
          <w:w w:val="110"/>
          <w:vertAlign w:val="subscript"/>
        </w:rPr>
        <w:t>0</w:t>
      </w:r>
      <w:r>
        <w:rPr>
          <w:w w:val="110"/>
        </w:rPr>
        <w:t>)</w:t>
      </w:r>
      <w:r>
        <w:rPr>
          <w:spacing w:val="-11"/>
          <w:w w:val="110"/>
        </w:rPr>
        <w:t xml:space="preserve"> </w:t>
      </w:r>
      <w:r>
        <w:rPr>
          <w:w w:val="110"/>
        </w:rPr>
        <w:t>as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func-</w:t>
      </w:r>
    </w:p>
    <w:p w14:paraId="126B76D4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3FBA6A33" w14:textId="77777777" w:rsidR="00E21043" w:rsidRDefault="00E21043">
      <w:pPr>
        <w:pStyle w:val="BodyText"/>
        <w:spacing w:before="4"/>
        <w:jc w:val="left"/>
        <w:rPr>
          <w:sz w:val="20"/>
        </w:rPr>
      </w:pPr>
    </w:p>
    <w:p w14:paraId="6D88EF6E" w14:textId="77777777" w:rsidR="00E21043" w:rsidRDefault="0052501A">
      <w:pPr>
        <w:pStyle w:val="BodyText"/>
        <w:ind w:left="5577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55EDE09B" wp14:editId="21CE7E91">
            <wp:extent cx="3054579" cy="2109216"/>
            <wp:effectExtent l="0" t="0" r="0" b="0"/>
            <wp:docPr id="36" name="Image 36" descr="Image of Fig.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Image of Fig. 1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579" cy="21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450C" w14:textId="77777777" w:rsidR="00E21043" w:rsidRDefault="00E21043">
      <w:pPr>
        <w:pStyle w:val="BodyText"/>
        <w:spacing w:before="9"/>
        <w:jc w:val="left"/>
        <w:rPr>
          <w:sz w:val="6"/>
        </w:rPr>
      </w:pPr>
    </w:p>
    <w:p w14:paraId="3DA3C164" w14:textId="77777777" w:rsidR="00E21043" w:rsidRDefault="00E21043">
      <w:pPr>
        <w:pStyle w:val="BodyText"/>
        <w:jc w:val="left"/>
        <w:rPr>
          <w:sz w:val="6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4E3EDF9C" w14:textId="77777777" w:rsidR="00E21043" w:rsidRDefault="00E21043">
      <w:pPr>
        <w:pStyle w:val="BodyText"/>
        <w:jc w:val="left"/>
        <w:rPr>
          <w:sz w:val="12"/>
        </w:rPr>
      </w:pPr>
    </w:p>
    <w:p w14:paraId="5D154C0C" w14:textId="77777777" w:rsidR="00E21043" w:rsidRDefault="00E21043">
      <w:pPr>
        <w:pStyle w:val="BodyText"/>
        <w:jc w:val="left"/>
        <w:rPr>
          <w:sz w:val="12"/>
        </w:rPr>
      </w:pPr>
    </w:p>
    <w:p w14:paraId="1513432D" w14:textId="77777777" w:rsidR="00E21043" w:rsidRDefault="00E21043">
      <w:pPr>
        <w:pStyle w:val="BodyText"/>
        <w:jc w:val="left"/>
        <w:rPr>
          <w:sz w:val="12"/>
        </w:rPr>
      </w:pPr>
    </w:p>
    <w:p w14:paraId="1F04CE85" w14:textId="77777777" w:rsidR="00E21043" w:rsidRDefault="00E21043">
      <w:pPr>
        <w:pStyle w:val="BodyText"/>
        <w:jc w:val="left"/>
        <w:rPr>
          <w:sz w:val="12"/>
        </w:rPr>
      </w:pPr>
    </w:p>
    <w:p w14:paraId="16738E80" w14:textId="77777777" w:rsidR="00E21043" w:rsidRDefault="00E21043">
      <w:pPr>
        <w:pStyle w:val="BodyText"/>
        <w:spacing w:before="29"/>
        <w:jc w:val="left"/>
        <w:rPr>
          <w:sz w:val="12"/>
        </w:rPr>
      </w:pPr>
    </w:p>
    <w:p w14:paraId="6A2E713B" w14:textId="77777777" w:rsidR="00E21043" w:rsidRDefault="0052501A">
      <w:pPr>
        <w:spacing w:before="1" w:line="292" w:lineRule="auto"/>
        <w:ind w:left="72"/>
        <w:jc w:val="both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15738880" behindDoc="0" locked="0" layoutInCell="1" allowOverlap="1" wp14:anchorId="09DA3581" wp14:editId="13434B84">
            <wp:simplePos x="0" y="0"/>
            <wp:positionH relativeFrom="page">
              <wp:posOffset>478789</wp:posOffset>
            </wp:positionH>
            <wp:positionV relativeFrom="paragraph">
              <wp:posOffset>-2624429</wp:posOffset>
            </wp:positionV>
            <wp:extent cx="3051048" cy="2499969"/>
            <wp:effectExtent l="0" t="0" r="0" b="0"/>
            <wp:wrapNone/>
            <wp:docPr id="37" name="Image 37" descr="Image of Fig.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Image of Fig. 1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048" cy="2499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7" w:name="_bookmark26"/>
      <w:bookmarkEnd w:id="47"/>
      <w:r>
        <w:rPr>
          <w:b/>
          <w:w w:val="120"/>
          <w:sz w:val="12"/>
        </w:rPr>
        <w:t xml:space="preserve">Fig. 11. </w:t>
      </w:r>
      <w:r>
        <w:rPr>
          <w:w w:val="120"/>
          <w:sz w:val="12"/>
        </w:rPr>
        <w:t>Master curve developed for a variety of PS-based PNC systems showing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collapse of the tracer diffusion coefficient normalized to bulk as a function of the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effective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interparticle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distance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relative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to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tracer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chain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size.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Filled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open symbols refer to grafted and bare NPs, respectively [</w:t>
      </w:r>
      <w:hyperlink w:anchor="_bookmark151" w:history="1">
        <w:r>
          <w:rPr>
            <w:color w:val="0080AC"/>
            <w:w w:val="120"/>
            <w:sz w:val="12"/>
          </w:rPr>
          <w:t>182</w:t>
        </w:r>
        <w:r>
          <w:rPr>
            <w:w w:val="120"/>
            <w:sz w:val="12"/>
          </w:rPr>
          <w:t>].</w:t>
        </w:r>
      </w:hyperlink>
      <w:r>
        <w:rPr>
          <w:w w:val="120"/>
          <w:sz w:val="12"/>
        </w:rPr>
        <w:t xml:space="preserve"> Copyright 2013.</w:t>
      </w:r>
    </w:p>
    <w:p w14:paraId="12BACF22" w14:textId="77777777" w:rsidR="00E21043" w:rsidRDefault="0052501A">
      <w:pPr>
        <w:spacing w:before="30"/>
        <w:ind w:left="72"/>
        <w:jc w:val="both"/>
        <w:rPr>
          <w:sz w:val="12"/>
        </w:rPr>
      </w:pPr>
      <w:r>
        <w:rPr>
          <w:w w:val="120"/>
          <w:sz w:val="12"/>
        </w:rPr>
        <w:t>Reproduced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5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23A91801" w14:textId="77777777" w:rsidR="00E21043" w:rsidRDefault="00E21043">
      <w:pPr>
        <w:pStyle w:val="BodyText"/>
        <w:jc w:val="left"/>
        <w:rPr>
          <w:sz w:val="12"/>
        </w:rPr>
      </w:pPr>
    </w:p>
    <w:p w14:paraId="290AB13C" w14:textId="77777777" w:rsidR="00E21043" w:rsidRDefault="00E21043">
      <w:pPr>
        <w:pStyle w:val="BodyText"/>
        <w:jc w:val="left"/>
        <w:rPr>
          <w:sz w:val="12"/>
        </w:rPr>
      </w:pPr>
    </w:p>
    <w:p w14:paraId="1A3E2098" w14:textId="77777777" w:rsidR="00E21043" w:rsidRDefault="00E21043">
      <w:pPr>
        <w:pStyle w:val="BodyText"/>
        <w:spacing w:before="8"/>
        <w:jc w:val="left"/>
        <w:rPr>
          <w:sz w:val="12"/>
        </w:rPr>
      </w:pPr>
    </w:p>
    <w:p w14:paraId="5C7519DE" w14:textId="77777777" w:rsidR="00E21043" w:rsidRDefault="0052501A">
      <w:pPr>
        <w:pStyle w:val="BodyText"/>
        <w:spacing w:line="268" w:lineRule="auto"/>
        <w:ind w:left="72"/>
      </w:pPr>
      <w:r>
        <w:rPr>
          <w:w w:val="110"/>
        </w:rPr>
        <w:t>tion of ID/2R</w:t>
      </w:r>
      <w:r>
        <w:rPr>
          <w:w w:val="110"/>
          <w:vertAlign w:val="subscript"/>
        </w:rPr>
        <w:t>g</w:t>
      </w:r>
      <w:r>
        <w:rPr>
          <w:w w:val="110"/>
        </w:rPr>
        <w:t>, or interparticle separation distance (ID) relative to</w:t>
      </w:r>
      <w:r>
        <w:rPr>
          <w:spacing w:val="40"/>
          <w:w w:val="110"/>
        </w:rPr>
        <w:t xml:space="preserve"> </w:t>
      </w:r>
      <w:r>
        <w:rPr>
          <w:w w:val="110"/>
        </w:rPr>
        <w:t>the size of the deuterated polymer (2R</w:t>
      </w:r>
      <w:r>
        <w:rPr>
          <w:w w:val="110"/>
          <w:vertAlign w:val="subscript"/>
        </w:rPr>
        <w:t>g</w:t>
      </w:r>
      <w:r>
        <w:rPr>
          <w:w w:val="110"/>
        </w:rPr>
        <w:t>) [</w:t>
      </w:r>
      <w:hyperlink w:anchor="_bookmark183" w:history="1">
        <w:r>
          <w:rPr>
            <w:color w:val="0080AC"/>
            <w:w w:val="110"/>
          </w:rPr>
          <w:t>170</w:t>
        </w:r>
        <w:r>
          <w:rPr>
            <w:w w:val="110"/>
          </w:rPr>
          <w:t>].</w:t>
        </w:r>
      </w:hyperlink>
    </w:p>
    <w:p w14:paraId="136E51C3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In later publications, a similar collapse was observed for ERD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measurements of tracer diffusion in various PNCs to probe the</w:t>
      </w:r>
      <w:r>
        <w:rPr>
          <w:spacing w:val="40"/>
          <w:w w:val="110"/>
        </w:rPr>
        <w:t xml:space="preserve"> </w:t>
      </w:r>
      <w:r>
        <w:rPr>
          <w:w w:val="110"/>
        </w:rPr>
        <w:t>influence of NP size [</w:t>
      </w:r>
      <w:hyperlink w:anchor="_bookmark147" w:history="1">
        <w:r>
          <w:rPr>
            <w:color w:val="0080AC"/>
            <w:w w:val="110"/>
          </w:rPr>
          <w:t>180</w:t>
        </w:r>
        <w:r>
          <w:rPr>
            <w:w w:val="110"/>
          </w:rPr>
          <w:t>,</w:t>
        </w:r>
      </w:hyperlink>
      <w:hyperlink w:anchor="_bookmark150" w:history="1">
        <w:r>
          <w:rPr>
            <w:color w:val="0080AC"/>
            <w:w w:val="110"/>
          </w:rPr>
          <w:t>181</w:t>
        </w:r>
        <w:r>
          <w:rPr>
            <w:w w:val="110"/>
          </w:rPr>
          <w:t>],</w:t>
        </w:r>
      </w:hyperlink>
      <w:r>
        <w:rPr>
          <w:w w:val="110"/>
        </w:rPr>
        <w:t xml:space="preserve"> NP polydispersity [</w:t>
      </w:r>
      <w:hyperlink w:anchor="_bookmark150" w:history="1">
        <w:r>
          <w:rPr>
            <w:color w:val="0080AC"/>
            <w:w w:val="110"/>
          </w:rPr>
          <w:t>181</w:t>
        </w:r>
        <w:r>
          <w:rPr>
            <w:w w:val="110"/>
          </w:rPr>
          <w:t>],</w:t>
        </w:r>
      </w:hyperlink>
      <w:r>
        <w:rPr>
          <w:w w:val="110"/>
        </w:rPr>
        <w:t xml:space="preserve"> interfa-</w:t>
      </w:r>
      <w:r>
        <w:rPr>
          <w:spacing w:val="40"/>
          <w:w w:val="110"/>
        </w:rPr>
        <w:t xml:space="preserve"> </w:t>
      </w:r>
      <w:r>
        <w:rPr>
          <w:w w:val="110"/>
        </w:rPr>
        <w:t>cial interactions [</w:t>
      </w:r>
      <w:hyperlink w:anchor="_bookmark147" w:history="1">
        <w:r>
          <w:rPr>
            <w:color w:val="0080AC"/>
            <w:w w:val="110"/>
          </w:rPr>
          <w:t>180</w:t>
        </w:r>
        <w:r>
          <w:rPr>
            <w:w w:val="110"/>
          </w:rPr>
          <w:t>],</w:t>
        </w:r>
      </w:hyperlink>
      <w:r>
        <w:rPr>
          <w:w w:val="110"/>
        </w:rPr>
        <w:t xml:space="preserve"> and interface softness using grafted NPs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51" w:history="1">
        <w:r>
          <w:rPr>
            <w:color w:val="0080AC"/>
            <w:w w:val="110"/>
          </w:rPr>
          <w:t>182</w:t>
        </w:r>
        <w:r>
          <w:rPr>
            <w:w w:val="110"/>
          </w:rPr>
          <w:t>,</w:t>
        </w:r>
      </w:hyperlink>
      <w:hyperlink w:anchor="_bookmark153" w:history="1">
        <w:r>
          <w:rPr>
            <w:color w:val="0080AC"/>
            <w:w w:val="110"/>
          </w:rPr>
          <w:t>183</w:t>
        </w:r>
        <w:r>
          <w:rPr>
            <w:w w:val="110"/>
          </w:rPr>
          <w:t>].</w:t>
        </w:r>
      </w:hyperlink>
      <w:r>
        <w:rPr>
          <w:w w:val="110"/>
        </w:rPr>
        <w:t xml:space="preserve"> The effective interparticle distance (ID</w:t>
      </w:r>
      <w:r>
        <w:rPr>
          <w:w w:val="110"/>
          <w:vertAlign w:val="subscript"/>
        </w:rPr>
        <w:t>eff</w:t>
      </w:r>
      <w:r>
        <w:rPr>
          <w:w w:val="110"/>
        </w:rPr>
        <w:t>) is used to</w:t>
      </w:r>
      <w:r>
        <w:rPr>
          <w:spacing w:val="40"/>
          <w:w w:val="110"/>
        </w:rPr>
        <w:t xml:space="preserve"> </w:t>
      </w:r>
      <w:r>
        <w:rPr>
          <w:w w:val="110"/>
        </w:rPr>
        <w:t>account for the polydispersity of NPs and the volume accessible to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the tracer molecule in the presence of densely grafted NPs, </w:t>
      </w:r>
      <w:hyperlink w:anchor="_bookmark26" w:history="1">
        <w:r>
          <w:rPr>
            <w:color w:val="0080AC"/>
            <w:w w:val="110"/>
          </w:rPr>
          <w:t>Fig. 11</w:t>
        </w:r>
      </w:hyperlink>
      <w:r>
        <w:rPr>
          <w:color w:val="0080AC"/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50" w:history="1">
        <w:r>
          <w:rPr>
            <w:color w:val="0080AC"/>
            <w:w w:val="110"/>
          </w:rPr>
          <w:t>181</w:t>
        </w:r>
        <w:r>
          <w:rPr>
            <w:w w:val="110"/>
          </w:rPr>
          <w:t>,</w:t>
        </w:r>
      </w:hyperlink>
      <w:hyperlink w:anchor="_bookmark151" w:history="1">
        <w:r>
          <w:rPr>
            <w:color w:val="0080AC"/>
            <w:w w:val="110"/>
          </w:rPr>
          <w:t>182</w:t>
        </w:r>
        <w:r>
          <w:rPr>
            <w:w w:val="110"/>
          </w:rPr>
          <w:t>].</w:t>
        </w:r>
      </w:hyperlink>
      <w:r>
        <w:rPr>
          <w:w w:val="110"/>
        </w:rPr>
        <w:t xml:space="preserve"> At the limits, D is reduced nearly an order of magni-</w:t>
      </w:r>
      <w:r>
        <w:rPr>
          <w:spacing w:val="40"/>
          <w:w w:val="110"/>
        </w:rPr>
        <w:t xml:space="preserve"> </w:t>
      </w:r>
      <w:r>
        <w:rPr>
          <w:w w:val="110"/>
        </w:rPr>
        <w:t>tude in strongly confined PNCs (ID</w:t>
      </w:r>
      <w:r>
        <w:rPr>
          <w:w w:val="110"/>
          <w:vertAlign w:val="subscript"/>
        </w:rPr>
        <w:t>eff</w:t>
      </w:r>
      <w:r>
        <w:rPr>
          <w:w w:val="110"/>
        </w:rPr>
        <w:t>/2R</w:t>
      </w:r>
      <w:r>
        <w:rPr>
          <w:w w:val="110"/>
          <w:vertAlign w:val="subscript"/>
        </w:rPr>
        <w:t>g</w:t>
      </w:r>
      <w:r>
        <w:rPr>
          <w:spacing w:val="-3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1) and the reduction in</w:t>
      </w:r>
      <w:r>
        <w:rPr>
          <w:spacing w:val="40"/>
          <w:w w:val="110"/>
        </w:rPr>
        <w:t xml:space="preserve"> </w:t>
      </w:r>
      <w:r>
        <w:rPr>
          <w:w w:val="110"/>
        </w:rPr>
        <w:t>tracer</w:t>
      </w:r>
      <w:r>
        <w:rPr>
          <w:spacing w:val="4"/>
          <w:w w:val="110"/>
        </w:rPr>
        <w:t xml:space="preserve"> </w:t>
      </w:r>
      <w:r>
        <w:rPr>
          <w:w w:val="110"/>
        </w:rPr>
        <w:t>diffusion</w:t>
      </w:r>
      <w:r>
        <w:rPr>
          <w:spacing w:val="5"/>
          <w:w w:val="110"/>
        </w:rPr>
        <w:t xml:space="preserve"> </w:t>
      </w:r>
      <w:r>
        <w:rPr>
          <w:w w:val="110"/>
        </w:rPr>
        <w:t>extends</w:t>
      </w:r>
      <w:r>
        <w:rPr>
          <w:spacing w:val="4"/>
          <w:w w:val="110"/>
        </w:rPr>
        <w:t xml:space="preserve"> </w:t>
      </w:r>
      <w:r>
        <w:rPr>
          <w:w w:val="110"/>
        </w:rPr>
        <w:t>to</w:t>
      </w:r>
      <w:r>
        <w:rPr>
          <w:spacing w:val="5"/>
          <w:w w:val="110"/>
        </w:rPr>
        <w:t xml:space="preserve"> </w:t>
      </w:r>
      <w:r>
        <w:rPr>
          <w:w w:val="110"/>
        </w:rPr>
        <w:t>weakly</w:t>
      </w:r>
      <w:r>
        <w:rPr>
          <w:spacing w:val="5"/>
          <w:w w:val="110"/>
        </w:rPr>
        <w:t xml:space="preserve"> </w:t>
      </w:r>
      <w:r>
        <w:rPr>
          <w:w w:val="110"/>
        </w:rPr>
        <w:t>confining</w:t>
      </w:r>
      <w:r>
        <w:rPr>
          <w:spacing w:val="4"/>
          <w:w w:val="110"/>
        </w:rPr>
        <w:t xml:space="preserve"> </w:t>
      </w:r>
      <w:r>
        <w:rPr>
          <w:w w:val="110"/>
        </w:rPr>
        <w:t>PNCs,</w:t>
      </w:r>
      <w:r>
        <w:rPr>
          <w:spacing w:val="5"/>
          <w:w w:val="110"/>
        </w:rPr>
        <w:t xml:space="preserve"> </w:t>
      </w:r>
      <w:r>
        <w:rPr>
          <w:w w:val="110"/>
        </w:rPr>
        <w:t>where</w:t>
      </w:r>
      <w:r>
        <w:rPr>
          <w:spacing w:val="4"/>
          <w:w w:val="110"/>
        </w:rPr>
        <w:t xml:space="preserve"> </w:t>
      </w:r>
      <w:r>
        <w:rPr>
          <w:w w:val="110"/>
        </w:rPr>
        <w:t>bulk</w:t>
      </w:r>
      <w:r>
        <w:rPr>
          <w:spacing w:val="5"/>
          <w:w w:val="110"/>
        </w:rPr>
        <w:t xml:space="preserve"> </w:t>
      </w:r>
      <w:r>
        <w:rPr>
          <w:spacing w:val="-4"/>
          <w:w w:val="110"/>
        </w:rPr>
        <w:t>dif-</w:t>
      </w:r>
    </w:p>
    <w:p w14:paraId="0A435FD7" w14:textId="77777777" w:rsidR="00E21043" w:rsidRDefault="0052501A">
      <w:pPr>
        <w:pStyle w:val="BodyText"/>
        <w:spacing w:line="207" w:lineRule="exact"/>
        <w:ind w:left="72"/>
      </w:pPr>
      <w:r>
        <w:rPr>
          <w:w w:val="110"/>
        </w:rPr>
        <w:t>fusion</w:t>
      </w:r>
      <w:r>
        <w:rPr>
          <w:spacing w:val="22"/>
          <w:w w:val="110"/>
        </w:rPr>
        <w:t xml:space="preserve"> </w:t>
      </w:r>
      <w:r>
        <w:rPr>
          <w:w w:val="110"/>
        </w:rPr>
        <w:t>is</w:t>
      </w:r>
      <w:r>
        <w:rPr>
          <w:spacing w:val="23"/>
          <w:w w:val="110"/>
        </w:rPr>
        <w:t xml:space="preserve"> </w:t>
      </w:r>
      <w:r>
        <w:rPr>
          <w:w w:val="110"/>
        </w:rPr>
        <w:t>only</w:t>
      </w:r>
      <w:r>
        <w:rPr>
          <w:spacing w:val="23"/>
          <w:w w:val="110"/>
        </w:rPr>
        <w:t xml:space="preserve"> </w:t>
      </w:r>
      <w:r>
        <w:rPr>
          <w:w w:val="110"/>
        </w:rPr>
        <w:t>recovered</w:t>
      </w:r>
      <w:r>
        <w:rPr>
          <w:spacing w:val="23"/>
          <w:w w:val="110"/>
        </w:rPr>
        <w:t xml:space="preserve"> </w:t>
      </w:r>
      <w:r>
        <w:rPr>
          <w:w w:val="110"/>
        </w:rPr>
        <w:t>at</w:t>
      </w:r>
      <w:r>
        <w:rPr>
          <w:spacing w:val="23"/>
          <w:w w:val="110"/>
        </w:rPr>
        <w:t xml:space="preserve"> </w:t>
      </w:r>
      <w:r>
        <w:rPr>
          <w:w w:val="110"/>
        </w:rPr>
        <w:t>ID</w:t>
      </w:r>
      <w:r>
        <w:rPr>
          <w:w w:val="110"/>
          <w:vertAlign w:val="subscript"/>
        </w:rPr>
        <w:t>eff</w:t>
      </w:r>
      <w:r>
        <w:rPr>
          <w:w w:val="110"/>
        </w:rPr>
        <w:t>/2R</w:t>
      </w:r>
      <w:r>
        <w:rPr>
          <w:w w:val="110"/>
          <w:vertAlign w:val="subscript"/>
        </w:rPr>
        <w:t>g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20.</w:t>
      </w:r>
      <w:r>
        <w:rPr>
          <w:spacing w:val="23"/>
          <w:w w:val="110"/>
        </w:rPr>
        <w:t xml:space="preserve"> </w:t>
      </w:r>
      <w:r>
        <w:rPr>
          <w:w w:val="110"/>
        </w:rPr>
        <w:t>To</w:t>
      </w:r>
      <w:r>
        <w:rPr>
          <w:spacing w:val="23"/>
          <w:w w:val="110"/>
        </w:rPr>
        <w:t xml:space="preserve"> </w:t>
      </w:r>
      <w:r>
        <w:rPr>
          <w:w w:val="110"/>
        </w:rPr>
        <w:t>compare</w:t>
      </w:r>
      <w:r>
        <w:rPr>
          <w:spacing w:val="23"/>
          <w:w w:val="110"/>
        </w:rPr>
        <w:t xml:space="preserve"> </w:t>
      </w:r>
      <w:r>
        <w:rPr>
          <w:w w:val="110"/>
        </w:rPr>
        <w:t>with</w:t>
      </w:r>
      <w:r>
        <w:rPr>
          <w:spacing w:val="23"/>
          <w:w w:val="110"/>
        </w:rPr>
        <w:t xml:space="preserve"> </w:t>
      </w:r>
      <w:r>
        <w:rPr>
          <w:spacing w:val="-4"/>
          <w:w w:val="110"/>
        </w:rPr>
        <w:t>these</w:t>
      </w:r>
    </w:p>
    <w:p w14:paraId="55C05ED8" w14:textId="77777777" w:rsidR="00E21043" w:rsidRDefault="0052501A">
      <w:pPr>
        <w:pStyle w:val="BodyText"/>
        <w:spacing w:line="268" w:lineRule="auto"/>
        <w:ind w:left="72"/>
      </w:pPr>
      <w:r>
        <w:rPr>
          <w:w w:val="110"/>
        </w:rPr>
        <w:t>experiments,</w:t>
      </w:r>
      <w:r>
        <w:rPr>
          <w:spacing w:val="-6"/>
          <w:w w:val="110"/>
        </w:rPr>
        <w:t xml:space="preserve"> </w:t>
      </w:r>
      <w:r>
        <w:rPr>
          <w:w w:val="110"/>
        </w:rPr>
        <w:t>Meth</w:t>
      </w:r>
      <w:r>
        <w:rPr>
          <w:spacing w:val="-6"/>
          <w:w w:val="110"/>
        </w:rPr>
        <w:t xml:space="preserve"> </w:t>
      </w:r>
      <w:r>
        <w:rPr>
          <w:w w:val="110"/>
        </w:rPr>
        <w:t>et</w:t>
      </w:r>
      <w:r>
        <w:rPr>
          <w:spacing w:val="-6"/>
          <w:w w:val="110"/>
        </w:rPr>
        <w:t xml:space="preserve"> </w:t>
      </w:r>
      <w:r>
        <w:rPr>
          <w:w w:val="110"/>
        </w:rPr>
        <w:t>al.</w:t>
      </w:r>
      <w:r>
        <w:rPr>
          <w:spacing w:val="-6"/>
          <w:w w:val="110"/>
        </w:rPr>
        <w:t xml:space="preserve"> </w:t>
      </w:r>
      <w:r>
        <w:rPr>
          <w:w w:val="110"/>
        </w:rPr>
        <w:t>developed</w:t>
      </w:r>
      <w:r>
        <w:rPr>
          <w:spacing w:val="-6"/>
          <w:w w:val="110"/>
        </w:rPr>
        <w:t xml:space="preserve"> </w:t>
      </w:r>
      <w:r>
        <w:rPr>
          <w:w w:val="110"/>
        </w:rPr>
        <w:t>an</w:t>
      </w:r>
      <w:r>
        <w:rPr>
          <w:spacing w:val="-6"/>
          <w:w w:val="110"/>
        </w:rPr>
        <w:t xml:space="preserve"> </w:t>
      </w:r>
      <w:r>
        <w:rPr>
          <w:w w:val="110"/>
        </w:rPr>
        <w:t>analytical</w:t>
      </w:r>
      <w:r>
        <w:rPr>
          <w:spacing w:val="-6"/>
          <w:w w:val="110"/>
        </w:rPr>
        <w:t xml:space="preserve"> </w:t>
      </w:r>
      <w:r>
        <w:rPr>
          <w:w w:val="110"/>
        </w:rPr>
        <w:t>method</w:t>
      </w:r>
      <w:r>
        <w:rPr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treats</w:t>
      </w:r>
      <w:r>
        <w:rPr>
          <w:spacing w:val="40"/>
          <w:w w:val="110"/>
        </w:rPr>
        <w:t xml:space="preserve"> </w:t>
      </w:r>
      <w:r>
        <w:rPr>
          <w:w w:val="110"/>
        </w:rPr>
        <w:t>polymers diffusing through nanocomposites as spheres diffusing</w:t>
      </w:r>
      <w:r>
        <w:rPr>
          <w:spacing w:val="40"/>
          <w:w w:val="110"/>
        </w:rPr>
        <w:t xml:space="preserve"> </w:t>
      </w:r>
      <w:r>
        <w:rPr>
          <w:w w:val="110"/>
        </w:rPr>
        <w:t>through cylinders (mimicking the network of free space in the</w:t>
      </w:r>
      <w:r>
        <w:rPr>
          <w:spacing w:val="40"/>
          <w:w w:val="110"/>
        </w:rPr>
        <w:t xml:space="preserve"> </w:t>
      </w:r>
      <w:r>
        <w:rPr>
          <w:w w:val="110"/>
        </w:rPr>
        <w:t>PNC)</w:t>
      </w:r>
      <w:r>
        <w:rPr>
          <w:spacing w:val="-4"/>
          <w:w w:val="110"/>
        </w:rPr>
        <w:t xml:space="preserve"> </w:t>
      </w:r>
      <w:r>
        <w:rPr>
          <w:w w:val="110"/>
        </w:rPr>
        <w:t>[</w:t>
      </w:r>
      <w:hyperlink w:anchor="_bookmark154" w:history="1">
        <w:r>
          <w:rPr>
            <w:color w:val="0080AC"/>
            <w:w w:val="110"/>
          </w:rPr>
          <w:t>184</w:t>
        </w:r>
        <w:r>
          <w:rPr>
            <w:w w:val="110"/>
          </w:rPr>
          <w:t>].</w:t>
        </w:r>
      </w:hyperlink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model</w:t>
      </w:r>
      <w:r>
        <w:rPr>
          <w:spacing w:val="-4"/>
          <w:w w:val="110"/>
        </w:rPr>
        <w:t xml:space="preserve"> </w:t>
      </w:r>
      <w:r>
        <w:rPr>
          <w:w w:val="110"/>
        </w:rPr>
        <w:t>quantitatively</w:t>
      </w:r>
      <w:r>
        <w:rPr>
          <w:spacing w:val="-4"/>
          <w:w w:val="110"/>
        </w:rPr>
        <w:t xml:space="preserve"> </w:t>
      </w:r>
      <w:r>
        <w:rPr>
          <w:w w:val="110"/>
        </w:rPr>
        <w:t>agrees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data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hyperlink w:anchor="_bookmark26" w:history="1">
        <w:r>
          <w:rPr>
            <w:color w:val="0080AC"/>
            <w:w w:val="110"/>
          </w:rPr>
          <w:t>Fig.</w:t>
        </w:r>
        <w:r>
          <w:rPr>
            <w:color w:val="0080AC"/>
            <w:spacing w:val="-4"/>
            <w:w w:val="110"/>
          </w:rPr>
          <w:t xml:space="preserve"> </w:t>
        </w:r>
        <w:r>
          <w:rPr>
            <w:color w:val="0080AC"/>
            <w:w w:val="110"/>
          </w:rPr>
          <w:t>11</w:t>
        </w:r>
      </w:hyperlink>
      <w:r>
        <w:rPr>
          <w:color w:val="0080AC"/>
          <w:spacing w:val="-4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r>
        <w:t>ID/2R</w:t>
      </w:r>
      <w:r>
        <w:rPr>
          <w:vertAlign w:val="subscript"/>
        </w:rPr>
        <w:t>g</w:t>
      </w:r>
      <w:r>
        <w:t xml:space="preserve"> &gt; 5 and underestimates D/D</w:t>
      </w:r>
      <w:r>
        <w:rPr>
          <w:vertAlign w:val="subscript"/>
        </w:rPr>
        <w:t>0</w:t>
      </w:r>
      <w:r>
        <w:t xml:space="preserve"> at ID/2Rg &lt; 5, likely because the</w:t>
      </w:r>
      <w:r>
        <w:rPr>
          <w:spacing w:val="40"/>
          <w:w w:val="110"/>
        </w:rPr>
        <w:t xml:space="preserve"> </w:t>
      </w:r>
      <w:r>
        <w:rPr>
          <w:w w:val="110"/>
        </w:rPr>
        <w:t>model does not account for perturbed conformations or entropic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penalties.</w:t>
      </w:r>
    </w:p>
    <w:p w14:paraId="500376F5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Measurements of chain diffusion from an attractive interface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55" w:history="1">
        <w:r>
          <w:rPr>
            <w:color w:val="0080AC"/>
            <w:w w:val="110"/>
          </w:rPr>
          <w:t>185–187</w:t>
        </w:r>
        <w:r>
          <w:rPr>
            <w:w w:val="110"/>
          </w:rPr>
          <w:t>]</w:t>
        </w:r>
      </w:hyperlink>
      <w:r>
        <w:rPr>
          <w:w w:val="110"/>
        </w:rPr>
        <w:t xml:space="preserve"> and segmental dynamics near attractive NPs (Section</w:t>
      </w:r>
      <w:r>
        <w:rPr>
          <w:spacing w:val="40"/>
          <w:w w:val="110"/>
        </w:rPr>
        <w:t xml:space="preserve"> </w:t>
      </w:r>
      <w:hyperlink w:anchor="_bookmark8" w:history="1">
        <w:r>
          <w:rPr>
            <w:color w:val="0080AC"/>
            <w:w w:val="110"/>
          </w:rPr>
          <w:t>3.2</w:t>
        </w:r>
        <w:r>
          <w:rPr>
            <w:w w:val="110"/>
          </w:rPr>
          <w:t>)</w:t>
        </w:r>
      </w:hyperlink>
      <w:r>
        <w:rPr>
          <w:w w:val="110"/>
        </w:rPr>
        <w:t xml:space="preserve"> imply that attractive interactions may impact chain-scale</w:t>
      </w:r>
      <w:r>
        <w:rPr>
          <w:spacing w:val="40"/>
          <w:w w:val="110"/>
        </w:rPr>
        <w:t xml:space="preserve"> </w:t>
      </w:r>
      <w:r>
        <w:rPr>
          <w:w w:val="110"/>
        </w:rPr>
        <w:t>dynamics. Composto and coworkers compared PS/SiO</w:t>
      </w:r>
      <w:r>
        <w:rPr>
          <w:w w:val="110"/>
          <w:vertAlign w:val="subscript"/>
        </w:rPr>
        <w:t>2</w:t>
      </w:r>
      <w:r>
        <w:rPr>
          <w:w w:val="110"/>
        </w:rPr>
        <w:t>-Ph (ather-</w:t>
      </w:r>
      <w:r>
        <w:rPr>
          <w:spacing w:val="40"/>
          <w:w w:val="110"/>
        </w:rPr>
        <w:t xml:space="preserve"> </w:t>
      </w:r>
      <w:r>
        <w:rPr>
          <w:w w:val="110"/>
        </w:rPr>
        <w:t>mal interactions) and PMMA/SiO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(attractive interactions) and</w:t>
      </w:r>
      <w:r>
        <w:rPr>
          <w:spacing w:val="40"/>
          <w:w w:val="110"/>
        </w:rPr>
        <w:t xml:space="preserve"> </w:t>
      </w:r>
      <w:r>
        <w:rPr>
          <w:w w:val="110"/>
        </w:rPr>
        <w:t>observed that tracer diffusion through these PNCs are indepen-</w:t>
      </w:r>
      <w:r>
        <w:rPr>
          <w:spacing w:val="40"/>
          <w:w w:val="110"/>
        </w:rPr>
        <w:t xml:space="preserve"> </w:t>
      </w:r>
      <w:r>
        <w:rPr>
          <w:w w:val="110"/>
        </w:rPr>
        <w:t>dent of interfacial interactions [</w:t>
      </w:r>
      <w:hyperlink w:anchor="_bookmark147" w:history="1">
        <w:r>
          <w:rPr>
            <w:color w:val="0080AC"/>
            <w:w w:val="110"/>
          </w:rPr>
          <w:t>180</w:t>
        </w:r>
        <w:r>
          <w:rPr>
            <w:w w:val="110"/>
          </w:rPr>
          <w:t>].</w:t>
        </w:r>
      </w:hyperlink>
      <w:r>
        <w:rPr>
          <w:w w:val="110"/>
        </w:rPr>
        <w:t xml:space="preserve"> This result suggests that</w:t>
      </w:r>
      <w:r>
        <w:rPr>
          <w:spacing w:val="40"/>
          <w:w w:val="110"/>
        </w:rPr>
        <w:t xml:space="preserve"> </w:t>
      </w:r>
      <w:r>
        <w:rPr>
          <w:w w:val="110"/>
        </w:rPr>
        <w:t>tracer polymer molecules can diffuse within the bound layer in</w:t>
      </w:r>
      <w:r>
        <w:rPr>
          <w:spacing w:val="40"/>
          <w:w w:val="110"/>
        </w:rPr>
        <w:t xml:space="preserve"> </w:t>
      </w:r>
      <w:r>
        <w:rPr>
          <w:w w:val="110"/>
        </w:rPr>
        <w:t>PMMA/SiO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and the increased friction at the NP-polymer interface</w:t>
      </w:r>
      <w:r>
        <w:rPr>
          <w:spacing w:val="40"/>
          <w:w w:val="110"/>
        </w:rPr>
        <w:t xml:space="preserve"> </w:t>
      </w:r>
      <w:r>
        <w:rPr>
          <w:w w:val="110"/>
        </w:rPr>
        <w:t>is either similar to PS/SiO</w:t>
      </w:r>
      <w:r>
        <w:rPr>
          <w:w w:val="110"/>
          <w:vertAlign w:val="subscript"/>
        </w:rPr>
        <w:t>2</w:t>
      </w:r>
      <w:r>
        <w:rPr>
          <w:w w:val="110"/>
        </w:rPr>
        <w:t>-Ph or insignificant.</w:t>
      </w:r>
    </w:p>
    <w:p w14:paraId="2FF783D3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collapse</w:t>
      </w:r>
      <w:r>
        <w:rPr>
          <w:spacing w:val="26"/>
          <w:w w:val="110"/>
        </w:rPr>
        <w:t xml:space="preserve"> </w:t>
      </w:r>
      <w:r>
        <w:rPr>
          <w:w w:val="110"/>
        </w:rPr>
        <w:t>presented</w:t>
      </w:r>
      <w:r>
        <w:rPr>
          <w:spacing w:val="26"/>
          <w:w w:val="110"/>
        </w:rPr>
        <w:t xml:space="preserve"> </w:t>
      </w:r>
      <w:r>
        <w:rPr>
          <w:w w:val="110"/>
        </w:rPr>
        <w:t>in</w:t>
      </w:r>
      <w:r>
        <w:rPr>
          <w:spacing w:val="26"/>
          <w:w w:val="110"/>
        </w:rPr>
        <w:t xml:space="preserve"> </w:t>
      </w:r>
      <w:hyperlink w:anchor="_bookmark26" w:history="1">
        <w:r>
          <w:rPr>
            <w:color w:val="0080AC"/>
            <w:w w:val="110"/>
          </w:rPr>
          <w:t>Fig.</w:t>
        </w:r>
        <w:r>
          <w:rPr>
            <w:color w:val="0080AC"/>
            <w:spacing w:val="26"/>
            <w:w w:val="110"/>
          </w:rPr>
          <w:t xml:space="preserve"> </w:t>
        </w:r>
        <w:r>
          <w:rPr>
            <w:color w:val="0080AC"/>
            <w:w w:val="110"/>
          </w:rPr>
          <w:t>11</w:t>
        </w:r>
        <w:r>
          <w:rPr>
            <w:w w:val="110"/>
          </w:rPr>
          <w:t>,</w:t>
        </w:r>
      </w:hyperlink>
      <w:r>
        <w:rPr>
          <w:spacing w:val="26"/>
          <w:w w:val="110"/>
        </w:rPr>
        <w:t xml:space="preserve"> </w:t>
      </w:r>
      <w:r>
        <w:rPr>
          <w:w w:val="110"/>
        </w:rPr>
        <w:t>as</w:t>
      </w:r>
      <w:r>
        <w:rPr>
          <w:spacing w:val="26"/>
          <w:w w:val="110"/>
        </w:rPr>
        <w:t xml:space="preserve"> </w:t>
      </w:r>
      <w:r>
        <w:rPr>
          <w:w w:val="110"/>
        </w:rPr>
        <w:t>measured</w:t>
      </w:r>
      <w:r>
        <w:rPr>
          <w:spacing w:val="26"/>
          <w:w w:val="110"/>
        </w:rPr>
        <w:t xml:space="preserve"> </w:t>
      </w:r>
      <w:r>
        <w:rPr>
          <w:w w:val="110"/>
        </w:rPr>
        <w:t>by</w:t>
      </w:r>
      <w:r>
        <w:rPr>
          <w:spacing w:val="26"/>
          <w:w w:val="110"/>
        </w:rPr>
        <w:t xml:space="preserve"> </w:t>
      </w:r>
      <w:r>
        <w:rPr>
          <w:w w:val="110"/>
        </w:rPr>
        <w:t>ERD,</w:t>
      </w:r>
      <w:r>
        <w:rPr>
          <w:spacing w:val="26"/>
          <w:w w:val="110"/>
        </w:rPr>
        <w:t xml:space="preserve"> </w:t>
      </w:r>
      <w:r>
        <w:rPr>
          <w:w w:val="110"/>
        </w:rPr>
        <w:t>is</w:t>
      </w:r>
      <w:r>
        <w:rPr>
          <w:spacing w:val="26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r>
        <w:rPr>
          <w:w w:val="110"/>
        </w:rPr>
        <w:t>a fixed T-T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with large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polymer for the protonated matrix.</w:t>
      </w:r>
      <w:r>
        <w:rPr>
          <w:spacing w:val="40"/>
          <w:w w:val="110"/>
        </w:rPr>
        <w:t xml:space="preserve"> </w:t>
      </w:r>
      <w:r>
        <w:rPr>
          <w:w w:val="110"/>
        </w:rPr>
        <w:t>Although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qualitatively</w:t>
      </w:r>
      <w:r>
        <w:rPr>
          <w:spacing w:val="40"/>
          <w:w w:val="110"/>
        </w:rPr>
        <w:t xml:space="preserve"> </w:t>
      </w:r>
      <w:r>
        <w:rPr>
          <w:w w:val="110"/>
        </w:rPr>
        <w:t>similar</w:t>
      </w:r>
      <w:r>
        <w:rPr>
          <w:spacing w:val="40"/>
          <w:w w:val="110"/>
        </w:rPr>
        <w:t xml:space="preserve"> </w:t>
      </w:r>
      <w:r>
        <w:rPr>
          <w:w w:val="110"/>
        </w:rPr>
        <w:t>dependence</w:t>
      </w:r>
      <w:r>
        <w:rPr>
          <w:spacing w:val="40"/>
          <w:w w:val="110"/>
        </w:rPr>
        <w:t xml:space="preserve"> </w:t>
      </w:r>
      <w:r>
        <w:rPr>
          <w:w w:val="110"/>
        </w:rPr>
        <w:t>on</w:t>
      </w:r>
      <w:r>
        <w:rPr>
          <w:spacing w:val="40"/>
          <w:w w:val="110"/>
        </w:rPr>
        <w:t xml:space="preserve"> </w:t>
      </w:r>
      <w:r>
        <w:rPr>
          <w:w w:val="110"/>
        </w:rPr>
        <w:t>ID/2R</w:t>
      </w:r>
      <w:r>
        <w:rPr>
          <w:w w:val="110"/>
          <w:vertAlign w:val="subscript"/>
        </w:rPr>
        <w:t>g</w:t>
      </w:r>
      <w:r>
        <w:rPr>
          <w:spacing w:val="40"/>
          <w:w w:val="110"/>
        </w:rPr>
        <w:t xml:space="preserve"> </w:t>
      </w:r>
      <w:r>
        <w:rPr>
          <w:w w:val="110"/>
        </w:rPr>
        <w:t>exists</w:t>
      </w:r>
      <w:r>
        <w:rPr>
          <w:spacing w:val="40"/>
          <w:w w:val="110"/>
        </w:rPr>
        <w:t xml:space="preserve"> </w:t>
      </w:r>
      <w:r>
        <w:rPr>
          <w:w w:val="110"/>
        </w:rPr>
        <w:t>over a range of temperatures, the normalized tracer diffusion is</w:t>
      </w:r>
      <w:r>
        <w:rPr>
          <w:spacing w:val="40"/>
          <w:w w:val="110"/>
        </w:rPr>
        <w:t xml:space="preserve"> </w:t>
      </w:r>
      <w:r>
        <w:rPr>
          <w:w w:val="110"/>
        </w:rPr>
        <w:t>more perturbed from bulk at higher temperatures (</w:t>
      </w:r>
      <w:hyperlink w:anchor="_bookmark26" w:history="1">
        <w:r>
          <w:rPr>
            <w:color w:val="0080AC"/>
            <w:w w:val="110"/>
          </w:rPr>
          <w:t>Fig. 12</w:t>
        </w:r>
        <w:r>
          <w:rPr>
            <w:w w:val="110"/>
          </w:rPr>
          <w:t>)</w:t>
        </w:r>
      </w:hyperlink>
      <w:r>
        <w:rPr>
          <w:w w:val="110"/>
        </w:rPr>
        <w:t xml:space="preserve"> [</w:t>
      </w:r>
      <w:hyperlink w:anchor="_bookmark160" w:history="1">
        <w:r>
          <w:rPr>
            <w:color w:val="0080AC"/>
            <w:w w:val="110"/>
          </w:rPr>
          <w:t>188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This difference was reconciled by entropic arguments, where the</w:t>
      </w:r>
      <w:r>
        <w:rPr>
          <w:spacing w:val="40"/>
          <w:w w:val="110"/>
        </w:rPr>
        <w:t xml:space="preserve"> </w:t>
      </w:r>
      <w:r>
        <w:rPr>
          <w:w w:val="110"/>
        </w:rPr>
        <w:t>entropic</w:t>
      </w:r>
      <w:r>
        <w:rPr>
          <w:spacing w:val="7"/>
          <w:w w:val="110"/>
        </w:rPr>
        <w:t xml:space="preserve"> </w:t>
      </w:r>
      <w:r>
        <w:rPr>
          <w:w w:val="110"/>
        </w:rPr>
        <w:t>barrier</w:t>
      </w:r>
      <w:r>
        <w:rPr>
          <w:spacing w:val="7"/>
          <w:w w:val="110"/>
        </w:rPr>
        <w:t xml:space="preserve"> </w:t>
      </w:r>
      <w:r>
        <w:rPr>
          <w:w w:val="110"/>
        </w:rPr>
        <w:t>extracted</w:t>
      </w:r>
      <w:r>
        <w:rPr>
          <w:spacing w:val="7"/>
          <w:w w:val="110"/>
        </w:rPr>
        <w:t xml:space="preserve"> </w:t>
      </w:r>
      <w:r>
        <w:rPr>
          <w:w w:val="110"/>
        </w:rPr>
        <w:t>from</w:t>
      </w:r>
      <w:r>
        <w:rPr>
          <w:spacing w:val="7"/>
          <w:w w:val="110"/>
        </w:rPr>
        <w:t xml:space="preserve"> </w:t>
      </w:r>
      <w:r>
        <w:rPr>
          <w:w w:val="110"/>
        </w:rPr>
        <w:t>temperature-dependent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measure-</w:t>
      </w:r>
    </w:p>
    <w:p w14:paraId="458901EE" w14:textId="77777777" w:rsidR="00E21043" w:rsidRDefault="0052501A">
      <w:pPr>
        <w:pStyle w:val="BodyText"/>
        <w:spacing w:line="181" w:lineRule="exact"/>
        <w:ind w:left="72"/>
      </w:pPr>
      <w:r>
        <w:rPr>
          <w:w w:val="110"/>
        </w:rPr>
        <w:t>ments</w:t>
      </w:r>
      <w:r>
        <w:rPr>
          <w:spacing w:val="3"/>
          <w:w w:val="110"/>
        </w:rPr>
        <w:t xml:space="preserve"> </w:t>
      </w:r>
      <w:r>
        <w:rPr>
          <w:w w:val="110"/>
        </w:rPr>
        <w:t>scaled</w:t>
      </w:r>
      <w:r>
        <w:rPr>
          <w:spacing w:val="3"/>
          <w:w w:val="110"/>
        </w:rPr>
        <w:t xml:space="preserve"> </w:t>
      </w: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ID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0.5</w:t>
      </w:r>
      <w:r>
        <w:rPr>
          <w:w w:val="110"/>
        </w:rPr>
        <w:t>,</w:t>
      </w:r>
      <w:r>
        <w:rPr>
          <w:spacing w:val="3"/>
          <w:w w:val="110"/>
        </w:rPr>
        <w:t xml:space="preserve"> </w:t>
      </w:r>
      <w:r>
        <w:rPr>
          <w:w w:val="110"/>
        </w:rPr>
        <w:t>consistent</w:t>
      </w:r>
      <w:r>
        <w:rPr>
          <w:spacing w:val="3"/>
          <w:w w:val="110"/>
        </w:rPr>
        <w:t xml:space="preserve"> </w:t>
      </w: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an</w:t>
      </w:r>
      <w:r>
        <w:rPr>
          <w:spacing w:val="3"/>
          <w:w w:val="110"/>
        </w:rPr>
        <w:t xml:space="preserve"> </w:t>
      </w:r>
      <w:r>
        <w:rPr>
          <w:w w:val="110"/>
        </w:rPr>
        <w:t>entropic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perturbation</w:t>
      </w:r>
    </w:p>
    <w:p w14:paraId="341BDDDB" w14:textId="77777777" w:rsidR="00E21043" w:rsidRDefault="0052501A">
      <w:pPr>
        <w:pStyle w:val="BodyText"/>
        <w:spacing w:line="268" w:lineRule="auto"/>
        <w:ind w:left="72"/>
      </w:pPr>
      <w:r>
        <w:rPr>
          <w:w w:val="110"/>
        </w:rPr>
        <w:t>imposed by the NPs. This result highlights that the convenient and</w:t>
      </w:r>
      <w:r>
        <w:rPr>
          <w:spacing w:val="40"/>
          <w:w w:val="110"/>
        </w:rPr>
        <w:t xml:space="preserve"> </w:t>
      </w:r>
      <w:r>
        <w:rPr>
          <w:w w:val="110"/>
        </w:rPr>
        <w:t>successful</w:t>
      </w:r>
      <w:r>
        <w:rPr>
          <w:spacing w:val="5"/>
          <w:w w:val="110"/>
        </w:rPr>
        <w:t xml:space="preserve"> </w:t>
      </w:r>
      <w:r>
        <w:rPr>
          <w:w w:val="110"/>
        </w:rPr>
        <w:t>scaling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w w:val="110"/>
        </w:rPr>
        <w:t>ID/2R</w:t>
      </w:r>
      <w:r>
        <w:rPr>
          <w:w w:val="110"/>
          <w:vertAlign w:val="subscript"/>
        </w:rPr>
        <w:t>g</w:t>
      </w:r>
      <w:r>
        <w:rPr>
          <w:spacing w:val="17"/>
          <w:w w:val="110"/>
        </w:rPr>
        <w:t xml:space="preserve"> </w:t>
      </w:r>
      <w:r>
        <w:rPr>
          <w:w w:val="110"/>
        </w:rPr>
        <w:t>omits</w:t>
      </w:r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temperature</w:t>
      </w:r>
      <w:r>
        <w:rPr>
          <w:spacing w:val="7"/>
          <w:w w:val="110"/>
        </w:rPr>
        <w:t xml:space="preserve"> </w:t>
      </w:r>
      <w:r>
        <w:rPr>
          <w:w w:val="110"/>
        </w:rPr>
        <w:t>dependence</w:t>
      </w:r>
      <w:r>
        <w:rPr>
          <w:spacing w:val="8"/>
          <w:w w:val="110"/>
        </w:rPr>
        <w:t xml:space="preserve"> </w:t>
      </w:r>
      <w:r>
        <w:rPr>
          <w:spacing w:val="-5"/>
          <w:w w:val="110"/>
        </w:rPr>
        <w:t>of</w:t>
      </w:r>
    </w:p>
    <w:p w14:paraId="2C1ADE98" w14:textId="77777777" w:rsidR="00E21043" w:rsidRDefault="0052501A">
      <w:pPr>
        <w:spacing w:before="113" w:line="292" w:lineRule="auto"/>
        <w:ind w:left="72"/>
        <w:rPr>
          <w:sz w:val="12"/>
        </w:rPr>
      </w:pPr>
      <w:r>
        <w:br w:type="column"/>
      </w:r>
      <w:r>
        <w:rPr>
          <w:b/>
          <w:w w:val="120"/>
          <w:sz w:val="12"/>
        </w:rPr>
        <w:t>Fig. 12.</w:t>
      </w:r>
      <w:r>
        <w:rPr>
          <w:b/>
          <w:spacing w:val="19"/>
          <w:w w:val="120"/>
          <w:sz w:val="12"/>
        </w:rPr>
        <w:t xml:space="preserve"> </w:t>
      </w:r>
      <w:r>
        <w:rPr>
          <w:w w:val="120"/>
          <w:sz w:val="12"/>
        </w:rPr>
        <w:t>Temperature dependence of polymer diffusion showing more perturbed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diffusion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at</w:t>
      </w:r>
      <w:r>
        <w:rPr>
          <w:spacing w:val="2"/>
          <w:w w:val="120"/>
          <w:sz w:val="12"/>
        </w:rPr>
        <w:t xml:space="preserve"> </w:t>
      </w:r>
      <w:r>
        <w:rPr>
          <w:w w:val="120"/>
          <w:sz w:val="12"/>
        </w:rPr>
        <w:t>higher</w:t>
      </w:r>
      <w:r>
        <w:rPr>
          <w:spacing w:val="2"/>
          <w:w w:val="120"/>
          <w:sz w:val="12"/>
        </w:rPr>
        <w:t xml:space="preserve"> </w:t>
      </w:r>
      <w:r>
        <w:rPr>
          <w:w w:val="120"/>
          <w:sz w:val="12"/>
        </w:rPr>
        <w:t>temperatures.</w:t>
      </w:r>
      <w:r>
        <w:rPr>
          <w:spacing w:val="2"/>
          <w:w w:val="120"/>
          <w:sz w:val="12"/>
        </w:rPr>
        <w:t xml:space="preserve"> </w:t>
      </w:r>
      <w:r>
        <w:rPr>
          <w:w w:val="120"/>
          <w:sz w:val="12"/>
        </w:rPr>
        <w:t>Measurements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are</w:t>
      </w:r>
      <w:r>
        <w:rPr>
          <w:spacing w:val="2"/>
          <w:w w:val="120"/>
          <w:sz w:val="12"/>
        </w:rPr>
        <w:t xml:space="preserve"> </w:t>
      </w:r>
      <w:r>
        <w:rPr>
          <w:w w:val="120"/>
          <w:sz w:val="12"/>
        </w:rPr>
        <w:t>for</w:t>
      </w:r>
      <w:r>
        <w:rPr>
          <w:spacing w:val="2"/>
          <w:w w:val="120"/>
          <w:sz w:val="12"/>
        </w:rPr>
        <w:t xml:space="preserve"> </w:t>
      </w:r>
      <w:r>
        <w:rPr>
          <w:w w:val="120"/>
          <w:sz w:val="12"/>
        </w:rPr>
        <w:t>532</w:t>
      </w:r>
      <w:r>
        <w:rPr>
          <w:spacing w:val="-11"/>
          <w:w w:val="120"/>
          <w:sz w:val="12"/>
        </w:rPr>
        <w:t xml:space="preserve"> </w:t>
      </w:r>
      <w:r>
        <w:rPr>
          <w:w w:val="120"/>
          <w:sz w:val="12"/>
        </w:rPr>
        <w:t>kg/mol</w:t>
      </w:r>
      <w:r>
        <w:rPr>
          <w:spacing w:val="2"/>
          <w:w w:val="120"/>
          <w:sz w:val="12"/>
        </w:rPr>
        <w:t xml:space="preserve"> </w:t>
      </w:r>
      <w:r>
        <w:rPr>
          <w:w w:val="120"/>
          <w:sz w:val="12"/>
        </w:rPr>
        <w:t>dPS</w:t>
      </w:r>
      <w:r>
        <w:rPr>
          <w:spacing w:val="2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diffusion</w:t>
      </w:r>
    </w:p>
    <w:p w14:paraId="1DDA445D" w14:textId="77777777" w:rsidR="00E21043" w:rsidRDefault="0052501A">
      <w:pPr>
        <w:spacing w:before="11" w:line="152" w:lineRule="exact"/>
        <w:ind w:left="72" w:right="278"/>
        <w:rPr>
          <w:sz w:val="12"/>
        </w:rPr>
      </w:pPr>
      <w:r>
        <w:rPr>
          <w:w w:val="115"/>
          <w:position w:val="2"/>
          <w:sz w:val="12"/>
        </w:rPr>
        <w:t>into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PS/SiO</w:t>
      </w:r>
      <w:r>
        <w:rPr>
          <w:w w:val="115"/>
          <w:sz w:val="9"/>
        </w:rPr>
        <w:t>2</w:t>
      </w:r>
      <w:r>
        <w:rPr>
          <w:spacing w:val="20"/>
          <w:w w:val="115"/>
          <w:sz w:val="9"/>
        </w:rPr>
        <w:t xml:space="preserve"> </w:t>
      </w:r>
      <w:r>
        <w:rPr>
          <w:w w:val="115"/>
          <w:position w:val="2"/>
          <w:sz w:val="12"/>
        </w:rPr>
        <w:t>PNCs</w:t>
      </w:r>
      <w:r>
        <w:rPr>
          <w:spacing w:val="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(</w:t>
      </w:r>
      <w:r>
        <w:rPr>
          <w:rFonts w:ascii="Trebuchet MS" w:hAnsi="Trebuchet MS"/>
          <w:w w:val="115"/>
          <w:position w:val="2"/>
          <w:sz w:val="12"/>
        </w:rPr>
        <w:t>φ</w:t>
      </w:r>
      <w:r>
        <w:rPr>
          <w:w w:val="115"/>
          <w:sz w:val="9"/>
        </w:rPr>
        <w:t xml:space="preserve">NP </w:t>
      </w:r>
      <w:r>
        <w:rPr>
          <w:w w:val="115"/>
          <w:position w:val="2"/>
          <w:sz w:val="12"/>
        </w:rPr>
        <w:t>=</w:t>
      </w:r>
      <w:r>
        <w:rPr>
          <w:spacing w:val="-10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0–50</w:t>
      </w:r>
      <w:r>
        <w:rPr>
          <w:spacing w:val="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vol%,</w:t>
      </w:r>
      <w:r>
        <w:rPr>
          <w:spacing w:val="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2R</w:t>
      </w:r>
      <w:r>
        <w:rPr>
          <w:w w:val="115"/>
          <w:sz w:val="9"/>
        </w:rPr>
        <w:t xml:space="preserve">NP </w:t>
      </w:r>
      <w:r>
        <w:rPr>
          <w:w w:val="115"/>
          <w:position w:val="2"/>
          <w:sz w:val="12"/>
        </w:rPr>
        <w:t>=</w:t>
      </w:r>
      <w:r>
        <w:rPr>
          <w:spacing w:val="-10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28.5</w:t>
      </w:r>
      <w:r>
        <w:rPr>
          <w:spacing w:val="-10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nm,</w:t>
      </w:r>
      <w:r>
        <w:rPr>
          <w:spacing w:val="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T</w:t>
      </w:r>
      <w:r>
        <w:rPr>
          <w:w w:val="115"/>
          <w:sz w:val="9"/>
        </w:rPr>
        <w:t>g</w:t>
      </w:r>
      <w:r>
        <w:rPr>
          <w:spacing w:val="-13"/>
          <w:w w:val="115"/>
          <w:sz w:val="9"/>
        </w:rPr>
        <w:t xml:space="preserve"> </w:t>
      </w:r>
      <w:r>
        <w:rPr>
          <w:w w:val="115"/>
          <w:position w:val="7"/>
          <w:sz w:val="9"/>
        </w:rPr>
        <w:t xml:space="preserve">PS </w:t>
      </w:r>
      <w:r>
        <w:rPr>
          <w:rFonts w:ascii="Lucida Sans Unicode" w:hAnsi="Lucida Sans Unicode"/>
          <w:w w:val="115"/>
          <w:position w:val="2"/>
          <w:sz w:val="12"/>
        </w:rPr>
        <w:t>∼</w:t>
      </w:r>
      <w:r>
        <w:rPr>
          <w:rFonts w:ascii="Lucida Sans Unicode" w:hAnsi="Lucida Sans Unicode"/>
          <w:spacing w:val="-23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375</w:t>
      </w:r>
      <w:r>
        <w:rPr>
          <w:spacing w:val="-10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K)</w:t>
      </w:r>
      <w:r>
        <w:rPr>
          <w:spacing w:val="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[</w:t>
      </w:r>
      <w:hyperlink w:anchor="_bookmark160" w:history="1">
        <w:r>
          <w:rPr>
            <w:color w:val="0080AC"/>
            <w:w w:val="115"/>
            <w:position w:val="2"/>
            <w:sz w:val="12"/>
          </w:rPr>
          <w:t>188</w:t>
        </w:r>
        <w:r>
          <w:rPr>
            <w:w w:val="115"/>
            <w:position w:val="2"/>
            <w:sz w:val="12"/>
          </w:rPr>
          <w:t>].</w:t>
        </w:r>
      </w:hyperlink>
      <w:r>
        <w:rPr>
          <w:spacing w:val="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Copyright</w:t>
      </w:r>
      <w:r>
        <w:rPr>
          <w:spacing w:val="40"/>
          <w:w w:val="115"/>
          <w:position w:val="2"/>
          <w:sz w:val="12"/>
        </w:rPr>
        <w:t xml:space="preserve"> </w:t>
      </w:r>
      <w:r>
        <w:rPr>
          <w:spacing w:val="-2"/>
          <w:w w:val="115"/>
          <w:sz w:val="12"/>
        </w:rPr>
        <w:t>2016.</w:t>
      </w:r>
    </w:p>
    <w:p w14:paraId="597D60C7" w14:textId="77777777" w:rsidR="00E21043" w:rsidRDefault="0052501A">
      <w:pPr>
        <w:spacing w:before="59"/>
        <w:ind w:left="72"/>
        <w:rPr>
          <w:sz w:val="12"/>
        </w:rPr>
      </w:pPr>
      <w:r>
        <w:rPr>
          <w:w w:val="120"/>
          <w:sz w:val="12"/>
        </w:rPr>
        <w:t>Adapted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4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39F68697" w14:textId="77777777" w:rsidR="00E21043" w:rsidRDefault="00E21043">
      <w:pPr>
        <w:pStyle w:val="BodyText"/>
        <w:jc w:val="left"/>
        <w:rPr>
          <w:sz w:val="12"/>
        </w:rPr>
      </w:pPr>
    </w:p>
    <w:p w14:paraId="41960F98" w14:textId="77777777" w:rsidR="00E21043" w:rsidRDefault="00E21043">
      <w:pPr>
        <w:pStyle w:val="BodyText"/>
        <w:spacing w:before="125"/>
        <w:jc w:val="left"/>
        <w:rPr>
          <w:sz w:val="12"/>
        </w:rPr>
      </w:pPr>
    </w:p>
    <w:p w14:paraId="34E111A9" w14:textId="77777777" w:rsidR="00E21043" w:rsidRDefault="0052501A">
      <w:pPr>
        <w:pStyle w:val="BodyText"/>
        <w:spacing w:line="210" w:lineRule="exact"/>
        <w:ind w:left="72" w:right="278"/>
      </w:pP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physics</w:t>
      </w:r>
      <w:r>
        <w:rPr>
          <w:spacing w:val="-5"/>
          <w:w w:val="110"/>
        </w:rPr>
        <w:t xml:space="preserve"> </w:t>
      </w:r>
      <w:r>
        <w:rPr>
          <w:w w:val="110"/>
        </w:rPr>
        <w:t>governing</w:t>
      </w:r>
      <w:r>
        <w:rPr>
          <w:spacing w:val="-5"/>
          <w:w w:val="110"/>
        </w:rPr>
        <w:t xml:space="preserve"> </w:t>
      </w:r>
      <w:r>
        <w:rPr>
          <w:w w:val="110"/>
        </w:rPr>
        <w:t>tracer</w:t>
      </w:r>
      <w:r>
        <w:rPr>
          <w:spacing w:val="-5"/>
          <w:w w:val="110"/>
        </w:rPr>
        <w:t xml:space="preserve"> </w:t>
      </w:r>
      <w:r>
        <w:rPr>
          <w:w w:val="110"/>
        </w:rPr>
        <w:t>diffusion</w:t>
      </w:r>
      <w:r>
        <w:rPr>
          <w:spacing w:val="-5"/>
          <w:w w:val="110"/>
        </w:rPr>
        <w:t xml:space="preserve"> </w:t>
      </w:r>
      <w:r>
        <w:rPr>
          <w:w w:val="110"/>
        </w:rPr>
        <w:t>through</w:t>
      </w:r>
      <w:r>
        <w:rPr>
          <w:spacing w:val="-5"/>
          <w:w w:val="110"/>
        </w:rPr>
        <w:t xml:space="preserve"> </w:t>
      </w:r>
      <w:r>
        <w:rPr>
          <w:w w:val="110"/>
        </w:rPr>
        <w:t>PNCs.</w:t>
      </w:r>
      <w:r>
        <w:rPr>
          <w:spacing w:val="-5"/>
          <w:w w:val="110"/>
        </w:rPr>
        <w:t xml:space="preserve"> </w:t>
      </w:r>
      <w:r>
        <w:rPr>
          <w:w w:val="110"/>
        </w:rPr>
        <w:t>Also</w:t>
      </w:r>
      <w:r>
        <w:rPr>
          <w:spacing w:val="-5"/>
          <w:w w:val="110"/>
        </w:rPr>
        <w:t xml:space="preserve"> </w:t>
      </w:r>
      <w:r>
        <w:rPr>
          <w:w w:val="110"/>
        </w:rPr>
        <w:t>note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hyperlink w:anchor="_bookmark26" w:history="1">
        <w:r>
          <w:rPr>
            <w:color w:val="0080AC"/>
            <w:w w:val="110"/>
          </w:rPr>
          <w:t>Fig.</w:t>
        </w:r>
        <w:r>
          <w:rPr>
            <w:color w:val="0080AC"/>
            <w:spacing w:val="25"/>
            <w:w w:val="110"/>
          </w:rPr>
          <w:t xml:space="preserve"> </w:t>
        </w:r>
        <w:r>
          <w:rPr>
            <w:color w:val="0080AC"/>
            <w:w w:val="110"/>
          </w:rPr>
          <w:t>11</w:t>
        </w:r>
      </w:hyperlink>
      <w:r>
        <w:rPr>
          <w:color w:val="0080AC"/>
          <w:spacing w:val="25"/>
          <w:w w:val="110"/>
        </w:rPr>
        <w:t xml:space="preserve"> </w:t>
      </w:r>
      <w:r>
        <w:rPr>
          <w:w w:val="110"/>
        </w:rPr>
        <w:t>applies</w:t>
      </w:r>
      <w:r>
        <w:rPr>
          <w:spacing w:val="25"/>
          <w:w w:val="110"/>
        </w:rPr>
        <w:t xml:space="preserve"> </w:t>
      </w:r>
      <w:r>
        <w:rPr>
          <w:w w:val="110"/>
        </w:rPr>
        <w:t>to</w:t>
      </w:r>
      <w:r>
        <w:rPr>
          <w:spacing w:val="25"/>
          <w:w w:val="110"/>
        </w:rPr>
        <w:t xml:space="preserve"> </w:t>
      </w:r>
      <w:r>
        <w:rPr>
          <w:w w:val="110"/>
        </w:rPr>
        <w:t>PNCs</w:t>
      </w:r>
      <w:r>
        <w:rPr>
          <w:spacing w:val="25"/>
          <w:w w:val="110"/>
        </w:rPr>
        <w:t xml:space="preserve"> </w:t>
      </w:r>
      <w:r>
        <w:rPr>
          <w:w w:val="110"/>
        </w:rPr>
        <w:t>wherein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spherical</w:t>
      </w:r>
      <w:r>
        <w:rPr>
          <w:spacing w:val="25"/>
          <w:w w:val="110"/>
        </w:rPr>
        <w:t xml:space="preserve"> </w:t>
      </w:r>
      <w:r>
        <w:rPr>
          <w:w w:val="110"/>
        </w:rPr>
        <w:t>NPs</w:t>
      </w:r>
      <w:r>
        <w:rPr>
          <w:spacing w:val="25"/>
          <w:w w:val="110"/>
        </w:rPr>
        <w:t xml:space="preserve"> </w:t>
      </w:r>
      <w:r>
        <w:rPr>
          <w:w w:val="110"/>
        </w:rPr>
        <w:t>are</w:t>
      </w:r>
      <w:r>
        <w:rPr>
          <w:spacing w:val="25"/>
          <w:w w:val="110"/>
        </w:rPr>
        <w:t xml:space="preserve"> </w:t>
      </w:r>
      <w:r>
        <w:rPr>
          <w:w w:val="110"/>
        </w:rPr>
        <w:t>immobile</w:t>
      </w:r>
      <w:r>
        <w:rPr>
          <w:spacing w:val="40"/>
          <w:w w:val="110"/>
        </w:rPr>
        <w:t xml:space="preserve"> </w:t>
      </w:r>
      <w:r>
        <w:rPr>
          <w:w w:val="110"/>
        </w:rPr>
        <w:t>on the timescale of polymer diffusion. ERD studies of very small,</w:t>
      </w:r>
      <w:r>
        <w:rPr>
          <w:spacing w:val="40"/>
          <w:w w:val="110"/>
        </w:rPr>
        <w:t xml:space="preserve"> </w:t>
      </w:r>
      <w:r>
        <w:rPr>
          <w:w w:val="110"/>
        </w:rPr>
        <w:t>attractive</w:t>
      </w:r>
      <w:r>
        <w:rPr>
          <w:spacing w:val="-10"/>
          <w:w w:val="110"/>
        </w:rPr>
        <w:t xml:space="preserve"> </w:t>
      </w:r>
      <w:r>
        <w:rPr>
          <w:w w:val="110"/>
        </w:rPr>
        <w:t>NPs</w:t>
      </w:r>
      <w:r>
        <w:rPr>
          <w:spacing w:val="-10"/>
          <w:w w:val="110"/>
        </w:rPr>
        <w:t xml:space="preserve"> </w:t>
      </w:r>
      <w:r>
        <w:rPr>
          <w:w w:val="110"/>
        </w:rPr>
        <w:t>(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nm</w:t>
      </w:r>
      <w:r>
        <w:rPr>
          <w:spacing w:val="-9"/>
          <w:w w:val="110"/>
        </w:rPr>
        <w:t xml:space="preserve"> </w:t>
      </w:r>
      <w:r>
        <w:rPr>
          <w:w w:val="110"/>
        </w:rPr>
        <w:t>OAPS)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P2VP</w:t>
      </w:r>
      <w:r>
        <w:rPr>
          <w:spacing w:val="-9"/>
          <w:w w:val="110"/>
        </w:rPr>
        <w:t xml:space="preserve"> </w:t>
      </w:r>
      <w:r>
        <w:rPr>
          <w:w w:val="110"/>
        </w:rPr>
        <w:t>found</w:t>
      </w:r>
      <w:r>
        <w:rPr>
          <w:spacing w:val="-9"/>
          <w:w w:val="110"/>
        </w:rPr>
        <w:t xml:space="preserve"> </w:t>
      </w:r>
      <w:r>
        <w:rPr>
          <w:w w:val="110"/>
        </w:rPr>
        <w:t>polymer</w:t>
      </w:r>
      <w:r>
        <w:rPr>
          <w:spacing w:val="-9"/>
          <w:w w:val="110"/>
        </w:rPr>
        <w:t xml:space="preserve"> </w:t>
      </w:r>
      <w:r>
        <w:rPr>
          <w:w w:val="110"/>
        </w:rPr>
        <w:t>diffusion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be</w:t>
      </w:r>
      <w:r>
        <w:rPr>
          <w:spacing w:val="40"/>
          <w:w w:val="110"/>
        </w:rPr>
        <w:t xml:space="preserve"> </w:t>
      </w:r>
      <w:r>
        <w:rPr>
          <w:w w:val="110"/>
        </w:rPr>
        <w:t>more</w:t>
      </w:r>
      <w:r>
        <w:rPr>
          <w:spacing w:val="-5"/>
          <w:w w:val="110"/>
        </w:rPr>
        <w:t xml:space="preserve"> </w:t>
      </w:r>
      <w:r>
        <w:rPr>
          <w:w w:val="110"/>
        </w:rPr>
        <w:t>dependent</w:t>
      </w:r>
      <w:r>
        <w:rPr>
          <w:spacing w:val="-5"/>
          <w:w w:val="110"/>
        </w:rPr>
        <w:t xml:space="preserve"> </w:t>
      </w:r>
      <w:r>
        <w:rPr>
          <w:w w:val="110"/>
        </w:rPr>
        <w:t>on</w:t>
      </w:r>
      <w:r>
        <w:rPr>
          <w:spacing w:val="-5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than</w:t>
      </w:r>
      <w:r>
        <w:rPr>
          <w:spacing w:val="-5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PS/SiO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</w:t>
      </w:r>
      <w:r>
        <w:rPr>
          <w:spacing w:val="-5"/>
          <w:w w:val="110"/>
        </w:rPr>
        <w:t xml:space="preserve"> </w:t>
      </w:r>
      <w:r>
        <w:rPr>
          <w:w w:val="110"/>
        </w:rPr>
        <w:t>at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same</w:t>
      </w:r>
      <w:r>
        <w:rPr>
          <w:spacing w:val="-2"/>
          <w:w w:val="110"/>
        </w:rPr>
        <w:t xml:space="preserve"> </w:t>
      </w:r>
      <w:r>
        <w:rPr>
          <w:w w:val="110"/>
        </w:rPr>
        <w:t>temperature</w:t>
      </w:r>
      <w:r>
        <w:rPr>
          <w:spacing w:val="-2"/>
          <w:w w:val="110"/>
        </w:rPr>
        <w:t xml:space="preserve"> </w:t>
      </w:r>
      <w:r>
        <w:rPr>
          <w:w w:val="110"/>
        </w:rPr>
        <w:t>[</w:t>
      </w:r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].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comparing</w:t>
      </w:r>
      <w:r>
        <w:rPr>
          <w:spacing w:val="-2"/>
          <w:w w:val="110"/>
        </w:rPr>
        <w:t xml:space="preserve"> </w:t>
      </w:r>
      <w:r>
        <w:rPr>
          <w:w w:val="110"/>
        </w:rPr>
        <w:t>D/D</w:t>
      </w:r>
      <w:r>
        <w:rPr>
          <w:w w:val="110"/>
          <w:vertAlign w:val="subscript"/>
        </w:rPr>
        <w:t>0</w:t>
      </w:r>
      <w:r>
        <w:rPr>
          <w:w w:val="110"/>
        </w:rPr>
        <w:t xml:space="preserve"> with</w:t>
      </w:r>
      <w:r>
        <w:rPr>
          <w:spacing w:val="-2"/>
          <w:w w:val="110"/>
        </w:rPr>
        <w:t xml:space="preserve"> </w:t>
      </w:r>
      <w:r>
        <w:rPr>
          <w:rFonts w:ascii="Trebuchet MS" w:hAnsi="Trebuchet MS"/>
          <w:w w:val="110"/>
        </w:rPr>
        <w:t>τ</w:t>
      </w:r>
      <w:r>
        <w:rPr>
          <w:rFonts w:ascii="Trebuchet MS" w:hAnsi="Trebuchet MS"/>
          <w:w w:val="110"/>
          <w:vertAlign w:val="subscript"/>
        </w:rPr>
        <w:t>α</w:t>
      </w:r>
      <w:r>
        <w:rPr>
          <w:w w:val="110"/>
        </w:rPr>
        <w:t>/</w:t>
      </w:r>
      <w:r>
        <w:rPr>
          <w:rFonts w:ascii="Trebuchet MS" w:hAnsi="Trebuchet MS"/>
          <w:w w:val="110"/>
        </w:rPr>
        <w:t>τ</w:t>
      </w:r>
      <w:r>
        <w:rPr>
          <w:rFonts w:ascii="Trebuchet MS" w:hAnsi="Trebuchet MS"/>
          <w:w w:val="110"/>
          <w:vertAlign w:val="subscript"/>
        </w:rPr>
        <w:t>α</w:t>
      </w:r>
      <w:r>
        <w:rPr>
          <w:w w:val="110"/>
          <w:vertAlign w:val="subscript"/>
        </w:rPr>
        <w:t>,0</w:t>
      </w:r>
      <w:r>
        <w:rPr>
          <w:w w:val="110"/>
        </w:rPr>
        <w:t xml:space="preserve"> and</w:t>
      </w:r>
      <w:r>
        <w:rPr>
          <w:spacing w:val="-2"/>
          <w:w w:val="110"/>
        </w:rPr>
        <w:t xml:space="preserve"> </w:t>
      </w:r>
      <w:r>
        <w:rPr>
          <w:w w:val="110"/>
        </w:rPr>
        <w:t>mea-</w:t>
      </w:r>
      <w:r>
        <w:rPr>
          <w:spacing w:val="40"/>
          <w:w w:val="110"/>
        </w:rPr>
        <w:t xml:space="preserve"> </w:t>
      </w:r>
      <w:r>
        <w:rPr>
          <w:w w:val="110"/>
        </w:rPr>
        <w:t>suring</w:t>
      </w:r>
      <w:r>
        <w:rPr>
          <w:spacing w:val="-9"/>
          <w:w w:val="110"/>
        </w:rPr>
        <w:t xml:space="preserve"> </w:t>
      </w:r>
      <w:r>
        <w:rPr>
          <w:w w:val="110"/>
        </w:rPr>
        <w:t>NP</w:t>
      </w:r>
      <w:r>
        <w:rPr>
          <w:spacing w:val="-9"/>
          <w:w w:val="110"/>
        </w:rPr>
        <w:t xml:space="preserve"> </w:t>
      </w:r>
      <w:r>
        <w:rPr>
          <w:w w:val="110"/>
        </w:rPr>
        <w:t>diffusion,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friction-dominated</w:t>
      </w:r>
      <w:r>
        <w:rPr>
          <w:spacing w:val="-9"/>
          <w:w w:val="110"/>
        </w:rPr>
        <w:t xml:space="preserve"> </w:t>
      </w:r>
      <w:r>
        <w:rPr>
          <w:w w:val="110"/>
        </w:rPr>
        <w:t>mechanism</w:t>
      </w:r>
      <w:r>
        <w:rPr>
          <w:spacing w:val="-9"/>
          <w:w w:val="110"/>
        </w:rPr>
        <w:t xml:space="preserve"> </w:t>
      </w:r>
      <w:r>
        <w:rPr>
          <w:w w:val="110"/>
        </w:rPr>
        <w:t>was</w:t>
      </w:r>
      <w:r>
        <w:rPr>
          <w:spacing w:val="-9"/>
          <w:w w:val="110"/>
        </w:rPr>
        <w:t xml:space="preserve"> </w:t>
      </w:r>
      <w:r>
        <w:rPr>
          <w:w w:val="110"/>
        </w:rPr>
        <w:t>proposed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P2VP/OAPS</w:t>
      </w:r>
      <w:r>
        <w:rPr>
          <w:spacing w:val="-4"/>
          <w:w w:val="110"/>
        </w:rPr>
        <w:t xml:space="preserve"> </w:t>
      </w:r>
      <w:r>
        <w:rPr>
          <w:w w:val="110"/>
        </w:rPr>
        <w:t>system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mobile</w:t>
      </w:r>
      <w:r>
        <w:rPr>
          <w:spacing w:val="-4"/>
          <w:w w:val="110"/>
        </w:rPr>
        <w:t xml:space="preserve"> </w:t>
      </w:r>
      <w:r>
        <w:rPr>
          <w:w w:val="110"/>
        </w:rPr>
        <w:t>NPs</w:t>
      </w:r>
      <w:r>
        <w:rPr>
          <w:spacing w:val="-4"/>
          <w:w w:val="110"/>
        </w:rPr>
        <w:t xml:space="preserve"> </w:t>
      </w:r>
      <w:r>
        <w:rPr>
          <w:w w:val="110"/>
        </w:rPr>
        <w:t>[</w:t>
      </w:r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].</w:t>
        </w:r>
      </w:hyperlink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summary,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master curve in </w:t>
      </w:r>
      <w:hyperlink w:anchor="_bookmark26" w:history="1">
        <w:r>
          <w:rPr>
            <w:color w:val="0080AC"/>
            <w:w w:val="110"/>
          </w:rPr>
          <w:t>Fig. 11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is appropriate for tracer diffusion in PNCs</w:t>
      </w:r>
      <w:r>
        <w:rPr>
          <w:spacing w:val="40"/>
          <w:w w:val="110"/>
        </w:rPr>
        <w:t xml:space="preserve"> </w:t>
      </w:r>
      <w:r>
        <w:rPr>
          <w:w w:val="110"/>
        </w:rPr>
        <w:t>with immobile spherical NPs under isothermal conditions.</w:t>
      </w:r>
    </w:p>
    <w:p w14:paraId="396F5943" w14:textId="77777777" w:rsidR="00E21043" w:rsidRDefault="0052501A">
      <w:pPr>
        <w:pStyle w:val="BodyText"/>
        <w:spacing w:before="8" w:line="268" w:lineRule="auto"/>
        <w:ind w:left="72" w:right="278" w:firstLine="239"/>
      </w:pPr>
      <w:r>
        <w:rPr>
          <w:w w:val="110"/>
        </w:rPr>
        <w:t>In addition to the ERD measurements of tracer diffusion, other</w:t>
      </w:r>
      <w:r>
        <w:rPr>
          <w:spacing w:val="40"/>
          <w:w w:val="110"/>
        </w:rPr>
        <w:t xml:space="preserve"> </w:t>
      </w:r>
      <w:r>
        <w:rPr>
          <w:w w:val="110"/>
        </w:rPr>
        <w:t>techniques have been applied to the problem of polymer diffusion</w:t>
      </w:r>
      <w:r>
        <w:rPr>
          <w:spacing w:val="40"/>
          <w:w w:val="110"/>
        </w:rPr>
        <w:t xml:space="preserve"> </w:t>
      </w:r>
      <w:r>
        <w:rPr>
          <w:w w:val="110"/>
        </w:rPr>
        <w:t>in PNCs. Early measurements of pulsed-gradient spin-echo NMR</w:t>
      </w:r>
      <w:r>
        <w:rPr>
          <w:spacing w:val="40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entangled</w:t>
      </w:r>
      <w:r>
        <w:rPr>
          <w:spacing w:val="-6"/>
          <w:w w:val="110"/>
        </w:rPr>
        <w:t xml:space="preserve"> </w:t>
      </w:r>
      <w:r>
        <w:rPr>
          <w:w w:val="110"/>
        </w:rPr>
        <w:t>PE</w:t>
      </w:r>
      <w:r>
        <w:rPr>
          <w:spacing w:val="-6"/>
          <w:w w:val="110"/>
        </w:rPr>
        <w:t xml:space="preserve"> </w:t>
      </w:r>
      <w:r>
        <w:rPr>
          <w:w w:val="110"/>
        </w:rPr>
        <w:t>diffusion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PE/ZnO</w:t>
      </w:r>
      <w:r>
        <w:rPr>
          <w:spacing w:val="-6"/>
          <w:w w:val="110"/>
        </w:rPr>
        <w:t xml:space="preserve"> </w:t>
      </w:r>
      <w:r>
        <w:rPr>
          <w:w w:val="110"/>
        </w:rPr>
        <w:t>PNCs</w:t>
      </w:r>
      <w:r>
        <w:rPr>
          <w:spacing w:val="-6"/>
          <w:w w:val="110"/>
        </w:rPr>
        <w:t xml:space="preserve"> </w:t>
      </w:r>
      <w:r>
        <w:rPr>
          <w:w w:val="110"/>
        </w:rPr>
        <w:t>(non-attractive)</w:t>
      </w:r>
      <w:r>
        <w:rPr>
          <w:spacing w:val="-6"/>
          <w:w w:val="110"/>
        </w:rPr>
        <w:t xml:space="preserve"> </w:t>
      </w:r>
      <w:r>
        <w:rPr>
          <w:w w:val="110"/>
        </w:rPr>
        <w:t>showed</w:t>
      </w:r>
      <w:r>
        <w:rPr>
          <w:spacing w:val="40"/>
          <w:w w:val="110"/>
        </w:rPr>
        <w:t xml:space="preserve"> </w:t>
      </w:r>
      <w:r>
        <w:rPr>
          <w:w w:val="110"/>
        </w:rPr>
        <w:t>bulk-like diffusion in PNCs of varying M</w:t>
      </w:r>
      <w:r>
        <w:rPr>
          <w:w w:val="110"/>
          <w:vertAlign w:val="subscript"/>
        </w:rPr>
        <w:t>w</w:t>
      </w:r>
      <w:r>
        <w:rPr>
          <w:w w:val="110"/>
        </w:rPr>
        <w:t>, NP concentration, and</w:t>
      </w:r>
      <w:r>
        <w:rPr>
          <w:spacing w:val="40"/>
          <w:w w:val="110"/>
        </w:rPr>
        <w:t xml:space="preserve"> </w:t>
      </w:r>
      <w:r>
        <w:rPr>
          <w:w w:val="110"/>
        </w:rPr>
        <w:t>NP size [</w:t>
      </w:r>
      <w:hyperlink w:anchor="_bookmark163" w:history="1">
        <w:r>
          <w:rPr>
            <w:color w:val="0080AC"/>
            <w:w w:val="110"/>
          </w:rPr>
          <w:t>189</w:t>
        </w:r>
        <w:r>
          <w:rPr>
            <w:w w:val="110"/>
          </w:rPr>
          <w:t>].</w:t>
        </w:r>
      </w:hyperlink>
      <w:r>
        <w:rPr>
          <w:w w:val="110"/>
        </w:rPr>
        <w:t xml:space="preserve"> This observation may result from low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and poor</w:t>
      </w:r>
      <w:r>
        <w:rPr>
          <w:spacing w:val="40"/>
          <w:w w:val="110"/>
        </w:rPr>
        <w:t xml:space="preserve"> </w:t>
      </w:r>
      <w:r>
        <w:rPr>
          <w:w w:val="110"/>
        </w:rPr>
        <w:t>NP dispersion, among other factors. In a study using in-situ neu-</w:t>
      </w:r>
      <w:r>
        <w:rPr>
          <w:spacing w:val="40"/>
          <w:w w:val="110"/>
        </w:rPr>
        <w:t xml:space="preserve"> </w:t>
      </w:r>
      <w:r>
        <w:rPr>
          <w:w w:val="110"/>
        </w:rPr>
        <w:t>tron reflectivity, entangled PS diffusion in all-polymer athermal</w:t>
      </w:r>
      <w:r>
        <w:rPr>
          <w:spacing w:val="40"/>
          <w:w w:val="110"/>
        </w:rPr>
        <w:t xml:space="preserve"> </w:t>
      </w:r>
      <w:r>
        <w:rPr>
          <w:w w:val="110"/>
        </w:rPr>
        <w:t>PNCs comprised of PS and soft crosslinked-PS NPs were measured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64" w:history="1">
        <w:r>
          <w:rPr>
            <w:color w:val="0080AC"/>
            <w:w w:val="110"/>
          </w:rPr>
          <w:t>190</w:t>
        </w:r>
        <w:r>
          <w:rPr>
            <w:w w:val="110"/>
          </w:rPr>
          <w:t>,</w:t>
        </w:r>
      </w:hyperlink>
      <w:hyperlink w:anchor="_bookmark165" w:history="1">
        <w:r>
          <w:rPr>
            <w:color w:val="0080AC"/>
            <w:w w:val="110"/>
          </w:rPr>
          <w:t>191</w:t>
        </w:r>
        <w:r>
          <w:rPr>
            <w:w w:val="110"/>
          </w:rPr>
          <w:t>].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these</w:t>
      </w:r>
      <w:r>
        <w:rPr>
          <w:spacing w:val="-10"/>
          <w:w w:val="110"/>
        </w:rPr>
        <w:t xml:space="preserve"> </w:t>
      </w:r>
      <w:r>
        <w:rPr>
          <w:w w:val="110"/>
        </w:rPr>
        <w:t>measurements,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relative</w:t>
      </w:r>
      <w:r>
        <w:rPr>
          <w:spacing w:val="-10"/>
          <w:w w:val="110"/>
        </w:rPr>
        <w:t xml:space="preserve"> </w:t>
      </w:r>
      <w:r>
        <w:rPr>
          <w:w w:val="110"/>
        </w:rPr>
        <w:t>size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NPs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poly-</w:t>
      </w:r>
      <w:r>
        <w:rPr>
          <w:spacing w:val="40"/>
          <w:w w:val="110"/>
        </w:rPr>
        <w:t xml:space="preserve"> </w:t>
      </w:r>
      <w:r>
        <w:rPr>
          <w:w w:val="110"/>
        </w:rPr>
        <w:t>mers lead to enhanced or suppressed diffusion resulting from the</w:t>
      </w:r>
      <w:r>
        <w:rPr>
          <w:spacing w:val="40"/>
          <w:w w:val="110"/>
        </w:rPr>
        <w:t xml:space="preserve"> </w:t>
      </w:r>
      <w:r>
        <w:rPr>
          <w:w w:val="110"/>
        </w:rPr>
        <w:t>competing effects of constraint release or disentanglement and</w:t>
      </w:r>
      <w:r>
        <w:rPr>
          <w:spacing w:val="40"/>
          <w:w w:val="110"/>
        </w:rPr>
        <w:t xml:space="preserve"> </w:t>
      </w:r>
      <w:r>
        <w:rPr>
          <w:w w:val="110"/>
        </w:rPr>
        <w:t>added topological barriers, respectively [</w:t>
      </w:r>
      <w:hyperlink w:anchor="_bookmark165" w:history="1">
        <w:r>
          <w:rPr>
            <w:color w:val="0080AC"/>
            <w:w w:val="110"/>
          </w:rPr>
          <w:t>191</w:t>
        </w:r>
        <w:r>
          <w:rPr>
            <w:w w:val="110"/>
          </w:rPr>
          <w:t>].</w:t>
        </w:r>
      </w:hyperlink>
      <w:r>
        <w:rPr>
          <w:w w:val="110"/>
        </w:rPr>
        <w:t xml:space="preserve"> To be specific, for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small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NPs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large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</w:t>
      </w:r>
      <w:r>
        <w:rPr>
          <w:spacing w:val="-2"/>
          <w:w w:val="110"/>
          <w:vertAlign w:val="subscript"/>
        </w:rPr>
        <w:t>w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PS,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D/D</w:t>
      </w:r>
      <w:r>
        <w:rPr>
          <w:spacing w:val="-2"/>
          <w:w w:val="110"/>
          <w:vertAlign w:val="subscript"/>
        </w:rPr>
        <w:t>0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&gt;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was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observed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attributed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increased constraint release akin to a diluent. Conversely, for large</w:t>
      </w:r>
      <w:r>
        <w:rPr>
          <w:spacing w:val="40"/>
          <w:w w:val="110"/>
        </w:rPr>
        <w:t xml:space="preserve"> </w:t>
      </w:r>
      <w:r>
        <w:rPr>
          <w:w w:val="110"/>
        </w:rPr>
        <w:t>NPs in low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polymer, polymer diffusion was slowed apparently</w:t>
      </w:r>
      <w:r>
        <w:rPr>
          <w:spacing w:val="40"/>
          <w:w w:val="110"/>
        </w:rPr>
        <w:t xml:space="preserve"> </w:t>
      </w:r>
      <w:r>
        <w:rPr>
          <w:w w:val="110"/>
        </w:rPr>
        <w:t>by the presence of barriers, qualitatively similar to ERD measure-</w:t>
      </w:r>
      <w:r>
        <w:rPr>
          <w:spacing w:val="40"/>
          <w:w w:val="110"/>
        </w:rPr>
        <w:t xml:space="preserve"> </w:t>
      </w:r>
      <w:r>
        <w:rPr>
          <w:w w:val="110"/>
        </w:rPr>
        <w:t>ments with immobile NPs, although NP softness may contribute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64" w:history="1">
        <w:r>
          <w:rPr>
            <w:color w:val="0080AC"/>
            <w:w w:val="110"/>
          </w:rPr>
          <w:t>190</w:t>
        </w:r>
        <w:r>
          <w:rPr>
            <w:w w:val="110"/>
          </w:rPr>
          <w:t>,</w:t>
        </w:r>
      </w:hyperlink>
      <w:hyperlink w:anchor="_bookmark165" w:history="1">
        <w:r>
          <w:rPr>
            <w:color w:val="0080AC"/>
            <w:w w:val="110"/>
          </w:rPr>
          <w:t>191</w:t>
        </w:r>
        <w:r>
          <w:rPr>
            <w:w w:val="110"/>
          </w:rPr>
          <w:t>].</w:t>
        </w:r>
      </w:hyperlink>
      <w:r>
        <w:rPr>
          <w:w w:val="110"/>
        </w:rPr>
        <w:t xml:space="preserve"> In another contribution, the segmental dynamics and</w:t>
      </w:r>
      <w:r>
        <w:rPr>
          <w:spacing w:val="40"/>
          <w:w w:val="110"/>
        </w:rPr>
        <w:t xml:space="preserve"> </w:t>
      </w:r>
      <w:r>
        <w:rPr>
          <w:w w:val="110"/>
        </w:rPr>
        <w:t>translational diffusion of unentangled PEP chains in the presence</w:t>
      </w:r>
      <w:r>
        <w:rPr>
          <w:spacing w:val="40"/>
          <w:w w:val="110"/>
        </w:rPr>
        <w:t xml:space="preserve"> </w:t>
      </w:r>
      <w:r>
        <w:rPr>
          <w:w w:val="110"/>
        </w:rPr>
        <w:t>of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NPs was measured via NSE which showed slow chain dif-</w:t>
      </w:r>
      <w:r>
        <w:rPr>
          <w:spacing w:val="40"/>
          <w:w w:val="110"/>
        </w:rPr>
        <w:t xml:space="preserve"> </w:t>
      </w:r>
      <w:r>
        <w:rPr>
          <w:w w:val="110"/>
        </w:rPr>
        <w:t>fusion beyond expected solely from geometric confinement, which</w:t>
      </w:r>
      <w:r>
        <w:rPr>
          <w:spacing w:val="40"/>
          <w:w w:val="110"/>
        </w:rPr>
        <w:t xml:space="preserve"> </w:t>
      </w:r>
      <w:r>
        <w:rPr>
          <w:w w:val="110"/>
        </w:rPr>
        <w:t>is consistent with increased friction or entropic effects associated</w:t>
      </w:r>
      <w:r>
        <w:rPr>
          <w:spacing w:val="40"/>
          <w:w w:val="110"/>
        </w:rPr>
        <w:t xml:space="preserve"> </w:t>
      </w:r>
      <w:r>
        <w:rPr>
          <w:w w:val="110"/>
        </w:rPr>
        <w:t>with confined diffusion [</w:t>
      </w:r>
      <w:hyperlink w:anchor="_bookmark148" w:history="1">
        <w:r>
          <w:rPr>
            <w:color w:val="0080AC"/>
            <w:w w:val="110"/>
          </w:rPr>
          <w:t>148</w:t>
        </w:r>
        <w:r>
          <w:rPr>
            <w:w w:val="110"/>
          </w:rPr>
          <w:t>].</w:t>
        </w:r>
      </w:hyperlink>
    </w:p>
    <w:p w14:paraId="7FC02325" w14:textId="77777777" w:rsidR="00E21043" w:rsidRDefault="0052501A">
      <w:pPr>
        <w:pStyle w:val="BodyText"/>
        <w:spacing w:line="167" w:lineRule="exact"/>
        <w:ind w:left="311"/>
      </w:pPr>
      <w:r>
        <w:rPr>
          <w:w w:val="110"/>
        </w:rPr>
        <w:t>As</w:t>
      </w:r>
      <w:r>
        <w:rPr>
          <w:spacing w:val="42"/>
          <w:w w:val="110"/>
        </w:rPr>
        <w:t xml:space="preserve"> </w:t>
      </w:r>
      <w:r>
        <w:rPr>
          <w:w w:val="110"/>
        </w:rPr>
        <w:t>recently</w:t>
      </w:r>
      <w:r>
        <w:rPr>
          <w:spacing w:val="42"/>
          <w:w w:val="110"/>
        </w:rPr>
        <w:t xml:space="preserve"> </w:t>
      </w:r>
      <w:r>
        <w:rPr>
          <w:w w:val="110"/>
        </w:rPr>
        <w:t>reviewed</w:t>
      </w:r>
      <w:r>
        <w:rPr>
          <w:spacing w:val="42"/>
          <w:w w:val="110"/>
        </w:rPr>
        <w:t xml:space="preserve"> </w:t>
      </w:r>
      <w:r>
        <w:rPr>
          <w:w w:val="110"/>
        </w:rPr>
        <w:t>[</w:t>
      </w:r>
      <w:hyperlink w:anchor="_bookmark75" w:history="1">
        <w:r>
          <w:rPr>
            <w:color w:val="0080AC"/>
            <w:w w:val="110"/>
          </w:rPr>
          <w:t>32</w:t>
        </w:r>
        <w:r>
          <w:rPr>
            <w:w w:val="110"/>
          </w:rPr>
          <w:t>],</w:t>
        </w:r>
      </w:hyperlink>
      <w:r>
        <w:rPr>
          <w:spacing w:val="43"/>
          <w:w w:val="110"/>
        </w:rPr>
        <w:t xml:space="preserve"> </w:t>
      </w:r>
      <w:r>
        <w:rPr>
          <w:w w:val="110"/>
        </w:rPr>
        <w:t>computer</w:t>
      </w:r>
      <w:r>
        <w:rPr>
          <w:spacing w:val="42"/>
          <w:w w:val="110"/>
        </w:rPr>
        <w:t xml:space="preserve"> </w:t>
      </w:r>
      <w:r>
        <w:rPr>
          <w:w w:val="110"/>
        </w:rPr>
        <w:t>simulations</w:t>
      </w:r>
      <w:r>
        <w:rPr>
          <w:spacing w:val="42"/>
          <w:w w:val="110"/>
        </w:rPr>
        <w:t xml:space="preserve"> </w:t>
      </w:r>
      <w:r>
        <w:rPr>
          <w:w w:val="110"/>
        </w:rPr>
        <w:t>have</w:t>
      </w:r>
      <w:r>
        <w:rPr>
          <w:spacing w:val="43"/>
          <w:w w:val="110"/>
        </w:rPr>
        <w:t xml:space="preserve"> </w:t>
      </w:r>
      <w:r>
        <w:rPr>
          <w:spacing w:val="-4"/>
          <w:w w:val="110"/>
        </w:rPr>
        <w:t>been</w:t>
      </w:r>
    </w:p>
    <w:p w14:paraId="09115169" w14:textId="77777777" w:rsidR="00E21043" w:rsidRDefault="0052501A">
      <w:pPr>
        <w:pStyle w:val="BodyText"/>
        <w:spacing w:before="22" w:line="268" w:lineRule="auto"/>
        <w:ind w:left="72" w:right="278"/>
      </w:pPr>
      <w:r>
        <w:rPr>
          <w:w w:val="110"/>
        </w:rPr>
        <w:t>broadly</w:t>
      </w:r>
      <w:r>
        <w:rPr>
          <w:spacing w:val="40"/>
          <w:w w:val="110"/>
        </w:rPr>
        <w:t xml:space="preserve"> </w:t>
      </w:r>
      <w:r>
        <w:rPr>
          <w:w w:val="110"/>
        </w:rPr>
        <w:t>applied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investigate</w:t>
      </w:r>
      <w:r>
        <w:rPr>
          <w:spacing w:val="80"/>
          <w:w w:val="110"/>
        </w:rPr>
        <w:t xml:space="preserve"> </w:t>
      </w:r>
      <w:r>
        <w:rPr>
          <w:w w:val="110"/>
        </w:rPr>
        <w:t>the extensive parameter space such as NP-polymer interactions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12" w:history="1">
        <w:r>
          <w:rPr>
            <w:color w:val="0080AC"/>
            <w:w w:val="110"/>
          </w:rPr>
          <w:t>124</w:t>
        </w:r>
        <w:r>
          <w:rPr>
            <w:w w:val="110"/>
          </w:rPr>
          <w:t>,</w:t>
        </w:r>
      </w:hyperlink>
      <w:hyperlink w:anchor="_bookmark155" w:history="1">
        <w:r>
          <w:rPr>
            <w:color w:val="0080AC"/>
            <w:w w:val="110"/>
          </w:rPr>
          <w:t>153</w:t>
        </w:r>
        <w:r>
          <w:rPr>
            <w:w w:val="110"/>
          </w:rPr>
          <w:t>,</w:t>
        </w:r>
      </w:hyperlink>
      <w:hyperlink w:anchor="_bookmark169" w:history="1">
        <w:r>
          <w:rPr>
            <w:color w:val="0080AC"/>
            <w:w w:val="110"/>
          </w:rPr>
          <w:t>163</w:t>
        </w:r>
        <w:r>
          <w:rPr>
            <w:w w:val="110"/>
          </w:rPr>
          <w:t>,</w:t>
        </w:r>
      </w:hyperlink>
      <w:hyperlink w:anchor="_bookmark166" w:history="1">
        <w:r>
          <w:rPr>
            <w:color w:val="0080AC"/>
            <w:w w:val="110"/>
          </w:rPr>
          <w:t>192</w:t>
        </w:r>
        <w:r>
          <w:rPr>
            <w:w w:val="110"/>
          </w:rPr>
          <w:t>],</w:t>
        </w:r>
      </w:hyperlink>
      <w:r>
        <w:rPr>
          <w:spacing w:val="9"/>
          <w:w w:val="110"/>
        </w:rPr>
        <w:t xml:space="preserve"> </w:t>
      </w:r>
      <w:r>
        <w:rPr>
          <w:w w:val="110"/>
        </w:rPr>
        <w:t>NP</w:t>
      </w:r>
      <w:r>
        <w:rPr>
          <w:spacing w:val="9"/>
          <w:w w:val="110"/>
        </w:rPr>
        <w:t xml:space="preserve"> </w:t>
      </w:r>
      <w:r>
        <w:rPr>
          <w:w w:val="110"/>
        </w:rPr>
        <w:t>size</w:t>
      </w:r>
      <w:r>
        <w:rPr>
          <w:spacing w:val="9"/>
          <w:w w:val="110"/>
        </w:rPr>
        <w:t xml:space="preserve"> </w:t>
      </w:r>
      <w:r>
        <w:rPr>
          <w:w w:val="110"/>
        </w:rPr>
        <w:t>[</w:t>
      </w:r>
      <w:hyperlink w:anchor="_bookmark130" w:history="1">
        <w:r>
          <w:rPr>
            <w:color w:val="0080AC"/>
            <w:w w:val="110"/>
          </w:rPr>
          <w:t>136</w:t>
        </w:r>
        <w:r>
          <w:rPr>
            <w:w w:val="110"/>
          </w:rPr>
          <w:t>,</w:t>
        </w:r>
      </w:hyperlink>
      <w:hyperlink w:anchor="_bookmark168" w:history="1">
        <w:r>
          <w:rPr>
            <w:color w:val="0080AC"/>
            <w:w w:val="110"/>
          </w:rPr>
          <w:t>193</w:t>
        </w:r>
        <w:r>
          <w:rPr>
            <w:w w:val="110"/>
          </w:rPr>
          <w:t>,</w:t>
        </w:r>
      </w:hyperlink>
      <w:hyperlink w:anchor="_bookmark170" w:history="1">
        <w:r>
          <w:rPr>
            <w:color w:val="0080AC"/>
            <w:w w:val="110"/>
          </w:rPr>
          <w:t>194</w:t>
        </w:r>
        <w:r>
          <w:rPr>
            <w:w w:val="110"/>
          </w:rPr>
          <w:t>],</w:t>
        </w:r>
      </w:hyperlink>
      <w:r>
        <w:rPr>
          <w:spacing w:val="9"/>
          <w:w w:val="110"/>
        </w:rPr>
        <w:t xml:space="preserve"> </w:t>
      </w:r>
      <w:r>
        <w:rPr>
          <w:w w:val="110"/>
        </w:rPr>
        <w:t>polymer</w:t>
      </w:r>
      <w:r>
        <w:rPr>
          <w:spacing w:val="9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spacing w:val="18"/>
          <w:w w:val="110"/>
        </w:rPr>
        <w:t xml:space="preserve"> </w:t>
      </w:r>
      <w:r>
        <w:rPr>
          <w:w w:val="110"/>
        </w:rPr>
        <w:t>[</w:t>
      </w:r>
      <w:hyperlink w:anchor="_bookmark171" w:history="1">
        <w:r>
          <w:rPr>
            <w:color w:val="0080AC"/>
            <w:w w:val="110"/>
          </w:rPr>
          <w:t>195</w:t>
        </w:r>
        <w:r>
          <w:rPr>
            <w:w w:val="110"/>
          </w:rPr>
          <w:t>],</w:t>
        </w:r>
      </w:hyperlink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and</w:t>
      </w:r>
    </w:p>
    <w:p w14:paraId="786CCC22" w14:textId="77777777" w:rsidR="00E21043" w:rsidRDefault="0052501A">
      <w:pPr>
        <w:pStyle w:val="BodyText"/>
        <w:spacing w:line="268" w:lineRule="auto"/>
        <w:ind w:left="72" w:right="278"/>
      </w:pPr>
      <w:r>
        <w:rPr>
          <w:w w:val="110"/>
        </w:rPr>
        <w:t>other factors [</w:t>
      </w:r>
      <w:hyperlink w:anchor="_bookmark140" w:history="1">
        <w:r>
          <w:rPr>
            <w:color w:val="0080AC"/>
            <w:w w:val="110"/>
          </w:rPr>
          <w:t>176</w:t>
        </w:r>
        <w:r>
          <w:rPr>
            <w:w w:val="110"/>
          </w:rPr>
          <w:t>,</w:t>
        </w:r>
      </w:hyperlink>
      <w:hyperlink w:anchor="_bookmark170" w:history="1">
        <w:r>
          <w:rPr>
            <w:color w:val="0080AC"/>
            <w:w w:val="110"/>
          </w:rPr>
          <w:t>194</w:t>
        </w:r>
        <w:r>
          <w:rPr>
            <w:w w:val="110"/>
          </w:rPr>
          <w:t>].</w:t>
        </w:r>
      </w:hyperlink>
      <w:r>
        <w:rPr>
          <w:w w:val="110"/>
        </w:rPr>
        <w:t xml:space="preserve"> Early MD simulations by Kumar et al.</w:t>
      </w:r>
      <w:r>
        <w:rPr>
          <w:spacing w:val="40"/>
          <w:w w:val="110"/>
        </w:rPr>
        <w:t xml:space="preserve"> </w:t>
      </w:r>
      <w:r>
        <w:rPr>
          <w:w w:val="110"/>
        </w:rPr>
        <w:t>showed</w:t>
      </w:r>
      <w:r>
        <w:rPr>
          <w:spacing w:val="-1"/>
          <w:w w:val="110"/>
        </w:rPr>
        <w:t xml:space="preserve"> </w:t>
      </w:r>
      <w:r>
        <w:rPr>
          <w:w w:val="110"/>
        </w:rPr>
        <w:t>polymer</w:t>
      </w:r>
      <w:r>
        <w:rPr>
          <w:spacing w:val="-1"/>
          <w:w w:val="110"/>
        </w:rPr>
        <w:t xml:space="preserve"> </w:t>
      </w:r>
      <w:r>
        <w:rPr>
          <w:w w:val="110"/>
        </w:rPr>
        <w:t>diffusion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presence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attractive</w:t>
      </w:r>
      <w:r>
        <w:rPr>
          <w:spacing w:val="-1"/>
          <w:w w:val="110"/>
        </w:rPr>
        <w:t xml:space="preserve"> </w:t>
      </w:r>
      <w:r>
        <w:rPr>
          <w:w w:val="110"/>
        </w:rPr>
        <w:t>NPs</w:t>
      </w:r>
      <w:r>
        <w:rPr>
          <w:spacing w:val="-1"/>
          <w:w w:val="110"/>
        </w:rPr>
        <w:t xml:space="preserve"> </w:t>
      </w:r>
      <w:r>
        <w:rPr>
          <w:w w:val="110"/>
        </w:rPr>
        <w:t>slowed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monotonically with increasing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[</w:t>
      </w:r>
      <w:hyperlink w:anchor="_bookmark166" w:history="1">
        <w:r>
          <w:rPr>
            <w:color w:val="0080AC"/>
            <w:w w:val="110"/>
          </w:rPr>
          <w:t>192</w:t>
        </w:r>
        <w:r>
          <w:rPr>
            <w:w w:val="110"/>
          </w:rPr>
          <w:t>].</w:t>
        </w:r>
      </w:hyperlink>
      <w:r>
        <w:rPr>
          <w:w w:val="110"/>
        </w:rPr>
        <w:t xml:space="preserve"> In contrast, PNCs with</w:t>
      </w:r>
      <w:r>
        <w:rPr>
          <w:spacing w:val="40"/>
          <w:w w:val="110"/>
        </w:rPr>
        <w:t xml:space="preserve"> </w:t>
      </w:r>
      <w:r>
        <w:rPr>
          <w:w w:val="110"/>
        </w:rPr>
        <w:t>repulsive</w:t>
      </w:r>
      <w:r>
        <w:rPr>
          <w:spacing w:val="33"/>
          <w:w w:val="110"/>
        </w:rPr>
        <w:t xml:space="preserve"> </w:t>
      </w:r>
      <w:r>
        <w:rPr>
          <w:w w:val="110"/>
        </w:rPr>
        <w:t>NPs</w:t>
      </w:r>
      <w:r>
        <w:rPr>
          <w:spacing w:val="37"/>
          <w:w w:val="110"/>
        </w:rPr>
        <w:t xml:space="preserve"> </w:t>
      </w:r>
      <w:r>
        <w:rPr>
          <w:w w:val="110"/>
        </w:rPr>
        <w:t>exhibited</w:t>
      </w:r>
      <w:r>
        <w:rPr>
          <w:spacing w:val="37"/>
          <w:w w:val="110"/>
        </w:rPr>
        <w:t xml:space="preserve"> </w:t>
      </w:r>
      <w:r>
        <w:rPr>
          <w:w w:val="110"/>
        </w:rPr>
        <w:t>diffusion</w:t>
      </w:r>
      <w:r>
        <w:rPr>
          <w:spacing w:val="37"/>
          <w:w w:val="110"/>
        </w:rPr>
        <w:t xml:space="preserve"> </w:t>
      </w:r>
      <w:r>
        <w:rPr>
          <w:w w:val="110"/>
        </w:rPr>
        <w:t>faster</w:t>
      </w:r>
      <w:r>
        <w:rPr>
          <w:spacing w:val="37"/>
          <w:w w:val="110"/>
        </w:rPr>
        <w:t xml:space="preserve"> </w:t>
      </w:r>
      <w:r>
        <w:rPr>
          <w:w w:val="110"/>
        </w:rPr>
        <w:t>than</w:t>
      </w:r>
      <w:r>
        <w:rPr>
          <w:spacing w:val="37"/>
          <w:w w:val="110"/>
        </w:rPr>
        <w:t xml:space="preserve"> </w:t>
      </w:r>
      <w:r>
        <w:rPr>
          <w:w w:val="110"/>
        </w:rPr>
        <w:t>bulk</w:t>
      </w:r>
      <w:r>
        <w:rPr>
          <w:spacing w:val="37"/>
          <w:w w:val="110"/>
        </w:rPr>
        <w:t xml:space="preserve"> </w:t>
      </w:r>
      <w:r>
        <w:rPr>
          <w:w w:val="110"/>
        </w:rPr>
        <w:t>(D/D</w:t>
      </w:r>
      <w:r>
        <w:rPr>
          <w:w w:val="110"/>
          <w:vertAlign w:val="subscript"/>
        </w:rPr>
        <w:t>0</w:t>
      </w:r>
      <w:r>
        <w:rPr>
          <w:spacing w:val="-4"/>
          <w:w w:val="110"/>
        </w:rPr>
        <w:t xml:space="preserve"> 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w w:val="110"/>
        </w:rPr>
        <w:t>1)</w:t>
      </w:r>
      <w:r>
        <w:rPr>
          <w:spacing w:val="37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spacing w:val="-2"/>
          <w:w w:val="110"/>
        </w:rPr>
        <w:t xml:space="preserve"> </w:t>
      </w:r>
      <w:r>
        <w:rPr>
          <w:w w:val="110"/>
        </w:rPr>
        <w:t>&lt;</w:t>
      </w:r>
      <w:r>
        <w:rPr>
          <w:spacing w:val="-12"/>
          <w:w w:val="110"/>
        </w:rPr>
        <w:t xml:space="preserve"> </w:t>
      </w:r>
      <w:r>
        <w:rPr>
          <w:w w:val="110"/>
        </w:rPr>
        <w:t>8</w:t>
      </w:r>
      <w:r>
        <w:rPr>
          <w:spacing w:val="21"/>
          <w:w w:val="110"/>
        </w:rPr>
        <w:t xml:space="preserve"> </w:t>
      </w:r>
      <w:r>
        <w:rPr>
          <w:w w:val="110"/>
        </w:rPr>
        <w:t>vol%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slower</w:t>
      </w:r>
      <w:r>
        <w:rPr>
          <w:spacing w:val="20"/>
          <w:w w:val="110"/>
        </w:rPr>
        <w:t xml:space="preserve"> </w:t>
      </w:r>
      <w:r>
        <w:rPr>
          <w:w w:val="110"/>
        </w:rPr>
        <w:t>at</w:t>
      </w:r>
      <w:r>
        <w:rPr>
          <w:spacing w:val="21"/>
          <w:w w:val="110"/>
        </w:rPr>
        <w:t xml:space="preserve"> </w:t>
      </w:r>
      <w:r>
        <w:rPr>
          <w:w w:val="110"/>
        </w:rPr>
        <w:t>higher</w:t>
      </w:r>
      <w:r>
        <w:rPr>
          <w:spacing w:val="20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>,</w:t>
      </w:r>
      <w:r>
        <w:rPr>
          <w:spacing w:val="20"/>
          <w:w w:val="110"/>
        </w:rPr>
        <w:t xml:space="preserve"> </w:t>
      </w:r>
      <w:r>
        <w:rPr>
          <w:w w:val="110"/>
        </w:rPr>
        <w:t>implying</w:t>
      </w:r>
      <w:r>
        <w:rPr>
          <w:spacing w:val="20"/>
          <w:w w:val="110"/>
        </w:rPr>
        <w:t xml:space="preserve"> </w:t>
      </w:r>
      <w:r>
        <w:rPr>
          <w:w w:val="110"/>
        </w:rPr>
        <w:t>that</w:t>
      </w:r>
      <w:r>
        <w:rPr>
          <w:spacing w:val="21"/>
          <w:w w:val="110"/>
        </w:rPr>
        <w:t xml:space="preserve"> </w:t>
      </w:r>
      <w:r>
        <w:rPr>
          <w:w w:val="110"/>
        </w:rPr>
        <w:t>diffusion</w:t>
      </w:r>
      <w:r>
        <w:rPr>
          <w:spacing w:val="20"/>
          <w:w w:val="110"/>
        </w:rPr>
        <w:t xml:space="preserve"> </w:t>
      </w:r>
      <w:r>
        <w:rPr>
          <w:spacing w:val="-5"/>
          <w:w w:val="110"/>
        </w:rPr>
        <w:t>at</w:t>
      </w:r>
    </w:p>
    <w:p w14:paraId="00E02DE4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334D28EB" w14:textId="77777777" w:rsidR="00E21043" w:rsidRDefault="00E21043">
      <w:pPr>
        <w:pStyle w:val="BodyText"/>
        <w:jc w:val="left"/>
        <w:rPr>
          <w:sz w:val="10"/>
        </w:rPr>
      </w:pPr>
    </w:p>
    <w:p w14:paraId="322795D7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33AC2F9C" w14:textId="77777777" w:rsidR="00E21043" w:rsidRDefault="00E21043">
      <w:pPr>
        <w:pStyle w:val="BodyText"/>
        <w:spacing w:before="2"/>
        <w:jc w:val="left"/>
        <w:rPr>
          <w:sz w:val="10"/>
        </w:rPr>
      </w:pPr>
    </w:p>
    <w:p w14:paraId="6FAB5557" w14:textId="77777777" w:rsidR="00E21043" w:rsidRDefault="0052501A">
      <w:pPr>
        <w:pStyle w:val="BodyText"/>
        <w:ind w:left="404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7B4BC88" wp14:editId="0BB15C04">
            <wp:extent cx="3052777" cy="3227831"/>
            <wp:effectExtent l="0" t="0" r="0" b="0"/>
            <wp:docPr id="38" name="Image 38" descr="Image of Fig.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Image of Fig. 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2777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CEC0" w14:textId="77777777" w:rsidR="00E21043" w:rsidRDefault="00E21043">
      <w:pPr>
        <w:pStyle w:val="BodyText"/>
        <w:spacing w:before="52"/>
        <w:jc w:val="left"/>
        <w:rPr>
          <w:sz w:val="12"/>
        </w:rPr>
      </w:pPr>
    </w:p>
    <w:p w14:paraId="6309596A" w14:textId="77777777" w:rsidR="00E21043" w:rsidRDefault="0052501A">
      <w:pPr>
        <w:spacing w:line="283" w:lineRule="auto"/>
        <w:ind w:left="288"/>
        <w:jc w:val="both"/>
        <w:rPr>
          <w:sz w:val="12"/>
        </w:rPr>
      </w:pPr>
      <w:bookmarkStart w:id="48" w:name="5.3_Polymer_diffusion_in_the_presence_of"/>
      <w:bookmarkStart w:id="49" w:name="_bookmark27"/>
      <w:bookmarkEnd w:id="48"/>
      <w:bookmarkEnd w:id="49"/>
      <w:r>
        <w:rPr>
          <w:b/>
          <w:w w:val="120"/>
          <w:sz w:val="12"/>
        </w:rPr>
        <w:t>Fig.</w:t>
      </w:r>
      <w:r>
        <w:rPr>
          <w:b/>
          <w:spacing w:val="-8"/>
          <w:w w:val="120"/>
          <w:sz w:val="12"/>
        </w:rPr>
        <w:t xml:space="preserve"> </w:t>
      </w:r>
      <w:r>
        <w:rPr>
          <w:b/>
          <w:w w:val="120"/>
          <w:sz w:val="12"/>
        </w:rPr>
        <w:t>13.</w:t>
      </w:r>
      <w:r>
        <w:rPr>
          <w:b/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Diagram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representing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effect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NP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diameter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length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relative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to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poly-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position w:val="2"/>
          <w:sz w:val="12"/>
        </w:rPr>
        <w:t>mer R</w:t>
      </w:r>
      <w:r>
        <w:rPr>
          <w:w w:val="120"/>
          <w:sz w:val="9"/>
        </w:rPr>
        <w:t>g</w:t>
      </w:r>
      <w:r>
        <w:rPr>
          <w:spacing w:val="24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on observations of monotonic (open symbols) or non-monotonic (closed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symbols)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dependence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normalized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tracer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diffusion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coefficient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as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function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NP</w:t>
      </w:r>
      <w:r>
        <w:rPr>
          <w:spacing w:val="40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concentration, as schematically shown in the inset. Data is compiled from PNCs con-</w:t>
      </w:r>
      <w:r>
        <w:rPr>
          <w:spacing w:val="40"/>
          <w:w w:val="120"/>
          <w:sz w:val="12"/>
        </w:rPr>
        <w:t xml:space="preserve"> </w:t>
      </w:r>
      <w:r>
        <w:rPr>
          <w:w w:val="115"/>
          <w:position w:val="2"/>
          <w:sz w:val="12"/>
        </w:rPr>
        <w:t>taining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spherical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SiO</w:t>
      </w:r>
      <w:r>
        <w:rPr>
          <w:w w:val="115"/>
          <w:sz w:val="9"/>
        </w:rPr>
        <w:t>2</w:t>
      </w:r>
      <w:r>
        <w:rPr>
          <w:spacing w:val="17"/>
          <w:w w:val="115"/>
          <w:sz w:val="9"/>
        </w:rPr>
        <w:t xml:space="preserve"> </w:t>
      </w:r>
      <w:r>
        <w:rPr>
          <w:w w:val="115"/>
          <w:position w:val="2"/>
          <w:sz w:val="12"/>
        </w:rPr>
        <w:t>(star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symbols),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CNTs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(triangle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symbols),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and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nanorods</w:t>
      </w:r>
      <w:r>
        <w:rPr>
          <w:spacing w:val="-2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(square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and circle symbols) [</w:t>
      </w:r>
      <w:hyperlink w:anchor="_bookmark182" w:history="1">
        <w:r>
          <w:rPr>
            <w:color w:val="0080AC"/>
            <w:w w:val="120"/>
            <w:sz w:val="12"/>
          </w:rPr>
          <w:t>201</w:t>
        </w:r>
        <w:r>
          <w:rPr>
            <w:w w:val="120"/>
            <w:sz w:val="12"/>
          </w:rPr>
          <w:t>].</w:t>
        </w:r>
      </w:hyperlink>
      <w:r>
        <w:rPr>
          <w:w w:val="120"/>
          <w:sz w:val="12"/>
        </w:rPr>
        <w:t xml:space="preserve"> Copyright 2014.</w:t>
      </w:r>
    </w:p>
    <w:p w14:paraId="78B82427" w14:textId="77777777" w:rsidR="00E21043" w:rsidRDefault="0052501A">
      <w:pPr>
        <w:spacing w:before="37"/>
        <w:ind w:left="288"/>
        <w:jc w:val="both"/>
        <w:rPr>
          <w:sz w:val="12"/>
        </w:rPr>
      </w:pPr>
      <w:r>
        <w:rPr>
          <w:w w:val="120"/>
          <w:sz w:val="12"/>
        </w:rPr>
        <w:t>Adapted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4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4B4FD48B" w14:textId="77777777" w:rsidR="00E21043" w:rsidRDefault="00E21043">
      <w:pPr>
        <w:pStyle w:val="BodyText"/>
        <w:jc w:val="left"/>
        <w:rPr>
          <w:sz w:val="12"/>
        </w:rPr>
      </w:pPr>
    </w:p>
    <w:p w14:paraId="5099B362" w14:textId="77777777" w:rsidR="00E21043" w:rsidRDefault="00E21043">
      <w:pPr>
        <w:pStyle w:val="BodyText"/>
        <w:spacing w:before="70"/>
        <w:jc w:val="left"/>
        <w:rPr>
          <w:sz w:val="12"/>
        </w:rPr>
      </w:pPr>
    </w:p>
    <w:p w14:paraId="33839D1B" w14:textId="77777777" w:rsidR="00E21043" w:rsidRDefault="0052501A">
      <w:pPr>
        <w:pStyle w:val="BodyText"/>
        <w:spacing w:before="1" w:line="268" w:lineRule="auto"/>
        <w:ind w:left="288"/>
      </w:pPr>
      <w:r>
        <w:rPr>
          <w:w w:val="110"/>
        </w:rPr>
        <w:t xml:space="preserve">low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results from interfacial perturbations [</w:t>
      </w:r>
      <w:hyperlink w:anchor="_bookmark166" w:history="1">
        <w:r>
          <w:rPr>
            <w:color w:val="0080AC"/>
            <w:w w:val="110"/>
          </w:rPr>
          <w:t>192</w:t>
        </w:r>
        <w:r>
          <w:rPr>
            <w:w w:val="110"/>
          </w:rPr>
          <w:t>].</w:t>
        </w:r>
      </w:hyperlink>
      <w:r>
        <w:rPr>
          <w:w w:val="110"/>
        </w:rPr>
        <w:t xml:space="preserve"> Other sim-</w:t>
      </w:r>
      <w:r>
        <w:rPr>
          <w:spacing w:val="40"/>
          <w:w w:val="110"/>
        </w:rPr>
        <w:t xml:space="preserve"> </w:t>
      </w:r>
      <w:r>
        <w:rPr>
          <w:w w:val="110"/>
        </w:rPr>
        <w:t>ulations have observed D/D</w:t>
      </w:r>
      <w:r>
        <w:rPr>
          <w:w w:val="110"/>
          <w:vertAlign w:val="subscript"/>
        </w:rPr>
        <w:t>0</w:t>
      </w:r>
      <w:r>
        <w:rPr>
          <w:spacing w:val="-4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1 in repulsive and attractive PNC</w:t>
      </w:r>
      <w:r>
        <w:rPr>
          <w:spacing w:val="40"/>
          <w:w w:val="110"/>
        </w:rPr>
        <w:t xml:space="preserve"> </w:t>
      </w:r>
      <w:r>
        <w:rPr>
          <w:w w:val="110"/>
        </w:rPr>
        <w:t>systems, and observed behavior that deviated from experimental</w:t>
      </w:r>
      <w:r>
        <w:rPr>
          <w:spacing w:val="40"/>
          <w:w w:val="110"/>
        </w:rPr>
        <w:t xml:space="preserve"> </w:t>
      </w:r>
      <w:bookmarkStart w:id="50" w:name="5.4_Exchange_dynamics_from_the_NP_interf"/>
      <w:bookmarkEnd w:id="50"/>
      <w:r>
        <w:rPr>
          <w:w w:val="110"/>
        </w:rPr>
        <w:t xml:space="preserve">results presented in </w:t>
      </w:r>
      <w:hyperlink w:anchor="_bookmark26" w:history="1">
        <w:r>
          <w:rPr>
            <w:color w:val="0080AC"/>
            <w:w w:val="110"/>
          </w:rPr>
          <w:t>Fig. 11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[</w:t>
      </w:r>
      <w:hyperlink w:anchor="_bookmark170" w:history="1">
        <w:r>
          <w:rPr>
            <w:color w:val="0080AC"/>
            <w:w w:val="110"/>
          </w:rPr>
          <w:t>194</w:t>
        </w:r>
        <w:r>
          <w:rPr>
            <w:w w:val="110"/>
          </w:rPr>
          <w:t>,</w:t>
        </w:r>
      </w:hyperlink>
      <w:hyperlink w:anchor="_bookmark171" w:history="1">
        <w:r>
          <w:rPr>
            <w:color w:val="0080AC"/>
            <w:w w:val="110"/>
          </w:rPr>
          <w:t>195</w:t>
        </w:r>
        <w:r>
          <w:rPr>
            <w:w w:val="110"/>
          </w:rPr>
          <w:t>].</w:t>
        </w:r>
      </w:hyperlink>
      <w:r>
        <w:rPr>
          <w:w w:val="110"/>
        </w:rPr>
        <w:t xml:space="preserve"> For example, while a qual-</w:t>
      </w:r>
      <w:r>
        <w:rPr>
          <w:spacing w:val="40"/>
          <w:w w:val="110"/>
        </w:rPr>
        <w:t xml:space="preserve"> </w:t>
      </w:r>
      <w:r>
        <w:rPr>
          <w:w w:val="110"/>
        </w:rPr>
        <w:t>itatively similar trend with ID/2R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was recently observed using a</w:t>
      </w:r>
      <w:r>
        <w:rPr>
          <w:spacing w:val="40"/>
          <w:w w:val="110"/>
        </w:rPr>
        <w:t xml:space="preserve"> </w:t>
      </w:r>
      <w:r>
        <w:rPr>
          <w:w w:val="110"/>
        </w:rPr>
        <w:t>dynamic</w:t>
      </w:r>
      <w:r>
        <w:rPr>
          <w:spacing w:val="-3"/>
          <w:w w:val="110"/>
        </w:rPr>
        <w:t xml:space="preserve"> </w:t>
      </w:r>
      <w:r>
        <w:rPr>
          <w:w w:val="110"/>
        </w:rPr>
        <w:t>Monte</w:t>
      </w:r>
      <w:r>
        <w:rPr>
          <w:spacing w:val="-3"/>
          <w:w w:val="110"/>
        </w:rPr>
        <w:t xml:space="preserve"> </w:t>
      </w:r>
      <w:r>
        <w:rPr>
          <w:w w:val="110"/>
        </w:rPr>
        <w:t>Carlo</w:t>
      </w:r>
      <w:r>
        <w:rPr>
          <w:spacing w:val="-3"/>
          <w:w w:val="110"/>
        </w:rPr>
        <w:t xml:space="preserve"> </w:t>
      </w:r>
      <w:r>
        <w:rPr>
          <w:w w:val="110"/>
        </w:rPr>
        <w:t>technique,</w:t>
      </w:r>
      <w:r>
        <w:rPr>
          <w:spacing w:val="-3"/>
          <w:w w:val="110"/>
        </w:rPr>
        <w:t xml:space="preserve"> </w:t>
      </w:r>
      <w:r>
        <w:rPr>
          <w:w w:val="110"/>
        </w:rPr>
        <w:t>larger</w:t>
      </w:r>
      <w:r>
        <w:rPr>
          <w:spacing w:val="-3"/>
          <w:w w:val="110"/>
        </w:rPr>
        <w:t xml:space="preserve"> </w:t>
      </w:r>
      <w:r>
        <w:rPr>
          <w:w w:val="110"/>
        </w:rPr>
        <w:t>NPs</w:t>
      </w:r>
      <w:r>
        <w:rPr>
          <w:spacing w:val="-3"/>
          <w:w w:val="110"/>
        </w:rPr>
        <w:t xml:space="preserve"> </w:t>
      </w:r>
      <w:r>
        <w:rPr>
          <w:w w:val="110"/>
        </w:rPr>
        <w:t>perturb</w:t>
      </w:r>
      <w:r>
        <w:rPr>
          <w:spacing w:val="-3"/>
          <w:w w:val="110"/>
        </w:rPr>
        <w:t xml:space="preserve"> </w:t>
      </w:r>
      <w:r>
        <w:rPr>
          <w:w w:val="110"/>
        </w:rPr>
        <w:t>diffusion</w:t>
      </w:r>
      <w:r>
        <w:rPr>
          <w:spacing w:val="-3"/>
          <w:w w:val="110"/>
        </w:rPr>
        <w:t xml:space="preserve"> </w:t>
      </w:r>
      <w:r>
        <w:rPr>
          <w:w w:val="110"/>
        </w:rPr>
        <w:t>more</w:t>
      </w:r>
      <w:r>
        <w:rPr>
          <w:spacing w:val="40"/>
          <w:w w:val="110"/>
        </w:rPr>
        <w:t xml:space="preserve"> </w:t>
      </w:r>
      <w:r>
        <w:rPr>
          <w:w w:val="110"/>
        </w:rPr>
        <w:t>strongly than smaller NPs, even at the same ID [</w:t>
      </w:r>
      <w:hyperlink w:anchor="_bookmark170" w:history="1">
        <w:r>
          <w:rPr>
            <w:color w:val="0080AC"/>
            <w:w w:val="110"/>
          </w:rPr>
          <w:t>194</w:t>
        </w:r>
        <w:r>
          <w:rPr>
            <w:w w:val="110"/>
          </w:rPr>
          <w:t>].</w:t>
        </w:r>
      </w:hyperlink>
    </w:p>
    <w:p w14:paraId="5B2EDADD" w14:textId="77777777" w:rsidR="00E21043" w:rsidRDefault="00E21043">
      <w:pPr>
        <w:pStyle w:val="BodyText"/>
        <w:spacing w:before="75"/>
        <w:jc w:val="left"/>
      </w:pPr>
    </w:p>
    <w:p w14:paraId="2F8F4A1F" w14:textId="77777777" w:rsidR="00E21043" w:rsidRDefault="0052501A">
      <w:pPr>
        <w:pStyle w:val="ListParagraph"/>
        <w:numPr>
          <w:ilvl w:val="1"/>
          <w:numId w:val="2"/>
        </w:numPr>
        <w:tabs>
          <w:tab w:val="left" w:pos="645"/>
        </w:tabs>
        <w:spacing w:line="268" w:lineRule="auto"/>
        <w:ind w:left="288" w:right="1039" w:firstLine="0"/>
        <w:jc w:val="left"/>
        <w:rPr>
          <w:i/>
          <w:sz w:val="16"/>
        </w:rPr>
      </w:pPr>
      <w:r>
        <w:rPr>
          <w:i/>
          <w:w w:val="110"/>
          <w:sz w:val="16"/>
        </w:rPr>
        <w:t>Polymer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diffusion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in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the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presence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of</w:t>
      </w:r>
      <w:r>
        <w:rPr>
          <w:i/>
          <w:spacing w:val="-8"/>
          <w:w w:val="110"/>
          <w:sz w:val="16"/>
        </w:rPr>
        <w:t xml:space="preserve"> </w:t>
      </w:r>
      <w:r>
        <w:rPr>
          <w:i/>
          <w:w w:val="110"/>
          <w:sz w:val="16"/>
        </w:rPr>
        <w:t>non-spherical</w:t>
      </w:r>
      <w:r>
        <w:rPr>
          <w:i/>
          <w:spacing w:val="40"/>
          <w:w w:val="110"/>
          <w:sz w:val="16"/>
        </w:rPr>
        <w:t xml:space="preserve"> </w:t>
      </w:r>
      <w:r>
        <w:rPr>
          <w:i/>
          <w:spacing w:val="-2"/>
          <w:w w:val="110"/>
          <w:sz w:val="16"/>
        </w:rPr>
        <w:t>nanoparticles</w:t>
      </w:r>
    </w:p>
    <w:p w14:paraId="271B4814" w14:textId="77777777" w:rsidR="00E21043" w:rsidRDefault="00E21043">
      <w:pPr>
        <w:pStyle w:val="BodyText"/>
        <w:spacing w:before="19"/>
        <w:jc w:val="left"/>
        <w:rPr>
          <w:i/>
        </w:rPr>
      </w:pPr>
    </w:p>
    <w:p w14:paraId="5CA8DF50" w14:textId="77777777" w:rsidR="00E21043" w:rsidRDefault="0052501A">
      <w:pPr>
        <w:pStyle w:val="BodyText"/>
        <w:spacing w:before="1" w:line="268" w:lineRule="auto"/>
        <w:ind w:left="288" w:firstLine="239"/>
      </w:pPr>
      <w:r>
        <w:rPr>
          <w:w w:val="110"/>
        </w:rPr>
        <w:t>Understanding the impact of anisotropic NPs on polymer</w:t>
      </w:r>
      <w:r>
        <w:rPr>
          <w:spacing w:val="40"/>
          <w:w w:val="110"/>
        </w:rPr>
        <w:t xml:space="preserve"> </w:t>
      </w:r>
      <w:r>
        <w:rPr>
          <w:w w:val="110"/>
        </w:rPr>
        <w:t>translational diffusion requires consideration of the multiple</w:t>
      </w:r>
      <w:r>
        <w:rPr>
          <w:spacing w:val="40"/>
          <w:w w:val="110"/>
        </w:rPr>
        <w:t xml:space="preserve"> </w:t>
      </w:r>
      <w:r>
        <w:rPr>
          <w:w w:val="110"/>
        </w:rPr>
        <w:t>length-scales associated with the non-spherical NPs. For exam-</w:t>
      </w:r>
      <w:r>
        <w:rPr>
          <w:spacing w:val="80"/>
          <w:w w:val="110"/>
        </w:rPr>
        <w:t xml:space="preserve"> </w:t>
      </w:r>
      <w:r>
        <w:rPr>
          <w:w w:val="110"/>
        </w:rPr>
        <w:t>ple, whereas spherical NPs have one characteristic size (R</w:t>
      </w:r>
      <w:r>
        <w:rPr>
          <w:w w:val="110"/>
          <w:vertAlign w:val="subscript"/>
        </w:rPr>
        <w:t>NP</w:t>
      </w:r>
      <w:r>
        <w:rPr>
          <w:w w:val="110"/>
        </w:rPr>
        <w:t>),</w:t>
      </w:r>
      <w:r>
        <w:rPr>
          <w:spacing w:val="40"/>
          <w:w w:val="110"/>
        </w:rPr>
        <w:t xml:space="preserve"> </w:t>
      </w:r>
      <w:r>
        <w:rPr>
          <w:w w:val="110"/>
        </w:rPr>
        <w:t>cylindrically-shaped NPs have two relevant length scales (R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and</w:t>
      </w:r>
      <w:r>
        <w:rPr>
          <w:spacing w:val="40"/>
          <w:w w:val="110"/>
        </w:rPr>
        <w:t xml:space="preserve"> </w:t>
      </w:r>
      <w:r>
        <w:rPr>
          <w:w w:val="110"/>
        </w:rPr>
        <w:t>L).</w:t>
      </w:r>
      <w:r>
        <w:rPr>
          <w:spacing w:val="20"/>
          <w:w w:val="110"/>
        </w:rPr>
        <w:t xml:space="preserve"> </w:t>
      </w:r>
      <w:hyperlink w:anchor="_bookmark27" w:history="1">
        <w:r>
          <w:rPr>
            <w:color w:val="0080AC"/>
            <w:w w:val="110"/>
          </w:rPr>
          <w:t>Fig.</w:t>
        </w:r>
        <w:r>
          <w:rPr>
            <w:color w:val="0080AC"/>
            <w:spacing w:val="21"/>
            <w:w w:val="110"/>
          </w:rPr>
          <w:t xml:space="preserve"> </w:t>
        </w:r>
        <w:r>
          <w:rPr>
            <w:color w:val="0080AC"/>
            <w:w w:val="110"/>
          </w:rPr>
          <w:t>13</w:t>
        </w:r>
      </w:hyperlink>
      <w:r>
        <w:rPr>
          <w:color w:val="0080AC"/>
          <w:spacing w:val="21"/>
          <w:w w:val="110"/>
        </w:rPr>
        <w:t xml:space="preserve"> </w:t>
      </w:r>
      <w:r>
        <w:rPr>
          <w:w w:val="110"/>
        </w:rPr>
        <w:t>shows</w:t>
      </w:r>
      <w:r>
        <w:rPr>
          <w:spacing w:val="21"/>
          <w:w w:val="110"/>
        </w:rPr>
        <w:t xml:space="preserve"> </w:t>
      </w:r>
      <w:r>
        <w:rPr>
          <w:w w:val="110"/>
        </w:rPr>
        <w:t>that</w:t>
      </w:r>
      <w:r>
        <w:rPr>
          <w:spacing w:val="21"/>
          <w:w w:val="110"/>
        </w:rPr>
        <w:t xml:space="preserve"> </w:t>
      </w:r>
      <w:r>
        <w:rPr>
          <w:w w:val="110"/>
        </w:rPr>
        <w:t>geometric</w:t>
      </w:r>
      <w:r>
        <w:rPr>
          <w:spacing w:val="21"/>
          <w:w w:val="110"/>
        </w:rPr>
        <w:t xml:space="preserve"> </w:t>
      </w:r>
      <w:r>
        <w:rPr>
          <w:w w:val="110"/>
        </w:rPr>
        <w:t>considerations</w:t>
      </w:r>
      <w:r>
        <w:rPr>
          <w:spacing w:val="2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NP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length</w:t>
      </w:r>
    </w:p>
    <w:p w14:paraId="558BD4CE" w14:textId="77777777" w:rsidR="00E21043" w:rsidRDefault="0052501A">
      <w:pPr>
        <w:pStyle w:val="BodyText"/>
        <w:spacing w:line="268" w:lineRule="auto"/>
        <w:ind w:left="288"/>
      </w:pPr>
      <w:r>
        <w:rPr>
          <w:w w:val="110"/>
        </w:rPr>
        <w:t>(L) and diameter (d</w:t>
      </w:r>
      <w:r>
        <w:rPr>
          <w:spacing w:val="-10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w w:val="110"/>
        </w:rPr>
        <w:t>) relative to R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distinguish monotonic</w:t>
      </w:r>
      <w:r>
        <w:rPr>
          <w:spacing w:val="40"/>
          <w:w w:val="110"/>
        </w:rPr>
        <w:t xml:space="preserve"> </w:t>
      </w:r>
      <w:r>
        <w:rPr>
          <w:w w:val="110"/>
        </w:rPr>
        <w:t>(open</w:t>
      </w:r>
      <w:r>
        <w:rPr>
          <w:spacing w:val="-5"/>
          <w:w w:val="110"/>
        </w:rPr>
        <w:t xml:space="preserve"> </w:t>
      </w:r>
      <w:r>
        <w:rPr>
          <w:w w:val="110"/>
        </w:rPr>
        <w:t>symbols)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nonmonotonic</w:t>
      </w:r>
      <w:r>
        <w:rPr>
          <w:spacing w:val="-5"/>
          <w:w w:val="110"/>
        </w:rPr>
        <w:t xml:space="preserve"> </w:t>
      </w:r>
      <w:r>
        <w:rPr>
          <w:w w:val="110"/>
        </w:rPr>
        <w:t>(closed</w:t>
      </w:r>
      <w:r>
        <w:rPr>
          <w:spacing w:val="-5"/>
          <w:w w:val="110"/>
        </w:rPr>
        <w:t xml:space="preserve"> </w:t>
      </w:r>
      <w:r>
        <w:rPr>
          <w:w w:val="110"/>
        </w:rPr>
        <w:t>symbols)</w:t>
      </w:r>
      <w:r>
        <w:rPr>
          <w:spacing w:val="-5"/>
          <w:w w:val="110"/>
        </w:rPr>
        <w:t xml:space="preserve"> </w:t>
      </w:r>
      <w:r>
        <w:rPr>
          <w:w w:val="110"/>
        </w:rPr>
        <w:t>dependencies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33"/>
          <w:w w:val="110"/>
        </w:rPr>
        <w:t xml:space="preserve"> </w:t>
      </w:r>
      <w:r>
        <w:rPr>
          <w:w w:val="110"/>
        </w:rPr>
        <w:t>polymer</w:t>
      </w:r>
      <w:r>
        <w:rPr>
          <w:spacing w:val="33"/>
          <w:w w:val="110"/>
        </w:rPr>
        <w:t xml:space="preserve"> </w:t>
      </w:r>
      <w:r>
        <w:rPr>
          <w:w w:val="110"/>
        </w:rPr>
        <w:t>normalized</w:t>
      </w:r>
      <w:r>
        <w:rPr>
          <w:spacing w:val="33"/>
          <w:w w:val="110"/>
        </w:rPr>
        <w:t xml:space="preserve"> </w:t>
      </w:r>
      <w:r>
        <w:rPr>
          <w:w w:val="110"/>
        </w:rPr>
        <w:t>tracer</w:t>
      </w:r>
      <w:r>
        <w:rPr>
          <w:spacing w:val="33"/>
          <w:w w:val="110"/>
        </w:rPr>
        <w:t xml:space="preserve"> </w:t>
      </w:r>
      <w:r>
        <w:rPr>
          <w:w w:val="110"/>
        </w:rPr>
        <w:t>diffusion</w:t>
      </w:r>
      <w:r>
        <w:rPr>
          <w:spacing w:val="33"/>
          <w:w w:val="110"/>
        </w:rPr>
        <w:t xml:space="preserve"> </w:t>
      </w:r>
      <w:r>
        <w:rPr>
          <w:w w:val="110"/>
        </w:rPr>
        <w:t>coefficient</w:t>
      </w:r>
      <w:r>
        <w:rPr>
          <w:spacing w:val="33"/>
          <w:w w:val="110"/>
        </w:rPr>
        <w:t xml:space="preserve"> </w:t>
      </w:r>
      <w:r>
        <w:rPr>
          <w:w w:val="110"/>
        </w:rPr>
        <w:t>as</w:t>
      </w:r>
      <w:r>
        <w:rPr>
          <w:spacing w:val="33"/>
          <w:w w:val="110"/>
        </w:rPr>
        <w:t xml:space="preserve"> </w:t>
      </w:r>
      <w:r>
        <w:rPr>
          <w:w w:val="110"/>
        </w:rPr>
        <w:t>a</w:t>
      </w:r>
      <w:r>
        <w:rPr>
          <w:spacing w:val="33"/>
          <w:w w:val="110"/>
        </w:rPr>
        <w:t xml:space="preserve"> </w:t>
      </w:r>
      <w:r>
        <w:rPr>
          <w:w w:val="110"/>
        </w:rPr>
        <w:t>function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11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>.</w:t>
      </w:r>
      <w:r>
        <w:rPr>
          <w:spacing w:val="16"/>
          <w:w w:val="110"/>
        </w:rPr>
        <w:t xml:space="preserve"> </w:t>
      </w:r>
      <w:r>
        <w:rPr>
          <w:w w:val="110"/>
        </w:rPr>
        <w:t>For</w:t>
      </w:r>
      <w:r>
        <w:rPr>
          <w:spacing w:val="16"/>
          <w:w w:val="110"/>
        </w:rPr>
        <w:t xml:space="preserve"> </w:t>
      </w:r>
      <w:r>
        <w:rPr>
          <w:w w:val="110"/>
        </w:rPr>
        <w:t>highly</w:t>
      </w:r>
      <w:r>
        <w:rPr>
          <w:spacing w:val="16"/>
          <w:w w:val="110"/>
        </w:rPr>
        <w:t xml:space="preserve"> </w:t>
      </w:r>
      <w:r>
        <w:rPr>
          <w:w w:val="110"/>
        </w:rPr>
        <w:t>anisotropic</w:t>
      </w:r>
      <w:r>
        <w:rPr>
          <w:spacing w:val="16"/>
          <w:w w:val="110"/>
        </w:rPr>
        <w:t xml:space="preserve"> </w:t>
      </w:r>
      <w:r>
        <w:rPr>
          <w:w w:val="110"/>
        </w:rPr>
        <w:t>NPs</w:t>
      </w:r>
      <w:r>
        <w:rPr>
          <w:spacing w:val="16"/>
          <w:w w:val="110"/>
        </w:rPr>
        <w:t xml:space="preserve"> </w:t>
      </w:r>
      <w:r>
        <w:rPr>
          <w:w w:val="110"/>
        </w:rPr>
        <w:t>with</w:t>
      </w:r>
      <w:r>
        <w:rPr>
          <w:spacing w:val="16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spacing w:val="-3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g</w:t>
      </w:r>
      <w:r>
        <w:rPr>
          <w:spacing w:val="-2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L</w:t>
      </w:r>
      <w:r>
        <w:rPr>
          <w:spacing w:val="17"/>
          <w:w w:val="110"/>
        </w:rPr>
        <w:t xml:space="preserve"> </w:t>
      </w:r>
      <w:r>
        <w:rPr>
          <w:w w:val="110"/>
        </w:rPr>
        <w:t>(red</w:t>
      </w:r>
      <w:r>
        <w:rPr>
          <w:spacing w:val="16"/>
          <w:w w:val="110"/>
        </w:rPr>
        <w:t xml:space="preserve"> </w:t>
      </w:r>
      <w:r>
        <w:rPr>
          <w:w w:val="110"/>
        </w:rPr>
        <w:t>region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hyperlink w:anchor="_bookmark27" w:history="1">
        <w:r>
          <w:rPr>
            <w:color w:val="0080AC"/>
            <w:w w:val="110"/>
          </w:rPr>
          <w:t>Fig. 13</w:t>
        </w:r>
        <w:r>
          <w:rPr>
            <w:w w:val="110"/>
          </w:rPr>
          <w:t>),</w:t>
        </w:r>
      </w:hyperlink>
      <w:r>
        <w:rPr>
          <w:w w:val="110"/>
        </w:rPr>
        <w:t xml:space="preserve"> polymer diffusion slows relative to bulk at small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and slowly recovers at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larger than the critical concentration</w:t>
      </w:r>
      <w:r>
        <w:rPr>
          <w:spacing w:val="40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NP,c</w:t>
      </w:r>
      <w:r>
        <w:rPr>
          <w:w w:val="110"/>
        </w:rPr>
        <w:t>) [</w:t>
      </w:r>
      <w:hyperlink w:anchor="_bookmark173" w:history="1">
        <w:r>
          <w:rPr>
            <w:color w:val="0080AC"/>
            <w:w w:val="110"/>
          </w:rPr>
          <w:t>196–201</w:t>
        </w:r>
        <w:r>
          <w:rPr>
            <w:w w:val="110"/>
          </w:rPr>
          <w:t>].</w:t>
        </w:r>
      </w:hyperlink>
      <w:r>
        <w:rPr>
          <w:w w:val="110"/>
        </w:rPr>
        <w:t xml:space="preserve"> For PNCs with spherical NPs in Section </w:t>
      </w:r>
      <w:hyperlink w:anchor="_bookmark25" w:history="1">
        <w:r>
          <w:rPr>
            <w:color w:val="0080AC"/>
            <w:w w:val="110"/>
          </w:rPr>
          <w:t>5.2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or</w:t>
      </w:r>
      <w:r>
        <w:rPr>
          <w:spacing w:val="40"/>
          <w:w w:val="110"/>
        </w:rPr>
        <w:t xml:space="preserve"> </w:t>
      </w:r>
      <w:r>
        <w:rPr>
          <w:w w:val="110"/>
        </w:rPr>
        <w:t>less anisotropic NPs, the polymer diffusion coefficient decreases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monotonically with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[</w:t>
      </w:r>
      <w:hyperlink w:anchor="_bookmark183" w:history="1">
        <w:r>
          <w:rPr>
            <w:color w:val="0080AC"/>
            <w:w w:val="110"/>
          </w:rPr>
          <w:t>170</w:t>
        </w:r>
        <w:r>
          <w:rPr>
            <w:w w:val="110"/>
          </w:rPr>
          <w:t>,</w:t>
        </w:r>
      </w:hyperlink>
      <w:hyperlink w:anchor="_bookmark147" w:history="1">
        <w:r>
          <w:rPr>
            <w:color w:val="0080AC"/>
            <w:w w:val="110"/>
          </w:rPr>
          <w:t>180</w:t>
        </w:r>
        <w:r>
          <w:rPr>
            <w:w w:val="110"/>
          </w:rPr>
          <w:t>,</w:t>
        </w:r>
      </w:hyperlink>
      <w:hyperlink w:anchor="_bookmark151" w:history="1">
        <w:r>
          <w:rPr>
            <w:color w:val="0080AC"/>
            <w:w w:val="110"/>
          </w:rPr>
          <w:t>182</w:t>
        </w:r>
        <w:r>
          <w:rPr>
            <w:w w:val="110"/>
          </w:rPr>
          <w:t>,</w:t>
        </w:r>
      </w:hyperlink>
      <w:hyperlink w:anchor="_bookmark174" w:history="1">
        <w:r>
          <w:rPr>
            <w:color w:val="0080AC"/>
            <w:w w:val="110"/>
          </w:rPr>
          <w:t>197</w:t>
        </w:r>
        <w:r>
          <w:rPr>
            <w:w w:val="110"/>
          </w:rPr>
          <w:t>,</w:t>
        </w:r>
      </w:hyperlink>
      <w:hyperlink w:anchor="_bookmark180" w:history="1">
        <w:r>
          <w:rPr>
            <w:color w:val="0080AC"/>
            <w:w w:val="110"/>
          </w:rPr>
          <w:t>200</w:t>
        </w:r>
        <w:r>
          <w:rPr>
            <w:w w:val="110"/>
          </w:rPr>
          <w:t>,</w:t>
        </w:r>
      </w:hyperlink>
      <w:hyperlink w:anchor="_bookmark182" w:history="1">
        <w:r>
          <w:rPr>
            <w:color w:val="0080AC"/>
            <w:w w:val="110"/>
          </w:rPr>
          <w:t>201</w:t>
        </w:r>
        <w:r>
          <w:rPr>
            <w:w w:val="110"/>
          </w:rPr>
          <w:t>].</w:t>
        </w:r>
      </w:hyperlink>
      <w:r>
        <w:rPr>
          <w:w w:val="110"/>
        </w:rPr>
        <w:t xml:space="preserve"> These differ-</w:t>
      </w:r>
      <w:r>
        <w:rPr>
          <w:spacing w:val="40"/>
          <w:w w:val="110"/>
        </w:rPr>
        <w:t xml:space="preserve"> </w:t>
      </w:r>
      <w:r>
        <w:rPr>
          <w:w w:val="110"/>
        </w:rPr>
        <w:t>ent dependencies of D/D</w:t>
      </w:r>
      <w:r>
        <w:rPr>
          <w:w w:val="110"/>
          <w:vertAlign w:val="subscript"/>
        </w:rPr>
        <w:t>0</w:t>
      </w:r>
      <w:r>
        <w:rPr>
          <w:w w:val="110"/>
        </w:rPr>
        <w:t xml:space="preserve"> vs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are shown schematically in the</w:t>
      </w:r>
      <w:r>
        <w:rPr>
          <w:spacing w:val="40"/>
          <w:w w:val="110"/>
        </w:rPr>
        <w:t xml:space="preserve"> </w:t>
      </w:r>
      <w:r>
        <w:rPr>
          <w:w w:val="110"/>
        </w:rPr>
        <w:t>inset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hyperlink w:anchor="_bookmark27" w:history="1">
        <w:r>
          <w:rPr>
            <w:color w:val="0080AC"/>
            <w:w w:val="110"/>
          </w:rPr>
          <w:t>Fig.</w:t>
        </w:r>
        <w:r>
          <w:rPr>
            <w:color w:val="0080AC"/>
            <w:spacing w:val="-4"/>
            <w:w w:val="110"/>
          </w:rPr>
          <w:t xml:space="preserve"> </w:t>
        </w:r>
        <w:r>
          <w:rPr>
            <w:color w:val="0080AC"/>
            <w:w w:val="110"/>
          </w:rPr>
          <w:t>13</w:t>
        </w:r>
        <w:r>
          <w:rPr>
            <w:w w:val="110"/>
          </w:rPr>
          <w:t>.</w:t>
        </w:r>
      </w:hyperlink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comparison</w:t>
      </w:r>
      <w:r>
        <w:rPr>
          <w:spacing w:val="-4"/>
          <w:w w:val="110"/>
        </w:rPr>
        <w:t xml:space="preserve"> </w:t>
      </w:r>
      <w:r>
        <w:rPr>
          <w:w w:val="110"/>
        </w:rPr>
        <w:t>highlights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perturbation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-4"/>
          <w:w w:val="110"/>
        </w:rPr>
        <w:t xml:space="preserve"> </w:t>
      </w:r>
      <w:r>
        <w:rPr>
          <w:w w:val="110"/>
        </w:rPr>
        <w:t>dynamics</w:t>
      </w:r>
      <w:r>
        <w:rPr>
          <w:spacing w:val="-4"/>
          <w:w w:val="110"/>
        </w:rPr>
        <w:t xml:space="preserve"> </w:t>
      </w:r>
      <w:r>
        <w:rPr>
          <w:w w:val="110"/>
        </w:rPr>
        <w:t>changes</w:t>
      </w:r>
      <w:r>
        <w:rPr>
          <w:spacing w:val="-4"/>
          <w:w w:val="110"/>
        </w:rPr>
        <w:t xml:space="preserve"> </w:t>
      </w:r>
      <w:r>
        <w:rPr>
          <w:w w:val="110"/>
        </w:rPr>
        <w:t>considerably</w:t>
      </w:r>
      <w:r>
        <w:rPr>
          <w:spacing w:val="-4"/>
          <w:w w:val="110"/>
        </w:rPr>
        <w:t xml:space="preserve"> </w:t>
      </w:r>
      <w:r>
        <w:rPr>
          <w:w w:val="110"/>
        </w:rPr>
        <w:t>when</w:t>
      </w:r>
      <w:r>
        <w:rPr>
          <w:spacing w:val="-4"/>
          <w:w w:val="110"/>
        </w:rPr>
        <w:t xml:space="preserve"> </w:t>
      </w:r>
      <w:r>
        <w:rPr>
          <w:w w:val="110"/>
        </w:rPr>
        <w:t>only</w:t>
      </w:r>
      <w:r>
        <w:rPr>
          <w:spacing w:val="-4"/>
          <w:w w:val="110"/>
        </w:rPr>
        <w:t xml:space="preserve"> </w:t>
      </w:r>
      <w:r>
        <w:rPr>
          <w:w w:val="110"/>
        </w:rPr>
        <w:t>one</w:t>
      </w:r>
      <w:r>
        <w:rPr>
          <w:spacing w:val="-4"/>
          <w:w w:val="110"/>
        </w:rPr>
        <w:t xml:space="preserve"> </w:t>
      </w:r>
      <w:r>
        <w:rPr>
          <w:w w:val="110"/>
        </w:rPr>
        <w:t>dimension</w:t>
      </w:r>
      <w:r>
        <w:rPr>
          <w:spacing w:val="40"/>
          <w:w w:val="110"/>
        </w:rPr>
        <w:t xml:space="preserve"> </w:t>
      </w:r>
      <w:r>
        <w:rPr>
          <w:w w:val="110"/>
        </w:rPr>
        <w:t>of the NP is smaller than the chain size.</w:t>
      </w:r>
    </w:p>
    <w:p w14:paraId="706FCD62" w14:textId="77777777" w:rsidR="00E21043" w:rsidRDefault="0052501A">
      <w:pPr>
        <w:pStyle w:val="BodyText"/>
        <w:spacing w:line="176" w:lineRule="exact"/>
        <w:ind w:left="527"/>
      </w:pP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non-monotonic</w:t>
      </w:r>
      <w:r>
        <w:rPr>
          <w:spacing w:val="-4"/>
          <w:w w:val="115"/>
        </w:rPr>
        <w:t xml:space="preserve"> </w:t>
      </w:r>
      <w:r>
        <w:rPr>
          <w:w w:val="115"/>
        </w:rPr>
        <w:t>decrease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4"/>
          <w:w w:val="115"/>
        </w:rPr>
        <w:t xml:space="preserve"> </w:t>
      </w:r>
      <w:r>
        <w:rPr>
          <w:w w:val="115"/>
        </w:rPr>
        <w:t>D</w:t>
      </w:r>
      <w:r>
        <w:rPr>
          <w:spacing w:val="-4"/>
          <w:w w:val="115"/>
        </w:rPr>
        <w:t xml:space="preserve"> </w:t>
      </w:r>
      <w:r>
        <w:rPr>
          <w:w w:val="115"/>
        </w:rPr>
        <w:t>with</w:t>
      </w:r>
      <w:r>
        <w:rPr>
          <w:spacing w:val="-5"/>
          <w:w w:val="115"/>
        </w:rPr>
        <w:t xml:space="preserve"> </w:t>
      </w:r>
      <w:r>
        <w:rPr>
          <w:rFonts w:ascii="Trebuchet MS" w:hAnsi="Trebuchet MS"/>
          <w:w w:val="115"/>
        </w:rPr>
        <w:t>φ</w:t>
      </w:r>
      <w:r>
        <w:rPr>
          <w:w w:val="115"/>
          <w:vertAlign w:val="subscript"/>
        </w:rPr>
        <w:t>NP</w:t>
      </w:r>
      <w:r>
        <w:rPr>
          <w:spacing w:val="3"/>
          <w:w w:val="115"/>
        </w:rPr>
        <w:t xml:space="preserve"> </w:t>
      </w:r>
      <w:r>
        <w:rPr>
          <w:w w:val="115"/>
        </w:rPr>
        <w:t>was</w:t>
      </w:r>
      <w:r>
        <w:rPr>
          <w:spacing w:val="-4"/>
          <w:w w:val="115"/>
        </w:rPr>
        <w:t xml:space="preserve"> </w:t>
      </w:r>
      <w:r>
        <w:rPr>
          <w:w w:val="115"/>
        </w:rPr>
        <w:t>first</w:t>
      </w:r>
      <w:r>
        <w:rPr>
          <w:spacing w:val="-4"/>
          <w:w w:val="115"/>
        </w:rPr>
        <w:t xml:space="preserve"> </w:t>
      </w:r>
      <w:r>
        <w:rPr>
          <w:spacing w:val="-2"/>
          <w:w w:val="110"/>
        </w:rPr>
        <w:t>observed</w:t>
      </w:r>
    </w:p>
    <w:p w14:paraId="0C270DAF" w14:textId="77777777" w:rsidR="00E21043" w:rsidRDefault="0052501A">
      <w:pPr>
        <w:pStyle w:val="BodyText"/>
        <w:spacing w:before="16" w:line="268" w:lineRule="auto"/>
        <w:ind w:left="288"/>
      </w:pPr>
      <w:r>
        <w:rPr>
          <w:w w:val="110"/>
        </w:rPr>
        <w:t>in PS-based PNCs comprised of highly anisotropic single-walled</w:t>
      </w:r>
      <w:r>
        <w:rPr>
          <w:spacing w:val="40"/>
          <w:w w:val="110"/>
        </w:rPr>
        <w:t xml:space="preserve"> </w:t>
      </w:r>
      <w:r>
        <w:rPr>
          <w:w w:val="110"/>
        </w:rPr>
        <w:t>carbon</w:t>
      </w:r>
      <w:r>
        <w:rPr>
          <w:spacing w:val="20"/>
          <w:w w:val="110"/>
        </w:rPr>
        <w:t xml:space="preserve"> </w:t>
      </w:r>
      <w:r>
        <w:rPr>
          <w:w w:val="110"/>
        </w:rPr>
        <w:t>nanotube</w:t>
      </w:r>
      <w:r>
        <w:rPr>
          <w:spacing w:val="20"/>
          <w:w w:val="110"/>
        </w:rPr>
        <w:t xml:space="preserve"> </w:t>
      </w:r>
      <w:r>
        <w:rPr>
          <w:w w:val="110"/>
        </w:rPr>
        <w:t>(CNT)</w:t>
      </w:r>
      <w:r>
        <w:rPr>
          <w:spacing w:val="21"/>
          <w:w w:val="110"/>
        </w:rPr>
        <w:t xml:space="preserve"> </w:t>
      </w:r>
      <w:r>
        <w:rPr>
          <w:w w:val="110"/>
        </w:rPr>
        <w:t>bundles</w:t>
      </w:r>
      <w:r>
        <w:rPr>
          <w:spacing w:val="20"/>
          <w:w w:val="110"/>
        </w:rPr>
        <w:t xml:space="preserve"> </w:t>
      </w:r>
      <w:r>
        <w:rPr>
          <w:w w:val="110"/>
        </w:rPr>
        <w:t>using</w:t>
      </w:r>
      <w:r>
        <w:rPr>
          <w:spacing w:val="20"/>
          <w:w w:val="110"/>
        </w:rPr>
        <w:t xml:space="preserve"> </w:t>
      </w:r>
      <w:r>
        <w:rPr>
          <w:w w:val="110"/>
        </w:rPr>
        <w:t>ERD</w:t>
      </w:r>
      <w:r>
        <w:rPr>
          <w:spacing w:val="21"/>
          <w:w w:val="110"/>
        </w:rPr>
        <w:t xml:space="preserve"> </w:t>
      </w:r>
      <w:r>
        <w:rPr>
          <w:w w:val="110"/>
        </w:rPr>
        <w:t>[</w:t>
      </w:r>
      <w:hyperlink w:anchor="_bookmark173" w:history="1">
        <w:r>
          <w:rPr>
            <w:color w:val="0080AC"/>
            <w:w w:val="110"/>
          </w:rPr>
          <w:t>196–198</w:t>
        </w:r>
        <w:r>
          <w:rPr>
            <w:w w:val="110"/>
          </w:rPr>
          <w:t>].</w:t>
        </w:r>
      </w:hyperlink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spacing w:val="-4"/>
          <w:w w:val="110"/>
        </w:rPr>
        <w:t>D/D</w:t>
      </w:r>
      <w:r>
        <w:rPr>
          <w:spacing w:val="-4"/>
          <w:w w:val="110"/>
          <w:vertAlign w:val="subscript"/>
        </w:rPr>
        <w:t>0</w:t>
      </w:r>
    </w:p>
    <w:p w14:paraId="5144A766" w14:textId="77777777" w:rsidR="00E21043" w:rsidRDefault="0052501A">
      <w:pPr>
        <w:pStyle w:val="BodyText"/>
        <w:spacing w:before="105" w:line="268" w:lineRule="auto"/>
        <w:ind w:left="288" w:right="62"/>
      </w:pPr>
      <w:r>
        <w:br w:type="column"/>
      </w:r>
      <w:r>
        <w:rPr>
          <w:w w:val="110"/>
        </w:rPr>
        <w:t xml:space="preserve">reaches a minimum value at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NP,c</w:t>
      </w:r>
      <w:r>
        <w:rPr>
          <w:w w:val="110"/>
        </w:rPr>
        <w:t>, which correlates with the</w:t>
      </w:r>
      <w:r>
        <w:rPr>
          <w:spacing w:val="40"/>
          <w:w w:val="110"/>
        </w:rPr>
        <w:t xml:space="preserve"> </w:t>
      </w:r>
      <w:r>
        <w:rPr>
          <w:w w:val="110"/>
        </w:rPr>
        <w:t>mechanical percolation threshold as determined by DMA. Further-</w:t>
      </w:r>
      <w:r>
        <w:rPr>
          <w:spacing w:val="40"/>
          <w:w w:val="110"/>
        </w:rPr>
        <w:t xml:space="preserve"> </w:t>
      </w:r>
      <w:r>
        <w:rPr>
          <w:w w:val="110"/>
        </w:rPr>
        <w:t>more,</w:t>
      </w:r>
      <w:r>
        <w:rPr>
          <w:spacing w:val="33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NP,c</w:t>
      </w:r>
      <w:r>
        <w:rPr>
          <w:spacing w:val="40"/>
          <w:w w:val="110"/>
        </w:rPr>
        <w:t xml:space="preserve"> </w:t>
      </w:r>
      <w:r>
        <w:rPr>
          <w:w w:val="110"/>
        </w:rPr>
        <w:t>was</w:t>
      </w:r>
      <w:r>
        <w:rPr>
          <w:spacing w:val="33"/>
          <w:w w:val="110"/>
        </w:rPr>
        <w:t xml:space="preserve"> </w:t>
      </w:r>
      <w:r>
        <w:rPr>
          <w:w w:val="110"/>
        </w:rPr>
        <w:t>found</w:t>
      </w:r>
      <w:r>
        <w:rPr>
          <w:spacing w:val="33"/>
          <w:w w:val="110"/>
        </w:rPr>
        <w:t xml:space="preserve"> </w:t>
      </w:r>
      <w:r>
        <w:rPr>
          <w:w w:val="110"/>
        </w:rPr>
        <w:t>to</w:t>
      </w:r>
      <w:r>
        <w:rPr>
          <w:spacing w:val="33"/>
          <w:w w:val="110"/>
        </w:rPr>
        <w:t xml:space="preserve"> </w:t>
      </w:r>
      <w:r>
        <w:rPr>
          <w:w w:val="110"/>
        </w:rPr>
        <w:t>depend</w:t>
      </w:r>
      <w:r>
        <w:rPr>
          <w:spacing w:val="33"/>
          <w:w w:val="110"/>
        </w:rPr>
        <w:t xml:space="preserve"> </w:t>
      </w:r>
      <w:r>
        <w:rPr>
          <w:w w:val="110"/>
        </w:rPr>
        <w:t>on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PS</w:t>
      </w:r>
      <w:r>
        <w:rPr>
          <w:spacing w:val="33"/>
          <w:w w:val="110"/>
        </w:rPr>
        <w:t xml:space="preserve"> </w:t>
      </w:r>
      <w:r>
        <w:rPr>
          <w:w w:val="110"/>
        </w:rPr>
        <w:t>matrix</w:t>
      </w:r>
      <w:r>
        <w:rPr>
          <w:spacing w:val="33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33"/>
          <w:w w:val="110"/>
        </w:rPr>
        <w:t xml:space="preserve"> </w:t>
      </w:r>
      <w:r>
        <w:rPr>
          <w:w w:val="110"/>
        </w:rPr>
        <w:t>not</w:t>
      </w:r>
      <w:r>
        <w:rPr>
          <w:spacing w:val="40"/>
          <w:w w:val="110"/>
        </w:rPr>
        <w:t xml:space="preserve"> </w:t>
      </w:r>
      <w:r>
        <w:rPr>
          <w:w w:val="110"/>
        </w:rPr>
        <w:t>dPS tracer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[</w:t>
      </w:r>
      <w:hyperlink w:anchor="_bookmark173" w:history="1">
        <w:r>
          <w:rPr>
            <w:color w:val="0080AC"/>
            <w:w w:val="110"/>
          </w:rPr>
          <w:t>196</w:t>
        </w:r>
        <w:r>
          <w:rPr>
            <w:w w:val="110"/>
          </w:rPr>
          <w:t>]</w:t>
        </w:r>
      </w:hyperlink>
      <w:r>
        <w:rPr>
          <w:w w:val="110"/>
        </w:rPr>
        <w:t xml:space="preserve"> or temperature [</w:t>
      </w:r>
      <w:hyperlink w:anchor="_bookmark177" w:history="1">
        <w:r>
          <w:rPr>
            <w:color w:val="0080AC"/>
            <w:w w:val="110"/>
          </w:rPr>
          <w:t>198</w:t>
        </w:r>
        <w:r>
          <w:rPr>
            <w:w w:val="110"/>
          </w:rPr>
          <w:t>],</w:t>
        </w:r>
      </w:hyperlink>
      <w:r>
        <w:rPr>
          <w:w w:val="110"/>
        </w:rPr>
        <w:t xml:space="preserve"> but both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and T</w:t>
      </w:r>
      <w:r>
        <w:rPr>
          <w:spacing w:val="40"/>
          <w:w w:val="110"/>
        </w:rPr>
        <w:t xml:space="preserve"> </w:t>
      </w:r>
      <w:r>
        <w:rPr>
          <w:w w:val="110"/>
        </w:rPr>
        <w:t>affected the minimum value of D/D</w:t>
      </w:r>
      <w:r>
        <w:rPr>
          <w:w w:val="110"/>
          <w:vertAlign w:val="subscript"/>
        </w:rPr>
        <w:t>0.</w:t>
      </w:r>
      <w:r>
        <w:rPr>
          <w:w w:val="110"/>
        </w:rPr>
        <w:t xml:space="preserve"> A trap model was simulta-</w:t>
      </w:r>
      <w:r>
        <w:rPr>
          <w:spacing w:val="40"/>
          <w:w w:val="110"/>
        </w:rPr>
        <w:t xml:space="preserve"> </w:t>
      </w:r>
      <w:r>
        <w:rPr>
          <w:w w:val="110"/>
        </w:rPr>
        <w:t>neously developed to test the hypothesis that diffusion along CNTs</w:t>
      </w:r>
      <w:r>
        <w:rPr>
          <w:spacing w:val="40"/>
          <w:w w:val="110"/>
        </w:rPr>
        <w:t xml:space="preserve"> </w:t>
      </w:r>
      <w:r>
        <w:rPr>
          <w:w w:val="110"/>
        </w:rPr>
        <w:t>is faster than diffusion perpendicular to CNTs [</w:t>
      </w:r>
      <w:hyperlink w:anchor="_bookmark173" w:history="1">
        <w:r>
          <w:rPr>
            <w:color w:val="0080AC"/>
            <w:w w:val="110"/>
          </w:rPr>
          <w:t>196</w:t>
        </w:r>
        <w:r>
          <w:rPr>
            <w:w w:val="110"/>
          </w:rPr>
          <w:t>].</w:t>
        </w:r>
      </w:hyperlink>
      <w:r>
        <w:rPr>
          <w:w w:val="110"/>
        </w:rPr>
        <w:t xml:space="preserve"> This model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qualitatively captures the decrease in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NP,c</w:t>
      </w:r>
      <w:r>
        <w:rPr>
          <w:w w:val="110"/>
        </w:rPr>
        <w:t xml:space="preserve"> with increasing matrix</w:t>
      </w:r>
      <w:r>
        <w:rPr>
          <w:spacing w:val="40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and decrease in the minimum value of D/D</w:t>
      </w:r>
      <w:r>
        <w:rPr>
          <w:w w:val="110"/>
          <w:vertAlign w:val="subscript"/>
        </w:rPr>
        <w:t>0</w:t>
      </w:r>
      <w:r>
        <w:rPr>
          <w:w w:val="110"/>
        </w:rPr>
        <w:t xml:space="preserve"> with decreasing</w:t>
      </w:r>
      <w:r>
        <w:rPr>
          <w:spacing w:val="40"/>
          <w:w w:val="110"/>
        </w:rPr>
        <w:t xml:space="preserve"> </w:t>
      </w:r>
      <w:r>
        <w:rPr>
          <w:w w:val="110"/>
        </w:rPr>
        <w:t>tracer M</w:t>
      </w:r>
      <w:r>
        <w:rPr>
          <w:w w:val="110"/>
          <w:vertAlign w:val="subscript"/>
        </w:rPr>
        <w:t>w</w:t>
      </w:r>
      <w:r>
        <w:rPr>
          <w:w w:val="110"/>
        </w:rPr>
        <w:t>, suggesting that anisotropic diffusion could be the origin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minimum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D/D</w:t>
      </w:r>
      <w:r>
        <w:rPr>
          <w:w w:val="110"/>
          <w:vertAlign w:val="subscript"/>
        </w:rPr>
        <w:t>0</w:t>
      </w:r>
      <w:r>
        <w:rPr>
          <w:w w:val="110"/>
        </w:rPr>
        <w:t xml:space="preserve"> as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function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[</w:t>
      </w:r>
      <w:hyperlink w:anchor="_bookmark173" w:history="1">
        <w:r>
          <w:rPr>
            <w:color w:val="0080AC"/>
            <w:w w:val="110"/>
          </w:rPr>
          <w:t>196</w:t>
        </w:r>
        <w:r>
          <w:rPr>
            <w:w w:val="110"/>
          </w:rPr>
          <w:t>].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Other</w:t>
      </w:r>
      <w:r>
        <w:rPr>
          <w:spacing w:val="-2"/>
          <w:w w:val="110"/>
        </w:rPr>
        <w:t xml:space="preserve"> </w:t>
      </w:r>
      <w:r>
        <w:rPr>
          <w:w w:val="110"/>
        </w:rPr>
        <w:t>simulations</w:t>
      </w:r>
      <w:r>
        <w:rPr>
          <w:spacing w:val="40"/>
          <w:w w:val="110"/>
        </w:rPr>
        <w:t xml:space="preserve"> </w:t>
      </w:r>
      <w:r>
        <w:rPr>
          <w:w w:val="110"/>
        </w:rPr>
        <w:t>further developed these results [</w:t>
      </w:r>
      <w:hyperlink w:anchor="_bookmark166" w:history="1">
        <w:r>
          <w:rPr>
            <w:color w:val="0080AC"/>
            <w:w w:val="110"/>
          </w:rPr>
          <w:t>161</w:t>
        </w:r>
        <w:r>
          <w:rPr>
            <w:w w:val="110"/>
          </w:rPr>
          <w:t>,</w:t>
        </w:r>
      </w:hyperlink>
      <w:hyperlink w:anchor="_bookmark169" w:history="1">
        <w:r>
          <w:rPr>
            <w:color w:val="0080AC"/>
            <w:w w:val="110"/>
          </w:rPr>
          <w:t>163</w:t>
        </w:r>
        <w:r>
          <w:rPr>
            <w:w w:val="110"/>
          </w:rPr>
          <w:t>,</w:t>
        </w:r>
      </w:hyperlink>
      <w:hyperlink w:anchor="_bookmark183" w:history="1">
        <w:r>
          <w:rPr>
            <w:color w:val="0080AC"/>
            <w:w w:val="110"/>
          </w:rPr>
          <w:t>202</w:t>
        </w:r>
        <w:r>
          <w:rPr>
            <w:w w:val="110"/>
          </w:rPr>
          <w:t>].</w:t>
        </w:r>
      </w:hyperlink>
      <w:r>
        <w:rPr>
          <w:w w:val="110"/>
        </w:rPr>
        <w:t xml:space="preserve"> Using a variety of</w:t>
      </w:r>
      <w:r>
        <w:rPr>
          <w:spacing w:val="40"/>
          <w:w w:val="110"/>
        </w:rPr>
        <w:t xml:space="preserve"> </w:t>
      </w:r>
      <w:r>
        <w:rPr>
          <w:w w:val="110"/>
        </w:rPr>
        <w:t>tracer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with multi-walled CNTs [</w:t>
      </w:r>
      <w:hyperlink w:anchor="_bookmark174" w:history="1">
        <w:r>
          <w:rPr>
            <w:color w:val="0080AC"/>
            <w:w w:val="110"/>
          </w:rPr>
          <w:t>197</w:t>
        </w:r>
        <w:r>
          <w:rPr>
            <w:w w:val="110"/>
          </w:rPr>
          <w:t>,</w:t>
        </w:r>
      </w:hyperlink>
      <w:hyperlink w:anchor="_bookmark177" w:history="1">
        <w:r>
          <w:rPr>
            <w:color w:val="0080AC"/>
            <w:w w:val="110"/>
          </w:rPr>
          <w:t>198</w:t>
        </w:r>
        <w:r>
          <w:rPr>
            <w:w w:val="110"/>
          </w:rPr>
          <w:t>],</w:t>
        </w:r>
      </w:hyperlink>
      <w:r>
        <w:rPr>
          <w:w w:val="110"/>
        </w:rPr>
        <w:t xml:space="preserve"> long and short TiO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NRs</w:t>
      </w:r>
      <w:r>
        <w:rPr>
          <w:spacing w:val="23"/>
          <w:w w:val="110"/>
        </w:rPr>
        <w:t xml:space="preserve"> </w:t>
      </w:r>
      <w:r>
        <w:rPr>
          <w:w w:val="110"/>
        </w:rPr>
        <w:t>[</w:t>
      </w:r>
      <w:hyperlink w:anchor="_bookmark180" w:history="1">
        <w:r>
          <w:rPr>
            <w:color w:val="0080AC"/>
            <w:w w:val="110"/>
          </w:rPr>
          <w:t>200</w:t>
        </w:r>
        <w:r>
          <w:rPr>
            <w:w w:val="110"/>
          </w:rPr>
          <w:t>,</w:t>
        </w:r>
      </w:hyperlink>
      <w:hyperlink w:anchor="_bookmark182" w:history="1">
        <w:r>
          <w:rPr>
            <w:color w:val="0080AC"/>
            <w:w w:val="110"/>
          </w:rPr>
          <w:t>201</w:t>
        </w:r>
        <w:r>
          <w:rPr>
            <w:w w:val="110"/>
          </w:rPr>
          <w:t>],</w:t>
        </w:r>
      </w:hyperlink>
      <w:r>
        <w:rPr>
          <w:spacing w:val="22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spherical</w:t>
      </w:r>
      <w:r>
        <w:rPr>
          <w:spacing w:val="22"/>
          <w:w w:val="110"/>
        </w:rPr>
        <w:t xml:space="preserve"> </w:t>
      </w:r>
      <w:r>
        <w:rPr>
          <w:w w:val="110"/>
        </w:rPr>
        <w:t>NPs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chain-like</w:t>
      </w:r>
      <w:r>
        <w:rPr>
          <w:spacing w:val="23"/>
          <w:w w:val="110"/>
        </w:rPr>
        <w:t xml:space="preserve"> </w:t>
      </w:r>
      <w:r>
        <w:rPr>
          <w:w w:val="110"/>
        </w:rPr>
        <w:t>aggregates</w:t>
      </w:r>
      <w:r>
        <w:rPr>
          <w:spacing w:val="22"/>
          <w:w w:val="110"/>
        </w:rPr>
        <w:t xml:space="preserve"> </w:t>
      </w:r>
      <w:r>
        <w:rPr>
          <w:w w:val="110"/>
        </w:rPr>
        <w:t>[</w:t>
      </w:r>
      <w:hyperlink w:anchor="_bookmark179" w:history="1">
        <w:r>
          <w:rPr>
            <w:color w:val="0080AC"/>
            <w:w w:val="110"/>
          </w:rPr>
          <w:t>199</w:t>
        </w:r>
        <w:r>
          <w:rPr>
            <w:w w:val="110"/>
          </w:rPr>
          <w:t>],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it</w:t>
      </w:r>
      <w:r>
        <w:rPr>
          <w:spacing w:val="40"/>
          <w:w w:val="110"/>
        </w:rPr>
        <w:t xml:space="preserve"> </w:t>
      </w:r>
      <w:r>
        <w:rPr>
          <w:w w:val="110"/>
        </w:rPr>
        <w:t>was</w:t>
      </w:r>
      <w:r>
        <w:rPr>
          <w:spacing w:val="40"/>
          <w:w w:val="110"/>
        </w:rPr>
        <w:t xml:space="preserve"> </w:t>
      </w:r>
      <w:r>
        <w:rPr>
          <w:w w:val="110"/>
        </w:rPr>
        <w:t>determined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when</w:t>
      </w:r>
      <w:r>
        <w:rPr>
          <w:spacing w:val="4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«</w:t>
      </w:r>
      <w:r>
        <w:rPr>
          <w:spacing w:val="-7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polymer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general</w:t>
      </w:r>
      <w:r>
        <w:rPr>
          <w:spacing w:val="40"/>
          <w:w w:val="110"/>
        </w:rPr>
        <w:t xml:space="preserve"> </w:t>
      </w:r>
      <w:r>
        <w:rPr>
          <w:w w:val="110"/>
        </w:rPr>
        <w:t>criteria</w:t>
      </w:r>
      <w:r>
        <w:rPr>
          <w:spacing w:val="40"/>
          <w:w w:val="110"/>
        </w:rPr>
        <w:t xml:space="preserve"> </w:t>
      </w:r>
      <w:r>
        <w:rPr>
          <w:w w:val="110"/>
        </w:rPr>
        <w:t>for observation of a minimum D/D</w:t>
      </w:r>
      <w:r>
        <w:rPr>
          <w:w w:val="110"/>
          <w:vertAlign w:val="subscript"/>
        </w:rPr>
        <w:t>0</w:t>
      </w:r>
      <w:r>
        <w:rPr>
          <w:w w:val="110"/>
        </w:rPr>
        <w:t xml:space="preserve"> (i.e. anisotropic diffusion) is</w:t>
      </w:r>
      <w:r>
        <w:rPr>
          <w:spacing w:val="40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 2R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&lt; L, </w:t>
      </w:r>
      <w:hyperlink w:anchor="_bookmark27" w:history="1">
        <w:r>
          <w:rPr>
            <w:color w:val="0080AC"/>
            <w:w w:val="110"/>
          </w:rPr>
          <w:t>Fig. 13</w:t>
        </w:r>
        <w:r>
          <w:rPr>
            <w:w w:val="110"/>
          </w:rPr>
          <w:t>.</w:t>
        </w:r>
      </w:hyperlink>
    </w:p>
    <w:p w14:paraId="51D6D011" w14:textId="77777777" w:rsidR="00E21043" w:rsidRDefault="0052501A">
      <w:pPr>
        <w:pStyle w:val="BodyText"/>
        <w:spacing w:line="173" w:lineRule="exact"/>
        <w:ind w:left="527"/>
      </w:pPr>
      <w:r>
        <w:rPr>
          <w:w w:val="110"/>
        </w:rPr>
        <w:t>When</w:t>
      </w:r>
      <w:r>
        <w:rPr>
          <w:spacing w:val="51"/>
          <w:w w:val="110"/>
        </w:rPr>
        <w:t xml:space="preserve"> </w:t>
      </w:r>
      <w:r>
        <w:rPr>
          <w:w w:val="110"/>
        </w:rPr>
        <w:t>NPs</w:t>
      </w:r>
      <w:r>
        <w:rPr>
          <w:spacing w:val="51"/>
          <w:w w:val="110"/>
        </w:rPr>
        <w:t xml:space="preserve"> </w:t>
      </w:r>
      <w:r>
        <w:rPr>
          <w:w w:val="110"/>
        </w:rPr>
        <w:t>are</w:t>
      </w:r>
      <w:r>
        <w:rPr>
          <w:spacing w:val="52"/>
          <w:w w:val="110"/>
        </w:rPr>
        <w:t xml:space="preserve"> </w:t>
      </w:r>
      <w:r>
        <w:rPr>
          <w:w w:val="110"/>
        </w:rPr>
        <w:t>small</w:t>
      </w:r>
      <w:r>
        <w:rPr>
          <w:spacing w:val="51"/>
          <w:w w:val="110"/>
        </w:rPr>
        <w:t xml:space="preserve"> </w:t>
      </w:r>
      <w:r>
        <w:rPr>
          <w:w w:val="110"/>
        </w:rPr>
        <w:t>relative</w:t>
      </w:r>
      <w:r>
        <w:rPr>
          <w:spacing w:val="51"/>
          <w:w w:val="110"/>
        </w:rPr>
        <w:t xml:space="preserve"> </w:t>
      </w:r>
      <w:r>
        <w:rPr>
          <w:w w:val="110"/>
        </w:rPr>
        <w:t>to</w:t>
      </w:r>
      <w:r>
        <w:rPr>
          <w:spacing w:val="52"/>
          <w:w w:val="110"/>
        </w:rPr>
        <w:t xml:space="preserve"> </w:t>
      </w:r>
      <w:r>
        <w:rPr>
          <w:w w:val="110"/>
        </w:rPr>
        <w:t>the</w:t>
      </w:r>
      <w:r>
        <w:rPr>
          <w:spacing w:val="51"/>
          <w:w w:val="110"/>
        </w:rPr>
        <w:t xml:space="preserve"> </w:t>
      </w:r>
      <w:r>
        <w:rPr>
          <w:w w:val="110"/>
        </w:rPr>
        <w:t>entanglement</w:t>
      </w:r>
      <w:r>
        <w:rPr>
          <w:spacing w:val="52"/>
          <w:w w:val="110"/>
        </w:rPr>
        <w:t xml:space="preserve"> </w:t>
      </w:r>
      <w:r>
        <w:rPr>
          <w:spacing w:val="-2"/>
          <w:w w:val="110"/>
        </w:rPr>
        <w:t>network</w:t>
      </w:r>
    </w:p>
    <w:p w14:paraId="38F8F81D" w14:textId="77777777" w:rsidR="00E21043" w:rsidRDefault="0052501A">
      <w:pPr>
        <w:pStyle w:val="BodyText"/>
        <w:spacing w:before="22" w:line="268" w:lineRule="auto"/>
        <w:ind w:left="288" w:right="62"/>
      </w:pP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</w:t>
      </w:r>
      <w:r>
        <w:rPr>
          <w:spacing w:val="-1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>), NP diffusion can be fast compared to the polymer</w:t>
      </w:r>
      <w:r>
        <w:rPr>
          <w:spacing w:val="40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therefore</w:t>
      </w:r>
      <w:r>
        <w:rPr>
          <w:spacing w:val="40"/>
          <w:w w:val="110"/>
        </w:rPr>
        <w:t xml:space="preserve"> </w:t>
      </w:r>
      <w:r>
        <w:rPr>
          <w:w w:val="110"/>
        </w:rPr>
        <w:t>can</w:t>
      </w:r>
      <w:r>
        <w:rPr>
          <w:spacing w:val="40"/>
          <w:w w:val="110"/>
        </w:rPr>
        <w:t xml:space="preserve"> </w:t>
      </w:r>
      <w:r>
        <w:rPr>
          <w:w w:val="110"/>
        </w:rPr>
        <w:t>be</w:t>
      </w:r>
      <w:r>
        <w:rPr>
          <w:spacing w:val="40"/>
          <w:w w:val="110"/>
        </w:rPr>
        <w:t xml:space="preserve"> </w:t>
      </w:r>
      <w:r>
        <w:rPr>
          <w:w w:val="110"/>
        </w:rPr>
        <w:t>considered</w:t>
      </w:r>
      <w:r>
        <w:rPr>
          <w:spacing w:val="40"/>
          <w:w w:val="110"/>
        </w:rPr>
        <w:t xml:space="preserve"> </w:t>
      </w:r>
      <w:r>
        <w:rPr>
          <w:w w:val="110"/>
        </w:rPr>
        <w:t>mobile</w:t>
      </w:r>
      <w:r>
        <w:rPr>
          <w:spacing w:val="40"/>
          <w:w w:val="110"/>
        </w:rPr>
        <w:t xml:space="preserve"> </w:t>
      </w:r>
      <w:r>
        <w:rPr>
          <w:w w:val="110"/>
        </w:rPr>
        <w:t>during</w:t>
      </w:r>
      <w:r>
        <w:rPr>
          <w:spacing w:val="40"/>
          <w:w w:val="110"/>
        </w:rPr>
        <w:t xml:space="preserve"> </w:t>
      </w:r>
      <w:r>
        <w:rPr>
          <w:w w:val="110"/>
        </w:rPr>
        <w:t>poly-</w:t>
      </w:r>
      <w:r>
        <w:rPr>
          <w:spacing w:val="40"/>
          <w:w w:val="110"/>
        </w:rPr>
        <w:t xml:space="preserve"> </w:t>
      </w:r>
      <w:r>
        <w:rPr>
          <w:w w:val="110"/>
        </w:rPr>
        <w:t>mer relaxations [</w:t>
      </w:r>
      <w:hyperlink w:anchor="_bookmark185" w:history="1">
        <w:r>
          <w:rPr>
            <w:color w:val="0080AC"/>
            <w:w w:val="110"/>
          </w:rPr>
          <w:t>203</w:t>
        </w:r>
        <w:r>
          <w:rPr>
            <w:w w:val="110"/>
          </w:rPr>
          <w:t>].</w:t>
        </w:r>
      </w:hyperlink>
      <w:r>
        <w:rPr>
          <w:w w:val="110"/>
        </w:rPr>
        <w:t xml:space="preserve"> By using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and matrix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to control the</w:t>
      </w:r>
      <w:r>
        <w:rPr>
          <w:spacing w:val="40"/>
          <w:w w:val="110"/>
        </w:rPr>
        <w:t xml:space="preserve"> </w:t>
      </w:r>
      <w:r>
        <w:rPr>
          <w:w w:val="110"/>
        </w:rPr>
        <w:t>nanorod mobility, the dPS tracer diffusion coefficient into PS/TiO</w:t>
      </w:r>
      <w:r>
        <w:rPr>
          <w:w w:val="110"/>
          <w:vertAlign w:val="subscript"/>
        </w:rPr>
        <w:t>2</w:t>
      </w:r>
      <w:r>
        <w:rPr>
          <w:spacing w:val="40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</w:t>
      </w:r>
      <w:r>
        <w:rPr>
          <w:spacing w:val="-7"/>
          <w:w w:val="110"/>
        </w:rPr>
        <w:t xml:space="preserve"> </w:t>
      </w:r>
      <w:r>
        <w:rPr>
          <w:w w:val="110"/>
        </w:rPr>
        <w:t>L</w:t>
      </w:r>
      <w:r>
        <w:rPr>
          <w:spacing w:val="-7"/>
          <w:w w:val="110"/>
        </w:rPr>
        <w:t xml:space="preserve"> </w:t>
      </w:r>
      <w:r>
        <w:rPr>
          <w:w w:val="110"/>
        </w:rPr>
        <w:t>&lt;</w:t>
      </w:r>
      <w:r>
        <w:rPr>
          <w:spacing w:val="-7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g</w:t>
      </w:r>
      <w:r>
        <w:rPr>
          <w:w w:val="110"/>
        </w:rPr>
        <w:t>)</w:t>
      </w:r>
      <w:r>
        <w:rPr>
          <w:spacing w:val="-3"/>
          <w:w w:val="110"/>
        </w:rPr>
        <w:t xml:space="preserve"> </w:t>
      </w:r>
      <w:r>
        <w:rPr>
          <w:w w:val="110"/>
        </w:rPr>
        <w:t>nanorod-based</w:t>
      </w:r>
      <w:r>
        <w:rPr>
          <w:spacing w:val="-3"/>
          <w:w w:val="110"/>
        </w:rPr>
        <w:t xml:space="preserve"> </w:t>
      </w:r>
      <w:r>
        <w:rPr>
          <w:w w:val="110"/>
        </w:rPr>
        <w:t>PNCs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mobile</w:t>
      </w:r>
      <w:r>
        <w:rPr>
          <w:spacing w:val="-3"/>
          <w:w w:val="110"/>
        </w:rPr>
        <w:t xml:space="preserve"> </w:t>
      </w:r>
      <w:r>
        <w:rPr>
          <w:w w:val="110"/>
        </w:rPr>
        <w:t>(D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&gt;</w:t>
      </w:r>
      <w:r>
        <w:rPr>
          <w:spacing w:val="-7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chain</w:t>
      </w:r>
      <w:r>
        <w:rPr>
          <w:w w:val="110"/>
        </w:rPr>
        <w:t>)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immobile (D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</w:t>
      </w:r>
      <w:r>
        <w:rPr>
          <w:spacing w:val="-8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chain</w:t>
      </w:r>
      <w:r>
        <w:rPr>
          <w:w w:val="110"/>
        </w:rPr>
        <w:t>) NPs was measured [</w:t>
      </w:r>
      <w:hyperlink w:anchor="_bookmark180" w:history="1">
        <w:r>
          <w:rPr>
            <w:color w:val="0080AC"/>
            <w:w w:val="110"/>
          </w:rPr>
          <w:t>200</w:t>
        </w:r>
        <w:r>
          <w:rPr>
            <w:w w:val="110"/>
          </w:rPr>
          <w:t>].</w:t>
        </w:r>
      </w:hyperlink>
      <w:r>
        <w:rPr>
          <w:w w:val="110"/>
        </w:rPr>
        <w:t xml:space="preserve"> While polymer</w:t>
      </w:r>
      <w:r>
        <w:rPr>
          <w:spacing w:val="40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PNC</w:t>
      </w:r>
      <w:r>
        <w:rPr>
          <w:spacing w:val="40"/>
          <w:w w:val="110"/>
        </w:rPr>
        <w:t xml:space="preserve"> </w:t>
      </w:r>
      <w:r>
        <w:rPr>
          <w:w w:val="110"/>
        </w:rPr>
        <w:t>was</w:t>
      </w:r>
      <w:r>
        <w:rPr>
          <w:spacing w:val="40"/>
          <w:w w:val="110"/>
        </w:rPr>
        <w:t xml:space="preserve"> </w:t>
      </w:r>
      <w:r>
        <w:rPr>
          <w:w w:val="110"/>
        </w:rPr>
        <w:t>consistently</w:t>
      </w:r>
      <w:r>
        <w:rPr>
          <w:spacing w:val="40"/>
          <w:w w:val="110"/>
        </w:rPr>
        <w:t xml:space="preserve"> </w:t>
      </w:r>
      <w:r>
        <w:rPr>
          <w:w w:val="110"/>
        </w:rPr>
        <w:t>slower</w:t>
      </w:r>
      <w:r>
        <w:rPr>
          <w:spacing w:val="40"/>
          <w:w w:val="110"/>
        </w:rPr>
        <w:t xml:space="preserve"> </w:t>
      </w:r>
      <w:r>
        <w:rPr>
          <w:w w:val="110"/>
        </w:rPr>
        <w:t>than</w:t>
      </w:r>
      <w:r>
        <w:rPr>
          <w:spacing w:val="40"/>
          <w:w w:val="110"/>
        </w:rPr>
        <w:t xml:space="preserve"> </w:t>
      </w:r>
      <w:r>
        <w:rPr>
          <w:w w:val="110"/>
        </w:rPr>
        <w:t>bulk</w:t>
      </w:r>
      <w:r>
        <w:rPr>
          <w:spacing w:val="40"/>
          <w:w w:val="110"/>
        </w:rPr>
        <w:t xml:space="preserve"> </w:t>
      </w:r>
      <w:r>
        <w:rPr>
          <w:w w:val="110"/>
        </w:rPr>
        <w:t>diffu-</w:t>
      </w:r>
      <w:r>
        <w:rPr>
          <w:spacing w:val="40"/>
          <w:w w:val="110"/>
        </w:rPr>
        <w:t xml:space="preserve"> </w:t>
      </w:r>
      <w:r>
        <w:rPr>
          <w:w w:val="110"/>
        </w:rPr>
        <w:t>sion (D/D</w:t>
      </w:r>
      <w:r>
        <w:rPr>
          <w:w w:val="110"/>
          <w:vertAlign w:val="subscript"/>
        </w:rPr>
        <w:t>0</w:t>
      </w:r>
      <w:r>
        <w:rPr>
          <w:spacing w:val="-5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1), faster polymer diffusion was observed in PNCs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with mobile NPs than immobile NPs at the same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[</w:t>
      </w:r>
      <w:hyperlink w:anchor="_bookmark180" w:history="1">
        <w:r>
          <w:rPr>
            <w:color w:val="0080AC"/>
            <w:w w:val="110"/>
          </w:rPr>
          <w:t>200</w:t>
        </w:r>
        <w:r>
          <w:rPr>
            <w:w w:val="110"/>
          </w:rPr>
          <w:t>].</w:t>
        </w:r>
      </w:hyperlink>
      <w:r>
        <w:rPr>
          <w:w w:val="110"/>
        </w:rPr>
        <w:t xml:space="preserve"> This</w:t>
      </w:r>
      <w:r>
        <w:rPr>
          <w:spacing w:val="40"/>
          <w:w w:val="110"/>
        </w:rPr>
        <w:t xml:space="preserve"> </w:t>
      </w:r>
      <w:r>
        <w:rPr>
          <w:w w:val="110"/>
        </w:rPr>
        <w:t>enhanced polymer diffusion in the presence of mobile anisotropic</w:t>
      </w:r>
      <w:r>
        <w:rPr>
          <w:spacing w:val="40"/>
          <w:w w:val="110"/>
        </w:rPr>
        <w:t xml:space="preserve"> </w:t>
      </w:r>
      <w:r>
        <w:rPr>
          <w:w w:val="110"/>
        </w:rPr>
        <w:t>NPs</w:t>
      </w:r>
      <w:r>
        <w:rPr>
          <w:spacing w:val="-6"/>
          <w:w w:val="110"/>
        </w:rPr>
        <w:t xml:space="preserve"> </w:t>
      </w:r>
      <w:r>
        <w:rPr>
          <w:w w:val="110"/>
        </w:rPr>
        <w:t>was</w:t>
      </w:r>
      <w:r>
        <w:rPr>
          <w:spacing w:val="-6"/>
          <w:w w:val="110"/>
        </w:rPr>
        <w:t xml:space="preserve"> </w:t>
      </w:r>
      <w:r>
        <w:rPr>
          <w:w w:val="110"/>
        </w:rPr>
        <w:t>captured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numerical</w:t>
      </w:r>
      <w:r>
        <w:rPr>
          <w:spacing w:val="-6"/>
          <w:w w:val="110"/>
        </w:rPr>
        <w:t xml:space="preserve"> </w:t>
      </w:r>
      <w:r>
        <w:rPr>
          <w:w w:val="110"/>
        </w:rPr>
        <w:t>slip-spring</w:t>
      </w:r>
      <w:r>
        <w:rPr>
          <w:spacing w:val="-6"/>
          <w:w w:val="110"/>
        </w:rPr>
        <w:t xml:space="preserve"> </w:t>
      </w:r>
      <w:r>
        <w:rPr>
          <w:w w:val="110"/>
        </w:rPr>
        <w:t>model</w:t>
      </w:r>
      <w:r>
        <w:rPr>
          <w:spacing w:val="-6"/>
          <w:w w:val="110"/>
        </w:rPr>
        <w:t xml:space="preserve"> </w:t>
      </w:r>
      <w:r>
        <w:rPr>
          <w:w w:val="110"/>
        </w:rPr>
        <w:t>which</w:t>
      </w:r>
      <w:r>
        <w:rPr>
          <w:spacing w:val="-6"/>
          <w:w w:val="110"/>
        </w:rPr>
        <w:t xml:space="preserve"> </w:t>
      </w:r>
      <w:r>
        <w:rPr>
          <w:w w:val="110"/>
        </w:rPr>
        <w:t>provides</w:t>
      </w:r>
      <w:r>
        <w:rPr>
          <w:spacing w:val="40"/>
          <w:w w:val="110"/>
        </w:rPr>
        <w:t xml:space="preserve"> </w:t>
      </w:r>
      <w:r>
        <w:rPr>
          <w:w w:val="110"/>
        </w:rPr>
        <w:t>a mechanistic understanding. The model includes fixed topological</w:t>
      </w:r>
      <w:r>
        <w:rPr>
          <w:spacing w:val="40"/>
          <w:w w:val="110"/>
        </w:rPr>
        <w:t xml:space="preserve"> </w:t>
      </w:r>
      <w:r>
        <w:rPr>
          <w:w w:val="110"/>
        </w:rPr>
        <w:t>constraints</w:t>
      </w:r>
      <w:r>
        <w:rPr>
          <w:spacing w:val="40"/>
          <w:w w:val="110"/>
        </w:rPr>
        <w:t xml:space="preserve"> </w:t>
      </w:r>
      <w:r>
        <w:rPr>
          <w:w w:val="110"/>
        </w:rPr>
        <w:t>(representing</w:t>
      </w:r>
      <w:r>
        <w:rPr>
          <w:spacing w:val="40"/>
          <w:w w:val="110"/>
        </w:rPr>
        <w:t xml:space="preserve"> </w:t>
      </w:r>
      <w:r>
        <w:rPr>
          <w:w w:val="110"/>
        </w:rPr>
        <w:t>those</w:t>
      </w:r>
      <w:r>
        <w:rPr>
          <w:spacing w:val="40"/>
          <w:w w:val="110"/>
        </w:rPr>
        <w:t xml:space="preserve"> </w:t>
      </w:r>
      <w:r>
        <w:rPr>
          <w:w w:val="110"/>
        </w:rPr>
        <w:t>from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PS</w:t>
      </w:r>
      <w:r>
        <w:rPr>
          <w:spacing w:val="40"/>
          <w:w w:val="110"/>
        </w:rPr>
        <w:t xml:space="preserve"> </w:t>
      </w:r>
      <w:r>
        <w:rPr>
          <w:w w:val="110"/>
        </w:rPr>
        <w:t>matrix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immo-</w:t>
      </w:r>
      <w:r>
        <w:rPr>
          <w:spacing w:val="40"/>
          <w:w w:val="110"/>
        </w:rPr>
        <w:t xml:space="preserve"> </w:t>
      </w:r>
      <w:r>
        <w:rPr>
          <w:w w:val="110"/>
        </w:rPr>
        <w:t>bile NRs) and additional constraints that have a finite release time</w:t>
      </w:r>
      <w:r>
        <w:rPr>
          <w:spacing w:val="40"/>
          <w:w w:val="110"/>
        </w:rPr>
        <w:t xml:space="preserve"> </w:t>
      </w:r>
      <w:r>
        <w:rPr>
          <w:w w:val="110"/>
        </w:rPr>
        <w:t>(representing those from mobile NRs) [</w:t>
      </w:r>
      <w:hyperlink w:anchor="_bookmark180" w:history="1">
        <w:r>
          <w:rPr>
            <w:color w:val="0080AC"/>
            <w:w w:val="110"/>
          </w:rPr>
          <w:t>200</w:t>
        </w:r>
        <w:r>
          <w:rPr>
            <w:w w:val="110"/>
          </w:rPr>
          <w:t>].</w:t>
        </w:r>
      </w:hyperlink>
      <w:r>
        <w:rPr>
          <w:w w:val="110"/>
        </w:rPr>
        <w:t xml:space="preserve"> The inclusion of con-</w:t>
      </w:r>
      <w:r>
        <w:rPr>
          <w:spacing w:val="40"/>
          <w:w w:val="110"/>
        </w:rPr>
        <w:t xml:space="preserve"> </w:t>
      </w:r>
      <w:r>
        <w:rPr>
          <w:w w:val="110"/>
        </w:rPr>
        <w:t>straints with a finite release time leads to faster polymer diffusion</w:t>
      </w:r>
      <w:r>
        <w:rPr>
          <w:spacing w:val="40"/>
          <w:w w:val="110"/>
        </w:rPr>
        <w:t xml:space="preserve"> </w:t>
      </w:r>
      <w:r>
        <w:rPr>
          <w:w w:val="110"/>
        </w:rPr>
        <w:t>as compared to when all constraints are fixed. These results, along</w:t>
      </w:r>
      <w:r>
        <w:rPr>
          <w:spacing w:val="40"/>
          <w:w w:val="110"/>
        </w:rPr>
        <w:t xml:space="preserve"> </w:t>
      </w:r>
      <w:r>
        <w:rPr>
          <w:w w:val="110"/>
        </w:rPr>
        <w:t>with those with mobile spherical NPs [</w:t>
      </w:r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],</w:t>
        </w:r>
      </w:hyperlink>
      <w:r>
        <w:rPr>
          <w:w w:val="110"/>
        </w:rPr>
        <w:t xml:space="preserve"> clearly demonstrate</w:t>
      </w:r>
      <w:r>
        <w:rPr>
          <w:spacing w:val="40"/>
          <w:w w:val="110"/>
        </w:rPr>
        <w:t xml:space="preserve"> </w:t>
      </w:r>
      <w:r>
        <w:rPr>
          <w:w w:val="110"/>
        </w:rPr>
        <w:t>the importance of NP mobility in understanding the polymer dif-</w:t>
      </w:r>
      <w:r>
        <w:rPr>
          <w:spacing w:val="40"/>
          <w:w w:val="110"/>
        </w:rPr>
        <w:t xml:space="preserve"> </w:t>
      </w:r>
      <w:r>
        <w:rPr>
          <w:w w:val="110"/>
        </w:rPr>
        <w:t>fusion dynamics.</w:t>
      </w:r>
    </w:p>
    <w:p w14:paraId="42534581" w14:textId="77777777" w:rsidR="00E21043" w:rsidRDefault="0052501A">
      <w:pPr>
        <w:pStyle w:val="BodyText"/>
        <w:spacing w:line="170" w:lineRule="exact"/>
        <w:ind w:left="527"/>
      </w:pPr>
      <w:r>
        <w:rPr>
          <w:w w:val="110"/>
        </w:rPr>
        <w:t>Experiments</w:t>
      </w:r>
      <w:r>
        <w:rPr>
          <w:spacing w:val="2"/>
          <w:w w:val="110"/>
        </w:rPr>
        <w:t xml:space="preserve"> </w:t>
      </w:r>
      <w:r>
        <w:rPr>
          <w:w w:val="110"/>
        </w:rPr>
        <w:t>probing</w:t>
      </w:r>
      <w:r>
        <w:rPr>
          <w:spacing w:val="3"/>
          <w:w w:val="110"/>
        </w:rPr>
        <w:t xml:space="preserve"> </w:t>
      </w:r>
      <w:r>
        <w:rPr>
          <w:w w:val="110"/>
        </w:rPr>
        <w:t>polymer</w:t>
      </w:r>
      <w:r>
        <w:rPr>
          <w:spacing w:val="3"/>
          <w:w w:val="110"/>
        </w:rPr>
        <w:t xml:space="preserve"> </w:t>
      </w:r>
      <w:r>
        <w:rPr>
          <w:w w:val="110"/>
        </w:rPr>
        <w:t>diffusion</w:t>
      </w:r>
      <w:r>
        <w:rPr>
          <w:spacing w:val="3"/>
          <w:w w:val="110"/>
        </w:rPr>
        <w:t xml:space="preserve"> </w:t>
      </w:r>
      <w:r>
        <w:rPr>
          <w:w w:val="110"/>
        </w:rPr>
        <w:t>through</w:t>
      </w:r>
      <w:r>
        <w:rPr>
          <w:spacing w:val="3"/>
          <w:w w:val="110"/>
        </w:rPr>
        <w:t xml:space="preserve"> </w:t>
      </w:r>
      <w:r>
        <w:rPr>
          <w:w w:val="110"/>
        </w:rPr>
        <w:t>PNCs</w:t>
      </w:r>
      <w:r>
        <w:rPr>
          <w:spacing w:val="3"/>
          <w:w w:val="110"/>
        </w:rPr>
        <w:t xml:space="preserve"> </w:t>
      </w:r>
      <w:r>
        <w:rPr>
          <w:w w:val="110"/>
        </w:rPr>
        <w:t>with</w:t>
      </w:r>
      <w:r>
        <w:rPr>
          <w:spacing w:val="3"/>
          <w:w w:val="110"/>
        </w:rPr>
        <w:t xml:space="preserve"> </w:t>
      </w:r>
      <w:r>
        <w:rPr>
          <w:spacing w:val="-5"/>
          <w:w w:val="110"/>
        </w:rPr>
        <w:t>NPs</w:t>
      </w:r>
    </w:p>
    <w:p w14:paraId="0F9E3EF5" w14:textId="77777777" w:rsidR="00E21043" w:rsidRDefault="0052501A">
      <w:pPr>
        <w:pStyle w:val="BodyText"/>
        <w:spacing w:before="21" w:line="268" w:lineRule="auto"/>
        <w:ind w:left="288" w:right="62"/>
      </w:pP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other</w:t>
      </w:r>
      <w:r>
        <w:rPr>
          <w:spacing w:val="-6"/>
          <w:w w:val="110"/>
        </w:rPr>
        <w:t xml:space="preserve"> </w:t>
      </w:r>
      <w:r>
        <w:rPr>
          <w:w w:val="110"/>
        </w:rPr>
        <w:t>geometries,</w:t>
      </w:r>
      <w:r>
        <w:rPr>
          <w:spacing w:val="-6"/>
          <w:w w:val="110"/>
        </w:rPr>
        <w:t xml:space="preserve"> </w:t>
      </w:r>
      <w:r>
        <w:rPr>
          <w:w w:val="110"/>
        </w:rPr>
        <w:t>including</w:t>
      </w:r>
      <w:r>
        <w:rPr>
          <w:spacing w:val="-6"/>
          <w:w w:val="110"/>
        </w:rPr>
        <w:t xml:space="preserve"> </w:t>
      </w:r>
      <w:r>
        <w:rPr>
          <w:w w:val="110"/>
        </w:rPr>
        <w:t>plates/platelets,</w:t>
      </w:r>
      <w:r>
        <w:rPr>
          <w:spacing w:val="-6"/>
          <w:w w:val="110"/>
        </w:rPr>
        <w:t xml:space="preserve"> </w:t>
      </w:r>
      <w:r>
        <w:rPr>
          <w:w w:val="110"/>
        </w:rPr>
        <w:t>non-linear</w:t>
      </w:r>
      <w:r>
        <w:rPr>
          <w:spacing w:val="-6"/>
          <w:w w:val="110"/>
        </w:rPr>
        <w:t xml:space="preserve"> </w:t>
      </w:r>
      <w:r>
        <w:rPr>
          <w:w w:val="110"/>
        </w:rPr>
        <w:t>NRs,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self-assembled structures, are quite limited. In one study, poly-</w:t>
      </w:r>
      <w:r>
        <w:rPr>
          <w:spacing w:val="40"/>
          <w:w w:val="110"/>
        </w:rPr>
        <w:t xml:space="preserve"> </w:t>
      </w:r>
      <w:r>
        <w:rPr>
          <w:w w:val="110"/>
        </w:rPr>
        <w:t>mer diffusion was measured using SIMS in dPMMA and dPS into</w:t>
      </w:r>
      <w:r>
        <w:rPr>
          <w:spacing w:val="40"/>
          <w:w w:val="110"/>
        </w:rPr>
        <w:t xml:space="preserve"> </w:t>
      </w:r>
      <w:r>
        <w:rPr>
          <w:w w:val="110"/>
        </w:rPr>
        <w:t>PNCs containing 5 vol% montmorillonite clay platelets [</w:t>
      </w:r>
      <w:hyperlink w:anchor="_bookmark59" w:history="1">
        <w:r>
          <w:rPr>
            <w:color w:val="0080AC"/>
            <w:w w:val="110"/>
          </w:rPr>
          <w:t>22</w:t>
        </w:r>
        <w:r>
          <w:rPr>
            <w:w w:val="110"/>
          </w:rPr>
          <w:t>].</w:t>
        </w:r>
      </w:hyperlink>
      <w:r>
        <w:rPr>
          <w:w w:val="110"/>
        </w:rPr>
        <w:t xml:space="preserve"> The</w:t>
      </w:r>
      <w:r>
        <w:rPr>
          <w:spacing w:val="40"/>
          <w:w w:val="110"/>
        </w:rPr>
        <w:t xml:space="preserve"> </w:t>
      </w:r>
      <w:r>
        <w:rPr>
          <w:w w:val="110"/>
        </w:rPr>
        <w:t>diffusion of dPMMA in these clay PNCs was 3x slower than bulk</w:t>
      </w:r>
      <w:r>
        <w:rPr>
          <w:spacing w:val="40"/>
          <w:w w:val="110"/>
        </w:rPr>
        <w:t xml:space="preserve"> </w:t>
      </w:r>
      <w:r>
        <w:rPr>
          <w:w w:val="110"/>
        </w:rPr>
        <w:t>while the diffusion of dPS was unperturbed from bulk, a differ-</w:t>
      </w:r>
      <w:r>
        <w:rPr>
          <w:spacing w:val="40"/>
          <w:w w:val="110"/>
        </w:rPr>
        <w:t xml:space="preserve"> </w:t>
      </w:r>
      <w:r>
        <w:rPr>
          <w:w w:val="110"/>
        </w:rPr>
        <w:t>ence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was</w:t>
      </w:r>
      <w:r>
        <w:rPr>
          <w:spacing w:val="-7"/>
          <w:w w:val="110"/>
        </w:rPr>
        <w:t xml:space="preserve"> </w:t>
      </w:r>
      <w:r>
        <w:rPr>
          <w:w w:val="110"/>
        </w:rPr>
        <w:t>attributed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preferential</w:t>
      </w:r>
      <w:r>
        <w:rPr>
          <w:spacing w:val="-7"/>
          <w:w w:val="110"/>
        </w:rPr>
        <w:t xml:space="preserve"> </w:t>
      </w:r>
      <w:r>
        <w:rPr>
          <w:w w:val="110"/>
        </w:rPr>
        <w:t>adsorption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PMMA</w:t>
      </w:r>
      <w:r>
        <w:rPr>
          <w:spacing w:val="-7"/>
          <w:w w:val="110"/>
        </w:rPr>
        <w:t xml:space="preserve"> </w:t>
      </w:r>
      <w:r>
        <w:rPr>
          <w:w w:val="110"/>
        </w:rPr>
        <w:t>chains</w:t>
      </w:r>
      <w:r>
        <w:rPr>
          <w:spacing w:val="40"/>
          <w:w w:val="110"/>
        </w:rPr>
        <w:t xml:space="preserve"> </w:t>
      </w:r>
      <w:r>
        <w:rPr>
          <w:w w:val="110"/>
        </w:rPr>
        <w:t>but these results may be confounded by poor dispersion and sur-</w:t>
      </w:r>
      <w:r>
        <w:rPr>
          <w:spacing w:val="40"/>
          <w:w w:val="110"/>
        </w:rPr>
        <w:t xml:space="preserve"> </w:t>
      </w:r>
      <w:r>
        <w:rPr>
          <w:w w:val="110"/>
        </w:rPr>
        <w:t>face aggregation. Future studies of polymer diffusion in PNCs with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well-dispersed planar NPs would further develop </w:t>
      </w:r>
      <w:hyperlink w:anchor="_bookmark27" w:history="1">
        <w:r>
          <w:rPr>
            <w:color w:val="0080AC"/>
            <w:w w:val="110"/>
          </w:rPr>
          <w:t>Fig. 13</w:t>
        </w:r>
        <w:r>
          <w:rPr>
            <w:w w:val="110"/>
          </w:rPr>
          <w:t>.</w:t>
        </w:r>
      </w:hyperlink>
    </w:p>
    <w:p w14:paraId="44E1EF5B" w14:textId="77777777" w:rsidR="00E21043" w:rsidRDefault="00E21043">
      <w:pPr>
        <w:pStyle w:val="BodyText"/>
        <w:jc w:val="left"/>
      </w:pPr>
    </w:p>
    <w:p w14:paraId="2AA8524C" w14:textId="77777777" w:rsidR="00E21043" w:rsidRDefault="00E21043">
      <w:pPr>
        <w:pStyle w:val="BodyText"/>
        <w:spacing w:before="35"/>
        <w:jc w:val="left"/>
      </w:pPr>
    </w:p>
    <w:p w14:paraId="1669F817" w14:textId="77777777" w:rsidR="00E21043" w:rsidRDefault="0052501A">
      <w:pPr>
        <w:pStyle w:val="ListParagraph"/>
        <w:numPr>
          <w:ilvl w:val="1"/>
          <w:numId w:val="2"/>
        </w:numPr>
        <w:tabs>
          <w:tab w:val="left" w:pos="645"/>
        </w:tabs>
        <w:spacing w:before="0"/>
        <w:ind w:left="645" w:hanging="357"/>
        <w:jc w:val="left"/>
        <w:rPr>
          <w:i/>
          <w:sz w:val="16"/>
        </w:rPr>
      </w:pPr>
      <w:r>
        <w:rPr>
          <w:i/>
          <w:w w:val="105"/>
          <w:sz w:val="16"/>
        </w:rPr>
        <w:t>Exchange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w w:val="105"/>
          <w:sz w:val="16"/>
        </w:rPr>
        <w:t>dynamics</w:t>
      </w:r>
      <w:r>
        <w:rPr>
          <w:i/>
          <w:spacing w:val="15"/>
          <w:w w:val="105"/>
          <w:sz w:val="16"/>
        </w:rPr>
        <w:t xml:space="preserve"> </w:t>
      </w:r>
      <w:r>
        <w:rPr>
          <w:i/>
          <w:w w:val="105"/>
          <w:sz w:val="16"/>
        </w:rPr>
        <w:t>from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w w:val="105"/>
          <w:sz w:val="16"/>
        </w:rPr>
        <w:t>the</w:t>
      </w:r>
      <w:r>
        <w:rPr>
          <w:i/>
          <w:spacing w:val="15"/>
          <w:w w:val="105"/>
          <w:sz w:val="16"/>
        </w:rPr>
        <w:t xml:space="preserve"> </w:t>
      </w:r>
      <w:r>
        <w:rPr>
          <w:i/>
          <w:w w:val="105"/>
          <w:sz w:val="16"/>
        </w:rPr>
        <w:t>NP</w:t>
      </w:r>
      <w:r>
        <w:rPr>
          <w:i/>
          <w:spacing w:val="15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interface</w:t>
      </w:r>
    </w:p>
    <w:p w14:paraId="7A5F52F5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35FE8195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Analogous to the separation of segmental dynamics in the</w:t>
      </w:r>
      <w:r>
        <w:rPr>
          <w:spacing w:val="40"/>
          <w:w w:val="110"/>
        </w:rPr>
        <w:t xml:space="preserve"> </w:t>
      </w:r>
      <w:r>
        <w:rPr>
          <w:w w:val="110"/>
        </w:rPr>
        <w:t>bound</w:t>
      </w:r>
      <w:r>
        <w:rPr>
          <w:spacing w:val="36"/>
          <w:w w:val="110"/>
        </w:rPr>
        <w:t xml:space="preserve"> </w:t>
      </w:r>
      <w:r>
        <w:rPr>
          <w:w w:val="110"/>
        </w:rPr>
        <w:t>layer</w:t>
      </w:r>
      <w:r>
        <w:rPr>
          <w:spacing w:val="36"/>
          <w:w w:val="110"/>
        </w:rPr>
        <w:t xml:space="preserve"> </w:t>
      </w:r>
      <w:r>
        <w:rPr>
          <w:w w:val="110"/>
        </w:rPr>
        <w:t>from</w:t>
      </w:r>
      <w:r>
        <w:rPr>
          <w:spacing w:val="36"/>
          <w:w w:val="110"/>
        </w:rPr>
        <w:t xml:space="preserve"> </w:t>
      </w:r>
      <w:r>
        <w:rPr>
          <w:w w:val="110"/>
        </w:rPr>
        <w:t>those</w:t>
      </w:r>
      <w:r>
        <w:rPr>
          <w:spacing w:val="36"/>
          <w:w w:val="110"/>
        </w:rPr>
        <w:t xml:space="preserve"> </w:t>
      </w:r>
      <w:r>
        <w:rPr>
          <w:w w:val="110"/>
        </w:rPr>
        <w:t>of</w:t>
      </w:r>
      <w:r>
        <w:rPr>
          <w:spacing w:val="36"/>
          <w:w w:val="110"/>
        </w:rPr>
        <w:t xml:space="preserve"> </w:t>
      </w:r>
      <w:r>
        <w:rPr>
          <w:w w:val="110"/>
        </w:rPr>
        <w:t>free</w:t>
      </w:r>
      <w:r>
        <w:rPr>
          <w:spacing w:val="36"/>
          <w:w w:val="110"/>
        </w:rPr>
        <w:t xml:space="preserve"> </w:t>
      </w:r>
      <w:r>
        <w:rPr>
          <w:w w:val="110"/>
        </w:rPr>
        <w:t>chains</w:t>
      </w:r>
      <w:r>
        <w:rPr>
          <w:spacing w:val="36"/>
          <w:w w:val="110"/>
        </w:rPr>
        <w:t xml:space="preserve"> </w:t>
      </w:r>
      <w:r>
        <w:rPr>
          <w:w w:val="110"/>
        </w:rPr>
        <w:t>(Section</w:t>
      </w:r>
      <w:r>
        <w:rPr>
          <w:spacing w:val="36"/>
          <w:w w:val="110"/>
        </w:rPr>
        <w:t xml:space="preserve"> </w:t>
      </w:r>
      <w:hyperlink w:anchor="_bookmark8" w:history="1">
        <w:r>
          <w:rPr>
            <w:color w:val="0080AC"/>
            <w:w w:val="110"/>
          </w:rPr>
          <w:t>3.2</w:t>
        </w:r>
      </w:hyperlink>
      <w:r>
        <w:rPr>
          <w:color w:val="0080AC"/>
          <w:spacing w:val="36"/>
          <w:w w:val="110"/>
        </w:rPr>
        <w:t xml:space="preserve"> </w:t>
      </w:r>
      <w:r>
        <w:rPr>
          <w:w w:val="110"/>
        </w:rPr>
        <w:t>and</w:t>
      </w:r>
      <w:r>
        <w:rPr>
          <w:spacing w:val="36"/>
          <w:w w:val="110"/>
        </w:rPr>
        <w:t xml:space="preserve"> </w:t>
      </w:r>
      <w:hyperlink w:anchor="_bookmark9" w:history="1">
        <w:r>
          <w:rPr>
            <w:color w:val="0080AC"/>
            <w:w w:val="110"/>
          </w:rPr>
          <w:t>Fig.</w:t>
        </w:r>
        <w:r>
          <w:rPr>
            <w:color w:val="0080AC"/>
            <w:spacing w:val="36"/>
            <w:w w:val="110"/>
          </w:rPr>
          <w:t xml:space="preserve"> </w:t>
        </w:r>
        <w:r>
          <w:rPr>
            <w:color w:val="0080AC"/>
            <w:w w:val="110"/>
          </w:rPr>
          <w:t>3</w:t>
        </w:r>
      </w:hyperlink>
      <w:r>
        <w:rPr>
          <w:w w:val="110"/>
        </w:rPr>
        <w:t>),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36"/>
          <w:w w:val="110"/>
        </w:rPr>
        <w:t xml:space="preserve"> </w:t>
      </w:r>
      <w:r>
        <w:rPr>
          <w:w w:val="110"/>
        </w:rPr>
        <w:t>recent</w:t>
      </w:r>
      <w:r>
        <w:rPr>
          <w:spacing w:val="36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36"/>
          <w:w w:val="110"/>
        </w:rPr>
        <w:t xml:space="preserve"> </w:t>
      </w:r>
      <w:r>
        <w:rPr>
          <w:w w:val="110"/>
        </w:rPr>
        <w:t>direction</w:t>
      </w:r>
      <w:r>
        <w:rPr>
          <w:spacing w:val="36"/>
          <w:w w:val="110"/>
        </w:rPr>
        <w:t xml:space="preserve"> </w:t>
      </w:r>
      <w:r>
        <w:rPr>
          <w:w w:val="110"/>
        </w:rPr>
        <w:t>that</w:t>
      </w:r>
      <w:r>
        <w:rPr>
          <w:spacing w:val="36"/>
          <w:w w:val="110"/>
        </w:rPr>
        <w:t xml:space="preserve"> </w:t>
      </w:r>
      <w:r>
        <w:rPr>
          <w:w w:val="110"/>
        </w:rPr>
        <w:t>has</w:t>
      </w:r>
      <w:r>
        <w:rPr>
          <w:spacing w:val="36"/>
          <w:w w:val="110"/>
        </w:rPr>
        <w:t xml:space="preserve"> </w:t>
      </w:r>
      <w:r>
        <w:rPr>
          <w:w w:val="110"/>
        </w:rPr>
        <w:t>emerged</w:t>
      </w:r>
      <w:r>
        <w:rPr>
          <w:spacing w:val="36"/>
          <w:w w:val="110"/>
        </w:rPr>
        <w:t xml:space="preserve"> </w:t>
      </w:r>
      <w:r>
        <w:rPr>
          <w:w w:val="110"/>
        </w:rPr>
        <w:t>is</w:t>
      </w:r>
      <w:r>
        <w:rPr>
          <w:spacing w:val="36"/>
          <w:w w:val="110"/>
        </w:rPr>
        <w:t xml:space="preserve"> </w:t>
      </w:r>
      <w:r>
        <w:rPr>
          <w:w w:val="110"/>
        </w:rPr>
        <w:t>measuring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desorption,</w:t>
      </w:r>
      <w:r>
        <w:rPr>
          <w:spacing w:val="40"/>
          <w:w w:val="110"/>
        </w:rPr>
        <w:t xml:space="preserve"> </w:t>
      </w:r>
      <w:r>
        <w:rPr>
          <w:w w:val="110"/>
        </w:rPr>
        <w:t>or</w:t>
      </w:r>
      <w:r>
        <w:rPr>
          <w:spacing w:val="40"/>
          <w:w w:val="110"/>
        </w:rPr>
        <w:t xml:space="preserve"> </w:t>
      </w:r>
      <w:r>
        <w:rPr>
          <w:w w:val="110"/>
        </w:rPr>
        <w:t>exchange</w:t>
      </w:r>
      <w:r>
        <w:rPr>
          <w:spacing w:val="40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bound</w:t>
      </w:r>
      <w:r>
        <w:rPr>
          <w:spacing w:val="40"/>
          <w:w w:val="110"/>
        </w:rPr>
        <w:t xml:space="preserve"> </w:t>
      </w:r>
      <w:r>
        <w:rPr>
          <w:w w:val="110"/>
        </w:rPr>
        <w:t>chains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melt state. Exchange dynamics from a flat substrate have been</w:t>
      </w:r>
      <w:r>
        <w:rPr>
          <w:spacing w:val="40"/>
          <w:w w:val="110"/>
        </w:rPr>
        <w:t xml:space="preserve"> </w:t>
      </w:r>
      <w:r>
        <w:rPr>
          <w:w w:val="110"/>
        </w:rPr>
        <w:t>studied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0"/>
          <w:w w:val="110"/>
        </w:rPr>
        <w:t xml:space="preserve"> </w:t>
      </w:r>
      <w:r>
        <w:rPr>
          <w:w w:val="110"/>
        </w:rPr>
        <w:t>depth</w:t>
      </w:r>
      <w:r>
        <w:rPr>
          <w:spacing w:val="40"/>
          <w:w w:val="110"/>
        </w:rPr>
        <w:t xml:space="preserve"> </w:t>
      </w:r>
      <w:r>
        <w:rPr>
          <w:w w:val="110"/>
        </w:rPr>
        <w:t>profiling</w:t>
      </w:r>
      <w:r>
        <w:rPr>
          <w:spacing w:val="40"/>
          <w:w w:val="110"/>
        </w:rPr>
        <w:t xml:space="preserve"> </w:t>
      </w:r>
      <w:r>
        <w:rPr>
          <w:w w:val="110"/>
        </w:rPr>
        <w:t>techniques</w:t>
      </w:r>
      <w:r>
        <w:rPr>
          <w:spacing w:val="40"/>
          <w:w w:val="110"/>
        </w:rPr>
        <w:t xml:space="preserve"> </w:t>
      </w:r>
      <w:r>
        <w:rPr>
          <w:w w:val="110"/>
        </w:rPr>
        <w:t>such</w:t>
      </w:r>
      <w:r>
        <w:rPr>
          <w:spacing w:val="40"/>
          <w:w w:val="110"/>
        </w:rPr>
        <w:t xml:space="preserve"> </w:t>
      </w:r>
      <w:r>
        <w:rPr>
          <w:w w:val="110"/>
        </w:rPr>
        <w:t>as</w:t>
      </w:r>
      <w:r>
        <w:rPr>
          <w:spacing w:val="40"/>
          <w:w w:val="110"/>
        </w:rPr>
        <w:t xml:space="preserve"> </w:t>
      </w:r>
      <w:r>
        <w:rPr>
          <w:w w:val="110"/>
        </w:rPr>
        <w:t>SIMS,</w:t>
      </w:r>
      <w:r>
        <w:rPr>
          <w:spacing w:val="40"/>
          <w:w w:val="110"/>
        </w:rPr>
        <w:t xml:space="preserve"> </w:t>
      </w:r>
      <w:r>
        <w:rPr>
          <w:w w:val="110"/>
        </w:rPr>
        <w:t>ERD,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NR [</w:t>
      </w:r>
      <w:hyperlink w:anchor="_bookmark155" w:history="1">
        <w:r>
          <w:rPr>
            <w:color w:val="0080AC"/>
            <w:w w:val="110"/>
          </w:rPr>
          <w:t>185–187</w:t>
        </w:r>
        <w:r>
          <w:rPr>
            <w:w w:val="110"/>
          </w:rPr>
          <w:t>,</w:t>
        </w:r>
      </w:hyperlink>
      <w:hyperlink w:anchor="_bookmark186" w:history="1">
        <w:r>
          <w:rPr>
            <w:color w:val="0080AC"/>
            <w:w w:val="110"/>
          </w:rPr>
          <w:t>204</w:t>
        </w:r>
        <w:r>
          <w:rPr>
            <w:w w:val="110"/>
          </w:rPr>
          <w:t>,</w:t>
        </w:r>
      </w:hyperlink>
      <w:hyperlink w:anchor="_bookmark187" w:history="1">
        <w:r>
          <w:rPr>
            <w:color w:val="0080AC"/>
            <w:w w:val="110"/>
          </w:rPr>
          <w:t>205</w:t>
        </w:r>
        <w:r>
          <w:rPr>
            <w:w w:val="110"/>
          </w:rPr>
          <w:t>].</w:t>
        </w:r>
      </w:hyperlink>
      <w:r>
        <w:rPr>
          <w:w w:val="110"/>
        </w:rPr>
        <w:t xml:space="preserve"> Generally, these studies reveal polymer</w:t>
      </w:r>
      <w:r>
        <w:rPr>
          <w:spacing w:val="40"/>
          <w:w w:val="110"/>
        </w:rPr>
        <w:t xml:space="preserve"> </w:t>
      </w:r>
      <w:r>
        <w:rPr>
          <w:w w:val="110"/>
        </w:rPr>
        <w:t>diffusion slows near a solid interface [</w:t>
      </w:r>
      <w:hyperlink w:anchor="_bookmark186" w:history="1">
        <w:r>
          <w:rPr>
            <w:color w:val="0080AC"/>
            <w:w w:val="110"/>
          </w:rPr>
          <w:t>204</w:t>
        </w:r>
        <w:r>
          <w:rPr>
            <w:w w:val="110"/>
          </w:rPr>
          <w:t>,</w:t>
        </w:r>
      </w:hyperlink>
      <w:hyperlink w:anchor="_bookmark187" w:history="1">
        <w:r>
          <w:rPr>
            <w:color w:val="0080AC"/>
            <w:w w:val="110"/>
          </w:rPr>
          <w:t>205</w:t>
        </w:r>
        <w:r>
          <w:rPr>
            <w:w w:val="110"/>
          </w:rPr>
          <w:t>],</w:t>
        </w:r>
      </w:hyperlink>
      <w:r>
        <w:rPr>
          <w:w w:val="110"/>
        </w:rPr>
        <w:t xml:space="preserve"> depends on the</w:t>
      </w:r>
      <w:r>
        <w:rPr>
          <w:spacing w:val="40"/>
          <w:w w:val="110"/>
        </w:rPr>
        <w:t xml:space="preserve"> </w:t>
      </w:r>
      <w:r>
        <w:rPr>
          <w:w w:val="110"/>
        </w:rPr>
        <w:t>polymer-substrate interaction [</w:t>
      </w:r>
      <w:hyperlink w:anchor="_bookmark158" w:history="1">
        <w:r>
          <w:rPr>
            <w:color w:val="0080AC"/>
            <w:w w:val="110"/>
          </w:rPr>
          <w:t>187</w:t>
        </w:r>
        <w:r>
          <w:rPr>
            <w:w w:val="110"/>
          </w:rPr>
          <w:t>,</w:t>
        </w:r>
      </w:hyperlink>
      <w:hyperlink w:anchor="_bookmark187" w:history="1">
        <w:r>
          <w:rPr>
            <w:color w:val="0080AC"/>
            <w:w w:val="110"/>
          </w:rPr>
          <w:t>205</w:t>
        </w:r>
        <w:r>
          <w:rPr>
            <w:w w:val="110"/>
          </w:rPr>
          <w:t>],</w:t>
        </w:r>
      </w:hyperlink>
      <w:r>
        <w:rPr>
          <w:w w:val="110"/>
        </w:rPr>
        <w:t xml:space="preserve"> and the effect is spatially</w:t>
      </w:r>
      <w:r>
        <w:rPr>
          <w:spacing w:val="40"/>
          <w:w w:val="110"/>
        </w:rPr>
        <w:t xml:space="preserve"> </w:t>
      </w:r>
      <w:r>
        <w:rPr>
          <w:w w:val="110"/>
        </w:rPr>
        <w:t>long-lasting</w:t>
      </w:r>
      <w:r>
        <w:rPr>
          <w:spacing w:val="-9"/>
          <w:w w:val="110"/>
        </w:rPr>
        <w:t xml:space="preserve"> </w:t>
      </w:r>
      <w:r>
        <w:rPr>
          <w:w w:val="110"/>
        </w:rPr>
        <w:t>(in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w w:val="110"/>
        </w:rPr>
        <w:t>slow</w:t>
      </w:r>
      <w:r>
        <w:rPr>
          <w:spacing w:val="-9"/>
          <w:w w:val="110"/>
        </w:rPr>
        <w:t xml:space="preserve"> </w:t>
      </w:r>
      <w:r>
        <w:rPr>
          <w:w w:val="110"/>
        </w:rPr>
        <w:t>polymer</w:t>
      </w:r>
      <w:r>
        <w:rPr>
          <w:spacing w:val="-9"/>
          <w:w w:val="110"/>
        </w:rPr>
        <w:t xml:space="preserve"> </w:t>
      </w:r>
      <w:r>
        <w:rPr>
          <w:w w:val="110"/>
        </w:rPr>
        <w:t>diffusion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observed</w:t>
      </w:r>
      <w:r>
        <w:rPr>
          <w:spacing w:val="-9"/>
          <w:w w:val="110"/>
        </w:rPr>
        <w:t xml:space="preserve"> </w:t>
      </w:r>
      <w:r>
        <w:rPr>
          <w:w w:val="110"/>
        </w:rPr>
        <w:t>at</w:t>
      </w:r>
      <w:r>
        <w:rPr>
          <w:spacing w:val="-9"/>
          <w:w w:val="110"/>
        </w:rPr>
        <w:t xml:space="preserve"> </w:t>
      </w:r>
      <w:r>
        <w:rPr>
          <w:w w:val="110"/>
        </w:rPr>
        <w:t>distances</w:t>
      </w:r>
      <w:r>
        <w:rPr>
          <w:spacing w:val="40"/>
          <w:w w:val="110"/>
        </w:rPr>
        <w:t xml:space="preserve"> </w:t>
      </w:r>
      <w:r>
        <w:rPr>
          <w:w w:val="110"/>
        </w:rPr>
        <w:t>well</w:t>
      </w:r>
      <w:r>
        <w:rPr>
          <w:spacing w:val="-2"/>
          <w:w w:val="110"/>
        </w:rPr>
        <w:t xml:space="preserve"> </w:t>
      </w:r>
      <w:r>
        <w:rPr>
          <w:w w:val="110"/>
        </w:rPr>
        <w:t>beyond</w:t>
      </w:r>
      <w:r>
        <w:rPr>
          <w:spacing w:val="-3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from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interface)</w:t>
      </w:r>
      <w:r>
        <w:rPr>
          <w:spacing w:val="-3"/>
          <w:w w:val="110"/>
        </w:rPr>
        <w:t xml:space="preserve"> </w:t>
      </w:r>
      <w:r>
        <w:rPr>
          <w:w w:val="110"/>
        </w:rPr>
        <w:t>[</w:t>
      </w:r>
      <w:hyperlink w:anchor="_bookmark157" w:history="1">
        <w:r>
          <w:rPr>
            <w:color w:val="0080AC"/>
            <w:w w:val="110"/>
          </w:rPr>
          <w:t>186</w:t>
        </w:r>
        <w:r>
          <w:rPr>
            <w:w w:val="110"/>
          </w:rPr>
          <w:t>].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However,</w:t>
      </w:r>
      <w:r>
        <w:rPr>
          <w:spacing w:val="-3"/>
          <w:w w:val="110"/>
        </w:rPr>
        <w:t xml:space="preserve"> </w:t>
      </w:r>
      <w:r>
        <w:rPr>
          <w:w w:val="110"/>
        </w:rPr>
        <w:t>exploring</w:t>
      </w:r>
      <w:r>
        <w:rPr>
          <w:spacing w:val="-3"/>
          <w:w w:val="110"/>
        </w:rPr>
        <w:t xml:space="preserve"> </w:t>
      </w:r>
      <w:r>
        <w:rPr>
          <w:w w:val="110"/>
        </w:rPr>
        <w:t>poly-</w:t>
      </w:r>
      <w:r>
        <w:rPr>
          <w:spacing w:val="40"/>
          <w:w w:val="110"/>
        </w:rPr>
        <w:t xml:space="preserve"> </w:t>
      </w:r>
      <w:r>
        <w:rPr>
          <w:w w:val="110"/>
        </w:rPr>
        <w:t>mer exchange dynamics in PNCs is considerably more challenging</w:t>
      </w:r>
      <w:r>
        <w:rPr>
          <w:spacing w:val="40"/>
          <w:w w:val="110"/>
        </w:rPr>
        <w:t xml:space="preserve"> </w:t>
      </w:r>
      <w:r>
        <w:rPr>
          <w:w w:val="110"/>
        </w:rPr>
        <w:t>because</w:t>
      </w:r>
      <w:r>
        <w:rPr>
          <w:spacing w:val="43"/>
          <w:w w:val="110"/>
        </w:rPr>
        <w:t xml:space="preserve"> </w:t>
      </w:r>
      <w:r>
        <w:rPr>
          <w:w w:val="110"/>
        </w:rPr>
        <w:t>experimentally</w:t>
      </w:r>
      <w:r>
        <w:rPr>
          <w:spacing w:val="44"/>
          <w:w w:val="110"/>
        </w:rPr>
        <w:t xml:space="preserve"> </w:t>
      </w:r>
      <w:r>
        <w:rPr>
          <w:w w:val="110"/>
        </w:rPr>
        <w:t>distinguishing</w:t>
      </w:r>
      <w:r>
        <w:rPr>
          <w:spacing w:val="43"/>
          <w:w w:val="110"/>
        </w:rPr>
        <w:t xml:space="preserve"> </w:t>
      </w:r>
      <w:r>
        <w:rPr>
          <w:w w:val="110"/>
        </w:rPr>
        <w:t>bound</w:t>
      </w:r>
      <w:r>
        <w:rPr>
          <w:spacing w:val="44"/>
          <w:w w:val="110"/>
        </w:rPr>
        <w:t xml:space="preserve"> </w:t>
      </w:r>
      <w:r>
        <w:rPr>
          <w:w w:val="110"/>
        </w:rPr>
        <w:t>polymer</w:t>
      </w:r>
      <w:r>
        <w:rPr>
          <w:spacing w:val="44"/>
          <w:w w:val="110"/>
        </w:rPr>
        <w:t xml:space="preserve"> </w:t>
      </w:r>
      <w:r>
        <w:rPr>
          <w:w w:val="110"/>
        </w:rPr>
        <w:t>and</w:t>
      </w:r>
      <w:r>
        <w:rPr>
          <w:spacing w:val="43"/>
          <w:w w:val="110"/>
        </w:rPr>
        <w:t xml:space="preserve"> </w:t>
      </w:r>
      <w:r>
        <w:rPr>
          <w:spacing w:val="-4"/>
          <w:w w:val="110"/>
        </w:rPr>
        <w:t>free</w:t>
      </w:r>
    </w:p>
    <w:p w14:paraId="7FBDFF47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36F731F1" w14:textId="77777777" w:rsidR="00E21043" w:rsidRDefault="00E21043">
      <w:pPr>
        <w:pStyle w:val="BodyText"/>
        <w:jc w:val="left"/>
        <w:rPr>
          <w:sz w:val="10"/>
        </w:rPr>
      </w:pPr>
    </w:p>
    <w:p w14:paraId="4443BACD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7562128D" w14:textId="77777777" w:rsidR="00E21043" w:rsidRDefault="0052501A">
      <w:pPr>
        <w:pStyle w:val="BodyText"/>
        <w:spacing w:before="105" w:line="268" w:lineRule="auto"/>
        <w:ind w:left="72" w:hanging="1"/>
      </w:pPr>
      <w:bookmarkStart w:id="51" w:name="6.2_Experimental_and_simulation_methods"/>
      <w:bookmarkEnd w:id="51"/>
      <w:r>
        <w:rPr>
          <w:w w:val="110"/>
        </w:rPr>
        <w:t>polymer is difficult. Unfortunately, MD simulations are typically</w:t>
      </w:r>
      <w:r>
        <w:rPr>
          <w:spacing w:val="40"/>
          <w:w w:val="110"/>
        </w:rPr>
        <w:t xml:space="preserve"> </w:t>
      </w:r>
      <w:r>
        <w:rPr>
          <w:w w:val="110"/>
        </w:rPr>
        <w:t>too slow to study polymer desorption.</w:t>
      </w:r>
    </w:p>
    <w:p w14:paraId="4E6EA162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Recently,</w:t>
      </w:r>
      <w:r>
        <w:rPr>
          <w:spacing w:val="-10"/>
          <w:w w:val="110"/>
        </w:rPr>
        <w:t xml:space="preserve"> </w:t>
      </w:r>
      <w:r>
        <w:rPr>
          <w:w w:val="110"/>
        </w:rPr>
        <w:t>polymer</w:t>
      </w:r>
      <w:r>
        <w:rPr>
          <w:spacing w:val="-10"/>
          <w:w w:val="110"/>
        </w:rPr>
        <w:t xml:space="preserve"> </w:t>
      </w:r>
      <w:r>
        <w:rPr>
          <w:w w:val="110"/>
        </w:rPr>
        <w:t>exchange</w:t>
      </w:r>
      <w:r>
        <w:rPr>
          <w:spacing w:val="-10"/>
          <w:w w:val="110"/>
        </w:rPr>
        <w:t xml:space="preserve"> </w:t>
      </w:r>
      <w:r>
        <w:rPr>
          <w:w w:val="110"/>
        </w:rPr>
        <w:t>has</w:t>
      </w:r>
      <w:r>
        <w:rPr>
          <w:spacing w:val="-9"/>
          <w:w w:val="110"/>
        </w:rPr>
        <w:t xml:space="preserve"> </w:t>
      </w:r>
      <w:r>
        <w:rPr>
          <w:w w:val="110"/>
        </w:rPr>
        <w:t>been</w:t>
      </w:r>
      <w:r>
        <w:rPr>
          <w:spacing w:val="-10"/>
          <w:w w:val="110"/>
        </w:rPr>
        <w:t xml:space="preserve"> </w:t>
      </w:r>
      <w:r>
        <w:rPr>
          <w:w w:val="110"/>
        </w:rPr>
        <w:t>probed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P2VP/SiO</w:t>
      </w:r>
      <w:r>
        <w:rPr>
          <w:w w:val="110"/>
          <w:vertAlign w:val="subscript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using two different experimental approaches: SANS [</w:t>
      </w:r>
      <w:hyperlink w:anchor="_bookmark188" w:history="1">
        <w:r>
          <w:rPr>
            <w:color w:val="0080AC"/>
            <w:w w:val="110"/>
          </w:rPr>
          <w:t>206</w:t>
        </w:r>
        <w:r>
          <w:rPr>
            <w:w w:val="110"/>
          </w:rPr>
          <w:t>]</w:t>
        </w:r>
      </w:hyperlink>
      <w:r>
        <w:rPr>
          <w:w w:val="110"/>
        </w:rPr>
        <w:t xml:space="preserve"> and</w:t>
      </w:r>
      <w:r>
        <w:rPr>
          <w:spacing w:val="80"/>
          <w:w w:val="110"/>
        </w:rPr>
        <w:t xml:space="preserve"> </w:t>
      </w:r>
      <w:r>
        <w:rPr>
          <w:w w:val="110"/>
        </w:rPr>
        <w:t>ERD [</w:t>
      </w:r>
      <w:hyperlink w:anchor="_bookmark189" w:history="1">
        <w:r>
          <w:rPr>
            <w:color w:val="0080AC"/>
            <w:w w:val="110"/>
          </w:rPr>
          <w:t>207</w:t>
        </w:r>
        <w:r>
          <w:rPr>
            <w:w w:val="110"/>
          </w:rPr>
          <w:t>].</w:t>
        </w:r>
      </w:hyperlink>
      <w:r>
        <w:rPr>
          <w:w w:val="110"/>
        </w:rPr>
        <w:t xml:space="preserve"> For SANS, dP2VP/SiO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 were successively solvent</w:t>
      </w:r>
      <w:r>
        <w:rPr>
          <w:spacing w:val="40"/>
          <w:w w:val="110"/>
        </w:rPr>
        <w:t xml:space="preserve"> </w:t>
      </w:r>
      <w:r>
        <w:rPr>
          <w:w w:val="110"/>
        </w:rPr>
        <w:t>washed to remove free polymer and the dP2VP-coated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NPs</w:t>
      </w:r>
      <w:r>
        <w:rPr>
          <w:spacing w:val="40"/>
          <w:w w:val="110"/>
        </w:rPr>
        <w:t xml:space="preserve"> </w:t>
      </w:r>
      <w:r>
        <w:rPr>
          <w:w w:val="110"/>
        </w:rPr>
        <w:t>were</w:t>
      </w:r>
      <w:r>
        <w:rPr>
          <w:spacing w:val="-5"/>
          <w:w w:val="110"/>
        </w:rPr>
        <w:t xml:space="preserve"> </w:t>
      </w:r>
      <w:r>
        <w:rPr>
          <w:w w:val="110"/>
        </w:rPr>
        <w:t>redispersed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protonated</w:t>
      </w:r>
      <w:r>
        <w:rPr>
          <w:spacing w:val="-5"/>
          <w:w w:val="110"/>
        </w:rPr>
        <w:t xml:space="preserve"> </w:t>
      </w:r>
      <w:r>
        <w:rPr>
          <w:w w:val="110"/>
        </w:rPr>
        <w:t>P2VP.</w:t>
      </w:r>
      <w:r>
        <w:rPr>
          <w:spacing w:val="-5"/>
          <w:w w:val="110"/>
        </w:rPr>
        <w:t xml:space="preserve"> </w:t>
      </w:r>
      <w:r>
        <w:rPr>
          <w:w w:val="110"/>
        </w:rPr>
        <w:t>These</w:t>
      </w:r>
      <w:r>
        <w:rPr>
          <w:spacing w:val="-5"/>
          <w:w w:val="110"/>
        </w:rPr>
        <w:t xml:space="preserve"> </w:t>
      </w:r>
      <w:r>
        <w:rPr>
          <w:w w:val="110"/>
        </w:rPr>
        <w:t>PNCs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deuterated</w:t>
      </w:r>
      <w:r>
        <w:rPr>
          <w:spacing w:val="40"/>
          <w:w w:val="110"/>
        </w:rPr>
        <w:t xml:space="preserve"> </w:t>
      </w:r>
      <w:r>
        <w:rPr>
          <w:w w:val="110"/>
        </w:rPr>
        <w:t>bound layers were then annealed at two temperatures for various</w:t>
      </w:r>
      <w:r>
        <w:rPr>
          <w:spacing w:val="40"/>
          <w:w w:val="110"/>
        </w:rPr>
        <w:t xml:space="preserve"> </w:t>
      </w:r>
      <w:r>
        <w:rPr>
          <w:w w:val="110"/>
        </w:rPr>
        <w:t>times,</w:t>
      </w:r>
      <w:r>
        <w:rPr>
          <w:spacing w:val="-10"/>
          <w:w w:val="110"/>
        </w:rPr>
        <w:t xml:space="preserve"> </w:t>
      </w:r>
      <w:r>
        <w:rPr>
          <w:w w:val="110"/>
        </w:rPr>
        <w:t>measured</w:t>
      </w:r>
      <w:r>
        <w:rPr>
          <w:spacing w:val="-9"/>
          <w:w w:val="110"/>
        </w:rPr>
        <w:t xml:space="preserve"> </w:t>
      </w:r>
      <w:r>
        <w:rPr>
          <w:w w:val="110"/>
        </w:rPr>
        <w:t>using</w:t>
      </w:r>
      <w:r>
        <w:rPr>
          <w:spacing w:val="-10"/>
          <w:w w:val="110"/>
        </w:rPr>
        <w:t xml:space="preserve"> </w:t>
      </w:r>
      <w:r>
        <w:rPr>
          <w:w w:val="110"/>
        </w:rPr>
        <w:t>SANS,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analyzed</w:t>
      </w:r>
      <w:r>
        <w:rPr>
          <w:spacing w:val="-10"/>
          <w:w w:val="110"/>
        </w:rPr>
        <w:t xml:space="preserve"> </w:t>
      </w:r>
      <w:r>
        <w:rPr>
          <w:w w:val="110"/>
        </w:rPr>
        <w:t>by</w:t>
      </w:r>
      <w:r>
        <w:rPr>
          <w:spacing w:val="-9"/>
          <w:w w:val="110"/>
        </w:rPr>
        <w:t xml:space="preserve"> </w:t>
      </w:r>
      <w:r>
        <w:rPr>
          <w:w w:val="110"/>
        </w:rPr>
        <w:t>assuming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core-shell</w:t>
      </w:r>
      <w:r>
        <w:rPr>
          <w:spacing w:val="40"/>
          <w:w w:val="110"/>
        </w:rPr>
        <w:t xml:space="preserve"> </w:t>
      </w:r>
      <w:r>
        <w:rPr>
          <w:w w:val="110"/>
        </w:rPr>
        <w:t>model</w:t>
      </w:r>
      <w:r>
        <w:rPr>
          <w:spacing w:val="7"/>
          <w:w w:val="110"/>
        </w:rPr>
        <w:t xml:space="preserve"> </w:t>
      </w:r>
      <w:r>
        <w:rPr>
          <w:w w:val="110"/>
        </w:rPr>
        <w:t>where</w:t>
      </w:r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shell</w:t>
      </w:r>
      <w:r>
        <w:rPr>
          <w:spacing w:val="7"/>
          <w:w w:val="110"/>
        </w:rPr>
        <w:t xml:space="preserve"> </w:t>
      </w:r>
      <w:r>
        <w:rPr>
          <w:w w:val="110"/>
        </w:rPr>
        <w:t>is</w:t>
      </w:r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dP2VP</w:t>
      </w:r>
      <w:r>
        <w:rPr>
          <w:spacing w:val="7"/>
          <w:w w:val="110"/>
        </w:rPr>
        <w:t xml:space="preserve"> </w:t>
      </w:r>
      <w:r>
        <w:rPr>
          <w:w w:val="110"/>
        </w:rPr>
        <w:t>bound</w:t>
      </w:r>
      <w:r>
        <w:rPr>
          <w:spacing w:val="7"/>
          <w:w w:val="110"/>
        </w:rPr>
        <w:t xml:space="preserve"> </w:t>
      </w:r>
      <w:r>
        <w:rPr>
          <w:w w:val="110"/>
        </w:rPr>
        <w:t>layer</w:t>
      </w:r>
      <w:r>
        <w:rPr>
          <w:spacing w:val="7"/>
          <w:w w:val="110"/>
        </w:rPr>
        <w:t xml:space="preserve"> </w:t>
      </w:r>
      <w:r>
        <w:rPr>
          <w:w w:val="110"/>
        </w:rPr>
        <w:t>[</w:t>
      </w:r>
      <w:hyperlink w:anchor="_bookmark188" w:history="1">
        <w:r>
          <w:rPr>
            <w:color w:val="0080AC"/>
            <w:w w:val="110"/>
          </w:rPr>
          <w:t>206</w:t>
        </w:r>
        <w:r>
          <w:rPr>
            <w:w w:val="110"/>
          </w:rPr>
          <w:t>].</w:t>
        </w:r>
      </w:hyperlink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dP2VP</w:t>
      </w:r>
    </w:p>
    <w:p w14:paraId="053217AE" w14:textId="77777777" w:rsidR="00E21043" w:rsidRDefault="0052501A">
      <w:pPr>
        <w:pStyle w:val="BodyText"/>
        <w:spacing w:line="206" w:lineRule="auto"/>
        <w:ind w:left="72"/>
      </w:pPr>
      <w:r>
        <w:rPr>
          <w:w w:val="110"/>
        </w:rPr>
        <w:t xml:space="preserve">shell thickness decreased from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3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nm to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0.6</w:t>
      </w:r>
      <w:r>
        <w:rPr>
          <w:spacing w:val="-10"/>
          <w:w w:val="110"/>
        </w:rPr>
        <w:t xml:space="preserve"> </w:t>
      </w:r>
      <w:r>
        <w:rPr>
          <w:w w:val="110"/>
        </w:rPr>
        <w:t>nm when anneal-</w:t>
      </w:r>
      <w:r>
        <w:rPr>
          <w:spacing w:val="40"/>
          <w:w w:val="110"/>
        </w:rPr>
        <w:t xml:space="preserve"> </w:t>
      </w:r>
      <w:r>
        <w:rPr>
          <w:w w:val="110"/>
        </w:rPr>
        <w:t>ing</w:t>
      </w:r>
      <w:r>
        <w:rPr>
          <w:spacing w:val="24"/>
          <w:w w:val="110"/>
        </w:rPr>
        <w:t xml:space="preserve"> </w:t>
      </w:r>
      <w:r>
        <w:rPr>
          <w:w w:val="110"/>
        </w:rPr>
        <w:t>at</w:t>
      </w:r>
      <w:r>
        <w:rPr>
          <w:spacing w:val="25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>+75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  <w:position w:val="6"/>
          <w:sz w:val="12"/>
        </w:rPr>
        <w:t>◦</w:t>
      </w:r>
      <w:r>
        <w:rPr>
          <w:w w:val="110"/>
        </w:rPr>
        <w:t>C,</w:t>
      </w:r>
      <w:r>
        <w:rPr>
          <w:spacing w:val="26"/>
          <w:w w:val="110"/>
        </w:rPr>
        <w:t xml:space="preserve"> </w:t>
      </w:r>
      <w:r>
        <w:rPr>
          <w:w w:val="110"/>
        </w:rPr>
        <w:t>but</w:t>
      </w:r>
      <w:r>
        <w:rPr>
          <w:spacing w:val="25"/>
          <w:w w:val="110"/>
        </w:rPr>
        <w:t xml:space="preserve"> </w:t>
      </w:r>
      <w:r>
        <w:rPr>
          <w:w w:val="110"/>
        </w:rPr>
        <w:t>remained</w:t>
      </w:r>
      <w:r>
        <w:rPr>
          <w:spacing w:val="25"/>
          <w:w w:val="110"/>
        </w:rPr>
        <w:t xml:space="preserve"> </w:t>
      </w:r>
      <w:r>
        <w:rPr>
          <w:w w:val="110"/>
        </w:rPr>
        <w:t>largely</w:t>
      </w:r>
      <w:r>
        <w:rPr>
          <w:spacing w:val="25"/>
          <w:w w:val="110"/>
        </w:rPr>
        <w:t xml:space="preserve"> </w:t>
      </w:r>
      <w:r>
        <w:rPr>
          <w:w w:val="110"/>
        </w:rPr>
        <w:t>unchanged</w:t>
      </w:r>
      <w:r>
        <w:rPr>
          <w:spacing w:val="25"/>
          <w:w w:val="110"/>
        </w:rPr>
        <w:t xml:space="preserve"> </w:t>
      </w:r>
      <w:r>
        <w:rPr>
          <w:w w:val="110"/>
        </w:rPr>
        <w:t>after</w:t>
      </w:r>
      <w:r>
        <w:rPr>
          <w:spacing w:val="25"/>
          <w:w w:val="110"/>
        </w:rPr>
        <w:t xml:space="preserve"> </w:t>
      </w:r>
      <w:r>
        <w:rPr>
          <w:w w:val="110"/>
        </w:rPr>
        <w:t>annealing</w:t>
      </w:r>
      <w:r>
        <w:rPr>
          <w:spacing w:val="40"/>
          <w:w w:val="110"/>
        </w:rPr>
        <w:t xml:space="preserve"> </w:t>
      </w:r>
      <w:r>
        <w:rPr>
          <w:w w:val="110"/>
        </w:rPr>
        <w:t>at</w:t>
      </w:r>
      <w:r>
        <w:rPr>
          <w:spacing w:val="39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>+50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  <w:position w:val="6"/>
          <w:sz w:val="12"/>
        </w:rPr>
        <w:t>◦</w:t>
      </w:r>
      <w:r>
        <w:rPr>
          <w:w w:val="110"/>
        </w:rPr>
        <w:t>C,</w:t>
      </w:r>
      <w:r>
        <w:rPr>
          <w:spacing w:val="39"/>
          <w:w w:val="110"/>
        </w:rPr>
        <w:t xml:space="preserve"> </w:t>
      </w:r>
      <w:r>
        <w:rPr>
          <w:w w:val="110"/>
        </w:rPr>
        <w:t>indicating</w:t>
      </w:r>
      <w:r>
        <w:rPr>
          <w:spacing w:val="39"/>
          <w:w w:val="110"/>
        </w:rPr>
        <w:t xml:space="preserve"> </w:t>
      </w:r>
      <w:r>
        <w:rPr>
          <w:w w:val="110"/>
        </w:rPr>
        <w:t>a</w:t>
      </w:r>
      <w:r>
        <w:rPr>
          <w:spacing w:val="39"/>
          <w:w w:val="110"/>
        </w:rPr>
        <w:t xml:space="preserve"> </w:t>
      </w:r>
      <w:r>
        <w:rPr>
          <w:w w:val="110"/>
        </w:rPr>
        <w:t>strong</w:t>
      </w:r>
      <w:r>
        <w:rPr>
          <w:spacing w:val="39"/>
          <w:w w:val="110"/>
        </w:rPr>
        <w:t xml:space="preserve"> </w:t>
      </w:r>
      <w:r>
        <w:rPr>
          <w:w w:val="110"/>
        </w:rPr>
        <w:t>temperature-dependent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process</w:t>
      </w:r>
    </w:p>
    <w:p w14:paraId="6DC310FA" w14:textId="77777777" w:rsidR="00E21043" w:rsidRDefault="0052501A">
      <w:pPr>
        <w:pStyle w:val="BodyText"/>
        <w:spacing w:before="6" w:line="268" w:lineRule="auto"/>
        <w:ind w:left="72"/>
      </w:pPr>
      <w:r>
        <w:rPr>
          <w:w w:val="110"/>
        </w:rPr>
        <w:t>[</w:t>
      </w:r>
      <w:hyperlink w:anchor="_bookmark188" w:history="1">
        <w:r>
          <w:rPr>
            <w:color w:val="0080AC"/>
            <w:w w:val="110"/>
          </w:rPr>
          <w:t>206</w:t>
        </w:r>
        <w:r>
          <w:rPr>
            <w:w w:val="110"/>
          </w:rPr>
          <w:t>].</w:t>
        </w:r>
      </w:hyperlink>
      <w:r>
        <w:rPr>
          <w:w w:val="110"/>
        </w:rPr>
        <w:t xml:space="preserve"> Using ERD measurements on P2VP/SiO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PNCs, the fraction</w:t>
      </w:r>
      <w:r>
        <w:rPr>
          <w:spacing w:val="40"/>
          <w:w w:val="110"/>
        </w:rPr>
        <w:t xml:space="preserve"> </w:t>
      </w:r>
      <w:r>
        <w:rPr>
          <w:w w:val="110"/>
        </w:rPr>
        <w:t>of bound chains was measured in the melt state after conventional</w:t>
      </w:r>
      <w:r>
        <w:rPr>
          <w:spacing w:val="40"/>
          <w:w w:val="110"/>
        </w:rPr>
        <w:t xml:space="preserve"> </w:t>
      </w:r>
      <w:r>
        <w:rPr>
          <w:w w:val="110"/>
        </w:rPr>
        <w:t>PNC fabrication procedures by spatially separating free polymer</w:t>
      </w:r>
      <w:r>
        <w:rPr>
          <w:spacing w:val="40"/>
          <w:w w:val="110"/>
        </w:rPr>
        <w:t xml:space="preserve"> </w:t>
      </w:r>
      <w:r>
        <w:rPr>
          <w:w w:val="110"/>
        </w:rPr>
        <w:t>from</w:t>
      </w:r>
      <w:r>
        <w:rPr>
          <w:spacing w:val="40"/>
          <w:w w:val="110"/>
        </w:rPr>
        <w:t xml:space="preserve"> </w:t>
      </w:r>
      <w:r>
        <w:rPr>
          <w:w w:val="110"/>
        </w:rPr>
        <w:t>bound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as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function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annealing</w:t>
      </w:r>
      <w:r>
        <w:rPr>
          <w:spacing w:val="40"/>
          <w:w w:val="110"/>
        </w:rPr>
        <w:t xml:space="preserve"> </w:t>
      </w:r>
      <w:r>
        <w:rPr>
          <w:w w:val="110"/>
        </w:rPr>
        <w:t>time,</w:t>
      </w:r>
      <w:r>
        <w:rPr>
          <w:spacing w:val="40"/>
          <w:w w:val="110"/>
        </w:rPr>
        <w:t xml:space="preserve"> </w:t>
      </w:r>
      <w:r>
        <w:rPr>
          <w:w w:val="110"/>
        </w:rPr>
        <w:t>anneal-</w:t>
      </w:r>
      <w:r>
        <w:rPr>
          <w:spacing w:val="40"/>
          <w:w w:val="110"/>
        </w:rPr>
        <w:t xml:space="preserve"> </w:t>
      </w:r>
      <w:r>
        <w:rPr>
          <w:w w:val="110"/>
        </w:rPr>
        <w:t>ing temperature, and M</w:t>
      </w:r>
      <w:r>
        <w:rPr>
          <w:w w:val="110"/>
          <w:vertAlign w:val="subscript"/>
        </w:rPr>
        <w:t>w</w:t>
      </w:r>
      <w:r>
        <w:rPr>
          <w:w w:val="110"/>
        </w:rPr>
        <w:t>. First, measurements at relatively short</w:t>
      </w:r>
      <w:r>
        <w:rPr>
          <w:spacing w:val="40"/>
          <w:w w:val="110"/>
        </w:rPr>
        <w:t xml:space="preserve"> </w:t>
      </w:r>
      <w:r>
        <w:rPr>
          <w:w w:val="110"/>
        </w:rPr>
        <w:t>annealing</w:t>
      </w:r>
      <w:r>
        <w:rPr>
          <w:spacing w:val="35"/>
          <w:w w:val="110"/>
        </w:rPr>
        <w:t xml:space="preserve"> </w:t>
      </w:r>
      <w:r>
        <w:rPr>
          <w:w w:val="110"/>
        </w:rPr>
        <w:t>conditions</w:t>
      </w:r>
      <w:r>
        <w:rPr>
          <w:spacing w:val="36"/>
          <w:w w:val="110"/>
        </w:rPr>
        <w:t xml:space="preserve"> </w:t>
      </w:r>
      <w:r>
        <w:rPr>
          <w:w w:val="110"/>
        </w:rPr>
        <w:t>isolate</w:t>
      </w:r>
      <w:r>
        <w:rPr>
          <w:spacing w:val="36"/>
          <w:w w:val="110"/>
        </w:rPr>
        <w:t xml:space="preserve"> </w:t>
      </w:r>
      <w:r>
        <w:rPr>
          <w:w w:val="110"/>
        </w:rPr>
        <w:t>NP-bound</w:t>
      </w:r>
      <w:r>
        <w:rPr>
          <w:spacing w:val="36"/>
          <w:w w:val="110"/>
        </w:rPr>
        <w:t xml:space="preserve"> </w:t>
      </w:r>
      <w:r>
        <w:rPr>
          <w:w w:val="110"/>
        </w:rPr>
        <w:t>polymer</w:t>
      </w:r>
      <w:r>
        <w:rPr>
          <w:spacing w:val="36"/>
          <w:w w:val="110"/>
        </w:rPr>
        <w:t xml:space="preserve"> </w:t>
      </w:r>
      <w:r>
        <w:rPr>
          <w:w w:val="110"/>
        </w:rPr>
        <w:t>from</w:t>
      </w:r>
      <w:r>
        <w:rPr>
          <w:spacing w:val="36"/>
          <w:w w:val="110"/>
        </w:rPr>
        <w:t xml:space="preserve"> </w:t>
      </w:r>
      <w:r>
        <w:rPr>
          <w:w w:val="110"/>
        </w:rPr>
        <w:t>free</w:t>
      </w:r>
      <w:r>
        <w:rPr>
          <w:spacing w:val="36"/>
          <w:w w:val="110"/>
        </w:rPr>
        <w:t xml:space="preserve"> </w:t>
      </w:r>
      <w:r>
        <w:rPr>
          <w:spacing w:val="-2"/>
          <w:w w:val="110"/>
        </w:rPr>
        <w:t>poly-</w:t>
      </w:r>
    </w:p>
    <w:p w14:paraId="6F6F2B72" w14:textId="77777777" w:rsidR="00E21043" w:rsidRDefault="0052501A">
      <w:pPr>
        <w:pStyle w:val="BodyText"/>
        <w:spacing w:line="211" w:lineRule="exact"/>
        <w:ind w:left="72"/>
      </w:pPr>
      <w:r>
        <w:rPr>
          <w:w w:val="110"/>
        </w:rPr>
        <w:t>mer,</w:t>
      </w:r>
      <w:r>
        <w:rPr>
          <w:spacing w:val="27"/>
          <w:w w:val="110"/>
        </w:rPr>
        <w:t xml:space="preserve"> </w:t>
      </w:r>
      <w:r>
        <w:rPr>
          <w:w w:val="110"/>
        </w:rPr>
        <w:t>and</w:t>
      </w:r>
      <w:r>
        <w:rPr>
          <w:spacing w:val="28"/>
          <w:w w:val="110"/>
        </w:rPr>
        <w:t xml:space="preserve"> </w:t>
      </w:r>
      <w:r>
        <w:rPr>
          <w:w w:val="110"/>
        </w:rPr>
        <w:t>a</w:t>
      </w:r>
      <w:r>
        <w:rPr>
          <w:spacing w:val="28"/>
          <w:w w:val="110"/>
        </w:rPr>
        <w:t xml:space="preserve"> </w:t>
      </w:r>
      <w:r>
        <w:rPr>
          <w:w w:val="110"/>
        </w:rPr>
        <w:t>bound</w:t>
      </w:r>
      <w:r>
        <w:rPr>
          <w:spacing w:val="28"/>
          <w:w w:val="110"/>
        </w:rPr>
        <w:t xml:space="preserve"> </w:t>
      </w:r>
      <w:r>
        <w:rPr>
          <w:w w:val="110"/>
        </w:rPr>
        <w:t>layer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8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spacing w:val="38"/>
          <w:w w:val="110"/>
        </w:rPr>
        <w:t xml:space="preserve"> </w:t>
      </w:r>
      <w:r>
        <w:rPr>
          <w:w w:val="110"/>
        </w:rPr>
        <w:t>was</w:t>
      </w:r>
      <w:r>
        <w:rPr>
          <w:spacing w:val="28"/>
          <w:w w:val="110"/>
        </w:rPr>
        <w:t xml:space="preserve"> </w:t>
      </w:r>
      <w:r>
        <w:rPr>
          <w:w w:val="110"/>
        </w:rPr>
        <w:t>observed,</w:t>
      </w:r>
      <w:r>
        <w:rPr>
          <w:spacing w:val="28"/>
          <w:w w:val="110"/>
        </w:rPr>
        <w:t xml:space="preserve"> </w:t>
      </w:r>
      <w:r>
        <w:rPr>
          <w:w w:val="110"/>
        </w:rPr>
        <w:t>as</w:t>
      </w:r>
      <w:r>
        <w:rPr>
          <w:spacing w:val="28"/>
          <w:w w:val="110"/>
        </w:rPr>
        <w:t xml:space="preserve"> </w:t>
      </w:r>
      <w:r>
        <w:rPr>
          <w:w w:val="110"/>
        </w:rPr>
        <w:t>expected</w:t>
      </w:r>
      <w:r>
        <w:rPr>
          <w:spacing w:val="27"/>
          <w:w w:val="110"/>
        </w:rPr>
        <w:t xml:space="preserve"> </w:t>
      </w:r>
      <w:r>
        <w:rPr>
          <w:spacing w:val="-4"/>
          <w:w w:val="110"/>
        </w:rPr>
        <w:t>from</w:t>
      </w:r>
    </w:p>
    <w:p w14:paraId="16E2B285" w14:textId="77777777" w:rsidR="00E21043" w:rsidRDefault="0052501A">
      <w:pPr>
        <w:pStyle w:val="BodyText"/>
        <w:spacing w:line="268" w:lineRule="auto"/>
        <w:ind w:left="72"/>
      </w:pPr>
      <w:r>
        <w:rPr>
          <w:w w:val="110"/>
        </w:rPr>
        <w:t>other measurements [</w:t>
      </w:r>
      <w:hyperlink w:anchor="_bookmark190" w:history="1">
        <w:r>
          <w:rPr>
            <w:color w:val="0080AC"/>
            <w:w w:val="110"/>
          </w:rPr>
          <w:t>208–210</w:t>
        </w:r>
        <w:r>
          <w:rPr>
            <w:w w:val="110"/>
          </w:rPr>
          <w:t>].</w:t>
        </w:r>
      </w:hyperlink>
      <w:r>
        <w:rPr>
          <w:w w:val="110"/>
        </w:rPr>
        <w:t xml:space="preserve"> Upon further annealing, poly-</w:t>
      </w:r>
      <w:r>
        <w:rPr>
          <w:spacing w:val="40"/>
          <w:w w:val="110"/>
        </w:rPr>
        <w:t xml:space="preserve"> </w:t>
      </w:r>
      <w:r>
        <w:rPr>
          <w:w w:val="110"/>
        </w:rPr>
        <w:t>mer desorption was observed as the fraction of chains originally</w:t>
      </w:r>
      <w:r>
        <w:rPr>
          <w:spacing w:val="40"/>
          <w:w w:val="110"/>
        </w:rPr>
        <w:t xml:space="preserve"> </w:t>
      </w:r>
      <w:r>
        <w:rPr>
          <w:w w:val="110"/>
        </w:rPr>
        <w:t>bound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NPs</w:t>
      </w:r>
      <w:r>
        <w:rPr>
          <w:spacing w:val="-9"/>
          <w:w w:val="110"/>
        </w:rPr>
        <w:t xml:space="preserve"> </w:t>
      </w:r>
      <w:r>
        <w:rPr>
          <w:w w:val="110"/>
        </w:rPr>
        <w:t>decreased,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some</w:t>
      </w:r>
      <w:r>
        <w:rPr>
          <w:spacing w:val="-9"/>
          <w:w w:val="110"/>
        </w:rPr>
        <w:t xml:space="preserve"> </w:t>
      </w:r>
      <w:r>
        <w:rPr>
          <w:w w:val="110"/>
        </w:rPr>
        <w:t>polymer</w:t>
      </w:r>
      <w:r>
        <w:rPr>
          <w:spacing w:val="-9"/>
          <w:w w:val="110"/>
        </w:rPr>
        <w:t xml:space="preserve"> </w:t>
      </w:r>
      <w:r>
        <w:rPr>
          <w:w w:val="110"/>
        </w:rPr>
        <w:t>remained</w:t>
      </w:r>
      <w:r>
        <w:rPr>
          <w:spacing w:val="-9"/>
          <w:w w:val="110"/>
        </w:rPr>
        <w:t xml:space="preserve"> </w:t>
      </w:r>
      <w:r>
        <w:rPr>
          <w:w w:val="110"/>
        </w:rPr>
        <w:t>adsorbed</w:t>
      </w:r>
      <w:r>
        <w:rPr>
          <w:spacing w:val="40"/>
          <w:w w:val="110"/>
        </w:rPr>
        <w:t xml:space="preserve"> </w:t>
      </w:r>
      <w:r>
        <w:rPr>
          <w:w w:val="110"/>
        </w:rPr>
        <w:t>after all annealing conditions studied [</w:t>
      </w:r>
      <w:hyperlink w:anchor="_bookmark188" w:history="1">
        <w:r>
          <w:rPr>
            <w:color w:val="0080AC"/>
            <w:w w:val="110"/>
          </w:rPr>
          <w:t>206</w:t>
        </w:r>
        <w:r>
          <w:rPr>
            <w:w w:val="110"/>
          </w:rPr>
          <w:t>].</w:t>
        </w:r>
      </w:hyperlink>
      <w:r>
        <w:rPr>
          <w:w w:val="110"/>
        </w:rPr>
        <w:t xml:space="preserve"> In fact, the kinetics of</w:t>
      </w:r>
      <w:r>
        <w:rPr>
          <w:spacing w:val="40"/>
          <w:w w:val="110"/>
        </w:rPr>
        <w:t xml:space="preserve"> </w:t>
      </w:r>
      <w:r>
        <w:rPr>
          <w:w w:val="110"/>
        </w:rPr>
        <w:t>desorption were slower for lower temperatures and higher M</w:t>
      </w:r>
      <w:r>
        <w:rPr>
          <w:w w:val="110"/>
          <w:vertAlign w:val="subscript"/>
        </w:rPr>
        <w:t>w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and this effect correlates with the polymer chain relaxation time,</w:t>
      </w:r>
      <w:r>
        <w:rPr>
          <w:spacing w:val="40"/>
          <w:w w:val="110"/>
        </w:rPr>
        <w:t xml:space="preserve"> </w:t>
      </w:r>
      <w:r>
        <w:rPr>
          <w:w w:val="110"/>
        </w:rPr>
        <w:t>albeit</w:t>
      </w:r>
      <w:r>
        <w:rPr>
          <w:spacing w:val="32"/>
          <w:w w:val="110"/>
        </w:rPr>
        <w:t xml:space="preserve"> </w:t>
      </w:r>
      <w:r>
        <w:rPr>
          <w:w w:val="110"/>
        </w:rPr>
        <w:t>over</w:t>
      </w:r>
      <w:r>
        <w:rPr>
          <w:spacing w:val="32"/>
          <w:w w:val="110"/>
        </w:rPr>
        <w:t xml:space="preserve"> </w:t>
      </w:r>
      <w:r>
        <w:rPr>
          <w:w w:val="110"/>
        </w:rPr>
        <w:t>a</w:t>
      </w:r>
      <w:r>
        <w:rPr>
          <w:spacing w:val="32"/>
          <w:w w:val="110"/>
        </w:rPr>
        <w:t xml:space="preserve"> </w:t>
      </w:r>
      <w:r>
        <w:rPr>
          <w:w w:val="110"/>
        </w:rPr>
        <w:t>relatively</w:t>
      </w:r>
      <w:r>
        <w:rPr>
          <w:spacing w:val="32"/>
          <w:w w:val="110"/>
        </w:rPr>
        <w:t xml:space="preserve"> </w:t>
      </w:r>
      <w:r>
        <w:rPr>
          <w:w w:val="110"/>
        </w:rPr>
        <w:t>narrow</w:t>
      </w:r>
      <w:r>
        <w:rPr>
          <w:spacing w:val="32"/>
          <w:w w:val="110"/>
        </w:rPr>
        <w:t xml:space="preserve"> </w:t>
      </w:r>
      <w:r>
        <w:rPr>
          <w:w w:val="110"/>
        </w:rPr>
        <w:t>window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32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32"/>
          <w:w w:val="110"/>
        </w:rPr>
        <w:t xml:space="preserve"> </w:t>
      </w:r>
      <w:r>
        <w:rPr>
          <w:w w:val="110"/>
        </w:rPr>
        <w:t>temperature</w:t>
      </w:r>
      <w:r>
        <w:rPr>
          <w:spacing w:val="40"/>
          <w:w w:val="110"/>
        </w:rPr>
        <w:t xml:space="preserve"> </w:t>
      </w:r>
      <w:r>
        <w:rPr>
          <w:w w:val="110"/>
        </w:rPr>
        <w:t>in this study. Despite differences in sample preparation and mea-</w:t>
      </w:r>
      <w:r>
        <w:rPr>
          <w:spacing w:val="40"/>
          <w:w w:val="110"/>
        </w:rPr>
        <w:t xml:space="preserve"> </w:t>
      </w:r>
      <w:r>
        <w:rPr>
          <w:w w:val="110"/>
        </w:rPr>
        <w:t>surements, these two studies are in qualitative agreement in that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13"/>
          <w:w w:val="110"/>
        </w:rPr>
        <w:t xml:space="preserve"> </w:t>
      </w:r>
      <w:r>
        <w:rPr>
          <w:w w:val="110"/>
        </w:rPr>
        <w:t>desorption</w:t>
      </w:r>
      <w:r>
        <w:rPr>
          <w:spacing w:val="13"/>
          <w:w w:val="110"/>
        </w:rPr>
        <w:t xml:space="preserve"> </w:t>
      </w:r>
      <w:r>
        <w:rPr>
          <w:w w:val="110"/>
        </w:rPr>
        <w:t>is</w:t>
      </w:r>
      <w:r>
        <w:rPr>
          <w:spacing w:val="14"/>
          <w:w w:val="110"/>
        </w:rPr>
        <w:t xml:space="preserve"> </w:t>
      </w:r>
      <w:r>
        <w:rPr>
          <w:w w:val="110"/>
        </w:rPr>
        <w:t>much</w:t>
      </w:r>
      <w:r>
        <w:rPr>
          <w:spacing w:val="13"/>
          <w:w w:val="110"/>
        </w:rPr>
        <w:t xml:space="preserve"> </w:t>
      </w:r>
      <w:r>
        <w:rPr>
          <w:w w:val="110"/>
        </w:rPr>
        <w:t>slower</w:t>
      </w:r>
      <w:r>
        <w:rPr>
          <w:spacing w:val="13"/>
          <w:w w:val="110"/>
        </w:rPr>
        <w:t xml:space="preserve"> </w:t>
      </w:r>
      <w:r>
        <w:rPr>
          <w:w w:val="110"/>
        </w:rPr>
        <w:t>than</w:t>
      </w:r>
      <w:r>
        <w:rPr>
          <w:spacing w:val="14"/>
          <w:w w:val="110"/>
        </w:rPr>
        <w:t xml:space="preserve"> </w:t>
      </w:r>
      <w:r>
        <w:rPr>
          <w:w w:val="110"/>
        </w:rPr>
        <w:t>bulk</w:t>
      </w:r>
      <w:r>
        <w:rPr>
          <w:spacing w:val="13"/>
          <w:w w:val="110"/>
        </w:rPr>
        <w:t xml:space="preserve"> </w:t>
      </w:r>
      <w:r>
        <w:rPr>
          <w:w w:val="110"/>
        </w:rPr>
        <w:t>polymer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dynamics,</w:t>
      </w:r>
    </w:p>
    <w:p w14:paraId="11E766C5" w14:textId="77777777" w:rsidR="00E21043" w:rsidRDefault="0052501A">
      <w:pPr>
        <w:pStyle w:val="BodyText"/>
        <w:spacing w:line="254" w:lineRule="auto"/>
        <w:ind w:left="72"/>
      </w:pPr>
      <w:r>
        <w:rPr>
          <w:w w:val="110"/>
        </w:rPr>
        <w:t>some chains remain bound for experimentally inaccessible time-</w:t>
      </w:r>
      <w:r>
        <w:rPr>
          <w:spacing w:val="40"/>
          <w:w w:val="110"/>
        </w:rPr>
        <w:t xml:space="preserve"> </w:t>
      </w:r>
      <w:r>
        <w:rPr>
          <w:w w:val="110"/>
        </w:rPr>
        <w:t>scales (&gt;10</w:t>
      </w:r>
      <w:r>
        <w:rPr>
          <w:w w:val="110"/>
          <w:position w:val="6"/>
          <w:sz w:val="12"/>
        </w:rPr>
        <w:t>6</w:t>
      </w:r>
      <w:r>
        <w:rPr>
          <w:spacing w:val="40"/>
          <w:w w:val="110"/>
          <w:position w:val="6"/>
          <w:sz w:val="12"/>
        </w:rPr>
        <w:t xml:space="preserve"> 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t</w:t>
      </w:r>
      <w:r>
        <w:rPr>
          <w:w w:val="110"/>
        </w:rPr>
        <w:t>), and the desorption kinetics depend strongly on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temperature.</w:t>
      </w:r>
    </w:p>
    <w:p w14:paraId="755E4DDC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Much remains unknown about the desorption and exchange</w:t>
      </w:r>
      <w:r>
        <w:rPr>
          <w:spacing w:val="40"/>
          <w:w w:val="110"/>
        </w:rPr>
        <w:t xml:space="preserve"> </w:t>
      </w:r>
      <w:r>
        <w:rPr>
          <w:w w:val="110"/>
        </w:rPr>
        <w:t>process of bound polymers in PNCs. First and foremost, the dense</w:t>
      </w:r>
      <w:r>
        <w:rPr>
          <w:spacing w:val="40"/>
          <w:w w:val="111"/>
        </w:rPr>
        <w:t xml:space="preserve"> </w:t>
      </w:r>
      <w:bookmarkStart w:id="52" w:name="6_Nanoparticle_diffusion_in_polymer_melt"/>
      <w:bookmarkStart w:id="53" w:name="6.1_Theoretical_background"/>
      <w:bookmarkEnd w:id="52"/>
      <w:bookmarkEnd w:id="53"/>
      <w:r>
        <w:rPr>
          <w:w w:val="110"/>
        </w:rPr>
        <w:t>parameter space in PNCs remains largely untested, particularly</w:t>
      </w:r>
      <w:r>
        <w:rPr>
          <w:spacing w:val="80"/>
          <w:w w:val="110"/>
        </w:rPr>
        <w:t xml:space="preserve"> </w:t>
      </w:r>
      <w:r>
        <w:rPr>
          <w:w w:val="110"/>
        </w:rPr>
        <w:t>NP size and NP-polymer interactions. In addition, ERD and SANS</w:t>
      </w:r>
      <w:r>
        <w:rPr>
          <w:spacing w:val="40"/>
          <w:w w:val="110"/>
        </w:rPr>
        <w:t xml:space="preserve"> </w:t>
      </w:r>
      <w:r>
        <w:rPr>
          <w:w w:val="110"/>
        </w:rPr>
        <w:t>studies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P2VP/SiO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showed</w:t>
      </w:r>
      <w:r>
        <w:rPr>
          <w:spacing w:val="-3"/>
          <w:w w:val="110"/>
        </w:rPr>
        <w:t xml:space="preserve"> </w:t>
      </w:r>
      <w:r>
        <w:rPr>
          <w:w w:val="110"/>
        </w:rPr>
        <w:t>that</w:t>
      </w:r>
      <w:r>
        <w:rPr>
          <w:spacing w:val="-3"/>
          <w:w w:val="110"/>
        </w:rPr>
        <w:t xml:space="preserve"> </w:t>
      </w:r>
      <w:r>
        <w:rPr>
          <w:w w:val="110"/>
        </w:rPr>
        <w:t>some</w:t>
      </w:r>
      <w:r>
        <w:rPr>
          <w:spacing w:val="-3"/>
          <w:w w:val="110"/>
        </w:rPr>
        <w:t xml:space="preserve"> </w:t>
      </w:r>
      <w:r>
        <w:rPr>
          <w:w w:val="110"/>
        </w:rPr>
        <w:t>chains</w:t>
      </w:r>
      <w:r>
        <w:rPr>
          <w:spacing w:val="-3"/>
          <w:w w:val="110"/>
        </w:rPr>
        <w:t xml:space="preserve"> </w:t>
      </w:r>
      <w:r>
        <w:rPr>
          <w:w w:val="110"/>
        </w:rPr>
        <w:t>remained</w:t>
      </w:r>
      <w:r>
        <w:rPr>
          <w:spacing w:val="-3"/>
          <w:w w:val="110"/>
        </w:rPr>
        <w:t xml:space="preserve"> </w:t>
      </w:r>
      <w:r>
        <w:rPr>
          <w:w w:val="110"/>
        </w:rPr>
        <w:t>adsorbed</w:t>
      </w:r>
      <w:r>
        <w:rPr>
          <w:spacing w:val="40"/>
          <w:w w:val="110"/>
        </w:rPr>
        <w:t xml:space="preserve"> </w:t>
      </w:r>
      <w:r>
        <w:rPr>
          <w:w w:val="110"/>
        </w:rPr>
        <w:t>for experimentally accessible time-scales [</w:t>
      </w:r>
      <w:hyperlink w:anchor="_bookmark188" w:history="1">
        <w:r>
          <w:rPr>
            <w:color w:val="0080AC"/>
            <w:w w:val="110"/>
          </w:rPr>
          <w:t>206</w:t>
        </w:r>
        <w:r>
          <w:rPr>
            <w:w w:val="110"/>
          </w:rPr>
          <w:t>,</w:t>
        </w:r>
      </w:hyperlink>
      <w:hyperlink w:anchor="_bookmark189" w:history="1">
        <w:r>
          <w:rPr>
            <w:color w:val="0080AC"/>
            <w:w w:val="110"/>
          </w:rPr>
          <w:t>207</w:t>
        </w:r>
        <w:r>
          <w:rPr>
            <w:w w:val="110"/>
          </w:rPr>
          <w:t>].</w:t>
        </w:r>
      </w:hyperlink>
      <w:r>
        <w:rPr>
          <w:w w:val="110"/>
        </w:rPr>
        <w:t xml:space="preserve"> It remains</w:t>
      </w:r>
      <w:r>
        <w:rPr>
          <w:spacing w:val="40"/>
          <w:w w:val="110"/>
        </w:rPr>
        <w:t xml:space="preserve"> </w:t>
      </w:r>
      <w:r>
        <w:rPr>
          <w:w w:val="110"/>
        </w:rPr>
        <w:t>unclear how this observation and others depends on the material</w:t>
      </w:r>
      <w:r>
        <w:rPr>
          <w:spacing w:val="40"/>
          <w:w w:val="110"/>
        </w:rPr>
        <w:t xml:space="preserve"> </w:t>
      </w:r>
      <w:r>
        <w:rPr>
          <w:w w:val="110"/>
        </w:rPr>
        <w:t>system or if PNCs with weaker interactions will also show “perma-</w:t>
      </w:r>
      <w:r>
        <w:rPr>
          <w:spacing w:val="40"/>
          <w:w w:val="110"/>
        </w:rPr>
        <w:t xml:space="preserve"> </w:t>
      </w:r>
      <w:r>
        <w:rPr>
          <w:w w:val="110"/>
        </w:rPr>
        <w:t>nently” bound polymer. In addition, the interfacial conformations</w:t>
      </w:r>
      <w:r>
        <w:rPr>
          <w:spacing w:val="40"/>
          <w:w w:val="110"/>
        </w:rPr>
        <w:t xml:space="preserve"> </w:t>
      </w:r>
      <w:r>
        <w:rPr>
          <w:w w:val="110"/>
        </w:rPr>
        <w:t>and evolution of conformations during annealing are unexplored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will</w:t>
      </w:r>
      <w:r>
        <w:rPr>
          <w:spacing w:val="-5"/>
          <w:w w:val="110"/>
        </w:rPr>
        <w:t xml:space="preserve"> </w:t>
      </w:r>
      <w:r>
        <w:rPr>
          <w:w w:val="110"/>
        </w:rPr>
        <w:t>require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techniques</w:t>
      </w:r>
      <w:r>
        <w:rPr>
          <w:spacing w:val="-5"/>
          <w:w w:val="110"/>
        </w:rPr>
        <w:t xml:space="preserve"> </w:t>
      </w:r>
      <w:r>
        <w:rPr>
          <w:w w:val="110"/>
        </w:rPr>
        <w:t>beyond</w:t>
      </w:r>
      <w:r>
        <w:rPr>
          <w:spacing w:val="-5"/>
          <w:w w:val="110"/>
        </w:rPr>
        <w:t xml:space="preserve"> </w:t>
      </w:r>
      <w:r>
        <w:rPr>
          <w:w w:val="110"/>
        </w:rPr>
        <w:t>those</w:t>
      </w:r>
      <w:r>
        <w:rPr>
          <w:spacing w:val="-5"/>
          <w:w w:val="110"/>
        </w:rPr>
        <w:t xml:space="preserve"> </w:t>
      </w:r>
      <w:r>
        <w:rPr>
          <w:w w:val="110"/>
        </w:rPr>
        <w:t>men-</w:t>
      </w:r>
      <w:r>
        <w:rPr>
          <w:spacing w:val="40"/>
          <w:w w:val="110"/>
        </w:rPr>
        <w:t xml:space="preserve"> </w:t>
      </w:r>
      <w:r>
        <w:rPr>
          <w:w w:val="110"/>
        </w:rPr>
        <w:t>tioned</w:t>
      </w:r>
      <w:r>
        <w:rPr>
          <w:spacing w:val="-10"/>
          <w:w w:val="110"/>
        </w:rPr>
        <w:t xml:space="preserve"> </w:t>
      </w:r>
      <w:r>
        <w:rPr>
          <w:w w:val="110"/>
        </w:rPr>
        <w:t>here.</w:t>
      </w:r>
      <w:r>
        <w:rPr>
          <w:spacing w:val="-10"/>
          <w:w w:val="110"/>
        </w:rPr>
        <w:t xml:space="preserve"> </w:t>
      </w:r>
      <w:r>
        <w:rPr>
          <w:w w:val="110"/>
        </w:rPr>
        <w:t>Finally,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mechanistic</w:t>
      </w:r>
      <w:r>
        <w:rPr>
          <w:spacing w:val="-10"/>
          <w:w w:val="110"/>
        </w:rPr>
        <w:t xml:space="preserve"> </w:t>
      </w:r>
      <w:r>
        <w:rPr>
          <w:w w:val="110"/>
        </w:rPr>
        <w:t>description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desorption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exchange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different</w:t>
      </w:r>
      <w:r>
        <w:rPr>
          <w:spacing w:val="-8"/>
          <w:w w:val="110"/>
        </w:rPr>
        <w:t xml:space="preserve"> </w:t>
      </w:r>
      <w:r>
        <w:rPr>
          <w:w w:val="110"/>
        </w:rPr>
        <w:t>populations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chains</w:t>
      </w:r>
      <w:r>
        <w:rPr>
          <w:spacing w:val="-8"/>
          <w:w w:val="110"/>
        </w:rPr>
        <w:t xml:space="preserve"> </w:t>
      </w:r>
      <w:r>
        <w:rPr>
          <w:w w:val="110"/>
        </w:rPr>
        <w:t>(tightly</w:t>
      </w:r>
      <w:r>
        <w:rPr>
          <w:spacing w:val="-8"/>
          <w:w w:val="110"/>
        </w:rPr>
        <w:t xml:space="preserve"> </w:t>
      </w:r>
      <w:r>
        <w:rPr>
          <w:w w:val="110"/>
        </w:rPr>
        <w:t>bound</w:t>
      </w:r>
      <w:r>
        <w:rPr>
          <w:spacing w:val="-8"/>
          <w:w w:val="110"/>
        </w:rPr>
        <w:t xml:space="preserve"> </w:t>
      </w:r>
      <w:r>
        <w:rPr>
          <w:w w:val="110"/>
        </w:rPr>
        <w:t>vs</w:t>
      </w:r>
      <w:r>
        <w:rPr>
          <w:spacing w:val="-8"/>
          <w:w w:val="110"/>
        </w:rPr>
        <w:t xml:space="preserve"> </w:t>
      </w:r>
      <w:r>
        <w:rPr>
          <w:w w:val="110"/>
        </w:rPr>
        <w:t>lightly</w:t>
      </w:r>
      <w:r>
        <w:rPr>
          <w:spacing w:val="40"/>
          <w:w w:val="110"/>
        </w:rPr>
        <w:t xml:space="preserve"> </w:t>
      </w:r>
      <w:r>
        <w:rPr>
          <w:w w:val="110"/>
        </w:rPr>
        <w:t>bound) remains elusive and may require considerable experimen-</w:t>
      </w:r>
      <w:r>
        <w:rPr>
          <w:spacing w:val="40"/>
          <w:w w:val="110"/>
        </w:rPr>
        <w:t xml:space="preserve"> </w:t>
      </w:r>
      <w:r>
        <w:rPr>
          <w:w w:val="110"/>
        </w:rPr>
        <w:t>tal and simulation efforts. This is a fruitful direction of research,</w:t>
      </w:r>
      <w:r>
        <w:rPr>
          <w:spacing w:val="40"/>
          <w:w w:val="110"/>
        </w:rPr>
        <w:t xml:space="preserve"> </w:t>
      </w:r>
      <w:r>
        <w:rPr>
          <w:w w:val="110"/>
        </w:rPr>
        <w:t>even though the desorption process is expected to be very com-</w:t>
      </w:r>
      <w:r>
        <w:rPr>
          <w:spacing w:val="40"/>
          <w:w w:val="110"/>
        </w:rPr>
        <w:t xml:space="preserve"> </w:t>
      </w:r>
      <w:r>
        <w:rPr>
          <w:w w:val="110"/>
        </w:rPr>
        <w:t>plicated and depend strongly on various experimental and PNC</w:t>
      </w:r>
      <w:r>
        <w:rPr>
          <w:spacing w:val="40"/>
          <w:w w:val="110"/>
        </w:rPr>
        <w:t xml:space="preserve"> </w:t>
      </w:r>
      <w:bookmarkStart w:id="54" w:name="_bookmark28"/>
      <w:bookmarkEnd w:id="54"/>
      <w:r>
        <w:rPr>
          <w:spacing w:val="-2"/>
          <w:w w:val="110"/>
        </w:rPr>
        <w:t>parameters.</w:t>
      </w:r>
    </w:p>
    <w:p w14:paraId="3DDDD6E6" w14:textId="77777777" w:rsidR="00E21043" w:rsidRDefault="00E21043">
      <w:pPr>
        <w:pStyle w:val="BodyText"/>
        <w:spacing w:before="10"/>
        <w:jc w:val="left"/>
      </w:pPr>
    </w:p>
    <w:p w14:paraId="028A17A4" w14:textId="77777777" w:rsidR="00E21043" w:rsidRDefault="0052501A">
      <w:pPr>
        <w:pStyle w:val="Heading1"/>
        <w:numPr>
          <w:ilvl w:val="0"/>
          <w:numId w:val="2"/>
        </w:numPr>
        <w:tabs>
          <w:tab w:val="left" w:pos="309"/>
        </w:tabs>
        <w:spacing w:before="1"/>
        <w:ind w:left="309" w:hanging="237"/>
      </w:pPr>
      <w:bookmarkStart w:id="55" w:name="_TOC_250003"/>
      <w:r>
        <w:rPr>
          <w:w w:val="110"/>
        </w:rPr>
        <w:t>Nanoparticle</w:t>
      </w:r>
      <w:r>
        <w:rPr>
          <w:spacing w:val="-6"/>
          <w:w w:val="110"/>
        </w:rPr>
        <w:t xml:space="preserve"> </w:t>
      </w:r>
      <w:r>
        <w:rPr>
          <w:w w:val="110"/>
        </w:rPr>
        <w:t>diffusion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polymer</w:t>
      </w:r>
      <w:r>
        <w:rPr>
          <w:spacing w:val="-5"/>
          <w:w w:val="110"/>
        </w:rPr>
        <w:t xml:space="preserve"> </w:t>
      </w:r>
      <w:bookmarkEnd w:id="55"/>
      <w:r>
        <w:rPr>
          <w:spacing w:val="-2"/>
          <w:w w:val="110"/>
        </w:rPr>
        <w:t>melts</w:t>
      </w:r>
    </w:p>
    <w:p w14:paraId="06B99924" w14:textId="77777777" w:rsidR="00E21043" w:rsidRDefault="00E21043">
      <w:pPr>
        <w:pStyle w:val="BodyText"/>
        <w:spacing w:before="43"/>
        <w:jc w:val="left"/>
        <w:rPr>
          <w:b/>
        </w:rPr>
      </w:pPr>
    </w:p>
    <w:p w14:paraId="1934B427" w14:textId="77777777" w:rsidR="00E21043" w:rsidRDefault="0052501A">
      <w:pPr>
        <w:pStyle w:val="ListParagraph"/>
        <w:numPr>
          <w:ilvl w:val="1"/>
          <w:numId w:val="2"/>
        </w:numPr>
        <w:tabs>
          <w:tab w:val="left" w:pos="429"/>
        </w:tabs>
        <w:spacing w:before="0"/>
        <w:ind w:left="429" w:hanging="357"/>
        <w:jc w:val="left"/>
        <w:rPr>
          <w:i/>
          <w:sz w:val="16"/>
        </w:rPr>
      </w:pPr>
      <w:r>
        <w:rPr>
          <w:i/>
          <w:w w:val="105"/>
          <w:sz w:val="16"/>
        </w:rPr>
        <w:t>Theoretical</w:t>
      </w:r>
      <w:r>
        <w:rPr>
          <w:i/>
          <w:spacing w:val="4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background</w:t>
      </w:r>
    </w:p>
    <w:p w14:paraId="15EFFDE0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32EB2A11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The Stokes-Einstein (SE) relationship describes the diffusion of</w:t>
      </w:r>
      <w:r>
        <w:rPr>
          <w:spacing w:val="40"/>
          <w:w w:val="110"/>
        </w:rPr>
        <w:t xml:space="preserve"> </w:t>
      </w:r>
      <w:r>
        <w:rPr>
          <w:w w:val="110"/>
        </w:rPr>
        <w:t>spherical</w:t>
      </w:r>
      <w:r>
        <w:rPr>
          <w:spacing w:val="-3"/>
          <w:w w:val="110"/>
        </w:rPr>
        <w:t xml:space="preserve"> </w:t>
      </w:r>
      <w:r>
        <w:rPr>
          <w:w w:val="110"/>
        </w:rPr>
        <w:t>particles</w:t>
      </w:r>
      <w:r>
        <w:rPr>
          <w:spacing w:val="-3"/>
          <w:w w:val="110"/>
        </w:rPr>
        <w:t xml:space="preserve"> </w:t>
      </w:r>
      <w:r>
        <w:rPr>
          <w:w w:val="110"/>
        </w:rPr>
        <w:t>(D</w:t>
      </w:r>
      <w:r>
        <w:rPr>
          <w:w w:val="110"/>
          <w:vertAlign w:val="subscript"/>
        </w:rPr>
        <w:t>SE</w:t>
      </w:r>
      <w:r>
        <w:rPr>
          <w:w w:val="110"/>
        </w:rPr>
        <w:t>)</w:t>
      </w:r>
      <w:r>
        <w:rPr>
          <w:spacing w:val="-3"/>
          <w:w w:val="110"/>
        </w:rPr>
        <w:t xml:space="preserve"> </w:t>
      </w:r>
      <w:r>
        <w:rPr>
          <w:w w:val="110"/>
        </w:rPr>
        <w:t>through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continuous</w:t>
      </w:r>
      <w:r>
        <w:rPr>
          <w:spacing w:val="-3"/>
          <w:w w:val="110"/>
        </w:rPr>
        <w:t xml:space="preserve"> </w:t>
      </w:r>
      <w:r>
        <w:rPr>
          <w:w w:val="110"/>
        </w:rPr>
        <w:t>medium</w:t>
      </w:r>
      <w:r>
        <w:rPr>
          <w:spacing w:val="-3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compe-</w:t>
      </w:r>
      <w:r>
        <w:rPr>
          <w:spacing w:val="40"/>
          <w:w w:val="110"/>
        </w:rPr>
        <w:t xml:space="preserve"> </w:t>
      </w:r>
      <w:r>
        <w:rPr>
          <w:w w:val="110"/>
        </w:rPr>
        <w:t>tition</w:t>
      </w:r>
      <w:r>
        <w:rPr>
          <w:spacing w:val="-9"/>
          <w:w w:val="110"/>
        </w:rPr>
        <w:t xml:space="preserve"> </w:t>
      </w:r>
      <w:r>
        <w:rPr>
          <w:w w:val="110"/>
        </w:rPr>
        <w:t>between</w:t>
      </w:r>
      <w:r>
        <w:rPr>
          <w:spacing w:val="-9"/>
          <w:w w:val="110"/>
        </w:rPr>
        <w:t xml:space="preserve"> </w:t>
      </w:r>
      <w:r>
        <w:rPr>
          <w:w w:val="110"/>
        </w:rPr>
        <w:t>driving</w:t>
      </w:r>
      <w:r>
        <w:rPr>
          <w:spacing w:val="-9"/>
          <w:w w:val="110"/>
        </w:rPr>
        <w:t xml:space="preserve"> </w:t>
      </w:r>
      <w:r>
        <w:rPr>
          <w:w w:val="110"/>
        </w:rPr>
        <w:t>forces</w:t>
      </w:r>
      <w:r>
        <w:rPr>
          <w:spacing w:val="-9"/>
          <w:w w:val="110"/>
        </w:rPr>
        <w:t xml:space="preserve"> </w:t>
      </w:r>
      <w:r>
        <w:rPr>
          <w:w w:val="110"/>
        </w:rPr>
        <w:t>from</w:t>
      </w:r>
      <w:r>
        <w:rPr>
          <w:spacing w:val="-9"/>
          <w:w w:val="110"/>
        </w:rPr>
        <w:t xml:space="preserve"> </w:t>
      </w:r>
      <w:r>
        <w:rPr>
          <w:w w:val="110"/>
        </w:rPr>
        <w:t>thermal</w:t>
      </w:r>
      <w:r>
        <w:rPr>
          <w:spacing w:val="-9"/>
          <w:w w:val="110"/>
        </w:rPr>
        <w:t xml:space="preserve"> </w:t>
      </w:r>
      <w:r>
        <w:rPr>
          <w:w w:val="110"/>
        </w:rPr>
        <w:t>fluctuations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viscous</w:t>
      </w:r>
      <w:r>
        <w:rPr>
          <w:spacing w:val="40"/>
          <w:w w:val="110"/>
        </w:rPr>
        <w:t xml:space="preserve"> </w:t>
      </w:r>
      <w:bookmarkStart w:id="56" w:name="_bookmark29"/>
      <w:bookmarkEnd w:id="56"/>
      <w:r>
        <w:rPr>
          <w:w w:val="110"/>
        </w:rPr>
        <w:t>drag forces of the medium:</w:t>
      </w:r>
    </w:p>
    <w:p w14:paraId="02B9AC67" w14:textId="77777777" w:rsidR="00E21043" w:rsidRDefault="0052501A">
      <w:pPr>
        <w:spacing w:before="83" w:line="104" w:lineRule="exact"/>
        <w:ind w:left="692"/>
        <w:rPr>
          <w:rFonts w:ascii="Times New Roman"/>
          <w:i/>
          <w:sz w:val="16"/>
        </w:rPr>
      </w:pPr>
      <w:r>
        <w:rPr>
          <w:rFonts w:ascii="Times New Roman"/>
          <w:i/>
          <w:spacing w:val="-5"/>
          <w:w w:val="105"/>
          <w:sz w:val="16"/>
        </w:rPr>
        <w:t>kT</w:t>
      </w:r>
    </w:p>
    <w:p w14:paraId="28179B90" w14:textId="77777777" w:rsidR="00E21043" w:rsidRDefault="0052501A">
      <w:pPr>
        <w:pStyle w:val="BodyText"/>
        <w:spacing w:before="105" w:line="268" w:lineRule="auto"/>
        <w:ind w:left="72" w:right="278"/>
      </w:pPr>
      <w:r>
        <w:br w:type="column"/>
      </w:r>
      <w:r>
        <w:rPr>
          <w:w w:val="110"/>
        </w:rPr>
        <w:t>characteristic</w:t>
      </w:r>
      <w:r>
        <w:rPr>
          <w:spacing w:val="-3"/>
          <w:w w:val="110"/>
        </w:rPr>
        <w:t xml:space="preserve"> </w:t>
      </w:r>
      <w:r>
        <w:rPr>
          <w:w w:val="110"/>
        </w:rPr>
        <w:t>particle</w:t>
      </w:r>
      <w:r>
        <w:rPr>
          <w:spacing w:val="-3"/>
          <w:w w:val="110"/>
        </w:rPr>
        <w:t xml:space="preserve"> </w:t>
      </w:r>
      <w:r>
        <w:rPr>
          <w:w w:val="110"/>
        </w:rPr>
        <w:t>size</w:t>
      </w:r>
      <w:r>
        <w:rPr>
          <w:spacing w:val="-3"/>
          <w:w w:val="110"/>
        </w:rPr>
        <w:t xml:space="preserve"> </w:t>
      </w:r>
      <w:r>
        <w:rPr>
          <w:w w:val="110"/>
        </w:rPr>
        <w:t>exceeds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largest</w:t>
      </w:r>
      <w:r>
        <w:rPr>
          <w:spacing w:val="-3"/>
          <w:w w:val="110"/>
        </w:rPr>
        <w:t xml:space="preserve"> </w:t>
      </w:r>
      <w:r>
        <w:rPr>
          <w:w w:val="110"/>
        </w:rPr>
        <w:t>characteristic</w:t>
      </w:r>
      <w:r>
        <w:rPr>
          <w:spacing w:val="-3"/>
          <w:w w:val="110"/>
        </w:rPr>
        <w:t xml:space="preserve"> </w:t>
      </w:r>
      <w:r>
        <w:rPr>
          <w:w w:val="110"/>
        </w:rPr>
        <w:t>length</w:t>
      </w:r>
      <w:r>
        <w:rPr>
          <w:spacing w:val="40"/>
          <w:w w:val="110"/>
        </w:rPr>
        <w:t xml:space="preserve"> </w:t>
      </w:r>
      <w:r>
        <w:rPr>
          <w:w w:val="110"/>
        </w:rPr>
        <w:t>scale of the medium, i.e. R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in a polymer melt. To apply The SE</w:t>
      </w:r>
      <w:r>
        <w:rPr>
          <w:spacing w:val="40"/>
          <w:w w:val="110"/>
        </w:rPr>
        <w:t xml:space="preserve"> </w:t>
      </w:r>
      <w:r>
        <w:rPr>
          <w:w w:val="110"/>
        </w:rPr>
        <w:t>model to nanoparticle diffusion in polymer melts, the zero-shear</w:t>
      </w:r>
      <w:r>
        <w:rPr>
          <w:spacing w:val="40"/>
          <w:w w:val="110"/>
        </w:rPr>
        <w:t xml:space="preserve"> </w:t>
      </w:r>
      <w:r>
        <w:rPr>
          <w:w w:val="110"/>
        </w:rPr>
        <w:t>viscosity (</w:t>
      </w:r>
      <w:r>
        <w:rPr>
          <w:rFonts w:ascii="Trebuchet MS"/>
          <w:w w:val="110"/>
        </w:rPr>
        <w:t>h</w:t>
      </w:r>
      <w:r>
        <w:rPr>
          <w:w w:val="110"/>
          <w:vertAlign w:val="subscript"/>
        </w:rPr>
        <w:t>0</w:t>
      </w:r>
      <w:r>
        <w:rPr>
          <w:w w:val="110"/>
        </w:rPr>
        <w:t>) and core NP size (R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) are often used for </w:t>
      </w:r>
      <w:r>
        <w:rPr>
          <w:rFonts w:ascii="Trebuchet MS"/>
          <w:w w:val="110"/>
        </w:rPr>
        <w:t xml:space="preserve">h </w:t>
      </w:r>
      <w:r>
        <w:rPr>
          <w:w w:val="110"/>
        </w:rPr>
        <w:t>and R</w:t>
      </w:r>
      <w:r>
        <w:rPr>
          <w:w w:val="110"/>
          <w:vertAlign w:val="subscript"/>
        </w:rPr>
        <w:t>p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respectively.</w:t>
      </w:r>
    </w:p>
    <w:p w14:paraId="2CB79E9F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polymer</w:t>
      </w:r>
      <w:r>
        <w:rPr>
          <w:spacing w:val="-1"/>
          <w:w w:val="110"/>
        </w:rPr>
        <w:t xml:space="preserve"> </w:t>
      </w:r>
      <w:r>
        <w:rPr>
          <w:w w:val="110"/>
        </w:rPr>
        <w:t>melts</w:t>
      </w:r>
      <w:r>
        <w:rPr>
          <w:spacing w:val="-1"/>
          <w:w w:val="110"/>
        </w:rPr>
        <w:t xml:space="preserve"> </w:t>
      </w:r>
      <w:r>
        <w:rPr>
          <w:w w:val="110"/>
        </w:rPr>
        <w:t>(i.e.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PNCs),</w:t>
      </w:r>
      <w:r>
        <w:rPr>
          <w:spacing w:val="-1"/>
          <w:w w:val="110"/>
        </w:rPr>
        <w:t xml:space="preserve"> </w:t>
      </w:r>
      <w:r>
        <w:rPr>
          <w:w w:val="110"/>
        </w:rPr>
        <w:t>deviations</w:t>
      </w:r>
      <w:r>
        <w:rPr>
          <w:spacing w:val="-1"/>
          <w:w w:val="110"/>
        </w:rPr>
        <w:t xml:space="preserve"> </w:t>
      </w:r>
      <w:r>
        <w:rPr>
          <w:w w:val="110"/>
        </w:rPr>
        <w:t>from</w:t>
      </w:r>
      <w:r>
        <w:rPr>
          <w:spacing w:val="-1"/>
          <w:w w:val="110"/>
        </w:rPr>
        <w:t xml:space="preserve"> </w:t>
      </w:r>
      <w:r>
        <w:rPr>
          <w:w w:val="110"/>
        </w:rPr>
        <w:t>SE</w:t>
      </w:r>
      <w:r>
        <w:rPr>
          <w:spacing w:val="-1"/>
          <w:w w:val="110"/>
        </w:rPr>
        <w:t xml:space="preserve"> </w:t>
      </w:r>
      <w:r>
        <w:rPr>
          <w:w w:val="110"/>
        </w:rPr>
        <w:t>behavior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40"/>
          <w:w w:val="110"/>
        </w:rPr>
        <w:t xml:space="preserve"> </w:t>
      </w:r>
      <w:r>
        <w:rPr>
          <w:w w:val="110"/>
        </w:rPr>
        <w:t>expected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82" w:history="1">
        <w:r>
          <w:rPr>
            <w:color w:val="0080AC"/>
            <w:w w:val="110"/>
          </w:rPr>
          <w:t>38</w:t>
        </w:r>
        <w:r>
          <w:rPr>
            <w:w w:val="110"/>
          </w:rPr>
          <w:t>].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Several</w:t>
      </w:r>
      <w:r>
        <w:rPr>
          <w:spacing w:val="-10"/>
          <w:w w:val="110"/>
        </w:rPr>
        <w:t xml:space="preserve"> </w:t>
      </w:r>
      <w:r>
        <w:rPr>
          <w:w w:val="110"/>
        </w:rPr>
        <w:t>theories</w:t>
      </w:r>
      <w:r>
        <w:rPr>
          <w:spacing w:val="-9"/>
          <w:w w:val="110"/>
        </w:rPr>
        <w:t xml:space="preserve"> </w:t>
      </w:r>
      <w:r>
        <w:rPr>
          <w:w w:val="110"/>
        </w:rPr>
        <w:t>have</w:t>
      </w:r>
      <w:r>
        <w:rPr>
          <w:spacing w:val="-10"/>
          <w:w w:val="110"/>
        </w:rPr>
        <w:t xml:space="preserve"> </w:t>
      </w:r>
      <w:r>
        <w:rPr>
          <w:w w:val="110"/>
        </w:rPr>
        <w:t>been</w:t>
      </w:r>
      <w:r>
        <w:rPr>
          <w:spacing w:val="-10"/>
          <w:w w:val="110"/>
        </w:rPr>
        <w:t xml:space="preserve"> </w:t>
      </w:r>
      <w:r>
        <w:rPr>
          <w:w w:val="110"/>
        </w:rPr>
        <w:t>developed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describe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diffusion of dilute nanoparticles in polymer melts, including by De</w:t>
      </w:r>
      <w:r>
        <w:rPr>
          <w:spacing w:val="40"/>
          <w:w w:val="110"/>
        </w:rPr>
        <w:t xml:space="preserve"> </w:t>
      </w:r>
      <w:r>
        <w:rPr>
          <w:w w:val="110"/>
        </w:rPr>
        <w:t>Gennes [</w:t>
      </w:r>
      <w:hyperlink w:anchor="_bookmark82" w:history="1">
        <w:r>
          <w:rPr>
            <w:color w:val="0080AC"/>
            <w:w w:val="110"/>
          </w:rPr>
          <w:t>38</w:t>
        </w:r>
        <w:r>
          <w:rPr>
            <w:w w:val="110"/>
          </w:rPr>
          <w:t>],</w:t>
        </w:r>
      </w:hyperlink>
      <w:r>
        <w:rPr>
          <w:w w:val="110"/>
        </w:rPr>
        <w:t xml:space="preserve"> Rubinstein [</w:t>
      </w:r>
      <w:hyperlink w:anchor="_bookmark192" w:history="1">
        <w:r>
          <w:rPr>
            <w:color w:val="0080AC"/>
            <w:w w:val="110"/>
          </w:rPr>
          <w:t>211</w:t>
        </w:r>
        <w:r>
          <w:rPr>
            <w:w w:val="110"/>
          </w:rPr>
          <w:t>,</w:t>
        </w:r>
      </w:hyperlink>
      <w:hyperlink w:anchor="_bookmark193" w:history="1">
        <w:r>
          <w:rPr>
            <w:color w:val="0080AC"/>
            <w:w w:val="110"/>
          </w:rPr>
          <w:t>212</w:t>
        </w:r>
        <w:r>
          <w:rPr>
            <w:w w:val="110"/>
          </w:rPr>
          <w:t>],</w:t>
        </w:r>
      </w:hyperlink>
      <w:r>
        <w:rPr>
          <w:w w:val="110"/>
        </w:rPr>
        <w:t xml:space="preserve"> Schweizer [</w:t>
      </w:r>
      <w:hyperlink w:anchor="_bookmark194" w:history="1">
        <w:r>
          <w:rPr>
            <w:color w:val="0080AC"/>
            <w:w w:val="110"/>
          </w:rPr>
          <w:t>213–217</w:t>
        </w:r>
        <w:r>
          <w:rPr>
            <w:w w:val="110"/>
          </w:rPr>
          <w:t>],</w:t>
        </w:r>
      </w:hyperlink>
      <w:r>
        <w:rPr>
          <w:w w:val="110"/>
        </w:rPr>
        <w:t xml:space="preserve"> and oth-</w:t>
      </w:r>
      <w:r>
        <w:rPr>
          <w:spacing w:val="40"/>
          <w:w w:val="110"/>
        </w:rPr>
        <w:t xml:space="preserve"> </w:t>
      </w:r>
      <w:r>
        <w:rPr>
          <w:w w:val="110"/>
        </w:rPr>
        <w:t>ers</w:t>
      </w:r>
      <w:r>
        <w:rPr>
          <w:spacing w:val="-3"/>
          <w:w w:val="110"/>
        </w:rPr>
        <w:t xml:space="preserve"> </w:t>
      </w:r>
      <w:r>
        <w:rPr>
          <w:w w:val="110"/>
        </w:rPr>
        <w:t>[</w:t>
      </w:r>
      <w:hyperlink w:anchor="_bookmark200" w:history="1">
        <w:r>
          <w:rPr>
            <w:color w:val="0080AC"/>
            <w:w w:val="110"/>
          </w:rPr>
          <w:t>218</w:t>
        </w:r>
        <w:r>
          <w:rPr>
            <w:w w:val="110"/>
          </w:rPr>
          <w:t>,</w:t>
        </w:r>
      </w:hyperlink>
      <w:hyperlink w:anchor="_bookmark201" w:history="1">
        <w:r>
          <w:rPr>
            <w:color w:val="0080AC"/>
            <w:w w:val="110"/>
          </w:rPr>
          <w:t>219</w:t>
        </w:r>
        <w:r>
          <w:rPr>
            <w:w w:val="110"/>
          </w:rPr>
          <w:t>].</w:t>
        </w:r>
      </w:hyperlink>
      <w:r>
        <w:rPr>
          <w:spacing w:val="-3"/>
          <w:w w:val="110"/>
        </w:rPr>
        <w:t xml:space="preserve"> </w:t>
      </w:r>
      <w:r>
        <w:rPr>
          <w:w w:val="110"/>
        </w:rPr>
        <w:t>Early</w:t>
      </w:r>
      <w:r>
        <w:rPr>
          <w:spacing w:val="-3"/>
          <w:w w:val="110"/>
        </w:rPr>
        <w:t xml:space="preserve"> </w:t>
      </w:r>
      <w:r>
        <w:rPr>
          <w:w w:val="110"/>
        </w:rPr>
        <w:t>work</w:t>
      </w:r>
      <w:r>
        <w:rPr>
          <w:spacing w:val="-3"/>
          <w:w w:val="110"/>
        </w:rPr>
        <w:t xml:space="preserve"> </w:t>
      </w:r>
      <w:r>
        <w:rPr>
          <w:w w:val="110"/>
        </w:rPr>
        <w:t>by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Gennes</w:t>
      </w:r>
      <w:r>
        <w:rPr>
          <w:spacing w:val="-3"/>
          <w:w w:val="110"/>
        </w:rPr>
        <w:t xml:space="preserve"> </w:t>
      </w:r>
      <w:r>
        <w:rPr>
          <w:w w:val="110"/>
        </w:rPr>
        <w:t>an</w:t>
      </w:r>
      <w:r>
        <w:rPr>
          <w:spacing w:val="-3"/>
          <w:w w:val="110"/>
        </w:rPr>
        <w:t xml:space="preserve"> </w:t>
      </w:r>
      <w:r>
        <w:rPr>
          <w:w w:val="110"/>
        </w:rPr>
        <w:t>coworkers</w:t>
      </w:r>
      <w:r>
        <w:rPr>
          <w:spacing w:val="-3"/>
          <w:w w:val="110"/>
        </w:rPr>
        <w:t xml:space="preserve"> </w:t>
      </w:r>
      <w:r>
        <w:rPr>
          <w:w w:val="110"/>
        </w:rPr>
        <w:t>qualitatively</w:t>
      </w:r>
      <w:r>
        <w:rPr>
          <w:spacing w:val="40"/>
          <w:w w:val="110"/>
        </w:rPr>
        <w:t xml:space="preserve"> </w:t>
      </w:r>
      <w:r>
        <w:rPr>
          <w:w w:val="110"/>
        </w:rPr>
        <w:t>predicted</w:t>
      </w:r>
      <w:r>
        <w:rPr>
          <w:spacing w:val="20"/>
          <w:w w:val="110"/>
        </w:rPr>
        <w:t xml:space="preserve"> </w:t>
      </w:r>
      <w:r>
        <w:rPr>
          <w:w w:val="110"/>
        </w:rPr>
        <w:t>that</w:t>
      </w:r>
      <w:r>
        <w:rPr>
          <w:spacing w:val="20"/>
          <w:w w:val="110"/>
        </w:rPr>
        <w:t xml:space="preserve"> </w:t>
      </w:r>
      <w:r>
        <w:rPr>
          <w:w w:val="110"/>
        </w:rPr>
        <w:t>small</w:t>
      </w:r>
      <w:r>
        <w:rPr>
          <w:spacing w:val="21"/>
          <w:w w:val="110"/>
        </w:rPr>
        <w:t xml:space="preserve"> </w:t>
      </w:r>
      <w:r>
        <w:rPr>
          <w:w w:val="110"/>
        </w:rPr>
        <w:t>NPs</w:t>
      </w:r>
      <w:r>
        <w:rPr>
          <w:spacing w:val="20"/>
          <w:w w:val="110"/>
        </w:rPr>
        <w:t xml:space="preserve"> </w:t>
      </w:r>
      <w:r>
        <w:rPr>
          <w:w w:val="110"/>
        </w:rPr>
        <w:t>diffuse</w:t>
      </w:r>
      <w:r>
        <w:rPr>
          <w:spacing w:val="20"/>
          <w:w w:val="110"/>
        </w:rPr>
        <w:t xml:space="preserve"> </w:t>
      </w:r>
      <w:r>
        <w:rPr>
          <w:w w:val="110"/>
        </w:rPr>
        <w:t>faster</w:t>
      </w:r>
      <w:r>
        <w:rPr>
          <w:spacing w:val="21"/>
          <w:w w:val="110"/>
        </w:rPr>
        <w:t xml:space="preserve"> </w:t>
      </w:r>
      <w:r>
        <w:rPr>
          <w:w w:val="110"/>
        </w:rPr>
        <w:t>than</w:t>
      </w:r>
      <w:r>
        <w:rPr>
          <w:spacing w:val="2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SE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h</w:t>
      </w:r>
      <w:r>
        <w:rPr>
          <w:w w:val="110"/>
          <w:vertAlign w:val="subscript"/>
        </w:rPr>
        <w:t>0</w:t>
      </w:r>
      <w:r>
        <w:rPr>
          <w:w w:val="110"/>
        </w:rPr>
        <w:t>,</w:t>
      </w:r>
      <w:r>
        <w:rPr>
          <w:spacing w:val="21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>),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because</w:t>
      </w:r>
    </w:p>
    <w:p w14:paraId="1B4D0E8C" w14:textId="77777777" w:rsidR="00E21043" w:rsidRDefault="0052501A">
      <w:pPr>
        <w:pStyle w:val="BodyText"/>
        <w:spacing w:before="2" w:line="220" w:lineRule="auto"/>
        <w:ind w:left="72" w:right="278"/>
      </w:pPr>
      <w:r>
        <w:rPr>
          <w:w w:val="110"/>
        </w:rPr>
        <w:t>NPs sample a length-scale dependent friction dictated by Rouse</w:t>
      </w:r>
      <w:r>
        <w:rPr>
          <w:spacing w:val="40"/>
          <w:w w:val="110"/>
        </w:rPr>
        <w:t xml:space="preserve"> </w:t>
      </w:r>
      <w:r>
        <w:rPr>
          <w:w w:val="110"/>
        </w:rPr>
        <w:t>relaxations when 2R</w:t>
      </w:r>
      <w:r>
        <w:rPr>
          <w:w w:val="110"/>
          <w:vertAlign w:val="subscript"/>
        </w:rPr>
        <w:t>NP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 xml:space="preserve"> or by monomeric relaxations when</w:t>
      </w:r>
      <w:r>
        <w:rPr>
          <w:spacing w:val="40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b, both of which decrease the drag forces [</w:t>
      </w:r>
      <w:hyperlink w:anchor="_bookmark82" w:history="1">
        <w:r>
          <w:rPr>
            <w:color w:val="0080AC"/>
            <w:w w:val="110"/>
          </w:rPr>
          <w:t>38</w:t>
        </w:r>
        <w:r>
          <w:rPr>
            <w:w w:val="110"/>
          </w:rPr>
          <w:t>].</w:t>
        </w:r>
      </w:hyperlink>
      <w:r>
        <w:rPr>
          <w:w w:val="110"/>
        </w:rPr>
        <w:t xml:space="preserve"> This concept</w:t>
      </w:r>
      <w:r>
        <w:rPr>
          <w:spacing w:val="40"/>
          <w:w w:val="110"/>
        </w:rPr>
        <w:t xml:space="preserve"> </w:t>
      </w:r>
      <w:r>
        <w:rPr>
          <w:w w:val="110"/>
        </w:rPr>
        <w:t>was</w:t>
      </w:r>
      <w:r>
        <w:rPr>
          <w:spacing w:val="13"/>
          <w:w w:val="110"/>
        </w:rPr>
        <w:t xml:space="preserve"> </w:t>
      </w:r>
      <w:r>
        <w:rPr>
          <w:w w:val="110"/>
        </w:rPr>
        <w:t>further</w:t>
      </w:r>
      <w:r>
        <w:rPr>
          <w:spacing w:val="14"/>
          <w:w w:val="110"/>
        </w:rPr>
        <w:t xml:space="preserve"> </w:t>
      </w:r>
      <w:r>
        <w:rPr>
          <w:w w:val="110"/>
        </w:rPr>
        <w:t>developed</w:t>
      </w:r>
      <w:r>
        <w:rPr>
          <w:spacing w:val="14"/>
          <w:w w:val="110"/>
        </w:rPr>
        <w:t xml:space="preserve"> </w:t>
      </w:r>
      <w:r>
        <w:rPr>
          <w:w w:val="110"/>
        </w:rPr>
        <w:t>quantitatively</w:t>
      </w:r>
      <w:r>
        <w:rPr>
          <w:spacing w:val="14"/>
          <w:w w:val="110"/>
        </w:rPr>
        <w:t xml:space="preserve"> </w:t>
      </w:r>
      <w:r>
        <w:rPr>
          <w:w w:val="110"/>
        </w:rPr>
        <w:t>for</w:t>
      </w:r>
      <w:r>
        <w:rPr>
          <w:spacing w:val="13"/>
          <w:w w:val="110"/>
        </w:rPr>
        <w:t xml:space="preserve"> </w:t>
      </w:r>
      <w:r>
        <w:rPr>
          <w:w w:val="110"/>
        </w:rPr>
        <w:t>repulsive</w:t>
      </w:r>
      <w:r>
        <w:rPr>
          <w:spacing w:val="14"/>
          <w:w w:val="110"/>
        </w:rPr>
        <w:t xml:space="preserve"> </w:t>
      </w:r>
      <w:r>
        <w:rPr>
          <w:w w:val="110"/>
        </w:rPr>
        <w:t>NPs</w:t>
      </w:r>
      <w:r>
        <w:rPr>
          <w:spacing w:val="14"/>
          <w:w w:val="110"/>
        </w:rPr>
        <w:t xml:space="preserve"> </w:t>
      </w:r>
      <w:r>
        <w:rPr>
          <w:w w:val="110"/>
        </w:rPr>
        <w:t>of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various</w:t>
      </w:r>
    </w:p>
    <w:p w14:paraId="7633C558" w14:textId="77777777" w:rsidR="00E21043" w:rsidRDefault="0052501A">
      <w:pPr>
        <w:pStyle w:val="BodyText"/>
        <w:spacing w:before="28" w:line="268" w:lineRule="auto"/>
        <w:ind w:left="72" w:right="278"/>
      </w:pPr>
      <w:r>
        <w:rPr>
          <w:w w:val="110"/>
        </w:rPr>
        <w:t>sizes in entangled and unentangled polymer melts, as discussed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further in Section </w:t>
      </w:r>
      <w:hyperlink w:anchor="_bookmark31" w:history="1">
        <w:r>
          <w:rPr>
            <w:color w:val="0080AC"/>
            <w:w w:val="110"/>
          </w:rPr>
          <w:t xml:space="preserve">6.3 </w:t>
        </w:r>
        <w:r>
          <w:rPr>
            <w:w w:val="110"/>
          </w:rPr>
          <w:t>[</w:t>
        </w:r>
      </w:hyperlink>
      <w:hyperlink w:anchor="_bookmark192" w:history="1">
        <w:r>
          <w:rPr>
            <w:color w:val="0080AC"/>
            <w:w w:val="110"/>
          </w:rPr>
          <w:t>211–213</w:t>
        </w:r>
        <w:r>
          <w:rPr>
            <w:w w:val="110"/>
          </w:rPr>
          <w:t>,</w:t>
        </w:r>
      </w:hyperlink>
      <w:hyperlink w:anchor="_bookmark197" w:history="1">
        <w:r>
          <w:rPr>
            <w:color w:val="0080AC"/>
            <w:w w:val="110"/>
          </w:rPr>
          <w:t>215</w:t>
        </w:r>
        <w:r>
          <w:rPr>
            <w:w w:val="110"/>
          </w:rPr>
          <w:t>,</w:t>
        </w:r>
      </w:hyperlink>
      <w:hyperlink w:anchor="_bookmark198" w:history="1">
        <w:r>
          <w:rPr>
            <w:color w:val="0080AC"/>
            <w:w w:val="110"/>
          </w:rPr>
          <w:t>216</w:t>
        </w:r>
        <w:r>
          <w:rPr>
            <w:w w:val="110"/>
          </w:rPr>
          <w:t>,</w:t>
        </w:r>
      </w:hyperlink>
      <w:hyperlink w:anchor="_bookmark200" w:history="1">
        <w:r>
          <w:rPr>
            <w:color w:val="0080AC"/>
            <w:w w:val="110"/>
          </w:rPr>
          <w:t>218</w:t>
        </w:r>
        <w:r>
          <w:rPr>
            <w:w w:val="110"/>
          </w:rPr>
          <w:t>].</w:t>
        </w:r>
      </w:hyperlink>
      <w:r>
        <w:rPr>
          <w:w w:val="110"/>
        </w:rPr>
        <w:t xml:space="preserve"> More recently, the-</w:t>
      </w:r>
      <w:r>
        <w:rPr>
          <w:spacing w:val="40"/>
          <w:w w:val="110"/>
        </w:rPr>
        <w:t xml:space="preserve"> </w:t>
      </w:r>
      <w:r>
        <w:rPr>
          <w:w w:val="110"/>
        </w:rPr>
        <w:t>ory was developed that begins to tackle the case of attractive NPs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Section </w:t>
      </w:r>
      <w:hyperlink w:anchor="_bookmark34" w:history="1">
        <w:r>
          <w:rPr>
            <w:color w:val="0080AC"/>
            <w:w w:val="110"/>
          </w:rPr>
          <w:t xml:space="preserve">6.4 </w:t>
        </w:r>
        <w:r>
          <w:rPr>
            <w:w w:val="110"/>
          </w:rPr>
          <w:t>[</w:t>
        </w:r>
      </w:hyperlink>
      <w:hyperlink w:anchor="_bookmark195" w:history="1">
        <w:r>
          <w:rPr>
            <w:color w:val="0080AC"/>
            <w:w w:val="110"/>
          </w:rPr>
          <w:t>214</w:t>
        </w:r>
        <w:r>
          <w:rPr>
            <w:w w:val="110"/>
          </w:rPr>
          <w:t>].</w:t>
        </w:r>
      </w:hyperlink>
    </w:p>
    <w:p w14:paraId="3B26B72B" w14:textId="77777777" w:rsidR="00E21043" w:rsidRDefault="00E21043">
      <w:pPr>
        <w:pStyle w:val="BodyText"/>
        <w:jc w:val="left"/>
      </w:pPr>
    </w:p>
    <w:p w14:paraId="574DC7F5" w14:textId="77777777" w:rsidR="00E21043" w:rsidRDefault="00E21043">
      <w:pPr>
        <w:pStyle w:val="BodyText"/>
        <w:spacing w:before="39"/>
        <w:jc w:val="left"/>
      </w:pPr>
    </w:p>
    <w:p w14:paraId="5DFCEBF3" w14:textId="77777777" w:rsidR="00E21043" w:rsidRDefault="0052501A">
      <w:pPr>
        <w:pStyle w:val="ListParagraph"/>
        <w:numPr>
          <w:ilvl w:val="1"/>
          <w:numId w:val="2"/>
        </w:numPr>
        <w:tabs>
          <w:tab w:val="left" w:pos="429"/>
        </w:tabs>
        <w:spacing w:before="0"/>
        <w:ind w:left="429" w:hanging="357"/>
        <w:jc w:val="left"/>
        <w:rPr>
          <w:i/>
          <w:sz w:val="16"/>
        </w:rPr>
      </w:pPr>
      <w:r>
        <w:rPr>
          <w:i/>
          <w:spacing w:val="2"/>
          <w:sz w:val="16"/>
        </w:rPr>
        <w:t>Experimental</w:t>
      </w:r>
      <w:r>
        <w:rPr>
          <w:i/>
          <w:spacing w:val="38"/>
          <w:sz w:val="16"/>
        </w:rPr>
        <w:t xml:space="preserve"> </w:t>
      </w:r>
      <w:r>
        <w:rPr>
          <w:i/>
          <w:spacing w:val="2"/>
          <w:sz w:val="16"/>
        </w:rPr>
        <w:t>and</w:t>
      </w:r>
      <w:r>
        <w:rPr>
          <w:i/>
          <w:spacing w:val="38"/>
          <w:sz w:val="16"/>
        </w:rPr>
        <w:t xml:space="preserve"> </w:t>
      </w:r>
      <w:r>
        <w:rPr>
          <w:i/>
          <w:spacing w:val="2"/>
          <w:sz w:val="16"/>
        </w:rPr>
        <w:t>simulation</w:t>
      </w:r>
      <w:r>
        <w:rPr>
          <w:i/>
          <w:spacing w:val="39"/>
          <w:sz w:val="16"/>
        </w:rPr>
        <w:t xml:space="preserve"> </w:t>
      </w:r>
      <w:r>
        <w:rPr>
          <w:i/>
          <w:spacing w:val="-2"/>
          <w:sz w:val="16"/>
        </w:rPr>
        <w:t>methods</w:t>
      </w:r>
    </w:p>
    <w:p w14:paraId="4AF4C356" w14:textId="77777777" w:rsidR="00E21043" w:rsidRDefault="00E21043">
      <w:pPr>
        <w:pStyle w:val="BodyText"/>
        <w:spacing w:before="28"/>
        <w:jc w:val="left"/>
        <w:rPr>
          <w:i/>
        </w:rPr>
      </w:pPr>
    </w:p>
    <w:p w14:paraId="2AF68FF6" w14:textId="77777777" w:rsidR="00E21043" w:rsidRDefault="0052501A">
      <w:pPr>
        <w:pStyle w:val="BodyText"/>
        <w:spacing w:line="210" w:lineRule="exact"/>
        <w:ind w:left="72" w:right="278" w:firstLine="239"/>
      </w:pPr>
      <w:r>
        <w:rPr>
          <w:w w:val="110"/>
        </w:rPr>
        <w:t>Rutherford Backscattering spectrometry (RBS) is an ion beam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method analogous to ERD, which was introduced in Section </w:t>
      </w:r>
      <w:hyperlink w:anchor="_bookmark23" w:history="1">
        <w:r>
          <w:rPr>
            <w:color w:val="0080AC"/>
            <w:w w:val="110"/>
          </w:rPr>
          <w:t>5.1</w:t>
        </w:r>
      </w:hyperlink>
      <w:r>
        <w:rPr>
          <w:color w:val="0080AC"/>
          <w:spacing w:val="40"/>
          <w:w w:val="110"/>
        </w:rPr>
        <w:t xml:space="preserve"> </w:t>
      </w:r>
      <w:r>
        <w:rPr>
          <w:w w:val="110"/>
        </w:rPr>
        <w:t>and can be used to measure NP diffusion. RBS is used to measure</w:t>
      </w:r>
      <w:r>
        <w:rPr>
          <w:spacing w:val="40"/>
          <w:w w:val="110"/>
        </w:rPr>
        <w:t xml:space="preserve"> </w:t>
      </w:r>
      <w:r>
        <w:rPr>
          <w:w w:val="110"/>
        </w:rPr>
        <w:t>the depth profile of elements heavier than H or D. In RBS, He ions</w:t>
      </w:r>
      <w:r>
        <w:rPr>
          <w:spacing w:val="40"/>
          <w:w w:val="110"/>
        </w:rPr>
        <w:t xml:space="preserve"> </w:t>
      </w:r>
      <w:r>
        <w:rPr>
          <w:w w:val="110"/>
        </w:rPr>
        <w:t>are incident to the sample, typically in normal geometry, and are</w:t>
      </w:r>
      <w:r>
        <w:rPr>
          <w:spacing w:val="40"/>
          <w:w w:val="110"/>
        </w:rPr>
        <w:t xml:space="preserve"> </w:t>
      </w:r>
      <w:r>
        <w:rPr>
          <w:w w:val="110"/>
        </w:rPr>
        <w:t>backscattered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detector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measure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particle</w:t>
      </w:r>
      <w:r>
        <w:rPr>
          <w:spacing w:val="-7"/>
          <w:w w:val="110"/>
        </w:rPr>
        <w:t xml:space="preserve"> </w:t>
      </w:r>
      <w:r>
        <w:rPr>
          <w:w w:val="110"/>
        </w:rPr>
        <w:t>energy.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loss</w:t>
      </w:r>
      <w:r>
        <w:rPr>
          <w:spacing w:val="40"/>
          <w:w w:val="110"/>
        </w:rPr>
        <w:t xml:space="preserve"> </w:t>
      </w:r>
      <w:r>
        <w:rPr>
          <w:w w:val="110"/>
        </w:rPr>
        <w:t>in energy is related to the incident energy, the kinematic factor of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collision</w:t>
      </w:r>
      <w:r>
        <w:rPr>
          <w:spacing w:val="-3"/>
          <w:w w:val="110"/>
        </w:rPr>
        <w:t xml:space="preserve"> </w:t>
      </w:r>
      <w:r>
        <w:rPr>
          <w:w w:val="110"/>
        </w:rPr>
        <w:t>(which</w:t>
      </w:r>
      <w:r>
        <w:rPr>
          <w:spacing w:val="-3"/>
          <w:w w:val="110"/>
        </w:rPr>
        <w:t xml:space="preserve"> </w:t>
      </w:r>
      <w:r>
        <w:rPr>
          <w:w w:val="110"/>
        </w:rPr>
        <w:t>depends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colliding</w:t>
      </w:r>
      <w:r>
        <w:rPr>
          <w:spacing w:val="-3"/>
          <w:w w:val="110"/>
        </w:rPr>
        <w:t xml:space="preserve"> </w:t>
      </w:r>
      <w:r>
        <w:rPr>
          <w:w w:val="110"/>
        </w:rPr>
        <w:t>particles),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energy</w:t>
      </w:r>
      <w:r>
        <w:rPr>
          <w:spacing w:val="40"/>
          <w:w w:val="110"/>
        </w:rPr>
        <w:t xml:space="preserve"> </w:t>
      </w:r>
      <w:r>
        <w:rPr>
          <w:w w:val="110"/>
        </w:rPr>
        <w:t>loss through the sample, and can provide a direct measure of the</w:t>
      </w:r>
      <w:r>
        <w:rPr>
          <w:spacing w:val="40"/>
          <w:w w:val="110"/>
        </w:rPr>
        <w:t xml:space="preserve"> </w:t>
      </w:r>
      <w:r>
        <w:rPr>
          <w:w w:val="110"/>
        </w:rPr>
        <w:t>composition as a function of depth. RBS offers a depth resolution</w:t>
      </w:r>
      <w:r>
        <w:rPr>
          <w:spacing w:val="80"/>
          <w:w w:val="110"/>
        </w:rPr>
        <w:t xml:space="preserve"> </w:t>
      </w:r>
      <w:r>
        <w:rPr>
          <w:w w:val="110"/>
        </w:rPr>
        <w:t>of &lt;100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nm and a depth penetration of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µ</w:t>
      </w:r>
      <w:r>
        <w:rPr>
          <w:w w:val="110"/>
        </w:rPr>
        <w:t>m [</w:t>
      </w:r>
      <w:hyperlink w:anchor="_bookmark181" w:history="1">
        <w:r>
          <w:rPr>
            <w:color w:val="0080AC"/>
            <w:w w:val="110"/>
          </w:rPr>
          <w:t>169</w:t>
        </w:r>
        <w:r>
          <w:rPr>
            <w:w w:val="110"/>
          </w:rPr>
          <w:t>].</w:t>
        </w:r>
      </w:hyperlink>
      <w:r>
        <w:rPr>
          <w:w w:val="110"/>
        </w:rPr>
        <w:t xml:space="preserve"> To measure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NP diffusion using RBS bilayer samples typically comprise a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150</w:t>
      </w:r>
      <w:r>
        <w:rPr>
          <w:spacing w:val="40"/>
          <w:w w:val="110"/>
        </w:rPr>
        <w:t xml:space="preserve"> </w:t>
      </w:r>
      <w:r>
        <w:rPr>
          <w:w w:val="110"/>
        </w:rPr>
        <w:t>nm layer of PNCs with low NP concentration on a bulk matrix of</w:t>
      </w:r>
      <w:r>
        <w:rPr>
          <w:spacing w:val="40"/>
          <w:w w:val="110"/>
        </w:rPr>
        <w:t xml:space="preserve"> </w:t>
      </w:r>
      <w:r>
        <w:rPr>
          <w:w w:val="110"/>
        </w:rPr>
        <w:t>the same polymer. As samples are annealed at T&gt;T</w:t>
      </w:r>
      <w:r>
        <w:rPr>
          <w:w w:val="110"/>
          <w:vertAlign w:val="subscript"/>
        </w:rPr>
        <w:t>g</w:t>
      </w:r>
      <w:r>
        <w:rPr>
          <w:w w:val="110"/>
        </w:rPr>
        <w:t>, the NP depth</w:t>
      </w:r>
      <w:r>
        <w:rPr>
          <w:spacing w:val="40"/>
          <w:w w:val="110"/>
        </w:rPr>
        <w:t xml:space="preserve"> </w:t>
      </w:r>
      <w:r>
        <w:rPr>
          <w:w w:val="110"/>
        </w:rPr>
        <w:t>profile is monitored by tracking the relevant elements (e.g. Si for</w:t>
      </w:r>
      <w:r>
        <w:rPr>
          <w:spacing w:val="40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NPs).</w:t>
      </w:r>
      <w:r>
        <w:rPr>
          <w:spacing w:val="-7"/>
          <w:w w:val="110"/>
        </w:rPr>
        <w:t xml:space="preserve"> </w:t>
      </w:r>
      <w:r>
        <w:rPr>
          <w:w w:val="110"/>
        </w:rPr>
        <w:t>Similar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ERD,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measured</w:t>
      </w:r>
      <w:r>
        <w:rPr>
          <w:spacing w:val="-7"/>
          <w:w w:val="110"/>
        </w:rPr>
        <w:t xml:space="preserve"> </w:t>
      </w:r>
      <w:r>
        <w:rPr>
          <w:w w:val="110"/>
        </w:rPr>
        <w:t>depth</w:t>
      </w:r>
      <w:r>
        <w:rPr>
          <w:spacing w:val="-7"/>
          <w:w w:val="110"/>
        </w:rPr>
        <w:t xml:space="preserve"> </w:t>
      </w:r>
      <w:r>
        <w:rPr>
          <w:w w:val="110"/>
        </w:rPr>
        <w:t>profiles</w:t>
      </w:r>
      <w:r>
        <w:rPr>
          <w:spacing w:val="-7"/>
          <w:w w:val="110"/>
        </w:rPr>
        <w:t xml:space="preserve"> </w:t>
      </w:r>
      <w:r>
        <w:rPr>
          <w:w w:val="110"/>
        </w:rPr>
        <w:t>are</w:t>
      </w:r>
      <w:r>
        <w:rPr>
          <w:spacing w:val="-7"/>
          <w:w w:val="110"/>
        </w:rPr>
        <w:t xml:space="preserve"> </w:t>
      </w:r>
      <w:r>
        <w:rPr>
          <w:w w:val="110"/>
        </w:rPr>
        <w:t>fit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solution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Fick’s</w:t>
      </w:r>
      <w:r>
        <w:rPr>
          <w:spacing w:val="-8"/>
          <w:w w:val="110"/>
        </w:rPr>
        <w:t xml:space="preserve"> </w:t>
      </w:r>
      <w:r>
        <w:rPr>
          <w:w w:val="110"/>
        </w:rPr>
        <w:t>second</w:t>
      </w:r>
      <w:r>
        <w:rPr>
          <w:spacing w:val="-8"/>
          <w:w w:val="110"/>
        </w:rPr>
        <w:t xml:space="preserve"> </w:t>
      </w:r>
      <w:r>
        <w:rPr>
          <w:w w:val="110"/>
        </w:rPr>
        <w:t>law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diffusion</w:t>
      </w:r>
      <w:r>
        <w:rPr>
          <w:spacing w:val="-8"/>
          <w:w w:val="110"/>
        </w:rPr>
        <w:t xml:space="preserve"> </w:t>
      </w:r>
      <w:r>
        <w:rPr>
          <w:w w:val="110"/>
        </w:rPr>
        <w:t>coefficient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extracted.</w:t>
      </w:r>
      <w:r>
        <w:rPr>
          <w:spacing w:val="40"/>
          <w:w w:val="110"/>
        </w:rPr>
        <w:t xml:space="preserve"> </w:t>
      </w:r>
      <w:r>
        <w:rPr>
          <w:w w:val="110"/>
        </w:rPr>
        <w:t>RBS requires access to an ion beam facility and data reduction and</w:t>
      </w:r>
      <w:r>
        <w:rPr>
          <w:spacing w:val="40"/>
          <w:w w:val="110"/>
        </w:rPr>
        <w:t xml:space="preserve"> </w:t>
      </w:r>
      <w:r>
        <w:rPr>
          <w:w w:val="110"/>
        </w:rPr>
        <w:t>interpretation</w:t>
      </w:r>
      <w:r>
        <w:rPr>
          <w:spacing w:val="-2"/>
          <w:w w:val="110"/>
        </w:rPr>
        <w:t xml:space="preserve"> </w:t>
      </w:r>
      <w:r>
        <w:rPr>
          <w:w w:val="110"/>
        </w:rPr>
        <w:t>can</w:t>
      </w:r>
      <w:r>
        <w:rPr>
          <w:spacing w:val="-2"/>
          <w:w w:val="110"/>
        </w:rPr>
        <w:t xml:space="preserve"> </w:t>
      </w:r>
      <w:r>
        <w:rPr>
          <w:w w:val="110"/>
        </w:rPr>
        <w:t>be</w:t>
      </w:r>
      <w:r>
        <w:rPr>
          <w:spacing w:val="-2"/>
          <w:w w:val="110"/>
        </w:rPr>
        <w:t xml:space="preserve"> </w:t>
      </w:r>
      <w:r>
        <w:rPr>
          <w:w w:val="110"/>
        </w:rPr>
        <w:t>difficult,</w:t>
      </w:r>
      <w:r>
        <w:rPr>
          <w:spacing w:val="-2"/>
          <w:w w:val="110"/>
        </w:rPr>
        <w:t xml:space="preserve"> </w:t>
      </w:r>
      <w:r>
        <w:rPr>
          <w:w w:val="110"/>
        </w:rPr>
        <w:t>but</w:t>
      </w:r>
      <w:r>
        <w:rPr>
          <w:spacing w:val="-2"/>
          <w:w w:val="110"/>
        </w:rPr>
        <w:t xml:space="preserve"> </w:t>
      </w:r>
      <w:r>
        <w:rPr>
          <w:w w:val="110"/>
        </w:rPr>
        <w:t>it</w:t>
      </w:r>
      <w:r>
        <w:rPr>
          <w:spacing w:val="-2"/>
          <w:w w:val="110"/>
        </w:rPr>
        <w:t xml:space="preserve"> </w:t>
      </w:r>
      <w:r>
        <w:rPr>
          <w:w w:val="110"/>
        </w:rPr>
        <w:t>can</w:t>
      </w:r>
      <w:r>
        <w:rPr>
          <w:spacing w:val="-2"/>
          <w:w w:val="110"/>
        </w:rPr>
        <w:t xml:space="preserve"> </w:t>
      </w:r>
      <w:r>
        <w:rPr>
          <w:w w:val="110"/>
        </w:rPr>
        <w:t>survey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wide</w:t>
      </w:r>
      <w:r>
        <w:rPr>
          <w:spacing w:val="-2"/>
          <w:w w:val="110"/>
        </w:rPr>
        <w:t xml:space="preserve"> </w:t>
      </w:r>
      <w:r>
        <w:rPr>
          <w:w w:val="110"/>
        </w:rPr>
        <w:t>array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>h</w:t>
      </w:r>
      <w:r>
        <w:rPr>
          <w:w w:val="110"/>
        </w:rPr>
        <w:t>, M</w:t>
      </w:r>
      <w:r>
        <w:rPr>
          <w:w w:val="110"/>
          <w:vertAlign w:val="subscript"/>
        </w:rPr>
        <w:t>w</w:t>
      </w:r>
      <w:r>
        <w:rPr>
          <w:w w:val="110"/>
        </w:rPr>
        <w:t>, annealing conditions, and can be applied to many different</w:t>
      </w:r>
      <w:r>
        <w:rPr>
          <w:spacing w:val="40"/>
          <w:w w:val="110"/>
        </w:rPr>
        <w:t xml:space="preserve"> </w:t>
      </w:r>
      <w:r>
        <w:rPr>
          <w:w w:val="110"/>
        </w:rPr>
        <w:t>material systems.</w:t>
      </w:r>
    </w:p>
    <w:p w14:paraId="4FFDA26A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Dynamic scattering measurements can also be used to measure</w:t>
      </w:r>
      <w:r>
        <w:rPr>
          <w:spacing w:val="40"/>
          <w:w w:val="110"/>
        </w:rPr>
        <w:t xml:space="preserve"> </w:t>
      </w:r>
      <w:r>
        <w:rPr>
          <w:w w:val="110"/>
        </w:rPr>
        <w:t>the diffusion of NPs in a polymer melt, including X-ray photon cor-</w:t>
      </w:r>
      <w:r>
        <w:rPr>
          <w:spacing w:val="40"/>
          <w:w w:val="110"/>
        </w:rPr>
        <w:t xml:space="preserve"> </w:t>
      </w:r>
      <w:r>
        <w:rPr>
          <w:w w:val="110"/>
        </w:rPr>
        <w:t>relation spectroscopy (XPCS) and dynamics light scattering (DLS).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Fundamentally, both techniques are similar in that they measure</w:t>
      </w:r>
      <w:r>
        <w:rPr>
          <w:spacing w:val="40"/>
          <w:w w:val="110"/>
        </w:rPr>
        <w:t xml:space="preserve"> </w:t>
      </w:r>
      <w:r>
        <w:rPr>
          <w:w w:val="110"/>
        </w:rPr>
        <w:t>the temporal fluctuations of the speckle patterns produced by</w:t>
      </w:r>
      <w:r>
        <w:rPr>
          <w:spacing w:val="40"/>
          <w:w w:val="110"/>
        </w:rPr>
        <w:t xml:space="preserve"> </w:t>
      </w:r>
      <w:r>
        <w:rPr>
          <w:w w:val="110"/>
        </w:rPr>
        <w:t>coherent light scattering from dilute NPs in a polymer medium.</w:t>
      </w:r>
      <w:r>
        <w:rPr>
          <w:spacing w:val="40"/>
          <w:w w:val="110"/>
        </w:rPr>
        <w:t xml:space="preserve"> </w:t>
      </w:r>
      <w:r>
        <w:rPr>
          <w:w w:val="110"/>
        </w:rPr>
        <w:t>They differ, however, in the specifics of the measurement, details</w:t>
      </w:r>
      <w:r>
        <w:rPr>
          <w:spacing w:val="40"/>
          <w:w w:val="110"/>
        </w:rPr>
        <w:t xml:space="preserve"> </w:t>
      </w:r>
      <w:r>
        <w:rPr>
          <w:w w:val="110"/>
        </w:rPr>
        <w:t>of the instrumentation, and the length and time scales that they</w:t>
      </w:r>
      <w:r>
        <w:rPr>
          <w:spacing w:val="40"/>
          <w:w w:val="110"/>
        </w:rPr>
        <w:t xml:space="preserve"> </w:t>
      </w:r>
      <w:r>
        <w:rPr>
          <w:w w:val="110"/>
        </w:rPr>
        <w:t>probe. XPCS uses a high-brilliance coherent X-ray source to mea-</w:t>
      </w:r>
      <w:r>
        <w:rPr>
          <w:spacing w:val="40"/>
          <w:w w:val="110"/>
        </w:rPr>
        <w:t xml:space="preserve"> </w:t>
      </w:r>
      <w:r>
        <w:rPr>
          <w:w w:val="110"/>
        </w:rPr>
        <w:t>sure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decorrelation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spatial</w:t>
      </w:r>
      <w:r>
        <w:rPr>
          <w:spacing w:val="-6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electron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density</w:t>
      </w:r>
    </w:p>
    <w:p w14:paraId="504C9260" w14:textId="77777777" w:rsidR="00E21043" w:rsidRDefault="0052501A">
      <w:pPr>
        <w:pStyle w:val="BodyText"/>
        <w:spacing w:before="6" w:line="216" w:lineRule="auto"/>
        <w:ind w:left="72" w:right="278"/>
      </w:pPr>
      <w:r>
        <w:rPr>
          <w:w w:val="110"/>
        </w:rPr>
        <w:t>in</w:t>
      </w:r>
      <w:r>
        <w:rPr>
          <w:spacing w:val="17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sample</w:t>
      </w:r>
      <w:r>
        <w:rPr>
          <w:spacing w:val="17"/>
          <w:w w:val="110"/>
        </w:rPr>
        <w:t xml:space="preserve"> </w:t>
      </w:r>
      <w:r>
        <w:rPr>
          <w:w w:val="110"/>
        </w:rPr>
        <w:t>as</w:t>
      </w:r>
      <w:r>
        <w:rPr>
          <w:spacing w:val="17"/>
          <w:w w:val="110"/>
        </w:rPr>
        <w:t xml:space="preserve"> </w:t>
      </w:r>
      <w:r>
        <w:rPr>
          <w:w w:val="110"/>
        </w:rPr>
        <w:t>a</w:t>
      </w:r>
      <w:r>
        <w:rPr>
          <w:spacing w:val="17"/>
          <w:w w:val="110"/>
        </w:rPr>
        <w:t xml:space="preserve"> </w:t>
      </w:r>
      <w:r>
        <w:rPr>
          <w:w w:val="110"/>
        </w:rPr>
        <w:t>function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q.</w:t>
      </w:r>
      <w:r>
        <w:rPr>
          <w:spacing w:val="17"/>
          <w:w w:val="110"/>
        </w:rPr>
        <w:t xml:space="preserve"> </w:t>
      </w:r>
      <w:r>
        <w:rPr>
          <w:w w:val="110"/>
        </w:rPr>
        <w:t>Generally,</w:t>
      </w:r>
      <w:r>
        <w:rPr>
          <w:spacing w:val="17"/>
          <w:w w:val="110"/>
        </w:rPr>
        <w:t xml:space="preserve"> </w:t>
      </w:r>
      <w:r>
        <w:rPr>
          <w:w w:val="110"/>
        </w:rPr>
        <w:t>XPCS</w:t>
      </w:r>
      <w:r>
        <w:rPr>
          <w:spacing w:val="17"/>
          <w:w w:val="110"/>
        </w:rPr>
        <w:t xml:space="preserve"> </w:t>
      </w:r>
      <w:r>
        <w:rPr>
          <w:w w:val="110"/>
        </w:rPr>
        <w:t>offers</w:t>
      </w:r>
      <w:r>
        <w:rPr>
          <w:spacing w:val="17"/>
          <w:w w:val="110"/>
        </w:rPr>
        <w:t xml:space="preserve"> </w:t>
      </w:r>
      <w:r>
        <w:rPr>
          <w:w w:val="110"/>
        </w:rPr>
        <w:t>a</w:t>
      </w:r>
      <w:r>
        <w:rPr>
          <w:spacing w:val="17"/>
          <w:w w:val="110"/>
        </w:rPr>
        <w:t xml:space="preserve"> </w:t>
      </w:r>
      <w:r>
        <w:rPr>
          <w:w w:val="110"/>
        </w:rPr>
        <w:t>q</w:t>
      </w:r>
      <w:r>
        <w:rPr>
          <w:spacing w:val="17"/>
          <w:w w:val="110"/>
        </w:rPr>
        <w:t xml:space="preserve"> </w:t>
      </w:r>
      <w:r>
        <w:rPr>
          <w:w w:val="110"/>
        </w:rPr>
        <w:t>range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0.002</w:t>
      </w:r>
      <w:r>
        <w:rPr>
          <w:spacing w:val="-10"/>
          <w:w w:val="110"/>
        </w:rPr>
        <w:t xml:space="preserve"> </w:t>
      </w:r>
      <w:r>
        <w:rPr>
          <w:w w:val="110"/>
        </w:rPr>
        <w:t>Å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1</w:t>
      </w:r>
      <w:r>
        <w:rPr>
          <w:spacing w:val="-7"/>
          <w:w w:val="110"/>
          <w:position w:val="6"/>
          <w:sz w:val="12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q</w:t>
      </w:r>
      <w:r>
        <w:rPr>
          <w:spacing w:val="-10"/>
          <w:w w:val="110"/>
        </w:rPr>
        <w:t xml:space="preserve"> </w:t>
      </w:r>
      <w:r>
        <w:rPr>
          <w:w w:val="110"/>
        </w:rPr>
        <w:t>&lt;</w:t>
      </w:r>
      <w:r>
        <w:rPr>
          <w:spacing w:val="-9"/>
          <w:w w:val="110"/>
        </w:rPr>
        <w:t xml:space="preserve"> </w:t>
      </w:r>
      <w:r>
        <w:rPr>
          <w:w w:val="110"/>
        </w:rPr>
        <w:t>0.07</w:t>
      </w:r>
      <w:r>
        <w:rPr>
          <w:spacing w:val="-10"/>
          <w:w w:val="110"/>
        </w:rPr>
        <w:t xml:space="preserve"> </w:t>
      </w:r>
      <w:r>
        <w:rPr>
          <w:w w:val="110"/>
        </w:rPr>
        <w:t>Å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1</w:t>
      </w:r>
      <w:r>
        <w:rPr>
          <w:spacing w:val="25"/>
          <w:w w:val="110"/>
          <w:position w:val="6"/>
          <w:sz w:val="12"/>
        </w:rPr>
        <w:t xml:space="preserve"> </w:t>
      </w:r>
      <w:r>
        <w:rPr>
          <w:w w:val="110"/>
        </w:rPr>
        <w:t xml:space="preserve">(spanning length scales of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5–250</w:t>
      </w:r>
      <w:r>
        <w:rPr>
          <w:spacing w:val="-10"/>
          <w:w w:val="110"/>
        </w:rPr>
        <w:t xml:space="preserve"> </w:t>
      </w:r>
      <w:r>
        <w:rPr>
          <w:w w:val="110"/>
        </w:rPr>
        <w:t>nm)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dynamic</w:t>
      </w:r>
      <w:r>
        <w:rPr>
          <w:spacing w:val="-4"/>
          <w:w w:val="110"/>
        </w:rPr>
        <w:t xml:space="preserve"> </w:t>
      </w:r>
      <w:r>
        <w:rPr>
          <w:w w:val="110"/>
        </w:rPr>
        <w:t>range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500</w:t>
      </w:r>
      <w:r>
        <w:rPr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µ</w:t>
      </w:r>
      <w:r>
        <w:rPr>
          <w:w w:val="110"/>
        </w:rPr>
        <w:t>s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</w:t>
      </w:r>
      <w:r>
        <w:rPr>
          <w:w w:val="110"/>
          <w:position w:val="6"/>
          <w:sz w:val="12"/>
        </w:rPr>
        <w:t>3</w:t>
      </w:r>
      <w:r>
        <w:rPr>
          <w:spacing w:val="8"/>
          <w:w w:val="110"/>
          <w:position w:val="6"/>
          <w:sz w:val="12"/>
        </w:rPr>
        <w:t xml:space="preserve"> </w:t>
      </w:r>
      <w:r>
        <w:rPr>
          <w:w w:val="110"/>
        </w:rPr>
        <w:t>s.</w:t>
      </w:r>
      <w:r>
        <w:rPr>
          <w:spacing w:val="-4"/>
          <w:w w:val="110"/>
        </w:rPr>
        <w:t xml:space="preserve"> </w:t>
      </w:r>
      <w:r>
        <w:rPr>
          <w:w w:val="110"/>
        </w:rPr>
        <w:t>Analysis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intensity</w:t>
      </w:r>
      <w:r>
        <w:rPr>
          <w:spacing w:val="40"/>
          <w:w w:val="110"/>
        </w:rPr>
        <w:t xml:space="preserve"> </w:t>
      </w:r>
      <w:r>
        <w:rPr>
          <w:w w:val="110"/>
        </w:rPr>
        <w:t>time-autocorrelation</w:t>
      </w:r>
      <w:r>
        <w:rPr>
          <w:spacing w:val="1"/>
          <w:w w:val="110"/>
        </w:rPr>
        <w:t xml:space="preserve"> </w:t>
      </w:r>
      <w:r>
        <w:rPr>
          <w:w w:val="110"/>
        </w:rPr>
        <w:t>functions,</w:t>
      </w:r>
      <w:r>
        <w:rPr>
          <w:spacing w:val="2"/>
          <w:w w:val="110"/>
        </w:rPr>
        <w:t xml:space="preserve"> </w:t>
      </w:r>
      <w:r>
        <w:rPr>
          <w:w w:val="110"/>
        </w:rPr>
        <w:t>which</w:t>
      </w:r>
      <w:r>
        <w:rPr>
          <w:spacing w:val="2"/>
          <w:w w:val="110"/>
        </w:rPr>
        <w:t xml:space="preserve"> </w:t>
      </w:r>
      <w:r>
        <w:rPr>
          <w:w w:val="110"/>
        </w:rPr>
        <w:t>are</w:t>
      </w:r>
      <w:r>
        <w:rPr>
          <w:spacing w:val="2"/>
          <w:w w:val="110"/>
        </w:rPr>
        <w:t xml:space="preserve"> </w:t>
      </w:r>
      <w:r>
        <w:rPr>
          <w:w w:val="110"/>
        </w:rPr>
        <w:t>related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ISF,</w:t>
      </w:r>
      <w:r>
        <w:rPr>
          <w:spacing w:val="2"/>
          <w:w w:val="110"/>
        </w:rPr>
        <w:t xml:space="preserve"> </w:t>
      </w:r>
      <w:r>
        <w:rPr>
          <w:w w:val="110"/>
        </w:rPr>
        <w:t>uses</w:t>
      </w:r>
      <w:r>
        <w:rPr>
          <w:spacing w:val="2"/>
          <w:w w:val="110"/>
        </w:rPr>
        <w:t xml:space="preserve"> </w:t>
      </w:r>
      <w:r>
        <w:rPr>
          <w:spacing w:val="-10"/>
          <w:w w:val="110"/>
        </w:rPr>
        <w:t>a</w:t>
      </w:r>
    </w:p>
    <w:p w14:paraId="24984CDC" w14:textId="77777777" w:rsidR="00E21043" w:rsidRDefault="0052501A">
      <w:pPr>
        <w:pStyle w:val="BodyText"/>
        <w:spacing w:before="25" w:line="268" w:lineRule="auto"/>
        <w:ind w:left="72" w:right="278"/>
      </w:pPr>
      <w:r>
        <w:rPr>
          <w:w w:val="110"/>
        </w:rPr>
        <w:t>stretched exponential to reveal the relaxation time of the system.</w:t>
      </w:r>
      <w:r>
        <w:rPr>
          <w:spacing w:val="40"/>
          <w:w w:val="110"/>
        </w:rPr>
        <w:t xml:space="preserve"> </w:t>
      </w:r>
      <w:r>
        <w:rPr>
          <w:w w:val="110"/>
        </w:rPr>
        <w:t>Plotting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extracted</w:t>
      </w:r>
      <w:r>
        <w:rPr>
          <w:spacing w:val="26"/>
          <w:w w:val="110"/>
        </w:rPr>
        <w:t xml:space="preserve"> </w:t>
      </w:r>
      <w:r>
        <w:rPr>
          <w:w w:val="110"/>
        </w:rPr>
        <w:t>relaxation</w:t>
      </w:r>
      <w:r>
        <w:rPr>
          <w:spacing w:val="25"/>
          <w:w w:val="110"/>
        </w:rPr>
        <w:t xml:space="preserve"> </w:t>
      </w:r>
      <w:r>
        <w:rPr>
          <w:w w:val="110"/>
        </w:rPr>
        <w:t>time</w:t>
      </w:r>
      <w:r>
        <w:rPr>
          <w:spacing w:val="25"/>
          <w:w w:val="110"/>
        </w:rPr>
        <w:t xml:space="preserve"> </w:t>
      </w:r>
      <w:r>
        <w:rPr>
          <w:w w:val="110"/>
        </w:rPr>
        <w:t>vs</w:t>
      </w:r>
      <w:r>
        <w:rPr>
          <w:spacing w:val="26"/>
          <w:w w:val="110"/>
        </w:rPr>
        <w:t xml:space="preserve"> </w:t>
      </w:r>
      <w:r>
        <w:rPr>
          <w:w w:val="110"/>
        </w:rPr>
        <w:t>q</w:t>
      </w:r>
      <w:r>
        <w:rPr>
          <w:spacing w:val="25"/>
          <w:w w:val="110"/>
        </w:rPr>
        <w:t xml:space="preserve"> </w:t>
      </w:r>
      <w:r>
        <w:rPr>
          <w:w w:val="110"/>
        </w:rPr>
        <w:t>reveals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geometry</w:t>
      </w:r>
    </w:p>
    <w:p w14:paraId="01C9618D" w14:textId="77777777" w:rsidR="00E21043" w:rsidRDefault="0052501A">
      <w:pPr>
        <w:pStyle w:val="BodyText"/>
        <w:spacing w:line="199" w:lineRule="exact"/>
        <w:ind w:left="72"/>
      </w:pP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motion</w:t>
      </w:r>
      <w:r>
        <w:rPr>
          <w:spacing w:val="5"/>
          <w:w w:val="110"/>
        </w:rPr>
        <w:t xml:space="preserve"> </w:t>
      </w:r>
      <w:r>
        <w:rPr>
          <w:w w:val="110"/>
        </w:rPr>
        <w:t>where</w:t>
      </w:r>
      <w:r>
        <w:rPr>
          <w:spacing w:val="5"/>
          <w:w w:val="110"/>
        </w:rPr>
        <w:t xml:space="preserve"> </w:t>
      </w:r>
      <w:r>
        <w:rPr>
          <w:rFonts w:ascii="Trebuchet MS" w:hAnsi="Trebuchet MS"/>
          <w:w w:val="110"/>
        </w:rPr>
        <w:t>τ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q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2</w:t>
      </w:r>
      <w:r>
        <w:rPr>
          <w:spacing w:val="25"/>
          <w:w w:val="110"/>
          <w:position w:val="6"/>
          <w:sz w:val="12"/>
        </w:rPr>
        <w:t xml:space="preserve"> </w:t>
      </w:r>
      <w:r>
        <w:rPr>
          <w:w w:val="110"/>
        </w:rPr>
        <w:t>is</w:t>
      </w:r>
      <w:r>
        <w:rPr>
          <w:spacing w:val="4"/>
          <w:w w:val="110"/>
        </w:rPr>
        <w:t xml:space="preserve"> </w:t>
      </w:r>
      <w:r>
        <w:rPr>
          <w:w w:val="110"/>
        </w:rPr>
        <w:t>purely</w:t>
      </w:r>
      <w:r>
        <w:rPr>
          <w:spacing w:val="5"/>
          <w:w w:val="110"/>
        </w:rPr>
        <w:t xml:space="preserve"> </w:t>
      </w:r>
      <w:r>
        <w:rPr>
          <w:w w:val="110"/>
        </w:rPr>
        <w:t>diffusive</w:t>
      </w:r>
      <w:r>
        <w:rPr>
          <w:spacing w:val="5"/>
          <w:w w:val="110"/>
        </w:rPr>
        <w:t xml:space="preserve"> </w:t>
      </w:r>
      <w:r>
        <w:rPr>
          <w:w w:val="110"/>
        </w:rPr>
        <w:t>motion.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contrast,</w:t>
      </w:r>
    </w:p>
    <w:p w14:paraId="25B01898" w14:textId="77777777" w:rsidR="00E21043" w:rsidRDefault="00E21043">
      <w:pPr>
        <w:pStyle w:val="BodyText"/>
        <w:spacing w:line="199" w:lineRule="exact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6FAC45CD" w14:textId="77777777" w:rsidR="00E21043" w:rsidRDefault="0052501A">
      <w:pPr>
        <w:spacing w:line="306" w:lineRule="exact"/>
        <w:ind w:left="72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noProof/>
          <w:sz w:val="16"/>
        </w:rPr>
        <mc:AlternateContent>
          <mc:Choice Requires="wps">
            <w:drawing>
              <wp:anchor distT="0" distB="0" distL="0" distR="0" simplePos="0" relativeHeight="483216896" behindDoc="1" locked="0" layoutInCell="1" allowOverlap="1" wp14:anchorId="2E23B82E" wp14:editId="2B5D956D">
                <wp:simplePos x="0" y="0"/>
                <wp:positionH relativeFrom="page">
                  <wp:posOffset>719289</wp:posOffset>
                </wp:positionH>
                <wp:positionV relativeFrom="paragraph">
                  <wp:posOffset>74390</wp:posOffset>
                </wp:positionV>
                <wp:extent cx="28003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035">
                              <a:moveTo>
                                <a:pt x="0" y="0"/>
                              </a:moveTo>
                              <a:lnTo>
                                <a:pt x="2795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3AA72" id="Graphic 39" o:spid="_x0000_s1026" style="position:absolute;margin-left:56.65pt;margin-top:5.85pt;width:22.05pt;height:.1pt;z-index:-2009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" path="m,l27956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noProof/>
          <w:sz w:val="16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03A52D6" wp14:editId="1888A639">
                <wp:simplePos x="0" y="0"/>
                <wp:positionH relativeFrom="page">
                  <wp:posOffset>948642</wp:posOffset>
                </wp:positionH>
                <wp:positionV relativeFrom="paragraph">
                  <wp:posOffset>121961</wp:posOffset>
                </wp:positionV>
                <wp:extent cx="44450" cy="8509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45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EB71F2" w14:textId="77777777" w:rsidR="00E21043" w:rsidRDefault="0052501A">
                            <w:pPr>
                              <w:spacing w:line="129" w:lineRule="exact"/>
                              <w:rPr>
                                <w:rFonts w:ascii="Times New Roman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5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A52D6" id="Textbox 40" o:spid="_x0000_s1032" type="#_x0000_t202" style="position:absolute;left:0;text-align:left;margin-left:74.7pt;margin-top:9.6pt;width:3.5pt;height:6.7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" filled="f" stroked="f">
                <v:textbox inset="0,0,0,0">
                  <w:txbxContent>
                    <w:p w14:paraId="5CEB71F2" w14:textId="77777777" w:rsidR="00E21043" w:rsidRDefault="0052501A">
                      <w:pPr>
                        <w:spacing w:line="129" w:lineRule="exact"/>
                        <w:rPr>
                          <w:rFonts w:ascii="Times New Roman"/>
                          <w:i/>
                          <w:sz w:val="12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5"/>
                          <w:sz w:val="12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position w:val="11"/>
          <w:sz w:val="16"/>
        </w:rPr>
        <w:t>D</w:t>
      </w:r>
      <w:r>
        <w:rPr>
          <w:rFonts w:ascii="Times New Roman" w:hAnsi="Times New Roman"/>
          <w:i/>
          <w:position w:val="8"/>
          <w:sz w:val="12"/>
        </w:rPr>
        <w:t>SE</w:t>
      </w:r>
      <w:r>
        <w:rPr>
          <w:rFonts w:ascii="Times New Roman" w:hAnsi="Times New Roman"/>
          <w:i/>
          <w:spacing w:val="23"/>
          <w:position w:val="8"/>
          <w:sz w:val="12"/>
        </w:rPr>
        <w:t xml:space="preserve"> </w:t>
      </w:r>
      <w:r>
        <w:rPr>
          <w:rFonts w:ascii="Lucida Sans Unicode" w:hAnsi="Lucida Sans Unicode"/>
          <w:position w:val="11"/>
          <w:sz w:val="16"/>
        </w:rPr>
        <w:t>=</w:t>
      </w:r>
      <w:r>
        <w:rPr>
          <w:rFonts w:ascii="Lucida Sans Unicode" w:hAnsi="Lucida Sans Unicode"/>
          <w:spacing w:val="11"/>
          <w:position w:val="1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fπщR</w:t>
      </w:r>
    </w:p>
    <w:p w14:paraId="3EFEBE5C" w14:textId="77777777" w:rsidR="00E21043" w:rsidRDefault="0052501A">
      <w:pPr>
        <w:spacing w:before="5"/>
        <w:ind w:left="72"/>
        <w:rPr>
          <w:sz w:val="16"/>
        </w:rPr>
      </w:pPr>
      <w:r>
        <w:br w:type="column"/>
      </w:r>
      <w:r>
        <w:rPr>
          <w:spacing w:val="-5"/>
          <w:sz w:val="16"/>
        </w:rPr>
        <w:t>(4)</w:t>
      </w:r>
    </w:p>
    <w:p w14:paraId="4DD9B70C" w14:textId="77777777" w:rsidR="00E21043" w:rsidRDefault="0052501A">
      <w:pPr>
        <w:pStyle w:val="BodyText"/>
        <w:spacing w:before="1" w:line="268" w:lineRule="auto"/>
        <w:ind w:left="72" w:right="278"/>
        <w:jc w:val="left"/>
      </w:pPr>
      <w:r>
        <w:br w:type="column"/>
      </w:r>
      <w:r>
        <w:rPr>
          <w:w w:val="110"/>
        </w:rPr>
        <w:t>DLS uses a longer wavelength light, the scattering comes from dif-</w:t>
      </w:r>
      <w:r>
        <w:rPr>
          <w:spacing w:val="40"/>
          <w:w w:val="110"/>
        </w:rPr>
        <w:t xml:space="preserve"> </w:t>
      </w:r>
      <w:r>
        <w:rPr>
          <w:w w:val="110"/>
        </w:rPr>
        <w:t>ferences</w:t>
      </w:r>
      <w:r>
        <w:rPr>
          <w:spacing w:val="26"/>
          <w:w w:val="110"/>
        </w:rPr>
        <w:t xml:space="preserve"> </w:t>
      </w:r>
      <w:r>
        <w:rPr>
          <w:w w:val="110"/>
        </w:rPr>
        <w:t>in</w:t>
      </w:r>
      <w:r>
        <w:rPr>
          <w:spacing w:val="26"/>
          <w:w w:val="110"/>
        </w:rPr>
        <w:t xml:space="preserve"> </w:t>
      </w:r>
      <w:r>
        <w:rPr>
          <w:w w:val="110"/>
        </w:rPr>
        <w:t>index</w:t>
      </w:r>
      <w:r>
        <w:rPr>
          <w:spacing w:val="26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r>
        <w:rPr>
          <w:w w:val="110"/>
        </w:rPr>
        <w:t>refraction,</w:t>
      </w:r>
      <w:r>
        <w:rPr>
          <w:spacing w:val="26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typically</w:t>
      </w:r>
      <w:r>
        <w:rPr>
          <w:spacing w:val="26"/>
          <w:w w:val="110"/>
        </w:rPr>
        <w:t xml:space="preserve"> </w:t>
      </w:r>
      <w:r>
        <w:rPr>
          <w:w w:val="110"/>
        </w:rPr>
        <w:t>only</w:t>
      </w:r>
      <w:r>
        <w:rPr>
          <w:spacing w:val="27"/>
          <w:w w:val="110"/>
        </w:rPr>
        <w:t xml:space="preserve"> </w:t>
      </w:r>
      <w:r>
        <w:rPr>
          <w:w w:val="110"/>
        </w:rPr>
        <w:t>one</w:t>
      </w:r>
      <w:r>
        <w:rPr>
          <w:spacing w:val="26"/>
          <w:w w:val="110"/>
        </w:rPr>
        <w:t xml:space="preserve"> </w:t>
      </w:r>
      <w:r>
        <w:rPr>
          <w:w w:val="110"/>
        </w:rPr>
        <w:t>q</w:t>
      </w:r>
      <w:r>
        <w:rPr>
          <w:spacing w:val="26"/>
          <w:w w:val="110"/>
        </w:rPr>
        <w:t xml:space="preserve"> </w:t>
      </w:r>
      <w:r>
        <w:rPr>
          <w:w w:val="110"/>
        </w:rPr>
        <w:t>value</w:t>
      </w:r>
      <w:r>
        <w:rPr>
          <w:spacing w:val="27"/>
          <w:w w:val="110"/>
        </w:rPr>
        <w:t xml:space="preserve"> </w:t>
      </w:r>
      <w:r>
        <w:rPr>
          <w:spacing w:val="-7"/>
          <w:w w:val="110"/>
        </w:rPr>
        <w:t>is</w:t>
      </w:r>
    </w:p>
    <w:p w14:paraId="34502937" w14:textId="77777777" w:rsidR="00E21043" w:rsidRDefault="00E21043">
      <w:pPr>
        <w:pStyle w:val="BodyText"/>
        <w:spacing w:line="268" w:lineRule="auto"/>
        <w:jc w:val="left"/>
        <w:sectPr w:rsidR="00E21043">
          <w:type w:val="continuous"/>
          <w:pgSz w:w="11910" w:h="15880"/>
          <w:pgMar w:top="640" w:right="566" w:bottom="280" w:left="566" w:header="674" w:footer="0" w:gutter="0"/>
          <w:cols w:num="3" w:space="720" w:equalWidth="0">
            <w:col w:w="928" w:space="3884"/>
            <w:col w:w="291" w:space="286"/>
            <w:col w:w="5389"/>
          </w:cols>
        </w:sectPr>
      </w:pPr>
    </w:p>
    <w:p w14:paraId="024A055E" w14:textId="77777777" w:rsidR="00E21043" w:rsidRDefault="0052501A">
      <w:pPr>
        <w:pStyle w:val="BodyText"/>
        <w:spacing w:before="5" w:line="268" w:lineRule="auto"/>
        <w:ind w:left="72"/>
      </w:pPr>
      <w:r>
        <w:rPr>
          <w:w w:val="110"/>
        </w:rPr>
        <w:t>where</w:t>
      </w:r>
      <w:r>
        <w:rPr>
          <w:spacing w:val="-1"/>
          <w:w w:val="110"/>
        </w:rPr>
        <w:t xml:space="preserve"> </w:t>
      </w:r>
      <w:r>
        <w:rPr>
          <w:rFonts w:ascii="Trebuchet MS"/>
          <w:w w:val="110"/>
        </w:rPr>
        <w:t>h</w:t>
      </w:r>
      <w:r>
        <w:rPr>
          <w:rFonts w:ascii="Trebuchet MS"/>
          <w:spacing w:val="-14"/>
          <w:w w:val="110"/>
        </w:rPr>
        <w:t xml:space="preserve"> </w:t>
      </w:r>
      <w:r>
        <w:rPr>
          <w:w w:val="110"/>
        </w:rPr>
        <w:t>is the viscosity of the medium, R</w:t>
      </w:r>
      <w:r>
        <w:rPr>
          <w:w w:val="110"/>
          <w:vertAlign w:val="subscript"/>
        </w:rPr>
        <w:t>p</w:t>
      </w:r>
      <w:r>
        <w:rPr>
          <w:w w:val="110"/>
        </w:rPr>
        <w:t xml:space="preserve"> is the particle radius, kT</w:t>
      </w:r>
      <w:r>
        <w:rPr>
          <w:spacing w:val="40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thermal</w:t>
      </w:r>
      <w:r>
        <w:rPr>
          <w:spacing w:val="-1"/>
          <w:w w:val="110"/>
        </w:rPr>
        <w:t xml:space="preserve"> </w:t>
      </w:r>
      <w:r>
        <w:rPr>
          <w:w w:val="110"/>
        </w:rPr>
        <w:t>energy</w:t>
      </w:r>
      <w:r>
        <w:rPr>
          <w:spacing w:val="-1"/>
          <w:w w:val="110"/>
        </w:rPr>
        <w:t xml:space="preserve"> </w:t>
      </w:r>
      <w:r>
        <w:rPr>
          <w:w w:val="110"/>
        </w:rPr>
        <w:t>term,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i/>
          <w:w w:val="110"/>
        </w:rPr>
        <w:t>f</w:t>
      </w:r>
      <w:r>
        <w:rPr>
          <w:i/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either</w:t>
      </w:r>
      <w:r>
        <w:rPr>
          <w:spacing w:val="-1"/>
          <w:w w:val="110"/>
        </w:rPr>
        <w:t xml:space="preserve"> </w:t>
      </w:r>
      <w:r>
        <w:rPr>
          <w:w w:val="110"/>
        </w:rPr>
        <w:t>4</w:t>
      </w:r>
      <w:r>
        <w:rPr>
          <w:spacing w:val="-1"/>
          <w:w w:val="110"/>
        </w:rPr>
        <w:t xml:space="preserve"> </w:t>
      </w:r>
      <w:r>
        <w:rPr>
          <w:w w:val="110"/>
        </w:rPr>
        <w:t>or</w:t>
      </w:r>
      <w:r>
        <w:rPr>
          <w:spacing w:val="-1"/>
          <w:w w:val="110"/>
        </w:rPr>
        <w:t xml:space="preserve"> </w:t>
      </w:r>
      <w:r>
        <w:rPr>
          <w:w w:val="110"/>
        </w:rPr>
        <w:t>6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slip</w:t>
      </w:r>
      <w:r>
        <w:rPr>
          <w:spacing w:val="-1"/>
          <w:w w:val="110"/>
        </w:rPr>
        <w:t xml:space="preserve"> </w:t>
      </w:r>
      <w:r>
        <w:rPr>
          <w:w w:val="110"/>
        </w:rPr>
        <w:t>or</w:t>
      </w:r>
      <w:r>
        <w:rPr>
          <w:spacing w:val="-1"/>
          <w:w w:val="110"/>
        </w:rPr>
        <w:t xml:space="preserve"> </w:t>
      </w:r>
      <w:r>
        <w:rPr>
          <w:w w:val="110"/>
        </w:rPr>
        <w:t>non-slip</w:t>
      </w:r>
      <w:r>
        <w:rPr>
          <w:spacing w:val="40"/>
          <w:w w:val="110"/>
        </w:rPr>
        <w:t xml:space="preserve"> </w:t>
      </w:r>
      <w:r>
        <w:rPr>
          <w:w w:val="110"/>
        </w:rPr>
        <w:t>conditions</w:t>
      </w:r>
      <w:r>
        <w:rPr>
          <w:spacing w:val="16"/>
          <w:w w:val="110"/>
        </w:rPr>
        <w:t xml:space="preserve"> </w:t>
      </w:r>
      <w:r>
        <w:rPr>
          <w:w w:val="110"/>
        </w:rPr>
        <w:t>at</w:t>
      </w:r>
      <w:r>
        <w:rPr>
          <w:spacing w:val="17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interface,</w:t>
      </w:r>
      <w:r>
        <w:rPr>
          <w:spacing w:val="16"/>
          <w:w w:val="110"/>
        </w:rPr>
        <w:t xml:space="preserve"> </w:t>
      </w:r>
      <w:r>
        <w:rPr>
          <w:w w:val="110"/>
        </w:rPr>
        <w:t>respectively</w:t>
      </w:r>
      <w:r>
        <w:rPr>
          <w:spacing w:val="17"/>
          <w:w w:val="110"/>
        </w:rPr>
        <w:t xml:space="preserve"> </w:t>
      </w:r>
      <w:r>
        <w:rPr>
          <w:w w:val="110"/>
        </w:rPr>
        <w:t>[</w:t>
      </w:r>
      <w:hyperlink w:anchor="_bookmark82" w:history="1">
        <w:r>
          <w:rPr>
            <w:color w:val="0080AC"/>
            <w:w w:val="110"/>
          </w:rPr>
          <w:t>38</w:t>
        </w:r>
        <w:r>
          <w:rPr>
            <w:w w:val="110"/>
          </w:rPr>
          <w:t>].</w:t>
        </w:r>
      </w:hyperlink>
      <w:r>
        <w:rPr>
          <w:spacing w:val="17"/>
          <w:w w:val="110"/>
        </w:rPr>
        <w:t xml:space="preserve"> </w:t>
      </w:r>
      <w:r>
        <w:rPr>
          <w:w w:val="110"/>
        </w:rPr>
        <w:t>Eq.</w:t>
      </w:r>
      <w:r>
        <w:rPr>
          <w:spacing w:val="16"/>
          <w:w w:val="110"/>
        </w:rPr>
        <w:t xml:space="preserve"> </w:t>
      </w:r>
      <w:hyperlink w:anchor="_bookmark29" w:history="1">
        <w:r>
          <w:rPr>
            <w:color w:val="0080AC"/>
            <w:w w:val="110"/>
          </w:rPr>
          <w:t>(4)</w:t>
        </w:r>
      </w:hyperlink>
      <w:r>
        <w:rPr>
          <w:color w:val="0080AC"/>
          <w:spacing w:val="17"/>
          <w:w w:val="110"/>
        </w:rPr>
        <w:t xml:space="preserve"> </w:t>
      </w:r>
      <w:r>
        <w:rPr>
          <w:w w:val="110"/>
        </w:rPr>
        <w:t>assumes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6CBC8737" w14:textId="77777777" w:rsidR="00E21043" w:rsidRDefault="0052501A">
      <w:pPr>
        <w:pStyle w:val="BodyText"/>
        <w:spacing w:before="10" w:line="232" w:lineRule="auto"/>
        <w:ind w:left="72" w:right="278"/>
      </w:pPr>
      <w:r>
        <w:br w:type="column"/>
      </w:r>
      <w:r>
        <w:rPr>
          <w:w w:val="110"/>
        </w:rPr>
        <w:t>measured. Both methods can probe NP motion in PNCs with dilute</w:t>
      </w:r>
      <w:r>
        <w:rPr>
          <w:spacing w:val="40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spacing w:val="-10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w w:val="110"/>
        </w:rPr>
        <w:t>vol%)</w:t>
      </w:r>
      <w:r>
        <w:rPr>
          <w:spacing w:val="-9"/>
          <w:w w:val="110"/>
        </w:rPr>
        <w:t xml:space="preserve"> </w:t>
      </w:r>
      <w:r>
        <w:rPr>
          <w:w w:val="110"/>
        </w:rPr>
        <w:t>or</w:t>
      </w:r>
      <w:r>
        <w:rPr>
          <w:spacing w:val="-10"/>
          <w:w w:val="110"/>
        </w:rPr>
        <w:t xml:space="preserve"> </w:t>
      </w:r>
      <w:r>
        <w:rPr>
          <w:w w:val="110"/>
        </w:rPr>
        <w:t>concentrated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provide</w:t>
      </w:r>
      <w:r>
        <w:rPr>
          <w:spacing w:val="-10"/>
          <w:w w:val="110"/>
        </w:rPr>
        <w:t xml:space="preserve"> </w:t>
      </w:r>
      <w:r>
        <w:rPr>
          <w:w w:val="110"/>
        </w:rPr>
        <w:t>access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unique</w:t>
      </w:r>
      <w:r>
        <w:rPr>
          <w:spacing w:val="40"/>
          <w:w w:val="110"/>
        </w:rPr>
        <w:t xml:space="preserve"> </w:t>
      </w:r>
      <w:r>
        <w:rPr>
          <w:w w:val="110"/>
        </w:rPr>
        <w:t>length-</w:t>
      </w:r>
      <w:r>
        <w:rPr>
          <w:spacing w:val="26"/>
          <w:w w:val="110"/>
        </w:rPr>
        <w:t xml:space="preserve"> </w:t>
      </w:r>
      <w:r>
        <w:rPr>
          <w:w w:val="110"/>
        </w:rPr>
        <w:t>and</w:t>
      </w:r>
      <w:r>
        <w:rPr>
          <w:spacing w:val="28"/>
          <w:w w:val="110"/>
        </w:rPr>
        <w:t xml:space="preserve"> </w:t>
      </w:r>
      <w:r>
        <w:rPr>
          <w:w w:val="110"/>
        </w:rPr>
        <w:t>timescales.</w:t>
      </w:r>
      <w:r>
        <w:rPr>
          <w:spacing w:val="27"/>
          <w:w w:val="110"/>
        </w:rPr>
        <w:t xml:space="preserve"> </w:t>
      </w:r>
      <w:r>
        <w:rPr>
          <w:w w:val="110"/>
        </w:rPr>
        <w:t>As</w:t>
      </w:r>
      <w:r>
        <w:rPr>
          <w:spacing w:val="28"/>
          <w:w w:val="110"/>
        </w:rPr>
        <w:t xml:space="preserve"> </w:t>
      </w:r>
      <w:r>
        <w:rPr>
          <w:w w:val="110"/>
        </w:rPr>
        <w:t>with</w:t>
      </w:r>
      <w:r>
        <w:rPr>
          <w:spacing w:val="28"/>
          <w:w w:val="110"/>
        </w:rPr>
        <w:t xml:space="preserve"> </w:t>
      </w:r>
      <w:r>
        <w:rPr>
          <w:w w:val="110"/>
        </w:rPr>
        <w:t>RBS,</w:t>
      </w:r>
      <w:r>
        <w:rPr>
          <w:spacing w:val="27"/>
          <w:w w:val="110"/>
        </w:rPr>
        <w:t xml:space="preserve"> </w:t>
      </w:r>
      <w:r>
        <w:rPr>
          <w:w w:val="110"/>
        </w:rPr>
        <w:t>these</w:t>
      </w:r>
      <w:r>
        <w:rPr>
          <w:spacing w:val="28"/>
          <w:w w:val="110"/>
        </w:rPr>
        <w:t xml:space="preserve"> </w:t>
      </w:r>
      <w:r>
        <w:rPr>
          <w:w w:val="110"/>
        </w:rPr>
        <w:t>provide</w:t>
      </w:r>
      <w:r>
        <w:rPr>
          <w:spacing w:val="28"/>
          <w:w w:val="110"/>
        </w:rPr>
        <w:t xml:space="preserve"> </w:t>
      </w:r>
      <w:r>
        <w:rPr>
          <w:w w:val="110"/>
        </w:rPr>
        <w:t>an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ensemble</w:t>
      </w:r>
    </w:p>
    <w:p w14:paraId="179C3F4C" w14:textId="77777777" w:rsidR="00E21043" w:rsidRDefault="00E21043">
      <w:pPr>
        <w:pStyle w:val="BodyText"/>
        <w:spacing w:line="232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603509D2" w14:textId="77777777" w:rsidR="00E21043" w:rsidRDefault="00E21043">
      <w:pPr>
        <w:pStyle w:val="BodyText"/>
        <w:jc w:val="left"/>
        <w:rPr>
          <w:sz w:val="10"/>
        </w:rPr>
      </w:pPr>
    </w:p>
    <w:p w14:paraId="6DC69481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763C032F" w14:textId="77777777" w:rsidR="00E21043" w:rsidRDefault="0052501A">
      <w:pPr>
        <w:pStyle w:val="BodyText"/>
        <w:spacing w:before="105" w:line="268" w:lineRule="auto"/>
        <w:ind w:left="288"/>
      </w:pPr>
      <w:bookmarkStart w:id="57" w:name="_bookmark30"/>
      <w:bookmarkEnd w:id="57"/>
      <w:r>
        <w:rPr>
          <w:w w:val="110"/>
        </w:rPr>
        <w:t>average of the NP dynamics and may be difficult to interpret or</w:t>
      </w:r>
      <w:r>
        <w:rPr>
          <w:spacing w:val="40"/>
          <w:w w:val="110"/>
        </w:rPr>
        <w:t xml:space="preserve"> </w:t>
      </w:r>
      <w:r>
        <w:rPr>
          <w:w w:val="110"/>
        </w:rPr>
        <w:t>separate different dynamic processes in PNC systems.</w:t>
      </w:r>
    </w:p>
    <w:p w14:paraId="775318AF" w14:textId="77777777" w:rsidR="00E21043" w:rsidRDefault="0052501A">
      <w:pPr>
        <w:pStyle w:val="BodyText"/>
        <w:spacing w:line="268" w:lineRule="auto"/>
        <w:ind w:left="288" w:firstLine="239"/>
      </w:pPr>
      <w:r>
        <w:rPr>
          <w:w w:val="110"/>
        </w:rPr>
        <w:t>More specialized measurements of NP dynamics exist as well.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example,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modified</w:t>
      </w:r>
      <w:r>
        <w:rPr>
          <w:spacing w:val="-5"/>
          <w:w w:val="110"/>
        </w:rPr>
        <w:t xml:space="preserve"> </w:t>
      </w:r>
      <w:r>
        <w:rPr>
          <w:w w:val="110"/>
        </w:rPr>
        <w:t>fluctuation</w:t>
      </w:r>
      <w:r>
        <w:rPr>
          <w:spacing w:val="-5"/>
          <w:w w:val="110"/>
        </w:rPr>
        <w:t xml:space="preserve"> </w:t>
      </w:r>
      <w:r>
        <w:rPr>
          <w:w w:val="110"/>
        </w:rPr>
        <w:t>correlation</w:t>
      </w:r>
      <w:r>
        <w:rPr>
          <w:spacing w:val="-6"/>
          <w:w w:val="110"/>
        </w:rPr>
        <w:t xml:space="preserve"> </w:t>
      </w:r>
      <w:r>
        <w:rPr>
          <w:w w:val="110"/>
        </w:rPr>
        <w:t>spectroscopy</w:t>
      </w:r>
      <w:r>
        <w:rPr>
          <w:spacing w:val="-5"/>
          <w:w w:val="110"/>
        </w:rPr>
        <w:t xml:space="preserve"> </w:t>
      </w:r>
      <w:r>
        <w:rPr>
          <w:w w:val="110"/>
        </w:rPr>
        <w:t>(FCS)</w:t>
      </w:r>
      <w:r>
        <w:rPr>
          <w:spacing w:val="40"/>
          <w:w w:val="110"/>
        </w:rPr>
        <w:t xml:space="preserve"> </w:t>
      </w:r>
      <w:r>
        <w:rPr>
          <w:w w:val="110"/>
        </w:rPr>
        <w:t>method has been applied to melts and solutions [</w:t>
      </w:r>
      <w:hyperlink w:anchor="_bookmark202" w:history="1">
        <w:r>
          <w:rPr>
            <w:color w:val="0080AC"/>
            <w:w w:val="110"/>
          </w:rPr>
          <w:t>220</w:t>
        </w:r>
        <w:r>
          <w:rPr>
            <w:w w:val="110"/>
          </w:rPr>
          <w:t>,</w:t>
        </w:r>
      </w:hyperlink>
      <w:hyperlink w:anchor="_bookmark203" w:history="1">
        <w:r>
          <w:rPr>
            <w:color w:val="0080AC"/>
            <w:w w:val="110"/>
          </w:rPr>
          <w:t>221</w:t>
        </w:r>
        <w:r>
          <w:rPr>
            <w:w w:val="110"/>
          </w:rPr>
          <w:t>].</w:t>
        </w:r>
      </w:hyperlink>
      <w:r>
        <w:rPr>
          <w:w w:val="110"/>
        </w:rPr>
        <w:t xml:space="preserve"> Here, a</w:t>
      </w:r>
      <w:r>
        <w:rPr>
          <w:spacing w:val="40"/>
          <w:w w:val="110"/>
        </w:rPr>
        <w:t xml:space="preserve"> </w:t>
      </w:r>
      <w:r>
        <w:rPr>
          <w:w w:val="110"/>
        </w:rPr>
        <w:t>laser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rastered</w:t>
      </w:r>
      <w:r>
        <w:rPr>
          <w:spacing w:val="-1"/>
          <w:w w:val="110"/>
        </w:rPr>
        <w:t xml:space="preserve"> </w:t>
      </w:r>
      <w:r>
        <w:rPr>
          <w:w w:val="110"/>
        </w:rPr>
        <w:t>over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polymer</w:t>
      </w:r>
      <w:r>
        <w:rPr>
          <w:spacing w:val="-1"/>
          <w:w w:val="110"/>
        </w:rPr>
        <w:t xml:space="preserve"> </w:t>
      </w:r>
      <w:r>
        <w:rPr>
          <w:w w:val="110"/>
        </w:rPr>
        <w:t>melt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dilute</w:t>
      </w:r>
      <w:r>
        <w:rPr>
          <w:spacing w:val="-1"/>
          <w:w w:val="110"/>
        </w:rPr>
        <w:t xml:space="preserve"> </w:t>
      </w:r>
      <w:r>
        <w:rPr>
          <w:w w:val="110"/>
        </w:rPr>
        <w:t>NP</w:t>
      </w:r>
      <w:r>
        <w:rPr>
          <w:spacing w:val="-1"/>
          <w:w w:val="110"/>
        </w:rPr>
        <w:t xml:space="preserve"> </w:t>
      </w:r>
      <w:r>
        <w:rPr>
          <w:w w:val="110"/>
        </w:rPr>
        <w:t>concentra-</w:t>
      </w:r>
      <w:r>
        <w:rPr>
          <w:spacing w:val="40"/>
          <w:w w:val="110"/>
        </w:rPr>
        <w:t xml:space="preserve"> </w:t>
      </w:r>
      <w:r>
        <w:rPr>
          <w:w w:val="110"/>
        </w:rPr>
        <w:t>tion until an increase in the photon count is observed as indication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presence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NP.</w:t>
      </w:r>
      <w:r>
        <w:rPr>
          <w:spacing w:val="-5"/>
          <w:w w:val="110"/>
        </w:rPr>
        <w:t xml:space="preserve"> </w:t>
      </w:r>
      <w:r>
        <w:rPr>
          <w:w w:val="110"/>
        </w:rPr>
        <w:t>After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NP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placed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focal</w:t>
      </w:r>
      <w:r>
        <w:rPr>
          <w:spacing w:val="-5"/>
          <w:w w:val="110"/>
        </w:rPr>
        <w:t xml:space="preserve"> </w:t>
      </w:r>
      <w:r>
        <w:rPr>
          <w:w w:val="110"/>
        </w:rPr>
        <w:t>volume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the laser beam, the photon counts are continuously recorded until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value</w:t>
      </w:r>
      <w:r>
        <w:rPr>
          <w:spacing w:val="-1"/>
          <w:w w:val="110"/>
        </w:rPr>
        <w:t xml:space="preserve"> </w:t>
      </w:r>
      <w:r>
        <w:rPr>
          <w:w w:val="110"/>
        </w:rPr>
        <w:t>reaches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background</w:t>
      </w:r>
      <w:r>
        <w:rPr>
          <w:spacing w:val="-1"/>
          <w:w w:val="110"/>
        </w:rPr>
        <w:t xml:space="preserve"> </w:t>
      </w:r>
      <w:r>
        <w:rPr>
          <w:w w:val="110"/>
        </w:rPr>
        <w:t>count,</w:t>
      </w:r>
      <w:r>
        <w:rPr>
          <w:spacing w:val="-1"/>
          <w:w w:val="110"/>
        </w:rPr>
        <w:t xml:space="preserve"> </w:t>
      </w:r>
      <w:r>
        <w:rPr>
          <w:w w:val="110"/>
        </w:rPr>
        <w:t>indicating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NP</w:t>
      </w:r>
      <w:r>
        <w:rPr>
          <w:spacing w:val="-1"/>
          <w:w w:val="110"/>
        </w:rPr>
        <w:t xml:space="preserve"> </w:t>
      </w:r>
      <w:r>
        <w:rPr>
          <w:w w:val="110"/>
        </w:rPr>
        <w:t>dif-</w:t>
      </w:r>
      <w:r>
        <w:rPr>
          <w:spacing w:val="40"/>
          <w:w w:val="110"/>
        </w:rPr>
        <w:t xml:space="preserve"> </w:t>
      </w:r>
      <w:r>
        <w:rPr>
          <w:w w:val="110"/>
        </w:rPr>
        <w:t>fused out of the focal volume. The diffusion coefficient is obtained</w:t>
      </w:r>
      <w:r>
        <w:rPr>
          <w:spacing w:val="40"/>
          <w:w w:val="110"/>
        </w:rPr>
        <w:t xml:space="preserve"> </w:t>
      </w:r>
      <w:r>
        <w:rPr>
          <w:w w:val="110"/>
        </w:rPr>
        <w:t>by the decay time of the photon counts (extracted with a stretched</w:t>
      </w:r>
      <w:r>
        <w:rPr>
          <w:spacing w:val="40"/>
          <w:w w:val="110"/>
        </w:rPr>
        <w:t xml:space="preserve"> </w:t>
      </w:r>
      <w:r>
        <w:rPr>
          <w:w w:val="110"/>
        </w:rPr>
        <w:t>exponential) and the size of the focused laser beam. Single parti-</w:t>
      </w:r>
      <w:r>
        <w:rPr>
          <w:spacing w:val="40"/>
          <w:w w:val="110"/>
        </w:rPr>
        <w:t xml:space="preserve"> </w:t>
      </w:r>
      <w:r>
        <w:rPr>
          <w:w w:val="110"/>
        </w:rPr>
        <w:t>cle tracking (SPT) has been applied to polymer solutions and gels</w:t>
      </w:r>
      <w:r>
        <w:rPr>
          <w:spacing w:val="40"/>
          <w:w w:val="110"/>
        </w:rPr>
        <w:t xml:space="preserve"> </w:t>
      </w:r>
      <w:r>
        <w:t>[</w:t>
      </w:r>
      <w:hyperlink w:anchor="_bookmark205" w:history="1">
        <w:r>
          <w:rPr>
            <w:color w:val="0080AC"/>
          </w:rPr>
          <w:t>222–224</w:t>
        </w:r>
        <w:r>
          <w:t>]</w:t>
        </w:r>
      </w:hyperlink>
      <w:r>
        <w:t xml:space="preserve"> and, more recently, to polymer melts with NPs [</w:t>
      </w:r>
      <w:hyperlink w:anchor="_bookmark208" w:history="1">
        <w:r>
          <w:rPr>
            <w:color w:val="0080AC"/>
          </w:rPr>
          <w:t>225</w:t>
        </w:r>
        <w:r>
          <w:t>].</w:t>
        </w:r>
      </w:hyperlink>
      <w:r>
        <w:t xml:space="preserve"> SPT</w:t>
      </w:r>
      <w:r>
        <w:rPr>
          <w:spacing w:val="40"/>
          <w:w w:val="110"/>
        </w:rPr>
        <w:t xml:space="preserve"> </w:t>
      </w:r>
      <w:r>
        <w:rPr>
          <w:w w:val="110"/>
        </w:rPr>
        <w:t>uses either florescent or photon-emitting NPs (such as quantum</w:t>
      </w:r>
      <w:r>
        <w:rPr>
          <w:spacing w:val="40"/>
          <w:w w:val="110"/>
        </w:rPr>
        <w:t xml:space="preserve"> </w:t>
      </w:r>
      <w:r>
        <w:rPr>
          <w:w w:val="110"/>
        </w:rPr>
        <w:t>dots) to precisely measure the center-of-mass position of individ-</w:t>
      </w:r>
      <w:r>
        <w:rPr>
          <w:spacing w:val="40"/>
          <w:w w:val="110"/>
        </w:rPr>
        <w:t xml:space="preserve"> </w:t>
      </w:r>
      <w:r>
        <w:rPr>
          <w:w w:val="110"/>
        </w:rPr>
        <w:t>ual NPs as a function of time [</w:t>
      </w:r>
      <w:hyperlink w:anchor="_bookmark207" w:history="1">
        <w:r>
          <w:rPr>
            <w:color w:val="0080AC"/>
            <w:w w:val="110"/>
          </w:rPr>
          <w:t>224</w:t>
        </w:r>
        <w:r>
          <w:rPr>
            <w:w w:val="110"/>
          </w:rPr>
          <w:t>].</w:t>
        </w:r>
      </w:hyperlink>
      <w:r>
        <w:rPr>
          <w:w w:val="110"/>
        </w:rPr>
        <w:t xml:space="preserve"> From this measurement, van</w:t>
      </w:r>
      <w:r>
        <w:rPr>
          <w:spacing w:val="40"/>
          <w:w w:val="110"/>
        </w:rPr>
        <w:t xml:space="preserve"> </w:t>
      </w:r>
      <w:r>
        <w:rPr>
          <w:w w:val="110"/>
        </w:rPr>
        <w:t>Hove distributions and mean-squared displacement (MSD) curves</w:t>
      </w:r>
      <w:r>
        <w:rPr>
          <w:spacing w:val="40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constructed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analyze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dynamics,</w:t>
      </w:r>
      <w:r>
        <w:rPr>
          <w:spacing w:val="-3"/>
          <w:w w:val="110"/>
        </w:rPr>
        <w:t xml:space="preserve"> </w:t>
      </w:r>
      <w:r>
        <w:rPr>
          <w:w w:val="110"/>
        </w:rPr>
        <w:t>isolate</w:t>
      </w:r>
      <w:r>
        <w:rPr>
          <w:spacing w:val="-3"/>
          <w:w w:val="110"/>
        </w:rPr>
        <w:t xml:space="preserve"> </w:t>
      </w:r>
      <w:r>
        <w:rPr>
          <w:w w:val="110"/>
        </w:rPr>
        <w:t>dif-</w:t>
      </w:r>
      <w:r>
        <w:rPr>
          <w:spacing w:val="40"/>
          <w:w w:val="110"/>
        </w:rPr>
        <w:t xml:space="preserve"> </w:t>
      </w:r>
      <w:r>
        <w:rPr>
          <w:w w:val="110"/>
        </w:rPr>
        <w:t>ferent populations, and calculate the ensemble average. Although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requirements</w:t>
      </w:r>
      <w:r>
        <w:rPr>
          <w:spacing w:val="-10"/>
          <w:w w:val="110"/>
        </w:rPr>
        <w:t xml:space="preserve"> </w:t>
      </w:r>
      <w:r>
        <w:rPr>
          <w:w w:val="110"/>
        </w:rPr>
        <w:t>on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PNC</w:t>
      </w:r>
      <w:r>
        <w:rPr>
          <w:spacing w:val="-10"/>
          <w:w w:val="110"/>
        </w:rPr>
        <w:t xml:space="preserve"> </w:t>
      </w:r>
      <w:r>
        <w:rPr>
          <w:w w:val="110"/>
        </w:rPr>
        <w:t>system</w:t>
      </w:r>
      <w:r>
        <w:rPr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spacing w:val="-9"/>
          <w:w w:val="110"/>
        </w:rPr>
        <w:t xml:space="preserve"> </w:t>
      </w:r>
      <w:r>
        <w:rPr>
          <w:w w:val="110"/>
        </w:rPr>
        <w:t>somewhat</w:t>
      </w:r>
      <w:r>
        <w:rPr>
          <w:spacing w:val="-10"/>
          <w:w w:val="110"/>
        </w:rPr>
        <w:t xml:space="preserve"> </w:t>
      </w:r>
      <w:r>
        <w:rPr>
          <w:w w:val="110"/>
        </w:rPr>
        <w:t>stringent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the NPs must emit light and the polymeric matrix must have a low</w:t>
      </w:r>
      <w:r>
        <w:rPr>
          <w:spacing w:val="40"/>
          <w:w w:val="110"/>
        </w:rPr>
        <w:t xml:space="preserve"> </w:t>
      </w:r>
      <w:r>
        <w:rPr>
          <w:w w:val="110"/>
        </w:rPr>
        <w:t>T</w:t>
      </w:r>
      <w:r>
        <w:rPr>
          <w:w w:val="110"/>
          <w:vertAlign w:val="subscript"/>
        </w:rPr>
        <w:t>g</w:t>
      </w:r>
      <w:r>
        <w:rPr>
          <w:w w:val="110"/>
        </w:rPr>
        <w:t xml:space="preserve"> (since</w:t>
      </w:r>
      <w:r>
        <w:rPr>
          <w:spacing w:val="-3"/>
          <w:w w:val="110"/>
        </w:rPr>
        <w:t xml:space="preserve"> </w:t>
      </w:r>
      <w:r>
        <w:rPr>
          <w:w w:val="110"/>
        </w:rPr>
        <w:t>it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3"/>
          <w:w w:val="110"/>
        </w:rPr>
        <w:t xml:space="preserve"> </w:t>
      </w:r>
      <w:r>
        <w:rPr>
          <w:w w:val="110"/>
        </w:rPr>
        <w:t>difficult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heat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sample),</w:t>
      </w:r>
      <w:r>
        <w:rPr>
          <w:spacing w:val="-3"/>
          <w:w w:val="110"/>
        </w:rPr>
        <w:t xml:space="preserve"> </w:t>
      </w:r>
      <w:r>
        <w:rPr>
          <w:w w:val="110"/>
        </w:rPr>
        <w:t>SPT</w:t>
      </w:r>
      <w:r>
        <w:rPr>
          <w:spacing w:val="-3"/>
          <w:w w:val="110"/>
        </w:rPr>
        <w:t xml:space="preserve"> </w:t>
      </w:r>
      <w:r>
        <w:rPr>
          <w:w w:val="110"/>
        </w:rPr>
        <w:t>can</w:t>
      </w:r>
      <w:r>
        <w:rPr>
          <w:spacing w:val="-3"/>
          <w:w w:val="110"/>
        </w:rPr>
        <w:t xml:space="preserve"> </w:t>
      </w:r>
      <w:r>
        <w:rPr>
          <w:w w:val="110"/>
        </w:rPr>
        <w:t>uniquely</w:t>
      </w:r>
      <w:r>
        <w:rPr>
          <w:spacing w:val="-3"/>
          <w:w w:val="110"/>
        </w:rPr>
        <w:t xml:space="preserve"> </w:t>
      </w:r>
      <w:r>
        <w:rPr>
          <w:w w:val="110"/>
        </w:rPr>
        <w:t>sample</w:t>
      </w:r>
      <w:r>
        <w:rPr>
          <w:spacing w:val="40"/>
          <w:w w:val="110"/>
        </w:rPr>
        <w:t xml:space="preserve"> </w:t>
      </w:r>
      <w:r>
        <w:rPr>
          <w:w w:val="110"/>
        </w:rPr>
        <w:t>the motion of each individual NP and provide unique insight into</w:t>
      </w:r>
      <w:r>
        <w:rPr>
          <w:spacing w:val="40"/>
          <w:w w:val="110"/>
        </w:rPr>
        <w:t xml:space="preserve"> </w:t>
      </w:r>
      <w:r>
        <w:rPr>
          <w:w w:val="110"/>
        </w:rPr>
        <w:t>the population of dynamics.</w:t>
      </w:r>
    </w:p>
    <w:p w14:paraId="49E6E018" w14:textId="77777777" w:rsidR="00E21043" w:rsidRDefault="0052501A">
      <w:pPr>
        <w:pStyle w:val="BodyText"/>
        <w:spacing w:line="167" w:lineRule="exact"/>
        <w:ind w:left="527"/>
      </w:pPr>
      <w:r>
        <w:rPr>
          <w:w w:val="110"/>
        </w:rPr>
        <w:t>Finally,</w:t>
      </w:r>
      <w:r>
        <w:rPr>
          <w:spacing w:val="65"/>
          <w:w w:val="110"/>
        </w:rPr>
        <w:t xml:space="preserve"> </w:t>
      </w:r>
      <w:r>
        <w:rPr>
          <w:w w:val="110"/>
        </w:rPr>
        <w:t>coarse-grained</w:t>
      </w:r>
      <w:r>
        <w:rPr>
          <w:spacing w:val="65"/>
          <w:w w:val="110"/>
        </w:rPr>
        <w:t xml:space="preserve"> </w:t>
      </w:r>
      <w:r>
        <w:rPr>
          <w:w w:val="110"/>
        </w:rPr>
        <w:t>MD</w:t>
      </w:r>
      <w:r>
        <w:rPr>
          <w:spacing w:val="66"/>
          <w:w w:val="110"/>
        </w:rPr>
        <w:t xml:space="preserve"> </w:t>
      </w:r>
      <w:r>
        <w:rPr>
          <w:w w:val="110"/>
        </w:rPr>
        <w:t>simulations</w:t>
      </w:r>
      <w:r>
        <w:rPr>
          <w:spacing w:val="65"/>
          <w:w w:val="110"/>
        </w:rPr>
        <w:t xml:space="preserve"> </w:t>
      </w:r>
      <w:r>
        <w:rPr>
          <w:w w:val="110"/>
        </w:rPr>
        <w:t>can</w:t>
      </w:r>
      <w:r>
        <w:rPr>
          <w:spacing w:val="65"/>
          <w:w w:val="110"/>
        </w:rPr>
        <w:t xml:space="preserve"> </w:t>
      </w:r>
      <w:r>
        <w:rPr>
          <w:w w:val="110"/>
        </w:rPr>
        <w:t>also</w:t>
      </w:r>
      <w:r>
        <w:rPr>
          <w:spacing w:val="66"/>
          <w:w w:val="110"/>
        </w:rPr>
        <w:t xml:space="preserve"> </w:t>
      </w:r>
      <w:r>
        <w:rPr>
          <w:w w:val="110"/>
        </w:rPr>
        <w:t>probe</w:t>
      </w:r>
      <w:r>
        <w:rPr>
          <w:spacing w:val="65"/>
          <w:w w:val="110"/>
        </w:rPr>
        <w:t xml:space="preserve"> </w:t>
      </w:r>
      <w:r>
        <w:rPr>
          <w:spacing w:val="-7"/>
          <w:w w:val="110"/>
        </w:rPr>
        <w:t>NP</w:t>
      </w:r>
    </w:p>
    <w:p w14:paraId="392FCF90" w14:textId="77777777" w:rsidR="00E21043" w:rsidRDefault="0052501A">
      <w:pPr>
        <w:pStyle w:val="BodyText"/>
        <w:spacing w:before="20" w:line="268" w:lineRule="auto"/>
        <w:ind w:left="288"/>
      </w:pPr>
      <w:r>
        <w:rPr>
          <w:w w:val="110"/>
        </w:rPr>
        <w:t>motion in polymer melts. The NPs can either be constructed as a</w:t>
      </w:r>
      <w:r>
        <w:rPr>
          <w:spacing w:val="40"/>
          <w:w w:val="110"/>
        </w:rPr>
        <w:t xml:space="preserve"> </w:t>
      </w:r>
      <w:r>
        <w:rPr>
          <w:w w:val="110"/>
        </w:rPr>
        <w:t>single bead with larger size and mass or a collection of smaller</w:t>
      </w:r>
      <w:r>
        <w:rPr>
          <w:spacing w:val="40"/>
          <w:w w:val="110"/>
        </w:rPr>
        <w:t xml:space="preserve"> </w:t>
      </w:r>
      <w:r>
        <w:rPr>
          <w:w w:val="110"/>
        </w:rPr>
        <w:t>beads.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latter</w:t>
      </w:r>
      <w:r>
        <w:rPr>
          <w:spacing w:val="-1"/>
          <w:w w:val="110"/>
        </w:rPr>
        <w:t xml:space="preserve"> </w:t>
      </w:r>
      <w:r>
        <w:rPr>
          <w:w w:val="110"/>
        </w:rPr>
        <w:t>option</w:t>
      </w:r>
      <w:r>
        <w:rPr>
          <w:spacing w:val="-1"/>
          <w:w w:val="110"/>
        </w:rPr>
        <w:t xml:space="preserve"> </w:t>
      </w:r>
      <w:r>
        <w:rPr>
          <w:w w:val="110"/>
        </w:rPr>
        <w:t>reduces</w:t>
      </w:r>
      <w:r>
        <w:rPr>
          <w:spacing w:val="-1"/>
          <w:w w:val="110"/>
        </w:rPr>
        <w:t xml:space="preserve"> </w:t>
      </w:r>
      <w:r>
        <w:rPr>
          <w:w w:val="110"/>
        </w:rPr>
        <w:t>artificial</w:t>
      </w:r>
      <w:r>
        <w:rPr>
          <w:spacing w:val="-1"/>
          <w:w w:val="110"/>
        </w:rPr>
        <w:t xml:space="preserve"> </w:t>
      </w:r>
      <w:r>
        <w:rPr>
          <w:w w:val="110"/>
        </w:rPr>
        <w:t>crystallization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dense</w:t>
      </w:r>
      <w:r>
        <w:rPr>
          <w:spacing w:val="40"/>
          <w:w w:val="110"/>
        </w:rPr>
        <w:t xml:space="preserve"> </w:t>
      </w:r>
      <w:r>
        <w:rPr>
          <w:w w:val="110"/>
        </w:rPr>
        <w:t>packing at the NP-polymer interface but produces a non-uniform</w:t>
      </w:r>
      <w:r>
        <w:rPr>
          <w:spacing w:val="40"/>
          <w:w w:val="110"/>
        </w:rPr>
        <w:t xml:space="preserve"> </w:t>
      </w:r>
      <w:r>
        <w:rPr>
          <w:w w:val="110"/>
        </w:rPr>
        <w:t>potential at the NP-surface that may be unrealistic. Unlike many of</w:t>
      </w:r>
      <w:r>
        <w:rPr>
          <w:spacing w:val="40"/>
          <w:w w:val="110"/>
        </w:rPr>
        <w:t xml:space="preserve"> </w:t>
      </w:r>
      <w:r>
        <w:rPr>
          <w:w w:val="110"/>
        </w:rPr>
        <w:t>the simulations discussed in previous sections to isolate polymer</w:t>
      </w:r>
      <w:r>
        <w:rPr>
          <w:spacing w:val="40"/>
          <w:w w:val="110"/>
        </w:rPr>
        <w:t xml:space="preserve"> </w:t>
      </w:r>
      <w:r>
        <w:rPr>
          <w:w w:val="110"/>
        </w:rPr>
        <w:t>dynamics,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NPs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these</w:t>
      </w:r>
      <w:r>
        <w:rPr>
          <w:spacing w:val="-1"/>
          <w:w w:val="110"/>
        </w:rPr>
        <w:t xml:space="preserve"> </w:t>
      </w:r>
      <w:r>
        <w:rPr>
          <w:w w:val="110"/>
        </w:rPr>
        <w:t>simulations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free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diffuse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their</w:t>
      </w:r>
      <w:r>
        <w:rPr>
          <w:spacing w:val="40"/>
          <w:w w:val="110"/>
        </w:rPr>
        <w:t xml:space="preserve"> </w:t>
      </w:r>
      <w:r>
        <w:rPr>
          <w:w w:val="110"/>
        </w:rPr>
        <w:t>MSD can be directly measured. The NPs in these simulations tend</w:t>
      </w:r>
      <w:r>
        <w:rPr>
          <w:spacing w:val="40"/>
          <w:w w:val="110"/>
        </w:rPr>
        <w:t xml:space="preserve"> </w:t>
      </w:r>
      <w:bookmarkStart w:id="58" w:name="6.3_Diffusion_in_athermal_and_weakly_int"/>
      <w:bookmarkEnd w:id="58"/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aggregate</w:t>
      </w:r>
      <w:r>
        <w:rPr>
          <w:spacing w:val="-1"/>
          <w:w w:val="110"/>
        </w:rPr>
        <w:t xml:space="preserve"> </w:t>
      </w:r>
      <w:r>
        <w:rPr>
          <w:w w:val="110"/>
        </w:rPr>
        <w:t>if</w:t>
      </w:r>
      <w:r>
        <w:rPr>
          <w:spacing w:val="-1"/>
          <w:w w:val="110"/>
        </w:rPr>
        <w:t xml:space="preserve"> </w:t>
      </w:r>
      <w:r>
        <w:rPr>
          <w:w w:val="110"/>
        </w:rPr>
        <w:t>there</w:t>
      </w:r>
      <w:r>
        <w:rPr>
          <w:spacing w:val="-1"/>
          <w:w w:val="110"/>
        </w:rPr>
        <w:t xml:space="preserve"> </w:t>
      </w:r>
      <w:r>
        <w:rPr>
          <w:w w:val="110"/>
        </w:rPr>
        <w:t>are</w:t>
      </w:r>
      <w:r>
        <w:rPr>
          <w:spacing w:val="-1"/>
          <w:w w:val="110"/>
        </w:rPr>
        <w:t xml:space="preserve"> </w:t>
      </w:r>
      <w:r>
        <w:rPr>
          <w:w w:val="110"/>
        </w:rPr>
        <w:t>more</w:t>
      </w:r>
      <w:r>
        <w:rPr>
          <w:spacing w:val="-1"/>
          <w:w w:val="110"/>
        </w:rPr>
        <w:t xml:space="preserve"> </w:t>
      </w:r>
      <w:r>
        <w:rPr>
          <w:w w:val="110"/>
        </w:rPr>
        <w:t>than</w:t>
      </w:r>
      <w:r>
        <w:rPr>
          <w:spacing w:val="-1"/>
          <w:w w:val="110"/>
        </w:rPr>
        <w:t xml:space="preserve"> </w:t>
      </w:r>
      <w:r>
        <w:rPr>
          <w:w w:val="110"/>
        </w:rPr>
        <w:t>one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simulation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weak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</w:t>
      </w:r>
      <w:r>
        <w:rPr>
          <w:spacing w:val="-10"/>
          <w:w w:val="110"/>
        </w:rPr>
        <w:t xml:space="preserve"> </w:t>
      </w:r>
      <w:r>
        <w:rPr>
          <w:w w:val="110"/>
        </w:rPr>
        <w:t>interactions,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single</w:t>
      </w:r>
      <w:r>
        <w:rPr>
          <w:spacing w:val="-9"/>
          <w:w w:val="110"/>
        </w:rPr>
        <w:t xml:space="preserve"> </w:t>
      </w:r>
      <w:r>
        <w:rPr>
          <w:w w:val="110"/>
        </w:rPr>
        <w:t>NP</w:t>
      </w:r>
      <w:r>
        <w:rPr>
          <w:spacing w:val="-10"/>
          <w:w w:val="110"/>
        </w:rPr>
        <w:t xml:space="preserve"> </w:t>
      </w:r>
      <w:r>
        <w:rPr>
          <w:w w:val="110"/>
        </w:rPr>
        <w:t>simulation</w:t>
      </w:r>
      <w:r>
        <w:rPr>
          <w:spacing w:val="-10"/>
          <w:w w:val="110"/>
        </w:rPr>
        <w:t xml:space="preserve"> </w:t>
      </w:r>
      <w:r>
        <w:rPr>
          <w:w w:val="110"/>
        </w:rPr>
        <w:t>suffer</w:t>
      </w:r>
      <w:r>
        <w:rPr>
          <w:spacing w:val="-9"/>
          <w:w w:val="110"/>
        </w:rPr>
        <w:t xml:space="preserve"> </w:t>
      </w:r>
      <w:r>
        <w:rPr>
          <w:w w:val="110"/>
        </w:rPr>
        <w:t>from</w:t>
      </w:r>
      <w:r>
        <w:rPr>
          <w:spacing w:val="-10"/>
          <w:w w:val="110"/>
        </w:rPr>
        <w:t xml:space="preserve"> </w:t>
      </w:r>
      <w:r>
        <w:rPr>
          <w:w w:val="110"/>
        </w:rPr>
        <w:t>poor</w:t>
      </w:r>
      <w:r>
        <w:rPr>
          <w:spacing w:val="40"/>
          <w:w w:val="110"/>
        </w:rPr>
        <w:t xml:space="preserve"> </w:t>
      </w:r>
      <w:r>
        <w:rPr>
          <w:w w:val="110"/>
        </w:rPr>
        <w:t>statistics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NP</w:t>
      </w:r>
      <w:r>
        <w:rPr>
          <w:spacing w:val="-5"/>
          <w:w w:val="110"/>
        </w:rPr>
        <w:t xml:space="preserve"> </w:t>
      </w:r>
      <w:r>
        <w:rPr>
          <w:w w:val="110"/>
        </w:rPr>
        <w:t>dynamics,</w:t>
      </w:r>
      <w:r>
        <w:rPr>
          <w:spacing w:val="-5"/>
          <w:w w:val="110"/>
        </w:rPr>
        <w:t xml:space="preserve"> </w:t>
      </w:r>
      <w:r>
        <w:rPr>
          <w:w w:val="110"/>
        </w:rPr>
        <w:t>especially</w:t>
      </w:r>
      <w:r>
        <w:rPr>
          <w:spacing w:val="-5"/>
          <w:w w:val="110"/>
        </w:rPr>
        <w:t xml:space="preserve"> </w:t>
      </w:r>
      <w:r>
        <w:rPr>
          <w:w w:val="110"/>
        </w:rPr>
        <w:t>at</w:t>
      </w:r>
      <w:r>
        <w:rPr>
          <w:spacing w:val="-5"/>
          <w:w w:val="110"/>
        </w:rPr>
        <w:t xml:space="preserve"> </w:t>
      </w:r>
      <w:r>
        <w:rPr>
          <w:w w:val="110"/>
        </w:rPr>
        <w:t>long</w:t>
      </w:r>
      <w:r>
        <w:rPr>
          <w:spacing w:val="-5"/>
          <w:w w:val="110"/>
        </w:rPr>
        <w:t xml:space="preserve"> </w:t>
      </w:r>
      <w:r>
        <w:rPr>
          <w:w w:val="110"/>
        </w:rPr>
        <w:t>times.</w:t>
      </w:r>
      <w:r>
        <w:rPr>
          <w:spacing w:val="-5"/>
          <w:w w:val="110"/>
        </w:rPr>
        <w:t xml:space="preserve"> </w:t>
      </w:r>
      <w:r>
        <w:rPr>
          <w:w w:val="110"/>
        </w:rPr>
        <w:t>So,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access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diffusive regime, the NPs are typically smaller than the chain size</w:t>
      </w:r>
      <w:r>
        <w:rPr>
          <w:spacing w:val="40"/>
          <w:w w:val="110"/>
        </w:rPr>
        <w:t xml:space="preserve"> </w:t>
      </w:r>
      <w:bookmarkStart w:id="59" w:name="_bookmark31"/>
      <w:bookmarkEnd w:id="59"/>
      <w:r>
        <w:rPr>
          <w:w w:val="110"/>
        </w:rPr>
        <w:t>(R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 R</w:t>
      </w:r>
      <w:r>
        <w:rPr>
          <w:w w:val="110"/>
          <w:vertAlign w:val="subscript"/>
        </w:rPr>
        <w:t>g</w:t>
      </w:r>
      <w:r>
        <w:rPr>
          <w:w w:val="110"/>
        </w:rPr>
        <w:t>) or the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is small.</w:t>
      </w:r>
    </w:p>
    <w:p w14:paraId="7A3A8ECA" w14:textId="77777777" w:rsidR="00E21043" w:rsidRDefault="00E21043">
      <w:pPr>
        <w:pStyle w:val="BodyText"/>
        <w:spacing w:before="10"/>
        <w:jc w:val="left"/>
      </w:pPr>
    </w:p>
    <w:p w14:paraId="3384E687" w14:textId="77777777" w:rsidR="00E21043" w:rsidRDefault="0052501A">
      <w:pPr>
        <w:pStyle w:val="ListParagraph"/>
        <w:numPr>
          <w:ilvl w:val="1"/>
          <w:numId w:val="2"/>
        </w:numPr>
        <w:tabs>
          <w:tab w:val="left" w:pos="645"/>
        </w:tabs>
        <w:spacing w:before="0"/>
        <w:ind w:left="645" w:hanging="357"/>
        <w:jc w:val="left"/>
        <w:rPr>
          <w:i/>
          <w:sz w:val="16"/>
        </w:rPr>
      </w:pPr>
      <w:r>
        <w:rPr>
          <w:i/>
          <w:w w:val="110"/>
          <w:sz w:val="16"/>
        </w:rPr>
        <w:t>Diffusion</w:t>
      </w:r>
      <w:r>
        <w:rPr>
          <w:i/>
          <w:spacing w:val="-7"/>
          <w:w w:val="110"/>
          <w:sz w:val="16"/>
        </w:rPr>
        <w:t xml:space="preserve"> </w:t>
      </w:r>
      <w:r>
        <w:rPr>
          <w:i/>
          <w:w w:val="110"/>
          <w:sz w:val="16"/>
        </w:rPr>
        <w:t>in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athermal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and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weakly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interacting</w:t>
      </w:r>
      <w:r>
        <w:rPr>
          <w:i/>
          <w:spacing w:val="-7"/>
          <w:w w:val="110"/>
          <w:sz w:val="16"/>
        </w:rPr>
        <w:t xml:space="preserve"> </w:t>
      </w:r>
      <w:r>
        <w:rPr>
          <w:i/>
          <w:spacing w:val="-4"/>
          <w:w w:val="110"/>
          <w:sz w:val="16"/>
        </w:rPr>
        <w:t>PNCs</w:t>
      </w:r>
    </w:p>
    <w:p w14:paraId="0C8C885C" w14:textId="77777777" w:rsidR="00E21043" w:rsidRDefault="00E21043">
      <w:pPr>
        <w:pStyle w:val="BodyText"/>
        <w:spacing w:before="27"/>
        <w:jc w:val="left"/>
        <w:rPr>
          <w:i/>
        </w:rPr>
      </w:pPr>
    </w:p>
    <w:p w14:paraId="0657F78F" w14:textId="77777777" w:rsidR="00E21043" w:rsidRDefault="0052501A">
      <w:pPr>
        <w:pStyle w:val="BodyText"/>
        <w:spacing w:line="210" w:lineRule="exact"/>
        <w:ind w:left="288" w:firstLine="239"/>
      </w:pPr>
      <w:r>
        <w:rPr>
          <w:w w:val="110"/>
        </w:rPr>
        <w:t>PNCs without NP-polymer enthalpic attractions and with dilute</w:t>
      </w:r>
      <w:r>
        <w:rPr>
          <w:spacing w:val="40"/>
          <w:w w:val="110"/>
        </w:rPr>
        <w:t xml:space="preserve"> </w:t>
      </w:r>
      <w:r>
        <w:rPr>
          <w:w w:val="110"/>
        </w:rPr>
        <w:t>NP concentrations are the simplest PNCs for theoretical predic-</w:t>
      </w:r>
      <w:r>
        <w:rPr>
          <w:spacing w:val="40"/>
          <w:w w:val="110"/>
        </w:rPr>
        <w:t xml:space="preserve"> </w:t>
      </w:r>
      <w:r>
        <w:rPr>
          <w:w w:val="110"/>
        </w:rPr>
        <w:t>tions [</w:t>
      </w:r>
      <w:hyperlink w:anchor="_bookmark192" w:history="1">
        <w:r>
          <w:rPr>
            <w:color w:val="0080AC"/>
            <w:w w:val="110"/>
          </w:rPr>
          <w:t>211–213</w:t>
        </w:r>
        <w:r>
          <w:rPr>
            <w:w w:val="110"/>
          </w:rPr>
          <w:t>,</w:t>
        </w:r>
      </w:hyperlink>
      <w:hyperlink w:anchor="_bookmark197" w:history="1">
        <w:r>
          <w:rPr>
            <w:color w:val="0080AC"/>
            <w:w w:val="110"/>
          </w:rPr>
          <w:t>215</w:t>
        </w:r>
        <w:r>
          <w:rPr>
            <w:w w:val="110"/>
          </w:rPr>
          <w:t>,</w:t>
        </w:r>
      </w:hyperlink>
      <w:hyperlink w:anchor="_bookmark198" w:history="1">
        <w:r>
          <w:rPr>
            <w:color w:val="0080AC"/>
            <w:w w:val="110"/>
          </w:rPr>
          <w:t>216</w:t>
        </w:r>
        <w:r>
          <w:rPr>
            <w:w w:val="110"/>
          </w:rPr>
          <w:t>,</w:t>
        </w:r>
      </w:hyperlink>
      <w:hyperlink w:anchor="_bookmark200" w:history="1">
        <w:r>
          <w:rPr>
            <w:color w:val="0080AC"/>
            <w:w w:val="110"/>
          </w:rPr>
          <w:t>218</w:t>
        </w:r>
        <w:r>
          <w:rPr>
            <w:w w:val="110"/>
          </w:rPr>
          <w:t>].</w:t>
        </w:r>
      </w:hyperlink>
      <w:r>
        <w:rPr>
          <w:w w:val="110"/>
        </w:rPr>
        <w:t xml:space="preserve"> At short length scales (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w w:val="110"/>
        </w:rPr>
        <w:t>) and</w:t>
      </w:r>
      <w:r>
        <w:rPr>
          <w:spacing w:val="40"/>
          <w:w w:val="110"/>
        </w:rPr>
        <w:t xml:space="preserve"> </w:t>
      </w:r>
      <w:r>
        <w:rPr>
          <w:w w:val="110"/>
        </w:rPr>
        <w:t>fast time scales, scaling descriptions [</w:t>
      </w:r>
      <w:hyperlink w:anchor="_bookmark193" w:history="1">
        <w:r>
          <w:rPr>
            <w:color w:val="0080AC"/>
            <w:w w:val="110"/>
          </w:rPr>
          <w:t>212</w:t>
        </w:r>
        <w:r>
          <w:rPr>
            <w:w w:val="110"/>
          </w:rPr>
          <w:t>]</w:t>
        </w:r>
      </w:hyperlink>
      <w:r>
        <w:rPr>
          <w:w w:val="110"/>
        </w:rPr>
        <w:t xml:space="preserve"> and force-level statis-</w:t>
      </w:r>
      <w:r>
        <w:rPr>
          <w:spacing w:val="40"/>
          <w:w w:val="110"/>
        </w:rPr>
        <w:t xml:space="preserve"> </w:t>
      </w:r>
      <w:r>
        <w:rPr>
          <w:w w:val="110"/>
        </w:rPr>
        <w:t>tical dynamical theory [</w:t>
      </w:r>
      <w:hyperlink w:anchor="_bookmark194" w:history="1">
        <w:r>
          <w:rPr>
            <w:color w:val="0080AC"/>
            <w:w w:val="110"/>
          </w:rPr>
          <w:t>213</w:t>
        </w:r>
        <w:r>
          <w:rPr>
            <w:w w:val="110"/>
          </w:rPr>
          <w:t>]</w:t>
        </w:r>
      </w:hyperlink>
      <w:r>
        <w:rPr>
          <w:w w:val="110"/>
        </w:rPr>
        <w:t xml:space="preserve"> propose NP caging in the correlation</w:t>
      </w:r>
      <w:r>
        <w:rPr>
          <w:spacing w:val="40"/>
          <w:w w:val="110"/>
        </w:rPr>
        <w:t xml:space="preserve"> </w:t>
      </w:r>
      <w:r>
        <w:rPr>
          <w:w w:val="110"/>
        </w:rPr>
        <w:t>mesh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order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b</w:t>
      </w:r>
      <w:r>
        <w:rPr>
          <w:spacing w:val="-3"/>
          <w:w w:val="110"/>
        </w:rPr>
        <w:t xml:space="preserve"> </w:t>
      </w:r>
      <w:r>
        <w:rPr>
          <w:w w:val="110"/>
        </w:rPr>
        <w:t>or</w:t>
      </w:r>
      <w:r>
        <w:rPr>
          <w:spacing w:val="-3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 xml:space="preserve"> in</w:t>
      </w:r>
      <w:r>
        <w:rPr>
          <w:spacing w:val="-3"/>
          <w:w w:val="110"/>
        </w:rPr>
        <w:t xml:space="preserve"> </w:t>
      </w:r>
      <w:r>
        <w:rPr>
          <w:w w:val="110"/>
        </w:rPr>
        <w:t>entangled</w:t>
      </w:r>
      <w:r>
        <w:rPr>
          <w:spacing w:val="-3"/>
          <w:w w:val="110"/>
        </w:rPr>
        <w:t xml:space="preserve"> </w:t>
      </w:r>
      <w:r>
        <w:rPr>
          <w:w w:val="110"/>
        </w:rPr>
        <w:t>melts</w:t>
      </w:r>
      <w:r>
        <w:rPr>
          <w:spacing w:val="-3"/>
          <w:w w:val="110"/>
        </w:rPr>
        <w:t xml:space="preserve"> </w:t>
      </w:r>
      <w:r>
        <w:rPr>
          <w:w w:val="110"/>
        </w:rPr>
        <w:t>[</w:t>
      </w:r>
      <w:hyperlink w:anchor="_bookmark192" w:history="1">
        <w:r>
          <w:rPr>
            <w:color w:val="0080AC"/>
            <w:w w:val="110"/>
          </w:rPr>
          <w:t>211</w:t>
        </w:r>
        <w:r>
          <w:rPr>
            <w:w w:val="110"/>
          </w:rPr>
          <w:t>,</w:t>
        </w:r>
      </w:hyperlink>
      <w:hyperlink w:anchor="_bookmark198" w:history="1">
        <w:r>
          <w:rPr>
            <w:color w:val="0080AC"/>
            <w:w w:val="110"/>
          </w:rPr>
          <w:t>216</w:t>
        </w:r>
        <w:r>
          <w:rPr>
            <w:w w:val="110"/>
          </w:rPr>
          <w:t>].</w:t>
        </w:r>
      </w:hyperlink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this</w:t>
      </w:r>
      <w:r>
        <w:rPr>
          <w:spacing w:val="40"/>
          <w:w w:val="110"/>
        </w:rPr>
        <w:t xml:space="preserve"> </w:t>
      </w:r>
      <w:r>
        <w:rPr>
          <w:w w:val="110"/>
        </w:rPr>
        <w:t>regime, relaxations of the surrounding polymer environment lead</w:t>
      </w:r>
      <w:r>
        <w:rPr>
          <w:spacing w:val="40"/>
          <w:w w:val="110"/>
        </w:rPr>
        <w:t xml:space="preserve"> </w:t>
      </w:r>
      <w:r>
        <w:rPr>
          <w:w w:val="110"/>
        </w:rPr>
        <w:t>to random Brownian NP diffusion at longer length-scales (&gt;2R</w:t>
      </w:r>
      <w:r>
        <w:rPr>
          <w:w w:val="110"/>
          <w:vertAlign w:val="subscript"/>
        </w:rPr>
        <w:t>NP</w:t>
      </w:r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This type of motion has been observed in NP-polymer solutions</w:t>
      </w:r>
      <w:r>
        <w:rPr>
          <w:spacing w:val="40"/>
          <w:w w:val="110"/>
        </w:rPr>
        <w:t xml:space="preserve"> </w:t>
      </w:r>
      <w:r>
        <w:rPr>
          <w:w w:val="110"/>
        </w:rPr>
        <w:t>through non-Gaussian dynamics [</w:t>
      </w:r>
      <w:hyperlink w:anchor="_bookmark209" w:history="1">
        <w:r>
          <w:rPr>
            <w:color w:val="0080AC"/>
            <w:w w:val="110"/>
          </w:rPr>
          <w:t>226</w:t>
        </w:r>
        <w:r>
          <w:rPr>
            <w:w w:val="110"/>
          </w:rPr>
          <w:t>]</w:t>
        </w:r>
      </w:hyperlink>
      <w:r>
        <w:rPr>
          <w:w w:val="110"/>
        </w:rPr>
        <w:t xml:space="preserve"> and in the melt through</w:t>
      </w:r>
      <w:r>
        <w:rPr>
          <w:spacing w:val="40"/>
          <w:w w:val="110"/>
        </w:rPr>
        <w:t xml:space="preserve"> </w:t>
      </w:r>
      <w:r>
        <w:rPr>
          <w:w w:val="110"/>
        </w:rPr>
        <w:t>subdiffusion at short length and times scales [</w:t>
      </w:r>
      <w:hyperlink w:anchor="_bookmark210" w:history="1">
        <w:r>
          <w:rPr>
            <w:color w:val="0080AC"/>
            <w:w w:val="110"/>
          </w:rPr>
          <w:t>227</w:t>
        </w:r>
        <w:r>
          <w:rPr>
            <w:w w:val="110"/>
          </w:rPr>
          <w:t>].</w:t>
        </w:r>
      </w:hyperlink>
      <w:r>
        <w:rPr>
          <w:w w:val="110"/>
        </w:rPr>
        <w:t xml:space="preserve"> Specifically in</w:t>
      </w:r>
      <w:r>
        <w:rPr>
          <w:spacing w:val="40"/>
          <w:w w:val="110"/>
        </w:rPr>
        <w:t xml:space="preserve"> </w:t>
      </w:r>
      <w:r>
        <w:rPr>
          <w:w w:val="110"/>
        </w:rPr>
        <w:t>entangled polymer melts when 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>, NPs are predicted to</w:t>
      </w:r>
      <w:r>
        <w:rPr>
          <w:spacing w:val="40"/>
          <w:w w:val="110"/>
        </w:rPr>
        <w:t xml:space="preserve"> </w:t>
      </w:r>
      <w:r>
        <w:rPr>
          <w:w w:val="110"/>
        </w:rPr>
        <w:t>hop between the entanglement network [</w:t>
      </w:r>
      <w:hyperlink w:anchor="_bookmark193" w:history="1">
        <w:r>
          <w:rPr>
            <w:color w:val="0080AC"/>
            <w:w w:val="110"/>
          </w:rPr>
          <w:t>212</w:t>
        </w:r>
        <w:r>
          <w:rPr>
            <w:w w:val="110"/>
          </w:rPr>
          <w:t>,</w:t>
        </w:r>
      </w:hyperlink>
      <w:hyperlink w:anchor="_bookmark194" w:history="1">
        <w:r>
          <w:rPr>
            <w:color w:val="0080AC"/>
            <w:w w:val="110"/>
          </w:rPr>
          <w:t>213</w:t>
        </w:r>
        <w:r>
          <w:rPr>
            <w:w w:val="110"/>
          </w:rPr>
          <w:t>].</w:t>
        </w:r>
      </w:hyperlink>
      <w:r>
        <w:rPr>
          <w:w w:val="110"/>
        </w:rPr>
        <w:t xml:space="preserve"> For larger NPs</w:t>
      </w:r>
      <w:r>
        <w:rPr>
          <w:spacing w:val="40"/>
          <w:w w:val="110"/>
        </w:rPr>
        <w:t xml:space="preserve"> </w:t>
      </w:r>
      <w:r>
        <w:rPr>
          <w:w w:val="110"/>
        </w:rPr>
        <w:t>(R</w:t>
      </w:r>
      <w:r>
        <w:rPr>
          <w:w w:val="110"/>
          <w:vertAlign w:val="subscript"/>
        </w:rPr>
        <w:t>NP</w:t>
      </w:r>
      <w:r>
        <w:rPr>
          <w:rFonts w:ascii="Lucida Sans Unicode" w:hAnsi="Lucida Sans Unicode"/>
          <w:spacing w:val="80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>),</w:t>
      </w:r>
      <w:r>
        <w:rPr>
          <w:spacing w:val="-10"/>
          <w:w w:val="110"/>
        </w:rPr>
        <w:t xml:space="preserve"> </w:t>
      </w:r>
      <w:r>
        <w:rPr>
          <w:w w:val="110"/>
        </w:rPr>
        <w:t>NPs</w:t>
      </w:r>
      <w:r>
        <w:rPr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spacing w:val="-10"/>
          <w:w w:val="110"/>
        </w:rPr>
        <w:t xml:space="preserve"> </w:t>
      </w:r>
      <w:r>
        <w:rPr>
          <w:w w:val="110"/>
        </w:rPr>
        <w:t>unable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escape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entanglement</w:t>
      </w:r>
      <w:r>
        <w:rPr>
          <w:spacing w:val="-10"/>
          <w:w w:val="110"/>
        </w:rPr>
        <w:t xml:space="preserve"> </w:t>
      </w:r>
      <w:r>
        <w:rPr>
          <w:w w:val="110"/>
        </w:rPr>
        <w:t>network</w:t>
      </w:r>
      <w:r>
        <w:rPr>
          <w:spacing w:val="-10"/>
          <w:w w:val="110"/>
        </w:rPr>
        <w:t xml:space="preserve"> </w:t>
      </w:r>
      <w:r>
        <w:rPr>
          <w:w w:val="110"/>
        </w:rPr>
        <w:t>until</w:t>
      </w:r>
      <w:r>
        <w:rPr>
          <w:spacing w:val="40"/>
          <w:w w:val="110"/>
        </w:rPr>
        <w:t xml:space="preserve"> </w:t>
      </w:r>
      <w:r>
        <w:rPr>
          <w:w w:val="110"/>
        </w:rPr>
        <w:t>it fully relaxes, which decreases the likelihood of this mechanism</w:t>
      </w:r>
      <w:r>
        <w:rPr>
          <w:spacing w:val="40"/>
          <w:w w:val="110"/>
        </w:rPr>
        <w:t xml:space="preserve"> </w:t>
      </w:r>
      <w:r>
        <w:rPr>
          <w:w w:val="110"/>
        </w:rPr>
        <w:t>and leads to slower SE diffusion.</w:t>
      </w:r>
    </w:p>
    <w:p w14:paraId="77C0DD05" w14:textId="77777777" w:rsidR="00E21043" w:rsidRDefault="0052501A">
      <w:pPr>
        <w:pStyle w:val="BodyText"/>
        <w:spacing w:before="4" w:line="268" w:lineRule="auto"/>
        <w:ind w:left="288" w:firstLine="239"/>
      </w:pPr>
      <w:r>
        <w:rPr>
          <w:w w:val="110"/>
        </w:rPr>
        <w:t>For small NPs (R</w:t>
      </w:r>
      <w:r>
        <w:rPr>
          <w:w w:val="110"/>
          <w:vertAlign w:val="subscript"/>
        </w:rPr>
        <w:t>NP</w:t>
      </w:r>
      <w:r>
        <w:rPr>
          <w:spacing w:val="-2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>) regardless of the chain length, NP dif-</w:t>
      </w:r>
      <w:r>
        <w:rPr>
          <w:spacing w:val="40"/>
          <w:w w:val="110"/>
        </w:rPr>
        <w:t xml:space="preserve"> </w:t>
      </w:r>
      <w:r>
        <w:rPr>
          <w:w w:val="110"/>
        </w:rPr>
        <w:t>fusion does not require full chain relaxation, so diffusion is fast</w:t>
      </w:r>
      <w:r>
        <w:rPr>
          <w:spacing w:val="40"/>
          <w:w w:val="110"/>
        </w:rPr>
        <w:t xml:space="preserve"> </w:t>
      </w:r>
      <w:r>
        <w:rPr>
          <w:w w:val="110"/>
        </w:rPr>
        <w:t>relative to D</w:t>
      </w:r>
      <w:r>
        <w:rPr>
          <w:w w:val="110"/>
          <w:vertAlign w:val="subscript"/>
        </w:rPr>
        <w:t>SE</w:t>
      </w:r>
      <w:r>
        <w:rPr>
          <w:w w:val="110"/>
        </w:rPr>
        <w:t>(</w:t>
      </w:r>
      <w:r>
        <w:rPr>
          <w:rFonts w:ascii="Trebuchet MS"/>
          <w:w w:val="110"/>
        </w:rPr>
        <w:t>h</w:t>
      </w:r>
      <w:r>
        <w:rPr>
          <w:w w:val="110"/>
          <w:vertAlign w:val="subscript"/>
        </w:rPr>
        <w:t>0</w:t>
      </w:r>
      <w:r>
        <w:rPr>
          <w:w w:val="110"/>
        </w:rPr>
        <w:t>,R</w:t>
      </w:r>
      <w:r>
        <w:rPr>
          <w:w w:val="110"/>
          <w:vertAlign w:val="subscript"/>
        </w:rPr>
        <w:t>NP</w:t>
      </w:r>
      <w:r>
        <w:rPr>
          <w:w w:val="110"/>
        </w:rPr>
        <w:t>). To further understand NP diffusion in</w:t>
      </w:r>
      <w:r>
        <w:rPr>
          <w:spacing w:val="40"/>
          <w:w w:val="110"/>
        </w:rPr>
        <w:t xml:space="preserve"> </w:t>
      </w:r>
      <w:r>
        <w:rPr>
          <w:w w:val="110"/>
        </w:rPr>
        <w:t>entangled polymers, Schweizer and coworkers developed a micro-</w:t>
      </w:r>
      <w:r>
        <w:rPr>
          <w:spacing w:val="40"/>
          <w:w w:val="110"/>
        </w:rPr>
        <w:t xml:space="preserve"> </w:t>
      </w:r>
      <w:r>
        <w:rPr>
          <w:w w:val="110"/>
        </w:rPr>
        <w:t>scopic, force-level, self-consistent generalized Langevin equation</w:t>
      </w:r>
      <w:r>
        <w:rPr>
          <w:spacing w:val="40"/>
          <w:w w:val="110"/>
        </w:rPr>
        <w:t xml:space="preserve"> </w:t>
      </w:r>
      <w:r>
        <w:rPr>
          <w:w w:val="110"/>
        </w:rPr>
        <w:t>(SCGLE) approach to quantitatively predict the diffusion of repul-</w:t>
      </w:r>
      <w:r>
        <w:rPr>
          <w:spacing w:val="40"/>
          <w:w w:val="110"/>
        </w:rPr>
        <w:t xml:space="preserve"> </w:t>
      </w:r>
      <w:r>
        <w:rPr>
          <w:w w:val="110"/>
        </w:rPr>
        <w:t>sive</w:t>
      </w:r>
      <w:r>
        <w:rPr>
          <w:spacing w:val="-1"/>
          <w:w w:val="110"/>
        </w:rPr>
        <w:t xml:space="preserve"> </w:t>
      </w:r>
      <w:r>
        <w:rPr>
          <w:w w:val="110"/>
        </w:rPr>
        <w:t>or</w:t>
      </w:r>
      <w:r>
        <w:rPr>
          <w:spacing w:val="-1"/>
          <w:w w:val="110"/>
        </w:rPr>
        <w:t xml:space="preserve"> </w:t>
      </w:r>
      <w:r>
        <w:rPr>
          <w:w w:val="110"/>
        </w:rPr>
        <w:t>athermal</w:t>
      </w:r>
      <w:r>
        <w:rPr>
          <w:spacing w:val="-1"/>
          <w:w w:val="110"/>
        </w:rPr>
        <w:t xml:space="preserve"> </w:t>
      </w:r>
      <w:r>
        <w:rPr>
          <w:w w:val="110"/>
        </w:rPr>
        <w:t>NPs</w:t>
      </w:r>
      <w:r>
        <w:rPr>
          <w:spacing w:val="-1"/>
          <w:w w:val="110"/>
        </w:rPr>
        <w:t xml:space="preserve"> </w:t>
      </w:r>
      <w:r>
        <w:rPr>
          <w:w w:val="110"/>
        </w:rPr>
        <w:t>as a</w:t>
      </w:r>
      <w:r>
        <w:rPr>
          <w:spacing w:val="-1"/>
          <w:w w:val="110"/>
        </w:rPr>
        <w:t xml:space="preserve"> </w:t>
      </w:r>
      <w:r>
        <w:rPr>
          <w:w w:val="110"/>
        </w:rPr>
        <w:t>function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NP</w:t>
      </w:r>
      <w:r>
        <w:rPr>
          <w:spacing w:val="-1"/>
          <w:w w:val="110"/>
        </w:rPr>
        <w:t xml:space="preserve"> </w:t>
      </w:r>
      <w:r>
        <w:rPr>
          <w:w w:val="110"/>
        </w:rPr>
        <w:t>size and</w:t>
      </w:r>
      <w:r>
        <w:rPr>
          <w:spacing w:val="-1"/>
          <w:w w:val="110"/>
        </w:rPr>
        <w:t xml:space="preserve"> </w:t>
      </w:r>
      <w:r>
        <w:rPr>
          <w:w w:val="110"/>
        </w:rPr>
        <w:t>molecular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weight</w:t>
      </w:r>
    </w:p>
    <w:p w14:paraId="3CEC123C" w14:textId="77777777" w:rsidR="00E21043" w:rsidRDefault="0052501A">
      <w:pPr>
        <w:spacing w:before="9" w:after="25"/>
        <w:rPr>
          <w:sz w:val="7"/>
        </w:rPr>
      </w:pPr>
      <w:r>
        <w:br w:type="column"/>
      </w:r>
    </w:p>
    <w:p w14:paraId="478466BB" w14:textId="77777777" w:rsidR="00E21043" w:rsidRDefault="0052501A">
      <w:pPr>
        <w:pStyle w:val="BodyText"/>
        <w:ind w:left="404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4D5DA150" wp14:editId="1C025447">
            <wp:extent cx="3051047" cy="2148840"/>
            <wp:effectExtent l="0" t="0" r="0" b="0"/>
            <wp:docPr id="41" name="Image 41" descr="Image of Fig.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Image of Fig.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047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F318" w14:textId="77777777" w:rsidR="00E21043" w:rsidRDefault="00E21043">
      <w:pPr>
        <w:pStyle w:val="BodyText"/>
        <w:spacing w:before="56"/>
        <w:jc w:val="left"/>
        <w:rPr>
          <w:sz w:val="12"/>
        </w:rPr>
      </w:pPr>
    </w:p>
    <w:p w14:paraId="0B2BAD6C" w14:textId="77777777" w:rsidR="00E21043" w:rsidRDefault="0052501A">
      <w:pPr>
        <w:spacing w:line="292" w:lineRule="auto"/>
        <w:ind w:left="288" w:right="62"/>
        <w:jc w:val="both"/>
        <w:rPr>
          <w:sz w:val="12"/>
        </w:rPr>
      </w:pPr>
      <w:r>
        <w:rPr>
          <w:b/>
          <w:w w:val="120"/>
          <w:sz w:val="12"/>
        </w:rPr>
        <w:t xml:space="preserve">Fig. 14. </w:t>
      </w:r>
      <w:r>
        <w:rPr>
          <w:w w:val="120"/>
          <w:sz w:val="12"/>
        </w:rPr>
        <w:t>Self-consistent generalized Langevin equation (SCGLE) predictions for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repulsive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NP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diffusion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relative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to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SE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behavior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in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entangled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melts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as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a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func-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tion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NP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size,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R</w:t>
      </w:r>
      <w:r>
        <w:rPr>
          <w:w w:val="120"/>
          <w:sz w:val="12"/>
          <w:vertAlign w:val="subscript"/>
        </w:rPr>
        <w:t>NP</w:t>
      </w:r>
      <w:r>
        <w:rPr>
          <w:w w:val="120"/>
          <w:sz w:val="12"/>
        </w:rPr>
        <w:t>,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relative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to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tube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diameter,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d</w:t>
      </w:r>
      <w:r>
        <w:rPr>
          <w:w w:val="120"/>
          <w:sz w:val="12"/>
          <w:vertAlign w:val="subscript"/>
        </w:rPr>
        <w:t>tube</w:t>
      </w:r>
      <w:r>
        <w:rPr>
          <w:w w:val="120"/>
          <w:sz w:val="12"/>
        </w:rPr>
        <w:t>,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for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N/N</w:t>
      </w:r>
      <w:r>
        <w:rPr>
          <w:w w:val="120"/>
          <w:sz w:val="12"/>
          <w:vertAlign w:val="subscript"/>
        </w:rPr>
        <w:t>e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=</w:t>
      </w:r>
      <w:r>
        <w:rPr>
          <w:spacing w:val="-8"/>
          <w:w w:val="120"/>
          <w:sz w:val="12"/>
        </w:rPr>
        <w:t xml:space="preserve"> </w:t>
      </w:r>
      <w:r>
        <w:rPr>
          <w:w w:val="120"/>
          <w:sz w:val="12"/>
        </w:rPr>
        <w:t>4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(black),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8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(red),</w:t>
      </w:r>
      <w:r>
        <w:rPr>
          <w:spacing w:val="40"/>
          <w:w w:val="120"/>
          <w:sz w:val="12"/>
        </w:rPr>
        <w:t xml:space="preserve"> </w:t>
      </w:r>
      <w:r>
        <w:rPr>
          <w:w w:val="115"/>
          <w:sz w:val="12"/>
        </w:rPr>
        <w:t>and 16 (blue) [</w:t>
      </w:r>
      <w:hyperlink w:anchor="_bookmark198" w:history="1">
        <w:r>
          <w:rPr>
            <w:color w:val="0080AC"/>
            <w:w w:val="115"/>
            <w:sz w:val="12"/>
          </w:rPr>
          <w:t>216</w:t>
        </w:r>
        <w:r>
          <w:rPr>
            <w:w w:val="115"/>
            <w:sz w:val="12"/>
          </w:rPr>
          <w:t>].</w:t>
        </w:r>
      </w:hyperlink>
      <w:r>
        <w:rPr>
          <w:w w:val="115"/>
          <w:sz w:val="12"/>
        </w:rPr>
        <w:t xml:space="preserve"> Copyright 2015. (For interpretation of the references to color in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this figure legend, the reader is referred to the web version of this article.)</w:t>
      </w:r>
    </w:p>
    <w:p w14:paraId="25A8C993" w14:textId="77777777" w:rsidR="00E21043" w:rsidRDefault="0052501A">
      <w:pPr>
        <w:spacing w:before="30"/>
        <w:ind w:left="288"/>
        <w:jc w:val="both"/>
        <w:rPr>
          <w:sz w:val="12"/>
        </w:rPr>
      </w:pPr>
      <w:r>
        <w:rPr>
          <w:w w:val="120"/>
          <w:sz w:val="12"/>
        </w:rPr>
        <w:t>Adapted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4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5749CEDD" w14:textId="77777777" w:rsidR="00E21043" w:rsidRDefault="00E21043">
      <w:pPr>
        <w:pStyle w:val="BodyText"/>
        <w:jc w:val="left"/>
        <w:rPr>
          <w:sz w:val="12"/>
        </w:rPr>
      </w:pPr>
    </w:p>
    <w:p w14:paraId="4591D28C" w14:textId="77777777" w:rsidR="00E21043" w:rsidRDefault="00E21043">
      <w:pPr>
        <w:pStyle w:val="BodyText"/>
        <w:spacing w:before="103"/>
        <w:jc w:val="left"/>
        <w:rPr>
          <w:sz w:val="12"/>
        </w:rPr>
      </w:pPr>
    </w:p>
    <w:p w14:paraId="06470BAC" w14:textId="77777777" w:rsidR="00E21043" w:rsidRDefault="0052501A">
      <w:pPr>
        <w:pStyle w:val="BodyText"/>
        <w:spacing w:line="210" w:lineRule="exact"/>
        <w:ind w:left="288" w:right="62"/>
      </w:pPr>
      <w:r>
        <w:rPr>
          <w:w w:val="110"/>
        </w:rPr>
        <w:t>[</w:t>
      </w:r>
      <w:hyperlink w:anchor="_bookmark198" w:history="1">
        <w:r>
          <w:rPr>
            <w:color w:val="0080AC"/>
            <w:w w:val="110"/>
          </w:rPr>
          <w:t>216</w:t>
        </w:r>
        <w:r>
          <w:rPr>
            <w:w w:val="110"/>
          </w:rPr>
          <w:t>].</w:t>
        </w:r>
      </w:hyperlink>
      <w:r>
        <w:rPr>
          <w:w w:val="110"/>
        </w:rPr>
        <w:t xml:space="preserve"> Importantly, this theory does not consider hopping but pre-</w:t>
      </w:r>
      <w:r>
        <w:rPr>
          <w:spacing w:val="40"/>
          <w:w w:val="110"/>
        </w:rPr>
        <w:t xml:space="preserve"> </w:t>
      </w:r>
      <w:r>
        <w:rPr>
          <w:w w:val="110"/>
        </w:rPr>
        <w:t>dicts that particle motion is coupled to the entanglement network</w:t>
      </w:r>
      <w:r>
        <w:rPr>
          <w:spacing w:val="40"/>
          <w:w w:val="110"/>
        </w:rPr>
        <w:t xml:space="preserve"> </w:t>
      </w:r>
      <w:r>
        <w:rPr>
          <w:w w:val="110"/>
        </w:rPr>
        <w:t>dynamics, even if the 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exceeds the entanglement mesh size. As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shown in </w:t>
      </w:r>
      <w:hyperlink w:anchor="_bookmark30" w:history="1">
        <w:r>
          <w:rPr>
            <w:color w:val="0080AC"/>
            <w:w w:val="110"/>
          </w:rPr>
          <w:t>Fig. 14</w:t>
        </w:r>
        <w:r>
          <w:rPr>
            <w:w w:val="110"/>
          </w:rPr>
          <w:t>,</w:t>
        </w:r>
      </w:hyperlink>
      <w:r>
        <w:rPr>
          <w:w w:val="110"/>
        </w:rPr>
        <w:t xml:space="preserve"> for 2R</w:t>
      </w:r>
      <w:r>
        <w:rPr>
          <w:w w:val="110"/>
          <w:vertAlign w:val="subscript"/>
        </w:rPr>
        <w:t>NP</w:t>
      </w:r>
      <w:r>
        <w:rPr>
          <w:spacing w:val="-1"/>
          <w:w w:val="110"/>
        </w:rPr>
        <w:t xml:space="preserve"> </w:t>
      </w:r>
      <w:r>
        <w:rPr>
          <w:rFonts w:ascii="Lucida Sans Unicode" w:hAnsi="Lucida Sans Unicode"/>
          <w:w w:val="110"/>
        </w:rPr>
        <w:t>≥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10d</w:t>
      </w:r>
      <w:r>
        <w:rPr>
          <w:w w:val="110"/>
          <w:vertAlign w:val="subscript"/>
        </w:rPr>
        <w:t>tube</w:t>
      </w:r>
      <w:r>
        <w:rPr>
          <w:w w:val="110"/>
        </w:rPr>
        <w:t>, D</w:t>
      </w:r>
      <w:r>
        <w:rPr>
          <w:w w:val="110"/>
          <w:vertAlign w:val="subscript"/>
        </w:rPr>
        <w:t>SE</w:t>
      </w:r>
      <w:r>
        <w:rPr>
          <w:w w:val="110"/>
        </w:rPr>
        <w:t xml:space="preserve"> from Eq. </w:t>
      </w:r>
      <w:hyperlink w:anchor="_bookmark29" w:history="1">
        <w:r>
          <w:rPr>
            <w:color w:val="0080AC"/>
            <w:w w:val="110"/>
          </w:rPr>
          <w:t>(4)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approxi-</w:t>
      </w:r>
      <w:r>
        <w:rPr>
          <w:spacing w:val="40"/>
          <w:w w:val="110"/>
        </w:rPr>
        <w:t xml:space="preserve"> </w:t>
      </w:r>
      <w:r>
        <w:rPr>
          <w:w w:val="110"/>
        </w:rPr>
        <w:t>mately captures the diffusion of repulsive NPs in a polymer melt.</w:t>
      </w:r>
      <w:r>
        <w:rPr>
          <w:spacing w:val="40"/>
          <w:w w:val="110"/>
        </w:rPr>
        <w:t xml:space="preserve"> </w:t>
      </w:r>
      <w:r>
        <w:rPr>
          <w:w w:val="110"/>
        </w:rPr>
        <w:t>For smaller NPs, especially 2R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</w:t>
      </w:r>
      <w:r>
        <w:rPr>
          <w:spacing w:val="-1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>, NPs diffuse faster than the</w:t>
      </w:r>
      <w:r>
        <w:rPr>
          <w:spacing w:val="40"/>
          <w:w w:val="110"/>
        </w:rPr>
        <w:t xml:space="preserve"> </w:t>
      </w:r>
      <w:r>
        <w:rPr>
          <w:w w:val="110"/>
        </w:rPr>
        <w:t>SE prediction, particularly for smaller NPs in more entangled poly-</w:t>
      </w:r>
      <w:r>
        <w:rPr>
          <w:spacing w:val="40"/>
          <w:w w:val="110"/>
        </w:rPr>
        <w:t xml:space="preserve"> </w:t>
      </w:r>
      <w:r>
        <w:rPr>
          <w:w w:val="110"/>
        </w:rPr>
        <w:t>mers, because they are influenced by smaller length scale polymer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relaxations.</w:t>
      </w:r>
    </w:p>
    <w:p w14:paraId="6E976B8C" w14:textId="77777777" w:rsidR="00E21043" w:rsidRDefault="0052501A">
      <w:pPr>
        <w:pStyle w:val="BodyText"/>
        <w:spacing w:before="9" w:line="268" w:lineRule="auto"/>
        <w:ind w:left="288" w:right="62" w:firstLine="239"/>
      </w:pPr>
      <w:r>
        <w:rPr>
          <w:w w:val="110"/>
        </w:rPr>
        <w:t>The SCGLE theoretical predictions [</w:t>
      </w:r>
      <w:hyperlink w:anchor="_bookmark198" w:history="1">
        <w:r>
          <w:rPr>
            <w:color w:val="0080AC"/>
            <w:w w:val="110"/>
          </w:rPr>
          <w:t>216</w:t>
        </w:r>
        <w:r>
          <w:rPr>
            <w:w w:val="110"/>
          </w:rPr>
          <w:t>]</w:t>
        </w:r>
      </w:hyperlink>
      <w:r>
        <w:rPr>
          <w:w w:val="110"/>
        </w:rPr>
        <w:t xml:space="preserve"> in </w:t>
      </w:r>
      <w:hyperlink w:anchor="_bookmark30" w:history="1">
        <w:r>
          <w:rPr>
            <w:color w:val="0080AC"/>
            <w:w w:val="110"/>
          </w:rPr>
          <w:t>Fig. 14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are in</w:t>
      </w:r>
      <w:r>
        <w:rPr>
          <w:spacing w:val="40"/>
          <w:w w:val="110"/>
        </w:rPr>
        <w:t xml:space="preserve"> </w:t>
      </w:r>
      <w:r>
        <w:rPr>
          <w:w w:val="110"/>
        </w:rPr>
        <w:t>reasonable quantitative agreement with coarse-grained MD sim-</w:t>
      </w:r>
      <w:r>
        <w:rPr>
          <w:spacing w:val="40"/>
          <w:w w:val="110"/>
        </w:rPr>
        <w:t xml:space="preserve"> </w:t>
      </w:r>
      <w:r>
        <w:rPr>
          <w:w w:val="110"/>
        </w:rPr>
        <w:t>ulations</w:t>
      </w:r>
      <w:r>
        <w:rPr>
          <w:spacing w:val="19"/>
          <w:w w:val="110"/>
        </w:rPr>
        <w:t xml:space="preserve"> </w:t>
      </w:r>
      <w:r>
        <w:rPr>
          <w:w w:val="110"/>
        </w:rPr>
        <w:t>[</w:t>
      </w:r>
      <w:hyperlink w:anchor="_bookmark211" w:history="1">
        <w:r>
          <w:rPr>
            <w:color w:val="0080AC"/>
            <w:w w:val="110"/>
          </w:rPr>
          <w:t>228</w:t>
        </w:r>
        <w:r>
          <w:rPr>
            <w:w w:val="110"/>
          </w:rPr>
          <w:t>]</w:t>
        </w:r>
      </w:hyperlink>
      <w:r>
        <w:rPr>
          <w:spacing w:val="20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unentangled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lightly</w:t>
      </w:r>
      <w:r>
        <w:rPr>
          <w:spacing w:val="20"/>
          <w:w w:val="110"/>
        </w:rPr>
        <w:t xml:space="preserve"> </w:t>
      </w:r>
      <w:r>
        <w:rPr>
          <w:w w:val="110"/>
        </w:rPr>
        <w:t>entangled</w:t>
      </w:r>
      <w:r>
        <w:rPr>
          <w:spacing w:val="20"/>
          <w:w w:val="110"/>
        </w:rPr>
        <w:t xml:space="preserve"> </w:t>
      </w:r>
      <w:r>
        <w:rPr>
          <w:w w:val="110"/>
        </w:rPr>
        <w:t>polymers</w:t>
      </w:r>
      <w:r>
        <w:rPr>
          <w:spacing w:val="19"/>
          <w:w w:val="110"/>
        </w:rPr>
        <w:t xml:space="preserve"> </w:t>
      </w:r>
      <w:r>
        <w:rPr>
          <w:spacing w:val="-5"/>
          <w:w w:val="110"/>
        </w:rPr>
        <w:t>for</w:t>
      </w:r>
    </w:p>
    <w:p w14:paraId="4205BE30" w14:textId="77777777" w:rsidR="00E21043" w:rsidRDefault="0052501A">
      <w:pPr>
        <w:pStyle w:val="BodyText"/>
        <w:spacing w:line="261" w:lineRule="auto"/>
        <w:ind w:left="288" w:right="62"/>
      </w:pPr>
      <w:r>
        <w:rPr>
          <w:w w:val="110"/>
        </w:rPr>
        <w:t>0.1</w:t>
      </w:r>
      <w:r>
        <w:rPr>
          <w:spacing w:val="-10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w w:val="110"/>
        </w:rPr>
        <w:t>/d</w:t>
      </w:r>
      <w:r>
        <w:rPr>
          <w:w w:val="110"/>
          <w:vertAlign w:val="subscript"/>
        </w:rPr>
        <w:t>tube</w:t>
      </w:r>
      <w:r>
        <w:rPr>
          <w:spacing w:val="-1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2. In this comparison, the authors establish that</w:t>
      </w:r>
      <w:r>
        <w:rPr>
          <w:spacing w:val="40"/>
          <w:w w:val="110"/>
        </w:rPr>
        <w:t xml:space="preserve"> </w:t>
      </w:r>
      <w:r>
        <w:rPr>
          <w:w w:val="110"/>
        </w:rPr>
        <w:t>athermal NP motion is controlled by polymer constraint release</w:t>
      </w:r>
      <w:r>
        <w:rPr>
          <w:spacing w:val="40"/>
          <w:w w:val="110"/>
        </w:rPr>
        <w:t xml:space="preserve"> </w:t>
      </w:r>
      <w:r>
        <w:rPr>
          <w:w w:val="110"/>
        </w:rPr>
        <w:t>wherein NPs are trapped until the polymer environment on the</w:t>
      </w:r>
      <w:r>
        <w:rPr>
          <w:spacing w:val="40"/>
          <w:w w:val="110"/>
        </w:rPr>
        <w:t xml:space="preserve"> </w:t>
      </w:r>
      <w:r>
        <w:rPr>
          <w:w w:val="110"/>
        </w:rPr>
        <w:t>order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spacing w:val="40"/>
          <w:w w:val="110"/>
        </w:rPr>
        <w:t xml:space="preserve"> </w:t>
      </w:r>
      <w:r>
        <w:rPr>
          <w:w w:val="110"/>
        </w:rPr>
        <w:t>relaxes.</w:t>
      </w:r>
      <w:r>
        <w:rPr>
          <w:spacing w:val="40"/>
          <w:w w:val="110"/>
        </w:rPr>
        <w:t xml:space="preserve"> </w:t>
      </w:r>
      <w:r>
        <w:rPr>
          <w:w w:val="110"/>
        </w:rPr>
        <w:t>Although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hopping</w:t>
      </w:r>
      <w:r>
        <w:rPr>
          <w:spacing w:val="40"/>
          <w:w w:val="110"/>
        </w:rPr>
        <w:t xml:space="preserve"> </w:t>
      </w:r>
      <w:r>
        <w:rPr>
          <w:w w:val="110"/>
        </w:rPr>
        <w:t>mechanism</w:t>
      </w:r>
      <w:r>
        <w:rPr>
          <w:spacing w:val="40"/>
          <w:w w:val="110"/>
        </w:rPr>
        <w:t xml:space="preserve"> </w:t>
      </w:r>
      <w:r>
        <w:rPr>
          <w:w w:val="110"/>
        </w:rPr>
        <w:t>was</w:t>
      </w:r>
      <w:r>
        <w:rPr>
          <w:spacing w:val="40"/>
          <w:w w:val="110"/>
        </w:rPr>
        <w:t xml:space="preserve"> </w:t>
      </w:r>
      <w:r>
        <w:rPr>
          <w:w w:val="110"/>
        </w:rPr>
        <w:t>not observed in these simulations [</w:t>
      </w:r>
      <w:hyperlink w:anchor="_bookmark211" w:history="1">
        <w:r>
          <w:rPr>
            <w:color w:val="0080AC"/>
            <w:w w:val="110"/>
          </w:rPr>
          <w:t>228</w:t>
        </w:r>
        <w:r>
          <w:rPr>
            <w:w w:val="110"/>
          </w:rPr>
          <w:t>],</w:t>
        </w:r>
      </w:hyperlink>
      <w:r>
        <w:rPr>
          <w:w w:val="110"/>
        </w:rPr>
        <w:t xml:space="preserve"> it is expected in highly</w:t>
      </w:r>
      <w:r>
        <w:rPr>
          <w:spacing w:val="40"/>
          <w:w w:val="110"/>
        </w:rPr>
        <w:t xml:space="preserve"> </w:t>
      </w:r>
      <w:r>
        <w:rPr>
          <w:w w:val="110"/>
        </w:rPr>
        <w:t>entangled</w:t>
      </w:r>
      <w:r>
        <w:rPr>
          <w:spacing w:val="36"/>
          <w:w w:val="110"/>
        </w:rPr>
        <w:t xml:space="preserve"> </w:t>
      </w:r>
      <w:r>
        <w:rPr>
          <w:w w:val="110"/>
        </w:rPr>
        <w:t>systems</w:t>
      </w:r>
      <w:r>
        <w:rPr>
          <w:spacing w:val="37"/>
          <w:w w:val="110"/>
        </w:rPr>
        <w:t xml:space="preserve"> </w:t>
      </w:r>
      <w:r>
        <w:rPr>
          <w:w w:val="110"/>
        </w:rPr>
        <w:t>with</w:t>
      </w:r>
      <w:r>
        <w:rPr>
          <w:spacing w:val="37"/>
          <w:w w:val="110"/>
        </w:rPr>
        <w:t xml:space="preserve"> </w:t>
      </w:r>
      <w:r>
        <w:rPr>
          <w:w w:val="110"/>
        </w:rPr>
        <w:t>small</w:t>
      </w:r>
      <w:r>
        <w:rPr>
          <w:spacing w:val="37"/>
          <w:w w:val="110"/>
        </w:rPr>
        <w:t xml:space="preserve"> </w:t>
      </w:r>
      <w:r>
        <w:rPr>
          <w:w w:val="110"/>
        </w:rPr>
        <w:t>NPs</w:t>
      </w:r>
      <w:r>
        <w:rPr>
          <w:spacing w:val="37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spacing w:val="49"/>
          <w:w w:val="110"/>
        </w:rPr>
        <w:t xml:space="preserve"> </w:t>
      </w:r>
      <w:r>
        <w:rPr>
          <w:w w:val="110"/>
        </w:rPr>
        <w:t>and</w:t>
      </w:r>
      <w:r>
        <w:rPr>
          <w:spacing w:val="37"/>
          <w:w w:val="110"/>
        </w:rPr>
        <w:t xml:space="preserve"> </w:t>
      </w:r>
      <w:r>
        <w:rPr>
          <w:w w:val="110"/>
        </w:rPr>
        <w:t>N</w:t>
      </w:r>
      <w:r>
        <w:rPr>
          <w:rFonts w:ascii="Lucida Sans Unicode" w:hAnsi="Lucida Sans Unicode"/>
          <w:spacing w:val="33"/>
          <w:w w:val="110"/>
        </w:rPr>
        <w:t xml:space="preserve">  </w:t>
      </w:r>
      <w:r>
        <w:rPr>
          <w:w w:val="110"/>
        </w:rPr>
        <w:t>N</w:t>
      </w:r>
      <w:r>
        <w:rPr>
          <w:w w:val="110"/>
          <w:vertAlign w:val="subscript"/>
        </w:rPr>
        <w:t>e</w:t>
      </w:r>
      <w:r>
        <w:rPr>
          <w:w w:val="110"/>
        </w:rPr>
        <w:t>).</w:t>
      </w:r>
      <w:r>
        <w:rPr>
          <w:spacing w:val="37"/>
          <w:w w:val="110"/>
        </w:rPr>
        <w:t xml:space="preserve"> </w:t>
      </w:r>
      <w:r>
        <w:rPr>
          <w:spacing w:val="-5"/>
          <w:w w:val="110"/>
        </w:rPr>
        <w:t>MD</w:t>
      </w:r>
    </w:p>
    <w:p w14:paraId="715E19AA" w14:textId="77777777" w:rsidR="00E21043" w:rsidRDefault="0052501A">
      <w:pPr>
        <w:pStyle w:val="BodyText"/>
        <w:spacing w:line="153" w:lineRule="exact"/>
        <w:ind w:left="288"/>
      </w:pPr>
      <w:r>
        <w:rPr>
          <w:w w:val="110"/>
        </w:rPr>
        <w:t>simulations</w:t>
      </w:r>
      <w:r>
        <w:rPr>
          <w:spacing w:val="10"/>
          <w:w w:val="110"/>
        </w:rPr>
        <w:t xml:space="preserve"> </w:t>
      </w:r>
      <w:r>
        <w:rPr>
          <w:w w:val="110"/>
        </w:rPr>
        <w:t>have</w:t>
      </w:r>
      <w:r>
        <w:rPr>
          <w:spacing w:val="12"/>
          <w:w w:val="110"/>
        </w:rPr>
        <w:t xml:space="preserve"> </w:t>
      </w:r>
      <w:r>
        <w:rPr>
          <w:w w:val="110"/>
        </w:rPr>
        <w:t>also</w:t>
      </w:r>
      <w:r>
        <w:rPr>
          <w:spacing w:val="11"/>
          <w:w w:val="110"/>
        </w:rPr>
        <w:t xml:space="preserve"> </w:t>
      </w:r>
      <w:r>
        <w:rPr>
          <w:w w:val="110"/>
        </w:rPr>
        <w:t>been</w:t>
      </w:r>
      <w:r>
        <w:rPr>
          <w:spacing w:val="12"/>
          <w:w w:val="110"/>
        </w:rPr>
        <w:t xml:space="preserve"> </w:t>
      </w:r>
      <w:r>
        <w:rPr>
          <w:w w:val="110"/>
        </w:rPr>
        <w:t>used</w:t>
      </w:r>
      <w:r>
        <w:rPr>
          <w:spacing w:val="11"/>
          <w:w w:val="110"/>
        </w:rPr>
        <w:t xml:space="preserve"> </w:t>
      </w:r>
      <w:r>
        <w:rPr>
          <w:w w:val="110"/>
        </w:rPr>
        <w:t>to</w:t>
      </w:r>
      <w:r>
        <w:rPr>
          <w:spacing w:val="12"/>
          <w:w w:val="110"/>
        </w:rPr>
        <w:t xml:space="preserve"> </w:t>
      </w:r>
      <w:r>
        <w:rPr>
          <w:w w:val="110"/>
        </w:rPr>
        <w:t>systematically</w:t>
      </w:r>
      <w:r>
        <w:rPr>
          <w:spacing w:val="10"/>
          <w:w w:val="110"/>
        </w:rPr>
        <w:t xml:space="preserve"> </w:t>
      </w:r>
      <w:r>
        <w:rPr>
          <w:w w:val="110"/>
        </w:rPr>
        <w:t>study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repulsive</w:t>
      </w:r>
    </w:p>
    <w:p w14:paraId="420B93FB" w14:textId="77777777" w:rsidR="00E21043" w:rsidRDefault="0052501A">
      <w:pPr>
        <w:pStyle w:val="BodyText"/>
        <w:spacing w:before="19" w:line="268" w:lineRule="auto"/>
        <w:ind w:left="288" w:right="62"/>
      </w:pPr>
      <w:r>
        <w:rPr>
          <w:w w:val="110"/>
        </w:rPr>
        <w:t>or weakly interacting NP diffusion in the dilute limit as a function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NP</w:t>
      </w:r>
      <w:r>
        <w:rPr>
          <w:spacing w:val="-9"/>
          <w:w w:val="110"/>
        </w:rPr>
        <w:t xml:space="preserve"> </w:t>
      </w:r>
      <w:r>
        <w:rPr>
          <w:w w:val="110"/>
        </w:rPr>
        <w:t>size</w:t>
      </w:r>
      <w:r>
        <w:rPr>
          <w:spacing w:val="-9"/>
          <w:w w:val="110"/>
        </w:rPr>
        <w:t xml:space="preserve"> </w:t>
      </w:r>
      <w:r>
        <w:rPr>
          <w:w w:val="110"/>
        </w:rPr>
        <w:t>[</w:t>
      </w:r>
      <w:hyperlink w:anchor="_bookmark112" w:history="1">
        <w:r>
          <w:rPr>
            <w:color w:val="0080AC"/>
            <w:w w:val="110"/>
          </w:rPr>
          <w:t>124</w:t>
        </w:r>
        <w:r>
          <w:rPr>
            <w:w w:val="110"/>
          </w:rPr>
          <w:t>,</w:t>
        </w:r>
      </w:hyperlink>
      <w:hyperlink w:anchor="_bookmark175" w:history="1">
        <w:r>
          <w:rPr>
            <w:color w:val="0080AC"/>
            <w:w w:val="110"/>
          </w:rPr>
          <w:t>166</w:t>
        </w:r>
        <w:r>
          <w:rPr>
            <w:w w:val="110"/>
          </w:rPr>
          <w:t>,</w:t>
        </w:r>
      </w:hyperlink>
      <w:hyperlink w:anchor="_bookmark171" w:history="1">
        <w:r>
          <w:rPr>
            <w:color w:val="0080AC"/>
            <w:w w:val="110"/>
          </w:rPr>
          <w:t>195</w:t>
        </w:r>
        <w:r>
          <w:rPr>
            <w:w w:val="110"/>
          </w:rPr>
          <w:t>,</w:t>
        </w:r>
      </w:hyperlink>
      <w:hyperlink w:anchor="_bookmark211" w:history="1">
        <w:r>
          <w:rPr>
            <w:color w:val="0080AC"/>
            <w:w w:val="110"/>
          </w:rPr>
          <w:t>228–232</w:t>
        </w:r>
        <w:r>
          <w:rPr>
            <w:w w:val="110"/>
          </w:rPr>
          <w:t>],</w:t>
        </w:r>
      </w:hyperlink>
      <w:r>
        <w:rPr>
          <w:spacing w:val="-9"/>
          <w:w w:val="110"/>
        </w:rPr>
        <w:t xml:space="preserve"> </w:t>
      </w:r>
      <w:r>
        <w:rPr>
          <w:w w:val="110"/>
        </w:rPr>
        <w:t>polymer</w:t>
      </w:r>
      <w:r>
        <w:rPr>
          <w:spacing w:val="-10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171" w:history="1">
        <w:r>
          <w:rPr>
            <w:color w:val="0080AC"/>
            <w:spacing w:val="-2"/>
            <w:w w:val="110"/>
          </w:rPr>
          <w:t>195</w:t>
        </w:r>
        <w:r>
          <w:rPr>
            <w:spacing w:val="-2"/>
            <w:w w:val="110"/>
          </w:rPr>
          <w:t>,</w:t>
        </w:r>
      </w:hyperlink>
      <w:hyperlink w:anchor="_bookmark211" w:history="1">
        <w:r>
          <w:rPr>
            <w:color w:val="0080AC"/>
            <w:spacing w:val="-2"/>
            <w:w w:val="110"/>
          </w:rPr>
          <w:t>228–230</w:t>
        </w:r>
        <w:r>
          <w:rPr>
            <w:spacing w:val="-2"/>
            <w:w w:val="110"/>
          </w:rPr>
          <w:t>,</w:t>
        </w:r>
      </w:hyperlink>
      <w:hyperlink w:anchor="_bookmark216" w:history="1">
        <w:r>
          <w:rPr>
            <w:color w:val="0080AC"/>
            <w:spacing w:val="-2"/>
            <w:w w:val="110"/>
          </w:rPr>
          <w:t>232</w:t>
        </w:r>
        <w:r>
          <w:rPr>
            <w:spacing w:val="-2"/>
            <w:w w:val="110"/>
          </w:rPr>
          <w:t>],</w:t>
        </w:r>
      </w:hyperlink>
    </w:p>
    <w:p w14:paraId="5138DC86" w14:textId="77777777" w:rsidR="00E21043" w:rsidRDefault="0052501A">
      <w:pPr>
        <w:pStyle w:val="BodyText"/>
        <w:spacing w:line="268" w:lineRule="auto"/>
        <w:ind w:left="288" w:right="62"/>
      </w:pPr>
      <w:r>
        <w:rPr>
          <w:w w:val="110"/>
        </w:rPr>
        <w:t>NP concentration [</w:t>
      </w:r>
      <w:hyperlink w:anchor="_bookmark112" w:history="1">
        <w:r>
          <w:rPr>
            <w:color w:val="0080AC"/>
            <w:w w:val="110"/>
          </w:rPr>
          <w:t>124</w:t>
        </w:r>
        <w:r>
          <w:rPr>
            <w:w w:val="110"/>
          </w:rPr>
          <w:t>,</w:t>
        </w:r>
      </w:hyperlink>
      <w:hyperlink w:anchor="_bookmark171" w:history="1">
        <w:r>
          <w:rPr>
            <w:color w:val="0080AC"/>
            <w:w w:val="110"/>
          </w:rPr>
          <w:t>195</w:t>
        </w:r>
        <w:r>
          <w:rPr>
            <w:w w:val="110"/>
          </w:rPr>
          <w:t>,</w:t>
        </w:r>
      </w:hyperlink>
      <w:hyperlink w:anchor="_bookmark212" w:history="1">
        <w:r>
          <w:rPr>
            <w:color w:val="0080AC"/>
            <w:w w:val="110"/>
          </w:rPr>
          <w:t>229</w:t>
        </w:r>
        <w:r>
          <w:rPr>
            <w:w w:val="110"/>
          </w:rPr>
          <w:t>],</w:t>
        </w:r>
      </w:hyperlink>
      <w:r>
        <w:rPr>
          <w:w w:val="110"/>
        </w:rPr>
        <w:t xml:space="preserve"> surface structure [</w:t>
      </w:r>
      <w:hyperlink w:anchor="_bookmark214" w:history="1">
        <w:r>
          <w:rPr>
            <w:color w:val="0080AC"/>
            <w:w w:val="110"/>
          </w:rPr>
          <w:t>231</w:t>
        </w:r>
        <w:r>
          <w:rPr>
            <w:w w:val="110"/>
          </w:rPr>
          <w:t>],</w:t>
        </w:r>
      </w:hyperlink>
      <w:r>
        <w:rPr>
          <w:w w:val="110"/>
        </w:rPr>
        <w:t xml:space="preserve"> and NP</w:t>
      </w:r>
      <w:r>
        <w:rPr>
          <w:spacing w:val="40"/>
          <w:w w:val="110"/>
        </w:rPr>
        <w:t xml:space="preserve"> </w:t>
      </w:r>
      <w:r>
        <w:rPr>
          <w:w w:val="110"/>
        </w:rPr>
        <w:t>shape [</w:t>
      </w:r>
      <w:hyperlink w:anchor="_bookmark217" w:history="1">
        <w:r>
          <w:rPr>
            <w:color w:val="0080AC"/>
            <w:w w:val="110"/>
          </w:rPr>
          <w:t>233</w:t>
        </w:r>
        <w:r>
          <w:rPr>
            <w:w w:val="110"/>
          </w:rPr>
          <w:t>].</w:t>
        </w:r>
      </w:hyperlink>
      <w:r>
        <w:rPr>
          <w:w w:val="110"/>
        </w:rPr>
        <w:t xml:space="preserve"> In general, the MD results are consistent with the-</w:t>
      </w:r>
      <w:r>
        <w:rPr>
          <w:spacing w:val="40"/>
          <w:w w:val="110"/>
        </w:rPr>
        <w:t xml:space="preserve"> </w:t>
      </w:r>
      <w:r>
        <w:rPr>
          <w:w w:val="110"/>
        </w:rPr>
        <w:t>oretical calculations, in that the diffusion of small NPs or NPs in</w:t>
      </w:r>
      <w:r>
        <w:rPr>
          <w:spacing w:val="40"/>
          <w:w w:val="110"/>
        </w:rPr>
        <w:t xml:space="preserve"> </w:t>
      </w:r>
      <w:r>
        <w:rPr>
          <w:w w:val="110"/>
        </w:rPr>
        <w:t>well-entangled polymers exhibit faster diffusion than the SE pre-</w:t>
      </w:r>
      <w:r>
        <w:rPr>
          <w:spacing w:val="40"/>
          <w:w w:val="110"/>
        </w:rPr>
        <w:t xml:space="preserve"> </w:t>
      </w:r>
      <w:r>
        <w:rPr>
          <w:w w:val="110"/>
        </w:rPr>
        <w:t>diction. As NP concentration increases, NPs begin to interact and</w:t>
      </w:r>
      <w:r>
        <w:rPr>
          <w:spacing w:val="40"/>
          <w:w w:val="110"/>
        </w:rPr>
        <w:t xml:space="preserve"> </w:t>
      </w:r>
      <w:r>
        <w:rPr>
          <w:w w:val="110"/>
        </w:rPr>
        <w:t>the viscosity of the melt increases, leading to a diffusion coefficient</w:t>
      </w:r>
      <w:r>
        <w:rPr>
          <w:spacing w:val="40"/>
          <w:w w:val="110"/>
        </w:rPr>
        <w:t xml:space="preserve"> </w:t>
      </w:r>
      <w:r>
        <w:rPr>
          <w:w w:val="110"/>
        </w:rPr>
        <w:t>that is reduced relative to the dilute limit [</w:t>
      </w:r>
      <w:hyperlink w:anchor="_bookmark171" w:history="1">
        <w:r>
          <w:rPr>
            <w:color w:val="0080AC"/>
            <w:w w:val="110"/>
          </w:rPr>
          <w:t>195</w:t>
        </w:r>
        <w:r>
          <w:rPr>
            <w:w w:val="110"/>
          </w:rPr>
          <w:t>,</w:t>
        </w:r>
      </w:hyperlink>
      <w:hyperlink w:anchor="_bookmark212" w:history="1">
        <w:r>
          <w:rPr>
            <w:color w:val="0080AC"/>
            <w:w w:val="110"/>
          </w:rPr>
          <w:t>229</w:t>
        </w:r>
        <w:r>
          <w:rPr>
            <w:w w:val="110"/>
          </w:rPr>
          <w:t>].</w:t>
        </w:r>
      </w:hyperlink>
    </w:p>
    <w:p w14:paraId="0D70E071" w14:textId="77777777" w:rsidR="00E21043" w:rsidRDefault="0052501A">
      <w:pPr>
        <w:pStyle w:val="BodyText"/>
        <w:spacing w:line="259" w:lineRule="auto"/>
        <w:ind w:left="288" w:right="62" w:firstLine="239"/>
      </w:pPr>
      <w:r>
        <w:rPr>
          <w:w w:val="110"/>
        </w:rPr>
        <w:t xml:space="preserve">Stokes-Einstein enhancements (as predicted in </w:t>
      </w:r>
      <w:hyperlink w:anchor="_bookmark30" w:history="1">
        <w:r>
          <w:rPr>
            <w:color w:val="0080AC"/>
            <w:w w:val="110"/>
          </w:rPr>
          <w:t>Fig. 14</w:t>
        </w:r>
        <w:r>
          <w:rPr>
            <w:w w:val="110"/>
          </w:rPr>
          <w:t>)</w:t>
        </w:r>
      </w:hyperlink>
      <w:r>
        <w:rPr>
          <w:w w:val="110"/>
        </w:rPr>
        <w:t xml:space="preserve"> have</w:t>
      </w:r>
      <w:r>
        <w:rPr>
          <w:spacing w:val="40"/>
          <w:w w:val="110"/>
        </w:rPr>
        <w:t xml:space="preserve"> </w:t>
      </w:r>
      <w:r>
        <w:rPr>
          <w:w w:val="110"/>
        </w:rPr>
        <w:t>been experimentally realized in a variety of weakly interacting</w:t>
      </w:r>
      <w:r>
        <w:rPr>
          <w:spacing w:val="40"/>
          <w:w w:val="110"/>
        </w:rPr>
        <w:t xml:space="preserve"> </w:t>
      </w:r>
      <w:r>
        <w:rPr>
          <w:w w:val="110"/>
        </w:rPr>
        <w:t>PNC systems, especially for small NPs in well-entangled poly-</w:t>
      </w:r>
      <w:r>
        <w:rPr>
          <w:spacing w:val="40"/>
          <w:w w:val="110"/>
        </w:rPr>
        <w:t xml:space="preserve"> </w:t>
      </w:r>
      <w:r>
        <w:rPr>
          <w:w w:val="110"/>
        </w:rPr>
        <w:t>mers. For example, early XPCS measurements of quantum dots</w:t>
      </w:r>
      <w:r>
        <w:rPr>
          <w:spacing w:val="40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w w:val="110"/>
        </w:rPr>
        <w:t>/d</w:t>
      </w:r>
      <w:r>
        <w:rPr>
          <w:w w:val="110"/>
          <w:vertAlign w:val="subscript"/>
        </w:rPr>
        <w:t>tube</w:t>
      </w:r>
      <w:r>
        <w:rPr>
          <w:spacing w:val="-8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1"/>
          <w:w w:val="110"/>
        </w:rPr>
        <w:t xml:space="preserve"> </w:t>
      </w:r>
      <w:r>
        <w:rPr>
          <w:w w:val="110"/>
        </w:rPr>
        <w:t>0.7)</w:t>
      </w:r>
      <w:r>
        <w:rPr>
          <w:spacing w:val="15"/>
          <w:w w:val="110"/>
        </w:rPr>
        <w:t xml:space="preserve"> </w:t>
      </w:r>
      <w:r>
        <w:rPr>
          <w:w w:val="110"/>
        </w:rPr>
        <w:t>in</w:t>
      </w:r>
      <w:r>
        <w:rPr>
          <w:spacing w:val="15"/>
          <w:w w:val="110"/>
        </w:rPr>
        <w:t xml:space="preserve"> </w:t>
      </w:r>
      <w:r>
        <w:rPr>
          <w:w w:val="110"/>
        </w:rPr>
        <w:t>PS</w:t>
      </w:r>
      <w:r>
        <w:rPr>
          <w:spacing w:val="15"/>
          <w:w w:val="110"/>
        </w:rPr>
        <w:t xml:space="preserve"> </w:t>
      </w:r>
      <w:r>
        <w:rPr>
          <w:w w:val="110"/>
        </w:rPr>
        <w:t>(N/N</w:t>
      </w:r>
      <w:r>
        <w:rPr>
          <w:w w:val="110"/>
          <w:vertAlign w:val="subscript"/>
        </w:rPr>
        <w:t>e</w:t>
      </w:r>
      <w:r>
        <w:rPr>
          <w:spacing w:val="-5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0"/>
          <w:w w:val="110"/>
        </w:rPr>
        <w:t xml:space="preserve"> </w:t>
      </w:r>
      <w:r>
        <w:rPr>
          <w:w w:val="110"/>
        </w:rPr>
        <w:t>12)</w:t>
      </w:r>
      <w:r>
        <w:rPr>
          <w:spacing w:val="15"/>
          <w:w w:val="110"/>
        </w:rPr>
        <w:t xml:space="preserve"> </w:t>
      </w:r>
      <w:r>
        <w:rPr>
          <w:w w:val="110"/>
        </w:rPr>
        <w:t>revealed</w:t>
      </w:r>
      <w:r>
        <w:rPr>
          <w:spacing w:val="15"/>
          <w:w w:val="110"/>
        </w:rPr>
        <w:t xml:space="preserve"> </w:t>
      </w:r>
      <w:r>
        <w:rPr>
          <w:w w:val="110"/>
        </w:rPr>
        <w:t>SE</w:t>
      </w:r>
      <w:r>
        <w:rPr>
          <w:spacing w:val="15"/>
          <w:w w:val="110"/>
        </w:rPr>
        <w:t xml:space="preserve"> </w:t>
      </w:r>
      <w:r>
        <w:rPr>
          <w:w w:val="110"/>
        </w:rPr>
        <w:t>enhancements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of</w:t>
      </w:r>
    </w:p>
    <w:p w14:paraId="3E5F07C6" w14:textId="77777777" w:rsidR="00E21043" w:rsidRDefault="0052501A">
      <w:pPr>
        <w:pStyle w:val="BodyText"/>
        <w:spacing w:line="186" w:lineRule="exact"/>
        <w:ind w:left="288"/>
      </w:pP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200</w:t>
      </w:r>
      <w:r>
        <w:rPr>
          <w:spacing w:val="5"/>
          <w:w w:val="110"/>
        </w:rPr>
        <w:t xml:space="preserve"> </w:t>
      </w:r>
      <w:r>
        <w:rPr>
          <w:w w:val="110"/>
        </w:rPr>
        <w:t>with</w:t>
      </w:r>
      <w:r>
        <w:rPr>
          <w:spacing w:val="5"/>
          <w:w w:val="110"/>
        </w:rPr>
        <w:t xml:space="preserve"> </w:t>
      </w:r>
      <w:r>
        <w:rPr>
          <w:w w:val="110"/>
        </w:rPr>
        <w:t>only</w:t>
      </w:r>
      <w:r>
        <w:rPr>
          <w:spacing w:val="6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subtle</w:t>
      </w:r>
      <w:r>
        <w:rPr>
          <w:spacing w:val="6"/>
          <w:w w:val="110"/>
        </w:rPr>
        <w:t xml:space="preserve"> </w:t>
      </w:r>
      <w:r>
        <w:rPr>
          <w:w w:val="110"/>
        </w:rPr>
        <w:t>dependence</w:t>
      </w:r>
      <w:r>
        <w:rPr>
          <w:spacing w:val="5"/>
          <w:w w:val="110"/>
        </w:rPr>
        <w:t xml:space="preserve"> </w:t>
      </w:r>
      <w:r>
        <w:rPr>
          <w:w w:val="110"/>
        </w:rPr>
        <w:t>on</w:t>
      </w:r>
      <w:r>
        <w:rPr>
          <w:spacing w:val="6"/>
          <w:w w:val="110"/>
        </w:rPr>
        <w:t xml:space="preserve"> </w:t>
      </w:r>
      <w:r>
        <w:rPr>
          <w:w w:val="110"/>
        </w:rPr>
        <w:t>temperature;</w:t>
      </w:r>
      <w:r>
        <w:rPr>
          <w:spacing w:val="5"/>
          <w:w w:val="110"/>
        </w:rPr>
        <w:t xml:space="preserve"> </w:t>
      </w:r>
      <w:r>
        <w:rPr>
          <w:w w:val="110"/>
        </w:rPr>
        <w:t>this</w:t>
      </w:r>
      <w:r>
        <w:rPr>
          <w:spacing w:val="5"/>
          <w:w w:val="110"/>
        </w:rPr>
        <w:t xml:space="preserve"> </w:t>
      </w:r>
      <w:r>
        <w:rPr>
          <w:w w:val="110"/>
        </w:rPr>
        <w:t>is</w:t>
      </w:r>
      <w:r>
        <w:rPr>
          <w:spacing w:val="6"/>
          <w:w w:val="110"/>
        </w:rPr>
        <w:t xml:space="preserve"> </w:t>
      </w:r>
      <w:r>
        <w:rPr>
          <w:rFonts w:ascii="Lucida Sans Unicode" w:hAnsi="Lucida Sans Unicode"/>
          <w:spacing w:val="-4"/>
          <w:w w:val="110"/>
        </w:rPr>
        <w:t>∼</w:t>
      </w:r>
      <w:r>
        <w:rPr>
          <w:spacing w:val="-4"/>
          <w:w w:val="110"/>
        </w:rPr>
        <w:t>100</w:t>
      </w:r>
    </w:p>
    <w:p w14:paraId="5EB9FDA9" w14:textId="77777777" w:rsidR="00E21043" w:rsidRDefault="0052501A">
      <w:pPr>
        <w:pStyle w:val="BodyText"/>
        <w:spacing w:line="252" w:lineRule="auto"/>
        <w:ind w:left="288" w:right="62"/>
      </w:pPr>
      <w:r>
        <w:rPr>
          <w:w w:val="110"/>
        </w:rPr>
        <w:t xml:space="preserve">times slower than predicted in </w:t>
      </w:r>
      <w:hyperlink w:anchor="_bookmark30" w:history="1">
        <w:r>
          <w:rPr>
            <w:color w:val="0080AC"/>
            <w:w w:val="110"/>
          </w:rPr>
          <w:t xml:space="preserve">Fig. 14 </w:t>
        </w:r>
        <w:r>
          <w:rPr>
            <w:w w:val="110"/>
          </w:rPr>
          <w:t>[</w:t>
        </w:r>
      </w:hyperlink>
      <w:hyperlink w:anchor="_bookmark219" w:history="1">
        <w:r>
          <w:rPr>
            <w:color w:val="0080AC"/>
            <w:w w:val="110"/>
          </w:rPr>
          <w:t>234</w:t>
        </w:r>
        <w:r>
          <w:rPr>
            <w:w w:val="110"/>
          </w:rPr>
          <w:t>].</w:t>
        </w:r>
      </w:hyperlink>
      <w:r>
        <w:rPr>
          <w:w w:val="110"/>
        </w:rPr>
        <w:t xml:space="preserve"> In a systematic study</w:t>
      </w:r>
      <w:r>
        <w:rPr>
          <w:spacing w:val="40"/>
          <w:w w:val="110"/>
        </w:rPr>
        <w:t xml:space="preserve"> </w:t>
      </w:r>
      <w:r>
        <w:rPr>
          <w:w w:val="110"/>
        </w:rPr>
        <w:t>of NP size using a modified fluctuation correlation spectroscopy</w:t>
      </w:r>
      <w:r>
        <w:rPr>
          <w:spacing w:val="40"/>
          <w:w w:val="110"/>
        </w:rPr>
        <w:t xml:space="preserve"> </w:t>
      </w:r>
      <w:r>
        <w:rPr>
          <w:w w:val="110"/>
        </w:rPr>
        <w:t>technique,</w:t>
      </w:r>
      <w:r>
        <w:rPr>
          <w:spacing w:val="52"/>
          <w:w w:val="110"/>
        </w:rPr>
        <w:t xml:space="preserve"> </w:t>
      </w:r>
      <w:r>
        <w:rPr>
          <w:w w:val="110"/>
        </w:rPr>
        <w:t>SE</w:t>
      </w:r>
      <w:r>
        <w:rPr>
          <w:spacing w:val="53"/>
          <w:w w:val="110"/>
        </w:rPr>
        <w:t xml:space="preserve"> </w:t>
      </w:r>
      <w:r>
        <w:rPr>
          <w:w w:val="110"/>
        </w:rPr>
        <w:t>enhancements</w:t>
      </w:r>
      <w:r>
        <w:rPr>
          <w:spacing w:val="52"/>
          <w:w w:val="110"/>
        </w:rPr>
        <w:t xml:space="preserve"> </w:t>
      </w:r>
      <w:r>
        <w:rPr>
          <w:w w:val="110"/>
        </w:rPr>
        <w:t>of</w:t>
      </w:r>
      <w:r>
        <w:rPr>
          <w:spacing w:val="5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10–2000</w:t>
      </w:r>
      <w:r>
        <w:rPr>
          <w:spacing w:val="52"/>
          <w:w w:val="110"/>
        </w:rPr>
        <w:t xml:space="preserve"> </w:t>
      </w:r>
      <w:r>
        <w:rPr>
          <w:w w:val="110"/>
        </w:rPr>
        <w:t>were</w:t>
      </w:r>
      <w:r>
        <w:rPr>
          <w:spacing w:val="53"/>
          <w:w w:val="110"/>
        </w:rPr>
        <w:t xml:space="preserve"> </w:t>
      </w:r>
      <w:r>
        <w:rPr>
          <w:w w:val="110"/>
        </w:rPr>
        <w:t>measured</w:t>
      </w:r>
      <w:r>
        <w:rPr>
          <w:spacing w:val="52"/>
          <w:w w:val="110"/>
        </w:rPr>
        <w:t xml:space="preserve"> </w:t>
      </w:r>
      <w:r>
        <w:rPr>
          <w:spacing w:val="-5"/>
          <w:w w:val="110"/>
        </w:rPr>
        <w:t>for</w:t>
      </w:r>
    </w:p>
    <w:p w14:paraId="20452838" w14:textId="77777777" w:rsidR="00E21043" w:rsidRDefault="0052501A">
      <w:pPr>
        <w:pStyle w:val="BodyText"/>
        <w:spacing w:line="191" w:lineRule="exact"/>
        <w:ind w:left="288"/>
      </w:pPr>
      <w:r>
        <w:rPr>
          <w:w w:val="110"/>
        </w:rPr>
        <w:t>gold</w:t>
      </w:r>
      <w:r>
        <w:rPr>
          <w:spacing w:val="41"/>
          <w:w w:val="110"/>
        </w:rPr>
        <w:t xml:space="preserve"> </w:t>
      </w:r>
      <w:r>
        <w:rPr>
          <w:w w:val="110"/>
        </w:rPr>
        <w:t>NPs</w:t>
      </w:r>
      <w:r>
        <w:rPr>
          <w:spacing w:val="42"/>
          <w:w w:val="110"/>
        </w:rPr>
        <w:t xml:space="preserve"> </w:t>
      </w:r>
      <w:r>
        <w:rPr>
          <w:w w:val="110"/>
        </w:rPr>
        <w:t>with</w:t>
      </w:r>
      <w:r>
        <w:rPr>
          <w:spacing w:val="42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w w:val="110"/>
        </w:rPr>
        <w:t>/d</w:t>
      </w:r>
      <w:r>
        <w:rPr>
          <w:w w:val="110"/>
          <w:vertAlign w:val="subscript"/>
        </w:rPr>
        <w:t>tube</w:t>
      </w:r>
      <w:r>
        <w:rPr>
          <w:spacing w:val="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6"/>
          <w:w w:val="110"/>
        </w:rPr>
        <w:t xml:space="preserve"> </w:t>
      </w:r>
      <w:r>
        <w:rPr>
          <w:w w:val="110"/>
        </w:rPr>
        <w:t>0.8–3.3</w:t>
      </w:r>
      <w:r>
        <w:rPr>
          <w:spacing w:val="42"/>
          <w:w w:val="110"/>
        </w:rPr>
        <w:t xml:space="preserve"> </w:t>
      </w:r>
      <w:r>
        <w:rPr>
          <w:w w:val="110"/>
        </w:rPr>
        <w:t>in</w:t>
      </w:r>
      <w:r>
        <w:rPr>
          <w:spacing w:val="42"/>
          <w:w w:val="110"/>
        </w:rPr>
        <w:t xml:space="preserve"> </w:t>
      </w:r>
      <w:r>
        <w:rPr>
          <w:w w:val="110"/>
        </w:rPr>
        <w:t>well-entangled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poly(butyl</w:t>
      </w:r>
    </w:p>
    <w:p w14:paraId="1824AE6F" w14:textId="77777777" w:rsidR="00E21043" w:rsidRDefault="0052501A">
      <w:pPr>
        <w:pStyle w:val="BodyText"/>
        <w:spacing w:line="252" w:lineRule="auto"/>
        <w:ind w:left="288" w:right="62"/>
      </w:pPr>
      <w:r>
        <w:rPr>
          <w:w w:val="110"/>
        </w:rPr>
        <w:t>methacrylate) (PBMA) [</w:t>
      </w:r>
      <w:hyperlink w:anchor="_bookmark203" w:history="1">
        <w:r>
          <w:rPr>
            <w:color w:val="0080AC"/>
            <w:w w:val="110"/>
          </w:rPr>
          <w:t>221</w:t>
        </w:r>
        <w:r>
          <w:rPr>
            <w:w w:val="110"/>
          </w:rPr>
          <w:t>,</w:t>
        </w:r>
      </w:hyperlink>
      <w:hyperlink w:anchor="_bookmark221" w:history="1">
        <w:r>
          <w:rPr>
            <w:color w:val="0080AC"/>
            <w:w w:val="110"/>
          </w:rPr>
          <w:t>235</w:t>
        </w:r>
        <w:r>
          <w:rPr>
            <w:w w:val="110"/>
          </w:rPr>
          <w:t>].</w:t>
        </w:r>
      </w:hyperlink>
      <w:r>
        <w:rPr>
          <w:w w:val="110"/>
        </w:rPr>
        <w:t xml:space="preserve"> While these results qualitatively</w:t>
      </w:r>
      <w:r>
        <w:rPr>
          <w:spacing w:val="40"/>
          <w:w w:val="110"/>
        </w:rPr>
        <w:t xml:space="preserve"> </w:t>
      </w:r>
      <w:r>
        <w:rPr>
          <w:w w:val="110"/>
        </w:rPr>
        <w:t>agreed with SCGLE predictions, they did not quantitatively cap-</w:t>
      </w:r>
      <w:r>
        <w:rPr>
          <w:spacing w:val="40"/>
          <w:w w:val="110"/>
        </w:rPr>
        <w:t xml:space="preserve"> </w:t>
      </w:r>
      <w:r>
        <w:rPr>
          <w:w w:val="110"/>
        </w:rPr>
        <w:t>ture</w:t>
      </w:r>
      <w:r>
        <w:rPr>
          <w:spacing w:val="26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transition</w:t>
      </w:r>
      <w:r>
        <w:rPr>
          <w:spacing w:val="27"/>
          <w:w w:val="110"/>
        </w:rPr>
        <w:t xml:space="preserve"> </w:t>
      </w:r>
      <w:r>
        <w:rPr>
          <w:w w:val="110"/>
        </w:rPr>
        <w:t>around</w:t>
      </w:r>
      <w:r>
        <w:rPr>
          <w:spacing w:val="27"/>
          <w:w w:val="110"/>
        </w:rPr>
        <w:t xml:space="preserve"> </w:t>
      </w:r>
      <w:r>
        <w:rPr>
          <w:w w:val="110"/>
        </w:rPr>
        <w:t>2R</w:t>
      </w:r>
      <w:r>
        <w:rPr>
          <w:w w:val="110"/>
          <w:vertAlign w:val="subscript"/>
        </w:rPr>
        <w:t>NP</w:t>
      </w:r>
      <w:r>
        <w:rPr>
          <w:spacing w:val="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6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>.</w:t>
      </w:r>
      <w:r>
        <w:rPr>
          <w:spacing w:val="27"/>
          <w:w w:val="110"/>
        </w:rPr>
        <w:t xml:space="preserve"> </w:t>
      </w:r>
      <w:r>
        <w:rPr>
          <w:w w:val="110"/>
        </w:rPr>
        <w:t>More</w:t>
      </w:r>
      <w:r>
        <w:rPr>
          <w:spacing w:val="27"/>
          <w:w w:val="110"/>
        </w:rPr>
        <w:t xml:space="preserve"> </w:t>
      </w:r>
      <w:r>
        <w:rPr>
          <w:w w:val="110"/>
        </w:rPr>
        <w:t>recently,</w:t>
      </w:r>
      <w:r>
        <w:rPr>
          <w:spacing w:val="27"/>
          <w:w w:val="110"/>
        </w:rPr>
        <w:t xml:space="preserve"> </w:t>
      </w:r>
      <w:r>
        <w:rPr>
          <w:w w:val="110"/>
        </w:rPr>
        <w:t>using</w:t>
      </w:r>
      <w:r>
        <w:rPr>
          <w:spacing w:val="27"/>
          <w:w w:val="110"/>
        </w:rPr>
        <w:t xml:space="preserve"> </w:t>
      </w:r>
      <w:r>
        <w:rPr>
          <w:spacing w:val="-5"/>
          <w:w w:val="110"/>
        </w:rPr>
        <w:t>SPT</w:t>
      </w:r>
    </w:p>
    <w:p w14:paraId="524493BE" w14:textId="77777777" w:rsidR="00E21043" w:rsidRDefault="0052501A">
      <w:pPr>
        <w:pStyle w:val="BodyText"/>
        <w:spacing w:line="198" w:lineRule="exact"/>
        <w:ind w:left="288"/>
      </w:pP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non-attractive</w:t>
      </w:r>
      <w:r>
        <w:rPr>
          <w:spacing w:val="2"/>
          <w:w w:val="110"/>
        </w:rPr>
        <w:t xml:space="preserve"> </w:t>
      </w:r>
      <w:r>
        <w:rPr>
          <w:w w:val="110"/>
        </w:rPr>
        <w:t>quantum</w:t>
      </w:r>
      <w:r>
        <w:rPr>
          <w:spacing w:val="2"/>
          <w:w w:val="110"/>
        </w:rPr>
        <w:t xml:space="preserve"> </w:t>
      </w:r>
      <w:r>
        <w:rPr>
          <w:w w:val="110"/>
        </w:rPr>
        <w:t>dots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PPG</w:t>
      </w:r>
      <w:r>
        <w:rPr>
          <w:spacing w:val="2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w w:val="110"/>
        </w:rPr>
        <w:t>/d</w:t>
      </w:r>
      <w:r>
        <w:rPr>
          <w:w w:val="110"/>
          <w:vertAlign w:val="subscript"/>
        </w:rPr>
        <w:t>tube</w:t>
      </w:r>
      <w:r>
        <w:rPr>
          <w:spacing w:val="2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7"/>
          <w:w w:val="110"/>
        </w:rPr>
        <w:t xml:space="preserve"> </w:t>
      </w:r>
      <w:r>
        <w:rPr>
          <w:w w:val="110"/>
        </w:rPr>
        <w:t>2.6),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Gaussian</w:t>
      </w:r>
    </w:p>
    <w:p w14:paraId="2BE4BB70" w14:textId="77777777" w:rsidR="00E21043" w:rsidRDefault="00E21043">
      <w:pPr>
        <w:pStyle w:val="BodyText"/>
        <w:spacing w:line="198" w:lineRule="exact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00F7823F" w14:textId="77777777" w:rsidR="00E21043" w:rsidRDefault="00E21043">
      <w:pPr>
        <w:pStyle w:val="BodyText"/>
        <w:jc w:val="left"/>
        <w:rPr>
          <w:sz w:val="10"/>
        </w:rPr>
      </w:pPr>
    </w:p>
    <w:p w14:paraId="324C5419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3543192D" w14:textId="77777777" w:rsidR="00E21043" w:rsidRDefault="0052501A">
      <w:pPr>
        <w:pStyle w:val="BodyText"/>
        <w:spacing w:before="89" w:line="210" w:lineRule="exact"/>
        <w:ind w:left="72"/>
      </w:pPr>
      <w:bookmarkStart w:id="60" w:name="_bookmark32"/>
      <w:bookmarkEnd w:id="60"/>
      <w:r>
        <w:rPr>
          <w:w w:val="110"/>
        </w:rPr>
        <w:t>dynamics</w:t>
      </w:r>
      <w:r>
        <w:rPr>
          <w:spacing w:val="-3"/>
          <w:w w:val="110"/>
        </w:rPr>
        <w:t xml:space="preserve"> </w:t>
      </w:r>
      <w:r>
        <w:rPr>
          <w:w w:val="110"/>
        </w:rPr>
        <w:t>were</w:t>
      </w:r>
      <w:r>
        <w:rPr>
          <w:spacing w:val="-3"/>
          <w:w w:val="110"/>
        </w:rPr>
        <w:t xml:space="preserve"> </w:t>
      </w:r>
      <w:r>
        <w:rPr>
          <w:w w:val="110"/>
        </w:rPr>
        <w:t>observed</w:t>
      </w:r>
      <w:r>
        <w:rPr>
          <w:spacing w:val="-3"/>
          <w:w w:val="110"/>
        </w:rPr>
        <w:t xml:space="preserve"> </w:t>
      </w:r>
      <w:r>
        <w:rPr>
          <w:w w:val="110"/>
        </w:rPr>
        <w:t>at</w:t>
      </w:r>
      <w:r>
        <w:rPr>
          <w:spacing w:val="-3"/>
          <w:w w:val="110"/>
        </w:rPr>
        <w:t xml:space="preserve"> </w:t>
      </w:r>
      <w:r>
        <w:rPr>
          <w:w w:val="110"/>
        </w:rPr>
        <w:t>all</w:t>
      </w:r>
      <w:r>
        <w:rPr>
          <w:spacing w:val="-3"/>
          <w:w w:val="110"/>
        </w:rPr>
        <w:t xml:space="preserve"> </w:t>
      </w:r>
      <w:r>
        <w:rPr>
          <w:w w:val="110"/>
        </w:rPr>
        <w:t>time-scales</w:t>
      </w:r>
      <w:r>
        <w:rPr>
          <w:spacing w:val="-3"/>
          <w:w w:val="110"/>
        </w:rPr>
        <w:t xml:space="preserve"> </w:t>
      </w:r>
      <w:r>
        <w:rPr>
          <w:w w:val="110"/>
        </w:rPr>
        <w:t>studied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SE</w:t>
      </w:r>
      <w:r>
        <w:rPr>
          <w:spacing w:val="-3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was observed (D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D</w:t>
      </w:r>
      <w:r>
        <w:rPr>
          <w:w w:val="110"/>
          <w:vertAlign w:val="subscript"/>
        </w:rPr>
        <w:t>SE</w:t>
      </w:r>
      <w:r>
        <w:rPr>
          <w:w w:val="110"/>
        </w:rPr>
        <w:t>) in unentangled and lightly entangled melts</w:t>
      </w:r>
      <w:r>
        <w:rPr>
          <w:spacing w:val="40"/>
          <w:w w:val="110"/>
        </w:rPr>
        <w:t xml:space="preserve"> </w:t>
      </w:r>
      <w:r>
        <w:rPr>
          <w:w w:val="110"/>
        </w:rPr>
        <w:t>(up</w:t>
      </w:r>
      <w:r>
        <w:rPr>
          <w:spacing w:val="-10"/>
          <w:w w:val="110"/>
        </w:rPr>
        <w:t xml:space="preserve"> </w:t>
      </w:r>
      <w:r>
        <w:rPr>
          <w:w w:val="110"/>
        </w:rPr>
        <w:t>to N/N</w:t>
      </w:r>
      <w:r>
        <w:rPr>
          <w:w w:val="110"/>
          <w:vertAlign w:val="subscript"/>
        </w:rPr>
        <w:t>e</w:t>
      </w:r>
      <w:r>
        <w:rPr>
          <w:spacing w:val="-6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2.8) [</w:t>
      </w:r>
      <w:hyperlink w:anchor="_bookmark208" w:history="1">
        <w:r>
          <w:rPr>
            <w:color w:val="0080AC"/>
            <w:w w:val="110"/>
          </w:rPr>
          <w:t>225</w:t>
        </w:r>
        <w:r>
          <w:rPr>
            <w:w w:val="110"/>
          </w:rPr>
          <w:t>].</w:t>
        </w:r>
      </w:hyperlink>
      <w:r>
        <w:rPr>
          <w:w w:val="110"/>
        </w:rPr>
        <w:t xml:space="preserve"> To date, the theoretical curves in </w:t>
      </w:r>
      <w:hyperlink w:anchor="_bookmark30" w:history="1">
        <w:r>
          <w:rPr>
            <w:color w:val="0080AC"/>
            <w:w w:val="110"/>
          </w:rPr>
          <w:t>Fig. 14</w:t>
        </w:r>
      </w:hyperlink>
      <w:r>
        <w:rPr>
          <w:color w:val="0080AC"/>
          <w:spacing w:val="40"/>
          <w:w w:val="110"/>
        </w:rPr>
        <w:t xml:space="preserve"> </w:t>
      </w:r>
      <w:r>
        <w:rPr>
          <w:w w:val="110"/>
        </w:rPr>
        <w:t>remain largely unverified experimentally, in part due to the diffi-</w:t>
      </w:r>
      <w:r>
        <w:rPr>
          <w:spacing w:val="40"/>
          <w:w w:val="110"/>
        </w:rPr>
        <w:t xml:space="preserve"> </w:t>
      </w:r>
      <w:r>
        <w:rPr>
          <w:w w:val="110"/>
        </w:rPr>
        <w:t>culty of dispersing athermal or repulsive NPs in a polymer melts</w:t>
      </w:r>
      <w:r>
        <w:rPr>
          <w:spacing w:val="40"/>
          <w:w w:val="110"/>
        </w:rPr>
        <w:t xml:space="preserve"> </w:t>
      </w:r>
      <w:r>
        <w:rPr>
          <w:w w:val="110"/>
        </w:rPr>
        <w:t>and the challenge of systematically accessing a broad range and</w:t>
      </w:r>
      <w:r>
        <w:rPr>
          <w:spacing w:val="40"/>
          <w:w w:val="110"/>
        </w:rPr>
        <w:t xml:space="preserve"> </w:t>
      </w:r>
      <w:r>
        <w:rPr>
          <w:w w:val="110"/>
        </w:rPr>
        <w:t>relevant values of 2R</w:t>
      </w:r>
      <w:r>
        <w:rPr>
          <w:w w:val="110"/>
          <w:vertAlign w:val="subscript"/>
        </w:rPr>
        <w:t>NP</w:t>
      </w:r>
      <w:r>
        <w:rPr>
          <w:w w:val="110"/>
        </w:rPr>
        <w:t>/d</w:t>
      </w:r>
      <w:r>
        <w:rPr>
          <w:w w:val="110"/>
          <w:vertAlign w:val="subscript"/>
        </w:rPr>
        <w:t>tube</w:t>
      </w:r>
      <w:r>
        <w:rPr>
          <w:w w:val="110"/>
        </w:rPr>
        <w:t xml:space="preserve"> and N/N</w:t>
      </w:r>
      <w:r>
        <w:rPr>
          <w:w w:val="110"/>
          <w:vertAlign w:val="subscript"/>
        </w:rPr>
        <w:t>e</w:t>
      </w:r>
      <w:r>
        <w:rPr>
          <w:w w:val="110"/>
        </w:rPr>
        <w:t>.</w:t>
      </w:r>
    </w:p>
    <w:p w14:paraId="6A29AD5F" w14:textId="77777777" w:rsidR="00E21043" w:rsidRDefault="0052501A">
      <w:pPr>
        <w:pStyle w:val="BodyText"/>
        <w:spacing w:before="10" w:line="268" w:lineRule="auto"/>
        <w:ind w:left="72" w:firstLine="239"/>
      </w:pPr>
      <w:r>
        <w:rPr>
          <w:w w:val="110"/>
        </w:rPr>
        <w:t>One</w:t>
      </w:r>
      <w:r>
        <w:rPr>
          <w:spacing w:val="-9"/>
          <w:w w:val="110"/>
        </w:rPr>
        <w:t xml:space="preserve"> </w:t>
      </w:r>
      <w:r>
        <w:rPr>
          <w:w w:val="110"/>
        </w:rPr>
        <w:t>way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improve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dispersion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athermal</w:t>
      </w:r>
      <w:r>
        <w:rPr>
          <w:spacing w:val="-9"/>
          <w:w w:val="110"/>
        </w:rPr>
        <w:t xml:space="preserve"> </w:t>
      </w:r>
      <w:r>
        <w:rPr>
          <w:w w:val="110"/>
        </w:rPr>
        <w:t>NPs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melt is to use grafted NPs, which also alters the NP diffusion coef-</w:t>
      </w:r>
      <w:r>
        <w:rPr>
          <w:spacing w:val="40"/>
          <w:w w:val="110"/>
        </w:rPr>
        <w:t xml:space="preserve"> </w:t>
      </w:r>
      <w:r>
        <w:rPr>
          <w:w w:val="110"/>
        </w:rPr>
        <w:t>ficient. For example, using athermal grafted NPs with 2R</w:t>
      </w:r>
      <w:r>
        <w:rPr>
          <w:w w:val="110"/>
          <w:vertAlign w:val="subscript"/>
        </w:rPr>
        <w:t>NP</w:t>
      </w:r>
      <w:r>
        <w:rPr>
          <w:w w:val="110"/>
        </w:rPr>
        <w:t>&lt;d</w:t>
      </w:r>
      <w:r>
        <w:rPr>
          <w:w w:val="110"/>
          <w:vertAlign w:val="subscript"/>
        </w:rPr>
        <w:t>tube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the diffusion coefficient measured by RBS was found to be slower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than predicted by Eq. </w:t>
      </w:r>
      <w:hyperlink w:anchor="_bookmark29" w:history="1">
        <w:r>
          <w:rPr>
            <w:color w:val="0080AC"/>
            <w:w w:val="110"/>
          </w:rPr>
          <w:t>(4)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 xml:space="preserve">and in stark contrast to </w:t>
      </w:r>
      <w:hyperlink w:anchor="_bookmark30" w:history="1">
        <w:r>
          <w:rPr>
            <w:color w:val="0080AC"/>
            <w:w w:val="110"/>
          </w:rPr>
          <w:t>Fig. 14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[</w:t>
      </w:r>
      <w:hyperlink w:anchor="_bookmark223" w:history="1">
        <w:r>
          <w:rPr>
            <w:color w:val="0080AC"/>
            <w:w w:val="110"/>
          </w:rPr>
          <w:t>236</w:t>
        </w:r>
        <w:r>
          <w:rPr>
            <w:w w:val="110"/>
          </w:rPr>
          <w:t>].</w:t>
        </w:r>
      </w:hyperlink>
      <w:r>
        <w:rPr>
          <w:w w:val="110"/>
        </w:rPr>
        <w:t xml:space="preserve"> By</w:t>
      </w:r>
      <w:r>
        <w:rPr>
          <w:spacing w:val="40"/>
          <w:w w:val="110"/>
        </w:rPr>
        <w:t xml:space="preserve"> </w:t>
      </w:r>
      <w:r>
        <w:rPr>
          <w:w w:val="110"/>
        </w:rPr>
        <w:t>comparing to field theory calculations, this slowing was attributed</w:t>
      </w:r>
      <w:r>
        <w:rPr>
          <w:spacing w:val="40"/>
          <w:w w:val="110"/>
        </w:rPr>
        <w:t xml:space="preserve"> </w:t>
      </w:r>
      <w:r>
        <w:rPr>
          <w:w w:val="110"/>
        </w:rPr>
        <w:t>to the larger hydrodynamic radius caused by interpenetration of</w:t>
      </w:r>
      <w:r>
        <w:rPr>
          <w:spacing w:val="40"/>
          <w:w w:val="110"/>
        </w:rPr>
        <w:t xml:space="preserve"> </w:t>
      </w:r>
      <w:r>
        <w:rPr>
          <w:w w:val="110"/>
        </w:rPr>
        <w:t>matrix chains and grafted polymer. Interestingly, SE behavior was</w:t>
      </w:r>
      <w:r>
        <w:rPr>
          <w:spacing w:val="40"/>
          <w:w w:val="110"/>
        </w:rPr>
        <w:t xml:space="preserve"> </w:t>
      </w:r>
      <w:r>
        <w:rPr>
          <w:w w:val="110"/>
        </w:rPr>
        <w:t>recovered by using an effective radius, R</w:t>
      </w:r>
      <w:r>
        <w:rPr>
          <w:w w:val="110"/>
          <w:vertAlign w:val="subscript"/>
        </w:rPr>
        <w:t>eff</w:t>
      </w:r>
      <w:r>
        <w:rPr>
          <w:w w:val="110"/>
        </w:rPr>
        <w:t xml:space="preserve"> &gt;</w:t>
      </w:r>
      <w:r>
        <w:rPr>
          <w:spacing w:val="-10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>, to account for the</w:t>
      </w:r>
      <w:r>
        <w:rPr>
          <w:spacing w:val="40"/>
          <w:w w:val="110"/>
        </w:rPr>
        <w:t xml:space="preserve"> </w:t>
      </w:r>
      <w:r>
        <w:rPr>
          <w:w w:val="110"/>
        </w:rPr>
        <w:t>presence of grafted chains [</w:t>
      </w:r>
      <w:hyperlink w:anchor="_bookmark223" w:history="1">
        <w:r>
          <w:rPr>
            <w:color w:val="0080AC"/>
            <w:w w:val="110"/>
          </w:rPr>
          <w:t>236</w:t>
        </w:r>
        <w:r>
          <w:rPr>
            <w:w w:val="110"/>
          </w:rPr>
          <w:t>].</w:t>
        </w:r>
      </w:hyperlink>
      <w:r>
        <w:rPr>
          <w:w w:val="110"/>
        </w:rPr>
        <w:t xml:space="preserve"> This effect was also observed in</w:t>
      </w:r>
      <w:r>
        <w:rPr>
          <w:spacing w:val="40"/>
          <w:w w:val="110"/>
        </w:rPr>
        <w:t xml:space="preserve"> </w:t>
      </w:r>
      <w:r>
        <w:rPr>
          <w:w w:val="110"/>
        </w:rPr>
        <w:t>MD simulations [</w:t>
      </w:r>
      <w:hyperlink w:anchor="_bookmark214" w:history="1">
        <w:r>
          <w:rPr>
            <w:color w:val="0080AC"/>
            <w:w w:val="110"/>
          </w:rPr>
          <w:t>231</w:t>
        </w:r>
        <w:r>
          <w:rPr>
            <w:w w:val="110"/>
          </w:rPr>
          <w:t>].</w:t>
        </w:r>
      </w:hyperlink>
    </w:p>
    <w:p w14:paraId="5BED0BC9" w14:textId="77777777" w:rsidR="00E21043" w:rsidRDefault="0052501A">
      <w:pPr>
        <w:pStyle w:val="BodyText"/>
        <w:spacing w:line="259" w:lineRule="auto"/>
        <w:ind w:left="72" w:firstLine="239"/>
      </w:pPr>
      <w:r>
        <w:rPr>
          <w:w w:val="110"/>
        </w:rPr>
        <w:t>The dynamics of non-spherical NPs in entangled and unentan-</w:t>
      </w:r>
      <w:r>
        <w:rPr>
          <w:spacing w:val="40"/>
          <w:w w:val="110"/>
        </w:rPr>
        <w:t xml:space="preserve"> </w:t>
      </w:r>
      <w:r>
        <w:rPr>
          <w:w w:val="110"/>
        </w:rPr>
        <w:t>gled polymer melts has received less attention [</w:t>
      </w:r>
      <w:hyperlink w:anchor="_bookmark185" w:history="1">
        <w:r>
          <w:rPr>
            <w:color w:val="0080AC"/>
            <w:w w:val="110"/>
          </w:rPr>
          <w:t>203</w:t>
        </w:r>
        <w:r>
          <w:rPr>
            <w:w w:val="110"/>
          </w:rPr>
          <w:t>,</w:t>
        </w:r>
      </w:hyperlink>
      <w:hyperlink w:anchor="_bookmark217" w:history="1">
        <w:r>
          <w:rPr>
            <w:color w:val="0080AC"/>
            <w:w w:val="110"/>
          </w:rPr>
          <w:t>233</w:t>
        </w:r>
        <w:r>
          <w:rPr>
            <w:w w:val="110"/>
          </w:rPr>
          <w:t>,</w:t>
        </w:r>
      </w:hyperlink>
      <w:hyperlink w:anchor="_bookmark186" w:history="1">
        <w:r>
          <w:rPr>
            <w:color w:val="0080AC"/>
            <w:w w:val="110"/>
          </w:rPr>
          <w:t>237</w:t>
        </w:r>
        <w:r>
          <w:rPr>
            <w:w w:val="110"/>
          </w:rPr>
          <w:t>,</w:t>
        </w:r>
      </w:hyperlink>
      <w:hyperlink w:anchor="_bookmark187" w:history="1">
        <w:r>
          <w:rPr>
            <w:color w:val="0080AC"/>
            <w:w w:val="110"/>
          </w:rPr>
          <w:t>238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The center of mass diffusion coefficient (</w:t>
      </w:r>
      <w:r>
        <w:rPr>
          <w:rFonts w:ascii="Times New Roman" w:hAnsi="Times New Roman"/>
          <w:i/>
          <w:w w:val="110"/>
        </w:rPr>
        <w:t>D</w:t>
      </w:r>
      <w:r>
        <w:rPr>
          <w:rFonts w:ascii="Times New Roman" w:hAnsi="Times New Roman"/>
          <w:i/>
          <w:w w:val="110"/>
          <w:vertAlign w:val="subscript"/>
        </w:rPr>
        <w:t>CM</w:t>
      </w:r>
      <w:r>
        <w:rPr>
          <w:w w:val="110"/>
        </w:rPr>
        <w:t>) of a nanorod with</w:t>
      </w:r>
      <w:r>
        <w:rPr>
          <w:spacing w:val="40"/>
          <w:w w:val="110"/>
        </w:rPr>
        <w:t xml:space="preserve"> </w:t>
      </w:r>
      <w:r>
        <w:rPr>
          <w:w w:val="110"/>
        </w:rPr>
        <w:t>dimensions L and 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is often described as a combination of dif-</w:t>
      </w:r>
      <w:r>
        <w:rPr>
          <w:spacing w:val="40"/>
          <w:w w:val="110"/>
        </w:rPr>
        <w:t xml:space="preserve"> </w:t>
      </w:r>
      <w:r>
        <w:rPr>
          <w:w w:val="110"/>
        </w:rPr>
        <w:t>fusion</w:t>
      </w:r>
      <w:r>
        <w:rPr>
          <w:spacing w:val="-2"/>
          <w:w w:val="110"/>
        </w:rPr>
        <w:t xml:space="preserve"> </w:t>
      </w:r>
      <w:r>
        <w:rPr>
          <w:w w:val="110"/>
        </w:rPr>
        <w:t>coefficients perpendicular (</w:t>
      </w:r>
      <w:r>
        <w:rPr>
          <w:rFonts w:ascii="Times New Roman" w:hAnsi="Times New Roman"/>
          <w:i/>
          <w:w w:val="110"/>
        </w:rPr>
        <w:t>D</w:t>
      </w:r>
      <w:r>
        <w:rPr>
          <w:rFonts w:ascii="Lucida Sans Unicode" w:hAnsi="Lucida Sans Unicode"/>
          <w:w w:val="110"/>
          <w:vertAlign w:val="subscript"/>
        </w:rPr>
        <w:t>⊥</w:t>
      </w:r>
      <w:r>
        <w:rPr>
          <w:w w:val="110"/>
        </w:rPr>
        <w:t>)</w:t>
      </w:r>
      <w:r>
        <w:rPr>
          <w:spacing w:val="1"/>
          <w:w w:val="110"/>
        </w:rPr>
        <w:t xml:space="preserve"> </w:t>
      </w:r>
      <w:r>
        <w:rPr>
          <w:w w:val="110"/>
        </w:rPr>
        <w:t>and parallel (</w:t>
      </w:r>
      <w:r>
        <w:rPr>
          <w:rFonts w:ascii="Times New Roman" w:hAnsi="Times New Roman"/>
          <w:i/>
          <w:w w:val="110"/>
        </w:rPr>
        <w:t>D</w:t>
      </w:r>
      <w:r>
        <w:rPr>
          <w:rFonts w:ascii="Times New Roman" w:hAnsi="Times New Roman"/>
          <w:i/>
          <w:spacing w:val="-30"/>
          <w:w w:val="110"/>
        </w:rPr>
        <w:t xml:space="preserve"> </w:t>
      </w:r>
      <w:r>
        <w:rPr>
          <w:rFonts w:ascii="Times New Roman" w:hAnsi="Times New Roman"/>
          <w:i/>
          <w:noProof/>
          <w:spacing w:val="-26"/>
          <w:position w:val="-4"/>
        </w:rPr>
        <w:drawing>
          <wp:inline distT="0" distB="0" distL="0" distR="0" wp14:anchorId="2067F5F2" wp14:editId="4F5309B3">
            <wp:extent cx="19049" cy="6667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  <w:w w:val="110"/>
        </w:rPr>
        <w:t xml:space="preserve"> </w:t>
      </w:r>
      <w:r>
        <w:rPr>
          <w:w w:val="110"/>
        </w:rPr>
        <w:t>) to the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long</w:t>
      </w:r>
    </w:p>
    <w:p w14:paraId="2FEA0054" w14:textId="77777777" w:rsidR="00E21043" w:rsidRDefault="0052501A">
      <w:pPr>
        <w:pStyle w:val="BodyText"/>
        <w:spacing w:line="158" w:lineRule="exact"/>
        <w:ind w:left="72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3FA7E820" wp14:editId="2780F422">
                <wp:simplePos x="0" y="0"/>
                <wp:positionH relativeFrom="page">
                  <wp:posOffset>1376274</wp:posOffset>
                </wp:positionH>
                <wp:positionV relativeFrom="paragraph">
                  <wp:posOffset>99643</wp:posOffset>
                </wp:positionV>
                <wp:extent cx="75565" cy="3175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198579" w14:textId="77777777" w:rsidR="00E21043" w:rsidRDefault="0052501A">
                            <w:pPr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21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7E820" id="Textbox 43" o:spid="_x0000_s1033" type="#_x0000_t202" style="position:absolute;left:0;text-align:left;margin-left:108.35pt;margin-top:7.85pt;width:5.95pt;height:2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" filled="f" stroked="f">
                <v:textbox inset="0,0,0,0">
                  <w:txbxContent>
                    <w:p w14:paraId="5C198579" w14:textId="77777777" w:rsidR="00E21043" w:rsidRDefault="0052501A">
                      <w:pPr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214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3219456" behindDoc="1" locked="0" layoutInCell="1" allowOverlap="1" wp14:anchorId="19229465" wp14:editId="5EA3AA93">
                <wp:simplePos x="0" y="0"/>
                <wp:positionH relativeFrom="page">
                  <wp:posOffset>2424784</wp:posOffset>
                </wp:positionH>
                <wp:positionV relativeFrom="paragraph">
                  <wp:posOffset>99643</wp:posOffset>
                </wp:positionV>
                <wp:extent cx="75565" cy="3175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051072" w14:textId="77777777" w:rsidR="00E21043" w:rsidRDefault="0052501A">
                            <w:pPr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21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29465" id="Textbox 44" o:spid="_x0000_s1034" type="#_x0000_t202" style="position:absolute;left:0;text-align:left;margin-left:190.95pt;margin-top:7.85pt;width:5.95pt;height:25pt;z-index:-2009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" filled="f" stroked="f">
                <v:textbox inset="0,0,0,0">
                  <w:txbxContent>
                    <w:p w14:paraId="75051072" w14:textId="77777777" w:rsidR="00E21043" w:rsidRDefault="0052501A">
                      <w:pPr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214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axis,</w:t>
      </w:r>
      <w:r>
        <w:rPr>
          <w:spacing w:val="4"/>
          <w:w w:val="110"/>
        </w:rPr>
        <w:t xml:space="preserve"> </w:t>
      </w:r>
      <w:r>
        <w:rPr>
          <w:w w:val="110"/>
        </w:rPr>
        <w:t>both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5"/>
          <w:w w:val="110"/>
        </w:rPr>
        <w:t xml:space="preserve"> </w:t>
      </w:r>
      <w:r>
        <w:rPr>
          <w:w w:val="110"/>
        </w:rPr>
        <w:t>which</w:t>
      </w:r>
      <w:r>
        <w:rPr>
          <w:spacing w:val="5"/>
          <w:w w:val="110"/>
        </w:rPr>
        <w:t xml:space="preserve"> </w:t>
      </w:r>
      <w:r>
        <w:rPr>
          <w:w w:val="110"/>
        </w:rPr>
        <w:t>follow</w:t>
      </w:r>
      <w:r>
        <w:rPr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form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Eq.</w:t>
      </w:r>
      <w:r>
        <w:rPr>
          <w:spacing w:val="5"/>
          <w:w w:val="110"/>
        </w:rPr>
        <w:t xml:space="preserve"> </w:t>
      </w:r>
      <w:hyperlink w:anchor="_bookmark29" w:history="1">
        <w:r>
          <w:rPr>
            <w:color w:val="0080AC"/>
            <w:w w:val="110"/>
          </w:rPr>
          <w:t>(4)</w:t>
        </w:r>
        <w:r>
          <w:rPr>
            <w:color w:val="0080AC"/>
            <w:spacing w:val="5"/>
            <w:w w:val="110"/>
          </w:rPr>
          <w:t xml:space="preserve"> </w:t>
        </w:r>
        <w:r>
          <w:rPr>
            <w:spacing w:val="-2"/>
            <w:w w:val="110"/>
          </w:rPr>
          <w:t>[</w:t>
        </w:r>
      </w:hyperlink>
      <w:hyperlink w:anchor="_bookmark188" w:history="1">
        <w:r>
          <w:rPr>
            <w:color w:val="0080AC"/>
            <w:spacing w:val="-2"/>
            <w:w w:val="110"/>
          </w:rPr>
          <w:t>239</w:t>
        </w:r>
        <w:r>
          <w:rPr>
            <w:spacing w:val="-2"/>
            <w:w w:val="110"/>
          </w:rPr>
          <w:t>]:</w:t>
        </w:r>
      </w:hyperlink>
    </w:p>
    <w:p w14:paraId="3F1B55FB" w14:textId="77777777" w:rsidR="00E21043" w:rsidRDefault="0052501A">
      <w:pPr>
        <w:spacing w:before="9" w:after="24"/>
        <w:rPr>
          <w:sz w:val="8"/>
        </w:rPr>
      </w:pPr>
      <w:r>
        <w:br w:type="column"/>
      </w:r>
    </w:p>
    <w:p w14:paraId="16BE5242" w14:textId="77777777" w:rsidR="00E21043" w:rsidRDefault="0052501A">
      <w:pPr>
        <w:pStyle w:val="BodyText"/>
        <w:ind w:left="188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47D3B8F8" wp14:editId="206BEDB1">
            <wp:extent cx="3054460" cy="2182368"/>
            <wp:effectExtent l="0" t="0" r="0" b="0"/>
            <wp:docPr id="45" name="Image 45" descr="Image of Fig.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Image of Fig. 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460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59D0" w14:textId="77777777" w:rsidR="00E21043" w:rsidRDefault="00E21043">
      <w:pPr>
        <w:pStyle w:val="BodyText"/>
        <w:spacing w:before="51"/>
        <w:jc w:val="left"/>
        <w:rPr>
          <w:sz w:val="12"/>
        </w:rPr>
      </w:pPr>
    </w:p>
    <w:p w14:paraId="57903E01" w14:textId="77777777" w:rsidR="00E21043" w:rsidRDefault="0052501A">
      <w:pPr>
        <w:spacing w:line="271" w:lineRule="auto"/>
        <w:ind w:left="72" w:right="278"/>
        <w:rPr>
          <w:sz w:val="12"/>
        </w:rPr>
      </w:pPr>
      <w:r>
        <w:rPr>
          <w:b/>
          <w:w w:val="115"/>
          <w:position w:val="2"/>
          <w:sz w:val="12"/>
        </w:rPr>
        <w:t>Fig.</w:t>
      </w:r>
      <w:r>
        <w:rPr>
          <w:b/>
          <w:spacing w:val="16"/>
          <w:w w:val="115"/>
          <w:position w:val="2"/>
          <w:sz w:val="12"/>
        </w:rPr>
        <w:t xml:space="preserve"> </w:t>
      </w:r>
      <w:r>
        <w:rPr>
          <w:b/>
          <w:w w:val="115"/>
          <w:position w:val="2"/>
          <w:sz w:val="12"/>
        </w:rPr>
        <w:t>15.</w:t>
      </w:r>
      <w:r>
        <w:rPr>
          <w:b/>
          <w:spacing w:val="40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Crossover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from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core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shell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diffusion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(D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&lt;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D</w:t>
      </w:r>
      <w:r>
        <w:rPr>
          <w:w w:val="115"/>
          <w:sz w:val="9"/>
        </w:rPr>
        <w:t>SE</w:t>
      </w:r>
      <w:r>
        <w:rPr>
          <w:w w:val="115"/>
          <w:position w:val="2"/>
          <w:sz w:val="12"/>
        </w:rPr>
        <w:t>)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to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vehicle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diffusion</w:t>
      </w:r>
      <w:r>
        <w:rPr>
          <w:spacing w:val="16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(D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&gt;</w:t>
      </w:r>
      <w:r>
        <w:rPr>
          <w:spacing w:val="-8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D</w:t>
      </w:r>
      <w:r>
        <w:rPr>
          <w:w w:val="115"/>
          <w:sz w:val="9"/>
        </w:rPr>
        <w:t>SE</w:t>
      </w:r>
      <w:r>
        <w:rPr>
          <w:w w:val="115"/>
          <w:position w:val="2"/>
          <w:sz w:val="12"/>
        </w:rPr>
        <w:t>)</w:t>
      </w:r>
      <w:r>
        <w:rPr>
          <w:spacing w:val="40"/>
          <w:w w:val="115"/>
          <w:position w:val="2"/>
          <w:sz w:val="12"/>
        </w:rPr>
        <w:t xml:space="preserve"> </w:t>
      </w:r>
      <w:r>
        <w:rPr>
          <w:w w:val="115"/>
          <w:sz w:val="12"/>
        </w:rPr>
        <w:t>for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OAPS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diffusion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in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PPG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as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a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function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of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molecular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weight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[</w:t>
      </w:r>
      <w:hyperlink w:anchor="_bookmark196" w:history="1">
        <w:r>
          <w:rPr>
            <w:color w:val="0080AC"/>
            <w:w w:val="115"/>
            <w:sz w:val="12"/>
          </w:rPr>
          <w:t>246</w:t>
        </w:r>
        <w:r>
          <w:rPr>
            <w:w w:val="115"/>
            <w:sz w:val="12"/>
          </w:rPr>
          <w:t>].</w:t>
        </w:r>
      </w:hyperlink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Copyright</w:t>
      </w:r>
      <w:r>
        <w:rPr>
          <w:spacing w:val="10"/>
          <w:w w:val="115"/>
          <w:sz w:val="12"/>
        </w:rPr>
        <w:t xml:space="preserve"> </w:t>
      </w:r>
      <w:r>
        <w:rPr>
          <w:spacing w:val="-4"/>
          <w:w w:val="115"/>
          <w:sz w:val="12"/>
        </w:rPr>
        <w:t>2018.</w:t>
      </w:r>
    </w:p>
    <w:p w14:paraId="53A7841A" w14:textId="77777777" w:rsidR="00E21043" w:rsidRDefault="0052501A">
      <w:pPr>
        <w:spacing w:before="44"/>
        <w:ind w:left="72"/>
        <w:rPr>
          <w:sz w:val="12"/>
        </w:rPr>
      </w:pPr>
      <w:r>
        <w:rPr>
          <w:w w:val="120"/>
          <w:sz w:val="12"/>
        </w:rPr>
        <w:t>Adapted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4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5C83CE2F" w14:textId="77777777" w:rsidR="00E21043" w:rsidRDefault="00E21043">
      <w:pPr>
        <w:pStyle w:val="BodyText"/>
        <w:jc w:val="left"/>
        <w:rPr>
          <w:sz w:val="12"/>
        </w:rPr>
      </w:pPr>
    </w:p>
    <w:p w14:paraId="4789BAC3" w14:textId="77777777" w:rsidR="00E21043" w:rsidRDefault="00E21043">
      <w:pPr>
        <w:pStyle w:val="BodyText"/>
        <w:jc w:val="left"/>
        <w:rPr>
          <w:sz w:val="12"/>
        </w:rPr>
      </w:pPr>
    </w:p>
    <w:p w14:paraId="09CEB4F1" w14:textId="77777777" w:rsidR="00E21043" w:rsidRDefault="00E21043">
      <w:pPr>
        <w:pStyle w:val="BodyText"/>
        <w:spacing w:before="7"/>
        <w:jc w:val="left"/>
        <w:rPr>
          <w:sz w:val="12"/>
        </w:rPr>
      </w:pPr>
    </w:p>
    <w:p w14:paraId="5A003CD1" w14:textId="77777777" w:rsidR="00E21043" w:rsidRDefault="0052501A">
      <w:pPr>
        <w:pStyle w:val="BodyText"/>
        <w:spacing w:line="268" w:lineRule="auto"/>
        <w:ind w:left="72" w:right="278"/>
        <w:jc w:val="left"/>
      </w:pPr>
      <w:r>
        <w:rPr>
          <w:w w:val="110"/>
        </w:rPr>
        <w:t>more recent descriptions introduce two competing mechanisms:</w:t>
      </w:r>
      <w:r>
        <w:rPr>
          <w:spacing w:val="40"/>
          <w:w w:val="110"/>
        </w:rPr>
        <w:t xml:space="preserve"> </w:t>
      </w:r>
      <w:r>
        <w:rPr>
          <w:w w:val="110"/>
        </w:rPr>
        <w:t>“core-shell”</w:t>
      </w:r>
      <w:r>
        <w:rPr>
          <w:spacing w:val="8"/>
          <w:w w:val="110"/>
        </w:rPr>
        <w:t xml:space="preserve"> </w:t>
      </w:r>
      <w:r>
        <w:rPr>
          <w:w w:val="110"/>
        </w:rPr>
        <w:t>diffusion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“vehicular”</w:t>
      </w:r>
      <w:r>
        <w:rPr>
          <w:spacing w:val="8"/>
          <w:w w:val="110"/>
        </w:rPr>
        <w:t xml:space="preserve"> </w:t>
      </w:r>
      <w:r>
        <w:rPr>
          <w:w w:val="110"/>
        </w:rPr>
        <w:t>diffusion</w:t>
      </w:r>
      <w:r>
        <w:rPr>
          <w:spacing w:val="9"/>
          <w:w w:val="110"/>
        </w:rPr>
        <w:t xml:space="preserve"> </w:t>
      </w:r>
      <w:r>
        <w:rPr>
          <w:w w:val="110"/>
        </w:rPr>
        <w:t>[</w:t>
      </w:r>
      <w:hyperlink w:anchor="_bookmark195" w:history="1">
        <w:r>
          <w:rPr>
            <w:color w:val="0080AC"/>
            <w:w w:val="110"/>
          </w:rPr>
          <w:t>214</w:t>
        </w:r>
        <w:r>
          <w:rPr>
            <w:w w:val="110"/>
          </w:rPr>
          <w:t>].</w:t>
        </w:r>
      </w:hyperlink>
      <w:r>
        <w:rPr>
          <w:spacing w:val="8"/>
          <w:w w:val="110"/>
        </w:rPr>
        <w:t xml:space="preserve"> </w:t>
      </w:r>
      <w:r>
        <w:rPr>
          <w:w w:val="110"/>
        </w:rPr>
        <w:t>In</w:t>
      </w:r>
      <w:r>
        <w:rPr>
          <w:spacing w:val="9"/>
          <w:w w:val="110"/>
        </w:rPr>
        <w:t xml:space="preserve"> </w:t>
      </w:r>
      <w:r>
        <w:rPr>
          <w:w w:val="110"/>
        </w:rPr>
        <w:t>core-</w:t>
      </w:r>
      <w:r>
        <w:rPr>
          <w:spacing w:val="-2"/>
          <w:w w:val="110"/>
        </w:rPr>
        <w:t>shell</w:t>
      </w:r>
    </w:p>
    <w:p w14:paraId="562A11C4" w14:textId="77777777" w:rsidR="00E21043" w:rsidRDefault="00E21043">
      <w:pPr>
        <w:pStyle w:val="BodyText"/>
        <w:spacing w:line="268" w:lineRule="auto"/>
        <w:jc w:val="left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26F85F00" w14:textId="77777777" w:rsidR="00E21043" w:rsidRDefault="00E21043">
      <w:pPr>
        <w:pStyle w:val="BodyText"/>
        <w:spacing w:before="36"/>
        <w:jc w:val="left"/>
        <w:rPr>
          <w:sz w:val="12"/>
        </w:rPr>
      </w:pPr>
    </w:p>
    <w:p w14:paraId="216151D4" w14:textId="77777777" w:rsidR="00E21043" w:rsidRDefault="0052501A">
      <w:pPr>
        <w:ind w:left="72"/>
        <w:rPr>
          <w:rFonts w:ascii="Lucida Sans Unicode"/>
          <w:sz w:val="16"/>
        </w:rPr>
      </w:pPr>
      <w:r>
        <w:rPr>
          <w:rFonts w:ascii="Times New Roman"/>
          <w:i/>
          <w:w w:val="110"/>
          <w:sz w:val="16"/>
        </w:rPr>
        <w:t>D</w:t>
      </w:r>
      <w:r>
        <w:rPr>
          <w:rFonts w:ascii="Times New Roman"/>
          <w:i/>
          <w:w w:val="110"/>
          <w:sz w:val="16"/>
          <w:vertAlign w:val="subscript"/>
        </w:rPr>
        <w:t>CM</w:t>
      </w:r>
      <w:r>
        <w:rPr>
          <w:rFonts w:ascii="Times New Roman"/>
          <w:i/>
          <w:spacing w:val="19"/>
          <w:w w:val="110"/>
          <w:sz w:val="16"/>
        </w:rPr>
        <w:t xml:space="preserve"> </w:t>
      </w:r>
      <w:r>
        <w:rPr>
          <w:rFonts w:ascii="Lucida Sans Unicode"/>
          <w:spacing w:val="-24"/>
          <w:w w:val="110"/>
          <w:sz w:val="16"/>
        </w:rPr>
        <w:t>=</w:t>
      </w:r>
    </w:p>
    <w:p w14:paraId="2D8CE8CA" w14:textId="77777777" w:rsidR="00E21043" w:rsidRDefault="0052501A">
      <w:pPr>
        <w:tabs>
          <w:tab w:val="left" w:pos="455"/>
        </w:tabs>
        <w:spacing w:before="65" w:line="179" w:lineRule="exact"/>
        <w:ind w:left="28"/>
        <w:rPr>
          <w:rFonts w:ascii="Lucida Sans Unicode" w:hAnsi="Lucida Sans Unicode"/>
          <w:sz w:val="16"/>
        </w:rPr>
      </w:pPr>
      <w:r>
        <w:br w:type="column"/>
      </w:r>
      <w:r>
        <w:rPr>
          <w:rFonts w:ascii="Times New Roman" w:hAnsi="Times New Roman"/>
          <w:i/>
          <w:w w:val="105"/>
          <w:sz w:val="16"/>
          <w:u w:val="single"/>
        </w:rPr>
        <w:t>D</w:t>
      </w:r>
      <w:r>
        <w:rPr>
          <w:rFonts w:ascii="Times New Roman" w:hAnsi="Times New Roman"/>
          <w:i/>
          <w:spacing w:val="29"/>
          <w:w w:val="105"/>
          <w:sz w:val="16"/>
          <w:u w:val="single"/>
        </w:rPr>
        <w:t xml:space="preserve"> </w:t>
      </w:r>
      <w:r>
        <w:rPr>
          <w:rFonts w:ascii="Times New Roman" w:hAnsi="Times New Roman"/>
          <w:i/>
          <w:sz w:val="16"/>
        </w:rPr>
        <w:tab/>
      </w:r>
      <w:r>
        <w:rPr>
          <w:spacing w:val="-5"/>
          <w:w w:val="105"/>
          <w:sz w:val="16"/>
          <w:u w:val="single"/>
        </w:rPr>
        <w:t>2</w:t>
      </w:r>
      <w:r>
        <w:rPr>
          <w:rFonts w:ascii="Times New Roman" w:hAnsi="Times New Roman"/>
          <w:i/>
          <w:spacing w:val="-5"/>
          <w:w w:val="105"/>
          <w:sz w:val="16"/>
          <w:u w:val="single"/>
        </w:rPr>
        <w:t>D</w:t>
      </w:r>
      <w:r>
        <w:rPr>
          <w:rFonts w:ascii="Lucida Sans Unicode" w:hAnsi="Lucida Sans Unicode"/>
          <w:spacing w:val="-5"/>
          <w:w w:val="105"/>
          <w:sz w:val="16"/>
          <w:u w:val="single"/>
          <w:vertAlign w:val="subscript"/>
        </w:rPr>
        <w:t>⊥</w:t>
      </w:r>
    </w:p>
    <w:p w14:paraId="11CB5EC2" w14:textId="77777777" w:rsidR="00E21043" w:rsidRDefault="0052501A">
      <w:pPr>
        <w:pStyle w:val="BodyText"/>
        <w:spacing w:line="146" w:lineRule="auto"/>
        <w:ind w:left="72"/>
        <w:jc w:val="left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483217920" behindDoc="1" locked="0" layoutInCell="1" allowOverlap="1" wp14:anchorId="678A72D8" wp14:editId="4564B69D">
            <wp:simplePos x="0" y="0"/>
            <wp:positionH relativeFrom="page">
              <wp:posOffset>837344</wp:posOffset>
            </wp:positionH>
            <wp:positionV relativeFrom="paragraph">
              <wp:posOffset>-39064</wp:posOffset>
            </wp:positionV>
            <wp:extent cx="19049" cy="66674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1" w:name="_bookmark33"/>
      <w:bookmarkEnd w:id="61"/>
      <w:r>
        <w:rPr>
          <w:w w:val="105"/>
          <w:position w:val="-10"/>
        </w:rPr>
        <w:t>3</w:t>
      </w:r>
      <w:r>
        <w:rPr>
          <w:spacing w:val="64"/>
          <w:w w:val="105"/>
          <w:position w:val="-10"/>
        </w:rPr>
        <w:t xml:space="preserve"> </w:t>
      </w:r>
      <w:r>
        <w:rPr>
          <w:rFonts w:ascii="Lucida Sans Unicode"/>
          <w:w w:val="105"/>
        </w:rPr>
        <w:t>+</w:t>
      </w:r>
      <w:r>
        <w:rPr>
          <w:rFonts w:ascii="Lucida Sans Unicode"/>
          <w:spacing w:val="29"/>
          <w:w w:val="105"/>
        </w:rPr>
        <w:t xml:space="preserve">  </w:t>
      </w:r>
      <w:r>
        <w:rPr>
          <w:w w:val="105"/>
          <w:position w:val="-10"/>
        </w:rPr>
        <w:t>3</w:t>
      </w:r>
      <w:r>
        <w:rPr>
          <w:spacing w:val="50"/>
          <w:w w:val="105"/>
          <w:position w:val="-10"/>
        </w:rPr>
        <w:t xml:space="preserve">  </w:t>
      </w:r>
      <w:r>
        <w:rPr>
          <w:rFonts w:ascii="Lucida Sans Unicode"/>
          <w:spacing w:val="-15"/>
          <w:w w:val="105"/>
        </w:rPr>
        <w:t>=</w:t>
      </w:r>
    </w:p>
    <w:p w14:paraId="41FEF5FE" w14:textId="77777777" w:rsidR="00E21043" w:rsidRDefault="0052501A">
      <w:pPr>
        <w:spacing w:before="101" w:line="182" w:lineRule="auto"/>
        <w:ind w:left="72"/>
        <w:rPr>
          <w:rFonts w:ascii="Times New Roman" w:hAnsi="Times New Roman"/>
          <w:i/>
          <w:sz w:val="16"/>
        </w:rPr>
      </w:pPr>
      <w:r>
        <w:br w:type="column"/>
      </w:r>
      <w:r>
        <w:rPr>
          <w:rFonts w:ascii="Times New Roman" w:hAnsi="Times New Roman"/>
          <w:i/>
          <w:spacing w:val="40"/>
          <w:w w:val="110"/>
          <w:sz w:val="16"/>
          <w:u w:val="single"/>
        </w:rPr>
        <w:t xml:space="preserve"> </w:t>
      </w:r>
      <w:r>
        <w:rPr>
          <w:rFonts w:ascii="Times New Roman" w:hAnsi="Times New Roman"/>
          <w:i/>
          <w:w w:val="110"/>
          <w:sz w:val="16"/>
          <w:u w:val="single"/>
        </w:rPr>
        <w:t>kT</w:t>
      </w:r>
      <w:r>
        <w:rPr>
          <w:rFonts w:ascii="Times New Roman" w:hAnsi="Times New Roman"/>
          <w:i/>
          <w:spacing w:val="40"/>
          <w:w w:val="110"/>
          <w:sz w:val="16"/>
          <w:u w:val="single"/>
        </w:rPr>
        <w:t xml:space="preserve"> </w:t>
      </w:r>
      <w:r>
        <w:rPr>
          <w:rFonts w:ascii="Times New Roman" w:hAnsi="Times New Roman"/>
          <w:i/>
          <w:spacing w:val="-21"/>
          <w:w w:val="110"/>
          <w:sz w:val="16"/>
        </w:rPr>
        <w:t xml:space="preserve"> </w:t>
      </w:r>
      <w:r>
        <w:rPr>
          <w:w w:val="110"/>
          <w:position w:val="-10"/>
          <w:sz w:val="16"/>
        </w:rPr>
        <w:t>ln</w:t>
      </w:r>
      <w:r>
        <w:rPr>
          <w:spacing w:val="40"/>
          <w:w w:val="110"/>
          <w:position w:val="-10"/>
          <w:sz w:val="16"/>
        </w:rPr>
        <w:t xml:space="preserve"> </w:t>
      </w:r>
      <w:r>
        <w:rPr>
          <w:spacing w:val="-4"/>
          <w:w w:val="110"/>
          <w:sz w:val="16"/>
        </w:rPr>
        <w:t>6</w:t>
      </w:r>
      <w:r>
        <w:rPr>
          <w:rFonts w:ascii="Times New Roman" w:hAnsi="Times New Roman"/>
          <w:i/>
          <w:spacing w:val="-4"/>
          <w:w w:val="110"/>
          <w:sz w:val="16"/>
        </w:rPr>
        <w:t>πщL</w:t>
      </w:r>
    </w:p>
    <w:p w14:paraId="6D2FEFFB" w14:textId="77777777" w:rsidR="00E21043" w:rsidRDefault="0052501A">
      <w:pPr>
        <w:spacing w:before="91"/>
        <w:ind w:left="72"/>
        <w:rPr>
          <w:rFonts w:ascii="Times New Roman"/>
          <w:i/>
          <w:sz w:val="16"/>
        </w:rPr>
      </w:pPr>
      <w:r>
        <w:br w:type="column"/>
      </w:r>
      <w:r>
        <w:rPr>
          <w:rFonts w:ascii="Times New Roman"/>
          <w:i/>
          <w:spacing w:val="76"/>
          <w:w w:val="150"/>
          <w:sz w:val="16"/>
          <w:u w:val="single"/>
        </w:rPr>
        <w:t xml:space="preserve"> </w:t>
      </w:r>
      <w:r>
        <w:rPr>
          <w:rFonts w:ascii="Times New Roman"/>
          <w:i/>
          <w:spacing w:val="-10"/>
          <w:sz w:val="16"/>
          <w:u w:val="single"/>
        </w:rPr>
        <w:t>L</w:t>
      </w:r>
      <w:r>
        <w:rPr>
          <w:rFonts w:ascii="Times New Roman"/>
          <w:i/>
          <w:spacing w:val="40"/>
          <w:sz w:val="16"/>
          <w:u w:val="single"/>
        </w:rPr>
        <w:t xml:space="preserve"> </w:t>
      </w:r>
    </w:p>
    <w:p w14:paraId="631660CD" w14:textId="77777777" w:rsidR="00E21043" w:rsidRDefault="0052501A">
      <w:pPr>
        <w:spacing w:before="39"/>
        <w:ind w:left="72"/>
        <w:rPr>
          <w:rFonts w:ascii="Times New Roman"/>
          <w:i/>
          <w:sz w:val="16"/>
        </w:rPr>
      </w:pPr>
      <w:r>
        <w:rPr>
          <w:rFonts w:ascii="Times New Roman"/>
          <w:i/>
          <w:noProof/>
          <w:sz w:val="16"/>
        </w:rPr>
        <mc:AlternateContent>
          <mc:Choice Requires="wps">
            <w:drawing>
              <wp:anchor distT="0" distB="0" distL="0" distR="0" simplePos="0" relativeHeight="483218944" behindDoc="1" locked="0" layoutInCell="1" allowOverlap="1" wp14:anchorId="43BE7F53" wp14:editId="7E276844">
                <wp:simplePos x="0" y="0"/>
                <wp:positionH relativeFrom="page">
                  <wp:posOffset>1843426</wp:posOffset>
                </wp:positionH>
                <wp:positionV relativeFrom="paragraph">
                  <wp:posOffset>-179635</wp:posOffset>
                </wp:positionV>
                <wp:extent cx="457834" cy="3175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34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16C5DE" w14:textId="77777777" w:rsidR="00E21043" w:rsidRDefault="0052501A">
                            <w:pPr>
                              <w:tabs>
                                <w:tab w:val="left" w:pos="507"/>
                              </w:tabs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10"/>
                                <w:w w:val="195"/>
                                <w:sz w:val="20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E7F53" id="Textbox 47" o:spid="_x0000_s1035" type="#_x0000_t202" style="position:absolute;left:0;text-align:left;margin-left:145.15pt;margin-top:-14.15pt;width:36.05pt;height:25pt;z-index:-2009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" filled="f" stroked="f">
                <v:textbox inset="0,0,0,0">
                  <w:txbxContent>
                    <w:p w14:paraId="7816C5DE" w14:textId="77777777" w:rsidR="00E21043" w:rsidRDefault="0052501A">
                      <w:pPr>
                        <w:tabs>
                          <w:tab w:val="left" w:pos="507"/>
                        </w:tabs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10"/>
                          <w:sz w:val="20"/>
                        </w:rPr>
                        <w:t>h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pacing w:val="-10"/>
                          <w:w w:val="195"/>
                          <w:sz w:val="20"/>
                        </w:rPr>
                        <w:t xml:space="preserve">i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w w:val="110"/>
          <w:sz w:val="16"/>
        </w:rPr>
        <w:t>2</w:t>
      </w:r>
      <w:r>
        <w:rPr>
          <w:rFonts w:ascii="Times New Roman"/>
          <w:i/>
          <w:spacing w:val="-4"/>
          <w:w w:val="110"/>
          <w:sz w:val="16"/>
        </w:rPr>
        <w:t>R</w:t>
      </w:r>
      <w:r>
        <w:rPr>
          <w:rFonts w:ascii="Times New Roman"/>
          <w:i/>
          <w:spacing w:val="-4"/>
          <w:w w:val="110"/>
          <w:sz w:val="16"/>
          <w:vertAlign w:val="subscript"/>
        </w:rPr>
        <w:t>NP</w:t>
      </w:r>
    </w:p>
    <w:p w14:paraId="6C8C729C" w14:textId="77777777" w:rsidR="00E21043" w:rsidRDefault="0052501A">
      <w:pPr>
        <w:spacing w:before="112" w:line="163" w:lineRule="auto"/>
        <w:ind w:left="375" w:hanging="303"/>
        <w:rPr>
          <w:rFonts w:ascii="Times New Roman" w:hAnsi="Times New Roman"/>
          <w:i/>
          <w:sz w:val="16"/>
        </w:rPr>
      </w:pPr>
      <w:r>
        <w:br w:type="column"/>
      </w:r>
      <w:r>
        <w:rPr>
          <w:rFonts w:ascii="Lucida Sans Unicode" w:hAnsi="Lucida Sans Unicode"/>
          <w:w w:val="110"/>
          <w:position w:val="-10"/>
          <w:sz w:val="16"/>
        </w:rPr>
        <w:t>+</w:t>
      </w:r>
      <w:r>
        <w:rPr>
          <w:rFonts w:ascii="Lucida Sans Unicode" w:hAnsi="Lucida Sans Unicode"/>
          <w:spacing w:val="93"/>
          <w:w w:val="110"/>
          <w:position w:val="-10"/>
          <w:sz w:val="16"/>
        </w:rPr>
        <w:t xml:space="preserve"> </w:t>
      </w:r>
      <w:r>
        <w:rPr>
          <w:rFonts w:ascii="Times New Roman" w:hAnsi="Times New Roman"/>
          <w:i/>
          <w:spacing w:val="50"/>
          <w:w w:val="110"/>
          <w:sz w:val="16"/>
          <w:u w:val="single"/>
        </w:rPr>
        <w:t xml:space="preserve"> </w:t>
      </w:r>
      <w:r>
        <w:rPr>
          <w:rFonts w:ascii="Times New Roman" w:hAnsi="Times New Roman"/>
          <w:i/>
          <w:w w:val="110"/>
          <w:sz w:val="16"/>
          <w:u w:val="single"/>
        </w:rPr>
        <w:t>kT</w:t>
      </w:r>
      <w:r>
        <w:rPr>
          <w:rFonts w:ascii="Times New Roman" w:hAnsi="Times New Roman"/>
          <w:i/>
          <w:spacing w:val="40"/>
          <w:w w:val="110"/>
          <w:sz w:val="16"/>
          <w:u w:val="single"/>
        </w:rPr>
        <w:t xml:space="preserve"> </w:t>
      </w:r>
      <w:r>
        <w:rPr>
          <w:rFonts w:ascii="Times New Roman" w:hAnsi="Times New Roman"/>
          <w:i/>
          <w:spacing w:val="-21"/>
          <w:w w:val="110"/>
          <w:sz w:val="16"/>
        </w:rPr>
        <w:t xml:space="preserve"> </w:t>
      </w:r>
      <w:r>
        <w:rPr>
          <w:w w:val="110"/>
          <w:position w:val="-10"/>
          <w:sz w:val="16"/>
        </w:rPr>
        <w:t>ln</w:t>
      </w:r>
      <w:r>
        <w:rPr>
          <w:spacing w:val="40"/>
          <w:w w:val="110"/>
          <w:position w:val="-10"/>
          <w:sz w:val="16"/>
        </w:rPr>
        <w:t xml:space="preserve"> </w:t>
      </w:r>
      <w:r>
        <w:rPr>
          <w:spacing w:val="-4"/>
          <w:w w:val="110"/>
          <w:sz w:val="16"/>
        </w:rPr>
        <w:t>6</w:t>
      </w:r>
      <w:r>
        <w:rPr>
          <w:rFonts w:ascii="Times New Roman" w:hAnsi="Times New Roman"/>
          <w:i/>
          <w:spacing w:val="-4"/>
          <w:w w:val="110"/>
          <w:sz w:val="16"/>
        </w:rPr>
        <w:t>πщL</w:t>
      </w:r>
    </w:p>
    <w:p w14:paraId="6315B837" w14:textId="77777777" w:rsidR="00E21043" w:rsidRDefault="0052501A">
      <w:pPr>
        <w:spacing w:before="91"/>
        <w:ind w:left="72"/>
        <w:rPr>
          <w:rFonts w:ascii="Times New Roman"/>
          <w:i/>
          <w:sz w:val="16"/>
        </w:rPr>
      </w:pPr>
      <w:r>
        <w:br w:type="column"/>
      </w:r>
      <w:r>
        <w:rPr>
          <w:rFonts w:ascii="Times New Roman"/>
          <w:i/>
          <w:spacing w:val="76"/>
          <w:w w:val="150"/>
          <w:sz w:val="16"/>
          <w:u w:val="single"/>
        </w:rPr>
        <w:t xml:space="preserve"> </w:t>
      </w:r>
      <w:r>
        <w:rPr>
          <w:rFonts w:ascii="Times New Roman"/>
          <w:i/>
          <w:spacing w:val="-10"/>
          <w:sz w:val="16"/>
          <w:u w:val="single"/>
        </w:rPr>
        <w:t>L</w:t>
      </w:r>
      <w:r>
        <w:rPr>
          <w:rFonts w:ascii="Times New Roman"/>
          <w:i/>
          <w:spacing w:val="40"/>
          <w:sz w:val="16"/>
          <w:u w:val="single"/>
        </w:rPr>
        <w:t xml:space="preserve"> </w:t>
      </w:r>
    </w:p>
    <w:p w14:paraId="53490566" w14:textId="77777777" w:rsidR="00E21043" w:rsidRDefault="0052501A">
      <w:pPr>
        <w:spacing w:before="39"/>
        <w:ind w:left="72"/>
        <w:rPr>
          <w:rFonts w:ascii="Times New Roman"/>
          <w:i/>
          <w:sz w:val="16"/>
        </w:rPr>
      </w:pPr>
      <w:r>
        <w:rPr>
          <w:rFonts w:ascii="Times New Roman"/>
          <w:i/>
          <w:noProof/>
          <w:sz w:val="16"/>
        </w:rPr>
        <mc:AlternateContent>
          <mc:Choice Requires="wps">
            <w:drawing>
              <wp:anchor distT="0" distB="0" distL="0" distR="0" simplePos="0" relativeHeight="483219968" behindDoc="1" locked="0" layoutInCell="1" allowOverlap="1" wp14:anchorId="48D80618" wp14:editId="226E9745">
                <wp:simplePos x="0" y="0"/>
                <wp:positionH relativeFrom="page">
                  <wp:posOffset>2891934</wp:posOffset>
                </wp:positionH>
                <wp:positionV relativeFrom="paragraph">
                  <wp:posOffset>-179635</wp:posOffset>
                </wp:positionV>
                <wp:extent cx="457834" cy="3175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834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A4EFA9" w14:textId="77777777" w:rsidR="00E21043" w:rsidRDefault="0052501A">
                            <w:pPr>
                              <w:tabs>
                                <w:tab w:val="left" w:pos="507"/>
                              </w:tabs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10"/>
                                <w:w w:val="195"/>
                                <w:sz w:val="20"/>
                              </w:rPr>
                              <w:t xml:space="preserve">i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80618" id="Textbox 48" o:spid="_x0000_s1036" type="#_x0000_t202" style="position:absolute;left:0;text-align:left;margin-left:227.7pt;margin-top:-14.15pt;width:36.05pt;height:25pt;z-index:-2009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" filled="f" stroked="f">
                <v:textbox inset="0,0,0,0">
                  <w:txbxContent>
                    <w:p w14:paraId="6EA4EFA9" w14:textId="77777777" w:rsidR="00E21043" w:rsidRDefault="0052501A">
                      <w:pPr>
                        <w:tabs>
                          <w:tab w:val="left" w:pos="507"/>
                        </w:tabs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10"/>
                          <w:sz w:val="20"/>
                        </w:rPr>
                        <w:t>h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pacing w:val="-10"/>
                          <w:w w:val="195"/>
                          <w:sz w:val="20"/>
                        </w:rPr>
                        <w:t xml:space="preserve">i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w w:val="110"/>
          <w:sz w:val="16"/>
        </w:rPr>
        <w:t>2</w:t>
      </w:r>
      <w:r>
        <w:rPr>
          <w:rFonts w:ascii="Times New Roman"/>
          <w:i/>
          <w:spacing w:val="-4"/>
          <w:w w:val="110"/>
          <w:sz w:val="16"/>
        </w:rPr>
        <w:t>R</w:t>
      </w:r>
      <w:r>
        <w:rPr>
          <w:rFonts w:ascii="Times New Roman"/>
          <w:i/>
          <w:spacing w:val="-4"/>
          <w:w w:val="110"/>
          <w:sz w:val="16"/>
          <w:vertAlign w:val="subscript"/>
        </w:rPr>
        <w:t>NP</w:t>
      </w:r>
    </w:p>
    <w:p w14:paraId="3360F7B7" w14:textId="77777777" w:rsidR="00E21043" w:rsidRDefault="0052501A">
      <w:pPr>
        <w:pStyle w:val="BodyText"/>
        <w:spacing w:before="5" w:line="268" w:lineRule="auto"/>
        <w:ind w:left="72" w:right="278"/>
        <w:jc w:val="left"/>
      </w:pPr>
      <w:r>
        <w:br w:type="column"/>
      </w:r>
      <w:r>
        <w:rPr>
          <w:w w:val="110"/>
        </w:rPr>
        <w:t>diffusion,</w:t>
      </w:r>
      <w:r>
        <w:rPr>
          <w:spacing w:val="38"/>
          <w:w w:val="110"/>
        </w:rPr>
        <w:t xml:space="preserve"> </w:t>
      </w:r>
      <w:r>
        <w:rPr>
          <w:w w:val="110"/>
        </w:rPr>
        <w:t>which</w:t>
      </w:r>
      <w:r>
        <w:rPr>
          <w:spacing w:val="38"/>
          <w:w w:val="110"/>
        </w:rPr>
        <w:t xml:space="preserve"> </w:t>
      </w:r>
      <w:r>
        <w:rPr>
          <w:w w:val="110"/>
        </w:rPr>
        <w:t>dominates</w:t>
      </w:r>
      <w:r>
        <w:rPr>
          <w:spacing w:val="38"/>
          <w:w w:val="110"/>
        </w:rPr>
        <w:t xml:space="preserve"> </w:t>
      </w:r>
      <w:r>
        <w:rPr>
          <w:w w:val="110"/>
        </w:rPr>
        <w:t>for</w:t>
      </w:r>
      <w:r>
        <w:rPr>
          <w:spacing w:val="38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&gt;</w:t>
      </w:r>
      <w:r>
        <w:rPr>
          <w:spacing w:val="-10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>,</w:t>
      </w:r>
      <w:r>
        <w:rPr>
          <w:spacing w:val="38"/>
          <w:w w:val="110"/>
        </w:rPr>
        <w:t xml:space="preserve"> </w:t>
      </w:r>
      <w:r>
        <w:rPr>
          <w:w w:val="110"/>
        </w:rPr>
        <w:t>adsorbed</w:t>
      </w:r>
      <w:r>
        <w:rPr>
          <w:spacing w:val="38"/>
          <w:w w:val="110"/>
        </w:rPr>
        <w:t xml:space="preserve"> </w:t>
      </w:r>
      <w:r>
        <w:rPr>
          <w:w w:val="110"/>
        </w:rPr>
        <w:t>polymers</w:t>
      </w:r>
      <w:r>
        <w:rPr>
          <w:spacing w:val="38"/>
          <w:w w:val="110"/>
        </w:rPr>
        <w:t xml:space="preserve"> </w:t>
      </w:r>
      <w:r>
        <w:rPr>
          <w:w w:val="110"/>
        </w:rPr>
        <w:t>dif-</w:t>
      </w:r>
      <w:r>
        <w:rPr>
          <w:spacing w:val="40"/>
          <w:w w:val="110"/>
        </w:rPr>
        <w:t xml:space="preserve"> </w:t>
      </w:r>
      <w:r>
        <w:rPr>
          <w:w w:val="110"/>
        </w:rPr>
        <w:t>fuse</w:t>
      </w:r>
      <w:r>
        <w:rPr>
          <w:spacing w:val="11"/>
          <w:w w:val="110"/>
        </w:rPr>
        <w:t xml:space="preserve"> </w:t>
      </w:r>
      <w:r>
        <w:rPr>
          <w:w w:val="110"/>
        </w:rPr>
        <w:t>along</w:t>
      </w:r>
      <w:r>
        <w:rPr>
          <w:spacing w:val="11"/>
          <w:w w:val="110"/>
        </w:rPr>
        <w:t xml:space="preserve"> </w:t>
      </w:r>
      <w:r>
        <w:rPr>
          <w:w w:val="110"/>
        </w:rPr>
        <w:t>with</w:t>
      </w:r>
      <w:r>
        <w:rPr>
          <w:spacing w:val="12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NP,</w:t>
      </w:r>
      <w:r>
        <w:rPr>
          <w:spacing w:val="11"/>
          <w:w w:val="110"/>
        </w:rPr>
        <w:t xml:space="preserve"> </w:t>
      </w:r>
      <w:r>
        <w:rPr>
          <w:w w:val="110"/>
        </w:rPr>
        <w:t>thereby</w:t>
      </w:r>
      <w:r>
        <w:rPr>
          <w:spacing w:val="12"/>
          <w:w w:val="110"/>
        </w:rPr>
        <w:t xml:space="preserve"> </w:t>
      </w:r>
      <w:r>
        <w:rPr>
          <w:w w:val="110"/>
        </w:rPr>
        <w:t>increasing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hydrodynamic</w:t>
      </w:r>
      <w:r>
        <w:rPr>
          <w:spacing w:val="10"/>
          <w:w w:val="110"/>
        </w:rPr>
        <w:t xml:space="preserve"> </w:t>
      </w:r>
      <w:r>
        <w:rPr>
          <w:spacing w:val="-4"/>
          <w:w w:val="110"/>
        </w:rPr>
        <w:t>size</w:t>
      </w:r>
    </w:p>
    <w:p w14:paraId="2A0C0345" w14:textId="77777777" w:rsidR="00E21043" w:rsidRDefault="0052501A">
      <w:pPr>
        <w:pStyle w:val="BodyText"/>
        <w:spacing w:line="95" w:lineRule="exact"/>
        <w:ind w:left="72"/>
        <w:jc w:val="left"/>
      </w:pPr>
      <w:r>
        <w:rPr>
          <w:w w:val="110"/>
        </w:rPr>
        <w:t>(R</w:t>
      </w:r>
      <w:r>
        <w:rPr>
          <w:w w:val="110"/>
          <w:vertAlign w:val="subscript"/>
        </w:rPr>
        <w:t>eff</w:t>
      </w:r>
      <w:r>
        <w:rPr>
          <w:spacing w:val="-1"/>
          <w:w w:val="110"/>
        </w:rPr>
        <w:t xml:space="preserve"> </w:t>
      </w:r>
      <w:r>
        <w:rPr>
          <w:rFonts w:ascii="Lucida Sans Unicode" w:hAnsi="Lucida Sans Unicode"/>
          <w:w w:val="110"/>
        </w:rPr>
        <w:t>≈</w:t>
      </w:r>
      <w:r>
        <w:rPr>
          <w:rFonts w:ascii="Lucida Sans Unicode" w:hAnsi="Lucida Sans Unicode"/>
          <w:spacing w:val="-28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+</w:t>
      </w:r>
      <w:r>
        <w:rPr>
          <w:spacing w:val="-11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>)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slowing</w:t>
      </w:r>
      <w:r>
        <w:rPr>
          <w:spacing w:val="-2"/>
          <w:w w:val="110"/>
        </w:rPr>
        <w:t xml:space="preserve"> </w:t>
      </w:r>
      <w:r>
        <w:rPr>
          <w:w w:val="110"/>
        </w:rPr>
        <w:t>diffusion</w:t>
      </w:r>
      <w:r>
        <w:rPr>
          <w:spacing w:val="-2"/>
          <w:w w:val="110"/>
        </w:rPr>
        <w:t xml:space="preserve"> </w:t>
      </w:r>
      <w:r>
        <w:rPr>
          <w:w w:val="110"/>
        </w:rPr>
        <w:t>relative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SE</w:t>
      </w:r>
      <w:r>
        <w:rPr>
          <w:spacing w:val="-2"/>
          <w:w w:val="110"/>
        </w:rPr>
        <w:t xml:space="preserve"> </w:t>
      </w:r>
      <w:r>
        <w:rPr>
          <w:w w:val="110"/>
        </w:rPr>
        <w:t>behavior</w:t>
      </w:r>
      <w:r>
        <w:rPr>
          <w:spacing w:val="-2"/>
          <w:w w:val="110"/>
        </w:rPr>
        <w:t xml:space="preserve"> [</w:t>
      </w:r>
      <w:hyperlink w:anchor="_bookmark195" w:history="1">
        <w:r>
          <w:rPr>
            <w:color w:val="0080AC"/>
            <w:spacing w:val="-2"/>
            <w:w w:val="110"/>
          </w:rPr>
          <w:t>214</w:t>
        </w:r>
        <w:r>
          <w:rPr>
            <w:spacing w:val="-2"/>
            <w:w w:val="110"/>
          </w:rPr>
          <w:t>].</w:t>
        </w:r>
      </w:hyperlink>
    </w:p>
    <w:p w14:paraId="29E6351A" w14:textId="77777777" w:rsidR="00E21043" w:rsidRDefault="00E21043">
      <w:pPr>
        <w:pStyle w:val="BodyText"/>
        <w:spacing w:line="95" w:lineRule="exact"/>
        <w:jc w:val="left"/>
        <w:sectPr w:rsidR="00E21043">
          <w:type w:val="continuous"/>
          <w:pgSz w:w="11910" w:h="15880"/>
          <w:pgMar w:top="640" w:right="566" w:bottom="280" w:left="566" w:header="674" w:footer="0" w:gutter="0"/>
          <w:cols w:num="7" w:space="720" w:equalWidth="0">
            <w:col w:w="555" w:space="40"/>
            <w:col w:w="963" w:space="114"/>
            <w:col w:w="639" w:space="71"/>
            <w:col w:w="438" w:space="200"/>
            <w:col w:w="942" w:space="72"/>
            <w:col w:w="438" w:space="918"/>
            <w:col w:w="5388"/>
          </w:cols>
        </w:sectPr>
      </w:pPr>
    </w:p>
    <w:p w14:paraId="7F8FE169" w14:textId="77777777" w:rsidR="00E21043" w:rsidRDefault="0052501A">
      <w:pPr>
        <w:tabs>
          <w:tab w:val="left" w:pos="4884"/>
        </w:tabs>
        <w:spacing w:before="102" w:line="275" w:lineRule="exact"/>
        <w:ind w:left="23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3220480" behindDoc="1" locked="0" layoutInCell="1" allowOverlap="1" wp14:anchorId="07ADEFA9" wp14:editId="36CFE5B6">
                <wp:simplePos x="0" y="0"/>
                <wp:positionH relativeFrom="page">
                  <wp:posOffset>1005279</wp:posOffset>
                </wp:positionH>
                <wp:positionV relativeFrom="paragraph">
                  <wp:posOffset>461</wp:posOffset>
                </wp:positionV>
                <wp:extent cx="382270" cy="3175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227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0A534D" w14:textId="77777777" w:rsidR="00E21043" w:rsidRDefault="0052501A">
                            <w:pPr>
                              <w:tabs>
                                <w:tab w:val="left" w:pos="507"/>
                              </w:tabs>
                              <w:spacing w:line="192" w:lineRule="exac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10"/>
                                <w:w w:val="190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DEFA9" id="Textbox 49" o:spid="_x0000_s1037" type="#_x0000_t202" style="position:absolute;left:0;text-align:left;margin-left:79.15pt;margin-top:.05pt;width:30.1pt;height:25pt;z-index:-200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" filled="f" stroked="f">
                <v:textbox inset="0,0,0,0">
                  <w:txbxContent>
                    <w:p w14:paraId="1A0A534D" w14:textId="77777777" w:rsidR="00E21043" w:rsidRDefault="0052501A">
                      <w:pPr>
                        <w:tabs>
                          <w:tab w:val="left" w:pos="507"/>
                        </w:tabs>
                        <w:spacing w:line="192" w:lineRule="exac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10"/>
                          <w:sz w:val="20"/>
                        </w:rPr>
                        <w:t>h</w:t>
                      </w:r>
                      <w:r>
                        <w:rPr>
                          <w:rFonts w:ascii="Times New Roman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pacing w:val="-10"/>
                          <w:w w:val="190"/>
                          <w:sz w:val="20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w w:val="105"/>
          <w:sz w:val="16"/>
        </w:rPr>
        <w:t>=</w:t>
      </w:r>
      <w:r>
        <w:rPr>
          <w:rFonts w:ascii="Lucida Sans Unicode"/>
          <w:spacing w:val="17"/>
          <w:w w:val="105"/>
          <w:sz w:val="16"/>
        </w:rPr>
        <w:t xml:space="preserve"> </w:t>
      </w:r>
      <w:r>
        <w:rPr>
          <w:rFonts w:ascii="Times New Roman"/>
          <w:i/>
          <w:spacing w:val="80"/>
          <w:w w:val="105"/>
          <w:position w:val="11"/>
          <w:sz w:val="16"/>
          <w:u w:val="single"/>
        </w:rPr>
        <w:t xml:space="preserve"> </w:t>
      </w:r>
      <w:r>
        <w:rPr>
          <w:rFonts w:ascii="Times New Roman"/>
          <w:i/>
          <w:w w:val="105"/>
          <w:position w:val="11"/>
          <w:sz w:val="16"/>
          <w:u w:val="single"/>
        </w:rPr>
        <w:t>kT</w:t>
      </w:r>
      <w:r>
        <w:rPr>
          <w:rFonts w:ascii="Times New Roman"/>
          <w:i/>
          <w:spacing w:val="80"/>
          <w:w w:val="105"/>
          <w:position w:val="11"/>
          <w:sz w:val="16"/>
          <w:u w:val="single"/>
        </w:rPr>
        <w:t xml:space="preserve"> </w:t>
      </w:r>
      <w:r>
        <w:rPr>
          <w:rFonts w:ascii="Times New Roman"/>
          <w:i/>
          <w:spacing w:val="-15"/>
          <w:w w:val="105"/>
          <w:position w:val="11"/>
          <w:sz w:val="16"/>
        </w:rPr>
        <w:t xml:space="preserve"> </w:t>
      </w:r>
      <w:r>
        <w:rPr>
          <w:w w:val="105"/>
          <w:sz w:val="16"/>
        </w:rPr>
        <w:t>ln</w:t>
      </w:r>
      <w:r>
        <w:rPr>
          <w:spacing w:val="108"/>
          <w:w w:val="105"/>
          <w:sz w:val="16"/>
        </w:rPr>
        <w:t xml:space="preserve"> </w:t>
      </w:r>
      <w:r>
        <w:rPr>
          <w:rFonts w:ascii="Times New Roman"/>
          <w:i/>
          <w:spacing w:val="108"/>
          <w:w w:val="105"/>
          <w:position w:val="11"/>
          <w:sz w:val="16"/>
          <w:u w:val="single"/>
        </w:rPr>
        <w:t xml:space="preserve"> </w:t>
      </w:r>
      <w:r>
        <w:rPr>
          <w:rFonts w:ascii="Times New Roman"/>
          <w:i/>
          <w:w w:val="105"/>
          <w:position w:val="11"/>
          <w:sz w:val="16"/>
          <w:u w:val="single"/>
        </w:rPr>
        <w:t>L</w:t>
      </w:r>
      <w:r>
        <w:rPr>
          <w:rFonts w:ascii="Times New Roman"/>
          <w:i/>
          <w:spacing w:val="40"/>
          <w:w w:val="105"/>
          <w:position w:val="11"/>
          <w:sz w:val="16"/>
          <w:u w:val="single"/>
        </w:rPr>
        <w:t xml:space="preserve">  </w:t>
      </w:r>
      <w:r>
        <w:rPr>
          <w:rFonts w:ascii="Times New Roman"/>
          <w:i/>
          <w:position w:val="11"/>
          <w:sz w:val="16"/>
        </w:rPr>
        <w:tab/>
      </w:r>
      <w:r>
        <w:rPr>
          <w:spacing w:val="-5"/>
          <w:w w:val="105"/>
          <w:sz w:val="16"/>
        </w:rPr>
        <w:t>(5)</w:t>
      </w:r>
    </w:p>
    <w:p w14:paraId="4DC77779" w14:textId="77777777" w:rsidR="00E21043" w:rsidRDefault="0052501A">
      <w:pPr>
        <w:tabs>
          <w:tab w:val="left" w:pos="1135"/>
        </w:tabs>
        <w:spacing w:line="133" w:lineRule="exact"/>
        <w:ind w:left="424"/>
        <w:rPr>
          <w:rFonts w:ascii="Times New Roman" w:hAnsi="Times New Roman"/>
          <w:i/>
          <w:sz w:val="16"/>
        </w:rPr>
      </w:pPr>
      <w:r>
        <w:rPr>
          <w:spacing w:val="-4"/>
          <w:w w:val="110"/>
          <w:sz w:val="16"/>
        </w:rPr>
        <w:t>3</w:t>
      </w:r>
      <w:r>
        <w:rPr>
          <w:rFonts w:ascii="Times New Roman" w:hAnsi="Times New Roman"/>
          <w:i/>
          <w:spacing w:val="-4"/>
          <w:w w:val="110"/>
          <w:sz w:val="16"/>
        </w:rPr>
        <w:t>πщL</w:t>
      </w:r>
      <w:r>
        <w:rPr>
          <w:rFonts w:ascii="Times New Roman" w:hAnsi="Times New Roman"/>
          <w:i/>
          <w:sz w:val="16"/>
        </w:rPr>
        <w:tab/>
      </w:r>
      <w:r>
        <w:rPr>
          <w:spacing w:val="-4"/>
          <w:w w:val="110"/>
          <w:sz w:val="16"/>
        </w:rPr>
        <w:t>2</w:t>
      </w:r>
      <w:r>
        <w:rPr>
          <w:rFonts w:ascii="Times New Roman" w:hAnsi="Times New Roman"/>
          <w:i/>
          <w:spacing w:val="-4"/>
          <w:w w:val="110"/>
          <w:sz w:val="16"/>
        </w:rPr>
        <w:t>R</w:t>
      </w:r>
      <w:r>
        <w:rPr>
          <w:rFonts w:ascii="Times New Roman" w:hAnsi="Times New Roman"/>
          <w:i/>
          <w:spacing w:val="-4"/>
          <w:w w:val="110"/>
          <w:sz w:val="16"/>
          <w:vertAlign w:val="subscript"/>
        </w:rPr>
        <w:t>NP</w:t>
      </w:r>
    </w:p>
    <w:p w14:paraId="783F4062" w14:textId="77777777" w:rsidR="00E21043" w:rsidRDefault="00E21043">
      <w:pPr>
        <w:pStyle w:val="BodyText"/>
        <w:spacing w:before="46"/>
        <w:jc w:val="left"/>
        <w:rPr>
          <w:rFonts w:ascii="Times New Roman"/>
          <w:i/>
        </w:rPr>
      </w:pPr>
    </w:p>
    <w:p w14:paraId="2D95F13B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This equation is known to describe the diffusion of nanorods in</w:t>
      </w:r>
      <w:r>
        <w:rPr>
          <w:spacing w:val="40"/>
          <w:w w:val="110"/>
        </w:rPr>
        <w:t xml:space="preserve"> </w:t>
      </w:r>
      <w:r>
        <w:rPr>
          <w:w w:val="110"/>
        </w:rPr>
        <w:t>a simple liquid with L and 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larger than the characteristic length</w:t>
      </w:r>
      <w:r>
        <w:rPr>
          <w:spacing w:val="40"/>
          <w:w w:val="110"/>
        </w:rPr>
        <w:t xml:space="preserve"> </w:t>
      </w:r>
      <w:r>
        <w:rPr>
          <w:w w:val="110"/>
        </w:rPr>
        <w:t>scale of the liquid [</w:t>
      </w:r>
      <w:hyperlink w:anchor="_bookmark189" w:history="1">
        <w:r>
          <w:rPr>
            <w:color w:val="0080AC"/>
            <w:w w:val="110"/>
          </w:rPr>
          <w:t>240</w:t>
        </w:r>
        <w:r>
          <w:rPr>
            <w:w w:val="110"/>
          </w:rPr>
          <w:t>],</w:t>
        </w:r>
      </w:hyperlink>
      <w:r>
        <w:rPr>
          <w:w w:val="110"/>
        </w:rPr>
        <w:t xml:space="preserve"> and much like Eq. </w:t>
      </w:r>
      <w:hyperlink w:anchor="_bookmark29" w:history="1">
        <w:r>
          <w:rPr>
            <w:color w:val="0080AC"/>
            <w:w w:val="110"/>
          </w:rPr>
          <w:t>(4)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for spherical NPs, it</w:t>
      </w:r>
      <w:r>
        <w:rPr>
          <w:spacing w:val="40"/>
          <w:w w:val="110"/>
        </w:rPr>
        <w:t xml:space="preserve"> </w:t>
      </w:r>
      <w:r>
        <w:rPr>
          <w:w w:val="110"/>
        </w:rPr>
        <w:t>is expected to breakdown for small NRs in an entangled polymer</w:t>
      </w:r>
      <w:r>
        <w:rPr>
          <w:spacing w:val="40"/>
          <w:w w:val="110"/>
        </w:rPr>
        <w:t xml:space="preserve"> </w:t>
      </w:r>
      <w:r>
        <w:rPr>
          <w:w w:val="110"/>
        </w:rPr>
        <w:t>melt. Using RBS measurements to study TiO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NR diffusion in well-</w:t>
      </w:r>
      <w:r>
        <w:rPr>
          <w:spacing w:val="40"/>
          <w:w w:val="110"/>
        </w:rPr>
        <w:t xml:space="preserve"> </w:t>
      </w:r>
      <w:bookmarkStart w:id="62" w:name="6.4_Diffusion_in_attractive_PNCs"/>
      <w:bookmarkEnd w:id="62"/>
      <w:r>
        <w:rPr>
          <w:w w:val="110"/>
        </w:rPr>
        <w:t>entangled PS (2R</w:t>
      </w:r>
      <w:r>
        <w:rPr>
          <w:w w:val="110"/>
          <w:vertAlign w:val="subscript"/>
        </w:rPr>
        <w:t>NP</w:t>
      </w:r>
      <w:r>
        <w:rPr>
          <w:w w:val="110"/>
        </w:rPr>
        <w:t>&lt;d</w:t>
      </w:r>
      <w:r>
        <w:rPr>
          <w:w w:val="110"/>
          <w:vertAlign w:val="subscript"/>
        </w:rPr>
        <w:t>tube</w:t>
      </w:r>
      <w:r>
        <w:rPr>
          <w:w w:val="110"/>
        </w:rPr>
        <w:t>), the measured NR diffusion coefficient</w:t>
      </w:r>
      <w:r>
        <w:rPr>
          <w:spacing w:val="40"/>
          <w:w w:val="110"/>
        </w:rPr>
        <w:t xml:space="preserve"> </w:t>
      </w:r>
      <w:r>
        <w:rPr>
          <w:w w:val="110"/>
        </w:rPr>
        <w:t>was</w:t>
      </w:r>
      <w:r>
        <w:rPr>
          <w:spacing w:val="15"/>
          <w:w w:val="110"/>
        </w:rPr>
        <w:t xml:space="preserve"> </w:t>
      </w:r>
      <w:r>
        <w:rPr>
          <w:w w:val="110"/>
        </w:rPr>
        <w:t>faster</w:t>
      </w:r>
      <w:r>
        <w:rPr>
          <w:spacing w:val="16"/>
          <w:w w:val="110"/>
        </w:rPr>
        <w:t xml:space="preserve"> </w:t>
      </w:r>
      <w:r>
        <w:rPr>
          <w:w w:val="110"/>
        </w:rPr>
        <w:t>than</w:t>
      </w:r>
      <w:r>
        <w:rPr>
          <w:spacing w:val="16"/>
          <w:w w:val="110"/>
        </w:rPr>
        <w:t xml:space="preserve"> </w:t>
      </w:r>
      <w:r>
        <w:rPr>
          <w:w w:val="110"/>
        </w:rPr>
        <w:t>expected</w:t>
      </w:r>
      <w:r>
        <w:rPr>
          <w:spacing w:val="15"/>
          <w:w w:val="110"/>
        </w:rPr>
        <w:t xml:space="preserve"> </w:t>
      </w:r>
      <w:r>
        <w:rPr>
          <w:w w:val="110"/>
        </w:rPr>
        <w:t>from</w:t>
      </w:r>
      <w:r>
        <w:rPr>
          <w:spacing w:val="16"/>
          <w:w w:val="110"/>
        </w:rPr>
        <w:t xml:space="preserve"> </w:t>
      </w:r>
      <w:r>
        <w:rPr>
          <w:w w:val="110"/>
        </w:rPr>
        <w:t>Eq.</w:t>
      </w:r>
      <w:r>
        <w:rPr>
          <w:spacing w:val="16"/>
          <w:w w:val="110"/>
        </w:rPr>
        <w:t xml:space="preserve"> </w:t>
      </w:r>
      <w:hyperlink w:anchor="_bookmark33" w:history="1">
        <w:r>
          <w:rPr>
            <w:color w:val="0080AC"/>
            <w:w w:val="110"/>
          </w:rPr>
          <w:t>(5)</w:t>
        </w:r>
        <w:r>
          <w:rPr>
            <w:w w:val="110"/>
          </w:rPr>
          <w:t>,</w:t>
        </w:r>
      </w:hyperlink>
      <w:r>
        <w:rPr>
          <w:spacing w:val="15"/>
          <w:w w:val="110"/>
        </w:rPr>
        <w:t xml:space="preserve"> </w:t>
      </w:r>
      <w:r>
        <w:rPr>
          <w:w w:val="110"/>
        </w:rPr>
        <w:t>reaching</w:t>
      </w:r>
      <w:r>
        <w:rPr>
          <w:spacing w:val="16"/>
          <w:w w:val="110"/>
        </w:rPr>
        <w:t xml:space="preserve"> </w:t>
      </w:r>
      <w:r>
        <w:rPr>
          <w:w w:val="110"/>
        </w:rPr>
        <w:t>enhancements</w:t>
      </w:r>
      <w:r>
        <w:rPr>
          <w:spacing w:val="16"/>
          <w:w w:val="110"/>
        </w:rPr>
        <w:t xml:space="preserve"> </w:t>
      </w:r>
      <w:r>
        <w:rPr>
          <w:spacing w:val="-5"/>
          <w:w w:val="110"/>
        </w:rPr>
        <w:t>of</w:t>
      </w:r>
    </w:p>
    <w:p w14:paraId="6C542133" w14:textId="77777777" w:rsidR="00E21043" w:rsidRDefault="0052501A">
      <w:pPr>
        <w:pStyle w:val="BodyText"/>
        <w:spacing w:line="210" w:lineRule="exact"/>
        <w:ind w:left="72"/>
        <w:rPr>
          <w:position w:val="6"/>
          <w:sz w:val="12"/>
        </w:rPr>
      </w:pP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1000</w:t>
      </w:r>
      <w:r>
        <w:rPr>
          <w:spacing w:val="-6"/>
          <w:w w:val="110"/>
        </w:rPr>
        <w:t xml:space="preserve"> </w:t>
      </w:r>
      <w:r>
        <w:rPr>
          <w:w w:val="110"/>
        </w:rPr>
        <w:t>at</w:t>
      </w:r>
      <w:r>
        <w:rPr>
          <w:spacing w:val="-1"/>
          <w:w w:val="110"/>
        </w:rPr>
        <w:t xml:space="preserve"> </w:t>
      </w:r>
      <w:r>
        <w:rPr>
          <w:w w:val="110"/>
        </w:rPr>
        <w:t>M/M</w:t>
      </w:r>
      <w:r>
        <w:rPr>
          <w:w w:val="110"/>
          <w:vertAlign w:val="subscript"/>
        </w:rPr>
        <w:t>e</w:t>
      </w:r>
      <w:r>
        <w:rPr>
          <w:spacing w:val="-6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0"/>
          <w:w w:val="110"/>
        </w:rPr>
        <w:t xml:space="preserve"> </w:t>
      </w:r>
      <w:r>
        <w:rPr>
          <w:w w:val="110"/>
        </w:rPr>
        <w:t>100</w:t>
      </w:r>
      <w:r>
        <w:rPr>
          <w:spacing w:val="-1"/>
          <w:w w:val="110"/>
        </w:rPr>
        <w:t xml:space="preserve"> </w:t>
      </w:r>
      <w:r>
        <w:rPr>
          <w:w w:val="110"/>
        </w:rPr>
        <w:t>[</w:t>
      </w:r>
      <w:hyperlink w:anchor="_bookmark185" w:history="1">
        <w:r>
          <w:rPr>
            <w:color w:val="0080AC"/>
            <w:w w:val="110"/>
          </w:rPr>
          <w:t>203</w:t>
        </w:r>
        <w:r>
          <w:rPr>
            <w:w w:val="110"/>
          </w:rPr>
          <w:t>].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observed</w:t>
      </w:r>
      <w:r>
        <w:rPr>
          <w:spacing w:val="-2"/>
          <w:w w:val="110"/>
        </w:rPr>
        <w:t xml:space="preserve"> </w:t>
      </w:r>
      <w:r>
        <w:rPr>
          <w:w w:val="110"/>
        </w:rPr>
        <w:t>scaling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CM</w:t>
      </w:r>
      <w:r>
        <w:rPr>
          <w:spacing w:val="-5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0"/>
          <w:w w:val="110"/>
        </w:rPr>
        <w:t xml:space="preserve"> </w:t>
      </w:r>
      <w:r>
        <w:rPr>
          <w:spacing w:val="-2"/>
          <w:w w:val="110"/>
        </w:rPr>
        <w:t>M</w:t>
      </w:r>
      <w:r>
        <w:rPr>
          <w:spacing w:val="-2"/>
          <w:w w:val="110"/>
          <w:vertAlign w:val="subscript"/>
        </w:rPr>
        <w:t>w</w:t>
      </w:r>
      <w:r>
        <w:rPr>
          <w:rFonts w:ascii="Lucida Sans Unicode" w:hAnsi="Lucida Sans Unicode"/>
          <w:spacing w:val="-2"/>
          <w:w w:val="110"/>
          <w:position w:val="6"/>
          <w:sz w:val="12"/>
        </w:rPr>
        <w:t>−</w:t>
      </w:r>
      <w:r>
        <w:rPr>
          <w:spacing w:val="-2"/>
          <w:w w:val="110"/>
          <w:position w:val="6"/>
          <w:sz w:val="12"/>
        </w:rPr>
        <w:t>1.4</w:t>
      </w:r>
    </w:p>
    <w:p w14:paraId="728A8747" w14:textId="77777777" w:rsidR="00E21043" w:rsidRDefault="0052501A">
      <w:pPr>
        <w:pStyle w:val="BodyText"/>
        <w:spacing w:line="268" w:lineRule="auto"/>
        <w:ind w:left="72"/>
      </w:pPr>
      <w:r>
        <w:rPr>
          <w:w w:val="110"/>
        </w:rPr>
        <w:t>implies that NR diffusion is decoupled from the chain-scale vis-</w:t>
      </w:r>
      <w:r>
        <w:rPr>
          <w:spacing w:val="40"/>
          <w:w w:val="110"/>
        </w:rPr>
        <w:t xml:space="preserve"> </w:t>
      </w:r>
      <w:r>
        <w:rPr>
          <w:w w:val="110"/>
        </w:rPr>
        <w:t>cosity, likely because the NR diameter facilitates NR relaxations</w:t>
      </w:r>
      <w:r>
        <w:rPr>
          <w:spacing w:val="40"/>
          <w:w w:val="110"/>
        </w:rPr>
        <w:t xml:space="preserve"> </w:t>
      </w:r>
      <w:r>
        <w:rPr>
          <w:w w:val="110"/>
        </w:rPr>
        <w:t>within the entanglement network. In MD simulations designed to</w:t>
      </w:r>
      <w:r>
        <w:rPr>
          <w:spacing w:val="40"/>
          <w:w w:val="110"/>
        </w:rPr>
        <w:t xml:space="preserve"> </w:t>
      </w:r>
      <w:r>
        <w:rPr>
          <w:w w:val="110"/>
        </w:rPr>
        <w:t>mimic this experimental system, a hop-like mechanism was iden-</w:t>
      </w:r>
      <w:r>
        <w:rPr>
          <w:spacing w:val="40"/>
          <w:w w:val="110"/>
        </w:rPr>
        <w:t xml:space="preserve"> </w:t>
      </w:r>
      <w:r>
        <w:rPr>
          <w:w w:val="110"/>
        </w:rPr>
        <w:t>tified at long-times when 2R</w:t>
      </w:r>
      <w:r>
        <w:rPr>
          <w:w w:val="110"/>
          <w:vertAlign w:val="subscript"/>
        </w:rPr>
        <w:t>NP</w:t>
      </w:r>
      <w:r>
        <w:rPr>
          <w:w w:val="110"/>
        </w:rPr>
        <w:t>&lt;d</w:t>
      </w:r>
      <w:r>
        <w:rPr>
          <w:w w:val="110"/>
          <w:vertAlign w:val="subscript"/>
        </w:rPr>
        <w:t>tube</w:t>
      </w:r>
      <w:r>
        <w:rPr>
          <w:w w:val="110"/>
        </w:rPr>
        <w:t>, although the MD simulations</w:t>
      </w:r>
      <w:r>
        <w:rPr>
          <w:spacing w:val="40"/>
          <w:w w:val="110"/>
        </w:rPr>
        <w:t xml:space="preserve"> </w:t>
      </w:r>
      <w:r>
        <w:rPr>
          <w:w w:val="110"/>
        </w:rPr>
        <w:t>over-predict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NR</w:t>
      </w:r>
      <w:r>
        <w:rPr>
          <w:spacing w:val="-6"/>
          <w:w w:val="110"/>
        </w:rPr>
        <w:t xml:space="preserve"> </w:t>
      </w:r>
      <w:r>
        <w:rPr>
          <w:w w:val="110"/>
        </w:rPr>
        <w:t>diffusion</w:t>
      </w:r>
      <w:r>
        <w:rPr>
          <w:spacing w:val="-6"/>
          <w:w w:val="110"/>
        </w:rPr>
        <w:t xml:space="preserve"> </w:t>
      </w:r>
      <w:r>
        <w:rPr>
          <w:w w:val="110"/>
        </w:rPr>
        <w:t>coefficient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well-entangled</w:t>
      </w:r>
      <w:r>
        <w:rPr>
          <w:spacing w:val="-6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melts [</w:t>
      </w:r>
      <w:hyperlink w:anchor="_bookmark217" w:history="1">
        <w:r>
          <w:rPr>
            <w:color w:val="0080AC"/>
            <w:w w:val="110"/>
          </w:rPr>
          <w:t>233</w:t>
        </w:r>
        <w:r>
          <w:rPr>
            <w:w w:val="110"/>
          </w:rPr>
          <w:t>].</w:t>
        </w:r>
      </w:hyperlink>
    </w:p>
    <w:p w14:paraId="4774A268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We also note that NP diffusion in dilute and concentrated solu-</w:t>
      </w:r>
      <w:r>
        <w:rPr>
          <w:spacing w:val="40"/>
          <w:w w:val="110"/>
        </w:rPr>
        <w:t xml:space="preserve"> </w:t>
      </w:r>
      <w:r>
        <w:rPr>
          <w:w w:val="110"/>
        </w:rPr>
        <w:t>tions has also been studied and these three-component systems</w:t>
      </w:r>
      <w:r>
        <w:rPr>
          <w:spacing w:val="40"/>
          <w:w w:val="110"/>
        </w:rPr>
        <w:t xml:space="preserve"> </w:t>
      </w:r>
      <w:r>
        <w:rPr>
          <w:w w:val="110"/>
        </w:rPr>
        <w:t>are analogous to melts, although with additional complex interac-</w:t>
      </w:r>
      <w:r>
        <w:rPr>
          <w:spacing w:val="40"/>
          <w:w w:val="110"/>
        </w:rPr>
        <w:t xml:space="preserve"> </w:t>
      </w:r>
      <w:r>
        <w:rPr>
          <w:w w:val="110"/>
        </w:rPr>
        <w:t>tions and different confining length scales [</w:t>
      </w:r>
      <w:hyperlink w:anchor="_bookmark192" w:history="1">
        <w:r>
          <w:rPr>
            <w:color w:val="0080AC"/>
            <w:w w:val="110"/>
          </w:rPr>
          <w:t>211</w:t>
        </w:r>
        <w:r>
          <w:rPr>
            <w:w w:val="110"/>
          </w:rPr>
          <w:t>,</w:t>
        </w:r>
      </w:hyperlink>
      <w:hyperlink w:anchor="_bookmark197" w:history="1">
        <w:r>
          <w:rPr>
            <w:color w:val="0080AC"/>
            <w:w w:val="110"/>
          </w:rPr>
          <w:t>215</w:t>
        </w:r>
        <w:r>
          <w:rPr>
            <w:w w:val="110"/>
          </w:rPr>
          <w:t>,</w:t>
        </w:r>
      </w:hyperlink>
      <w:hyperlink w:anchor="_bookmark198" w:history="1">
        <w:r>
          <w:rPr>
            <w:color w:val="0080AC"/>
            <w:w w:val="110"/>
          </w:rPr>
          <w:t>216</w:t>
        </w:r>
        <w:r>
          <w:rPr>
            <w:w w:val="110"/>
          </w:rPr>
          <w:t>,</w:t>
        </w:r>
      </w:hyperlink>
      <w:hyperlink w:anchor="_bookmark201" w:history="1">
        <w:r>
          <w:rPr>
            <w:color w:val="0080AC"/>
            <w:w w:val="110"/>
          </w:rPr>
          <w:t>219</w:t>
        </w:r>
        <w:r>
          <w:rPr>
            <w:w w:val="110"/>
          </w:rPr>
          <w:t>].</w:t>
        </w:r>
      </w:hyperlink>
      <w:r>
        <w:rPr>
          <w:w w:val="110"/>
        </w:rPr>
        <w:t xml:space="preserve"> NP</w:t>
      </w:r>
      <w:r>
        <w:rPr>
          <w:spacing w:val="40"/>
          <w:w w:val="110"/>
        </w:rPr>
        <w:t xml:space="preserve"> </w:t>
      </w:r>
      <w:r>
        <w:rPr>
          <w:w w:val="110"/>
        </w:rPr>
        <w:t>diffusion has been measured in several polymer solutions with a</w:t>
      </w:r>
      <w:r>
        <w:rPr>
          <w:spacing w:val="40"/>
          <w:w w:val="110"/>
        </w:rPr>
        <w:t xml:space="preserve"> </w:t>
      </w:r>
      <w:r>
        <w:rPr>
          <w:w w:val="110"/>
        </w:rPr>
        <w:t>variety of techniques including XPCS, SPT, and FCS [</w:t>
      </w:r>
      <w:hyperlink w:anchor="_bookmark205" w:history="1">
        <w:r>
          <w:rPr>
            <w:color w:val="0080AC"/>
            <w:w w:val="110"/>
          </w:rPr>
          <w:t>222</w:t>
        </w:r>
        <w:r>
          <w:rPr>
            <w:w w:val="110"/>
          </w:rPr>
          <w:t>,</w:t>
        </w:r>
      </w:hyperlink>
      <w:hyperlink w:anchor="_bookmark190" w:history="1">
        <w:r>
          <w:rPr>
            <w:color w:val="0080AC"/>
            <w:w w:val="110"/>
          </w:rPr>
          <w:t>241–245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The relevant viscosity in NP-polymer solutions depends on the NP</w:t>
      </w:r>
      <w:r>
        <w:rPr>
          <w:spacing w:val="40"/>
          <w:w w:val="110"/>
        </w:rPr>
        <w:t xml:space="preserve"> </w:t>
      </w:r>
      <w:r>
        <w:rPr>
          <w:w w:val="110"/>
        </w:rPr>
        <w:t>and polymer concentrations and the interactions between the NP,</w:t>
      </w:r>
      <w:r>
        <w:rPr>
          <w:spacing w:val="40"/>
          <w:w w:val="110"/>
        </w:rPr>
        <w:t xml:space="preserve"> </w:t>
      </w:r>
      <w:r>
        <w:rPr>
          <w:w w:val="110"/>
        </w:rPr>
        <w:t>solvent, and polymer. Generally, insights regarding NP diffusion</w:t>
      </w:r>
      <w:r>
        <w:rPr>
          <w:spacing w:val="40"/>
          <w:w w:val="110"/>
        </w:rPr>
        <w:t xml:space="preserve"> </w:t>
      </w:r>
      <w:r>
        <w:rPr>
          <w:w w:val="110"/>
        </w:rPr>
        <w:t>from NP-polymer solutions can be used to inform NP diffusion in</w:t>
      </w:r>
      <w:r>
        <w:rPr>
          <w:spacing w:val="40"/>
          <w:w w:val="110"/>
        </w:rPr>
        <w:t xml:space="preserve"> </w:t>
      </w:r>
      <w:r>
        <w:rPr>
          <w:w w:val="110"/>
        </w:rPr>
        <w:t>polymer melts (and visa versa) and may be relevant to understand</w:t>
      </w:r>
      <w:r>
        <w:rPr>
          <w:spacing w:val="40"/>
          <w:w w:val="110"/>
        </w:rPr>
        <w:t xml:space="preserve"> </w:t>
      </w:r>
      <w:bookmarkStart w:id="63" w:name="_bookmark34"/>
      <w:bookmarkEnd w:id="63"/>
      <w:r>
        <w:rPr>
          <w:w w:val="110"/>
        </w:rPr>
        <w:t>PNC fabrication from solution.</w:t>
      </w:r>
    </w:p>
    <w:p w14:paraId="6087541C" w14:textId="77777777" w:rsidR="00E21043" w:rsidRDefault="0052501A">
      <w:pPr>
        <w:pStyle w:val="ListParagraph"/>
        <w:numPr>
          <w:ilvl w:val="1"/>
          <w:numId w:val="2"/>
        </w:numPr>
        <w:tabs>
          <w:tab w:val="left" w:pos="429"/>
        </w:tabs>
        <w:spacing w:before="187"/>
        <w:ind w:left="429" w:hanging="357"/>
        <w:jc w:val="left"/>
        <w:rPr>
          <w:i/>
          <w:sz w:val="16"/>
        </w:rPr>
      </w:pPr>
      <w:r>
        <w:rPr>
          <w:i/>
          <w:w w:val="110"/>
          <w:sz w:val="16"/>
        </w:rPr>
        <w:t>Diffusion</w:t>
      </w:r>
      <w:r>
        <w:rPr>
          <w:i/>
          <w:spacing w:val="-7"/>
          <w:w w:val="110"/>
          <w:sz w:val="16"/>
        </w:rPr>
        <w:t xml:space="preserve"> </w:t>
      </w:r>
      <w:r>
        <w:rPr>
          <w:i/>
          <w:w w:val="110"/>
          <w:sz w:val="16"/>
        </w:rPr>
        <w:t>in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w w:val="110"/>
          <w:sz w:val="16"/>
        </w:rPr>
        <w:t>attractive</w:t>
      </w:r>
      <w:r>
        <w:rPr>
          <w:i/>
          <w:spacing w:val="-6"/>
          <w:w w:val="110"/>
          <w:sz w:val="16"/>
        </w:rPr>
        <w:t xml:space="preserve"> </w:t>
      </w:r>
      <w:r>
        <w:rPr>
          <w:i/>
          <w:spacing w:val="-4"/>
          <w:w w:val="110"/>
          <w:sz w:val="16"/>
        </w:rPr>
        <w:t>PNCs</w:t>
      </w:r>
    </w:p>
    <w:p w14:paraId="42B29854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588AA668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Although</w:t>
      </w:r>
      <w:r>
        <w:rPr>
          <w:spacing w:val="33"/>
          <w:w w:val="110"/>
        </w:rPr>
        <w:t xml:space="preserve"> </w:t>
      </w:r>
      <w:r>
        <w:rPr>
          <w:w w:val="110"/>
        </w:rPr>
        <w:t>athermal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33"/>
          <w:w w:val="110"/>
        </w:rPr>
        <w:t xml:space="preserve"> </w:t>
      </w:r>
      <w:r>
        <w:rPr>
          <w:w w:val="110"/>
        </w:rPr>
        <w:t>spherical</w:t>
      </w:r>
      <w:r>
        <w:rPr>
          <w:spacing w:val="33"/>
          <w:w w:val="110"/>
        </w:rPr>
        <w:t xml:space="preserve"> </w:t>
      </w:r>
      <w:r>
        <w:rPr>
          <w:w w:val="110"/>
        </w:rPr>
        <w:t>NPs</w:t>
      </w:r>
      <w:r>
        <w:rPr>
          <w:spacing w:val="33"/>
          <w:w w:val="110"/>
        </w:rPr>
        <w:t xml:space="preserve"> </w:t>
      </w:r>
      <w:r>
        <w:rPr>
          <w:w w:val="110"/>
        </w:rPr>
        <w:t>in</w:t>
      </w:r>
      <w:r>
        <w:rPr>
          <w:spacing w:val="33"/>
          <w:w w:val="110"/>
        </w:rPr>
        <w:t xml:space="preserve"> </w:t>
      </w:r>
      <w:r>
        <w:rPr>
          <w:w w:val="110"/>
        </w:rPr>
        <w:t>a</w:t>
      </w:r>
      <w:r>
        <w:rPr>
          <w:spacing w:val="33"/>
          <w:w w:val="110"/>
        </w:rPr>
        <w:t xml:space="preserve"> </w:t>
      </w:r>
      <w:r>
        <w:rPr>
          <w:w w:val="110"/>
        </w:rPr>
        <w:t>polymer</w:t>
      </w:r>
      <w:r>
        <w:rPr>
          <w:spacing w:val="33"/>
          <w:w w:val="110"/>
        </w:rPr>
        <w:t xml:space="preserve"> </w:t>
      </w:r>
      <w:r>
        <w:rPr>
          <w:w w:val="110"/>
        </w:rPr>
        <w:t>melt</w:t>
      </w:r>
      <w:r>
        <w:rPr>
          <w:spacing w:val="33"/>
          <w:w w:val="110"/>
        </w:rPr>
        <w:t xml:space="preserve"> </w:t>
      </w:r>
      <w:r>
        <w:rPr>
          <w:w w:val="110"/>
        </w:rPr>
        <w:t>can</w:t>
      </w:r>
      <w:r>
        <w:rPr>
          <w:spacing w:val="40"/>
          <w:w w:val="110"/>
        </w:rPr>
        <w:t xml:space="preserve"> </w:t>
      </w:r>
      <w:r>
        <w:rPr>
          <w:w w:val="110"/>
        </w:rPr>
        <w:t>be considered the simplest PNC system, PNC systems with strong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 attraction have a number of practical advantages so</w:t>
      </w:r>
      <w:r>
        <w:rPr>
          <w:spacing w:val="40"/>
          <w:w w:val="110"/>
        </w:rPr>
        <w:t xml:space="preserve"> </w:t>
      </w:r>
      <w:r>
        <w:rPr>
          <w:w w:val="110"/>
        </w:rPr>
        <w:t>understanding the role of NP-polymer interaction on NP diffu-</w:t>
      </w:r>
      <w:r>
        <w:rPr>
          <w:spacing w:val="80"/>
          <w:w w:val="110"/>
        </w:rPr>
        <w:t xml:space="preserve"> </w:t>
      </w:r>
      <w:r>
        <w:rPr>
          <w:w w:val="110"/>
        </w:rPr>
        <w:t>sion is critical. Early theories considered the effect of NP-polymer</w:t>
      </w:r>
      <w:r>
        <w:rPr>
          <w:spacing w:val="40"/>
          <w:w w:val="110"/>
        </w:rPr>
        <w:t xml:space="preserve"> </w:t>
      </w:r>
      <w:r>
        <w:rPr>
          <w:w w:val="110"/>
        </w:rPr>
        <w:t>attraction</w:t>
      </w:r>
      <w:r>
        <w:rPr>
          <w:spacing w:val="44"/>
          <w:w w:val="110"/>
        </w:rPr>
        <w:t xml:space="preserve"> </w:t>
      </w:r>
      <w:r>
        <w:rPr>
          <w:w w:val="110"/>
        </w:rPr>
        <w:t>in</w:t>
      </w:r>
      <w:r>
        <w:rPr>
          <w:spacing w:val="45"/>
          <w:w w:val="110"/>
        </w:rPr>
        <w:t xml:space="preserve"> </w:t>
      </w:r>
      <w:r>
        <w:rPr>
          <w:w w:val="110"/>
        </w:rPr>
        <w:t>terms</w:t>
      </w:r>
      <w:r>
        <w:rPr>
          <w:spacing w:val="44"/>
          <w:w w:val="110"/>
        </w:rPr>
        <w:t xml:space="preserve"> </w:t>
      </w:r>
      <w:r>
        <w:rPr>
          <w:w w:val="110"/>
        </w:rPr>
        <w:t>of</w:t>
      </w:r>
      <w:r>
        <w:rPr>
          <w:spacing w:val="45"/>
          <w:w w:val="110"/>
        </w:rPr>
        <w:t xml:space="preserve"> </w:t>
      </w:r>
      <w:r>
        <w:rPr>
          <w:w w:val="110"/>
        </w:rPr>
        <w:t>interfacial</w:t>
      </w:r>
      <w:r>
        <w:rPr>
          <w:spacing w:val="44"/>
          <w:w w:val="110"/>
        </w:rPr>
        <w:t xml:space="preserve"> </w:t>
      </w:r>
      <w:r>
        <w:rPr>
          <w:w w:val="110"/>
        </w:rPr>
        <w:t>polymer</w:t>
      </w:r>
      <w:r>
        <w:rPr>
          <w:spacing w:val="45"/>
          <w:w w:val="110"/>
        </w:rPr>
        <w:t xml:space="preserve"> </w:t>
      </w:r>
      <w:r>
        <w:rPr>
          <w:w w:val="110"/>
        </w:rPr>
        <w:t>packing</w:t>
      </w:r>
      <w:r>
        <w:rPr>
          <w:spacing w:val="44"/>
          <w:w w:val="110"/>
        </w:rPr>
        <w:t xml:space="preserve"> </w:t>
      </w:r>
      <w:r>
        <w:rPr>
          <w:w w:val="110"/>
        </w:rPr>
        <w:t>[</w:t>
      </w:r>
      <w:hyperlink w:anchor="_bookmark197" w:history="1">
        <w:r>
          <w:rPr>
            <w:color w:val="0080AC"/>
            <w:w w:val="110"/>
          </w:rPr>
          <w:t>215</w:t>
        </w:r>
        <w:r>
          <w:rPr>
            <w:w w:val="110"/>
          </w:rPr>
          <w:t>],</w:t>
        </w:r>
      </w:hyperlink>
      <w:r>
        <w:rPr>
          <w:spacing w:val="45"/>
          <w:w w:val="110"/>
        </w:rPr>
        <w:t xml:space="preserve"> </w:t>
      </w:r>
      <w:r>
        <w:rPr>
          <w:spacing w:val="-2"/>
          <w:w w:val="110"/>
        </w:rPr>
        <w:t>while</w:t>
      </w:r>
    </w:p>
    <w:p w14:paraId="5A1EC017" w14:textId="77777777" w:rsidR="00E21043" w:rsidRDefault="0052501A">
      <w:pPr>
        <w:pStyle w:val="BodyText"/>
        <w:spacing w:before="97" w:line="210" w:lineRule="exact"/>
        <w:ind w:left="65" w:right="278"/>
        <w:jc w:val="right"/>
      </w:pPr>
      <w:r>
        <w:br w:type="column"/>
      </w:r>
      <w:r>
        <w:rPr>
          <w:w w:val="110"/>
        </w:rPr>
        <w:t>In</w:t>
      </w:r>
      <w:r>
        <w:rPr>
          <w:spacing w:val="30"/>
          <w:w w:val="110"/>
        </w:rPr>
        <w:t xml:space="preserve"> </w:t>
      </w:r>
      <w:r>
        <w:rPr>
          <w:w w:val="110"/>
        </w:rPr>
        <w:t>vehicular</w:t>
      </w:r>
      <w:r>
        <w:rPr>
          <w:spacing w:val="30"/>
          <w:w w:val="110"/>
        </w:rPr>
        <w:t xml:space="preserve"> </w:t>
      </w:r>
      <w:r>
        <w:rPr>
          <w:w w:val="110"/>
        </w:rPr>
        <w:t>diffusion,</w:t>
      </w:r>
      <w:r>
        <w:rPr>
          <w:spacing w:val="30"/>
          <w:w w:val="110"/>
        </w:rPr>
        <w:t xml:space="preserve"> </w:t>
      </w:r>
      <w:r>
        <w:rPr>
          <w:w w:val="110"/>
        </w:rPr>
        <w:t>which</w:t>
      </w:r>
      <w:r>
        <w:rPr>
          <w:spacing w:val="30"/>
          <w:w w:val="110"/>
        </w:rPr>
        <w:t xml:space="preserve"> </w:t>
      </w:r>
      <w:r>
        <w:rPr>
          <w:w w:val="110"/>
        </w:rPr>
        <w:t>dominates</w:t>
      </w:r>
      <w:r>
        <w:rPr>
          <w:spacing w:val="30"/>
          <w:w w:val="110"/>
        </w:rPr>
        <w:t xml:space="preserve"> </w:t>
      </w:r>
      <w:r>
        <w:rPr>
          <w:w w:val="110"/>
        </w:rPr>
        <w:t>for</w:t>
      </w:r>
      <w:r>
        <w:rPr>
          <w:spacing w:val="30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</w:t>
      </w:r>
      <w:r>
        <w:rPr>
          <w:spacing w:val="-11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r>
        <w:rPr>
          <w:w w:val="110"/>
        </w:rPr>
        <w:t>NPs</w:t>
      </w:r>
      <w:r>
        <w:rPr>
          <w:spacing w:val="30"/>
          <w:w w:val="110"/>
        </w:rPr>
        <w:t xml:space="preserve"> </w:t>
      </w:r>
      <w:r>
        <w:rPr>
          <w:w w:val="110"/>
        </w:rPr>
        <w:t>diffuse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local</w:t>
      </w:r>
      <w:r>
        <w:rPr>
          <w:spacing w:val="31"/>
          <w:w w:val="110"/>
        </w:rPr>
        <w:t xml:space="preserve"> </w:t>
      </w:r>
      <w:r>
        <w:rPr>
          <w:w w:val="110"/>
        </w:rPr>
        <w:t>polymer</w:t>
      </w:r>
      <w:r>
        <w:rPr>
          <w:spacing w:val="31"/>
          <w:w w:val="110"/>
        </w:rPr>
        <w:t xml:space="preserve"> </w:t>
      </w:r>
      <w:r>
        <w:rPr>
          <w:w w:val="110"/>
        </w:rPr>
        <w:t>environment</w:t>
      </w:r>
      <w:r>
        <w:rPr>
          <w:spacing w:val="31"/>
          <w:w w:val="110"/>
        </w:rPr>
        <w:t xml:space="preserve"> </w:t>
      </w:r>
      <w:r>
        <w:rPr>
          <w:w w:val="110"/>
        </w:rPr>
        <w:t>until</w:t>
      </w:r>
      <w:r>
        <w:rPr>
          <w:spacing w:val="31"/>
          <w:w w:val="110"/>
        </w:rPr>
        <w:t xml:space="preserve"> </w:t>
      </w:r>
      <w:r>
        <w:rPr>
          <w:w w:val="110"/>
        </w:rPr>
        <w:t>successive</w:t>
      </w:r>
      <w:r>
        <w:rPr>
          <w:spacing w:val="31"/>
          <w:w w:val="110"/>
        </w:rPr>
        <w:t xml:space="preserve"> </w:t>
      </w:r>
      <w:r>
        <w:rPr>
          <w:w w:val="110"/>
        </w:rPr>
        <w:t>desorption</w:t>
      </w:r>
      <w:r>
        <w:rPr>
          <w:spacing w:val="40"/>
          <w:w w:val="110"/>
        </w:rPr>
        <w:t xml:space="preserve"> </w:t>
      </w:r>
      <w:r>
        <w:rPr>
          <w:w w:val="110"/>
        </w:rPr>
        <w:t>and readsorption events (“hops”) lead to decoupled polymer and</w:t>
      </w:r>
      <w:r>
        <w:rPr>
          <w:spacing w:val="40"/>
          <w:w w:val="110"/>
        </w:rPr>
        <w:t xml:space="preserve"> </w:t>
      </w:r>
      <w:r>
        <w:rPr>
          <w:w w:val="110"/>
        </w:rPr>
        <w:t>NP dynamics, thereby enhancing NP diffusion relative to SE [</w:t>
      </w:r>
      <w:hyperlink w:anchor="_bookmark195" w:history="1">
        <w:r>
          <w:rPr>
            <w:color w:val="0080AC"/>
            <w:w w:val="110"/>
          </w:rPr>
          <w:t>214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The transition between core-shell diffusion and vehicular diffu-</w:t>
      </w:r>
      <w:r>
        <w:rPr>
          <w:spacing w:val="40"/>
          <w:w w:val="110"/>
        </w:rPr>
        <w:t xml:space="preserve"> </w:t>
      </w:r>
      <w:r>
        <w:rPr>
          <w:w w:val="110"/>
        </w:rPr>
        <w:t>sion</w:t>
      </w:r>
      <w:r>
        <w:rPr>
          <w:spacing w:val="26"/>
          <w:w w:val="110"/>
        </w:rPr>
        <w:t xml:space="preserve"> </w:t>
      </w:r>
      <w:r>
        <w:rPr>
          <w:w w:val="110"/>
        </w:rPr>
        <w:t>has</w:t>
      </w:r>
      <w:r>
        <w:rPr>
          <w:spacing w:val="26"/>
          <w:w w:val="110"/>
        </w:rPr>
        <w:t xml:space="preserve"> </w:t>
      </w:r>
      <w:r>
        <w:rPr>
          <w:w w:val="110"/>
        </w:rPr>
        <w:t>been</w:t>
      </w:r>
      <w:r>
        <w:rPr>
          <w:spacing w:val="26"/>
          <w:w w:val="110"/>
        </w:rPr>
        <w:t xml:space="preserve"> </w:t>
      </w:r>
      <w:r>
        <w:rPr>
          <w:w w:val="110"/>
        </w:rPr>
        <w:t>observed</w:t>
      </w:r>
      <w:r>
        <w:rPr>
          <w:spacing w:val="26"/>
          <w:w w:val="110"/>
        </w:rPr>
        <w:t xml:space="preserve"> </w:t>
      </w:r>
      <w:r>
        <w:rPr>
          <w:w w:val="110"/>
        </w:rPr>
        <w:t>as</w:t>
      </w:r>
      <w:r>
        <w:rPr>
          <w:spacing w:val="26"/>
          <w:w w:val="110"/>
        </w:rPr>
        <w:t xml:space="preserve"> </w:t>
      </w:r>
      <w:r>
        <w:rPr>
          <w:w w:val="110"/>
        </w:rPr>
        <w:t>a</w:t>
      </w:r>
      <w:r>
        <w:rPr>
          <w:spacing w:val="26"/>
          <w:w w:val="110"/>
        </w:rPr>
        <w:t xml:space="preserve"> </w:t>
      </w:r>
      <w:r>
        <w:rPr>
          <w:w w:val="110"/>
        </w:rPr>
        <w:t>function</w:t>
      </w:r>
      <w:r>
        <w:rPr>
          <w:spacing w:val="26"/>
          <w:w w:val="110"/>
        </w:rPr>
        <w:t xml:space="preserve"> </w:t>
      </w:r>
      <w:r>
        <w:rPr>
          <w:w w:val="110"/>
        </w:rPr>
        <w:t>of</w:t>
      </w:r>
      <w:r>
        <w:rPr>
          <w:spacing w:val="26"/>
          <w:w w:val="110"/>
        </w:rPr>
        <w:t xml:space="preserve"> </w:t>
      </w:r>
      <w:r>
        <w:rPr>
          <w:w w:val="110"/>
        </w:rPr>
        <w:t>molecular</w:t>
      </w:r>
      <w:r>
        <w:rPr>
          <w:spacing w:val="26"/>
          <w:w w:val="110"/>
        </w:rPr>
        <w:t xml:space="preserve"> </w:t>
      </w:r>
      <w:r>
        <w:rPr>
          <w:w w:val="110"/>
        </w:rPr>
        <w:t>weight</w:t>
      </w:r>
      <w:r>
        <w:rPr>
          <w:spacing w:val="26"/>
          <w:w w:val="110"/>
        </w:rPr>
        <w:t xml:space="preserve"> </w:t>
      </w:r>
      <w:r>
        <w:rPr>
          <w:w w:val="110"/>
        </w:rPr>
        <w:t>[</w:t>
      </w:r>
      <w:hyperlink w:anchor="_bookmark196" w:history="1">
        <w:r>
          <w:rPr>
            <w:color w:val="0080AC"/>
            <w:w w:val="110"/>
          </w:rPr>
          <w:t>246</w:t>
        </w:r>
        <w:r>
          <w:rPr>
            <w:w w:val="110"/>
          </w:rPr>
          <w:t>]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(</w:t>
      </w:r>
      <w:hyperlink w:anchor="_bookmark32" w:history="1">
        <w:r>
          <w:rPr>
            <w:color w:val="0080AC"/>
            <w:w w:val="110"/>
          </w:rPr>
          <w:t>Fig.</w:t>
        </w:r>
        <w:r>
          <w:rPr>
            <w:color w:val="0080AC"/>
            <w:spacing w:val="27"/>
            <w:w w:val="110"/>
          </w:rPr>
          <w:t xml:space="preserve"> </w:t>
        </w:r>
        <w:r>
          <w:rPr>
            <w:color w:val="0080AC"/>
            <w:w w:val="110"/>
          </w:rPr>
          <w:t>15</w:t>
        </w:r>
        <w:r>
          <w:rPr>
            <w:w w:val="110"/>
          </w:rPr>
          <w:t>)</w:t>
        </w:r>
      </w:hyperlink>
      <w:r>
        <w:rPr>
          <w:spacing w:val="27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w w:val="110"/>
        </w:rPr>
        <w:t>NP</w:t>
      </w:r>
      <w:r>
        <w:rPr>
          <w:spacing w:val="27"/>
          <w:w w:val="110"/>
        </w:rPr>
        <w:t xml:space="preserve"> </w:t>
      </w:r>
      <w:r>
        <w:rPr>
          <w:w w:val="110"/>
        </w:rPr>
        <w:t>size</w:t>
      </w:r>
      <w:r>
        <w:rPr>
          <w:spacing w:val="27"/>
          <w:w w:val="110"/>
        </w:rPr>
        <w:t xml:space="preserve"> </w:t>
      </w:r>
      <w:r>
        <w:rPr>
          <w:w w:val="110"/>
        </w:rPr>
        <w:t>[</w:t>
      </w:r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,</w:t>
        </w:r>
      </w:hyperlink>
      <w:hyperlink w:anchor="_bookmark190" w:history="1">
        <w:r>
          <w:rPr>
            <w:color w:val="0080AC"/>
            <w:w w:val="110"/>
          </w:rPr>
          <w:t>208</w:t>
        </w:r>
        <w:r>
          <w:rPr>
            <w:w w:val="110"/>
          </w:rPr>
          <w:t>].</w:t>
        </w:r>
      </w:hyperlink>
      <w:r>
        <w:rPr>
          <w:spacing w:val="27"/>
          <w:w w:val="110"/>
        </w:rPr>
        <w:t xml:space="preserve"> </w:t>
      </w:r>
      <w:r>
        <w:rPr>
          <w:w w:val="110"/>
        </w:rPr>
        <w:t>As</w:t>
      </w:r>
      <w:r>
        <w:rPr>
          <w:spacing w:val="27"/>
          <w:w w:val="110"/>
        </w:rPr>
        <w:t xml:space="preserve"> </w:t>
      </w:r>
      <w:r>
        <w:rPr>
          <w:w w:val="110"/>
        </w:rPr>
        <w:t>shown</w:t>
      </w:r>
      <w:r>
        <w:rPr>
          <w:spacing w:val="27"/>
          <w:w w:val="110"/>
        </w:rPr>
        <w:t xml:space="preserve"> </w:t>
      </w:r>
      <w:r>
        <w:rPr>
          <w:w w:val="110"/>
        </w:rPr>
        <w:t>in</w:t>
      </w:r>
      <w:r>
        <w:rPr>
          <w:spacing w:val="27"/>
          <w:w w:val="110"/>
        </w:rPr>
        <w:t xml:space="preserve"> </w:t>
      </w:r>
      <w:hyperlink w:anchor="_bookmark32" w:history="1">
        <w:r>
          <w:rPr>
            <w:color w:val="0080AC"/>
            <w:w w:val="110"/>
          </w:rPr>
          <w:t>Fig.</w:t>
        </w:r>
        <w:r>
          <w:rPr>
            <w:color w:val="0080AC"/>
            <w:spacing w:val="27"/>
            <w:w w:val="110"/>
          </w:rPr>
          <w:t xml:space="preserve"> </w:t>
        </w:r>
        <w:r>
          <w:rPr>
            <w:color w:val="0080AC"/>
            <w:w w:val="110"/>
          </w:rPr>
          <w:t>15</w:t>
        </w:r>
      </w:hyperlink>
      <w:r>
        <w:rPr>
          <w:color w:val="0080AC"/>
          <w:spacing w:val="27"/>
          <w:w w:val="110"/>
        </w:rPr>
        <w:t xml:space="preserve"> </w:t>
      </w:r>
      <w:r>
        <w:rPr>
          <w:w w:val="110"/>
        </w:rPr>
        <w:t>for</w:t>
      </w:r>
      <w:r>
        <w:rPr>
          <w:spacing w:val="27"/>
          <w:w w:val="110"/>
        </w:rPr>
        <w:t xml:space="preserve"> </w:t>
      </w:r>
      <w:r>
        <w:rPr>
          <w:w w:val="110"/>
        </w:rPr>
        <w:t>amine-</w:t>
      </w:r>
      <w:r>
        <w:rPr>
          <w:spacing w:val="40"/>
          <w:w w:val="110"/>
        </w:rPr>
        <w:t xml:space="preserve"> </w:t>
      </w:r>
      <w:r>
        <w:rPr>
          <w:w w:val="110"/>
        </w:rPr>
        <w:t>functionalized</w:t>
      </w:r>
      <w:r>
        <w:rPr>
          <w:spacing w:val="37"/>
          <w:w w:val="110"/>
        </w:rPr>
        <w:t xml:space="preserve"> </w:t>
      </w:r>
      <w:r>
        <w:rPr>
          <w:w w:val="110"/>
        </w:rPr>
        <w:t>OAPS</w:t>
      </w:r>
      <w:r>
        <w:rPr>
          <w:spacing w:val="37"/>
          <w:w w:val="110"/>
        </w:rPr>
        <w:t xml:space="preserve"> </w:t>
      </w:r>
      <w:r>
        <w:rPr>
          <w:w w:val="110"/>
        </w:rPr>
        <w:t>diffusion</w:t>
      </w:r>
      <w:r>
        <w:rPr>
          <w:spacing w:val="37"/>
          <w:w w:val="110"/>
        </w:rPr>
        <w:t xml:space="preserve"> </w:t>
      </w:r>
      <w:r>
        <w:rPr>
          <w:w w:val="110"/>
        </w:rPr>
        <w:t>in</w:t>
      </w:r>
      <w:r>
        <w:rPr>
          <w:spacing w:val="37"/>
          <w:w w:val="110"/>
        </w:rPr>
        <w:t xml:space="preserve"> </w:t>
      </w:r>
      <w:r>
        <w:rPr>
          <w:w w:val="110"/>
        </w:rPr>
        <w:t>PPG</w:t>
      </w:r>
      <w:r>
        <w:rPr>
          <w:spacing w:val="37"/>
          <w:w w:val="110"/>
        </w:rPr>
        <w:t xml:space="preserve"> </w:t>
      </w:r>
      <w:r>
        <w:rPr>
          <w:w w:val="110"/>
        </w:rPr>
        <w:t>as</w:t>
      </w:r>
      <w:r>
        <w:rPr>
          <w:spacing w:val="37"/>
          <w:w w:val="110"/>
        </w:rPr>
        <w:t xml:space="preserve"> </w:t>
      </w:r>
      <w:r>
        <w:rPr>
          <w:w w:val="110"/>
        </w:rPr>
        <w:t>measured</w:t>
      </w:r>
      <w:r>
        <w:rPr>
          <w:spacing w:val="37"/>
          <w:w w:val="110"/>
        </w:rPr>
        <w:t xml:space="preserve"> </w:t>
      </w:r>
      <w:r>
        <w:rPr>
          <w:w w:val="110"/>
        </w:rPr>
        <w:t>via</w:t>
      </w:r>
      <w:r>
        <w:rPr>
          <w:spacing w:val="37"/>
          <w:w w:val="110"/>
        </w:rPr>
        <w:t xml:space="preserve"> </w:t>
      </w:r>
      <w:r>
        <w:rPr>
          <w:w w:val="110"/>
        </w:rPr>
        <w:t>DLS,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small</w:t>
      </w:r>
      <w:r>
        <w:rPr>
          <w:spacing w:val="27"/>
          <w:w w:val="110"/>
        </w:rPr>
        <w:t xml:space="preserve"> </w:t>
      </w:r>
      <w:r>
        <w:rPr>
          <w:w w:val="110"/>
        </w:rPr>
        <w:t>NPs</w:t>
      </w:r>
      <w:r>
        <w:rPr>
          <w:spacing w:val="27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spacing w:val="-2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0"/>
          <w:w w:val="110"/>
        </w:rPr>
        <w:t xml:space="preserve"> </w:t>
      </w:r>
      <w:r>
        <w:rPr>
          <w:w w:val="110"/>
        </w:rPr>
        <w:t>2</w:t>
      </w:r>
      <w:r>
        <w:rPr>
          <w:spacing w:val="-12"/>
          <w:w w:val="110"/>
        </w:rPr>
        <w:t xml:space="preserve"> </w:t>
      </w:r>
      <w:r>
        <w:rPr>
          <w:w w:val="110"/>
        </w:rPr>
        <w:t>nm)</w:t>
      </w:r>
      <w:r>
        <w:rPr>
          <w:spacing w:val="27"/>
          <w:w w:val="110"/>
        </w:rPr>
        <w:t xml:space="preserve"> </w:t>
      </w:r>
      <w:r>
        <w:rPr>
          <w:w w:val="110"/>
        </w:rPr>
        <w:t>diffuse</w:t>
      </w:r>
      <w:r>
        <w:rPr>
          <w:spacing w:val="27"/>
          <w:w w:val="110"/>
        </w:rPr>
        <w:t xml:space="preserve"> </w:t>
      </w:r>
      <w:r>
        <w:rPr>
          <w:w w:val="110"/>
        </w:rPr>
        <w:t>via</w:t>
      </w:r>
      <w:r>
        <w:rPr>
          <w:spacing w:val="27"/>
          <w:w w:val="110"/>
        </w:rPr>
        <w:t xml:space="preserve"> </w:t>
      </w:r>
      <w:r>
        <w:rPr>
          <w:w w:val="110"/>
        </w:rPr>
        <w:t>core-shell</w:t>
      </w:r>
      <w:r>
        <w:rPr>
          <w:spacing w:val="27"/>
          <w:w w:val="110"/>
        </w:rPr>
        <w:t xml:space="preserve"> </w:t>
      </w:r>
      <w:r>
        <w:rPr>
          <w:w w:val="110"/>
        </w:rPr>
        <w:t>diffusion</w:t>
      </w:r>
      <w:r>
        <w:rPr>
          <w:spacing w:val="27"/>
          <w:w w:val="110"/>
        </w:rPr>
        <w:t xml:space="preserve"> </w:t>
      </w:r>
      <w:r>
        <w:rPr>
          <w:w w:val="110"/>
        </w:rPr>
        <w:t>(D</w:t>
      </w:r>
      <w:r>
        <w:rPr>
          <w:spacing w:val="-12"/>
          <w:w w:val="110"/>
        </w:rPr>
        <w:t xml:space="preserve"> </w:t>
      </w:r>
      <w:r>
        <w:rPr>
          <w:w w:val="110"/>
        </w:rPr>
        <w:t>&lt;</w:t>
      </w:r>
      <w:r>
        <w:rPr>
          <w:spacing w:val="-12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SE</w:t>
      </w:r>
      <w:r>
        <w:rPr>
          <w:w w:val="110"/>
        </w:rPr>
        <w:t>)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24"/>
          <w:w w:val="110"/>
        </w:rPr>
        <w:t xml:space="preserve"> </w:t>
      </w:r>
      <w:r>
        <w:rPr>
          <w:w w:val="110"/>
        </w:rPr>
        <w:t>short,</w:t>
      </w:r>
      <w:r>
        <w:rPr>
          <w:spacing w:val="24"/>
          <w:w w:val="110"/>
        </w:rPr>
        <w:t xml:space="preserve"> </w:t>
      </w:r>
      <w:r>
        <w:rPr>
          <w:w w:val="110"/>
        </w:rPr>
        <w:t>unentangled</w:t>
      </w:r>
      <w:r>
        <w:rPr>
          <w:spacing w:val="24"/>
          <w:w w:val="110"/>
        </w:rPr>
        <w:t xml:space="preserve"> </w:t>
      </w:r>
      <w:r>
        <w:rPr>
          <w:w w:val="110"/>
        </w:rPr>
        <w:t>melts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via</w:t>
      </w:r>
      <w:r>
        <w:rPr>
          <w:spacing w:val="24"/>
          <w:w w:val="110"/>
        </w:rPr>
        <w:t xml:space="preserve"> </w:t>
      </w:r>
      <w:r>
        <w:rPr>
          <w:w w:val="110"/>
        </w:rPr>
        <w:t>vehicle</w:t>
      </w:r>
      <w:r>
        <w:rPr>
          <w:spacing w:val="24"/>
          <w:w w:val="110"/>
        </w:rPr>
        <w:t xml:space="preserve"> </w:t>
      </w:r>
      <w:r>
        <w:rPr>
          <w:w w:val="110"/>
        </w:rPr>
        <w:t>diffusion</w:t>
      </w:r>
      <w:r>
        <w:rPr>
          <w:spacing w:val="24"/>
          <w:w w:val="110"/>
        </w:rPr>
        <w:t xml:space="preserve"> </w:t>
      </w:r>
      <w:r>
        <w:rPr>
          <w:w w:val="110"/>
        </w:rPr>
        <w:t>(D</w:t>
      </w:r>
      <w:r>
        <w:rPr>
          <w:spacing w:val="-10"/>
          <w:w w:val="110"/>
        </w:rPr>
        <w:t xml:space="preserve"> 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SE</w:t>
      </w:r>
      <w:r>
        <w:rPr>
          <w:w w:val="110"/>
        </w:rPr>
        <w:t>)</w:t>
      </w:r>
      <w:r>
        <w:rPr>
          <w:spacing w:val="24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longer, lightly entangled melts [</w:t>
      </w:r>
      <w:hyperlink w:anchor="_bookmark196" w:history="1">
        <w:r>
          <w:rPr>
            <w:color w:val="0080AC"/>
            <w:w w:val="110"/>
          </w:rPr>
          <w:t>246</w:t>
        </w:r>
        <w:r>
          <w:rPr>
            <w:w w:val="110"/>
          </w:rPr>
          <w:t>].</w:t>
        </w:r>
      </w:hyperlink>
      <w:r>
        <w:rPr>
          <w:w w:val="110"/>
        </w:rPr>
        <w:t xml:space="preserve"> The observed crossover cor-</w:t>
      </w:r>
      <w:r>
        <w:rPr>
          <w:spacing w:val="40"/>
          <w:w w:val="110"/>
        </w:rPr>
        <w:t xml:space="preserve"> </w:t>
      </w:r>
      <w:r>
        <w:rPr>
          <w:w w:val="110"/>
        </w:rPr>
        <w:t>responds</w:t>
      </w:r>
      <w:r>
        <w:rPr>
          <w:spacing w:val="25"/>
          <w:w w:val="110"/>
        </w:rPr>
        <w:t xml:space="preserve"> </w:t>
      </w:r>
      <w:r>
        <w:rPr>
          <w:w w:val="110"/>
        </w:rPr>
        <w:t>to</w:t>
      </w:r>
      <w:r>
        <w:rPr>
          <w:spacing w:val="25"/>
          <w:w w:val="110"/>
        </w:rPr>
        <w:t xml:space="preserve"> </w:t>
      </w:r>
      <w:r>
        <w:rPr>
          <w:w w:val="110"/>
        </w:rPr>
        <w:t>where</w:t>
      </w:r>
      <w:r>
        <w:rPr>
          <w:spacing w:val="25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6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g</w:t>
      </w:r>
      <w:r>
        <w:rPr>
          <w:w w:val="110"/>
        </w:rPr>
        <w:t>,</w:t>
      </w:r>
      <w:r>
        <w:rPr>
          <w:spacing w:val="25"/>
          <w:w w:val="110"/>
        </w:rPr>
        <w:t xml:space="preserve"> </w:t>
      </w:r>
      <w:r>
        <w:rPr>
          <w:w w:val="110"/>
        </w:rPr>
        <w:t>N</w:t>
      </w:r>
      <w:r>
        <w:rPr>
          <w:spacing w:val="-9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6"/>
          <w:w w:val="110"/>
        </w:rPr>
        <w:t xml:space="preserve"> </w:t>
      </w:r>
      <w:r>
        <w:rPr>
          <w:w w:val="110"/>
        </w:rPr>
        <w:t>N</w:t>
      </w:r>
      <w:r>
        <w:rPr>
          <w:w w:val="110"/>
          <w:vertAlign w:val="subscript"/>
        </w:rPr>
        <w:t>e</w:t>
      </w:r>
      <w:r>
        <w:rPr>
          <w:w w:val="110"/>
        </w:rPr>
        <w:t>,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25"/>
          <w:w w:val="110"/>
        </w:rPr>
        <w:t xml:space="preserve"> </w:t>
      </w:r>
      <w:r>
        <w:rPr>
          <w:w w:val="110"/>
        </w:rPr>
        <w:t>when</w:t>
      </w:r>
      <w:r>
        <w:rPr>
          <w:spacing w:val="25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6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poly</w:t>
      </w:r>
      <w:r>
        <w:rPr>
          <w:w w:val="110"/>
        </w:rPr>
        <w:t>.</w:t>
      </w:r>
      <w:r>
        <w:rPr>
          <w:spacing w:val="25"/>
          <w:w w:val="110"/>
        </w:rPr>
        <w:t xml:space="preserve"> </w:t>
      </w:r>
      <w:r>
        <w:rPr>
          <w:w w:val="110"/>
        </w:rPr>
        <w:t>These</w:t>
      </w:r>
      <w:r>
        <w:rPr>
          <w:spacing w:val="40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-9"/>
          <w:w w:val="110"/>
        </w:rPr>
        <w:t xml:space="preserve"> </w:t>
      </w:r>
      <w:r>
        <w:rPr>
          <w:w w:val="110"/>
        </w:rPr>
        <w:t>results</w:t>
      </w:r>
      <w:r>
        <w:rPr>
          <w:spacing w:val="-9"/>
          <w:w w:val="110"/>
        </w:rPr>
        <w:t xml:space="preserve"> </w:t>
      </w:r>
      <w:r>
        <w:rPr>
          <w:w w:val="110"/>
        </w:rPr>
        <w:t>are</w:t>
      </w:r>
      <w:r>
        <w:rPr>
          <w:spacing w:val="-9"/>
          <w:w w:val="110"/>
        </w:rPr>
        <w:t xml:space="preserve"> </w:t>
      </w:r>
      <w:r>
        <w:rPr>
          <w:w w:val="110"/>
        </w:rPr>
        <w:t>consistent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observations</w:t>
      </w:r>
      <w:r>
        <w:rPr>
          <w:spacing w:val="-9"/>
          <w:w w:val="110"/>
        </w:rPr>
        <w:t xml:space="preserve"> </w:t>
      </w:r>
      <w:r>
        <w:rPr>
          <w:w w:val="110"/>
        </w:rPr>
        <w:t>via</w:t>
      </w:r>
      <w:r>
        <w:rPr>
          <w:spacing w:val="-9"/>
          <w:w w:val="110"/>
        </w:rPr>
        <w:t xml:space="preserve"> </w:t>
      </w:r>
      <w:r>
        <w:rPr>
          <w:w w:val="110"/>
        </w:rPr>
        <w:t>MD</w:t>
      </w:r>
      <w:r>
        <w:rPr>
          <w:spacing w:val="-9"/>
          <w:w w:val="110"/>
        </w:rPr>
        <w:t xml:space="preserve"> </w:t>
      </w:r>
      <w:r>
        <w:rPr>
          <w:w w:val="110"/>
        </w:rPr>
        <w:t>simu-</w:t>
      </w:r>
      <w:r>
        <w:rPr>
          <w:spacing w:val="40"/>
          <w:w w:val="110"/>
        </w:rPr>
        <w:t xml:space="preserve"> </w:t>
      </w:r>
      <w:r>
        <w:rPr>
          <w:w w:val="110"/>
        </w:rPr>
        <w:t>lations</w:t>
      </w:r>
      <w:r>
        <w:rPr>
          <w:spacing w:val="-6"/>
          <w:w w:val="110"/>
        </w:rPr>
        <w:t xml:space="preserve"> </w:t>
      </w:r>
      <w:r>
        <w:rPr>
          <w:w w:val="110"/>
        </w:rPr>
        <w:t>designed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mimic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OAPS/PPG</w:t>
      </w:r>
      <w:r>
        <w:rPr>
          <w:spacing w:val="-5"/>
          <w:w w:val="110"/>
        </w:rPr>
        <w:t xml:space="preserve"> </w:t>
      </w:r>
      <w:r>
        <w:rPr>
          <w:w w:val="110"/>
        </w:rPr>
        <w:t>system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previously</w:t>
      </w:r>
    </w:p>
    <w:p w14:paraId="68BC2A2A" w14:textId="77777777" w:rsidR="00E21043" w:rsidRDefault="0052501A">
      <w:pPr>
        <w:pStyle w:val="BodyText"/>
        <w:spacing w:before="5"/>
        <w:ind w:left="72"/>
      </w:pPr>
      <w:r>
        <w:rPr>
          <w:w w:val="110"/>
        </w:rPr>
        <w:t>described</w:t>
      </w:r>
      <w:r>
        <w:rPr>
          <w:spacing w:val="4"/>
          <w:w w:val="110"/>
        </w:rPr>
        <w:t xml:space="preserve"> </w:t>
      </w:r>
      <w:r>
        <w:rPr>
          <w:w w:val="110"/>
        </w:rPr>
        <w:t>theory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195" w:history="1">
        <w:r>
          <w:rPr>
            <w:color w:val="0080AC"/>
            <w:spacing w:val="-2"/>
            <w:w w:val="110"/>
          </w:rPr>
          <w:t>214</w:t>
        </w:r>
        <w:r>
          <w:rPr>
            <w:spacing w:val="-2"/>
            <w:w w:val="110"/>
          </w:rPr>
          <w:t>,</w:t>
        </w:r>
      </w:hyperlink>
      <w:hyperlink w:anchor="_bookmark196" w:history="1">
        <w:r>
          <w:rPr>
            <w:color w:val="0080AC"/>
            <w:spacing w:val="-2"/>
            <w:w w:val="110"/>
          </w:rPr>
          <w:t>246</w:t>
        </w:r>
        <w:r>
          <w:rPr>
            <w:spacing w:val="-2"/>
            <w:w w:val="110"/>
          </w:rPr>
          <w:t>].</w:t>
        </w:r>
      </w:hyperlink>
    </w:p>
    <w:p w14:paraId="15AA781C" w14:textId="77777777" w:rsidR="00E21043" w:rsidRDefault="0052501A">
      <w:pPr>
        <w:pStyle w:val="BodyText"/>
        <w:spacing w:before="6" w:line="210" w:lineRule="exact"/>
        <w:ind w:left="72" w:right="278" w:firstLine="239"/>
      </w:pPr>
      <w:r>
        <w:rPr>
          <w:w w:val="110"/>
        </w:rPr>
        <w:t>Core-shell diffusion [</w:t>
      </w:r>
      <w:hyperlink w:anchor="_bookmark190" w:history="1">
        <w:r>
          <w:rPr>
            <w:color w:val="0080AC"/>
            <w:w w:val="110"/>
          </w:rPr>
          <w:t>208</w:t>
        </w:r>
        <w:r>
          <w:rPr>
            <w:w w:val="110"/>
          </w:rPr>
          <w:t>]</w:t>
        </w:r>
      </w:hyperlink>
      <w:r>
        <w:rPr>
          <w:w w:val="110"/>
        </w:rPr>
        <w:t xml:space="preserve"> and vehicular diffusion [</w:t>
      </w:r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]</w:t>
        </w:r>
      </w:hyperlink>
      <w:r>
        <w:rPr>
          <w:w w:val="110"/>
        </w:rPr>
        <w:t xml:space="preserve"> have</w:t>
      </w:r>
      <w:r>
        <w:rPr>
          <w:spacing w:val="40"/>
          <w:w w:val="110"/>
        </w:rPr>
        <w:t xml:space="preserve"> </w:t>
      </w:r>
      <w:r>
        <w:rPr>
          <w:w w:val="110"/>
        </w:rPr>
        <w:t>also been observed in well-entangled P2VP melts using RBS and</w:t>
      </w:r>
      <w:r>
        <w:rPr>
          <w:spacing w:val="40"/>
          <w:w w:val="110"/>
        </w:rPr>
        <w:t xml:space="preserve"> </w:t>
      </w:r>
      <w:r>
        <w:rPr>
          <w:w w:val="110"/>
        </w:rPr>
        <w:t>attractive NPs of different size. For 26-nm diameter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in P2VP</w:t>
      </w:r>
      <w:r>
        <w:rPr>
          <w:spacing w:val="40"/>
          <w:w w:val="110"/>
        </w:rPr>
        <w:t xml:space="preserve"> </w:t>
      </w:r>
      <w:r>
        <w:rPr>
          <w:w w:val="110"/>
        </w:rPr>
        <w:t>(2R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&gt;</w:t>
      </w:r>
      <w:r>
        <w:rPr>
          <w:spacing w:val="-7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>), the measured diffusion coefficient was slower than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predicted by Eq. </w:t>
      </w:r>
      <w:hyperlink w:anchor="_bookmark29" w:history="1">
        <w:r>
          <w:rPr>
            <w:color w:val="0080AC"/>
            <w:w w:val="110"/>
          </w:rPr>
          <w:t>(4)</w:t>
        </w:r>
      </w:hyperlink>
      <w:r>
        <w:rPr>
          <w:color w:val="0080AC"/>
          <w:w w:val="110"/>
        </w:rPr>
        <w:t xml:space="preserve"> </w:t>
      </w:r>
      <w:r>
        <w:rPr>
          <w:w w:val="110"/>
        </w:rPr>
        <w:t>and the difference was found to increase with</w:t>
      </w:r>
      <w:r>
        <w:rPr>
          <w:spacing w:val="40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[</w:t>
      </w:r>
      <w:hyperlink w:anchor="_bookmark190" w:history="1">
        <w:r>
          <w:rPr>
            <w:color w:val="0080AC"/>
            <w:w w:val="110"/>
          </w:rPr>
          <w:t>208</w:t>
        </w:r>
        <w:r>
          <w:rPr>
            <w:w w:val="110"/>
          </w:rPr>
          <w:t>].</w:t>
        </w:r>
      </w:hyperlink>
      <w:r>
        <w:rPr>
          <w:w w:val="110"/>
        </w:rPr>
        <w:t xml:space="preserve"> The difference between D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and D</w:t>
      </w:r>
      <w:r>
        <w:rPr>
          <w:w w:val="110"/>
          <w:vertAlign w:val="subscript"/>
        </w:rPr>
        <w:t>SE</w:t>
      </w:r>
      <w:r>
        <w:rPr>
          <w:w w:val="110"/>
        </w:rPr>
        <w:t xml:space="preserve"> was quantitatively</w:t>
      </w:r>
      <w:r>
        <w:rPr>
          <w:spacing w:val="40"/>
          <w:w w:val="110"/>
        </w:rPr>
        <w:t xml:space="preserve"> </w:t>
      </w:r>
      <w:r>
        <w:rPr>
          <w:w w:val="110"/>
        </w:rPr>
        <w:t>accounted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an</w:t>
      </w:r>
      <w:r>
        <w:rPr>
          <w:spacing w:val="-6"/>
          <w:w w:val="110"/>
        </w:rPr>
        <w:t xml:space="preserve"> </w:t>
      </w:r>
      <w:r>
        <w:rPr>
          <w:w w:val="110"/>
        </w:rPr>
        <w:t>increased</w:t>
      </w:r>
      <w:r>
        <w:rPr>
          <w:spacing w:val="-6"/>
          <w:w w:val="110"/>
        </w:rPr>
        <w:t xml:space="preserve"> </w:t>
      </w:r>
      <w:r>
        <w:rPr>
          <w:w w:val="110"/>
        </w:rPr>
        <w:t>hydrodynamic</w:t>
      </w:r>
      <w:r>
        <w:rPr>
          <w:spacing w:val="-6"/>
          <w:w w:val="110"/>
        </w:rPr>
        <w:t xml:space="preserve"> </w:t>
      </w:r>
      <w:r>
        <w:rPr>
          <w:w w:val="110"/>
        </w:rPr>
        <w:t>radius</w:t>
      </w:r>
      <w:r>
        <w:rPr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was</w:t>
      </w:r>
      <w:r>
        <w:rPr>
          <w:spacing w:val="-6"/>
          <w:w w:val="110"/>
        </w:rPr>
        <w:t xml:space="preserve"> </w:t>
      </w:r>
      <w:r>
        <w:rPr>
          <w:w w:val="110"/>
        </w:rPr>
        <w:t>found</w:t>
      </w:r>
      <w:r>
        <w:rPr>
          <w:spacing w:val="40"/>
          <w:w w:val="110"/>
        </w:rPr>
        <w:t xml:space="preserve"> </w:t>
      </w:r>
      <w:r>
        <w:rPr>
          <w:w w:val="110"/>
        </w:rPr>
        <w:t>to scale with M</w:t>
      </w:r>
      <w:r>
        <w:rPr>
          <w:w w:val="110"/>
          <w:vertAlign w:val="subscript"/>
        </w:rPr>
        <w:t>w</w:t>
      </w:r>
      <w:r>
        <w:rPr>
          <w:w w:val="110"/>
          <w:position w:val="6"/>
          <w:sz w:val="12"/>
        </w:rPr>
        <w:t>1/2</w:t>
      </w:r>
      <w:r>
        <w:rPr>
          <w:spacing w:val="32"/>
          <w:w w:val="110"/>
          <w:position w:val="6"/>
          <w:sz w:val="12"/>
        </w:rPr>
        <w:t xml:space="preserve"> </w:t>
      </w:r>
      <w:r>
        <w:rPr>
          <w:w w:val="110"/>
        </w:rPr>
        <w:t>[</w:t>
      </w:r>
      <w:hyperlink w:anchor="_bookmark190" w:history="1">
        <w:r>
          <w:rPr>
            <w:color w:val="0080AC"/>
            <w:w w:val="110"/>
          </w:rPr>
          <w:t>208</w:t>
        </w:r>
        <w:r>
          <w:rPr>
            <w:w w:val="110"/>
          </w:rPr>
          <w:t>],</w:t>
        </w:r>
      </w:hyperlink>
      <w:r>
        <w:rPr>
          <w:w w:val="110"/>
        </w:rPr>
        <w:t xml:space="preserve"> as predicted in core-shell diffusion and</w:t>
      </w:r>
      <w:r>
        <w:rPr>
          <w:spacing w:val="40"/>
          <w:w w:val="110"/>
        </w:rPr>
        <w:t xml:space="preserve"> </w:t>
      </w:r>
      <w:r>
        <w:t>also observed in PPG-based attractive PNCs [</w:t>
      </w:r>
      <w:hyperlink w:anchor="_bookmark208" w:history="1">
        <w:r>
          <w:rPr>
            <w:color w:val="0080AC"/>
          </w:rPr>
          <w:t>225</w:t>
        </w:r>
        <w:r>
          <w:t>,</w:t>
        </w:r>
      </w:hyperlink>
      <w:hyperlink w:anchor="_bookmark196" w:history="1">
        <w:r>
          <w:rPr>
            <w:color w:val="0080AC"/>
          </w:rPr>
          <w:t>246</w:t>
        </w:r>
        <w:r>
          <w:t>].</w:t>
        </w:r>
      </w:hyperlink>
      <w:r>
        <w:t xml:space="preserve"> For attractive</w:t>
      </w:r>
      <w:r>
        <w:rPr>
          <w:spacing w:val="40"/>
          <w:w w:val="110"/>
        </w:rPr>
        <w:t xml:space="preserve"> </w:t>
      </w:r>
      <w:r>
        <w:rPr>
          <w:w w:val="110"/>
        </w:rPr>
        <w:t>OAPS in P2VP (2R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&lt;</w:t>
      </w:r>
      <w:r>
        <w:rPr>
          <w:spacing w:val="-1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>), vehicle diffusion was observed when</w:t>
      </w:r>
      <w:r>
        <w:rPr>
          <w:spacing w:val="40"/>
          <w:w w:val="110"/>
        </w:rPr>
        <w:t xml:space="preserve"> </w:t>
      </w:r>
      <w:r>
        <w:rPr>
          <w:w w:val="110"/>
        </w:rPr>
        <w:t>the timescale and M</w:t>
      </w:r>
      <w:r>
        <w:rPr>
          <w:w w:val="110"/>
          <w:vertAlign w:val="subscript"/>
        </w:rPr>
        <w:t>w</w:t>
      </w:r>
      <w:r>
        <w:rPr>
          <w:w w:val="110"/>
        </w:rPr>
        <w:t>-dependence of NP diffusion was compared</w:t>
      </w:r>
      <w:r>
        <w:rPr>
          <w:spacing w:val="80"/>
          <w:w w:val="110"/>
        </w:rPr>
        <w:t xml:space="preserve"> </w:t>
      </w:r>
      <w:r>
        <w:rPr>
          <w:w w:val="110"/>
        </w:rPr>
        <w:t>to the those of polymer segmental relaxations and chain diffusion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].</w:t>
        </w:r>
      </w:hyperlink>
      <w:r>
        <w:rPr>
          <w:w w:val="110"/>
        </w:rPr>
        <w:t xml:space="preserve"> As shown in </w:t>
      </w:r>
      <w:hyperlink w:anchor="_bookmark35" w:history="1">
        <w:r>
          <w:rPr>
            <w:color w:val="0080AC"/>
            <w:w w:val="110"/>
          </w:rPr>
          <w:t>Fig. 16</w:t>
        </w:r>
        <w:r>
          <w:rPr>
            <w:w w:val="110"/>
          </w:rPr>
          <w:t>,</w:t>
        </w:r>
      </w:hyperlink>
      <w:r>
        <w:rPr>
          <w:w w:val="110"/>
        </w:rPr>
        <w:t xml:space="preserve"> OAPS relaxations were found to scale</w:t>
      </w:r>
      <w:r>
        <w:rPr>
          <w:spacing w:val="40"/>
          <w:w w:val="110"/>
        </w:rPr>
        <w:t xml:space="preserve"> </w:t>
      </w:r>
      <w:r>
        <w:rPr>
          <w:w w:val="110"/>
        </w:rPr>
        <w:t>weakly with M</w:t>
      </w:r>
      <w:r>
        <w:rPr>
          <w:w w:val="110"/>
          <w:vertAlign w:val="subscript"/>
        </w:rPr>
        <w:t>w</w:t>
      </w:r>
      <w:r>
        <w:rPr>
          <w:w w:val="110"/>
          <w:position w:val="6"/>
          <w:sz w:val="12"/>
        </w:rPr>
        <w:t>0.7</w:t>
      </w:r>
      <w:r>
        <w:rPr>
          <w:w w:val="110"/>
        </w:rPr>
        <w:t>, fall between segmental relaxations and relax-</w:t>
      </w:r>
      <w:r>
        <w:rPr>
          <w:spacing w:val="40"/>
          <w:w w:val="110"/>
        </w:rPr>
        <w:t xml:space="preserve"> </w:t>
      </w:r>
      <w:r>
        <w:rPr>
          <w:w w:val="110"/>
        </w:rPr>
        <w:t>ations of entanglement strands, and D/D</w:t>
      </w:r>
      <w:r>
        <w:rPr>
          <w:w w:val="110"/>
          <w:vertAlign w:val="subscript"/>
        </w:rPr>
        <w:t>SE</w:t>
      </w:r>
      <w:r>
        <w:rPr>
          <w:w w:val="110"/>
        </w:rPr>
        <w:t xml:space="preserve"> enhancements were</w:t>
      </w:r>
      <w:r>
        <w:rPr>
          <w:spacing w:val="40"/>
          <w:w w:val="110"/>
        </w:rPr>
        <w:t xml:space="preserve"> </w:t>
      </w:r>
      <w:r>
        <w:t xml:space="preserve">found to reach </w:t>
      </w:r>
      <w:r>
        <w:rPr>
          <w:rFonts w:ascii="Lucida Sans Unicode" w:hAnsi="Lucida Sans Unicode"/>
        </w:rPr>
        <w:t>∼</w:t>
      </w:r>
      <w:r>
        <w:t>10</w:t>
      </w:r>
      <w:r>
        <w:rPr>
          <w:position w:val="6"/>
          <w:sz w:val="12"/>
        </w:rPr>
        <w:t>4</w:t>
      </w:r>
      <w:r>
        <w:rPr>
          <w:spacing w:val="40"/>
          <w:position w:val="6"/>
          <w:sz w:val="12"/>
        </w:rPr>
        <w:t xml:space="preserve"> </w:t>
      </w:r>
      <w:r>
        <w:t>at N/N</w:t>
      </w:r>
      <w:r>
        <w:rPr>
          <w:vertAlign w:val="subscript"/>
        </w:rPr>
        <w:t>e</w:t>
      </w:r>
      <w:r>
        <w:rPr>
          <w:spacing w:val="40"/>
        </w:rPr>
        <w:t xml:space="preserve"> </w:t>
      </w:r>
      <w:r>
        <w:rPr>
          <w:rFonts w:ascii="Lucida Sans Unicode" w:hAnsi="Lucida Sans Unicode"/>
        </w:rPr>
        <w:t xml:space="preserve">∼ </w:t>
      </w:r>
      <w:r>
        <w:t>20 (not shown) [</w:t>
      </w:r>
      <w:hyperlink w:anchor="_bookmark133" w:history="1">
        <w:r>
          <w:rPr>
            <w:color w:val="0080AC"/>
          </w:rPr>
          <w:t>109</w:t>
        </w:r>
        <w:r>
          <w:t>].</w:t>
        </w:r>
      </w:hyperlink>
      <w:r>
        <w:t xml:space="preserve"> Together, these</w:t>
      </w:r>
      <w:r>
        <w:rPr>
          <w:spacing w:val="40"/>
          <w:w w:val="110"/>
        </w:rPr>
        <w:t xml:space="preserve"> </w:t>
      </w:r>
      <w:r>
        <w:rPr>
          <w:w w:val="110"/>
        </w:rPr>
        <w:t>experimental observations are consistent with vehicle diffusion,</w:t>
      </w:r>
      <w:r>
        <w:rPr>
          <w:spacing w:val="40"/>
          <w:w w:val="110"/>
        </w:rPr>
        <w:t xml:space="preserve"> </w:t>
      </w:r>
      <w:r>
        <w:rPr>
          <w:w w:val="110"/>
        </w:rPr>
        <w:t>where a similar 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scaling is predicted theoretically and observed</w:t>
      </w:r>
      <w:r>
        <w:rPr>
          <w:spacing w:val="40"/>
          <w:w w:val="110"/>
        </w:rPr>
        <w:t xml:space="preserve"> </w:t>
      </w:r>
      <w:r>
        <w:rPr>
          <w:w w:val="110"/>
        </w:rPr>
        <w:t>in simulations [</w:t>
      </w:r>
      <w:hyperlink w:anchor="_bookmark195" w:history="1">
        <w:r>
          <w:rPr>
            <w:color w:val="0080AC"/>
            <w:w w:val="110"/>
          </w:rPr>
          <w:t>214</w:t>
        </w:r>
        <w:r>
          <w:rPr>
            <w:w w:val="110"/>
          </w:rPr>
          <w:t>].</w:t>
        </w:r>
      </w:hyperlink>
    </w:p>
    <w:p w14:paraId="47CE7E66" w14:textId="77777777" w:rsidR="00E21043" w:rsidRDefault="0052501A">
      <w:pPr>
        <w:pStyle w:val="BodyText"/>
        <w:spacing w:before="1" w:line="268" w:lineRule="auto"/>
        <w:ind w:left="72" w:right="278" w:firstLine="239"/>
      </w:pP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attractive</w:t>
      </w:r>
      <w:r>
        <w:rPr>
          <w:spacing w:val="40"/>
          <w:w w:val="110"/>
        </w:rPr>
        <w:t xml:space="preserve"> </w:t>
      </w:r>
      <w:r>
        <w:rPr>
          <w:w w:val="110"/>
        </w:rPr>
        <w:t>NPs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melt</w:t>
      </w:r>
      <w:r>
        <w:rPr>
          <w:spacing w:val="40"/>
          <w:w w:val="110"/>
        </w:rPr>
        <w:t xml:space="preserve"> </w:t>
      </w:r>
      <w:r>
        <w:rPr>
          <w:w w:val="110"/>
        </w:rPr>
        <w:t>has</w:t>
      </w:r>
      <w:r>
        <w:rPr>
          <w:spacing w:val="40"/>
          <w:w w:val="110"/>
        </w:rPr>
        <w:t xml:space="preserve"> </w:t>
      </w:r>
      <w:r>
        <w:rPr>
          <w:w w:val="110"/>
        </w:rPr>
        <w:t>also</w:t>
      </w:r>
      <w:r>
        <w:rPr>
          <w:spacing w:val="40"/>
          <w:w w:val="110"/>
        </w:rPr>
        <w:t xml:space="preserve"> </w:t>
      </w:r>
      <w:r>
        <w:rPr>
          <w:w w:val="110"/>
        </w:rPr>
        <w:t>been probed with atomistic [</w:t>
      </w:r>
      <w:hyperlink w:anchor="_bookmark198" w:history="1">
        <w:r>
          <w:rPr>
            <w:color w:val="0080AC"/>
            <w:w w:val="110"/>
          </w:rPr>
          <w:t>247–249</w:t>
        </w:r>
        <w:r>
          <w:rPr>
            <w:w w:val="110"/>
          </w:rPr>
          <w:t>]</w:t>
        </w:r>
      </w:hyperlink>
      <w:r>
        <w:rPr>
          <w:w w:val="110"/>
        </w:rPr>
        <w:t xml:space="preserve"> and coarse-grained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12" w:history="1">
        <w:r>
          <w:rPr>
            <w:color w:val="0080AC"/>
            <w:w w:val="110"/>
          </w:rPr>
          <w:t>124</w:t>
        </w:r>
        <w:r>
          <w:rPr>
            <w:w w:val="110"/>
          </w:rPr>
          <w:t>,</w:t>
        </w:r>
      </w:hyperlink>
      <w:hyperlink w:anchor="_bookmark175" w:history="1">
        <w:r>
          <w:rPr>
            <w:color w:val="0080AC"/>
            <w:w w:val="110"/>
          </w:rPr>
          <w:t>166</w:t>
        </w:r>
        <w:r>
          <w:rPr>
            <w:w w:val="110"/>
          </w:rPr>
          <w:t>,</w:t>
        </w:r>
      </w:hyperlink>
      <w:hyperlink w:anchor="_bookmark166" w:history="1">
        <w:r>
          <w:rPr>
            <w:color w:val="0080AC"/>
            <w:w w:val="110"/>
          </w:rPr>
          <w:t>192</w:t>
        </w:r>
        <w:r>
          <w:rPr>
            <w:w w:val="110"/>
          </w:rPr>
          <w:t>,</w:t>
        </w:r>
      </w:hyperlink>
      <w:hyperlink w:anchor="_bookmark195" w:history="1">
        <w:r>
          <w:rPr>
            <w:color w:val="0080AC"/>
            <w:w w:val="110"/>
          </w:rPr>
          <w:t>214</w:t>
        </w:r>
        <w:r>
          <w:rPr>
            <w:w w:val="110"/>
          </w:rPr>
          <w:t>,</w:t>
        </w:r>
      </w:hyperlink>
      <w:hyperlink w:anchor="_bookmark212" w:history="1">
        <w:r>
          <w:rPr>
            <w:color w:val="0080AC"/>
            <w:w w:val="110"/>
          </w:rPr>
          <w:t>229</w:t>
        </w:r>
        <w:r>
          <w:rPr>
            <w:w w:val="110"/>
          </w:rPr>
          <w:t>,</w:t>
        </w:r>
      </w:hyperlink>
      <w:hyperlink w:anchor="_bookmark202" w:history="1">
        <w:r>
          <w:rPr>
            <w:color w:val="0080AC"/>
            <w:w w:val="110"/>
          </w:rPr>
          <w:t>250</w:t>
        </w:r>
        <w:r>
          <w:rPr>
            <w:w w:val="110"/>
          </w:rPr>
          <w:t>,</w:t>
        </w:r>
      </w:hyperlink>
      <w:hyperlink w:anchor="_bookmark204" w:history="1">
        <w:r>
          <w:rPr>
            <w:color w:val="0080AC"/>
            <w:w w:val="110"/>
          </w:rPr>
          <w:t>251</w:t>
        </w:r>
        <w:r>
          <w:rPr>
            <w:w w:val="110"/>
          </w:rPr>
          <w:t>]</w:t>
        </w:r>
      </w:hyperlink>
      <w:r>
        <w:rPr>
          <w:w w:val="110"/>
        </w:rPr>
        <w:t xml:space="preserve"> MD simulations. For small</w:t>
      </w:r>
      <w:r>
        <w:rPr>
          <w:spacing w:val="40"/>
          <w:w w:val="110"/>
        </w:rPr>
        <w:t xml:space="preserve"> </w:t>
      </w:r>
      <w:r>
        <w:rPr>
          <w:w w:val="110"/>
        </w:rPr>
        <w:t>fullerenes, NP diffusion in various polymers [</w:t>
      </w:r>
      <w:hyperlink w:anchor="_bookmark198" w:history="1">
        <w:r>
          <w:rPr>
            <w:color w:val="0080AC"/>
            <w:w w:val="110"/>
          </w:rPr>
          <w:t>247</w:t>
        </w:r>
        <w:r>
          <w:rPr>
            <w:w w:val="110"/>
          </w:rPr>
          <w:t>,</w:t>
        </w:r>
      </w:hyperlink>
      <w:hyperlink w:anchor="_bookmark199" w:history="1">
        <w:r>
          <w:rPr>
            <w:color w:val="0080AC"/>
            <w:w w:val="110"/>
          </w:rPr>
          <w:t>248</w:t>
        </w:r>
        <w:r>
          <w:rPr>
            <w:w w:val="110"/>
          </w:rPr>
          <w:t>]</w:t>
        </w:r>
      </w:hyperlink>
      <w:r>
        <w:rPr>
          <w:w w:val="110"/>
        </w:rPr>
        <w:t xml:space="preserve"> can be</w:t>
      </w:r>
      <w:r>
        <w:rPr>
          <w:spacing w:val="40"/>
          <w:w w:val="110"/>
        </w:rPr>
        <w:t xml:space="preserve"> </w:t>
      </w:r>
      <w:r>
        <w:rPr>
          <w:w w:val="110"/>
        </w:rPr>
        <w:t>observed</w:t>
      </w:r>
      <w:r>
        <w:rPr>
          <w:spacing w:val="27"/>
          <w:w w:val="110"/>
        </w:rPr>
        <w:t xml:space="preserve"> </w:t>
      </w:r>
      <w:r>
        <w:rPr>
          <w:w w:val="110"/>
        </w:rPr>
        <w:t>at</w:t>
      </w:r>
      <w:r>
        <w:rPr>
          <w:spacing w:val="27"/>
          <w:w w:val="110"/>
        </w:rPr>
        <w:t xml:space="preserve"> </w:t>
      </w:r>
      <w:r>
        <w:rPr>
          <w:w w:val="110"/>
        </w:rPr>
        <w:t>microsecond</w:t>
      </w:r>
      <w:r>
        <w:rPr>
          <w:spacing w:val="27"/>
          <w:w w:val="110"/>
        </w:rPr>
        <w:t xml:space="preserve"> </w:t>
      </w:r>
      <w:r>
        <w:rPr>
          <w:w w:val="110"/>
        </w:rPr>
        <w:t>timescales</w:t>
      </w:r>
      <w:r>
        <w:rPr>
          <w:spacing w:val="27"/>
          <w:w w:val="110"/>
        </w:rPr>
        <w:t xml:space="preserve"> </w:t>
      </w:r>
      <w:r>
        <w:rPr>
          <w:w w:val="110"/>
        </w:rPr>
        <w:t>with</w:t>
      </w:r>
      <w:r>
        <w:rPr>
          <w:spacing w:val="27"/>
          <w:w w:val="110"/>
        </w:rPr>
        <w:t xml:space="preserve"> </w:t>
      </w:r>
      <w:r>
        <w:rPr>
          <w:w w:val="110"/>
        </w:rPr>
        <w:t>atomistic</w:t>
      </w:r>
      <w:r>
        <w:rPr>
          <w:spacing w:val="28"/>
          <w:w w:val="110"/>
        </w:rPr>
        <w:t xml:space="preserve"> </w:t>
      </w:r>
      <w:r>
        <w:rPr>
          <w:w w:val="110"/>
        </w:rPr>
        <w:t>detail</w:t>
      </w:r>
      <w:r>
        <w:rPr>
          <w:spacing w:val="27"/>
          <w:w w:val="110"/>
        </w:rPr>
        <w:t xml:space="preserve"> </w:t>
      </w:r>
      <w:r>
        <w:rPr>
          <w:spacing w:val="-4"/>
          <w:w w:val="110"/>
        </w:rPr>
        <w:t>where</w:t>
      </w:r>
    </w:p>
    <w:p w14:paraId="57D3D9AF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7552E51D" w14:textId="77777777" w:rsidR="00E21043" w:rsidRDefault="00E21043">
      <w:pPr>
        <w:pStyle w:val="BodyText"/>
        <w:spacing w:before="5"/>
        <w:jc w:val="left"/>
        <w:rPr>
          <w:sz w:val="19"/>
        </w:rPr>
      </w:pPr>
    </w:p>
    <w:p w14:paraId="082C81E0" w14:textId="77777777" w:rsidR="00E21043" w:rsidRDefault="0052501A">
      <w:pPr>
        <w:pStyle w:val="BodyText"/>
        <w:ind w:left="404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0AC3D40" wp14:editId="4AB69AB0">
            <wp:extent cx="3053442" cy="2331720"/>
            <wp:effectExtent l="0" t="0" r="0" b="0"/>
            <wp:docPr id="50" name="Image 50" descr="Image of Fig.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Image of Fig. 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442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1710" w14:textId="77777777" w:rsidR="00E21043" w:rsidRDefault="00E21043">
      <w:pPr>
        <w:pStyle w:val="BodyText"/>
        <w:spacing w:before="10"/>
        <w:jc w:val="left"/>
        <w:rPr>
          <w:sz w:val="6"/>
        </w:rPr>
      </w:pPr>
    </w:p>
    <w:p w14:paraId="5CA48C7D" w14:textId="77777777" w:rsidR="00E21043" w:rsidRDefault="00E21043">
      <w:pPr>
        <w:pStyle w:val="BodyText"/>
        <w:jc w:val="left"/>
        <w:rPr>
          <w:sz w:val="6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2FAE82C9" w14:textId="77777777" w:rsidR="00E21043" w:rsidRDefault="0052501A">
      <w:pPr>
        <w:spacing w:before="113" w:line="285" w:lineRule="auto"/>
        <w:ind w:left="288"/>
        <w:jc w:val="both"/>
        <w:rPr>
          <w:sz w:val="12"/>
        </w:rPr>
      </w:pPr>
      <w:bookmarkStart w:id="64" w:name="_bookmark35"/>
      <w:bookmarkEnd w:id="64"/>
      <w:r>
        <w:rPr>
          <w:b/>
          <w:spacing w:val="-2"/>
          <w:w w:val="120"/>
          <w:sz w:val="12"/>
        </w:rPr>
        <w:t>Fig. 16.</w:t>
      </w:r>
      <w:r>
        <w:rPr>
          <w:b/>
          <w:spacing w:val="36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Comparison of relaxation times for poly(2-vinylpyridine) (P2VP) at various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length-scales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attractive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OAPS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NPs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as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a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function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P2VP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molecular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weight.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40"/>
          <w:w w:val="120"/>
          <w:sz w:val="12"/>
        </w:rPr>
        <w:t xml:space="preserve"> </w:t>
      </w:r>
      <w:r>
        <w:rPr>
          <w:w w:val="115"/>
          <w:position w:val="2"/>
          <w:sz w:val="12"/>
        </w:rPr>
        <w:t>Rouse</w:t>
      </w:r>
      <w:r>
        <w:rPr>
          <w:spacing w:val="-3"/>
          <w:w w:val="115"/>
          <w:position w:val="2"/>
          <w:sz w:val="12"/>
        </w:rPr>
        <w:t xml:space="preserve"> </w:t>
      </w:r>
      <w:r>
        <w:rPr>
          <w:w w:val="115"/>
          <w:position w:val="2"/>
          <w:sz w:val="12"/>
        </w:rPr>
        <w:t>times of a Kuhn monomer (</w:t>
      </w:r>
      <w:r>
        <w:rPr>
          <w:rFonts w:ascii="Trebuchet MS" w:hAnsi="Trebuchet MS"/>
          <w:w w:val="115"/>
          <w:position w:val="2"/>
          <w:sz w:val="12"/>
        </w:rPr>
        <w:t>τ</w:t>
      </w:r>
      <w:r>
        <w:rPr>
          <w:w w:val="115"/>
          <w:sz w:val="9"/>
        </w:rPr>
        <w:t>0</w:t>
      </w:r>
      <w:r>
        <w:rPr>
          <w:spacing w:val="-6"/>
          <w:w w:val="115"/>
          <w:sz w:val="9"/>
        </w:rPr>
        <w:t xml:space="preserve"> </w:t>
      </w:r>
      <w:r>
        <w:rPr>
          <w:w w:val="115"/>
          <w:position w:val="2"/>
          <w:sz w:val="12"/>
        </w:rPr>
        <w:t>, BDS) and P2VP reptation time (</w:t>
      </w:r>
      <w:r>
        <w:rPr>
          <w:rFonts w:ascii="Trebuchet MS" w:hAnsi="Trebuchet MS"/>
          <w:w w:val="115"/>
          <w:position w:val="2"/>
          <w:sz w:val="12"/>
        </w:rPr>
        <w:t>τ</w:t>
      </w:r>
      <w:r>
        <w:rPr>
          <w:w w:val="115"/>
          <w:sz w:val="9"/>
        </w:rPr>
        <w:t>rep</w:t>
      </w:r>
      <w:r>
        <w:rPr>
          <w:w w:val="115"/>
          <w:position w:val="2"/>
          <w:sz w:val="12"/>
        </w:rPr>
        <w:t>, ERD) were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measured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on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bulk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P2VP.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OAPS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relaxation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times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(</w:t>
      </w:r>
      <w:r>
        <w:rPr>
          <w:rFonts w:ascii="Trebuchet MS" w:hAnsi="Trebuchet MS"/>
          <w:w w:val="120"/>
          <w:sz w:val="12"/>
        </w:rPr>
        <w:t>τ</w:t>
      </w:r>
      <w:r>
        <w:rPr>
          <w:w w:val="120"/>
          <w:sz w:val="12"/>
          <w:vertAlign w:val="subscript"/>
        </w:rPr>
        <w:t>OAPS</w:t>
      </w:r>
      <w:r>
        <w:rPr>
          <w:w w:val="120"/>
          <w:sz w:val="12"/>
        </w:rPr>
        <w:t>)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are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calculated</w:t>
      </w:r>
      <w:r>
        <w:rPr>
          <w:spacing w:val="-3"/>
          <w:w w:val="120"/>
          <w:sz w:val="12"/>
        </w:rPr>
        <w:t xml:space="preserve"> </w:t>
      </w:r>
      <w:r>
        <w:rPr>
          <w:w w:val="120"/>
          <w:sz w:val="12"/>
        </w:rPr>
        <w:t>directly</w:t>
      </w:r>
      <w:r>
        <w:rPr>
          <w:spacing w:val="-4"/>
          <w:w w:val="120"/>
          <w:sz w:val="12"/>
        </w:rPr>
        <w:t xml:space="preserve"> from</w:t>
      </w:r>
    </w:p>
    <w:p w14:paraId="54DC17A9" w14:textId="77777777" w:rsidR="00E21043" w:rsidRDefault="0052501A">
      <w:pPr>
        <w:spacing w:line="143" w:lineRule="exact"/>
        <w:ind w:left="288"/>
        <w:jc w:val="both"/>
        <w:rPr>
          <w:sz w:val="12"/>
        </w:rPr>
      </w:pPr>
      <w:r>
        <w:rPr>
          <w:w w:val="115"/>
          <w:sz w:val="12"/>
        </w:rPr>
        <w:t>RBS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measurements.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All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measurements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are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made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at</w:t>
      </w:r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140</w:t>
      </w:r>
      <w:r>
        <w:rPr>
          <w:spacing w:val="-5"/>
          <w:w w:val="115"/>
          <w:sz w:val="12"/>
        </w:rPr>
        <w:t xml:space="preserve"> </w:t>
      </w:r>
      <w:r>
        <w:rPr>
          <w:rFonts w:ascii="Lucida Sans Unicode" w:hAnsi="Lucida Sans Unicode"/>
          <w:w w:val="115"/>
          <w:position w:val="5"/>
          <w:sz w:val="9"/>
        </w:rPr>
        <w:t>◦</w:t>
      </w:r>
      <w:r>
        <w:rPr>
          <w:w w:val="115"/>
          <w:sz w:val="12"/>
        </w:rPr>
        <w:t>C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[</w:t>
      </w:r>
      <w:hyperlink w:anchor="_bookmark133" w:history="1">
        <w:r>
          <w:rPr>
            <w:color w:val="0080AC"/>
            <w:w w:val="115"/>
            <w:sz w:val="12"/>
          </w:rPr>
          <w:t>109</w:t>
        </w:r>
        <w:r>
          <w:rPr>
            <w:w w:val="115"/>
            <w:sz w:val="12"/>
          </w:rPr>
          <w:t>].</w:t>
        </w:r>
      </w:hyperlink>
      <w:r>
        <w:rPr>
          <w:spacing w:val="10"/>
          <w:w w:val="115"/>
          <w:sz w:val="12"/>
        </w:rPr>
        <w:t xml:space="preserve"> </w:t>
      </w:r>
      <w:r>
        <w:rPr>
          <w:w w:val="115"/>
          <w:sz w:val="12"/>
        </w:rPr>
        <w:t>Copyright</w:t>
      </w:r>
      <w:r>
        <w:rPr>
          <w:spacing w:val="11"/>
          <w:w w:val="115"/>
          <w:sz w:val="12"/>
        </w:rPr>
        <w:t xml:space="preserve"> </w:t>
      </w:r>
      <w:r>
        <w:rPr>
          <w:spacing w:val="-4"/>
          <w:w w:val="115"/>
          <w:sz w:val="12"/>
        </w:rPr>
        <w:t>2019.</w:t>
      </w:r>
    </w:p>
    <w:p w14:paraId="1A84828B" w14:textId="77777777" w:rsidR="00E21043" w:rsidRDefault="0052501A">
      <w:pPr>
        <w:spacing w:before="63"/>
        <w:ind w:left="288"/>
        <w:jc w:val="both"/>
        <w:rPr>
          <w:sz w:val="12"/>
        </w:rPr>
      </w:pPr>
      <w:r>
        <w:rPr>
          <w:w w:val="120"/>
          <w:sz w:val="12"/>
        </w:rPr>
        <w:t>Reproduced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with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permission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from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the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American</w:t>
      </w:r>
      <w:r>
        <w:rPr>
          <w:spacing w:val="-6"/>
          <w:w w:val="120"/>
          <w:sz w:val="12"/>
        </w:rPr>
        <w:t xml:space="preserve"> </w:t>
      </w:r>
      <w:r>
        <w:rPr>
          <w:w w:val="120"/>
          <w:sz w:val="12"/>
        </w:rPr>
        <w:t>Chemical</w:t>
      </w:r>
      <w:r>
        <w:rPr>
          <w:spacing w:val="-5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Society.</w:t>
      </w:r>
    </w:p>
    <w:p w14:paraId="6890C14C" w14:textId="77777777" w:rsidR="00E21043" w:rsidRDefault="00E21043">
      <w:pPr>
        <w:pStyle w:val="BodyText"/>
        <w:jc w:val="left"/>
        <w:rPr>
          <w:sz w:val="12"/>
        </w:rPr>
      </w:pPr>
    </w:p>
    <w:p w14:paraId="1454604C" w14:textId="77777777" w:rsidR="00E21043" w:rsidRDefault="00E21043">
      <w:pPr>
        <w:pStyle w:val="BodyText"/>
        <w:spacing w:before="23"/>
        <w:jc w:val="left"/>
        <w:rPr>
          <w:sz w:val="12"/>
        </w:rPr>
      </w:pPr>
    </w:p>
    <w:p w14:paraId="03FEF55E" w14:textId="77777777" w:rsidR="00E21043" w:rsidRDefault="0052501A">
      <w:pPr>
        <w:pStyle w:val="BodyText"/>
        <w:spacing w:line="268" w:lineRule="auto"/>
        <w:ind w:left="288"/>
      </w:pPr>
      <w:r>
        <w:rPr>
          <w:w w:val="110"/>
        </w:rPr>
        <w:t>only one fullerene is included to prevent fullerene aggregation</w:t>
      </w:r>
      <w:r>
        <w:rPr>
          <w:spacing w:val="80"/>
          <w:w w:val="110"/>
        </w:rPr>
        <w:t xml:space="preserve"> </w:t>
      </w:r>
      <w:r>
        <w:rPr>
          <w:w w:val="110"/>
        </w:rPr>
        <w:t>and crystallization. Hopping diffusion was observed in attractive</w:t>
      </w:r>
      <w:r>
        <w:rPr>
          <w:spacing w:val="40"/>
          <w:w w:val="110"/>
        </w:rPr>
        <w:t xml:space="preserve"> </w:t>
      </w:r>
      <w:r>
        <w:rPr>
          <w:w w:val="110"/>
        </w:rPr>
        <w:t>fullerene-polymer melts, such as polyimide [</w:t>
      </w:r>
      <w:hyperlink w:anchor="_bookmark199" w:history="1">
        <w:r>
          <w:rPr>
            <w:color w:val="0080AC"/>
            <w:w w:val="110"/>
          </w:rPr>
          <w:t>248</w:t>
        </w:r>
        <w:r>
          <w:rPr>
            <w:w w:val="110"/>
          </w:rPr>
          <w:t>]</w:t>
        </w:r>
      </w:hyperlink>
      <w:r>
        <w:rPr>
          <w:w w:val="110"/>
        </w:rPr>
        <w:t xml:space="preserve"> or polystyrene</w:t>
      </w:r>
      <w:r>
        <w:rPr>
          <w:spacing w:val="40"/>
          <w:w w:val="110"/>
        </w:rPr>
        <w:t xml:space="preserve"> </w:t>
      </w:r>
      <w:r>
        <w:rPr>
          <w:w w:val="110"/>
        </w:rPr>
        <w:t>(PS)</w:t>
      </w:r>
      <w:r>
        <w:rPr>
          <w:spacing w:val="41"/>
          <w:w w:val="110"/>
        </w:rPr>
        <w:t xml:space="preserve"> </w:t>
      </w:r>
      <w:r>
        <w:rPr>
          <w:w w:val="110"/>
        </w:rPr>
        <w:t>[</w:t>
      </w:r>
      <w:hyperlink w:anchor="_bookmark198" w:history="1">
        <w:r>
          <w:rPr>
            <w:color w:val="0080AC"/>
            <w:w w:val="110"/>
          </w:rPr>
          <w:t>247</w:t>
        </w:r>
        <w:r>
          <w:rPr>
            <w:w w:val="110"/>
          </w:rPr>
          <w:t>],</w:t>
        </w:r>
      </w:hyperlink>
      <w:r>
        <w:rPr>
          <w:spacing w:val="41"/>
          <w:w w:val="110"/>
        </w:rPr>
        <w:t xml:space="preserve"> </w:t>
      </w:r>
      <w:r>
        <w:rPr>
          <w:w w:val="110"/>
        </w:rPr>
        <w:t>and</w:t>
      </w:r>
      <w:r>
        <w:rPr>
          <w:spacing w:val="41"/>
          <w:w w:val="110"/>
        </w:rPr>
        <w:t xml:space="preserve"> </w:t>
      </w:r>
      <w:r>
        <w:rPr>
          <w:w w:val="110"/>
        </w:rPr>
        <w:t>absent</w:t>
      </w:r>
      <w:r>
        <w:rPr>
          <w:spacing w:val="42"/>
          <w:w w:val="110"/>
        </w:rPr>
        <w:t xml:space="preserve"> </w:t>
      </w:r>
      <w:r>
        <w:rPr>
          <w:w w:val="110"/>
        </w:rPr>
        <w:t>in</w:t>
      </w:r>
      <w:r>
        <w:rPr>
          <w:spacing w:val="41"/>
          <w:w w:val="110"/>
        </w:rPr>
        <w:t xml:space="preserve"> </w:t>
      </w:r>
      <w:r>
        <w:rPr>
          <w:w w:val="110"/>
        </w:rPr>
        <w:t>a</w:t>
      </w:r>
      <w:r>
        <w:rPr>
          <w:spacing w:val="41"/>
          <w:w w:val="110"/>
        </w:rPr>
        <w:t xml:space="preserve"> </w:t>
      </w:r>
      <w:r>
        <w:rPr>
          <w:w w:val="110"/>
        </w:rPr>
        <w:t>non-interacting</w:t>
      </w:r>
      <w:r>
        <w:rPr>
          <w:spacing w:val="42"/>
          <w:w w:val="110"/>
        </w:rPr>
        <w:t xml:space="preserve"> </w:t>
      </w:r>
      <w:r>
        <w:rPr>
          <w:w w:val="110"/>
        </w:rPr>
        <w:t>polypropylene</w:t>
      </w:r>
      <w:r>
        <w:rPr>
          <w:spacing w:val="41"/>
          <w:w w:val="110"/>
        </w:rPr>
        <w:t xml:space="preserve"> </w:t>
      </w:r>
      <w:r>
        <w:rPr>
          <w:spacing w:val="-4"/>
          <w:w w:val="110"/>
        </w:rPr>
        <w:t>(PP)</w:t>
      </w:r>
    </w:p>
    <w:p w14:paraId="6717BBA3" w14:textId="77777777" w:rsidR="00E21043" w:rsidRDefault="0052501A">
      <w:pPr>
        <w:pStyle w:val="BodyText"/>
        <w:spacing w:line="268" w:lineRule="auto"/>
        <w:ind w:left="288"/>
      </w:pPr>
      <w:r>
        <w:rPr>
          <w:w w:val="110"/>
        </w:rPr>
        <w:t>[</w:t>
      </w:r>
      <w:hyperlink w:anchor="_bookmark198" w:history="1">
        <w:r>
          <w:rPr>
            <w:color w:val="0080AC"/>
            <w:w w:val="110"/>
          </w:rPr>
          <w:t>247</w:t>
        </w:r>
        <w:r>
          <w:rPr>
            <w:w w:val="110"/>
          </w:rPr>
          <w:t>]</w:t>
        </w:r>
      </w:hyperlink>
      <w:r>
        <w:rPr>
          <w:w w:val="110"/>
        </w:rPr>
        <w:t xml:space="preserve"> melt. The comparison of fullerene dynamics in PS and PP</w:t>
      </w:r>
      <w:r>
        <w:rPr>
          <w:spacing w:val="40"/>
          <w:w w:val="110"/>
        </w:rPr>
        <w:t xml:space="preserve"> </w:t>
      </w:r>
      <w:r>
        <w:rPr>
          <w:w w:val="110"/>
        </w:rPr>
        <w:t>shows NP hopping occurs when small NPs adsorb to and desorb</w:t>
      </w:r>
      <w:r>
        <w:rPr>
          <w:spacing w:val="40"/>
          <w:w w:val="110"/>
        </w:rPr>
        <w:t xml:space="preserve"> </w:t>
      </w:r>
      <w:r>
        <w:rPr>
          <w:w w:val="110"/>
        </w:rPr>
        <w:t>from polymer segments, as predicted in vehicle diffusion [</w:t>
      </w:r>
      <w:hyperlink w:anchor="_bookmark198" w:history="1">
        <w:r>
          <w:rPr>
            <w:color w:val="0080AC"/>
            <w:w w:val="110"/>
          </w:rPr>
          <w:t>247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Fickian diffusion occurs in both cases at long times, and NP</w:t>
      </w:r>
      <w:r>
        <w:rPr>
          <w:spacing w:val="40"/>
          <w:w w:val="110"/>
        </w:rPr>
        <w:t xml:space="preserve"> </w:t>
      </w:r>
      <w:r>
        <w:rPr>
          <w:w w:val="110"/>
        </w:rPr>
        <w:t>diffusion is slower in more attractive melts [</w:t>
      </w:r>
      <w:hyperlink w:anchor="_bookmark198" w:history="1">
        <w:r>
          <w:rPr>
            <w:color w:val="0080AC"/>
            <w:w w:val="110"/>
          </w:rPr>
          <w:t>247</w:t>
        </w:r>
        <w:r>
          <w:rPr>
            <w:w w:val="110"/>
          </w:rPr>
          <w:t>].</w:t>
        </w:r>
      </w:hyperlink>
      <w:r>
        <w:rPr>
          <w:w w:val="110"/>
        </w:rPr>
        <w:t xml:space="preserve"> For larger NPs</w:t>
      </w:r>
      <w:r>
        <w:rPr>
          <w:spacing w:val="40"/>
          <w:w w:val="110"/>
        </w:rPr>
        <w:t xml:space="preserve"> </w:t>
      </w:r>
      <w:r>
        <w:rPr>
          <w:w w:val="110"/>
        </w:rPr>
        <w:t>using coarse-grained MD simulations, NP diffusion is observed to</w:t>
      </w:r>
      <w:r>
        <w:rPr>
          <w:spacing w:val="40"/>
          <w:w w:val="110"/>
        </w:rPr>
        <w:t xml:space="preserve"> </w:t>
      </w:r>
      <w:r>
        <w:rPr>
          <w:w w:val="110"/>
        </w:rPr>
        <w:t>be systematically slower for polymer melts with increased NP-</w:t>
      </w:r>
      <w:r>
        <w:rPr>
          <w:spacing w:val="40"/>
          <w:w w:val="110"/>
        </w:rPr>
        <w:t xml:space="preserve"> </w:t>
      </w:r>
      <w:bookmarkStart w:id="65" w:name="6.5_Non-diffusive_NP_dynamics"/>
      <w:bookmarkEnd w:id="65"/>
      <w:r>
        <w:rPr>
          <w:w w:val="110"/>
        </w:rPr>
        <w:t>polymer</w:t>
      </w:r>
      <w:r>
        <w:rPr>
          <w:spacing w:val="33"/>
          <w:w w:val="110"/>
        </w:rPr>
        <w:t xml:space="preserve"> </w:t>
      </w:r>
      <w:r>
        <w:rPr>
          <w:w w:val="110"/>
        </w:rPr>
        <w:t>interaction,</w:t>
      </w:r>
      <w:r>
        <w:rPr>
          <w:spacing w:val="33"/>
          <w:w w:val="110"/>
        </w:rPr>
        <w:t xml:space="preserve"> </w:t>
      </w:r>
      <w:r>
        <w:rPr>
          <w:w w:val="110"/>
        </w:rPr>
        <w:t>although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degree</w:t>
      </w:r>
      <w:r>
        <w:rPr>
          <w:spacing w:val="33"/>
          <w:w w:val="110"/>
        </w:rPr>
        <w:t xml:space="preserve"> </w:t>
      </w:r>
      <w:r>
        <w:rPr>
          <w:w w:val="110"/>
        </w:rPr>
        <w:t>to</w:t>
      </w:r>
      <w:r>
        <w:rPr>
          <w:spacing w:val="33"/>
          <w:w w:val="110"/>
        </w:rPr>
        <w:t xml:space="preserve"> </w:t>
      </w:r>
      <w:r>
        <w:rPr>
          <w:w w:val="110"/>
        </w:rPr>
        <w:t>which</w:t>
      </w:r>
      <w:r>
        <w:rPr>
          <w:spacing w:val="33"/>
          <w:w w:val="110"/>
        </w:rPr>
        <w:t xml:space="preserve"> </w:t>
      </w:r>
      <w:r>
        <w:rPr>
          <w:w w:val="110"/>
        </w:rPr>
        <w:t>NP</w:t>
      </w:r>
      <w:r>
        <w:rPr>
          <w:spacing w:val="33"/>
          <w:w w:val="110"/>
        </w:rPr>
        <w:t xml:space="preserve"> </w:t>
      </w:r>
      <w:r>
        <w:rPr>
          <w:w w:val="110"/>
        </w:rPr>
        <w:t>diffusion</w:t>
      </w:r>
      <w:r>
        <w:rPr>
          <w:spacing w:val="40"/>
          <w:w w:val="110"/>
        </w:rPr>
        <w:t xml:space="preserve"> </w:t>
      </w:r>
      <w:r>
        <w:rPr>
          <w:w w:val="110"/>
        </w:rPr>
        <w:t>is slowed depends on system-specific parameters such as NP size</w:t>
      </w:r>
      <w:r>
        <w:rPr>
          <w:spacing w:val="40"/>
          <w:w w:val="110"/>
        </w:rPr>
        <w:t xml:space="preserve"> </w:t>
      </w:r>
      <w:r>
        <w:rPr>
          <w:w w:val="110"/>
        </w:rPr>
        <w:t>and interaction strength, among other parameters [</w:t>
      </w:r>
      <w:hyperlink w:anchor="_bookmark112" w:history="1">
        <w:r>
          <w:rPr>
            <w:color w:val="0080AC"/>
            <w:w w:val="110"/>
          </w:rPr>
          <w:t>124</w:t>
        </w:r>
        <w:r>
          <w:rPr>
            <w:w w:val="110"/>
          </w:rPr>
          <w:t>,</w:t>
        </w:r>
      </w:hyperlink>
      <w:hyperlink w:anchor="_bookmark212" w:history="1">
        <w:r>
          <w:rPr>
            <w:color w:val="0080AC"/>
            <w:w w:val="110"/>
          </w:rPr>
          <w:t>229</w:t>
        </w:r>
        <w:r>
          <w:rPr>
            <w:w w:val="110"/>
          </w:rPr>
          <w:t>,</w:t>
        </w:r>
      </w:hyperlink>
      <w:hyperlink w:anchor="_bookmark202" w:history="1">
        <w:r>
          <w:rPr>
            <w:color w:val="0080AC"/>
            <w:w w:val="110"/>
          </w:rPr>
          <w:t>250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Although most PNC simulations apply NP-polymer interaction</w:t>
      </w:r>
      <w:r>
        <w:rPr>
          <w:spacing w:val="40"/>
          <w:w w:val="110"/>
        </w:rPr>
        <w:t xml:space="preserve"> </w:t>
      </w:r>
      <w:r>
        <w:rPr>
          <w:w w:val="110"/>
        </w:rPr>
        <w:t>through a LJ potential, which can be considered comparable to</w:t>
      </w:r>
      <w:r>
        <w:rPr>
          <w:spacing w:val="40"/>
          <w:w w:val="110"/>
        </w:rPr>
        <w:t xml:space="preserve"> </w:t>
      </w:r>
      <w:r>
        <w:rPr>
          <w:w w:val="110"/>
        </w:rPr>
        <w:t>physical bonding in PNCs, the case of ionic interactions was also</w:t>
      </w:r>
      <w:r>
        <w:rPr>
          <w:spacing w:val="40"/>
          <w:w w:val="110"/>
        </w:rPr>
        <w:t xml:space="preserve"> </w:t>
      </w:r>
      <w:r>
        <w:rPr>
          <w:w w:val="110"/>
        </w:rPr>
        <w:t>studied using MD simulations [</w:t>
      </w:r>
      <w:hyperlink w:anchor="_bookmark204" w:history="1">
        <w:r>
          <w:rPr>
            <w:color w:val="0080AC"/>
            <w:w w:val="110"/>
          </w:rPr>
          <w:t>251</w:t>
        </w:r>
        <w:r>
          <w:rPr>
            <w:w w:val="110"/>
          </w:rPr>
          <w:t>].</w:t>
        </w:r>
      </w:hyperlink>
    </w:p>
    <w:p w14:paraId="148647AA" w14:textId="77777777" w:rsidR="00E21043" w:rsidRDefault="00E21043">
      <w:pPr>
        <w:pStyle w:val="BodyText"/>
        <w:spacing w:before="31"/>
        <w:jc w:val="left"/>
      </w:pPr>
    </w:p>
    <w:p w14:paraId="7E780A5D" w14:textId="77777777" w:rsidR="00E21043" w:rsidRDefault="0052501A">
      <w:pPr>
        <w:pStyle w:val="ListParagraph"/>
        <w:numPr>
          <w:ilvl w:val="1"/>
          <w:numId w:val="2"/>
        </w:numPr>
        <w:tabs>
          <w:tab w:val="left" w:pos="645"/>
        </w:tabs>
        <w:spacing w:before="0"/>
        <w:ind w:left="645" w:hanging="357"/>
        <w:jc w:val="both"/>
        <w:rPr>
          <w:i/>
          <w:sz w:val="16"/>
        </w:rPr>
      </w:pPr>
      <w:r>
        <w:rPr>
          <w:i/>
          <w:w w:val="110"/>
          <w:sz w:val="16"/>
        </w:rPr>
        <w:t>Non-diffusive</w:t>
      </w:r>
      <w:r>
        <w:rPr>
          <w:i/>
          <w:spacing w:val="1"/>
          <w:w w:val="110"/>
          <w:sz w:val="16"/>
        </w:rPr>
        <w:t xml:space="preserve"> </w:t>
      </w:r>
      <w:r>
        <w:rPr>
          <w:i/>
          <w:w w:val="110"/>
          <w:sz w:val="16"/>
        </w:rPr>
        <w:t>NP</w:t>
      </w:r>
      <w:r>
        <w:rPr>
          <w:i/>
          <w:spacing w:val="1"/>
          <w:w w:val="110"/>
          <w:sz w:val="16"/>
        </w:rPr>
        <w:t xml:space="preserve"> </w:t>
      </w:r>
      <w:r>
        <w:rPr>
          <w:i/>
          <w:spacing w:val="-2"/>
          <w:w w:val="110"/>
          <w:sz w:val="16"/>
        </w:rPr>
        <w:t>dynamics</w:t>
      </w:r>
    </w:p>
    <w:p w14:paraId="5E32882C" w14:textId="77777777" w:rsidR="00E21043" w:rsidRDefault="00E21043">
      <w:pPr>
        <w:pStyle w:val="BodyText"/>
        <w:spacing w:before="27"/>
        <w:jc w:val="left"/>
        <w:rPr>
          <w:i/>
        </w:rPr>
      </w:pPr>
    </w:p>
    <w:p w14:paraId="539ED986" w14:textId="77777777" w:rsidR="00E21043" w:rsidRDefault="0052501A">
      <w:pPr>
        <w:pStyle w:val="BodyText"/>
        <w:spacing w:line="210" w:lineRule="exact"/>
        <w:ind w:left="288" w:firstLine="239"/>
      </w:pPr>
      <w:r>
        <w:rPr>
          <w:w w:val="110"/>
        </w:rPr>
        <w:t>Non-diffusive</w:t>
      </w:r>
      <w:r>
        <w:rPr>
          <w:spacing w:val="8"/>
          <w:w w:val="110"/>
        </w:rPr>
        <w:t xml:space="preserve"> </w:t>
      </w:r>
      <w:r>
        <w:rPr>
          <w:w w:val="110"/>
        </w:rPr>
        <w:t>NP</w:t>
      </w:r>
      <w:r>
        <w:rPr>
          <w:spacing w:val="24"/>
          <w:w w:val="110"/>
        </w:rPr>
        <w:t xml:space="preserve"> </w:t>
      </w:r>
      <w:r>
        <w:rPr>
          <w:w w:val="110"/>
        </w:rPr>
        <w:t>dynamics,</w:t>
      </w:r>
      <w:r>
        <w:rPr>
          <w:spacing w:val="24"/>
          <w:w w:val="110"/>
        </w:rPr>
        <w:t xml:space="preserve"> </w:t>
      </w:r>
      <w:r>
        <w:rPr>
          <w:w w:val="110"/>
        </w:rPr>
        <w:t>characterized</w:t>
      </w:r>
      <w:r>
        <w:rPr>
          <w:spacing w:val="24"/>
          <w:w w:val="110"/>
        </w:rPr>
        <w:t xml:space="preserve"> </w:t>
      </w:r>
      <w:r>
        <w:rPr>
          <w:w w:val="110"/>
        </w:rPr>
        <w:t>by</w:t>
      </w:r>
      <w:r>
        <w:rPr>
          <w:spacing w:val="24"/>
          <w:w w:val="110"/>
        </w:rPr>
        <w:t xml:space="preserve"> </w:t>
      </w:r>
      <w:r>
        <w:rPr>
          <w:w w:val="110"/>
        </w:rPr>
        <w:t>MSD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t</w:t>
      </w:r>
      <w:r>
        <w:rPr>
          <w:rFonts w:ascii="Trebuchet MS" w:hAnsi="Trebuchet MS"/>
          <w:w w:val="110"/>
          <w:position w:val="6"/>
          <w:sz w:val="12"/>
        </w:rPr>
        <w:t>α</w:t>
      </w:r>
      <w:r>
        <w:rPr>
          <w:rFonts w:ascii="Trebuchet MS" w:hAnsi="Trebuchet MS"/>
          <w:spacing w:val="34"/>
          <w:w w:val="110"/>
          <w:position w:val="6"/>
          <w:sz w:val="12"/>
        </w:rPr>
        <w:t xml:space="preserve"> </w:t>
      </w:r>
      <w:r>
        <w:rPr>
          <w:w w:val="110"/>
        </w:rPr>
        <w:t>where</w:t>
      </w:r>
      <w:r>
        <w:rPr>
          <w:spacing w:val="40"/>
          <w:w w:val="110"/>
        </w:rPr>
        <w:t xml:space="preserve"> </w:t>
      </w:r>
      <w:r>
        <w:rPr>
          <w:rFonts w:ascii="Trebuchet MS" w:hAnsi="Trebuchet MS"/>
          <w:w w:val="110"/>
        </w:rPr>
        <w:t xml:space="preserve">α </w:t>
      </w:r>
      <w:r>
        <w:rPr>
          <w:rFonts w:ascii="Lucida Sans Unicode" w:hAnsi="Lucida Sans Unicode"/>
          <w:w w:val="110"/>
        </w:rPr>
        <w:t>=</w:t>
      </w:r>
      <w:r>
        <w:rPr>
          <w:i/>
          <w:w w:val="110"/>
        </w:rPr>
        <w:t>/</w:t>
      </w:r>
      <w:r>
        <w:rPr>
          <w:i/>
          <w:spacing w:val="40"/>
          <w:w w:val="110"/>
        </w:rPr>
        <w:t xml:space="preserve"> </w:t>
      </w:r>
      <w:r>
        <w:rPr>
          <w:w w:val="110"/>
        </w:rPr>
        <w:t>1, is predicted at length- and time-scales before the diffu-</w:t>
      </w:r>
      <w:r>
        <w:rPr>
          <w:spacing w:val="40"/>
          <w:w w:val="110"/>
        </w:rPr>
        <w:t xml:space="preserve"> </w:t>
      </w:r>
      <w:r>
        <w:rPr>
          <w:w w:val="110"/>
        </w:rPr>
        <w:t>sive regime, such as ballistic motions [</w:t>
      </w:r>
      <w:hyperlink w:anchor="_bookmark82" w:history="1">
        <w:r>
          <w:rPr>
            <w:color w:val="0080AC"/>
            <w:w w:val="110"/>
          </w:rPr>
          <w:t>38</w:t>
        </w:r>
        <w:r>
          <w:rPr>
            <w:w w:val="110"/>
          </w:rPr>
          <w:t>,</w:t>
        </w:r>
      </w:hyperlink>
      <w:hyperlink w:anchor="_bookmark192" w:history="1">
        <w:r>
          <w:rPr>
            <w:color w:val="0080AC"/>
            <w:w w:val="110"/>
          </w:rPr>
          <w:t>211–213</w:t>
        </w:r>
        <w:r>
          <w:rPr>
            <w:w w:val="110"/>
          </w:rPr>
          <w:t>].</w:t>
        </w:r>
      </w:hyperlink>
      <w:r>
        <w:rPr>
          <w:w w:val="110"/>
        </w:rPr>
        <w:t xml:space="preserve"> As previously</w:t>
      </w:r>
      <w:r>
        <w:rPr>
          <w:spacing w:val="40"/>
          <w:w w:val="110"/>
        </w:rPr>
        <w:t xml:space="preserve"> </w:t>
      </w:r>
      <w:r>
        <w:rPr>
          <w:w w:val="110"/>
        </w:rPr>
        <w:t>mentioned,</w:t>
      </w:r>
      <w:r>
        <w:rPr>
          <w:spacing w:val="-10"/>
          <w:w w:val="110"/>
        </w:rPr>
        <w:t xml:space="preserve"> </w:t>
      </w:r>
      <w:r>
        <w:rPr>
          <w:w w:val="110"/>
        </w:rPr>
        <w:t>subdiffusion</w:t>
      </w:r>
      <w:r>
        <w:rPr>
          <w:spacing w:val="-1"/>
          <w:w w:val="110"/>
        </w:rPr>
        <w:t xml:space="preserve"> </w:t>
      </w:r>
      <w:r>
        <w:rPr>
          <w:w w:val="110"/>
        </w:rPr>
        <w:t>(</w:t>
      </w:r>
      <w:r>
        <w:rPr>
          <w:rFonts w:ascii="Trebuchet MS" w:hAnsi="Trebuchet MS"/>
          <w:w w:val="110"/>
        </w:rPr>
        <w:t>α</w:t>
      </w:r>
      <w:r>
        <w:rPr>
          <w:rFonts w:ascii="Trebuchet MS" w:hAnsi="Trebuchet MS"/>
          <w:spacing w:val="-14"/>
          <w:w w:val="110"/>
        </w:rPr>
        <w:t xml:space="preserve"> </w:t>
      </w:r>
      <w:r>
        <w:rPr>
          <w:w w:val="110"/>
        </w:rPr>
        <w:t>&lt;</w:t>
      </w:r>
      <w:r>
        <w:rPr>
          <w:spacing w:val="-9"/>
          <w:w w:val="110"/>
        </w:rPr>
        <w:t xml:space="preserve"> </w:t>
      </w:r>
      <w:r>
        <w:rPr>
          <w:w w:val="110"/>
        </w:rPr>
        <w:t>1) is predicted for 2R</w:t>
      </w:r>
      <w:r>
        <w:rPr>
          <w:w w:val="110"/>
          <w:vertAlign w:val="subscript"/>
        </w:rPr>
        <w:t>NP</w:t>
      </w:r>
      <w:r>
        <w:rPr>
          <w:spacing w:val="-1"/>
          <w:w w:val="110"/>
        </w:rPr>
        <w:t xml:space="preserve"> 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w w:val="110"/>
        </w:rPr>
        <w:t>b due to the</w:t>
      </w:r>
      <w:r>
        <w:rPr>
          <w:spacing w:val="40"/>
          <w:w w:val="110"/>
        </w:rPr>
        <w:t xml:space="preserve"> </w:t>
      </w:r>
      <w:r>
        <w:rPr>
          <w:w w:val="110"/>
        </w:rPr>
        <w:t>caging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5"/>
          <w:w w:val="110"/>
        </w:rPr>
        <w:t xml:space="preserve"> </w:t>
      </w:r>
      <w:r>
        <w:rPr>
          <w:w w:val="110"/>
        </w:rPr>
        <w:t>NPs</w:t>
      </w:r>
      <w:r>
        <w:rPr>
          <w:spacing w:val="35"/>
          <w:w w:val="110"/>
        </w:rPr>
        <w:t xml:space="preserve"> </w:t>
      </w:r>
      <w:r>
        <w:rPr>
          <w:w w:val="110"/>
        </w:rPr>
        <w:t>within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correlation</w:t>
      </w:r>
      <w:r>
        <w:rPr>
          <w:spacing w:val="35"/>
          <w:w w:val="110"/>
        </w:rPr>
        <w:t xml:space="preserve"> </w:t>
      </w:r>
      <w:r>
        <w:rPr>
          <w:w w:val="110"/>
        </w:rPr>
        <w:t>network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5"/>
          <w:w w:val="110"/>
        </w:rPr>
        <w:t xml:space="preserve"> </w:t>
      </w:r>
      <w:r>
        <w:rPr>
          <w:w w:val="110"/>
        </w:rPr>
        <w:t>polymer</w:t>
      </w:r>
      <w:r>
        <w:rPr>
          <w:spacing w:val="35"/>
          <w:w w:val="110"/>
        </w:rPr>
        <w:t xml:space="preserve"> </w:t>
      </w:r>
      <w:r>
        <w:rPr>
          <w:w w:val="110"/>
        </w:rPr>
        <w:t>melts</w:t>
      </w:r>
      <w:r>
        <w:rPr>
          <w:spacing w:val="40"/>
          <w:w w:val="110"/>
        </w:rPr>
        <w:t xml:space="preserve"> </w:t>
      </w:r>
      <w:r>
        <w:rPr>
          <w:w w:val="110"/>
        </w:rPr>
        <w:t>(on the order of b) or the entanglement mesh (on the order of</w:t>
      </w:r>
      <w:r>
        <w:rPr>
          <w:spacing w:val="40"/>
          <w:w w:val="110"/>
        </w:rPr>
        <w:t xml:space="preserve"> </w:t>
      </w:r>
      <w:r>
        <w:rPr>
          <w:w w:val="110"/>
        </w:rPr>
        <w:t>d</w:t>
      </w:r>
      <w:r>
        <w:rPr>
          <w:w w:val="110"/>
          <w:vertAlign w:val="subscript"/>
        </w:rPr>
        <w:t>tube</w:t>
      </w:r>
      <w:r>
        <w:rPr>
          <w:w w:val="110"/>
        </w:rPr>
        <w:t>)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93" w:history="1">
        <w:r>
          <w:rPr>
            <w:color w:val="0080AC"/>
            <w:w w:val="110"/>
          </w:rPr>
          <w:t>212</w:t>
        </w:r>
        <w:r>
          <w:rPr>
            <w:w w:val="110"/>
          </w:rPr>
          <w:t>,</w:t>
        </w:r>
      </w:hyperlink>
      <w:hyperlink w:anchor="_bookmark194" w:history="1">
        <w:r>
          <w:rPr>
            <w:color w:val="0080AC"/>
            <w:w w:val="110"/>
          </w:rPr>
          <w:t>213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Experimentally,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crossover</w:t>
      </w:r>
      <w:r>
        <w:rPr>
          <w:spacing w:val="40"/>
          <w:w w:val="110"/>
        </w:rPr>
        <w:t xml:space="preserve"> </w:t>
      </w:r>
      <w:r>
        <w:rPr>
          <w:w w:val="110"/>
        </w:rPr>
        <w:t>from</w:t>
      </w:r>
      <w:r>
        <w:rPr>
          <w:spacing w:val="40"/>
          <w:w w:val="110"/>
        </w:rPr>
        <w:t xml:space="preserve"> </w:t>
      </w:r>
      <w:r>
        <w:rPr>
          <w:w w:val="110"/>
        </w:rPr>
        <w:t>subdiffusion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to Fickian diffusion was observed at length scales of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using</w:t>
      </w:r>
      <w:r>
        <w:rPr>
          <w:spacing w:val="40"/>
          <w:w w:val="110"/>
        </w:rPr>
        <w:t xml:space="preserve"> </w:t>
      </w:r>
      <w:r>
        <w:rPr>
          <w:w w:val="110"/>
        </w:rPr>
        <w:t>NSE measurements and PEG-functionalized polyhedral oligomeric</w:t>
      </w:r>
      <w:r>
        <w:rPr>
          <w:spacing w:val="40"/>
          <w:w w:val="110"/>
        </w:rPr>
        <w:t xml:space="preserve"> </w:t>
      </w:r>
      <w:r>
        <w:rPr>
          <w:w w:val="110"/>
        </w:rPr>
        <w:t>silsesquioxane dispersed in PEG [</w:t>
      </w:r>
      <w:hyperlink w:anchor="_bookmark210" w:history="1">
        <w:r>
          <w:rPr>
            <w:color w:val="0080AC"/>
            <w:w w:val="110"/>
          </w:rPr>
          <w:t>227</w:t>
        </w:r>
        <w:r>
          <w:rPr>
            <w:w w:val="110"/>
          </w:rPr>
          <w:t>].</w:t>
        </w:r>
      </w:hyperlink>
      <w:r>
        <w:rPr>
          <w:w w:val="110"/>
        </w:rPr>
        <w:t xml:space="preserve"> This is consistent with the</w:t>
      </w:r>
      <w:r>
        <w:rPr>
          <w:spacing w:val="40"/>
          <w:w w:val="110"/>
        </w:rPr>
        <w:t xml:space="preserve"> </w:t>
      </w:r>
      <w:r>
        <w:rPr>
          <w:w w:val="110"/>
        </w:rPr>
        <w:t>aforementioned</w:t>
      </w:r>
      <w:r>
        <w:rPr>
          <w:spacing w:val="-6"/>
          <w:w w:val="110"/>
        </w:rPr>
        <w:t xml:space="preserve"> </w:t>
      </w:r>
      <w:r>
        <w:rPr>
          <w:w w:val="110"/>
        </w:rPr>
        <w:t>theory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Rubinstein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coworkers</w:t>
      </w:r>
      <w:r>
        <w:rPr>
          <w:spacing w:val="-6"/>
          <w:w w:val="110"/>
        </w:rPr>
        <w:t xml:space="preserve"> </w:t>
      </w:r>
      <w:r>
        <w:rPr>
          <w:w w:val="110"/>
        </w:rPr>
        <w:t>[</w:t>
      </w:r>
      <w:hyperlink w:anchor="_bookmark192" w:history="1">
        <w:r>
          <w:rPr>
            <w:color w:val="0080AC"/>
            <w:w w:val="110"/>
          </w:rPr>
          <w:t>211</w:t>
        </w:r>
        <w:r>
          <w:rPr>
            <w:w w:val="110"/>
          </w:rPr>
          <w:t>].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gen-</w:t>
      </w:r>
      <w:r>
        <w:rPr>
          <w:spacing w:val="40"/>
          <w:w w:val="110"/>
        </w:rPr>
        <w:t xml:space="preserve"> </w:t>
      </w:r>
      <w:r>
        <w:rPr>
          <w:w w:val="110"/>
        </w:rPr>
        <w:t>eral, this regime is largely unexplored, especially for larger NPs,</w:t>
      </w:r>
      <w:r>
        <w:rPr>
          <w:spacing w:val="40"/>
          <w:w w:val="110"/>
        </w:rPr>
        <w:t xml:space="preserve"> </w:t>
      </w:r>
      <w:r>
        <w:rPr>
          <w:w w:val="110"/>
        </w:rPr>
        <w:t>because observations of motion on the order of or less than R</w:t>
      </w:r>
      <w:r>
        <w:rPr>
          <w:w w:val="110"/>
          <w:vertAlign w:val="subscript"/>
        </w:rPr>
        <w:t>NP</w:t>
      </w:r>
      <w:r>
        <w:rPr>
          <w:w w:val="110"/>
        </w:rPr>
        <w:t xml:space="preserve"> in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melt</w:t>
      </w:r>
      <w:r>
        <w:rPr>
          <w:spacing w:val="-2"/>
          <w:w w:val="110"/>
        </w:rPr>
        <w:t xml:space="preserve"> </w:t>
      </w:r>
      <w:r>
        <w:rPr>
          <w:w w:val="110"/>
        </w:rPr>
        <w:t>necessitates</w:t>
      </w:r>
      <w:r>
        <w:rPr>
          <w:spacing w:val="-2"/>
          <w:w w:val="110"/>
        </w:rPr>
        <w:t xml:space="preserve"> </w:t>
      </w:r>
      <w:r>
        <w:rPr>
          <w:w w:val="110"/>
        </w:rPr>
        <w:t>excellent</w:t>
      </w:r>
      <w:r>
        <w:rPr>
          <w:spacing w:val="-2"/>
          <w:w w:val="110"/>
        </w:rPr>
        <w:t xml:space="preserve"> </w:t>
      </w:r>
      <w:r>
        <w:rPr>
          <w:w w:val="110"/>
        </w:rPr>
        <w:t>spatial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temporal</w:t>
      </w:r>
      <w:r>
        <w:rPr>
          <w:spacing w:val="-2"/>
          <w:w w:val="110"/>
        </w:rPr>
        <w:t xml:space="preserve"> </w:t>
      </w:r>
      <w:r>
        <w:rPr>
          <w:w w:val="110"/>
        </w:rPr>
        <w:t>resolution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unique length- and time-scales.</w:t>
      </w:r>
    </w:p>
    <w:p w14:paraId="100BC5D8" w14:textId="77777777" w:rsidR="00E21043" w:rsidRDefault="0052501A">
      <w:pPr>
        <w:pStyle w:val="BodyText"/>
        <w:spacing w:before="5" w:line="249" w:lineRule="auto"/>
        <w:ind w:left="288" w:firstLine="239"/>
      </w:pPr>
      <w:r>
        <w:rPr>
          <w:w w:val="110"/>
        </w:rPr>
        <w:t>Non-diffusive</w:t>
      </w:r>
      <w:r>
        <w:rPr>
          <w:spacing w:val="80"/>
          <w:w w:val="150"/>
        </w:rPr>
        <w:t xml:space="preserve"> </w:t>
      </w:r>
      <w:r>
        <w:rPr>
          <w:w w:val="110"/>
        </w:rPr>
        <w:t>NP</w:t>
      </w:r>
      <w:r>
        <w:rPr>
          <w:spacing w:val="80"/>
          <w:w w:val="150"/>
        </w:rPr>
        <w:t xml:space="preserve"> </w:t>
      </w:r>
      <w:r>
        <w:rPr>
          <w:w w:val="110"/>
        </w:rPr>
        <w:t>dynamics</w:t>
      </w:r>
      <w:r>
        <w:rPr>
          <w:spacing w:val="80"/>
          <w:w w:val="150"/>
        </w:rPr>
        <w:t xml:space="preserve"> </w:t>
      </w:r>
      <w:r>
        <w:rPr>
          <w:w w:val="110"/>
        </w:rPr>
        <w:t>have</w:t>
      </w:r>
      <w:r>
        <w:rPr>
          <w:spacing w:val="80"/>
          <w:w w:val="150"/>
        </w:rPr>
        <w:t xml:space="preserve"> </w:t>
      </w:r>
      <w:r>
        <w:rPr>
          <w:w w:val="110"/>
        </w:rPr>
        <w:t>been</w:t>
      </w:r>
      <w:r>
        <w:rPr>
          <w:spacing w:val="80"/>
          <w:w w:val="150"/>
        </w:rPr>
        <w:t xml:space="preserve"> </w:t>
      </w:r>
      <w:r>
        <w:rPr>
          <w:w w:val="110"/>
        </w:rPr>
        <w:t>widely</w:t>
      </w:r>
      <w:r>
        <w:rPr>
          <w:spacing w:val="80"/>
          <w:w w:val="150"/>
        </w:rPr>
        <w:t xml:space="preserve"> </w:t>
      </w:r>
      <w:r>
        <w:rPr>
          <w:w w:val="110"/>
        </w:rPr>
        <w:t>reported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80"/>
          <w:w w:val="110"/>
        </w:rPr>
        <w:t xml:space="preserve"> </w:t>
      </w:r>
      <w:r>
        <w:rPr>
          <w:w w:val="110"/>
        </w:rPr>
        <w:t>XPCS</w:t>
      </w:r>
      <w:r>
        <w:rPr>
          <w:spacing w:val="80"/>
          <w:w w:val="110"/>
        </w:rPr>
        <w:t xml:space="preserve"> </w:t>
      </w:r>
      <w:r>
        <w:rPr>
          <w:w w:val="110"/>
        </w:rPr>
        <w:t>in</w:t>
      </w:r>
      <w:r>
        <w:rPr>
          <w:spacing w:val="80"/>
          <w:w w:val="110"/>
        </w:rPr>
        <w:t xml:space="preserve"> </w:t>
      </w:r>
      <w:r>
        <w:rPr>
          <w:w w:val="110"/>
        </w:rPr>
        <w:t>various</w:t>
      </w:r>
      <w:r>
        <w:rPr>
          <w:spacing w:val="80"/>
          <w:w w:val="110"/>
        </w:rPr>
        <w:t xml:space="preserve"> </w:t>
      </w:r>
      <w:r>
        <w:rPr>
          <w:w w:val="110"/>
        </w:rPr>
        <w:t>PNC</w:t>
      </w:r>
      <w:r>
        <w:rPr>
          <w:spacing w:val="80"/>
          <w:w w:val="110"/>
        </w:rPr>
        <w:t xml:space="preserve"> </w:t>
      </w:r>
      <w:r>
        <w:rPr>
          <w:w w:val="110"/>
        </w:rPr>
        <w:t>systems</w:t>
      </w:r>
      <w:r>
        <w:rPr>
          <w:spacing w:val="80"/>
          <w:w w:val="110"/>
        </w:rPr>
        <w:t xml:space="preserve"> </w:t>
      </w:r>
      <w:r>
        <w:rPr>
          <w:w w:val="110"/>
        </w:rPr>
        <w:t>and</w:t>
      </w:r>
      <w:r>
        <w:rPr>
          <w:spacing w:val="80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80"/>
          <w:w w:val="110"/>
        </w:rPr>
        <w:t xml:space="preserve"> </w:t>
      </w:r>
      <w:r>
        <w:rPr>
          <w:w w:val="110"/>
        </w:rPr>
        <w:t>condi-</w:t>
      </w:r>
      <w:r>
        <w:rPr>
          <w:spacing w:val="40"/>
          <w:w w:val="110"/>
        </w:rPr>
        <w:t xml:space="preserve"> </w:t>
      </w:r>
      <w:r>
        <w:rPr>
          <w:w w:val="110"/>
        </w:rPr>
        <w:t>tions [</w:t>
      </w:r>
      <w:hyperlink w:anchor="_bookmark123" w:history="1">
        <w:r>
          <w:rPr>
            <w:color w:val="0080AC"/>
            <w:w w:val="110"/>
          </w:rPr>
          <w:t>131</w:t>
        </w:r>
        <w:r>
          <w:rPr>
            <w:w w:val="110"/>
          </w:rPr>
          <w:t>,</w:t>
        </w:r>
      </w:hyperlink>
      <w:hyperlink w:anchor="_bookmark164" w:history="1">
        <w:r>
          <w:rPr>
            <w:color w:val="0080AC"/>
            <w:w w:val="110"/>
          </w:rPr>
          <w:t>159</w:t>
        </w:r>
        <w:r>
          <w:rPr>
            <w:w w:val="110"/>
          </w:rPr>
          <w:t>,</w:t>
        </w:r>
      </w:hyperlink>
      <w:hyperlink w:anchor="_bookmark206" w:history="1">
        <w:r>
          <w:rPr>
            <w:color w:val="0080AC"/>
            <w:w w:val="110"/>
          </w:rPr>
          <w:t>252–265</w:t>
        </w:r>
        <w:r>
          <w:rPr>
            <w:w w:val="110"/>
          </w:rPr>
          <w:t>].</w:t>
        </w:r>
      </w:hyperlink>
      <w:r>
        <w:rPr>
          <w:w w:val="110"/>
        </w:rPr>
        <w:t xml:space="preserve"> Systematic measurements of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100</w:t>
      </w:r>
      <w:r>
        <w:rPr>
          <w:spacing w:val="-10"/>
          <w:w w:val="110"/>
        </w:rPr>
        <w:t xml:space="preserve"> </w:t>
      </w:r>
      <w:r>
        <w:rPr>
          <w:w w:val="110"/>
        </w:rPr>
        <w:t>nm-</w:t>
      </w:r>
      <w:r>
        <w:rPr>
          <w:spacing w:val="40"/>
          <w:w w:val="110"/>
        </w:rPr>
        <w:t xml:space="preserve"> </w:t>
      </w:r>
      <w:r>
        <w:rPr>
          <w:w w:val="110"/>
        </w:rPr>
        <w:t>diameter PS-grafted 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NP relaxations (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NP</w:t>
      </w:r>
      <w:r>
        <w:rPr>
          <w:w w:val="110"/>
        </w:rPr>
        <w:t>) in unentangled PS as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function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spacing w:val="6"/>
          <w:w w:val="110"/>
        </w:rPr>
        <w:t xml:space="preserve"> </w:t>
      </w:r>
      <w:r>
        <w:rPr>
          <w:w w:val="110"/>
        </w:rPr>
        <w:t>revealed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temperature</w:t>
      </w:r>
      <w:r>
        <w:rPr>
          <w:spacing w:val="-7"/>
          <w:w w:val="110"/>
        </w:rPr>
        <w:t xml:space="preserve"> </w:t>
      </w:r>
      <w:r>
        <w:rPr>
          <w:w w:val="110"/>
        </w:rPr>
        <w:t>dependence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stretch-</w:t>
      </w:r>
    </w:p>
    <w:p w14:paraId="2EB1B2FB" w14:textId="77777777" w:rsidR="00E21043" w:rsidRDefault="0052501A">
      <w:pPr>
        <w:rPr>
          <w:sz w:val="12"/>
        </w:rPr>
      </w:pPr>
      <w:r>
        <w:br w:type="column"/>
      </w:r>
    </w:p>
    <w:p w14:paraId="722C13E8" w14:textId="77777777" w:rsidR="00E21043" w:rsidRDefault="00E21043">
      <w:pPr>
        <w:pStyle w:val="BodyText"/>
        <w:jc w:val="left"/>
        <w:rPr>
          <w:sz w:val="12"/>
        </w:rPr>
      </w:pPr>
    </w:p>
    <w:p w14:paraId="2004AB7C" w14:textId="77777777" w:rsidR="00E21043" w:rsidRDefault="00E21043">
      <w:pPr>
        <w:pStyle w:val="BodyText"/>
        <w:jc w:val="left"/>
        <w:rPr>
          <w:sz w:val="12"/>
        </w:rPr>
      </w:pPr>
    </w:p>
    <w:p w14:paraId="6E3385CB" w14:textId="77777777" w:rsidR="00E21043" w:rsidRDefault="00E21043">
      <w:pPr>
        <w:pStyle w:val="BodyText"/>
        <w:jc w:val="left"/>
        <w:rPr>
          <w:sz w:val="12"/>
        </w:rPr>
      </w:pPr>
    </w:p>
    <w:p w14:paraId="49A09D1B" w14:textId="77777777" w:rsidR="00E21043" w:rsidRDefault="00E21043">
      <w:pPr>
        <w:pStyle w:val="BodyText"/>
        <w:jc w:val="left"/>
        <w:rPr>
          <w:sz w:val="12"/>
        </w:rPr>
      </w:pPr>
    </w:p>
    <w:p w14:paraId="31B7DF10" w14:textId="77777777" w:rsidR="00E21043" w:rsidRDefault="00E21043">
      <w:pPr>
        <w:pStyle w:val="BodyText"/>
        <w:jc w:val="left"/>
        <w:rPr>
          <w:sz w:val="12"/>
        </w:rPr>
      </w:pPr>
    </w:p>
    <w:p w14:paraId="75F542E0" w14:textId="77777777" w:rsidR="00E21043" w:rsidRDefault="00E21043">
      <w:pPr>
        <w:pStyle w:val="BodyText"/>
        <w:jc w:val="left"/>
        <w:rPr>
          <w:sz w:val="12"/>
        </w:rPr>
      </w:pPr>
    </w:p>
    <w:p w14:paraId="5D1371F3" w14:textId="77777777" w:rsidR="00E21043" w:rsidRDefault="00E21043">
      <w:pPr>
        <w:pStyle w:val="BodyText"/>
        <w:jc w:val="left"/>
        <w:rPr>
          <w:sz w:val="12"/>
        </w:rPr>
      </w:pPr>
    </w:p>
    <w:p w14:paraId="4E076ABE" w14:textId="77777777" w:rsidR="00E21043" w:rsidRDefault="00E21043">
      <w:pPr>
        <w:pStyle w:val="BodyText"/>
        <w:jc w:val="left"/>
        <w:rPr>
          <w:sz w:val="12"/>
        </w:rPr>
      </w:pPr>
    </w:p>
    <w:p w14:paraId="0D96D158" w14:textId="77777777" w:rsidR="00E21043" w:rsidRDefault="00E21043">
      <w:pPr>
        <w:pStyle w:val="BodyText"/>
        <w:jc w:val="left"/>
        <w:rPr>
          <w:sz w:val="12"/>
        </w:rPr>
      </w:pPr>
    </w:p>
    <w:p w14:paraId="6DE9DA08" w14:textId="77777777" w:rsidR="00E21043" w:rsidRDefault="00E21043">
      <w:pPr>
        <w:pStyle w:val="BodyText"/>
        <w:jc w:val="left"/>
        <w:rPr>
          <w:sz w:val="12"/>
        </w:rPr>
      </w:pPr>
    </w:p>
    <w:p w14:paraId="3F5E6688" w14:textId="77777777" w:rsidR="00E21043" w:rsidRDefault="00E21043">
      <w:pPr>
        <w:pStyle w:val="BodyText"/>
        <w:jc w:val="left"/>
        <w:rPr>
          <w:sz w:val="12"/>
        </w:rPr>
      </w:pPr>
    </w:p>
    <w:p w14:paraId="2390528A" w14:textId="77777777" w:rsidR="00E21043" w:rsidRDefault="00E21043">
      <w:pPr>
        <w:pStyle w:val="BodyText"/>
        <w:jc w:val="left"/>
        <w:rPr>
          <w:sz w:val="12"/>
        </w:rPr>
      </w:pPr>
    </w:p>
    <w:p w14:paraId="72BB3785" w14:textId="77777777" w:rsidR="00E21043" w:rsidRDefault="00E21043">
      <w:pPr>
        <w:pStyle w:val="BodyText"/>
        <w:jc w:val="left"/>
        <w:rPr>
          <w:sz w:val="12"/>
        </w:rPr>
      </w:pPr>
    </w:p>
    <w:p w14:paraId="134DDCC9" w14:textId="77777777" w:rsidR="00E21043" w:rsidRDefault="00E21043">
      <w:pPr>
        <w:pStyle w:val="BodyText"/>
        <w:jc w:val="left"/>
        <w:rPr>
          <w:sz w:val="12"/>
        </w:rPr>
      </w:pPr>
    </w:p>
    <w:p w14:paraId="2D1BBB0D" w14:textId="77777777" w:rsidR="00E21043" w:rsidRDefault="00E21043">
      <w:pPr>
        <w:pStyle w:val="BodyText"/>
        <w:jc w:val="left"/>
        <w:rPr>
          <w:sz w:val="12"/>
        </w:rPr>
      </w:pPr>
    </w:p>
    <w:p w14:paraId="1BE3A5C3" w14:textId="77777777" w:rsidR="00E21043" w:rsidRDefault="00E21043">
      <w:pPr>
        <w:pStyle w:val="BodyText"/>
        <w:jc w:val="left"/>
        <w:rPr>
          <w:sz w:val="12"/>
        </w:rPr>
      </w:pPr>
    </w:p>
    <w:p w14:paraId="075ADA9F" w14:textId="77777777" w:rsidR="00E21043" w:rsidRDefault="00E21043">
      <w:pPr>
        <w:pStyle w:val="BodyText"/>
        <w:jc w:val="left"/>
        <w:rPr>
          <w:sz w:val="12"/>
        </w:rPr>
      </w:pPr>
    </w:p>
    <w:p w14:paraId="4381C2C1" w14:textId="77777777" w:rsidR="00E21043" w:rsidRDefault="00E21043">
      <w:pPr>
        <w:pStyle w:val="BodyText"/>
        <w:jc w:val="left"/>
        <w:rPr>
          <w:sz w:val="12"/>
        </w:rPr>
      </w:pPr>
    </w:p>
    <w:p w14:paraId="64193A68" w14:textId="77777777" w:rsidR="00E21043" w:rsidRDefault="00E21043">
      <w:pPr>
        <w:pStyle w:val="BodyText"/>
        <w:jc w:val="left"/>
        <w:rPr>
          <w:sz w:val="12"/>
        </w:rPr>
      </w:pPr>
    </w:p>
    <w:p w14:paraId="36E28EE2" w14:textId="77777777" w:rsidR="00E21043" w:rsidRDefault="00E21043">
      <w:pPr>
        <w:pStyle w:val="BodyText"/>
        <w:jc w:val="left"/>
        <w:rPr>
          <w:sz w:val="12"/>
        </w:rPr>
      </w:pPr>
    </w:p>
    <w:p w14:paraId="2C904B8B" w14:textId="77777777" w:rsidR="00E21043" w:rsidRDefault="00E21043">
      <w:pPr>
        <w:pStyle w:val="BodyText"/>
        <w:jc w:val="left"/>
        <w:rPr>
          <w:sz w:val="12"/>
        </w:rPr>
      </w:pPr>
    </w:p>
    <w:p w14:paraId="36AEEC5D" w14:textId="77777777" w:rsidR="00E21043" w:rsidRDefault="00E21043">
      <w:pPr>
        <w:pStyle w:val="BodyText"/>
        <w:jc w:val="left"/>
        <w:rPr>
          <w:sz w:val="12"/>
        </w:rPr>
      </w:pPr>
    </w:p>
    <w:p w14:paraId="6FAE6F98" w14:textId="77777777" w:rsidR="00E21043" w:rsidRDefault="00E21043">
      <w:pPr>
        <w:pStyle w:val="BodyText"/>
        <w:jc w:val="left"/>
        <w:rPr>
          <w:sz w:val="12"/>
        </w:rPr>
      </w:pPr>
    </w:p>
    <w:p w14:paraId="11FC02D2" w14:textId="77777777" w:rsidR="00E21043" w:rsidRDefault="00E21043">
      <w:pPr>
        <w:pStyle w:val="BodyText"/>
        <w:jc w:val="left"/>
        <w:rPr>
          <w:sz w:val="12"/>
        </w:rPr>
      </w:pPr>
    </w:p>
    <w:p w14:paraId="0C04FBA6" w14:textId="77777777" w:rsidR="00E21043" w:rsidRDefault="00E21043">
      <w:pPr>
        <w:pStyle w:val="BodyText"/>
        <w:jc w:val="left"/>
        <w:rPr>
          <w:sz w:val="12"/>
        </w:rPr>
      </w:pPr>
    </w:p>
    <w:p w14:paraId="3636BC1D" w14:textId="77777777" w:rsidR="00E21043" w:rsidRDefault="00E21043">
      <w:pPr>
        <w:pStyle w:val="BodyText"/>
        <w:spacing w:before="15"/>
        <w:jc w:val="left"/>
        <w:rPr>
          <w:sz w:val="12"/>
        </w:rPr>
      </w:pPr>
    </w:p>
    <w:p w14:paraId="6CDB6FD6" w14:textId="77777777" w:rsidR="00E21043" w:rsidRDefault="0052501A">
      <w:pPr>
        <w:ind w:left="288"/>
        <w:rPr>
          <w:sz w:val="12"/>
        </w:rPr>
      </w:pPr>
      <w:r>
        <w:rPr>
          <w:b/>
          <w:w w:val="120"/>
          <w:sz w:val="12"/>
        </w:rPr>
        <w:t>Fig.</w:t>
      </w:r>
      <w:r>
        <w:rPr>
          <w:b/>
          <w:spacing w:val="2"/>
          <w:w w:val="120"/>
          <w:sz w:val="12"/>
        </w:rPr>
        <w:t xml:space="preserve"> </w:t>
      </w:r>
      <w:r>
        <w:rPr>
          <w:b/>
          <w:w w:val="120"/>
          <w:sz w:val="12"/>
        </w:rPr>
        <w:t>17.</w:t>
      </w:r>
      <w:r>
        <w:rPr>
          <w:b/>
          <w:spacing w:val="26"/>
          <w:w w:val="120"/>
          <w:sz w:val="12"/>
        </w:rPr>
        <w:t xml:space="preserve"> </w:t>
      </w:r>
      <w:r>
        <w:rPr>
          <w:w w:val="120"/>
          <w:sz w:val="12"/>
        </w:rPr>
        <w:t>(a)</w:t>
      </w:r>
      <w:r>
        <w:rPr>
          <w:spacing w:val="2"/>
          <w:w w:val="120"/>
          <w:sz w:val="12"/>
        </w:rPr>
        <w:t xml:space="preserve"> </w:t>
      </w:r>
      <w:r>
        <w:rPr>
          <w:w w:val="120"/>
          <w:sz w:val="12"/>
        </w:rPr>
        <w:t>Nanoparticle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relaxation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time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as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a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function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q</w:t>
      </w:r>
      <w:r>
        <w:rPr>
          <w:spacing w:val="3"/>
          <w:w w:val="120"/>
          <w:sz w:val="12"/>
        </w:rPr>
        <w:t xml:space="preserve"> </w:t>
      </w:r>
      <w:r>
        <w:rPr>
          <w:w w:val="120"/>
          <w:sz w:val="12"/>
        </w:rPr>
        <w:t>for</w:t>
      </w:r>
      <w:r>
        <w:rPr>
          <w:spacing w:val="2"/>
          <w:w w:val="120"/>
          <w:sz w:val="12"/>
        </w:rPr>
        <w:t xml:space="preserve"> </w:t>
      </w:r>
      <w:r>
        <w:rPr>
          <w:w w:val="120"/>
          <w:sz w:val="12"/>
        </w:rPr>
        <w:t>PEG</w:t>
      </w:r>
      <w:r>
        <w:rPr>
          <w:spacing w:val="3"/>
          <w:w w:val="120"/>
          <w:sz w:val="12"/>
        </w:rPr>
        <w:t xml:space="preserve"> </w:t>
      </w:r>
      <w:r>
        <w:rPr>
          <w:spacing w:val="-2"/>
          <w:w w:val="120"/>
          <w:sz w:val="12"/>
        </w:rPr>
        <w:t>functionalized</w:t>
      </w:r>
    </w:p>
    <w:p w14:paraId="395E53A3" w14:textId="77777777" w:rsidR="00E21043" w:rsidRDefault="0052501A">
      <w:pPr>
        <w:spacing w:before="63" w:line="180" w:lineRule="auto"/>
        <w:ind w:left="28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15743488" behindDoc="0" locked="0" layoutInCell="1" allowOverlap="1" wp14:anchorId="5A5934FE" wp14:editId="2B52D30F">
            <wp:simplePos x="0" y="0"/>
            <wp:positionH relativeFrom="page">
              <wp:posOffset>4191000</wp:posOffset>
            </wp:positionH>
            <wp:positionV relativeFrom="paragraph">
              <wp:posOffset>-4886809</wp:posOffset>
            </wp:positionV>
            <wp:extent cx="2743200" cy="4672584"/>
            <wp:effectExtent l="0" t="0" r="0" b="0"/>
            <wp:wrapNone/>
            <wp:docPr id="51" name="Image 51" descr="Image of Fig.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Image of Fig. 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7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position w:val="2"/>
          <w:sz w:val="12"/>
        </w:rPr>
        <w:t>SiO</w:t>
      </w:r>
      <w:r>
        <w:rPr>
          <w:w w:val="120"/>
          <w:sz w:val="9"/>
        </w:rPr>
        <w:t>2</w:t>
      </w:r>
      <w:r>
        <w:rPr>
          <w:spacing w:val="11"/>
          <w:w w:val="120"/>
          <w:sz w:val="9"/>
        </w:rPr>
        <w:t xml:space="preserve"> </w:t>
      </w:r>
      <w:r>
        <w:rPr>
          <w:w w:val="120"/>
          <w:position w:val="2"/>
          <w:sz w:val="12"/>
        </w:rPr>
        <w:t>in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PMMA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of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varying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molecular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weight.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Solid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line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denotes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superdiffusion</w:t>
      </w:r>
      <w:r>
        <w:rPr>
          <w:spacing w:val="-5"/>
          <w:w w:val="120"/>
          <w:position w:val="2"/>
          <w:sz w:val="12"/>
        </w:rPr>
        <w:t xml:space="preserve"> </w:t>
      </w:r>
      <w:r>
        <w:rPr>
          <w:w w:val="120"/>
          <w:position w:val="2"/>
          <w:sz w:val="12"/>
        </w:rPr>
        <w:t>(q</w:t>
      </w:r>
      <w:r>
        <w:rPr>
          <w:rFonts w:ascii="Lucida Sans Unicode" w:hAnsi="Lucida Sans Unicode"/>
          <w:w w:val="120"/>
          <w:position w:val="2"/>
          <w:sz w:val="12"/>
          <w:vertAlign w:val="superscript"/>
        </w:rPr>
        <w:t>−</w:t>
      </w:r>
      <w:r>
        <w:rPr>
          <w:w w:val="120"/>
          <w:position w:val="2"/>
          <w:sz w:val="12"/>
          <w:vertAlign w:val="superscript"/>
        </w:rPr>
        <w:t>1</w:t>
      </w:r>
      <w:r>
        <w:rPr>
          <w:w w:val="120"/>
          <w:position w:val="2"/>
          <w:sz w:val="12"/>
        </w:rPr>
        <w:t>)</w:t>
      </w:r>
      <w:r>
        <w:rPr>
          <w:spacing w:val="40"/>
          <w:w w:val="120"/>
          <w:position w:val="2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dashed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line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denotes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Brownian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diffusion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(q</w:t>
      </w:r>
      <w:r>
        <w:rPr>
          <w:rFonts w:ascii="Lucida Sans Unicode" w:hAnsi="Lucida Sans Unicode"/>
          <w:w w:val="120"/>
          <w:position w:val="5"/>
          <w:sz w:val="9"/>
        </w:rPr>
        <w:t>−</w:t>
      </w:r>
      <w:r>
        <w:rPr>
          <w:w w:val="120"/>
          <w:position w:val="5"/>
          <w:sz w:val="9"/>
        </w:rPr>
        <w:t>2</w:t>
      </w:r>
      <w:r>
        <w:rPr>
          <w:spacing w:val="-14"/>
          <w:w w:val="120"/>
          <w:position w:val="5"/>
          <w:sz w:val="9"/>
        </w:rPr>
        <w:t xml:space="preserve"> </w:t>
      </w:r>
      <w:r>
        <w:rPr>
          <w:w w:val="120"/>
          <w:sz w:val="12"/>
        </w:rPr>
        <w:t>).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(b)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NP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velocity</w:t>
      </w:r>
      <w:r>
        <w:rPr>
          <w:spacing w:val="-5"/>
          <w:w w:val="120"/>
          <w:sz w:val="12"/>
        </w:rPr>
        <w:t xml:space="preserve"> </w:t>
      </w:r>
      <w:r>
        <w:rPr>
          <w:w w:val="120"/>
          <w:sz w:val="12"/>
        </w:rPr>
        <w:t>extracted</w:t>
      </w:r>
      <w:r>
        <w:rPr>
          <w:spacing w:val="-4"/>
          <w:w w:val="120"/>
          <w:sz w:val="12"/>
        </w:rPr>
        <w:t xml:space="preserve"> </w:t>
      </w:r>
      <w:r>
        <w:rPr>
          <w:w w:val="120"/>
          <w:sz w:val="12"/>
        </w:rPr>
        <w:t>as</w:t>
      </w:r>
      <w:r>
        <w:rPr>
          <w:spacing w:val="-4"/>
          <w:w w:val="120"/>
          <w:sz w:val="12"/>
        </w:rPr>
        <w:t xml:space="preserve"> </w:t>
      </w:r>
      <w:r>
        <w:rPr>
          <w:spacing w:val="-5"/>
          <w:w w:val="120"/>
          <w:sz w:val="12"/>
        </w:rPr>
        <w:t>the</w:t>
      </w:r>
    </w:p>
    <w:p w14:paraId="72BB6775" w14:textId="77777777" w:rsidR="00E21043" w:rsidRDefault="0052501A">
      <w:pPr>
        <w:spacing w:before="29" w:line="345" w:lineRule="auto"/>
        <w:ind w:left="288" w:right="278" w:hanging="1"/>
        <w:rPr>
          <w:sz w:val="12"/>
        </w:rPr>
      </w:pPr>
      <w:r>
        <w:rPr>
          <w:w w:val="120"/>
          <w:sz w:val="12"/>
        </w:rPr>
        <w:t>slope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(a)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as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a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function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of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entanglements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per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chain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[</w:t>
      </w:r>
      <w:hyperlink w:anchor="_bookmark164" w:history="1">
        <w:r>
          <w:rPr>
            <w:color w:val="0080AC"/>
            <w:w w:val="120"/>
            <w:sz w:val="12"/>
          </w:rPr>
          <w:t>159</w:t>
        </w:r>
        <w:r>
          <w:rPr>
            <w:w w:val="120"/>
            <w:sz w:val="12"/>
          </w:rPr>
          <w:t>].</w:t>
        </w:r>
      </w:hyperlink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Copyright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2016.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Adapted with permission from the American Chemical Society.</w:t>
      </w:r>
    </w:p>
    <w:p w14:paraId="1A7CEC24" w14:textId="77777777" w:rsidR="00E21043" w:rsidRDefault="00E21043">
      <w:pPr>
        <w:pStyle w:val="BodyText"/>
        <w:jc w:val="left"/>
        <w:rPr>
          <w:sz w:val="12"/>
        </w:rPr>
      </w:pPr>
    </w:p>
    <w:p w14:paraId="457BE5A3" w14:textId="77777777" w:rsidR="00E21043" w:rsidRDefault="00E21043">
      <w:pPr>
        <w:pStyle w:val="BodyText"/>
        <w:spacing w:before="27"/>
        <w:jc w:val="left"/>
        <w:rPr>
          <w:sz w:val="12"/>
        </w:rPr>
      </w:pPr>
    </w:p>
    <w:p w14:paraId="3D257FC6" w14:textId="77777777" w:rsidR="00E21043" w:rsidRDefault="0052501A">
      <w:pPr>
        <w:pStyle w:val="BodyText"/>
        <w:spacing w:before="1" w:line="220" w:lineRule="auto"/>
        <w:ind w:left="288" w:right="62"/>
      </w:pPr>
      <w:r>
        <w:rPr>
          <w:w w:val="110"/>
        </w:rPr>
        <w:t xml:space="preserve">ing (or compressing) exponent, </w:t>
      </w:r>
      <w:r>
        <w:rPr>
          <w:rFonts w:ascii="Trebuchet MS" w:hAnsi="Trebuchet MS"/>
          <w:w w:val="110"/>
        </w:rPr>
        <w:t>γ</w:t>
      </w:r>
      <w:r>
        <w:rPr>
          <w:w w:val="110"/>
        </w:rPr>
        <w:t>, on the intermediate scattering</w:t>
      </w:r>
      <w:r>
        <w:rPr>
          <w:spacing w:val="40"/>
          <w:w w:val="110"/>
        </w:rPr>
        <w:t xml:space="preserve"> </w:t>
      </w:r>
      <w:r>
        <w:rPr>
          <w:w w:val="110"/>
        </w:rPr>
        <w:t>function</w:t>
      </w:r>
      <w:r>
        <w:rPr>
          <w:spacing w:val="-11"/>
          <w:w w:val="110"/>
        </w:rPr>
        <w:t xml:space="preserve"> </w:t>
      </w:r>
      <w:r>
        <w:rPr>
          <w:w w:val="110"/>
        </w:rPr>
        <w:t>(ISF)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scaling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n,</w:t>
      </w:r>
      <w:r>
        <w:rPr>
          <w:spacing w:val="-10"/>
          <w:w w:val="110"/>
        </w:rPr>
        <w:t xml:space="preserve"> </w:t>
      </w:r>
      <w:r>
        <w:rPr>
          <w:w w:val="110"/>
        </w:rPr>
        <w:t>where</w:t>
      </w:r>
      <w:r>
        <w:rPr>
          <w:spacing w:val="-11"/>
          <w:w w:val="110"/>
        </w:rPr>
        <w:t xml:space="preserve"> 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NP</w:t>
      </w:r>
      <w:r>
        <w:rPr>
          <w:spacing w:val="-9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30"/>
          <w:w w:val="110"/>
        </w:rPr>
        <w:t xml:space="preserve"> </w:t>
      </w:r>
      <w:r>
        <w:rPr>
          <w:w w:val="110"/>
        </w:rPr>
        <w:t>q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n</w:t>
      </w:r>
      <w:r>
        <w:rPr>
          <w:spacing w:val="-1"/>
          <w:w w:val="110"/>
          <w:position w:val="6"/>
          <w:sz w:val="12"/>
        </w:rPr>
        <w:t xml:space="preserve"> </w:t>
      </w:r>
      <w:r>
        <w:rPr>
          <w:w w:val="110"/>
        </w:rPr>
        <w:t>[</w:t>
      </w:r>
      <w:hyperlink w:anchor="_bookmark213" w:history="1">
        <w:r>
          <w:rPr>
            <w:color w:val="0080AC"/>
            <w:w w:val="110"/>
          </w:rPr>
          <w:t>259</w:t>
        </w:r>
        <w:r>
          <w:rPr>
            <w:w w:val="110"/>
          </w:rPr>
          <w:t>].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exam-</w:t>
      </w:r>
    </w:p>
    <w:p w14:paraId="62A3956F" w14:textId="77777777" w:rsidR="00E21043" w:rsidRDefault="0052501A">
      <w:pPr>
        <w:pStyle w:val="BodyText"/>
        <w:spacing w:line="249" w:lineRule="auto"/>
        <w:ind w:left="288" w:right="62"/>
      </w:pPr>
      <w:r>
        <w:rPr>
          <w:w w:val="110"/>
        </w:rPr>
        <w:t>ple, sub-diffusion (n</w:t>
      </w:r>
      <w:r>
        <w:rPr>
          <w:spacing w:val="-10"/>
          <w:w w:val="110"/>
        </w:rPr>
        <w:t xml:space="preserve"> 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2, </w:t>
      </w:r>
      <w:r>
        <w:rPr>
          <w:rFonts w:ascii="Trebuchet MS" w:hAnsi="Trebuchet MS"/>
          <w:w w:val="110"/>
        </w:rPr>
        <w:t>γ</w:t>
      </w:r>
      <w:r>
        <w:rPr>
          <w:rFonts w:ascii="Trebuchet MS" w:hAnsi="Trebuchet MS"/>
          <w:spacing w:val="-14"/>
          <w:w w:val="110"/>
        </w:rPr>
        <w:t xml:space="preserve"> </w:t>
      </w:r>
      <w:r>
        <w:rPr>
          <w:w w:val="110"/>
        </w:rPr>
        <w:t>&lt;</w:t>
      </w:r>
      <w:r>
        <w:rPr>
          <w:spacing w:val="-9"/>
          <w:w w:val="110"/>
        </w:rPr>
        <w:t xml:space="preserve"> </w:t>
      </w:r>
      <w:r>
        <w:rPr>
          <w:w w:val="110"/>
        </w:rPr>
        <w:t>1) is observed at high temperatures,</w:t>
      </w:r>
      <w:r>
        <w:rPr>
          <w:spacing w:val="40"/>
          <w:w w:val="110"/>
        </w:rPr>
        <w:t xml:space="preserve"> </w:t>
      </w:r>
      <w:r>
        <w:rPr>
          <w:w w:val="110"/>
        </w:rPr>
        <w:t>super-diffusion</w:t>
      </w:r>
      <w:r>
        <w:rPr>
          <w:spacing w:val="-10"/>
          <w:w w:val="110"/>
        </w:rPr>
        <w:t xml:space="preserve"> </w:t>
      </w:r>
      <w:r>
        <w:rPr>
          <w:w w:val="110"/>
        </w:rPr>
        <w:t>(n</w:t>
      </w:r>
      <w:r>
        <w:rPr>
          <w:spacing w:val="-10"/>
          <w:w w:val="110"/>
        </w:rPr>
        <w:t xml:space="preserve"> </w:t>
      </w:r>
      <w:r>
        <w:rPr>
          <w:w w:val="110"/>
        </w:rPr>
        <w:t>&lt;</w:t>
      </w:r>
      <w:r>
        <w:rPr>
          <w:spacing w:val="-10"/>
          <w:w w:val="110"/>
        </w:rPr>
        <w:t xml:space="preserve"> </w:t>
      </w:r>
      <w:r>
        <w:rPr>
          <w:w w:val="110"/>
        </w:rPr>
        <w:t>2,</w:t>
      </w:r>
      <w:r>
        <w:rPr>
          <w:spacing w:val="-9"/>
          <w:w w:val="110"/>
        </w:rPr>
        <w:t xml:space="preserve"> </w:t>
      </w:r>
      <w:r>
        <w:rPr>
          <w:rFonts w:ascii="Trebuchet MS" w:hAnsi="Trebuchet MS"/>
          <w:w w:val="110"/>
        </w:rPr>
        <w:t>γ</w:t>
      </w:r>
      <w:r>
        <w:rPr>
          <w:rFonts w:ascii="Trebuchet MS" w:hAnsi="Trebuchet MS"/>
          <w:spacing w:val="-14"/>
          <w:w w:val="110"/>
        </w:rPr>
        <w:t xml:space="preserve"> </w:t>
      </w:r>
      <w:r>
        <w:rPr>
          <w:w w:val="110"/>
        </w:rPr>
        <w:t>&gt;</w:t>
      </w:r>
      <w:r>
        <w:rPr>
          <w:spacing w:val="-9"/>
          <w:w w:val="110"/>
        </w:rPr>
        <w:t xml:space="preserve"> </w:t>
      </w:r>
      <w:r>
        <w:rPr>
          <w:w w:val="110"/>
        </w:rPr>
        <w:t>1)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observed</w:t>
      </w:r>
      <w:r>
        <w:rPr>
          <w:spacing w:val="-9"/>
          <w:w w:val="110"/>
        </w:rPr>
        <w:t xml:space="preserve"> </w:t>
      </w:r>
      <w:r>
        <w:rPr>
          <w:w w:val="110"/>
        </w:rPr>
        <w:t>at</w:t>
      </w:r>
      <w:r>
        <w:rPr>
          <w:spacing w:val="-10"/>
          <w:w w:val="110"/>
        </w:rPr>
        <w:t xml:space="preserve"> </w:t>
      </w:r>
      <w:r>
        <w:rPr>
          <w:w w:val="110"/>
        </w:rPr>
        <w:t>lower</w:t>
      </w:r>
      <w:r>
        <w:rPr>
          <w:spacing w:val="-10"/>
          <w:w w:val="110"/>
        </w:rPr>
        <w:t xml:space="preserve"> </w:t>
      </w:r>
      <w:r>
        <w:rPr>
          <w:w w:val="110"/>
        </w:rPr>
        <w:t>temperatures,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the crossover is at 1.25T</w:t>
      </w:r>
      <w:r>
        <w:rPr>
          <w:w w:val="110"/>
          <w:vertAlign w:val="subscript"/>
        </w:rPr>
        <w:t>g</w:t>
      </w:r>
      <w:r>
        <w:rPr>
          <w:spacing w:val="31"/>
          <w:w w:val="110"/>
        </w:rPr>
        <w:t xml:space="preserve"> </w:t>
      </w:r>
      <w:r>
        <w:rPr>
          <w:w w:val="110"/>
        </w:rPr>
        <w:t>where Brownian diffusion is observed</w:t>
      </w:r>
      <w:r>
        <w:rPr>
          <w:spacing w:val="80"/>
          <w:w w:val="110"/>
        </w:rPr>
        <w:t xml:space="preserve"> </w:t>
      </w:r>
      <w:r>
        <w:rPr>
          <w:w w:val="110"/>
        </w:rPr>
        <w:t>(n</w:t>
      </w:r>
      <w:r>
        <w:rPr>
          <w:spacing w:val="-10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2,</w:t>
      </w:r>
      <w:r>
        <w:rPr>
          <w:spacing w:val="-10"/>
          <w:w w:val="110"/>
        </w:rPr>
        <w:t xml:space="preserve"> </w:t>
      </w:r>
      <w:r>
        <w:rPr>
          <w:rFonts w:ascii="Trebuchet MS" w:hAnsi="Trebuchet MS"/>
          <w:w w:val="110"/>
        </w:rPr>
        <w:t>γ</w:t>
      </w:r>
      <w:r>
        <w:rPr>
          <w:rFonts w:ascii="Trebuchet MS" w:hAnsi="Trebuchet MS"/>
          <w:spacing w:val="-1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1)</w:t>
      </w:r>
      <w:r>
        <w:rPr>
          <w:spacing w:val="23"/>
          <w:w w:val="110"/>
        </w:rPr>
        <w:t xml:space="preserve"> </w:t>
      </w:r>
      <w:r>
        <w:rPr>
          <w:w w:val="110"/>
        </w:rPr>
        <w:t>[</w:t>
      </w:r>
      <w:hyperlink w:anchor="_bookmark213" w:history="1">
        <w:r>
          <w:rPr>
            <w:color w:val="0080AC"/>
            <w:w w:val="110"/>
          </w:rPr>
          <w:t>259</w:t>
        </w:r>
        <w:r>
          <w:rPr>
            <w:w w:val="110"/>
          </w:rPr>
          <w:t>].</w:t>
        </w:r>
      </w:hyperlink>
      <w:r>
        <w:rPr>
          <w:spacing w:val="3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another</w:t>
      </w:r>
      <w:r>
        <w:rPr>
          <w:spacing w:val="34"/>
          <w:w w:val="110"/>
        </w:rPr>
        <w:t xml:space="preserve"> </w:t>
      </w:r>
      <w:r>
        <w:rPr>
          <w:w w:val="110"/>
        </w:rPr>
        <w:t>XPCS</w:t>
      </w:r>
      <w:r>
        <w:rPr>
          <w:spacing w:val="34"/>
          <w:w w:val="110"/>
        </w:rPr>
        <w:t xml:space="preserve"> </w:t>
      </w:r>
      <w:r>
        <w:rPr>
          <w:w w:val="110"/>
        </w:rPr>
        <w:t>study</w:t>
      </w:r>
      <w:r>
        <w:rPr>
          <w:spacing w:val="34"/>
          <w:w w:val="110"/>
        </w:rPr>
        <w:t xml:space="preserve"> </w:t>
      </w:r>
      <w:r>
        <w:rPr>
          <w:w w:val="110"/>
        </w:rPr>
        <w:t>of</w:t>
      </w:r>
      <w:r>
        <w:rPr>
          <w:spacing w:val="34"/>
          <w:w w:val="110"/>
        </w:rPr>
        <w:t xml:space="preserve"> </w:t>
      </w:r>
      <w:r>
        <w:rPr>
          <w:w w:val="110"/>
        </w:rPr>
        <w:t>attractive</w:t>
      </w:r>
      <w:r>
        <w:rPr>
          <w:spacing w:val="34"/>
          <w:w w:val="110"/>
        </w:rPr>
        <w:t xml:space="preserve"> </w:t>
      </w:r>
      <w:r>
        <w:rPr>
          <w:w w:val="110"/>
        </w:rPr>
        <w:t>11</w:t>
      </w:r>
      <w:r>
        <w:rPr>
          <w:spacing w:val="-10"/>
          <w:w w:val="110"/>
        </w:rPr>
        <w:t xml:space="preserve"> </w:t>
      </w:r>
      <w:r>
        <w:rPr>
          <w:w w:val="110"/>
        </w:rPr>
        <w:t>nm-</w:t>
      </w:r>
      <w:r>
        <w:rPr>
          <w:spacing w:val="40"/>
          <w:w w:val="110"/>
        </w:rPr>
        <w:t xml:space="preserve"> </w:t>
      </w:r>
      <w:r>
        <w:rPr>
          <w:w w:val="110"/>
        </w:rPr>
        <w:t>diameter</w:t>
      </w:r>
      <w:r>
        <w:rPr>
          <w:spacing w:val="47"/>
          <w:w w:val="110"/>
        </w:rPr>
        <w:t xml:space="preserve"> </w:t>
      </w:r>
      <w:r>
        <w:rPr>
          <w:w w:val="110"/>
        </w:rPr>
        <w:t>PEG-grafted</w:t>
      </w:r>
      <w:r>
        <w:rPr>
          <w:spacing w:val="48"/>
          <w:w w:val="110"/>
        </w:rPr>
        <w:t xml:space="preserve"> </w:t>
      </w:r>
      <w:r>
        <w:rPr>
          <w:w w:val="110"/>
        </w:rPr>
        <w:t>SiO</w:t>
      </w:r>
      <w:r>
        <w:rPr>
          <w:w w:val="110"/>
          <w:vertAlign w:val="subscript"/>
        </w:rPr>
        <w:t>2</w:t>
      </w:r>
      <w:r>
        <w:rPr>
          <w:spacing w:val="58"/>
          <w:w w:val="110"/>
        </w:rPr>
        <w:t xml:space="preserve"> </w:t>
      </w:r>
      <w:r>
        <w:rPr>
          <w:w w:val="110"/>
        </w:rPr>
        <w:t>NPs</w:t>
      </w:r>
      <w:r>
        <w:rPr>
          <w:spacing w:val="48"/>
          <w:w w:val="110"/>
        </w:rPr>
        <w:t xml:space="preserve"> </w:t>
      </w:r>
      <w:r>
        <w:rPr>
          <w:w w:val="110"/>
        </w:rPr>
        <w:t>dispersed</w:t>
      </w:r>
      <w:r>
        <w:rPr>
          <w:spacing w:val="47"/>
          <w:w w:val="110"/>
        </w:rPr>
        <w:t xml:space="preserve"> </w:t>
      </w:r>
      <w:r>
        <w:rPr>
          <w:w w:val="110"/>
        </w:rPr>
        <w:t>in</w:t>
      </w:r>
      <w:r>
        <w:rPr>
          <w:spacing w:val="48"/>
          <w:w w:val="110"/>
        </w:rPr>
        <w:t xml:space="preserve"> </w:t>
      </w:r>
      <w:r>
        <w:rPr>
          <w:w w:val="110"/>
        </w:rPr>
        <w:t>PMMA</w:t>
      </w:r>
      <w:r>
        <w:rPr>
          <w:spacing w:val="48"/>
          <w:w w:val="110"/>
        </w:rPr>
        <w:t xml:space="preserve"> </w:t>
      </w:r>
      <w:r>
        <w:rPr>
          <w:w w:val="110"/>
        </w:rPr>
        <w:t>of</w:t>
      </w:r>
      <w:r>
        <w:rPr>
          <w:spacing w:val="47"/>
          <w:w w:val="110"/>
        </w:rPr>
        <w:t xml:space="preserve"> </w:t>
      </w:r>
      <w:r>
        <w:rPr>
          <w:spacing w:val="-2"/>
          <w:w w:val="110"/>
        </w:rPr>
        <w:t>varying</w:t>
      </w:r>
    </w:p>
    <w:p w14:paraId="38A8C09B" w14:textId="77777777" w:rsidR="00E21043" w:rsidRDefault="0052501A">
      <w:pPr>
        <w:pStyle w:val="BodyText"/>
        <w:spacing w:before="12" w:line="223" w:lineRule="auto"/>
        <w:ind w:left="288" w:right="62"/>
      </w:pPr>
      <w:r>
        <w:rPr>
          <w:w w:val="110"/>
        </w:rPr>
        <w:t>molecular weight, Brownian diffusion is observed in unentangled</w:t>
      </w:r>
      <w:r>
        <w:rPr>
          <w:spacing w:val="40"/>
          <w:w w:val="110"/>
        </w:rPr>
        <w:t xml:space="preserve"> </w:t>
      </w:r>
      <w:r>
        <w:rPr>
          <w:w w:val="110"/>
        </w:rPr>
        <w:t>melts but superdiffusion (n</w:t>
      </w:r>
      <w:r>
        <w:rPr>
          <w:spacing w:val="-10"/>
          <w:w w:val="110"/>
        </w:rPr>
        <w:t xml:space="preserve"> </w:t>
      </w:r>
      <w:r>
        <w:rPr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1, </w:t>
      </w:r>
      <w:r>
        <w:rPr>
          <w:rFonts w:ascii="Trebuchet MS" w:hAnsi="Trebuchet MS"/>
          <w:w w:val="110"/>
        </w:rPr>
        <w:t>τ</w:t>
      </w:r>
      <w:r>
        <w:rPr>
          <w:w w:val="110"/>
          <w:vertAlign w:val="subscript"/>
        </w:rPr>
        <w:t>NP</w:t>
      </w:r>
      <w:r>
        <w:rPr>
          <w:spacing w:val="-3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q</w:t>
      </w:r>
      <w:r>
        <w:rPr>
          <w:rFonts w:ascii="Lucida Sans Unicode" w:hAnsi="Lucida Sans Unicode"/>
          <w:w w:val="110"/>
          <w:position w:val="6"/>
          <w:sz w:val="12"/>
        </w:rPr>
        <w:t>−</w:t>
      </w:r>
      <w:r>
        <w:rPr>
          <w:w w:val="110"/>
          <w:position w:val="6"/>
          <w:sz w:val="12"/>
        </w:rPr>
        <w:t>1</w:t>
      </w:r>
      <w:r>
        <w:rPr>
          <w:w w:val="110"/>
        </w:rPr>
        <w:t>) is observed above the</w:t>
      </w:r>
      <w:r>
        <w:rPr>
          <w:spacing w:val="40"/>
          <w:w w:val="110"/>
        </w:rPr>
        <w:t xml:space="preserve"> </w:t>
      </w:r>
      <w:r>
        <w:rPr>
          <w:w w:val="110"/>
        </w:rPr>
        <w:t>entanglement</w:t>
      </w:r>
      <w:r>
        <w:rPr>
          <w:spacing w:val="12"/>
          <w:w w:val="110"/>
        </w:rPr>
        <w:t xml:space="preserve"> </w:t>
      </w:r>
      <w:r>
        <w:rPr>
          <w:w w:val="110"/>
        </w:rPr>
        <w:t>molecular</w:t>
      </w:r>
      <w:r>
        <w:rPr>
          <w:spacing w:val="12"/>
          <w:w w:val="110"/>
        </w:rPr>
        <w:t xml:space="preserve"> </w:t>
      </w:r>
      <w:r>
        <w:rPr>
          <w:w w:val="110"/>
        </w:rPr>
        <w:t>weight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NP</w:t>
      </w:r>
      <w:r>
        <w:rPr>
          <w:spacing w:val="12"/>
          <w:w w:val="110"/>
        </w:rPr>
        <w:t xml:space="preserve"> </w:t>
      </w:r>
      <w:r>
        <w:rPr>
          <w:w w:val="110"/>
        </w:rPr>
        <w:t>velocity</w:t>
      </w:r>
      <w:r>
        <w:rPr>
          <w:spacing w:val="12"/>
          <w:w w:val="110"/>
        </w:rPr>
        <w:t xml:space="preserve"> </w:t>
      </w:r>
      <w:r>
        <w:rPr>
          <w:w w:val="110"/>
        </w:rPr>
        <w:t>is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reasonably</w:t>
      </w:r>
    </w:p>
    <w:p w14:paraId="3CF1C8C2" w14:textId="77777777" w:rsidR="00E21043" w:rsidRDefault="0052501A">
      <w:pPr>
        <w:pStyle w:val="BodyText"/>
        <w:spacing w:before="23" w:line="268" w:lineRule="auto"/>
        <w:ind w:left="288" w:right="62"/>
      </w:pPr>
      <w:r>
        <w:rPr>
          <w:w w:val="110"/>
        </w:rPr>
        <w:t>independent of M</w:t>
      </w:r>
      <w:r>
        <w:rPr>
          <w:w w:val="110"/>
          <w:vertAlign w:val="subscript"/>
        </w:rPr>
        <w:t>w</w:t>
      </w:r>
      <w:r>
        <w:rPr>
          <w:spacing w:val="37"/>
          <w:w w:val="110"/>
        </w:rPr>
        <w:t xml:space="preserve"> </w:t>
      </w:r>
      <w:r>
        <w:rPr>
          <w:w w:val="110"/>
        </w:rPr>
        <w:t>(</w:t>
      </w:r>
      <w:hyperlink w:anchor="_bookmark35" w:history="1">
        <w:r>
          <w:rPr>
            <w:color w:val="0080AC"/>
            <w:w w:val="110"/>
          </w:rPr>
          <w:t>Fig. 17</w:t>
        </w:r>
        <w:r>
          <w:rPr>
            <w:w w:val="110"/>
          </w:rPr>
          <w:t>)</w:t>
        </w:r>
      </w:hyperlink>
      <w:r>
        <w:rPr>
          <w:w w:val="110"/>
        </w:rPr>
        <w:t xml:space="preserve"> [</w:t>
      </w:r>
      <w:hyperlink w:anchor="_bookmark164" w:history="1">
        <w:r>
          <w:rPr>
            <w:color w:val="0080AC"/>
            <w:w w:val="110"/>
          </w:rPr>
          <w:t>159</w:t>
        </w:r>
        <w:r>
          <w:rPr>
            <w:w w:val="110"/>
          </w:rPr>
          <w:t>].</w:t>
        </w:r>
      </w:hyperlink>
      <w:r>
        <w:rPr>
          <w:w w:val="110"/>
        </w:rPr>
        <w:t xml:space="preserve"> Observations of nondiffusive</w:t>
      </w:r>
      <w:r>
        <w:rPr>
          <w:spacing w:val="40"/>
          <w:w w:val="110"/>
        </w:rPr>
        <w:t xml:space="preserve"> </w:t>
      </w:r>
      <w:r>
        <w:rPr>
          <w:w w:val="110"/>
        </w:rPr>
        <w:t>NP</w:t>
      </w:r>
      <w:r>
        <w:rPr>
          <w:spacing w:val="27"/>
          <w:w w:val="110"/>
        </w:rPr>
        <w:t xml:space="preserve"> </w:t>
      </w:r>
      <w:r>
        <w:rPr>
          <w:w w:val="110"/>
        </w:rPr>
        <w:t>dynamics</w:t>
      </w:r>
      <w:r>
        <w:rPr>
          <w:spacing w:val="27"/>
          <w:w w:val="110"/>
        </w:rPr>
        <w:t xml:space="preserve"> </w:t>
      </w:r>
      <w:r>
        <w:rPr>
          <w:w w:val="110"/>
        </w:rPr>
        <w:t>have</w:t>
      </w:r>
      <w:r>
        <w:rPr>
          <w:spacing w:val="28"/>
          <w:w w:val="110"/>
        </w:rPr>
        <w:t xml:space="preserve"> </w:t>
      </w:r>
      <w:r>
        <w:rPr>
          <w:w w:val="110"/>
        </w:rPr>
        <w:t>also</w:t>
      </w:r>
      <w:r>
        <w:rPr>
          <w:spacing w:val="27"/>
          <w:w w:val="110"/>
        </w:rPr>
        <w:t xml:space="preserve"> </w:t>
      </w:r>
      <w:r>
        <w:rPr>
          <w:w w:val="110"/>
        </w:rPr>
        <w:t>been</w:t>
      </w:r>
      <w:r>
        <w:rPr>
          <w:spacing w:val="28"/>
          <w:w w:val="110"/>
        </w:rPr>
        <w:t xml:space="preserve"> </w:t>
      </w:r>
      <w:r>
        <w:rPr>
          <w:w w:val="110"/>
        </w:rPr>
        <w:t>reported</w:t>
      </w:r>
      <w:r>
        <w:rPr>
          <w:spacing w:val="27"/>
          <w:w w:val="110"/>
        </w:rPr>
        <w:t xml:space="preserve"> </w:t>
      </w:r>
      <w:r>
        <w:rPr>
          <w:w w:val="110"/>
        </w:rPr>
        <w:t>in</w:t>
      </w:r>
      <w:r>
        <w:rPr>
          <w:spacing w:val="28"/>
          <w:w w:val="110"/>
        </w:rPr>
        <w:t xml:space="preserve"> </w:t>
      </w:r>
      <w:r>
        <w:rPr>
          <w:w w:val="110"/>
        </w:rPr>
        <w:t>PNCs</w:t>
      </w:r>
      <w:r>
        <w:rPr>
          <w:spacing w:val="27"/>
          <w:w w:val="110"/>
        </w:rPr>
        <w:t xml:space="preserve"> </w:t>
      </w:r>
      <w:r>
        <w:rPr>
          <w:w w:val="110"/>
        </w:rPr>
        <w:t>containing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dilute</w:t>
      </w:r>
    </w:p>
    <w:p w14:paraId="22AF9B23" w14:textId="77777777" w:rsidR="00E21043" w:rsidRDefault="0052501A">
      <w:pPr>
        <w:pStyle w:val="BodyText"/>
        <w:spacing w:line="268" w:lineRule="auto"/>
        <w:ind w:left="288" w:right="62"/>
      </w:pPr>
      <w:r>
        <w:rPr>
          <w:w w:val="110"/>
        </w:rPr>
        <w:t>[</w:t>
      </w:r>
      <w:hyperlink w:anchor="_bookmark164" w:history="1">
        <w:r>
          <w:rPr>
            <w:color w:val="0080AC"/>
            <w:w w:val="110"/>
          </w:rPr>
          <w:t>159</w:t>
        </w:r>
        <w:r>
          <w:rPr>
            <w:w w:val="110"/>
          </w:rPr>
          <w:t>]</w:t>
        </w:r>
      </w:hyperlink>
      <w:r>
        <w:rPr>
          <w:w w:val="110"/>
        </w:rPr>
        <w:t xml:space="preserve"> and concentrated [</w:t>
      </w:r>
      <w:hyperlink w:anchor="_bookmark218" w:history="1">
        <w:r>
          <w:rPr>
            <w:color w:val="0080AC"/>
            <w:w w:val="110"/>
          </w:rPr>
          <w:t>262</w:t>
        </w:r>
        <w:r>
          <w:rPr>
            <w:w w:val="110"/>
          </w:rPr>
          <w:t>,</w:t>
        </w:r>
      </w:hyperlink>
      <w:hyperlink w:anchor="_bookmark220" w:history="1">
        <w:r>
          <w:rPr>
            <w:color w:val="0080AC"/>
            <w:w w:val="110"/>
          </w:rPr>
          <w:t>263</w:t>
        </w:r>
        <w:r>
          <w:rPr>
            <w:w w:val="110"/>
          </w:rPr>
          <w:t>]</w:t>
        </w:r>
      </w:hyperlink>
      <w:r>
        <w:rPr>
          <w:w w:val="110"/>
        </w:rPr>
        <w:t xml:space="preserve"> NP volume fractions, grafted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64" w:history="1">
        <w:r>
          <w:rPr>
            <w:color w:val="0080AC"/>
            <w:w w:val="110"/>
          </w:rPr>
          <w:t>159</w:t>
        </w:r>
        <w:r>
          <w:rPr>
            <w:w w:val="110"/>
          </w:rPr>
          <w:t>,</w:t>
        </w:r>
      </w:hyperlink>
      <w:hyperlink w:anchor="_bookmark213" w:history="1">
        <w:r>
          <w:rPr>
            <w:color w:val="0080AC"/>
            <w:w w:val="110"/>
          </w:rPr>
          <w:t>259</w:t>
        </w:r>
        <w:r>
          <w:rPr>
            <w:w w:val="110"/>
          </w:rPr>
          <w:t>]</w:t>
        </w:r>
      </w:hyperlink>
      <w:r>
        <w:rPr>
          <w:w w:val="110"/>
        </w:rPr>
        <w:t xml:space="preserve"> and bare [</w:t>
      </w:r>
      <w:hyperlink w:anchor="_bookmark216" w:history="1">
        <w:r>
          <w:rPr>
            <w:color w:val="0080AC"/>
            <w:w w:val="110"/>
          </w:rPr>
          <w:t>261</w:t>
        </w:r>
        <w:r>
          <w:rPr>
            <w:w w:val="110"/>
          </w:rPr>
          <w:t>]</w:t>
        </w:r>
      </w:hyperlink>
      <w:r>
        <w:rPr>
          <w:w w:val="110"/>
        </w:rPr>
        <w:t xml:space="preserve"> NPs, athermal [</w:t>
      </w:r>
      <w:hyperlink w:anchor="_bookmark213" w:history="1">
        <w:r>
          <w:rPr>
            <w:color w:val="0080AC"/>
            <w:w w:val="110"/>
          </w:rPr>
          <w:t>259</w:t>
        </w:r>
        <w:r>
          <w:rPr>
            <w:w w:val="110"/>
          </w:rPr>
          <w:t>,</w:t>
        </w:r>
      </w:hyperlink>
      <w:hyperlink w:anchor="_bookmark215" w:history="1">
        <w:r>
          <w:rPr>
            <w:color w:val="0080AC"/>
            <w:w w:val="110"/>
          </w:rPr>
          <w:t>260</w:t>
        </w:r>
        <w:r>
          <w:rPr>
            <w:w w:val="110"/>
          </w:rPr>
          <w:t>]</w:t>
        </w:r>
      </w:hyperlink>
      <w:r>
        <w:rPr>
          <w:w w:val="110"/>
        </w:rPr>
        <w:t xml:space="preserve"> and attractive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64" w:history="1">
        <w:r>
          <w:rPr>
            <w:color w:val="0080AC"/>
            <w:w w:val="110"/>
          </w:rPr>
          <w:t>159</w:t>
        </w:r>
        <w:r>
          <w:rPr>
            <w:w w:val="110"/>
          </w:rPr>
          <w:t>,</w:t>
        </w:r>
      </w:hyperlink>
      <w:hyperlink w:anchor="_bookmark215" w:history="1">
        <w:r>
          <w:rPr>
            <w:color w:val="0080AC"/>
            <w:w w:val="110"/>
          </w:rPr>
          <w:t>260</w:t>
        </w:r>
        <w:r>
          <w:rPr>
            <w:w w:val="110"/>
          </w:rPr>
          <w:t>,</w:t>
        </w:r>
      </w:hyperlink>
      <w:hyperlink w:anchor="_bookmark216" w:history="1">
        <w:r>
          <w:rPr>
            <w:color w:val="0080AC"/>
            <w:w w:val="110"/>
          </w:rPr>
          <w:t>261</w:t>
        </w:r>
        <w:r>
          <w:rPr>
            <w:w w:val="110"/>
          </w:rPr>
          <w:t>]</w:t>
        </w:r>
      </w:hyperlink>
      <w:r>
        <w:rPr>
          <w:w w:val="110"/>
        </w:rPr>
        <w:t xml:space="preserve"> interactions, and under various measurement con-</w:t>
      </w:r>
      <w:r>
        <w:rPr>
          <w:spacing w:val="40"/>
          <w:w w:val="110"/>
        </w:rPr>
        <w:t xml:space="preserve"> </w:t>
      </w:r>
      <w:r>
        <w:rPr>
          <w:w w:val="110"/>
        </w:rPr>
        <w:t>ditions [</w:t>
      </w:r>
      <w:hyperlink w:anchor="_bookmark206" w:history="1">
        <w:r>
          <w:rPr>
            <w:color w:val="0080AC"/>
            <w:w w:val="110"/>
          </w:rPr>
          <w:t>252</w:t>
        </w:r>
        <w:r>
          <w:rPr>
            <w:w w:val="110"/>
          </w:rPr>
          <w:t>].</w:t>
        </w:r>
      </w:hyperlink>
      <w:r>
        <w:rPr>
          <w:w w:val="110"/>
        </w:rPr>
        <w:t xml:space="preserve"> Interestingly however, Brownian diffusion has also</w:t>
      </w:r>
      <w:r>
        <w:rPr>
          <w:spacing w:val="40"/>
          <w:w w:val="110"/>
        </w:rPr>
        <w:t xml:space="preserve"> </w:t>
      </w:r>
      <w:r>
        <w:rPr>
          <w:w w:val="110"/>
        </w:rPr>
        <w:t>been observed in XPCS of various PNC systems and conditions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219" w:history="1">
        <w:r>
          <w:rPr>
            <w:color w:val="0080AC"/>
            <w:spacing w:val="-2"/>
            <w:w w:val="110"/>
          </w:rPr>
          <w:t>234</w:t>
        </w:r>
        <w:r>
          <w:rPr>
            <w:spacing w:val="-2"/>
            <w:w w:val="110"/>
          </w:rPr>
          <w:t>,</w:t>
        </w:r>
      </w:hyperlink>
      <w:hyperlink w:anchor="_bookmark224" w:history="1">
        <w:r>
          <w:rPr>
            <w:color w:val="0080AC"/>
            <w:spacing w:val="-2"/>
            <w:w w:val="110"/>
          </w:rPr>
          <w:t>266</w:t>
        </w:r>
        <w:r>
          <w:rPr>
            <w:spacing w:val="-2"/>
            <w:w w:val="110"/>
          </w:rPr>
          <w:t>,</w:t>
        </w:r>
      </w:hyperlink>
      <w:hyperlink w:anchor="_bookmark225" w:history="1">
        <w:r>
          <w:rPr>
            <w:color w:val="0080AC"/>
            <w:spacing w:val="-2"/>
            <w:w w:val="110"/>
          </w:rPr>
          <w:t>267</w:t>
        </w:r>
        <w:r>
          <w:rPr>
            <w:spacing w:val="-2"/>
            <w:w w:val="110"/>
          </w:rPr>
          <w:t>].</w:t>
        </w:r>
      </w:hyperlink>
    </w:p>
    <w:p w14:paraId="45DF4D54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The origins of anomalous NP dynamics in XPCS remain some-</w:t>
      </w:r>
      <w:r>
        <w:rPr>
          <w:spacing w:val="40"/>
          <w:w w:val="110"/>
        </w:rPr>
        <w:t xml:space="preserve"> </w:t>
      </w:r>
      <w:r>
        <w:rPr>
          <w:w w:val="110"/>
        </w:rPr>
        <w:t>what</w:t>
      </w:r>
      <w:r>
        <w:rPr>
          <w:spacing w:val="19"/>
          <w:w w:val="110"/>
        </w:rPr>
        <w:t xml:space="preserve"> </w:t>
      </w:r>
      <w:r>
        <w:rPr>
          <w:w w:val="110"/>
        </w:rPr>
        <w:t>unclear.</w:t>
      </w:r>
      <w:r>
        <w:rPr>
          <w:spacing w:val="19"/>
          <w:w w:val="110"/>
        </w:rPr>
        <w:t xml:space="preserve"> </w:t>
      </w:r>
      <w:r>
        <w:rPr>
          <w:w w:val="110"/>
        </w:rPr>
        <w:t>Superdiffusion,</w:t>
      </w:r>
      <w:r>
        <w:rPr>
          <w:spacing w:val="19"/>
          <w:w w:val="110"/>
        </w:rPr>
        <w:t xml:space="preserve"> </w:t>
      </w:r>
      <w:r>
        <w:rPr>
          <w:w w:val="110"/>
        </w:rPr>
        <w:t>akin</w:t>
      </w:r>
      <w:r>
        <w:rPr>
          <w:spacing w:val="19"/>
          <w:w w:val="110"/>
        </w:rPr>
        <w:t xml:space="preserve"> </w:t>
      </w:r>
      <w:r>
        <w:rPr>
          <w:w w:val="110"/>
        </w:rPr>
        <w:t>to</w:t>
      </w:r>
      <w:r>
        <w:rPr>
          <w:spacing w:val="19"/>
          <w:w w:val="110"/>
        </w:rPr>
        <w:t xml:space="preserve"> </w:t>
      </w:r>
      <w:r>
        <w:rPr>
          <w:w w:val="110"/>
        </w:rPr>
        <w:t>a</w:t>
      </w:r>
      <w:r>
        <w:rPr>
          <w:spacing w:val="19"/>
          <w:w w:val="110"/>
        </w:rPr>
        <w:t xml:space="preserve"> </w:t>
      </w:r>
      <w:r>
        <w:rPr>
          <w:w w:val="110"/>
        </w:rPr>
        <w:t>velocity,</w:t>
      </w:r>
      <w:r>
        <w:rPr>
          <w:spacing w:val="19"/>
          <w:w w:val="110"/>
        </w:rPr>
        <w:t xml:space="preserve"> </w:t>
      </w:r>
      <w:r>
        <w:rPr>
          <w:w w:val="110"/>
        </w:rPr>
        <w:t>may</w:t>
      </w:r>
      <w:r>
        <w:rPr>
          <w:spacing w:val="19"/>
          <w:w w:val="110"/>
        </w:rPr>
        <w:t xml:space="preserve"> </w:t>
      </w:r>
      <w:r>
        <w:rPr>
          <w:w w:val="110"/>
        </w:rPr>
        <w:t>occur</w:t>
      </w:r>
      <w:r>
        <w:rPr>
          <w:spacing w:val="19"/>
          <w:w w:val="110"/>
        </w:rPr>
        <w:t xml:space="preserve"> </w:t>
      </w:r>
      <w:r>
        <w:rPr>
          <w:w w:val="110"/>
        </w:rPr>
        <w:t>when</w:t>
      </w:r>
      <w:r>
        <w:rPr>
          <w:spacing w:val="40"/>
          <w:w w:val="110"/>
        </w:rPr>
        <w:t xml:space="preserve"> </w:t>
      </w:r>
      <w:r>
        <w:rPr>
          <w:w w:val="110"/>
        </w:rPr>
        <w:t>a probe experiences kinetic forces without drag forces (ballistic</w:t>
      </w:r>
      <w:r>
        <w:rPr>
          <w:spacing w:val="40"/>
          <w:w w:val="110"/>
        </w:rPr>
        <w:t xml:space="preserve"> </w:t>
      </w:r>
      <w:r>
        <w:rPr>
          <w:w w:val="110"/>
        </w:rPr>
        <w:t>motion) or when a probe interacts with a gradient or field, among</w:t>
      </w:r>
      <w:r>
        <w:rPr>
          <w:spacing w:val="40"/>
          <w:w w:val="110"/>
        </w:rPr>
        <w:t xml:space="preserve"> </w:t>
      </w:r>
      <w:r>
        <w:rPr>
          <w:w w:val="110"/>
        </w:rPr>
        <w:t>other scenarios. Fundamentally, XPCS measures the ensemble-</w:t>
      </w:r>
      <w:r>
        <w:rPr>
          <w:spacing w:val="40"/>
          <w:w w:val="110"/>
        </w:rPr>
        <w:t xml:space="preserve"> </w:t>
      </w:r>
      <w:r>
        <w:rPr>
          <w:w w:val="110"/>
        </w:rPr>
        <w:t>averaged</w:t>
      </w:r>
      <w:r>
        <w:rPr>
          <w:spacing w:val="15"/>
          <w:w w:val="110"/>
        </w:rPr>
        <w:t xml:space="preserve"> </w:t>
      </w:r>
      <w:r>
        <w:rPr>
          <w:w w:val="110"/>
        </w:rPr>
        <w:t>characteristic</w:t>
      </w:r>
      <w:r>
        <w:rPr>
          <w:spacing w:val="15"/>
          <w:w w:val="110"/>
        </w:rPr>
        <w:t xml:space="preserve"> </w:t>
      </w:r>
      <w:r>
        <w:rPr>
          <w:w w:val="110"/>
        </w:rPr>
        <w:t>decorrelation</w:t>
      </w:r>
      <w:r>
        <w:rPr>
          <w:spacing w:val="16"/>
          <w:w w:val="110"/>
        </w:rPr>
        <w:t xml:space="preserve"> </w:t>
      </w:r>
      <w:r>
        <w:rPr>
          <w:w w:val="110"/>
        </w:rPr>
        <w:t>time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w w:val="110"/>
        </w:rPr>
        <w:t>sample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electron</w:t>
      </w:r>
    </w:p>
    <w:p w14:paraId="22A67186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665DEBA2" w14:textId="77777777" w:rsidR="00E21043" w:rsidRDefault="00E21043">
      <w:pPr>
        <w:pStyle w:val="BodyText"/>
        <w:jc w:val="left"/>
        <w:rPr>
          <w:sz w:val="10"/>
        </w:rPr>
      </w:pPr>
    </w:p>
    <w:p w14:paraId="3C258A68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073B887C" w14:textId="77777777" w:rsidR="00E21043" w:rsidRDefault="0052501A">
      <w:pPr>
        <w:pStyle w:val="BodyText"/>
        <w:spacing w:before="105" w:line="268" w:lineRule="auto"/>
        <w:ind w:left="72"/>
      </w:pPr>
      <w:bookmarkStart w:id="66" w:name="7_Future_outlook"/>
      <w:bookmarkStart w:id="67" w:name="7.1_Role_of_NP-polymer_enthalpic_interac"/>
      <w:bookmarkStart w:id="68" w:name="7.2_Understanding_the_hierarchy_of_dynam"/>
      <w:bookmarkEnd w:id="66"/>
      <w:bookmarkEnd w:id="67"/>
      <w:bookmarkEnd w:id="68"/>
      <w:r>
        <w:rPr>
          <w:w w:val="110"/>
        </w:rPr>
        <w:t>density</w:t>
      </w:r>
      <w:r>
        <w:rPr>
          <w:spacing w:val="-10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10"/>
          <w:w w:val="110"/>
        </w:rPr>
        <w:t xml:space="preserve"> </w:t>
      </w:r>
      <w:r>
        <w:rPr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function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wave-vector,</w:t>
      </w:r>
      <w:r>
        <w:rPr>
          <w:spacing w:val="-9"/>
          <w:w w:val="110"/>
        </w:rPr>
        <w:t xml:space="preserve"> </w:t>
      </w:r>
      <w:r>
        <w:rPr>
          <w:w w:val="110"/>
        </w:rPr>
        <w:t>q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227" w:history="1">
        <w:r>
          <w:rPr>
            <w:color w:val="0080AC"/>
            <w:w w:val="110"/>
          </w:rPr>
          <w:t>268</w:t>
        </w:r>
        <w:r>
          <w:rPr>
            <w:w w:val="110"/>
          </w:rPr>
          <w:t>].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Structural</w:t>
      </w:r>
      <w:r>
        <w:rPr>
          <w:spacing w:val="40"/>
          <w:w w:val="110"/>
        </w:rPr>
        <w:t xml:space="preserve"> </w:t>
      </w:r>
      <w:r>
        <w:rPr>
          <w:w w:val="110"/>
        </w:rPr>
        <w:t>decorrelation</w:t>
      </w:r>
      <w:r>
        <w:rPr>
          <w:spacing w:val="-9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order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2</w:t>
      </w:r>
      <w:r>
        <w:rPr>
          <w:rFonts w:ascii="Trebuchet MS" w:hAnsi="Trebuchet MS"/>
          <w:w w:val="110"/>
        </w:rPr>
        <w:t>π</w:t>
      </w:r>
      <w:r>
        <w:rPr>
          <w:w w:val="110"/>
        </w:rPr>
        <w:t>/q</w:t>
      </w:r>
      <w:r>
        <w:rPr>
          <w:spacing w:val="-8"/>
          <w:w w:val="110"/>
        </w:rPr>
        <w:t xml:space="preserve"> </w:t>
      </w:r>
      <w:r>
        <w:rPr>
          <w:w w:val="110"/>
        </w:rPr>
        <w:t>does</w:t>
      </w:r>
      <w:r>
        <w:rPr>
          <w:spacing w:val="-8"/>
          <w:w w:val="110"/>
        </w:rPr>
        <w:t xml:space="preserve"> </w:t>
      </w:r>
      <w:r>
        <w:rPr>
          <w:w w:val="110"/>
        </w:rPr>
        <w:t>not</w:t>
      </w:r>
      <w:r>
        <w:rPr>
          <w:spacing w:val="-8"/>
          <w:w w:val="110"/>
        </w:rPr>
        <w:t xml:space="preserve"> </w:t>
      </w:r>
      <w:r>
        <w:rPr>
          <w:w w:val="110"/>
        </w:rPr>
        <w:t>require</w:t>
      </w:r>
      <w:r>
        <w:rPr>
          <w:spacing w:val="-8"/>
          <w:w w:val="110"/>
        </w:rPr>
        <w:t xml:space="preserve"> </w:t>
      </w:r>
      <w:r>
        <w:rPr>
          <w:w w:val="110"/>
        </w:rPr>
        <w:t>NP</w:t>
      </w:r>
      <w:r>
        <w:rPr>
          <w:spacing w:val="-8"/>
          <w:w w:val="110"/>
        </w:rPr>
        <w:t xml:space="preserve"> </w:t>
      </w:r>
      <w:r>
        <w:rPr>
          <w:w w:val="110"/>
        </w:rPr>
        <w:t>diffusion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order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2</w:t>
      </w:r>
      <w:r>
        <w:rPr>
          <w:rFonts w:ascii="Trebuchet MS" w:hAnsi="Trebuchet MS"/>
          <w:w w:val="110"/>
        </w:rPr>
        <w:t>π</w:t>
      </w:r>
      <w:r>
        <w:rPr>
          <w:w w:val="110"/>
        </w:rPr>
        <w:t>/q,</w:t>
      </w:r>
      <w:r>
        <w:rPr>
          <w:spacing w:val="-2"/>
          <w:w w:val="110"/>
        </w:rPr>
        <w:t xml:space="preserve"> </w:t>
      </w:r>
      <w:r>
        <w:rPr>
          <w:w w:val="110"/>
        </w:rPr>
        <w:t>so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diffusion</w:t>
      </w:r>
      <w:r>
        <w:rPr>
          <w:spacing w:val="-2"/>
          <w:w w:val="110"/>
        </w:rPr>
        <w:t xml:space="preserve"> </w:t>
      </w:r>
      <w:r>
        <w:rPr>
          <w:w w:val="110"/>
        </w:rPr>
        <w:t>length</w:t>
      </w:r>
      <w:r>
        <w:rPr>
          <w:spacing w:val="-2"/>
          <w:w w:val="110"/>
        </w:rPr>
        <w:t xml:space="preserve"> </w:t>
      </w:r>
      <w:r>
        <w:rPr>
          <w:w w:val="110"/>
        </w:rPr>
        <w:t>can</w:t>
      </w:r>
      <w:r>
        <w:rPr>
          <w:spacing w:val="-2"/>
          <w:w w:val="110"/>
        </w:rPr>
        <w:t xml:space="preserve"> </w:t>
      </w:r>
      <w:r>
        <w:rPr>
          <w:w w:val="110"/>
        </w:rPr>
        <w:t>be</w:t>
      </w:r>
      <w:r>
        <w:rPr>
          <w:spacing w:val="-2"/>
          <w:w w:val="110"/>
        </w:rPr>
        <w:t xml:space="preserve"> </w:t>
      </w:r>
      <w:r>
        <w:rPr>
          <w:w w:val="110"/>
        </w:rPr>
        <w:t>somewhat</w:t>
      </w:r>
      <w:r>
        <w:rPr>
          <w:spacing w:val="-2"/>
          <w:w w:val="110"/>
        </w:rPr>
        <w:t xml:space="preserve"> </w:t>
      </w:r>
      <w:r>
        <w:rPr>
          <w:w w:val="110"/>
        </w:rPr>
        <w:t>unclear</w:t>
      </w:r>
      <w:r>
        <w:rPr>
          <w:spacing w:val="40"/>
          <w:w w:val="110"/>
        </w:rPr>
        <w:t xml:space="preserve"> </w:t>
      </w:r>
      <w:r>
        <w:rPr>
          <w:w w:val="110"/>
        </w:rPr>
        <w:t>in XPCS. However, since XPCS samples length-scales of beyond</w:t>
      </w:r>
      <w:r>
        <w:rPr>
          <w:spacing w:val="80"/>
          <w:w w:val="110"/>
        </w:rPr>
        <w:t xml:space="preserve"> </w:t>
      </w:r>
      <w:r>
        <w:rPr>
          <w:w w:val="110"/>
        </w:rPr>
        <w:t>100</w:t>
      </w:r>
      <w:r>
        <w:rPr>
          <w:spacing w:val="-10"/>
          <w:w w:val="110"/>
        </w:rPr>
        <w:t xml:space="preserve"> </w:t>
      </w:r>
      <w:r>
        <w:rPr>
          <w:w w:val="110"/>
        </w:rPr>
        <w:t>nm, it is unlikely that the observed super-diffusion rises from</w:t>
      </w:r>
      <w:r>
        <w:rPr>
          <w:spacing w:val="40"/>
          <w:w w:val="110"/>
        </w:rPr>
        <w:t xml:space="preserve"> </w:t>
      </w:r>
      <w:r>
        <w:rPr>
          <w:w w:val="110"/>
        </w:rPr>
        <w:t>probing short-length scale ballistic motions, which are likely «R</w:t>
      </w:r>
      <w:r>
        <w:rPr>
          <w:w w:val="110"/>
          <w:vertAlign w:val="subscript"/>
        </w:rPr>
        <w:t>NP</w:t>
      </w: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>Some authors surmise that superdiffusive dynamics show the NPs</w:t>
      </w:r>
      <w:r>
        <w:rPr>
          <w:spacing w:val="40"/>
          <w:w w:val="110"/>
        </w:rPr>
        <w:t xml:space="preserve"> </w:t>
      </w:r>
      <w:r>
        <w:rPr>
          <w:w w:val="110"/>
        </w:rPr>
        <w:t>are coupling to internal stress fields, either caused by nonequilib-</w:t>
      </w:r>
      <w:r>
        <w:rPr>
          <w:spacing w:val="40"/>
          <w:w w:val="110"/>
        </w:rPr>
        <w:t xml:space="preserve"> </w:t>
      </w:r>
      <w:r>
        <w:rPr>
          <w:w w:val="110"/>
        </w:rPr>
        <w:t>rium and kinetically trapped chain conformations and stress fields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-10"/>
          <w:w w:val="110"/>
        </w:rPr>
        <w:t xml:space="preserve"> </w:t>
      </w:r>
      <w:r>
        <w:rPr>
          <w:w w:val="110"/>
        </w:rPr>
        <w:t>or</w:t>
      </w:r>
      <w:r>
        <w:rPr>
          <w:spacing w:val="-9"/>
          <w:w w:val="110"/>
        </w:rPr>
        <w:t xml:space="preserve"> </w:t>
      </w:r>
      <w:r>
        <w:rPr>
          <w:w w:val="110"/>
        </w:rPr>
        <w:t>deformation</w:t>
      </w:r>
      <w:r>
        <w:rPr>
          <w:spacing w:val="-10"/>
          <w:w w:val="110"/>
        </w:rPr>
        <w:t xml:space="preserve"> </w:t>
      </w:r>
      <w:r>
        <w:rPr>
          <w:w w:val="110"/>
        </w:rPr>
        <w:t>caused</w:t>
      </w:r>
      <w:r>
        <w:rPr>
          <w:spacing w:val="-10"/>
          <w:w w:val="110"/>
        </w:rPr>
        <w:t xml:space="preserve"> </w:t>
      </w:r>
      <w:r>
        <w:rPr>
          <w:w w:val="110"/>
        </w:rPr>
        <w:t>by</w:t>
      </w:r>
      <w:r>
        <w:rPr>
          <w:spacing w:val="-9"/>
          <w:w w:val="110"/>
        </w:rPr>
        <w:t xml:space="preserve"> </w:t>
      </w:r>
      <w:r>
        <w:rPr>
          <w:w w:val="110"/>
        </w:rPr>
        <w:t>particle</w:t>
      </w:r>
      <w:r>
        <w:rPr>
          <w:spacing w:val="-10"/>
          <w:w w:val="110"/>
        </w:rPr>
        <w:t xml:space="preserve"> </w:t>
      </w:r>
      <w:r>
        <w:rPr>
          <w:w w:val="110"/>
        </w:rPr>
        <w:t>motion,</w:t>
      </w:r>
      <w:r>
        <w:rPr>
          <w:spacing w:val="-10"/>
          <w:w w:val="110"/>
        </w:rPr>
        <w:t xml:space="preserve"> </w:t>
      </w:r>
      <w:r>
        <w:rPr>
          <w:w w:val="110"/>
        </w:rPr>
        <w:t>both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which</w:t>
      </w:r>
      <w:r>
        <w:rPr>
          <w:spacing w:val="40"/>
          <w:w w:val="110"/>
        </w:rPr>
        <w:t xml:space="preserve"> </w:t>
      </w:r>
      <w:r>
        <w:rPr>
          <w:w w:val="110"/>
        </w:rPr>
        <w:t>can</w:t>
      </w:r>
      <w:r>
        <w:rPr>
          <w:spacing w:val="-5"/>
          <w:w w:val="110"/>
        </w:rPr>
        <w:t xml:space="preserve"> </w:t>
      </w:r>
      <w:r>
        <w:rPr>
          <w:w w:val="110"/>
        </w:rPr>
        <w:t>provide</w:t>
      </w:r>
      <w:r>
        <w:rPr>
          <w:spacing w:val="-5"/>
          <w:w w:val="110"/>
        </w:rPr>
        <w:t xml:space="preserve"> </w:t>
      </w:r>
      <w:r>
        <w:rPr>
          <w:w w:val="110"/>
        </w:rPr>
        <w:t>elastic</w:t>
      </w:r>
      <w:r>
        <w:rPr>
          <w:spacing w:val="-5"/>
          <w:w w:val="110"/>
        </w:rPr>
        <w:t xml:space="preserve"> </w:t>
      </w:r>
      <w:r>
        <w:rPr>
          <w:w w:val="110"/>
        </w:rPr>
        <w:t>energy</w:t>
      </w:r>
      <w:r>
        <w:rPr>
          <w:spacing w:val="-5"/>
          <w:w w:val="110"/>
        </w:rPr>
        <w:t xml:space="preserve"> </w:t>
      </w:r>
      <w:r>
        <w:rPr>
          <w:w w:val="110"/>
        </w:rPr>
        <w:t>leading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superdiffusion</w:t>
      </w:r>
      <w:r>
        <w:rPr>
          <w:spacing w:val="-5"/>
          <w:w w:val="110"/>
        </w:rPr>
        <w:t xml:space="preserve"> </w:t>
      </w:r>
      <w:r>
        <w:rPr>
          <w:w w:val="110"/>
        </w:rPr>
        <w:t>[</w:t>
      </w:r>
      <w:hyperlink w:anchor="_bookmark164" w:history="1">
        <w:r>
          <w:rPr>
            <w:color w:val="0080AC"/>
            <w:w w:val="110"/>
          </w:rPr>
          <w:t>159</w:t>
        </w:r>
        <w:r>
          <w:rPr>
            <w:w w:val="110"/>
          </w:rPr>
          <w:t>,</w:t>
        </w:r>
      </w:hyperlink>
      <w:hyperlink w:anchor="_bookmark218" w:history="1">
        <w:r>
          <w:rPr>
            <w:color w:val="0080AC"/>
            <w:w w:val="110"/>
          </w:rPr>
          <w:t>262</w:t>
        </w:r>
        <w:r>
          <w:rPr>
            <w:w w:val="110"/>
          </w:rPr>
          <w:t>,</w:t>
        </w:r>
      </w:hyperlink>
      <w:hyperlink w:anchor="_bookmark222" w:history="1">
        <w:r>
          <w:rPr>
            <w:color w:val="0080AC"/>
            <w:w w:val="110"/>
          </w:rPr>
          <w:t>264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This claim remains debated. Other authors surmise that observed</w:t>
      </w:r>
      <w:r>
        <w:rPr>
          <w:spacing w:val="40"/>
          <w:w w:val="110"/>
        </w:rPr>
        <w:t xml:space="preserve"> </w:t>
      </w:r>
      <w:r>
        <w:rPr>
          <w:w w:val="110"/>
        </w:rPr>
        <w:t>non-diffusive motion results from NP-NP correlations, even in the</w:t>
      </w:r>
      <w:r>
        <w:rPr>
          <w:spacing w:val="40"/>
          <w:w w:val="110"/>
        </w:rPr>
        <w:t xml:space="preserve"> </w:t>
      </w:r>
      <w:r>
        <w:rPr>
          <w:w w:val="110"/>
        </w:rPr>
        <w:t>dilute NP limit when no clear structure factor peak is observed.</w:t>
      </w:r>
      <w:r>
        <w:rPr>
          <w:spacing w:val="40"/>
          <w:w w:val="110"/>
        </w:rPr>
        <w:t xml:space="preserve"> </w:t>
      </w:r>
      <w:r>
        <w:rPr>
          <w:w w:val="110"/>
        </w:rPr>
        <w:t>However,</w:t>
      </w:r>
      <w:r>
        <w:rPr>
          <w:spacing w:val="-5"/>
          <w:w w:val="110"/>
        </w:rPr>
        <w:t xml:space="preserve"> </w:t>
      </w:r>
      <w:r>
        <w:rPr>
          <w:w w:val="110"/>
        </w:rPr>
        <w:t>an</w:t>
      </w:r>
      <w:r>
        <w:rPr>
          <w:spacing w:val="-5"/>
          <w:w w:val="110"/>
        </w:rPr>
        <w:t xml:space="preserve"> </w:t>
      </w:r>
      <w:r>
        <w:rPr>
          <w:w w:val="110"/>
        </w:rPr>
        <w:t>apparent</w:t>
      </w:r>
      <w:r>
        <w:rPr>
          <w:spacing w:val="-5"/>
          <w:w w:val="110"/>
        </w:rPr>
        <w:t xml:space="preserve"> </w:t>
      </w:r>
      <w:r>
        <w:rPr>
          <w:w w:val="110"/>
        </w:rPr>
        <w:t>molecular</w:t>
      </w:r>
      <w:r>
        <w:rPr>
          <w:spacing w:val="-5"/>
          <w:w w:val="110"/>
        </w:rPr>
        <w:t xml:space="preserve"> </w:t>
      </w:r>
      <w:r>
        <w:rPr>
          <w:w w:val="110"/>
        </w:rPr>
        <w:t>weight</w:t>
      </w:r>
      <w:r>
        <w:rPr>
          <w:spacing w:val="-5"/>
          <w:w w:val="110"/>
        </w:rPr>
        <w:t xml:space="preserve"> </w:t>
      </w:r>
      <w:r>
        <w:rPr>
          <w:w w:val="110"/>
        </w:rPr>
        <w:t>effect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PNCs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similar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structure (</w:t>
      </w:r>
      <w:hyperlink w:anchor="_bookmark35" w:history="1">
        <w:r>
          <w:rPr>
            <w:color w:val="0080AC"/>
            <w:spacing w:val="-2"/>
            <w:w w:val="110"/>
          </w:rPr>
          <w:t>Fig. 17</w:t>
        </w:r>
        <w:r>
          <w:rPr>
            <w:spacing w:val="-2"/>
            <w:w w:val="110"/>
          </w:rPr>
          <w:t>)</w:t>
        </w:r>
      </w:hyperlink>
      <w:r>
        <w:rPr>
          <w:spacing w:val="-2"/>
          <w:w w:val="110"/>
        </w:rPr>
        <w:t xml:space="preserve"> and diffusive measurements in lightly aggregated</w:t>
      </w:r>
      <w:r>
        <w:rPr>
          <w:spacing w:val="40"/>
          <w:w w:val="110"/>
        </w:rPr>
        <w:t xml:space="preserve"> </w:t>
      </w:r>
      <w:r>
        <w:rPr>
          <w:w w:val="110"/>
        </w:rPr>
        <w:t>PNCs indicate that NP-NP correlations are not the predominant</w:t>
      </w:r>
      <w:r>
        <w:rPr>
          <w:spacing w:val="40"/>
          <w:w w:val="110"/>
        </w:rPr>
        <w:t xml:space="preserve"> </w:t>
      </w:r>
      <w:r>
        <w:rPr>
          <w:w w:val="110"/>
        </w:rPr>
        <w:t>origin of anomalous dynamics [</w:t>
      </w:r>
      <w:hyperlink w:anchor="_bookmark164" w:history="1">
        <w:r>
          <w:rPr>
            <w:color w:val="0080AC"/>
            <w:w w:val="110"/>
          </w:rPr>
          <w:t>159</w:t>
        </w:r>
        <w:r>
          <w:rPr>
            <w:w w:val="110"/>
          </w:rPr>
          <w:t>,</w:t>
        </w:r>
      </w:hyperlink>
      <w:hyperlink w:anchor="_bookmark219" w:history="1">
        <w:r>
          <w:rPr>
            <w:color w:val="0080AC"/>
            <w:w w:val="110"/>
          </w:rPr>
          <w:t>234</w:t>
        </w:r>
        <w:r>
          <w:rPr>
            <w:w w:val="110"/>
          </w:rPr>
          <w:t>,</w:t>
        </w:r>
      </w:hyperlink>
      <w:hyperlink w:anchor="_bookmark216" w:history="1">
        <w:r>
          <w:rPr>
            <w:color w:val="0080AC"/>
            <w:w w:val="110"/>
          </w:rPr>
          <w:t>261–263</w:t>
        </w:r>
        <w:r>
          <w:rPr>
            <w:w w:val="110"/>
          </w:rPr>
          <w:t>].</w:t>
        </w:r>
      </w:hyperlink>
      <w:r>
        <w:rPr>
          <w:w w:val="110"/>
        </w:rPr>
        <w:t xml:space="preserve"> As a final note,</w:t>
      </w:r>
      <w:r>
        <w:rPr>
          <w:spacing w:val="40"/>
          <w:w w:val="110"/>
        </w:rPr>
        <w:t xml:space="preserve"> </w:t>
      </w:r>
      <w:r>
        <w:rPr>
          <w:w w:val="110"/>
        </w:rPr>
        <w:t>XPCS requires high-brilliance X-ray radiation for prolonged peri-</w:t>
      </w:r>
      <w:r>
        <w:rPr>
          <w:spacing w:val="40"/>
          <w:w w:val="110"/>
        </w:rPr>
        <w:t xml:space="preserve"> </w:t>
      </w:r>
      <w:r>
        <w:rPr>
          <w:w w:val="110"/>
        </w:rPr>
        <w:t>ods of time, and although beamlines monitor sample degradation</w:t>
      </w:r>
      <w:r>
        <w:rPr>
          <w:spacing w:val="40"/>
          <w:w w:val="110"/>
        </w:rPr>
        <w:t xml:space="preserve"> </w:t>
      </w:r>
      <w:r>
        <w:rPr>
          <w:w w:val="110"/>
        </w:rPr>
        <w:t>and try to reduce exposure time and flux, the potential impact of</w:t>
      </w:r>
      <w:r>
        <w:rPr>
          <w:spacing w:val="40"/>
          <w:w w:val="110"/>
        </w:rPr>
        <w:t xml:space="preserve"> </w:t>
      </w:r>
      <w:r>
        <w:rPr>
          <w:w w:val="110"/>
        </w:rPr>
        <w:t>beam</w:t>
      </w:r>
      <w:r>
        <w:rPr>
          <w:spacing w:val="-1"/>
          <w:w w:val="110"/>
        </w:rPr>
        <w:t xml:space="preserve"> </w:t>
      </w:r>
      <w:r>
        <w:rPr>
          <w:w w:val="110"/>
        </w:rPr>
        <w:t>damage</w:t>
      </w:r>
      <w:r>
        <w:rPr>
          <w:spacing w:val="-1"/>
          <w:w w:val="110"/>
        </w:rPr>
        <w:t xml:space="preserve"> </w:t>
      </w:r>
      <w:r>
        <w:rPr>
          <w:w w:val="110"/>
        </w:rPr>
        <w:t>(albeit</w:t>
      </w:r>
      <w:r>
        <w:rPr>
          <w:spacing w:val="-1"/>
          <w:w w:val="110"/>
        </w:rPr>
        <w:t xml:space="preserve"> </w:t>
      </w:r>
      <w:r>
        <w:rPr>
          <w:w w:val="110"/>
        </w:rPr>
        <w:t>largely</w:t>
      </w:r>
      <w:r>
        <w:rPr>
          <w:spacing w:val="-1"/>
          <w:w w:val="110"/>
        </w:rPr>
        <w:t xml:space="preserve"> </w:t>
      </w:r>
      <w:r>
        <w:rPr>
          <w:w w:val="110"/>
        </w:rPr>
        <w:t>unknown)</w:t>
      </w:r>
      <w:r>
        <w:rPr>
          <w:spacing w:val="-1"/>
          <w:w w:val="110"/>
        </w:rPr>
        <w:t xml:space="preserve"> </w:t>
      </w:r>
      <w:r>
        <w:rPr>
          <w:w w:val="110"/>
        </w:rPr>
        <w:t>has</w:t>
      </w:r>
      <w:r>
        <w:rPr>
          <w:spacing w:val="-1"/>
          <w:w w:val="110"/>
        </w:rPr>
        <w:t xml:space="preserve"> </w:t>
      </w:r>
      <w:r>
        <w:rPr>
          <w:w w:val="110"/>
        </w:rPr>
        <w:t>been</w:t>
      </w:r>
      <w:r>
        <w:rPr>
          <w:spacing w:val="-1"/>
          <w:w w:val="110"/>
        </w:rPr>
        <w:t xml:space="preserve"> </w:t>
      </w:r>
      <w:r>
        <w:rPr>
          <w:w w:val="110"/>
        </w:rPr>
        <w:t>noted</w:t>
      </w:r>
      <w:r>
        <w:rPr>
          <w:spacing w:val="-1"/>
          <w:w w:val="110"/>
        </w:rPr>
        <w:t xml:space="preserve"> </w:t>
      </w:r>
      <w:r>
        <w:rPr>
          <w:w w:val="110"/>
        </w:rPr>
        <w:t>[</w:t>
      </w:r>
      <w:hyperlink w:anchor="_bookmark229" w:history="1">
        <w:r>
          <w:rPr>
            <w:color w:val="0080AC"/>
            <w:w w:val="110"/>
          </w:rPr>
          <w:t>269–271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Future studies should aim to further understand the origin of this</w:t>
      </w:r>
      <w:r>
        <w:rPr>
          <w:spacing w:val="40"/>
          <w:w w:val="110"/>
        </w:rPr>
        <w:t xml:space="preserve"> </w:t>
      </w:r>
      <w:r>
        <w:rPr>
          <w:w w:val="110"/>
        </w:rPr>
        <w:t>non-diffusive</w:t>
      </w:r>
      <w:r>
        <w:rPr>
          <w:spacing w:val="-4"/>
          <w:w w:val="110"/>
        </w:rPr>
        <w:t xml:space="preserve"> </w:t>
      </w:r>
      <w:r>
        <w:rPr>
          <w:w w:val="110"/>
        </w:rPr>
        <w:t>behavior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develop</w:t>
      </w:r>
      <w:r>
        <w:rPr>
          <w:spacing w:val="-4"/>
          <w:w w:val="110"/>
        </w:rPr>
        <w:t xml:space="preserve"> </w:t>
      </w:r>
      <w:r>
        <w:rPr>
          <w:w w:val="110"/>
        </w:rPr>
        <w:t>new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complimentary</w:t>
      </w:r>
      <w:r>
        <w:rPr>
          <w:spacing w:val="-4"/>
          <w:w w:val="110"/>
        </w:rPr>
        <w:t xml:space="preserve"> </w:t>
      </w:r>
      <w:r>
        <w:rPr>
          <w:w w:val="110"/>
        </w:rPr>
        <w:t>meth-</w:t>
      </w:r>
      <w:r>
        <w:rPr>
          <w:spacing w:val="40"/>
          <w:w w:val="110"/>
        </w:rPr>
        <w:t xml:space="preserve"> </w:t>
      </w:r>
      <w:r>
        <w:rPr>
          <w:w w:val="110"/>
        </w:rPr>
        <w:t>ods to systematically probe NP motion on similar timescales and</w:t>
      </w:r>
      <w:r>
        <w:rPr>
          <w:spacing w:val="40"/>
          <w:w w:val="110"/>
        </w:rPr>
        <w:t xml:space="preserve"> </w:t>
      </w:r>
      <w:r>
        <w:rPr>
          <w:w w:val="110"/>
        </w:rPr>
        <w:t>compare directly to XPCS.</w:t>
      </w:r>
    </w:p>
    <w:p w14:paraId="11EFA237" w14:textId="77777777" w:rsidR="00E21043" w:rsidRDefault="00E21043">
      <w:pPr>
        <w:pStyle w:val="BodyText"/>
        <w:jc w:val="left"/>
      </w:pPr>
    </w:p>
    <w:p w14:paraId="312ECF0E" w14:textId="77777777" w:rsidR="00E21043" w:rsidRDefault="00E21043">
      <w:pPr>
        <w:pStyle w:val="BodyText"/>
        <w:spacing w:before="20"/>
        <w:jc w:val="left"/>
      </w:pPr>
    </w:p>
    <w:p w14:paraId="6BCA12F7" w14:textId="77777777" w:rsidR="00E21043" w:rsidRDefault="0052501A">
      <w:pPr>
        <w:pStyle w:val="Heading1"/>
        <w:numPr>
          <w:ilvl w:val="0"/>
          <w:numId w:val="2"/>
        </w:numPr>
        <w:tabs>
          <w:tab w:val="left" w:pos="309"/>
        </w:tabs>
        <w:spacing w:before="1"/>
        <w:ind w:left="309" w:hanging="237"/>
      </w:pPr>
      <w:bookmarkStart w:id="69" w:name="_bookmark37"/>
      <w:bookmarkStart w:id="70" w:name="_TOC_250002"/>
      <w:bookmarkEnd w:id="69"/>
      <w:r>
        <w:rPr>
          <w:w w:val="105"/>
        </w:rPr>
        <w:t>Future</w:t>
      </w:r>
      <w:r>
        <w:rPr>
          <w:spacing w:val="12"/>
          <w:w w:val="110"/>
        </w:rPr>
        <w:t xml:space="preserve"> </w:t>
      </w:r>
      <w:bookmarkEnd w:id="70"/>
      <w:r>
        <w:rPr>
          <w:spacing w:val="-2"/>
          <w:w w:val="110"/>
        </w:rPr>
        <w:t>outlook</w:t>
      </w:r>
    </w:p>
    <w:p w14:paraId="4246877D" w14:textId="77777777" w:rsidR="00E21043" w:rsidRDefault="00E21043">
      <w:pPr>
        <w:pStyle w:val="BodyText"/>
        <w:spacing w:before="43"/>
        <w:jc w:val="left"/>
        <w:rPr>
          <w:b/>
        </w:rPr>
      </w:pPr>
    </w:p>
    <w:p w14:paraId="26C8A6B2" w14:textId="77777777" w:rsidR="00E21043" w:rsidRDefault="0052501A">
      <w:pPr>
        <w:pStyle w:val="ListParagraph"/>
        <w:numPr>
          <w:ilvl w:val="1"/>
          <w:numId w:val="2"/>
        </w:numPr>
        <w:tabs>
          <w:tab w:val="left" w:pos="429"/>
        </w:tabs>
        <w:spacing w:before="0"/>
        <w:ind w:left="429" w:hanging="357"/>
        <w:jc w:val="left"/>
        <w:rPr>
          <w:i/>
          <w:sz w:val="16"/>
        </w:rPr>
      </w:pPr>
      <w:r>
        <w:rPr>
          <w:i/>
          <w:w w:val="110"/>
          <w:sz w:val="16"/>
        </w:rPr>
        <w:t>Role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w w:val="110"/>
          <w:sz w:val="16"/>
        </w:rPr>
        <w:t>of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w w:val="110"/>
          <w:sz w:val="16"/>
        </w:rPr>
        <w:t>NP-polymer</w:t>
      </w:r>
      <w:r>
        <w:rPr>
          <w:i/>
          <w:spacing w:val="-4"/>
          <w:w w:val="110"/>
          <w:sz w:val="16"/>
        </w:rPr>
        <w:t xml:space="preserve"> </w:t>
      </w:r>
      <w:r>
        <w:rPr>
          <w:i/>
          <w:w w:val="110"/>
          <w:sz w:val="16"/>
        </w:rPr>
        <w:t>enthalpic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spacing w:val="-2"/>
          <w:w w:val="110"/>
          <w:sz w:val="16"/>
        </w:rPr>
        <w:t>interactions</w:t>
      </w:r>
    </w:p>
    <w:p w14:paraId="7AAFBDCC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431131B9" w14:textId="77777777" w:rsidR="00E21043" w:rsidRDefault="0052501A">
      <w:pPr>
        <w:pStyle w:val="BodyText"/>
        <w:spacing w:line="268" w:lineRule="auto"/>
        <w:ind w:left="72" w:firstLine="239"/>
      </w:pPr>
      <w:r>
        <w:rPr>
          <w:w w:val="110"/>
        </w:rPr>
        <w:t>MD</w:t>
      </w:r>
      <w:r>
        <w:rPr>
          <w:spacing w:val="-4"/>
          <w:w w:val="110"/>
        </w:rPr>
        <w:t xml:space="preserve"> </w:t>
      </w:r>
      <w:r>
        <w:rPr>
          <w:w w:val="110"/>
        </w:rPr>
        <w:t>simulations</w:t>
      </w:r>
      <w:r>
        <w:rPr>
          <w:spacing w:val="-4"/>
          <w:w w:val="110"/>
        </w:rPr>
        <w:t xml:space="preserve"> </w:t>
      </w:r>
      <w:r>
        <w:rPr>
          <w:w w:val="110"/>
        </w:rPr>
        <w:t>(such</w:t>
      </w:r>
      <w:r>
        <w:rPr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those</w:t>
      </w:r>
      <w:r>
        <w:rPr>
          <w:spacing w:val="-4"/>
          <w:w w:val="110"/>
        </w:rPr>
        <w:t xml:space="preserve"> </w:t>
      </w:r>
      <w:r>
        <w:rPr>
          <w:w w:val="110"/>
        </w:rPr>
        <w:t>presented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hyperlink w:anchor="_bookmark15" w:history="1">
        <w:r>
          <w:rPr>
            <w:color w:val="0080AC"/>
            <w:w w:val="110"/>
          </w:rPr>
          <w:t>Fig.</w:t>
        </w:r>
        <w:r>
          <w:rPr>
            <w:color w:val="0080AC"/>
            <w:spacing w:val="-4"/>
            <w:w w:val="110"/>
          </w:rPr>
          <w:t xml:space="preserve"> </w:t>
        </w:r>
        <w:r>
          <w:rPr>
            <w:color w:val="0080AC"/>
            <w:w w:val="110"/>
          </w:rPr>
          <w:t>7</w:t>
        </w:r>
        <w:r>
          <w:rPr>
            <w:w w:val="110"/>
          </w:rPr>
          <w:t>)</w:t>
        </w:r>
      </w:hyperlink>
      <w:r>
        <w:rPr>
          <w:spacing w:val="-4"/>
          <w:w w:val="110"/>
        </w:rPr>
        <w:t xml:space="preserve"> </w:t>
      </w:r>
      <w:r>
        <w:rPr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w w:val="110"/>
        </w:rPr>
        <w:t>demon-</w:t>
      </w:r>
      <w:r>
        <w:rPr>
          <w:spacing w:val="40"/>
          <w:w w:val="110"/>
        </w:rPr>
        <w:t xml:space="preserve"> </w:t>
      </w:r>
      <w:r>
        <w:rPr>
          <w:w w:val="110"/>
        </w:rPr>
        <w:t>strated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NP-polymer</w:t>
      </w:r>
      <w:r>
        <w:rPr>
          <w:spacing w:val="-1"/>
          <w:w w:val="110"/>
        </w:rPr>
        <w:t xml:space="preserve"> </w:t>
      </w:r>
      <w:r>
        <w:rPr>
          <w:w w:val="110"/>
        </w:rPr>
        <w:t>interaction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critical</w:t>
      </w:r>
      <w:r>
        <w:rPr>
          <w:spacing w:val="-1"/>
          <w:w w:val="110"/>
        </w:rPr>
        <w:t xml:space="preserve"> </w:t>
      </w:r>
      <w:r>
        <w:rPr>
          <w:w w:val="110"/>
        </w:rPr>
        <w:t>parameter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can dictate segmental dynamics from faster than bulk to much</w:t>
      </w:r>
      <w:r>
        <w:rPr>
          <w:spacing w:val="40"/>
          <w:w w:val="110"/>
        </w:rPr>
        <w:t xml:space="preserve"> </w:t>
      </w:r>
      <w:bookmarkStart w:id="71" w:name="7.3_Role_of_processing_parameters_for_ki"/>
      <w:bookmarkEnd w:id="71"/>
      <w:r>
        <w:rPr>
          <w:w w:val="110"/>
        </w:rPr>
        <w:t>slower than bulk. A thorough and detailed experimental realiza-</w:t>
      </w:r>
      <w:r>
        <w:rPr>
          <w:spacing w:val="40"/>
          <w:w w:val="110"/>
        </w:rPr>
        <w:t xml:space="preserve"> </w:t>
      </w:r>
      <w:r>
        <w:rPr>
          <w:w w:val="110"/>
        </w:rPr>
        <w:t>tion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w w:val="110"/>
        </w:rPr>
        <w:t>concept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other</w:t>
      </w:r>
      <w:r>
        <w:rPr>
          <w:spacing w:val="-7"/>
          <w:w w:val="110"/>
        </w:rPr>
        <w:t xml:space="preserve"> </w:t>
      </w:r>
      <w:r>
        <w:rPr>
          <w:w w:val="110"/>
        </w:rPr>
        <w:t>NP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polymer</w:t>
      </w:r>
      <w:r>
        <w:rPr>
          <w:spacing w:val="40"/>
          <w:w w:val="110"/>
        </w:rPr>
        <w:t xml:space="preserve"> </w:t>
      </w:r>
      <w:r>
        <w:rPr>
          <w:w w:val="110"/>
        </w:rPr>
        <w:t>dynamic</w:t>
      </w:r>
      <w:r>
        <w:rPr>
          <w:spacing w:val="28"/>
          <w:w w:val="110"/>
        </w:rPr>
        <w:t xml:space="preserve"> </w:t>
      </w:r>
      <w:r>
        <w:rPr>
          <w:w w:val="110"/>
        </w:rPr>
        <w:t>processes</w:t>
      </w:r>
      <w:r>
        <w:rPr>
          <w:spacing w:val="28"/>
          <w:w w:val="110"/>
        </w:rPr>
        <w:t xml:space="preserve"> </w:t>
      </w:r>
      <w:r>
        <w:rPr>
          <w:w w:val="110"/>
        </w:rPr>
        <w:t>remains</w:t>
      </w:r>
      <w:r>
        <w:rPr>
          <w:spacing w:val="28"/>
          <w:w w:val="110"/>
        </w:rPr>
        <w:t xml:space="preserve"> </w:t>
      </w:r>
      <w:r>
        <w:rPr>
          <w:w w:val="110"/>
        </w:rPr>
        <w:t>to</w:t>
      </w:r>
      <w:r>
        <w:rPr>
          <w:spacing w:val="28"/>
          <w:w w:val="110"/>
        </w:rPr>
        <w:t xml:space="preserve"> </w:t>
      </w:r>
      <w:r>
        <w:rPr>
          <w:w w:val="110"/>
        </w:rPr>
        <w:t>be</w:t>
      </w:r>
      <w:r>
        <w:rPr>
          <w:spacing w:val="28"/>
          <w:w w:val="110"/>
        </w:rPr>
        <w:t xml:space="preserve"> </w:t>
      </w:r>
      <w:r>
        <w:rPr>
          <w:w w:val="110"/>
        </w:rPr>
        <w:t>developed.</w:t>
      </w:r>
      <w:r>
        <w:rPr>
          <w:spacing w:val="28"/>
          <w:w w:val="110"/>
        </w:rPr>
        <w:t xml:space="preserve"> </w:t>
      </w:r>
      <w:r>
        <w:rPr>
          <w:w w:val="110"/>
        </w:rPr>
        <w:t>To</w:t>
      </w:r>
      <w:r>
        <w:rPr>
          <w:spacing w:val="28"/>
          <w:w w:val="110"/>
        </w:rPr>
        <w:t xml:space="preserve"> </w:t>
      </w:r>
      <w:r>
        <w:rPr>
          <w:w w:val="110"/>
        </w:rPr>
        <w:t>isolate</w:t>
      </w:r>
      <w:r>
        <w:rPr>
          <w:spacing w:val="28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role</w:t>
      </w:r>
      <w:r>
        <w:rPr>
          <w:spacing w:val="40"/>
          <w:w w:val="110"/>
        </w:rPr>
        <w:t xml:space="preserve"> </w:t>
      </w:r>
      <w:r>
        <w:rPr>
          <w:w w:val="110"/>
        </w:rPr>
        <w:t>of NP-polymer interactions, a set of PNCs must be developed to</w:t>
      </w:r>
      <w:r>
        <w:rPr>
          <w:spacing w:val="40"/>
          <w:w w:val="110"/>
        </w:rPr>
        <w:t xml:space="preserve"> </w:t>
      </w:r>
      <w:r>
        <w:rPr>
          <w:w w:val="110"/>
        </w:rPr>
        <w:t>maximize differences in NP-polymer interaction while minimiz-</w:t>
      </w:r>
      <w:r>
        <w:rPr>
          <w:spacing w:val="40"/>
          <w:w w:val="110"/>
        </w:rPr>
        <w:t xml:space="preserve"> </w:t>
      </w:r>
      <w:r>
        <w:rPr>
          <w:w w:val="110"/>
        </w:rPr>
        <w:t>ing</w:t>
      </w:r>
      <w:r>
        <w:rPr>
          <w:spacing w:val="-5"/>
          <w:w w:val="110"/>
        </w:rPr>
        <w:t xml:space="preserve"> </w:t>
      </w:r>
      <w:r>
        <w:rPr>
          <w:w w:val="110"/>
        </w:rPr>
        <w:t>differences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other</w:t>
      </w:r>
      <w:r>
        <w:rPr>
          <w:spacing w:val="-5"/>
          <w:w w:val="110"/>
        </w:rPr>
        <w:t xml:space="preserve"> </w:t>
      </w:r>
      <w:r>
        <w:rPr>
          <w:w w:val="110"/>
        </w:rPr>
        <w:t>parameters</w:t>
      </w:r>
      <w:r>
        <w:rPr>
          <w:spacing w:val="-5"/>
          <w:w w:val="110"/>
        </w:rPr>
        <w:t xml:space="preserve"> </w:t>
      </w:r>
      <w:r>
        <w:rPr>
          <w:w w:val="110"/>
        </w:rPr>
        <w:t>including</w:t>
      </w:r>
      <w:r>
        <w:rPr>
          <w:spacing w:val="-5"/>
          <w:w w:val="110"/>
        </w:rPr>
        <w:t xml:space="preserve"> </w:t>
      </w:r>
      <w:r>
        <w:rPr>
          <w:w w:val="110"/>
        </w:rPr>
        <w:t>NP</w:t>
      </w:r>
      <w:r>
        <w:rPr>
          <w:spacing w:val="-5"/>
          <w:w w:val="110"/>
        </w:rPr>
        <w:t xml:space="preserve"> </w:t>
      </w:r>
      <w:r>
        <w:rPr>
          <w:w w:val="110"/>
        </w:rPr>
        <w:t>surface</w:t>
      </w:r>
      <w:r>
        <w:rPr>
          <w:spacing w:val="-5"/>
          <w:w w:val="110"/>
        </w:rPr>
        <w:t xml:space="preserve"> </w:t>
      </w:r>
      <w:r>
        <w:rPr>
          <w:w w:val="110"/>
        </w:rPr>
        <w:t>chemistry</w:t>
      </w:r>
      <w:r>
        <w:rPr>
          <w:spacing w:val="40"/>
          <w:w w:val="110"/>
        </w:rPr>
        <w:t xml:space="preserve"> </w:t>
      </w:r>
      <w:r>
        <w:rPr>
          <w:w w:val="110"/>
        </w:rPr>
        <w:t>or structure, various polymer properties, and NP dispersion. This</w:t>
      </w:r>
      <w:r>
        <w:rPr>
          <w:spacing w:val="40"/>
          <w:w w:val="110"/>
        </w:rPr>
        <w:t xml:space="preserve"> </w:t>
      </w:r>
      <w:r>
        <w:rPr>
          <w:w w:val="110"/>
        </w:rPr>
        <w:t>experimental goal presents a paradox in that exploring the role of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 interactions on interfacial behavior necessitates large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 surface area, while systems devoid of favorable inter-</w:t>
      </w:r>
      <w:r>
        <w:rPr>
          <w:spacing w:val="40"/>
          <w:w w:val="110"/>
        </w:rPr>
        <w:t xml:space="preserve"> </w:t>
      </w:r>
      <w:r>
        <w:rPr>
          <w:w w:val="110"/>
        </w:rPr>
        <w:t>action</w:t>
      </w:r>
      <w:r>
        <w:rPr>
          <w:spacing w:val="35"/>
          <w:w w:val="110"/>
        </w:rPr>
        <w:t xml:space="preserve"> </w:t>
      </w:r>
      <w:r>
        <w:rPr>
          <w:w w:val="110"/>
        </w:rPr>
        <w:t>tend</w:t>
      </w:r>
      <w:r>
        <w:rPr>
          <w:spacing w:val="35"/>
          <w:w w:val="110"/>
        </w:rPr>
        <w:t xml:space="preserve"> </w:t>
      </w:r>
      <w:r>
        <w:rPr>
          <w:w w:val="110"/>
        </w:rPr>
        <w:t>to</w:t>
      </w:r>
      <w:r>
        <w:rPr>
          <w:spacing w:val="35"/>
          <w:w w:val="110"/>
        </w:rPr>
        <w:t xml:space="preserve"> </w:t>
      </w:r>
      <w:r>
        <w:rPr>
          <w:w w:val="110"/>
        </w:rPr>
        <w:t>aggregate,</w:t>
      </w:r>
      <w:r>
        <w:rPr>
          <w:spacing w:val="35"/>
          <w:w w:val="110"/>
        </w:rPr>
        <w:t xml:space="preserve"> </w:t>
      </w:r>
      <w:r>
        <w:rPr>
          <w:w w:val="110"/>
        </w:rPr>
        <w:t>even</w:t>
      </w:r>
      <w:r>
        <w:rPr>
          <w:spacing w:val="35"/>
          <w:w w:val="110"/>
        </w:rPr>
        <w:t xml:space="preserve"> </w:t>
      </w:r>
      <w:r>
        <w:rPr>
          <w:w w:val="110"/>
        </w:rPr>
        <w:t>at</w:t>
      </w:r>
      <w:r>
        <w:rPr>
          <w:spacing w:val="35"/>
          <w:w w:val="110"/>
        </w:rPr>
        <w:t xml:space="preserve"> </w:t>
      </w:r>
      <w:r>
        <w:rPr>
          <w:w w:val="110"/>
        </w:rPr>
        <w:t>low</w:t>
      </w:r>
      <w:r>
        <w:rPr>
          <w:spacing w:val="35"/>
          <w:w w:val="110"/>
        </w:rPr>
        <w:t xml:space="preserve"> </w:t>
      </w:r>
      <w:r>
        <w:rPr>
          <w:rFonts w:ascii="Trebuchet MS" w:hAnsi="Trebuchet MS"/>
          <w:w w:val="110"/>
        </w:rPr>
        <w:t>φ</w:t>
      </w:r>
      <w:r>
        <w:rPr>
          <w:w w:val="110"/>
          <w:vertAlign w:val="subscript"/>
        </w:rPr>
        <w:t>NP</w:t>
      </w:r>
      <w:r>
        <w:rPr>
          <w:w w:val="110"/>
        </w:rPr>
        <w:t>,</w:t>
      </w:r>
      <w:r>
        <w:rPr>
          <w:spacing w:val="35"/>
          <w:w w:val="110"/>
        </w:rPr>
        <w:t xml:space="preserve"> </w:t>
      </w:r>
      <w:r>
        <w:rPr>
          <w:w w:val="110"/>
        </w:rPr>
        <w:t>which</w:t>
      </w:r>
      <w:r>
        <w:rPr>
          <w:spacing w:val="35"/>
          <w:w w:val="110"/>
        </w:rPr>
        <w:t xml:space="preserve"> </w:t>
      </w:r>
      <w:r>
        <w:rPr>
          <w:w w:val="110"/>
        </w:rPr>
        <w:t>decreases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NP-polymer</w:t>
      </w:r>
      <w:r>
        <w:rPr>
          <w:spacing w:val="-9"/>
          <w:w w:val="110"/>
        </w:rPr>
        <w:t xml:space="preserve"> </w:t>
      </w:r>
      <w:r>
        <w:rPr>
          <w:w w:val="110"/>
        </w:rPr>
        <w:t>surface</w:t>
      </w:r>
      <w:r>
        <w:rPr>
          <w:spacing w:val="-9"/>
          <w:w w:val="110"/>
        </w:rPr>
        <w:t xml:space="preserve"> </w:t>
      </w:r>
      <w:r>
        <w:rPr>
          <w:w w:val="110"/>
        </w:rPr>
        <w:t>area.</w:t>
      </w:r>
      <w:r>
        <w:rPr>
          <w:spacing w:val="-9"/>
          <w:w w:val="110"/>
        </w:rPr>
        <w:t xml:space="preserve"> </w:t>
      </w:r>
      <w:r>
        <w:rPr>
          <w:w w:val="110"/>
        </w:rPr>
        <w:t>Although</w:t>
      </w:r>
      <w:r>
        <w:rPr>
          <w:spacing w:val="-9"/>
          <w:w w:val="110"/>
        </w:rPr>
        <w:t xml:space="preserve"> </w:t>
      </w:r>
      <w:r>
        <w:rPr>
          <w:w w:val="110"/>
        </w:rPr>
        <w:t>changes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dispersion</w:t>
      </w:r>
      <w:r>
        <w:rPr>
          <w:spacing w:val="-9"/>
          <w:w w:val="110"/>
        </w:rPr>
        <w:t xml:space="preserve"> </w:t>
      </w:r>
      <w:r>
        <w:rPr>
          <w:w w:val="110"/>
        </w:rPr>
        <w:t>state</w:t>
      </w:r>
      <w:r>
        <w:rPr>
          <w:spacing w:val="-9"/>
          <w:w w:val="110"/>
        </w:rPr>
        <w:t xml:space="preserve"> </w:t>
      </w:r>
      <w:r>
        <w:rPr>
          <w:w w:val="110"/>
        </w:rPr>
        <w:t>may</w:t>
      </w:r>
      <w:r>
        <w:rPr>
          <w:spacing w:val="40"/>
          <w:w w:val="110"/>
        </w:rPr>
        <w:t xml:space="preserve"> </w:t>
      </w:r>
      <w:r>
        <w:rPr>
          <w:w w:val="110"/>
        </w:rPr>
        <w:t>still</w:t>
      </w:r>
      <w:r>
        <w:rPr>
          <w:spacing w:val="35"/>
          <w:w w:val="110"/>
        </w:rPr>
        <w:t xml:space="preserve"> </w:t>
      </w:r>
      <w:r>
        <w:rPr>
          <w:w w:val="110"/>
        </w:rPr>
        <w:t>exist,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NP-polymer</w:t>
      </w:r>
      <w:r>
        <w:rPr>
          <w:spacing w:val="35"/>
          <w:w w:val="110"/>
        </w:rPr>
        <w:t xml:space="preserve"> </w:t>
      </w:r>
      <w:r>
        <w:rPr>
          <w:w w:val="110"/>
        </w:rPr>
        <w:t>interaction</w:t>
      </w:r>
      <w:r>
        <w:rPr>
          <w:spacing w:val="35"/>
          <w:w w:val="110"/>
        </w:rPr>
        <w:t xml:space="preserve"> </w:t>
      </w:r>
      <w:r>
        <w:rPr>
          <w:w w:val="110"/>
        </w:rPr>
        <w:t>can</w:t>
      </w:r>
      <w:r>
        <w:rPr>
          <w:spacing w:val="35"/>
          <w:w w:val="110"/>
        </w:rPr>
        <w:t xml:space="preserve"> </w:t>
      </w:r>
      <w:r>
        <w:rPr>
          <w:w w:val="110"/>
        </w:rPr>
        <w:t>be</w:t>
      </w:r>
      <w:r>
        <w:rPr>
          <w:spacing w:val="35"/>
          <w:w w:val="110"/>
        </w:rPr>
        <w:t xml:space="preserve"> </w:t>
      </w:r>
      <w:r>
        <w:rPr>
          <w:w w:val="110"/>
        </w:rPr>
        <w:t>tuned</w:t>
      </w:r>
      <w:r>
        <w:rPr>
          <w:spacing w:val="35"/>
          <w:w w:val="110"/>
        </w:rPr>
        <w:t xml:space="preserve"> </w:t>
      </w:r>
      <w:r>
        <w:rPr>
          <w:w w:val="110"/>
        </w:rPr>
        <w:t>by</w:t>
      </w:r>
      <w:r>
        <w:rPr>
          <w:spacing w:val="35"/>
          <w:w w:val="110"/>
        </w:rPr>
        <w:t xml:space="preserve"> </w:t>
      </w:r>
      <w:r>
        <w:rPr>
          <w:w w:val="110"/>
        </w:rPr>
        <w:t>NP</w:t>
      </w:r>
      <w:r>
        <w:rPr>
          <w:spacing w:val="35"/>
          <w:w w:val="110"/>
        </w:rPr>
        <w:t xml:space="preserve"> </w:t>
      </w:r>
      <w:r>
        <w:rPr>
          <w:w w:val="110"/>
        </w:rPr>
        <w:t>sur-</w:t>
      </w:r>
      <w:r>
        <w:rPr>
          <w:spacing w:val="40"/>
          <w:w w:val="110"/>
        </w:rPr>
        <w:t xml:space="preserve"> </w:t>
      </w:r>
      <w:bookmarkStart w:id="72" w:name="_bookmark38"/>
      <w:bookmarkEnd w:id="72"/>
      <w:r>
        <w:rPr>
          <w:w w:val="110"/>
        </w:rPr>
        <w:t>face functionalization, matrix chemistry, or brush polymer. Future</w:t>
      </w:r>
      <w:r>
        <w:rPr>
          <w:spacing w:val="40"/>
          <w:w w:val="110"/>
        </w:rPr>
        <w:t xml:space="preserve"> </w:t>
      </w:r>
      <w:r>
        <w:rPr>
          <w:w w:val="110"/>
        </w:rPr>
        <w:t>studies need to deconvolute the effects of NP-polymer interaction,</w:t>
      </w:r>
      <w:r>
        <w:rPr>
          <w:spacing w:val="40"/>
          <w:w w:val="110"/>
        </w:rPr>
        <w:t xml:space="preserve"> </w:t>
      </w:r>
      <w:r>
        <w:rPr>
          <w:w w:val="110"/>
        </w:rPr>
        <w:t>polymer-accessible</w:t>
      </w:r>
      <w:r>
        <w:rPr>
          <w:spacing w:val="-7"/>
          <w:w w:val="110"/>
        </w:rPr>
        <w:t xml:space="preserve"> </w:t>
      </w:r>
      <w:r>
        <w:rPr>
          <w:w w:val="110"/>
        </w:rPr>
        <w:t>NP</w:t>
      </w:r>
      <w:r>
        <w:rPr>
          <w:spacing w:val="-7"/>
          <w:w w:val="110"/>
        </w:rPr>
        <w:t xml:space="preserve"> </w:t>
      </w:r>
      <w:r>
        <w:rPr>
          <w:w w:val="110"/>
        </w:rPr>
        <w:t>surface</w:t>
      </w:r>
      <w:r>
        <w:rPr>
          <w:spacing w:val="-7"/>
          <w:w w:val="110"/>
        </w:rPr>
        <w:t xml:space="preserve"> </w:t>
      </w:r>
      <w:r>
        <w:rPr>
          <w:w w:val="110"/>
        </w:rPr>
        <w:t>area,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other</w:t>
      </w:r>
      <w:r>
        <w:rPr>
          <w:spacing w:val="-7"/>
          <w:w w:val="110"/>
        </w:rPr>
        <w:t xml:space="preserve"> </w:t>
      </w:r>
      <w:r>
        <w:rPr>
          <w:w w:val="110"/>
        </w:rPr>
        <w:t>properties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set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systematic</w:t>
      </w:r>
      <w:r>
        <w:rPr>
          <w:spacing w:val="-2"/>
          <w:w w:val="110"/>
        </w:rPr>
        <w:t xml:space="preserve"> </w:t>
      </w:r>
      <w:r>
        <w:rPr>
          <w:w w:val="110"/>
        </w:rPr>
        <w:t>PNCs,</w:t>
      </w:r>
      <w:r>
        <w:rPr>
          <w:spacing w:val="-2"/>
          <w:w w:val="110"/>
        </w:rPr>
        <w:t xml:space="preserve"> </w:t>
      </w:r>
      <w:r>
        <w:rPr>
          <w:w w:val="110"/>
        </w:rPr>
        <w:t>so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provide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unified</w:t>
      </w:r>
      <w:r>
        <w:rPr>
          <w:spacing w:val="-2"/>
          <w:w w:val="110"/>
        </w:rPr>
        <w:t xml:space="preserve"> </w:t>
      </w:r>
      <w:r>
        <w:rPr>
          <w:w w:val="110"/>
        </w:rPr>
        <w:t>view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polymer</w:t>
      </w:r>
      <w:r>
        <w:rPr>
          <w:spacing w:val="-2"/>
          <w:w w:val="110"/>
        </w:rPr>
        <w:t xml:space="preserve"> </w:t>
      </w:r>
      <w:r>
        <w:rPr>
          <w:w w:val="110"/>
        </w:rPr>
        <w:t>dynamics</w:t>
      </w:r>
      <w:r>
        <w:rPr>
          <w:spacing w:val="40"/>
          <w:w w:val="110"/>
        </w:rPr>
        <w:t xml:space="preserve"> </w:t>
      </w:r>
      <w:r>
        <w:rPr>
          <w:w w:val="110"/>
        </w:rPr>
        <w:t>near various NP surfaces. In another potential approach, system-</w:t>
      </w:r>
      <w:r>
        <w:rPr>
          <w:spacing w:val="40"/>
          <w:w w:val="110"/>
        </w:rPr>
        <w:t xml:space="preserve"> </w:t>
      </w:r>
      <w:r>
        <w:rPr>
          <w:w w:val="110"/>
        </w:rPr>
        <w:t>atic</w:t>
      </w:r>
      <w:r>
        <w:rPr>
          <w:spacing w:val="-7"/>
          <w:w w:val="110"/>
        </w:rPr>
        <w:t xml:space="preserve"> </w:t>
      </w:r>
      <w:r>
        <w:rPr>
          <w:w w:val="110"/>
        </w:rPr>
        <w:t>studies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polymer</w:t>
      </w:r>
      <w:r>
        <w:rPr>
          <w:spacing w:val="-7"/>
          <w:w w:val="110"/>
        </w:rPr>
        <w:t xml:space="preserve"> </w:t>
      </w:r>
      <w:r>
        <w:rPr>
          <w:w w:val="110"/>
        </w:rPr>
        <w:t>infiltrated</w:t>
      </w:r>
      <w:r>
        <w:rPr>
          <w:spacing w:val="-7"/>
          <w:w w:val="110"/>
        </w:rPr>
        <w:t xml:space="preserve"> </w:t>
      </w:r>
      <w:r>
        <w:rPr>
          <w:w w:val="110"/>
        </w:rPr>
        <w:t>into</w:t>
      </w:r>
      <w:r>
        <w:rPr>
          <w:spacing w:val="-7"/>
          <w:w w:val="110"/>
        </w:rPr>
        <w:t xml:space="preserve"> </w:t>
      </w:r>
      <w:r>
        <w:rPr>
          <w:w w:val="110"/>
        </w:rPr>
        <w:t>nanopores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well-defined</w:t>
      </w:r>
      <w:r>
        <w:rPr>
          <w:spacing w:val="40"/>
          <w:w w:val="110"/>
        </w:rPr>
        <w:t xml:space="preserve"> </w:t>
      </w:r>
      <w:r>
        <w:rPr>
          <w:w w:val="110"/>
        </w:rPr>
        <w:t>surface chemistry present a way to study multi-scale dynamics at</w:t>
      </w:r>
      <w:r>
        <w:rPr>
          <w:spacing w:val="40"/>
          <w:w w:val="110"/>
        </w:rPr>
        <w:t xml:space="preserve"> </w:t>
      </w:r>
      <w:r>
        <w:rPr>
          <w:w w:val="110"/>
        </w:rPr>
        <w:t>interfaces with different interactions. This approach may provide</w:t>
      </w:r>
      <w:r>
        <w:rPr>
          <w:spacing w:val="40"/>
          <w:w w:val="110"/>
        </w:rPr>
        <w:t xml:space="preserve"> </w:t>
      </w:r>
      <w:r>
        <w:rPr>
          <w:w w:val="110"/>
        </w:rPr>
        <w:t>valuable</w:t>
      </w:r>
      <w:r>
        <w:rPr>
          <w:spacing w:val="-4"/>
          <w:w w:val="110"/>
        </w:rPr>
        <w:t xml:space="preserve"> </w:t>
      </w:r>
      <w:r>
        <w:rPr>
          <w:w w:val="110"/>
        </w:rPr>
        <w:t>insights</w:t>
      </w:r>
      <w:r>
        <w:rPr>
          <w:spacing w:val="-4"/>
          <w:w w:val="110"/>
        </w:rPr>
        <w:t xml:space="preserve"> </w:t>
      </w:r>
      <w:r>
        <w:rPr>
          <w:w w:val="110"/>
        </w:rPr>
        <w:t>into</w:t>
      </w:r>
      <w:r>
        <w:rPr>
          <w:spacing w:val="-4"/>
          <w:w w:val="110"/>
        </w:rPr>
        <w:t xml:space="preserve"> </w:t>
      </w:r>
      <w:r>
        <w:rPr>
          <w:w w:val="110"/>
        </w:rPr>
        <w:t>PNC</w:t>
      </w:r>
      <w:r>
        <w:rPr>
          <w:spacing w:val="-4"/>
          <w:w w:val="110"/>
        </w:rPr>
        <w:t xml:space="preserve"> </w:t>
      </w:r>
      <w:r>
        <w:rPr>
          <w:w w:val="110"/>
        </w:rPr>
        <w:t>dynamics</w:t>
      </w:r>
      <w:r>
        <w:rPr>
          <w:spacing w:val="-4"/>
          <w:w w:val="110"/>
        </w:rPr>
        <w:t xml:space="preserve"> </w:t>
      </w:r>
      <w:r>
        <w:rPr>
          <w:w w:val="110"/>
        </w:rPr>
        <w:t>while</w:t>
      </w:r>
      <w:r>
        <w:rPr>
          <w:spacing w:val="-4"/>
          <w:w w:val="110"/>
        </w:rPr>
        <w:t xml:space="preserve"> </w:t>
      </w:r>
      <w:r>
        <w:rPr>
          <w:w w:val="110"/>
        </w:rPr>
        <w:t>circumventing</w:t>
      </w:r>
      <w:r>
        <w:rPr>
          <w:spacing w:val="-4"/>
          <w:w w:val="110"/>
        </w:rPr>
        <w:t xml:space="preserve"> </w:t>
      </w:r>
      <w:r>
        <w:rPr>
          <w:w w:val="110"/>
        </w:rPr>
        <w:t>concerns</w:t>
      </w:r>
      <w:r>
        <w:rPr>
          <w:spacing w:val="40"/>
          <w:w w:val="110"/>
        </w:rPr>
        <w:t xml:space="preserve"> </w:t>
      </w:r>
      <w:r>
        <w:rPr>
          <w:w w:val="110"/>
        </w:rPr>
        <w:t>with NP dispersion state.</w:t>
      </w:r>
    </w:p>
    <w:p w14:paraId="05AD4E5E" w14:textId="77777777" w:rsidR="00E21043" w:rsidRDefault="0052501A">
      <w:pPr>
        <w:pStyle w:val="BodyText"/>
        <w:spacing w:line="165" w:lineRule="exact"/>
        <w:ind w:left="311"/>
      </w:pPr>
      <w:r>
        <w:rPr>
          <w:w w:val="110"/>
        </w:rPr>
        <w:t>Of</w:t>
      </w:r>
      <w:r>
        <w:rPr>
          <w:spacing w:val="28"/>
          <w:w w:val="110"/>
        </w:rPr>
        <w:t xml:space="preserve"> </w:t>
      </w:r>
      <w:r>
        <w:rPr>
          <w:w w:val="110"/>
        </w:rPr>
        <w:t>particular</w:t>
      </w:r>
      <w:r>
        <w:rPr>
          <w:spacing w:val="28"/>
          <w:w w:val="110"/>
        </w:rPr>
        <w:t xml:space="preserve"> </w:t>
      </w:r>
      <w:r>
        <w:rPr>
          <w:w w:val="110"/>
        </w:rPr>
        <w:t>interest</w:t>
      </w:r>
      <w:r>
        <w:rPr>
          <w:spacing w:val="29"/>
          <w:w w:val="110"/>
        </w:rPr>
        <w:t xml:space="preserve"> </w:t>
      </w:r>
      <w:r>
        <w:rPr>
          <w:w w:val="110"/>
        </w:rPr>
        <w:t>with</w:t>
      </w:r>
      <w:r>
        <w:rPr>
          <w:spacing w:val="28"/>
          <w:w w:val="110"/>
        </w:rPr>
        <w:t xml:space="preserve"> </w:t>
      </w:r>
      <w:r>
        <w:rPr>
          <w:w w:val="110"/>
        </w:rPr>
        <w:t>respect</w:t>
      </w:r>
      <w:r>
        <w:rPr>
          <w:spacing w:val="29"/>
          <w:w w:val="110"/>
        </w:rPr>
        <w:t xml:space="preserve"> </w:t>
      </w:r>
      <w:r>
        <w:rPr>
          <w:w w:val="110"/>
        </w:rPr>
        <w:t>to</w:t>
      </w:r>
      <w:r>
        <w:rPr>
          <w:spacing w:val="28"/>
          <w:w w:val="110"/>
        </w:rPr>
        <w:t xml:space="preserve"> </w:t>
      </w:r>
      <w:r>
        <w:rPr>
          <w:w w:val="110"/>
        </w:rPr>
        <w:t>NP-polymer</w:t>
      </w:r>
      <w:r>
        <w:rPr>
          <w:spacing w:val="29"/>
          <w:w w:val="110"/>
        </w:rPr>
        <w:t xml:space="preserve"> </w:t>
      </w:r>
      <w:r>
        <w:rPr>
          <w:spacing w:val="-2"/>
          <w:w w:val="110"/>
        </w:rPr>
        <w:t>interaction</w:t>
      </w:r>
    </w:p>
    <w:p w14:paraId="64A41C8D" w14:textId="77777777" w:rsidR="00E21043" w:rsidRDefault="0052501A">
      <w:pPr>
        <w:pStyle w:val="BodyText"/>
        <w:spacing w:before="22" w:line="268" w:lineRule="auto"/>
        <w:ind w:left="72"/>
      </w:pPr>
      <w:r>
        <w:rPr>
          <w:w w:val="110"/>
        </w:rPr>
        <w:t>is the structure and dynamics within the bound polymer layer, as</w:t>
      </w:r>
      <w:r>
        <w:rPr>
          <w:spacing w:val="40"/>
          <w:w w:val="110"/>
        </w:rPr>
        <w:t xml:space="preserve"> </w:t>
      </w:r>
      <w:r>
        <w:rPr>
          <w:w w:val="110"/>
        </w:rPr>
        <w:t>discussed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Section</w:t>
      </w:r>
      <w:r>
        <w:rPr>
          <w:spacing w:val="-9"/>
          <w:w w:val="110"/>
        </w:rPr>
        <w:t xml:space="preserve"> </w:t>
      </w:r>
      <w:hyperlink w:anchor="_bookmark8" w:history="1">
        <w:r>
          <w:rPr>
            <w:color w:val="0080AC"/>
            <w:w w:val="110"/>
          </w:rPr>
          <w:t>3.2</w:t>
        </w:r>
        <w:r>
          <w:rPr>
            <w:w w:val="110"/>
          </w:rPr>
          <w:t>.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systems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strong</w:t>
      </w:r>
      <w:r>
        <w:rPr>
          <w:spacing w:val="-10"/>
          <w:w w:val="110"/>
        </w:rPr>
        <w:t xml:space="preserve"> </w:t>
      </w:r>
      <w:r>
        <w:rPr>
          <w:w w:val="110"/>
        </w:rPr>
        <w:t>NP-polymer</w:t>
      </w:r>
      <w:r>
        <w:rPr>
          <w:spacing w:val="-9"/>
          <w:w w:val="110"/>
        </w:rPr>
        <w:t xml:space="preserve"> </w:t>
      </w:r>
      <w:r>
        <w:rPr>
          <w:w w:val="110"/>
        </w:rPr>
        <w:t>inter-</w:t>
      </w:r>
      <w:r>
        <w:rPr>
          <w:spacing w:val="40"/>
          <w:w w:val="110"/>
        </w:rPr>
        <w:t xml:space="preserve"> </w:t>
      </w:r>
      <w:r>
        <w:rPr>
          <w:w w:val="110"/>
        </w:rPr>
        <w:t>action,</w:t>
      </w:r>
      <w:r>
        <w:rPr>
          <w:spacing w:val="-2"/>
          <w:w w:val="110"/>
        </w:rPr>
        <w:t xml:space="preserve"> </w:t>
      </w:r>
      <w:r>
        <w:rPr>
          <w:w w:val="110"/>
        </w:rPr>
        <w:t>such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-2"/>
          <w:w w:val="110"/>
        </w:rPr>
        <w:t xml:space="preserve"> </w:t>
      </w:r>
      <w:r>
        <w:rPr>
          <w:w w:val="110"/>
        </w:rPr>
        <w:t>P2VP/SiO</w:t>
      </w:r>
      <w:r>
        <w:rPr>
          <w:w w:val="110"/>
          <w:vertAlign w:val="subscript"/>
        </w:rPr>
        <w:t>2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bound</w:t>
      </w:r>
      <w:r>
        <w:rPr>
          <w:spacing w:val="-2"/>
          <w:w w:val="110"/>
        </w:rPr>
        <w:t xml:space="preserve"> </w:t>
      </w:r>
      <w:r>
        <w:rPr>
          <w:w w:val="110"/>
        </w:rPr>
        <w:t>layer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reduced</w:t>
      </w:r>
      <w:r>
        <w:rPr>
          <w:spacing w:val="-2"/>
          <w:w w:val="110"/>
        </w:rPr>
        <w:t xml:space="preserve"> </w:t>
      </w:r>
      <w:r>
        <w:rPr>
          <w:w w:val="110"/>
        </w:rPr>
        <w:t>dynamics</w:t>
      </w:r>
      <w:r>
        <w:rPr>
          <w:spacing w:val="-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r>
        <w:rPr>
          <w:w w:val="110"/>
        </w:rPr>
        <w:t>multiple length-scales is well-established [</w:t>
      </w:r>
      <w:hyperlink w:anchor="_bookmark76" w:history="1">
        <w:r>
          <w:rPr>
            <w:color w:val="0080AC"/>
            <w:w w:val="110"/>
          </w:rPr>
          <w:t>65</w:t>
        </w:r>
        <w:r>
          <w:rPr>
            <w:w w:val="110"/>
          </w:rPr>
          <w:t>,</w:t>
        </w:r>
      </w:hyperlink>
      <w:hyperlink w:anchor="_bookmark190" w:history="1">
        <w:r>
          <w:rPr>
            <w:color w:val="0080AC"/>
            <w:w w:val="110"/>
          </w:rPr>
          <w:t>208</w:t>
        </w:r>
        <w:r>
          <w:rPr>
            <w:w w:val="110"/>
          </w:rPr>
          <w:t>,</w:t>
        </w:r>
      </w:hyperlink>
      <w:hyperlink w:anchor="_bookmark191" w:history="1">
        <w:r>
          <w:rPr>
            <w:color w:val="0080AC"/>
            <w:w w:val="110"/>
          </w:rPr>
          <w:t>210</w:t>
        </w:r>
        <w:r>
          <w:rPr>
            <w:w w:val="110"/>
          </w:rPr>
          <w:t>,</w:t>
        </w:r>
      </w:hyperlink>
      <w:hyperlink w:anchor="_bookmark224" w:history="1">
        <w:r>
          <w:rPr>
            <w:color w:val="0080AC"/>
            <w:w w:val="110"/>
          </w:rPr>
          <w:t>272</w:t>
        </w:r>
        <w:r>
          <w:rPr>
            <w:w w:val="110"/>
          </w:rPr>
          <w:t>].</w:t>
        </w:r>
      </w:hyperlink>
      <w:r>
        <w:rPr>
          <w:w w:val="110"/>
        </w:rPr>
        <w:t xml:space="preserve"> PNCs</w:t>
      </w:r>
      <w:r>
        <w:rPr>
          <w:spacing w:val="40"/>
          <w:w w:val="110"/>
        </w:rPr>
        <w:t xml:space="preserve"> </w:t>
      </w:r>
      <w:r>
        <w:rPr>
          <w:w w:val="110"/>
        </w:rPr>
        <w:t>with repulsive interactions typically exhibit NP aggregation, indi-</w:t>
      </w:r>
      <w:r>
        <w:rPr>
          <w:spacing w:val="40"/>
          <w:w w:val="110"/>
        </w:rPr>
        <w:t xml:space="preserve"> </w:t>
      </w:r>
      <w:r>
        <w:rPr>
          <w:w w:val="110"/>
        </w:rPr>
        <w:t>cating</w:t>
      </w:r>
      <w:r>
        <w:rPr>
          <w:spacing w:val="-6"/>
          <w:w w:val="110"/>
        </w:rPr>
        <w:t xml:space="preserve"> </w:t>
      </w:r>
      <w:r>
        <w:rPr>
          <w:w w:val="110"/>
        </w:rPr>
        <w:t>little</w:t>
      </w:r>
      <w:r>
        <w:rPr>
          <w:spacing w:val="-6"/>
          <w:w w:val="110"/>
        </w:rPr>
        <w:t xml:space="preserve"> </w:t>
      </w:r>
      <w:r>
        <w:rPr>
          <w:w w:val="110"/>
        </w:rPr>
        <w:t>adsorbed</w:t>
      </w:r>
      <w:r>
        <w:rPr>
          <w:spacing w:val="-6"/>
          <w:w w:val="110"/>
        </w:rPr>
        <w:t xml:space="preserve"> </w:t>
      </w:r>
      <w:r>
        <w:rPr>
          <w:w w:val="110"/>
        </w:rPr>
        <w:t>bound</w:t>
      </w:r>
      <w:r>
        <w:rPr>
          <w:spacing w:val="-6"/>
          <w:w w:val="110"/>
        </w:rPr>
        <w:t xml:space="preserve"> </w:t>
      </w:r>
      <w:r>
        <w:rPr>
          <w:w w:val="110"/>
        </w:rPr>
        <w:t>layer</w:t>
      </w:r>
      <w:r>
        <w:rPr>
          <w:spacing w:val="-6"/>
          <w:w w:val="110"/>
        </w:rPr>
        <w:t xml:space="preserve"> </w:t>
      </w:r>
      <w:r>
        <w:rPr>
          <w:w w:val="110"/>
        </w:rPr>
        <w:t>experimentally,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according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MD</w:t>
      </w:r>
      <w:r>
        <w:rPr>
          <w:spacing w:val="6"/>
          <w:w w:val="110"/>
        </w:rPr>
        <w:t xml:space="preserve"> </w:t>
      </w:r>
      <w:r>
        <w:rPr>
          <w:w w:val="110"/>
        </w:rPr>
        <w:t>simulations</w:t>
      </w:r>
      <w:r>
        <w:rPr>
          <w:spacing w:val="7"/>
          <w:w w:val="110"/>
        </w:rPr>
        <w:t xml:space="preserve"> </w:t>
      </w:r>
      <w:r>
        <w:rPr>
          <w:w w:val="110"/>
        </w:rPr>
        <w:t>exhibit</w:t>
      </w:r>
      <w:r>
        <w:rPr>
          <w:spacing w:val="6"/>
          <w:w w:val="110"/>
        </w:rPr>
        <w:t xml:space="preserve"> </w:t>
      </w:r>
      <w:r>
        <w:rPr>
          <w:w w:val="110"/>
        </w:rPr>
        <w:t>faster</w:t>
      </w:r>
      <w:r>
        <w:rPr>
          <w:spacing w:val="7"/>
          <w:w w:val="110"/>
        </w:rPr>
        <w:t xml:space="preserve"> </w:t>
      </w:r>
      <w:r>
        <w:rPr>
          <w:w w:val="110"/>
        </w:rPr>
        <w:t>dynamics</w:t>
      </w:r>
      <w:r>
        <w:rPr>
          <w:spacing w:val="7"/>
          <w:w w:val="110"/>
        </w:rPr>
        <w:t xml:space="preserve"> </w:t>
      </w:r>
      <w:r>
        <w:rPr>
          <w:w w:val="110"/>
        </w:rPr>
        <w:t>[</w:t>
      </w:r>
      <w:hyperlink w:anchor="_bookmark106" w:history="1">
        <w:r>
          <w:rPr>
            <w:color w:val="0080AC"/>
            <w:w w:val="110"/>
          </w:rPr>
          <w:t>119</w:t>
        </w:r>
        <w:r>
          <w:rPr>
            <w:w w:val="110"/>
          </w:rPr>
          <w:t>,</w:t>
        </w:r>
      </w:hyperlink>
      <w:hyperlink w:anchor="_bookmark166" w:history="1">
        <w:r>
          <w:rPr>
            <w:color w:val="0080AC"/>
            <w:w w:val="110"/>
          </w:rPr>
          <w:t>192</w:t>
        </w:r>
        <w:r>
          <w:rPr>
            <w:w w:val="110"/>
          </w:rPr>
          <w:t>].</w:t>
        </w:r>
      </w:hyperlink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Demonstrating</w:t>
      </w:r>
    </w:p>
    <w:p w14:paraId="06E8341A" w14:textId="77777777" w:rsidR="00E21043" w:rsidRDefault="0052501A">
      <w:pPr>
        <w:pStyle w:val="BodyText"/>
        <w:spacing w:before="105" w:line="268" w:lineRule="auto"/>
        <w:ind w:left="72" w:right="278"/>
      </w:pPr>
      <w:r>
        <w:br w:type="column"/>
      </w:r>
      <w:r>
        <w:rPr>
          <w:w w:val="110"/>
        </w:rPr>
        <w:t>these faster dynamics remains an experimental challenge and may</w:t>
      </w:r>
      <w:r>
        <w:rPr>
          <w:spacing w:val="40"/>
          <w:w w:val="110"/>
        </w:rPr>
        <w:t xml:space="preserve"> </w:t>
      </w:r>
      <w:r>
        <w:rPr>
          <w:w w:val="110"/>
        </w:rPr>
        <w:t>make new properties and performance attainable. Furthermore,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-10"/>
          <w:w w:val="110"/>
        </w:rPr>
        <w:t xml:space="preserve"> </w:t>
      </w:r>
      <w:r>
        <w:rPr>
          <w:w w:val="110"/>
        </w:rPr>
        <w:t>desorption</w:t>
      </w:r>
      <w:r>
        <w:rPr>
          <w:spacing w:val="-10"/>
          <w:w w:val="110"/>
        </w:rPr>
        <w:t xml:space="preserve"> </w:t>
      </w:r>
      <w:r>
        <w:rPr>
          <w:w w:val="110"/>
        </w:rPr>
        <w:t>has</w:t>
      </w:r>
      <w:r>
        <w:rPr>
          <w:spacing w:val="-10"/>
          <w:w w:val="110"/>
        </w:rPr>
        <w:t xml:space="preserve"> </w:t>
      </w:r>
      <w:r>
        <w:rPr>
          <w:w w:val="110"/>
        </w:rPr>
        <w:t>recently</w:t>
      </w:r>
      <w:r>
        <w:rPr>
          <w:spacing w:val="-9"/>
          <w:w w:val="110"/>
        </w:rPr>
        <w:t xml:space="preserve"> </w:t>
      </w:r>
      <w:r>
        <w:rPr>
          <w:w w:val="110"/>
        </w:rPr>
        <w:t>been</w:t>
      </w:r>
      <w:r>
        <w:rPr>
          <w:spacing w:val="-10"/>
          <w:w w:val="110"/>
        </w:rPr>
        <w:t xml:space="preserve"> </w:t>
      </w:r>
      <w:r>
        <w:rPr>
          <w:w w:val="110"/>
        </w:rPr>
        <w:t>measured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P2VP/SiO</w:t>
      </w:r>
      <w:r>
        <w:rPr>
          <w:w w:val="110"/>
          <w:vertAlign w:val="subscript"/>
        </w:rPr>
        <w:t>2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88" w:history="1">
        <w:r>
          <w:rPr>
            <w:color w:val="0080AC"/>
            <w:w w:val="110"/>
          </w:rPr>
          <w:t>206</w:t>
        </w:r>
        <w:r>
          <w:rPr>
            <w:w w:val="110"/>
          </w:rPr>
          <w:t>,</w:t>
        </w:r>
      </w:hyperlink>
      <w:hyperlink w:anchor="_bookmark189" w:history="1">
        <w:r>
          <w:rPr>
            <w:color w:val="0080AC"/>
            <w:w w:val="110"/>
          </w:rPr>
          <w:t>207</w:t>
        </w:r>
        <w:r>
          <w:rPr>
            <w:w w:val="110"/>
          </w:rPr>
          <w:t>]</w:t>
        </w:r>
      </w:hyperlink>
      <w:r>
        <w:rPr>
          <w:w w:val="110"/>
        </w:rPr>
        <w:t xml:space="preserve"> showing polymers remain adsorbed to highly attrac-</w:t>
      </w:r>
      <w:r>
        <w:rPr>
          <w:spacing w:val="40"/>
          <w:w w:val="110"/>
        </w:rPr>
        <w:t xml:space="preserve"> </w:t>
      </w:r>
      <w:r>
        <w:rPr>
          <w:w w:val="110"/>
        </w:rPr>
        <w:t>tive NPs for longer than experimentally accessible time-scales. In</w:t>
      </w:r>
      <w:r>
        <w:rPr>
          <w:spacing w:val="40"/>
          <w:w w:val="110"/>
        </w:rPr>
        <w:t xml:space="preserve"> </w:t>
      </w:r>
      <w:r>
        <w:rPr>
          <w:w w:val="110"/>
        </w:rPr>
        <w:t>systems with modest NP-polymer attraction, it remains unknown</w:t>
      </w:r>
      <w:r>
        <w:rPr>
          <w:spacing w:val="40"/>
          <w:w w:val="110"/>
        </w:rPr>
        <w:t xml:space="preserve"> </w:t>
      </w:r>
      <w:r>
        <w:rPr>
          <w:w w:val="110"/>
        </w:rPr>
        <w:t>whether adsorbed chains remain adsorbed to NPs indefinitely as</w:t>
      </w:r>
      <w:r>
        <w:rPr>
          <w:spacing w:val="40"/>
          <w:w w:val="110"/>
        </w:rPr>
        <w:t xml:space="preserve"> </w:t>
      </w:r>
      <w:r>
        <w:rPr>
          <w:w w:val="110"/>
        </w:rPr>
        <w:t>observed on flat substrates [</w:t>
      </w:r>
      <w:hyperlink w:anchor="_bookmark155" w:history="1">
        <w:r>
          <w:rPr>
            <w:color w:val="0080AC"/>
            <w:w w:val="110"/>
          </w:rPr>
          <w:t>185</w:t>
        </w:r>
        <w:r>
          <w:rPr>
            <w:w w:val="110"/>
          </w:rPr>
          <w:t>,</w:t>
        </w:r>
      </w:hyperlink>
      <w:hyperlink w:anchor="_bookmark226" w:history="1">
        <w:r>
          <w:rPr>
            <w:color w:val="0080AC"/>
            <w:w w:val="110"/>
          </w:rPr>
          <w:t>273</w:t>
        </w:r>
        <w:r>
          <w:rPr>
            <w:w w:val="110"/>
          </w:rPr>
          <w:t>],</w:t>
        </w:r>
      </w:hyperlink>
      <w:r>
        <w:rPr>
          <w:w w:val="110"/>
        </w:rPr>
        <w:t xml:space="preserve"> or if full desorption and</w:t>
      </w:r>
      <w:r>
        <w:rPr>
          <w:spacing w:val="40"/>
          <w:w w:val="110"/>
        </w:rPr>
        <w:t xml:space="preserve"> </w:t>
      </w:r>
      <w:r>
        <w:rPr>
          <w:w w:val="110"/>
        </w:rPr>
        <w:t>exchange are possible.</w:t>
      </w:r>
    </w:p>
    <w:p w14:paraId="15238BFC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Another</w:t>
      </w:r>
      <w:r>
        <w:rPr>
          <w:spacing w:val="-10"/>
          <w:w w:val="110"/>
        </w:rPr>
        <w:t xml:space="preserve"> </w:t>
      </w:r>
      <w:r>
        <w:rPr>
          <w:w w:val="110"/>
        </w:rPr>
        <w:t>important</w:t>
      </w:r>
      <w:r>
        <w:rPr>
          <w:spacing w:val="-10"/>
          <w:w w:val="110"/>
        </w:rPr>
        <w:t xml:space="preserve"> </w:t>
      </w:r>
      <w:r>
        <w:rPr>
          <w:w w:val="110"/>
        </w:rPr>
        <w:t>aspect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-10"/>
          <w:w w:val="110"/>
        </w:rPr>
        <w:t xml:space="preserve"> </w:t>
      </w:r>
      <w:r>
        <w:rPr>
          <w:w w:val="110"/>
        </w:rPr>
        <w:t>interactions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involves NPs with grafted polymer chains, which are widely used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improve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control</w:t>
      </w:r>
      <w:r>
        <w:rPr>
          <w:spacing w:val="-10"/>
          <w:w w:val="110"/>
        </w:rPr>
        <w:t xml:space="preserve"> </w:t>
      </w:r>
      <w:r>
        <w:rPr>
          <w:w w:val="110"/>
        </w:rPr>
        <w:t>NP</w:t>
      </w:r>
      <w:r>
        <w:rPr>
          <w:spacing w:val="-10"/>
          <w:w w:val="110"/>
        </w:rPr>
        <w:t xml:space="preserve"> </w:t>
      </w:r>
      <w:r>
        <w:rPr>
          <w:w w:val="110"/>
        </w:rPr>
        <w:t>dispersion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51" w:history="1">
        <w:r>
          <w:rPr>
            <w:color w:val="0080AC"/>
            <w:w w:val="110"/>
          </w:rPr>
          <w:t>11</w:t>
        </w:r>
        <w:r>
          <w:rPr>
            <w:w w:val="110"/>
          </w:rPr>
          <w:t>,</w:t>
        </w:r>
      </w:hyperlink>
      <w:hyperlink w:anchor="_bookmark50" w:history="1">
        <w:r>
          <w:rPr>
            <w:color w:val="0080AC"/>
            <w:w w:val="110"/>
          </w:rPr>
          <w:t>12</w:t>
        </w:r>
        <w:r>
          <w:rPr>
            <w:w w:val="110"/>
          </w:rPr>
          <w:t>,</w:t>
        </w:r>
      </w:hyperlink>
      <w:hyperlink w:anchor="_bookmark77" w:history="1">
        <w:r>
          <w:rPr>
            <w:color w:val="0080AC"/>
            <w:w w:val="110"/>
          </w:rPr>
          <w:t>33</w:t>
        </w:r>
        <w:r>
          <w:rPr>
            <w:w w:val="110"/>
          </w:rPr>
          <w:t>].</w:t>
        </w:r>
      </w:hyperlink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use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grafted</w:t>
      </w:r>
      <w:r>
        <w:rPr>
          <w:spacing w:val="-2"/>
          <w:w w:val="110"/>
        </w:rPr>
        <w:t xml:space="preserve"> </w:t>
      </w:r>
      <w:r>
        <w:rPr>
          <w:w w:val="110"/>
        </w:rPr>
        <w:t>NPs</w:t>
      </w:r>
      <w:r>
        <w:rPr>
          <w:spacing w:val="-2"/>
          <w:w w:val="110"/>
        </w:rPr>
        <w:t xml:space="preserve"> </w:t>
      </w:r>
      <w:r>
        <w:rPr>
          <w:w w:val="110"/>
        </w:rPr>
        <w:t>expands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already</w:t>
      </w:r>
      <w:r>
        <w:rPr>
          <w:spacing w:val="-2"/>
          <w:w w:val="110"/>
        </w:rPr>
        <w:t xml:space="preserve"> </w:t>
      </w:r>
      <w:r>
        <w:rPr>
          <w:w w:val="110"/>
        </w:rPr>
        <w:t>expansive</w:t>
      </w:r>
      <w:r>
        <w:rPr>
          <w:spacing w:val="-2"/>
          <w:w w:val="110"/>
        </w:rPr>
        <w:t xml:space="preserve"> </w:t>
      </w:r>
      <w:r>
        <w:rPr>
          <w:w w:val="110"/>
        </w:rPr>
        <w:t>parameter</w:t>
      </w:r>
      <w:r>
        <w:rPr>
          <w:spacing w:val="-2"/>
          <w:w w:val="110"/>
        </w:rPr>
        <w:t xml:space="preserve"> </w:t>
      </w:r>
      <w:r>
        <w:rPr>
          <w:w w:val="110"/>
        </w:rPr>
        <w:t>space</w:t>
      </w:r>
      <w:r>
        <w:rPr>
          <w:spacing w:val="-2"/>
          <w:w w:val="110"/>
        </w:rPr>
        <w:t xml:space="preserve"> </w:t>
      </w:r>
      <w:r>
        <w:rPr>
          <w:w w:val="110"/>
        </w:rPr>
        <w:t>inher-</w:t>
      </w:r>
      <w:r>
        <w:rPr>
          <w:spacing w:val="40"/>
          <w:w w:val="110"/>
        </w:rPr>
        <w:t xml:space="preserve"> </w:t>
      </w:r>
      <w:r>
        <w:rPr>
          <w:w w:val="110"/>
        </w:rPr>
        <w:t>ent to PNCs. More work is needed to understand the effects of</w:t>
      </w:r>
      <w:r>
        <w:rPr>
          <w:spacing w:val="40"/>
          <w:w w:val="110"/>
        </w:rPr>
        <w:t xml:space="preserve"> </w:t>
      </w:r>
      <w:r>
        <w:rPr>
          <w:w w:val="110"/>
        </w:rPr>
        <w:t>brush conformation on the multiscale dynamics in all-matrix PNCs</w:t>
      </w:r>
      <w:r>
        <w:rPr>
          <w:spacing w:val="40"/>
          <w:w w:val="110"/>
        </w:rPr>
        <w:t xml:space="preserve"> </w:t>
      </w:r>
      <w:r>
        <w:rPr>
          <w:w w:val="110"/>
        </w:rPr>
        <w:t>and traditional PNCs with grafted NPs by systematically studying</w:t>
      </w:r>
      <w:r>
        <w:rPr>
          <w:spacing w:val="40"/>
          <w:w w:val="110"/>
        </w:rPr>
        <w:t xml:space="preserve"> </w:t>
      </w:r>
      <w:r>
        <w:rPr>
          <w:w w:val="110"/>
        </w:rPr>
        <w:t>dynamics</w:t>
      </w:r>
      <w:r>
        <w:rPr>
          <w:spacing w:val="35"/>
          <w:w w:val="110"/>
        </w:rPr>
        <w:t xml:space="preserve"> </w:t>
      </w:r>
      <w:r>
        <w:rPr>
          <w:w w:val="110"/>
        </w:rPr>
        <w:t>as</w:t>
      </w:r>
      <w:r>
        <w:rPr>
          <w:spacing w:val="35"/>
          <w:w w:val="110"/>
        </w:rPr>
        <w:t xml:space="preserve"> </w:t>
      </w:r>
      <w:r>
        <w:rPr>
          <w:w w:val="110"/>
        </w:rPr>
        <w:t>a</w:t>
      </w:r>
      <w:r>
        <w:rPr>
          <w:spacing w:val="35"/>
          <w:w w:val="110"/>
        </w:rPr>
        <w:t xml:space="preserve"> </w:t>
      </w:r>
      <w:r>
        <w:rPr>
          <w:w w:val="110"/>
        </w:rPr>
        <w:t>function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5"/>
          <w:w w:val="110"/>
        </w:rPr>
        <w:t xml:space="preserve"> </w:t>
      </w:r>
      <w:r>
        <w:rPr>
          <w:rFonts w:ascii="Trebuchet MS" w:hAnsi="Trebuchet MS"/>
          <w:w w:val="110"/>
        </w:rPr>
        <w:t>σ</w:t>
      </w:r>
      <w:r>
        <w:rPr>
          <w:w w:val="110"/>
          <w:vertAlign w:val="subscript"/>
        </w:rPr>
        <w:t>graft</w:t>
      </w:r>
      <w:r>
        <w:rPr>
          <w:w w:val="110"/>
        </w:rPr>
        <w:t>,</w:t>
      </w:r>
      <w:r>
        <w:rPr>
          <w:spacing w:val="35"/>
          <w:w w:val="110"/>
        </w:rPr>
        <w:t xml:space="preserve"> </w:t>
      </w:r>
      <w:r>
        <w:rPr>
          <w:w w:val="110"/>
        </w:rPr>
        <w:t>grafted</w:t>
      </w:r>
      <w:r>
        <w:rPr>
          <w:spacing w:val="35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>,</w:t>
      </w:r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NP</w:t>
      </w:r>
      <w:r>
        <w:rPr>
          <w:w w:val="110"/>
        </w:rPr>
        <w:t>,</w:t>
      </w:r>
      <w:r>
        <w:rPr>
          <w:spacing w:val="35"/>
          <w:w w:val="110"/>
        </w:rPr>
        <w:t xml:space="preserve"> </w:t>
      </w:r>
      <w:r>
        <w:rPr>
          <w:w w:val="110"/>
        </w:rPr>
        <w:t>as</w:t>
      </w:r>
      <w:r>
        <w:rPr>
          <w:spacing w:val="35"/>
          <w:w w:val="110"/>
        </w:rPr>
        <w:t xml:space="preserve"> </w:t>
      </w:r>
      <w:r>
        <w:rPr>
          <w:w w:val="110"/>
        </w:rPr>
        <w:t>well</w:t>
      </w:r>
      <w:r>
        <w:rPr>
          <w:spacing w:val="35"/>
          <w:w w:val="110"/>
        </w:rPr>
        <w:t xml:space="preserve"> </w:t>
      </w:r>
      <w:r>
        <w:rPr>
          <w:w w:val="110"/>
        </w:rPr>
        <w:t>as</w:t>
      </w:r>
      <w:r>
        <w:rPr>
          <w:spacing w:val="40"/>
          <w:w w:val="110"/>
        </w:rPr>
        <w:t xml:space="preserve"> </w:t>
      </w:r>
      <w:r>
        <w:rPr>
          <w:w w:val="110"/>
        </w:rPr>
        <w:t>the multiple enthalpic interactions (e.g. NP-graft, NP-polymer, and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graft-polymer).</w:t>
      </w:r>
    </w:p>
    <w:p w14:paraId="0FBE016A" w14:textId="77777777" w:rsidR="00E21043" w:rsidRDefault="00E21043">
      <w:pPr>
        <w:pStyle w:val="BodyText"/>
        <w:spacing w:before="5"/>
        <w:jc w:val="left"/>
      </w:pPr>
    </w:p>
    <w:p w14:paraId="07490233" w14:textId="77777777" w:rsidR="00E21043" w:rsidRDefault="0052501A">
      <w:pPr>
        <w:pStyle w:val="ListParagraph"/>
        <w:numPr>
          <w:ilvl w:val="1"/>
          <w:numId w:val="2"/>
        </w:numPr>
        <w:tabs>
          <w:tab w:val="left" w:pos="429"/>
        </w:tabs>
        <w:spacing w:before="0"/>
        <w:ind w:left="429" w:hanging="357"/>
        <w:jc w:val="left"/>
        <w:rPr>
          <w:i/>
          <w:sz w:val="16"/>
        </w:rPr>
      </w:pPr>
      <w:r>
        <w:rPr>
          <w:i/>
          <w:w w:val="110"/>
          <w:sz w:val="16"/>
        </w:rPr>
        <w:t>Understanding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w w:val="110"/>
          <w:sz w:val="16"/>
        </w:rPr>
        <w:t>the</w:t>
      </w:r>
      <w:r>
        <w:rPr>
          <w:i/>
          <w:spacing w:val="-4"/>
          <w:w w:val="110"/>
          <w:sz w:val="16"/>
        </w:rPr>
        <w:t xml:space="preserve"> </w:t>
      </w:r>
      <w:r>
        <w:rPr>
          <w:i/>
          <w:w w:val="110"/>
          <w:sz w:val="16"/>
        </w:rPr>
        <w:t>hierarchy</w:t>
      </w:r>
      <w:r>
        <w:rPr>
          <w:i/>
          <w:spacing w:val="-4"/>
          <w:w w:val="110"/>
          <w:sz w:val="16"/>
        </w:rPr>
        <w:t xml:space="preserve"> </w:t>
      </w:r>
      <w:r>
        <w:rPr>
          <w:i/>
          <w:w w:val="110"/>
          <w:sz w:val="16"/>
        </w:rPr>
        <w:t>of</w:t>
      </w:r>
      <w:r>
        <w:rPr>
          <w:i/>
          <w:spacing w:val="-5"/>
          <w:w w:val="110"/>
          <w:sz w:val="16"/>
        </w:rPr>
        <w:t xml:space="preserve"> </w:t>
      </w:r>
      <w:r>
        <w:rPr>
          <w:i/>
          <w:w w:val="110"/>
          <w:sz w:val="16"/>
        </w:rPr>
        <w:t>dynamics</w:t>
      </w:r>
      <w:r>
        <w:rPr>
          <w:i/>
          <w:spacing w:val="-4"/>
          <w:w w:val="110"/>
          <w:sz w:val="16"/>
        </w:rPr>
        <w:t xml:space="preserve"> </w:t>
      </w:r>
      <w:r>
        <w:rPr>
          <w:i/>
          <w:w w:val="110"/>
          <w:sz w:val="16"/>
        </w:rPr>
        <w:t>in</w:t>
      </w:r>
      <w:r>
        <w:rPr>
          <w:i/>
          <w:spacing w:val="-4"/>
          <w:w w:val="110"/>
          <w:sz w:val="16"/>
        </w:rPr>
        <w:t xml:space="preserve"> PNCs</w:t>
      </w:r>
    </w:p>
    <w:p w14:paraId="16E604F8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1159588A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The majority of research papers have focused on a single</w:t>
      </w:r>
      <w:r>
        <w:rPr>
          <w:spacing w:val="40"/>
          <w:w w:val="110"/>
        </w:rPr>
        <w:t xml:space="preserve"> </w:t>
      </w:r>
      <w:r>
        <w:rPr>
          <w:w w:val="110"/>
        </w:rPr>
        <w:t>dynamic</w:t>
      </w:r>
      <w:r>
        <w:rPr>
          <w:spacing w:val="-10"/>
          <w:w w:val="110"/>
        </w:rPr>
        <w:t xml:space="preserve"> </w:t>
      </w:r>
      <w:r>
        <w:rPr>
          <w:w w:val="110"/>
        </w:rPr>
        <w:t>process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specific</w:t>
      </w:r>
      <w:r>
        <w:rPr>
          <w:spacing w:val="-10"/>
          <w:w w:val="110"/>
        </w:rPr>
        <w:t xml:space="preserve"> </w:t>
      </w:r>
      <w:r>
        <w:rPr>
          <w:w w:val="110"/>
        </w:rPr>
        <w:t>PNC</w:t>
      </w:r>
      <w:r>
        <w:rPr>
          <w:spacing w:val="-10"/>
          <w:w w:val="110"/>
        </w:rPr>
        <w:t xml:space="preserve"> </w:t>
      </w:r>
      <w:r>
        <w:rPr>
          <w:w w:val="110"/>
        </w:rPr>
        <w:t>system.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fully</w:t>
      </w:r>
      <w:r>
        <w:rPr>
          <w:spacing w:val="-10"/>
          <w:w w:val="110"/>
        </w:rPr>
        <w:t xml:space="preserve"> </w:t>
      </w:r>
      <w:r>
        <w:rPr>
          <w:w w:val="110"/>
        </w:rPr>
        <w:t>describe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hier-</w:t>
      </w:r>
      <w:r>
        <w:rPr>
          <w:spacing w:val="40"/>
          <w:w w:val="110"/>
        </w:rPr>
        <w:t xml:space="preserve"> </w:t>
      </w:r>
      <w:r>
        <w:rPr>
          <w:w w:val="110"/>
        </w:rPr>
        <w:t>archy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polymer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nanoparticle</w:t>
      </w:r>
      <w:r>
        <w:rPr>
          <w:spacing w:val="-8"/>
          <w:w w:val="110"/>
        </w:rPr>
        <w:t xml:space="preserve"> </w:t>
      </w:r>
      <w:r>
        <w:rPr>
          <w:w w:val="110"/>
        </w:rPr>
        <w:t>dynamics,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more</w:t>
      </w:r>
      <w:r>
        <w:rPr>
          <w:spacing w:val="-8"/>
          <w:w w:val="110"/>
        </w:rPr>
        <w:t xml:space="preserve"> </w:t>
      </w:r>
      <w:r>
        <w:rPr>
          <w:w w:val="110"/>
        </w:rPr>
        <w:t>encompassing</w:t>
      </w:r>
      <w:r>
        <w:rPr>
          <w:spacing w:val="40"/>
          <w:w w:val="110"/>
        </w:rPr>
        <w:t xml:space="preserve"> </w:t>
      </w:r>
      <w:r>
        <w:rPr>
          <w:w w:val="110"/>
        </w:rPr>
        <w:t>and multi-faceted approach is required, in general. The experi-</w:t>
      </w:r>
      <w:r>
        <w:rPr>
          <w:spacing w:val="40"/>
          <w:w w:val="110"/>
        </w:rPr>
        <w:t xml:space="preserve"> </w:t>
      </w:r>
      <w:r>
        <w:rPr>
          <w:w w:val="110"/>
        </w:rPr>
        <w:t>mental</w:t>
      </w:r>
      <w:r>
        <w:rPr>
          <w:spacing w:val="37"/>
          <w:w w:val="110"/>
        </w:rPr>
        <w:t xml:space="preserve"> </w:t>
      </w:r>
      <w:r>
        <w:rPr>
          <w:w w:val="110"/>
        </w:rPr>
        <w:t>reports</w:t>
      </w:r>
      <w:r>
        <w:rPr>
          <w:spacing w:val="37"/>
          <w:w w:val="110"/>
        </w:rPr>
        <w:t xml:space="preserve"> </w:t>
      </w:r>
      <w:r>
        <w:rPr>
          <w:w w:val="110"/>
        </w:rPr>
        <w:t>which</w:t>
      </w:r>
      <w:r>
        <w:rPr>
          <w:spacing w:val="37"/>
          <w:w w:val="110"/>
        </w:rPr>
        <w:t xml:space="preserve"> </w:t>
      </w:r>
      <w:r>
        <w:rPr>
          <w:w w:val="110"/>
        </w:rPr>
        <w:t>have</w:t>
      </w:r>
      <w:r>
        <w:rPr>
          <w:spacing w:val="37"/>
          <w:w w:val="110"/>
        </w:rPr>
        <w:t xml:space="preserve"> </w:t>
      </w:r>
      <w:r>
        <w:rPr>
          <w:w w:val="110"/>
        </w:rPr>
        <w:t>studied</w:t>
      </w:r>
      <w:r>
        <w:rPr>
          <w:spacing w:val="37"/>
          <w:w w:val="110"/>
        </w:rPr>
        <w:t xml:space="preserve"> </w:t>
      </w:r>
      <w:r>
        <w:rPr>
          <w:w w:val="110"/>
        </w:rPr>
        <w:t>multiple</w:t>
      </w:r>
      <w:r>
        <w:rPr>
          <w:spacing w:val="37"/>
          <w:w w:val="110"/>
        </w:rPr>
        <w:t xml:space="preserve"> </w:t>
      </w:r>
      <w:r>
        <w:rPr>
          <w:w w:val="110"/>
        </w:rPr>
        <w:t>polymer</w:t>
      </w:r>
      <w:r>
        <w:rPr>
          <w:spacing w:val="37"/>
          <w:w w:val="110"/>
        </w:rPr>
        <w:t xml:space="preserve"> </w:t>
      </w:r>
      <w:r>
        <w:rPr>
          <w:w w:val="110"/>
        </w:rPr>
        <w:t>processes</w:t>
      </w:r>
      <w:r>
        <w:rPr>
          <w:spacing w:val="40"/>
          <w:w w:val="110"/>
        </w:rPr>
        <w:t xml:space="preserve"> </w:t>
      </w:r>
      <w:r>
        <w:rPr>
          <w:w w:val="110"/>
        </w:rPr>
        <w:t>or polymer and nanoparticle dynamics together, have particularly</w:t>
      </w:r>
      <w:r>
        <w:rPr>
          <w:spacing w:val="40"/>
          <w:w w:val="110"/>
        </w:rPr>
        <w:t xml:space="preserve"> </w:t>
      </w:r>
      <w:r>
        <w:rPr>
          <w:w w:val="110"/>
        </w:rPr>
        <w:t>advanced the understanding of coupled dynamics in PNC sys-</w:t>
      </w:r>
      <w:r>
        <w:rPr>
          <w:spacing w:val="80"/>
          <w:w w:val="110"/>
        </w:rPr>
        <w:t xml:space="preserve"> </w:t>
      </w:r>
      <w:r>
        <w:rPr>
          <w:w w:val="110"/>
        </w:rPr>
        <w:t>tems</w:t>
      </w:r>
      <w:r>
        <w:rPr>
          <w:spacing w:val="-2"/>
          <w:w w:val="110"/>
        </w:rPr>
        <w:t xml:space="preserve"> </w:t>
      </w:r>
      <w:r>
        <w:rPr>
          <w:w w:val="110"/>
        </w:rPr>
        <w:t>[</w:t>
      </w:r>
      <w:hyperlink w:anchor="_bookmark131" w:history="1">
        <w:r>
          <w:rPr>
            <w:color w:val="0080AC"/>
            <w:w w:val="110"/>
          </w:rPr>
          <w:t>108</w:t>
        </w:r>
        <w:r>
          <w:rPr>
            <w:w w:val="110"/>
          </w:rPr>
          <w:t>,</w:t>
        </w:r>
      </w:hyperlink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,</w:t>
        </w:r>
      </w:hyperlink>
      <w:hyperlink w:anchor="_bookmark134" w:history="1">
        <w:r>
          <w:rPr>
            <w:color w:val="0080AC"/>
            <w:w w:val="110"/>
          </w:rPr>
          <w:t>139</w:t>
        </w:r>
        <w:r>
          <w:rPr>
            <w:w w:val="110"/>
          </w:rPr>
          <w:t>,</w:t>
        </w:r>
      </w:hyperlink>
      <w:hyperlink w:anchor="_bookmark137" w:history="1">
        <w:r>
          <w:rPr>
            <w:color w:val="0080AC"/>
            <w:w w:val="110"/>
          </w:rPr>
          <w:t>142</w:t>
        </w:r>
        <w:r>
          <w:rPr>
            <w:w w:val="110"/>
          </w:rPr>
          <w:t>,</w:t>
        </w:r>
      </w:hyperlink>
      <w:hyperlink w:anchor="_bookmark152" w:history="1">
        <w:r>
          <w:rPr>
            <w:color w:val="0080AC"/>
            <w:w w:val="110"/>
          </w:rPr>
          <w:t>151</w:t>
        </w:r>
        <w:r>
          <w:rPr>
            <w:w w:val="110"/>
          </w:rPr>
          <w:t>].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contrast,</w:t>
      </w:r>
      <w:r>
        <w:rPr>
          <w:spacing w:val="-2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single</w:t>
      </w:r>
      <w:r>
        <w:rPr>
          <w:spacing w:val="40"/>
          <w:w w:val="110"/>
        </w:rPr>
        <w:t xml:space="preserve"> </w:t>
      </w:r>
      <w:r>
        <w:rPr>
          <w:w w:val="110"/>
        </w:rPr>
        <w:t>dynamic</w:t>
      </w:r>
      <w:r>
        <w:rPr>
          <w:spacing w:val="-8"/>
          <w:w w:val="110"/>
        </w:rPr>
        <w:t xml:space="preserve"> </w:t>
      </w:r>
      <w:r>
        <w:rPr>
          <w:w w:val="110"/>
        </w:rPr>
        <w:t>process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unique</w:t>
      </w:r>
      <w:r>
        <w:rPr>
          <w:spacing w:val="-8"/>
          <w:w w:val="110"/>
        </w:rPr>
        <w:t xml:space="preserve"> </w:t>
      </w:r>
      <w:r>
        <w:rPr>
          <w:w w:val="110"/>
        </w:rPr>
        <w:t>PNC</w:t>
      </w:r>
      <w:r>
        <w:rPr>
          <w:spacing w:val="-8"/>
          <w:w w:val="110"/>
        </w:rPr>
        <w:t xml:space="preserve"> </w:t>
      </w:r>
      <w:r>
        <w:rPr>
          <w:w w:val="110"/>
        </w:rPr>
        <w:t>system</w:t>
      </w:r>
      <w:r>
        <w:rPr>
          <w:spacing w:val="-8"/>
          <w:w w:val="110"/>
        </w:rPr>
        <w:t xml:space="preserve"> </w:t>
      </w:r>
      <w:r>
        <w:rPr>
          <w:w w:val="110"/>
        </w:rPr>
        <w:t>or</w:t>
      </w:r>
      <w:r>
        <w:rPr>
          <w:spacing w:val="-8"/>
          <w:w w:val="110"/>
        </w:rPr>
        <w:t xml:space="preserve"> </w:t>
      </w:r>
      <w:r>
        <w:rPr>
          <w:w w:val="110"/>
        </w:rPr>
        <w:t>after</w:t>
      </w:r>
      <w:r>
        <w:rPr>
          <w:spacing w:val="-8"/>
          <w:w w:val="110"/>
        </w:rPr>
        <w:t xml:space="preserve"> </w:t>
      </w:r>
      <w:r>
        <w:rPr>
          <w:w w:val="110"/>
        </w:rPr>
        <w:t>unique</w:t>
      </w:r>
      <w:r>
        <w:rPr>
          <w:spacing w:val="-8"/>
          <w:w w:val="110"/>
        </w:rPr>
        <w:t xml:space="preserve"> </w:t>
      </w:r>
      <w:r>
        <w:rPr>
          <w:w w:val="110"/>
        </w:rPr>
        <w:t>processing</w:t>
      </w:r>
      <w:r>
        <w:rPr>
          <w:spacing w:val="40"/>
          <w:w w:val="110"/>
        </w:rPr>
        <w:t xml:space="preserve"> </w:t>
      </w:r>
      <w:r>
        <w:rPr>
          <w:w w:val="110"/>
        </w:rPr>
        <w:t>conditions are unable to develop broadly-applicable mechanistic</w:t>
      </w:r>
      <w:r>
        <w:rPr>
          <w:spacing w:val="40"/>
          <w:w w:val="110"/>
        </w:rPr>
        <w:t xml:space="preserve"> </w:t>
      </w:r>
      <w:r>
        <w:rPr>
          <w:w w:val="110"/>
        </w:rPr>
        <w:t>understandings of PNCs.</w:t>
      </w:r>
    </w:p>
    <w:p w14:paraId="2BA673AF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In many PNC systems, especially those with small NPs and high</w:t>
      </w:r>
      <w:r>
        <w:rPr>
          <w:spacing w:val="40"/>
          <w:w w:val="110"/>
        </w:rPr>
        <w:t xml:space="preserve"> </w:t>
      </w:r>
      <w:r>
        <w:rPr>
          <w:w w:val="110"/>
        </w:rPr>
        <w:t>M</w:t>
      </w:r>
      <w:r>
        <w:rPr>
          <w:w w:val="110"/>
          <w:vertAlign w:val="subscript"/>
        </w:rPr>
        <w:t>w</w:t>
      </w:r>
      <w:r>
        <w:rPr>
          <w:w w:val="110"/>
        </w:rPr>
        <w:t xml:space="preserve"> polymers or strong NP-polymer interactions, NP and polymer</w:t>
      </w:r>
      <w:r>
        <w:rPr>
          <w:spacing w:val="40"/>
          <w:w w:val="110"/>
        </w:rPr>
        <w:t xml:space="preserve"> </w:t>
      </w:r>
      <w:r>
        <w:rPr>
          <w:w w:val="110"/>
        </w:rPr>
        <w:t>dynamics overlap and separating these dynamic processes is often</w:t>
      </w:r>
      <w:r>
        <w:rPr>
          <w:spacing w:val="40"/>
          <w:w w:val="110"/>
        </w:rPr>
        <w:t xml:space="preserve"> </w:t>
      </w:r>
      <w:r>
        <w:rPr>
          <w:w w:val="110"/>
        </w:rPr>
        <w:t>challenging. Recent reports highlight the unique dynamic behav-</w:t>
      </w:r>
      <w:r>
        <w:rPr>
          <w:spacing w:val="40"/>
          <w:w w:val="110"/>
        </w:rPr>
        <w:t xml:space="preserve"> </w:t>
      </w:r>
      <w:r>
        <w:rPr>
          <w:w w:val="110"/>
        </w:rPr>
        <w:t>iors when NPs are highly mobile relative to the polymer: drastic</w:t>
      </w:r>
      <w:r>
        <w:rPr>
          <w:spacing w:val="40"/>
          <w:w w:val="110"/>
        </w:rPr>
        <w:t xml:space="preserve"> </w:t>
      </w:r>
      <w:r>
        <w:rPr>
          <w:w w:val="110"/>
        </w:rPr>
        <w:t>changes to the glass transition temperature, homogeneously slow</w:t>
      </w:r>
      <w:r>
        <w:rPr>
          <w:spacing w:val="40"/>
          <w:w w:val="110"/>
        </w:rPr>
        <w:t xml:space="preserve"> </w:t>
      </w:r>
      <w:r>
        <w:rPr>
          <w:w w:val="110"/>
        </w:rPr>
        <w:t>segmental</w:t>
      </w:r>
      <w:r>
        <w:rPr>
          <w:spacing w:val="-6"/>
          <w:w w:val="110"/>
        </w:rPr>
        <w:t xml:space="preserve"> </w:t>
      </w:r>
      <w:r>
        <w:rPr>
          <w:w w:val="110"/>
        </w:rPr>
        <w:t>dynamics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melt</w:t>
      </w:r>
      <w:r>
        <w:rPr>
          <w:spacing w:val="-6"/>
          <w:w w:val="110"/>
        </w:rPr>
        <w:t xml:space="preserve"> </w:t>
      </w:r>
      <w:r>
        <w:rPr>
          <w:w w:val="110"/>
        </w:rPr>
        <w:t>state,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commensurate</w:t>
      </w:r>
      <w:r>
        <w:rPr>
          <w:spacing w:val="-7"/>
          <w:w w:val="110"/>
        </w:rPr>
        <w:t xml:space="preserve"> </w:t>
      </w:r>
      <w:r>
        <w:rPr>
          <w:w w:val="110"/>
        </w:rPr>
        <w:t>slowing</w:t>
      </w:r>
      <w:r>
        <w:rPr>
          <w:spacing w:val="40"/>
          <w:w w:val="110"/>
        </w:rPr>
        <w:t xml:space="preserve"> </w:t>
      </w:r>
      <w:r>
        <w:rPr>
          <w:w w:val="110"/>
        </w:rPr>
        <w:t>of chain dynamics [</w:t>
      </w:r>
      <w:hyperlink w:anchor="_bookmark131" w:history="1">
        <w:r>
          <w:rPr>
            <w:color w:val="0080AC"/>
            <w:w w:val="110"/>
          </w:rPr>
          <w:t>108</w:t>
        </w:r>
        <w:r>
          <w:rPr>
            <w:w w:val="110"/>
          </w:rPr>
          <w:t>,</w:t>
        </w:r>
      </w:hyperlink>
      <w:hyperlink w:anchor="_bookmark133" w:history="1">
        <w:r>
          <w:rPr>
            <w:color w:val="0080AC"/>
            <w:w w:val="110"/>
          </w:rPr>
          <w:t>109</w:t>
        </w:r>
        <w:r>
          <w:rPr>
            <w:w w:val="110"/>
          </w:rPr>
          <w:t>].</w:t>
        </w:r>
      </w:hyperlink>
      <w:r>
        <w:rPr>
          <w:w w:val="110"/>
        </w:rPr>
        <w:t xml:space="preserve"> It remains an open question if these</w:t>
      </w:r>
      <w:r>
        <w:rPr>
          <w:spacing w:val="40"/>
          <w:w w:val="110"/>
        </w:rPr>
        <w:t xml:space="preserve"> </w:t>
      </w:r>
      <w:r>
        <w:rPr>
          <w:w w:val="110"/>
        </w:rPr>
        <w:t>effects are simply a result of large polymer-NP interface resulting</w:t>
      </w:r>
      <w:r>
        <w:rPr>
          <w:spacing w:val="40"/>
          <w:w w:val="110"/>
        </w:rPr>
        <w:t xml:space="preserve"> </w:t>
      </w:r>
      <w:r>
        <w:rPr>
          <w:w w:val="110"/>
        </w:rPr>
        <w:t>from small NPs [</w:t>
      </w:r>
      <w:hyperlink w:anchor="_bookmark120" w:history="1">
        <w:r>
          <w:rPr>
            <w:color w:val="0080AC"/>
            <w:w w:val="110"/>
          </w:rPr>
          <w:t>99</w:t>
        </w:r>
        <w:r>
          <w:rPr>
            <w:w w:val="110"/>
          </w:rPr>
          <w:t>]</w:t>
        </w:r>
      </w:hyperlink>
      <w:r>
        <w:rPr>
          <w:w w:val="110"/>
        </w:rPr>
        <w:t xml:space="preserve"> or if the vehiclar mechanism of NP diffusion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fundamentally and uniquely alters other dynamic processes [</w:t>
      </w:r>
      <w:hyperlink w:anchor="_bookmark195" w:history="1">
        <w:r>
          <w:rPr>
            <w:color w:val="0080AC"/>
            <w:w w:val="110"/>
          </w:rPr>
          <w:t>214</w:t>
        </w:r>
        <w:r>
          <w:rPr>
            <w:w w:val="110"/>
          </w:rPr>
          <w:t>].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In general, our understanding of NP motion and how NPs affect</w:t>
      </w:r>
      <w:r>
        <w:rPr>
          <w:spacing w:val="40"/>
          <w:w w:val="110"/>
        </w:rPr>
        <w:t xml:space="preserve"> </w:t>
      </w:r>
      <w:r>
        <w:rPr>
          <w:w w:val="110"/>
        </w:rPr>
        <w:t>polymer</w:t>
      </w:r>
      <w:r>
        <w:rPr>
          <w:spacing w:val="-1"/>
          <w:w w:val="110"/>
        </w:rPr>
        <w:t xml:space="preserve"> </w:t>
      </w:r>
      <w:r>
        <w:rPr>
          <w:w w:val="110"/>
        </w:rPr>
        <w:t>dynamics</w:t>
      </w:r>
      <w:r>
        <w:rPr>
          <w:spacing w:val="-1"/>
          <w:w w:val="110"/>
        </w:rPr>
        <w:t xml:space="preserve"> </w:t>
      </w:r>
      <w:r>
        <w:rPr>
          <w:w w:val="110"/>
        </w:rPr>
        <w:t>at</w:t>
      </w:r>
      <w:r>
        <w:rPr>
          <w:spacing w:val="-1"/>
          <w:w w:val="110"/>
        </w:rPr>
        <w:t xml:space="preserve"> </w:t>
      </w:r>
      <w:r>
        <w:rPr>
          <w:w w:val="110"/>
        </w:rPr>
        <w:t>various</w:t>
      </w:r>
      <w:r>
        <w:rPr>
          <w:spacing w:val="-1"/>
          <w:w w:val="110"/>
        </w:rPr>
        <w:t xml:space="preserve"> </w:t>
      </w:r>
      <w:r>
        <w:rPr>
          <w:w w:val="110"/>
        </w:rPr>
        <w:t>length-scales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critical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design</w:t>
      </w:r>
      <w:r>
        <w:rPr>
          <w:spacing w:val="-1"/>
          <w:w w:val="110"/>
        </w:rPr>
        <w:t xml:space="preserve"> </w:t>
      </w:r>
      <w:r>
        <w:rPr>
          <w:w w:val="110"/>
        </w:rPr>
        <w:t>PNC</w:t>
      </w:r>
      <w:r>
        <w:rPr>
          <w:spacing w:val="40"/>
          <w:w w:val="110"/>
        </w:rPr>
        <w:t xml:space="preserve"> </w:t>
      </w:r>
      <w:r>
        <w:rPr>
          <w:w w:val="110"/>
        </w:rPr>
        <w:t>materials and anticipate their performance in various properties.</w:t>
      </w:r>
      <w:r>
        <w:rPr>
          <w:spacing w:val="40"/>
          <w:w w:val="110"/>
        </w:rPr>
        <w:t xml:space="preserve"> </w:t>
      </w:r>
      <w:r>
        <w:rPr>
          <w:w w:val="110"/>
        </w:rPr>
        <w:t>Furthermore,</w:t>
      </w:r>
      <w:r>
        <w:rPr>
          <w:spacing w:val="-7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critical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consider</w:t>
      </w:r>
      <w:r>
        <w:rPr>
          <w:spacing w:val="-7"/>
          <w:w w:val="110"/>
        </w:rPr>
        <w:t xml:space="preserve"> </w:t>
      </w:r>
      <w:r>
        <w:rPr>
          <w:w w:val="110"/>
        </w:rPr>
        <w:t>each</w:t>
      </w:r>
      <w:r>
        <w:rPr>
          <w:spacing w:val="-7"/>
          <w:w w:val="110"/>
        </w:rPr>
        <w:t xml:space="preserve"> </w:t>
      </w:r>
      <w:r>
        <w:rPr>
          <w:w w:val="110"/>
        </w:rPr>
        <w:t>dynamic</w:t>
      </w:r>
      <w:r>
        <w:rPr>
          <w:spacing w:val="-7"/>
          <w:w w:val="110"/>
        </w:rPr>
        <w:t xml:space="preserve"> </w:t>
      </w:r>
      <w:r>
        <w:rPr>
          <w:w w:val="110"/>
        </w:rPr>
        <w:t>process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PNCs</w:t>
      </w:r>
      <w:r>
        <w:rPr>
          <w:spacing w:val="40"/>
          <w:w w:val="110"/>
        </w:rPr>
        <w:t xml:space="preserve"> </w:t>
      </w:r>
      <w:r>
        <w:rPr>
          <w:w w:val="110"/>
        </w:rPr>
        <w:t>synergistically and to consider how one may influence another.</w:t>
      </w:r>
    </w:p>
    <w:p w14:paraId="2BB0DA57" w14:textId="77777777" w:rsidR="00E21043" w:rsidRDefault="0052501A">
      <w:pPr>
        <w:pStyle w:val="ListParagraph"/>
        <w:numPr>
          <w:ilvl w:val="1"/>
          <w:numId w:val="2"/>
        </w:numPr>
        <w:tabs>
          <w:tab w:val="left" w:pos="429"/>
        </w:tabs>
        <w:spacing w:before="186"/>
        <w:ind w:left="429" w:hanging="357"/>
        <w:jc w:val="left"/>
        <w:rPr>
          <w:i/>
          <w:sz w:val="16"/>
        </w:rPr>
      </w:pPr>
      <w:r>
        <w:rPr>
          <w:i/>
          <w:w w:val="105"/>
          <w:sz w:val="16"/>
        </w:rPr>
        <w:t>Role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w w:val="105"/>
          <w:sz w:val="16"/>
        </w:rPr>
        <w:t>of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w w:val="105"/>
          <w:sz w:val="16"/>
        </w:rPr>
        <w:t>processing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w w:val="105"/>
          <w:sz w:val="16"/>
        </w:rPr>
        <w:t>parameters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w w:val="105"/>
          <w:sz w:val="16"/>
        </w:rPr>
        <w:t>for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w w:val="105"/>
          <w:sz w:val="16"/>
        </w:rPr>
        <w:t>kinetically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w w:val="105"/>
          <w:sz w:val="16"/>
        </w:rPr>
        <w:t>trapping</w:t>
      </w:r>
      <w:r>
        <w:rPr>
          <w:i/>
          <w:spacing w:val="14"/>
          <w:w w:val="105"/>
          <w:sz w:val="16"/>
        </w:rPr>
        <w:t xml:space="preserve"> </w:t>
      </w:r>
      <w:r>
        <w:rPr>
          <w:i/>
          <w:spacing w:val="-4"/>
          <w:w w:val="105"/>
          <w:sz w:val="16"/>
        </w:rPr>
        <w:t>PNCs</w:t>
      </w:r>
    </w:p>
    <w:p w14:paraId="3AB5064F" w14:textId="77777777" w:rsidR="00E21043" w:rsidRDefault="00E21043">
      <w:pPr>
        <w:pStyle w:val="BodyText"/>
        <w:spacing w:before="43"/>
        <w:jc w:val="left"/>
        <w:rPr>
          <w:i/>
        </w:rPr>
      </w:pPr>
    </w:p>
    <w:p w14:paraId="4DBFE236" w14:textId="77777777" w:rsidR="00E21043" w:rsidRDefault="0052501A">
      <w:pPr>
        <w:pStyle w:val="BodyText"/>
        <w:spacing w:line="268" w:lineRule="auto"/>
        <w:ind w:left="72" w:right="278" w:firstLine="239"/>
      </w:pPr>
      <w:r>
        <w:rPr>
          <w:w w:val="110"/>
        </w:rPr>
        <w:t>Despite the decades of research, it remains unclear if PNCs in</w:t>
      </w:r>
      <w:r>
        <w:rPr>
          <w:spacing w:val="40"/>
          <w:w w:val="110"/>
        </w:rPr>
        <w:t xml:space="preserve"> </w:t>
      </w:r>
      <w:r>
        <w:rPr>
          <w:w w:val="110"/>
        </w:rPr>
        <w:t>general reach their equilibrium morphology or if they are often in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kinetically</w:t>
      </w:r>
      <w:r>
        <w:rPr>
          <w:spacing w:val="-10"/>
          <w:w w:val="110"/>
        </w:rPr>
        <w:t xml:space="preserve"> </w:t>
      </w:r>
      <w:r>
        <w:rPr>
          <w:w w:val="110"/>
        </w:rPr>
        <w:t>trapped</w:t>
      </w:r>
      <w:r>
        <w:rPr>
          <w:spacing w:val="-10"/>
          <w:w w:val="110"/>
        </w:rPr>
        <w:t xml:space="preserve"> </w:t>
      </w:r>
      <w:r>
        <w:rPr>
          <w:w w:val="110"/>
        </w:rPr>
        <w:t>state.</w:t>
      </w:r>
      <w:r>
        <w:rPr>
          <w:spacing w:val="-9"/>
          <w:w w:val="110"/>
        </w:rPr>
        <w:t xml:space="preserve"> </w:t>
      </w:r>
      <w:r>
        <w:rPr>
          <w:w w:val="110"/>
        </w:rPr>
        <w:t>This</w:t>
      </w:r>
      <w:r>
        <w:rPr>
          <w:spacing w:val="-10"/>
          <w:w w:val="110"/>
        </w:rPr>
        <w:t xml:space="preserve"> </w:t>
      </w:r>
      <w:r>
        <w:rPr>
          <w:w w:val="110"/>
        </w:rPr>
        <w:t>delineation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critical</w:t>
      </w:r>
      <w:r>
        <w:rPr>
          <w:spacing w:val="-10"/>
          <w:w w:val="110"/>
        </w:rPr>
        <w:t xml:space="preserve"> </w:t>
      </w:r>
      <w:r>
        <w:rPr>
          <w:w w:val="110"/>
        </w:rPr>
        <w:t>importance.</w:t>
      </w:r>
      <w:r>
        <w:rPr>
          <w:spacing w:val="40"/>
          <w:w w:val="110"/>
        </w:rPr>
        <w:t xml:space="preserve"> </w:t>
      </w:r>
      <w:r>
        <w:rPr>
          <w:w w:val="110"/>
        </w:rPr>
        <w:t>First,</w:t>
      </w:r>
      <w:r>
        <w:rPr>
          <w:spacing w:val="-10"/>
          <w:w w:val="110"/>
        </w:rPr>
        <w:t xml:space="preserve"> </w:t>
      </w:r>
      <w:r>
        <w:rPr>
          <w:w w:val="110"/>
        </w:rPr>
        <w:t>if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-10"/>
          <w:w w:val="110"/>
        </w:rPr>
        <w:t xml:space="preserve"> </w:t>
      </w:r>
      <w:r>
        <w:rPr>
          <w:w w:val="110"/>
        </w:rPr>
        <w:t>cannot</w:t>
      </w:r>
      <w:r>
        <w:rPr>
          <w:spacing w:val="-9"/>
          <w:w w:val="110"/>
        </w:rPr>
        <w:t xml:space="preserve"> </w:t>
      </w:r>
      <w:r>
        <w:rPr>
          <w:w w:val="110"/>
        </w:rPr>
        <w:t>access</w:t>
      </w:r>
      <w:r>
        <w:rPr>
          <w:spacing w:val="-10"/>
          <w:w w:val="110"/>
        </w:rPr>
        <w:t xml:space="preserve"> </w:t>
      </w:r>
      <w:r>
        <w:rPr>
          <w:w w:val="110"/>
        </w:rPr>
        <w:t>their</w:t>
      </w:r>
      <w:r>
        <w:rPr>
          <w:spacing w:val="-10"/>
          <w:w w:val="110"/>
        </w:rPr>
        <w:t xml:space="preserve"> </w:t>
      </w:r>
      <w:r>
        <w:rPr>
          <w:w w:val="110"/>
        </w:rPr>
        <w:t>equilibrium</w:t>
      </w:r>
      <w:r>
        <w:rPr>
          <w:spacing w:val="-9"/>
          <w:w w:val="110"/>
        </w:rPr>
        <w:t xml:space="preserve"> </w:t>
      </w:r>
      <w:r>
        <w:rPr>
          <w:w w:val="110"/>
        </w:rPr>
        <w:t>state,</w:t>
      </w:r>
      <w:r>
        <w:rPr>
          <w:spacing w:val="-10"/>
          <w:w w:val="110"/>
        </w:rPr>
        <w:t xml:space="preserve"> </w:t>
      </w:r>
      <w:r>
        <w:rPr>
          <w:w w:val="110"/>
        </w:rPr>
        <w:t>comparison</w:t>
      </w:r>
      <w:r>
        <w:rPr>
          <w:spacing w:val="-1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current equilibrium-based theory and simulation require caution</w:t>
      </w:r>
      <w:r>
        <w:rPr>
          <w:spacing w:val="40"/>
          <w:w w:val="110"/>
        </w:rPr>
        <w:t xml:space="preserve"> </w:t>
      </w:r>
      <w:r>
        <w:rPr>
          <w:w w:val="110"/>
        </w:rPr>
        <w:t>and new theory and simulation efforts are needed to incorporate</w:t>
      </w:r>
      <w:r>
        <w:rPr>
          <w:spacing w:val="40"/>
          <w:w w:val="110"/>
        </w:rPr>
        <w:t xml:space="preserve"> </w:t>
      </w:r>
      <w:r>
        <w:rPr>
          <w:w w:val="110"/>
        </w:rPr>
        <w:t>nonequilibrium effects. Second, if PNCs are in kinetically trapped</w:t>
      </w:r>
      <w:r>
        <w:rPr>
          <w:spacing w:val="40"/>
          <w:w w:val="110"/>
        </w:rPr>
        <w:t xml:space="preserve"> </w:t>
      </w:r>
      <w:r>
        <w:rPr>
          <w:w w:val="110"/>
        </w:rPr>
        <w:t>states, engineers should be able to use processing methods and</w:t>
      </w:r>
      <w:r>
        <w:rPr>
          <w:spacing w:val="40"/>
          <w:w w:val="110"/>
        </w:rPr>
        <w:t xml:space="preserve"> </w:t>
      </w:r>
      <w:r>
        <w:rPr>
          <w:w w:val="110"/>
        </w:rPr>
        <w:t>parameters to further tune and control PNC macroscopic proper-</w:t>
      </w:r>
      <w:r>
        <w:rPr>
          <w:spacing w:val="40"/>
          <w:w w:val="110"/>
        </w:rPr>
        <w:t xml:space="preserve"> </w:t>
      </w:r>
      <w:r>
        <w:rPr>
          <w:w w:val="110"/>
        </w:rPr>
        <w:t>ties.</w:t>
      </w:r>
      <w:r>
        <w:rPr>
          <w:spacing w:val="-1"/>
          <w:w w:val="110"/>
        </w:rPr>
        <w:t xml:space="preserve"> </w:t>
      </w:r>
      <w:r>
        <w:rPr>
          <w:w w:val="110"/>
        </w:rPr>
        <w:t>Third,</w:t>
      </w:r>
      <w:r>
        <w:rPr>
          <w:spacing w:val="-1"/>
          <w:w w:val="110"/>
        </w:rPr>
        <w:t xml:space="preserve"> </w:t>
      </w:r>
      <w:r>
        <w:rPr>
          <w:w w:val="110"/>
        </w:rPr>
        <w:t>because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diversity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"/>
          <w:w w:val="110"/>
        </w:rPr>
        <w:t xml:space="preserve"> </w:t>
      </w:r>
      <w:r>
        <w:rPr>
          <w:w w:val="110"/>
        </w:rPr>
        <w:t>conditions</w:t>
      </w:r>
      <w:r>
        <w:rPr>
          <w:spacing w:val="-1"/>
          <w:w w:val="110"/>
        </w:rPr>
        <w:t xml:space="preserve"> </w:t>
      </w:r>
      <w:r>
        <w:rPr>
          <w:w w:val="110"/>
        </w:rPr>
        <w:t>reported</w:t>
      </w:r>
      <w:r>
        <w:rPr>
          <w:spacing w:val="40"/>
          <w:w w:val="110"/>
        </w:rPr>
        <w:t xml:space="preserve"> </w:t>
      </w:r>
      <w:r>
        <w:rPr>
          <w:w w:val="110"/>
        </w:rPr>
        <w:t>in literature, such as solvent quality, species concentrations dur-</w:t>
      </w:r>
      <w:r>
        <w:rPr>
          <w:spacing w:val="40"/>
          <w:w w:val="110"/>
        </w:rPr>
        <w:t xml:space="preserve"> </w:t>
      </w:r>
      <w:r>
        <w:rPr>
          <w:w w:val="110"/>
        </w:rPr>
        <w:t>ing</w:t>
      </w:r>
      <w:r>
        <w:rPr>
          <w:spacing w:val="-7"/>
          <w:w w:val="110"/>
        </w:rPr>
        <w:t xml:space="preserve"> </w:t>
      </w:r>
      <w:r>
        <w:rPr>
          <w:w w:val="110"/>
        </w:rPr>
        <w:t>preparation,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annealing</w:t>
      </w:r>
      <w:r>
        <w:rPr>
          <w:spacing w:val="-7"/>
          <w:w w:val="110"/>
        </w:rPr>
        <w:t xml:space="preserve"> </w:t>
      </w:r>
      <w:r>
        <w:rPr>
          <w:w w:val="110"/>
        </w:rPr>
        <w:t>protocols,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extensive,</w:t>
      </w:r>
      <w:r>
        <w:rPr>
          <w:spacing w:val="-7"/>
          <w:w w:val="110"/>
        </w:rPr>
        <w:t xml:space="preserve"> </w:t>
      </w:r>
      <w:r>
        <w:rPr>
          <w:w w:val="110"/>
        </w:rPr>
        <w:t>comparisons</w:t>
      </w:r>
      <w:r>
        <w:rPr>
          <w:spacing w:val="40"/>
          <w:w w:val="110"/>
        </w:rPr>
        <w:t xml:space="preserve"> </w:t>
      </w:r>
      <w:r>
        <w:rPr>
          <w:w w:val="110"/>
        </w:rPr>
        <w:t>between different experiments is suspect when the PNC morphol-</w:t>
      </w:r>
      <w:r>
        <w:rPr>
          <w:spacing w:val="40"/>
          <w:w w:val="110"/>
        </w:rPr>
        <w:t xml:space="preserve"> </w:t>
      </w:r>
      <w:r>
        <w:rPr>
          <w:w w:val="110"/>
        </w:rPr>
        <w:t>ogy, structure, or polymer conformations are likely different.</w:t>
      </w:r>
    </w:p>
    <w:p w14:paraId="5555FF77" w14:textId="77777777" w:rsidR="00E21043" w:rsidRDefault="00E21043">
      <w:pPr>
        <w:pStyle w:val="BodyText"/>
        <w:spacing w:line="268" w:lineRule="auto"/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5F366DDE" w14:textId="77777777" w:rsidR="00E21043" w:rsidRDefault="00E21043">
      <w:pPr>
        <w:pStyle w:val="BodyText"/>
        <w:jc w:val="left"/>
        <w:rPr>
          <w:sz w:val="10"/>
        </w:rPr>
      </w:pPr>
    </w:p>
    <w:p w14:paraId="4621BE3B" w14:textId="77777777" w:rsidR="00E21043" w:rsidRDefault="00E21043">
      <w:pPr>
        <w:pStyle w:val="BodyText"/>
        <w:jc w:val="left"/>
        <w:rPr>
          <w:sz w:val="10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p w14:paraId="178BBC72" w14:textId="77777777" w:rsidR="00E21043" w:rsidRDefault="0052501A">
      <w:pPr>
        <w:pStyle w:val="BodyText"/>
        <w:spacing w:before="105" w:line="268" w:lineRule="auto"/>
        <w:ind w:left="288" w:firstLine="239"/>
      </w:pPr>
      <w:bookmarkStart w:id="73" w:name="7.4_Approach_to_PNC_research"/>
      <w:bookmarkStart w:id="74" w:name="Declaration_of_Competing_Interest"/>
      <w:bookmarkStart w:id="75" w:name="Acknowledgements"/>
      <w:bookmarkEnd w:id="73"/>
      <w:bookmarkEnd w:id="74"/>
      <w:bookmarkEnd w:id="75"/>
      <w:r>
        <w:rPr>
          <w:w w:val="110"/>
        </w:rPr>
        <w:t>In fact, there is evidence of nonequilibrium effects in common</w:t>
      </w:r>
      <w:r>
        <w:rPr>
          <w:spacing w:val="40"/>
          <w:w w:val="110"/>
        </w:rPr>
        <w:t xml:space="preserve"> </w:t>
      </w:r>
      <w:r>
        <w:rPr>
          <w:w w:val="110"/>
        </w:rPr>
        <w:t>PNC research. For example, theoretically predicted and simulated</w:t>
      </w:r>
      <w:r>
        <w:rPr>
          <w:spacing w:val="40"/>
          <w:w w:val="110"/>
        </w:rPr>
        <w:t xml:space="preserve"> </w:t>
      </w:r>
      <w:r>
        <w:rPr>
          <w:w w:val="110"/>
        </w:rPr>
        <w:t>phase</w:t>
      </w:r>
      <w:r>
        <w:rPr>
          <w:spacing w:val="-10"/>
          <w:w w:val="110"/>
        </w:rPr>
        <w:t xml:space="preserve"> </w:t>
      </w:r>
      <w:r>
        <w:rPr>
          <w:w w:val="110"/>
        </w:rPr>
        <w:t>diagrams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PNCs</w:t>
      </w:r>
      <w:r>
        <w:rPr>
          <w:spacing w:val="-9"/>
          <w:w w:val="110"/>
        </w:rPr>
        <w:t xml:space="preserve"> </w:t>
      </w:r>
      <w:r>
        <w:rPr>
          <w:w w:val="110"/>
        </w:rPr>
        <w:t>differ</w:t>
      </w:r>
      <w:r>
        <w:rPr>
          <w:spacing w:val="-10"/>
          <w:w w:val="110"/>
        </w:rPr>
        <w:t xml:space="preserve"> </w:t>
      </w:r>
      <w:r>
        <w:rPr>
          <w:w w:val="110"/>
        </w:rPr>
        <w:t>from</w:t>
      </w:r>
      <w:r>
        <w:rPr>
          <w:spacing w:val="-10"/>
          <w:w w:val="110"/>
        </w:rPr>
        <w:t xml:space="preserve"> </w:t>
      </w:r>
      <w:r>
        <w:rPr>
          <w:w w:val="110"/>
        </w:rPr>
        <w:t>those</w:t>
      </w:r>
      <w:r>
        <w:rPr>
          <w:spacing w:val="-9"/>
          <w:w w:val="110"/>
        </w:rPr>
        <w:t xml:space="preserve"> </w:t>
      </w:r>
      <w:r>
        <w:rPr>
          <w:w w:val="110"/>
        </w:rPr>
        <w:t>experimentally</w:t>
      </w:r>
      <w:r>
        <w:rPr>
          <w:spacing w:val="-10"/>
          <w:w w:val="110"/>
        </w:rPr>
        <w:t xml:space="preserve"> </w:t>
      </w:r>
      <w:r>
        <w:rPr>
          <w:w w:val="110"/>
        </w:rPr>
        <w:t>observed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118" w:history="1">
        <w:r>
          <w:rPr>
            <w:color w:val="0080AC"/>
            <w:w w:val="110"/>
          </w:rPr>
          <w:t>97</w:t>
        </w:r>
        <w:r>
          <w:rPr>
            <w:w w:val="110"/>
          </w:rPr>
          <w:t>,</w:t>
        </w:r>
      </w:hyperlink>
      <w:hyperlink w:anchor="_bookmark119" w:history="1">
        <w:r>
          <w:rPr>
            <w:color w:val="0080AC"/>
            <w:w w:val="110"/>
          </w:rPr>
          <w:t>98</w:t>
        </w:r>
        <w:r>
          <w:rPr>
            <w:w w:val="110"/>
          </w:rPr>
          <w:t>].</w:t>
        </w:r>
      </w:hyperlink>
      <w:r>
        <w:rPr>
          <w:w w:val="110"/>
        </w:rPr>
        <w:t xml:space="preserve"> Even more, it has been shown that the final NP dispersion</w:t>
      </w:r>
      <w:r>
        <w:rPr>
          <w:spacing w:val="40"/>
          <w:w w:val="110"/>
        </w:rPr>
        <w:t xml:space="preserve"> </w:t>
      </w:r>
      <w:r>
        <w:rPr>
          <w:w w:val="110"/>
        </w:rPr>
        <w:t>states</w:t>
      </w:r>
      <w:r>
        <w:rPr>
          <w:spacing w:val="-6"/>
          <w:w w:val="110"/>
        </w:rPr>
        <w:t xml:space="preserve"> </w:t>
      </w:r>
      <w:r>
        <w:rPr>
          <w:w w:val="110"/>
        </w:rPr>
        <w:t>[</w:t>
      </w:r>
      <w:hyperlink w:anchor="_bookmark228" w:history="1">
        <w:r>
          <w:rPr>
            <w:color w:val="0080AC"/>
            <w:w w:val="110"/>
          </w:rPr>
          <w:t>274</w:t>
        </w:r>
        <w:r>
          <w:rPr>
            <w:w w:val="110"/>
          </w:rPr>
          <w:t>,</w:t>
        </w:r>
      </w:hyperlink>
      <w:hyperlink w:anchor="_bookmark229" w:history="1">
        <w:r>
          <w:rPr>
            <w:color w:val="0080AC"/>
            <w:w w:val="110"/>
          </w:rPr>
          <w:t>275</w:t>
        </w:r>
        <w:r>
          <w:rPr>
            <w:w w:val="110"/>
          </w:rPr>
          <w:t>]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depend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solvent</w:t>
      </w:r>
      <w:r>
        <w:rPr>
          <w:spacing w:val="-6"/>
          <w:w w:val="110"/>
        </w:rPr>
        <w:t xml:space="preserve"> </w:t>
      </w:r>
      <w:r>
        <w:rPr>
          <w:w w:val="110"/>
        </w:rPr>
        <w:t>quality</w:t>
      </w:r>
      <w:r>
        <w:rPr>
          <w:spacing w:val="-6"/>
          <w:w w:val="110"/>
        </w:rPr>
        <w:t xml:space="preserve"> </w:t>
      </w:r>
      <w:r>
        <w:rPr>
          <w:w w:val="110"/>
        </w:rPr>
        <w:t>used</w:t>
      </w:r>
      <w:r>
        <w:rPr>
          <w:spacing w:val="-6"/>
          <w:w w:val="110"/>
        </w:rPr>
        <w:t xml:space="preserve"> </w:t>
      </w:r>
      <w:r>
        <w:rPr>
          <w:w w:val="110"/>
        </w:rPr>
        <w:t>during</w:t>
      </w:r>
      <w:r>
        <w:rPr>
          <w:spacing w:val="-6"/>
          <w:w w:val="110"/>
        </w:rPr>
        <w:t xml:space="preserve"> </w:t>
      </w:r>
      <w:r>
        <w:rPr>
          <w:w w:val="110"/>
        </w:rPr>
        <w:t>fabrica-</w:t>
      </w:r>
      <w:r>
        <w:rPr>
          <w:spacing w:val="40"/>
          <w:w w:val="110"/>
        </w:rPr>
        <w:t xml:space="preserve"> </w:t>
      </w:r>
      <w:r>
        <w:rPr>
          <w:w w:val="110"/>
        </w:rPr>
        <w:t>tion. Even more recently, the bound layer structure and properties</w:t>
      </w:r>
      <w:r>
        <w:rPr>
          <w:spacing w:val="40"/>
          <w:w w:val="110"/>
        </w:rPr>
        <w:t xml:space="preserve"> </w:t>
      </w:r>
      <w:r>
        <w:rPr>
          <w:w w:val="110"/>
        </w:rPr>
        <w:t>were analyzed in PNCs made from good and poor solvent [</w:t>
      </w:r>
      <w:hyperlink w:anchor="_bookmark83" w:history="1">
        <w:r>
          <w:rPr>
            <w:color w:val="0080AC"/>
            <w:w w:val="110"/>
          </w:rPr>
          <w:t>70</w:t>
        </w:r>
        <w:r>
          <w:rPr>
            <w:w w:val="110"/>
          </w:rPr>
          <w:t>].</w:t>
        </w:r>
      </w:hyperlink>
      <w:r>
        <w:rPr>
          <w:w w:val="110"/>
        </w:rPr>
        <w:t xml:space="preserve"> In</w:t>
      </w:r>
      <w:r>
        <w:rPr>
          <w:spacing w:val="40"/>
          <w:w w:val="110"/>
        </w:rPr>
        <w:t xml:space="preserve"> </w:t>
      </w:r>
      <w:r>
        <w:rPr>
          <w:w w:val="110"/>
        </w:rPr>
        <w:t>these PEO/SiO</w:t>
      </w:r>
      <w:r>
        <w:rPr>
          <w:w w:val="110"/>
          <w:vertAlign w:val="subscript"/>
        </w:rPr>
        <w:t>2</w:t>
      </w:r>
      <w:r>
        <w:rPr>
          <w:w w:val="110"/>
        </w:rPr>
        <w:t xml:space="preserve"> PNCs, a thicker bound layer and more perturbed</w:t>
      </w:r>
      <w:r>
        <w:rPr>
          <w:spacing w:val="40"/>
          <w:w w:val="110"/>
        </w:rPr>
        <w:t xml:space="preserve"> </w:t>
      </w:r>
      <w:r>
        <w:rPr>
          <w:w w:val="110"/>
        </w:rPr>
        <w:t>dynamics were observed in PNCs fabricated from poor solvent</w:t>
      </w:r>
      <w:r>
        <w:rPr>
          <w:spacing w:val="40"/>
          <w:w w:val="110"/>
        </w:rPr>
        <w:t xml:space="preserve"> </w:t>
      </w:r>
      <w:r>
        <w:rPr>
          <w:w w:val="110"/>
        </w:rPr>
        <w:t>(ethanol) relative to a good solvent (water) [</w:t>
      </w:r>
      <w:hyperlink w:anchor="_bookmark83" w:history="1">
        <w:r>
          <w:rPr>
            <w:color w:val="0080AC"/>
            <w:w w:val="110"/>
          </w:rPr>
          <w:t>70</w:t>
        </w:r>
        <w:r>
          <w:rPr>
            <w:w w:val="110"/>
          </w:rPr>
          <w:t>].</w:t>
        </w:r>
      </w:hyperlink>
      <w:r>
        <w:rPr>
          <w:w w:val="110"/>
        </w:rPr>
        <w:t xml:space="preserve"> These results</w:t>
      </w:r>
      <w:r>
        <w:rPr>
          <w:spacing w:val="40"/>
          <w:w w:val="110"/>
        </w:rPr>
        <w:t xml:space="preserve"> </w:t>
      </w:r>
      <w:r>
        <w:rPr>
          <w:w w:val="110"/>
        </w:rPr>
        <w:t>highlight that these complex materials often fail to sample their</w:t>
      </w:r>
      <w:r>
        <w:rPr>
          <w:spacing w:val="40"/>
          <w:w w:val="110"/>
        </w:rPr>
        <w:t xml:space="preserve"> </w:t>
      </w:r>
      <w:r>
        <w:rPr>
          <w:w w:val="110"/>
        </w:rPr>
        <w:t>equilibrium morphologies or access the global minimum on their</w:t>
      </w:r>
      <w:r>
        <w:rPr>
          <w:spacing w:val="40"/>
          <w:w w:val="110"/>
        </w:rPr>
        <w:t xml:space="preserve"> </w:t>
      </w:r>
      <w:r>
        <w:rPr>
          <w:w w:val="110"/>
        </w:rPr>
        <w:t>energetic landscape. Instead, the dynamics and properties depend</w:t>
      </w:r>
      <w:r>
        <w:rPr>
          <w:spacing w:val="40"/>
          <w:w w:val="110"/>
        </w:rPr>
        <w:t xml:space="preserve"> </w:t>
      </w:r>
      <w:r>
        <w:rPr>
          <w:w w:val="110"/>
        </w:rPr>
        <w:t>on the way the samples are fabricated. This gives researchers an</w:t>
      </w:r>
      <w:r>
        <w:rPr>
          <w:spacing w:val="40"/>
          <w:w w:val="110"/>
        </w:rPr>
        <w:t xml:space="preserve"> </w:t>
      </w:r>
      <w:r>
        <w:rPr>
          <w:w w:val="110"/>
        </w:rPr>
        <w:t>opportunity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control</w:t>
      </w:r>
      <w:r>
        <w:rPr>
          <w:spacing w:val="-1"/>
          <w:w w:val="110"/>
        </w:rPr>
        <w:t xml:space="preserve"> </w:t>
      </w:r>
      <w:r>
        <w:rPr>
          <w:w w:val="110"/>
        </w:rPr>
        <w:t>properties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study</w:t>
      </w:r>
      <w:r>
        <w:rPr>
          <w:spacing w:val="-1"/>
          <w:w w:val="110"/>
        </w:rPr>
        <w:t xml:space="preserve"> </w:t>
      </w:r>
      <w:r>
        <w:rPr>
          <w:w w:val="110"/>
        </w:rPr>
        <w:t>PNCs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new</w:t>
      </w:r>
      <w:r>
        <w:rPr>
          <w:spacing w:val="-1"/>
          <w:w w:val="110"/>
        </w:rPr>
        <w:t xml:space="preserve"> </w:t>
      </w:r>
      <w:r>
        <w:rPr>
          <w:w w:val="110"/>
        </w:rPr>
        <w:t>micro-</w:t>
      </w:r>
      <w:r>
        <w:rPr>
          <w:spacing w:val="40"/>
          <w:w w:val="110"/>
        </w:rPr>
        <w:t xml:space="preserve"> </w:t>
      </w:r>
      <w:r>
        <w:rPr>
          <w:w w:val="110"/>
        </w:rPr>
        <w:t>scopic</w:t>
      </w:r>
      <w:r>
        <w:rPr>
          <w:spacing w:val="-9"/>
          <w:w w:val="110"/>
        </w:rPr>
        <w:t xml:space="preserve"> </w:t>
      </w:r>
      <w:r>
        <w:rPr>
          <w:w w:val="110"/>
        </w:rPr>
        <w:t>structure,</w:t>
      </w:r>
      <w:r>
        <w:rPr>
          <w:spacing w:val="-9"/>
          <w:w w:val="110"/>
        </w:rPr>
        <w:t xml:space="preserve"> </w:t>
      </w:r>
      <w:r>
        <w:rPr>
          <w:w w:val="110"/>
        </w:rPr>
        <w:t>while</w:t>
      </w:r>
      <w:r>
        <w:rPr>
          <w:spacing w:val="-9"/>
          <w:w w:val="110"/>
        </w:rPr>
        <w:t xml:space="preserve"> </w:t>
      </w:r>
      <w:r>
        <w:rPr>
          <w:w w:val="110"/>
        </w:rPr>
        <w:t>fundamental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systematic</w:t>
      </w:r>
      <w:r>
        <w:rPr>
          <w:spacing w:val="-9"/>
          <w:w w:val="110"/>
        </w:rPr>
        <w:t xml:space="preserve"> </w:t>
      </w:r>
      <w:r>
        <w:rPr>
          <w:w w:val="110"/>
        </w:rPr>
        <w:t>studies</w:t>
      </w:r>
      <w:r>
        <w:rPr>
          <w:spacing w:val="-9"/>
          <w:w w:val="110"/>
        </w:rPr>
        <w:t xml:space="preserve"> </w:t>
      </w:r>
      <w:r>
        <w:rPr>
          <w:w w:val="110"/>
        </w:rPr>
        <w:t>are</w:t>
      </w:r>
      <w:r>
        <w:rPr>
          <w:spacing w:val="-9"/>
          <w:w w:val="110"/>
        </w:rPr>
        <w:t xml:space="preserve"> </w:t>
      </w:r>
      <w:r>
        <w:rPr>
          <w:w w:val="110"/>
        </w:rPr>
        <w:t>also</w:t>
      </w:r>
      <w:r>
        <w:rPr>
          <w:spacing w:val="40"/>
          <w:w w:val="110"/>
        </w:rPr>
        <w:t xml:space="preserve"> </w:t>
      </w:r>
      <w:r>
        <w:rPr>
          <w:w w:val="110"/>
        </w:rPr>
        <w:t>required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understand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effective</w:t>
      </w:r>
      <w:r>
        <w:rPr>
          <w:spacing w:val="-4"/>
          <w:w w:val="110"/>
        </w:rPr>
        <w:t xml:space="preserve"> </w:t>
      </w:r>
      <w:r>
        <w:rPr>
          <w:w w:val="110"/>
        </w:rPr>
        <w:t>potential</w:t>
      </w:r>
      <w:r>
        <w:rPr>
          <w:spacing w:val="-4"/>
          <w:w w:val="110"/>
        </w:rPr>
        <w:t xml:space="preserve"> </w:t>
      </w:r>
      <w:r>
        <w:rPr>
          <w:w w:val="110"/>
        </w:rPr>
        <w:t>landscape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states</w:t>
      </w:r>
      <w:r>
        <w:rPr>
          <w:spacing w:val="40"/>
          <w:w w:val="110"/>
        </w:rPr>
        <w:t xml:space="preserve"> </w:t>
      </w:r>
      <w:r>
        <w:rPr>
          <w:w w:val="110"/>
        </w:rPr>
        <w:t>accessed. The significant role of PNC processing also hinders the</w:t>
      </w:r>
      <w:r>
        <w:rPr>
          <w:spacing w:val="40"/>
          <w:w w:val="110"/>
        </w:rPr>
        <w:t xml:space="preserve"> </w:t>
      </w:r>
      <w:r>
        <w:rPr>
          <w:w w:val="110"/>
        </w:rPr>
        <w:t>use of machine learning to extract insights by combining datasets</w:t>
      </w:r>
      <w:r>
        <w:rPr>
          <w:spacing w:val="40"/>
          <w:w w:val="110"/>
        </w:rPr>
        <w:t xml:space="preserve"> </w:t>
      </w:r>
      <w:r>
        <w:rPr>
          <w:w w:val="110"/>
        </w:rPr>
        <w:t>without</w:t>
      </w:r>
      <w:r>
        <w:rPr>
          <w:spacing w:val="-6"/>
          <w:w w:val="110"/>
        </w:rPr>
        <w:t xml:space="preserve"> </w:t>
      </w:r>
      <w:r>
        <w:rPr>
          <w:w w:val="110"/>
        </w:rPr>
        <w:t>complete</w:t>
      </w:r>
      <w:r>
        <w:rPr>
          <w:spacing w:val="-6"/>
          <w:w w:val="110"/>
        </w:rPr>
        <w:t xml:space="preserve"> </w:t>
      </w:r>
      <w:r>
        <w:rPr>
          <w:w w:val="110"/>
        </w:rPr>
        <w:t>processing</w:t>
      </w:r>
      <w:r>
        <w:rPr>
          <w:spacing w:val="-6"/>
          <w:w w:val="110"/>
        </w:rPr>
        <w:t xml:space="preserve"> </w:t>
      </w:r>
      <w:r>
        <w:rPr>
          <w:w w:val="110"/>
        </w:rPr>
        <w:t>methods.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this</w:t>
      </w:r>
      <w:r>
        <w:rPr>
          <w:spacing w:val="-6"/>
          <w:w w:val="110"/>
        </w:rPr>
        <w:t xml:space="preserve"> </w:t>
      </w:r>
      <w:r>
        <w:rPr>
          <w:w w:val="110"/>
        </w:rPr>
        <w:t>new</w:t>
      </w:r>
      <w:r>
        <w:rPr>
          <w:spacing w:val="-6"/>
          <w:w w:val="110"/>
        </w:rPr>
        <w:t xml:space="preserve"> </w:t>
      </w:r>
      <w:r>
        <w:rPr>
          <w:w w:val="110"/>
        </w:rPr>
        <w:t>approach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be</w:t>
      </w:r>
      <w:r>
        <w:rPr>
          <w:spacing w:val="40"/>
          <w:w w:val="110"/>
        </w:rPr>
        <w:t xml:space="preserve"> </w:t>
      </w:r>
      <w:r>
        <w:rPr>
          <w:w w:val="110"/>
        </w:rPr>
        <w:t>impactful, more fundamental work is required to fully understand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potential</w:t>
      </w:r>
      <w:r>
        <w:rPr>
          <w:spacing w:val="-5"/>
          <w:w w:val="110"/>
        </w:rPr>
        <w:t xml:space="preserve"> </w:t>
      </w:r>
      <w:r>
        <w:rPr>
          <w:w w:val="110"/>
        </w:rPr>
        <w:t>landscape,</w:t>
      </w:r>
      <w:r>
        <w:rPr>
          <w:spacing w:val="-5"/>
          <w:w w:val="110"/>
        </w:rPr>
        <w:t xml:space="preserve"> </w:t>
      </w:r>
      <w:r>
        <w:rPr>
          <w:w w:val="110"/>
        </w:rPr>
        <w:t>influence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processing,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role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various</w:t>
      </w:r>
      <w:r>
        <w:rPr>
          <w:spacing w:val="40"/>
          <w:w w:val="110"/>
        </w:rPr>
        <w:t xml:space="preserve"> </w:t>
      </w:r>
      <w:r>
        <w:rPr>
          <w:w w:val="110"/>
        </w:rPr>
        <w:t>parameters on polymer dynamics.</w:t>
      </w:r>
    </w:p>
    <w:p w14:paraId="66C9212D" w14:textId="77777777" w:rsidR="00E21043" w:rsidRDefault="00E21043">
      <w:pPr>
        <w:pStyle w:val="BodyText"/>
        <w:spacing w:before="1"/>
        <w:jc w:val="left"/>
      </w:pPr>
    </w:p>
    <w:p w14:paraId="4D0AAB4A" w14:textId="77777777" w:rsidR="00E21043" w:rsidRDefault="0052501A">
      <w:pPr>
        <w:pStyle w:val="ListParagraph"/>
        <w:numPr>
          <w:ilvl w:val="1"/>
          <w:numId w:val="2"/>
        </w:numPr>
        <w:tabs>
          <w:tab w:val="left" w:pos="645"/>
        </w:tabs>
        <w:spacing w:before="0"/>
        <w:ind w:left="645" w:hanging="357"/>
        <w:jc w:val="left"/>
        <w:rPr>
          <w:i/>
          <w:sz w:val="16"/>
        </w:rPr>
      </w:pPr>
      <w:r>
        <w:rPr>
          <w:i/>
          <w:w w:val="105"/>
          <w:sz w:val="16"/>
        </w:rPr>
        <w:t>Approach</w:t>
      </w:r>
      <w:r>
        <w:rPr>
          <w:i/>
          <w:spacing w:val="10"/>
          <w:w w:val="105"/>
          <w:sz w:val="16"/>
        </w:rPr>
        <w:t xml:space="preserve"> </w:t>
      </w:r>
      <w:r>
        <w:rPr>
          <w:i/>
          <w:w w:val="105"/>
          <w:sz w:val="16"/>
        </w:rPr>
        <w:t>to</w:t>
      </w:r>
      <w:r>
        <w:rPr>
          <w:i/>
          <w:spacing w:val="10"/>
          <w:w w:val="105"/>
          <w:sz w:val="16"/>
        </w:rPr>
        <w:t xml:space="preserve"> </w:t>
      </w:r>
      <w:r>
        <w:rPr>
          <w:i/>
          <w:w w:val="105"/>
          <w:sz w:val="16"/>
        </w:rPr>
        <w:t>PNC</w:t>
      </w:r>
      <w:r>
        <w:rPr>
          <w:i/>
          <w:spacing w:val="11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research</w:t>
      </w:r>
    </w:p>
    <w:p w14:paraId="2D5A1DF6" w14:textId="77777777" w:rsidR="00E21043" w:rsidRDefault="00E21043">
      <w:pPr>
        <w:pStyle w:val="BodyText"/>
        <w:spacing w:before="44"/>
        <w:jc w:val="left"/>
        <w:rPr>
          <w:i/>
        </w:rPr>
      </w:pPr>
    </w:p>
    <w:p w14:paraId="753C254E" w14:textId="77777777" w:rsidR="00E21043" w:rsidRDefault="0052501A">
      <w:pPr>
        <w:pStyle w:val="BodyText"/>
        <w:spacing w:line="268" w:lineRule="auto"/>
        <w:ind w:left="288" w:firstLine="239"/>
      </w:pPr>
      <w:r>
        <w:rPr>
          <w:w w:val="110"/>
        </w:rPr>
        <w:t>The broad parameter space presented by PNCs is among the</w:t>
      </w:r>
      <w:r>
        <w:rPr>
          <w:spacing w:val="40"/>
          <w:w w:val="110"/>
        </w:rPr>
        <w:t xml:space="preserve"> </w:t>
      </w:r>
      <w:r>
        <w:rPr>
          <w:w w:val="110"/>
        </w:rPr>
        <w:t>reasons fundamental nanocomposites research is important and</w:t>
      </w:r>
      <w:r>
        <w:rPr>
          <w:spacing w:val="40"/>
          <w:w w:val="110"/>
        </w:rPr>
        <w:t xml:space="preserve"> </w:t>
      </w:r>
      <w:r>
        <w:rPr>
          <w:w w:val="110"/>
        </w:rPr>
        <w:t>their</w:t>
      </w:r>
      <w:r>
        <w:rPr>
          <w:spacing w:val="40"/>
          <w:w w:val="110"/>
        </w:rPr>
        <w:t xml:space="preserve"> </w:t>
      </w:r>
      <w:r>
        <w:rPr>
          <w:w w:val="110"/>
        </w:rPr>
        <w:t>applications</w:t>
      </w:r>
      <w:r>
        <w:rPr>
          <w:spacing w:val="40"/>
          <w:w w:val="110"/>
        </w:rPr>
        <w:t xml:space="preserve"> </w:t>
      </w:r>
      <w:r>
        <w:rPr>
          <w:w w:val="110"/>
        </w:rPr>
        <w:t>are</w:t>
      </w:r>
      <w:r>
        <w:rPr>
          <w:spacing w:val="40"/>
          <w:w w:val="110"/>
        </w:rPr>
        <w:t xml:space="preserve"> </w:t>
      </w:r>
      <w:r>
        <w:rPr>
          <w:w w:val="110"/>
        </w:rPr>
        <w:t>plentiful.</w:t>
      </w:r>
      <w:r>
        <w:rPr>
          <w:spacing w:val="40"/>
          <w:w w:val="110"/>
        </w:rPr>
        <w:t xml:space="preserve"> </w:t>
      </w:r>
      <w:r>
        <w:rPr>
          <w:w w:val="110"/>
        </w:rPr>
        <w:t>This</w:t>
      </w:r>
      <w:r>
        <w:rPr>
          <w:spacing w:val="40"/>
          <w:w w:val="110"/>
        </w:rPr>
        <w:t xml:space="preserve"> </w:t>
      </w:r>
      <w:r>
        <w:rPr>
          <w:w w:val="110"/>
        </w:rPr>
        <w:t>broad</w:t>
      </w:r>
      <w:r>
        <w:rPr>
          <w:spacing w:val="40"/>
          <w:w w:val="110"/>
        </w:rPr>
        <w:t xml:space="preserve"> </w:t>
      </w:r>
      <w:r>
        <w:rPr>
          <w:w w:val="110"/>
        </w:rPr>
        <w:t>parameter</w:t>
      </w:r>
      <w:r>
        <w:rPr>
          <w:spacing w:val="40"/>
          <w:w w:val="110"/>
        </w:rPr>
        <w:t xml:space="preserve"> </w:t>
      </w:r>
      <w:r>
        <w:rPr>
          <w:w w:val="110"/>
        </w:rPr>
        <w:t>space</w:t>
      </w:r>
      <w:r>
        <w:rPr>
          <w:spacing w:val="40"/>
          <w:w w:val="110"/>
        </w:rPr>
        <w:t xml:space="preserve"> </w:t>
      </w:r>
      <w:r>
        <w:rPr>
          <w:w w:val="110"/>
        </w:rPr>
        <w:t>is</w:t>
      </w:r>
      <w:r>
        <w:rPr>
          <w:spacing w:val="40"/>
          <w:w w:val="110"/>
        </w:rPr>
        <w:t xml:space="preserve"> </w:t>
      </w:r>
      <w:r>
        <w:rPr>
          <w:w w:val="110"/>
        </w:rPr>
        <w:t>also responsible for one of the main challenges to the field. It is</w:t>
      </w:r>
      <w:r>
        <w:rPr>
          <w:spacing w:val="40"/>
          <w:w w:val="110"/>
        </w:rPr>
        <w:t xml:space="preserve"> </w:t>
      </w:r>
      <w:r>
        <w:rPr>
          <w:w w:val="110"/>
        </w:rPr>
        <w:t>sometimes inappropriate to compare experimental observations</w:t>
      </w:r>
      <w:r>
        <w:rPr>
          <w:spacing w:val="40"/>
          <w:w w:val="110"/>
        </w:rPr>
        <w:t xml:space="preserve"> </w:t>
      </w:r>
      <w:r>
        <w:rPr>
          <w:w w:val="110"/>
        </w:rPr>
        <w:t>or measurements from either different PNC systems or different</w:t>
      </w:r>
      <w:r>
        <w:rPr>
          <w:spacing w:val="40"/>
          <w:w w:val="110"/>
        </w:rPr>
        <w:t xml:space="preserve"> </w:t>
      </w:r>
      <w:r>
        <w:rPr>
          <w:w w:val="110"/>
        </w:rPr>
        <w:t>techniques because there are often confounding variables that</w:t>
      </w:r>
      <w:r>
        <w:rPr>
          <w:spacing w:val="40"/>
          <w:w w:val="110"/>
        </w:rPr>
        <w:t xml:space="preserve"> </w:t>
      </w:r>
      <w:r>
        <w:rPr>
          <w:w w:val="110"/>
        </w:rPr>
        <w:t>complicate the comparison. For example, as discussed in Section</w:t>
      </w:r>
      <w:r>
        <w:rPr>
          <w:spacing w:val="40"/>
          <w:w w:val="110"/>
        </w:rPr>
        <w:t xml:space="preserve"> </w:t>
      </w:r>
      <w:hyperlink w:anchor="_bookmark38" w:history="1">
        <w:r>
          <w:rPr>
            <w:color w:val="0080AC"/>
            <w:w w:val="110"/>
          </w:rPr>
          <w:t>7.3</w:t>
        </w:r>
        <w:r>
          <w:rPr>
            <w:w w:val="110"/>
          </w:rPr>
          <w:t>,</w:t>
        </w:r>
      </w:hyperlink>
      <w:r>
        <w:rPr>
          <w:w w:val="110"/>
        </w:rPr>
        <w:t xml:space="preserve"> the same PNC systems can exhibit different NP morphologies,</w:t>
      </w:r>
      <w:r>
        <w:rPr>
          <w:spacing w:val="40"/>
          <w:w w:val="110"/>
        </w:rPr>
        <w:t xml:space="preserve"> </w:t>
      </w:r>
      <w:bookmarkStart w:id="76" w:name="References"/>
      <w:bookmarkEnd w:id="76"/>
      <w:r>
        <w:rPr>
          <w:w w:val="110"/>
        </w:rPr>
        <w:t>and therefore microscopic dynamics and macroscopic properties,</w:t>
      </w:r>
      <w:r>
        <w:rPr>
          <w:spacing w:val="40"/>
          <w:w w:val="110"/>
        </w:rPr>
        <w:t xml:space="preserve"> </w:t>
      </w:r>
      <w:r>
        <w:rPr>
          <w:w w:val="110"/>
        </w:rPr>
        <w:t>as a result of the processing parameters [</w:t>
      </w:r>
      <w:hyperlink w:anchor="_bookmark228" w:history="1">
        <w:r>
          <w:rPr>
            <w:color w:val="0080AC"/>
            <w:w w:val="110"/>
          </w:rPr>
          <w:t>274</w:t>
        </w:r>
        <w:r>
          <w:rPr>
            <w:w w:val="110"/>
          </w:rPr>
          <w:t>,</w:t>
        </w:r>
      </w:hyperlink>
      <w:hyperlink w:anchor="_bookmark229" w:history="1">
        <w:r>
          <w:rPr>
            <w:color w:val="0080AC"/>
            <w:w w:val="110"/>
          </w:rPr>
          <w:t>275</w:t>
        </w:r>
        <w:r>
          <w:rPr>
            <w:w w:val="110"/>
          </w:rPr>
          <w:t>].</w:t>
        </w:r>
      </w:hyperlink>
      <w:r>
        <w:rPr>
          <w:w w:val="110"/>
        </w:rPr>
        <w:t xml:space="preserve"> In addition, as</w:t>
      </w:r>
      <w:r>
        <w:rPr>
          <w:spacing w:val="40"/>
          <w:w w:val="110"/>
        </w:rPr>
        <w:t xml:space="preserve"> </w:t>
      </w:r>
      <w:r>
        <w:rPr>
          <w:w w:val="110"/>
        </w:rPr>
        <w:t>others</w:t>
      </w:r>
      <w:r>
        <w:rPr>
          <w:spacing w:val="-10"/>
          <w:w w:val="110"/>
        </w:rPr>
        <w:t xml:space="preserve"> </w:t>
      </w:r>
      <w:r>
        <w:rPr>
          <w:w w:val="110"/>
        </w:rPr>
        <w:t>have</w:t>
      </w:r>
      <w:r>
        <w:rPr>
          <w:spacing w:val="-10"/>
          <w:w w:val="110"/>
        </w:rPr>
        <w:t xml:space="preserve"> </w:t>
      </w:r>
      <w:r>
        <w:rPr>
          <w:w w:val="110"/>
        </w:rPr>
        <w:t>discussed</w:t>
      </w:r>
      <w:r>
        <w:rPr>
          <w:spacing w:val="-10"/>
          <w:w w:val="110"/>
        </w:rPr>
        <w:t xml:space="preserve"> </w:t>
      </w:r>
      <w:r>
        <w:rPr>
          <w:w w:val="110"/>
        </w:rPr>
        <w:t>[</w:t>
      </w:r>
      <w:hyperlink w:anchor="_bookmark70" w:history="1">
        <w:r>
          <w:rPr>
            <w:color w:val="0080AC"/>
            <w:w w:val="110"/>
          </w:rPr>
          <w:t>29</w:t>
        </w:r>
        <w:r>
          <w:rPr>
            <w:w w:val="110"/>
          </w:rPr>
          <w:t>,</w:t>
        </w:r>
      </w:hyperlink>
      <w:hyperlink w:anchor="_bookmark80" w:history="1">
        <w:r>
          <w:rPr>
            <w:color w:val="0080AC"/>
            <w:w w:val="110"/>
          </w:rPr>
          <w:t>36</w:t>
        </w:r>
        <w:r>
          <w:rPr>
            <w:w w:val="110"/>
          </w:rPr>
          <w:t>,</w:t>
        </w:r>
      </w:hyperlink>
      <w:hyperlink w:anchor="_bookmark57" w:history="1">
        <w:r>
          <w:rPr>
            <w:color w:val="0080AC"/>
            <w:w w:val="110"/>
          </w:rPr>
          <w:t>54</w:t>
        </w:r>
        <w:r>
          <w:rPr>
            <w:w w:val="110"/>
          </w:rPr>
          <w:t>,</w:t>
        </w:r>
      </w:hyperlink>
      <w:hyperlink w:anchor="_bookmark58" w:history="1">
        <w:r>
          <w:rPr>
            <w:color w:val="0080AC"/>
            <w:w w:val="110"/>
          </w:rPr>
          <w:t>55</w:t>
        </w:r>
        <w:r>
          <w:rPr>
            <w:w w:val="110"/>
          </w:rPr>
          <w:t>,</w:t>
        </w:r>
      </w:hyperlink>
      <w:hyperlink w:anchor="_bookmark92" w:history="1">
        <w:r>
          <w:rPr>
            <w:color w:val="0080AC"/>
            <w:w w:val="110"/>
          </w:rPr>
          <w:t>76</w:t>
        </w:r>
        <w:r>
          <w:rPr>
            <w:w w:val="110"/>
          </w:rPr>
          <w:t>,</w:t>
        </w:r>
      </w:hyperlink>
      <w:hyperlink w:anchor="_bookmark93" w:history="1">
        <w:r>
          <w:rPr>
            <w:color w:val="0080AC"/>
            <w:w w:val="110"/>
          </w:rPr>
          <w:t>77</w:t>
        </w:r>
        <w:r>
          <w:rPr>
            <w:w w:val="110"/>
          </w:rPr>
          <w:t>],</w:t>
        </w:r>
      </w:hyperlink>
      <w:r>
        <w:rPr>
          <w:spacing w:val="-9"/>
          <w:w w:val="110"/>
        </w:rPr>
        <w:t xml:space="preserve"> </w:t>
      </w:r>
      <w:r>
        <w:rPr>
          <w:w w:val="110"/>
        </w:rPr>
        <w:t>different</w:t>
      </w:r>
      <w:r>
        <w:rPr>
          <w:spacing w:val="-10"/>
          <w:w w:val="110"/>
        </w:rPr>
        <w:t xml:space="preserve"> </w:t>
      </w:r>
      <w:r>
        <w:rPr>
          <w:w w:val="110"/>
        </w:rPr>
        <w:t>measurements</w:t>
      </w:r>
      <w:r>
        <w:rPr>
          <w:spacing w:val="40"/>
          <w:w w:val="110"/>
        </w:rPr>
        <w:t xml:space="preserve"> </w:t>
      </w:r>
      <w:r>
        <w:rPr>
          <w:w w:val="110"/>
        </w:rPr>
        <w:t>probe or sample properties differently, and consideration of this</w:t>
      </w:r>
      <w:r>
        <w:rPr>
          <w:spacing w:val="40"/>
          <w:w w:val="110"/>
        </w:rPr>
        <w:t xml:space="preserve"> </w:t>
      </w:r>
      <w:r>
        <w:rPr>
          <w:w w:val="110"/>
        </w:rPr>
        <w:t>fact is necessary to develop accurate descriptions of physical phe-</w:t>
      </w:r>
      <w:r>
        <w:rPr>
          <w:spacing w:val="40"/>
          <w:w w:val="110"/>
        </w:rPr>
        <w:t xml:space="preserve"> </w:t>
      </w:r>
      <w:bookmarkStart w:id="77" w:name="_bookmark39"/>
      <w:bookmarkEnd w:id="77"/>
      <w:r>
        <w:rPr>
          <w:w w:val="110"/>
        </w:rPr>
        <w:t>nomena.</w:t>
      </w:r>
      <w:r>
        <w:rPr>
          <w:spacing w:val="19"/>
          <w:w w:val="110"/>
        </w:rPr>
        <w:t xml:space="preserve"> </w:t>
      </w:r>
      <w:r>
        <w:rPr>
          <w:w w:val="110"/>
        </w:rPr>
        <w:t>Thus,</w:t>
      </w:r>
      <w:r>
        <w:rPr>
          <w:spacing w:val="19"/>
          <w:w w:val="110"/>
        </w:rPr>
        <w:t xml:space="preserve"> </w:t>
      </w:r>
      <w:r>
        <w:rPr>
          <w:w w:val="110"/>
        </w:rPr>
        <w:t>it</w:t>
      </w:r>
      <w:r>
        <w:rPr>
          <w:spacing w:val="19"/>
          <w:w w:val="110"/>
        </w:rPr>
        <w:t xml:space="preserve"> </w:t>
      </w:r>
      <w:r>
        <w:rPr>
          <w:w w:val="110"/>
        </w:rPr>
        <w:t>is</w:t>
      </w:r>
      <w:r>
        <w:rPr>
          <w:spacing w:val="19"/>
          <w:w w:val="110"/>
        </w:rPr>
        <w:t xml:space="preserve"> </w:t>
      </w:r>
      <w:r>
        <w:rPr>
          <w:w w:val="110"/>
        </w:rPr>
        <w:t>important</w:t>
      </w:r>
      <w:r>
        <w:rPr>
          <w:spacing w:val="19"/>
          <w:w w:val="110"/>
        </w:rPr>
        <w:t xml:space="preserve"> </w:t>
      </w:r>
      <w:r>
        <w:rPr>
          <w:w w:val="110"/>
        </w:rPr>
        <w:t>to</w:t>
      </w:r>
      <w:r>
        <w:rPr>
          <w:spacing w:val="19"/>
          <w:w w:val="110"/>
        </w:rPr>
        <w:t xml:space="preserve"> </w:t>
      </w:r>
      <w:r>
        <w:rPr>
          <w:w w:val="110"/>
        </w:rPr>
        <w:t>note</w:t>
      </w:r>
      <w:r>
        <w:rPr>
          <w:spacing w:val="19"/>
          <w:w w:val="110"/>
        </w:rPr>
        <w:t xml:space="preserve"> </w:t>
      </w:r>
      <w:r>
        <w:rPr>
          <w:w w:val="110"/>
        </w:rPr>
        <w:t>that</w:t>
      </w:r>
      <w:r>
        <w:rPr>
          <w:spacing w:val="19"/>
          <w:w w:val="110"/>
        </w:rPr>
        <w:t xml:space="preserve"> </w:t>
      </w:r>
      <w:r>
        <w:rPr>
          <w:w w:val="110"/>
        </w:rPr>
        <w:t>not</w:t>
      </w:r>
      <w:r>
        <w:rPr>
          <w:spacing w:val="19"/>
          <w:w w:val="110"/>
        </w:rPr>
        <w:t xml:space="preserve"> </w:t>
      </w:r>
      <w:r>
        <w:rPr>
          <w:w w:val="110"/>
        </w:rPr>
        <w:t>every</w:t>
      </w:r>
      <w:r>
        <w:rPr>
          <w:spacing w:val="19"/>
          <w:w w:val="110"/>
        </w:rPr>
        <w:t xml:space="preserve"> </w:t>
      </w:r>
      <w:r>
        <w:rPr>
          <w:w w:val="110"/>
        </w:rPr>
        <w:t>observation</w:t>
      </w:r>
      <w:r>
        <w:rPr>
          <w:spacing w:val="40"/>
          <w:w w:val="110"/>
        </w:rPr>
        <w:t xml:space="preserve"> </w:t>
      </w:r>
      <w:bookmarkStart w:id="78" w:name="_bookmark40"/>
      <w:bookmarkEnd w:id="78"/>
      <w:r>
        <w:rPr>
          <w:w w:val="110"/>
        </w:rPr>
        <w:t>is ubiquitous in the PNC community and caution should be used</w:t>
      </w:r>
      <w:r>
        <w:rPr>
          <w:spacing w:val="40"/>
          <w:w w:val="110"/>
        </w:rPr>
        <w:t xml:space="preserve"> </w:t>
      </w:r>
      <w:bookmarkStart w:id="79" w:name="_bookmark41"/>
      <w:bookmarkEnd w:id="79"/>
      <w:r>
        <w:rPr>
          <w:w w:val="110"/>
        </w:rPr>
        <w:t>when comparing across different PNC systems and experiments.</w:t>
      </w:r>
      <w:r>
        <w:rPr>
          <w:spacing w:val="40"/>
          <w:w w:val="110"/>
        </w:rPr>
        <w:t xml:space="preserve"> </w:t>
      </w:r>
      <w:bookmarkStart w:id="80" w:name="_bookmark42"/>
      <w:bookmarkEnd w:id="80"/>
      <w:r>
        <w:rPr>
          <w:w w:val="110"/>
        </w:rPr>
        <w:t>However, comparisons are essential to develop and validate the-</w:t>
      </w:r>
      <w:r>
        <w:rPr>
          <w:spacing w:val="40"/>
          <w:w w:val="110"/>
        </w:rPr>
        <w:t xml:space="preserve"> </w:t>
      </w:r>
      <w:r>
        <w:rPr>
          <w:w w:val="110"/>
        </w:rPr>
        <w:t>ories and mechanistic descriptions, so, it is important for future</w:t>
      </w:r>
      <w:r>
        <w:rPr>
          <w:spacing w:val="40"/>
          <w:w w:val="110"/>
        </w:rPr>
        <w:t xml:space="preserve"> </w:t>
      </w:r>
      <w:r>
        <w:rPr>
          <w:w w:val="110"/>
        </w:rPr>
        <w:t>reports to facilitate such comparisons. First and foremost, authors</w:t>
      </w:r>
      <w:r>
        <w:rPr>
          <w:spacing w:val="40"/>
          <w:w w:val="110"/>
        </w:rPr>
        <w:t xml:space="preserve"> </w:t>
      </w:r>
      <w:bookmarkStart w:id="81" w:name="_bookmark45"/>
      <w:bookmarkEnd w:id="81"/>
      <w:r>
        <w:rPr>
          <w:w w:val="110"/>
        </w:rPr>
        <w:t>must include specific details regarding preparation and measure-</w:t>
      </w:r>
      <w:r>
        <w:rPr>
          <w:spacing w:val="40"/>
          <w:w w:val="110"/>
        </w:rPr>
        <w:t xml:space="preserve"> </w:t>
      </w:r>
      <w:r>
        <w:rPr>
          <w:w w:val="110"/>
        </w:rPr>
        <w:t>ments in future publications and report raw data when relevant.</w:t>
      </w:r>
      <w:r>
        <w:rPr>
          <w:spacing w:val="40"/>
          <w:w w:val="110"/>
        </w:rPr>
        <w:t xml:space="preserve"> </w:t>
      </w:r>
      <w:r>
        <w:rPr>
          <w:w w:val="110"/>
        </w:rPr>
        <w:t>Second, the robustness of conclusions and effects can be improved</w:t>
      </w:r>
      <w:r>
        <w:rPr>
          <w:spacing w:val="40"/>
          <w:w w:val="110"/>
        </w:rPr>
        <w:t xml:space="preserve"> </w:t>
      </w:r>
      <w:r>
        <w:rPr>
          <w:w w:val="110"/>
        </w:rPr>
        <w:t>by reporting the observation across different PNC materials sys-</w:t>
      </w:r>
      <w:r>
        <w:rPr>
          <w:spacing w:val="40"/>
          <w:w w:val="110"/>
        </w:rPr>
        <w:t xml:space="preserve"> </w:t>
      </w:r>
      <w:bookmarkStart w:id="82" w:name="_bookmark43"/>
      <w:bookmarkEnd w:id="82"/>
      <w:r>
        <w:rPr>
          <w:w w:val="110"/>
        </w:rPr>
        <w:t>tems, measurement techniques, or experimental conditions. These</w:t>
      </w:r>
      <w:r>
        <w:rPr>
          <w:spacing w:val="40"/>
          <w:w w:val="110"/>
        </w:rPr>
        <w:t xml:space="preserve"> </w:t>
      </w:r>
      <w:r>
        <w:rPr>
          <w:w w:val="110"/>
        </w:rPr>
        <w:t>complimentary measurements, while potentially difficult experi-</w:t>
      </w:r>
      <w:r>
        <w:rPr>
          <w:spacing w:val="40"/>
          <w:w w:val="110"/>
        </w:rPr>
        <w:t xml:space="preserve"> </w:t>
      </w:r>
      <w:r>
        <w:rPr>
          <w:w w:val="110"/>
        </w:rPr>
        <w:t>mentally, will help identify confounding variables and facilitate a</w:t>
      </w:r>
      <w:r>
        <w:rPr>
          <w:spacing w:val="40"/>
          <w:w w:val="110"/>
        </w:rPr>
        <w:t xml:space="preserve"> </w:t>
      </w:r>
      <w:bookmarkStart w:id="83" w:name="_bookmark44"/>
      <w:bookmarkEnd w:id="83"/>
      <w:r>
        <w:rPr>
          <w:w w:val="110"/>
        </w:rPr>
        <w:t>broader appreciation in the PNC community.</w:t>
      </w:r>
    </w:p>
    <w:p w14:paraId="1F70115B" w14:textId="77777777" w:rsidR="00E21043" w:rsidRDefault="0052501A">
      <w:pPr>
        <w:pStyle w:val="BodyText"/>
        <w:spacing w:line="163" w:lineRule="exact"/>
        <w:ind w:left="527"/>
      </w:pPr>
      <w:bookmarkStart w:id="84" w:name="_bookmark46"/>
      <w:bookmarkEnd w:id="84"/>
      <w:r>
        <w:rPr>
          <w:w w:val="110"/>
        </w:rPr>
        <w:t>Another</w:t>
      </w:r>
      <w:r>
        <w:rPr>
          <w:spacing w:val="5"/>
          <w:w w:val="110"/>
        </w:rPr>
        <w:t xml:space="preserve"> </w:t>
      </w:r>
      <w:r>
        <w:rPr>
          <w:w w:val="110"/>
        </w:rPr>
        <w:t>important</w:t>
      </w:r>
      <w:r>
        <w:rPr>
          <w:spacing w:val="5"/>
          <w:w w:val="110"/>
        </w:rPr>
        <w:t xml:space="preserve"> </w:t>
      </w:r>
      <w:r>
        <w:rPr>
          <w:w w:val="110"/>
        </w:rPr>
        <w:t>aspect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5"/>
          <w:w w:val="110"/>
        </w:rPr>
        <w:t xml:space="preserve"> </w:t>
      </w:r>
      <w:r>
        <w:rPr>
          <w:w w:val="110"/>
        </w:rPr>
        <w:t>PNC</w:t>
      </w:r>
      <w:r>
        <w:rPr>
          <w:spacing w:val="5"/>
          <w:w w:val="110"/>
        </w:rPr>
        <w:t xml:space="preserve"> </w:t>
      </w:r>
      <w:r>
        <w:rPr>
          <w:w w:val="110"/>
        </w:rPr>
        <w:t>research</w:t>
      </w:r>
      <w:r>
        <w:rPr>
          <w:spacing w:val="5"/>
          <w:w w:val="110"/>
        </w:rPr>
        <w:t xml:space="preserve"> </w:t>
      </w:r>
      <w:r>
        <w:rPr>
          <w:w w:val="110"/>
        </w:rPr>
        <w:t>that</w:t>
      </w:r>
      <w:r>
        <w:rPr>
          <w:spacing w:val="5"/>
          <w:w w:val="110"/>
        </w:rPr>
        <w:t xml:space="preserve"> </w:t>
      </w:r>
      <w:r>
        <w:rPr>
          <w:w w:val="110"/>
        </w:rPr>
        <w:t>remains</w:t>
      </w:r>
      <w:r>
        <w:rPr>
          <w:spacing w:val="5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chal-</w:t>
      </w:r>
    </w:p>
    <w:p w14:paraId="295698D1" w14:textId="77777777" w:rsidR="00E21043" w:rsidRDefault="0052501A">
      <w:pPr>
        <w:pStyle w:val="BodyText"/>
        <w:spacing w:before="21" w:line="268" w:lineRule="auto"/>
        <w:ind w:left="288"/>
      </w:pPr>
      <w:r>
        <w:rPr>
          <w:w w:val="110"/>
        </w:rPr>
        <w:t>lenge is narrowing the gap between simulations and experiments,</w:t>
      </w:r>
      <w:r>
        <w:rPr>
          <w:spacing w:val="40"/>
          <w:w w:val="110"/>
        </w:rPr>
        <w:t xml:space="preserve"> </w:t>
      </w:r>
      <w:bookmarkStart w:id="85" w:name="_bookmark51"/>
      <w:bookmarkEnd w:id="85"/>
      <w:r>
        <w:rPr>
          <w:w w:val="110"/>
        </w:rPr>
        <w:t>especially coarse-grained molecular dynamics simulations. MD</w:t>
      </w:r>
      <w:r>
        <w:rPr>
          <w:spacing w:val="40"/>
          <w:w w:val="110"/>
        </w:rPr>
        <w:t xml:space="preserve"> </w:t>
      </w:r>
      <w:bookmarkStart w:id="86" w:name="_bookmark50"/>
      <w:bookmarkEnd w:id="86"/>
      <w:r>
        <w:rPr>
          <w:w w:val="110"/>
        </w:rPr>
        <w:t>simulations present the unique opportunity to mechanistically</w:t>
      </w:r>
      <w:r>
        <w:rPr>
          <w:spacing w:val="80"/>
          <w:w w:val="110"/>
        </w:rPr>
        <w:t xml:space="preserve"> </w:t>
      </w:r>
      <w:r>
        <w:rPr>
          <w:w w:val="110"/>
        </w:rPr>
        <w:t>and quantitatively understand PNC dynamic processes, rapidly</w:t>
      </w:r>
      <w:r>
        <w:rPr>
          <w:spacing w:val="40"/>
          <w:w w:val="110"/>
        </w:rPr>
        <w:t xml:space="preserve"> </w:t>
      </w:r>
      <w:bookmarkStart w:id="87" w:name="_bookmark47"/>
      <w:bookmarkEnd w:id="87"/>
      <w:r>
        <w:rPr>
          <w:w w:val="110"/>
        </w:rPr>
        <w:t>explore the dense parameter space, and isolate, control, and mea-</w:t>
      </w:r>
      <w:r>
        <w:rPr>
          <w:spacing w:val="40"/>
          <w:w w:val="110"/>
        </w:rPr>
        <w:t xml:space="preserve"> </w:t>
      </w:r>
      <w:bookmarkStart w:id="88" w:name="_bookmark48"/>
      <w:bookmarkEnd w:id="88"/>
      <w:r>
        <w:rPr>
          <w:w w:val="110"/>
        </w:rPr>
        <w:t>sure individual variables and properties. For maximum impact,</w:t>
      </w:r>
      <w:r>
        <w:rPr>
          <w:spacing w:val="80"/>
          <w:w w:val="110"/>
        </w:rPr>
        <w:t xml:space="preserve"> </w:t>
      </w:r>
      <w:r>
        <w:rPr>
          <w:w w:val="110"/>
        </w:rPr>
        <w:t>the goal should be to directly verify simulations with experiments</w:t>
      </w:r>
      <w:r>
        <w:rPr>
          <w:spacing w:val="40"/>
          <w:w w:val="110"/>
        </w:rPr>
        <w:t xml:space="preserve"> </w:t>
      </w:r>
      <w:r>
        <w:rPr>
          <w:w w:val="110"/>
        </w:rPr>
        <w:t>which</w:t>
      </w:r>
      <w:r>
        <w:rPr>
          <w:spacing w:val="-4"/>
          <w:w w:val="110"/>
        </w:rPr>
        <w:t xml:space="preserve"> </w:t>
      </w:r>
      <w:r>
        <w:rPr>
          <w:w w:val="110"/>
        </w:rPr>
        <w:t>will</w:t>
      </w:r>
      <w:r>
        <w:rPr>
          <w:spacing w:val="-4"/>
          <w:w w:val="110"/>
        </w:rPr>
        <w:t xml:space="preserve"> </w:t>
      </w:r>
      <w:r>
        <w:rPr>
          <w:w w:val="110"/>
        </w:rPr>
        <w:t>help</w:t>
      </w:r>
      <w:r>
        <w:rPr>
          <w:spacing w:val="-4"/>
          <w:w w:val="110"/>
        </w:rPr>
        <w:t xml:space="preserve"> </w:t>
      </w:r>
      <w:r>
        <w:rPr>
          <w:w w:val="110"/>
        </w:rPr>
        <w:t>make</w:t>
      </w:r>
      <w:r>
        <w:rPr>
          <w:spacing w:val="-4"/>
          <w:w w:val="110"/>
        </w:rPr>
        <w:t xml:space="preserve"> </w:t>
      </w:r>
      <w:r>
        <w:rPr>
          <w:w w:val="110"/>
        </w:rPr>
        <w:t>simulations</w:t>
      </w:r>
      <w:r>
        <w:rPr>
          <w:spacing w:val="-4"/>
          <w:w w:val="110"/>
        </w:rPr>
        <w:t xml:space="preserve"> </w:t>
      </w:r>
      <w:r>
        <w:rPr>
          <w:w w:val="110"/>
        </w:rPr>
        <w:t>more</w:t>
      </w:r>
      <w:r>
        <w:rPr>
          <w:spacing w:val="-4"/>
          <w:w w:val="110"/>
        </w:rPr>
        <w:t xml:space="preserve"> </w:t>
      </w:r>
      <w:r>
        <w:rPr>
          <w:w w:val="110"/>
        </w:rPr>
        <w:t>predictive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their</w:t>
      </w:r>
      <w:r>
        <w:rPr>
          <w:spacing w:val="-4"/>
          <w:w w:val="110"/>
        </w:rPr>
        <w:t xml:space="preserve"> </w:t>
      </w:r>
      <w:r>
        <w:rPr>
          <w:w w:val="110"/>
        </w:rPr>
        <w:t>results</w:t>
      </w:r>
      <w:r>
        <w:rPr>
          <w:spacing w:val="40"/>
          <w:w w:val="110"/>
        </w:rPr>
        <w:t xml:space="preserve"> </w:t>
      </w:r>
      <w:bookmarkStart w:id="89" w:name="_bookmark49"/>
      <w:bookmarkEnd w:id="89"/>
      <w:r>
        <w:rPr>
          <w:w w:val="110"/>
        </w:rPr>
        <w:t>attainable experimentally. Although the relation of Kremer-Grest</w:t>
      </w:r>
      <w:r>
        <w:rPr>
          <w:spacing w:val="40"/>
          <w:w w:val="110"/>
        </w:rPr>
        <w:t xml:space="preserve"> </w:t>
      </w:r>
      <w:r>
        <w:rPr>
          <w:w w:val="110"/>
        </w:rPr>
        <w:t>parameters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-4"/>
          <w:w w:val="110"/>
        </w:rPr>
        <w:t xml:space="preserve"> </w:t>
      </w:r>
      <w:r>
        <w:rPr>
          <w:w w:val="110"/>
        </w:rPr>
        <w:t>parameters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polymer</w:t>
      </w:r>
      <w:r>
        <w:rPr>
          <w:spacing w:val="-4"/>
          <w:w w:val="110"/>
        </w:rPr>
        <w:t xml:space="preserve"> </w:t>
      </w:r>
      <w:r>
        <w:rPr>
          <w:w w:val="110"/>
        </w:rPr>
        <w:t>melts</w:t>
      </w:r>
      <w:r>
        <w:rPr>
          <w:spacing w:val="-4"/>
          <w:w w:val="110"/>
        </w:rPr>
        <w:t xml:space="preserve"> </w:t>
      </w:r>
      <w:r>
        <w:rPr>
          <w:w w:val="110"/>
        </w:rPr>
        <w:t>has</w:t>
      </w:r>
      <w:r>
        <w:rPr>
          <w:spacing w:val="-4"/>
          <w:w w:val="110"/>
        </w:rPr>
        <w:t xml:space="preserve"> </w:t>
      </w:r>
      <w:r>
        <w:rPr>
          <w:w w:val="110"/>
        </w:rPr>
        <w:t>been</w:t>
      </w:r>
      <w:r>
        <w:rPr>
          <w:spacing w:val="40"/>
          <w:w w:val="110"/>
        </w:rPr>
        <w:t xml:space="preserve"> </w:t>
      </w:r>
      <w:r>
        <w:rPr>
          <w:w w:val="110"/>
        </w:rPr>
        <w:t>reported</w:t>
      </w:r>
      <w:r>
        <w:rPr>
          <w:spacing w:val="7"/>
          <w:w w:val="110"/>
        </w:rPr>
        <w:t xml:space="preserve"> </w:t>
      </w:r>
      <w:r>
        <w:rPr>
          <w:w w:val="110"/>
        </w:rPr>
        <w:t>[</w:t>
      </w:r>
      <w:hyperlink w:anchor="_bookmark73" w:history="1">
        <w:r>
          <w:rPr>
            <w:color w:val="0080AC"/>
            <w:w w:val="110"/>
          </w:rPr>
          <w:t>63</w:t>
        </w:r>
        <w:r>
          <w:rPr>
            <w:w w:val="110"/>
          </w:rPr>
          <w:t>],</w:t>
        </w:r>
      </w:hyperlink>
      <w:r>
        <w:rPr>
          <w:spacing w:val="8"/>
          <w:w w:val="110"/>
        </w:rPr>
        <w:t xml:space="preserve"> </w:t>
      </w:r>
      <w:r>
        <w:rPr>
          <w:w w:val="110"/>
        </w:rPr>
        <w:t>several</w:t>
      </w:r>
      <w:r>
        <w:rPr>
          <w:spacing w:val="8"/>
          <w:w w:val="110"/>
        </w:rPr>
        <w:t xml:space="preserve"> </w:t>
      </w:r>
      <w:r>
        <w:rPr>
          <w:w w:val="110"/>
        </w:rPr>
        <w:t>PNC</w:t>
      </w:r>
      <w:r>
        <w:rPr>
          <w:spacing w:val="8"/>
          <w:w w:val="110"/>
        </w:rPr>
        <w:t xml:space="preserve"> </w:t>
      </w:r>
      <w:r>
        <w:rPr>
          <w:w w:val="110"/>
        </w:rPr>
        <w:t>parameters</w:t>
      </w:r>
      <w:r>
        <w:rPr>
          <w:spacing w:val="7"/>
          <w:w w:val="110"/>
        </w:rPr>
        <w:t xml:space="preserve"> </w:t>
      </w:r>
      <w:r>
        <w:rPr>
          <w:w w:val="110"/>
        </w:rPr>
        <w:t>remain</w:t>
      </w:r>
      <w:r>
        <w:rPr>
          <w:spacing w:val="8"/>
          <w:w w:val="110"/>
        </w:rPr>
        <w:t xml:space="preserve"> </w:t>
      </w:r>
      <w:r>
        <w:rPr>
          <w:w w:val="110"/>
        </w:rPr>
        <w:t>unclear.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exam-</w:t>
      </w:r>
    </w:p>
    <w:p w14:paraId="7A314BB6" w14:textId="77777777" w:rsidR="00E21043" w:rsidRDefault="0052501A">
      <w:pPr>
        <w:pStyle w:val="BodyText"/>
        <w:spacing w:before="105" w:line="268" w:lineRule="auto"/>
        <w:ind w:left="288" w:right="62"/>
      </w:pPr>
      <w:r>
        <w:br w:type="column"/>
      </w:r>
      <w:r>
        <w:rPr>
          <w:w w:val="110"/>
        </w:rPr>
        <w:t>ple, the NP-polymer interaction is often modelled by a LJ potential,</w:t>
      </w:r>
      <w:r>
        <w:rPr>
          <w:spacing w:val="40"/>
          <w:w w:val="110"/>
        </w:rPr>
        <w:t xml:space="preserve"> </w:t>
      </w:r>
      <w:r>
        <w:rPr>
          <w:w w:val="110"/>
        </w:rPr>
        <w:t>but it remains unclear the range of interaction strengths (</w:t>
      </w:r>
      <w:r>
        <w:rPr>
          <w:rFonts w:ascii="Trebuchet MS"/>
          <w:w w:val="110"/>
        </w:rPr>
        <w:t>s</w:t>
      </w:r>
      <w:r>
        <w:rPr>
          <w:w w:val="110"/>
        </w:rPr>
        <w:t>) that</w:t>
      </w:r>
      <w:r>
        <w:rPr>
          <w:spacing w:val="40"/>
          <w:w w:val="110"/>
        </w:rPr>
        <w:t xml:space="preserve"> </w:t>
      </w:r>
      <w:r>
        <w:rPr>
          <w:w w:val="110"/>
        </w:rPr>
        <w:t>match experimental systems. Furthermore, the appropriate struc-</w:t>
      </w:r>
      <w:r>
        <w:rPr>
          <w:spacing w:val="40"/>
          <w:w w:val="110"/>
        </w:rPr>
        <w:t xml:space="preserve"> </w:t>
      </w:r>
      <w:r>
        <w:rPr>
          <w:w w:val="110"/>
        </w:rPr>
        <w:t>ture of the NP that eliminates artificial packing and enhanced</w:t>
      </w:r>
      <w:r>
        <w:rPr>
          <w:spacing w:val="40"/>
          <w:w w:val="110"/>
        </w:rPr>
        <w:t xml:space="preserve"> </w:t>
      </w:r>
      <w:r>
        <w:rPr>
          <w:w w:val="110"/>
        </w:rPr>
        <w:t>density at the interface and properly simulates the energetic land-</w:t>
      </w:r>
      <w:r>
        <w:rPr>
          <w:spacing w:val="40"/>
          <w:w w:val="110"/>
        </w:rPr>
        <w:t xml:space="preserve"> </w:t>
      </w:r>
      <w:r>
        <w:rPr>
          <w:w w:val="110"/>
        </w:rPr>
        <w:t>scape</w:t>
      </w:r>
      <w:r>
        <w:rPr>
          <w:spacing w:val="17"/>
          <w:w w:val="110"/>
        </w:rPr>
        <w:t xml:space="preserve"> </w:t>
      </w:r>
      <w:r>
        <w:rPr>
          <w:w w:val="110"/>
        </w:rPr>
        <w:t>at</w:t>
      </w:r>
      <w:r>
        <w:rPr>
          <w:spacing w:val="17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NP-polymer</w:t>
      </w:r>
      <w:r>
        <w:rPr>
          <w:spacing w:val="17"/>
          <w:w w:val="110"/>
        </w:rPr>
        <w:t xml:space="preserve"> </w:t>
      </w:r>
      <w:r>
        <w:rPr>
          <w:w w:val="110"/>
        </w:rPr>
        <w:t>interface</w:t>
      </w:r>
      <w:r>
        <w:rPr>
          <w:spacing w:val="17"/>
          <w:w w:val="110"/>
        </w:rPr>
        <w:t xml:space="preserve"> </w:t>
      </w:r>
      <w:r>
        <w:rPr>
          <w:w w:val="110"/>
        </w:rPr>
        <w:t>remains</w:t>
      </w:r>
      <w:r>
        <w:rPr>
          <w:spacing w:val="17"/>
          <w:w w:val="110"/>
        </w:rPr>
        <w:t xml:space="preserve"> </w:t>
      </w:r>
      <w:r>
        <w:rPr>
          <w:w w:val="110"/>
        </w:rPr>
        <w:t>unclear,</w:t>
      </w:r>
      <w:r>
        <w:rPr>
          <w:spacing w:val="17"/>
          <w:w w:val="110"/>
        </w:rPr>
        <w:t xml:space="preserve"> </w:t>
      </w:r>
      <w:r>
        <w:rPr>
          <w:w w:val="110"/>
        </w:rPr>
        <w:t>partly</w:t>
      </w:r>
      <w:r>
        <w:rPr>
          <w:spacing w:val="17"/>
          <w:w w:val="110"/>
        </w:rPr>
        <w:t xml:space="preserve"> </w:t>
      </w:r>
      <w:r>
        <w:rPr>
          <w:w w:val="110"/>
        </w:rPr>
        <w:t>due</w:t>
      </w:r>
      <w:r>
        <w:rPr>
          <w:spacing w:val="17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a limited understanding of NP interfaces experimentally. In the</w:t>
      </w:r>
      <w:r>
        <w:rPr>
          <w:spacing w:val="40"/>
          <w:w w:val="110"/>
        </w:rPr>
        <w:t xml:space="preserve"> </w:t>
      </w:r>
      <w:r>
        <w:rPr>
          <w:w w:val="110"/>
        </w:rPr>
        <w:t>future, specific parameters and measurements need to be inves-</w:t>
      </w:r>
      <w:r>
        <w:rPr>
          <w:spacing w:val="40"/>
          <w:w w:val="110"/>
        </w:rPr>
        <w:t xml:space="preserve"> </w:t>
      </w:r>
      <w:r>
        <w:rPr>
          <w:w w:val="110"/>
        </w:rPr>
        <w:t>tigated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developed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verify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directly</w:t>
      </w:r>
      <w:r>
        <w:rPr>
          <w:spacing w:val="-2"/>
          <w:w w:val="110"/>
        </w:rPr>
        <w:t xml:space="preserve"> </w:t>
      </w:r>
      <w:r>
        <w:rPr>
          <w:w w:val="110"/>
        </w:rPr>
        <w:t>compare</w:t>
      </w:r>
      <w:r>
        <w:rPr>
          <w:spacing w:val="-2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40"/>
          <w:w w:val="110"/>
        </w:rPr>
        <w:t xml:space="preserve"> </w:t>
      </w:r>
      <w:r>
        <w:rPr>
          <w:w w:val="110"/>
        </w:rPr>
        <w:t>measurements with simulated PNC systems, including the role of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processing.</w:t>
      </w:r>
    </w:p>
    <w:p w14:paraId="50327163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Much of the work discussed in this review is fundamental in</w:t>
      </w:r>
      <w:r>
        <w:rPr>
          <w:spacing w:val="40"/>
          <w:w w:val="110"/>
        </w:rPr>
        <w:t xml:space="preserve"> </w:t>
      </w:r>
      <w:r>
        <w:rPr>
          <w:w w:val="110"/>
        </w:rPr>
        <w:t>nature, which is important to inform the design, development, and</w:t>
      </w:r>
      <w:r>
        <w:rPr>
          <w:spacing w:val="40"/>
          <w:w w:val="110"/>
        </w:rPr>
        <w:t xml:space="preserve"> </w:t>
      </w:r>
      <w:r>
        <w:rPr>
          <w:w w:val="110"/>
        </w:rPr>
        <w:t>fabrication of new PNC materials. Now, more effort needs to be</w:t>
      </w:r>
      <w:r>
        <w:rPr>
          <w:spacing w:val="40"/>
          <w:w w:val="110"/>
        </w:rPr>
        <w:t xml:space="preserve"> </w:t>
      </w:r>
      <w:r>
        <w:rPr>
          <w:w w:val="110"/>
        </w:rPr>
        <w:t>dedicated to developing predictive models and proxies for real</w:t>
      </w:r>
      <w:r>
        <w:rPr>
          <w:spacing w:val="40"/>
          <w:w w:val="110"/>
        </w:rPr>
        <w:t xml:space="preserve"> </w:t>
      </w:r>
      <w:r>
        <w:rPr>
          <w:w w:val="110"/>
        </w:rPr>
        <w:t>property measurements. It is important to understand to what</w:t>
      </w:r>
      <w:r>
        <w:rPr>
          <w:spacing w:val="40"/>
          <w:w w:val="110"/>
        </w:rPr>
        <w:t xml:space="preserve"> </w:t>
      </w:r>
      <w:r>
        <w:rPr>
          <w:w w:val="110"/>
        </w:rPr>
        <w:t>effect the dynamic changes measured in PNCs affect macroscopic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properties, as discussed in Section </w:t>
      </w:r>
      <w:hyperlink w:anchor="_bookmark4" w:history="1">
        <w:r>
          <w:rPr>
            <w:color w:val="0080AC"/>
            <w:w w:val="110"/>
          </w:rPr>
          <w:t>2.2</w:t>
        </w:r>
        <w:r>
          <w:rPr>
            <w:w w:val="110"/>
          </w:rPr>
          <w:t>.</w:t>
        </w:r>
      </w:hyperlink>
      <w:r>
        <w:rPr>
          <w:w w:val="110"/>
        </w:rPr>
        <w:t xml:space="preserve"> For example, if the addition</w:t>
      </w:r>
      <w:r>
        <w:rPr>
          <w:spacing w:val="40"/>
          <w:w w:val="110"/>
        </w:rPr>
        <w:t xml:space="preserve"> </w:t>
      </w:r>
      <w:r>
        <w:rPr>
          <w:w w:val="110"/>
        </w:rPr>
        <w:t>of NPs slows the segmental relaxation rate near the NPs by 50%,</w:t>
      </w:r>
      <w:r>
        <w:rPr>
          <w:spacing w:val="80"/>
          <w:w w:val="110"/>
        </w:rPr>
        <w:t xml:space="preserve"> </w:t>
      </w:r>
      <w:r>
        <w:rPr>
          <w:w w:val="110"/>
        </w:rPr>
        <w:t>to what extent are the permeabilities of small molecules reduced</w:t>
      </w:r>
      <w:r>
        <w:rPr>
          <w:spacing w:val="40"/>
          <w:w w:val="110"/>
        </w:rPr>
        <w:t xml:space="preserve"> </w:t>
      </w:r>
      <w:r>
        <w:rPr>
          <w:w w:val="110"/>
        </w:rPr>
        <w:t>for membrane applications? While this is a difficult challenge, the</w:t>
      </w:r>
      <w:r>
        <w:rPr>
          <w:spacing w:val="40"/>
          <w:w w:val="110"/>
        </w:rPr>
        <w:t xml:space="preserve"> </w:t>
      </w:r>
      <w:r>
        <w:rPr>
          <w:w w:val="110"/>
        </w:rPr>
        <w:t>impact of such efforts cannot be overstated. Even though most</w:t>
      </w:r>
      <w:r>
        <w:rPr>
          <w:spacing w:val="40"/>
          <w:w w:val="110"/>
        </w:rPr>
        <w:t xml:space="preserve"> </w:t>
      </w:r>
      <w:r>
        <w:rPr>
          <w:w w:val="110"/>
        </w:rPr>
        <w:t>properties</w:t>
      </w:r>
      <w:r>
        <w:rPr>
          <w:spacing w:val="-6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not</w:t>
      </w:r>
      <w:r>
        <w:rPr>
          <w:spacing w:val="-6"/>
          <w:w w:val="110"/>
        </w:rPr>
        <w:t xml:space="preserve"> </w:t>
      </w:r>
      <w:r>
        <w:rPr>
          <w:w w:val="110"/>
        </w:rPr>
        <w:t>directly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solely</w:t>
      </w:r>
      <w:r>
        <w:rPr>
          <w:spacing w:val="-6"/>
          <w:w w:val="110"/>
        </w:rPr>
        <w:t xml:space="preserve"> </w:t>
      </w:r>
      <w:r>
        <w:rPr>
          <w:w w:val="110"/>
        </w:rPr>
        <w:t>related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dynamic</w:t>
      </w:r>
      <w:r>
        <w:rPr>
          <w:spacing w:val="-6"/>
          <w:w w:val="110"/>
        </w:rPr>
        <w:t xml:space="preserve"> </w:t>
      </w:r>
      <w:r>
        <w:rPr>
          <w:w w:val="110"/>
        </w:rPr>
        <w:t>processes,</w:t>
      </w:r>
      <w:r>
        <w:rPr>
          <w:spacing w:val="40"/>
          <w:w w:val="110"/>
        </w:rPr>
        <w:t xml:space="preserve"> </w:t>
      </w:r>
      <w:r>
        <w:rPr>
          <w:w w:val="110"/>
        </w:rPr>
        <w:t>relating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dynamic</w:t>
      </w:r>
      <w:r>
        <w:rPr>
          <w:spacing w:val="-7"/>
          <w:w w:val="110"/>
        </w:rPr>
        <w:t xml:space="preserve"> </w:t>
      </w:r>
      <w:r>
        <w:rPr>
          <w:w w:val="110"/>
        </w:rPr>
        <w:t>properties</w:t>
      </w:r>
      <w:r>
        <w:rPr>
          <w:spacing w:val="-7"/>
          <w:w w:val="110"/>
        </w:rPr>
        <w:t xml:space="preserve"> </w:t>
      </w:r>
      <w:r>
        <w:rPr>
          <w:w w:val="110"/>
        </w:rPr>
        <w:t>discussed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w w:val="110"/>
        </w:rPr>
        <w:t>review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tangible</w:t>
      </w:r>
      <w:r>
        <w:rPr>
          <w:spacing w:val="40"/>
          <w:w w:val="110"/>
        </w:rPr>
        <w:t xml:space="preserve"> </w:t>
      </w:r>
      <w:r>
        <w:rPr>
          <w:w w:val="110"/>
        </w:rPr>
        <w:t>properties will advance PNCs in various applications.</w:t>
      </w:r>
    </w:p>
    <w:p w14:paraId="3A34CEF0" w14:textId="77777777" w:rsidR="00E21043" w:rsidRDefault="00E21043">
      <w:pPr>
        <w:pStyle w:val="BodyText"/>
        <w:spacing w:before="104"/>
        <w:jc w:val="left"/>
      </w:pPr>
    </w:p>
    <w:p w14:paraId="16F39D37" w14:textId="77777777" w:rsidR="00E21043" w:rsidRDefault="0052501A">
      <w:pPr>
        <w:pStyle w:val="Heading1"/>
        <w:ind w:left="288" w:firstLine="0"/>
      </w:pPr>
      <w:r>
        <w:rPr>
          <w:w w:val="110"/>
        </w:rPr>
        <w:t>Declaration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Competing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Interest</w:t>
      </w:r>
    </w:p>
    <w:p w14:paraId="1AE2FA29" w14:textId="77777777" w:rsidR="00E21043" w:rsidRDefault="00E21043">
      <w:pPr>
        <w:pStyle w:val="BodyText"/>
        <w:spacing w:before="43"/>
        <w:jc w:val="left"/>
        <w:rPr>
          <w:b/>
        </w:rPr>
      </w:pPr>
    </w:p>
    <w:p w14:paraId="10A3ACB2" w14:textId="77777777" w:rsidR="00E21043" w:rsidRDefault="0052501A">
      <w:pPr>
        <w:pStyle w:val="BodyText"/>
        <w:spacing w:before="1" w:line="268" w:lineRule="auto"/>
        <w:ind w:left="288" w:right="62" w:firstLine="239"/>
      </w:pPr>
      <w:r>
        <w:rPr>
          <w:w w:val="110"/>
        </w:rPr>
        <w:t>The authors declare that they have no known competing finan-</w:t>
      </w:r>
      <w:r>
        <w:rPr>
          <w:spacing w:val="40"/>
          <w:w w:val="110"/>
        </w:rPr>
        <w:t xml:space="preserve"> </w:t>
      </w:r>
      <w:r>
        <w:rPr>
          <w:w w:val="110"/>
        </w:rPr>
        <w:t>cial</w:t>
      </w:r>
      <w:r>
        <w:rPr>
          <w:spacing w:val="-3"/>
          <w:w w:val="110"/>
        </w:rPr>
        <w:t xml:space="preserve"> </w:t>
      </w:r>
      <w:r>
        <w:rPr>
          <w:w w:val="110"/>
        </w:rPr>
        <w:t>interests</w:t>
      </w:r>
      <w:r>
        <w:rPr>
          <w:spacing w:val="-3"/>
          <w:w w:val="110"/>
        </w:rPr>
        <w:t xml:space="preserve"> </w:t>
      </w:r>
      <w:r>
        <w:rPr>
          <w:w w:val="110"/>
        </w:rPr>
        <w:t>or</w:t>
      </w:r>
      <w:r>
        <w:rPr>
          <w:spacing w:val="-3"/>
          <w:w w:val="110"/>
        </w:rPr>
        <w:t xml:space="preserve"> </w:t>
      </w:r>
      <w:r>
        <w:rPr>
          <w:w w:val="110"/>
        </w:rPr>
        <w:t>personal</w:t>
      </w:r>
      <w:r>
        <w:rPr>
          <w:spacing w:val="-3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3"/>
          <w:w w:val="110"/>
        </w:rPr>
        <w:t xml:space="preserve"> </w:t>
      </w:r>
      <w:r>
        <w:rPr>
          <w:w w:val="110"/>
        </w:rPr>
        <w:t>that</w:t>
      </w:r>
      <w:r>
        <w:rPr>
          <w:spacing w:val="-3"/>
          <w:w w:val="110"/>
        </w:rPr>
        <w:t xml:space="preserve"> </w:t>
      </w:r>
      <w:r>
        <w:rPr>
          <w:w w:val="110"/>
        </w:rPr>
        <w:t>could</w:t>
      </w:r>
      <w:r>
        <w:rPr>
          <w:spacing w:val="-3"/>
          <w:w w:val="110"/>
        </w:rPr>
        <w:t xml:space="preserve"> </w:t>
      </w:r>
      <w:r>
        <w:rPr>
          <w:w w:val="110"/>
        </w:rPr>
        <w:t>have</w:t>
      </w:r>
      <w:r>
        <w:rPr>
          <w:spacing w:val="-3"/>
          <w:w w:val="110"/>
        </w:rPr>
        <w:t xml:space="preserve"> </w:t>
      </w:r>
      <w:r>
        <w:rPr>
          <w:w w:val="110"/>
        </w:rPr>
        <w:t>appeared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influence the work reported in this paper.</w:t>
      </w:r>
    </w:p>
    <w:p w14:paraId="7224EC2C" w14:textId="77777777" w:rsidR="00E21043" w:rsidRDefault="00E21043">
      <w:pPr>
        <w:pStyle w:val="BodyText"/>
        <w:spacing w:before="123"/>
        <w:jc w:val="left"/>
      </w:pPr>
    </w:p>
    <w:p w14:paraId="0D854714" w14:textId="77777777" w:rsidR="00E21043" w:rsidRDefault="0052501A">
      <w:pPr>
        <w:pStyle w:val="Heading1"/>
        <w:ind w:left="288" w:firstLine="0"/>
      </w:pPr>
      <w:bookmarkStart w:id="90" w:name="_TOC_250001"/>
      <w:bookmarkEnd w:id="90"/>
      <w:r>
        <w:rPr>
          <w:spacing w:val="-2"/>
          <w:w w:val="110"/>
        </w:rPr>
        <w:t>Acknowledgements</w:t>
      </w:r>
    </w:p>
    <w:p w14:paraId="4D047DBE" w14:textId="77777777" w:rsidR="00E21043" w:rsidRDefault="00E21043">
      <w:pPr>
        <w:pStyle w:val="BodyText"/>
        <w:spacing w:before="43"/>
        <w:jc w:val="left"/>
        <w:rPr>
          <w:b/>
        </w:rPr>
      </w:pPr>
    </w:p>
    <w:p w14:paraId="4058B3B2" w14:textId="77777777" w:rsidR="00E21043" w:rsidRDefault="0052501A">
      <w:pPr>
        <w:pStyle w:val="BodyText"/>
        <w:spacing w:line="268" w:lineRule="auto"/>
        <w:ind w:left="288" w:right="62" w:firstLine="239"/>
      </w:pP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authors</w:t>
      </w:r>
      <w:r>
        <w:rPr>
          <w:spacing w:val="-9"/>
          <w:w w:val="110"/>
        </w:rPr>
        <w:t xml:space="preserve"> </w:t>
      </w:r>
      <w:r>
        <w:rPr>
          <w:w w:val="110"/>
        </w:rPr>
        <w:t>acknowledge</w:t>
      </w:r>
      <w:r>
        <w:rPr>
          <w:spacing w:val="-9"/>
          <w:w w:val="110"/>
        </w:rPr>
        <w:t xml:space="preserve"> </w:t>
      </w:r>
      <w:r>
        <w:rPr>
          <w:w w:val="110"/>
        </w:rPr>
        <w:t>financial</w:t>
      </w:r>
      <w:r>
        <w:rPr>
          <w:spacing w:val="-9"/>
          <w:w w:val="110"/>
        </w:rPr>
        <w:t xml:space="preserve"> </w:t>
      </w:r>
      <w:r>
        <w:rPr>
          <w:w w:val="110"/>
        </w:rPr>
        <w:t>support</w:t>
      </w:r>
      <w:r>
        <w:rPr>
          <w:spacing w:val="-9"/>
          <w:w w:val="110"/>
        </w:rPr>
        <w:t xml:space="preserve"> </w:t>
      </w:r>
      <w:r>
        <w:rPr>
          <w:w w:val="110"/>
        </w:rPr>
        <w:t>from</w:t>
      </w:r>
      <w:r>
        <w:rPr>
          <w:spacing w:val="-9"/>
          <w:w w:val="110"/>
        </w:rPr>
        <w:t xml:space="preserve"> </w:t>
      </w:r>
      <w:r>
        <w:rPr>
          <w:w w:val="110"/>
        </w:rPr>
        <w:t>ACS</w:t>
      </w:r>
      <w:r>
        <w:rPr>
          <w:spacing w:val="-9"/>
          <w:w w:val="110"/>
        </w:rPr>
        <w:t xml:space="preserve"> </w:t>
      </w:r>
      <w:r>
        <w:rPr>
          <w:w w:val="110"/>
        </w:rPr>
        <w:t>Petroleum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Research Fund57405-ND7, NSF-CBET #1706014, and DOE-BES-DE-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SC0016421.</w:t>
      </w:r>
    </w:p>
    <w:p w14:paraId="25F28D0E" w14:textId="77777777" w:rsidR="00E21043" w:rsidRDefault="00E21043">
      <w:pPr>
        <w:pStyle w:val="BodyText"/>
        <w:spacing w:before="124"/>
        <w:jc w:val="left"/>
      </w:pPr>
    </w:p>
    <w:p w14:paraId="651A204F" w14:textId="77777777" w:rsidR="00E21043" w:rsidRDefault="0052501A">
      <w:pPr>
        <w:pStyle w:val="Heading1"/>
        <w:ind w:left="288" w:firstLine="0"/>
      </w:pPr>
      <w:bookmarkStart w:id="91" w:name="_TOC_250000"/>
      <w:bookmarkEnd w:id="91"/>
      <w:r>
        <w:rPr>
          <w:spacing w:val="-2"/>
          <w:w w:val="105"/>
        </w:rPr>
        <w:t>References</w:t>
      </w:r>
    </w:p>
    <w:p w14:paraId="365668D1" w14:textId="77777777" w:rsidR="00E21043" w:rsidRDefault="00E21043">
      <w:pPr>
        <w:pStyle w:val="BodyText"/>
        <w:spacing w:before="29"/>
        <w:jc w:val="left"/>
        <w:rPr>
          <w:b/>
        </w:rPr>
      </w:pPr>
    </w:p>
    <w:p w14:paraId="2BFFE5E8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44"/>
        <w:jc w:val="left"/>
        <w:rPr>
          <w:sz w:val="12"/>
        </w:rPr>
      </w:pPr>
      <w:hyperlink r:id="rId39">
        <w:r>
          <w:rPr>
            <w:color w:val="0080AC"/>
            <w:w w:val="120"/>
            <w:sz w:val="12"/>
          </w:rPr>
          <w:t>Balazs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">
        <w:r>
          <w:rPr>
            <w:color w:val="0080AC"/>
            <w:w w:val="120"/>
            <w:sz w:val="12"/>
          </w:rPr>
          <w:t>AC,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">
        <w:r>
          <w:rPr>
            <w:color w:val="0080AC"/>
            <w:w w:val="120"/>
            <w:sz w:val="12"/>
          </w:rPr>
          <w:t>Emrick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2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">
        <w:r>
          <w:rPr>
            <w:color w:val="0080AC"/>
            <w:w w:val="120"/>
            <w:sz w:val="12"/>
          </w:rPr>
          <w:t>Russell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">
        <w:r>
          <w:rPr>
            <w:color w:val="0080AC"/>
            <w:w w:val="120"/>
            <w:sz w:val="12"/>
          </w:rPr>
          <w:t>TP.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">
        <w:r>
          <w:rPr>
            <w:color w:val="0080AC"/>
            <w:w w:val="120"/>
            <w:sz w:val="12"/>
          </w:rPr>
          <w:t>composites: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">
        <w:r>
          <w:rPr>
            <w:color w:val="0080AC"/>
            <w:w w:val="120"/>
            <w:sz w:val="12"/>
          </w:rPr>
          <w:t>where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9">
        <w:r>
          <w:rPr>
            <w:color w:val="0080AC"/>
            <w:w w:val="120"/>
            <w:sz w:val="12"/>
          </w:rPr>
          <w:t>two</w:t>
        </w:r>
      </w:hyperlink>
      <w:r>
        <w:rPr>
          <w:color w:val="0080AC"/>
          <w:w w:val="120"/>
          <w:sz w:val="12"/>
        </w:rPr>
        <w:t xml:space="preserve"> </w:t>
      </w:r>
      <w:hyperlink r:id="rId50">
        <w:r>
          <w:rPr>
            <w:color w:val="0080AC"/>
            <w:w w:val="120"/>
            <w:sz w:val="12"/>
          </w:rPr>
          <w:t>small</w:t>
        </w:r>
      </w:hyperlink>
      <w:r>
        <w:rPr>
          <w:color w:val="0080AC"/>
          <w:w w:val="120"/>
          <w:sz w:val="12"/>
        </w:rPr>
        <w:t xml:space="preserve"> </w:t>
      </w:r>
      <w:hyperlink r:id="rId51">
        <w:r>
          <w:rPr>
            <w:color w:val="0080AC"/>
            <w:w w:val="120"/>
            <w:sz w:val="12"/>
          </w:rPr>
          <w:t>worlds</w:t>
        </w:r>
      </w:hyperlink>
      <w:r>
        <w:rPr>
          <w:color w:val="0080AC"/>
          <w:w w:val="120"/>
          <w:sz w:val="12"/>
        </w:rPr>
        <w:t xml:space="preserve"> </w:t>
      </w:r>
      <w:hyperlink r:id="rId52">
        <w:r>
          <w:rPr>
            <w:color w:val="0080AC"/>
            <w:w w:val="120"/>
            <w:sz w:val="12"/>
          </w:rPr>
          <w:t>meet.</w:t>
        </w:r>
      </w:hyperlink>
      <w:r>
        <w:rPr>
          <w:color w:val="0080AC"/>
          <w:w w:val="120"/>
          <w:sz w:val="12"/>
        </w:rPr>
        <w:t xml:space="preserve"> </w:t>
      </w:r>
      <w:hyperlink r:id="rId53">
        <w:r>
          <w:rPr>
            <w:color w:val="0080AC"/>
            <w:w w:val="120"/>
            <w:sz w:val="12"/>
          </w:rPr>
          <w:t>Science</w:t>
        </w:r>
      </w:hyperlink>
      <w:r>
        <w:rPr>
          <w:color w:val="0080AC"/>
          <w:w w:val="120"/>
          <w:sz w:val="12"/>
        </w:rPr>
        <w:t xml:space="preserve"> </w:t>
      </w:r>
      <w:hyperlink r:id="rId54">
        <w:r>
          <w:rPr>
            <w:color w:val="0080AC"/>
            <w:w w:val="120"/>
            <w:sz w:val="12"/>
          </w:rPr>
          <w:t>2006;314:1107–10.</w:t>
        </w:r>
      </w:hyperlink>
    </w:p>
    <w:p w14:paraId="1323AFC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</w:tabs>
        <w:spacing w:before="0"/>
        <w:ind w:left="684" w:hanging="237"/>
        <w:jc w:val="left"/>
        <w:rPr>
          <w:sz w:val="12"/>
        </w:rPr>
      </w:pPr>
      <w:hyperlink r:id="rId55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">
        <w:r>
          <w:rPr>
            <w:color w:val="0080AC"/>
            <w:w w:val="120"/>
            <w:sz w:val="12"/>
          </w:rPr>
          <w:t>Vaia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8">
        <w:r>
          <w:rPr>
            <w:color w:val="0080AC"/>
            <w:w w:val="120"/>
            <w:sz w:val="12"/>
          </w:rPr>
          <w:t>RA.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0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">
        <w:r>
          <w:rPr>
            <w:color w:val="0080AC"/>
            <w:w w:val="120"/>
            <w:sz w:val="12"/>
          </w:rPr>
          <w:t>MRS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2">
        <w:r>
          <w:rPr>
            <w:color w:val="0080AC"/>
            <w:w w:val="120"/>
            <w:sz w:val="12"/>
          </w:rPr>
          <w:t>Bull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3">
        <w:r>
          <w:rPr>
            <w:color w:val="0080AC"/>
            <w:spacing w:val="-2"/>
            <w:w w:val="120"/>
            <w:sz w:val="12"/>
          </w:rPr>
          <w:t>2007;32:314–22.</w:t>
        </w:r>
      </w:hyperlink>
    </w:p>
    <w:p w14:paraId="5B1C1FF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9" w:line="271" w:lineRule="auto"/>
        <w:ind w:right="333"/>
        <w:jc w:val="left"/>
        <w:rPr>
          <w:sz w:val="12"/>
        </w:rPr>
      </w:pPr>
      <w:hyperlink r:id="rId64">
        <w:r>
          <w:rPr>
            <w:color w:val="0080AC"/>
            <w:w w:val="120"/>
            <w:sz w:val="12"/>
          </w:rPr>
          <w:t>Arepalli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5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6">
        <w:r>
          <w:rPr>
            <w:color w:val="0080AC"/>
            <w:w w:val="120"/>
            <w:sz w:val="12"/>
          </w:rPr>
          <w:t>Moloney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7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8">
        <w:r>
          <w:rPr>
            <w:color w:val="0080AC"/>
            <w:w w:val="120"/>
            <w:sz w:val="12"/>
          </w:rPr>
          <w:t>Engineered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9">
        <w:r>
          <w:rPr>
            <w:color w:val="0080AC"/>
            <w:w w:val="120"/>
            <w:sz w:val="12"/>
          </w:rPr>
          <w:t>nanomaterials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1">
        <w:r>
          <w:rPr>
            <w:color w:val="0080AC"/>
            <w:w w:val="120"/>
            <w:sz w:val="12"/>
          </w:rPr>
          <w:t>aerospace.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2">
        <w:r>
          <w:rPr>
            <w:color w:val="0080AC"/>
            <w:w w:val="120"/>
            <w:sz w:val="12"/>
          </w:rPr>
          <w:t>MRS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">
        <w:r>
          <w:rPr>
            <w:color w:val="0080AC"/>
            <w:w w:val="120"/>
            <w:sz w:val="12"/>
          </w:rPr>
          <w:t>Bull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74">
        <w:r>
          <w:rPr>
            <w:color w:val="0080AC"/>
            <w:spacing w:val="-2"/>
            <w:w w:val="120"/>
            <w:sz w:val="12"/>
          </w:rPr>
          <w:t>2015;40:804–11.</w:t>
        </w:r>
      </w:hyperlink>
    </w:p>
    <w:p w14:paraId="610428EA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07"/>
        <w:jc w:val="left"/>
        <w:rPr>
          <w:sz w:val="12"/>
        </w:rPr>
      </w:pPr>
      <w:hyperlink r:id="rId75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6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7">
        <w:r>
          <w:rPr>
            <w:color w:val="0080AC"/>
            <w:w w:val="120"/>
            <w:sz w:val="12"/>
          </w:rPr>
          <w:t>Benicewicz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8">
        <w:r>
          <w:rPr>
            <w:color w:val="0080AC"/>
            <w:w w:val="120"/>
            <w:sz w:val="12"/>
          </w:rPr>
          <w:t>BC,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9">
        <w:r>
          <w:rPr>
            <w:color w:val="0080AC"/>
            <w:w w:val="120"/>
            <w:sz w:val="12"/>
          </w:rPr>
          <w:t>Vaia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0">
        <w:r>
          <w:rPr>
            <w:color w:val="0080AC"/>
            <w:w w:val="120"/>
            <w:sz w:val="12"/>
          </w:rPr>
          <w:t>RA,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1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2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3">
        <w:r>
          <w:rPr>
            <w:color w:val="0080AC"/>
            <w:w w:val="120"/>
            <w:sz w:val="12"/>
          </w:rPr>
          <w:t>50th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4">
        <w:r>
          <w:rPr>
            <w:color w:val="0080AC"/>
            <w:w w:val="120"/>
            <w:sz w:val="12"/>
          </w:rPr>
          <w:t>anniversary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5">
        <w:r>
          <w:rPr>
            <w:color w:val="0080AC"/>
            <w:w w:val="120"/>
            <w:sz w:val="12"/>
          </w:rPr>
          <w:t>perspective: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86">
        <w:r>
          <w:rPr>
            <w:color w:val="0080AC"/>
            <w:w w:val="120"/>
            <w:sz w:val="12"/>
          </w:rPr>
          <w:t>are</w:t>
        </w:r>
      </w:hyperlink>
      <w:r>
        <w:rPr>
          <w:color w:val="0080AC"/>
          <w:w w:val="120"/>
          <w:sz w:val="12"/>
        </w:rPr>
        <w:t xml:space="preserve"> </w:t>
      </w:r>
      <w:hyperlink r:id="rId8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88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w w:val="120"/>
          <w:sz w:val="12"/>
        </w:rPr>
        <w:t xml:space="preserve"> </w:t>
      </w:r>
      <w:hyperlink r:id="rId89">
        <w:r>
          <w:rPr>
            <w:color w:val="0080AC"/>
            <w:w w:val="120"/>
            <w:sz w:val="12"/>
          </w:rPr>
          <w:t>practical</w:t>
        </w:r>
      </w:hyperlink>
      <w:r>
        <w:rPr>
          <w:color w:val="0080AC"/>
          <w:w w:val="120"/>
          <w:sz w:val="12"/>
        </w:rPr>
        <w:t xml:space="preserve"> </w:t>
      </w:r>
      <w:hyperlink r:id="rId90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w w:val="120"/>
          <w:sz w:val="12"/>
        </w:rPr>
        <w:t xml:space="preserve"> </w:t>
      </w:r>
      <w:hyperlink r:id="rId91">
        <w:r>
          <w:rPr>
            <w:color w:val="0080AC"/>
            <w:w w:val="120"/>
            <w:sz w:val="12"/>
          </w:rPr>
          <w:t>applications?</w:t>
        </w:r>
      </w:hyperlink>
      <w:r>
        <w:rPr>
          <w:color w:val="0080AC"/>
          <w:w w:val="120"/>
          <w:sz w:val="12"/>
        </w:rPr>
        <w:t xml:space="preserve"> </w:t>
      </w:r>
      <w:hyperlink r:id="rId92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93">
        <w:r>
          <w:rPr>
            <w:color w:val="0080AC"/>
            <w:spacing w:val="-2"/>
            <w:w w:val="120"/>
            <w:sz w:val="12"/>
          </w:rPr>
          <w:t>2017;50:714–31.</w:t>
        </w:r>
      </w:hyperlink>
    </w:p>
    <w:p w14:paraId="77A28A7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548"/>
        <w:jc w:val="left"/>
        <w:rPr>
          <w:sz w:val="12"/>
        </w:rPr>
      </w:pPr>
      <w:hyperlink r:id="rId94">
        <w:r>
          <w:rPr>
            <w:color w:val="0080AC"/>
            <w:w w:val="120"/>
            <w:sz w:val="12"/>
          </w:rPr>
          <w:t>Fernandes</w:t>
        </w:r>
      </w:hyperlink>
      <w:r>
        <w:rPr>
          <w:color w:val="0080AC"/>
          <w:w w:val="120"/>
          <w:sz w:val="12"/>
        </w:rPr>
        <w:t xml:space="preserve"> </w:t>
      </w:r>
      <w:hyperlink r:id="rId95">
        <w:r>
          <w:rPr>
            <w:color w:val="0080AC"/>
            <w:w w:val="120"/>
            <w:sz w:val="12"/>
          </w:rPr>
          <w:t>NJ,</w:t>
        </w:r>
      </w:hyperlink>
      <w:r>
        <w:rPr>
          <w:color w:val="0080AC"/>
          <w:w w:val="120"/>
          <w:sz w:val="12"/>
        </w:rPr>
        <w:t xml:space="preserve"> </w:t>
      </w:r>
      <w:hyperlink r:id="rId96">
        <w:r>
          <w:rPr>
            <w:color w:val="0080AC"/>
            <w:w w:val="120"/>
            <w:sz w:val="12"/>
          </w:rPr>
          <w:t>Koerner</w:t>
        </w:r>
      </w:hyperlink>
      <w:r>
        <w:rPr>
          <w:color w:val="0080AC"/>
          <w:w w:val="120"/>
          <w:sz w:val="12"/>
        </w:rPr>
        <w:t xml:space="preserve"> </w:t>
      </w:r>
      <w:hyperlink r:id="rId97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w w:val="120"/>
          <w:sz w:val="12"/>
        </w:rPr>
        <w:t xml:space="preserve"> </w:t>
      </w:r>
      <w:hyperlink r:id="rId98">
        <w:r>
          <w:rPr>
            <w:color w:val="0080AC"/>
            <w:w w:val="120"/>
            <w:sz w:val="12"/>
          </w:rPr>
          <w:t>Giannelis</w:t>
        </w:r>
      </w:hyperlink>
      <w:r>
        <w:rPr>
          <w:color w:val="0080AC"/>
          <w:w w:val="120"/>
          <w:sz w:val="12"/>
        </w:rPr>
        <w:t xml:space="preserve"> </w:t>
      </w:r>
      <w:hyperlink r:id="rId99">
        <w:r>
          <w:rPr>
            <w:color w:val="0080AC"/>
            <w:w w:val="120"/>
            <w:sz w:val="12"/>
          </w:rPr>
          <w:t>EP,</w:t>
        </w:r>
      </w:hyperlink>
      <w:r>
        <w:rPr>
          <w:color w:val="0080AC"/>
          <w:w w:val="120"/>
          <w:sz w:val="12"/>
        </w:rPr>
        <w:t xml:space="preserve"> </w:t>
      </w:r>
      <w:hyperlink r:id="rId100">
        <w:r>
          <w:rPr>
            <w:color w:val="0080AC"/>
            <w:w w:val="120"/>
            <w:sz w:val="12"/>
          </w:rPr>
          <w:t>Vaia</w:t>
        </w:r>
      </w:hyperlink>
      <w:r>
        <w:rPr>
          <w:color w:val="0080AC"/>
          <w:w w:val="120"/>
          <w:sz w:val="12"/>
        </w:rPr>
        <w:t xml:space="preserve"> </w:t>
      </w:r>
      <w:hyperlink r:id="rId101">
        <w:r>
          <w:rPr>
            <w:color w:val="0080AC"/>
            <w:w w:val="120"/>
            <w:sz w:val="12"/>
          </w:rPr>
          <w:t>RA.</w:t>
        </w:r>
      </w:hyperlink>
      <w:r>
        <w:rPr>
          <w:color w:val="0080AC"/>
          <w:w w:val="120"/>
          <w:sz w:val="12"/>
        </w:rPr>
        <w:t xml:space="preserve"> </w:t>
      </w:r>
      <w:hyperlink r:id="rId102">
        <w:r>
          <w:rPr>
            <w:color w:val="0080AC"/>
            <w:w w:val="120"/>
            <w:sz w:val="12"/>
          </w:rPr>
          <w:t>Hairy</w:t>
        </w:r>
      </w:hyperlink>
      <w:r>
        <w:rPr>
          <w:color w:val="0080AC"/>
          <w:w w:val="120"/>
          <w:sz w:val="12"/>
        </w:rPr>
        <w:t xml:space="preserve"> </w:t>
      </w:r>
      <w:hyperlink r:id="rId103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04">
        <w:r>
          <w:rPr>
            <w:color w:val="0080AC"/>
            <w:w w:val="120"/>
            <w:sz w:val="12"/>
          </w:rPr>
          <w:t>assemblies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5">
        <w:r>
          <w:rPr>
            <w:color w:val="0080AC"/>
            <w:w w:val="120"/>
            <w:sz w:val="12"/>
          </w:rPr>
          <w:t>as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6">
        <w:r>
          <w:rPr>
            <w:color w:val="0080AC"/>
            <w:w w:val="120"/>
            <w:sz w:val="12"/>
          </w:rPr>
          <w:t>one-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7">
        <w:r>
          <w:rPr>
            <w:color w:val="0080AC"/>
            <w:w w:val="120"/>
            <w:sz w:val="12"/>
          </w:rPr>
          <w:t>component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8">
        <w:r>
          <w:rPr>
            <w:color w:val="0080AC"/>
            <w:w w:val="120"/>
            <w:sz w:val="12"/>
          </w:rPr>
          <w:t>functional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10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11">
        <w:r>
          <w:rPr>
            <w:color w:val="0080AC"/>
            <w:w w:val="120"/>
            <w:sz w:val="12"/>
          </w:rPr>
          <w:t>opportunities</w:t>
        </w:r>
      </w:hyperlink>
      <w:r>
        <w:rPr>
          <w:color w:val="0080AC"/>
          <w:w w:val="120"/>
          <w:sz w:val="12"/>
        </w:rPr>
        <w:t xml:space="preserve"> </w:t>
      </w:r>
      <w:hyperlink r:id="rId112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13">
        <w:r>
          <w:rPr>
            <w:color w:val="0080AC"/>
            <w:w w:val="120"/>
            <w:sz w:val="12"/>
          </w:rPr>
          <w:t>challenges.</w:t>
        </w:r>
      </w:hyperlink>
      <w:r>
        <w:rPr>
          <w:color w:val="0080AC"/>
          <w:w w:val="120"/>
          <w:sz w:val="12"/>
        </w:rPr>
        <w:t xml:space="preserve"> </w:t>
      </w:r>
      <w:hyperlink r:id="rId114">
        <w:r>
          <w:rPr>
            <w:color w:val="0080AC"/>
            <w:w w:val="120"/>
            <w:sz w:val="12"/>
          </w:rPr>
          <w:t>MRS</w:t>
        </w:r>
      </w:hyperlink>
      <w:r>
        <w:rPr>
          <w:color w:val="0080AC"/>
          <w:w w:val="120"/>
          <w:sz w:val="12"/>
        </w:rPr>
        <w:t xml:space="preserve"> </w:t>
      </w:r>
      <w:hyperlink r:id="rId115">
        <w:r>
          <w:rPr>
            <w:color w:val="0080AC"/>
            <w:w w:val="120"/>
            <w:sz w:val="12"/>
          </w:rPr>
          <w:t>Commun</w:t>
        </w:r>
      </w:hyperlink>
      <w:r>
        <w:rPr>
          <w:color w:val="0080AC"/>
          <w:w w:val="120"/>
          <w:sz w:val="12"/>
        </w:rPr>
        <w:t xml:space="preserve"> </w:t>
      </w:r>
      <w:hyperlink r:id="rId116">
        <w:r>
          <w:rPr>
            <w:color w:val="0080AC"/>
            <w:w w:val="120"/>
            <w:sz w:val="12"/>
          </w:rPr>
          <w:t>2013;3:13–29.</w:t>
        </w:r>
      </w:hyperlink>
    </w:p>
    <w:p w14:paraId="31A637C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175"/>
        <w:jc w:val="left"/>
        <w:rPr>
          <w:sz w:val="12"/>
        </w:rPr>
      </w:pPr>
      <w:hyperlink r:id="rId117">
        <w:r>
          <w:rPr>
            <w:color w:val="0080AC"/>
            <w:w w:val="115"/>
            <w:sz w:val="12"/>
          </w:rPr>
          <w:t>Paul</w:t>
        </w:r>
      </w:hyperlink>
      <w:r>
        <w:rPr>
          <w:color w:val="0080AC"/>
          <w:w w:val="115"/>
          <w:sz w:val="12"/>
        </w:rPr>
        <w:t xml:space="preserve"> </w:t>
      </w:r>
      <w:hyperlink r:id="rId118">
        <w:r>
          <w:rPr>
            <w:color w:val="0080AC"/>
            <w:w w:val="115"/>
            <w:sz w:val="12"/>
          </w:rPr>
          <w:t>DR,</w:t>
        </w:r>
      </w:hyperlink>
      <w:r>
        <w:rPr>
          <w:color w:val="0080AC"/>
          <w:w w:val="115"/>
          <w:sz w:val="12"/>
        </w:rPr>
        <w:t xml:space="preserve"> </w:t>
      </w:r>
      <w:hyperlink r:id="rId119">
        <w:r>
          <w:rPr>
            <w:color w:val="0080AC"/>
            <w:w w:val="115"/>
            <w:sz w:val="12"/>
          </w:rPr>
          <w:t>Robeson</w:t>
        </w:r>
      </w:hyperlink>
      <w:r>
        <w:rPr>
          <w:color w:val="0080AC"/>
          <w:w w:val="115"/>
          <w:sz w:val="12"/>
        </w:rPr>
        <w:t xml:space="preserve"> </w:t>
      </w:r>
      <w:hyperlink r:id="rId120">
        <w:r>
          <w:rPr>
            <w:color w:val="0080AC"/>
            <w:w w:val="115"/>
            <w:sz w:val="12"/>
          </w:rPr>
          <w:t>LM.</w:t>
        </w:r>
      </w:hyperlink>
      <w:r>
        <w:rPr>
          <w:color w:val="0080AC"/>
          <w:w w:val="115"/>
          <w:sz w:val="12"/>
        </w:rPr>
        <w:t xml:space="preserve"> </w:t>
      </w:r>
      <w:hyperlink r:id="rId121">
        <w:r>
          <w:rPr>
            <w:color w:val="0080AC"/>
            <w:w w:val="115"/>
            <w:sz w:val="12"/>
          </w:rPr>
          <w:t>Polymer</w:t>
        </w:r>
      </w:hyperlink>
      <w:r>
        <w:rPr>
          <w:color w:val="0080AC"/>
          <w:w w:val="115"/>
          <w:sz w:val="12"/>
        </w:rPr>
        <w:t xml:space="preserve"> </w:t>
      </w:r>
      <w:hyperlink r:id="rId122">
        <w:r>
          <w:rPr>
            <w:color w:val="0080AC"/>
            <w:w w:val="115"/>
            <w:sz w:val="12"/>
          </w:rPr>
          <w:t>nanotechnology:</w:t>
        </w:r>
      </w:hyperlink>
      <w:r>
        <w:rPr>
          <w:color w:val="0080AC"/>
          <w:w w:val="115"/>
          <w:sz w:val="12"/>
        </w:rPr>
        <w:t xml:space="preserve"> </w:t>
      </w:r>
      <w:hyperlink r:id="rId123">
        <w:r>
          <w:rPr>
            <w:color w:val="0080AC"/>
            <w:w w:val="115"/>
            <w:sz w:val="12"/>
          </w:rPr>
          <w:t>nanocomposites.</w:t>
        </w:r>
      </w:hyperlink>
      <w:r>
        <w:rPr>
          <w:color w:val="0080AC"/>
          <w:w w:val="115"/>
          <w:sz w:val="12"/>
        </w:rPr>
        <w:t xml:space="preserve"> </w:t>
      </w:r>
      <w:hyperlink r:id="rId124">
        <w:r>
          <w:rPr>
            <w:color w:val="0080AC"/>
            <w:w w:val="115"/>
            <w:sz w:val="12"/>
          </w:rPr>
          <w:t>Polymer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125">
        <w:r>
          <w:rPr>
            <w:color w:val="0080AC"/>
            <w:spacing w:val="-2"/>
            <w:w w:val="115"/>
            <w:sz w:val="12"/>
          </w:rPr>
          <w:t>2008;49:3187–204.</w:t>
        </w:r>
      </w:hyperlink>
    </w:p>
    <w:p w14:paraId="50B639E3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0" w:line="271" w:lineRule="auto"/>
        <w:ind w:right="864"/>
        <w:jc w:val="left"/>
        <w:rPr>
          <w:sz w:val="12"/>
        </w:rPr>
      </w:pPr>
      <w:hyperlink r:id="rId126">
        <w:r>
          <w:rPr>
            <w:color w:val="0080AC"/>
            <w:w w:val="120"/>
            <w:sz w:val="12"/>
          </w:rPr>
          <w:t>Pandey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27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28">
        <w:r>
          <w:rPr>
            <w:color w:val="0080AC"/>
            <w:w w:val="120"/>
            <w:sz w:val="12"/>
          </w:rPr>
          <w:t>Shukla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29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30">
        <w:r>
          <w:rPr>
            <w:color w:val="0080AC"/>
            <w:w w:val="120"/>
            <w:sz w:val="12"/>
          </w:rPr>
          <w:t>Singh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31">
        <w:r>
          <w:rPr>
            <w:color w:val="0080AC"/>
            <w:w w:val="120"/>
            <w:sz w:val="12"/>
          </w:rPr>
          <w:t>NB.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32">
        <w:r>
          <w:rPr>
            <w:color w:val="0080AC"/>
            <w:w w:val="120"/>
            <w:sz w:val="12"/>
          </w:rPr>
          <w:t>Water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33">
        <w:r>
          <w:rPr>
            <w:color w:val="0080AC"/>
            <w:w w:val="120"/>
            <w:sz w:val="12"/>
          </w:rPr>
          <w:t>purification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34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13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6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7">
        <w:r>
          <w:rPr>
            <w:color w:val="0080AC"/>
            <w:w w:val="120"/>
            <w:sz w:val="12"/>
          </w:rPr>
          <w:t>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8">
        <w:r>
          <w:rPr>
            <w:color w:val="0080AC"/>
            <w:w w:val="120"/>
            <w:sz w:val="12"/>
          </w:rPr>
          <w:t>overview.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9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0">
        <w:r>
          <w:rPr>
            <w:color w:val="0080AC"/>
            <w:w w:val="120"/>
            <w:sz w:val="12"/>
          </w:rPr>
          <w:t>2017;3:47–66.</w:t>
        </w:r>
      </w:hyperlink>
    </w:p>
    <w:p w14:paraId="79D7919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88"/>
        <w:jc w:val="left"/>
        <w:rPr>
          <w:sz w:val="12"/>
        </w:rPr>
      </w:pPr>
      <w:hyperlink r:id="rId141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2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3">
        <w:r>
          <w:rPr>
            <w:color w:val="0080AC"/>
            <w:w w:val="120"/>
            <w:sz w:val="12"/>
          </w:rPr>
          <w:t>Krishnamoorti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4">
        <w:r>
          <w:rPr>
            <w:color w:val="0080AC"/>
            <w:w w:val="120"/>
            <w:sz w:val="12"/>
          </w:rPr>
          <w:t>R.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5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6">
        <w:r>
          <w:rPr>
            <w:color w:val="0080AC"/>
            <w:w w:val="120"/>
            <w:sz w:val="12"/>
          </w:rPr>
          <w:t>structure,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7">
        <w:r>
          <w:rPr>
            <w:color w:val="0080AC"/>
            <w:w w:val="120"/>
            <w:sz w:val="12"/>
          </w:rPr>
          <w:t>phase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8">
        <w:r>
          <w:rPr>
            <w:color w:val="0080AC"/>
            <w:w w:val="120"/>
            <w:sz w:val="12"/>
          </w:rPr>
          <w:t>behavior,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4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50">
        <w:r>
          <w:rPr>
            <w:color w:val="0080AC"/>
            <w:w w:val="120"/>
            <w:sz w:val="12"/>
          </w:rPr>
          <w:t>properties.</w:t>
        </w:r>
      </w:hyperlink>
      <w:r>
        <w:rPr>
          <w:color w:val="0080AC"/>
          <w:w w:val="120"/>
          <w:sz w:val="12"/>
        </w:rPr>
        <w:t xml:space="preserve"> </w:t>
      </w:r>
      <w:hyperlink r:id="rId151">
        <w:r>
          <w:rPr>
            <w:color w:val="0080AC"/>
            <w:w w:val="120"/>
            <w:sz w:val="12"/>
          </w:rPr>
          <w:t>Annu</w:t>
        </w:r>
      </w:hyperlink>
      <w:r>
        <w:rPr>
          <w:color w:val="0080AC"/>
          <w:w w:val="120"/>
          <w:sz w:val="12"/>
        </w:rPr>
        <w:t xml:space="preserve"> </w:t>
      </w:r>
      <w:hyperlink r:id="rId152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153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154">
        <w:r>
          <w:rPr>
            <w:color w:val="0080AC"/>
            <w:w w:val="120"/>
            <w:sz w:val="12"/>
          </w:rPr>
          <w:t>Biomol</w:t>
        </w:r>
      </w:hyperlink>
      <w:r>
        <w:rPr>
          <w:color w:val="0080AC"/>
          <w:w w:val="120"/>
          <w:sz w:val="12"/>
        </w:rPr>
        <w:t xml:space="preserve"> </w:t>
      </w:r>
      <w:hyperlink r:id="rId155">
        <w:r>
          <w:rPr>
            <w:color w:val="0080AC"/>
            <w:w w:val="120"/>
            <w:sz w:val="12"/>
          </w:rPr>
          <w:t>Eng</w:t>
        </w:r>
      </w:hyperlink>
      <w:r>
        <w:rPr>
          <w:color w:val="0080AC"/>
          <w:w w:val="120"/>
          <w:sz w:val="12"/>
        </w:rPr>
        <w:t xml:space="preserve"> </w:t>
      </w:r>
      <w:hyperlink r:id="rId156">
        <w:r>
          <w:rPr>
            <w:color w:val="0080AC"/>
            <w:w w:val="120"/>
            <w:sz w:val="12"/>
          </w:rPr>
          <w:t>2010;1:37–58.</w:t>
        </w:r>
      </w:hyperlink>
    </w:p>
    <w:p w14:paraId="5DF8CBF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62"/>
        <w:jc w:val="left"/>
        <w:rPr>
          <w:sz w:val="12"/>
        </w:rPr>
      </w:pPr>
      <w:hyperlink r:id="rId157">
        <w:r>
          <w:rPr>
            <w:color w:val="0080AC"/>
            <w:w w:val="115"/>
            <w:sz w:val="12"/>
          </w:rPr>
          <w:t>Krishnamoorti</w:t>
        </w:r>
      </w:hyperlink>
      <w:r>
        <w:rPr>
          <w:color w:val="0080AC"/>
          <w:w w:val="115"/>
          <w:sz w:val="12"/>
        </w:rPr>
        <w:t xml:space="preserve"> </w:t>
      </w:r>
      <w:hyperlink r:id="rId158">
        <w:r>
          <w:rPr>
            <w:color w:val="0080AC"/>
            <w:w w:val="115"/>
            <w:sz w:val="12"/>
          </w:rPr>
          <w:t>R.</w:t>
        </w:r>
      </w:hyperlink>
      <w:r>
        <w:rPr>
          <w:color w:val="0080AC"/>
          <w:w w:val="115"/>
          <w:sz w:val="12"/>
        </w:rPr>
        <w:t xml:space="preserve"> </w:t>
      </w:r>
      <w:hyperlink r:id="rId159">
        <w:r>
          <w:rPr>
            <w:color w:val="0080AC"/>
            <w:w w:val="115"/>
            <w:sz w:val="12"/>
          </w:rPr>
          <w:t>Strategies</w:t>
        </w:r>
      </w:hyperlink>
      <w:r>
        <w:rPr>
          <w:color w:val="0080AC"/>
          <w:w w:val="115"/>
          <w:sz w:val="12"/>
        </w:rPr>
        <w:t xml:space="preserve"> </w:t>
      </w:r>
      <w:hyperlink r:id="rId160">
        <w:r>
          <w:rPr>
            <w:color w:val="0080AC"/>
            <w:w w:val="115"/>
            <w:sz w:val="12"/>
          </w:rPr>
          <w:t>for</w:t>
        </w:r>
      </w:hyperlink>
      <w:r>
        <w:rPr>
          <w:color w:val="0080AC"/>
          <w:w w:val="115"/>
          <w:sz w:val="12"/>
        </w:rPr>
        <w:t xml:space="preserve"> </w:t>
      </w:r>
      <w:hyperlink r:id="rId161">
        <w:r>
          <w:rPr>
            <w:color w:val="0080AC"/>
            <w:w w:val="115"/>
            <w:sz w:val="12"/>
          </w:rPr>
          <w:t>dispersing</w:t>
        </w:r>
      </w:hyperlink>
      <w:r>
        <w:rPr>
          <w:color w:val="0080AC"/>
          <w:w w:val="115"/>
          <w:sz w:val="12"/>
        </w:rPr>
        <w:t xml:space="preserve"> </w:t>
      </w:r>
      <w:hyperlink r:id="rId162">
        <w:r>
          <w:rPr>
            <w:color w:val="0080AC"/>
            <w:w w:val="115"/>
            <w:sz w:val="12"/>
          </w:rPr>
          <w:t>nanopar</w:t>
        </w:r>
      </w:hyperlink>
      <w:r>
        <w:rPr>
          <w:color w:val="0080AC"/>
          <w:w w:val="115"/>
          <w:sz w:val="12"/>
        </w:rPr>
        <w:t xml:space="preserve"> </w:t>
      </w:r>
      <w:hyperlink r:id="rId163">
        <w:r>
          <w:rPr>
            <w:color w:val="0080AC"/>
            <w:w w:val="115"/>
            <w:sz w:val="12"/>
          </w:rPr>
          <w:t>ticles</w:t>
        </w:r>
      </w:hyperlink>
      <w:r>
        <w:rPr>
          <w:color w:val="0080AC"/>
          <w:w w:val="115"/>
          <w:sz w:val="12"/>
        </w:rPr>
        <w:t xml:space="preserve"> </w:t>
      </w:r>
      <w:hyperlink r:id="rId164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w w:val="115"/>
          <w:sz w:val="12"/>
        </w:rPr>
        <w:t xml:space="preserve"> </w:t>
      </w:r>
      <w:hyperlink r:id="rId165">
        <w:r>
          <w:rPr>
            <w:color w:val="0080AC"/>
            <w:w w:val="115"/>
            <w:sz w:val="12"/>
          </w:rPr>
          <w:t>polymers.</w:t>
        </w:r>
      </w:hyperlink>
      <w:r>
        <w:rPr>
          <w:color w:val="0080AC"/>
          <w:w w:val="115"/>
          <w:sz w:val="12"/>
        </w:rPr>
        <w:t xml:space="preserve"> </w:t>
      </w:r>
      <w:hyperlink r:id="rId166">
        <w:r>
          <w:rPr>
            <w:color w:val="0080AC"/>
            <w:w w:val="115"/>
            <w:sz w:val="12"/>
          </w:rPr>
          <w:t>MRS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167">
        <w:r>
          <w:rPr>
            <w:color w:val="0080AC"/>
            <w:w w:val="115"/>
            <w:sz w:val="12"/>
          </w:rPr>
          <w:t>Bull</w:t>
        </w:r>
      </w:hyperlink>
      <w:r>
        <w:rPr>
          <w:color w:val="0080AC"/>
          <w:spacing w:val="-6"/>
          <w:w w:val="115"/>
          <w:sz w:val="12"/>
        </w:rPr>
        <w:t xml:space="preserve"> </w:t>
      </w:r>
      <w:hyperlink r:id="rId168">
        <w:r>
          <w:rPr>
            <w:color w:val="0080AC"/>
            <w:w w:val="115"/>
            <w:sz w:val="12"/>
          </w:rPr>
          <w:t>2007;32:341–7.</w:t>
        </w:r>
      </w:hyperlink>
    </w:p>
    <w:p w14:paraId="2CB647B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80" w:hanging="315"/>
        <w:jc w:val="left"/>
        <w:rPr>
          <w:sz w:val="12"/>
        </w:rPr>
      </w:pPr>
      <w:hyperlink r:id="rId169">
        <w:r>
          <w:rPr>
            <w:color w:val="0080AC"/>
            <w:w w:val="120"/>
            <w:sz w:val="12"/>
          </w:rPr>
          <w:t>Hore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0">
        <w:r>
          <w:rPr>
            <w:color w:val="0080AC"/>
            <w:w w:val="120"/>
            <w:sz w:val="12"/>
          </w:rPr>
          <w:t>MJA,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1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2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3">
        <w:r>
          <w:rPr>
            <w:color w:val="0080AC"/>
            <w:w w:val="120"/>
            <w:sz w:val="12"/>
          </w:rPr>
          <w:t>Functional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5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6">
        <w:r>
          <w:rPr>
            <w:color w:val="0080AC"/>
            <w:w w:val="120"/>
            <w:sz w:val="12"/>
          </w:rPr>
          <w:t>enhanced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7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78">
        <w:r>
          <w:rPr>
            <w:color w:val="0080AC"/>
            <w:w w:val="120"/>
            <w:sz w:val="12"/>
          </w:rPr>
          <w:t>nanorods.</w:t>
        </w:r>
      </w:hyperlink>
      <w:r>
        <w:rPr>
          <w:color w:val="0080AC"/>
          <w:w w:val="120"/>
          <w:sz w:val="12"/>
        </w:rPr>
        <w:t xml:space="preserve"> </w:t>
      </w:r>
      <w:hyperlink r:id="rId179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80">
        <w:r>
          <w:rPr>
            <w:color w:val="0080AC"/>
            <w:w w:val="120"/>
            <w:sz w:val="12"/>
          </w:rPr>
          <w:t>2014;47:875–87.</w:t>
        </w:r>
      </w:hyperlink>
    </w:p>
    <w:p w14:paraId="67E9B75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282" w:hanging="315"/>
        <w:jc w:val="left"/>
        <w:rPr>
          <w:sz w:val="12"/>
        </w:rPr>
      </w:pPr>
      <w:hyperlink r:id="rId181">
        <w:r>
          <w:rPr>
            <w:color w:val="0080AC"/>
            <w:w w:val="115"/>
            <w:sz w:val="12"/>
          </w:rPr>
          <w:t>Green</w:t>
        </w:r>
      </w:hyperlink>
      <w:r>
        <w:rPr>
          <w:color w:val="0080AC"/>
          <w:w w:val="115"/>
          <w:sz w:val="12"/>
        </w:rPr>
        <w:t xml:space="preserve"> </w:t>
      </w:r>
      <w:hyperlink r:id="rId182">
        <w:r>
          <w:rPr>
            <w:color w:val="0080AC"/>
            <w:w w:val="115"/>
            <w:sz w:val="12"/>
          </w:rPr>
          <w:t>PF.</w:t>
        </w:r>
      </w:hyperlink>
      <w:r>
        <w:rPr>
          <w:color w:val="0080AC"/>
          <w:w w:val="115"/>
          <w:sz w:val="12"/>
        </w:rPr>
        <w:t xml:space="preserve"> </w:t>
      </w:r>
      <w:hyperlink r:id="rId183">
        <w:r>
          <w:rPr>
            <w:color w:val="0080AC"/>
            <w:w w:val="115"/>
            <w:sz w:val="12"/>
          </w:rPr>
          <w:t>The</w:t>
        </w:r>
      </w:hyperlink>
      <w:r>
        <w:rPr>
          <w:color w:val="0080AC"/>
          <w:w w:val="115"/>
          <w:sz w:val="12"/>
        </w:rPr>
        <w:t xml:space="preserve"> </w:t>
      </w:r>
      <w:hyperlink r:id="rId184">
        <w:r>
          <w:rPr>
            <w:color w:val="0080AC"/>
            <w:w w:val="115"/>
            <w:sz w:val="12"/>
          </w:rPr>
          <w:t>structure</w:t>
        </w:r>
      </w:hyperlink>
      <w:r>
        <w:rPr>
          <w:color w:val="0080AC"/>
          <w:w w:val="115"/>
          <w:sz w:val="12"/>
        </w:rPr>
        <w:t xml:space="preserve"> </w:t>
      </w:r>
      <w:hyperlink r:id="rId185">
        <w:r>
          <w:rPr>
            <w:color w:val="0080AC"/>
            <w:w w:val="115"/>
            <w:sz w:val="12"/>
          </w:rPr>
          <w:t>of</w:t>
        </w:r>
      </w:hyperlink>
      <w:r>
        <w:rPr>
          <w:color w:val="0080AC"/>
          <w:w w:val="115"/>
          <w:sz w:val="12"/>
        </w:rPr>
        <w:t xml:space="preserve"> </w:t>
      </w:r>
      <w:hyperlink r:id="rId186">
        <w:r>
          <w:rPr>
            <w:color w:val="0080AC"/>
            <w:w w:val="115"/>
            <w:sz w:val="12"/>
          </w:rPr>
          <w:t>chain</w:t>
        </w:r>
      </w:hyperlink>
      <w:r>
        <w:rPr>
          <w:color w:val="0080AC"/>
          <w:w w:val="115"/>
          <w:sz w:val="12"/>
        </w:rPr>
        <w:t xml:space="preserve"> </w:t>
      </w:r>
      <w:hyperlink r:id="rId187">
        <w:r>
          <w:rPr>
            <w:color w:val="0080AC"/>
            <w:w w:val="115"/>
            <w:sz w:val="12"/>
          </w:rPr>
          <w:t>end-grafted</w:t>
        </w:r>
      </w:hyperlink>
      <w:r>
        <w:rPr>
          <w:color w:val="0080AC"/>
          <w:w w:val="115"/>
          <w:sz w:val="12"/>
        </w:rPr>
        <w:t xml:space="preserve"> </w:t>
      </w:r>
      <w:hyperlink r:id="rId188">
        <w:r>
          <w:rPr>
            <w:color w:val="0080AC"/>
            <w:w w:val="115"/>
            <w:sz w:val="12"/>
          </w:rPr>
          <w:t>nanoparticle/homopolymer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189">
        <w:r>
          <w:rPr>
            <w:color w:val="0080AC"/>
            <w:w w:val="115"/>
            <w:sz w:val="12"/>
          </w:rPr>
          <w:t>nanocomposites.</w:t>
        </w:r>
      </w:hyperlink>
      <w:r>
        <w:rPr>
          <w:color w:val="0080AC"/>
          <w:w w:val="115"/>
          <w:sz w:val="12"/>
        </w:rPr>
        <w:t xml:space="preserve"> </w:t>
      </w:r>
      <w:hyperlink r:id="rId190">
        <w:r>
          <w:rPr>
            <w:color w:val="0080AC"/>
            <w:w w:val="115"/>
            <w:sz w:val="12"/>
          </w:rPr>
          <w:t>Soft</w:t>
        </w:r>
      </w:hyperlink>
      <w:r>
        <w:rPr>
          <w:color w:val="0080AC"/>
          <w:w w:val="115"/>
          <w:sz w:val="12"/>
        </w:rPr>
        <w:t xml:space="preserve"> </w:t>
      </w:r>
      <w:hyperlink r:id="rId191">
        <w:r>
          <w:rPr>
            <w:color w:val="0080AC"/>
            <w:w w:val="115"/>
            <w:sz w:val="12"/>
          </w:rPr>
          <w:t>Matter</w:t>
        </w:r>
      </w:hyperlink>
      <w:r>
        <w:rPr>
          <w:color w:val="0080AC"/>
          <w:w w:val="115"/>
          <w:sz w:val="12"/>
        </w:rPr>
        <w:t xml:space="preserve"> </w:t>
      </w:r>
      <w:hyperlink r:id="rId192">
        <w:r>
          <w:rPr>
            <w:color w:val="0080AC"/>
            <w:w w:val="115"/>
            <w:sz w:val="12"/>
          </w:rPr>
          <w:t>2011;7:7914–26.</w:t>
        </w:r>
      </w:hyperlink>
    </w:p>
    <w:p w14:paraId="0C2B03C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138" w:hanging="315"/>
        <w:jc w:val="left"/>
        <w:rPr>
          <w:sz w:val="12"/>
        </w:rPr>
      </w:pPr>
      <w:hyperlink r:id="rId193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4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">
        <w:r>
          <w:rPr>
            <w:color w:val="0080AC"/>
            <w:w w:val="120"/>
            <w:sz w:val="12"/>
          </w:rPr>
          <w:t>Jouault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6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7">
        <w:r>
          <w:rPr>
            <w:color w:val="0080AC"/>
            <w:w w:val="120"/>
            <w:sz w:val="12"/>
          </w:rPr>
          <w:t>Benicewicz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8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9">
        <w:r>
          <w:rPr>
            <w:color w:val="0080AC"/>
            <w:w w:val="120"/>
            <w:sz w:val="12"/>
          </w:rPr>
          <w:t>Neely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00">
        <w:r>
          <w:rPr>
            <w:color w:val="0080AC"/>
            <w:w w:val="120"/>
            <w:sz w:val="12"/>
          </w:rPr>
          <w:t>T.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01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02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0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04">
        <w:r>
          <w:rPr>
            <w:color w:val="0080AC"/>
            <w:w w:val="120"/>
            <w:sz w:val="12"/>
          </w:rPr>
          <w:t>grafted</w:t>
        </w:r>
      </w:hyperlink>
      <w:r>
        <w:rPr>
          <w:color w:val="0080AC"/>
          <w:w w:val="120"/>
          <w:sz w:val="12"/>
        </w:rPr>
        <w:t xml:space="preserve"> </w:t>
      </w:r>
      <w:hyperlink r:id="rId205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20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207">
        <w:r>
          <w:rPr>
            <w:color w:val="0080AC"/>
            <w:w w:val="120"/>
            <w:sz w:val="12"/>
          </w:rPr>
          <w:t>2013;46:3199–214.</w:t>
        </w:r>
      </w:hyperlink>
    </w:p>
    <w:p w14:paraId="693CE99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62" w:hanging="315"/>
        <w:jc w:val="left"/>
        <w:rPr>
          <w:sz w:val="12"/>
        </w:rPr>
      </w:pPr>
      <w:hyperlink r:id="rId208">
        <w:r>
          <w:rPr>
            <w:color w:val="0080AC"/>
            <w:w w:val="120"/>
            <w:sz w:val="12"/>
          </w:rPr>
          <w:t>de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9">
        <w:r>
          <w:rPr>
            <w:color w:val="0080AC"/>
            <w:w w:val="120"/>
            <w:sz w:val="12"/>
          </w:rPr>
          <w:t>Azeredo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0">
        <w:r>
          <w:rPr>
            <w:color w:val="0080AC"/>
            <w:w w:val="120"/>
            <w:sz w:val="12"/>
          </w:rPr>
          <w:t>HMC.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1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2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3">
        <w:r>
          <w:rPr>
            <w:color w:val="0080AC"/>
            <w:w w:val="120"/>
            <w:sz w:val="12"/>
          </w:rPr>
          <w:t>food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4">
        <w:r>
          <w:rPr>
            <w:color w:val="0080AC"/>
            <w:w w:val="120"/>
            <w:sz w:val="12"/>
          </w:rPr>
          <w:t>packaging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5">
        <w:r>
          <w:rPr>
            <w:color w:val="0080AC"/>
            <w:w w:val="120"/>
            <w:sz w:val="12"/>
          </w:rPr>
          <w:t>applications.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6">
        <w:r>
          <w:rPr>
            <w:color w:val="0080AC"/>
            <w:w w:val="120"/>
            <w:sz w:val="12"/>
          </w:rPr>
          <w:t>Food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7">
        <w:r>
          <w:rPr>
            <w:color w:val="0080AC"/>
            <w:w w:val="120"/>
            <w:sz w:val="12"/>
          </w:rPr>
          <w:t>Res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18">
        <w:r>
          <w:rPr>
            <w:color w:val="0080AC"/>
            <w:w w:val="120"/>
            <w:sz w:val="12"/>
          </w:rPr>
          <w:t>Int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9">
        <w:r>
          <w:rPr>
            <w:color w:val="0080AC"/>
            <w:w w:val="120"/>
            <w:sz w:val="12"/>
          </w:rPr>
          <w:t>2009;42:1240–53.</w:t>
        </w:r>
      </w:hyperlink>
    </w:p>
    <w:p w14:paraId="60D95EAD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before="0" w:line="271" w:lineRule="auto"/>
        <w:ind w:right="386" w:hanging="315"/>
        <w:jc w:val="left"/>
        <w:rPr>
          <w:sz w:val="12"/>
        </w:rPr>
      </w:pPr>
      <w:hyperlink r:id="rId220">
        <w:r>
          <w:rPr>
            <w:color w:val="0080AC"/>
            <w:w w:val="120"/>
            <w:sz w:val="12"/>
          </w:rPr>
          <w:t>Merkel</w:t>
        </w:r>
      </w:hyperlink>
      <w:r>
        <w:rPr>
          <w:color w:val="0080AC"/>
          <w:w w:val="120"/>
          <w:sz w:val="12"/>
        </w:rPr>
        <w:t xml:space="preserve"> </w:t>
      </w:r>
      <w:hyperlink r:id="rId221">
        <w:r>
          <w:rPr>
            <w:color w:val="0080AC"/>
            <w:w w:val="120"/>
            <w:sz w:val="12"/>
          </w:rPr>
          <w:t>TC,</w:t>
        </w:r>
      </w:hyperlink>
      <w:r>
        <w:rPr>
          <w:color w:val="0080AC"/>
          <w:w w:val="120"/>
          <w:sz w:val="12"/>
        </w:rPr>
        <w:t xml:space="preserve"> </w:t>
      </w:r>
      <w:hyperlink r:id="rId222">
        <w:r>
          <w:rPr>
            <w:color w:val="0080AC"/>
            <w:w w:val="120"/>
            <w:sz w:val="12"/>
          </w:rPr>
          <w:t>Freeman</w:t>
        </w:r>
      </w:hyperlink>
      <w:r>
        <w:rPr>
          <w:color w:val="0080AC"/>
          <w:w w:val="120"/>
          <w:sz w:val="12"/>
        </w:rPr>
        <w:t xml:space="preserve"> </w:t>
      </w:r>
      <w:hyperlink r:id="rId223">
        <w:r>
          <w:rPr>
            <w:color w:val="0080AC"/>
            <w:w w:val="120"/>
            <w:sz w:val="12"/>
          </w:rPr>
          <w:t>BD,</w:t>
        </w:r>
      </w:hyperlink>
      <w:r>
        <w:rPr>
          <w:color w:val="0080AC"/>
          <w:w w:val="120"/>
          <w:sz w:val="12"/>
        </w:rPr>
        <w:t xml:space="preserve"> </w:t>
      </w:r>
      <w:hyperlink r:id="rId224">
        <w:r>
          <w:rPr>
            <w:color w:val="0080AC"/>
            <w:w w:val="120"/>
            <w:sz w:val="12"/>
          </w:rPr>
          <w:t>Spontak</w:t>
        </w:r>
      </w:hyperlink>
      <w:r>
        <w:rPr>
          <w:color w:val="0080AC"/>
          <w:w w:val="120"/>
          <w:sz w:val="12"/>
        </w:rPr>
        <w:t xml:space="preserve"> </w:t>
      </w:r>
      <w:hyperlink r:id="rId225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w w:val="120"/>
          <w:sz w:val="12"/>
        </w:rPr>
        <w:t xml:space="preserve"> </w:t>
      </w:r>
      <w:hyperlink r:id="rId226">
        <w:r>
          <w:rPr>
            <w:color w:val="0080AC"/>
            <w:w w:val="120"/>
            <w:sz w:val="12"/>
          </w:rPr>
          <w:t>He</w:t>
        </w:r>
      </w:hyperlink>
      <w:r>
        <w:rPr>
          <w:color w:val="0080AC"/>
          <w:w w:val="120"/>
          <w:sz w:val="12"/>
        </w:rPr>
        <w:t xml:space="preserve"> </w:t>
      </w:r>
      <w:hyperlink r:id="rId227">
        <w:r>
          <w:rPr>
            <w:color w:val="0080AC"/>
            <w:w w:val="120"/>
            <w:sz w:val="12"/>
          </w:rPr>
          <w:t>Z,</w:t>
        </w:r>
      </w:hyperlink>
      <w:r>
        <w:rPr>
          <w:color w:val="0080AC"/>
          <w:w w:val="120"/>
          <w:sz w:val="12"/>
        </w:rPr>
        <w:t xml:space="preserve"> </w:t>
      </w:r>
      <w:hyperlink r:id="rId228">
        <w:r>
          <w:rPr>
            <w:color w:val="0080AC"/>
            <w:w w:val="120"/>
            <w:sz w:val="12"/>
          </w:rPr>
          <w:t>Pinnau</w:t>
        </w:r>
      </w:hyperlink>
      <w:r>
        <w:rPr>
          <w:color w:val="0080AC"/>
          <w:w w:val="120"/>
          <w:sz w:val="12"/>
        </w:rPr>
        <w:t xml:space="preserve"> </w:t>
      </w:r>
      <w:hyperlink r:id="rId229">
        <w:r>
          <w:rPr>
            <w:color w:val="0080AC"/>
            <w:w w:val="120"/>
            <w:sz w:val="12"/>
          </w:rPr>
          <w:t>I,</w:t>
        </w:r>
      </w:hyperlink>
      <w:r>
        <w:rPr>
          <w:color w:val="0080AC"/>
          <w:w w:val="120"/>
          <w:sz w:val="12"/>
        </w:rPr>
        <w:t xml:space="preserve"> </w:t>
      </w:r>
      <w:hyperlink r:id="rId230">
        <w:r>
          <w:rPr>
            <w:color w:val="0080AC"/>
            <w:w w:val="120"/>
            <w:sz w:val="12"/>
          </w:rPr>
          <w:t>Meakin</w:t>
        </w:r>
      </w:hyperlink>
      <w:r>
        <w:rPr>
          <w:color w:val="0080AC"/>
          <w:w w:val="120"/>
          <w:sz w:val="12"/>
        </w:rPr>
        <w:t xml:space="preserve"> </w:t>
      </w:r>
      <w:hyperlink r:id="rId231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w w:val="120"/>
          <w:sz w:val="12"/>
        </w:rPr>
        <w:t xml:space="preserve"> </w:t>
      </w:r>
      <w:hyperlink r:id="rId232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233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4">
        <w:r>
          <w:rPr>
            <w:color w:val="0080AC"/>
            <w:spacing w:val="-2"/>
            <w:w w:val="120"/>
            <w:sz w:val="12"/>
          </w:rPr>
          <w:t>Ultrapermeable,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35">
        <w:r>
          <w:rPr>
            <w:color w:val="0080AC"/>
            <w:spacing w:val="-2"/>
            <w:w w:val="120"/>
            <w:sz w:val="12"/>
          </w:rPr>
          <w:t>reverse-selective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36">
        <w:r>
          <w:rPr>
            <w:color w:val="0080AC"/>
            <w:spacing w:val="-2"/>
            <w:w w:val="120"/>
            <w:sz w:val="12"/>
          </w:rPr>
          <w:t>nanocomposite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37">
        <w:r>
          <w:rPr>
            <w:color w:val="0080AC"/>
            <w:spacing w:val="-2"/>
            <w:w w:val="120"/>
            <w:sz w:val="12"/>
          </w:rPr>
          <w:t>membranes.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38">
        <w:r>
          <w:rPr>
            <w:color w:val="0080AC"/>
            <w:spacing w:val="-2"/>
            <w:w w:val="120"/>
            <w:sz w:val="12"/>
          </w:rPr>
          <w:t>Science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9">
        <w:r>
          <w:rPr>
            <w:color w:val="0080AC"/>
            <w:spacing w:val="-2"/>
            <w:w w:val="120"/>
            <w:sz w:val="12"/>
          </w:rPr>
          <w:t>2002;296:519–23.</w:t>
        </w:r>
      </w:hyperlink>
    </w:p>
    <w:p w14:paraId="0E120E7C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before="2" w:line="271" w:lineRule="auto"/>
        <w:ind w:right="382" w:hanging="315"/>
        <w:jc w:val="left"/>
        <w:rPr>
          <w:sz w:val="12"/>
        </w:rPr>
      </w:pPr>
      <w:hyperlink r:id="rId240">
        <w:r>
          <w:rPr>
            <w:color w:val="0080AC"/>
            <w:w w:val="120"/>
            <w:sz w:val="12"/>
          </w:rPr>
          <w:t>Mutiso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1">
        <w:r>
          <w:rPr>
            <w:color w:val="0080AC"/>
            <w:w w:val="120"/>
            <w:sz w:val="12"/>
          </w:rPr>
          <w:t>RM,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2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3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4">
        <w:r>
          <w:rPr>
            <w:color w:val="0080AC"/>
            <w:w w:val="120"/>
            <w:sz w:val="12"/>
          </w:rPr>
          <w:t>Electrical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5">
        <w:r>
          <w:rPr>
            <w:color w:val="0080AC"/>
            <w:w w:val="120"/>
            <w:sz w:val="12"/>
          </w:rPr>
          <w:t>properties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8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9">
        <w:r>
          <w:rPr>
            <w:color w:val="0080AC"/>
            <w:w w:val="120"/>
            <w:sz w:val="12"/>
          </w:rPr>
          <w:t>containing</w:t>
        </w:r>
      </w:hyperlink>
      <w:r>
        <w:rPr>
          <w:color w:val="0080AC"/>
          <w:w w:val="120"/>
          <w:sz w:val="12"/>
        </w:rPr>
        <w:t xml:space="preserve"> </w:t>
      </w:r>
      <w:hyperlink r:id="rId250">
        <w:r>
          <w:rPr>
            <w:color w:val="0080AC"/>
            <w:w w:val="120"/>
            <w:sz w:val="12"/>
          </w:rPr>
          <w:t>rod-like</w:t>
        </w:r>
      </w:hyperlink>
      <w:r>
        <w:rPr>
          <w:color w:val="0080AC"/>
          <w:w w:val="120"/>
          <w:sz w:val="12"/>
        </w:rPr>
        <w:t xml:space="preserve"> </w:t>
      </w:r>
      <w:hyperlink r:id="rId251">
        <w:r>
          <w:rPr>
            <w:color w:val="0080AC"/>
            <w:w w:val="120"/>
            <w:sz w:val="12"/>
          </w:rPr>
          <w:t>nanofillers.</w:t>
        </w:r>
      </w:hyperlink>
      <w:r>
        <w:rPr>
          <w:color w:val="0080AC"/>
          <w:w w:val="120"/>
          <w:sz w:val="12"/>
        </w:rPr>
        <w:t xml:space="preserve"> </w:t>
      </w:r>
      <w:hyperlink r:id="rId252">
        <w:r>
          <w:rPr>
            <w:color w:val="0080AC"/>
            <w:w w:val="120"/>
            <w:sz w:val="12"/>
          </w:rPr>
          <w:t>Prog</w:t>
        </w:r>
      </w:hyperlink>
      <w:r>
        <w:rPr>
          <w:color w:val="0080AC"/>
          <w:w w:val="120"/>
          <w:sz w:val="12"/>
        </w:rPr>
        <w:t xml:space="preserve"> </w:t>
      </w:r>
      <w:hyperlink r:id="rId253">
        <w:r>
          <w:rPr>
            <w:color w:val="0080AC"/>
            <w:w w:val="120"/>
            <w:sz w:val="12"/>
          </w:rPr>
          <w:t>Polym</w:t>
        </w:r>
      </w:hyperlink>
      <w:r>
        <w:rPr>
          <w:color w:val="0080AC"/>
          <w:w w:val="120"/>
          <w:sz w:val="12"/>
        </w:rPr>
        <w:t xml:space="preserve"> </w:t>
      </w:r>
      <w:hyperlink r:id="rId254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255">
        <w:r>
          <w:rPr>
            <w:color w:val="0080AC"/>
            <w:w w:val="120"/>
            <w:sz w:val="12"/>
          </w:rPr>
          <w:t>2015;40:63–84.</w:t>
        </w:r>
      </w:hyperlink>
    </w:p>
    <w:p w14:paraId="65C25348" w14:textId="77777777" w:rsidR="00E21043" w:rsidRDefault="00E21043">
      <w:pPr>
        <w:pStyle w:val="ListParagraph"/>
        <w:spacing w:line="271" w:lineRule="auto"/>
        <w:rPr>
          <w:sz w:val="12"/>
        </w:rPr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6B01DFC0" w14:textId="77777777" w:rsidR="00E21043" w:rsidRDefault="00E21043">
      <w:pPr>
        <w:pStyle w:val="BodyText"/>
        <w:spacing w:before="8"/>
        <w:jc w:val="left"/>
        <w:rPr>
          <w:sz w:val="12"/>
        </w:rPr>
      </w:pPr>
    </w:p>
    <w:p w14:paraId="41F1A67C" w14:textId="77777777" w:rsidR="00E21043" w:rsidRDefault="00E21043">
      <w:pPr>
        <w:pStyle w:val="BodyText"/>
        <w:jc w:val="left"/>
        <w:rPr>
          <w:sz w:val="12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bookmarkStart w:id="92" w:name="_bookmark52"/>
    <w:bookmarkEnd w:id="92"/>
    <w:p w14:paraId="6E8CC5E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111" w:line="271" w:lineRule="auto"/>
        <w:ind w:left="469" w:right="211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"http://refhub.elsevier.com/S0079-6700(20)30035-6/sbref0080" \h</w:instrText>
      </w:r>
      <w:r>
        <w:fldChar w:fldCharType="separate"/>
      </w:r>
      <w:r>
        <w:rPr>
          <w:color w:val="0080AC"/>
          <w:w w:val="120"/>
          <w:sz w:val="12"/>
        </w:rPr>
        <w:t>Byrne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256">
        <w:r>
          <w:rPr>
            <w:color w:val="0080AC"/>
            <w:w w:val="120"/>
            <w:sz w:val="12"/>
          </w:rPr>
          <w:t>MT,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7">
        <w:r>
          <w:rPr>
            <w:color w:val="0080AC"/>
            <w:w w:val="120"/>
            <w:sz w:val="12"/>
          </w:rPr>
          <w:t>Guin’Ko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8">
        <w:r>
          <w:rPr>
            <w:color w:val="0080AC"/>
            <w:w w:val="120"/>
            <w:sz w:val="12"/>
          </w:rPr>
          <w:t>YK.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">
        <w:r>
          <w:rPr>
            <w:color w:val="0080AC"/>
            <w:w w:val="120"/>
            <w:sz w:val="12"/>
          </w:rPr>
          <w:t>Recent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0">
        <w:r>
          <w:rPr>
            <w:color w:val="0080AC"/>
            <w:w w:val="120"/>
            <w:sz w:val="12"/>
          </w:rPr>
          <w:t>advances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2">
        <w:r>
          <w:rPr>
            <w:color w:val="0080AC"/>
            <w:w w:val="120"/>
            <w:sz w:val="12"/>
          </w:rPr>
          <w:t>research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3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4">
        <w:r>
          <w:rPr>
            <w:color w:val="0080AC"/>
            <w:w w:val="120"/>
            <w:sz w:val="12"/>
          </w:rPr>
          <w:t>carbon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5">
        <w:r>
          <w:rPr>
            <w:color w:val="0080AC"/>
            <w:w w:val="120"/>
            <w:sz w:val="12"/>
          </w:rPr>
          <w:t>nanotube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6">
        <w:r>
          <w:rPr>
            <w:color w:val="0080AC"/>
            <w:w w:val="120"/>
            <w:sz w:val="12"/>
          </w:rPr>
          <w:t>-</w:t>
        </w:r>
      </w:hyperlink>
      <w:r>
        <w:rPr>
          <w:color w:val="0080AC"/>
          <w:spacing w:val="40"/>
          <w:w w:val="136"/>
          <w:sz w:val="12"/>
        </w:rPr>
        <w:t xml:space="preserve"> </w:t>
      </w:r>
      <w:bookmarkStart w:id="93" w:name="_bookmark53"/>
      <w:bookmarkEnd w:id="93"/>
      <w:r>
        <w:fldChar w:fldCharType="begin"/>
      </w:r>
      <w:r>
        <w:instrText>HYPERLINK "http://refhub.elsevier.com/S0079-6700(20)30035-6/sbref0080" \h</w:instrText>
      </w:r>
      <w:r>
        <w:fldChar w:fldCharType="separate"/>
      </w:r>
      <w:r>
        <w:rPr>
          <w:color w:val="0080AC"/>
          <w:w w:val="120"/>
          <w:sz w:val="12"/>
        </w:rPr>
        <w:t>polymer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67">
        <w:r>
          <w:rPr>
            <w:color w:val="0080AC"/>
            <w:w w:val="120"/>
            <w:sz w:val="12"/>
          </w:rPr>
          <w:t>composites.</w:t>
        </w:r>
      </w:hyperlink>
      <w:r>
        <w:rPr>
          <w:color w:val="0080AC"/>
          <w:w w:val="120"/>
          <w:sz w:val="12"/>
        </w:rPr>
        <w:t xml:space="preserve"> </w:t>
      </w:r>
      <w:hyperlink r:id="rId268">
        <w:r>
          <w:rPr>
            <w:color w:val="0080AC"/>
            <w:w w:val="120"/>
            <w:sz w:val="12"/>
          </w:rPr>
          <w:t>Adv</w:t>
        </w:r>
      </w:hyperlink>
      <w:r>
        <w:rPr>
          <w:color w:val="0080AC"/>
          <w:w w:val="120"/>
          <w:sz w:val="12"/>
        </w:rPr>
        <w:t xml:space="preserve"> </w:t>
      </w:r>
      <w:hyperlink r:id="rId269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270">
        <w:r>
          <w:rPr>
            <w:color w:val="0080AC"/>
            <w:w w:val="120"/>
            <w:sz w:val="12"/>
          </w:rPr>
          <w:t>2010;22:1672–88.</w:t>
        </w:r>
      </w:hyperlink>
    </w:p>
    <w:bookmarkStart w:id="94" w:name="_bookmark54"/>
    <w:bookmarkEnd w:id="94"/>
    <w:p w14:paraId="2990129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588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"http://refhub.elsevier.com/S0079-6700(20)30035-6/sbref0085" \h</w:instrText>
      </w:r>
      <w:r>
        <w:fldChar w:fldCharType="separate"/>
      </w:r>
      <w:r>
        <w:rPr>
          <w:color w:val="0080AC"/>
          <w:w w:val="120"/>
          <w:sz w:val="12"/>
        </w:rPr>
        <w:t>Croce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271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2">
        <w:r>
          <w:rPr>
            <w:color w:val="0080AC"/>
            <w:w w:val="120"/>
            <w:sz w:val="12"/>
          </w:rPr>
          <w:t>Appetecchi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3">
        <w:r>
          <w:rPr>
            <w:color w:val="0080AC"/>
            <w:w w:val="120"/>
            <w:sz w:val="12"/>
          </w:rPr>
          <w:t>GB,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4">
        <w:r>
          <w:rPr>
            <w:color w:val="0080AC"/>
            <w:w w:val="120"/>
            <w:sz w:val="12"/>
          </w:rPr>
          <w:t>Persi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5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6">
        <w:r>
          <w:rPr>
            <w:color w:val="0080AC"/>
            <w:w w:val="120"/>
            <w:sz w:val="12"/>
          </w:rPr>
          <w:t>Scrosati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7">
        <w:r>
          <w:rPr>
            <w:color w:val="0080AC"/>
            <w:w w:val="120"/>
            <w:sz w:val="12"/>
          </w:rPr>
          <w:t>B.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8">
        <w:r>
          <w:rPr>
            <w:color w:val="0080AC"/>
            <w:w w:val="120"/>
            <w:sz w:val="12"/>
          </w:rPr>
          <w:t>Nanocomposite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80">
        <w:r>
          <w:rPr>
            <w:color w:val="0080AC"/>
            <w:w w:val="120"/>
            <w:sz w:val="12"/>
          </w:rPr>
          <w:t>electrolytes</w:t>
        </w:r>
      </w:hyperlink>
      <w:r>
        <w:rPr>
          <w:color w:val="0080AC"/>
          <w:w w:val="120"/>
          <w:sz w:val="12"/>
        </w:rPr>
        <w:t xml:space="preserve"> </w:t>
      </w:r>
      <w:hyperlink r:id="rId281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w w:val="120"/>
          <w:sz w:val="12"/>
        </w:rPr>
        <w:t xml:space="preserve"> </w:t>
      </w:r>
      <w:hyperlink r:id="rId282">
        <w:r>
          <w:rPr>
            <w:color w:val="0080AC"/>
            <w:w w:val="120"/>
            <w:sz w:val="12"/>
          </w:rPr>
          <w:t>lithiumbatteries.</w:t>
        </w:r>
      </w:hyperlink>
      <w:r>
        <w:rPr>
          <w:color w:val="0080AC"/>
          <w:w w:val="120"/>
          <w:sz w:val="12"/>
        </w:rPr>
        <w:t xml:space="preserve"> </w:t>
      </w:r>
      <w:hyperlink r:id="rId283">
        <w:r>
          <w:rPr>
            <w:color w:val="0080AC"/>
            <w:w w:val="120"/>
            <w:sz w:val="12"/>
          </w:rPr>
          <w:t>Nature</w:t>
        </w:r>
      </w:hyperlink>
      <w:r>
        <w:rPr>
          <w:color w:val="0080AC"/>
          <w:w w:val="120"/>
          <w:sz w:val="12"/>
        </w:rPr>
        <w:t xml:space="preserve"> </w:t>
      </w:r>
      <w:hyperlink r:id="rId284">
        <w:r>
          <w:rPr>
            <w:color w:val="0080AC"/>
            <w:w w:val="120"/>
            <w:sz w:val="12"/>
          </w:rPr>
          <w:t>1998;394:456–8.</w:t>
        </w:r>
      </w:hyperlink>
    </w:p>
    <w:bookmarkStart w:id="95" w:name="_bookmark55"/>
    <w:bookmarkEnd w:id="95"/>
    <w:p w14:paraId="1727152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8"/>
        </w:tabs>
        <w:ind w:left="468" w:hanging="314"/>
        <w:jc w:val="left"/>
        <w:rPr>
          <w:sz w:val="12"/>
        </w:rPr>
      </w:pPr>
      <w:r>
        <w:fldChar w:fldCharType="begin"/>
      </w:r>
      <w:r>
        <w:instrText>HYPERLINK "http://refhub.elsevier.com/S0079-6700(20)30035-6/sbref0090" \h</w:instrText>
      </w:r>
      <w:r>
        <w:fldChar w:fldCharType="separate"/>
      </w:r>
      <w:r>
        <w:rPr>
          <w:color w:val="0080AC"/>
          <w:w w:val="120"/>
          <w:sz w:val="12"/>
        </w:rPr>
        <w:t>Kulkarni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285">
        <w:r>
          <w:rPr>
            <w:color w:val="0080AC"/>
            <w:w w:val="120"/>
            <w:sz w:val="12"/>
          </w:rPr>
          <w:t>DD,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86">
        <w:r>
          <w:rPr>
            <w:color w:val="0080AC"/>
            <w:w w:val="120"/>
            <w:sz w:val="12"/>
          </w:rPr>
          <w:t>Choi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87">
        <w:r>
          <w:rPr>
            <w:color w:val="0080AC"/>
            <w:w w:val="120"/>
            <w:sz w:val="12"/>
          </w:rPr>
          <w:t>I,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88">
        <w:r>
          <w:rPr>
            <w:color w:val="0080AC"/>
            <w:w w:val="120"/>
            <w:sz w:val="12"/>
          </w:rPr>
          <w:t>Singamaneni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89">
        <w:r>
          <w:rPr>
            <w:color w:val="0080AC"/>
            <w:w w:val="120"/>
            <w:sz w:val="12"/>
          </w:rPr>
          <w:t>SS,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0">
        <w:r>
          <w:rPr>
            <w:color w:val="0080AC"/>
            <w:w w:val="120"/>
            <w:sz w:val="12"/>
          </w:rPr>
          <w:t>Tsukruk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1">
        <w:r>
          <w:rPr>
            <w:color w:val="0080AC"/>
            <w:w w:val="120"/>
            <w:sz w:val="12"/>
          </w:rPr>
          <w:t>VV.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2">
        <w:r>
          <w:rPr>
            <w:color w:val="0080AC"/>
            <w:spacing w:val="-2"/>
            <w:w w:val="120"/>
            <w:sz w:val="12"/>
          </w:rPr>
          <w:t>Graphene</w:t>
        </w:r>
      </w:hyperlink>
    </w:p>
    <w:p w14:paraId="51629C1B" w14:textId="77777777" w:rsidR="00E21043" w:rsidRDefault="0052501A">
      <w:pPr>
        <w:spacing w:before="19"/>
        <w:ind w:left="469"/>
        <w:rPr>
          <w:sz w:val="12"/>
        </w:rPr>
      </w:pPr>
      <w:hyperlink r:id="rId293">
        <w:r>
          <w:rPr>
            <w:color w:val="0080AC"/>
            <w:w w:val="120"/>
            <w:sz w:val="12"/>
          </w:rPr>
          <w:t>oxide-polyelectrolyte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4">
        <w:r>
          <w:rPr>
            <w:color w:val="0080AC"/>
            <w:w w:val="120"/>
            <w:sz w:val="12"/>
          </w:rPr>
          <w:t>nanomembranes.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95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6">
        <w:r>
          <w:rPr>
            <w:color w:val="0080AC"/>
            <w:w w:val="120"/>
            <w:sz w:val="12"/>
          </w:rPr>
          <w:t>Nano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97">
        <w:r>
          <w:rPr>
            <w:color w:val="0080AC"/>
            <w:spacing w:val="-2"/>
            <w:w w:val="120"/>
            <w:sz w:val="12"/>
          </w:rPr>
          <w:t>2010;4:4667–76.</w:t>
        </w:r>
      </w:hyperlink>
    </w:p>
    <w:bookmarkStart w:id="96" w:name="_bookmark56"/>
    <w:bookmarkEnd w:id="96"/>
    <w:p w14:paraId="4F0BA11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19" w:line="271" w:lineRule="auto"/>
        <w:ind w:left="469" w:right="696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"http://refhub.elsevier.com/S0079-6700(20)30035-6/sbref0095" \h</w:instrText>
      </w:r>
      <w:r>
        <w:fldChar w:fldCharType="separate"/>
      </w:r>
      <w:r>
        <w:rPr>
          <w:color w:val="0080AC"/>
          <w:w w:val="120"/>
          <w:sz w:val="12"/>
        </w:rPr>
        <w:t>Hore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298">
        <w:r>
          <w:rPr>
            <w:color w:val="0080AC"/>
            <w:w w:val="120"/>
            <w:sz w:val="12"/>
          </w:rPr>
          <w:t>MJA,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9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0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1">
        <w:r>
          <w:rPr>
            <w:color w:val="0080AC"/>
            <w:w w:val="120"/>
            <w:sz w:val="12"/>
          </w:rPr>
          <w:t>Nanorod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2">
        <w:r>
          <w:rPr>
            <w:color w:val="0080AC"/>
            <w:w w:val="120"/>
            <w:sz w:val="12"/>
          </w:rPr>
          <w:t>self-assembly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3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4">
        <w:r>
          <w:rPr>
            <w:color w:val="0080AC"/>
            <w:w w:val="120"/>
            <w:sz w:val="12"/>
          </w:rPr>
          <w:t>tuning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5">
        <w:r>
          <w:rPr>
            <w:color w:val="0080AC"/>
            <w:w w:val="120"/>
            <w:sz w:val="12"/>
          </w:rPr>
          <w:t>optical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06">
        <w:r>
          <w:rPr>
            <w:color w:val="0080AC"/>
            <w:w w:val="120"/>
            <w:sz w:val="12"/>
          </w:rPr>
          <w:t>absorption.</w:t>
        </w:r>
      </w:hyperlink>
      <w:r>
        <w:rPr>
          <w:color w:val="0080AC"/>
          <w:w w:val="120"/>
          <w:sz w:val="12"/>
        </w:rPr>
        <w:t xml:space="preserve"> </w:t>
      </w:r>
      <w:hyperlink r:id="rId307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308">
        <w:r>
          <w:rPr>
            <w:color w:val="0080AC"/>
            <w:w w:val="120"/>
            <w:sz w:val="12"/>
          </w:rPr>
          <w:t>Nano</w:t>
        </w:r>
      </w:hyperlink>
      <w:r>
        <w:rPr>
          <w:color w:val="0080AC"/>
          <w:w w:val="120"/>
          <w:sz w:val="12"/>
        </w:rPr>
        <w:t xml:space="preserve"> </w:t>
      </w:r>
      <w:hyperlink r:id="rId309">
        <w:r>
          <w:rPr>
            <w:color w:val="0080AC"/>
            <w:w w:val="120"/>
            <w:sz w:val="12"/>
          </w:rPr>
          <w:t>2010;4:6941–9.</w:t>
        </w:r>
      </w:hyperlink>
    </w:p>
    <w:bookmarkStart w:id="97" w:name="_bookmark57"/>
    <w:bookmarkEnd w:id="97"/>
    <w:p w14:paraId="0C2F845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0" w:line="271" w:lineRule="auto"/>
        <w:ind w:left="469" w:right="847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"http://refhub.elsevier.com/S0079-6700(20)30035-6/sbref0100" \h</w:instrText>
      </w:r>
      <w:r>
        <w:fldChar w:fldCharType="separate"/>
      </w:r>
      <w:r>
        <w:rPr>
          <w:color w:val="0080AC"/>
          <w:w w:val="120"/>
          <w:sz w:val="12"/>
        </w:rPr>
        <w:t>Raftopoulos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10">
        <w:r>
          <w:rPr>
            <w:color w:val="0080AC"/>
            <w:w w:val="120"/>
            <w:sz w:val="12"/>
          </w:rPr>
          <w:t>KN,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1">
        <w:r>
          <w:rPr>
            <w:color w:val="0080AC"/>
            <w:w w:val="120"/>
            <w:sz w:val="12"/>
          </w:rPr>
          <w:t>Pielichowski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2">
        <w:r>
          <w:rPr>
            <w:color w:val="0080AC"/>
            <w:w w:val="120"/>
            <w:sz w:val="12"/>
          </w:rPr>
          <w:t>K.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3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6">
        <w:r>
          <w:rPr>
            <w:color w:val="0080AC"/>
            <w:w w:val="120"/>
            <w:sz w:val="12"/>
          </w:rPr>
          <w:t>hybrid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17">
        <w:r>
          <w:rPr>
            <w:color w:val="0080AC"/>
            <w:w w:val="115"/>
            <w:sz w:val="12"/>
          </w:rPr>
          <w:t>polymer/POSS</w:t>
        </w:r>
      </w:hyperlink>
      <w:r>
        <w:rPr>
          <w:color w:val="0080AC"/>
          <w:w w:val="115"/>
          <w:sz w:val="12"/>
        </w:rPr>
        <w:t xml:space="preserve"> </w:t>
      </w:r>
      <w:hyperlink r:id="rId318">
        <w:r>
          <w:rPr>
            <w:color w:val="0080AC"/>
            <w:w w:val="115"/>
            <w:sz w:val="12"/>
          </w:rPr>
          <w:t>nanomaterials.</w:t>
        </w:r>
      </w:hyperlink>
      <w:r>
        <w:rPr>
          <w:color w:val="0080AC"/>
          <w:w w:val="115"/>
          <w:sz w:val="12"/>
        </w:rPr>
        <w:t xml:space="preserve"> </w:t>
      </w:r>
      <w:hyperlink r:id="rId319">
        <w:r>
          <w:rPr>
            <w:color w:val="0080AC"/>
            <w:w w:val="115"/>
            <w:sz w:val="12"/>
          </w:rPr>
          <w:t>Prog</w:t>
        </w:r>
      </w:hyperlink>
      <w:r>
        <w:rPr>
          <w:color w:val="0080AC"/>
          <w:w w:val="115"/>
          <w:sz w:val="12"/>
        </w:rPr>
        <w:t xml:space="preserve"> </w:t>
      </w:r>
      <w:hyperlink r:id="rId320">
        <w:r>
          <w:rPr>
            <w:color w:val="0080AC"/>
            <w:w w:val="115"/>
            <w:sz w:val="12"/>
          </w:rPr>
          <w:t>Polym</w:t>
        </w:r>
      </w:hyperlink>
      <w:r>
        <w:rPr>
          <w:color w:val="0080AC"/>
          <w:w w:val="115"/>
          <w:sz w:val="12"/>
        </w:rPr>
        <w:t xml:space="preserve"> </w:t>
      </w:r>
      <w:hyperlink r:id="rId321">
        <w:r>
          <w:rPr>
            <w:color w:val="0080AC"/>
            <w:w w:val="115"/>
            <w:sz w:val="12"/>
          </w:rPr>
          <w:t>Sci</w:t>
        </w:r>
      </w:hyperlink>
      <w:r>
        <w:rPr>
          <w:color w:val="0080AC"/>
          <w:w w:val="115"/>
          <w:sz w:val="12"/>
        </w:rPr>
        <w:t xml:space="preserve"> </w:t>
      </w:r>
      <w:hyperlink r:id="rId322">
        <w:r>
          <w:rPr>
            <w:color w:val="0080AC"/>
            <w:w w:val="115"/>
            <w:sz w:val="12"/>
          </w:rPr>
          <w:t>2016;52:136–87.</w:t>
        </w:r>
      </w:hyperlink>
    </w:p>
    <w:bookmarkStart w:id="98" w:name="_bookmark59"/>
    <w:bookmarkEnd w:id="98"/>
    <w:p w14:paraId="15F4ABB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440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"http://refhub.elsevier.com/S0079-6700(20)30035-6/sbref0105" \h</w:instrText>
      </w:r>
      <w:r>
        <w:fldChar w:fldCharType="separate"/>
      </w:r>
      <w:r>
        <w:rPr>
          <w:color w:val="0080AC"/>
          <w:w w:val="120"/>
          <w:sz w:val="12"/>
        </w:rPr>
        <w:t>Kim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23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4">
        <w:r>
          <w:rPr>
            <w:color w:val="0080AC"/>
            <w:w w:val="120"/>
            <w:sz w:val="12"/>
          </w:rPr>
          <w:t>Abdala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5">
        <w:r>
          <w:rPr>
            <w:color w:val="0080AC"/>
            <w:w w:val="120"/>
            <w:sz w:val="12"/>
          </w:rPr>
          <w:t>AA,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6">
        <w:r>
          <w:rPr>
            <w:color w:val="0080AC"/>
            <w:w w:val="120"/>
            <w:sz w:val="12"/>
          </w:rPr>
          <w:t>MacOsko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7">
        <w:r>
          <w:rPr>
            <w:color w:val="0080AC"/>
            <w:w w:val="120"/>
            <w:sz w:val="12"/>
          </w:rPr>
          <w:t>CW.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8">
        <w:r>
          <w:rPr>
            <w:color w:val="0080AC"/>
            <w:w w:val="120"/>
            <w:sz w:val="12"/>
          </w:rPr>
          <w:t>Graphene/polymer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9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99" w:name="_bookmark58"/>
      <w:bookmarkEnd w:id="99"/>
      <w:r>
        <w:fldChar w:fldCharType="begin"/>
      </w:r>
      <w:r>
        <w:instrText>HYPERLINK "http://refhub.elsevier.com/S0079-6700(20)30035-6/sbref0105" \h</w:instrText>
      </w:r>
      <w:r>
        <w:fldChar w:fldCharType="separate"/>
      </w:r>
      <w:r>
        <w:rPr>
          <w:color w:val="0080AC"/>
          <w:w w:val="120"/>
          <w:sz w:val="12"/>
        </w:rPr>
        <w:t>Macromolecules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30">
        <w:r>
          <w:rPr>
            <w:color w:val="0080AC"/>
            <w:w w:val="120"/>
            <w:sz w:val="12"/>
          </w:rPr>
          <w:t>2010;43:6515–30.</w:t>
        </w:r>
      </w:hyperlink>
    </w:p>
    <w:p w14:paraId="666B4D9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278" w:hanging="315"/>
        <w:jc w:val="left"/>
        <w:rPr>
          <w:sz w:val="12"/>
        </w:rPr>
      </w:pPr>
      <w:hyperlink r:id="rId331">
        <w:r>
          <w:rPr>
            <w:color w:val="0080AC"/>
            <w:w w:val="120"/>
            <w:sz w:val="12"/>
          </w:rPr>
          <w:t>Hu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2">
        <w:r>
          <w:rPr>
            <w:color w:val="0080AC"/>
            <w:w w:val="120"/>
            <w:sz w:val="12"/>
          </w:rPr>
          <w:t>X,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3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4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5">
        <w:r>
          <w:rPr>
            <w:color w:val="0080AC"/>
            <w:w w:val="120"/>
            <w:sz w:val="12"/>
          </w:rPr>
          <w:t>Si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6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7">
        <w:r>
          <w:rPr>
            <w:color w:val="0080AC"/>
            <w:w w:val="120"/>
            <w:sz w:val="12"/>
          </w:rPr>
          <w:t>Gelfer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8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9">
        <w:r>
          <w:rPr>
            <w:color w:val="0080AC"/>
            <w:w w:val="120"/>
            <w:sz w:val="12"/>
          </w:rPr>
          <w:t>Hsiao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40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41">
        <w:r>
          <w:rPr>
            <w:color w:val="0080AC"/>
            <w:w w:val="120"/>
            <w:sz w:val="12"/>
          </w:rPr>
          <w:t>Rafailovich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42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43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44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4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4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00" w:name="_bookmark61"/>
      <w:bookmarkEnd w:id="100"/>
      <w:r>
        <w:fldChar w:fldCharType="begin"/>
      </w:r>
      <w:r>
        <w:instrText>HYPERLINK "http://refhub.elsevier.com/S0079-6700(20)30035-6/sbref0110" \h</w:instrText>
      </w:r>
      <w:r>
        <w:fldChar w:fldCharType="separate"/>
      </w:r>
      <w:r>
        <w:rPr>
          <w:color w:val="0080AC"/>
          <w:w w:val="120"/>
          <w:sz w:val="12"/>
        </w:rPr>
        <w:t>polymers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4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48">
        <w:r>
          <w:rPr>
            <w:color w:val="0080AC"/>
            <w:w w:val="120"/>
            <w:sz w:val="12"/>
          </w:rPr>
          <w:t>organosilicate</w:t>
        </w:r>
      </w:hyperlink>
      <w:r>
        <w:rPr>
          <w:color w:val="0080AC"/>
          <w:w w:val="120"/>
          <w:sz w:val="12"/>
        </w:rPr>
        <w:t xml:space="preserve"> </w:t>
      </w:r>
      <w:hyperlink r:id="rId349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5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01" w:name="_bookmark60"/>
      <w:bookmarkEnd w:id="101"/>
      <w:r>
        <w:fldChar w:fldCharType="begin"/>
      </w:r>
      <w:r>
        <w:instrText>HYPERLINK "http://refhub.elsevier.com/S0079-6700(20)30035-6/sbref0110"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2003;36:823–9.</w:t>
      </w:r>
      <w:r>
        <w:fldChar w:fldCharType="end"/>
      </w:r>
    </w:p>
    <w:bookmarkStart w:id="102" w:name="_bookmark63"/>
    <w:bookmarkEnd w:id="102"/>
    <w:p w14:paraId="3D8D4F3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292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"http://refhub.elsevier.com/S0079-6700(20)30035-6/sbref0115" \h</w:instrText>
      </w:r>
      <w:r>
        <w:fldChar w:fldCharType="separate"/>
      </w:r>
      <w:r>
        <w:rPr>
          <w:color w:val="0080AC"/>
          <w:w w:val="120"/>
          <w:sz w:val="12"/>
        </w:rPr>
        <w:t>Chrissopoulou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51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2">
        <w:r>
          <w:rPr>
            <w:color w:val="0080AC"/>
            <w:w w:val="120"/>
            <w:sz w:val="12"/>
          </w:rPr>
          <w:t>Anastasiadis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3">
        <w:r>
          <w:rPr>
            <w:color w:val="0080AC"/>
            <w:w w:val="120"/>
            <w:sz w:val="12"/>
          </w:rPr>
          <w:t>SH.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4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6">
        <w:r>
          <w:rPr>
            <w:color w:val="0080AC"/>
            <w:w w:val="120"/>
            <w:sz w:val="12"/>
          </w:rPr>
          <w:t>nanoscopic-confinement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03" w:name="_bookmark62"/>
      <w:bookmarkEnd w:id="103"/>
      <w:r>
        <w:fldChar w:fldCharType="begin"/>
      </w:r>
      <w:r>
        <w:instrText>HYPERLINK "http://refhub.elsevier.com/S0079-6700(20)30035-6/sbref0115" \h</w:instrText>
      </w:r>
      <w:r>
        <w:fldChar w:fldCharType="separate"/>
      </w:r>
      <w:r>
        <w:rPr>
          <w:color w:val="0080AC"/>
          <w:w w:val="120"/>
          <w:sz w:val="12"/>
        </w:rPr>
        <w:t>polymer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58">
        <w:r>
          <w:rPr>
            <w:color w:val="0080AC"/>
            <w:w w:val="120"/>
            <w:sz w:val="12"/>
          </w:rPr>
          <w:t>dynamics.</w:t>
        </w:r>
      </w:hyperlink>
      <w:r>
        <w:rPr>
          <w:color w:val="0080AC"/>
          <w:w w:val="120"/>
          <w:sz w:val="12"/>
        </w:rPr>
        <w:t xml:space="preserve"> </w:t>
      </w:r>
      <w:hyperlink r:id="rId359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360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361">
        <w:r>
          <w:rPr>
            <w:color w:val="0080AC"/>
            <w:w w:val="120"/>
            <w:sz w:val="12"/>
          </w:rPr>
          <w:t>2015;11:3746–66.</w:t>
        </w:r>
      </w:hyperlink>
    </w:p>
    <w:bookmarkStart w:id="104" w:name="_bookmark64"/>
    <w:bookmarkEnd w:id="104"/>
    <w:p w14:paraId="71258A69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151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"http://refhub.elsevier.com/S0079-6700(20)30035-6/sbref0120" \h</w:instrText>
      </w:r>
      <w:r>
        <w:fldChar w:fldCharType="separate"/>
      </w:r>
      <w:r>
        <w:rPr>
          <w:color w:val="0080AC"/>
          <w:w w:val="115"/>
          <w:sz w:val="12"/>
        </w:rPr>
        <w:t>Anastasiadis</w:t>
      </w:r>
      <w:r>
        <w:fldChar w:fldCharType="end"/>
      </w:r>
      <w:r>
        <w:rPr>
          <w:color w:val="0080AC"/>
          <w:w w:val="115"/>
          <w:sz w:val="12"/>
        </w:rPr>
        <w:t xml:space="preserve"> </w:t>
      </w:r>
      <w:hyperlink r:id="rId362">
        <w:r>
          <w:rPr>
            <w:color w:val="0080AC"/>
            <w:w w:val="115"/>
            <w:sz w:val="12"/>
          </w:rPr>
          <w:t>SH,</w:t>
        </w:r>
      </w:hyperlink>
      <w:r>
        <w:rPr>
          <w:color w:val="0080AC"/>
          <w:w w:val="115"/>
          <w:sz w:val="12"/>
        </w:rPr>
        <w:t xml:space="preserve"> </w:t>
      </w:r>
      <w:hyperlink r:id="rId363">
        <w:r>
          <w:rPr>
            <w:color w:val="0080AC"/>
            <w:w w:val="115"/>
            <w:sz w:val="12"/>
          </w:rPr>
          <w:t>Chrissopoulou</w:t>
        </w:r>
      </w:hyperlink>
      <w:r>
        <w:rPr>
          <w:color w:val="0080AC"/>
          <w:w w:val="115"/>
          <w:sz w:val="12"/>
        </w:rPr>
        <w:t xml:space="preserve"> </w:t>
      </w:r>
      <w:hyperlink r:id="rId364">
        <w:r>
          <w:rPr>
            <w:color w:val="0080AC"/>
            <w:w w:val="115"/>
            <w:sz w:val="12"/>
          </w:rPr>
          <w:t>K,</w:t>
        </w:r>
      </w:hyperlink>
      <w:r>
        <w:rPr>
          <w:color w:val="0080AC"/>
          <w:w w:val="115"/>
          <w:sz w:val="12"/>
        </w:rPr>
        <w:t xml:space="preserve"> </w:t>
      </w:r>
      <w:hyperlink r:id="rId365">
        <w:r>
          <w:rPr>
            <w:color w:val="0080AC"/>
            <w:w w:val="115"/>
            <w:sz w:val="12"/>
          </w:rPr>
          <w:t>Frick</w:t>
        </w:r>
      </w:hyperlink>
      <w:r>
        <w:rPr>
          <w:color w:val="0080AC"/>
          <w:w w:val="115"/>
          <w:sz w:val="12"/>
        </w:rPr>
        <w:t xml:space="preserve"> </w:t>
      </w:r>
      <w:hyperlink r:id="rId366">
        <w:r>
          <w:rPr>
            <w:color w:val="0080AC"/>
            <w:w w:val="115"/>
            <w:sz w:val="12"/>
          </w:rPr>
          <w:t>B.</w:t>
        </w:r>
      </w:hyperlink>
      <w:r>
        <w:rPr>
          <w:color w:val="0080AC"/>
          <w:w w:val="115"/>
          <w:sz w:val="12"/>
        </w:rPr>
        <w:t xml:space="preserve"> </w:t>
      </w:r>
      <w:hyperlink r:id="rId367">
        <w:r>
          <w:rPr>
            <w:color w:val="0080AC"/>
            <w:w w:val="115"/>
            <w:sz w:val="12"/>
          </w:rPr>
          <w:t>Structure</w:t>
        </w:r>
      </w:hyperlink>
      <w:r>
        <w:rPr>
          <w:color w:val="0080AC"/>
          <w:w w:val="115"/>
          <w:sz w:val="12"/>
        </w:rPr>
        <w:t xml:space="preserve"> </w:t>
      </w:r>
      <w:hyperlink r:id="rId368">
        <w:r>
          <w:rPr>
            <w:color w:val="0080AC"/>
            <w:w w:val="115"/>
            <w:sz w:val="12"/>
          </w:rPr>
          <w:t>and</w:t>
        </w:r>
      </w:hyperlink>
      <w:r>
        <w:rPr>
          <w:color w:val="0080AC"/>
          <w:w w:val="115"/>
          <w:sz w:val="12"/>
        </w:rPr>
        <w:t xml:space="preserve"> </w:t>
      </w:r>
      <w:hyperlink r:id="rId369">
        <w:r>
          <w:rPr>
            <w:color w:val="0080AC"/>
            <w:w w:val="115"/>
            <w:sz w:val="12"/>
          </w:rPr>
          <w:t>dynamics</w:t>
        </w:r>
      </w:hyperlink>
      <w:r>
        <w:rPr>
          <w:color w:val="0080AC"/>
          <w:w w:val="115"/>
          <w:sz w:val="12"/>
        </w:rPr>
        <w:t xml:space="preserve"> </w:t>
      </w:r>
      <w:hyperlink r:id="rId370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spacing w:val="40"/>
          <w:w w:val="119"/>
          <w:sz w:val="12"/>
        </w:rPr>
        <w:t xml:space="preserve"> </w:t>
      </w:r>
      <w:bookmarkStart w:id="105" w:name="_bookmark65"/>
      <w:bookmarkEnd w:id="105"/>
      <w:r>
        <w:fldChar w:fldCharType="begin"/>
      </w:r>
      <w:r>
        <w:instrText>HYPERLINK "http://refhub.elsevier.com/S0079-6700(20)30035-6/sbref0120" \h</w:instrText>
      </w:r>
      <w:r>
        <w:fldChar w:fldCharType="separate"/>
      </w:r>
      <w:r>
        <w:rPr>
          <w:color w:val="0080AC"/>
          <w:w w:val="115"/>
          <w:sz w:val="12"/>
        </w:rPr>
        <w:t>polymer/layered</w:t>
      </w:r>
      <w:r>
        <w:fldChar w:fldCharType="end"/>
      </w:r>
      <w:r>
        <w:rPr>
          <w:color w:val="0080AC"/>
          <w:w w:val="115"/>
          <w:sz w:val="12"/>
        </w:rPr>
        <w:t xml:space="preserve"> </w:t>
      </w:r>
      <w:hyperlink r:id="rId371">
        <w:r>
          <w:rPr>
            <w:color w:val="0080AC"/>
            <w:w w:val="115"/>
            <w:sz w:val="12"/>
          </w:rPr>
          <w:t>silicate</w:t>
        </w:r>
      </w:hyperlink>
      <w:r>
        <w:rPr>
          <w:color w:val="0080AC"/>
          <w:w w:val="115"/>
          <w:sz w:val="12"/>
        </w:rPr>
        <w:t xml:space="preserve"> </w:t>
      </w:r>
      <w:hyperlink r:id="rId372">
        <w:r>
          <w:rPr>
            <w:color w:val="0080AC"/>
            <w:w w:val="115"/>
            <w:sz w:val="12"/>
          </w:rPr>
          <w:t>nanocomposites.</w:t>
        </w:r>
      </w:hyperlink>
      <w:r>
        <w:rPr>
          <w:color w:val="0080AC"/>
          <w:w w:val="115"/>
          <w:sz w:val="12"/>
        </w:rPr>
        <w:t xml:space="preserve"> </w:t>
      </w:r>
      <w:hyperlink r:id="rId373">
        <w:r>
          <w:rPr>
            <w:color w:val="0080AC"/>
            <w:w w:val="115"/>
            <w:sz w:val="12"/>
          </w:rPr>
          <w:t>Mater</w:t>
        </w:r>
      </w:hyperlink>
      <w:r>
        <w:rPr>
          <w:color w:val="0080AC"/>
          <w:w w:val="115"/>
          <w:sz w:val="12"/>
        </w:rPr>
        <w:t xml:space="preserve"> </w:t>
      </w:r>
      <w:hyperlink r:id="rId374">
        <w:r>
          <w:rPr>
            <w:color w:val="0080AC"/>
            <w:w w:val="115"/>
            <w:sz w:val="12"/>
          </w:rPr>
          <w:t>Sci</w:t>
        </w:r>
      </w:hyperlink>
      <w:r>
        <w:rPr>
          <w:color w:val="0080AC"/>
          <w:w w:val="115"/>
          <w:sz w:val="12"/>
        </w:rPr>
        <w:t xml:space="preserve"> </w:t>
      </w:r>
      <w:hyperlink r:id="rId375">
        <w:r>
          <w:rPr>
            <w:color w:val="0080AC"/>
            <w:w w:val="115"/>
            <w:sz w:val="12"/>
          </w:rPr>
          <w:t>Eng</w:t>
        </w:r>
      </w:hyperlink>
      <w:r>
        <w:rPr>
          <w:color w:val="0080AC"/>
          <w:w w:val="115"/>
          <w:sz w:val="12"/>
        </w:rPr>
        <w:t xml:space="preserve"> </w:t>
      </w:r>
      <w:hyperlink r:id="rId376">
        <w:r>
          <w:rPr>
            <w:color w:val="0080AC"/>
            <w:w w:val="115"/>
            <w:sz w:val="12"/>
          </w:rPr>
          <w:t>B</w:t>
        </w:r>
      </w:hyperlink>
      <w:r>
        <w:rPr>
          <w:color w:val="0080AC"/>
          <w:w w:val="115"/>
          <w:sz w:val="12"/>
        </w:rPr>
        <w:t xml:space="preserve"> </w:t>
      </w:r>
      <w:hyperlink r:id="rId377">
        <w:r>
          <w:rPr>
            <w:color w:val="0080AC"/>
            <w:w w:val="115"/>
            <w:sz w:val="12"/>
          </w:rPr>
          <w:t>2008;152:33–9.</w:t>
        </w:r>
      </w:hyperlink>
    </w:p>
    <w:p w14:paraId="483BC146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179" w:hanging="315"/>
        <w:jc w:val="left"/>
        <w:rPr>
          <w:sz w:val="12"/>
        </w:rPr>
      </w:pPr>
      <w:hyperlink r:id="rId378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79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0">
        <w:r>
          <w:rPr>
            <w:color w:val="0080AC"/>
            <w:w w:val="120"/>
            <w:sz w:val="12"/>
          </w:rPr>
          <w:t>Ganesan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1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2">
        <w:r>
          <w:rPr>
            <w:color w:val="0080AC"/>
            <w:w w:val="120"/>
            <w:sz w:val="12"/>
          </w:rPr>
          <w:t>Riggleman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3">
        <w:r>
          <w:rPr>
            <w:color w:val="0080AC"/>
            <w:w w:val="120"/>
            <w:sz w:val="12"/>
          </w:rPr>
          <w:t>RA.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4">
        <w:r>
          <w:rPr>
            <w:color w:val="0080AC"/>
            <w:w w:val="120"/>
            <w:sz w:val="12"/>
          </w:rPr>
          <w:t>Perspective: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5">
        <w:r>
          <w:rPr>
            <w:color w:val="0080AC"/>
            <w:w w:val="120"/>
            <w:sz w:val="12"/>
          </w:rPr>
          <w:t>outstanding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6">
        <w:r>
          <w:rPr>
            <w:color w:val="0080AC"/>
            <w:w w:val="120"/>
            <w:sz w:val="12"/>
          </w:rPr>
          <w:t>theoretical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06" w:name="_bookmark66"/>
      <w:bookmarkEnd w:id="106"/>
      <w:r>
        <w:fldChar w:fldCharType="begin"/>
      </w:r>
      <w:r>
        <w:instrText>HYPERLINK "http://refhub.elsevier.com/S0079-6700(20)30035-6/sbref0125" \h</w:instrText>
      </w:r>
      <w:r>
        <w:fldChar w:fldCharType="separate"/>
      </w:r>
      <w:r>
        <w:rPr>
          <w:color w:val="0080AC"/>
          <w:w w:val="120"/>
          <w:sz w:val="12"/>
        </w:rPr>
        <w:t>questions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8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88">
        <w:r>
          <w:rPr>
            <w:color w:val="0080AC"/>
            <w:w w:val="120"/>
            <w:sz w:val="12"/>
          </w:rPr>
          <w:t>polymer-nanoparticle</w:t>
        </w:r>
      </w:hyperlink>
      <w:r>
        <w:rPr>
          <w:color w:val="0080AC"/>
          <w:w w:val="120"/>
          <w:sz w:val="12"/>
        </w:rPr>
        <w:t xml:space="preserve"> </w:t>
      </w:r>
      <w:hyperlink r:id="rId389">
        <w:r>
          <w:rPr>
            <w:color w:val="0080AC"/>
            <w:w w:val="120"/>
            <w:sz w:val="12"/>
          </w:rPr>
          <w:t>hybrids.</w:t>
        </w:r>
      </w:hyperlink>
      <w:r>
        <w:rPr>
          <w:color w:val="0080AC"/>
          <w:w w:val="120"/>
          <w:sz w:val="12"/>
        </w:rPr>
        <w:t xml:space="preserve"> </w:t>
      </w:r>
      <w:hyperlink r:id="rId390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391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392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393">
        <w:r>
          <w:rPr>
            <w:color w:val="0080AC"/>
            <w:w w:val="120"/>
            <w:sz w:val="12"/>
          </w:rPr>
          <w:t>2017;147,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07" w:name="_bookmark67"/>
      <w:bookmarkEnd w:id="107"/>
      <w:r>
        <w:fldChar w:fldCharType="begin"/>
      </w:r>
      <w:r>
        <w:instrText>HYPERLINK "http://refhub.elsevier.com/S0079-6700(20)30035-6/sbref0125"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020901/1-19.</w:t>
      </w:r>
      <w:r>
        <w:fldChar w:fldCharType="end"/>
      </w:r>
    </w:p>
    <w:bookmarkStart w:id="108" w:name="_bookmark69"/>
    <w:bookmarkEnd w:id="108"/>
    <w:p w14:paraId="3772804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310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"http://refhub.elsevier.com/S0079-6700(20)30035-6/sbref0130" \h</w:instrText>
      </w:r>
      <w:r>
        <w:fldChar w:fldCharType="separate"/>
      </w:r>
      <w:r>
        <w:rPr>
          <w:color w:val="0080AC"/>
          <w:w w:val="120"/>
          <w:sz w:val="12"/>
        </w:rPr>
        <w:t>Lin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94">
        <w:r>
          <w:rPr>
            <w:color w:val="0080AC"/>
            <w:w w:val="120"/>
            <w:sz w:val="12"/>
          </w:rPr>
          <w:t>CC,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5">
        <w:r>
          <w:rPr>
            <w:color w:val="0080AC"/>
            <w:w w:val="120"/>
            <w:sz w:val="12"/>
          </w:rPr>
          <w:t>Parrish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6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7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8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9">
        <w:r>
          <w:rPr>
            <w:color w:val="0080AC"/>
            <w:w w:val="120"/>
            <w:sz w:val="12"/>
          </w:rPr>
          <w:t>Macromolecule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1">
        <w:r>
          <w:rPr>
            <w:color w:val="0080AC"/>
            <w:w w:val="120"/>
            <w:sz w:val="12"/>
          </w:rPr>
          <w:t>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2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09" w:name="_bookmark68"/>
      <w:bookmarkEnd w:id="109"/>
      <w:r>
        <w:fldChar w:fldCharType="begin"/>
      </w:r>
      <w:r>
        <w:instrText>HYPERLINK "http://refhub.elsevier.com/S0079-6700(20)30035-6/sbref0130" \h</w:instrText>
      </w:r>
      <w:r>
        <w:fldChar w:fldCharType="separate"/>
      </w:r>
      <w:r>
        <w:rPr>
          <w:color w:val="0080AC"/>
          <w:w w:val="120"/>
          <w:sz w:val="12"/>
        </w:rPr>
        <w:t>confined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04">
        <w:r>
          <w:rPr>
            <w:color w:val="0080AC"/>
            <w:w w:val="120"/>
            <w:sz w:val="12"/>
          </w:rPr>
          <w:t>media.</w:t>
        </w:r>
      </w:hyperlink>
      <w:r>
        <w:rPr>
          <w:color w:val="0080AC"/>
          <w:w w:val="120"/>
          <w:sz w:val="12"/>
        </w:rPr>
        <w:t xml:space="preserve"> </w:t>
      </w:r>
      <w:hyperlink r:id="rId405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06">
        <w:r>
          <w:rPr>
            <w:color w:val="0080AC"/>
            <w:w w:val="120"/>
            <w:sz w:val="12"/>
          </w:rPr>
          <w:t>2016;49:5755–72.</w:t>
        </w:r>
      </w:hyperlink>
    </w:p>
    <w:p w14:paraId="3EAF380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0" w:line="271" w:lineRule="auto"/>
        <w:ind w:left="469" w:right="254" w:hanging="315"/>
        <w:jc w:val="left"/>
        <w:rPr>
          <w:sz w:val="12"/>
        </w:rPr>
      </w:pPr>
      <w:hyperlink r:id="rId407">
        <w:r>
          <w:rPr>
            <w:color w:val="0080AC"/>
            <w:w w:val="120"/>
            <w:sz w:val="12"/>
          </w:rPr>
          <w:t>Richter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08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09">
        <w:r>
          <w:rPr>
            <w:color w:val="0080AC"/>
            <w:w w:val="120"/>
            <w:sz w:val="12"/>
          </w:rPr>
          <w:t>Kruteva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0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2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3">
        <w:r>
          <w:rPr>
            <w:color w:val="0080AC"/>
            <w:w w:val="120"/>
            <w:sz w:val="12"/>
          </w:rPr>
          <w:t>under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4">
        <w:r>
          <w:rPr>
            <w:color w:val="0080AC"/>
            <w:w w:val="120"/>
            <w:sz w:val="12"/>
          </w:rPr>
          <w:t>confinement.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5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6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7">
        <w:r>
          <w:rPr>
            <w:color w:val="0080AC"/>
            <w:spacing w:val="-2"/>
            <w:w w:val="120"/>
            <w:sz w:val="12"/>
          </w:rPr>
          <w:t>2019;15:7316–49.</w:t>
        </w:r>
      </w:hyperlink>
    </w:p>
    <w:bookmarkStart w:id="110" w:name="_bookmark70"/>
    <w:bookmarkEnd w:id="110"/>
    <w:p w14:paraId="6305F68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8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"http://refhub.elsevier.com/S0079-6700(20)30035-6/sbref0140" \h</w:instrText>
      </w:r>
      <w:r>
        <w:fldChar w:fldCharType="separate"/>
      </w:r>
      <w:r>
        <w:rPr>
          <w:color w:val="0080AC"/>
          <w:w w:val="120"/>
          <w:sz w:val="12"/>
        </w:rPr>
        <w:t>Simmons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418">
        <w:r>
          <w:rPr>
            <w:color w:val="0080AC"/>
            <w:w w:val="120"/>
            <w:sz w:val="12"/>
          </w:rPr>
          <w:t>DS.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9">
        <w:r>
          <w:rPr>
            <w:color w:val="0080AC"/>
            <w:w w:val="120"/>
            <w:sz w:val="12"/>
          </w:rPr>
          <w:t>An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">
        <w:r>
          <w:rPr>
            <w:color w:val="0080AC"/>
            <w:w w:val="120"/>
            <w:sz w:val="12"/>
          </w:rPr>
          <w:t>emerging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1">
        <w:r>
          <w:rPr>
            <w:color w:val="0080AC"/>
            <w:w w:val="120"/>
            <w:sz w:val="12"/>
          </w:rPr>
          <w:t>unified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2">
        <w:r>
          <w:rPr>
            <w:color w:val="0080AC"/>
            <w:w w:val="120"/>
            <w:sz w:val="12"/>
          </w:rPr>
          <w:t>view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">
        <w:r>
          <w:rPr>
            <w:color w:val="0080AC"/>
            <w:w w:val="120"/>
            <w:sz w:val="12"/>
          </w:rPr>
          <w:t>dynamic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5">
        <w:r>
          <w:rPr>
            <w:color w:val="0080AC"/>
            <w:w w:val="120"/>
            <w:sz w:val="12"/>
          </w:rPr>
          <w:t>interphases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7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28">
        <w:r>
          <w:rPr>
            <w:color w:val="0080AC"/>
            <w:w w:val="120"/>
            <w:sz w:val="12"/>
          </w:rPr>
          <w:t>Macromol</w:t>
        </w:r>
      </w:hyperlink>
      <w:r>
        <w:rPr>
          <w:color w:val="0080AC"/>
          <w:w w:val="120"/>
          <w:sz w:val="12"/>
        </w:rPr>
        <w:t xml:space="preserve"> </w:t>
      </w:r>
      <w:hyperlink r:id="rId429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30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31">
        <w:r>
          <w:rPr>
            <w:color w:val="0080AC"/>
            <w:w w:val="120"/>
            <w:sz w:val="12"/>
          </w:rPr>
          <w:t>2016;217:137–48.</w:t>
        </w:r>
      </w:hyperlink>
    </w:p>
    <w:p w14:paraId="76D0896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67" w:hanging="315"/>
        <w:jc w:val="left"/>
        <w:rPr>
          <w:sz w:val="12"/>
        </w:rPr>
      </w:pPr>
      <w:hyperlink r:id="rId432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">
        <w:r>
          <w:rPr>
            <w:color w:val="0080AC"/>
            <w:w w:val="120"/>
            <w:sz w:val="12"/>
          </w:rPr>
          <w:t>Carroll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5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6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7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38">
        <w:r>
          <w:rPr>
            <w:color w:val="0080AC"/>
            <w:w w:val="120"/>
            <w:sz w:val="12"/>
          </w:rPr>
          <w:t>Carrillo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9">
        <w:r>
          <w:rPr>
            <w:color w:val="0080AC"/>
            <w:w w:val="120"/>
            <w:sz w:val="12"/>
          </w:rPr>
          <w:t>JM,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0">
        <w:r>
          <w:rPr>
            <w:color w:val="0080AC"/>
            <w:w w:val="120"/>
            <w:sz w:val="12"/>
          </w:rPr>
          <w:t>Sumpter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1">
        <w:r>
          <w:rPr>
            <w:color w:val="0080AC"/>
            <w:w w:val="120"/>
            <w:sz w:val="12"/>
          </w:rPr>
          <w:t>BG,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2">
        <w:r>
          <w:rPr>
            <w:color w:val="0080AC"/>
            <w:w w:val="120"/>
            <w:sz w:val="12"/>
          </w:rPr>
          <w:t>Sokolov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3">
        <w:r>
          <w:rPr>
            <w:color w:val="0080AC"/>
            <w:w w:val="120"/>
            <w:sz w:val="12"/>
          </w:rPr>
          <w:t>AP.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4">
        <w:r>
          <w:rPr>
            <w:color w:val="0080AC"/>
            <w:w w:val="120"/>
            <w:sz w:val="12"/>
          </w:rPr>
          <w:t>Focus: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11" w:name="_bookmark71"/>
      <w:bookmarkEnd w:id="111"/>
      <w:r>
        <w:fldChar w:fldCharType="begin"/>
      </w:r>
      <w:r>
        <w:instrText>HYPERLINK "http://refhub.elsevier.com/S0079-6700(20)30035-6/sbref0145" \h</w:instrText>
      </w:r>
      <w:r>
        <w:fldChar w:fldCharType="separate"/>
      </w:r>
      <w:r>
        <w:rPr>
          <w:color w:val="0080AC"/>
          <w:w w:val="120"/>
          <w:sz w:val="12"/>
        </w:rPr>
        <w:t>structure</w:t>
      </w:r>
      <w:r>
        <w:fldChar w:fldCharType="end"/>
      </w:r>
      <w:r>
        <w:rPr>
          <w:color w:val="0080AC"/>
          <w:spacing w:val="-1"/>
          <w:w w:val="120"/>
          <w:sz w:val="12"/>
        </w:rPr>
        <w:t xml:space="preserve"> </w:t>
      </w:r>
      <w:hyperlink r:id="rId44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4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4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48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49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50">
        <w:r>
          <w:rPr>
            <w:color w:val="0080AC"/>
            <w:w w:val="120"/>
            <w:sz w:val="12"/>
          </w:rPr>
          <w:t>layer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5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5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53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54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w w:val="120"/>
          <w:sz w:val="12"/>
        </w:rPr>
        <w:t xml:space="preserve"> </w:t>
      </w:r>
      <w:hyperlink r:id="rId455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w w:val="120"/>
          <w:sz w:val="12"/>
        </w:rPr>
        <w:t xml:space="preserve"> </w:t>
      </w:r>
      <w:hyperlink r:id="rId456">
        <w:r>
          <w:rPr>
            <w:color w:val="0080AC"/>
            <w:w w:val="120"/>
            <w:sz w:val="12"/>
          </w:rPr>
          <w:t>interactions.</w:t>
        </w:r>
      </w:hyperlink>
      <w:r>
        <w:rPr>
          <w:color w:val="0080AC"/>
          <w:w w:val="120"/>
          <w:sz w:val="12"/>
        </w:rPr>
        <w:t xml:space="preserve"> </w:t>
      </w:r>
      <w:hyperlink r:id="rId457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58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59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60">
        <w:r>
          <w:rPr>
            <w:color w:val="0080AC"/>
            <w:w w:val="120"/>
            <w:sz w:val="12"/>
          </w:rPr>
          <w:t>2017;146,</w:t>
        </w:r>
      </w:hyperlink>
      <w:r>
        <w:rPr>
          <w:color w:val="0080AC"/>
          <w:w w:val="120"/>
          <w:sz w:val="12"/>
        </w:rPr>
        <w:t xml:space="preserve"> </w:t>
      </w:r>
      <w:hyperlink r:id="rId461">
        <w:r>
          <w:rPr>
            <w:color w:val="0080AC"/>
            <w:w w:val="120"/>
            <w:sz w:val="12"/>
          </w:rPr>
          <w:t>203201/1-14.</w:t>
        </w:r>
      </w:hyperlink>
    </w:p>
    <w:bookmarkStart w:id="112" w:name="_bookmark72"/>
    <w:bookmarkEnd w:id="112"/>
    <w:p w14:paraId="3933991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8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"http://refhub.elsevier.com/S0079-6700(20)30035-6/sbref0150" \h</w:instrText>
      </w:r>
      <w:r>
        <w:fldChar w:fldCharType="separate"/>
      </w:r>
      <w:r>
        <w:rPr>
          <w:color w:val="0080AC"/>
          <w:w w:val="120"/>
          <w:sz w:val="12"/>
        </w:rPr>
        <w:t>Volgin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462">
        <w:r>
          <w:rPr>
            <w:color w:val="0080AC"/>
            <w:w w:val="120"/>
            <w:sz w:val="12"/>
          </w:rPr>
          <w:t>IV,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63">
        <w:r>
          <w:rPr>
            <w:color w:val="0080AC"/>
            <w:w w:val="120"/>
            <w:sz w:val="12"/>
          </w:rPr>
          <w:t>Larin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64">
        <w:r>
          <w:rPr>
            <w:color w:val="0080AC"/>
            <w:w w:val="120"/>
            <w:sz w:val="12"/>
          </w:rPr>
          <w:t>SV,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65">
        <w:r>
          <w:rPr>
            <w:color w:val="0080AC"/>
            <w:w w:val="120"/>
            <w:sz w:val="12"/>
          </w:rPr>
          <w:t>Lyulin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66">
        <w:r>
          <w:rPr>
            <w:color w:val="0080AC"/>
            <w:w w:val="120"/>
            <w:sz w:val="12"/>
          </w:rPr>
          <w:t>SV.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67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6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69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2">
        <w:r>
          <w:rPr>
            <w:color w:val="0080AC"/>
            <w:w w:val="120"/>
            <w:sz w:val="12"/>
          </w:rPr>
          <w:t>systems.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13" w:name="_bookmark73"/>
      <w:bookmarkEnd w:id="113"/>
      <w:r>
        <w:fldChar w:fldCharType="begin"/>
      </w:r>
      <w:r>
        <w:instrText>HYPERLINK "http://refhub.elsevier.com/S0079-6700(20)30035-6/sbref0150" \h</w:instrText>
      </w:r>
      <w:r>
        <w:fldChar w:fldCharType="separate"/>
      </w:r>
      <w:r>
        <w:rPr>
          <w:color w:val="0080AC"/>
          <w:w w:val="120"/>
          <w:sz w:val="12"/>
        </w:rPr>
        <w:t>Polym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73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474">
        <w:r>
          <w:rPr>
            <w:color w:val="0080AC"/>
            <w:w w:val="120"/>
            <w:sz w:val="12"/>
          </w:rPr>
          <w:t>Ser</w:t>
        </w:r>
      </w:hyperlink>
      <w:r>
        <w:rPr>
          <w:color w:val="0080AC"/>
          <w:w w:val="120"/>
          <w:sz w:val="12"/>
        </w:rPr>
        <w:t xml:space="preserve"> </w:t>
      </w:r>
      <w:hyperlink r:id="rId475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476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77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78">
        <w:r>
          <w:rPr>
            <w:color w:val="0080AC"/>
            <w:w w:val="120"/>
            <w:sz w:val="12"/>
          </w:rPr>
          <w:t>2018;60:122–34.</w:t>
        </w:r>
      </w:hyperlink>
    </w:p>
    <w:p w14:paraId="0B8415F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83" w:hanging="315"/>
        <w:jc w:val="left"/>
        <w:rPr>
          <w:sz w:val="12"/>
        </w:rPr>
      </w:pPr>
      <w:hyperlink r:id="rId479">
        <w:r>
          <w:rPr>
            <w:color w:val="0080AC"/>
            <w:w w:val="120"/>
            <w:sz w:val="12"/>
          </w:rPr>
          <w:t>Peng</w:t>
        </w:r>
      </w:hyperlink>
      <w:r>
        <w:rPr>
          <w:color w:val="0080AC"/>
          <w:w w:val="120"/>
          <w:sz w:val="12"/>
        </w:rPr>
        <w:t xml:space="preserve"> </w:t>
      </w:r>
      <w:hyperlink r:id="rId480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w w:val="120"/>
          <w:sz w:val="12"/>
        </w:rPr>
        <w:t xml:space="preserve"> </w:t>
      </w:r>
      <w:hyperlink r:id="rId481">
        <w:r>
          <w:rPr>
            <w:color w:val="0080AC"/>
            <w:w w:val="120"/>
            <w:sz w:val="12"/>
          </w:rPr>
          <w:t>Nieuwendaal</w:t>
        </w:r>
      </w:hyperlink>
      <w:r>
        <w:rPr>
          <w:color w:val="0080AC"/>
          <w:w w:val="120"/>
          <w:sz w:val="12"/>
        </w:rPr>
        <w:t xml:space="preserve"> </w:t>
      </w:r>
      <w:hyperlink r:id="rId482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w w:val="120"/>
          <w:sz w:val="12"/>
        </w:rPr>
        <w:t xml:space="preserve"> </w:t>
      </w:r>
      <w:hyperlink r:id="rId483">
        <w:r>
          <w:rPr>
            <w:color w:val="0080AC"/>
            <w:w w:val="120"/>
            <w:sz w:val="12"/>
          </w:rPr>
          <w:t>Soles</w:t>
        </w:r>
      </w:hyperlink>
      <w:r>
        <w:rPr>
          <w:color w:val="0080AC"/>
          <w:w w:val="120"/>
          <w:sz w:val="12"/>
        </w:rPr>
        <w:t xml:space="preserve"> </w:t>
      </w:r>
      <w:hyperlink r:id="rId484">
        <w:r>
          <w:rPr>
            <w:color w:val="0080AC"/>
            <w:w w:val="120"/>
            <w:sz w:val="12"/>
          </w:rPr>
          <w:t>CL.</w:t>
        </w:r>
      </w:hyperlink>
      <w:r>
        <w:rPr>
          <w:color w:val="0080AC"/>
          <w:w w:val="120"/>
          <w:sz w:val="12"/>
        </w:rPr>
        <w:t xml:space="preserve"> </w:t>
      </w:r>
      <w:hyperlink r:id="rId48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8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48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88">
        <w:r>
          <w:rPr>
            <w:color w:val="0080AC"/>
            <w:w w:val="120"/>
            <w:sz w:val="12"/>
          </w:rPr>
          <w:t>constrained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14" w:name="_bookmark74"/>
      <w:bookmarkEnd w:id="114"/>
      <w:r>
        <w:fldChar w:fldCharType="begin"/>
      </w:r>
      <w:r>
        <w:instrText>HYPERLINK "http://refhub.elsevier.com/S0079-6700(20)30035-6/sbref0155" \h</w:instrText>
      </w:r>
      <w:r>
        <w:fldChar w:fldCharType="separate"/>
      </w:r>
      <w:r>
        <w:rPr>
          <w:color w:val="0080AC"/>
          <w:w w:val="120"/>
          <w:sz w:val="12"/>
        </w:rPr>
        <w:t>geometries.</w:t>
      </w:r>
      <w:r>
        <w:fldChar w:fldCharType="end"/>
      </w:r>
      <w:r>
        <w:rPr>
          <w:color w:val="0080AC"/>
          <w:spacing w:val="-4"/>
          <w:w w:val="120"/>
          <w:sz w:val="12"/>
        </w:rPr>
        <w:t xml:space="preserve"> </w:t>
      </w:r>
      <w:hyperlink r:id="rId489">
        <w:r>
          <w:rPr>
            <w:color w:val="0080AC"/>
            <w:w w:val="120"/>
            <w:sz w:val="12"/>
          </w:rPr>
          <w:t>In: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90">
        <w:r>
          <w:rPr>
            <w:color w:val="0080AC"/>
            <w:w w:val="120"/>
            <w:sz w:val="12"/>
          </w:rPr>
          <w:t>Matyjaszewski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91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92">
        <w:r>
          <w:rPr>
            <w:color w:val="0080AC"/>
            <w:w w:val="120"/>
            <w:sz w:val="12"/>
          </w:rPr>
          <w:t>Möller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93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94">
        <w:r>
          <w:rPr>
            <w:color w:val="0080AC"/>
            <w:w w:val="120"/>
            <w:sz w:val="12"/>
          </w:rPr>
          <w:t>editors.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9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96">
        <w:r>
          <w:rPr>
            <w:color w:val="0080AC"/>
            <w:w w:val="120"/>
            <w:sz w:val="12"/>
          </w:rPr>
          <w:t>science: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97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15" w:name="_bookmark75"/>
      <w:bookmarkEnd w:id="115"/>
      <w:r>
        <w:fldChar w:fldCharType="begin"/>
      </w:r>
      <w:r>
        <w:instrText>HYPERLINK "http://refhub.elsevier.com/S0079-6700(20)30035-6/sbref0155" \h</w:instrText>
      </w:r>
      <w:r>
        <w:fldChar w:fldCharType="separate"/>
      </w:r>
      <w:r>
        <w:rPr>
          <w:color w:val="0080AC"/>
          <w:w w:val="120"/>
          <w:sz w:val="12"/>
        </w:rPr>
        <w:t>comprehensive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98">
        <w:r>
          <w:rPr>
            <w:color w:val="0080AC"/>
            <w:w w:val="120"/>
            <w:sz w:val="12"/>
          </w:rPr>
          <w:t>reference,</w:t>
        </w:r>
      </w:hyperlink>
      <w:r>
        <w:rPr>
          <w:color w:val="0080AC"/>
          <w:w w:val="120"/>
          <w:sz w:val="12"/>
        </w:rPr>
        <w:t xml:space="preserve"> </w:t>
      </w:r>
      <w:hyperlink r:id="rId499">
        <w:r>
          <w:rPr>
            <w:color w:val="0080AC"/>
            <w:w w:val="120"/>
            <w:sz w:val="12"/>
          </w:rPr>
          <w:t>vol.</w:t>
        </w:r>
      </w:hyperlink>
      <w:r>
        <w:rPr>
          <w:color w:val="0080AC"/>
          <w:w w:val="120"/>
          <w:sz w:val="12"/>
        </w:rPr>
        <w:t xml:space="preserve"> </w:t>
      </w:r>
      <w:hyperlink r:id="rId500">
        <w:r>
          <w:rPr>
            <w:color w:val="0080AC"/>
            <w:w w:val="120"/>
            <w:sz w:val="12"/>
          </w:rPr>
          <w:t>7.</w:t>
        </w:r>
      </w:hyperlink>
      <w:r>
        <w:rPr>
          <w:color w:val="0080AC"/>
          <w:w w:val="120"/>
          <w:sz w:val="12"/>
        </w:rPr>
        <w:t xml:space="preserve"> </w:t>
      </w:r>
      <w:hyperlink r:id="rId501">
        <w:r>
          <w:rPr>
            <w:color w:val="0080AC"/>
            <w:w w:val="120"/>
            <w:sz w:val="12"/>
          </w:rPr>
          <w:t>Amsterdam:</w:t>
        </w:r>
      </w:hyperlink>
      <w:r>
        <w:rPr>
          <w:color w:val="0080AC"/>
          <w:w w:val="120"/>
          <w:sz w:val="12"/>
        </w:rPr>
        <w:t xml:space="preserve"> </w:t>
      </w:r>
      <w:hyperlink r:id="rId502">
        <w:r>
          <w:rPr>
            <w:color w:val="0080AC"/>
            <w:w w:val="120"/>
            <w:sz w:val="12"/>
          </w:rPr>
          <w:t>Elsevier</w:t>
        </w:r>
      </w:hyperlink>
      <w:r>
        <w:rPr>
          <w:color w:val="0080AC"/>
          <w:w w:val="120"/>
          <w:sz w:val="12"/>
        </w:rPr>
        <w:t xml:space="preserve"> </w:t>
      </w:r>
      <w:hyperlink r:id="rId503">
        <w:r>
          <w:rPr>
            <w:color w:val="0080AC"/>
            <w:w w:val="120"/>
            <w:sz w:val="12"/>
          </w:rPr>
          <w:t>BV;</w:t>
        </w:r>
      </w:hyperlink>
      <w:r>
        <w:rPr>
          <w:color w:val="0080AC"/>
          <w:w w:val="120"/>
          <w:sz w:val="12"/>
        </w:rPr>
        <w:t xml:space="preserve"> </w:t>
      </w:r>
      <w:hyperlink r:id="rId504">
        <w:r>
          <w:rPr>
            <w:color w:val="0080AC"/>
            <w:w w:val="120"/>
            <w:sz w:val="12"/>
          </w:rPr>
          <w:t>2012.</w:t>
        </w:r>
      </w:hyperlink>
    </w:p>
    <w:bookmarkStart w:id="116" w:name="_bookmark76"/>
    <w:bookmarkEnd w:id="116"/>
    <w:p w14:paraId="654C6B91" w14:textId="77777777" w:rsidR="00E21043" w:rsidRDefault="0052501A">
      <w:pPr>
        <w:spacing w:before="2"/>
        <w:ind w:left="469"/>
        <w:rPr>
          <w:sz w:val="12"/>
        </w:rPr>
      </w:pPr>
      <w:r>
        <w:fldChar w:fldCharType="begin"/>
      </w:r>
      <w:r>
        <w:instrText>HYPERLINK "http://refhub.elsevier.com/S0079-6700(20)30035-6/sbref0155" \h</w:instrText>
      </w:r>
      <w:r>
        <w:fldChar w:fldCharType="separate"/>
      </w:r>
      <w:r>
        <w:rPr>
          <w:color w:val="0080AC"/>
          <w:w w:val="120"/>
          <w:sz w:val="12"/>
        </w:rPr>
        <w:t>p.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505">
        <w:r>
          <w:rPr>
            <w:color w:val="0080AC"/>
            <w:spacing w:val="-2"/>
            <w:w w:val="120"/>
            <w:sz w:val="12"/>
          </w:rPr>
          <w:t>345–76.</w:t>
        </w:r>
      </w:hyperlink>
    </w:p>
    <w:p w14:paraId="3FC77FA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18" w:line="271" w:lineRule="auto"/>
        <w:ind w:left="469" w:right="364" w:hanging="315"/>
        <w:jc w:val="left"/>
        <w:rPr>
          <w:sz w:val="12"/>
        </w:rPr>
      </w:pPr>
      <w:hyperlink r:id="rId506">
        <w:r>
          <w:rPr>
            <w:color w:val="0080AC"/>
            <w:w w:val="120"/>
            <w:sz w:val="12"/>
          </w:rPr>
          <w:t>Karatrantos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7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8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9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0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1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2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3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4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5">
        <w:r>
          <w:rPr>
            <w:color w:val="0080AC"/>
            <w:w w:val="120"/>
            <w:sz w:val="12"/>
          </w:rPr>
          <w:t>N.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6">
        <w:r>
          <w:rPr>
            <w:color w:val="0080AC"/>
            <w:w w:val="120"/>
            <w:sz w:val="12"/>
          </w:rPr>
          <w:t>Modeling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17" w:name="_bookmark77"/>
      <w:bookmarkEnd w:id="117"/>
      <w:r>
        <w:fldChar w:fldCharType="begin"/>
      </w:r>
      <w:r>
        <w:instrText>HYPERLINK "http://refhub.elsevier.com/S0079-6700(20)30035-6/sbref0160" \h</w:instrText>
      </w:r>
      <w:r>
        <w:fldChar w:fldCharType="separate"/>
      </w:r>
      <w:r>
        <w:rPr>
          <w:color w:val="0080AC"/>
          <w:w w:val="120"/>
          <w:sz w:val="12"/>
        </w:rPr>
        <w:t>entangled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51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19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52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21">
        <w:r>
          <w:rPr>
            <w:color w:val="0080AC"/>
            <w:w w:val="120"/>
            <w:sz w:val="12"/>
          </w:rPr>
          <w:t>melts</w:t>
        </w:r>
      </w:hyperlink>
      <w:r>
        <w:rPr>
          <w:color w:val="0080AC"/>
          <w:w w:val="120"/>
          <w:sz w:val="12"/>
        </w:rPr>
        <w:t xml:space="preserve"> </w:t>
      </w:r>
      <w:hyperlink r:id="rId522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523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w w:val="120"/>
          <w:sz w:val="12"/>
        </w:rPr>
        <w:t xml:space="preserve"> </w:t>
      </w:r>
      <w:hyperlink r:id="rId524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525">
        <w:r>
          <w:rPr>
            <w:color w:val="0080AC"/>
            <w:w w:val="120"/>
            <w:sz w:val="12"/>
          </w:rPr>
          <w:t>review.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6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w w:val="120"/>
          <w:sz w:val="12"/>
        </w:rPr>
        <w:t xml:space="preserve"> </w:t>
      </w:r>
      <w:hyperlink r:id="rId527">
        <w:r>
          <w:rPr>
            <w:color w:val="0080AC"/>
            <w:w w:val="120"/>
            <w:sz w:val="12"/>
          </w:rPr>
          <w:t>2019;11,</w:t>
        </w:r>
      </w:hyperlink>
      <w:r>
        <w:rPr>
          <w:color w:val="0080AC"/>
          <w:w w:val="120"/>
          <w:sz w:val="12"/>
        </w:rPr>
        <w:t xml:space="preserve"> </w:t>
      </w:r>
      <w:hyperlink r:id="rId528">
        <w:r>
          <w:rPr>
            <w:color w:val="0080AC"/>
            <w:w w:val="120"/>
            <w:sz w:val="12"/>
          </w:rPr>
          <w:t>876/1-29.</w:t>
        </w:r>
      </w:hyperlink>
    </w:p>
    <w:bookmarkStart w:id="118" w:name="_bookmark78"/>
    <w:bookmarkEnd w:id="118"/>
    <w:p w14:paraId="63790BA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268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"http://refhub.elsevier.com/S0079-6700(20)30035-6/sbref0165" \h</w:instrText>
      </w:r>
      <w:r>
        <w:fldChar w:fldCharType="separate"/>
      </w:r>
      <w:r>
        <w:rPr>
          <w:color w:val="0080AC"/>
          <w:w w:val="120"/>
          <w:sz w:val="12"/>
        </w:rPr>
        <w:t>Hore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529">
        <w:r>
          <w:rPr>
            <w:color w:val="0080AC"/>
            <w:w w:val="120"/>
            <w:sz w:val="12"/>
          </w:rPr>
          <w:t>MJA.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0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1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32">
        <w:r>
          <w:rPr>
            <w:color w:val="0080AC"/>
            <w:w w:val="120"/>
            <w:sz w:val="12"/>
          </w:rPr>
          <w:t>nanoparticles: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">
        <w:r>
          <w:rPr>
            <w:color w:val="0080AC"/>
            <w:w w:val="120"/>
            <w:sz w:val="12"/>
          </w:rPr>
          <w:t>&amp;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5">
        <w:r>
          <w:rPr>
            <w:color w:val="0080AC"/>
            <w:w w:val="120"/>
            <w:sz w:val="12"/>
          </w:rPr>
          <w:t>dynamics.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36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38">
        <w:r>
          <w:rPr>
            <w:color w:val="0080AC"/>
            <w:spacing w:val="-2"/>
            <w:w w:val="120"/>
            <w:sz w:val="12"/>
          </w:rPr>
          <w:t>2019;15:1120–34.</w:t>
        </w:r>
      </w:hyperlink>
    </w:p>
    <w:bookmarkStart w:id="119" w:name="_bookmark79"/>
    <w:bookmarkEnd w:id="119"/>
    <w:p w14:paraId="35C1B5C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0" w:line="271" w:lineRule="auto"/>
        <w:ind w:left="469" w:right="56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"http://refhub.elsevier.com/S0079-6700(20)30035-6/sbref0170" \h</w:instrText>
      </w:r>
      <w:r>
        <w:fldChar w:fldCharType="separate"/>
      </w:r>
      <w:r>
        <w:rPr>
          <w:color w:val="0080AC"/>
          <w:w w:val="120"/>
          <w:sz w:val="12"/>
        </w:rPr>
        <w:t>Tjong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539">
        <w:r>
          <w:rPr>
            <w:color w:val="0080AC"/>
            <w:w w:val="120"/>
            <w:sz w:val="12"/>
          </w:rPr>
          <w:t>SC.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0">
        <w:r>
          <w:rPr>
            <w:color w:val="0080AC"/>
            <w:w w:val="120"/>
            <w:sz w:val="12"/>
          </w:rPr>
          <w:t>Structural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2">
        <w:r>
          <w:rPr>
            <w:color w:val="0080AC"/>
            <w:w w:val="120"/>
            <w:sz w:val="12"/>
          </w:rPr>
          <w:t>mechanical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3">
        <w:r>
          <w:rPr>
            <w:color w:val="0080AC"/>
            <w:w w:val="120"/>
            <w:sz w:val="12"/>
          </w:rPr>
          <w:t>properties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4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6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47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548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549">
        <w:r>
          <w:rPr>
            <w:color w:val="0080AC"/>
            <w:w w:val="120"/>
            <w:sz w:val="12"/>
          </w:rPr>
          <w:t>Eng</w:t>
        </w:r>
      </w:hyperlink>
      <w:r>
        <w:rPr>
          <w:color w:val="0080AC"/>
          <w:w w:val="120"/>
          <w:sz w:val="12"/>
        </w:rPr>
        <w:t xml:space="preserve"> </w:t>
      </w:r>
      <w:hyperlink r:id="rId550">
        <w:r>
          <w:rPr>
            <w:color w:val="0080AC"/>
            <w:w w:val="120"/>
            <w:sz w:val="12"/>
          </w:rPr>
          <w:t>R</w:t>
        </w:r>
      </w:hyperlink>
      <w:r>
        <w:rPr>
          <w:color w:val="0080AC"/>
          <w:w w:val="120"/>
          <w:sz w:val="12"/>
        </w:rPr>
        <w:t xml:space="preserve"> </w:t>
      </w:r>
      <w:hyperlink r:id="rId551">
        <w:r>
          <w:rPr>
            <w:color w:val="0080AC"/>
            <w:w w:val="120"/>
            <w:sz w:val="12"/>
          </w:rPr>
          <w:t>Rep</w:t>
        </w:r>
      </w:hyperlink>
      <w:r>
        <w:rPr>
          <w:color w:val="0080AC"/>
          <w:w w:val="120"/>
          <w:sz w:val="12"/>
        </w:rPr>
        <w:t xml:space="preserve"> </w:t>
      </w:r>
      <w:hyperlink r:id="rId552">
        <w:r>
          <w:rPr>
            <w:color w:val="0080AC"/>
            <w:w w:val="120"/>
            <w:sz w:val="12"/>
          </w:rPr>
          <w:t>2006;53:73–197.</w:t>
        </w:r>
      </w:hyperlink>
    </w:p>
    <w:bookmarkStart w:id="120" w:name="_bookmark80"/>
    <w:bookmarkEnd w:id="120"/>
    <w:p w14:paraId="63685E06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43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"http://refhub.elsevier.com/S0079-6700(20)30035-6/sbref0175" \h</w:instrText>
      </w:r>
      <w:r>
        <w:fldChar w:fldCharType="separate"/>
      </w:r>
      <w:r>
        <w:rPr>
          <w:color w:val="0080AC"/>
          <w:w w:val="120"/>
          <w:sz w:val="12"/>
        </w:rPr>
        <w:t>Rubinstein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553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4">
        <w:r>
          <w:rPr>
            <w:color w:val="0080AC"/>
            <w:w w:val="120"/>
            <w:sz w:val="12"/>
          </w:rPr>
          <w:t>Colby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5">
        <w:r>
          <w:rPr>
            <w:color w:val="0080AC"/>
            <w:w w:val="120"/>
            <w:sz w:val="12"/>
          </w:rPr>
          <w:t>RH.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7">
        <w:r>
          <w:rPr>
            <w:color w:val="0080AC"/>
            <w:w w:val="120"/>
            <w:sz w:val="12"/>
          </w:rPr>
          <w:t>physics.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8">
        <w:r>
          <w:rPr>
            <w:color w:val="0080AC"/>
            <w:w w:val="120"/>
            <w:sz w:val="12"/>
          </w:rPr>
          <w:t>New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9">
        <w:r>
          <w:rPr>
            <w:color w:val="0080AC"/>
            <w:w w:val="120"/>
            <w:sz w:val="12"/>
          </w:rPr>
          <w:t>York: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0">
        <w:r>
          <w:rPr>
            <w:color w:val="0080AC"/>
            <w:w w:val="120"/>
            <w:sz w:val="12"/>
          </w:rPr>
          <w:t>Oxford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1">
        <w:r>
          <w:rPr>
            <w:color w:val="0080AC"/>
            <w:w w:val="120"/>
            <w:sz w:val="12"/>
          </w:rPr>
          <w:t>University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62">
        <w:r>
          <w:rPr>
            <w:color w:val="0080AC"/>
            <w:w w:val="120"/>
            <w:sz w:val="12"/>
          </w:rPr>
          <w:t>Press;</w:t>
        </w:r>
      </w:hyperlink>
      <w:r>
        <w:rPr>
          <w:color w:val="0080AC"/>
          <w:w w:val="120"/>
          <w:sz w:val="12"/>
        </w:rPr>
        <w:t xml:space="preserve"> </w:t>
      </w:r>
      <w:hyperlink r:id="rId563">
        <w:r>
          <w:rPr>
            <w:color w:val="0080AC"/>
            <w:w w:val="120"/>
            <w:sz w:val="12"/>
          </w:rPr>
          <w:t>2003,</w:t>
        </w:r>
      </w:hyperlink>
      <w:r>
        <w:rPr>
          <w:color w:val="0080AC"/>
          <w:w w:val="120"/>
          <w:sz w:val="12"/>
        </w:rPr>
        <w:t xml:space="preserve"> </w:t>
      </w:r>
      <w:hyperlink r:id="rId564">
        <w:r>
          <w:rPr>
            <w:color w:val="0080AC"/>
            <w:w w:val="120"/>
            <w:sz w:val="12"/>
          </w:rPr>
          <w:t>454</w:t>
        </w:r>
      </w:hyperlink>
      <w:r>
        <w:rPr>
          <w:color w:val="0080AC"/>
          <w:w w:val="120"/>
          <w:sz w:val="12"/>
        </w:rPr>
        <w:t xml:space="preserve"> </w:t>
      </w:r>
      <w:hyperlink r:id="rId565">
        <w:r>
          <w:rPr>
            <w:color w:val="0080AC"/>
            <w:w w:val="120"/>
            <w:sz w:val="12"/>
          </w:rPr>
          <w:t>pp.</w:t>
        </w:r>
      </w:hyperlink>
    </w:p>
    <w:p w14:paraId="35EC033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243" w:hanging="315"/>
        <w:jc w:val="left"/>
        <w:rPr>
          <w:sz w:val="12"/>
        </w:rPr>
      </w:pPr>
      <w:hyperlink r:id="rId566">
        <w:r>
          <w:rPr>
            <w:color w:val="0080AC"/>
            <w:w w:val="120"/>
            <w:sz w:val="12"/>
          </w:rPr>
          <w:t>Priestley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7">
        <w:r>
          <w:rPr>
            <w:color w:val="0080AC"/>
            <w:w w:val="120"/>
            <w:sz w:val="12"/>
          </w:rPr>
          <w:t>RD,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8">
        <w:r>
          <w:rPr>
            <w:color w:val="0080AC"/>
            <w:w w:val="120"/>
            <w:sz w:val="12"/>
          </w:rPr>
          <w:t>Cangialosi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0">
        <w:r>
          <w:rPr>
            <w:color w:val="0080AC"/>
            <w:w w:val="120"/>
            <w:sz w:val="12"/>
          </w:rPr>
          <w:t>Napolitano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1">
        <w:r>
          <w:rPr>
            <w:color w:val="0080AC"/>
            <w:w w:val="120"/>
            <w:sz w:val="12"/>
          </w:rPr>
          <w:t>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2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4">
        <w:r>
          <w:rPr>
            <w:color w:val="0080AC"/>
            <w:w w:val="120"/>
            <w:sz w:val="12"/>
          </w:rPr>
          <w:t>equivalence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5">
        <w:r>
          <w:rPr>
            <w:color w:val="0080AC"/>
            <w:w w:val="120"/>
            <w:sz w:val="12"/>
          </w:rPr>
          <w:t>between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6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21" w:name="_bookmark81"/>
      <w:bookmarkEnd w:id="121"/>
      <w:r>
        <w:fldChar w:fldCharType="begin"/>
      </w:r>
      <w:r>
        <w:instrText>HYPERLINK "http://refhub.elsevier.com/S0079-6700(20)30035-6/sbref0180" \h</w:instrText>
      </w:r>
      <w:r>
        <w:fldChar w:fldCharType="separate"/>
      </w:r>
      <w:r>
        <w:rPr>
          <w:color w:val="0080AC"/>
          <w:w w:val="120"/>
          <w:sz w:val="12"/>
        </w:rPr>
        <w:t>thermodynamic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57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578">
        <w:r>
          <w:rPr>
            <w:color w:val="0080AC"/>
            <w:w w:val="120"/>
            <w:sz w:val="12"/>
          </w:rPr>
          <w:t>dynamic</w:t>
        </w:r>
      </w:hyperlink>
      <w:r>
        <w:rPr>
          <w:color w:val="0080AC"/>
          <w:w w:val="120"/>
          <w:sz w:val="12"/>
        </w:rPr>
        <w:t xml:space="preserve"> </w:t>
      </w:r>
      <w:hyperlink r:id="rId579">
        <w:r>
          <w:rPr>
            <w:color w:val="0080AC"/>
            <w:w w:val="120"/>
            <w:sz w:val="12"/>
          </w:rPr>
          <w:t>measurements</w:t>
        </w:r>
      </w:hyperlink>
      <w:r>
        <w:rPr>
          <w:color w:val="0080AC"/>
          <w:w w:val="120"/>
          <w:sz w:val="12"/>
        </w:rPr>
        <w:t xml:space="preserve"> </w:t>
      </w:r>
      <w:hyperlink r:id="rId58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81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582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w w:val="120"/>
          <w:sz w:val="12"/>
        </w:rPr>
        <w:t xml:space="preserve"> </w:t>
      </w:r>
      <w:hyperlink r:id="rId583">
        <w:r>
          <w:rPr>
            <w:color w:val="0080AC"/>
            <w:w w:val="120"/>
            <w:sz w:val="12"/>
          </w:rPr>
          <w:t>transition</w:t>
        </w:r>
      </w:hyperlink>
      <w:r>
        <w:rPr>
          <w:color w:val="0080AC"/>
          <w:w w:val="120"/>
          <w:sz w:val="12"/>
        </w:rPr>
        <w:t xml:space="preserve"> </w:t>
      </w:r>
      <w:hyperlink r:id="rId58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85">
        <w:r>
          <w:rPr>
            <w:color w:val="0080AC"/>
            <w:w w:val="120"/>
            <w:sz w:val="12"/>
          </w:rPr>
          <w:t>confined</w:t>
        </w:r>
      </w:hyperlink>
      <w:r>
        <w:rPr>
          <w:color w:val="0080AC"/>
          <w:w w:val="120"/>
          <w:sz w:val="12"/>
        </w:rPr>
        <w:t xml:space="preserve"> </w:t>
      </w:r>
      <w:hyperlink r:id="rId586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w w:val="120"/>
          <w:sz w:val="12"/>
        </w:rPr>
        <w:t xml:space="preserve"> </w:t>
      </w:r>
      <w:hyperlink r:id="rId587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588">
        <w:r>
          <w:rPr>
            <w:color w:val="0080AC"/>
            <w:w w:val="120"/>
            <w:sz w:val="12"/>
          </w:rPr>
          <w:t>Non</w:t>
        </w:r>
      </w:hyperlink>
      <w:r>
        <w:rPr>
          <w:color w:val="0080AC"/>
          <w:w w:val="120"/>
          <w:sz w:val="12"/>
        </w:rPr>
        <w:t xml:space="preserve"> </w:t>
      </w:r>
      <w:hyperlink r:id="rId589">
        <w:r>
          <w:rPr>
            <w:color w:val="0080AC"/>
            <w:w w:val="120"/>
            <w:sz w:val="12"/>
          </w:rPr>
          <w:t>Cryst</w:t>
        </w:r>
      </w:hyperlink>
      <w:r>
        <w:rPr>
          <w:color w:val="0080AC"/>
          <w:w w:val="120"/>
          <w:sz w:val="12"/>
        </w:rPr>
        <w:t xml:space="preserve"> </w:t>
      </w:r>
      <w:hyperlink r:id="rId590">
        <w:r>
          <w:rPr>
            <w:color w:val="0080AC"/>
            <w:w w:val="120"/>
            <w:sz w:val="12"/>
          </w:rPr>
          <w:t>Solids</w:t>
        </w:r>
      </w:hyperlink>
      <w:r>
        <w:rPr>
          <w:color w:val="0080AC"/>
          <w:w w:val="120"/>
          <w:sz w:val="12"/>
        </w:rPr>
        <w:t xml:space="preserve"> </w:t>
      </w:r>
      <w:hyperlink r:id="rId591">
        <w:r>
          <w:rPr>
            <w:color w:val="0080AC"/>
            <w:w w:val="120"/>
            <w:sz w:val="12"/>
          </w:rPr>
          <w:t>2015;407:288–95.</w:t>
        </w:r>
      </w:hyperlink>
    </w:p>
    <w:bookmarkStart w:id="122" w:name="_bookmark82"/>
    <w:bookmarkEnd w:id="122"/>
    <w:p w14:paraId="3A452D0D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137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"http://refhub.elsevier.com/S0079-6700(20)30035-6/sbref0185" \h</w:instrText>
      </w:r>
      <w:r>
        <w:fldChar w:fldCharType="separate"/>
      </w:r>
      <w:r>
        <w:rPr>
          <w:color w:val="0080AC"/>
          <w:w w:val="120"/>
          <w:sz w:val="12"/>
        </w:rPr>
        <w:t>Arrese-Igor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592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93">
        <w:r>
          <w:rPr>
            <w:color w:val="0080AC"/>
            <w:w w:val="120"/>
            <w:sz w:val="12"/>
          </w:rPr>
          <w:t>Arbe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94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95">
        <w:r>
          <w:rPr>
            <w:color w:val="0080AC"/>
            <w:w w:val="120"/>
            <w:sz w:val="12"/>
          </w:rPr>
          <w:t>Frick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96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97">
        <w:r>
          <w:rPr>
            <w:color w:val="0080AC"/>
            <w:w w:val="120"/>
            <w:sz w:val="12"/>
          </w:rPr>
          <w:t>Colmenero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98">
        <w:r>
          <w:rPr>
            <w:color w:val="0080AC"/>
            <w:w w:val="120"/>
            <w:sz w:val="12"/>
          </w:rPr>
          <w:t>J.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99">
        <w:r>
          <w:rPr>
            <w:color w:val="0080AC"/>
            <w:w w:val="120"/>
            <w:sz w:val="12"/>
          </w:rPr>
          <w:t>Glassy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00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0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02">
        <w:r>
          <w:rPr>
            <w:color w:val="0080AC"/>
            <w:w w:val="120"/>
            <w:sz w:val="12"/>
          </w:rPr>
          <w:t>polystyrene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603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w w:val="120"/>
          <w:sz w:val="12"/>
        </w:rPr>
        <w:t xml:space="preserve"> </w:t>
      </w:r>
      <w:hyperlink r:id="rId604">
        <w:r>
          <w:rPr>
            <w:color w:val="0080AC"/>
            <w:w w:val="120"/>
            <w:sz w:val="12"/>
          </w:rPr>
          <w:t>quasielastic</w:t>
        </w:r>
      </w:hyperlink>
      <w:r>
        <w:rPr>
          <w:color w:val="0080AC"/>
          <w:w w:val="120"/>
          <w:sz w:val="12"/>
        </w:rPr>
        <w:t xml:space="preserve"> </w:t>
      </w:r>
      <w:hyperlink r:id="rId605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w w:val="120"/>
          <w:sz w:val="12"/>
        </w:rPr>
        <w:t xml:space="preserve"> </w:t>
      </w:r>
      <w:hyperlink r:id="rId606">
        <w:r>
          <w:rPr>
            <w:color w:val="0080AC"/>
            <w:w w:val="120"/>
            <w:sz w:val="12"/>
          </w:rPr>
          <w:t>scattering.</w:t>
        </w:r>
      </w:hyperlink>
      <w:r>
        <w:rPr>
          <w:color w:val="0080AC"/>
          <w:w w:val="120"/>
          <w:sz w:val="12"/>
        </w:rPr>
        <w:t xml:space="preserve"> </w:t>
      </w:r>
      <w:hyperlink r:id="rId607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608">
        <w:r>
          <w:rPr>
            <w:color w:val="0080AC"/>
            <w:w w:val="120"/>
            <w:sz w:val="12"/>
          </w:rPr>
          <w:t>2011;44:3161–8.</w:t>
        </w:r>
      </w:hyperlink>
    </w:p>
    <w:bookmarkStart w:id="123" w:name="_bookmark83"/>
    <w:bookmarkEnd w:id="123"/>
    <w:p w14:paraId="0ADE2929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24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"http://refhub.elsevier.com/S0079-6700(20)30035-6/sbref0190" \h</w:instrText>
      </w:r>
      <w:r>
        <w:fldChar w:fldCharType="separate"/>
      </w:r>
      <w:r>
        <w:rPr>
          <w:color w:val="0080AC"/>
          <w:w w:val="120"/>
          <w:sz w:val="12"/>
        </w:rPr>
        <w:t>Wyart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609">
        <w:r>
          <w:rPr>
            <w:color w:val="0080AC"/>
            <w:w w:val="120"/>
            <w:sz w:val="12"/>
          </w:rPr>
          <w:t>FB,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0">
        <w:r>
          <w:rPr>
            <w:color w:val="0080AC"/>
            <w:w w:val="120"/>
            <w:sz w:val="12"/>
          </w:rPr>
          <w:t>De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1">
        <w:r>
          <w:rPr>
            <w:color w:val="0080AC"/>
            <w:w w:val="120"/>
            <w:sz w:val="12"/>
          </w:rPr>
          <w:t>Gennes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2">
        <w:r>
          <w:rPr>
            <w:color w:val="0080AC"/>
            <w:w w:val="120"/>
            <w:sz w:val="12"/>
          </w:rPr>
          <w:t>PG.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3">
        <w:r>
          <w:rPr>
            <w:color w:val="0080AC"/>
            <w:w w:val="120"/>
            <w:sz w:val="12"/>
          </w:rPr>
          <w:t>Viscosity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4">
        <w:r>
          <w:rPr>
            <w:color w:val="0080AC"/>
            <w:w w:val="120"/>
            <w:sz w:val="12"/>
          </w:rPr>
          <w:t>at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5">
        <w:r>
          <w:rPr>
            <w:color w:val="0080AC"/>
            <w:w w:val="120"/>
            <w:sz w:val="12"/>
          </w:rPr>
          <w:t>small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6">
        <w:r>
          <w:rPr>
            <w:color w:val="0080AC"/>
            <w:w w:val="120"/>
            <w:sz w:val="12"/>
          </w:rPr>
          <w:t>scales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19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20">
        <w:r>
          <w:rPr>
            <w:color w:val="0080AC"/>
            <w:w w:val="120"/>
            <w:sz w:val="12"/>
          </w:rPr>
          <w:t>Eur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621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622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623">
        <w:r>
          <w:rPr>
            <w:color w:val="0080AC"/>
            <w:w w:val="120"/>
            <w:sz w:val="12"/>
          </w:rPr>
          <w:t>E</w:t>
        </w:r>
      </w:hyperlink>
      <w:r>
        <w:rPr>
          <w:color w:val="0080AC"/>
          <w:w w:val="120"/>
          <w:sz w:val="12"/>
        </w:rPr>
        <w:t xml:space="preserve"> </w:t>
      </w:r>
      <w:hyperlink r:id="rId624">
        <w:r>
          <w:rPr>
            <w:color w:val="0080AC"/>
            <w:w w:val="120"/>
            <w:sz w:val="12"/>
          </w:rPr>
          <w:t>2000;1:93–7.</w:t>
        </w:r>
      </w:hyperlink>
    </w:p>
    <w:p w14:paraId="07DDD0C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198" w:hanging="315"/>
        <w:jc w:val="left"/>
        <w:rPr>
          <w:sz w:val="12"/>
        </w:rPr>
      </w:pPr>
      <w:hyperlink r:id="rId625">
        <w:r>
          <w:rPr>
            <w:color w:val="0080AC"/>
            <w:w w:val="120"/>
            <w:sz w:val="12"/>
          </w:rPr>
          <w:t>Genix</w:t>
        </w:r>
      </w:hyperlink>
      <w:r>
        <w:rPr>
          <w:color w:val="0080AC"/>
          <w:w w:val="120"/>
          <w:sz w:val="12"/>
        </w:rPr>
        <w:t xml:space="preserve"> </w:t>
      </w:r>
      <w:hyperlink r:id="rId626">
        <w:r>
          <w:rPr>
            <w:color w:val="0080AC"/>
            <w:w w:val="120"/>
            <w:sz w:val="12"/>
          </w:rPr>
          <w:t>AC,</w:t>
        </w:r>
      </w:hyperlink>
      <w:r>
        <w:rPr>
          <w:color w:val="0080AC"/>
          <w:w w:val="120"/>
          <w:sz w:val="12"/>
        </w:rPr>
        <w:t xml:space="preserve"> </w:t>
      </w:r>
      <w:hyperlink r:id="rId627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w w:val="120"/>
          <w:sz w:val="12"/>
        </w:rPr>
        <w:t xml:space="preserve"> </w:t>
      </w:r>
      <w:hyperlink r:id="rId628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w w:val="120"/>
          <w:sz w:val="12"/>
        </w:rPr>
        <w:t xml:space="preserve"> </w:t>
      </w:r>
      <w:hyperlink r:id="rId629">
        <w:r>
          <w:rPr>
            <w:color w:val="0080AC"/>
            <w:w w:val="120"/>
            <w:sz w:val="12"/>
          </w:rPr>
          <w:t>Kisliuk</w:t>
        </w:r>
      </w:hyperlink>
      <w:r>
        <w:rPr>
          <w:color w:val="0080AC"/>
          <w:w w:val="120"/>
          <w:sz w:val="12"/>
        </w:rPr>
        <w:t xml:space="preserve"> </w:t>
      </w:r>
      <w:hyperlink r:id="rId630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631">
        <w:r>
          <w:rPr>
            <w:color w:val="0080AC"/>
            <w:w w:val="120"/>
            <w:sz w:val="12"/>
          </w:rPr>
          <w:t>Carroll</w:t>
        </w:r>
      </w:hyperlink>
      <w:r>
        <w:rPr>
          <w:color w:val="0080AC"/>
          <w:w w:val="120"/>
          <w:sz w:val="12"/>
        </w:rPr>
        <w:t xml:space="preserve"> </w:t>
      </w:r>
      <w:hyperlink r:id="rId632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w w:val="120"/>
          <w:sz w:val="12"/>
        </w:rPr>
        <w:t xml:space="preserve"> </w:t>
      </w:r>
      <w:hyperlink r:id="rId633">
        <w:r>
          <w:rPr>
            <w:color w:val="0080AC"/>
            <w:w w:val="120"/>
            <w:sz w:val="12"/>
          </w:rPr>
          <w:t>Zhao</w:t>
        </w:r>
      </w:hyperlink>
      <w:r>
        <w:rPr>
          <w:color w:val="0080AC"/>
          <w:w w:val="120"/>
          <w:sz w:val="12"/>
        </w:rPr>
        <w:t xml:space="preserve"> </w:t>
      </w:r>
      <w:hyperlink r:id="rId634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635">
        <w:r>
          <w:rPr>
            <w:color w:val="0080AC"/>
            <w:w w:val="120"/>
            <w:sz w:val="12"/>
          </w:rPr>
          <w:t>Oberdisse</w:t>
        </w:r>
      </w:hyperlink>
      <w:r>
        <w:rPr>
          <w:color w:val="0080AC"/>
          <w:w w:val="120"/>
          <w:sz w:val="12"/>
        </w:rPr>
        <w:t xml:space="preserve"> </w:t>
      </w:r>
      <w:hyperlink r:id="rId636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w w:val="120"/>
          <w:sz w:val="12"/>
        </w:rPr>
        <w:t xml:space="preserve"> </w:t>
      </w:r>
      <w:hyperlink r:id="rId637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638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24" w:name="_bookmark84"/>
      <w:bookmarkEnd w:id="124"/>
      <w:r>
        <w:fldChar w:fldCharType="begin"/>
      </w:r>
      <w:r>
        <w:instrText>HYPERLINK "http://refhub.elsevier.com/S0079-6700(20)30035-6/sbref0195" \h</w:instrText>
      </w:r>
      <w:r>
        <w:fldChar w:fldCharType="separate"/>
      </w:r>
      <w:r>
        <w:rPr>
          <w:color w:val="0080AC"/>
          <w:w w:val="120"/>
          <w:sz w:val="12"/>
        </w:rPr>
        <w:t>Enhancing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63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40">
        <w:r>
          <w:rPr>
            <w:color w:val="0080AC"/>
            <w:w w:val="120"/>
            <w:sz w:val="12"/>
          </w:rPr>
          <w:t>mechanical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41">
        <w:r>
          <w:rPr>
            <w:color w:val="0080AC"/>
            <w:w w:val="120"/>
            <w:sz w:val="12"/>
          </w:rPr>
          <w:t>properties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42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43">
        <w:r>
          <w:rPr>
            <w:color w:val="0080AC"/>
            <w:w w:val="120"/>
            <w:sz w:val="12"/>
          </w:rPr>
          <w:t>glassy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44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45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46">
        <w:r>
          <w:rPr>
            <w:color w:val="0080AC"/>
            <w:w w:val="120"/>
            <w:sz w:val="12"/>
          </w:rPr>
          <w:t>tuning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25" w:name="_bookmark85"/>
      <w:bookmarkEnd w:id="125"/>
      <w:r>
        <w:fldChar w:fldCharType="begin"/>
      </w:r>
      <w:r>
        <w:instrText>HYPERLINK "http://refhub.elsevier.com/S0079-6700(20)30035-6/sbref0195" \h</w:instrText>
      </w:r>
      <w:r>
        <w:fldChar w:fldCharType="separate"/>
      </w:r>
      <w:r>
        <w:rPr>
          <w:color w:val="0080AC"/>
          <w:w w:val="120"/>
          <w:sz w:val="12"/>
        </w:rPr>
        <w:t>polymer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647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w w:val="120"/>
          <w:sz w:val="12"/>
        </w:rPr>
        <w:t xml:space="preserve"> </w:t>
      </w:r>
      <w:hyperlink r:id="rId648">
        <w:r>
          <w:rPr>
            <w:color w:val="0080AC"/>
            <w:w w:val="120"/>
            <w:sz w:val="12"/>
          </w:rPr>
          <w:t>weight.</w:t>
        </w:r>
      </w:hyperlink>
      <w:r>
        <w:rPr>
          <w:color w:val="0080AC"/>
          <w:w w:val="120"/>
          <w:sz w:val="12"/>
        </w:rPr>
        <w:t xml:space="preserve"> </w:t>
      </w:r>
      <w:hyperlink r:id="rId649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650">
        <w:r>
          <w:rPr>
            <w:color w:val="0080AC"/>
            <w:w w:val="120"/>
            <w:sz w:val="12"/>
          </w:rPr>
          <w:t>Appl</w:t>
        </w:r>
      </w:hyperlink>
      <w:r>
        <w:rPr>
          <w:color w:val="0080AC"/>
          <w:w w:val="120"/>
          <w:sz w:val="12"/>
        </w:rPr>
        <w:t xml:space="preserve"> </w:t>
      </w:r>
      <w:hyperlink r:id="rId651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652">
        <w:r>
          <w:rPr>
            <w:color w:val="0080AC"/>
            <w:w w:val="120"/>
            <w:sz w:val="12"/>
          </w:rPr>
          <w:t>Interfaces</w:t>
        </w:r>
      </w:hyperlink>
      <w:r>
        <w:rPr>
          <w:color w:val="0080AC"/>
          <w:w w:val="120"/>
          <w:sz w:val="12"/>
        </w:rPr>
        <w:t xml:space="preserve"> </w:t>
      </w:r>
      <w:hyperlink r:id="rId653">
        <w:r>
          <w:rPr>
            <w:color w:val="0080AC"/>
            <w:w w:val="120"/>
            <w:sz w:val="12"/>
          </w:rPr>
          <w:t>2018;10: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654">
        <w:r>
          <w:rPr>
            <w:color w:val="0080AC"/>
            <w:spacing w:val="-2"/>
            <w:w w:val="120"/>
            <w:sz w:val="12"/>
          </w:rPr>
          <w:t>33601–10.</w:t>
        </w:r>
      </w:hyperlink>
    </w:p>
    <w:p w14:paraId="639F35B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754" w:hanging="315"/>
        <w:jc w:val="both"/>
        <w:rPr>
          <w:sz w:val="12"/>
        </w:rPr>
      </w:pPr>
      <w:hyperlink r:id="rId655">
        <w:r>
          <w:rPr>
            <w:color w:val="0080AC"/>
            <w:w w:val="120"/>
            <w:sz w:val="12"/>
          </w:rPr>
          <w:t>Chen</w:t>
        </w:r>
      </w:hyperlink>
      <w:r>
        <w:rPr>
          <w:color w:val="0080AC"/>
          <w:w w:val="120"/>
          <w:sz w:val="12"/>
        </w:rPr>
        <w:t xml:space="preserve"> </w:t>
      </w:r>
      <w:hyperlink r:id="rId656">
        <w:r>
          <w:rPr>
            <w:color w:val="0080AC"/>
            <w:w w:val="120"/>
            <w:sz w:val="12"/>
          </w:rPr>
          <w:t>Q,</w:t>
        </w:r>
      </w:hyperlink>
      <w:r>
        <w:rPr>
          <w:color w:val="0080AC"/>
          <w:w w:val="120"/>
          <w:sz w:val="12"/>
        </w:rPr>
        <w:t xml:space="preserve"> </w:t>
      </w:r>
      <w:hyperlink r:id="rId657">
        <w:r>
          <w:rPr>
            <w:color w:val="0080AC"/>
            <w:w w:val="120"/>
            <w:sz w:val="12"/>
          </w:rPr>
          <w:t>Gong</w:t>
        </w:r>
      </w:hyperlink>
      <w:r>
        <w:rPr>
          <w:color w:val="0080AC"/>
          <w:w w:val="120"/>
          <w:sz w:val="12"/>
        </w:rPr>
        <w:t xml:space="preserve"> </w:t>
      </w:r>
      <w:hyperlink r:id="rId658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659">
        <w:r>
          <w:rPr>
            <w:color w:val="0080AC"/>
            <w:w w:val="120"/>
            <w:sz w:val="12"/>
          </w:rPr>
          <w:t>Moll</w:t>
        </w:r>
      </w:hyperlink>
      <w:r>
        <w:rPr>
          <w:color w:val="0080AC"/>
          <w:w w:val="120"/>
          <w:sz w:val="12"/>
        </w:rPr>
        <w:t xml:space="preserve"> </w:t>
      </w:r>
      <w:hyperlink r:id="rId660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w w:val="120"/>
          <w:sz w:val="12"/>
        </w:rPr>
        <w:t xml:space="preserve"> </w:t>
      </w:r>
      <w:hyperlink r:id="rId661">
        <w:r>
          <w:rPr>
            <w:color w:val="0080AC"/>
            <w:w w:val="120"/>
            <w:sz w:val="12"/>
          </w:rPr>
          <w:t>Zhao</w:t>
        </w:r>
      </w:hyperlink>
      <w:r>
        <w:rPr>
          <w:color w:val="0080AC"/>
          <w:w w:val="120"/>
          <w:sz w:val="12"/>
        </w:rPr>
        <w:t xml:space="preserve"> </w:t>
      </w:r>
      <w:hyperlink r:id="rId662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w w:val="120"/>
          <w:sz w:val="12"/>
        </w:rPr>
        <w:t xml:space="preserve"> </w:t>
      </w:r>
      <w:hyperlink r:id="rId663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w w:val="120"/>
          <w:sz w:val="12"/>
        </w:rPr>
        <w:t xml:space="preserve"> </w:t>
      </w:r>
      <w:hyperlink r:id="rId664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w w:val="120"/>
          <w:sz w:val="12"/>
        </w:rPr>
        <w:t xml:space="preserve"> </w:t>
      </w:r>
      <w:hyperlink r:id="rId665">
        <w:r>
          <w:rPr>
            <w:color w:val="0080AC"/>
            <w:w w:val="120"/>
            <w:sz w:val="12"/>
          </w:rPr>
          <w:t>Colby</w:t>
        </w:r>
      </w:hyperlink>
      <w:r>
        <w:rPr>
          <w:color w:val="0080AC"/>
          <w:w w:val="120"/>
          <w:sz w:val="12"/>
        </w:rPr>
        <w:t xml:space="preserve"> </w:t>
      </w:r>
      <w:hyperlink r:id="rId666">
        <w:r>
          <w:rPr>
            <w:color w:val="0080AC"/>
            <w:w w:val="120"/>
            <w:sz w:val="12"/>
          </w:rPr>
          <w:t>RH.</w:t>
        </w:r>
      </w:hyperlink>
      <w:r>
        <w:rPr>
          <w:color w:val="0080AC"/>
          <w:w w:val="120"/>
          <w:sz w:val="12"/>
        </w:rPr>
        <w:t xml:space="preserve"> </w:t>
      </w:r>
      <w:hyperlink r:id="rId667">
        <w:r>
          <w:rPr>
            <w:color w:val="0080AC"/>
            <w:w w:val="120"/>
            <w:sz w:val="12"/>
          </w:rPr>
          <w:t>Mechanical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26" w:name="_bookmark86"/>
      <w:bookmarkEnd w:id="126"/>
      <w:r>
        <w:fldChar w:fldCharType="begin"/>
      </w:r>
      <w:r>
        <w:instrText>HYPERLINK "http://refhub.elsevier.com/S0079-6700(20)30035-6/sbref0200" \h</w:instrText>
      </w:r>
      <w:r>
        <w:fldChar w:fldCharType="separate"/>
      </w:r>
      <w:r>
        <w:rPr>
          <w:color w:val="0080AC"/>
          <w:w w:val="120"/>
          <w:sz w:val="12"/>
        </w:rPr>
        <w:t>reinforcement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66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6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70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71">
        <w:r>
          <w:rPr>
            <w:color w:val="0080AC"/>
            <w:w w:val="120"/>
            <w:sz w:val="12"/>
          </w:rPr>
          <w:t>from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72">
        <w:r>
          <w:rPr>
            <w:color w:val="0080AC"/>
            <w:w w:val="120"/>
            <w:sz w:val="12"/>
          </w:rPr>
          <w:t>percolation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7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74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675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676">
        <w:r>
          <w:rPr>
            <w:color w:val="0080AC"/>
            <w:w w:val="120"/>
            <w:sz w:val="12"/>
          </w:rPr>
          <w:t>network.</w:t>
        </w:r>
      </w:hyperlink>
      <w:r>
        <w:rPr>
          <w:color w:val="0080AC"/>
          <w:w w:val="120"/>
          <w:sz w:val="12"/>
        </w:rPr>
        <w:t xml:space="preserve"> </w:t>
      </w:r>
      <w:hyperlink r:id="rId677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678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679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680">
        <w:r>
          <w:rPr>
            <w:color w:val="0080AC"/>
            <w:w w:val="120"/>
            <w:sz w:val="12"/>
          </w:rPr>
          <w:t>2015;4:398–402.</w:t>
        </w:r>
      </w:hyperlink>
    </w:p>
    <w:bookmarkStart w:id="127" w:name="_bookmark87"/>
    <w:bookmarkEnd w:id="127"/>
    <w:p w14:paraId="6DDB812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95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"http://refhub.elsevier.com/S0079-6700(20)30035-6/sbref0205" \h</w:instrText>
      </w:r>
      <w:r>
        <w:fldChar w:fldCharType="separate"/>
      </w:r>
      <w:r>
        <w:rPr>
          <w:color w:val="0080AC"/>
          <w:w w:val="120"/>
          <w:sz w:val="12"/>
        </w:rPr>
        <w:t>Yang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68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82">
        <w:r>
          <w:rPr>
            <w:color w:val="0080AC"/>
            <w:w w:val="120"/>
            <w:sz w:val="12"/>
          </w:rPr>
          <w:t>Akcora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83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84">
        <w:r>
          <w:rPr>
            <w:color w:val="0080AC"/>
            <w:w w:val="120"/>
            <w:sz w:val="12"/>
          </w:rPr>
          <w:t>Deformation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8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86">
        <w:r>
          <w:rPr>
            <w:color w:val="0080AC"/>
            <w:w w:val="120"/>
            <w:sz w:val="12"/>
          </w:rPr>
          <w:t>chemically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87">
        <w:r>
          <w:rPr>
            <w:color w:val="0080AC"/>
            <w:w w:val="120"/>
            <w:sz w:val="12"/>
          </w:rPr>
          <w:t>heterogeneous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688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28" w:name="_bookmark88"/>
      <w:bookmarkEnd w:id="128"/>
      <w:r>
        <w:fldChar w:fldCharType="begin"/>
      </w:r>
      <w:r>
        <w:instrText>HYPERLINK "http://refhub.elsevier.com/S0079-6700(20)30035-6/sbref0205" \h</w:instrText>
      </w:r>
      <w:r>
        <w:fldChar w:fldCharType="separate"/>
      </w:r>
      <w:r>
        <w:rPr>
          <w:color w:val="0080AC"/>
          <w:w w:val="120"/>
          <w:sz w:val="12"/>
        </w:rPr>
        <w:t>layers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68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69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691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692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693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694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695">
        <w:r>
          <w:rPr>
            <w:color w:val="0080AC"/>
            <w:w w:val="120"/>
            <w:sz w:val="12"/>
          </w:rPr>
          <w:t>2019;8:1635–41.</w:t>
        </w:r>
      </w:hyperlink>
    </w:p>
    <w:p w14:paraId="18F64AF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73" w:hanging="315"/>
        <w:jc w:val="left"/>
        <w:rPr>
          <w:sz w:val="12"/>
        </w:rPr>
      </w:pPr>
      <w:hyperlink r:id="rId696">
        <w:r>
          <w:rPr>
            <w:color w:val="0080AC"/>
            <w:w w:val="120"/>
            <w:sz w:val="12"/>
          </w:rPr>
          <w:t>Mogurampelly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9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98">
        <w:r>
          <w:rPr>
            <w:color w:val="0080AC"/>
            <w:w w:val="120"/>
            <w:sz w:val="12"/>
          </w:rPr>
          <w:t>Ganesan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699">
        <w:r>
          <w:rPr>
            <w:color w:val="0080AC"/>
            <w:w w:val="120"/>
            <w:sz w:val="12"/>
          </w:rPr>
          <w:t>V.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700">
        <w:r>
          <w:rPr>
            <w:color w:val="0080AC"/>
            <w:w w:val="120"/>
            <w:sz w:val="12"/>
          </w:rPr>
          <w:t>Influence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70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702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703">
        <w:r>
          <w:rPr>
            <w:color w:val="0080AC"/>
            <w:w w:val="120"/>
            <w:sz w:val="12"/>
          </w:rPr>
          <w:t>surface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704">
        <w:r>
          <w:rPr>
            <w:color w:val="0080AC"/>
            <w:w w:val="120"/>
            <w:sz w:val="12"/>
          </w:rPr>
          <w:t>chemistry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705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29" w:name="_bookmark89"/>
      <w:bookmarkEnd w:id="129"/>
      <w:r>
        <w:fldChar w:fldCharType="begin"/>
      </w:r>
      <w:r>
        <w:instrText>HYPERLINK "http://refhub.elsevier.com/S0079-6700(20)30035-6/sbref0210" \h</w:instrText>
      </w:r>
      <w:r>
        <w:fldChar w:fldCharType="separate"/>
      </w:r>
      <w:r>
        <w:rPr>
          <w:color w:val="0080AC"/>
          <w:w w:val="120"/>
          <w:sz w:val="12"/>
        </w:rPr>
        <w:t>ion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706">
        <w:r>
          <w:rPr>
            <w:color w:val="0080AC"/>
            <w:w w:val="120"/>
            <w:sz w:val="12"/>
          </w:rPr>
          <w:t>transport</w:t>
        </w:r>
      </w:hyperlink>
      <w:r>
        <w:rPr>
          <w:color w:val="0080AC"/>
          <w:w w:val="120"/>
          <w:sz w:val="12"/>
        </w:rPr>
        <w:t xml:space="preserve"> </w:t>
      </w:r>
      <w:hyperlink r:id="rId70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70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709">
        <w:r>
          <w:rPr>
            <w:color w:val="0080AC"/>
            <w:w w:val="120"/>
            <w:sz w:val="12"/>
          </w:rPr>
          <w:t>nanocomposite</w:t>
        </w:r>
      </w:hyperlink>
      <w:r>
        <w:rPr>
          <w:color w:val="0080AC"/>
          <w:w w:val="120"/>
          <w:sz w:val="12"/>
        </w:rPr>
        <w:t xml:space="preserve"> </w:t>
      </w:r>
      <w:hyperlink r:id="rId710">
        <w:r>
          <w:rPr>
            <w:color w:val="0080AC"/>
            <w:w w:val="120"/>
            <w:sz w:val="12"/>
          </w:rPr>
          <w:t>electrolytes.</w:t>
        </w:r>
      </w:hyperlink>
      <w:r>
        <w:rPr>
          <w:color w:val="0080AC"/>
          <w:w w:val="120"/>
          <w:sz w:val="12"/>
        </w:rPr>
        <w:t xml:space="preserve"> </w:t>
      </w:r>
      <w:hyperlink r:id="rId711">
        <w:r>
          <w:rPr>
            <w:color w:val="0080AC"/>
            <w:w w:val="120"/>
            <w:sz w:val="12"/>
          </w:rPr>
          <w:t>Solid</w:t>
        </w:r>
      </w:hyperlink>
      <w:r>
        <w:rPr>
          <w:color w:val="0080AC"/>
          <w:w w:val="120"/>
          <w:sz w:val="12"/>
        </w:rPr>
        <w:t xml:space="preserve"> </w:t>
      </w:r>
      <w:hyperlink r:id="rId712">
        <w:r>
          <w:rPr>
            <w:color w:val="0080AC"/>
            <w:w w:val="120"/>
            <w:sz w:val="12"/>
          </w:rPr>
          <w:t>State</w:t>
        </w:r>
      </w:hyperlink>
      <w:r>
        <w:rPr>
          <w:color w:val="0080AC"/>
          <w:w w:val="120"/>
          <w:sz w:val="12"/>
        </w:rPr>
        <w:t xml:space="preserve"> </w:t>
      </w:r>
      <w:hyperlink r:id="rId713">
        <w:r>
          <w:rPr>
            <w:color w:val="0080AC"/>
            <w:w w:val="120"/>
            <w:sz w:val="12"/>
          </w:rPr>
          <w:t>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30" w:name="_bookmark90"/>
      <w:bookmarkEnd w:id="130"/>
      <w:r>
        <w:fldChar w:fldCharType="begin"/>
      </w:r>
      <w:r>
        <w:instrText>HYPERLINK "http://refhub.elsevier.com/S0079-6700(20)30035-6/sbref0210"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2016;286:57–65.</w:t>
      </w:r>
      <w:r>
        <w:fldChar w:fldCharType="end"/>
      </w:r>
    </w:p>
    <w:p w14:paraId="3BA706E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233" w:hanging="315"/>
        <w:jc w:val="left"/>
        <w:rPr>
          <w:sz w:val="12"/>
        </w:rPr>
      </w:pPr>
      <w:hyperlink r:id="rId714">
        <w:r>
          <w:rPr>
            <w:color w:val="0080AC"/>
            <w:w w:val="120"/>
            <w:sz w:val="12"/>
          </w:rPr>
          <w:t>Bilchak</w:t>
        </w:r>
      </w:hyperlink>
      <w:r>
        <w:rPr>
          <w:color w:val="0080AC"/>
          <w:w w:val="120"/>
          <w:sz w:val="12"/>
        </w:rPr>
        <w:t xml:space="preserve"> </w:t>
      </w:r>
      <w:hyperlink r:id="rId715">
        <w:r>
          <w:rPr>
            <w:color w:val="0080AC"/>
            <w:w w:val="120"/>
            <w:sz w:val="12"/>
          </w:rPr>
          <w:t>CR,</w:t>
        </w:r>
      </w:hyperlink>
      <w:r>
        <w:rPr>
          <w:color w:val="0080AC"/>
          <w:w w:val="120"/>
          <w:sz w:val="12"/>
        </w:rPr>
        <w:t xml:space="preserve"> </w:t>
      </w:r>
      <w:hyperlink r:id="rId716">
        <w:r>
          <w:rPr>
            <w:color w:val="0080AC"/>
            <w:w w:val="120"/>
            <w:sz w:val="12"/>
          </w:rPr>
          <w:t>Buenning</w:t>
        </w:r>
      </w:hyperlink>
      <w:r>
        <w:rPr>
          <w:color w:val="0080AC"/>
          <w:w w:val="120"/>
          <w:sz w:val="12"/>
        </w:rPr>
        <w:t xml:space="preserve"> </w:t>
      </w:r>
      <w:hyperlink r:id="rId717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w w:val="120"/>
          <w:sz w:val="12"/>
        </w:rPr>
        <w:t xml:space="preserve"> </w:t>
      </w:r>
      <w:hyperlink r:id="rId718">
        <w:r>
          <w:rPr>
            <w:color w:val="0080AC"/>
            <w:w w:val="120"/>
            <w:sz w:val="12"/>
          </w:rPr>
          <w:t>Asai</w:t>
        </w:r>
      </w:hyperlink>
      <w:r>
        <w:rPr>
          <w:color w:val="0080AC"/>
          <w:w w:val="120"/>
          <w:sz w:val="12"/>
        </w:rPr>
        <w:t xml:space="preserve"> </w:t>
      </w:r>
      <w:hyperlink r:id="rId719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720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w w:val="120"/>
          <w:sz w:val="12"/>
        </w:rPr>
        <w:t xml:space="preserve"> </w:t>
      </w:r>
      <w:hyperlink r:id="rId721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722">
        <w:r>
          <w:rPr>
            <w:color w:val="0080AC"/>
            <w:w w:val="120"/>
            <w:sz w:val="12"/>
          </w:rPr>
          <w:t>Durning</w:t>
        </w:r>
      </w:hyperlink>
      <w:r>
        <w:rPr>
          <w:color w:val="0080AC"/>
          <w:w w:val="120"/>
          <w:sz w:val="12"/>
        </w:rPr>
        <w:t xml:space="preserve"> </w:t>
      </w:r>
      <w:hyperlink r:id="rId723">
        <w:r>
          <w:rPr>
            <w:color w:val="0080AC"/>
            <w:w w:val="120"/>
            <w:sz w:val="12"/>
          </w:rPr>
          <w:t>CJ,</w:t>
        </w:r>
      </w:hyperlink>
      <w:r>
        <w:rPr>
          <w:color w:val="0080AC"/>
          <w:w w:val="120"/>
          <w:sz w:val="12"/>
        </w:rPr>
        <w:t xml:space="preserve"> </w:t>
      </w:r>
      <w:hyperlink r:id="rId724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w w:val="120"/>
          <w:sz w:val="12"/>
        </w:rPr>
        <w:t xml:space="preserve"> </w:t>
      </w:r>
      <w:hyperlink r:id="rId725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w w:val="120"/>
          <w:sz w:val="12"/>
        </w:rPr>
        <w:t xml:space="preserve"> </w:t>
      </w:r>
      <w:hyperlink r:id="rId726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727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728">
        <w:r>
          <w:rPr>
            <w:color w:val="0080AC"/>
            <w:w w:val="120"/>
            <w:sz w:val="12"/>
          </w:rPr>
          <w:t>Polymer-grafted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29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0">
        <w:r>
          <w:rPr>
            <w:color w:val="0080AC"/>
            <w:w w:val="120"/>
            <w:sz w:val="12"/>
          </w:rPr>
          <w:t>membranes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1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2">
        <w:r>
          <w:rPr>
            <w:color w:val="0080AC"/>
            <w:w w:val="120"/>
            <w:sz w:val="12"/>
          </w:rPr>
          <w:t>controllable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3">
        <w:r>
          <w:rPr>
            <w:color w:val="0080AC"/>
            <w:w w:val="120"/>
            <w:sz w:val="12"/>
          </w:rPr>
          <w:t>free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4">
        <w:r>
          <w:rPr>
            <w:color w:val="0080AC"/>
            <w:w w:val="120"/>
            <w:sz w:val="12"/>
          </w:rPr>
          <w:t>volume.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31" w:name="_bookmark91"/>
      <w:bookmarkEnd w:id="131"/>
      <w:r>
        <w:fldChar w:fldCharType="begin"/>
      </w:r>
      <w:r>
        <w:instrText>HYPERLINK "http://refhub.elsevier.com/S0079-6700(20)30035-6/sbref0215" \h</w:instrText>
      </w:r>
      <w:r>
        <w:fldChar w:fldCharType="separate"/>
      </w:r>
      <w:r>
        <w:rPr>
          <w:color w:val="0080AC"/>
          <w:w w:val="120"/>
          <w:sz w:val="12"/>
        </w:rPr>
        <w:t>Macromolecules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735">
        <w:r>
          <w:rPr>
            <w:color w:val="0080AC"/>
            <w:w w:val="120"/>
            <w:sz w:val="12"/>
          </w:rPr>
          <w:t>2017;50:7111–20.</w:t>
        </w:r>
      </w:hyperlink>
    </w:p>
    <w:p w14:paraId="11C09A99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157" w:hanging="315"/>
        <w:jc w:val="left"/>
        <w:rPr>
          <w:sz w:val="12"/>
        </w:rPr>
      </w:pPr>
      <w:hyperlink r:id="rId736">
        <w:r>
          <w:rPr>
            <w:color w:val="0080AC"/>
            <w:w w:val="120"/>
            <w:sz w:val="12"/>
          </w:rPr>
          <w:t>Takahashi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8">
        <w:r>
          <w:rPr>
            <w:color w:val="0080AC"/>
            <w:w w:val="120"/>
            <w:sz w:val="12"/>
          </w:rPr>
          <w:t>Paul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39">
        <w:r>
          <w:rPr>
            <w:color w:val="0080AC"/>
            <w:w w:val="120"/>
            <w:sz w:val="12"/>
          </w:rPr>
          <w:t>DR.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40">
        <w:r>
          <w:rPr>
            <w:color w:val="0080AC"/>
            <w:w w:val="120"/>
            <w:sz w:val="12"/>
          </w:rPr>
          <w:t>Gas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41">
        <w:r>
          <w:rPr>
            <w:color w:val="0080AC"/>
            <w:w w:val="120"/>
            <w:sz w:val="12"/>
          </w:rPr>
          <w:t>permeation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4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43">
        <w:r>
          <w:rPr>
            <w:color w:val="0080AC"/>
            <w:w w:val="120"/>
            <w:sz w:val="12"/>
          </w:rPr>
          <w:t>poly(ether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44">
        <w:r>
          <w:rPr>
            <w:color w:val="0080AC"/>
            <w:w w:val="120"/>
            <w:sz w:val="12"/>
          </w:rPr>
          <w:t>imide)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45">
        <w:r>
          <w:rPr>
            <w:color w:val="0080AC"/>
            <w:w w:val="120"/>
            <w:sz w:val="12"/>
          </w:rPr>
          <w:t>nanocomposite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746">
        <w:r>
          <w:rPr>
            <w:color w:val="0080AC"/>
            <w:w w:val="120"/>
            <w:sz w:val="12"/>
          </w:rPr>
          <w:t>membranes</w:t>
        </w:r>
      </w:hyperlink>
      <w:r>
        <w:rPr>
          <w:color w:val="0080AC"/>
          <w:w w:val="120"/>
          <w:sz w:val="12"/>
        </w:rPr>
        <w:t xml:space="preserve"> </w:t>
      </w:r>
      <w:hyperlink r:id="rId747">
        <w:r>
          <w:rPr>
            <w:color w:val="0080AC"/>
            <w:w w:val="120"/>
            <w:sz w:val="12"/>
          </w:rPr>
          <w:t>based</w:t>
        </w:r>
      </w:hyperlink>
      <w:r>
        <w:rPr>
          <w:color w:val="0080AC"/>
          <w:w w:val="120"/>
          <w:sz w:val="12"/>
        </w:rPr>
        <w:t xml:space="preserve"> </w:t>
      </w:r>
      <w:hyperlink r:id="rId748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749">
        <w:r>
          <w:rPr>
            <w:color w:val="0080AC"/>
            <w:w w:val="120"/>
            <w:sz w:val="12"/>
          </w:rPr>
          <w:t>surface-treated</w:t>
        </w:r>
      </w:hyperlink>
      <w:r>
        <w:rPr>
          <w:color w:val="0080AC"/>
          <w:w w:val="120"/>
          <w:sz w:val="12"/>
        </w:rPr>
        <w:t xml:space="preserve"> </w:t>
      </w:r>
      <w:hyperlink r:id="rId750">
        <w:r>
          <w:rPr>
            <w:color w:val="0080AC"/>
            <w:w w:val="120"/>
            <w:sz w:val="12"/>
          </w:rPr>
          <w:t>silica.</w:t>
        </w:r>
      </w:hyperlink>
      <w:r>
        <w:rPr>
          <w:color w:val="0080AC"/>
          <w:w w:val="120"/>
          <w:sz w:val="12"/>
        </w:rPr>
        <w:t xml:space="preserve"> </w:t>
      </w:r>
      <w:hyperlink r:id="rId751">
        <w:r>
          <w:rPr>
            <w:color w:val="0080AC"/>
            <w:w w:val="120"/>
            <w:sz w:val="12"/>
          </w:rPr>
          <w:t>Part</w:t>
        </w:r>
      </w:hyperlink>
      <w:r>
        <w:rPr>
          <w:color w:val="0080AC"/>
          <w:w w:val="120"/>
          <w:sz w:val="12"/>
        </w:rPr>
        <w:t xml:space="preserve"> </w:t>
      </w:r>
      <w:hyperlink r:id="rId752">
        <w:r>
          <w:rPr>
            <w:color w:val="0080AC"/>
            <w:w w:val="120"/>
            <w:sz w:val="12"/>
          </w:rPr>
          <w:t>1:</w:t>
        </w:r>
      </w:hyperlink>
      <w:r>
        <w:rPr>
          <w:color w:val="0080AC"/>
          <w:w w:val="120"/>
          <w:sz w:val="12"/>
        </w:rPr>
        <w:t xml:space="preserve"> </w:t>
      </w:r>
      <w:hyperlink r:id="rId753">
        <w:r>
          <w:rPr>
            <w:color w:val="0080AC"/>
            <w:w w:val="120"/>
            <w:sz w:val="12"/>
          </w:rPr>
          <w:t>without</w:t>
        </w:r>
      </w:hyperlink>
      <w:r>
        <w:rPr>
          <w:color w:val="0080AC"/>
          <w:w w:val="120"/>
          <w:sz w:val="12"/>
        </w:rPr>
        <w:t xml:space="preserve"> </w:t>
      </w:r>
      <w:hyperlink r:id="rId754">
        <w:r>
          <w:rPr>
            <w:color w:val="0080AC"/>
            <w:w w:val="120"/>
            <w:sz w:val="12"/>
          </w:rPr>
          <w:t>chemical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32" w:name="_bookmark92"/>
      <w:bookmarkEnd w:id="132"/>
      <w:r>
        <w:fldChar w:fldCharType="begin"/>
      </w:r>
      <w:r>
        <w:instrText>HYPERLINK "http://refhub.elsevier.com/S0079-6700(20)30035-6/sbref0220" \h</w:instrText>
      </w:r>
      <w:r>
        <w:fldChar w:fldCharType="separate"/>
      </w:r>
      <w:r>
        <w:rPr>
          <w:color w:val="0080AC"/>
          <w:w w:val="120"/>
          <w:sz w:val="12"/>
        </w:rPr>
        <w:t>coupling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755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w w:val="120"/>
          <w:sz w:val="12"/>
        </w:rPr>
        <w:t xml:space="preserve"> </w:t>
      </w:r>
      <w:hyperlink r:id="rId756">
        <w:r>
          <w:rPr>
            <w:color w:val="0080AC"/>
            <w:w w:val="120"/>
            <w:sz w:val="12"/>
          </w:rPr>
          <w:t>matrix.</w:t>
        </w:r>
      </w:hyperlink>
      <w:r>
        <w:rPr>
          <w:color w:val="0080AC"/>
          <w:w w:val="120"/>
          <w:sz w:val="12"/>
        </w:rPr>
        <w:t xml:space="preserve"> </w:t>
      </w:r>
      <w:hyperlink r:id="rId75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758">
        <w:r>
          <w:rPr>
            <w:color w:val="0080AC"/>
            <w:w w:val="120"/>
            <w:sz w:val="12"/>
          </w:rPr>
          <w:t>2006;47:7519–34.</w:t>
        </w:r>
      </w:hyperlink>
    </w:p>
    <w:p w14:paraId="24F7886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55" w:hanging="315"/>
        <w:jc w:val="left"/>
        <w:rPr>
          <w:sz w:val="12"/>
        </w:rPr>
      </w:pPr>
      <w:hyperlink r:id="rId759">
        <w:r>
          <w:rPr>
            <w:color w:val="0080AC"/>
            <w:w w:val="115"/>
            <w:sz w:val="12"/>
          </w:rPr>
          <w:t>Merkel</w:t>
        </w:r>
      </w:hyperlink>
      <w:r>
        <w:rPr>
          <w:color w:val="0080AC"/>
          <w:w w:val="115"/>
          <w:sz w:val="12"/>
        </w:rPr>
        <w:t xml:space="preserve"> </w:t>
      </w:r>
      <w:hyperlink r:id="rId760">
        <w:r>
          <w:rPr>
            <w:color w:val="0080AC"/>
            <w:w w:val="115"/>
            <w:sz w:val="12"/>
          </w:rPr>
          <w:t>TC,</w:t>
        </w:r>
      </w:hyperlink>
      <w:r>
        <w:rPr>
          <w:color w:val="0080AC"/>
          <w:w w:val="115"/>
          <w:sz w:val="12"/>
        </w:rPr>
        <w:t xml:space="preserve"> </w:t>
      </w:r>
      <w:hyperlink r:id="rId761">
        <w:r>
          <w:rPr>
            <w:color w:val="0080AC"/>
            <w:w w:val="115"/>
            <w:sz w:val="12"/>
          </w:rPr>
          <w:t>Freeman</w:t>
        </w:r>
      </w:hyperlink>
      <w:r>
        <w:rPr>
          <w:color w:val="0080AC"/>
          <w:w w:val="115"/>
          <w:sz w:val="12"/>
        </w:rPr>
        <w:t xml:space="preserve"> </w:t>
      </w:r>
      <w:hyperlink r:id="rId762">
        <w:r>
          <w:rPr>
            <w:color w:val="0080AC"/>
            <w:w w:val="115"/>
            <w:sz w:val="12"/>
          </w:rPr>
          <w:t>BD,</w:t>
        </w:r>
      </w:hyperlink>
      <w:r>
        <w:rPr>
          <w:color w:val="0080AC"/>
          <w:w w:val="115"/>
          <w:sz w:val="12"/>
        </w:rPr>
        <w:t xml:space="preserve"> </w:t>
      </w:r>
      <w:hyperlink r:id="rId763">
        <w:r>
          <w:rPr>
            <w:color w:val="0080AC"/>
            <w:w w:val="115"/>
            <w:sz w:val="12"/>
          </w:rPr>
          <w:t>Spontak</w:t>
        </w:r>
      </w:hyperlink>
      <w:r>
        <w:rPr>
          <w:color w:val="0080AC"/>
          <w:w w:val="115"/>
          <w:sz w:val="12"/>
        </w:rPr>
        <w:t xml:space="preserve"> </w:t>
      </w:r>
      <w:hyperlink r:id="rId764">
        <w:r>
          <w:rPr>
            <w:color w:val="0080AC"/>
            <w:w w:val="115"/>
            <w:sz w:val="12"/>
          </w:rPr>
          <w:t>RJ,</w:t>
        </w:r>
      </w:hyperlink>
      <w:r>
        <w:rPr>
          <w:color w:val="0080AC"/>
          <w:w w:val="115"/>
          <w:sz w:val="12"/>
        </w:rPr>
        <w:t xml:space="preserve"> </w:t>
      </w:r>
      <w:hyperlink r:id="rId765">
        <w:r>
          <w:rPr>
            <w:color w:val="0080AC"/>
            <w:w w:val="115"/>
            <w:sz w:val="12"/>
          </w:rPr>
          <w:t>He</w:t>
        </w:r>
      </w:hyperlink>
      <w:r>
        <w:rPr>
          <w:color w:val="0080AC"/>
          <w:w w:val="115"/>
          <w:sz w:val="12"/>
        </w:rPr>
        <w:t xml:space="preserve"> </w:t>
      </w:r>
      <w:hyperlink r:id="rId766">
        <w:r>
          <w:rPr>
            <w:color w:val="0080AC"/>
            <w:w w:val="115"/>
            <w:sz w:val="12"/>
          </w:rPr>
          <w:t>Z,</w:t>
        </w:r>
      </w:hyperlink>
      <w:r>
        <w:rPr>
          <w:color w:val="0080AC"/>
          <w:w w:val="115"/>
          <w:sz w:val="12"/>
        </w:rPr>
        <w:t xml:space="preserve"> </w:t>
      </w:r>
      <w:hyperlink r:id="rId767">
        <w:r>
          <w:rPr>
            <w:color w:val="0080AC"/>
            <w:w w:val="115"/>
            <w:sz w:val="12"/>
          </w:rPr>
          <w:t>Pinnau</w:t>
        </w:r>
      </w:hyperlink>
      <w:r>
        <w:rPr>
          <w:color w:val="0080AC"/>
          <w:w w:val="115"/>
          <w:sz w:val="12"/>
        </w:rPr>
        <w:t xml:space="preserve"> </w:t>
      </w:r>
      <w:hyperlink r:id="rId768">
        <w:r>
          <w:rPr>
            <w:color w:val="0080AC"/>
            <w:w w:val="115"/>
            <w:sz w:val="12"/>
          </w:rPr>
          <w:t>I,</w:t>
        </w:r>
      </w:hyperlink>
      <w:r>
        <w:rPr>
          <w:color w:val="0080AC"/>
          <w:w w:val="115"/>
          <w:sz w:val="12"/>
        </w:rPr>
        <w:t xml:space="preserve"> </w:t>
      </w:r>
      <w:hyperlink r:id="rId769">
        <w:r>
          <w:rPr>
            <w:color w:val="0080AC"/>
            <w:w w:val="115"/>
            <w:sz w:val="12"/>
          </w:rPr>
          <w:t>Meakin</w:t>
        </w:r>
      </w:hyperlink>
      <w:r>
        <w:rPr>
          <w:color w:val="0080AC"/>
          <w:w w:val="115"/>
          <w:sz w:val="12"/>
        </w:rPr>
        <w:t xml:space="preserve"> </w:t>
      </w:r>
      <w:hyperlink r:id="rId770">
        <w:r>
          <w:rPr>
            <w:color w:val="0080AC"/>
            <w:w w:val="115"/>
            <w:sz w:val="12"/>
          </w:rPr>
          <w:t>P,</w:t>
        </w:r>
      </w:hyperlink>
      <w:r>
        <w:rPr>
          <w:color w:val="0080AC"/>
          <w:w w:val="115"/>
          <w:sz w:val="12"/>
        </w:rPr>
        <w:t xml:space="preserve"> </w:t>
      </w:r>
      <w:hyperlink r:id="rId771">
        <w:r>
          <w:rPr>
            <w:color w:val="0080AC"/>
            <w:w w:val="115"/>
            <w:sz w:val="12"/>
          </w:rPr>
          <w:t>et</w:t>
        </w:r>
      </w:hyperlink>
      <w:r>
        <w:rPr>
          <w:color w:val="0080AC"/>
          <w:w w:val="115"/>
          <w:sz w:val="12"/>
        </w:rPr>
        <w:t xml:space="preserve"> </w:t>
      </w:r>
      <w:hyperlink r:id="rId772">
        <w:r>
          <w:rPr>
            <w:color w:val="0080AC"/>
            <w:w w:val="115"/>
            <w:sz w:val="12"/>
          </w:rPr>
          <w:t>al.</w:t>
        </w:r>
      </w:hyperlink>
      <w:r>
        <w:rPr>
          <w:color w:val="0080AC"/>
          <w:w w:val="115"/>
          <w:sz w:val="12"/>
        </w:rPr>
        <w:t xml:space="preserve"> </w:t>
      </w:r>
      <w:hyperlink r:id="rId773">
        <w:r>
          <w:rPr>
            <w:color w:val="0080AC"/>
            <w:w w:val="115"/>
            <w:sz w:val="12"/>
          </w:rPr>
          <w:t>Sorption,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774">
        <w:r>
          <w:rPr>
            <w:color w:val="0080AC"/>
            <w:w w:val="115"/>
            <w:sz w:val="12"/>
          </w:rPr>
          <w:t>transport,</w:t>
        </w:r>
      </w:hyperlink>
      <w:r>
        <w:rPr>
          <w:color w:val="0080AC"/>
          <w:w w:val="115"/>
          <w:sz w:val="12"/>
        </w:rPr>
        <w:t xml:space="preserve"> </w:t>
      </w:r>
      <w:hyperlink r:id="rId775">
        <w:r>
          <w:rPr>
            <w:color w:val="0080AC"/>
            <w:w w:val="115"/>
            <w:sz w:val="12"/>
          </w:rPr>
          <w:t>and</w:t>
        </w:r>
      </w:hyperlink>
      <w:r>
        <w:rPr>
          <w:color w:val="0080AC"/>
          <w:w w:val="115"/>
          <w:sz w:val="12"/>
        </w:rPr>
        <w:t xml:space="preserve"> </w:t>
      </w:r>
      <w:hyperlink r:id="rId776">
        <w:r>
          <w:rPr>
            <w:color w:val="0080AC"/>
            <w:w w:val="115"/>
            <w:sz w:val="12"/>
          </w:rPr>
          <w:t>structural</w:t>
        </w:r>
      </w:hyperlink>
      <w:r>
        <w:rPr>
          <w:color w:val="0080AC"/>
          <w:w w:val="115"/>
          <w:sz w:val="12"/>
        </w:rPr>
        <w:t xml:space="preserve"> </w:t>
      </w:r>
      <w:hyperlink r:id="rId777">
        <w:r>
          <w:rPr>
            <w:color w:val="0080AC"/>
            <w:w w:val="115"/>
            <w:sz w:val="12"/>
          </w:rPr>
          <w:t>evidence</w:t>
        </w:r>
      </w:hyperlink>
      <w:r>
        <w:rPr>
          <w:color w:val="0080AC"/>
          <w:w w:val="115"/>
          <w:sz w:val="12"/>
        </w:rPr>
        <w:t xml:space="preserve"> </w:t>
      </w:r>
      <w:hyperlink r:id="rId778">
        <w:r>
          <w:rPr>
            <w:color w:val="0080AC"/>
            <w:w w:val="115"/>
            <w:sz w:val="12"/>
          </w:rPr>
          <w:t>for</w:t>
        </w:r>
      </w:hyperlink>
      <w:r>
        <w:rPr>
          <w:color w:val="0080AC"/>
          <w:w w:val="115"/>
          <w:sz w:val="12"/>
        </w:rPr>
        <w:t xml:space="preserve"> </w:t>
      </w:r>
      <w:hyperlink r:id="rId779">
        <w:r>
          <w:rPr>
            <w:color w:val="0080AC"/>
            <w:w w:val="115"/>
            <w:sz w:val="12"/>
          </w:rPr>
          <w:t>enhanced</w:t>
        </w:r>
      </w:hyperlink>
      <w:r>
        <w:rPr>
          <w:color w:val="0080AC"/>
          <w:w w:val="115"/>
          <w:sz w:val="12"/>
        </w:rPr>
        <w:t xml:space="preserve"> </w:t>
      </w:r>
      <w:hyperlink r:id="rId780">
        <w:r>
          <w:rPr>
            <w:color w:val="0080AC"/>
            <w:w w:val="115"/>
            <w:sz w:val="12"/>
          </w:rPr>
          <w:t>free</w:t>
        </w:r>
      </w:hyperlink>
      <w:r>
        <w:rPr>
          <w:color w:val="0080AC"/>
          <w:w w:val="115"/>
          <w:sz w:val="12"/>
        </w:rPr>
        <w:t xml:space="preserve"> </w:t>
      </w:r>
      <w:hyperlink r:id="rId781">
        <w:r>
          <w:rPr>
            <w:color w:val="0080AC"/>
            <w:w w:val="115"/>
            <w:sz w:val="12"/>
          </w:rPr>
          <w:t>volume</w:t>
        </w:r>
      </w:hyperlink>
      <w:r>
        <w:rPr>
          <w:color w:val="0080AC"/>
          <w:w w:val="115"/>
          <w:sz w:val="12"/>
        </w:rPr>
        <w:t xml:space="preserve"> </w:t>
      </w:r>
      <w:hyperlink r:id="rId782">
        <w:r>
          <w:rPr>
            <w:color w:val="0080AC"/>
            <w:w w:val="115"/>
            <w:sz w:val="12"/>
          </w:rPr>
          <w:t>in</w:t>
        </w:r>
      </w:hyperlink>
    </w:p>
    <w:bookmarkStart w:id="133" w:name="_bookmark93"/>
    <w:bookmarkEnd w:id="133"/>
    <w:p w14:paraId="47394A7C" w14:textId="77777777" w:rsidR="00E21043" w:rsidRDefault="0052501A">
      <w:pPr>
        <w:spacing w:before="1" w:line="271" w:lineRule="auto"/>
        <w:ind w:left="469" w:right="112"/>
        <w:rPr>
          <w:sz w:val="12"/>
        </w:rPr>
      </w:pPr>
      <w:r>
        <w:fldChar w:fldCharType="begin"/>
      </w:r>
      <w:r>
        <w:instrText>HYPERLINK "http://refhub.elsevier.com/S0079-6700(20)30035-6/sbref0225" \h</w:instrText>
      </w:r>
      <w:r>
        <w:fldChar w:fldCharType="separate"/>
      </w:r>
      <w:r>
        <w:rPr>
          <w:color w:val="0080AC"/>
          <w:w w:val="120"/>
          <w:sz w:val="12"/>
        </w:rPr>
        <w:t>poly(4-methyl-2-pentyne)/fumed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783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84">
        <w:r>
          <w:rPr>
            <w:color w:val="0080AC"/>
            <w:w w:val="120"/>
            <w:sz w:val="12"/>
          </w:rPr>
          <w:t>nanocomposite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85">
        <w:r>
          <w:rPr>
            <w:color w:val="0080AC"/>
            <w:w w:val="120"/>
            <w:sz w:val="12"/>
          </w:rPr>
          <w:t>membranes.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86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787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788">
        <w:r>
          <w:rPr>
            <w:color w:val="0080AC"/>
            <w:w w:val="120"/>
            <w:sz w:val="12"/>
          </w:rPr>
          <w:t>2003;15:109–23.</w:t>
        </w:r>
      </w:hyperlink>
    </w:p>
    <w:p w14:paraId="7BEB5A2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219" w:hanging="315"/>
        <w:jc w:val="left"/>
        <w:rPr>
          <w:sz w:val="12"/>
        </w:rPr>
      </w:pPr>
      <w:hyperlink r:id="rId789">
        <w:r>
          <w:rPr>
            <w:color w:val="0080AC"/>
            <w:w w:val="120"/>
            <w:sz w:val="12"/>
          </w:rPr>
          <w:t>Jhalaria</w:t>
        </w:r>
      </w:hyperlink>
      <w:r>
        <w:rPr>
          <w:color w:val="0080AC"/>
          <w:w w:val="120"/>
          <w:sz w:val="12"/>
        </w:rPr>
        <w:t xml:space="preserve"> </w:t>
      </w:r>
      <w:hyperlink r:id="rId790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791">
        <w:r>
          <w:rPr>
            <w:color w:val="0080AC"/>
            <w:w w:val="120"/>
            <w:sz w:val="12"/>
          </w:rPr>
          <w:t>Buenning</w:t>
        </w:r>
      </w:hyperlink>
      <w:r>
        <w:rPr>
          <w:color w:val="0080AC"/>
          <w:w w:val="120"/>
          <w:sz w:val="12"/>
        </w:rPr>
        <w:t xml:space="preserve"> </w:t>
      </w:r>
      <w:hyperlink r:id="rId792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w w:val="120"/>
          <w:sz w:val="12"/>
        </w:rPr>
        <w:t xml:space="preserve"> </w:t>
      </w:r>
      <w:hyperlink r:id="rId793">
        <w:r>
          <w:rPr>
            <w:color w:val="0080AC"/>
            <w:w w:val="120"/>
            <w:sz w:val="12"/>
          </w:rPr>
          <w:t>Huang</w:t>
        </w:r>
      </w:hyperlink>
      <w:r>
        <w:rPr>
          <w:color w:val="0080AC"/>
          <w:w w:val="120"/>
          <w:sz w:val="12"/>
        </w:rPr>
        <w:t xml:space="preserve"> </w:t>
      </w:r>
      <w:hyperlink r:id="rId794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w w:val="120"/>
          <w:sz w:val="12"/>
        </w:rPr>
        <w:t xml:space="preserve"> </w:t>
      </w:r>
      <w:hyperlink r:id="rId795">
        <w:r>
          <w:rPr>
            <w:color w:val="0080AC"/>
            <w:w w:val="120"/>
            <w:sz w:val="12"/>
          </w:rPr>
          <w:t>Tyagi</w:t>
        </w:r>
      </w:hyperlink>
      <w:r>
        <w:rPr>
          <w:color w:val="0080AC"/>
          <w:w w:val="120"/>
          <w:sz w:val="12"/>
        </w:rPr>
        <w:t xml:space="preserve"> </w:t>
      </w:r>
      <w:hyperlink r:id="rId796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797">
        <w:r>
          <w:rPr>
            <w:color w:val="0080AC"/>
            <w:w w:val="120"/>
            <w:sz w:val="12"/>
          </w:rPr>
          <w:t>Zorn</w:t>
        </w:r>
      </w:hyperlink>
      <w:r>
        <w:rPr>
          <w:color w:val="0080AC"/>
          <w:w w:val="120"/>
          <w:sz w:val="12"/>
        </w:rPr>
        <w:t xml:space="preserve"> </w:t>
      </w:r>
      <w:hyperlink r:id="rId798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w w:val="120"/>
          <w:sz w:val="12"/>
        </w:rPr>
        <w:t xml:space="preserve"> </w:t>
      </w:r>
      <w:hyperlink r:id="rId799">
        <w:r>
          <w:rPr>
            <w:color w:val="0080AC"/>
            <w:w w:val="120"/>
            <w:sz w:val="12"/>
          </w:rPr>
          <w:t>Zamponi</w:t>
        </w:r>
      </w:hyperlink>
      <w:r>
        <w:rPr>
          <w:color w:val="0080AC"/>
          <w:w w:val="120"/>
          <w:sz w:val="12"/>
        </w:rPr>
        <w:t xml:space="preserve"> </w:t>
      </w:r>
      <w:hyperlink r:id="rId800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801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802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34" w:name="_bookmark94"/>
      <w:bookmarkEnd w:id="134"/>
      <w:r>
        <w:fldChar w:fldCharType="begin"/>
      </w:r>
      <w:r>
        <w:instrText>HYPERLINK "http://refhub.elsevier.com/S0079-6700(20)30035-6/sbref0230" \h</w:instrText>
      </w:r>
      <w:r>
        <w:fldChar w:fldCharType="separate"/>
      </w:r>
      <w:r>
        <w:rPr>
          <w:color w:val="0080AC"/>
          <w:w w:val="120"/>
          <w:sz w:val="12"/>
        </w:rPr>
        <w:t>Accelerated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803">
        <w:r>
          <w:rPr>
            <w:color w:val="0080AC"/>
            <w:w w:val="120"/>
            <w:sz w:val="12"/>
          </w:rPr>
          <w:t>local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0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0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06">
        <w:r>
          <w:rPr>
            <w:color w:val="0080AC"/>
            <w:w w:val="120"/>
            <w:sz w:val="12"/>
          </w:rPr>
          <w:t>matrix-free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0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08">
        <w:r>
          <w:rPr>
            <w:color w:val="0080AC"/>
            <w:w w:val="120"/>
            <w:sz w:val="12"/>
          </w:rPr>
          <w:t>grafted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09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810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811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812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813">
        <w:r>
          <w:rPr>
            <w:color w:val="0080AC"/>
            <w:w w:val="120"/>
            <w:sz w:val="12"/>
          </w:rPr>
          <w:t>2019;123,</w:t>
        </w:r>
      </w:hyperlink>
      <w:r>
        <w:rPr>
          <w:color w:val="0080AC"/>
          <w:w w:val="120"/>
          <w:sz w:val="12"/>
        </w:rPr>
        <w:t xml:space="preserve"> </w:t>
      </w:r>
      <w:hyperlink r:id="rId814">
        <w:r>
          <w:rPr>
            <w:color w:val="0080AC"/>
            <w:w w:val="120"/>
            <w:sz w:val="12"/>
          </w:rPr>
          <w:t>158003/1-6.</w:t>
        </w:r>
      </w:hyperlink>
    </w:p>
    <w:p w14:paraId="0EEF561B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8"/>
        </w:tabs>
        <w:ind w:left="468" w:hanging="314"/>
        <w:jc w:val="left"/>
        <w:rPr>
          <w:sz w:val="12"/>
        </w:rPr>
      </w:pPr>
      <w:hyperlink r:id="rId815">
        <w:r>
          <w:rPr>
            <w:color w:val="0080AC"/>
            <w:w w:val="115"/>
            <w:sz w:val="12"/>
          </w:rPr>
          <w:t>Capadona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816">
        <w:r>
          <w:rPr>
            <w:color w:val="0080AC"/>
            <w:w w:val="115"/>
            <w:sz w:val="12"/>
          </w:rPr>
          <w:t>JR,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817">
        <w:r>
          <w:rPr>
            <w:color w:val="0080AC"/>
            <w:w w:val="115"/>
            <w:sz w:val="12"/>
          </w:rPr>
          <w:t>Shanmuganathan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818">
        <w:r>
          <w:rPr>
            <w:color w:val="0080AC"/>
            <w:w w:val="115"/>
            <w:sz w:val="12"/>
          </w:rPr>
          <w:t>K,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819">
        <w:r>
          <w:rPr>
            <w:color w:val="0080AC"/>
            <w:w w:val="115"/>
            <w:sz w:val="12"/>
          </w:rPr>
          <w:t>Tyler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820">
        <w:r>
          <w:rPr>
            <w:color w:val="0080AC"/>
            <w:w w:val="115"/>
            <w:sz w:val="12"/>
          </w:rPr>
          <w:t>DJ,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821">
        <w:r>
          <w:rPr>
            <w:color w:val="0080AC"/>
            <w:w w:val="115"/>
            <w:sz w:val="12"/>
          </w:rPr>
          <w:t>Rowan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822">
        <w:r>
          <w:rPr>
            <w:color w:val="0080AC"/>
            <w:w w:val="115"/>
            <w:sz w:val="12"/>
          </w:rPr>
          <w:t>SJ,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823">
        <w:r>
          <w:rPr>
            <w:color w:val="0080AC"/>
            <w:w w:val="115"/>
            <w:sz w:val="12"/>
          </w:rPr>
          <w:t>Weder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824">
        <w:r>
          <w:rPr>
            <w:color w:val="0080AC"/>
            <w:spacing w:val="-5"/>
            <w:w w:val="115"/>
            <w:sz w:val="12"/>
          </w:rPr>
          <w:t>C.</w:t>
        </w:r>
      </w:hyperlink>
    </w:p>
    <w:bookmarkStart w:id="135" w:name="_bookmark95"/>
    <w:bookmarkEnd w:id="135"/>
    <w:p w14:paraId="0EC6F0B3" w14:textId="77777777" w:rsidR="00E21043" w:rsidRDefault="0052501A">
      <w:pPr>
        <w:spacing w:before="19" w:line="271" w:lineRule="auto"/>
        <w:ind w:left="469"/>
        <w:rPr>
          <w:sz w:val="12"/>
        </w:rPr>
      </w:pPr>
      <w:r>
        <w:fldChar w:fldCharType="begin"/>
      </w:r>
      <w:r>
        <w:instrText>HYPERLINK "http://refhub.elsevier.com/S0079-6700(20)30035-6/sbref0235" \h</w:instrText>
      </w:r>
      <w:r>
        <w:fldChar w:fldCharType="separate"/>
      </w:r>
      <w:r>
        <w:rPr>
          <w:color w:val="0080AC"/>
          <w:w w:val="120"/>
          <w:sz w:val="12"/>
        </w:rPr>
        <w:t>Stimuli-responsive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82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26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27">
        <w:r>
          <w:rPr>
            <w:color w:val="0080AC"/>
            <w:w w:val="120"/>
            <w:sz w:val="12"/>
          </w:rPr>
          <w:t>inspired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28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2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30">
        <w:r>
          <w:rPr>
            <w:color w:val="0080AC"/>
            <w:w w:val="120"/>
            <w:sz w:val="12"/>
          </w:rPr>
          <w:t>sea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31">
        <w:r>
          <w:rPr>
            <w:color w:val="0080AC"/>
            <w:w w:val="120"/>
            <w:sz w:val="12"/>
          </w:rPr>
          <w:t>cucumber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832">
        <w:r>
          <w:rPr>
            <w:color w:val="0080AC"/>
            <w:w w:val="120"/>
            <w:sz w:val="12"/>
          </w:rPr>
          <w:t>dermis.</w:t>
        </w:r>
      </w:hyperlink>
      <w:r>
        <w:rPr>
          <w:color w:val="0080AC"/>
          <w:w w:val="120"/>
          <w:sz w:val="12"/>
        </w:rPr>
        <w:t xml:space="preserve"> </w:t>
      </w:r>
      <w:hyperlink r:id="rId833">
        <w:r>
          <w:rPr>
            <w:color w:val="0080AC"/>
            <w:w w:val="120"/>
            <w:sz w:val="12"/>
          </w:rPr>
          <w:t>Science</w:t>
        </w:r>
      </w:hyperlink>
      <w:r>
        <w:rPr>
          <w:color w:val="0080AC"/>
          <w:w w:val="120"/>
          <w:sz w:val="12"/>
        </w:rPr>
        <w:t xml:space="preserve"> </w:t>
      </w:r>
      <w:hyperlink r:id="rId834">
        <w:r>
          <w:rPr>
            <w:color w:val="0080AC"/>
            <w:w w:val="120"/>
            <w:sz w:val="12"/>
          </w:rPr>
          <w:t>2008;319:1370–5.</w:t>
        </w:r>
      </w:hyperlink>
    </w:p>
    <w:p w14:paraId="010CC0E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0" w:line="271" w:lineRule="auto"/>
        <w:ind w:left="469" w:right="186" w:hanging="315"/>
        <w:jc w:val="left"/>
        <w:rPr>
          <w:sz w:val="12"/>
        </w:rPr>
      </w:pPr>
      <w:hyperlink r:id="rId835">
        <w:r>
          <w:rPr>
            <w:color w:val="0080AC"/>
            <w:w w:val="120"/>
            <w:sz w:val="12"/>
          </w:rPr>
          <w:t>Gupta</w:t>
        </w:r>
      </w:hyperlink>
      <w:r>
        <w:rPr>
          <w:color w:val="0080AC"/>
          <w:w w:val="120"/>
          <w:sz w:val="12"/>
        </w:rPr>
        <w:t xml:space="preserve"> </w:t>
      </w:r>
      <w:hyperlink r:id="rId836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837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w w:val="120"/>
          <w:sz w:val="12"/>
        </w:rPr>
        <w:t xml:space="preserve"> </w:t>
      </w:r>
      <w:hyperlink r:id="rId838">
        <w:r>
          <w:rPr>
            <w:color w:val="0080AC"/>
            <w:w w:val="120"/>
            <w:sz w:val="12"/>
          </w:rPr>
          <w:t>Q,</w:t>
        </w:r>
      </w:hyperlink>
      <w:r>
        <w:rPr>
          <w:color w:val="0080AC"/>
          <w:w w:val="120"/>
          <w:sz w:val="12"/>
        </w:rPr>
        <w:t xml:space="preserve"> </w:t>
      </w:r>
      <w:hyperlink r:id="rId839">
        <w:r>
          <w:rPr>
            <w:color w:val="0080AC"/>
            <w:w w:val="120"/>
            <w:sz w:val="12"/>
          </w:rPr>
          <w:t>Emrick</w:t>
        </w:r>
      </w:hyperlink>
      <w:r>
        <w:rPr>
          <w:color w:val="0080AC"/>
          <w:w w:val="120"/>
          <w:sz w:val="12"/>
        </w:rPr>
        <w:t xml:space="preserve"> </w:t>
      </w:r>
      <w:hyperlink r:id="rId840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w w:val="120"/>
          <w:sz w:val="12"/>
        </w:rPr>
        <w:t xml:space="preserve"> </w:t>
      </w:r>
      <w:hyperlink r:id="rId841">
        <w:r>
          <w:rPr>
            <w:color w:val="0080AC"/>
            <w:w w:val="120"/>
            <w:sz w:val="12"/>
          </w:rPr>
          <w:t>Balazs</w:t>
        </w:r>
      </w:hyperlink>
      <w:r>
        <w:rPr>
          <w:color w:val="0080AC"/>
          <w:w w:val="120"/>
          <w:sz w:val="12"/>
        </w:rPr>
        <w:t xml:space="preserve"> </w:t>
      </w:r>
      <w:hyperlink r:id="rId842">
        <w:r>
          <w:rPr>
            <w:color w:val="0080AC"/>
            <w:w w:val="120"/>
            <w:sz w:val="12"/>
          </w:rPr>
          <w:t>AC,</w:t>
        </w:r>
      </w:hyperlink>
      <w:r>
        <w:rPr>
          <w:color w:val="0080AC"/>
          <w:w w:val="120"/>
          <w:sz w:val="12"/>
        </w:rPr>
        <w:t xml:space="preserve"> </w:t>
      </w:r>
      <w:hyperlink r:id="rId843">
        <w:r>
          <w:rPr>
            <w:color w:val="0080AC"/>
            <w:w w:val="120"/>
            <w:sz w:val="12"/>
          </w:rPr>
          <w:t>Russell</w:t>
        </w:r>
      </w:hyperlink>
      <w:r>
        <w:rPr>
          <w:color w:val="0080AC"/>
          <w:w w:val="120"/>
          <w:sz w:val="12"/>
        </w:rPr>
        <w:t xml:space="preserve"> </w:t>
      </w:r>
      <w:hyperlink r:id="rId844">
        <w:r>
          <w:rPr>
            <w:color w:val="0080AC"/>
            <w:w w:val="120"/>
            <w:sz w:val="12"/>
          </w:rPr>
          <w:t>TP.</w:t>
        </w:r>
      </w:hyperlink>
      <w:r>
        <w:rPr>
          <w:color w:val="0080AC"/>
          <w:w w:val="120"/>
          <w:sz w:val="12"/>
        </w:rPr>
        <w:t xml:space="preserve"> </w:t>
      </w:r>
      <w:hyperlink r:id="rId845">
        <w:r>
          <w:rPr>
            <w:color w:val="0080AC"/>
            <w:w w:val="120"/>
            <w:sz w:val="12"/>
          </w:rPr>
          <w:t>Entropy-driven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36" w:name="_bookmark96"/>
      <w:bookmarkEnd w:id="136"/>
      <w:r>
        <w:fldChar w:fldCharType="begin"/>
      </w:r>
      <w:r>
        <w:instrText>HYPERLINK "http://refhub.elsevier.com/S0079-6700(20)30035-6/sbref0240" \h</w:instrText>
      </w:r>
      <w:r>
        <w:fldChar w:fldCharType="separate"/>
      </w:r>
      <w:r>
        <w:rPr>
          <w:color w:val="0080AC"/>
          <w:w w:val="120"/>
          <w:sz w:val="12"/>
        </w:rPr>
        <w:t>segregation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84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47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48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49">
        <w:r>
          <w:rPr>
            <w:color w:val="0080AC"/>
            <w:w w:val="120"/>
            <w:sz w:val="12"/>
          </w:rPr>
          <w:t>cracks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5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51">
        <w:r>
          <w:rPr>
            <w:color w:val="0080AC"/>
            <w:w w:val="120"/>
            <w:sz w:val="12"/>
          </w:rPr>
          <w:t>multilayered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52">
        <w:r>
          <w:rPr>
            <w:color w:val="0080AC"/>
            <w:w w:val="120"/>
            <w:sz w:val="12"/>
          </w:rPr>
          <w:t>composite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5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854">
        <w:r>
          <w:rPr>
            <w:color w:val="0080AC"/>
            <w:w w:val="120"/>
            <w:sz w:val="12"/>
          </w:rPr>
          <w:t>structures.</w:t>
        </w:r>
      </w:hyperlink>
      <w:r>
        <w:rPr>
          <w:color w:val="0080AC"/>
          <w:w w:val="120"/>
          <w:sz w:val="12"/>
        </w:rPr>
        <w:t xml:space="preserve"> </w:t>
      </w:r>
      <w:hyperlink r:id="rId855">
        <w:r>
          <w:rPr>
            <w:color w:val="0080AC"/>
            <w:w w:val="120"/>
            <w:sz w:val="12"/>
          </w:rPr>
          <w:t>Nat</w:t>
        </w:r>
      </w:hyperlink>
      <w:r>
        <w:rPr>
          <w:color w:val="0080AC"/>
          <w:w w:val="120"/>
          <w:sz w:val="12"/>
        </w:rPr>
        <w:t xml:space="preserve"> </w:t>
      </w:r>
      <w:hyperlink r:id="rId856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857">
        <w:r>
          <w:rPr>
            <w:color w:val="0080AC"/>
            <w:w w:val="120"/>
            <w:sz w:val="12"/>
          </w:rPr>
          <w:t>2006;5:229–33.</w:t>
        </w:r>
      </w:hyperlink>
    </w:p>
    <w:p w14:paraId="6151D28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538" w:hanging="315"/>
        <w:jc w:val="left"/>
        <w:rPr>
          <w:sz w:val="12"/>
        </w:rPr>
      </w:pPr>
      <w:hyperlink r:id="rId858">
        <w:r>
          <w:rPr>
            <w:color w:val="0080AC"/>
            <w:w w:val="120"/>
            <w:sz w:val="12"/>
          </w:rPr>
          <w:t>Böker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5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0">
        <w:r>
          <w:rPr>
            <w:color w:val="0080AC"/>
            <w:w w:val="120"/>
            <w:sz w:val="12"/>
          </w:rPr>
          <w:t>He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1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2">
        <w:r>
          <w:rPr>
            <w:color w:val="0080AC"/>
            <w:w w:val="120"/>
            <w:sz w:val="12"/>
          </w:rPr>
          <w:t>Emrick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3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4">
        <w:r>
          <w:rPr>
            <w:color w:val="0080AC"/>
            <w:w w:val="120"/>
            <w:sz w:val="12"/>
          </w:rPr>
          <w:t>Russell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5">
        <w:r>
          <w:rPr>
            <w:color w:val="0080AC"/>
            <w:w w:val="120"/>
            <w:sz w:val="12"/>
          </w:rPr>
          <w:t>TP.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6">
        <w:r>
          <w:rPr>
            <w:color w:val="0080AC"/>
            <w:w w:val="120"/>
            <w:sz w:val="12"/>
          </w:rPr>
          <w:t>Self-assembly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8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69">
        <w:r>
          <w:rPr>
            <w:color w:val="0080AC"/>
            <w:w w:val="120"/>
            <w:sz w:val="12"/>
          </w:rPr>
          <w:t>at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870">
        <w:r>
          <w:rPr>
            <w:color w:val="0080AC"/>
            <w:w w:val="120"/>
            <w:sz w:val="12"/>
          </w:rPr>
          <w:t>interfaces.</w:t>
        </w:r>
      </w:hyperlink>
      <w:r>
        <w:rPr>
          <w:color w:val="0080AC"/>
          <w:w w:val="120"/>
          <w:sz w:val="12"/>
        </w:rPr>
        <w:t xml:space="preserve"> </w:t>
      </w:r>
      <w:hyperlink r:id="rId871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872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873">
        <w:r>
          <w:rPr>
            <w:color w:val="0080AC"/>
            <w:w w:val="120"/>
            <w:sz w:val="12"/>
          </w:rPr>
          <w:t>2007;3:1231–48.</w:t>
        </w:r>
      </w:hyperlink>
    </w:p>
    <w:p w14:paraId="1B0793F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111" w:line="271" w:lineRule="auto"/>
        <w:ind w:left="469" w:right="492" w:hanging="315"/>
        <w:jc w:val="left"/>
        <w:rPr>
          <w:sz w:val="12"/>
        </w:rPr>
      </w:pPr>
      <w:r>
        <w:br w:type="column"/>
      </w:r>
      <w:hyperlink r:id="rId874">
        <w:r>
          <w:rPr>
            <w:color w:val="0080AC"/>
            <w:w w:val="120"/>
            <w:sz w:val="12"/>
          </w:rPr>
          <w:t>Rittigstein</w:t>
        </w:r>
      </w:hyperlink>
      <w:r>
        <w:rPr>
          <w:color w:val="0080AC"/>
          <w:w w:val="120"/>
          <w:sz w:val="12"/>
        </w:rPr>
        <w:t xml:space="preserve"> </w:t>
      </w:r>
      <w:hyperlink r:id="rId875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w w:val="120"/>
          <w:sz w:val="12"/>
        </w:rPr>
        <w:t xml:space="preserve"> </w:t>
      </w:r>
      <w:hyperlink r:id="rId876">
        <w:r>
          <w:rPr>
            <w:color w:val="0080AC"/>
            <w:w w:val="120"/>
            <w:sz w:val="12"/>
          </w:rPr>
          <w:t>Priestley</w:t>
        </w:r>
      </w:hyperlink>
      <w:r>
        <w:rPr>
          <w:color w:val="0080AC"/>
          <w:w w:val="120"/>
          <w:sz w:val="12"/>
        </w:rPr>
        <w:t xml:space="preserve"> </w:t>
      </w:r>
      <w:hyperlink r:id="rId877">
        <w:r>
          <w:rPr>
            <w:color w:val="0080AC"/>
            <w:w w:val="120"/>
            <w:sz w:val="12"/>
          </w:rPr>
          <w:t>RD,</w:t>
        </w:r>
      </w:hyperlink>
      <w:r>
        <w:rPr>
          <w:color w:val="0080AC"/>
          <w:w w:val="120"/>
          <w:sz w:val="12"/>
        </w:rPr>
        <w:t xml:space="preserve"> </w:t>
      </w:r>
      <w:hyperlink r:id="rId878">
        <w:r>
          <w:rPr>
            <w:color w:val="0080AC"/>
            <w:w w:val="120"/>
            <w:sz w:val="12"/>
          </w:rPr>
          <w:t>Broadbelt</w:t>
        </w:r>
      </w:hyperlink>
      <w:r>
        <w:rPr>
          <w:color w:val="0080AC"/>
          <w:w w:val="120"/>
          <w:sz w:val="12"/>
        </w:rPr>
        <w:t xml:space="preserve"> </w:t>
      </w:r>
      <w:hyperlink r:id="rId879">
        <w:r>
          <w:rPr>
            <w:color w:val="0080AC"/>
            <w:w w:val="120"/>
            <w:sz w:val="12"/>
          </w:rPr>
          <w:t>LJ,</w:t>
        </w:r>
      </w:hyperlink>
      <w:r>
        <w:rPr>
          <w:color w:val="0080AC"/>
          <w:w w:val="120"/>
          <w:sz w:val="12"/>
        </w:rPr>
        <w:t xml:space="preserve"> </w:t>
      </w:r>
      <w:hyperlink r:id="rId880">
        <w:r>
          <w:rPr>
            <w:color w:val="0080AC"/>
            <w:w w:val="120"/>
            <w:sz w:val="12"/>
          </w:rPr>
          <w:t>Torkelson</w:t>
        </w:r>
      </w:hyperlink>
      <w:r>
        <w:rPr>
          <w:color w:val="0080AC"/>
          <w:w w:val="120"/>
          <w:sz w:val="12"/>
        </w:rPr>
        <w:t xml:space="preserve"> </w:t>
      </w:r>
      <w:hyperlink r:id="rId881">
        <w:r>
          <w:rPr>
            <w:color w:val="0080AC"/>
            <w:w w:val="120"/>
            <w:sz w:val="12"/>
          </w:rPr>
          <w:t>JM.</w:t>
        </w:r>
      </w:hyperlink>
      <w:r>
        <w:rPr>
          <w:color w:val="0080AC"/>
          <w:w w:val="120"/>
          <w:sz w:val="12"/>
        </w:rPr>
        <w:t xml:space="preserve"> </w:t>
      </w:r>
      <w:hyperlink r:id="rId882">
        <w:r>
          <w:rPr>
            <w:color w:val="0080AC"/>
            <w:w w:val="120"/>
            <w:sz w:val="12"/>
          </w:rPr>
          <w:t>Model</w:t>
        </w:r>
      </w:hyperlink>
      <w:r>
        <w:rPr>
          <w:color w:val="0080AC"/>
          <w:w w:val="120"/>
          <w:sz w:val="12"/>
        </w:rPr>
        <w:t xml:space="preserve"> </w:t>
      </w:r>
      <w:hyperlink r:id="rId88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884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85">
        <w:r>
          <w:rPr>
            <w:color w:val="0080AC"/>
            <w:w w:val="120"/>
            <w:sz w:val="12"/>
          </w:rPr>
          <w:t>provide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86">
        <w:r>
          <w:rPr>
            <w:color w:val="0080AC"/>
            <w:w w:val="120"/>
            <w:sz w:val="12"/>
          </w:rPr>
          <w:t>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87">
        <w:r>
          <w:rPr>
            <w:color w:val="0080AC"/>
            <w:w w:val="120"/>
            <w:sz w:val="12"/>
          </w:rPr>
          <w:t>understanding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8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89">
        <w:r>
          <w:rPr>
            <w:color w:val="0080AC"/>
            <w:w w:val="120"/>
            <w:sz w:val="12"/>
          </w:rPr>
          <w:t>confinement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90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89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892">
        <w:r>
          <w:rPr>
            <w:color w:val="0080AC"/>
            <w:w w:val="120"/>
            <w:sz w:val="12"/>
          </w:rPr>
          <w:t>real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893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894">
        <w:r>
          <w:rPr>
            <w:color w:val="0080AC"/>
            <w:w w:val="120"/>
            <w:sz w:val="12"/>
          </w:rPr>
          <w:t>Nat</w:t>
        </w:r>
      </w:hyperlink>
      <w:r>
        <w:rPr>
          <w:color w:val="0080AC"/>
          <w:w w:val="120"/>
          <w:sz w:val="12"/>
        </w:rPr>
        <w:t xml:space="preserve"> </w:t>
      </w:r>
      <w:hyperlink r:id="rId895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896">
        <w:r>
          <w:rPr>
            <w:color w:val="0080AC"/>
            <w:w w:val="120"/>
            <w:sz w:val="12"/>
          </w:rPr>
          <w:t>2007;6:278–82.</w:t>
        </w:r>
      </w:hyperlink>
    </w:p>
    <w:p w14:paraId="0CC42BC6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321" w:hanging="315"/>
        <w:jc w:val="left"/>
        <w:rPr>
          <w:sz w:val="12"/>
        </w:rPr>
      </w:pPr>
      <w:hyperlink r:id="rId897">
        <w:r>
          <w:rPr>
            <w:color w:val="0080AC"/>
            <w:w w:val="120"/>
            <w:sz w:val="12"/>
          </w:rPr>
          <w:t>Liu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898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899">
        <w:r>
          <w:rPr>
            <w:color w:val="0080AC"/>
            <w:w w:val="120"/>
            <w:sz w:val="12"/>
          </w:rPr>
          <w:t>Guo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0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1">
        <w:r>
          <w:rPr>
            <w:color w:val="0080AC"/>
            <w:w w:val="120"/>
            <w:sz w:val="12"/>
          </w:rPr>
          <w:t>Odusote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2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3">
        <w:r>
          <w:rPr>
            <w:color w:val="0080AC"/>
            <w:w w:val="120"/>
            <w:sz w:val="12"/>
          </w:rPr>
          <w:t>Qu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4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5">
        <w:r>
          <w:rPr>
            <w:color w:val="0080AC"/>
            <w:w w:val="120"/>
            <w:sz w:val="12"/>
          </w:rPr>
          <w:t>Priestley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6">
        <w:r>
          <w:rPr>
            <w:color w:val="0080AC"/>
            <w:w w:val="120"/>
            <w:sz w:val="12"/>
          </w:rPr>
          <w:t>RD.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7">
        <w:r>
          <w:rPr>
            <w:color w:val="0080AC"/>
            <w:w w:val="120"/>
            <w:sz w:val="12"/>
          </w:rPr>
          <w:t>Core-shell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8">
        <w:r>
          <w:rPr>
            <w:color w:val="0080AC"/>
            <w:w w:val="120"/>
            <w:sz w:val="12"/>
          </w:rPr>
          <w:t>Fe3O4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09">
        <w:r>
          <w:rPr>
            <w:color w:val="0080AC"/>
            <w:w w:val="120"/>
            <w:sz w:val="12"/>
          </w:rPr>
          <w:t>polydopamine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910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911">
        <w:r>
          <w:rPr>
            <w:color w:val="0080AC"/>
            <w:w w:val="120"/>
            <w:sz w:val="12"/>
          </w:rPr>
          <w:t>serve</w:t>
        </w:r>
      </w:hyperlink>
      <w:r>
        <w:rPr>
          <w:color w:val="0080AC"/>
          <w:w w:val="120"/>
          <w:sz w:val="12"/>
        </w:rPr>
        <w:t xml:space="preserve"> </w:t>
      </w:r>
      <w:hyperlink r:id="rId912">
        <w:r>
          <w:rPr>
            <w:color w:val="0080AC"/>
            <w:w w:val="120"/>
            <w:sz w:val="12"/>
          </w:rPr>
          <w:t>multipurpose</w:t>
        </w:r>
      </w:hyperlink>
      <w:r>
        <w:rPr>
          <w:color w:val="0080AC"/>
          <w:w w:val="120"/>
          <w:sz w:val="12"/>
        </w:rPr>
        <w:t xml:space="preserve"> </w:t>
      </w:r>
      <w:hyperlink r:id="rId913">
        <w:r>
          <w:rPr>
            <w:color w:val="0080AC"/>
            <w:w w:val="120"/>
            <w:sz w:val="12"/>
          </w:rPr>
          <w:t>as</w:t>
        </w:r>
      </w:hyperlink>
      <w:r>
        <w:rPr>
          <w:color w:val="0080AC"/>
          <w:w w:val="120"/>
          <w:sz w:val="12"/>
        </w:rPr>
        <w:t xml:space="preserve"> </w:t>
      </w:r>
      <w:hyperlink r:id="rId914">
        <w:r>
          <w:rPr>
            <w:color w:val="0080AC"/>
            <w:w w:val="120"/>
            <w:sz w:val="12"/>
          </w:rPr>
          <w:t>drug</w:t>
        </w:r>
      </w:hyperlink>
      <w:r>
        <w:rPr>
          <w:color w:val="0080AC"/>
          <w:w w:val="120"/>
          <w:sz w:val="12"/>
        </w:rPr>
        <w:t xml:space="preserve"> </w:t>
      </w:r>
      <w:hyperlink r:id="rId915">
        <w:r>
          <w:rPr>
            <w:color w:val="0080AC"/>
            <w:w w:val="120"/>
            <w:sz w:val="12"/>
          </w:rPr>
          <w:t>carrier,</w:t>
        </w:r>
      </w:hyperlink>
      <w:r>
        <w:rPr>
          <w:color w:val="0080AC"/>
          <w:w w:val="120"/>
          <w:sz w:val="12"/>
        </w:rPr>
        <w:t xml:space="preserve"> </w:t>
      </w:r>
      <w:hyperlink r:id="rId916">
        <w:r>
          <w:rPr>
            <w:color w:val="0080AC"/>
            <w:w w:val="120"/>
            <w:sz w:val="12"/>
          </w:rPr>
          <w:t>catalyst</w:t>
        </w:r>
      </w:hyperlink>
      <w:r>
        <w:rPr>
          <w:color w:val="0080AC"/>
          <w:w w:val="120"/>
          <w:sz w:val="12"/>
        </w:rPr>
        <w:t xml:space="preserve"> </w:t>
      </w:r>
      <w:hyperlink r:id="rId917">
        <w:r>
          <w:rPr>
            <w:color w:val="0080AC"/>
            <w:w w:val="120"/>
            <w:sz w:val="12"/>
          </w:rPr>
          <w:t>support</w:t>
        </w:r>
      </w:hyperlink>
      <w:r>
        <w:rPr>
          <w:color w:val="0080AC"/>
          <w:w w:val="120"/>
          <w:sz w:val="12"/>
        </w:rPr>
        <w:t xml:space="preserve"> </w:t>
      </w:r>
      <w:hyperlink r:id="rId91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919">
        <w:r>
          <w:rPr>
            <w:color w:val="0080AC"/>
            <w:w w:val="120"/>
            <w:sz w:val="12"/>
          </w:rPr>
          <w:t>carbon</w:t>
        </w:r>
      </w:hyperlink>
      <w:r>
        <w:rPr>
          <w:color w:val="0080AC"/>
          <w:w w:val="120"/>
          <w:sz w:val="12"/>
        </w:rPr>
        <w:t xml:space="preserve"> </w:t>
      </w:r>
      <w:hyperlink r:id="rId920">
        <w:r>
          <w:rPr>
            <w:color w:val="0080AC"/>
            <w:w w:val="120"/>
            <w:sz w:val="12"/>
          </w:rPr>
          <w:t>adsorbent.</w:t>
        </w:r>
      </w:hyperlink>
      <w:r>
        <w:rPr>
          <w:color w:val="0080AC"/>
          <w:w w:val="120"/>
          <w:sz w:val="12"/>
        </w:rPr>
        <w:t xml:space="preserve"> </w:t>
      </w:r>
      <w:hyperlink r:id="rId921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922">
        <w:r>
          <w:rPr>
            <w:color w:val="0080AC"/>
            <w:w w:val="120"/>
            <w:sz w:val="12"/>
          </w:rPr>
          <w:t>Appl</w:t>
        </w:r>
      </w:hyperlink>
      <w:r>
        <w:rPr>
          <w:color w:val="0080AC"/>
          <w:w w:val="120"/>
          <w:sz w:val="12"/>
        </w:rPr>
        <w:t xml:space="preserve"> </w:t>
      </w:r>
      <w:hyperlink r:id="rId923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924">
        <w:r>
          <w:rPr>
            <w:color w:val="0080AC"/>
            <w:w w:val="120"/>
            <w:sz w:val="12"/>
          </w:rPr>
          <w:t>Interfaces</w:t>
        </w:r>
      </w:hyperlink>
      <w:r>
        <w:rPr>
          <w:color w:val="0080AC"/>
          <w:w w:val="120"/>
          <w:sz w:val="12"/>
        </w:rPr>
        <w:t xml:space="preserve"> </w:t>
      </w:r>
      <w:hyperlink r:id="rId925">
        <w:r>
          <w:rPr>
            <w:color w:val="0080AC"/>
            <w:w w:val="120"/>
            <w:sz w:val="12"/>
          </w:rPr>
          <w:t>2013;5:9167–71.</w:t>
        </w:r>
      </w:hyperlink>
    </w:p>
    <w:p w14:paraId="5CCFF184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23" w:hanging="315"/>
        <w:jc w:val="left"/>
        <w:rPr>
          <w:sz w:val="12"/>
        </w:rPr>
      </w:pPr>
      <w:hyperlink r:id="rId926">
        <w:r>
          <w:rPr>
            <w:color w:val="0080AC"/>
            <w:w w:val="115"/>
            <w:sz w:val="12"/>
          </w:rPr>
          <w:t>Mora-Huertas</w:t>
        </w:r>
      </w:hyperlink>
      <w:r>
        <w:rPr>
          <w:color w:val="0080AC"/>
          <w:w w:val="115"/>
          <w:sz w:val="12"/>
        </w:rPr>
        <w:t xml:space="preserve"> </w:t>
      </w:r>
      <w:hyperlink r:id="rId927">
        <w:r>
          <w:rPr>
            <w:color w:val="0080AC"/>
            <w:w w:val="115"/>
            <w:sz w:val="12"/>
          </w:rPr>
          <w:t>CE,</w:t>
        </w:r>
      </w:hyperlink>
      <w:r>
        <w:rPr>
          <w:color w:val="0080AC"/>
          <w:w w:val="115"/>
          <w:sz w:val="12"/>
        </w:rPr>
        <w:t xml:space="preserve"> </w:t>
      </w:r>
      <w:hyperlink r:id="rId928">
        <w:r>
          <w:rPr>
            <w:color w:val="0080AC"/>
            <w:w w:val="115"/>
            <w:sz w:val="12"/>
          </w:rPr>
          <w:t>Fessi</w:t>
        </w:r>
      </w:hyperlink>
      <w:r>
        <w:rPr>
          <w:color w:val="0080AC"/>
          <w:w w:val="115"/>
          <w:sz w:val="12"/>
        </w:rPr>
        <w:t xml:space="preserve"> </w:t>
      </w:r>
      <w:hyperlink r:id="rId929">
        <w:r>
          <w:rPr>
            <w:color w:val="0080AC"/>
            <w:w w:val="115"/>
            <w:sz w:val="12"/>
          </w:rPr>
          <w:t>H,</w:t>
        </w:r>
      </w:hyperlink>
      <w:r>
        <w:rPr>
          <w:color w:val="0080AC"/>
          <w:w w:val="115"/>
          <w:sz w:val="12"/>
        </w:rPr>
        <w:t xml:space="preserve"> </w:t>
      </w:r>
      <w:hyperlink r:id="rId930">
        <w:r>
          <w:rPr>
            <w:color w:val="0080AC"/>
            <w:w w:val="115"/>
            <w:sz w:val="12"/>
          </w:rPr>
          <w:t>Elaissari</w:t>
        </w:r>
      </w:hyperlink>
      <w:r>
        <w:rPr>
          <w:color w:val="0080AC"/>
          <w:w w:val="115"/>
          <w:sz w:val="12"/>
        </w:rPr>
        <w:t xml:space="preserve"> </w:t>
      </w:r>
      <w:hyperlink r:id="rId931">
        <w:r>
          <w:rPr>
            <w:color w:val="0080AC"/>
            <w:w w:val="115"/>
            <w:sz w:val="12"/>
          </w:rPr>
          <w:t>A.</w:t>
        </w:r>
      </w:hyperlink>
      <w:r>
        <w:rPr>
          <w:color w:val="0080AC"/>
          <w:w w:val="115"/>
          <w:sz w:val="12"/>
        </w:rPr>
        <w:t xml:space="preserve"> </w:t>
      </w:r>
      <w:hyperlink r:id="rId932">
        <w:r>
          <w:rPr>
            <w:color w:val="0080AC"/>
            <w:w w:val="115"/>
            <w:sz w:val="12"/>
          </w:rPr>
          <w:t>Polymer-based</w:t>
        </w:r>
      </w:hyperlink>
      <w:r>
        <w:rPr>
          <w:color w:val="0080AC"/>
          <w:w w:val="115"/>
          <w:sz w:val="12"/>
        </w:rPr>
        <w:t xml:space="preserve"> </w:t>
      </w:r>
      <w:hyperlink r:id="rId933">
        <w:r>
          <w:rPr>
            <w:color w:val="0080AC"/>
            <w:w w:val="115"/>
            <w:sz w:val="12"/>
          </w:rPr>
          <w:t>nanocapsules</w:t>
        </w:r>
      </w:hyperlink>
      <w:r>
        <w:rPr>
          <w:color w:val="0080AC"/>
          <w:w w:val="115"/>
          <w:sz w:val="12"/>
        </w:rPr>
        <w:t xml:space="preserve"> </w:t>
      </w:r>
      <w:hyperlink r:id="rId934">
        <w:r>
          <w:rPr>
            <w:color w:val="0080AC"/>
            <w:w w:val="115"/>
            <w:sz w:val="12"/>
          </w:rPr>
          <w:t>for</w:t>
        </w:r>
      </w:hyperlink>
      <w:r>
        <w:rPr>
          <w:color w:val="0080AC"/>
          <w:w w:val="115"/>
          <w:sz w:val="12"/>
        </w:rPr>
        <w:t xml:space="preserve"> </w:t>
      </w:r>
      <w:hyperlink r:id="rId935">
        <w:r>
          <w:rPr>
            <w:color w:val="0080AC"/>
            <w:w w:val="115"/>
            <w:sz w:val="12"/>
          </w:rPr>
          <w:t>drug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936">
        <w:r>
          <w:rPr>
            <w:color w:val="0080AC"/>
            <w:w w:val="115"/>
            <w:sz w:val="12"/>
          </w:rPr>
          <w:t>delivery.</w:t>
        </w:r>
      </w:hyperlink>
      <w:r>
        <w:rPr>
          <w:color w:val="0080AC"/>
          <w:w w:val="115"/>
          <w:sz w:val="12"/>
        </w:rPr>
        <w:t xml:space="preserve"> </w:t>
      </w:r>
      <w:hyperlink r:id="rId937">
        <w:r>
          <w:rPr>
            <w:color w:val="0080AC"/>
            <w:w w:val="115"/>
            <w:sz w:val="12"/>
          </w:rPr>
          <w:t>Int</w:t>
        </w:r>
      </w:hyperlink>
      <w:r>
        <w:rPr>
          <w:color w:val="0080AC"/>
          <w:w w:val="115"/>
          <w:sz w:val="12"/>
        </w:rPr>
        <w:t xml:space="preserve"> </w:t>
      </w:r>
      <w:hyperlink r:id="rId938">
        <w:r>
          <w:rPr>
            <w:color w:val="0080AC"/>
            <w:w w:val="115"/>
            <w:sz w:val="12"/>
          </w:rPr>
          <w:t>J</w:t>
        </w:r>
      </w:hyperlink>
      <w:r>
        <w:rPr>
          <w:color w:val="0080AC"/>
          <w:w w:val="115"/>
          <w:sz w:val="12"/>
        </w:rPr>
        <w:t xml:space="preserve"> </w:t>
      </w:r>
      <w:hyperlink r:id="rId939">
        <w:r>
          <w:rPr>
            <w:color w:val="0080AC"/>
            <w:w w:val="115"/>
            <w:sz w:val="12"/>
          </w:rPr>
          <w:t>Pharm</w:t>
        </w:r>
      </w:hyperlink>
      <w:r>
        <w:rPr>
          <w:color w:val="0080AC"/>
          <w:w w:val="115"/>
          <w:sz w:val="12"/>
        </w:rPr>
        <w:t xml:space="preserve"> </w:t>
      </w:r>
      <w:hyperlink r:id="rId940">
        <w:r>
          <w:rPr>
            <w:color w:val="0080AC"/>
            <w:w w:val="115"/>
            <w:sz w:val="12"/>
          </w:rPr>
          <w:t>2010;385:113–42.</w:t>
        </w:r>
      </w:hyperlink>
    </w:p>
    <w:p w14:paraId="307143B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546" w:hanging="315"/>
        <w:jc w:val="left"/>
        <w:rPr>
          <w:sz w:val="12"/>
        </w:rPr>
      </w:pPr>
      <w:hyperlink r:id="rId941">
        <w:r>
          <w:rPr>
            <w:color w:val="0080AC"/>
            <w:w w:val="120"/>
            <w:sz w:val="12"/>
          </w:rPr>
          <w:t>Kalwarczyk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42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43">
        <w:r>
          <w:rPr>
            <w:color w:val="0080AC"/>
            <w:w w:val="120"/>
            <w:sz w:val="12"/>
          </w:rPr>
          <w:t>Tabaka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44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45">
        <w:r>
          <w:rPr>
            <w:color w:val="0080AC"/>
            <w:w w:val="120"/>
            <w:sz w:val="12"/>
          </w:rPr>
          <w:t>Holyst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46">
        <w:r>
          <w:rPr>
            <w:color w:val="0080AC"/>
            <w:w w:val="120"/>
            <w:sz w:val="12"/>
          </w:rPr>
          <w:t>R.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47">
        <w:r>
          <w:rPr>
            <w:color w:val="0080AC"/>
            <w:w w:val="120"/>
            <w:sz w:val="12"/>
          </w:rPr>
          <w:t>Biologistics-diffusion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48">
        <w:r>
          <w:rPr>
            <w:color w:val="0080AC"/>
            <w:w w:val="120"/>
            <w:sz w:val="12"/>
          </w:rPr>
          <w:t>coefficients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49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950">
        <w:r>
          <w:rPr>
            <w:color w:val="0080AC"/>
            <w:w w:val="120"/>
            <w:sz w:val="12"/>
          </w:rPr>
          <w:t>complete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51">
        <w:r>
          <w:rPr>
            <w:color w:val="0080AC"/>
            <w:w w:val="120"/>
            <w:sz w:val="12"/>
          </w:rPr>
          <w:t>proteome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52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53">
        <w:r>
          <w:rPr>
            <w:color w:val="0080AC"/>
            <w:w w:val="120"/>
            <w:sz w:val="12"/>
          </w:rPr>
          <w:t>Escherichia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54">
        <w:r>
          <w:rPr>
            <w:color w:val="0080AC"/>
            <w:w w:val="120"/>
            <w:sz w:val="12"/>
          </w:rPr>
          <w:t>coli.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55">
        <w:r>
          <w:rPr>
            <w:color w:val="0080AC"/>
            <w:w w:val="120"/>
            <w:sz w:val="12"/>
          </w:rPr>
          <w:t>Bioinformatics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56">
        <w:r>
          <w:rPr>
            <w:color w:val="0080AC"/>
            <w:w w:val="120"/>
            <w:sz w:val="12"/>
          </w:rPr>
          <w:t>2012;28:2971–8.</w:t>
        </w:r>
      </w:hyperlink>
    </w:p>
    <w:p w14:paraId="043EEF5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765" w:hanging="315"/>
        <w:jc w:val="left"/>
        <w:rPr>
          <w:sz w:val="12"/>
        </w:rPr>
      </w:pPr>
      <w:hyperlink r:id="rId957">
        <w:r>
          <w:rPr>
            <w:color w:val="0080AC"/>
            <w:w w:val="120"/>
            <w:sz w:val="12"/>
          </w:rPr>
          <w:t>Robertson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58">
        <w:r>
          <w:rPr>
            <w:color w:val="0080AC"/>
            <w:w w:val="120"/>
            <w:sz w:val="12"/>
          </w:rPr>
          <w:t>CG,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59">
        <w:r>
          <w:rPr>
            <w:color w:val="0080AC"/>
            <w:w w:val="120"/>
            <w:sz w:val="12"/>
          </w:rPr>
          <w:t>Roland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60">
        <w:r>
          <w:rPr>
            <w:color w:val="0080AC"/>
            <w:w w:val="120"/>
            <w:sz w:val="12"/>
          </w:rPr>
          <w:t>CM.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61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62">
        <w:r>
          <w:rPr>
            <w:color w:val="0080AC"/>
            <w:w w:val="120"/>
            <w:sz w:val="12"/>
          </w:rPr>
          <w:t>transition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6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64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65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96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96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968">
        <w:r>
          <w:rPr>
            <w:color w:val="0080AC"/>
            <w:w w:val="120"/>
            <w:sz w:val="12"/>
          </w:rPr>
          <w:t>polymer-particle</w:t>
        </w:r>
      </w:hyperlink>
      <w:r>
        <w:rPr>
          <w:color w:val="0080AC"/>
          <w:w w:val="120"/>
          <w:sz w:val="12"/>
        </w:rPr>
        <w:t xml:space="preserve"> </w:t>
      </w:r>
      <w:hyperlink r:id="rId969">
        <w:r>
          <w:rPr>
            <w:color w:val="0080AC"/>
            <w:w w:val="120"/>
            <w:sz w:val="12"/>
          </w:rPr>
          <w:t>composites.</w:t>
        </w:r>
      </w:hyperlink>
      <w:r>
        <w:rPr>
          <w:color w:val="0080AC"/>
          <w:w w:val="120"/>
          <w:sz w:val="12"/>
        </w:rPr>
        <w:t xml:space="preserve"> </w:t>
      </w:r>
      <w:hyperlink r:id="rId970">
        <w:r>
          <w:rPr>
            <w:color w:val="0080AC"/>
            <w:w w:val="120"/>
            <w:sz w:val="12"/>
          </w:rPr>
          <w:t>Rubber</w:t>
        </w:r>
      </w:hyperlink>
      <w:r>
        <w:rPr>
          <w:color w:val="0080AC"/>
          <w:w w:val="120"/>
          <w:sz w:val="12"/>
        </w:rPr>
        <w:t xml:space="preserve"> </w:t>
      </w:r>
      <w:hyperlink r:id="rId971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972">
        <w:r>
          <w:rPr>
            <w:color w:val="0080AC"/>
            <w:w w:val="120"/>
            <w:sz w:val="12"/>
          </w:rPr>
          <w:t>Technol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973">
        <w:r>
          <w:rPr>
            <w:color w:val="0080AC"/>
            <w:spacing w:val="-2"/>
            <w:w w:val="120"/>
            <w:sz w:val="12"/>
          </w:rPr>
          <w:t>2011;81:506–22.</w:t>
        </w:r>
      </w:hyperlink>
    </w:p>
    <w:p w14:paraId="7D7090C1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559" w:hanging="315"/>
        <w:jc w:val="left"/>
        <w:rPr>
          <w:sz w:val="12"/>
        </w:rPr>
      </w:pPr>
      <w:hyperlink r:id="rId974">
        <w:r>
          <w:rPr>
            <w:color w:val="0080AC"/>
            <w:w w:val="120"/>
            <w:sz w:val="12"/>
          </w:rPr>
          <w:t>Bailey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75">
        <w:r>
          <w:rPr>
            <w:color w:val="0080AC"/>
            <w:w w:val="120"/>
            <w:sz w:val="12"/>
          </w:rPr>
          <w:t>EJ,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76">
        <w:r>
          <w:rPr>
            <w:color w:val="0080AC"/>
            <w:w w:val="120"/>
            <w:sz w:val="12"/>
          </w:rPr>
          <w:t>Griffin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77">
        <w:r>
          <w:rPr>
            <w:color w:val="0080AC"/>
            <w:w w:val="120"/>
            <w:sz w:val="12"/>
          </w:rPr>
          <w:t>PJ,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78">
        <w:r>
          <w:rPr>
            <w:color w:val="0080AC"/>
            <w:w w:val="120"/>
            <w:sz w:val="12"/>
          </w:rPr>
          <w:t>Tyagi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79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80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81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82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83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8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985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98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987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w w:val="120"/>
          <w:sz w:val="12"/>
        </w:rPr>
        <w:t xml:space="preserve"> </w:t>
      </w:r>
      <w:hyperlink r:id="rId98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989">
        <w:r>
          <w:rPr>
            <w:color w:val="0080AC"/>
            <w:w w:val="120"/>
            <w:sz w:val="12"/>
          </w:rPr>
          <w:t>quasi-elastic</w:t>
        </w:r>
      </w:hyperlink>
      <w:r>
        <w:rPr>
          <w:color w:val="0080AC"/>
          <w:w w:val="120"/>
          <w:sz w:val="12"/>
        </w:rPr>
        <w:t xml:space="preserve"> </w:t>
      </w:r>
      <w:hyperlink r:id="rId990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w w:val="120"/>
          <w:sz w:val="12"/>
        </w:rPr>
        <w:t xml:space="preserve"> </w:t>
      </w:r>
      <w:hyperlink r:id="rId991">
        <w:r>
          <w:rPr>
            <w:color w:val="0080AC"/>
            <w:w w:val="120"/>
            <w:sz w:val="12"/>
          </w:rPr>
          <w:t>scattering</w:t>
        </w:r>
      </w:hyperlink>
      <w:r>
        <w:rPr>
          <w:color w:val="0080AC"/>
          <w:w w:val="120"/>
          <w:sz w:val="12"/>
        </w:rPr>
        <w:t xml:space="preserve"> </w:t>
      </w:r>
      <w:hyperlink r:id="rId992">
        <w:r>
          <w:rPr>
            <w:color w:val="0080AC"/>
            <w:w w:val="120"/>
            <w:sz w:val="12"/>
          </w:rPr>
          <w:t>study.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993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994">
        <w:r>
          <w:rPr>
            <w:color w:val="0080AC"/>
            <w:w w:val="120"/>
            <w:sz w:val="12"/>
          </w:rPr>
          <w:t>2019;52:669–78.</w:t>
        </w:r>
      </w:hyperlink>
    </w:p>
    <w:p w14:paraId="626E262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495" w:hanging="315"/>
        <w:jc w:val="left"/>
        <w:rPr>
          <w:sz w:val="12"/>
        </w:rPr>
      </w:pPr>
      <w:hyperlink r:id="rId995">
        <w:r>
          <w:rPr>
            <w:color w:val="0080AC"/>
            <w:w w:val="120"/>
            <w:sz w:val="12"/>
          </w:rPr>
          <w:t>Schawe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96">
        <w:r>
          <w:rPr>
            <w:color w:val="0080AC"/>
            <w:w w:val="120"/>
            <w:sz w:val="12"/>
          </w:rPr>
          <w:t>JEK.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97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98">
        <w:r>
          <w:rPr>
            <w:color w:val="0080AC"/>
            <w:w w:val="120"/>
            <w:sz w:val="12"/>
          </w:rPr>
          <w:t>comparison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99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00">
        <w:r>
          <w:rPr>
            <w:color w:val="0080AC"/>
            <w:w w:val="120"/>
            <w:sz w:val="12"/>
          </w:rPr>
          <w:t>different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01">
        <w:r>
          <w:rPr>
            <w:color w:val="0080AC"/>
            <w:w w:val="120"/>
            <w:sz w:val="12"/>
          </w:rPr>
          <w:t>evaluation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02">
        <w:r>
          <w:rPr>
            <w:color w:val="0080AC"/>
            <w:w w:val="120"/>
            <w:sz w:val="12"/>
          </w:rPr>
          <w:t>methods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0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04">
        <w:r>
          <w:rPr>
            <w:color w:val="0080AC"/>
            <w:w w:val="120"/>
            <w:sz w:val="12"/>
          </w:rPr>
          <w:t>modulated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005">
        <w:r>
          <w:rPr>
            <w:color w:val="0080AC"/>
            <w:w w:val="120"/>
            <w:sz w:val="12"/>
          </w:rPr>
          <w:t>temperature</w:t>
        </w:r>
      </w:hyperlink>
      <w:r>
        <w:rPr>
          <w:color w:val="0080AC"/>
          <w:w w:val="120"/>
          <w:sz w:val="12"/>
        </w:rPr>
        <w:t xml:space="preserve"> </w:t>
      </w:r>
      <w:hyperlink r:id="rId1006">
        <w:r>
          <w:rPr>
            <w:color w:val="0080AC"/>
            <w:w w:val="120"/>
            <w:sz w:val="12"/>
          </w:rPr>
          <w:t>DSC.</w:t>
        </w:r>
      </w:hyperlink>
      <w:r>
        <w:rPr>
          <w:color w:val="0080AC"/>
          <w:w w:val="120"/>
          <w:sz w:val="12"/>
        </w:rPr>
        <w:t xml:space="preserve"> </w:t>
      </w:r>
      <w:hyperlink r:id="rId1007">
        <w:r>
          <w:rPr>
            <w:color w:val="0080AC"/>
            <w:w w:val="120"/>
            <w:sz w:val="12"/>
          </w:rPr>
          <w:t>Thermochim</w:t>
        </w:r>
      </w:hyperlink>
      <w:r>
        <w:rPr>
          <w:color w:val="0080AC"/>
          <w:w w:val="120"/>
          <w:sz w:val="12"/>
        </w:rPr>
        <w:t xml:space="preserve"> </w:t>
      </w:r>
      <w:hyperlink r:id="rId1008">
        <w:r>
          <w:rPr>
            <w:color w:val="0080AC"/>
            <w:w w:val="120"/>
            <w:sz w:val="12"/>
          </w:rPr>
          <w:t>Acta</w:t>
        </w:r>
      </w:hyperlink>
      <w:r>
        <w:rPr>
          <w:color w:val="0080AC"/>
          <w:w w:val="120"/>
          <w:sz w:val="12"/>
        </w:rPr>
        <w:t xml:space="preserve"> </w:t>
      </w:r>
      <w:hyperlink r:id="rId1009">
        <w:r>
          <w:rPr>
            <w:color w:val="0080AC"/>
            <w:w w:val="120"/>
            <w:sz w:val="12"/>
          </w:rPr>
          <w:t>1995;260:1–16.</w:t>
        </w:r>
      </w:hyperlink>
    </w:p>
    <w:p w14:paraId="36B9E774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425" w:hanging="315"/>
        <w:jc w:val="left"/>
        <w:rPr>
          <w:sz w:val="12"/>
        </w:rPr>
      </w:pPr>
      <w:hyperlink r:id="rId1010">
        <w:r>
          <w:rPr>
            <w:color w:val="0080AC"/>
            <w:spacing w:val="-2"/>
            <w:w w:val="120"/>
            <w:sz w:val="12"/>
          </w:rPr>
          <w:t>Kremer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011">
        <w:r>
          <w:rPr>
            <w:color w:val="0080AC"/>
            <w:spacing w:val="-2"/>
            <w:w w:val="120"/>
            <w:sz w:val="12"/>
          </w:rPr>
          <w:t>F,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012">
        <w:r>
          <w:rPr>
            <w:color w:val="0080AC"/>
            <w:spacing w:val="-2"/>
            <w:w w:val="120"/>
            <w:sz w:val="12"/>
          </w:rPr>
          <w:t>Schönhals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013">
        <w:r>
          <w:rPr>
            <w:color w:val="0080AC"/>
            <w:spacing w:val="-2"/>
            <w:w w:val="120"/>
            <w:sz w:val="12"/>
          </w:rPr>
          <w:t>A,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014">
        <w:r>
          <w:rPr>
            <w:color w:val="0080AC"/>
            <w:spacing w:val="-2"/>
            <w:w w:val="120"/>
            <w:sz w:val="12"/>
          </w:rPr>
          <w:t>editors.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015">
        <w:r>
          <w:rPr>
            <w:color w:val="0080AC"/>
            <w:spacing w:val="-2"/>
            <w:w w:val="120"/>
            <w:sz w:val="12"/>
          </w:rPr>
          <w:t>Broadband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016">
        <w:r>
          <w:rPr>
            <w:color w:val="0080AC"/>
            <w:spacing w:val="-2"/>
            <w:w w:val="120"/>
            <w:sz w:val="12"/>
          </w:rPr>
          <w:t>dielectric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017">
        <w:r>
          <w:rPr>
            <w:color w:val="0080AC"/>
            <w:spacing w:val="-2"/>
            <w:w w:val="120"/>
            <w:sz w:val="12"/>
          </w:rPr>
          <w:t>spectroscopy.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018">
        <w:r>
          <w:rPr>
            <w:color w:val="0080AC"/>
            <w:spacing w:val="-2"/>
            <w:w w:val="120"/>
            <w:sz w:val="12"/>
          </w:rPr>
          <w:t>Berlin: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019">
        <w:r>
          <w:rPr>
            <w:color w:val="0080AC"/>
            <w:w w:val="120"/>
            <w:sz w:val="12"/>
          </w:rPr>
          <w:t>Springer-Verlag;</w:t>
        </w:r>
      </w:hyperlink>
      <w:r>
        <w:rPr>
          <w:color w:val="0080AC"/>
          <w:w w:val="120"/>
          <w:sz w:val="12"/>
        </w:rPr>
        <w:t xml:space="preserve"> </w:t>
      </w:r>
      <w:hyperlink r:id="rId1020">
        <w:r>
          <w:rPr>
            <w:color w:val="0080AC"/>
            <w:w w:val="120"/>
            <w:sz w:val="12"/>
          </w:rPr>
          <w:t>2002,</w:t>
        </w:r>
      </w:hyperlink>
      <w:r>
        <w:rPr>
          <w:color w:val="0080AC"/>
          <w:w w:val="120"/>
          <w:sz w:val="12"/>
        </w:rPr>
        <w:t xml:space="preserve"> </w:t>
      </w:r>
      <w:hyperlink r:id="rId1021">
        <w:r>
          <w:rPr>
            <w:color w:val="0080AC"/>
            <w:w w:val="120"/>
            <w:sz w:val="12"/>
          </w:rPr>
          <w:t>702</w:t>
        </w:r>
      </w:hyperlink>
      <w:r>
        <w:rPr>
          <w:color w:val="0080AC"/>
          <w:w w:val="120"/>
          <w:sz w:val="12"/>
        </w:rPr>
        <w:t xml:space="preserve"> </w:t>
      </w:r>
      <w:hyperlink r:id="rId1022">
        <w:r>
          <w:rPr>
            <w:color w:val="0080AC"/>
            <w:w w:val="120"/>
            <w:sz w:val="12"/>
          </w:rPr>
          <w:t>pp.</w:t>
        </w:r>
      </w:hyperlink>
    </w:p>
    <w:p w14:paraId="14F125B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86" w:hanging="315"/>
        <w:jc w:val="left"/>
        <w:rPr>
          <w:sz w:val="12"/>
        </w:rPr>
      </w:pPr>
      <w:hyperlink r:id="rId1023">
        <w:r>
          <w:rPr>
            <w:color w:val="0080AC"/>
            <w:w w:val="120"/>
            <w:sz w:val="12"/>
          </w:rPr>
          <w:t>Carroll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24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25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26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27">
        <w:r>
          <w:rPr>
            <w:color w:val="0080AC"/>
            <w:w w:val="120"/>
            <w:sz w:val="12"/>
          </w:rPr>
          <w:t>Sokolov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28">
        <w:r>
          <w:rPr>
            <w:color w:val="0080AC"/>
            <w:w w:val="120"/>
            <w:sz w:val="12"/>
          </w:rPr>
          <w:t>AP.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29">
        <w:r>
          <w:rPr>
            <w:color w:val="0080AC"/>
            <w:w w:val="120"/>
            <w:sz w:val="12"/>
          </w:rPr>
          <w:t>Analyzing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30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31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032">
        <w:r>
          <w:rPr>
            <w:color w:val="0080AC"/>
            <w:w w:val="120"/>
            <w:sz w:val="12"/>
          </w:rPr>
          <w:t>layer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33">
        <w:r>
          <w:rPr>
            <w:color w:val="0080AC"/>
            <w:w w:val="120"/>
            <w:sz w:val="12"/>
          </w:rPr>
          <w:t>properties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3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03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036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w w:val="120"/>
          <w:sz w:val="12"/>
        </w:rPr>
        <w:t xml:space="preserve"> </w:t>
      </w:r>
      <w:hyperlink r:id="rId1037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w w:val="120"/>
          <w:sz w:val="12"/>
        </w:rPr>
        <w:t xml:space="preserve"> </w:t>
      </w:r>
      <w:hyperlink r:id="rId1038">
        <w:r>
          <w:rPr>
            <w:color w:val="0080AC"/>
            <w:w w:val="120"/>
            <w:sz w:val="12"/>
          </w:rPr>
          <w:t>broadband</w:t>
        </w:r>
      </w:hyperlink>
      <w:r>
        <w:rPr>
          <w:color w:val="0080AC"/>
          <w:w w:val="120"/>
          <w:sz w:val="12"/>
        </w:rPr>
        <w:t xml:space="preserve"> </w:t>
      </w:r>
      <w:hyperlink r:id="rId1039">
        <w:r>
          <w:rPr>
            <w:color w:val="0080AC"/>
            <w:w w:val="120"/>
            <w:sz w:val="12"/>
          </w:rPr>
          <w:t>dielectric</w:t>
        </w:r>
      </w:hyperlink>
      <w:r>
        <w:rPr>
          <w:color w:val="0080AC"/>
          <w:w w:val="120"/>
          <w:sz w:val="12"/>
        </w:rPr>
        <w:t xml:space="preserve"> </w:t>
      </w:r>
      <w:hyperlink r:id="rId1040">
        <w:r>
          <w:rPr>
            <w:color w:val="0080AC"/>
            <w:w w:val="120"/>
            <w:sz w:val="12"/>
          </w:rPr>
          <w:t>spectroscopy.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041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42">
        <w:r>
          <w:rPr>
            <w:color w:val="0080AC"/>
            <w:w w:val="120"/>
            <w:sz w:val="12"/>
          </w:rPr>
          <w:t>2017;50:6149–63.</w:t>
        </w:r>
      </w:hyperlink>
    </w:p>
    <w:p w14:paraId="02405F0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45" w:hanging="315"/>
        <w:jc w:val="left"/>
        <w:rPr>
          <w:sz w:val="12"/>
        </w:rPr>
      </w:pPr>
      <w:hyperlink r:id="rId1043">
        <w:r>
          <w:rPr>
            <w:color w:val="0080AC"/>
            <w:w w:val="120"/>
            <w:sz w:val="12"/>
          </w:rPr>
          <w:t>Springer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44">
        <w:r>
          <w:rPr>
            <w:color w:val="0080AC"/>
            <w:w w:val="120"/>
            <w:sz w:val="12"/>
          </w:rPr>
          <w:t>T.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45">
        <w:r>
          <w:rPr>
            <w:color w:val="0080AC"/>
            <w:w w:val="120"/>
            <w:sz w:val="12"/>
          </w:rPr>
          <w:t>Quasielastic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46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47">
        <w:r>
          <w:rPr>
            <w:color w:val="0080AC"/>
            <w:w w:val="120"/>
            <w:sz w:val="12"/>
          </w:rPr>
          <w:t>scattering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48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4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50">
        <w:r>
          <w:rPr>
            <w:color w:val="0080AC"/>
            <w:w w:val="120"/>
            <w:sz w:val="12"/>
          </w:rPr>
          <w:t>investigation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5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052">
        <w:r>
          <w:rPr>
            <w:color w:val="0080AC"/>
            <w:w w:val="120"/>
            <w:sz w:val="12"/>
          </w:rPr>
          <w:t>diffusive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053">
        <w:r>
          <w:rPr>
            <w:color w:val="0080AC"/>
            <w:w w:val="120"/>
            <w:sz w:val="12"/>
          </w:rPr>
          <w:t>motions</w:t>
        </w:r>
      </w:hyperlink>
      <w:r>
        <w:rPr>
          <w:color w:val="0080AC"/>
          <w:w w:val="120"/>
          <w:sz w:val="12"/>
        </w:rPr>
        <w:t xml:space="preserve"> </w:t>
      </w:r>
      <w:hyperlink r:id="rId105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1055">
        <w:r>
          <w:rPr>
            <w:color w:val="0080AC"/>
            <w:w w:val="120"/>
            <w:sz w:val="12"/>
          </w:rPr>
          <w:t>solids</w:t>
        </w:r>
      </w:hyperlink>
      <w:r>
        <w:rPr>
          <w:color w:val="0080AC"/>
          <w:w w:val="120"/>
          <w:sz w:val="12"/>
        </w:rPr>
        <w:t xml:space="preserve"> </w:t>
      </w:r>
      <w:hyperlink r:id="rId105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057">
        <w:r>
          <w:rPr>
            <w:color w:val="0080AC"/>
            <w:w w:val="120"/>
            <w:sz w:val="12"/>
          </w:rPr>
          <w:t>liquids.</w:t>
        </w:r>
      </w:hyperlink>
      <w:r>
        <w:rPr>
          <w:color w:val="0080AC"/>
          <w:w w:val="120"/>
          <w:sz w:val="12"/>
        </w:rPr>
        <w:t xml:space="preserve"> </w:t>
      </w:r>
      <w:hyperlink r:id="rId1058">
        <w:r>
          <w:rPr>
            <w:color w:val="0080AC"/>
            <w:w w:val="120"/>
            <w:sz w:val="12"/>
          </w:rPr>
          <w:t>Berlin:</w:t>
        </w:r>
      </w:hyperlink>
      <w:r>
        <w:rPr>
          <w:color w:val="0080AC"/>
          <w:w w:val="120"/>
          <w:sz w:val="12"/>
        </w:rPr>
        <w:t xml:space="preserve"> </w:t>
      </w:r>
      <w:hyperlink r:id="rId1059">
        <w:r>
          <w:rPr>
            <w:color w:val="0080AC"/>
            <w:w w:val="120"/>
            <w:sz w:val="12"/>
          </w:rPr>
          <w:t>Springer-Verlag;</w:t>
        </w:r>
      </w:hyperlink>
      <w:r>
        <w:rPr>
          <w:color w:val="0080AC"/>
          <w:w w:val="120"/>
          <w:sz w:val="12"/>
        </w:rPr>
        <w:t xml:space="preserve"> </w:t>
      </w:r>
      <w:hyperlink r:id="rId1060">
        <w:r>
          <w:rPr>
            <w:color w:val="0080AC"/>
            <w:w w:val="120"/>
            <w:sz w:val="12"/>
          </w:rPr>
          <w:t>1972,</w:t>
        </w:r>
      </w:hyperlink>
      <w:r>
        <w:rPr>
          <w:color w:val="0080AC"/>
          <w:w w:val="120"/>
          <w:sz w:val="12"/>
        </w:rPr>
        <w:t xml:space="preserve"> </w:t>
      </w:r>
      <w:hyperlink r:id="rId1061">
        <w:r>
          <w:rPr>
            <w:color w:val="0080AC"/>
            <w:w w:val="120"/>
            <w:sz w:val="12"/>
          </w:rPr>
          <w:t>102</w:t>
        </w:r>
      </w:hyperlink>
      <w:r>
        <w:rPr>
          <w:color w:val="0080AC"/>
          <w:w w:val="120"/>
          <w:sz w:val="12"/>
        </w:rPr>
        <w:t xml:space="preserve"> </w:t>
      </w:r>
      <w:hyperlink r:id="rId1062">
        <w:r>
          <w:rPr>
            <w:color w:val="0080AC"/>
            <w:w w:val="120"/>
            <w:sz w:val="12"/>
          </w:rPr>
          <w:t>pp.</w:t>
        </w:r>
      </w:hyperlink>
    </w:p>
    <w:p w14:paraId="7A8B6EC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86" w:hanging="315"/>
        <w:jc w:val="left"/>
        <w:rPr>
          <w:sz w:val="12"/>
        </w:rPr>
      </w:pPr>
      <w:hyperlink r:id="rId1063">
        <w:r>
          <w:rPr>
            <w:color w:val="0080AC"/>
            <w:w w:val="120"/>
            <w:sz w:val="12"/>
          </w:rPr>
          <w:t>Richter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64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65">
        <w:r>
          <w:rPr>
            <w:color w:val="0080AC"/>
            <w:w w:val="120"/>
            <w:sz w:val="12"/>
          </w:rPr>
          <w:t>Monkenbusch,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66">
        <w:r>
          <w:rPr>
            <w:color w:val="0080AC"/>
            <w:w w:val="120"/>
            <w:sz w:val="12"/>
          </w:rPr>
          <w:t>Schwahn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67">
        <w:r>
          <w:rPr>
            <w:color w:val="0080AC"/>
            <w:w w:val="120"/>
            <w:sz w:val="12"/>
          </w:rPr>
          <w:t>D.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68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69">
        <w:r>
          <w:rPr>
            <w:color w:val="0080AC"/>
            <w:w w:val="120"/>
            <w:sz w:val="12"/>
          </w:rPr>
          <w:t>scattering.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70">
        <w:r>
          <w:rPr>
            <w:color w:val="0080AC"/>
            <w:w w:val="120"/>
            <w:sz w:val="12"/>
          </w:rPr>
          <w:t>In: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71">
        <w:r>
          <w:rPr>
            <w:color w:val="0080AC"/>
            <w:w w:val="120"/>
            <w:sz w:val="12"/>
          </w:rPr>
          <w:t>Matyjaszewski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072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1073">
        <w:r>
          <w:rPr>
            <w:color w:val="0080AC"/>
            <w:w w:val="120"/>
            <w:sz w:val="12"/>
          </w:rPr>
          <w:t>Möller</w:t>
        </w:r>
      </w:hyperlink>
      <w:r>
        <w:rPr>
          <w:color w:val="0080AC"/>
          <w:w w:val="120"/>
          <w:sz w:val="12"/>
        </w:rPr>
        <w:t xml:space="preserve"> </w:t>
      </w:r>
      <w:hyperlink r:id="rId1074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1075">
        <w:r>
          <w:rPr>
            <w:color w:val="0080AC"/>
            <w:w w:val="120"/>
            <w:sz w:val="12"/>
          </w:rPr>
          <w:t>editors.</w:t>
        </w:r>
      </w:hyperlink>
      <w:r>
        <w:rPr>
          <w:color w:val="0080AC"/>
          <w:w w:val="120"/>
          <w:sz w:val="12"/>
        </w:rPr>
        <w:t xml:space="preserve"> </w:t>
      </w:r>
      <w:hyperlink r:id="rId107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077">
        <w:r>
          <w:rPr>
            <w:color w:val="0080AC"/>
            <w:w w:val="120"/>
            <w:sz w:val="12"/>
          </w:rPr>
          <w:t>science:</w:t>
        </w:r>
      </w:hyperlink>
      <w:r>
        <w:rPr>
          <w:color w:val="0080AC"/>
          <w:w w:val="120"/>
          <w:sz w:val="12"/>
        </w:rPr>
        <w:t xml:space="preserve"> </w:t>
      </w:r>
      <w:hyperlink r:id="rId107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1079">
        <w:r>
          <w:rPr>
            <w:color w:val="0080AC"/>
            <w:w w:val="120"/>
            <w:sz w:val="12"/>
          </w:rPr>
          <w:t>comprehensive</w:t>
        </w:r>
      </w:hyperlink>
      <w:r>
        <w:rPr>
          <w:color w:val="0080AC"/>
          <w:w w:val="120"/>
          <w:sz w:val="12"/>
        </w:rPr>
        <w:t xml:space="preserve"> </w:t>
      </w:r>
      <w:hyperlink r:id="rId1080">
        <w:r>
          <w:rPr>
            <w:color w:val="0080AC"/>
            <w:w w:val="120"/>
            <w:sz w:val="12"/>
          </w:rPr>
          <w:t>reference,</w:t>
        </w:r>
      </w:hyperlink>
      <w:r>
        <w:rPr>
          <w:color w:val="0080AC"/>
          <w:w w:val="120"/>
          <w:sz w:val="12"/>
        </w:rPr>
        <w:t xml:space="preserve"> </w:t>
      </w:r>
      <w:hyperlink r:id="rId1081">
        <w:r>
          <w:rPr>
            <w:color w:val="0080AC"/>
            <w:w w:val="120"/>
            <w:sz w:val="12"/>
          </w:rPr>
          <w:t>vol.</w:t>
        </w:r>
      </w:hyperlink>
      <w:r>
        <w:rPr>
          <w:color w:val="0080AC"/>
          <w:w w:val="120"/>
          <w:sz w:val="12"/>
        </w:rPr>
        <w:t xml:space="preserve"> </w:t>
      </w:r>
      <w:hyperlink r:id="rId1082">
        <w:r>
          <w:rPr>
            <w:color w:val="0080AC"/>
            <w:w w:val="120"/>
            <w:sz w:val="12"/>
          </w:rPr>
          <w:t>7.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083">
        <w:r>
          <w:rPr>
            <w:color w:val="0080AC"/>
            <w:w w:val="120"/>
            <w:sz w:val="12"/>
          </w:rPr>
          <w:t>Amsterdam:</w:t>
        </w:r>
      </w:hyperlink>
      <w:r>
        <w:rPr>
          <w:color w:val="0080AC"/>
          <w:w w:val="120"/>
          <w:sz w:val="12"/>
        </w:rPr>
        <w:t xml:space="preserve"> </w:t>
      </w:r>
      <w:hyperlink r:id="rId1084">
        <w:r>
          <w:rPr>
            <w:color w:val="0080AC"/>
            <w:w w:val="120"/>
            <w:sz w:val="12"/>
          </w:rPr>
          <w:t>Elsevier</w:t>
        </w:r>
      </w:hyperlink>
      <w:r>
        <w:rPr>
          <w:color w:val="0080AC"/>
          <w:w w:val="120"/>
          <w:sz w:val="12"/>
        </w:rPr>
        <w:t xml:space="preserve"> </w:t>
      </w:r>
      <w:hyperlink r:id="rId1085">
        <w:r>
          <w:rPr>
            <w:color w:val="0080AC"/>
            <w:w w:val="120"/>
            <w:sz w:val="12"/>
          </w:rPr>
          <w:t>BV;</w:t>
        </w:r>
      </w:hyperlink>
      <w:r>
        <w:rPr>
          <w:color w:val="0080AC"/>
          <w:w w:val="120"/>
          <w:sz w:val="12"/>
        </w:rPr>
        <w:t xml:space="preserve"> </w:t>
      </w:r>
      <w:hyperlink r:id="rId1086">
        <w:r>
          <w:rPr>
            <w:color w:val="0080AC"/>
            <w:w w:val="120"/>
            <w:sz w:val="12"/>
          </w:rPr>
          <w:t>2012.</w:t>
        </w:r>
      </w:hyperlink>
      <w:r>
        <w:rPr>
          <w:color w:val="0080AC"/>
          <w:w w:val="120"/>
          <w:sz w:val="12"/>
        </w:rPr>
        <w:t xml:space="preserve"> </w:t>
      </w:r>
      <w:hyperlink r:id="rId1087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w w:val="120"/>
          <w:sz w:val="12"/>
        </w:rPr>
        <w:t xml:space="preserve"> </w:t>
      </w:r>
      <w:hyperlink r:id="rId1088">
        <w:r>
          <w:rPr>
            <w:color w:val="0080AC"/>
            <w:w w:val="120"/>
            <w:sz w:val="12"/>
          </w:rPr>
          <w:t>331–60.</w:t>
        </w:r>
      </w:hyperlink>
    </w:p>
    <w:p w14:paraId="5226C30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336" w:hanging="315"/>
        <w:jc w:val="left"/>
        <w:rPr>
          <w:sz w:val="12"/>
        </w:rPr>
      </w:pPr>
      <w:hyperlink r:id="rId1089">
        <w:r>
          <w:rPr>
            <w:color w:val="0080AC"/>
            <w:w w:val="120"/>
            <w:sz w:val="12"/>
          </w:rPr>
          <w:t>Saalwächter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0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1">
        <w:r>
          <w:rPr>
            <w:color w:val="0080AC"/>
            <w:w w:val="120"/>
            <w:sz w:val="12"/>
          </w:rPr>
          <w:t>Spiess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2">
        <w:r>
          <w:rPr>
            <w:color w:val="0080AC"/>
            <w:w w:val="120"/>
            <w:sz w:val="12"/>
          </w:rPr>
          <w:t>H.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3">
        <w:r>
          <w:rPr>
            <w:color w:val="0080AC"/>
            <w:w w:val="120"/>
            <w:sz w:val="12"/>
          </w:rPr>
          <w:t>Solid-state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4">
        <w:r>
          <w:rPr>
            <w:color w:val="0080AC"/>
            <w:w w:val="120"/>
            <w:sz w:val="12"/>
          </w:rPr>
          <w:t>NMR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6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7">
        <w:r>
          <w:rPr>
            <w:color w:val="0080AC"/>
            <w:w w:val="120"/>
            <w:sz w:val="12"/>
          </w:rPr>
          <w:t>In: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8">
        <w:r>
          <w:rPr>
            <w:color w:val="0080AC"/>
            <w:w w:val="120"/>
            <w:sz w:val="12"/>
          </w:rPr>
          <w:t>Matyjaszewski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099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100">
        <w:r>
          <w:rPr>
            <w:color w:val="0080AC"/>
            <w:w w:val="120"/>
            <w:sz w:val="12"/>
          </w:rPr>
          <w:t>Möller</w:t>
        </w:r>
      </w:hyperlink>
      <w:r>
        <w:rPr>
          <w:color w:val="0080AC"/>
          <w:w w:val="120"/>
          <w:sz w:val="12"/>
        </w:rPr>
        <w:t xml:space="preserve"> </w:t>
      </w:r>
      <w:hyperlink r:id="rId1101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1102">
        <w:r>
          <w:rPr>
            <w:color w:val="0080AC"/>
            <w:w w:val="120"/>
            <w:sz w:val="12"/>
          </w:rPr>
          <w:t>editors.</w:t>
        </w:r>
      </w:hyperlink>
      <w:r>
        <w:rPr>
          <w:color w:val="0080AC"/>
          <w:w w:val="120"/>
          <w:sz w:val="12"/>
        </w:rPr>
        <w:t xml:space="preserve"> </w:t>
      </w:r>
      <w:hyperlink r:id="rId110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104">
        <w:r>
          <w:rPr>
            <w:color w:val="0080AC"/>
            <w:w w:val="120"/>
            <w:sz w:val="12"/>
          </w:rPr>
          <w:t>science:</w:t>
        </w:r>
      </w:hyperlink>
      <w:r>
        <w:rPr>
          <w:color w:val="0080AC"/>
          <w:w w:val="120"/>
          <w:sz w:val="12"/>
        </w:rPr>
        <w:t xml:space="preserve"> </w:t>
      </w:r>
      <w:hyperlink r:id="rId1105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1106">
        <w:r>
          <w:rPr>
            <w:color w:val="0080AC"/>
            <w:w w:val="120"/>
            <w:sz w:val="12"/>
          </w:rPr>
          <w:t>comprehensive</w:t>
        </w:r>
      </w:hyperlink>
      <w:r>
        <w:rPr>
          <w:color w:val="0080AC"/>
          <w:w w:val="120"/>
          <w:sz w:val="12"/>
        </w:rPr>
        <w:t xml:space="preserve"> </w:t>
      </w:r>
      <w:hyperlink r:id="rId1107">
        <w:r>
          <w:rPr>
            <w:color w:val="0080AC"/>
            <w:w w:val="120"/>
            <w:sz w:val="12"/>
          </w:rPr>
          <w:t>reference,</w:t>
        </w:r>
      </w:hyperlink>
      <w:r>
        <w:rPr>
          <w:color w:val="0080AC"/>
          <w:w w:val="120"/>
          <w:sz w:val="12"/>
        </w:rPr>
        <w:t xml:space="preserve"> </w:t>
      </w:r>
      <w:hyperlink r:id="rId1108">
        <w:r>
          <w:rPr>
            <w:color w:val="0080AC"/>
            <w:w w:val="120"/>
            <w:sz w:val="12"/>
          </w:rPr>
          <w:t>vol.</w:t>
        </w:r>
      </w:hyperlink>
      <w:r>
        <w:rPr>
          <w:color w:val="0080AC"/>
          <w:w w:val="120"/>
          <w:sz w:val="12"/>
        </w:rPr>
        <w:t xml:space="preserve"> </w:t>
      </w:r>
      <w:hyperlink r:id="rId1109">
        <w:r>
          <w:rPr>
            <w:color w:val="0080AC"/>
            <w:w w:val="120"/>
            <w:sz w:val="12"/>
          </w:rPr>
          <w:t>7.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110">
        <w:r>
          <w:rPr>
            <w:color w:val="0080AC"/>
            <w:w w:val="120"/>
            <w:sz w:val="12"/>
          </w:rPr>
          <w:t>Amsterdam:</w:t>
        </w:r>
      </w:hyperlink>
      <w:r>
        <w:rPr>
          <w:color w:val="0080AC"/>
          <w:w w:val="120"/>
          <w:sz w:val="12"/>
        </w:rPr>
        <w:t xml:space="preserve"> </w:t>
      </w:r>
      <w:hyperlink r:id="rId1111">
        <w:r>
          <w:rPr>
            <w:color w:val="0080AC"/>
            <w:w w:val="120"/>
            <w:sz w:val="12"/>
          </w:rPr>
          <w:t>Elsevier</w:t>
        </w:r>
      </w:hyperlink>
      <w:r>
        <w:rPr>
          <w:color w:val="0080AC"/>
          <w:w w:val="120"/>
          <w:sz w:val="12"/>
        </w:rPr>
        <w:t xml:space="preserve"> </w:t>
      </w:r>
      <w:hyperlink r:id="rId1112">
        <w:r>
          <w:rPr>
            <w:color w:val="0080AC"/>
            <w:w w:val="120"/>
            <w:sz w:val="12"/>
          </w:rPr>
          <w:t>BV;</w:t>
        </w:r>
      </w:hyperlink>
      <w:r>
        <w:rPr>
          <w:color w:val="0080AC"/>
          <w:w w:val="120"/>
          <w:sz w:val="12"/>
        </w:rPr>
        <w:t xml:space="preserve"> </w:t>
      </w:r>
      <w:hyperlink r:id="rId1113">
        <w:r>
          <w:rPr>
            <w:color w:val="0080AC"/>
            <w:w w:val="120"/>
            <w:sz w:val="12"/>
          </w:rPr>
          <w:t>2012.</w:t>
        </w:r>
      </w:hyperlink>
      <w:r>
        <w:rPr>
          <w:color w:val="0080AC"/>
          <w:w w:val="120"/>
          <w:sz w:val="12"/>
        </w:rPr>
        <w:t xml:space="preserve"> </w:t>
      </w:r>
      <w:hyperlink r:id="rId1114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w w:val="120"/>
          <w:sz w:val="12"/>
        </w:rPr>
        <w:t xml:space="preserve"> </w:t>
      </w:r>
      <w:hyperlink r:id="rId1115">
        <w:r>
          <w:rPr>
            <w:color w:val="0080AC"/>
            <w:w w:val="120"/>
            <w:sz w:val="12"/>
          </w:rPr>
          <w:t>185–218.</w:t>
        </w:r>
      </w:hyperlink>
    </w:p>
    <w:p w14:paraId="3415E859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462" w:hanging="315"/>
        <w:jc w:val="left"/>
        <w:rPr>
          <w:sz w:val="12"/>
        </w:rPr>
      </w:pPr>
      <w:hyperlink r:id="rId1116">
        <w:r>
          <w:rPr>
            <w:color w:val="0080AC"/>
            <w:w w:val="120"/>
            <w:sz w:val="12"/>
          </w:rPr>
          <w:t>Papon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17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18">
        <w:r>
          <w:rPr>
            <w:color w:val="0080AC"/>
            <w:w w:val="120"/>
            <w:sz w:val="12"/>
          </w:rPr>
          <w:t>Saalwächter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19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0">
        <w:r>
          <w:rPr>
            <w:color w:val="0080AC"/>
            <w:w w:val="120"/>
            <w:sz w:val="12"/>
          </w:rPr>
          <w:t>Schäler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1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2">
        <w:r>
          <w:rPr>
            <w:color w:val="0080AC"/>
            <w:w w:val="120"/>
            <w:sz w:val="12"/>
          </w:rPr>
          <w:t>Guy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3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4">
        <w:r>
          <w:rPr>
            <w:color w:val="0080AC"/>
            <w:w w:val="120"/>
            <w:sz w:val="12"/>
          </w:rPr>
          <w:t>Lequeux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5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6">
        <w:r>
          <w:rPr>
            <w:color w:val="0080AC"/>
            <w:w w:val="120"/>
            <w:sz w:val="12"/>
          </w:rPr>
          <w:t>Montes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7">
        <w:r>
          <w:rPr>
            <w:color w:val="0080AC"/>
            <w:w w:val="120"/>
            <w:sz w:val="12"/>
          </w:rPr>
          <w:t>H.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128">
        <w:r>
          <w:rPr>
            <w:color w:val="0080AC"/>
            <w:w w:val="120"/>
            <w:sz w:val="12"/>
          </w:rPr>
          <w:t>Low-field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129">
        <w:r>
          <w:rPr>
            <w:color w:val="0080AC"/>
            <w:w w:val="120"/>
            <w:sz w:val="12"/>
          </w:rPr>
          <w:t>NMR</w:t>
        </w:r>
      </w:hyperlink>
      <w:r>
        <w:rPr>
          <w:color w:val="0080AC"/>
          <w:w w:val="120"/>
          <w:sz w:val="12"/>
        </w:rPr>
        <w:t xml:space="preserve"> </w:t>
      </w:r>
      <w:hyperlink r:id="rId1130">
        <w:r>
          <w:rPr>
            <w:color w:val="0080AC"/>
            <w:w w:val="120"/>
            <w:sz w:val="12"/>
          </w:rPr>
          <w:t>investigations</w:t>
        </w:r>
      </w:hyperlink>
      <w:r>
        <w:rPr>
          <w:color w:val="0080AC"/>
          <w:w w:val="120"/>
          <w:sz w:val="12"/>
        </w:rPr>
        <w:t xml:space="preserve"> </w:t>
      </w:r>
      <w:hyperlink r:id="rId113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1132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w w:val="120"/>
          <w:sz w:val="12"/>
        </w:rPr>
        <w:t xml:space="preserve"> </w:t>
      </w:r>
      <w:hyperlink r:id="rId113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13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113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136">
        <w:r>
          <w:rPr>
            <w:color w:val="0080AC"/>
            <w:w w:val="120"/>
            <w:sz w:val="12"/>
          </w:rPr>
          <w:t>network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137">
        <w:r>
          <w:rPr>
            <w:color w:val="0080AC"/>
            <w:w w:val="120"/>
            <w:sz w:val="12"/>
          </w:rPr>
          <w:t>effects.</w:t>
        </w:r>
      </w:hyperlink>
      <w:r>
        <w:rPr>
          <w:color w:val="0080AC"/>
          <w:w w:val="120"/>
          <w:sz w:val="12"/>
        </w:rPr>
        <w:t xml:space="preserve"> </w:t>
      </w:r>
      <w:hyperlink r:id="rId1138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139">
        <w:r>
          <w:rPr>
            <w:color w:val="0080AC"/>
            <w:w w:val="120"/>
            <w:sz w:val="12"/>
          </w:rPr>
          <w:t>2011;44:913–22.</w:t>
        </w:r>
      </w:hyperlink>
    </w:p>
    <w:p w14:paraId="477F664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832" w:hanging="315"/>
        <w:jc w:val="left"/>
        <w:rPr>
          <w:sz w:val="12"/>
        </w:rPr>
      </w:pPr>
      <w:hyperlink r:id="rId1140">
        <w:r>
          <w:rPr>
            <w:color w:val="0080AC"/>
            <w:w w:val="120"/>
            <w:sz w:val="12"/>
          </w:rPr>
          <w:t>Kremer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1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2">
        <w:r>
          <w:rPr>
            <w:color w:val="0080AC"/>
            <w:w w:val="120"/>
            <w:sz w:val="12"/>
          </w:rPr>
          <w:t>Grest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3">
        <w:r>
          <w:rPr>
            <w:color w:val="0080AC"/>
            <w:w w:val="120"/>
            <w:sz w:val="12"/>
          </w:rPr>
          <w:t>GS.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6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7">
        <w:r>
          <w:rPr>
            <w:color w:val="0080AC"/>
            <w:w w:val="120"/>
            <w:sz w:val="12"/>
          </w:rPr>
          <w:t>linear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49">
        <w:r>
          <w:rPr>
            <w:color w:val="0080AC"/>
            <w:w w:val="120"/>
            <w:sz w:val="12"/>
          </w:rPr>
          <w:t>melts: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150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151">
        <w:r>
          <w:rPr>
            <w:color w:val="0080AC"/>
            <w:w w:val="120"/>
            <w:sz w:val="12"/>
          </w:rPr>
          <w:t>molecular-dynamics</w:t>
        </w:r>
      </w:hyperlink>
      <w:r>
        <w:rPr>
          <w:color w:val="0080AC"/>
          <w:w w:val="120"/>
          <w:sz w:val="12"/>
        </w:rPr>
        <w:t xml:space="preserve"> </w:t>
      </w:r>
      <w:hyperlink r:id="rId1152">
        <w:r>
          <w:rPr>
            <w:color w:val="0080AC"/>
            <w:w w:val="120"/>
            <w:sz w:val="12"/>
          </w:rPr>
          <w:t>simulation.</w:t>
        </w:r>
      </w:hyperlink>
      <w:r>
        <w:rPr>
          <w:color w:val="0080AC"/>
          <w:w w:val="120"/>
          <w:sz w:val="12"/>
        </w:rPr>
        <w:t xml:space="preserve"> </w:t>
      </w:r>
      <w:hyperlink r:id="rId1153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1154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1155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1156">
        <w:r>
          <w:rPr>
            <w:color w:val="0080AC"/>
            <w:w w:val="120"/>
            <w:sz w:val="12"/>
          </w:rPr>
          <w:t>1990;92:5057–86.</w:t>
        </w:r>
      </w:hyperlink>
    </w:p>
    <w:p w14:paraId="7D83009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22" w:hanging="315"/>
        <w:jc w:val="left"/>
        <w:rPr>
          <w:sz w:val="12"/>
        </w:rPr>
      </w:pPr>
      <w:hyperlink r:id="rId1157">
        <w:r>
          <w:rPr>
            <w:color w:val="0080AC"/>
            <w:w w:val="120"/>
            <w:sz w:val="12"/>
          </w:rPr>
          <w:t>Moll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58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59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0">
        <w:r>
          <w:rPr>
            <w:color w:val="0080AC"/>
            <w:w w:val="120"/>
            <w:sz w:val="12"/>
          </w:rPr>
          <w:t>SK.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1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2">
        <w:r>
          <w:rPr>
            <w:color w:val="0080AC"/>
            <w:w w:val="120"/>
            <w:sz w:val="12"/>
          </w:rPr>
          <w:t>transitions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4">
        <w:r>
          <w:rPr>
            <w:color w:val="0080AC"/>
            <w:w w:val="120"/>
            <w:sz w:val="12"/>
          </w:rPr>
          <w:t>highly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5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6">
        <w:r>
          <w:rPr>
            <w:color w:val="0080AC"/>
            <w:w w:val="120"/>
            <w:sz w:val="12"/>
          </w:rPr>
          <w:t>highly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7">
        <w:r>
          <w:rPr>
            <w:color w:val="0080AC"/>
            <w:w w:val="120"/>
            <w:sz w:val="12"/>
          </w:rPr>
          <w:t>filled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16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169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117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171">
        <w:r>
          <w:rPr>
            <w:color w:val="0080AC"/>
            <w:w w:val="120"/>
            <w:sz w:val="12"/>
          </w:rPr>
          <w:t>2012;45:1131–5.</w:t>
        </w:r>
      </w:hyperlink>
    </w:p>
    <w:p w14:paraId="25B9878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8"/>
        </w:tabs>
        <w:ind w:left="468" w:hanging="314"/>
        <w:jc w:val="left"/>
        <w:rPr>
          <w:sz w:val="12"/>
        </w:rPr>
      </w:pPr>
      <w:hyperlink r:id="rId1172">
        <w:r>
          <w:rPr>
            <w:color w:val="0080AC"/>
            <w:w w:val="115"/>
            <w:sz w:val="12"/>
          </w:rPr>
          <w:t>Holt</w:t>
        </w:r>
      </w:hyperlink>
      <w:r>
        <w:rPr>
          <w:color w:val="0080AC"/>
          <w:spacing w:val="8"/>
          <w:w w:val="115"/>
          <w:sz w:val="12"/>
        </w:rPr>
        <w:t xml:space="preserve"> </w:t>
      </w:r>
      <w:hyperlink r:id="rId1173">
        <w:r>
          <w:rPr>
            <w:color w:val="0080AC"/>
            <w:w w:val="115"/>
            <w:sz w:val="12"/>
          </w:rPr>
          <w:t>AP,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74">
        <w:r>
          <w:rPr>
            <w:color w:val="0080AC"/>
            <w:w w:val="115"/>
            <w:sz w:val="12"/>
          </w:rPr>
          <w:t>Griffin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75">
        <w:r>
          <w:rPr>
            <w:color w:val="0080AC"/>
            <w:w w:val="115"/>
            <w:sz w:val="12"/>
          </w:rPr>
          <w:t>PJ,</w:t>
        </w:r>
      </w:hyperlink>
      <w:r>
        <w:rPr>
          <w:color w:val="0080AC"/>
          <w:spacing w:val="8"/>
          <w:w w:val="115"/>
          <w:sz w:val="12"/>
        </w:rPr>
        <w:t xml:space="preserve"> </w:t>
      </w:r>
      <w:hyperlink r:id="rId1176">
        <w:r>
          <w:rPr>
            <w:color w:val="0080AC"/>
            <w:w w:val="115"/>
            <w:sz w:val="12"/>
          </w:rPr>
          <w:t>Bocharova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77">
        <w:r>
          <w:rPr>
            <w:color w:val="0080AC"/>
            <w:w w:val="115"/>
            <w:sz w:val="12"/>
          </w:rPr>
          <w:t>V,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78">
        <w:r>
          <w:rPr>
            <w:color w:val="0080AC"/>
            <w:w w:val="115"/>
            <w:sz w:val="12"/>
          </w:rPr>
          <w:t>Agapov</w:t>
        </w:r>
      </w:hyperlink>
      <w:r>
        <w:rPr>
          <w:color w:val="0080AC"/>
          <w:spacing w:val="8"/>
          <w:w w:val="115"/>
          <w:sz w:val="12"/>
        </w:rPr>
        <w:t xml:space="preserve"> </w:t>
      </w:r>
      <w:hyperlink r:id="rId1179">
        <w:r>
          <w:rPr>
            <w:color w:val="0080AC"/>
            <w:w w:val="115"/>
            <w:sz w:val="12"/>
          </w:rPr>
          <w:t>AL,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80">
        <w:r>
          <w:rPr>
            <w:color w:val="0080AC"/>
            <w:w w:val="115"/>
            <w:sz w:val="12"/>
          </w:rPr>
          <w:t>Imel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81">
        <w:r>
          <w:rPr>
            <w:color w:val="0080AC"/>
            <w:w w:val="115"/>
            <w:sz w:val="12"/>
          </w:rPr>
          <w:t>AE,</w:t>
        </w:r>
      </w:hyperlink>
      <w:r>
        <w:rPr>
          <w:color w:val="0080AC"/>
          <w:spacing w:val="8"/>
          <w:w w:val="115"/>
          <w:sz w:val="12"/>
        </w:rPr>
        <w:t xml:space="preserve"> </w:t>
      </w:r>
      <w:hyperlink r:id="rId1182">
        <w:r>
          <w:rPr>
            <w:color w:val="0080AC"/>
            <w:w w:val="115"/>
            <w:sz w:val="12"/>
          </w:rPr>
          <w:t>Dadmun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83">
        <w:r>
          <w:rPr>
            <w:color w:val="0080AC"/>
            <w:w w:val="115"/>
            <w:sz w:val="12"/>
          </w:rPr>
          <w:t>MD,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84">
        <w:r>
          <w:rPr>
            <w:color w:val="0080AC"/>
            <w:w w:val="115"/>
            <w:sz w:val="12"/>
          </w:rPr>
          <w:t>et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185">
        <w:r>
          <w:rPr>
            <w:color w:val="0080AC"/>
            <w:spacing w:val="-5"/>
            <w:w w:val="115"/>
            <w:sz w:val="12"/>
          </w:rPr>
          <w:t>al.</w:t>
        </w:r>
      </w:hyperlink>
    </w:p>
    <w:p w14:paraId="59921426" w14:textId="77777777" w:rsidR="00E21043" w:rsidRDefault="0052501A">
      <w:pPr>
        <w:spacing w:before="19"/>
        <w:ind w:left="469"/>
        <w:rPr>
          <w:sz w:val="12"/>
        </w:rPr>
      </w:pPr>
      <w:hyperlink r:id="rId1186">
        <w:r>
          <w:rPr>
            <w:color w:val="0080AC"/>
            <w:w w:val="115"/>
            <w:sz w:val="12"/>
          </w:rPr>
          <w:t>Dynamics</w:t>
        </w:r>
      </w:hyperlink>
      <w:r>
        <w:rPr>
          <w:color w:val="0080AC"/>
          <w:spacing w:val="13"/>
          <w:w w:val="115"/>
          <w:sz w:val="12"/>
        </w:rPr>
        <w:t xml:space="preserve"> </w:t>
      </w:r>
      <w:hyperlink r:id="rId1187">
        <w:r>
          <w:rPr>
            <w:color w:val="0080AC"/>
            <w:w w:val="115"/>
            <w:sz w:val="12"/>
          </w:rPr>
          <w:t>at</w:t>
        </w:r>
      </w:hyperlink>
      <w:r>
        <w:rPr>
          <w:color w:val="0080AC"/>
          <w:spacing w:val="14"/>
          <w:w w:val="115"/>
          <w:sz w:val="12"/>
        </w:rPr>
        <w:t xml:space="preserve"> </w:t>
      </w:r>
      <w:hyperlink r:id="rId1188">
        <w:r>
          <w:rPr>
            <w:color w:val="0080AC"/>
            <w:w w:val="115"/>
            <w:sz w:val="12"/>
          </w:rPr>
          <w:t>the</w:t>
        </w:r>
      </w:hyperlink>
      <w:r>
        <w:rPr>
          <w:color w:val="0080AC"/>
          <w:spacing w:val="13"/>
          <w:w w:val="115"/>
          <w:sz w:val="12"/>
        </w:rPr>
        <w:t xml:space="preserve"> </w:t>
      </w:r>
      <w:hyperlink r:id="rId1189">
        <w:r>
          <w:rPr>
            <w:color w:val="0080AC"/>
            <w:w w:val="115"/>
            <w:sz w:val="12"/>
          </w:rPr>
          <w:t>polymer/nanoparticle</w:t>
        </w:r>
      </w:hyperlink>
      <w:r>
        <w:rPr>
          <w:color w:val="0080AC"/>
          <w:spacing w:val="14"/>
          <w:w w:val="115"/>
          <w:sz w:val="12"/>
        </w:rPr>
        <w:t xml:space="preserve"> </w:t>
      </w:r>
      <w:hyperlink r:id="rId1190">
        <w:r>
          <w:rPr>
            <w:color w:val="0080AC"/>
            <w:w w:val="115"/>
            <w:sz w:val="12"/>
          </w:rPr>
          <w:t>interface</w:t>
        </w:r>
      </w:hyperlink>
      <w:r>
        <w:rPr>
          <w:color w:val="0080AC"/>
          <w:spacing w:val="13"/>
          <w:w w:val="115"/>
          <w:sz w:val="12"/>
        </w:rPr>
        <w:t xml:space="preserve"> </w:t>
      </w:r>
      <w:hyperlink r:id="rId1191">
        <w:r>
          <w:rPr>
            <w:color w:val="0080AC"/>
            <w:spacing w:val="-5"/>
            <w:w w:val="115"/>
            <w:sz w:val="12"/>
          </w:rPr>
          <w:t>in</w:t>
        </w:r>
      </w:hyperlink>
    </w:p>
    <w:p w14:paraId="541BCD2C" w14:textId="77777777" w:rsidR="00E21043" w:rsidRDefault="0052501A">
      <w:pPr>
        <w:spacing w:before="18" w:line="271" w:lineRule="auto"/>
        <w:ind w:left="469" w:right="278"/>
        <w:rPr>
          <w:sz w:val="12"/>
        </w:rPr>
      </w:pPr>
      <w:hyperlink r:id="rId1192">
        <w:r>
          <w:rPr>
            <w:color w:val="0080AC"/>
            <w:spacing w:val="-2"/>
            <w:w w:val="120"/>
            <w:sz w:val="12"/>
          </w:rPr>
          <w:t>poly(2-vinylpyridine)/silica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193">
        <w:r>
          <w:rPr>
            <w:color w:val="0080AC"/>
            <w:spacing w:val="-2"/>
            <w:w w:val="120"/>
            <w:sz w:val="12"/>
          </w:rPr>
          <w:t>nanocomposites.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194">
        <w:r>
          <w:rPr>
            <w:color w:val="0080AC"/>
            <w:spacing w:val="-2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195">
        <w:r>
          <w:rPr>
            <w:color w:val="0080AC"/>
            <w:spacing w:val="-2"/>
            <w:w w:val="120"/>
            <w:sz w:val="12"/>
          </w:rPr>
          <w:t>2014;47:1837–43.</w:t>
        </w:r>
      </w:hyperlink>
    </w:p>
    <w:p w14:paraId="499AE2E1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44" w:hanging="315"/>
        <w:jc w:val="left"/>
        <w:rPr>
          <w:sz w:val="12"/>
        </w:rPr>
      </w:pPr>
      <w:hyperlink r:id="rId1196">
        <w:r>
          <w:rPr>
            <w:color w:val="0080AC"/>
            <w:w w:val="120"/>
            <w:sz w:val="12"/>
          </w:rPr>
          <w:t>Gong</w:t>
        </w:r>
      </w:hyperlink>
      <w:r>
        <w:rPr>
          <w:color w:val="0080AC"/>
          <w:w w:val="120"/>
          <w:sz w:val="12"/>
        </w:rPr>
        <w:t xml:space="preserve"> </w:t>
      </w:r>
      <w:hyperlink r:id="rId119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1198">
        <w:r>
          <w:rPr>
            <w:color w:val="0080AC"/>
            <w:w w:val="120"/>
            <w:sz w:val="12"/>
          </w:rPr>
          <w:t>Chen</w:t>
        </w:r>
      </w:hyperlink>
      <w:r>
        <w:rPr>
          <w:color w:val="0080AC"/>
          <w:w w:val="120"/>
          <w:sz w:val="12"/>
        </w:rPr>
        <w:t xml:space="preserve"> </w:t>
      </w:r>
      <w:hyperlink r:id="rId1199">
        <w:r>
          <w:rPr>
            <w:color w:val="0080AC"/>
            <w:w w:val="120"/>
            <w:sz w:val="12"/>
          </w:rPr>
          <w:t>Q,</w:t>
        </w:r>
      </w:hyperlink>
      <w:r>
        <w:rPr>
          <w:color w:val="0080AC"/>
          <w:w w:val="120"/>
          <w:sz w:val="12"/>
        </w:rPr>
        <w:t xml:space="preserve"> </w:t>
      </w:r>
      <w:hyperlink r:id="rId1200">
        <w:r>
          <w:rPr>
            <w:color w:val="0080AC"/>
            <w:w w:val="120"/>
            <w:sz w:val="12"/>
          </w:rPr>
          <w:t>Moll</w:t>
        </w:r>
      </w:hyperlink>
      <w:r>
        <w:rPr>
          <w:color w:val="0080AC"/>
          <w:w w:val="120"/>
          <w:sz w:val="12"/>
        </w:rPr>
        <w:t xml:space="preserve"> </w:t>
      </w:r>
      <w:hyperlink r:id="rId1201">
        <w:r>
          <w:rPr>
            <w:color w:val="0080AC"/>
            <w:w w:val="120"/>
            <w:sz w:val="12"/>
          </w:rPr>
          <w:t>JF,</w:t>
        </w:r>
      </w:hyperlink>
      <w:r>
        <w:rPr>
          <w:color w:val="0080AC"/>
          <w:w w:val="120"/>
          <w:sz w:val="12"/>
        </w:rPr>
        <w:t xml:space="preserve"> </w:t>
      </w:r>
      <w:hyperlink r:id="rId1202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w w:val="120"/>
          <w:sz w:val="12"/>
        </w:rPr>
        <w:t xml:space="preserve"> </w:t>
      </w:r>
      <w:hyperlink r:id="rId1203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w w:val="120"/>
          <w:sz w:val="12"/>
        </w:rPr>
        <w:t xml:space="preserve"> </w:t>
      </w:r>
      <w:hyperlink r:id="rId1204">
        <w:r>
          <w:rPr>
            <w:color w:val="0080AC"/>
            <w:w w:val="120"/>
            <w:sz w:val="12"/>
          </w:rPr>
          <w:t>Colby</w:t>
        </w:r>
      </w:hyperlink>
      <w:r>
        <w:rPr>
          <w:color w:val="0080AC"/>
          <w:w w:val="120"/>
          <w:sz w:val="12"/>
        </w:rPr>
        <w:t xml:space="preserve"> </w:t>
      </w:r>
      <w:hyperlink r:id="rId1205">
        <w:r>
          <w:rPr>
            <w:color w:val="0080AC"/>
            <w:w w:val="120"/>
            <w:sz w:val="12"/>
          </w:rPr>
          <w:t>RH.</w:t>
        </w:r>
      </w:hyperlink>
      <w:r>
        <w:rPr>
          <w:color w:val="0080AC"/>
          <w:w w:val="120"/>
          <w:sz w:val="12"/>
        </w:rPr>
        <w:t xml:space="preserve"> </w:t>
      </w:r>
      <w:hyperlink r:id="rId1206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w w:val="120"/>
          <w:sz w:val="12"/>
        </w:rPr>
        <w:t xml:space="preserve"> </w:t>
      </w:r>
      <w:hyperlink r:id="rId1207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120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20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210">
        <w:r>
          <w:rPr>
            <w:color w:val="0080AC"/>
            <w:w w:val="120"/>
            <w:sz w:val="12"/>
          </w:rPr>
          <w:t>melts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211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212">
        <w:r>
          <w:rPr>
            <w:color w:val="0080AC"/>
            <w:w w:val="120"/>
            <w:sz w:val="12"/>
          </w:rPr>
          <w:t>spherical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213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214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215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216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17">
        <w:r>
          <w:rPr>
            <w:color w:val="0080AC"/>
            <w:w w:val="120"/>
            <w:sz w:val="12"/>
          </w:rPr>
          <w:t>2014;3:773–7.</w:t>
        </w:r>
      </w:hyperlink>
    </w:p>
    <w:p w14:paraId="55FEC00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616" w:hanging="315"/>
        <w:jc w:val="left"/>
        <w:rPr>
          <w:sz w:val="12"/>
        </w:rPr>
      </w:pPr>
      <w:hyperlink r:id="rId1218">
        <w:r>
          <w:rPr>
            <w:color w:val="0080AC"/>
            <w:w w:val="120"/>
            <w:sz w:val="12"/>
          </w:rPr>
          <w:t>Baeza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19">
        <w:r>
          <w:rPr>
            <w:color w:val="0080AC"/>
            <w:w w:val="120"/>
            <w:sz w:val="12"/>
          </w:rPr>
          <w:t>GP,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0">
        <w:r>
          <w:rPr>
            <w:color w:val="0080AC"/>
            <w:w w:val="120"/>
            <w:sz w:val="12"/>
          </w:rPr>
          <w:t>Dessi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1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2">
        <w:r>
          <w:rPr>
            <w:color w:val="0080AC"/>
            <w:w w:val="120"/>
            <w:sz w:val="12"/>
          </w:rPr>
          <w:t>Costanzo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4">
        <w:r>
          <w:rPr>
            <w:color w:val="0080AC"/>
            <w:w w:val="120"/>
            <w:sz w:val="12"/>
          </w:rPr>
          <w:t>Zhao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5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6">
        <w:r>
          <w:rPr>
            <w:color w:val="0080AC"/>
            <w:w w:val="120"/>
            <w:sz w:val="12"/>
          </w:rPr>
          <w:t>Gong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8">
        <w:r>
          <w:rPr>
            <w:color w:val="0080AC"/>
            <w:w w:val="120"/>
            <w:sz w:val="12"/>
          </w:rPr>
          <w:t>Alegria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2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30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31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232">
        <w:r>
          <w:rPr>
            <w:color w:val="0080AC"/>
            <w:w w:val="120"/>
            <w:sz w:val="12"/>
          </w:rPr>
          <w:t>Network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233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123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1235">
        <w:r>
          <w:rPr>
            <w:color w:val="0080AC"/>
            <w:w w:val="120"/>
            <w:sz w:val="12"/>
          </w:rPr>
          <w:t>nanofilled</w:t>
        </w:r>
      </w:hyperlink>
      <w:r>
        <w:rPr>
          <w:color w:val="0080AC"/>
          <w:w w:val="120"/>
          <w:sz w:val="12"/>
        </w:rPr>
        <w:t xml:space="preserve"> </w:t>
      </w:r>
      <w:hyperlink r:id="rId1236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w w:val="120"/>
          <w:sz w:val="12"/>
        </w:rPr>
        <w:t xml:space="preserve"> </w:t>
      </w:r>
      <w:hyperlink r:id="rId1237">
        <w:r>
          <w:rPr>
            <w:color w:val="0080AC"/>
            <w:w w:val="120"/>
            <w:sz w:val="12"/>
          </w:rPr>
          <w:t>Nat</w:t>
        </w:r>
      </w:hyperlink>
      <w:r>
        <w:rPr>
          <w:color w:val="0080AC"/>
          <w:w w:val="120"/>
          <w:sz w:val="12"/>
        </w:rPr>
        <w:t xml:space="preserve"> </w:t>
      </w:r>
      <w:hyperlink r:id="rId1238">
        <w:r>
          <w:rPr>
            <w:color w:val="0080AC"/>
            <w:w w:val="120"/>
            <w:sz w:val="12"/>
          </w:rPr>
          <w:t>Commun</w:t>
        </w:r>
      </w:hyperlink>
      <w:r>
        <w:rPr>
          <w:color w:val="0080AC"/>
          <w:w w:val="120"/>
          <w:sz w:val="12"/>
        </w:rPr>
        <w:t xml:space="preserve"> </w:t>
      </w:r>
      <w:hyperlink r:id="rId1239">
        <w:r>
          <w:rPr>
            <w:color w:val="0080AC"/>
            <w:w w:val="120"/>
            <w:sz w:val="12"/>
          </w:rPr>
          <w:t>2016;7:1–6.</w:t>
        </w:r>
      </w:hyperlink>
    </w:p>
    <w:p w14:paraId="2919DB2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587" w:hanging="315"/>
        <w:jc w:val="left"/>
        <w:rPr>
          <w:sz w:val="12"/>
        </w:rPr>
      </w:pPr>
      <w:hyperlink r:id="rId1240">
        <w:r>
          <w:rPr>
            <w:color w:val="0080AC"/>
            <w:w w:val="120"/>
            <w:sz w:val="12"/>
          </w:rPr>
          <w:t>Harton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1">
        <w:r>
          <w:rPr>
            <w:color w:val="0080AC"/>
            <w:w w:val="120"/>
            <w:sz w:val="12"/>
          </w:rPr>
          <w:t>SE,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2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3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4">
        <w:r>
          <w:rPr>
            <w:color w:val="0080AC"/>
            <w:w w:val="120"/>
            <w:sz w:val="12"/>
          </w:rPr>
          <w:t>Yang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5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6">
        <w:r>
          <w:rPr>
            <w:color w:val="0080AC"/>
            <w:w w:val="120"/>
            <w:sz w:val="12"/>
          </w:rPr>
          <w:t>Koga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7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8">
        <w:r>
          <w:rPr>
            <w:color w:val="0080AC"/>
            <w:w w:val="120"/>
            <w:sz w:val="12"/>
          </w:rPr>
          <w:t>Hicks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49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50">
        <w:r>
          <w:rPr>
            <w:color w:val="0080AC"/>
            <w:w w:val="120"/>
            <w:sz w:val="12"/>
          </w:rPr>
          <w:t>Lee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51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52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53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254">
        <w:r>
          <w:rPr>
            <w:color w:val="0080AC"/>
            <w:w w:val="120"/>
            <w:sz w:val="12"/>
          </w:rPr>
          <w:t>Immobilized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25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256">
        <w:r>
          <w:rPr>
            <w:color w:val="0080AC"/>
            <w:w w:val="120"/>
            <w:sz w:val="12"/>
          </w:rPr>
          <w:t>layers</w:t>
        </w:r>
      </w:hyperlink>
      <w:r>
        <w:rPr>
          <w:color w:val="0080AC"/>
          <w:w w:val="120"/>
          <w:sz w:val="12"/>
        </w:rPr>
        <w:t xml:space="preserve"> </w:t>
      </w:r>
      <w:hyperlink r:id="rId1257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1258">
        <w:r>
          <w:rPr>
            <w:color w:val="0080AC"/>
            <w:w w:val="120"/>
            <w:sz w:val="12"/>
          </w:rPr>
          <w:t>spherical</w:t>
        </w:r>
      </w:hyperlink>
      <w:r>
        <w:rPr>
          <w:color w:val="0080AC"/>
          <w:w w:val="120"/>
          <w:sz w:val="12"/>
        </w:rPr>
        <w:t xml:space="preserve"> </w:t>
      </w:r>
      <w:hyperlink r:id="rId1259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126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261">
        <w:r>
          <w:rPr>
            <w:color w:val="0080AC"/>
            <w:spacing w:val="-2"/>
            <w:w w:val="120"/>
            <w:sz w:val="12"/>
          </w:rPr>
          <w:t>2010;43:3415–21.</w:t>
        </w:r>
      </w:hyperlink>
    </w:p>
    <w:p w14:paraId="5FF8743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408" w:hanging="315"/>
        <w:jc w:val="left"/>
        <w:rPr>
          <w:sz w:val="12"/>
        </w:rPr>
      </w:pPr>
      <w:hyperlink r:id="rId1262">
        <w:r>
          <w:rPr>
            <w:color w:val="0080AC"/>
            <w:w w:val="120"/>
            <w:sz w:val="12"/>
          </w:rPr>
          <w:t>Voylov</w:t>
        </w:r>
      </w:hyperlink>
      <w:r>
        <w:rPr>
          <w:color w:val="0080AC"/>
          <w:w w:val="120"/>
          <w:sz w:val="12"/>
        </w:rPr>
        <w:t xml:space="preserve"> </w:t>
      </w:r>
      <w:hyperlink r:id="rId1263">
        <w:r>
          <w:rPr>
            <w:color w:val="0080AC"/>
            <w:w w:val="120"/>
            <w:sz w:val="12"/>
          </w:rPr>
          <w:t>DN,</w:t>
        </w:r>
      </w:hyperlink>
      <w:r>
        <w:rPr>
          <w:color w:val="0080AC"/>
          <w:w w:val="120"/>
          <w:sz w:val="12"/>
        </w:rPr>
        <w:t xml:space="preserve"> </w:t>
      </w:r>
      <w:hyperlink r:id="rId1264">
        <w:r>
          <w:rPr>
            <w:color w:val="0080AC"/>
            <w:w w:val="120"/>
            <w:sz w:val="12"/>
          </w:rPr>
          <w:t>Holt</w:t>
        </w:r>
      </w:hyperlink>
      <w:r>
        <w:rPr>
          <w:color w:val="0080AC"/>
          <w:w w:val="120"/>
          <w:sz w:val="12"/>
        </w:rPr>
        <w:t xml:space="preserve"> </w:t>
      </w:r>
      <w:hyperlink r:id="rId1265">
        <w:r>
          <w:rPr>
            <w:color w:val="0080AC"/>
            <w:w w:val="120"/>
            <w:sz w:val="12"/>
          </w:rPr>
          <w:t>AP,</w:t>
        </w:r>
      </w:hyperlink>
      <w:r>
        <w:rPr>
          <w:color w:val="0080AC"/>
          <w:w w:val="120"/>
          <w:sz w:val="12"/>
        </w:rPr>
        <w:t xml:space="preserve"> </w:t>
      </w:r>
      <w:hyperlink r:id="rId1266">
        <w:r>
          <w:rPr>
            <w:color w:val="0080AC"/>
            <w:w w:val="120"/>
            <w:sz w:val="12"/>
          </w:rPr>
          <w:t>Doughty</w:t>
        </w:r>
      </w:hyperlink>
      <w:r>
        <w:rPr>
          <w:color w:val="0080AC"/>
          <w:w w:val="120"/>
          <w:sz w:val="12"/>
        </w:rPr>
        <w:t xml:space="preserve"> </w:t>
      </w:r>
      <w:hyperlink r:id="rId1267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w w:val="120"/>
          <w:sz w:val="12"/>
        </w:rPr>
        <w:t xml:space="preserve"> </w:t>
      </w:r>
      <w:hyperlink r:id="rId1268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w w:val="120"/>
          <w:sz w:val="12"/>
        </w:rPr>
        <w:t xml:space="preserve"> </w:t>
      </w:r>
      <w:hyperlink r:id="rId1269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w w:val="120"/>
          <w:sz w:val="12"/>
        </w:rPr>
        <w:t xml:space="preserve"> </w:t>
      </w:r>
      <w:hyperlink r:id="rId1270">
        <w:r>
          <w:rPr>
            <w:color w:val="0080AC"/>
            <w:w w:val="120"/>
            <w:sz w:val="12"/>
          </w:rPr>
          <w:t>Meyer</w:t>
        </w:r>
      </w:hyperlink>
      <w:r>
        <w:rPr>
          <w:color w:val="0080AC"/>
          <w:w w:val="120"/>
          <w:sz w:val="12"/>
        </w:rPr>
        <w:t xml:space="preserve"> </w:t>
      </w:r>
      <w:hyperlink r:id="rId1271">
        <w:r>
          <w:rPr>
            <w:color w:val="0080AC"/>
            <w:w w:val="120"/>
            <w:sz w:val="12"/>
          </w:rPr>
          <w:t>HM,</w:t>
        </w:r>
      </w:hyperlink>
      <w:r>
        <w:rPr>
          <w:color w:val="0080AC"/>
          <w:w w:val="120"/>
          <w:sz w:val="12"/>
        </w:rPr>
        <w:t xml:space="preserve"> </w:t>
      </w:r>
      <w:hyperlink r:id="rId1272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w w:val="120"/>
          <w:sz w:val="12"/>
        </w:rPr>
        <w:t xml:space="preserve"> </w:t>
      </w:r>
      <w:hyperlink r:id="rId127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127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127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276">
        <w:r>
          <w:rPr>
            <w:color w:val="0080AC"/>
            <w:w w:val="120"/>
            <w:sz w:val="12"/>
          </w:rPr>
          <w:t>Unraveling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7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78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79">
        <w:r>
          <w:rPr>
            <w:color w:val="0080AC"/>
            <w:w w:val="120"/>
            <w:sz w:val="12"/>
          </w:rPr>
          <w:t>weight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80">
        <w:r>
          <w:rPr>
            <w:color w:val="0080AC"/>
            <w:w w:val="120"/>
            <w:sz w:val="12"/>
          </w:rPr>
          <w:t>dependence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8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82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83">
        <w:r>
          <w:rPr>
            <w:color w:val="0080AC"/>
            <w:w w:val="120"/>
            <w:sz w:val="12"/>
          </w:rPr>
          <w:t>interactions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28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285">
        <w:r>
          <w:rPr>
            <w:color w:val="0080AC"/>
            <w:w w:val="120"/>
            <w:sz w:val="12"/>
          </w:rPr>
          <w:t>poly(2-vinylpyridine)/Silica</w:t>
        </w:r>
      </w:hyperlink>
      <w:r>
        <w:rPr>
          <w:color w:val="0080AC"/>
          <w:w w:val="120"/>
          <w:sz w:val="12"/>
        </w:rPr>
        <w:t xml:space="preserve"> </w:t>
      </w:r>
      <w:hyperlink r:id="rId1286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1287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1288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1289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1290">
        <w:r>
          <w:rPr>
            <w:color w:val="0080AC"/>
            <w:w w:val="120"/>
            <w:sz w:val="12"/>
          </w:rPr>
          <w:t>2017;6: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291">
        <w:r>
          <w:rPr>
            <w:color w:val="0080AC"/>
            <w:spacing w:val="-2"/>
            <w:w w:val="120"/>
            <w:sz w:val="12"/>
          </w:rPr>
          <w:t>68–72.</w:t>
        </w:r>
      </w:hyperlink>
    </w:p>
    <w:p w14:paraId="598FBCD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495" w:hanging="315"/>
        <w:jc w:val="left"/>
        <w:rPr>
          <w:sz w:val="12"/>
        </w:rPr>
      </w:pPr>
      <w:hyperlink r:id="rId1292">
        <w:r>
          <w:rPr>
            <w:color w:val="0080AC"/>
            <w:w w:val="120"/>
            <w:sz w:val="12"/>
          </w:rPr>
          <w:t>Oh</w:t>
        </w:r>
      </w:hyperlink>
      <w:r>
        <w:rPr>
          <w:color w:val="0080AC"/>
          <w:w w:val="120"/>
          <w:sz w:val="12"/>
        </w:rPr>
        <w:t xml:space="preserve"> </w:t>
      </w:r>
      <w:hyperlink r:id="rId1293">
        <w:r>
          <w:rPr>
            <w:color w:val="0080AC"/>
            <w:w w:val="120"/>
            <w:sz w:val="12"/>
          </w:rPr>
          <w:t>SM,</w:t>
        </w:r>
      </w:hyperlink>
      <w:r>
        <w:rPr>
          <w:color w:val="0080AC"/>
          <w:w w:val="120"/>
          <w:sz w:val="12"/>
        </w:rPr>
        <w:t xml:space="preserve"> </w:t>
      </w:r>
      <w:hyperlink r:id="rId1294">
        <w:r>
          <w:rPr>
            <w:color w:val="0080AC"/>
            <w:w w:val="120"/>
            <w:sz w:val="12"/>
          </w:rPr>
          <w:t>Abbasi</w:t>
        </w:r>
      </w:hyperlink>
      <w:r>
        <w:rPr>
          <w:color w:val="0080AC"/>
          <w:w w:val="120"/>
          <w:sz w:val="12"/>
        </w:rPr>
        <w:t xml:space="preserve"> </w:t>
      </w:r>
      <w:hyperlink r:id="rId1295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1296">
        <w:r>
          <w:rPr>
            <w:color w:val="0080AC"/>
            <w:w w:val="120"/>
            <w:sz w:val="12"/>
          </w:rPr>
          <w:t>Shin</w:t>
        </w:r>
      </w:hyperlink>
      <w:r>
        <w:rPr>
          <w:color w:val="0080AC"/>
          <w:w w:val="120"/>
          <w:sz w:val="12"/>
        </w:rPr>
        <w:t xml:space="preserve"> </w:t>
      </w:r>
      <w:hyperlink r:id="rId1297">
        <w:r>
          <w:rPr>
            <w:color w:val="0080AC"/>
            <w:w w:val="120"/>
            <w:sz w:val="12"/>
          </w:rPr>
          <w:t>TJ,</w:t>
        </w:r>
      </w:hyperlink>
      <w:r>
        <w:rPr>
          <w:color w:val="0080AC"/>
          <w:w w:val="120"/>
          <w:sz w:val="12"/>
        </w:rPr>
        <w:t xml:space="preserve"> </w:t>
      </w:r>
      <w:hyperlink r:id="rId1298">
        <w:r>
          <w:rPr>
            <w:color w:val="0080AC"/>
            <w:w w:val="120"/>
            <w:sz w:val="12"/>
          </w:rPr>
          <w:t>Saalwächter</w:t>
        </w:r>
      </w:hyperlink>
      <w:r>
        <w:rPr>
          <w:color w:val="0080AC"/>
          <w:w w:val="120"/>
          <w:sz w:val="12"/>
        </w:rPr>
        <w:t xml:space="preserve"> </w:t>
      </w:r>
      <w:hyperlink r:id="rId1299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1300">
        <w:r>
          <w:rPr>
            <w:color w:val="0080AC"/>
            <w:w w:val="120"/>
            <w:sz w:val="12"/>
          </w:rPr>
          <w:t>Kim</w:t>
        </w:r>
      </w:hyperlink>
      <w:r>
        <w:rPr>
          <w:color w:val="0080AC"/>
          <w:w w:val="120"/>
          <w:sz w:val="12"/>
        </w:rPr>
        <w:t xml:space="preserve"> </w:t>
      </w:r>
      <w:hyperlink r:id="rId1301">
        <w:r>
          <w:rPr>
            <w:color w:val="0080AC"/>
            <w:w w:val="120"/>
            <w:sz w:val="12"/>
          </w:rPr>
          <w:t>SY.</w:t>
        </w:r>
      </w:hyperlink>
      <w:r>
        <w:rPr>
          <w:color w:val="0080AC"/>
          <w:w w:val="120"/>
          <w:sz w:val="12"/>
        </w:rPr>
        <w:t xml:space="preserve"> </w:t>
      </w:r>
      <w:hyperlink r:id="rId1302">
        <w:r>
          <w:rPr>
            <w:color w:val="0080AC"/>
            <w:w w:val="120"/>
            <w:sz w:val="12"/>
          </w:rPr>
          <w:t>Initial</w:t>
        </w:r>
      </w:hyperlink>
      <w:r>
        <w:rPr>
          <w:color w:val="0080AC"/>
          <w:w w:val="120"/>
          <w:sz w:val="12"/>
        </w:rPr>
        <w:t xml:space="preserve"> </w:t>
      </w:r>
      <w:hyperlink r:id="rId1303">
        <w:r>
          <w:rPr>
            <w:color w:val="0080AC"/>
            <w:w w:val="120"/>
            <w:sz w:val="12"/>
          </w:rPr>
          <w:t>solvent-driven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04">
        <w:r>
          <w:rPr>
            <w:color w:val="0080AC"/>
            <w:w w:val="120"/>
            <w:sz w:val="12"/>
          </w:rPr>
          <w:t>nonequilibrium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05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06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07">
        <w:r>
          <w:rPr>
            <w:color w:val="0080AC"/>
            <w:w w:val="120"/>
            <w:sz w:val="12"/>
          </w:rPr>
          <w:t>structure,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08">
        <w:r>
          <w:rPr>
            <w:color w:val="0080AC"/>
            <w:w w:val="120"/>
            <w:sz w:val="12"/>
          </w:rPr>
          <w:t>properties,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0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10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1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1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13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1314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1315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1316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1317">
        <w:r>
          <w:rPr>
            <w:color w:val="0080AC"/>
            <w:w w:val="120"/>
            <w:sz w:val="12"/>
          </w:rPr>
          <w:t>2019;123,</w:t>
        </w:r>
      </w:hyperlink>
      <w:r>
        <w:rPr>
          <w:color w:val="0080AC"/>
          <w:w w:val="120"/>
          <w:sz w:val="12"/>
        </w:rPr>
        <w:t xml:space="preserve"> </w:t>
      </w:r>
      <w:hyperlink r:id="rId1318">
        <w:r>
          <w:rPr>
            <w:color w:val="0080AC"/>
            <w:w w:val="120"/>
            <w:sz w:val="12"/>
          </w:rPr>
          <w:t>167801/1-6.</w:t>
        </w:r>
      </w:hyperlink>
    </w:p>
    <w:p w14:paraId="7A4C9A4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390" w:hanging="315"/>
        <w:jc w:val="left"/>
        <w:rPr>
          <w:sz w:val="12"/>
        </w:rPr>
      </w:pPr>
      <w:hyperlink r:id="rId1319">
        <w:r>
          <w:rPr>
            <w:color w:val="0080AC"/>
            <w:w w:val="120"/>
            <w:sz w:val="12"/>
          </w:rPr>
          <w:t>Papon</w:t>
        </w:r>
      </w:hyperlink>
      <w:r>
        <w:rPr>
          <w:color w:val="0080AC"/>
          <w:w w:val="120"/>
          <w:sz w:val="12"/>
        </w:rPr>
        <w:t xml:space="preserve"> </w:t>
      </w:r>
      <w:hyperlink r:id="rId1320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1321">
        <w:r>
          <w:rPr>
            <w:color w:val="0080AC"/>
            <w:w w:val="120"/>
            <w:sz w:val="12"/>
          </w:rPr>
          <w:t>Montes</w:t>
        </w:r>
      </w:hyperlink>
      <w:r>
        <w:rPr>
          <w:color w:val="0080AC"/>
          <w:w w:val="120"/>
          <w:sz w:val="12"/>
        </w:rPr>
        <w:t xml:space="preserve"> </w:t>
      </w:r>
      <w:hyperlink r:id="rId1322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w w:val="120"/>
          <w:sz w:val="12"/>
        </w:rPr>
        <w:t xml:space="preserve"> </w:t>
      </w:r>
      <w:hyperlink r:id="rId1323">
        <w:r>
          <w:rPr>
            <w:color w:val="0080AC"/>
            <w:w w:val="120"/>
            <w:sz w:val="12"/>
          </w:rPr>
          <w:t>Lequeux</w:t>
        </w:r>
      </w:hyperlink>
      <w:r>
        <w:rPr>
          <w:color w:val="0080AC"/>
          <w:w w:val="120"/>
          <w:sz w:val="12"/>
        </w:rPr>
        <w:t xml:space="preserve"> </w:t>
      </w:r>
      <w:hyperlink r:id="rId1324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w w:val="120"/>
          <w:sz w:val="12"/>
        </w:rPr>
        <w:t xml:space="preserve"> </w:t>
      </w:r>
      <w:hyperlink r:id="rId1325">
        <w:r>
          <w:rPr>
            <w:color w:val="0080AC"/>
            <w:w w:val="120"/>
            <w:sz w:val="12"/>
          </w:rPr>
          <w:t>Oberdisse</w:t>
        </w:r>
      </w:hyperlink>
      <w:r>
        <w:rPr>
          <w:color w:val="0080AC"/>
          <w:w w:val="120"/>
          <w:sz w:val="12"/>
        </w:rPr>
        <w:t xml:space="preserve"> </w:t>
      </w:r>
      <w:hyperlink r:id="rId1326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w w:val="120"/>
          <w:sz w:val="12"/>
        </w:rPr>
        <w:t xml:space="preserve"> </w:t>
      </w:r>
      <w:hyperlink r:id="rId1327">
        <w:r>
          <w:rPr>
            <w:color w:val="0080AC"/>
            <w:w w:val="120"/>
            <w:sz w:val="12"/>
          </w:rPr>
          <w:t>Saalwächter</w:t>
        </w:r>
      </w:hyperlink>
      <w:r>
        <w:rPr>
          <w:color w:val="0080AC"/>
          <w:w w:val="120"/>
          <w:sz w:val="12"/>
        </w:rPr>
        <w:t xml:space="preserve"> </w:t>
      </w:r>
      <w:hyperlink r:id="rId1328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1329">
        <w:r>
          <w:rPr>
            <w:color w:val="0080AC"/>
            <w:w w:val="120"/>
            <w:sz w:val="12"/>
          </w:rPr>
          <w:t>Guy</w:t>
        </w:r>
      </w:hyperlink>
      <w:r>
        <w:rPr>
          <w:color w:val="0080AC"/>
          <w:w w:val="120"/>
          <w:sz w:val="12"/>
        </w:rPr>
        <w:t xml:space="preserve"> </w:t>
      </w:r>
      <w:hyperlink r:id="rId1330">
        <w:r>
          <w:rPr>
            <w:color w:val="0080AC"/>
            <w:w w:val="120"/>
            <w:sz w:val="12"/>
          </w:rPr>
          <w:t>L.</w:t>
        </w:r>
      </w:hyperlink>
      <w:r>
        <w:rPr>
          <w:color w:val="0080AC"/>
          <w:w w:val="120"/>
          <w:sz w:val="12"/>
        </w:rPr>
        <w:t xml:space="preserve"> </w:t>
      </w:r>
      <w:hyperlink r:id="rId1331">
        <w:r>
          <w:rPr>
            <w:color w:val="0080AC"/>
            <w:w w:val="120"/>
            <w:sz w:val="12"/>
          </w:rPr>
          <w:t>Solid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32">
        <w:r>
          <w:rPr>
            <w:color w:val="0080AC"/>
            <w:w w:val="120"/>
            <w:sz w:val="12"/>
          </w:rPr>
          <w:t>particles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3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34">
        <w:r>
          <w:rPr>
            <w:color w:val="0080AC"/>
            <w:w w:val="120"/>
            <w:sz w:val="12"/>
          </w:rPr>
          <w:t>an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35">
        <w:r>
          <w:rPr>
            <w:color w:val="0080AC"/>
            <w:w w:val="120"/>
            <w:sz w:val="12"/>
          </w:rPr>
          <w:t>elastomer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36">
        <w:r>
          <w:rPr>
            <w:color w:val="0080AC"/>
            <w:w w:val="120"/>
            <w:sz w:val="12"/>
          </w:rPr>
          <w:t>matrix: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37">
        <w:r>
          <w:rPr>
            <w:color w:val="0080AC"/>
            <w:w w:val="120"/>
            <w:sz w:val="12"/>
          </w:rPr>
          <w:t>impact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3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39">
        <w:r>
          <w:rPr>
            <w:color w:val="0080AC"/>
            <w:w w:val="120"/>
            <w:sz w:val="12"/>
          </w:rPr>
          <w:t>colloid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40">
        <w:r>
          <w:rPr>
            <w:color w:val="0080AC"/>
            <w:w w:val="120"/>
            <w:sz w:val="12"/>
          </w:rPr>
          <w:t>dispersion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4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34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43">
        <w:r>
          <w:rPr>
            <w:color w:val="0080AC"/>
            <w:w w:val="120"/>
            <w:sz w:val="12"/>
          </w:rPr>
          <w:t>mobility</w:t>
        </w:r>
      </w:hyperlink>
      <w:r>
        <w:rPr>
          <w:color w:val="0080AC"/>
          <w:w w:val="120"/>
          <w:sz w:val="12"/>
        </w:rPr>
        <w:t xml:space="preserve"> </w:t>
      </w:r>
      <w:hyperlink r:id="rId1344">
        <w:r>
          <w:rPr>
            <w:color w:val="0080AC"/>
            <w:w w:val="120"/>
            <w:sz w:val="12"/>
          </w:rPr>
          <w:t>modification</w:t>
        </w:r>
      </w:hyperlink>
      <w:r>
        <w:rPr>
          <w:color w:val="0080AC"/>
          <w:w w:val="120"/>
          <w:sz w:val="12"/>
        </w:rPr>
        <w:t xml:space="preserve"> </w:t>
      </w:r>
      <w:hyperlink r:id="rId1345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1346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1347">
        <w:r>
          <w:rPr>
            <w:color w:val="0080AC"/>
            <w:w w:val="120"/>
            <w:sz w:val="12"/>
          </w:rPr>
          <w:t>mechanical</w:t>
        </w:r>
      </w:hyperlink>
      <w:r>
        <w:rPr>
          <w:color w:val="0080AC"/>
          <w:w w:val="120"/>
          <w:sz w:val="12"/>
        </w:rPr>
        <w:t xml:space="preserve"> </w:t>
      </w:r>
      <w:hyperlink r:id="rId1348">
        <w:r>
          <w:rPr>
            <w:color w:val="0080AC"/>
            <w:w w:val="120"/>
            <w:sz w:val="12"/>
          </w:rPr>
          <w:t>properties.</w:t>
        </w:r>
      </w:hyperlink>
      <w:r>
        <w:rPr>
          <w:color w:val="0080AC"/>
          <w:w w:val="120"/>
          <w:sz w:val="12"/>
        </w:rPr>
        <w:t xml:space="preserve"> </w:t>
      </w:r>
      <w:hyperlink r:id="rId1349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1350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51">
        <w:r>
          <w:rPr>
            <w:color w:val="0080AC"/>
            <w:spacing w:val="-2"/>
            <w:w w:val="120"/>
            <w:sz w:val="12"/>
          </w:rPr>
          <w:t>2012;8:4090–6.</w:t>
        </w:r>
      </w:hyperlink>
    </w:p>
    <w:p w14:paraId="67C6D67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801" w:hanging="315"/>
        <w:jc w:val="left"/>
        <w:rPr>
          <w:sz w:val="12"/>
        </w:rPr>
      </w:pPr>
      <w:hyperlink r:id="rId1352">
        <w:r>
          <w:rPr>
            <w:color w:val="0080AC"/>
            <w:w w:val="120"/>
            <w:sz w:val="12"/>
          </w:rPr>
          <w:t>Füllbrandt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53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54">
        <w:r>
          <w:rPr>
            <w:color w:val="0080AC"/>
            <w:w w:val="120"/>
            <w:sz w:val="12"/>
          </w:rPr>
          <w:t>Purohit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55">
        <w:r>
          <w:rPr>
            <w:color w:val="0080AC"/>
            <w:w w:val="120"/>
            <w:sz w:val="12"/>
          </w:rPr>
          <w:t>PJ,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56">
        <w:r>
          <w:rPr>
            <w:color w:val="0080AC"/>
            <w:w w:val="120"/>
            <w:sz w:val="12"/>
          </w:rPr>
          <w:t>Schönhals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57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58">
        <w:r>
          <w:rPr>
            <w:color w:val="0080AC"/>
            <w:w w:val="120"/>
            <w:sz w:val="12"/>
          </w:rPr>
          <w:t>Combined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59">
        <w:r>
          <w:rPr>
            <w:color w:val="0080AC"/>
            <w:w w:val="120"/>
            <w:sz w:val="12"/>
          </w:rPr>
          <w:t>FTIR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6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61">
        <w:r>
          <w:rPr>
            <w:color w:val="0080AC"/>
            <w:w w:val="120"/>
            <w:sz w:val="12"/>
          </w:rPr>
          <w:t>dielectric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62">
        <w:r>
          <w:rPr>
            <w:color w:val="0080AC"/>
            <w:w w:val="120"/>
            <w:sz w:val="12"/>
          </w:rPr>
          <w:t>investigation</w:t>
        </w:r>
      </w:hyperlink>
      <w:r>
        <w:rPr>
          <w:color w:val="0080AC"/>
          <w:w w:val="120"/>
          <w:sz w:val="12"/>
        </w:rPr>
        <w:t xml:space="preserve"> </w:t>
      </w:r>
      <w:hyperlink r:id="rId136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1364">
        <w:r>
          <w:rPr>
            <w:color w:val="0080AC"/>
            <w:w w:val="120"/>
            <w:sz w:val="12"/>
          </w:rPr>
          <w:t>poly(vinyl</w:t>
        </w:r>
      </w:hyperlink>
      <w:r>
        <w:rPr>
          <w:color w:val="0080AC"/>
          <w:w w:val="120"/>
          <w:sz w:val="12"/>
        </w:rPr>
        <w:t xml:space="preserve"> </w:t>
      </w:r>
      <w:hyperlink r:id="rId1365">
        <w:r>
          <w:rPr>
            <w:color w:val="0080AC"/>
            <w:w w:val="120"/>
            <w:sz w:val="12"/>
          </w:rPr>
          <w:t>acetate)</w:t>
        </w:r>
      </w:hyperlink>
      <w:r>
        <w:rPr>
          <w:color w:val="0080AC"/>
          <w:w w:val="120"/>
          <w:sz w:val="12"/>
        </w:rPr>
        <w:t xml:space="preserve"> </w:t>
      </w:r>
      <w:hyperlink r:id="rId1366">
        <w:r>
          <w:rPr>
            <w:color w:val="0080AC"/>
            <w:w w:val="120"/>
            <w:sz w:val="12"/>
          </w:rPr>
          <w:t>adsorbed</w:t>
        </w:r>
      </w:hyperlink>
      <w:r>
        <w:rPr>
          <w:color w:val="0080AC"/>
          <w:w w:val="120"/>
          <w:sz w:val="12"/>
        </w:rPr>
        <w:t xml:space="preserve"> </w:t>
      </w:r>
      <w:hyperlink r:id="rId1367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1368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w w:val="120"/>
          <w:sz w:val="12"/>
        </w:rPr>
        <w:t xml:space="preserve"> </w:t>
      </w:r>
      <w:hyperlink r:id="rId1369">
        <w:r>
          <w:rPr>
            <w:color w:val="0080AC"/>
            <w:w w:val="120"/>
            <w:sz w:val="12"/>
          </w:rPr>
          <w:t>particles.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7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71">
        <w:r>
          <w:rPr>
            <w:color w:val="0080AC"/>
            <w:w w:val="120"/>
            <w:sz w:val="12"/>
          </w:rPr>
          <w:t>2013;46:4626–32.</w:t>
        </w:r>
      </w:hyperlink>
    </w:p>
    <w:p w14:paraId="521EF3F1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412" w:hanging="315"/>
        <w:jc w:val="left"/>
        <w:rPr>
          <w:sz w:val="12"/>
        </w:rPr>
      </w:pPr>
      <w:hyperlink r:id="rId1372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7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74">
        <w:r>
          <w:rPr>
            <w:color w:val="0080AC"/>
            <w:w w:val="120"/>
            <w:sz w:val="12"/>
          </w:rPr>
          <w:t>Holt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75">
        <w:r>
          <w:rPr>
            <w:color w:val="0080AC"/>
            <w:w w:val="120"/>
            <w:sz w:val="12"/>
          </w:rPr>
          <w:t>AP,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76">
        <w:r>
          <w:rPr>
            <w:color w:val="0080AC"/>
            <w:w w:val="120"/>
            <w:sz w:val="12"/>
          </w:rPr>
          <w:t>Wang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77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78">
        <w:r>
          <w:rPr>
            <w:color w:val="0080AC"/>
            <w:w w:val="120"/>
            <w:sz w:val="12"/>
          </w:rPr>
          <w:t>Fan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79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80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81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82">
        <w:r>
          <w:rPr>
            <w:color w:val="0080AC"/>
            <w:w w:val="120"/>
            <w:sz w:val="12"/>
          </w:rPr>
          <w:t>Martin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83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8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8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386">
        <w:r>
          <w:rPr>
            <w:color w:val="0080AC"/>
            <w:w w:val="120"/>
            <w:sz w:val="12"/>
          </w:rPr>
          <w:t>Unexpected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87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w w:val="120"/>
          <w:sz w:val="12"/>
        </w:rPr>
        <w:t xml:space="preserve"> </w:t>
      </w:r>
      <w:hyperlink r:id="rId1388">
        <w:r>
          <w:rPr>
            <w:color w:val="0080AC"/>
            <w:w w:val="120"/>
            <w:sz w:val="12"/>
          </w:rPr>
          <w:t>weight</w:t>
        </w:r>
      </w:hyperlink>
      <w:r>
        <w:rPr>
          <w:color w:val="0080AC"/>
          <w:w w:val="120"/>
          <w:sz w:val="12"/>
        </w:rPr>
        <w:t xml:space="preserve"> </w:t>
      </w:r>
      <w:hyperlink r:id="rId1389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w w:val="120"/>
          <w:sz w:val="12"/>
        </w:rPr>
        <w:t xml:space="preserve"> </w:t>
      </w:r>
      <w:hyperlink r:id="rId139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139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39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1393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1394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1395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396">
        <w:r>
          <w:rPr>
            <w:color w:val="0080AC"/>
            <w:w w:val="120"/>
            <w:sz w:val="12"/>
          </w:rPr>
          <w:t>2016;116,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397">
        <w:r>
          <w:rPr>
            <w:color w:val="0080AC"/>
            <w:w w:val="120"/>
            <w:sz w:val="12"/>
          </w:rPr>
          <w:t>038302/1-5.</w:t>
        </w:r>
      </w:hyperlink>
    </w:p>
    <w:p w14:paraId="0881346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412" w:hanging="315"/>
        <w:jc w:val="left"/>
        <w:rPr>
          <w:sz w:val="12"/>
        </w:rPr>
      </w:pPr>
      <w:hyperlink r:id="rId1398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w w:val="120"/>
          <w:sz w:val="12"/>
        </w:rPr>
        <w:t xml:space="preserve"> </w:t>
      </w:r>
      <w:hyperlink r:id="rId1399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1400">
        <w:r>
          <w:rPr>
            <w:color w:val="0080AC"/>
            <w:w w:val="120"/>
            <w:sz w:val="12"/>
          </w:rPr>
          <w:t>Carroll</w:t>
        </w:r>
      </w:hyperlink>
      <w:r>
        <w:rPr>
          <w:color w:val="0080AC"/>
          <w:w w:val="120"/>
          <w:sz w:val="12"/>
        </w:rPr>
        <w:t xml:space="preserve"> </w:t>
      </w:r>
      <w:hyperlink r:id="rId1401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w w:val="120"/>
          <w:sz w:val="12"/>
        </w:rPr>
        <w:t xml:space="preserve"> </w:t>
      </w:r>
      <w:hyperlink r:id="rId1402">
        <w:r>
          <w:rPr>
            <w:color w:val="0080AC"/>
            <w:w w:val="120"/>
            <w:sz w:val="12"/>
          </w:rPr>
          <w:t>Lu</w:t>
        </w:r>
      </w:hyperlink>
      <w:r>
        <w:rPr>
          <w:color w:val="0080AC"/>
          <w:w w:val="120"/>
          <w:sz w:val="12"/>
        </w:rPr>
        <w:t xml:space="preserve"> </w:t>
      </w:r>
      <w:hyperlink r:id="rId1403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w w:val="120"/>
          <w:sz w:val="12"/>
        </w:rPr>
        <w:t xml:space="preserve"> </w:t>
      </w:r>
      <w:hyperlink r:id="rId1404">
        <w:r>
          <w:rPr>
            <w:color w:val="0080AC"/>
            <w:w w:val="120"/>
            <w:sz w:val="12"/>
          </w:rPr>
          <w:t>Fan</w:t>
        </w:r>
      </w:hyperlink>
      <w:r>
        <w:rPr>
          <w:color w:val="0080AC"/>
          <w:w w:val="120"/>
          <w:sz w:val="12"/>
        </w:rPr>
        <w:t xml:space="preserve"> </w:t>
      </w:r>
      <w:hyperlink r:id="rId1405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w w:val="120"/>
          <w:sz w:val="12"/>
        </w:rPr>
        <w:t xml:space="preserve"> </w:t>
      </w:r>
      <w:hyperlink r:id="rId1406">
        <w:r>
          <w:rPr>
            <w:color w:val="0080AC"/>
            <w:w w:val="120"/>
            <w:sz w:val="12"/>
          </w:rPr>
          <w:t>Carrillo</w:t>
        </w:r>
      </w:hyperlink>
      <w:r>
        <w:rPr>
          <w:color w:val="0080AC"/>
          <w:w w:val="120"/>
          <w:sz w:val="12"/>
        </w:rPr>
        <w:t xml:space="preserve"> </w:t>
      </w:r>
      <w:hyperlink r:id="rId1407">
        <w:r>
          <w:rPr>
            <w:color w:val="0080AC"/>
            <w:w w:val="120"/>
            <w:sz w:val="12"/>
          </w:rPr>
          <w:t>JMY,</w:t>
        </w:r>
      </w:hyperlink>
      <w:r>
        <w:rPr>
          <w:color w:val="0080AC"/>
          <w:w w:val="120"/>
          <w:sz w:val="12"/>
        </w:rPr>
        <w:t xml:space="preserve"> </w:t>
      </w:r>
      <w:hyperlink r:id="rId1408">
        <w:r>
          <w:rPr>
            <w:color w:val="0080AC"/>
            <w:w w:val="120"/>
            <w:sz w:val="12"/>
          </w:rPr>
          <w:t>Martin</w:t>
        </w:r>
      </w:hyperlink>
      <w:r>
        <w:rPr>
          <w:color w:val="0080AC"/>
          <w:w w:val="120"/>
          <w:sz w:val="12"/>
        </w:rPr>
        <w:t xml:space="preserve"> </w:t>
      </w:r>
      <w:hyperlink r:id="rId1409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w w:val="120"/>
          <w:sz w:val="12"/>
        </w:rPr>
        <w:t xml:space="preserve"> </w:t>
      </w:r>
      <w:hyperlink r:id="rId1410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1411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1412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413">
        <w:r>
          <w:rPr>
            <w:color w:val="0080AC"/>
            <w:w w:val="120"/>
            <w:sz w:val="12"/>
          </w:rPr>
          <w:t>properties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14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1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16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17">
        <w:r>
          <w:rPr>
            <w:color w:val="0080AC"/>
            <w:w w:val="120"/>
            <w:sz w:val="12"/>
          </w:rPr>
          <w:t>role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1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19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20">
        <w:r>
          <w:rPr>
            <w:color w:val="0080AC"/>
            <w:w w:val="120"/>
            <w:sz w:val="12"/>
          </w:rPr>
          <w:t>rigidity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2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22">
        <w:r>
          <w:rPr>
            <w:color w:val="0080AC"/>
            <w:w w:val="120"/>
            <w:sz w:val="12"/>
          </w:rPr>
          <w:t>dynamic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423">
        <w:r>
          <w:rPr>
            <w:color w:val="0080AC"/>
            <w:w w:val="120"/>
            <w:sz w:val="12"/>
          </w:rPr>
          <w:t>heterogeneity</w:t>
        </w:r>
      </w:hyperlink>
      <w:r>
        <w:rPr>
          <w:color w:val="0080AC"/>
          <w:w w:val="120"/>
          <w:sz w:val="12"/>
        </w:rPr>
        <w:t xml:space="preserve"> </w:t>
      </w:r>
      <w:hyperlink r:id="rId1424">
        <w:r>
          <w:rPr>
            <w:color w:val="0080AC"/>
            <w:w w:val="120"/>
            <w:sz w:val="12"/>
          </w:rPr>
          <w:t>length</w:t>
        </w:r>
      </w:hyperlink>
      <w:r>
        <w:rPr>
          <w:color w:val="0080AC"/>
          <w:w w:val="120"/>
          <w:sz w:val="12"/>
        </w:rPr>
        <w:t xml:space="preserve"> </w:t>
      </w:r>
      <w:hyperlink r:id="rId1425">
        <w:r>
          <w:rPr>
            <w:color w:val="0080AC"/>
            <w:w w:val="120"/>
            <w:sz w:val="12"/>
          </w:rPr>
          <w:t>scale.</w:t>
        </w:r>
      </w:hyperlink>
      <w:r>
        <w:rPr>
          <w:color w:val="0080AC"/>
          <w:w w:val="120"/>
          <w:sz w:val="12"/>
        </w:rPr>
        <w:t xml:space="preserve"> </w:t>
      </w:r>
      <w:hyperlink r:id="rId142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427">
        <w:r>
          <w:rPr>
            <w:color w:val="0080AC"/>
            <w:w w:val="120"/>
            <w:sz w:val="12"/>
          </w:rPr>
          <w:t>2017;50:2397–406.</w:t>
        </w:r>
      </w:hyperlink>
    </w:p>
    <w:p w14:paraId="5FC5053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591" w:hanging="315"/>
        <w:jc w:val="left"/>
        <w:rPr>
          <w:sz w:val="12"/>
        </w:rPr>
      </w:pPr>
      <w:hyperlink r:id="rId1428">
        <w:r>
          <w:rPr>
            <w:color w:val="0080AC"/>
            <w:w w:val="120"/>
            <w:sz w:val="12"/>
          </w:rPr>
          <w:t>Coleman</w:t>
        </w:r>
      </w:hyperlink>
      <w:r>
        <w:rPr>
          <w:color w:val="0080AC"/>
          <w:w w:val="120"/>
          <w:sz w:val="12"/>
        </w:rPr>
        <w:t xml:space="preserve"> </w:t>
      </w:r>
      <w:hyperlink r:id="rId1429">
        <w:r>
          <w:rPr>
            <w:color w:val="0080AC"/>
            <w:w w:val="120"/>
            <w:sz w:val="12"/>
          </w:rPr>
          <w:t>NJ,</w:t>
        </w:r>
      </w:hyperlink>
      <w:r>
        <w:rPr>
          <w:color w:val="0080AC"/>
          <w:w w:val="120"/>
          <w:sz w:val="12"/>
        </w:rPr>
        <w:t xml:space="preserve"> </w:t>
      </w:r>
      <w:hyperlink r:id="rId1430">
        <w:r>
          <w:rPr>
            <w:color w:val="0080AC"/>
            <w:w w:val="120"/>
            <w:sz w:val="12"/>
          </w:rPr>
          <w:t>Craig</w:t>
        </w:r>
      </w:hyperlink>
      <w:r>
        <w:rPr>
          <w:color w:val="0080AC"/>
          <w:w w:val="120"/>
          <w:sz w:val="12"/>
        </w:rPr>
        <w:t xml:space="preserve"> </w:t>
      </w:r>
      <w:hyperlink r:id="rId1431">
        <w:r>
          <w:rPr>
            <w:color w:val="0080AC"/>
            <w:w w:val="120"/>
            <w:sz w:val="12"/>
          </w:rPr>
          <w:t>DQM.</w:t>
        </w:r>
      </w:hyperlink>
      <w:r>
        <w:rPr>
          <w:color w:val="0080AC"/>
          <w:w w:val="120"/>
          <w:sz w:val="12"/>
        </w:rPr>
        <w:t xml:space="preserve"> </w:t>
      </w:r>
      <w:hyperlink r:id="rId1432">
        <w:r>
          <w:rPr>
            <w:color w:val="0080AC"/>
            <w:w w:val="120"/>
            <w:sz w:val="12"/>
          </w:rPr>
          <w:t>Modulated</w:t>
        </w:r>
      </w:hyperlink>
      <w:r>
        <w:rPr>
          <w:color w:val="0080AC"/>
          <w:w w:val="120"/>
          <w:sz w:val="12"/>
        </w:rPr>
        <w:t xml:space="preserve"> </w:t>
      </w:r>
      <w:hyperlink r:id="rId1433">
        <w:r>
          <w:rPr>
            <w:color w:val="0080AC"/>
            <w:w w:val="120"/>
            <w:sz w:val="12"/>
          </w:rPr>
          <w:t>temperature</w:t>
        </w:r>
      </w:hyperlink>
      <w:r>
        <w:rPr>
          <w:color w:val="0080AC"/>
          <w:w w:val="120"/>
          <w:sz w:val="12"/>
        </w:rPr>
        <w:t xml:space="preserve"> </w:t>
      </w:r>
      <w:hyperlink r:id="rId1434">
        <w:r>
          <w:rPr>
            <w:color w:val="0080AC"/>
            <w:w w:val="120"/>
            <w:sz w:val="12"/>
          </w:rPr>
          <w:t>differential</w:t>
        </w:r>
      </w:hyperlink>
      <w:r>
        <w:rPr>
          <w:color w:val="0080AC"/>
          <w:w w:val="120"/>
          <w:sz w:val="12"/>
        </w:rPr>
        <w:t xml:space="preserve"> </w:t>
      </w:r>
      <w:hyperlink r:id="rId1435">
        <w:r>
          <w:rPr>
            <w:color w:val="0080AC"/>
            <w:w w:val="120"/>
            <w:sz w:val="12"/>
          </w:rPr>
          <w:t>scanning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436">
        <w:r>
          <w:rPr>
            <w:color w:val="0080AC"/>
            <w:w w:val="120"/>
            <w:sz w:val="12"/>
          </w:rPr>
          <w:t>calorimetry: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37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38">
        <w:r>
          <w:rPr>
            <w:color w:val="0080AC"/>
            <w:w w:val="120"/>
            <w:sz w:val="12"/>
          </w:rPr>
          <w:t>novel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39">
        <w:r>
          <w:rPr>
            <w:color w:val="0080AC"/>
            <w:w w:val="120"/>
            <w:sz w:val="12"/>
          </w:rPr>
          <w:t>approach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40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41">
        <w:r>
          <w:rPr>
            <w:color w:val="0080AC"/>
            <w:w w:val="120"/>
            <w:sz w:val="12"/>
          </w:rPr>
          <w:t>pharmaceutical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42">
        <w:r>
          <w:rPr>
            <w:color w:val="0080AC"/>
            <w:w w:val="120"/>
            <w:sz w:val="12"/>
          </w:rPr>
          <w:t>thermal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43">
        <w:r>
          <w:rPr>
            <w:color w:val="0080AC"/>
            <w:w w:val="120"/>
            <w:sz w:val="12"/>
          </w:rPr>
          <w:t>analysis.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44">
        <w:r>
          <w:rPr>
            <w:color w:val="0080AC"/>
            <w:w w:val="120"/>
            <w:sz w:val="12"/>
          </w:rPr>
          <w:t>Int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45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446">
        <w:r>
          <w:rPr>
            <w:color w:val="0080AC"/>
            <w:w w:val="120"/>
            <w:sz w:val="12"/>
          </w:rPr>
          <w:t>Pharm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47">
        <w:r>
          <w:rPr>
            <w:color w:val="0080AC"/>
            <w:w w:val="120"/>
            <w:sz w:val="12"/>
          </w:rPr>
          <w:t>1996;135:13–29.</w:t>
        </w:r>
      </w:hyperlink>
    </w:p>
    <w:p w14:paraId="246559E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278" w:hanging="315"/>
        <w:jc w:val="left"/>
        <w:rPr>
          <w:sz w:val="12"/>
        </w:rPr>
      </w:pPr>
      <w:hyperlink r:id="rId1448">
        <w:r>
          <w:rPr>
            <w:color w:val="0080AC"/>
            <w:w w:val="120"/>
            <w:sz w:val="12"/>
          </w:rPr>
          <w:t>Ye</w:t>
        </w:r>
      </w:hyperlink>
      <w:r>
        <w:rPr>
          <w:color w:val="0080AC"/>
          <w:w w:val="120"/>
          <w:sz w:val="12"/>
        </w:rPr>
        <w:t xml:space="preserve"> </w:t>
      </w:r>
      <w:hyperlink r:id="rId1449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w w:val="120"/>
          <w:sz w:val="12"/>
        </w:rPr>
        <w:t xml:space="preserve"> </w:t>
      </w:r>
      <w:hyperlink r:id="rId1450">
        <w:r>
          <w:rPr>
            <w:color w:val="0080AC"/>
            <w:w w:val="120"/>
            <w:sz w:val="12"/>
          </w:rPr>
          <w:t>Wiener</w:t>
        </w:r>
      </w:hyperlink>
      <w:r>
        <w:rPr>
          <w:color w:val="0080AC"/>
          <w:w w:val="120"/>
          <w:sz w:val="12"/>
        </w:rPr>
        <w:t xml:space="preserve"> </w:t>
      </w:r>
      <w:hyperlink r:id="rId1451">
        <w:r>
          <w:rPr>
            <w:color w:val="0080AC"/>
            <w:w w:val="120"/>
            <w:sz w:val="12"/>
          </w:rPr>
          <w:t>CG,</w:t>
        </w:r>
      </w:hyperlink>
      <w:r>
        <w:rPr>
          <w:color w:val="0080AC"/>
          <w:w w:val="120"/>
          <w:sz w:val="12"/>
        </w:rPr>
        <w:t xml:space="preserve"> </w:t>
      </w:r>
      <w:hyperlink r:id="rId1452">
        <w:r>
          <w:rPr>
            <w:color w:val="0080AC"/>
            <w:w w:val="120"/>
            <w:sz w:val="12"/>
          </w:rPr>
          <w:t>Tyagi</w:t>
        </w:r>
      </w:hyperlink>
      <w:r>
        <w:rPr>
          <w:color w:val="0080AC"/>
          <w:w w:val="120"/>
          <w:sz w:val="12"/>
        </w:rPr>
        <w:t xml:space="preserve"> </w:t>
      </w:r>
      <w:hyperlink r:id="rId1453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1454">
        <w:r>
          <w:rPr>
            <w:color w:val="0080AC"/>
            <w:w w:val="120"/>
            <w:sz w:val="12"/>
          </w:rPr>
          <w:t>Uhrig</w:t>
        </w:r>
      </w:hyperlink>
      <w:r>
        <w:rPr>
          <w:color w:val="0080AC"/>
          <w:w w:val="120"/>
          <w:sz w:val="12"/>
        </w:rPr>
        <w:t xml:space="preserve"> </w:t>
      </w:r>
      <w:hyperlink r:id="rId1455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w w:val="120"/>
          <w:sz w:val="12"/>
        </w:rPr>
        <w:t xml:space="preserve"> </w:t>
      </w:r>
      <w:hyperlink r:id="rId1456">
        <w:r>
          <w:rPr>
            <w:color w:val="0080AC"/>
            <w:w w:val="120"/>
            <w:sz w:val="12"/>
          </w:rPr>
          <w:t>Orski</w:t>
        </w:r>
      </w:hyperlink>
      <w:r>
        <w:rPr>
          <w:color w:val="0080AC"/>
          <w:w w:val="120"/>
          <w:sz w:val="12"/>
        </w:rPr>
        <w:t xml:space="preserve"> </w:t>
      </w:r>
      <w:hyperlink r:id="rId1457">
        <w:r>
          <w:rPr>
            <w:color w:val="0080AC"/>
            <w:w w:val="120"/>
            <w:sz w:val="12"/>
          </w:rPr>
          <w:t>SV,</w:t>
        </w:r>
      </w:hyperlink>
      <w:r>
        <w:rPr>
          <w:color w:val="0080AC"/>
          <w:w w:val="120"/>
          <w:sz w:val="12"/>
        </w:rPr>
        <w:t xml:space="preserve"> </w:t>
      </w:r>
      <w:hyperlink r:id="rId1458">
        <w:r>
          <w:rPr>
            <w:color w:val="0080AC"/>
            <w:w w:val="120"/>
            <w:sz w:val="12"/>
          </w:rPr>
          <w:t>Soles</w:t>
        </w:r>
      </w:hyperlink>
      <w:r>
        <w:rPr>
          <w:color w:val="0080AC"/>
          <w:w w:val="120"/>
          <w:sz w:val="12"/>
        </w:rPr>
        <w:t xml:space="preserve"> </w:t>
      </w:r>
      <w:hyperlink r:id="rId1459">
        <w:r>
          <w:rPr>
            <w:color w:val="0080AC"/>
            <w:w w:val="120"/>
            <w:sz w:val="12"/>
          </w:rPr>
          <w:t>CL,</w:t>
        </w:r>
      </w:hyperlink>
      <w:r>
        <w:rPr>
          <w:color w:val="0080AC"/>
          <w:w w:val="120"/>
          <w:sz w:val="12"/>
        </w:rPr>
        <w:t xml:space="preserve"> </w:t>
      </w:r>
      <w:hyperlink r:id="rId1460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1461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1462">
        <w:r>
          <w:rPr>
            <w:color w:val="0080AC"/>
            <w:w w:val="120"/>
            <w:sz w:val="12"/>
          </w:rPr>
          <w:t>Understanding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46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1464">
        <w:r>
          <w:rPr>
            <w:color w:val="0080AC"/>
            <w:w w:val="120"/>
            <w:sz w:val="12"/>
          </w:rPr>
          <w:t>decreased</w:t>
        </w:r>
      </w:hyperlink>
      <w:r>
        <w:rPr>
          <w:color w:val="0080AC"/>
          <w:w w:val="120"/>
          <w:sz w:val="12"/>
        </w:rPr>
        <w:t xml:space="preserve"> </w:t>
      </w:r>
      <w:hyperlink r:id="rId1465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w w:val="120"/>
          <w:sz w:val="12"/>
        </w:rPr>
        <w:t xml:space="preserve"> </w:t>
      </w:r>
      <w:hyperlink r:id="rId146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146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1468">
        <w:r>
          <w:rPr>
            <w:color w:val="0080AC"/>
            <w:w w:val="120"/>
            <w:sz w:val="12"/>
          </w:rPr>
          <w:t>supported</w:t>
        </w:r>
      </w:hyperlink>
      <w:r>
        <w:rPr>
          <w:color w:val="0080AC"/>
          <w:w w:val="120"/>
          <w:sz w:val="12"/>
        </w:rPr>
        <w:t xml:space="preserve"> </w:t>
      </w:r>
      <w:hyperlink r:id="rId1469">
        <w:r>
          <w:rPr>
            <w:color w:val="0080AC"/>
            <w:w w:val="120"/>
            <w:sz w:val="12"/>
          </w:rPr>
          <w:t>thin</w:t>
        </w:r>
      </w:hyperlink>
      <w:r>
        <w:rPr>
          <w:color w:val="0080AC"/>
          <w:w w:val="120"/>
          <w:sz w:val="12"/>
        </w:rPr>
        <w:t xml:space="preserve"> </w:t>
      </w:r>
      <w:hyperlink r:id="rId147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471">
        <w:r>
          <w:rPr>
            <w:color w:val="0080AC"/>
            <w:w w:val="120"/>
            <w:sz w:val="12"/>
          </w:rPr>
          <w:t>films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472">
        <w:r>
          <w:rPr>
            <w:color w:val="0080AC"/>
            <w:w w:val="120"/>
            <w:sz w:val="12"/>
          </w:rPr>
          <w:t>reported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73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74">
        <w:r>
          <w:rPr>
            <w:color w:val="0080AC"/>
            <w:w w:val="120"/>
            <w:sz w:val="12"/>
          </w:rPr>
          <w:t>incoherent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75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76">
        <w:r>
          <w:rPr>
            <w:color w:val="0080AC"/>
            <w:w w:val="120"/>
            <w:sz w:val="12"/>
          </w:rPr>
          <w:t>scattering.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77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478">
        <w:r>
          <w:rPr>
            <w:color w:val="0080AC"/>
            <w:w w:val="120"/>
            <w:sz w:val="12"/>
          </w:rPr>
          <w:t>2015;48:801–8.</w:t>
        </w:r>
      </w:hyperlink>
    </w:p>
    <w:p w14:paraId="5F37E89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278" w:hanging="315"/>
        <w:jc w:val="left"/>
        <w:rPr>
          <w:sz w:val="12"/>
        </w:rPr>
      </w:pPr>
      <w:hyperlink r:id="rId1479">
        <w:r>
          <w:rPr>
            <w:color w:val="0080AC"/>
            <w:w w:val="120"/>
            <w:sz w:val="12"/>
          </w:rPr>
          <w:t>Glomann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0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1">
        <w:r>
          <w:rPr>
            <w:color w:val="0080AC"/>
            <w:w w:val="120"/>
            <w:sz w:val="12"/>
          </w:rPr>
          <w:t>Schneider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2">
        <w:r>
          <w:rPr>
            <w:color w:val="0080AC"/>
            <w:w w:val="120"/>
            <w:sz w:val="12"/>
          </w:rPr>
          <w:t>GJ,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3">
        <w:r>
          <w:rPr>
            <w:color w:val="0080AC"/>
            <w:w w:val="120"/>
            <w:sz w:val="12"/>
          </w:rPr>
          <w:t>Allgaier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4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5">
        <w:r>
          <w:rPr>
            <w:color w:val="0080AC"/>
            <w:w w:val="120"/>
            <w:sz w:val="12"/>
          </w:rPr>
          <w:t>Radulescu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6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7">
        <w:r>
          <w:rPr>
            <w:color w:val="0080AC"/>
            <w:w w:val="120"/>
            <w:sz w:val="12"/>
          </w:rPr>
          <w:t>Lohstroh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8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89">
        <w:r>
          <w:rPr>
            <w:color w:val="0080AC"/>
            <w:w w:val="120"/>
            <w:sz w:val="12"/>
          </w:rPr>
          <w:t>Farago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90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91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492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493">
        <w:r>
          <w:rPr>
            <w:color w:val="0080AC"/>
            <w:w w:val="120"/>
            <w:sz w:val="12"/>
          </w:rPr>
          <w:t>Microscopic</w:t>
        </w:r>
      </w:hyperlink>
      <w:r>
        <w:rPr>
          <w:color w:val="0080AC"/>
          <w:w w:val="120"/>
          <w:sz w:val="12"/>
        </w:rPr>
        <w:t xml:space="preserve"> </w:t>
      </w:r>
      <w:hyperlink r:id="rId149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149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1496">
        <w:r>
          <w:rPr>
            <w:color w:val="0080AC"/>
            <w:w w:val="120"/>
            <w:sz w:val="12"/>
          </w:rPr>
          <w:t>polyethylene</w:t>
        </w:r>
      </w:hyperlink>
      <w:r>
        <w:rPr>
          <w:color w:val="0080AC"/>
          <w:w w:val="120"/>
          <w:sz w:val="12"/>
        </w:rPr>
        <w:t xml:space="preserve"> </w:t>
      </w:r>
      <w:hyperlink r:id="rId1497">
        <w:r>
          <w:rPr>
            <w:color w:val="0080AC"/>
            <w:w w:val="120"/>
            <w:sz w:val="12"/>
          </w:rPr>
          <w:t>glycol</w:t>
        </w:r>
      </w:hyperlink>
      <w:r>
        <w:rPr>
          <w:color w:val="0080AC"/>
          <w:w w:val="120"/>
          <w:sz w:val="12"/>
        </w:rPr>
        <w:t xml:space="preserve"> </w:t>
      </w:r>
      <w:hyperlink r:id="rId1498">
        <w:r>
          <w:rPr>
            <w:color w:val="0080AC"/>
            <w:w w:val="120"/>
            <w:sz w:val="12"/>
          </w:rPr>
          <w:t>chains</w:t>
        </w:r>
      </w:hyperlink>
      <w:r>
        <w:rPr>
          <w:color w:val="0080AC"/>
          <w:w w:val="120"/>
          <w:sz w:val="12"/>
        </w:rPr>
        <w:t xml:space="preserve"> </w:t>
      </w:r>
      <w:hyperlink r:id="rId1499">
        <w:r>
          <w:rPr>
            <w:color w:val="0080AC"/>
            <w:w w:val="120"/>
            <w:sz w:val="12"/>
          </w:rPr>
          <w:t>interacting</w:t>
        </w:r>
      </w:hyperlink>
      <w:r>
        <w:rPr>
          <w:color w:val="0080AC"/>
          <w:w w:val="120"/>
          <w:sz w:val="12"/>
        </w:rPr>
        <w:t xml:space="preserve"> </w:t>
      </w:r>
      <w:hyperlink r:id="rId1500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w w:val="120"/>
          <w:sz w:val="12"/>
        </w:rPr>
        <w:t xml:space="preserve"> </w:t>
      </w:r>
      <w:hyperlink r:id="rId1501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502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1503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1504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1505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1506">
        <w:r>
          <w:rPr>
            <w:color w:val="0080AC"/>
            <w:w w:val="120"/>
            <w:sz w:val="12"/>
          </w:rPr>
          <w:t>2013;110,</w:t>
        </w:r>
      </w:hyperlink>
      <w:r>
        <w:rPr>
          <w:color w:val="0080AC"/>
          <w:w w:val="120"/>
          <w:sz w:val="12"/>
        </w:rPr>
        <w:t xml:space="preserve"> </w:t>
      </w:r>
      <w:hyperlink r:id="rId1507">
        <w:r>
          <w:rPr>
            <w:color w:val="0080AC"/>
            <w:w w:val="120"/>
            <w:sz w:val="12"/>
          </w:rPr>
          <w:t>178001/1-5.</w:t>
        </w:r>
      </w:hyperlink>
    </w:p>
    <w:p w14:paraId="7EE2964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before="2" w:line="271" w:lineRule="auto"/>
        <w:ind w:left="469" w:right="331" w:hanging="315"/>
        <w:jc w:val="left"/>
        <w:rPr>
          <w:sz w:val="12"/>
        </w:rPr>
      </w:pPr>
      <w:hyperlink r:id="rId1508">
        <w:r>
          <w:rPr>
            <w:color w:val="0080AC"/>
            <w:w w:val="120"/>
            <w:sz w:val="12"/>
          </w:rPr>
          <w:t>Bansal</w:t>
        </w:r>
      </w:hyperlink>
      <w:r>
        <w:rPr>
          <w:color w:val="0080AC"/>
          <w:w w:val="120"/>
          <w:sz w:val="12"/>
        </w:rPr>
        <w:t xml:space="preserve"> </w:t>
      </w:r>
      <w:hyperlink r:id="rId150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1510">
        <w:r>
          <w:rPr>
            <w:color w:val="0080AC"/>
            <w:w w:val="120"/>
            <w:sz w:val="12"/>
          </w:rPr>
          <w:t>Yang</w:t>
        </w:r>
      </w:hyperlink>
      <w:r>
        <w:rPr>
          <w:color w:val="0080AC"/>
          <w:w w:val="120"/>
          <w:sz w:val="12"/>
        </w:rPr>
        <w:t xml:space="preserve"> </w:t>
      </w:r>
      <w:hyperlink r:id="rId1511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w w:val="120"/>
          <w:sz w:val="12"/>
        </w:rPr>
        <w:t xml:space="preserve"> </w:t>
      </w:r>
      <w:hyperlink r:id="rId1512">
        <w:r>
          <w:rPr>
            <w:color w:val="0080AC"/>
            <w:w w:val="120"/>
            <w:sz w:val="12"/>
          </w:rPr>
          <w:t>Li</w:t>
        </w:r>
      </w:hyperlink>
      <w:r>
        <w:rPr>
          <w:color w:val="0080AC"/>
          <w:w w:val="120"/>
          <w:sz w:val="12"/>
        </w:rPr>
        <w:t xml:space="preserve"> </w:t>
      </w:r>
      <w:hyperlink r:id="rId1513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w w:val="120"/>
          <w:sz w:val="12"/>
        </w:rPr>
        <w:t xml:space="preserve"> </w:t>
      </w:r>
      <w:hyperlink r:id="rId1514">
        <w:r>
          <w:rPr>
            <w:color w:val="0080AC"/>
            <w:w w:val="120"/>
            <w:sz w:val="12"/>
          </w:rPr>
          <w:t>Cho</w:t>
        </w:r>
      </w:hyperlink>
      <w:r>
        <w:rPr>
          <w:color w:val="0080AC"/>
          <w:w w:val="120"/>
          <w:sz w:val="12"/>
        </w:rPr>
        <w:t xml:space="preserve"> </w:t>
      </w:r>
      <w:hyperlink r:id="rId1515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1516">
        <w:r>
          <w:rPr>
            <w:color w:val="0080AC"/>
            <w:w w:val="120"/>
            <w:sz w:val="12"/>
          </w:rPr>
          <w:t>Benicewicz</w:t>
        </w:r>
      </w:hyperlink>
      <w:r>
        <w:rPr>
          <w:color w:val="0080AC"/>
          <w:w w:val="120"/>
          <w:sz w:val="12"/>
        </w:rPr>
        <w:t xml:space="preserve"> </w:t>
      </w:r>
      <w:hyperlink r:id="rId1517">
        <w:r>
          <w:rPr>
            <w:color w:val="0080AC"/>
            <w:w w:val="120"/>
            <w:sz w:val="12"/>
          </w:rPr>
          <w:t>BC,</w:t>
        </w:r>
      </w:hyperlink>
      <w:r>
        <w:rPr>
          <w:color w:val="0080AC"/>
          <w:w w:val="120"/>
          <w:sz w:val="12"/>
        </w:rPr>
        <w:t xml:space="preserve"> </w:t>
      </w:r>
      <w:hyperlink r:id="rId1518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w w:val="120"/>
          <w:sz w:val="12"/>
        </w:rPr>
        <w:t xml:space="preserve"> </w:t>
      </w:r>
      <w:hyperlink r:id="rId1519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w w:val="120"/>
          <w:sz w:val="12"/>
        </w:rPr>
        <w:t xml:space="preserve"> </w:t>
      </w:r>
      <w:hyperlink r:id="rId1520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1521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1522">
        <w:r>
          <w:rPr>
            <w:color w:val="0080AC"/>
            <w:w w:val="120"/>
            <w:sz w:val="12"/>
          </w:rPr>
          <w:t>Quantitative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523">
        <w:r>
          <w:rPr>
            <w:color w:val="0080AC"/>
            <w:w w:val="120"/>
            <w:sz w:val="12"/>
          </w:rPr>
          <w:t>equivalence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524">
        <w:r>
          <w:rPr>
            <w:color w:val="0080AC"/>
            <w:w w:val="120"/>
            <w:sz w:val="12"/>
          </w:rPr>
          <w:t>between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52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526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52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528">
        <w:r>
          <w:rPr>
            <w:color w:val="0080AC"/>
            <w:w w:val="120"/>
            <w:sz w:val="12"/>
          </w:rPr>
          <w:t>thin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52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530">
        <w:r>
          <w:rPr>
            <w:color w:val="0080AC"/>
            <w:w w:val="120"/>
            <w:sz w:val="12"/>
          </w:rPr>
          <w:t>films.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531">
        <w:r>
          <w:rPr>
            <w:color w:val="0080AC"/>
            <w:w w:val="120"/>
            <w:sz w:val="12"/>
          </w:rPr>
          <w:t>Nat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532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33">
        <w:r>
          <w:rPr>
            <w:color w:val="0080AC"/>
            <w:w w:val="120"/>
            <w:sz w:val="12"/>
          </w:rPr>
          <w:t>2005;4:693–8.</w:t>
        </w:r>
      </w:hyperlink>
    </w:p>
    <w:p w14:paraId="55AB6506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9"/>
        </w:tabs>
        <w:spacing w:line="271" w:lineRule="auto"/>
        <w:ind w:left="469" w:right="643" w:hanging="315"/>
        <w:jc w:val="left"/>
        <w:rPr>
          <w:sz w:val="12"/>
        </w:rPr>
      </w:pPr>
      <w:hyperlink r:id="rId1534">
        <w:r>
          <w:rPr>
            <w:color w:val="0080AC"/>
            <w:w w:val="120"/>
            <w:sz w:val="12"/>
          </w:rPr>
          <w:t>Starr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35">
        <w:r>
          <w:rPr>
            <w:color w:val="0080AC"/>
            <w:w w:val="120"/>
            <w:sz w:val="12"/>
          </w:rPr>
          <w:t>FW,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36">
        <w:r>
          <w:rPr>
            <w:color w:val="0080AC"/>
            <w:w w:val="120"/>
            <w:sz w:val="12"/>
          </w:rPr>
          <w:t>Schrøder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37">
        <w:r>
          <w:rPr>
            <w:color w:val="0080AC"/>
            <w:w w:val="120"/>
            <w:sz w:val="12"/>
          </w:rPr>
          <w:t>TB,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38">
        <w:r>
          <w:rPr>
            <w:color w:val="0080AC"/>
            <w:w w:val="120"/>
            <w:sz w:val="12"/>
          </w:rPr>
          <w:t>Glotzer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539">
        <w:r>
          <w:rPr>
            <w:color w:val="0080AC"/>
            <w:w w:val="120"/>
            <w:sz w:val="12"/>
          </w:rPr>
          <w:t>SC.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40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41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42">
        <w:r>
          <w:rPr>
            <w:color w:val="0080AC"/>
            <w:w w:val="120"/>
            <w:sz w:val="12"/>
          </w:rPr>
          <w:t>simulation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54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544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54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546">
        <w:r>
          <w:rPr>
            <w:color w:val="0080AC"/>
            <w:w w:val="120"/>
            <w:sz w:val="12"/>
          </w:rPr>
          <w:t>melt</w:t>
        </w:r>
      </w:hyperlink>
      <w:r>
        <w:rPr>
          <w:color w:val="0080AC"/>
          <w:w w:val="120"/>
          <w:sz w:val="12"/>
        </w:rPr>
        <w:t xml:space="preserve"> </w:t>
      </w:r>
      <w:hyperlink r:id="rId1547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w w:val="120"/>
          <w:sz w:val="12"/>
        </w:rPr>
        <w:t xml:space="preserve"> </w:t>
      </w:r>
      <w:hyperlink r:id="rId154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1549">
        <w:r>
          <w:rPr>
            <w:color w:val="0080AC"/>
            <w:w w:val="120"/>
            <w:sz w:val="12"/>
          </w:rPr>
          <w:t>nanoscopic</w:t>
        </w:r>
      </w:hyperlink>
      <w:r>
        <w:rPr>
          <w:color w:val="0080AC"/>
          <w:w w:val="120"/>
          <w:sz w:val="12"/>
        </w:rPr>
        <w:t xml:space="preserve"> </w:t>
      </w:r>
      <w:hyperlink r:id="rId1550">
        <w:r>
          <w:rPr>
            <w:color w:val="0080AC"/>
            <w:w w:val="120"/>
            <w:sz w:val="12"/>
          </w:rPr>
          <w:t>particle.</w:t>
        </w:r>
      </w:hyperlink>
      <w:r>
        <w:rPr>
          <w:color w:val="0080AC"/>
          <w:w w:val="120"/>
          <w:sz w:val="12"/>
        </w:rPr>
        <w:t xml:space="preserve"> </w:t>
      </w:r>
      <w:hyperlink r:id="rId1551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552">
        <w:r>
          <w:rPr>
            <w:color w:val="0080AC"/>
            <w:spacing w:val="-2"/>
            <w:w w:val="120"/>
            <w:sz w:val="12"/>
          </w:rPr>
          <w:t>2002;35:4481–92.</w:t>
        </w:r>
      </w:hyperlink>
    </w:p>
    <w:p w14:paraId="2B4F8B8B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690" w:hanging="315"/>
        <w:jc w:val="left"/>
        <w:rPr>
          <w:sz w:val="12"/>
        </w:rPr>
      </w:pPr>
      <w:hyperlink r:id="rId1553">
        <w:r>
          <w:rPr>
            <w:color w:val="0080AC"/>
            <w:spacing w:val="-2"/>
            <w:w w:val="120"/>
            <w:sz w:val="12"/>
          </w:rPr>
          <w:t>Zhang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54">
        <w:r>
          <w:rPr>
            <w:color w:val="0080AC"/>
            <w:spacing w:val="-2"/>
            <w:w w:val="120"/>
            <w:sz w:val="12"/>
          </w:rPr>
          <w:t>W,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55">
        <w:r>
          <w:rPr>
            <w:color w:val="0080AC"/>
            <w:spacing w:val="-2"/>
            <w:w w:val="120"/>
            <w:sz w:val="12"/>
          </w:rPr>
          <w:t>Emamy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56">
        <w:r>
          <w:rPr>
            <w:color w:val="0080AC"/>
            <w:spacing w:val="-2"/>
            <w:w w:val="120"/>
            <w:sz w:val="12"/>
          </w:rPr>
          <w:t>H,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57">
        <w:r>
          <w:rPr>
            <w:color w:val="0080AC"/>
            <w:spacing w:val="-2"/>
            <w:w w:val="120"/>
            <w:sz w:val="12"/>
          </w:rPr>
          <w:t>Pazmi</w:t>
        </w:r>
      </w:hyperlink>
      <w:r>
        <w:rPr>
          <w:color w:val="0080AC"/>
          <w:spacing w:val="-2"/>
          <w:w w:val="120"/>
          <w:sz w:val="12"/>
        </w:rPr>
        <w:t>n</w:t>
      </w:r>
      <w:hyperlink r:id="rId1558">
        <w:r>
          <w:rPr>
            <w:color w:val="0080AC"/>
            <w:spacing w:val="-2"/>
            <w:w w:val="120"/>
            <w:sz w:val="12"/>
          </w:rPr>
          <w:t>˜o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59">
        <w:r>
          <w:rPr>
            <w:color w:val="0080AC"/>
            <w:spacing w:val="-2"/>
            <w:w w:val="120"/>
            <w:sz w:val="12"/>
          </w:rPr>
          <w:t>Betancourt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60">
        <w:r>
          <w:rPr>
            <w:color w:val="0080AC"/>
            <w:spacing w:val="-2"/>
            <w:w w:val="120"/>
            <w:sz w:val="12"/>
          </w:rPr>
          <w:t>BA,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61">
        <w:r>
          <w:rPr>
            <w:color w:val="0080AC"/>
            <w:spacing w:val="-2"/>
            <w:w w:val="120"/>
            <w:sz w:val="12"/>
          </w:rPr>
          <w:t>Vargas-Lara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62">
        <w:r>
          <w:rPr>
            <w:color w:val="0080AC"/>
            <w:spacing w:val="-2"/>
            <w:w w:val="120"/>
            <w:sz w:val="12"/>
          </w:rPr>
          <w:t>F,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63">
        <w:r>
          <w:rPr>
            <w:color w:val="0080AC"/>
            <w:spacing w:val="-2"/>
            <w:w w:val="120"/>
            <w:sz w:val="12"/>
          </w:rPr>
          <w:t>Starr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564">
        <w:r>
          <w:rPr>
            <w:color w:val="0080AC"/>
            <w:spacing w:val="-2"/>
            <w:w w:val="120"/>
            <w:sz w:val="12"/>
          </w:rPr>
          <w:t>FW,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565">
        <w:r>
          <w:rPr>
            <w:color w:val="0080AC"/>
            <w:w w:val="120"/>
            <w:sz w:val="12"/>
          </w:rPr>
          <w:t>Douglas</w:t>
        </w:r>
      </w:hyperlink>
      <w:r>
        <w:rPr>
          <w:color w:val="0080AC"/>
          <w:w w:val="120"/>
          <w:sz w:val="12"/>
        </w:rPr>
        <w:t xml:space="preserve"> </w:t>
      </w:r>
      <w:hyperlink r:id="rId1566">
        <w:r>
          <w:rPr>
            <w:color w:val="0080AC"/>
            <w:w w:val="120"/>
            <w:sz w:val="12"/>
          </w:rPr>
          <w:t>JF.</w:t>
        </w:r>
      </w:hyperlink>
      <w:r>
        <w:rPr>
          <w:color w:val="0080AC"/>
          <w:w w:val="120"/>
          <w:sz w:val="12"/>
        </w:rPr>
        <w:t xml:space="preserve"> </w:t>
      </w:r>
      <w:hyperlink r:id="rId156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1568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w w:val="120"/>
          <w:sz w:val="12"/>
        </w:rPr>
        <w:t xml:space="preserve"> </w:t>
      </w:r>
      <w:hyperlink r:id="rId1569">
        <w:r>
          <w:rPr>
            <w:color w:val="0080AC"/>
            <w:w w:val="120"/>
            <w:sz w:val="12"/>
          </w:rPr>
          <w:t>zone</w:t>
        </w:r>
      </w:hyperlink>
      <w:r>
        <w:rPr>
          <w:color w:val="0080AC"/>
          <w:w w:val="120"/>
          <w:sz w:val="12"/>
        </w:rPr>
        <w:t xml:space="preserve"> </w:t>
      </w:r>
      <w:hyperlink r:id="rId157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1571">
        <w:r>
          <w:rPr>
            <w:color w:val="0080AC"/>
            <w:w w:val="120"/>
            <w:sz w:val="12"/>
          </w:rPr>
          <w:t>thin</w:t>
        </w:r>
      </w:hyperlink>
      <w:r>
        <w:rPr>
          <w:color w:val="0080AC"/>
          <w:w w:val="120"/>
          <w:sz w:val="12"/>
        </w:rPr>
        <w:t xml:space="preserve"> </w:t>
      </w:r>
      <w:hyperlink r:id="rId157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573">
        <w:r>
          <w:rPr>
            <w:color w:val="0080AC"/>
            <w:w w:val="120"/>
            <w:sz w:val="12"/>
          </w:rPr>
          <w:t>films</w:t>
        </w:r>
      </w:hyperlink>
      <w:r>
        <w:rPr>
          <w:color w:val="0080AC"/>
          <w:w w:val="120"/>
          <w:sz w:val="12"/>
        </w:rPr>
        <w:t xml:space="preserve"> </w:t>
      </w:r>
      <w:hyperlink r:id="rId1574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575">
        <w:r>
          <w:rPr>
            <w:color w:val="0080AC"/>
            <w:w w:val="120"/>
            <w:sz w:val="12"/>
          </w:rPr>
          <w:t>around</w:t>
        </w:r>
      </w:hyperlink>
    </w:p>
    <w:p w14:paraId="25A930B5" w14:textId="77777777" w:rsidR="00E21043" w:rsidRDefault="00E21043">
      <w:pPr>
        <w:pStyle w:val="ListParagraph"/>
        <w:spacing w:line="271" w:lineRule="auto"/>
        <w:rPr>
          <w:sz w:val="12"/>
        </w:rPr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44" w:space="246"/>
            <w:col w:w="5388"/>
          </w:cols>
        </w:sectPr>
      </w:pPr>
    </w:p>
    <w:p w14:paraId="66BE6818" w14:textId="77777777" w:rsidR="00E21043" w:rsidRDefault="00E21043">
      <w:pPr>
        <w:pStyle w:val="BodyText"/>
        <w:spacing w:before="8"/>
        <w:jc w:val="left"/>
        <w:rPr>
          <w:sz w:val="12"/>
        </w:rPr>
      </w:pPr>
    </w:p>
    <w:p w14:paraId="31AC407A" w14:textId="77777777" w:rsidR="00E21043" w:rsidRDefault="00E21043">
      <w:pPr>
        <w:pStyle w:val="BodyText"/>
        <w:jc w:val="left"/>
        <w:rPr>
          <w:sz w:val="12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bookmarkStart w:id="137" w:name="_bookmark97"/>
    <w:bookmarkStart w:id="138" w:name="_bookmark98"/>
    <w:bookmarkEnd w:id="137"/>
    <w:bookmarkEnd w:id="138"/>
    <w:p w14:paraId="38326768" w14:textId="77777777" w:rsidR="00E21043" w:rsidRDefault="0052501A">
      <w:pPr>
        <w:spacing w:before="111" w:line="271" w:lineRule="auto"/>
        <w:ind w:left="686" w:right="611"/>
        <w:jc w:val="both"/>
        <w:rPr>
          <w:sz w:val="12"/>
        </w:rPr>
      </w:pPr>
      <w:r>
        <w:fldChar w:fldCharType="begin"/>
      </w:r>
      <w:r>
        <w:instrText>HYPERLINK "http://refhub.elsevier.com/S0079-6700(20)30035-6/sbref0400" \h</w:instrText>
      </w:r>
      <w:r>
        <w:fldChar w:fldCharType="separate"/>
      </w:r>
      <w:r>
        <w:rPr>
          <w:color w:val="0080AC"/>
          <w:w w:val="115"/>
          <w:sz w:val="12"/>
        </w:rPr>
        <w:t>nanoparticles</w:t>
      </w:r>
      <w:r>
        <w:fldChar w:fldCharType="end"/>
      </w:r>
      <w:r>
        <w:rPr>
          <w:color w:val="0080AC"/>
          <w:w w:val="115"/>
          <w:sz w:val="12"/>
        </w:rPr>
        <w:t xml:space="preserve"> </w:t>
      </w:r>
      <w:hyperlink r:id="rId1576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w w:val="115"/>
          <w:sz w:val="12"/>
        </w:rPr>
        <w:t xml:space="preserve"> </w:t>
      </w:r>
      <w:hyperlink r:id="rId1577">
        <w:r>
          <w:rPr>
            <w:color w:val="0080AC"/>
            <w:w w:val="115"/>
            <w:sz w:val="12"/>
          </w:rPr>
          <w:t>polymer</w:t>
        </w:r>
      </w:hyperlink>
      <w:r>
        <w:rPr>
          <w:color w:val="0080AC"/>
          <w:w w:val="115"/>
          <w:sz w:val="12"/>
        </w:rPr>
        <w:t xml:space="preserve"> </w:t>
      </w:r>
      <w:hyperlink r:id="rId1578">
        <w:r>
          <w:rPr>
            <w:color w:val="0080AC"/>
            <w:w w:val="115"/>
            <w:sz w:val="12"/>
          </w:rPr>
          <w:t>nanocomposites.</w:t>
        </w:r>
      </w:hyperlink>
      <w:r>
        <w:rPr>
          <w:color w:val="0080AC"/>
          <w:w w:val="115"/>
          <w:sz w:val="12"/>
        </w:rPr>
        <w:t xml:space="preserve"> </w:t>
      </w:r>
      <w:hyperlink r:id="rId1579">
        <w:r>
          <w:rPr>
            <w:color w:val="0080AC"/>
            <w:w w:val="115"/>
            <w:sz w:val="12"/>
          </w:rPr>
          <w:t>J</w:t>
        </w:r>
      </w:hyperlink>
      <w:r>
        <w:rPr>
          <w:color w:val="0080AC"/>
          <w:w w:val="115"/>
          <w:sz w:val="12"/>
        </w:rPr>
        <w:t xml:space="preserve"> </w:t>
      </w:r>
      <w:hyperlink r:id="rId1580">
        <w:r>
          <w:rPr>
            <w:color w:val="0080AC"/>
            <w:w w:val="115"/>
            <w:sz w:val="12"/>
          </w:rPr>
          <w:t>Chem</w:t>
        </w:r>
      </w:hyperlink>
      <w:r>
        <w:rPr>
          <w:color w:val="0080AC"/>
          <w:w w:val="115"/>
          <w:sz w:val="12"/>
        </w:rPr>
        <w:t xml:space="preserve"> </w:t>
      </w:r>
      <w:hyperlink r:id="rId1581">
        <w:r>
          <w:rPr>
            <w:color w:val="0080AC"/>
            <w:w w:val="115"/>
            <w:sz w:val="12"/>
          </w:rPr>
          <w:t>Phys</w:t>
        </w:r>
      </w:hyperlink>
      <w:r>
        <w:rPr>
          <w:color w:val="0080AC"/>
          <w:w w:val="115"/>
          <w:sz w:val="12"/>
        </w:rPr>
        <w:t xml:space="preserve"> </w:t>
      </w:r>
      <w:hyperlink r:id="rId1582">
        <w:r>
          <w:rPr>
            <w:color w:val="0080AC"/>
            <w:w w:val="115"/>
            <w:sz w:val="12"/>
          </w:rPr>
          <w:t>2019;151,</w:t>
        </w:r>
      </w:hyperlink>
      <w:r>
        <w:rPr>
          <w:color w:val="0080AC"/>
          <w:spacing w:val="40"/>
          <w:w w:val="117"/>
          <w:sz w:val="12"/>
        </w:rPr>
        <w:t xml:space="preserve"> </w:t>
      </w:r>
      <w:bookmarkStart w:id="139" w:name="_bookmark99"/>
      <w:bookmarkEnd w:id="139"/>
      <w:r>
        <w:fldChar w:fldCharType="begin"/>
      </w:r>
      <w:r>
        <w:instrText>HYPERLINK "http://refhub.elsevier.com/S0079-6700(20)30035-6/sbref0400" \h</w:instrText>
      </w:r>
      <w:r>
        <w:fldChar w:fldCharType="separate"/>
      </w:r>
      <w:r>
        <w:rPr>
          <w:color w:val="0080AC"/>
          <w:spacing w:val="-2"/>
          <w:w w:val="115"/>
          <w:sz w:val="12"/>
        </w:rPr>
        <w:t>124705/1-9.</w:t>
      </w:r>
      <w:r>
        <w:fldChar w:fldCharType="end"/>
      </w:r>
    </w:p>
    <w:p w14:paraId="00B5C78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58" w:hanging="315"/>
        <w:jc w:val="both"/>
        <w:rPr>
          <w:sz w:val="12"/>
        </w:rPr>
      </w:pPr>
      <w:hyperlink r:id="rId1583">
        <w:r>
          <w:rPr>
            <w:color w:val="0080AC"/>
            <w:w w:val="120"/>
            <w:sz w:val="12"/>
          </w:rPr>
          <w:t>Franz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84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85">
        <w:r>
          <w:rPr>
            <w:color w:val="0080AC"/>
            <w:w w:val="120"/>
            <w:sz w:val="12"/>
          </w:rPr>
          <w:t>Lange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86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87">
        <w:r>
          <w:rPr>
            <w:color w:val="0080AC"/>
            <w:w w:val="120"/>
            <w:sz w:val="12"/>
          </w:rPr>
          <w:t>Golitsyn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88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89">
        <w:r>
          <w:rPr>
            <w:color w:val="0080AC"/>
            <w:w w:val="120"/>
            <w:sz w:val="12"/>
          </w:rPr>
          <w:t>Hartmann-Azanza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90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91">
        <w:r>
          <w:rPr>
            <w:color w:val="0080AC"/>
            <w:w w:val="120"/>
            <w:sz w:val="12"/>
          </w:rPr>
          <w:t>Steinhart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92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93">
        <w:r>
          <w:rPr>
            <w:color w:val="0080AC"/>
            <w:w w:val="120"/>
            <w:sz w:val="12"/>
          </w:rPr>
          <w:t>Krutyeva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594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40"/>
          <w:w w:val="126"/>
          <w:sz w:val="12"/>
        </w:rPr>
        <w:t xml:space="preserve"> </w:t>
      </w:r>
      <w:bookmarkStart w:id="140" w:name="_bookmark100"/>
      <w:bookmarkEnd w:id="140"/>
      <w:r>
        <w:fldChar w:fldCharType="begin"/>
      </w:r>
      <w:r>
        <w:instrText>HYPERLINK "http://refhub.elsevier.com/S0079-6700(20)30035-6/sbref0405" \h</w:instrText>
      </w:r>
      <w:r>
        <w:fldChar w:fldCharType="separate"/>
      </w:r>
      <w:r>
        <w:rPr>
          <w:color w:val="0080AC"/>
          <w:w w:val="120"/>
          <w:sz w:val="12"/>
        </w:rPr>
        <w:t>et</w:t>
      </w:r>
      <w:r>
        <w:fldChar w:fldCharType="end"/>
      </w:r>
      <w:r>
        <w:rPr>
          <w:color w:val="0080AC"/>
          <w:spacing w:val="-5"/>
          <w:w w:val="120"/>
          <w:sz w:val="12"/>
        </w:rPr>
        <w:t xml:space="preserve"> </w:t>
      </w:r>
      <w:hyperlink r:id="rId159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596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597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59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599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00">
        <w:r>
          <w:rPr>
            <w:color w:val="0080AC"/>
            <w:w w:val="120"/>
            <w:sz w:val="12"/>
          </w:rPr>
          <w:t>orientation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0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0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03">
        <w:r>
          <w:rPr>
            <w:color w:val="0080AC"/>
            <w:w w:val="120"/>
            <w:sz w:val="12"/>
          </w:rPr>
          <w:t>melts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04">
        <w:r>
          <w:rPr>
            <w:color w:val="0080AC"/>
            <w:w w:val="120"/>
            <w:sz w:val="12"/>
          </w:rPr>
          <w:t>confined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605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w w:val="120"/>
          <w:sz w:val="12"/>
        </w:rPr>
        <w:t xml:space="preserve"> </w:t>
      </w:r>
      <w:hyperlink r:id="rId1606">
        <w:r>
          <w:rPr>
            <w:color w:val="0080AC"/>
            <w:w w:val="120"/>
            <w:sz w:val="12"/>
          </w:rPr>
          <w:t>nanochannels.</w:t>
        </w:r>
      </w:hyperlink>
      <w:r>
        <w:rPr>
          <w:color w:val="0080AC"/>
          <w:w w:val="120"/>
          <w:sz w:val="12"/>
        </w:rPr>
        <w:t xml:space="preserve"> </w:t>
      </w:r>
      <w:hyperlink r:id="rId1607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608">
        <w:r>
          <w:rPr>
            <w:color w:val="0080AC"/>
            <w:w w:val="120"/>
            <w:sz w:val="12"/>
          </w:rPr>
          <w:t>2016;49:244–56.</w:t>
        </w:r>
      </w:hyperlink>
    </w:p>
    <w:p w14:paraId="58B3D86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before="2" w:line="271" w:lineRule="auto"/>
        <w:ind w:right="5" w:hanging="315"/>
        <w:jc w:val="left"/>
        <w:rPr>
          <w:sz w:val="12"/>
        </w:rPr>
      </w:pPr>
      <w:hyperlink r:id="rId1609">
        <w:r>
          <w:rPr>
            <w:color w:val="0080AC"/>
            <w:w w:val="120"/>
            <w:sz w:val="12"/>
          </w:rPr>
          <w:t>Krutyeva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0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1">
        <w:r>
          <w:rPr>
            <w:color w:val="0080AC"/>
            <w:w w:val="120"/>
            <w:sz w:val="12"/>
          </w:rPr>
          <w:t>Wischnewski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2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3">
        <w:r>
          <w:rPr>
            <w:color w:val="0080AC"/>
            <w:w w:val="120"/>
            <w:sz w:val="12"/>
          </w:rPr>
          <w:t>Monkenbusch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4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5">
        <w:r>
          <w:rPr>
            <w:color w:val="0080AC"/>
            <w:w w:val="120"/>
            <w:sz w:val="12"/>
          </w:rPr>
          <w:t>Willner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6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7">
        <w:r>
          <w:rPr>
            <w:color w:val="0080AC"/>
            <w:w w:val="120"/>
            <w:sz w:val="12"/>
          </w:rPr>
          <w:t>Maiz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8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19">
        <w:r>
          <w:rPr>
            <w:color w:val="0080AC"/>
            <w:w w:val="120"/>
            <w:sz w:val="12"/>
          </w:rPr>
          <w:t>Mijangos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620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41" w:name="_bookmark101"/>
      <w:bookmarkEnd w:id="141"/>
      <w:r>
        <w:fldChar w:fldCharType="begin"/>
      </w:r>
      <w:r>
        <w:instrText>HYPERLINK "http://refhub.elsevier.com/S0079-6700(20)30035-6/sbref0410" \h</w:instrText>
      </w:r>
      <w:r>
        <w:fldChar w:fldCharType="separate"/>
      </w:r>
      <w:r>
        <w:rPr>
          <w:color w:val="0080AC"/>
          <w:w w:val="120"/>
          <w:sz w:val="12"/>
        </w:rPr>
        <w:t>et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621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1622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w w:val="120"/>
          <w:sz w:val="12"/>
        </w:rPr>
        <w:t xml:space="preserve"> </w:t>
      </w:r>
      <w:hyperlink r:id="rId162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1624">
        <w:r>
          <w:rPr>
            <w:color w:val="0080AC"/>
            <w:w w:val="120"/>
            <w:sz w:val="12"/>
          </w:rPr>
          <w:t>nanoconfinement</w:t>
        </w:r>
      </w:hyperlink>
      <w:r>
        <w:rPr>
          <w:color w:val="0080AC"/>
          <w:w w:val="120"/>
          <w:sz w:val="12"/>
        </w:rPr>
        <w:t xml:space="preserve"> </w:t>
      </w:r>
      <w:hyperlink r:id="rId1625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162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627">
        <w:r>
          <w:rPr>
            <w:color w:val="0080AC"/>
            <w:w w:val="120"/>
            <w:sz w:val="12"/>
          </w:rPr>
          <w:t>dynamics:</w:t>
        </w:r>
      </w:hyperlink>
      <w:r>
        <w:rPr>
          <w:color w:val="0080AC"/>
          <w:w w:val="120"/>
          <w:sz w:val="12"/>
        </w:rPr>
        <w:t xml:space="preserve"> </w:t>
      </w:r>
      <w:hyperlink r:id="rId1628">
        <w:r>
          <w:rPr>
            <w:color w:val="0080AC"/>
            <w:w w:val="120"/>
            <w:sz w:val="12"/>
          </w:rPr>
          <w:t>surface</w:t>
        </w:r>
      </w:hyperlink>
      <w:r>
        <w:rPr>
          <w:color w:val="0080AC"/>
          <w:w w:val="120"/>
          <w:sz w:val="12"/>
        </w:rPr>
        <w:t xml:space="preserve"> </w:t>
      </w:r>
      <w:hyperlink r:id="rId1629">
        <w:r>
          <w:rPr>
            <w:color w:val="0080AC"/>
            <w:w w:val="120"/>
            <w:sz w:val="12"/>
          </w:rPr>
          <w:t>layers</w:t>
        </w:r>
      </w:hyperlink>
      <w:r>
        <w:rPr>
          <w:color w:val="0080AC"/>
          <w:w w:val="120"/>
          <w:sz w:val="12"/>
        </w:rPr>
        <w:t xml:space="preserve"> </w:t>
      </w:r>
      <w:hyperlink r:id="rId163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631">
        <w:r>
          <w:rPr>
            <w:color w:val="0080AC"/>
            <w:w w:val="120"/>
            <w:sz w:val="12"/>
          </w:rPr>
          <w:t>interphases.</w:t>
        </w:r>
      </w:hyperlink>
      <w:r>
        <w:rPr>
          <w:color w:val="0080AC"/>
          <w:w w:val="120"/>
          <w:sz w:val="12"/>
        </w:rPr>
        <w:t xml:space="preserve"> </w:t>
      </w:r>
      <w:hyperlink r:id="rId1632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1633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1634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1635">
        <w:r>
          <w:rPr>
            <w:color w:val="0080AC"/>
            <w:w w:val="120"/>
            <w:sz w:val="12"/>
          </w:rPr>
          <w:t>2013;110,</w:t>
        </w:r>
      </w:hyperlink>
      <w:r>
        <w:rPr>
          <w:color w:val="0080AC"/>
          <w:w w:val="120"/>
          <w:sz w:val="12"/>
        </w:rPr>
        <w:t xml:space="preserve"> </w:t>
      </w:r>
      <w:hyperlink r:id="rId1636">
        <w:r>
          <w:rPr>
            <w:color w:val="0080AC"/>
            <w:w w:val="120"/>
            <w:sz w:val="12"/>
          </w:rPr>
          <w:t>108303/1-5.</w:t>
        </w:r>
      </w:hyperlink>
    </w:p>
    <w:p w14:paraId="06821C9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168" w:hanging="315"/>
        <w:jc w:val="left"/>
        <w:rPr>
          <w:sz w:val="12"/>
        </w:rPr>
      </w:pPr>
      <w:hyperlink r:id="rId1637">
        <w:r>
          <w:rPr>
            <w:color w:val="0080AC"/>
            <w:w w:val="120"/>
            <w:sz w:val="12"/>
          </w:rPr>
          <w:t>Krutyeva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38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39">
        <w:r>
          <w:rPr>
            <w:color w:val="0080AC"/>
            <w:w w:val="120"/>
            <w:sz w:val="12"/>
          </w:rPr>
          <w:t>Pasini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0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1">
        <w:r>
          <w:rPr>
            <w:color w:val="0080AC"/>
            <w:w w:val="120"/>
            <w:sz w:val="12"/>
          </w:rPr>
          <w:t>Monkenbusch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2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3">
        <w:r>
          <w:rPr>
            <w:color w:val="0080AC"/>
            <w:w w:val="120"/>
            <w:sz w:val="12"/>
          </w:rPr>
          <w:t>Allgaier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4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5">
        <w:r>
          <w:rPr>
            <w:color w:val="0080AC"/>
            <w:w w:val="120"/>
            <w:sz w:val="12"/>
          </w:rPr>
          <w:t>Maiz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6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7">
        <w:r>
          <w:rPr>
            <w:color w:val="0080AC"/>
            <w:w w:val="120"/>
            <w:sz w:val="12"/>
          </w:rPr>
          <w:t>Mijangos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8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4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165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65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652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1653">
        <w:r>
          <w:rPr>
            <w:color w:val="0080AC"/>
            <w:w w:val="120"/>
            <w:sz w:val="12"/>
          </w:rPr>
          <w:t>under</w:t>
        </w:r>
      </w:hyperlink>
      <w:r>
        <w:rPr>
          <w:color w:val="0080AC"/>
          <w:w w:val="120"/>
          <w:sz w:val="12"/>
        </w:rPr>
        <w:t xml:space="preserve"> </w:t>
      </w:r>
      <w:hyperlink r:id="rId1654">
        <w:r>
          <w:rPr>
            <w:color w:val="0080AC"/>
            <w:w w:val="120"/>
            <w:sz w:val="12"/>
          </w:rPr>
          <w:t>cylindrical</w:t>
        </w:r>
      </w:hyperlink>
      <w:r>
        <w:rPr>
          <w:color w:val="0080AC"/>
          <w:w w:val="120"/>
          <w:sz w:val="12"/>
        </w:rPr>
        <w:t xml:space="preserve"> </w:t>
      </w:r>
      <w:hyperlink r:id="rId1655">
        <w:r>
          <w:rPr>
            <w:color w:val="0080AC"/>
            <w:w w:val="120"/>
            <w:sz w:val="12"/>
          </w:rPr>
          <w:t>confinement</w:t>
        </w:r>
      </w:hyperlink>
      <w:r>
        <w:rPr>
          <w:color w:val="0080AC"/>
          <w:w w:val="120"/>
          <w:sz w:val="12"/>
        </w:rPr>
        <w:t xml:space="preserve"> </w:t>
      </w:r>
      <w:hyperlink r:id="rId1656">
        <w:r>
          <w:rPr>
            <w:color w:val="0080AC"/>
            <w:w w:val="120"/>
            <w:sz w:val="12"/>
          </w:rPr>
          <w:t>featuring</w:t>
        </w:r>
      </w:hyperlink>
      <w:r>
        <w:rPr>
          <w:color w:val="0080AC"/>
          <w:w w:val="120"/>
          <w:sz w:val="12"/>
        </w:rPr>
        <w:t xml:space="preserve"> </w:t>
      </w:r>
      <w:hyperlink r:id="rId1657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1658">
        <w:r>
          <w:rPr>
            <w:color w:val="0080AC"/>
            <w:w w:val="120"/>
            <w:sz w:val="12"/>
          </w:rPr>
          <w:t>locally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42" w:name="_bookmark102"/>
      <w:bookmarkEnd w:id="142"/>
      <w:r>
        <w:fldChar w:fldCharType="begin"/>
      </w:r>
      <w:r>
        <w:instrText>HYPERLINK "http://refhub.elsevier.com/S0079-6700(20)30035-6/sbref0415" \h</w:instrText>
      </w:r>
      <w:r>
        <w:fldChar w:fldCharType="separate"/>
      </w:r>
      <w:r>
        <w:rPr>
          <w:color w:val="0080AC"/>
          <w:w w:val="120"/>
          <w:sz w:val="12"/>
        </w:rPr>
        <w:t>repulsive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659">
        <w:r>
          <w:rPr>
            <w:color w:val="0080AC"/>
            <w:w w:val="120"/>
            <w:sz w:val="12"/>
          </w:rPr>
          <w:t>surface:</w:t>
        </w:r>
      </w:hyperlink>
      <w:r>
        <w:rPr>
          <w:color w:val="0080AC"/>
          <w:w w:val="120"/>
          <w:sz w:val="12"/>
        </w:rPr>
        <w:t xml:space="preserve"> </w:t>
      </w:r>
      <w:hyperlink r:id="rId1660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1661">
        <w:r>
          <w:rPr>
            <w:color w:val="0080AC"/>
            <w:w w:val="120"/>
            <w:sz w:val="12"/>
          </w:rPr>
          <w:t>quasielastic</w:t>
        </w:r>
      </w:hyperlink>
      <w:r>
        <w:rPr>
          <w:color w:val="0080AC"/>
          <w:w w:val="120"/>
          <w:sz w:val="12"/>
        </w:rPr>
        <w:t xml:space="preserve"> </w:t>
      </w:r>
      <w:hyperlink r:id="rId1662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w w:val="120"/>
          <w:sz w:val="12"/>
        </w:rPr>
        <w:t xml:space="preserve"> </w:t>
      </w:r>
      <w:hyperlink r:id="rId1663">
        <w:r>
          <w:rPr>
            <w:color w:val="0080AC"/>
            <w:w w:val="120"/>
            <w:sz w:val="12"/>
          </w:rPr>
          <w:t>scattering</w:t>
        </w:r>
      </w:hyperlink>
      <w:r>
        <w:rPr>
          <w:color w:val="0080AC"/>
          <w:w w:val="120"/>
          <w:sz w:val="12"/>
        </w:rPr>
        <w:t xml:space="preserve"> </w:t>
      </w:r>
      <w:hyperlink r:id="rId1664">
        <w:r>
          <w:rPr>
            <w:color w:val="0080AC"/>
            <w:w w:val="120"/>
            <w:sz w:val="12"/>
          </w:rPr>
          <w:t>study.</w:t>
        </w:r>
      </w:hyperlink>
      <w:r>
        <w:rPr>
          <w:color w:val="0080AC"/>
          <w:w w:val="120"/>
          <w:sz w:val="12"/>
        </w:rPr>
        <w:t xml:space="preserve"> </w:t>
      </w:r>
      <w:hyperlink r:id="rId1665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1666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1667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668">
        <w:r>
          <w:rPr>
            <w:color w:val="0080AC"/>
            <w:w w:val="120"/>
            <w:sz w:val="12"/>
          </w:rPr>
          <w:t>2017;146,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669">
        <w:r>
          <w:rPr>
            <w:color w:val="0080AC"/>
            <w:w w:val="120"/>
            <w:sz w:val="12"/>
          </w:rPr>
          <w:t>203306/1-11.</w:t>
        </w:r>
      </w:hyperlink>
    </w:p>
    <w:p w14:paraId="488FE077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5"/>
        </w:tabs>
        <w:spacing w:before="2"/>
        <w:ind w:left="685" w:hanging="314"/>
        <w:jc w:val="left"/>
        <w:rPr>
          <w:sz w:val="12"/>
        </w:rPr>
      </w:pPr>
      <w:hyperlink r:id="rId1670">
        <w:r>
          <w:rPr>
            <w:color w:val="0080AC"/>
            <w:w w:val="115"/>
            <w:sz w:val="12"/>
          </w:rPr>
          <w:t>Vo</w:t>
        </w:r>
      </w:hyperlink>
      <w:r>
        <w:rPr>
          <w:color w:val="0080AC"/>
          <w:spacing w:val="8"/>
          <w:w w:val="115"/>
          <w:sz w:val="12"/>
        </w:rPr>
        <w:t xml:space="preserve"> </w:t>
      </w:r>
      <w:hyperlink r:id="rId1671">
        <w:r>
          <w:rPr>
            <w:color w:val="0080AC"/>
            <w:w w:val="115"/>
            <w:sz w:val="12"/>
          </w:rPr>
          <w:t>LT,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672">
        <w:r>
          <w:rPr>
            <w:color w:val="0080AC"/>
            <w:w w:val="115"/>
            <w:sz w:val="12"/>
          </w:rPr>
          <w:t>Anastasiadis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673">
        <w:r>
          <w:rPr>
            <w:color w:val="0080AC"/>
            <w:w w:val="115"/>
            <w:sz w:val="12"/>
          </w:rPr>
          <w:t>SH,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674">
        <w:r>
          <w:rPr>
            <w:color w:val="0080AC"/>
            <w:w w:val="115"/>
            <w:sz w:val="12"/>
          </w:rPr>
          <w:t>Giannelis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675">
        <w:r>
          <w:rPr>
            <w:color w:val="0080AC"/>
            <w:w w:val="115"/>
            <w:sz w:val="12"/>
          </w:rPr>
          <w:t>EP.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676">
        <w:r>
          <w:rPr>
            <w:color w:val="0080AC"/>
            <w:w w:val="115"/>
            <w:sz w:val="12"/>
          </w:rPr>
          <w:t>Dielectric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677">
        <w:r>
          <w:rPr>
            <w:color w:val="0080AC"/>
            <w:w w:val="115"/>
            <w:sz w:val="12"/>
          </w:rPr>
          <w:t>study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1678">
        <w:r>
          <w:rPr>
            <w:color w:val="0080AC"/>
            <w:spacing w:val="-5"/>
            <w:w w:val="115"/>
            <w:sz w:val="12"/>
          </w:rPr>
          <w:t>of</w:t>
        </w:r>
      </w:hyperlink>
    </w:p>
    <w:bookmarkStart w:id="143" w:name="_bookmark103"/>
    <w:bookmarkEnd w:id="143"/>
    <w:p w14:paraId="52A308A0" w14:textId="77777777" w:rsidR="00E21043" w:rsidRDefault="0052501A">
      <w:pPr>
        <w:spacing w:before="18" w:line="271" w:lineRule="auto"/>
        <w:ind w:left="686"/>
        <w:rPr>
          <w:sz w:val="12"/>
        </w:rPr>
      </w:pPr>
      <w:r>
        <w:fldChar w:fldCharType="begin"/>
      </w:r>
      <w:r>
        <w:instrText>HYPERLINK "http://refhub.elsevier.com/S0079-6700(20)30035-6/sbref0420" \h</w:instrText>
      </w:r>
      <w:r>
        <w:fldChar w:fldCharType="separate"/>
      </w:r>
      <w:r>
        <w:rPr>
          <w:color w:val="0080AC"/>
          <w:w w:val="120"/>
          <w:sz w:val="12"/>
        </w:rPr>
        <w:t>poly(styrene-co-butadiene)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1679">
        <w:r>
          <w:rPr>
            <w:color w:val="0080AC"/>
            <w:w w:val="120"/>
            <w:sz w:val="12"/>
          </w:rPr>
          <w:t>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680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681">
        <w:r>
          <w:rPr>
            <w:color w:val="0080AC"/>
            <w:w w:val="120"/>
            <w:sz w:val="12"/>
          </w:rPr>
          <w:t>carbon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682">
        <w:r>
          <w:rPr>
            <w:color w:val="0080AC"/>
            <w:w w:val="120"/>
            <w:sz w:val="12"/>
          </w:rPr>
          <w:t>black,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683">
        <w:r>
          <w:rPr>
            <w:color w:val="0080AC"/>
            <w:w w:val="120"/>
            <w:sz w:val="12"/>
          </w:rPr>
          <w:t>silica,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684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685">
        <w:r>
          <w:rPr>
            <w:color w:val="0080AC"/>
            <w:w w:val="120"/>
            <w:sz w:val="12"/>
          </w:rPr>
          <w:t>nanoclay.</w:t>
        </w:r>
      </w:hyperlink>
      <w:r>
        <w:rPr>
          <w:color w:val="0080AC"/>
          <w:w w:val="120"/>
          <w:sz w:val="12"/>
        </w:rPr>
        <w:t xml:space="preserve"> </w:t>
      </w:r>
      <w:hyperlink r:id="rId168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687">
        <w:r>
          <w:rPr>
            <w:color w:val="0080AC"/>
            <w:w w:val="120"/>
            <w:sz w:val="12"/>
          </w:rPr>
          <w:t>2011;44:6162–71.</w:t>
        </w:r>
      </w:hyperlink>
    </w:p>
    <w:p w14:paraId="538EC25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hanging="315"/>
        <w:jc w:val="left"/>
        <w:rPr>
          <w:sz w:val="12"/>
        </w:rPr>
      </w:pPr>
      <w:hyperlink r:id="rId1688">
        <w:r>
          <w:rPr>
            <w:color w:val="0080AC"/>
            <w:w w:val="120"/>
            <w:sz w:val="12"/>
          </w:rPr>
          <w:t>Hanakata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89">
        <w:r>
          <w:rPr>
            <w:color w:val="0080AC"/>
            <w:w w:val="120"/>
            <w:sz w:val="12"/>
          </w:rPr>
          <w:t>PZ,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0">
        <w:r>
          <w:rPr>
            <w:color w:val="0080AC"/>
            <w:w w:val="120"/>
            <w:sz w:val="12"/>
          </w:rPr>
          <w:t>Douglas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1">
        <w:r>
          <w:rPr>
            <w:color w:val="0080AC"/>
            <w:w w:val="120"/>
            <w:sz w:val="12"/>
          </w:rPr>
          <w:t>JF,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2">
        <w:r>
          <w:rPr>
            <w:color w:val="0080AC"/>
            <w:w w:val="120"/>
            <w:sz w:val="12"/>
          </w:rPr>
          <w:t>Starr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3">
        <w:r>
          <w:rPr>
            <w:color w:val="0080AC"/>
            <w:w w:val="120"/>
            <w:sz w:val="12"/>
          </w:rPr>
          <w:t>FW.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4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5">
        <w:r>
          <w:rPr>
            <w:color w:val="0080AC"/>
            <w:w w:val="120"/>
            <w:sz w:val="12"/>
          </w:rPr>
          <w:t>mobility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6">
        <w:r>
          <w:rPr>
            <w:color w:val="0080AC"/>
            <w:w w:val="120"/>
            <w:sz w:val="12"/>
          </w:rPr>
          <w:t>scale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7">
        <w:r>
          <w:rPr>
            <w:color w:val="0080AC"/>
            <w:w w:val="120"/>
            <w:sz w:val="12"/>
          </w:rPr>
          <w:t>determines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698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699">
        <w:r>
          <w:rPr>
            <w:color w:val="0080AC"/>
            <w:w w:val="120"/>
            <w:sz w:val="12"/>
          </w:rPr>
          <w:t>scale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1">
        <w:r>
          <w:rPr>
            <w:color w:val="0080AC"/>
            <w:w w:val="120"/>
            <w:sz w:val="12"/>
          </w:rPr>
          <w:t>collective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2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4">
        <w:r>
          <w:rPr>
            <w:color w:val="0080AC"/>
            <w:w w:val="120"/>
            <w:sz w:val="12"/>
          </w:rPr>
          <w:t>relaxation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5">
        <w:r>
          <w:rPr>
            <w:color w:val="0080AC"/>
            <w:w w:val="120"/>
            <w:sz w:val="12"/>
          </w:rPr>
          <w:t>rate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8">
        <w:r>
          <w:rPr>
            <w:color w:val="0080AC"/>
            <w:w w:val="120"/>
            <w:sz w:val="12"/>
          </w:rPr>
          <w:t>films.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09">
        <w:r>
          <w:rPr>
            <w:color w:val="0080AC"/>
            <w:w w:val="120"/>
            <w:sz w:val="12"/>
          </w:rPr>
          <w:t>Nat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10">
        <w:r>
          <w:rPr>
            <w:color w:val="0080AC"/>
            <w:w w:val="120"/>
            <w:sz w:val="12"/>
          </w:rPr>
          <w:t>Commun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711">
        <w:r>
          <w:rPr>
            <w:color w:val="0080AC"/>
            <w:spacing w:val="-2"/>
            <w:w w:val="120"/>
            <w:sz w:val="12"/>
          </w:rPr>
          <w:t>2014;5:1–8.</w:t>
        </w:r>
      </w:hyperlink>
    </w:p>
    <w:p w14:paraId="26C2196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264" w:hanging="315"/>
        <w:jc w:val="left"/>
        <w:rPr>
          <w:sz w:val="12"/>
        </w:rPr>
      </w:pPr>
      <w:hyperlink r:id="rId1712">
        <w:r>
          <w:rPr>
            <w:color w:val="0080AC"/>
            <w:w w:val="120"/>
            <w:sz w:val="12"/>
          </w:rPr>
          <w:t>Roth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13">
        <w:r>
          <w:rPr>
            <w:color w:val="0080AC"/>
            <w:w w:val="120"/>
            <w:sz w:val="12"/>
          </w:rPr>
          <w:t>CB,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14">
        <w:r>
          <w:rPr>
            <w:color w:val="0080AC"/>
            <w:w w:val="120"/>
            <w:sz w:val="12"/>
          </w:rPr>
          <w:t>Dutcher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15">
        <w:r>
          <w:rPr>
            <w:color w:val="0080AC"/>
            <w:w w:val="120"/>
            <w:sz w:val="12"/>
          </w:rPr>
          <w:t>JR.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16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17">
        <w:r>
          <w:rPr>
            <w:color w:val="0080AC"/>
            <w:w w:val="120"/>
            <w:sz w:val="12"/>
          </w:rPr>
          <w:t>transition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1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19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20">
        <w:r>
          <w:rPr>
            <w:color w:val="0080AC"/>
            <w:w w:val="120"/>
            <w:sz w:val="12"/>
          </w:rPr>
          <w:t>mobility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2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22">
        <w:r>
          <w:rPr>
            <w:color w:val="0080AC"/>
            <w:w w:val="120"/>
            <w:sz w:val="12"/>
          </w:rPr>
          <w:t>thin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172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724">
        <w:r>
          <w:rPr>
            <w:color w:val="0080AC"/>
            <w:w w:val="120"/>
            <w:sz w:val="12"/>
          </w:rPr>
          <w:t>films.</w:t>
        </w:r>
      </w:hyperlink>
      <w:r>
        <w:rPr>
          <w:color w:val="0080AC"/>
          <w:w w:val="120"/>
          <w:sz w:val="12"/>
        </w:rPr>
        <w:t xml:space="preserve"> </w:t>
      </w:r>
      <w:hyperlink r:id="rId1725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1726">
        <w:r>
          <w:rPr>
            <w:color w:val="0080AC"/>
            <w:w w:val="120"/>
            <w:sz w:val="12"/>
          </w:rPr>
          <w:t>Electroanal</w:t>
        </w:r>
      </w:hyperlink>
      <w:r>
        <w:rPr>
          <w:color w:val="0080AC"/>
          <w:w w:val="120"/>
          <w:sz w:val="12"/>
        </w:rPr>
        <w:t xml:space="preserve"> </w:t>
      </w:r>
      <w:hyperlink r:id="rId1727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1728">
        <w:r>
          <w:rPr>
            <w:color w:val="0080AC"/>
            <w:w w:val="120"/>
            <w:sz w:val="12"/>
          </w:rPr>
          <w:t>2005;584:13–22.</w:t>
        </w:r>
      </w:hyperlink>
    </w:p>
    <w:bookmarkStart w:id="144" w:name="_bookmark104"/>
    <w:bookmarkEnd w:id="144"/>
    <w:p w14:paraId="7F55A583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"http://refhub.elsevier.com/S0079-6700(20)30035-6/sbref0435"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Priestley</w:t>
      </w:r>
      <w:r>
        <w:fldChar w:fldCharType="end"/>
      </w:r>
      <w:r>
        <w:rPr>
          <w:color w:val="0080AC"/>
          <w:spacing w:val="-2"/>
          <w:w w:val="120"/>
          <w:sz w:val="12"/>
        </w:rPr>
        <w:t xml:space="preserve"> </w:t>
      </w:r>
      <w:hyperlink r:id="rId1729">
        <w:r>
          <w:rPr>
            <w:color w:val="0080AC"/>
            <w:spacing w:val="-2"/>
            <w:w w:val="120"/>
            <w:sz w:val="12"/>
          </w:rPr>
          <w:t>RD,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0">
        <w:r>
          <w:rPr>
            <w:color w:val="0080AC"/>
            <w:spacing w:val="-2"/>
            <w:w w:val="120"/>
            <w:sz w:val="12"/>
          </w:rPr>
          <w:t>Ellison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1">
        <w:r>
          <w:rPr>
            <w:color w:val="0080AC"/>
            <w:spacing w:val="-2"/>
            <w:w w:val="120"/>
            <w:sz w:val="12"/>
          </w:rPr>
          <w:t>CJ,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2">
        <w:r>
          <w:rPr>
            <w:color w:val="0080AC"/>
            <w:spacing w:val="-2"/>
            <w:w w:val="120"/>
            <w:sz w:val="12"/>
          </w:rPr>
          <w:t>Broadbelt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3">
        <w:r>
          <w:rPr>
            <w:color w:val="0080AC"/>
            <w:spacing w:val="-2"/>
            <w:w w:val="120"/>
            <w:sz w:val="12"/>
          </w:rPr>
          <w:t>LJ.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4">
        <w:r>
          <w:rPr>
            <w:color w:val="0080AC"/>
            <w:spacing w:val="-2"/>
            <w:w w:val="120"/>
            <w:sz w:val="12"/>
          </w:rPr>
          <w:t>Structural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5">
        <w:r>
          <w:rPr>
            <w:color w:val="0080AC"/>
            <w:spacing w:val="-2"/>
            <w:w w:val="120"/>
            <w:sz w:val="12"/>
          </w:rPr>
          <w:t>relaxation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6">
        <w:r>
          <w:rPr>
            <w:color w:val="0080AC"/>
            <w:spacing w:val="-2"/>
            <w:w w:val="120"/>
            <w:sz w:val="12"/>
          </w:rPr>
          <w:t>of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7">
        <w:r>
          <w:rPr>
            <w:color w:val="0080AC"/>
            <w:spacing w:val="-2"/>
            <w:w w:val="120"/>
            <w:sz w:val="12"/>
          </w:rPr>
          <w:t>polymer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1738">
        <w:r>
          <w:rPr>
            <w:color w:val="0080AC"/>
            <w:spacing w:val="-2"/>
            <w:w w:val="120"/>
            <w:sz w:val="12"/>
          </w:rPr>
          <w:t>glasses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739">
        <w:r>
          <w:rPr>
            <w:color w:val="0080AC"/>
            <w:w w:val="120"/>
            <w:sz w:val="12"/>
          </w:rPr>
          <w:t>at</w:t>
        </w:r>
      </w:hyperlink>
      <w:r>
        <w:rPr>
          <w:color w:val="0080AC"/>
          <w:w w:val="120"/>
          <w:sz w:val="12"/>
        </w:rPr>
        <w:t xml:space="preserve"> </w:t>
      </w:r>
      <w:hyperlink r:id="rId1740">
        <w:r>
          <w:rPr>
            <w:color w:val="0080AC"/>
            <w:w w:val="120"/>
            <w:sz w:val="12"/>
          </w:rPr>
          <w:t>surfaces,</w:t>
        </w:r>
      </w:hyperlink>
      <w:r>
        <w:rPr>
          <w:color w:val="0080AC"/>
          <w:w w:val="120"/>
          <w:sz w:val="12"/>
        </w:rPr>
        <w:t xml:space="preserve"> </w:t>
      </w:r>
      <w:hyperlink r:id="rId1741">
        <w:r>
          <w:rPr>
            <w:color w:val="0080AC"/>
            <w:w w:val="120"/>
            <w:sz w:val="12"/>
          </w:rPr>
          <w:t>interfaces,</w:t>
        </w:r>
      </w:hyperlink>
      <w:r>
        <w:rPr>
          <w:color w:val="0080AC"/>
          <w:w w:val="120"/>
          <w:sz w:val="12"/>
        </w:rPr>
        <w:t xml:space="preserve"> </w:t>
      </w:r>
      <w:hyperlink r:id="rId1742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74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1744">
        <w:r>
          <w:rPr>
            <w:color w:val="0080AC"/>
            <w:w w:val="120"/>
            <w:sz w:val="12"/>
          </w:rPr>
          <w:t>between.</w:t>
        </w:r>
      </w:hyperlink>
      <w:r>
        <w:rPr>
          <w:color w:val="0080AC"/>
          <w:w w:val="120"/>
          <w:sz w:val="12"/>
        </w:rPr>
        <w:t xml:space="preserve"> </w:t>
      </w:r>
      <w:hyperlink r:id="rId1745">
        <w:r>
          <w:rPr>
            <w:color w:val="0080AC"/>
            <w:w w:val="120"/>
            <w:sz w:val="12"/>
          </w:rPr>
          <w:t>Science</w:t>
        </w:r>
      </w:hyperlink>
      <w:r>
        <w:rPr>
          <w:color w:val="0080AC"/>
          <w:w w:val="120"/>
          <w:sz w:val="12"/>
        </w:rPr>
        <w:t xml:space="preserve"> </w:t>
      </w:r>
      <w:hyperlink r:id="rId1746">
        <w:r>
          <w:rPr>
            <w:color w:val="0080AC"/>
            <w:w w:val="120"/>
            <w:sz w:val="12"/>
          </w:rPr>
          <w:t>2005;309:456–60.</w:t>
        </w:r>
      </w:hyperlink>
    </w:p>
    <w:p w14:paraId="13BB80AA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427" w:hanging="315"/>
        <w:jc w:val="left"/>
        <w:rPr>
          <w:sz w:val="12"/>
        </w:rPr>
      </w:pPr>
      <w:hyperlink r:id="rId1747">
        <w:r>
          <w:rPr>
            <w:color w:val="0080AC"/>
            <w:w w:val="120"/>
            <w:sz w:val="12"/>
          </w:rPr>
          <w:t>Holt</w:t>
        </w:r>
      </w:hyperlink>
      <w:r>
        <w:rPr>
          <w:color w:val="0080AC"/>
          <w:w w:val="120"/>
          <w:sz w:val="12"/>
        </w:rPr>
        <w:t xml:space="preserve"> </w:t>
      </w:r>
      <w:hyperlink r:id="rId1748">
        <w:r>
          <w:rPr>
            <w:color w:val="0080AC"/>
            <w:w w:val="120"/>
            <w:sz w:val="12"/>
          </w:rPr>
          <w:t>AP,</w:t>
        </w:r>
      </w:hyperlink>
      <w:r>
        <w:rPr>
          <w:color w:val="0080AC"/>
          <w:w w:val="120"/>
          <w:sz w:val="12"/>
        </w:rPr>
        <w:t xml:space="preserve"> </w:t>
      </w:r>
      <w:hyperlink r:id="rId1749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w w:val="120"/>
          <w:sz w:val="12"/>
        </w:rPr>
        <w:t xml:space="preserve"> </w:t>
      </w:r>
      <w:hyperlink r:id="rId1750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w w:val="120"/>
          <w:sz w:val="12"/>
        </w:rPr>
        <w:t xml:space="preserve"> </w:t>
      </w:r>
      <w:hyperlink r:id="rId1751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w w:val="120"/>
          <w:sz w:val="12"/>
        </w:rPr>
        <w:t xml:space="preserve"> </w:t>
      </w:r>
      <w:hyperlink r:id="rId1752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1753">
        <w:r>
          <w:rPr>
            <w:color w:val="0080AC"/>
            <w:w w:val="120"/>
            <w:sz w:val="12"/>
          </w:rPr>
          <w:t>Kisliuk</w:t>
        </w:r>
      </w:hyperlink>
      <w:r>
        <w:rPr>
          <w:color w:val="0080AC"/>
          <w:w w:val="120"/>
          <w:sz w:val="12"/>
        </w:rPr>
        <w:t xml:space="preserve"> </w:t>
      </w:r>
      <w:hyperlink r:id="rId1754">
        <w:r>
          <w:rPr>
            <w:color w:val="0080AC"/>
            <w:w w:val="120"/>
            <w:sz w:val="12"/>
          </w:rPr>
          <w:t>AM,</w:t>
        </w:r>
      </w:hyperlink>
      <w:r>
        <w:rPr>
          <w:color w:val="0080AC"/>
          <w:w w:val="120"/>
          <w:sz w:val="12"/>
        </w:rPr>
        <w:t xml:space="preserve"> </w:t>
      </w:r>
      <w:hyperlink r:id="rId1755">
        <w:r>
          <w:rPr>
            <w:color w:val="0080AC"/>
            <w:w w:val="120"/>
            <w:sz w:val="12"/>
          </w:rPr>
          <w:t>White</w:t>
        </w:r>
      </w:hyperlink>
      <w:r>
        <w:rPr>
          <w:color w:val="0080AC"/>
          <w:w w:val="120"/>
          <w:sz w:val="12"/>
        </w:rPr>
        <w:t xml:space="preserve"> </w:t>
      </w:r>
      <w:hyperlink r:id="rId1756">
        <w:r>
          <w:rPr>
            <w:color w:val="0080AC"/>
            <w:w w:val="120"/>
            <w:sz w:val="12"/>
          </w:rPr>
          <w:t>BT,</w:t>
        </w:r>
      </w:hyperlink>
      <w:r>
        <w:rPr>
          <w:color w:val="0080AC"/>
          <w:w w:val="120"/>
          <w:sz w:val="12"/>
        </w:rPr>
        <w:t xml:space="preserve"> </w:t>
      </w:r>
      <w:hyperlink r:id="rId1757">
        <w:r>
          <w:rPr>
            <w:color w:val="0080AC"/>
            <w:w w:val="120"/>
            <w:sz w:val="12"/>
          </w:rPr>
          <w:t>Saito</w:t>
        </w:r>
      </w:hyperlink>
      <w:r>
        <w:rPr>
          <w:color w:val="0080AC"/>
          <w:w w:val="120"/>
          <w:sz w:val="12"/>
        </w:rPr>
        <w:t xml:space="preserve"> </w:t>
      </w:r>
      <w:hyperlink r:id="rId1758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w w:val="120"/>
          <w:sz w:val="12"/>
        </w:rPr>
        <w:t xml:space="preserve"> </w:t>
      </w:r>
      <w:hyperlink r:id="rId175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176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45" w:name="_bookmark105"/>
      <w:bookmarkEnd w:id="145"/>
      <w:r>
        <w:fldChar w:fldCharType="begin"/>
      </w:r>
      <w:r>
        <w:instrText>HYPERLINK "http://refhub.elsevier.com/S0079-6700(20)30035-6/sbref0440" \h</w:instrText>
      </w:r>
      <w:r>
        <w:fldChar w:fldCharType="separate"/>
      </w:r>
      <w:r>
        <w:rPr>
          <w:color w:val="0080AC"/>
          <w:w w:val="120"/>
          <w:sz w:val="12"/>
        </w:rPr>
        <w:t>Controlling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761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w w:val="120"/>
          <w:sz w:val="12"/>
        </w:rPr>
        <w:t xml:space="preserve"> </w:t>
      </w:r>
      <w:hyperlink r:id="rId1762">
        <w:r>
          <w:rPr>
            <w:color w:val="0080AC"/>
            <w:w w:val="120"/>
            <w:sz w:val="12"/>
          </w:rPr>
          <w:t>dynamics:</w:t>
        </w:r>
      </w:hyperlink>
      <w:r>
        <w:rPr>
          <w:color w:val="0080AC"/>
          <w:w w:val="120"/>
          <w:sz w:val="12"/>
        </w:rPr>
        <w:t xml:space="preserve"> </w:t>
      </w:r>
      <w:hyperlink r:id="rId1763">
        <w:r>
          <w:rPr>
            <w:color w:val="0080AC"/>
            <w:w w:val="120"/>
            <w:sz w:val="12"/>
          </w:rPr>
          <w:t>covalent</w:t>
        </w:r>
      </w:hyperlink>
      <w:r>
        <w:rPr>
          <w:color w:val="0080AC"/>
          <w:w w:val="120"/>
          <w:sz w:val="12"/>
        </w:rPr>
        <w:t xml:space="preserve"> </w:t>
      </w:r>
      <w:hyperlink r:id="rId1764">
        <w:r>
          <w:rPr>
            <w:color w:val="0080AC"/>
            <w:w w:val="120"/>
            <w:sz w:val="12"/>
          </w:rPr>
          <w:t>bonding</w:t>
        </w:r>
      </w:hyperlink>
      <w:r>
        <w:rPr>
          <w:color w:val="0080AC"/>
          <w:w w:val="120"/>
          <w:sz w:val="12"/>
        </w:rPr>
        <w:t xml:space="preserve"> </w:t>
      </w:r>
      <w:hyperlink r:id="rId1765">
        <w:r>
          <w:rPr>
            <w:color w:val="0080AC"/>
            <w:w w:val="120"/>
            <w:sz w:val="12"/>
          </w:rPr>
          <w:t>versus</w:t>
        </w:r>
      </w:hyperlink>
      <w:r>
        <w:rPr>
          <w:color w:val="0080AC"/>
          <w:w w:val="120"/>
          <w:sz w:val="12"/>
        </w:rPr>
        <w:t xml:space="preserve"> </w:t>
      </w:r>
      <w:hyperlink r:id="rId1766">
        <w:r>
          <w:rPr>
            <w:color w:val="0080AC"/>
            <w:w w:val="120"/>
            <w:sz w:val="12"/>
          </w:rPr>
          <w:t>physical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767">
        <w:r>
          <w:rPr>
            <w:color w:val="0080AC"/>
            <w:w w:val="120"/>
            <w:sz w:val="12"/>
          </w:rPr>
          <w:t>adsorption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68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6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70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71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72">
        <w:r>
          <w:rPr>
            <w:color w:val="0080AC"/>
            <w:w w:val="120"/>
            <w:sz w:val="12"/>
          </w:rPr>
          <w:t>Nano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73">
        <w:r>
          <w:rPr>
            <w:color w:val="0080AC"/>
            <w:w w:val="120"/>
            <w:sz w:val="12"/>
          </w:rPr>
          <w:t>2016;10:6843–52.</w:t>
        </w:r>
      </w:hyperlink>
    </w:p>
    <w:p w14:paraId="1B43A6C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before="2" w:line="271" w:lineRule="auto"/>
        <w:ind w:right="383" w:hanging="315"/>
        <w:jc w:val="left"/>
        <w:rPr>
          <w:sz w:val="12"/>
        </w:rPr>
      </w:pPr>
      <w:hyperlink r:id="rId1774">
        <w:r>
          <w:rPr>
            <w:color w:val="0080AC"/>
            <w:w w:val="120"/>
            <w:sz w:val="12"/>
          </w:rPr>
          <w:t>Kim</w:t>
        </w:r>
      </w:hyperlink>
      <w:r>
        <w:rPr>
          <w:color w:val="0080AC"/>
          <w:w w:val="120"/>
          <w:sz w:val="12"/>
        </w:rPr>
        <w:t xml:space="preserve"> </w:t>
      </w:r>
      <w:hyperlink r:id="rId1775">
        <w:r>
          <w:rPr>
            <w:color w:val="0080AC"/>
            <w:w w:val="120"/>
            <w:sz w:val="12"/>
          </w:rPr>
          <w:t>SY,</w:t>
        </w:r>
      </w:hyperlink>
      <w:r>
        <w:rPr>
          <w:color w:val="0080AC"/>
          <w:w w:val="120"/>
          <w:sz w:val="12"/>
        </w:rPr>
        <w:t xml:space="preserve"> </w:t>
      </w:r>
      <w:hyperlink r:id="rId1776">
        <w:r>
          <w:rPr>
            <w:color w:val="0080AC"/>
            <w:w w:val="120"/>
            <w:sz w:val="12"/>
          </w:rPr>
          <w:t>Meyer</w:t>
        </w:r>
      </w:hyperlink>
      <w:r>
        <w:rPr>
          <w:color w:val="0080AC"/>
          <w:w w:val="120"/>
          <w:sz w:val="12"/>
        </w:rPr>
        <w:t xml:space="preserve"> </w:t>
      </w:r>
      <w:hyperlink r:id="rId1777">
        <w:r>
          <w:rPr>
            <w:color w:val="0080AC"/>
            <w:w w:val="120"/>
            <w:sz w:val="12"/>
          </w:rPr>
          <w:t>HW,</w:t>
        </w:r>
      </w:hyperlink>
      <w:r>
        <w:rPr>
          <w:color w:val="0080AC"/>
          <w:w w:val="120"/>
          <w:sz w:val="12"/>
        </w:rPr>
        <w:t xml:space="preserve"> </w:t>
      </w:r>
      <w:hyperlink r:id="rId1778">
        <w:r>
          <w:rPr>
            <w:color w:val="0080AC"/>
            <w:w w:val="120"/>
            <w:sz w:val="12"/>
          </w:rPr>
          <w:t>Saalwächter</w:t>
        </w:r>
      </w:hyperlink>
      <w:r>
        <w:rPr>
          <w:color w:val="0080AC"/>
          <w:w w:val="120"/>
          <w:sz w:val="12"/>
        </w:rPr>
        <w:t xml:space="preserve"> </w:t>
      </w:r>
      <w:hyperlink r:id="rId1779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1780">
        <w:r>
          <w:rPr>
            <w:color w:val="0080AC"/>
            <w:w w:val="120"/>
            <w:sz w:val="12"/>
          </w:rPr>
          <w:t>Zukoski</w:t>
        </w:r>
      </w:hyperlink>
      <w:r>
        <w:rPr>
          <w:color w:val="0080AC"/>
          <w:w w:val="120"/>
          <w:sz w:val="12"/>
        </w:rPr>
        <w:t xml:space="preserve"> </w:t>
      </w:r>
      <w:hyperlink r:id="rId1781">
        <w:r>
          <w:rPr>
            <w:color w:val="0080AC"/>
            <w:w w:val="120"/>
            <w:sz w:val="12"/>
          </w:rPr>
          <w:t>CF.</w:t>
        </w:r>
      </w:hyperlink>
      <w:r>
        <w:rPr>
          <w:color w:val="0080AC"/>
          <w:w w:val="120"/>
          <w:sz w:val="12"/>
        </w:rPr>
        <w:t xml:space="preserve"> </w:t>
      </w:r>
      <w:hyperlink r:id="rId178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783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178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46" w:name="_bookmark106"/>
      <w:bookmarkEnd w:id="146"/>
      <w:r>
        <w:fldChar w:fldCharType="begin"/>
      </w:r>
      <w:r>
        <w:instrText>HYPERLINK "http://refhub.elsevier.com/S0079-6700(20)30035-6/sbref0445" \h</w:instrText>
      </w:r>
      <w:r>
        <w:fldChar w:fldCharType="separate"/>
      </w:r>
      <w:r>
        <w:rPr>
          <w:color w:val="0080AC"/>
          <w:w w:val="120"/>
          <w:sz w:val="12"/>
        </w:rPr>
        <w:t>PEG-silica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785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w w:val="120"/>
          <w:sz w:val="12"/>
        </w:rPr>
        <w:t xml:space="preserve"> </w:t>
      </w:r>
      <w:hyperlink r:id="rId1786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w w:val="120"/>
          <w:sz w:val="12"/>
        </w:rPr>
        <w:t xml:space="preserve"> </w:t>
      </w:r>
      <w:hyperlink r:id="rId178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178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789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w w:val="120"/>
          <w:sz w:val="12"/>
        </w:rPr>
        <w:t xml:space="preserve"> </w:t>
      </w:r>
      <w:hyperlink r:id="rId1790">
        <w:r>
          <w:rPr>
            <w:color w:val="0080AC"/>
            <w:w w:val="120"/>
            <w:sz w:val="12"/>
          </w:rPr>
          <w:t>weight,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791">
        <w:r>
          <w:rPr>
            <w:color w:val="0080AC"/>
            <w:w w:val="120"/>
            <w:sz w:val="12"/>
          </w:rPr>
          <w:t>temperature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92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93">
        <w:r>
          <w:rPr>
            <w:color w:val="0080AC"/>
            <w:w w:val="120"/>
            <w:sz w:val="12"/>
          </w:rPr>
          <w:t>solvent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94">
        <w:r>
          <w:rPr>
            <w:color w:val="0080AC"/>
            <w:w w:val="120"/>
            <w:sz w:val="12"/>
          </w:rPr>
          <w:t>dilution.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95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796">
        <w:r>
          <w:rPr>
            <w:color w:val="0080AC"/>
            <w:w w:val="120"/>
            <w:sz w:val="12"/>
          </w:rPr>
          <w:t>2012;45:4225–37.</w:t>
        </w:r>
      </w:hyperlink>
    </w:p>
    <w:p w14:paraId="0D627398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352" w:hanging="315"/>
        <w:jc w:val="left"/>
        <w:rPr>
          <w:sz w:val="12"/>
        </w:rPr>
      </w:pPr>
      <w:hyperlink r:id="rId1797">
        <w:r>
          <w:rPr>
            <w:color w:val="0080AC"/>
            <w:w w:val="120"/>
            <w:sz w:val="12"/>
          </w:rPr>
          <w:t>Askar</w:t>
        </w:r>
      </w:hyperlink>
      <w:r>
        <w:rPr>
          <w:color w:val="0080AC"/>
          <w:w w:val="120"/>
          <w:sz w:val="12"/>
        </w:rPr>
        <w:t xml:space="preserve"> </w:t>
      </w:r>
      <w:hyperlink r:id="rId1798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1799">
        <w:r>
          <w:rPr>
            <w:color w:val="0080AC"/>
            <w:w w:val="120"/>
            <w:sz w:val="12"/>
          </w:rPr>
          <w:t>Li</w:t>
        </w:r>
      </w:hyperlink>
      <w:r>
        <w:rPr>
          <w:color w:val="0080AC"/>
          <w:w w:val="120"/>
          <w:sz w:val="12"/>
        </w:rPr>
        <w:t xml:space="preserve"> </w:t>
      </w:r>
      <w:hyperlink r:id="rId1800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w w:val="120"/>
          <w:sz w:val="12"/>
        </w:rPr>
        <w:t xml:space="preserve"> </w:t>
      </w:r>
      <w:hyperlink r:id="rId1801">
        <w:r>
          <w:rPr>
            <w:color w:val="0080AC"/>
            <w:w w:val="120"/>
            <w:sz w:val="12"/>
          </w:rPr>
          <w:t>Torkelson</w:t>
        </w:r>
      </w:hyperlink>
      <w:r>
        <w:rPr>
          <w:color w:val="0080AC"/>
          <w:w w:val="120"/>
          <w:sz w:val="12"/>
        </w:rPr>
        <w:t xml:space="preserve"> </w:t>
      </w:r>
      <w:hyperlink r:id="rId1802">
        <w:r>
          <w:rPr>
            <w:color w:val="0080AC"/>
            <w:w w:val="120"/>
            <w:sz w:val="12"/>
          </w:rPr>
          <w:t>JM.</w:t>
        </w:r>
      </w:hyperlink>
      <w:r>
        <w:rPr>
          <w:color w:val="0080AC"/>
          <w:w w:val="120"/>
          <w:sz w:val="12"/>
        </w:rPr>
        <w:t xml:space="preserve"> </w:t>
      </w:r>
      <w:hyperlink r:id="rId1803">
        <w:r>
          <w:rPr>
            <w:color w:val="0080AC"/>
            <w:w w:val="120"/>
            <w:sz w:val="12"/>
          </w:rPr>
          <w:t>Polystyrene-grafted</w:t>
        </w:r>
      </w:hyperlink>
      <w:r>
        <w:rPr>
          <w:color w:val="0080AC"/>
          <w:w w:val="120"/>
          <w:sz w:val="12"/>
        </w:rPr>
        <w:t xml:space="preserve"> </w:t>
      </w:r>
      <w:hyperlink r:id="rId1804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w w:val="120"/>
          <w:sz w:val="12"/>
        </w:rPr>
        <w:t xml:space="preserve"> </w:t>
      </w:r>
      <w:hyperlink r:id="rId1805">
        <w:r>
          <w:rPr>
            <w:color w:val="0080AC"/>
            <w:w w:val="120"/>
            <w:sz w:val="12"/>
          </w:rPr>
          <w:t>nanoparticles: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47" w:name="_bookmark107"/>
      <w:bookmarkEnd w:id="147"/>
      <w:r>
        <w:fldChar w:fldCharType="begin"/>
      </w:r>
      <w:r>
        <w:instrText>HYPERLINK "http://refhub.elsevier.com/S0079-6700(20)30035-6/sbref0450" \h</w:instrText>
      </w:r>
      <w:r>
        <w:fldChar w:fldCharType="separate"/>
      </w:r>
      <w:r>
        <w:rPr>
          <w:color w:val="0080AC"/>
          <w:w w:val="120"/>
          <w:sz w:val="12"/>
        </w:rPr>
        <w:t>investigating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1806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07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08">
        <w:r>
          <w:rPr>
            <w:color w:val="0080AC"/>
            <w:w w:val="120"/>
            <w:sz w:val="12"/>
          </w:rPr>
          <w:t>weight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09">
        <w:r>
          <w:rPr>
            <w:color w:val="0080AC"/>
            <w:w w:val="120"/>
            <w:sz w:val="12"/>
          </w:rPr>
          <w:t>dependence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1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11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12">
        <w:r>
          <w:rPr>
            <w:color w:val="0080AC"/>
            <w:w w:val="120"/>
            <w:sz w:val="12"/>
          </w:rPr>
          <w:t>transition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1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814">
        <w:r>
          <w:rPr>
            <w:color w:val="0080AC"/>
            <w:w w:val="120"/>
            <w:sz w:val="12"/>
          </w:rPr>
          <w:t>fragility</w:t>
        </w:r>
      </w:hyperlink>
      <w:r>
        <w:rPr>
          <w:color w:val="0080AC"/>
          <w:w w:val="120"/>
          <w:sz w:val="12"/>
        </w:rPr>
        <w:t xml:space="preserve"> </w:t>
      </w:r>
      <w:hyperlink r:id="rId1815">
        <w:r>
          <w:rPr>
            <w:color w:val="0080AC"/>
            <w:w w:val="120"/>
            <w:sz w:val="12"/>
          </w:rPr>
          <w:t>behavior.</w:t>
        </w:r>
      </w:hyperlink>
      <w:r>
        <w:rPr>
          <w:color w:val="0080AC"/>
          <w:w w:val="120"/>
          <w:sz w:val="12"/>
        </w:rPr>
        <w:t xml:space="preserve"> </w:t>
      </w:r>
      <w:hyperlink r:id="rId181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817">
        <w:r>
          <w:rPr>
            <w:color w:val="0080AC"/>
            <w:w w:val="120"/>
            <w:sz w:val="12"/>
          </w:rPr>
          <w:t>2017;50:1589–98.</w:t>
        </w:r>
      </w:hyperlink>
    </w:p>
    <w:p w14:paraId="14F94A6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222" w:hanging="315"/>
        <w:jc w:val="left"/>
        <w:rPr>
          <w:sz w:val="12"/>
        </w:rPr>
      </w:pPr>
      <w:hyperlink r:id="rId1818">
        <w:r>
          <w:rPr>
            <w:color w:val="0080AC"/>
            <w:w w:val="120"/>
            <w:sz w:val="12"/>
          </w:rPr>
          <w:t>Klonos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819">
        <w:r>
          <w:rPr>
            <w:color w:val="0080AC"/>
            <w:w w:val="120"/>
            <w:sz w:val="12"/>
          </w:rPr>
          <w:t>PA,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820">
        <w:r>
          <w:rPr>
            <w:color w:val="0080AC"/>
            <w:w w:val="120"/>
            <w:sz w:val="12"/>
          </w:rPr>
          <w:t>Goncharuk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21">
        <w:r>
          <w:rPr>
            <w:color w:val="0080AC"/>
            <w:w w:val="120"/>
            <w:sz w:val="12"/>
          </w:rPr>
          <w:t>OV,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822">
        <w:r>
          <w:rPr>
            <w:color w:val="0080AC"/>
            <w:w w:val="120"/>
            <w:sz w:val="12"/>
          </w:rPr>
          <w:t>Pakhlov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823">
        <w:r>
          <w:rPr>
            <w:color w:val="0080AC"/>
            <w:w w:val="120"/>
            <w:sz w:val="12"/>
          </w:rPr>
          <w:t>EM,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24">
        <w:r>
          <w:rPr>
            <w:color w:val="0080AC"/>
            <w:w w:val="120"/>
            <w:sz w:val="12"/>
          </w:rPr>
          <w:t>Sternik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825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826">
        <w:r>
          <w:rPr>
            <w:color w:val="0080AC"/>
            <w:w w:val="120"/>
            <w:sz w:val="12"/>
          </w:rPr>
          <w:t>Derylo-Marczewska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827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48" w:name="_bookmark108"/>
      <w:bookmarkEnd w:id="148"/>
      <w:r>
        <w:fldChar w:fldCharType="begin"/>
      </w:r>
      <w:r>
        <w:instrText>HYPERLINK "http://refhub.elsevier.com/S0079-6700(20)30035-6/sbref0455" \h</w:instrText>
      </w:r>
      <w:r>
        <w:fldChar w:fldCharType="separate"/>
      </w:r>
      <w:r>
        <w:rPr>
          <w:color w:val="0080AC"/>
          <w:w w:val="120"/>
          <w:sz w:val="12"/>
        </w:rPr>
        <w:t>Kyritsis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828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182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183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1831">
        <w:r>
          <w:rPr>
            <w:color w:val="0080AC"/>
            <w:w w:val="120"/>
            <w:sz w:val="12"/>
          </w:rPr>
          <w:t>Morphology,</w:t>
        </w:r>
      </w:hyperlink>
      <w:r>
        <w:rPr>
          <w:color w:val="0080AC"/>
          <w:w w:val="120"/>
          <w:sz w:val="12"/>
        </w:rPr>
        <w:t xml:space="preserve"> </w:t>
      </w:r>
      <w:hyperlink r:id="rId1832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w w:val="120"/>
          <w:sz w:val="12"/>
        </w:rPr>
        <w:t xml:space="preserve"> </w:t>
      </w:r>
      <w:hyperlink r:id="rId1833">
        <w:r>
          <w:rPr>
            <w:color w:val="0080AC"/>
            <w:w w:val="120"/>
            <w:sz w:val="12"/>
          </w:rPr>
          <w:t>dynamics,</w:t>
        </w:r>
      </w:hyperlink>
      <w:r>
        <w:rPr>
          <w:color w:val="0080AC"/>
          <w:w w:val="120"/>
          <w:sz w:val="12"/>
        </w:rPr>
        <w:t xml:space="preserve"> </w:t>
      </w:r>
      <w:hyperlink r:id="rId1834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835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836">
        <w:r>
          <w:rPr>
            <w:color w:val="0080AC"/>
            <w:w w:val="120"/>
            <w:sz w:val="12"/>
          </w:rPr>
          <w:t>phenomena</w:t>
        </w:r>
      </w:hyperlink>
      <w:r>
        <w:rPr>
          <w:color w:val="0080AC"/>
          <w:w w:val="120"/>
          <w:sz w:val="12"/>
        </w:rPr>
        <w:t xml:space="preserve"> </w:t>
      </w:r>
      <w:hyperlink r:id="rId183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1838">
        <w:r>
          <w:rPr>
            <w:color w:val="0080AC"/>
            <w:w w:val="120"/>
            <w:sz w:val="12"/>
          </w:rPr>
          <w:t>systems</w:t>
        </w:r>
      </w:hyperlink>
      <w:r>
        <w:rPr>
          <w:color w:val="0080AC"/>
          <w:w w:val="120"/>
          <w:sz w:val="12"/>
        </w:rPr>
        <w:t xml:space="preserve"> </w:t>
      </w:r>
      <w:hyperlink r:id="rId1839">
        <w:r>
          <w:rPr>
            <w:color w:val="0080AC"/>
            <w:w w:val="120"/>
            <w:sz w:val="12"/>
          </w:rPr>
          <w:t>based</w:t>
        </w:r>
      </w:hyperlink>
      <w:r>
        <w:rPr>
          <w:color w:val="0080AC"/>
          <w:w w:val="120"/>
          <w:sz w:val="12"/>
        </w:rPr>
        <w:t xml:space="preserve"> </w:t>
      </w:r>
      <w:hyperlink r:id="rId1840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1841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w w:val="120"/>
          <w:sz w:val="12"/>
        </w:rPr>
        <w:t xml:space="preserve"> </w:t>
      </w:r>
      <w:hyperlink r:id="rId1842">
        <w:r>
          <w:rPr>
            <w:color w:val="0080AC"/>
            <w:w w:val="120"/>
            <w:sz w:val="12"/>
          </w:rPr>
          <w:t>modified</w:t>
        </w:r>
      </w:hyperlink>
      <w:r>
        <w:rPr>
          <w:color w:val="0080AC"/>
          <w:w w:val="120"/>
          <w:sz w:val="12"/>
        </w:rPr>
        <w:t xml:space="preserve"> </w:t>
      </w:r>
      <w:hyperlink r:id="rId1843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w w:val="120"/>
          <w:sz w:val="12"/>
        </w:rPr>
        <w:t xml:space="preserve"> </w:t>
      </w:r>
      <w:hyperlink r:id="rId1844">
        <w:r>
          <w:rPr>
            <w:color w:val="0080AC"/>
            <w:w w:val="120"/>
            <w:sz w:val="12"/>
          </w:rPr>
          <w:t>grafting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49" w:name="_bookmark109"/>
      <w:bookmarkEnd w:id="149"/>
      <w:r>
        <w:fldChar w:fldCharType="begin"/>
      </w:r>
      <w:r>
        <w:instrText>HYPERLINK "http://refhub.elsevier.com/S0079-6700(20)30035-6/sbref0455" \h</w:instrText>
      </w:r>
      <w:r>
        <w:fldChar w:fldCharType="separate"/>
      </w:r>
      <w:r>
        <w:rPr>
          <w:color w:val="0080AC"/>
          <w:w w:val="120"/>
          <w:sz w:val="12"/>
        </w:rPr>
        <w:t>polydimethylsiloxane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845">
        <w:r>
          <w:rPr>
            <w:color w:val="0080AC"/>
            <w:w w:val="120"/>
            <w:sz w:val="12"/>
          </w:rPr>
          <w:t>chains</w:t>
        </w:r>
      </w:hyperlink>
      <w:r>
        <w:rPr>
          <w:color w:val="0080AC"/>
          <w:w w:val="120"/>
          <w:sz w:val="12"/>
        </w:rPr>
        <w:t xml:space="preserve"> </w:t>
      </w:r>
      <w:hyperlink r:id="rId184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847">
        <w:r>
          <w:rPr>
            <w:color w:val="0080AC"/>
            <w:w w:val="120"/>
            <w:sz w:val="12"/>
          </w:rPr>
          <w:t>physically</w:t>
        </w:r>
      </w:hyperlink>
      <w:r>
        <w:rPr>
          <w:color w:val="0080AC"/>
          <w:w w:val="120"/>
          <w:sz w:val="12"/>
        </w:rPr>
        <w:t xml:space="preserve"> </w:t>
      </w:r>
      <w:hyperlink r:id="rId1848">
        <w:r>
          <w:rPr>
            <w:color w:val="0080AC"/>
            <w:w w:val="120"/>
            <w:sz w:val="12"/>
          </w:rPr>
          <w:t>adsorbed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849">
        <w:r>
          <w:rPr>
            <w:color w:val="0080AC"/>
            <w:w w:val="120"/>
            <w:sz w:val="12"/>
          </w:rPr>
          <w:t>polydimethylsiloxane.</w:t>
        </w:r>
      </w:hyperlink>
      <w:r>
        <w:rPr>
          <w:color w:val="0080AC"/>
          <w:w w:val="120"/>
          <w:sz w:val="12"/>
        </w:rPr>
        <w:t xml:space="preserve"> </w:t>
      </w:r>
      <w:hyperlink r:id="rId185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851">
        <w:r>
          <w:rPr>
            <w:color w:val="0080AC"/>
            <w:w w:val="120"/>
            <w:sz w:val="12"/>
          </w:rPr>
          <w:t>2019;52:2863–77.</w:t>
        </w:r>
      </w:hyperlink>
    </w:p>
    <w:p w14:paraId="3AA78C5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before="2" w:line="271" w:lineRule="auto"/>
        <w:ind w:right="83" w:hanging="315"/>
        <w:jc w:val="left"/>
        <w:rPr>
          <w:sz w:val="12"/>
        </w:rPr>
      </w:pPr>
      <w:hyperlink r:id="rId1852">
        <w:r>
          <w:rPr>
            <w:color w:val="0080AC"/>
            <w:w w:val="120"/>
            <w:sz w:val="12"/>
          </w:rPr>
          <w:t>Mark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53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54">
        <w:r>
          <w:rPr>
            <w:color w:val="0080AC"/>
            <w:w w:val="120"/>
            <w:sz w:val="12"/>
          </w:rPr>
          <w:t>Holderer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55">
        <w:r>
          <w:rPr>
            <w:color w:val="0080AC"/>
            <w:w w:val="120"/>
            <w:sz w:val="12"/>
          </w:rPr>
          <w:t>O,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56">
        <w:r>
          <w:rPr>
            <w:color w:val="0080AC"/>
            <w:w w:val="120"/>
            <w:sz w:val="12"/>
          </w:rPr>
          <w:t>Allgaier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57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58">
        <w:r>
          <w:rPr>
            <w:color w:val="0080AC"/>
            <w:w w:val="120"/>
            <w:sz w:val="12"/>
          </w:rPr>
          <w:t>Hübner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59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60">
        <w:r>
          <w:rPr>
            <w:color w:val="0080AC"/>
            <w:w w:val="120"/>
            <w:sz w:val="12"/>
          </w:rPr>
          <w:t>Pyckhout-Hintzen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61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62">
        <w:r>
          <w:rPr>
            <w:color w:val="0080AC"/>
            <w:w w:val="120"/>
            <w:sz w:val="12"/>
          </w:rPr>
          <w:t>Zamponi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1863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40"/>
          <w:w w:val="126"/>
          <w:sz w:val="12"/>
        </w:rPr>
        <w:t xml:space="preserve"> </w:t>
      </w:r>
      <w:bookmarkStart w:id="150" w:name="_bookmark110"/>
      <w:bookmarkEnd w:id="150"/>
      <w:r>
        <w:fldChar w:fldCharType="begin"/>
      </w:r>
      <w:r>
        <w:instrText>HYPERLINK "http://refhub.elsevier.com/S0079-6700(20)30035-6/sbref0460" \h</w:instrText>
      </w:r>
      <w:r>
        <w:fldChar w:fldCharType="separate"/>
      </w:r>
      <w:r>
        <w:rPr>
          <w:color w:val="0080AC"/>
          <w:w w:val="120"/>
          <w:sz w:val="12"/>
        </w:rPr>
        <w:t>et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864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186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866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w w:val="120"/>
          <w:sz w:val="12"/>
        </w:rPr>
        <w:t xml:space="preserve"> </w:t>
      </w:r>
      <w:hyperlink r:id="rId1867">
        <w:r>
          <w:rPr>
            <w:color w:val="0080AC"/>
            <w:w w:val="120"/>
            <w:sz w:val="12"/>
          </w:rPr>
          <w:t>conformation</w:t>
        </w:r>
      </w:hyperlink>
      <w:r>
        <w:rPr>
          <w:color w:val="0080AC"/>
          <w:w w:val="120"/>
          <w:sz w:val="12"/>
        </w:rPr>
        <w:t xml:space="preserve"> </w:t>
      </w:r>
      <w:hyperlink r:id="rId186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869">
        <w:r>
          <w:rPr>
            <w:color w:val="0080AC"/>
            <w:w w:val="120"/>
            <w:sz w:val="12"/>
          </w:rPr>
          <w:t>dynamical</w:t>
        </w:r>
      </w:hyperlink>
      <w:r>
        <w:rPr>
          <w:color w:val="0080AC"/>
          <w:w w:val="120"/>
          <w:sz w:val="12"/>
        </w:rPr>
        <w:t xml:space="preserve"> </w:t>
      </w:r>
      <w:hyperlink r:id="rId1870">
        <w:r>
          <w:rPr>
            <w:color w:val="0080AC"/>
            <w:w w:val="120"/>
            <w:sz w:val="12"/>
          </w:rPr>
          <w:t>confinement</w:t>
        </w:r>
      </w:hyperlink>
      <w:r>
        <w:rPr>
          <w:color w:val="0080AC"/>
          <w:w w:val="120"/>
          <w:sz w:val="12"/>
        </w:rPr>
        <w:t xml:space="preserve"> </w:t>
      </w:r>
      <w:hyperlink r:id="rId187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1872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1873">
        <w:r>
          <w:rPr>
            <w:color w:val="0080AC"/>
            <w:w w:val="120"/>
            <w:sz w:val="12"/>
          </w:rPr>
          <w:t>model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874">
        <w:r>
          <w:rPr>
            <w:color w:val="0080AC"/>
            <w:w w:val="120"/>
            <w:sz w:val="12"/>
          </w:rPr>
          <w:t>one-component</w:t>
        </w:r>
      </w:hyperlink>
      <w:r>
        <w:rPr>
          <w:color w:val="0080AC"/>
          <w:w w:val="120"/>
          <w:sz w:val="12"/>
        </w:rPr>
        <w:t xml:space="preserve"> </w:t>
      </w:r>
      <w:hyperlink r:id="rId1875">
        <w:r>
          <w:rPr>
            <w:color w:val="0080AC"/>
            <w:w w:val="120"/>
            <w:sz w:val="12"/>
          </w:rPr>
          <w:t>nanocomposite.</w:t>
        </w:r>
      </w:hyperlink>
      <w:r>
        <w:rPr>
          <w:color w:val="0080AC"/>
          <w:w w:val="120"/>
          <w:sz w:val="12"/>
        </w:rPr>
        <w:t xml:space="preserve"> </w:t>
      </w:r>
      <w:hyperlink r:id="rId1876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1877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1878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1879">
        <w:r>
          <w:rPr>
            <w:color w:val="0080AC"/>
            <w:w w:val="120"/>
            <w:sz w:val="12"/>
          </w:rPr>
          <w:t>2017;119,</w:t>
        </w:r>
      </w:hyperlink>
      <w:r>
        <w:rPr>
          <w:color w:val="0080AC"/>
          <w:w w:val="120"/>
          <w:sz w:val="12"/>
        </w:rPr>
        <w:t xml:space="preserve"> </w:t>
      </w:r>
      <w:hyperlink r:id="rId1880">
        <w:r>
          <w:rPr>
            <w:color w:val="0080AC"/>
            <w:w w:val="120"/>
            <w:sz w:val="12"/>
          </w:rPr>
          <w:t>047801/1-5.</w:t>
        </w:r>
      </w:hyperlink>
    </w:p>
    <w:p w14:paraId="48BF86F3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before="2" w:line="271" w:lineRule="auto"/>
        <w:ind w:right="243" w:hanging="315"/>
        <w:jc w:val="left"/>
        <w:rPr>
          <w:sz w:val="12"/>
        </w:rPr>
      </w:pPr>
      <w:hyperlink r:id="rId1881">
        <w:r>
          <w:rPr>
            <w:color w:val="0080AC"/>
            <w:w w:val="120"/>
            <w:sz w:val="12"/>
          </w:rPr>
          <w:t>Carrillo</w:t>
        </w:r>
      </w:hyperlink>
      <w:r>
        <w:rPr>
          <w:color w:val="0080AC"/>
          <w:w w:val="120"/>
          <w:sz w:val="12"/>
        </w:rPr>
        <w:t xml:space="preserve"> </w:t>
      </w:r>
      <w:hyperlink r:id="rId1882">
        <w:r>
          <w:rPr>
            <w:color w:val="0080AC"/>
            <w:w w:val="120"/>
            <w:sz w:val="12"/>
          </w:rPr>
          <w:t>JMY,</w:t>
        </w:r>
      </w:hyperlink>
      <w:r>
        <w:rPr>
          <w:color w:val="0080AC"/>
          <w:w w:val="120"/>
          <w:sz w:val="12"/>
        </w:rPr>
        <w:t xml:space="preserve"> </w:t>
      </w:r>
      <w:hyperlink r:id="rId1883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w w:val="120"/>
          <w:sz w:val="12"/>
        </w:rPr>
        <w:t xml:space="preserve"> </w:t>
      </w:r>
      <w:hyperlink r:id="rId1884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1885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w w:val="120"/>
          <w:sz w:val="12"/>
        </w:rPr>
        <w:t xml:space="preserve"> </w:t>
      </w:r>
      <w:hyperlink r:id="rId1886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w w:val="120"/>
          <w:sz w:val="12"/>
        </w:rPr>
        <w:t xml:space="preserve"> </w:t>
      </w:r>
      <w:hyperlink r:id="rId1887">
        <w:r>
          <w:rPr>
            <w:color w:val="0080AC"/>
            <w:w w:val="120"/>
            <w:sz w:val="12"/>
          </w:rPr>
          <w:t>Goswami</w:t>
        </w:r>
      </w:hyperlink>
      <w:r>
        <w:rPr>
          <w:color w:val="0080AC"/>
          <w:w w:val="120"/>
          <w:sz w:val="12"/>
        </w:rPr>
        <w:t xml:space="preserve"> </w:t>
      </w:r>
      <w:hyperlink r:id="rId1888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1889">
        <w:r>
          <w:rPr>
            <w:color w:val="0080AC"/>
            <w:w w:val="120"/>
            <w:sz w:val="12"/>
          </w:rPr>
          <w:t>Sokolov</w:t>
        </w:r>
      </w:hyperlink>
      <w:r>
        <w:rPr>
          <w:color w:val="0080AC"/>
          <w:w w:val="120"/>
          <w:sz w:val="12"/>
        </w:rPr>
        <w:t xml:space="preserve"> </w:t>
      </w:r>
      <w:hyperlink r:id="rId1890">
        <w:r>
          <w:rPr>
            <w:color w:val="0080AC"/>
            <w:w w:val="120"/>
            <w:sz w:val="12"/>
          </w:rPr>
          <w:t>AP,</w:t>
        </w:r>
      </w:hyperlink>
      <w:r>
        <w:rPr>
          <w:color w:val="0080AC"/>
          <w:w w:val="120"/>
          <w:sz w:val="12"/>
        </w:rPr>
        <w:t xml:space="preserve"> </w:t>
      </w:r>
      <w:hyperlink r:id="rId1891">
        <w:r>
          <w:rPr>
            <w:color w:val="0080AC"/>
            <w:w w:val="120"/>
            <w:sz w:val="12"/>
          </w:rPr>
          <w:t>Sumpter</w:t>
        </w:r>
      </w:hyperlink>
      <w:r>
        <w:rPr>
          <w:color w:val="0080AC"/>
          <w:w w:val="120"/>
          <w:sz w:val="12"/>
        </w:rPr>
        <w:t xml:space="preserve"> </w:t>
      </w:r>
      <w:hyperlink r:id="rId1892">
        <w:r>
          <w:rPr>
            <w:color w:val="0080AC"/>
            <w:w w:val="120"/>
            <w:sz w:val="12"/>
          </w:rPr>
          <w:t>BG.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51" w:name="_bookmark112"/>
      <w:bookmarkEnd w:id="151"/>
      <w:r>
        <w:fldChar w:fldCharType="begin"/>
      </w:r>
      <w:r>
        <w:instrText>HYPERLINK "http://refhub.elsevier.com/S0079-6700(20)30035-6/sbref0465" \h</w:instrText>
      </w:r>
      <w:r>
        <w:fldChar w:fldCharType="separate"/>
      </w:r>
      <w:r>
        <w:rPr>
          <w:color w:val="0080AC"/>
          <w:w w:val="120"/>
          <w:sz w:val="12"/>
        </w:rPr>
        <w:t>Untangling</w:t>
      </w:r>
      <w:r>
        <w:fldChar w:fldCharType="end"/>
      </w:r>
      <w:r>
        <w:rPr>
          <w:color w:val="0080AC"/>
          <w:spacing w:val="-4"/>
          <w:w w:val="120"/>
          <w:sz w:val="12"/>
        </w:rPr>
        <w:t xml:space="preserve"> </w:t>
      </w:r>
      <w:hyperlink r:id="rId189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894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89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896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897">
        <w:r>
          <w:rPr>
            <w:color w:val="0080AC"/>
            <w:w w:val="120"/>
            <w:sz w:val="12"/>
          </w:rPr>
          <w:t>rigidity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898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89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900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90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902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190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52" w:name="_bookmark111"/>
      <w:bookmarkEnd w:id="152"/>
      <w:r>
        <w:fldChar w:fldCharType="begin"/>
      </w:r>
      <w:r>
        <w:instrText>HYPERLINK "http://refhub.elsevier.com/S0079-6700(20)30035-6/sbref0465" \h</w:instrText>
      </w:r>
      <w:r>
        <w:fldChar w:fldCharType="separate"/>
      </w:r>
      <w:r>
        <w:rPr>
          <w:color w:val="0080AC"/>
          <w:w w:val="120"/>
          <w:sz w:val="12"/>
        </w:rPr>
        <w:t>strongly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904">
        <w:r>
          <w:rPr>
            <w:color w:val="0080AC"/>
            <w:w w:val="120"/>
            <w:sz w:val="12"/>
          </w:rPr>
          <w:t>adsorbed</w:t>
        </w:r>
      </w:hyperlink>
      <w:r>
        <w:rPr>
          <w:color w:val="0080AC"/>
          <w:w w:val="120"/>
          <w:sz w:val="12"/>
        </w:rPr>
        <w:t xml:space="preserve"> </w:t>
      </w:r>
      <w:hyperlink r:id="rId190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906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w w:val="120"/>
          <w:sz w:val="12"/>
        </w:rPr>
        <w:t xml:space="preserve"> </w:t>
      </w:r>
      <w:hyperlink r:id="rId1907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1908">
        <w:r>
          <w:rPr>
            <w:color w:val="0080AC"/>
            <w:w w:val="120"/>
            <w:sz w:val="12"/>
          </w:rPr>
          <w:t>2015;48</w:t>
        </w:r>
      </w:hyperlink>
    </w:p>
    <w:bookmarkStart w:id="153" w:name="_bookmark113"/>
    <w:bookmarkEnd w:id="153"/>
    <w:p w14:paraId="76A8EB98" w14:textId="77777777" w:rsidR="00E21043" w:rsidRDefault="0052501A">
      <w:pPr>
        <w:spacing w:before="1"/>
        <w:ind w:left="686"/>
        <w:rPr>
          <w:sz w:val="12"/>
        </w:rPr>
      </w:pPr>
      <w:r>
        <w:fldChar w:fldCharType="begin"/>
      </w:r>
      <w:r>
        <w:instrText>HYPERLINK "http://refhub.elsevier.com/S0079-6700(20)30035-6/sbref0465"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:4207–19.</w:t>
      </w:r>
      <w:r>
        <w:fldChar w:fldCharType="end"/>
      </w:r>
    </w:p>
    <w:p w14:paraId="496325D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before="19" w:line="271" w:lineRule="auto"/>
        <w:ind w:right="7" w:hanging="315"/>
        <w:jc w:val="left"/>
        <w:rPr>
          <w:sz w:val="12"/>
        </w:rPr>
      </w:pPr>
      <w:hyperlink r:id="rId1909">
        <w:r>
          <w:rPr>
            <w:color w:val="0080AC"/>
            <w:w w:val="120"/>
            <w:sz w:val="12"/>
          </w:rPr>
          <w:t>Klonos</w:t>
        </w:r>
      </w:hyperlink>
      <w:r>
        <w:rPr>
          <w:color w:val="0080AC"/>
          <w:w w:val="120"/>
          <w:sz w:val="12"/>
        </w:rPr>
        <w:t xml:space="preserve"> </w:t>
      </w:r>
      <w:hyperlink r:id="rId1910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w w:val="120"/>
          <w:sz w:val="12"/>
        </w:rPr>
        <w:t xml:space="preserve"> </w:t>
      </w:r>
      <w:hyperlink r:id="rId1911">
        <w:r>
          <w:rPr>
            <w:color w:val="0080AC"/>
            <w:w w:val="120"/>
            <w:sz w:val="12"/>
          </w:rPr>
          <w:t>Kyritsis</w:t>
        </w:r>
      </w:hyperlink>
      <w:r>
        <w:rPr>
          <w:color w:val="0080AC"/>
          <w:w w:val="120"/>
          <w:sz w:val="12"/>
        </w:rPr>
        <w:t xml:space="preserve"> </w:t>
      </w:r>
      <w:hyperlink r:id="rId1912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1913">
        <w:r>
          <w:rPr>
            <w:color w:val="0080AC"/>
            <w:w w:val="120"/>
            <w:sz w:val="12"/>
          </w:rPr>
          <w:t>Bokobza</w:t>
        </w:r>
      </w:hyperlink>
      <w:r>
        <w:rPr>
          <w:color w:val="0080AC"/>
          <w:w w:val="120"/>
          <w:sz w:val="12"/>
        </w:rPr>
        <w:t xml:space="preserve"> </w:t>
      </w:r>
      <w:hyperlink r:id="rId1914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w w:val="120"/>
          <w:sz w:val="12"/>
        </w:rPr>
        <w:t xml:space="preserve"> </w:t>
      </w:r>
      <w:hyperlink r:id="rId1915">
        <w:r>
          <w:rPr>
            <w:color w:val="0080AC"/>
            <w:w w:val="120"/>
            <w:sz w:val="12"/>
          </w:rPr>
          <w:t>Gun’ko</w:t>
        </w:r>
      </w:hyperlink>
      <w:r>
        <w:rPr>
          <w:color w:val="0080AC"/>
          <w:w w:val="120"/>
          <w:sz w:val="12"/>
        </w:rPr>
        <w:t xml:space="preserve"> </w:t>
      </w:r>
      <w:hyperlink r:id="rId1916">
        <w:r>
          <w:rPr>
            <w:color w:val="0080AC"/>
            <w:w w:val="120"/>
            <w:sz w:val="12"/>
          </w:rPr>
          <w:t>VM,</w:t>
        </w:r>
      </w:hyperlink>
      <w:r>
        <w:rPr>
          <w:color w:val="0080AC"/>
          <w:w w:val="120"/>
          <w:sz w:val="12"/>
        </w:rPr>
        <w:t xml:space="preserve"> </w:t>
      </w:r>
      <w:hyperlink r:id="rId1917">
        <w:r>
          <w:rPr>
            <w:color w:val="0080AC"/>
            <w:w w:val="120"/>
            <w:sz w:val="12"/>
          </w:rPr>
          <w:t>Pissis</w:t>
        </w:r>
      </w:hyperlink>
      <w:r>
        <w:rPr>
          <w:color w:val="0080AC"/>
          <w:w w:val="120"/>
          <w:sz w:val="12"/>
        </w:rPr>
        <w:t xml:space="preserve"> </w:t>
      </w:r>
      <w:hyperlink r:id="rId1918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w w:val="120"/>
          <w:sz w:val="12"/>
        </w:rPr>
        <w:t xml:space="preserve"> </w:t>
      </w:r>
      <w:hyperlink r:id="rId1919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w w:val="120"/>
          <w:sz w:val="12"/>
        </w:rPr>
        <w:t xml:space="preserve"> </w:t>
      </w:r>
      <w:hyperlink r:id="rId1920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w w:val="120"/>
          <w:sz w:val="12"/>
        </w:rPr>
        <w:t xml:space="preserve"> </w:t>
      </w:r>
      <w:hyperlink r:id="rId192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54" w:name="_bookmark114"/>
      <w:bookmarkEnd w:id="154"/>
      <w:r>
        <w:fldChar w:fldCharType="begin"/>
      </w:r>
      <w:r>
        <w:instrText>HYPERLINK "http://refhub.elsevier.com/S0079-6700(20)30035-6/sbref0470" \h</w:instrText>
      </w:r>
      <w:r>
        <w:fldChar w:fldCharType="separate"/>
      </w:r>
      <w:r>
        <w:rPr>
          <w:color w:val="0080AC"/>
          <w:w w:val="120"/>
          <w:sz w:val="12"/>
        </w:rPr>
        <w:t>PDMS/titania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1922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23">
        <w:r>
          <w:rPr>
            <w:color w:val="0080AC"/>
            <w:w w:val="120"/>
            <w:sz w:val="12"/>
          </w:rPr>
          <w:t>studied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24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25">
        <w:r>
          <w:rPr>
            <w:color w:val="0080AC"/>
            <w:w w:val="120"/>
            <w:sz w:val="12"/>
          </w:rPr>
          <w:t>thermal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2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27">
        <w:r>
          <w:rPr>
            <w:color w:val="0080AC"/>
            <w:w w:val="120"/>
            <w:sz w:val="12"/>
          </w:rPr>
          <w:t>dielectric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28">
        <w:r>
          <w:rPr>
            <w:color w:val="0080AC"/>
            <w:w w:val="120"/>
            <w:sz w:val="12"/>
          </w:rPr>
          <w:t>techniques.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55" w:name="_bookmark115"/>
      <w:bookmarkEnd w:id="155"/>
      <w:r>
        <w:fldChar w:fldCharType="begin"/>
      </w:r>
      <w:r>
        <w:instrText>HYPERLINK "http://refhub.elsevier.com/S0079-6700(20)30035-6/sbref0470" \h</w:instrText>
      </w:r>
      <w:r>
        <w:fldChar w:fldCharType="separate"/>
      </w:r>
      <w:r>
        <w:rPr>
          <w:color w:val="0080AC"/>
          <w:w w:val="120"/>
          <w:sz w:val="12"/>
        </w:rPr>
        <w:t>Colloids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929">
        <w:r>
          <w:rPr>
            <w:color w:val="0080AC"/>
            <w:w w:val="120"/>
            <w:sz w:val="12"/>
          </w:rPr>
          <w:t>Surf</w:t>
        </w:r>
      </w:hyperlink>
      <w:r>
        <w:rPr>
          <w:color w:val="0080AC"/>
          <w:w w:val="120"/>
          <w:sz w:val="12"/>
        </w:rPr>
        <w:t xml:space="preserve"> </w:t>
      </w:r>
      <w:hyperlink r:id="rId1930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1931">
        <w:r>
          <w:rPr>
            <w:color w:val="0080AC"/>
            <w:w w:val="120"/>
            <w:sz w:val="12"/>
          </w:rPr>
          <w:t>2017;519:212–22.</w:t>
        </w:r>
      </w:hyperlink>
    </w:p>
    <w:p w14:paraId="7BAED003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490" w:hanging="315"/>
        <w:jc w:val="left"/>
        <w:rPr>
          <w:sz w:val="12"/>
        </w:rPr>
      </w:pPr>
      <w:hyperlink r:id="rId1932">
        <w:r>
          <w:rPr>
            <w:color w:val="0080AC"/>
            <w:w w:val="120"/>
            <w:sz w:val="12"/>
          </w:rPr>
          <w:t>Akcora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33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34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35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36">
        <w:r>
          <w:rPr>
            <w:color w:val="0080AC"/>
            <w:w w:val="120"/>
            <w:sz w:val="12"/>
          </w:rPr>
          <w:t>García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37">
        <w:r>
          <w:rPr>
            <w:color w:val="0080AC"/>
            <w:w w:val="120"/>
            <w:sz w:val="12"/>
          </w:rPr>
          <w:t>Sakai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38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39">
        <w:r>
          <w:rPr>
            <w:color w:val="0080AC"/>
            <w:w w:val="120"/>
            <w:sz w:val="12"/>
          </w:rPr>
          <w:t>Li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40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41">
        <w:r>
          <w:rPr>
            <w:color w:val="0080AC"/>
            <w:w w:val="120"/>
            <w:sz w:val="12"/>
          </w:rPr>
          <w:t>Benicewicz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42">
        <w:r>
          <w:rPr>
            <w:color w:val="0080AC"/>
            <w:w w:val="120"/>
            <w:sz w:val="12"/>
          </w:rPr>
          <w:t>BC,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43">
        <w:r>
          <w:rPr>
            <w:color w:val="0080AC"/>
            <w:w w:val="120"/>
            <w:sz w:val="12"/>
          </w:rPr>
          <w:t>Schadler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44">
        <w:r>
          <w:rPr>
            <w:color w:val="0080AC"/>
            <w:w w:val="120"/>
            <w:sz w:val="12"/>
          </w:rPr>
          <w:t>LS.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56" w:name="_bookmark116"/>
      <w:bookmarkEnd w:id="156"/>
      <w:r>
        <w:fldChar w:fldCharType="begin"/>
      </w:r>
      <w:r>
        <w:instrText>HYPERLINK "http://refhub.elsevier.com/S0079-6700(20)30035-6/sbref0475" \h</w:instrText>
      </w:r>
      <w:r>
        <w:fldChar w:fldCharType="separate"/>
      </w:r>
      <w:r>
        <w:rPr>
          <w:color w:val="0080AC"/>
          <w:w w:val="120"/>
          <w:sz w:val="12"/>
        </w:rPr>
        <w:t>Segmental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94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194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1947">
        <w:r>
          <w:rPr>
            <w:color w:val="0080AC"/>
            <w:w w:val="120"/>
            <w:sz w:val="12"/>
          </w:rPr>
          <w:t>PMMA-grafted</w:t>
        </w:r>
      </w:hyperlink>
      <w:r>
        <w:rPr>
          <w:color w:val="0080AC"/>
          <w:w w:val="120"/>
          <w:sz w:val="12"/>
        </w:rPr>
        <w:t xml:space="preserve"> </w:t>
      </w:r>
      <w:hyperlink r:id="rId1948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1949">
        <w:r>
          <w:rPr>
            <w:color w:val="0080AC"/>
            <w:w w:val="120"/>
            <w:sz w:val="12"/>
          </w:rPr>
          <w:t>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57" w:name="_bookmark117"/>
      <w:bookmarkEnd w:id="157"/>
      <w:r>
        <w:fldChar w:fldCharType="begin"/>
      </w:r>
      <w:r>
        <w:instrText>HYPERLINK "http://refhub.elsevier.com/S0079-6700(20)30035-6/sbref0475" \h</w:instrText>
      </w:r>
      <w:r>
        <w:fldChar w:fldCharType="separate"/>
      </w:r>
      <w:r>
        <w:rPr>
          <w:color w:val="0080AC"/>
          <w:w w:val="120"/>
          <w:sz w:val="12"/>
        </w:rPr>
        <w:t>Macromolecules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1950">
        <w:r>
          <w:rPr>
            <w:color w:val="0080AC"/>
            <w:w w:val="120"/>
            <w:sz w:val="12"/>
          </w:rPr>
          <w:t>2010;43:8275–81.</w:t>
        </w:r>
      </w:hyperlink>
    </w:p>
    <w:bookmarkStart w:id="158" w:name="_bookmark118"/>
    <w:bookmarkEnd w:id="158"/>
    <w:p w14:paraId="7C6F046A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401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"http://refhub.elsevier.com/S0079-6700(20)30035-6/sbref0480" \h</w:instrText>
      </w:r>
      <w:r>
        <w:fldChar w:fldCharType="separate"/>
      </w:r>
      <w:r>
        <w:rPr>
          <w:color w:val="0080AC"/>
          <w:w w:val="120"/>
          <w:sz w:val="12"/>
        </w:rPr>
        <w:t>Wu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1951">
        <w:r>
          <w:rPr>
            <w:color w:val="0080AC"/>
            <w:w w:val="120"/>
            <w:sz w:val="12"/>
          </w:rPr>
          <w:t>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2">
        <w:r>
          <w:rPr>
            <w:color w:val="0080AC"/>
            <w:w w:val="120"/>
            <w:sz w:val="12"/>
          </w:rPr>
          <w:t>Phase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3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4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5">
        <w:r>
          <w:rPr>
            <w:color w:val="0080AC"/>
            <w:w w:val="120"/>
            <w:sz w:val="12"/>
          </w:rPr>
          <w:t>adhesion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8">
        <w:r>
          <w:rPr>
            <w:color w:val="0080AC"/>
            <w:w w:val="120"/>
            <w:sz w:val="12"/>
          </w:rPr>
          <w:t>blends: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59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60">
        <w:r>
          <w:rPr>
            <w:color w:val="0080AC"/>
            <w:w w:val="120"/>
            <w:sz w:val="12"/>
          </w:rPr>
          <w:t>criterion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61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962">
        <w:r>
          <w:rPr>
            <w:color w:val="0080AC"/>
            <w:w w:val="120"/>
            <w:sz w:val="12"/>
          </w:rPr>
          <w:t>rubber</w:t>
        </w:r>
      </w:hyperlink>
      <w:r>
        <w:rPr>
          <w:color w:val="0080AC"/>
          <w:w w:val="120"/>
          <w:sz w:val="12"/>
        </w:rPr>
        <w:t xml:space="preserve"> </w:t>
      </w:r>
      <w:hyperlink r:id="rId1963">
        <w:r>
          <w:rPr>
            <w:color w:val="0080AC"/>
            <w:w w:val="120"/>
            <w:sz w:val="12"/>
          </w:rPr>
          <w:t>toughening.</w:t>
        </w:r>
      </w:hyperlink>
      <w:r>
        <w:rPr>
          <w:color w:val="0080AC"/>
          <w:w w:val="120"/>
          <w:sz w:val="12"/>
        </w:rPr>
        <w:t xml:space="preserve"> </w:t>
      </w:r>
      <w:hyperlink r:id="rId196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965">
        <w:r>
          <w:rPr>
            <w:color w:val="0080AC"/>
            <w:w w:val="120"/>
            <w:sz w:val="12"/>
          </w:rPr>
          <w:t>1985;26:1855–63.</w:t>
        </w:r>
      </w:hyperlink>
    </w:p>
    <w:bookmarkStart w:id="159" w:name="_bookmark119"/>
    <w:bookmarkEnd w:id="159"/>
    <w:p w14:paraId="4A09442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540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"http://refhub.elsevier.com/S0079-6700(20)30035-6/sbref0485" \h</w:instrText>
      </w:r>
      <w:r>
        <w:fldChar w:fldCharType="separate"/>
      </w:r>
      <w:r>
        <w:rPr>
          <w:color w:val="0080AC"/>
          <w:w w:val="120"/>
          <w:sz w:val="12"/>
        </w:rPr>
        <w:t>Hall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1966">
        <w:r>
          <w:rPr>
            <w:color w:val="0080AC"/>
            <w:w w:val="120"/>
            <w:sz w:val="12"/>
          </w:rPr>
          <w:t>LM,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67">
        <w:r>
          <w:rPr>
            <w:color w:val="0080AC"/>
            <w:w w:val="120"/>
            <w:sz w:val="12"/>
          </w:rPr>
          <w:t>Jayaraman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68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69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70">
        <w:r>
          <w:rPr>
            <w:color w:val="0080AC"/>
            <w:w w:val="120"/>
            <w:sz w:val="12"/>
          </w:rPr>
          <w:t>KS.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71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72">
        <w:r>
          <w:rPr>
            <w:color w:val="0080AC"/>
            <w:w w:val="120"/>
            <w:sz w:val="12"/>
          </w:rPr>
          <w:t>theories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7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197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1975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1976">
        <w:r>
          <w:rPr>
            <w:color w:val="0080AC"/>
            <w:w w:val="120"/>
            <w:sz w:val="12"/>
          </w:rPr>
          <w:t>Curr</w:t>
        </w:r>
      </w:hyperlink>
      <w:r>
        <w:rPr>
          <w:color w:val="0080AC"/>
          <w:w w:val="120"/>
          <w:sz w:val="12"/>
        </w:rPr>
        <w:t xml:space="preserve"> </w:t>
      </w:r>
      <w:hyperlink r:id="rId1977">
        <w:r>
          <w:rPr>
            <w:color w:val="0080AC"/>
            <w:w w:val="120"/>
            <w:sz w:val="12"/>
          </w:rPr>
          <w:t>Opin</w:t>
        </w:r>
      </w:hyperlink>
      <w:r>
        <w:rPr>
          <w:color w:val="0080AC"/>
          <w:w w:val="120"/>
          <w:sz w:val="12"/>
        </w:rPr>
        <w:t xml:space="preserve"> </w:t>
      </w:r>
      <w:hyperlink r:id="rId1978">
        <w:r>
          <w:rPr>
            <w:color w:val="0080AC"/>
            <w:w w:val="120"/>
            <w:sz w:val="12"/>
          </w:rPr>
          <w:t>Solid</w:t>
        </w:r>
      </w:hyperlink>
      <w:r>
        <w:rPr>
          <w:color w:val="0080AC"/>
          <w:w w:val="120"/>
          <w:sz w:val="12"/>
        </w:rPr>
        <w:t xml:space="preserve"> </w:t>
      </w:r>
      <w:hyperlink r:id="rId1979">
        <w:r>
          <w:rPr>
            <w:color w:val="0080AC"/>
            <w:w w:val="120"/>
            <w:sz w:val="12"/>
          </w:rPr>
          <w:t>State</w:t>
        </w:r>
      </w:hyperlink>
      <w:r>
        <w:rPr>
          <w:color w:val="0080AC"/>
          <w:w w:val="120"/>
          <w:sz w:val="12"/>
        </w:rPr>
        <w:t xml:space="preserve"> </w:t>
      </w:r>
      <w:hyperlink r:id="rId1980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1981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1982">
        <w:r>
          <w:rPr>
            <w:color w:val="0080AC"/>
            <w:w w:val="120"/>
            <w:sz w:val="12"/>
          </w:rPr>
          <w:t>2010;14:38–48.</w:t>
        </w:r>
      </w:hyperlink>
    </w:p>
    <w:bookmarkStart w:id="160" w:name="_bookmark121"/>
    <w:bookmarkEnd w:id="160"/>
    <w:p w14:paraId="608775E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34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"http://refhub.elsevier.com/S0079-6700(20)30035-6/sbref0490" \h</w:instrText>
      </w:r>
      <w:r>
        <w:fldChar w:fldCharType="separate"/>
      </w:r>
      <w:r>
        <w:rPr>
          <w:color w:val="0080AC"/>
          <w:w w:val="120"/>
          <w:sz w:val="12"/>
        </w:rPr>
        <w:t>Hall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1983">
        <w:r>
          <w:rPr>
            <w:color w:val="0080AC"/>
            <w:w w:val="120"/>
            <w:sz w:val="12"/>
          </w:rPr>
          <w:t>LM,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84">
        <w:r>
          <w:rPr>
            <w:color w:val="0080AC"/>
            <w:w w:val="120"/>
            <w:sz w:val="12"/>
          </w:rPr>
          <w:t>Anderson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85">
        <w:r>
          <w:rPr>
            <w:color w:val="0080AC"/>
            <w:w w:val="120"/>
            <w:sz w:val="12"/>
          </w:rPr>
          <w:t>BJ,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86">
        <w:r>
          <w:rPr>
            <w:color w:val="0080AC"/>
            <w:w w:val="120"/>
            <w:sz w:val="12"/>
          </w:rPr>
          <w:t>Zukoski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87">
        <w:r>
          <w:rPr>
            <w:color w:val="0080AC"/>
            <w:w w:val="120"/>
            <w:sz w:val="12"/>
          </w:rPr>
          <w:t>CF,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88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89">
        <w:r>
          <w:rPr>
            <w:color w:val="0080AC"/>
            <w:w w:val="120"/>
            <w:sz w:val="12"/>
          </w:rPr>
          <w:t>KS.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90">
        <w:r>
          <w:rPr>
            <w:color w:val="0080AC"/>
            <w:w w:val="120"/>
            <w:sz w:val="12"/>
          </w:rPr>
          <w:t>Concentration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1991">
        <w:r>
          <w:rPr>
            <w:color w:val="0080AC"/>
            <w:w w:val="120"/>
            <w:sz w:val="12"/>
          </w:rPr>
          <w:t>fluctuations,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61" w:name="_bookmark120"/>
      <w:bookmarkEnd w:id="161"/>
      <w:r>
        <w:fldChar w:fldCharType="begin"/>
      </w:r>
      <w:r>
        <w:instrText>HYPERLINK "http://refhub.elsevier.com/S0079-6700(20)30035-6/sbref0490" \h</w:instrText>
      </w:r>
      <w:r>
        <w:fldChar w:fldCharType="separate"/>
      </w:r>
      <w:r>
        <w:rPr>
          <w:color w:val="0080AC"/>
          <w:w w:val="120"/>
          <w:sz w:val="12"/>
        </w:rPr>
        <w:t>local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1992">
        <w:r>
          <w:rPr>
            <w:color w:val="0080AC"/>
            <w:w w:val="120"/>
            <w:sz w:val="12"/>
          </w:rPr>
          <w:t>order,</w:t>
        </w:r>
      </w:hyperlink>
      <w:r>
        <w:rPr>
          <w:color w:val="0080AC"/>
          <w:w w:val="120"/>
          <w:sz w:val="12"/>
        </w:rPr>
        <w:t xml:space="preserve"> </w:t>
      </w:r>
      <w:hyperlink r:id="rId199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1994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1995">
        <w:r>
          <w:rPr>
            <w:color w:val="0080AC"/>
            <w:w w:val="120"/>
            <w:sz w:val="12"/>
          </w:rPr>
          <w:t>collective</w:t>
        </w:r>
      </w:hyperlink>
      <w:r>
        <w:rPr>
          <w:color w:val="0080AC"/>
          <w:w w:val="120"/>
          <w:sz w:val="12"/>
        </w:rPr>
        <w:t xml:space="preserve"> </w:t>
      </w:r>
      <w:hyperlink r:id="rId1996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w w:val="120"/>
          <w:sz w:val="12"/>
        </w:rPr>
        <w:t xml:space="preserve"> </w:t>
      </w:r>
      <w:hyperlink r:id="rId199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199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1999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00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01">
        <w:r>
          <w:rPr>
            <w:color w:val="0080AC"/>
            <w:w w:val="120"/>
            <w:sz w:val="12"/>
          </w:rPr>
          <w:t>2009;42:8435–42.</w:t>
        </w:r>
      </w:hyperlink>
    </w:p>
    <w:bookmarkStart w:id="162" w:name="_bookmark122"/>
    <w:bookmarkEnd w:id="162"/>
    <w:p w14:paraId="47C44AC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6"/>
        </w:tabs>
        <w:spacing w:line="271" w:lineRule="auto"/>
        <w:ind w:right="46" w:hanging="315"/>
        <w:jc w:val="left"/>
        <w:rPr>
          <w:sz w:val="12"/>
        </w:rPr>
      </w:pPr>
      <w:r>
        <w:fldChar w:fldCharType="begin"/>
      </w:r>
      <w:r>
        <w:instrText>HYPERLINK "http://refhub.elsevier.com/S0079-6700(20)30035-6/sbref0495" \h</w:instrText>
      </w:r>
      <w:r>
        <w:fldChar w:fldCharType="separate"/>
      </w:r>
      <w:r>
        <w:rPr>
          <w:color w:val="0080AC"/>
          <w:w w:val="120"/>
          <w:sz w:val="12"/>
        </w:rPr>
        <w:t>Emamy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002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w w:val="120"/>
          <w:sz w:val="12"/>
        </w:rPr>
        <w:t xml:space="preserve"> </w:t>
      </w:r>
      <w:hyperlink r:id="rId2003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w w:val="120"/>
          <w:sz w:val="12"/>
        </w:rPr>
        <w:t xml:space="preserve"> </w:t>
      </w:r>
      <w:hyperlink r:id="rId2004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w w:val="120"/>
          <w:sz w:val="12"/>
        </w:rPr>
        <w:t xml:space="preserve"> </w:t>
      </w:r>
      <w:hyperlink r:id="rId2005">
        <w:r>
          <w:rPr>
            <w:color w:val="0080AC"/>
            <w:w w:val="120"/>
            <w:sz w:val="12"/>
          </w:rPr>
          <w:t>Starr</w:t>
        </w:r>
      </w:hyperlink>
      <w:r>
        <w:rPr>
          <w:color w:val="0080AC"/>
          <w:w w:val="120"/>
          <w:sz w:val="12"/>
        </w:rPr>
        <w:t xml:space="preserve"> </w:t>
      </w:r>
      <w:hyperlink r:id="rId2006">
        <w:r>
          <w:rPr>
            <w:color w:val="0080AC"/>
            <w:w w:val="120"/>
            <w:sz w:val="12"/>
          </w:rPr>
          <w:t>FW.</w:t>
        </w:r>
      </w:hyperlink>
      <w:r>
        <w:rPr>
          <w:color w:val="0080AC"/>
          <w:w w:val="120"/>
          <w:sz w:val="12"/>
        </w:rPr>
        <w:t xml:space="preserve"> </w:t>
      </w:r>
      <w:hyperlink r:id="rId2007">
        <w:r>
          <w:rPr>
            <w:color w:val="0080AC"/>
            <w:w w:val="120"/>
            <w:sz w:val="12"/>
          </w:rPr>
          <w:t>Diminishing</w:t>
        </w:r>
      </w:hyperlink>
      <w:r>
        <w:rPr>
          <w:color w:val="0080AC"/>
          <w:w w:val="120"/>
          <w:sz w:val="12"/>
        </w:rPr>
        <w:t xml:space="preserve"> </w:t>
      </w:r>
      <w:hyperlink r:id="rId2008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w w:val="120"/>
          <w:sz w:val="12"/>
        </w:rPr>
        <w:t xml:space="preserve"> </w:t>
      </w:r>
      <w:hyperlink r:id="rId2009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w w:val="120"/>
          <w:sz w:val="12"/>
        </w:rPr>
        <w:t xml:space="preserve"> </w:t>
      </w:r>
      <w:hyperlink r:id="rId2010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011">
        <w:r>
          <w:rPr>
            <w:color w:val="0080AC"/>
            <w:w w:val="120"/>
            <w:sz w:val="12"/>
          </w:rPr>
          <w:t>decreasing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12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13">
        <w:r>
          <w:rPr>
            <w:color w:val="0080AC"/>
            <w:w w:val="120"/>
            <w:sz w:val="12"/>
          </w:rPr>
          <w:t>size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1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15">
        <w:r>
          <w:rPr>
            <w:color w:val="0080AC"/>
            <w:w w:val="120"/>
            <w:sz w:val="12"/>
          </w:rPr>
          <w:t>polymer-nanoparticle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16">
        <w:r>
          <w:rPr>
            <w:color w:val="0080AC"/>
            <w:w w:val="120"/>
            <w:sz w:val="12"/>
          </w:rPr>
          <w:t>composites.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17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18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019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2020">
        <w:r>
          <w:rPr>
            <w:color w:val="0080AC"/>
            <w:w w:val="120"/>
            <w:sz w:val="12"/>
          </w:rPr>
          <w:t>2018;121,</w:t>
        </w:r>
      </w:hyperlink>
      <w:r>
        <w:rPr>
          <w:color w:val="0080AC"/>
          <w:w w:val="120"/>
          <w:sz w:val="12"/>
        </w:rPr>
        <w:t xml:space="preserve"> </w:t>
      </w:r>
      <w:hyperlink r:id="rId2021">
        <w:r>
          <w:rPr>
            <w:color w:val="0080AC"/>
            <w:w w:val="120"/>
            <w:sz w:val="12"/>
          </w:rPr>
          <w:t>207801/1-5.</w:t>
        </w:r>
      </w:hyperlink>
    </w:p>
    <w:p w14:paraId="5074D4C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05" w:hanging="392"/>
        <w:jc w:val="left"/>
        <w:rPr>
          <w:sz w:val="12"/>
        </w:rPr>
      </w:pPr>
      <w:hyperlink r:id="rId2022">
        <w:r>
          <w:rPr>
            <w:color w:val="0080AC"/>
            <w:w w:val="120"/>
            <w:sz w:val="12"/>
          </w:rPr>
          <w:t>Swenson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23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24">
        <w:r>
          <w:rPr>
            <w:color w:val="0080AC"/>
            <w:w w:val="120"/>
            <w:sz w:val="12"/>
          </w:rPr>
          <w:t>Smalley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25">
        <w:r>
          <w:rPr>
            <w:color w:val="0080AC"/>
            <w:w w:val="120"/>
            <w:sz w:val="12"/>
          </w:rPr>
          <w:t>MV,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26">
        <w:r>
          <w:rPr>
            <w:color w:val="0080AC"/>
            <w:w w:val="120"/>
            <w:sz w:val="12"/>
          </w:rPr>
          <w:t>Hatharasinghe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27">
        <w:r>
          <w:rPr>
            <w:color w:val="0080AC"/>
            <w:w w:val="120"/>
            <w:sz w:val="12"/>
          </w:rPr>
          <w:t>HLM.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28">
        <w:r>
          <w:rPr>
            <w:color w:val="0080AC"/>
            <w:w w:val="120"/>
            <w:sz w:val="12"/>
          </w:rPr>
          <w:t>Mechanism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2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30">
        <w:r>
          <w:rPr>
            <w:color w:val="0080AC"/>
            <w:w w:val="120"/>
            <w:sz w:val="12"/>
          </w:rPr>
          <w:t>strength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03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63" w:name="_bookmark123"/>
      <w:bookmarkEnd w:id="163"/>
      <w:r>
        <w:fldChar w:fldCharType="begin"/>
      </w:r>
      <w:r>
        <w:instrText>HYPERLINK "http://refhub.elsevier.com/S0079-6700(20)30035-6/sbref0500" \h</w:instrText>
      </w:r>
      <w:r>
        <w:fldChar w:fldCharType="separate"/>
      </w:r>
      <w:r>
        <w:rPr>
          <w:color w:val="0080AC"/>
          <w:w w:val="120"/>
          <w:sz w:val="12"/>
        </w:rPr>
        <w:t>polymer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032">
        <w:r>
          <w:rPr>
            <w:color w:val="0080AC"/>
            <w:w w:val="120"/>
            <w:sz w:val="12"/>
          </w:rPr>
          <w:t>bridging</w:t>
        </w:r>
      </w:hyperlink>
      <w:r>
        <w:rPr>
          <w:color w:val="0080AC"/>
          <w:w w:val="120"/>
          <w:sz w:val="12"/>
        </w:rPr>
        <w:t xml:space="preserve"> </w:t>
      </w:r>
      <w:hyperlink r:id="rId2033">
        <w:r>
          <w:rPr>
            <w:color w:val="0080AC"/>
            <w:w w:val="120"/>
            <w:sz w:val="12"/>
          </w:rPr>
          <w:t>flocculation.</w:t>
        </w:r>
      </w:hyperlink>
      <w:r>
        <w:rPr>
          <w:color w:val="0080AC"/>
          <w:w w:val="120"/>
          <w:sz w:val="12"/>
        </w:rPr>
        <w:t xml:space="preserve"> </w:t>
      </w:r>
      <w:hyperlink r:id="rId2034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035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2036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2037">
        <w:r>
          <w:rPr>
            <w:color w:val="0080AC"/>
            <w:w w:val="120"/>
            <w:sz w:val="12"/>
          </w:rPr>
          <w:t>1998;81:5840–3.</w:t>
        </w:r>
      </w:hyperlink>
    </w:p>
    <w:p w14:paraId="2D12FFFA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11" w:hanging="392"/>
        <w:jc w:val="left"/>
        <w:rPr>
          <w:sz w:val="12"/>
        </w:rPr>
      </w:pPr>
      <w:hyperlink r:id="rId2038">
        <w:r>
          <w:rPr>
            <w:color w:val="0080AC"/>
            <w:w w:val="120"/>
            <w:sz w:val="12"/>
          </w:rPr>
          <w:t>Allegra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39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0">
        <w:r>
          <w:rPr>
            <w:color w:val="0080AC"/>
            <w:w w:val="120"/>
            <w:sz w:val="12"/>
          </w:rPr>
          <w:t>Raos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1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2">
        <w:r>
          <w:rPr>
            <w:color w:val="0080AC"/>
            <w:w w:val="120"/>
            <w:sz w:val="12"/>
          </w:rPr>
          <w:t>Vacatello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3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4">
        <w:r>
          <w:rPr>
            <w:color w:val="0080AC"/>
            <w:w w:val="120"/>
            <w:sz w:val="12"/>
          </w:rPr>
          <w:t>Theories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6">
        <w:r>
          <w:rPr>
            <w:color w:val="0080AC"/>
            <w:w w:val="120"/>
            <w:sz w:val="12"/>
          </w:rPr>
          <w:t>simulations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48">
        <w:r>
          <w:rPr>
            <w:color w:val="0080AC"/>
            <w:w w:val="120"/>
            <w:sz w:val="12"/>
          </w:rPr>
          <w:t>polymer-based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64" w:name="_bookmark124"/>
      <w:bookmarkEnd w:id="164"/>
      <w:r>
        <w:fldChar w:fldCharType="begin"/>
      </w:r>
      <w:r>
        <w:instrText>HYPERLINK "http://refhub.elsevier.com/S0079-6700(20)30035-6/sbref0505" \h</w:instrText>
      </w:r>
      <w:r>
        <w:fldChar w:fldCharType="separate"/>
      </w:r>
      <w:r>
        <w:rPr>
          <w:color w:val="0080AC"/>
          <w:w w:val="120"/>
          <w:sz w:val="12"/>
        </w:rPr>
        <w:t>nanocomposites: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049">
        <w:r>
          <w:rPr>
            <w:color w:val="0080AC"/>
            <w:w w:val="120"/>
            <w:sz w:val="12"/>
          </w:rPr>
          <w:t>from</w:t>
        </w:r>
      </w:hyperlink>
      <w:r>
        <w:rPr>
          <w:color w:val="0080AC"/>
          <w:w w:val="120"/>
          <w:sz w:val="12"/>
        </w:rPr>
        <w:t xml:space="preserve"> </w:t>
      </w:r>
      <w:hyperlink r:id="rId2050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w w:val="120"/>
          <w:sz w:val="12"/>
        </w:rPr>
        <w:t xml:space="preserve"> </w:t>
      </w:r>
      <w:hyperlink r:id="rId2051">
        <w:r>
          <w:rPr>
            <w:color w:val="0080AC"/>
            <w:w w:val="120"/>
            <w:sz w:val="12"/>
          </w:rPr>
          <w:t>statistics</w:t>
        </w:r>
      </w:hyperlink>
      <w:r>
        <w:rPr>
          <w:color w:val="0080AC"/>
          <w:w w:val="120"/>
          <w:sz w:val="12"/>
        </w:rPr>
        <w:t xml:space="preserve"> </w:t>
      </w:r>
      <w:hyperlink r:id="rId2052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w w:val="120"/>
          <w:sz w:val="12"/>
        </w:rPr>
        <w:t xml:space="preserve"> </w:t>
      </w:r>
      <w:hyperlink r:id="rId2053">
        <w:r>
          <w:rPr>
            <w:color w:val="0080AC"/>
            <w:w w:val="120"/>
            <w:sz w:val="12"/>
          </w:rPr>
          <w:t>reinforcement.</w:t>
        </w:r>
      </w:hyperlink>
      <w:r>
        <w:rPr>
          <w:color w:val="0080AC"/>
          <w:w w:val="120"/>
          <w:sz w:val="12"/>
        </w:rPr>
        <w:t xml:space="preserve"> </w:t>
      </w:r>
      <w:hyperlink r:id="rId2054">
        <w:r>
          <w:rPr>
            <w:color w:val="0080AC"/>
            <w:w w:val="120"/>
            <w:sz w:val="12"/>
          </w:rPr>
          <w:t>Prog</w:t>
        </w:r>
      </w:hyperlink>
      <w:r>
        <w:rPr>
          <w:color w:val="0080AC"/>
          <w:w w:val="120"/>
          <w:sz w:val="12"/>
        </w:rPr>
        <w:t xml:space="preserve"> </w:t>
      </w:r>
      <w:hyperlink r:id="rId2055">
        <w:r>
          <w:rPr>
            <w:color w:val="0080AC"/>
            <w:w w:val="120"/>
            <w:sz w:val="12"/>
          </w:rPr>
          <w:t>Polym</w:t>
        </w:r>
      </w:hyperlink>
      <w:r>
        <w:rPr>
          <w:color w:val="0080AC"/>
          <w:w w:val="120"/>
          <w:sz w:val="12"/>
        </w:rPr>
        <w:t xml:space="preserve"> </w:t>
      </w:r>
      <w:hyperlink r:id="rId2056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65" w:name="_bookmark125"/>
      <w:bookmarkEnd w:id="165"/>
      <w:r>
        <w:fldChar w:fldCharType="begin"/>
      </w:r>
      <w:r>
        <w:instrText>HYPERLINK "http://refhub.elsevier.com/S0079-6700(20)30035-6/sbref0505"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2008;33:683–731.</w:t>
      </w:r>
      <w:r>
        <w:fldChar w:fldCharType="end"/>
      </w:r>
    </w:p>
    <w:p w14:paraId="4CF2EA1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196" w:hanging="392"/>
        <w:jc w:val="left"/>
        <w:rPr>
          <w:sz w:val="12"/>
        </w:rPr>
      </w:pPr>
      <w:hyperlink r:id="rId2057">
        <w:r>
          <w:rPr>
            <w:color w:val="0080AC"/>
            <w:w w:val="120"/>
            <w:sz w:val="12"/>
          </w:rPr>
          <w:t>Srivastava</w:t>
        </w:r>
      </w:hyperlink>
      <w:r>
        <w:rPr>
          <w:color w:val="0080AC"/>
          <w:w w:val="120"/>
          <w:sz w:val="12"/>
        </w:rPr>
        <w:t xml:space="preserve"> </w:t>
      </w:r>
      <w:hyperlink r:id="rId2058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2059">
        <w:r>
          <w:rPr>
            <w:color w:val="0080AC"/>
            <w:w w:val="120"/>
            <w:sz w:val="12"/>
          </w:rPr>
          <w:t>Kotov</w:t>
        </w:r>
      </w:hyperlink>
      <w:r>
        <w:rPr>
          <w:color w:val="0080AC"/>
          <w:w w:val="120"/>
          <w:sz w:val="12"/>
        </w:rPr>
        <w:t xml:space="preserve"> </w:t>
      </w:r>
      <w:hyperlink r:id="rId2060">
        <w:r>
          <w:rPr>
            <w:color w:val="0080AC"/>
            <w:w w:val="120"/>
            <w:sz w:val="12"/>
          </w:rPr>
          <w:t>NA.</w:t>
        </w:r>
      </w:hyperlink>
      <w:r>
        <w:rPr>
          <w:color w:val="0080AC"/>
          <w:w w:val="120"/>
          <w:sz w:val="12"/>
        </w:rPr>
        <w:t xml:space="preserve"> </w:t>
      </w:r>
      <w:hyperlink r:id="rId2061">
        <w:r>
          <w:rPr>
            <w:color w:val="0080AC"/>
            <w:w w:val="120"/>
            <w:sz w:val="12"/>
          </w:rPr>
          <w:t>Composite</w:t>
        </w:r>
      </w:hyperlink>
      <w:r>
        <w:rPr>
          <w:color w:val="0080AC"/>
          <w:w w:val="120"/>
          <w:sz w:val="12"/>
        </w:rPr>
        <w:t xml:space="preserve"> </w:t>
      </w:r>
      <w:hyperlink r:id="rId2062">
        <w:r>
          <w:rPr>
            <w:color w:val="0080AC"/>
            <w:w w:val="120"/>
            <w:sz w:val="12"/>
          </w:rPr>
          <w:t>layer-by-layer</w:t>
        </w:r>
      </w:hyperlink>
      <w:r>
        <w:rPr>
          <w:color w:val="0080AC"/>
          <w:w w:val="120"/>
          <w:sz w:val="12"/>
        </w:rPr>
        <w:t xml:space="preserve"> </w:t>
      </w:r>
      <w:hyperlink r:id="rId2063">
        <w:r>
          <w:rPr>
            <w:color w:val="0080AC"/>
            <w:w w:val="120"/>
            <w:sz w:val="12"/>
          </w:rPr>
          <w:t>(LBL)</w:t>
        </w:r>
      </w:hyperlink>
      <w:r>
        <w:rPr>
          <w:color w:val="0080AC"/>
          <w:w w:val="120"/>
          <w:sz w:val="12"/>
        </w:rPr>
        <w:t xml:space="preserve"> </w:t>
      </w:r>
      <w:hyperlink r:id="rId2064">
        <w:r>
          <w:rPr>
            <w:color w:val="0080AC"/>
            <w:w w:val="120"/>
            <w:sz w:val="12"/>
          </w:rPr>
          <w:t>assembly</w:t>
        </w:r>
      </w:hyperlink>
      <w:r>
        <w:rPr>
          <w:color w:val="0080AC"/>
          <w:w w:val="120"/>
          <w:sz w:val="12"/>
        </w:rPr>
        <w:t xml:space="preserve"> </w:t>
      </w:r>
      <w:hyperlink r:id="rId2065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066">
        <w:r>
          <w:rPr>
            <w:color w:val="0080AC"/>
            <w:w w:val="120"/>
            <w:sz w:val="12"/>
          </w:rPr>
          <w:t>inorganic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67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6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69">
        <w:r>
          <w:rPr>
            <w:color w:val="0080AC"/>
            <w:w w:val="120"/>
            <w:sz w:val="12"/>
          </w:rPr>
          <w:t>nanowires.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70">
        <w:r>
          <w:rPr>
            <w:color w:val="0080AC"/>
            <w:w w:val="120"/>
            <w:sz w:val="12"/>
          </w:rPr>
          <w:t>Acc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71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72">
        <w:r>
          <w:rPr>
            <w:color w:val="0080AC"/>
            <w:w w:val="120"/>
            <w:sz w:val="12"/>
          </w:rPr>
          <w:t>Res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073">
        <w:r>
          <w:rPr>
            <w:color w:val="0080AC"/>
            <w:w w:val="120"/>
            <w:sz w:val="12"/>
          </w:rPr>
          <w:t>2008;41:1831–41.</w:t>
        </w:r>
      </w:hyperlink>
    </w:p>
    <w:p w14:paraId="1E0A7C9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0" w:line="271" w:lineRule="auto"/>
        <w:ind w:right="514" w:hanging="392"/>
        <w:jc w:val="left"/>
        <w:rPr>
          <w:sz w:val="12"/>
        </w:rPr>
      </w:pPr>
      <w:hyperlink r:id="rId2074">
        <w:r>
          <w:rPr>
            <w:color w:val="0080AC"/>
            <w:w w:val="120"/>
            <w:sz w:val="12"/>
          </w:rPr>
          <w:t>Huang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75">
        <w:r>
          <w:rPr>
            <w:color w:val="0080AC"/>
            <w:w w:val="120"/>
            <w:sz w:val="12"/>
          </w:rPr>
          <w:t>YR,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76">
        <w:r>
          <w:rPr>
            <w:color w:val="0080AC"/>
            <w:w w:val="120"/>
            <w:sz w:val="12"/>
          </w:rPr>
          <w:t>Jiang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77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78">
        <w:r>
          <w:rPr>
            <w:color w:val="0080AC"/>
            <w:w w:val="120"/>
            <w:sz w:val="12"/>
          </w:rPr>
          <w:t>Hor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79">
        <w:r>
          <w:rPr>
            <w:color w:val="0080AC"/>
            <w:w w:val="120"/>
            <w:sz w:val="12"/>
          </w:rPr>
          <w:t>JL,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0">
        <w:r>
          <w:rPr>
            <w:color w:val="0080AC"/>
            <w:w w:val="120"/>
            <w:sz w:val="12"/>
          </w:rPr>
          <w:t>Gupta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1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2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3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4">
        <w:r>
          <w:rPr>
            <w:color w:val="0080AC"/>
            <w:w w:val="120"/>
            <w:sz w:val="12"/>
          </w:rPr>
          <w:t>Stebe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5">
        <w:r>
          <w:rPr>
            <w:color w:val="0080AC"/>
            <w:w w:val="120"/>
            <w:sz w:val="12"/>
          </w:rPr>
          <w:t>KJ,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6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7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08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66" w:name="_bookmark126"/>
      <w:bookmarkEnd w:id="166"/>
      <w:r>
        <w:fldChar w:fldCharType="begin"/>
      </w:r>
      <w:r>
        <w:instrText>HYPERLINK "http://refhub.elsevier.com/S0079-6700(20)30035-6/sbref0515" \h</w:instrText>
      </w:r>
      <w:r>
        <w:fldChar w:fldCharType="separate"/>
      </w:r>
      <w:r>
        <w:rPr>
          <w:color w:val="0080AC"/>
          <w:w w:val="120"/>
          <w:sz w:val="12"/>
        </w:rPr>
        <w:t>nanocomposite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2089">
        <w:r>
          <w:rPr>
            <w:color w:val="0080AC"/>
            <w:w w:val="120"/>
            <w:sz w:val="12"/>
          </w:rPr>
          <w:t>films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90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91">
        <w:r>
          <w:rPr>
            <w:color w:val="0080AC"/>
            <w:w w:val="120"/>
            <w:sz w:val="12"/>
          </w:rPr>
          <w:t>extremely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92">
        <w:r>
          <w:rPr>
            <w:color w:val="0080AC"/>
            <w:w w:val="120"/>
            <w:sz w:val="12"/>
          </w:rPr>
          <w:t>high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93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94">
        <w:r>
          <w:rPr>
            <w:color w:val="0080AC"/>
            <w:w w:val="120"/>
            <w:sz w:val="12"/>
          </w:rPr>
          <w:t>loadings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095">
        <w:r>
          <w:rPr>
            <w:color w:val="0080AC"/>
            <w:w w:val="120"/>
            <w:sz w:val="12"/>
          </w:rPr>
          <w:t>via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096">
        <w:r>
          <w:rPr>
            <w:color w:val="0080AC"/>
            <w:w w:val="120"/>
            <w:sz w:val="12"/>
          </w:rPr>
          <w:t>capillary</w:t>
        </w:r>
      </w:hyperlink>
      <w:r>
        <w:rPr>
          <w:color w:val="0080AC"/>
          <w:w w:val="120"/>
          <w:sz w:val="12"/>
        </w:rPr>
        <w:t xml:space="preserve"> </w:t>
      </w:r>
      <w:hyperlink r:id="rId2097">
        <w:r>
          <w:rPr>
            <w:color w:val="0080AC"/>
            <w:w w:val="120"/>
            <w:sz w:val="12"/>
          </w:rPr>
          <w:t>rise</w:t>
        </w:r>
      </w:hyperlink>
      <w:r>
        <w:rPr>
          <w:color w:val="0080AC"/>
          <w:w w:val="120"/>
          <w:sz w:val="12"/>
        </w:rPr>
        <w:t xml:space="preserve"> </w:t>
      </w:r>
      <w:hyperlink r:id="rId2098">
        <w:r>
          <w:rPr>
            <w:color w:val="0080AC"/>
            <w:w w:val="120"/>
            <w:sz w:val="12"/>
          </w:rPr>
          <w:t>infiltration</w:t>
        </w:r>
      </w:hyperlink>
      <w:r>
        <w:rPr>
          <w:color w:val="0080AC"/>
          <w:w w:val="120"/>
          <w:sz w:val="12"/>
        </w:rPr>
        <w:t xml:space="preserve"> </w:t>
      </w:r>
      <w:hyperlink r:id="rId2099">
        <w:r>
          <w:rPr>
            <w:color w:val="0080AC"/>
            <w:w w:val="120"/>
            <w:sz w:val="12"/>
          </w:rPr>
          <w:t>(CaRI).</w:t>
        </w:r>
      </w:hyperlink>
      <w:r>
        <w:rPr>
          <w:color w:val="0080AC"/>
          <w:w w:val="120"/>
          <w:sz w:val="12"/>
        </w:rPr>
        <w:t xml:space="preserve"> </w:t>
      </w:r>
      <w:hyperlink r:id="rId2100">
        <w:r>
          <w:rPr>
            <w:color w:val="0080AC"/>
            <w:w w:val="120"/>
            <w:sz w:val="12"/>
          </w:rPr>
          <w:t>Nanoscale</w:t>
        </w:r>
      </w:hyperlink>
      <w:r>
        <w:rPr>
          <w:color w:val="0080AC"/>
          <w:w w:val="120"/>
          <w:sz w:val="12"/>
        </w:rPr>
        <w:t xml:space="preserve"> </w:t>
      </w:r>
      <w:hyperlink r:id="rId2101">
        <w:r>
          <w:rPr>
            <w:color w:val="0080AC"/>
            <w:w w:val="120"/>
            <w:sz w:val="12"/>
          </w:rPr>
          <w:t>2015;7:798–805.</w:t>
        </w:r>
      </w:hyperlink>
    </w:p>
    <w:p w14:paraId="135BAF9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hanging="392"/>
        <w:jc w:val="left"/>
        <w:rPr>
          <w:sz w:val="12"/>
        </w:rPr>
      </w:pPr>
      <w:hyperlink r:id="rId2102">
        <w:r>
          <w:rPr>
            <w:color w:val="0080AC"/>
            <w:w w:val="120"/>
            <w:sz w:val="12"/>
          </w:rPr>
          <w:t>Hor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03">
        <w:r>
          <w:rPr>
            <w:color w:val="0080AC"/>
            <w:w w:val="120"/>
            <w:sz w:val="12"/>
          </w:rPr>
          <w:t>JL,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04">
        <w:r>
          <w:rPr>
            <w:color w:val="0080AC"/>
            <w:w w:val="120"/>
            <w:sz w:val="12"/>
          </w:rPr>
          <w:t>Wang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05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06">
        <w:r>
          <w:rPr>
            <w:color w:val="0080AC"/>
            <w:w w:val="120"/>
            <w:sz w:val="12"/>
          </w:rPr>
          <w:t>Fakhraai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07">
        <w:r>
          <w:rPr>
            <w:color w:val="0080AC"/>
            <w:w w:val="120"/>
            <w:sz w:val="12"/>
          </w:rPr>
          <w:t>Z,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08">
        <w:r>
          <w:rPr>
            <w:color w:val="0080AC"/>
            <w:w w:val="120"/>
            <w:sz w:val="12"/>
          </w:rPr>
          <w:t>Lee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09">
        <w:r>
          <w:rPr>
            <w:color w:val="0080AC"/>
            <w:w w:val="120"/>
            <w:sz w:val="12"/>
          </w:rPr>
          <w:t>D.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10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1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12">
        <w:r>
          <w:rPr>
            <w:color w:val="0080AC"/>
            <w:w w:val="120"/>
            <w:sz w:val="12"/>
          </w:rPr>
          <w:t>physical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13">
        <w:r>
          <w:rPr>
            <w:color w:val="0080AC"/>
            <w:w w:val="120"/>
            <w:sz w:val="12"/>
          </w:rPr>
          <w:t>nanoconfinement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14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15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67" w:name="_bookmark127"/>
      <w:bookmarkEnd w:id="167"/>
      <w:r>
        <w:fldChar w:fldCharType="begin"/>
      </w:r>
      <w:r>
        <w:instrText>HYPERLINK "http://refhub.elsevier.com/S0079-6700(20)30035-6/sbref0520" \h</w:instrText>
      </w:r>
      <w:r>
        <w:fldChar w:fldCharType="separate"/>
      </w:r>
      <w:r>
        <w:rPr>
          <w:color w:val="0080AC"/>
          <w:w w:val="120"/>
          <w:sz w:val="12"/>
        </w:rPr>
        <w:t>viscosity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11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117">
        <w:r>
          <w:rPr>
            <w:color w:val="0080AC"/>
            <w:w w:val="120"/>
            <w:sz w:val="12"/>
          </w:rPr>
          <w:t>unentangled</w:t>
        </w:r>
      </w:hyperlink>
      <w:r>
        <w:rPr>
          <w:color w:val="0080AC"/>
          <w:w w:val="120"/>
          <w:sz w:val="12"/>
        </w:rPr>
        <w:t xml:space="preserve"> </w:t>
      </w:r>
      <w:hyperlink r:id="rId2118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w w:val="120"/>
          <w:sz w:val="12"/>
        </w:rPr>
        <w:t xml:space="preserve"> </w:t>
      </w:r>
      <w:hyperlink r:id="rId2119">
        <w:r>
          <w:rPr>
            <w:color w:val="0080AC"/>
            <w:w w:val="120"/>
            <w:sz w:val="12"/>
          </w:rPr>
          <w:t>during</w:t>
        </w:r>
      </w:hyperlink>
      <w:r>
        <w:rPr>
          <w:color w:val="0080AC"/>
          <w:w w:val="120"/>
          <w:sz w:val="12"/>
        </w:rPr>
        <w:t xml:space="preserve"> </w:t>
      </w:r>
      <w:hyperlink r:id="rId2120">
        <w:r>
          <w:rPr>
            <w:color w:val="0080AC"/>
            <w:w w:val="120"/>
            <w:sz w:val="12"/>
          </w:rPr>
          <w:t>capillary</w:t>
        </w:r>
      </w:hyperlink>
      <w:r>
        <w:rPr>
          <w:color w:val="0080AC"/>
          <w:w w:val="120"/>
          <w:sz w:val="12"/>
        </w:rPr>
        <w:t xml:space="preserve"> </w:t>
      </w:r>
      <w:hyperlink r:id="rId2121">
        <w:r>
          <w:rPr>
            <w:color w:val="0080AC"/>
            <w:w w:val="120"/>
            <w:sz w:val="12"/>
          </w:rPr>
          <w:t>rise</w:t>
        </w:r>
      </w:hyperlink>
      <w:r>
        <w:rPr>
          <w:color w:val="0080AC"/>
          <w:w w:val="120"/>
          <w:sz w:val="12"/>
        </w:rPr>
        <w:t xml:space="preserve"> </w:t>
      </w:r>
      <w:hyperlink r:id="rId2122">
        <w:r>
          <w:rPr>
            <w:color w:val="0080AC"/>
            <w:w w:val="120"/>
            <w:sz w:val="12"/>
          </w:rPr>
          <w:t>infiltration.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123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24">
        <w:r>
          <w:rPr>
            <w:color w:val="0080AC"/>
            <w:w w:val="120"/>
            <w:sz w:val="12"/>
          </w:rPr>
          <w:t>2018;51:5069–78.</w:t>
        </w:r>
      </w:hyperlink>
    </w:p>
    <w:bookmarkStart w:id="168" w:name="_bookmark129"/>
    <w:bookmarkEnd w:id="168"/>
    <w:p w14:paraId="3F6AEBF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50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"http://refhub.elsevier.com/S0079-6700(20)30035-6/sbref0525" \h</w:instrText>
      </w:r>
      <w:r>
        <w:fldChar w:fldCharType="separate"/>
      </w:r>
      <w:r>
        <w:rPr>
          <w:color w:val="0080AC"/>
          <w:w w:val="120"/>
          <w:sz w:val="12"/>
        </w:rPr>
        <w:t>Wang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125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w w:val="120"/>
          <w:sz w:val="12"/>
        </w:rPr>
        <w:t xml:space="preserve"> </w:t>
      </w:r>
      <w:hyperlink r:id="rId2126">
        <w:r>
          <w:rPr>
            <w:color w:val="0080AC"/>
            <w:w w:val="120"/>
            <w:sz w:val="12"/>
          </w:rPr>
          <w:t>Hor</w:t>
        </w:r>
      </w:hyperlink>
      <w:r>
        <w:rPr>
          <w:color w:val="0080AC"/>
          <w:w w:val="120"/>
          <w:sz w:val="12"/>
        </w:rPr>
        <w:t xml:space="preserve"> </w:t>
      </w:r>
      <w:hyperlink r:id="rId2127">
        <w:r>
          <w:rPr>
            <w:color w:val="0080AC"/>
            <w:w w:val="120"/>
            <w:sz w:val="12"/>
          </w:rPr>
          <w:t>JL,</w:t>
        </w:r>
      </w:hyperlink>
      <w:r>
        <w:rPr>
          <w:color w:val="0080AC"/>
          <w:w w:val="120"/>
          <w:sz w:val="12"/>
        </w:rPr>
        <w:t xml:space="preserve"> </w:t>
      </w:r>
      <w:hyperlink r:id="rId2128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w w:val="120"/>
          <w:sz w:val="12"/>
        </w:rPr>
        <w:t xml:space="preserve"> </w:t>
      </w:r>
      <w:hyperlink r:id="rId2129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w w:val="120"/>
          <w:sz w:val="12"/>
        </w:rPr>
        <w:t xml:space="preserve"> </w:t>
      </w:r>
      <w:hyperlink r:id="rId2130">
        <w:r>
          <w:rPr>
            <w:color w:val="0080AC"/>
            <w:w w:val="120"/>
            <w:sz w:val="12"/>
          </w:rPr>
          <w:t>Liu</w:t>
        </w:r>
      </w:hyperlink>
      <w:r>
        <w:rPr>
          <w:color w:val="0080AC"/>
          <w:w w:val="120"/>
          <w:sz w:val="12"/>
        </w:rPr>
        <w:t xml:space="preserve"> </w:t>
      </w:r>
      <w:hyperlink r:id="rId2131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w w:val="120"/>
          <w:sz w:val="12"/>
        </w:rPr>
        <w:t xml:space="preserve"> </w:t>
      </w:r>
      <w:hyperlink r:id="rId2132">
        <w:r>
          <w:rPr>
            <w:color w:val="0080AC"/>
            <w:w w:val="120"/>
            <w:sz w:val="12"/>
          </w:rPr>
          <w:t>Lee</w:t>
        </w:r>
      </w:hyperlink>
      <w:r>
        <w:rPr>
          <w:color w:val="0080AC"/>
          <w:w w:val="120"/>
          <w:sz w:val="12"/>
        </w:rPr>
        <w:t xml:space="preserve"> </w:t>
      </w:r>
      <w:hyperlink r:id="rId2133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w w:val="120"/>
          <w:sz w:val="12"/>
        </w:rPr>
        <w:t xml:space="preserve"> </w:t>
      </w:r>
      <w:hyperlink r:id="rId2134">
        <w:r>
          <w:rPr>
            <w:color w:val="0080AC"/>
            <w:w w:val="120"/>
            <w:sz w:val="12"/>
          </w:rPr>
          <w:t>Fakhraai</w:t>
        </w:r>
      </w:hyperlink>
      <w:r>
        <w:rPr>
          <w:color w:val="0080AC"/>
          <w:w w:val="120"/>
          <w:sz w:val="12"/>
        </w:rPr>
        <w:t xml:space="preserve"> </w:t>
      </w:r>
      <w:hyperlink r:id="rId2135">
        <w:r>
          <w:rPr>
            <w:color w:val="0080AC"/>
            <w:w w:val="120"/>
            <w:sz w:val="12"/>
          </w:rPr>
          <w:t>Z.</w:t>
        </w:r>
      </w:hyperlink>
      <w:r>
        <w:rPr>
          <w:color w:val="0080AC"/>
          <w:w w:val="120"/>
          <w:sz w:val="12"/>
        </w:rPr>
        <w:t xml:space="preserve"> </w:t>
      </w:r>
      <w:hyperlink r:id="rId2136">
        <w:r>
          <w:rPr>
            <w:color w:val="0080AC"/>
            <w:w w:val="120"/>
            <w:sz w:val="12"/>
          </w:rPr>
          <w:t>Dramatic</w:t>
        </w:r>
      </w:hyperlink>
      <w:r>
        <w:rPr>
          <w:color w:val="0080AC"/>
          <w:w w:val="120"/>
          <w:sz w:val="12"/>
        </w:rPr>
        <w:t xml:space="preserve"> </w:t>
      </w:r>
      <w:hyperlink r:id="rId2137">
        <w:r>
          <w:rPr>
            <w:color w:val="0080AC"/>
            <w:w w:val="120"/>
            <w:sz w:val="12"/>
          </w:rPr>
          <w:t>increase</w:t>
        </w:r>
      </w:hyperlink>
      <w:r>
        <w:rPr>
          <w:color w:val="0080AC"/>
          <w:w w:val="120"/>
          <w:sz w:val="12"/>
        </w:rPr>
        <w:t xml:space="preserve"> </w:t>
      </w:r>
      <w:hyperlink r:id="rId2138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69" w:name="_bookmark128"/>
      <w:bookmarkEnd w:id="169"/>
      <w:r>
        <w:fldChar w:fldCharType="begin"/>
      </w:r>
      <w:r>
        <w:instrText>HYPERLINK "http://refhub.elsevier.com/S0079-6700(20)30035-6/sbref0525" \h</w:instrText>
      </w:r>
      <w:r>
        <w:fldChar w:fldCharType="separate"/>
      </w:r>
      <w:r>
        <w:rPr>
          <w:color w:val="0080AC"/>
          <w:w w:val="120"/>
          <w:sz w:val="12"/>
        </w:rPr>
        <w:t>polymer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2139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40">
        <w:r>
          <w:rPr>
            <w:color w:val="0080AC"/>
            <w:w w:val="120"/>
            <w:sz w:val="12"/>
          </w:rPr>
          <w:t>transition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41">
        <w:r>
          <w:rPr>
            <w:color w:val="0080AC"/>
            <w:w w:val="120"/>
            <w:sz w:val="12"/>
          </w:rPr>
          <w:t>temperature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42">
        <w:r>
          <w:rPr>
            <w:color w:val="0080AC"/>
            <w:w w:val="120"/>
            <w:sz w:val="12"/>
          </w:rPr>
          <w:t>under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43">
        <w:r>
          <w:rPr>
            <w:color w:val="0080AC"/>
            <w:w w:val="120"/>
            <w:sz w:val="12"/>
          </w:rPr>
          <w:t>extreme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44">
        <w:r>
          <w:rPr>
            <w:color w:val="0080AC"/>
            <w:w w:val="120"/>
            <w:sz w:val="12"/>
          </w:rPr>
          <w:t>nanoconfinement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4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146">
        <w:r>
          <w:rPr>
            <w:color w:val="0080AC"/>
            <w:w w:val="120"/>
            <w:sz w:val="12"/>
          </w:rPr>
          <w:t>weakly</w:t>
        </w:r>
      </w:hyperlink>
      <w:r>
        <w:rPr>
          <w:color w:val="0080AC"/>
          <w:w w:val="120"/>
          <w:sz w:val="12"/>
        </w:rPr>
        <w:t xml:space="preserve"> </w:t>
      </w:r>
      <w:hyperlink r:id="rId2147">
        <w:r>
          <w:rPr>
            <w:color w:val="0080AC"/>
            <w:w w:val="120"/>
            <w:sz w:val="12"/>
          </w:rPr>
          <w:t>interacting</w:t>
        </w:r>
      </w:hyperlink>
      <w:r>
        <w:rPr>
          <w:color w:val="0080AC"/>
          <w:w w:val="120"/>
          <w:sz w:val="12"/>
        </w:rPr>
        <w:t xml:space="preserve"> </w:t>
      </w:r>
      <w:hyperlink r:id="rId2148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2149">
        <w:r>
          <w:rPr>
            <w:color w:val="0080AC"/>
            <w:w w:val="120"/>
            <w:sz w:val="12"/>
          </w:rPr>
          <w:t>films.</w:t>
        </w:r>
      </w:hyperlink>
      <w:r>
        <w:rPr>
          <w:color w:val="0080AC"/>
          <w:w w:val="120"/>
          <w:sz w:val="12"/>
        </w:rPr>
        <w:t xml:space="preserve"> </w:t>
      </w:r>
      <w:hyperlink r:id="rId2150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2151">
        <w:r>
          <w:rPr>
            <w:color w:val="0080AC"/>
            <w:w w:val="120"/>
            <w:sz w:val="12"/>
          </w:rPr>
          <w:t>Nano</w:t>
        </w:r>
      </w:hyperlink>
      <w:r>
        <w:rPr>
          <w:color w:val="0080AC"/>
          <w:w w:val="120"/>
          <w:sz w:val="12"/>
        </w:rPr>
        <w:t xml:space="preserve"> </w:t>
      </w:r>
      <w:hyperlink r:id="rId2152">
        <w:r>
          <w:rPr>
            <w:color w:val="0080AC"/>
            <w:w w:val="120"/>
            <w:sz w:val="12"/>
          </w:rPr>
          <w:t>2018;12:5580–7.</w:t>
        </w:r>
      </w:hyperlink>
    </w:p>
    <w:bookmarkStart w:id="170" w:name="_bookmark130"/>
    <w:bookmarkEnd w:id="170"/>
    <w:p w14:paraId="03EA8B7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822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"http://refhub.elsevier.com/S0079-6700(20)30035-6/sbref0530" \h</w:instrText>
      </w:r>
      <w:r>
        <w:fldChar w:fldCharType="separate"/>
      </w:r>
      <w:r>
        <w:rPr>
          <w:color w:val="0080AC"/>
          <w:w w:val="120"/>
          <w:sz w:val="12"/>
        </w:rPr>
        <w:t>Holt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153">
        <w:r>
          <w:rPr>
            <w:color w:val="0080AC"/>
            <w:w w:val="120"/>
            <w:sz w:val="12"/>
          </w:rPr>
          <w:t>AP,</w:t>
        </w:r>
      </w:hyperlink>
      <w:r>
        <w:rPr>
          <w:color w:val="0080AC"/>
          <w:w w:val="120"/>
          <w:sz w:val="12"/>
        </w:rPr>
        <w:t xml:space="preserve"> </w:t>
      </w:r>
      <w:hyperlink r:id="rId2154">
        <w:r>
          <w:rPr>
            <w:color w:val="0080AC"/>
            <w:w w:val="120"/>
            <w:sz w:val="12"/>
          </w:rPr>
          <w:t>Roland</w:t>
        </w:r>
      </w:hyperlink>
      <w:r>
        <w:rPr>
          <w:color w:val="0080AC"/>
          <w:w w:val="120"/>
          <w:sz w:val="12"/>
        </w:rPr>
        <w:t xml:space="preserve"> </w:t>
      </w:r>
      <w:hyperlink r:id="rId2155">
        <w:r>
          <w:rPr>
            <w:color w:val="0080AC"/>
            <w:w w:val="120"/>
            <w:sz w:val="12"/>
          </w:rPr>
          <w:t>CM.</w:t>
        </w:r>
      </w:hyperlink>
      <w:r>
        <w:rPr>
          <w:color w:val="0080AC"/>
          <w:w w:val="120"/>
          <w:sz w:val="12"/>
        </w:rPr>
        <w:t xml:space="preserve"> </w:t>
      </w:r>
      <w:hyperlink r:id="rId2156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w w:val="120"/>
          <w:sz w:val="12"/>
        </w:rPr>
        <w:t xml:space="preserve"> </w:t>
      </w:r>
      <w:hyperlink r:id="rId215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158">
        <w:r>
          <w:rPr>
            <w:color w:val="0080AC"/>
            <w:w w:val="120"/>
            <w:sz w:val="12"/>
          </w:rPr>
          <w:t>secondary</w:t>
        </w:r>
      </w:hyperlink>
      <w:r>
        <w:rPr>
          <w:color w:val="0080AC"/>
          <w:w w:val="120"/>
          <w:sz w:val="12"/>
        </w:rPr>
        <w:t xml:space="preserve"> </w:t>
      </w:r>
      <w:hyperlink r:id="rId2159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216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161">
        <w:r>
          <w:rPr>
            <w:color w:val="0080AC"/>
            <w:w w:val="120"/>
            <w:sz w:val="12"/>
          </w:rPr>
          <w:t>nanoparticle-grafted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62">
        <w:r>
          <w:rPr>
            <w:color w:val="0080AC"/>
            <w:w w:val="120"/>
            <w:sz w:val="12"/>
          </w:rPr>
          <w:t>oligomers.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63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64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165">
        <w:r>
          <w:rPr>
            <w:color w:val="0080AC"/>
            <w:w w:val="120"/>
            <w:sz w:val="12"/>
          </w:rPr>
          <w:t>2018;14:8604–11.</w:t>
        </w:r>
      </w:hyperlink>
    </w:p>
    <w:p w14:paraId="57F4307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406" w:hanging="392"/>
        <w:jc w:val="left"/>
        <w:rPr>
          <w:sz w:val="12"/>
        </w:rPr>
      </w:pPr>
      <w:hyperlink r:id="rId2166">
        <w:r>
          <w:rPr>
            <w:color w:val="0080AC"/>
            <w:w w:val="120"/>
            <w:sz w:val="12"/>
          </w:rPr>
          <w:t>Roh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67">
        <w:r>
          <w:rPr>
            <w:color w:val="0080AC"/>
            <w:w w:val="120"/>
            <w:sz w:val="12"/>
          </w:rPr>
          <w:t>JH,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68">
        <w:r>
          <w:rPr>
            <w:color w:val="0080AC"/>
            <w:w w:val="120"/>
            <w:sz w:val="12"/>
          </w:rPr>
          <w:t>Tyagi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69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70">
        <w:r>
          <w:rPr>
            <w:color w:val="0080AC"/>
            <w:w w:val="120"/>
            <w:sz w:val="12"/>
          </w:rPr>
          <w:t>Hogan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71">
        <w:r>
          <w:rPr>
            <w:color w:val="0080AC"/>
            <w:w w:val="120"/>
            <w:sz w:val="12"/>
          </w:rPr>
          <w:t>TE,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72">
        <w:r>
          <w:rPr>
            <w:color w:val="0080AC"/>
            <w:w w:val="120"/>
            <w:sz w:val="12"/>
          </w:rPr>
          <w:t>Roland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73">
        <w:r>
          <w:rPr>
            <w:color w:val="0080AC"/>
            <w:w w:val="120"/>
            <w:sz w:val="12"/>
          </w:rPr>
          <w:t>CM.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74">
        <w:r>
          <w:rPr>
            <w:color w:val="0080AC"/>
            <w:w w:val="120"/>
            <w:sz w:val="12"/>
          </w:rPr>
          <w:t>Space-dependent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7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7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71" w:name="_bookmark131"/>
      <w:bookmarkEnd w:id="171"/>
      <w:r>
        <w:fldChar w:fldCharType="begin"/>
      </w:r>
      <w:r>
        <w:instrText>HYPERLINK "http://refhub.elsevier.com/S0079-6700(20)30035-6/sbref0535" \h</w:instrText>
      </w:r>
      <w:r>
        <w:fldChar w:fldCharType="separate"/>
      </w:r>
      <w:r>
        <w:rPr>
          <w:color w:val="0080AC"/>
          <w:w w:val="120"/>
          <w:sz w:val="12"/>
        </w:rPr>
        <w:t>1,4-polybutadiene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177">
        <w:r>
          <w:rPr>
            <w:color w:val="0080AC"/>
            <w:w w:val="120"/>
            <w:sz w:val="12"/>
          </w:rPr>
          <w:t>nanocomposite.</w:t>
        </w:r>
      </w:hyperlink>
      <w:r>
        <w:rPr>
          <w:color w:val="0080AC"/>
          <w:w w:val="120"/>
          <w:sz w:val="12"/>
        </w:rPr>
        <w:t xml:space="preserve"> </w:t>
      </w:r>
      <w:hyperlink r:id="rId2178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2179">
        <w:r>
          <w:rPr>
            <w:color w:val="0080AC"/>
            <w:w w:val="120"/>
            <w:sz w:val="12"/>
          </w:rPr>
          <w:t>2013;46: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72" w:name="_bookmark132"/>
      <w:bookmarkEnd w:id="172"/>
      <w:r>
        <w:fldChar w:fldCharType="begin"/>
      </w:r>
      <w:r>
        <w:instrText>HYPERLINK "http://refhub.elsevier.com/S0079-6700(20)30035-6/sbref0535"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6667–9.</w:t>
      </w:r>
      <w:r>
        <w:fldChar w:fldCharType="end"/>
      </w:r>
    </w:p>
    <w:p w14:paraId="4DF30FFA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27" w:hanging="392"/>
        <w:jc w:val="left"/>
        <w:rPr>
          <w:sz w:val="12"/>
        </w:rPr>
      </w:pPr>
      <w:hyperlink r:id="rId2180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2">
        <w:r>
          <w:rPr>
            <w:color w:val="0080AC"/>
            <w:w w:val="120"/>
            <w:sz w:val="12"/>
          </w:rPr>
          <w:t>Xie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3">
        <w:r>
          <w:rPr>
            <w:color w:val="0080AC"/>
            <w:w w:val="120"/>
            <w:sz w:val="12"/>
          </w:rPr>
          <w:t>SJ,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4">
        <w:r>
          <w:rPr>
            <w:color w:val="0080AC"/>
            <w:w w:val="120"/>
            <w:sz w:val="12"/>
          </w:rPr>
          <w:t>Carrillo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5">
        <w:r>
          <w:rPr>
            <w:color w:val="0080AC"/>
            <w:w w:val="120"/>
            <w:sz w:val="12"/>
          </w:rPr>
          <w:t>JMY,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6">
        <w:r>
          <w:rPr>
            <w:color w:val="0080AC"/>
            <w:w w:val="120"/>
            <w:sz w:val="12"/>
          </w:rPr>
          <w:t>Carroll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7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8">
        <w:r>
          <w:rPr>
            <w:color w:val="0080AC"/>
            <w:w w:val="120"/>
            <w:sz w:val="12"/>
          </w:rPr>
          <w:t>Martin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89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90">
        <w:r>
          <w:rPr>
            <w:color w:val="0080AC"/>
            <w:w w:val="120"/>
            <w:sz w:val="12"/>
          </w:rPr>
          <w:t>Cao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91">
        <w:r>
          <w:rPr>
            <w:color w:val="0080AC"/>
            <w:w w:val="120"/>
            <w:sz w:val="12"/>
          </w:rPr>
          <w:t>PF,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92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93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94">
        <w:r>
          <w:rPr>
            <w:color w:val="0080AC"/>
            <w:w w:val="120"/>
            <w:sz w:val="12"/>
          </w:rPr>
          <w:t>Big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95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19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73" w:name="_bookmark133"/>
      <w:bookmarkEnd w:id="173"/>
      <w:r>
        <w:fldChar w:fldCharType="begin"/>
      </w:r>
      <w:r>
        <w:instrText>HYPERLINK "http://refhub.elsevier.com/S0079-6700(20)30035-6/sbref0540" \h</w:instrText>
      </w:r>
      <w:r>
        <w:fldChar w:fldCharType="separate"/>
      </w:r>
      <w:r>
        <w:rPr>
          <w:color w:val="0080AC"/>
          <w:w w:val="120"/>
          <w:sz w:val="12"/>
        </w:rPr>
        <w:t>small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2197">
        <w:r>
          <w:rPr>
            <w:color w:val="0080AC"/>
            <w:w w:val="120"/>
            <w:sz w:val="12"/>
          </w:rPr>
          <w:t>nanoparticles: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9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199">
        <w:r>
          <w:rPr>
            <w:color w:val="0080AC"/>
            <w:w w:val="120"/>
            <w:sz w:val="12"/>
          </w:rPr>
          <w:t>shift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20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201">
        <w:r>
          <w:rPr>
            <w:color w:val="0080AC"/>
            <w:w w:val="120"/>
            <w:sz w:val="12"/>
          </w:rPr>
          <w:t>paradigm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202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20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20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205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74" w:name="_bookmark134"/>
      <w:bookmarkEnd w:id="174"/>
      <w:r>
        <w:fldChar w:fldCharType="begin"/>
      </w:r>
      <w:r>
        <w:instrText>HYPERLINK "http://refhub.elsevier.com/S0079-6700(20)30035-6/sbref0540" \h</w:instrText>
      </w:r>
      <w:r>
        <w:fldChar w:fldCharType="separate"/>
      </w:r>
      <w:r>
        <w:rPr>
          <w:color w:val="0080AC"/>
          <w:w w:val="120"/>
          <w:sz w:val="12"/>
        </w:rPr>
        <w:t>Nano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2206">
        <w:r>
          <w:rPr>
            <w:color w:val="0080AC"/>
            <w:w w:val="120"/>
            <w:sz w:val="12"/>
          </w:rPr>
          <w:t>2017;11:752–9.</w:t>
        </w:r>
      </w:hyperlink>
    </w:p>
    <w:p w14:paraId="00B8DB1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177" w:hanging="392"/>
        <w:jc w:val="left"/>
        <w:rPr>
          <w:sz w:val="12"/>
        </w:rPr>
      </w:pPr>
      <w:hyperlink r:id="rId2207">
        <w:r>
          <w:rPr>
            <w:color w:val="0080AC"/>
            <w:w w:val="120"/>
            <w:sz w:val="12"/>
          </w:rPr>
          <w:t>Bailey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08">
        <w:r>
          <w:rPr>
            <w:color w:val="0080AC"/>
            <w:w w:val="120"/>
            <w:sz w:val="12"/>
          </w:rPr>
          <w:t>EJ,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09">
        <w:r>
          <w:rPr>
            <w:color w:val="0080AC"/>
            <w:w w:val="120"/>
            <w:sz w:val="12"/>
          </w:rPr>
          <w:t>Griffin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0">
        <w:r>
          <w:rPr>
            <w:color w:val="0080AC"/>
            <w:w w:val="120"/>
            <w:sz w:val="12"/>
          </w:rPr>
          <w:t>PJ,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1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2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3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4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5">
        <w:r>
          <w:rPr>
            <w:color w:val="0080AC"/>
            <w:w w:val="120"/>
            <w:sz w:val="12"/>
          </w:rPr>
          <w:t>Multiscale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18">
        <w:r>
          <w:rPr>
            <w:color w:val="0080AC"/>
            <w:w w:val="120"/>
            <w:sz w:val="12"/>
          </w:rPr>
          <w:t>small,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219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w w:val="120"/>
          <w:sz w:val="12"/>
        </w:rPr>
        <w:t xml:space="preserve"> </w:t>
      </w:r>
      <w:hyperlink r:id="rId2220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222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222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2223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w w:val="120"/>
          <w:sz w:val="12"/>
        </w:rPr>
        <w:t xml:space="preserve"> </w:t>
      </w:r>
      <w:hyperlink r:id="rId222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222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226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2227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2228">
        <w:r>
          <w:rPr>
            <w:color w:val="0080AC"/>
            <w:w w:val="120"/>
            <w:sz w:val="12"/>
          </w:rPr>
          <w:t>2019;52:2181–8.</w:t>
        </w:r>
      </w:hyperlink>
    </w:p>
    <w:p w14:paraId="4EBAB39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11" w:line="271" w:lineRule="auto"/>
        <w:ind w:right="177" w:hanging="392"/>
        <w:jc w:val="left"/>
        <w:rPr>
          <w:sz w:val="12"/>
        </w:rPr>
      </w:pPr>
      <w:r>
        <w:br w:type="column"/>
      </w:r>
      <w:hyperlink r:id="rId2229">
        <w:r>
          <w:rPr>
            <w:color w:val="0080AC"/>
            <w:w w:val="120"/>
            <w:sz w:val="12"/>
          </w:rPr>
          <w:t>Karatrantos</w:t>
        </w:r>
      </w:hyperlink>
      <w:r>
        <w:rPr>
          <w:color w:val="0080AC"/>
          <w:w w:val="120"/>
          <w:sz w:val="12"/>
        </w:rPr>
        <w:t xml:space="preserve"> </w:t>
      </w:r>
      <w:hyperlink r:id="rId2230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2231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w w:val="120"/>
          <w:sz w:val="12"/>
        </w:rPr>
        <w:t xml:space="preserve"> </w:t>
      </w:r>
      <w:hyperlink r:id="rId2232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w w:val="120"/>
          <w:sz w:val="12"/>
        </w:rPr>
        <w:t xml:space="preserve"> </w:t>
      </w:r>
      <w:hyperlink r:id="rId2233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w w:val="120"/>
          <w:sz w:val="12"/>
        </w:rPr>
        <w:t xml:space="preserve"> </w:t>
      </w:r>
      <w:hyperlink r:id="rId2234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w w:val="120"/>
          <w:sz w:val="12"/>
        </w:rPr>
        <w:t xml:space="preserve"> </w:t>
      </w:r>
      <w:hyperlink r:id="rId2235">
        <w:r>
          <w:rPr>
            <w:color w:val="0080AC"/>
            <w:w w:val="120"/>
            <w:sz w:val="12"/>
          </w:rPr>
          <w:t>Modeling</w:t>
        </w:r>
      </w:hyperlink>
      <w:r>
        <w:rPr>
          <w:color w:val="0080AC"/>
          <w:w w:val="120"/>
          <w:sz w:val="12"/>
        </w:rPr>
        <w:t xml:space="preserve"> </w:t>
      </w:r>
      <w:hyperlink r:id="rId223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23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2238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w w:val="120"/>
          <w:sz w:val="12"/>
        </w:rPr>
        <w:t xml:space="preserve"> </w:t>
      </w:r>
      <w:hyperlink r:id="rId223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240">
        <w:r>
          <w:rPr>
            <w:color w:val="0080AC"/>
            <w:w w:val="120"/>
            <w:sz w:val="12"/>
          </w:rPr>
          <w:t>conformations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4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4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43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44">
        <w:r>
          <w:rPr>
            <w:color w:val="0080AC"/>
            <w:w w:val="120"/>
            <w:sz w:val="12"/>
          </w:rPr>
          <w:t>from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45">
        <w:r>
          <w:rPr>
            <w:color w:val="0080AC"/>
            <w:w w:val="120"/>
            <w:sz w:val="12"/>
          </w:rPr>
          <w:t>atomistic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46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47">
        <w:r>
          <w:rPr>
            <w:color w:val="0080AC"/>
            <w:w w:val="120"/>
            <w:sz w:val="12"/>
          </w:rPr>
          <w:t>mesoscale: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24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249">
        <w:r>
          <w:rPr>
            <w:color w:val="0080AC"/>
            <w:w w:val="120"/>
            <w:sz w:val="12"/>
          </w:rPr>
          <w:t>review.</w:t>
        </w:r>
      </w:hyperlink>
      <w:r>
        <w:rPr>
          <w:color w:val="0080AC"/>
          <w:w w:val="120"/>
          <w:sz w:val="12"/>
        </w:rPr>
        <w:t xml:space="preserve"> </w:t>
      </w:r>
      <w:hyperlink r:id="rId2250">
        <w:r>
          <w:rPr>
            <w:color w:val="0080AC"/>
            <w:w w:val="120"/>
            <w:sz w:val="12"/>
          </w:rPr>
          <w:t>Polym</w:t>
        </w:r>
      </w:hyperlink>
      <w:r>
        <w:rPr>
          <w:color w:val="0080AC"/>
          <w:w w:val="120"/>
          <w:sz w:val="12"/>
        </w:rPr>
        <w:t xml:space="preserve"> </w:t>
      </w:r>
      <w:hyperlink r:id="rId2251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2252">
        <w:r>
          <w:rPr>
            <w:color w:val="0080AC"/>
            <w:w w:val="120"/>
            <w:sz w:val="12"/>
          </w:rPr>
          <w:t>2016;56:385–428.</w:t>
        </w:r>
      </w:hyperlink>
    </w:p>
    <w:p w14:paraId="6B886957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302" w:hanging="392"/>
        <w:jc w:val="left"/>
        <w:rPr>
          <w:sz w:val="12"/>
        </w:rPr>
      </w:pPr>
      <w:hyperlink r:id="rId2253">
        <w:r>
          <w:rPr>
            <w:color w:val="0080AC"/>
            <w:w w:val="120"/>
            <w:sz w:val="12"/>
          </w:rPr>
          <w:t>Lin</w:t>
        </w:r>
      </w:hyperlink>
      <w:r>
        <w:rPr>
          <w:color w:val="0080AC"/>
          <w:w w:val="120"/>
          <w:sz w:val="12"/>
        </w:rPr>
        <w:t xml:space="preserve"> </w:t>
      </w:r>
      <w:hyperlink r:id="rId2254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w w:val="120"/>
          <w:sz w:val="12"/>
        </w:rPr>
        <w:t xml:space="preserve"> </w:t>
      </w:r>
      <w:hyperlink r:id="rId2255">
        <w:r>
          <w:rPr>
            <w:color w:val="0080AC"/>
            <w:w w:val="120"/>
            <w:sz w:val="12"/>
          </w:rPr>
          <w:t>Liu</w:t>
        </w:r>
      </w:hyperlink>
      <w:r>
        <w:rPr>
          <w:color w:val="0080AC"/>
          <w:w w:val="120"/>
          <w:sz w:val="12"/>
        </w:rPr>
        <w:t xml:space="preserve"> </w:t>
      </w:r>
      <w:hyperlink r:id="rId2256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w w:val="120"/>
          <w:sz w:val="12"/>
        </w:rPr>
        <w:t xml:space="preserve"> </w:t>
      </w:r>
      <w:hyperlink r:id="rId2257">
        <w:r>
          <w:rPr>
            <w:color w:val="0080AC"/>
            <w:w w:val="120"/>
            <w:sz w:val="12"/>
          </w:rPr>
          <w:t>Xu</w:t>
        </w:r>
      </w:hyperlink>
      <w:r>
        <w:rPr>
          <w:color w:val="0080AC"/>
          <w:w w:val="120"/>
          <w:sz w:val="12"/>
        </w:rPr>
        <w:t xml:space="preserve"> </w:t>
      </w:r>
      <w:hyperlink r:id="rId2258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w w:val="120"/>
          <w:sz w:val="12"/>
        </w:rPr>
        <w:t xml:space="preserve"> </w:t>
      </w:r>
      <w:hyperlink r:id="rId2259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w w:val="120"/>
          <w:sz w:val="12"/>
        </w:rPr>
        <w:t xml:space="preserve"> </w:t>
      </w:r>
      <w:hyperlink r:id="rId2260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w w:val="120"/>
          <w:sz w:val="12"/>
        </w:rPr>
        <w:t xml:space="preserve"> </w:t>
      </w:r>
      <w:hyperlink r:id="rId2261">
        <w:r>
          <w:rPr>
            <w:color w:val="0080AC"/>
            <w:w w:val="120"/>
            <w:sz w:val="12"/>
          </w:rPr>
          <w:t>Guan</w:t>
        </w:r>
      </w:hyperlink>
      <w:r>
        <w:rPr>
          <w:color w:val="0080AC"/>
          <w:w w:val="120"/>
          <w:sz w:val="12"/>
        </w:rPr>
        <w:t xml:space="preserve"> </w:t>
      </w:r>
      <w:hyperlink r:id="rId2262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2263">
        <w:r>
          <w:rPr>
            <w:color w:val="0080AC"/>
            <w:w w:val="120"/>
            <w:sz w:val="12"/>
          </w:rPr>
          <w:t>Wu</w:t>
        </w:r>
      </w:hyperlink>
      <w:r>
        <w:rPr>
          <w:color w:val="0080AC"/>
          <w:w w:val="120"/>
          <w:sz w:val="12"/>
        </w:rPr>
        <w:t xml:space="preserve"> </w:t>
      </w:r>
      <w:hyperlink r:id="rId2264">
        <w:r>
          <w:rPr>
            <w:color w:val="0080AC"/>
            <w:w w:val="120"/>
            <w:sz w:val="12"/>
          </w:rPr>
          <w:t>G.</w:t>
        </w:r>
      </w:hyperlink>
      <w:r>
        <w:rPr>
          <w:color w:val="0080AC"/>
          <w:w w:val="120"/>
          <w:sz w:val="12"/>
        </w:rPr>
        <w:t xml:space="preserve"> </w:t>
      </w:r>
      <w:hyperlink r:id="rId2265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w w:val="120"/>
          <w:sz w:val="12"/>
        </w:rPr>
        <w:t xml:space="preserve"> </w:t>
      </w:r>
      <w:hyperlink r:id="rId2266">
        <w:r>
          <w:rPr>
            <w:color w:val="0080AC"/>
            <w:w w:val="120"/>
            <w:sz w:val="12"/>
          </w:rPr>
          <w:t>interactions</w:t>
        </w:r>
      </w:hyperlink>
      <w:r>
        <w:rPr>
          <w:color w:val="0080AC"/>
          <w:w w:val="120"/>
          <w:sz w:val="12"/>
        </w:rPr>
        <w:t xml:space="preserve"> </w:t>
      </w:r>
      <w:hyperlink r:id="rId226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268">
        <w:r>
          <w:rPr>
            <w:color w:val="0080AC"/>
            <w:spacing w:val="-2"/>
            <w:w w:val="120"/>
            <w:sz w:val="12"/>
          </w:rPr>
          <w:t>segmental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269">
        <w:r>
          <w:rPr>
            <w:color w:val="0080AC"/>
            <w:spacing w:val="-2"/>
            <w:w w:val="120"/>
            <w:sz w:val="12"/>
          </w:rPr>
          <w:t>dynamics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270">
        <w:r>
          <w:rPr>
            <w:color w:val="0080AC"/>
            <w:spacing w:val="-2"/>
            <w:w w:val="120"/>
            <w:sz w:val="12"/>
          </w:rPr>
          <w:t>of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271">
        <w:r>
          <w:rPr>
            <w:color w:val="0080AC"/>
            <w:spacing w:val="-2"/>
            <w:w w:val="120"/>
            <w:sz w:val="12"/>
          </w:rPr>
          <w:t>poly(vinyl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272">
        <w:r>
          <w:rPr>
            <w:color w:val="0080AC"/>
            <w:spacing w:val="-2"/>
            <w:w w:val="120"/>
            <w:sz w:val="12"/>
          </w:rPr>
          <w:t>acetate)/silica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273">
        <w:r>
          <w:rPr>
            <w:color w:val="0080AC"/>
            <w:spacing w:val="-2"/>
            <w:w w:val="120"/>
            <w:sz w:val="12"/>
          </w:rPr>
          <w:t>nanocomposites.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274">
        <w:r>
          <w:rPr>
            <w:color w:val="0080AC"/>
            <w:spacing w:val="-2"/>
            <w:w w:val="120"/>
            <w:sz w:val="12"/>
          </w:rPr>
          <w:t>J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275">
        <w:r>
          <w:rPr>
            <w:color w:val="0080AC"/>
            <w:spacing w:val="-2"/>
            <w:w w:val="120"/>
            <w:sz w:val="12"/>
          </w:rPr>
          <w:t>Phys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276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2277">
        <w:r>
          <w:rPr>
            <w:color w:val="0080AC"/>
            <w:w w:val="120"/>
            <w:sz w:val="12"/>
          </w:rPr>
          <w:t>C</w:t>
        </w:r>
      </w:hyperlink>
      <w:r>
        <w:rPr>
          <w:color w:val="0080AC"/>
          <w:w w:val="120"/>
          <w:sz w:val="12"/>
        </w:rPr>
        <w:t xml:space="preserve"> </w:t>
      </w:r>
      <w:hyperlink r:id="rId2278">
        <w:r>
          <w:rPr>
            <w:color w:val="0080AC"/>
            <w:w w:val="120"/>
            <w:sz w:val="12"/>
          </w:rPr>
          <w:t>2015;119:12956–66.</w:t>
        </w:r>
      </w:hyperlink>
    </w:p>
    <w:p w14:paraId="6B3E30D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72" w:hanging="392"/>
        <w:jc w:val="left"/>
        <w:rPr>
          <w:sz w:val="12"/>
        </w:rPr>
      </w:pPr>
      <w:hyperlink r:id="rId2279">
        <w:r>
          <w:rPr>
            <w:color w:val="0080AC"/>
            <w:w w:val="120"/>
            <w:sz w:val="12"/>
          </w:rPr>
          <w:t>Klonos</w:t>
        </w:r>
      </w:hyperlink>
      <w:r>
        <w:rPr>
          <w:color w:val="0080AC"/>
          <w:w w:val="120"/>
          <w:sz w:val="12"/>
        </w:rPr>
        <w:t xml:space="preserve"> </w:t>
      </w:r>
      <w:hyperlink r:id="rId2280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w w:val="120"/>
          <w:sz w:val="12"/>
        </w:rPr>
        <w:t xml:space="preserve"> </w:t>
      </w:r>
      <w:hyperlink r:id="rId2281">
        <w:r>
          <w:rPr>
            <w:color w:val="0080AC"/>
            <w:w w:val="120"/>
            <w:sz w:val="12"/>
          </w:rPr>
          <w:t>Bolbukh</w:t>
        </w:r>
      </w:hyperlink>
      <w:r>
        <w:rPr>
          <w:color w:val="0080AC"/>
          <w:w w:val="120"/>
          <w:sz w:val="12"/>
        </w:rPr>
        <w:t xml:space="preserve"> </w:t>
      </w:r>
      <w:hyperlink r:id="rId2282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w w:val="120"/>
          <w:sz w:val="12"/>
        </w:rPr>
        <w:t xml:space="preserve"> </w:t>
      </w:r>
      <w:hyperlink r:id="rId2283">
        <w:r>
          <w:rPr>
            <w:color w:val="0080AC"/>
            <w:w w:val="120"/>
            <w:sz w:val="12"/>
          </w:rPr>
          <w:t>Koutsiara</w:t>
        </w:r>
      </w:hyperlink>
      <w:r>
        <w:rPr>
          <w:color w:val="0080AC"/>
          <w:w w:val="120"/>
          <w:sz w:val="12"/>
        </w:rPr>
        <w:t xml:space="preserve"> </w:t>
      </w:r>
      <w:hyperlink r:id="rId2284">
        <w:r>
          <w:rPr>
            <w:color w:val="0080AC"/>
            <w:w w:val="120"/>
            <w:sz w:val="12"/>
          </w:rPr>
          <w:t>CS,</w:t>
        </w:r>
      </w:hyperlink>
      <w:r>
        <w:rPr>
          <w:color w:val="0080AC"/>
          <w:w w:val="120"/>
          <w:sz w:val="12"/>
        </w:rPr>
        <w:t xml:space="preserve"> </w:t>
      </w:r>
      <w:hyperlink r:id="rId2285">
        <w:r>
          <w:rPr>
            <w:color w:val="0080AC"/>
            <w:w w:val="120"/>
            <w:sz w:val="12"/>
          </w:rPr>
          <w:t>Zafeiris</w:t>
        </w:r>
      </w:hyperlink>
      <w:r>
        <w:rPr>
          <w:color w:val="0080AC"/>
          <w:w w:val="120"/>
          <w:sz w:val="12"/>
        </w:rPr>
        <w:t xml:space="preserve"> </w:t>
      </w:r>
      <w:hyperlink r:id="rId2286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2287">
        <w:r>
          <w:rPr>
            <w:color w:val="0080AC"/>
            <w:w w:val="120"/>
            <w:sz w:val="12"/>
          </w:rPr>
          <w:t>Kalogeri</w:t>
        </w:r>
      </w:hyperlink>
      <w:r>
        <w:rPr>
          <w:color w:val="0080AC"/>
          <w:w w:val="120"/>
          <w:sz w:val="12"/>
        </w:rPr>
        <w:t xml:space="preserve"> </w:t>
      </w:r>
      <w:hyperlink r:id="rId2288">
        <w:r>
          <w:rPr>
            <w:color w:val="0080AC"/>
            <w:w w:val="120"/>
            <w:sz w:val="12"/>
          </w:rPr>
          <w:t>OD,</w:t>
        </w:r>
      </w:hyperlink>
      <w:r>
        <w:rPr>
          <w:color w:val="0080AC"/>
          <w:w w:val="120"/>
          <w:sz w:val="12"/>
        </w:rPr>
        <w:t xml:space="preserve"> </w:t>
      </w:r>
      <w:hyperlink r:id="rId2289">
        <w:r>
          <w:rPr>
            <w:color w:val="0080AC"/>
            <w:w w:val="120"/>
            <w:sz w:val="12"/>
          </w:rPr>
          <w:t>Sternik</w:t>
        </w:r>
      </w:hyperlink>
      <w:r>
        <w:rPr>
          <w:color w:val="0080AC"/>
          <w:w w:val="120"/>
          <w:sz w:val="12"/>
        </w:rPr>
        <w:t xml:space="preserve"> </w:t>
      </w:r>
      <w:hyperlink r:id="rId2290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w w:val="120"/>
          <w:sz w:val="12"/>
        </w:rPr>
        <w:t xml:space="preserve"> </w:t>
      </w:r>
      <w:hyperlink r:id="rId2291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2292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293">
        <w:r>
          <w:rPr>
            <w:color w:val="0080AC"/>
            <w:w w:val="120"/>
            <w:sz w:val="12"/>
          </w:rPr>
          <w:t>Morphology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294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295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29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297">
        <w:r>
          <w:rPr>
            <w:color w:val="0080AC"/>
            <w:w w:val="120"/>
            <w:sz w:val="12"/>
          </w:rPr>
          <w:t>investigation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29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299">
        <w:r>
          <w:rPr>
            <w:color w:val="0080AC"/>
            <w:w w:val="120"/>
            <w:sz w:val="12"/>
          </w:rPr>
          <w:t>low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00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01">
        <w:r>
          <w:rPr>
            <w:color w:val="0080AC"/>
            <w:w w:val="120"/>
            <w:sz w:val="12"/>
          </w:rPr>
          <w:t>weight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02">
        <w:r>
          <w:rPr>
            <w:color w:val="0080AC"/>
            <w:w w:val="120"/>
            <w:sz w:val="12"/>
          </w:rPr>
          <w:t>PDMS</w:t>
        </w:r>
      </w:hyperlink>
      <w:r>
        <w:rPr>
          <w:color w:val="0080AC"/>
          <w:w w:val="120"/>
          <w:sz w:val="12"/>
        </w:rPr>
        <w:t xml:space="preserve"> </w:t>
      </w:r>
      <w:hyperlink r:id="rId2303">
        <w:r>
          <w:rPr>
            <w:color w:val="0080AC"/>
            <w:w w:val="120"/>
            <w:sz w:val="12"/>
          </w:rPr>
          <w:t>adsorbed</w:t>
        </w:r>
      </w:hyperlink>
      <w:r>
        <w:rPr>
          <w:color w:val="0080AC"/>
          <w:w w:val="120"/>
          <w:sz w:val="12"/>
        </w:rPr>
        <w:t xml:space="preserve"> </w:t>
      </w:r>
      <w:hyperlink r:id="rId2304">
        <w:r>
          <w:rPr>
            <w:color w:val="0080AC"/>
            <w:w w:val="120"/>
            <w:sz w:val="12"/>
          </w:rPr>
          <w:t>onto</w:t>
        </w:r>
      </w:hyperlink>
      <w:r>
        <w:rPr>
          <w:color w:val="0080AC"/>
          <w:w w:val="120"/>
          <w:sz w:val="12"/>
        </w:rPr>
        <w:t xml:space="preserve"> </w:t>
      </w:r>
      <w:hyperlink r:id="rId2305">
        <w:r>
          <w:rPr>
            <w:color w:val="0080AC"/>
            <w:w w:val="120"/>
            <w:sz w:val="12"/>
          </w:rPr>
          <w:t>Stöber,</w:t>
        </w:r>
      </w:hyperlink>
      <w:r>
        <w:rPr>
          <w:color w:val="0080AC"/>
          <w:w w:val="120"/>
          <w:sz w:val="12"/>
        </w:rPr>
        <w:t xml:space="preserve"> </w:t>
      </w:r>
      <w:hyperlink r:id="rId2306">
        <w:r>
          <w:rPr>
            <w:color w:val="0080AC"/>
            <w:w w:val="120"/>
            <w:sz w:val="12"/>
          </w:rPr>
          <w:t>fumed,</w:t>
        </w:r>
      </w:hyperlink>
      <w:r>
        <w:rPr>
          <w:color w:val="0080AC"/>
          <w:w w:val="120"/>
          <w:sz w:val="12"/>
        </w:rPr>
        <w:t xml:space="preserve"> </w:t>
      </w:r>
      <w:hyperlink r:id="rId230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308">
        <w:r>
          <w:rPr>
            <w:color w:val="0080AC"/>
            <w:w w:val="120"/>
            <w:sz w:val="12"/>
          </w:rPr>
          <w:t>sol-gel</w:t>
        </w:r>
      </w:hyperlink>
      <w:r>
        <w:rPr>
          <w:color w:val="0080AC"/>
          <w:w w:val="120"/>
          <w:sz w:val="12"/>
        </w:rPr>
        <w:t xml:space="preserve"> </w:t>
      </w:r>
      <w:hyperlink r:id="rId2309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w w:val="120"/>
          <w:sz w:val="12"/>
        </w:rPr>
        <w:t xml:space="preserve"> </w:t>
      </w:r>
      <w:hyperlink r:id="rId2310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1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12">
        <w:r>
          <w:rPr>
            <w:color w:val="0080AC"/>
            <w:w w:val="120"/>
            <w:sz w:val="12"/>
          </w:rPr>
          <w:t>2018;148:1–13.</w:t>
        </w:r>
      </w:hyperlink>
    </w:p>
    <w:p w14:paraId="4BE42987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129" w:hanging="392"/>
        <w:jc w:val="left"/>
        <w:rPr>
          <w:sz w:val="12"/>
        </w:rPr>
      </w:pPr>
      <w:hyperlink r:id="rId2313">
        <w:r>
          <w:rPr>
            <w:color w:val="0080AC"/>
            <w:w w:val="120"/>
            <w:sz w:val="12"/>
          </w:rPr>
          <w:t>Kirst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14">
        <w:r>
          <w:rPr>
            <w:color w:val="0080AC"/>
            <w:w w:val="120"/>
            <w:sz w:val="12"/>
          </w:rPr>
          <w:t>KU,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15">
        <w:r>
          <w:rPr>
            <w:color w:val="0080AC"/>
            <w:w w:val="120"/>
            <w:sz w:val="12"/>
          </w:rPr>
          <w:t>Kremer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16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17">
        <w:r>
          <w:rPr>
            <w:color w:val="0080AC"/>
            <w:w w:val="120"/>
            <w:sz w:val="12"/>
          </w:rPr>
          <w:t>Litvinov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18">
        <w:r>
          <w:rPr>
            <w:color w:val="0080AC"/>
            <w:w w:val="120"/>
            <w:sz w:val="12"/>
          </w:rPr>
          <w:t>VM.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19">
        <w:r>
          <w:rPr>
            <w:color w:val="0080AC"/>
            <w:w w:val="120"/>
            <w:sz w:val="12"/>
          </w:rPr>
          <w:t>Broad-band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20">
        <w:r>
          <w:rPr>
            <w:color w:val="0080AC"/>
            <w:w w:val="120"/>
            <w:sz w:val="12"/>
          </w:rPr>
          <w:t>dielectric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21">
        <w:r>
          <w:rPr>
            <w:color w:val="0080AC"/>
            <w:w w:val="120"/>
            <w:sz w:val="12"/>
          </w:rPr>
          <w:t>spectroscopy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22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2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24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w w:val="120"/>
          <w:sz w:val="12"/>
        </w:rPr>
        <w:t xml:space="preserve"> </w:t>
      </w:r>
      <w:hyperlink r:id="rId232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232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327">
        <w:r>
          <w:rPr>
            <w:color w:val="0080AC"/>
            <w:w w:val="120"/>
            <w:sz w:val="12"/>
          </w:rPr>
          <w:t>bulk</w:t>
        </w:r>
      </w:hyperlink>
      <w:r>
        <w:rPr>
          <w:color w:val="0080AC"/>
          <w:w w:val="120"/>
          <w:sz w:val="12"/>
        </w:rPr>
        <w:t xml:space="preserve"> </w:t>
      </w:r>
      <w:hyperlink r:id="rId232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329">
        <w:r>
          <w:rPr>
            <w:color w:val="0080AC"/>
            <w:w w:val="120"/>
            <w:sz w:val="12"/>
          </w:rPr>
          <w:t>adsorbed</w:t>
        </w:r>
      </w:hyperlink>
      <w:r>
        <w:rPr>
          <w:color w:val="0080AC"/>
          <w:w w:val="120"/>
          <w:sz w:val="12"/>
        </w:rPr>
        <w:t xml:space="preserve"> </w:t>
      </w:r>
      <w:hyperlink r:id="rId2330">
        <w:r>
          <w:rPr>
            <w:color w:val="0080AC"/>
            <w:w w:val="120"/>
            <w:sz w:val="12"/>
          </w:rPr>
          <w:t>poly(dimethylsiloxane).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31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332">
        <w:r>
          <w:rPr>
            <w:color w:val="0080AC"/>
            <w:w w:val="120"/>
            <w:sz w:val="12"/>
          </w:rPr>
          <w:t>1993;26:975–80.</w:t>
        </w:r>
      </w:hyperlink>
    </w:p>
    <w:p w14:paraId="0B1A0B4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94" w:hanging="392"/>
        <w:jc w:val="left"/>
        <w:rPr>
          <w:sz w:val="12"/>
        </w:rPr>
      </w:pPr>
      <w:hyperlink r:id="rId2333">
        <w:r>
          <w:rPr>
            <w:color w:val="0080AC"/>
            <w:w w:val="120"/>
            <w:sz w:val="12"/>
          </w:rPr>
          <w:t>Klonos</w:t>
        </w:r>
      </w:hyperlink>
      <w:r>
        <w:rPr>
          <w:color w:val="0080AC"/>
          <w:w w:val="120"/>
          <w:sz w:val="12"/>
        </w:rPr>
        <w:t xml:space="preserve"> </w:t>
      </w:r>
      <w:hyperlink r:id="rId2334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w w:val="120"/>
          <w:sz w:val="12"/>
        </w:rPr>
        <w:t xml:space="preserve"> </w:t>
      </w:r>
      <w:hyperlink r:id="rId2335">
        <w:r>
          <w:rPr>
            <w:color w:val="0080AC"/>
            <w:w w:val="120"/>
            <w:sz w:val="12"/>
          </w:rPr>
          <w:t>Kyritsis</w:t>
        </w:r>
      </w:hyperlink>
      <w:r>
        <w:rPr>
          <w:color w:val="0080AC"/>
          <w:w w:val="120"/>
          <w:sz w:val="12"/>
        </w:rPr>
        <w:t xml:space="preserve"> </w:t>
      </w:r>
      <w:hyperlink r:id="rId2336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2337">
        <w:r>
          <w:rPr>
            <w:color w:val="0080AC"/>
            <w:w w:val="120"/>
            <w:sz w:val="12"/>
          </w:rPr>
          <w:t>Pissis</w:t>
        </w:r>
      </w:hyperlink>
      <w:r>
        <w:rPr>
          <w:color w:val="0080AC"/>
          <w:w w:val="120"/>
          <w:sz w:val="12"/>
        </w:rPr>
        <w:t xml:space="preserve"> </w:t>
      </w:r>
      <w:hyperlink r:id="rId2338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w w:val="120"/>
          <w:sz w:val="12"/>
        </w:rPr>
        <w:t xml:space="preserve"> </w:t>
      </w:r>
      <w:hyperlink r:id="rId2339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w w:val="120"/>
          <w:sz w:val="12"/>
        </w:rPr>
        <w:t xml:space="preserve"> </w:t>
      </w:r>
      <w:hyperlink r:id="rId234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341">
        <w:r>
          <w:rPr>
            <w:color w:val="0080AC"/>
            <w:w w:val="120"/>
            <w:sz w:val="12"/>
          </w:rPr>
          <w:t>surface</w:t>
        </w:r>
      </w:hyperlink>
      <w:r>
        <w:rPr>
          <w:color w:val="0080AC"/>
          <w:w w:val="120"/>
          <w:sz w:val="12"/>
        </w:rPr>
        <w:t xml:space="preserve"> </w:t>
      </w:r>
      <w:hyperlink r:id="rId2342">
        <w:r>
          <w:rPr>
            <w:color w:val="0080AC"/>
            <w:w w:val="120"/>
            <w:sz w:val="12"/>
          </w:rPr>
          <w:t>modification</w:t>
        </w:r>
      </w:hyperlink>
      <w:r>
        <w:rPr>
          <w:color w:val="0080AC"/>
          <w:w w:val="120"/>
          <w:sz w:val="12"/>
        </w:rPr>
        <w:t xml:space="preserve"> </w:t>
      </w:r>
      <w:hyperlink r:id="rId234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344">
        <w:r>
          <w:rPr>
            <w:color w:val="0080AC"/>
            <w:w w:val="120"/>
            <w:sz w:val="12"/>
          </w:rPr>
          <w:t>thermal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45">
        <w:r>
          <w:rPr>
            <w:color w:val="0080AC"/>
            <w:w w:val="120"/>
            <w:sz w:val="12"/>
          </w:rPr>
          <w:t>annealing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346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34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348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349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35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351">
        <w:r>
          <w:rPr>
            <w:color w:val="0080AC"/>
            <w:w w:val="120"/>
            <w:sz w:val="12"/>
          </w:rPr>
          <w:t>core-shell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352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353">
        <w:r>
          <w:rPr>
            <w:color w:val="0080AC"/>
            <w:w w:val="120"/>
            <w:sz w:val="12"/>
          </w:rPr>
          <w:t>based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54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2355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w w:val="120"/>
          <w:sz w:val="12"/>
        </w:rPr>
        <w:t xml:space="preserve"> </w:t>
      </w:r>
      <w:hyperlink r:id="rId235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357">
        <w:r>
          <w:rPr>
            <w:color w:val="0080AC"/>
            <w:w w:val="120"/>
            <w:sz w:val="12"/>
          </w:rPr>
          <w:t>adsorbed</w:t>
        </w:r>
      </w:hyperlink>
      <w:r>
        <w:rPr>
          <w:color w:val="0080AC"/>
          <w:w w:val="120"/>
          <w:sz w:val="12"/>
        </w:rPr>
        <w:t xml:space="preserve"> </w:t>
      </w:r>
      <w:hyperlink r:id="rId2358">
        <w:r>
          <w:rPr>
            <w:color w:val="0080AC"/>
            <w:w w:val="120"/>
            <w:sz w:val="12"/>
          </w:rPr>
          <w:t>PDMS.</w:t>
        </w:r>
      </w:hyperlink>
      <w:r>
        <w:rPr>
          <w:color w:val="0080AC"/>
          <w:w w:val="120"/>
          <w:sz w:val="12"/>
        </w:rPr>
        <w:t xml:space="preserve"> </w:t>
      </w:r>
      <w:hyperlink r:id="rId2359">
        <w:r>
          <w:rPr>
            <w:color w:val="0080AC"/>
            <w:w w:val="120"/>
            <w:sz w:val="12"/>
          </w:rPr>
          <w:t>Eur</w:t>
        </w:r>
      </w:hyperlink>
      <w:r>
        <w:rPr>
          <w:color w:val="0080AC"/>
          <w:w w:val="120"/>
          <w:sz w:val="12"/>
        </w:rPr>
        <w:t xml:space="preserve"> </w:t>
      </w:r>
      <w:hyperlink r:id="rId2360">
        <w:r>
          <w:rPr>
            <w:color w:val="0080AC"/>
            <w:w w:val="120"/>
            <w:sz w:val="12"/>
          </w:rPr>
          <w:t>Polym</w:t>
        </w:r>
      </w:hyperlink>
      <w:r>
        <w:rPr>
          <w:color w:val="0080AC"/>
          <w:w w:val="120"/>
          <w:sz w:val="12"/>
        </w:rPr>
        <w:t xml:space="preserve"> </w:t>
      </w:r>
      <w:hyperlink r:id="rId2361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2362">
        <w:r>
          <w:rPr>
            <w:color w:val="0080AC"/>
            <w:w w:val="120"/>
            <w:sz w:val="12"/>
          </w:rPr>
          <w:t>2015;70:342–59.</w:t>
        </w:r>
      </w:hyperlink>
    </w:p>
    <w:p w14:paraId="012F06C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07" w:hanging="392"/>
        <w:jc w:val="left"/>
        <w:rPr>
          <w:sz w:val="12"/>
        </w:rPr>
      </w:pPr>
      <w:hyperlink r:id="rId2363">
        <w:r>
          <w:rPr>
            <w:color w:val="0080AC"/>
            <w:w w:val="120"/>
            <w:sz w:val="12"/>
          </w:rPr>
          <w:t>Litvinov</w:t>
        </w:r>
      </w:hyperlink>
      <w:r>
        <w:rPr>
          <w:color w:val="0080AC"/>
          <w:w w:val="120"/>
          <w:sz w:val="12"/>
        </w:rPr>
        <w:t xml:space="preserve"> </w:t>
      </w:r>
      <w:hyperlink r:id="rId2364">
        <w:r>
          <w:rPr>
            <w:color w:val="0080AC"/>
            <w:w w:val="120"/>
            <w:sz w:val="12"/>
          </w:rPr>
          <w:t>VM,</w:t>
        </w:r>
      </w:hyperlink>
      <w:r>
        <w:rPr>
          <w:color w:val="0080AC"/>
          <w:w w:val="120"/>
          <w:sz w:val="12"/>
        </w:rPr>
        <w:t xml:space="preserve"> </w:t>
      </w:r>
      <w:hyperlink r:id="rId2365">
        <w:r>
          <w:rPr>
            <w:color w:val="0080AC"/>
            <w:w w:val="120"/>
            <w:sz w:val="12"/>
          </w:rPr>
          <w:t>Spies</w:t>
        </w:r>
      </w:hyperlink>
      <w:r>
        <w:rPr>
          <w:color w:val="0080AC"/>
          <w:w w:val="120"/>
          <w:sz w:val="12"/>
        </w:rPr>
        <w:t xml:space="preserve"> </w:t>
      </w:r>
      <w:hyperlink r:id="rId2366">
        <w:r>
          <w:rPr>
            <w:color w:val="0080AC"/>
            <w:w w:val="120"/>
            <w:sz w:val="12"/>
          </w:rPr>
          <w:t>HW.</w:t>
        </w:r>
      </w:hyperlink>
      <w:r>
        <w:rPr>
          <w:color w:val="0080AC"/>
          <w:w w:val="120"/>
          <w:sz w:val="12"/>
        </w:rPr>
        <w:t xml:space="preserve"> </w:t>
      </w:r>
      <w:hyperlink r:id="rId2367">
        <w:r>
          <w:rPr>
            <w:color w:val="0080AC"/>
            <w:w w:val="120"/>
            <w:sz w:val="12"/>
          </w:rPr>
          <w:t>2H</w:t>
        </w:r>
      </w:hyperlink>
      <w:r>
        <w:rPr>
          <w:color w:val="0080AC"/>
          <w:w w:val="120"/>
          <w:sz w:val="12"/>
        </w:rPr>
        <w:t xml:space="preserve"> </w:t>
      </w:r>
      <w:hyperlink r:id="rId2368">
        <w:r>
          <w:rPr>
            <w:color w:val="0080AC"/>
            <w:w w:val="120"/>
            <w:sz w:val="12"/>
          </w:rPr>
          <w:t>NMR</w:t>
        </w:r>
      </w:hyperlink>
      <w:r>
        <w:rPr>
          <w:color w:val="0080AC"/>
          <w:w w:val="120"/>
          <w:sz w:val="12"/>
        </w:rPr>
        <w:t xml:space="preserve"> </w:t>
      </w:r>
      <w:hyperlink r:id="rId2369">
        <w:r>
          <w:rPr>
            <w:color w:val="0080AC"/>
            <w:w w:val="120"/>
            <w:sz w:val="12"/>
          </w:rPr>
          <w:t>Study</w:t>
        </w:r>
      </w:hyperlink>
      <w:r>
        <w:rPr>
          <w:color w:val="0080AC"/>
          <w:w w:val="120"/>
          <w:sz w:val="12"/>
        </w:rPr>
        <w:t xml:space="preserve"> </w:t>
      </w:r>
      <w:hyperlink r:id="rId237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371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w w:val="120"/>
          <w:sz w:val="12"/>
        </w:rPr>
        <w:t xml:space="preserve"> </w:t>
      </w:r>
      <w:hyperlink r:id="rId2372">
        <w:r>
          <w:rPr>
            <w:color w:val="0080AC"/>
            <w:w w:val="120"/>
            <w:sz w:val="12"/>
          </w:rPr>
          <w:t>motions</w:t>
        </w:r>
      </w:hyperlink>
      <w:r>
        <w:rPr>
          <w:color w:val="0080AC"/>
          <w:w w:val="120"/>
          <w:sz w:val="12"/>
        </w:rPr>
        <w:t xml:space="preserve"> </w:t>
      </w:r>
      <w:hyperlink r:id="rId237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74">
        <w:r>
          <w:rPr>
            <w:color w:val="0080AC"/>
            <w:w w:val="120"/>
            <w:sz w:val="12"/>
          </w:rPr>
          <w:t>polydimethylsiloxane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7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76">
        <w:r>
          <w:rPr>
            <w:color w:val="0080AC"/>
            <w:w w:val="120"/>
            <w:sz w:val="12"/>
          </w:rPr>
          <w:t>its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77">
        <w:r>
          <w:rPr>
            <w:color w:val="0080AC"/>
            <w:w w:val="120"/>
            <w:sz w:val="12"/>
          </w:rPr>
          <w:t>mixtures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78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79">
        <w:r>
          <w:rPr>
            <w:color w:val="0080AC"/>
            <w:w w:val="120"/>
            <w:sz w:val="12"/>
          </w:rPr>
          <w:t>aerosils.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80">
        <w:r>
          <w:rPr>
            <w:color w:val="0080AC"/>
            <w:w w:val="120"/>
            <w:sz w:val="12"/>
          </w:rPr>
          <w:t>Die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81">
        <w:r>
          <w:rPr>
            <w:color w:val="0080AC"/>
            <w:w w:val="120"/>
            <w:sz w:val="12"/>
          </w:rPr>
          <w:t>Makromol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382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83">
        <w:r>
          <w:rPr>
            <w:color w:val="0080AC"/>
            <w:spacing w:val="-2"/>
            <w:w w:val="120"/>
            <w:sz w:val="12"/>
          </w:rPr>
          <w:t>1991;192:3005–19.</w:t>
        </w:r>
      </w:hyperlink>
    </w:p>
    <w:p w14:paraId="04238FF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197" w:hanging="392"/>
        <w:jc w:val="left"/>
        <w:rPr>
          <w:sz w:val="12"/>
        </w:rPr>
      </w:pPr>
      <w:hyperlink r:id="rId2384">
        <w:r>
          <w:rPr>
            <w:color w:val="0080AC"/>
            <w:w w:val="120"/>
            <w:sz w:val="12"/>
          </w:rPr>
          <w:t>Holt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85">
        <w:r>
          <w:rPr>
            <w:color w:val="0080AC"/>
            <w:w w:val="120"/>
            <w:sz w:val="12"/>
          </w:rPr>
          <w:t>AP,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86">
        <w:r>
          <w:rPr>
            <w:color w:val="0080AC"/>
            <w:w w:val="120"/>
            <w:sz w:val="12"/>
          </w:rPr>
          <w:t>Sangoro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87">
        <w:r>
          <w:rPr>
            <w:color w:val="0080AC"/>
            <w:w w:val="120"/>
            <w:sz w:val="12"/>
          </w:rPr>
          <w:t>JR,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88">
        <w:r>
          <w:rPr>
            <w:color w:val="0080AC"/>
            <w:w w:val="120"/>
            <w:sz w:val="12"/>
          </w:rPr>
          <w:t>Wang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89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90">
        <w:r>
          <w:rPr>
            <w:color w:val="0080AC"/>
            <w:w w:val="120"/>
            <w:sz w:val="12"/>
          </w:rPr>
          <w:t>Agapov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91">
        <w:r>
          <w:rPr>
            <w:color w:val="0080AC"/>
            <w:w w:val="120"/>
            <w:sz w:val="12"/>
          </w:rPr>
          <w:t>AL,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92">
        <w:r>
          <w:rPr>
            <w:color w:val="0080AC"/>
            <w:w w:val="120"/>
            <w:sz w:val="12"/>
          </w:rPr>
          <w:t>Sokolov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93">
        <w:r>
          <w:rPr>
            <w:color w:val="0080AC"/>
            <w:w w:val="120"/>
            <w:sz w:val="12"/>
          </w:rPr>
          <w:t>AP.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94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9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396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397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239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399">
        <w:r>
          <w:rPr>
            <w:color w:val="0080AC"/>
            <w:w w:val="120"/>
            <w:sz w:val="12"/>
          </w:rPr>
          <w:t>poly(2-vinylpyridine)</w:t>
        </w:r>
      </w:hyperlink>
      <w:r>
        <w:rPr>
          <w:color w:val="0080AC"/>
          <w:w w:val="120"/>
          <w:sz w:val="12"/>
        </w:rPr>
        <w:t xml:space="preserve"> </w:t>
      </w:r>
      <w:hyperlink r:id="rId2400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2401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02">
        <w:r>
          <w:rPr>
            <w:color w:val="0080AC"/>
            <w:spacing w:val="-2"/>
            <w:w w:val="120"/>
            <w:sz w:val="12"/>
          </w:rPr>
          <w:t>2013;46:4168–73.</w:t>
        </w:r>
      </w:hyperlink>
    </w:p>
    <w:p w14:paraId="63565C0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96" w:hanging="392"/>
        <w:jc w:val="left"/>
        <w:rPr>
          <w:sz w:val="12"/>
        </w:rPr>
      </w:pPr>
      <w:hyperlink r:id="rId2403">
        <w:r>
          <w:rPr>
            <w:color w:val="0080AC"/>
            <w:w w:val="120"/>
            <w:sz w:val="12"/>
          </w:rPr>
          <w:t>Tsagaropoulos</w:t>
        </w:r>
      </w:hyperlink>
      <w:r>
        <w:rPr>
          <w:color w:val="0080AC"/>
          <w:w w:val="120"/>
          <w:sz w:val="12"/>
        </w:rPr>
        <w:t xml:space="preserve"> </w:t>
      </w:r>
      <w:hyperlink r:id="rId2404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w w:val="120"/>
          <w:sz w:val="12"/>
        </w:rPr>
        <w:t xml:space="preserve"> </w:t>
      </w:r>
      <w:hyperlink r:id="rId2405">
        <w:r>
          <w:rPr>
            <w:color w:val="0080AC"/>
            <w:w w:val="120"/>
            <w:sz w:val="12"/>
          </w:rPr>
          <w:t>Eisenberg</w:t>
        </w:r>
      </w:hyperlink>
      <w:r>
        <w:rPr>
          <w:color w:val="0080AC"/>
          <w:w w:val="120"/>
          <w:sz w:val="12"/>
        </w:rPr>
        <w:t xml:space="preserve"> </w:t>
      </w:r>
      <w:hyperlink r:id="rId2406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w w:val="120"/>
          <w:sz w:val="12"/>
        </w:rPr>
        <w:t xml:space="preserve"> </w:t>
      </w:r>
      <w:hyperlink r:id="rId2407">
        <w:r>
          <w:rPr>
            <w:color w:val="0080AC"/>
            <w:w w:val="120"/>
            <w:sz w:val="12"/>
          </w:rPr>
          <w:t>Dynamic</w:t>
        </w:r>
      </w:hyperlink>
      <w:r>
        <w:rPr>
          <w:color w:val="0080AC"/>
          <w:w w:val="120"/>
          <w:sz w:val="12"/>
        </w:rPr>
        <w:t xml:space="preserve"> </w:t>
      </w:r>
      <w:hyperlink r:id="rId2408">
        <w:r>
          <w:rPr>
            <w:color w:val="0080AC"/>
            <w:w w:val="120"/>
            <w:sz w:val="12"/>
          </w:rPr>
          <w:t>mechanical</w:t>
        </w:r>
      </w:hyperlink>
      <w:r>
        <w:rPr>
          <w:color w:val="0080AC"/>
          <w:w w:val="120"/>
          <w:sz w:val="12"/>
        </w:rPr>
        <w:t xml:space="preserve"> </w:t>
      </w:r>
      <w:hyperlink r:id="rId2409">
        <w:r>
          <w:rPr>
            <w:color w:val="0080AC"/>
            <w:w w:val="120"/>
            <w:sz w:val="12"/>
          </w:rPr>
          <w:t>study</w:t>
        </w:r>
      </w:hyperlink>
      <w:r>
        <w:rPr>
          <w:color w:val="0080AC"/>
          <w:w w:val="120"/>
          <w:sz w:val="12"/>
        </w:rPr>
        <w:t xml:space="preserve"> </w:t>
      </w:r>
      <w:hyperlink r:id="rId241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411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2412">
        <w:r>
          <w:rPr>
            <w:color w:val="0080AC"/>
            <w:w w:val="120"/>
            <w:sz w:val="12"/>
          </w:rPr>
          <w:t>factors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13">
        <w:r>
          <w:rPr>
            <w:color w:val="0080AC"/>
            <w:w w:val="120"/>
            <w:sz w:val="12"/>
          </w:rPr>
          <w:t>affecting</w:t>
        </w:r>
      </w:hyperlink>
      <w:r>
        <w:rPr>
          <w:color w:val="0080AC"/>
          <w:w w:val="120"/>
          <w:sz w:val="12"/>
        </w:rPr>
        <w:t xml:space="preserve"> </w:t>
      </w:r>
      <w:hyperlink r:id="rId2414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2415">
        <w:r>
          <w:rPr>
            <w:color w:val="0080AC"/>
            <w:w w:val="120"/>
            <w:sz w:val="12"/>
          </w:rPr>
          <w:t>two</w:t>
        </w:r>
      </w:hyperlink>
      <w:r>
        <w:rPr>
          <w:color w:val="0080AC"/>
          <w:w w:val="120"/>
          <w:sz w:val="12"/>
        </w:rPr>
        <w:t xml:space="preserve"> </w:t>
      </w:r>
      <w:hyperlink r:id="rId2416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w w:val="120"/>
          <w:sz w:val="12"/>
        </w:rPr>
        <w:t xml:space="preserve"> </w:t>
      </w:r>
      <w:hyperlink r:id="rId2417">
        <w:r>
          <w:rPr>
            <w:color w:val="0080AC"/>
            <w:w w:val="120"/>
            <w:sz w:val="12"/>
          </w:rPr>
          <w:t>transition</w:t>
        </w:r>
      </w:hyperlink>
      <w:r>
        <w:rPr>
          <w:color w:val="0080AC"/>
          <w:w w:val="120"/>
          <w:sz w:val="12"/>
        </w:rPr>
        <w:t xml:space="preserve"> </w:t>
      </w:r>
      <w:hyperlink r:id="rId2418">
        <w:r>
          <w:rPr>
            <w:color w:val="0080AC"/>
            <w:w w:val="120"/>
            <w:sz w:val="12"/>
          </w:rPr>
          <w:t>behavior</w:t>
        </w:r>
      </w:hyperlink>
      <w:r>
        <w:rPr>
          <w:color w:val="0080AC"/>
          <w:w w:val="120"/>
          <w:sz w:val="12"/>
        </w:rPr>
        <w:t xml:space="preserve"> </w:t>
      </w:r>
      <w:hyperlink r:id="rId241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420">
        <w:r>
          <w:rPr>
            <w:color w:val="0080AC"/>
            <w:w w:val="120"/>
            <w:sz w:val="12"/>
          </w:rPr>
          <w:t>filled</w:t>
        </w:r>
      </w:hyperlink>
      <w:r>
        <w:rPr>
          <w:color w:val="0080AC"/>
          <w:w w:val="120"/>
          <w:sz w:val="12"/>
        </w:rPr>
        <w:t xml:space="preserve"> </w:t>
      </w:r>
      <w:hyperlink r:id="rId2421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w w:val="120"/>
          <w:sz w:val="12"/>
        </w:rPr>
        <w:t xml:space="preserve"> </w:t>
      </w:r>
      <w:hyperlink r:id="rId2422">
        <w:r>
          <w:rPr>
            <w:color w:val="0080AC"/>
            <w:w w:val="120"/>
            <w:sz w:val="12"/>
          </w:rPr>
          <w:t>Similarities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2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24">
        <w:r>
          <w:rPr>
            <w:color w:val="0080AC"/>
            <w:w w:val="120"/>
            <w:sz w:val="12"/>
          </w:rPr>
          <w:t>differences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25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26">
        <w:r>
          <w:rPr>
            <w:color w:val="0080AC"/>
            <w:w w:val="120"/>
            <w:sz w:val="12"/>
          </w:rPr>
          <w:t>random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27">
        <w:r>
          <w:rPr>
            <w:color w:val="0080AC"/>
            <w:w w:val="120"/>
            <w:sz w:val="12"/>
          </w:rPr>
          <w:t>ionomers.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28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29">
        <w:r>
          <w:rPr>
            <w:color w:val="0080AC"/>
            <w:w w:val="120"/>
            <w:sz w:val="12"/>
          </w:rPr>
          <w:t>1995;28:6067–77.</w:t>
        </w:r>
      </w:hyperlink>
    </w:p>
    <w:p w14:paraId="0316775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486" w:hanging="392"/>
        <w:jc w:val="both"/>
        <w:rPr>
          <w:sz w:val="12"/>
        </w:rPr>
      </w:pPr>
      <w:hyperlink r:id="rId2430">
        <w:r>
          <w:rPr>
            <w:color w:val="0080AC"/>
            <w:w w:val="120"/>
            <w:sz w:val="12"/>
          </w:rPr>
          <w:t>Natarajan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31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432">
        <w:r>
          <w:rPr>
            <w:color w:val="0080AC"/>
            <w:w w:val="120"/>
            <w:sz w:val="12"/>
          </w:rPr>
          <w:t>Li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33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434">
        <w:r>
          <w:rPr>
            <w:color w:val="0080AC"/>
            <w:w w:val="120"/>
            <w:sz w:val="12"/>
          </w:rPr>
          <w:t>Deng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35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436">
        <w:r>
          <w:rPr>
            <w:color w:val="0080AC"/>
            <w:w w:val="120"/>
            <w:sz w:val="12"/>
          </w:rPr>
          <w:t>Brinson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37">
        <w:r>
          <w:rPr>
            <w:color w:val="0080AC"/>
            <w:w w:val="120"/>
            <w:sz w:val="12"/>
          </w:rPr>
          <w:t>LC,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438">
        <w:r>
          <w:rPr>
            <w:color w:val="0080AC"/>
            <w:w w:val="120"/>
            <w:sz w:val="12"/>
          </w:rPr>
          <w:t>Schadler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39">
        <w:r>
          <w:rPr>
            <w:color w:val="0080AC"/>
            <w:w w:val="120"/>
            <w:sz w:val="12"/>
          </w:rPr>
          <w:t>LS.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440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4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442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43">
        <w:r>
          <w:rPr>
            <w:color w:val="0080AC"/>
            <w:w w:val="120"/>
            <w:sz w:val="12"/>
          </w:rPr>
          <w:t>energetics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44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45">
        <w:r>
          <w:rPr>
            <w:color w:val="0080AC"/>
            <w:w w:val="120"/>
            <w:sz w:val="12"/>
          </w:rPr>
          <w:t>dispersion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4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47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48">
        <w:r>
          <w:rPr>
            <w:color w:val="0080AC"/>
            <w:w w:val="120"/>
            <w:sz w:val="12"/>
          </w:rPr>
          <w:t>transition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49">
        <w:r>
          <w:rPr>
            <w:color w:val="0080AC"/>
            <w:w w:val="120"/>
            <w:sz w:val="12"/>
          </w:rPr>
          <w:t>temperature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5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5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5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2453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2454">
        <w:r>
          <w:rPr>
            <w:color w:val="0080AC"/>
            <w:w w:val="120"/>
            <w:sz w:val="12"/>
          </w:rPr>
          <w:t>2013;46:2833–41.</w:t>
        </w:r>
      </w:hyperlink>
    </w:p>
    <w:p w14:paraId="0FEBF3B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62" w:hanging="392"/>
        <w:jc w:val="left"/>
        <w:rPr>
          <w:sz w:val="12"/>
        </w:rPr>
      </w:pPr>
      <w:hyperlink r:id="rId2455">
        <w:r>
          <w:rPr>
            <w:color w:val="0080AC"/>
            <w:w w:val="120"/>
            <w:sz w:val="12"/>
          </w:rPr>
          <w:t>Starr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56">
        <w:r>
          <w:rPr>
            <w:color w:val="0080AC"/>
            <w:w w:val="120"/>
            <w:sz w:val="12"/>
          </w:rPr>
          <w:t>FW,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57">
        <w:r>
          <w:rPr>
            <w:color w:val="0080AC"/>
            <w:w w:val="120"/>
            <w:sz w:val="12"/>
          </w:rPr>
          <w:t>Douglas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58">
        <w:r>
          <w:rPr>
            <w:color w:val="0080AC"/>
            <w:w w:val="120"/>
            <w:sz w:val="12"/>
          </w:rPr>
          <w:t>JF,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59">
        <w:r>
          <w:rPr>
            <w:color w:val="0080AC"/>
            <w:w w:val="120"/>
            <w:sz w:val="12"/>
          </w:rPr>
          <w:t>Meng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60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61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62">
        <w:r>
          <w:rPr>
            <w:color w:val="0080AC"/>
            <w:w w:val="120"/>
            <w:sz w:val="12"/>
          </w:rPr>
          <w:t>SK.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63">
        <w:r>
          <w:rPr>
            <w:color w:val="0080AC"/>
            <w:w w:val="120"/>
            <w:sz w:val="12"/>
          </w:rPr>
          <w:t>Bound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64">
        <w:r>
          <w:rPr>
            <w:color w:val="0080AC"/>
            <w:w w:val="120"/>
            <w:sz w:val="12"/>
          </w:rPr>
          <w:t>layers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465">
        <w:r>
          <w:rPr>
            <w:color w:val="0080AC"/>
            <w:w w:val="120"/>
            <w:sz w:val="12"/>
          </w:rPr>
          <w:t>“Cloak”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466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6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2468">
        <w:r>
          <w:rPr>
            <w:color w:val="0080AC"/>
            <w:w w:val="120"/>
            <w:sz w:val="12"/>
          </w:rPr>
          <w:t>strongly</w:t>
        </w:r>
      </w:hyperlink>
      <w:r>
        <w:rPr>
          <w:color w:val="0080AC"/>
          <w:w w:val="120"/>
          <w:sz w:val="12"/>
        </w:rPr>
        <w:t xml:space="preserve"> </w:t>
      </w:r>
      <w:hyperlink r:id="rId2469">
        <w:r>
          <w:rPr>
            <w:color w:val="0080AC"/>
            <w:w w:val="120"/>
            <w:sz w:val="12"/>
          </w:rPr>
          <w:t>interacting</w:t>
        </w:r>
      </w:hyperlink>
      <w:r>
        <w:rPr>
          <w:color w:val="0080AC"/>
          <w:w w:val="120"/>
          <w:sz w:val="12"/>
        </w:rPr>
        <w:t xml:space="preserve"> </w:t>
      </w:r>
      <w:hyperlink r:id="rId247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2471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2472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2473">
        <w:r>
          <w:rPr>
            <w:color w:val="0080AC"/>
            <w:w w:val="120"/>
            <w:sz w:val="12"/>
          </w:rPr>
          <w:t>Nano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74">
        <w:r>
          <w:rPr>
            <w:color w:val="0080AC"/>
            <w:spacing w:val="-2"/>
            <w:w w:val="120"/>
            <w:sz w:val="12"/>
          </w:rPr>
          <w:t>2016;10:10960–5.</w:t>
        </w:r>
      </w:hyperlink>
    </w:p>
    <w:p w14:paraId="69F130B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77" w:hanging="392"/>
        <w:jc w:val="left"/>
        <w:rPr>
          <w:sz w:val="12"/>
        </w:rPr>
      </w:pPr>
      <w:hyperlink r:id="rId2475">
        <w:r>
          <w:rPr>
            <w:color w:val="0080AC"/>
            <w:w w:val="120"/>
            <w:sz w:val="12"/>
          </w:rPr>
          <w:t>Starr</w:t>
        </w:r>
      </w:hyperlink>
      <w:r>
        <w:rPr>
          <w:color w:val="0080AC"/>
          <w:w w:val="120"/>
          <w:sz w:val="12"/>
        </w:rPr>
        <w:t xml:space="preserve"> </w:t>
      </w:r>
      <w:hyperlink r:id="rId2476">
        <w:r>
          <w:rPr>
            <w:color w:val="0080AC"/>
            <w:w w:val="120"/>
            <w:sz w:val="12"/>
          </w:rPr>
          <w:t>FW,</w:t>
        </w:r>
      </w:hyperlink>
      <w:r>
        <w:rPr>
          <w:color w:val="0080AC"/>
          <w:w w:val="120"/>
          <w:sz w:val="12"/>
        </w:rPr>
        <w:t xml:space="preserve"> </w:t>
      </w:r>
      <w:hyperlink r:id="rId2477">
        <w:r>
          <w:rPr>
            <w:color w:val="0080AC"/>
            <w:w w:val="120"/>
            <w:sz w:val="12"/>
          </w:rPr>
          <w:t>Schrøder</w:t>
        </w:r>
      </w:hyperlink>
      <w:r>
        <w:rPr>
          <w:color w:val="0080AC"/>
          <w:w w:val="120"/>
          <w:sz w:val="12"/>
        </w:rPr>
        <w:t xml:space="preserve"> </w:t>
      </w:r>
      <w:hyperlink r:id="rId2478">
        <w:r>
          <w:rPr>
            <w:color w:val="0080AC"/>
            <w:w w:val="120"/>
            <w:sz w:val="12"/>
          </w:rPr>
          <w:t>TB,</w:t>
        </w:r>
      </w:hyperlink>
      <w:r>
        <w:rPr>
          <w:color w:val="0080AC"/>
          <w:w w:val="120"/>
          <w:sz w:val="12"/>
        </w:rPr>
        <w:t xml:space="preserve"> </w:t>
      </w:r>
      <w:hyperlink r:id="rId2479">
        <w:r>
          <w:rPr>
            <w:color w:val="0080AC"/>
            <w:w w:val="120"/>
            <w:sz w:val="12"/>
          </w:rPr>
          <w:t>Glotzer</w:t>
        </w:r>
      </w:hyperlink>
      <w:r>
        <w:rPr>
          <w:color w:val="0080AC"/>
          <w:w w:val="120"/>
          <w:sz w:val="12"/>
        </w:rPr>
        <w:t xml:space="preserve"> </w:t>
      </w:r>
      <w:hyperlink r:id="rId2480">
        <w:r>
          <w:rPr>
            <w:color w:val="0080AC"/>
            <w:w w:val="120"/>
            <w:sz w:val="12"/>
          </w:rPr>
          <w:t>SC.</w:t>
        </w:r>
      </w:hyperlink>
      <w:r>
        <w:rPr>
          <w:color w:val="0080AC"/>
          <w:w w:val="120"/>
          <w:sz w:val="12"/>
        </w:rPr>
        <w:t xml:space="preserve"> </w:t>
      </w:r>
      <w:hyperlink r:id="rId2481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w w:val="120"/>
          <w:sz w:val="12"/>
        </w:rPr>
        <w:t xml:space="preserve"> </w:t>
      </w:r>
      <w:hyperlink r:id="rId2482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483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2484">
        <w:r>
          <w:rPr>
            <w:color w:val="0080AC"/>
            <w:w w:val="120"/>
            <w:sz w:val="12"/>
          </w:rPr>
          <w:t>nanoscopic</w:t>
        </w:r>
      </w:hyperlink>
      <w:r>
        <w:rPr>
          <w:color w:val="0080AC"/>
          <w:w w:val="120"/>
          <w:sz w:val="12"/>
        </w:rPr>
        <w:t xml:space="preserve"> </w:t>
      </w:r>
      <w:hyperlink r:id="rId2485">
        <w:r>
          <w:rPr>
            <w:color w:val="0080AC"/>
            <w:w w:val="120"/>
            <w:sz w:val="12"/>
          </w:rPr>
          <w:t>filler</w:t>
        </w:r>
      </w:hyperlink>
      <w:r>
        <w:rPr>
          <w:color w:val="0080AC"/>
          <w:w w:val="120"/>
          <w:sz w:val="12"/>
        </w:rPr>
        <w:t xml:space="preserve"> </w:t>
      </w:r>
      <w:hyperlink r:id="rId2486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248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488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8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0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2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3">
        <w:r>
          <w:rPr>
            <w:color w:val="0080AC"/>
            <w:w w:val="120"/>
            <w:sz w:val="12"/>
          </w:rPr>
          <w:t>simulated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5">
        <w:r>
          <w:rPr>
            <w:color w:val="0080AC"/>
            <w:w w:val="120"/>
            <w:sz w:val="12"/>
          </w:rPr>
          <w:t>melt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8">
        <w:r>
          <w:rPr>
            <w:color w:val="0080AC"/>
            <w:w w:val="120"/>
            <w:sz w:val="12"/>
          </w:rPr>
          <w:t>relationship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499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500">
        <w:r>
          <w:rPr>
            <w:color w:val="0080AC"/>
            <w:w w:val="120"/>
            <w:sz w:val="12"/>
          </w:rPr>
          <w:t>ultrathin</w:t>
        </w:r>
      </w:hyperlink>
      <w:r>
        <w:rPr>
          <w:color w:val="0080AC"/>
          <w:w w:val="120"/>
          <w:sz w:val="12"/>
        </w:rPr>
        <w:t xml:space="preserve"> </w:t>
      </w:r>
      <w:hyperlink r:id="rId2501">
        <w:r>
          <w:rPr>
            <w:color w:val="0080AC"/>
            <w:w w:val="120"/>
            <w:sz w:val="12"/>
          </w:rPr>
          <w:t>films.</w:t>
        </w:r>
      </w:hyperlink>
      <w:r>
        <w:rPr>
          <w:color w:val="0080AC"/>
          <w:w w:val="120"/>
          <w:sz w:val="12"/>
        </w:rPr>
        <w:t xml:space="preserve"> </w:t>
      </w:r>
      <w:hyperlink r:id="rId2502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503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2504">
        <w:r>
          <w:rPr>
            <w:color w:val="0080AC"/>
            <w:w w:val="120"/>
            <w:sz w:val="12"/>
          </w:rPr>
          <w:t>E</w:t>
        </w:r>
      </w:hyperlink>
      <w:r>
        <w:rPr>
          <w:color w:val="0080AC"/>
          <w:w w:val="120"/>
          <w:sz w:val="12"/>
        </w:rPr>
        <w:t xml:space="preserve"> </w:t>
      </w:r>
      <w:hyperlink r:id="rId2505">
        <w:r>
          <w:rPr>
            <w:color w:val="0080AC"/>
            <w:w w:val="120"/>
            <w:sz w:val="12"/>
          </w:rPr>
          <w:t>2001;64,</w:t>
        </w:r>
      </w:hyperlink>
      <w:r>
        <w:rPr>
          <w:color w:val="0080AC"/>
          <w:w w:val="120"/>
          <w:sz w:val="12"/>
        </w:rPr>
        <w:t xml:space="preserve"> </w:t>
      </w:r>
      <w:hyperlink r:id="rId2506">
        <w:r>
          <w:rPr>
            <w:color w:val="0080AC"/>
            <w:w w:val="120"/>
            <w:sz w:val="12"/>
          </w:rPr>
          <w:t>021802/1-6.</w:t>
        </w:r>
      </w:hyperlink>
    </w:p>
    <w:p w14:paraId="64E68B4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07" w:hanging="392"/>
        <w:jc w:val="left"/>
        <w:rPr>
          <w:sz w:val="12"/>
        </w:rPr>
      </w:pPr>
      <w:hyperlink r:id="rId2507">
        <w:r>
          <w:rPr>
            <w:color w:val="0080AC"/>
            <w:w w:val="120"/>
            <w:sz w:val="12"/>
          </w:rPr>
          <w:t>Starr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08">
        <w:r>
          <w:rPr>
            <w:color w:val="0080AC"/>
            <w:w w:val="120"/>
            <w:sz w:val="12"/>
          </w:rPr>
          <w:t>FW,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09">
        <w:r>
          <w:rPr>
            <w:color w:val="0080AC"/>
            <w:w w:val="120"/>
            <w:sz w:val="12"/>
          </w:rPr>
          <w:t>Douglas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10">
        <w:r>
          <w:rPr>
            <w:color w:val="0080AC"/>
            <w:w w:val="120"/>
            <w:sz w:val="12"/>
          </w:rPr>
          <w:t>JF.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11">
        <w:r>
          <w:rPr>
            <w:color w:val="0080AC"/>
            <w:w w:val="120"/>
            <w:sz w:val="12"/>
          </w:rPr>
          <w:t>Modifying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12">
        <w:r>
          <w:rPr>
            <w:color w:val="0080AC"/>
            <w:w w:val="120"/>
            <w:sz w:val="12"/>
          </w:rPr>
          <w:t>fragility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1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14">
        <w:r>
          <w:rPr>
            <w:color w:val="0080AC"/>
            <w:w w:val="120"/>
            <w:sz w:val="12"/>
          </w:rPr>
          <w:t>collective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15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1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51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518">
        <w:r>
          <w:rPr>
            <w:color w:val="0080AC"/>
            <w:w w:val="120"/>
            <w:sz w:val="12"/>
          </w:rPr>
          <w:t>melts</w:t>
        </w:r>
      </w:hyperlink>
      <w:r>
        <w:rPr>
          <w:color w:val="0080AC"/>
          <w:w w:val="120"/>
          <w:sz w:val="12"/>
        </w:rPr>
        <w:t xml:space="preserve"> </w:t>
      </w:r>
      <w:hyperlink r:id="rId2519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w w:val="120"/>
          <w:sz w:val="12"/>
        </w:rPr>
        <w:t xml:space="preserve"> </w:t>
      </w:r>
      <w:hyperlink r:id="rId2520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2521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522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2523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2524">
        <w:r>
          <w:rPr>
            <w:color w:val="0080AC"/>
            <w:w w:val="120"/>
            <w:sz w:val="12"/>
          </w:rPr>
          <w:t>2011;106,</w:t>
        </w:r>
      </w:hyperlink>
      <w:r>
        <w:rPr>
          <w:color w:val="0080AC"/>
          <w:w w:val="120"/>
          <w:sz w:val="12"/>
        </w:rPr>
        <w:t xml:space="preserve"> </w:t>
      </w:r>
      <w:hyperlink r:id="rId2525">
        <w:r>
          <w:rPr>
            <w:color w:val="0080AC"/>
            <w:w w:val="120"/>
            <w:sz w:val="12"/>
          </w:rPr>
          <w:t>115702/1-4.</w:t>
        </w:r>
      </w:hyperlink>
    </w:p>
    <w:p w14:paraId="7B7B43B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99" w:hanging="392"/>
        <w:jc w:val="left"/>
        <w:rPr>
          <w:sz w:val="12"/>
        </w:rPr>
      </w:pPr>
      <w:hyperlink r:id="rId2526">
        <w:r>
          <w:rPr>
            <w:color w:val="0080AC"/>
            <w:w w:val="120"/>
            <w:sz w:val="12"/>
          </w:rPr>
          <w:t>Pazmi</w:t>
        </w:r>
      </w:hyperlink>
      <w:r>
        <w:rPr>
          <w:color w:val="0080AC"/>
          <w:w w:val="120"/>
          <w:sz w:val="12"/>
        </w:rPr>
        <w:t>n</w:t>
      </w:r>
      <w:hyperlink r:id="rId2527">
        <w:r>
          <w:rPr>
            <w:color w:val="0080AC"/>
            <w:w w:val="120"/>
            <w:sz w:val="12"/>
          </w:rPr>
          <w:t>˜o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28">
        <w:r>
          <w:rPr>
            <w:color w:val="0080AC"/>
            <w:w w:val="120"/>
            <w:sz w:val="12"/>
          </w:rPr>
          <w:t>Betancourt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29">
        <w:r>
          <w:rPr>
            <w:color w:val="0080AC"/>
            <w:w w:val="120"/>
            <w:sz w:val="12"/>
          </w:rPr>
          <w:t>BA,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30">
        <w:r>
          <w:rPr>
            <w:color w:val="0080AC"/>
            <w:w w:val="120"/>
            <w:sz w:val="12"/>
          </w:rPr>
          <w:t>Douglas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31">
        <w:r>
          <w:rPr>
            <w:color w:val="0080AC"/>
            <w:w w:val="120"/>
            <w:sz w:val="12"/>
          </w:rPr>
          <w:t>JF,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32">
        <w:r>
          <w:rPr>
            <w:color w:val="0080AC"/>
            <w:w w:val="120"/>
            <w:sz w:val="12"/>
          </w:rPr>
          <w:t>Starr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33">
        <w:r>
          <w:rPr>
            <w:color w:val="0080AC"/>
            <w:w w:val="120"/>
            <w:sz w:val="12"/>
          </w:rPr>
          <w:t>FW.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34">
        <w:r>
          <w:rPr>
            <w:color w:val="0080AC"/>
            <w:w w:val="120"/>
            <w:sz w:val="12"/>
          </w:rPr>
          <w:t>Fragility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3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36">
        <w:r>
          <w:rPr>
            <w:color w:val="0080AC"/>
            <w:w w:val="120"/>
            <w:sz w:val="12"/>
          </w:rPr>
          <w:t>cooperative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537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538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539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540">
        <w:r>
          <w:rPr>
            <w:color w:val="0080AC"/>
            <w:w w:val="120"/>
            <w:sz w:val="12"/>
          </w:rPr>
          <w:t>glass-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541">
        <w:r>
          <w:rPr>
            <w:color w:val="0080AC"/>
            <w:w w:val="120"/>
            <w:sz w:val="12"/>
          </w:rPr>
          <w:t>forming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542">
        <w:r>
          <w:rPr>
            <w:color w:val="0080AC"/>
            <w:w w:val="120"/>
            <w:sz w:val="12"/>
          </w:rPr>
          <w:t>polymer-nanoparticle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543">
        <w:r>
          <w:rPr>
            <w:color w:val="0080AC"/>
            <w:w w:val="120"/>
            <w:sz w:val="12"/>
          </w:rPr>
          <w:t>composite.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544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545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546">
        <w:r>
          <w:rPr>
            <w:color w:val="0080AC"/>
            <w:spacing w:val="-2"/>
            <w:w w:val="120"/>
            <w:sz w:val="12"/>
          </w:rPr>
          <w:t>2013;9:241–54.</w:t>
        </w:r>
      </w:hyperlink>
    </w:p>
    <w:p w14:paraId="42E0D00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98" w:hanging="392"/>
        <w:jc w:val="left"/>
        <w:rPr>
          <w:sz w:val="12"/>
        </w:rPr>
      </w:pPr>
      <w:hyperlink r:id="rId2547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48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49">
        <w:r>
          <w:rPr>
            <w:color w:val="0080AC"/>
            <w:w w:val="120"/>
            <w:sz w:val="12"/>
          </w:rPr>
          <w:t>Mirigian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0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1">
        <w:r>
          <w:rPr>
            <w:color w:val="0080AC"/>
            <w:w w:val="120"/>
            <w:sz w:val="12"/>
          </w:rPr>
          <w:t>Carrillo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2">
        <w:r>
          <w:rPr>
            <w:color w:val="0080AC"/>
            <w:w w:val="120"/>
            <w:sz w:val="12"/>
          </w:rPr>
          <w:t>JMY,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3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4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5">
        <w:r>
          <w:rPr>
            <w:color w:val="0080AC"/>
            <w:w w:val="120"/>
            <w:sz w:val="12"/>
          </w:rPr>
          <w:t>Sumpter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6">
        <w:r>
          <w:rPr>
            <w:color w:val="0080AC"/>
            <w:w w:val="120"/>
            <w:sz w:val="12"/>
          </w:rPr>
          <w:t>BG,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7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558">
        <w:r>
          <w:rPr>
            <w:color w:val="0080AC"/>
            <w:w w:val="120"/>
            <w:sz w:val="12"/>
          </w:rPr>
          <w:t>KS,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55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256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2561">
        <w:r>
          <w:rPr>
            <w:color w:val="0080AC"/>
            <w:w w:val="120"/>
            <w:sz w:val="12"/>
          </w:rPr>
          <w:t>Revealing</w:t>
        </w:r>
      </w:hyperlink>
      <w:r>
        <w:rPr>
          <w:color w:val="0080AC"/>
          <w:w w:val="120"/>
          <w:sz w:val="12"/>
        </w:rPr>
        <w:t xml:space="preserve"> </w:t>
      </w:r>
      <w:hyperlink r:id="rId2562">
        <w:r>
          <w:rPr>
            <w:color w:val="0080AC"/>
            <w:w w:val="120"/>
            <w:sz w:val="12"/>
          </w:rPr>
          <w:t>spatially</w:t>
        </w:r>
      </w:hyperlink>
      <w:r>
        <w:rPr>
          <w:color w:val="0080AC"/>
          <w:w w:val="120"/>
          <w:sz w:val="12"/>
        </w:rPr>
        <w:t xml:space="preserve"> </w:t>
      </w:r>
      <w:hyperlink r:id="rId2563">
        <w:r>
          <w:rPr>
            <w:color w:val="0080AC"/>
            <w:w w:val="120"/>
            <w:sz w:val="12"/>
          </w:rPr>
          <w:t>heterogeneous</w:t>
        </w:r>
      </w:hyperlink>
      <w:r>
        <w:rPr>
          <w:color w:val="0080AC"/>
          <w:w w:val="120"/>
          <w:sz w:val="12"/>
        </w:rPr>
        <w:t xml:space="preserve"> </w:t>
      </w:r>
      <w:hyperlink r:id="rId2564">
        <w:r>
          <w:rPr>
            <w:color w:val="0080AC"/>
            <w:w w:val="120"/>
            <w:sz w:val="12"/>
          </w:rPr>
          <w:t>relaxation</w:t>
        </w:r>
      </w:hyperlink>
      <w:r>
        <w:rPr>
          <w:color w:val="0080AC"/>
          <w:w w:val="120"/>
          <w:sz w:val="12"/>
        </w:rPr>
        <w:t xml:space="preserve"> </w:t>
      </w:r>
      <w:hyperlink r:id="rId256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2566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2567">
        <w:r>
          <w:rPr>
            <w:color w:val="0080AC"/>
            <w:w w:val="120"/>
            <w:sz w:val="12"/>
          </w:rPr>
          <w:t>model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568">
        <w:r>
          <w:rPr>
            <w:color w:val="0080AC"/>
            <w:w w:val="120"/>
            <w:sz w:val="12"/>
          </w:rPr>
          <w:t>nanocomposite.</w:t>
        </w:r>
      </w:hyperlink>
      <w:r>
        <w:rPr>
          <w:color w:val="0080AC"/>
          <w:w w:val="120"/>
          <w:sz w:val="12"/>
        </w:rPr>
        <w:t xml:space="preserve"> </w:t>
      </w:r>
      <w:hyperlink r:id="rId2569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2570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2571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572">
        <w:r>
          <w:rPr>
            <w:color w:val="0080AC"/>
            <w:w w:val="120"/>
            <w:sz w:val="12"/>
          </w:rPr>
          <w:t>2015;143,</w:t>
        </w:r>
      </w:hyperlink>
      <w:r>
        <w:rPr>
          <w:color w:val="0080AC"/>
          <w:w w:val="120"/>
          <w:sz w:val="12"/>
        </w:rPr>
        <w:t xml:space="preserve"> </w:t>
      </w:r>
      <w:hyperlink r:id="rId2573">
        <w:r>
          <w:rPr>
            <w:color w:val="0080AC"/>
            <w:w w:val="120"/>
            <w:sz w:val="12"/>
          </w:rPr>
          <w:t>194704/1-16.</w:t>
        </w:r>
      </w:hyperlink>
    </w:p>
    <w:p w14:paraId="459906E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301" w:hanging="392"/>
        <w:jc w:val="left"/>
        <w:rPr>
          <w:sz w:val="12"/>
        </w:rPr>
      </w:pPr>
      <w:hyperlink r:id="rId2574">
        <w:r>
          <w:rPr>
            <w:color w:val="0080AC"/>
            <w:w w:val="120"/>
            <w:sz w:val="12"/>
          </w:rPr>
          <w:t>Patti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75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76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77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7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79">
        <w:r>
          <w:rPr>
            <w:color w:val="0080AC"/>
            <w:w w:val="120"/>
            <w:sz w:val="12"/>
          </w:rPr>
          <w:t>spherical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80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8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82">
        <w:r>
          <w:rPr>
            <w:color w:val="0080AC"/>
            <w:w w:val="120"/>
            <w:sz w:val="12"/>
          </w:rPr>
          <w:t>dense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58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584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w w:val="120"/>
          <w:sz w:val="12"/>
        </w:rPr>
        <w:t xml:space="preserve"> </w:t>
      </w:r>
      <w:hyperlink r:id="rId2585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2586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587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2588">
        <w:r>
          <w:rPr>
            <w:color w:val="0080AC"/>
            <w:w w:val="120"/>
            <w:sz w:val="12"/>
          </w:rPr>
          <w:t>B</w:t>
        </w:r>
      </w:hyperlink>
      <w:r>
        <w:rPr>
          <w:color w:val="0080AC"/>
          <w:w w:val="120"/>
          <w:sz w:val="12"/>
        </w:rPr>
        <w:t xml:space="preserve"> </w:t>
      </w:r>
      <w:hyperlink r:id="rId2589">
        <w:r>
          <w:rPr>
            <w:color w:val="0080AC"/>
            <w:w w:val="120"/>
            <w:sz w:val="12"/>
          </w:rPr>
          <w:t>2014;118:3731–42.</w:t>
        </w:r>
      </w:hyperlink>
    </w:p>
    <w:p w14:paraId="1AAA1FB7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0" w:line="271" w:lineRule="auto"/>
        <w:ind w:right="74" w:hanging="392"/>
        <w:jc w:val="left"/>
        <w:rPr>
          <w:sz w:val="12"/>
        </w:rPr>
      </w:pPr>
      <w:hyperlink r:id="rId2590">
        <w:r>
          <w:rPr>
            <w:color w:val="0080AC"/>
            <w:w w:val="120"/>
            <w:sz w:val="12"/>
          </w:rPr>
          <w:t>Berriot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1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2">
        <w:r>
          <w:rPr>
            <w:color w:val="0080AC"/>
            <w:w w:val="120"/>
            <w:sz w:val="12"/>
          </w:rPr>
          <w:t>Lequeux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3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4">
        <w:r>
          <w:rPr>
            <w:color w:val="0080AC"/>
            <w:w w:val="120"/>
            <w:sz w:val="12"/>
          </w:rPr>
          <w:t>Monnerie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5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6">
        <w:r>
          <w:rPr>
            <w:color w:val="0080AC"/>
            <w:w w:val="120"/>
            <w:sz w:val="12"/>
          </w:rPr>
          <w:t>Montes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7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8">
        <w:r>
          <w:rPr>
            <w:color w:val="0080AC"/>
            <w:w w:val="120"/>
            <w:sz w:val="12"/>
          </w:rPr>
          <w:t>Long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599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00">
        <w:r>
          <w:rPr>
            <w:color w:val="0080AC"/>
            <w:w w:val="120"/>
            <w:sz w:val="12"/>
          </w:rPr>
          <w:t>Sotta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01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02">
        <w:r>
          <w:rPr>
            <w:color w:val="0080AC"/>
            <w:w w:val="120"/>
            <w:sz w:val="12"/>
          </w:rPr>
          <w:t>Filler–elastomer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603">
        <w:r>
          <w:rPr>
            <w:color w:val="0080AC"/>
            <w:w w:val="120"/>
            <w:sz w:val="12"/>
          </w:rPr>
          <w:t>interaction</w:t>
        </w:r>
      </w:hyperlink>
      <w:r>
        <w:rPr>
          <w:color w:val="0080AC"/>
          <w:w w:val="120"/>
          <w:sz w:val="12"/>
        </w:rPr>
        <w:t xml:space="preserve"> </w:t>
      </w:r>
      <w:hyperlink r:id="rId260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2605">
        <w:r>
          <w:rPr>
            <w:color w:val="0080AC"/>
            <w:w w:val="120"/>
            <w:sz w:val="12"/>
          </w:rPr>
          <w:t>model</w:t>
        </w:r>
      </w:hyperlink>
      <w:r>
        <w:rPr>
          <w:color w:val="0080AC"/>
          <w:w w:val="120"/>
          <w:sz w:val="12"/>
        </w:rPr>
        <w:t xml:space="preserve"> </w:t>
      </w:r>
      <w:hyperlink r:id="rId2606">
        <w:r>
          <w:rPr>
            <w:color w:val="0080AC"/>
            <w:w w:val="120"/>
            <w:sz w:val="12"/>
          </w:rPr>
          <w:t>filled</w:t>
        </w:r>
      </w:hyperlink>
      <w:r>
        <w:rPr>
          <w:color w:val="0080AC"/>
          <w:w w:val="120"/>
          <w:sz w:val="12"/>
        </w:rPr>
        <w:t xml:space="preserve"> </w:t>
      </w:r>
      <w:hyperlink r:id="rId2607">
        <w:r>
          <w:rPr>
            <w:color w:val="0080AC"/>
            <w:w w:val="120"/>
            <w:sz w:val="12"/>
          </w:rPr>
          <w:t>rubbers,</w:t>
        </w:r>
      </w:hyperlink>
      <w:r>
        <w:rPr>
          <w:color w:val="0080AC"/>
          <w:w w:val="120"/>
          <w:sz w:val="12"/>
        </w:rPr>
        <w:t xml:space="preserve"> </w:t>
      </w:r>
      <w:hyperlink r:id="rId260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2609">
        <w:r>
          <w:rPr>
            <w:color w:val="0080AC"/>
            <w:w w:val="120"/>
            <w:sz w:val="12"/>
          </w:rPr>
          <w:t>1H</w:t>
        </w:r>
      </w:hyperlink>
      <w:r>
        <w:rPr>
          <w:color w:val="0080AC"/>
          <w:w w:val="120"/>
          <w:sz w:val="12"/>
        </w:rPr>
        <w:t xml:space="preserve"> </w:t>
      </w:r>
      <w:hyperlink r:id="rId2610">
        <w:r>
          <w:rPr>
            <w:color w:val="0080AC"/>
            <w:w w:val="120"/>
            <w:sz w:val="12"/>
          </w:rPr>
          <w:t>NMR</w:t>
        </w:r>
      </w:hyperlink>
      <w:r>
        <w:rPr>
          <w:color w:val="0080AC"/>
          <w:w w:val="120"/>
          <w:sz w:val="12"/>
        </w:rPr>
        <w:t xml:space="preserve"> </w:t>
      </w:r>
      <w:hyperlink r:id="rId2611">
        <w:r>
          <w:rPr>
            <w:color w:val="0080AC"/>
            <w:w w:val="120"/>
            <w:sz w:val="12"/>
          </w:rPr>
          <w:t>study.</w:t>
        </w:r>
      </w:hyperlink>
      <w:r>
        <w:rPr>
          <w:color w:val="0080AC"/>
          <w:w w:val="120"/>
          <w:sz w:val="12"/>
        </w:rPr>
        <w:t xml:space="preserve"> </w:t>
      </w:r>
      <w:hyperlink r:id="rId2612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2613">
        <w:r>
          <w:rPr>
            <w:color w:val="0080AC"/>
            <w:w w:val="120"/>
            <w:sz w:val="12"/>
          </w:rPr>
          <w:t>Non</w:t>
        </w:r>
      </w:hyperlink>
      <w:r>
        <w:rPr>
          <w:color w:val="0080AC"/>
          <w:w w:val="120"/>
          <w:sz w:val="12"/>
        </w:rPr>
        <w:t xml:space="preserve"> </w:t>
      </w:r>
      <w:hyperlink r:id="rId2614">
        <w:r>
          <w:rPr>
            <w:color w:val="0080AC"/>
            <w:w w:val="120"/>
            <w:sz w:val="12"/>
          </w:rPr>
          <w:t>Cryst</w:t>
        </w:r>
      </w:hyperlink>
      <w:r>
        <w:rPr>
          <w:color w:val="0080AC"/>
          <w:w w:val="120"/>
          <w:sz w:val="12"/>
        </w:rPr>
        <w:t xml:space="preserve"> </w:t>
      </w:r>
      <w:hyperlink r:id="rId2615">
        <w:r>
          <w:rPr>
            <w:color w:val="0080AC"/>
            <w:w w:val="120"/>
            <w:sz w:val="12"/>
          </w:rPr>
          <w:t>Solids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616">
        <w:r>
          <w:rPr>
            <w:color w:val="0080AC"/>
            <w:spacing w:val="-2"/>
            <w:w w:val="120"/>
            <w:sz w:val="12"/>
          </w:rPr>
          <w:t>2002;307–310:719–24.</w:t>
        </w:r>
      </w:hyperlink>
    </w:p>
    <w:p w14:paraId="0B8F5C8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124" w:hanging="392"/>
        <w:jc w:val="left"/>
        <w:rPr>
          <w:sz w:val="12"/>
        </w:rPr>
      </w:pPr>
      <w:hyperlink r:id="rId2617">
        <w:r>
          <w:rPr>
            <w:color w:val="0080AC"/>
            <w:w w:val="120"/>
            <w:sz w:val="12"/>
          </w:rPr>
          <w:t>Golitsyn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18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19">
        <w:r>
          <w:rPr>
            <w:color w:val="0080AC"/>
            <w:w w:val="120"/>
            <w:sz w:val="12"/>
          </w:rPr>
          <w:t>Schneider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20">
        <w:r>
          <w:rPr>
            <w:color w:val="0080AC"/>
            <w:w w:val="120"/>
            <w:sz w:val="12"/>
          </w:rPr>
          <w:t>GJ,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21">
        <w:r>
          <w:rPr>
            <w:color w:val="0080AC"/>
            <w:w w:val="120"/>
            <w:sz w:val="12"/>
          </w:rPr>
          <w:t>Saalwächter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22">
        <w:r>
          <w:rPr>
            <w:color w:val="0080AC"/>
            <w:w w:val="120"/>
            <w:sz w:val="12"/>
          </w:rPr>
          <w:t>K.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23">
        <w:r>
          <w:rPr>
            <w:color w:val="0080AC"/>
            <w:w w:val="120"/>
            <w:sz w:val="12"/>
          </w:rPr>
          <w:t>Reduced-mobility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24">
        <w:r>
          <w:rPr>
            <w:color w:val="0080AC"/>
            <w:w w:val="120"/>
            <w:sz w:val="12"/>
          </w:rPr>
          <w:t>layers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25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2626">
        <w:r>
          <w:rPr>
            <w:color w:val="0080AC"/>
            <w:w w:val="120"/>
            <w:sz w:val="12"/>
          </w:rPr>
          <w:t>high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627">
        <w:r>
          <w:rPr>
            <w:color w:val="0080AC"/>
            <w:w w:val="120"/>
            <w:sz w:val="12"/>
          </w:rPr>
          <w:t>internal</w:t>
        </w:r>
      </w:hyperlink>
      <w:r>
        <w:rPr>
          <w:color w:val="0080AC"/>
          <w:w w:val="120"/>
          <w:sz w:val="12"/>
        </w:rPr>
        <w:t xml:space="preserve"> </w:t>
      </w:r>
      <w:hyperlink r:id="rId2628">
        <w:r>
          <w:rPr>
            <w:color w:val="0080AC"/>
            <w:w w:val="120"/>
            <w:sz w:val="12"/>
          </w:rPr>
          <w:t>mobility</w:t>
        </w:r>
      </w:hyperlink>
      <w:r>
        <w:rPr>
          <w:color w:val="0080AC"/>
          <w:w w:val="120"/>
          <w:sz w:val="12"/>
        </w:rPr>
        <w:t xml:space="preserve"> </w:t>
      </w:r>
      <w:hyperlink r:id="rId262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2630">
        <w:r>
          <w:rPr>
            <w:color w:val="0080AC"/>
            <w:w w:val="120"/>
            <w:sz w:val="12"/>
          </w:rPr>
          <w:t>poly(ethylene</w:t>
        </w:r>
      </w:hyperlink>
      <w:r>
        <w:rPr>
          <w:color w:val="0080AC"/>
          <w:w w:val="120"/>
          <w:sz w:val="12"/>
        </w:rPr>
        <w:t xml:space="preserve"> </w:t>
      </w:r>
      <w:hyperlink r:id="rId2631">
        <w:r>
          <w:rPr>
            <w:color w:val="0080AC"/>
            <w:w w:val="120"/>
            <w:sz w:val="12"/>
          </w:rPr>
          <w:t>oxide)-silica</w:t>
        </w:r>
      </w:hyperlink>
      <w:r>
        <w:rPr>
          <w:color w:val="0080AC"/>
          <w:w w:val="120"/>
          <w:sz w:val="12"/>
        </w:rPr>
        <w:t xml:space="preserve"> </w:t>
      </w:r>
      <w:hyperlink r:id="rId263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2633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2634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635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636">
        <w:r>
          <w:rPr>
            <w:color w:val="0080AC"/>
            <w:w w:val="120"/>
            <w:sz w:val="12"/>
          </w:rPr>
          <w:t>2017;146,</w:t>
        </w:r>
      </w:hyperlink>
      <w:r>
        <w:rPr>
          <w:color w:val="0080AC"/>
          <w:w w:val="120"/>
          <w:sz w:val="12"/>
        </w:rPr>
        <w:t xml:space="preserve"> </w:t>
      </w:r>
      <w:hyperlink r:id="rId2637">
        <w:r>
          <w:rPr>
            <w:color w:val="0080AC"/>
            <w:w w:val="120"/>
            <w:sz w:val="12"/>
          </w:rPr>
          <w:t>203303/1-8.</w:t>
        </w:r>
      </w:hyperlink>
    </w:p>
    <w:p w14:paraId="15DCEDCD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82" w:hanging="392"/>
        <w:jc w:val="left"/>
        <w:rPr>
          <w:sz w:val="12"/>
        </w:rPr>
      </w:pPr>
      <w:hyperlink r:id="rId2638">
        <w:r>
          <w:rPr>
            <w:color w:val="0080AC"/>
            <w:w w:val="120"/>
            <w:sz w:val="12"/>
          </w:rPr>
          <w:t>Holt</w:t>
        </w:r>
      </w:hyperlink>
      <w:r>
        <w:rPr>
          <w:color w:val="0080AC"/>
          <w:w w:val="120"/>
          <w:sz w:val="12"/>
        </w:rPr>
        <w:t xml:space="preserve"> </w:t>
      </w:r>
      <w:hyperlink r:id="rId2639">
        <w:r>
          <w:rPr>
            <w:color w:val="0080AC"/>
            <w:w w:val="120"/>
            <w:sz w:val="12"/>
          </w:rPr>
          <w:t>AP,</w:t>
        </w:r>
      </w:hyperlink>
      <w:r>
        <w:rPr>
          <w:color w:val="0080AC"/>
          <w:w w:val="120"/>
          <w:sz w:val="12"/>
        </w:rPr>
        <w:t xml:space="preserve"> </w:t>
      </w:r>
      <w:hyperlink r:id="rId2640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w w:val="120"/>
          <w:sz w:val="12"/>
        </w:rPr>
        <w:t xml:space="preserve"> </w:t>
      </w:r>
      <w:hyperlink r:id="rId2641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w w:val="120"/>
          <w:sz w:val="12"/>
        </w:rPr>
        <w:t xml:space="preserve"> </w:t>
      </w:r>
      <w:hyperlink r:id="rId2642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w w:val="120"/>
          <w:sz w:val="12"/>
        </w:rPr>
        <w:t xml:space="preserve"> </w:t>
      </w:r>
      <w:hyperlink r:id="rId264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2644">
        <w:r>
          <w:rPr>
            <w:color w:val="0080AC"/>
            <w:w w:val="120"/>
            <w:sz w:val="12"/>
          </w:rPr>
          <w:t>Kisliuk</w:t>
        </w:r>
      </w:hyperlink>
      <w:r>
        <w:rPr>
          <w:color w:val="0080AC"/>
          <w:w w:val="120"/>
          <w:sz w:val="12"/>
        </w:rPr>
        <w:t xml:space="preserve"> </w:t>
      </w:r>
      <w:hyperlink r:id="rId2645">
        <w:r>
          <w:rPr>
            <w:color w:val="0080AC"/>
            <w:w w:val="120"/>
            <w:sz w:val="12"/>
          </w:rPr>
          <w:t>AM,</w:t>
        </w:r>
      </w:hyperlink>
      <w:r>
        <w:rPr>
          <w:color w:val="0080AC"/>
          <w:w w:val="120"/>
          <w:sz w:val="12"/>
        </w:rPr>
        <w:t xml:space="preserve"> </w:t>
      </w:r>
      <w:hyperlink r:id="rId2646">
        <w:r>
          <w:rPr>
            <w:color w:val="0080AC"/>
            <w:w w:val="120"/>
            <w:sz w:val="12"/>
          </w:rPr>
          <w:t>Ehlers</w:t>
        </w:r>
      </w:hyperlink>
      <w:r>
        <w:rPr>
          <w:color w:val="0080AC"/>
          <w:w w:val="120"/>
          <w:sz w:val="12"/>
        </w:rPr>
        <w:t xml:space="preserve"> </w:t>
      </w:r>
      <w:hyperlink r:id="rId2647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w w:val="120"/>
          <w:sz w:val="12"/>
        </w:rPr>
        <w:t xml:space="preserve"> </w:t>
      </w:r>
      <w:hyperlink r:id="rId2648">
        <w:r>
          <w:rPr>
            <w:color w:val="0080AC"/>
            <w:w w:val="120"/>
            <w:sz w:val="12"/>
          </w:rPr>
          <w:t>Mamontov</w:t>
        </w:r>
      </w:hyperlink>
      <w:r>
        <w:rPr>
          <w:color w:val="0080AC"/>
          <w:w w:val="120"/>
          <w:sz w:val="12"/>
        </w:rPr>
        <w:t xml:space="preserve"> </w:t>
      </w:r>
      <w:hyperlink r:id="rId2649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w w:val="120"/>
          <w:sz w:val="12"/>
        </w:rPr>
        <w:t xml:space="preserve"> </w:t>
      </w:r>
      <w:hyperlink r:id="rId2650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2651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652">
        <w:r>
          <w:rPr>
            <w:color w:val="0080AC"/>
            <w:w w:val="120"/>
            <w:sz w:val="12"/>
          </w:rPr>
          <w:t>Interplay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53">
        <w:r>
          <w:rPr>
            <w:color w:val="0080AC"/>
            <w:w w:val="120"/>
            <w:sz w:val="12"/>
          </w:rPr>
          <w:t>between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54">
        <w:r>
          <w:rPr>
            <w:color w:val="0080AC"/>
            <w:w w:val="120"/>
            <w:sz w:val="12"/>
          </w:rPr>
          <w:t>local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5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5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57">
        <w:r>
          <w:rPr>
            <w:color w:val="0080AC"/>
            <w:w w:val="120"/>
            <w:sz w:val="12"/>
          </w:rPr>
          <w:t>mechanical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58">
        <w:r>
          <w:rPr>
            <w:color w:val="0080AC"/>
            <w:w w:val="120"/>
            <w:sz w:val="12"/>
          </w:rPr>
          <w:t>reinforcement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5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60">
        <w:r>
          <w:rPr>
            <w:color w:val="0080AC"/>
            <w:w w:val="120"/>
            <w:sz w:val="12"/>
          </w:rPr>
          <w:t>glassy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66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266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2663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664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2665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2666">
        <w:r>
          <w:rPr>
            <w:color w:val="0080AC"/>
            <w:w w:val="120"/>
            <w:sz w:val="12"/>
          </w:rPr>
          <w:t>2017;1,</w:t>
        </w:r>
      </w:hyperlink>
      <w:r>
        <w:rPr>
          <w:color w:val="0080AC"/>
          <w:w w:val="120"/>
          <w:sz w:val="12"/>
        </w:rPr>
        <w:t xml:space="preserve"> </w:t>
      </w:r>
      <w:hyperlink r:id="rId2667">
        <w:r>
          <w:rPr>
            <w:color w:val="0080AC"/>
            <w:w w:val="120"/>
            <w:sz w:val="12"/>
          </w:rPr>
          <w:t>062601/1-6.</w:t>
        </w:r>
      </w:hyperlink>
    </w:p>
    <w:p w14:paraId="579B8DA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01" w:hanging="392"/>
        <w:jc w:val="left"/>
        <w:rPr>
          <w:sz w:val="12"/>
        </w:rPr>
      </w:pPr>
      <w:hyperlink r:id="rId2668">
        <w:r>
          <w:rPr>
            <w:color w:val="0080AC"/>
            <w:w w:val="120"/>
            <w:sz w:val="12"/>
          </w:rPr>
          <w:t>Kim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69">
        <w:r>
          <w:rPr>
            <w:color w:val="0080AC"/>
            <w:w w:val="120"/>
            <w:sz w:val="12"/>
          </w:rPr>
          <w:t>SA,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70">
        <w:r>
          <w:rPr>
            <w:color w:val="0080AC"/>
            <w:w w:val="120"/>
            <w:sz w:val="12"/>
          </w:rPr>
          <w:t>Mangal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71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72">
        <w:r>
          <w:rPr>
            <w:color w:val="0080AC"/>
            <w:w w:val="120"/>
            <w:sz w:val="12"/>
          </w:rPr>
          <w:t>Archer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673">
        <w:r>
          <w:rPr>
            <w:color w:val="0080AC"/>
            <w:w w:val="120"/>
            <w:sz w:val="12"/>
          </w:rPr>
          <w:t>LA.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74">
        <w:r>
          <w:rPr>
            <w:color w:val="0080AC"/>
            <w:w w:val="120"/>
            <w:sz w:val="12"/>
          </w:rPr>
          <w:t>Relaxation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7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7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677">
        <w:r>
          <w:rPr>
            <w:color w:val="0080AC"/>
            <w:w w:val="120"/>
            <w:sz w:val="12"/>
          </w:rPr>
          <w:t>nanoparticle-tethered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67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2679">
        <w:r>
          <w:rPr>
            <w:color w:val="0080AC"/>
            <w:w w:val="120"/>
            <w:sz w:val="12"/>
          </w:rPr>
          <w:t>chains.</w:t>
        </w:r>
      </w:hyperlink>
      <w:r>
        <w:rPr>
          <w:color w:val="0080AC"/>
          <w:w w:val="120"/>
          <w:sz w:val="12"/>
        </w:rPr>
        <w:t xml:space="preserve"> </w:t>
      </w:r>
      <w:hyperlink r:id="rId268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2681">
        <w:r>
          <w:rPr>
            <w:color w:val="0080AC"/>
            <w:w w:val="120"/>
            <w:sz w:val="12"/>
          </w:rPr>
          <w:t>2015;48:6280–93.</w:t>
        </w:r>
      </w:hyperlink>
    </w:p>
    <w:p w14:paraId="0595A0F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42" w:hanging="392"/>
        <w:jc w:val="left"/>
        <w:rPr>
          <w:sz w:val="12"/>
        </w:rPr>
      </w:pPr>
      <w:hyperlink r:id="rId2682">
        <w:r>
          <w:rPr>
            <w:color w:val="0080AC"/>
            <w:w w:val="120"/>
            <w:sz w:val="12"/>
          </w:rPr>
          <w:t>Rishi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83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84">
        <w:r>
          <w:rPr>
            <w:color w:val="0080AC"/>
            <w:w w:val="120"/>
            <w:sz w:val="12"/>
          </w:rPr>
          <w:t>Beaucage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85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86">
        <w:r>
          <w:rPr>
            <w:color w:val="0080AC"/>
            <w:w w:val="120"/>
            <w:sz w:val="12"/>
          </w:rPr>
          <w:t>Kuppa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87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88">
        <w:r>
          <w:rPr>
            <w:color w:val="0080AC"/>
            <w:w w:val="120"/>
            <w:sz w:val="12"/>
          </w:rPr>
          <w:t>Mulderig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8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90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91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92">
        <w:r>
          <w:rPr>
            <w:color w:val="0080AC"/>
            <w:w w:val="120"/>
            <w:sz w:val="12"/>
          </w:rPr>
          <w:t>McGlasson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93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9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69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696">
        <w:r>
          <w:rPr>
            <w:color w:val="0080AC"/>
            <w:w w:val="120"/>
            <w:sz w:val="12"/>
          </w:rPr>
          <w:t>Impact</w:t>
        </w:r>
      </w:hyperlink>
      <w:r>
        <w:rPr>
          <w:color w:val="0080AC"/>
          <w:w w:val="120"/>
          <w:sz w:val="12"/>
        </w:rPr>
        <w:t xml:space="preserve"> </w:t>
      </w:r>
      <w:hyperlink r:id="rId269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698">
        <w:r>
          <w:rPr>
            <w:color w:val="0080AC"/>
            <w:w w:val="120"/>
            <w:sz w:val="12"/>
          </w:rPr>
          <w:t>an</w:t>
        </w:r>
      </w:hyperlink>
      <w:r>
        <w:rPr>
          <w:color w:val="0080AC"/>
          <w:w w:val="120"/>
          <w:sz w:val="12"/>
        </w:rPr>
        <w:t xml:space="preserve"> </w:t>
      </w:r>
      <w:hyperlink r:id="rId2699">
        <w:r>
          <w:rPr>
            <w:color w:val="0080AC"/>
            <w:w w:val="120"/>
            <w:sz w:val="12"/>
          </w:rPr>
          <w:t>emergent</w:t>
        </w:r>
      </w:hyperlink>
      <w:r>
        <w:rPr>
          <w:color w:val="0080AC"/>
          <w:w w:val="120"/>
          <w:sz w:val="12"/>
        </w:rPr>
        <w:t xml:space="preserve"> </w:t>
      </w:r>
      <w:hyperlink r:id="rId2700">
        <w:r>
          <w:rPr>
            <w:color w:val="0080AC"/>
            <w:w w:val="120"/>
            <w:sz w:val="12"/>
          </w:rPr>
          <w:t>hierarchical</w:t>
        </w:r>
      </w:hyperlink>
      <w:r>
        <w:rPr>
          <w:color w:val="0080AC"/>
          <w:w w:val="120"/>
          <w:sz w:val="12"/>
        </w:rPr>
        <w:t xml:space="preserve"> </w:t>
      </w:r>
      <w:hyperlink r:id="rId2701">
        <w:r>
          <w:rPr>
            <w:color w:val="0080AC"/>
            <w:w w:val="120"/>
            <w:sz w:val="12"/>
          </w:rPr>
          <w:t>filler</w:t>
        </w:r>
      </w:hyperlink>
      <w:r>
        <w:rPr>
          <w:color w:val="0080AC"/>
          <w:w w:val="120"/>
          <w:sz w:val="12"/>
        </w:rPr>
        <w:t xml:space="preserve"> </w:t>
      </w:r>
      <w:hyperlink r:id="rId2702">
        <w:r>
          <w:rPr>
            <w:color w:val="0080AC"/>
            <w:w w:val="120"/>
            <w:sz w:val="12"/>
          </w:rPr>
          <w:t>network</w:t>
        </w:r>
      </w:hyperlink>
      <w:r>
        <w:rPr>
          <w:color w:val="0080AC"/>
          <w:w w:val="120"/>
          <w:sz w:val="12"/>
        </w:rPr>
        <w:t xml:space="preserve"> </w:t>
      </w:r>
      <w:hyperlink r:id="rId2703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2704">
        <w:r>
          <w:rPr>
            <w:color w:val="0080AC"/>
            <w:w w:val="120"/>
            <w:sz w:val="12"/>
          </w:rPr>
          <w:t>nanocomposite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05">
        <w:r>
          <w:rPr>
            <w:color w:val="0080AC"/>
            <w:w w:val="120"/>
            <w:sz w:val="12"/>
          </w:rPr>
          <w:t>dynamics.</w:t>
        </w:r>
      </w:hyperlink>
      <w:r>
        <w:rPr>
          <w:color w:val="0080AC"/>
          <w:w w:val="120"/>
          <w:sz w:val="12"/>
        </w:rPr>
        <w:t xml:space="preserve"> </w:t>
      </w:r>
      <w:hyperlink r:id="rId270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2707">
        <w:r>
          <w:rPr>
            <w:color w:val="0080AC"/>
            <w:w w:val="120"/>
            <w:sz w:val="12"/>
          </w:rPr>
          <w:t>2018;51:7893–904.</w:t>
        </w:r>
      </w:hyperlink>
    </w:p>
    <w:p w14:paraId="584C51FC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623" w:hanging="392"/>
        <w:jc w:val="left"/>
        <w:rPr>
          <w:sz w:val="12"/>
        </w:rPr>
      </w:pPr>
      <w:hyperlink r:id="rId2708">
        <w:r>
          <w:rPr>
            <w:color w:val="0080AC"/>
            <w:w w:val="120"/>
            <w:sz w:val="12"/>
          </w:rPr>
          <w:t>Yang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09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0">
        <w:r>
          <w:rPr>
            <w:color w:val="0080AC"/>
            <w:w w:val="120"/>
            <w:sz w:val="12"/>
          </w:rPr>
          <w:t>Melton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1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2">
        <w:r>
          <w:rPr>
            <w:color w:val="0080AC"/>
            <w:w w:val="120"/>
            <w:sz w:val="12"/>
          </w:rPr>
          <w:t>Sun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3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4">
        <w:r>
          <w:rPr>
            <w:color w:val="0080AC"/>
            <w:w w:val="120"/>
            <w:sz w:val="12"/>
          </w:rPr>
          <w:t>Yang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5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6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7">
        <w:r>
          <w:rPr>
            <w:color w:val="0080AC"/>
            <w:w w:val="120"/>
            <w:sz w:val="12"/>
          </w:rPr>
          <w:t>S.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8">
        <w:r>
          <w:rPr>
            <w:color w:val="0080AC"/>
            <w:w w:val="120"/>
            <w:sz w:val="12"/>
          </w:rPr>
          <w:t>Decoupling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1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272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21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2722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72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2724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2725">
        <w:r>
          <w:rPr>
            <w:color w:val="0080AC"/>
            <w:w w:val="120"/>
            <w:sz w:val="12"/>
          </w:rPr>
          <w:t>network</w:t>
        </w:r>
      </w:hyperlink>
      <w:r>
        <w:rPr>
          <w:color w:val="0080AC"/>
          <w:w w:val="120"/>
          <w:sz w:val="12"/>
        </w:rPr>
        <w:t xml:space="preserve"> </w:t>
      </w:r>
      <w:hyperlink r:id="rId272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272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72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29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w w:val="120"/>
          <w:sz w:val="12"/>
        </w:rPr>
        <w:t xml:space="preserve"> </w:t>
      </w:r>
      <w:hyperlink r:id="rId2730">
        <w:r>
          <w:rPr>
            <w:color w:val="0080AC"/>
            <w:w w:val="120"/>
            <w:sz w:val="12"/>
          </w:rPr>
          <w:t>through</w:t>
        </w:r>
      </w:hyperlink>
      <w:r>
        <w:rPr>
          <w:color w:val="0080AC"/>
          <w:w w:val="120"/>
          <w:sz w:val="12"/>
        </w:rPr>
        <w:t xml:space="preserve"> </w:t>
      </w:r>
      <w:hyperlink r:id="rId2731">
        <w:r>
          <w:rPr>
            <w:color w:val="0080AC"/>
            <w:w w:val="120"/>
            <w:sz w:val="12"/>
          </w:rPr>
          <w:t>dielectric</w:t>
        </w:r>
      </w:hyperlink>
      <w:r>
        <w:rPr>
          <w:color w:val="0080AC"/>
          <w:w w:val="120"/>
          <w:sz w:val="12"/>
        </w:rPr>
        <w:t xml:space="preserve"> </w:t>
      </w:r>
      <w:hyperlink r:id="rId2732">
        <w:r>
          <w:rPr>
            <w:color w:val="0080AC"/>
            <w:w w:val="120"/>
            <w:sz w:val="12"/>
          </w:rPr>
          <w:t>spectroscopy</w:t>
        </w:r>
      </w:hyperlink>
      <w:r>
        <w:rPr>
          <w:color w:val="0080AC"/>
          <w:w w:val="120"/>
          <w:sz w:val="12"/>
        </w:rPr>
        <w:t xml:space="preserve"> </w:t>
      </w:r>
      <w:hyperlink r:id="rId273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734">
        <w:r>
          <w:rPr>
            <w:color w:val="0080AC"/>
            <w:w w:val="120"/>
            <w:sz w:val="12"/>
          </w:rPr>
          <w:t>rheology.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35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36">
        <w:r>
          <w:rPr>
            <w:color w:val="0080AC"/>
            <w:w w:val="120"/>
            <w:sz w:val="12"/>
          </w:rPr>
          <w:t>2020;53:302–11.</w:t>
        </w:r>
      </w:hyperlink>
    </w:p>
    <w:p w14:paraId="02F203D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177" w:hanging="392"/>
        <w:jc w:val="left"/>
        <w:rPr>
          <w:sz w:val="12"/>
        </w:rPr>
      </w:pPr>
      <w:hyperlink r:id="rId2737">
        <w:r>
          <w:rPr>
            <w:color w:val="0080AC"/>
            <w:w w:val="120"/>
            <w:sz w:val="12"/>
          </w:rPr>
          <w:t>Senses</w:t>
        </w:r>
      </w:hyperlink>
      <w:r>
        <w:rPr>
          <w:color w:val="0080AC"/>
          <w:w w:val="120"/>
          <w:sz w:val="12"/>
        </w:rPr>
        <w:t xml:space="preserve"> </w:t>
      </w:r>
      <w:hyperlink r:id="rId2738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w w:val="120"/>
          <w:sz w:val="12"/>
        </w:rPr>
        <w:t xml:space="preserve"> </w:t>
      </w:r>
      <w:hyperlink r:id="rId2739">
        <w:r>
          <w:rPr>
            <w:color w:val="0080AC"/>
            <w:w w:val="120"/>
            <w:sz w:val="12"/>
          </w:rPr>
          <w:t>Ansar</w:t>
        </w:r>
      </w:hyperlink>
      <w:r>
        <w:rPr>
          <w:color w:val="0080AC"/>
          <w:w w:val="120"/>
          <w:sz w:val="12"/>
        </w:rPr>
        <w:t xml:space="preserve"> </w:t>
      </w:r>
      <w:hyperlink r:id="rId2740">
        <w:r>
          <w:rPr>
            <w:color w:val="0080AC"/>
            <w:w w:val="120"/>
            <w:sz w:val="12"/>
          </w:rPr>
          <w:t>SM,</w:t>
        </w:r>
      </w:hyperlink>
      <w:r>
        <w:rPr>
          <w:color w:val="0080AC"/>
          <w:w w:val="120"/>
          <w:sz w:val="12"/>
        </w:rPr>
        <w:t xml:space="preserve"> </w:t>
      </w:r>
      <w:hyperlink r:id="rId2741">
        <w:r>
          <w:rPr>
            <w:color w:val="0080AC"/>
            <w:w w:val="120"/>
            <w:sz w:val="12"/>
          </w:rPr>
          <w:t>Kitchens</w:t>
        </w:r>
      </w:hyperlink>
      <w:r>
        <w:rPr>
          <w:color w:val="0080AC"/>
          <w:w w:val="120"/>
          <w:sz w:val="12"/>
        </w:rPr>
        <w:t xml:space="preserve"> </w:t>
      </w:r>
      <w:hyperlink r:id="rId2742">
        <w:r>
          <w:rPr>
            <w:color w:val="0080AC"/>
            <w:w w:val="120"/>
            <w:sz w:val="12"/>
          </w:rPr>
          <w:t>CL,</w:t>
        </w:r>
      </w:hyperlink>
      <w:r>
        <w:rPr>
          <w:color w:val="0080AC"/>
          <w:w w:val="120"/>
          <w:sz w:val="12"/>
        </w:rPr>
        <w:t xml:space="preserve"> </w:t>
      </w:r>
      <w:hyperlink r:id="rId2743">
        <w:r>
          <w:rPr>
            <w:color w:val="0080AC"/>
            <w:w w:val="120"/>
            <w:sz w:val="12"/>
          </w:rPr>
          <w:t>Mao</w:t>
        </w:r>
      </w:hyperlink>
      <w:r>
        <w:rPr>
          <w:color w:val="0080AC"/>
          <w:w w:val="120"/>
          <w:sz w:val="12"/>
        </w:rPr>
        <w:t xml:space="preserve"> </w:t>
      </w:r>
      <w:hyperlink r:id="rId2744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w w:val="120"/>
          <w:sz w:val="12"/>
        </w:rPr>
        <w:t xml:space="preserve"> </w:t>
      </w:r>
      <w:hyperlink r:id="rId2745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w w:val="120"/>
          <w:sz w:val="12"/>
        </w:rPr>
        <w:t xml:space="preserve"> </w:t>
      </w:r>
      <w:hyperlink r:id="rId2746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2747">
        <w:r>
          <w:rPr>
            <w:color w:val="0080AC"/>
            <w:w w:val="120"/>
            <w:sz w:val="12"/>
          </w:rPr>
          <w:t>Natarajan</w:t>
        </w:r>
      </w:hyperlink>
      <w:r>
        <w:rPr>
          <w:color w:val="0080AC"/>
          <w:w w:val="120"/>
          <w:sz w:val="12"/>
        </w:rPr>
        <w:t xml:space="preserve"> </w:t>
      </w:r>
      <w:hyperlink r:id="rId2748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w w:val="120"/>
          <w:sz w:val="12"/>
        </w:rPr>
        <w:t xml:space="preserve"> </w:t>
      </w:r>
      <w:hyperlink r:id="rId274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275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51">
        <w:r>
          <w:rPr>
            <w:color w:val="0080AC"/>
            <w:w w:val="120"/>
            <w:sz w:val="12"/>
          </w:rPr>
          <w:t>Small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52">
        <w:r>
          <w:rPr>
            <w:color w:val="0080AC"/>
            <w:w w:val="120"/>
            <w:sz w:val="12"/>
          </w:rPr>
          <w:t>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53">
        <w:r>
          <w:rPr>
            <w:color w:val="0080AC"/>
            <w:w w:val="120"/>
            <w:sz w:val="12"/>
          </w:rPr>
          <w:t>driven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54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55">
        <w:r>
          <w:rPr>
            <w:color w:val="0080AC"/>
            <w:w w:val="120"/>
            <w:sz w:val="12"/>
          </w:rPr>
          <w:t>disentanglements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5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5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758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59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760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2761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2762">
        <w:r>
          <w:rPr>
            <w:color w:val="0080AC"/>
            <w:w w:val="120"/>
            <w:sz w:val="12"/>
          </w:rPr>
          <w:t>2017;118,</w:t>
        </w:r>
      </w:hyperlink>
      <w:r>
        <w:rPr>
          <w:color w:val="0080AC"/>
          <w:w w:val="120"/>
          <w:sz w:val="12"/>
        </w:rPr>
        <w:t xml:space="preserve"> </w:t>
      </w:r>
      <w:hyperlink r:id="rId2763">
        <w:r>
          <w:rPr>
            <w:color w:val="0080AC"/>
            <w:w w:val="120"/>
            <w:sz w:val="12"/>
          </w:rPr>
          <w:t>147801/1-5.</w:t>
        </w:r>
      </w:hyperlink>
    </w:p>
    <w:p w14:paraId="198B34E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17" w:hanging="392"/>
        <w:jc w:val="left"/>
        <w:rPr>
          <w:sz w:val="12"/>
        </w:rPr>
      </w:pPr>
      <w:hyperlink r:id="rId2764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w w:val="120"/>
          <w:sz w:val="12"/>
        </w:rPr>
        <w:t xml:space="preserve"> </w:t>
      </w:r>
      <w:hyperlink r:id="rId2765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w w:val="120"/>
          <w:sz w:val="12"/>
        </w:rPr>
        <w:t xml:space="preserve"> </w:t>
      </w:r>
      <w:hyperlink r:id="rId2766">
        <w:r>
          <w:rPr>
            <w:color w:val="0080AC"/>
            <w:w w:val="120"/>
            <w:sz w:val="12"/>
          </w:rPr>
          <w:t>Shortest</w:t>
        </w:r>
      </w:hyperlink>
      <w:r>
        <w:rPr>
          <w:color w:val="0080AC"/>
          <w:w w:val="120"/>
          <w:sz w:val="12"/>
        </w:rPr>
        <w:t xml:space="preserve"> </w:t>
      </w:r>
      <w:hyperlink r:id="rId2767">
        <w:r>
          <w:rPr>
            <w:color w:val="0080AC"/>
            <w:w w:val="120"/>
            <w:sz w:val="12"/>
          </w:rPr>
          <w:t>multiple</w:t>
        </w:r>
      </w:hyperlink>
      <w:r>
        <w:rPr>
          <w:color w:val="0080AC"/>
          <w:w w:val="120"/>
          <w:sz w:val="12"/>
        </w:rPr>
        <w:t xml:space="preserve"> </w:t>
      </w:r>
      <w:hyperlink r:id="rId2768">
        <w:r>
          <w:rPr>
            <w:color w:val="0080AC"/>
            <w:w w:val="120"/>
            <w:sz w:val="12"/>
          </w:rPr>
          <w:t>disconnected</w:t>
        </w:r>
      </w:hyperlink>
      <w:r>
        <w:rPr>
          <w:color w:val="0080AC"/>
          <w:w w:val="120"/>
          <w:sz w:val="12"/>
        </w:rPr>
        <w:t xml:space="preserve"> </w:t>
      </w:r>
      <w:hyperlink r:id="rId2769">
        <w:r>
          <w:rPr>
            <w:color w:val="0080AC"/>
            <w:w w:val="120"/>
            <w:sz w:val="12"/>
          </w:rPr>
          <w:t>path</w:t>
        </w:r>
      </w:hyperlink>
      <w:r>
        <w:rPr>
          <w:color w:val="0080AC"/>
          <w:w w:val="120"/>
          <w:sz w:val="12"/>
        </w:rPr>
        <w:t xml:space="preserve"> </w:t>
      </w:r>
      <w:hyperlink r:id="rId2770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w w:val="120"/>
          <w:sz w:val="12"/>
        </w:rPr>
        <w:t xml:space="preserve"> </w:t>
      </w:r>
      <w:hyperlink r:id="rId2771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2772">
        <w:r>
          <w:rPr>
            <w:color w:val="0080AC"/>
            <w:w w:val="120"/>
            <w:sz w:val="12"/>
          </w:rPr>
          <w:t>analysis</w:t>
        </w:r>
      </w:hyperlink>
      <w:r>
        <w:rPr>
          <w:color w:val="0080AC"/>
          <w:w w:val="120"/>
          <w:sz w:val="12"/>
        </w:rPr>
        <w:t xml:space="preserve"> </w:t>
      </w:r>
      <w:hyperlink r:id="rId277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74">
        <w:r>
          <w:rPr>
            <w:color w:val="0080AC"/>
            <w:w w:val="120"/>
            <w:sz w:val="12"/>
          </w:rPr>
          <w:t>entanglements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77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776">
        <w:r>
          <w:rPr>
            <w:color w:val="0080AC"/>
            <w:w w:val="120"/>
            <w:sz w:val="12"/>
          </w:rPr>
          <w:t>two-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77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778">
        <w:r>
          <w:rPr>
            <w:color w:val="0080AC"/>
            <w:w w:val="120"/>
            <w:sz w:val="12"/>
          </w:rPr>
          <w:t>three-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779">
        <w:r>
          <w:rPr>
            <w:color w:val="0080AC"/>
            <w:w w:val="120"/>
            <w:sz w:val="12"/>
          </w:rPr>
          <w:t>dimensional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780">
        <w:r>
          <w:rPr>
            <w:color w:val="0080AC"/>
            <w:w w:val="120"/>
            <w:sz w:val="12"/>
          </w:rPr>
          <w:t>polymeric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781">
        <w:r>
          <w:rPr>
            <w:color w:val="0080AC"/>
            <w:w w:val="120"/>
            <w:sz w:val="12"/>
          </w:rPr>
          <w:t>systems.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782">
        <w:r>
          <w:rPr>
            <w:color w:val="0080AC"/>
            <w:w w:val="120"/>
            <w:sz w:val="12"/>
          </w:rPr>
          <w:t>Comput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83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2784">
        <w:r>
          <w:rPr>
            <w:color w:val="0080AC"/>
            <w:w w:val="120"/>
            <w:sz w:val="12"/>
          </w:rPr>
          <w:t>Commun</w:t>
        </w:r>
      </w:hyperlink>
      <w:r>
        <w:rPr>
          <w:color w:val="0080AC"/>
          <w:w w:val="120"/>
          <w:sz w:val="12"/>
        </w:rPr>
        <w:t xml:space="preserve"> </w:t>
      </w:r>
      <w:hyperlink r:id="rId2785">
        <w:r>
          <w:rPr>
            <w:color w:val="0080AC"/>
            <w:w w:val="120"/>
            <w:sz w:val="12"/>
          </w:rPr>
          <w:t>2005;168:209–32.</w:t>
        </w:r>
      </w:hyperlink>
    </w:p>
    <w:p w14:paraId="0C78CF1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93" w:hanging="392"/>
        <w:jc w:val="left"/>
        <w:rPr>
          <w:sz w:val="12"/>
        </w:rPr>
      </w:pPr>
      <w:hyperlink r:id="rId2786">
        <w:r>
          <w:rPr>
            <w:color w:val="0080AC"/>
            <w:w w:val="120"/>
            <w:sz w:val="12"/>
          </w:rPr>
          <w:t>Shanbhag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8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88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89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90">
        <w:r>
          <w:rPr>
            <w:color w:val="0080AC"/>
            <w:w w:val="120"/>
            <w:sz w:val="12"/>
          </w:rPr>
          <w:t>Primitive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91">
        <w:r>
          <w:rPr>
            <w:color w:val="0080AC"/>
            <w:w w:val="120"/>
            <w:sz w:val="12"/>
          </w:rPr>
          <w:t>path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92">
        <w:r>
          <w:rPr>
            <w:color w:val="0080AC"/>
            <w:w w:val="120"/>
            <w:sz w:val="12"/>
          </w:rPr>
          <w:t>networks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93">
        <w:r>
          <w:rPr>
            <w:color w:val="0080AC"/>
            <w:w w:val="120"/>
            <w:sz w:val="12"/>
          </w:rPr>
          <w:t>generated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94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95">
        <w:r>
          <w:rPr>
            <w:color w:val="0080AC"/>
            <w:w w:val="120"/>
            <w:sz w:val="12"/>
          </w:rPr>
          <w:t>annealing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79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797">
        <w:r>
          <w:rPr>
            <w:color w:val="0080AC"/>
            <w:w w:val="120"/>
            <w:sz w:val="12"/>
          </w:rPr>
          <w:t>geometrical</w:t>
        </w:r>
      </w:hyperlink>
      <w:r>
        <w:rPr>
          <w:color w:val="0080AC"/>
          <w:w w:val="120"/>
          <w:sz w:val="12"/>
        </w:rPr>
        <w:t xml:space="preserve"> </w:t>
      </w:r>
      <w:hyperlink r:id="rId2798">
        <w:r>
          <w:rPr>
            <w:color w:val="0080AC"/>
            <w:w w:val="120"/>
            <w:sz w:val="12"/>
          </w:rPr>
          <w:t>methods:</w:t>
        </w:r>
      </w:hyperlink>
      <w:r>
        <w:rPr>
          <w:color w:val="0080AC"/>
          <w:w w:val="120"/>
          <w:sz w:val="12"/>
        </w:rPr>
        <w:t xml:space="preserve"> </w:t>
      </w:r>
      <w:hyperlink r:id="rId2799">
        <w:r>
          <w:rPr>
            <w:color w:val="0080AC"/>
            <w:w w:val="120"/>
            <w:sz w:val="12"/>
          </w:rPr>
          <w:t>insights</w:t>
        </w:r>
      </w:hyperlink>
      <w:r>
        <w:rPr>
          <w:color w:val="0080AC"/>
          <w:w w:val="120"/>
          <w:sz w:val="12"/>
        </w:rPr>
        <w:t xml:space="preserve"> </w:t>
      </w:r>
      <w:hyperlink r:id="rId2800">
        <w:r>
          <w:rPr>
            <w:color w:val="0080AC"/>
            <w:w w:val="120"/>
            <w:sz w:val="12"/>
          </w:rPr>
          <w:t>into</w:t>
        </w:r>
      </w:hyperlink>
      <w:r>
        <w:rPr>
          <w:color w:val="0080AC"/>
          <w:w w:val="120"/>
          <w:sz w:val="12"/>
        </w:rPr>
        <w:t xml:space="preserve"> </w:t>
      </w:r>
      <w:hyperlink r:id="rId2801">
        <w:r>
          <w:rPr>
            <w:color w:val="0080AC"/>
            <w:w w:val="120"/>
            <w:sz w:val="12"/>
          </w:rPr>
          <w:t>differences.</w:t>
        </w:r>
      </w:hyperlink>
      <w:r>
        <w:rPr>
          <w:color w:val="0080AC"/>
          <w:w w:val="120"/>
          <w:sz w:val="12"/>
        </w:rPr>
        <w:t xml:space="preserve"> </w:t>
      </w:r>
      <w:hyperlink r:id="rId2802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803">
        <w:r>
          <w:rPr>
            <w:color w:val="0080AC"/>
            <w:spacing w:val="-2"/>
            <w:w w:val="120"/>
            <w:sz w:val="12"/>
          </w:rPr>
          <w:t>2007;40:2897–903.</w:t>
        </w:r>
      </w:hyperlink>
    </w:p>
    <w:p w14:paraId="11AE9CE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40" w:hanging="392"/>
        <w:jc w:val="left"/>
        <w:rPr>
          <w:sz w:val="12"/>
        </w:rPr>
      </w:pPr>
      <w:hyperlink r:id="rId2804">
        <w:r>
          <w:rPr>
            <w:color w:val="0080AC"/>
            <w:w w:val="120"/>
            <w:sz w:val="12"/>
          </w:rPr>
          <w:t>Karayiannis</w:t>
        </w:r>
      </w:hyperlink>
      <w:r>
        <w:rPr>
          <w:color w:val="0080AC"/>
          <w:w w:val="120"/>
          <w:sz w:val="12"/>
        </w:rPr>
        <w:t xml:space="preserve"> </w:t>
      </w:r>
      <w:hyperlink r:id="rId2805">
        <w:r>
          <w:rPr>
            <w:color w:val="0080AC"/>
            <w:w w:val="120"/>
            <w:sz w:val="12"/>
          </w:rPr>
          <w:t>NC,</w:t>
        </w:r>
      </w:hyperlink>
      <w:r>
        <w:rPr>
          <w:color w:val="0080AC"/>
          <w:w w:val="120"/>
          <w:sz w:val="12"/>
        </w:rPr>
        <w:t xml:space="preserve"> </w:t>
      </w:r>
      <w:hyperlink r:id="rId2806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w w:val="120"/>
          <w:sz w:val="12"/>
        </w:rPr>
        <w:t xml:space="preserve"> </w:t>
      </w:r>
      <w:hyperlink r:id="rId2807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w w:val="120"/>
          <w:sz w:val="12"/>
        </w:rPr>
        <w:t xml:space="preserve"> </w:t>
      </w:r>
      <w:hyperlink r:id="rId2808">
        <w:r>
          <w:rPr>
            <w:color w:val="0080AC"/>
            <w:w w:val="120"/>
            <w:sz w:val="12"/>
          </w:rPr>
          <w:t>Combined</w:t>
        </w:r>
      </w:hyperlink>
      <w:r>
        <w:rPr>
          <w:color w:val="0080AC"/>
          <w:w w:val="120"/>
          <w:sz w:val="12"/>
        </w:rPr>
        <w:t xml:space="preserve"> </w:t>
      </w:r>
      <w:hyperlink r:id="rId2809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w w:val="120"/>
          <w:sz w:val="12"/>
        </w:rPr>
        <w:t xml:space="preserve"> </w:t>
      </w:r>
      <w:hyperlink r:id="rId2810">
        <w:r>
          <w:rPr>
            <w:color w:val="0080AC"/>
            <w:w w:val="120"/>
            <w:sz w:val="12"/>
          </w:rPr>
          <w:t>algorithms</w:t>
        </w:r>
      </w:hyperlink>
      <w:r>
        <w:rPr>
          <w:color w:val="0080AC"/>
          <w:w w:val="120"/>
          <w:sz w:val="12"/>
        </w:rPr>
        <w:t xml:space="preserve"> </w:t>
      </w:r>
      <w:hyperlink r:id="rId2811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w w:val="120"/>
          <w:sz w:val="12"/>
        </w:rPr>
        <w:t xml:space="preserve"> </w:t>
      </w:r>
      <w:hyperlink r:id="rId2812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813">
        <w:r>
          <w:rPr>
            <w:color w:val="0080AC"/>
            <w:w w:val="120"/>
            <w:sz w:val="12"/>
          </w:rPr>
          <w:t>generation,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14">
        <w:r>
          <w:rPr>
            <w:color w:val="0080AC"/>
            <w:w w:val="120"/>
            <w:sz w:val="12"/>
          </w:rPr>
          <w:t>equilibration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1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16">
        <w:r>
          <w:rPr>
            <w:color w:val="0080AC"/>
            <w:w w:val="120"/>
            <w:sz w:val="12"/>
          </w:rPr>
          <w:t>topological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17">
        <w:r>
          <w:rPr>
            <w:color w:val="0080AC"/>
            <w:w w:val="120"/>
            <w:sz w:val="12"/>
          </w:rPr>
          <w:t>analysis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1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19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20">
        <w:r>
          <w:rPr>
            <w:color w:val="0080AC"/>
            <w:w w:val="120"/>
            <w:sz w:val="12"/>
          </w:rPr>
          <w:t>polymers: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821">
        <w:r>
          <w:rPr>
            <w:color w:val="0080AC"/>
            <w:w w:val="120"/>
            <w:sz w:val="12"/>
          </w:rPr>
          <w:t>methodology</w:t>
        </w:r>
      </w:hyperlink>
      <w:r>
        <w:rPr>
          <w:color w:val="0080AC"/>
          <w:w w:val="120"/>
          <w:sz w:val="12"/>
        </w:rPr>
        <w:t xml:space="preserve"> </w:t>
      </w:r>
      <w:hyperlink r:id="rId2822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823">
        <w:r>
          <w:rPr>
            <w:color w:val="0080AC"/>
            <w:w w:val="120"/>
            <w:sz w:val="12"/>
          </w:rPr>
          <w:t>performance.</w:t>
        </w:r>
      </w:hyperlink>
      <w:r>
        <w:rPr>
          <w:color w:val="0080AC"/>
          <w:w w:val="120"/>
          <w:sz w:val="12"/>
        </w:rPr>
        <w:t xml:space="preserve"> </w:t>
      </w:r>
      <w:hyperlink r:id="rId2824">
        <w:r>
          <w:rPr>
            <w:color w:val="0080AC"/>
            <w:w w:val="120"/>
            <w:sz w:val="12"/>
          </w:rPr>
          <w:t>Int</w:t>
        </w:r>
      </w:hyperlink>
      <w:r>
        <w:rPr>
          <w:color w:val="0080AC"/>
          <w:w w:val="120"/>
          <w:sz w:val="12"/>
        </w:rPr>
        <w:t xml:space="preserve"> </w:t>
      </w:r>
      <w:hyperlink r:id="rId2825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2826">
        <w:r>
          <w:rPr>
            <w:color w:val="0080AC"/>
            <w:w w:val="120"/>
            <w:sz w:val="12"/>
          </w:rPr>
          <w:t>Mol</w:t>
        </w:r>
      </w:hyperlink>
      <w:r>
        <w:rPr>
          <w:color w:val="0080AC"/>
          <w:w w:val="120"/>
          <w:sz w:val="12"/>
        </w:rPr>
        <w:t xml:space="preserve"> </w:t>
      </w:r>
      <w:hyperlink r:id="rId2827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2828">
        <w:r>
          <w:rPr>
            <w:color w:val="0080AC"/>
            <w:w w:val="120"/>
            <w:sz w:val="12"/>
          </w:rPr>
          <w:t>2009;10:5054–89.</w:t>
        </w:r>
      </w:hyperlink>
    </w:p>
    <w:p w14:paraId="72C5E5B7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659" w:hanging="392"/>
        <w:jc w:val="left"/>
        <w:rPr>
          <w:sz w:val="12"/>
        </w:rPr>
      </w:pPr>
      <w:hyperlink r:id="rId2829">
        <w:r>
          <w:rPr>
            <w:color w:val="0080AC"/>
            <w:w w:val="115"/>
            <w:sz w:val="12"/>
          </w:rPr>
          <w:t>Fragiadakis</w:t>
        </w:r>
      </w:hyperlink>
      <w:r>
        <w:rPr>
          <w:color w:val="0080AC"/>
          <w:w w:val="115"/>
          <w:sz w:val="12"/>
        </w:rPr>
        <w:t xml:space="preserve"> </w:t>
      </w:r>
      <w:hyperlink r:id="rId2830">
        <w:r>
          <w:rPr>
            <w:color w:val="0080AC"/>
            <w:w w:val="115"/>
            <w:sz w:val="12"/>
          </w:rPr>
          <w:t>D,</w:t>
        </w:r>
      </w:hyperlink>
      <w:r>
        <w:rPr>
          <w:color w:val="0080AC"/>
          <w:w w:val="115"/>
          <w:sz w:val="12"/>
        </w:rPr>
        <w:t xml:space="preserve"> </w:t>
      </w:r>
      <w:hyperlink r:id="rId2831">
        <w:r>
          <w:rPr>
            <w:color w:val="0080AC"/>
            <w:w w:val="115"/>
            <w:sz w:val="12"/>
          </w:rPr>
          <w:t>Pissis</w:t>
        </w:r>
      </w:hyperlink>
      <w:r>
        <w:rPr>
          <w:color w:val="0080AC"/>
          <w:w w:val="115"/>
          <w:sz w:val="12"/>
        </w:rPr>
        <w:t xml:space="preserve"> </w:t>
      </w:r>
      <w:hyperlink r:id="rId2832">
        <w:r>
          <w:rPr>
            <w:color w:val="0080AC"/>
            <w:w w:val="115"/>
            <w:sz w:val="12"/>
          </w:rPr>
          <w:t>P.</w:t>
        </w:r>
      </w:hyperlink>
      <w:r>
        <w:rPr>
          <w:color w:val="0080AC"/>
          <w:w w:val="115"/>
          <w:sz w:val="12"/>
        </w:rPr>
        <w:t xml:space="preserve"> </w:t>
      </w:r>
      <w:hyperlink r:id="rId2833">
        <w:r>
          <w:rPr>
            <w:color w:val="0080AC"/>
            <w:w w:val="115"/>
            <w:sz w:val="12"/>
          </w:rPr>
          <w:t>Glass</w:t>
        </w:r>
      </w:hyperlink>
      <w:r>
        <w:rPr>
          <w:color w:val="0080AC"/>
          <w:w w:val="115"/>
          <w:sz w:val="12"/>
        </w:rPr>
        <w:t xml:space="preserve"> </w:t>
      </w:r>
      <w:hyperlink r:id="rId2834">
        <w:r>
          <w:rPr>
            <w:color w:val="0080AC"/>
            <w:w w:val="115"/>
            <w:sz w:val="12"/>
          </w:rPr>
          <w:t>transition</w:t>
        </w:r>
      </w:hyperlink>
      <w:r>
        <w:rPr>
          <w:color w:val="0080AC"/>
          <w:w w:val="115"/>
          <w:sz w:val="12"/>
        </w:rPr>
        <w:t xml:space="preserve"> </w:t>
      </w:r>
      <w:hyperlink r:id="rId2835">
        <w:r>
          <w:rPr>
            <w:color w:val="0080AC"/>
            <w:w w:val="115"/>
            <w:sz w:val="12"/>
          </w:rPr>
          <w:t>and</w:t>
        </w:r>
      </w:hyperlink>
      <w:r>
        <w:rPr>
          <w:color w:val="0080AC"/>
          <w:w w:val="115"/>
          <w:sz w:val="12"/>
        </w:rPr>
        <w:t xml:space="preserve"> </w:t>
      </w:r>
      <w:hyperlink r:id="rId2836">
        <w:r>
          <w:rPr>
            <w:color w:val="0080AC"/>
            <w:w w:val="115"/>
            <w:sz w:val="12"/>
          </w:rPr>
          <w:t>segmental</w:t>
        </w:r>
      </w:hyperlink>
      <w:r>
        <w:rPr>
          <w:color w:val="0080AC"/>
          <w:w w:val="115"/>
          <w:sz w:val="12"/>
        </w:rPr>
        <w:t xml:space="preserve"> </w:t>
      </w:r>
      <w:hyperlink r:id="rId2837">
        <w:r>
          <w:rPr>
            <w:color w:val="0080AC"/>
            <w:w w:val="115"/>
            <w:sz w:val="12"/>
          </w:rPr>
          <w:t>dynamics</w:t>
        </w:r>
      </w:hyperlink>
      <w:r>
        <w:rPr>
          <w:color w:val="0080AC"/>
          <w:w w:val="115"/>
          <w:sz w:val="12"/>
        </w:rPr>
        <w:t xml:space="preserve"> </w:t>
      </w:r>
      <w:hyperlink r:id="rId2838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2839">
        <w:r>
          <w:rPr>
            <w:color w:val="0080AC"/>
            <w:w w:val="115"/>
            <w:sz w:val="12"/>
          </w:rPr>
          <w:t>poly(dimethylsiloxane)/silica</w:t>
        </w:r>
      </w:hyperlink>
      <w:r>
        <w:rPr>
          <w:color w:val="0080AC"/>
          <w:w w:val="115"/>
          <w:sz w:val="12"/>
        </w:rPr>
        <w:t xml:space="preserve"> </w:t>
      </w:r>
      <w:hyperlink r:id="rId2840">
        <w:r>
          <w:rPr>
            <w:color w:val="0080AC"/>
            <w:w w:val="115"/>
            <w:sz w:val="12"/>
          </w:rPr>
          <w:t>nanocomposites</w:t>
        </w:r>
      </w:hyperlink>
      <w:r>
        <w:rPr>
          <w:color w:val="0080AC"/>
          <w:w w:val="115"/>
          <w:sz w:val="12"/>
        </w:rPr>
        <w:t xml:space="preserve"> </w:t>
      </w:r>
      <w:hyperlink r:id="rId2841">
        <w:r>
          <w:rPr>
            <w:color w:val="0080AC"/>
            <w:w w:val="115"/>
            <w:sz w:val="12"/>
          </w:rPr>
          <w:t>studied</w:t>
        </w:r>
      </w:hyperlink>
      <w:r>
        <w:rPr>
          <w:color w:val="0080AC"/>
          <w:w w:val="115"/>
          <w:sz w:val="12"/>
        </w:rPr>
        <w:t xml:space="preserve"> </w:t>
      </w:r>
      <w:hyperlink r:id="rId2842">
        <w:r>
          <w:rPr>
            <w:color w:val="0080AC"/>
            <w:w w:val="115"/>
            <w:sz w:val="12"/>
          </w:rPr>
          <w:t>by</w:t>
        </w:r>
      </w:hyperlink>
      <w:r>
        <w:rPr>
          <w:color w:val="0080AC"/>
          <w:w w:val="115"/>
          <w:sz w:val="12"/>
        </w:rPr>
        <w:t xml:space="preserve"> </w:t>
      </w:r>
      <w:hyperlink r:id="rId2843">
        <w:r>
          <w:rPr>
            <w:color w:val="0080AC"/>
            <w:w w:val="115"/>
            <w:sz w:val="12"/>
          </w:rPr>
          <w:t>various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2844">
        <w:r>
          <w:rPr>
            <w:color w:val="0080AC"/>
            <w:w w:val="115"/>
            <w:sz w:val="12"/>
          </w:rPr>
          <w:t>techniques.</w:t>
        </w:r>
      </w:hyperlink>
      <w:r>
        <w:rPr>
          <w:color w:val="0080AC"/>
          <w:w w:val="115"/>
          <w:sz w:val="12"/>
        </w:rPr>
        <w:t xml:space="preserve"> </w:t>
      </w:r>
      <w:hyperlink r:id="rId2845">
        <w:r>
          <w:rPr>
            <w:color w:val="0080AC"/>
            <w:w w:val="115"/>
            <w:sz w:val="12"/>
          </w:rPr>
          <w:t>J</w:t>
        </w:r>
      </w:hyperlink>
      <w:r>
        <w:rPr>
          <w:color w:val="0080AC"/>
          <w:w w:val="115"/>
          <w:sz w:val="12"/>
        </w:rPr>
        <w:t xml:space="preserve"> </w:t>
      </w:r>
      <w:hyperlink r:id="rId2846">
        <w:r>
          <w:rPr>
            <w:color w:val="0080AC"/>
            <w:w w:val="115"/>
            <w:sz w:val="12"/>
          </w:rPr>
          <w:t>Non</w:t>
        </w:r>
      </w:hyperlink>
      <w:r>
        <w:rPr>
          <w:color w:val="0080AC"/>
          <w:w w:val="115"/>
          <w:sz w:val="12"/>
        </w:rPr>
        <w:t xml:space="preserve"> </w:t>
      </w:r>
      <w:hyperlink r:id="rId2847">
        <w:r>
          <w:rPr>
            <w:color w:val="0080AC"/>
            <w:w w:val="115"/>
            <w:sz w:val="12"/>
          </w:rPr>
          <w:t>Cryst</w:t>
        </w:r>
      </w:hyperlink>
      <w:r>
        <w:rPr>
          <w:color w:val="0080AC"/>
          <w:w w:val="115"/>
          <w:sz w:val="12"/>
        </w:rPr>
        <w:t xml:space="preserve"> </w:t>
      </w:r>
      <w:hyperlink r:id="rId2848">
        <w:r>
          <w:rPr>
            <w:color w:val="0080AC"/>
            <w:w w:val="115"/>
            <w:sz w:val="12"/>
          </w:rPr>
          <w:t>Solids</w:t>
        </w:r>
      </w:hyperlink>
      <w:r>
        <w:rPr>
          <w:color w:val="0080AC"/>
          <w:w w:val="115"/>
          <w:sz w:val="12"/>
        </w:rPr>
        <w:t xml:space="preserve"> </w:t>
      </w:r>
      <w:hyperlink r:id="rId2849">
        <w:r>
          <w:rPr>
            <w:color w:val="0080AC"/>
            <w:w w:val="115"/>
            <w:sz w:val="12"/>
          </w:rPr>
          <w:t>2007;353:4344–52.</w:t>
        </w:r>
      </w:hyperlink>
    </w:p>
    <w:p w14:paraId="2D0A863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62" w:hanging="392"/>
        <w:jc w:val="left"/>
        <w:rPr>
          <w:sz w:val="12"/>
        </w:rPr>
      </w:pPr>
      <w:hyperlink r:id="rId2850">
        <w:r>
          <w:rPr>
            <w:color w:val="0080AC"/>
            <w:w w:val="120"/>
            <w:sz w:val="12"/>
          </w:rPr>
          <w:t>Termonia</w:t>
        </w:r>
      </w:hyperlink>
      <w:r>
        <w:rPr>
          <w:color w:val="0080AC"/>
          <w:w w:val="120"/>
          <w:sz w:val="12"/>
        </w:rPr>
        <w:t xml:space="preserve"> </w:t>
      </w:r>
      <w:hyperlink r:id="rId2851">
        <w:r>
          <w:rPr>
            <w:color w:val="0080AC"/>
            <w:w w:val="120"/>
            <w:sz w:val="12"/>
          </w:rPr>
          <w:t>Y.</w:t>
        </w:r>
      </w:hyperlink>
      <w:r>
        <w:rPr>
          <w:color w:val="0080AC"/>
          <w:w w:val="120"/>
          <w:sz w:val="12"/>
        </w:rPr>
        <w:t xml:space="preserve"> </w:t>
      </w:r>
      <w:hyperlink r:id="rId2852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w w:val="120"/>
          <w:sz w:val="12"/>
        </w:rPr>
        <w:t xml:space="preserve"> </w:t>
      </w:r>
      <w:hyperlink r:id="rId2853">
        <w:r>
          <w:rPr>
            <w:color w:val="0080AC"/>
            <w:w w:val="120"/>
            <w:sz w:val="12"/>
          </w:rPr>
          <w:t>confinement</w:t>
        </w:r>
      </w:hyperlink>
      <w:r>
        <w:rPr>
          <w:color w:val="0080AC"/>
          <w:w w:val="120"/>
          <w:sz w:val="12"/>
        </w:rPr>
        <w:t xml:space="preserve"> </w:t>
      </w:r>
      <w:hyperlink r:id="rId285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285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2856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w w:val="120"/>
          <w:sz w:val="12"/>
        </w:rPr>
        <w:t xml:space="preserve"> </w:t>
      </w:r>
      <w:hyperlink r:id="rId285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858">
        <w:r>
          <w:rPr>
            <w:color w:val="0080AC"/>
            <w:w w:val="120"/>
            <w:sz w:val="12"/>
          </w:rPr>
          <w:t>its</w:t>
        </w:r>
      </w:hyperlink>
      <w:r>
        <w:rPr>
          <w:color w:val="0080AC"/>
          <w:w w:val="120"/>
          <w:sz w:val="12"/>
        </w:rPr>
        <w:t xml:space="preserve"> </w:t>
      </w:r>
      <w:hyperlink r:id="rId2859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860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2">
        <w:r>
          <w:rPr>
            <w:color w:val="0080AC"/>
            <w:w w:val="120"/>
            <w:sz w:val="12"/>
          </w:rPr>
          <w:t>bulk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3">
        <w:r>
          <w:rPr>
            <w:color w:val="0080AC"/>
            <w:w w:val="120"/>
            <w:sz w:val="12"/>
          </w:rPr>
          <w:t>properties.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4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5">
        <w:r>
          <w:rPr>
            <w:color w:val="0080AC"/>
            <w:w w:val="120"/>
            <w:sz w:val="12"/>
          </w:rPr>
          <w:t>Polym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6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7">
        <w:r>
          <w:rPr>
            <w:color w:val="0080AC"/>
            <w:w w:val="120"/>
            <w:sz w:val="12"/>
          </w:rPr>
          <w:t>Part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8">
        <w:r>
          <w:rPr>
            <w:color w:val="0080AC"/>
            <w:w w:val="120"/>
            <w:sz w:val="12"/>
          </w:rPr>
          <w:t>B: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69">
        <w:r>
          <w:rPr>
            <w:color w:val="0080AC"/>
            <w:w w:val="120"/>
            <w:sz w:val="12"/>
          </w:rPr>
          <w:t>Polym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70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871">
        <w:r>
          <w:rPr>
            <w:color w:val="0080AC"/>
            <w:w w:val="120"/>
            <w:sz w:val="12"/>
          </w:rPr>
          <w:t>2010;48:687–92.</w:t>
        </w:r>
      </w:hyperlink>
    </w:p>
    <w:p w14:paraId="07CC5CE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0" w:line="271" w:lineRule="auto"/>
        <w:ind w:right="175" w:hanging="392"/>
        <w:jc w:val="left"/>
        <w:rPr>
          <w:sz w:val="12"/>
        </w:rPr>
      </w:pPr>
      <w:hyperlink r:id="rId2872">
        <w:r>
          <w:rPr>
            <w:color w:val="0080AC"/>
            <w:spacing w:val="-2"/>
            <w:w w:val="120"/>
            <w:sz w:val="12"/>
          </w:rPr>
          <w:t>Zhang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873">
        <w:r>
          <w:rPr>
            <w:color w:val="0080AC"/>
            <w:spacing w:val="-2"/>
            <w:w w:val="120"/>
            <w:sz w:val="12"/>
          </w:rPr>
          <w:t>Q,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874">
        <w:r>
          <w:rPr>
            <w:color w:val="0080AC"/>
            <w:spacing w:val="-2"/>
            <w:w w:val="120"/>
            <w:sz w:val="12"/>
          </w:rPr>
          <w:t>Archer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875">
        <w:r>
          <w:rPr>
            <w:color w:val="0080AC"/>
            <w:spacing w:val="-2"/>
            <w:w w:val="120"/>
            <w:sz w:val="12"/>
          </w:rPr>
          <w:t>LA.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876">
        <w:r>
          <w:rPr>
            <w:color w:val="0080AC"/>
            <w:spacing w:val="-2"/>
            <w:w w:val="120"/>
            <w:sz w:val="12"/>
          </w:rPr>
          <w:t>Poly(ethylene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877">
        <w:r>
          <w:rPr>
            <w:color w:val="0080AC"/>
            <w:spacing w:val="-2"/>
            <w:w w:val="120"/>
            <w:sz w:val="12"/>
          </w:rPr>
          <w:t>oxide)/silica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878">
        <w:r>
          <w:rPr>
            <w:color w:val="0080AC"/>
            <w:spacing w:val="-2"/>
            <w:w w:val="120"/>
            <w:sz w:val="12"/>
          </w:rPr>
          <w:t>nanocomposites: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2879">
        <w:r>
          <w:rPr>
            <w:color w:val="0080AC"/>
            <w:spacing w:val="-2"/>
            <w:w w:val="120"/>
            <w:sz w:val="12"/>
          </w:rPr>
          <w:t>structure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88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2881">
        <w:r>
          <w:rPr>
            <w:color w:val="0080AC"/>
            <w:w w:val="120"/>
            <w:sz w:val="12"/>
          </w:rPr>
          <w:t>rheology.</w:t>
        </w:r>
      </w:hyperlink>
      <w:r>
        <w:rPr>
          <w:color w:val="0080AC"/>
          <w:w w:val="120"/>
          <w:sz w:val="12"/>
        </w:rPr>
        <w:t xml:space="preserve"> </w:t>
      </w:r>
      <w:hyperlink r:id="rId2882">
        <w:r>
          <w:rPr>
            <w:color w:val="0080AC"/>
            <w:w w:val="120"/>
            <w:sz w:val="12"/>
          </w:rPr>
          <w:t>Langmuir</w:t>
        </w:r>
      </w:hyperlink>
      <w:r>
        <w:rPr>
          <w:color w:val="0080AC"/>
          <w:w w:val="120"/>
          <w:sz w:val="12"/>
        </w:rPr>
        <w:t xml:space="preserve"> </w:t>
      </w:r>
      <w:hyperlink r:id="rId2883">
        <w:r>
          <w:rPr>
            <w:color w:val="0080AC"/>
            <w:w w:val="120"/>
            <w:sz w:val="12"/>
          </w:rPr>
          <w:t>2002;18:10435–42.</w:t>
        </w:r>
      </w:hyperlink>
    </w:p>
    <w:p w14:paraId="4613D63D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70" w:hanging="392"/>
        <w:jc w:val="left"/>
        <w:rPr>
          <w:sz w:val="12"/>
        </w:rPr>
      </w:pPr>
      <w:hyperlink r:id="rId2884">
        <w:r>
          <w:rPr>
            <w:color w:val="0080AC"/>
            <w:w w:val="120"/>
            <w:sz w:val="12"/>
          </w:rPr>
          <w:t>Nusser</w:t>
        </w:r>
      </w:hyperlink>
      <w:r>
        <w:rPr>
          <w:color w:val="0080AC"/>
          <w:w w:val="120"/>
          <w:sz w:val="12"/>
        </w:rPr>
        <w:t xml:space="preserve"> </w:t>
      </w:r>
      <w:hyperlink r:id="rId2885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2886">
        <w:r>
          <w:rPr>
            <w:color w:val="0080AC"/>
            <w:w w:val="120"/>
            <w:sz w:val="12"/>
          </w:rPr>
          <w:t>Schneider</w:t>
        </w:r>
      </w:hyperlink>
      <w:r>
        <w:rPr>
          <w:color w:val="0080AC"/>
          <w:w w:val="120"/>
          <w:sz w:val="12"/>
        </w:rPr>
        <w:t xml:space="preserve"> </w:t>
      </w:r>
      <w:hyperlink r:id="rId2887">
        <w:r>
          <w:rPr>
            <w:color w:val="0080AC"/>
            <w:w w:val="120"/>
            <w:sz w:val="12"/>
          </w:rPr>
          <w:t>GJ,</w:t>
        </w:r>
      </w:hyperlink>
      <w:r>
        <w:rPr>
          <w:color w:val="0080AC"/>
          <w:w w:val="120"/>
          <w:sz w:val="12"/>
        </w:rPr>
        <w:t xml:space="preserve"> </w:t>
      </w:r>
      <w:hyperlink r:id="rId2888">
        <w:r>
          <w:rPr>
            <w:color w:val="0080AC"/>
            <w:w w:val="120"/>
            <w:sz w:val="12"/>
          </w:rPr>
          <w:t>Richter</w:t>
        </w:r>
      </w:hyperlink>
      <w:r>
        <w:rPr>
          <w:color w:val="0080AC"/>
          <w:w w:val="120"/>
          <w:sz w:val="12"/>
        </w:rPr>
        <w:t xml:space="preserve"> </w:t>
      </w:r>
      <w:hyperlink r:id="rId2889">
        <w:r>
          <w:rPr>
            <w:color w:val="0080AC"/>
            <w:w w:val="120"/>
            <w:sz w:val="12"/>
          </w:rPr>
          <w:t>D.</w:t>
        </w:r>
      </w:hyperlink>
      <w:r>
        <w:rPr>
          <w:color w:val="0080AC"/>
          <w:w w:val="120"/>
          <w:sz w:val="12"/>
        </w:rPr>
        <w:t xml:space="preserve"> </w:t>
      </w:r>
      <w:hyperlink r:id="rId2890">
        <w:r>
          <w:rPr>
            <w:color w:val="0080AC"/>
            <w:w w:val="120"/>
            <w:sz w:val="12"/>
          </w:rPr>
          <w:t>Microscopic</w:t>
        </w:r>
      </w:hyperlink>
      <w:r>
        <w:rPr>
          <w:color w:val="0080AC"/>
          <w:w w:val="120"/>
          <w:sz w:val="12"/>
        </w:rPr>
        <w:t xml:space="preserve"> </w:t>
      </w:r>
      <w:hyperlink r:id="rId2891">
        <w:r>
          <w:rPr>
            <w:color w:val="0080AC"/>
            <w:w w:val="120"/>
            <w:sz w:val="12"/>
          </w:rPr>
          <w:t>origin</w:t>
        </w:r>
      </w:hyperlink>
      <w:r>
        <w:rPr>
          <w:color w:val="0080AC"/>
          <w:w w:val="120"/>
          <w:sz w:val="12"/>
        </w:rPr>
        <w:t xml:space="preserve"> </w:t>
      </w:r>
      <w:hyperlink r:id="rId2892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89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2894">
        <w:r>
          <w:rPr>
            <w:color w:val="0080AC"/>
            <w:w w:val="120"/>
            <w:sz w:val="12"/>
          </w:rPr>
          <w:t>terminal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895">
        <w:r>
          <w:rPr>
            <w:color w:val="0080AC"/>
            <w:w w:val="120"/>
            <w:sz w:val="12"/>
          </w:rPr>
          <w:t>relaxation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896">
        <w:r>
          <w:rPr>
            <w:color w:val="0080AC"/>
            <w:w w:val="120"/>
            <w:sz w:val="12"/>
          </w:rPr>
          <w:t>time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89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89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899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00">
        <w:r>
          <w:rPr>
            <w:color w:val="0080AC"/>
            <w:w w:val="120"/>
            <w:sz w:val="12"/>
          </w:rPr>
          <w:t>an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01">
        <w:r>
          <w:rPr>
            <w:color w:val="0080AC"/>
            <w:w w:val="120"/>
            <w:sz w:val="12"/>
          </w:rPr>
          <w:t>experimental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02">
        <w:r>
          <w:rPr>
            <w:color w:val="0080AC"/>
            <w:w w:val="120"/>
            <w:sz w:val="12"/>
          </w:rPr>
          <w:t>precedent.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903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2904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2905">
        <w:r>
          <w:rPr>
            <w:color w:val="0080AC"/>
            <w:w w:val="120"/>
            <w:sz w:val="12"/>
          </w:rPr>
          <w:t>2011;7:7988–91.</w:t>
        </w:r>
      </w:hyperlink>
    </w:p>
    <w:p w14:paraId="020ECC5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62" w:hanging="392"/>
        <w:jc w:val="left"/>
        <w:rPr>
          <w:sz w:val="12"/>
        </w:rPr>
      </w:pPr>
      <w:hyperlink r:id="rId2906">
        <w:r>
          <w:rPr>
            <w:color w:val="0080AC"/>
            <w:w w:val="120"/>
            <w:sz w:val="12"/>
          </w:rPr>
          <w:t>Mangal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07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08">
        <w:r>
          <w:rPr>
            <w:color w:val="0080AC"/>
            <w:w w:val="120"/>
            <w:sz w:val="12"/>
          </w:rPr>
          <w:t>Srivastava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09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10">
        <w:r>
          <w:rPr>
            <w:color w:val="0080AC"/>
            <w:w w:val="120"/>
            <w:sz w:val="12"/>
          </w:rPr>
          <w:t>Archer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11">
        <w:r>
          <w:rPr>
            <w:color w:val="0080AC"/>
            <w:w w:val="120"/>
            <w:sz w:val="12"/>
          </w:rPr>
          <w:t>LA.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12">
        <w:r>
          <w:rPr>
            <w:color w:val="0080AC"/>
            <w:w w:val="120"/>
            <w:sz w:val="12"/>
          </w:rPr>
          <w:t>Phase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13">
        <w:r>
          <w:rPr>
            <w:color w:val="0080AC"/>
            <w:w w:val="120"/>
            <w:sz w:val="12"/>
          </w:rPr>
          <w:t>stability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14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1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91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17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918">
        <w:r>
          <w:rPr>
            <w:color w:val="0080AC"/>
            <w:w w:val="120"/>
            <w:sz w:val="12"/>
          </w:rPr>
          <w:t>polymer-</w:t>
        </w:r>
      </w:hyperlink>
      <w:r>
        <w:rPr>
          <w:color w:val="0080AC"/>
          <w:w w:val="120"/>
          <w:sz w:val="12"/>
        </w:rPr>
        <w:t xml:space="preserve"> </w:t>
      </w:r>
      <w:hyperlink r:id="rId2919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2920">
        <w:r>
          <w:rPr>
            <w:color w:val="0080AC"/>
            <w:w w:val="120"/>
            <w:sz w:val="12"/>
          </w:rPr>
          <w:t>composites.</w:t>
        </w:r>
      </w:hyperlink>
      <w:r>
        <w:rPr>
          <w:color w:val="0080AC"/>
          <w:w w:val="120"/>
          <w:sz w:val="12"/>
        </w:rPr>
        <w:t xml:space="preserve"> </w:t>
      </w:r>
      <w:hyperlink r:id="rId2921">
        <w:r>
          <w:rPr>
            <w:color w:val="0080AC"/>
            <w:w w:val="120"/>
            <w:sz w:val="12"/>
          </w:rPr>
          <w:t>Nat</w:t>
        </w:r>
      </w:hyperlink>
      <w:r>
        <w:rPr>
          <w:color w:val="0080AC"/>
          <w:w w:val="120"/>
          <w:sz w:val="12"/>
        </w:rPr>
        <w:t xml:space="preserve"> </w:t>
      </w:r>
      <w:hyperlink r:id="rId2922">
        <w:r>
          <w:rPr>
            <w:color w:val="0080AC"/>
            <w:w w:val="120"/>
            <w:sz w:val="12"/>
          </w:rPr>
          <w:t>Commun</w:t>
        </w:r>
      </w:hyperlink>
      <w:r>
        <w:rPr>
          <w:color w:val="0080AC"/>
          <w:w w:val="120"/>
          <w:sz w:val="12"/>
        </w:rPr>
        <w:t xml:space="preserve"> </w:t>
      </w:r>
      <w:hyperlink r:id="rId2923">
        <w:r>
          <w:rPr>
            <w:color w:val="0080AC"/>
            <w:w w:val="120"/>
            <w:sz w:val="12"/>
          </w:rPr>
          <w:t>2015;6:1–9.</w:t>
        </w:r>
      </w:hyperlink>
    </w:p>
    <w:p w14:paraId="0CC1C17B" w14:textId="77777777" w:rsidR="00E21043" w:rsidRDefault="00E21043">
      <w:pPr>
        <w:pStyle w:val="ListParagraph"/>
        <w:spacing w:line="271" w:lineRule="auto"/>
        <w:rPr>
          <w:sz w:val="12"/>
        </w:rPr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69"/>
            <w:col w:w="5389"/>
          </w:cols>
        </w:sectPr>
      </w:pPr>
    </w:p>
    <w:p w14:paraId="0028550C" w14:textId="77777777" w:rsidR="00E21043" w:rsidRDefault="00E21043">
      <w:pPr>
        <w:pStyle w:val="BodyText"/>
        <w:spacing w:before="8"/>
        <w:jc w:val="left"/>
        <w:rPr>
          <w:sz w:val="12"/>
        </w:rPr>
      </w:pPr>
    </w:p>
    <w:p w14:paraId="26534ACC" w14:textId="77777777" w:rsidR="00E21043" w:rsidRDefault="00E21043">
      <w:pPr>
        <w:pStyle w:val="BodyText"/>
        <w:jc w:val="left"/>
        <w:rPr>
          <w:sz w:val="12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bookmarkStart w:id="175" w:name="_bookmark135"/>
    <w:bookmarkEnd w:id="175"/>
    <w:p w14:paraId="64694D74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111" w:line="271" w:lineRule="auto"/>
        <w:ind w:left="469" w:right="128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"http://refhub.elsevier.com/S0079-6700(20)30035-6/sbref0700" \h</w:instrText>
      </w:r>
      <w:r>
        <w:fldChar w:fldCharType="separate"/>
      </w:r>
      <w:r>
        <w:rPr>
          <w:color w:val="0080AC"/>
          <w:w w:val="120"/>
          <w:sz w:val="12"/>
        </w:rPr>
        <w:t>Tuteja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924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2925">
        <w:r>
          <w:rPr>
            <w:color w:val="0080AC"/>
            <w:w w:val="120"/>
            <w:sz w:val="12"/>
          </w:rPr>
          <w:t>Mackay</w:t>
        </w:r>
      </w:hyperlink>
      <w:r>
        <w:rPr>
          <w:color w:val="0080AC"/>
          <w:w w:val="120"/>
          <w:sz w:val="12"/>
        </w:rPr>
        <w:t xml:space="preserve"> </w:t>
      </w:r>
      <w:hyperlink r:id="rId2926">
        <w:r>
          <w:rPr>
            <w:color w:val="0080AC"/>
            <w:w w:val="120"/>
            <w:sz w:val="12"/>
          </w:rPr>
          <w:t>ME,</w:t>
        </w:r>
      </w:hyperlink>
      <w:r>
        <w:rPr>
          <w:color w:val="0080AC"/>
          <w:w w:val="120"/>
          <w:sz w:val="12"/>
        </w:rPr>
        <w:t xml:space="preserve"> </w:t>
      </w:r>
      <w:hyperlink r:id="rId2927">
        <w:r>
          <w:rPr>
            <w:color w:val="0080AC"/>
            <w:w w:val="120"/>
            <w:sz w:val="12"/>
          </w:rPr>
          <w:t>Hawker</w:t>
        </w:r>
      </w:hyperlink>
      <w:r>
        <w:rPr>
          <w:color w:val="0080AC"/>
          <w:w w:val="120"/>
          <w:sz w:val="12"/>
        </w:rPr>
        <w:t xml:space="preserve"> </w:t>
      </w:r>
      <w:hyperlink r:id="rId2928">
        <w:r>
          <w:rPr>
            <w:color w:val="0080AC"/>
            <w:w w:val="120"/>
            <w:sz w:val="12"/>
          </w:rPr>
          <w:t>CJ,</w:t>
        </w:r>
      </w:hyperlink>
      <w:r>
        <w:rPr>
          <w:color w:val="0080AC"/>
          <w:w w:val="120"/>
          <w:sz w:val="12"/>
        </w:rPr>
        <w:t xml:space="preserve"> </w:t>
      </w:r>
      <w:hyperlink r:id="rId2929">
        <w:r>
          <w:rPr>
            <w:color w:val="0080AC"/>
            <w:w w:val="120"/>
            <w:sz w:val="12"/>
          </w:rPr>
          <w:t>Van</w:t>
        </w:r>
      </w:hyperlink>
      <w:r>
        <w:rPr>
          <w:color w:val="0080AC"/>
          <w:w w:val="120"/>
          <w:sz w:val="12"/>
        </w:rPr>
        <w:t xml:space="preserve"> </w:t>
      </w:r>
      <w:hyperlink r:id="rId2930">
        <w:r>
          <w:rPr>
            <w:color w:val="0080AC"/>
            <w:w w:val="120"/>
            <w:sz w:val="12"/>
          </w:rPr>
          <w:t>Horn</w:t>
        </w:r>
      </w:hyperlink>
      <w:r>
        <w:rPr>
          <w:color w:val="0080AC"/>
          <w:w w:val="120"/>
          <w:sz w:val="12"/>
        </w:rPr>
        <w:t xml:space="preserve"> </w:t>
      </w:r>
      <w:hyperlink r:id="rId2931">
        <w:r>
          <w:rPr>
            <w:color w:val="0080AC"/>
            <w:w w:val="120"/>
            <w:sz w:val="12"/>
          </w:rPr>
          <w:t>B.</w:t>
        </w:r>
      </w:hyperlink>
      <w:r>
        <w:rPr>
          <w:color w:val="0080AC"/>
          <w:w w:val="120"/>
          <w:sz w:val="12"/>
        </w:rPr>
        <w:t xml:space="preserve"> </w:t>
      </w:r>
      <w:hyperlink r:id="rId2932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w w:val="120"/>
          <w:sz w:val="12"/>
        </w:rPr>
        <w:t xml:space="preserve"> </w:t>
      </w:r>
      <w:hyperlink r:id="rId293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2934">
        <w:r>
          <w:rPr>
            <w:color w:val="0080AC"/>
            <w:w w:val="120"/>
            <w:sz w:val="12"/>
          </w:rPr>
          <w:t>ideal,</w:t>
        </w:r>
      </w:hyperlink>
      <w:r>
        <w:rPr>
          <w:color w:val="0080AC"/>
          <w:w w:val="120"/>
          <w:sz w:val="12"/>
        </w:rPr>
        <w:t xml:space="preserve"> </w:t>
      </w:r>
      <w:hyperlink r:id="rId2935">
        <w:r>
          <w:rPr>
            <w:color w:val="0080AC"/>
            <w:w w:val="120"/>
            <w:sz w:val="12"/>
          </w:rPr>
          <w:t>organic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76" w:name="_bookmark136"/>
      <w:bookmarkEnd w:id="176"/>
      <w:r>
        <w:fldChar w:fldCharType="begin"/>
      </w:r>
      <w:r>
        <w:instrText>HYPERLINK "http://refhub.elsevier.com/S0079-6700(20)30035-6/sbref0700" \h</w:instrText>
      </w:r>
      <w:r>
        <w:fldChar w:fldCharType="separate"/>
      </w:r>
      <w:r>
        <w:rPr>
          <w:color w:val="0080AC"/>
          <w:w w:val="120"/>
          <w:sz w:val="12"/>
        </w:rPr>
        <w:t>nanoparticles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2936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3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38">
        <w:r>
          <w:rPr>
            <w:color w:val="0080AC"/>
            <w:w w:val="120"/>
            <w:sz w:val="12"/>
          </w:rPr>
          <w:t>flow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39">
        <w:r>
          <w:rPr>
            <w:color w:val="0080AC"/>
            <w:w w:val="120"/>
            <w:sz w:val="12"/>
          </w:rPr>
          <w:t>properties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4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41">
        <w:r>
          <w:rPr>
            <w:color w:val="0080AC"/>
            <w:w w:val="120"/>
            <w:sz w:val="12"/>
          </w:rPr>
          <w:t>linear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42">
        <w:r>
          <w:rPr>
            <w:color w:val="0080AC"/>
            <w:w w:val="120"/>
            <w:sz w:val="12"/>
          </w:rPr>
          <w:t>polymers: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943">
        <w:r>
          <w:rPr>
            <w:color w:val="0080AC"/>
            <w:w w:val="120"/>
            <w:sz w:val="12"/>
          </w:rPr>
          <w:t>non-Einstein-like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944">
        <w:r>
          <w:rPr>
            <w:color w:val="0080AC"/>
            <w:w w:val="120"/>
            <w:sz w:val="12"/>
          </w:rPr>
          <w:t>behavior.</w:t>
        </w:r>
      </w:hyperlink>
      <w:r>
        <w:rPr>
          <w:color w:val="0080AC"/>
          <w:w w:val="120"/>
          <w:sz w:val="12"/>
        </w:rPr>
        <w:t xml:space="preserve"> </w:t>
      </w:r>
      <w:hyperlink r:id="rId2945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2946">
        <w:r>
          <w:rPr>
            <w:color w:val="0080AC"/>
            <w:w w:val="120"/>
            <w:sz w:val="12"/>
          </w:rPr>
          <w:t>2005;38:8000–11.</w:t>
        </w:r>
      </w:hyperlink>
    </w:p>
    <w:bookmarkStart w:id="177" w:name="_bookmark138"/>
    <w:bookmarkEnd w:id="177"/>
    <w:p w14:paraId="36CD382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40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"http://refhub.elsevier.com/S0079-6700(20)30035-6/sbref0705" \h</w:instrText>
      </w:r>
      <w:r>
        <w:fldChar w:fldCharType="separate"/>
      </w:r>
      <w:r>
        <w:rPr>
          <w:color w:val="0080AC"/>
          <w:w w:val="120"/>
          <w:sz w:val="12"/>
        </w:rPr>
        <w:t>Senses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947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w w:val="120"/>
          <w:sz w:val="12"/>
        </w:rPr>
        <w:t xml:space="preserve"> </w:t>
      </w:r>
      <w:hyperlink r:id="rId2948">
        <w:r>
          <w:rPr>
            <w:color w:val="0080AC"/>
            <w:w w:val="120"/>
            <w:sz w:val="12"/>
          </w:rPr>
          <w:t>Faraone</w:t>
        </w:r>
      </w:hyperlink>
      <w:r>
        <w:rPr>
          <w:color w:val="0080AC"/>
          <w:w w:val="120"/>
          <w:sz w:val="12"/>
        </w:rPr>
        <w:t xml:space="preserve"> </w:t>
      </w:r>
      <w:hyperlink r:id="rId294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2950">
        <w:r>
          <w:rPr>
            <w:color w:val="0080AC"/>
            <w:w w:val="120"/>
            <w:sz w:val="12"/>
          </w:rPr>
          <w:t>Akcora</w:t>
        </w:r>
      </w:hyperlink>
      <w:r>
        <w:rPr>
          <w:color w:val="0080AC"/>
          <w:w w:val="120"/>
          <w:sz w:val="12"/>
        </w:rPr>
        <w:t xml:space="preserve"> </w:t>
      </w:r>
      <w:hyperlink r:id="rId2951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w w:val="120"/>
          <w:sz w:val="12"/>
        </w:rPr>
        <w:t xml:space="preserve"> </w:t>
      </w:r>
      <w:hyperlink r:id="rId2952">
        <w:r>
          <w:rPr>
            <w:color w:val="0080AC"/>
            <w:w w:val="120"/>
            <w:sz w:val="12"/>
          </w:rPr>
          <w:t>Microscopic</w:t>
        </w:r>
      </w:hyperlink>
      <w:r>
        <w:rPr>
          <w:color w:val="0080AC"/>
          <w:w w:val="120"/>
          <w:sz w:val="12"/>
        </w:rPr>
        <w:t xml:space="preserve"> </w:t>
      </w:r>
      <w:hyperlink r:id="rId2953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w w:val="120"/>
          <w:sz w:val="12"/>
        </w:rPr>
        <w:t xml:space="preserve"> </w:t>
      </w:r>
      <w:hyperlink r:id="rId2954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w w:val="120"/>
          <w:sz w:val="12"/>
        </w:rPr>
        <w:t xml:space="preserve"> </w:t>
      </w:r>
      <w:hyperlink r:id="rId295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295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78" w:name="_bookmark137"/>
      <w:bookmarkEnd w:id="178"/>
      <w:r>
        <w:fldChar w:fldCharType="begin"/>
      </w:r>
      <w:r>
        <w:instrText>HYPERLINK "http://refhub.elsevier.com/S0079-6700(20)30035-6/sbref0705" \h</w:instrText>
      </w:r>
      <w:r>
        <w:fldChar w:fldCharType="separate"/>
      </w:r>
      <w:r>
        <w:rPr>
          <w:color w:val="0080AC"/>
          <w:w w:val="120"/>
          <w:sz w:val="12"/>
        </w:rPr>
        <w:t>nanocomposites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2957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58">
        <w:r>
          <w:rPr>
            <w:color w:val="0080AC"/>
            <w:w w:val="120"/>
            <w:sz w:val="12"/>
          </w:rPr>
          <w:t>dynamically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59">
        <w:r>
          <w:rPr>
            <w:color w:val="0080AC"/>
            <w:w w:val="120"/>
            <w:sz w:val="12"/>
          </w:rPr>
          <w:t>asymmetric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60">
        <w:r>
          <w:rPr>
            <w:color w:val="0080AC"/>
            <w:w w:val="120"/>
            <w:sz w:val="12"/>
          </w:rPr>
          <w:t>interphases.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61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62">
        <w:r>
          <w:rPr>
            <w:color w:val="0080AC"/>
            <w:w w:val="120"/>
            <w:sz w:val="12"/>
          </w:rPr>
          <w:t>Rep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63">
        <w:r>
          <w:rPr>
            <w:color w:val="0080AC"/>
            <w:w w:val="120"/>
            <w:sz w:val="12"/>
          </w:rPr>
          <w:t>2016;6,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79" w:name="_bookmark139"/>
      <w:bookmarkEnd w:id="179"/>
      <w:r>
        <w:fldChar w:fldCharType="begin"/>
      </w:r>
      <w:r>
        <w:instrText>HYPERLINK "http://refhub.elsevier.com/S0079-6700(20)30035-6/sbref0705"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29326/1-11.</w:t>
      </w:r>
      <w:r>
        <w:fldChar w:fldCharType="end"/>
      </w:r>
    </w:p>
    <w:p w14:paraId="79F07D5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05" w:hanging="392"/>
        <w:jc w:val="left"/>
        <w:rPr>
          <w:sz w:val="12"/>
        </w:rPr>
      </w:pPr>
      <w:hyperlink r:id="rId2964">
        <w:r>
          <w:rPr>
            <w:color w:val="0080AC"/>
            <w:w w:val="120"/>
            <w:sz w:val="12"/>
          </w:rPr>
          <w:t>Bogoslovov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65">
        <w:r>
          <w:rPr>
            <w:color w:val="0080AC"/>
            <w:w w:val="120"/>
            <w:sz w:val="12"/>
          </w:rPr>
          <w:t>RB,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66">
        <w:r>
          <w:rPr>
            <w:color w:val="0080AC"/>
            <w:w w:val="120"/>
            <w:sz w:val="12"/>
          </w:rPr>
          <w:t>Roland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67">
        <w:r>
          <w:rPr>
            <w:color w:val="0080AC"/>
            <w:w w:val="120"/>
            <w:sz w:val="12"/>
          </w:rPr>
          <w:t>CM,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68">
        <w:r>
          <w:rPr>
            <w:color w:val="0080AC"/>
            <w:w w:val="120"/>
            <w:sz w:val="12"/>
          </w:rPr>
          <w:t>Ellis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69">
        <w:r>
          <w:rPr>
            <w:color w:val="0080AC"/>
            <w:w w:val="120"/>
            <w:sz w:val="12"/>
          </w:rPr>
          <w:t>AR,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70">
        <w:r>
          <w:rPr>
            <w:color w:val="0080AC"/>
            <w:w w:val="120"/>
            <w:sz w:val="12"/>
          </w:rPr>
          <w:t>Randall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71">
        <w:r>
          <w:rPr>
            <w:color w:val="0080AC"/>
            <w:w w:val="120"/>
            <w:sz w:val="12"/>
          </w:rPr>
          <w:t>AM,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72">
        <w:r>
          <w:rPr>
            <w:color w:val="0080AC"/>
            <w:w w:val="120"/>
            <w:sz w:val="12"/>
          </w:rPr>
          <w:t>Robertson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73">
        <w:r>
          <w:rPr>
            <w:color w:val="0080AC"/>
            <w:w w:val="120"/>
            <w:sz w:val="12"/>
          </w:rPr>
          <w:t>CG.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74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297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80" w:name="_bookmark140"/>
      <w:bookmarkEnd w:id="180"/>
      <w:r>
        <w:fldChar w:fldCharType="begin"/>
      </w:r>
      <w:r>
        <w:instrText>HYPERLINK "http://refhub.elsevier.com/S0079-6700(20)30035-6/sbref0710" \h</w:instrText>
      </w:r>
      <w:r>
        <w:fldChar w:fldCharType="separate"/>
      </w:r>
      <w:r>
        <w:rPr>
          <w:color w:val="0080AC"/>
          <w:w w:val="120"/>
          <w:sz w:val="12"/>
        </w:rPr>
        <w:t>silica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2976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977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78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979">
        <w:r>
          <w:rPr>
            <w:color w:val="0080AC"/>
            <w:w w:val="120"/>
            <w:sz w:val="12"/>
          </w:rPr>
          <w:t>local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80">
        <w:r>
          <w:rPr>
            <w:color w:val="0080AC"/>
            <w:w w:val="120"/>
            <w:sz w:val="12"/>
          </w:rPr>
          <w:t>segmental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981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298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2983">
        <w:r>
          <w:rPr>
            <w:color w:val="0080AC"/>
            <w:w w:val="120"/>
            <w:sz w:val="12"/>
          </w:rPr>
          <w:t>polyvinylacetate.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2984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85">
        <w:r>
          <w:rPr>
            <w:color w:val="0080AC"/>
            <w:w w:val="120"/>
            <w:sz w:val="12"/>
          </w:rPr>
          <w:t>2008;41:1289–96.</w:t>
        </w:r>
      </w:hyperlink>
    </w:p>
    <w:p w14:paraId="1A04995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830" w:hanging="392"/>
        <w:jc w:val="left"/>
        <w:rPr>
          <w:sz w:val="12"/>
        </w:rPr>
      </w:pPr>
      <w:hyperlink r:id="rId2986">
        <w:r>
          <w:rPr>
            <w:color w:val="0080AC"/>
            <w:w w:val="120"/>
            <w:sz w:val="12"/>
          </w:rPr>
          <w:t>Song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87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88">
        <w:r>
          <w:rPr>
            <w:color w:val="0080AC"/>
            <w:w w:val="120"/>
            <w:sz w:val="12"/>
          </w:rPr>
          <w:t>Zheng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89">
        <w:r>
          <w:rPr>
            <w:color w:val="0080AC"/>
            <w:w w:val="120"/>
            <w:sz w:val="12"/>
          </w:rPr>
          <w:t>Q.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90">
        <w:r>
          <w:rPr>
            <w:color w:val="0080AC"/>
            <w:w w:val="120"/>
            <w:sz w:val="12"/>
          </w:rPr>
          <w:t>Size-dependent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91">
        <w:r>
          <w:rPr>
            <w:color w:val="0080AC"/>
            <w:w w:val="120"/>
            <w:sz w:val="12"/>
          </w:rPr>
          <w:t>linear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92">
        <w:r>
          <w:rPr>
            <w:color w:val="0080AC"/>
            <w:w w:val="120"/>
            <w:sz w:val="12"/>
          </w:rPr>
          <w:t>rheology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9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94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2995">
        <w:r>
          <w:rPr>
            <w:color w:val="0080AC"/>
            <w:w w:val="120"/>
            <w:sz w:val="12"/>
          </w:rPr>
          <w:t>filled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81" w:name="_bookmark141"/>
      <w:bookmarkEnd w:id="181"/>
      <w:r>
        <w:fldChar w:fldCharType="begin"/>
      </w:r>
      <w:r>
        <w:instrText>HYPERLINK "http://refhub.elsevier.com/S0079-6700(20)30035-6/sbref0715" \h</w:instrText>
      </w:r>
      <w:r>
        <w:fldChar w:fldCharType="separate"/>
      </w:r>
      <w:r>
        <w:rPr>
          <w:color w:val="0080AC"/>
          <w:w w:val="120"/>
          <w:sz w:val="12"/>
        </w:rPr>
        <w:t>poly(2-vinylpyridine).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299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2997">
        <w:r>
          <w:rPr>
            <w:color w:val="0080AC"/>
            <w:w w:val="120"/>
            <w:sz w:val="12"/>
          </w:rPr>
          <w:t>2017;130:74–8.</w:t>
        </w:r>
      </w:hyperlink>
    </w:p>
    <w:bookmarkStart w:id="182" w:name="_bookmark142"/>
    <w:bookmarkEnd w:id="182"/>
    <w:p w14:paraId="3D7C784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577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"http://refhub.elsevier.com/S0079-6700(20)30035-6/sbref0720" \h</w:instrText>
      </w:r>
      <w:r>
        <w:fldChar w:fldCharType="separate"/>
      </w:r>
      <w:r>
        <w:rPr>
          <w:color w:val="0080AC"/>
          <w:w w:val="120"/>
          <w:sz w:val="12"/>
        </w:rPr>
        <w:t>Casalini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2998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2999">
        <w:r>
          <w:rPr>
            <w:color w:val="0080AC"/>
            <w:w w:val="120"/>
            <w:sz w:val="12"/>
          </w:rPr>
          <w:t>Roland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00">
        <w:r>
          <w:rPr>
            <w:color w:val="0080AC"/>
            <w:w w:val="120"/>
            <w:sz w:val="12"/>
          </w:rPr>
          <w:t>CM.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01">
        <w:r>
          <w:rPr>
            <w:color w:val="0080AC"/>
            <w:w w:val="120"/>
            <w:sz w:val="12"/>
          </w:rPr>
          <w:t>Local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02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03">
        <w:r>
          <w:rPr>
            <w:color w:val="0080AC"/>
            <w:w w:val="120"/>
            <w:sz w:val="12"/>
          </w:rPr>
          <w:t>global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0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0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06">
        <w:r>
          <w:rPr>
            <w:color w:val="0080AC"/>
            <w:w w:val="120"/>
            <w:sz w:val="12"/>
          </w:rPr>
          <w:t>polypropylene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83" w:name="_bookmark143"/>
      <w:bookmarkEnd w:id="183"/>
      <w:r>
        <w:fldChar w:fldCharType="begin"/>
      </w:r>
      <w:r>
        <w:instrText>HYPERLINK "http://refhub.elsevier.com/S0079-6700(20)30035-6/sbref0720" \h</w:instrText>
      </w:r>
      <w:r>
        <w:fldChar w:fldCharType="separate"/>
      </w:r>
      <w:r>
        <w:rPr>
          <w:color w:val="0080AC"/>
          <w:w w:val="120"/>
          <w:sz w:val="12"/>
        </w:rPr>
        <w:t>glycol/silica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007">
        <w:r>
          <w:rPr>
            <w:color w:val="0080AC"/>
            <w:w w:val="120"/>
            <w:sz w:val="12"/>
          </w:rPr>
          <w:t>composites.</w:t>
        </w:r>
      </w:hyperlink>
      <w:r>
        <w:rPr>
          <w:color w:val="0080AC"/>
          <w:w w:val="120"/>
          <w:sz w:val="12"/>
        </w:rPr>
        <w:t xml:space="preserve"> </w:t>
      </w:r>
      <w:hyperlink r:id="rId3008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009">
        <w:r>
          <w:rPr>
            <w:color w:val="0080AC"/>
            <w:w w:val="120"/>
            <w:sz w:val="12"/>
          </w:rPr>
          <w:t>2016;49:3919–24.</w:t>
        </w:r>
      </w:hyperlink>
    </w:p>
    <w:p w14:paraId="6B1E0591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51" w:hanging="392"/>
        <w:jc w:val="left"/>
        <w:rPr>
          <w:sz w:val="12"/>
        </w:rPr>
      </w:pPr>
      <w:hyperlink r:id="rId3010">
        <w:r>
          <w:rPr>
            <w:color w:val="0080AC"/>
            <w:w w:val="120"/>
            <w:sz w:val="12"/>
          </w:rPr>
          <w:t>Mackay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1">
        <w:r>
          <w:rPr>
            <w:color w:val="0080AC"/>
            <w:w w:val="120"/>
            <w:sz w:val="12"/>
          </w:rPr>
          <w:t>ME,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2">
        <w:r>
          <w:rPr>
            <w:color w:val="0080AC"/>
            <w:w w:val="120"/>
            <w:sz w:val="12"/>
          </w:rPr>
          <w:t>Dao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3">
        <w:r>
          <w:rPr>
            <w:color w:val="0080AC"/>
            <w:w w:val="120"/>
            <w:sz w:val="12"/>
          </w:rPr>
          <w:t>TT,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4">
        <w:r>
          <w:rPr>
            <w:color w:val="0080AC"/>
            <w:w w:val="120"/>
            <w:sz w:val="12"/>
          </w:rPr>
          <w:t>Tuteja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5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6">
        <w:r>
          <w:rPr>
            <w:color w:val="0080AC"/>
            <w:w w:val="120"/>
            <w:sz w:val="12"/>
          </w:rPr>
          <w:t>Ho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7">
        <w:r>
          <w:rPr>
            <w:color w:val="0080AC"/>
            <w:w w:val="120"/>
            <w:sz w:val="12"/>
          </w:rPr>
          <w:t>DL,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8">
        <w:r>
          <w:rPr>
            <w:color w:val="0080AC"/>
            <w:w w:val="120"/>
            <w:sz w:val="12"/>
          </w:rPr>
          <w:t>Van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19">
        <w:r>
          <w:rPr>
            <w:color w:val="0080AC"/>
            <w:w w:val="120"/>
            <w:sz w:val="12"/>
          </w:rPr>
          <w:t>Horn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20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21">
        <w:r>
          <w:rPr>
            <w:color w:val="0080AC"/>
            <w:w w:val="120"/>
            <w:sz w:val="12"/>
          </w:rPr>
          <w:t>Kim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22">
        <w:r>
          <w:rPr>
            <w:color w:val="0080AC"/>
            <w:w w:val="120"/>
            <w:sz w:val="12"/>
          </w:rPr>
          <w:t>HC,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23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24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25">
        <w:r>
          <w:rPr>
            <w:color w:val="0080AC"/>
            <w:w w:val="120"/>
            <w:sz w:val="12"/>
          </w:rPr>
          <w:t>Nanoscale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84" w:name="_bookmark144"/>
      <w:bookmarkEnd w:id="184"/>
      <w:r>
        <w:fldChar w:fldCharType="begin"/>
      </w:r>
      <w:r>
        <w:instrText>HYPERLINK "http://refhub.elsevier.com/S0079-6700(20)30035-6/sbref0725" \h</w:instrText>
      </w:r>
      <w:r>
        <w:fldChar w:fldCharType="separate"/>
      </w:r>
      <w:r>
        <w:rPr>
          <w:color w:val="0080AC"/>
          <w:w w:val="120"/>
          <w:sz w:val="12"/>
        </w:rPr>
        <w:t>effects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026">
        <w:r>
          <w:rPr>
            <w:color w:val="0080AC"/>
            <w:w w:val="120"/>
            <w:sz w:val="12"/>
          </w:rPr>
          <w:t>leading</w:t>
        </w:r>
      </w:hyperlink>
      <w:r>
        <w:rPr>
          <w:color w:val="0080AC"/>
          <w:w w:val="120"/>
          <w:sz w:val="12"/>
        </w:rPr>
        <w:t xml:space="preserve"> </w:t>
      </w:r>
      <w:hyperlink r:id="rId3027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w w:val="120"/>
          <w:sz w:val="12"/>
        </w:rPr>
        <w:t xml:space="preserve"> </w:t>
      </w:r>
      <w:hyperlink r:id="rId3028">
        <w:r>
          <w:rPr>
            <w:color w:val="0080AC"/>
            <w:w w:val="120"/>
            <w:sz w:val="12"/>
          </w:rPr>
          <w:t>non-Einstein-like</w:t>
        </w:r>
      </w:hyperlink>
      <w:r>
        <w:rPr>
          <w:color w:val="0080AC"/>
          <w:w w:val="120"/>
          <w:sz w:val="12"/>
        </w:rPr>
        <w:t xml:space="preserve"> </w:t>
      </w:r>
      <w:hyperlink r:id="rId3029">
        <w:r>
          <w:rPr>
            <w:color w:val="0080AC"/>
            <w:w w:val="120"/>
            <w:sz w:val="12"/>
          </w:rPr>
          <w:t>decrease</w:t>
        </w:r>
      </w:hyperlink>
      <w:r>
        <w:rPr>
          <w:color w:val="0080AC"/>
          <w:w w:val="120"/>
          <w:sz w:val="12"/>
        </w:rPr>
        <w:t xml:space="preserve"> </w:t>
      </w:r>
      <w:hyperlink r:id="rId303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031">
        <w:r>
          <w:rPr>
            <w:color w:val="0080AC"/>
            <w:w w:val="120"/>
            <w:sz w:val="12"/>
          </w:rPr>
          <w:t>viscosity.</w:t>
        </w:r>
      </w:hyperlink>
      <w:r>
        <w:rPr>
          <w:color w:val="0080AC"/>
          <w:w w:val="120"/>
          <w:sz w:val="12"/>
        </w:rPr>
        <w:t xml:space="preserve"> </w:t>
      </w:r>
      <w:hyperlink r:id="rId3032">
        <w:r>
          <w:rPr>
            <w:color w:val="0080AC"/>
            <w:w w:val="120"/>
            <w:sz w:val="12"/>
          </w:rPr>
          <w:t>Nat</w:t>
        </w:r>
      </w:hyperlink>
      <w:r>
        <w:rPr>
          <w:color w:val="0080AC"/>
          <w:w w:val="120"/>
          <w:sz w:val="12"/>
        </w:rPr>
        <w:t xml:space="preserve"> </w:t>
      </w:r>
      <w:hyperlink r:id="rId3033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85" w:name="_bookmark145"/>
      <w:bookmarkEnd w:id="185"/>
      <w:r>
        <w:fldChar w:fldCharType="begin"/>
      </w:r>
      <w:r>
        <w:instrText>HYPERLINK "http://refhub.elsevier.com/S0079-6700(20)30035-6/sbref0725"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2003;2:762–6.</w:t>
      </w:r>
      <w:r>
        <w:fldChar w:fldCharType="end"/>
      </w:r>
    </w:p>
    <w:bookmarkStart w:id="186" w:name="_bookmark146"/>
    <w:bookmarkEnd w:id="186"/>
    <w:p w14:paraId="79C86F1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557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"http://refhub.elsevier.com/S0079-6700(20)30035-6/sbref0730" \h</w:instrText>
      </w:r>
      <w:r>
        <w:fldChar w:fldCharType="separate"/>
      </w:r>
      <w:r>
        <w:rPr>
          <w:color w:val="0080AC"/>
          <w:w w:val="120"/>
          <w:sz w:val="12"/>
        </w:rPr>
        <w:t>Batchelor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3034">
        <w:r>
          <w:rPr>
            <w:color w:val="0080AC"/>
            <w:w w:val="120"/>
            <w:sz w:val="12"/>
          </w:rPr>
          <w:t>GK.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35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36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3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38">
        <w:r>
          <w:rPr>
            <w:color w:val="0080AC"/>
            <w:w w:val="120"/>
            <w:sz w:val="12"/>
          </w:rPr>
          <w:t>Brownian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39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40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41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42">
        <w:r>
          <w:rPr>
            <w:color w:val="0080AC"/>
            <w:w w:val="120"/>
            <w:sz w:val="12"/>
          </w:rPr>
          <w:t>bulk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43">
        <w:r>
          <w:rPr>
            <w:color w:val="0080AC"/>
            <w:w w:val="120"/>
            <w:sz w:val="12"/>
          </w:rPr>
          <w:t>stress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4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045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87" w:name="_bookmark147"/>
      <w:bookmarkEnd w:id="187"/>
      <w:r>
        <w:fldChar w:fldCharType="begin"/>
      </w:r>
      <w:r>
        <w:instrText>HYPERLINK "http://refhub.elsevier.com/S0079-6700(20)30035-6/sbref0730" \h</w:instrText>
      </w:r>
      <w:r>
        <w:fldChar w:fldCharType="separate"/>
      </w:r>
      <w:r>
        <w:rPr>
          <w:color w:val="0080AC"/>
          <w:w w:val="120"/>
          <w:sz w:val="12"/>
        </w:rPr>
        <w:t>suspension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04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047">
        <w:r>
          <w:rPr>
            <w:color w:val="0080AC"/>
            <w:w w:val="120"/>
            <w:sz w:val="12"/>
          </w:rPr>
          <w:t>spherical</w:t>
        </w:r>
      </w:hyperlink>
      <w:r>
        <w:rPr>
          <w:color w:val="0080AC"/>
          <w:w w:val="120"/>
          <w:sz w:val="12"/>
        </w:rPr>
        <w:t xml:space="preserve"> </w:t>
      </w:r>
      <w:hyperlink r:id="rId3048">
        <w:r>
          <w:rPr>
            <w:color w:val="0080AC"/>
            <w:w w:val="120"/>
            <w:sz w:val="12"/>
          </w:rPr>
          <w:t>particles.</w:t>
        </w:r>
      </w:hyperlink>
      <w:r>
        <w:rPr>
          <w:color w:val="0080AC"/>
          <w:w w:val="120"/>
          <w:sz w:val="12"/>
        </w:rPr>
        <w:t xml:space="preserve"> </w:t>
      </w:r>
      <w:hyperlink r:id="rId3049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3050">
        <w:r>
          <w:rPr>
            <w:color w:val="0080AC"/>
            <w:w w:val="120"/>
            <w:sz w:val="12"/>
          </w:rPr>
          <w:t>Fluid</w:t>
        </w:r>
      </w:hyperlink>
      <w:r>
        <w:rPr>
          <w:color w:val="0080AC"/>
          <w:w w:val="120"/>
          <w:sz w:val="12"/>
        </w:rPr>
        <w:t xml:space="preserve"> </w:t>
      </w:r>
      <w:hyperlink r:id="rId3051">
        <w:r>
          <w:rPr>
            <w:color w:val="0080AC"/>
            <w:w w:val="120"/>
            <w:sz w:val="12"/>
          </w:rPr>
          <w:t>Mech</w:t>
        </w:r>
      </w:hyperlink>
      <w:r>
        <w:rPr>
          <w:color w:val="0080AC"/>
          <w:w w:val="120"/>
          <w:sz w:val="12"/>
        </w:rPr>
        <w:t xml:space="preserve"> </w:t>
      </w:r>
      <w:hyperlink r:id="rId3052">
        <w:r>
          <w:rPr>
            <w:color w:val="0080AC"/>
            <w:w w:val="120"/>
            <w:sz w:val="12"/>
          </w:rPr>
          <w:t>1977;83:97–117.</w:t>
        </w:r>
      </w:hyperlink>
    </w:p>
    <w:bookmarkStart w:id="188" w:name="_bookmark148"/>
    <w:bookmarkEnd w:id="188"/>
    <w:p w14:paraId="195B3A26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22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"http://refhub.elsevier.com/S0079-6700(20)30035-6/sbref0735" \h</w:instrText>
      </w:r>
      <w:r>
        <w:fldChar w:fldCharType="separate"/>
      </w:r>
      <w:r>
        <w:rPr>
          <w:color w:val="0080AC"/>
          <w:w w:val="120"/>
          <w:sz w:val="12"/>
        </w:rPr>
        <w:t>Kalathi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053">
        <w:r>
          <w:rPr>
            <w:color w:val="0080AC"/>
            <w:w w:val="120"/>
            <w:sz w:val="12"/>
          </w:rPr>
          <w:t>JT,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54">
        <w:r>
          <w:rPr>
            <w:color w:val="0080AC"/>
            <w:w w:val="120"/>
            <w:sz w:val="12"/>
          </w:rPr>
          <w:t>Grest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55">
        <w:r>
          <w:rPr>
            <w:color w:val="0080AC"/>
            <w:w w:val="120"/>
            <w:sz w:val="12"/>
          </w:rPr>
          <w:t>GS,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56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57">
        <w:r>
          <w:rPr>
            <w:color w:val="0080AC"/>
            <w:w w:val="120"/>
            <w:sz w:val="12"/>
          </w:rPr>
          <w:t>SK.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58">
        <w:r>
          <w:rPr>
            <w:color w:val="0080AC"/>
            <w:w w:val="120"/>
            <w:sz w:val="12"/>
          </w:rPr>
          <w:t>Universal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59">
        <w:r>
          <w:rPr>
            <w:color w:val="0080AC"/>
            <w:w w:val="120"/>
            <w:sz w:val="12"/>
          </w:rPr>
          <w:t>viscosity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60">
        <w:r>
          <w:rPr>
            <w:color w:val="0080AC"/>
            <w:w w:val="120"/>
            <w:sz w:val="12"/>
          </w:rPr>
          <w:t>behavior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6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06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063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064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3065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3066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3067">
        <w:r>
          <w:rPr>
            <w:color w:val="0080AC"/>
            <w:w w:val="120"/>
            <w:sz w:val="12"/>
          </w:rPr>
          <w:t>2012;109,</w:t>
        </w:r>
      </w:hyperlink>
      <w:r>
        <w:rPr>
          <w:color w:val="0080AC"/>
          <w:w w:val="120"/>
          <w:sz w:val="12"/>
        </w:rPr>
        <w:t xml:space="preserve"> </w:t>
      </w:r>
      <w:hyperlink r:id="rId3068">
        <w:r>
          <w:rPr>
            <w:color w:val="0080AC"/>
            <w:w w:val="120"/>
            <w:sz w:val="12"/>
          </w:rPr>
          <w:t>198301/1-5.</w:t>
        </w:r>
      </w:hyperlink>
    </w:p>
    <w:bookmarkStart w:id="189" w:name="_bookmark150"/>
    <w:bookmarkEnd w:id="189"/>
    <w:p w14:paraId="5BD2877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8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"http://refhub.elsevier.com/S0079-6700(20)30035-6/sbref0740" \h</w:instrText>
      </w:r>
      <w:r>
        <w:fldChar w:fldCharType="separate"/>
      </w:r>
      <w:r>
        <w:rPr>
          <w:color w:val="0080AC"/>
          <w:w w:val="120"/>
          <w:sz w:val="12"/>
        </w:rPr>
        <w:t>Schneider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069">
        <w:r>
          <w:rPr>
            <w:color w:val="0080AC"/>
            <w:w w:val="120"/>
            <w:sz w:val="12"/>
          </w:rPr>
          <w:t>GJ,</w:t>
        </w:r>
      </w:hyperlink>
      <w:r>
        <w:rPr>
          <w:color w:val="0080AC"/>
          <w:w w:val="120"/>
          <w:sz w:val="12"/>
        </w:rPr>
        <w:t xml:space="preserve"> </w:t>
      </w:r>
      <w:hyperlink r:id="rId3070">
        <w:r>
          <w:rPr>
            <w:color w:val="0080AC"/>
            <w:w w:val="120"/>
            <w:sz w:val="12"/>
          </w:rPr>
          <w:t>Nusser</w:t>
        </w:r>
      </w:hyperlink>
      <w:r>
        <w:rPr>
          <w:color w:val="0080AC"/>
          <w:w w:val="120"/>
          <w:sz w:val="12"/>
        </w:rPr>
        <w:t xml:space="preserve"> </w:t>
      </w:r>
      <w:hyperlink r:id="rId3071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3072">
        <w:r>
          <w:rPr>
            <w:color w:val="0080AC"/>
            <w:w w:val="120"/>
            <w:sz w:val="12"/>
          </w:rPr>
          <w:t>Neueder</w:t>
        </w:r>
      </w:hyperlink>
      <w:r>
        <w:rPr>
          <w:color w:val="0080AC"/>
          <w:w w:val="120"/>
          <w:sz w:val="12"/>
        </w:rPr>
        <w:t xml:space="preserve"> </w:t>
      </w:r>
      <w:hyperlink r:id="rId307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3074">
        <w:r>
          <w:rPr>
            <w:color w:val="0080AC"/>
            <w:w w:val="120"/>
            <w:sz w:val="12"/>
          </w:rPr>
          <w:t>Brodeck</w:t>
        </w:r>
      </w:hyperlink>
      <w:r>
        <w:rPr>
          <w:color w:val="0080AC"/>
          <w:w w:val="120"/>
          <w:sz w:val="12"/>
        </w:rPr>
        <w:t xml:space="preserve"> </w:t>
      </w:r>
      <w:hyperlink r:id="rId3075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3076">
        <w:r>
          <w:rPr>
            <w:color w:val="0080AC"/>
            <w:w w:val="120"/>
            <w:sz w:val="12"/>
          </w:rPr>
          <w:t>Willner</w:t>
        </w:r>
      </w:hyperlink>
      <w:r>
        <w:rPr>
          <w:color w:val="0080AC"/>
          <w:w w:val="120"/>
          <w:sz w:val="12"/>
        </w:rPr>
        <w:t xml:space="preserve"> </w:t>
      </w:r>
      <w:hyperlink r:id="rId3077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w w:val="120"/>
          <w:sz w:val="12"/>
        </w:rPr>
        <w:t xml:space="preserve"> </w:t>
      </w:r>
      <w:hyperlink r:id="rId3078">
        <w:r>
          <w:rPr>
            <w:color w:val="0080AC"/>
            <w:w w:val="120"/>
            <w:sz w:val="12"/>
          </w:rPr>
          <w:t>Farago</w:t>
        </w:r>
      </w:hyperlink>
      <w:r>
        <w:rPr>
          <w:color w:val="0080AC"/>
          <w:w w:val="120"/>
          <w:sz w:val="12"/>
        </w:rPr>
        <w:t xml:space="preserve"> </w:t>
      </w:r>
      <w:hyperlink r:id="rId3079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w w:val="120"/>
          <w:sz w:val="12"/>
        </w:rPr>
        <w:t xml:space="preserve"> </w:t>
      </w:r>
      <w:hyperlink r:id="rId3080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3081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90" w:name="_bookmark149"/>
      <w:bookmarkEnd w:id="190"/>
      <w:r>
        <w:fldChar w:fldCharType="begin"/>
      </w:r>
      <w:r>
        <w:instrText>HYPERLINK "http://refhub.elsevier.com/S0079-6700(20)30035-6/sbref0740" \h</w:instrText>
      </w:r>
      <w:r>
        <w:fldChar w:fldCharType="separate"/>
      </w:r>
      <w:r>
        <w:rPr>
          <w:color w:val="0080AC"/>
          <w:w w:val="120"/>
          <w:sz w:val="12"/>
        </w:rPr>
        <w:t>Anomalous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3082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83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8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85">
        <w:r>
          <w:rPr>
            <w:color w:val="0080AC"/>
            <w:w w:val="120"/>
            <w:sz w:val="12"/>
          </w:rPr>
          <w:t>unentangled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86">
        <w:r>
          <w:rPr>
            <w:color w:val="0080AC"/>
            <w:w w:val="120"/>
            <w:sz w:val="12"/>
          </w:rPr>
          <w:t>model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8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88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089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3090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3091">
        <w:r>
          <w:rPr>
            <w:color w:val="0080AC"/>
            <w:w w:val="120"/>
            <w:sz w:val="12"/>
          </w:rPr>
          <w:t>2013;9:4336–48.</w:t>
        </w:r>
      </w:hyperlink>
    </w:p>
    <w:bookmarkStart w:id="191" w:name="_bookmark151"/>
    <w:bookmarkEnd w:id="191"/>
    <w:p w14:paraId="36A3BAE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49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"http://refhub.elsevier.com/S0079-6700(20)30035-6/sbref0745" \h</w:instrText>
      </w:r>
      <w:r>
        <w:fldChar w:fldCharType="separate"/>
      </w:r>
      <w:r>
        <w:rPr>
          <w:color w:val="0080AC"/>
          <w:w w:val="120"/>
          <w:sz w:val="12"/>
        </w:rPr>
        <w:t>Schneider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3092">
        <w:r>
          <w:rPr>
            <w:color w:val="0080AC"/>
            <w:w w:val="120"/>
            <w:sz w:val="12"/>
          </w:rPr>
          <w:t>GJ,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93">
        <w:r>
          <w:rPr>
            <w:color w:val="0080AC"/>
            <w:w w:val="120"/>
            <w:sz w:val="12"/>
          </w:rPr>
          <w:t>Nusser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94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95">
        <w:r>
          <w:rPr>
            <w:color w:val="0080AC"/>
            <w:w w:val="120"/>
            <w:sz w:val="12"/>
          </w:rPr>
          <w:t>Willner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96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97">
        <w:r>
          <w:rPr>
            <w:color w:val="0080AC"/>
            <w:w w:val="120"/>
            <w:sz w:val="12"/>
          </w:rPr>
          <w:t>Falus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98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099">
        <w:r>
          <w:rPr>
            <w:color w:val="0080AC"/>
            <w:w w:val="120"/>
            <w:sz w:val="12"/>
          </w:rPr>
          <w:t>Richter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00">
        <w:r>
          <w:rPr>
            <w:color w:val="0080AC"/>
            <w:w w:val="120"/>
            <w:sz w:val="12"/>
          </w:rPr>
          <w:t>D.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01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02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03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104">
        <w:r>
          <w:rPr>
            <w:color w:val="0080AC"/>
            <w:w w:val="120"/>
            <w:sz w:val="12"/>
          </w:rPr>
          <w:t>chains</w:t>
        </w:r>
      </w:hyperlink>
      <w:r>
        <w:rPr>
          <w:color w:val="0080AC"/>
          <w:w w:val="120"/>
          <w:sz w:val="12"/>
        </w:rPr>
        <w:t xml:space="preserve"> </w:t>
      </w:r>
      <w:hyperlink r:id="rId310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10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107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108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109">
        <w:r>
          <w:rPr>
            <w:color w:val="0080AC"/>
            <w:w w:val="120"/>
            <w:sz w:val="12"/>
          </w:rPr>
          <w:t>2011;44:5857–60.</w:t>
        </w:r>
      </w:hyperlink>
    </w:p>
    <w:bookmarkStart w:id="192" w:name="_bookmark153"/>
    <w:bookmarkEnd w:id="192"/>
    <w:p w14:paraId="4245B4C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00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"http://refhub.elsevier.com/S0079-6700(20)30035-6/sbref0750" \h</w:instrText>
      </w:r>
      <w:r>
        <w:fldChar w:fldCharType="separate"/>
      </w:r>
      <w:r>
        <w:rPr>
          <w:color w:val="0080AC"/>
          <w:w w:val="120"/>
          <w:sz w:val="12"/>
        </w:rPr>
        <w:t>Wei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3110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1">
        <w:r>
          <w:rPr>
            <w:color w:val="0080AC"/>
            <w:w w:val="120"/>
            <w:sz w:val="12"/>
          </w:rPr>
          <w:t>Xu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2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3">
        <w:r>
          <w:rPr>
            <w:color w:val="0080AC"/>
            <w:w w:val="120"/>
            <w:sz w:val="12"/>
          </w:rPr>
          <w:t>Faraone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4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5">
        <w:r>
          <w:rPr>
            <w:color w:val="0080AC"/>
            <w:w w:val="120"/>
            <w:sz w:val="12"/>
          </w:rPr>
          <w:t>Hore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6">
        <w:r>
          <w:rPr>
            <w:color w:val="0080AC"/>
            <w:w w:val="120"/>
            <w:sz w:val="12"/>
          </w:rPr>
          <w:t>MJA.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7">
        <w:r>
          <w:rPr>
            <w:color w:val="0080AC"/>
            <w:w w:val="120"/>
            <w:sz w:val="12"/>
          </w:rPr>
          <w:t>Local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8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1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20">
        <w:r>
          <w:rPr>
            <w:color w:val="0080AC"/>
            <w:w w:val="120"/>
            <w:sz w:val="12"/>
          </w:rPr>
          <w:t>relaxation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21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93" w:name="_bookmark152"/>
      <w:bookmarkEnd w:id="193"/>
      <w:r>
        <w:fldChar w:fldCharType="begin"/>
      </w:r>
      <w:r>
        <w:instrText>HYPERLINK "http://refhub.elsevier.com/S0079-6700(20)30035-6/sbref0750" \h</w:instrText>
      </w:r>
      <w:r>
        <w:fldChar w:fldCharType="separate"/>
      </w:r>
      <w:r>
        <w:rPr>
          <w:color w:val="0080AC"/>
          <w:w w:val="120"/>
          <w:sz w:val="12"/>
        </w:rPr>
        <w:t>in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122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3123">
        <w:r>
          <w:rPr>
            <w:color w:val="0080AC"/>
            <w:w w:val="120"/>
            <w:sz w:val="12"/>
          </w:rPr>
          <w:t>brush</w:t>
        </w:r>
      </w:hyperlink>
      <w:r>
        <w:rPr>
          <w:color w:val="0080AC"/>
          <w:w w:val="120"/>
          <w:sz w:val="12"/>
        </w:rPr>
        <w:t xml:space="preserve"> </w:t>
      </w:r>
      <w:hyperlink r:id="rId3124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125">
        <w:r>
          <w:rPr>
            <w:color w:val="0080AC"/>
            <w:w w:val="120"/>
            <w:sz w:val="12"/>
          </w:rPr>
          <w:t>polymer-grafted</w:t>
        </w:r>
      </w:hyperlink>
      <w:r>
        <w:rPr>
          <w:color w:val="0080AC"/>
          <w:w w:val="120"/>
          <w:sz w:val="12"/>
        </w:rPr>
        <w:t xml:space="preserve"> </w:t>
      </w:r>
      <w:hyperlink r:id="rId3126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w w:val="120"/>
          <w:sz w:val="12"/>
        </w:rPr>
        <w:t xml:space="preserve"> </w:t>
      </w:r>
      <w:hyperlink r:id="rId3127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3128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3129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3130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131">
        <w:r>
          <w:rPr>
            <w:color w:val="0080AC"/>
            <w:spacing w:val="-2"/>
            <w:w w:val="120"/>
            <w:sz w:val="12"/>
          </w:rPr>
          <w:t>2018;7:699–704.</w:t>
        </w:r>
      </w:hyperlink>
    </w:p>
    <w:bookmarkStart w:id="194" w:name="_bookmark154"/>
    <w:bookmarkEnd w:id="194"/>
    <w:p w14:paraId="07357BC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277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"http://refhub.elsevier.com/S0079-6700(20)30035-6/sbref0755" \h</w:instrText>
      </w:r>
      <w:r>
        <w:fldChar w:fldCharType="separate"/>
      </w:r>
      <w:r>
        <w:rPr>
          <w:color w:val="0080AC"/>
          <w:w w:val="120"/>
          <w:sz w:val="12"/>
        </w:rPr>
        <w:t>Senses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132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w w:val="120"/>
          <w:sz w:val="12"/>
        </w:rPr>
        <w:t xml:space="preserve"> </w:t>
      </w:r>
      <w:hyperlink r:id="rId3133">
        <w:r>
          <w:rPr>
            <w:color w:val="0080AC"/>
            <w:w w:val="120"/>
            <w:sz w:val="12"/>
          </w:rPr>
          <w:t>Tyagi</w:t>
        </w:r>
      </w:hyperlink>
      <w:r>
        <w:rPr>
          <w:color w:val="0080AC"/>
          <w:w w:val="120"/>
          <w:sz w:val="12"/>
        </w:rPr>
        <w:t xml:space="preserve"> </w:t>
      </w:r>
      <w:hyperlink r:id="rId3134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3135">
        <w:r>
          <w:rPr>
            <w:color w:val="0080AC"/>
            <w:w w:val="120"/>
            <w:sz w:val="12"/>
          </w:rPr>
          <w:t>Pasco</w:t>
        </w:r>
      </w:hyperlink>
      <w:r>
        <w:rPr>
          <w:color w:val="0080AC"/>
          <w:w w:val="120"/>
          <w:sz w:val="12"/>
        </w:rPr>
        <w:t xml:space="preserve"> </w:t>
      </w:r>
      <w:hyperlink r:id="rId3136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3137">
        <w:r>
          <w:rPr>
            <w:color w:val="0080AC"/>
            <w:w w:val="120"/>
            <w:sz w:val="12"/>
          </w:rPr>
          <w:t>Faraone</w:t>
        </w:r>
      </w:hyperlink>
      <w:r>
        <w:rPr>
          <w:color w:val="0080AC"/>
          <w:w w:val="120"/>
          <w:sz w:val="12"/>
        </w:rPr>
        <w:t xml:space="preserve"> </w:t>
      </w:r>
      <w:hyperlink r:id="rId3138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w w:val="120"/>
          <w:sz w:val="12"/>
        </w:rPr>
        <w:t xml:space="preserve"> </w:t>
      </w:r>
      <w:hyperlink r:id="rId3139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314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141">
        <w:r>
          <w:rPr>
            <w:color w:val="0080AC"/>
            <w:w w:val="120"/>
            <w:sz w:val="12"/>
          </w:rPr>
          <w:t>architecturally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142">
        <w:r>
          <w:rPr>
            <w:color w:val="0080AC"/>
            <w:w w:val="120"/>
            <w:sz w:val="12"/>
          </w:rPr>
          <w:t>engineered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43">
        <w:r>
          <w:rPr>
            <w:color w:val="0080AC"/>
            <w:w w:val="120"/>
            <w:sz w:val="12"/>
          </w:rPr>
          <w:t>all-polymer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4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45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46">
        <w:r>
          <w:rPr>
            <w:color w:val="0080AC"/>
            <w:w w:val="120"/>
            <w:sz w:val="12"/>
          </w:rPr>
          <w:t>Nano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147">
        <w:r>
          <w:rPr>
            <w:color w:val="0080AC"/>
            <w:w w:val="120"/>
            <w:sz w:val="12"/>
          </w:rPr>
          <w:t>2018;12:10807–16.</w:t>
        </w:r>
      </w:hyperlink>
    </w:p>
    <w:p w14:paraId="29DB602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0" w:line="271" w:lineRule="auto"/>
        <w:ind w:left="469" w:right="305" w:hanging="392"/>
        <w:jc w:val="left"/>
        <w:rPr>
          <w:sz w:val="12"/>
        </w:rPr>
      </w:pPr>
      <w:hyperlink r:id="rId3148">
        <w:r>
          <w:rPr>
            <w:color w:val="0080AC"/>
            <w:w w:val="120"/>
            <w:sz w:val="12"/>
          </w:rPr>
          <w:t>Li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49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0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1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2">
        <w:r>
          <w:rPr>
            <w:color w:val="0080AC"/>
            <w:w w:val="120"/>
            <w:sz w:val="12"/>
          </w:rPr>
          <w:t>Liu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3">
        <w:r>
          <w:rPr>
            <w:color w:val="0080AC"/>
            <w:w w:val="120"/>
            <w:sz w:val="12"/>
          </w:rPr>
          <w:t>WK.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4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5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6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8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5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16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95" w:name="_bookmark155"/>
      <w:bookmarkEnd w:id="195"/>
      <w:r>
        <w:fldChar w:fldCharType="begin"/>
      </w:r>
      <w:r>
        <w:instrText>HYPERLINK "http://refhub.elsevier.com/S0079-6700(20)30035-6/sbref0760" \h</w:instrText>
      </w:r>
      <w:r>
        <w:fldChar w:fldCharType="separate"/>
      </w:r>
      <w:r>
        <w:rPr>
          <w:color w:val="0080AC"/>
          <w:w w:val="120"/>
          <w:sz w:val="12"/>
        </w:rPr>
        <w:t>chains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16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3162">
        <w:r>
          <w:rPr>
            <w:color w:val="0080AC"/>
            <w:w w:val="120"/>
            <w:sz w:val="12"/>
          </w:rPr>
          <w:t>their</w:t>
        </w:r>
      </w:hyperlink>
      <w:r>
        <w:rPr>
          <w:color w:val="0080AC"/>
          <w:w w:val="120"/>
          <w:sz w:val="12"/>
        </w:rPr>
        <w:t xml:space="preserve"> </w:t>
      </w:r>
      <w:hyperlink r:id="rId3163">
        <w:r>
          <w:rPr>
            <w:color w:val="0080AC"/>
            <w:w w:val="120"/>
            <w:sz w:val="12"/>
          </w:rPr>
          <w:t>entanglement</w:t>
        </w:r>
      </w:hyperlink>
      <w:r>
        <w:rPr>
          <w:color w:val="0080AC"/>
          <w:w w:val="120"/>
          <w:sz w:val="12"/>
        </w:rPr>
        <w:t xml:space="preserve"> </w:t>
      </w:r>
      <w:hyperlink r:id="rId3164">
        <w:r>
          <w:rPr>
            <w:color w:val="0080AC"/>
            <w:w w:val="120"/>
            <w:sz w:val="12"/>
          </w:rPr>
          <w:t>network.</w:t>
        </w:r>
      </w:hyperlink>
      <w:r>
        <w:rPr>
          <w:color w:val="0080AC"/>
          <w:w w:val="120"/>
          <w:sz w:val="12"/>
        </w:rPr>
        <w:t xml:space="preserve"> </w:t>
      </w:r>
      <w:hyperlink r:id="rId3165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3166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3167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3168">
        <w:r>
          <w:rPr>
            <w:color w:val="0080AC"/>
            <w:w w:val="120"/>
            <w:sz w:val="12"/>
          </w:rPr>
          <w:t>2012;109,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169">
        <w:r>
          <w:rPr>
            <w:color w:val="0080AC"/>
            <w:spacing w:val="-2"/>
            <w:w w:val="120"/>
            <w:sz w:val="12"/>
          </w:rPr>
          <w:t>118001/1-5.</w:t>
        </w:r>
      </w:hyperlink>
    </w:p>
    <w:bookmarkStart w:id="196" w:name="_bookmark157"/>
    <w:bookmarkEnd w:id="196"/>
    <w:p w14:paraId="6005B67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"http://refhub.elsevier.com/S0079-6700(20)30035-6/sbref0765" \h</w:instrText>
      </w:r>
      <w:r>
        <w:fldChar w:fldCharType="separate"/>
      </w:r>
      <w:r>
        <w:rPr>
          <w:color w:val="0080AC"/>
          <w:w w:val="120"/>
          <w:sz w:val="12"/>
        </w:rPr>
        <w:t>Smith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3170">
        <w:r>
          <w:rPr>
            <w:color w:val="0080AC"/>
            <w:w w:val="120"/>
            <w:sz w:val="12"/>
          </w:rPr>
          <w:t>GD,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1">
        <w:r>
          <w:rPr>
            <w:color w:val="0080AC"/>
            <w:w w:val="120"/>
            <w:sz w:val="12"/>
          </w:rPr>
          <w:t>Bedrov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2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3">
        <w:r>
          <w:rPr>
            <w:color w:val="0080AC"/>
            <w:w w:val="120"/>
            <w:sz w:val="12"/>
          </w:rPr>
          <w:t>Li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4">
        <w:r>
          <w:rPr>
            <w:color w:val="0080AC"/>
            <w:w w:val="120"/>
            <w:sz w:val="12"/>
          </w:rPr>
          <w:t>L,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5">
        <w:r>
          <w:rPr>
            <w:color w:val="0080AC"/>
            <w:w w:val="120"/>
            <w:sz w:val="12"/>
          </w:rPr>
          <w:t>Byutner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6">
        <w:r>
          <w:rPr>
            <w:color w:val="0080AC"/>
            <w:w w:val="120"/>
            <w:sz w:val="12"/>
          </w:rPr>
          <w:t>O.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7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8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79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80">
        <w:r>
          <w:rPr>
            <w:color w:val="0080AC"/>
            <w:w w:val="120"/>
            <w:sz w:val="12"/>
          </w:rPr>
          <w:t>simulation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181">
        <w:r>
          <w:rPr>
            <w:color w:val="0080AC"/>
            <w:w w:val="120"/>
            <w:sz w:val="12"/>
          </w:rPr>
          <w:t>study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197" w:name="_bookmark156"/>
      <w:bookmarkEnd w:id="197"/>
      <w:r>
        <w:fldChar w:fldCharType="begin"/>
      </w:r>
      <w:r>
        <w:instrText>HYPERLINK "http://refhub.elsevier.com/S0079-6700(20)30035-6/sbref0765" \h</w:instrText>
      </w:r>
      <w:r>
        <w:fldChar w:fldCharType="separate"/>
      </w:r>
      <w:r>
        <w:rPr>
          <w:color w:val="0080AC"/>
          <w:w w:val="120"/>
          <w:sz w:val="12"/>
        </w:rPr>
        <w:t>of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182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3183">
        <w:r>
          <w:rPr>
            <w:color w:val="0080AC"/>
            <w:w w:val="120"/>
            <w:sz w:val="12"/>
          </w:rPr>
          <w:t>viscoelastic</w:t>
        </w:r>
      </w:hyperlink>
      <w:r>
        <w:rPr>
          <w:color w:val="0080AC"/>
          <w:w w:val="120"/>
          <w:sz w:val="12"/>
        </w:rPr>
        <w:t xml:space="preserve"> </w:t>
      </w:r>
      <w:hyperlink r:id="rId3184">
        <w:r>
          <w:rPr>
            <w:color w:val="0080AC"/>
            <w:w w:val="120"/>
            <w:sz w:val="12"/>
          </w:rPr>
          <w:t>properties</w:t>
        </w:r>
      </w:hyperlink>
      <w:r>
        <w:rPr>
          <w:color w:val="0080AC"/>
          <w:w w:val="120"/>
          <w:sz w:val="12"/>
        </w:rPr>
        <w:t xml:space="preserve"> </w:t>
      </w:r>
      <w:hyperlink r:id="rId318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18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187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188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3189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3190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191">
        <w:r>
          <w:rPr>
            <w:color w:val="0080AC"/>
            <w:spacing w:val="-2"/>
            <w:w w:val="120"/>
            <w:sz w:val="12"/>
          </w:rPr>
          <w:t>2002;117:9478–90.</w:t>
        </w:r>
      </w:hyperlink>
    </w:p>
    <w:bookmarkStart w:id="198" w:name="_bookmark158"/>
    <w:bookmarkEnd w:id="198"/>
    <w:p w14:paraId="56354FA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472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"http://refhub.elsevier.com/S0079-6700(20)30035-6/sbref0770" \h</w:instrText>
      </w:r>
      <w:r>
        <w:fldChar w:fldCharType="separate"/>
      </w:r>
      <w:r>
        <w:rPr>
          <w:color w:val="0080AC"/>
          <w:w w:val="120"/>
          <w:sz w:val="12"/>
        </w:rPr>
        <w:t>Dionne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3192">
        <w:r>
          <w:rPr>
            <w:color w:val="0080AC"/>
            <w:w w:val="120"/>
            <w:sz w:val="12"/>
          </w:rPr>
          <w:t>PJ,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93">
        <w:r>
          <w:rPr>
            <w:color w:val="0080AC"/>
            <w:w w:val="120"/>
            <w:sz w:val="12"/>
          </w:rPr>
          <w:t>Ozisik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94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95">
        <w:r>
          <w:rPr>
            <w:color w:val="0080AC"/>
            <w:w w:val="120"/>
            <w:sz w:val="12"/>
          </w:rPr>
          <w:t>Picu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96">
        <w:r>
          <w:rPr>
            <w:color w:val="0080AC"/>
            <w:w w:val="120"/>
            <w:sz w:val="12"/>
          </w:rPr>
          <w:t>CR.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97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9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199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0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01">
        <w:r>
          <w:rPr>
            <w:color w:val="0080AC"/>
            <w:w w:val="120"/>
            <w:sz w:val="12"/>
          </w:rPr>
          <w:t>polyethylene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20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203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204">
        <w:r>
          <w:rPr>
            <w:color w:val="0080AC"/>
            <w:w w:val="120"/>
            <w:sz w:val="12"/>
          </w:rPr>
          <w:t>2005;38:9351–8.</w:t>
        </w:r>
      </w:hyperlink>
    </w:p>
    <w:bookmarkStart w:id="199" w:name="_bookmark159"/>
    <w:bookmarkEnd w:id="199"/>
    <w:p w14:paraId="563D15B4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71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"http://refhub.elsevier.com/S0079-6700(20)30035-6/sbref0775" \h</w:instrText>
      </w:r>
      <w:r>
        <w:fldChar w:fldCharType="separate"/>
      </w:r>
      <w:r>
        <w:rPr>
          <w:color w:val="0080AC"/>
          <w:w w:val="120"/>
          <w:sz w:val="12"/>
        </w:rPr>
        <w:t>Kalathi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3205">
        <w:r>
          <w:rPr>
            <w:color w:val="0080AC"/>
            <w:w w:val="120"/>
            <w:sz w:val="12"/>
          </w:rPr>
          <w:t>JT,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06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07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08">
        <w:r>
          <w:rPr>
            <w:color w:val="0080AC"/>
            <w:w w:val="120"/>
            <w:sz w:val="12"/>
          </w:rPr>
          <w:t>Rubinstein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09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10">
        <w:r>
          <w:rPr>
            <w:color w:val="0080AC"/>
            <w:w w:val="120"/>
            <w:sz w:val="12"/>
          </w:rPr>
          <w:t>Grest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11">
        <w:r>
          <w:rPr>
            <w:color w:val="0080AC"/>
            <w:w w:val="120"/>
            <w:sz w:val="12"/>
          </w:rPr>
          <w:t>GS.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12">
        <w:r>
          <w:rPr>
            <w:color w:val="0080AC"/>
            <w:w w:val="120"/>
            <w:sz w:val="12"/>
          </w:rPr>
          <w:t>Rouse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13">
        <w:r>
          <w:rPr>
            <w:color w:val="0080AC"/>
            <w:w w:val="120"/>
            <w:sz w:val="12"/>
          </w:rPr>
          <w:t>mode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14">
        <w:r>
          <w:rPr>
            <w:color w:val="0080AC"/>
            <w:w w:val="120"/>
            <w:sz w:val="12"/>
          </w:rPr>
          <w:t>analysis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1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16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00" w:name="_bookmark160"/>
      <w:bookmarkEnd w:id="200"/>
      <w:r>
        <w:fldChar w:fldCharType="begin"/>
      </w:r>
      <w:r>
        <w:instrText>HYPERLINK "http://refhub.elsevier.com/S0079-6700(20)30035-6/sbref0775" \h</w:instrText>
      </w:r>
      <w:r>
        <w:fldChar w:fldCharType="separate"/>
      </w:r>
      <w:r>
        <w:rPr>
          <w:color w:val="0080AC"/>
          <w:w w:val="120"/>
          <w:sz w:val="12"/>
        </w:rPr>
        <w:t>relaxation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21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21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219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220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3221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3222">
        <w:r>
          <w:rPr>
            <w:color w:val="0080AC"/>
            <w:w w:val="120"/>
            <w:sz w:val="12"/>
          </w:rPr>
          <w:t>2015;11:4123–32.</w:t>
        </w:r>
      </w:hyperlink>
    </w:p>
    <w:bookmarkStart w:id="201" w:name="_bookmark161"/>
    <w:bookmarkEnd w:id="201"/>
    <w:p w14:paraId="00766D0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88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"http://refhub.elsevier.com/S0079-6700(20)30035-6/sbref0780" \h</w:instrText>
      </w:r>
      <w:r>
        <w:fldChar w:fldCharType="separate"/>
      </w:r>
      <w:r>
        <w:rPr>
          <w:color w:val="0080AC"/>
          <w:w w:val="120"/>
          <w:sz w:val="12"/>
        </w:rPr>
        <w:t>Picu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3223">
        <w:r>
          <w:rPr>
            <w:color w:val="0080AC"/>
            <w:w w:val="120"/>
            <w:sz w:val="12"/>
          </w:rPr>
          <w:t>RC,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24">
        <w:r>
          <w:rPr>
            <w:color w:val="0080AC"/>
            <w:w w:val="120"/>
            <w:sz w:val="12"/>
          </w:rPr>
          <w:t>Rakshit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25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2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2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28">
        <w:r>
          <w:rPr>
            <w:color w:val="0080AC"/>
            <w:w w:val="120"/>
            <w:sz w:val="12"/>
          </w:rPr>
          <w:t>free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29">
        <w:r>
          <w:rPr>
            <w:color w:val="0080AC"/>
            <w:w w:val="120"/>
            <w:sz w:val="12"/>
          </w:rPr>
          <w:t>chains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3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3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3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33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234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3235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3236">
        <w:r>
          <w:rPr>
            <w:color w:val="0080AC"/>
            <w:w w:val="120"/>
            <w:sz w:val="12"/>
          </w:rPr>
          <w:t>2007;126,</w:t>
        </w:r>
      </w:hyperlink>
      <w:r>
        <w:rPr>
          <w:color w:val="0080AC"/>
          <w:w w:val="120"/>
          <w:sz w:val="12"/>
        </w:rPr>
        <w:t xml:space="preserve"> </w:t>
      </w:r>
      <w:hyperlink r:id="rId3237">
        <w:r>
          <w:rPr>
            <w:color w:val="0080AC"/>
            <w:w w:val="120"/>
            <w:sz w:val="12"/>
          </w:rPr>
          <w:t>144909/1-6.</w:t>
        </w:r>
      </w:hyperlink>
    </w:p>
    <w:bookmarkStart w:id="202" w:name="_bookmark163"/>
    <w:bookmarkEnd w:id="202"/>
    <w:p w14:paraId="5A41D98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53" w:hanging="392"/>
        <w:jc w:val="both"/>
        <w:rPr>
          <w:sz w:val="12"/>
        </w:rPr>
      </w:pPr>
      <w:r>
        <w:fldChar w:fldCharType="begin"/>
      </w:r>
      <w:r>
        <w:instrText>HYPERLINK "http://refhub.elsevier.com/S0079-6700(20)30035-6/sbref0785" \h</w:instrText>
      </w:r>
      <w:r>
        <w:fldChar w:fldCharType="separate"/>
      </w:r>
      <w:r>
        <w:rPr>
          <w:color w:val="0080AC"/>
          <w:w w:val="120"/>
          <w:sz w:val="12"/>
        </w:rPr>
        <w:t>Nusser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238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3239">
        <w:r>
          <w:rPr>
            <w:color w:val="0080AC"/>
            <w:w w:val="120"/>
            <w:sz w:val="12"/>
          </w:rPr>
          <w:t>Neueder</w:t>
        </w:r>
      </w:hyperlink>
      <w:r>
        <w:rPr>
          <w:color w:val="0080AC"/>
          <w:w w:val="120"/>
          <w:sz w:val="12"/>
        </w:rPr>
        <w:t xml:space="preserve"> </w:t>
      </w:r>
      <w:hyperlink r:id="rId3240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3241">
        <w:r>
          <w:rPr>
            <w:color w:val="0080AC"/>
            <w:w w:val="120"/>
            <w:sz w:val="12"/>
          </w:rPr>
          <w:t>Schneider</w:t>
        </w:r>
      </w:hyperlink>
      <w:r>
        <w:rPr>
          <w:color w:val="0080AC"/>
          <w:w w:val="120"/>
          <w:sz w:val="12"/>
        </w:rPr>
        <w:t xml:space="preserve"> </w:t>
      </w:r>
      <w:hyperlink r:id="rId3242">
        <w:r>
          <w:rPr>
            <w:color w:val="0080AC"/>
            <w:w w:val="120"/>
            <w:sz w:val="12"/>
          </w:rPr>
          <w:t>GJ,</w:t>
        </w:r>
      </w:hyperlink>
      <w:r>
        <w:rPr>
          <w:color w:val="0080AC"/>
          <w:w w:val="120"/>
          <w:sz w:val="12"/>
        </w:rPr>
        <w:t xml:space="preserve"> </w:t>
      </w:r>
      <w:hyperlink r:id="rId3243">
        <w:r>
          <w:rPr>
            <w:color w:val="0080AC"/>
            <w:w w:val="120"/>
            <w:sz w:val="12"/>
          </w:rPr>
          <w:t>Meyer</w:t>
        </w:r>
      </w:hyperlink>
      <w:r>
        <w:rPr>
          <w:color w:val="0080AC"/>
          <w:w w:val="120"/>
          <w:sz w:val="12"/>
        </w:rPr>
        <w:t xml:space="preserve"> </w:t>
      </w:r>
      <w:hyperlink r:id="rId3244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3245">
        <w:r>
          <w:rPr>
            <w:color w:val="0080AC"/>
            <w:w w:val="120"/>
            <w:sz w:val="12"/>
          </w:rPr>
          <w:t>Pyckhout-Hintzen</w:t>
        </w:r>
      </w:hyperlink>
      <w:r>
        <w:rPr>
          <w:color w:val="0080AC"/>
          <w:w w:val="120"/>
          <w:sz w:val="12"/>
        </w:rPr>
        <w:t xml:space="preserve"> </w:t>
      </w:r>
      <w:hyperlink r:id="rId3246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w w:val="120"/>
          <w:sz w:val="12"/>
        </w:rPr>
        <w:t xml:space="preserve"> </w:t>
      </w:r>
      <w:hyperlink r:id="rId3247">
        <w:r>
          <w:rPr>
            <w:color w:val="0080AC"/>
            <w:w w:val="120"/>
            <w:sz w:val="12"/>
          </w:rPr>
          <w:t>Willner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03" w:name="_bookmark162"/>
      <w:bookmarkEnd w:id="203"/>
      <w:r>
        <w:fldChar w:fldCharType="begin"/>
      </w:r>
      <w:r>
        <w:instrText>HYPERLINK "http://refhub.elsevier.com/S0079-6700(20)30035-6/sbref0785" \h</w:instrText>
      </w:r>
      <w:r>
        <w:fldChar w:fldCharType="separate"/>
      </w:r>
      <w:r>
        <w:rPr>
          <w:color w:val="0080AC"/>
          <w:w w:val="120"/>
          <w:sz w:val="12"/>
        </w:rPr>
        <w:t>L,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248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49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50">
        <w:r>
          <w:rPr>
            <w:color w:val="0080AC"/>
            <w:w w:val="120"/>
            <w:sz w:val="12"/>
          </w:rPr>
          <w:t>Conformations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5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52">
        <w:r>
          <w:rPr>
            <w:color w:val="0080AC"/>
            <w:w w:val="120"/>
            <w:sz w:val="12"/>
          </w:rPr>
          <w:t>silica-poly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53">
        <w:r>
          <w:rPr>
            <w:color w:val="0080AC"/>
            <w:w w:val="120"/>
            <w:sz w:val="12"/>
          </w:rPr>
          <w:t>(ethylene-propylene)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5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255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56">
        <w:r>
          <w:rPr>
            <w:color w:val="0080AC"/>
            <w:w w:val="120"/>
            <w:sz w:val="12"/>
          </w:rPr>
          <w:t>2010;43:9837–47.</w:t>
        </w:r>
      </w:hyperlink>
    </w:p>
    <w:bookmarkStart w:id="204" w:name="_bookmark164"/>
    <w:bookmarkEnd w:id="204"/>
    <w:p w14:paraId="2B42A8B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hanging="392"/>
        <w:jc w:val="both"/>
        <w:rPr>
          <w:sz w:val="12"/>
        </w:rPr>
      </w:pPr>
      <w:r>
        <w:fldChar w:fldCharType="begin"/>
      </w:r>
      <w:r>
        <w:instrText>HYPERLINK "http://refhub.elsevier.com/S0079-6700(20)30035-6/sbref0790" \h</w:instrText>
      </w:r>
      <w:r>
        <w:fldChar w:fldCharType="separate"/>
      </w:r>
      <w:r>
        <w:rPr>
          <w:color w:val="0080AC"/>
          <w:w w:val="120"/>
          <w:sz w:val="12"/>
        </w:rPr>
        <w:t>Yamamoto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3257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58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59">
        <w:r>
          <w:rPr>
            <w:color w:val="0080AC"/>
            <w:w w:val="120"/>
            <w:sz w:val="12"/>
          </w:rPr>
          <w:t>KS.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60">
        <w:r>
          <w:rPr>
            <w:color w:val="0080AC"/>
            <w:w w:val="120"/>
            <w:sz w:val="12"/>
          </w:rPr>
          <w:t>Theory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6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62">
        <w:r>
          <w:rPr>
            <w:color w:val="0080AC"/>
            <w:w w:val="120"/>
            <w:sz w:val="12"/>
          </w:rPr>
          <w:t>entanglements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6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64">
        <w:r>
          <w:rPr>
            <w:color w:val="0080AC"/>
            <w:w w:val="120"/>
            <w:sz w:val="12"/>
          </w:rPr>
          <w:t>tube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265">
        <w:r>
          <w:rPr>
            <w:color w:val="0080AC"/>
            <w:w w:val="120"/>
            <w:sz w:val="12"/>
          </w:rPr>
          <w:t>confinement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26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267">
        <w:r>
          <w:rPr>
            <w:color w:val="0080AC"/>
            <w:w w:val="120"/>
            <w:sz w:val="12"/>
          </w:rPr>
          <w:t>rod-sphere</w:t>
        </w:r>
      </w:hyperlink>
      <w:r>
        <w:rPr>
          <w:color w:val="0080AC"/>
          <w:w w:val="120"/>
          <w:sz w:val="12"/>
        </w:rPr>
        <w:t xml:space="preserve"> </w:t>
      </w:r>
      <w:hyperlink r:id="rId3268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269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3270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3271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3272">
        <w:r>
          <w:rPr>
            <w:color w:val="0080AC"/>
            <w:w w:val="120"/>
            <w:sz w:val="12"/>
          </w:rPr>
          <w:t>2013;2:955–9.</w:t>
        </w:r>
      </w:hyperlink>
    </w:p>
    <w:p w14:paraId="374E90C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67" w:hanging="392"/>
        <w:jc w:val="left"/>
        <w:rPr>
          <w:sz w:val="12"/>
        </w:rPr>
      </w:pPr>
      <w:hyperlink r:id="rId3273">
        <w:r>
          <w:rPr>
            <w:color w:val="0080AC"/>
            <w:w w:val="120"/>
            <w:sz w:val="12"/>
          </w:rPr>
          <w:t>Mangal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74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75">
        <w:r>
          <w:rPr>
            <w:color w:val="0080AC"/>
            <w:w w:val="120"/>
            <w:sz w:val="12"/>
          </w:rPr>
          <w:t>Srivastava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76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77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78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79">
        <w:r>
          <w:rPr>
            <w:color w:val="0080AC"/>
            <w:w w:val="120"/>
            <w:sz w:val="12"/>
          </w:rPr>
          <w:t>Archer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80">
        <w:r>
          <w:rPr>
            <w:color w:val="0080AC"/>
            <w:w w:val="120"/>
            <w:sz w:val="12"/>
          </w:rPr>
          <w:t>LA.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81">
        <w:r>
          <w:rPr>
            <w:color w:val="0080AC"/>
            <w:w w:val="120"/>
            <w:sz w:val="12"/>
          </w:rPr>
          <w:t>Size-dependent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282">
        <w:r>
          <w:rPr>
            <w:color w:val="0080AC"/>
            <w:w w:val="120"/>
            <w:sz w:val="12"/>
          </w:rPr>
          <w:t>particle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05" w:name="_bookmark165"/>
      <w:bookmarkEnd w:id="205"/>
      <w:r>
        <w:fldChar w:fldCharType="begin"/>
      </w:r>
      <w:r>
        <w:instrText>HYPERLINK "http://refhub.elsevier.com/S0079-6700(20)30035-6/sbref0795" \h</w:instrText>
      </w:r>
      <w:r>
        <w:fldChar w:fldCharType="separate"/>
      </w:r>
      <w:r>
        <w:rPr>
          <w:color w:val="0080AC"/>
          <w:w w:val="120"/>
          <w:sz w:val="12"/>
        </w:rPr>
        <w:t>dynamics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28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284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328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286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287">
        <w:r>
          <w:rPr>
            <w:color w:val="0080AC"/>
            <w:w w:val="120"/>
            <w:sz w:val="12"/>
          </w:rPr>
          <w:t>Langmuir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288">
        <w:r>
          <w:rPr>
            <w:color w:val="0080AC"/>
            <w:spacing w:val="-2"/>
            <w:w w:val="120"/>
            <w:sz w:val="12"/>
          </w:rPr>
          <w:t>2016;32:596–603.</w:t>
        </w:r>
      </w:hyperlink>
    </w:p>
    <w:p w14:paraId="5C13F8A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455" w:hanging="392"/>
        <w:jc w:val="both"/>
        <w:rPr>
          <w:sz w:val="12"/>
        </w:rPr>
      </w:pPr>
      <w:hyperlink r:id="rId3289">
        <w:r>
          <w:rPr>
            <w:color w:val="0080AC"/>
            <w:w w:val="120"/>
            <w:sz w:val="12"/>
          </w:rPr>
          <w:t>Li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0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1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2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3">
        <w:r>
          <w:rPr>
            <w:color w:val="0080AC"/>
            <w:w w:val="120"/>
            <w:sz w:val="12"/>
          </w:rPr>
          <w:t>Liu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4">
        <w:r>
          <w:rPr>
            <w:color w:val="0080AC"/>
            <w:w w:val="120"/>
            <w:sz w:val="12"/>
          </w:rPr>
          <w:t>WK.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5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6">
        <w:r>
          <w:rPr>
            <w:color w:val="0080AC"/>
            <w:w w:val="120"/>
            <w:sz w:val="12"/>
          </w:rPr>
          <w:t>geometrical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7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8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299">
        <w:r>
          <w:rPr>
            <w:color w:val="0080AC"/>
            <w:w w:val="120"/>
            <w:sz w:val="12"/>
          </w:rPr>
          <w:t>structure,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06" w:name="_bookmark166"/>
      <w:bookmarkEnd w:id="206"/>
      <w:r>
        <w:fldChar w:fldCharType="begin"/>
      </w:r>
      <w:r>
        <w:instrText>HYPERLINK "http://refhub.elsevier.com/S0079-6700(20)30035-6/sbref0800" \h</w:instrText>
      </w:r>
      <w:r>
        <w:fldChar w:fldCharType="separate"/>
      </w:r>
      <w:r>
        <w:rPr>
          <w:color w:val="0080AC"/>
          <w:w w:val="120"/>
          <w:sz w:val="12"/>
        </w:rPr>
        <w:t>dynamics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30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01">
        <w:r>
          <w:rPr>
            <w:color w:val="0080AC"/>
            <w:w w:val="120"/>
            <w:sz w:val="12"/>
          </w:rPr>
          <w:t>anisotropic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02">
        <w:r>
          <w:rPr>
            <w:color w:val="0080AC"/>
            <w:w w:val="120"/>
            <w:sz w:val="12"/>
          </w:rPr>
          <w:t>viscosity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0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04">
        <w:r>
          <w:rPr>
            <w:color w:val="0080AC"/>
            <w:w w:val="120"/>
            <w:sz w:val="12"/>
          </w:rPr>
          <w:t>polyethylene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05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30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07">
        <w:r>
          <w:rPr>
            <w:color w:val="0080AC"/>
            <w:w w:val="120"/>
            <w:sz w:val="12"/>
          </w:rPr>
          <w:t>2012;45:2099–112.</w:t>
        </w:r>
      </w:hyperlink>
    </w:p>
    <w:bookmarkStart w:id="207" w:name="_bookmark168"/>
    <w:bookmarkEnd w:id="207"/>
    <w:p w14:paraId="053715E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39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"http://refhub.elsevier.com/S0079-6700(20)30035-6/sbref0805" \h</w:instrText>
      </w:r>
      <w:r>
        <w:fldChar w:fldCharType="separate"/>
      </w:r>
      <w:r>
        <w:rPr>
          <w:color w:val="0080AC"/>
          <w:w w:val="120"/>
          <w:sz w:val="12"/>
        </w:rPr>
        <w:t>Karatrantos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308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3309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w w:val="120"/>
          <w:sz w:val="12"/>
        </w:rPr>
        <w:t xml:space="preserve"> </w:t>
      </w:r>
      <w:hyperlink r:id="rId3310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w w:val="120"/>
          <w:sz w:val="12"/>
        </w:rPr>
        <w:t xml:space="preserve"> </w:t>
      </w:r>
      <w:hyperlink r:id="rId3311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w w:val="120"/>
          <w:sz w:val="12"/>
        </w:rPr>
        <w:t xml:space="preserve"> </w:t>
      </w:r>
      <w:hyperlink r:id="rId3312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w w:val="120"/>
          <w:sz w:val="12"/>
        </w:rPr>
        <w:t xml:space="preserve"> </w:t>
      </w:r>
      <w:hyperlink r:id="rId3313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w w:val="120"/>
          <w:sz w:val="12"/>
        </w:rPr>
        <w:t xml:space="preserve"> </w:t>
      </w:r>
      <w:hyperlink r:id="rId3314">
        <w:r>
          <w:rPr>
            <w:color w:val="0080AC"/>
            <w:w w:val="120"/>
            <w:sz w:val="12"/>
          </w:rPr>
          <w:t>N.</w:t>
        </w:r>
      </w:hyperlink>
      <w:r>
        <w:rPr>
          <w:color w:val="0080AC"/>
          <w:w w:val="120"/>
          <w:sz w:val="12"/>
        </w:rPr>
        <w:t xml:space="preserve"> </w:t>
      </w:r>
      <w:hyperlink r:id="rId3315">
        <w:r>
          <w:rPr>
            <w:color w:val="0080AC"/>
            <w:w w:val="120"/>
            <w:sz w:val="12"/>
          </w:rPr>
          <w:t>Primitive</w:t>
        </w:r>
      </w:hyperlink>
      <w:r>
        <w:rPr>
          <w:color w:val="0080AC"/>
          <w:w w:val="120"/>
          <w:sz w:val="12"/>
        </w:rPr>
        <w:t xml:space="preserve"> </w:t>
      </w:r>
      <w:hyperlink r:id="rId3316">
        <w:r>
          <w:rPr>
            <w:color w:val="0080AC"/>
            <w:w w:val="120"/>
            <w:sz w:val="12"/>
          </w:rPr>
          <w:t>path</w:t>
        </w:r>
      </w:hyperlink>
      <w:r>
        <w:rPr>
          <w:color w:val="0080AC"/>
          <w:w w:val="120"/>
          <w:sz w:val="12"/>
        </w:rPr>
        <w:t xml:space="preserve"> </w:t>
      </w:r>
      <w:hyperlink r:id="rId3317">
        <w:r>
          <w:rPr>
            <w:color w:val="0080AC"/>
            <w:w w:val="120"/>
            <w:sz w:val="12"/>
          </w:rPr>
          <w:t>network,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08" w:name="_bookmark167"/>
      <w:bookmarkEnd w:id="208"/>
      <w:r>
        <w:fldChar w:fldCharType="begin"/>
      </w:r>
      <w:r>
        <w:instrText>HYPERLINK "http://refhub.elsevier.com/S0079-6700(20)30035-6/sbref0805"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structure</w:t>
      </w:r>
      <w:r>
        <w:fldChar w:fldCharType="end"/>
      </w:r>
      <w:r>
        <w:rPr>
          <w:color w:val="0080AC"/>
          <w:spacing w:val="-2"/>
          <w:w w:val="120"/>
          <w:sz w:val="12"/>
        </w:rPr>
        <w:t xml:space="preserve"> </w:t>
      </w:r>
      <w:hyperlink r:id="rId3318">
        <w:r>
          <w:rPr>
            <w:color w:val="0080AC"/>
            <w:spacing w:val="-2"/>
            <w:w w:val="120"/>
            <w:sz w:val="12"/>
          </w:rPr>
          <w:t>and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319">
        <w:r>
          <w:rPr>
            <w:color w:val="0080AC"/>
            <w:spacing w:val="-2"/>
            <w:w w:val="120"/>
            <w:sz w:val="12"/>
          </w:rPr>
          <w:t>dynamics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320">
        <w:r>
          <w:rPr>
            <w:color w:val="0080AC"/>
            <w:spacing w:val="-2"/>
            <w:w w:val="120"/>
            <w:sz w:val="12"/>
          </w:rPr>
          <w:t>of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321">
        <w:r>
          <w:rPr>
            <w:color w:val="0080AC"/>
            <w:spacing w:val="-2"/>
            <w:w w:val="120"/>
            <w:sz w:val="12"/>
          </w:rPr>
          <w:t>SWCNT/polymer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322">
        <w:r>
          <w:rPr>
            <w:color w:val="0080AC"/>
            <w:spacing w:val="-2"/>
            <w:w w:val="120"/>
            <w:sz w:val="12"/>
          </w:rPr>
          <w:t>nanocomposites.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323">
        <w:r>
          <w:rPr>
            <w:color w:val="0080AC"/>
            <w:spacing w:val="-2"/>
            <w:w w:val="120"/>
            <w:sz w:val="12"/>
          </w:rPr>
          <w:t>IOP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324">
        <w:r>
          <w:rPr>
            <w:color w:val="0080AC"/>
            <w:spacing w:val="-2"/>
            <w:w w:val="120"/>
            <w:sz w:val="12"/>
          </w:rPr>
          <w:t>Conf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325">
        <w:r>
          <w:rPr>
            <w:color w:val="0080AC"/>
            <w:spacing w:val="-2"/>
            <w:w w:val="120"/>
            <w:sz w:val="12"/>
          </w:rPr>
          <w:t>Ser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326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3327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3328">
        <w:r>
          <w:rPr>
            <w:color w:val="0080AC"/>
            <w:w w:val="120"/>
            <w:sz w:val="12"/>
          </w:rPr>
          <w:t>Eng</w:t>
        </w:r>
      </w:hyperlink>
      <w:r>
        <w:rPr>
          <w:color w:val="0080AC"/>
          <w:w w:val="120"/>
          <w:sz w:val="12"/>
        </w:rPr>
        <w:t xml:space="preserve"> </w:t>
      </w:r>
      <w:hyperlink r:id="rId3329">
        <w:r>
          <w:rPr>
            <w:color w:val="0080AC"/>
            <w:w w:val="120"/>
            <w:sz w:val="12"/>
          </w:rPr>
          <w:t>2012;40:1–6.</w:t>
        </w:r>
      </w:hyperlink>
    </w:p>
    <w:bookmarkStart w:id="209" w:name="_bookmark170"/>
    <w:bookmarkEnd w:id="209"/>
    <w:p w14:paraId="2D4F3234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72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"http://refhub.elsevier.com/S0079-6700(20)30035-6/sbref0810" \h</w:instrText>
      </w:r>
      <w:r>
        <w:fldChar w:fldCharType="separate"/>
      </w:r>
      <w:r>
        <w:rPr>
          <w:color w:val="0080AC"/>
          <w:w w:val="120"/>
          <w:sz w:val="12"/>
        </w:rPr>
        <w:t>Karatrantos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330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1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2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3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4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5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6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7">
        <w:r>
          <w:rPr>
            <w:color w:val="0080AC"/>
            <w:w w:val="120"/>
            <w:sz w:val="12"/>
          </w:rPr>
          <w:t>Entanglements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8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3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10" w:name="_bookmark169"/>
      <w:bookmarkEnd w:id="210"/>
      <w:r>
        <w:fldChar w:fldCharType="begin"/>
      </w:r>
      <w:r>
        <w:instrText>HYPERLINK "http://refhub.elsevier.com/S0079-6700(20)30035-6/sbref0810" \h</w:instrText>
      </w:r>
      <w:r>
        <w:fldChar w:fldCharType="separate"/>
      </w:r>
      <w:r>
        <w:rPr>
          <w:color w:val="0080AC"/>
          <w:w w:val="120"/>
          <w:sz w:val="12"/>
        </w:rPr>
        <w:t>nanocomposites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340">
        <w:r>
          <w:rPr>
            <w:color w:val="0080AC"/>
            <w:w w:val="120"/>
            <w:sz w:val="12"/>
          </w:rPr>
          <w:t>containing</w:t>
        </w:r>
      </w:hyperlink>
      <w:r>
        <w:rPr>
          <w:color w:val="0080AC"/>
          <w:w w:val="120"/>
          <w:sz w:val="12"/>
        </w:rPr>
        <w:t xml:space="preserve"> </w:t>
      </w:r>
      <w:hyperlink r:id="rId3341">
        <w:r>
          <w:rPr>
            <w:color w:val="0080AC"/>
            <w:w w:val="120"/>
            <w:sz w:val="12"/>
          </w:rPr>
          <w:t>spherical</w:t>
        </w:r>
      </w:hyperlink>
      <w:r>
        <w:rPr>
          <w:color w:val="0080AC"/>
          <w:w w:val="120"/>
          <w:sz w:val="12"/>
        </w:rPr>
        <w:t xml:space="preserve"> </w:t>
      </w:r>
      <w:hyperlink r:id="rId3342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3343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3344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345">
        <w:r>
          <w:rPr>
            <w:color w:val="0080AC"/>
            <w:spacing w:val="-2"/>
            <w:w w:val="120"/>
            <w:sz w:val="12"/>
          </w:rPr>
          <w:t>2016;12:2567–74.</w:t>
        </w:r>
      </w:hyperlink>
    </w:p>
    <w:bookmarkStart w:id="211" w:name="_bookmark171"/>
    <w:bookmarkEnd w:id="211"/>
    <w:p w14:paraId="5245CA1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39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"http://refhub.elsevier.com/S0079-6700(20)30035-6/sbref0815" \h</w:instrText>
      </w:r>
      <w:r>
        <w:fldChar w:fldCharType="separate"/>
      </w:r>
      <w:r>
        <w:rPr>
          <w:color w:val="0080AC"/>
          <w:w w:val="120"/>
          <w:sz w:val="12"/>
        </w:rPr>
        <w:t>Karatrantos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346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47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48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49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50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51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52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53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54">
        <w:r>
          <w:rPr>
            <w:color w:val="0080AC"/>
            <w:w w:val="120"/>
            <w:sz w:val="12"/>
          </w:rPr>
          <w:t>N.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55">
        <w:r>
          <w:rPr>
            <w:color w:val="0080AC"/>
            <w:w w:val="120"/>
            <w:sz w:val="12"/>
          </w:rPr>
          <w:t>Entanglements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35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3357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335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35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360">
        <w:r>
          <w:rPr>
            <w:color w:val="0080AC"/>
            <w:w w:val="120"/>
            <w:sz w:val="12"/>
          </w:rPr>
          <w:t>melts</w:t>
        </w:r>
      </w:hyperlink>
      <w:r>
        <w:rPr>
          <w:color w:val="0080AC"/>
          <w:w w:val="120"/>
          <w:sz w:val="12"/>
        </w:rPr>
        <w:t xml:space="preserve"> </w:t>
      </w:r>
      <w:hyperlink r:id="rId3361">
        <w:r>
          <w:rPr>
            <w:color w:val="0080AC"/>
            <w:w w:val="120"/>
            <w:sz w:val="12"/>
          </w:rPr>
          <w:t>near</w:t>
        </w:r>
      </w:hyperlink>
      <w:r>
        <w:rPr>
          <w:color w:val="0080AC"/>
          <w:w w:val="120"/>
          <w:sz w:val="12"/>
        </w:rPr>
        <w:t xml:space="preserve"> </w:t>
      </w:r>
      <w:hyperlink r:id="rId3362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3363">
        <w:r>
          <w:rPr>
            <w:color w:val="0080AC"/>
            <w:w w:val="120"/>
            <w:sz w:val="12"/>
          </w:rPr>
          <w:t>SWCNT.</w:t>
        </w:r>
      </w:hyperlink>
      <w:r>
        <w:rPr>
          <w:color w:val="0080AC"/>
          <w:w w:val="120"/>
          <w:sz w:val="12"/>
        </w:rPr>
        <w:t xml:space="preserve"> </w:t>
      </w:r>
      <w:hyperlink r:id="rId3364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365">
        <w:r>
          <w:rPr>
            <w:color w:val="0080AC"/>
            <w:spacing w:val="-2"/>
            <w:w w:val="120"/>
            <w:sz w:val="12"/>
          </w:rPr>
          <w:t>2012;45:7274–81.</w:t>
        </w:r>
      </w:hyperlink>
    </w:p>
    <w:bookmarkStart w:id="212" w:name="_bookmark173"/>
    <w:bookmarkEnd w:id="212"/>
    <w:p w14:paraId="5A66759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0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"http://refhub.elsevier.com/S0079-6700(20)30035-6/sbref0820" \h</w:instrText>
      </w:r>
      <w:r>
        <w:fldChar w:fldCharType="separate"/>
      </w:r>
      <w:r>
        <w:rPr>
          <w:color w:val="0080AC"/>
          <w:w w:val="120"/>
          <w:sz w:val="12"/>
        </w:rPr>
        <w:t>Karatrantos</w:t>
      </w:r>
      <w:r>
        <w:fldChar w:fldCharType="end"/>
      </w:r>
      <w:r>
        <w:rPr>
          <w:color w:val="0080AC"/>
          <w:spacing w:val="-1"/>
          <w:w w:val="120"/>
          <w:sz w:val="12"/>
        </w:rPr>
        <w:t xml:space="preserve"> </w:t>
      </w:r>
      <w:hyperlink r:id="rId3366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67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68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69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70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71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72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73">
        <w:r>
          <w:rPr>
            <w:color w:val="0080AC"/>
            <w:w w:val="120"/>
            <w:sz w:val="12"/>
          </w:rPr>
          <w:t>Topological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374">
        <w:r>
          <w:rPr>
            <w:color w:val="0080AC"/>
            <w:w w:val="120"/>
            <w:sz w:val="12"/>
          </w:rPr>
          <w:t>entanglement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13" w:name="_bookmark172"/>
      <w:bookmarkEnd w:id="213"/>
      <w:r>
        <w:fldChar w:fldCharType="begin"/>
      </w:r>
      <w:r>
        <w:instrText>HYPERLINK "http://refhub.elsevier.com/S0079-6700(20)30035-6/sbref0820" \h</w:instrText>
      </w:r>
      <w:r>
        <w:fldChar w:fldCharType="separate"/>
      </w:r>
      <w:r>
        <w:rPr>
          <w:color w:val="0080AC"/>
          <w:w w:val="120"/>
          <w:sz w:val="12"/>
        </w:rPr>
        <w:t>length</w:t>
      </w:r>
      <w:r>
        <w:fldChar w:fldCharType="end"/>
      </w:r>
      <w:r>
        <w:rPr>
          <w:color w:val="0080AC"/>
          <w:spacing w:val="-5"/>
          <w:w w:val="120"/>
          <w:sz w:val="12"/>
        </w:rPr>
        <w:t xml:space="preserve"> </w:t>
      </w:r>
      <w:hyperlink r:id="rId337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7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77">
        <w:r>
          <w:rPr>
            <w:color w:val="0080AC"/>
            <w:w w:val="120"/>
            <w:sz w:val="12"/>
          </w:rPr>
          <w:t>melts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7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79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80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81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82">
        <w:r>
          <w:rPr>
            <w:color w:val="0080AC"/>
            <w:w w:val="120"/>
            <w:sz w:val="12"/>
          </w:rPr>
          <w:t>DPD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8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84">
        <w:r>
          <w:rPr>
            <w:color w:val="0080AC"/>
            <w:w w:val="120"/>
            <w:sz w:val="12"/>
          </w:rPr>
          <w:t>model.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385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386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387">
        <w:r>
          <w:rPr>
            <w:color w:val="0080AC"/>
            <w:w w:val="120"/>
            <w:sz w:val="12"/>
          </w:rPr>
          <w:t>2013;9:3877–84.</w:t>
        </w:r>
      </w:hyperlink>
    </w:p>
    <w:bookmarkStart w:id="214" w:name="_bookmark174"/>
    <w:bookmarkEnd w:id="214"/>
    <w:p w14:paraId="27BB477B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8"/>
        </w:tabs>
        <w:ind w:left="468" w:hanging="390"/>
        <w:jc w:val="left"/>
        <w:rPr>
          <w:sz w:val="12"/>
        </w:rPr>
      </w:pPr>
      <w:r>
        <w:fldChar w:fldCharType="begin"/>
      </w:r>
      <w:r>
        <w:instrText>HYPERLINK "http://refhub.elsevier.com/S0079-6700(20)30035-6/sbref0825" \h</w:instrText>
      </w:r>
      <w:r>
        <w:fldChar w:fldCharType="separate"/>
      </w:r>
      <w:r>
        <w:rPr>
          <w:color w:val="0080AC"/>
          <w:w w:val="115"/>
          <w:sz w:val="12"/>
        </w:rPr>
        <w:t>Riggleman</w:t>
      </w:r>
      <w:r>
        <w:fldChar w:fldCharType="end"/>
      </w:r>
      <w:r>
        <w:rPr>
          <w:color w:val="0080AC"/>
          <w:spacing w:val="9"/>
          <w:w w:val="115"/>
          <w:sz w:val="12"/>
        </w:rPr>
        <w:t xml:space="preserve"> </w:t>
      </w:r>
      <w:hyperlink r:id="rId3388">
        <w:r>
          <w:rPr>
            <w:color w:val="0080AC"/>
            <w:w w:val="115"/>
            <w:sz w:val="12"/>
          </w:rPr>
          <w:t>RA,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3389">
        <w:r>
          <w:rPr>
            <w:color w:val="0080AC"/>
            <w:w w:val="115"/>
            <w:sz w:val="12"/>
          </w:rPr>
          <w:t>Toepperwein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3390">
        <w:r>
          <w:rPr>
            <w:color w:val="0080AC"/>
            <w:w w:val="115"/>
            <w:sz w:val="12"/>
          </w:rPr>
          <w:t>G,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3391">
        <w:r>
          <w:rPr>
            <w:color w:val="0080AC"/>
            <w:w w:val="115"/>
            <w:sz w:val="12"/>
          </w:rPr>
          <w:t>Papakonstantopoulos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3392">
        <w:r>
          <w:rPr>
            <w:color w:val="0080AC"/>
            <w:w w:val="115"/>
            <w:sz w:val="12"/>
          </w:rPr>
          <w:t>GJ,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3393">
        <w:r>
          <w:rPr>
            <w:color w:val="0080AC"/>
            <w:w w:val="115"/>
            <w:sz w:val="12"/>
          </w:rPr>
          <w:t>Barrat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3394">
        <w:r>
          <w:rPr>
            <w:color w:val="0080AC"/>
            <w:w w:val="115"/>
            <w:sz w:val="12"/>
          </w:rPr>
          <w:t>JL,</w:t>
        </w:r>
      </w:hyperlink>
      <w:r>
        <w:rPr>
          <w:color w:val="0080AC"/>
          <w:spacing w:val="9"/>
          <w:w w:val="115"/>
          <w:sz w:val="12"/>
        </w:rPr>
        <w:t xml:space="preserve"> </w:t>
      </w:r>
      <w:hyperlink r:id="rId3395">
        <w:r>
          <w:rPr>
            <w:color w:val="0080AC"/>
            <w:w w:val="115"/>
            <w:sz w:val="12"/>
          </w:rPr>
          <w:t>De</w:t>
        </w:r>
      </w:hyperlink>
      <w:r>
        <w:rPr>
          <w:color w:val="0080AC"/>
          <w:spacing w:val="10"/>
          <w:w w:val="115"/>
          <w:sz w:val="12"/>
        </w:rPr>
        <w:t xml:space="preserve"> </w:t>
      </w:r>
      <w:hyperlink r:id="rId3396">
        <w:r>
          <w:rPr>
            <w:color w:val="0080AC"/>
            <w:spacing w:val="-2"/>
            <w:w w:val="115"/>
            <w:sz w:val="12"/>
          </w:rPr>
          <w:t>Pablo</w:t>
        </w:r>
      </w:hyperlink>
    </w:p>
    <w:bookmarkStart w:id="215" w:name="_bookmark175"/>
    <w:bookmarkEnd w:id="215"/>
    <w:p w14:paraId="56B1F0AE" w14:textId="77777777" w:rsidR="00E21043" w:rsidRDefault="0052501A">
      <w:pPr>
        <w:spacing w:before="19" w:line="271" w:lineRule="auto"/>
        <w:ind w:left="469"/>
        <w:rPr>
          <w:sz w:val="12"/>
        </w:rPr>
      </w:pPr>
      <w:r>
        <w:fldChar w:fldCharType="begin"/>
      </w:r>
      <w:r>
        <w:instrText>HYPERLINK "http://refhub.elsevier.com/S0079-6700(20)30035-6/sbref0825" \h</w:instrText>
      </w:r>
      <w:r>
        <w:fldChar w:fldCharType="separate"/>
      </w:r>
      <w:r>
        <w:rPr>
          <w:color w:val="0080AC"/>
          <w:w w:val="115"/>
          <w:sz w:val="12"/>
        </w:rPr>
        <w:t>JJ.</w:t>
      </w:r>
      <w:r>
        <w:fldChar w:fldCharType="end"/>
      </w:r>
      <w:r>
        <w:rPr>
          <w:color w:val="0080AC"/>
          <w:w w:val="115"/>
          <w:sz w:val="12"/>
        </w:rPr>
        <w:t xml:space="preserve"> </w:t>
      </w:r>
      <w:hyperlink r:id="rId3397">
        <w:r>
          <w:rPr>
            <w:color w:val="0080AC"/>
            <w:w w:val="115"/>
            <w:sz w:val="12"/>
          </w:rPr>
          <w:t>Entanglement</w:t>
        </w:r>
      </w:hyperlink>
      <w:r>
        <w:rPr>
          <w:color w:val="0080AC"/>
          <w:w w:val="115"/>
          <w:sz w:val="12"/>
        </w:rPr>
        <w:t xml:space="preserve"> </w:t>
      </w:r>
      <w:hyperlink r:id="rId3398">
        <w:r>
          <w:rPr>
            <w:color w:val="0080AC"/>
            <w:w w:val="115"/>
            <w:sz w:val="12"/>
          </w:rPr>
          <w:t>network</w:t>
        </w:r>
      </w:hyperlink>
      <w:r>
        <w:rPr>
          <w:color w:val="0080AC"/>
          <w:w w:val="115"/>
          <w:sz w:val="12"/>
        </w:rPr>
        <w:t xml:space="preserve"> </w:t>
      </w:r>
      <w:hyperlink r:id="rId3399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w w:val="115"/>
          <w:sz w:val="12"/>
        </w:rPr>
        <w:t xml:space="preserve"> </w:t>
      </w:r>
      <w:hyperlink r:id="rId3400">
        <w:r>
          <w:rPr>
            <w:color w:val="0080AC"/>
            <w:w w:val="115"/>
            <w:sz w:val="12"/>
          </w:rPr>
          <w:t>nanoparticle</w:t>
        </w:r>
      </w:hyperlink>
      <w:r>
        <w:rPr>
          <w:color w:val="0080AC"/>
          <w:w w:val="115"/>
          <w:sz w:val="12"/>
        </w:rPr>
        <w:t xml:space="preserve"> </w:t>
      </w:r>
      <w:hyperlink r:id="rId3401">
        <w:r>
          <w:rPr>
            <w:color w:val="0080AC"/>
            <w:w w:val="115"/>
            <w:sz w:val="12"/>
          </w:rPr>
          <w:t>reinforced</w:t>
        </w:r>
      </w:hyperlink>
      <w:r>
        <w:rPr>
          <w:color w:val="0080AC"/>
          <w:w w:val="115"/>
          <w:sz w:val="12"/>
        </w:rPr>
        <w:t xml:space="preserve"> </w:t>
      </w:r>
      <w:hyperlink r:id="rId3402">
        <w:r>
          <w:rPr>
            <w:color w:val="0080AC"/>
            <w:w w:val="115"/>
            <w:sz w:val="12"/>
          </w:rPr>
          <w:t>polymers.</w:t>
        </w:r>
      </w:hyperlink>
      <w:r>
        <w:rPr>
          <w:color w:val="0080AC"/>
          <w:w w:val="115"/>
          <w:sz w:val="12"/>
        </w:rPr>
        <w:t xml:space="preserve"> </w:t>
      </w:r>
      <w:hyperlink r:id="rId3403">
        <w:r>
          <w:rPr>
            <w:color w:val="0080AC"/>
            <w:w w:val="115"/>
            <w:sz w:val="12"/>
          </w:rPr>
          <w:t>J</w:t>
        </w:r>
      </w:hyperlink>
      <w:r>
        <w:rPr>
          <w:color w:val="0080AC"/>
          <w:w w:val="115"/>
          <w:sz w:val="12"/>
        </w:rPr>
        <w:t xml:space="preserve"> </w:t>
      </w:r>
      <w:hyperlink r:id="rId3404">
        <w:r>
          <w:rPr>
            <w:color w:val="0080AC"/>
            <w:w w:val="115"/>
            <w:sz w:val="12"/>
          </w:rPr>
          <w:t>Chem</w:t>
        </w:r>
      </w:hyperlink>
      <w:r>
        <w:rPr>
          <w:color w:val="0080AC"/>
          <w:w w:val="115"/>
          <w:sz w:val="12"/>
        </w:rPr>
        <w:t xml:space="preserve"> </w:t>
      </w:r>
      <w:hyperlink r:id="rId3405">
        <w:r>
          <w:rPr>
            <w:color w:val="0080AC"/>
            <w:w w:val="115"/>
            <w:sz w:val="12"/>
          </w:rPr>
          <w:t>Phys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3406">
        <w:r>
          <w:rPr>
            <w:color w:val="0080AC"/>
            <w:w w:val="115"/>
            <w:sz w:val="12"/>
          </w:rPr>
          <w:t>2009;130,</w:t>
        </w:r>
      </w:hyperlink>
      <w:r>
        <w:rPr>
          <w:color w:val="0080AC"/>
          <w:spacing w:val="-6"/>
          <w:w w:val="115"/>
          <w:sz w:val="12"/>
        </w:rPr>
        <w:t xml:space="preserve"> </w:t>
      </w:r>
      <w:hyperlink r:id="rId3407">
        <w:r>
          <w:rPr>
            <w:color w:val="0080AC"/>
            <w:w w:val="115"/>
            <w:sz w:val="12"/>
          </w:rPr>
          <w:t>244903/1-6.</w:t>
        </w:r>
      </w:hyperlink>
    </w:p>
    <w:bookmarkStart w:id="216" w:name="_bookmark177"/>
    <w:bookmarkEnd w:id="216"/>
    <w:p w14:paraId="036B297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43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"http://refhub.elsevier.com/S0079-6700(20)30035-6/sbref0830" \h</w:instrText>
      </w:r>
      <w:r>
        <w:fldChar w:fldCharType="separate"/>
      </w:r>
      <w:r>
        <w:rPr>
          <w:color w:val="0080AC"/>
          <w:w w:val="120"/>
          <w:sz w:val="12"/>
        </w:rPr>
        <w:t>Karatrantos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3408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409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410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411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412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413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414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415">
        <w:r>
          <w:rPr>
            <w:color w:val="0080AC"/>
            <w:w w:val="120"/>
            <w:sz w:val="12"/>
          </w:rPr>
          <w:t>Structure,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416">
        <w:r>
          <w:rPr>
            <w:color w:val="0080AC"/>
            <w:w w:val="120"/>
            <w:sz w:val="12"/>
          </w:rPr>
          <w:t>entanglements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17" w:name="_bookmark176"/>
      <w:bookmarkEnd w:id="217"/>
      <w:r>
        <w:fldChar w:fldCharType="begin"/>
      </w:r>
      <w:r>
        <w:instrText>HYPERLINK "http://refhub.elsevier.com/S0079-6700(20)30035-6/sbref0830" \h</w:instrText>
      </w:r>
      <w:r>
        <w:fldChar w:fldCharType="separate"/>
      </w:r>
      <w:r>
        <w:rPr>
          <w:color w:val="0080AC"/>
          <w:w w:val="120"/>
          <w:sz w:val="12"/>
        </w:rPr>
        <w:t>and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417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341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41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420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w w:val="120"/>
          <w:sz w:val="12"/>
        </w:rPr>
        <w:t xml:space="preserve"> </w:t>
      </w:r>
      <w:hyperlink r:id="rId3421">
        <w:r>
          <w:rPr>
            <w:color w:val="0080AC"/>
            <w:w w:val="120"/>
            <w:sz w:val="12"/>
          </w:rPr>
          <w:t>containing</w:t>
        </w:r>
      </w:hyperlink>
      <w:r>
        <w:rPr>
          <w:color w:val="0080AC"/>
          <w:w w:val="120"/>
          <w:sz w:val="12"/>
        </w:rPr>
        <w:t xml:space="preserve"> </w:t>
      </w:r>
      <w:hyperlink r:id="rId3422">
        <w:r>
          <w:rPr>
            <w:color w:val="0080AC"/>
            <w:w w:val="120"/>
            <w:sz w:val="12"/>
          </w:rPr>
          <w:t>spherical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423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3424">
        <w:r>
          <w:rPr>
            <w:color w:val="0080AC"/>
            <w:w w:val="120"/>
            <w:sz w:val="12"/>
          </w:rPr>
          <w:t>IOP</w:t>
        </w:r>
      </w:hyperlink>
      <w:r>
        <w:rPr>
          <w:color w:val="0080AC"/>
          <w:w w:val="120"/>
          <w:sz w:val="12"/>
        </w:rPr>
        <w:t xml:space="preserve"> </w:t>
      </w:r>
      <w:hyperlink r:id="rId3425">
        <w:r>
          <w:rPr>
            <w:color w:val="0080AC"/>
            <w:w w:val="120"/>
            <w:sz w:val="12"/>
          </w:rPr>
          <w:t>Conf</w:t>
        </w:r>
      </w:hyperlink>
      <w:r>
        <w:rPr>
          <w:color w:val="0080AC"/>
          <w:w w:val="120"/>
          <w:sz w:val="12"/>
        </w:rPr>
        <w:t xml:space="preserve"> </w:t>
      </w:r>
      <w:hyperlink r:id="rId3426">
        <w:r>
          <w:rPr>
            <w:color w:val="0080AC"/>
            <w:w w:val="120"/>
            <w:sz w:val="12"/>
          </w:rPr>
          <w:t>Ser</w:t>
        </w:r>
      </w:hyperlink>
      <w:r>
        <w:rPr>
          <w:color w:val="0080AC"/>
          <w:w w:val="120"/>
          <w:sz w:val="12"/>
        </w:rPr>
        <w:t xml:space="preserve"> </w:t>
      </w:r>
      <w:hyperlink r:id="rId3427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3428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3429">
        <w:r>
          <w:rPr>
            <w:color w:val="0080AC"/>
            <w:w w:val="120"/>
            <w:sz w:val="12"/>
          </w:rPr>
          <w:t>Eng</w:t>
        </w:r>
      </w:hyperlink>
      <w:r>
        <w:rPr>
          <w:color w:val="0080AC"/>
          <w:w w:val="120"/>
          <w:sz w:val="12"/>
        </w:rPr>
        <w:t xml:space="preserve"> </w:t>
      </w:r>
      <w:hyperlink r:id="rId3430">
        <w:r>
          <w:rPr>
            <w:color w:val="0080AC"/>
            <w:w w:val="120"/>
            <w:sz w:val="12"/>
          </w:rPr>
          <w:t>2014;64:1–6.</w:t>
        </w:r>
      </w:hyperlink>
    </w:p>
    <w:bookmarkStart w:id="218" w:name="_bookmark179"/>
    <w:bookmarkEnd w:id="218"/>
    <w:p w14:paraId="412377ED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09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"http://refhub.elsevier.com/S0079-6700(20)30035-6/sbref0835" \h</w:instrText>
      </w:r>
      <w:r>
        <w:fldChar w:fldCharType="separate"/>
      </w:r>
      <w:r>
        <w:rPr>
          <w:color w:val="0080AC"/>
          <w:w w:val="115"/>
          <w:sz w:val="12"/>
        </w:rPr>
        <w:t>Klonos</w:t>
      </w:r>
      <w:r>
        <w:fldChar w:fldCharType="end"/>
      </w:r>
      <w:r>
        <w:rPr>
          <w:color w:val="0080AC"/>
          <w:w w:val="115"/>
          <w:sz w:val="12"/>
        </w:rPr>
        <w:t xml:space="preserve"> </w:t>
      </w:r>
      <w:hyperlink r:id="rId3431">
        <w:r>
          <w:rPr>
            <w:color w:val="0080AC"/>
            <w:w w:val="115"/>
            <w:sz w:val="12"/>
          </w:rPr>
          <w:t>P,</w:t>
        </w:r>
      </w:hyperlink>
      <w:r>
        <w:rPr>
          <w:color w:val="0080AC"/>
          <w:w w:val="115"/>
          <w:sz w:val="12"/>
        </w:rPr>
        <w:t xml:space="preserve"> </w:t>
      </w:r>
      <w:hyperlink r:id="rId3432">
        <w:r>
          <w:rPr>
            <w:color w:val="0080AC"/>
            <w:w w:val="115"/>
            <w:sz w:val="12"/>
          </w:rPr>
          <w:t>Kulyk</w:t>
        </w:r>
      </w:hyperlink>
      <w:r>
        <w:rPr>
          <w:color w:val="0080AC"/>
          <w:w w:val="115"/>
          <w:sz w:val="12"/>
        </w:rPr>
        <w:t xml:space="preserve"> </w:t>
      </w:r>
      <w:hyperlink r:id="rId3433">
        <w:r>
          <w:rPr>
            <w:color w:val="0080AC"/>
            <w:w w:val="115"/>
            <w:sz w:val="12"/>
          </w:rPr>
          <w:t>K,</w:t>
        </w:r>
      </w:hyperlink>
      <w:r>
        <w:rPr>
          <w:color w:val="0080AC"/>
          <w:w w:val="115"/>
          <w:sz w:val="12"/>
        </w:rPr>
        <w:t xml:space="preserve"> </w:t>
      </w:r>
      <w:hyperlink r:id="rId3434">
        <w:r>
          <w:rPr>
            <w:color w:val="0080AC"/>
            <w:w w:val="115"/>
            <w:sz w:val="12"/>
          </w:rPr>
          <w:t>Borysenko</w:t>
        </w:r>
      </w:hyperlink>
      <w:r>
        <w:rPr>
          <w:color w:val="0080AC"/>
          <w:w w:val="115"/>
          <w:sz w:val="12"/>
        </w:rPr>
        <w:t xml:space="preserve"> </w:t>
      </w:r>
      <w:hyperlink r:id="rId3435">
        <w:r>
          <w:rPr>
            <w:color w:val="0080AC"/>
            <w:w w:val="115"/>
            <w:sz w:val="12"/>
          </w:rPr>
          <w:t>MV,</w:t>
        </w:r>
      </w:hyperlink>
      <w:r>
        <w:rPr>
          <w:color w:val="0080AC"/>
          <w:w w:val="115"/>
          <w:sz w:val="12"/>
        </w:rPr>
        <w:t xml:space="preserve"> </w:t>
      </w:r>
      <w:hyperlink r:id="rId3436">
        <w:r>
          <w:rPr>
            <w:color w:val="0080AC"/>
            <w:w w:val="115"/>
            <w:sz w:val="12"/>
          </w:rPr>
          <w:t>Gun’ko</w:t>
        </w:r>
      </w:hyperlink>
      <w:r>
        <w:rPr>
          <w:color w:val="0080AC"/>
          <w:w w:val="115"/>
          <w:sz w:val="12"/>
        </w:rPr>
        <w:t xml:space="preserve"> </w:t>
      </w:r>
      <w:hyperlink r:id="rId3437">
        <w:r>
          <w:rPr>
            <w:color w:val="0080AC"/>
            <w:w w:val="115"/>
            <w:sz w:val="12"/>
          </w:rPr>
          <w:t>VM,</w:t>
        </w:r>
      </w:hyperlink>
      <w:r>
        <w:rPr>
          <w:color w:val="0080AC"/>
          <w:w w:val="115"/>
          <w:sz w:val="12"/>
        </w:rPr>
        <w:t xml:space="preserve"> </w:t>
      </w:r>
      <w:hyperlink r:id="rId3438">
        <w:r>
          <w:rPr>
            <w:color w:val="0080AC"/>
            <w:w w:val="115"/>
            <w:sz w:val="12"/>
          </w:rPr>
          <w:t>Kyritsis</w:t>
        </w:r>
      </w:hyperlink>
      <w:r>
        <w:rPr>
          <w:color w:val="0080AC"/>
          <w:w w:val="115"/>
          <w:sz w:val="12"/>
        </w:rPr>
        <w:t xml:space="preserve"> </w:t>
      </w:r>
      <w:hyperlink r:id="rId3439">
        <w:r>
          <w:rPr>
            <w:color w:val="0080AC"/>
            <w:w w:val="115"/>
            <w:sz w:val="12"/>
          </w:rPr>
          <w:t>A,</w:t>
        </w:r>
      </w:hyperlink>
      <w:r>
        <w:rPr>
          <w:color w:val="0080AC"/>
          <w:w w:val="115"/>
          <w:sz w:val="12"/>
        </w:rPr>
        <w:t xml:space="preserve"> </w:t>
      </w:r>
      <w:hyperlink r:id="rId3440">
        <w:r>
          <w:rPr>
            <w:color w:val="0080AC"/>
            <w:w w:val="115"/>
            <w:sz w:val="12"/>
          </w:rPr>
          <w:t>Pissis</w:t>
        </w:r>
      </w:hyperlink>
      <w:r>
        <w:rPr>
          <w:color w:val="0080AC"/>
          <w:w w:val="115"/>
          <w:sz w:val="12"/>
        </w:rPr>
        <w:t xml:space="preserve"> </w:t>
      </w:r>
      <w:hyperlink r:id="rId3441">
        <w:r>
          <w:rPr>
            <w:color w:val="0080AC"/>
            <w:w w:val="115"/>
            <w:sz w:val="12"/>
          </w:rPr>
          <w:t>P.</w:t>
        </w:r>
      </w:hyperlink>
      <w:r>
        <w:rPr>
          <w:color w:val="0080AC"/>
          <w:w w:val="115"/>
          <w:sz w:val="12"/>
        </w:rPr>
        <w:t xml:space="preserve"> </w:t>
      </w:r>
      <w:hyperlink r:id="rId3442">
        <w:r>
          <w:rPr>
            <w:color w:val="0080AC"/>
            <w:w w:val="115"/>
            <w:sz w:val="12"/>
          </w:rPr>
          <w:t>Effects</w:t>
        </w:r>
      </w:hyperlink>
      <w:r>
        <w:rPr>
          <w:color w:val="0080AC"/>
          <w:w w:val="115"/>
          <w:sz w:val="12"/>
        </w:rPr>
        <w:t xml:space="preserve"> </w:t>
      </w:r>
      <w:hyperlink r:id="rId3443">
        <w:r>
          <w:rPr>
            <w:color w:val="0080AC"/>
            <w:w w:val="115"/>
            <w:sz w:val="12"/>
          </w:rPr>
          <w:t>of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3444">
        <w:r>
          <w:rPr>
            <w:color w:val="0080AC"/>
            <w:w w:val="115"/>
            <w:sz w:val="12"/>
          </w:rPr>
          <w:t>molecular</w:t>
        </w:r>
      </w:hyperlink>
      <w:r>
        <w:rPr>
          <w:color w:val="0080AC"/>
          <w:w w:val="115"/>
          <w:sz w:val="12"/>
        </w:rPr>
        <w:t xml:space="preserve"> </w:t>
      </w:r>
      <w:hyperlink r:id="rId3445">
        <w:r>
          <w:rPr>
            <w:color w:val="0080AC"/>
            <w:w w:val="115"/>
            <w:sz w:val="12"/>
          </w:rPr>
          <w:t>weight</w:t>
        </w:r>
      </w:hyperlink>
      <w:r>
        <w:rPr>
          <w:color w:val="0080AC"/>
          <w:w w:val="115"/>
          <w:sz w:val="12"/>
        </w:rPr>
        <w:t xml:space="preserve"> </w:t>
      </w:r>
      <w:hyperlink r:id="rId3446">
        <w:r>
          <w:rPr>
            <w:color w:val="0080AC"/>
            <w:w w:val="115"/>
            <w:sz w:val="12"/>
          </w:rPr>
          <w:t>below</w:t>
        </w:r>
      </w:hyperlink>
      <w:r>
        <w:rPr>
          <w:color w:val="0080AC"/>
          <w:w w:val="115"/>
          <w:sz w:val="12"/>
        </w:rPr>
        <w:t xml:space="preserve"> </w:t>
      </w:r>
      <w:hyperlink r:id="rId3447">
        <w:r>
          <w:rPr>
            <w:color w:val="0080AC"/>
            <w:w w:val="115"/>
            <w:sz w:val="12"/>
          </w:rPr>
          <w:t>the</w:t>
        </w:r>
      </w:hyperlink>
      <w:r>
        <w:rPr>
          <w:color w:val="0080AC"/>
          <w:w w:val="115"/>
          <w:sz w:val="12"/>
        </w:rPr>
        <w:t xml:space="preserve"> </w:t>
      </w:r>
      <w:hyperlink r:id="rId3448">
        <w:r>
          <w:rPr>
            <w:color w:val="0080AC"/>
            <w:w w:val="115"/>
            <w:sz w:val="12"/>
          </w:rPr>
          <w:t>entanglement</w:t>
        </w:r>
      </w:hyperlink>
      <w:r>
        <w:rPr>
          <w:color w:val="0080AC"/>
          <w:w w:val="115"/>
          <w:sz w:val="12"/>
        </w:rPr>
        <w:t xml:space="preserve"> </w:t>
      </w:r>
      <w:hyperlink r:id="rId3449">
        <w:r>
          <w:rPr>
            <w:color w:val="0080AC"/>
            <w:w w:val="115"/>
            <w:sz w:val="12"/>
          </w:rPr>
          <w:t>threshold</w:t>
        </w:r>
      </w:hyperlink>
      <w:r>
        <w:rPr>
          <w:color w:val="0080AC"/>
          <w:w w:val="115"/>
          <w:sz w:val="12"/>
        </w:rPr>
        <w:t xml:space="preserve"> </w:t>
      </w:r>
      <w:hyperlink r:id="rId3450">
        <w:r>
          <w:rPr>
            <w:color w:val="0080AC"/>
            <w:w w:val="115"/>
            <w:sz w:val="12"/>
          </w:rPr>
          <w:t>on</w:t>
        </w:r>
      </w:hyperlink>
      <w:r>
        <w:rPr>
          <w:color w:val="0080AC"/>
          <w:w w:val="115"/>
          <w:sz w:val="12"/>
        </w:rPr>
        <w:t xml:space="preserve"> </w:t>
      </w:r>
      <w:hyperlink r:id="rId3451">
        <w:r>
          <w:rPr>
            <w:color w:val="0080AC"/>
            <w:w w:val="115"/>
            <w:sz w:val="12"/>
          </w:rPr>
          <w:t>interfacial</w:t>
        </w:r>
      </w:hyperlink>
      <w:r>
        <w:rPr>
          <w:color w:val="0080AC"/>
          <w:spacing w:val="40"/>
          <w:w w:val="118"/>
          <w:sz w:val="12"/>
        </w:rPr>
        <w:t xml:space="preserve"> </w:t>
      </w:r>
      <w:bookmarkStart w:id="219" w:name="_bookmark178"/>
      <w:bookmarkEnd w:id="219"/>
      <w:r>
        <w:fldChar w:fldCharType="begin"/>
      </w:r>
      <w:r>
        <w:instrText>HYPERLINK "http://refhub.elsevier.com/S0079-6700(20)30035-6/sbref0835" \h</w:instrText>
      </w:r>
      <w:r>
        <w:fldChar w:fldCharType="separate"/>
      </w:r>
      <w:r>
        <w:rPr>
          <w:color w:val="0080AC"/>
          <w:w w:val="115"/>
          <w:sz w:val="12"/>
        </w:rPr>
        <w:t>Nanoparticles/Polymer</w:t>
      </w:r>
      <w:r>
        <w:fldChar w:fldCharType="end"/>
      </w:r>
      <w:r>
        <w:rPr>
          <w:color w:val="0080AC"/>
          <w:w w:val="115"/>
          <w:sz w:val="12"/>
        </w:rPr>
        <w:t xml:space="preserve"> </w:t>
      </w:r>
      <w:hyperlink r:id="rId3452">
        <w:r>
          <w:rPr>
            <w:color w:val="0080AC"/>
            <w:w w:val="115"/>
            <w:sz w:val="12"/>
          </w:rPr>
          <w:t>dynamics.</w:t>
        </w:r>
      </w:hyperlink>
      <w:r>
        <w:rPr>
          <w:color w:val="0080AC"/>
          <w:w w:val="115"/>
          <w:sz w:val="12"/>
        </w:rPr>
        <w:t xml:space="preserve"> </w:t>
      </w:r>
      <w:hyperlink r:id="rId3453">
        <w:r>
          <w:rPr>
            <w:color w:val="0080AC"/>
            <w:w w:val="115"/>
            <w:sz w:val="12"/>
          </w:rPr>
          <w:t>Macromolecules</w:t>
        </w:r>
      </w:hyperlink>
      <w:r>
        <w:rPr>
          <w:color w:val="0080AC"/>
          <w:w w:val="115"/>
          <w:sz w:val="12"/>
        </w:rPr>
        <w:t xml:space="preserve"> </w:t>
      </w:r>
      <w:hyperlink r:id="rId3454">
        <w:r>
          <w:rPr>
            <w:color w:val="0080AC"/>
            <w:w w:val="115"/>
            <w:sz w:val="12"/>
          </w:rPr>
          <w:t>2016;49:</w:t>
        </w:r>
      </w:hyperlink>
    </w:p>
    <w:bookmarkStart w:id="220" w:name="_bookmark180"/>
    <w:bookmarkEnd w:id="220"/>
    <w:p w14:paraId="08BC9EEF" w14:textId="77777777" w:rsidR="00E21043" w:rsidRDefault="0052501A">
      <w:pPr>
        <w:spacing w:before="2"/>
        <w:ind w:left="469"/>
        <w:rPr>
          <w:sz w:val="12"/>
        </w:rPr>
      </w:pPr>
      <w:r>
        <w:fldChar w:fldCharType="begin"/>
      </w:r>
      <w:r>
        <w:instrText>HYPERLINK "http://refhub.elsevier.com/S0079-6700(20)30035-6/sbref0835" \h</w:instrText>
      </w:r>
      <w:r>
        <w:fldChar w:fldCharType="separate"/>
      </w:r>
      <w:r>
        <w:rPr>
          <w:color w:val="0080AC"/>
          <w:spacing w:val="-2"/>
          <w:w w:val="115"/>
          <w:sz w:val="12"/>
        </w:rPr>
        <w:t>9457–73.</w:t>
      </w:r>
      <w:r>
        <w:fldChar w:fldCharType="end"/>
      </w:r>
    </w:p>
    <w:p w14:paraId="4729F68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18" w:line="271" w:lineRule="auto"/>
        <w:ind w:left="469" w:right="495" w:hanging="392"/>
        <w:jc w:val="left"/>
        <w:rPr>
          <w:sz w:val="12"/>
        </w:rPr>
      </w:pPr>
      <w:hyperlink r:id="rId3455">
        <w:r>
          <w:rPr>
            <w:color w:val="0080AC"/>
            <w:w w:val="120"/>
            <w:sz w:val="12"/>
          </w:rPr>
          <w:t>von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456">
        <w:r>
          <w:rPr>
            <w:color w:val="0080AC"/>
            <w:w w:val="120"/>
            <w:sz w:val="12"/>
          </w:rPr>
          <w:t>Meerwall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457">
        <w:r>
          <w:rPr>
            <w:color w:val="0080AC"/>
            <w:w w:val="120"/>
            <w:sz w:val="12"/>
          </w:rPr>
          <w:t>ED.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458">
        <w:r>
          <w:rPr>
            <w:color w:val="0080AC"/>
            <w:w w:val="120"/>
            <w:sz w:val="12"/>
          </w:rPr>
          <w:t>Self-diffusion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45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46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461">
        <w:r>
          <w:rPr>
            <w:color w:val="0080AC"/>
            <w:w w:val="120"/>
            <w:sz w:val="12"/>
          </w:rPr>
          <w:t>systems,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462">
        <w:r>
          <w:rPr>
            <w:color w:val="0080AC"/>
            <w:w w:val="120"/>
            <w:sz w:val="12"/>
          </w:rPr>
          <w:t>measured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463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40"/>
          <w:w w:val="121"/>
          <w:sz w:val="12"/>
        </w:rPr>
        <w:t xml:space="preserve"> </w:t>
      </w:r>
      <w:bookmarkStart w:id="221" w:name="_bookmark181"/>
      <w:bookmarkEnd w:id="221"/>
      <w:r>
        <w:fldChar w:fldCharType="begin"/>
      </w:r>
      <w:r>
        <w:instrText>HYPERLINK "http://refhub.elsevier.com/S0079-6700(20)30035-6/sbref0840" \h</w:instrText>
      </w:r>
      <w:r>
        <w:fldChar w:fldCharType="separate"/>
      </w:r>
      <w:r>
        <w:rPr>
          <w:color w:val="0080AC"/>
          <w:w w:val="120"/>
          <w:sz w:val="12"/>
        </w:rPr>
        <w:t>field-gradient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464">
        <w:r>
          <w:rPr>
            <w:color w:val="0080AC"/>
            <w:w w:val="120"/>
            <w:sz w:val="12"/>
          </w:rPr>
          <w:t>spin</w:t>
        </w:r>
      </w:hyperlink>
      <w:r>
        <w:rPr>
          <w:color w:val="0080AC"/>
          <w:w w:val="120"/>
          <w:sz w:val="12"/>
        </w:rPr>
        <w:t xml:space="preserve"> </w:t>
      </w:r>
      <w:hyperlink r:id="rId3465">
        <w:r>
          <w:rPr>
            <w:color w:val="0080AC"/>
            <w:w w:val="120"/>
            <w:sz w:val="12"/>
          </w:rPr>
          <w:t>echo</w:t>
        </w:r>
      </w:hyperlink>
      <w:r>
        <w:rPr>
          <w:color w:val="0080AC"/>
          <w:w w:val="120"/>
          <w:sz w:val="12"/>
        </w:rPr>
        <w:t xml:space="preserve"> </w:t>
      </w:r>
      <w:hyperlink r:id="rId3466">
        <w:r>
          <w:rPr>
            <w:color w:val="0080AC"/>
            <w:w w:val="120"/>
            <w:sz w:val="12"/>
          </w:rPr>
          <w:t>NMR</w:t>
        </w:r>
      </w:hyperlink>
      <w:r>
        <w:rPr>
          <w:color w:val="0080AC"/>
          <w:w w:val="120"/>
          <w:sz w:val="12"/>
        </w:rPr>
        <w:t xml:space="preserve"> </w:t>
      </w:r>
      <w:hyperlink r:id="rId3467">
        <w:r>
          <w:rPr>
            <w:color w:val="0080AC"/>
            <w:w w:val="120"/>
            <w:sz w:val="12"/>
          </w:rPr>
          <w:t>methods.</w:t>
        </w:r>
      </w:hyperlink>
      <w:r>
        <w:rPr>
          <w:color w:val="0080AC"/>
          <w:w w:val="120"/>
          <w:sz w:val="12"/>
        </w:rPr>
        <w:t xml:space="preserve"> </w:t>
      </w:r>
      <w:hyperlink r:id="rId3468">
        <w:r>
          <w:rPr>
            <w:color w:val="0080AC"/>
            <w:w w:val="120"/>
            <w:sz w:val="12"/>
          </w:rPr>
          <w:t>Adv</w:t>
        </w:r>
      </w:hyperlink>
      <w:r>
        <w:rPr>
          <w:color w:val="0080AC"/>
          <w:w w:val="120"/>
          <w:sz w:val="12"/>
        </w:rPr>
        <w:t xml:space="preserve"> </w:t>
      </w:r>
      <w:hyperlink r:id="rId3469">
        <w:r>
          <w:rPr>
            <w:color w:val="0080AC"/>
            <w:w w:val="120"/>
            <w:sz w:val="12"/>
          </w:rPr>
          <w:t>Polym</w:t>
        </w:r>
      </w:hyperlink>
      <w:r>
        <w:rPr>
          <w:color w:val="0080AC"/>
          <w:w w:val="120"/>
          <w:sz w:val="12"/>
        </w:rPr>
        <w:t xml:space="preserve"> </w:t>
      </w:r>
      <w:hyperlink r:id="rId3470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3471">
        <w:r>
          <w:rPr>
            <w:color w:val="0080AC"/>
            <w:w w:val="120"/>
            <w:sz w:val="12"/>
          </w:rPr>
          <w:t>1984;54: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22" w:name="_bookmark182"/>
      <w:bookmarkEnd w:id="222"/>
      <w:r>
        <w:fldChar w:fldCharType="begin"/>
      </w:r>
      <w:r>
        <w:instrText>HYPERLINK "http://refhub.elsevier.com/S0079-6700(20)30035-6/sbref0840"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1–29.</w:t>
      </w:r>
      <w:r>
        <w:fldChar w:fldCharType="end"/>
      </w:r>
    </w:p>
    <w:p w14:paraId="2FE2E891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13" w:hanging="392"/>
        <w:jc w:val="left"/>
        <w:rPr>
          <w:sz w:val="12"/>
        </w:rPr>
      </w:pPr>
      <w:hyperlink r:id="rId3472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73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74">
        <w:r>
          <w:rPr>
            <w:color w:val="0080AC"/>
            <w:w w:val="120"/>
            <w:sz w:val="12"/>
          </w:rPr>
          <w:t>Walters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75">
        <w:r>
          <w:rPr>
            <w:color w:val="0080AC"/>
            <w:w w:val="120"/>
            <w:sz w:val="12"/>
          </w:rPr>
          <w:t>RM,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76">
        <w:r>
          <w:rPr>
            <w:color w:val="0080AC"/>
            <w:w w:val="120"/>
            <w:sz w:val="12"/>
          </w:rPr>
          <w:t>Genzer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77">
        <w:r>
          <w:rPr>
            <w:color w:val="0080AC"/>
            <w:w w:val="120"/>
            <w:sz w:val="12"/>
          </w:rPr>
          <w:t>J.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78">
        <w:r>
          <w:rPr>
            <w:color w:val="0080AC"/>
            <w:w w:val="120"/>
            <w:sz w:val="12"/>
          </w:rPr>
          <w:t>Application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7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80">
        <w:r>
          <w:rPr>
            <w:color w:val="0080AC"/>
            <w:w w:val="120"/>
            <w:sz w:val="12"/>
          </w:rPr>
          <w:t>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81">
        <w:r>
          <w:rPr>
            <w:color w:val="0080AC"/>
            <w:w w:val="120"/>
            <w:sz w:val="12"/>
          </w:rPr>
          <w:t>scattering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482">
        <w:r>
          <w:rPr>
            <w:color w:val="0080AC"/>
            <w:w w:val="120"/>
            <w:sz w:val="12"/>
          </w:rPr>
          <w:t>techniques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23" w:name="_bookmark183"/>
      <w:bookmarkEnd w:id="223"/>
      <w:r>
        <w:fldChar w:fldCharType="begin"/>
      </w:r>
      <w:r>
        <w:instrText>HYPERLINK "http://refhub.elsevier.com/S0079-6700(20)30035-6/sbref0845" \h</w:instrText>
      </w:r>
      <w:r>
        <w:fldChar w:fldCharType="separate"/>
      </w:r>
      <w:r>
        <w:rPr>
          <w:color w:val="0080AC"/>
          <w:w w:val="120"/>
          <w:sz w:val="12"/>
        </w:rPr>
        <w:t>to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483">
        <w:r>
          <w:rPr>
            <w:color w:val="0080AC"/>
            <w:w w:val="120"/>
            <w:sz w:val="12"/>
          </w:rPr>
          <w:t>characterize</w:t>
        </w:r>
      </w:hyperlink>
      <w:r>
        <w:rPr>
          <w:color w:val="0080AC"/>
          <w:w w:val="120"/>
          <w:sz w:val="12"/>
        </w:rPr>
        <w:t xml:space="preserve"> </w:t>
      </w:r>
      <w:hyperlink r:id="rId348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485">
        <w:r>
          <w:rPr>
            <w:color w:val="0080AC"/>
            <w:w w:val="120"/>
            <w:sz w:val="12"/>
          </w:rPr>
          <w:t>surfaces</w:t>
        </w:r>
      </w:hyperlink>
      <w:r>
        <w:rPr>
          <w:color w:val="0080AC"/>
          <w:w w:val="120"/>
          <w:sz w:val="12"/>
        </w:rPr>
        <w:t xml:space="preserve"> </w:t>
      </w:r>
      <w:hyperlink r:id="rId348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3487">
        <w:r>
          <w:rPr>
            <w:color w:val="0080AC"/>
            <w:w w:val="120"/>
            <w:sz w:val="12"/>
          </w:rPr>
          <w:t>interfaces.</w:t>
        </w:r>
      </w:hyperlink>
      <w:r>
        <w:rPr>
          <w:color w:val="0080AC"/>
          <w:w w:val="120"/>
          <w:sz w:val="12"/>
        </w:rPr>
        <w:t xml:space="preserve"> </w:t>
      </w:r>
      <w:hyperlink r:id="rId3488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3489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3490">
        <w:r>
          <w:rPr>
            <w:color w:val="0080AC"/>
            <w:w w:val="120"/>
            <w:sz w:val="12"/>
          </w:rPr>
          <w:t>Eng</w:t>
        </w:r>
      </w:hyperlink>
      <w:r>
        <w:rPr>
          <w:color w:val="0080AC"/>
          <w:w w:val="120"/>
          <w:sz w:val="12"/>
        </w:rPr>
        <w:t xml:space="preserve"> </w:t>
      </w:r>
      <w:hyperlink r:id="rId3491">
        <w:r>
          <w:rPr>
            <w:color w:val="0080AC"/>
            <w:w w:val="120"/>
            <w:sz w:val="12"/>
          </w:rPr>
          <w:t>R</w:t>
        </w:r>
      </w:hyperlink>
      <w:r>
        <w:rPr>
          <w:color w:val="0080AC"/>
          <w:w w:val="120"/>
          <w:sz w:val="12"/>
        </w:rPr>
        <w:t xml:space="preserve"> </w:t>
      </w:r>
      <w:hyperlink r:id="rId3492">
        <w:r>
          <w:rPr>
            <w:color w:val="0080AC"/>
            <w:w w:val="120"/>
            <w:sz w:val="12"/>
          </w:rPr>
          <w:t>Rep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493">
        <w:r>
          <w:rPr>
            <w:color w:val="0080AC"/>
            <w:spacing w:val="-2"/>
            <w:w w:val="120"/>
            <w:sz w:val="12"/>
          </w:rPr>
          <w:t>2002;38:107–80.</w:t>
        </w:r>
      </w:hyperlink>
    </w:p>
    <w:bookmarkStart w:id="224" w:name="_bookmark185"/>
    <w:bookmarkEnd w:id="224"/>
    <w:p w14:paraId="2F00C88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68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"http://refhub.elsevier.com/S0079-6700(20)30035-6/sbref0850" \h</w:instrText>
      </w:r>
      <w:r>
        <w:fldChar w:fldCharType="separate"/>
      </w:r>
      <w:r>
        <w:rPr>
          <w:color w:val="0080AC"/>
          <w:w w:val="120"/>
          <w:sz w:val="12"/>
        </w:rPr>
        <w:t>Gam</w:t>
      </w:r>
      <w:r>
        <w:fldChar w:fldCharType="end"/>
      </w:r>
      <w:r>
        <w:rPr>
          <w:color w:val="0080AC"/>
          <w:spacing w:val="-2"/>
          <w:w w:val="120"/>
          <w:sz w:val="12"/>
        </w:rPr>
        <w:t xml:space="preserve"> </w:t>
      </w:r>
      <w:hyperlink r:id="rId3494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495">
        <w:r>
          <w:rPr>
            <w:color w:val="0080AC"/>
            <w:w w:val="120"/>
            <w:sz w:val="12"/>
          </w:rPr>
          <w:t>Meth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496">
        <w:r>
          <w:rPr>
            <w:color w:val="0080AC"/>
            <w:w w:val="120"/>
            <w:sz w:val="12"/>
          </w:rPr>
          <w:t>JS,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497">
        <w:r>
          <w:rPr>
            <w:color w:val="0080AC"/>
            <w:w w:val="120"/>
            <w:sz w:val="12"/>
          </w:rPr>
          <w:t>Zane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498">
        <w:r>
          <w:rPr>
            <w:color w:val="0080AC"/>
            <w:w w:val="120"/>
            <w:sz w:val="12"/>
          </w:rPr>
          <w:t>SG,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499">
        <w:r>
          <w:rPr>
            <w:color w:val="0080AC"/>
            <w:w w:val="120"/>
            <w:sz w:val="12"/>
          </w:rPr>
          <w:t>Chi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500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501">
        <w:r>
          <w:rPr>
            <w:color w:val="0080AC"/>
            <w:w w:val="120"/>
            <w:sz w:val="12"/>
          </w:rPr>
          <w:t>Wood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502">
        <w:r>
          <w:rPr>
            <w:color w:val="0080AC"/>
            <w:w w:val="120"/>
            <w:sz w:val="12"/>
          </w:rPr>
          <w:t>BA,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503">
        <w:r>
          <w:rPr>
            <w:color w:val="0080AC"/>
            <w:w w:val="120"/>
            <w:sz w:val="12"/>
          </w:rPr>
          <w:t>Seitz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504">
        <w:r>
          <w:rPr>
            <w:color w:val="0080AC"/>
            <w:w w:val="120"/>
            <w:sz w:val="12"/>
          </w:rPr>
          <w:t>ME,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505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506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507">
        <w:r>
          <w:rPr>
            <w:color w:val="0080AC"/>
            <w:w w:val="120"/>
            <w:sz w:val="12"/>
          </w:rPr>
          <w:t>Macromolecular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25" w:name="_bookmark184"/>
      <w:bookmarkEnd w:id="225"/>
      <w:r>
        <w:fldChar w:fldCharType="begin"/>
      </w:r>
      <w:r>
        <w:instrText>HYPERLINK "http://refhub.elsevier.com/S0079-6700(20)30035-6/sbref0850" \h</w:instrText>
      </w:r>
      <w:r>
        <w:fldChar w:fldCharType="separate"/>
      </w:r>
      <w:r>
        <w:rPr>
          <w:color w:val="0080AC"/>
          <w:w w:val="120"/>
          <w:sz w:val="12"/>
        </w:rPr>
        <w:t>diffusion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3508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509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3510">
        <w:r>
          <w:rPr>
            <w:color w:val="0080AC"/>
            <w:w w:val="120"/>
            <w:sz w:val="12"/>
          </w:rPr>
          <w:t>crowded</w:t>
        </w:r>
      </w:hyperlink>
      <w:r>
        <w:rPr>
          <w:color w:val="0080AC"/>
          <w:w w:val="120"/>
          <w:sz w:val="12"/>
        </w:rPr>
        <w:t xml:space="preserve"> </w:t>
      </w:r>
      <w:hyperlink r:id="rId351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512">
        <w:r>
          <w:rPr>
            <w:color w:val="0080AC"/>
            <w:w w:val="120"/>
            <w:sz w:val="12"/>
          </w:rPr>
          <w:t>nanocomposite.</w:t>
        </w:r>
      </w:hyperlink>
      <w:r>
        <w:rPr>
          <w:color w:val="0080AC"/>
          <w:w w:val="120"/>
          <w:sz w:val="12"/>
        </w:rPr>
        <w:t xml:space="preserve"> </w:t>
      </w:r>
      <w:hyperlink r:id="rId3513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514">
        <w:r>
          <w:rPr>
            <w:color w:val="0080AC"/>
            <w:spacing w:val="-2"/>
            <w:w w:val="120"/>
            <w:sz w:val="12"/>
          </w:rPr>
          <w:t>2011;44:3494–501.</w:t>
        </w:r>
      </w:hyperlink>
    </w:p>
    <w:p w14:paraId="4C19082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171" w:hanging="392"/>
        <w:jc w:val="left"/>
        <w:rPr>
          <w:sz w:val="12"/>
        </w:rPr>
      </w:pPr>
      <w:hyperlink r:id="rId3515">
        <w:r>
          <w:rPr>
            <w:color w:val="0080AC"/>
            <w:w w:val="120"/>
            <w:sz w:val="12"/>
          </w:rPr>
          <w:t>Whitlow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16">
        <w:r>
          <w:rPr>
            <w:color w:val="0080AC"/>
            <w:w w:val="120"/>
            <w:sz w:val="12"/>
          </w:rPr>
          <w:t>SJ,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17">
        <w:r>
          <w:rPr>
            <w:color w:val="0080AC"/>
            <w:w w:val="120"/>
            <w:sz w:val="12"/>
          </w:rPr>
          <w:t>Wool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18">
        <w:r>
          <w:rPr>
            <w:color w:val="0080AC"/>
            <w:w w:val="120"/>
            <w:sz w:val="12"/>
          </w:rPr>
          <w:t>RP.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19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2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21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22">
        <w:r>
          <w:rPr>
            <w:color w:val="0080AC"/>
            <w:w w:val="120"/>
            <w:sz w:val="12"/>
          </w:rPr>
          <w:t>at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23">
        <w:r>
          <w:rPr>
            <w:color w:val="0080AC"/>
            <w:w w:val="120"/>
            <w:sz w:val="12"/>
          </w:rPr>
          <w:t>interfaces: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24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25">
        <w:r>
          <w:rPr>
            <w:color w:val="0080AC"/>
            <w:w w:val="120"/>
            <w:sz w:val="12"/>
          </w:rPr>
          <w:t>secondary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526">
        <w:r>
          <w:rPr>
            <w:color w:val="0080AC"/>
            <w:w w:val="120"/>
            <w:sz w:val="12"/>
          </w:rPr>
          <w:t>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527">
        <w:r>
          <w:rPr>
            <w:color w:val="0080AC"/>
            <w:w w:val="120"/>
            <w:sz w:val="12"/>
          </w:rPr>
          <w:t>mass</w:t>
        </w:r>
      </w:hyperlink>
      <w:r>
        <w:rPr>
          <w:color w:val="0080AC"/>
          <w:w w:val="120"/>
          <w:sz w:val="12"/>
        </w:rPr>
        <w:t xml:space="preserve"> </w:t>
      </w:r>
      <w:hyperlink r:id="rId3528">
        <w:r>
          <w:rPr>
            <w:color w:val="0080AC"/>
            <w:w w:val="120"/>
            <w:sz w:val="12"/>
          </w:rPr>
          <w:t>spectroscopy</w:t>
        </w:r>
      </w:hyperlink>
      <w:r>
        <w:rPr>
          <w:color w:val="0080AC"/>
          <w:w w:val="120"/>
          <w:sz w:val="12"/>
        </w:rPr>
        <w:t xml:space="preserve"> </w:t>
      </w:r>
      <w:hyperlink r:id="rId3529">
        <w:r>
          <w:rPr>
            <w:color w:val="0080AC"/>
            <w:w w:val="120"/>
            <w:sz w:val="12"/>
          </w:rPr>
          <w:t>study.</w:t>
        </w:r>
      </w:hyperlink>
      <w:r>
        <w:rPr>
          <w:color w:val="0080AC"/>
          <w:w w:val="120"/>
          <w:sz w:val="12"/>
        </w:rPr>
        <w:t xml:space="preserve"> </w:t>
      </w:r>
      <w:hyperlink r:id="rId353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531">
        <w:r>
          <w:rPr>
            <w:color w:val="0080AC"/>
            <w:w w:val="120"/>
            <w:sz w:val="12"/>
          </w:rPr>
          <w:t>1991;24:5926–38.</w:t>
        </w:r>
      </w:hyperlink>
    </w:p>
    <w:p w14:paraId="775AB3B4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111" w:line="271" w:lineRule="auto"/>
        <w:ind w:left="469" w:right="806" w:hanging="392"/>
        <w:jc w:val="left"/>
        <w:rPr>
          <w:sz w:val="12"/>
        </w:rPr>
      </w:pPr>
      <w:r>
        <w:br w:type="column"/>
      </w:r>
      <w:hyperlink r:id="rId3532">
        <w:r>
          <w:rPr>
            <w:color w:val="0080AC"/>
            <w:w w:val="120"/>
            <w:sz w:val="12"/>
          </w:rPr>
          <w:t>Segalman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33">
        <w:r>
          <w:rPr>
            <w:color w:val="0080AC"/>
            <w:w w:val="120"/>
            <w:sz w:val="12"/>
          </w:rPr>
          <w:t>RA,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34">
        <w:r>
          <w:rPr>
            <w:color w:val="0080AC"/>
            <w:w w:val="120"/>
            <w:sz w:val="12"/>
          </w:rPr>
          <w:t>Jacobson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35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36">
        <w:r>
          <w:rPr>
            <w:color w:val="0080AC"/>
            <w:w w:val="120"/>
            <w:sz w:val="12"/>
          </w:rPr>
          <w:t>Kramer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37">
        <w:r>
          <w:rPr>
            <w:color w:val="0080AC"/>
            <w:w w:val="120"/>
            <w:sz w:val="12"/>
          </w:rPr>
          <w:t>EJ,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38">
        <w:r>
          <w:rPr>
            <w:color w:val="0080AC"/>
            <w:w w:val="120"/>
            <w:sz w:val="12"/>
          </w:rPr>
          <w:t>Lustig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39">
        <w:r>
          <w:rPr>
            <w:color w:val="0080AC"/>
            <w:w w:val="120"/>
            <w:sz w:val="12"/>
          </w:rPr>
          <w:t>SR.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4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41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4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543">
        <w:r>
          <w:rPr>
            <w:color w:val="0080AC"/>
            <w:w w:val="120"/>
            <w:sz w:val="12"/>
          </w:rPr>
          <w:t>semicrystalline</w:t>
        </w:r>
      </w:hyperlink>
      <w:r>
        <w:rPr>
          <w:color w:val="0080AC"/>
          <w:w w:val="120"/>
          <w:sz w:val="12"/>
        </w:rPr>
        <w:t xml:space="preserve"> </w:t>
      </w:r>
      <w:hyperlink r:id="rId3544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w w:val="120"/>
          <w:sz w:val="12"/>
        </w:rPr>
        <w:t xml:space="preserve"> </w:t>
      </w:r>
      <w:hyperlink r:id="rId3545">
        <w:r>
          <w:rPr>
            <w:color w:val="0080AC"/>
            <w:w w:val="120"/>
            <w:sz w:val="12"/>
          </w:rPr>
          <w:t>using</w:t>
        </w:r>
      </w:hyperlink>
      <w:r>
        <w:rPr>
          <w:color w:val="0080AC"/>
          <w:w w:val="120"/>
          <w:sz w:val="12"/>
        </w:rPr>
        <w:t xml:space="preserve"> </w:t>
      </w:r>
      <w:hyperlink r:id="rId3546">
        <w:r>
          <w:rPr>
            <w:color w:val="0080AC"/>
            <w:w w:val="120"/>
            <w:sz w:val="12"/>
          </w:rPr>
          <w:t>secondary</w:t>
        </w:r>
      </w:hyperlink>
      <w:r>
        <w:rPr>
          <w:color w:val="0080AC"/>
          <w:w w:val="120"/>
          <w:sz w:val="12"/>
        </w:rPr>
        <w:t xml:space="preserve"> </w:t>
      </w:r>
      <w:hyperlink r:id="rId3547">
        <w:r>
          <w:rPr>
            <w:color w:val="0080AC"/>
            <w:w w:val="120"/>
            <w:sz w:val="12"/>
          </w:rPr>
          <w:t>ion</w:t>
        </w:r>
      </w:hyperlink>
      <w:r>
        <w:rPr>
          <w:color w:val="0080AC"/>
          <w:w w:val="120"/>
          <w:sz w:val="12"/>
        </w:rPr>
        <w:t xml:space="preserve"> </w:t>
      </w:r>
      <w:hyperlink r:id="rId3548">
        <w:r>
          <w:rPr>
            <w:color w:val="0080AC"/>
            <w:w w:val="120"/>
            <w:sz w:val="12"/>
          </w:rPr>
          <w:t>mass</w:t>
        </w:r>
      </w:hyperlink>
      <w:r>
        <w:rPr>
          <w:color w:val="0080AC"/>
          <w:w w:val="120"/>
          <w:sz w:val="12"/>
        </w:rPr>
        <w:t xml:space="preserve"> </w:t>
      </w:r>
      <w:hyperlink r:id="rId3549">
        <w:r>
          <w:rPr>
            <w:color w:val="0080AC"/>
            <w:w w:val="120"/>
            <w:sz w:val="12"/>
          </w:rPr>
          <w:t>spectroscopy.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55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51">
        <w:r>
          <w:rPr>
            <w:color w:val="0080AC"/>
            <w:w w:val="120"/>
            <w:sz w:val="12"/>
          </w:rPr>
          <w:t>2004;37:2613–7.</w:t>
        </w:r>
      </w:hyperlink>
    </w:p>
    <w:p w14:paraId="6DAD040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360" w:hanging="392"/>
        <w:jc w:val="left"/>
        <w:rPr>
          <w:sz w:val="12"/>
        </w:rPr>
      </w:pPr>
      <w:hyperlink r:id="rId3552">
        <w:r>
          <w:rPr>
            <w:color w:val="0080AC"/>
            <w:w w:val="120"/>
            <w:sz w:val="12"/>
          </w:rPr>
          <w:t>Russell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53">
        <w:r>
          <w:rPr>
            <w:color w:val="0080AC"/>
            <w:w w:val="120"/>
            <w:sz w:val="12"/>
          </w:rPr>
          <w:t>TP.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54">
        <w:r>
          <w:rPr>
            <w:color w:val="0080AC"/>
            <w:w w:val="120"/>
            <w:sz w:val="12"/>
          </w:rPr>
          <w:t>X-ray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5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56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57">
        <w:r>
          <w:rPr>
            <w:color w:val="0080AC"/>
            <w:w w:val="120"/>
            <w:sz w:val="12"/>
          </w:rPr>
          <w:t>reflectivity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58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5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60">
        <w:r>
          <w:rPr>
            <w:color w:val="0080AC"/>
            <w:w w:val="120"/>
            <w:sz w:val="12"/>
          </w:rPr>
          <w:t>investigation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6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562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563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3564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3565">
        <w:r>
          <w:rPr>
            <w:color w:val="0080AC"/>
            <w:w w:val="120"/>
            <w:sz w:val="12"/>
          </w:rPr>
          <w:t>Eng</w:t>
        </w:r>
      </w:hyperlink>
      <w:r>
        <w:rPr>
          <w:color w:val="0080AC"/>
          <w:w w:val="120"/>
          <w:sz w:val="12"/>
        </w:rPr>
        <w:t xml:space="preserve"> </w:t>
      </w:r>
      <w:hyperlink r:id="rId3566">
        <w:r>
          <w:rPr>
            <w:color w:val="0080AC"/>
            <w:w w:val="120"/>
            <w:sz w:val="12"/>
          </w:rPr>
          <w:t>R</w:t>
        </w:r>
      </w:hyperlink>
      <w:r>
        <w:rPr>
          <w:color w:val="0080AC"/>
          <w:w w:val="120"/>
          <w:sz w:val="12"/>
        </w:rPr>
        <w:t xml:space="preserve"> </w:t>
      </w:r>
      <w:hyperlink r:id="rId3567">
        <w:r>
          <w:rPr>
            <w:color w:val="0080AC"/>
            <w:w w:val="120"/>
            <w:sz w:val="12"/>
          </w:rPr>
          <w:t>Rep</w:t>
        </w:r>
      </w:hyperlink>
      <w:r>
        <w:rPr>
          <w:color w:val="0080AC"/>
          <w:w w:val="120"/>
          <w:sz w:val="12"/>
        </w:rPr>
        <w:t xml:space="preserve"> </w:t>
      </w:r>
      <w:hyperlink r:id="rId3568">
        <w:r>
          <w:rPr>
            <w:color w:val="0080AC"/>
            <w:w w:val="120"/>
            <w:sz w:val="12"/>
          </w:rPr>
          <w:t>1990;5:171–271.</w:t>
        </w:r>
      </w:hyperlink>
    </w:p>
    <w:p w14:paraId="2180D30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474" w:hanging="392"/>
        <w:jc w:val="left"/>
        <w:rPr>
          <w:sz w:val="12"/>
        </w:rPr>
      </w:pPr>
      <w:hyperlink r:id="rId3569">
        <w:r>
          <w:rPr>
            <w:color w:val="0080AC"/>
            <w:w w:val="120"/>
            <w:sz w:val="12"/>
          </w:rPr>
          <w:t>Muthukumar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0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1">
        <w:r>
          <w:rPr>
            <w:color w:val="0080AC"/>
            <w:w w:val="120"/>
            <w:sz w:val="12"/>
          </w:rPr>
          <w:t>Baumgaertner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2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3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4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5">
        <w:r>
          <w:rPr>
            <w:color w:val="0080AC"/>
            <w:w w:val="120"/>
            <w:sz w:val="12"/>
          </w:rPr>
          <w:t>entropic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6">
        <w:r>
          <w:rPr>
            <w:color w:val="0080AC"/>
            <w:w w:val="120"/>
            <w:sz w:val="12"/>
          </w:rPr>
          <w:t>barriers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7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57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579">
        <w:r>
          <w:rPr>
            <w:color w:val="0080AC"/>
            <w:w w:val="120"/>
            <w:sz w:val="12"/>
          </w:rPr>
          <w:t>dynamics.</w:t>
        </w:r>
      </w:hyperlink>
      <w:r>
        <w:rPr>
          <w:color w:val="0080AC"/>
          <w:w w:val="120"/>
          <w:sz w:val="12"/>
        </w:rPr>
        <w:t xml:space="preserve"> </w:t>
      </w:r>
      <w:hyperlink r:id="rId358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581">
        <w:r>
          <w:rPr>
            <w:color w:val="0080AC"/>
            <w:w w:val="120"/>
            <w:sz w:val="12"/>
          </w:rPr>
          <w:t>1989;22:1937–41.</w:t>
        </w:r>
      </w:hyperlink>
    </w:p>
    <w:p w14:paraId="662C232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0" w:line="271" w:lineRule="auto"/>
        <w:ind w:left="469" w:right="431" w:hanging="392"/>
        <w:jc w:val="left"/>
        <w:rPr>
          <w:sz w:val="12"/>
        </w:rPr>
      </w:pPr>
      <w:hyperlink r:id="rId3582">
        <w:r>
          <w:rPr>
            <w:color w:val="0080AC"/>
            <w:w w:val="120"/>
            <w:sz w:val="12"/>
          </w:rPr>
          <w:t>Muthukumar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83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84">
        <w:r>
          <w:rPr>
            <w:color w:val="0080AC"/>
            <w:w w:val="120"/>
            <w:sz w:val="12"/>
          </w:rPr>
          <w:t>Baumgaertner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85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8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8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8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8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90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9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92">
        <w:r>
          <w:rPr>
            <w:color w:val="0080AC"/>
            <w:w w:val="120"/>
            <w:sz w:val="12"/>
          </w:rPr>
          <w:t>random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593">
        <w:r>
          <w:rPr>
            <w:color w:val="0080AC"/>
            <w:w w:val="120"/>
            <w:sz w:val="12"/>
          </w:rPr>
          <w:t>media.</w:t>
        </w:r>
      </w:hyperlink>
      <w:r>
        <w:rPr>
          <w:color w:val="0080AC"/>
          <w:w w:val="120"/>
          <w:sz w:val="12"/>
        </w:rPr>
        <w:t xml:space="preserve"> </w:t>
      </w:r>
      <w:hyperlink r:id="rId3594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595">
        <w:r>
          <w:rPr>
            <w:color w:val="0080AC"/>
            <w:w w:val="120"/>
            <w:sz w:val="12"/>
          </w:rPr>
          <w:t>1989;22:1941–6.</w:t>
        </w:r>
      </w:hyperlink>
    </w:p>
    <w:p w14:paraId="464CB1A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78" w:hanging="392"/>
        <w:jc w:val="left"/>
        <w:rPr>
          <w:sz w:val="12"/>
        </w:rPr>
      </w:pPr>
      <w:hyperlink r:id="rId3596">
        <w:r>
          <w:rPr>
            <w:color w:val="0080AC"/>
            <w:w w:val="120"/>
            <w:sz w:val="12"/>
          </w:rPr>
          <w:t>Huang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97">
        <w:r>
          <w:rPr>
            <w:color w:val="0080AC"/>
            <w:w w:val="120"/>
            <w:sz w:val="12"/>
          </w:rPr>
          <w:t>XW,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98">
        <w:r>
          <w:rPr>
            <w:color w:val="0080AC"/>
            <w:w w:val="120"/>
            <w:sz w:val="12"/>
          </w:rPr>
          <w:t>Peng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599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0">
        <w:r>
          <w:rPr>
            <w:color w:val="0080AC"/>
            <w:w w:val="120"/>
            <w:sz w:val="12"/>
          </w:rPr>
          <w:t>Huang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1">
        <w:r>
          <w:rPr>
            <w:color w:val="0080AC"/>
            <w:w w:val="120"/>
            <w:sz w:val="12"/>
          </w:rPr>
          <w:t>JH,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2">
        <w:r>
          <w:rPr>
            <w:color w:val="0080AC"/>
            <w:w w:val="120"/>
            <w:sz w:val="12"/>
          </w:rPr>
          <w:t>Luo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3">
        <w:r>
          <w:rPr>
            <w:color w:val="0080AC"/>
            <w:w w:val="120"/>
            <w:sz w:val="12"/>
          </w:rPr>
          <w:t>MB.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4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5">
        <w:r>
          <w:rPr>
            <w:color w:val="0080AC"/>
            <w:w w:val="120"/>
            <w:sz w:val="12"/>
          </w:rPr>
          <w:t>study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6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8">
        <w:r>
          <w:rPr>
            <w:color w:val="0080AC"/>
            <w:w w:val="120"/>
            <w:sz w:val="12"/>
          </w:rPr>
          <w:t>diffusivity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0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10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61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612">
        <w:r>
          <w:rPr>
            <w:color w:val="0080AC"/>
            <w:w w:val="120"/>
            <w:sz w:val="12"/>
          </w:rPr>
          <w:t>crowded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613">
        <w:r>
          <w:rPr>
            <w:color w:val="0080AC"/>
            <w:w w:val="120"/>
            <w:sz w:val="12"/>
          </w:rPr>
          <w:t>environments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614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615">
        <w:r>
          <w:rPr>
            <w:color w:val="0080AC"/>
            <w:w w:val="120"/>
            <w:sz w:val="12"/>
          </w:rPr>
          <w:t>periodically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616">
        <w:r>
          <w:rPr>
            <w:color w:val="0080AC"/>
            <w:w w:val="120"/>
            <w:sz w:val="12"/>
          </w:rPr>
          <w:t>distributed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617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3618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619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3620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3621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3622">
        <w:r>
          <w:rPr>
            <w:color w:val="0080AC"/>
            <w:w w:val="120"/>
            <w:sz w:val="12"/>
          </w:rPr>
          <w:t>2017;19:29975–83.</w:t>
        </w:r>
      </w:hyperlink>
    </w:p>
    <w:p w14:paraId="07485FDD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278" w:hanging="392"/>
        <w:jc w:val="left"/>
        <w:rPr>
          <w:sz w:val="12"/>
        </w:rPr>
      </w:pPr>
      <w:hyperlink r:id="rId3623">
        <w:r>
          <w:rPr>
            <w:color w:val="0080AC"/>
            <w:w w:val="120"/>
            <w:sz w:val="12"/>
          </w:rPr>
          <w:t>Yamamoto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24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25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26">
        <w:r>
          <w:rPr>
            <w:color w:val="0080AC"/>
            <w:w w:val="120"/>
            <w:sz w:val="12"/>
          </w:rPr>
          <w:t>KS.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27">
        <w:r>
          <w:rPr>
            <w:color w:val="0080AC"/>
            <w:w w:val="120"/>
            <w:sz w:val="12"/>
          </w:rPr>
          <w:t>Theory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2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29">
        <w:r>
          <w:rPr>
            <w:color w:val="0080AC"/>
            <w:w w:val="120"/>
            <w:sz w:val="12"/>
          </w:rPr>
          <w:t>anisotropic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0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2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634">
        <w:r>
          <w:rPr>
            <w:color w:val="0080AC"/>
            <w:w w:val="120"/>
            <w:sz w:val="12"/>
          </w:rPr>
          <w:t>unentangled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5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7">
        <w:r>
          <w:rPr>
            <w:color w:val="0080AC"/>
            <w:w w:val="120"/>
            <w:sz w:val="12"/>
          </w:rPr>
          <w:t>rod-sphere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8">
        <w:r>
          <w:rPr>
            <w:color w:val="0080AC"/>
            <w:w w:val="120"/>
            <w:sz w:val="12"/>
          </w:rPr>
          <w:t>mixtures.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39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40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41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642">
        <w:r>
          <w:rPr>
            <w:color w:val="0080AC"/>
            <w:w w:val="120"/>
            <w:sz w:val="12"/>
          </w:rPr>
          <w:t>2015;4:53–7.</w:t>
        </w:r>
      </w:hyperlink>
    </w:p>
    <w:p w14:paraId="7E924EFD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0" w:line="271" w:lineRule="auto"/>
        <w:ind w:left="469" w:right="278" w:hanging="392"/>
        <w:jc w:val="left"/>
        <w:rPr>
          <w:sz w:val="12"/>
        </w:rPr>
      </w:pPr>
      <w:hyperlink r:id="rId3643">
        <w:r>
          <w:rPr>
            <w:color w:val="0080AC"/>
            <w:w w:val="120"/>
            <w:sz w:val="12"/>
          </w:rPr>
          <w:t>Meth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44">
        <w:r>
          <w:rPr>
            <w:color w:val="0080AC"/>
            <w:w w:val="120"/>
            <w:sz w:val="12"/>
          </w:rPr>
          <w:t>JS,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45">
        <w:r>
          <w:rPr>
            <w:color w:val="0080AC"/>
            <w:w w:val="120"/>
            <w:sz w:val="12"/>
          </w:rPr>
          <w:t>Zane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46">
        <w:r>
          <w:rPr>
            <w:color w:val="0080AC"/>
            <w:w w:val="120"/>
            <w:sz w:val="12"/>
          </w:rPr>
          <w:t>SG,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47">
        <w:r>
          <w:rPr>
            <w:color w:val="0080AC"/>
            <w:w w:val="120"/>
            <w:sz w:val="12"/>
          </w:rPr>
          <w:t>Chi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48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49">
        <w:r>
          <w:rPr>
            <w:color w:val="0080AC"/>
            <w:w w:val="120"/>
            <w:sz w:val="12"/>
          </w:rPr>
          <w:t>Londono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0">
        <w:r>
          <w:rPr>
            <w:color w:val="0080AC"/>
            <w:w w:val="120"/>
            <w:sz w:val="12"/>
          </w:rPr>
          <w:t>JD,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1">
        <w:r>
          <w:rPr>
            <w:color w:val="0080AC"/>
            <w:w w:val="120"/>
            <w:sz w:val="12"/>
          </w:rPr>
          <w:t>Wood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2">
        <w:r>
          <w:rPr>
            <w:color w:val="0080AC"/>
            <w:w w:val="120"/>
            <w:sz w:val="12"/>
          </w:rPr>
          <w:t>BA,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3">
        <w:r>
          <w:rPr>
            <w:color w:val="0080AC"/>
            <w:w w:val="120"/>
            <w:sz w:val="12"/>
          </w:rPr>
          <w:t>Cotts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4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5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6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7">
        <w:r>
          <w:rPr>
            <w:color w:val="0080AC"/>
            <w:w w:val="120"/>
            <w:sz w:val="12"/>
          </w:rPr>
          <w:t>Development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5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659">
        <w:r>
          <w:rPr>
            <w:color w:val="0080AC"/>
            <w:w w:val="120"/>
            <w:sz w:val="12"/>
          </w:rPr>
          <w:t>filler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60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6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62">
        <w:r>
          <w:rPr>
            <w:color w:val="0080AC"/>
            <w:w w:val="120"/>
            <w:sz w:val="12"/>
          </w:rPr>
          <w:t>colloidal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63">
        <w:r>
          <w:rPr>
            <w:color w:val="0080AC"/>
            <w:w w:val="120"/>
            <w:sz w:val="12"/>
          </w:rPr>
          <w:t>silica-polymer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6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65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666">
        <w:r>
          <w:rPr>
            <w:color w:val="0080AC"/>
            <w:spacing w:val="-2"/>
            <w:w w:val="120"/>
            <w:sz w:val="12"/>
          </w:rPr>
          <w:t>2011;44:8301–13.</w:t>
        </w:r>
      </w:hyperlink>
    </w:p>
    <w:p w14:paraId="4DED387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748" w:hanging="392"/>
        <w:jc w:val="left"/>
        <w:rPr>
          <w:sz w:val="12"/>
        </w:rPr>
      </w:pPr>
      <w:hyperlink r:id="rId3667">
        <w:r>
          <w:rPr>
            <w:color w:val="0080AC"/>
            <w:w w:val="120"/>
            <w:sz w:val="12"/>
          </w:rPr>
          <w:t>Maxwell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68">
        <w:r>
          <w:rPr>
            <w:color w:val="0080AC"/>
            <w:w w:val="120"/>
            <w:sz w:val="12"/>
          </w:rPr>
          <w:t>JC.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69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70">
        <w:r>
          <w:rPr>
            <w:color w:val="0080AC"/>
            <w:w w:val="120"/>
            <w:sz w:val="12"/>
          </w:rPr>
          <w:t>treatise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71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72">
        <w:r>
          <w:rPr>
            <w:color w:val="0080AC"/>
            <w:w w:val="120"/>
            <w:sz w:val="12"/>
          </w:rPr>
          <w:t>electricity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7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74">
        <w:r>
          <w:rPr>
            <w:color w:val="0080AC"/>
            <w:w w:val="120"/>
            <w:sz w:val="12"/>
          </w:rPr>
          <w:t>magnetism.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75">
        <w:r>
          <w:rPr>
            <w:color w:val="0080AC"/>
            <w:w w:val="120"/>
            <w:sz w:val="12"/>
          </w:rPr>
          <w:t>London: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76">
        <w:r>
          <w:rPr>
            <w:color w:val="0080AC"/>
            <w:w w:val="120"/>
            <w:sz w:val="12"/>
          </w:rPr>
          <w:t>Oxford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677">
        <w:r>
          <w:rPr>
            <w:color w:val="0080AC"/>
            <w:w w:val="120"/>
            <w:sz w:val="12"/>
          </w:rPr>
          <w:t>University</w:t>
        </w:r>
      </w:hyperlink>
      <w:r>
        <w:rPr>
          <w:color w:val="0080AC"/>
          <w:w w:val="120"/>
          <w:sz w:val="12"/>
        </w:rPr>
        <w:t xml:space="preserve"> </w:t>
      </w:r>
      <w:hyperlink r:id="rId3678">
        <w:r>
          <w:rPr>
            <w:color w:val="0080AC"/>
            <w:w w:val="120"/>
            <w:sz w:val="12"/>
          </w:rPr>
          <w:t>Press;</w:t>
        </w:r>
      </w:hyperlink>
      <w:r>
        <w:rPr>
          <w:color w:val="0080AC"/>
          <w:w w:val="120"/>
          <w:sz w:val="12"/>
        </w:rPr>
        <w:t xml:space="preserve"> </w:t>
      </w:r>
      <w:hyperlink r:id="rId3679">
        <w:r>
          <w:rPr>
            <w:color w:val="0080AC"/>
            <w:w w:val="120"/>
            <w:sz w:val="12"/>
          </w:rPr>
          <w:t>1873,</w:t>
        </w:r>
      </w:hyperlink>
      <w:r>
        <w:rPr>
          <w:color w:val="0080AC"/>
          <w:w w:val="120"/>
          <w:sz w:val="12"/>
        </w:rPr>
        <w:t xml:space="preserve"> </w:t>
      </w:r>
      <w:hyperlink r:id="rId3680">
        <w:r>
          <w:rPr>
            <w:color w:val="0080AC"/>
            <w:w w:val="120"/>
            <w:sz w:val="12"/>
          </w:rPr>
          <w:t>444</w:t>
        </w:r>
      </w:hyperlink>
      <w:r>
        <w:rPr>
          <w:color w:val="0080AC"/>
          <w:w w:val="120"/>
          <w:sz w:val="12"/>
        </w:rPr>
        <w:t xml:space="preserve"> </w:t>
      </w:r>
      <w:hyperlink r:id="rId3681">
        <w:r>
          <w:rPr>
            <w:color w:val="0080AC"/>
            <w:w w:val="120"/>
            <w:sz w:val="12"/>
          </w:rPr>
          <w:t>pp.</w:t>
        </w:r>
      </w:hyperlink>
    </w:p>
    <w:p w14:paraId="209C377A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654" w:hanging="392"/>
        <w:jc w:val="left"/>
        <w:rPr>
          <w:sz w:val="12"/>
        </w:rPr>
      </w:pPr>
      <w:hyperlink r:id="rId3682">
        <w:r>
          <w:rPr>
            <w:color w:val="0080AC"/>
            <w:w w:val="120"/>
            <w:sz w:val="12"/>
          </w:rPr>
          <w:t>Lin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83">
        <w:r>
          <w:rPr>
            <w:color w:val="0080AC"/>
            <w:w w:val="120"/>
            <w:sz w:val="12"/>
          </w:rPr>
          <w:t>CC,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84">
        <w:r>
          <w:rPr>
            <w:color w:val="0080AC"/>
            <w:w w:val="120"/>
            <w:sz w:val="12"/>
          </w:rPr>
          <w:t>Gam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85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86">
        <w:r>
          <w:rPr>
            <w:color w:val="0080AC"/>
            <w:w w:val="120"/>
            <w:sz w:val="12"/>
          </w:rPr>
          <w:t>Meth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87">
        <w:r>
          <w:rPr>
            <w:color w:val="0080AC"/>
            <w:w w:val="120"/>
            <w:sz w:val="12"/>
          </w:rPr>
          <w:t>JS,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88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89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90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91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92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93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94">
        <w:r>
          <w:rPr>
            <w:color w:val="0080AC"/>
            <w:w w:val="120"/>
            <w:sz w:val="12"/>
          </w:rPr>
          <w:t>Do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695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696">
        <w:r>
          <w:rPr>
            <w:color w:val="0080AC"/>
            <w:w w:val="120"/>
            <w:sz w:val="12"/>
          </w:rPr>
          <w:t>polymer-nanoparticle</w:t>
        </w:r>
      </w:hyperlink>
      <w:r>
        <w:rPr>
          <w:color w:val="0080AC"/>
          <w:w w:val="120"/>
          <w:sz w:val="12"/>
        </w:rPr>
        <w:t xml:space="preserve"> </w:t>
      </w:r>
      <w:hyperlink r:id="rId3697">
        <w:r>
          <w:rPr>
            <w:color w:val="0080AC"/>
            <w:w w:val="120"/>
            <w:sz w:val="12"/>
          </w:rPr>
          <w:t>interactions</w:t>
        </w:r>
      </w:hyperlink>
      <w:r>
        <w:rPr>
          <w:color w:val="0080AC"/>
          <w:w w:val="120"/>
          <w:sz w:val="12"/>
        </w:rPr>
        <w:t xml:space="preserve"> </w:t>
      </w:r>
      <w:hyperlink r:id="rId3698">
        <w:r>
          <w:rPr>
            <w:color w:val="0080AC"/>
            <w:w w:val="120"/>
            <w:sz w:val="12"/>
          </w:rPr>
          <w:t>retard</w:t>
        </w:r>
      </w:hyperlink>
      <w:r>
        <w:rPr>
          <w:color w:val="0080AC"/>
          <w:w w:val="120"/>
          <w:sz w:val="12"/>
        </w:rPr>
        <w:t xml:space="preserve"> </w:t>
      </w:r>
      <w:hyperlink r:id="rId369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700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370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702">
        <w:r>
          <w:rPr>
            <w:color w:val="0080AC"/>
            <w:w w:val="120"/>
            <w:sz w:val="12"/>
          </w:rPr>
          <w:t>nanocomposites?</w:t>
        </w:r>
      </w:hyperlink>
      <w:r>
        <w:rPr>
          <w:color w:val="0080AC"/>
          <w:w w:val="120"/>
          <w:sz w:val="12"/>
        </w:rPr>
        <w:t xml:space="preserve"> </w:t>
      </w:r>
      <w:hyperlink r:id="rId3703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704">
        <w:r>
          <w:rPr>
            <w:color w:val="0080AC"/>
            <w:w w:val="120"/>
            <w:sz w:val="12"/>
          </w:rPr>
          <w:t>2013;46:4502–9.</w:t>
        </w:r>
      </w:hyperlink>
    </w:p>
    <w:p w14:paraId="2408FBAB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30" w:hanging="392"/>
        <w:jc w:val="both"/>
        <w:rPr>
          <w:sz w:val="12"/>
        </w:rPr>
      </w:pPr>
      <w:hyperlink r:id="rId3705">
        <w:r>
          <w:rPr>
            <w:color w:val="0080AC"/>
            <w:w w:val="120"/>
            <w:sz w:val="12"/>
          </w:rPr>
          <w:t>Gam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06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07">
        <w:r>
          <w:rPr>
            <w:color w:val="0080AC"/>
            <w:w w:val="120"/>
            <w:sz w:val="12"/>
          </w:rPr>
          <w:t>Meth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08">
        <w:r>
          <w:rPr>
            <w:color w:val="0080AC"/>
            <w:w w:val="120"/>
            <w:sz w:val="12"/>
          </w:rPr>
          <w:t>JS,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09">
        <w:r>
          <w:rPr>
            <w:color w:val="0080AC"/>
            <w:w w:val="120"/>
            <w:sz w:val="12"/>
          </w:rPr>
          <w:t>Zane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0">
        <w:r>
          <w:rPr>
            <w:color w:val="0080AC"/>
            <w:w w:val="120"/>
            <w:sz w:val="12"/>
          </w:rPr>
          <w:t>SG,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1">
        <w:r>
          <w:rPr>
            <w:color w:val="0080AC"/>
            <w:w w:val="120"/>
            <w:sz w:val="12"/>
          </w:rPr>
          <w:t>Chi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2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3">
        <w:r>
          <w:rPr>
            <w:color w:val="0080AC"/>
            <w:w w:val="120"/>
            <w:sz w:val="12"/>
          </w:rPr>
          <w:t>Wood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4">
        <w:r>
          <w:rPr>
            <w:color w:val="0080AC"/>
            <w:w w:val="120"/>
            <w:sz w:val="12"/>
          </w:rPr>
          <w:t>BA,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5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6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7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8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1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3720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72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22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2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24">
        <w:r>
          <w:rPr>
            <w:color w:val="0080AC"/>
            <w:w w:val="120"/>
            <w:sz w:val="12"/>
          </w:rPr>
          <w:t>nanocomposite: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25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2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27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28">
        <w:r>
          <w:rPr>
            <w:color w:val="0080AC"/>
            <w:w w:val="120"/>
            <w:sz w:val="12"/>
          </w:rPr>
          <w:t>size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2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30">
        <w:r>
          <w:rPr>
            <w:color w:val="0080AC"/>
            <w:w w:val="120"/>
            <w:sz w:val="12"/>
          </w:rPr>
          <w:t>polydispersity.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731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3732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3733">
        <w:r>
          <w:rPr>
            <w:color w:val="0080AC"/>
            <w:w w:val="120"/>
            <w:sz w:val="12"/>
          </w:rPr>
          <w:t>2012;8:6512–20.</w:t>
        </w:r>
      </w:hyperlink>
    </w:p>
    <w:p w14:paraId="07AB9961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78" w:hanging="392"/>
        <w:jc w:val="both"/>
        <w:rPr>
          <w:sz w:val="12"/>
        </w:rPr>
      </w:pPr>
      <w:hyperlink r:id="rId3734">
        <w:r>
          <w:rPr>
            <w:color w:val="0080AC"/>
            <w:w w:val="120"/>
            <w:sz w:val="12"/>
          </w:rPr>
          <w:t>Choi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35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36">
        <w:r>
          <w:rPr>
            <w:color w:val="0080AC"/>
            <w:w w:val="120"/>
            <w:sz w:val="12"/>
          </w:rPr>
          <w:t>Hore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37">
        <w:r>
          <w:rPr>
            <w:color w:val="0080AC"/>
            <w:w w:val="120"/>
            <w:sz w:val="12"/>
          </w:rPr>
          <w:t>MJA,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38">
        <w:r>
          <w:rPr>
            <w:color w:val="0080AC"/>
            <w:w w:val="120"/>
            <w:sz w:val="12"/>
          </w:rPr>
          <w:t>Meth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39">
        <w:r>
          <w:rPr>
            <w:color w:val="0080AC"/>
            <w:w w:val="120"/>
            <w:sz w:val="12"/>
          </w:rPr>
          <w:t>JS,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40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41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42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43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44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45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46">
        <w:r>
          <w:rPr>
            <w:color w:val="0080AC"/>
            <w:w w:val="120"/>
            <w:sz w:val="12"/>
          </w:rPr>
          <w:t>Universal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47">
        <w:r>
          <w:rPr>
            <w:color w:val="0080AC"/>
            <w:w w:val="120"/>
            <w:sz w:val="12"/>
          </w:rPr>
          <w:t>scaling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74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74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750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375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75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753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3754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3755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3756">
        <w:r>
          <w:rPr>
            <w:color w:val="0080AC"/>
            <w:w w:val="120"/>
            <w:sz w:val="12"/>
          </w:rPr>
          <w:t>2013;2:485–90.</w:t>
        </w:r>
      </w:hyperlink>
    </w:p>
    <w:p w14:paraId="5D27D1F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636" w:hanging="392"/>
        <w:jc w:val="left"/>
        <w:rPr>
          <w:sz w:val="12"/>
        </w:rPr>
      </w:pPr>
      <w:hyperlink r:id="rId3757">
        <w:r>
          <w:rPr>
            <w:color w:val="0080AC"/>
            <w:w w:val="120"/>
            <w:sz w:val="12"/>
          </w:rPr>
          <w:t>Choi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58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59">
        <w:r>
          <w:rPr>
            <w:color w:val="0080AC"/>
            <w:w w:val="120"/>
            <w:sz w:val="12"/>
          </w:rPr>
          <w:t>Hore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0">
        <w:r>
          <w:rPr>
            <w:color w:val="0080AC"/>
            <w:w w:val="120"/>
            <w:sz w:val="12"/>
          </w:rPr>
          <w:t>MJA,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1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2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3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4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5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6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7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768">
        <w:r>
          <w:rPr>
            <w:color w:val="0080AC"/>
            <w:w w:val="120"/>
            <w:sz w:val="12"/>
          </w:rPr>
          <w:t>brush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769">
        <w:r>
          <w:rPr>
            <w:color w:val="0080AC"/>
            <w:w w:val="120"/>
            <w:sz w:val="12"/>
          </w:rPr>
          <w:t>architecture</w:t>
        </w:r>
      </w:hyperlink>
      <w:r>
        <w:rPr>
          <w:color w:val="0080AC"/>
          <w:w w:val="120"/>
          <w:sz w:val="12"/>
        </w:rPr>
        <w:t xml:space="preserve"> </w:t>
      </w:r>
      <w:hyperlink r:id="rId3770">
        <w:r>
          <w:rPr>
            <w:color w:val="0080AC"/>
            <w:w w:val="120"/>
            <w:sz w:val="12"/>
          </w:rPr>
          <w:t>controls</w:t>
        </w:r>
      </w:hyperlink>
      <w:r>
        <w:rPr>
          <w:color w:val="0080AC"/>
          <w:w w:val="120"/>
          <w:sz w:val="12"/>
        </w:rPr>
        <w:t xml:space="preserve"> </w:t>
      </w:r>
      <w:hyperlink r:id="rId377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772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377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77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775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776">
        <w:r>
          <w:rPr>
            <w:color w:val="0080AC"/>
            <w:w w:val="120"/>
            <w:sz w:val="12"/>
          </w:rPr>
          <w:t>2014;47:2404–10.</w:t>
        </w:r>
      </w:hyperlink>
    </w:p>
    <w:p w14:paraId="5BADCAC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452" w:hanging="392"/>
        <w:jc w:val="left"/>
        <w:rPr>
          <w:sz w:val="12"/>
        </w:rPr>
      </w:pPr>
      <w:hyperlink r:id="rId3777">
        <w:r>
          <w:rPr>
            <w:color w:val="0080AC"/>
            <w:w w:val="120"/>
            <w:sz w:val="12"/>
          </w:rPr>
          <w:t>Meth</w:t>
        </w:r>
      </w:hyperlink>
      <w:r>
        <w:rPr>
          <w:color w:val="0080AC"/>
          <w:w w:val="120"/>
          <w:sz w:val="12"/>
        </w:rPr>
        <w:t xml:space="preserve"> </w:t>
      </w:r>
      <w:hyperlink r:id="rId3778">
        <w:r>
          <w:rPr>
            <w:color w:val="0080AC"/>
            <w:w w:val="120"/>
            <w:sz w:val="12"/>
          </w:rPr>
          <w:t>JS,</w:t>
        </w:r>
      </w:hyperlink>
      <w:r>
        <w:rPr>
          <w:color w:val="0080AC"/>
          <w:w w:val="120"/>
          <w:sz w:val="12"/>
        </w:rPr>
        <w:t xml:space="preserve"> </w:t>
      </w:r>
      <w:hyperlink r:id="rId3779">
        <w:r>
          <w:rPr>
            <w:color w:val="0080AC"/>
            <w:w w:val="120"/>
            <w:sz w:val="12"/>
          </w:rPr>
          <w:t>Gam</w:t>
        </w:r>
      </w:hyperlink>
      <w:r>
        <w:rPr>
          <w:color w:val="0080AC"/>
          <w:w w:val="120"/>
          <w:sz w:val="12"/>
        </w:rPr>
        <w:t xml:space="preserve"> </w:t>
      </w:r>
      <w:hyperlink r:id="rId3780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3781">
        <w:r>
          <w:rPr>
            <w:color w:val="0080AC"/>
            <w:w w:val="120"/>
            <w:sz w:val="12"/>
          </w:rPr>
          <w:t>Choi</w:t>
        </w:r>
      </w:hyperlink>
      <w:r>
        <w:rPr>
          <w:color w:val="0080AC"/>
          <w:w w:val="120"/>
          <w:sz w:val="12"/>
        </w:rPr>
        <w:t xml:space="preserve"> </w:t>
      </w:r>
      <w:hyperlink r:id="rId3782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w w:val="120"/>
          <w:sz w:val="12"/>
        </w:rPr>
        <w:t xml:space="preserve"> </w:t>
      </w:r>
      <w:hyperlink r:id="rId3783">
        <w:r>
          <w:rPr>
            <w:color w:val="0080AC"/>
            <w:w w:val="120"/>
            <w:sz w:val="12"/>
          </w:rPr>
          <w:t>Lin</w:t>
        </w:r>
      </w:hyperlink>
      <w:r>
        <w:rPr>
          <w:color w:val="0080AC"/>
          <w:w w:val="120"/>
          <w:sz w:val="12"/>
        </w:rPr>
        <w:t xml:space="preserve"> </w:t>
      </w:r>
      <w:hyperlink r:id="rId3784">
        <w:r>
          <w:rPr>
            <w:color w:val="0080AC"/>
            <w:w w:val="120"/>
            <w:sz w:val="12"/>
          </w:rPr>
          <w:t>CC,</w:t>
        </w:r>
      </w:hyperlink>
      <w:r>
        <w:rPr>
          <w:color w:val="0080AC"/>
          <w:w w:val="120"/>
          <w:sz w:val="12"/>
        </w:rPr>
        <w:t xml:space="preserve"> </w:t>
      </w:r>
      <w:hyperlink r:id="rId3785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w w:val="120"/>
          <w:sz w:val="12"/>
        </w:rPr>
        <w:t xml:space="preserve"> </w:t>
      </w:r>
      <w:hyperlink r:id="rId3786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w w:val="120"/>
          <w:sz w:val="12"/>
        </w:rPr>
        <w:t xml:space="preserve"> </w:t>
      </w:r>
      <w:hyperlink r:id="rId3787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w w:val="120"/>
          <w:sz w:val="12"/>
        </w:rPr>
        <w:t xml:space="preserve"> </w:t>
      </w:r>
      <w:hyperlink r:id="rId3788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w w:val="120"/>
          <w:sz w:val="12"/>
        </w:rPr>
        <w:t xml:space="preserve"> </w:t>
      </w:r>
      <w:hyperlink r:id="rId3789">
        <w:r>
          <w:rPr>
            <w:color w:val="0080AC"/>
            <w:w w:val="120"/>
            <w:sz w:val="12"/>
          </w:rPr>
          <w:t>Excluded</w:t>
        </w:r>
      </w:hyperlink>
      <w:r>
        <w:rPr>
          <w:color w:val="0080AC"/>
          <w:w w:val="120"/>
          <w:sz w:val="12"/>
        </w:rPr>
        <w:t xml:space="preserve"> </w:t>
      </w:r>
      <w:hyperlink r:id="rId3790">
        <w:r>
          <w:rPr>
            <w:color w:val="0080AC"/>
            <w:w w:val="120"/>
            <w:sz w:val="12"/>
          </w:rPr>
          <w:t>volume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791">
        <w:r>
          <w:rPr>
            <w:color w:val="0080AC"/>
            <w:w w:val="120"/>
            <w:sz w:val="12"/>
          </w:rPr>
          <w:t>model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92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9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94">
        <w:r>
          <w:rPr>
            <w:color w:val="0080AC"/>
            <w:w w:val="120"/>
            <w:sz w:val="12"/>
          </w:rPr>
          <w:t>reduction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9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9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97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98">
        <w:r>
          <w:rPr>
            <w:color w:val="0080AC"/>
            <w:w w:val="120"/>
            <w:sz w:val="12"/>
          </w:rPr>
          <w:t>into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799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800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3801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802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3803">
        <w:r>
          <w:rPr>
            <w:color w:val="0080AC"/>
            <w:w w:val="120"/>
            <w:sz w:val="12"/>
          </w:rPr>
          <w:t>B</w:t>
        </w:r>
      </w:hyperlink>
      <w:r>
        <w:rPr>
          <w:color w:val="0080AC"/>
          <w:w w:val="120"/>
          <w:sz w:val="12"/>
        </w:rPr>
        <w:t xml:space="preserve"> </w:t>
      </w:r>
      <w:hyperlink r:id="rId3804">
        <w:r>
          <w:rPr>
            <w:color w:val="0080AC"/>
            <w:w w:val="120"/>
            <w:sz w:val="12"/>
          </w:rPr>
          <w:t>2013;117:15675–83.</w:t>
        </w:r>
      </w:hyperlink>
    </w:p>
    <w:p w14:paraId="35488E3B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423" w:hanging="392"/>
        <w:jc w:val="left"/>
        <w:rPr>
          <w:sz w:val="12"/>
        </w:rPr>
      </w:pPr>
      <w:hyperlink r:id="rId3805">
        <w:r>
          <w:rPr>
            <w:color w:val="0080AC"/>
            <w:w w:val="120"/>
            <w:sz w:val="12"/>
          </w:rPr>
          <w:t>Choi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06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07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08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09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10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11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12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1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14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15">
        <w:r>
          <w:rPr>
            <w:color w:val="0080AC"/>
            <w:w w:val="120"/>
            <w:sz w:val="12"/>
          </w:rPr>
          <w:t>from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16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81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3818">
        <w:r>
          <w:rPr>
            <w:color w:val="0080AC"/>
            <w:w w:val="120"/>
            <w:sz w:val="12"/>
          </w:rPr>
          <w:t>athermal</w:t>
        </w:r>
      </w:hyperlink>
      <w:r>
        <w:rPr>
          <w:color w:val="0080AC"/>
          <w:w w:val="120"/>
          <w:sz w:val="12"/>
        </w:rPr>
        <w:t xml:space="preserve"> </w:t>
      </w:r>
      <w:hyperlink r:id="rId3819">
        <w:r>
          <w:rPr>
            <w:color w:val="0080AC"/>
            <w:w w:val="120"/>
            <w:sz w:val="12"/>
          </w:rPr>
          <w:t>substrates.</w:t>
        </w:r>
      </w:hyperlink>
      <w:r>
        <w:rPr>
          <w:color w:val="0080AC"/>
          <w:w w:val="120"/>
          <w:sz w:val="12"/>
        </w:rPr>
        <w:t xml:space="preserve"> </w:t>
      </w:r>
      <w:hyperlink r:id="rId382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821">
        <w:r>
          <w:rPr>
            <w:color w:val="0080AC"/>
            <w:w w:val="120"/>
            <w:sz w:val="12"/>
          </w:rPr>
          <w:t>2017;50:3038–42.</w:t>
        </w:r>
      </w:hyperlink>
    </w:p>
    <w:p w14:paraId="3B853CC9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519" w:hanging="392"/>
        <w:jc w:val="left"/>
        <w:rPr>
          <w:sz w:val="12"/>
        </w:rPr>
      </w:pPr>
      <w:hyperlink r:id="rId3822">
        <w:r>
          <w:rPr>
            <w:color w:val="0080AC"/>
            <w:w w:val="120"/>
            <w:sz w:val="12"/>
          </w:rPr>
          <w:t>Sauer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23">
        <w:r>
          <w:rPr>
            <w:color w:val="0080AC"/>
            <w:w w:val="120"/>
            <w:sz w:val="12"/>
          </w:rPr>
          <w:t>BB,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24">
        <w:r>
          <w:rPr>
            <w:color w:val="0080AC"/>
            <w:w w:val="120"/>
            <w:sz w:val="12"/>
          </w:rPr>
          <w:t>Zheng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25">
        <w:r>
          <w:rPr>
            <w:color w:val="0080AC"/>
            <w:w w:val="120"/>
            <w:sz w:val="12"/>
          </w:rPr>
          <w:t>X,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26">
        <w:r>
          <w:rPr>
            <w:color w:val="0080AC"/>
            <w:w w:val="120"/>
            <w:sz w:val="12"/>
          </w:rPr>
          <w:t>Rubinstein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27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28">
        <w:r>
          <w:rPr>
            <w:color w:val="0080AC"/>
            <w:w w:val="120"/>
            <w:sz w:val="12"/>
          </w:rPr>
          <w:t>Rafailovich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29">
        <w:r>
          <w:rPr>
            <w:color w:val="0080AC"/>
            <w:w w:val="120"/>
            <w:sz w:val="12"/>
          </w:rPr>
          <w:t>MH,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30">
        <w:r>
          <w:rPr>
            <w:color w:val="0080AC"/>
            <w:w w:val="120"/>
            <w:sz w:val="12"/>
          </w:rPr>
          <w:t>Schwarz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31">
        <w:r>
          <w:rPr>
            <w:color w:val="0080AC"/>
            <w:w w:val="120"/>
            <w:sz w:val="12"/>
          </w:rPr>
          <w:t>SA,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32">
        <w:r>
          <w:rPr>
            <w:color w:val="0080AC"/>
            <w:w w:val="120"/>
            <w:sz w:val="12"/>
          </w:rPr>
          <w:t>Sokolov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833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83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383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3836">
        <w:r>
          <w:rPr>
            <w:color w:val="0080AC"/>
            <w:w w:val="120"/>
            <w:sz w:val="12"/>
          </w:rPr>
          <w:t>Long-range</w:t>
        </w:r>
      </w:hyperlink>
      <w:r>
        <w:rPr>
          <w:color w:val="0080AC"/>
          <w:w w:val="120"/>
          <w:sz w:val="12"/>
        </w:rPr>
        <w:t xml:space="preserve"> </w:t>
      </w:r>
      <w:hyperlink r:id="rId3837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w w:val="120"/>
          <w:sz w:val="12"/>
        </w:rPr>
        <w:t xml:space="preserve"> </w:t>
      </w:r>
      <w:hyperlink r:id="rId3838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383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840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3841">
        <w:r>
          <w:rPr>
            <w:color w:val="0080AC"/>
            <w:w w:val="120"/>
            <w:sz w:val="12"/>
          </w:rPr>
          <w:t>induced</w:t>
        </w:r>
      </w:hyperlink>
      <w:r>
        <w:rPr>
          <w:color w:val="0080AC"/>
          <w:w w:val="120"/>
          <w:sz w:val="12"/>
        </w:rPr>
        <w:t xml:space="preserve"> </w:t>
      </w:r>
      <w:hyperlink r:id="rId3842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w w:val="120"/>
          <w:sz w:val="12"/>
        </w:rPr>
        <w:t xml:space="preserve"> </w:t>
      </w:r>
      <w:hyperlink r:id="rId3843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3844">
        <w:r>
          <w:rPr>
            <w:color w:val="0080AC"/>
            <w:w w:val="120"/>
            <w:sz w:val="12"/>
          </w:rPr>
          <w:t>bounding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845">
        <w:r>
          <w:rPr>
            <w:color w:val="0080AC"/>
            <w:w w:val="120"/>
            <w:sz w:val="12"/>
          </w:rPr>
          <w:t>interface.</w:t>
        </w:r>
      </w:hyperlink>
      <w:r>
        <w:rPr>
          <w:color w:val="0080AC"/>
          <w:w w:val="120"/>
          <w:sz w:val="12"/>
        </w:rPr>
        <w:t xml:space="preserve"> </w:t>
      </w:r>
      <w:hyperlink r:id="rId3846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3847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3848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3849">
        <w:r>
          <w:rPr>
            <w:color w:val="0080AC"/>
            <w:w w:val="120"/>
            <w:sz w:val="12"/>
          </w:rPr>
          <w:t>2002;79:241–4.</w:t>
        </w:r>
      </w:hyperlink>
    </w:p>
    <w:p w14:paraId="0179AC36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37" w:hanging="392"/>
        <w:jc w:val="left"/>
        <w:rPr>
          <w:sz w:val="12"/>
        </w:rPr>
      </w:pPr>
      <w:hyperlink r:id="rId3850">
        <w:r>
          <w:rPr>
            <w:color w:val="0080AC"/>
            <w:w w:val="120"/>
            <w:sz w:val="12"/>
          </w:rPr>
          <w:t>Choi</w:t>
        </w:r>
      </w:hyperlink>
      <w:r>
        <w:rPr>
          <w:color w:val="0080AC"/>
          <w:w w:val="120"/>
          <w:sz w:val="12"/>
        </w:rPr>
        <w:t xml:space="preserve"> </w:t>
      </w:r>
      <w:hyperlink r:id="rId3851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w w:val="120"/>
          <w:sz w:val="12"/>
        </w:rPr>
        <w:t xml:space="preserve"> </w:t>
      </w:r>
      <w:hyperlink r:id="rId3852">
        <w:r>
          <w:rPr>
            <w:color w:val="0080AC"/>
            <w:w w:val="120"/>
            <w:sz w:val="12"/>
          </w:rPr>
          <w:t>Kim</w:t>
        </w:r>
      </w:hyperlink>
      <w:r>
        <w:rPr>
          <w:color w:val="0080AC"/>
          <w:w w:val="120"/>
          <w:sz w:val="12"/>
        </w:rPr>
        <w:t xml:space="preserve"> </w:t>
      </w:r>
      <w:hyperlink r:id="rId3853">
        <w:r>
          <w:rPr>
            <w:color w:val="0080AC"/>
            <w:w w:val="120"/>
            <w:sz w:val="12"/>
          </w:rPr>
          <w:t>TH,</w:t>
        </w:r>
      </w:hyperlink>
      <w:r>
        <w:rPr>
          <w:color w:val="0080AC"/>
          <w:w w:val="120"/>
          <w:sz w:val="12"/>
        </w:rPr>
        <w:t xml:space="preserve"> </w:t>
      </w:r>
      <w:hyperlink r:id="rId3854">
        <w:r>
          <w:rPr>
            <w:color w:val="0080AC"/>
            <w:w w:val="120"/>
            <w:sz w:val="12"/>
          </w:rPr>
          <w:t>Yuan</w:t>
        </w:r>
      </w:hyperlink>
      <w:r>
        <w:rPr>
          <w:color w:val="0080AC"/>
          <w:w w:val="120"/>
          <w:sz w:val="12"/>
        </w:rPr>
        <w:t xml:space="preserve"> </w:t>
      </w:r>
      <w:hyperlink r:id="rId3855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w w:val="120"/>
          <w:sz w:val="12"/>
        </w:rPr>
        <w:t xml:space="preserve"> </w:t>
      </w:r>
      <w:hyperlink r:id="rId3856">
        <w:r>
          <w:rPr>
            <w:color w:val="0080AC"/>
            <w:w w:val="120"/>
            <w:sz w:val="12"/>
          </w:rPr>
          <w:t>Satija</w:t>
        </w:r>
      </w:hyperlink>
      <w:r>
        <w:rPr>
          <w:color w:val="0080AC"/>
          <w:w w:val="120"/>
          <w:sz w:val="12"/>
        </w:rPr>
        <w:t xml:space="preserve"> </w:t>
      </w:r>
      <w:hyperlink r:id="rId3857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w w:val="120"/>
          <w:sz w:val="12"/>
        </w:rPr>
        <w:t xml:space="preserve"> </w:t>
      </w:r>
      <w:hyperlink r:id="rId3858">
        <w:r>
          <w:rPr>
            <w:color w:val="0080AC"/>
            <w:w w:val="120"/>
            <w:sz w:val="12"/>
          </w:rPr>
          <w:t>Koo</w:t>
        </w:r>
      </w:hyperlink>
      <w:r>
        <w:rPr>
          <w:color w:val="0080AC"/>
          <w:w w:val="120"/>
          <w:sz w:val="12"/>
        </w:rPr>
        <w:t xml:space="preserve"> </w:t>
      </w:r>
      <w:hyperlink r:id="rId3859">
        <w:r>
          <w:rPr>
            <w:color w:val="0080AC"/>
            <w:w w:val="120"/>
            <w:sz w:val="12"/>
          </w:rPr>
          <w:t>J.</w:t>
        </w:r>
      </w:hyperlink>
      <w:r>
        <w:rPr>
          <w:color w:val="0080AC"/>
          <w:w w:val="120"/>
          <w:sz w:val="12"/>
        </w:rPr>
        <w:t xml:space="preserve"> </w:t>
      </w:r>
      <w:hyperlink r:id="rId3860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386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862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3863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864">
        <w:r>
          <w:rPr>
            <w:color w:val="0080AC"/>
            <w:w w:val="120"/>
            <w:sz w:val="12"/>
          </w:rPr>
          <w:t>confined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65">
        <w:r>
          <w:rPr>
            <w:color w:val="0080AC"/>
            <w:w w:val="120"/>
            <w:sz w:val="12"/>
          </w:rPr>
          <w:t>between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66">
        <w:r>
          <w:rPr>
            <w:color w:val="0080AC"/>
            <w:w w:val="120"/>
            <w:sz w:val="12"/>
          </w:rPr>
          <w:t>graphene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67">
        <w:r>
          <w:rPr>
            <w:color w:val="0080AC"/>
            <w:w w:val="120"/>
            <w:sz w:val="12"/>
          </w:rPr>
          <w:t>oxide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68">
        <w:r>
          <w:rPr>
            <w:color w:val="0080AC"/>
            <w:w w:val="120"/>
            <w:sz w:val="12"/>
          </w:rPr>
          <w:t>sheets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69">
        <w:r>
          <w:rPr>
            <w:color w:val="0080AC"/>
            <w:w w:val="120"/>
            <w:sz w:val="12"/>
          </w:rPr>
          <w:t>as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70">
        <w:r>
          <w:rPr>
            <w:color w:val="0080AC"/>
            <w:w w:val="120"/>
            <w:sz w:val="12"/>
          </w:rPr>
          <w:t>studied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71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72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873">
        <w:r>
          <w:rPr>
            <w:color w:val="0080AC"/>
            <w:w w:val="120"/>
            <w:sz w:val="12"/>
          </w:rPr>
          <w:t>reflectivity.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874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3875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3876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3877">
        <w:r>
          <w:rPr>
            <w:color w:val="0080AC"/>
            <w:w w:val="120"/>
            <w:sz w:val="12"/>
          </w:rPr>
          <w:t>2017;6:819–23.</w:t>
        </w:r>
      </w:hyperlink>
    </w:p>
    <w:p w14:paraId="33D0482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666" w:hanging="392"/>
        <w:jc w:val="left"/>
        <w:rPr>
          <w:sz w:val="12"/>
        </w:rPr>
      </w:pPr>
      <w:hyperlink r:id="rId3878">
        <w:r>
          <w:rPr>
            <w:color w:val="0080AC"/>
            <w:w w:val="120"/>
            <w:sz w:val="12"/>
          </w:rPr>
          <w:t>Tung</w:t>
        </w:r>
      </w:hyperlink>
      <w:r>
        <w:rPr>
          <w:color w:val="0080AC"/>
          <w:w w:val="120"/>
          <w:sz w:val="12"/>
        </w:rPr>
        <w:t xml:space="preserve"> </w:t>
      </w:r>
      <w:hyperlink r:id="rId3879">
        <w:r>
          <w:rPr>
            <w:color w:val="0080AC"/>
            <w:w w:val="120"/>
            <w:sz w:val="12"/>
          </w:rPr>
          <w:t>WS,</w:t>
        </w:r>
      </w:hyperlink>
      <w:r>
        <w:rPr>
          <w:color w:val="0080AC"/>
          <w:w w:val="120"/>
          <w:sz w:val="12"/>
        </w:rPr>
        <w:t xml:space="preserve"> </w:t>
      </w:r>
      <w:hyperlink r:id="rId3880">
        <w:r>
          <w:rPr>
            <w:color w:val="0080AC"/>
            <w:w w:val="120"/>
            <w:sz w:val="12"/>
          </w:rPr>
          <w:t>Griffin</w:t>
        </w:r>
      </w:hyperlink>
      <w:r>
        <w:rPr>
          <w:color w:val="0080AC"/>
          <w:w w:val="120"/>
          <w:sz w:val="12"/>
        </w:rPr>
        <w:t xml:space="preserve"> </w:t>
      </w:r>
      <w:hyperlink r:id="rId3881">
        <w:r>
          <w:rPr>
            <w:color w:val="0080AC"/>
            <w:w w:val="120"/>
            <w:sz w:val="12"/>
          </w:rPr>
          <w:t>PJ,</w:t>
        </w:r>
      </w:hyperlink>
      <w:r>
        <w:rPr>
          <w:color w:val="0080AC"/>
          <w:w w:val="120"/>
          <w:sz w:val="12"/>
        </w:rPr>
        <w:t xml:space="preserve"> </w:t>
      </w:r>
      <w:hyperlink r:id="rId3882">
        <w:r>
          <w:rPr>
            <w:color w:val="0080AC"/>
            <w:w w:val="120"/>
            <w:sz w:val="12"/>
          </w:rPr>
          <w:t>Meth</w:t>
        </w:r>
      </w:hyperlink>
      <w:r>
        <w:rPr>
          <w:color w:val="0080AC"/>
          <w:w w:val="120"/>
          <w:sz w:val="12"/>
        </w:rPr>
        <w:t xml:space="preserve"> </w:t>
      </w:r>
      <w:hyperlink r:id="rId3883">
        <w:r>
          <w:rPr>
            <w:color w:val="0080AC"/>
            <w:w w:val="120"/>
            <w:sz w:val="12"/>
          </w:rPr>
          <w:t>JS,</w:t>
        </w:r>
      </w:hyperlink>
      <w:r>
        <w:rPr>
          <w:color w:val="0080AC"/>
          <w:w w:val="120"/>
          <w:sz w:val="12"/>
        </w:rPr>
        <w:t xml:space="preserve"> </w:t>
      </w:r>
      <w:hyperlink r:id="rId3884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w w:val="120"/>
          <w:sz w:val="12"/>
        </w:rPr>
        <w:t xml:space="preserve"> </w:t>
      </w:r>
      <w:hyperlink r:id="rId3885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w w:val="120"/>
          <w:sz w:val="12"/>
        </w:rPr>
        <w:t xml:space="preserve"> </w:t>
      </w:r>
      <w:hyperlink r:id="rId3886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w w:val="120"/>
          <w:sz w:val="12"/>
        </w:rPr>
        <w:t xml:space="preserve"> </w:t>
      </w:r>
      <w:hyperlink r:id="rId3887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w w:val="120"/>
          <w:sz w:val="12"/>
        </w:rPr>
        <w:t xml:space="preserve"> </w:t>
      </w:r>
      <w:hyperlink r:id="rId3888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w w:val="120"/>
          <w:sz w:val="12"/>
        </w:rPr>
        <w:t xml:space="preserve"> </w:t>
      </w:r>
      <w:hyperlink r:id="rId3889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890">
        <w:r>
          <w:rPr>
            <w:color w:val="0080AC"/>
            <w:w w:val="120"/>
            <w:sz w:val="12"/>
          </w:rPr>
          <w:t>Temperature-dependent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91">
        <w:r>
          <w:rPr>
            <w:color w:val="0080AC"/>
            <w:w w:val="120"/>
            <w:sz w:val="12"/>
          </w:rPr>
          <w:t>suppression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92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9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94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9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89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897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898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3899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3900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3901">
        <w:r>
          <w:rPr>
            <w:color w:val="0080AC"/>
            <w:w w:val="120"/>
            <w:sz w:val="12"/>
          </w:rPr>
          <w:t>2016;5:735–9.</w:t>
        </w:r>
      </w:hyperlink>
    </w:p>
    <w:p w14:paraId="586C7394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30" w:hanging="392"/>
        <w:jc w:val="left"/>
        <w:rPr>
          <w:sz w:val="12"/>
        </w:rPr>
      </w:pPr>
      <w:hyperlink r:id="rId3902">
        <w:r>
          <w:rPr>
            <w:color w:val="0080AC"/>
            <w:w w:val="120"/>
            <w:sz w:val="12"/>
          </w:rPr>
          <w:t>Ozisik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03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04">
        <w:r>
          <w:rPr>
            <w:color w:val="0080AC"/>
            <w:w w:val="120"/>
            <w:sz w:val="12"/>
          </w:rPr>
          <w:t>Zheng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05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06">
        <w:r>
          <w:rPr>
            <w:color w:val="0080AC"/>
            <w:w w:val="120"/>
            <w:sz w:val="12"/>
          </w:rPr>
          <w:t>Dionne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07">
        <w:r>
          <w:rPr>
            <w:color w:val="0080AC"/>
            <w:w w:val="120"/>
            <w:sz w:val="12"/>
          </w:rPr>
          <w:t>PJ,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08">
        <w:r>
          <w:rPr>
            <w:color w:val="0080AC"/>
            <w:w w:val="120"/>
            <w:sz w:val="12"/>
          </w:rPr>
          <w:t>Picu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09">
        <w:r>
          <w:rPr>
            <w:color w:val="0080AC"/>
            <w:w w:val="120"/>
            <w:sz w:val="12"/>
          </w:rPr>
          <w:t>CR,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10">
        <w:r>
          <w:rPr>
            <w:color w:val="0080AC"/>
            <w:w w:val="120"/>
            <w:sz w:val="12"/>
          </w:rPr>
          <w:t>Von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11">
        <w:r>
          <w:rPr>
            <w:color w:val="0080AC"/>
            <w:w w:val="120"/>
            <w:sz w:val="12"/>
          </w:rPr>
          <w:t>Meerwall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12">
        <w:r>
          <w:rPr>
            <w:color w:val="0080AC"/>
            <w:w w:val="120"/>
            <w:sz w:val="12"/>
          </w:rPr>
          <w:t>ED.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13">
        <w:r>
          <w:rPr>
            <w:color w:val="0080AC"/>
            <w:w w:val="120"/>
            <w:sz w:val="12"/>
          </w:rPr>
          <w:t>NMR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14">
        <w:r>
          <w:rPr>
            <w:color w:val="0080AC"/>
            <w:w w:val="120"/>
            <w:sz w:val="12"/>
          </w:rPr>
          <w:t>relaxation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391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916">
        <w:r>
          <w:rPr>
            <w:color w:val="0080AC"/>
            <w:w w:val="120"/>
            <w:sz w:val="12"/>
          </w:rPr>
          <w:t>pulsed-gradient</w:t>
        </w:r>
      </w:hyperlink>
      <w:r>
        <w:rPr>
          <w:color w:val="0080AC"/>
          <w:w w:val="120"/>
          <w:sz w:val="12"/>
        </w:rPr>
        <w:t xml:space="preserve"> </w:t>
      </w:r>
      <w:hyperlink r:id="rId3917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3918">
        <w:r>
          <w:rPr>
            <w:color w:val="0080AC"/>
            <w:w w:val="120"/>
            <w:sz w:val="12"/>
          </w:rPr>
          <w:t>study</w:t>
        </w:r>
      </w:hyperlink>
      <w:r>
        <w:rPr>
          <w:color w:val="0080AC"/>
          <w:w w:val="120"/>
          <w:sz w:val="12"/>
        </w:rPr>
        <w:t xml:space="preserve"> </w:t>
      </w:r>
      <w:hyperlink r:id="rId391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920">
        <w:r>
          <w:rPr>
            <w:color w:val="0080AC"/>
            <w:w w:val="120"/>
            <w:sz w:val="12"/>
          </w:rPr>
          <w:t>polyethylene</w:t>
        </w:r>
      </w:hyperlink>
      <w:r>
        <w:rPr>
          <w:color w:val="0080AC"/>
          <w:w w:val="120"/>
          <w:sz w:val="12"/>
        </w:rPr>
        <w:t xml:space="preserve"> </w:t>
      </w:r>
      <w:hyperlink r:id="rId3921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922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3923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924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3925">
        <w:r>
          <w:rPr>
            <w:color w:val="0080AC"/>
            <w:w w:val="120"/>
            <w:sz w:val="12"/>
          </w:rPr>
          <w:t>2005;123,</w:t>
        </w:r>
      </w:hyperlink>
      <w:r>
        <w:rPr>
          <w:color w:val="0080AC"/>
          <w:w w:val="120"/>
          <w:sz w:val="12"/>
        </w:rPr>
        <w:t xml:space="preserve"> </w:t>
      </w:r>
      <w:hyperlink r:id="rId3926">
        <w:r>
          <w:rPr>
            <w:color w:val="0080AC"/>
            <w:w w:val="120"/>
            <w:sz w:val="12"/>
          </w:rPr>
          <w:t>134901/1-8.</w:t>
        </w:r>
      </w:hyperlink>
    </w:p>
    <w:p w14:paraId="539AECB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364" w:hanging="392"/>
        <w:jc w:val="left"/>
        <w:rPr>
          <w:sz w:val="12"/>
        </w:rPr>
      </w:pPr>
      <w:hyperlink r:id="rId3927">
        <w:r>
          <w:rPr>
            <w:color w:val="0080AC"/>
            <w:w w:val="120"/>
            <w:sz w:val="12"/>
          </w:rPr>
          <w:t>Miller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28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29">
        <w:r>
          <w:rPr>
            <w:color w:val="0080AC"/>
            <w:w w:val="120"/>
            <w:sz w:val="12"/>
          </w:rPr>
          <w:t>Imel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0">
        <w:r>
          <w:rPr>
            <w:color w:val="0080AC"/>
            <w:w w:val="120"/>
            <w:sz w:val="12"/>
          </w:rPr>
          <w:t>AE,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1">
        <w:r>
          <w:rPr>
            <w:color w:val="0080AC"/>
            <w:w w:val="120"/>
            <w:sz w:val="12"/>
          </w:rPr>
          <w:t>Holley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2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3">
        <w:r>
          <w:rPr>
            <w:color w:val="0080AC"/>
            <w:w w:val="120"/>
            <w:sz w:val="12"/>
          </w:rPr>
          <w:t>Baskaran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4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5">
        <w:r>
          <w:rPr>
            <w:color w:val="0080AC"/>
            <w:w w:val="120"/>
            <w:sz w:val="12"/>
          </w:rPr>
          <w:t>Mays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6">
        <w:r>
          <w:rPr>
            <w:color w:val="0080AC"/>
            <w:w w:val="120"/>
            <w:sz w:val="12"/>
          </w:rPr>
          <w:t>JW,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7">
        <w:r>
          <w:rPr>
            <w:color w:val="0080AC"/>
            <w:w w:val="120"/>
            <w:sz w:val="12"/>
          </w:rPr>
          <w:t>Dadmun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8">
        <w:r>
          <w:rPr>
            <w:color w:val="0080AC"/>
            <w:w w:val="120"/>
            <w:sz w:val="12"/>
          </w:rPr>
          <w:t>MD.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3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40">
        <w:r>
          <w:rPr>
            <w:color w:val="0080AC"/>
            <w:w w:val="120"/>
            <w:sz w:val="12"/>
          </w:rPr>
          <w:t>role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394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942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3943">
        <w:r>
          <w:rPr>
            <w:color w:val="0080AC"/>
            <w:w w:val="120"/>
            <w:sz w:val="12"/>
          </w:rPr>
          <w:t>rigidity</w:t>
        </w:r>
      </w:hyperlink>
      <w:r>
        <w:rPr>
          <w:color w:val="0080AC"/>
          <w:w w:val="120"/>
          <w:sz w:val="12"/>
        </w:rPr>
        <w:t xml:space="preserve"> </w:t>
      </w:r>
      <w:hyperlink r:id="rId3944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3945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394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394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3948">
        <w:r>
          <w:rPr>
            <w:color w:val="0080AC"/>
            <w:w w:val="120"/>
            <w:sz w:val="12"/>
          </w:rPr>
          <w:t>linear</w:t>
        </w:r>
      </w:hyperlink>
      <w:r>
        <w:rPr>
          <w:color w:val="0080AC"/>
          <w:w w:val="120"/>
          <w:sz w:val="12"/>
        </w:rPr>
        <w:t xml:space="preserve"> </w:t>
      </w:r>
      <w:hyperlink r:id="rId3949">
        <w:r>
          <w:rPr>
            <w:color w:val="0080AC"/>
            <w:w w:val="120"/>
            <w:sz w:val="12"/>
          </w:rPr>
          <w:t>polystyrene</w:t>
        </w:r>
      </w:hyperlink>
      <w:r>
        <w:rPr>
          <w:color w:val="0080AC"/>
          <w:w w:val="120"/>
          <w:sz w:val="12"/>
        </w:rPr>
        <w:t xml:space="preserve"> </w:t>
      </w:r>
      <w:hyperlink r:id="rId395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951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395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953">
        <w:r>
          <w:rPr>
            <w:color w:val="0080AC"/>
            <w:w w:val="120"/>
            <w:sz w:val="12"/>
          </w:rPr>
          <w:t>nanocomposite.</w:t>
        </w:r>
      </w:hyperlink>
      <w:r>
        <w:rPr>
          <w:color w:val="0080AC"/>
          <w:w w:val="120"/>
          <w:sz w:val="12"/>
        </w:rPr>
        <w:t xml:space="preserve"> </w:t>
      </w:r>
      <w:hyperlink r:id="rId3954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955">
        <w:r>
          <w:rPr>
            <w:color w:val="0080AC"/>
            <w:w w:val="120"/>
            <w:sz w:val="12"/>
          </w:rPr>
          <w:t>2015;48:8369–75.</w:t>
        </w:r>
      </w:hyperlink>
    </w:p>
    <w:p w14:paraId="7976FE1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666" w:hanging="392"/>
        <w:jc w:val="left"/>
        <w:rPr>
          <w:sz w:val="12"/>
        </w:rPr>
      </w:pPr>
      <w:hyperlink r:id="rId3956">
        <w:r>
          <w:rPr>
            <w:color w:val="0080AC"/>
            <w:w w:val="120"/>
            <w:sz w:val="12"/>
          </w:rPr>
          <w:t>Martin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57">
        <w:r>
          <w:rPr>
            <w:color w:val="0080AC"/>
            <w:w w:val="120"/>
            <w:sz w:val="12"/>
          </w:rPr>
          <w:t>HJ,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58">
        <w:r>
          <w:rPr>
            <w:color w:val="0080AC"/>
            <w:w w:val="120"/>
            <w:sz w:val="12"/>
          </w:rPr>
          <w:t>White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59">
        <w:r>
          <w:rPr>
            <w:color w:val="0080AC"/>
            <w:w w:val="120"/>
            <w:sz w:val="12"/>
          </w:rPr>
          <w:t>BT,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0">
        <w:r>
          <w:rPr>
            <w:color w:val="0080AC"/>
            <w:w w:val="120"/>
            <w:sz w:val="12"/>
          </w:rPr>
          <w:t>Yuan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1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2">
        <w:r>
          <w:rPr>
            <w:color w:val="0080AC"/>
            <w:w w:val="120"/>
            <w:sz w:val="12"/>
          </w:rPr>
          <w:t>Saito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3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4">
        <w:r>
          <w:rPr>
            <w:color w:val="0080AC"/>
            <w:w w:val="120"/>
            <w:sz w:val="12"/>
          </w:rPr>
          <w:t>Dadmun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5">
        <w:r>
          <w:rPr>
            <w:color w:val="0080AC"/>
            <w:w w:val="120"/>
            <w:sz w:val="12"/>
          </w:rPr>
          <w:t>MD.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6">
        <w:r>
          <w:rPr>
            <w:color w:val="0080AC"/>
            <w:w w:val="120"/>
            <w:sz w:val="12"/>
          </w:rPr>
          <w:t>Relative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7">
        <w:r>
          <w:rPr>
            <w:color w:val="0080AC"/>
            <w:w w:val="120"/>
            <w:sz w:val="12"/>
          </w:rPr>
          <w:t>size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396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97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97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3972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3973">
        <w:r>
          <w:rPr>
            <w:color w:val="0080AC"/>
            <w:w w:val="120"/>
            <w:sz w:val="12"/>
          </w:rPr>
          <w:t>controls</w:t>
        </w:r>
      </w:hyperlink>
      <w:r>
        <w:rPr>
          <w:color w:val="0080AC"/>
          <w:w w:val="120"/>
          <w:sz w:val="12"/>
        </w:rPr>
        <w:t xml:space="preserve"> </w:t>
      </w:r>
      <w:hyperlink r:id="rId397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3975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397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977">
        <w:r>
          <w:rPr>
            <w:color w:val="0080AC"/>
            <w:w w:val="120"/>
            <w:sz w:val="12"/>
          </w:rPr>
          <w:t>all-polymer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978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979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3980">
        <w:r>
          <w:rPr>
            <w:color w:val="0080AC"/>
            <w:w w:val="120"/>
            <w:sz w:val="12"/>
          </w:rPr>
          <w:t>2019;52:2843–52.</w:t>
        </w:r>
      </w:hyperlink>
    </w:p>
    <w:p w14:paraId="64FEB69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26" w:hanging="392"/>
        <w:jc w:val="left"/>
        <w:rPr>
          <w:sz w:val="12"/>
        </w:rPr>
      </w:pPr>
      <w:hyperlink r:id="rId3981">
        <w:r>
          <w:rPr>
            <w:color w:val="0080AC"/>
            <w:w w:val="120"/>
            <w:sz w:val="12"/>
          </w:rPr>
          <w:t>Desai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82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83">
        <w:r>
          <w:rPr>
            <w:color w:val="0080AC"/>
            <w:w w:val="120"/>
            <w:sz w:val="12"/>
          </w:rPr>
          <w:t>Keblinski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84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85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86">
        <w:r>
          <w:rPr>
            <w:color w:val="0080AC"/>
            <w:w w:val="120"/>
            <w:sz w:val="12"/>
          </w:rPr>
          <w:t>SK.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3987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88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89">
        <w:r>
          <w:rPr>
            <w:color w:val="0080AC"/>
            <w:w w:val="120"/>
            <w:sz w:val="12"/>
          </w:rPr>
          <w:t>simulations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9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399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3992">
        <w:r>
          <w:rPr>
            <w:color w:val="0080AC"/>
            <w:w w:val="120"/>
            <w:sz w:val="12"/>
          </w:rPr>
          <w:t>transport</w:t>
        </w:r>
      </w:hyperlink>
      <w:r>
        <w:rPr>
          <w:color w:val="0080AC"/>
          <w:w w:val="120"/>
          <w:sz w:val="12"/>
        </w:rPr>
        <w:t xml:space="preserve"> </w:t>
      </w:r>
      <w:hyperlink r:id="rId399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399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3995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3996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3997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3998">
        <w:r>
          <w:rPr>
            <w:color w:val="0080AC"/>
            <w:w w:val="120"/>
            <w:sz w:val="12"/>
          </w:rPr>
          <w:t>2005;122,</w:t>
        </w:r>
      </w:hyperlink>
      <w:r>
        <w:rPr>
          <w:color w:val="0080AC"/>
          <w:w w:val="120"/>
          <w:sz w:val="12"/>
        </w:rPr>
        <w:t xml:space="preserve"> </w:t>
      </w:r>
      <w:hyperlink r:id="rId3999">
        <w:r>
          <w:rPr>
            <w:color w:val="0080AC"/>
            <w:w w:val="120"/>
            <w:sz w:val="12"/>
          </w:rPr>
          <w:t>134910/1-8.</w:t>
        </w:r>
      </w:hyperlink>
    </w:p>
    <w:p w14:paraId="1AB05B1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509" w:hanging="392"/>
        <w:jc w:val="left"/>
        <w:rPr>
          <w:sz w:val="12"/>
        </w:rPr>
      </w:pPr>
      <w:hyperlink r:id="rId4000">
        <w:r>
          <w:rPr>
            <w:color w:val="0080AC"/>
            <w:w w:val="120"/>
            <w:sz w:val="12"/>
          </w:rPr>
          <w:t>Sorichetti</w:t>
        </w:r>
      </w:hyperlink>
      <w:r>
        <w:rPr>
          <w:color w:val="0080AC"/>
          <w:w w:val="120"/>
          <w:sz w:val="12"/>
        </w:rPr>
        <w:t xml:space="preserve"> </w:t>
      </w:r>
      <w:hyperlink r:id="rId4001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w w:val="120"/>
          <w:sz w:val="12"/>
        </w:rPr>
        <w:t xml:space="preserve"> </w:t>
      </w:r>
      <w:hyperlink r:id="rId4002">
        <w:r>
          <w:rPr>
            <w:color w:val="0080AC"/>
            <w:w w:val="120"/>
            <w:sz w:val="12"/>
          </w:rPr>
          <w:t>Hugouvieux</w:t>
        </w:r>
      </w:hyperlink>
      <w:r>
        <w:rPr>
          <w:color w:val="0080AC"/>
          <w:w w:val="120"/>
          <w:sz w:val="12"/>
        </w:rPr>
        <w:t xml:space="preserve"> </w:t>
      </w:r>
      <w:hyperlink r:id="rId4003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w w:val="120"/>
          <w:sz w:val="12"/>
        </w:rPr>
        <w:t xml:space="preserve"> </w:t>
      </w:r>
      <w:hyperlink r:id="rId4004">
        <w:r>
          <w:rPr>
            <w:color w:val="0080AC"/>
            <w:w w:val="120"/>
            <w:sz w:val="12"/>
          </w:rPr>
          <w:t>Kob</w:t>
        </w:r>
      </w:hyperlink>
      <w:r>
        <w:rPr>
          <w:color w:val="0080AC"/>
          <w:w w:val="120"/>
          <w:sz w:val="12"/>
        </w:rPr>
        <w:t xml:space="preserve"> </w:t>
      </w:r>
      <w:hyperlink r:id="rId4005">
        <w:r>
          <w:rPr>
            <w:color w:val="0080AC"/>
            <w:w w:val="120"/>
            <w:sz w:val="12"/>
          </w:rPr>
          <w:t>W.</w:t>
        </w:r>
      </w:hyperlink>
      <w:r>
        <w:rPr>
          <w:color w:val="0080AC"/>
          <w:w w:val="120"/>
          <w:sz w:val="12"/>
        </w:rPr>
        <w:t xml:space="preserve"> </w:t>
      </w:r>
      <w:hyperlink r:id="rId4006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w w:val="120"/>
          <w:sz w:val="12"/>
        </w:rPr>
        <w:t xml:space="preserve"> </w:t>
      </w:r>
      <w:hyperlink r:id="rId400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4008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400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010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011">
        <w:r>
          <w:rPr>
            <w:color w:val="0080AC"/>
            <w:w w:val="120"/>
            <w:sz w:val="12"/>
          </w:rPr>
          <w:t>polymer-nanoparticle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12">
        <w:r>
          <w:rPr>
            <w:color w:val="0080AC"/>
            <w:w w:val="120"/>
            <w:sz w:val="12"/>
          </w:rPr>
          <w:t>composite: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13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14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15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16">
        <w:r>
          <w:rPr>
            <w:color w:val="0080AC"/>
            <w:w w:val="120"/>
            <w:sz w:val="12"/>
          </w:rPr>
          <w:t>size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17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18">
        <w:r>
          <w:rPr>
            <w:color w:val="0080AC"/>
            <w:w w:val="120"/>
            <w:sz w:val="12"/>
          </w:rPr>
          <w:t>volume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019">
        <w:r>
          <w:rPr>
            <w:color w:val="0080AC"/>
            <w:w w:val="120"/>
            <w:sz w:val="12"/>
          </w:rPr>
          <w:t>fraction.</w:t>
        </w:r>
      </w:hyperlink>
      <w:r>
        <w:rPr>
          <w:color w:val="0080AC"/>
          <w:w w:val="120"/>
          <w:sz w:val="12"/>
        </w:rPr>
        <w:t xml:space="preserve"> </w:t>
      </w:r>
      <w:hyperlink r:id="rId402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021">
        <w:r>
          <w:rPr>
            <w:color w:val="0080AC"/>
            <w:w w:val="120"/>
            <w:sz w:val="12"/>
          </w:rPr>
          <w:t>2018;51:5375–91.</w:t>
        </w:r>
      </w:hyperlink>
    </w:p>
    <w:p w14:paraId="7AA226DD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27" w:hanging="392"/>
        <w:jc w:val="left"/>
        <w:rPr>
          <w:sz w:val="12"/>
        </w:rPr>
      </w:pPr>
      <w:hyperlink r:id="rId4022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023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024">
        <w:r>
          <w:rPr>
            <w:color w:val="0080AC"/>
            <w:w w:val="120"/>
            <w:sz w:val="12"/>
          </w:rPr>
          <w:t>Sun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025">
        <w:r>
          <w:rPr>
            <w:color w:val="0080AC"/>
            <w:w w:val="120"/>
            <w:sz w:val="12"/>
          </w:rPr>
          <w:t>DD,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026">
        <w:r>
          <w:rPr>
            <w:color w:val="0080AC"/>
            <w:w w:val="120"/>
            <w:sz w:val="12"/>
          </w:rPr>
          <w:t>Peng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027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028">
        <w:r>
          <w:rPr>
            <w:color w:val="0080AC"/>
            <w:w w:val="120"/>
            <w:sz w:val="12"/>
          </w:rPr>
          <w:t>Huang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029">
        <w:r>
          <w:rPr>
            <w:color w:val="0080AC"/>
            <w:w w:val="120"/>
            <w:sz w:val="12"/>
          </w:rPr>
          <w:t>JH,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030">
        <w:r>
          <w:rPr>
            <w:color w:val="0080AC"/>
            <w:w w:val="120"/>
            <w:sz w:val="12"/>
          </w:rPr>
          <w:t>Luo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031">
        <w:r>
          <w:rPr>
            <w:color w:val="0080AC"/>
            <w:w w:val="120"/>
            <w:sz w:val="12"/>
          </w:rPr>
          <w:t>MB.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032">
        <w:r>
          <w:rPr>
            <w:color w:val="0080AC"/>
            <w:w w:val="120"/>
            <w:sz w:val="12"/>
          </w:rPr>
          <w:t>Diffusivity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03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034">
        <w:r>
          <w:rPr>
            <w:color w:val="0080AC"/>
            <w:w w:val="120"/>
            <w:sz w:val="12"/>
          </w:rPr>
          <w:t>glass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035">
        <w:r>
          <w:rPr>
            <w:color w:val="0080AC"/>
            <w:w w:val="120"/>
            <w:sz w:val="12"/>
          </w:rPr>
          <w:t>transition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03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03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038">
        <w:r>
          <w:rPr>
            <w:color w:val="0080AC"/>
            <w:w w:val="120"/>
            <w:sz w:val="12"/>
          </w:rPr>
          <w:t>chains</w:t>
        </w:r>
      </w:hyperlink>
      <w:r>
        <w:rPr>
          <w:color w:val="0080AC"/>
          <w:w w:val="120"/>
          <w:sz w:val="12"/>
        </w:rPr>
        <w:t xml:space="preserve"> </w:t>
      </w:r>
      <w:hyperlink r:id="rId403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04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041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4042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043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044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045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046">
        <w:r>
          <w:rPr>
            <w:color w:val="0080AC"/>
            <w:spacing w:val="-2"/>
            <w:w w:val="120"/>
            <w:sz w:val="12"/>
          </w:rPr>
          <w:t>2019;21:23209–16.</w:t>
        </w:r>
      </w:hyperlink>
    </w:p>
    <w:p w14:paraId="39B9D303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611" w:hanging="392"/>
        <w:jc w:val="left"/>
        <w:rPr>
          <w:sz w:val="12"/>
        </w:rPr>
      </w:pPr>
      <w:hyperlink r:id="rId4047">
        <w:r>
          <w:rPr>
            <w:color w:val="0080AC"/>
            <w:w w:val="120"/>
            <w:sz w:val="12"/>
          </w:rPr>
          <w:t>Karatrantos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48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49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50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51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52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53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54">
        <w:r>
          <w:rPr>
            <w:color w:val="0080AC"/>
            <w:w w:val="120"/>
            <w:sz w:val="12"/>
          </w:rPr>
          <w:t>N.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5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5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57">
        <w:r>
          <w:rPr>
            <w:color w:val="0080AC"/>
            <w:w w:val="120"/>
            <w:sz w:val="12"/>
          </w:rPr>
          <w:t>spherical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058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4059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06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061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4062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063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064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065">
        <w:r>
          <w:rPr>
            <w:color w:val="0080AC"/>
            <w:w w:val="120"/>
            <w:sz w:val="12"/>
          </w:rPr>
          <w:t>2017;146,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066">
        <w:r>
          <w:rPr>
            <w:color w:val="0080AC"/>
            <w:spacing w:val="-2"/>
            <w:w w:val="120"/>
            <w:sz w:val="12"/>
          </w:rPr>
          <w:t>203331/1-6.</w:t>
        </w:r>
      </w:hyperlink>
    </w:p>
    <w:p w14:paraId="28E0F521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455" w:hanging="392"/>
        <w:jc w:val="left"/>
        <w:rPr>
          <w:sz w:val="12"/>
        </w:rPr>
      </w:pPr>
      <w:hyperlink r:id="rId4067">
        <w:r>
          <w:rPr>
            <w:color w:val="0080AC"/>
            <w:w w:val="120"/>
            <w:sz w:val="12"/>
          </w:rPr>
          <w:t>Mu</w:t>
        </w:r>
      </w:hyperlink>
      <w:r>
        <w:rPr>
          <w:color w:val="0080AC"/>
          <w:w w:val="120"/>
          <w:sz w:val="12"/>
        </w:rPr>
        <w:t xml:space="preserve"> </w:t>
      </w:r>
      <w:hyperlink r:id="rId4068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4069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w w:val="120"/>
          <w:sz w:val="12"/>
        </w:rPr>
        <w:t xml:space="preserve"> </w:t>
      </w:r>
      <w:hyperlink r:id="rId4070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w w:val="120"/>
          <w:sz w:val="12"/>
        </w:rPr>
        <w:t xml:space="preserve"> </w:t>
      </w:r>
      <w:hyperlink r:id="rId4071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w w:val="120"/>
          <w:sz w:val="12"/>
        </w:rPr>
        <w:t xml:space="preserve"> </w:t>
      </w:r>
      <w:hyperlink r:id="rId4072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w w:val="120"/>
          <w:sz w:val="12"/>
        </w:rPr>
        <w:t xml:space="preserve"> </w:t>
      </w:r>
      <w:hyperlink r:id="rId4073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w w:val="120"/>
          <w:sz w:val="12"/>
        </w:rPr>
        <w:t xml:space="preserve"> </w:t>
      </w:r>
      <w:hyperlink r:id="rId4074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w w:val="120"/>
          <w:sz w:val="12"/>
        </w:rPr>
        <w:t xml:space="preserve"> </w:t>
      </w:r>
      <w:hyperlink r:id="rId407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07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077">
        <w:r>
          <w:rPr>
            <w:color w:val="0080AC"/>
            <w:w w:val="120"/>
            <w:sz w:val="12"/>
          </w:rPr>
          <w:t>exhibits</w:t>
        </w:r>
      </w:hyperlink>
      <w:r>
        <w:rPr>
          <w:color w:val="0080AC"/>
          <w:w w:val="120"/>
          <w:sz w:val="12"/>
        </w:rPr>
        <w:t xml:space="preserve"> </w:t>
      </w:r>
      <w:hyperlink r:id="rId407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079">
        <w:r>
          <w:rPr>
            <w:color w:val="0080AC"/>
            <w:w w:val="120"/>
            <w:sz w:val="12"/>
          </w:rPr>
          <w:t>minimuM.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80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81">
        <w:r>
          <w:rPr>
            <w:color w:val="0080AC"/>
            <w:w w:val="120"/>
            <w:sz w:val="12"/>
          </w:rPr>
          <w:t>increasing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82">
        <w:r>
          <w:rPr>
            <w:color w:val="0080AC"/>
            <w:w w:val="120"/>
            <w:sz w:val="12"/>
          </w:rPr>
          <w:t>single-walled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83">
        <w:r>
          <w:rPr>
            <w:color w:val="0080AC"/>
            <w:w w:val="120"/>
            <w:sz w:val="12"/>
          </w:rPr>
          <w:t>carbon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84">
        <w:r>
          <w:rPr>
            <w:color w:val="0080AC"/>
            <w:w w:val="120"/>
            <w:sz w:val="12"/>
          </w:rPr>
          <w:t>nanotube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085">
        <w:r>
          <w:rPr>
            <w:color w:val="0080AC"/>
            <w:w w:val="120"/>
            <w:sz w:val="12"/>
          </w:rPr>
          <w:t>concentration.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08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087">
        <w:r>
          <w:rPr>
            <w:color w:val="0080AC"/>
            <w:w w:val="120"/>
            <w:sz w:val="12"/>
          </w:rPr>
          <w:t>2009;42:7091–7.</w:t>
        </w:r>
      </w:hyperlink>
    </w:p>
    <w:p w14:paraId="5928C110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402" w:hanging="392"/>
        <w:jc w:val="left"/>
        <w:rPr>
          <w:sz w:val="12"/>
        </w:rPr>
      </w:pPr>
      <w:hyperlink r:id="rId4088">
        <w:r>
          <w:rPr>
            <w:color w:val="0080AC"/>
            <w:w w:val="120"/>
            <w:sz w:val="12"/>
          </w:rPr>
          <w:t>Mu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89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0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1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2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3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4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5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6">
        <w:r>
          <w:rPr>
            <w:color w:val="0080AC"/>
            <w:w w:val="120"/>
            <w:sz w:val="12"/>
          </w:rPr>
          <w:t>MinimuM.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8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099">
        <w:r>
          <w:rPr>
            <w:color w:val="0080AC"/>
            <w:w w:val="120"/>
            <w:sz w:val="12"/>
          </w:rPr>
          <w:t>coefficient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00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w w:val="120"/>
          <w:sz w:val="12"/>
        </w:rPr>
        <w:t xml:space="preserve"> </w:t>
      </w:r>
      <w:hyperlink r:id="rId4101">
        <w:r>
          <w:rPr>
            <w:color w:val="0080AC"/>
            <w:w w:val="120"/>
            <w:sz w:val="12"/>
          </w:rPr>
          <w:t>increasing</w:t>
        </w:r>
      </w:hyperlink>
      <w:r>
        <w:rPr>
          <w:color w:val="0080AC"/>
          <w:w w:val="120"/>
          <w:sz w:val="12"/>
        </w:rPr>
        <w:t xml:space="preserve"> </w:t>
      </w:r>
      <w:hyperlink r:id="rId4102">
        <w:r>
          <w:rPr>
            <w:color w:val="0080AC"/>
            <w:w w:val="120"/>
            <w:sz w:val="12"/>
          </w:rPr>
          <w:t>MWCNT</w:t>
        </w:r>
      </w:hyperlink>
      <w:r>
        <w:rPr>
          <w:color w:val="0080AC"/>
          <w:w w:val="120"/>
          <w:sz w:val="12"/>
        </w:rPr>
        <w:t xml:space="preserve"> </w:t>
      </w:r>
      <w:hyperlink r:id="rId4103">
        <w:r>
          <w:rPr>
            <w:color w:val="0080AC"/>
            <w:w w:val="120"/>
            <w:sz w:val="12"/>
          </w:rPr>
          <w:t>concentration</w:t>
        </w:r>
      </w:hyperlink>
      <w:r>
        <w:rPr>
          <w:color w:val="0080AC"/>
          <w:w w:val="120"/>
          <w:sz w:val="12"/>
        </w:rPr>
        <w:t xml:space="preserve"> </w:t>
      </w:r>
      <w:hyperlink r:id="rId4104">
        <w:r>
          <w:rPr>
            <w:color w:val="0080AC"/>
            <w:w w:val="120"/>
            <w:sz w:val="12"/>
          </w:rPr>
          <w:t>requires</w:t>
        </w:r>
      </w:hyperlink>
      <w:r>
        <w:rPr>
          <w:color w:val="0080AC"/>
          <w:w w:val="120"/>
          <w:sz w:val="12"/>
        </w:rPr>
        <w:t xml:space="preserve"> </w:t>
      </w:r>
      <w:hyperlink r:id="rId4105">
        <w:r>
          <w:rPr>
            <w:color w:val="0080AC"/>
            <w:w w:val="120"/>
            <w:sz w:val="12"/>
          </w:rPr>
          <w:t>tracer</w:t>
        </w:r>
      </w:hyperlink>
      <w:r>
        <w:rPr>
          <w:color w:val="0080AC"/>
          <w:w w:val="120"/>
          <w:sz w:val="12"/>
        </w:rPr>
        <w:t xml:space="preserve"> </w:t>
      </w:r>
      <w:hyperlink r:id="rId4106">
        <w:r>
          <w:rPr>
            <w:color w:val="0080AC"/>
            <w:w w:val="120"/>
            <w:sz w:val="12"/>
          </w:rPr>
          <w:t>molecules</w:t>
        </w:r>
      </w:hyperlink>
      <w:r>
        <w:rPr>
          <w:color w:val="0080AC"/>
          <w:w w:val="120"/>
          <w:sz w:val="12"/>
        </w:rPr>
        <w:t xml:space="preserve"> </w:t>
      </w:r>
      <w:hyperlink r:id="rId4107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w w:val="120"/>
          <w:sz w:val="12"/>
        </w:rPr>
        <w:t xml:space="preserve"> </w:t>
      </w:r>
      <w:hyperlink r:id="rId4108">
        <w:r>
          <w:rPr>
            <w:color w:val="0080AC"/>
            <w:w w:val="120"/>
            <w:sz w:val="12"/>
          </w:rPr>
          <w:t>be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09">
        <w:r>
          <w:rPr>
            <w:color w:val="0080AC"/>
            <w:w w:val="120"/>
            <w:sz w:val="12"/>
          </w:rPr>
          <w:t>larger</w:t>
        </w:r>
      </w:hyperlink>
      <w:r>
        <w:rPr>
          <w:color w:val="0080AC"/>
          <w:w w:val="120"/>
          <w:sz w:val="12"/>
        </w:rPr>
        <w:t xml:space="preserve"> </w:t>
      </w:r>
      <w:hyperlink r:id="rId4110">
        <w:r>
          <w:rPr>
            <w:color w:val="0080AC"/>
            <w:w w:val="120"/>
            <w:sz w:val="12"/>
          </w:rPr>
          <w:t>than</w:t>
        </w:r>
      </w:hyperlink>
      <w:r>
        <w:rPr>
          <w:color w:val="0080AC"/>
          <w:w w:val="120"/>
          <w:sz w:val="12"/>
        </w:rPr>
        <w:t xml:space="preserve"> </w:t>
      </w:r>
      <w:hyperlink r:id="rId4111">
        <w:r>
          <w:rPr>
            <w:color w:val="0080AC"/>
            <w:w w:val="120"/>
            <w:sz w:val="12"/>
          </w:rPr>
          <w:t>nanotubes.</w:t>
        </w:r>
      </w:hyperlink>
      <w:r>
        <w:rPr>
          <w:color w:val="0080AC"/>
          <w:w w:val="120"/>
          <w:sz w:val="12"/>
        </w:rPr>
        <w:t xml:space="preserve"> </w:t>
      </w:r>
      <w:hyperlink r:id="rId4112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113">
        <w:r>
          <w:rPr>
            <w:color w:val="0080AC"/>
            <w:w w:val="120"/>
            <w:sz w:val="12"/>
          </w:rPr>
          <w:t>2009;42:8365–9.</w:t>
        </w:r>
      </w:hyperlink>
    </w:p>
    <w:p w14:paraId="0B8366FF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539" w:hanging="392"/>
        <w:jc w:val="left"/>
        <w:rPr>
          <w:sz w:val="12"/>
        </w:rPr>
      </w:pPr>
      <w:hyperlink r:id="rId4114">
        <w:r>
          <w:rPr>
            <w:color w:val="0080AC"/>
            <w:w w:val="120"/>
            <w:sz w:val="12"/>
          </w:rPr>
          <w:t>Tung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15">
        <w:r>
          <w:rPr>
            <w:color w:val="0080AC"/>
            <w:w w:val="120"/>
            <w:sz w:val="12"/>
          </w:rPr>
          <w:t>WS,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16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17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18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19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20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121">
        <w:r>
          <w:rPr>
            <w:color w:val="0080AC"/>
            <w:w w:val="120"/>
            <w:sz w:val="12"/>
          </w:rPr>
          <w:t>KI.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22">
        <w:r>
          <w:rPr>
            <w:color w:val="0080AC"/>
            <w:w w:val="120"/>
            <w:sz w:val="12"/>
          </w:rPr>
          <w:t>Temperature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23">
        <w:r>
          <w:rPr>
            <w:color w:val="0080AC"/>
            <w:w w:val="120"/>
            <w:sz w:val="12"/>
          </w:rPr>
          <w:t>dependence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24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2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12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12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128">
        <w:r>
          <w:rPr>
            <w:color w:val="0080AC"/>
            <w:w w:val="120"/>
            <w:sz w:val="12"/>
          </w:rPr>
          <w:t>MWCNT/PS</w:t>
        </w:r>
      </w:hyperlink>
      <w:r>
        <w:rPr>
          <w:color w:val="0080AC"/>
          <w:w w:val="120"/>
          <w:sz w:val="12"/>
        </w:rPr>
        <w:t xml:space="preserve"> </w:t>
      </w:r>
      <w:hyperlink r:id="rId4129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413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31">
        <w:r>
          <w:rPr>
            <w:color w:val="0080AC"/>
            <w:spacing w:val="-2"/>
            <w:w w:val="120"/>
            <w:sz w:val="12"/>
          </w:rPr>
          <w:t>2013;46:2317–22.</w:t>
        </w:r>
      </w:hyperlink>
    </w:p>
    <w:p w14:paraId="4B12F27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37" w:hanging="392"/>
        <w:jc w:val="left"/>
        <w:rPr>
          <w:sz w:val="12"/>
        </w:rPr>
      </w:pPr>
      <w:hyperlink r:id="rId4132">
        <w:r>
          <w:rPr>
            <w:color w:val="0080AC"/>
            <w:w w:val="120"/>
            <w:sz w:val="12"/>
          </w:rPr>
          <w:t>Lin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33">
        <w:r>
          <w:rPr>
            <w:color w:val="0080AC"/>
            <w:w w:val="120"/>
            <w:sz w:val="12"/>
          </w:rPr>
          <w:t>CC,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34">
        <w:r>
          <w:rPr>
            <w:color w:val="0080AC"/>
            <w:w w:val="120"/>
            <w:sz w:val="12"/>
          </w:rPr>
          <w:t>Ohno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35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36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37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38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39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40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41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42">
        <w:r>
          <w:rPr>
            <w:color w:val="0080AC"/>
            <w:w w:val="120"/>
            <w:sz w:val="12"/>
          </w:rPr>
          <w:t>Macromolecular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143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44">
        <w:r>
          <w:rPr>
            <w:color w:val="0080AC"/>
            <w:w w:val="120"/>
            <w:sz w:val="12"/>
          </w:rPr>
          <w:t>through</w:t>
        </w:r>
      </w:hyperlink>
      <w:r>
        <w:rPr>
          <w:color w:val="0080AC"/>
          <w:w w:val="120"/>
          <w:sz w:val="12"/>
        </w:rPr>
        <w:t xml:space="preserve"> </w:t>
      </w:r>
      <w:hyperlink r:id="rId4145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414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147">
        <w:r>
          <w:rPr>
            <w:color w:val="0080AC"/>
            <w:w w:val="120"/>
            <w:sz w:val="12"/>
          </w:rPr>
          <w:t>matrix</w:t>
        </w:r>
      </w:hyperlink>
      <w:r>
        <w:rPr>
          <w:color w:val="0080AC"/>
          <w:w w:val="120"/>
          <w:sz w:val="12"/>
        </w:rPr>
        <w:t xml:space="preserve"> </w:t>
      </w:r>
      <w:hyperlink r:id="rId4148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w w:val="120"/>
          <w:sz w:val="12"/>
        </w:rPr>
        <w:t xml:space="preserve"> </w:t>
      </w:r>
      <w:hyperlink r:id="rId4149">
        <w:r>
          <w:rPr>
            <w:color w:val="0080AC"/>
            <w:w w:val="120"/>
            <w:sz w:val="12"/>
          </w:rPr>
          <w:t>polymer-grafted</w:t>
        </w:r>
      </w:hyperlink>
      <w:r>
        <w:rPr>
          <w:color w:val="0080AC"/>
          <w:w w:val="120"/>
          <w:sz w:val="12"/>
        </w:rPr>
        <w:t xml:space="preserve"> </w:t>
      </w:r>
      <w:hyperlink r:id="rId4150">
        <w:r>
          <w:rPr>
            <w:color w:val="0080AC"/>
            <w:w w:val="120"/>
            <w:sz w:val="12"/>
          </w:rPr>
          <w:t>chained</w:t>
        </w:r>
      </w:hyperlink>
      <w:r>
        <w:rPr>
          <w:color w:val="0080AC"/>
          <w:w w:val="120"/>
          <w:sz w:val="12"/>
        </w:rPr>
        <w:t xml:space="preserve"> </w:t>
      </w:r>
      <w:hyperlink r:id="rId4151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52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53">
        <w:r>
          <w:rPr>
            <w:color w:val="0080AC"/>
            <w:w w:val="120"/>
            <w:sz w:val="12"/>
          </w:rPr>
          <w:t>2014;47:5357–64.</w:t>
        </w:r>
      </w:hyperlink>
    </w:p>
    <w:p w14:paraId="30EDABE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90" w:hanging="392"/>
        <w:jc w:val="left"/>
        <w:rPr>
          <w:sz w:val="12"/>
        </w:rPr>
      </w:pPr>
      <w:hyperlink r:id="rId4154">
        <w:r>
          <w:rPr>
            <w:color w:val="0080AC"/>
            <w:w w:val="120"/>
            <w:sz w:val="12"/>
          </w:rPr>
          <w:t>Lin</w:t>
        </w:r>
      </w:hyperlink>
      <w:r>
        <w:rPr>
          <w:color w:val="0080AC"/>
          <w:w w:val="120"/>
          <w:sz w:val="12"/>
        </w:rPr>
        <w:t xml:space="preserve"> </w:t>
      </w:r>
      <w:hyperlink r:id="rId4155">
        <w:r>
          <w:rPr>
            <w:color w:val="0080AC"/>
            <w:w w:val="120"/>
            <w:sz w:val="12"/>
          </w:rPr>
          <w:t>CC,</w:t>
        </w:r>
      </w:hyperlink>
      <w:r>
        <w:rPr>
          <w:color w:val="0080AC"/>
          <w:w w:val="120"/>
          <w:sz w:val="12"/>
        </w:rPr>
        <w:t xml:space="preserve"> </w:t>
      </w:r>
      <w:hyperlink r:id="rId4156">
        <w:r>
          <w:rPr>
            <w:color w:val="0080AC"/>
            <w:w w:val="120"/>
            <w:sz w:val="12"/>
          </w:rPr>
          <w:t>Cargnello</w:t>
        </w:r>
      </w:hyperlink>
      <w:r>
        <w:rPr>
          <w:color w:val="0080AC"/>
          <w:w w:val="120"/>
          <w:sz w:val="12"/>
        </w:rPr>
        <w:t xml:space="preserve"> </w:t>
      </w:r>
      <w:hyperlink r:id="rId4157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4158">
        <w:r>
          <w:rPr>
            <w:color w:val="0080AC"/>
            <w:w w:val="120"/>
            <w:sz w:val="12"/>
          </w:rPr>
          <w:t>Murray</w:t>
        </w:r>
      </w:hyperlink>
      <w:r>
        <w:rPr>
          <w:color w:val="0080AC"/>
          <w:w w:val="120"/>
          <w:sz w:val="12"/>
        </w:rPr>
        <w:t xml:space="preserve"> </w:t>
      </w:r>
      <w:hyperlink r:id="rId4159">
        <w:r>
          <w:rPr>
            <w:color w:val="0080AC"/>
            <w:w w:val="120"/>
            <w:sz w:val="12"/>
          </w:rPr>
          <w:t>CB,</w:t>
        </w:r>
      </w:hyperlink>
      <w:r>
        <w:rPr>
          <w:color w:val="0080AC"/>
          <w:w w:val="120"/>
          <w:sz w:val="12"/>
        </w:rPr>
        <w:t xml:space="preserve"> </w:t>
      </w:r>
      <w:hyperlink r:id="rId4160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w w:val="120"/>
          <w:sz w:val="12"/>
        </w:rPr>
        <w:t xml:space="preserve"> </w:t>
      </w:r>
      <w:hyperlink r:id="rId4161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w w:val="120"/>
          <w:sz w:val="12"/>
        </w:rPr>
        <w:t xml:space="preserve"> </w:t>
      </w:r>
      <w:hyperlink r:id="rId4162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w w:val="120"/>
          <w:sz w:val="12"/>
        </w:rPr>
        <w:t xml:space="preserve"> </w:t>
      </w:r>
      <w:hyperlink r:id="rId4163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w w:val="120"/>
          <w:sz w:val="12"/>
        </w:rPr>
        <w:t xml:space="preserve"> </w:t>
      </w:r>
      <w:hyperlink r:id="rId4164">
        <w:r>
          <w:rPr>
            <w:color w:val="0080AC"/>
            <w:w w:val="120"/>
            <w:sz w:val="12"/>
          </w:rPr>
          <w:t>Riggleman</w:t>
        </w:r>
      </w:hyperlink>
      <w:r>
        <w:rPr>
          <w:color w:val="0080AC"/>
          <w:w w:val="120"/>
          <w:sz w:val="12"/>
        </w:rPr>
        <w:t xml:space="preserve"> </w:t>
      </w:r>
      <w:hyperlink r:id="rId4165">
        <w:r>
          <w:rPr>
            <w:color w:val="0080AC"/>
            <w:w w:val="120"/>
            <w:sz w:val="12"/>
          </w:rPr>
          <w:t>RA,</w:t>
        </w:r>
      </w:hyperlink>
      <w:r>
        <w:rPr>
          <w:color w:val="0080AC"/>
          <w:w w:val="120"/>
          <w:sz w:val="12"/>
        </w:rPr>
        <w:t xml:space="preserve"> </w:t>
      </w:r>
      <w:hyperlink r:id="rId4166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4167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68">
        <w:r>
          <w:rPr>
            <w:color w:val="0080AC"/>
            <w:w w:val="120"/>
            <w:sz w:val="12"/>
          </w:rPr>
          <w:t>Nanorod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69">
        <w:r>
          <w:rPr>
            <w:color w:val="0080AC"/>
            <w:w w:val="120"/>
            <w:sz w:val="12"/>
          </w:rPr>
          <w:t>mobility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70">
        <w:r>
          <w:rPr>
            <w:color w:val="0080AC"/>
            <w:w w:val="120"/>
            <w:sz w:val="12"/>
          </w:rPr>
          <w:t>influences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7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72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7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7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75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76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4177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4178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4179">
        <w:r>
          <w:rPr>
            <w:color w:val="0080AC"/>
            <w:w w:val="120"/>
            <w:sz w:val="12"/>
          </w:rPr>
          <w:t>2017;6:869–74.</w:t>
        </w:r>
      </w:hyperlink>
    </w:p>
    <w:p w14:paraId="28E8BED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32" w:hanging="392"/>
        <w:jc w:val="left"/>
        <w:rPr>
          <w:sz w:val="12"/>
        </w:rPr>
      </w:pPr>
      <w:hyperlink r:id="rId4180">
        <w:r>
          <w:rPr>
            <w:color w:val="0080AC"/>
            <w:w w:val="120"/>
            <w:sz w:val="12"/>
          </w:rPr>
          <w:t>Choi</w:t>
        </w:r>
      </w:hyperlink>
      <w:r>
        <w:rPr>
          <w:color w:val="0080AC"/>
          <w:w w:val="120"/>
          <w:sz w:val="12"/>
        </w:rPr>
        <w:t xml:space="preserve"> </w:t>
      </w:r>
      <w:hyperlink r:id="rId4181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w w:val="120"/>
          <w:sz w:val="12"/>
        </w:rPr>
        <w:t xml:space="preserve"> </w:t>
      </w:r>
      <w:hyperlink r:id="rId4182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w w:val="120"/>
          <w:sz w:val="12"/>
        </w:rPr>
        <w:t xml:space="preserve"> </w:t>
      </w:r>
      <w:hyperlink r:id="rId4183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w w:val="120"/>
          <w:sz w:val="12"/>
        </w:rPr>
        <w:t xml:space="preserve"> </w:t>
      </w:r>
      <w:hyperlink r:id="rId4184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w w:val="120"/>
          <w:sz w:val="12"/>
        </w:rPr>
        <w:t xml:space="preserve"> </w:t>
      </w:r>
      <w:hyperlink r:id="rId4185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w w:val="120"/>
          <w:sz w:val="12"/>
        </w:rPr>
        <w:t xml:space="preserve"> </w:t>
      </w:r>
      <w:hyperlink r:id="rId4186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w w:val="120"/>
          <w:sz w:val="12"/>
        </w:rPr>
        <w:t xml:space="preserve"> </w:t>
      </w:r>
      <w:hyperlink r:id="rId4187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w w:val="120"/>
          <w:sz w:val="12"/>
        </w:rPr>
        <w:t xml:space="preserve"> </w:t>
      </w:r>
      <w:hyperlink r:id="rId4188">
        <w:r>
          <w:rPr>
            <w:color w:val="0080AC"/>
            <w:w w:val="120"/>
            <w:sz w:val="12"/>
          </w:rPr>
          <w:t>Fast</w:t>
        </w:r>
      </w:hyperlink>
      <w:r>
        <w:rPr>
          <w:color w:val="0080AC"/>
          <w:w w:val="120"/>
          <w:sz w:val="12"/>
        </w:rPr>
        <w:t xml:space="preserve"> </w:t>
      </w:r>
      <w:hyperlink r:id="rId418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190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191">
        <w:r>
          <w:rPr>
            <w:color w:val="0080AC"/>
            <w:w w:val="120"/>
            <w:sz w:val="12"/>
          </w:rPr>
          <w:t>through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192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93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94">
        <w:r>
          <w:rPr>
            <w:color w:val="0080AC"/>
            <w:w w:val="120"/>
            <w:sz w:val="12"/>
          </w:rPr>
          <w:t>anisotropic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95">
        <w:r>
          <w:rPr>
            <w:color w:val="0080AC"/>
            <w:w w:val="120"/>
            <w:sz w:val="12"/>
          </w:rPr>
          <w:t>particles.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96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97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98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199">
        <w:r>
          <w:rPr>
            <w:color w:val="0080AC"/>
            <w:w w:val="120"/>
            <w:sz w:val="12"/>
          </w:rPr>
          <w:t>2014;3:886–91.</w:t>
        </w:r>
      </w:hyperlink>
    </w:p>
    <w:p w14:paraId="03EE3CF7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401" w:hanging="392"/>
        <w:jc w:val="left"/>
        <w:rPr>
          <w:sz w:val="12"/>
        </w:rPr>
      </w:pPr>
      <w:hyperlink r:id="rId4200">
        <w:r>
          <w:rPr>
            <w:color w:val="0080AC"/>
            <w:w w:val="120"/>
            <w:sz w:val="12"/>
          </w:rPr>
          <w:t>Karatrantos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1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2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3">
        <w:r>
          <w:rPr>
            <w:color w:val="0080AC"/>
            <w:w w:val="120"/>
            <w:sz w:val="12"/>
          </w:rPr>
          <w:t>N.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4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5">
        <w:r>
          <w:rPr>
            <w:color w:val="0080AC"/>
            <w:w w:val="120"/>
            <w:sz w:val="12"/>
          </w:rPr>
          <w:t>theoretical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6">
        <w:r>
          <w:rPr>
            <w:color w:val="0080AC"/>
            <w:w w:val="120"/>
            <w:sz w:val="12"/>
          </w:rPr>
          <w:t>model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7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8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09">
        <w:r>
          <w:rPr>
            <w:color w:val="0080AC"/>
            <w:w w:val="120"/>
            <w:sz w:val="12"/>
          </w:rPr>
          <w:t>prediction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1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11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21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213">
        <w:r>
          <w:rPr>
            <w:color w:val="0080AC"/>
            <w:w w:val="120"/>
            <w:sz w:val="12"/>
          </w:rPr>
          <w:t>polymer/SWCNT</w:t>
        </w:r>
      </w:hyperlink>
      <w:r>
        <w:rPr>
          <w:color w:val="0080AC"/>
          <w:w w:val="120"/>
          <w:sz w:val="12"/>
        </w:rPr>
        <w:t xml:space="preserve"> </w:t>
      </w:r>
      <w:hyperlink r:id="rId421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4215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4216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4217">
        <w:r>
          <w:rPr>
            <w:color w:val="0080AC"/>
            <w:w w:val="120"/>
            <w:sz w:val="12"/>
          </w:rPr>
          <w:t>2011;7:7334–41.</w:t>
        </w:r>
      </w:hyperlink>
    </w:p>
    <w:p w14:paraId="65A570B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698" w:hanging="392"/>
        <w:jc w:val="left"/>
        <w:rPr>
          <w:sz w:val="12"/>
        </w:rPr>
      </w:pPr>
      <w:hyperlink r:id="rId4218">
        <w:r>
          <w:rPr>
            <w:color w:val="0080AC"/>
            <w:w w:val="120"/>
            <w:sz w:val="12"/>
          </w:rPr>
          <w:t>Choi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19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0">
        <w:r>
          <w:rPr>
            <w:color w:val="0080AC"/>
            <w:w w:val="120"/>
            <w:sz w:val="12"/>
          </w:rPr>
          <w:t>Cargnello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1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2">
        <w:r>
          <w:rPr>
            <w:color w:val="0080AC"/>
            <w:w w:val="120"/>
            <w:sz w:val="12"/>
          </w:rPr>
          <w:t>Murray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3">
        <w:r>
          <w:rPr>
            <w:color w:val="0080AC"/>
            <w:w w:val="120"/>
            <w:sz w:val="12"/>
          </w:rPr>
          <w:t>CB,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4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5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6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7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8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29">
        <w:r>
          <w:rPr>
            <w:color w:val="0080AC"/>
            <w:w w:val="120"/>
            <w:sz w:val="12"/>
          </w:rPr>
          <w:t>RJ.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230">
        <w:r>
          <w:rPr>
            <w:color w:val="0080AC"/>
            <w:w w:val="120"/>
            <w:sz w:val="12"/>
          </w:rPr>
          <w:t>Fast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231">
        <w:r>
          <w:rPr>
            <w:color w:val="0080AC"/>
            <w:w w:val="120"/>
            <w:sz w:val="12"/>
          </w:rPr>
          <w:t>nanorod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232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233">
        <w:r>
          <w:rPr>
            <w:color w:val="0080AC"/>
            <w:w w:val="120"/>
            <w:sz w:val="12"/>
          </w:rPr>
          <w:t>through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234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23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236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237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238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4239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240">
        <w:r>
          <w:rPr>
            <w:color w:val="0080AC"/>
            <w:spacing w:val="-2"/>
            <w:w w:val="120"/>
            <w:sz w:val="12"/>
          </w:rPr>
          <w:t>2015;4:952–6.</w:t>
        </w:r>
      </w:hyperlink>
    </w:p>
    <w:p w14:paraId="16E159DF" w14:textId="77777777" w:rsidR="00E21043" w:rsidRDefault="00E21043">
      <w:pPr>
        <w:pStyle w:val="ListParagraph"/>
        <w:spacing w:line="271" w:lineRule="auto"/>
        <w:rPr>
          <w:sz w:val="12"/>
        </w:rPr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104" w:space="286"/>
            <w:col w:w="5388"/>
          </w:cols>
        </w:sectPr>
      </w:pPr>
    </w:p>
    <w:p w14:paraId="5E41877E" w14:textId="77777777" w:rsidR="00E21043" w:rsidRDefault="00E21043">
      <w:pPr>
        <w:pStyle w:val="BodyText"/>
        <w:spacing w:before="8"/>
        <w:jc w:val="left"/>
        <w:rPr>
          <w:sz w:val="12"/>
        </w:rPr>
      </w:pPr>
    </w:p>
    <w:p w14:paraId="12F7D18E" w14:textId="77777777" w:rsidR="00E21043" w:rsidRDefault="00E21043">
      <w:pPr>
        <w:pStyle w:val="BodyText"/>
        <w:jc w:val="left"/>
        <w:rPr>
          <w:sz w:val="12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bookmarkStart w:id="226" w:name="_bookmark186"/>
    <w:bookmarkEnd w:id="226"/>
    <w:p w14:paraId="482EF3D3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11" w:line="271" w:lineRule="auto"/>
        <w:ind w:right="462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"http://refhub.elsevier.com/S0079-6700(20)30035-6/sbref1020" \h</w:instrText>
      </w:r>
      <w:r>
        <w:fldChar w:fldCharType="separate"/>
      </w:r>
      <w:r>
        <w:rPr>
          <w:color w:val="0080AC"/>
          <w:w w:val="120"/>
          <w:sz w:val="12"/>
        </w:rPr>
        <w:t>Lin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4241">
        <w:r>
          <w:rPr>
            <w:color w:val="0080AC"/>
            <w:w w:val="120"/>
            <w:sz w:val="12"/>
          </w:rPr>
          <w:t>EK,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2">
        <w:r>
          <w:rPr>
            <w:color w:val="0080AC"/>
            <w:w w:val="120"/>
            <w:sz w:val="12"/>
          </w:rPr>
          <w:t>Kolb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3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4">
        <w:r>
          <w:rPr>
            <w:color w:val="0080AC"/>
            <w:w w:val="120"/>
            <w:sz w:val="12"/>
          </w:rPr>
          <w:t>Satija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5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6">
        <w:r>
          <w:rPr>
            <w:color w:val="0080AC"/>
            <w:w w:val="120"/>
            <w:sz w:val="12"/>
          </w:rPr>
          <w:t>Wu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7">
        <w:r>
          <w:rPr>
            <w:color w:val="0080AC"/>
            <w:w w:val="120"/>
            <w:sz w:val="12"/>
          </w:rPr>
          <w:t>WL.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8">
        <w:r>
          <w:rPr>
            <w:color w:val="0080AC"/>
            <w:w w:val="120"/>
            <w:sz w:val="12"/>
          </w:rPr>
          <w:t>Reduced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4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50">
        <w:r>
          <w:rPr>
            <w:color w:val="0080AC"/>
            <w:w w:val="120"/>
            <w:sz w:val="12"/>
          </w:rPr>
          <w:t>mobility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51">
        <w:r>
          <w:rPr>
            <w:color w:val="0080AC"/>
            <w:w w:val="120"/>
            <w:sz w:val="12"/>
          </w:rPr>
          <w:t>near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252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27" w:name="_bookmark187"/>
      <w:bookmarkEnd w:id="227"/>
      <w:r>
        <w:fldChar w:fldCharType="begin"/>
      </w:r>
      <w:r>
        <w:instrText>HYPERLINK "http://refhub.elsevier.com/S0079-6700(20)30035-6/sbref1020" \h</w:instrText>
      </w:r>
      <w:r>
        <w:fldChar w:fldCharType="separate"/>
      </w:r>
      <w:r>
        <w:rPr>
          <w:color w:val="0080AC"/>
          <w:w w:val="120"/>
          <w:sz w:val="12"/>
        </w:rPr>
        <w:t>polymer/solid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253">
        <w:r>
          <w:rPr>
            <w:color w:val="0080AC"/>
            <w:w w:val="120"/>
            <w:sz w:val="12"/>
          </w:rPr>
          <w:t>interface</w:t>
        </w:r>
      </w:hyperlink>
      <w:r>
        <w:rPr>
          <w:color w:val="0080AC"/>
          <w:w w:val="120"/>
          <w:sz w:val="12"/>
        </w:rPr>
        <w:t xml:space="preserve"> </w:t>
      </w:r>
      <w:hyperlink r:id="rId4254">
        <w:r>
          <w:rPr>
            <w:color w:val="0080AC"/>
            <w:w w:val="120"/>
            <w:sz w:val="12"/>
          </w:rPr>
          <w:t>as</w:t>
        </w:r>
      </w:hyperlink>
      <w:r>
        <w:rPr>
          <w:color w:val="0080AC"/>
          <w:w w:val="120"/>
          <w:sz w:val="12"/>
        </w:rPr>
        <w:t xml:space="preserve"> </w:t>
      </w:r>
      <w:hyperlink r:id="rId4255">
        <w:r>
          <w:rPr>
            <w:color w:val="0080AC"/>
            <w:w w:val="120"/>
            <w:sz w:val="12"/>
          </w:rPr>
          <w:t>measured</w:t>
        </w:r>
      </w:hyperlink>
      <w:r>
        <w:rPr>
          <w:color w:val="0080AC"/>
          <w:w w:val="120"/>
          <w:sz w:val="12"/>
        </w:rPr>
        <w:t xml:space="preserve"> </w:t>
      </w:r>
      <w:hyperlink r:id="rId4256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w w:val="120"/>
          <w:sz w:val="12"/>
        </w:rPr>
        <w:t xml:space="preserve"> </w:t>
      </w:r>
      <w:hyperlink r:id="rId4257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w w:val="120"/>
          <w:sz w:val="12"/>
        </w:rPr>
        <w:t xml:space="preserve"> </w:t>
      </w:r>
      <w:hyperlink r:id="rId4258">
        <w:r>
          <w:rPr>
            <w:color w:val="0080AC"/>
            <w:w w:val="120"/>
            <w:sz w:val="12"/>
          </w:rPr>
          <w:t>reflectivity.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259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260">
        <w:r>
          <w:rPr>
            <w:color w:val="0080AC"/>
            <w:w w:val="120"/>
            <w:sz w:val="12"/>
          </w:rPr>
          <w:t>1999;32:3753–7.</w:t>
        </w:r>
      </w:hyperlink>
    </w:p>
    <w:p w14:paraId="4C4CCB2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229" w:hanging="392"/>
        <w:jc w:val="left"/>
        <w:rPr>
          <w:sz w:val="12"/>
        </w:rPr>
      </w:pPr>
      <w:hyperlink r:id="rId4261">
        <w:r>
          <w:rPr>
            <w:color w:val="0080AC"/>
            <w:w w:val="120"/>
            <w:sz w:val="12"/>
          </w:rPr>
          <w:t>Zheng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62">
        <w:r>
          <w:rPr>
            <w:color w:val="0080AC"/>
            <w:w w:val="120"/>
            <w:sz w:val="12"/>
          </w:rPr>
          <w:t>X,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63">
        <w:r>
          <w:rPr>
            <w:color w:val="0080AC"/>
            <w:w w:val="120"/>
            <w:sz w:val="12"/>
          </w:rPr>
          <w:t>Sauer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64">
        <w:r>
          <w:rPr>
            <w:color w:val="0080AC"/>
            <w:w w:val="120"/>
            <w:sz w:val="12"/>
          </w:rPr>
          <w:t>BB,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65">
        <w:r>
          <w:rPr>
            <w:color w:val="0080AC"/>
            <w:w w:val="120"/>
            <w:sz w:val="12"/>
          </w:rPr>
          <w:t>Van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66">
        <w:r>
          <w:rPr>
            <w:color w:val="0080AC"/>
            <w:w w:val="120"/>
            <w:sz w:val="12"/>
          </w:rPr>
          <w:t>Alsten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67">
        <w:r>
          <w:rPr>
            <w:color w:val="0080AC"/>
            <w:w w:val="120"/>
            <w:sz w:val="12"/>
          </w:rPr>
          <w:t>JG,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68">
        <w:r>
          <w:rPr>
            <w:color w:val="0080AC"/>
            <w:w w:val="120"/>
            <w:sz w:val="12"/>
          </w:rPr>
          <w:t>Schwarz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69">
        <w:r>
          <w:rPr>
            <w:color w:val="0080AC"/>
            <w:w w:val="120"/>
            <w:sz w:val="12"/>
          </w:rPr>
          <w:t>SA,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70">
        <w:r>
          <w:rPr>
            <w:color w:val="0080AC"/>
            <w:w w:val="120"/>
            <w:sz w:val="12"/>
          </w:rPr>
          <w:t>Rafailovich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71">
        <w:r>
          <w:rPr>
            <w:color w:val="0080AC"/>
            <w:w w:val="120"/>
            <w:sz w:val="12"/>
          </w:rPr>
          <w:t>MH,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72">
        <w:r>
          <w:rPr>
            <w:color w:val="0080AC"/>
            <w:w w:val="120"/>
            <w:sz w:val="12"/>
          </w:rPr>
          <w:t>Sokolov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273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28" w:name="_bookmark188"/>
      <w:bookmarkEnd w:id="228"/>
      <w:r>
        <w:fldChar w:fldCharType="begin"/>
      </w:r>
      <w:r>
        <w:instrText>HYPERLINK "http://refhub.elsevier.com/S0079-6700(20)30035-6/sbref1025" \h</w:instrText>
      </w:r>
      <w:r>
        <w:fldChar w:fldCharType="separate"/>
      </w:r>
      <w:r>
        <w:rPr>
          <w:color w:val="0080AC"/>
          <w:w w:val="120"/>
          <w:sz w:val="12"/>
        </w:rPr>
        <w:t>et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274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4275">
        <w:r>
          <w:rPr>
            <w:color w:val="0080AC"/>
            <w:w w:val="120"/>
            <w:sz w:val="12"/>
          </w:rPr>
          <w:t>Reptation</w:t>
        </w:r>
      </w:hyperlink>
      <w:r>
        <w:rPr>
          <w:color w:val="0080AC"/>
          <w:w w:val="120"/>
          <w:sz w:val="12"/>
        </w:rPr>
        <w:t xml:space="preserve"> </w:t>
      </w:r>
      <w:hyperlink r:id="rId427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427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27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427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280">
        <w:r>
          <w:rPr>
            <w:color w:val="0080AC"/>
            <w:w w:val="120"/>
            <w:sz w:val="12"/>
          </w:rPr>
          <w:t>melt</w:t>
        </w:r>
      </w:hyperlink>
      <w:r>
        <w:rPr>
          <w:color w:val="0080AC"/>
          <w:w w:val="120"/>
          <w:sz w:val="12"/>
        </w:rPr>
        <w:t xml:space="preserve"> </w:t>
      </w:r>
      <w:hyperlink r:id="rId4281">
        <w:r>
          <w:rPr>
            <w:color w:val="0080AC"/>
            <w:w w:val="120"/>
            <w:sz w:val="12"/>
          </w:rPr>
          <w:t>near</w:t>
        </w:r>
      </w:hyperlink>
      <w:r>
        <w:rPr>
          <w:color w:val="0080AC"/>
          <w:w w:val="120"/>
          <w:sz w:val="12"/>
        </w:rPr>
        <w:t xml:space="preserve"> </w:t>
      </w:r>
      <w:hyperlink r:id="rId4282">
        <w:r>
          <w:rPr>
            <w:color w:val="0080AC"/>
            <w:w w:val="120"/>
            <w:sz w:val="12"/>
          </w:rPr>
          <w:t>an</w:t>
        </w:r>
      </w:hyperlink>
      <w:r>
        <w:rPr>
          <w:color w:val="0080AC"/>
          <w:w w:val="120"/>
          <w:sz w:val="12"/>
        </w:rPr>
        <w:t xml:space="preserve"> </w:t>
      </w:r>
      <w:hyperlink r:id="rId4283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w w:val="120"/>
          <w:sz w:val="12"/>
        </w:rPr>
        <w:t xml:space="preserve"> </w:t>
      </w:r>
      <w:hyperlink r:id="rId4284">
        <w:r>
          <w:rPr>
            <w:color w:val="0080AC"/>
            <w:w w:val="120"/>
            <w:sz w:val="12"/>
          </w:rPr>
          <w:t>solid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285">
        <w:r>
          <w:rPr>
            <w:color w:val="0080AC"/>
            <w:w w:val="120"/>
            <w:sz w:val="12"/>
          </w:rPr>
          <w:t>interface.</w:t>
        </w:r>
      </w:hyperlink>
      <w:r>
        <w:rPr>
          <w:color w:val="0080AC"/>
          <w:w w:val="120"/>
          <w:sz w:val="12"/>
        </w:rPr>
        <w:t xml:space="preserve"> </w:t>
      </w:r>
      <w:hyperlink r:id="rId4286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287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4288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4289">
        <w:r>
          <w:rPr>
            <w:color w:val="0080AC"/>
            <w:w w:val="120"/>
            <w:sz w:val="12"/>
          </w:rPr>
          <w:t>1995;74:407–10.</w:t>
        </w:r>
      </w:hyperlink>
    </w:p>
    <w:p w14:paraId="391B824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24" w:hanging="392"/>
        <w:jc w:val="left"/>
        <w:rPr>
          <w:sz w:val="12"/>
        </w:rPr>
      </w:pPr>
      <w:hyperlink r:id="rId4290">
        <w:r>
          <w:rPr>
            <w:color w:val="0080AC"/>
            <w:w w:val="120"/>
            <w:sz w:val="12"/>
          </w:rPr>
          <w:t>Jimenez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1">
        <w:r>
          <w:rPr>
            <w:color w:val="0080AC"/>
            <w:w w:val="120"/>
            <w:sz w:val="12"/>
          </w:rPr>
          <w:t>AM,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2">
        <w:r>
          <w:rPr>
            <w:color w:val="0080AC"/>
            <w:w w:val="120"/>
            <w:sz w:val="12"/>
          </w:rPr>
          <w:t>Zhao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3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4">
        <w:r>
          <w:rPr>
            <w:color w:val="0080AC"/>
            <w:w w:val="120"/>
            <w:sz w:val="12"/>
          </w:rPr>
          <w:t>Misquitta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5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6">
        <w:r>
          <w:rPr>
            <w:color w:val="0080AC"/>
            <w:w w:val="120"/>
            <w:sz w:val="12"/>
          </w:rPr>
          <w:t>Jestin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7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8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299">
        <w:r>
          <w:rPr>
            <w:color w:val="0080AC"/>
            <w:w w:val="120"/>
            <w:sz w:val="12"/>
          </w:rPr>
          <w:t>SK.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300">
        <w:r>
          <w:rPr>
            <w:color w:val="0080AC"/>
            <w:w w:val="120"/>
            <w:sz w:val="12"/>
          </w:rPr>
          <w:t>Exchange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301">
        <w:r>
          <w:rPr>
            <w:color w:val="0080AC"/>
            <w:w w:val="120"/>
            <w:sz w:val="12"/>
          </w:rPr>
          <w:t>lifetimes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302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29" w:name="_bookmark189"/>
      <w:bookmarkEnd w:id="229"/>
      <w:r>
        <w:fldChar w:fldCharType="begin"/>
      </w:r>
      <w:r>
        <w:instrText>HYPERLINK "http://refhub.elsevier.com/S0079-6700(20)30035-6/sbref1030" \h</w:instrText>
      </w:r>
      <w:r>
        <w:fldChar w:fldCharType="separate"/>
      </w:r>
      <w:r>
        <w:rPr>
          <w:color w:val="0080AC"/>
          <w:w w:val="120"/>
          <w:sz w:val="12"/>
        </w:rPr>
        <w:t>the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303">
        <w:r>
          <w:rPr>
            <w:color w:val="0080AC"/>
            <w:w w:val="120"/>
            <w:sz w:val="12"/>
          </w:rPr>
          <w:t>bound</w:t>
        </w:r>
      </w:hyperlink>
      <w:r>
        <w:rPr>
          <w:color w:val="0080AC"/>
          <w:w w:val="120"/>
          <w:sz w:val="12"/>
        </w:rPr>
        <w:t xml:space="preserve"> </w:t>
      </w:r>
      <w:hyperlink r:id="rId430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305">
        <w:r>
          <w:rPr>
            <w:color w:val="0080AC"/>
            <w:w w:val="120"/>
            <w:sz w:val="12"/>
          </w:rPr>
          <w:t>layer</w:t>
        </w:r>
      </w:hyperlink>
      <w:r>
        <w:rPr>
          <w:color w:val="0080AC"/>
          <w:w w:val="120"/>
          <w:sz w:val="12"/>
        </w:rPr>
        <w:t xml:space="preserve"> </w:t>
      </w:r>
      <w:hyperlink r:id="rId4306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4307">
        <w:r>
          <w:rPr>
            <w:color w:val="0080AC"/>
            <w:w w:val="120"/>
            <w:sz w:val="12"/>
          </w:rPr>
          <w:t>silica</w:t>
        </w:r>
      </w:hyperlink>
      <w:r>
        <w:rPr>
          <w:color w:val="0080AC"/>
          <w:w w:val="120"/>
          <w:sz w:val="12"/>
        </w:rPr>
        <w:t xml:space="preserve"> </w:t>
      </w:r>
      <w:hyperlink r:id="rId4308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4309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4310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4311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312">
        <w:r>
          <w:rPr>
            <w:color w:val="0080AC"/>
            <w:spacing w:val="-2"/>
            <w:w w:val="120"/>
            <w:sz w:val="12"/>
          </w:rPr>
          <w:t>2019;8:166–71.</w:t>
        </w:r>
      </w:hyperlink>
    </w:p>
    <w:p w14:paraId="6F6173B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39" w:hanging="392"/>
        <w:jc w:val="left"/>
        <w:rPr>
          <w:sz w:val="12"/>
        </w:rPr>
      </w:pPr>
      <w:hyperlink r:id="rId4313">
        <w:r>
          <w:rPr>
            <w:color w:val="0080AC"/>
            <w:w w:val="115"/>
            <w:sz w:val="12"/>
          </w:rPr>
          <w:t>Bailey</w:t>
        </w:r>
      </w:hyperlink>
      <w:r>
        <w:rPr>
          <w:color w:val="0080AC"/>
          <w:w w:val="115"/>
          <w:sz w:val="12"/>
        </w:rPr>
        <w:t xml:space="preserve"> </w:t>
      </w:r>
      <w:hyperlink r:id="rId4314">
        <w:r>
          <w:rPr>
            <w:color w:val="0080AC"/>
            <w:w w:val="115"/>
            <w:sz w:val="12"/>
          </w:rPr>
          <w:t>EJ,</w:t>
        </w:r>
      </w:hyperlink>
      <w:r>
        <w:rPr>
          <w:color w:val="0080AC"/>
          <w:w w:val="115"/>
          <w:sz w:val="12"/>
        </w:rPr>
        <w:t xml:space="preserve"> </w:t>
      </w:r>
      <w:hyperlink r:id="rId4315">
        <w:r>
          <w:rPr>
            <w:color w:val="0080AC"/>
            <w:w w:val="115"/>
            <w:sz w:val="12"/>
          </w:rPr>
          <w:t>Griffin</w:t>
        </w:r>
      </w:hyperlink>
      <w:r>
        <w:rPr>
          <w:color w:val="0080AC"/>
          <w:w w:val="115"/>
          <w:sz w:val="12"/>
        </w:rPr>
        <w:t xml:space="preserve"> </w:t>
      </w:r>
      <w:hyperlink r:id="rId4316">
        <w:r>
          <w:rPr>
            <w:color w:val="0080AC"/>
            <w:w w:val="115"/>
            <w:sz w:val="12"/>
          </w:rPr>
          <w:t>PJ,</w:t>
        </w:r>
      </w:hyperlink>
      <w:r>
        <w:rPr>
          <w:color w:val="0080AC"/>
          <w:w w:val="115"/>
          <w:sz w:val="12"/>
        </w:rPr>
        <w:t xml:space="preserve"> </w:t>
      </w:r>
      <w:hyperlink r:id="rId4317">
        <w:r>
          <w:rPr>
            <w:color w:val="0080AC"/>
            <w:w w:val="115"/>
            <w:sz w:val="12"/>
          </w:rPr>
          <w:t>Composto</w:t>
        </w:r>
      </w:hyperlink>
      <w:r>
        <w:rPr>
          <w:color w:val="0080AC"/>
          <w:w w:val="115"/>
          <w:sz w:val="12"/>
        </w:rPr>
        <w:t xml:space="preserve"> </w:t>
      </w:r>
      <w:hyperlink r:id="rId4318">
        <w:r>
          <w:rPr>
            <w:color w:val="0080AC"/>
            <w:w w:val="115"/>
            <w:sz w:val="12"/>
          </w:rPr>
          <w:t>RJ,</w:t>
        </w:r>
      </w:hyperlink>
      <w:r>
        <w:rPr>
          <w:color w:val="0080AC"/>
          <w:w w:val="115"/>
          <w:sz w:val="12"/>
        </w:rPr>
        <w:t xml:space="preserve"> </w:t>
      </w:r>
      <w:hyperlink r:id="rId4319">
        <w:r>
          <w:rPr>
            <w:color w:val="0080AC"/>
            <w:w w:val="115"/>
            <w:sz w:val="12"/>
          </w:rPr>
          <w:t>Winey</w:t>
        </w:r>
      </w:hyperlink>
      <w:r>
        <w:rPr>
          <w:color w:val="0080AC"/>
          <w:w w:val="115"/>
          <w:sz w:val="12"/>
        </w:rPr>
        <w:t xml:space="preserve"> </w:t>
      </w:r>
      <w:hyperlink r:id="rId4320">
        <w:r>
          <w:rPr>
            <w:color w:val="0080AC"/>
            <w:w w:val="115"/>
            <w:sz w:val="12"/>
          </w:rPr>
          <w:t>KI.</w:t>
        </w:r>
      </w:hyperlink>
      <w:r>
        <w:rPr>
          <w:color w:val="0080AC"/>
          <w:w w:val="115"/>
          <w:sz w:val="12"/>
        </w:rPr>
        <w:t xml:space="preserve"> </w:t>
      </w:r>
      <w:hyperlink r:id="rId4321">
        <w:r>
          <w:rPr>
            <w:color w:val="0080AC"/>
            <w:w w:val="115"/>
            <w:sz w:val="12"/>
          </w:rPr>
          <w:t>Characterizing</w:t>
        </w:r>
      </w:hyperlink>
      <w:r>
        <w:rPr>
          <w:color w:val="0080AC"/>
          <w:w w:val="115"/>
          <w:sz w:val="12"/>
        </w:rPr>
        <w:t xml:space="preserve"> </w:t>
      </w:r>
      <w:hyperlink r:id="rId4322">
        <w:r>
          <w:rPr>
            <w:color w:val="0080AC"/>
            <w:w w:val="115"/>
            <w:sz w:val="12"/>
          </w:rPr>
          <w:t>the</w:t>
        </w:r>
      </w:hyperlink>
      <w:r>
        <w:rPr>
          <w:color w:val="0080AC"/>
          <w:w w:val="115"/>
          <w:sz w:val="12"/>
        </w:rPr>
        <w:t xml:space="preserve"> </w:t>
      </w:r>
      <w:hyperlink r:id="rId4323">
        <w:r>
          <w:rPr>
            <w:color w:val="0080AC"/>
            <w:w w:val="115"/>
            <w:sz w:val="12"/>
          </w:rPr>
          <w:t>areal</w:t>
        </w:r>
      </w:hyperlink>
      <w:r>
        <w:rPr>
          <w:color w:val="0080AC"/>
          <w:w w:val="115"/>
          <w:sz w:val="12"/>
        </w:rPr>
        <w:t xml:space="preserve"> </w:t>
      </w:r>
      <w:hyperlink r:id="rId4324">
        <w:r>
          <w:rPr>
            <w:color w:val="0080AC"/>
            <w:w w:val="115"/>
            <w:sz w:val="12"/>
          </w:rPr>
          <w:t>density</w:t>
        </w:r>
      </w:hyperlink>
      <w:r>
        <w:rPr>
          <w:color w:val="0080AC"/>
          <w:spacing w:val="40"/>
          <w:w w:val="119"/>
          <w:sz w:val="12"/>
        </w:rPr>
        <w:t xml:space="preserve"> </w:t>
      </w:r>
      <w:bookmarkStart w:id="230" w:name="_bookmark190"/>
      <w:bookmarkEnd w:id="230"/>
      <w:r>
        <w:fldChar w:fldCharType="begin"/>
      </w:r>
      <w:r>
        <w:instrText>HYPERLINK "http://refhub.elsevier.com/S0079-6700(20)30035-6/sbref1035" \h</w:instrText>
      </w:r>
      <w:r>
        <w:fldChar w:fldCharType="separate"/>
      </w:r>
      <w:r>
        <w:rPr>
          <w:color w:val="0080AC"/>
          <w:w w:val="115"/>
          <w:sz w:val="12"/>
        </w:rPr>
        <w:t>and</w:t>
      </w:r>
      <w:r>
        <w:fldChar w:fldCharType="end"/>
      </w:r>
      <w:r>
        <w:rPr>
          <w:color w:val="0080AC"/>
          <w:w w:val="115"/>
          <w:sz w:val="12"/>
        </w:rPr>
        <w:t xml:space="preserve"> </w:t>
      </w:r>
      <w:hyperlink r:id="rId4325">
        <w:r>
          <w:rPr>
            <w:color w:val="0080AC"/>
            <w:w w:val="115"/>
            <w:sz w:val="12"/>
          </w:rPr>
          <w:t>desorption</w:t>
        </w:r>
      </w:hyperlink>
      <w:r>
        <w:rPr>
          <w:color w:val="0080AC"/>
          <w:w w:val="115"/>
          <w:sz w:val="12"/>
        </w:rPr>
        <w:t xml:space="preserve"> </w:t>
      </w:r>
      <w:hyperlink r:id="rId4326">
        <w:r>
          <w:rPr>
            <w:color w:val="0080AC"/>
            <w:w w:val="115"/>
            <w:sz w:val="12"/>
          </w:rPr>
          <w:t>kinetics</w:t>
        </w:r>
      </w:hyperlink>
      <w:r>
        <w:rPr>
          <w:color w:val="0080AC"/>
          <w:w w:val="115"/>
          <w:sz w:val="12"/>
        </w:rPr>
        <w:t xml:space="preserve"> </w:t>
      </w:r>
      <w:hyperlink r:id="rId4327">
        <w:r>
          <w:rPr>
            <w:color w:val="0080AC"/>
            <w:w w:val="115"/>
            <w:sz w:val="12"/>
          </w:rPr>
          <w:t>of</w:t>
        </w:r>
      </w:hyperlink>
      <w:r>
        <w:rPr>
          <w:color w:val="0080AC"/>
          <w:w w:val="115"/>
          <w:sz w:val="12"/>
        </w:rPr>
        <w:t xml:space="preserve"> </w:t>
      </w:r>
      <w:hyperlink r:id="rId4328">
        <w:r>
          <w:rPr>
            <w:color w:val="0080AC"/>
            <w:w w:val="115"/>
            <w:sz w:val="12"/>
          </w:rPr>
          <w:t>physically</w:t>
        </w:r>
      </w:hyperlink>
      <w:r>
        <w:rPr>
          <w:color w:val="0080AC"/>
          <w:w w:val="115"/>
          <w:sz w:val="12"/>
        </w:rPr>
        <w:t xml:space="preserve"> </w:t>
      </w:r>
      <w:hyperlink r:id="rId4329">
        <w:r>
          <w:rPr>
            <w:color w:val="0080AC"/>
            <w:w w:val="115"/>
            <w:sz w:val="12"/>
          </w:rPr>
          <w:t>adsorbed</w:t>
        </w:r>
      </w:hyperlink>
      <w:r>
        <w:rPr>
          <w:color w:val="0080AC"/>
          <w:w w:val="115"/>
          <w:sz w:val="12"/>
        </w:rPr>
        <w:t xml:space="preserve"> </w:t>
      </w:r>
      <w:hyperlink r:id="rId4330">
        <w:r>
          <w:rPr>
            <w:color w:val="0080AC"/>
            <w:w w:val="115"/>
            <w:sz w:val="12"/>
          </w:rPr>
          <w:t>polymer</w:t>
        </w:r>
      </w:hyperlink>
      <w:r>
        <w:rPr>
          <w:color w:val="0080AC"/>
          <w:w w:val="115"/>
          <w:sz w:val="12"/>
        </w:rPr>
        <w:t xml:space="preserve"> </w:t>
      </w:r>
      <w:hyperlink r:id="rId4331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w w:val="115"/>
          <w:sz w:val="12"/>
        </w:rPr>
        <w:t xml:space="preserve"> </w:t>
      </w:r>
      <w:hyperlink r:id="rId4332">
        <w:r>
          <w:rPr>
            <w:color w:val="0080AC"/>
            <w:w w:val="115"/>
            <w:sz w:val="12"/>
          </w:rPr>
          <w:t>polymer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4333">
        <w:r>
          <w:rPr>
            <w:color w:val="0080AC"/>
            <w:w w:val="115"/>
            <w:sz w:val="12"/>
          </w:rPr>
          <w:t>nanocomposite</w:t>
        </w:r>
      </w:hyperlink>
      <w:r>
        <w:rPr>
          <w:color w:val="0080AC"/>
          <w:w w:val="115"/>
          <w:sz w:val="12"/>
        </w:rPr>
        <w:t xml:space="preserve"> </w:t>
      </w:r>
      <w:hyperlink r:id="rId4334">
        <w:r>
          <w:rPr>
            <w:color w:val="0080AC"/>
            <w:w w:val="115"/>
            <w:sz w:val="12"/>
          </w:rPr>
          <w:t>melts.</w:t>
        </w:r>
      </w:hyperlink>
      <w:r>
        <w:rPr>
          <w:color w:val="0080AC"/>
          <w:w w:val="115"/>
          <w:sz w:val="12"/>
        </w:rPr>
        <w:t xml:space="preserve"> </w:t>
      </w:r>
      <w:hyperlink r:id="rId4335">
        <w:r>
          <w:rPr>
            <w:color w:val="0080AC"/>
            <w:w w:val="115"/>
            <w:sz w:val="12"/>
          </w:rPr>
          <w:t>Macromolecules</w:t>
        </w:r>
      </w:hyperlink>
      <w:r>
        <w:rPr>
          <w:color w:val="0080AC"/>
          <w:w w:val="115"/>
          <w:sz w:val="12"/>
        </w:rPr>
        <w:t xml:space="preserve"> </w:t>
      </w:r>
      <w:hyperlink r:id="rId4336">
        <w:r>
          <w:rPr>
            <w:color w:val="0080AC"/>
            <w:w w:val="115"/>
            <w:sz w:val="12"/>
          </w:rPr>
          <w:t>2020;53(7):2744–53.</w:t>
        </w:r>
      </w:hyperlink>
    </w:p>
    <w:p w14:paraId="08A248B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53" w:hanging="392"/>
        <w:jc w:val="left"/>
        <w:rPr>
          <w:sz w:val="12"/>
        </w:rPr>
      </w:pPr>
      <w:hyperlink r:id="rId4337">
        <w:r>
          <w:rPr>
            <w:color w:val="0080AC"/>
            <w:w w:val="120"/>
            <w:sz w:val="12"/>
          </w:rPr>
          <w:t>Griffin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38">
        <w:r>
          <w:rPr>
            <w:color w:val="0080AC"/>
            <w:w w:val="120"/>
            <w:sz w:val="12"/>
          </w:rPr>
          <w:t>PJ,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39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0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1">
        <w:r>
          <w:rPr>
            <w:color w:val="0080AC"/>
            <w:w w:val="120"/>
            <w:sz w:val="12"/>
          </w:rPr>
          <w:t>Middleton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2">
        <w:r>
          <w:rPr>
            <w:color w:val="0080AC"/>
            <w:w w:val="120"/>
            <w:sz w:val="12"/>
          </w:rPr>
          <w:t>LR,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3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4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5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6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7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48">
        <w:r>
          <w:rPr>
            <w:color w:val="0080AC"/>
            <w:w w:val="120"/>
            <w:sz w:val="12"/>
          </w:rPr>
          <w:t>KS,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34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435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4351">
        <w:r>
          <w:rPr>
            <w:color w:val="0080AC"/>
            <w:w w:val="120"/>
            <w:sz w:val="12"/>
          </w:rPr>
          <w:t>Influence</w:t>
        </w:r>
      </w:hyperlink>
      <w:r>
        <w:rPr>
          <w:color w:val="0080AC"/>
          <w:w w:val="120"/>
          <w:sz w:val="12"/>
        </w:rPr>
        <w:t xml:space="preserve"> </w:t>
      </w:r>
      <w:hyperlink r:id="rId4352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35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4354">
        <w:r>
          <w:rPr>
            <w:color w:val="0080AC"/>
            <w:w w:val="120"/>
            <w:sz w:val="12"/>
          </w:rPr>
          <w:t>bound</w:t>
        </w:r>
      </w:hyperlink>
      <w:r>
        <w:rPr>
          <w:color w:val="0080AC"/>
          <w:w w:val="120"/>
          <w:sz w:val="12"/>
        </w:rPr>
        <w:t xml:space="preserve"> </w:t>
      </w:r>
      <w:hyperlink r:id="rId435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356">
        <w:r>
          <w:rPr>
            <w:color w:val="0080AC"/>
            <w:w w:val="120"/>
            <w:sz w:val="12"/>
          </w:rPr>
          <w:t>layer</w:t>
        </w:r>
      </w:hyperlink>
      <w:r>
        <w:rPr>
          <w:color w:val="0080AC"/>
          <w:w w:val="120"/>
          <w:sz w:val="12"/>
        </w:rPr>
        <w:t xml:space="preserve"> </w:t>
      </w:r>
      <w:hyperlink r:id="rId4357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4358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4359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36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36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362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w w:val="120"/>
          <w:sz w:val="12"/>
        </w:rPr>
        <w:t xml:space="preserve"> </w:t>
      </w:r>
      <w:hyperlink r:id="rId4363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4364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4365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4366">
        <w:r>
          <w:rPr>
            <w:color w:val="0080AC"/>
            <w:w w:val="120"/>
            <w:sz w:val="12"/>
          </w:rPr>
          <w:t>2016;5:1141–5.</w:t>
        </w:r>
      </w:hyperlink>
    </w:p>
    <w:p w14:paraId="54CB942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hanging="392"/>
        <w:jc w:val="left"/>
        <w:rPr>
          <w:sz w:val="12"/>
        </w:rPr>
      </w:pPr>
      <w:hyperlink r:id="rId4367">
        <w:r>
          <w:rPr>
            <w:color w:val="0080AC"/>
            <w:w w:val="120"/>
            <w:sz w:val="12"/>
          </w:rPr>
          <w:t>Jouault</w:t>
        </w:r>
      </w:hyperlink>
      <w:r>
        <w:rPr>
          <w:color w:val="0080AC"/>
          <w:w w:val="120"/>
          <w:sz w:val="12"/>
        </w:rPr>
        <w:t xml:space="preserve"> </w:t>
      </w:r>
      <w:hyperlink r:id="rId4368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w w:val="120"/>
          <w:sz w:val="12"/>
        </w:rPr>
        <w:t xml:space="preserve"> </w:t>
      </w:r>
      <w:hyperlink r:id="rId4369">
        <w:r>
          <w:rPr>
            <w:color w:val="0080AC"/>
            <w:w w:val="120"/>
            <w:sz w:val="12"/>
          </w:rPr>
          <w:t>Crawford</w:t>
        </w:r>
      </w:hyperlink>
      <w:r>
        <w:rPr>
          <w:color w:val="0080AC"/>
          <w:w w:val="120"/>
          <w:sz w:val="12"/>
        </w:rPr>
        <w:t xml:space="preserve"> </w:t>
      </w:r>
      <w:hyperlink r:id="rId4370">
        <w:r>
          <w:rPr>
            <w:color w:val="0080AC"/>
            <w:w w:val="120"/>
            <w:sz w:val="12"/>
          </w:rPr>
          <w:t>MK,</w:t>
        </w:r>
      </w:hyperlink>
      <w:r>
        <w:rPr>
          <w:color w:val="0080AC"/>
          <w:w w:val="120"/>
          <w:sz w:val="12"/>
        </w:rPr>
        <w:t xml:space="preserve"> </w:t>
      </w:r>
      <w:hyperlink r:id="rId4371">
        <w:r>
          <w:rPr>
            <w:color w:val="0080AC"/>
            <w:w w:val="120"/>
            <w:sz w:val="12"/>
          </w:rPr>
          <w:t>Chi</w:t>
        </w:r>
      </w:hyperlink>
      <w:r>
        <w:rPr>
          <w:color w:val="0080AC"/>
          <w:w w:val="120"/>
          <w:sz w:val="12"/>
        </w:rPr>
        <w:t xml:space="preserve"> </w:t>
      </w:r>
      <w:hyperlink r:id="rId4372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w w:val="120"/>
          <w:sz w:val="12"/>
        </w:rPr>
        <w:t xml:space="preserve"> </w:t>
      </w:r>
      <w:hyperlink r:id="rId4373">
        <w:r>
          <w:rPr>
            <w:color w:val="0080AC"/>
            <w:w w:val="120"/>
            <w:sz w:val="12"/>
          </w:rPr>
          <w:t>Smalley</w:t>
        </w:r>
      </w:hyperlink>
      <w:r>
        <w:rPr>
          <w:color w:val="0080AC"/>
          <w:w w:val="120"/>
          <w:sz w:val="12"/>
        </w:rPr>
        <w:t xml:space="preserve"> </w:t>
      </w:r>
      <w:hyperlink r:id="rId4374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w w:val="120"/>
          <w:sz w:val="12"/>
        </w:rPr>
        <w:t xml:space="preserve"> </w:t>
      </w:r>
      <w:hyperlink r:id="rId4375">
        <w:r>
          <w:rPr>
            <w:color w:val="0080AC"/>
            <w:w w:val="120"/>
            <w:sz w:val="12"/>
          </w:rPr>
          <w:t>Wood</w:t>
        </w:r>
      </w:hyperlink>
      <w:r>
        <w:rPr>
          <w:color w:val="0080AC"/>
          <w:w w:val="120"/>
          <w:sz w:val="12"/>
        </w:rPr>
        <w:t xml:space="preserve"> </w:t>
      </w:r>
      <w:hyperlink r:id="rId4376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w w:val="120"/>
          <w:sz w:val="12"/>
        </w:rPr>
        <w:t xml:space="preserve"> </w:t>
      </w:r>
      <w:hyperlink r:id="rId4377">
        <w:r>
          <w:rPr>
            <w:color w:val="0080AC"/>
            <w:w w:val="120"/>
            <w:sz w:val="12"/>
          </w:rPr>
          <w:t>Jestin</w:t>
        </w:r>
      </w:hyperlink>
      <w:r>
        <w:rPr>
          <w:color w:val="0080AC"/>
          <w:w w:val="120"/>
          <w:sz w:val="12"/>
        </w:rPr>
        <w:t xml:space="preserve"> </w:t>
      </w:r>
      <w:hyperlink r:id="rId4378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w w:val="120"/>
          <w:sz w:val="12"/>
        </w:rPr>
        <w:t xml:space="preserve"> </w:t>
      </w:r>
      <w:hyperlink r:id="rId437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438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438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31" w:name="_bookmark191"/>
      <w:bookmarkEnd w:id="231"/>
      <w:r>
        <w:fldChar w:fldCharType="begin"/>
      </w:r>
      <w:r>
        <w:instrText>HYPERLINK "http://refhub.elsevier.com/S0079-6700(20)30035-6/sbref1045" \h</w:instrText>
      </w:r>
      <w:r>
        <w:fldChar w:fldCharType="separate"/>
      </w:r>
      <w:r>
        <w:rPr>
          <w:color w:val="0080AC"/>
          <w:w w:val="120"/>
          <w:sz w:val="12"/>
        </w:rPr>
        <w:t>chain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4382">
        <w:r>
          <w:rPr>
            <w:color w:val="0080AC"/>
            <w:w w:val="120"/>
            <w:sz w:val="12"/>
          </w:rPr>
          <w:t>behavior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8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8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85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86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87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88">
        <w:r>
          <w:rPr>
            <w:color w:val="0080AC"/>
            <w:w w:val="120"/>
            <w:sz w:val="12"/>
          </w:rPr>
          <w:t>interactions.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389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390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4391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4392">
        <w:r>
          <w:rPr>
            <w:color w:val="0080AC"/>
            <w:w w:val="120"/>
            <w:sz w:val="12"/>
          </w:rPr>
          <w:t>2016;5:523–7.</w:t>
        </w:r>
      </w:hyperlink>
    </w:p>
    <w:bookmarkStart w:id="232" w:name="_bookmark192"/>
    <w:bookmarkEnd w:id="232"/>
    <w:p w14:paraId="20FE8A0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6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"http://refhub.elsevier.com/S0079-6700(20)30035-6/sbref1050" \h</w:instrText>
      </w:r>
      <w:r>
        <w:fldChar w:fldCharType="separate"/>
      </w:r>
      <w:r>
        <w:rPr>
          <w:color w:val="0080AC"/>
          <w:w w:val="120"/>
          <w:sz w:val="12"/>
        </w:rPr>
        <w:t>Jouault</w:t>
      </w:r>
      <w:r>
        <w:fldChar w:fldCharType="end"/>
      </w:r>
      <w:r>
        <w:rPr>
          <w:color w:val="0080AC"/>
          <w:spacing w:val="-5"/>
          <w:w w:val="120"/>
          <w:sz w:val="12"/>
        </w:rPr>
        <w:t xml:space="preserve"> </w:t>
      </w:r>
      <w:hyperlink r:id="rId4393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394">
        <w:r>
          <w:rPr>
            <w:color w:val="0080AC"/>
            <w:w w:val="120"/>
            <w:sz w:val="12"/>
          </w:rPr>
          <w:t>Moll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395">
        <w:r>
          <w:rPr>
            <w:color w:val="0080AC"/>
            <w:w w:val="120"/>
            <w:sz w:val="12"/>
          </w:rPr>
          <w:t>JF,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396">
        <w:r>
          <w:rPr>
            <w:color w:val="0080AC"/>
            <w:w w:val="120"/>
            <w:sz w:val="12"/>
          </w:rPr>
          <w:t>Meng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397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398">
        <w:r>
          <w:rPr>
            <w:color w:val="0080AC"/>
            <w:w w:val="120"/>
            <w:sz w:val="12"/>
          </w:rPr>
          <w:t>Windsor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399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00">
        <w:r>
          <w:rPr>
            <w:color w:val="0080AC"/>
            <w:w w:val="120"/>
            <w:sz w:val="12"/>
          </w:rPr>
          <w:t>Ramcharan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0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02">
        <w:r>
          <w:rPr>
            <w:color w:val="0080AC"/>
            <w:w w:val="120"/>
            <w:sz w:val="12"/>
          </w:rPr>
          <w:t>Kearney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03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0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0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06">
        <w:r>
          <w:rPr>
            <w:color w:val="0080AC"/>
            <w:w w:val="120"/>
            <w:sz w:val="12"/>
          </w:rPr>
          <w:t>Bound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40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408">
        <w:r>
          <w:rPr>
            <w:color w:val="0080AC"/>
            <w:w w:val="120"/>
            <w:sz w:val="12"/>
          </w:rPr>
          <w:t>layer</w:t>
        </w:r>
      </w:hyperlink>
      <w:r>
        <w:rPr>
          <w:color w:val="0080AC"/>
          <w:w w:val="120"/>
          <w:sz w:val="12"/>
        </w:rPr>
        <w:t xml:space="preserve"> </w:t>
      </w:r>
      <w:hyperlink r:id="rId440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410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4411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4412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4413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4414">
        <w:r>
          <w:rPr>
            <w:color w:val="0080AC"/>
            <w:w w:val="120"/>
            <w:sz w:val="12"/>
          </w:rPr>
          <w:t>2013;2:371–4.</w:t>
        </w:r>
      </w:hyperlink>
    </w:p>
    <w:bookmarkStart w:id="233" w:name="_bookmark193"/>
    <w:bookmarkEnd w:id="233"/>
    <w:p w14:paraId="600333A5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26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"http://refhub.elsevier.com/S0079-6700(20)30035-6/sbref1055" \h</w:instrText>
      </w:r>
      <w:r>
        <w:fldChar w:fldCharType="separate"/>
      </w:r>
      <w:r>
        <w:rPr>
          <w:color w:val="0080AC"/>
          <w:w w:val="120"/>
          <w:sz w:val="12"/>
        </w:rPr>
        <w:t>Cai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4415">
        <w:r>
          <w:rPr>
            <w:color w:val="0080AC"/>
            <w:w w:val="120"/>
            <w:sz w:val="12"/>
          </w:rPr>
          <w:t>LH,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16">
        <w:r>
          <w:rPr>
            <w:color w:val="0080AC"/>
            <w:w w:val="120"/>
            <w:sz w:val="12"/>
          </w:rPr>
          <w:t>Panyukov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1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18">
        <w:r>
          <w:rPr>
            <w:color w:val="0080AC"/>
            <w:w w:val="120"/>
            <w:sz w:val="12"/>
          </w:rPr>
          <w:t>Rubinstein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19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20">
        <w:r>
          <w:rPr>
            <w:color w:val="0080AC"/>
            <w:w w:val="120"/>
            <w:sz w:val="12"/>
          </w:rPr>
          <w:t>Mobility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2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22">
        <w:r>
          <w:rPr>
            <w:color w:val="0080AC"/>
            <w:w w:val="120"/>
            <w:sz w:val="12"/>
          </w:rPr>
          <w:t>nonsticky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23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2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42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426">
        <w:r>
          <w:rPr>
            <w:color w:val="0080AC"/>
            <w:w w:val="120"/>
            <w:sz w:val="12"/>
          </w:rPr>
          <w:t>liquids.</w:t>
        </w:r>
      </w:hyperlink>
      <w:r>
        <w:rPr>
          <w:color w:val="0080AC"/>
          <w:w w:val="120"/>
          <w:sz w:val="12"/>
        </w:rPr>
        <w:t xml:space="preserve"> </w:t>
      </w:r>
      <w:hyperlink r:id="rId4427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428">
        <w:r>
          <w:rPr>
            <w:color w:val="0080AC"/>
            <w:w w:val="120"/>
            <w:sz w:val="12"/>
          </w:rPr>
          <w:t>2011;44:7853–63.</w:t>
        </w:r>
      </w:hyperlink>
    </w:p>
    <w:bookmarkStart w:id="234" w:name="_bookmark194"/>
    <w:bookmarkEnd w:id="234"/>
    <w:p w14:paraId="75E124B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71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"http://refhub.elsevier.com/S0079-6700(20)30035-6/sbref1060" \h</w:instrText>
      </w:r>
      <w:r>
        <w:fldChar w:fldCharType="separate"/>
      </w:r>
      <w:r>
        <w:rPr>
          <w:color w:val="0080AC"/>
          <w:w w:val="120"/>
          <w:sz w:val="12"/>
        </w:rPr>
        <w:t>Cai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4429">
        <w:r>
          <w:rPr>
            <w:color w:val="0080AC"/>
            <w:w w:val="120"/>
            <w:sz w:val="12"/>
          </w:rPr>
          <w:t>LH,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0">
        <w:r>
          <w:rPr>
            <w:color w:val="0080AC"/>
            <w:w w:val="120"/>
            <w:sz w:val="12"/>
          </w:rPr>
          <w:t>Panyukov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2">
        <w:r>
          <w:rPr>
            <w:color w:val="0080AC"/>
            <w:w w:val="120"/>
            <w:sz w:val="12"/>
          </w:rPr>
          <w:t>Rubinstein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3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4">
        <w:r>
          <w:rPr>
            <w:color w:val="0080AC"/>
            <w:w w:val="120"/>
            <w:sz w:val="12"/>
          </w:rPr>
          <w:t>Hopping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5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7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38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43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440">
        <w:r>
          <w:rPr>
            <w:color w:val="0080AC"/>
            <w:w w:val="120"/>
            <w:sz w:val="12"/>
          </w:rPr>
          <w:t>matrices.</w:t>
        </w:r>
      </w:hyperlink>
      <w:r>
        <w:rPr>
          <w:color w:val="0080AC"/>
          <w:w w:val="120"/>
          <w:sz w:val="12"/>
        </w:rPr>
        <w:t xml:space="preserve"> </w:t>
      </w:r>
      <w:hyperlink r:id="rId4441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442">
        <w:r>
          <w:rPr>
            <w:color w:val="0080AC"/>
            <w:w w:val="120"/>
            <w:sz w:val="12"/>
          </w:rPr>
          <w:t>2015;48:847–62.</w:t>
        </w:r>
      </w:hyperlink>
    </w:p>
    <w:p w14:paraId="594B8B2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371" w:hanging="392"/>
        <w:jc w:val="both"/>
        <w:rPr>
          <w:sz w:val="12"/>
        </w:rPr>
      </w:pPr>
      <w:hyperlink r:id="rId4443">
        <w:r>
          <w:rPr>
            <w:color w:val="0080AC"/>
            <w:w w:val="120"/>
            <w:sz w:val="12"/>
          </w:rPr>
          <w:t>Dell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44">
        <w:r>
          <w:rPr>
            <w:color w:val="0080AC"/>
            <w:w w:val="120"/>
            <w:sz w:val="12"/>
          </w:rPr>
          <w:t>ZE,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45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46">
        <w:r>
          <w:rPr>
            <w:color w:val="0080AC"/>
            <w:w w:val="120"/>
            <w:sz w:val="12"/>
          </w:rPr>
          <w:t>KS.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47">
        <w:r>
          <w:rPr>
            <w:color w:val="0080AC"/>
            <w:w w:val="120"/>
            <w:sz w:val="12"/>
          </w:rPr>
          <w:t>Theory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4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49">
        <w:r>
          <w:rPr>
            <w:color w:val="0080AC"/>
            <w:w w:val="120"/>
            <w:sz w:val="12"/>
          </w:rPr>
          <w:t>localization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5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51">
        <w:r>
          <w:rPr>
            <w:color w:val="0080AC"/>
            <w:w w:val="120"/>
            <w:sz w:val="12"/>
          </w:rPr>
          <w:t>activated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52">
        <w:r>
          <w:rPr>
            <w:color w:val="0080AC"/>
            <w:w w:val="120"/>
            <w:sz w:val="12"/>
          </w:rPr>
          <w:t>hopping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45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35" w:name="_bookmark195"/>
      <w:bookmarkEnd w:id="235"/>
      <w:r>
        <w:fldChar w:fldCharType="begin"/>
      </w:r>
      <w:r>
        <w:instrText>HYPERLINK "http://refhub.elsevier.com/S0079-6700(20)30035-6/sbref1065" \h</w:instrText>
      </w:r>
      <w:r>
        <w:fldChar w:fldCharType="separate"/>
      </w:r>
      <w:r>
        <w:rPr>
          <w:color w:val="0080AC"/>
          <w:w w:val="120"/>
          <w:sz w:val="12"/>
        </w:rPr>
        <w:t>nanoparticles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445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55">
        <w:r>
          <w:rPr>
            <w:color w:val="0080AC"/>
            <w:w w:val="120"/>
            <w:sz w:val="12"/>
          </w:rPr>
          <w:t>cross-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56">
        <w:r>
          <w:rPr>
            <w:color w:val="0080AC"/>
            <w:w w:val="120"/>
            <w:sz w:val="12"/>
          </w:rPr>
          <w:t>linked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57">
        <w:r>
          <w:rPr>
            <w:color w:val="0080AC"/>
            <w:w w:val="120"/>
            <w:sz w:val="12"/>
          </w:rPr>
          <w:t>networks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5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59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6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61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36" w:name="_bookmark196"/>
      <w:bookmarkEnd w:id="236"/>
      <w:r>
        <w:fldChar w:fldCharType="begin"/>
      </w:r>
      <w:r>
        <w:instrText>HYPERLINK "http://refhub.elsevier.com/S0079-6700(20)30035-6/sbref1065" \h</w:instrText>
      </w:r>
      <w:r>
        <w:fldChar w:fldCharType="separate"/>
      </w:r>
      <w:r>
        <w:rPr>
          <w:color w:val="0080AC"/>
          <w:w w:val="120"/>
          <w:sz w:val="12"/>
        </w:rPr>
        <w:t>Macromolecules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4462">
        <w:r>
          <w:rPr>
            <w:color w:val="0080AC"/>
            <w:w w:val="120"/>
            <w:sz w:val="12"/>
          </w:rPr>
          <w:t>2014;47:405–14.</w:t>
        </w:r>
      </w:hyperlink>
    </w:p>
    <w:p w14:paraId="42253F7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hanging="392"/>
        <w:jc w:val="left"/>
        <w:rPr>
          <w:sz w:val="12"/>
        </w:rPr>
      </w:pPr>
      <w:hyperlink r:id="rId4463">
        <w:r>
          <w:rPr>
            <w:color w:val="0080AC"/>
            <w:w w:val="120"/>
            <w:sz w:val="12"/>
          </w:rPr>
          <w:t>Yamamoto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64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65">
        <w:r>
          <w:rPr>
            <w:color w:val="0080AC"/>
            <w:w w:val="120"/>
            <w:sz w:val="12"/>
          </w:rPr>
          <w:t>Carrillo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66">
        <w:r>
          <w:rPr>
            <w:color w:val="0080AC"/>
            <w:w w:val="120"/>
            <w:sz w:val="12"/>
          </w:rPr>
          <w:t>JMY,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67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68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69">
        <w:r>
          <w:rPr>
            <w:color w:val="0080AC"/>
            <w:w w:val="120"/>
            <w:sz w:val="12"/>
          </w:rPr>
          <w:t>Sokolov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70">
        <w:r>
          <w:rPr>
            <w:color w:val="0080AC"/>
            <w:w w:val="120"/>
            <w:sz w:val="12"/>
          </w:rPr>
          <w:t>AP,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471">
        <w:r>
          <w:rPr>
            <w:color w:val="0080AC"/>
            <w:w w:val="120"/>
            <w:sz w:val="12"/>
          </w:rPr>
          <w:t>Sumpter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72">
        <w:r>
          <w:rPr>
            <w:color w:val="0080AC"/>
            <w:w w:val="120"/>
            <w:sz w:val="12"/>
          </w:rPr>
          <w:t>BG,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73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37" w:name="_bookmark197"/>
      <w:bookmarkEnd w:id="237"/>
      <w:r>
        <w:fldChar w:fldCharType="begin"/>
      </w:r>
      <w:r>
        <w:instrText>HYPERLINK "http://refhub.elsevier.com/S0079-6700(20)30035-6/sbref1070" \h</w:instrText>
      </w:r>
      <w:r>
        <w:fldChar w:fldCharType="separate"/>
      </w:r>
      <w:r>
        <w:rPr>
          <w:color w:val="0080AC"/>
          <w:w w:val="120"/>
          <w:sz w:val="12"/>
        </w:rPr>
        <w:t>KS.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474">
        <w:r>
          <w:rPr>
            <w:color w:val="0080AC"/>
            <w:w w:val="120"/>
            <w:sz w:val="12"/>
          </w:rPr>
          <w:t>Theory</w:t>
        </w:r>
      </w:hyperlink>
      <w:r>
        <w:rPr>
          <w:color w:val="0080AC"/>
          <w:w w:val="120"/>
          <w:sz w:val="12"/>
        </w:rPr>
        <w:t xml:space="preserve"> </w:t>
      </w:r>
      <w:hyperlink r:id="rId447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4476">
        <w:r>
          <w:rPr>
            <w:color w:val="0080AC"/>
            <w:w w:val="120"/>
            <w:sz w:val="12"/>
          </w:rPr>
          <w:t>simulation</w:t>
        </w:r>
      </w:hyperlink>
      <w:r>
        <w:rPr>
          <w:color w:val="0080AC"/>
          <w:w w:val="120"/>
          <w:sz w:val="12"/>
        </w:rPr>
        <w:t xml:space="preserve"> </w:t>
      </w:r>
      <w:hyperlink r:id="rId447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478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w w:val="120"/>
          <w:sz w:val="12"/>
        </w:rPr>
        <w:t xml:space="preserve"> </w:t>
      </w:r>
      <w:hyperlink r:id="rId4479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4480">
        <w:r>
          <w:rPr>
            <w:color w:val="0080AC"/>
            <w:w w:val="120"/>
            <w:sz w:val="12"/>
          </w:rPr>
          <w:t>transport</w:t>
        </w:r>
      </w:hyperlink>
      <w:r>
        <w:rPr>
          <w:color w:val="0080AC"/>
          <w:w w:val="120"/>
          <w:sz w:val="12"/>
        </w:rPr>
        <w:t xml:space="preserve"> </w:t>
      </w:r>
      <w:hyperlink r:id="rId448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48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483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w w:val="120"/>
          <w:sz w:val="12"/>
        </w:rPr>
        <w:t xml:space="preserve"> </w:t>
      </w:r>
      <w:hyperlink r:id="rId4484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485">
        <w:r>
          <w:rPr>
            <w:color w:val="0080AC"/>
            <w:w w:val="120"/>
            <w:sz w:val="12"/>
          </w:rPr>
          <w:t>2018;51:2258–67.</w:t>
        </w:r>
      </w:hyperlink>
    </w:p>
    <w:bookmarkStart w:id="238" w:name="_bookmark198"/>
    <w:bookmarkEnd w:id="238"/>
    <w:p w14:paraId="29FF8C5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"http://refhub.elsevier.com/S0079-6700(20)30035-6/sbref1075" \h</w:instrText>
      </w:r>
      <w:r>
        <w:fldChar w:fldCharType="separate"/>
      </w:r>
      <w:r>
        <w:rPr>
          <w:color w:val="0080AC"/>
          <w:w w:val="120"/>
          <w:sz w:val="12"/>
        </w:rPr>
        <w:t>Yamamoto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4486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87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88">
        <w:r>
          <w:rPr>
            <w:color w:val="0080AC"/>
            <w:w w:val="120"/>
            <w:sz w:val="12"/>
          </w:rPr>
          <w:t>KS.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89">
        <w:r>
          <w:rPr>
            <w:color w:val="0080AC"/>
            <w:w w:val="120"/>
            <w:sz w:val="12"/>
          </w:rPr>
          <w:t>Theory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9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91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92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9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494">
        <w:r>
          <w:rPr>
            <w:color w:val="0080AC"/>
            <w:w w:val="120"/>
            <w:sz w:val="12"/>
          </w:rPr>
          <w:t>unentangled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49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4496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449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498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w w:val="120"/>
          <w:sz w:val="12"/>
        </w:rPr>
        <w:t xml:space="preserve"> </w:t>
      </w:r>
      <w:hyperlink r:id="rId4499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500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501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502">
        <w:r>
          <w:rPr>
            <w:color w:val="0080AC"/>
            <w:w w:val="120"/>
            <w:sz w:val="12"/>
          </w:rPr>
          <w:t>2011;135,</w:t>
        </w:r>
      </w:hyperlink>
      <w:r>
        <w:rPr>
          <w:color w:val="0080AC"/>
          <w:w w:val="120"/>
          <w:sz w:val="12"/>
        </w:rPr>
        <w:t xml:space="preserve"> </w:t>
      </w:r>
      <w:hyperlink r:id="rId4503">
        <w:r>
          <w:rPr>
            <w:color w:val="0080AC"/>
            <w:w w:val="120"/>
            <w:sz w:val="12"/>
          </w:rPr>
          <w:t>224902/1-16.</w:t>
        </w:r>
      </w:hyperlink>
    </w:p>
    <w:p w14:paraId="4BB7F1F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46" w:hanging="392"/>
        <w:jc w:val="left"/>
        <w:rPr>
          <w:sz w:val="12"/>
        </w:rPr>
      </w:pPr>
      <w:hyperlink r:id="rId4504">
        <w:r>
          <w:rPr>
            <w:color w:val="0080AC"/>
            <w:w w:val="120"/>
            <w:sz w:val="12"/>
          </w:rPr>
          <w:t>Yamamoto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05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06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07">
        <w:r>
          <w:rPr>
            <w:color w:val="0080AC"/>
            <w:w w:val="120"/>
            <w:sz w:val="12"/>
          </w:rPr>
          <w:t>KS.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08">
        <w:r>
          <w:rPr>
            <w:color w:val="0080AC"/>
            <w:w w:val="120"/>
            <w:sz w:val="12"/>
          </w:rPr>
          <w:t>Microscopic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09">
        <w:r>
          <w:rPr>
            <w:color w:val="0080AC"/>
            <w:w w:val="120"/>
            <w:sz w:val="12"/>
          </w:rPr>
          <w:t>theory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1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11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12">
        <w:r>
          <w:rPr>
            <w:color w:val="0080AC"/>
            <w:w w:val="120"/>
            <w:sz w:val="12"/>
          </w:rPr>
          <w:t>long-time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513">
        <w:r>
          <w:rPr>
            <w:color w:val="0080AC"/>
            <w:w w:val="120"/>
            <w:sz w:val="12"/>
          </w:rPr>
          <w:t>diffusivity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514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4515">
        <w:r>
          <w:rPr>
            <w:color w:val="0080AC"/>
            <w:w w:val="120"/>
            <w:sz w:val="12"/>
          </w:rPr>
          <w:t>intermediate-</w:t>
        </w:r>
      </w:hyperlink>
      <w:r>
        <w:rPr>
          <w:color w:val="0080AC"/>
          <w:w w:val="120"/>
          <w:sz w:val="12"/>
        </w:rPr>
        <w:t xml:space="preserve"> </w:t>
      </w:r>
      <w:hyperlink r:id="rId4516">
        <w:r>
          <w:rPr>
            <w:color w:val="0080AC"/>
            <w:w w:val="120"/>
            <w:sz w:val="12"/>
          </w:rPr>
          <w:t>time</w:t>
        </w:r>
      </w:hyperlink>
      <w:r>
        <w:rPr>
          <w:color w:val="0080AC"/>
          <w:w w:val="120"/>
          <w:sz w:val="12"/>
        </w:rPr>
        <w:t xml:space="preserve"> </w:t>
      </w:r>
      <w:hyperlink r:id="rId4517">
        <w:r>
          <w:rPr>
            <w:color w:val="0080AC"/>
            <w:w w:val="120"/>
            <w:sz w:val="12"/>
          </w:rPr>
          <w:t>anomalous</w:t>
        </w:r>
      </w:hyperlink>
      <w:r>
        <w:rPr>
          <w:color w:val="0080AC"/>
          <w:w w:val="120"/>
          <w:sz w:val="12"/>
        </w:rPr>
        <w:t xml:space="preserve"> </w:t>
      </w:r>
      <w:hyperlink r:id="rId4518">
        <w:r>
          <w:rPr>
            <w:color w:val="0080AC"/>
            <w:w w:val="120"/>
            <w:sz w:val="12"/>
          </w:rPr>
          <w:t>transport</w:t>
        </w:r>
      </w:hyperlink>
      <w:r>
        <w:rPr>
          <w:color w:val="0080AC"/>
          <w:w w:val="120"/>
          <w:sz w:val="12"/>
        </w:rPr>
        <w:t xml:space="preserve"> </w:t>
      </w:r>
      <w:hyperlink r:id="rId451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520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4521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452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52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39" w:name="_bookmark199"/>
      <w:bookmarkEnd w:id="239"/>
      <w:r>
        <w:fldChar w:fldCharType="begin"/>
      </w:r>
      <w:r>
        <w:instrText>HYPERLINK "http://refhub.elsevier.com/S0079-6700(20)30035-6/sbref1080" \h</w:instrText>
      </w:r>
      <w:r>
        <w:fldChar w:fldCharType="separate"/>
      </w:r>
      <w:r>
        <w:rPr>
          <w:color w:val="0080AC"/>
          <w:w w:val="120"/>
          <w:sz w:val="12"/>
        </w:rPr>
        <w:t>melts.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524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525">
        <w:r>
          <w:rPr>
            <w:color w:val="0080AC"/>
            <w:w w:val="120"/>
            <w:sz w:val="12"/>
          </w:rPr>
          <w:t>2015;48:152–63.</w:t>
        </w:r>
      </w:hyperlink>
    </w:p>
    <w:bookmarkStart w:id="240" w:name="_bookmark200"/>
    <w:bookmarkEnd w:id="240"/>
    <w:p w14:paraId="6AC9B2E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413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"http://refhub.elsevier.com/S0079-6700(20)30035-6/sbref1085" \h</w:instrText>
      </w:r>
      <w:r>
        <w:fldChar w:fldCharType="separate"/>
      </w:r>
      <w:r>
        <w:rPr>
          <w:color w:val="0080AC"/>
          <w:w w:val="120"/>
          <w:sz w:val="12"/>
        </w:rPr>
        <w:t>Yamamoto</w:t>
      </w:r>
      <w:r>
        <w:fldChar w:fldCharType="end"/>
      </w:r>
      <w:r>
        <w:rPr>
          <w:color w:val="0080AC"/>
          <w:spacing w:val="-2"/>
          <w:w w:val="120"/>
          <w:sz w:val="12"/>
        </w:rPr>
        <w:t xml:space="preserve"> </w:t>
      </w:r>
      <w:hyperlink r:id="rId4526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27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28">
        <w:r>
          <w:rPr>
            <w:color w:val="0080AC"/>
            <w:w w:val="120"/>
            <w:sz w:val="12"/>
          </w:rPr>
          <w:t>KS.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29">
        <w:r>
          <w:rPr>
            <w:color w:val="0080AC"/>
            <w:w w:val="120"/>
            <w:sz w:val="12"/>
          </w:rPr>
          <w:t>Spatially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0">
        <w:r>
          <w:rPr>
            <w:color w:val="0080AC"/>
            <w:w w:val="120"/>
            <w:sz w:val="12"/>
          </w:rPr>
          <w:t>dependent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1">
        <w:r>
          <w:rPr>
            <w:color w:val="0080AC"/>
            <w:w w:val="120"/>
            <w:sz w:val="12"/>
          </w:rPr>
          <w:t>relative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2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534">
        <w:r>
          <w:rPr>
            <w:color w:val="0080AC"/>
            <w:spacing w:val="-2"/>
            <w:w w:val="120"/>
            <w:sz w:val="12"/>
          </w:rPr>
          <w:t>nanoparticles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5">
        <w:r>
          <w:rPr>
            <w:color w:val="0080AC"/>
            <w:spacing w:val="-2"/>
            <w:w w:val="120"/>
            <w:sz w:val="12"/>
          </w:rPr>
          <w:t>in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6">
        <w:r>
          <w:rPr>
            <w:color w:val="0080AC"/>
            <w:spacing w:val="-2"/>
            <w:w w:val="120"/>
            <w:sz w:val="12"/>
          </w:rPr>
          <w:t>polymer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7">
        <w:r>
          <w:rPr>
            <w:color w:val="0080AC"/>
            <w:spacing w:val="-2"/>
            <w:w w:val="120"/>
            <w:sz w:val="12"/>
          </w:rPr>
          <w:t>melts.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8">
        <w:r>
          <w:rPr>
            <w:color w:val="0080AC"/>
            <w:spacing w:val="-2"/>
            <w:w w:val="120"/>
            <w:sz w:val="12"/>
          </w:rPr>
          <w:t>J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39">
        <w:r>
          <w:rPr>
            <w:color w:val="0080AC"/>
            <w:spacing w:val="-2"/>
            <w:w w:val="120"/>
            <w:sz w:val="12"/>
          </w:rPr>
          <w:t>Chem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40">
        <w:r>
          <w:rPr>
            <w:color w:val="0080AC"/>
            <w:spacing w:val="-2"/>
            <w:w w:val="120"/>
            <w:sz w:val="12"/>
          </w:rPr>
          <w:t>Phys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41">
        <w:r>
          <w:rPr>
            <w:color w:val="0080AC"/>
            <w:spacing w:val="-2"/>
            <w:w w:val="120"/>
            <w:sz w:val="12"/>
          </w:rPr>
          <w:t>2013;139,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542">
        <w:r>
          <w:rPr>
            <w:color w:val="0080AC"/>
            <w:spacing w:val="-2"/>
            <w:w w:val="120"/>
            <w:sz w:val="12"/>
          </w:rPr>
          <w:t>064907/1-10.</w:t>
        </w:r>
      </w:hyperlink>
    </w:p>
    <w:bookmarkStart w:id="241" w:name="_bookmark201"/>
    <w:bookmarkEnd w:id="241"/>
    <w:p w14:paraId="56E1D1B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0" w:line="271" w:lineRule="auto"/>
        <w:ind w:right="130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"http://refhub.elsevier.com/S0079-6700(20)30035-6/sbref1090" \h</w:instrText>
      </w:r>
      <w:r>
        <w:fldChar w:fldCharType="separate"/>
      </w:r>
      <w:r>
        <w:rPr>
          <w:color w:val="0080AC"/>
          <w:w w:val="120"/>
          <w:sz w:val="12"/>
        </w:rPr>
        <w:t>Ganesan</w:t>
      </w:r>
      <w:r>
        <w:fldChar w:fldCharType="end"/>
      </w:r>
      <w:r>
        <w:rPr>
          <w:color w:val="0080AC"/>
          <w:spacing w:val="-5"/>
          <w:w w:val="120"/>
          <w:sz w:val="12"/>
        </w:rPr>
        <w:t xml:space="preserve"> </w:t>
      </w:r>
      <w:hyperlink r:id="rId4543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44">
        <w:r>
          <w:rPr>
            <w:color w:val="0080AC"/>
            <w:w w:val="120"/>
            <w:sz w:val="12"/>
          </w:rPr>
          <w:t>Pryamitsyn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45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46">
        <w:r>
          <w:rPr>
            <w:color w:val="0080AC"/>
            <w:w w:val="120"/>
            <w:sz w:val="12"/>
          </w:rPr>
          <w:t>Surve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47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48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49">
        <w:r>
          <w:rPr>
            <w:color w:val="0080AC"/>
            <w:w w:val="120"/>
            <w:sz w:val="12"/>
          </w:rPr>
          <w:t>B.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50">
        <w:r>
          <w:rPr>
            <w:color w:val="0080AC"/>
            <w:w w:val="120"/>
            <w:sz w:val="12"/>
          </w:rPr>
          <w:t>Noncontinuum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51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5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553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455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455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556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w w:val="120"/>
          <w:sz w:val="12"/>
        </w:rPr>
        <w:t xml:space="preserve"> </w:t>
      </w:r>
      <w:hyperlink r:id="rId4557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558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559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560">
        <w:r>
          <w:rPr>
            <w:color w:val="0080AC"/>
            <w:w w:val="120"/>
            <w:sz w:val="12"/>
          </w:rPr>
          <w:t>2006;124,</w:t>
        </w:r>
      </w:hyperlink>
      <w:r>
        <w:rPr>
          <w:color w:val="0080AC"/>
          <w:w w:val="120"/>
          <w:sz w:val="12"/>
        </w:rPr>
        <w:t xml:space="preserve"> </w:t>
      </w:r>
      <w:hyperlink r:id="rId4561">
        <w:r>
          <w:rPr>
            <w:color w:val="0080AC"/>
            <w:w w:val="120"/>
            <w:sz w:val="12"/>
          </w:rPr>
          <w:t>221102/1-4.</w:t>
        </w:r>
      </w:hyperlink>
    </w:p>
    <w:bookmarkStart w:id="242" w:name="_bookmark202"/>
    <w:bookmarkEnd w:id="242"/>
    <w:p w14:paraId="3036319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31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"http://refhub.elsevier.com/S0079-6700(20)30035-6/sbref1095" \h</w:instrText>
      </w:r>
      <w:r>
        <w:fldChar w:fldCharType="separate"/>
      </w:r>
      <w:r>
        <w:rPr>
          <w:color w:val="0080AC"/>
          <w:w w:val="120"/>
          <w:sz w:val="12"/>
        </w:rPr>
        <w:t>Egorov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562">
        <w:r>
          <w:rPr>
            <w:color w:val="0080AC"/>
            <w:w w:val="120"/>
            <w:sz w:val="12"/>
          </w:rPr>
          <w:t>SA.</w:t>
        </w:r>
      </w:hyperlink>
      <w:r>
        <w:rPr>
          <w:color w:val="0080AC"/>
          <w:w w:val="120"/>
          <w:sz w:val="12"/>
        </w:rPr>
        <w:t xml:space="preserve"> </w:t>
      </w:r>
      <w:hyperlink r:id="rId4563">
        <w:r>
          <w:rPr>
            <w:color w:val="0080AC"/>
            <w:w w:val="120"/>
            <w:sz w:val="12"/>
          </w:rPr>
          <w:t>Anomalous</w:t>
        </w:r>
      </w:hyperlink>
      <w:r>
        <w:rPr>
          <w:color w:val="0080AC"/>
          <w:w w:val="120"/>
          <w:sz w:val="12"/>
        </w:rPr>
        <w:t xml:space="preserve"> </w:t>
      </w:r>
      <w:hyperlink r:id="rId4564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4565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56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56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568">
        <w:r>
          <w:rPr>
            <w:color w:val="0080AC"/>
            <w:w w:val="120"/>
            <w:sz w:val="12"/>
          </w:rPr>
          <w:t>solutions</w:t>
        </w:r>
      </w:hyperlink>
      <w:r>
        <w:rPr>
          <w:color w:val="0080AC"/>
          <w:w w:val="120"/>
          <w:sz w:val="12"/>
        </w:rPr>
        <w:t xml:space="preserve"> </w:t>
      </w:r>
      <w:hyperlink r:id="rId456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570">
        <w:r>
          <w:rPr>
            <w:color w:val="0080AC"/>
            <w:w w:val="120"/>
            <w:sz w:val="12"/>
          </w:rPr>
          <w:t>melts: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1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2">
        <w:r>
          <w:rPr>
            <w:color w:val="0080AC"/>
            <w:w w:val="120"/>
            <w:sz w:val="12"/>
          </w:rPr>
          <w:t>mode-coupling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3">
        <w:r>
          <w:rPr>
            <w:color w:val="0080AC"/>
            <w:w w:val="120"/>
            <w:sz w:val="12"/>
          </w:rPr>
          <w:t>theory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4">
        <w:r>
          <w:rPr>
            <w:color w:val="0080AC"/>
            <w:w w:val="120"/>
            <w:sz w:val="12"/>
          </w:rPr>
          <w:t>study.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5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6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7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8">
        <w:r>
          <w:rPr>
            <w:color w:val="0080AC"/>
            <w:w w:val="120"/>
            <w:sz w:val="12"/>
          </w:rPr>
          <w:t>2011;134,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79">
        <w:r>
          <w:rPr>
            <w:color w:val="0080AC"/>
            <w:w w:val="120"/>
            <w:sz w:val="12"/>
          </w:rPr>
          <w:t>084903/1-6.</w:t>
        </w:r>
      </w:hyperlink>
    </w:p>
    <w:bookmarkStart w:id="243" w:name="_bookmark203"/>
    <w:bookmarkEnd w:id="243"/>
    <w:p w14:paraId="2A185F58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70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"http://refhub.elsevier.com/S0079-6700(20)30035-6/sbref1100" \h</w:instrText>
      </w:r>
      <w:r>
        <w:fldChar w:fldCharType="separate"/>
      </w:r>
      <w:r>
        <w:rPr>
          <w:color w:val="0080AC"/>
          <w:w w:val="120"/>
          <w:sz w:val="12"/>
        </w:rPr>
        <w:t>Wöll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4580">
        <w:r>
          <w:rPr>
            <w:color w:val="0080AC"/>
            <w:w w:val="120"/>
            <w:sz w:val="12"/>
          </w:rPr>
          <w:t>D.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81">
        <w:r>
          <w:rPr>
            <w:color w:val="0080AC"/>
            <w:w w:val="120"/>
            <w:sz w:val="12"/>
          </w:rPr>
          <w:t>Fluorescence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82">
        <w:r>
          <w:rPr>
            <w:color w:val="0080AC"/>
            <w:w w:val="120"/>
            <w:sz w:val="12"/>
          </w:rPr>
          <w:t>correlation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83">
        <w:r>
          <w:rPr>
            <w:color w:val="0080AC"/>
            <w:w w:val="120"/>
            <w:sz w:val="12"/>
          </w:rPr>
          <w:t>spectroscopy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8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8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86">
        <w:r>
          <w:rPr>
            <w:color w:val="0080AC"/>
            <w:w w:val="120"/>
            <w:sz w:val="12"/>
          </w:rPr>
          <w:t>science.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87">
        <w:r>
          <w:rPr>
            <w:color w:val="0080AC"/>
            <w:w w:val="120"/>
            <w:sz w:val="12"/>
          </w:rPr>
          <w:t>RSC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588">
        <w:r>
          <w:rPr>
            <w:color w:val="0080AC"/>
            <w:w w:val="120"/>
            <w:sz w:val="12"/>
          </w:rPr>
          <w:t>Adv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44" w:name="_bookmark204"/>
      <w:bookmarkEnd w:id="244"/>
      <w:r>
        <w:fldChar w:fldCharType="begin"/>
      </w:r>
      <w:r>
        <w:instrText>HYPERLINK "http://refhub.elsevier.com/S0079-6700(20)30035-6/sbref1100"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2014;4:2447–65.</w:t>
      </w:r>
      <w:r>
        <w:fldChar w:fldCharType="end"/>
      </w:r>
    </w:p>
    <w:bookmarkStart w:id="245" w:name="_bookmark205"/>
    <w:bookmarkEnd w:id="245"/>
    <w:p w14:paraId="040E7A6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69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"http://refhub.elsevier.com/S0079-6700(20)30035-6/sbref1105" \h</w:instrText>
      </w:r>
      <w:r>
        <w:fldChar w:fldCharType="separate"/>
      </w:r>
      <w:r>
        <w:rPr>
          <w:color w:val="0080AC"/>
          <w:w w:val="120"/>
          <w:sz w:val="12"/>
        </w:rPr>
        <w:t>Grabowski</w:t>
      </w:r>
      <w:r>
        <w:fldChar w:fldCharType="end"/>
      </w:r>
      <w:r>
        <w:rPr>
          <w:color w:val="0080AC"/>
          <w:spacing w:val="-5"/>
          <w:w w:val="120"/>
          <w:sz w:val="12"/>
        </w:rPr>
        <w:t xml:space="preserve"> </w:t>
      </w:r>
      <w:hyperlink r:id="rId4589">
        <w:r>
          <w:rPr>
            <w:color w:val="0080AC"/>
            <w:w w:val="120"/>
            <w:sz w:val="12"/>
          </w:rPr>
          <w:t>CA,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0">
        <w:r>
          <w:rPr>
            <w:color w:val="0080AC"/>
            <w:w w:val="120"/>
            <w:sz w:val="12"/>
          </w:rPr>
          <w:t>Mukhopadhyay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1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2">
        <w:r>
          <w:rPr>
            <w:color w:val="0080AC"/>
            <w:w w:val="120"/>
            <w:sz w:val="12"/>
          </w:rPr>
          <w:t>Size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3">
        <w:r>
          <w:rPr>
            <w:color w:val="0080AC"/>
            <w:w w:val="120"/>
            <w:sz w:val="12"/>
          </w:rPr>
          <w:t>effect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4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5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59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59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600">
        <w:r>
          <w:rPr>
            <w:color w:val="0080AC"/>
            <w:w w:val="120"/>
            <w:sz w:val="12"/>
          </w:rPr>
          <w:t>melt.</w:t>
        </w:r>
      </w:hyperlink>
      <w:r>
        <w:rPr>
          <w:color w:val="0080AC"/>
          <w:w w:val="120"/>
          <w:sz w:val="12"/>
        </w:rPr>
        <w:t xml:space="preserve"> </w:t>
      </w:r>
      <w:hyperlink r:id="rId4601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602">
        <w:r>
          <w:rPr>
            <w:color w:val="0080AC"/>
            <w:w w:val="120"/>
            <w:sz w:val="12"/>
          </w:rPr>
          <w:t>2014;47:7238–42.</w:t>
        </w:r>
      </w:hyperlink>
    </w:p>
    <w:bookmarkStart w:id="246" w:name="_bookmark206"/>
    <w:bookmarkEnd w:id="246"/>
    <w:p w14:paraId="3A7992B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344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"http://refhub.elsevier.com/S0079-6700(20)30035-6/sbref1110" \h</w:instrText>
      </w:r>
      <w:r>
        <w:fldChar w:fldCharType="separate"/>
      </w:r>
      <w:r>
        <w:rPr>
          <w:color w:val="0080AC"/>
          <w:w w:val="120"/>
          <w:sz w:val="12"/>
        </w:rPr>
        <w:t>Nath</w:t>
      </w:r>
      <w:r>
        <w:fldChar w:fldCharType="end"/>
      </w:r>
      <w:r>
        <w:rPr>
          <w:color w:val="0080AC"/>
          <w:spacing w:val="-5"/>
          <w:w w:val="120"/>
          <w:sz w:val="12"/>
        </w:rPr>
        <w:t xml:space="preserve"> </w:t>
      </w:r>
      <w:hyperlink r:id="rId4603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04">
        <w:r>
          <w:rPr>
            <w:color w:val="0080AC"/>
            <w:w w:val="120"/>
            <w:sz w:val="12"/>
          </w:rPr>
          <w:t>Mangal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05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06">
        <w:r>
          <w:rPr>
            <w:color w:val="0080AC"/>
            <w:w w:val="120"/>
            <w:sz w:val="12"/>
          </w:rPr>
          <w:t>Kohle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07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08">
        <w:r>
          <w:rPr>
            <w:color w:val="0080AC"/>
            <w:w w:val="120"/>
            <w:sz w:val="12"/>
          </w:rPr>
          <w:t>Choudhury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09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10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1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12">
        <w:r>
          <w:rPr>
            <w:color w:val="0080AC"/>
            <w:w w:val="120"/>
            <w:sz w:val="12"/>
          </w:rPr>
          <w:t>Wiesner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13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1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61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61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461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618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461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620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462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622">
        <w:r>
          <w:rPr>
            <w:color w:val="0080AC"/>
            <w:w w:val="120"/>
            <w:sz w:val="12"/>
          </w:rPr>
          <w:t>solutions.</w:t>
        </w:r>
      </w:hyperlink>
      <w:r>
        <w:rPr>
          <w:color w:val="0080AC"/>
          <w:w w:val="120"/>
          <w:sz w:val="12"/>
        </w:rPr>
        <w:t xml:space="preserve"> </w:t>
      </w:r>
      <w:hyperlink r:id="rId4623">
        <w:r>
          <w:rPr>
            <w:color w:val="0080AC"/>
            <w:w w:val="120"/>
            <w:sz w:val="12"/>
          </w:rPr>
          <w:t>Langmuir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624">
        <w:r>
          <w:rPr>
            <w:color w:val="0080AC"/>
            <w:spacing w:val="-2"/>
            <w:w w:val="120"/>
            <w:sz w:val="12"/>
          </w:rPr>
          <w:t>2018;34:241–9.</w:t>
        </w:r>
      </w:hyperlink>
    </w:p>
    <w:p w14:paraId="64FD2D4C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33" w:hanging="392"/>
        <w:jc w:val="left"/>
        <w:rPr>
          <w:sz w:val="12"/>
        </w:rPr>
      </w:pPr>
      <w:hyperlink r:id="rId4625">
        <w:r>
          <w:rPr>
            <w:color w:val="0080AC"/>
            <w:w w:val="115"/>
            <w:sz w:val="12"/>
          </w:rPr>
          <w:t>Parrish</w:t>
        </w:r>
      </w:hyperlink>
      <w:r>
        <w:rPr>
          <w:color w:val="0080AC"/>
          <w:w w:val="115"/>
          <w:sz w:val="12"/>
        </w:rPr>
        <w:t xml:space="preserve"> </w:t>
      </w:r>
      <w:hyperlink r:id="rId4626">
        <w:r>
          <w:rPr>
            <w:color w:val="0080AC"/>
            <w:w w:val="115"/>
            <w:sz w:val="12"/>
          </w:rPr>
          <w:t>E,</w:t>
        </w:r>
      </w:hyperlink>
      <w:r>
        <w:rPr>
          <w:color w:val="0080AC"/>
          <w:w w:val="115"/>
          <w:sz w:val="12"/>
        </w:rPr>
        <w:t xml:space="preserve"> </w:t>
      </w:r>
      <w:hyperlink r:id="rId4627">
        <w:r>
          <w:rPr>
            <w:color w:val="0080AC"/>
            <w:w w:val="115"/>
            <w:sz w:val="12"/>
          </w:rPr>
          <w:t>Seeger</w:t>
        </w:r>
      </w:hyperlink>
      <w:r>
        <w:rPr>
          <w:color w:val="0080AC"/>
          <w:w w:val="115"/>
          <w:sz w:val="12"/>
        </w:rPr>
        <w:t xml:space="preserve"> </w:t>
      </w:r>
      <w:hyperlink r:id="rId4628">
        <w:r>
          <w:rPr>
            <w:color w:val="0080AC"/>
            <w:w w:val="115"/>
            <w:sz w:val="12"/>
          </w:rPr>
          <w:t>SC,</w:t>
        </w:r>
      </w:hyperlink>
      <w:r>
        <w:rPr>
          <w:color w:val="0080AC"/>
          <w:w w:val="115"/>
          <w:sz w:val="12"/>
        </w:rPr>
        <w:t xml:space="preserve"> </w:t>
      </w:r>
      <w:hyperlink r:id="rId4629">
        <w:r>
          <w:rPr>
            <w:color w:val="0080AC"/>
            <w:w w:val="115"/>
            <w:sz w:val="12"/>
          </w:rPr>
          <w:t>Composto</w:t>
        </w:r>
      </w:hyperlink>
      <w:r>
        <w:rPr>
          <w:color w:val="0080AC"/>
          <w:w w:val="115"/>
          <w:sz w:val="12"/>
        </w:rPr>
        <w:t xml:space="preserve"> </w:t>
      </w:r>
      <w:hyperlink r:id="rId4630">
        <w:r>
          <w:rPr>
            <w:color w:val="0080AC"/>
            <w:w w:val="115"/>
            <w:sz w:val="12"/>
          </w:rPr>
          <w:t>RJ.</w:t>
        </w:r>
      </w:hyperlink>
      <w:r>
        <w:rPr>
          <w:color w:val="0080AC"/>
          <w:w w:val="115"/>
          <w:sz w:val="12"/>
        </w:rPr>
        <w:t xml:space="preserve"> </w:t>
      </w:r>
      <w:hyperlink r:id="rId4631">
        <w:r>
          <w:rPr>
            <w:color w:val="0080AC"/>
            <w:w w:val="115"/>
            <w:sz w:val="12"/>
          </w:rPr>
          <w:t>Temperature-dependent</w:t>
        </w:r>
      </w:hyperlink>
      <w:r>
        <w:rPr>
          <w:color w:val="0080AC"/>
          <w:w w:val="115"/>
          <w:sz w:val="12"/>
        </w:rPr>
        <w:t xml:space="preserve"> </w:t>
      </w:r>
      <w:hyperlink r:id="rId4632">
        <w:r>
          <w:rPr>
            <w:color w:val="0080AC"/>
            <w:w w:val="115"/>
            <w:sz w:val="12"/>
          </w:rPr>
          <w:t>nanoparticle</w:t>
        </w:r>
      </w:hyperlink>
      <w:r>
        <w:rPr>
          <w:color w:val="0080AC"/>
          <w:spacing w:val="40"/>
          <w:w w:val="118"/>
          <w:sz w:val="12"/>
        </w:rPr>
        <w:t xml:space="preserve"> </w:t>
      </w:r>
      <w:bookmarkStart w:id="247" w:name="_bookmark207"/>
      <w:bookmarkEnd w:id="247"/>
      <w:r>
        <w:fldChar w:fldCharType="begin"/>
      </w:r>
      <w:r>
        <w:instrText>HYPERLINK "http://refhub.elsevier.com/S0079-6700(20)30035-6/sbref1115" \h</w:instrText>
      </w:r>
      <w:r>
        <w:fldChar w:fldCharType="separate"/>
      </w:r>
      <w:r>
        <w:rPr>
          <w:color w:val="0080AC"/>
          <w:w w:val="115"/>
          <w:sz w:val="12"/>
        </w:rPr>
        <w:t>dynamics</w:t>
      </w:r>
      <w:r>
        <w:fldChar w:fldCharType="end"/>
      </w:r>
      <w:r>
        <w:rPr>
          <w:color w:val="0080AC"/>
          <w:w w:val="115"/>
          <w:sz w:val="12"/>
        </w:rPr>
        <w:t xml:space="preserve"> </w:t>
      </w:r>
      <w:hyperlink r:id="rId4633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w w:val="115"/>
          <w:sz w:val="12"/>
        </w:rPr>
        <w:t xml:space="preserve"> </w:t>
      </w:r>
      <w:hyperlink r:id="rId4634">
        <w:r>
          <w:rPr>
            <w:color w:val="0080AC"/>
            <w:w w:val="115"/>
            <w:sz w:val="12"/>
          </w:rPr>
          <w:t>poly(N-</w:t>
        </w:r>
      </w:hyperlink>
      <w:r>
        <w:rPr>
          <w:color w:val="0080AC"/>
          <w:w w:val="115"/>
          <w:sz w:val="12"/>
        </w:rPr>
        <w:t xml:space="preserve"> </w:t>
      </w:r>
      <w:hyperlink r:id="rId4635">
        <w:r>
          <w:rPr>
            <w:color w:val="0080AC"/>
            <w:w w:val="115"/>
            <w:sz w:val="12"/>
          </w:rPr>
          <w:t>isopropylacrylamide)</w:t>
        </w:r>
      </w:hyperlink>
      <w:r>
        <w:rPr>
          <w:color w:val="0080AC"/>
          <w:w w:val="115"/>
          <w:sz w:val="12"/>
        </w:rPr>
        <w:t xml:space="preserve"> </w:t>
      </w:r>
      <w:hyperlink r:id="rId4636">
        <w:r>
          <w:rPr>
            <w:color w:val="0080AC"/>
            <w:w w:val="115"/>
            <w:sz w:val="12"/>
          </w:rPr>
          <w:t>gels.</w:t>
        </w:r>
      </w:hyperlink>
      <w:r>
        <w:rPr>
          <w:color w:val="0080AC"/>
          <w:w w:val="115"/>
          <w:sz w:val="12"/>
        </w:rPr>
        <w:t xml:space="preserve"> </w:t>
      </w:r>
      <w:hyperlink r:id="rId4637">
        <w:r>
          <w:rPr>
            <w:color w:val="0080AC"/>
            <w:w w:val="115"/>
            <w:sz w:val="12"/>
          </w:rPr>
          <w:t>Macromolecules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4638">
        <w:r>
          <w:rPr>
            <w:color w:val="0080AC"/>
            <w:spacing w:val="-2"/>
            <w:w w:val="115"/>
            <w:sz w:val="12"/>
          </w:rPr>
          <w:t>2018;51:3597–607.</w:t>
        </w:r>
      </w:hyperlink>
    </w:p>
    <w:bookmarkStart w:id="248" w:name="_bookmark208"/>
    <w:bookmarkEnd w:id="248"/>
    <w:p w14:paraId="5FBFA1C3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4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"http://refhub.elsevier.com/S0079-6700(20)30035-6/sbref1120" \h</w:instrText>
      </w:r>
      <w:r>
        <w:fldChar w:fldCharType="separate"/>
      </w:r>
      <w:r>
        <w:rPr>
          <w:color w:val="0080AC"/>
          <w:w w:val="120"/>
          <w:sz w:val="12"/>
        </w:rPr>
        <w:t>Manzo</w:t>
      </w:r>
      <w:r>
        <w:fldChar w:fldCharType="end"/>
      </w:r>
      <w:r>
        <w:rPr>
          <w:color w:val="0080AC"/>
          <w:spacing w:val="-3"/>
          <w:w w:val="120"/>
          <w:sz w:val="12"/>
        </w:rPr>
        <w:t xml:space="preserve"> </w:t>
      </w:r>
      <w:hyperlink r:id="rId4639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0">
        <w:r>
          <w:rPr>
            <w:color w:val="0080AC"/>
            <w:w w:val="120"/>
            <w:sz w:val="12"/>
          </w:rPr>
          <w:t>Garcia-Parajo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1">
        <w:r>
          <w:rPr>
            <w:color w:val="0080AC"/>
            <w:w w:val="120"/>
            <w:sz w:val="12"/>
          </w:rPr>
          <w:t>MF.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2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3">
        <w:r>
          <w:rPr>
            <w:color w:val="0080AC"/>
            <w:w w:val="120"/>
            <w:sz w:val="12"/>
          </w:rPr>
          <w:t>review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4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5">
        <w:r>
          <w:rPr>
            <w:color w:val="0080AC"/>
            <w:w w:val="120"/>
            <w:sz w:val="12"/>
          </w:rPr>
          <w:t>progress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7">
        <w:r>
          <w:rPr>
            <w:color w:val="0080AC"/>
            <w:w w:val="120"/>
            <w:sz w:val="12"/>
          </w:rPr>
          <w:t>single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8">
        <w:r>
          <w:rPr>
            <w:color w:val="0080AC"/>
            <w:w w:val="120"/>
            <w:sz w:val="12"/>
          </w:rPr>
          <w:t>particle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49">
        <w:r>
          <w:rPr>
            <w:color w:val="0080AC"/>
            <w:w w:val="120"/>
            <w:sz w:val="12"/>
          </w:rPr>
          <w:t>tracking: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650">
        <w:r>
          <w:rPr>
            <w:color w:val="0080AC"/>
            <w:spacing w:val="-2"/>
            <w:w w:val="120"/>
            <w:sz w:val="12"/>
          </w:rPr>
          <w:t>from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1">
        <w:r>
          <w:rPr>
            <w:color w:val="0080AC"/>
            <w:spacing w:val="-2"/>
            <w:w w:val="120"/>
            <w:sz w:val="12"/>
          </w:rPr>
          <w:t>methods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2">
        <w:r>
          <w:rPr>
            <w:color w:val="0080AC"/>
            <w:spacing w:val="-2"/>
            <w:w w:val="120"/>
            <w:sz w:val="12"/>
          </w:rPr>
          <w:t>to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3">
        <w:r>
          <w:rPr>
            <w:color w:val="0080AC"/>
            <w:spacing w:val="-2"/>
            <w:w w:val="120"/>
            <w:sz w:val="12"/>
          </w:rPr>
          <w:t>biophysical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4">
        <w:r>
          <w:rPr>
            <w:color w:val="0080AC"/>
            <w:spacing w:val="-2"/>
            <w:w w:val="120"/>
            <w:sz w:val="12"/>
          </w:rPr>
          <w:t>insights.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5">
        <w:r>
          <w:rPr>
            <w:color w:val="0080AC"/>
            <w:spacing w:val="-2"/>
            <w:w w:val="120"/>
            <w:sz w:val="12"/>
          </w:rPr>
          <w:t>Rep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6">
        <w:r>
          <w:rPr>
            <w:color w:val="0080AC"/>
            <w:spacing w:val="-2"/>
            <w:w w:val="120"/>
            <w:sz w:val="12"/>
          </w:rPr>
          <w:t>Prog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7">
        <w:r>
          <w:rPr>
            <w:color w:val="0080AC"/>
            <w:spacing w:val="-2"/>
            <w:w w:val="120"/>
            <w:sz w:val="12"/>
          </w:rPr>
          <w:t>Phys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8">
        <w:r>
          <w:rPr>
            <w:color w:val="0080AC"/>
            <w:spacing w:val="-2"/>
            <w:w w:val="120"/>
            <w:sz w:val="12"/>
          </w:rPr>
          <w:t>2015;78,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4659">
        <w:r>
          <w:rPr>
            <w:color w:val="0080AC"/>
            <w:spacing w:val="-2"/>
            <w:w w:val="120"/>
            <w:sz w:val="12"/>
          </w:rPr>
          <w:t>124601/1-29.</w:t>
        </w:r>
      </w:hyperlink>
    </w:p>
    <w:p w14:paraId="55AD97EC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</w:tabs>
        <w:ind w:left="684" w:hanging="390"/>
        <w:jc w:val="left"/>
        <w:rPr>
          <w:sz w:val="12"/>
        </w:rPr>
      </w:pPr>
      <w:r>
        <w:rPr>
          <w:w w:val="115"/>
          <w:sz w:val="12"/>
        </w:rPr>
        <w:t>Park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J,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Bailey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EJ,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Composto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RJ,</w:t>
      </w:r>
      <w:r>
        <w:rPr>
          <w:spacing w:val="9"/>
          <w:w w:val="115"/>
          <w:sz w:val="12"/>
        </w:rPr>
        <w:t xml:space="preserve"> </w:t>
      </w:r>
      <w:r>
        <w:rPr>
          <w:w w:val="115"/>
          <w:sz w:val="12"/>
        </w:rPr>
        <w:t>Winey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KI.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Single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particle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tracking</w:t>
      </w:r>
      <w:r>
        <w:rPr>
          <w:spacing w:val="9"/>
          <w:w w:val="115"/>
          <w:sz w:val="12"/>
        </w:rPr>
        <w:t xml:space="preserve"> </w:t>
      </w:r>
      <w:r>
        <w:rPr>
          <w:spacing w:val="-5"/>
          <w:w w:val="115"/>
          <w:sz w:val="12"/>
        </w:rPr>
        <w:t>of</w:t>
      </w:r>
    </w:p>
    <w:p w14:paraId="7FAA09A7" w14:textId="77777777" w:rsidR="00E21043" w:rsidRDefault="0052501A">
      <w:pPr>
        <w:spacing w:before="19" w:line="271" w:lineRule="auto"/>
        <w:ind w:left="686" w:right="37"/>
        <w:rPr>
          <w:sz w:val="12"/>
        </w:rPr>
      </w:pPr>
      <w:bookmarkStart w:id="249" w:name="_bookmark209"/>
      <w:bookmarkEnd w:id="249"/>
      <w:r>
        <w:rPr>
          <w:w w:val="120"/>
          <w:sz w:val="12"/>
        </w:rPr>
        <w:t>non-sticky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and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sticky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nanoparticles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in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polymer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melts.</w:t>
      </w:r>
      <w:r>
        <w:rPr>
          <w:spacing w:val="-7"/>
          <w:w w:val="120"/>
          <w:sz w:val="12"/>
        </w:rPr>
        <w:t xml:space="preserve"> </w:t>
      </w:r>
      <w:r>
        <w:rPr>
          <w:w w:val="120"/>
          <w:sz w:val="12"/>
        </w:rPr>
        <w:t>Macromolecules</w:t>
      </w:r>
      <w:r>
        <w:rPr>
          <w:spacing w:val="40"/>
          <w:w w:val="120"/>
          <w:sz w:val="12"/>
        </w:rPr>
        <w:t xml:space="preserve"> </w:t>
      </w:r>
      <w:r>
        <w:rPr>
          <w:w w:val="120"/>
          <w:sz w:val="12"/>
        </w:rPr>
        <w:t>2020,</w:t>
      </w:r>
      <w:r>
        <w:rPr>
          <w:spacing w:val="-8"/>
          <w:w w:val="120"/>
          <w:sz w:val="12"/>
        </w:rPr>
        <w:t xml:space="preserve"> </w:t>
      </w:r>
      <w:hyperlink r:id="rId4660">
        <w:r>
          <w:rPr>
            <w:color w:val="0080AC"/>
            <w:w w:val="120"/>
            <w:sz w:val="12"/>
          </w:rPr>
          <w:t>http://dx.doi.org/10.1021/acs.macromol.0c00457</w:t>
        </w:r>
      </w:hyperlink>
      <w:r>
        <w:rPr>
          <w:w w:val="120"/>
          <w:sz w:val="12"/>
        </w:rPr>
        <w:t>.</w:t>
      </w:r>
    </w:p>
    <w:bookmarkStart w:id="250" w:name="_bookmark210"/>
    <w:bookmarkEnd w:id="250"/>
    <w:p w14:paraId="39415277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44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"http://refhub.elsevier.com/S0079-6700(20)30035-6/sbref1130" \h</w:instrText>
      </w:r>
      <w:r>
        <w:fldChar w:fldCharType="separate"/>
      </w:r>
      <w:r>
        <w:rPr>
          <w:color w:val="0080AC"/>
          <w:w w:val="120"/>
          <w:sz w:val="12"/>
        </w:rPr>
        <w:t>Xue</w:t>
      </w:r>
      <w:r>
        <w:fldChar w:fldCharType="end"/>
      </w:r>
      <w:r>
        <w:rPr>
          <w:color w:val="0080AC"/>
          <w:spacing w:val="-3"/>
          <w:w w:val="120"/>
          <w:sz w:val="12"/>
        </w:rPr>
        <w:t xml:space="preserve"> </w:t>
      </w:r>
      <w:hyperlink r:id="rId4661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62">
        <w:r>
          <w:rPr>
            <w:color w:val="0080AC"/>
            <w:w w:val="120"/>
            <w:sz w:val="12"/>
          </w:rPr>
          <w:t>Zheng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63">
        <w:r>
          <w:rPr>
            <w:color w:val="0080AC"/>
            <w:w w:val="120"/>
            <w:sz w:val="12"/>
          </w:rPr>
          <w:t>X,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64">
        <w:r>
          <w:rPr>
            <w:color w:val="0080AC"/>
            <w:w w:val="120"/>
            <w:sz w:val="12"/>
          </w:rPr>
          <w:t>Chen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65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66">
        <w:r>
          <w:rPr>
            <w:color w:val="0080AC"/>
            <w:w w:val="120"/>
            <w:sz w:val="12"/>
          </w:rPr>
          <w:t>Tian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67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68">
        <w:r>
          <w:rPr>
            <w:color w:val="0080AC"/>
            <w:w w:val="120"/>
            <w:sz w:val="12"/>
          </w:rPr>
          <w:t>Hu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69">
        <w:r>
          <w:rPr>
            <w:color w:val="0080AC"/>
            <w:w w:val="120"/>
            <w:sz w:val="12"/>
          </w:rPr>
          <w:t>G.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70">
        <w:r>
          <w:rPr>
            <w:color w:val="0080AC"/>
            <w:w w:val="120"/>
            <w:sz w:val="12"/>
          </w:rPr>
          <w:t>Probing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71">
        <w:r>
          <w:rPr>
            <w:color w:val="0080AC"/>
            <w:w w:val="120"/>
            <w:sz w:val="12"/>
          </w:rPr>
          <w:t>non-gaussianity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7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4673">
        <w:r>
          <w:rPr>
            <w:color w:val="0080AC"/>
            <w:w w:val="120"/>
            <w:sz w:val="12"/>
          </w:rPr>
          <w:t>confined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674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67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676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4677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678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679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680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4681">
        <w:r>
          <w:rPr>
            <w:color w:val="0080AC"/>
            <w:w w:val="120"/>
            <w:sz w:val="12"/>
          </w:rPr>
          <w:t>2016;7:514–9.</w:t>
        </w:r>
      </w:hyperlink>
    </w:p>
    <w:p w14:paraId="1A05706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74" w:hanging="392"/>
        <w:jc w:val="left"/>
        <w:rPr>
          <w:sz w:val="12"/>
        </w:rPr>
      </w:pPr>
      <w:hyperlink r:id="rId4682">
        <w:r>
          <w:rPr>
            <w:color w:val="0080AC"/>
            <w:w w:val="120"/>
            <w:sz w:val="12"/>
          </w:rPr>
          <w:t>Lungova</w:t>
        </w:r>
      </w:hyperlink>
      <w:r>
        <w:rPr>
          <w:color w:val="0080AC"/>
          <w:w w:val="120"/>
          <w:sz w:val="12"/>
        </w:rPr>
        <w:t xml:space="preserve"> </w:t>
      </w:r>
      <w:hyperlink r:id="rId4683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4684">
        <w:r>
          <w:rPr>
            <w:color w:val="0080AC"/>
            <w:w w:val="120"/>
            <w:sz w:val="12"/>
          </w:rPr>
          <w:t>Krutyeva</w:t>
        </w:r>
      </w:hyperlink>
      <w:r>
        <w:rPr>
          <w:color w:val="0080AC"/>
          <w:w w:val="120"/>
          <w:sz w:val="12"/>
        </w:rPr>
        <w:t xml:space="preserve"> </w:t>
      </w:r>
      <w:hyperlink r:id="rId4685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w w:val="120"/>
          <w:sz w:val="12"/>
        </w:rPr>
        <w:t xml:space="preserve"> </w:t>
      </w:r>
      <w:hyperlink r:id="rId4686">
        <w:r>
          <w:rPr>
            <w:color w:val="0080AC"/>
            <w:w w:val="120"/>
            <w:sz w:val="12"/>
          </w:rPr>
          <w:t>Pyckhout-Hintzen</w:t>
        </w:r>
      </w:hyperlink>
      <w:r>
        <w:rPr>
          <w:color w:val="0080AC"/>
          <w:w w:val="120"/>
          <w:sz w:val="12"/>
        </w:rPr>
        <w:t xml:space="preserve"> </w:t>
      </w:r>
      <w:hyperlink r:id="rId4687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w w:val="120"/>
          <w:sz w:val="12"/>
        </w:rPr>
        <w:t xml:space="preserve"> </w:t>
      </w:r>
      <w:hyperlink r:id="rId4688">
        <w:r>
          <w:rPr>
            <w:color w:val="0080AC"/>
            <w:w w:val="120"/>
            <w:sz w:val="12"/>
          </w:rPr>
          <w:t>Wischnewski</w:t>
        </w:r>
      </w:hyperlink>
      <w:r>
        <w:rPr>
          <w:color w:val="0080AC"/>
          <w:w w:val="120"/>
          <w:sz w:val="12"/>
        </w:rPr>
        <w:t xml:space="preserve"> </w:t>
      </w:r>
      <w:hyperlink r:id="rId468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690">
        <w:r>
          <w:rPr>
            <w:color w:val="0080AC"/>
            <w:w w:val="120"/>
            <w:sz w:val="12"/>
          </w:rPr>
          <w:t>Monkenbusch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1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2">
        <w:r>
          <w:rPr>
            <w:color w:val="0080AC"/>
            <w:w w:val="120"/>
            <w:sz w:val="12"/>
          </w:rPr>
          <w:t>Allgaier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3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6">
        <w:r>
          <w:rPr>
            <w:color w:val="0080AC"/>
            <w:w w:val="120"/>
            <w:sz w:val="12"/>
          </w:rPr>
          <w:t>Nanoscale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7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699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700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70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51" w:name="_bookmark211"/>
      <w:bookmarkEnd w:id="251"/>
      <w:r>
        <w:fldChar w:fldCharType="begin"/>
      </w:r>
      <w:r>
        <w:instrText>HYPERLINK "http://refhub.elsevier.com/S0079-6700(20)30035-6/sbref1135" \h</w:instrText>
      </w:r>
      <w:r>
        <w:fldChar w:fldCharType="separate"/>
      </w:r>
      <w:r>
        <w:rPr>
          <w:color w:val="0080AC"/>
          <w:w w:val="120"/>
          <w:sz w:val="12"/>
        </w:rPr>
        <w:t>unentangled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702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4703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4704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705">
        <w:r>
          <w:rPr>
            <w:color w:val="0080AC"/>
            <w:w w:val="120"/>
            <w:sz w:val="12"/>
          </w:rPr>
          <w:t>matrices.</w:t>
        </w:r>
      </w:hyperlink>
      <w:r>
        <w:rPr>
          <w:color w:val="0080AC"/>
          <w:w w:val="120"/>
          <w:sz w:val="12"/>
        </w:rPr>
        <w:t xml:space="preserve"> </w:t>
      </w:r>
      <w:hyperlink r:id="rId4706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707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4708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4709">
        <w:r>
          <w:rPr>
            <w:color w:val="0080AC"/>
            <w:w w:val="120"/>
            <w:sz w:val="12"/>
          </w:rPr>
          <w:t>2016;117,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710">
        <w:r>
          <w:rPr>
            <w:color w:val="0080AC"/>
            <w:spacing w:val="-2"/>
            <w:w w:val="120"/>
            <w:sz w:val="12"/>
          </w:rPr>
          <w:t>147803/1-5.</w:t>
        </w:r>
      </w:hyperlink>
    </w:p>
    <w:bookmarkStart w:id="252" w:name="_bookmark212"/>
    <w:bookmarkEnd w:id="252"/>
    <w:p w14:paraId="5DB5083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55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"http://refhub.elsevier.com/S0079-6700(20)30035-6/sbref1140" \h</w:instrText>
      </w:r>
      <w:r>
        <w:fldChar w:fldCharType="separate"/>
      </w:r>
      <w:r>
        <w:rPr>
          <w:color w:val="0080AC"/>
          <w:w w:val="120"/>
          <w:sz w:val="12"/>
        </w:rPr>
        <w:t>Kalathi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711">
        <w:r>
          <w:rPr>
            <w:color w:val="0080AC"/>
            <w:w w:val="120"/>
            <w:sz w:val="12"/>
          </w:rPr>
          <w:t>JT,</w:t>
        </w:r>
      </w:hyperlink>
      <w:r>
        <w:rPr>
          <w:color w:val="0080AC"/>
          <w:w w:val="120"/>
          <w:sz w:val="12"/>
        </w:rPr>
        <w:t xml:space="preserve"> </w:t>
      </w:r>
      <w:hyperlink r:id="rId4712">
        <w:r>
          <w:rPr>
            <w:color w:val="0080AC"/>
            <w:w w:val="120"/>
            <w:sz w:val="12"/>
          </w:rPr>
          <w:t>Yamamoto</w:t>
        </w:r>
      </w:hyperlink>
      <w:r>
        <w:rPr>
          <w:color w:val="0080AC"/>
          <w:w w:val="120"/>
          <w:sz w:val="12"/>
        </w:rPr>
        <w:t xml:space="preserve"> </w:t>
      </w:r>
      <w:hyperlink r:id="rId4713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w w:val="120"/>
          <w:sz w:val="12"/>
        </w:rPr>
        <w:t xml:space="preserve"> </w:t>
      </w:r>
      <w:hyperlink r:id="rId4714">
        <w:r>
          <w:rPr>
            <w:color w:val="0080AC"/>
            <w:w w:val="120"/>
            <w:sz w:val="12"/>
          </w:rPr>
          <w:t>Schweizer</w:t>
        </w:r>
      </w:hyperlink>
      <w:r>
        <w:rPr>
          <w:color w:val="0080AC"/>
          <w:w w:val="120"/>
          <w:sz w:val="12"/>
        </w:rPr>
        <w:t xml:space="preserve"> </w:t>
      </w:r>
      <w:hyperlink r:id="rId4715">
        <w:r>
          <w:rPr>
            <w:color w:val="0080AC"/>
            <w:w w:val="120"/>
            <w:sz w:val="12"/>
          </w:rPr>
          <w:t>KS,</w:t>
        </w:r>
      </w:hyperlink>
      <w:r>
        <w:rPr>
          <w:color w:val="0080AC"/>
          <w:w w:val="120"/>
          <w:sz w:val="12"/>
        </w:rPr>
        <w:t xml:space="preserve"> </w:t>
      </w:r>
      <w:hyperlink r:id="rId4716">
        <w:r>
          <w:rPr>
            <w:color w:val="0080AC"/>
            <w:w w:val="120"/>
            <w:sz w:val="12"/>
          </w:rPr>
          <w:t>Grest</w:t>
        </w:r>
      </w:hyperlink>
      <w:r>
        <w:rPr>
          <w:color w:val="0080AC"/>
          <w:w w:val="120"/>
          <w:sz w:val="12"/>
        </w:rPr>
        <w:t xml:space="preserve"> </w:t>
      </w:r>
      <w:hyperlink r:id="rId4717">
        <w:r>
          <w:rPr>
            <w:color w:val="0080AC"/>
            <w:w w:val="120"/>
            <w:sz w:val="12"/>
          </w:rPr>
          <w:t>GS,</w:t>
        </w:r>
      </w:hyperlink>
      <w:r>
        <w:rPr>
          <w:color w:val="0080AC"/>
          <w:w w:val="120"/>
          <w:sz w:val="12"/>
        </w:rPr>
        <w:t xml:space="preserve"> </w:t>
      </w:r>
      <w:hyperlink r:id="rId4718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w w:val="120"/>
          <w:sz w:val="12"/>
        </w:rPr>
        <w:t xml:space="preserve"> </w:t>
      </w:r>
      <w:hyperlink r:id="rId4719">
        <w:r>
          <w:rPr>
            <w:color w:val="0080AC"/>
            <w:w w:val="120"/>
            <w:sz w:val="12"/>
          </w:rPr>
          <w:t>SK.</w:t>
        </w:r>
      </w:hyperlink>
      <w:r>
        <w:rPr>
          <w:color w:val="0080AC"/>
          <w:w w:val="120"/>
          <w:sz w:val="12"/>
        </w:rPr>
        <w:t xml:space="preserve"> </w:t>
      </w:r>
      <w:hyperlink r:id="rId4720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721">
        <w:r>
          <w:rPr>
            <w:color w:val="0080AC"/>
            <w:w w:val="115"/>
            <w:sz w:val="12"/>
          </w:rPr>
          <w:t>diffusion</w:t>
        </w:r>
      </w:hyperlink>
      <w:r>
        <w:rPr>
          <w:color w:val="0080AC"/>
          <w:w w:val="115"/>
          <w:sz w:val="12"/>
        </w:rPr>
        <w:t xml:space="preserve"> </w:t>
      </w:r>
      <w:hyperlink r:id="rId4722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w w:val="115"/>
          <w:sz w:val="12"/>
        </w:rPr>
        <w:t xml:space="preserve"> </w:t>
      </w:r>
      <w:hyperlink r:id="rId4723">
        <w:r>
          <w:rPr>
            <w:color w:val="0080AC"/>
            <w:w w:val="115"/>
            <w:sz w:val="12"/>
          </w:rPr>
          <w:t>polymer</w:t>
        </w:r>
      </w:hyperlink>
      <w:r>
        <w:rPr>
          <w:color w:val="0080AC"/>
          <w:w w:val="115"/>
          <w:sz w:val="12"/>
        </w:rPr>
        <w:t xml:space="preserve"> </w:t>
      </w:r>
      <w:hyperlink r:id="rId4724">
        <w:r>
          <w:rPr>
            <w:color w:val="0080AC"/>
            <w:w w:val="115"/>
            <w:sz w:val="12"/>
          </w:rPr>
          <w:t>nanocomposites.</w:t>
        </w:r>
      </w:hyperlink>
      <w:r>
        <w:rPr>
          <w:color w:val="0080AC"/>
          <w:w w:val="115"/>
          <w:sz w:val="12"/>
        </w:rPr>
        <w:t xml:space="preserve"> </w:t>
      </w:r>
      <w:hyperlink r:id="rId4725">
        <w:r>
          <w:rPr>
            <w:color w:val="0080AC"/>
            <w:w w:val="115"/>
            <w:sz w:val="12"/>
          </w:rPr>
          <w:t>Phys</w:t>
        </w:r>
      </w:hyperlink>
      <w:r>
        <w:rPr>
          <w:color w:val="0080AC"/>
          <w:w w:val="115"/>
          <w:sz w:val="12"/>
        </w:rPr>
        <w:t xml:space="preserve"> </w:t>
      </w:r>
      <w:hyperlink r:id="rId4726">
        <w:r>
          <w:rPr>
            <w:color w:val="0080AC"/>
            <w:w w:val="115"/>
            <w:sz w:val="12"/>
          </w:rPr>
          <w:t>Rev</w:t>
        </w:r>
      </w:hyperlink>
      <w:r>
        <w:rPr>
          <w:color w:val="0080AC"/>
          <w:w w:val="115"/>
          <w:sz w:val="12"/>
        </w:rPr>
        <w:t xml:space="preserve"> </w:t>
      </w:r>
      <w:hyperlink r:id="rId4727">
        <w:r>
          <w:rPr>
            <w:color w:val="0080AC"/>
            <w:w w:val="115"/>
            <w:sz w:val="12"/>
          </w:rPr>
          <w:t>Lett</w:t>
        </w:r>
      </w:hyperlink>
      <w:r>
        <w:rPr>
          <w:color w:val="0080AC"/>
          <w:w w:val="115"/>
          <w:sz w:val="12"/>
        </w:rPr>
        <w:t xml:space="preserve"> </w:t>
      </w:r>
      <w:hyperlink r:id="rId4728">
        <w:r>
          <w:rPr>
            <w:color w:val="0080AC"/>
            <w:w w:val="115"/>
            <w:sz w:val="12"/>
          </w:rPr>
          <w:t>2014;112,</w:t>
        </w:r>
      </w:hyperlink>
      <w:r>
        <w:rPr>
          <w:color w:val="0080AC"/>
          <w:w w:val="115"/>
          <w:sz w:val="12"/>
        </w:rPr>
        <w:t xml:space="preserve"> </w:t>
      </w:r>
      <w:hyperlink r:id="rId4729">
        <w:r>
          <w:rPr>
            <w:color w:val="0080AC"/>
            <w:w w:val="115"/>
            <w:sz w:val="12"/>
          </w:rPr>
          <w:t>108301/1-5.</w:t>
        </w:r>
      </w:hyperlink>
    </w:p>
    <w:bookmarkStart w:id="253" w:name="_bookmark213"/>
    <w:bookmarkEnd w:id="253"/>
    <w:p w14:paraId="0508EAB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5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"http://refhub.elsevier.com/S0079-6700(20)30035-6/sbref1145" \h</w:instrText>
      </w:r>
      <w:r>
        <w:fldChar w:fldCharType="separate"/>
      </w:r>
      <w:r>
        <w:rPr>
          <w:color w:val="0080AC"/>
          <w:w w:val="120"/>
          <w:sz w:val="12"/>
        </w:rPr>
        <w:t>Liu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4730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1">
        <w:r>
          <w:rPr>
            <w:color w:val="0080AC"/>
            <w:w w:val="120"/>
            <w:sz w:val="12"/>
          </w:rPr>
          <w:t>Cao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2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3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4">
        <w:r>
          <w:rPr>
            <w:color w:val="0080AC"/>
            <w:w w:val="120"/>
            <w:sz w:val="12"/>
          </w:rPr>
          <w:t>L.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5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7">
        <w:r>
          <w:rPr>
            <w:color w:val="0080AC"/>
            <w:w w:val="120"/>
            <w:sz w:val="12"/>
          </w:rPr>
          <w:t>study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8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39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40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4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74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743">
        <w:r>
          <w:rPr>
            <w:color w:val="0080AC"/>
            <w:w w:val="120"/>
            <w:sz w:val="12"/>
          </w:rPr>
          <w:t>melts:</w:t>
        </w:r>
      </w:hyperlink>
      <w:r>
        <w:rPr>
          <w:color w:val="0080AC"/>
          <w:w w:val="120"/>
          <w:sz w:val="12"/>
        </w:rPr>
        <w:t xml:space="preserve"> </w:t>
      </w:r>
      <w:hyperlink r:id="rId4744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4745">
        <w:r>
          <w:rPr>
            <w:color w:val="0080AC"/>
            <w:w w:val="120"/>
            <w:sz w:val="12"/>
          </w:rPr>
          <w:t>test</w:t>
        </w:r>
      </w:hyperlink>
      <w:r>
        <w:rPr>
          <w:color w:val="0080AC"/>
          <w:w w:val="120"/>
          <w:sz w:val="12"/>
        </w:rPr>
        <w:t xml:space="preserve"> </w:t>
      </w:r>
      <w:hyperlink r:id="rId474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747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4748">
        <w:r>
          <w:rPr>
            <w:color w:val="0080AC"/>
            <w:w w:val="120"/>
            <w:sz w:val="12"/>
          </w:rPr>
          <w:t>Stokes-Einstein</w:t>
        </w:r>
      </w:hyperlink>
      <w:r>
        <w:rPr>
          <w:color w:val="0080AC"/>
          <w:w w:val="120"/>
          <w:sz w:val="12"/>
        </w:rPr>
        <w:t xml:space="preserve"> </w:t>
      </w:r>
      <w:hyperlink r:id="rId4749">
        <w:r>
          <w:rPr>
            <w:color w:val="0080AC"/>
            <w:w w:val="120"/>
            <w:sz w:val="12"/>
          </w:rPr>
          <w:t>law.</w:t>
        </w:r>
      </w:hyperlink>
      <w:r>
        <w:rPr>
          <w:color w:val="0080AC"/>
          <w:w w:val="120"/>
          <w:sz w:val="12"/>
        </w:rPr>
        <w:t xml:space="preserve"> </w:t>
      </w:r>
      <w:hyperlink r:id="rId4750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751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752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753">
        <w:r>
          <w:rPr>
            <w:color w:val="0080AC"/>
            <w:w w:val="120"/>
            <w:sz w:val="12"/>
          </w:rPr>
          <w:t>C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754">
        <w:r>
          <w:rPr>
            <w:color w:val="0080AC"/>
            <w:spacing w:val="-2"/>
            <w:w w:val="120"/>
            <w:sz w:val="12"/>
          </w:rPr>
          <w:t>2008;112:6653–61.</w:t>
        </w:r>
      </w:hyperlink>
    </w:p>
    <w:bookmarkStart w:id="254" w:name="_bookmark215"/>
    <w:bookmarkEnd w:id="254"/>
    <w:p w14:paraId="4220516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72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"http://refhub.elsevier.com/S0079-6700(20)30035-6/sbref1150" \h</w:instrText>
      </w:r>
      <w:r>
        <w:fldChar w:fldCharType="separate"/>
      </w:r>
      <w:r>
        <w:rPr>
          <w:color w:val="0080AC"/>
          <w:w w:val="120"/>
          <w:sz w:val="12"/>
        </w:rPr>
        <w:t>Ge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4755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56">
        <w:r>
          <w:rPr>
            <w:color w:val="0080AC"/>
            <w:w w:val="120"/>
            <w:sz w:val="12"/>
          </w:rPr>
          <w:t>Kalathi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57">
        <w:r>
          <w:rPr>
            <w:color w:val="0080AC"/>
            <w:w w:val="120"/>
            <w:sz w:val="12"/>
          </w:rPr>
          <w:t>JT,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58">
        <w:r>
          <w:rPr>
            <w:color w:val="0080AC"/>
            <w:w w:val="120"/>
            <w:sz w:val="12"/>
          </w:rPr>
          <w:t>Halverson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59">
        <w:r>
          <w:rPr>
            <w:color w:val="0080AC"/>
            <w:w w:val="120"/>
            <w:sz w:val="12"/>
          </w:rPr>
          <w:t>JD,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60">
        <w:r>
          <w:rPr>
            <w:color w:val="0080AC"/>
            <w:w w:val="120"/>
            <w:sz w:val="12"/>
          </w:rPr>
          <w:t>Grest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61">
        <w:r>
          <w:rPr>
            <w:color w:val="0080AC"/>
            <w:w w:val="120"/>
            <w:sz w:val="12"/>
          </w:rPr>
          <w:t>GS,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62">
        <w:r>
          <w:rPr>
            <w:color w:val="0080AC"/>
            <w:w w:val="120"/>
            <w:sz w:val="12"/>
          </w:rPr>
          <w:t>Rubinstein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63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64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65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55" w:name="_bookmark214"/>
      <w:bookmarkEnd w:id="255"/>
      <w:r>
        <w:fldChar w:fldCharType="begin"/>
      </w:r>
      <w:r>
        <w:instrText>HYPERLINK "http://refhub.elsevier.com/S0079-6700(20)30035-6/sbref1150" \h</w:instrText>
      </w:r>
      <w:r>
        <w:fldChar w:fldCharType="separate"/>
      </w:r>
      <w:r>
        <w:rPr>
          <w:color w:val="0080AC"/>
          <w:w w:val="120"/>
          <w:sz w:val="12"/>
        </w:rPr>
        <w:t>in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766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4767">
        <w:r>
          <w:rPr>
            <w:color w:val="0080AC"/>
            <w:w w:val="120"/>
            <w:sz w:val="12"/>
          </w:rPr>
          <w:t>melts</w:t>
        </w:r>
      </w:hyperlink>
      <w:r>
        <w:rPr>
          <w:color w:val="0080AC"/>
          <w:w w:val="120"/>
          <w:sz w:val="12"/>
        </w:rPr>
        <w:t xml:space="preserve"> </w:t>
      </w:r>
      <w:hyperlink r:id="rId476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769">
        <w:r>
          <w:rPr>
            <w:color w:val="0080AC"/>
            <w:w w:val="120"/>
            <w:sz w:val="12"/>
          </w:rPr>
          <w:t>linear</w:t>
        </w:r>
      </w:hyperlink>
      <w:r>
        <w:rPr>
          <w:color w:val="0080AC"/>
          <w:w w:val="120"/>
          <w:sz w:val="12"/>
        </w:rPr>
        <w:t xml:space="preserve"> </w:t>
      </w:r>
      <w:hyperlink r:id="rId477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4771">
        <w:r>
          <w:rPr>
            <w:color w:val="0080AC"/>
            <w:w w:val="120"/>
            <w:sz w:val="12"/>
          </w:rPr>
          <w:t>nonconcatenated</w:t>
        </w:r>
      </w:hyperlink>
      <w:r>
        <w:rPr>
          <w:color w:val="0080AC"/>
          <w:w w:val="120"/>
          <w:sz w:val="12"/>
        </w:rPr>
        <w:t xml:space="preserve"> </w:t>
      </w:r>
      <w:hyperlink r:id="rId4772">
        <w:r>
          <w:rPr>
            <w:color w:val="0080AC"/>
            <w:w w:val="120"/>
            <w:sz w:val="12"/>
          </w:rPr>
          <w:t>ring</w:t>
        </w:r>
      </w:hyperlink>
      <w:r>
        <w:rPr>
          <w:color w:val="0080AC"/>
          <w:w w:val="120"/>
          <w:sz w:val="12"/>
        </w:rPr>
        <w:t xml:space="preserve"> </w:t>
      </w:r>
      <w:hyperlink r:id="rId4773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774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75">
        <w:r>
          <w:rPr>
            <w:color w:val="0080AC"/>
            <w:w w:val="120"/>
            <w:sz w:val="12"/>
          </w:rPr>
          <w:t>2017;50:1749–54.</w:t>
        </w:r>
      </w:hyperlink>
    </w:p>
    <w:bookmarkStart w:id="256" w:name="_bookmark216"/>
    <w:bookmarkEnd w:id="256"/>
    <w:p w14:paraId="6CE0CD9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36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"http://refhub.elsevier.com/S0079-6700(20)30035-6/sbref1155" \h</w:instrText>
      </w:r>
      <w:r>
        <w:fldChar w:fldCharType="separate"/>
      </w:r>
      <w:r>
        <w:rPr>
          <w:color w:val="0080AC"/>
          <w:w w:val="120"/>
          <w:sz w:val="12"/>
        </w:rPr>
        <w:t>Medidhi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4776">
        <w:r>
          <w:rPr>
            <w:color w:val="0080AC"/>
            <w:w w:val="120"/>
            <w:sz w:val="12"/>
          </w:rPr>
          <w:t>KR,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77">
        <w:r>
          <w:rPr>
            <w:color w:val="0080AC"/>
            <w:w w:val="120"/>
            <w:sz w:val="12"/>
          </w:rPr>
          <w:t>Padmanabhan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78">
        <w:r>
          <w:rPr>
            <w:color w:val="0080AC"/>
            <w:w w:val="120"/>
            <w:sz w:val="12"/>
          </w:rPr>
          <w:t>V.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79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8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81">
        <w:r>
          <w:rPr>
            <w:color w:val="0080AC"/>
            <w:w w:val="120"/>
            <w:sz w:val="12"/>
          </w:rPr>
          <w:t>polymer-grafted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782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78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784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4785">
        <w:r>
          <w:rPr>
            <w:color w:val="0080AC"/>
            <w:w w:val="120"/>
            <w:sz w:val="12"/>
          </w:rPr>
          <w:t>homopolymer</w:t>
        </w:r>
      </w:hyperlink>
      <w:r>
        <w:rPr>
          <w:color w:val="0080AC"/>
          <w:w w:val="120"/>
          <w:sz w:val="12"/>
        </w:rPr>
        <w:t xml:space="preserve"> </w:t>
      </w:r>
      <w:hyperlink r:id="rId4786">
        <w:r>
          <w:rPr>
            <w:color w:val="0080AC"/>
            <w:w w:val="120"/>
            <w:sz w:val="12"/>
          </w:rPr>
          <w:t>matrix.</w:t>
        </w:r>
      </w:hyperlink>
      <w:r>
        <w:rPr>
          <w:color w:val="0080AC"/>
          <w:w w:val="120"/>
          <w:sz w:val="12"/>
        </w:rPr>
        <w:t xml:space="preserve"> </w:t>
      </w:r>
      <w:hyperlink r:id="rId4787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788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789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790">
        <w:r>
          <w:rPr>
            <w:color w:val="0080AC"/>
            <w:w w:val="120"/>
            <w:sz w:val="12"/>
          </w:rPr>
          <w:t>2019;150,</w:t>
        </w:r>
      </w:hyperlink>
      <w:r>
        <w:rPr>
          <w:color w:val="0080AC"/>
          <w:w w:val="120"/>
          <w:sz w:val="12"/>
        </w:rPr>
        <w:t xml:space="preserve"> </w:t>
      </w:r>
      <w:hyperlink r:id="rId4791">
        <w:r>
          <w:rPr>
            <w:color w:val="0080AC"/>
            <w:w w:val="120"/>
            <w:sz w:val="12"/>
          </w:rPr>
          <w:t>044905/1-7.</w:t>
        </w:r>
      </w:hyperlink>
    </w:p>
    <w:bookmarkStart w:id="257" w:name="_bookmark218"/>
    <w:bookmarkEnd w:id="257"/>
    <w:p w14:paraId="073BF18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91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"http://refhub.elsevier.com/S0079-6700(20)30035-6/sbref1160" \h</w:instrText>
      </w:r>
      <w:r>
        <w:fldChar w:fldCharType="separate"/>
      </w:r>
      <w:r>
        <w:rPr>
          <w:color w:val="0080AC"/>
          <w:w w:val="120"/>
          <w:sz w:val="12"/>
        </w:rPr>
        <w:t>Chen</w:t>
      </w:r>
      <w:r>
        <w:fldChar w:fldCharType="end"/>
      </w:r>
      <w:r>
        <w:rPr>
          <w:color w:val="0080AC"/>
          <w:spacing w:val="-6"/>
          <w:w w:val="120"/>
          <w:sz w:val="12"/>
        </w:rPr>
        <w:t xml:space="preserve"> </w:t>
      </w:r>
      <w:hyperlink r:id="rId4792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93">
        <w:r>
          <w:rPr>
            <w:color w:val="0080AC"/>
            <w:w w:val="120"/>
            <w:sz w:val="12"/>
          </w:rPr>
          <w:t>Qian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94">
        <w:r>
          <w:rPr>
            <w:color w:val="0080AC"/>
            <w:w w:val="120"/>
            <w:sz w:val="12"/>
          </w:rPr>
          <w:t>HJ,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95">
        <w:r>
          <w:rPr>
            <w:color w:val="0080AC"/>
            <w:w w:val="120"/>
            <w:sz w:val="12"/>
          </w:rPr>
          <w:t>Lu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96">
        <w:r>
          <w:rPr>
            <w:color w:val="0080AC"/>
            <w:w w:val="120"/>
            <w:sz w:val="12"/>
          </w:rPr>
          <w:t>ZY.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97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98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79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800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80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802">
        <w:r>
          <w:rPr>
            <w:color w:val="0080AC"/>
            <w:w w:val="120"/>
            <w:sz w:val="12"/>
          </w:rPr>
          <w:t>its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803">
        <w:r>
          <w:rPr>
            <w:color w:val="0080AC"/>
            <w:w w:val="120"/>
            <w:sz w:val="12"/>
          </w:rPr>
          <w:t>coupling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58" w:name="_bookmark217"/>
      <w:bookmarkEnd w:id="258"/>
      <w:r>
        <w:fldChar w:fldCharType="begin"/>
      </w:r>
      <w:r>
        <w:instrText>HYPERLINK "http://refhub.elsevier.com/S0079-6700(20)30035-6/sbref1160" \h</w:instrText>
      </w:r>
      <w:r>
        <w:fldChar w:fldCharType="separate"/>
      </w:r>
      <w:r>
        <w:rPr>
          <w:color w:val="0080AC"/>
          <w:w w:val="120"/>
          <w:sz w:val="12"/>
        </w:rPr>
        <w:t>with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804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w w:val="120"/>
          <w:sz w:val="12"/>
        </w:rPr>
        <w:t xml:space="preserve"> </w:t>
      </w:r>
      <w:hyperlink r:id="rId4805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80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807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4808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809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810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811">
        <w:r>
          <w:rPr>
            <w:color w:val="0080AC"/>
            <w:spacing w:val="-2"/>
            <w:w w:val="120"/>
            <w:sz w:val="12"/>
          </w:rPr>
          <w:t>2017;687:96–100.</w:t>
        </w:r>
      </w:hyperlink>
    </w:p>
    <w:bookmarkStart w:id="259" w:name="_bookmark220"/>
    <w:bookmarkEnd w:id="259"/>
    <w:p w14:paraId="21AD693D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432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"http://refhub.elsevier.com/S0079-6700(20)30035-6/sbref1165" \h</w:instrText>
      </w:r>
      <w:r>
        <w:fldChar w:fldCharType="separate"/>
      </w:r>
      <w:r>
        <w:rPr>
          <w:color w:val="0080AC"/>
          <w:w w:val="120"/>
          <w:sz w:val="12"/>
        </w:rPr>
        <w:t>Karatrantos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4812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13">
        <w:r>
          <w:rPr>
            <w:color w:val="0080AC"/>
            <w:w w:val="120"/>
            <w:sz w:val="12"/>
          </w:rPr>
          <w:t>Composto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14">
        <w:r>
          <w:rPr>
            <w:color w:val="0080AC"/>
            <w:w w:val="120"/>
            <w:sz w:val="12"/>
          </w:rPr>
          <w:t>RJ,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15">
        <w:r>
          <w:rPr>
            <w:color w:val="0080AC"/>
            <w:w w:val="120"/>
            <w:sz w:val="12"/>
          </w:rPr>
          <w:t>Winey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16">
        <w:r>
          <w:rPr>
            <w:color w:val="0080AC"/>
            <w:w w:val="120"/>
            <w:sz w:val="12"/>
          </w:rPr>
          <w:t>KI,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17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18">
        <w:r>
          <w:rPr>
            <w:color w:val="0080AC"/>
            <w:w w:val="120"/>
            <w:sz w:val="12"/>
          </w:rPr>
          <w:t>N.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19">
        <w:r>
          <w:rPr>
            <w:color w:val="0080AC"/>
            <w:w w:val="120"/>
            <w:sz w:val="12"/>
          </w:rPr>
          <w:t>Nanorod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20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2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60" w:name="_bookmark219"/>
      <w:bookmarkEnd w:id="260"/>
      <w:r>
        <w:fldChar w:fldCharType="begin"/>
      </w:r>
      <w:r>
        <w:instrText>HYPERLINK "http://refhub.elsevier.com/S0079-6700(20)30035-6/sbref1165" \h</w:instrText>
      </w:r>
      <w:r>
        <w:fldChar w:fldCharType="separate"/>
      </w:r>
      <w:r>
        <w:rPr>
          <w:color w:val="0080AC"/>
          <w:w w:val="120"/>
          <w:sz w:val="12"/>
        </w:rPr>
        <w:t>polymer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822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w w:val="120"/>
          <w:sz w:val="12"/>
        </w:rPr>
        <w:t xml:space="preserve"> </w:t>
      </w:r>
      <w:hyperlink r:id="rId4823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w w:val="120"/>
          <w:sz w:val="12"/>
        </w:rPr>
        <w:t xml:space="preserve"> </w:t>
      </w:r>
      <w:hyperlink r:id="rId4824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w w:val="120"/>
          <w:sz w:val="12"/>
        </w:rPr>
        <w:t xml:space="preserve"> </w:t>
      </w:r>
      <w:hyperlink r:id="rId482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4826">
        <w:r>
          <w:rPr>
            <w:color w:val="0080AC"/>
            <w:w w:val="120"/>
            <w:sz w:val="12"/>
          </w:rPr>
          <w:t>simulations.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827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828">
        <w:r>
          <w:rPr>
            <w:color w:val="0080AC"/>
            <w:w w:val="120"/>
            <w:sz w:val="12"/>
          </w:rPr>
          <w:t>2019;52:2513–20.</w:t>
        </w:r>
      </w:hyperlink>
    </w:p>
    <w:bookmarkStart w:id="261" w:name="_bookmark222"/>
    <w:bookmarkEnd w:id="261"/>
    <w:p w14:paraId="14AB0E8C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21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"http://refhub.elsevier.com/S0079-6700(20)30035-6/sbref1170" \h</w:instrText>
      </w:r>
      <w:r>
        <w:fldChar w:fldCharType="separate"/>
      </w:r>
      <w:r>
        <w:rPr>
          <w:color w:val="0080AC"/>
          <w:w w:val="120"/>
          <w:sz w:val="12"/>
        </w:rPr>
        <w:t>Tuteja</w:t>
      </w:r>
      <w:r>
        <w:fldChar w:fldCharType="end"/>
      </w:r>
      <w:r>
        <w:rPr>
          <w:color w:val="0080AC"/>
          <w:spacing w:val="-5"/>
          <w:w w:val="120"/>
          <w:sz w:val="12"/>
        </w:rPr>
        <w:t xml:space="preserve"> </w:t>
      </w:r>
      <w:hyperlink r:id="rId482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0">
        <w:r>
          <w:rPr>
            <w:color w:val="0080AC"/>
            <w:w w:val="120"/>
            <w:sz w:val="12"/>
          </w:rPr>
          <w:t>Mackay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1">
        <w:r>
          <w:rPr>
            <w:color w:val="0080AC"/>
            <w:w w:val="120"/>
            <w:sz w:val="12"/>
          </w:rPr>
          <w:t>ME,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2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4">
        <w:r>
          <w:rPr>
            <w:color w:val="0080AC"/>
            <w:w w:val="120"/>
            <w:sz w:val="12"/>
          </w:rPr>
          <w:t>Asokan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5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6">
        <w:r>
          <w:rPr>
            <w:color w:val="0080AC"/>
            <w:w w:val="120"/>
            <w:sz w:val="12"/>
          </w:rPr>
          <w:t>Wong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7">
        <w:r>
          <w:rPr>
            <w:color w:val="0080AC"/>
            <w:w w:val="120"/>
            <w:sz w:val="12"/>
          </w:rPr>
          <w:t>MS.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8">
        <w:r>
          <w:rPr>
            <w:color w:val="0080AC"/>
            <w:w w:val="120"/>
            <w:sz w:val="12"/>
          </w:rPr>
          <w:t>Breakdown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3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840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62" w:name="_bookmark221"/>
      <w:bookmarkEnd w:id="262"/>
      <w:r>
        <w:fldChar w:fldCharType="begin"/>
      </w:r>
      <w:r>
        <w:instrText>HYPERLINK "http://refhub.elsevier.com/S0079-6700(20)30035-6/sbref1170" \h</w:instrText>
      </w:r>
      <w:r>
        <w:fldChar w:fldCharType="separate"/>
      </w:r>
      <w:r>
        <w:rPr>
          <w:color w:val="0080AC"/>
          <w:w w:val="120"/>
          <w:sz w:val="12"/>
        </w:rPr>
        <w:t>continuum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4841">
        <w:r>
          <w:rPr>
            <w:color w:val="0080AC"/>
            <w:w w:val="120"/>
            <w:sz w:val="12"/>
          </w:rPr>
          <w:t>Stokes-</w:t>
        </w:r>
      </w:hyperlink>
      <w:r>
        <w:rPr>
          <w:color w:val="0080AC"/>
          <w:w w:val="120"/>
          <w:sz w:val="12"/>
        </w:rPr>
        <w:t xml:space="preserve"> </w:t>
      </w:r>
      <w:hyperlink r:id="rId4842">
        <w:r>
          <w:rPr>
            <w:color w:val="0080AC"/>
            <w:w w:val="120"/>
            <w:sz w:val="12"/>
          </w:rPr>
          <w:t>Einstein</w:t>
        </w:r>
      </w:hyperlink>
      <w:r>
        <w:rPr>
          <w:color w:val="0080AC"/>
          <w:w w:val="120"/>
          <w:sz w:val="12"/>
        </w:rPr>
        <w:t xml:space="preserve"> </w:t>
      </w:r>
      <w:hyperlink r:id="rId4843">
        <w:r>
          <w:rPr>
            <w:color w:val="0080AC"/>
            <w:w w:val="120"/>
            <w:sz w:val="12"/>
          </w:rPr>
          <w:t>relation</w:t>
        </w:r>
      </w:hyperlink>
      <w:r>
        <w:rPr>
          <w:color w:val="0080AC"/>
          <w:w w:val="120"/>
          <w:sz w:val="12"/>
        </w:rPr>
        <w:t xml:space="preserve"> </w:t>
      </w:r>
      <w:hyperlink r:id="rId4844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w w:val="120"/>
          <w:sz w:val="12"/>
        </w:rPr>
        <w:t xml:space="preserve"> </w:t>
      </w:r>
      <w:hyperlink r:id="rId4845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4846">
        <w:r>
          <w:rPr>
            <w:color w:val="0080AC"/>
            <w:w w:val="120"/>
            <w:sz w:val="12"/>
          </w:rPr>
          <w:t>diffusion.</w:t>
        </w:r>
      </w:hyperlink>
      <w:r>
        <w:rPr>
          <w:color w:val="0080AC"/>
          <w:w w:val="120"/>
          <w:sz w:val="12"/>
        </w:rPr>
        <w:t xml:space="preserve"> </w:t>
      </w:r>
      <w:hyperlink r:id="rId4847">
        <w:r>
          <w:rPr>
            <w:color w:val="0080AC"/>
            <w:w w:val="120"/>
            <w:sz w:val="12"/>
          </w:rPr>
          <w:t>Nano</w:t>
        </w:r>
      </w:hyperlink>
      <w:r>
        <w:rPr>
          <w:color w:val="0080AC"/>
          <w:w w:val="120"/>
          <w:sz w:val="12"/>
        </w:rPr>
        <w:t xml:space="preserve"> </w:t>
      </w:r>
      <w:hyperlink r:id="rId4848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849">
        <w:r>
          <w:rPr>
            <w:color w:val="0080AC"/>
            <w:spacing w:val="-2"/>
            <w:w w:val="120"/>
            <w:sz w:val="12"/>
          </w:rPr>
          <w:t>2007;7:1276–81.</w:t>
        </w:r>
      </w:hyperlink>
    </w:p>
    <w:bookmarkStart w:id="263" w:name="_bookmark223"/>
    <w:bookmarkEnd w:id="263"/>
    <w:p w14:paraId="0159CBF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785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"http://refhub.elsevier.com/S0079-6700(20)30035-6/sbref1175" \h</w:instrText>
      </w:r>
      <w:r>
        <w:fldChar w:fldCharType="separate"/>
      </w:r>
      <w:r>
        <w:rPr>
          <w:color w:val="0080AC"/>
          <w:w w:val="120"/>
          <w:sz w:val="12"/>
        </w:rPr>
        <w:t>Grabowski</w:t>
      </w:r>
      <w:r>
        <w:fldChar w:fldCharType="end"/>
      </w:r>
      <w:r>
        <w:rPr>
          <w:color w:val="0080AC"/>
          <w:spacing w:val="-7"/>
          <w:w w:val="120"/>
          <w:sz w:val="12"/>
        </w:rPr>
        <w:t xml:space="preserve"> </w:t>
      </w:r>
      <w:hyperlink r:id="rId4850">
        <w:r>
          <w:rPr>
            <w:color w:val="0080AC"/>
            <w:w w:val="120"/>
            <w:sz w:val="12"/>
          </w:rPr>
          <w:t>CA,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851">
        <w:r>
          <w:rPr>
            <w:color w:val="0080AC"/>
            <w:w w:val="120"/>
            <w:sz w:val="12"/>
          </w:rPr>
          <w:t>Adhikary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852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853">
        <w:r>
          <w:rPr>
            <w:color w:val="0080AC"/>
            <w:w w:val="120"/>
            <w:sz w:val="12"/>
          </w:rPr>
          <w:t>Mukhopadhyay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854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85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85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4857">
        <w:r>
          <w:rPr>
            <w:color w:val="0080AC"/>
            <w:w w:val="120"/>
            <w:sz w:val="12"/>
          </w:rPr>
          <w:t>gold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858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485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860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486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862">
        <w:r>
          <w:rPr>
            <w:color w:val="0080AC"/>
            <w:w w:val="120"/>
            <w:sz w:val="12"/>
          </w:rPr>
          <w:t>melt.</w:t>
        </w:r>
      </w:hyperlink>
      <w:r>
        <w:rPr>
          <w:color w:val="0080AC"/>
          <w:w w:val="120"/>
          <w:sz w:val="12"/>
        </w:rPr>
        <w:t xml:space="preserve"> </w:t>
      </w:r>
      <w:hyperlink r:id="rId4863">
        <w:r>
          <w:rPr>
            <w:color w:val="0080AC"/>
            <w:w w:val="120"/>
            <w:sz w:val="12"/>
          </w:rPr>
          <w:t>Appl</w:t>
        </w:r>
      </w:hyperlink>
      <w:r>
        <w:rPr>
          <w:color w:val="0080AC"/>
          <w:w w:val="120"/>
          <w:sz w:val="12"/>
        </w:rPr>
        <w:t xml:space="preserve"> </w:t>
      </w:r>
      <w:hyperlink r:id="rId4864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865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4866">
        <w:r>
          <w:rPr>
            <w:color w:val="0080AC"/>
            <w:w w:val="120"/>
            <w:sz w:val="12"/>
          </w:rPr>
          <w:t>2009;94:1–4.</w:t>
        </w:r>
      </w:hyperlink>
    </w:p>
    <w:p w14:paraId="6CF31BB8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0" w:line="271" w:lineRule="auto"/>
        <w:ind w:right="5" w:hanging="392"/>
        <w:jc w:val="left"/>
        <w:rPr>
          <w:sz w:val="12"/>
        </w:rPr>
      </w:pPr>
      <w:hyperlink r:id="rId4867">
        <w:r>
          <w:rPr>
            <w:color w:val="0080AC"/>
            <w:w w:val="120"/>
            <w:sz w:val="12"/>
          </w:rPr>
          <w:t>Lin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68">
        <w:r>
          <w:rPr>
            <w:color w:val="0080AC"/>
            <w:w w:val="120"/>
            <w:sz w:val="12"/>
          </w:rPr>
          <w:t>CC,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69">
        <w:r>
          <w:rPr>
            <w:color w:val="0080AC"/>
            <w:w w:val="120"/>
            <w:sz w:val="12"/>
          </w:rPr>
          <w:t>Griffin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0">
        <w:r>
          <w:rPr>
            <w:color w:val="0080AC"/>
            <w:w w:val="120"/>
            <w:sz w:val="12"/>
          </w:rPr>
          <w:t>PJ,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1">
        <w:r>
          <w:rPr>
            <w:color w:val="0080AC"/>
            <w:w w:val="120"/>
            <w:sz w:val="12"/>
          </w:rPr>
          <w:t>Chao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2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3">
        <w:r>
          <w:rPr>
            <w:color w:val="0080AC"/>
            <w:w w:val="120"/>
            <w:sz w:val="12"/>
          </w:rPr>
          <w:t>Hore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4">
        <w:r>
          <w:rPr>
            <w:color w:val="0080AC"/>
            <w:w w:val="120"/>
            <w:sz w:val="12"/>
          </w:rPr>
          <w:t>MJA,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5">
        <w:r>
          <w:rPr>
            <w:color w:val="0080AC"/>
            <w:w w:val="120"/>
            <w:sz w:val="12"/>
          </w:rPr>
          <w:t>Ohno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6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7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8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7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8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81">
        <w:r>
          <w:rPr>
            <w:color w:val="0080AC"/>
            <w:w w:val="120"/>
            <w:sz w:val="12"/>
          </w:rPr>
          <w:t>Grafted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488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883">
        <w:r>
          <w:rPr>
            <w:color w:val="0080AC"/>
            <w:w w:val="120"/>
            <w:sz w:val="12"/>
          </w:rPr>
          <w:t>chains</w:t>
        </w:r>
      </w:hyperlink>
      <w:r>
        <w:rPr>
          <w:color w:val="0080AC"/>
          <w:w w:val="120"/>
          <w:sz w:val="12"/>
        </w:rPr>
        <w:t xml:space="preserve"> </w:t>
      </w:r>
      <w:hyperlink r:id="rId4884">
        <w:r>
          <w:rPr>
            <w:color w:val="0080AC"/>
            <w:w w:val="120"/>
            <w:sz w:val="12"/>
          </w:rPr>
          <w:t>suppress</w:t>
        </w:r>
      </w:hyperlink>
      <w:r>
        <w:rPr>
          <w:color w:val="0080AC"/>
          <w:w w:val="120"/>
          <w:sz w:val="12"/>
        </w:rPr>
        <w:t xml:space="preserve"> </w:t>
      </w:r>
      <w:hyperlink r:id="rId4885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488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88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888">
        <w:r>
          <w:rPr>
            <w:color w:val="0080AC"/>
            <w:w w:val="120"/>
            <w:sz w:val="12"/>
          </w:rPr>
          <w:t>athermal</w:t>
        </w:r>
      </w:hyperlink>
      <w:r>
        <w:rPr>
          <w:color w:val="0080AC"/>
          <w:w w:val="120"/>
          <w:sz w:val="12"/>
        </w:rPr>
        <w:t xml:space="preserve"> </w:t>
      </w:r>
      <w:hyperlink r:id="rId4889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890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w w:val="120"/>
          <w:sz w:val="12"/>
        </w:rPr>
        <w:t xml:space="preserve"> </w:t>
      </w:r>
      <w:hyperlink r:id="rId4891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892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893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4894">
        <w:r>
          <w:rPr>
            <w:color w:val="0080AC"/>
            <w:w w:val="120"/>
            <w:sz w:val="12"/>
          </w:rPr>
          <w:t>2017;146,</w:t>
        </w:r>
      </w:hyperlink>
      <w:r>
        <w:rPr>
          <w:color w:val="0080AC"/>
          <w:w w:val="120"/>
          <w:sz w:val="12"/>
        </w:rPr>
        <w:t xml:space="preserve"> </w:t>
      </w:r>
      <w:hyperlink r:id="rId4895">
        <w:r>
          <w:rPr>
            <w:color w:val="0080AC"/>
            <w:w w:val="120"/>
            <w:sz w:val="12"/>
          </w:rPr>
          <w:t>203332/1-8.</w:t>
        </w:r>
      </w:hyperlink>
    </w:p>
    <w:p w14:paraId="457B633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11" w:line="271" w:lineRule="auto"/>
        <w:ind w:right="367" w:hanging="392"/>
        <w:jc w:val="left"/>
        <w:rPr>
          <w:sz w:val="12"/>
        </w:rPr>
      </w:pPr>
      <w:r>
        <w:br w:type="column"/>
      </w:r>
      <w:hyperlink r:id="rId4896">
        <w:r>
          <w:rPr>
            <w:color w:val="0080AC"/>
            <w:w w:val="115"/>
            <w:sz w:val="12"/>
          </w:rPr>
          <w:t>Kim</w:t>
        </w:r>
      </w:hyperlink>
      <w:r>
        <w:rPr>
          <w:color w:val="0080AC"/>
          <w:w w:val="115"/>
          <w:sz w:val="12"/>
        </w:rPr>
        <w:t xml:space="preserve"> </w:t>
      </w:r>
      <w:hyperlink r:id="rId4897">
        <w:r>
          <w:rPr>
            <w:color w:val="0080AC"/>
            <w:w w:val="115"/>
            <w:sz w:val="12"/>
          </w:rPr>
          <w:t>MJ,</w:t>
        </w:r>
      </w:hyperlink>
      <w:r>
        <w:rPr>
          <w:color w:val="0080AC"/>
          <w:w w:val="115"/>
          <w:sz w:val="12"/>
        </w:rPr>
        <w:t xml:space="preserve"> </w:t>
      </w:r>
      <w:hyperlink r:id="rId4898">
        <w:r>
          <w:rPr>
            <w:color w:val="0080AC"/>
            <w:w w:val="115"/>
            <w:sz w:val="12"/>
          </w:rPr>
          <w:t>Cho</w:t>
        </w:r>
      </w:hyperlink>
      <w:r>
        <w:rPr>
          <w:color w:val="0080AC"/>
          <w:w w:val="115"/>
          <w:sz w:val="12"/>
        </w:rPr>
        <w:t xml:space="preserve"> </w:t>
      </w:r>
      <w:hyperlink r:id="rId4899">
        <w:r>
          <w:rPr>
            <w:color w:val="0080AC"/>
            <w:w w:val="115"/>
            <w:sz w:val="12"/>
          </w:rPr>
          <w:t>HW,</w:t>
        </w:r>
      </w:hyperlink>
      <w:r>
        <w:rPr>
          <w:color w:val="0080AC"/>
          <w:w w:val="115"/>
          <w:sz w:val="12"/>
        </w:rPr>
        <w:t xml:space="preserve"> </w:t>
      </w:r>
      <w:hyperlink r:id="rId4900">
        <w:r>
          <w:rPr>
            <w:color w:val="0080AC"/>
            <w:w w:val="115"/>
            <w:sz w:val="12"/>
          </w:rPr>
          <w:t>Kim</w:t>
        </w:r>
      </w:hyperlink>
      <w:r>
        <w:rPr>
          <w:color w:val="0080AC"/>
          <w:w w:val="115"/>
          <w:sz w:val="12"/>
        </w:rPr>
        <w:t xml:space="preserve"> </w:t>
      </w:r>
      <w:hyperlink r:id="rId4901">
        <w:r>
          <w:rPr>
            <w:color w:val="0080AC"/>
            <w:w w:val="115"/>
            <w:sz w:val="12"/>
          </w:rPr>
          <w:t>MJ,</w:t>
        </w:r>
      </w:hyperlink>
      <w:r>
        <w:rPr>
          <w:color w:val="0080AC"/>
          <w:w w:val="115"/>
          <w:sz w:val="12"/>
        </w:rPr>
        <w:t xml:space="preserve"> </w:t>
      </w:r>
      <w:hyperlink r:id="rId4902">
        <w:r>
          <w:rPr>
            <w:color w:val="0080AC"/>
            <w:w w:val="115"/>
            <w:sz w:val="12"/>
          </w:rPr>
          <w:t>Kim</w:t>
        </w:r>
      </w:hyperlink>
      <w:r>
        <w:rPr>
          <w:color w:val="0080AC"/>
          <w:w w:val="115"/>
          <w:sz w:val="12"/>
        </w:rPr>
        <w:t xml:space="preserve"> </w:t>
      </w:r>
      <w:hyperlink r:id="rId4903">
        <w:r>
          <w:rPr>
            <w:color w:val="0080AC"/>
            <w:w w:val="115"/>
            <w:sz w:val="12"/>
          </w:rPr>
          <w:t>H,</w:t>
        </w:r>
      </w:hyperlink>
      <w:r>
        <w:rPr>
          <w:color w:val="0080AC"/>
          <w:w w:val="115"/>
          <w:sz w:val="12"/>
        </w:rPr>
        <w:t xml:space="preserve"> </w:t>
      </w:r>
      <w:hyperlink r:id="rId4904">
        <w:r>
          <w:rPr>
            <w:color w:val="0080AC"/>
            <w:w w:val="115"/>
            <w:sz w:val="12"/>
          </w:rPr>
          <w:t>Sung</w:t>
        </w:r>
      </w:hyperlink>
      <w:r>
        <w:rPr>
          <w:color w:val="0080AC"/>
          <w:w w:val="115"/>
          <w:sz w:val="12"/>
        </w:rPr>
        <w:t xml:space="preserve"> </w:t>
      </w:r>
      <w:hyperlink r:id="rId4905">
        <w:r>
          <w:rPr>
            <w:color w:val="0080AC"/>
            <w:w w:val="115"/>
            <w:sz w:val="12"/>
          </w:rPr>
          <w:t>BJ.</w:t>
        </w:r>
      </w:hyperlink>
      <w:r>
        <w:rPr>
          <w:color w:val="0080AC"/>
          <w:w w:val="115"/>
          <w:sz w:val="12"/>
        </w:rPr>
        <w:t xml:space="preserve"> </w:t>
      </w:r>
      <w:hyperlink r:id="rId4906">
        <w:r>
          <w:rPr>
            <w:color w:val="0080AC"/>
            <w:w w:val="115"/>
            <w:sz w:val="12"/>
          </w:rPr>
          <w:t>Translational</w:t>
        </w:r>
      </w:hyperlink>
      <w:r>
        <w:rPr>
          <w:color w:val="0080AC"/>
          <w:w w:val="115"/>
          <w:sz w:val="12"/>
        </w:rPr>
        <w:t xml:space="preserve"> </w:t>
      </w:r>
      <w:hyperlink r:id="rId4907">
        <w:r>
          <w:rPr>
            <w:color w:val="0080AC"/>
            <w:w w:val="115"/>
            <w:sz w:val="12"/>
          </w:rPr>
          <w:t>and</w:t>
        </w:r>
      </w:hyperlink>
      <w:r>
        <w:rPr>
          <w:color w:val="0080AC"/>
          <w:w w:val="115"/>
          <w:sz w:val="12"/>
        </w:rPr>
        <w:t xml:space="preserve"> </w:t>
      </w:r>
      <w:hyperlink r:id="rId4908">
        <w:r>
          <w:rPr>
            <w:color w:val="0080AC"/>
            <w:w w:val="115"/>
            <w:sz w:val="12"/>
          </w:rPr>
          <w:t>rotational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4909">
        <w:r>
          <w:rPr>
            <w:color w:val="0080AC"/>
            <w:w w:val="115"/>
            <w:sz w:val="12"/>
          </w:rPr>
          <w:t>diffusion</w:t>
        </w:r>
      </w:hyperlink>
      <w:r>
        <w:rPr>
          <w:color w:val="0080AC"/>
          <w:w w:val="115"/>
          <w:sz w:val="12"/>
        </w:rPr>
        <w:t xml:space="preserve"> </w:t>
      </w:r>
      <w:hyperlink r:id="rId4910">
        <w:r>
          <w:rPr>
            <w:color w:val="0080AC"/>
            <w:w w:val="115"/>
            <w:sz w:val="12"/>
          </w:rPr>
          <w:t>of</w:t>
        </w:r>
      </w:hyperlink>
      <w:r>
        <w:rPr>
          <w:color w:val="0080AC"/>
          <w:w w:val="115"/>
          <w:sz w:val="12"/>
        </w:rPr>
        <w:t xml:space="preserve"> </w:t>
      </w:r>
      <w:hyperlink r:id="rId4911">
        <w:r>
          <w:rPr>
            <w:color w:val="0080AC"/>
            <w:w w:val="115"/>
            <w:sz w:val="12"/>
          </w:rPr>
          <w:t>a</w:t>
        </w:r>
      </w:hyperlink>
      <w:r>
        <w:rPr>
          <w:color w:val="0080AC"/>
          <w:w w:val="115"/>
          <w:sz w:val="12"/>
        </w:rPr>
        <w:t xml:space="preserve"> </w:t>
      </w:r>
      <w:hyperlink r:id="rId4912">
        <w:r>
          <w:rPr>
            <w:color w:val="0080AC"/>
            <w:w w:val="115"/>
            <w:sz w:val="12"/>
          </w:rPr>
          <w:t>single</w:t>
        </w:r>
      </w:hyperlink>
      <w:r>
        <w:rPr>
          <w:color w:val="0080AC"/>
          <w:w w:val="115"/>
          <w:sz w:val="12"/>
        </w:rPr>
        <w:t xml:space="preserve"> </w:t>
      </w:r>
      <w:hyperlink r:id="rId4913">
        <w:r>
          <w:rPr>
            <w:color w:val="0080AC"/>
            <w:w w:val="115"/>
            <w:sz w:val="12"/>
          </w:rPr>
          <w:t>nanorod</w:t>
        </w:r>
      </w:hyperlink>
      <w:r>
        <w:rPr>
          <w:color w:val="0080AC"/>
          <w:w w:val="115"/>
          <w:sz w:val="12"/>
        </w:rPr>
        <w:t xml:space="preserve"> </w:t>
      </w:r>
      <w:hyperlink r:id="rId4914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w w:val="115"/>
          <w:sz w:val="12"/>
        </w:rPr>
        <w:t xml:space="preserve"> </w:t>
      </w:r>
      <w:hyperlink r:id="rId4915">
        <w:r>
          <w:rPr>
            <w:color w:val="0080AC"/>
            <w:w w:val="115"/>
            <w:sz w:val="12"/>
          </w:rPr>
          <w:t>unentangled</w:t>
        </w:r>
      </w:hyperlink>
      <w:r>
        <w:rPr>
          <w:color w:val="0080AC"/>
          <w:w w:val="115"/>
          <w:sz w:val="12"/>
        </w:rPr>
        <w:t xml:space="preserve"> </w:t>
      </w:r>
      <w:hyperlink r:id="rId4916">
        <w:r>
          <w:rPr>
            <w:color w:val="0080AC"/>
            <w:w w:val="115"/>
            <w:sz w:val="12"/>
          </w:rPr>
          <w:t>polymer</w:t>
        </w:r>
      </w:hyperlink>
      <w:r>
        <w:rPr>
          <w:color w:val="0080AC"/>
          <w:w w:val="115"/>
          <w:sz w:val="12"/>
        </w:rPr>
        <w:t xml:space="preserve"> </w:t>
      </w:r>
      <w:hyperlink r:id="rId4917">
        <w:r>
          <w:rPr>
            <w:color w:val="0080AC"/>
            <w:w w:val="115"/>
            <w:sz w:val="12"/>
          </w:rPr>
          <w:t>melts.</w:t>
        </w:r>
      </w:hyperlink>
      <w:r>
        <w:rPr>
          <w:color w:val="0080AC"/>
          <w:w w:val="115"/>
          <w:sz w:val="12"/>
        </w:rPr>
        <w:t xml:space="preserve"> </w:t>
      </w:r>
      <w:hyperlink r:id="rId4918">
        <w:r>
          <w:rPr>
            <w:color w:val="0080AC"/>
            <w:w w:val="115"/>
            <w:sz w:val="12"/>
          </w:rPr>
          <w:t>Phys</w:t>
        </w:r>
      </w:hyperlink>
      <w:r>
        <w:rPr>
          <w:color w:val="0080AC"/>
          <w:w w:val="115"/>
          <w:sz w:val="12"/>
        </w:rPr>
        <w:t xml:space="preserve"> </w:t>
      </w:r>
      <w:hyperlink r:id="rId4919">
        <w:r>
          <w:rPr>
            <w:color w:val="0080AC"/>
            <w:w w:val="115"/>
            <w:sz w:val="12"/>
          </w:rPr>
          <w:t>Rev</w:t>
        </w:r>
      </w:hyperlink>
      <w:r>
        <w:rPr>
          <w:color w:val="0080AC"/>
          <w:w w:val="115"/>
          <w:sz w:val="12"/>
        </w:rPr>
        <w:t xml:space="preserve"> </w:t>
      </w:r>
      <w:hyperlink r:id="rId4920">
        <w:r>
          <w:rPr>
            <w:color w:val="0080AC"/>
            <w:w w:val="115"/>
            <w:sz w:val="12"/>
          </w:rPr>
          <w:t>E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4921">
        <w:r>
          <w:rPr>
            <w:color w:val="0080AC"/>
            <w:w w:val="115"/>
            <w:sz w:val="12"/>
          </w:rPr>
          <w:t>2015;92,</w:t>
        </w:r>
      </w:hyperlink>
      <w:r>
        <w:rPr>
          <w:color w:val="0080AC"/>
          <w:spacing w:val="-6"/>
          <w:w w:val="115"/>
          <w:sz w:val="12"/>
        </w:rPr>
        <w:t xml:space="preserve"> </w:t>
      </w:r>
      <w:hyperlink r:id="rId4922">
        <w:r>
          <w:rPr>
            <w:color w:val="0080AC"/>
            <w:w w:val="115"/>
            <w:sz w:val="12"/>
          </w:rPr>
          <w:t>042601/1-8.</w:t>
        </w:r>
      </w:hyperlink>
    </w:p>
    <w:p w14:paraId="299B4194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591" w:hanging="392"/>
        <w:jc w:val="left"/>
        <w:rPr>
          <w:sz w:val="12"/>
        </w:rPr>
      </w:pPr>
      <w:hyperlink r:id="rId4923">
        <w:r>
          <w:rPr>
            <w:color w:val="0080AC"/>
            <w:w w:val="120"/>
            <w:sz w:val="12"/>
          </w:rPr>
          <w:t>Alam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24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25">
        <w:r>
          <w:rPr>
            <w:color w:val="0080AC"/>
            <w:w w:val="120"/>
            <w:sz w:val="12"/>
          </w:rPr>
          <w:t>Mukhopadhyay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26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27">
        <w:r>
          <w:rPr>
            <w:color w:val="0080AC"/>
            <w:w w:val="120"/>
            <w:sz w:val="12"/>
          </w:rPr>
          <w:t>Translational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28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29">
        <w:r>
          <w:rPr>
            <w:color w:val="0080AC"/>
            <w:w w:val="120"/>
            <w:sz w:val="12"/>
          </w:rPr>
          <w:t>rotational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30">
        <w:r>
          <w:rPr>
            <w:color w:val="0080AC"/>
            <w:w w:val="120"/>
            <w:sz w:val="12"/>
          </w:rPr>
          <w:t>diffusions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3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932">
        <w:r>
          <w:rPr>
            <w:color w:val="0080AC"/>
            <w:w w:val="120"/>
            <w:sz w:val="12"/>
          </w:rPr>
          <w:t>nanorods</w:t>
        </w:r>
      </w:hyperlink>
      <w:r>
        <w:rPr>
          <w:color w:val="0080AC"/>
          <w:w w:val="120"/>
          <w:sz w:val="12"/>
        </w:rPr>
        <w:t xml:space="preserve"> </w:t>
      </w:r>
      <w:hyperlink r:id="rId4933">
        <w:r>
          <w:rPr>
            <w:color w:val="0080AC"/>
            <w:w w:val="120"/>
            <w:sz w:val="12"/>
          </w:rPr>
          <w:t>within</w:t>
        </w:r>
      </w:hyperlink>
      <w:r>
        <w:rPr>
          <w:color w:val="0080AC"/>
          <w:w w:val="120"/>
          <w:sz w:val="12"/>
        </w:rPr>
        <w:t xml:space="preserve"> </w:t>
      </w:r>
      <w:hyperlink r:id="rId4934">
        <w:r>
          <w:rPr>
            <w:color w:val="0080AC"/>
            <w:w w:val="120"/>
            <w:sz w:val="12"/>
          </w:rPr>
          <w:t>semidilute</w:t>
        </w:r>
      </w:hyperlink>
      <w:r>
        <w:rPr>
          <w:color w:val="0080AC"/>
          <w:w w:val="120"/>
          <w:sz w:val="12"/>
        </w:rPr>
        <w:t xml:space="preserve"> </w:t>
      </w:r>
      <w:hyperlink r:id="rId493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4936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4937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4938">
        <w:r>
          <w:rPr>
            <w:color w:val="0080AC"/>
            <w:w w:val="120"/>
            <w:sz w:val="12"/>
          </w:rPr>
          <w:t>solutions.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939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0">
        <w:r>
          <w:rPr>
            <w:color w:val="0080AC"/>
            <w:w w:val="120"/>
            <w:sz w:val="12"/>
          </w:rPr>
          <w:t>2014;47:6919–24.</w:t>
        </w:r>
      </w:hyperlink>
    </w:p>
    <w:p w14:paraId="442F8E8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46" w:hanging="392"/>
        <w:jc w:val="left"/>
        <w:rPr>
          <w:sz w:val="12"/>
        </w:rPr>
      </w:pPr>
      <w:hyperlink r:id="rId4941">
        <w:r>
          <w:rPr>
            <w:color w:val="0080AC"/>
            <w:w w:val="120"/>
            <w:sz w:val="12"/>
          </w:rPr>
          <w:t>Riseman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2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3">
        <w:r>
          <w:rPr>
            <w:color w:val="0080AC"/>
            <w:w w:val="120"/>
            <w:sz w:val="12"/>
          </w:rPr>
          <w:t>Kirkwood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4">
        <w:r>
          <w:rPr>
            <w:color w:val="0080AC"/>
            <w:w w:val="120"/>
            <w:sz w:val="12"/>
          </w:rPr>
          <w:t>JG.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5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6">
        <w:r>
          <w:rPr>
            <w:color w:val="0080AC"/>
            <w:w w:val="120"/>
            <w:sz w:val="12"/>
          </w:rPr>
          <w:t>intrinsic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7">
        <w:r>
          <w:rPr>
            <w:color w:val="0080AC"/>
            <w:w w:val="120"/>
            <w:sz w:val="12"/>
          </w:rPr>
          <w:t>viscosity,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8">
        <w:r>
          <w:rPr>
            <w:color w:val="0080AC"/>
            <w:w w:val="120"/>
            <w:sz w:val="12"/>
          </w:rPr>
          <w:t>translational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4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50">
        <w:r>
          <w:rPr>
            <w:color w:val="0080AC"/>
            <w:w w:val="120"/>
            <w:sz w:val="12"/>
          </w:rPr>
          <w:t>rotatory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951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4952">
        <w:r>
          <w:rPr>
            <w:color w:val="0080AC"/>
            <w:w w:val="120"/>
            <w:sz w:val="12"/>
          </w:rPr>
          <w:t>constants</w:t>
        </w:r>
      </w:hyperlink>
      <w:r>
        <w:rPr>
          <w:color w:val="0080AC"/>
          <w:w w:val="120"/>
          <w:sz w:val="12"/>
        </w:rPr>
        <w:t xml:space="preserve"> </w:t>
      </w:r>
      <w:hyperlink r:id="rId495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4954">
        <w:r>
          <w:rPr>
            <w:color w:val="0080AC"/>
            <w:w w:val="120"/>
            <w:sz w:val="12"/>
          </w:rPr>
          <w:t>rod-like</w:t>
        </w:r>
      </w:hyperlink>
      <w:r>
        <w:rPr>
          <w:color w:val="0080AC"/>
          <w:w w:val="120"/>
          <w:sz w:val="12"/>
        </w:rPr>
        <w:t xml:space="preserve"> </w:t>
      </w:r>
      <w:hyperlink r:id="rId4955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4956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4957">
        <w:r>
          <w:rPr>
            <w:color w:val="0080AC"/>
            <w:w w:val="120"/>
            <w:sz w:val="12"/>
          </w:rPr>
          <w:t>solution.</w:t>
        </w:r>
      </w:hyperlink>
      <w:r>
        <w:rPr>
          <w:color w:val="0080AC"/>
          <w:w w:val="120"/>
          <w:sz w:val="12"/>
        </w:rPr>
        <w:t xml:space="preserve"> </w:t>
      </w:r>
      <w:hyperlink r:id="rId4958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959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960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961">
        <w:r>
          <w:rPr>
            <w:color w:val="0080AC"/>
            <w:spacing w:val="-2"/>
            <w:w w:val="120"/>
            <w:sz w:val="12"/>
          </w:rPr>
          <w:t>1950;18:512–6.</w:t>
        </w:r>
      </w:hyperlink>
    </w:p>
    <w:p w14:paraId="6F7AA62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</w:tabs>
        <w:ind w:left="684" w:hanging="390"/>
        <w:jc w:val="left"/>
        <w:rPr>
          <w:sz w:val="12"/>
        </w:rPr>
      </w:pPr>
      <w:hyperlink r:id="rId4962">
        <w:r>
          <w:rPr>
            <w:color w:val="0080AC"/>
            <w:w w:val="120"/>
            <w:sz w:val="12"/>
          </w:rPr>
          <w:t>Tsay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963">
        <w:r>
          <w:rPr>
            <w:color w:val="0080AC"/>
            <w:w w:val="120"/>
            <w:sz w:val="12"/>
          </w:rPr>
          <w:t>JM,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964">
        <w:r>
          <w:rPr>
            <w:color w:val="0080AC"/>
            <w:w w:val="120"/>
            <w:sz w:val="12"/>
          </w:rPr>
          <w:t>Doose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965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966">
        <w:r>
          <w:rPr>
            <w:color w:val="0080AC"/>
            <w:w w:val="120"/>
            <w:sz w:val="12"/>
          </w:rPr>
          <w:t>Weiss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967">
        <w:r>
          <w:rPr>
            <w:color w:val="0080AC"/>
            <w:w w:val="120"/>
            <w:sz w:val="12"/>
          </w:rPr>
          <w:t>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968">
        <w:r>
          <w:rPr>
            <w:color w:val="0080AC"/>
            <w:w w:val="120"/>
            <w:sz w:val="12"/>
          </w:rPr>
          <w:t>Rotational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96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970">
        <w:r>
          <w:rPr>
            <w:color w:val="0080AC"/>
            <w:w w:val="120"/>
            <w:sz w:val="12"/>
          </w:rPr>
          <w:t>translational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4971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4972">
        <w:r>
          <w:rPr>
            <w:color w:val="0080AC"/>
            <w:spacing w:val="-5"/>
            <w:w w:val="120"/>
            <w:sz w:val="12"/>
          </w:rPr>
          <w:t>of</w:t>
        </w:r>
      </w:hyperlink>
    </w:p>
    <w:p w14:paraId="4F4433D4" w14:textId="77777777" w:rsidR="00E21043" w:rsidRDefault="0052501A">
      <w:pPr>
        <w:spacing w:before="19" w:line="271" w:lineRule="auto"/>
        <w:ind w:left="686"/>
        <w:rPr>
          <w:sz w:val="12"/>
        </w:rPr>
      </w:pPr>
      <w:hyperlink r:id="rId4973">
        <w:r>
          <w:rPr>
            <w:color w:val="0080AC"/>
            <w:w w:val="115"/>
            <w:sz w:val="12"/>
          </w:rPr>
          <w:t>peptide-coated</w:t>
        </w:r>
      </w:hyperlink>
      <w:r>
        <w:rPr>
          <w:color w:val="0080AC"/>
          <w:w w:val="115"/>
          <w:sz w:val="12"/>
        </w:rPr>
        <w:t xml:space="preserve"> </w:t>
      </w:r>
      <w:hyperlink r:id="rId4974">
        <w:r>
          <w:rPr>
            <w:color w:val="0080AC"/>
            <w:w w:val="115"/>
            <w:sz w:val="12"/>
          </w:rPr>
          <w:t>CdSe/CdS/ZnS</w:t>
        </w:r>
      </w:hyperlink>
      <w:r>
        <w:rPr>
          <w:color w:val="0080AC"/>
          <w:w w:val="115"/>
          <w:sz w:val="12"/>
        </w:rPr>
        <w:t xml:space="preserve"> </w:t>
      </w:r>
      <w:hyperlink r:id="rId4975">
        <w:r>
          <w:rPr>
            <w:color w:val="0080AC"/>
            <w:w w:val="115"/>
            <w:sz w:val="12"/>
          </w:rPr>
          <w:t>nanorods</w:t>
        </w:r>
      </w:hyperlink>
      <w:r>
        <w:rPr>
          <w:color w:val="0080AC"/>
          <w:w w:val="115"/>
          <w:sz w:val="12"/>
        </w:rPr>
        <w:t xml:space="preserve"> </w:t>
      </w:r>
      <w:hyperlink r:id="rId4976">
        <w:r>
          <w:rPr>
            <w:color w:val="0080AC"/>
            <w:w w:val="115"/>
            <w:sz w:val="12"/>
          </w:rPr>
          <w:t>studied</w:t>
        </w:r>
      </w:hyperlink>
      <w:r>
        <w:rPr>
          <w:color w:val="0080AC"/>
          <w:w w:val="115"/>
          <w:sz w:val="12"/>
        </w:rPr>
        <w:t xml:space="preserve"> </w:t>
      </w:r>
      <w:hyperlink r:id="rId4977">
        <w:r>
          <w:rPr>
            <w:color w:val="0080AC"/>
            <w:w w:val="115"/>
            <w:sz w:val="12"/>
          </w:rPr>
          <w:t>by</w:t>
        </w:r>
      </w:hyperlink>
      <w:r>
        <w:rPr>
          <w:color w:val="0080AC"/>
          <w:w w:val="115"/>
          <w:sz w:val="12"/>
        </w:rPr>
        <w:t xml:space="preserve"> </w:t>
      </w:r>
      <w:hyperlink r:id="rId4978">
        <w:r>
          <w:rPr>
            <w:color w:val="0080AC"/>
            <w:w w:val="115"/>
            <w:sz w:val="12"/>
          </w:rPr>
          <w:t>fluorescence</w:t>
        </w:r>
      </w:hyperlink>
      <w:r>
        <w:rPr>
          <w:color w:val="0080AC"/>
          <w:w w:val="115"/>
          <w:sz w:val="12"/>
        </w:rPr>
        <w:t xml:space="preserve"> </w:t>
      </w:r>
      <w:hyperlink r:id="rId4979">
        <w:r>
          <w:rPr>
            <w:color w:val="0080AC"/>
            <w:w w:val="115"/>
            <w:sz w:val="12"/>
          </w:rPr>
          <w:t>correlation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980">
        <w:r>
          <w:rPr>
            <w:color w:val="0080AC"/>
            <w:w w:val="120"/>
            <w:sz w:val="12"/>
          </w:rPr>
          <w:t>spectroscopy.</w:t>
        </w:r>
      </w:hyperlink>
      <w:r>
        <w:rPr>
          <w:color w:val="0080AC"/>
          <w:w w:val="120"/>
          <w:sz w:val="12"/>
        </w:rPr>
        <w:t xml:space="preserve"> </w:t>
      </w:r>
      <w:hyperlink r:id="rId4981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4982">
        <w:r>
          <w:rPr>
            <w:color w:val="0080AC"/>
            <w:w w:val="120"/>
            <w:sz w:val="12"/>
          </w:rPr>
          <w:t>Am</w:t>
        </w:r>
      </w:hyperlink>
      <w:r>
        <w:rPr>
          <w:color w:val="0080AC"/>
          <w:w w:val="120"/>
          <w:sz w:val="12"/>
        </w:rPr>
        <w:t xml:space="preserve"> </w:t>
      </w:r>
      <w:hyperlink r:id="rId4983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4984">
        <w:r>
          <w:rPr>
            <w:color w:val="0080AC"/>
            <w:w w:val="120"/>
            <w:sz w:val="12"/>
          </w:rPr>
          <w:t>Soc</w:t>
        </w:r>
      </w:hyperlink>
      <w:r>
        <w:rPr>
          <w:color w:val="0080AC"/>
          <w:w w:val="120"/>
          <w:sz w:val="12"/>
        </w:rPr>
        <w:t xml:space="preserve"> </w:t>
      </w:r>
      <w:hyperlink r:id="rId4985">
        <w:r>
          <w:rPr>
            <w:color w:val="0080AC"/>
            <w:w w:val="120"/>
            <w:sz w:val="12"/>
          </w:rPr>
          <w:t>2006;128:1639–47.</w:t>
        </w:r>
      </w:hyperlink>
    </w:p>
    <w:p w14:paraId="06851EF7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312" w:hanging="392"/>
        <w:jc w:val="left"/>
        <w:rPr>
          <w:sz w:val="12"/>
        </w:rPr>
      </w:pPr>
      <w:hyperlink r:id="rId4986">
        <w:r>
          <w:rPr>
            <w:color w:val="0080AC"/>
            <w:w w:val="120"/>
            <w:sz w:val="12"/>
          </w:rPr>
          <w:t>Poling-Skutvik</w:t>
        </w:r>
      </w:hyperlink>
      <w:r>
        <w:rPr>
          <w:color w:val="0080AC"/>
          <w:w w:val="120"/>
          <w:sz w:val="12"/>
        </w:rPr>
        <w:t xml:space="preserve"> </w:t>
      </w:r>
      <w:hyperlink r:id="rId4987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w w:val="120"/>
          <w:sz w:val="12"/>
        </w:rPr>
        <w:t xml:space="preserve"> </w:t>
      </w:r>
      <w:hyperlink r:id="rId4988">
        <w:r>
          <w:rPr>
            <w:color w:val="0080AC"/>
            <w:w w:val="120"/>
            <w:sz w:val="12"/>
          </w:rPr>
          <w:t>Mongcopa</w:t>
        </w:r>
      </w:hyperlink>
      <w:r>
        <w:rPr>
          <w:color w:val="0080AC"/>
          <w:w w:val="120"/>
          <w:sz w:val="12"/>
        </w:rPr>
        <w:t xml:space="preserve"> </w:t>
      </w:r>
      <w:hyperlink r:id="rId4989">
        <w:r>
          <w:rPr>
            <w:color w:val="0080AC"/>
            <w:w w:val="120"/>
            <w:sz w:val="12"/>
          </w:rPr>
          <w:t>KIS,</w:t>
        </w:r>
      </w:hyperlink>
      <w:r>
        <w:rPr>
          <w:color w:val="0080AC"/>
          <w:w w:val="120"/>
          <w:sz w:val="12"/>
        </w:rPr>
        <w:t xml:space="preserve"> </w:t>
      </w:r>
      <w:hyperlink r:id="rId4990">
        <w:r>
          <w:rPr>
            <w:color w:val="0080AC"/>
            <w:w w:val="120"/>
            <w:sz w:val="12"/>
          </w:rPr>
          <w:t>Faraone</w:t>
        </w:r>
      </w:hyperlink>
      <w:r>
        <w:rPr>
          <w:color w:val="0080AC"/>
          <w:w w:val="120"/>
          <w:sz w:val="12"/>
        </w:rPr>
        <w:t xml:space="preserve"> </w:t>
      </w:r>
      <w:hyperlink r:id="rId4991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w w:val="120"/>
          <w:sz w:val="12"/>
        </w:rPr>
        <w:t xml:space="preserve"> </w:t>
      </w:r>
      <w:hyperlink r:id="rId4992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w w:val="120"/>
          <w:sz w:val="12"/>
        </w:rPr>
        <w:t xml:space="preserve"> </w:t>
      </w:r>
      <w:hyperlink r:id="rId499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4994">
        <w:r>
          <w:rPr>
            <w:color w:val="0080AC"/>
            <w:w w:val="120"/>
            <w:sz w:val="12"/>
          </w:rPr>
          <w:t>Conrad</w:t>
        </w:r>
      </w:hyperlink>
      <w:r>
        <w:rPr>
          <w:color w:val="0080AC"/>
          <w:w w:val="120"/>
          <w:sz w:val="12"/>
        </w:rPr>
        <w:t xml:space="preserve"> </w:t>
      </w:r>
      <w:hyperlink r:id="rId4995">
        <w:r>
          <w:rPr>
            <w:color w:val="0080AC"/>
            <w:w w:val="120"/>
            <w:sz w:val="12"/>
          </w:rPr>
          <w:t>JC,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4996">
        <w:r>
          <w:rPr>
            <w:color w:val="0080AC"/>
            <w:w w:val="120"/>
            <w:sz w:val="12"/>
          </w:rPr>
          <w:t>Krishnamoorti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97">
        <w:r>
          <w:rPr>
            <w:color w:val="0080AC"/>
            <w:w w:val="120"/>
            <w:sz w:val="12"/>
          </w:rPr>
          <w:t>R.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98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499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00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0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02">
        <w:r>
          <w:rPr>
            <w:color w:val="0080AC"/>
            <w:w w:val="120"/>
            <w:sz w:val="12"/>
          </w:rPr>
          <w:t>interacting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03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0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05">
        <w:r>
          <w:rPr>
            <w:color w:val="0080AC"/>
            <w:w w:val="120"/>
            <w:sz w:val="12"/>
          </w:rPr>
          <w:t>semidilute</w:t>
        </w:r>
      </w:hyperlink>
      <w:r>
        <w:rPr>
          <w:color w:val="0080AC"/>
          <w:w w:val="120"/>
          <w:sz w:val="12"/>
        </w:rPr>
        <w:t xml:space="preserve"> </w:t>
      </w:r>
      <w:hyperlink r:id="rId500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007">
        <w:r>
          <w:rPr>
            <w:color w:val="0080AC"/>
            <w:w w:val="120"/>
            <w:sz w:val="12"/>
          </w:rPr>
          <w:t>solutions.</w:t>
        </w:r>
      </w:hyperlink>
      <w:r>
        <w:rPr>
          <w:color w:val="0080AC"/>
          <w:w w:val="120"/>
          <w:sz w:val="12"/>
        </w:rPr>
        <w:t xml:space="preserve"> </w:t>
      </w:r>
      <w:hyperlink r:id="rId5008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5009">
        <w:r>
          <w:rPr>
            <w:color w:val="0080AC"/>
            <w:w w:val="120"/>
            <w:sz w:val="12"/>
          </w:rPr>
          <w:t>2016;49:</w:t>
        </w:r>
      </w:hyperlink>
    </w:p>
    <w:p w14:paraId="3C01A021" w14:textId="77777777" w:rsidR="00E21043" w:rsidRDefault="0052501A">
      <w:pPr>
        <w:spacing w:before="1"/>
        <w:ind w:left="686"/>
        <w:rPr>
          <w:sz w:val="12"/>
        </w:rPr>
      </w:pPr>
      <w:hyperlink r:id="rId5010">
        <w:r>
          <w:rPr>
            <w:color w:val="0080AC"/>
            <w:spacing w:val="-2"/>
            <w:w w:val="115"/>
            <w:sz w:val="12"/>
          </w:rPr>
          <w:t>6568–77.</w:t>
        </w:r>
      </w:hyperlink>
    </w:p>
    <w:p w14:paraId="2568E6E2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9" w:line="271" w:lineRule="auto"/>
        <w:ind w:right="173" w:hanging="392"/>
        <w:jc w:val="left"/>
        <w:rPr>
          <w:sz w:val="12"/>
        </w:rPr>
      </w:pPr>
      <w:hyperlink r:id="rId5011">
        <w:r>
          <w:rPr>
            <w:color w:val="0080AC"/>
            <w:w w:val="120"/>
            <w:sz w:val="12"/>
          </w:rPr>
          <w:t>Poling-Skutvik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12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13">
        <w:r>
          <w:rPr>
            <w:color w:val="0080AC"/>
            <w:w w:val="120"/>
            <w:sz w:val="12"/>
          </w:rPr>
          <w:t>Krishnamoorti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14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15">
        <w:r>
          <w:rPr>
            <w:color w:val="0080AC"/>
            <w:w w:val="120"/>
            <w:sz w:val="12"/>
          </w:rPr>
          <w:t>Conrad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16">
        <w:r>
          <w:rPr>
            <w:color w:val="0080AC"/>
            <w:w w:val="120"/>
            <w:sz w:val="12"/>
          </w:rPr>
          <w:t>JC.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17">
        <w:r>
          <w:rPr>
            <w:color w:val="0080AC"/>
            <w:w w:val="120"/>
            <w:sz w:val="12"/>
          </w:rPr>
          <w:t>Size-dependent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18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1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20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502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022">
        <w:r>
          <w:rPr>
            <w:color w:val="0080AC"/>
            <w:w w:val="120"/>
            <w:sz w:val="12"/>
          </w:rPr>
          <w:t>unentangled</w:t>
        </w:r>
      </w:hyperlink>
      <w:r>
        <w:rPr>
          <w:color w:val="0080AC"/>
          <w:w w:val="120"/>
          <w:sz w:val="12"/>
        </w:rPr>
        <w:t xml:space="preserve"> </w:t>
      </w:r>
      <w:hyperlink r:id="rId5023">
        <w:r>
          <w:rPr>
            <w:color w:val="0080AC"/>
            <w:w w:val="120"/>
            <w:sz w:val="12"/>
          </w:rPr>
          <w:t>polyelectrolyte</w:t>
        </w:r>
      </w:hyperlink>
      <w:r>
        <w:rPr>
          <w:color w:val="0080AC"/>
          <w:w w:val="120"/>
          <w:sz w:val="12"/>
        </w:rPr>
        <w:t xml:space="preserve"> </w:t>
      </w:r>
      <w:hyperlink r:id="rId5024">
        <w:r>
          <w:rPr>
            <w:color w:val="0080AC"/>
            <w:w w:val="120"/>
            <w:sz w:val="12"/>
          </w:rPr>
          <w:t>solutions.</w:t>
        </w:r>
      </w:hyperlink>
      <w:r>
        <w:rPr>
          <w:color w:val="0080AC"/>
          <w:w w:val="120"/>
          <w:sz w:val="12"/>
        </w:rPr>
        <w:t xml:space="preserve"> </w:t>
      </w:r>
      <w:hyperlink r:id="rId5025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5026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5027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28">
        <w:r>
          <w:rPr>
            <w:color w:val="0080AC"/>
            <w:spacing w:val="-2"/>
            <w:w w:val="120"/>
            <w:sz w:val="12"/>
          </w:rPr>
          <w:t>2015;4:1169–73.</w:t>
        </w:r>
      </w:hyperlink>
    </w:p>
    <w:p w14:paraId="446E3E3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79" w:hanging="392"/>
        <w:jc w:val="left"/>
        <w:rPr>
          <w:sz w:val="12"/>
        </w:rPr>
      </w:pPr>
      <w:hyperlink r:id="rId5029">
        <w:r>
          <w:rPr>
            <w:color w:val="0080AC"/>
            <w:w w:val="120"/>
            <w:sz w:val="12"/>
          </w:rPr>
          <w:t>Poling-Skutvik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0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1">
        <w:r>
          <w:rPr>
            <w:color w:val="0080AC"/>
            <w:w w:val="120"/>
            <w:sz w:val="12"/>
          </w:rPr>
          <w:t>Slim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2">
        <w:r>
          <w:rPr>
            <w:color w:val="0080AC"/>
            <w:w w:val="120"/>
            <w:sz w:val="12"/>
          </w:rPr>
          <w:t>AH,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3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4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5">
        <w:r>
          <w:rPr>
            <w:color w:val="0080AC"/>
            <w:w w:val="120"/>
            <w:sz w:val="12"/>
          </w:rPr>
          <w:t>Conrad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6">
        <w:r>
          <w:rPr>
            <w:color w:val="0080AC"/>
            <w:w w:val="120"/>
            <w:sz w:val="12"/>
          </w:rPr>
          <w:t>JC,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7">
        <w:r>
          <w:rPr>
            <w:color w:val="0080AC"/>
            <w:w w:val="120"/>
            <w:sz w:val="12"/>
          </w:rPr>
          <w:t>Krishnamoorti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8">
        <w:r>
          <w:rPr>
            <w:color w:val="0080AC"/>
            <w:w w:val="120"/>
            <w:sz w:val="12"/>
          </w:rPr>
          <w:t>R.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39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40">
        <w:r>
          <w:rPr>
            <w:color w:val="0080AC"/>
            <w:w w:val="120"/>
            <w:sz w:val="12"/>
          </w:rPr>
          <w:t>interactions</w:t>
        </w:r>
      </w:hyperlink>
      <w:r>
        <w:rPr>
          <w:color w:val="0080AC"/>
          <w:w w:val="120"/>
          <w:sz w:val="12"/>
        </w:rPr>
        <w:t xml:space="preserve"> </w:t>
      </w:r>
      <w:hyperlink r:id="rId5041">
        <w:r>
          <w:rPr>
            <w:color w:val="0080AC"/>
            <w:w w:val="120"/>
            <w:sz w:val="12"/>
          </w:rPr>
          <w:t>modify</w:t>
        </w:r>
      </w:hyperlink>
      <w:r>
        <w:rPr>
          <w:color w:val="0080AC"/>
          <w:w w:val="120"/>
          <w:sz w:val="12"/>
        </w:rPr>
        <w:t xml:space="preserve"> </w:t>
      </w:r>
      <w:hyperlink r:id="rId5042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5043">
        <w:r>
          <w:rPr>
            <w:color w:val="0080AC"/>
            <w:w w:val="120"/>
            <w:sz w:val="12"/>
          </w:rPr>
          <w:t>diffusive</w:t>
        </w:r>
      </w:hyperlink>
      <w:r>
        <w:rPr>
          <w:color w:val="0080AC"/>
          <w:w w:val="120"/>
          <w:sz w:val="12"/>
        </w:rPr>
        <w:t xml:space="preserve"> </w:t>
      </w:r>
      <w:hyperlink r:id="rId504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504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046">
        <w:r>
          <w:rPr>
            <w:color w:val="0080AC"/>
            <w:w w:val="120"/>
            <w:sz w:val="12"/>
          </w:rPr>
          <w:t>polymer-grafted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47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5048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049">
        <w:r>
          <w:rPr>
            <w:color w:val="0080AC"/>
            <w:w w:val="120"/>
            <w:sz w:val="12"/>
          </w:rPr>
          <w:t>solutions</w:t>
        </w:r>
      </w:hyperlink>
      <w:r>
        <w:rPr>
          <w:color w:val="0080AC"/>
          <w:w w:val="120"/>
          <w:sz w:val="12"/>
        </w:rPr>
        <w:t xml:space="preserve"> </w:t>
      </w:r>
      <w:hyperlink r:id="rId505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051">
        <w:r>
          <w:rPr>
            <w:color w:val="0080AC"/>
            <w:w w:val="120"/>
            <w:sz w:val="12"/>
          </w:rPr>
          <w:t>free</w:t>
        </w:r>
      </w:hyperlink>
      <w:r>
        <w:rPr>
          <w:color w:val="0080AC"/>
          <w:w w:val="120"/>
          <w:sz w:val="12"/>
        </w:rPr>
        <w:t xml:space="preserve"> </w:t>
      </w:r>
      <w:hyperlink r:id="rId5052">
        <w:r>
          <w:rPr>
            <w:color w:val="0080AC"/>
            <w:w w:val="120"/>
            <w:sz w:val="12"/>
          </w:rPr>
          <w:t>polymer.</w:t>
        </w:r>
      </w:hyperlink>
      <w:r>
        <w:rPr>
          <w:color w:val="0080AC"/>
          <w:w w:val="120"/>
          <w:sz w:val="12"/>
        </w:rPr>
        <w:t xml:space="preserve"> </w:t>
      </w:r>
      <w:hyperlink r:id="rId5053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5054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5055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5056">
        <w:r>
          <w:rPr>
            <w:color w:val="0080AC"/>
            <w:w w:val="120"/>
            <w:sz w:val="12"/>
          </w:rPr>
          <w:t>2019;8: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57">
        <w:r>
          <w:rPr>
            <w:color w:val="0080AC"/>
            <w:spacing w:val="-2"/>
            <w:w w:val="120"/>
            <w:sz w:val="12"/>
          </w:rPr>
          <w:t>917–22.</w:t>
        </w:r>
      </w:hyperlink>
    </w:p>
    <w:p w14:paraId="5455ED8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86" w:hanging="392"/>
        <w:jc w:val="left"/>
        <w:rPr>
          <w:sz w:val="12"/>
        </w:rPr>
      </w:pPr>
      <w:hyperlink r:id="rId5058">
        <w:r>
          <w:rPr>
            <w:color w:val="0080AC"/>
            <w:w w:val="120"/>
            <w:sz w:val="12"/>
          </w:rPr>
          <w:t>Senanayake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59">
        <w:r>
          <w:rPr>
            <w:color w:val="0080AC"/>
            <w:w w:val="120"/>
            <w:sz w:val="12"/>
          </w:rPr>
          <w:t>KK,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60">
        <w:r>
          <w:rPr>
            <w:color w:val="0080AC"/>
            <w:w w:val="120"/>
            <w:sz w:val="12"/>
          </w:rPr>
          <w:t>Fakhrabadi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61">
        <w:r>
          <w:rPr>
            <w:color w:val="0080AC"/>
            <w:w w:val="120"/>
            <w:sz w:val="12"/>
          </w:rPr>
          <w:t>EA,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62">
        <w:r>
          <w:rPr>
            <w:color w:val="0080AC"/>
            <w:w w:val="120"/>
            <w:sz w:val="12"/>
          </w:rPr>
          <w:t>Liberatore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63">
        <w:r>
          <w:rPr>
            <w:color w:val="0080AC"/>
            <w:w w:val="120"/>
            <w:sz w:val="12"/>
          </w:rPr>
          <w:t>MW,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64">
        <w:r>
          <w:rPr>
            <w:color w:val="0080AC"/>
            <w:w w:val="120"/>
            <w:sz w:val="12"/>
          </w:rPr>
          <w:t>Mukhopadhyay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65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6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6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068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506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070">
        <w:r>
          <w:rPr>
            <w:color w:val="0080AC"/>
            <w:w w:val="120"/>
            <w:sz w:val="12"/>
          </w:rPr>
          <w:t>entangled</w:t>
        </w:r>
      </w:hyperlink>
      <w:r>
        <w:rPr>
          <w:color w:val="0080AC"/>
          <w:w w:val="120"/>
          <w:sz w:val="12"/>
        </w:rPr>
        <w:t xml:space="preserve"> </w:t>
      </w:r>
      <w:hyperlink r:id="rId5071">
        <w:r>
          <w:rPr>
            <w:color w:val="0080AC"/>
            <w:w w:val="120"/>
            <w:sz w:val="12"/>
          </w:rPr>
          <w:t>poly(vinyl</w:t>
        </w:r>
      </w:hyperlink>
      <w:r>
        <w:rPr>
          <w:color w:val="0080AC"/>
          <w:w w:val="120"/>
          <w:sz w:val="12"/>
        </w:rPr>
        <w:t xml:space="preserve"> </w:t>
      </w:r>
      <w:hyperlink r:id="rId5072">
        <w:r>
          <w:rPr>
            <w:color w:val="0080AC"/>
            <w:w w:val="120"/>
            <w:sz w:val="12"/>
          </w:rPr>
          <w:t>alcohol)</w:t>
        </w:r>
      </w:hyperlink>
      <w:r>
        <w:rPr>
          <w:color w:val="0080AC"/>
          <w:w w:val="120"/>
          <w:sz w:val="12"/>
        </w:rPr>
        <w:t xml:space="preserve"> </w:t>
      </w:r>
      <w:hyperlink r:id="rId5073">
        <w:r>
          <w:rPr>
            <w:color w:val="0080AC"/>
            <w:w w:val="120"/>
            <w:sz w:val="12"/>
          </w:rPr>
          <w:t>solutions</w:t>
        </w:r>
      </w:hyperlink>
      <w:r>
        <w:rPr>
          <w:color w:val="0080AC"/>
          <w:w w:val="120"/>
          <w:sz w:val="12"/>
        </w:rPr>
        <w:t xml:space="preserve"> </w:t>
      </w:r>
      <w:hyperlink r:id="rId5074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5075">
        <w:r>
          <w:rPr>
            <w:color w:val="0080AC"/>
            <w:w w:val="120"/>
            <w:sz w:val="12"/>
          </w:rPr>
          <w:t>gels.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7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077">
        <w:r>
          <w:rPr>
            <w:color w:val="0080AC"/>
            <w:w w:val="120"/>
            <w:sz w:val="12"/>
          </w:rPr>
          <w:t>2019;52:787–95.</w:t>
        </w:r>
      </w:hyperlink>
    </w:p>
    <w:p w14:paraId="7F86C95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15" w:hanging="392"/>
        <w:jc w:val="left"/>
        <w:rPr>
          <w:sz w:val="12"/>
        </w:rPr>
      </w:pPr>
      <w:hyperlink r:id="rId5078">
        <w:r>
          <w:rPr>
            <w:color w:val="0080AC"/>
            <w:w w:val="120"/>
            <w:sz w:val="12"/>
          </w:rPr>
          <w:t>Senanayake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79">
        <w:r>
          <w:rPr>
            <w:color w:val="0080AC"/>
            <w:w w:val="120"/>
            <w:sz w:val="12"/>
          </w:rPr>
          <w:t>KK,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80">
        <w:r>
          <w:rPr>
            <w:color w:val="0080AC"/>
            <w:w w:val="120"/>
            <w:sz w:val="12"/>
          </w:rPr>
          <w:t>Mukhopadhyay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81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82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83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84">
        <w:r>
          <w:rPr>
            <w:color w:val="0080AC"/>
            <w:w w:val="120"/>
            <w:sz w:val="12"/>
          </w:rPr>
          <w:t>within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85">
        <w:r>
          <w:rPr>
            <w:color w:val="0080AC"/>
            <w:w w:val="120"/>
            <w:sz w:val="12"/>
          </w:rPr>
          <w:t>dilute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08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087">
        <w:r>
          <w:rPr>
            <w:color w:val="0080AC"/>
            <w:w w:val="120"/>
            <w:sz w:val="12"/>
          </w:rPr>
          <w:t>semidilute</w:t>
        </w:r>
      </w:hyperlink>
      <w:r>
        <w:rPr>
          <w:color w:val="0080AC"/>
          <w:w w:val="120"/>
          <w:sz w:val="12"/>
        </w:rPr>
        <w:t xml:space="preserve"> </w:t>
      </w:r>
      <w:hyperlink r:id="rId5088">
        <w:r>
          <w:rPr>
            <w:color w:val="0080AC"/>
            <w:w w:val="120"/>
            <w:sz w:val="12"/>
          </w:rPr>
          <w:t>xanthan</w:t>
        </w:r>
      </w:hyperlink>
      <w:r>
        <w:rPr>
          <w:color w:val="0080AC"/>
          <w:w w:val="120"/>
          <w:sz w:val="12"/>
        </w:rPr>
        <w:t xml:space="preserve"> </w:t>
      </w:r>
      <w:hyperlink r:id="rId5089">
        <w:r>
          <w:rPr>
            <w:color w:val="0080AC"/>
            <w:w w:val="120"/>
            <w:sz w:val="12"/>
          </w:rPr>
          <w:t>solutions.</w:t>
        </w:r>
      </w:hyperlink>
      <w:r>
        <w:rPr>
          <w:color w:val="0080AC"/>
          <w:w w:val="120"/>
          <w:sz w:val="12"/>
        </w:rPr>
        <w:t xml:space="preserve"> </w:t>
      </w:r>
      <w:hyperlink r:id="rId5090">
        <w:r>
          <w:rPr>
            <w:color w:val="0080AC"/>
            <w:w w:val="120"/>
            <w:sz w:val="12"/>
          </w:rPr>
          <w:t>Langmuir</w:t>
        </w:r>
      </w:hyperlink>
      <w:r>
        <w:rPr>
          <w:color w:val="0080AC"/>
          <w:w w:val="120"/>
          <w:sz w:val="12"/>
        </w:rPr>
        <w:t xml:space="preserve"> </w:t>
      </w:r>
      <w:hyperlink r:id="rId5091">
        <w:r>
          <w:rPr>
            <w:color w:val="0080AC"/>
            <w:w w:val="120"/>
            <w:sz w:val="12"/>
          </w:rPr>
          <w:t>2019;35:7978–84.</w:t>
        </w:r>
      </w:hyperlink>
    </w:p>
    <w:p w14:paraId="70E79C6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87" w:hanging="392"/>
        <w:jc w:val="left"/>
        <w:rPr>
          <w:sz w:val="12"/>
        </w:rPr>
      </w:pPr>
      <w:hyperlink r:id="rId5092">
        <w:r>
          <w:rPr>
            <w:color w:val="0080AC"/>
            <w:w w:val="120"/>
            <w:sz w:val="12"/>
          </w:rPr>
          <w:t>Carroll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093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094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095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096">
        <w:r>
          <w:rPr>
            <w:color w:val="0080AC"/>
            <w:w w:val="120"/>
            <w:sz w:val="12"/>
          </w:rPr>
          <w:t>Carrillo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097">
        <w:r>
          <w:rPr>
            <w:color w:val="0080AC"/>
            <w:w w:val="120"/>
            <w:sz w:val="12"/>
          </w:rPr>
          <w:t>JMY,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098">
        <w:r>
          <w:rPr>
            <w:color w:val="0080AC"/>
            <w:w w:val="120"/>
            <w:sz w:val="12"/>
          </w:rPr>
          <w:t>Kisliuk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09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100">
        <w:r>
          <w:rPr>
            <w:color w:val="0080AC"/>
            <w:w w:val="120"/>
            <w:sz w:val="12"/>
          </w:rPr>
          <w:t>Cheng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10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102">
        <w:r>
          <w:rPr>
            <w:color w:val="0080AC"/>
            <w:w w:val="120"/>
            <w:sz w:val="12"/>
          </w:rPr>
          <w:t>Yamamoto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103">
        <w:r>
          <w:rPr>
            <w:color w:val="0080AC"/>
            <w:w w:val="120"/>
            <w:sz w:val="12"/>
          </w:rPr>
          <w:t>U,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10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10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10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510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108">
        <w:r>
          <w:rPr>
            <w:color w:val="0080AC"/>
            <w:w w:val="120"/>
            <w:sz w:val="12"/>
          </w:rPr>
          <w:t>sticky</w:t>
        </w:r>
      </w:hyperlink>
      <w:r>
        <w:rPr>
          <w:color w:val="0080AC"/>
          <w:w w:val="120"/>
          <w:sz w:val="12"/>
        </w:rPr>
        <w:t xml:space="preserve"> </w:t>
      </w:r>
      <w:hyperlink r:id="rId5109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511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111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511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113">
        <w:r>
          <w:rPr>
            <w:color w:val="0080AC"/>
            <w:w w:val="120"/>
            <w:sz w:val="12"/>
          </w:rPr>
          <w:t>melt:</w:t>
        </w:r>
      </w:hyperlink>
      <w:r>
        <w:rPr>
          <w:color w:val="0080AC"/>
          <w:w w:val="120"/>
          <w:sz w:val="12"/>
        </w:rPr>
        <w:t xml:space="preserve"> </w:t>
      </w:r>
      <w:hyperlink r:id="rId5114">
        <w:r>
          <w:rPr>
            <w:color w:val="0080AC"/>
            <w:w w:val="120"/>
            <w:sz w:val="12"/>
          </w:rPr>
          <w:t>crossover</w:t>
        </w:r>
      </w:hyperlink>
      <w:r>
        <w:rPr>
          <w:color w:val="0080AC"/>
          <w:w w:val="120"/>
          <w:sz w:val="12"/>
        </w:rPr>
        <w:t xml:space="preserve"> </w:t>
      </w:r>
      <w:hyperlink r:id="rId5115">
        <w:r>
          <w:rPr>
            <w:color w:val="0080AC"/>
            <w:w w:val="120"/>
            <w:sz w:val="12"/>
          </w:rPr>
          <w:t>from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116">
        <w:r>
          <w:rPr>
            <w:color w:val="0080AC"/>
            <w:w w:val="120"/>
            <w:sz w:val="12"/>
          </w:rPr>
          <w:t>suppressed</w:t>
        </w:r>
      </w:hyperlink>
      <w:r>
        <w:rPr>
          <w:color w:val="0080AC"/>
          <w:w w:val="120"/>
          <w:sz w:val="12"/>
        </w:rPr>
        <w:t xml:space="preserve"> </w:t>
      </w:r>
      <w:hyperlink r:id="rId5117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w w:val="120"/>
          <w:sz w:val="12"/>
        </w:rPr>
        <w:t xml:space="preserve"> </w:t>
      </w:r>
      <w:hyperlink r:id="rId5118">
        <w:r>
          <w:rPr>
            <w:color w:val="0080AC"/>
            <w:w w:val="120"/>
            <w:sz w:val="12"/>
          </w:rPr>
          <w:t>enhanced</w:t>
        </w:r>
      </w:hyperlink>
      <w:r>
        <w:rPr>
          <w:color w:val="0080AC"/>
          <w:w w:val="120"/>
          <w:sz w:val="12"/>
        </w:rPr>
        <w:t xml:space="preserve"> </w:t>
      </w:r>
      <w:hyperlink r:id="rId5119">
        <w:r>
          <w:rPr>
            <w:color w:val="0080AC"/>
            <w:w w:val="120"/>
            <w:sz w:val="12"/>
          </w:rPr>
          <w:t>transport.</w:t>
        </w:r>
      </w:hyperlink>
      <w:r>
        <w:rPr>
          <w:color w:val="0080AC"/>
          <w:w w:val="120"/>
          <w:sz w:val="12"/>
        </w:rPr>
        <w:t xml:space="preserve"> </w:t>
      </w:r>
      <w:hyperlink r:id="rId5120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w w:val="120"/>
          <w:sz w:val="12"/>
        </w:rPr>
        <w:t xml:space="preserve"> </w:t>
      </w:r>
      <w:hyperlink r:id="rId5121">
        <w:r>
          <w:rPr>
            <w:color w:val="0080AC"/>
            <w:w w:val="120"/>
            <w:sz w:val="12"/>
          </w:rPr>
          <w:t>2018;51:</w:t>
        </w:r>
      </w:hyperlink>
    </w:p>
    <w:p w14:paraId="0068B886" w14:textId="77777777" w:rsidR="00E21043" w:rsidRDefault="0052501A">
      <w:pPr>
        <w:spacing w:before="1"/>
        <w:ind w:left="686"/>
        <w:rPr>
          <w:sz w:val="12"/>
        </w:rPr>
      </w:pPr>
      <w:hyperlink r:id="rId5122">
        <w:r>
          <w:rPr>
            <w:color w:val="0080AC"/>
            <w:spacing w:val="-2"/>
            <w:w w:val="115"/>
            <w:sz w:val="12"/>
          </w:rPr>
          <w:t>2268–75.</w:t>
        </w:r>
      </w:hyperlink>
    </w:p>
    <w:p w14:paraId="4C7BA5B3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9" w:line="271" w:lineRule="auto"/>
        <w:ind w:right="113" w:hanging="392"/>
        <w:jc w:val="left"/>
        <w:rPr>
          <w:sz w:val="12"/>
        </w:rPr>
      </w:pPr>
      <w:hyperlink r:id="rId5123">
        <w:r>
          <w:rPr>
            <w:color w:val="0080AC"/>
            <w:w w:val="115"/>
            <w:sz w:val="12"/>
          </w:rPr>
          <w:t>Ren</w:t>
        </w:r>
      </w:hyperlink>
      <w:r>
        <w:rPr>
          <w:color w:val="0080AC"/>
          <w:w w:val="115"/>
          <w:sz w:val="12"/>
        </w:rPr>
        <w:t xml:space="preserve"> </w:t>
      </w:r>
      <w:hyperlink r:id="rId5124">
        <w:r>
          <w:rPr>
            <w:color w:val="0080AC"/>
            <w:w w:val="115"/>
            <w:sz w:val="12"/>
          </w:rPr>
          <w:t>KX,</w:t>
        </w:r>
      </w:hyperlink>
      <w:r>
        <w:rPr>
          <w:color w:val="0080AC"/>
          <w:w w:val="115"/>
          <w:sz w:val="12"/>
        </w:rPr>
        <w:t xml:space="preserve"> </w:t>
      </w:r>
      <w:hyperlink r:id="rId5125">
        <w:r>
          <w:rPr>
            <w:color w:val="0080AC"/>
            <w:w w:val="115"/>
            <w:sz w:val="12"/>
          </w:rPr>
          <w:t>Jia</w:t>
        </w:r>
      </w:hyperlink>
      <w:r>
        <w:rPr>
          <w:color w:val="0080AC"/>
          <w:w w:val="115"/>
          <w:sz w:val="12"/>
        </w:rPr>
        <w:t xml:space="preserve"> </w:t>
      </w:r>
      <w:hyperlink r:id="rId5126">
        <w:r>
          <w:rPr>
            <w:color w:val="0080AC"/>
            <w:w w:val="115"/>
            <w:sz w:val="12"/>
          </w:rPr>
          <w:t>XM,</w:t>
        </w:r>
      </w:hyperlink>
      <w:r>
        <w:rPr>
          <w:color w:val="0080AC"/>
          <w:w w:val="115"/>
          <w:sz w:val="12"/>
        </w:rPr>
        <w:t xml:space="preserve"> </w:t>
      </w:r>
      <w:hyperlink r:id="rId5127">
        <w:r>
          <w:rPr>
            <w:color w:val="0080AC"/>
            <w:w w:val="115"/>
            <w:sz w:val="12"/>
          </w:rPr>
          <w:t>Jiao</w:t>
        </w:r>
      </w:hyperlink>
      <w:r>
        <w:rPr>
          <w:color w:val="0080AC"/>
          <w:w w:val="115"/>
          <w:sz w:val="12"/>
        </w:rPr>
        <w:t xml:space="preserve"> </w:t>
      </w:r>
      <w:hyperlink r:id="rId5128">
        <w:r>
          <w:rPr>
            <w:color w:val="0080AC"/>
            <w:w w:val="115"/>
            <w:sz w:val="12"/>
          </w:rPr>
          <w:t>GS,</w:t>
        </w:r>
      </w:hyperlink>
      <w:r>
        <w:rPr>
          <w:color w:val="0080AC"/>
          <w:w w:val="115"/>
          <w:sz w:val="12"/>
        </w:rPr>
        <w:t xml:space="preserve"> </w:t>
      </w:r>
      <w:hyperlink r:id="rId5129">
        <w:r>
          <w:rPr>
            <w:color w:val="0080AC"/>
            <w:w w:val="115"/>
            <w:sz w:val="12"/>
          </w:rPr>
          <w:t>Chen</w:t>
        </w:r>
      </w:hyperlink>
      <w:r>
        <w:rPr>
          <w:color w:val="0080AC"/>
          <w:w w:val="115"/>
          <w:sz w:val="12"/>
        </w:rPr>
        <w:t xml:space="preserve"> </w:t>
      </w:r>
      <w:hyperlink r:id="rId5130">
        <w:r>
          <w:rPr>
            <w:color w:val="0080AC"/>
            <w:w w:val="115"/>
            <w:sz w:val="12"/>
          </w:rPr>
          <w:t>T,</w:t>
        </w:r>
      </w:hyperlink>
      <w:r>
        <w:rPr>
          <w:color w:val="0080AC"/>
          <w:w w:val="115"/>
          <w:sz w:val="12"/>
        </w:rPr>
        <w:t xml:space="preserve"> </w:t>
      </w:r>
      <w:hyperlink r:id="rId5131">
        <w:r>
          <w:rPr>
            <w:color w:val="0080AC"/>
            <w:w w:val="115"/>
            <w:sz w:val="12"/>
          </w:rPr>
          <w:t>Qian</w:t>
        </w:r>
      </w:hyperlink>
      <w:r>
        <w:rPr>
          <w:color w:val="0080AC"/>
          <w:w w:val="115"/>
          <w:sz w:val="12"/>
        </w:rPr>
        <w:t xml:space="preserve"> </w:t>
      </w:r>
      <w:hyperlink r:id="rId5132">
        <w:r>
          <w:rPr>
            <w:color w:val="0080AC"/>
            <w:w w:val="115"/>
            <w:sz w:val="12"/>
          </w:rPr>
          <w:t>HJ,</w:t>
        </w:r>
      </w:hyperlink>
      <w:r>
        <w:rPr>
          <w:color w:val="0080AC"/>
          <w:w w:val="115"/>
          <w:sz w:val="12"/>
        </w:rPr>
        <w:t xml:space="preserve"> </w:t>
      </w:r>
      <w:hyperlink r:id="rId5133">
        <w:r>
          <w:rPr>
            <w:color w:val="0080AC"/>
            <w:w w:val="115"/>
            <w:sz w:val="12"/>
          </w:rPr>
          <w:t>Lu</w:t>
        </w:r>
      </w:hyperlink>
      <w:r>
        <w:rPr>
          <w:color w:val="0080AC"/>
          <w:w w:val="115"/>
          <w:sz w:val="12"/>
        </w:rPr>
        <w:t xml:space="preserve"> </w:t>
      </w:r>
      <w:hyperlink r:id="rId5134">
        <w:r>
          <w:rPr>
            <w:color w:val="0080AC"/>
            <w:w w:val="115"/>
            <w:sz w:val="12"/>
          </w:rPr>
          <w:t>ZY.</w:t>
        </w:r>
      </w:hyperlink>
      <w:r>
        <w:rPr>
          <w:color w:val="0080AC"/>
          <w:w w:val="115"/>
          <w:sz w:val="12"/>
        </w:rPr>
        <w:t xml:space="preserve"> </w:t>
      </w:r>
      <w:hyperlink r:id="rId5135">
        <w:r>
          <w:rPr>
            <w:color w:val="0080AC"/>
            <w:w w:val="115"/>
            <w:sz w:val="12"/>
          </w:rPr>
          <w:t>Interfacial</w:t>
        </w:r>
      </w:hyperlink>
      <w:r>
        <w:rPr>
          <w:color w:val="0080AC"/>
          <w:w w:val="115"/>
          <w:sz w:val="12"/>
        </w:rPr>
        <w:t xml:space="preserve"> </w:t>
      </w:r>
      <w:hyperlink r:id="rId5136">
        <w:r>
          <w:rPr>
            <w:color w:val="0080AC"/>
            <w:w w:val="115"/>
            <w:sz w:val="12"/>
          </w:rPr>
          <w:t>properties</w:t>
        </w:r>
      </w:hyperlink>
      <w:r>
        <w:rPr>
          <w:color w:val="0080AC"/>
          <w:w w:val="115"/>
          <w:sz w:val="12"/>
        </w:rPr>
        <w:t xml:space="preserve"> </w:t>
      </w:r>
      <w:hyperlink r:id="rId5137">
        <w:r>
          <w:rPr>
            <w:color w:val="0080AC"/>
            <w:w w:val="115"/>
            <w:sz w:val="12"/>
          </w:rPr>
          <w:t>and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5138">
        <w:r>
          <w:rPr>
            <w:color w:val="0080AC"/>
            <w:w w:val="115"/>
            <w:sz w:val="12"/>
          </w:rPr>
          <w:t>hopping</w:t>
        </w:r>
      </w:hyperlink>
      <w:r>
        <w:rPr>
          <w:color w:val="0080AC"/>
          <w:w w:val="115"/>
          <w:sz w:val="12"/>
        </w:rPr>
        <w:t xml:space="preserve"> </w:t>
      </w:r>
      <w:hyperlink r:id="rId5139">
        <w:r>
          <w:rPr>
            <w:color w:val="0080AC"/>
            <w:w w:val="115"/>
            <w:sz w:val="12"/>
          </w:rPr>
          <w:t>diffusion</w:t>
        </w:r>
      </w:hyperlink>
      <w:r>
        <w:rPr>
          <w:color w:val="0080AC"/>
          <w:w w:val="115"/>
          <w:sz w:val="12"/>
        </w:rPr>
        <w:t xml:space="preserve"> </w:t>
      </w:r>
      <w:hyperlink r:id="rId5140">
        <w:r>
          <w:rPr>
            <w:color w:val="0080AC"/>
            <w:w w:val="115"/>
            <w:sz w:val="12"/>
          </w:rPr>
          <w:t>of</w:t>
        </w:r>
      </w:hyperlink>
      <w:r>
        <w:rPr>
          <w:color w:val="0080AC"/>
          <w:w w:val="115"/>
          <w:sz w:val="12"/>
        </w:rPr>
        <w:t xml:space="preserve"> </w:t>
      </w:r>
      <w:hyperlink r:id="rId5141">
        <w:r>
          <w:rPr>
            <w:color w:val="0080AC"/>
            <w:w w:val="115"/>
            <w:sz w:val="12"/>
          </w:rPr>
          <w:t>small</w:t>
        </w:r>
      </w:hyperlink>
      <w:r>
        <w:rPr>
          <w:color w:val="0080AC"/>
          <w:w w:val="115"/>
          <w:sz w:val="12"/>
        </w:rPr>
        <w:t xml:space="preserve"> </w:t>
      </w:r>
      <w:hyperlink r:id="rId5142">
        <w:r>
          <w:rPr>
            <w:color w:val="0080AC"/>
            <w:w w:val="115"/>
            <w:sz w:val="12"/>
          </w:rPr>
          <w:t>nanoparticle</w:t>
        </w:r>
      </w:hyperlink>
      <w:r>
        <w:rPr>
          <w:color w:val="0080AC"/>
          <w:w w:val="115"/>
          <w:sz w:val="12"/>
        </w:rPr>
        <w:t xml:space="preserve"> </w:t>
      </w:r>
      <w:hyperlink r:id="rId5143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w w:val="115"/>
          <w:sz w:val="12"/>
        </w:rPr>
        <w:t xml:space="preserve"> </w:t>
      </w:r>
      <w:hyperlink r:id="rId5144">
        <w:r>
          <w:rPr>
            <w:color w:val="0080AC"/>
            <w:w w:val="115"/>
            <w:sz w:val="12"/>
          </w:rPr>
          <w:t>polymer/nanoparticle</w:t>
        </w:r>
      </w:hyperlink>
      <w:r>
        <w:rPr>
          <w:color w:val="0080AC"/>
          <w:w w:val="115"/>
          <w:sz w:val="12"/>
        </w:rPr>
        <w:t xml:space="preserve"> </w:t>
      </w:r>
      <w:hyperlink r:id="rId5145">
        <w:r>
          <w:rPr>
            <w:color w:val="0080AC"/>
            <w:w w:val="115"/>
            <w:sz w:val="12"/>
          </w:rPr>
          <w:t>composite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5146">
        <w:r>
          <w:rPr>
            <w:color w:val="0080AC"/>
            <w:w w:val="115"/>
            <w:sz w:val="12"/>
          </w:rPr>
          <w:t>with</w:t>
        </w:r>
      </w:hyperlink>
      <w:r>
        <w:rPr>
          <w:color w:val="0080AC"/>
          <w:w w:val="115"/>
          <w:sz w:val="12"/>
        </w:rPr>
        <w:t xml:space="preserve"> </w:t>
      </w:r>
      <w:hyperlink r:id="rId5147">
        <w:r>
          <w:rPr>
            <w:color w:val="0080AC"/>
            <w:w w:val="115"/>
            <w:sz w:val="12"/>
          </w:rPr>
          <w:t>attractive</w:t>
        </w:r>
      </w:hyperlink>
      <w:r>
        <w:rPr>
          <w:color w:val="0080AC"/>
          <w:w w:val="115"/>
          <w:sz w:val="12"/>
        </w:rPr>
        <w:t xml:space="preserve"> </w:t>
      </w:r>
      <w:hyperlink r:id="rId5148">
        <w:r>
          <w:rPr>
            <w:color w:val="0080AC"/>
            <w:w w:val="115"/>
            <w:sz w:val="12"/>
          </w:rPr>
          <w:t>interaction</w:t>
        </w:r>
      </w:hyperlink>
      <w:r>
        <w:rPr>
          <w:color w:val="0080AC"/>
          <w:w w:val="115"/>
          <w:sz w:val="12"/>
        </w:rPr>
        <w:t xml:space="preserve"> </w:t>
      </w:r>
      <w:hyperlink r:id="rId5149">
        <w:r>
          <w:rPr>
            <w:color w:val="0080AC"/>
            <w:w w:val="115"/>
            <w:sz w:val="12"/>
          </w:rPr>
          <w:t>on</w:t>
        </w:r>
      </w:hyperlink>
      <w:r>
        <w:rPr>
          <w:color w:val="0080AC"/>
          <w:w w:val="115"/>
          <w:sz w:val="12"/>
        </w:rPr>
        <w:t xml:space="preserve"> </w:t>
      </w:r>
      <w:hyperlink r:id="rId5150">
        <w:r>
          <w:rPr>
            <w:color w:val="0080AC"/>
            <w:w w:val="115"/>
            <w:sz w:val="12"/>
          </w:rPr>
          <w:t>side</w:t>
        </w:r>
      </w:hyperlink>
      <w:r>
        <w:rPr>
          <w:color w:val="0080AC"/>
          <w:w w:val="115"/>
          <w:sz w:val="12"/>
        </w:rPr>
        <w:t xml:space="preserve"> </w:t>
      </w:r>
      <w:hyperlink r:id="rId5151">
        <w:r>
          <w:rPr>
            <w:color w:val="0080AC"/>
            <w:w w:val="115"/>
            <w:sz w:val="12"/>
          </w:rPr>
          <w:t>group.</w:t>
        </w:r>
      </w:hyperlink>
      <w:r>
        <w:rPr>
          <w:color w:val="0080AC"/>
          <w:w w:val="115"/>
          <w:sz w:val="12"/>
        </w:rPr>
        <w:t xml:space="preserve"> </w:t>
      </w:r>
      <w:hyperlink r:id="rId5152">
        <w:r>
          <w:rPr>
            <w:color w:val="0080AC"/>
            <w:w w:val="115"/>
            <w:sz w:val="12"/>
          </w:rPr>
          <w:t>Polymers</w:t>
        </w:r>
      </w:hyperlink>
      <w:r>
        <w:rPr>
          <w:color w:val="0080AC"/>
          <w:w w:val="115"/>
          <w:sz w:val="12"/>
        </w:rPr>
        <w:t xml:space="preserve"> </w:t>
      </w:r>
      <w:hyperlink r:id="rId5153">
        <w:r>
          <w:rPr>
            <w:color w:val="0080AC"/>
            <w:w w:val="115"/>
            <w:sz w:val="12"/>
          </w:rPr>
          <w:t>2018;</w:t>
        </w:r>
      </w:hyperlink>
    </w:p>
    <w:p w14:paraId="3E90A6A3" w14:textId="77777777" w:rsidR="00E21043" w:rsidRDefault="0052501A">
      <w:pPr>
        <w:spacing w:before="1"/>
        <w:ind w:left="686"/>
        <w:rPr>
          <w:sz w:val="12"/>
        </w:rPr>
      </w:pPr>
      <w:hyperlink r:id="rId5154">
        <w:r>
          <w:rPr>
            <w:color w:val="0080AC"/>
            <w:w w:val="115"/>
            <w:sz w:val="12"/>
          </w:rPr>
          <w:t>10,</w:t>
        </w:r>
      </w:hyperlink>
      <w:r>
        <w:rPr>
          <w:color w:val="0080AC"/>
          <w:spacing w:val="-4"/>
          <w:w w:val="115"/>
          <w:sz w:val="12"/>
        </w:rPr>
        <w:t xml:space="preserve"> </w:t>
      </w:r>
      <w:hyperlink r:id="rId5155">
        <w:r>
          <w:rPr>
            <w:color w:val="0080AC"/>
            <w:w w:val="115"/>
            <w:sz w:val="12"/>
          </w:rPr>
          <w:t>598/1-</w:t>
        </w:r>
        <w:r>
          <w:rPr>
            <w:color w:val="0080AC"/>
            <w:spacing w:val="-5"/>
            <w:w w:val="115"/>
            <w:sz w:val="12"/>
          </w:rPr>
          <w:t>18.</w:t>
        </w:r>
      </w:hyperlink>
    </w:p>
    <w:p w14:paraId="4E557E93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19" w:line="271" w:lineRule="auto"/>
        <w:ind w:right="258" w:hanging="392"/>
        <w:jc w:val="left"/>
        <w:rPr>
          <w:sz w:val="12"/>
        </w:rPr>
      </w:pPr>
      <w:hyperlink r:id="rId5156">
        <w:r>
          <w:rPr>
            <w:color w:val="0080AC"/>
            <w:w w:val="120"/>
            <w:sz w:val="12"/>
          </w:rPr>
          <w:t>Volgin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57">
        <w:r>
          <w:rPr>
            <w:color w:val="0080AC"/>
            <w:w w:val="120"/>
            <w:sz w:val="12"/>
          </w:rPr>
          <w:t>IV,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58">
        <w:r>
          <w:rPr>
            <w:color w:val="0080AC"/>
            <w:w w:val="120"/>
            <w:sz w:val="12"/>
          </w:rPr>
          <w:t>Larin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59">
        <w:r>
          <w:rPr>
            <w:color w:val="0080AC"/>
            <w:w w:val="120"/>
            <w:sz w:val="12"/>
          </w:rPr>
          <w:t>SV,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0">
        <w:r>
          <w:rPr>
            <w:color w:val="0080AC"/>
            <w:w w:val="120"/>
            <w:sz w:val="12"/>
          </w:rPr>
          <w:t>Abad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1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2">
        <w:r>
          <w:rPr>
            <w:color w:val="0080AC"/>
            <w:w w:val="120"/>
            <w:sz w:val="12"/>
          </w:rPr>
          <w:t>Lyulin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3">
        <w:r>
          <w:rPr>
            <w:color w:val="0080AC"/>
            <w:w w:val="120"/>
            <w:sz w:val="12"/>
          </w:rPr>
          <w:t>SV.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4">
        <w:r>
          <w:rPr>
            <w:color w:val="0080AC"/>
            <w:w w:val="120"/>
            <w:sz w:val="12"/>
          </w:rPr>
          <w:t>Molecular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5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6">
        <w:r>
          <w:rPr>
            <w:color w:val="0080AC"/>
            <w:w w:val="120"/>
            <w:sz w:val="12"/>
          </w:rPr>
          <w:t>simulations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168">
        <w:r>
          <w:rPr>
            <w:color w:val="0080AC"/>
            <w:w w:val="120"/>
            <w:sz w:val="12"/>
          </w:rPr>
          <w:t>fullerene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69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7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7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72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73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74">
        <w:r>
          <w:rPr>
            <w:color w:val="0080AC"/>
            <w:w w:val="120"/>
            <w:sz w:val="12"/>
          </w:rPr>
          <w:t>2017;50:2207–18.</w:t>
        </w:r>
      </w:hyperlink>
    </w:p>
    <w:p w14:paraId="40E5B28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</w:tabs>
        <w:ind w:left="684" w:hanging="390"/>
        <w:jc w:val="left"/>
        <w:rPr>
          <w:sz w:val="12"/>
        </w:rPr>
      </w:pPr>
      <w:hyperlink r:id="rId5175">
        <w:r>
          <w:rPr>
            <w:color w:val="0080AC"/>
            <w:w w:val="120"/>
            <w:sz w:val="12"/>
          </w:rPr>
          <w:t>Volgin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76">
        <w:r>
          <w:rPr>
            <w:color w:val="0080AC"/>
            <w:w w:val="120"/>
            <w:sz w:val="12"/>
          </w:rPr>
          <w:t>IV,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77">
        <w:r>
          <w:rPr>
            <w:color w:val="0080AC"/>
            <w:w w:val="120"/>
            <w:sz w:val="12"/>
          </w:rPr>
          <w:t>Larin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78">
        <w:r>
          <w:rPr>
            <w:color w:val="0080AC"/>
            <w:w w:val="120"/>
            <w:sz w:val="12"/>
          </w:rPr>
          <w:t>SV,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79">
        <w:r>
          <w:rPr>
            <w:color w:val="0080AC"/>
            <w:w w:val="120"/>
            <w:sz w:val="12"/>
          </w:rPr>
          <w:t>Lyulin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80">
        <w:r>
          <w:rPr>
            <w:color w:val="0080AC"/>
            <w:w w:val="120"/>
            <w:sz w:val="12"/>
          </w:rPr>
          <w:t>AV,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81">
        <w:r>
          <w:rPr>
            <w:color w:val="0080AC"/>
            <w:w w:val="120"/>
            <w:sz w:val="12"/>
          </w:rPr>
          <w:t>Lyulin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182">
        <w:r>
          <w:rPr>
            <w:color w:val="0080AC"/>
            <w:w w:val="120"/>
            <w:sz w:val="12"/>
          </w:rPr>
          <w:t>SV.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183">
        <w:r>
          <w:rPr>
            <w:color w:val="0080AC"/>
            <w:w w:val="120"/>
            <w:sz w:val="12"/>
          </w:rPr>
          <w:t>Coarse-</w:t>
        </w:r>
        <w:r>
          <w:rPr>
            <w:color w:val="0080AC"/>
            <w:spacing w:val="-2"/>
            <w:w w:val="120"/>
            <w:sz w:val="12"/>
          </w:rPr>
          <w:t>grained</w:t>
        </w:r>
      </w:hyperlink>
    </w:p>
    <w:p w14:paraId="46FFD3AB" w14:textId="77777777" w:rsidR="00E21043" w:rsidRDefault="0052501A">
      <w:pPr>
        <w:spacing w:before="19" w:line="271" w:lineRule="auto"/>
        <w:ind w:left="686"/>
        <w:rPr>
          <w:sz w:val="12"/>
        </w:rPr>
      </w:pPr>
      <w:hyperlink r:id="rId5184">
        <w:r>
          <w:rPr>
            <w:color w:val="0080AC"/>
            <w:w w:val="120"/>
            <w:sz w:val="12"/>
          </w:rPr>
          <w:t>molecular-dynamics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185">
        <w:r>
          <w:rPr>
            <w:color w:val="0080AC"/>
            <w:w w:val="120"/>
            <w:sz w:val="12"/>
          </w:rPr>
          <w:t>simulations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18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187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188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18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19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191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519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193">
        <w:r>
          <w:rPr>
            <w:color w:val="0080AC"/>
            <w:w w:val="120"/>
            <w:sz w:val="12"/>
          </w:rPr>
          <w:t>2018;145:80–7.</w:t>
        </w:r>
      </w:hyperlink>
    </w:p>
    <w:p w14:paraId="5F68180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547" w:hanging="392"/>
        <w:jc w:val="left"/>
        <w:rPr>
          <w:sz w:val="12"/>
        </w:rPr>
      </w:pPr>
      <w:hyperlink r:id="rId5194">
        <w:r>
          <w:rPr>
            <w:color w:val="0080AC"/>
            <w:w w:val="120"/>
            <w:sz w:val="12"/>
          </w:rPr>
          <w:t>Cao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195">
        <w:r>
          <w:rPr>
            <w:color w:val="0080AC"/>
            <w:w w:val="120"/>
            <w:sz w:val="12"/>
          </w:rPr>
          <w:t>XZ,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196">
        <w:r>
          <w:rPr>
            <w:color w:val="0080AC"/>
            <w:w w:val="120"/>
            <w:sz w:val="12"/>
          </w:rPr>
          <w:t>Merlitz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197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198">
        <w:r>
          <w:rPr>
            <w:color w:val="0080AC"/>
            <w:w w:val="120"/>
            <w:sz w:val="12"/>
          </w:rPr>
          <w:t>Wu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199">
        <w:r>
          <w:rPr>
            <w:color w:val="0080AC"/>
            <w:w w:val="120"/>
            <w:sz w:val="12"/>
          </w:rPr>
          <w:t>CX.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200">
        <w:r>
          <w:rPr>
            <w:color w:val="0080AC"/>
            <w:w w:val="120"/>
            <w:sz w:val="12"/>
          </w:rPr>
          <w:t>Tuning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201">
        <w:r>
          <w:rPr>
            <w:color w:val="0080AC"/>
            <w:w w:val="120"/>
            <w:sz w:val="12"/>
          </w:rPr>
          <w:t>adsorption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202">
        <w:r>
          <w:rPr>
            <w:color w:val="0080AC"/>
            <w:w w:val="120"/>
            <w:sz w:val="12"/>
          </w:rPr>
          <w:t>duration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203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204">
        <w:r>
          <w:rPr>
            <w:color w:val="0080AC"/>
            <w:w w:val="120"/>
            <w:sz w:val="12"/>
          </w:rPr>
          <w:t>control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205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06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07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08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09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1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11">
        <w:r>
          <w:rPr>
            <w:color w:val="0080AC"/>
            <w:w w:val="120"/>
            <w:sz w:val="12"/>
          </w:rPr>
          <w:t>adsorbing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12">
        <w:r>
          <w:rPr>
            <w:color w:val="0080AC"/>
            <w:w w:val="120"/>
            <w:sz w:val="12"/>
          </w:rPr>
          <w:t>polymers.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13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14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15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spacing w:val="-1"/>
          <w:w w:val="120"/>
          <w:sz w:val="12"/>
        </w:rPr>
        <w:t xml:space="preserve"> </w:t>
      </w:r>
      <w:hyperlink r:id="rId5216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17">
        <w:r>
          <w:rPr>
            <w:color w:val="0080AC"/>
            <w:spacing w:val="-2"/>
            <w:w w:val="120"/>
            <w:sz w:val="12"/>
          </w:rPr>
          <w:t>2017;8:2629–33.</w:t>
        </w:r>
      </w:hyperlink>
    </w:p>
    <w:p w14:paraId="376F3E6E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99" w:hanging="392"/>
        <w:jc w:val="left"/>
        <w:rPr>
          <w:sz w:val="12"/>
        </w:rPr>
      </w:pPr>
      <w:hyperlink r:id="rId5218">
        <w:r>
          <w:rPr>
            <w:color w:val="0080AC"/>
            <w:w w:val="120"/>
            <w:sz w:val="12"/>
          </w:rPr>
          <w:t>Karatrantos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19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0">
        <w:r>
          <w:rPr>
            <w:color w:val="0080AC"/>
            <w:w w:val="120"/>
            <w:sz w:val="12"/>
          </w:rPr>
          <w:t>Koutsawa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1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2">
        <w:r>
          <w:rPr>
            <w:color w:val="0080AC"/>
            <w:w w:val="120"/>
            <w:sz w:val="12"/>
          </w:rPr>
          <w:t>Dubois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3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4">
        <w:r>
          <w:rPr>
            <w:color w:val="0080AC"/>
            <w:w w:val="120"/>
            <w:sz w:val="12"/>
          </w:rPr>
          <w:t>Clarke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5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6">
        <w:r>
          <w:rPr>
            <w:color w:val="0080AC"/>
            <w:w w:val="120"/>
            <w:sz w:val="12"/>
          </w:rPr>
          <w:t>Kröger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7">
        <w:r>
          <w:rPr>
            <w:color w:val="0080AC"/>
            <w:w w:val="120"/>
            <w:sz w:val="12"/>
          </w:rPr>
          <w:t>M.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8">
        <w:r>
          <w:rPr>
            <w:color w:val="0080AC"/>
            <w:w w:val="120"/>
            <w:sz w:val="12"/>
          </w:rPr>
          <w:t>Miscibility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2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30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5231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w w:val="120"/>
          <w:sz w:val="12"/>
        </w:rPr>
        <w:t xml:space="preserve"> </w:t>
      </w:r>
      <w:hyperlink r:id="rId523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233">
        <w:r>
          <w:rPr>
            <w:color w:val="0080AC"/>
            <w:w w:val="120"/>
            <w:sz w:val="12"/>
          </w:rPr>
          <w:t>ionic</w:t>
        </w:r>
      </w:hyperlink>
      <w:r>
        <w:rPr>
          <w:color w:val="0080AC"/>
          <w:w w:val="120"/>
          <w:sz w:val="12"/>
        </w:rPr>
        <w:t xml:space="preserve"> </w:t>
      </w:r>
      <w:hyperlink r:id="rId523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5235">
        <w:r>
          <w:rPr>
            <w:color w:val="0080AC"/>
            <w:w w:val="120"/>
            <w:sz w:val="12"/>
          </w:rPr>
          <w:t>Polymers</w:t>
        </w:r>
      </w:hyperlink>
      <w:r>
        <w:rPr>
          <w:color w:val="0080AC"/>
          <w:w w:val="120"/>
          <w:sz w:val="12"/>
        </w:rPr>
        <w:t xml:space="preserve"> </w:t>
      </w:r>
      <w:hyperlink r:id="rId5236">
        <w:r>
          <w:rPr>
            <w:color w:val="0080AC"/>
            <w:w w:val="120"/>
            <w:sz w:val="12"/>
          </w:rPr>
          <w:t>2018;10,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37">
        <w:r>
          <w:rPr>
            <w:color w:val="0080AC"/>
            <w:spacing w:val="-2"/>
            <w:w w:val="120"/>
            <w:sz w:val="12"/>
          </w:rPr>
          <w:t>1010/1-16.</w:t>
        </w:r>
      </w:hyperlink>
    </w:p>
    <w:p w14:paraId="41BAD30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66" w:hanging="392"/>
        <w:jc w:val="left"/>
        <w:rPr>
          <w:sz w:val="12"/>
        </w:rPr>
      </w:pPr>
      <w:hyperlink r:id="rId5238">
        <w:r>
          <w:rPr>
            <w:color w:val="0080AC"/>
            <w:w w:val="120"/>
            <w:sz w:val="12"/>
          </w:rPr>
          <w:t>Senses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39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0">
        <w:r>
          <w:rPr>
            <w:color w:val="0080AC"/>
            <w:w w:val="120"/>
            <w:sz w:val="12"/>
          </w:rPr>
          <w:t>Tyagi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1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2">
        <w:r>
          <w:rPr>
            <w:color w:val="0080AC"/>
            <w:w w:val="120"/>
            <w:sz w:val="12"/>
          </w:rPr>
          <w:t>Natarajan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3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44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5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6">
        <w:r>
          <w:rPr>
            <w:color w:val="0080AC"/>
            <w:w w:val="120"/>
            <w:sz w:val="12"/>
          </w:rPr>
          <w:t>Faraone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7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8">
        <w:r>
          <w:rPr>
            <w:color w:val="0080AC"/>
            <w:w w:val="120"/>
            <w:sz w:val="12"/>
          </w:rPr>
          <w:t>Chain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49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5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51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w w:val="120"/>
          <w:sz w:val="12"/>
        </w:rPr>
        <w:t xml:space="preserve"> </w:t>
      </w:r>
      <w:hyperlink r:id="rId5252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w w:val="120"/>
          <w:sz w:val="12"/>
        </w:rPr>
        <w:t xml:space="preserve"> </w:t>
      </w:r>
      <w:hyperlink r:id="rId525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254">
        <w:r>
          <w:rPr>
            <w:color w:val="0080AC"/>
            <w:w w:val="120"/>
            <w:sz w:val="12"/>
          </w:rPr>
          <w:t>attractive</w:t>
        </w:r>
      </w:hyperlink>
      <w:r>
        <w:rPr>
          <w:color w:val="0080AC"/>
          <w:w w:val="120"/>
          <w:sz w:val="12"/>
        </w:rPr>
        <w:t xml:space="preserve"> </w:t>
      </w:r>
      <w:hyperlink r:id="rId525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256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w w:val="120"/>
          <w:sz w:val="12"/>
        </w:rPr>
        <w:t xml:space="preserve"> </w:t>
      </w:r>
      <w:hyperlink r:id="rId5257">
        <w:r>
          <w:rPr>
            <w:color w:val="0080AC"/>
            <w:w w:val="120"/>
            <w:sz w:val="12"/>
          </w:rPr>
          <w:t>subjected</w:t>
        </w:r>
      </w:hyperlink>
      <w:r>
        <w:rPr>
          <w:color w:val="0080AC"/>
          <w:w w:val="120"/>
          <w:sz w:val="12"/>
        </w:rPr>
        <w:t xml:space="preserve"> </w:t>
      </w:r>
      <w:hyperlink r:id="rId5258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59">
        <w:r>
          <w:rPr>
            <w:color w:val="0080AC"/>
            <w:w w:val="120"/>
            <w:sz w:val="12"/>
          </w:rPr>
          <w:t>large</w:t>
        </w:r>
      </w:hyperlink>
      <w:r>
        <w:rPr>
          <w:color w:val="0080AC"/>
          <w:w w:val="120"/>
          <w:sz w:val="12"/>
        </w:rPr>
        <w:t xml:space="preserve"> </w:t>
      </w:r>
      <w:hyperlink r:id="rId5260">
        <w:r>
          <w:rPr>
            <w:color w:val="0080AC"/>
            <w:w w:val="120"/>
            <w:sz w:val="12"/>
          </w:rPr>
          <w:t>deformations.</w:t>
        </w:r>
      </w:hyperlink>
      <w:r>
        <w:rPr>
          <w:color w:val="0080AC"/>
          <w:w w:val="120"/>
          <w:sz w:val="12"/>
        </w:rPr>
        <w:t xml:space="preserve"> </w:t>
      </w:r>
      <w:hyperlink r:id="rId5261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5262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5263">
        <w:r>
          <w:rPr>
            <w:color w:val="0080AC"/>
            <w:w w:val="120"/>
            <w:sz w:val="12"/>
          </w:rPr>
          <w:t>2017;13:7922–9.</w:t>
        </w:r>
      </w:hyperlink>
    </w:p>
    <w:p w14:paraId="373EC847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29" w:hanging="392"/>
        <w:jc w:val="left"/>
        <w:rPr>
          <w:sz w:val="12"/>
        </w:rPr>
      </w:pPr>
      <w:hyperlink r:id="rId5264">
        <w:r>
          <w:rPr>
            <w:color w:val="0080AC"/>
            <w:w w:val="120"/>
            <w:sz w:val="12"/>
          </w:rPr>
          <w:t>Jang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65">
        <w:r>
          <w:rPr>
            <w:color w:val="0080AC"/>
            <w:w w:val="120"/>
            <w:sz w:val="12"/>
          </w:rPr>
          <w:t>WS,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66">
        <w:r>
          <w:rPr>
            <w:color w:val="0080AC"/>
            <w:w w:val="120"/>
            <w:sz w:val="12"/>
          </w:rPr>
          <w:t>Koo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67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68">
        <w:r>
          <w:rPr>
            <w:color w:val="0080AC"/>
            <w:w w:val="120"/>
            <w:sz w:val="12"/>
          </w:rPr>
          <w:t>Bryson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69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0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2">
        <w:r>
          <w:rPr>
            <w:color w:val="0080AC"/>
            <w:w w:val="120"/>
            <w:sz w:val="12"/>
          </w:rPr>
          <w:t>Sandy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3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4">
        <w:r>
          <w:rPr>
            <w:color w:val="0080AC"/>
            <w:w w:val="120"/>
            <w:sz w:val="12"/>
          </w:rPr>
          <w:t>Russell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5">
        <w:r>
          <w:rPr>
            <w:color w:val="0080AC"/>
            <w:w w:val="120"/>
            <w:sz w:val="12"/>
          </w:rPr>
          <w:t>TP,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6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7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278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7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280">
        <w:r>
          <w:rPr>
            <w:color w:val="0080AC"/>
            <w:w w:val="120"/>
            <w:sz w:val="12"/>
          </w:rPr>
          <w:t>cadmium</w:t>
        </w:r>
      </w:hyperlink>
      <w:r>
        <w:rPr>
          <w:color w:val="0080AC"/>
          <w:w w:val="120"/>
          <w:sz w:val="12"/>
        </w:rPr>
        <w:t xml:space="preserve"> </w:t>
      </w:r>
      <w:hyperlink r:id="rId5281">
        <w:r>
          <w:rPr>
            <w:color w:val="0080AC"/>
            <w:w w:val="120"/>
            <w:sz w:val="12"/>
          </w:rPr>
          <w:t>sulfide</w:t>
        </w:r>
      </w:hyperlink>
      <w:r>
        <w:rPr>
          <w:color w:val="0080AC"/>
          <w:w w:val="120"/>
          <w:sz w:val="12"/>
        </w:rPr>
        <w:t xml:space="preserve"> </w:t>
      </w:r>
      <w:hyperlink r:id="rId5282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5283">
        <w:r>
          <w:rPr>
            <w:color w:val="0080AC"/>
            <w:w w:val="120"/>
            <w:sz w:val="12"/>
          </w:rPr>
          <w:t>within</w:t>
        </w:r>
      </w:hyperlink>
      <w:r>
        <w:rPr>
          <w:color w:val="0080AC"/>
          <w:w w:val="120"/>
          <w:sz w:val="12"/>
        </w:rPr>
        <w:t xml:space="preserve"> </w:t>
      </w:r>
      <w:hyperlink r:id="rId5284">
        <w:r>
          <w:rPr>
            <w:color w:val="0080AC"/>
            <w:w w:val="120"/>
            <w:sz w:val="12"/>
          </w:rPr>
          <w:t>polystyrene</w:t>
        </w:r>
      </w:hyperlink>
      <w:r>
        <w:rPr>
          <w:color w:val="0080AC"/>
          <w:w w:val="120"/>
          <w:sz w:val="12"/>
        </w:rPr>
        <w:t xml:space="preserve"> </w:t>
      </w:r>
      <w:hyperlink r:id="rId5285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286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287">
        <w:r>
          <w:rPr>
            <w:color w:val="0080AC"/>
            <w:w w:val="120"/>
            <w:sz w:val="12"/>
          </w:rPr>
          <w:t>2014;47:6483–90.</w:t>
        </w:r>
      </w:hyperlink>
    </w:p>
    <w:p w14:paraId="7E96149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172" w:hanging="392"/>
        <w:jc w:val="left"/>
        <w:rPr>
          <w:sz w:val="12"/>
        </w:rPr>
      </w:pPr>
      <w:hyperlink r:id="rId5288">
        <w:r>
          <w:rPr>
            <w:color w:val="0080AC"/>
            <w:w w:val="115"/>
            <w:sz w:val="12"/>
          </w:rPr>
          <w:t>Srivastava</w:t>
        </w:r>
      </w:hyperlink>
      <w:r>
        <w:rPr>
          <w:color w:val="0080AC"/>
          <w:w w:val="115"/>
          <w:sz w:val="12"/>
        </w:rPr>
        <w:t xml:space="preserve"> </w:t>
      </w:r>
      <w:hyperlink r:id="rId5289">
        <w:r>
          <w:rPr>
            <w:color w:val="0080AC"/>
            <w:w w:val="115"/>
            <w:sz w:val="12"/>
          </w:rPr>
          <w:t>S,</w:t>
        </w:r>
      </w:hyperlink>
      <w:r>
        <w:rPr>
          <w:color w:val="0080AC"/>
          <w:w w:val="115"/>
          <w:sz w:val="12"/>
        </w:rPr>
        <w:t xml:space="preserve"> </w:t>
      </w:r>
      <w:hyperlink r:id="rId5290">
        <w:r>
          <w:rPr>
            <w:color w:val="0080AC"/>
            <w:w w:val="115"/>
            <w:sz w:val="12"/>
          </w:rPr>
          <w:t>Archer</w:t>
        </w:r>
      </w:hyperlink>
      <w:r>
        <w:rPr>
          <w:color w:val="0080AC"/>
          <w:w w:val="115"/>
          <w:sz w:val="12"/>
        </w:rPr>
        <w:t xml:space="preserve"> </w:t>
      </w:r>
      <w:hyperlink r:id="rId5291">
        <w:r>
          <w:rPr>
            <w:color w:val="0080AC"/>
            <w:w w:val="115"/>
            <w:sz w:val="12"/>
          </w:rPr>
          <w:t>LA,</w:t>
        </w:r>
      </w:hyperlink>
      <w:r>
        <w:rPr>
          <w:color w:val="0080AC"/>
          <w:w w:val="115"/>
          <w:sz w:val="12"/>
        </w:rPr>
        <w:t xml:space="preserve"> </w:t>
      </w:r>
      <w:hyperlink r:id="rId5292">
        <w:r>
          <w:rPr>
            <w:color w:val="0080AC"/>
            <w:w w:val="115"/>
            <w:sz w:val="12"/>
          </w:rPr>
          <w:t>Narayanan</w:t>
        </w:r>
      </w:hyperlink>
      <w:r>
        <w:rPr>
          <w:color w:val="0080AC"/>
          <w:w w:val="115"/>
          <w:sz w:val="12"/>
        </w:rPr>
        <w:t xml:space="preserve"> </w:t>
      </w:r>
      <w:hyperlink r:id="rId5293">
        <w:r>
          <w:rPr>
            <w:color w:val="0080AC"/>
            <w:w w:val="115"/>
            <w:sz w:val="12"/>
          </w:rPr>
          <w:t>S.</w:t>
        </w:r>
      </w:hyperlink>
      <w:r>
        <w:rPr>
          <w:color w:val="0080AC"/>
          <w:w w:val="115"/>
          <w:sz w:val="12"/>
        </w:rPr>
        <w:t xml:space="preserve"> </w:t>
      </w:r>
      <w:hyperlink r:id="rId5294">
        <w:r>
          <w:rPr>
            <w:color w:val="0080AC"/>
            <w:w w:val="115"/>
            <w:sz w:val="12"/>
          </w:rPr>
          <w:t>Structure</w:t>
        </w:r>
      </w:hyperlink>
      <w:r>
        <w:rPr>
          <w:color w:val="0080AC"/>
          <w:w w:val="115"/>
          <w:sz w:val="12"/>
        </w:rPr>
        <w:t xml:space="preserve"> </w:t>
      </w:r>
      <w:hyperlink r:id="rId5295">
        <w:r>
          <w:rPr>
            <w:color w:val="0080AC"/>
            <w:w w:val="115"/>
            <w:sz w:val="12"/>
          </w:rPr>
          <w:t>and</w:t>
        </w:r>
      </w:hyperlink>
      <w:r>
        <w:rPr>
          <w:color w:val="0080AC"/>
          <w:w w:val="115"/>
          <w:sz w:val="12"/>
        </w:rPr>
        <w:t xml:space="preserve"> </w:t>
      </w:r>
      <w:hyperlink r:id="rId5296">
        <w:r>
          <w:rPr>
            <w:color w:val="0080AC"/>
            <w:w w:val="115"/>
            <w:sz w:val="12"/>
          </w:rPr>
          <w:t>transport</w:t>
        </w:r>
      </w:hyperlink>
      <w:r>
        <w:rPr>
          <w:color w:val="0080AC"/>
          <w:w w:val="115"/>
          <w:sz w:val="12"/>
        </w:rPr>
        <w:t xml:space="preserve"> </w:t>
      </w:r>
      <w:hyperlink r:id="rId5297">
        <w:r>
          <w:rPr>
            <w:color w:val="0080AC"/>
            <w:w w:val="115"/>
            <w:sz w:val="12"/>
          </w:rPr>
          <w:t>anomalies</w:t>
        </w:r>
      </w:hyperlink>
      <w:r>
        <w:rPr>
          <w:color w:val="0080AC"/>
          <w:w w:val="115"/>
          <w:sz w:val="12"/>
        </w:rPr>
        <w:t xml:space="preserve"> </w:t>
      </w:r>
      <w:hyperlink r:id="rId5298">
        <w:r>
          <w:rPr>
            <w:color w:val="0080AC"/>
            <w:w w:val="115"/>
            <w:sz w:val="12"/>
          </w:rPr>
          <w:t>in</w:t>
        </w:r>
      </w:hyperlink>
      <w:r>
        <w:rPr>
          <w:color w:val="0080AC"/>
          <w:spacing w:val="40"/>
          <w:w w:val="115"/>
          <w:sz w:val="12"/>
        </w:rPr>
        <w:t xml:space="preserve"> </w:t>
      </w:r>
      <w:hyperlink r:id="rId5299">
        <w:r>
          <w:rPr>
            <w:color w:val="0080AC"/>
            <w:w w:val="115"/>
            <w:sz w:val="12"/>
          </w:rPr>
          <w:t>soft</w:t>
        </w:r>
      </w:hyperlink>
      <w:r>
        <w:rPr>
          <w:color w:val="0080AC"/>
          <w:w w:val="115"/>
          <w:sz w:val="12"/>
        </w:rPr>
        <w:t xml:space="preserve"> </w:t>
      </w:r>
      <w:hyperlink r:id="rId5300">
        <w:r>
          <w:rPr>
            <w:color w:val="0080AC"/>
            <w:w w:val="115"/>
            <w:sz w:val="12"/>
          </w:rPr>
          <w:t>colloids.</w:t>
        </w:r>
      </w:hyperlink>
      <w:r>
        <w:rPr>
          <w:color w:val="0080AC"/>
          <w:w w:val="115"/>
          <w:sz w:val="12"/>
        </w:rPr>
        <w:t xml:space="preserve"> </w:t>
      </w:r>
      <w:hyperlink r:id="rId5301">
        <w:r>
          <w:rPr>
            <w:color w:val="0080AC"/>
            <w:w w:val="115"/>
            <w:sz w:val="12"/>
          </w:rPr>
          <w:t>Phys</w:t>
        </w:r>
      </w:hyperlink>
      <w:r>
        <w:rPr>
          <w:color w:val="0080AC"/>
          <w:w w:val="115"/>
          <w:sz w:val="12"/>
        </w:rPr>
        <w:t xml:space="preserve"> </w:t>
      </w:r>
      <w:hyperlink r:id="rId5302">
        <w:r>
          <w:rPr>
            <w:color w:val="0080AC"/>
            <w:w w:val="115"/>
            <w:sz w:val="12"/>
          </w:rPr>
          <w:t>Rev</w:t>
        </w:r>
      </w:hyperlink>
      <w:r>
        <w:rPr>
          <w:color w:val="0080AC"/>
          <w:w w:val="115"/>
          <w:sz w:val="12"/>
        </w:rPr>
        <w:t xml:space="preserve"> </w:t>
      </w:r>
      <w:hyperlink r:id="rId5303">
        <w:r>
          <w:rPr>
            <w:color w:val="0080AC"/>
            <w:w w:val="115"/>
            <w:sz w:val="12"/>
          </w:rPr>
          <w:t>Lett</w:t>
        </w:r>
      </w:hyperlink>
      <w:r>
        <w:rPr>
          <w:color w:val="0080AC"/>
          <w:w w:val="115"/>
          <w:sz w:val="12"/>
        </w:rPr>
        <w:t xml:space="preserve"> </w:t>
      </w:r>
      <w:hyperlink r:id="rId5304">
        <w:r>
          <w:rPr>
            <w:color w:val="0080AC"/>
            <w:w w:val="115"/>
            <w:sz w:val="12"/>
          </w:rPr>
          <w:t>2013;110,</w:t>
        </w:r>
      </w:hyperlink>
      <w:r>
        <w:rPr>
          <w:color w:val="0080AC"/>
          <w:w w:val="115"/>
          <w:sz w:val="12"/>
        </w:rPr>
        <w:t xml:space="preserve"> </w:t>
      </w:r>
      <w:hyperlink r:id="rId5305">
        <w:r>
          <w:rPr>
            <w:color w:val="0080AC"/>
            <w:w w:val="115"/>
            <w:sz w:val="12"/>
          </w:rPr>
          <w:t>148302/1-5.</w:t>
        </w:r>
      </w:hyperlink>
    </w:p>
    <w:p w14:paraId="5EA206E1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368" w:hanging="392"/>
        <w:jc w:val="left"/>
        <w:rPr>
          <w:sz w:val="12"/>
        </w:rPr>
      </w:pPr>
      <w:hyperlink r:id="rId5306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07">
        <w:r>
          <w:rPr>
            <w:color w:val="0080AC"/>
            <w:w w:val="120"/>
            <w:sz w:val="12"/>
          </w:rPr>
          <w:t>RA,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08">
        <w:r>
          <w:rPr>
            <w:color w:val="0080AC"/>
            <w:w w:val="120"/>
            <w:sz w:val="12"/>
          </w:rPr>
          <w:t>Thiyagarajan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09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10">
        <w:r>
          <w:rPr>
            <w:color w:val="0080AC"/>
            <w:w w:val="120"/>
            <w:sz w:val="12"/>
          </w:rPr>
          <w:t>Lewis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1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12">
        <w:r>
          <w:rPr>
            <w:color w:val="0080AC"/>
            <w:w w:val="120"/>
            <w:sz w:val="12"/>
          </w:rPr>
          <w:t>Bansal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13">
        <w:r>
          <w:rPr>
            <w:color w:val="0080AC"/>
            <w:w w:val="120"/>
            <w:sz w:val="12"/>
          </w:rPr>
          <w:t>A,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14">
        <w:r>
          <w:rPr>
            <w:color w:val="0080AC"/>
            <w:w w:val="120"/>
            <w:sz w:val="12"/>
          </w:rPr>
          <w:t>Schadler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15">
        <w:r>
          <w:rPr>
            <w:color w:val="0080AC"/>
            <w:w w:val="120"/>
            <w:sz w:val="12"/>
          </w:rPr>
          <w:t>LS,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316">
        <w:r>
          <w:rPr>
            <w:color w:val="0080AC"/>
            <w:w w:val="120"/>
            <w:sz w:val="12"/>
          </w:rPr>
          <w:t>Lurio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17">
        <w:r>
          <w:rPr>
            <w:color w:val="0080AC"/>
            <w:w w:val="120"/>
            <w:sz w:val="12"/>
          </w:rPr>
          <w:t>LB.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318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531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5320">
        <w:r>
          <w:rPr>
            <w:color w:val="0080AC"/>
            <w:w w:val="120"/>
            <w:sz w:val="12"/>
          </w:rPr>
          <w:t>internal</w:t>
        </w:r>
      </w:hyperlink>
      <w:r>
        <w:rPr>
          <w:color w:val="0080AC"/>
          <w:w w:val="120"/>
          <w:sz w:val="12"/>
        </w:rPr>
        <w:t xml:space="preserve"> </w:t>
      </w:r>
      <w:hyperlink r:id="rId5321">
        <w:r>
          <w:rPr>
            <w:color w:val="0080AC"/>
            <w:w w:val="120"/>
            <w:sz w:val="12"/>
          </w:rPr>
          <w:t>stress</w:t>
        </w:r>
      </w:hyperlink>
      <w:r>
        <w:rPr>
          <w:color w:val="0080AC"/>
          <w:w w:val="120"/>
          <w:sz w:val="12"/>
        </w:rPr>
        <w:t xml:space="preserve"> </w:t>
      </w:r>
      <w:hyperlink r:id="rId5322">
        <w:r>
          <w:rPr>
            <w:color w:val="0080AC"/>
            <w:w w:val="120"/>
            <w:sz w:val="12"/>
          </w:rPr>
          <w:t>at</w:t>
        </w:r>
      </w:hyperlink>
      <w:r>
        <w:rPr>
          <w:color w:val="0080AC"/>
          <w:w w:val="120"/>
          <w:sz w:val="12"/>
        </w:rPr>
        <w:t xml:space="preserve"> </w:t>
      </w:r>
      <w:hyperlink r:id="rId5323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5324">
        <w:r>
          <w:rPr>
            <w:color w:val="0080AC"/>
            <w:w w:val="120"/>
            <w:sz w:val="12"/>
          </w:rPr>
          <w:t>nanoscale</w:t>
        </w:r>
      </w:hyperlink>
      <w:r>
        <w:rPr>
          <w:color w:val="0080AC"/>
          <w:w w:val="120"/>
          <w:sz w:val="12"/>
        </w:rPr>
        <w:t xml:space="preserve"> </w:t>
      </w:r>
      <w:hyperlink r:id="rId5325">
        <w:r>
          <w:rPr>
            <w:color w:val="0080AC"/>
            <w:w w:val="120"/>
            <w:sz w:val="12"/>
          </w:rPr>
          <w:t>related</w:t>
        </w:r>
      </w:hyperlink>
      <w:r>
        <w:rPr>
          <w:color w:val="0080AC"/>
          <w:w w:val="120"/>
          <w:sz w:val="12"/>
        </w:rPr>
        <w:t xml:space="preserve"> </w:t>
      </w:r>
      <w:hyperlink r:id="rId5326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w w:val="120"/>
          <w:sz w:val="12"/>
        </w:rPr>
        <w:t xml:space="preserve"> </w:t>
      </w:r>
      <w:hyperlink r:id="rId5327">
        <w:r>
          <w:rPr>
            <w:color w:val="0080AC"/>
            <w:w w:val="120"/>
            <w:sz w:val="12"/>
          </w:rPr>
          <w:t>unique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328">
        <w:r>
          <w:rPr>
            <w:color w:val="0080AC"/>
            <w:w w:val="120"/>
            <w:sz w:val="12"/>
          </w:rPr>
          <w:t>thermomechanical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29">
        <w:r>
          <w:rPr>
            <w:color w:val="0080AC"/>
            <w:w w:val="120"/>
            <w:sz w:val="12"/>
          </w:rPr>
          <w:t>behavior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0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3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4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5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336">
        <w:r>
          <w:rPr>
            <w:color w:val="0080AC"/>
            <w:w w:val="120"/>
            <w:sz w:val="12"/>
          </w:rPr>
          <w:t>2006;97,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7">
        <w:r>
          <w:rPr>
            <w:color w:val="0080AC"/>
            <w:w w:val="120"/>
            <w:sz w:val="12"/>
          </w:rPr>
          <w:t>075505/1-4.</w:t>
        </w:r>
      </w:hyperlink>
    </w:p>
    <w:p w14:paraId="08EECDF8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389" w:hanging="392"/>
        <w:jc w:val="left"/>
        <w:rPr>
          <w:sz w:val="12"/>
        </w:rPr>
      </w:pPr>
      <w:hyperlink r:id="rId5338">
        <w:r>
          <w:rPr>
            <w:color w:val="0080AC"/>
            <w:w w:val="120"/>
            <w:sz w:val="12"/>
          </w:rPr>
          <w:t>Kim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39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0">
        <w:r>
          <w:rPr>
            <w:color w:val="0080AC"/>
            <w:w w:val="120"/>
            <w:sz w:val="12"/>
          </w:rPr>
          <w:t>Srivastava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2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3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4">
        <w:r>
          <w:rPr>
            <w:color w:val="0080AC"/>
            <w:w w:val="120"/>
            <w:sz w:val="12"/>
          </w:rPr>
          <w:t>Archer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5">
        <w:r>
          <w:rPr>
            <w:color w:val="0080AC"/>
            <w:w w:val="120"/>
            <w:sz w:val="12"/>
          </w:rPr>
          <w:t>LA.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47">
        <w:r>
          <w:rPr>
            <w:color w:val="0080AC"/>
            <w:w w:val="120"/>
            <w:sz w:val="12"/>
          </w:rPr>
          <w:t>nanocomposites: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34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349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5350">
        <w:r>
          <w:rPr>
            <w:color w:val="0080AC"/>
            <w:w w:val="120"/>
            <w:sz w:val="12"/>
          </w:rPr>
          <w:t>particle</w:t>
        </w:r>
      </w:hyperlink>
      <w:r>
        <w:rPr>
          <w:color w:val="0080AC"/>
          <w:w w:val="120"/>
          <w:sz w:val="12"/>
        </w:rPr>
        <w:t xml:space="preserve"> </w:t>
      </w:r>
      <w:hyperlink r:id="rId5351">
        <w:r>
          <w:rPr>
            <w:color w:val="0080AC"/>
            <w:w w:val="120"/>
            <w:sz w:val="12"/>
          </w:rPr>
          <w:t>dynamics.</w:t>
        </w:r>
      </w:hyperlink>
      <w:r>
        <w:rPr>
          <w:color w:val="0080AC"/>
          <w:w w:val="120"/>
          <w:sz w:val="12"/>
        </w:rPr>
        <w:t xml:space="preserve"> </w:t>
      </w:r>
      <w:hyperlink r:id="rId5352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w w:val="120"/>
          <w:sz w:val="12"/>
        </w:rPr>
        <w:t xml:space="preserve"> </w:t>
      </w:r>
      <w:hyperlink r:id="rId5353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w w:val="120"/>
          <w:sz w:val="12"/>
        </w:rPr>
        <w:t xml:space="preserve"> </w:t>
      </w:r>
      <w:hyperlink r:id="rId5354">
        <w:r>
          <w:rPr>
            <w:color w:val="0080AC"/>
            <w:w w:val="120"/>
            <w:sz w:val="12"/>
          </w:rPr>
          <w:t>2012;8:10813–8.</w:t>
        </w:r>
      </w:hyperlink>
    </w:p>
    <w:p w14:paraId="4C60499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62" w:hanging="392"/>
        <w:jc w:val="left"/>
        <w:rPr>
          <w:sz w:val="12"/>
        </w:rPr>
      </w:pPr>
      <w:hyperlink r:id="rId5355">
        <w:r>
          <w:rPr>
            <w:color w:val="0080AC"/>
            <w:w w:val="120"/>
            <w:sz w:val="12"/>
          </w:rPr>
          <w:t>Yang</w:t>
        </w:r>
      </w:hyperlink>
      <w:r>
        <w:rPr>
          <w:color w:val="0080AC"/>
          <w:w w:val="120"/>
          <w:sz w:val="12"/>
        </w:rPr>
        <w:t xml:space="preserve"> </w:t>
      </w:r>
      <w:hyperlink r:id="rId5356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5357">
        <w:r>
          <w:rPr>
            <w:color w:val="0080AC"/>
            <w:w w:val="120"/>
            <w:sz w:val="12"/>
          </w:rPr>
          <w:t>Liu</w:t>
        </w:r>
      </w:hyperlink>
      <w:r>
        <w:rPr>
          <w:color w:val="0080AC"/>
          <w:w w:val="120"/>
          <w:sz w:val="12"/>
        </w:rPr>
        <w:t xml:space="preserve"> </w:t>
      </w:r>
      <w:hyperlink r:id="rId5358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5359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w w:val="120"/>
          <w:sz w:val="12"/>
        </w:rPr>
        <w:t xml:space="preserve"> </w:t>
      </w:r>
      <w:hyperlink r:id="rId5360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5361">
        <w:r>
          <w:rPr>
            <w:color w:val="0080AC"/>
            <w:w w:val="120"/>
            <w:sz w:val="12"/>
          </w:rPr>
          <w:t>Zhang</w:t>
        </w:r>
      </w:hyperlink>
      <w:r>
        <w:rPr>
          <w:color w:val="0080AC"/>
          <w:w w:val="120"/>
          <w:sz w:val="12"/>
        </w:rPr>
        <w:t xml:space="preserve"> </w:t>
      </w:r>
      <w:hyperlink r:id="rId5362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w w:val="120"/>
          <w:sz w:val="12"/>
        </w:rPr>
        <w:t xml:space="preserve"> </w:t>
      </w:r>
      <w:hyperlink r:id="rId5363">
        <w:r>
          <w:rPr>
            <w:color w:val="0080AC"/>
            <w:w w:val="120"/>
            <w:sz w:val="12"/>
          </w:rPr>
          <w:t>Akcora</w:t>
        </w:r>
      </w:hyperlink>
      <w:r>
        <w:rPr>
          <w:color w:val="0080AC"/>
          <w:w w:val="120"/>
          <w:sz w:val="12"/>
        </w:rPr>
        <w:t xml:space="preserve"> </w:t>
      </w:r>
      <w:hyperlink r:id="rId5364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w w:val="120"/>
          <w:sz w:val="12"/>
        </w:rPr>
        <w:t xml:space="preserve"> </w:t>
      </w:r>
      <w:hyperlink r:id="rId5365">
        <w:r>
          <w:rPr>
            <w:color w:val="0080AC"/>
            <w:w w:val="120"/>
            <w:sz w:val="12"/>
          </w:rPr>
          <w:t>Chemical</w:t>
        </w:r>
      </w:hyperlink>
      <w:r>
        <w:rPr>
          <w:color w:val="0080AC"/>
          <w:w w:val="120"/>
          <w:sz w:val="12"/>
        </w:rPr>
        <w:t xml:space="preserve"> </w:t>
      </w:r>
      <w:hyperlink r:id="rId5366">
        <w:r>
          <w:rPr>
            <w:color w:val="0080AC"/>
            <w:w w:val="120"/>
            <w:sz w:val="12"/>
          </w:rPr>
          <w:t>heterogeneity</w:t>
        </w:r>
      </w:hyperlink>
      <w:r>
        <w:rPr>
          <w:color w:val="0080AC"/>
          <w:w w:val="120"/>
          <w:sz w:val="12"/>
        </w:rPr>
        <w:t xml:space="preserve"> </w:t>
      </w:r>
      <w:hyperlink r:id="rId536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368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69">
        <w:r>
          <w:rPr>
            <w:color w:val="0080AC"/>
            <w:w w:val="120"/>
            <w:sz w:val="12"/>
          </w:rPr>
          <w:t>layers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0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1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2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3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4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5">
        <w:r>
          <w:rPr>
            <w:color w:val="0080AC"/>
            <w:w w:val="120"/>
            <w:sz w:val="12"/>
          </w:rPr>
          <w:t>2018;14:4784–91.</w:t>
        </w:r>
      </w:hyperlink>
    </w:p>
    <w:p w14:paraId="24F4A716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72" w:hanging="392"/>
        <w:jc w:val="left"/>
        <w:rPr>
          <w:sz w:val="12"/>
        </w:rPr>
      </w:pPr>
      <w:hyperlink r:id="rId5376">
        <w:r>
          <w:rPr>
            <w:color w:val="0080AC"/>
            <w:w w:val="120"/>
            <w:sz w:val="12"/>
          </w:rPr>
          <w:t>Srivastava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8">
        <w:r>
          <w:rPr>
            <w:color w:val="0080AC"/>
            <w:w w:val="120"/>
            <w:sz w:val="12"/>
          </w:rPr>
          <w:t>Kandar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79">
        <w:r>
          <w:rPr>
            <w:color w:val="0080AC"/>
            <w:w w:val="120"/>
            <w:sz w:val="12"/>
          </w:rPr>
          <w:t>AK,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80">
        <w:r>
          <w:rPr>
            <w:color w:val="0080AC"/>
            <w:w w:val="120"/>
            <w:sz w:val="12"/>
          </w:rPr>
          <w:t>Basu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81">
        <w:r>
          <w:rPr>
            <w:color w:val="0080AC"/>
            <w:w w:val="120"/>
            <w:sz w:val="12"/>
          </w:rPr>
          <w:t>JK,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82">
        <w:r>
          <w:rPr>
            <w:color w:val="0080AC"/>
            <w:w w:val="120"/>
            <w:sz w:val="12"/>
          </w:rPr>
          <w:t>Mukhopadhyay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83">
        <w:r>
          <w:rPr>
            <w:color w:val="0080AC"/>
            <w:w w:val="120"/>
            <w:sz w:val="12"/>
          </w:rPr>
          <w:t>MK,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84">
        <w:r>
          <w:rPr>
            <w:color w:val="0080AC"/>
            <w:w w:val="120"/>
            <w:sz w:val="12"/>
          </w:rPr>
          <w:t>Lurio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85">
        <w:r>
          <w:rPr>
            <w:color w:val="0080AC"/>
            <w:w w:val="120"/>
            <w:sz w:val="12"/>
          </w:rPr>
          <w:t>LB,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86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38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388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5389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5390">
        <w:r>
          <w:rPr>
            <w:color w:val="0080AC"/>
            <w:w w:val="120"/>
            <w:sz w:val="12"/>
          </w:rPr>
          <w:t>Complex</w:t>
        </w:r>
      </w:hyperlink>
      <w:r>
        <w:rPr>
          <w:color w:val="0080AC"/>
          <w:w w:val="120"/>
          <w:sz w:val="12"/>
        </w:rPr>
        <w:t xml:space="preserve"> </w:t>
      </w:r>
      <w:hyperlink r:id="rId5391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539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39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39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5395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5396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5397">
        <w:r>
          <w:rPr>
            <w:color w:val="0080AC"/>
            <w:w w:val="120"/>
            <w:sz w:val="12"/>
          </w:rPr>
          <w:t>E</w:t>
        </w:r>
      </w:hyperlink>
      <w:r>
        <w:rPr>
          <w:color w:val="0080AC"/>
          <w:w w:val="120"/>
          <w:sz w:val="12"/>
        </w:rPr>
        <w:t xml:space="preserve"> </w:t>
      </w:r>
      <w:hyperlink r:id="rId5398">
        <w:r>
          <w:rPr>
            <w:color w:val="0080AC"/>
            <w:w w:val="120"/>
            <w:sz w:val="12"/>
          </w:rPr>
          <w:t>2009;79,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399">
        <w:r>
          <w:rPr>
            <w:color w:val="0080AC"/>
            <w:spacing w:val="-2"/>
            <w:w w:val="120"/>
            <w:sz w:val="12"/>
          </w:rPr>
          <w:t>021408/1-7.</w:t>
        </w:r>
      </w:hyperlink>
    </w:p>
    <w:p w14:paraId="58BAC06C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62" w:hanging="392"/>
        <w:jc w:val="left"/>
        <w:rPr>
          <w:sz w:val="12"/>
        </w:rPr>
      </w:pPr>
      <w:hyperlink r:id="rId5400">
        <w:r>
          <w:rPr>
            <w:color w:val="0080AC"/>
            <w:spacing w:val="-2"/>
            <w:w w:val="120"/>
            <w:sz w:val="12"/>
          </w:rPr>
          <w:t>Hoshino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1">
        <w:r>
          <w:rPr>
            <w:color w:val="0080AC"/>
            <w:spacing w:val="-2"/>
            <w:w w:val="120"/>
            <w:sz w:val="12"/>
          </w:rPr>
          <w:t>T,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2">
        <w:r>
          <w:rPr>
            <w:color w:val="0080AC"/>
            <w:spacing w:val="-2"/>
            <w:w w:val="120"/>
            <w:sz w:val="12"/>
          </w:rPr>
          <w:t>Murakami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3">
        <w:r>
          <w:rPr>
            <w:color w:val="0080AC"/>
            <w:spacing w:val="-2"/>
            <w:w w:val="120"/>
            <w:sz w:val="12"/>
          </w:rPr>
          <w:t>D,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4">
        <w:r>
          <w:rPr>
            <w:color w:val="0080AC"/>
            <w:spacing w:val="-2"/>
            <w:w w:val="120"/>
            <w:sz w:val="12"/>
          </w:rPr>
          <w:t>Tanaka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5">
        <w:r>
          <w:rPr>
            <w:color w:val="0080AC"/>
            <w:spacing w:val="-2"/>
            <w:w w:val="120"/>
            <w:sz w:val="12"/>
          </w:rPr>
          <w:t>Y,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6">
        <w:r>
          <w:rPr>
            <w:color w:val="0080AC"/>
            <w:spacing w:val="-2"/>
            <w:w w:val="120"/>
            <w:sz w:val="12"/>
          </w:rPr>
          <w:t>Takata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7">
        <w:r>
          <w:rPr>
            <w:color w:val="0080AC"/>
            <w:spacing w:val="-2"/>
            <w:w w:val="120"/>
            <w:sz w:val="12"/>
          </w:rPr>
          <w:t>M,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8">
        <w:r>
          <w:rPr>
            <w:color w:val="0080AC"/>
            <w:spacing w:val="-2"/>
            <w:w w:val="120"/>
            <w:sz w:val="12"/>
          </w:rPr>
          <w:t>Jinnai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09">
        <w:r>
          <w:rPr>
            <w:color w:val="0080AC"/>
            <w:spacing w:val="-2"/>
            <w:w w:val="120"/>
            <w:sz w:val="12"/>
          </w:rPr>
          <w:t>H,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10">
        <w:r>
          <w:rPr>
            <w:color w:val="0080AC"/>
            <w:spacing w:val="-2"/>
            <w:w w:val="120"/>
            <w:sz w:val="12"/>
          </w:rPr>
          <w:t>Takahara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11">
        <w:r>
          <w:rPr>
            <w:color w:val="0080AC"/>
            <w:spacing w:val="-2"/>
            <w:w w:val="120"/>
            <w:sz w:val="12"/>
          </w:rPr>
          <w:t>A.</w:t>
        </w:r>
      </w:hyperlink>
      <w:r>
        <w:rPr>
          <w:color w:val="0080AC"/>
          <w:spacing w:val="-2"/>
          <w:w w:val="120"/>
          <w:sz w:val="12"/>
        </w:rPr>
        <w:t xml:space="preserve"> </w:t>
      </w:r>
      <w:hyperlink r:id="rId5412">
        <w:r>
          <w:rPr>
            <w:color w:val="0080AC"/>
            <w:spacing w:val="-2"/>
            <w:w w:val="120"/>
            <w:sz w:val="12"/>
          </w:rPr>
          <w:t>Dynamical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413">
        <w:r>
          <w:rPr>
            <w:color w:val="0080AC"/>
            <w:w w:val="120"/>
            <w:sz w:val="12"/>
          </w:rPr>
          <w:t>crossover</w:t>
        </w:r>
      </w:hyperlink>
      <w:r>
        <w:rPr>
          <w:color w:val="0080AC"/>
          <w:w w:val="120"/>
          <w:sz w:val="12"/>
        </w:rPr>
        <w:t xml:space="preserve"> </w:t>
      </w:r>
      <w:hyperlink r:id="rId5414">
        <w:r>
          <w:rPr>
            <w:color w:val="0080AC"/>
            <w:w w:val="120"/>
            <w:sz w:val="12"/>
          </w:rPr>
          <w:t>between</w:t>
        </w:r>
      </w:hyperlink>
      <w:r>
        <w:rPr>
          <w:color w:val="0080AC"/>
          <w:w w:val="120"/>
          <w:sz w:val="12"/>
        </w:rPr>
        <w:t xml:space="preserve"> </w:t>
      </w:r>
      <w:hyperlink r:id="rId5415">
        <w:r>
          <w:rPr>
            <w:color w:val="0080AC"/>
            <w:w w:val="120"/>
            <w:sz w:val="12"/>
          </w:rPr>
          <w:t>hyperdiffusion</w:t>
        </w:r>
      </w:hyperlink>
      <w:r>
        <w:rPr>
          <w:color w:val="0080AC"/>
          <w:w w:val="120"/>
          <w:sz w:val="12"/>
        </w:rPr>
        <w:t xml:space="preserve"> </w:t>
      </w:r>
      <w:hyperlink r:id="rId541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5417">
        <w:r>
          <w:rPr>
            <w:color w:val="0080AC"/>
            <w:w w:val="120"/>
            <w:sz w:val="12"/>
          </w:rPr>
          <w:t>subdiffusion</w:t>
        </w:r>
      </w:hyperlink>
      <w:r>
        <w:rPr>
          <w:color w:val="0080AC"/>
          <w:w w:val="120"/>
          <w:sz w:val="12"/>
        </w:rPr>
        <w:t xml:space="preserve"> </w:t>
      </w:r>
      <w:hyperlink r:id="rId541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419">
        <w:r>
          <w:rPr>
            <w:color w:val="0080AC"/>
            <w:w w:val="120"/>
            <w:sz w:val="12"/>
          </w:rPr>
          <w:t>polymer-grafted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420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w w:val="120"/>
          <w:sz w:val="12"/>
        </w:rPr>
        <w:t xml:space="preserve"> </w:t>
      </w:r>
      <w:hyperlink r:id="rId5421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422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w w:val="120"/>
          <w:sz w:val="12"/>
        </w:rPr>
        <w:t xml:space="preserve"> </w:t>
      </w:r>
      <w:hyperlink r:id="rId542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424">
        <w:r>
          <w:rPr>
            <w:color w:val="0080AC"/>
            <w:w w:val="120"/>
            <w:sz w:val="12"/>
          </w:rPr>
          <w:t>matrix.</w:t>
        </w:r>
      </w:hyperlink>
      <w:r>
        <w:rPr>
          <w:color w:val="0080AC"/>
          <w:w w:val="120"/>
          <w:sz w:val="12"/>
        </w:rPr>
        <w:t xml:space="preserve"> </w:t>
      </w:r>
      <w:hyperlink r:id="rId5425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5426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5427">
        <w:r>
          <w:rPr>
            <w:color w:val="0080AC"/>
            <w:w w:val="120"/>
            <w:sz w:val="12"/>
          </w:rPr>
          <w:t>E</w:t>
        </w:r>
      </w:hyperlink>
      <w:r>
        <w:rPr>
          <w:color w:val="0080AC"/>
          <w:w w:val="120"/>
          <w:sz w:val="12"/>
        </w:rPr>
        <w:t xml:space="preserve"> </w:t>
      </w:r>
      <w:hyperlink r:id="rId5428">
        <w:r>
          <w:rPr>
            <w:color w:val="0080AC"/>
            <w:w w:val="120"/>
            <w:sz w:val="12"/>
          </w:rPr>
          <w:t>2013;88,</w:t>
        </w:r>
      </w:hyperlink>
      <w:r>
        <w:rPr>
          <w:color w:val="0080AC"/>
          <w:w w:val="120"/>
          <w:sz w:val="12"/>
        </w:rPr>
        <w:t xml:space="preserve"> </w:t>
      </w:r>
      <w:hyperlink r:id="rId5429">
        <w:r>
          <w:rPr>
            <w:color w:val="0080AC"/>
            <w:w w:val="120"/>
            <w:sz w:val="12"/>
          </w:rPr>
          <w:t>032602/1-7.</w:t>
        </w:r>
      </w:hyperlink>
    </w:p>
    <w:p w14:paraId="0F74C960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before="2" w:line="271" w:lineRule="auto"/>
        <w:ind w:right="90" w:hanging="392"/>
        <w:jc w:val="left"/>
        <w:rPr>
          <w:sz w:val="12"/>
        </w:rPr>
      </w:pPr>
      <w:hyperlink r:id="rId5430">
        <w:r>
          <w:rPr>
            <w:color w:val="0080AC"/>
            <w:w w:val="120"/>
            <w:sz w:val="12"/>
          </w:rPr>
          <w:t>Ranka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1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2">
        <w:r>
          <w:rPr>
            <w:color w:val="0080AC"/>
            <w:w w:val="120"/>
            <w:sz w:val="12"/>
          </w:rPr>
          <w:t>Varkey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3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4">
        <w:r>
          <w:rPr>
            <w:color w:val="0080AC"/>
            <w:w w:val="120"/>
            <w:sz w:val="12"/>
          </w:rPr>
          <w:t>Ramakrishnan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5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6">
        <w:r>
          <w:rPr>
            <w:color w:val="0080AC"/>
            <w:w w:val="120"/>
            <w:sz w:val="12"/>
          </w:rPr>
          <w:t>Zukoski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7">
        <w:r>
          <w:rPr>
            <w:color w:val="0080AC"/>
            <w:w w:val="120"/>
            <w:sz w:val="12"/>
          </w:rPr>
          <w:t>CF.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8">
        <w:r>
          <w:rPr>
            <w:color w:val="0080AC"/>
            <w:w w:val="120"/>
            <w:sz w:val="12"/>
          </w:rPr>
          <w:t>Impact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39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40">
        <w:r>
          <w:rPr>
            <w:color w:val="0080AC"/>
            <w:w w:val="120"/>
            <w:sz w:val="12"/>
          </w:rPr>
          <w:t>small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41">
        <w:r>
          <w:rPr>
            <w:color w:val="0080AC"/>
            <w:w w:val="120"/>
            <w:sz w:val="12"/>
          </w:rPr>
          <w:t>changes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44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443">
        <w:r>
          <w:rPr>
            <w:color w:val="0080AC"/>
            <w:w w:val="120"/>
            <w:sz w:val="12"/>
          </w:rPr>
          <w:t>particle</w:t>
        </w:r>
      </w:hyperlink>
      <w:r>
        <w:rPr>
          <w:color w:val="0080AC"/>
          <w:w w:val="120"/>
          <w:sz w:val="12"/>
        </w:rPr>
        <w:t xml:space="preserve"> </w:t>
      </w:r>
      <w:hyperlink r:id="rId5444">
        <w:r>
          <w:rPr>
            <w:color w:val="0080AC"/>
            <w:w w:val="120"/>
            <w:sz w:val="12"/>
          </w:rPr>
          <w:t>surface</w:t>
        </w:r>
      </w:hyperlink>
      <w:r>
        <w:rPr>
          <w:color w:val="0080AC"/>
          <w:w w:val="120"/>
          <w:sz w:val="12"/>
        </w:rPr>
        <w:t xml:space="preserve"> </w:t>
      </w:r>
      <w:hyperlink r:id="rId5445">
        <w:r>
          <w:rPr>
            <w:color w:val="0080AC"/>
            <w:w w:val="120"/>
            <w:sz w:val="12"/>
          </w:rPr>
          <w:t>chemistry</w:t>
        </w:r>
      </w:hyperlink>
      <w:r>
        <w:rPr>
          <w:color w:val="0080AC"/>
          <w:w w:val="120"/>
          <w:sz w:val="12"/>
        </w:rPr>
        <w:t xml:space="preserve"> </w:t>
      </w:r>
      <w:hyperlink r:id="rId5446">
        <w:r>
          <w:rPr>
            <w:color w:val="0080AC"/>
            <w:w w:val="120"/>
            <w:sz w:val="12"/>
          </w:rPr>
          <w:t>for</w:t>
        </w:r>
      </w:hyperlink>
      <w:r>
        <w:rPr>
          <w:color w:val="0080AC"/>
          <w:w w:val="120"/>
          <w:sz w:val="12"/>
        </w:rPr>
        <w:t xml:space="preserve"> </w:t>
      </w:r>
      <w:hyperlink r:id="rId5447">
        <w:r>
          <w:rPr>
            <w:color w:val="0080AC"/>
            <w:w w:val="120"/>
            <w:sz w:val="12"/>
          </w:rPr>
          <w:t>unentangled</w:t>
        </w:r>
      </w:hyperlink>
      <w:r>
        <w:rPr>
          <w:color w:val="0080AC"/>
          <w:w w:val="120"/>
          <w:sz w:val="12"/>
        </w:rPr>
        <w:t xml:space="preserve"> </w:t>
      </w:r>
      <w:hyperlink r:id="rId544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449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5450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451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52">
        <w:r>
          <w:rPr>
            <w:color w:val="0080AC"/>
            <w:w w:val="120"/>
            <w:sz w:val="12"/>
          </w:rPr>
          <w:t>2015;11:1634–45.</w:t>
        </w:r>
      </w:hyperlink>
    </w:p>
    <w:p w14:paraId="0E5E2F0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28" w:hanging="392"/>
        <w:jc w:val="left"/>
        <w:rPr>
          <w:sz w:val="12"/>
        </w:rPr>
      </w:pPr>
      <w:hyperlink r:id="rId5453">
        <w:r>
          <w:rPr>
            <w:color w:val="0080AC"/>
            <w:w w:val="120"/>
            <w:sz w:val="12"/>
          </w:rPr>
          <w:t>Senses</w:t>
        </w:r>
      </w:hyperlink>
      <w:r>
        <w:rPr>
          <w:color w:val="0080AC"/>
          <w:w w:val="120"/>
          <w:sz w:val="12"/>
        </w:rPr>
        <w:t xml:space="preserve"> </w:t>
      </w:r>
      <w:hyperlink r:id="rId5454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w w:val="120"/>
          <w:sz w:val="12"/>
        </w:rPr>
        <w:t xml:space="preserve"> </w:t>
      </w:r>
      <w:hyperlink r:id="rId5455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w w:val="120"/>
          <w:sz w:val="12"/>
        </w:rPr>
        <w:t xml:space="preserve"> </w:t>
      </w:r>
      <w:hyperlink r:id="rId5456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5457">
        <w:r>
          <w:rPr>
            <w:color w:val="0080AC"/>
            <w:w w:val="120"/>
            <w:sz w:val="12"/>
          </w:rPr>
          <w:t>Mao</w:t>
        </w:r>
      </w:hyperlink>
      <w:r>
        <w:rPr>
          <w:color w:val="0080AC"/>
          <w:w w:val="120"/>
          <w:sz w:val="12"/>
        </w:rPr>
        <w:t xml:space="preserve"> </w:t>
      </w:r>
      <w:hyperlink r:id="rId5458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w w:val="120"/>
          <w:sz w:val="12"/>
        </w:rPr>
        <w:t xml:space="preserve"> </w:t>
      </w:r>
      <w:hyperlink r:id="rId5459">
        <w:r>
          <w:rPr>
            <w:color w:val="0080AC"/>
            <w:w w:val="120"/>
            <w:sz w:val="12"/>
          </w:rPr>
          <w:t>Faraone</w:t>
        </w:r>
      </w:hyperlink>
      <w:r>
        <w:rPr>
          <w:color w:val="0080AC"/>
          <w:w w:val="120"/>
          <w:sz w:val="12"/>
        </w:rPr>
        <w:t xml:space="preserve"> </w:t>
      </w:r>
      <w:hyperlink r:id="rId5460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w w:val="120"/>
          <w:sz w:val="12"/>
        </w:rPr>
        <w:t xml:space="preserve"> </w:t>
      </w:r>
      <w:hyperlink r:id="rId5461">
        <w:r>
          <w:rPr>
            <w:color w:val="0080AC"/>
            <w:w w:val="120"/>
            <w:sz w:val="12"/>
          </w:rPr>
          <w:t>Nanoscale</w:t>
        </w:r>
      </w:hyperlink>
      <w:r>
        <w:rPr>
          <w:color w:val="0080AC"/>
          <w:w w:val="120"/>
          <w:sz w:val="12"/>
        </w:rPr>
        <w:t xml:space="preserve"> </w:t>
      </w:r>
      <w:hyperlink r:id="rId5462">
        <w:r>
          <w:rPr>
            <w:color w:val="0080AC"/>
            <w:w w:val="120"/>
            <w:sz w:val="12"/>
          </w:rPr>
          <w:t>particle</w:t>
        </w:r>
      </w:hyperlink>
      <w:r>
        <w:rPr>
          <w:color w:val="0080AC"/>
          <w:w w:val="120"/>
          <w:sz w:val="12"/>
        </w:rPr>
        <w:t xml:space="preserve"> </w:t>
      </w:r>
      <w:hyperlink r:id="rId5463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w w:val="120"/>
          <w:sz w:val="12"/>
        </w:rPr>
        <w:t xml:space="preserve"> </w:t>
      </w:r>
      <w:hyperlink r:id="rId546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465">
        <w:r>
          <w:rPr>
            <w:color w:val="0080AC"/>
            <w:w w:val="115"/>
            <w:sz w:val="12"/>
          </w:rPr>
          <w:t>attractive</w:t>
        </w:r>
      </w:hyperlink>
      <w:r>
        <w:rPr>
          <w:color w:val="0080AC"/>
          <w:w w:val="115"/>
          <w:sz w:val="12"/>
        </w:rPr>
        <w:t xml:space="preserve"> </w:t>
      </w:r>
      <w:hyperlink r:id="rId5466">
        <w:r>
          <w:rPr>
            <w:color w:val="0080AC"/>
            <w:w w:val="115"/>
            <w:sz w:val="12"/>
          </w:rPr>
          <w:t>polymer</w:t>
        </w:r>
      </w:hyperlink>
      <w:r>
        <w:rPr>
          <w:color w:val="0080AC"/>
          <w:w w:val="115"/>
          <w:sz w:val="12"/>
        </w:rPr>
        <w:t xml:space="preserve"> </w:t>
      </w:r>
      <w:hyperlink r:id="rId5467">
        <w:r>
          <w:rPr>
            <w:color w:val="0080AC"/>
            <w:w w:val="115"/>
            <w:sz w:val="12"/>
          </w:rPr>
          <w:t>nanocomposites.</w:t>
        </w:r>
      </w:hyperlink>
      <w:r>
        <w:rPr>
          <w:color w:val="0080AC"/>
          <w:w w:val="115"/>
          <w:sz w:val="12"/>
        </w:rPr>
        <w:t xml:space="preserve"> </w:t>
      </w:r>
      <w:hyperlink r:id="rId5468">
        <w:r>
          <w:rPr>
            <w:color w:val="0080AC"/>
            <w:w w:val="115"/>
            <w:sz w:val="12"/>
          </w:rPr>
          <w:t>Phys</w:t>
        </w:r>
      </w:hyperlink>
      <w:r>
        <w:rPr>
          <w:color w:val="0080AC"/>
          <w:w w:val="115"/>
          <w:sz w:val="12"/>
        </w:rPr>
        <w:t xml:space="preserve"> </w:t>
      </w:r>
      <w:hyperlink r:id="rId5469">
        <w:r>
          <w:rPr>
            <w:color w:val="0080AC"/>
            <w:w w:val="115"/>
            <w:sz w:val="12"/>
          </w:rPr>
          <w:t>Rev</w:t>
        </w:r>
      </w:hyperlink>
      <w:r>
        <w:rPr>
          <w:color w:val="0080AC"/>
          <w:w w:val="115"/>
          <w:sz w:val="12"/>
        </w:rPr>
        <w:t xml:space="preserve"> </w:t>
      </w:r>
      <w:hyperlink r:id="rId5470">
        <w:r>
          <w:rPr>
            <w:color w:val="0080AC"/>
            <w:w w:val="115"/>
            <w:sz w:val="12"/>
          </w:rPr>
          <w:t>Lett</w:t>
        </w:r>
      </w:hyperlink>
      <w:r>
        <w:rPr>
          <w:color w:val="0080AC"/>
          <w:w w:val="115"/>
          <w:sz w:val="12"/>
        </w:rPr>
        <w:t xml:space="preserve"> </w:t>
      </w:r>
      <w:hyperlink r:id="rId5471">
        <w:r>
          <w:rPr>
            <w:color w:val="0080AC"/>
            <w:w w:val="115"/>
            <w:sz w:val="12"/>
          </w:rPr>
          <w:t>2017;119,</w:t>
        </w:r>
      </w:hyperlink>
      <w:r>
        <w:rPr>
          <w:color w:val="0080AC"/>
          <w:w w:val="115"/>
          <w:sz w:val="12"/>
        </w:rPr>
        <w:t xml:space="preserve"> </w:t>
      </w:r>
      <w:hyperlink r:id="rId5472">
        <w:r>
          <w:rPr>
            <w:color w:val="0080AC"/>
            <w:w w:val="115"/>
            <w:sz w:val="12"/>
          </w:rPr>
          <w:t>237801/1-5.</w:t>
        </w:r>
      </w:hyperlink>
    </w:p>
    <w:p w14:paraId="4E401B5B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66" w:hanging="392"/>
        <w:jc w:val="left"/>
        <w:rPr>
          <w:sz w:val="12"/>
        </w:rPr>
      </w:pPr>
      <w:hyperlink r:id="rId5473">
        <w:r>
          <w:rPr>
            <w:color w:val="0080AC"/>
            <w:w w:val="120"/>
            <w:sz w:val="12"/>
          </w:rPr>
          <w:t>Srivastava</w:t>
        </w:r>
      </w:hyperlink>
      <w:r>
        <w:rPr>
          <w:color w:val="0080AC"/>
          <w:w w:val="120"/>
          <w:sz w:val="12"/>
        </w:rPr>
        <w:t xml:space="preserve"> </w:t>
      </w:r>
      <w:hyperlink r:id="rId5474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5475">
        <w:r>
          <w:rPr>
            <w:color w:val="0080AC"/>
            <w:w w:val="120"/>
            <w:sz w:val="12"/>
          </w:rPr>
          <w:t>Agarwal</w:t>
        </w:r>
      </w:hyperlink>
      <w:r>
        <w:rPr>
          <w:color w:val="0080AC"/>
          <w:w w:val="120"/>
          <w:sz w:val="12"/>
        </w:rPr>
        <w:t xml:space="preserve"> </w:t>
      </w:r>
      <w:hyperlink r:id="rId5476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w w:val="120"/>
          <w:sz w:val="12"/>
        </w:rPr>
        <w:t xml:space="preserve"> </w:t>
      </w:r>
      <w:hyperlink r:id="rId5477">
        <w:r>
          <w:rPr>
            <w:color w:val="0080AC"/>
            <w:w w:val="120"/>
            <w:sz w:val="12"/>
          </w:rPr>
          <w:t>Mangal</w:t>
        </w:r>
      </w:hyperlink>
      <w:r>
        <w:rPr>
          <w:color w:val="0080AC"/>
          <w:w w:val="120"/>
          <w:sz w:val="12"/>
        </w:rPr>
        <w:t xml:space="preserve"> </w:t>
      </w:r>
      <w:hyperlink r:id="rId5478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w w:val="120"/>
          <w:sz w:val="12"/>
        </w:rPr>
        <w:t xml:space="preserve"> </w:t>
      </w:r>
      <w:hyperlink r:id="rId5479">
        <w:r>
          <w:rPr>
            <w:color w:val="0080AC"/>
            <w:w w:val="120"/>
            <w:sz w:val="12"/>
          </w:rPr>
          <w:t>Koch</w:t>
        </w:r>
      </w:hyperlink>
      <w:r>
        <w:rPr>
          <w:color w:val="0080AC"/>
          <w:w w:val="120"/>
          <w:sz w:val="12"/>
        </w:rPr>
        <w:t xml:space="preserve"> </w:t>
      </w:r>
      <w:hyperlink r:id="rId5480">
        <w:r>
          <w:rPr>
            <w:color w:val="0080AC"/>
            <w:w w:val="120"/>
            <w:sz w:val="12"/>
          </w:rPr>
          <w:t>DL,</w:t>
        </w:r>
      </w:hyperlink>
      <w:r>
        <w:rPr>
          <w:color w:val="0080AC"/>
          <w:w w:val="120"/>
          <w:sz w:val="12"/>
        </w:rPr>
        <w:t xml:space="preserve"> </w:t>
      </w:r>
      <w:hyperlink r:id="rId5481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w w:val="120"/>
          <w:sz w:val="12"/>
        </w:rPr>
        <w:t xml:space="preserve"> </w:t>
      </w:r>
      <w:hyperlink r:id="rId5482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5483">
        <w:r>
          <w:rPr>
            <w:color w:val="0080AC"/>
            <w:w w:val="120"/>
            <w:sz w:val="12"/>
          </w:rPr>
          <w:t>Archer</w:t>
        </w:r>
      </w:hyperlink>
      <w:r>
        <w:rPr>
          <w:color w:val="0080AC"/>
          <w:w w:val="120"/>
          <w:sz w:val="12"/>
        </w:rPr>
        <w:t xml:space="preserve"> </w:t>
      </w:r>
      <w:hyperlink r:id="rId5484">
        <w:r>
          <w:rPr>
            <w:color w:val="0080AC"/>
            <w:w w:val="120"/>
            <w:sz w:val="12"/>
          </w:rPr>
          <w:t>LA.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485">
        <w:r>
          <w:rPr>
            <w:color w:val="0080AC"/>
            <w:w w:val="120"/>
            <w:sz w:val="12"/>
          </w:rPr>
          <w:t>Hyperdiffusive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86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8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88">
        <w:r>
          <w:rPr>
            <w:color w:val="0080AC"/>
            <w:w w:val="120"/>
            <w:sz w:val="12"/>
          </w:rPr>
          <w:t>newtonian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89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90">
        <w:r>
          <w:rPr>
            <w:color w:val="0080AC"/>
            <w:w w:val="120"/>
            <w:sz w:val="12"/>
          </w:rPr>
          <w:t>fluids.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91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92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93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494">
        <w:r>
          <w:rPr>
            <w:color w:val="0080AC"/>
            <w:spacing w:val="-2"/>
            <w:w w:val="120"/>
            <w:sz w:val="12"/>
          </w:rPr>
          <w:t>2015;4:1149–53.</w:t>
        </w:r>
      </w:hyperlink>
    </w:p>
    <w:p w14:paraId="0C6641C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219" w:hanging="392"/>
        <w:jc w:val="left"/>
        <w:rPr>
          <w:sz w:val="12"/>
        </w:rPr>
      </w:pPr>
      <w:hyperlink r:id="rId5495">
        <w:r>
          <w:rPr>
            <w:color w:val="0080AC"/>
            <w:w w:val="120"/>
            <w:sz w:val="12"/>
          </w:rPr>
          <w:t>Liu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96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497">
        <w:r>
          <w:rPr>
            <w:color w:val="0080AC"/>
            <w:w w:val="120"/>
            <w:sz w:val="12"/>
          </w:rPr>
          <w:t>Senses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498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499">
        <w:r>
          <w:rPr>
            <w:color w:val="0080AC"/>
            <w:w w:val="120"/>
            <w:sz w:val="12"/>
          </w:rPr>
          <w:t>Jiao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00">
        <w:r>
          <w:rPr>
            <w:color w:val="0080AC"/>
            <w:w w:val="120"/>
            <w:sz w:val="12"/>
          </w:rPr>
          <w:t>Y,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01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02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03">
        <w:r>
          <w:rPr>
            <w:color w:val="0080AC"/>
            <w:w w:val="120"/>
            <w:sz w:val="12"/>
          </w:rPr>
          <w:t>Akcora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04">
        <w:r>
          <w:rPr>
            <w:color w:val="0080AC"/>
            <w:w w:val="120"/>
            <w:sz w:val="12"/>
          </w:rPr>
          <w:t>P.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05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06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507">
        <w:r>
          <w:rPr>
            <w:color w:val="0080AC"/>
            <w:w w:val="120"/>
            <w:sz w:val="12"/>
          </w:rPr>
          <w:t>entanglement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508">
        <w:r>
          <w:rPr>
            <w:color w:val="0080AC"/>
            <w:w w:val="120"/>
            <w:sz w:val="12"/>
          </w:rPr>
          <w:t>factors</w:t>
        </w:r>
      </w:hyperlink>
      <w:r>
        <w:rPr>
          <w:color w:val="0080AC"/>
          <w:w w:val="120"/>
          <w:sz w:val="12"/>
        </w:rPr>
        <w:t xml:space="preserve"> </w:t>
      </w:r>
      <w:hyperlink r:id="rId5509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5510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w w:val="120"/>
          <w:sz w:val="12"/>
        </w:rPr>
        <w:t xml:space="preserve"> </w:t>
      </w:r>
      <w:hyperlink r:id="rId5511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512">
        <w:r>
          <w:rPr>
            <w:color w:val="0080AC"/>
            <w:w w:val="120"/>
            <w:sz w:val="12"/>
          </w:rPr>
          <w:t>polymer-grafted</w:t>
        </w:r>
      </w:hyperlink>
      <w:r>
        <w:rPr>
          <w:color w:val="0080AC"/>
          <w:w w:val="120"/>
          <w:sz w:val="12"/>
        </w:rPr>
        <w:t xml:space="preserve"> </w:t>
      </w:r>
      <w:hyperlink r:id="rId5513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5514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5515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5516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517">
        <w:r>
          <w:rPr>
            <w:color w:val="0080AC"/>
            <w:spacing w:val="-2"/>
            <w:w w:val="120"/>
            <w:sz w:val="12"/>
          </w:rPr>
          <w:t>2016;5:569–73.</w:t>
        </w:r>
      </w:hyperlink>
    </w:p>
    <w:p w14:paraId="49F679AF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</w:tabs>
        <w:ind w:left="684" w:hanging="390"/>
        <w:jc w:val="left"/>
        <w:rPr>
          <w:sz w:val="12"/>
        </w:rPr>
      </w:pPr>
      <w:hyperlink r:id="rId5518">
        <w:r>
          <w:rPr>
            <w:color w:val="0080AC"/>
            <w:w w:val="120"/>
            <w:sz w:val="12"/>
          </w:rPr>
          <w:t>Song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19">
        <w:r>
          <w:rPr>
            <w:color w:val="0080AC"/>
            <w:w w:val="120"/>
            <w:sz w:val="12"/>
          </w:rPr>
          <w:t>JJ,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0">
        <w:r>
          <w:rPr>
            <w:color w:val="0080AC"/>
            <w:w w:val="120"/>
            <w:sz w:val="12"/>
          </w:rPr>
          <w:t>Bhattacharya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1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2">
        <w:r>
          <w:rPr>
            <w:color w:val="0080AC"/>
            <w:w w:val="120"/>
            <w:sz w:val="12"/>
          </w:rPr>
          <w:t>Kim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3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4">
        <w:r>
          <w:rPr>
            <w:color w:val="0080AC"/>
            <w:w w:val="120"/>
            <w:sz w:val="12"/>
          </w:rPr>
          <w:t>Chang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5">
        <w:r>
          <w:rPr>
            <w:color w:val="0080AC"/>
            <w:w w:val="120"/>
            <w:sz w:val="12"/>
          </w:rPr>
          <w:t>J,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6">
        <w:r>
          <w:rPr>
            <w:color w:val="0080AC"/>
            <w:w w:val="120"/>
            <w:sz w:val="12"/>
          </w:rPr>
          <w:t>Tang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7">
        <w:r>
          <w:rPr>
            <w:color w:val="0080AC"/>
            <w:w w:val="120"/>
            <w:sz w:val="12"/>
          </w:rPr>
          <w:t>TY,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28">
        <w:r>
          <w:rPr>
            <w:color w:val="0080AC"/>
            <w:w w:val="120"/>
            <w:sz w:val="12"/>
          </w:rPr>
          <w:t>Guo</w:t>
        </w:r>
      </w:hyperlink>
      <w:r>
        <w:rPr>
          <w:color w:val="0080AC"/>
          <w:spacing w:val="-3"/>
          <w:w w:val="120"/>
          <w:sz w:val="12"/>
        </w:rPr>
        <w:t xml:space="preserve"> </w:t>
      </w:r>
      <w:hyperlink r:id="rId5529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30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4"/>
          <w:w w:val="120"/>
          <w:sz w:val="12"/>
        </w:rPr>
        <w:t xml:space="preserve"> </w:t>
      </w:r>
      <w:hyperlink r:id="rId5531">
        <w:r>
          <w:rPr>
            <w:color w:val="0080AC"/>
            <w:spacing w:val="-5"/>
            <w:w w:val="120"/>
            <w:sz w:val="12"/>
          </w:rPr>
          <w:t>al.</w:t>
        </w:r>
      </w:hyperlink>
    </w:p>
    <w:p w14:paraId="0FA71B39" w14:textId="77777777" w:rsidR="00E21043" w:rsidRDefault="0052501A">
      <w:pPr>
        <w:spacing w:before="19" w:line="271" w:lineRule="auto"/>
        <w:ind w:left="686" w:right="2"/>
        <w:rPr>
          <w:sz w:val="12"/>
        </w:rPr>
      </w:pPr>
      <w:hyperlink r:id="rId5532">
        <w:r>
          <w:rPr>
            <w:color w:val="0080AC"/>
            <w:w w:val="120"/>
            <w:sz w:val="12"/>
          </w:rPr>
          <w:t>One-dimensional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533">
        <w:r>
          <w:rPr>
            <w:color w:val="0080AC"/>
            <w:w w:val="120"/>
            <w:sz w:val="12"/>
          </w:rPr>
          <w:t>anomalous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534">
        <w:r>
          <w:rPr>
            <w:color w:val="0080AC"/>
            <w:w w:val="120"/>
            <w:sz w:val="12"/>
          </w:rPr>
          <w:t>diffusion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53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536">
        <w:r>
          <w:rPr>
            <w:color w:val="0080AC"/>
            <w:w w:val="120"/>
            <w:sz w:val="12"/>
          </w:rPr>
          <w:t>gold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537">
        <w:r>
          <w:rPr>
            <w:color w:val="0080AC"/>
            <w:w w:val="120"/>
            <w:sz w:val="12"/>
          </w:rPr>
          <w:t>nanoparticles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538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539">
        <w:r>
          <w:rPr>
            <w:color w:val="0080AC"/>
            <w:w w:val="120"/>
            <w:sz w:val="12"/>
          </w:rPr>
          <w:t>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54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541">
        <w:r>
          <w:rPr>
            <w:color w:val="0080AC"/>
            <w:w w:val="120"/>
            <w:sz w:val="12"/>
          </w:rPr>
          <w:t>melt.</w:t>
        </w:r>
      </w:hyperlink>
      <w:r>
        <w:rPr>
          <w:color w:val="0080AC"/>
          <w:w w:val="120"/>
          <w:sz w:val="12"/>
        </w:rPr>
        <w:t xml:space="preserve"> </w:t>
      </w:r>
      <w:hyperlink r:id="rId5542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5543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5544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5545">
        <w:r>
          <w:rPr>
            <w:color w:val="0080AC"/>
            <w:w w:val="120"/>
            <w:sz w:val="12"/>
          </w:rPr>
          <w:t>2019;122,</w:t>
        </w:r>
      </w:hyperlink>
      <w:r>
        <w:rPr>
          <w:color w:val="0080AC"/>
          <w:w w:val="120"/>
          <w:sz w:val="12"/>
        </w:rPr>
        <w:t xml:space="preserve"> </w:t>
      </w:r>
      <w:hyperlink r:id="rId5546">
        <w:r>
          <w:rPr>
            <w:color w:val="0080AC"/>
            <w:w w:val="120"/>
            <w:sz w:val="12"/>
          </w:rPr>
          <w:t>107802/1-6.</w:t>
        </w:r>
      </w:hyperlink>
    </w:p>
    <w:p w14:paraId="18CC1BB9" w14:textId="77777777" w:rsidR="00E21043" w:rsidRDefault="0052501A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1" w:lineRule="auto"/>
        <w:ind w:right="147" w:hanging="392"/>
        <w:jc w:val="left"/>
        <w:rPr>
          <w:sz w:val="12"/>
        </w:rPr>
      </w:pPr>
      <w:hyperlink r:id="rId5547">
        <w:r>
          <w:rPr>
            <w:color w:val="0080AC"/>
            <w:w w:val="120"/>
            <w:sz w:val="12"/>
          </w:rPr>
          <w:t>Guo</w:t>
        </w:r>
      </w:hyperlink>
      <w:r>
        <w:rPr>
          <w:color w:val="0080AC"/>
          <w:w w:val="120"/>
          <w:sz w:val="12"/>
        </w:rPr>
        <w:t xml:space="preserve"> </w:t>
      </w:r>
      <w:hyperlink r:id="rId5548">
        <w:r>
          <w:rPr>
            <w:color w:val="0080AC"/>
            <w:w w:val="120"/>
            <w:sz w:val="12"/>
          </w:rPr>
          <w:t>H,</w:t>
        </w:r>
      </w:hyperlink>
      <w:r>
        <w:rPr>
          <w:color w:val="0080AC"/>
          <w:w w:val="120"/>
          <w:sz w:val="12"/>
        </w:rPr>
        <w:t xml:space="preserve"> </w:t>
      </w:r>
      <w:hyperlink r:id="rId5549">
        <w:r>
          <w:rPr>
            <w:color w:val="0080AC"/>
            <w:w w:val="120"/>
            <w:sz w:val="12"/>
          </w:rPr>
          <w:t>Bourret</w:t>
        </w:r>
      </w:hyperlink>
      <w:r>
        <w:rPr>
          <w:color w:val="0080AC"/>
          <w:w w:val="120"/>
          <w:sz w:val="12"/>
        </w:rPr>
        <w:t xml:space="preserve"> </w:t>
      </w:r>
      <w:hyperlink r:id="rId5550">
        <w:r>
          <w:rPr>
            <w:color w:val="0080AC"/>
            <w:w w:val="120"/>
            <w:sz w:val="12"/>
          </w:rPr>
          <w:t>G,</w:t>
        </w:r>
      </w:hyperlink>
      <w:r>
        <w:rPr>
          <w:color w:val="0080AC"/>
          <w:w w:val="120"/>
          <w:sz w:val="12"/>
        </w:rPr>
        <w:t xml:space="preserve"> </w:t>
      </w:r>
      <w:hyperlink r:id="rId5551">
        <w:r>
          <w:rPr>
            <w:color w:val="0080AC"/>
            <w:w w:val="120"/>
            <w:sz w:val="12"/>
          </w:rPr>
          <w:t>Corbierre</w:t>
        </w:r>
      </w:hyperlink>
      <w:r>
        <w:rPr>
          <w:color w:val="0080AC"/>
          <w:w w:val="120"/>
          <w:sz w:val="12"/>
        </w:rPr>
        <w:t xml:space="preserve"> </w:t>
      </w:r>
      <w:hyperlink r:id="rId5552">
        <w:r>
          <w:rPr>
            <w:color w:val="0080AC"/>
            <w:w w:val="120"/>
            <w:sz w:val="12"/>
          </w:rPr>
          <w:t>MK,</w:t>
        </w:r>
      </w:hyperlink>
      <w:r>
        <w:rPr>
          <w:color w:val="0080AC"/>
          <w:w w:val="120"/>
          <w:sz w:val="12"/>
        </w:rPr>
        <w:t xml:space="preserve"> </w:t>
      </w:r>
      <w:hyperlink r:id="rId5553">
        <w:r>
          <w:rPr>
            <w:color w:val="0080AC"/>
            <w:w w:val="120"/>
            <w:sz w:val="12"/>
          </w:rPr>
          <w:t>Rucareanu</w:t>
        </w:r>
      </w:hyperlink>
      <w:r>
        <w:rPr>
          <w:color w:val="0080AC"/>
          <w:w w:val="120"/>
          <w:sz w:val="12"/>
        </w:rPr>
        <w:t xml:space="preserve"> </w:t>
      </w:r>
      <w:hyperlink r:id="rId5554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w w:val="120"/>
          <w:sz w:val="12"/>
        </w:rPr>
        <w:t xml:space="preserve"> </w:t>
      </w:r>
      <w:hyperlink r:id="rId5555">
        <w:r>
          <w:rPr>
            <w:color w:val="0080AC"/>
            <w:w w:val="120"/>
            <w:sz w:val="12"/>
          </w:rPr>
          <w:t>Lennox</w:t>
        </w:r>
      </w:hyperlink>
      <w:r>
        <w:rPr>
          <w:color w:val="0080AC"/>
          <w:w w:val="120"/>
          <w:sz w:val="12"/>
        </w:rPr>
        <w:t xml:space="preserve"> </w:t>
      </w:r>
      <w:hyperlink r:id="rId5556">
        <w:r>
          <w:rPr>
            <w:color w:val="0080AC"/>
            <w:w w:val="120"/>
            <w:sz w:val="12"/>
          </w:rPr>
          <w:t>RB,</w:t>
        </w:r>
      </w:hyperlink>
      <w:r>
        <w:rPr>
          <w:color w:val="0080AC"/>
          <w:w w:val="120"/>
          <w:sz w:val="12"/>
        </w:rPr>
        <w:t xml:space="preserve"> </w:t>
      </w:r>
      <w:hyperlink r:id="rId5557">
        <w:r>
          <w:rPr>
            <w:color w:val="0080AC"/>
            <w:w w:val="120"/>
            <w:sz w:val="12"/>
          </w:rPr>
          <w:t>Laaziri</w:t>
        </w:r>
      </w:hyperlink>
      <w:r>
        <w:rPr>
          <w:color w:val="0080AC"/>
          <w:w w:val="120"/>
          <w:sz w:val="12"/>
        </w:rPr>
        <w:t xml:space="preserve"> </w:t>
      </w:r>
      <w:hyperlink r:id="rId5558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w w:val="120"/>
          <w:sz w:val="12"/>
        </w:rPr>
        <w:t xml:space="preserve"> </w:t>
      </w:r>
      <w:hyperlink r:id="rId5559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5560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561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62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63">
        <w:r>
          <w:rPr>
            <w:color w:val="0080AC"/>
            <w:w w:val="120"/>
            <w:sz w:val="12"/>
          </w:rPr>
          <w:t>within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64">
        <w:r>
          <w:rPr>
            <w:color w:val="0080AC"/>
            <w:w w:val="120"/>
            <w:sz w:val="12"/>
          </w:rPr>
          <w:t>glassy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6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66">
        <w:r>
          <w:rPr>
            <w:color w:val="0080AC"/>
            <w:w w:val="120"/>
            <w:sz w:val="12"/>
          </w:rPr>
          <w:t>melts.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67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68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69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70">
        <w:r>
          <w:rPr>
            <w:color w:val="0080AC"/>
            <w:w w:val="120"/>
            <w:sz w:val="12"/>
          </w:rPr>
          <w:t>2009;102,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571">
        <w:r>
          <w:rPr>
            <w:color w:val="0080AC"/>
            <w:spacing w:val="-2"/>
            <w:w w:val="120"/>
            <w:sz w:val="12"/>
          </w:rPr>
          <w:t>075702/1-4.</w:t>
        </w:r>
      </w:hyperlink>
    </w:p>
    <w:p w14:paraId="69503CA8" w14:textId="77777777" w:rsidR="00E21043" w:rsidRDefault="00E21043">
      <w:pPr>
        <w:pStyle w:val="ListParagraph"/>
        <w:spacing w:line="271" w:lineRule="auto"/>
        <w:rPr>
          <w:sz w:val="12"/>
        </w:rPr>
        <w:sectPr w:rsidR="00E21043">
          <w:type w:val="continuous"/>
          <w:pgSz w:w="11910" w:h="15880"/>
          <w:pgMar w:top="640" w:right="566" w:bottom="280" w:left="566" w:header="674" w:footer="0" w:gutter="0"/>
          <w:cols w:num="2" w:space="720" w:equalWidth="0">
            <w:col w:w="5320" w:space="70"/>
            <w:col w:w="5388"/>
          </w:cols>
        </w:sectPr>
      </w:pPr>
    </w:p>
    <w:p w14:paraId="4633D891" w14:textId="77777777" w:rsidR="00E21043" w:rsidRDefault="00E21043">
      <w:pPr>
        <w:pStyle w:val="BodyText"/>
        <w:spacing w:before="8"/>
        <w:jc w:val="left"/>
        <w:rPr>
          <w:sz w:val="12"/>
        </w:rPr>
      </w:pPr>
    </w:p>
    <w:p w14:paraId="4E07FCDB" w14:textId="77777777" w:rsidR="00E21043" w:rsidRDefault="00E21043">
      <w:pPr>
        <w:pStyle w:val="BodyText"/>
        <w:jc w:val="left"/>
        <w:rPr>
          <w:sz w:val="12"/>
        </w:rPr>
        <w:sectPr w:rsidR="00E21043">
          <w:pgSz w:w="11910" w:h="15880"/>
          <w:pgMar w:top="860" w:right="566" w:bottom="280" w:left="566" w:header="674" w:footer="0" w:gutter="0"/>
          <w:cols w:space="720"/>
        </w:sectPr>
      </w:pPr>
    </w:p>
    <w:bookmarkStart w:id="264" w:name="_bookmark224"/>
    <w:bookmarkEnd w:id="264"/>
    <w:p w14:paraId="237C30A8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111" w:line="271" w:lineRule="auto"/>
        <w:ind w:left="469" w:right="487" w:hanging="392"/>
        <w:jc w:val="left"/>
        <w:rPr>
          <w:sz w:val="12"/>
        </w:rPr>
      </w:pPr>
      <w:r>
        <w:fldChar w:fldCharType="begin"/>
      </w:r>
      <w:r>
        <w:instrText>HYPERLINK "http://refhub.elsevier.com/S0079-6700(20)30035-6/sbref1330" \h</w:instrText>
      </w:r>
      <w:r>
        <w:fldChar w:fldCharType="separate"/>
      </w:r>
      <w:r>
        <w:rPr>
          <w:color w:val="0080AC"/>
          <w:w w:val="120"/>
          <w:sz w:val="12"/>
        </w:rPr>
        <w:t>Senses</w:t>
      </w:r>
      <w:r>
        <w:fldChar w:fldCharType="end"/>
      </w:r>
      <w:r>
        <w:rPr>
          <w:color w:val="0080AC"/>
          <w:spacing w:val="-8"/>
          <w:w w:val="120"/>
          <w:sz w:val="12"/>
        </w:rPr>
        <w:t xml:space="preserve"> </w:t>
      </w:r>
      <w:hyperlink r:id="rId5572">
        <w:r>
          <w:rPr>
            <w:color w:val="0080AC"/>
            <w:w w:val="120"/>
            <w:sz w:val="12"/>
          </w:rPr>
          <w:t>E,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73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74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75">
        <w:r>
          <w:rPr>
            <w:color w:val="0080AC"/>
            <w:w w:val="120"/>
            <w:sz w:val="12"/>
          </w:rPr>
          <w:t>Faraone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76">
        <w:r>
          <w:rPr>
            <w:color w:val="0080AC"/>
            <w:w w:val="120"/>
            <w:sz w:val="12"/>
          </w:rPr>
          <w:t>A.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77">
        <w:r>
          <w:rPr>
            <w:color w:val="0080AC"/>
            <w:w w:val="120"/>
            <w:sz w:val="12"/>
          </w:rPr>
          <w:t>Nanoscale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78">
        <w:r>
          <w:rPr>
            <w:color w:val="0080AC"/>
            <w:w w:val="120"/>
            <w:sz w:val="12"/>
          </w:rPr>
          <w:t>particle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79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80">
        <w:r>
          <w:rPr>
            <w:color w:val="0080AC"/>
            <w:w w:val="120"/>
            <w:sz w:val="12"/>
          </w:rPr>
          <w:t>reveals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65" w:name="_bookmark225"/>
      <w:bookmarkEnd w:id="265"/>
      <w:r>
        <w:fldChar w:fldCharType="begin"/>
      </w:r>
      <w:r>
        <w:instrText>HYPERLINK "http://refhub.elsevier.com/S0079-6700(20)30035-6/sbref1330" \h</w:instrText>
      </w:r>
      <w:r>
        <w:fldChar w:fldCharType="separate"/>
      </w:r>
      <w:r>
        <w:rPr>
          <w:color w:val="0080AC"/>
          <w:w w:val="120"/>
          <w:sz w:val="12"/>
        </w:rPr>
        <w:t>polymer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5581">
        <w:r>
          <w:rPr>
            <w:color w:val="0080AC"/>
            <w:w w:val="120"/>
            <w:sz w:val="12"/>
          </w:rPr>
          <w:t>mobility</w:t>
        </w:r>
      </w:hyperlink>
      <w:r>
        <w:rPr>
          <w:color w:val="0080AC"/>
          <w:w w:val="120"/>
          <w:sz w:val="12"/>
        </w:rPr>
        <w:t xml:space="preserve"> </w:t>
      </w:r>
      <w:hyperlink r:id="rId5582">
        <w:r>
          <w:rPr>
            <w:color w:val="0080AC"/>
            <w:w w:val="120"/>
            <w:sz w:val="12"/>
          </w:rPr>
          <w:t>gradient</w:t>
        </w:r>
      </w:hyperlink>
      <w:r>
        <w:rPr>
          <w:color w:val="0080AC"/>
          <w:w w:val="120"/>
          <w:sz w:val="12"/>
        </w:rPr>
        <w:t xml:space="preserve"> </w:t>
      </w:r>
      <w:hyperlink r:id="rId5583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584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5585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5586">
        <w:r>
          <w:rPr>
            <w:color w:val="0080AC"/>
            <w:w w:val="120"/>
            <w:sz w:val="12"/>
          </w:rPr>
          <w:t>Macro</w:t>
        </w:r>
      </w:hyperlink>
      <w:r>
        <w:rPr>
          <w:color w:val="0080AC"/>
          <w:w w:val="120"/>
          <w:sz w:val="12"/>
        </w:rPr>
        <w:t xml:space="preserve"> </w:t>
      </w:r>
      <w:hyperlink r:id="rId5587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66" w:name="_bookmark226"/>
      <w:bookmarkEnd w:id="266"/>
      <w:r>
        <w:fldChar w:fldCharType="begin"/>
      </w:r>
      <w:r>
        <w:instrText>HYPERLINK "http://refhub.elsevier.com/S0079-6700(20)30035-6/sbref1330"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2019;8:558–62.</w:t>
      </w:r>
      <w:r>
        <w:fldChar w:fldCharType="end"/>
      </w:r>
    </w:p>
    <w:p w14:paraId="6E63615D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hanging="392"/>
        <w:jc w:val="left"/>
        <w:rPr>
          <w:sz w:val="12"/>
        </w:rPr>
      </w:pPr>
      <w:hyperlink r:id="rId5588">
        <w:r>
          <w:rPr>
            <w:color w:val="0080AC"/>
            <w:w w:val="120"/>
            <w:sz w:val="12"/>
          </w:rPr>
          <w:t>Kandar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89">
        <w:r>
          <w:rPr>
            <w:color w:val="0080AC"/>
            <w:w w:val="120"/>
            <w:sz w:val="12"/>
          </w:rPr>
          <w:t>AK,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0">
        <w:r>
          <w:rPr>
            <w:color w:val="0080AC"/>
            <w:w w:val="120"/>
            <w:sz w:val="12"/>
          </w:rPr>
          <w:t>Srivastava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2">
        <w:r>
          <w:rPr>
            <w:color w:val="0080AC"/>
            <w:w w:val="120"/>
            <w:sz w:val="12"/>
          </w:rPr>
          <w:t>Basu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3">
        <w:r>
          <w:rPr>
            <w:color w:val="0080AC"/>
            <w:w w:val="120"/>
            <w:sz w:val="12"/>
          </w:rPr>
          <w:t>JK,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4">
        <w:r>
          <w:rPr>
            <w:color w:val="0080AC"/>
            <w:w w:val="120"/>
            <w:sz w:val="12"/>
          </w:rPr>
          <w:t>Mukhopadhyay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5">
        <w:r>
          <w:rPr>
            <w:color w:val="0080AC"/>
            <w:w w:val="120"/>
            <w:sz w:val="12"/>
          </w:rPr>
          <w:t>MK,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6">
        <w:r>
          <w:rPr>
            <w:color w:val="0080AC"/>
            <w:w w:val="120"/>
            <w:sz w:val="12"/>
          </w:rPr>
          <w:t>Seifert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7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8">
        <w:r>
          <w:rPr>
            <w:color w:val="0080AC"/>
            <w:w w:val="120"/>
            <w:sz w:val="12"/>
          </w:rPr>
          <w:t>Narayanan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599">
        <w:r>
          <w:rPr>
            <w:color w:val="0080AC"/>
            <w:w w:val="120"/>
            <w:sz w:val="12"/>
          </w:rPr>
          <w:t>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67" w:name="_bookmark227"/>
      <w:bookmarkEnd w:id="267"/>
      <w:r>
        <w:fldChar w:fldCharType="begin"/>
      </w:r>
      <w:r>
        <w:instrText>HYPERLINK "http://refhub.elsevier.com/S0079-6700(20)30035-6/sbref1335" \h</w:instrText>
      </w:r>
      <w:r>
        <w:fldChar w:fldCharType="separate"/>
      </w:r>
      <w:r>
        <w:rPr>
          <w:color w:val="0080AC"/>
          <w:w w:val="120"/>
          <w:sz w:val="12"/>
        </w:rPr>
        <w:t>Unusual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5600">
        <w:r>
          <w:rPr>
            <w:color w:val="0080AC"/>
            <w:w w:val="120"/>
            <w:sz w:val="12"/>
          </w:rPr>
          <w:t>dynamical</w:t>
        </w:r>
      </w:hyperlink>
      <w:r>
        <w:rPr>
          <w:color w:val="0080AC"/>
          <w:w w:val="120"/>
          <w:sz w:val="12"/>
        </w:rPr>
        <w:t xml:space="preserve"> </w:t>
      </w:r>
      <w:hyperlink r:id="rId5601">
        <w:r>
          <w:rPr>
            <w:color w:val="0080AC"/>
            <w:w w:val="120"/>
            <w:sz w:val="12"/>
          </w:rPr>
          <w:t>arrest</w:t>
        </w:r>
      </w:hyperlink>
      <w:r>
        <w:rPr>
          <w:color w:val="0080AC"/>
          <w:w w:val="120"/>
          <w:sz w:val="12"/>
        </w:rPr>
        <w:t xml:space="preserve"> </w:t>
      </w:r>
      <w:hyperlink r:id="rId5602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w w:val="120"/>
          <w:sz w:val="12"/>
        </w:rPr>
        <w:t xml:space="preserve"> </w:t>
      </w:r>
      <w:hyperlink r:id="rId5603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604">
        <w:r>
          <w:rPr>
            <w:color w:val="0080AC"/>
            <w:w w:val="120"/>
            <w:sz w:val="12"/>
          </w:rPr>
          <w:t>grafted</w:t>
        </w:r>
      </w:hyperlink>
      <w:r>
        <w:rPr>
          <w:color w:val="0080AC"/>
          <w:w w:val="120"/>
          <w:sz w:val="12"/>
        </w:rPr>
        <w:t xml:space="preserve"> </w:t>
      </w:r>
      <w:hyperlink r:id="rId5605">
        <w:r>
          <w:rPr>
            <w:color w:val="0080AC"/>
            <w:w w:val="120"/>
            <w:sz w:val="12"/>
          </w:rPr>
          <w:t>nanoparticles.</w:t>
        </w:r>
      </w:hyperlink>
      <w:r>
        <w:rPr>
          <w:color w:val="0080AC"/>
          <w:w w:val="120"/>
          <w:sz w:val="12"/>
        </w:rPr>
        <w:t xml:space="preserve"> </w:t>
      </w:r>
      <w:hyperlink r:id="rId5606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5607">
        <w:r>
          <w:rPr>
            <w:color w:val="0080AC"/>
            <w:w w:val="120"/>
            <w:sz w:val="12"/>
          </w:rPr>
          <w:t>Chem</w:t>
        </w:r>
      </w:hyperlink>
      <w:r>
        <w:rPr>
          <w:color w:val="0080AC"/>
          <w:w w:val="120"/>
          <w:sz w:val="12"/>
        </w:rPr>
        <w:t xml:space="preserve"> </w:t>
      </w:r>
      <w:hyperlink r:id="rId5608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68" w:name="_bookmark228"/>
      <w:bookmarkEnd w:id="268"/>
      <w:r>
        <w:fldChar w:fldCharType="begin"/>
      </w:r>
      <w:r>
        <w:instrText>HYPERLINK "http://refhub.elsevier.com/S0079-6700(20)30035-6/sbref1335" \h</w:instrText>
      </w:r>
      <w:r>
        <w:fldChar w:fldCharType="separate"/>
      </w:r>
      <w:r>
        <w:rPr>
          <w:color w:val="0080AC"/>
          <w:spacing w:val="-2"/>
          <w:w w:val="120"/>
          <w:sz w:val="12"/>
        </w:rPr>
        <w:t>2009;130:1–6.</w:t>
      </w:r>
      <w:r>
        <w:fldChar w:fldCharType="end"/>
      </w:r>
    </w:p>
    <w:p w14:paraId="759B1FC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60" w:hanging="392"/>
        <w:jc w:val="left"/>
        <w:rPr>
          <w:sz w:val="12"/>
        </w:rPr>
      </w:pPr>
      <w:hyperlink r:id="rId5609">
        <w:r>
          <w:rPr>
            <w:color w:val="0080AC"/>
            <w:w w:val="120"/>
            <w:sz w:val="12"/>
          </w:rPr>
          <w:t>Dierker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0">
        <w:r>
          <w:rPr>
            <w:color w:val="0080AC"/>
            <w:w w:val="120"/>
            <w:sz w:val="12"/>
          </w:rPr>
          <w:t>SB,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1">
        <w:r>
          <w:rPr>
            <w:color w:val="0080AC"/>
            <w:w w:val="120"/>
            <w:sz w:val="12"/>
          </w:rPr>
          <w:t>Pindak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2">
        <w:r>
          <w:rPr>
            <w:color w:val="0080AC"/>
            <w:w w:val="120"/>
            <w:sz w:val="12"/>
          </w:rPr>
          <w:t>R,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3">
        <w:r>
          <w:rPr>
            <w:color w:val="0080AC"/>
            <w:w w:val="120"/>
            <w:sz w:val="12"/>
          </w:rPr>
          <w:t>Fleming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4">
        <w:r>
          <w:rPr>
            <w:color w:val="0080AC"/>
            <w:w w:val="120"/>
            <w:sz w:val="12"/>
          </w:rPr>
          <w:t>RM,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5">
        <w:r>
          <w:rPr>
            <w:color w:val="0080AC"/>
            <w:w w:val="120"/>
            <w:sz w:val="12"/>
          </w:rPr>
          <w:t>Robinson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6">
        <w:r>
          <w:rPr>
            <w:color w:val="0080AC"/>
            <w:w w:val="120"/>
            <w:sz w:val="12"/>
          </w:rPr>
          <w:t>IK,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7">
        <w:r>
          <w:rPr>
            <w:color w:val="0080AC"/>
            <w:w w:val="120"/>
            <w:sz w:val="12"/>
          </w:rPr>
          <w:t>Berman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8">
        <w:r>
          <w:rPr>
            <w:color w:val="0080AC"/>
            <w:w w:val="120"/>
            <w:sz w:val="12"/>
          </w:rPr>
          <w:t>L.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19">
        <w:r>
          <w:rPr>
            <w:color w:val="0080AC"/>
            <w:w w:val="120"/>
            <w:sz w:val="12"/>
          </w:rPr>
          <w:t>X-Ray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20">
        <w:r>
          <w:rPr>
            <w:color w:val="0080AC"/>
            <w:w w:val="120"/>
            <w:sz w:val="12"/>
          </w:rPr>
          <w:t>photon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bookmarkStart w:id="269" w:name="_bookmark229"/>
      <w:bookmarkEnd w:id="269"/>
      <w:r>
        <w:fldChar w:fldCharType="begin"/>
      </w:r>
      <w:r>
        <w:instrText>HYPERLINK "http://refhub.elsevier.com/S0079-6700(20)30035-6/sbref1340" \h</w:instrText>
      </w:r>
      <w:r>
        <w:fldChar w:fldCharType="separate"/>
      </w:r>
      <w:r>
        <w:rPr>
          <w:color w:val="0080AC"/>
          <w:w w:val="120"/>
          <w:sz w:val="12"/>
        </w:rPr>
        <w:t>correlation</w:t>
      </w:r>
      <w:r>
        <w:fldChar w:fldCharType="end"/>
      </w:r>
      <w:r>
        <w:rPr>
          <w:color w:val="0080AC"/>
          <w:w w:val="120"/>
          <w:sz w:val="12"/>
        </w:rPr>
        <w:t xml:space="preserve"> </w:t>
      </w:r>
      <w:hyperlink r:id="rId5621">
        <w:r>
          <w:rPr>
            <w:color w:val="0080AC"/>
            <w:w w:val="120"/>
            <w:sz w:val="12"/>
          </w:rPr>
          <w:t>spectroscopy</w:t>
        </w:r>
      </w:hyperlink>
      <w:r>
        <w:rPr>
          <w:color w:val="0080AC"/>
          <w:w w:val="120"/>
          <w:sz w:val="12"/>
        </w:rPr>
        <w:t xml:space="preserve"> </w:t>
      </w:r>
      <w:hyperlink r:id="rId5622">
        <w:r>
          <w:rPr>
            <w:color w:val="0080AC"/>
            <w:w w:val="120"/>
            <w:sz w:val="12"/>
          </w:rPr>
          <w:t>study</w:t>
        </w:r>
      </w:hyperlink>
      <w:r>
        <w:rPr>
          <w:color w:val="0080AC"/>
          <w:w w:val="120"/>
          <w:sz w:val="12"/>
        </w:rPr>
        <w:t xml:space="preserve"> </w:t>
      </w:r>
      <w:hyperlink r:id="rId562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624">
        <w:r>
          <w:rPr>
            <w:color w:val="0080AC"/>
            <w:w w:val="120"/>
            <w:sz w:val="12"/>
          </w:rPr>
          <w:t>Brownian</w:t>
        </w:r>
      </w:hyperlink>
      <w:r>
        <w:rPr>
          <w:color w:val="0080AC"/>
          <w:w w:val="120"/>
          <w:sz w:val="12"/>
        </w:rPr>
        <w:t xml:space="preserve"> </w:t>
      </w:r>
      <w:hyperlink r:id="rId5625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w w:val="120"/>
          <w:sz w:val="12"/>
        </w:rPr>
        <w:t xml:space="preserve"> </w:t>
      </w:r>
      <w:hyperlink r:id="rId5626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627">
        <w:r>
          <w:rPr>
            <w:color w:val="0080AC"/>
            <w:w w:val="120"/>
            <w:sz w:val="12"/>
          </w:rPr>
          <w:t>gold</w:t>
        </w:r>
      </w:hyperlink>
      <w:r>
        <w:rPr>
          <w:color w:val="0080AC"/>
          <w:w w:val="120"/>
          <w:sz w:val="12"/>
        </w:rPr>
        <w:t xml:space="preserve"> </w:t>
      </w:r>
      <w:hyperlink r:id="rId5628">
        <w:r>
          <w:rPr>
            <w:color w:val="0080AC"/>
            <w:w w:val="120"/>
            <w:sz w:val="12"/>
          </w:rPr>
          <w:t>colloids</w:t>
        </w:r>
      </w:hyperlink>
      <w:r>
        <w:rPr>
          <w:color w:val="0080AC"/>
          <w:w w:val="120"/>
          <w:sz w:val="12"/>
        </w:rPr>
        <w:t xml:space="preserve"> </w:t>
      </w:r>
      <w:hyperlink r:id="rId5629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630">
        <w:r>
          <w:rPr>
            <w:color w:val="0080AC"/>
            <w:w w:val="120"/>
            <w:sz w:val="12"/>
          </w:rPr>
          <w:t>glycerol.</w:t>
        </w:r>
      </w:hyperlink>
      <w:r>
        <w:rPr>
          <w:color w:val="0080AC"/>
          <w:w w:val="120"/>
          <w:sz w:val="12"/>
        </w:rPr>
        <w:t xml:space="preserve"> </w:t>
      </w:r>
      <w:hyperlink r:id="rId5631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5632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5633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5634">
        <w:r>
          <w:rPr>
            <w:color w:val="0080AC"/>
            <w:w w:val="120"/>
            <w:sz w:val="12"/>
          </w:rPr>
          <w:t>1995;75:449–52.</w:t>
        </w:r>
      </w:hyperlink>
    </w:p>
    <w:p w14:paraId="5B1FCE6B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513" w:hanging="392"/>
        <w:jc w:val="left"/>
        <w:rPr>
          <w:sz w:val="12"/>
        </w:rPr>
      </w:pPr>
      <w:hyperlink r:id="rId5635">
        <w:r>
          <w:rPr>
            <w:color w:val="0080AC"/>
            <w:w w:val="120"/>
            <w:sz w:val="12"/>
          </w:rPr>
          <w:t>Leheny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36">
        <w:r>
          <w:rPr>
            <w:color w:val="0080AC"/>
            <w:w w:val="120"/>
            <w:sz w:val="12"/>
          </w:rPr>
          <w:t>RL.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37">
        <w:r>
          <w:rPr>
            <w:color w:val="0080AC"/>
            <w:w w:val="120"/>
            <w:sz w:val="12"/>
          </w:rPr>
          <w:t>XPCS: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38">
        <w:r>
          <w:rPr>
            <w:color w:val="0080AC"/>
            <w:w w:val="120"/>
            <w:sz w:val="12"/>
          </w:rPr>
          <w:t>nanoscale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39">
        <w:r>
          <w:rPr>
            <w:color w:val="0080AC"/>
            <w:w w:val="120"/>
            <w:sz w:val="12"/>
          </w:rPr>
          <w:t>motion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40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41">
        <w:r>
          <w:rPr>
            <w:color w:val="0080AC"/>
            <w:w w:val="120"/>
            <w:sz w:val="12"/>
          </w:rPr>
          <w:t>rheology.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42">
        <w:r>
          <w:rPr>
            <w:color w:val="0080AC"/>
            <w:w w:val="120"/>
            <w:sz w:val="12"/>
          </w:rPr>
          <w:t>Curr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43">
        <w:r>
          <w:rPr>
            <w:color w:val="0080AC"/>
            <w:w w:val="120"/>
            <w:sz w:val="12"/>
          </w:rPr>
          <w:t>Opin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644">
        <w:r>
          <w:rPr>
            <w:color w:val="0080AC"/>
            <w:w w:val="120"/>
            <w:sz w:val="12"/>
          </w:rPr>
          <w:t>Colloid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645">
        <w:r>
          <w:rPr>
            <w:color w:val="0080AC"/>
            <w:w w:val="120"/>
            <w:sz w:val="12"/>
          </w:rPr>
          <w:t>Interface</w:t>
        </w:r>
      </w:hyperlink>
      <w:r>
        <w:rPr>
          <w:color w:val="0080AC"/>
          <w:w w:val="120"/>
          <w:sz w:val="12"/>
        </w:rPr>
        <w:t xml:space="preserve"> </w:t>
      </w:r>
      <w:hyperlink r:id="rId5646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5647">
        <w:r>
          <w:rPr>
            <w:color w:val="0080AC"/>
            <w:w w:val="120"/>
            <w:sz w:val="12"/>
          </w:rPr>
          <w:t>2012;17:3–12.</w:t>
        </w:r>
      </w:hyperlink>
    </w:p>
    <w:p w14:paraId="6E3EBBB4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83" w:hanging="392"/>
        <w:jc w:val="left"/>
        <w:rPr>
          <w:sz w:val="12"/>
        </w:rPr>
      </w:pPr>
      <w:hyperlink r:id="rId5648">
        <w:r>
          <w:rPr>
            <w:color w:val="0080AC"/>
            <w:w w:val="120"/>
            <w:sz w:val="12"/>
          </w:rPr>
          <w:t>Genix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49">
        <w:r>
          <w:rPr>
            <w:color w:val="0080AC"/>
            <w:w w:val="120"/>
            <w:sz w:val="12"/>
          </w:rPr>
          <w:t>AC,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50">
        <w:r>
          <w:rPr>
            <w:color w:val="0080AC"/>
            <w:w w:val="120"/>
            <w:sz w:val="12"/>
          </w:rPr>
          <w:t>Oberdisse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51">
        <w:r>
          <w:rPr>
            <w:color w:val="0080AC"/>
            <w:w w:val="120"/>
            <w:sz w:val="12"/>
          </w:rPr>
          <w:t>J.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52">
        <w:r>
          <w:rPr>
            <w:color w:val="0080AC"/>
            <w:w w:val="120"/>
            <w:sz w:val="12"/>
          </w:rPr>
          <w:t>Structure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53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54">
        <w:r>
          <w:rPr>
            <w:color w:val="0080AC"/>
            <w:w w:val="120"/>
            <w:sz w:val="12"/>
          </w:rPr>
          <w:t>dynamics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5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5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7"/>
          <w:w w:val="120"/>
          <w:sz w:val="12"/>
        </w:rPr>
        <w:t xml:space="preserve"> </w:t>
      </w:r>
      <w:hyperlink r:id="rId5657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658">
        <w:r>
          <w:rPr>
            <w:color w:val="0080AC"/>
            <w:w w:val="120"/>
            <w:sz w:val="12"/>
          </w:rPr>
          <w:t>studied</w:t>
        </w:r>
      </w:hyperlink>
      <w:r>
        <w:rPr>
          <w:color w:val="0080AC"/>
          <w:w w:val="120"/>
          <w:sz w:val="12"/>
        </w:rPr>
        <w:t xml:space="preserve"> </w:t>
      </w:r>
      <w:hyperlink r:id="rId5659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w w:val="120"/>
          <w:sz w:val="12"/>
        </w:rPr>
        <w:t xml:space="preserve"> </w:t>
      </w:r>
      <w:hyperlink r:id="rId5660">
        <w:r>
          <w:rPr>
            <w:color w:val="0080AC"/>
            <w:w w:val="120"/>
            <w:sz w:val="12"/>
          </w:rPr>
          <w:t>X-ray</w:t>
        </w:r>
      </w:hyperlink>
      <w:r>
        <w:rPr>
          <w:color w:val="0080AC"/>
          <w:w w:val="120"/>
          <w:sz w:val="12"/>
        </w:rPr>
        <w:t xml:space="preserve"> </w:t>
      </w:r>
      <w:hyperlink r:id="rId566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w w:val="120"/>
          <w:sz w:val="12"/>
        </w:rPr>
        <w:t xml:space="preserve"> </w:t>
      </w:r>
      <w:hyperlink r:id="rId5662">
        <w:r>
          <w:rPr>
            <w:color w:val="0080AC"/>
            <w:w w:val="120"/>
            <w:sz w:val="12"/>
          </w:rPr>
          <w:t>neutron</w:t>
        </w:r>
      </w:hyperlink>
      <w:r>
        <w:rPr>
          <w:color w:val="0080AC"/>
          <w:w w:val="120"/>
          <w:sz w:val="12"/>
        </w:rPr>
        <w:t xml:space="preserve"> </w:t>
      </w:r>
      <w:hyperlink r:id="rId5663">
        <w:r>
          <w:rPr>
            <w:color w:val="0080AC"/>
            <w:w w:val="120"/>
            <w:sz w:val="12"/>
          </w:rPr>
          <w:t>scattering</w:t>
        </w:r>
      </w:hyperlink>
      <w:r>
        <w:rPr>
          <w:color w:val="0080AC"/>
          <w:w w:val="120"/>
          <w:sz w:val="12"/>
        </w:rPr>
        <w:t xml:space="preserve"> </w:t>
      </w:r>
      <w:hyperlink r:id="rId5664">
        <w:r>
          <w:rPr>
            <w:color w:val="0080AC"/>
            <w:w w:val="120"/>
            <w:sz w:val="12"/>
          </w:rPr>
          <w:t>techniques.</w:t>
        </w:r>
      </w:hyperlink>
      <w:r>
        <w:rPr>
          <w:color w:val="0080AC"/>
          <w:w w:val="120"/>
          <w:sz w:val="12"/>
        </w:rPr>
        <w:t xml:space="preserve"> </w:t>
      </w:r>
      <w:hyperlink r:id="rId5665">
        <w:r>
          <w:rPr>
            <w:color w:val="0080AC"/>
            <w:w w:val="120"/>
            <w:sz w:val="12"/>
          </w:rPr>
          <w:t>Curr</w:t>
        </w:r>
      </w:hyperlink>
      <w:r>
        <w:rPr>
          <w:color w:val="0080AC"/>
          <w:w w:val="120"/>
          <w:sz w:val="12"/>
        </w:rPr>
        <w:t xml:space="preserve"> </w:t>
      </w:r>
      <w:hyperlink r:id="rId5666">
        <w:r>
          <w:rPr>
            <w:color w:val="0080AC"/>
            <w:w w:val="120"/>
            <w:sz w:val="12"/>
          </w:rPr>
          <w:t>Opin</w:t>
        </w:r>
      </w:hyperlink>
      <w:r>
        <w:rPr>
          <w:color w:val="0080AC"/>
          <w:w w:val="120"/>
          <w:sz w:val="12"/>
        </w:rPr>
        <w:t xml:space="preserve"> </w:t>
      </w:r>
      <w:hyperlink r:id="rId5667">
        <w:r>
          <w:rPr>
            <w:color w:val="0080AC"/>
            <w:w w:val="120"/>
            <w:sz w:val="12"/>
          </w:rPr>
          <w:t>Colloid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668">
        <w:r>
          <w:rPr>
            <w:color w:val="0080AC"/>
            <w:w w:val="120"/>
            <w:sz w:val="12"/>
          </w:rPr>
          <w:t>Interface</w:t>
        </w:r>
      </w:hyperlink>
      <w:r>
        <w:rPr>
          <w:color w:val="0080AC"/>
          <w:w w:val="120"/>
          <w:sz w:val="12"/>
        </w:rPr>
        <w:t xml:space="preserve"> </w:t>
      </w:r>
      <w:hyperlink r:id="rId5669">
        <w:r>
          <w:rPr>
            <w:color w:val="0080AC"/>
            <w:w w:val="120"/>
            <w:sz w:val="12"/>
          </w:rPr>
          <w:t>Sci</w:t>
        </w:r>
      </w:hyperlink>
      <w:r>
        <w:rPr>
          <w:color w:val="0080AC"/>
          <w:w w:val="120"/>
          <w:sz w:val="12"/>
        </w:rPr>
        <w:t xml:space="preserve"> </w:t>
      </w:r>
      <w:hyperlink r:id="rId5670">
        <w:r>
          <w:rPr>
            <w:color w:val="0080AC"/>
            <w:w w:val="120"/>
            <w:sz w:val="12"/>
          </w:rPr>
          <w:t>2015;20:293–303.</w:t>
        </w:r>
      </w:hyperlink>
    </w:p>
    <w:p w14:paraId="77B3EA9D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82" w:hanging="392"/>
        <w:jc w:val="left"/>
        <w:rPr>
          <w:sz w:val="12"/>
        </w:rPr>
      </w:pPr>
      <w:hyperlink r:id="rId5671">
        <w:r>
          <w:rPr>
            <w:color w:val="0080AC"/>
            <w:w w:val="120"/>
            <w:sz w:val="12"/>
          </w:rPr>
          <w:t>Bras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72">
        <w:r>
          <w:rPr>
            <w:color w:val="0080AC"/>
            <w:w w:val="120"/>
            <w:sz w:val="12"/>
          </w:rPr>
          <w:t>W,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73">
        <w:r>
          <w:rPr>
            <w:color w:val="0080AC"/>
            <w:w w:val="120"/>
            <w:sz w:val="12"/>
          </w:rPr>
          <w:t>Stanley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74">
        <w:r>
          <w:rPr>
            <w:color w:val="0080AC"/>
            <w:w w:val="120"/>
            <w:sz w:val="12"/>
          </w:rPr>
          <w:t>H.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75">
        <w:r>
          <w:rPr>
            <w:color w:val="0080AC"/>
            <w:w w:val="120"/>
            <w:sz w:val="12"/>
          </w:rPr>
          <w:t>Unexpected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76">
        <w:r>
          <w:rPr>
            <w:color w:val="0080AC"/>
            <w:w w:val="120"/>
            <w:sz w:val="12"/>
          </w:rPr>
          <w:t>effects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77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78">
        <w:r>
          <w:rPr>
            <w:color w:val="0080AC"/>
            <w:w w:val="120"/>
            <w:sz w:val="12"/>
          </w:rPr>
          <w:t>non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79">
        <w:r>
          <w:rPr>
            <w:color w:val="0080AC"/>
            <w:w w:val="120"/>
            <w:sz w:val="12"/>
          </w:rPr>
          <w:t>crystalline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80">
        <w:r>
          <w:rPr>
            <w:color w:val="0080AC"/>
            <w:w w:val="120"/>
            <w:sz w:val="12"/>
          </w:rPr>
          <w:t>materials</w:t>
        </w:r>
      </w:hyperlink>
      <w:r>
        <w:rPr>
          <w:color w:val="0080AC"/>
          <w:spacing w:val="-5"/>
          <w:w w:val="120"/>
          <w:sz w:val="12"/>
        </w:rPr>
        <w:t xml:space="preserve"> </w:t>
      </w:r>
      <w:hyperlink r:id="rId5681">
        <w:r>
          <w:rPr>
            <w:color w:val="0080AC"/>
            <w:w w:val="120"/>
            <w:sz w:val="12"/>
          </w:rPr>
          <w:t>exposed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682">
        <w:r>
          <w:rPr>
            <w:color w:val="0080AC"/>
            <w:w w:val="120"/>
            <w:sz w:val="12"/>
          </w:rPr>
          <w:t>to</w:t>
        </w:r>
      </w:hyperlink>
      <w:r>
        <w:rPr>
          <w:color w:val="0080AC"/>
          <w:w w:val="120"/>
          <w:sz w:val="12"/>
        </w:rPr>
        <w:t xml:space="preserve"> </w:t>
      </w:r>
      <w:hyperlink r:id="rId5683">
        <w:r>
          <w:rPr>
            <w:color w:val="0080AC"/>
            <w:w w:val="120"/>
            <w:sz w:val="12"/>
          </w:rPr>
          <w:t>X-ray</w:t>
        </w:r>
      </w:hyperlink>
      <w:r>
        <w:rPr>
          <w:color w:val="0080AC"/>
          <w:w w:val="120"/>
          <w:sz w:val="12"/>
        </w:rPr>
        <w:t xml:space="preserve"> </w:t>
      </w:r>
      <w:hyperlink r:id="rId5684">
        <w:r>
          <w:rPr>
            <w:color w:val="0080AC"/>
            <w:w w:val="120"/>
            <w:sz w:val="12"/>
          </w:rPr>
          <w:t>radiation.</w:t>
        </w:r>
      </w:hyperlink>
      <w:r>
        <w:rPr>
          <w:color w:val="0080AC"/>
          <w:w w:val="120"/>
          <w:sz w:val="12"/>
        </w:rPr>
        <w:t xml:space="preserve"> </w:t>
      </w:r>
      <w:hyperlink r:id="rId5685">
        <w:r>
          <w:rPr>
            <w:color w:val="0080AC"/>
            <w:w w:val="120"/>
            <w:sz w:val="12"/>
          </w:rPr>
          <w:t>J</w:t>
        </w:r>
      </w:hyperlink>
      <w:r>
        <w:rPr>
          <w:color w:val="0080AC"/>
          <w:w w:val="120"/>
          <w:sz w:val="12"/>
        </w:rPr>
        <w:t xml:space="preserve"> </w:t>
      </w:r>
      <w:hyperlink r:id="rId5686">
        <w:r>
          <w:rPr>
            <w:color w:val="0080AC"/>
            <w:w w:val="120"/>
            <w:sz w:val="12"/>
          </w:rPr>
          <w:t>Non</w:t>
        </w:r>
      </w:hyperlink>
      <w:r>
        <w:rPr>
          <w:color w:val="0080AC"/>
          <w:w w:val="120"/>
          <w:sz w:val="12"/>
        </w:rPr>
        <w:t xml:space="preserve"> </w:t>
      </w:r>
      <w:hyperlink r:id="rId5687">
        <w:r>
          <w:rPr>
            <w:color w:val="0080AC"/>
            <w:w w:val="120"/>
            <w:sz w:val="12"/>
          </w:rPr>
          <w:t>Cryst</w:t>
        </w:r>
      </w:hyperlink>
      <w:r>
        <w:rPr>
          <w:color w:val="0080AC"/>
          <w:w w:val="120"/>
          <w:sz w:val="12"/>
        </w:rPr>
        <w:t xml:space="preserve"> </w:t>
      </w:r>
      <w:hyperlink r:id="rId5688">
        <w:r>
          <w:rPr>
            <w:color w:val="0080AC"/>
            <w:w w:val="120"/>
            <w:sz w:val="12"/>
          </w:rPr>
          <w:t>Solids</w:t>
        </w:r>
      </w:hyperlink>
      <w:r>
        <w:rPr>
          <w:color w:val="0080AC"/>
          <w:w w:val="120"/>
          <w:sz w:val="12"/>
        </w:rPr>
        <w:t xml:space="preserve"> </w:t>
      </w:r>
      <w:hyperlink r:id="rId5689">
        <w:r>
          <w:rPr>
            <w:color w:val="0080AC"/>
            <w:w w:val="120"/>
            <w:sz w:val="12"/>
          </w:rPr>
          <w:t>2016;451:153–60.</w:t>
        </w:r>
      </w:hyperlink>
    </w:p>
    <w:p w14:paraId="4C3C7D8C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111" w:line="271" w:lineRule="auto"/>
        <w:ind w:left="469" w:right="669" w:hanging="392"/>
        <w:jc w:val="left"/>
        <w:rPr>
          <w:sz w:val="12"/>
        </w:rPr>
      </w:pPr>
      <w:r>
        <w:br w:type="column"/>
      </w:r>
      <w:hyperlink r:id="rId5690">
        <w:r>
          <w:rPr>
            <w:color w:val="0080AC"/>
            <w:w w:val="120"/>
            <w:sz w:val="12"/>
          </w:rPr>
          <w:t>Genix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1">
        <w:r>
          <w:rPr>
            <w:color w:val="0080AC"/>
            <w:w w:val="120"/>
            <w:sz w:val="12"/>
          </w:rPr>
          <w:t>AC,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2">
        <w:r>
          <w:rPr>
            <w:color w:val="0080AC"/>
            <w:w w:val="120"/>
            <w:sz w:val="12"/>
          </w:rPr>
          <w:t>Bocharova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3">
        <w:r>
          <w:rPr>
            <w:color w:val="0080AC"/>
            <w:w w:val="120"/>
            <w:sz w:val="12"/>
          </w:rPr>
          <w:t>V,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4">
        <w:r>
          <w:rPr>
            <w:color w:val="0080AC"/>
            <w:w w:val="120"/>
            <w:sz w:val="12"/>
          </w:rPr>
          <w:t>Carroll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5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6">
        <w:r>
          <w:rPr>
            <w:color w:val="0080AC"/>
            <w:w w:val="120"/>
            <w:sz w:val="12"/>
          </w:rPr>
          <w:t>Lehmann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7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8">
        <w:r>
          <w:rPr>
            <w:color w:val="0080AC"/>
            <w:w w:val="120"/>
            <w:sz w:val="12"/>
          </w:rPr>
          <w:t>Saito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699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00">
        <w:r>
          <w:rPr>
            <w:color w:val="0080AC"/>
            <w:w w:val="120"/>
            <w:sz w:val="12"/>
          </w:rPr>
          <w:t>Krueger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01">
        <w:r>
          <w:rPr>
            <w:color w:val="0080AC"/>
            <w:w w:val="120"/>
            <w:sz w:val="12"/>
          </w:rPr>
          <w:t>S,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02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03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704">
        <w:r>
          <w:rPr>
            <w:color w:val="0080AC"/>
            <w:w w:val="120"/>
            <w:sz w:val="12"/>
          </w:rPr>
          <w:t>Understanding</w:t>
        </w:r>
      </w:hyperlink>
      <w:r>
        <w:rPr>
          <w:color w:val="0080AC"/>
          <w:w w:val="120"/>
          <w:sz w:val="12"/>
        </w:rPr>
        <w:t xml:space="preserve"> </w:t>
      </w:r>
      <w:hyperlink r:id="rId5705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w w:val="120"/>
          <w:sz w:val="12"/>
        </w:rPr>
        <w:t xml:space="preserve"> </w:t>
      </w:r>
      <w:hyperlink r:id="rId5706">
        <w:r>
          <w:rPr>
            <w:color w:val="0080AC"/>
            <w:w w:val="120"/>
            <w:sz w:val="12"/>
          </w:rPr>
          <w:t>static</w:t>
        </w:r>
      </w:hyperlink>
      <w:r>
        <w:rPr>
          <w:color w:val="0080AC"/>
          <w:w w:val="120"/>
          <w:sz w:val="12"/>
        </w:rPr>
        <w:t xml:space="preserve"> </w:t>
      </w:r>
      <w:hyperlink r:id="rId5707">
        <w:r>
          <w:rPr>
            <w:color w:val="0080AC"/>
            <w:w w:val="120"/>
            <w:sz w:val="12"/>
          </w:rPr>
          <w:t>interfacial</w:t>
        </w:r>
      </w:hyperlink>
      <w:r>
        <w:rPr>
          <w:color w:val="0080AC"/>
          <w:w w:val="120"/>
          <w:sz w:val="12"/>
        </w:rPr>
        <w:t xml:space="preserve"> </w:t>
      </w:r>
      <w:hyperlink r:id="rId5708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w w:val="120"/>
          <w:sz w:val="12"/>
        </w:rPr>
        <w:t xml:space="preserve"> </w:t>
      </w:r>
      <w:hyperlink r:id="rId5709">
        <w:r>
          <w:rPr>
            <w:color w:val="0080AC"/>
            <w:w w:val="120"/>
            <w:sz w:val="12"/>
          </w:rPr>
          <w:t>layer</w:t>
        </w:r>
      </w:hyperlink>
      <w:r>
        <w:rPr>
          <w:color w:val="0080AC"/>
          <w:w w:val="120"/>
          <w:sz w:val="12"/>
        </w:rPr>
        <w:t xml:space="preserve"> </w:t>
      </w:r>
      <w:hyperlink r:id="rId5710">
        <w:r>
          <w:rPr>
            <w:color w:val="0080AC"/>
            <w:w w:val="120"/>
            <w:sz w:val="12"/>
          </w:rPr>
          <w:t>by</w:t>
        </w:r>
      </w:hyperlink>
      <w:r>
        <w:rPr>
          <w:color w:val="0080AC"/>
          <w:w w:val="120"/>
          <w:sz w:val="12"/>
        </w:rPr>
        <w:t xml:space="preserve"> </w:t>
      </w:r>
      <w:hyperlink r:id="rId5711">
        <w:r>
          <w:rPr>
            <w:color w:val="0080AC"/>
            <w:w w:val="120"/>
            <w:sz w:val="12"/>
          </w:rPr>
          <w:t>exploring</w:t>
        </w:r>
      </w:hyperlink>
      <w:r>
        <w:rPr>
          <w:color w:val="0080AC"/>
          <w:w w:val="120"/>
          <w:sz w:val="12"/>
        </w:rPr>
        <w:t xml:space="preserve"> </w:t>
      </w:r>
      <w:hyperlink r:id="rId5712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713">
        <w:r>
          <w:rPr>
            <w:color w:val="0080AC"/>
            <w:w w:val="120"/>
            <w:sz w:val="12"/>
          </w:rPr>
          <w:t>dispersion</w:t>
        </w:r>
      </w:hyperlink>
      <w:r>
        <w:rPr>
          <w:color w:val="0080AC"/>
          <w:w w:val="120"/>
          <w:sz w:val="12"/>
        </w:rPr>
        <w:t xml:space="preserve"> </w:t>
      </w:r>
      <w:hyperlink r:id="rId5714">
        <w:r>
          <w:rPr>
            <w:color w:val="0080AC"/>
            <w:w w:val="120"/>
            <w:sz w:val="12"/>
          </w:rPr>
          <w:t>states</w:t>
        </w:r>
      </w:hyperlink>
      <w:r>
        <w:rPr>
          <w:color w:val="0080AC"/>
          <w:w w:val="120"/>
          <w:sz w:val="12"/>
        </w:rPr>
        <w:t xml:space="preserve"> </w:t>
      </w:r>
      <w:hyperlink r:id="rId5715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716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w w:val="120"/>
          <w:sz w:val="12"/>
        </w:rPr>
        <w:t xml:space="preserve"> </w:t>
      </w:r>
      <w:hyperlink r:id="rId5717">
        <w:r>
          <w:rPr>
            <w:color w:val="0080AC"/>
            <w:w w:val="120"/>
            <w:sz w:val="12"/>
          </w:rPr>
          <w:t>ACS</w:t>
        </w:r>
      </w:hyperlink>
      <w:r>
        <w:rPr>
          <w:color w:val="0080AC"/>
          <w:w w:val="120"/>
          <w:sz w:val="12"/>
        </w:rPr>
        <w:t xml:space="preserve"> </w:t>
      </w:r>
      <w:hyperlink r:id="rId5718">
        <w:r>
          <w:rPr>
            <w:color w:val="0080AC"/>
            <w:w w:val="120"/>
            <w:sz w:val="12"/>
          </w:rPr>
          <w:t>Appl</w:t>
        </w:r>
      </w:hyperlink>
      <w:r>
        <w:rPr>
          <w:color w:val="0080AC"/>
          <w:w w:val="120"/>
          <w:sz w:val="12"/>
        </w:rPr>
        <w:t xml:space="preserve"> </w:t>
      </w:r>
      <w:hyperlink r:id="rId5719">
        <w:r>
          <w:rPr>
            <w:color w:val="0080AC"/>
            <w:w w:val="120"/>
            <w:sz w:val="12"/>
          </w:rPr>
          <w:t>Mater</w:t>
        </w:r>
      </w:hyperlink>
      <w:r>
        <w:rPr>
          <w:color w:val="0080AC"/>
          <w:w w:val="120"/>
          <w:sz w:val="12"/>
        </w:rPr>
        <w:t xml:space="preserve"> </w:t>
      </w:r>
      <w:hyperlink r:id="rId5720">
        <w:r>
          <w:rPr>
            <w:color w:val="0080AC"/>
            <w:w w:val="120"/>
            <w:sz w:val="12"/>
          </w:rPr>
          <w:t>Interfaces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721">
        <w:r>
          <w:rPr>
            <w:color w:val="0080AC"/>
            <w:spacing w:val="-2"/>
            <w:w w:val="120"/>
            <w:sz w:val="12"/>
          </w:rPr>
          <w:t>2019;11:17863–72.</w:t>
        </w:r>
      </w:hyperlink>
    </w:p>
    <w:p w14:paraId="47A94F15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before="2" w:line="271" w:lineRule="auto"/>
        <w:ind w:left="469" w:right="366" w:hanging="392"/>
        <w:jc w:val="left"/>
        <w:rPr>
          <w:sz w:val="12"/>
        </w:rPr>
      </w:pPr>
      <w:hyperlink r:id="rId5722">
        <w:r>
          <w:rPr>
            <w:color w:val="0080AC"/>
            <w:w w:val="120"/>
            <w:sz w:val="12"/>
          </w:rPr>
          <w:t>Gin</w:t>
        </w:r>
      </w:hyperlink>
      <w:r>
        <w:rPr>
          <w:color w:val="0080AC"/>
          <w:w w:val="120"/>
          <w:sz w:val="12"/>
        </w:rPr>
        <w:t xml:space="preserve"> </w:t>
      </w:r>
      <w:hyperlink r:id="rId5723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w w:val="120"/>
          <w:sz w:val="12"/>
        </w:rPr>
        <w:t xml:space="preserve"> </w:t>
      </w:r>
      <w:hyperlink r:id="rId5724">
        <w:r>
          <w:rPr>
            <w:color w:val="0080AC"/>
            <w:w w:val="120"/>
            <w:sz w:val="12"/>
          </w:rPr>
          <w:t>Jiang</w:t>
        </w:r>
      </w:hyperlink>
      <w:r>
        <w:rPr>
          <w:color w:val="0080AC"/>
          <w:w w:val="120"/>
          <w:sz w:val="12"/>
        </w:rPr>
        <w:t xml:space="preserve"> </w:t>
      </w:r>
      <w:hyperlink r:id="rId5725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w w:val="120"/>
          <w:sz w:val="12"/>
        </w:rPr>
        <w:t xml:space="preserve"> </w:t>
      </w:r>
      <w:hyperlink r:id="rId5726">
        <w:r>
          <w:rPr>
            <w:color w:val="0080AC"/>
            <w:w w:val="120"/>
            <w:sz w:val="12"/>
          </w:rPr>
          <w:t>Liang</w:t>
        </w:r>
      </w:hyperlink>
      <w:r>
        <w:rPr>
          <w:color w:val="0080AC"/>
          <w:w w:val="120"/>
          <w:sz w:val="12"/>
        </w:rPr>
        <w:t xml:space="preserve"> </w:t>
      </w:r>
      <w:hyperlink r:id="rId5727">
        <w:r>
          <w:rPr>
            <w:color w:val="0080AC"/>
            <w:w w:val="120"/>
            <w:sz w:val="12"/>
          </w:rPr>
          <w:t>C,</w:t>
        </w:r>
      </w:hyperlink>
      <w:r>
        <w:rPr>
          <w:color w:val="0080AC"/>
          <w:w w:val="120"/>
          <w:sz w:val="12"/>
        </w:rPr>
        <w:t xml:space="preserve"> </w:t>
      </w:r>
      <w:hyperlink r:id="rId5728">
        <w:r>
          <w:rPr>
            <w:color w:val="0080AC"/>
            <w:w w:val="120"/>
            <w:sz w:val="12"/>
          </w:rPr>
          <w:t>Taniguchi</w:t>
        </w:r>
      </w:hyperlink>
      <w:r>
        <w:rPr>
          <w:color w:val="0080AC"/>
          <w:w w:val="120"/>
          <w:sz w:val="12"/>
        </w:rPr>
        <w:t xml:space="preserve"> </w:t>
      </w:r>
      <w:hyperlink r:id="rId5729">
        <w:r>
          <w:rPr>
            <w:color w:val="0080AC"/>
            <w:w w:val="120"/>
            <w:sz w:val="12"/>
          </w:rPr>
          <w:t>T,</w:t>
        </w:r>
      </w:hyperlink>
      <w:r>
        <w:rPr>
          <w:color w:val="0080AC"/>
          <w:w w:val="120"/>
          <w:sz w:val="12"/>
        </w:rPr>
        <w:t xml:space="preserve"> </w:t>
      </w:r>
      <w:hyperlink r:id="rId5730">
        <w:r>
          <w:rPr>
            <w:color w:val="0080AC"/>
            <w:w w:val="120"/>
            <w:sz w:val="12"/>
          </w:rPr>
          <w:t>Akgun</w:t>
        </w:r>
      </w:hyperlink>
      <w:r>
        <w:rPr>
          <w:color w:val="0080AC"/>
          <w:w w:val="120"/>
          <w:sz w:val="12"/>
        </w:rPr>
        <w:t xml:space="preserve"> </w:t>
      </w:r>
      <w:hyperlink r:id="rId5731">
        <w:r>
          <w:rPr>
            <w:color w:val="0080AC"/>
            <w:w w:val="120"/>
            <w:sz w:val="12"/>
          </w:rPr>
          <w:t>B,</w:t>
        </w:r>
      </w:hyperlink>
      <w:r>
        <w:rPr>
          <w:color w:val="0080AC"/>
          <w:w w:val="120"/>
          <w:sz w:val="12"/>
        </w:rPr>
        <w:t xml:space="preserve"> </w:t>
      </w:r>
      <w:hyperlink r:id="rId5732">
        <w:r>
          <w:rPr>
            <w:color w:val="0080AC"/>
            <w:w w:val="120"/>
            <w:sz w:val="12"/>
          </w:rPr>
          <w:t>Satija</w:t>
        </w:r>
      </w:hyperlink>
      <w:r>
        <w:rPr>
          <w:color w:val="0080AC"/>
          <w:w w:val="120"/>
          <w:sz w:val="12"/>
        </w:rPr>
        <w:t xml:space="preserve"> </w:t>
      </w:r>
      <w:hyperlink r:id="rId5733">
        <w:r>
          <w:rPr>
            <w:color w:val="0080AC"/>
            <w:w w:val="120"/>
            <w:sz w:val="12"/>
          </w:rPr>
          <w:t>SK,</w:t>
        </w:r>
      </w:hyperlink>
      <w:r>
        <w:rPr>
          <w:color w:val="0080AC"/>
          <w:w w:val="120"/>
          <w:sz w:val="12"/>
        </w:rPr>
        <w:t xml:space="preserve"> </w:t>
      </w:r>
      <w:hyperlink r:id="rId5734">
        <w:r>
          <w:rPr>
            <w:color w:val="0080AC"/>
            <w:w w:val="120"/>
            <w:sz w:val="12"/>
          </w:rPr>
          <w:t>et</w:t>
        </w:r>
      </w:hyperlink>
      <w:r>
        <w:rPr>
          <w:color w:val="0080AC"/>
          <w:w w:val="120"/>
          <w:sz w:val="12"/>
        </w:rPr>
        <w:t xml:space="preserve"> </w:t>
      </w:r>
      <w:hyperlink r:id="rId5735">
        <w:r>
          <w:rPr>
            <w:color w:val="0080AC"/>
            <w:w w:val="120"/>
            <w:sz w:val="12"/>
          </w:rPr>
          <w:t>al.</w:t>
        </w:r>
      </w:hyperlink>
      <w:r>
        <w:rPr>
          <w:color w:val="0080AC"/>
          <w:w w:val="120"/>
          <w:sz w:val="12"/>
        </w:rPr>
        <w:t xml:space="preserve"> </w:t>
      </w:r>
      <w:hyperlink r:id="rId5736">
        <w:r>
          <w:rPr>
            <w:color w:val="0080AC"/>
            <w:w w:val="120"/>
            <w:sz w:val="12"/>
          </w:rPr>
          <w:t>Revealed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737">
        <w:r>
          <w:rPr>
            <w:color w:val="0080AC"/>
            <w:w w:val="120"/>
            <w:sz w:val="12"/>
          </w:rPr>
          <w:t>architectures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3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39">
        <w:r>
          <w:rPr>
            <w:color w:val="0080AC"/>
            <w:w w:val="120"/>
            <w:sz w:val="12"/>
          </w:rPr>
          <w:t>adsorbed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40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41">
        <w:r>
          <w:rPr>
            <w:color w:val="0080AC"/>
            <w:w w:val="120"/>
            <w:sz w:val="12"/>
          </w:rPr>
          <w:t>chains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42">
        <w:r>
          <w:rPr>
            <w:color w:val="0080AC"/>
            <w:w w:val="120"/>
            <w:sz w:val="12"/>
          </w:rPr>
          <w:t>at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43">
        <w:r>
          <w:rPr>
            <w:color w:val="0080AC"/>
            <w:w w:val="120"/>
            <w:sz w:val="12"/>
          </w:rPr>
          <w:t>solid-polymer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44">
        <w:r>
          <w:rPr>
            <w:color w:val="0080AC"/>
            <w:w w:val="120"/>
            <w:sz w:val="12"/>
          </w:rPr>
          <w:t>melt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45">
        <w:r>
          <w:rPr>
            <w:color w:val="0080AC"/>
            <w:w w:val="120"/>
            <w:sz w:val="12"/>
          </w:rPr>
          <w:t>interfaces.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746">
        <w:r>
          <w:rPr>
            <w:color w:val="0080AC"/>
            <w:w w:val="120"/>
            <w:sz w:val="12"/>
          </w:rPr>
          <w:t>Phys</w:t>
        </w:r>
      </w:hyperlink>
      <w:r>
        <w:rPr>
          <w:color w:val="0080AC"/>
          <w:w w:val="120"/>
          <w:sz w:val="12"/>
        </w:rPr>
        <w:t xml:space="preserve"> </w:t>
      </w:r>
      <w:hyperlink r:id="rId5747">
        <w:r>
          <w:rPr>
            <w:color w:val="0080AC"/>
            <w:w w:val="120"/>
            <w:sz w:val="12"/>
          </w:rPr>
          <w:t>Rev</w:t>
        </w:r>
      </w:hyperlink>
      <w:r>
        <w:rPr>
          <w:color w:val="0080AC"/>
          <w:w w:val="120"/>
          <w:sz w:val="12"/>
        </w:rPr>
        <w:t xml:space="preserve"> </w:t>
      </w:r>
      <w:hyperlink r:id="rId5748">
        <w:r>
          <w:rPr>
            <w:color w:val="0080AC"/>
            <w:w w:val="120"/>
            <w:sz w:val="12"/>
          </w:rPr>
          <w:t>Lett</w:t>
        </w:r>
      </w:hyperlink>
      <w:r>
        <w:rPr>
          <w:color w:val="0080AC"/>
          <w:w w:val="120"/>
          <w:sz w:val="12"/>
        </w:rPr>
        <w:t xml:space="preserve"> </w:t>
      </w:r>
      <w:hyperlink r:id="rId5749">
        <w:r>
          <w:rPr>
            <w:color w:val="0080AC"/>
            <w:w w:val="120"/>
            <w:sz w:val="12"/>
          </w:rPr>
          <w:t>2012;109,</w:t>
        </w:r>
      </w:hyperlink>
      <w:r>
        <w:rPr>
          <w:color w:val="0080AC"/>
          <w:w w:val="120"/>
          <w:sz w:val="12"/>
        </w:rPr>
        <w:t xml:space="preserve"> </w:t>
      </w:r>
      <w:hyperlink r:id="rId5750">
        <w:r>
          <w:rPr>
            <w:color w:val="0080AC"/>
            <w:w w:val="120"/>
            <w:sz w:val="12"/>
          </w:rPr>
          <w:t>265501/1-5.</w:t>
        </w:r>
      </w:hyperlink>
    </w:p>
    <w:p w14:paraId="454BAFB2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319" w:hanging="392"/>
        <w:jc w:val="left"/>
        <w:rPr>
          <w:sz w:val="12"/>
        </w:rPr>
      </w:pPr>
      <w:hyperlink r:id="rId5751">
        <w:r>
          <w:rPr>
            <w:color w:val="0080AC"/>
            <w:w w:val="120"/>
            <w:sz w:val="12"/>
          </w:rPr>
          <w:t>Jouault</w:t>
        </w:r>
      </w:hyperlink>
      <w:r>
        <w:rPr>
          <w:color w:val="0080AC"/>
          <w:w w:val="120"/>
          <w:sz w:val="12"/>
        </w:rPr>
        <w:t xml:space="preserve"> </w:t>
      </w:r>
      <w:hyperlink r:id="rId5752">
        <w:r>
          <w:rPr>
            <w:color w:val="0080AC"/>
            <w:w w:val="120"/>
            <w:sz w:val="12"/>
          </w:rPr>
          <w:t>N,</w:t>
        </w:r>
      </w:hyperlink>
      <w:r>
        <w:rPr>
          <w:color w:val="0080AC"/>
          <w:w w:val="120"/>
          <w:sz w:val="12"/>
        </w:rPr>
        <w:t xml:space="preserve"> </w:t>
      </w:r>
      <w:hyperlink r:id="rId5753">
        <w:r>
          <w:rPr>
            <w:color w:val="0080AC"/>
            <w:w w:val="120"/>
            <w:sz w:val="12"/>
          </w:rPr>
          <w:t>Zhao</w:t>
        </w:r>
      </w:hyperlink>
      <w:r>
        <w:rPr>
          <w:color w:val="0080AC"/>
          <w:w w:val="120"/>
          <w:sz w:val="12"/>
        </w:rPr>
        <w:t xml:space="preserve"> </w:t>
      </w:r>
      <w:hyperlink r:id="rId5754">
        <w:r>
          <w:rPr>
            <w:color w:val="0080AC"/>
            <w:w w:val="120"/>
            <w:sz w:val="12"/>
          </w:rPr>
          <w:t>D,</w:t>
        </w:r>
      </w:hyperlink>
      <w:r>
        <w:rPr>
          <w:color w:val="0080AC"/>
          <w:w w:val="120"/>
          <w:sz w:val="12"/>
        </w:rPr>
        <w:t xml:space="preserve"> </w:t>
      </w:r>
      <w:hyperlink r:id="rId5755">
        <w:r>
          <w:rPr>
            <w:color w:val="0080AC"/>
            <w:w w:val="120"/>
            <w:sz w:val="12"/>
          </w:rPr>
          <w:t>Kumar</w:t>
        </w:r>
      </w:hyperlink>
      <w:r>
        <w:rPr>
          <w:color w:val="0080AC"/>
          <w:w w:val="120"/>
          <w:sz w:val="12"/>
        </w:rPr>
        <w:t xml:space="preserve"> </w:t>
      </w:r>
      <w:hyperlink r:id="rId5756">
        <w:r>
          <w:rPr>
            <w:color w:val="0080AC"/>
            <w:w w:val="120"/>
            <w:sz w:val="12"/>
          </w:rPr>
          <w:t>SK.</w:t>
        </w:r>
      </w:hyperlink>
      <w:r>
        <w:rPr>
          <w:color w:val="0080AC"/>
          <w:w w:val="120"/>
          <w:sz w:val="12"/>
        </w:rPr>
        <w:t xml:space="preserve"> </w:t>
      </w:r>
      <w:hyperlink r:id="rId5757">
        <w:r>
          <w:rPr>
            <w:color w:val="0080AC"/>
            <w:w w:val="120"/>
            <w:sz w:val="12"/>
          </w:rPr>
          <w:t>Role</w:t>
        </w:r>
      </w:hyperlink>
      <w:r>
        <w:rPr>
          <w:color w:val="0080AC"/>
          <w:w w:val="120"/>
          <w:sz w:val="12"/>
        </w:rPr>
        <w:t xml:space="preserve"> </w:t>
      </w:r>
      <w:hyperlink r:id="rId5758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w w:val="120"/>
          <w:sz w:val="12"/>
        </w:rPr>
        <w:t xml:space="preserve"> </w:t>
      </w:r>
      <w:hyperlink r:id="rId5759">
        <w:r>
          <w:rPr>
            <w:color w:val="0080AC"/>
            <w:w w:val="120"/>
            <w:sz w:val="12"/>
          </w:rPr>
          <w:t>casting</w:t>
        </w:r>
      </w:hyperlink>
      <w:r>
        <w:rPr>
          <w:color w:val="0080AC"/>
          <w:w w:val="120"/>
          <w:sz w:val="12"/>
        </w:rPr>
        <w:t xml:space="preserve"> </w:t>
      </w:r>
      <w:hyperlink r:id="rId5760">
        <w:r>
          <w:rPr>
            <w:color w:val="0080AC"/>
            <w:w w:val="120"/>
            <w:sz w:val="12"/>
          </w:rPr>
          <w:t>solvent</w:t>
        </w:r>
      </w:hyperlink>
      <w:r>
        <w:rPr>
          <w:color w:val="0080AC"/>
          <w:w w:val="120"/>
          <w:sz w:val="12"/>
        </w:rPr>
        <w:t xml:space="preserve"> </w:t>
      </w:r>
      <w:hyperlink r:id="rId5761">
        <w:r>
          <w:rPr>
            <w:color w:val="0080AC"/>
            <w:w w:val="120"/>
            <w:sz w:val="12"/>
          </w:rPr>
          <w:t>on</w:t>
        </w:r>
      </w:hyperlink>
      <w:r>
        <w:rPr>
          <w:color w:val="0080AC"/>
          <w:w w:val="120"/>
          <w:sz w:val="12"/>
        </w:rPr>
        <w:t xml:space="preserve"> </w:t>
      </w:r>
      <w:hyperlink r:id="rId5762">
        <w:r>
          <w:rPr>
            <w:color w:val="0080AC"/>
            <w:w w:val="120"/>
            <w:sz w:val="12"/>
          </w:rPr>
          <w:t>nanoparticle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763">
        <w:r>
          <w:rPr>
            <w:color w:val="0080AC"/>
            <w:w w:val="120"/>
            <w:sz w:val="12"/>
          </w:rPr>
          <w:t>dispersion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64">
        <w:r>
          <w:rPr>
            <w:color w:val="0080AC"/>
            <w:w w:val="120"/>
            <w:sz w:val="12"/>
          </w:rPr>
          <w:t>in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65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66">
        <w:r>
          <w:rPr>
            <w:color w:val="0080AC"/>
            <w:w w:val="120"/>
            <w:sz w:val="12"/>
          </w:rPr>
          <w:t>nanocomposites.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67">
        <w:r>
          <w:rPr>
            <w:color w:val="0080AC"/>
            <w:w w:val="120"/>
            <w:sz w:val="12"/>
          </w:rPr>
          <w:t>Macromolecules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68">
        <w:r>
          <w:rPr>
            <w:color w:val="0080AC"/>
            <w:w w:val="120"/>
            <w:sz w:val="12"/>
          </w:rPr>
          <w:t>2014;47:5246–55.</w:t>
        </w:r>
      </w:hyperlink>
    </w:p>
    <w:p w14:paraId="03A01C0E" w14:textId="77777777" w:rsidR="00E21043" w:rsidRDefault="0052501A">
      <w:pPr>
        <w:pStyle w:val="ListParagraph"/>
        <w:numPr>
          <w:ilvl w:val="0"/>
          <w:numId w:val="1"/>
        </w:numPr>
        <w:tabs>
          <w:tab w:val="left" w:pos="467"/>
          <w:tab w:val="left" w:pos="469"/>
        </w:tabs>
        <w:spacing w:line="271" w:lineRule="auto"/>
        <w:ind w:left="469" w:right="278" w:hanging="392"/>
        <w:jc w:val="left"/>
        <w:rPr>
          <w:sz w:val="12"/>
        </w:rPr>
      </w:pPr>
      <w:hyperlink r:id="rId5769">
        <w:r>
          <w:rPr>
            <w:color w:val="0080AC"/>
            <w:w w:val="120"/>
            <w:sz w:val="12"/>
          </w:rPr>
          <w:t>Lepcio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0">
        <w:r>
          <w:rPr>
            <w:color w:val="0080AC"/>
            <w:w w:val="120"/>
            <w:sz w:val="12"/>
          </w:rPr>
          <w:t>P,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1">
        <w:r>
          <w:rPr>
            <w:color w:val="0080AC"/>
            <w:w w:val="120"/>
            <w:sz w:val="12"/>
          </w:rPr>
          <w:t>Ondreas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2">
        <w:r>
          <w:rPr>
            <w:color w:val="0080AC"/>
            <w:w w:val="120"/>
            <w:sz w:val="12"/>
          </w:rPr>
          <w:t>F,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3">
        <w:r>
          <w:rPr>
            <w:color w:val="0080AC"/>
            <w:w w:val="120"/>
            <w:sz w:val="12"/>
          </w:rPr>
          <w:t>Zarybnicka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4">
        <w:r>
          <w:rPr>
            <w:color w:val="0080AC"/>
            <w:w w:val="120"/>
            <w:sz w:val="12"/>
          </w:rPr>
          <w:t>K,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5">
        <w:r>
          <w:rPr>
            <w:color w:val="0080AC"/>
            <w:w w:val="120"/>
            <w:sz w:val="12"/>
          </w:rPr>
          <w:t>Zboncak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6">
        <w:r>
          <w:rPr>
            <w:color w:val="0080AC"/>
            <w:w w:val="120"/>
            <w:sz w:val="12"/>
          </w:rPr>
          <w:t>M,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7">
        <w:r>
          <w:rPr>
            <w:color w:val="0080AC"/>
            <w:w w:val="120"/>
            <w:sz w:val="12"/>
          </w:rPr>
          <w:t>Caha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8">
        <w:r>
          <w:rPr>
            <w:color w:val="0080AC"/>
            <w:w w:val="120"/>
            <w:sz w:val="12"/>
          </w:rPr>
          <w:t>O,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79">
        <w:r>
          <w:rPr>
            <w:color w:val="0080AC"/>
            <w:w w:val="120"/>
            <w:sz w:val="12"/>
          </w:rPr>
          <w:t>Jancar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80">
        <w:r>
          <w:rPr>
            <w:color w:val="0080AC"/>
            <w:w w:val="120"/>
            <w:sz w:val="12"/>
          </w:rPr>
          <w:t>J.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81">
        <w:r>
          <w:rPr>
            <w:color w:val="0080AC"/>
            <w:w w:val="120"/>
            <w:sz w:val="12"/>
          </w:rPr>
          <w:t>Bulk</w:t>
        </w:r>
      </w:hyperlink>
      <w:r>
        <w:rPr>
          <w:color w:val="0080AC"/>
          <w:spacing w:val="-8"/>
          <w:w w:val="120"/>
          <w:sz w:val="12"/>
        </w:rPr>
        <w:t xml:space="preserve"> </w:t>
      </w:r>
      <w:hyperlink r:id="rId5782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783">
        <w:r>
          <w:rPr>
            <w:color w:val="0080AC"/>
            <w:w w:val="120"/>
            <w:sz w:val="12"/>
          </w:rPr>
          <w:t>nanocomposites</w:t>
        </w:r>
      </w:hyperlink>
      <w:r>
        <w:rPr>
          <w:color w:val="0080AC"/>
          <w:w w:val="120"/>
          <w:sz w:val="12"/>
        </w:rPr>
        <w:t xml:space="preserve"> </w:t>
      </w:r>
      <w:hyperlink r:id="rId5784">
        <w:r>
          <w:rPr>
            <w:color w:val="0080AC"/>
            <w:w w:val="120"/>
            <w:sz w:val="12"/>
          </w:rPr>
          <w:t>with</w:t>
        </w:r>
      </w:hyperlink>
      <w:r>
        <w:rPr>
          <w:color w:val="0080AC"/>
          <w:w w:val="120"/>
          <w:sz w:val="12"/>
        </w:rPr>
        <w:t xml:space="preserve"> </w:t>
      </w:r>
      <w:hyperlink r:id="rId5785">
        <w:r>
          <w:rPr>
            <w:color w:val="0080AC"/>
            <w:w w:val="120"/>
            <w:sz w:val="12"/>
          </w:rPr>
          <w:t>preparation</w:t>
        </w:r>
      </w:hyperlink>
      <w:r>
        <w:rPr>
          <w:color w:val="0080AC"/>
          <w:w w:val="120"/>
          <w:sz w:val="12"/>
        </w:rPr>
        <w:t xml:space="preserve"> </w:t>
      </w:r>
      <w:hyperlink r:id="rId5786">
        <w:r>
          <w:rPr>
            <w:color w:val="0080AC"/>
            <w:w w:val="120"/>
            <w:sz w:val="12"/>
          </w:rPr>
          <w:t>protocol</w:t>
        </w:r>
      </w:hyperlink>
      <w:r>
        <w:rPr>
          <w:color w:val="0080AC"/>
          <w:w w:val="120"/>
          <w:sz w:val="12"/>
        </w:rPr>
        <w:t xml:space="preserve"> </w:t>
      </w:r>
      <w:hyperlink r:id="rId5787">
        <w:r>
          <w:rPr>
            <w:color w:val="0080AC"/>
            <w:w w:val="120"/>
            <w:sz w:val="12"/>
          </w:rPr>
          <w:t>governed</w:t>
        </w:r>
      </w:hyperlink>
      <w:r>
        <w:rPr>
          <w:color w:val="0080AC"/>
          <w:w w:val="120"/>
          <w:sz w:val="12"/>
        </w:rPr>
        <w:t xml:space="preserve"> </w:t>
      </w:r>
      <w:hyperlink r:id="rId5788">
        <w:r>
          <w:rPr>
            <w:color w:val="0080AC"/>
            <w:w w:val="120"/>
            <w:sz w:val="12"/>
          </w:rPr>
          <w:t>nanostructure:</w:t>
        </w:r>
      </w:hyperlink>
      <w:r>
        <w:rPr>
          <w:color w:val="0080AC"/>
          <w:w w:val="120"/>
          <w:sz w:val="12"/>
        </w:rPr>
        <w:t xml:space="preserve"> </w:t>
      </w:r>
      <w:hyperlink r:id="rId5789">
        <w:r>
          <w:rPr>
            <w:color w:val="0080AC"/>
            <w:w w:val="120"/>
            <w:sz w:val="12"/>
          </w:rPr>
          <w:t>the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790">
        <w:r>
          <w:rPr>
            <w:color w:val="0080AC"/>
            <w:w w:val="120"/>
            <w:sz w:val="12"/>
          </w:rPr>
          <w:t>origin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1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2">
        <w:r>
          <w:rPr>
            <w:color w:val="0080AC"/>
            <w:w w:val="120"/>
            <w:sz w:val="12"/>
          </w:rPr>
          <w:t>properties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3">
        <w:r>
          <w:rPr>
            <w:color w:val="0080AC"/>
            <w:w w:val="120"/>
            <w:sz w:val="12"/>
          </w:rPr>
          <w:t>of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4">
        <w:r>
          <w:rPr>
            <w:color w:val="0080AC"/>
            <w:w w:val="120"/>
            <w:sz w:val="12"/>
          </w:rPr>
          <w:t>aggregates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5">
        <w:r>
          <w:rPr>
            <w:color w:val="0080AC"/>
            <w:w w:val="120"/>
            <w:sz w:val="12"/>
          </w:rPr>
          <w:t>and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6">
        <w:r>
          <w:rPr>
            <w:color w:val="0080AC"/>
            <w:w w:val="120"/>
            <w:sz w:val="12"/>
          </w:rPr>
          <w:t>polymer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7">
        <w:r>
          <w:rPr>
            <w:color w:val="0080AC"/>
            <w:w w:val="120"/>
            <w:sz w:val="12"/>
          </w:rPr>
          <w:t>bound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8">
        <w:r>
          <w:rPr>
            <w:color w:val="0080AC"/>
            <w:w w:val="120"/>
            <w:sz w:val="12"/>
          </w:rPr>
          <w:t>clusters.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799">
        <w:r>
          <w:rPr>
            <w:color w:val="0080AC"/>
            <w:w w:val="120"/>
            <w:sz w:val="12"/>
          </w:rPr>
          <w:t>Soft</w:t>
        </w:r>
      </w:hyperlink>
      <w:r>
        <w:rPr>
          <w:color w:val="0080AC"/>
          <w:spacing w:val="-6"/>
          <w:w w:val="120"/>
          <w:sz w:val="12"/>
        </w:rPr>
        <w:t xml:space="preserve"> </w:t>
      </w:r>
      <w:hyperlink r:id="rId5800">
        <w:r>
          <w:rPr>
            <w:color w:val="0080AC"/>
            <w:w w:val="120"/>
            <w:sz w:val="12"/>
          </w:rPr>
          <w:t>Matter</w:t>
        </w:r>
      </w:hyperlink>
      <w:r>
        <w:rPr>
          <w:color w:val="0080AC"/>
          <w:spacing w:val="40"/>
          <w:w w:val="120"/>
          <w:sz w:val="12"/>
        </w:rPr>
        <w:t xml:space="preserve"> </w:t>
      </w:r>
      <w:hyperlink r:id="rId5801">
        <w:r>
          <w:rPr>
            <w:color w:val="0080AC"/>
            <w:spacing w:val="-2"/>
            <w:w w:val="120"/>
            <w:sz w:val="12"/>
          </w:rPr>
          <w:t>2018;14:2094–103.</w:t>
        </w:r>
      </w:hyperlink>
    </w:p>
    <w:sectPr w:rsidR="00E21043">
      <w:type w:val="continuous"/>
      <w:pgSz w:w="11910" w:h="15880"/>
      <w:pgMar w:top="640" w:right="566" w:bottom="280" w:left="566" w:header="674" w:footer="0" w:gutter="0"/>
      <w:cols w:num="2" w:space="720" w:equalWidth="0">
        <w:col w:w="5099" w:space="290"/>
        <w:col w:w="53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4FD9" w14:textId="77777777" w:rsidR="0047411B" w:rsidRDefault="0047411B">
      <w:r>
        <w:separator/>
      </w:r>
    </w:p>
  </w:endnote>
  <w:endnote w:type="continuationSeparator" w:id="0">
    <w:p w14:paraId="5C5BE872" w14:textId="77777777" w:rsidR="0047411B" w:rsidRDefault="00474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3FDC9" w14:textId="77777777" w:rsidR="0047411B" w:rsidRDefault="0047411B">
      <w:r>
        <w:separator/>
      </w:r>
    </w:p>
  </w:footnote>
  <w:footnote w:type="continuationSeparator" w:id="0">
    <w:p w14:paraId="45F5795A" w14:textId="77777777" w:rsidR="0047411B" w:rsidRDefault="00474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50C9" w14:textId="77777777" w:rsidR="00E21043" w:rsidRDefault="0052501A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206144" behindDoc="1" locked="0" layoutInCell="1" allowOverlap="1" wp14:anchorId="11A1590F" wp14:editId="75E2545C">
              <wp:simplePos x="0" y="0"/>
              <wp:positionH relativeFrom="page">
                <wp:posOffset>367308</wp:posOffset>
              </wp:positionH>
              <wp:positionV relativeFrom="page">
                <wp:posOffset>441959</wp:posOffset>
              </wp:positionV>
              <wp:extent cx="148590" cy="12573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59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881E6" w14:textId="77777777" w:rsidR="00E21043" w:rsidRDefault="0052501A">
                          <w:pPr>
                            <w:spacing w:before="31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1590F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8" type="#_x0000_t202" style="position:absolute;margin-left:28.9pt;margin-top:34.8pt;width:11.7pt;height:9.9pt;z-index:-201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" filled="f" stroked="f">
              <v:textbox inset="0,0,0,0">
                <w:txbxContent>
                  <w:p w14:paraId="3E9881E6" w14:textId="77777777" w:rsidR="00E21043" w:rsidRDefault="0052501A">
                    <w:pPr>
                      <w:spacing w:before="31"/>
                      <w:ind w:left="60"/>
                      <w:rPr>
                        <w:sz w:val="12"/>
                      </w:rPr>
                    </w:pPr>
                    <w:r>
                      <w:rPr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  <w:sz w:val="12"/>
                      </w:rPr>
                      <w:t>10</w:t>
                    </w:r>
                    <w:r>
                      <w:rPr>
                        <w:spacing w:val="-5"/>
                        <w:w w:val="115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206656" behindDoc="1" locked="0" layoutInCell="1" allowOverlap="1" wp14:anchorId="06CB4B4E" wp14:editId="4014A8CE">
              <wp:simplePos x="0" y="0"/>
              <wp:positionH relativeFrom="page">
                <wp:posOffset>2334111</wp:posOffset>
              </wp:positionH>
              <wp:positionV relativeFrom="page">
                <wp:posOffset>443093</wp:posOffset>
              </wp:positionV>
              <wp:extent cx="2760345" cy="123189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034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FB5BE" w14:textId="77777777" w:rsidR="00E21043" w:rsidRDefault="0052501A">
                          <w:pPr>
                            <w:spacing w:before="30"/>
                            <w:ind w:left="20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E.J.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Bailey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and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K.I.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Winey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/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Progress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in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Polymer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Science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105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(2020)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2"/>
                            </w:rPr>
                            <w:t>101242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B4B4E" id="Textbox 17" o:spid="_x0000_s1039" type="#_x0000_t202" style="position:absolute;margin-left:183.8pt;margin-top:34.9pt;width:217.35pt;height:9.7pt;z-index:-2010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" filled="f" stroked="f">
              <v:textbox inset="0,0,0,0">
                <w:txbxContent>
                  <w:p w14:paraId="7C4FB5BE" w14:textId="77777777" w:rsidR="00E21043" w:rsidRDefault="0052501A">
                    <w:pPr>
                      <w:spacing w:before="30"/>
                      <w:ind w:left="20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E.J.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Bailey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and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K.I.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Winey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/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Progress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in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Polymer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Science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105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(2020)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12"/>
                      </w:rPr>
                      <w:t>101242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7BE13" w14:textId="77777777" w:rsidR="00E21043" w:rsidRDefault="0052501A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207168" behindDoc="1" locked="0" layoutInCell="1" allowOverlap="1" wp14:anchorId="739CCCE3" wp14:editId="616D0970">
              <wp:simplePos x="0" y="0"/>
              <wp:positionH relativeFrom="page">
                <wp:posOffset>2471395</wp:posOffset>
              </wp:positionH>
              <wp:positionV relativeFrom="page">
                <wp:posOffset>443093</wp:posOffset>
              </wp:positionV>
              <wp:extent cx="2760345" cy="123189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034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398C" w14:textId="77777777" w:rsidR="00E21043" w:rsidRDefault="0052501A">
                          <w:pPr>
                            <w:spacing w:before="30"/>
                            <w:ind w:left="20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E.J.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Bailey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and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K.I.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Winey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/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Progress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in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Polymer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Science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105</w:t>
                          </w:r>
                          <w:r>
                            <w:rPr>
                              <w:i/>
                              <w:spacing w:val="2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(2020)</w:t>
                          </w:r>
                          <w:r>
                            <w:rPr>
                              <w:i/>
                              <w:spacing w:val="2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2"/>
                            </w:rPr>
                            <w:t>101242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CCCE3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0" type="#_x0000_t202" style="position:absolute;margin-left:194.6pt;margin-top:34.9pt;width:217.35pt;height:9.7pt;z-index:-2010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" filled="f" stroked="f">
              <v:textbox inset="0,0,0,0">
                <w:txbxContent>
                  <w:p w14:paraId="1C22398C" w14:textId="77777777" w:rsidR="00E21043" w:rsidRDefault="0052501A">
                    <w:pPr>
                      <w:spacing w:before="30"/>
                      <w:ind w:left="20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E.J.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Bailey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and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K.I.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Winey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/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Progress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in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Polymer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Science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105</w:t>
                    </w:r>
                    <w:r>
                      <w:rPr>
                        <w:i/>
                        <w:spacing w:val="2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12"/>
                      </w:rPr>
                      <w:t>(2020)</w:t>
                    </w:r>
                    <w:r>
                      <w:rPr>
                        <w:i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12"/>
                      </w:rPr>
                      <w:t>101242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207680" behindDoc="1" locked="0" layoutInCell="1" allowOverlap="1" wp14:anchorId="2F0FF9F6" wp14:editId="12F517E7">
              <wp:simplePos x="0" y="0"/>
              <wp:positionH relativeFrom="page">
                <wp:posOffset>7056108</wp:posOffset>
              </wp:positionH>
              <wp:positionV relativeFrom="page">
                <wp:posOffset>441959</wp:posOffset>
              </wp:positionV>
              <wp:extent cx="161290" cy="12573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31F09" w14:textId="77777777" w:rsidR="00E21043" w:rsidRDefault="0052501A">
                          <w:pPr>
                            <w:spacing w:before="31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1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0FF9F6" id="Textbox 19" o:spid="_x0000_s1041" type="#_x0000_t202" style="position:absolute;margin-left:555.6pt;margin-top:34.8pt;width:12.7pt;height:9.9pt;z-index:-2010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WJlgEAACEDAAAOAAAAZHJzL2Uyb0RvYy54bWysUs2O0zAQviPxDpbv1G1XLBA1XQErENIK&#10;kBYewHXsxiL2mBm3Sd+esTdtEdwQF2ecGX/+fry5m8IgjhbJQ2zlarGUwkYDnY/7Vn7/9uHFa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" filled="f" stroked="f">
              <v:textbox inset="0,0,0,0">
                <w:txbxContent>
                  <w:p w14:paraId="5C031F09" w14:textId="77777777" w:rsidR="00E21043" w:rsidRDefault="0052501A">
                    <w:pPr>
                      <w:spacing w:before="31"/>
                      <w:ind w:left="20"/>
                      <w:rPr>
                        <w:sz w:val="12"/>
                      </w:rPr>
                    </w:pPr>
                    <w:r>
                      <w:rPr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  <w:sz w:val="12"/>
                      </w:rPr>
                      <w:t>11</w:t>
                    </w:r>
                    <w:r>
                      <w:rPr>
                        <w:spacing w:val="-5"/>
                        <w:w w:val="115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312B"/>
    <w:multiLevelType w:val="multilevel"/>
    <w:tmpl w:val="FC4C8F04"/>
    <w:lvl w:ilvl="0">
      <w:start w:val="1"/>
      <w:numFmt w:val="decimal"/>
      <w:lvlText w:val="%1."/>
      <w:lvlJc w:val="left"/>
      <w:pPr>
        <w:ind w:left="310" w:hanging="239"/>
        <w:jc w:val="right"/>
      </w:pPr>
      <w:rPr>
        <w:rFonts w:hint="default"/>
        <w:spacing w:val="0"/>
        <w:w w:val="10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7" w:hanging="359"/>
      </w:pPr>
      <w:rPr>
        <w:rFonts w:ascii="Cambria" w:eastAsia="Cambria" w:hAnsi="Cambria" w:cs="Cambria" w:hint="default"/>
        <w:b w:val="0"/>
        <w:bCs w:val="0"/>
        <w:i/>
        <w:iCs/>
        <w:spacing w:val="0"/>
        <w:w w:val="111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640" w:hanging="3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4" w:hanging="3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" w:hanging="3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2" w:hanging="3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6" w:hanging="3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" w:hanging="3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55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2C7252E0"/>
    <w:multiLevelType w:val="hybridMultilevel"/>
    <w:tmpl w:val="F7AAE46E"/>
    <w:lvl w:ilvl="0" w:tplc="E81868DC">
      <w:start w:val="1"/>
      <w:numFmt w:val="decimal"/>
      <w:lvlText w:val="[%1]"/>
      <w:lvlJc w:val="left"/>
      <w:pPr>
        <w:ind w:left="686" w:hanging="23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4"/>
        <w:sz w:val="12"/>
        <w:szCs w:val="12"/>
        <w:lang w:val="en-US" w:eastAsia="en-US" w:bidi="ar-SA"/>
      </w:rPr>
    </w:lvl>
    <w:lvl w:ilvl="1" w:tplc="41140BBE">
      <w:numFmt w:val="bullet"/>
      <w:lvlText w:val="•"/>
      <w:lvlJc w:val="left"/>
      <w:pPr>
        <w:ind w:left="1150" w:hanging="239"/>
      </w:pPr>
      <w:rPr>
        <w:rFonts w:hint="default"/>
        <w:lang w:val="en-US" w:eastAsia="en-US" w:bidi="ar-SA"/>
      </w:rPr>
    </w:lvl>
    <w:lvl w:ilvl="2" w:tplc="E2AECA90">
      <w:numFmt w:val="bullet"/>
      <w:lvlText w:val="•"/>
      <w:lvlJc w:val="left"/>
      <w:pPr>
        <w:ind w:left="1620" w:hanging="239"/>
      </w:pPr>
      <w:rPr>
        <w:rFonts w:hint="default"/>
        <w:lang w:val="en-US" w:eastAsia="en-US" w:bidi="ar-SA"/>
      </w:rPr>
    </w:lvl>
    <w:lvl w:ilvl="3" w:tplc="8DD0EAA6">
      <w:numFmt w:val="bullet"/>
      <w:lvlText w:val="•"/>
      <w:lvlJc w:val="left"/>
      <w:pPr>
        <w:ind w:left="2091" w:hanging="239"/>
      </w:pPr>
      <w:rPr>
        <w:rFonts w:hint="default"/>
        <w:lang w:val="en-US" w:eastAsia="en-US" w:bidi="ar-SA"/>
      </w:rPr>
    </w:lvl>
    <w:lvl w:ilvl="4" w:tplc="7E6EADF8">
      <w:numFmt w:val="bullet"/>
      <w:lvlText w:val="•"/>
      <w:lvlJc w:val="left"/>
      <w:pPr>
        <w:ind w:left="2561" w:hanging="239"/>
      </w:pPr>
      <w:rPr>
        <w:rFonts w:hint="default"/>
        <w:lang w:val="en-US" w:eastAsia="en-US" w:bidi="ar-SA"/>
      </w:rPr>
    </w:lvl>
    <w:lvl w:ilvl="5" w:tplc="7C847BA6">
      <w:numFmt w:val="bullet"/>
      <w:lvlText w:val="•"/>
      <w:lvlJc w:val="left"/>
      <w:pPr>
        <w:ind w:left="3031" w:hanging="239"/>
      </w:pPr>
      <w:rPr>
        <w:rFonts w:hint="default"/>
        <w:lang w:val="en-US" w:eastAsia="en-US" w:bidi="ar-SA"/>
      </w:rPr>
    </w:lvl>
    <w:lvl w:ilvl="6" w:tplc="EE20D5B0">
      <w:numFmt w:val="bullet"/>
      <w:lvlText w:val="•"/>
      <w:lvlJc w:val="left"/>
      <w:pPr>
        <w:ind w:left="3502" w:hanging="239"/>
      </w:pPr>
      <w:rPr>
        <w:rFonts w:hint="default"/>
        <w:lang w:val="en-US" w:eastAsia="en-US" w:bidi="ar-SA"/>
      </w:rPr>
    </w:lvl>
    <w:lvl w:ilvl="7" w:tplc="7C403EAC">
      <w:numFmt w:val="bullet"/>
      <w:lvlText w:val="•"/>
      <w:lvlJc w:val="left"/>
      <w:pPr>
        <w:ind w:left="3972" w:hanging="239"/>
      </w:pPr>
      <w:rPr>
        <w:rFonts w:hint="default"/>
        <w:lang w:val="en-US" w:eastAsia="en-US" w:bidi="ar-SA"/>
      </w:rPr>
    </w:lvl>
    <w:lvl w:ilvl="8" w:tplc="D9DC7382">
      <w:numFmt w:val="bullet"/>
      <w:lvlText w:val="•"/>
      <w:lvlJc w:val="left"/>
      <w:pPr>
        <w:ind w:left="4443" w:hanging="239"/>
      </w:pPr>
      <w:rPr>
        <w:rFonts w:hint="default"/>
        <w:lang w:val="en-US" w:eastAsia="en-US" w:bidi="ar-SA"/>
      </w:rPr>
    </w:lvl>
  </w:abstractNum>
  <w:abstractNum w:abstractNumId="2" w15:restartNumberingAfterBreak="0">
    <w:nsid w:val="30E5706A"/>
    <w:multiLevelType w:val="multilevel"/>
    <w:tmpl w:val="E848B376"/>
    <w:lvl w:ilvl="0">
      <w:start w:val="1"/>
      <w:numFmt w:val="decimal"/>
      <w:lvlText w:val="%1."/>
      <w:lvlJc w:val="left"/>
      <w:pPr>
        <w:ind w:left="544" w:hanging="34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4"/>
        <w:sz w:val="14"/>
        <w:szCs w:val="1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24" w:hanging="46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4"/>
        <w:sz w:val="14"/>
        <w:szCs w:val="14"/>
        <w:lang w:val="en-US" w:eastAsia="en-US" w:bidi="ar-SA"/>
      </w:rPr>
    </w:lvl>
    <w:lvl w:ilvl="2">
      <w:numFmt w:val="bullet"/>
      <w:lvlText w:val="•"/>
      <w:lvlJc w:val="left"/>
      <w:pPr>
        <w:ind w:left="2103" w:hanging="4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7" w:hanging="4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1" w:hanging="4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4" w:hanging="4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8" w:hanging="4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2" w:hanging="4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6" w:hanging="462"/>
      </w:pPr>
      <w:rPr>
        <w:rFonts w:hint="default"/>
        <w:lang w:val="en-US" w:eastAsia="en-US" w:bidi="ar-SA"/>
      </w:rPr>
    </w:lvl>
  </w:abstractNum>
  <w:abstractNum w:abstractNumId="3" w15:restartNumberingAfterBreak="0">
    <w:nsid w:val="410B08BD"/>
    <w:multiLevelType w:val="multilevel"/>
    <w:tmpl w:val="E46A76EA"/>
    <w:lvl w:ilvl="0">
      <w:start w:val="5"/>
      <w:numFmt w:val="decimal"/>
      <w:lvlText w:val="%1."/>
      <w:lvlJc w:val="left"/>
      <w:pPr>
        <w:ind w:left="310" w:hanging="239"/>
      </w:pPr>
      <w:rPr>
        <w:rFonts w:ascii="Cambria" w:eastAsia="Cambria" w:hAnsi="Cambria" w:cs="Cambria" w:hint="default"/>
        <w:b/>
        <w:bCs/>
        <w:i w:val="0"/>
        <w:iCs w:val="0"/>
        <w:spacing w:val="0"/>
        <w:w w:val="105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31" w:hanging="359"/>
        <w:jc w:val="right"/>
      </w:pPr>
      <w:rPr>
        <w:rFonts w:ascii="Cambria" w:eastAsia="Cambria" w:hAnsi="Cambria" w:cs="Cambria" w:hint="default"/>
        <w:b w:val="0"/>
        <w:bCs w:val="0"/>
        <w:i/>
        <w:iCs/>
        <w:spacing w:val="0"/>
        <w:w w:val="111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359" w:hanging="3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" w:hanging="3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7" w:hanging="3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7" w:hanging="3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" w:hanging="3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45" w:hanging="3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125" w:hanging="359"/>
      </w:pPr>
      <w:rPr>
        <w:rFonts w:hint="default"/>
        <w:lang w:val="en-US" w:eastAsia="en-US" w:bidi="ar-SA"/>
      </w:rPr>
    </w:lvl>
  </w:abstractNum>
  <w:num w:numId="1" w16cid:durableId="1744529138">
    <w:abstractNumId w:val="1"/>
  </w:num>
  <w:num w:numId="2" w16cid:durableId="661935836">
    <w:abstractNumId w:val="3"/>
  </w:num>
  <w:num w:numId="3" w16cid:durableId="1626816674">
    <w:abstractNumId w:val="0"/>
  </w:num>
  <w:num w:numId="4" w16cid:durableId="1201625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43"/>
    <w:rsid w:val="0047411B"/>
    <w:rsid w:val="0052501A"/>
    <w:rsid w:val="006E20D7"/>
    <w:rsid w:val="00704B79"/>
    <w:rsid w:val="007B3C52"/>
    <w:rsid w:val="00E21043"/>
    <w:rsid w:val="00E5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A407"/>
  <w15:docId w15:val="{973EE54D-61B0-491C-9D95-5AA60F19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09" w:hanging="237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7"/>
      <w:ind w:left="544" w:hanging="341"/>
    </w:pPr>
    <w:rPr>
      <w:sz w:val="14"/>
      <w:szCs w:val="14"/>
    </w:rPr>
  </w:style>
  <w:style w:type="paragraph" w:styleId="TOC2">
    <w:name w:val="toc 2"/>
    <w:basedOn w:val="Normal"/>
    <w:uiPriority w:val="1"/>
    <w:qFormat/>
    <w:pPr>
      <w:spacing w:before="27"/>
      <w:ind w:left="1024" w:hanging="462"/>
    </w:pPr>
    <w:rPr>
      <w:sz w:val="14"/>
      <w:szCs w:val="14"/>
    </w:rPr>
  </w:style>
  <w:style w:type="paragraph" w:styleId="BodyText">
    <w:name w:val="Body Text"/>
    <w:basedOn w:val="Normal"/>
    <w:uiPriority w:val="1"/>
    <w:qFormat/>
    <w:pPr>
      <w:jc w:val="both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65" w:right="8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469" w:hanging="3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://refhub.elsevier.com/S0079-6700(20)30035-6/sbref0455" TargetMode="External"/><Relationship Id="rId3182" Type="http://schemas.openxmlformats.org/officeDocument/2006/relationships/hyperlink" Target="http://refhub.elsevier.com/S0079-6700(20)30035-6/sbref0765" TargetMode="External"/><Relationship Id="rId4233" Type="http://schemas.openxmlformats.org/officeDocument/2006/relationships/hyperlink" Target="http://refhub.elsevier.com/S0079-6700(20)30035-6/sbref1015" TargetMode="External"/><Relationship Id="rId3999" Type="http://schemas.openxmlformats.org/officeDocument/2006/relationships/hyperlink" Target="http://refhub.elsevier.com/S0079-6700(20)30035-6/sbref0960" TargetMode="External"/><Relationship Id="rId4300" Type="http://schemas.openxmlformats.org/officeDocument/2006/relationships/hyperlink" Target="http://refhub.elsevier.com/S0079-6700(20)30035-6/sbref1030" TargetMode="External"/><Relationship Id="rId170" Type="http://schemas.openxmlformats.org/officeDocument/2006/relationships/hyperlink" Target="http://refhub.elsevier.com/S0079-6700(20)30035-6/sbref0050" TargetMode="External"/><Relationship Id="rId5074" Type="http://schemas.openxmlformats.org/officeDocument/2006/relationships/hyperlink" Target="http://refhub.elsevier.com/S0079-6700(20)30035-6/sbref1220" TargetMode="External"/><Relationship Id="rId987" Type="http://schemas.openxmlformats.org/officeDocument/2006/relationships/hyperlink" Target="http://refhub.elsevier.com/S0079-6700(20)30035-6/sbref0275" TargetMode="External"/><Relationship Id="rId2668" Type="http://schemas.openxmlformats.org/officeDocument/2006/relationships/hyperlink" Target="http://refhub.elsevier.com/S0079-6700(20)30035-6/sbref0640" TargetMode="External"/><Relationship Id="rId3719" Type="http://schemas.openxmlformats.org/officeDocument/2006/relationships/hyperlink" Target="http://refhub.elsevier.com/S0079-6700(20)30035-6/sbref0905" TargetMode="External"/><Relationship Id="rId4090" Type="http://schemas.openxmlformats.org/officeDocument/2006/relationships/hyperlink" Target="http://refhub.elsevier.com/S0079-6700(20)30035-6/sbref0985" TargetMode="External"/><Relationship Id="rId1684" Type="http://schemas.openxmlformats.org/officeDocument/2006/relationships/hyperlink" Target="http://refhub.elsevier.com/S0079-6700(20)30035-6/sbref0420" TargetMode="External"/><Relationship Id="rId2735" Type="http://schemas.openxmlformats.org/officeDocument/2006/relationships/hyperlink" Target="http://refhub.elsevier.com/S0079-6700(20)30035-6/sbref0650" TargetMode="External"/><Relationship Id="rId5141" Type="http://schemas.openxmlformats.org/officeDocument/2006/relationships/hyperlink" Target="http://refhub.elsevier.com/S0079-6700(20)30035-6/sbref1235" TargetMode="External"/><Relationship Id="rId707" Type="http://schemas.openxmlformats.org/officeDocument/2006/relationships/hyperlink" Target="http://refhub.elsevier.com/S0079-6700(20)30035-6/sbref0210" TargetMode="External"/><Relationship Id="rId1337" Type="http://schemas.openxmlformats.org/officeDocument/2006/relationships/hyperlink" Target="http://refhub.elsevier.com/S0079-6700(20)30035-6/sbref0355" TargetMode="External"/><Relationship Id="rId1751" Type="http://schemas.openxmlformats.org/officeDocument/2006/relationships/hyperlink" Target="http://refhub.elsevier.com/S0079-6700(20)30035-6/sbref0440" TargetMode="External"/><Relationship Id="rId2802" Type="http://schemas.openxmlformats.org/officeDocument/2006/relationships/hyperlink" Target="http://refhub.elsevier.com/S0079-6700(20)30035-6/sbref0665" TargetMode="External"/><Relationship Id="rId43" Type="http://schemas.openxmlformats.org/officeDocument/2006/relationships/hyperlink" Target="http://refhub.elsevier.com/S0079-6700(20)30035-6/sbref0005" TargetMode="External"/><Relationship Id="rId1404" Type="http://schemas.openxmlformats.org/officeDocument/2006/relationships/hyperlink" Target="http://refhub.elsevier.com/S0079-6700(20)30035-6/sbref0370" TargetMode="External"/><Relationship Id="rId3576" Type="http://schemas.openxmlformats.org/officeDocument/2006/relationships/hyperlink" Target="http://refhub.elsevier.com/S0079-6700(20)30035-6/sbref0870" TargetMode="External"/><Relationship Id="rId4627" Type="http://schemas.openxmlformats.org/officeDocument/2006/relationships/hyperlink" Target="http://refhub.elsevier.com/S0079-6700(20)30035-6/sbref1115" TargetMode="External"/><Relationship Id="rId4974" Type="http://schemas.openxmlformats.org/officeDocument/2006/relationships/hyperlink" Target="http://refhub.elsevier.com/S0079-6700(20)30035-6/sbref1200" TargetMode="External"/><Relationship Id="rId497" Type="http://schemas.openxmlformats.org/officeDocument/2006/relationships/hyperlink" Target="http://refhub.elsevier.com/S0079-6700(20)30035-6/sbref0155" TargetMode="External"/><Relationship Id="rId2178" Type="http://schemas.openxmlformats.org/officeDocument/2006/relationships/hyperlink" Target="http://refhub.elsevier.com/S0079-6700(20)30035-6/sbref0535" TargetMode="External"/><Relationship Id="rId3229" Type="http://schemas.openxmlformats.org/officeDocument/2006/relationships/hyperlink" Target="http://refhub.elsevier.com/S0079-6700(20)30035-6/sbref0780" TargetMode="External"/><Relationship Id="rId3990" Type="http://schemas.openxmlformats.org/officeDocument/2006/relationships/hyperlink" Target="http://refhub.elsevier.com/S0079-6700(20)30035-6/sbref0960" TargetMode="External"/><Relationship Id="rId1194" Type="http://schemas.openxmlformats.org/officeDocument/2006/relationships/hyperlink" Target="http://refhub.elsevier.com/S0079-6700(20)30035-6/sbref0325" TargetMode="External"/><Relationship Id="rId2592" Type="http://schemas.openxmlformats.org/officeDocument/2006/relationships/hyperlink" Target="http://refhub.elsevier.com/S0079-6700(20)30035-6/sbref0625" TargetMode="External"/><Relationship Id="rId3643" Type="http://schemas.openxmlformats.org/officeDocument/2006/relationships/hyperlink" Target="http://refhub.elsevier.com/S0079-6700(20)30035-6/sbref0890" TargetMode="External"/><Relationship Id="rId217" Type="http://schemas.openxmlformats.org/officeDocument/2006/relationships/hyperlink" Target="http://refhub.elsevier.com/S0079-6700(20)30035-6/sbref0065" TargetMode="External"/><Relationship Id="rId564" Type="http://schemas.openxmlformats.org/officeDocument/2006/relationships/hyperlink" Target="http://refhub.elsevier.com/S0079-6700(20)30035-6/sbref0175" TargetMode="External"/><Relationship Id="rId2245" Type="http://schemas.openxmlformats.org/officeDocument/2006/relationships/hyperlink" Target="http://refhub.elsevier.com/S0079-6700(20)30035-6/sbref0550" TargetMode="External"/><Relationship Id="rId3710" Type="http://schemas.openxmlformats.org/officeDocument/2006/relationships/hyperlink" Target="http://refhub.elsevier.com/S0079-6700(20)30035-6/sbref0905" TargetMode="External"/><Relationship Id="rId631" Type="http://schemas.openxmlformats.org/officeDocument/2006/relationships/hyperlink" Target="http://refhub.elsevier.com/S0079-6700(20)30035-6/sbref0195" TargetMode="External"/><Relationship Id="rId1261" Type="http://schemas.openxmlformats.org/officeDocument/2006/relationships/hyperlink" Target="http://refhub.elsevier.com/S0079-6700(20)30035-6/sbref0340" TargetMode="External"/><Relationship Id="rId2312" Type="http://schemas.openxmlformats.org/officeDocument/2006/relationships/hyperlink" Target="http://refhub.elsevier.com/S0079-6700(20)30035-6/sbref0560" TargetMode="External"/><Relationship Id="rId5468" Type="http://schemas.openxmlformats.org/officeDocument/2006/relationships/hyperlink" Target="http://refhub.elsevier.com/S0079-6700(20)30035-6/sbref1305" TargetMode="External"/><Relationship Id="rId4484" Type="http://schemas.openxmlformats.org/officeDocument/2006/relationships/hyperlink" Target="http://refhub.elsevier.com/S0079-6700(20)30035-6/sbref1070" TargetMode="External"/><Relationship Id="rId5535" Type="http://schemas.openxmlformats.org/officeDocument/2006/relationships/hyperlink" Target="http://refhub.elsevier.com/S0079-6700(20)30035-6/sbref1320" TargetMode="External"/><Relationship Id="rId3086" Type="http://schemas.openxmlformats.org/officeDocument/2006/relationships/hyperlink" Target="http://refhub.elsevier.com/S0079-6700(20)30035-6/sbref0740" TargetMode="External"/><Relationship Id="rId4137" Type="http://schemas.openxmlformats.org/officeDocument/2006/relationships/hyperlink" Target="http://refhub.elsevier.com/S0079-6700(20)30035-6/sbref0995" TargetMode="External"/><Relationship Id="rId4551" Type="http://schemas.openxmlformats.org/officeDocument/2006/relationships/hyperlink" Target="http://refhub.elsevier.com/S0079-6700(20)30035-6/sbref1090" TargetMode="External"/><Relationship Id="rId3153" Type="http://schemas.openxmlformats.org/officeDocument/2006/relationships/hyperlink" Target="http://refhub.elsevier.com/S0079-6700(20)30035-6/sbref0760" TargetMode="External"/><Relationship Id="rId4204" Type="http://schemas.openxmlformats.org/officeDocument/2006/relationships/hyperlink" Target="http://refhub.elsevier.com/S0079-6700(20)30035-6/sbref1010" TargetMode="External"/><Relationship Id="rId5602" Type="http://schemas.openxmlformats.org/officeDocument/2006/relationships/hyperlink" Target="http://refhub.elsevier.com/S0079-6700(20)30035-6/sbref1335" TargetMode="External"/><Relationship Id="rId141" Type="http://schemas.openxmlformats.org/officeDocument/2006/relationships/hyperlink" Target="http://refhub.elsevier.com/S0079-6700(20)30035-6/sbref0040" TargetMode="External"/><Relationship Id="rId3220" Type="http://schemas.openxmlformats.org/officeDocument/2006/relationships/hyperlink" Target="http://refhub.elsevier.com/S0079-6700(20)30035-6/sbref0775" TargetMode="External"/><Relationship Id="rId7" Type="http://schemas.openxmlformats.org/officeDocument/2006/relationships/image" Target="media/image1.jpeg"/><Relationship Id="rId2986" Type="http://schemas.openxmlformats.org/officeDocument/2006/relationships/hyperlink" Target="http://refhub.elsevier.com/S0079-6700(20)30035-6/sbref0715" TargetMode="External"/><Relationship Id="rId5392" Type="http://schemas.openxmlformats.org/officeDocument/2006/relationships/hyperlink" Target="http://refhub.elsevier.com/S0079-6700(20)30035-6/sbref1290" TargetMode="External"/><Relationship Id="rId958" Type="http://schemas.openxmlformats.org/officeDocument/2006/relationships/hyperlink" Target="http://refhub.elsevier.com/S0079-6700(20)30035-6/sbref0270" TargetMode="External"/><Relationship Id="rId1588" Type="http://schemas.openxmlformats.org/officeDocument/2006/relationships/hyperlink" Target="http://refhub.elsevier.com/S0079-6700(20)30035-6/sbref0405" TargetMode="External"/><Relationship Id="rId2639" Type="http://schemas.openxmlformats.org/officeDocument/2006/relationships/hyperlink" Target="http://refhub.elsevier.com/S0079-6700(20)30035-6/sbref0635" TargetMode="External"/><Relationship Id="rId5045" Type="http://schemas.openxmlformats.org/officeDocument/2006/relationships/hyperlink" Target="http://refhub.elsevier.com/S0079-6700(20)30035-6/sbref1215" TargetMode="External"/><Relationship Id="rId1655" Type="http://schemas.openxmlformats.org/officeDocument/2006/relationships/hyperlink" Target="http://refhub.elsevier.com/S0079-6700(20)30035-6/sbref0415" TargetMode="External"/><Relationship Id="rId2706" Type="http://schemas.openxmlformats.org/officeDocument/2006/relationships/hyperlink" Target="http://refhub.elsevier.com/S0079-6700(20)30035-6/sbref0645" TargetMode="External"/><Relationship Id="rId4061" Type="http://schemas.openxmlformats.org/officeDocument/2006/relationships/hyperlink" Target="http://refhub.elsevier.com/S0079-6700(20)30035-6/sbref0975" TargetMode="External"/><Relationship Id="rId5112" Type="http://schemas.openxmlformats.org/officeDocument/2006/relationships/hyperlink" Target="http://refhub.elsevier.com/S0079-6700(20)30035-6/sbref1230" TargetMode="External"/><Relationship Id="rId1308" Type="http://schemas.openxmlformats.org/officeDocument/2006/relationships/hyperlink" Target="http://refhub.elsevier.com/S0079-6700(20)30035-6/sbref0350" TargetMode="External"/><Relationship Id="rId1722" Type="http://schemas.openxmlformats.org/officeDocument/2006/relationships/hyperlink" Target="http://refhub.elsevier.com/S0079-6700(20)30035-6/sbref0430" TargetMode="External"/><Relationship Id="rId4878" Type="http://schemas.openxmlformats.org/officeDocument/2006/relationships/hyperlink" Target="http://refhub.elsevier.com/S0079-6700(20)30035-6/sbref1180" TargetMode="External"/><Relationship Id="rId14" Type="http://schemas.openxmlformats.org/officeDocument/2006/relationships/image" Target="media/image3.jpeg"/><Relationship Id="rId3894" Type="http://schemas.openxmlformats.org/officeDocument/2006/relationships/hyperlink" Target="http://refhub.elsevier.com/S0079-6700(20)30035-6/sbref0940" TargetMode="External"/><Relationship Id="rId4945" Type="http://schemas.openxmlformats.org/officeDocument/2006/relationships/hyperlink" Target="http://refhub.elsevier.com/S0079-6700(20)30035-6/sbref1195" TargetMode="External"/><Relationship Id="rId2496" Type="http://schemas.openxmlformats.org/officeDocument/2006/relationships/hyperlink" Target="http://refhub.elsevier.com/S0079-6700(20)30035-6/sbref0600" TargetMode="External"/><Relationship Id="rId3547" Type="http://schemas.openxmlformats.org/officeDocument/2006/relationships/hyperlink" Target="http://refhub.elsevier.com/S0079-6700(20)30035-6/sbref0860" TargetMode="External"/><Relationship Id="rId3961" Type="http://schemas.openxmlformats.org/officeDocument/2006/relationships/hyperlink" Target="http://refhub.elsevier.com/S0079-6700(20)30035-6/sbref0955" TargetMode="External"/><Relationship Id="rId468" Type="http://schemas.openxmlformats.org/officeDocument/2006/relationships/hyperlink" Target="http://refhub.elsevier.com/S0079-6700(20)30035-6/sbref0150" TargetMode="External"/><Relationship Id="rId882" Type="http://schemas.openxmlformats.org/officeDocument/2006/relationships/hyperlink" Target="http://refhub.elsevier.com/S0079-6700(20)30035-6/sbref0250" TargetMode="External"/><Relationship Id="rId1098" Type="http://schemas.openxmlformats.org/officeDocument/2006/relationships/hyperlink" Target="http://refhub.elsevier.com/S0079-6700(20)30035-6/sbref0305" TargetMode="External"/><Relationship Id="rId2149" Type="http://schemas.openxmlformats.org/officeDocument/2006/relationships/hyperlink" Target="http://refhub.elsevier.com/S0079-6700(20)30035-6/sbref0525" TargetMode="External"/><Relationship Id="rId2563" Type="http://schemas.openxmlformats.org/officeDocument/2006/relationships/hyperlink" Target="http://refhub.elsevier.com/S0079-6700(20)30035-6/sbref0615" TargetMode="External"/><Relationship Id="rId3614" Type="http://schemas.openxmlformats.org/officeDocument/2006/relationships/hyperlink" Target="http://refhub.elsevier.com/S0079-6700(20)30035-6/sbref0880" TargetMode="External"/><Relationship Id="rId535" Type="http://schemas.openxmlformats.org/officeDocument/2006/relationships/hyperlink" Target="http://refhub.elsevier.com/S0079-6700(20)30035-6/sbref0165" TargetMode="External"/><Relationship Id="rId1165" Type="http://schemas.openxmlformats.org/officeDocument/2006/relationships/hyperlink" Target="http://refhub.elsevier.com/S0079-6700(20)30035-6/sbref0320" TargetMode="External"/><Relationship Id="rId2216" Type="http://schemas.openxmlformats.org/officeDocument/2006/relationships/hyperlink" Target="http://refhub.elsevier.com/S0079-6700(20)30035-6/sbref0545" TargetMode="External"/><Relationship Id="rId2630" Type="http://schemas.openxmlformats.org/officeDocument/2006/relationships/hyperlink" Target="http://refhub.elsevier.com/S0079-6700(20)30035-6/sbref0630" TargetMode="External"/><Relationship Id="rId5786" Type="http://schemas.openxmlformats.org/officeDocument/2006/relationships/hyperlink" Target="http://refhub.elsevier.com/S0079-6700(20)30035-6/sbref1375" TargetMode="External"/><Relationship Id="rId602" Type="http://schemas.openxmlformats.org/officeDocument/2006/relationships/hyperlink" Target="http://refhub.elsevier.com/S0079-6700(20)30035-6/sbref0185" TargetMode="External"/><Relationship Id="rId1232" Type="http://schemas.openxmlformats.org/officeDocument/2006/relationships/hyperlink" Target="http://refhub.elsevier.com/S0079-6700(20)30035-6/sbref0335" TargetMode="External"/><Relationship Id="rId4388" Type="http://schemas.openxmlformats.org/officeDocument/2006/relationships/hyperlink" Target="http://refhub.elsevier.com/S0079-6700(20)30035-6/sbref1045" TargetMode="External"/><Relationship Id="rId5439" Type="http://schemas.openxmlformats.org/officeDocument/2006/relationships/hyperlink" Target="http://refhub.elsevier.com/S0079-6700(20)30035-6/sbref1300" TargetMode="External"/><Relationship Id="rId3057" Type="http://schemas.openxmlformats.org/officeDocument/2006/relationships/hyperlink" Target="http://refhub.elsevier.com/S0079-6700(20)30035-6/sbref0735" TargetMode="External"/><Relationship Id="rId4108" Type="http://schemas.openxmlformats.org/officeDocument/2006/relationships/hyperlink" Target="http://refhub.elsevier.com/S0079-6700(20)30035-6/sbref0985" TargetMode="External"/><Relationship Id="rId4455" Type="http://schemas.openxmlformats.org/officeDocument/2006/relationships/hyperlink" Target="http://refhub.elsevier.com/S0079-6700(20)30035-6/sbref1065" TargetMode="External"/><Relationship Id="rId5506" Type="http://schemas.openxmlformats.org/officeDocument/2006/relationships/hyperlink" Target="http://refhub.elsevier.com/S0079-6700(20)30035-6/sbref1315" TargetMode="External"/><Relationship Id="rId3471" Type="http://schemas.openxmlformats.org/officeDocument/2006/relationships/hyperlink" Target="http://refhub.elsevier.com/S0079-6700(20)30035-6/sbref0840" TargetMode="External"/><Relationship Id="rId4522" Type="http://schemas.openxmlformats.org/officeDocument/2006/relationships/hyperlink" Target="http://refhub.elsevier.com/S0079-6700(20)30035-6/sbref1080" TargetMode="External"/><Relationship Id="rId392" Type="http://schemas.openxmlformats.org/officeDocument/2006/relationships/hyperlink" Target="http://refhub.elsevier.com/S0079-6700(20)30035-6/sbref0125" TargetMode="External"/><Relationship Id="rId2073" Type="http://schemas.openxmlformats.org/officeDocument/2006/relationships/hyperlink" Target="http://refhub.elsevier.com/S0079-6700(20)30035-6/sbref0510" TargetMode="External"/><Relationship Id="rId3124" Type="http://schemas.openxmlformats.org/officeDocument/2006/relationships/hyperlink" Target="http://refhub.elsevier.com/S0079-6700(20)30035-6/sbref0750" TargetMode="External"/><Relationship Id="rId2140" Type="http://schemas.openxmlformats.org/officeDocument/2006/relationships/hyperlink" Target="http://refhub.elsevier.com/S0079-6700(20)30035-6/sbref0525" TargetMode="External"/><Relationship Id="rId5296" Type="http://schemas.openxmlformats.org/officeDocument/2006/relationships/hyperlink" Target="http://refhub.elsevier.com/S0079-6700(20)30035-6/sbref1270" TargetMode="External"/><Relationship Id="rId112" Type="http://schemas.openxmlformats.org/officeDocument/2006/relationships/hyperlink" Target="http://refhub.elsevier.com/S0079-6700(20)30035-6/sbref0025" TargetMode="External"/><Relationship Id="rId5363" Type="http://schemas.openxmlformats.org/officeDocument/2006/relationships/hyperlink" Target="http://refhub.elsevier.com/S0079-6700(20)30035-6/sbref1285" TargetMode="External"/><Relationship Id="rId2957" Type="http://schemas.openxmlformats.org/officeDocument/2006/relationships/hyperlink" Target="http://refhub.elsevier.com/S0079-6700(20)30035-6/sbref0705" TargetMode="External"/><Relationship Id="rId5016" Type="http://schemas.openxmlformats.org/officeDocument/2006/relationships/hyperlink" Target="http://refhub.elsevier.com/S0079-6700(20)30035-6/sbref1210" TargetMode="External"/><Relationship Id="rId929" Type="http://schemas.openxmlformats.org/officeDocument/2006/relationships/hyperlink" Target="http://refhub.elsevier.com/S0079-6700(20)30035-6/sbref0260" TargetMode="External"/><Relationship Id="rId1559" Type="http://schemas.openxmlformats.org/officeDocument/2006/relationships/hyperlink" Target="http://refhub.elsevier.com/S0079-6700(20)30035-6/sbref0400" TargetMode="External"/><Relationship Id="rId1973" Type="http://schemas.openxmlformats.org/officeDocument/2006/relationships/hyperlink" Target="http://refhub.elsevier.com/S0079-6700(20)30035-6/sbref0485" TargetMode="External"/><Relationship Id="rId4032" Type="http://schemas.openxmlformats.org/officeDocument/2006/relationships/hyperlink" Target="http://refhub.elsevier.com/S0079-6700(20)30035-6/sbref0970" TargetMode="External"/><Relationship Id="rId5430" Type="http://schemas.openxmlformats.org/officeDocument/2006/relationships/hyperlink" Target="http://refhub.elsevier.com/S0079-6700(20)30035-6/sbref1300" TargetMode="External"/><Relationship Id="rId1626" Type="http://schemas.openxmlformats.org/officeDocument/2006/relationships/hyperlink" Target="http://refhub.elsevier.com/S0079-6700(20)30035-6/sbref0410" TargetMode="External"/><Relationship Id="rId3798" Type="http://schemas.openxmlformats.org/officeDocument/2006/relationships/hyperlink" Target="http://refhub.elsevier.com/S0079-6700(20)30035-6/sbref0920" TargetMode="External"/><Relationship Id="rId4849" Type="http://schemas.openxmlformats.org/officeDocument/2006/relationships/hyperlink" Target="http://refhub.elsevier.com/S0079-6700(20)30035-6/sbref1170" TargetMode="External"/><Relationship Id="rId3865" Type="http://schemas.openxmlformats.org/officeDocument/2006/relationships/hyperlink" Target="http://refhub.elsevier.com/S0079-6700(20)30035-6/sbref0935" TargetMode="External"/><Relationship Id="rId4916" Type="http://schemas.openxmlformats.org/officeDocument/2006/relationships/hyperlink" Target="http://refhub.elsevier.com/S0079-6700(20)30035-6/sbref1185" TargetMode="External"/><Relationship Id="rId786" Type="http://schemas.openxmlformats.org/officeDocument/2006/relationships/hyperlink" Target="http://refhub.elsevier.com/S0079-6700(20)30035-6/sbref0225" TargetMode="External"/><Relationship Id="rId2467" Type="http://schemas.openxmlformats.org/officeDocument/2006/relationships/hyperlink" Target="http://refhub.elsevier.com/S0079-6700(20)30035-6/sbref0595" TargetMode="External"/><Relationship Id="rId3518" Type="http://schemas.openxmlformats.org/officeDocument/2006/relationships/hyperlink" Target="http://refhub.elsevier.com/S0079-6700(20)30035-6/sbref0855" TargetMode="External"/><Relationship Id="rId439" Type="http://schemas.openxmlformats.org/officeDocument/2006/relationships/hyperlink" Target="http://refhub.elsevier.com/S0079-6700(20)30035-6/sbref0145" TargetMode="External"/><Relationship Id="rId1069" Type="http://schemas.openxmlformats.org/officeDocument/2006/relationships/hyperlink" Target="http://refhub.elsevier.com/S0079-6700(20)30035-6/sbref0300" TargetMode="External"/><Relationship Id="rId1483" Type="http://schemas.openxmlformats.org/officeDocument/2006/relationships/hyperlink" Target="http://refhub.elsevier.com/S0079-6700(20)30035-6/sbref0385" TargetMode="External"/><Relationship Id="rId2881" Type="http://schemas.openxmlformats.org/officeDocument/2006/relationships/hyperlink" Target="http://refhub.elsevier.com/S0079-6700(20)30035-6/sbref0685" TargetMode="External"/><Relationship Id="rId3932" Type="http://schemas.openxmlformats.org/officeDocument/2006/relationships/hyperlink" Target="http://refhub.elsevier.com/S0079-6700(20)30035-6/sbref0950" TargetMode="External"/><Relationship Id="rId506" Type="http://schemas.openxmlformats.org/officeDocument/2006/relationships/hyperlink" Target="http://refhub.elsevier.com/S0079-6700(20)30035-6/sbref0160" TargetMode="External"/><Relationship Id="rId853" Type="http://schemas.openxmlformats.org/officeDocument/2006/relationships/hyperlink" Target="http://refhub.elsevier.com/S0079-6700(20)30035-6/sbref0240" TargetMode="External"/><Relationship Id="rId1136" Type="http://schemas.openxmlformats.org/officeDocument/2006/relationships/hyperlink" Target="http://refhub.elsevier.com/S0079-6700(20)30035-6/sbref0310" TargetMode="External"/><Relationship Id="rId2534" Type="http://schemas.openxmlformats.org/officeDocument/2006/relationships/hyperlink" Target="http://refhub.elsevier.com/S0079-6700(20)30035-6/sbref0610" TargetMode="External"/><Relationship Id="rId920" Type="http://schemas.openxmlformats.org/officeDocument/2006/relationships/hyperlink" Target="http://refhub.elsevier.com/S0079-6700(20)30035-6/sbref0255" TargetMode="External"/><Relationship Id="rId1550" Type="http://schemas.openxmlformats.org/officeDocument/2006/relationships/hyperlink" Target="http://refhub.elsevier.com/S0079-6700(20)30035-6/sbref0395" TargetMode="External"/><Relationship Id="rId2601" Type="http://schemas.openxmlformats.org/officeDocument/2006/relationships/hyperlink" Target="http://refhub.elsevier.com/S0079-6700(20)30035-6/sbref0625" TargetMode="External"/><Relationship Id="rId5757" Type="http://schemas.openxmlformats.org/officeDocument/2006/relationships/hyperlink" Target="http://refhub.elsevier.com/S0079-6700(20)30035-6/sbref1370" TargetMode="External"/><Relationship Id="rId1203" Type="http://schemas.openxmlformats.org/officeDocument/2006/relationships/hyperlink" Target="http://refhub.elsevier.com/S0079-6700(20)30035-6/sbref0330" TargetMode="External"/><Relationship Id="rId4359" Type="http://schemas.openxmlformats.org/officeDocument/2006/relationships/hyperlink" Target="http://refhub.elsevier.com/S0079-6700(20)30035-6/sbref1040" TargetMode="External"/><Relationship Id="rId4773" Type="http://schemas.openxmlformats.org/officeDocument/2006/relationships/hyperlink" Target="http://refhub.elsevier.com/S0079-6700(20)30035-6/sbref1150" TargetMode="External"/><Relationship Id="rId3375" Type="http://schemas.openxmlformats.org/officeDocument/2006/relationships/hyperlink" Target="http://refhub.elsevier.com/S0079-6700(20)30035-6/sbref0820" TargetMode="External"/><Relationship Id="rId4426" Type="http://schemas.openxmlformats.org/officeDocument/2006/relationships/hyperlink" Target="http://refhub.elsevier.com/S0079-6700(20)30035-6/sbref1055" TargetMode="External"/><Relationship Id="rId4840" Type="http://schemas.openxmlformats.org/officeDocument/2006/relationships/hyperlink" Target="http://refhub.elsevier.com/S0079-6700(20)30035-6/sbref1170" TargetMode="External"/><Relationship Id="rId296" Type="http://schemas.openxmlformats.org/officeDocument/2006/relationships/hyperlink" Target="http://refhub.elsevier.com/S0079-6700(20)30035-6/sbref0090" TargetMode="External"/><Relationship Id="rId2391" Type="http://schemas.openxmlformats.org/officeDocument/2006/relationships/hyperlink" Target="http://refhub.elsevier.com/S0079-6700(20)30035-6/sbref0580" TargetMode="External"/><Relationship Id="rId3028" Type="http://schemas.openxmlformats.org/officeDocument/2006/relationships/hyperlink" Target="http://refhub.elsevier.com/S0079-6700(20)30035-6/sbref0725" TargetMode="External"/><Relationship Id="rId3442" Type="http://schemas.openxmlformats.org/officeDocument/2006/relationships/hyperlink" Target="http://refhub.elsevier.com/S0079-6700(20)30035-6/sbref0835" TargetMode="External"/><Relationship Id="rId363" Type="http://schemas.openxmlformats.org/officeDocument/2006/relationships/hyperlink" Target="http://refhub.elsevier.com/S0079-6700(20)30035-6/sbref0120" TargetMode="External"/><Relationship Id="rId2044" Type="http://schemas.openxmlformats.org/officeDocument/2006/relationships/hyperlink" Target="http://refhub.elsevier.com/S0079-6700(20)30035-6/sbref0505" TargetMode="External"/><Relationship Id="rId430" Type="http://schemas.openxmlformats.org/officeDocument/2006/relationships/hyperlink" Target="http://refhub.elsevier.com/S0079-6700(20)30035-6/sbref0140" TargetMode="External"/><Relationship Id="rId1060" Type="http://schemas.openxmlformats.org/officeDocument/2006/relationships/hyperlink" Target="http://refhub.elsevier.com/S0079-6700(20)30035-6/sbref0295" TargetMode="External"/><Relationship Id="rId2111" Type="http://schemas.openxmlformats.org/officeDocument/2006/relationships/hyperlink" Target="http://refhub.elsevier.com/S0079-6700(20)30035-6/sbref0520" TargetMode="External"/><Relationship Id="rId5267" Type="http://schemas.openxmlformats.org/officeDocument/2006/relationships/hyperlink" Target="http://refhub.elsevier.com/S0079-6700(20)30035-6/sbref1265" TargetMode="External"/><Relationship Id="rId5681" Type="http://schemas.openxmlformats.org/officeDocument/2006/relationships/hyperlink" Target="http://refhub.elsevier.com/S0079-6700(20)30035-6/sbref1355" TargetMode="External"/><Relationship Id="rId1877" Type="http://schemas.openxmlformats.org/officeDocument/2006/relationships/hyperlink" Target="http://refhub.elsevier.com/S0079-6700(20)30035-6/sbref0460" TargetMode="External"/><Relationship Id="rId2928" Type="http://schemas.openxmlformats.org/officeDocument/2006/relationships/hyperlink" Target="http://refhub.elsevier.com/S0079-6700(20)30035-6/sbref0700" TargetMode="External"/><Relationship Id="rId4283" Type="http://schemas.openxmlformats.org/officeDocument/2006/relationships/hyperlink" Target="http://refhub.elsevier.com/S0079-6700(20)30035-6/sbref1025" TargetMode="External"/><Relationship Id="rId5334" Type="http://schemas.openxmlformats.org/officeDocument/2006/relationships/hyperlink" Target="http://refhub.elsevier.com/S0079-6700(20)30035-6/sbref1275" TargetMode="External"/><Relationship Id="rId1944" Type="http://schemas.openxmlformats.org/officeDocument/2006/relationships/hyperlink" Target="http://refhub.elsevier.com/S0079-6700(20)30035-6/sbref0475" TargetMode="External"/><Relationship Id="rId4350" Type="http://schemas.openxmlformats.org/officeDocument/2006/relationships/hyperlink" Target="http://refhub.elsevier.com/S0079-6700(20)30035-6/sbref1040" TargetMode="External"/><Relationship Id="rId5401" Type="http://schemas.openxmlformats.org/officeDocument/2006/relationships/hyperlink" Target="http://refhub.elsevier.com/S0079-6700(20)30035-6/sbref1295" TargetMode="External"/><Relationship Id="rId4003" Type="http://schemas.openxmlformats.org/officeDocument/2006/relationships/hyperlink" Target="http://refhub.elsevier.com/S0079-6700(20)30035-6/sbref0965" TargetMode="External"/><Relationship Id="rId3769" Type="http://schemas.openxmlformats.org/officeDocument/2006/relationships/hyperlink" Target="http://refhub.elsevier.com/S0079-6700(20)30035-6/sbref0915" TargetMode="External"/><Relationship Id="rId5191" Type="http://schemas.openxmlformats.org/officeDocument/2006/relationships/hyperlink" Target="http://refhub.elsevier.com/S0079-6700(20)30035-6/sbref1245" TargetMode="External"/><Relationship Id="rId2785" Type="http://schemas.openxmlformats.org/officeDocument/2006/relationships/hyperlink" Target="http://refhub.elsevier.com/S0079-6700(20)30035-6/sbref0660" TargetMode="External"/><Relationship Id="rId3836" Type="http://schemas.openxmlformats.org/officeDocument/2006/relationships/hyperlink" Target="http://refhub.elsevier.com/S0079-6700(20)30035-6/sbref0930" TargetMode="External"/><Relationship Id="rId757" Type="http://schemas.openxmlformats.org/officeDocument/2006/relationships/hyperlink" Target="http://refhub.elsevier.com/S0079-6700(20)30035-6/sbref0220" TargetMode="External"/><Relationship Id="rId1387" Type="http://schemas.openxmlformats.org/officeDocument/2006/relationships/hyperlink" Target="http://refhub.elsevier.com/S0079-6700(20)30035-6/sbref0365" TargetMode="External"/><Relationship Id="rId2438" Type="http://schemas.openxmlformats.org/officeDocument/2006/relationships/hyperlink" Target="http://refhub.elsevier.com/S0079-6700(20)30035-6/sbref0590" TargetMode="External"/><Relationship Id="rId2852" Type="http://schemas.openxmlformats.org/officeDocument/2006/relationships/hyperlink" Target="http://refhub.elsevier.com/S0079-6700(20)30035-6/sbref0680" TargetMode="External"/><Relationship Id="rId3903" Type="http://schemas.openxmlformats.org/officeDocument/2006/relationships/hyperlink" Target="http://refhub.elsevier.com/S0079-6700(20)30035-6/sbref0945" TargetMode="External"/><Relationship Id="rId93" Type="http://schemas.openxmlformats.org/officeDocument/2006/relationships/hyperlink" Target="http://refhub.elsevier.com/S0079-6700(20)30035-6/sbref0020" TargetMode="External"/><Relationship Id="rId824" Type="http://schemas.openxmlformats.org/officeDocument/2006/relationships/hyperlink" Target="http://refhub.elsevier.com/S0079-6700(20)30035-6/sbref0235" TargetMode="External"/><Relationship Id="rId1454" Type="http://schemas.openxmlformats.org/officeDocument/2006/relationships/hyperlink" Target="http://refhub.elsevier.com/S0079-6700(20)30035-6/sbref0380" TargetMode="External"/><Relationship Id="rId2505" Type="http://schemas.openxmlformats.org/officeDocument/2006/relationships/hyperlink" Target="http://refhub.elsevier.com/S0079-6700(20)30035-6/sbref0600" TargetMode="External"/><Relationship Id="rId1107" Type="http://schemas.openxmlformats.org/officeDocument/2006/relationships/hyperlink" Target="http://refhub.elsevier.com/S0079-6700(20)30035-6/sbref0305" TargetMode="External"/><Relationship Id="rId1521" Type="http://schemas.openxmlformats.org/officeDocument/2006/relationships/hyperlink" Target="http://refhub.elsevier.com/S0079-6700(20)30035-6/sbref0390" TargetMode="External"/><Relationship Id="rId4677" Type="http://schemas.openxmlformats.org/officeDocument/2006/relationships/hyperlink" Target="http://refhub.elsevier.com/S0079-6700(20)30035-6/sbref1130" TargetMode="External"/><Relationship Id="rId5728" Type="http://schemas.openxmlformats.org/officeDocument/2006/relationships/hyperlink" Target="http://refhub.elsevier.com/S0079-6700(20)30035-6/sbref1365" TargetMode="External"/><Relationship Id="rId3279" Type="http://schemas.openxmlformats.org/officeDocument/2006/relationships/hyperlink" Target="http://refhub.elsevier.com/S0079-6700(20)30035-6/sbref0795" TargetMode="External"/><Relationship Id="rId3693" Type="http://schemas.openxmlformats.org/officeDocument/2006/relationships/hyperlink" Target="http://refhub.elsevier.com/S0079-6700(20)30035-6/sbref0900" TargetMode="External"/><Relationship Id="rId2295" Type="http://schemas.openxmlformats.org/officeDocument/2006/relationships/hyperlink" Target="http://refhub.elsevier.com/S0079-6700(20)30035-6/sbref0560" TargetMode="External"/><Relationship Id="rId3346" Type="http://schemas.openxmlformats.org/officeDocument/2006/relationships/hyperlink" Target="http://refhub.elsevier.com/S0079-6700(20)30035-6/sbref0815" TargetMode="External"/><Relationship Id="rId4744" Type="http://schemas.openxmlformats.org/officeDocument/2006/relationships/hyperlink" Target="http://refhub.elsevier.com/S0079-6700(20)30035-6/sbref1145" TargetMode="External"/><Relationship Id="rId267" Type="http://schemas.openxmlformats.org/officeDocument/2006/relationships/hyperlink" Target="http://refhub.elsevier.com/S0079-6700(20)30035-6/sbref0080" TargetMode="External"/><Relationship Id="rId3760" Type="http://schemas.openxmlformats.org/officeDocument/2006/relationships/hyperlink" Target="http://refhub.elsevier.com/S0079-6700(20)30035-6/sbref0915" TargetMode="External"/><Relationship Id="rId4811" Type="http://schemas.openxmlformats.org/officeDocument/2006/relationships/hyperlink" Target="http://refhub.elsevier.com/S0079-6700(20)30035-6/sbref1160" TargetMode="External"/><Relationship Id="rId681" Type="http://schemas.openxmlformats.org/officeDocument/2006/relationships/hyperlink" Target="http://refhub.elsevier.com/S0079-6700(20)30035-6/sbref0205" TargetMode="External"/><Relationship Id="rId2362" Type="http://schemas.openxmlformats.org/officeDocument/2006/relationships/hyperlink" Target="http://refhub.elsevier.com/S0079-6700(20)30035-6/sbref0570" TargetMode="External"/><Relationship Id="rId3413" Type="http://schemas.openxmlformats.org/officeDocument/2006/relationships/hyperlink" Target="http://refhub.elsevier.com/S0079-6700(20)30035-6/sbref0830" TargetMode="External"/><Relationship Id="rId334" Type="http://schemas.openxmlformats.org/officeDocument/2006/relationships/hyperlink" Target="http://refhub.elsevier.com/S0079-6700(20)30035-6/sbref0110" TargetMode="External"/><Relationship Id="rId2015" Type="http://schemas.openxmlformats.org/officeDocument/2006/relationships/hyperlink" Target="http://refhub.elsevier.com/S0079-6700(20)30035-6/sbref0495" TargetMode="External"/><Relationship Id="rId5585" Type="http://schemas.openxmlformats.org/officeDocument/2006/relationships/hyperlink" Target="http://refhub.elsevier.com/S0079-6700(20)30035-6/sbref1330" TargetMode="External"/><Relationship Id="rId401" Type="http://schemas.openxmlformats.org/officeDocument/2006/relationships/hyperlink" Target="http://refhub.elsevier.com/S0079-6700(20)30035-6/sbref0130" TargetMode="External"/><Relationship Id="rId1031" Type="http://schemas.openxmlformats.org/officeDocument/2006/relationships/hyperlink" Target="http://refhub.elsevier.com/S0079-6700(20)30035-6/sbref0290" TargetMode="External"/><Relationship Id="rId4187" Type="http://schemas.openxmlformats.org/officeDocument/2006/relationships/hyperlink" Target="http://refhub.elsevier.com/S0079-6700(20)30035-6/sbref1005" TargetMode="External"/><Relationship Id="rId5238" Type="http://schemas.openxmlformats.org/officeDocument/2006/relationships/hyperlink" Target="http://refhub.elsevier.com/S0079-6700(20)30035-6/sbref1260" TargetMode="External"/><Relationship Id="rId5652" Type="http://schemas.openxmlformats.org/officeDocument/2006/relationships/hyperlink" Target="http://refhub.elsevier.com/S0079-6700(20)30035-6/sbref1350" TargetMode="External"/><Relationship Id="rId4254" Type="http://schemas.openxmlformats.org/officeDocument/2006/relationships/hyperlink" Target="http://refhub.elsevier.com/S0079-6700(20)30035-6/sbref1020" TargetMode="External"/><Relationship Id="rId5305" Type="http://schemas.openxmlformats.org/officeDocument/2006/relationships/hyperlink" Target="http://refhub.elsevier.com/S0079-6700(20)30035-6/sbref1270" TargetMode="External"/><Relationship Id="rId1848" Type="http://schemas.openxmlformats.org/officeDocument/2006/relationships/hyperlink" Target="http://refhub.elsevier.com/S0079-6700(20)30035-6/sbref0455" TargetMode="External"/><Relationship Id="rId3270" Type="http://schemas.openxmlformats.org/officeDocument/2006/relationships/hyperlink" Target="http://refhub.elsevier.com/S0079-6700(20)30035-6/sbref0790" TargetMode="External"/><Relationship Id="rId4321" Type="http://schemas.openxmlformats.org/officeDocument/2006/relationships/hyperlink" Target="http://refhub.elsevier.com/S0079-6700(20)30035-6/sbref1035" TargetMode="External"/><Relationship Id="rId191" Type="http://schemas.openxmlformats.org/officeDocument/2006/relationships/hyperlink" Target="http://refhub.elsevier.com/S0079-6700(20)30035-6/sbref0055" TargetMode="External"/><Relationship Id="rId1915" Type="http://schemas.openxmlformats.org/officeDocument/2006/relationships/hyperlink" Target="http://refhub.elsevier.com/S0079-6700(20)30035-6/sbref0470" TargetMode="External"/><Relationship Id="rId5095" Type="http://schemas.openxmlformats.org/officeDocument/2006/relationships/hyperlink" Target="http://refhub.elsevier.com/S0079-6700(20)30035-6/sbref1230" TargetMode="External"/><Relationship Id="rId2689" Type="http://schemas.openxmlformats.org/officeDocument/2006/relationships/hyperlink" Target="http://refhub.elsevier.com/S0079-6700(20)30035-6/sbref0645" TargetMode="External"/><Relationship Id="rId2756" Type="http://schemas.openxmlformats.org/officeDocument/2006/relationships/hyperlink" Target="http://refhub.elsevier.com/S0079-6700(20)30035-6/sbref0655" TargetMode="External"/><Relationship Id="rId3807" Type="http://schemas.openxmlformats.org/officeDocument/2006/relationships/hyperlink" Target="http://refhub.elsevier.com/S0079-6700(20)30035-6/sbref0925" TargetMode="External"/><Relationship Id="rId5162" Type="http://schemas.openxmlformats.org/officeDocument/2006/relationships/hyperlink" Target="http://refhub.elsevier.com/S0079-6700(20)30035-6/sbref1240" TargetMode="External"/><Relationship Id="rId728" Type="http://schemas.openxmlformats.org/officeDocument/2006/relationships/hyperlink" Target="http://refhub.elsevier.com/S0079-6700(20)30035-6/sbref0215" TargetMode="External"/><Relationship Id="rId1358" Type="http://schemas.openxmlformats.org/officeDocument/2006/relationships/hyperlink" Target="http://refhub.elsevier.com/S0079-6700(20)30035-6/sbref0360" TargetMode="External"/><Relationship Id="rId1772" Type="http://schemas.openxmlformats.org/officeDocument/2006/relationships/hyperlink" Target="http://refhub.elsevier.com/S0079-6700(20)30035-6/sbref0440" TargetMode="External"/><Relationship Id="rId2409" Type="http://schemas.openxmlformats.org/officeDocument/2006/relationships/hyperlink" Target="http://refhub.elsevier.com/S0079-6700(20)30035-6/sbref0585" TargetMode="External"/><Relationship Id="rId64" Type="http://schemas.openxmlformats.org/officeDocument/2006/relationships/hyperlink" Target="http://refhub.elsevier.com/S0079-6700(20)30035-6/sbref0015" TargetMode="External"/><Relationship Id="rId1425" Type="http://schemas.openxmlformats.org/officeDocument/2006/relationships/hyperlink" Target="http://refhub.elsevier.com/S0079-6700(20)30035-6/sbref0370" TargetMode="External"/><Relationship Id="rId2823" Type="http://schemas.openxmlformats.org/officeDocument/2006/relationships/hyperlink" Target="http://refhub.elsevier.com/S0079-6700(20)30035-6/sbref0670" TargetMode="External"/><Relationship Id="rId4995" Type="http://schemas.openxmlformats.org/officeDocument/2006/relationships/hyperlink" Target="http://refhub.elsevier.com/S0079-6700(20)30035-6/sbref1205" TargetMode="External"/><Relationship Id="rId2199" Type="http://schemas.openxmlformats.org/officeDocument/2006/relationships/hyperlink" Target="http://refhub.elsevier.com/S0079-6700(20)30035-6/sbref0540" TargetMode="External"/><Relationship Id="rId3597" Type="http://schemas.openxmlformats.org/officeDocument/2006/relationships/hyperlink" Target="http://refhub.elsevier.com/S0079-6700(20)30035-6/sbref0880" TargetMode="External"/><Relationship Id="rId4648" Type="http://schemas.openxmlformats.org/officeDocument/2006/relationships/hyperlink" Target="http://refhub.elsevier.com/S0079-6700(20)30035-6/sbref1120" TargetMode="External"/><Relationship Id="rId3664" Type="http://schemas.openxmlformats.org/officeDocument/2006/relationships/hyperlink" Target="http://refhub.elsevier.com/S0079-6700(20)30035-6/sbref0890" TargetMode="External"/><Relationship Id="rId4715" Type="http://schemas.openxmlformats.org/officeDocument/2006/relationships/hyperlink" Target="http://refhub.elsevier.com/S0079-6700(20)30035-6/sbref1140" TargetMode="External"/><Relationship Id="rId585" Type="http://schemas.openxmlformats.org/officeDocument/2006/relationships/hyperlink" Target="http://refhub.elsevier.com/S0079-6700(20)30035-6/sbref0180" TargetMode="External"/><Relationship Id="rId2266" Type="http://schemas.openxmlformats.org/officeDocument/2006/relationships/hyperlink" Target="http://refhub.elsevier.com/S0079-6700(20)30035-6/sbref0555" TargetMode="External"/><Relationship Id="rId2680" Type="http://schemas.openxmlformats.org/officeDocument/2006/relationships/hyperlink" Target="http://refhub.elsevier.com/S0079-6700(20)30035-6/sbref0640" TargetMode="External"/><Relationship Id="rId3317" Type="http://schemas.openxmlformats.org/officeDocument/2006/relationships/hyperlink" Target="http://refhub.elsevier.com/S0079-6700(20)30035-6/sbref0805" TargetMode="External"/><Relationship Id="rId3731" Type="http://schemas.openxmlformats.org/officeDocument/2006/relationships/hyperlink" Target="http://refhub.elsevier.com/S0079-6700(20)30035-6/sbref0905" TargetMode="External"/><Relationship Id="rId238" Type="http://schemas.openxmlformats.org/officeDocument/2006/relationships/hyperlink" Target="http://refhub.elsevier.com/S0079-6700(20)30035-6/sbref0070" TargetMode="External"/><Relationship Id="rId652" Type="http://schemas.openxmlformats.org/officeDocument/2006/relationships/hyperlink" Target="http://refhub.elsevier.com/S0079-6700(20)30035-6/sbref0195" TargetMode="External"/><Relationship Id="rId1282" Type="http://schemas.openxmlformats.org/officeDocument/2006/relationships/hyperlink" Target="http://refhub.elsevier.com/S0079-6700(20)30035-6/sbref0345" TargetMode="External"/><Relationship Id="rId2333" Type="http://schemas.openxmlformats.org/officeDocument/2006/relationships/hyperlink" Target="http://refhub.elsevier.com/S0079-6700(20)30035-6/sbref0570" TargetMode="External"/><Relationship Id="rId5489" Type="http://schemas.openxmlformats.org/officeDocument/2006/relationships/hyperlink" Target="http://refhub.elsevier.com/S0079-6700(20)30035-6/sbref1310" TargetMode="External"/><Relationship Id="rId305" Type="http://schemas.openxmlformats.org/officeDocument/2006/relationships/hyperlink" Target="http://refhub.elsevier.com/S0079-6700(20)30035-6/sbref0095" TargetMode="External"/><Relationship Id="rId2400" Type="http://schemas.openxmlformats.org/officeDocument/2006/relationships/hyperlink" Target="http://refhub.elsevier.com/S0079-6700(20)30035-6/sbref0580" TargetMode="External"/><Relationship Id="rId5556" Type="http://schemas.openxmlformats.org/officeDocument/2006/relationships/hyperlink" Target="http://refhub.elsevier.com/S0079-6700(20)30035-6/sbref1325" TargetMode="External"/><Relationship Id="rId1002" Type="http://schemas.openxmlformats.org/officeDocument/2006/relationships/hyperlink" Target="http://refhub.elsevier.com/S0079-6700(20)30035-6/sbref0280" TargetMode="External"/><Relationship Id="rId4158" Type="http://schemas.openxmlformats.org/officeDocument/2006/relationships/hyperlink" Target="http://refhub.elsevier.com/S0079-6700(20)30035-6/sbref1000" TargetMode="External"/><Relationship Id="rId5209" Type="http://schemas.openxmlformats.org/officeDocument/2006/relationships/hyperlink" Target="http://refhub.elsevier.com/S0079-6700(20)30035-6/sbref1250" TargetMode="External"/><Relationship Id="rId3174" Type="http://schemas.openxmlformats.org/officeDocument/2006/relationships/hyperlink" Target="http://refhub.elsevier.com/S0079-6700(20)30035-6/sbref0765" TargetMode="External"/><Relationship Id="rId4572" Type="http://schemas.openxmlformats.org/officeDocument/2006/relationships/hyperlink" Target="http://refhub.elsevier.com/S0079-6700(20)30035-6/sbref1095" TargetMode="External"/><Relationship Id="rId5623" Type="http://schemas.openxmlformats.org/officeDocument/2006/relationships/hyperlink" Target="http://refhub.elsevier.com/S0079-6700(20)30035-6/sbref1340" TargetMode="External"/><Relationship Id="rId1819" Type="http://schemas.openxmlformats.org/officeDocument/2006/relationships/hyperlink" Target="http://refhub.elsevier.com/S0079-6700(20)30035-6/sbref0455" TargetMode="External"/><Relationship Id="rId4225" Type="http://schemas.openxmlformats.org/officeDocument/2006/relationships/hyperlink" Target="http://refhub.elsevier.com/S0079-6700(20)30035-6/sbref1015" TargetMode="External"/><Relationship Id="rId2190" Type="http://schemas.openxmlformats.org/officeDocument/2006/relationships/hyperlink" Target="http://refhub.elsevier.com/S0079-6700(20)30035-6/sbref0540" TargetMode="External"/><Relationship Id="rId3241" Type="http://schemas.openxmlformats.org/officeDocument/2006/relationships/hyperlink" Target="http://refhub.elsevier.com/S0079-6700(20)30035-6/sbref0785" TargetMode="External"/><Relationship Id="rId162" Type="http://schemas.openxmlformats.org/officeDocument/2006/relationships/hyperlink" Target="http://refhub.elsevier.com/S0079-6700(20)30035-6/sbref0045" TargetMode="External"/><Relationship Id="rId979" Type="http://schemas.openxmlformats.org/officeDocument/2006/relationships/hyperlink" Target="http://refhub.elsevier.com/S0079-6700(20)30035-6/sbref0275" TargetMode="External"/><Relationship Id="rId5066" Type="http://schemas.openxmlformats.org/officeDocument/2006/relationships/hyperlink" Target="http://refhub.elsevier.com/S0079-6700(20)30035-6/sbref1220" TargetMode="External"/><Relationship Id="rId5480" Type="http://schemas.openxmlformats.org/officeDocument/2006/relationships/hyperlink" Target="http://refhub.elsevier.com/S0079-6700(20)30035-6/sbref1310" TargetMode="External"/><Relationship Id="rId4082" Type="http://schemas.openxmlformats.org/officeDocument/2006/relationships/hyperlink" Target="http://refhub.elsevier.com/S0079-6700(20)30035-6/sbref0980" TargetMode="External"/><Relationship Id="rId5133" Type="http://schemas.openxmlformats.org/officeDocument/2006/relationships/hyperlink" Target="http://refhub.elsevier.com/S0079-6700(20)30035-6/sbref1235" TargetMode="External"/><Relationship Id="rId1676" Type="http://schemas.openxmlformats.org/officeDocument/2006/relationships/hyperlink" Target="http://refhub.elsevier.com/S0079-6700(20)30035-6/sbref0420" TargetMode="External"/><Relationship Id="rId2727" Type="http://schemas.openxmlformats.org/officeDocument/2006/relationships/hyperlink" Target="http://refhub.elsevier.com/S0079-6700(20)30035-6/sbref0650" TargetMode="External"/><Relationship Id="rId1329" Type="http://schemas.openxmlformats.org/officeDocument/2006/relationships/hyperlink" Target="http://refhub.elsevier.com/S0079-6700(20)30035-6/sbref0355" TargetMode="External"/><Relationship Id="rId1743" Type="http://schemas.openxmlformats.org/officeDocument/2006/relationships/hyperlink" Target="http://refhub.elsevier.com/S0079-6700(20)30035-6/sbref0435" TargetMode="External"/><Relationship Id="rId4899" Type="http://schemas.openxmlformats.org/officeDocument/2006/relationships/hyperlink" Target="http://refhub.elsevier.com/S0079-6700(20)30035-6/sbref1185" TargetMode="External"/><Relationship Id="rId5200" Type="http://schemas.openxmlformats.org/officeDocument/2006/relationships/hyperlink" Target="http://refhub.elsevier.com/S0079-6700(20)30035-6/sbref1250" TargetMode="External"/><Relationship Id="rId35" Type="http://schemas.openxmlformats.org/officeDocument/2006/relationships/image" Target="media/image19.png"/><Relationship Id="rId1810" Type="http://schemas.openxmlformats.org/officeDocument/2006/relationships/hyperlink" Target="http://refhub.elsevier.com/S0079-6700(20)30035-6/sbref0450" TargetMode="External"/><Relationship Id="rId4966" Type="http://schemas.openxmlformats.org/officeDocument/2006/relationships/hyperlink" Target="http://refhub.elsevier.com/S0079-6700(20)30035-6/sbref1200" TargetMode="External"/><Relationship Id="rId3568" Type="http://schemas.openxmlformats.org/officeDocument/2006/relationships/hyperlink" Target="http://refhub.elsevier.com/S0079-6700(20)30035-6/sbref0865" TargetMode="External"/><Relationship Id="rId3982" Type="http://schemas.openxmlformats.org/officeDocument/2006/relationships/hyperlink" Target="http://refhub.elsevier.com/S0079-6700(20)30035-6/sbref0960" TargetMode="External"/><Relationship Id="rId4619" Type="http://schemas.openxmlformats.org/officeDocument/2006/relationships/hyperlink" Target="http://refhub.elsevier.com/S0079-6700(20)30035-6/sbref1110" TargetMode="External"/><Relationship Id="rId489" Type="http://schemas.openxmlformats.org/officeDocument/2006/relationships/hyperlink" Target="http://refhub.elsevier.com/S0079-6700(20)30035-6/sbref0155" TargetMode="External"/><Relationship Id="rId2584" Type="http://schemas.openxmlformats.org/officeDocument/2006/relationships/hyperlink" Target="http://refhub.elsevier.com/S0079-6700(20)30035-6/sbref0620" TargetMode="External"/><Relationship Id="rId3635" Type="http://schemas.openxmlformats.org/officeDocument/2006/relationships/hyperlink" Target="http://refhub.elsevier.com/S0079-6700(20)30035-6/sbref0885" TargetMode="External"/><Relationship Id="rId556" Type="http://schemas.openxmlformats.org/officeDocument/2006/relationships/hyperlink" Target="http://refhub.elsevier.com/S0079-6700(20)30035-6/sbref0175" TargetMode="External"/><Relationship Id="rId1186" Type="http://schemas.openxmlformats.org/officeDocument/2006/relationships/hyperlink" Target="http://refhub.elsevier.com/S0079-6700(20)30035-6/sbref0325" TargetMode="External"/><Relationship Id="rId2237" Type="http://schemas.openxmlformats.org/officeDocument/2006/relationships/hyperlink" Target="http://refhub.elsevier.com/S0079-6700(20)30035-6/sbref0550" TargetMode="External"/><Relationship Id="rId209" Type="http://schemas.openxmlformats.org/officeDocument/2006/relationships/hyperlink" Target="http://refhub.elsevier.com/S0079-6700(20)30035-6/sbref0065" TargetMode="External"/><Relationship Id="rId970" Type="http://schemas.openxmlformats.org/officeDocument/2006/relationships/hyperlink" Target="http://refhub.elsevier.com/S0079-6700(20)30035-6/sbref0270" TargetMode="External"/><Relationship Id="rId1253" Type="http://schemas.openxmlformats.org/officeDocument/2006/relationships/hyperlink" Target="http://refhub.elsevier.com/S0079-6700(20)30035-6/sbref0340" TargetMode="External"/><Relationship Id="rId2651" Type="http://schemas.openxmlformats.org/officeDocument/2006/relationships/hyperlink" Target="http://refhub.elsevier.com/S0079-6700(20)30035-6/sbref0635" TargetMode="External"/><Relationship Id="rId3702" Type="http://schemas.openxmlformats.org/officeDocument/2006/relationships/hyperlink" Target="http://refhub.elsevier.com/S0079-6700(20)30035-6/sbref0900" TargetMode="External"/><Relationship Id="rId623" Type="http://schemas.openxmlformats.org/officeDocument/2006/relationships/hyperlink" Target="http://refhub.elsevier.com/S0079-6700(20)30035-6/sbref0190" TargetMode="External"/><Relationship Id="rId2304" Type="http://schemas.openxmlformats.org/officeDocument/2006/relationships/hyperlink" Target="http://refhub.elsevier.com/S0079-6700(20)30035-6/sbref0560" TargetMode="External"/><Relationship Id="rId1320" Type="http://schemas.openxmlformats.org/officeDocument/2006/relationships/hyperlink" Target="http://refhub.elsevier.com/S0079-6700(20)30035-6/sbref0355" TargetMode="External"/><Relationship Id="rId4476" Type="http://schemas.openxmlformats.org/officeDocument/2006/relationships/hyperlink" Target="http://refhub.elsevier.com/S0079-6700(20)30035-6/sbref1070" TargetMode="External"/><Relationship Id="rId4890" Type="http://schemas.openxmlformats.org/officeDocument/2006/relationships/hyperlink" Target="http://refhub.elsevier.com/S0079-6700(20)30035-6/sbref1180" TargetMode="External"/><Relationship Id="rId5527" Type="http://schemas.openxmlformats.org/officeDocument/2006/relationships/hyperlink" Target="http://refhub.elsevier.com/S0079-6700(20)30035-6/sbref1320" TargetMode="External"/><Relationship Id="rId3078" Type="http://schemas.openxmlformats.org/officeDocument/2006/relationships/hyperlink" Target="http://refhub.elsevier.com/S0079-6700(20)30035-6/sbref0740" TargetMode="External"/><Relationship Id="rId3492" Type="http://schemas.openxmlformats.org/officeDocument/2006/relationships/hyperlink" Target="http://refhub.elsevier.com/S0079-6700(20)30035-6/sbref0845" TargetMode="External"/><Relationship Id="rId4129" Type="http://schemas.openxmlformats.org/officeDocument/2006/relationships/hyperlink" Target="http://refhub.elsevier.com/S0079-6700(20)30035-6/sbref0990" TargetMode="External"/><Relationship Id="rId4543" Type="http://schemas.openxmlformats.org/officeDocument/2006/relationships/hyperlink" Target="http://refhub.elsevier.com/S0079-6700(20)30035-6/sbref1090" TargetMode="External"/><Relationship Id="rId2094" Type="http://schemas.openxmlformats.org/officeDocument/2006/relationships/hyperlink" Target="http://refhub.elsevier.com/S0079-6700(20)30035-6/sbref0515" TargetMode="External"/><Relationship Id="rId3145" Type="http://schemas.openxmlformats.org/officeDocument/2006/relationships/hyperlink" Target="http://refhub.elsevier.com/S0079-6700(20)30035-6/sbref0755" TargetMode="External"/><Relationship Id="rId4610" Type="http://schemas.openxmlformats.org/officeDocument/2006/relationships/hyperlink" Target="http://refhub.elsevier.com/S0079-6700(20)30035-6/sbref1110" TargetMode="External"/><Relationship Id="rId480" Type="http://schemas.openxmlformats.org/officeDocument/2006/relationships/hyperlink" Target="http://refhub.elsevier.com/S0079-6700(20)30035-6/sbref0155" TargetMode="External"/><Relationship Id="rId2161" Type="http://schemas.openxmlformats.org/officeDocument/2006/relationships/hyperlink" Target="http://refhub.elsevier.com/S0079-6700(20)30035-6/sbref0530" TargetMode="External"/><Relationship Id="rId3212" Type="http://schemas.openxmlformats.org/officeDocument/2006/relationships/hyperlink" Target="http://refhub.elsevier.com/S0079-6700(20)30035-6/sbref0775" TargetMode="External"/><Relationship Id="rId133" Type="http://schemas.openxmlformats.org/officeDocument/2006/relationships/hyperlink" Target="http://refhub.elsevier.com/S0079-6700(20)30035-6/sbref0035" TargetMode="External"/><Relationship Id="rId5384" Type="http://schemas.openxmlformats.org/officeDocument/2006/relationships/hyperlink" Target="http://refhub.elsevier.com/S0079-6700(20)30035-6/sbref1290" TargetMode="External"/><Relationship Id="rId200" Type="http://schemas.openxmlformats.org/officeDocument/2006/relationships/hyperlink" Target="http://refhub.elsevier.com/S0079-6700(20)30035-6/sbref0060" TargetMode="External"/><Relationship Id="rId2978" Type="http://schemas.openxmlformats.org/officeDocument/2006/relationships/hyperlink" Target="http://refhub.elsevier.com/S0079-6700(20)30035-6/sbref0710" TargetMode="External"/><Relationship Id="rId5037" Type="http://schemas.openxmlformats.org/officeDocument/2006/relationships/hyperlink" Target="http://refhub.elsevier.com/S0079-6700(20)30035-6/sbref1215" TargetMode="External"/><Relationship Id="rId1994" Type="http://schemas.openxmlformats.org/officeDocument/2006/relationships/hyperlink" Target="http://refhub.elsevier.com/S0079-6700(20)30035-6/sbref0490" TargetMode="External"/><Relationship Id="rId5451" Type="http://schemas.openxmlformats.org/officeDocument/2006/relationships/hyperlink" Target="http://refhub.elsevier.com/S0079-6700(20)30035-6/sbref1300" TargetMode="External"/><Relationship Id="rId1647" Type="http://schemas.openxmlformats.org/officeDocument/2006/relationships/hyperlink" Target="http://refhub.elsevier.com/S0079-6700(20)30035-6/sbref0415" TargetMode="External"/><Relationship Id="rId4053" Type="http://schemas.openxmlformats.org/officeDocument/2006/relationships/hyperlink" Target="http://refhub.elsevier.com/S0079-6700(20)30035-6/sbref0975" TargetMode="External"/><Relationship Id="rId5104" Type="http://schemas.openxmlformats.org/officeDocument/2006/relationships/hyperlink" Target="http://refhub.elsevier.com/S0079-6700(20)30035-6/sbref1230" TargetMode="External"/><Relationship Id="rId1714" Type="http://schemas.openxmlformats.org/officeDocument/2006/relationships/hyperlink" Target="http://refhub.elsevier.com/S0079-6700(20)30035-6/sbref0430" TargetMode="External"/><Relationship Id="rId4120" Type="http://schemas.openxmlformats.org/officeDocument/2006/relationships/hyperlink" Target="http://refhub.elsevier.com/S0079-6700(20)30035-6/sbref0990" TargetMode="External"/><Relationship Id="rId2488" Type="http://schemas.openxmlformats.org/officeDocument/2006/relationships/hyperlink" Target="http://refhub.elsevier.com/S0079-6700(20)30035-6/sbref0600" TargetMode="External"/><Relationship Id="rId3886" Type="http://schemas.openxmlformats.org/officeDocument/2006/relationships/hyperlink" Target="http://refhub.elsevier.com/S0079-6700(20)30035-6/sbref0940" TargetMode="External"/><Relationship Id="rId4937" Type="http://schemas.openxmlformats.org/officeDocument/2006/relationships/hyperlink" Target="http://refhub.elsevier.com/S0079-6700(20)30035-6/sbref1190" TargetMode="External"/><Relationship Id="rId3539" Type="http://schemas.openxmlformats.org/officeDocument/2006/relationships/hyperlink" Target="http://refhub.elsevier.com/S0079-6700(20)30035-6/sbref0860" TargetMode="External"/><Relationship Id="rId3953" Type="http://schemas.openxmlformats.org/officeDocument/2006/relationships/hyperlink" Target="http://refhub.elsevier.com/S0079-6700(20)30035-6/sbref0950" TargetMode="External"/><Relationship Id="rId874" Type="http://schemas.openxmlformats.org/officeDocument/2006/relationships/hyperlink" Target="http://refhub.elsevier.com/S0079-6700(20)30035-6/sbref0250" TargetMode="External"/><Relationship Id="rId2555" Type="http://schemas.openxmlformats.org/officeDocument/2006/relationships/hyperlink" Target="http://refhub.elsevier.com/S0079-6700(20)30035-6/sbref0615" TargetMode="External"/><Relationship Id="rId3606" Type="http://schemas.openxmlformats.org/officeDocument/2006/relationships/hyperlink" Target="http://refhub.elsevier.com/S0079-6700(20)30035-6/sbref0880" TargetMode="External"/><Relationship Id="rId527" Type="http://schemas.openxmlformats.org/officeDocument/2006/relationships/hyperlink" Target="http://refhub.elsevier.com/S0079-6700(20)30035-6/sbref0160" TargetMode="External"/><Relationship Id="rId941" Type="http://schemas.openxmlformats.org/officeDocument/2006/relationships/hyperlink" Target="http://refhub.elsevier.com/S0079-6700(20)30035-6/sbref0265" TargetMode="External"/><Relationship Id="rId1157" Type="http://schemas.openxmlformats.org/officeDocument/2006/relationships/hyperlink" Target="http://refhub.elsevier.com/S0079-6700(20)30035-6/sbref0320" TargetMode="External"/><Relationship Id="rId1571" Type="http://schemas.openxmlformats.org/officeDocument/2006/relationships/hyperlink" Target="http://refhub.elsevier.com/S0079-6700(20)30035-6/sbref0400" TargetMode="External"/><Relationship Id="rId2208" Type="http://schemas.openxmlformats.org/officeDocument/2006/relationships/hyperlink" Target="http://refhub.elsevier.com/S0079-6700(20)30035-6/sbref0545" TargetMode="External"/><Relationship Id="rId2622" Type="http://schemas.openxmlformats.org/officeDocument/2006/relationships/hyperlink" Target="http://refhub.elsevier.com/S0079-6700(20)30035-6/sbref0630" TargetMode="External"/><Relationship Id="rId5778" Type="http://schemas.openxmlformats.org/officeDocument/2006/relationships/hyperlink" Target="http://refhub.elsevier.com/S0079-6700(20)30035-6/sbref1375" TargetMode="External"/><Relationship Id="rId1224" Type="http://schemas.openxmlformats.org/officeDocument/2006/relationships/hyperlink" Target="http://refhub.elsevier.com/S0079-6700(20)30035-6/sbref0335" TargetMode="External"/><Relationship Id="rId4794" Type="http://schemas.openxmlformats.org/officeDocument/2006/relationships/hyperlink" Target="http://refhub.elsevier.com/S0079-6700(20)30035-6/sbref1160" TargetMode="External"/><Relationship Id="rId3396" Type="http://schemas.openxmlformats.org/officeDocument/2006/relationships/hyperlink" Target="http://refhub.elsevier.com/S0079-6700(20)30035-6/sbref0825" TargetMode="External"/><Relationship Id="rId4447" Type="http://schemas.openxmlformats.org/officeDocument/2006/relationships/hyperlink" Target="http://refhub.elsevier.com/S0079-6700(20)30035-6/sbref1065" TargetMode="External"/><Relationship Id="rId3049" Type="http://schemas.openxmlformats.org/officeDocument/2006/relationships/hyperlink" Target="http://refhub.elsevier.com/S0079-6700(20)30035-6/sbref0730" TargetMode="External"/><Relationship Id="rId3463" Type="http://schemas.openxmlformats.org/officeDocument/2006/relationships/hyperlink" Target="http://refhub.elsevier.com/S0079-6700(20)30035-6/sbref0840" TargetMode="External"/><Relationship Id="rId4861" Type="http://schemas.openxmlformats.org/officeDocument/2006/relationships/hyperlink" Target="http://refhub.elsevier.com/S0079-6700(20)30035-6/sbref1175" TargetMode="External"/><Relationship Id="rId384" Type="http://schemas.openxmlformats.org/officeDocument/2006/relationships/hyperlink" Target="http://refhub.elsevier.com/S0079-6700(20)30035-6/sbref0125" TargetMode="External"/><Relationship Id="rId2065" Type="http://schemas.openxmlformats.org/officeDocument/2006/relationships/hyperlink" Target="http://refhub.elsevier.com/S0079-6700(20)30035-6/sbref0510" TargetMode="External"/><Relationship Id="rId3116" Type="http://schemas.openxmlformats.org/officeDocument/2006/relationships/hyperlink" Target="http://refhub.elsevier.com/S0079-6700(20)30035-6/sbref0750" TargetMode="External"/><Relationship Id="rId4514" Type="http://schemas.openxmlformats.org/officeDocument/2006/relationships/hyperlink" Target="http://refhub.elsevier.com/S0079-6700(20)30035-6/sbref1080" TargetMode="External"/><Relationship Id="rId1081" Type="http://schemas.openxmlformats.org/officeDocument/2006/relationships/hyperlink" Target="http://refhub.elsevier.com/S0079-6700(20)30035-6/sbref0300" TargetMode="External"/><Relationship Id="rId3530" Type="http://schemas.openxmlformats.org/officeDocument/2006/relationships/hyperlink" Target="http://refhub.elsevier.com/S0079-6700(20)30035-6/sbref0855" TargetMode="External"/><Relationship Id="rId451" Type="http://schemas.openxmlformats.org/officeDocument/2006/relationships/hyperlink" Target="http://refhub.elsevier.com/S0079-6700(20)30035-6/sbref0145" TargetMode="External"/><Relationship Id="rId2132" Type="http://schemas.openxmlformats.org/officeDocument/2006/relationships/hyperlink" Target="http://refhub.elsevier.com/S0079-6700(20)30035-6/sbref0525" TargetMode="External"/><Relationship Id="rId5288" Type="http://schemas.openxmlformats.org/officeDocument/2006/relationships/hyperlink" Target="http://refhub.elsevier.com/S0079-6700(20)30035-6/sbref1270" TargetMode="External"/><Relationship Id="rId104" Type="http://schemas.openxmlformats.org/officeDocument/2006/relationships/hyperlink" Target="http://refhub.elsevier.com/S0079-6700(20)30035-6/sbref0025" TargetMode="External"/><Relationship Id="rId1898" Type="http://schemas.openxmlformats.org/officeDocument/2006/relationships/hyperlink" Target="http://refhub.elsevier.com/S0079-6700(20)30035-6/sbref0465" TargetMode="External"/><Relationship Id="rId2949" Type="http://schemas.openxmlformats.org/officeDocument/2006/relationships/hyperlink" Target="http://refhub.elsevier.com/S0079-6700(20)30035-6/sbref0705" TargetMode="External"/><Relationship Id="rId5355" Type="http://schemas.openxmlformats.org/officeDocument/2006/relationships/hyperlink" Target="http://refhub.elsevier.com/S0079-6700(20)30035-6/sbref1285" TargetMode="External"/><Relationship Id="rId4371" Type="http://schemas.openxmlformats.org/officeDocument/2006/relationships/hyperlink" Target="http://refhub.elsevier.com/S0079-6700(20)30035-6/sbref1045" TargetMode="External"/><Relationship Id="rId5008" Type="http://schemas.openxmlformats.org/officeDocument/2006/relationships/hyperlink" Target="http://refhub.elsevier.com/S0079-6700(20)30035-6/sbref1205" TargetMode="External"/><Relationship Id="rId5422" Type="http://schemas.openxmlformats.org/officeDocument/2006/relationships/hyperlink" Target="http://refhub.elsevier.com/S0079-6700(20)30035-6/sbref1295" TargetMode="External"/><Relationship Id="rId1965" Type="http://schemas.openxmlformats.org/officeDocument/2006/relationships/hyperlink" Target="http://refhub.elsevier.com/S0079-6700(20)30035-6/sbref0480" TargetMode="External"/><Relationship Id="rId4024" Type="http://schemas.openxmlformats.org/officeDocument/2006/relationships/hyperlink" Target="http://refhub.elsevier.com/S0079-6700(20)30035-6/sbref0970" TargetMode="External"/><Relationship Id="rId1618" Type="http://schemas.openxmlformats.org/officeDocument/2006/relationships/hyperlink" Target="http://refhub.elsevier.com/S0079-6700(20)30035-6/sbref0410" TargetMode="External"/><Relationship Id="rId3040" Type="http://schemas.openxmlformats.org/officeDocument/2006/relationships/hyperlink" Target="http://refhub.elsevier.com/S0079-6700(20)30035-6/sbref0730" TargetMode="External"/><Relationship Id="rId3857" Type="http://schemas.openxmlformats.org/officeDocument/2006/relationships/hyperlink" Target="http://refhub.elsevier.com/S0079-6700(20)30035-6/sbref0935" TargetMode="External"/><Relationship Id="rId4908" Type="http://schemas.openxmlformats.org/officeDocument/2006/relationships/hyperlink" Target="http://refhub.elsevier.com/S0079-6700(20)30035-6/sbref1185" TargetMode="External"/><Relationship Id="rId778" Type="http://schemas.openxmlformats.org/officeDocument/2006/relationships/hyperlink" Target="http://refhub.elsevier.com/S0079-6700(20)30035-6/sbref0225" TargetMode="External"/><Relationship Id="rId2459" Type="http://schemas.openxmlformats.org/officeDocument/2006/relationships/hyperlink" Target="http://refhub.elsevier.com/S0079-6700(20)30035-6/sbref0595" TargetMode="External"/><Relationship Id="rId2873" Type="http://schemas.openxmlformats.org/officeDocument/2006/relationships/hyperlink" Target="http://refhub.elsevier.com/S0079-6700(20)30035-6/sbref0685" TargetMode="External"/><Relationship Id="rId3924" Type="http://schemas.openxmlformats.org/officeDocument/2006/relationships/hyperlink" Target="http://refhub.elsevier.com/S0079-6700(20)30035-6/sbref0945" TargetMode="External"/><Relationship Id="rId845" Type="http://schemas.openxmlformats.org/officeDocument/2006/relationships/hyperlink" Target="http://refhub.elsevier.com/S0079-6700(20)30035-6/sbref0240" TargetMode="External"/><Relationship Id="rId1475" Type="http://schemas.openxmlformats.org/officeDocument/2006/relationships/hyperlink" Target="http://refhub.elsevier.com/S0079-6700(20)30035-6/sbref0380" TargetMode="External"/><Relationship Id="rId2526" Type="http://schemas.openxmlformats.org/officeDocument/2006/relationships/hyperlink" Target="http://refhub.elsevier.com/S0079-6700(20)30035-6/sbref0610" TargetMode="External"/><Relationship Id="rId1128" Type="http://schemas.openxmlformats.org/officeDocument/2006/relationships/hyperlink" Target="http://refhub.elsevier.com/S0079-6700(20)30035-6/sbref0310" TargetMode="External"/><Relationship Id="rId1542" Type="http://schemas.openxmlformats.org/officeDocument/2006/relationships/hyperlink" Target="http://refhub.elsevier.com/S0079-6700(20)30035-6/sbref0395" TargetMode="External"/><Relationship Id="rId2940" Type="http://schemas.openxmlformats.org/officeDocument/2006/relationships/hyperlink" Target="http://refhub.elsevier.com/S0079-6700(20)30035-6/sbref0700" TargetMode="External"/><Relationship Id="rId4698" Type="http://schemas.openxmlformats.org/officeDocument/2006/relationships/hyperlink" Target="http://refhub.elsevier.com/S0079-6700(20)30035-6/sbref1135" TargetMode="External"/><Relationship Id="rId5749" Type="http://schemas.openxmlformats.org/officeDocument/2006/relationships/hyperlink" Target="http://refhub.elsevier.com/S0079-6700(20)30035-6/sbref1365" TargetMode="External"/><Relationship Id="rId912" Type="http://schemas.openxmlformats.org/officeDocument/2006/relationships/hyperlink" Target="http://refhub.elsevier.com/S0079-6700(20)30035-6/sbref0255" TargetMode="External"/><Relationship Id="rId4765" Type="http://schemas.openxmlformats.org/officeDocument/2006/relationships/hyperlink" Target="http://refhub.elsevier.com/S0079-6700(20)30035-6/sbref1150" TargetMode="External"/><Relationship Id="rId288" Type="http://schemas.openxmlformats.org/officeDocument/2006/relationships/hyperlink" Target="http://refhub.elsevier.com/S0079-6700(20)30035-6/sbref0090" TargetMode="External"/><Relationship Id="rId3367" Type="http://schemas.openxmlformats.org/officeDocument/2006/relationships/hyperlink" Target="http://refhub.elsevier.com/S0079-6700(20)30035-6/sbref0820" TargetMode="External"/><Relationship Id="rId3781" Type="http://schemas.openxmlformats.org/officeDocument/2006/relationships/hyperlink" Target="http://refhub.elsevier.com/S0079-6700(20)30035-6/sbref0920" TargetMode="External"/><Relationship Id="rId4418" Type="http://schemas.openxmlformats.org/officeDocument/2006/relationships/hyperlink" Target="http://refhub.elsevier.com/S0079-6700(20)30035-6/sbref1055" TargetMode="External"/><Relationship Id="rId4832" Type="http://schemas.openxmlformats.org/officeDocument/2006/relationships/hyperlink" Target="http://refhub.elsevier.com/S0079-6700(20)30035-6/sbref1170" TargetMode="External"/><Relationship Id="rId2383" Type="http://schemas.openxmlformats.org/officeDocument/2006/relationships/hyperlink" Target="http://refhub.elsevier.com/S0079-6700(20)30035-6/sbref0575" TargetMode="External"/><Relationship Id="rId3434" Type="http://schemas.openxmlformats.org/officeDocument/2006/relationships/hyperlink" Target="http://refhub.elsevier.com/S0079-6700(20)30035-6/sbref0835" TargetMode="External"/><Relationship Id="rId355" Type="http://schemas.openxmlformats.org/officeDocument/2006/relationships/hyperlink" Target="http://refhub.elsevier.com/S0079-6700(20)30035-6/sbref0115" TargetMode="External"/><Relationship Id="rId2036" Type="http://schemas.openxmlformats.org/officeDocument/2006/relationships/hyperlink" Target="http://refhub.elsevier.com/S0079-6700(20)30035-6/sbref0500" TargetMode="External"/><Relationship Id="rId2450" Type="http://schemas.openxmlformats.org/officeDocument/2006/relationships/hyperlink" Target="http://refhub.elsevier.com/S0079-6700(20)30035-6/sbref0590" TargetMode="External"/><Relationship Id="rId3501" Type="http://schemas.openxmlformats.org/officeDocument/2006/relationships/hyperlink" Target="http://refhub.elsevier.com/S0079-6700(20)30035-6/sbref0850" TargetMode="External"/><Relationship Id="rId422" Type="http://schemas.openxmlformats.org/officeDocument/2006/relationships/hyperlink" Target="http://refhub.elsevier.com/S0079-6700(20)30035-6/sbref0140" TargetMode="External"/><Relationship Id="rId1052" Type="http://schemas.openxmlformats.org/officeDocument/2006/relationships/hyperlink" Target="http://refhub.elsevier.com/S0079-6700(20)30035-6/sbref0295" TargetMode="External"/><Relationship Id="rId2103" Type="http://schemas.openxmlformats.org/officeDocument/2006/relationships/hyperlink" Target="http://refhub.elsevier.com/S0079-6700(20)30035-6/sbref0520" TargetMode="External"/><Relationship Id="rId5259" Type="http://schemas.openxmlformats.org/officeDocument/2006/relationships/hyperlink" Target="http://refhub.elsevier.com/S0079-6700(20)30035-6/sbref1260" TargetMode="External"/><Relationship Id="rId5673" Type="http://schemas.openxmlformats.org/officeDocument/2006/relationships/hyperlink" Target="http://refhub.elsevier.com/S0079-6700(20)30035-6/sbref1355" TargetMode="External"/><Relationship Id="rId4275" Type="http://schemas.openxmlformats.org/officeDocument/2006/relationships/hyperlink" Target="http://refhub.elsevier.com/S0079-6700(20)30035-6/sbref1025" TargetMode="External"/><Relationship Id="rId5326" Type="http://schemas.openxmlformats.org/officeDocument/2006/relationships/hyperlink" Target="http://refhub.elsevier.com/S0079-6700(20)30035-6/sbref1275" TargetMode="External"/><Relationship Id="rId1869" Type="http://schemas.openxmlformats.org/officeDocument/2006/relationships/hyperlink" Target="http://refhub.elsevier.com/S0079-6700(20)30035-6/sbref0460" TargetMode="External"/><Relationship Id="rId3291" Type="http://schemas.openxmlformats.org/officeDocument/2006/relationships/hyperlink" Target="http://refhub.elsevier.com/S0079-6700(20)30035-6/sbref0800" TargetMode="External"/><Relationship Id="rId5740" Type="http://schemas.openxmlformats.org/officeDocument/2006/relationships/hyperlink" Target="http://refhub.elsevier.com/S0079-6700(20)30035-6/sbref1365" TargetMode="External"/><Relationship Id="rId1936" Type="http://schemas.openxmlformats.org/officeDocument/2006/relationships/hyperlink" Target="http://refhub.elsevier.com/S0079-6700(20)30035-6/sbref0475" TargetMode="External"/><Relationship Id="rId4342" Type="http://schemas.openxmlformats.org/officeDocument/2006/relationships/hyperlink" Target="http://refhub.elsevier.com/S0079-6700(20)30035-6/sbref1040" TargetMode="External"/><Relationship Id="rId3011" Type="http://schemas.openxmlformats.org/officeDocument/2006/relationships/hyperlink" Target="http://refhub.elsevier.com/S0079-6700(20)30035-6/sbref0725" TargetMode="External"/><Relationship Id="rId2777" Type="http://schemas.openxmlformats.org/officeDocument/2006/relationships/hyperlink" Target="http://refhub.elsevier.com/S0079-6700(20)30035-6/sbref0660" TargetMode="External"/><Relationship Id="rId5183" Type="http://schemas.openxmlformats.org/officeDocument/2006/relationships/hyperlink" Target="http://refhub.elsevier.com/S0079-6700(20)30035-6/sbref1245" TargetMode="External"/><Relationship Id="rId749" Type="http://schemas.openxmlformats.org/officeDocument/2006/relationships/hyperlink" Target="http://refhub.elsevier.com/S0079-6700(20)30035-6/sbref0220" TargetMode="External"/><Relationship Id="rId1379" Type="http://schemas.openxmlformats.org/officeDocument/2006/relationships/hyperlink" Target="http://refhub.elsevier.com/S0079-6700(20)30035-6/sbref0365" TargetMode="External"/><Relationship Id="rId3828" Type="http://schemas.openxmlformats.org/officeDocument/2006/relationships/hyperlink" Target="http://refhub.elsevier.com/S0079-6700(20)30035-6/sbref0930" TargetMode="External"/><Relationship Id="rId5250" Type="http://schemas.openxmlformats.org/officeDocument/2006/relationships/hyperlink" Target="http://refhub.elsevier.com/S0079-6700(20)30035-6/sbref1260" TargetMode="External"/><Relationship Id="rId1793" Type="http://schemas.openxmlformats.org/officeDocument/2006/relationships/hyperlink" Target="http://refhub.elsevier.com/S0079-6700(20)30035-6/sbref0445" TargetMode="External"/><Relationship Id="rId2844" Type="http://schemas.openxmlformats.org/officeDocument/2006/relationships/hyperlink" Target="http://refhub.elsevier.com/S0079-6700(20)30035-6/sbref0675" TargetMode="External"/><Relationship Id="rId85" Type="http://schemas.openxmlformats.org/officeDocument/2006/relationships/hyperlink" Target="http://refhub.elsevier.com/S0079-6700(20)30035-6/sbref0020" TargetMode="External"/><Relationship Id="rId816" Type="http://schemas.openxmlformats.org/officeDocument/2006/relationships/hyperlink" Target="http://refhub.elsevier.com/S0079-6700(20)30035-6/sbref0235" TargetMode="External"/><Relationship Id="rId1446" Type="http://schemas.openxmlformats.org/officeDocument/2006/relationships/hyperlink" Target="http://refhub.elsevier.com/S0079-6700(20)30035-6/sbref0375" TargetMode="External"/><Relationship Id="rId1860" Type="http://schemas.openxmlformats.org/officeDocument/2006/relationships/hyperlink" Target="http://refhub.elsevier.com/S0079-6700(20)30035-6/sbref0460" TargetMode="External"/><Relationship Id="rId2911" Type="http://schemas.openxmlformats.org/officeDocument/2006/relationships/hyperlink" Target="http://refhub.elsevier.com/S0079-6700(20)30035-6/sbref0695" TargetMode="External"/><Relationship Id="rId1513" Type="http://schemas.openxmlformats.org/officeDocument/2006/relationships/hyperlink" Target="http://refhub.elsevier.com/S0079-6700(20)30035-6/sbref0390" TargetMode="External"/><Relationship Id="rId4669" Type="http://schemas.openxmlformats.org/officeDocument/2006/relationships/hyperlink" Target="http://refhub.elsevier.com/S0079-6700(20)30035-6/sbref1130" TargetMode="External"/><Relationship Id="rId3685" Type="http://schemas.openxmlformats.org/officeDocument/2006/relationships/hyperlink" Target="http://refhub.elsevier.com/S0079-6700(20)30035-6/sbref0900" TargetMode="External"/><Relationship Id="rId4736" Type="http://schemas.openxmlformats.org/officeDocument/2006/relationships/hyperlink" Target="http://refhub.elsevier.com/S0079-6700(20)30035-6/sbref1145" TargetMode="External"/><Relationship Id="rId2287" Type="http://schemas.openxmlformats.org/officeDocument/2006/relationships/hyperlink" Target="http://refhub.elsevier.com/S0079-6700(20)30035-6/sbref0560" TargetMode="External"/><Relationship Id="rId3338" Type="http://schemas.openxmlformats.org/officeDocument/2006/relationships/hyperlink" Target="http://refhub.elsevier.com/S0079-6700(20)30035-6/sbref0810" TargetMode="External"/><Relationship Id="rId3752" Type="http://schemas.openxmlformats.org/officeDocument/2006/relationships/hyperlink" Target="http://refhub.elsevier.com/S0079-6700(20)30035-6/sbref0910" TargetMode="External"/><Relationship Id="rId259" Type="http://schemas.openxmlformats.org/officeDocument/2006/relationships/hyperlink" Target="http://refhub.elsevier.com/S0079-6700(20)30035-6/sbref0080" TargetMode="External"/><Relationship Id="rId673" Type="http://schemas.openxmlformats.org/officeDocument/2006/relationships/hyperlink" Target="http://refhub.elsevier.com/S0079-6700(20)30035-6/sbref0200" TargetMode="External"/><Relationship Id="rId2354" Type="http://schemas.openxmlformats.org/officeDocument/2006/relationships/hyperlink" Target="http://refhub.elsevier.com/S0079-6700(20)30035-6/sbref0570" TargetMode="External"/><Relationship Id="rId3405" Type="http://schemas.openxmlformats.org/officeDocument/2006/relationships/hyperlink" Target="http://refhub.elsevier.com/S0079-6700(20)30035-6/sbref0825" TargetMode="External"/><Relationship Id="rId4803" Type="http://schemas.openxmlformats.org/officeDocument/2006/relationships/hyperlink" Target="http://refhub.elsevier.com/S0079-6700(20)30035-6/sbref1160" TargetMode="External"/><Relationship Id="rId326" Type="http://schemas.openxmlformats.org/officeDocument/2006/relationships/hyperlink" Target="http://refhub.elsevier.com/S0079-6700(20)30035-6/sbref0105" TargetMode="External"/><Relationship Id="rId1370" Type="http://schemas.openxmlformats.org/officeDocument/2006/relationships/hyperlink" Target="http://refhub.elsevier.com/S0079-6700(20)30035-6/sbref0360" TargetMode="External"/><Relationship Id="rId2007" Type="http://schemas.openxmlformats.org/officeDocument/2006/relationships/hyperlink" Target="http://refhub.elsevier.com/S0079-6700(20)30035-6/sbref0495" TargetMode="External"/><Relationship Id="rId740" Type="http://schemas.openxmlformats.org/officeDocument/2006/relationships/hyperlink" Target="http://refhub.elsevier.com/S0079-6700(20)30035-6/sbref0220" TargetMode="External"/><Relationship Id="rId1023" Type="http://schemas.openxmlformats.org/officeDocument/2006/relationships/hyperlink" Target="http://refhub.elsevier.com/S0079-6700(20)30035-6/sbref0290" TargetMode="External"/><Relationship Id="rId2421" Type="http://schemas.openxmlformats.org/officeDocument/2006/relationships/hyperlink" Target="http://refhub.elsevier.com/S0079-6700(20)30035-6/sbref0585" TargetMode="External"/><Relationship Id="rId4179" Type="http://schemas.openxmlformats.org/officeDocument/2006/relationships/hyperlink" Target="http://refhub.elsevier.com/S0079-6700(20)30035-6/sbref1000" TargetMode="External"/><Relationship Id="rId5577" Type="http://schemas.openxmlformats.org/officeDocument/2006/relationships/hyperlink" Target="http://refhub.elsevier.com/S0079-6700(20)30035-6/sbref1330" TargetMode="External"/><Relationship Id="rId4593" Type="http://schemas.openxmlformats.org/officeDocument/2006/relationships/hyperlink" Target="http://refhub.elsevier.com/S0079-6700(20)30035-6/sbref1105" TargetMode="External"/><Relationship Id="rId5644" Type="http://schemas.openxmlformats.org/officeDocument/2006/relationships/hyperlink" Target="http://refhub.elsevier.com/S0079-6700(20)30035-6/sbref1345" TargetMode="External"/><Relationship Id="rId3195" Type="http://schemas.openxmlformats.org/officeDocument/2006/relationships/hyperlink" Target="http://refhub.elsevier.com/S0079-6700(20)30035-6/sbref0770" TargetMode="External"/><Relationship Id="rId4246" Type="http://schemas.openxmlformats.org/officeDocument/2006/relationships/hyperlink" Target="http://refhub.elsevier.com/S0079-6700(20)30035-6/sbref1020" TargetMode="External"/><Relationship Id="rId4660" Type="http://schemas.openxmlformats.org/officeDocument/2006/relationships/hyperlink" Target="http://dx.doi.org/10.1021/acs.macromol.0c00457" TargetMode="External"/><Relationship Id="rId5711" Type="http://schemas.openxmlformats.org/officeDocument/2006/relationships/hyperlink" Target="http://refhub.elsevier.com/S0079-6700(20)30035-6/sbref1360" TargetMode="External"/><Relationship Id="rId3262" Type="http://schemas.openxmlformats.org/officeDocument/2006/relationships/hyperlink" Target="http://refhub.elsevier.com/S0079-6700(20)30035-6/sbref0790" TargetMode="External"/><Relationship Id="rId4313" Type="http://schemas.openxmlformats.org/officeDocument/2006/relationships/hyperlink" Target="http://refhub.elsevier.com/S0079-6700(20)30035-6/sbref1035" TargetMode="External"/><Relationship Id="rId183" Type="http://schemas.openxmlformats.org/officeDocument/2006/relationships/hyperlink" Target="http://refhub.elsevier.com/S0079-6700(20)30035-6/sbref0055" TargetMode="External"/><Relationship Id="rId1907" Type="http://schemas.openxmlformats.org/officeDocument/2006/relationships/hyperlink" Target="http://refhub.elsevier.com/S0079-6700(20)30035-6/sbref0465" TargetMode="External"/><Relationship Id="rId250" Type="http://schemas.openxmlformats.org/officeDocument/2006/relationships/hyperlink" Target="http://refhub.elsevier.com/S0079-6700(20)30035-6/sbref0075" TargetMode="External"/><Relationship Id="rId5087" Type="http://schemas.openxmlformats.org/officeDocument/2006/relationships/hyperlink" Target="http://refhub.elsevier.com/S0079-6700(20)30035-6/sbref1225" TargetMode="External"/><Relationship Id="rId5154" Type="http://schemas.openxmlformats.org/officeDocument/2006/relationships/hyperlink" Target="http://refhub.elsevier.com/S0079-6700(20)30035-6/sbref1235" TargetMode="External"/><Relationship Id="rId1697" Type="http://schemas.openxmlformats.org/officeDocument/2006/relationships/hyperlink" Target="http://refhub.elsevier.com/S0079-6700(20)30035-6/sbref0425" TargetMode="External"/><Relationship Id="rId2748" Type="http://schemas.openxmlformats.org/officeDocument/2006/relationships/hyperlink" Target="http://refhub.elsevier.com/S0079-6700(20)30035-6/sbref0655" TargetMode="External"/><Relationship Id="rId1764" Type="http://schemas.openxmlformats.org/officeDocument/2006/relationships/hyperlink" Target="http://refhub.elsevier.com/S0079-6700(20)30035-6/sbref0440" TargetMode="External"/><Relationship Id="rId2815" Type="http://schemas.openxmlformats.org/officeDocument/2006/relationships/hyperlink" Target="http://refhub.elsevier.com/S0079-6700(20)30035-6/sbref0670" TargetMode="External"/><Relationship Id="rId4170" Type="http://schemas.openxmlformats.org/officeDocument/2006/relationships/hyperlink" Target="http://refhub.elsevier.com/S0079-6700(20)30035-6/sbref1000" TargetMode="External"/><Relationship Id="rId5221" Type="http://schemas.openxmlformats.org/officeDocument/2006/relationships/hyperlink" Target="http://refhub.elsevier.com/S0079-6700(20)30035-6/sbref1255" TargetMode="External"/><Relationship Id="rId56" Type="http://schemas.openxmlformats.org/officeDocument/2006/relationships/hyperlink" Target="http://refhub.elsevier.com/S0079-6700(20)30035-6/sbref0010" TargetMode="External"/><Relationship Id="rId1417" Type="http://schemas.openxmlformats.org/officeDocument/2006/relationships/hyperlink" Target="http://refhub.elsevier.com/S0079-6700(20)30035-6/sbref0370" TargetMode="External"/><Relationship Id="rId1831" Type="http://schemas.openxmlformats.org/officeDocument/2006/relationships/hyperlink" Target="http://refhub.elsevier.com/S0079-6700(20)30035-6/sbref0455" TargetMode="External"/><Relationship Id="rId4987" Type="http://schemas.openxmlformats.org/officeDocument/2006/relationships/hyperlink" Target="http://refhub.elsevier.com/S0079-6700(20)30035-6/sbref1205" TargetMode="External"/><Relationship Id="rId3589" Type="http://schemas.openxmlformats.org/officeDocument/2006/relationships/hyperlink" Target="http://refhub.elsevier.com/S0079-6700(20)30035-6/sbref0875" TargetMode="External"/><Relationship Id="rId577" Type="http://schemas.openxmlformats.org/officeDocument/2006/relationships/hyperlink" Target="http://refhub.elsevier.com/S0079-6700(20)30035-6/sbref0180" TargetMode="External"/><Relationship Id="rId2258" Type="http://schemas.openxmlformats.org/officeDocument/2006/relationships/hyperlink" Target="http://refhub.elsevier.com/S0079-6700(20)30035-6/sbref0555" TargetMode="External"/><Relationship Id="rId3656" Type="http://schemas.openxmlformats.org/officeDocument/2006/relationships/hyperlink" Target="http://refhub.elsevier.com/S0079-6700(20)30035-6/sbref0890" TargetMode="External"/><Relationship Id="rId4707" Type="http://schemas.openxmlformats.org/officeDocument/2006/relationships/hyperlink" Target="http://refhub.elsevier.com/S0079-6700(20)30035-6/sbref1135" TargetMode="External"/><Relationship Id="rId991" Type="http://schemas.openxmlformats.org/officeDocument/2006/relationships/hyperlink" Target="http://refhub.elsevier.com/S0079-6700(20)30035-6/sbref0275" TargetMode="External"/><Relationship Id="rId2672" Type="http://schemas.openxmlformats.org/officeDocument/2006/relationships/hyperlink" Target="http://refhub.elsevier.com/S0079-6700(20)30035-6/sbref0640" TargetMode="External"/><Relationship Id="rId3309" Type="http://schemas.openxmlformats.org/officeDocument/2006/relationships/hyperlink" Target="http://refhub.elsevier.com/S0079-6700(20)30035-6/sbref0805" TargetMode="External"/><Relationship Id="rId3723" Type="http://schemas.openxmlformats.org/officeDocument/2006/relationships/hyperlink" Target="http://refhub.elsevier.com/S0079-6700(20)30035-6/sbref0905" TargetMode="External"/><Relationship Id="rId644" Type="http://schemas.openxmlformats.org/officeDocument/2006/relationships/hyperlink" Target="http://refhub.elsevier.com/S0079-6700(20)30035-6/sbref0195" TargetMode="External"/><Relationship Id="rId1274" Type="http://schemas.openxmlformats.org/officeDocument/2006/relationships/hyperlink" Target="http://refhub.elsevier.com/S0079-6700(20)30035-6/sbref0345" TargetMode="External"/><Relationship Id="rId2325" Type="http://schemas.openxmlformats.org/officeDocument/2006/relationships/hyperlink" Target="http://refhub.elsevier.com/S0079-6700(20)30035-6/sbref0565" TargetMode="External"/><Relationship Id="rId711" Type="http://schemas.openxmlformats.org/officeDocument/2006/relationships/hyperlink" Target="http://refhub.elsevier.com/S0079-6700(20)30035-6/sbref0210" TargetMode="External"/><Relationship Id="rId1341" Type="http://schemas.openxmlformats.org/officeDocument/2006/relationships/hyperlink" Target="http://refhub.elsevier.com/S0079-6700(20)30035-6/sbref0355" TargetMode="External"/><Relationship Id="rId4497" Type="http://schemas.openxmlformats.org/officeDocument/2006/relationships/hyperlink" Target="http://refhub.elsevier.com/S0079-6700(20)30035-6/sbref1075" TargetMode="External"/><Relationship Id="rId5548" Type="http://schemas.openxmlformats.org/officeDocument/2006/relationships/hyperlink" Target="http://refhub.elsevier.com/S0079-6700(20)30035-6/sbref1325" TargetMode="External"/><Relationship Id="rId3099" Type="http://schemas.openxmlformats.org/officeDocument/2006/relationships/hyperlink" Target="http://refhub.elsevier.com/S0079-6700(20)30035-6/sbref0745" TargetMode="External"/><Relationship Id="rId4564" Type="http://schemas.openxmlformats.org/officeDocument/2006/relationships/hyperlink" Target="http://refhub.elsevier.com/S0079-6700(20)30035-6/sbref1095" TargetMode="External"/><Relationship Id="rId5615" Type="http://schemas.openxmlformats.org/officeDocument/2006/relationships/hyperlink" Target="http://refhub.elsevier.com/S0079-6700(20)30035-6/sbref1340" TargetMode="External"/><Relationship Id="rId3166" Type="http://schemas.openxmlformats.org/officeDocument/2006/relationships/hyperlink" Target="http://refhub.elsevier.com/S0079-6700(20)30035-6/sbref0760" TargetMode="External"/><Relationship Id="rId3580" Type="http://schemas.openxmlformats.org/officeDocument/2006/relationships/hyperlink" Target="http://refhub.elsevier.com/S0079-6700(20)30035-6/sbref0870" TargetMode="External"/><Relationship Id="rId4217" Type="http://schemas.openxmlformats.org/officeDocument/2006/relationships/hyperlink" Target="http://refhub.elsevier.com/S0079-6700(20)30035-6/sbref1010" TargetMode="External"/><Relationship Id="rId2182" Type="http://schemas.openxmlformats.org/officeDocument/2006/relationships/hyperlink" Target="http://refhub.elsevier.com/S0079-6700(20)30035-6/sbref0540" TargetMode="External"/><Relationship Id="rId3233" Type="http://schemas.openxmlformats.org/officeDocument/2006/relationships/hyperlink" Target="http://refhub.elsevier.com/S0079-6700(20)30035-6/sbref0780" TargetMode="External"/><Relationship Id="rId4631" Type="http://schemas.openxmlformats.org/officeDocument/2006/relationships/hyperlink" Target="http://refhub.elsevier.com/S0079-6700(20)30035-6/sbref1115" TargetMode="External"/><Relationship Id="rId154" Type="http://schemas.openxmlformats.org/officeDocument/2006/relationships/hyperlink" Target="http://refhub.elsevier.com/S0079-6700(20)30035-6/sbref0040" TargetMode="External"/><Relationship Id="rId2999" Type="http://schemas.openxmlformats.org/officeDocument/2006/relationships/hyperlink" Target="http://refhub.elsevier.com/S0079-6700(20)30035-6/sbref0720" TargetMode="External"/><Relationship Id="rId3300" Type="http://schemas.openxmlformats.org/officeDocument/2006/relationships/hyperlink" Target="http://refhub.elsevier.com/S0079-6700(20)30035-6/sbref0800" TargetMode="External"/><Relationship Id="rId221" Type="http://schemas.openxmlformats.org/officeDocument/2006/relationships/hyperlink" Target="http://refhub.elsevier.com/S0079-6700(20)30035-6/sbref0070" TargetMode="External"/><Relationship Id="rId5058" Type="http://schemas.openxmlformats.org/officeDocument/2006/relationships/hyperlink" Target="http://refhub.elsevier.com/S0079-6700(20)30035-6/sbref1220" TargetMode="External"/><Relationship Id="rId5472" Type="http://schemas.openxmlformats.org/officeDocument/2006/relationships/hyperlink" Target="http://refhub.elsevier.com/S0079-6700(20)30035-6/sbref1305" TargetMode="External"/><Relationship Id="rId1668" Type="http://schemas.openxmlformats.org/officeDocument/2006/relationships/hyperlink" Target="http://refhub.elsevier.com/S0079-6700(20)30035-6/sbref0415" TargetMode="External"/><Relationship Id="rId2719" Type="http://schemas.openxmlformats.org/officeDocument/2006/relationships/hyperlink" Target="http://refhub.elsevier.com/S0079-6700(20)30035-6/sbref0650" TargetMode="External"/><Relationship Id="rId4074" Type="http://schemas.openxmlformats.org/officeDocument/2006/relationships/hyperlink" Target="http://refhub.elsevier.com/S0079-6700(20)30035-6/sbref0980" TargetMode="External"/><Relationship Id="rId5125" Type="http://schemas.openxmlformats.org/officeDocument/2006/relationships/hyperlink" Target="http://refhub.elsevier.com/S0079-6700(20)30035-6/sbref1235" TargetMode="External"/><Relationship Id="rId3090" Type="http://schemas.openxmlformats.org/officeDocument/2006/relationships/hyperlink" Target="http://refhub.elsevier.com/S0079-6700(20)30035-6/sbref0740" TargetMode="External"/><Relationship Id="rId4141" Type="http://schemas.openxmlformats.org/officeDocument/2006/relationships/hyperlink" Target="http://refhub.elsevier.com/S0079-6700(20)30035-6/sbref0995" TargetMode="External"/><Relationship Id="rId1735" Type="http://schemas.openxmlformats.org/officeDocument/2006/relationships/hyperlink" Target="http://refhub.elsevier.com/S0079-6700(20)30035-6/sbref0435" TargetMode="External"/><Relationship Id="rId27" Type="http://schemas.openxmlformats.org/officeDocument/2006/relationships/image" Target="media/image11.jpeg"/><Relationship Id="rId1802" Type="http://schemas.openxmlformats.org/officeDocument/2006/relationships/hyperlink" Target="http://refhub.elsevier.com/S0079-6700(20)30035-6/sbref0450" TargetMode="External"/><Relationship Id="rId4958" Type="http://schemas.openxmlformats.org/officeDocument/2006/relationships/hyperlink" Target="http://refhub.elsevier.com/S0079-6700(20)30035-6/sbref1195" TargetMode="External"/><Relationship Id="rId3974" Type="http://schemas.openxmlformats.org/officeDocument/2006/relationships/hyperlink" Target="http://refhub.elsevier.com/S0079-6700(20)30035-6/sbref0955" TargetMode="External"/><Relationship Id="rId895" Type="http://schemas.openxmlformats.org/officeDocument/2006/relationships/hyperlink" Target="http://refhub.elsevier.com/S0079-6700(20)30035-6/sbref0250" TargetMode="External"/><Relationship Id="rId2576" Type="http://schemas.openxmlformats.org/officeDocument/2006/relationships/hyperlink" Target="http://refhub.elsevier.com/S0079-6700(20)30035-6/sbref0620" TargetMode="External"/><Relationship Id="rId2990" Type="http://schemas.openxmlformats.org/officeDocument/2006/relationships/hyperlink" Target="http://refhub.elsevier.com/S0079-6700(20)30035-6/sbref0715" TargetMode="External"/><Relationship Id="rId3627" Type="http://schemas.openxmlformats.org/officeDocument/2006/relationships/hyperlink" Target="http://refhub.elsevier.com/S0079-6700(20)30035-6/sbref0885" TargetMode="External"/><Relationship Id="rId548" Type="http://schemas.openxmlformats.org/officeDocument/2006/relationships/hyperlink" Target="http://refhub.elsevier.com/S0079-6700(20)30035-6/sbref0170" TargetMode="External"/><Relationship Id="rId962" Type="http://schemas.openxmlformats.org/officeDocument/2006/relationships/hyperlink" Target="http://refhub.elsevier.com/S0079-6700(20)30035-6/sbref0270" TargetMode="External"/><Relationship Id="rId1178" Type="http://schemas.openxmlformats.org/officeDocument/2006/relationships/hyperlink" Target="http://refhub.elsevier.com/S0079-6700(20)30035-6/sbref0325" TargetMode="External"/><Relationship Id="rId1592" Type="http://schemas.openxmlformats.org/officeDocument/2006/relationships/hyperlink" Target="http://refhub.elsevier.com/S0079-6700(20)30035-6/sbref0405" TargetMode="External"/><Relationship Id="rId2229" Type="http://schemas.openxmlformats.org/officeDocument/2006/relationships/hyperlink" Target="http://refhub.elsevier.com/S0079-6700(20)30035-6/sbref0550" TargetMode="External"/><Relationship Id="rId2643" Type="http://schemas.openxmlformats.org/officeDocument/2006/relationships/hyperlink" Target="http://refhub.elsevier.com/S0079-6700(20)30035-6/sbref0635" TargetMode="External"/><Relationship Id="rId5799" Type="http://schemas.openxmlformats.org/officeDocument/2006/relationships/hyperlink" Target="http://refhub.elsevier.com/S0079-6700(20)30035-6/sbref1375" TargetMode="External"/><Relationship Id="rId615" Type="http://schemas.openxmlformats.org/officeDocument/2006/relationships/hyperlink" Target="http://refhub.elsevier.com/S0079-6700(20)30035-6/sbref0190" TargetMode="External"/><Relationship Id="rId1245" Type="http://schemas.openxmlformats.org/officeDocument/2006/relationships/hyperlink" Target="http://refhub.elsevier.com/S0079-6700(20)30035-6/sbref0340" TargetMode="External"/><Relationship Id="rId1312" Type="http://schemas.openxmlformats.org/officeDocument/2006/relationships/hyperlink" Target="http://refhub.elsevier.com/S0079-6700(20)30035-6/sbref0350" TargetMode="External"/><Relationship Id="rId2710" Type="http://schemas.openxmlformats.org/officeDocument/2006/relationships/hyperlink" Target="http://refhub.elsevier.com/S0079-6700(20)30035-6/sbref0650" TargetMode="External"/><Relationship Id="rId4468" Type="http://schemas.openxmlformats.org/officeDocument/2006/relationships/hyperlink" Target="http://refhub.elsevier.com/S0079-6700(20)30035-6/sbref1070" TargetMode="External"/><Relationship Id="rId4882" Type="http://schemas.openxmlformats.org/officeDocument/2006/relationships/hyperlink" Target="http://refhub.elsevier.com/S0079-6700(20)30035-6/sbref1180" TargetMode="External"/><Relationship Id="rId5519" Type="http://schemas.openxmlformats.org/officeDocument/2006/relationships/hyperlink" Target="http://refhub.elsevier.com/S0079-6700(20)30035-6/sbref1320" TargetMode="External"/><Relationship Id="rId2086" Type="http://schemas.openxmlformats.org/officeDocument/2006/relationships/hyperlink" Target="http://refhub.elsevier.com/S0079-6700(20)30035-6/sbref0515" TargetMode="External"/><Relationship Id="rId3484" Type="http://schemas.openxmlformats.org/officeDocument/2006/relationships/hyperlink" Target="http://refhub.elsevier.com/S0079-6700(20)30035-6/sbref0845" TargetMode="External"/><Relationship Id="rId4535" Type="http://schemas.openxmlformats.org/officeDocument/2006/relationships/hyperlink" Target="http://refhub.elsevier.com/S0079-6700(20)30035-6/sbref1085" TargetMode="External"/><Relationship Id="rId3137" Type="http://schemas.openxmlformats.org/officeDocument/2006/relationships/hyperlink" Target="http://refhub.elsevier.com/S0079-6700(20)30035-6/sbref0755" TargetMode="External"/><Relationship Id="rId3551" Type="http://schemas.openxmlformats.org/officeDocument/2006/relationships/hyperlink" Target="http://refhub.elsevier.com/S0079-6700(20)30035-6/sbref0860" TargetMode="External"/><Relationship Id="rId4602" Type="http://schemas.openxmlformats.org/officeDocument/2006/relationships/hyperlink" Target="http://refhub.elsevier.com/S0079-6700(20)30035-6/sbref1105" TargetMode="External"/><Relationship Id="rId472" Type="http://schemas.openxmlformats.org/officeDocument/2006/relationships/hyperlink" Target="http://refhub.elsevier.com/S0079-6700(20)30035-6/sbref0150" TargetMode="External"/><Relationship Id="rId2153" Type="http://schemas.openxmlformats.org/officeDocument/2006/relationships/hyperlink" Target="http://refhub.elsevier.com/S0079-6700(20)30035-6/sbref0530" TargetMode="External"/><Relationship Id="rId3204" Type="http://schemas.openxmlformats.org/officeDocument/2006/relationships/hyperlink" Target="http://refhub.elsevier.com/S0079-6700(20)30035-6/sbref0770" TargetMode="External"/><Relationship Id="rId125" Type="http://schemas.openxmlformats.org/officeDocument/2006/relationships/hyperlink" Target="http://refhub.elsevier.com/S0079-6700(20)30035-6/sbref0030" TargetMode="External"/><Relationship Id="rId2220" Type="http://schemas.openxmlformats.org/officeDocument/2006/relationships/hyperlink" Target="http://refhub.elsevier.com/S0079-6700(20)30035-6/sbref0545" TargetMode="External"/><Relationship Id="rId5376" Type="http://schemas.openxmlformats.org/officeDocument/2006/relationships/hyperlink" Target="http://refhub.elsevier.com/S0079-6700(20)30035-6/sbref1290" TargetMode="External"/><Relationship Id="rId5790" Type="http://schemas.openxmlformats.org/officeDocument/2006/relationships/hyperlink" Target="http://refhub.elsevier.com/S0079-6700(20)30035-6/sbref1375" TargetMode="External"/><Relationship Id="rId4392" Type="http://schemas.openxmlformats.org/officeDocument/2006/relationships/hyperlink" Target="http://refhub.elsevier.com/S0079-6700(20)30035-6/sbref1045" TargetMode="External"/><Relationship Id="rId5029" Type="http://schemas.openxmlformats.org/officeDocument/2006/relationships/hyperlink" Target="http://refhub.elsevier.com/S0079-6700(20)30035-6/sbref1215" TargetMode="External"/><Relationship Id="rId5443" Type="http://schemas.openxmlformats.org/officeDocument/2006/relationships/hyperlink" Target="http://refhub.elsevier.com/S0079-6700(20)30035-6/sbref1300" TargetMode="External"/><Relationship Id="rId1986" Type="http://schemas.openxmlformats.org/officeDocument/2006/relationships/hyperlink" Target="http://refhub.elsevier.com/S0079-6700(20)30035-6/sbref0490" TargetMode="External"/><Relationship Id="rId4045" Type="http://schemas.openxmlformats.org/officeDocument/2006/relationships/hyperlink" Target="http://refhub.elsevier.com/S0079-6700(20)30035-6/sbref0970" TargetMode="External"/><Relationship Id="rId1639" Type="http://schemas.openxmlformats.org/officeDocument/2006/relationships/hyperlink" Target="http://refhub.elsevier.com/S0079-6700(20)30035-6/sbref0415" TargetMode="External"/><Relationship Id="rId3061" Type="http://schemas.openxmlformats.org/officeDocument/2006/relationships/hyperlink" Target="http://refhub.elsevier.com/S0079-6700(20)30035-6/sbref0735" TargetMode="External"/><Relationship Id="rId5510" Type="http://schemas.openxmlformats.org/officeDocument/2006/relationships/hyperlink" Target="http://refhub.elsevier.com/S0079-6700(20)30035-6/sbref1315" TargetMode="External"/><Relationship Id="rId1706" Type="http://schemas.openxmlformats.org/officeDocument/2006/relationships/hyperlink" Target="http://refhub.elsevier.com/S0079-6700(20)30035-6/sbref0425" TargetMode="External"/><Relationship Id="rId4112" Type="http://schemas.openxmlformats.org/officeDocument/2006/relationships/hyperlink" Target="http://refhub.elsevier.com/S0079-6700(20)30035-6/sbref0985" TargetMode="External"/><Relationship Id="rId3878" Type="http://schemas.openxmlformats.org/officeDocument/2006/relationships/hyperlink" Target="http://refhub.elsevier.com/S0079-6700(20)30035-6/sbref0940" TargetMode="External"/><Relationship Id="rId4929" Type="http://schemas.openxmlformats.org/officeDocument/2006/relationships/hyperlink" Target="http://refhub.elsevier.com/S0079-6700(20)30035-6/sbref1190" TargetMode="External"/><Relationship Id="rId799" Type="http://schemas.openxmlformats.org/officeDocument/2006/relationships/hyperlink" Target="http://refhub.elsevier.com/S0079-6700(20)30035-6/sbref0230" TargetMode="External"/><Relationship Id="rId2894" Type="http://schemas.openxmlformats.org/officeDocument/2006/relationships/hyperlink" Target="http://refhub.elsevier.com/S0079-6700(20)30035-6/sbref0690" TargetMode="External"/><Relationship Id="rId866" Type="http://schemas.openxmlformats.org/officeDocument/2006/relationships/hyperlink" Target="http://refhub.elsevier.com/S0079-6700(20)30035-6/sbref0245" TargetMode="External"/><Relationship Id="rId1496" Type="http://schemas.openxmlformats.org/officeDocument/2006/relationships/hyperlink" Target="http://refhub.elsevier.com/S0079-6700(20)30035-6/sbref0385" TargetMode="External"/><Relationship Id="rId2547" Type="http://schemas.openxmlformats.org/officeDocument/2006/relationships/hyperlink" Target="http://refhub.elsevier.com/S0079-6700(20)30035-6/sbref0615" TargetMode="External"/><Relationship Id="rId3945" Type="http://schemas.openxmlformats.org/officeDocument/2006/relationships/hyperlink" Target="http://refhub.elsevier.com/S0079-6700(20)30035-6/sbref0950" TargetMode="External"/><Relationship Id="rId519" Type="http://schemas.openxmlformats.org/officeDocument/2006/relationships/hyperlink" Target="http://refhub.elsevier.com/S0079-6700(20)30035-6/sbref0160" TargetMode="External"/><Relationship Id="rId1149" Type="http://schemas.openxmlformats.org/officeDocument/2006/relationships/hyperlink" Target="http://refhub.elsevier.com/S0079-6700(20)30035-6/sbref0315" TargetMode="External"/><Relationship Id="rId2961" Type="http://schemas.openxmlformats.org/officeDocument/2006/relationships/hyperlink" Target="http://refhub.elsevier.com/S0079-6700(20)30035-6/sbref0705" TargetMode="External"/><Relationship Id="rId5020" Type="http://schemas.openxmlformats.org/officeDocument/2006/relationships/hyperlink" Target="http://refhub.elsevier.com/S0079-6700(20)30035-6/sbref1210" TargetMode="External"/><Relationship Id="rId933" Type="http://schemas.openxmlformats.org/officeDocument/2006/relationships/hyperlink" Target="http://refhub.elsevier.com/S0079-6700(20)30035-6/sbref0260" TargetMode="External"/><Relationship Id="rId1563" Type="http://schemas.openxmlformats.org/officeDocument/2006/relationships/hyperlink" Target="http://refhub.elsevier.com/S0079-6700(20)30035-6/sbref0400" TargetMode="External"/><Relationship Id="rId2614" Type="http://schemas.openxmlformats.org/officeDocument/2006/relationships/hyperlink" Target="http://refhub.elsevier.com/S0079-6700(20)30035-6/sbref0625" TargetMode="External"/><Relationship Id="rId1216" Type="http://schemas.openxmlformats.org/officeDocument/2006/relationships/hyperlink" Target="http://refhub.elsevier.com/S0079-6700(20)30035-6/sbref0330" TargetMode="External"/><Relationship Id="rId1630" Type="http://schemas.openxmlformats.org/officeDocument/2006/relationships/hyperlink" Target="http://refhub.elsevier.com/S0079-6700(20)30035-6/sbref0410" TargetMode="External"/><Relationship Id="rId4786" Type="http://schemas.openxmlformats.org/officeDocument/2006/relationships/hyperlink" Target="http://refhub.elsevier.com/S0079-6700(20)30035-6/sbref1155" TargetMode="External"/><Relationship Id="rId3388" Type="http://schemas.openxmlformats.org/officeDocument/2006/relationships/hyperlink" Target="http://refhub.elsevier.com/S0079-6700(20)30035-6/sbref0825" TargetMode="External"/><Relationship Id="rId4439" Type="http://schemas.openxmlformats.org/officeDocument/2006/relationships/hyperlink" Target="http://refhub.elsevier.com/S0079-6700(20)30035-6/sbref1060" TargetMode="External"/><Relationship Id="rId4853" Type="http://schemas.openxmlformats.org/officeDocument/2006/relationships/hyperlink" Target="http://refhub.elsevier.com/S0079-6700(20)30035-6/sbref1175" TargetMode="External"/><Relationship Id="rId3455" Type="http://schemas.openxmlformats.org/officeDocument/2006/relationships/hyperlink" Target="http://refhub.elsevier.com/S0079-6700(20)30035-6/sbref0840" TargetMode="External"/><Relationship Id="rId4506" Type="http://schemas.openxmlformats.org/officeDocument/2006/relationships/hyperlink" Target="http://refhub.elsevier.com/S0079-6700(20)30035-6/sbref1080" TargetMode="External"/><Relationship Id="rId376" Type="http://schemas.openxmlformats.org/officeDocument/2006/relationships/hyperlink" Target="http://refhub.elsevier.com/S0079-6700(20)30035-6/sbref0120" TargetMode="External"/><Relationship Id="rId790" Type="http://schemas.openxmlformats.org/officeDocument/2006/relationships/hyperlink" Target="http://refhub.elsevier.com/S0079-6700(20)30035-6/sbref0230" TargetMode="External"/><Relationship Id="rId2057" Type="http://schemas.openxmlformats.org/officeDocument/2006/relationships/hyperlink" Target="http://refhub.elsevier.com/S0079-6700(20)30035-6/sbref0510" TargetMode="External"/><Relationship Id="rId2471" Type="http://schemas.openxmlformats.org/officeDocument/2006/relationships/hyperlink" Target="http://refhub.elsevier.com/S0079-6700(20)30035-6/sbref0595" TargetMode="External"/><Relationship Id="rId3108" Type="http://schemas.openxmlformats.org/officeDocument/2006/relationships/hyperlink" Target="http://refhub.elsevier.com/S0079-6700(20)30035-6/sbref0745" TargetMode="External"/><Relationship Id="rId3522" Type="http://schemas.openxmlformats.org/officeDocument/2006/relationships/hyperlink" Target="http://refhub.elsevier.com/S0079-6700(20)30035-6/sbref0855" TargetMode="External"/><Relationship Id="rId4920" Type="http://schemas.openxmlformats.org/officeDocument/2006/relationships/hyperlink" Target="http://refhub.elsevier.com/S0079-6700(20)30035-6/sbref1185" TargetMode="External"/><Relationship Id="rId443" Type="http://schemas.openxmlformats.org/officeDocument/2006/relationships/hyperlink" Target="http://refhub.elsevier.com/S0079-6700(20)30035-6/sbref0145" TargetMode="External"/><Relationship Id="rId1073" Type="http://schemas.openxmlformats.org/officeDocument/2006/relationships/hyperlink" Target="http://refhub.elsevier.com/S0079-6700(20)30035-6/sbref0300" TargetMode="External"/><Relationship Id="rId2124" Type="http://schemas.openxmlformats.org/officeDocument/2006/relationships/hyperlink" Target="http://refhub.elsevier.com/S0079-6700(20)30035-6/sbref0520" TargetMode="External"/><Relationship Id="rId1140" Type="http://schemas.openxmlformats.org/officeDocument/2006/relationships/hyperlink" Target="http://refhub.elsevier.com/S0079-6700(20)30035-6/sbref0315" TargetMode="External"/><Relationship Id="rId4296" Type="http://schemas.openxmlformats.org/officeDocument/2006/relationships/hyperlink" Target="http://refhub.elsevier.com/S0079-6700(20)30035-6/sbref1030" TargetMode="External"/><Relationship Id="rId5694" Type="http://schemas.openxmlformats.org/officeDocument/2006/relationships/hyperlink" Target="http://refhub.elsevier.com/S0079-6700(20)30035-6/sbref1360" TargetMode="External"/><Relationship Id="rId510" Type="http://schemas.openxmlformats.org/officeDocument/2006/relationships/hyperlink" Target="http://refhub.elsevier.com/S0079-6700(20)30035-6/sbref0160" TargetMode="External"/><Relationship Id="rId5347" Type="http://schemas.openxmlformats.org/officeDocument/2006/relationships/hyperlink" Target="http://refhub.elsevier.com/S0079-6700(20)30035-6/sbref1280" TargetMode="External"/><Relationship Id="rId5761" Type="http://schemas.openxmlformats.org/officeDocument/2006/relationships/hyperlink" Target="http://refhub.elsevier.com/S0079-6700(20)30035-6/sbref1370" TargetMode="External"/><Relationship Id="rId1957" Type="http://schemas.openxmlformats.org/officeDocument/2006/relationships/hyperlink" Target="http://refhub.elsevier.com/S0079-6700(20)30035-6/sbref0480" TargetMode="External"/><Relationship Id="rId4363" Type="http://schemas.openxmlformats.org/officeDocument/2006/relationships/hyperlink" Target="http://refhub.elsevier.com/S0079-6700(20)30035-6/sbref1040" TargetMode="External"/><Relationship Id="rId5414" Type="http://schemas.openxmlformats.org/officeDocument/2006/relationships/hyperlink" Target="http://refhub.elsevier.com/S0079-6700(20)30035-6/sbref1295" TargetMode="External"/><Relationship Id="rId4016" Type="http://schemas.openxmlformats.org/officeDocument/2006/relationships/hyperlink" Target="http://refhub.elsevier.com/S0079-6700(20)30035-6/sbref0965" TargetMode="External"/><Relationship Id="rId4430" Type="http://schemas.openxmlformats.org/officeDocument/2006/relationships/hyperlink" Target="http://refhub.elsevier.com/S0079-6700(20)30035-6/sbref1060" TargetMode="External"/><Relationship Id="rId3032" Type="http://schemas.openxmlformats.org/officeDocument/2006/relationships/hyperlink" Target="http://refhub.elsevier.com/S0079-6700(20)30035-6/sbref0725" TargetMode="External"/><Relationship Id="rId2798" Type="http://schemas.openxmlformats.org/officeDocument/2006/relationships/hyperlink" Target="http://refhub.elsevier.com/S0079-6700(20)30035-6/sbref0665" TargetMode="External"/><Relationship Id="rId3849" Type="http://schemas.openxmlformats.org/officeDocument/2006/relationships/hyperlink" Target="http://refhub.elsevier.com/S0079-6700(20)30035-6/sbref0930" TargetMode="External"/><Relationship Id="rId5271" Type="http://schemas.openxmlformats.org/officeDocument/2006/relationships/hyperlink" Target="http://refhub.elsevier.com/S0079-6700(20)30035-6/sbref1265" TargetMode="External"/><Relationship Id="rId2865" Type="http://schemas.openxmlformats.org/officeDocument/2006/relationships/hyperlink" Target="http://refhub.elsevier.com/S0079-6700(20)30035-6/sbref0680" TargetMode="External"/><Relationship Id="rId3916" Type="http://schemas.openxmlformats.org/officeDocument/2006/relationships/hyperlink" Target="http://refhub.elsevier.com/S0079-6700(20)30035-6/sbref0945" TargetMode="External"/><Relationship Id="rId837" Type="http://schemas.openxmlformats.org/officeDocument/2006/relationships/hyperlink" Target="http://refhub.elsevier.com/S0079-6700(20)30035-6/sbref0240" TargetMode="External"/><Relationship Id="rId1467" Type="http://schemas.openxmlformats.org/officeDocument/2006/relationships/hyperlink" Target="http://refhub.elsevier.com/S0079-6700(20)30035-6/sbref0380" TargetMode="External"/><Relationship Id="rId1881" Type="http://schemas.openxmlformats.org/officeDocument/2006/relationships/hyperlink" Target="http://refhub.elsevier.com/S0079-6700(20)30035-6/sbref0465" TargetMode="External"/><Relationship Id="rId2518" Type="http://schemas.openxmlformats.org/officeDocument/2006/relationships/hyperlink" Target="http://refhub.elsevier.com/S0079-6700(20)30035-6/sbref0605" TargetMode="External"/><Relationship Id="rId2932" Type="http://schemas.openxmlformats.org/officeDocument/2006/relationships/hyperlink" Target="http://refhub.elsevier.com/S0079-6700(20)30035-6/sbref0700" TargetMode="External"/><Relationship Id="rId904" Type="http://schemas.openxmlformats.org/officeDocument/2006/relationships/hyperlink" Target="http://refhub.elsevier.com/S0079-6700(20)30035-6/sbref0255" TargetMode="External"/><Relationship Id="rId1534" Type="http://schemas.openxmlformats.org/officeDocument/2006/relationships/hyperlink" Target="http://refhub.elsevier.com/S0079-6700(20)30035-6/sbref0395" TargetMode="External"/><Relationship Id="rId1601" Type="http://schemas.openxmlformats.org/officeDocument/2006/relationships/hyperlink" Target="http://refhub.elsevier.com/S0079-6700(20)30035-6/sbref0405" TargetMode="External"/><Relationship Id="rId4757" Type="http://schemas.openxmlformats.org/officeDocument/2006/relationships/hyperlink" Target="http://refhub.elsevier.com/S0079-6700(20)30035-6/sbref1150" TargetMode="External"/><Relationship Id="rId3359" Type="http://schemas.openxmlformats.org/officeDocument/2006/relationships/hyperlink" Target="http://refhub.elsevier.com/S0079-6700(20)30035-6/sbref0815" TargetMode="External"/><Relationship Id="rId694" Type="http://schemas.openxmlformats.org/officeDocument/2006/relationships/hyperlink" Target="http://refhub.elsevier.com/S0079-6700(20)30035-6/sbref0205" TargetMode="External"/><Relationship Id="rId2375" Type="http://schemas.openxmlformats.org/officeDocument/2006/relationships/hyperlink" Target="http://refhub.elsevier.com/S0079-6700(20)30035-6/sbref0575" TargetMode="External"/><Relationship Id="rId3773" Type="http://schemas.openxmlformats.org/officeDocument/2006/relationships/hyperlink" Target="http://refhub.elsevier.com/S0079-6700(20)30035-6/sbref0915" TargetMode="External"/><Relationship Id="rId4824" Type="http://schemas.openxmlformats.org/officeDocument/2006/relationships/hyperlink" Target="http://refhub.elsevier.com/S0079-6700(20)30035-6/sbref1165" TargetMode="External"/><Relationship Id="rId347" Type="http://schemas.openxmlformats.org/officeDocument/2006/relationships/hyperlink" Target="http://refhub.elsevier.com/S0079-6700(20)30035-6/sbref0110" TargetMode="External"/><Relationship Id="rId2028" Type="http://schemas.openxmlformats.org/officeDocument/2006/relationships/hyperlink" Target="http://refhub.elsevier.com/S0079-6700(20)30035-6/sbref0500" TargetMode="External"/><Relationship Id="rId3426" Type="http://schemas.openxmlformats.org/officeDocument/2006/relationships/hyperlink" Target="http://refhub.elsevier.com/S0079-6700(20)30035-6/sbref0830" TargetMode="External"/><Relationship Id="rId3840" Type="http://schemas.openxmlformats.org/officeDocument/2006/relationships/hyperlink" Target="http://refhub.elsevier.com/S0079-6700(20)30035-6/sbref0930" TargetMode="External"/><Relationship Id="rId761" Type="http://schemas.openxmlformats.org/officeDocument/2006/relationships/hyperlink" Target="http://refhub.elsevier.com/S0079-6700(20)30035-6/sbref0225" TargetMode="External"/><Relationship Id="rId1391" Type="http://schemas.openxmlformats.org/officeDocument/2006/relationships/hyperlink" Target="http://refhub.elsevier.com/S0079-6700(20)30035-6/sbref0365" TargetMode="External"/><Relationship Id="rId2442" Type="http://schemas.openxmlformats.org/officeDocument/2006/relationships/hyperlink" Target="http://refhub.elsevier.com/S0079-6700(20)30035-6/sbref0590" TargetMode="External"/><Relationship Id="rId5598" Type="http://schemas.openxmlformats.org/officeDocument/2006/relationships/hyperlink" Target="http://refhub.elsevier.com/S0079-6700(20)30035-6/sbref1335" TargetMode="External"/><Relationship Id="rId414" Type="http://schemas.openxmlformats.org/officeDocument/2006/relationships/hyperlink" Target="http://refhub.elsevier.com/S0079-6700(20)30035-6/sbref0135" TargetMode="External"/><Relationship Id="rId1044" Type="http://schemas.openxmlformats.org/officeDocument/2006/relationships/hyperlink" Target="http://refhub.elsevier.com/S0079-6700(20)30035-6/sbref0295" TargetMode="External"/><Relationship Id="rId5665" Type="http://schemas.openxmlformats.org/officeDocument/2006/relationships/hyperlink" Target="http://refhub.elsevier.com/S0079-6700(20)30035-6/sbref1350" TargetMode="External"/><Relationship Id="rId1111" Type="http://schemas.openxmlformats.org/officeDocument/2006/relationships/hyperlink" Target="http://refhub.elsevier.com/S0079-6700(20)30035-6/sbref0305" TargetMode="External"/><Relationship Id="rId4267" Type="http://schemas.openxmlformats.org/officeDocument/2006/relationships/hyperlink" Target="http://refhub.elsevier.com/S0079-6700(20)30035-6/sbref1025" TargetMode="External"/><Relationship Id="rId4681" Type="http://schemas.openxmlformats.org/officeDocument/2006/relationships/hyperlink" Target="http://refhub.elsevier.com/S0079-6700(20)30035-6/sbref1130" TargetMode="External"/><Relationship Id="rId5318" Type="http://schemas.openxmlformats.org/officeDocument/2006/relationships/hyperlink" Target="http://refhub.elsevier.com/S0079-6700(20)30035-6/sbref1275" TargetMode="External"/><Relationship Id="rId5732" Type="http://schemas.openxmlformats.org/officeDocument/2006/relationships/hyperlink" Target="http://refhub.elsevier.com/S0079-6700(20)30035-6/sbref1365" TargetMode="External"/><Relationship Id="rId3283" Type="http://schemas.openxmlformats.org/officeDocument/2006/relationships/hyperlink" Target="http://refhub.elsevier.com/S0079-6700(20)30035-6/sbref0795" TargetMode="External"/><Relationship Id="rId4334" Type="http://schemas.openxmlformats.org/officeDocument/2006/relationships/hyperlink" Target="http://refhub.elsevier.com/S0079-6700(20)30035-6/sbref1035" TargetMode="External"/><Relationship Id="rId1928" Type="http://schemas.openxmlformats.org/officeDocument/2006/relationships/hyperlink" Target="http://refhub.elsevier.com/S0079-6700(20)30035-6/sbref0470" TargetMode="External"/><Relationship Id="rId3350" Type="http://schemas.openxmlformats.org/officeDocument/2006/relationships/hyperlink" Target="http://refhub.elsevier.com/S0079-6700(20)30035-6/sbref0815" TargetMode="External"/><Relationship Id="rId271" Type="http://schemas.openxmlformats.org/officeDocument/2006/relationships/hyperlink" Target="http://refhub.elsevier.com/S0079-6700(20)30035-6/sbref0085" TargetMode="External"/><Relationship Id="rId3003" Type="http://schemas.openxmlformats.org/officeDocument/2006/relationships/hyperlink" Target="http://refhub.elsevier.com/S0079-6700(20)30035-6/sbref0720" TargetMode="External"/><Relationship Id="rId4401" Type="http://schemas.openxmlformats.org/officeDocument/2006/relationships/hyperlink" Target="http://refhub.elsevier.com/S0079-6700(20)30035-6/sbref1050" TargetMode="External"/><Relationship Id="rId2769" Type="http://schemas.openxmlformats.org/officeDocument/2006/relationships/hyperlink" Target="http://refhub.elsevier.com/S0079-6700(20)30035-6/sbref0660" TargetMode="External"/><Relationship Id="rId5175" Type="http://schemas.openxmlformats.org/officeDocument/2006/relationships/hyperlink" Target="http://refhub.elsevier.com/S0079-6700(20)30035-6/sbref1245" TargetMode="External"/><Relationship Id="rId1785" Type="http://schemas.openxmlformats.org/officeDocument/2006/relationships/hyperlink" Target="http://refhub.elsevier.com/S0079-6700(20)30035-6/sbref0445" TargetMode="External"/><Relationship Id="rId2836" Type="http://schemas.openxmlformats.org/officeDocument/2006/relationships/hyperlink" Target="http://refhub.elsevier.com/S0079-6700(20)30035-6/sbref0675" TargetMode="External"/><Relationship Id="rId4191" Type="http://schemas.openxmlformats.org/officeDocument/2006/relationships/hyperlink" Target="http://refhub.elsevier.com/S0079-6700(20)30035-6/sbref1005" TargetMode="External"/><Relationship Id="rId5242" Type="http://schemas.openxmlformats.org/officeDocument/2006/relationships/hyperlink" Target="http://refhub.elsevier.com/S0079-6700(20)30035-6/sbref1260" TargetMode="External"/><Relationship Id="rId77" Type="http://schemas.openxmlformats.org/officeDocument/2006/relationships/hyperlink" Target="http://refhub.elsevier.com/S0079-6700(20)30035-6/sbref0020" TargetMode="External"/><Relationship Id="rId808" Type="http://schemas.openxmlformats.org/officeDocument/2006/relationships/hyperlink" Target="http://refhub.elsevier.com/S0079-6700(20)30035-6/sbref0230" TargetMode="External"/><Relationship Id="rId1438" Type="http://schemas.openxmlformats.org/officeDocument/2006/relationships/hyperlink" Target="http://refhub.elsevier.com/S0079-6700(20)30035-6/sbref0375" TargetMode="External"/><Relationship Id="rId1852" Type="http://schemas.openxmlformats.org/officeDocument/2006/relationships/hyperlink" Target="http://refhub.elsevier.com/S0079-6700(20)30035-6/sbref0460" TargetMode="External"/><Relationship Id="rId2903" Type="http://schemas.openxmlformats.org/officeDocument/2006/relationships/hyperlink" Target="http://refhub.elsevier.com/S0079-6700(20)30035-6/sbref0690" TargetMode="External"/><Relationship Id="rId1505" Type="http://schemas.openxmlformats.org/officeDocument/2006/relationships/hyperlink" Target="http://refhub.elsevier.com/S0079-6700(20)30035-6/sbref0385" TargetMode="External"/><Relationship Id="rId3677" Type="http://schemas.openxmlformats.org/officeDocument/2006/relationships/hyperlink" Target="http://refhub.elsevier.com/S0079-6700(20)30035-6/sbref0895" TargetMode="External"/><Relationship Id="rId4728" Type="http://schemas.openxmlformats.org/officeDocument/2006/relationships/hyperlink" Target="http://refhub.elsevier.com/S0079-6700(20)30035-6/sbref1140" TargetMode="External"/><Relationship Id="rId598" Type="http://schemas.openxmlformats.org/officeDocument/2006/relationships/hyperlink" Target="http://refhub.elsevier.com/S0079-6700(20)30035-6/sbref0185" TargetMode="External"/><Relationship Id="rId2279" Type="http://schemas.openxmlformats.org/officeDocument/2006/relationships/hyperlink" Target="http://refhub.elsevier.com/S0079-6700(20)30035-6/sbref0560" TargetMode="External"/><Relationship Id="rId2693" Type="http://schemas.openxmlformats.org/officeDocument/2006/relationships/hyperlink" Target="http://refhub.elsevier.com/S0079-6700(20)30035-6/sbref0645" TargetMode="External"/><Relationship Id="rId3744" Type="http://schemas.openxmlformats.org/officeDocument/2006/relationships/hyperlink" Target="http://refhub.elsevier.com/S0079-6700(20)30035-6/sbref0910" TargetMode="External"/><Relationship Id="rId665" Type="http://schemas.openxmlformats.org/officeDocument/2006/relationships/hyperlink" Target="http://refhub.elsevier.com/S0079-6700(20)30035-6/sbref0200" TargetMode="External"/><Relationship Id="rId1295" Type="http://schemas.openxmlformats.org/officeDocument/2006/relationships/hyperlink" Target="http://refhub.elsevier.com/S0079-6700(20)30035-6/sbref0350" TargetMode="External"/><Relationship Id="rId2346" Type="http://schemas.openxmlformats.org/officeDocument/2006/relationships/hyperlink" Target="http://refhub.elsevier.com/S0079-6700(20)30035-6/sbref0570" TargetMode="External"/><Relationship Id="rId2760" Type="http://schemas.openxmlformats.org/officeDocument/2006/relationships/hyperlink" Target="http://refhub.elsevier.com/S0079-6700(20)30035-6/sbref0655" TargetMode="External"/><Relationship Id="rId3811" Type="http://schemas.openxmlformats.org/officeDocument/2006/relationships/hyperlink" Target="http://refhub.elsevier.com/S0079-6700(20)30035-6/sbref0925" TargetMode="External"/><Relationship Id="rId318" Type="http://schemas.openxmlformats.org/officeDocument/2006/relationships/hyperlink" Target="http://refhub.elsevier.com/S0079-6700(20)30035-6/sbref0100" TargetMode="External"/><Relationship Id="rId732" Type="http://schemas.openxmlformats.org/officeDocument/2006/relationships/hyperlink" Target="http://refhub.elsevier.com/S0079-6700(20)30035-6/sbref0215" TargetMode="External"/><Relationship Id="rId1362" Type="http://schemas.openxmlformats.org/officeDocument/2006/relationships/hyperlink" Target="http://refhub.elsevier.com/S0079-6700(20)30035-6/sbref0360" TargetMode="External"/><Relationship Id="rId2413" Type="http://schemas.openxmlformats.org/officeDocument/2006/relationships/hyperlink" Target="http://refhub.elsevier.com/S0079-6700(20)30035-6/sbref0585" TargetMode="External"/><Relationship Id="rId5569" Type="http://schemas.openxmlformats.org/officeDocument/2006/relationships/hyperlink" Target="http://refhub.elsevier.com/S0079-6700(20)30035-6/sbref1325" TargetMode="External"/><Relationship Id="rId1015" Type="http://schemas.openxmlformats.org/officeDocument/2006/relationships/hyperlink" Target="http://refhub.elsevier.com/S0079-6700(20)30035-6/sbref0285" TargetMode="External"/><Relationship Id="rId4585" Type="http://schemas.openxmlformats.org/officeDocument/2006/relationships/hyperlink" Target="http://refhub.elsevier.com/S0079-6700(20)30035-6/sbref1100" TargetMode="External"/><Relationship Id="rId3187" Type="http://schemas.openxmlformats.org/officeDocument/2006/relationships/hyperlink" Target="http://refhub.elsevier.com/S0079-6700(20)30035-6/sbref0765" TargetMode="External"/><Relationship Id="rId4238" Type="http://schemas.openxmlformats.org/officeDocument/2006/relationships/hyperlink" Target="http://refhub.elsevier.com/S0079-6700(20)30035-6/sbref1015" TargetMode="External"/><Relationship Id="rId5636" Type="http://schemas.openxmlformats.org/officeDocument/2006/relationships/hyperlink" Target="http://refhub.elsevier.com/S0079-6700(20)30035-6/sbref1345" TargetMode="External"/><Relationship Id="rId4652" Type="http://schemas.openxmlformats.org/officeDocument/2006/relationships/hyperlink" Target="http://refhub.elsevier.com/S0079-6700(20)30035-6/sbref1120" TargetMode="External"/><Relationship Id="rId5703" Type="http://schemas.openxmlformats.org/officeDocument/2006/relationships/hyperlink" Target="http://refhub.elsevier.com/S0079-6700(20)30035-6/sbref1360" TargetMode="External"/><Relationship Id="rId175" Type="http://schemas.openxmlformats.org/officeDocument/2006/relationships/hyperlink" Target="http://refhub.elsevier.com/S0079-6700(20)30035-6/sbref0050" TargetMode="External"/><Relationship Id="rId3254" Type="http://schemas.openxmlformats.org/officeDocument/2006/relationships/hyperlink" Target="http://refhub.elsevier.com/S0079-6700(20)30035-6/sbref0785" TargetMode="External"/><Relationship Id="rId4305" Type="http://schemas.openxmlformats.org/officeDocument/2006/relationships/hyperlink" Target="http://refhub.elsevier.com/S0079-6700(20)30035-6/sbref1030" TargetMode="External"/><Relationship Id="rId2270" Type="http://schemas.openxmlformats.org/officeDocument/2006/relationships/hyperlink" Target="http://refhub.elsevier.com/S0079-6700(20)30035-6/sbref0555" TargetMode="External"/><Relationship Id="rId3321" Type="http://schemas.openxmlformats.org/officeDocument/2006/relationships/hyperlink" Target="http://refhub.elsevier.com/S0079-6700(20)30035-6/sbref0805" TargetMode="External"/><Relationship Id="rId242" Type="http://schemas.openxmlformats.org/officeDocument/2006/relationships/hyperlink" Target="http://refhub.elsevier.com/S0079-6700(20)30035-6/sbref0075" TargetMode="External"/><Relationship Id="rId5079" Type="http://schemas.openxmlformats.org/officeDocument/2006/relationships/hyperlink" Target="http://refhub.elsevier.com/S0079-6700(20)30035-6/sbref1225" TargetMode="External"/><Relationship Id="rId5493" Type="http://schemas.openxmlformats.org/officeDocument/2006/relationships/hyperlink" Target="http://refhub.elsevier.com/S0079-6700(20)30035-6/sbref1310" TargetMode="External"/><Relationship Id="rId1689" Type="http://schemas.openxmlformats.org/officeDocument/2006/relationships/hyperlink" Target="http://refhub.elsevier.com/S0079-6700(20)30035-6/sbref0425" TargetMode="External"/><Relationship Id="rId4095" Type="http://schemas.openxmlformats.org/officeDocument/2006/relationships/hyperlink" Target="http://refhub.elsevier.com/S0079-6700(20)30035-6/sbref0985" TargetMode="External"/><Relationship Id="rId5146" Type="http://schemas.openxmlformats.org/officeDocument/2006/relationships/hyperlink" Target="http://refhub.elsevier.com/S0079-6700(20)30035-6/sbref1235" TargetMode="External"/><Relationship Id="rId5560" Type="http://schemas.openxmlformats.org/officeDocument/2006/relationships/hyperlink" Target="http://refhub.elsevier.com/S0079-6700(20)30035-6/sbref1325" TargetMode="External"/><Relationship Id="rId4162" Type="http://schemas.openxmlformats.org/officeDocument/2006/relationships/hyperlink" Target="http://refhub.elsevier.com/S0079-6700(20)30035-6/sbref1000" TargetMode="External"/><Relationship Id="rId5213" Type="http://schemas.openxmlformats.org/officeDocument/2006/relationships/hyperlink" Target="http://refhub.elsevier.com/S0079-6700(20)30035-6/sbref1250" TargetMode="External"/><Relationship Id="rId1756" Type="http://schemas.openxmlformats.org/officeDocument/2006/relationships/hyperlink" Target="http://refhub.elsevier.com/S0079-6700(20)30035-6/sbref0440" TargetMode="External"/><Relationship Id="rId2807" Type="http://schemas.openxmlformats.org/officeDocument/2006/relationships/hyperlink" Target="http://refhub.elsevier.com/S0079-6700(20)30035-6/sbref0670" TargetMode="External"/><Relationship Id="rId48" Type="http://schemas.openxmlformats.org/officeDocument/2006/relationships/hyperlink" Target="http://refhub.elsevier.com/S0079-6700(20)30035-6/sbref0005" TargetMode="External"/><Relationship Id="rId1409" Type="http://schemas.openxmlformats.org/officeDocument/2006/relationships/hyperlink" Target="http://refhub.elsevier.com/S0079-6700(20)30035-6/sbref0370" TargetMode="External"/><Relationship Id="rId1823" Type="http://schemas.openxmlformats.org/officeDocument/2006/relationships/hyperlink" Target="http://refhub.elsevier.com/S0079-6700(20)30035-6/sbref0455" TargetMode="External"/><Relationship Id="rId4979" Type="http://schemas.openxmlformats.org/officeDocument/2006/relationships/hyperlink" Target="http://refhub.elsevier.com/S0079-6700(20)30035-6/sbref1200" TargetMode="External"/><Relationship Id="rId3995" Type="http://schemas.openxmlformats.org/officeDocument/2006/relationships/hyperlink" Target="http://refhub.elsevier.com/S0079-6700(20)30035-6/sbref0960" TargetMode="External"/><Relationship Id="rId2597" Type="http://schemas.openxmlformats.org/officeDocument/2006/relationships/hyperlink" Target="http://refhub.elsevier.com/S0079-6700(20)30035-6/sbref0625" TargetMode="External"/><Relationship Id="rId3648" Type="http://schemas.openxmlformats.org/officeDocument/2006/relationships/hyperlink" Target="http://refhub.elsevier.com/S0079-6700(20)30035-6/sbref0890" TargetMode="External"/><Relationship Id="rId569" Type="http://schemas.openxmlformats.org/officeDocument/2006/relationships/hyperlink" Target="http://refhub.elsevier.com/S0079-6700(20)30035-6/sbref0180" TargetMode="External"/><Relationship Id="rId983" Type="http://schemas.openxmlformats.org/officeDocument/2006/relationships/hyperlink" Target="http://refhub.elsevier.com/S0079-6700(20)30035-6/sbref0275" TargetMode="External"/><Relationship Id="rId1199" Type="http://schemas.openxmlformats.org/officeDocument/2006/relationships/hyperlink" Target="http://refhub.elsevier.com/S0079-6700(20)30035-6/sbref0330" TargetMode="External"/><Relationship Id="rId2664" Type="http://schemas.openxmlformats.org/officeDocument/2006/relationships/hyperlink" Target="http://refhub.elsevier.com/S0079-6700(20)30035-6/sbref0635" TargetMode="External"/><Relationship Id="rId5070" Type="http://schemas.openxmlformats.org/officeDocument/2006/relationships/hyperlink" Target="http://refhub.elsevier.com/S0079-6700(20)30035-6/sbref1220" TargetMode="External"/><Relationship Id="rId636" Type="http://schemas.openxmlformats.org/officeDocument/2006/relationships/hyperlink" Target="http://refhub.elsevier.com/S0079-6700(20)30035-6/sbref0195" TargetMode="External"/><Relationship Id="rId1266" Type="http://schemas.openxmlformats.org/officeDocument/2006/relationships/hyperlink" Target="http://refhub.elsevier.com/S0079-6700(20)30035-6/sbref0345" TargetMode="External"/><Relationship Id="rId2317" Type="http://schemas.openxmlformats.org/officeDocument/2006/relationships/hyperlink" Target="http://refhub.elsevier.com/S0079-6700(20)30035-6/sbref0565" TargetMode="External"/><Relationship Id="rId3715" Type="http://schemas.openxmlformats.org/officeDocument/2006/relationships/hyperlink" Target="http://refhub.elsevier.com/S0079-6700(20)30035-6/sbref0905" TargetMode="External"/><Relationship Id="rId1680" Type="http://schemas.openxmlformats.org/officeDocument/2006/relationships/hyperlink" Target="http://refhub.elsevier.com/S0079-6700(20)30035-6/sbref0420" TargetMode="External"/><Relationship Id="rId2731" Type="http://schemas.openxmlformats.org/officeDocument/2006/relationships/hyperlink" Target="http://refhub.elsevier.com/S0079-6700(20)30035-6/sbref0650" TargetMode="External"/><Relationship Id="rId703" Type="http://schemas.openxmlformats.org/officeDocument/2006/relationships/hyperlink" Target="http://refhub.elsevier.com/S0079-6700(20)30035-6/sbref0210" TargetMode="External"/><Relationship Id="rId1333" Type="http://schemas.openxmlformats.org/officeDocument/2006/relationships/hyperlink" Target="http://refhub.elsevier.com/S0079-6700(20)30035-6/sbref0355" TargetMode="External"/><Relationship Id="rId4489" Type="http://schemas.openxmlformats.org/officeDocument/2006/relationships/hyperlink" Target="http://refhub.elsevier.com/S0079-6700(20)30035-6/sbref1075" TargetMode="External"/><Relationship Id="rId1400" Type="http://schemas.openxmlformats.org/officeDocument/2006/relationships/hyperlink" Target="http://refhub.elsevier.com/S0079-6700(20)30035-6/sbref0370" TargetMode="External"/><Relationship Id="rId4556" Type="http://schemas.openxmlformats.org/officeDocument/2006/relationships/hyperlink" Target="http://refhub.elsevier.com/S0079-6700(20)30035-6/sbref1090" TargetMode="External"/><Relationship Id="rId4970" Type="http://schemas.openxmlformats.org/officeDocument/2006/relationships/hyperlink" Target="http://refhub.elsevier.com/S0079-6700(20)30035-6/sbref1200" TargetMode="External"/><Relationship Id="rId5607" Type="http://schemas.openxmlformats.org/officeDocument/2006/relationships/hyperlink" Target="http://refhub.elsevier.com/S0079-6700(20)30035-6/sbref1335" TargetMode="External"/><Relationship Id="rId3158" Type="http://schemas.openxmlformats.org/officeDocument/2006/relationships/hyperlink" Target="http://refhub.elsevier.com/S0079-6700(20)30035-6/sbref0760" TargetMode="External"/><Relationship Id="rId3572" Type="http://schemas.openxmlformats.org/officeDocument/2006/relationships/hyperlink" Target="http://refhub.elsevier.com/S0079-6700(20)30035-6/sbref0870" TargetMode="External"/><Relationship Id="rId4209" Type="http://schemas.openxmlformats.org/officeDocument/2006/relationships/hyperlink" Target="http://refhub.elsevier.com/S0079-6700(20)30035-6/sbref1010" TargetMode="External"/><Relationship Id="rId4623" Type="http://schemas.openxmlformats.org/officeDocument/2006/relationships/hyperlink" Target="http://refhub.elsevier.com/S0079-6700(20)30035-6/sbref1110" TargetMode="External"/><Relationship Id="rId493" Type="http://schemas.openxmlformats.org/officeDocument/2006/relationships/hyperlink" Target="http://refhub.elsevier.com/S0079-6700(20)30035-6/sbref0155" TargetMode="External"/><Relationship Id="rId2174" Type="http://schemas.openxmlformats.org/officeDocument/2006/relationships/hyperlink" Target="http://refhub.elsevier.com/S0079-6700(20)30035-6/sbref0535" TargetMode="External"/><Relationship Id="rId3225" Type="http://schemas.openxmlformats.org/officeDocument/2006/relationships/hyperlink" Target="http://refhub.elsevier.com/S0079-6700(20)30035-6/sbref0780" TargetMode="External"/><Relationship Id="rId146" Type="http://schemas.openxmlformats.org/officeDocument/2006/relationships/hyperlink" Target="http://refhub.elsevier.com/S0079-6700(20)30035-6/sbref0040" TargetMode="External"/><Relationship Id="rId560" Type="http://schemas.openxmlformats.org/officeDocument/2006/relationships/hyperlink" Target="http://refhub.elsevier.com/S0079-6700(20)30035-6/sbref0175" TargetMode="External"/><Relationship Id="rId1190" Type="http://schemas.openxmlformats.org/officeDocument/2006/relationships/hyperlink" Target="http://refhub.elsevier.com/S0079-6700(20)30035-6/sbref0325" TargetMode="External"/><Relationship Id="rId2241" Type="http://schemas.openxmlformats.org/officeDocument/2006/relationships/hyperlink" Target="http://refhub.elsevier.com/S0079-6700(20)30035-6/sbref0550" TargetMode="External"/><Relationship Id="rId5397" Type="http://schemas.openxmlformats.org/officeDocument/2006/relationships/hyperlink" Target="http://refhub.elsevier.com/S0079-6700(20)30035-6/sbref1290" TargetMode="External"/><Relationship Id="rId213" Type="http://schemas.openxmlformats.org/officeDocument/2006/relationships/hyperlink" Target="http://refhub.elsevier.com/S0079-6700(20)30035-6/sbref0065" TargetMode="External"/><Relationship Id="rId4066" Type="http://schemas.openxmlformats.org/officeDocument/2006/relationships/hyperlink" Target="http://refhub.elsevier.com/S0079-6700(20)30035-6/sbref0975" TargetMode="External"/><Relationship Id="rId5464" Type="http://schemas.openxmlformats.org/officeDocument/2006/relationships/hyperlink" Target="http://refhub.elsevier.com/S0079-6700(20)30035-6/sbref1305" TargetMode="External"/><Relationship Id="rId4480" Type="http://schemas.openxmlformats.org/officeDocument/2006/relationships/hyperlink" Target="http://refhub.elsevier.com/S0079-6700(20)30035-6/sbref1070" TargetMode="External"/><Relationship Id="rId5117" Type="http://schemas.openxmlformats.org/officeDocument/2006/relationships/hyperlink" Target="http://refhub.elsevier.com/S0079-6700(20)30035-6/sbref1230" TargetMode="External"/><Relationship Id="rId5531" Type="http://schemas.openxmlformats.org/officeDocument/2006/relationships/hyperlink" Target="http://refhub.elsevier.com/S0079-6700(20)30035-6/sbref1320" TargetMode="External"/><Relationship Id="rId1727" Type="http://schemas.openxmlformats.org/officeDocument/2006/relationships/hyperlink" Target="http://refhub.elsevier.com/S0079-6700(20)30035-6/sbref0430" TargetMode="External"/><Relationship Id="rId3082" Type="http://schemas.openxmlformats.org/officeDocument/2006/relationships/hyperlink" Target="http://refhub.elsevier.com/S0079-6700(20)30035-6/sbref0740" TargetMode="External"/><Relationship Id="rId4133" Type="http://schemas.openxmlformats.org/officeDocument/2006/relationships/hyperlink" Target="http://refhub.elsevier.com/S0079-6700(20)30035-6/sbref0995" TargetMode="External"/><Relationship Id="rId19" Type="http://schemas.openxmlformats.org/officeDocument/2006/relationships/header" Target="header1.xml"/><Relationship Id="rId3899" Type="http://schemas.openxmlformats.org/officeDocument/2006/relationships/hyperlink" Target="http://refhub.elsevier.com/S0079-6700(20)30035-6/sbref0940" TargetMode="External"/><Relationship Id="rId4200" Type="http://schemas.openxmlformats.org/officeDocument/2006/relationships/hyperlink" Target="http://refhub.elsevier.com/S0079-6700(20)30035-6/sbref1010" TargetMode="External"/><Relationship Id="rId3966" Type="http://schemas.openxmlformats.org/officeDocument/2006/relationships/hyperlink" Target="http://refhub.elsevier.com/S0079-6700(20)30035-6/sbref0955" TargetMode="External"/><Relationship Id="rId3" Type="http://schemas.openxmlformats.org/officeDocument/2006/relationships/settings" Target="settings.xml"/><Relationship Id="rId887" Type="http://schemas.openxmlformats.org/officeDocument/2006/relationships/hyperlink" Target="http://refhub.elsevier.com/S0079-6700(20)30035-6/sbref0250" TargetMode="External"/><Relationship Id="rId2568" Type="http://schemas.openxmlformats.org/officeDocument/2006/relationships/hyperlink" Target="http://refhub.elsevier.com/S0079-6700(20)30035-6/sbref0615" TargetMode="External"/><Relationship Id="rId2982" Type="http://schemas.openxmlformats.org/officeDocument/2006/relationships/hyperlink" Target="http://refhub.elsevier.com/S0079-6700(20)30035-6/sbref0710" TargetMode="External"/><Relationship Id="rId3619" Type="http://schemas.openxmlformats.org/officeDocument/2006/relationships/hyperlink" Target="http://refhub.elsevier.com/S0079-6700(20)30035-6/sbref0880" TargetMode="External"/><Relationship Id="rId5041" Type="http://schemas.openxmlformats.org/officeDocument/2006/relationships/hyperlink" Target="http://refhub.elsevier.com/S0079-6700(20)30035-6/sbref1215" TargetMode="External"/><Relationship Id="rId954" Type="http://schemas.openxmlformats.org/officeDocument/2006/relationships/hyperlink" Target="http://refhub.elsevier.com/S0079-6700(20)30035-6/sbref0265" TargetMode="External"/><Relationship Id="rId1584" Type="http://schemas.openxmlformats.org/officeDocument/2006/relationships/hyperlink" Target="http://refhub.elsevier.com/S0079-6700(20)30035-6/sbref0405" TargetMode="External"/><Relationship Id="rId2635" Type="http://schemas.openxmlformats.org/officeDocument/2006/relationships/hyperlink" Target="http://refhub.elsevier.com/S0079-6700(20)30035-6/sbref0630" TargetMode="External"/><Relationship Id="rId607" Type="http://schemas.openxmlformats.org/officeDocument/2006/relationships/hyperlink" Target="http://refhub.elsevier.com/S0079-6700(20)30035-6/sbref0185" TargetMode="External"/><Relationship Id="rId1237" Type="http://schemas.openxmlformats.org/officeDocument/2006/relationships/hyperlink" Target="http://refhub.elsevier.com/S0079-6700(20)30035-6/sbref0335" TargetMode="External"/><Relationship Id="rId1651" Type="http://schemas.openxmlformats.org/officeDocument/2006/relationships/hyperlink" Target="http://refhub.elsevier.com/S0079-6700(20)30035-6/sbref0415" TargetMode="External"/><Relationship Id="rId2702" Type="http://schemas.openxmlformats.org/officeDocument/2006/relationships/hyperlink" Target="http://refhub.elsevier.com/S0079-6700(20)30035-6/sbref0645" TargetMode="External"/><Relationship Id="rId1304" Type="http://schemas.openxmlformats.org/officeDocument/2006/relationships/hyperlink" Target="http://refhub.elsevier.com/S0079-6700(20)30035-6/sbref0350" TargetMode="External"/><Relationship Id="rId4874" Type="http://schemas.openxmlformats.org/officeDocument/2006/relationships/hyperlink" Target="http://refhub.elsevier.com/S0079-6700(20)30035-6/sbref1180" TargetMode="External"/><Relationship Id="rId3476" Type="http://schemas.openxmlformats.org/officeDocument/2006/relationships/hyperlink" Target="http://refhub.elsevier.com/S0079-6700(20)30035-6/sbref0845" TargetMode="External"/><Relationship Id="rId4527" Type="http://schemas.openxmlformats.org/officeDocument/2006/relationships/hyperlink" Target="http://refhub.elsevier.com/S0079-6700(20)30035-6/sbref1085" TargetMode="External"/><Relationship Id="rId10" Type="http://schemas.openxmlformats.org/officeDocument/2006/relationships/hyperlink" Target="http://www.elsevier.com/locate/ppolysci" TargetMode="External"/><Relationship Id="rId397" Type="http://schemas.openxmlformats.org/officeDocument/2006/relationships/hyperlink" Target="http://refhub.elsevier.com/S0079-6700(20)30035-6/sbref0130" TargetMode="External"/><Relationship Id="rId2078" Type="http://schemas.openxmlformats.org/officeDocument/2006/relationships/hyperlink" Target="http://refhub.elsevier.com/S0079-6700(20)30035-6/sbref0515" TargetMode="External"/><Relationship Id="rId2492" Type="http://schemas.openxmlformats.org/officeDocument/2006/relationships/hyperlink" Target="http://refhub.elsevier.com/S0079-6700(20)30035-6/sbref0600" TargetMode="External"/><Relationship Id="rId3129" Type="http://schemas.openxmlformats.org/officeDocument/2006/relationships/hyperlink" Target="http://refhub.elsevier.com/S0079-6700(20)30035-6/sbref0750" TargetMode="External"/><Relationship Id="rId3890" Type="http://schemas.openxmlformats.org/officeDocument/2006/relationships/hyperlink" Target="http://refhub.elsevier.com/S0079-6700(20)30035-6/sbref0940" TargetMode="External"/><Relationship Id="rId4941" Type="http://schemas.openxmlformats.org/officeDocument/2006/relationships/hyperlink" Target="http://refhub.elsevier.com/S0079-6700(20)30035-6/sbref1195" TargetMode="External"/><Relationship Id="rId464" Type="http://schemas.openxmlformats.org/officeDocument/2006/relationships/hyperlink" Target="http://refhub.elsevier.com/S0079-6700(20)30035-6/sbref0150" TargetMode="External"/><Relationship Id="rId1094" Type="http://schemas.openxmlformats.org/officeDocument/2006/relationships/hyperlink" Target="http://refhub.elsevier.com/S0079-6700(20)30035-6/sbref0305" TargetMode="External"/><Relationship Id="rId2145" Type="http://schemas.openxmlformats.org/officeDocument/2006/relationships/hyperlink" Target="http://refhub.elsevier.com/S0079-6700(20)30035-6/sbref0525" TargetMode="External"/><Relationship Id="rId3543" Type="http://schemas.openxmlformats.org/officeDocument/2006/relationships/hyperlink" Target="http://refhub.elsevier.com/S0079-6700(20)30035-6/sbref0860" TargetMode="External"/><Relationship Id="rId117" Type="http://schemas.openxmlformats.org/officeDocument/2006/relationships/hyperlink" Target="http://refhub.elsevier.com/S0079-6700(20)30035-6/sbref0030" TargetMode="External"/><Relationship Id="rId3610" Type="http://schemas.openxmlformats.org/officeDocument/2006/relationships/hyperlink" Target="http://refhub.elsevier.com/S0079-6700(20)30035-6/sbref0880" TargetMode="External"/><Relationship Id="rId531" Type="http://schemas.openxmlformats.org/officeDocument/2006/relationships/hyperlink" Target="http://refhub.elsevier.com/S0079-6700(20)30035-6/sbref0165" TargetMode="External"/><Relationship Id="rId1161" Type="http://schemas.openxmlformats.org/officeDocument/2006/relationships/hyperlink" Target="http://refhub.elsevier.com/S0079-6700(20)30035-6/sbref0320" TargetMode="External"/><Relationship Id="rId2212" Type="http://schemas.openxmlformats.org/officeDocument/2006/relationships/hyperlink" Target="http://refhub.elsevier.com/S0079-6700(20)30035-6/sbref0545" TargetMode="External"/><Relationship Id="rId5368" Type="http://schemas.openxmlformats.org/officeDocument/2006/relationships/hyperlink" Target="http://refhub.elsevier.com/S0079-6700(20)30035-6/sbref1285" TargetMode="External"/><Relationship Id="rId5782" Type="http://schemas.openxmlformats.org/officeDocument/2006/relationships/hyperlink" Target="http://refhub.elsevier.com/S0079-6700(20)30035-6/sbref1375" TargetMode="External"/><Relationship Id="rId1978" Type="http://schemas.openxmlformats.org/officeDocument/2006/relationships/hyperlink" Target="http://refhub.elsevier.com/S0079-6700(20)30035-6/sbref0485" TargetMode="External"/><Relationship Id="rId4384" Type="http://schemas.openxmlformats.org/officeDocument/2006/relationships/hyperlink" Target="http://refhub.elsevier.com/S0079-6700(20)30035-6/sbref1045" TargetMode="External"/><Relationship Id="rId5435" Type="http://schemas.openxmlformats.org/officeDocument/2006/relationships/hyperlink" Target="http://refhub.elsevier.com/S0079-6700(20)30035-6/sbref1300" TargetMode="External"/><Relationship Id="rId4037" Type="http://schemas.openxmlformats.org/officeDocument/2006/relationships/hyperlink" Target="http://refhub.elsevier.com/S0079-6700(20)30035-6/sbref0970" TargetMode="External"/><Relationship Id="rId4451" Type="http://schemas.openxmlformats.org/officeDocument/2006/relationships/hyperlink" Target="http://refhub.elsevier.com/S0079-6700(20)30035-6/sbref1065" TargetMode="External"/><Relationship Id="rId5502" Type="http://schemas.openxmlformats.org/officeDocument/2006/relationships/hyperlink" Target="http://refhub.elsevier.com/S0079-6700(20)30035-6/sbref1315" TargetMode="External"/><Relationship Id="rId3053" Type="http://schemas.openxmlformats.org/officeDocument/2006/relationships/hyperlink" Target="http://refhub.elsevier.com/S0079-6700(20)30035-6/sbref0735" TargetMode="External"/><Relationship Id="rId4104" Type="http://schemas.openxmlformats.org/officeDocument/2006/relationships/hyperlink" Target="http://refhub.elsevier.com/S0079-6700(20)30035-6/sbref0985" TargetMode="External"/><Relationship Id="rId3120" Type="http://schemas.openxmlformats.org/officeDocument/2006/relationships/hyperlink" Target="http://refhub.elsevier.com/S0079-6700(20)30035-6/sbref0750" TargetMode="External"/><Relationship Id="rId2886" Type="http://schemas.openxmlformats.org/officeDocument/2006/relationships/hyperlink" Target="http://refhub.elsevier.com/S0079-6700(20)30035-6/sbref0690" TargetMode="External"/><Relationship Id="rId3937" Type="http://schemas.openxmlformats.org/officeDocument/2006/relationships/hyperlink" Target="http://refhub.elsevier.com/S0079-6700(20)30035-6/sbref0950" TargetMode="External"/><Relationship Id="rId5292" Type="http://schemas.openxmlformats.org/officeDocument/2006/relationships/hyperlink" Target="http://refhub.elsevier.com/S0079-6700(20)30035-6/sbref1270" TargetMode="External"/><Relationship Id="rId858" Type="http://schemas.openxmlformats.org/officeDocument/2006/relationships/hyperlink" Target="http://refhub.elsevier.com/S0079-6700(20)30035-6/sbref0245" TargetMode="External"/><Relationship Id="rId1488" Type="http://schemas.openxmlformats.org/officeDocument/2006/relationships/hyperlink" Target="http://refhub.elsevier.com/S0079-6700(20)30035-6/sbref0385" TargetMode="External"/><Relationship Id="rId2539" Type="http://schemas.openxmlformats.org/officeDocument/2006/relationships/hyperlink" Target="http://refhub.elsevier.com/S0079-6700(20)30035-6/sbref0610" TargetMode="External"/><Relationship Id="rId2953" Type="http://schemas.openxmlformats.org/officeDocument/2006/relationships/hyperlink" Target="http://refhub.elsevier.com/S0079-6700(20)30035-6/sbref0705" TargetMode="External"/><Relationship Id="rId925" Type="http://schemas.openxmlformats.org/officeDocument/2006/relationships/hyperlink" Target="http://refhub.elsevier.com/S0079-6700(20)30035-6/sbref0255" TargetMode="External"/><Relationship Id="rId1555" Type="http://schemas.openxmlformats.org/officeDocument/2006/relationships/hyperlink" Target="http://refhub.elsevier.com/S0079-6700(20)30035-6/sbref0400" TargetMode="External"/><Relationship Id="rId2606" Type="http://schemas.openxmlformats.org/officeDocument/2006/relationships/hyperlink" Target="http://refhub.elsevier.com/S0079-6700(20)30035-6/sbref0625" TargetMode="External"/><Relationship Id="rId5012" Type="http://schemas.openxmlformats.org/officeDocument/2006/relationships/hyperlink" Target="http://refhub.elsevier.com/S0079-6700(20)30035-6/sbref1210" TargetMode="External"/><Relationship Id="rId1208" Type="http://schemas.openxmlformats.org/officeDocument/2006/relationships/hyperlink" Target="http://refhub.elsevier.com/S0079-6700(20)30035-6/sbref0330" TargetMode="External"/><Relationship Id="rId1622" Type="http://schemas.openxmlformats.org/officeDocument/2006/relationships/hyperlink" Target="http://refhub.elsevier.com/S0079-6700(20)30035-6/sbref0410" TargetMode="External"/><Relationship Id="rId4778" Type="http://schemas.openxmlformats.org/officeDocument/2006/relationships/hyperlink" Target="http://refhub.elsevier.com/S0079-6700(20)30035-6/sbref1155" TargetMode="External"/><Relationship Id="rId3794" Type="http://schemas.openxmlformats.org/officeDocument/2006/relationships/hyperlink" Target="http://refhub.elsevier.com/S0079-6700(20)30035-6/sbref0920" TargetMode="External"/><Relationship Id="rId4845" Type="http://schemas.openxmlformats.org/officeDocument/2006/relationships/hyperlink" Target="http://refhub.elsevier.com/S0079-6700(20)30035-6/sbref1170" TargetMode="External"/><Relationship Id="rId2396" Type="http://schemas.openxmlformats.org/officeDocument/2006/relationships/hyperlink" Target="http://refhub.elsevier.com/S0079-6700(20)30035-6/sbref0580" TargetMode="External"/><Relationship Id="rId3447" Type="http://schemas.openxmlformats.org/officeDocument/2006/relationships/hyperlink" Target="http://refhub.elsevier.com/S0079-6700(20)30035-6/sbref0835" TargetMode="External"/><Relationship Id="rId3861" Type="http://schemas.openxmlformats.org/officeDocument/2006/relationships/hyperlink" Target="http://refhub.elsevier.com/S0079-6700(20)30035-6/sbref0935" TargetMode="External"/><Relationship Id="rId4912" Type="http://schemas.openxmlformats.org/officeDocument/2006/relationships/hyperlink" Target="http://refhub.elsevier.com/S0079-6700(20)30035-6/sbref1185" TargetMode="External"/><Relationship Id="rId368" Type="http://schemas.openxmlformats.org/officeDocument/2006/relationships/hyperlink" Target="http://refhub.elsevier.com/S0079-6700(20)30035-6/sbref0120" TargetMode="External"/><Relationship Id="rId782" Type="http://schemas.openxmlformats.org/officeDocument/2006/relationships/hyperlink" Target="http://refhub.elsevier.com/S0079-6700(20)30035-6/sbref0225" TargetMode="External"/><Relationship Id="rId2049" Type="http://schemas.openxmlformats.org/officeDocument/2006/relationships/hyperlink" Target="http://refhub.elsevier.com/S0079-6700(20)30035-6/sbref0505" TargetMode="External"/><Relationship Id="rId2463" Type="http://schemas.openxmlformats.org/officeDocument/2006/relationships/hyperlink" Target="http://refhub.elsevier.com/S0079-6700(20)30035-6/sbref0595" TargetMode="External"/><Relationship Id="rId3514" Type="http://schemas.openxmlformats.org/officeDocument/2006/relationships/hyperlink" Target="http://refhub.elsevier.com/S0079-6700(20)30035-6/sbref0850" TargetMode="External"/><Relationship Id="rId435" Type="http://schemas.openxmlformats.org/officeDocument/2006/relationships/hyperlink" Target="http://refhub.elsevier.com/S0079-6700(20)30035-6/sbref0145" TargetMode="External"/><Relationship Id="rId1065" Type="http://schemas.openxmlformats.org/officeDocument/2006/relationships/hyperlink" Target="http://refhub.elsevier.com/S0079-6700(20)30035-6/sbref0300" TargetMode="External"/><Relationship Id="rId2116" Type="http://schemas.openxmlformats.org/officeDocument/2006/relationships/hyperlink" Target="http://refhub.elsevier.com/S0079-6700(20)30035-6/sbref0520" TargetMode="External"/><Relationship Id="rId2530" Type="http://schemas.openxmlformats.org/officeDocument/2006/relationships/hyperlink" Target="http://refhub.elsevier.com/S0079-6700(20)30035-6/sbref0610" TargetMode="External"/><Relationship Id="rId5686" Type="http://schemas.openxmlformats.org/officeDocument/2006/relationships/hyperlink" Target="http://refhub.elsevier.com/S0079-6700(20)30035-6/sbref1355" TargetMode="External"/><Relationship Id="rId502" Type="http://schemas.openxmlformats.org/officeDocument/2006/relationships/hyperlink" Target="http://refhub.elsevier.com/S0079-6700(20)30035-6/sbref0155" TargetMode="External"/><Relationship Id="rId1132" Type="http://schemas.openxmlformats.org/officeDocument/2006/relationships/hyperlink" Target="http://refhub.elsevier.com/S0079-6700(20)30035-6/sbref0310" TargetMode="External"/><Relationship Id="rId4288" Type="http://schemas.openxmlformats.org/officeDocument/2006/relationships/hyperlink" Target="http://refhub.elsevier.com/S0079-6700(20)30035-6/sbref1025" TargetMode="External"/><Relationship Id="rId5339" Type="http://schemas.openxmlformats.org/officeDocument/2006/relationships/hyperlink" Target="http://refhub.elsevier.com/S0079-6700(20)30035-6/sbref1280" TargetMode="External"/><Relationship Id="rId4355" Type="http://schemas.openxmlformats.org/officeDocument/2006/relationships/hyperlink" Target="http://refhub.elsevier.com/S0079-6700(20)30035-6/sbref1040" TargetMode="External"/><Relationship Id="rId5753" Type="http://schemas.openxmlformats.org/officeDocument/2006/relationships/hyperlink" Target="http://refhub.elsevier.com/S0079-6700(20)30035-6/sbref1370" TargetMode="External"/><Relationship Id="rId1949" Type="http://schemas.openxmlformats.org/officeDocument/2006/relationships/hyperlink" Target="http://refhub.elsevier.com/S0079-6700(20)30035-6/sbref0475" TargetMode="External"/><Relationship Id="rId4008" Type="http://schemas.openxmlformats.org/officeDocument/2006/relationships/hyperlink" Target="http://refhub.elsevier.com/S0079-6700(20)30035-6/sbref0965" TargetMode="External"/><Relationship Id="rId5406" Type="http://schemas.openxmlformats.org/officeDocument/2006/relationships/hyperlink" Target="http://refhub.elsevier.com/S0079-6700(20)30035-6/sbref1295" TargetMode="External"/><Relationship Id="rId292" Type="http://schemas.openxmlformats.org/officeDocument/2006/relationships/hyperlink" Target="http://refhub.elsevier.com/S0079-6700(20)30035-6/sbref0090" TargetMode="External"/><Relationship Id="rId3371" Type="http://schemas.openxmlformats.org/officeDocument/2006/relationships/hyperlink" Target="http://refhub.elsevier.com/S0079-6700(20)30035-6/sbref0820" TargetMode="External"/><Relationship Id="rId4422" Type="http://schemas.openxmlformats.org/officeDocument/2006/relationships/hyperlink" Target="http://refhub.elsevier.com/S0079-6700(20)30035-6/sbref1055" TargetMode="External"/><Relationship Id="rId3024" Type="http://schemas.openxmlformats.org/officeDocument/2006/relationships/hyperlink" Target="http://refhub.elsevier.com/S0079-6700(20)30035-6/sbref0725" TargetMode="External"/><Relationship Id="rId2040" Type="http://schemas.openxmlformats.org/officeDocument/2006/relationships/hyperlink" Target="http://refhub.elsevier.com/S0079-6700(20)30035-6/sbref0505" TargetMode="External"/><Relationship Id="rId5196" Type="http://schemas.openxmlformats.org/officeDocument/2006/relationships/hyperlink" Target="http://refhub.elsevier.com/S0079-6700(20)30035-6/sbref1250" TargetMode="External"/><Relationship Id="rId5263" Type="http://schemas.openxmlformats.org/officeDocument/2006/relationships/hyperlink" Target="http://refhub.elsevier.com/S0079-6700(20)30035-6/sbref1260" TargetMode="External"/><Relationship Id="rId1459" Type="http://schemas.openxmlformats.org/officeDocument/2006/relationships/hyperlink" Target="http://refhub.elsevier.com/S0079-6700(20)30035-6/sbref0380" TargetMode="External"/><Relationship Id="rId2857" Type="http://schemas.openxmlformats.org/officeDocument/2006/relationships/hyperlink" Target="http://refhub.elsevier.com/S0079-6700(20)30035-6/sbref0680" TargetMode="External"/><Relationship Id="rId3908" Type="http://schemas.openxmlformats.org/officeDocument/2006/relationships/hyperlink" Target="http://refhub.elsevier.com/S0079-6700(20)30035-6/sbref0945" TargetMode="External"/><Relationship Id="rId5330" Type="http://schemas.openxmlformats.org/officeDocument/2006/relationships/hyperlink" Target="http://refhub.elsevier.com/S0079-6700(20)30035-6/sbref1275" TargetMode="External"/><Relationship Id="rId98" Type="http://schemas.openxmlformats.org/officeDocument/2006/relationships/hyperlink" Target="http://refhub.elsevier.com/S0079-6700(20)30035-6/sbref0025" TargetMode="External"/><Relationship Id="rId829" Type="http://schemas.openxmlformats.org/officeDocument/2006/relationships/hyperlink" Target="http://refhub.elsevier.com/S0079-6700(20)30035-6/sbref0235" TargetMode="External"/><Relationship Id="rId1873" Type="http://schemas.openxmlformats.org/officeDocument/2006/relationships/hyperlink" Target="http://refhub.elsevier.com/S0079-6700(20)30035-6/sbref0460" TargetMode="External"/><Relationship Id="rId2924" Type="http://schemas.openxmlformats.org/officeDocument/2006/relationships/hyperlink" Target="http://refhub.elsevier.com/S0079-6700(20)30035-6/sbref0700" TargetMode="External"/><Relationship Id="rId1526" Type="http://schemas.openxmlformats.org/officeDocument/2006/relationships/hyperlink" Target="http://refhub.elsevier.com/S0079-6700(20)30035-6/sbref0390" TargetMode="External"/><Relationship Id="rId1940" Type="http://schemas.openxmlformats.org/officeDocument/2006/relationships/hyperlink" Target="http://refhub.elsevier.com/S0079-6700(20)30035-6/sbref0475" TargetMode="External"/><Relationship Id="rId3698" Type="http://schemas.openxmlformats.org/officeDocument/2006/relationships/hyperlink" Target="http://refhub.elsevier.com/S0079-6700(20)30035-6/sbref0900" TargetMode="External"/><Relationship Id="rId4749" Type="http://schemas.openxmlformats.org/officeDocument/2006/relationships/hyperlink" Target="http://refhub.elsevier.com/S0079-6700(20)30035-6/sbref1145" TargetMode="External"/><Relationship Id="rId3765" Type="http://schemas.openxmlformats.org/officeDocument/2006/relationships/hyperlink" Target="http://refhub.elsevier.com/S0079-6700(20)30035-6/sbref0915" TargetMode="External"/><Relationship Id="rId4816" Type="http://schemas.openxmlformats.org/officeDocument/2006/relationships/hyperlink" Target="http://refhub.elsevier.com/S0079-6700(20)30035-6/sbref1165" TargetMode="External"/><Relationship Id="rId686" Type="http://schemas.openxmlformats.org/officeDocument/2006/relationships/hyperlink" Target="http://refhub.elsevier.com/S0079-6700(20)30035-6/sbref0205" TargetMode="External"/><Relationship Id="rId2367" Type="http://schemas.openxmlformats.org/officeDocument/2006/relationships/hyperlink" Target="http://refhub.elsevier.com/S0079-6700(20)30035-6/sbref0575" TargetMode="External"/><Relationship Id="rId2781" Type="http://schemas.openxmlformats.org/officeDocument/2006/relationships/hyperlink" Target="http://refhub.elsevier.com/S0079-6700(20)30035-6/sbref0660" TargetMode="External"/><Relationship Id="rId3418" Type="http://schemas.openxmlformats.org/officeDocument/2006/relationships/hyperlink" Target="http://refhub.elsevier.com/S0079-6700(20)30035-6/sbref0830" TargetMode="External"/><Relationship Id="rId339" Type="http://schemas.openxmlformats.org/officeDocument/2006/relationships/hyperlink" Target="http://refhub.elsevier.com/S0079-6700(20)30035-6/sbref0110" TargetMode="External"/><Relationship Id="rId753" Type="http://schemas.openxmlformats.org/officeDocument/2006/relationships/hyperlink" Target="http://refhub.elsevier.com/S0079-6700(20)30035-6/sbref0220" TargetMode="External"/><Relationship Id="rId1383" Type="http://schemas.openxmlformats.org/officeDocument/2006/relationships/hyperlink" Target="http://refhub.elsevier.com/S0079-6700(20)30035-6/sbref0365" TargetMode="External"/><Relationship Id="rId2434" Type="http://schemas.openxmlformats.org/officeDocument/2006/relationships/hyperlink" Target="http://refhub.elsevier.com/S0079-6700(20)30035-6/sbref0590" TargetMode="External"/><Relationship Id="rId3832" Type="http://schemas.openxmlformats.org/officeDocument/2006/relationships/hyperlink" Target="http://refhub.elsevier.com/S0079-6700(20)30035-6/sbref0930" TargetMode="External"/><Relationship Id="rId406" Type="http://schemas.openxmlformats.org/officeDocument/2006/relationships/hyperlink" Target="http://refhub.elsevier.com/S0079-6700(20)30035-6/sbref0130" TargetMode="External"/><Relationship Id="rId1036" Type="http://schemas.openxmlformats.org/officeDocument/2006/relationships/hyperlink" Target="http://refhub.elsevier.com/S0079-6700(20)30035-6/sbref0290" TargetMode="External"/><Relationship Id="rId820" Type="http://schemas.openxmlformats.org/officeDocument/2006/relationships/hyperlink" Target="http://refhub.elsevier.com/S0079-6700(20)30035-6/sbref0235" TargetMode="External"/><Relationship Id="rId1450" Type="http://schemas.openxmlformats.org/officeDocument/2006/relationships/hyperlink" Target="http://refhub.elsevier.com/S0079-6700(20)30035-6/sbref0380" TargetMode="External"/><Relationship Id="rId2501" Type="http://schemas.openxmlformats.org/officeDocument/2006/relationships/hyperlink" Target="http://refhub.elsevier.com/S0079-6700(20)30035-6/sbref0600" TargetMode="External"/><Relationship Id="rId5657" Type="http://schemas.openxmlformats.org/officeDocument/2006/relationships/hyperlink" Target="http://refhub.elsevier.com/S0079-6700(20)30035-6/sbref1350" TargetMode="External"/><Relationship Id="rId1103" Type="http://schemas.openxmlformats.org/officeDocument/2006/relationships/hyperlink" Target="http://refhub.elsevier.com/S0079-6700(20)30035-6/sbref0305" TargetMode="External"/><Relationship Id="rId4259" Type="http://schemas.openxmlformats.org/officeDocument/2006/relationships/hyperlink" Target="http://refhub.elsevier.com/S0079-6700(20)30035-6/sbref1020" TargetMode="External"/><Relationship Id="rId4673" Type="http://schemas.openxmlformats.org/officeDocument/2006/relationships/hyperlink" Target="http://refhub.elsevier.com/S0079-6700(20)30035-6/sbref1130" TargetMode="External"/><Relationship Id="rId5724" Type="http://schemas.openxmlformats.org/officeDocument/2006/relationships/hyperlink" Target="http://refhub.elsevier.com/S0079-6700(20)30035-6/sbref1365" TargetMode="External"/><Relationship Id="rId3275" Type="http://schemas.openxmlformats.org/officeDocument/2006/relationships/hyperlink" Target="http://refhub.elsevier.com/S0079-6700(20)30035-6/sbref0795" TargetMode="External"/><Relationship Id="rId4326" Type="http://schemas.openxmlformats.org/officeDocument/2006/relationships/hyperlink" Target="http://refhub.elsevier.com/S0079-6700(20)30035-6/sbref1035" TargetMode="External"/><Relationship Id="rId4740" Type="http://schemas.openxmlformats.org/officeDocument/2006/relationships/hyperlink" Target="http://refhub.elsevier.com/S0079-6700(20)30035-6/sbref1145" TargetMode="External"/><Relationship Id="rId196" Type="http://schemas.openxmlformats.org/officeDocument/2006/relationships/hyperlink" Target="http://refhub.elsevier.com/S0079-6700(20)30035-6/sbref0060" TargetMode="External"/><Relationship Id="rId2291" Type="http://schemas.openxmlformats.org/officeDocument/2006/relationships/hyperlink" Target="http://refhub.elsevier.com/S0079-6700(20)30035-6/sbref0560" TargetMode="External"/><Relationship Id="rId3342" Type="http://schemas.openxmlformats.org/officeDocument/2006/relationships/hyperlink" Target="http://refhub.elsevier.com/S0079-6700(20)30035-6/sbref0810" TargetMode="External"/><Relationship Id="rId263" Type="http://schemas.openxmlformats.org/officeDocument/2006/relationships/hyperlink" Target="http://refhub.elsevier.com/S0079-6700(20)30035-6/sbref0080" TargetMode="External"/><Relationship Id="rId330" Type="http://schemas.openxmlformats.org/officeDocument/2006/relationships/hyperlink" Target="http://refhub.elsevier.com/S0079-6700(20)30035-6/sbref0105" TargetMode="External"/><Relationship Id="rId2011" Type="http://schemas.openxmlformats.org/officeDocument/2006/relationships/hyperlink" Target="http://refhub.elsevier.com/S0079-6700(20)30035-6/sbref0495" TargetMode="External"/><Relationship Id="rId5167" Type="http://schemas.openxmlformats.org/officeDocument/2006/relationships/hyperlink" Target="http://refhub.elsevier.com/S0079-6700(20)30035-6/sbref1240" TargetMode="External"/><Relationship Id="rId4183" Type="http://schemas.openxmlformats.org/officeDocument/2006/relationships/hyperlink" Target="http://refhub.elsevier.com/S0079-6700(20)30035-6/sbref1005" TargetMode="External"/><Relationship Id="rId5581" Type="http://schemas.openxmlformats.org/officeDocument/2006/relationships/hyperlink" Target="http://refhub.elsevier.com/S0079-6700(20)30035-6/sbref1330" TargetMode="External"/><Relationship Id="rId1777" Type="http://schemas.openxmlformats.org/officeDocument/2006/relationships/hyperlink" Target="http://refhub.elsevier.com/S0079-6700(20)30035-6/sbref0445" TargetMode="External"/><Relationship Id="rId2828" Type="http://schemas.openxmlformats.org/officeDocument/2006/relationships/hyperlink" Target="http://refhub.elsevier.com/S0079-6700(20)30035-6/sbref0670" TargetMode="External"/><Relationship Id="rId5234" Type="http://schemas.openxmlformats.org/officeDocument/2006/relationships/hyperlink" Target="http://refhub.elsevier.com/S0079-6700(20)30035-6/sbref1255" TargetMode="External"/><Relationship Id="rId69" Type="http://schemas.openxmlformats.org/officeDocument/2006/relationships/hyperlink" Target="http://refhub.elsevier.com/S0079-6700(20)30035-6/sbref0015" TargetMode="External"/><Relationship Id="rId1844" Type="http://schemas.openxmlformats.org/officeDocument/2006/relationships/hyperlink" Target="http://refhub.elsevier.com/S0079-6700(20)30035-6/sbref0455" TargetMode="External"/><Relationship Id="rId4250" Type="http://schemas.openxmlformats.org/officeDocument/2006/relationships/hyperlink" Target="http://refhub.elsevier.com/S0079-6700(20)30035-6/sbref1020" TargetMode="External"/><Relationship Id="rId5301" Type="http://schemas.openxmlformats.org/officeDocument/2006/relationships/hyperlink" Target="http://refhub.elsevier.com/S0079-6700(20)30035-6/sbref1270" TargetMode="External"/><Relationship Id="rId1911" Type="http://schemas.openxmlformats.org/officeDocument/2006/relationships/hyperlink" Target="http://refhub.elsevier.com/S0079-6700(20)30035-6/sbref0470" TargetMode="External"/><Relationship Id="rId3669" Type="http://schemas.openxmlformats.org/officeDocument/2006/relationships/hyperlink" Target="http://refhub.elsevier.com/S0079-6700(20)30035-6/sbref0895" TargetMode="External"/><Relationship Id="rId5091" Type="http://schemas.openxmlformats.org/officeDocument/2006/relationships/hyperlink" Target="http://refhub.elsevier.com/S0079-6700(20)30035-6/sbref1225" TargetMode="External"/><Relationship Id="rId1287" Type="http://schemas.openxmlformats.org/officeDocument/2006/relationships/hyperlink" Target="http://refhub.elsevier.com/S0079-6700(20)30035-6/sbref0345" TargetMode="External"/><Relationship Id="rId2685" Type="http://schemas.openxmlformats.org/officeDocument/2006/relationships/hyperlink" Target="http://refhub.elsevier.com/S0079-6700(20)30035-6/sbref0645" TargetMode="External"/><Relationship Id="rId3736" Type="http://schemas.openxmlformats.org/officeDocument/2006/relationships/hyperlink" Target="http://refhub.elsevier.com/S0079-6700(20)30035-6/sbref0910" TargetMode="External"/><Relationship Id="rId657" Type="http://schemas.openxmlformats.org/officeDocument/2006/relationships/hyperlink" Target="http://refhub.elsevier.com/S0079-6700(20)30035-6/sbref0200" TargetMode="External"/><Relationship Id="rId2338" Type="http://schemas.openxmlformats.org/officeDocument/2006/relationships/hyperlink" Target="http://refhub.elsevier.com/S0079-6700(20)30035-6/sbref0570" TargetMode="External"/><Relationship Id="rId2752" Type="http://schemas.openxmlformats.org/officeDocument/2006/relationships/hyperlink" Target="http://refhub.elsevier.com/S0079-6700(20)30035-6/sbref0655" TargetMode="External"/><Relationship Id="rId3803" Type="http://schemas.openxmlformats.org/officeDocument/2006/relationships/hyperlink" Target="http://refhub.elsevier.com/S0079-6700(20)30035-6/sbref0920" TargetMode="External"/><Relationship Id="rId724" Type="http://schemas.openxmlformats.org/officeDocument/2006/relationships/hyperlink" Target="http://refhub.elsevier.com/S0079-6700(20)30035-6/sbref0215" TargetMode="External"/><Relationship Id="rId1354" Type="http://schemas.openxmlformats.org/officeDocument/2006/relationships/hyperlink" Target="http://refhub.elsevier.com/S0079-6700(20)30035-6/sbref0360" TargetMode="External"/><Relationship Id="rId2405" Type="http://schemas.openxmlformats.org/officeDocument/2006/relationships/hyperlink" Target="http://refhub.elsevier.com/S0079-6700(20)30035-6/sbref0585" TargetMode="External"/><Relationship Id="rId60" Type="http://schemas.openxmlformats.org/officeDocument/2006/relationships/hyperlink" Target="http://refhub.elsevier.com/S0079-6700(20)30035-6/sbref0010" TargetMode="External"/><Relationship Id="rId1007" Type="http://schemas.openxmlformats.org/officeDocument/2006/relationships/hyperlink" Target="http://refhub.elsevier.com/S0079-6700(20)30035-6/sbref0280" TargetMode="External"/><Relationship Id="rId1421" Type="http://schemas.openxmlformats.org/officeDocument/2006/relationships/hyperlink" Target="http://refhub.elsevier.com/S0079-6700(20)30035-6/sbref0370" TargetMode="External"/><Relationship Id="rId4577" Type="http://schemas.openxmlformats.org/officeDocument/2006/relationships/hyperlink" Target="http://refhub.elsevier.com/S0079-6700(20)30035-6/sbref1095" TargetMode="External"/><Relationship Id="rId4991" Type="http://schemas.openxmlformats.org/officeDocument/2006/relationships/hyperlink" Target="http://refhub.elsevier.com/S0079-6700(20)30035-6/sbref1205" TargetMode="External"/><Relationship Id="rId5628" Type="http://schemas.openxmlformats.org/officeDocument/2006/relationships/hyperlink" Target="http://refhub.elsevier.com/S0079-6700(20)30035-6/sbref1340" TargetMode="External"/><Relationship Id="rId3179" Type="http://schemas.openxmlformats.org/officeDocument/2006/relationships/hyperlink" Target="http://refhub.elsevier.com/S0079-6700(20)30035-6/sbref0765" TargetMode="External"/><Relationship Id="rId3593" Type="http://schemas.openxmlformats.org/officeDocument/2006/relationships/hyperlink" Target="http://refhub.elsevier.com/S0079-6700(20)30035-6/sbref0875" TargetMode="External"/><Relationship Id="rId4644" Type="http://schemas.openxmlformats.org/officeDocument/2006/relationships/hyperlink" Target="http://refhub.elsevier.com/S0079-6700(20)30035-6/sbref1120" TargetMode="External"/><Relationship Id="rId2195" Type="http://schemas.openxmlformats.org/officeDocument/2006/relationships/hyperlink" Target="http://refhub.elsevier.com/S0079-6700(20)30035-6/sbref0540" TargetMode="External"/><Relationship Id="rId3246" Type="http://schemas.openxmlformats.org/officeDocument/2006/relationships/hyperlink" Target="http://refhub.elsevier.com/S0079-6700(20)30035-6/sbref0785" TargetMode="External"/><Relationship Id="rId167" Type="http://schemas.openxmlformats.org/officeDocument/2006/relationships/hyperlink" Target="http://refhub.elsevier.com/S0079-6700(20)30035-6/sbref0045" TargetMode="External"/><Relationship Id="rId581" Type="http://schemas.openxmlformats.org/officeDocument/2006/relationships/hyperlink" Target="http://refhub.elsevier.com/S0079-6700(20)30035-6/sbref0180" TargetMode="External"/><Relationship Id="rId2262" Type="http://schemas.openxmlformats.org/officeDocument/2006/relationships/hyperlink" Target="http://refhub.elsevier.com/S0079-6700(20)30035-6/sbref0555" TargetMode="External"/><Relationship Id="rId3660" Type="http://schemas.openxmlformats.org/officeDocument/2006/relationships/hyperlink" Target="http://refhub.elsevier.com/S0079-6700(20)30035-6/sbref0890" TargetMode="External"/><Relationship Id="rId4711" Type="http://schemas.openxmlformats.org/officeDocument/2006/relationships/hyperlink" Target="http://refhub.elsevier.com/S0079-6700(20)30035-6/sbref1140" TargetMode="External"/><Relationship Id="rId234" Type="http://schemas.openxmlformats.org/officeDocument/2006/relationships/hyperlink" Target="http://refhub.elsevier.com/S0079-6700(20)30035-6/sbref0070" TargetMode="External"/><Relationship Id="rId3313" Type="http://schemas.openxmlformats.org/officeDocument/2006/relationships/hyperlink" Target="http://refhub.elsevier.com/S0079-6700(20)30035-6/sbref0805" TargetMode="External"/><Relationship Id="rId5485" Type="http://schemas.openxmlformats.org/officeDocument/2006/relationships/hyperlink" Target="http://refhub.elsevier.com/S0079-6700(20)30035-6/sbref1310" TargetMode="External"/><Relationship Id="rId301" Type="http://schemas.openxmlformats.org/officeDocument/2006/relationships/hyperlink" Target="http://refhub.elsevier.com/S0079-6700(20)30035-6/sbref0095" TargetMode="External"/><Relationship Id="rId4087" Type="http://schemas.openxmlformats.org/officeDocument/2006/relationships/hyperlink" Target="http://refhub.elsevier.com/S0079-6700(20)30035-6/sbref0980" TargetMode="External"/><Relationship Id="rId5138" Type="http://schemas.openxmlformats.org/officeDocument/2006/relationships/hyperlink" Target="http://refhub.elsevier.com/S0079-6700(20)30035-6/sbref1235" TargetMode="External"/><Relationship Id="rId5552" Type="http://schemas.openxmlformats.org/officeDocument/2006/relationships/hyperlink" Target="http://refhub.elsevier.com/S0079-6700(20)30035-6/sbref1325" TargetMode="External"/><Relationship Id="rId1748" Type="http://schemas.openxmlformats.org/officeDocument/2006/relationships/hyperlink" Target="http://refhub.elsevier.com/S0079-6700(20)30035-6/sbref0440" TargetMode="External"/><Relationship Id="rId4154" Type="http://schemas.openxmlformats.org/officeDocument/2006/relationships/hyperlink" Target="http://refhub.elsevier.com/S0079-6700(20)30035-6/sbref1000" TargetMode="External"/><Relationship Id="rId5205" Type="http://schemas.openxmlformats.org/officeDocument/2006/relationships/hyperlink" Target="http://refhub.elsevier.com/S0079-6700(20)30035-6/sbref1250" TargetMode="External"/><Relationship Id="rId3170" Type="http://schemas.openxmlformats.org/officeDocument/2006/relationships/hyperlink" Target="http://refhub.elsevier.com/S0079-6700(20)30035-6/sbref0765" TargetMode="External"/><Relationship Id="rId4221" Type="http://schemas.openxmlformats.org/officeDocument/2006/relationships/hyperlink" Target="http://refhub.elsevier.com/S0079-6700(20)30035-6/sbref1015" TargetMode="External"/><Relationship Id="rId1815" Type="http://schemas.openxmlformats.org/officeDocument/2006/relationships/hyperlink" Target="http://refhub.elsevier.com/S0079-6700(20)30035-6/sbref0450" TargetMode="External"/><Relationship Id="rId3987" Type="http://schemas.openxmlformats.org/officeDocument/2006/relationships/hyperlink" Target="http://refhub.elsevier.com/S0079-6700(20)30035-6/sbref0960" TargetMode="External"/><Relationship Id="rId2589" Type="http://schemas.openxmlformats.org/officeDocument/2006/relationships/hyperlink" Target="http://refhub.elsevier.com/S0079-6700(20)30035-6/sbref0620" TargetMode="External"/><Relationship Id="rId975" Type="http://schemas.openxmlformats.org/officeDocument/2006/relationships/hyperlink" Target="http://refhub.elsevier.com/S0079-6700(20)30035-6/sbref0275" TargetMode="External"/><Relationship Id="rId2656" Type="http://schemas.openxmlformats.org/officeDocument/2006/relationships/hyperlink" Target="http://refhub.elsevier.com/S0079-6700(20)30035-6/sbref0635" TargetMode="External"/><Relationship Id="rId3707" Type="http://schemas.openxmlformats.org/officeDocument/2006/relationships/hyperlink" Target="http://refhub.elsevier.com/S0079-6700(20)30035-6/sbref0905" TargetMode="External"/><Relationship Id="rId5062" Type="http://schemas.openxmlformats.org/officeDocument/2006/relationships/hyperlink" Target="http://refhub.elsevier.com/S0079-6700(20)30035-6/sbref1220" TargetMode="External"/><Relationship Id="rId628" Type="http://schemas.openxmlformats.org/officeDocument/2006/relationships/hyperlink" Target="http://refhub.elsevier.com/S0079-6700(20)30035-6/sbref0195" TargetMode="External"/><Relationship Id="rId1258" Type="http://schemas.openxmlformats.org/officeDocument/2006/relationships/hyperlink" Target="http://refhub.elsevier.com/S0079-6700(20)30035-6/sbref0340" TargetMode="External"/><Relationship Id="rId1672" Type="http://schemas.openxmlformats.org/officeDocument/2006/relationships/hyperlink" Target="http://refhub.elsevier.com/S0079-6700(20)30035-6/sbref0420" TargetMode="External"/><Relationship Id="rId2309" Type="http://schemas.openxmlformats.org/officeDocument/2006/relationships/hyperlink" Target="http://refhub.elsevier.com/S0079-6700(20)30035-6/sbref0560" TargetMode="External"/><Relationship Id="rId2723" Type="http://schemas.openxmlformats.org/officeDocument/2006/relationships/hyperlink" Target="http://refhub.elsevier.com/S0079-6700(20)30035-6/sbref0650" TargetMode="External"/><Relationship Id="rId1325" Type="http://schemas.openxmlformats.org/officeDocument/2006/relationships/hyperlink" Target="http://refhub.elsevier.com/S0079-6700(20)30035-6/sbref0355" TargetMode="External"/><Relationship Id="rId3497" Type="http://schemas.openxmlformats.org/officeDocument/2006/relationships/hyperlink" Target="http://refhub.elsevier.com/S0079-6700(20)30035-6/sbref0850" TargetMode="External"/><Relationship Id="rId4895" Type="http://schemas.openxmlformats.org/officeDocument/2006/relationships/hyperlink" Target="http://refhub.elsevier.com/S0079-6700(20)30035-6/sbref1180" TargetMode="External"/><Relationship Id="rId31" Type="http://schemas.openxmlformats.org/officeDocument/2006/relationships/image" Target="media/image15.jpeg"/><Relationship Id="rId2099" Type="http://schemas.openxmlformats.org/officeDocument/2006/relationships/hyperlink" Target="http://refhub.elsevier.com/S0079-6700(20)30035-6/sbref0515" TargetMode="External"/><Relationship Id="rId4548" Type="http://schemas.openxmlformats.org/officeDocument/2006/relationships/hyperlink" Target="http://refhub.elsevier.com/S0079-6700(20)30035-6/sbref1090" TargetMode="External"/><Relationship Id="rId4962" Type="http://schemas.openxmlformats.org/officeDocument/2006/relationships/hyperlink" Target="http://refhub.elsevier.com/S0079-6700(20)30035-6/sbref1200" TargetMode="External"/><Relationship Id="rId3564" Type="http://schemas.openxmlformats.org/officeDocument/2006/relationships/hyperlink" Target="http://refhub.elsevier.com/S0079-6700(20)30035-6/sbref0865" TargetMode="External"/><Relationship Id="rId4615" Type="http://schemas.openxmlformats.org/officeDocument/2006/relationships/hyperlink" Target="http://refhub.elsevier.com/S0079-6700(20)30035-6/sbref1110" TargetMode="External"/><Relationship Id="rId485" Type="http://schemas.openxmlformats.org/officeDocument/2006/relationships/hyperlink" Target="http://refhub.elsevier.com/S0079-6700(20)30035-6/sbref0155" TargetMode="External"/><Relationship Id="rId2166" Type="http://schemas.openxmlformats.org/officeDocument/2006/relationships/hyperlink" Target="http://refhub.elsevier.com/S0079-6700(20)30035-6/sbref0535" TargetMode="External"/><Relationship Id="rId2580" Type="http://schemas.openxmlformats.org/officeDocument/2006/relationships/hyperlink" Target="http://refhub.elsevier.com/S0079-6700(20)30035-6/sbref0620" TargetMode="External"/><Relationship Id="rId3217" Type="http://schemas.openxmlformats.org/officeDocument/2006/relationships/hyperlink" Target="http://refhub.elsevier.com/S0079-6700(20)30035-6/sbref0775" TargetMode="External"/><Relationship Id="rId3631" Type="http://schemas.openxmlformats.org/officeDocument/2006/relationships/hyperlink" Target="http://refhub.elsevier.com/S0079-6700(20)30035-6/sbref0885" TargetMode="External"/><Relationship Id="rId138" Type="http://schemas.openxmlformats.org/officeDocument/2006/relationships/hyperlink" Target="http://refhub.elsevier.com/S0079-6700(20)30035-6/sbref0035" TargetMode="External"/><Relationship Id="rId552" Type="http://schemas.openxmlformats.org/officeDocument/2006/relationships/hyperlink" Target="http://refhub.elsevier.com/S0079-6700(20)30035-6/sbref0170" TargetMode="External"/><Relationship Id="rId1182" Type="http://schemas.openxmlformats.org/officeDocument/2006/relationships/hyperlink" Target="http://refhub.elsevier.com/S0079-6700(20)30035-6/sbref0325" TargetMode="External"/><Relationship Id="rId2233" Type="http://schemas.openxmlformats.org/officeDocument/2006/relationships/hyperlink" Target="http://refhub.elsevier.com/S0079-6700(20)30035-6/sbref0550" TargetMode="External"/><Relationship Id="rId5389" Type="http://schemas.openxmlformats.org/officeDocument/2006/relationships/hyperlink" Target="http://refhub.elsevier.com/S0079-6700(20)30035-6/sbref1290" TargetMode="External"/><Relationship Id="rId205" Type="http://schemas.openxmlformats.org/officeDocument/2006/relationships/hyperlink" Target="http://refhub.elsevier.com/S0079-6700(20)30035-6/sbref0060" TargetMode="External"/><Relationship Id="rId2300" Type="http://schemas.openxmlformats.org/officeDocument/2006/relationships/hyperlink" Target="http://refhub.elsevier.com/S0079-6700(20)30035-6/sbref0560" TargetMode="External"/><Relationship Id="rId5456" Type="http://schemas.openxmlformats.org/officeDocument/2006/relationships/hyperlink" Target="http://refhub.elsevier.com/S0079-6700(20)30035-6/sbref1305" TargetMode="External"/><Relationship Id="rId1999" Type="http://schemas.openxmlformats.org/officeDocument/2006/relationships/hyperlink" Target="http://refhub.elsevier.com/S0079-6700(20)30035-6/sbref0490" TargetMode="External"/><Relationship Id="rId4058" Type="http://schemas.openxmlformats.org/officeDocument/2006/relationships/hyperlink" Target="http://refhub.elsevier.com/S0079-6700(20)30035-6/sbref0975" TargetMode="External"/><Relationship Id="rId4472" Type="http://schemas.openxmlformats.org/officeDocument/2006/relationships/hyperlink" Target="http://refhub.elsevier.com/S0079-6700(20)30035-6/sbref1070" TargetMode="External"/><Relationship Id="rId5109" Type="http://schemas.openxmlformats.org/officeDocument/2006/relationships/hyperlink" Target="http://refhub.elsevier.com/S0079-6700(20)30035-6/sbref1230" TargetMode="External"/><Relationship Id="rId3074" Type="http://schemas.openxmlformats.org/officeDocument/2006/relationships/hyperlink" Target="http://refhub.elsevier.com/S0079-6700(20)30035-6/sbref0740" TargetMode="External"/><Relationship Id="rId4125" Type="http://schemas.openxmlformats.org/officeDocument/2006/relationships/hyperlink" Target="http://refhub.elsevier.com/S0079-6700(20)30035-6/sbref0990" TargetMode="External"/><Relationship Id="rId5523" Type="http://schemas.openxmlformats.org/officeDocument/2006/relationships/hyperlink" Target="http://refhub.elsevier.com/S0079-6700(20)30035-6/sbref1320" TargetMode="External"/><Relationship Id="rId1719" Type="http://schemas.openxmlformats.org/officeDocument/2006/relationships/hyperlink" Target="http://refhub.elsevier.com/S0079-6700(20)30035-6/sbref0430" TargetMode="External"/><Relationship Id="rId2090" Type="http://schemas.openxmlformats.org/officeDocument/2006/relationships/hyperlink" Target="http://refhub.elsevier.com/S0079-6700(20)30035-6/sbref0515" TargetMode="External"/><Relationship Id="rId3141" Type="http://schemas.openxmlformats.org/officeDocument/2006/relationships/hyperlink" Target="http://refhub.elsevier.com/S0079-6700(20)30035-6/sbref0755" TargetMode="External"/><Relationship Id="rId3958" Type="http://schemas.openxmlformats.org/officeDocument/2006/relationships/hyperlink" Target="http://refhub.elsevier.com/S0079-6700(20)30035-6/sbref0955" TargetMode="External"/><Relationship Id="rId879" Type="http://schemas.openxmlformats.org/officeDocument/2006/relationships/hyperlink" Target="http://refhub.elsevier.com/S0079-6700(20)30035-6/sbref0250" TargetMode="External"/><Relationship Id="rId5380" Type="http://schemas.openxmlformats.org/officeDocument/2006/relationships/hyperlink" Target="http://refhub.elsevier.com/S0079-6700(20)30035-6/sbref1290" TargetMode="External"/><Relationship Id="rId1576" Type="http://schemas.openxmlformats.org/officeDocument/2006/relationships/hyperlink" Target="http://refhub.elsevier.com/S0079-6700(20)30035-6/sbref0400" TargetMode="External"/><Relationship Id="rId2974" Type="http://schemas.openxmlformats.org/officeDocument/2006/relationships/hyperlink" Target="http://refhub.elsevier.com/S0079-6700(20)30035-6/sbref0710" TargetMode="External"/><Relationship Id="rId5033" Type="http://schemas.openxmlformats.org/officeDocument/2006/relationships/hyperlink" Target="http://refhub.elsevier.com/S0079-6700(20)30035-6/sbref1215" TargetMode="External"/><Relationship Id="rId946" Type="http://schemas.openxmlformats.org/officeDocument/2006/relationships/hyperlink" Target="http://refhub.elsevier.com/S0079-6700(20)30035-6/sbref0265" TargetMode="External"/><Relationship Id="rId1229" Type="http://schemas.openxmlformats.org/officeDocument/2006/relationships/hyperlink" Target="http://refhub.elsevier.com/S0079-6700(20)30035-6/sbref0335" TargetMode="External"/><Relationship Id="rId1990" Type="http://schemas.openxmlformats.org/officeDocument/2006/relationships/hyperlink" Target="http://refhub.elsevier.com/S0079-6700(20)30035-6/sbref0490" TargetMode="External"/><Relationship Id="rId2627" Type="http://schemas.openxmlformats.org/officeDocument/2006/relationships/hyperlink" Target="http://refhub.elsevier.com/S0079-6700(20)30035-6/sbref0630" TargetMode="External"/><Relationship Id="rId5100" Type="http://schemas.openxmlformats.org/officeDocument/2006/relationships/hyperlink" Target="http://refhub.elsevier.com/S0079-6700(20)30035-6/sbref1230" TargetMode="External"/><Relationship Id="rId1643" Type="http://schemas.openxmlformats.org/officeDocument/2006/relationships/hyperlink" Target="http://refhub.elsevier.com/S0079-6700(20)30035-6/sbref0415" TargetMode="External"/><Relationship Id="rId4799" Type="http://schemas.openxmlformats.org/officeDocument/2006/relationships/hyperlink" Target="http://refhub.elsevier.com/S0079-6700(20)30035-6/sbref1160" TargetMode="External"/><Relationship Id="rId1710" Type="http://schemas.openxmlformats.org/officeDocument/2006/relationships/hyperlink" Target="http://refhub.elsevier.com/S0079-6700(20)30035-6/sbref0425" TargetMode="External"/><Relationship Id="rId4866" Type="http://schemas.openxmlformats.org/officeDocument/2006/relationships/hyperlink" Target="http://refhub.elsevier.com/S0079-6700(20)30035-6/sbref1175" TargetMode="External"/><Relationship Id="rId3468" Type="http://schemas.openxmlformats.org/officeDocument/2006/relationships/hyperlink" Target="http://refhub.elsevier.com/S0079-6700(20)30035-6/sbref0840" TargetMode="External"/><Relationship Id="rId3882" Type="http://schemas.openxmlformats.org/officeDocument/2006/relationships/hyperlink" Target="http://refhub.elsevier.com/S0079-6700(20)30035-6/sbref0940" TargetMode="External"/><Relationship Id="rId4519" Type="http://schemas.openxmlformats.org/officeDocument/2006/relationships/hyperlink" Target="http://refhub.elsevier.com/S0079-6700(20)30035-6/sbref1080" TargetMode="External"/><Relationship Id="rId4933" Type="http://schemas.openxmlformats.org/officeDocument/2006/relationships/hyperlink" Target="http://refhub.elsevier.com/S0079-6700(20)30035-6/sbref1190" TargetMode="External"/><Relationship Id="rId389" Type="http://schemas.openxmlformats.org/officeDocument/2006/relationships/hyperlink" Target="http://refhub.elsevier.com/S0079-6700(20)30035-6/sbref0125" TargetMode="External"/><Relationship Id="rId2484" Type="http://schemas.openxmlformats.org/officeDocument/2006/relationships/hyperlink" Target="http://refhub.elsevier.com/S0079-6700(20)30035-6/sbref0600" TargetMode="External"/><Relationship Id="rId3535" Type="http://schemas.openxmlformats.org/officeDocument/2006/relationships/hyperlink" Target="http://refhub.elsevier.com/S0079-6700(20)30035-6/sbref0860" TargetMode="External"/><Relationship Id="rId456" Type="http://schemas.openxmlformats.org/officeDocument/2006/relationships/hyperlink" Target="http://refhub.elsevier.com/S0079-6700(20)30035-6/sbref0145" TargetMode="External"/><Relationship Id="rId870" Type="http://schemas.openxmlformats.org/officeDocument/2006/relationships/hyperlink" Target="http://refhub.elsevier.com/S0079-6700(20)30035-6/sbref0245" TargetMode="External"/><Relationship Id="rId1086" Type="http://schemas.openxmlformats.org/officeDocument/2006/relationships/hyperlink" Target="http://refhub.elsevier.com/S0079-6700(20)30035-6/sbref0300" TargetMode="External"/><Relationship Id="rId2137" Type="http://schemas.openxmlformats.org/officeDocument/2006/relationships/hyperlink" Target="http://refhub.elsevier.com/S0079-6700(20)30035-6/sbref0525" TargetMode="External"/><Relationship Id="rId2551" Type="http://schemas.openxmlformats.org/officeDocument/2006/relationships/hyperlink" Target="http://refhub.elsevier.com/S0079-6700(20)30035-6/sbref0615" TargetMode="External"/><Relationship Id="rId109" Type="http://schemas.openxmlformats.org/officeDocument/2006/relationships/hyperlink" Target="http://refhub.elsevier.com/S0079-6700(20)30035-6/sbref0025" TargetMode="External"/><Relationship Id="rId523" Type="http://schemas.openxmlformats.org/officeDocument/2006/relationships/hyperlink" Target="http://refhub.elsevier.com/S0079-6700(20)30035-6/sbref0160" TargetMode="External"/><Relationship Id="rId1153" Type="http://schemas.openxmlformats.org/officeDocument/2006/relationships/hyperlink" Target="http://refhub.elsevier.com/S0079-6700(20)30035-6/sbref0315" TargetMode="External"/><Relationship Id="rId2204" Type="http://schemas.openxmlformats.org/officeDocument/2006/relationships/hyperlink" Target="http://refhub.elsevier.com/S0079-6700(20)30035-6/sbref0540" TargetMode="External"/><Relationship Id="rId3602" Type="http://schemas.openxmlformats.org/officeDocument/2006/relationships/hyperlink" Target="http://refhub.elsevier.com/S0079-6700(20)30035-6/sbref0880" TargetMode="External"/><Relationship Id="rId5774" Type="http://schemas.openxmlformats.org/officeDocument/2006/relationships/hyperlink" Target="http://refhub.elsevier.com/S0079-6700(20)30035-6/sbref1375" TargetMode="External"/><Relationship Id="rId1220" Type="http://schemas.openxmlformats.org/officeDocument/2006/relationships/hyperlink" Target="http://refhub.elsevier.com/S0079-6700(20)30035-6/sbref0335" TargetMode="External"/><Relationship Id="rId4376" Type="http://schemas.openxmlformats.org/officeDocument/2006/relationships/hyperlink" Target="http://refhub.elsevier.com/S0079-6700(20)30035-6/sbref1045" TargetMode="External"/><Relationship Id="rId4790" Type="http://schemas.openxmlformats.org/officeDocument/2006/relationships/hyperlink" Target="http://refhub.elsevier.com/S0079-6700(20)30035-6/sbref1155" TargetMode="External"/><Relationship Id="rId5427" Type="http://schemas.openxmlformats.org/officeDocument/2006/relationships/hyperlink" Target="http://refhub.elsevier.com/S0079-6700(20)30035-6/sbref1295" TargetMode="External"/><Relationship Id="rId3392" Type="http://schemas.openxmlformats.org/officeDocument/2006/relationships/hyperlink" Target="http://refhub.elsevier.com/S0079-6700(20)30035-6/sbref0825" TargetMode="External"/><Relationship Id="rId4029" Type="http://schemas.openxmlformats.org/officeDocument/2006/relationships/hyperlink" Target="http://refhub.elsevier.com/S0079-6700(20)30035-6/sbref0970" TargetMode="External"/><Relationship Id="rId4443" Type="http://schemas.openxmlformats.org/officeDocument/2006/relationships/hyperlink" Target="http://refhub.elsevier.com/S0079-6700(20)30035-6/sbref1065" TargetMode="External"/><Relationship Id="rId3045" Type="http://schemas.openxmlformats.org/officeDocument/2006/relationships/hyperlink" Target="http://refhub.elsevier.com/S0079-6700(20)30035-6/sbref0730" TargetMode="External"/><Relationship Id="rId4510" Type="http://schemas.openxmlformats.org/officeDocument/2006/relationships/hyperlink" Target="http://refhub.elsevier.com/S0079-6700(20)30035-6/sbref1080" TargetMode="External"/><Relationship Id="rId380" Type="http://schemas.openxmlformats.org/officeDocument/2006/relationships/hyperlink" Target="http://refhub.elsevier.com/S0079-6700(20)30035-6/sbref0125" TargetMode="External"/><Relationship Id="rId2061" Type="http://schemas.openxmlformats.org/officeDocument/2006/relationships/hyperlink" Target="http://refhub.elsevier.com/S0079-6700(20)30035-6/sbref0510" TargetMode="External"/><Relationship Id="rId3112" Type="http://schemas.openxmlformats.org/officeDocument/2006/relationships/hyperlink" Target="http://refhub.elsevier.com/S0079-6700(20)30035-6/sbref0750" TargetMode="External"/><Relationship Id="rId5284" Type="http://schemas.openxmlformats.org/officeDocument/2006/relationships/hyperlink" Target="http://refhub.elsevier.com/S0079-6700(20)30035-6/sbref1265" TargetMode="External"/><Relationship Id="rId100" Type="http://schemas.openxmlformats.org/officeDocument/2006/relationships/hyperlink" Target="http://refhub.elsevier.com/S0079-6700(20)30035-6/sbref0025" TargetMode="External"/><Relationship Id="rId2878" Type="http://schemas.openxmlformats.org/officeDocument/2006/relationships/hyperlink" Target="http://refhub.elsevier.com/S0079-6700(20)30035-6/sbref0685" TargetMode="External"/><Relationship Id="rId3929" Type="http://schemas.openxmlformats.org/officeDocument/2006/relationships/hyperlink" Target="http://refhub.elsevier.com/S0079-6700(20)30035-6/sbref0950" TargetMode="External"/><Relationship Id="rId1894" Type="http://schemas.openxmlformats.org/officeDocument/2006/relationships/hyperlink" Target="http://refhub.elsevier.com/S0079-6700(20)30035-6/sbref0465" TargetMode="External"/><Relationship Id="rId2945" Type="http://schemas.openxmlformats.org/officeDocument/2006/relationships/hyperlink" Target="http://refhub.elsevier.com/S0079-6700(20)30035-6/sbref0700" TargetMode="External"/><Relationship Id="rId5351" Type="http://schemas.openxmlformats.org/officeDocument/2006/relationships/hyperlink" Target="http://refhub.elsevier.com/S0079-6700(20)30035-6/sbref1280" TargetMode="External"/><Relationship Id="rId917" Type="http://schemas.openxmlformats.org/officeDocument/2006/relationships/hyperlink" Target="http://refhub.elsevier.com/S0079-6700(20)30035-6/sbref0255" TargetMode="External"/><Relationship Id="rId1547" Type="http://schemas.openxmlformats.org/officeDocument/2006/relationships/hyperlink" Target="http://refhub.elsevier.com/S0079-6700(20)30035-6/sbref0395" TargetMode="External"/><Relationship Id="rId1961" Type="http://schemas.openxmlformats.org/officeDocument/2006/relationships/hyperlink" Target="http://refhub.elsevier.com/S0079-6700(20)30035-6/sbref0480" TargetMode="External"/><Relationship Id="rId5004" Type="http://schemas.openxmlformats.org/officeDocument/2006/relationships/hyperlink" Target="http://refhub.elsevier.com/S0079-6700(20)30035-6/sbref1205" TargetMode="External"/><Relationship Id="rId1614" Type="http://schemas.openxmlformats.org/officeDocument/2006/relationships/hyperlink" Target="http://refhub.elsevier.com/S0079-6700(20)30035-6/sbref0410" TargetMode="External"/><Relationship Id="rId4020" Type="http://schemas.openxmlformats.org/officeDocument/2006/relationships/hyperlink" Target="http://refhub.elsevier.com/S0079-6700(20)30035-6/sbref0965" TargetMode="External"/><Relationship Id="rId3786" Type="http://schemas.openxmlformats.org/officeDocument/2006/relationships/hyperlink" Target="http://refhub.elsevier.com/S0079-6700(20)30035-6/sbref0920" TargetMode="External"/><Relationship Id="rId2388" Type="http://schemas.openxmlformats.org/officeDocument/2006/relationships/hyperlink" Target="http://refhub.elsevier.com/S0079-6700(20)30035-6/sbref0580" TargetMode="External"/><Relationship Id="rId3439" Type="http://schemas.openxmlformats.org/officeDocument/2006/relationships/hyperlink" Target="http://refhub.elsevier.com/S0079-6700(20)30035-6/sbref0835" TargetMode="External"/><Relationship Id="rId4837" Type="http://schemas.openxmlformats.org/officeDocument/2006/relationships/hyperlink" Target="http://refhub.elsevier.com/S0079-6700(20)30035-6/sbref1170" TargetMode="External"/><Relationship Id="rId3853" Type="http://schemas.openxmlformats.org/officeDocument/2006/relationships/hyperlink" Target="http://refhub.elsevier.com/S0079-6700(20)30035-6/sbref0935" TargetMode="External"/><Relationship Id="rId4904" Type="http://schemas.openxmlformats.org/officeDocument/2006/relationships/hyperlink" Target="http://refhub.elsevier.com/S0079-6700(20)30035-6/sbref1185" TargetMode="External"/><Relationship Id="rId774" Type="http://schemas.openxmlformats.org/officeDocument/2006/relationships/hyperlink" Target="http://refhub.elsevier.com/S0079-6700(20)30035-6/sbref0225" TargetMode="External"/><Relationship Id="rId1057" Type="http://schemas.openxmlformats.org/officeDocument/2006/relationships/hyperlink" Target="http://refhub.elsevier.com/S0079-6700(20)30035-6/sbref0295" TargetMode="External"/><Relationship Id="rId2455" Type="http://schemas.openxmlformats.org/officeDocument/2006/relationships/hyperlink" Target="http://refhub.elsevier.com/S0079-6700(20)30035-6/sbref0595" TargetMode="External"/><Relationship Id="rId3506" Type="http://schemas.openxmlformats.org/officeDocument/2006/relationships/hyperlink" Target="http://refhub.elsevier.com/S0079-6700(20)30035-6/sbref0850" TargetMode="External"/><Relationship Id="rId3920" Type="http://schemas.openxmlformats.org/officeDocument/2006/relationships/hyperlink" Target="http://refhub.elsevier.com/S0079-6700(20)30035-6/sbref0945" TargetMode="External"/><Relationship Id="rId427" Type="http://schemas.openxmlformats.org/officeDocument/2006/relationships/hyperlink" Target="http://refhub.elsevier.com/S0079-6700(20)30035-6/sbref0140" TargetMode="External"/><Relationship Id="rId841" Type="http://schemas.openxmlformats.org/officeDocument/2006/relationships/hyperlink" Target="http://refhub.elsevier.com/S0079-6700(20)30035-6/sbref0240" TargetMode="External"/><Relationship Id="rId1471" Type="http://schemas.openxmlformats.org/officeDocument/2006/relationships/hyperlink" Target="http://refhub.elsevier.com/S0079-6700(20)30035-6/sbref0380" TargetMode="External"/><Relationship Id="rId2108" Type="http://schemas.openxmlformats.org/officeDocument/2006/relationships/hyperlink" Target="http://refhub.elsevier.com/S0079-6700(20)30035-6/sbref0520" TargetMode="External"/><Relationship Id="rId2522" Type="http://schemas.openxmlformats.org/officeDocument/2006/relationships/hyperlink" Target="http://refhub.elsevier.com/S0079-6700(20)30035-6/sbref0605" TargetMode="External"/><Relationship Id="rId5678" Type="http://schemas.openxmlformats.org/officeDocument/2006/relationships/hyperlink" Target="http://refhub.elsevier.com/S0079-6700(20)30035-6/sbref1355" TargetMode="External"/><Relationship Id="rId1124" Type="http://schemas.openxmlformats.org/officeDocument/2006/relationships/hyperlink" Target="http://refhub.elsevier.com/S0079-6700(20)30035-6/sbref0310" TargetMode="External"/><Relationship Id="rId4694" Type="http://schemas.openxmlformats.org/officeDocument/2006/relationships/hyperlink" Target="http://refhub.elsevier.com/S0079-6700(20)30035-6/sbref1135" TargetMode="External"/><Relationship Id="rId5745" Type="http://schemas.openxmlformats.org/officeDocument/2006/relationships/hyperlink" Target="http://refhub.elsevier.com/S0079-6700(20)30035-6/sbref1365" TargetMode="External"/><Relationship Id="rId3296" Type="http://schemas.openxmlformats.org/officeDocument/2006/relationships/hyperlink" Target="http://refhub.elsevier.com/S0079-6700(20)30035-6/sbref0800" TargetMode="External"/><Relationship Id="rId4347" Type="http://schemas.openxmlformats.org/officeDocument/2006/relationships/hyperlink" Target="http://refhub.elsevier.com/S0079-6700(20)30035-6/sbref1040" TargetMode="External"/><Relationship Id="rId4761" Type="http://schemas.openxmlformats.org/officeDocument/2006/relationships/hyperlink" Target="http://refhub.elsevier.com/S0079-6700(20)30035-6/sbref1150" TargetMode="External"/><Relationship Id="rId3363" Type="http://schemas.openxmlformats.org/officeDocument/2006/relationships/hyperlink" Target="http://refhub.elsevier.com/S0079-6700(20)30035-6/sbref0815" TargetMode="External"/><Relationship Id="rId4414" Type="http://schemas.openxmlformats.org/officeDocument/2006/relationships/hyperlink" Target="http://refhub.elsevier.com/S0079-6700(20)30035-6/sbref1050" TargetMode="External"/><Relationship Id="rId284" Type="http://schemas.openxmlformats.org/officeDocument/2006/relationships/hyperlink" Target="http://refhub.elsevier.com/S0079-6700(20)30035-6/sbref0085" TargetMode="External"/><Relationship Id="rId3016" Type="http://schemas.openxmlformats.org/officeDocument/2006/relationships/hyperlink" Target="http://refhub.elsevier.com/S0079-6700(20)30035-6/sbref0725" TargetMode="External"/><Relationship Id="rId3430" Type="http://schemas.openxmlformats.org/officeDocument/2006/relationships/hyperlink" Target="http://refhub.elsevier.com/S0079-6700(20)30035-6/sbref0830" TargetMode="External"/><Relationship Id="rId5188" Type="http://schemas.openxmlformats.org/officeDocument/2006/relationships/hyperlink" Target="http://refhub.elsevier.com/S0079-6700(20)30035-6/sbref1245" TargetMode="External"/><Relationship Id="rId351" Type="http://schemas.openxmlformats.org/officeDocument/2006/relationships/hyperlink" Target="http://refhub.elsevier.com/S0079-6700(20)30035-6/sbref0115" TargetMode="External"/><Relationship Id="rId2032" Type="http://schemas.openxmlformats.org/officeDocument/2006/relationships/hyperlink" Target="http://refhub.elsevier.com/S0079-6700(20)30035-6/sbref0500" TargetMode="External"/><Relationship Id="rId1798" Type="http://schemas.openxmlformats.org/officeDocument/2006/relationships/hyperlink" Target="http://refhub.elsevier.com/S0079-6700(20)30035-6/sbref0450" TargetMode="External"/><Relationship Id="rId2849" Type="http://schemas.openxmlformats.org/officeDocument/2006/relationships/hyperlink" Target="http://refhub.elsevier.com/S0079-6700(20)30035-6/sbref0675" TargetMode="External"/><Relationship Id="rId5255" Type="http://schemas.openxmlformats.org/officeDocument/2006/relationships/hyperlink" Target="http://refhub.elsevier.com/S0079-6700(20)30035-6/sbref1260" TargetMode="External"/><Relationship Id="rId1865" Type="http://schemas.openxmlformats.org/officeDocument/2006/relationships/hyperlink" Target="http://refhub.elsevier.com/S0079-6700(20)30035-6/sbref0460" TargetMode="External"/><Relationship Id="rId4271" Type="http://schemas.openxmlformats.org/officeDocument/2006/relationships/hyperlink" Target="http://refhub.elsevier.com/S0079-6700(20)30035-6/sbref1025" TargetMode="External"/><Relationship Id="rId5322" Type="http://schemas.openxmlformats.org/officeDocument/2006/relationships/hyperlink" Target="http://refhub.elsevier.com/S0079-6700(20)30035-6/sbref1275" TargetMode="External"/><Relationship Id="rId1518" Type="http://schemas.openxmlformats.org/officeDocument/2006/relationships/hyperlink" Target="http://refhub.elsevier.com/S0079-6700(20)30035-6/sbref0390" TargetMode="External"/><Relationship Id="rId2916" Type="http://schemas.openxmlformats.org/officeDocument/2006/relationships/hyperlink" Target="http://refhub.elsevier.com/S0079-6700(20)30035-6/sbref0695" TargetMode="External"/><Relationship Id="rId1932" Type="http://schemas.openxmlformats.org/officeDocument/2006/relationships/hyperlink" Target="http://refhub.elsevier.com/S0079-6700(20)30035-6/sbref0475" TargetMode="External"/><Relationship Id="rId3757" Type="http://schemas.openxmlformats.org/officeDocument/2006/relationships/hyperlink" Target="http://refhub.elsevier.com/S0079-6700(20)30035-6/sbref0915" TargetMode="External"/><Relationship Id="rId4808" Type="http://schemas.openxmlformats.org/officeDocument/2006/relationships/hyperlink" Target="http://refhub.elsevier.com/S0079-6700(20)30035-6/sbref1160" TargetMode="External"/><Relationship Id="rId678" Type="http://schemas.openxmlformats.org/officeDocument/2006/relationships/hyperlink" Target="http://refhub.elsevier.com/S0079-6700(20)30035-6/sbref0200" TargetMode="External"/><Relationship Id="rId2359" Type="http://schemas.openxmlformats.org/officeDocument/2006/relationships/hyperlink" Target="http://refhub.elsevier.com/S0079-6700(20)30035-6/sbref0570" TargetMode="External"/><Relationship Id="rId2773" Type="http://schemas.openxmlformats.org/officeDocument/2006/relationships/hyperlink" Target="http://refhub.elsevier.com/S0079-6700(20)30035-6/sbref0660" TargetMode="External"/><Relationship Id="rId3824" Type="http://schemas.openxmlformats.org/officeDocument/2006/relationships/hyperlink" Target="http://refhub.elsevier.com/S0079-6700(20)30035-6/sbref0930" TargetMode="External"/><Relationship Id="rId745" Type="http://schemas.openxmlformats.org/officeDocument/2006/relationships/hyperlink" Target="http://refhub.elsevier.com/S0079-6700(20)30035-6/sbref0220" TargetMode="External"/><Relationship Id="rId1375" Type="http://schemas.openxmlformats.org/officeDocument/2006/relationships/hyperlink" Target="http://refhub.elsevier.com/S0079-6700(20)30035-6/sbref0365" TargetMode="External"/><Relationship Id="rId2426" Type="http://schemas.openxmlformats.org/officeDocument/2006/relationships/hyperlink" Target="http://refhub.elsevier.com/S0079-6700(20)30035-6/sbref0585" TargetMode="External"/><Relationship Id="rId81" Type="http://schemas.openxmlformats.org/officeDocument/2006/relationships/hyperlink" Target="http://refhub.elsevier.com/S0079-6700(20)30035-6/sbref0020" TargetMode="External"/><Relationship Id="rId812" Type="http://schemas.openxmlformats.org/officeDocument/2006/relationships/hyperlink" Target="http://refhub.elsevier.com/S0079-6700(20)30035-6/sbref0230" TargetMode="External"/><Relationship Id="rId1028" Type="http://schemas.openxmlformats.org/officeDocument/2006/relationships/hyperlink" Target="http://refhub.elsevier.com/S0079-6700(20)30035-6/sbref0290" TargetMode="External"/><Relationship Id="rId1442" Type="http://schemas.openxmlformats.org/officeDocument/2006/relationships/hyperlink" Target="http://refhub.elsevier.com/S0079-6700(20)30035-6/sbref0375" TargetMode="External"/><Relationship Id="rId2840" Type="http://schemas.openxmlformats.org/officeDocument/2006/relationships/hyperlink" Target="http://refhub.elsevier.com/S0079-6700(20)30035-6/sbref0675" TargetMode="External"/><Relationship Id="rId4598" Type="http://schemas.openxmlformats.org/officeDocument/2006/relationships/hyperlink" Target="http://refhub.elsevier.com/S0079-6700(20)30035-6/sbref1105" TargetMode="External"/><Relationship Id="rId5649" Type="http://schemas.openxmlformats.org/officeDocument/2006/relationships/hyperlink" Target="http://refhub.elsevier.com/S0079-6700(20)30035-6/sbref1350" TargetMode="External"/><Relationship Id="rId3267" Type="http://schemas.openxmlformats.org/officeDocument/2006/relationships/hyperlink" Target="http://refhub.elsevier.com/S0079-6700(20)30035-6/sbref0790" TargetMode="External"/><Relationship Id="rId4665" Type="http://schemas.openxmlformats.org/officeDocument/2006/relationships/hyperlink" Target="http://refhub.elsevier.com/S0079-6700(20)30035-6/sbref1130" TargetMode="External"/><Relationship Id="rId5716" Type="http://schemas.openxmlformats.org/officeDocument/2006/relationships/hyperlink" Target="http://refhub.elsevier.com/S0079-6700(20)30035-6/sbref1360" TargetMode="External"/><Relationship Id="rId188" Type="http://schemas.openxmlformats.org/officeDocument/2006/relationships/hyperlink" Target="http://refhub.elsevier.com/S0079-6700(20)30035-6/sbref0055" TargetMode="External"/><Relationship Id="rId3681" Type="http://schemas.openxmlformats.org/officeDocument/2006/relationships/hyperlink" Target="http://refhub.elsevier.com/S0079-6700(20)30035-6/sbref0895" TargetMode="External"/><Relationship Id="rId4318" Type="http://schemas.openxmlformats.org/officeDocument/2006/relationships/hyperlink" Target="http://refhub.elsevier.com/S0079-6700(20)30035-6/sbref1035" TargetMode="External"/><Relationship Id="rId4732" Type="http://schemas.openxmlformats.org/officeDocument/2006/relationships/hyperlink" Target="http://refhub.elsevier.com/S0079-6700(20)30035-6/sbref1145" TargetMode="External"/><Relationship Id="rId2283" Type="http://schemas.openxmlformats.org/officeDocument/2006/relationships/hyperlink" Target="http://refhub.elsevier.com/S0079-6700(20)30035-6/sbref0560" TargetMode="External"/><Relationship Id="rId3334" Type="http://schemas.openxmlformats.org/officeDocument/2006/relationships/hyperlink" Target="http://refhub.elsevier.com/S0079-6700(20)30035-6/sbref0810" TargetMode="External"/><Relationship Id="rId255" Type="http://schemas.openxmlformats.org/officeDocument/2006/relationships/hyperlink" Target="http://refhub.elsevier.com/S0079-6700(20)30035-6/sbref0075" TargetMode="External"/><Relationship Id="rId2350" Type="http://schemas.openxmlformats.org/officeDocument/2006/relationships/hyperlink" Target="http://refhub.elsevier.com/S0079-6700(20)30035-6/sbref0570" TargetMode="External"/><Relationship Id="rId3401" Type="http://schemas.openxmlformats.org/officeDocument/2006/relationships/hyperlink" Target="http://refhub.elsevier.com/S0079-6700(20)30035-6/sbref0825" TargetMode="External"/><Relationship Id="rId322" Type="http://schemas.openxmlformats.org/officeDocument/2006/relationships/hyperlink" Target="http://refhub.elsevier.com/S0079-6700(20)30035-6/sbref0100" TargetMode="External"/><Relationship Id="rId2003" Type="http://schemas.openxmlformats.org/officeDocument/2006/relationships/hyperlink" Target="http://refhub.elsevier.com/S0079-6700(20)30035-6/sbref0495" TargetMode="External"/><Relationship Id="rId5159" Type="http://schemas.openxmlformats.org/officeDocument/2006/relationships/hyperlink" Target="http://refhub.elsevier.com/S0079-6700(20)30035-6/sbref1240" TargetMode="External"/><Relationship Id="rId5573" Type="http://schemas.openxmlformats.org/officeDocument/2006/relationships/hyperlink" Target="http://refhub.elsevier.com/S0079-6700(20)30035-6/sbref1330" TargetMode="External"/><Relationship Id="rId4175" Type="http://schemas.openxmlformats.org/officeDocument/2006/relationships/hyperlink" Target="http://refhub.elsevier.com/S0079-6700(20)30035-6/sbref1000" TargetMode="External"/><Relationship Id="rId5226" Type="http://schemas.openxmlformats.org/officeDocument/2006/relationships/hyperlink" Target="http://refhub.elsevier.com/S0079-6700(20)30035-6/sbref1255" TargetMode="External"/><Relationship Id="rId1769" Type="http://schemas.openxmlformats.org/officeDocument/2006/relationships/hyperlink" Target="http://refhub.elsevier.com/S0079-6700(20)30035-6/sbref0440" TargetMode="External"/><Relationship Id="rId3191" Type="http://schemas.openxmlformats.org/officeDocument/2006/relationships/hyperlink" Target="http://refhub.elsevier.com/S0079-6700(20)30035-6/sbref0765" TargetMode="External"/><Relationship Id="rId4242" Type="http://schemas.openxmlformats.org/officeDocument/2006/relationships/hyperlink" Target="http://refhub.elsevier.com/S0079-6700(20)30035-6/sbref1020" TargetMode="External"/><Relationship Id="rId5640" Type="http://schemas.openxmlformats.org/officeDocument/2006/relationships/hyperlink" Target="http://refhub.elsevier.com/S0079-6700(20)30035-6/sbref1345" TargetMode="External"/><Relationship Id="rId1836" Type="http://schemas.openxmlformats.org/officeDocument/2006/relationships/hyperlink" Target="http://refhub.elsevier.com/S0079-6700(20)30035-6/sbref0455" TargetMode="External"/><Relationship Id="rId1903" Type="http://schemas.openxmlformats.org/officeDocument/2006/relationships/hyperlink" Target="http://refhub.elsevier.com/S0079-6700(20)30035-6/sbref0465" TargetMode="External"/><Relationship Id="rId996" Type="http://schemas.openxmlformats.org/officeDocument/2006/relationships/hyperlink" Target="http://refhub.elsevier.com/S0079-6700(20)30035-6/sbref0280" TargetMode="External"/><Relationship Id="rId2677" Type="http://schemas.openxmlformats.org/officeDocument/2006/relationships/hyperlink" Target="http://refhub.elsevier.com/S0079-6700(20)30035-6/sbref0640" TargetMode="External"/><Relationship Id="rId3728" Type="http://schemas.openxmlformats.org/officeDocument/2006/relationships/hyperlink" Target="http://refhub.elsevier.com/S0079-6700(20)30035-6/sbref0905" TargetMode="External"/><Relationship Id="rId5083" Type="http://schemas.openxmlformats.org/officeDocument/2006/relationships/hyperlink" Target="http://refhub.elsevier.com/S0079-6700(20)30035-6/sbref1225" TargetMode="External"/><Relationship Id="rId649" Type="http://schemas.openxmlformats.org/officeDocument/2006/relationships/hyperlink" Target="http://refhub.elsevier.com/S0079-6700(20)30035-6/sbref0195" TargetMode="External"/><Relationship Id="rId1279" Type="http://schemas.openxmlformats.org/officeDocument/2006/relationships/hyperlink" Target="http://refhub.elsevier.com/S0079-6700(20)30035-6/sbref0345" TargetMode="External"/><Relationship Id="rId5150" Type="http://schemas.openxmlformats.org/officeDocument/2006/relationships/hyperlink" Target="http://refhub.elsevier.com/S0079-6700(20)30035-6/sbref1235" TargetMode="External"/><Relationship Id="rId1346" Type="http://schemas.openxmlformats.org/officeDocument/2006/relationships/hyperlink" Target="http://refhub.elsevier.com/S0079-6700(20)30035-6/sbref0355" TargetMode="External"/><Relationship Id="rId1693" Type="http://schemas.openxmlformats.org/officeDocument/2006/relationships/hyperlink" Target="http://refhub.elsevier.com/S0079-6700(20)30035-6/sbref0425" TargetMode="External"/><Relationship Id="rId2744" Type="http://schemas.openxmlformats.org/officeDocument/2006/relationships/hyperlink" Target="http://refhub.elsevier.com/S0079-6700(20)30035-6/sbref0655" TargetMode="External"/><Relationship Id="rId716" Type="http://schemas.openxmlformats.org/officeDocument/2006/relationships/hyperlink" Target="http://refhub.elsevier.com/S0079-6700(20)30035-6/sbref0215" TargetMode="External"/><Relationship Id="rId1760" Type="http://schemas.openxmlformats.org/officeDocument/2006/relationships/hyperlink" Target="http://refhub.elsevier.com/S0079-6700(20)30035-6/sbref0440" TargetMode="External"/><Relationship Id="rId2811" Type="http://schemas.openxmlformats.org/officeDocument/2006/relationships/hyperlink" Target="http://refhub.elsevier.com/S0079-6700(20)30035-6/sbref0670" TargetMode="External"/><Relationship Id="rId52" Type="http://schemas.openxmlformats.org/officeDocument/2006/relationships/hyperlink" Target="http://refhub.elsevier.com/S0079-6700(20)30035-6/sbref0005" TargetMode="External"/><Relationship Id="rId1413" Type="http://schemas.openxmlformats.org/officeDocument/2006/relationships/hyperlink" Target="http://refhub.elsevier.com/S0079-6700(20)30035-6/sbref0370" TargetMode="External"/><Relationship Id="rId4569" Type="http://schemas.openxmlformats.org/officeDocument/2006/relationships/hyperlink" Target="http://refhub.elsevier.com/S0079-6700(20)30035-6/sbref1095" TargetMode="External"/><Relationship Id="rId4983" Type="http://schemas.openxmlformats.org/officeDocument/2006/relationships/hyperlink" Target="http://refhub.elsevier.com/S0079-6700(20)30035-6/sbref1200" TargetMode="External"/><Relationship Id="rId3585" Type="http://schemas.openxmlformats.org/officeDocument/2006/relationships/hyperlink" Target="http://refhub.elsevier.com/S0079-6700(20)30035-6/sbref0875" TargetMode="External"/><Relationship Id="rId4636" Type="http://schemas.openxmlformats.org/officeDocument/2006/relationships/hyperlink" Target="http://refhub.elsevier.com/S0079-6700(20)30035-6/sbref1115" TargetMode="External"/><Relationship Id="rId2187" Type="http://schemas.openxmlformats.org/officeDocument/2006/relationships/hyperlink" Target="http://refhub.elsevier.com/S0079-6700(20)30035-6/sbref0540" TargetMode="External"/><Relationship Id="rId3238" Type="http://schemas.openxmlformats.org/officeDocument/2006/relationships/hyperlink" Target="http://refhub.elsevier.com/S0079-6700(20)30035-6/sbref0785" TargetMode="External"/><Relationship Id="rId3652" Type="http://schemas.openxmlformats.org/officeDocument/2006/relationships/hyperlink" Target="http://refhub.elsevier.com/S0079-6700(20)30035-6/sbref0890" TargetMode="External"/><Relationship Id="rId4703" Type="http://schemas.openxmlformats.org/officeDocument/2006/relationships/hyperlink" Target="http://refhub.elsevier.com/S0079-6700(20)30035-6/sbref1135" TargetMode="External"/><Relationship Id="rId159" Type="http://schemas.openxmlformats.org/officeDocument/2006/relationships/hyperlink" Target="http://refhub.elsevier.com/S0079-6700(20)30035-6/sbref0045" TargetMode="External"/><Relationship Id="rId573" Type="http://schemas.openxmlformats.org/officeDocument/2006/relationships/hyperlink" Target="http://refhub.elsevier.com/S0079-6700(20)30035-6/sbref0180" TargetMode="External"/><Relationship Id="rId2254" Type="http://schemas.openxmlformats.org/officeDocument/2006/relationships/hyperlink" Target="http://refhub.elsevier.com/S0079-6700(20)30035-6/sbref0555" TargetMode="External"/><Relationship Id="rId3305" Type="http://schemas.openxmlformats.org/officeDocument/2006/relationships/hyperlink" Target="http://refhub.elsevier.com/S0079-6700(20)30035-6/sbref0800" TargetMode="External"/><Relationship Id="rId226" Type="http://schemas.openxmlformats.org/officeDocument/2006/relationships/hyperlink" Target="http://refhub.elsevier.com/S0079-6700(20)30035-6/sbref0070" TargetMode="External"/><Relationship Id="rId1270" Type="http://schemas.openxmlformats.org/officeDocument/2006/relationships/hyperlink" Target="http://refhub.elsevier.com/S0079-6700(20)30035-6/sbref0345" TargetMode="External"/><Relationship Id="rId5477" Type="http://schemas.openxmlformats.org/officeDocument/2006/relationships/hyperlink" Target="http://refhub.elsevier.com/S0079-6700(20)30035-6/sbref1310" TargetMode="External"/><Relationship Id="rId640" Type="http://schemas.openxmlformats.org/officeDocument/2006/relationships/hyperlink" Target="http://refhub.elsevier.com/S0079-6700(20)30035-6/sbref0195" TargetMode="External"/><Relationship Id="rId2321" Type="http://schemas.openxmlformats.org/officeDocument/2006/relationships/hyperlink" Target="http://refhub.elsevier.com/S0079-6700(20)30035-6/sbref0565" TargetMode="External"/><Relationship Id="rId4079" Type="http://schemas.openxmlformats.org/officeDocument/2006/relationships/hyperlink" Target="http://refhub.elsevier.com/S0079-6700(20)30035-6/sbref0980" TargetMode="External"/><Relationship Id="rId4493" Type="http://schemas.openxmlformats.org/officeDocument/2006/relationships/hyperlink" Target="http://refhub.elsevier.com/S0079-6700(20)30035-6/sbref1075" TargetMode="External"/><Relationship Id="rId5544" Type="http://schemas.openxmlformats.org/officeDocument/2006/relationships/hyperlink" Target="http://refhub.elsevier.com/S0079-6700(20)30035-6/sbref1320" TargetMode="External"/><Relationship Id="rId3095" Type="http://schemas.openxmlformats.org/officeDocument/2006/relationships/hyperlink" Target="http://refhub.elsevier.com/S0079-6700(20)30035-6/sbref0745" TargetMode="External"/><Relationship Id="rId4146" Type="http://schemas.openxmlformats.org/officeDocument/2006/relationships/hyperlink" Target="http://refhub.elsevier.com/S0079-6700(20)30035-6/sbref0995" TargetMode="External"/><Relationship Id="rId4560" Type="http://schemas.openxmlformats.org/officeDocument/2006/relationships/hyperlink" Target="http://refhub.elsevier.com/S0079-6700(20)30035-6/sbref1090" TargetMode="External"/><Relationship Id="rId5611" Type="http://schemas.openxmlformats.org/officeDocument/2006/relationships/hyperlink" Target="http://refhub.elsevier.com/S0079-6700(20)30035-6/sbref1340" TargetMode="External"/><Relationship Id="rId1807" Type="http://schemas.openxmlformats.org/officeDocument/2006/relationships/hyperlink" Target="http://refhub.elsevier.com/S0079-6700(20)30035-6/sbref0450" TargetMode="External"/><Relationship Id="rId3162" Type="http://schemas.openxmlformats.org/officeDocument/2006/relationships/hyperlink" Target="http://refhub.elsevier.com/S0079-6700(20)30035-6/sbref0760" TargetMode="External"/><Relationship Id="rId4213" Type="http://schemas.openxmlformats.org/officeDocument/2006/relationships/hyperlink" Target="http://refhub.elsevier.com/S0079-6700(20)30035-6/sbref1010" TargetMode="External"/><Relationship Id="rId150" Type="http://schemas.openxmlformats.org/officeDocument/2006/relationships/hyperlink" Target="http://refhub.elsevier.com/S0079-6700(20)30035-6/sbref0040" TargetMode="External"/><Relationship Id="rId3979" Type="http://schemas.openxmlformats.org/officeDocument/2006/relationships/hyperlink" Target="http://refhub.elsevier.com/S0079-6700(20)30035-6/sbref0955" TargetMode="External"/><Relationship Id="rId2995" Type="http://schemas.openxmlformats.org/officeDocument/2006/relationships/hyperlink" Target="http://refhub.elsevier.com/S0079-6700(20)30035-6/sbref0715" TargetMode="External"/><Relationship Id="rId5054" Type="http://schemas.openxmlformats.org/officeDocument/2006/relationships/hyperlink" Target="http://refhub.elsevier.com/S0079-6700(20)30035-6/sbref1215" TargetMode="External"/><Relationship Id="rId967" Type="http://schemas.openxmlformats.org/officeDocument/2006/relationships/hyperlink" Target="http://refhub.elsevier.com/S0079-6700(20)30035-6/sbref0270" TargetMode="External"/><Relationship Id="rId1597" Type="http://schemas.openxmlformats.org/officeDocument/2006/relationships/hyperlink" Target="http://refhub.elsevier.com/S0079-6700(20)30035-6/sbref0405" TargetMode="External"/><Relationship Id="rId2648" Type="http://schemas.openxmlformats.org/officeDocument/2006/relationships/hyperlink" Target="http://refhub.elsevier.com/S0079-6700(20)30035-6/sbref0635" TargetMode="External"/><Relationship Id="rId1664" Type="http://schemas.openxmlformats.org/officeDocument/2006/relationships/hyperlink" Target="http://refhub.elsevier.com/S0079-6700(20)30035-6/sbref0415" TargetMode="External"/><Relationship Id="rId2715" Type="http://schemas.openxmlformats.org/officeDocument/2006/relationships/hyperlink" Target="http://refhub.elsevier.com/S0079-6700(20)30035-6/sbref0650" TargetMode="External"/><Relationship Id="rId4070" Type="http://schemas.openxmlformats.org/officeDocument/2006/relationships/hyperlink" Target="http://refhub.elsevier.com/S0079-6700(20)30035-6/sbref0980" TargetMode="External"/><Relationship Id="rId5121" Type="http://schemas.openxmlformats.org/officeDocument/2006/relationships/hyperlink" Target="http://refhub.elsevier.com/S0079-6700(20)30035-6/sbref1230" TargetMode="External"/><Relationship Id="rId1317" Type="http://schemas.openxmlformats.org/officeDocument/2006/relationships/hyperlink" Target="http://refhub.elsevier.com/S0079-6700(20)30035-6/sbref0350" TargetMode="External"/><Relationship Id="rId1731" Type="http://schemas.openxmlformats.org/officeDocument/2006/relationships/hyperlink" Target="http://refhub.elsevier.com/S0079-6700(20)30035-6/sbref0435" TargetMode="External"/><Relationship Id="rId4887" Type="http://schemas.openxmlformats.org/officeDocument/2006/relationships/hyperlink" Target="http://refhub.elsevier.com/S0079-6700(20)30035-6/sbref1180" TargetMode="External"/><Relationship Id="rId23" Type="http://schemas.openxmlformats.org/officeDocument/2006/relationships/image" Target="media/image7.jpeg"/><Relationship Id="rId3489" Type="http://schemas.openxmlformats.org/officeDocument/2006/relationships/hyperlink" Target="http://refhub.elsevier.com/S0079-6700(20)30035-6/sbref0845" TargetMode="External"/><Relationship Id="rId3556" Type="http://schemas.openxmlformats.org/officeDocument/2006/relationships/hyperlink" Target="http://refhub.elsevier.com/S0079-6700(20)30035-6/sbref0865" TargetMode="External"/><Relationship Id="rId4954" Type="http://schemas.openxmlformats.org/officeDocument/2006/relationships/hyperlink" Target="http://refhub.elsevier.com/S0079-6700(20)30035-6/sbref1195" TargetMode="External"/><Relationship Id="rId477" Type="http://schemas.openxmlformats.org/officeDocument/2006/relationships/hyperlink" Target="http://refhub.elsevier.com/S0079-6700(20)30035-6/sbref0150" TargetMode="External"/><Relationship Id="rId2158" Type="http://schemas.openxmlformats.org/officeDocument/2006/relationships/hyperlink" Target="http://refhub.elsevier.com/S0079-6700(20)30035-6/sbref0530" TargetMode="External"/><Relationship Id="rId3209" Type="http://schemas.openxmlformats.org/officeDocument/2006/relationships/hyperlink" Target="http://refhub.elsevier.com/S0079-6700(20)30035-6/sbref0775" TargetMode="External"/><Relationship Id="rId3970" Type="http://schemas.openxmlformats.org/officeDocument/2006/relationships/hyperlink" Target="http://refhub.elsevier.com/S0079-6700(20)30035-6/sbref0955" TargetMode="External"/><Relationship Id="rId4607" Type="http://schemas.openxmlformats.org/officeDocument/2006/relationships/hyperlink" Target="http://refhub.elsevier.com/S0079-6700(20)30035-6/sbref1110" TargetMode="External"/><Relationship Id="rId891" Type="http://schemas.openxmlformats.org/officeDocument/2006/relationships/hyperlink" Target="http://refhub.elsevier.com/S0079-6700(20)30035-6/sbref0250" TargetMode="External"/><Relationship Id="rId2572" Type="http://schemas.openxmlformats.org/officeDocument/2006/relationships/hyperlink" Target="http://refhub.elsevier.com/S0079-6700(20)30035-6/sbref0615" TargetMode="External"/><Relationship Id="rId3623" Type="http://schemas.openxmlformats.org/officeDocument/2006/relationships/hyperlink" Target="http://refhub.elsevier.com/S0079-6700(20)30035-6/sbref0885" TargetMode="External"/><Relationship Id="rId544" Type="http://schemas.openxmlformats.org/officeDocument/2006/relationships/hyperlink" Target="http://refhub.elsevier.com/S0079-6700(20)30035-6/sbref0170" TargetMode="External"/><Relationship Id="rId1174" Type="http://schemas.openxmlformats.org/officeDocument/2006/relationships/hyperlink" Target="http://refhub.elsevier.com/S0079-6700(20)30035-6/sbref0325" TargetMode="External"/><Relationship Id="rId2225" Type="http://schemas.openxmlformats.org/officeDocument/2006/relationships/hyperlink" Target="http://refhub.elsevier.com/S0079-6700(20)30035-6/sbref0545" TargetMode="External"/><Relationship Id="rId5795" Type="http://schemas.openxmlformats.org/officeDocument/2006/relationships/hyperlink" Target="http://refhub.elsevier.com/S0079-6700(20)30035-6/sbref1375" TargetMode="External"/><Relationship Id="rId611" Type="http://schemas.openxmlformats.org/officeDocument/2006/relationships/hyperlink" Target="http://refhub.elsevier.com/S0079-6700(20)30035-6/sbref0190" TargetMode="External"/><Relationship Id="rId1241" Type="http://schemas.openxmlformats.org/officeDocument/2006/relationships/hyperlink" Target="http://refhub.elsevier.com/S0079-6700(20)30035-6/sbref0340" TargetMode="External"/><Relationship Id="rId4397" Type="http://schemas.openxmlformats.org/officeDocument/2006/relationships/hyperlink" Target="http://refhub.elsevier.com/S0079-6700(20)30035-6/sbref1050" TargetMode="External"/><Relationship Id="rId5448" Type="http://schemas.openxmlformats.org/officeDocument/2006/relationships/hyperlink" Target="http://refhub.elsevier.com/S0079-6700(20)30035-6/sbref1300" TargetMode="External"/><Relationship Id="rId4464" Type="http://schemas.openxmlformats.org/officeDocument/2006/relationships/hyperlink" Target="http://refhub.elsevier.com/S0079-6700(20)30035-6/sbref1070" TargetMode="External"/><Relationship Id="rId5515" Type="http://schemas.openxmlformats.org/officeDocument/2006/relationships/hyperlink" Target="http://refhub.elsevier.com/S0079-6700(20)30035-6/sbref1315" TargetMode="External"/><Relationship Id="rId3066" Type="http://schemas.openxmlformats.org/officeDocument/2006/relationships/hyperlink" Target="http://refhub.elsevier.com/S0079-6700(20)30035-6/sbref0735" TargetMode="External"/><Relationship Id="rId3480" Type="http://schemas.openxmlformats.org/officeDocument/2006/relationships/hyperlink" Target="http://refhub.elsevier.com/S0079-6700(20)30035-6/sbref0845" TargetMode="External"/><Relationship Id="rId4117" Type="http://schemas.openxmlformats.org/officeDocument/2006/relationships/hyperlink" Target="http://refhub.elsevier.com/S0079-6700(20)30035-6/sbref0990" TargetMode="External"/><Relationship Id="rId4531" Type="http://schemas.openxmlformats.org/officeDocument/2006/relationships/hyperlink" Target="http://refhub.elsevier.com/S0079-6700(20)30035-6/sbref1085" TargetMode="External"/><Relationship Id="rId2082" Type="http://schemas.openxmlformats.org/officeDocument/2006/relationships/hyperlink" Target="http://refhub.elsevier.com/S0079-6700(20)30035-6/sbref0515" TargetMode="External"/><Relationship Id="rId3133" Type="http://schemas.openxmlformats.org/officeDocument/2006/relationships/hyperlink" Target="http://refhub.elsevier.com/S0079-6700(20)30035-6/sbref0755" TargetMode="External"/><Relationship Id="rId2899" Type="http://schemas.openxmlformats.org/officeDocument/2006/relationships/hyperlink" Target="http://refhub.elsevier.com/S0079-6700(20)30035-6/sbref0690" TargetMode="External"/><Relationship Id="rId3200" Type="http://schemas.openxmlformats.org/officeDocument/2006/relationships/hyperlink" Target="http://refhub.elsevier.com/S0079-6700(20)30035-6/sbref0770" TargetMode="External"/><Relationship Id="rId121" Type="http://schemas.openxmlformats.org/officeDocument/2006/relationships/hyperlink" Target="http://refhub.elsevier.com/S0079-6700(20)30035-6/sbref0030" TargetMode="External"/><Relationship Id="rId2966" Type="http://schemas.openxmlformats.org/officeDocument/2006/relationships/hyperlink" Target="http://refhub.elsevier.com/S0079-6700(20)30035-6/sbref0710" TargetMode="External"/><Relationship Id="rId5372" Type="http://schemas.openxmlformats.org/officeDocument/2006/relationships/hyperlink" Target="http://refhub.elsevier.com/S0079-6700(20)30035-6/sbref1285" TargetMode="External"/><Relationship Id="rId938" Type="http://schemas.openxmlformats.org/officeDocument/2006/relationships/hyperlink" Target="http://refhub.elsevier.com/S0079-6700(20)30035-6/sbref0260" TargetMode="External"/><Relationship Id="rId1568" Type="http://schemas.openxmlformats.org/officeDocument/2006/relationships/hyperlink" Target="http://refhub.elsevier.com/S0079-6700(20)30035-6/sbref0400" TargetMode="External"/><Relationship Id="rId2619" Type="http://schemas.openxmlformats.org/officeDocument/2006/relationships/hyperlink" Target="http://refhub.elsevier.com/S0079-6700(20)30035-6/sbref0630" TargetMode="External"/><Relationship Id="rId5025" Type="http://schemas.openxmlformats.org/officeDocument/2006/relationships/hyperlink" Target="http://refhub.elsevier.com/S0079-6700(20)30035-6/sbref1210" TargetMode="External"/><Relationship Id="rId1635" Type="http://schemas.openxmlformats.org/officeDocument/2006/relationships/hyperlink" Target="http://refhub.elsevier.com/S0079-6700(20)30035-6/sbref0410" TargetMode="External"/><Relationship Id="rId1982" Type="http://schemas.openxmlformats.org/officeDocument/2006/relationships/hyperlink" Target="http://refhub.elsevier.com/S0079-6700(20)30035-6/sbref0485" TargetMode="External"/><Relationship Id="rId4041" Type="http://schemas.openxmlformats.org/officeDocument/2006/relationships/hyperlink" Target="http://refhub.elsevier.com/S0079-6700(20)30035-6/sbref0970" TargetMode="External"/><Relationship Id="rId1702" Type="http://schemas.openxmlformats.org/officeDocument/2006/relationships/hyperlink" Target="http://refhub.elsevier.com/S0079-6700(20)30035-6/sbref0425" TargetMode="External"/><Relationship Id="rId4858" Type="http://schemas.openxmlformats.org/officeDocument/2006/relationships/hyperlink" Target="http://refhub.elsevier.com/S0079-6700(20)30035-6/sbref1175" TargetMode="External"/><Relationship Id="rId3874" Type="http://schemas.openxmlformats.org/officeDocument/2006/relationships/hyperlink" Target="http://refhub.elsevier.com/S0079-6700(20)30035-6/sbref0935" TargetMode="External"/><Relationship Id="rId4925" Type="http://schemas.openxmlformats.org/officeDocument/2006/relationships/hyperlink" Target="http://refhub.elsevier.com/S0079-6700(20)30035-6/sbref1190" TargetMode="External"/><Relationship Id="rId795" Type="http://schemas.openxmlformats.org/officeDocument/2006/relationships/hyperlink" Target="http://refhub.elsevier.com/S0079-6700(20)30035-6/sbref0230" TargetMode="External"/><Relationship Id="rId2476" Type="http://schemas.openxmlformats.org/officeDocument/2006/relationships/hyperlink" Target="http://refhub.elsevier.com/S0079-6700(20)30035-6/sbref0600" TargetMode="External"/><Relationship Id="rId2890" Type="http://schemas.openxmlformats.org/officeDocument/2006/relationships/hyperlink" Target="http://refhub.elsevier.com/S0079-6700(20)30035-6/sbref0690" TargetMode="External"/><Relationship Id="rId3527" Type="http://schemas.openxmlformats.org/officeDocument/2006/relationships/hyperlink" Target="http://refhub.elsevier.com/S0079-6700(20)30035-6/sbref0855" TargetMode="External"/><Relationship Id="rId3941" Type="http://schemas.openxmlformats.org/officeDocument/2006/relationships/hyperlink" Target="http://refhub.elsevier.com/S0079-6700(20)30035-6/sbref0950" TargetMode="External"/><Relationship Id="rId448" Type="http://schemas.openxmlformats.org/officeDocument/2006/relationships/hyperlink" Target="http://refhub.elsevier.com/S0079-6700(20)30035-6/sbref0145" TargetMode="External"/><Relationship Id="rId862" Type="http://schemas.openxmlformats.org/officeDocument/2006/relationships/hyperlink" Target="http://refhub.elsevier.com/S0079-6700(20)30035-6/sbref0245" TargetMode="External"/><Relationship Id="rId1078" Type="http://schemas.openxmlformats.org/officeDocument/2006/relationships/hyperlink" Target="http://refhub.elsevier.com/S0079-6700(20)30035-6/sbref0300" TargetMode="External"/><Relationship Id="rId1492" Type="http://schemas.openxmlformats.org/officeDocument/2006/relationships/hyperlink" Target="http://refhub.elsevier.com/S0079-6700(20)30035-6/sbref0385" TargetMode="External"/><Relationship Id="rId2129" Type="http://schemas.openxmlformats.org/officeDocument/2006/relationships/hyperlink" Target="http://refhub.elsevier.com/S0079-6700(20)30035-6/sbref0525" TargetMode="External"/><Relationship Id="rId2543" Type="http://schemas.openxmlformats.org/officeDocument/2006/relationships/hyperlink" Target="http://refhub.elsevier.com/S0079-6700(20)30035-6/sbref0610" TargetMode="External"/><Relationship Id="rId5699" Type="http://schemas.openxmlformats.org/officeDocument/2006/relationships/hyperlink" Target="http://refhub.elsevier.com/S0079-6700(20)30035-6/sbref1360" TargetMode="External"/><Relationship Id="rId515" Type="http://schemas.openxmlformats.org/officeDocument/2006/relationships/hyperlink" Target="http://refhub.elsevier.com/S0079-6700(20)30035-6/sbref0160" TargetMode="External"/><Relationship Id="rId1145" Type="http://schemas.openxmlformats.org/officeDocument/2006/relationships/hyperlink" Target="http://refhub.elsevier.com/S0079-6700(20)30035-6/sbref0315" TargetMode="External"/><Relationship Id="rId5766" Type="http://schemas.openxmlformats.org/officeDocument/2006/relationships/hyperlink" Target="http://refhub.elsevier.com/S0079-6700(20)30035-6/sbref1370" TargetMode="External"/><Relationship Id="rId1212" Type="http://schemas.openxmlformats.org/officeDocument/2006/relationships/hyperlink" Target="http://refhub.elsevier.com/S0079-6700(20)30035-6/sbref0330" TargetMode="External"/><Relationship Id="rId2610" Type="http://schemas.openxmlformats.org/officeDocument/2006/relationships/hyperlink" Target="http://refhub.elsevier.com/S0079-6700(20)30035-6/sbref0625" TargetMode="External"/><Relationship Id="rId4368" Type="http://schemas.openxmlformats.org/officeDocument/2006/relationships/hyperlink" Target="http://refhub.elsevier.com/S0079-6700(20)30035-6/sbref1045" TargetMode="External"/><Relationship Id="rId5419" Type="http://schemas.openxmlformats.org/officeDocument/2006/relationships/hyperlink" Target="http://refhub.elsevier.com/S0079-6700(20)30035-6/sbref1295" TargetMode="External"/><Relationship Id="rId4782" Type="http://schemas.openxmlformats.org/officeDocument/2006/relationships/hyperlink" Target="http://refhub.elsevier.com/S0079-6700(20)30035-6/sbref1155" TargetMode="External"/><Relationship Id="rId3037" Type="http://schemas.openxmlformats.org/officeDocument/2006/relationships/hyperlink" Target="http://refhub.elsevier.com/S0079-6700(20)30035-6/sbref0730" TargetMode="External"/><Relationship Id="rId3384" Type="http://schemas.openxmlformats.org/officeDocument/2006/relationships/hyperlink" Target="http://refhub.elsevier.com/S0079-6700(20)30035-6/sbref0820" TargetMode="External"/><Relationship Id="rId4435" Type="http://schemas.openxmlformats.org/officeDocument/2006/relationships/hyperlink" Target="http://refhub.elsevier.com/S0079-6700(20)30035-6/sbref1060" TargetMode="External"/><Relationship Id="rId3451" Type="http://schemas.openxmlformats.org/officeDocument/2006/relationships/hyperlink" Target="http://refhub.elsevier.com/S0079-6700(20)30035-6/sbref0835" TargetMode="External"/><Relationship Id="rId4502" Type="http://schemas.openxmlformats.org/officeDocument/2006/relationships/hyperlink" Target="http://refhub.elsevier.com/S0079-6700(20)30035-6/sbref1075" TargetMode="External"/><Relationship Id="rId372" Type="http://schemas.openxmlformats.org/officeDocument/2006/relationships/hyperlink" Target="http://refhub.elsevier.com/S0079-6700(20)30035-6/sbref0120" TargetMode="External"/><Relationship Id="rId2053" Type="http://schemas.openxmlformats.org/officeDocument/2006/relationships/hyperlink" Target="http://refhub.elsevier.com/S0079-6700(20)30035-6/sbref0505" TargetMode="External"/><Relationship Id="rId3104" Type="http://schemas.openxmlformats.org/officeDocument/2006/relationships/hyperlink" Target="http://refhub.elsevier.com/S0079-6700(20)30035-6/sbref0745" TargetMode="External"/><Relationship Id="rId2120" Type="http://schemas.openxmlformats.org/officeDocument/2006/relationships/hyperlink" Target="http://refhub.elsevier.com/S0079-6700(20)30035-6/sbref0520" TargetMode="External"/><Relationship Id="rId5276" Type="http://schemas.openxmlformats.org/officeDocument/2006/relationships/hyperlink" Target="http://refhub.elsevier.com/S0079-6700(20)30035-6/sbref1265" TargetMode="External"/><Relationship Id="rId5690" Type="http://schemas.openxmlformats.org/officeDocument/2006/relationships/hyperlink" Target="http://refhub.elsevier.com/S0079-6700(20)30035-6/sbref1360" TargetMode="External"/><Relationship Id="rId4292" Type="http://schemas.openxmlformats.org/officeDocument/2006/relationships/hyperlink" Target="http://refhub.elsevier.com/S0079-6700(20)30035-6/sbref1030" TargetMode="External"/><Relationship Id="rId5343" Type="http://schemas.openxmlformats.org/officeDocument/2006/relationships/hyperlink" Target="http://refhub.elsevier.com/S0079-6700(20)30035-6/sbref1280" TargetMode="External"/><Relationship Id="rId1886" Type="http://schemas.openxmlformats.org/officeDocument/2006/relationships/hyperlink" Target="http://refhub.elsevier.com/S0079-6700(20)30035-6/sbref0465" TargetMode="External"/><Relationship Id="rId2937" Type="http://schemas.openxmlformats.org/officeDocument/2006/relationships/hyperlink" Target="http://refhub.elsevier.com/S0079-6700(20)30035-6/sbref0700" TargetMode="External"/><Relationship Id="rId909" Type="http://schemas.openxmlformats.org/officeDocument/2006/relationships/hyperlink" Target="http://refhub.elsevier.com/S0079-6700(20)30035-6/sbref0255" TargetMode="External"/><Relationship Id="rId1539" Type="http://schemas.openxmlformats.org/officeDocument/2006/relationships/hyperlink" Target="http://refhub.elsevier.com/S0079-6700(20)30035-6/sbref0395" TargetMode="External"/><Relationship Id="rId1953" Type="http://schemas.openxmlformats.org/officeDocument/2006/relationships/hyperlink" Target="http://refhub.elsevier.com/S0079-6700(20)30035-6/sbref0480" TargetMode="External"/><Relationship Id="rId5410" Type="http://schemas.openxmlformats.org/officeDocument/2006/relationships/hyperlink" Target="http://refhub.elsevier.com/S0079-6700(20)30035-6/sbref1295" TargetMode="External"/><Relationship Id="rId1606" Type="http://schemas.openxmlformats.org/officeDocument/2006/relationships/hyperlink" Target="http://refhub.elsevier.com/S0079-6700(20)30035-6/sbref0405" TargetMode="External"/><Relationship Id="rId4012" Type="http://schemas.openxmlformats.org/officeDocument/2006/relationships/hyperlink" Target="http://refhub.elsevier.com/S0079-6700(20)30035-6/sbref0965" TargetMode="External"/><Relationship Id="rId3778" Type="http://schemas.openxmlformats.org/officeDocument/2006/relationships/hyperlink" Target="http://refhub.elsevier.com/S0079-6700(20)30035-6/sbref0920" TargetMode="External"/><Relationship Id="rId3985" Type="http://schemas.openxmlformats.org/officeDocument/2006/relationships/hyperlink" Target="http://refhub.elsevier.com/S0079-6700(20)30035-6/sbref0960" TargetMode="External"/><Relationship Id="rId4829" Type="http://schemas.openxmlformats.org/officeDocument/2006/relationships/hyperlink" Target="http://refhub.elsevier.com/S0079-6700(20)30035-6/sbref1170" TargetMode="External"/><Relationship Id="rId699" Type="http://schemas.openxmlformats.org/officeDocument/2006/relationships/hyperlink" Target="http://refhub.elsevier.com/S0079-6700(20)30035-6/sbref0210" TargetMode="External"/><Relationship Id="rId2587" Type="http://schemas.openxmlformats.org/officeDocument/2006/relationships/hyperlink" Target="http://refhub.elsevier.com/S0079-6700(20)30035-6/sbref0620" TargetMode="External"/><Relationship Id="rId2794" Type="http://schemas.openxmlformats.org/officeDocument/2006/relationships/hyperlink" Target="http://refhub.elsevier.com/S0079-6700(20)30035-6/sbref0665" TargetMode="External"/><Relationship Id="rId3638" Type="http://schemas.openxmlformats.org/officeDocument/2006/relationships/hyperlink" Target="http://refhub.elsevier.com/S0079-6700(20)30035-6/sbref0885" TargetMode="External"/><Relationship Id="rId3845" Type="http://schemas.openxmlformats.org/officeDocument/2006/relationships/hyperlink" Target="http://refhub.elsevier.com/S0079-6700(20)30035-6/sbref0930" TargetMode="External"/><Relationship Id="rId559" Type="http://schemas.openxmlformats.org/officeDocument/2006/relationships/hyperlink" Target="http://refhub.elsevier.com/S0079-6700(20)30035-6/sbref0175" TargetMode="External"/><Relationship Id="rId766" Type="http://schemas.openxmlformats.org/officeDocument/2006/relationships/hyperlink" Target="http://refhub.elsevier.com/S0079-6700(20)30035-6/sbref0225" TargetMode="External"/><Relationship Id="rId1189" Type="http://schemas.openxmlformats.org/officeDocument/2006/relationships/hyperlink" Target="http://refhub.elsevier.com/S0079-6700(20)30035-6/sbref0325" TargetMode="External"/><Relationship Id="rId1396" Type="http://schemas.openxmlformats.org/officeDocument/2006/relationships/hyperlink" Target="http://refhub.elsevier.com/S0079-6700(20)30035-6/sbref0365" TargetMode="External"/><Relationship Id="rId2447" Type="http://schemas.openxmlformats.org/officeDocument/2006/relationships/hyperlink" Target="http://refhub.elsevier.com/S0079-6700(20)30035-6/sbref0590" TargetMode="External"/><Relationship Id="rId5060" Type="http://schemas.openxmlformats.org/officeDocument/2006/relationships/hyperlink" Target="http://refhub.elsevier.com/S0079-6700(20)30035-6/sbref1220" TargetMode="External"/><Relationship Id="rId419" Type="http://schemas.openxmlformats.org/officeDocument/2006/relationships/hyperlink" Target="http://refhub.elsevier.com/S0079-6700(20)30035-6/sbref0140" TargetMode="External"/><Relationship Id="rId626" Type="http://schemas.openxmlformats.org/officeDocument/2006/relationships/hyperlink" Target="http://refhub.elsevier.com/S0079-6700(20)30035-6/sbref0195" TargetMode="External"/><Relationship Id="rId973" Type="http://schemas.openxmlformats.org/officeDocument/2006/relationships/hyperlink" Target="http://refhub.elsevier.com/S0079-6700(20)30035-6/sbref0270" TargetMode="External"/><Relationship Id="rId1049" Type="http://schemas.openxmlformats.org/officeDocument/2006/relationships/hyperlink" Target="http://refhub.elsevier.com/S0079-6700(20)30035-6/sbref0295" TargetMode="External"/><Relationship Id="rId1256" Type="http://schemas.openxmlformats.org/officeDocument/2006/relationships/hyperlink" Target="http://refhub.elsevier.com/S0079-6700(20)30035-6/sbref0340" TargetMode="External"/><Relationship Id="rId2307" Type="http://schemas.openxmlformats.org/officeDocument/2006/relationships/hyperlink" Target="http://refhub.elsevier.com/S0079-6700(20)30035-6/sbref0560" TargetMode="External"/><Relationship Id="rId2654" Type="http://schemas.openxmlformats.org/officeDocument/2006/relationships/hyperlink" Target="http://refhub.elsevier.com/S0079-6700(20)30035-6/sbref0635" TargetMode="External"/><Relationship Id="rId2861" Type="http://schemas.openxmlformats.org/officeDocument/2006/relationships/hyperlink" Target="http://refhub.elsevier.com/S0079-6700(20)30035-6/sbref0680" TargetMode="External"/><Relationship Id="rId3705" Type="http://schemas.openxmlformats.org/officeDocument/2006/relationships/hyperlink" Target="http://refhub.elsevier.com/S0079-6700(20)30035-6/sbref0905" TargetMode="External"/><Relationship Id="rId3912" Type="http://schemas.openxmlformats.org/officeDocument/2006/relationships/hyperlink" Target="http://refhub.elsevier.com/S0079-6700(20)30035-6/sbref0945" TargetMode="External"/><Relationship Id="rId833" Type="http://schemas.openxmlformats.org/officeDocument/2006/relationships/hyperlink" Target="http://refhub.elsevier.com/S0079-6700(20)30035-6/sbref0235" TargetMode="External"/><Relationship Id="rId1116" Type="http://schemas.openxmlformats.org/officeDocument/2006/relationships/hyperlink" Target="http://refhub.elsevier.com/S0079-6700(20)30035-6/sbref0310" TargetMode="External"/><Relationship Id="rId1463" Type="http://schemas.openxmlformats.org/officeDocument/2006/relationships/hyperlink" Target="http://refhub.elsevier.com/S0079-6700(20)30035-6/sbref0380" TargetMode="External"/><Relationship Id="rId1670" Type="http://schemas.openxmlformats.org/officeDocument/2006/relationships/hyperlink" Target="http://refhub.elsevier.com/S0079-6700(20)30035-6/sbref0420" TargetMode="External"/><Relationship Id="rId2514" Type="http://schemas.openxmlformats.org/officeDocument/2006/relationships/hyperlink" Target="http://refhub.elsevier.com/S0079-6700(20)30035-6/sbref0605" TargetMode="External"/><Relationship Id="rId2721" Type="http://schemas.openxmlformats.org/officeDocument/2006/relationships/hyperlink" Target="http://refhub.elsevier.com/S0079-6700(20)30035-6/sbref0650" TargetMode="External"/><Relationship Id="rId900" Type="http://schemas.openxmlformats.org/officeDocument/2006/relationships/hyperlink" Target="http://refhub.elsevier.com/S0079-6700(20)30035-6/sbref0255" TargetMode="External"/><Relationship Id="rId1323" Type="http://schemas.openxmlformats.org/officeDocument/2006/relationships/hyperlink" Target="http://refhub.elsevier.com/S0079-6700(20)30035-6/sbref0355" TargetMode="External"/><Relationship Id="rId1530" Type="http://schemas.openxmlformats.org/officeDocument/2006/relationships/hyperlink" Target="http://refhub.elsevier.com/S0079-6700(20)30035-6/sbref0390" TargetMode="External"/><Relationship Id="rId4479" Type="http://schemas.openxmlformats.org/officeDocument/2006/relationships/hyperlink" Target="http://refhub.elsevier.com/S0079-6700(20)30035-6/sbref1070" TargetMode="External"/><Relationship Id="rId4686" Type="http://schemas.openxmlformats.org/officeDocument/2006/relationships/hyperlink" Target="http://refhub.elsevier.com/S0079-6700(20)30035-6/sbref1135" TargetMode="External"/><Relationship Id="rId4893" Type="http://schemas.openxmlformats.org/officeDocument/2006/relationships/hyperlink" Target="http://refhub.elsevier.com/S0079-6700(20)30035-6/sbref1180" TargetMode="External"/><Relationship Id="rId5737" Type="http://schemas.openxmlformats.org/officeDocument/2006/relationships/hyperlink" Target="http://refhub.elsevier.com/S0079-6700(20)30035-6/sbref1365" TargetMode="External"/><Relationship Id="rId3288" Type="http://schemas.openxmlformats.org/officeDocument/2006/relationships/hyperlink" Target="http://refhub.elsevier.com/S0079-6700(20)30035-6/sbref0795" TargetMode="External"/><Relationship Id="rId3495" Type="http://schemas.openxmlformats.org/officeDocument/2006/relationships/hyperlink" Target="http://refhub.elsevier.com/S0079-6700(20)30035-6/sbref0850" TargetMode="External"/><Relationship Id="rId4339" Type="http://schemas.openxmlformats.org/officeDocument/2006/relationships/hyperlink" Target="http://refhub.elsevier.com/S0079-6700(20)30035-6/sbref1040" TargetMode="External"/><Relationship Id="rId4546" Type="http://schemas.openxmlformats.org/officeDocument/2006/relationships/hyperlink" Target="http://refhub.elsevier.com/S0079-6700(20)30035-6/sbref1090" TargetMode="External"/><Relationship Id="rId4753" Type="http://schemas.openxmlformats.org/officeDocument/2006/relationships/hyperlink" Target="http://refhub.elsevier.com/S0079-6700(20)30035-6/sbref1145" TargetMode="External"/><Relationship Id="rId4960" Type="http://schemas.openxmlformats.org/officeDocument/2006/relationships/hyperlink" Target="http://refhub.elsevier.com/S0079-6700(20)30035-6/sbref1195" TargetMode="External"/><Relationship Id="rId2097" Type="http://schemas.openxmlformats.org/officeDocument/2006/relationships/hyperlink" Target="http://refhub.elsevier.com/S0079-6700(20)30035-6/sbref0515" TargetMode="External"/><Relationship Id="rId3148" Type="http://schemas.openxmlformats.org/officeDocument/2006/relationships/hyperlink" Target="http://refhub.elsevier.com/S0079-6700(20)30035-6/sbref0760" TargetMode="External"/><Relationship Id="rId3355" Type="http://schemas.openxmlformats.org/officeDocument/2006/relationships/hyperlink" Target="http://refhub.elsevier.com/S0079-6700(20)30035-6/sbref0815" TargetMode="External"/><Relationship Id="rId3562" Type="http://schemas.openxmlformats.org/officeDocument/2006/relationships/hyperlink" Target="http://refhub.elsevier.com/S0079-6700(20)30035-6/sbref0865" TargetMode="External"/><Relationship Id="rId4406" Type="http://schemas.openxmlformats.org/officeDocument/2006/relationships/hyperlink" Target="http://refhub.elsevier.com/S0079-6700(20)30035-6/sbref1050" TargetMode="External"/><Relationship Id="rId4613" Type="http://schemas.openxmlformats.org/officeDocument/2006/relationships/hyperlink" Target="http://refhub.elsevier.com/S0079-6700(20)30035-6/sbref1110" TargetMode="External"/><Relationship Id="rId276" Type="http://schemas.openxmlformats.org/officeDocument/2006/relationships/hyperlink" Target="http://refhub.elsevier.com/S0079-6700(20)30035-6/sbref0085" TargetMode="External"/><Relationship Id="rId483" Type="http://schemas.openxmlformats.org/officeDocument/2006/relationships/hyperlink" Target="http://refhub.elsevier.com/S0079-6700(20)30035-6/sbref0155" TargetMode="External"/><Relationship Id="rId690" Type="http://schemas.openxmlformats.org/officeDocument/2006/relationships/hyperlink" Target="http://refhub.elsevier.com/S0079-6700(20)30035-6/sbref0205" TargetMode="External"/><Relationship Id="rId2164" Type="http://schemas.openxmlformats.org/officeDocument/2006/relationships/hyperlink" Target="http://refhub.elsevier.com/S0079-6700(20)30035-6/sbref0530" TargetMode="External"/><Relationship Id="rId2371" Type="http://schemas.openxmlformats.org/officeDocument/2006/relationships/hyperlink" Target="http://refhub.elsevier.com/S0079-6700(20)30035-6/sbref0575" TargetMode="External"/><Relationship Id="rId3008" Type="http://schemas.openxmlformats.org/officeDocument/2006/relationships/hyperlink" Target="http://refhub.elsevier.com/S0079-6700(20)30035-6/sbref0720" TargetMode="External"/><Relationship Id="rId3215" Type="http://schemas.openxmlformats.org/officeDocument/2006/relationships/hyperlink" Target="http://refhub.elsevier.com/S0079-6700(20)30035-6/sbref0775" TargetMode="External"/><Relationship Id="rId3422" Type="http://schemas.openxmlformats.org/officeDocument/2006/relationships/hyperlink" Target="http://refhub.elsevier.com/S0079-6700(20)30035-6/sbref0830" TargetMode="External"/><Relationship Id="rId4820" Type="http://schemas.openxmlformats.org/officeDocument/2006/relationships/hyperlink" Target="http://refhub.elsevier.com/S0079-6700(20)30035-6/sbref1165" TargetMode="External"/><Relationship Id="rId136" Type="http://schemas.openxmlformats.org/officeDocument/2006/relationships/hyperlink" Target="http://refhub.elsevier.com/S0079-6700(20)30035-6/sbref0035" TargetMode="External"/><Relationship Id="rId343" Type="http://schemas.openxmlformats.org/officeDocument/2006/relationships/hyperlink" Target="http://refhub.elsevier.com/S0079-6700(20)30035-6/sbref0110" TargetMode="External"/><Relationship Id="rId550" Type="http://schemas.openxmlformats.org/officeDocument/2006/relationships/hyperlink" Target="http://refhub.elsevier.com/S0079-6700(20)30035-6/sbref0170" TargetMode="External"/><Relationship Id="rId1180" Type="http://schemas.openxmlformats.org/officeDocument/2006/relationships/hyperlink" Target="http://refhub.elsevier.com/S0079-6700(20)30035-6/sbref0325" TargetMode="External"/><Relationship Id="rId2024" Type="http://schemas.openxmlformats.org/officeDocument/2006/relationships/hyperlink" Target="http://refhub.elsevier.com/S0079-6700(20)30035-6/sbref0500" TargetMode="External"/><Relationship Id="rId2231" Type="http://schemas.openxmlformats.org/officeDocument/2006/relationships/hyperlink" Target="http://refhub.elsevier.com/S0079-6700(20)30035-6/sbref0550" TargetMode="External"/><Relationship Id="rId5387" Type="http://schemas.openxmlformats.org/officeDocument/2006/relationships/hyperlink" Target="http://refhub.elsevier.com/S0079-6700(20)30035-6/sbref1290" TargetMode="External"/><Relationship Id="rId203" Type="http://schemas.openxmlformats.org/officeDocument/2006/relationships/hyperlink" Target="http://refhub.elsevier.com/S0079-6700(20)30035-6/sbref0060" TargetMode="External"/><Relationship Id="rId1040" Type="http://schemas.openxmlformats.org/officeDocument/2006/relationships/hyperlink" Target="http://refhub.elsevier.com/S0079-6700(20)30035-6/sbref0290" TargetMode="External"/><Relationship Id="rId4196" Type="http://schemas.openxmlformats.org/officeDocument/2006/relationships/hyperlink" Target="http://refhub.elsevier.com/S0079-6700(20)30035-6/sbref1005" TargetMode="External"/><Relationship Id="rId5247" Type="http://schemas.openxmlformats.org/officeDocument/2006/relationships/hyperlink" Target="http://refhub.elsevier.com/S0079-6700(20)30035-6/sbref1260" TargetMode="External"/><Relationship Id="rId5594" Type="http://schemas.openxmlformats.org/officeDocument/2006/relationships/hyperlink" Target="http://refhub.elsevier.com/S0079-6700(20)30035-6/sbref1335" TargetMode="External"/><Relationship Id="rId410" Type="http://schemas.openxmlformats.org/officeDocument/2006/relationships/hyperlink" Target="http://refhub.elsevier.com/S0079-6700(20)30035-6/sbref0135" TargetMode="External"/><Relationship Id="rId1997" Type="http://schemas.openxmlformats.org/officeDocument/2006/relationships/hyperlink" Target="http://refhub.elsevier.com/S0079-6700(20)30035-6/sbref0490" TargetMode="External"/><Relationship Id="rId4056" Type="http://schemas.openxmlformats.org/officeDocument/2006/relationships/hyperlink" Target="http://refhub.elsevier.com/S0079-6700(20)30035-6/sbref0975" TargetMode="External"/><Relationship Id="rId5454" Type="http://schemas.openxmlformats.org/officeDocument/2006/relationships/hyperlink" Target="http://refhub.elsevier.com/S0079-6700(20)30035-6/sbref1305" TargetMode="External"/><Relationship Id="rId5661" Type="http://schemas.openxmlformats.org/officeDocument/2006/relationships/hyperlink" Target="http://refhub.elsevier.com/S0079-6700(20)30035-6/sbref1350" TargetMode="External"/><Relationship Id="rId1857" Type="http://schemas.openxmlformats.org/officeDocument/2006/relationships/hyperlink" Target="http://refhub.elsevier.com/S0079-6700(20)30035-6/sbref0460" TargetMode="External"/><Relationship Id="rId2908" Type="http://schemas.openxmlformats.org/officeDocument/2006/relationships/hyperlink" Target="http://refhub.elsevier.com/S0079-6700(20)30035-6/sbref0695" TargetMode="External"/><Relationship Id="rId4263" Type="http://schemas.openxmlformats.org/officeDocument/2006/relationships/hyperlink" Target="http://refhub.elsevier.com/S0079-6700(20)30035-6/sbref1025" TargetMode="External"/><Relationship Id="rId4470" Type="http://schemas.openxmlformats.org/officeDocument/2006/relationships/hyperlink" Target="http://refhub.elsevier.com/S0079-6700(20)30035-6/sbref1070" TargetMode="External"/><Relationship Id="rId5107" Type="http://schemas.openxmlformats.org/officeDocument/2006/relationships/hyperlink" Target="http://refhub.elsevier.com/S0079-6700(20)30035-6/sbref1230" TargetMode="External"/><Relationship Id="rId5314" Type="http://schemas.openxmlformats.org/officeDocument/2006/relationships/hyperlink" Target="http://refhub.elsevier.com/S0079-6700(20)30035-6/sbref1275" TargetMode="External"/><Relationship Id="rId5521" Type="http://schemas.openxmlformats.org/officeDocument/2006/relationships/hyperlink" Target="http://refhub.elsevier.com/S0079-6700(20)30035-6/sbref1320" TargetMode="External"/><Relationship Id="rId1717" Type="http://schemas.openxmlformats.org/officeDocument/2006/relationships/hyperlink" Target="http://refhub.elsevier.com/S0079-6700(20)30035-6/sbref0430" TargetMode="External"/><Relationship Id="rId1924" Type="http://schemas.openxmlformats.org/officeDocument/2006/relationships/hyperlink" Target="http://refhub.elsevier.com/S0079-6700(20)30035-6/sbref0470" TargetMode="External"/><Relationship Id="rId3072" Type="http://schemas.openxmlformats.org/officeDocument/2006/relationships/hyperlink" Target="http://refhub.elsevier.com/S0079-6700(20)30035-6/sbref0740" TargetMode="External"/><Relationship Id="rId4123" Type="http://schemas.openxmlformats.org/officeDocument/2006/relationships/hyperlink" Target="http://refhub.elsevier.com/S0079-6700(20)30035-6/sbref0990" TargetMode="External"/><Relationship Id="rId4330" Type="http://schemas.openxmlformats.org/officeDocument/2006/relationships/hyperlink" Target="http://refhub.elsevier.com/S0079-6700(20)30035-6/sbref1035" TargetMode="External"/><Relationship Id="rId3889" Type="http://schemas.openxmlformats.org/officeDocument/2006/relationships/hyperlink" Target="http://refhub.elsevier.com/S0079-6700(20)30035-6/sbref0940" TargetMode="External"/><Relationship Id="rId2698" Type="http://schemas.openxmlformats.org/officeDocument/2006/relationships/hyperlink" Target="http://refhub.elsevier.com/S0079-6700(20)30035-6/sbref0645" TargetMode="External"/><Relationship Id="rId3749" Type="http://schemas.openxmlformats.org/officeDocument/2006/relationships/hyperlink" Target="http://refhub.elsevier.com/S0079-6700(20)30035-6/sbref0910" TargetMode="External"/><Relationship Id="rId3956" Type="http://schemas.openxmlformats.org/officeDocument/2006/relationships/hyperlink" Target="http://refhub.elsevier.com/S0079-6700(20)30035-6/sbref0955" TargetMode="External"/><Relationship Id="rId5171" Type="http://schemas.openxmlformats.org/officeDocument/2006/relationships/hyperlink" Target="http://refhub.elsevier.com/S0079-6700(20)30035-6/sbref1240" TargetMode="External"/><Relationship Id="rId877" Type="http://schemas.openxmlformats.org/officeDocument/2006/relationships/hyperlink" Target="http://refhub.elsevier.com/S0079-6700(20)30035-6/sbref0250" TargetMode="External"/><Relationship Id="rId2558" Type="http://schemas.openxmlformats.org/officeDocument/2006/relationships/hyperlink" Target="http://refhub.elsevier.com/S0079-6700(20)30035-6/sbref0615" TargetMode="External"/><Relationship Id="rId2765" Type="http://schemas.openxmlformats.org/officeDocument/2006/relationships/hyperlink" Target="http://refhub.elsevier.com/S0079-6700(20)30035-6/sbref0660" TargetMode="External"/><Relationship Id="rId2972" Type="http://schemas.openxmlformats.org/officeDocument/2006/relationships/hyperlink" Target="http://refhub.elsevier.com/S0079-6700(20)30035-6/sbref0710" TargetMode="External"/><Relationship Id="rId3609" Type="http://schemas.openxmlformats.org/officeDocument/2006/relationships/hyperlink" Target="http://refhub.elsevier.com/S0079-6700(20)30035-6/sbref0880" TargetMode="External"/><Relationship Id="rId3816" Type="http://schemas.openxmlformats.org/officeDocument/2006/relationships/hyperlink" Target="http://refhub.elsevier.com/S0079-6700(20)30035-6/sbref0925" TargetMode="External"/><Relationship Id="rId737" Type="http://schemas.openxmlformats.org/officeDocument/2006/relationships/hyperlink" Target="http://refhub.elsevier.com/S0079-6700(20)30035-6/sbref0220" TargetMode="External"/><Relationship Id="rId944" Type="http://schemas.openxmlformats.org/officeDocument/2006/relationships/hyperlink" Target="http://refhub.elsevier.com/S0079-6700(20)30035-6/sbref0265" TargetMode="External"/><Relationship Id="rId1367" Type="http://schemas.openxmlformats.org/officeDocument/2006/relationships/hyperlink" Target="http://refhub.elsevier.com/S0079-6700(20)30035-6/sbref0360" TargetMode="External"/><Relationship Id="rId1574" Type="http://schemas.openxmlformats.org/officeDocument/2006/relationships/hyperlink" Target="http://refhub.elsevier.com/S0079-6700(20)30035-6/sbref0400" TargetMode="External"/><Relationship Id="rId1781" Type="http://schemas.openxmlformats.org/officeDocument/2006/relationships/hyperlink" Target="http://refhub.elsevier.com/S0079-6700(20)30035-6/sbref0445" TargetMode="External"/><Relationship Id="rId2418" Type="http://schemas.openxmlformats.org/officeDocument/2006/relationships/hyperlink" Target="http://refhub.elsevier.com/S0079-6700(20)30035-6/sbref0585" TargetMode="External"/><Relationship Id="rId2625" Type="http://schemas.openxmlformats.org/officeDocument/2006/relationships/hyperlink" Target="http://refhub.elsevier.com/S0079-6700(20)30035-6/sbref0630" TargetMode="External"/><Relationship Id="rId2832" Type="http://schemas.openxmlformats.org/officeDocument/2006/relationships/hyperlink" Target="http://refhub.elsevier.com/S0079-6700(20)30035-6/sbref0675" TargetMode="External"/><Relationship Id="rId5031" Type="http://schemas.openxmlformats.org/officeDocument/2006/relationships/hyperlink" Target="http://refhub.elsevier.com/S0079-6700(20)30035-6/sbref1215" TargetMode="External"/><Relationship Id="rId73" Type="http://schemas.openxmlformats.org/officeDocument/2006/relationships/hyperlink" Target="http://refhub.elsevier.com/S0079-6700(20)30035-6/sbref0015" TargetMode="External"/><Relationship Id="rId804" Type="http://schemas.openxmlformats.org/officeDocument/2006/relationships/hyperlink" Target="http://refhub.elsevier.com/S0079-6700(20)30035-6/sbref0230" TargetMode="External"/><Relationship Id="rId1227" Type="http://schemas.openxmlformats.org/officeDocument/2006/relationships/hyperlink" Target="http://refhub.elsevier.com/S0079-6700(20)30035-6/sbref0335" TargetMode="External"/><Relationship Id="rId1434" Type="http://schemas.openxmlformats.org/officeDocument/2006/relationships/hyperlink" Target="http://refhub.elsevier.com/S0079-6700(20)30035-6/sbref0375" TargetMode="External"/><Relationship Id="rId1641" Type="http://schemas.openxmlformats.org/officeDocument/2006/relationships/hyperlink" Target="http://refhub.elsevier.com/S0079-6700(20)30035-6/sbref0415" TargetMode="External"/><Relationship Id="rId4797" Type="http://schemas.openxmlformats.org/officeDocument/2006/relationships/hyperlink" Target="http://refhub.elsevier.com/S0079-6700(20)30035-6/sbref1160" TargetMode="External"/><Relationship Id="rId1501" Type="http://schemas.openxmlformats.org/officeDocument/2006/relationships/hyperlink" Target="http://refhub.elsevier.com/S0079-6700(20)30035-6/sbref0385" TargetMode="External"/><Relationship Id="rId3399" Type="http://schemas.openxmlformats.org/officeDocument/2006/relationships/hyperlink" Target="http://refhub.elsevier.com/S0079-6700(20)30035-6/sbref0825" TargetMode="External"/><Relationship Id="rId4657" Type="http://schemas.openxmlformats.org/officeDocument/2006/relationships/hyperlink" Target="http://refhub.elsevier.com/S0079-6700(20)30035-6/sbref1120" TargetMode="External"/><Relationship Id="rId4864" Type="http://schemas.openxmlformats.org/officeDocument/2006/relationships/hyperlink" Target="http://refhub.elsevier.com/S0079-6700(20)30035-6/sbref1175" TargetMode="External"/><Relationship Id="rId5708" Type="http://schemas.openxmlformats.org/officeDocument/2006/relationships/hyperlink" Target="http://refhub.elsevier.com/S0079-6700(20)30035-6/sbref1360" TargetMode="External"/><Relationship Id="rId3259" Type="http://schemas.openxmlformats.org/officeDocument/2006/relationships/hyperlink" Target="http://refhub.elsevier.com/S0079-6700(20)30035-6/sbref0790" TargetMode="External"/><Relationship Id="rId3466" Type="http://schemas.openxmlformats.org/officeDocument/2006/relationships/hyperlink" Target="http://refhub.elsevier.com/S0079-6700(20)30035-6/sbref0840" TargetMode="External"/><Relationship Id="rId4517" Type="http://schemas.openxmlformats.org/officeDocument/2006/relationships/hyperlink" Target="http://refhub.elsevier.com/S0079-6700(20)30035-6/sbref1080" TargetMode="External"/><Relationship Id="rId387" Type="http://schemas.openxmlformats.org/officeDocument/2006/relationships/hyperlink" Target="http://refhub.elsevier.com/S0079-6700(20)30035-6/sbref0125" TargetMode="External"/><Relationship Id="rId594" Type="http://schemas.openxmlformats.org/officeDocument/2006/relationships/hyperlink" Target="http://refhub.elsevier.com/S0079-6700(20)30035-6/sbref0185" TargetMode="External"/><Relationship Id="rId2068" Type="http://schemas.openxmlformats.org/officeDocument/2006/relationships/hyperlink" Target="http://refhub.elsevier.com/S0079-6700(20)30035-6/sbref0510" TargetMode="External"/><Relationship Id="rId2275" Type="http://schemas.openxmlformats.org/officeDocument/2006/relationships/hyperlink" Target="http://refhub.elsevier.com/S0079-6700(20)30035-6/sbref0555" TargetMode="External"/><Relationship Id="rId3119" Type="http://schemas.openxmlformats.org/officeDocument/2006/relationships/hyperlink" Target="http://refhub.elsevier.com/S0079-6700(20)30035-6/sbref0750" TargetMode="External"/><Relationship Id="rId3326" Type="http://schemas.openxmlformats.org/officeDocument/2006/relationships/hyperlink" Target="http://refhub.elsevier.com/S0079-6700(20)30035-6/sbref0805" TargetMode="External"/><Relationship Id="rId3673" Type="http://schemas.openxmlformats.org/officeDocument/2006/relationships/hyperlink" Target="http://refhub.elsevier.com/S0079-6700(20)30035-6/sbref0895" TargetMode="External"/><Relationship Id="rId3880" Type="http://schemas.openxmlformats.org/officeDocument/2006/relationships/hyperlink" Target="http://refhub.elsevier.com/S0079-6700(20)30035-6/sbref0940" TargetMode="External"/><Relationship Id="rId4724" Type="http://schemas.openxmlformats.org/officeDocument/2006/relationships/hyperlink" Target="http://refhub.elsevier.com/S0079-6700(20)30035-6/sbref1140" TargetMode="External"/><Relationship Id="rId4931" Type="http://schemas.openxmlformats.org/officeDocument/2006/relationships/hyperlink" Target="http://refhub.elsevier.com/S0079-6700(20)30035-6/sbref1190" TargetMode="External"/><Relationship Id="rId247" Type="http://schemas.openxmlformats.org/officeDocument/2006/relationships/hyperlink" Target="http://refhub.elsevier.com/S0079-6700(20)30035-6/sbref0075" TargetMode="External"/><Relationship Id="rId1084" Type="http://schemas.openxmlformats.org/officeDocument/2006/relationships/hyperlink" Target="http://refhub.elsevier.com/S0079-6700(20)30035-6/sbref0300" TargetMode="External"/><Relationship Id="rId2482" Type="http://schemas.openxmlformats.org/officeDocument/2006/relationships/hyperlink" Target="http://refhub.elsevier.com/S0079-6700(20)30035-6/sbref0600" TargetMode="External"/><Relationship Id="rId3533" Type="http://schemas.openxmlformats.org/officeDocument/2006/relationships/hyperlink" Target="http://refhub.elsevier.com/S0079-6700(20)30035-6/sbref0860" TargetMode="External"/><Relationship Id="rId3740" Type="http://schemas.openxmlformats.org/officeDocument/2006/relationships/hyperlink" Target="http://refhub.elsevier.com/S0079-6700(20)30035-6/sbref0910" TargetMode="External"/><Relationship Id="rId107" Type="http://schemas.openxmlformats.org/officeDocument/2006/relationships/hyperlink" Target="http://refhub.elsevier.com/S0079-6700(20)30035-6/sbref0025" TargetMode="External"/><Relationship Id="rId454" Type="http://schemas.openxmlformats.org/officeDocument/2006/relationships/hyperlink" Target="http://refhub.elsevier.com/S0079-6700(20)30035-6/sbref0145" TargetMode="External"/><Relationship Id="rId661" Type="http://schemas.openxmlformats.org/officeDocument/2006/relationships/hyperlink" Target="http://refhub.elsevier.com/S0079-6700(20)30035-6/sbref0200" TargetMode="External"/><Relationship Id="rId1291" Type="http://schemas.openxmlformats.org/officeDocument/2006/relationships/hyperlink" Target="http://refhub.elsevier.com/S0079-6700(20)30035-6/sbref0345" TargetMode="External"/><Relationship Id="rId2135" Type="http://schemas.openxmlformats.org/officeDocument/2006/relationships/hyperlink" Target="http://refhub.elsevier.com/S0079-6700(20)30035-6/sbref0525" TargetMode="External"/><Relationship Id="rId2342" Type="http://schemas.openxmlformats.org/officeDocument/2006/relationships/hyperlink" Target="http://refhub.elsevier.com/S0079-6700(20)30035-6/sbref0570" TargetMode="External"/><Relationship Id="rId3600" Type="http://schemas.openxmlformats.org/officeDocument/2006/relationships/hyperlink" Target="http://refhub.elsevier.com/S0079-6700(20)30035-6/sbref0880" TargetMode="External"/><Relationship Id="rId5498" Type="http://schemas.openxmlformats.org/officeDocument/2006/relationships/hyperlink" Target="http://refhub.elsevier.com/S0079-6700(20)30035-6/sbref1315" TargetMode="External"/><Relationship Id="rId314" Type="http://schemas.openxmlformats.org/officeDocument/2006/relationships/hyperlink" Target="http://refhub.elsevier.com/S0079-6700(20)30035-6/sbref0100" TargetMode="External"/><Relationship Id="rId521" Type="http://schemas.openxmlformats.org/officeDocument/2006/relationships/hyperlink" Target="http://refhub.elsevier.com/S0079-6700(20)30035-6/sbref0160" TargetMode="External"/><Relationship Id="rId1151" Type="http://schemas.openxmlformats.org/officeDocument/2006/relationships/hyperlink" Target="http://refhub.elsevier.com/S0079-6700(20)30035-6/sbref0315" TargetMode="External"/><Relationship Id="rId2202" Type="http://schemas.openxmlformats.org/officeDocument/2006/relationships/hyperlink" Target="http://refhub.elsevier.com/S0079-6700(20)30035-6/sbref0540" TargetMode="External"/><Relationship Id="rId5358" Type="http://schemas.openxmlformats.org/officeDocument/2006/relationships/hyperlink" Target="http://refhub.elsevier.com/S0079-6700(20)30035-6/sbref1285" TargetMode="External"/><Relationship Id="rId5565" Type="http://schemas.openxmlformats.org/officeDocument/2006/relationships/hyperlink" Target="http://refhub.elsevier.com/S0079-6700(20)30035-6/sbref1325" TargetMode="External"/><Relationship Id="rId5772" Type="http://schemas.openxmlformats.org/officeDocument/2006/relationships/hyperlink" Target="http://refhub.elsevier.com/S0079-6700(20)30035-6/sbref1375" TargetMode="External"/><Relationship Id="rId1011" Type="http://schemas.openxmlformats.org/officeDocument/2006/relationships/hyperlink" Target="http://refhub.elsevier.com/S0079-6700(20)30035-6/sbref0285" TargetMode="External"/><Relationship Id="rId1968" Type="http://schemas.openxmlformats.org/officeDocument/2006/relationships/hyperlink" Target="http://refhub.elsevier.com/S0079-6700(20)30035-6/sbref0485" TargetMode="External"/><Relationship Id="rId4167" Type="http://schemas.openxmlformats.org/officeDocument/2006/relationships/hyperlink" Target="http://refhub.elsevier.com/S0079-6700(20)30035-6/sbref1000" TargetMode="External"/><Relationship Id="rId4374" Type="http://schemas.openxmlformats.org/officeDocument/2006/relationships/hyperlink" Target="http://refhub.elsevier.com/S0079-6700(20)30035-6/sbref1045" TargetMode="External"/><Relationship Id="rId4581" Type="http://schemas.openxmlformats.org/officeDocument/2006/relationships/hyperlink" Target="http://refhub.elsevier.com/S0079-6700(20)30035-6/sbref1100" TargetMode="External"/><Relationship Id="rId5218" Type="http://schemas.openxmlformats.org/officeDocument/2006/relationships/hyperlink" Target="http://refhub.elsevier.com/S0079-6700(20)30035-6/sbref1255" TargetMode="External"/><Relationship Id="rId5425" Type="http://schemas.openxmlformats.org/officeDocument/2006/relationships/hyperlink" Target="http://refhub.elsevier.com/S0079-6700(20)30035-6/sbref1295" TargetMode="External"/><Relationship Id="rId5632" Type="http://schemas.openxmlformats.org/officeDocument/2006/relationships/hyperlink" Target="http://refhub.elsevier.com/S0079-6700(20)30035-6/sbref1340" TargetMode="External"/><Relationship Id="rId3183" Type="http://schemas.openxmlformats.org/officeDocument/2006/relationships/hyperlink" Target="http://refhub.elsevier.com/S0079-6700(20)30035-6/sbref0765" TargetMode="External"/><Relationship Id="rId3390" Type="http://schemas.openxmlformats.org/officeDocument/2006/relationships/hyperlink" Target="http://refhub.elsevier.com/S0079-6700(20)30035-6/sbref0825" TargetMode="External"/><Relationship Id="rId4027" Type="http://schemas.openxmlformats.org/officeDocument/2006/relationships/hyperlink" Target="http://refhub.elsevier.com/S0079-6700(20)30035-6/sbref0970" TargetMode="External"/><Relationship Id="rId4234" Type="http://schemas.openxmlformats.org/officeDocument/2006/relationships/hyperlink" Target="http://refhub.elsevier.com/S0079-6700(20)30035-6/sbref1015" TargetMode="External"/><Relationship Id="rId4441" Type="http://schemas.openxmlformats.org/officeDocument/2006/relationships/hyperlink" Target="http://refhub.elsevier.com/S0079-6700(20)30035-6/sbref1060" TargetMode="External"/><Relationship Id="rId1828" Type="http://schemas.openxmlformats.org/officeDocument/2006/relationships/hyperlink" Target="http://refhub.elsevier.com/S0079-6700(20)30035-6/sbref0455" TargetMode="External"/><Relationship Id="rId3043" Type="http://schemas.openxmlformats.org/officeDocument/2006/relationships/hyperlink" Target="http://refhub.elsevier.com/S0079-6700(20)30035-6/sbref0730" TargetMode="External"/><Relationship Id="rId3250" Type="http://schemas.openxmlformats.org/officeDocument/2006/relationships/hyperlink" Target="http://refhub.elsevier.com/S0079-6700(20)30035-6/sbref0785" TargetMode="External"/><Relationship Id="rId171" Type="http://schemas.openxmlformats.org/officeDocument/2006/relationships/hyperlink" Target="http://refhub.elsevier.com/S0079-6700(20)30035-6/sbref0050" TargetMode="External"/><Relationship Id="rId4301" Type="http://schemas.openxmlformats.org/officeDocument/2006/relationships/hyperlink" Target="http://refhub.elsevier.com/S0079-6700(20)30035-6/sbref1030" TargetMode="External"/><Relationship Id="rId3110" Type="http://schemas.openxmlformats.org/officeDocument/2006/relationships/hyperlink" Target="http://refhub.elsevier.com/S0079-6700(20)30035-6/sbref0750" TargetMode="External"/><Relationship Id="rId988" Type="http://schemas.openxmlformats.org/officeDocument/2006/relationships/hyperlink" Target="http://refhub.elsevier.com/S0079-6700(20)30035-6/sbref0275" TargetMode="External"/><Relationship Id="rId2669" Type="http://schemas.openxmlformats.org/officeDocument/2006/relationships/hyperlink" Target="http://refhub.elsevier.com/S0079-6700(20)30035-6/sbref0640" TargetMode="External"/><Relationship Id="rId2876" Type="http://schemas.openxmlformats.org/officeDocument/2006/relationships/hyperlink" Target="http://refhub.elsevier.com/S0079-6700(20)30035-6/sbref0685" TargetMode="External"/><Relationship Id="rId3927" Type="http://schemas.openxmlformats.org/officeDocument/2006/relationships/hyperlink" Target="http://refhub.elsevier.com/S0079-6700(20)30035-6/sbref0950" TargetMode="External"/><Relationship Id="rId5075" Type="http://schemas.openxmlformats.org/officeDocument/2006/relationships/hyperlink" Target="http://refhub.elsevier.com/S0079-6700(20)30035-6/sbref1220" TargetMode="External"/><Relationship Id="rId5282" Type="http://schemas.openxmlformats.org/officeDocument/2006/relationships/hyperlink" Target="http://refhub.elsevier.com/S0079-6700(20)30035-6/sbref1265" TargetMode="External"/><Relationship Id="rId848" Type="http://schemas.openxmlformats.org/officeDocument/2006/relationships/hyperlink" Target="http://refhub.elsevier.com/S0079-6700(20)30035-6/sbref0240" TargetMode="External"/><Relationship Id="rId1478" Type="http://schemas.openxmlformats.org/officeDocument/2006/relationships/hyperlink" Target="http://refhub.elsevier.com/S0079-6700(20)30035-6/sbref0380" TargetMode="External"/><Relationship Id="rId1685" Type="http://schemas.openxmlformats.org/officeDocument/2006/relationships/hyperlink" Target="http://refhub.elsevier.com/S0079-6700(20)30035-6/sbref0420" TargetMode="External"/><Relationship Id="rId1892" Type="http://schemas.openxmlformats.org/officeDocument/2006/relationships/hyperlink" Target="http://refhub.elsevier.com/S0079-6700(20)30035-6/sbref0465" TargetMode="External"/><Relationship Id="rId2529" Type="http://schemas.openxmlformats.org/officeDocument/2006/relationships/hyperlink" Target="http://refhub.elsevier.com/S0079-6700(20)30035-6/sbref0610" TargetMode="External"/><Relationship Id="rId2736" Type="http://schemas.openxmlformats.org/officeDocument/2006/relationships/hyperlink" Target="http://refhub.elsevier.com/S0079-6700(20)30035-6/sbref0650" TargetMode="External"/><Relationship Id="rId4091" Type="http://schemas.openxmlformats.org/officeDocument/2006/relationships/hyperlink" Target="http://refhub.elsevier.com/S0079-6700(20)30035-6/sbref0985" TargetMode="External"/><Relationship Id="rId5142" Type="http://schemas.openxmlformats.org/officeDocument/2006/relationships/hyperlink" Target="http://refhub.elsevier.com/S0079-6700(20)30035-6/sbref1235" TargetMode="External"/><Relationship Id="rId708" Type="http://schemas.openxmlformats.org/officeDocument/2006/relationships/hyperlink" Target="http://refhub.elsevier.com/S0079-6700(20)30035-6/sbref0210" TargetMode="External"/><Relationship Id="rId915" Type="http://schemas.openxmlformats.org/officeDocument/2006/relationships/hyperlink" Target="http://refhub.elsevier.com/S0079-6700(20)30035-6/sbref0255" TargetMode="External"/><Relationship Id="rId1338" Type="http://schemas.openxmlformats.org/officeDocument/2006/relationships/hyperlink" Target="http://refhub.elsevier.com/S0079-6700(20)30035-6/sbref0355" TargetMode="External"/><Relationship Id="rId1545" Type="http://schemas.openxmlformats.org/officeDocument/2006/relationships/hyperlink" Target="http://refhub.elsevier.com/S0079-6700(20)30035-6/sbref0395" TargetMode="External"/><Relationship Id="rId2943" Type="http://schemas.openxmlformats.org/officeDocument/2006/relationships/hyperlink" Target="http://refhub.elsevier.com/S0079-6700(20)30035-6/sbref0700" TargetMode="External"/><Relationship Id="rId5002" Type="http://schemas.openxmlformats.org/officeDocument/2006/relationships/hyperlink" Target="http://refhub.elsevier.com/S0079-6700(20)30035-6/sbref1205" TargetMode="External"/><Relationship Id="rId1405" Type="http://schemas.openxmlformats.org/officeDocument/2006/relationships/hyperlink" Target="http://refhub.elsevier.com/S0079-6700(20)30035-6/sbref0370" TargetMode="External"/><Relationship Id="rId1752" Type="http://schemas.openxmlformats.org/officeDocument/2006/relationships/hyperlink" Target="http://refhub.elsevier.com/S0079-6700(20)30035-6/sbref0440" TargetMode="External"/><Relationship Id="rId2803" Type="http://schemas.openxmlformats.org/officeDocument/2006/relationships/hyperlink" Target="http://refhub.elsevier.com/S0079-6700(20)30035-6/sbref0665" TargetMode="External"/><Relationship Id="rId44" Type="http://schemas.openxmlformats.org/officeDocument/2006/relationships/hyperlink" Target="http://refhub.elsevier.com/S0079-6700(20)30035-6/sbref0005" TargetMode="External"/><Relationship Id="rId1612" Type="http://schemas.openxmlformats.org/officeDocument/2006/relationships/hyperlink" Target="http://refhub.elsevier.com/S0079-6700(20)30035-6/sbref0410" TargetMode="External"/><Relationship Id="rId4768" Type="http://schemas.openxmlformats.org/officeDocument/2006/relationships/hyperlink" Target="http://refhub.elsevier.com/S0079-6700(20)30035-6/sbref1150" TargetMode="External"/><Relationship Id="rId4975" Type="http://schemas.openxmlformats.org/officeDocument/2006/relationships/hyperlink" Target="http://refhub.elsevier.com/S0079-6700(20)30035-6/sbref1200" TargetMode="External"/><Relationship Id="rId498" Type="http://schemas.openxmlformats.org/officeDocument/2006/relationships/hyperlink" Target="http://refhub.elsevier.com/S0079-6700(20)30035-6/sbref0155" TargetMode="External"/><Relationship Id="rId2179" Type="http://schemas.openxmlformats.org/officeDocument/2006/relationships/hyperlink" Target="http://refhub.elsevier.com/S0079-6700(20)30035-6/sbref0535" TargetMode="External"/><Relationship Id="rId3577" Type="http://schemas.openxmlformats.org/officeDocument/2006/relationships/hyperlink" Target="http://refhub.elsevier.com/S0079-6700(20)30035-6/sbref0870" TargetMode="External"/><Relationship Id="rId3784" Type="http://schemas.openxmlformats.org/officeDocument/2006/relationships/hyperlink" Target="http://refhub.elsevier.com/S0079-6700(20)30035-6/sbref0920" TargetMode="External"/><Relationship Id="rId3991" Type="http://schemas.openxmlformats.org/officeDocument/2006/relationships/hyperlink" Target="http://refhub.elsevier.com/S0079-6700(20)30035-6/sbref0960" TargetMode="External"/><Relationship Id="rId4628" Type="http://schemas.openxmlformats.org/officeDocument/2006/relationships/hyperlink" Target="http://refhub.elsevier.com/S0079-6700(20)30035-6/sbref1115" TargetMode="External"/><Relationship Id="rId4835" Type="http://schemas.openxmlformats.org/officeDocument/2006/relationships/hyperlink" Target="http://refhub.elsevier.com/S0079-6700(20)30035-6/sbref1170" TargetMode="External"/><Relationship Id="rId2386" Type="http://schemas.openxmlformats.org/officeDocument/2006/relationships/hyperlink" Target="http://refhub.elsevier.com/S0079-6700(20)30035-6/sbref0580" TargetMode="External"/><Relationship Id="rId2593" Type="http://schemas.openxmlformats.org/officeDocument/2006/relationships/hyperlink" Target="http://refhub.elsevier.com/S0079-6700(20)30035-6/sbref0625" TargetMode="External"/><Relationship Id="rId3437" Type="http://schemas.openxmlformats.org/officeDocument/2006/relationships/hyperlink" Target="http://refhub.elsevier.com/S0079-6700(20)30035-6/sbref0835" TargetMode="External"/><Relationship Id="rId3644" Type="http://schemas.openxmlformats.org/officeDocument/2006/relationships/hyperlink" Target="http://refhub.elsevier.com/S0079-6700(20)30035-6/sbref0890" TargetMode="External"/><Relationship Id="rId3851" Type="http://schemas.openxmlformats.org/officeDocument/2006/relationships/hyperlink" Target="http://refhub.elsevier.com/S0079-6700(20)30035-6/sbref0935" TargetMode="External"/><Relationship Id="rId4902" Type="http://schemas.openxmlformats.org/officeDocument/2006/relationships/hyperlink" Target="http://refhub.elsevier.com/S0079-6700(20)30035-6/sbref1185" TargetMode="External"/><Relationship Id="rId358" Type="http://schemas.openxmlformats.org/officeDocument/2006/relationships/hyperlink" Target="http://refhub.elsevier.com/S0079-6700(20)30035-6/sbref0115" TargetMode="External"/><Relationship Id="rId565" Type="http://schemas.openxmlformats.org/officeDocument/2006/relationships/hyperlink" Target="http://refhub.elsevier.com/S0079-6700(20)30035-6/sbref0175" TargetMode="External"/><Relationship Id="rId772" Type="http://schemas.openxmlformats.org/officeDocument/2006/relationships/hyperlink" Target="http://refhub.elsevier.com/S0079-6700(20)30035-6/sbref0225" TargetMode="External"/><Relationship Id="rId1195" Type="http://schemas.openxmlformats.org/officeDocument/2006/relationships/hyperlink" Target="http://refhub.elsevier.com/S0079-6700(20)30035-6/sbref0325" TargetMode="External"/><Relationship Id="rId2039" Type="http://schemas.openxmlformats.org/officeDocument/2006/relationships/hyperlink" Target="http://refhub.elsevier.com/S0079-6700(20)30035-6/sbref0505" TargetMode="External"/><Relationship Id="rId2246" Type="http://schemas.openxmlformats.org/officeDocument/2006/relationships/hyperlink" Target="http://refhub.elsevier.com/S0079-6700(20)30035-6/sbref0550" TargetMode="External"/><Relationship Id="rId2453" Type="http://schemas.openxmlformats.org/officeDocument/2006/relationships/hyperlink" Target="http://refhub.elsevier.com/S0079-6700(20)30035-6/sbref0590" TargetMode="External"/><Relationship Id="rId2660" Type="http://schemas.openxmlformats.org/officeDocument/2006/relationships/hyperlink" Target="http://refhub.elsevier.com/S0079-6700(20)30035-6/sbref0635" TargetMode="External"/><Relationship Id="rId3504" Type="http://schemas.openxmlformats.org/officeDocument/2006/relationships/hyperlink" Target="http://refhub.elsevier.com/S0079-6700(20)30035-6/sbref0850" TargetMode="External"/><Relationship Id="rId3711" Type="http://schemas.openxmlformats.org/officeDocument/2006/relationships/hyperlink" Target="http://refhub.elsevier.com/S0079-6700(20)30035-6/sbref0905" TargetMode="External"/><Relationship Id="rId218" Type="http://schemas.openxmlformats.org/officeDocument/2006/relationships/hyperlink" Target="http://refhub.elsevier.com/S0079-6700(20)30035-6/sbref0065" TargetMode="External"/><Relationship Id="rId425" Type="http://schemas.openxmlformats.org/officeDocument/2006/relationships/hyperlink" Target="http://refhub.elsevier.com/S0079-6700(20)30035-6/sbref0140" TargetMode="External"/><Relationship Id="rId632" Type="http://schemas.openxmlformats.org/officeDocument/2006/relationships/hyperlink" Target="http://refhub.elsevier.com/S0079-6700(20)30035-6/sbref0195" TargetMode="External"/><Relationship Id="rId1055" Type="http://schemas.openxmlformats.org/officeDocument/2006/relationships/hyperlink" Target="http://refhub.elsevier.com/S0079-6700(20)30035-6/sbref0295" TargetMode="External"/><Relationship Id="rId1262" Type="http://schemas.openxmlformats.org/officeDocument/2006/relationships/hyperlink" Target="http://refhub.elsevier.com/S0079-6700(20)30035-6/sbref0345" TargetMode="External"/><Relationship Id="rId2106" Type="http://schemas.openxmlformats.org/officeDocument/2006/relationships/hyperlink" Target="http://refhub.elsevier.com/S0079-6700(20)30035-6/sbref0520" TargetMode="External"/><Relationship Id="rId2313" Type="http://schemas.openxmlformats.org/officeDocument/2006/relationships/hyperlink" Target="http://refhub.elsevier.com/S0079-6700(20)30035-6/sbref0565" TargetMode="External"/><Relationship Id="rId2520" Type="http://schemas.openxmlformats.org/officeDocument/2006/relationships/hyperlink" Target="http://refhub.elsevier.com/S0079-6700(20)30035-6/sbref0605" TargetMode="External"/><Relationship Id="rId5469" Type="http://schemas.openxmlformats.org/officeDocument/2006/relationships/hyperlink" Target="http://refhub.elsevier.com/S0079-6700(20)30035-6/sbref1305" TargetMode="External"/><Relationship Id="rId5676" Type="http://schemas.openxmlformats.org/officeDocument/2006/relationships/hyperlink" Target="http://refhub.elsevier.com/S0079-6700(20)30035-6/sbref1355" TargetMode="External"/><Relationship Id="rId1122" Type="http://schemas.openxmlformats.org/officeDocument/2006/relationships/hyperlink" Target="http://refhub.elsevier.com/S0079-6700(20)30035-6/sbref0310" TargetMode="External"/><Relationship Id="rId4278" Type="http://schemas.openxmlformats.org/officeDocument/2006/relationships/hyperlink" Target="http://refhub.elsevier.com/S0079-6700(20)30035-6/sbref1025" TargetMode="External"/><Relationship Id="rId4485" Type="http://schemas.openxmlformats.org/officeDocument/2006/relationships/hyperlink" Target="http://refhub.elsevier.com/S0079-6700(20)30035-6/sbref1070" TargetMode="External"/><Relationship Id="rId5329" Type="http://schemas.openxmlformats.org/officeDocument/2006/relationships/hyperlink" Target="http://refhub.elsevier.com/S0079-6700(20)30035-6/sbref1275" TargetMode="External"/><Relationship Id="rId5536" Type="http://schemas.openxmlformats.org/officeDocument/2006/relationships/hyperlink" Target="http://refhub.elsevier.com/S0079-6700(20)30035-6/sbref1320" TargetMode="External"/><Relationship Id="rId3087" Type="http://schemas.openxmlformats.org/officeDocument/2006/relationships/hyperlink" Target="http://refhub.elsevier.com/S0079-6700(20)30035-6/sbref0740" TargetMode="External"/><Relationship Id="rId3294" Type="http://schemas.openxmlformats.org/officeDocument/2006/relationships/hyperlink" Target="http://refhub.elsevier.com/S0079-6700(20)30035-6/sbref0800" TargetMode="External"/><Relationship Id="rId4138" Type="http://schemas.openxmlformats.org/officeDocument/2006/relationships/hyperlink" Target="http://refhub.elsevier.com/S0079-6700(20)30035-6/sbref0995" TargetMode="External"/><Relationship Id="rId4345" Type="http://schemas.openxmlformats.org/officeDocument/2006/relationships/hyperlink" Target="http://refhub.elsevier.com/S0079-6700(20)30035-6/sbref1040" TargetMode="External"/><Relationship Id="rId4692" Type="http://schemas.openxmlformats.org/officeDocument/2006/relationships/hyperlink" Target="http://refhub.elsevier.com/S0079-6700(20)30035-6/sbref1135" TargetMode="External"/><Relationship Id="rId5743" Type="http://schemas.openxmlformats.org/officeDocument/2006/relationships/hyperlink" Target="http://refhub.elsevier.com/S0079-6700(20)30035-6/sbref1365" TargetMode="External"/><Relationship Id="rId1939" Type="http://schemas.openxmlformats.org/officeDocument/2006/relationships/hyperlink" Target="http://refhub.elsevier.com/S0079-6700(20)30035-6/sbref0475" TargetMode="External"/><Relationship Id="rId4552" Type="http://schemas.openxmlformats.org/officeDocument/2006/relationships/hyperlink" Target="http://refhub.elsevier.com/S0079-6700(20)30035-6/sbref1090" TargetMode="External"/><Relationship Id="rId5603" Type="http://schemas.openxmlformats.org/officeDocument/2006/relationships/hyperlink" Target="http://refhub.elsevier.com/S0079-6700(20)30035-6/sbref1335" TargetMode="External"/><Relationship Id="rId3154" Type="http://schemas.openxmlformats.org/officeDocument/2006/relationships/hyperlink" Target="http://refhub.elsevier.com/S0079-6700(20)30035-6/sbref0760" TargetMode="External"/><Relationship Id="rId3361" Type="http://schemas.openxmlformats.org/officeDocument/2006/relationships/hyperlink" Target="http://refhub.elsevier.com/S0079-6700(20)30035-6/sbref0815" TargetMode="External"/><Relationship Id="rId4205" Type="http://schemas.openxmlformats.org/officeDocument/2006/relationships/hyperlink" Target="http://refhub.elsevier.com/S0079-6700(20)30035-6/sbref1010" TargetMode="External"/><Relationship Id="rId4412" Type="http://schemas.openxmlformats.org/officeDocument/2006/relationships/hyperlink" Target="http://refhub.elsevier.com/S0079-6700(20)30035-6/sbref1050" TargetMode="External"/><Relationship Id="rId282" Type="http://schemas.openxmlformats.org/officeDocument/2006/relationships/hyperlink" Target="http://refhub.elsevier.com/S0079-6700(20)30035-6/sbref0085" TargetMode="External"/><Relationship Id="rId2170" Type="http://schemas.openxmlformats.org/officeDocument/2006/relationships/hyperlink" Target="http://refhub.elsevier.com/S0079-6700(20)30035-6/sbref0535" TargetMode="External"/><Relationship Id="rId3014" Type="http://schemas.openxmlformats.org/officeDocument/2006/relationships/hyperlink" Target="http://refhub.elsevier.com/S0079-6700(20)30035-6/sbref0725" TargetMode="External"/><Relationship Id="rId3221" Type="http://schemas.openxmlformats.org/officeDocument/2006/relationships/hyperlink" Target="http://refhub.elsevier.com/S0079-6700(20)30035-6/sbref0775" TargetMode="External"/><Relationship Id="rId8" Type="http://schemas.openxmlformats.org/officeDocument/2006/relationships/image" Target="media/image2.jpeg"/><Relationship Id="rId142" Type="http://schemas.openxmlformats.org/officeDocument/2006/relationships/hyperlink" Target="http://refhub.elsevier.com/S0079-6700(20)30035-6/sbref0040" TargetMode="External"/><Relationship Id="rId2030" Type="http://schemas.openxmlformats.org/officeDocument/2006/relationships/hyperlink" Target="http://refhub.elsevier.com/S0079-6700(20)30035-6/sbref0500" TargetMode="External"/><Relationship Id="rId2987" Type="http://schemas.openxmlformats.org/officeDocument/2006/relationships/hyperlink" Target="http://refhub.elsevier.com/S0079-6700(20)30035-6/sbref0715" TargetMode="External"/><Relationship Id="rId5186" Type="http://schemas.openxmlformats.org/officeDocument/2006/relationships/hyperlink" Target="http://refhub.elsevier.com/S0079-6700(20)30035-6/sbref1245" TargetMode="External"/><Relationship Id="rId5393" Type="http://schemas.openxmlformats.org/officeDocument/2006/relationships/hyperlink" Target="http://refhub.elsevier.com/S0079-6700(20)30035-6/sbref1290" TargetMode="External"/><Relationship Id="rId959" Type="http://schemas.openxmlformats.org/officeDocument/2006/relationships/hyperlink" Target="http://refhub.elsevier.com/S0079-6700(20)30035-6/sbref0270" TargetMode="External"/><Relationship Id="rId1589" Type="http://schemas.openxmlformats.org/officeDocument/2006/relationships/hyperlink" Target="http://refhub.elsevier.com/S0079-6700(20)30035-6/sbref0405" TargetMode="External"/><Relationship Id="rId5046" Type="http://schemas.openxmlformats.org/officeDocument/2006/relationships/hyperlink" Target="http://refhub.elsevier.com/S0079-6700(20)30035-6/sbref1215" TargetMode="External"/><Relationship Id="rId5253" Type="http://schemas.openxmlformats.org/officeDocument/2006/relationships/hyperlink" Target="http://refhub.elsevier.com/S0079-6700(20)30035-6/sbref1260" TargetMode="External"/><Relationship Id="rId5460" Type="http://schemas.openxmlformats.org/officeDocument/2006/relationships/hyperlink" Target="http://refhub.elsevier.com/S0079-6700(20)30035-6/sbref1305" TargetMode="External"/><Relationship Id="rId1449" Type="http://schemas.openxmlformats.org/officeDocument/2006/relationships/hyperlink" Target="http://refhub.elsevier.com/S0079-6700(20)30035-6/sbref0380" TargetMode="External"/><Relationship Id="rId1796" Type="http://schemas.openxmlformats.org/officeDocument/2006/relationships/hyperlink" Target="http://refhub.elsevier.com/S0079-6700(20)30035-6/sbref0445" TargetMode="External"/><Relationship Id="rId2847" Type="http://schemas.openxmlformats.org/officeDocument/2006/relationships/hyperlink" Target="http://refhub.elsevier.com/S0079-6700(20)30035-6/sbref0675" TargetMode="External"/><Relationship Id="rId4062" Type="http://schemas.openxmlformats.org/officeDocument/2006/relationships/hyperlink" Target="http://refhub.elsevier.com/S0079-6700(20)30035-6/sbref0975" TargetMode="External"/><Relationship Id="rId5113" Type="http://schemas.openxmlformats.org/officeDocument/2006/relationships/hyperlink" Target="http://refhub.elsevier.com/S0079-6700(20)30035-6/sbref1230" TargetMode="External"/><Relationship Id="rId88" Type="http://schemas.openxmlformats.org/officeDocument/2006/relationships/hyperlink" Target="http://refhub.elsevier.com/S0079-6700(20)30035-6/sbref0020" TargetMode="External"/><Relationship Id="rId819" Type="http://schemas.openxmlformats.org/officeDocument/2006/relationships/hyperlink" Target="http://refhub.elsevier.com/S0079-6700(20)30035-6/sbref0235" TargetMode="External"/><Relationship Id="rId1656" Type="http://schemas.openxmlformats.org/officeDocument/2006/relationships/hyperlink" Target="http://refhub.elsevier.com/S0079-6700(20)30035-6/sbref0415" TargetMode="External"/><Relationship Id="rId1863" Type="http://schemas.openxmlformats.org/officeDocument/2006/relationships/hyperlink" Target="http://refhub.elsevier.com/S0079-6700(20)30035-6/sbref0460" TargetMode="External"/><Relationship Id="rId2707" Type="http://schemas.openxmlformats.org/officeDocument/2006/relationships/hyperlink" Target="http://refhub.elsevier.com/S0079-6700(20)30035-6/sbref0645" TargetMode="External"/><Relationship Id="rId2914" Type="http://schemas.openxmlformats.org/officeDocument/2006/relationships/hyperlink" Target="http://refhub.elsevier.com/S0079-6700(20)30035-6/sbref0695" TargetMode="External"/><Relationship Id="rId5320" Type="http://schemas.openxmlformats.org/officeDocument/2006/relationships/hyperlink" Target="http://refhub.elsevier.com/S0079-6700(20)30035-6/sbref1275" TargetMode="External"/><Relationship Id="rId1309" Type="http://schemas.openxmlformats.org/officeDocument/2006/relationships/hyperlink" Target="http://refhub.elsevier.com/S0079-6700(20)30035-6/sbref0350" TargetMode="External"/><Relationship Id="rId1516" Type="http://schemas.openxmlformats.org/officeDocument/2006/relationships/hyperlink" Target="http://refhub.elsevier.com/S0079-6700(20)30035-6/sbref0390" TargetMode="External"/><Relationship Id="rId1723" Type="http://schemas.openxmlformats.org/officeDocument/2006/relationships/hyperlink" Target="http://refhub.elsevier.com/S0079-6700(20)30035-6/sbref0430" TargetMode="External"/><Relationship Id="rId1930" Type="http://schemas.openxmlformats.org/officeDocument/2006/relationships/hyperlink" Target="http://refhub.elsevier.com/S0079-6700(20)30035-6/sbref0470" TargetMode="External"/><Relationship Id="rId4879" Type="http://schemas.openxmlformats.org/officeDocument/2006/relationships/hyperlink" Target="http://refhub.elsevier.com/S0079-6700(20)30035-6/sbref1180" TargetMode="External"/><Relationship Id="rId15" Type="http://schemas.openxmlformats.org/officeDocument/2006/relationships/image" Target="media/image4.png"/><Relationship Id="rId3688" Type="http://schemas.openxmlformats.org/officeDocument/2006/relationships/hyperlink" Target="http://refhub.elsevier.com/S0079-6700(20)30035-6/sbref0900" TargetMode="External"/><Relationship Id="rId3895" Type="http://schemas.openxmlformats.org/officeDocument/2006/relationships/hyperlink" Target="http://refhub.elsevier.com/S0079-6700(20)30035-6/sbref0940" TargetMode="External"/><Relationship Id="rId4739" Type="http://schemas.openxmlformats.org/officeDocument/2006/relationships/hyperlink" Target="http://refhub.elsevier.com/S0079-6700(20)30035-6/sbref1145" TargetMode="External"/><Relationship Id="rId4946" Type="http://schemas.openxmlformats.org/officeDocument/2006/relationships/hyperlink" Target="http://refhub.elsevier.com/S0079-6700(20)30035-6/sbref1195" TargetMode="External"/><Relationship Id="rId2497" Type="http://schemas.openxmlformats.org/officeDocument/2006/relationships/hyperlink" Target="http://refhub.elsevier.com/S0079-6700(20)30035-6/sbref0600" TargetMode="External"/><Relationship Id="rId3548" Type="http://schemas.openxmlformats.org/officeDocument/2006/relationships/hyperlink" Target="http://refhub.elsevier.com/S0079-6700(20)30035-6/sbref0860" TargetMode="External"/><Relationship Id="rId3755" Type="http://schemas.openxmlformats.org/officeDocument/2006/relationships/hyperlink" Target="http://refhub.elsevier.com/S0079-6700(20)30035-6/sbref0910" TargetMode="External"/><Relationship Id="rId4806" Type="http://schemas.openxmlformats.org/officeDocument/2006/relationships/hyperlink" Target="http://refhub.elsevier.com/S0079-6700(20)30035-6/sbref1160" TargetMode="External"/><Relationship Id="rId469" Type="http://schemas.openxmlformats.org/officeDocument/2006/relationships/hyperlink" Target="http://refhub.elsevier.com/S0079-6700(20)30035-6/sbref0150" TargetMode="External"/><Relationship Id="rId676" Type="http://schemas.openxmlformats.org/officeDocument/2006/relationships/hyperlink" Target="http://refhub.elsevier.com/S0079-6700(20)30035-6/sbref0200" TargetMode="External"/><Relationship Id="rId883" Type="http://schemas.openxmlformats.org/officeDocument/2006/relationships/hyperlink" Target="http://refhub.elsevier.com/S0079-6700(20)30035-6/sbref0250" TargetMode="External"/><Relationship Id="rId1099" Type="http://schemas.openxmlformats.org/officeDocument/2006/relationships/hyperlink" Target="http://refhub.elsevier.com/S0079-6700(20)30035-6/sbref0305" TargetMode="External"/><Relationship Id="rId2357" Type="http://schemas.openxmlformats.org/officeDocument/2006/relationships/hyperlink" Target="http://refhub.elsevier.com/S0079-6700(20)30035-6/sbref0570" TargetMode="External"/><Relationship Id="rId2564" Type="http://schemas.openxmlformats.org/officeDocument/2006/relationships/hyperlink" Target="http://refhub.elsevier.com/S0079-6700(20)30035-6/sbref0615" TargetMode="External"/><Relationship Id="rId3408" Type="http://schemas.openxmlformats.org/officeDocument/2006/relationships/hyperlink" Target="http://refhub.elsevier.com/S0079-6700(20)30035-6/sbref0830" TargetMode="External"/><Relationship Id="rId3615" Type="http://schemas.openxmlformats.org/officeDocument/2006/relationships/hyperlink" Target="http://refhub.elsevier.com/S0079-6700(20)30035-6/sbref0880" TargetMode="External"/><Relationship Id="rId3962" Type="http://schemas.openxmlformats.org/officeDocument/2006/relationships/hyperlink" Target="http://refhub.elsevier.com/S0079-6700(20)30035-6/sbref0955" TargetMode="External"/><Relationship Id="rId329" Type="http://schemas.openxmlformats.org/officeDocument/2006/relationships/hyperlink" Target="http://refhub.elsevier.com/S0079-6700(20)30035-6/sbref0105" TargetMode="External"/><Relationship Id="rId536" Type="http://schemas.openxmlformats.org/officeDocument/2006/relationships/hyperlink" Target="http://refhub.elsevier.com/S0079-6700(20)30035-6/sbref0165" TargetMode="External"/><Relationship Id="rId1166" Type="http://schemas.openxmlformats.org/officeDocument/2006/relationships/hyperlink" Target="http://refhub.elsevier.com/S0079-6700(20)30035-6/sbref0320" TargetMode="External"/><Relationship Id="rId1373" Type="http://schemas.openxmlformats.org/officeDocument/2006/relationships/hyperlink" Target="http://refhub.elsevier.com/S0079-6700(20)30035-6/sbref0365" TargetMode="External"/><Relationship Id="rId2217" Type="http://schemas.openxmlformats.org/officeDocument/2006/relationships/hyperlink" Target="http://refhub.elsevier.com/S0079-6700(20)30035-6/sbref0545" TargetMode="External"/><Relationship Id="rId2771" Type="http://schemas.openxmlformats.org/officeDocument/2006/relationships/hyperlink" Target="http://refhub.elsevier.com/S0079-6700(20)30035-6/sbref0660" TargetMode="External"/><Relationship Id="rId3822" Type="http://schemas.openxmlformats.org/officeDocument/2006/relationships/hyperlink" Target="http://refhub.elsevier.com/S0079-6700(20)30035-6/sbref0930" TargetMode="External"/><Relationship Id="rId743" Type="http://schemas.openxmlformats.org/officeDocument/2006/relationships/hyperlink" Target="http://refhub.elsevier.com/S0079-6700(20)30035-6/sbref0220" TargetMode="External"/><Relationship Id="rId950" Type="http://schemas.openxmlformats.org/officeDocument/2006/relationships/hyperlink" Target="http://refhub.elsevier.com/S0079-6700(20)30035-6/sbref0265" TargetMode="External"/><Relationship Id="rId1026" Type="http://schemas.openxmlformats.org/officeDocument/2006/relationships/hyperlink" Target="http://refhub.elsevier.com/S0079-6700(20)30035-6/sbref0290" TargetMode="External"/><Relationship Id="rId1580" Type="http://schemas.openxmlformats.org/officeDocument/2006/relationships/hyperlink" Target="http://refhub.elsevier.com/S0079-6700(20)30035-6/sbref0400" TargetMode="External"/><Relationship Id="rId2424" Type="http://schemas.openxmlformats.org/officeDocument/2006/relationships/hyperlink" Target="http://refhub.elsevier.com/S0079-6700(20)30035-6/sbref0585" TargetMode="External"/><Relationship Id="rId2631" Type="http://schemas.openxmlformats.org/officeDocument/2006/relationships/hyperlink" Target="http://refhub.elsevier.com/S0079-6700(20)30035-6/sbref0630" TargetMode="External"/><Relationship Id="rId4389" Type="http://schemas.openxmlformats.org/officeDocument/2006/relationships/hyperlink" Target="http://refhub.elsevier.com/S0079-6700(20)30035-6/sbref1045" TargetMode="External"/><Relationship Id="rId5787" Type="http://schemas.openxmlformats.org/officeDocument/2006/relationships/hyperlink" Target="http://refhub.elsevier.com/S0079-6700(20)30035-6/sbref1375" TargetMode="External"/><Relationship Id="rId603" Type="http://schemas.openxmlformats.org/officeDocument/2006/relationships/hyperlink" Target="http://refhub.elsevier.com/S0079-6700(20)30035-6/sbref0185" TargetMode="External"/><Relationship Id="rId810" Type="http://schemas.openxmlformats.org/officeDocument/2006/relationships/hyperlink" Target="http://refhub.elsevier.com/S0079-6700(20)30035-6/sbref0230" TargetMode="External"/><Relationship Id="rId1233" Type="http://schemas.openxmlformats.org/officeDocument/2006/relationships/hyperlink" Target="http://refhub.elsevier.com/S0079-6700(20)30035-6/sbref0335" TargetMode="External"/><Relationship Id="rId1440" Type="http://schemas.openxmlformats.org/officeDocument/2006/relationships/hyperlink" Target="http://refhub.elsevier.com/S0079-6700(20)30035-6/sbref0375" TargetMode="External"/><Relationship Id="rId4596" Type="http://schemas.openxmlformats.org/officeDocument/2006/relationships/hyperlink" Target="http://refhub.elsevier.com/S0079-6700(20)30035-6/sbref1105" TargetMode="External"/><Relationship Id="rId5647" Type="http://schemas.openxmlformats.org/officeDocument/2006/relationships/hyperlink" Target="http://refhub.elsevier.com/S0079-6700(20)30035-6/sbref1345" TargetMode="External"/><Relationship Id="rId1300" Type="http://schemas.openxmlformats.org/officeDocument/2006/relationships/hyperlink" Target="http://refhub.elsevier.com/S0079-6700(20)30035-6/sbref0350" TargetMode="External"/><Relationship Id="rId3198" Type="http://schemas.openxmlformats.org/officeDocument/2006/relationships/hyperlink" Target="http://refhub.elsevier.com/S0079-6700(20)30035-6/sbref0770" TargetMode="External"/><Relationship Id="rId4249" Type="http://schemas.openxmlformats.org/officeDocument/2006/relationships/hyperlink" Target="http://refhub.elsevier.com/S0079-6700(20)30035-6/sbref1020" TargetMode="External"/><Relationship Id="rId4456" Type="http://schemas.openxmlformats.org/officeDocument/2006/relationships/hyperlink" Target="http://refhub.elsevier.com/S0079-6700(20)30035-6/sbref1065" TargetMode="External"/><Relationship Id="rId4663" Type="http://schemas.openxmlformats.org/officeDocument/2006/relationships/hyperlink" Target="http://refhub.elsevier.com/S0079-6700(20)30035-6/sbref1130" TargetMode="External"/><Relationship Id="rId4870" Type="http://schemas.openxmlformats.org/officeDocument/2006/relationships/hyperlink" Target="http://refhub.elsevier.com/S0079-6700(20)30035-6/sbref1180" TargetMode="External"/><Relationship Id="rId5507" Type="http://schemas.openxmlformats.org/officeDocument/2006/relationships/hyperlink" Target="http://refhub.elsevier.com/S0079-6700(20)30035-6/sbref1315" TargetMode="External"/><Relationship Id="rId5714" Type="http://schemas.openxmlformats.org/officeDocument/2006/relationships/hyperlink" Target="http://refhub.elsevier.com/S0079-6700(20)30035-6/sbref1360" TargetMode="External"/><Relationship Id="rId3058" Type="http://schemas.openxmlformats.org/officeDocument/2006/relationships/hyperlink" Target="http://refhub.elsevier.com/S0079-6700(20)30035-6/sbref0735" TargetMode="External"/><Relationship Id="rId3265" Type="http://schemas.openxmlformats.org/officeDocument/2006/relationships/hyperlink" Target="http://refhub.elsevier.com/S0079-6700(20)30035-6/sbref0790" TargetMode="External"/><Relationship Id="rId3472" Type="http://schemas.openxmlformats.org/officeDocument/2006/relationships/hyperlink" Target="http://refhub.elsevier.com/S0079-6700(20)30035-6/sbref0845" TargetMode="External"/><Relationship Id="rId4109" Type="http://schemas.openxmlformats.org/officeDocument/2006/relationships/hyperlink" Target="http://refhub.elsevier.com/S0079-6700(20)30035-6/sbref0985" TargetMode="External"/><Relationship Id="rId4316" Type="http://schemas.openxmlformats.org/officeDocument/2006/relationships/hyperlink" Target="http://refhub.elsevier.com/S0079-6700(20)30035-6/sbref1035" TargetMode="External"/><Relationship Id="rId4523" Type="http://schemas.openxmlformats.org/officeDocument/2006/relationships/hyperlink" Target="http://refhub.elsevier.com/S0079-6700(20)30035-6/sbref1080" TargetMode="External"/><Relationship Id="rId4730" Type="http://schemas.openxmlformats.org/officeDocument/2006/relationships/hyperlink" Target="http://refhub.elsevier.com/S0079-6700(20)30035-6/sbref1145" TargetMode="External"/><Relationship Id="rId186" Type="http://schemas.openxmlformats.org/officeDocument/2006/relationships/hyperlink" Target="http://refhub.elsevier.com/S0079-6700(20)30035-6/sbref0055" TargetMode="External"/><Relationship Id="rId393" Type="http://schemas.openxmlformats.org/officeDocument/2006/relationships/hyperlink" Target="http://refhub.elsevier.com/S0079-6700(20)30035-6/sbref0125" TargetMode="External"/><Relationship Id="rId2074" Type="http://schemas.openxmlformats.org/officeDocument/2006/relationships/hyperlink" Target="http://refhub.elsevier.com/S0079-6700(20)30035-6/sbref0515" TargetMode="External"/><Relationship Id="rId2281" Type="http://schemas.openxmlformats.org/officeDocument/2006/relationships/hyperlink" Target="http://refhub.elsevier.com/S0079-6700(20)30035-6/sbref0560" TargetMode="External"/><Relationship Id="rId3125" Type="http://schemas.openxmlformats.org/officeDocument/2006/relationships/hyperlink" Target="http://refhub.elsevier.com/S0079-6700(20)30035-6/sbref0750" TargetMode="External"/><Relationship Id="rId3332" Type="http://schemas.openxmlformats.org/officeDocument/2006/relationships/hyperlink" Target="http://refhub.elsevier.com/S0079-6700(20)30035-6/sbref0810" TargetMode="External"/><Relationship Id="rId253" Type="http://schemas.openxmlformats.org/officeDocument/2006/relationships/hyperlink" Target="http://refhub.elsevier.com/S0079-6700(20)30035-6/sbref0075" TargetMode="External"/><Relationship Id="rId460" Type="http://schemas.openxmlformats.org/officeDocument/2006/relationships/hyperlink" Target="http://refhub.elsevier.com/S0079-6700(20)30035-6/sbref0145" TargetMode="External"/><Relationship Id="rId1090" Type="http://schemas.openxmlformats.org/officeDocument/2006/relationships/hyperlink" Target="http://refhub.elsevier.com/S0079-6700(20)30035-6/sbref0305" TargetMode="External"/><Relationship Id="rId2141" Type="http://schemas.openxmlformats.org/officeDocument/2006/relationships/hyperlink" Target="http://refhub.elsevier.com/S0079-6700(20)30035-6/sbref0525" TargetMode="External"/><Relationship Id="rId5297" Type="http://schemas.openxmlformats.org/officeDocument/2006/relationships/hyperlink" Target="http://refhub.elsevier.com/S0079-6700(20)30035-6/sbref1270" TargetMode="External"/><Relationship Id="rId113" Type="http://schemas.openxmlformats.org/officeDocument/2006/relationships/hyperlink" Target="http://refhub.elsevier.com/S0079-6700(20)30035-6/sbref0025" TargetMode="External"/><Relationship Id="rId320" Type="http://schemas.openxmlformats.org/officeDocument/2006/relationships/hyperlink" Target="http://refhub.elsevier.com/S0079-6700(20)30035-6/sbref0100" TargetMode="External"/><Relationship Id="rId2001" Type="http://schemas.openxmlformats.org/officeDocument/2006/relationships/hyperlink" Target="http://refhub.elsevier.com/S0079-6700(20)30035-6/sbref0490" TargetMode="External"/><Relationship Id="rId5157" Type="http://schemas.openxmlformats.org/officeDocument/2006/relationships/hyperlink" Target="http://refhub.elsevier.com/S0079-6700(20)30035-6/sbref1240" TargetMode="External"/><Relationship Id="rId2958" Type="http://schemas.openxmlformats.org/officeDocument/2006/relationships/hyperlink" Target="http://refhub.elsevier.com/S0079-6700(20)30035-6/sbref0705" TargetMode="External"/><Relationship Id="rId5017" Type="http://schemas.openxmlformats.org/officeDocument/2006/relationships/hyperlink" Target="http://refhub.elsevier.com/S0079-6700(20)30035-6/sbref1210" TargetMode="External"/><Relationship Id="rId5364" Type="http://schemas.openxmlformats.org/officeDocument/2006/relationships/hyperlink" Target="http://refhub.elsevier.com/S0079-6700(20)30035-6/sbref1285" TargetMode="External"/><Relationship Id="rId5571" Type="http://schemas.openxmlformats.org/officeDocument/2006/relationships/hyperlink" Target="http://refhub.elsevier.com/S0079-6700(20)30035-6/sbref1325" TargetMode="External"/><Relationship Id="rId1767" Type="http://schemas.openxmlformats.org/officeDocument/2006/relationships/hyperlink" Target="http://refhub.elsevier.com/S0079-6700(20)30035-6/sbref0440" TargetMode="External"/><Relationship Id="rId1974" Type="http://schemas.openxmlformats.org/officeDocument/2006/relationships/hyperlink" Target="http://refhub.elsevier.com/S0079-6700(20)30035-6/sbref0485" TargetMode="External"/><Relationship Id="rId2818" Type="http://schemas.openxmlformats.org/officeDocument/2006/relationships/hyperlink" Target="http://refhub.elsevier.com/S0079-6700(20)30035-6/sbref0670" TargetMode="External"/><Relationship Id="rId4173" Type="http://schemas.openxmlformats.org/officeDocument/2006/relationships/hyperlink" Target="http://refhub.elsevier.com/S0079-6700(20)30035-6/sbref1000" TargetMode="External"/><Relationship Id="rId4380" Type="http://schemas.openxmlformats.org/officeDocument/2006/relationships/hyperlink" Target="http://refhub.elsevier.com/S0079-6700(20)30035-6/sbref1045" TargetMode="External"/><Relationship Id="rId5224" Type="http://schemas.openxmlformats.org/officeDocument/2006/relationships/hyperlink" Target="http://refhub.elsevier.com/S0079-6700(20)30035-6/sbref1255" TargetMode="External"/><Relationship Id="rId5431" Type="http://schemas.openxmlformats.org/officeDocument/2006/relationships/hyperlink" Target="http://refhub.elsevier.com/S0079-6700(20)30035-6/sbref1300" TargetMode="External"/><Relationship Id="rId59" Type="http://schemas.openxmlformats.org/officeDocument/2006/relationships/hyperlink" Target="http://refhub.elsevier.com/S0079-6700(20)30035-6/sbref0010" TargetMode="External"/><Relationship Id="rId1627" Type="http://schemas.openxmlformats.org/officeDocument/2006/relationships/hyperlink" Target="http://refhub.elsevier.com/S0079-6700(20)30035-6/sbref0410" TargetMode="External"/><Relationship Id="rId1834" Type="http://schemas.openxmlformats.org/officeDocument/2006/relationships/hyperlink" Target="http://refhub.elsevier.com/S0079-6700(20)30035-6/sbref0455" TargetMode="External"/><Relationship Id="rId4033" Type="http://schemas.openxmlformats.org/officeDocument/2006/relationships/hyperlink" Target="http://refhub.elsevier.com/S0079-6700(20)30035-6/sbref0970" TargetMode="External"/><Relationship Id="rId4240" Type="http://schemas.openxmlformats.org/officeDocument/2006/relationships/hyperlink" Target="http://refhub.elsevier.com/S0079-6700(20)30035-6/sbref1015" TargetMode="External"/><Relationship Id="rId3799" Type="http://schemas.openxmlformats.org/officeDocument/2006/relationships/hyperlink" Target="http://refhub.elsevier.com/S0079-6700(20)30035-6/sbref0920" TargetMode="External"/><Relationship Id="rId4100" Type="http://schemas.openxmlformats.org/officeDocument/2006/relationships/hyperlink" Target="http://refhub.elsevier.com/S0079-6700(20)30035-6/sbref0985" TargetMode="External"/><Relationship Id="rId1901" Type="http://schemas.openxmlformats.org/officeDocument/2006/relationships/hyperlink" Target="http://refhub.elsevier.com/S0079-6700(20)30035-6/sbref0465" TargetMode="External"/><Relationship Id="rId3659" Type="http://schemas.openxmlformats.org/officeDocument/2006/relationships/hyperlink" Target="http://refhub.elsevier.com/S0079-6700(20)30035-6/sbref0890" TargetMode="External"/><Relationship Id="rId3866" Type="http://schemas.openxmlformats.org/officeDocument/2006/relationships/hyperlink" Target="http://refhub.elsevier.com/S0079-6700(20)30035-6/sbref0935" TargetMode="External"/><Relationship Id="rId4917" Type="http://schemas.openxmlformats.org/officeDocument/2006/relationships/hyperlink" Target="http://refhub.elsevier.com/S0079-6700(20)30035-6/sbref1185" TargetMode="External"/><Relationship Id="rId5081" Type="http://schemas.openxmlformats.org/officeDocument/2006/relationships/hyperlink" Target="http://refhub.elsevier.com/S0079-6700(20)30035-6/sbref1225" TargetMode="External"/><Relationship Id="rId787" Type="http://schemas.openxmlformats.org/officeDocument/2006/relationships/hyperlink" Target="http://refhub.elsevier.com/S0079-6700(20)30035-6/sbref0225" TargetMode="External"/><Relationship Id="rId994" Type="http://schemas.openxmlformats.org/officeDocument/2006/relationships/hyperlink" Target="http://refhub.elsevier.com/S0079-6700(20)30035-6/sbref0275" TargetMode="External"/><Relationship Id="rId2468" Type="http://schemas.openxmlformats.org/officeDocument/2006/relationships/hyperlink" Target="http://refhub.elsevier.com/S0079-6700(20)30035-6/sbref0595" TargetMode="External"/><Relationship Id="rId2675" Type="http://schemas.openxmlformats.org/officeDocument/2006/relationships/hyperlink" Target="http://refhub.elsevier.com/S0079-6700(20)30035-6/sbref0640" TargetMode="External"/><Relationship Id="rId2882" Type="http://schemas.openxmlformats.org/officeDocument/2006/relationships/hyperlink" Target="http://refhub.elsevier.com/S0079-6700(20)30035-6/sbref0685" TargetMode="External"/><Relationship Id="rId3519" Type="http://schemas.openxmlformats.org/officeDocument/2006/relationships/hyperlink" Target="http://refhub.elsevier.com/S0079-6700(20)30035-6/sbref0855" TargetMode="External"/><Relationship Id="rId3726" Type="http://schemas.openxmlformats.org/officeDocument/2006/relationships/hyperlink" Target="http://refhub.elsevier.com/S0079-6700(20)30035-6/sbref0905" TargetMode="External"/><Relationship Id="rId3933" Type="http://schemas.openxmlformats.org/officeDocument/2006/relationships/hyperlink" Target="http://refhub.elsevier.com/S0079-6700(20)30035-6/sbref0950" TargetMode="External"/><Relationship Id="rId647" Type="http://schemas.openxmlformats.org/officeDocument/2006/relationships/hyperlink" Target="http://refhub.elsevier.com/S0079-6700(20)30035-6/sbref0195" TargetMode="External"/><Relationship Id="rId854" Type="http://schemas.openxmlformats.org/officeDocument/2006/relationships/hyperlink" Target="http://refhub.elsevier.com/S0079-6700(20)30035-6/sbref0240" TargetMode="External"/><Relationship Id="rId1277" Type="http://schemas.openxmlformats.org/officeDocument/2006/relationships/hyperlink" Target="http://refhub.elsevier.com/S0079-6700(20)30035-6/sbref0345" TargetMode="External"/><Relationship Id="rId1484" Type="http://schemas.openxmlformats.org/officeDocument/2006/relationships/hyperlink" Target="http://refhub.elsevier.com/S0079-6700(20)30035-6/sbref0385" TargetMode="External"/><Relationship Id="rId1691" Type="http://schemas.openxmlformats.org/officeDocument/2006/relationships/hyperlink" Target="http://refhub.elsevier.com/S0079-6700(20)30035-6/sbref0425" TargetMode="External"/><Relationship Id="rId2328" Type="http://schemas.openxmlformats.org/officeDocument/2006/relationships/hyperlink" Target="http://refhub.elsevier.com/S0079-6700(20)30035-6/sbref0565" TargetMode="External"/><Relationship Id="rId2535" Type="http://schemas.openxmlformats.org/officeDocument/2006/relationships/hyperlink" Target="http://refhub.elsevier.com/S0079-6700(20)30035-6/sbref0610" TargetMode="External"/><Relationship Id="rId2742" Type="http://schemas.openxmlformats.org/officeDocument/2006/relationships/hyperlink" Target="http://refhub.elsevier.com/S0079-6700(20)30035-6/sbref0655" TargetMode="External"/><Relationship Id="rId507" Type="http://schemas.openxmlformats.org/officeDocument/2006/relationships/hyperlink" Target="http://refhub.elsevier.com/S0079-6700(20)30035-6/sbref0160" TargetMode="External"/><Relationship Id="rId714" Type="http://schemas.openxmlformats.org/officeDocument/2006/relationships/hyperlink" Target="http://refhub.elsevier.com/S0079-6700(20)30035-6/sbref0215" TargetMode="External"/><Relationship Id="rId921" Type="http://schemas.openxmlformats.org/officeDocument/2006/relationships/hyperlink" Target="http://refhub.elsevier.com/S0079-6700(20)30035-6/sbref0255" TargetMode="External"/><Relationship Id="rId1137" Type="http://schemas.openxmlformats.org/officeDocument/2006/relationships/hyperlink" Target="http://refhub.elsevier.com/S0079-6700(20)30035-6/sbref0310" TargetMode="External"/><Relationship Id="rId1344" Type="http://schemas.openxmlformats.org/officeDocument/2006/relationships/hyperlink" Target="http://refhub.elsevier.com/S0079-6700(20)30035-6/sbref0355" TargetMode="External"/><Relationship Id="rId1551" Type="http://schemas.openxmlformats.org/officeDocument/2006/relationships/hyperlink" Target="http://refhub.elsevier.com/S0079-6700(20)30035-6/sbref0395" TargetMode="External"/><Relationship Id="rId2602" Type="http://schemas.openxmlformats.org/officeDocument/2006/relationships/hyperlink" Target="http://refhub.elsevier.com/S0079-6700(20)30035-6/sbref0625" TargetMode="External"/><Relationship Id="rId5758" Type="http://schemas.openxmlformats.org/officeDocument/2006/relationships/hyperlink" Target="http://refhub.elsevier.com/S0079-6700(20)30035-6/sbref1370" TargetMode="External"/><Relationship Id="rId50" Type="http://schemas.openxmlformats.org/officeDocument/2006/relationships/hyperlink" Target="http://refhub.elsevier.com/S0079-6700(20)30035-6/sbref0005" TargetMode="External"/><Relationship Id="rId1204" Type="http://schemas.openxmlformats.org/officeDocument/2006/relationships/hyperlink" Target="http://refhub.elsevier.com/S0079-6700(20)30035-6/sbref0330" TargetMode="External"/><Relationship Id="rId1411" Type="http://schemas.openxmlformats.org/officeDocument/2006/relationships/hyperlink" Target="http://refhub.elsevier.com/S0079-6700(20)30035-6/sbref0370" TargetMode="External"/><Relationship Id="rId4567" Type="http://schemas.openxmlformats.org/officeDocument/2006/relationships/hyperlink" Target="http://refhub.elsevier.com/S0079-6700(20)30035-6/sbref1095" TargetMode="External"/><Relationship Id="rId4774" Type="http://schemas.openxmlformats.org/officeDocument/2006/relationships/hyperlink" Target="http://refhub.elsevier.com/S0079-6700(20)30035-6/sbref1150" TargetMode="External"/><Relationship Id="rId5618" Type="http://schemas.openxmlformats.org/officeDocument/2006/relationships/hyperlink" Target="http://refhub.elsevier.com/S0079-6700(20)30035-6/sbref1340" TargetMode="External"/><Relationship Id="rId3169" Type="http://schemas.openxmlformats.org/officeDocument/2006/relationships/hyperlink" Target="http://refhub.elsevier.com/S0079-6700(20)30035-6/sbref0760" TargetMode="External"/><Relationship Id="rId3376" Type="http://schemas.openxmlformats.org/officeDocument/2006/relationships/hyperlink" Target="http://refhub.elsevier.com/S0079-6700(20)30035-6/sbref0820" TargetMode="External"/><Relationship Id="rId3583" Type="http://schemas.openxmlformats.org/officeDocument/2006/relationships/hyperlink" Target="http://refhub.elsevier.com/S0079-6700(20)30035-6/sbref0875" TargetMode="External"/><Relationship Id="rId4427" Type="http://schemas.openxmlformats.org/officeDocument/2006/relationships/hyperlink" Target="http://refhub.elsevier.com/S0079-6700(20)30035-6/sbref1055" TargetMode="External"/><Relationship Id="rId4981" Type="http://schemas.openxmlformats.org/officeDocument/2006/relationships/hyperlink" Target="http://refhub.elsevier.com/S0079-6700(20)30035-6/sbref1200" TargetMode="External"/><Relationship Id="rId297" Type="http://schemas.openxmlformats.org/officeDocument/2006/relationships/hyperlink" Target="http://refhub.elsevier.com/S0079-6700(20)30035-6/sbref0090" TargetMode="External"/><Relationship Id="rId2185" Type="http://schemas.openxmlformats.org/officeDocument/2006/relationships/hyperlink" Target="http://refhub.elsevier.com/S0079-6700(20)30035-6/sbref0540" TargetMode="External"/><Relationship Id="rId2392" Type="http://schemas.openxmlformats.org/officeDocument/2006/relationships/hyperlink" Target="http://refhub.elsevier.com/S0079-6700(20)30035-6/sbref0580" TargetMode="External"/><Relationship Id="rId3029" Type="http://schemas.openxmlformats.org/officeDocument/2006/relationships/hyperlink" Target="http://refhub.elsevier.com/S0079-6700(20)30035-6/sbref0725" TargetMode="External"/><Relationship Id="rId3236" Type="http://schemas.openxmlformats.org/officeDocument/2006/relationships/hyperlink" Target="http://refhub.elsevier.com/S0079-6700(20)30035-6/sbref0780" TargetMode="External"/><Relationship Id="rId3790" Type="http://schemas.openxmlformats.org/officeDocument/2006/relationships/hyperlink" Target="http://refhub.elsevier.com/S0079-6700(20)30035-6/sbref0920" TargetMode="External"/><Relationship Id="rId4634" Type="http://schemas.openxmlformats.org/officeDocument/2006/relationships/hyperlink" Target="http://refhub.elsevier.com/S0079-6700(20)30035-6/sbref1115" TargetMode="External"/><Relationship Id="rId4841" Type="http://schemas.openxmlformats.org/officeDocument/2006/relationships/hyperlink" Target="http://refhub.elsevier.com/S0079-6700(20)30035-6/sbref1170" TargetMode="External"/><Relationship Id="rId157" Type="http://schemas.openxmlformats.org/officeDocument/2006/relationships/hyperlink" Target="http://refhub.elsevier.com/S0079-6700(20)30035-6/sbref0045" TargetMode="External"/><Relationship Id="rId364" Type="http://schemas.openxmlformats.org/officeDocument/2006/relationships/hyperlink" Target="http://refhub.elsevier.com/S0079-6700(20)30035-6/sbref0120" TargetMode="External"/><Relationship Id="rId2045" Type="http://schemas.openxmlformats.org/officeDocument/2006/relationships/hyperlink" Target="http://refhub.elsevier.com/S0079-6700(20)30035-6/sbref0505" TargetMode="External"/><Relationship Id="rId3443" Type="http://schemas.openxmlformats.org/officeDocument/2006/relationships/hyperlink" Target="http://refhub.elsevier.com/S0079-6700(20)30035-6/sbref0835" TargetMode="External"/><Relationship Id="rId3650" Type="http://schemas.openxmlformats.org/officeDocument/2006/relationships/hyperlink" Target="http://refhub.elsevier.com/S0079-6700(20)30035-6/sbref0890" TargetMode="External"/><Relationship Id="rId4701" Type="http://schemas.openxmlformats.org/officeDocument/2006/relationships/hyperlink" Target="http://refhub.elsevier.com/S0079-6700(20)30035-6/sbref1135" TargetMode="External"/><Relationship Id="rId571" Type="http://schemas.openxmlformats.org/officeDocument/2006/relationships/hyperlink" Target="http://refhub.elsevier.com/S0079-6700(20)30035-6/sbref0180" TargetMode="External"/><Relationship Id="rId2252" Type="http://schemas.openxmlformats.org/officeDocument/2006/relationships/hyperlink" Target="http://refhub.elsevier.com/S0079-6700(20)30035-6/sbref0550" TargetMode="External"/><Relationship Id="rId3303" Type="http://schemas.openxmlformats.org/officeDocument/2006/relationships/hyperlink" Target="http://refhub.elsevier.com/S0079-6700(20)30035-6/sbref0800" TargetMode="External"/><Relationship Id="rId3510" Type="http://schemas.openxmlformats.org/officeDocument/2006/relationships/hyperlink" Target="http://refhub.elsevier.com/S0079-6700(20)30035-6/sbref0850" TargetMode="External"/><Relationship Id="rId224" Type="http://schemas.openxmlformats.org/officeDocument/2006/relationships/hyperlink" Target="http://refhub.elsevier.com/S0079-6700(20)30035-6/sbref0070" TargetMode="External"/><Relationship Id="rId431" Type="http://schemas.openxmlformats.org/officeDocument/2006/relationships/hyperlink" Target="http://refhub.elsevier.com/S0079-6700(20)30035-6/sbref0140" TargetMode="External"/><Relationship Id="rId1061" Type="http://schemas.openxmlformats.org/officeDocument/2006/relationships/hyperlink" Target="http://refhub.elsevier.com/S0079-6700(20)30035-6/sbref0295" TargetMode="External"/><Relationship Id="rId2112" Type="http://schemas.openxmlformats.org/officeDocument/2006/relationships/hyperlink" Target="http://refhub.elsevier.com/S0079-6700(20)30035-6/sbref0520" TargetMode="External"/><Relationship Id="rId5268" Type="http://schemas.openxmlformats.org/officeDocument/2006/relationships/hyperlink" Target="http://refhub.elsevier.com/S0079-6700(20)30035-6/sbref1265" TargetMode="External"/><Relationship Id="rId5475" Type="http://schemas.openxmlformats.org/officeDocument/2006/relationships/hyperlink" Target="http://refhub.elsevier.com/S0079-6700(20)30035-6/sbref1310" TargetMode="External"/><Relationship Id="rId5682" Type="http://schemas.openxmlformats.org/officeDocument/2006/relationships/hyperlink" Target="http://refhub.elsevier.com/S0079-6700(20)30035-6/sbref1355" TargetMode="External"/><Relationship Id="rId1878" Type="http://schemas.openxmlformats.org/officeDocument/2006/relationships/hyperlink" Target="http://refhub.elsevier.com/S0079-6700(20)30035-6/sbref0460" TargetMode="External"/><Relationship Id="rId2929" Type="http://schemas.openxmlformats.org/officeDocument/2006/relationships/hyperlink" Target="http://refhub.elsevier.com/S0079-6700(20)30035-6/sbref0700" TargetMode="External"/><Relationship Id="rId4077" Type="http://schemas.openxmlformats.org/officeDocument/2006/relationships/hyperlink" Target="http://refhub.elsevier.com/S0079-6700(20)30035-6/sbref0980" TargetMode="External"/><Relationship Id="rId4284" Type="http://schemas.openxmlformats.org/officeDocument/2006/relationships/hyperlink" Target="http://refhub.elsevier.com/S0079-6700(20)30035-6/sbref1025" TargetMode="External"/><Relationship Id="rId4491" Type="http://schemas.openxmlformats.org/officeDocument/2006/relationships/hyperlink" Target="http://refhub.elsevier.com/S0079-6700(20)30035-6/sbref1075" TargetMode="External"/><Relationship Id="rId5128" Type="http://schemas.openxmlformats.org/officeDocument/2006/relationships/hyperlink" Target="http://refhub.elsevier.com/S0079-6700(20)30035-6/sbref1235" TargetMode="External"/><Relationship Id="rId5335" Type="http://schemas.openxmlformats.org/officeDocument/2006/relationships/hyperlink" Target="http://refhub.elsevier.com/S0079-6700(20)30035-6/sbref1275" TargetMode="External"/><Relationship Id="rId5542" Type="http://schemas.openxmlformats.org/officeDocument/2006/relationships/hyperlink" Target="http://refhub.elsevier.com/S0079-6700(20)30035-6/sbref1320" TargetMode="External"/><Relationship Id="rId1738" Type="http://schemas.openxmlformats.org/officeDocument/2006/relationships/hyperlink" Target="http://refhub.elsevier.com/S0079-6700(20)30035-6/sbref0435" TargetMode="External"/><Relationship Id="rId3093" Type="http://schemas.openxmlformats.org/officeDocument/2006/relationships/hyperlink" Target="http://refhub.elsevier.com/S0079-6700(20)30035-6/sbref0745" TargetMode="External"/><Relationship Id="rId4144" Type="http://schemas.openxmlformats.org/officeDocument/2006/relationships/hyperlink" Target="http://refhub.elsevier.com/S0079-6700(20)30035-6/sbref0995" TargetMode="External"/><Relationship Id="rId4351" Type="http://schemas.openxmlformats.org/officeDocument/2006/relationships/hyperlink" Target="http://refhub.elsevier.com/S0079-6700(20)30035-6/sbref1040" TargetMode="External"/><Relationship Id="rId5402" Type="http://schemas.openxmlformats.org/officeDocument/2006/relationships/hyperlink" Target="http://refhub.elsevier.com/S0079-6700(20)30035-6/sbref1295" TargetMode="External"/><Relationship Id="rId1945" Type="http://schemas.openxmlformats.org/officeDocument/2006/relationships/hyperlink" Target="http://refhub.elsevier.com/S0079-6700(20)30035-6/sbref0475" TargetMode="External"/><Relationship Id="rId3160" Type="http://schemas.openxmlformats.org/officeDocument/2006/relationships/hyperlink" Target="http://refhub.elsevier.com/S0079-6700(20)30035-6/sbref0760" TargetMode="External"/><Relationship Id="rId4004" Type="http://schemas.openxmlformats.org/officeDocument/2006/relationships/hyperlink" Target="http://refhub.elsevier.com/S0079-6700(20)30035-6/sbref0965" TargetMode="External"/><Relationship Id="rId4211" Type="http://schemas.openxmlformats.org/officeDocument/2006/relationships/hyperlink" Target="http://refhub.elsevier.com/S0079-6700(20)30035-6/sbref1010" TargetMode="External"/><Relationship Id="rId1805" Type="http://schemas.openxmlformats.org/officeDocument/2006/relationships/hyperlink" Target="http://refhub.elsevier.com/S0079-6700(20)30035-6/sbref0450" TargetMode="External"/><Relationship Id="rId3020" Type="http://schemas.openxmlformats.org/officeDocument/2006/relationships/hyperlink" Target="http://refhub.elsevier.com/S0079-6700(20)30035-6/sbref0725" TargetMode="External"/><Relationship Id="rId3977" Type="http://schemas.openxmlformats.org/officeDocument/2006/relationships/hyperlink" Target="http://refhub.elsevier.com/S0079-6700(20)30035-6/sbref0955" TargetMode="External"/><Relationship Id="rId898" Type="http://schemas.openxmlformats.org/officeDocument/2006/relationships/hyperlink" Target="http://refhub.elsevier.com/S0079-6700(20)30035-6/sbref0255" TargetMode="External"/><Relationship Id="rId2579" Type="http://schemas.openxmlformats.org/officeDocument/2006/relationships/hyperlink" Target="http://refhub.elsevier.com/S0079-6700(20)30035-6/sbref0620" TargetMode="External"/><Relationship Id="rId2786" Type="http://schemas.openxmlformats.org/officeDocument/2006/relationships/hyperlink" Target="http://refhub.elsevier.com/S0079-6700(20)30035-6/sbref0665" TargetMode="External"/><Relationship Id="rId2993" Type="http://schemas.openxmlformats.org/officeDocument/2006/relationships/hyperlink" Target="http://refhub.elsevier.com/S0079-6700(20)30035-6/sbref0715" TargetMode="External"/><Relationship Id="rId3837" Type="http://schemas.openxmlformats.org/officeDocument/2006/relationships/hyperlink" Target="http://refhub.elsevier.com/S0079-6700(20)30035-6/sbref0930" TargetMode="External"/><Relationship Id="rId5192" Type="http://schemas.openxmlformats.org/officeDocument/2006/relationships/hyperlink" Target="http://refhub.elsevier.com/S0079-6700(20)30035-6/sbref1245" TargetMode="External"/><Relationship Id="rId758" Type="http://schemas.openxmlformats.org/officeDocument/2006/relationships/hyperlink" Target="http://refhub.elsevier.com/S0079-6700(20)30035-6/sbref0220" TargetMode="External"/><Relationship Id="rId965" Type="http://schemas.openxmlformats.org/officeDocument/2006/relationships/hyperlink" Target="http://refhub.elsevier.com/S0079-6700(20)30035-6/sbref0270" TargetMode="External"/><Relationship Id="rId1388" Type="http://schemas.openxmlformats.org/officeDocument/2006/relationships/hyperlink" Target="http://refhub.elsevier.com/S0079-6700(20)30035-6/sbref0365" TargetMode="External"/><Relationship Id="rId1595" Type="http://schemas.openxmlformats.org/officeDocument/2006/relationships/hyperlink" Target="http://refhub.elsevier.com/S0079-6700(20)30035-6/sbref0405" TargetMode="External"/><Relationship Id="rId2439" Type="http://schemas.openxmlformats.org/officeDocument/2006/relationships/hyperlink" Target="http://refhub.elsevier.com/S0079-6700(20)30035-6/sbref0590" TargetMode="External"/><Relationship Id="rId2646" Type="http://schemas.openxmlformats.org/officeDocument/2006/relationships/hyperlink" Target="http://refhub.elsevier.com/S0079-6700(20)30035-6/sbref0635" TargetMode="External"/><Relationship Id="rId2853" Type="http://schemas.openxmlformats.org/officeDocument/2006/relationships/hyperlink" Target="http://refhub.elsevier.com/S0079-6700(20)30035-6/sbref0680" TargetMode="External"/><Relationship Id="rId3904" Type="http://schemas.openxmlformats.org/officeDocument/2006/relationships/hyperlink" Target="http://refhub.elsevier.com/S0079-6700(20)30035-6/sbref0945" TargetMode="External"/><Relationship Id="rId5052" Type="http://schemas.openxmlformats.org/officeDocument/2006/relationships/hyperlink" Target="http://refhub.elsevier.com/S0079-6700(20)30035-6/sbref1215" TargetMode="External"/><Relationship Id="rId94" Type="http://schemas.openxmlformats.org/officeDocument/2006/relationships/hyperlink" Target="http://refhub.elsevier.com/S0079-6700(20)30035-6/sbref0025" TargetMode="External"/><Relationship Id="rId618" Type="http://schemas.openxmlformats.org/officeDocument/2006/relationships/hyperlink" Target="http://refhub.elsevier.com/S0079-6700(20)30035-6/sbref0190" TargetMode="External"/><Relationship Id="rId825" Type="http://schemas.openxmlformats.org/officeDocument/2006/relationships/hyperlink" Target="http://refhub.elsevier.com/S0079-6700(20)30035-6/sbref0235" TargetMode="External"/><Relationship Id="rId1248" Type="http://schemas.openxmlformats.org/officeDocument/2006/relationships/hyperlink" Target="http://refhub.elsevier.com/S0079-6700(20)30035-6/sbref0340" TargetMode="External"/><Relationship Id="rId1455" Type="http://schemas.openxmlformats.org/officeDocument/2006/relationships/hyperlink" Target="http://refhub.elsevier.com/S0079-6700(20)30035-6/sbref0380" TargetMode="External"/><Relationship Id="rId1662" Type="http://schemas.openxmlformats.org/officeDocument/2006/relationships/hyperlink" Target="http://refhub.elsevier.com/S0079-6700(20)30035-6/sbref0415" TargetMode="External"/><Relationship Id="rId2506" Type="http://schemas.openxmlformats.org/officeDocument/2006/relationships/hyperlink" Target="http://refhub.elsevier.com/S0079-6700(20)30035-6/sbref0600" TargetMode="External"/><Relationship Id="rId1108" Type="http://schemas.openxmlformats.org/officeDocument/2006/relationships/hyperlink" Target="http://refhub.elsevier.com/S0079-6700(20)30035-6/sbref0305" TargetMode="External"/><Relationship Id="rId1315" Type="http://schemas.openxmlformats.org/officeDocument/2006/relationships/hyperlink" Target="http://refhub.elsevier.com/S0079-6700(20)30035-6/sbref0350" TargetMode="External"/><Relationship Id="rId2713" Type="http://schemas.openxmlformats.org/officeDocument/2006/relationships/hyperlink" Target="http://refhub.elsevier.com/S0079-6700(20)30035-6/sbref0650" TargetMode="External"/><Relationship Id="rId2920" Type="http://schemas.openxmlformats.org/officeDocument/2006/relationships/hyperlink" Target="http://refhub.elsevier.com/S0079-6700(20)30035-6/sbref0695" TargetMode="External"/><Relationship Id="rId4678" Type="http://schemas.openxmlformats.org/officeDocument/2006/relationships/hyperlink" Target="http://refhub.elsevier.com/S0079-6700(20)30035-6/sbref1130" TargetMode="External"/><Relationship Id="rId1522" Type="http://schemas.openxmlformats.org/officeDocument/2006/relationships/hyperlink" Target="http://refhub.elsevier.com/S0079-6700(20)30035-6/sbref0390" TargetMode="External"/><Relationship Id="rId4885" Type="http://schemas.openxmlformats.org/officeDocument/2006/relationships/hyperlink" Target="http://refhub.elsevier.com/S0079-6700(20)30035-6/sbref1180" TargetMode="External"/><Relationship Id="rId5729" Type="http://schemas.openxmlformats.org/officeDocument/2006/relationships/hyperlink" Target="http://refhub.elsevier.com/S0079-6700(20)30035-6/sbref1365" TargetMode="External"/><Relationship Id="rId21" Type="http://schemas.openxmlformats.org/officeDocument/2006/relationships/image" Target="media/image5.jpeg"/><Relationship Id="rId2089" Type="http://schemas.openxmlformats.org/officeDocument/2006/relationships/hyperlink" Target="http://refhub.elsevier.com/S0079-6700(20)30035-6/sbref0515" TargetMode="External"/><Relationship Id="rId3487" Type="http://schemas.openxmlformats.org/officeDocument/2006/relationships/hyperlink" Target="http://refhub.elsevier.com/S0079-6700(20)30035-6/sbref0845" TargetMode="External"/><Relationship Id="rId3694" Type="http://schemas.openxmlformats.org/officeDocument/2006/relationships/hyperlink" Target="http://refhub.elsevier.com/S0079-6700(20)30035-6/sbref0900" TargetMode="External"/><Relationship Id="rId4538" Type="http://schemas.openxmlformats.org/officeDocument/2006/relationships/hyperlink" Target="http://refhub.elsevier.com/S0079-6700(20)30035-6/sbref1085" TargetMode="External"/><Relationship Id="rId4745" Type="http://schemas.openxmlformats.org/officeDocument/2006/relationships/hyperlink" Target="http://refhub.elsevier.com/S0079-6700(20)30035-6/sbref1145" TargetMode="External"/><Relationship Id="rId4952" Type="http://schemas.openxmlformats.org/officeDocument/2006/relationships/hyperlink" Target="http://refhub.elsevier.com/S0079-6700(20)30035-6/sbref1195" TargetMode="External"/><Relationship Id="rId2296" Type="http://schemas.openxmlformats.org/officeDocument/2006/relationships/hyperlink" Target="http://refhub.elsevier.com/S0079-6700(20)30035-6/sbref0560" TargetMode="External"/><Relationship Id="rId3347" Type="http://schemas.openxmlformats.org/officeDocument/2006/relationships/hyperlink" Target="http://refhub.elsevier.com/S0079-6700(20)30035-6/sbref0815" TargetMode="External"/><Relationship Id="rId3554" Type="http://schemas.openxmlformats.org/officeDocument/2006/relationships/hyperlink" Target="http://refhub.elsevier.com/S0079-6700(20)30035-6/sbref0865" TargetMode="External"/><Relationship Id="rId3761" Type="http://schemas.openxmlformats.org/officeDocument/2006/relationships/hyperlink" Target="http://refhub.elsevier.com/S0079-6700(20)30035-6/sbref0915" TargetMode="External"/><Relationship Id="rId4605" Type="http://schemas.openxmlformats.org/officeDocument/2006/relationships/hyperlink" Target="http://refhub.elsevier.com/S0079-6700(20)30035-6/sbref1110" TargetMode="External"/><Relationship Id="rId4812" Type="http://schemas.openxmlformats.org/officeDocument/2006/relationships/hyperlink" Target="http://refhub.elsevier.com/S0079-6700(20)30035-6/sbref1165" TargetMode="External"/><Relationship Id="rId268" Type="http://schemas.openxmlformats.org/officeDocument/2006/relationships/hyperlink" Target="http://refhub.elsevier.com/S0079-6700(20)30035-6/sbref0080" TargetMode="External"/><Relationship Id="rId475" Type="http://schemas.openxmlformats.org/officeDocument/2006/relationships/hyperlink" Target="http://refhub.elsevier.com/S0079-6700(20)30035-6/sbref0150" TargetMode="External"/><Relationship Id="rId682" Type="http://schemas.openxmlformats.org/officeDocument/2006/relationships/hyperlink" Target="http://refhub.elsevier.com/S0079-6700(20)30035-6/sbref0205" TargetMode="External"/><Relationship Id="rId2156" Type="http://schemas.openxmlformats.org/officeDocument/2006/relationships/hyperlink" Target="http://refhub.elsevier.com/S0079-6700(20)30035-6/sbref0530" TargetMode="External"/><Relationship Id="rId2363" Type="http://schemas.openxmlformats.org/officeDocument/2006/relationships/hyperlink" Target="http://refhub.elsevier.com/S0079-6700(20)30035-6/sbref0575" TargetMode="External"/><Relationship Id="rId2570" Type="http://schemas.openxmlformats.org/officeDocument/2006/relationships/hyperlink" Target="http://refhub.elsevier.com/S0079-6700(20)30035-6/sbref0615" TargetMode="External"/><Relationship Id="rId3207" Type="http://schemas.openxmlformats.org/officeDocument/2006/relationships/hyperlink" Target="http://refhub.elsevier.com/S0079-6700(20)30035-6/sbref0775" TargetMode="External"/><Relationship Id="rId3414" Type="http://schemas.openxmlformats.org/officeDocument/2006/relationships/hyperlink" Target="http://refhub.elsevier.com/S0079-6700(20)30035-6/sbref0830" TargetMode="External"/><Relationship Id="rId3621" Type="http://schemas.openxmlformats.org/officeDocument/2006/relationships/hyperlink" Target="http://refhub.elsevier.com/S0079-6700(20)30035-6/sbref0880" TargetMode="External"/><Relationship Id="rId128" Type="http://schemas.openxmlformats.org/officeDocument/2006/relationships/hyperlink" Target="http://refhub.elsevier.com/S0079-6700(20)30035-6/sbref0035" TargetMode="External"/><Relationship Id="rId335" Type="http://schemas.openxmlformats.org/officeDocument/2006/relationships/hyperlink" Target="http://refhub.elsevier.com/S0079-6700(20)30035-6/sbref0110" TargetMode="External"/><Relationship Id="rId542" Type="http://schemas.openxmlformats.org/officeDocument/2006/relationships/hyperlink" Target="http://refhub.elsevier.com/S0079-6700(20)30035-6/sbref0170" TargetMode="External"/><Relationship Id="rId1172" Type="http://schemas.openxmlformats.org/officeDocument/2006/relationships/hyperlink" Target="http://refhub.elsevier.com/S0079-6700(20)30035-6/sbref0325" TargetMode="External"/><Relationship Id="rId2016" Type="http://schemas.openxmlformats.org/officeDocument/2006/relationships/hyperlink" Target="http://refhub.elsevier.com/S0079-6700(20)30035-6/sbref0495" TargetMode="External"/><Relationship Id="rId2223" Type="http://schemas.openxmlformats.org/officeDocument/2006/relationships/hyperlink" Target="http://refhub.elsevier.com/S0079-6700(20)30035-6/sbref0545" TargetMode="External"/><Relationship Id="rId2430" Type="http://schemas.openxmlformats.org/officeDocument/2006/relationships/hyperlink" Target="http://refhub.elsevier.com/S0079-6700(20)30035-6/sbref0590" TargetMode="External"/><Relationship Id="rId5379" Type="http://schemas.openxmlformats.org/officeDocument/2006/relationships/hyperlink" Target="http://refhub.elsevier.com/S0079-6700(20)30035-6/sbref1290" TargetMode="External"/><Relationship Id="rId5586" Type="http://schemas.openxmlformats.org/officeDocument/2006/relationships/hyperlink" Target="http://refhub.elsevier.com/S0079-6700(20)30035-6/sbref1330" TargetMode="External"/><Relationship Id="rId5793" Type="http://schemas.openxmlformats.org/officeDocument/2006/relationships/hyperlink" Target="http://refhub.elsevier.com/S0079-6700(20)30035-6/sbref1375" TargetMode="External"/><Relationship Id="rId402" Type="http://schemas.openxmlformats.org/officeDocument/2006/relationships/hyperlink" Target="http://refhub.elsevier.com/S0079-6700(20)30035-6/sbref0130" TargetMode="External"/><Relationship Id="rId1032" Type="http://schemas.openxmlformats.org/officeDocument/2006/relationships/hyperlink" Target="http://refhub.elsevier.com/S0079-6700(20)30035-6/sbref0290" TargetMode="External"/><Relationship Id="rId4188" Type="http://schemas.openxmlformats.org/officeDocument/2006/relationships/hyperlink" Target="http://refhub.elsevier.com/S0079-6700(20)30035-6/sbref1005" TargetMode="External"/><Relationship Id="rId4395" Type="http://schemas.openxmlformats.org/officeDocument/2006/relationships/hyperlink" Target="http://refhub.elsevier.com/S0079-6700(20)30035-6/sbref1050" TargetMode="External"/><Relationship Id="rId5239" Type="http://schemas.openxmlformats.org/officeDocument/2006/relationships/hyperlink" Target="http://refhub.elsevier.com/S0079-6700(20)30035-6/sbref1260" TargetMode="External"/><Relationship Id="rId5446" Type="http://schemas.openxmlformats.org/officeDocument/2006/relationships/hyperlink" Target="http://refhub.elsevier.com/S0079-6700(20)30035-6/sbref1300" TargetMode="External"/><Relationship Id="rId1989" Type="http://schemas.openxmlformats.org/officeDocument/2006/relationships/hyperlink" Target="http://refhub.elsevier.com/S0079-6700(20)30035-6/sbref0490" TargetMode="External"/><Relationship Id="rId4048" Type="http://schemas.openxmlformats.org/officeDocument/2006/relationships/hyperlink" Target="http://refhub.elsevier.com/S0079-6700(20)30035-6/sbref0975" TargetMode="External"/><Relationship Id="rId4255" Type="http://schemas.openxmlformats.org/officeDocument/2006/relationships/hyperlink" Target="http://refhub.elsevier.com/S0079-6700(20)30035-6/sbref1020" TargetMode="External"/><Relationship Id="rId5306" Type="http://schemas.openxmlformats.org/officeDocument/2006/relationships/hyperlink" Target="http://refhub.elsevier.com/S0079-6700(20)30035-6/sbref1275" TargetMode="External"/><Relationship Id="rId5653" Type="http://schemas.openxmlformats.org/officeDocument/2006/relationships/hyperlink" Target="http://refhub.elsevier.com/S0079-6700(20)30035-6/sbref1350" TargetMode="External"/><Relationship Id="rId1849" Type="http://schemas.openxmlformats.org/officeDocument/2006/relationships/hyperlink" Target="http://refhub.elsevier.com/S0079-6700(20)30035-6/sbref0455" TargetMode="External"/><Relationship Id="rId3064" Type="http://schemas.openxmlformats.org/officeDocument/2006/relationships/hyperlink" Target="http://refhub.elsevier.com/S0079-6700(20)30035-6/sbref0735" TargetMode="External"/><Relationship Id="rId4462" Type="http://schemas.openxmlformats.org/officeDocument/2006/relationships/hyperlink" Target="http://refhub.elsevier.com/S0079-6700(20)30035-6/sbref1065" TargetMode="External"/><Relationship Id="rId5513" Type="http://schemas.openxmlformats.org/officeDocument/2006/relationships/hyperlink" Target="http://refhub.elsevier.com/S0079-6700(20)30035-6/sbref1315" TargetMode="External"/><Relationship Id="rId5720" Type="http://schemas.openxmlformats.org/officeDocument/2006/relationships/hyperlink" Target="http://refhub.elsevier.com/S0079-6700(20)30035-6/sbref1360" TargetMode="External"/><Relationship Id="rId192" Type="http://schemas.openxmlformats.org/officeDocument/2006/relationships/hyperlink" Target="http://refhub.elsevier.com/S0079-6700(20)30035-6/sbref0055" TargetMode="External"/><Relationship Id="rId1709" Type="http://schemas.openxmlformats.org/officeDocument/2006/relationships/hyperlink" Target="http://refhub.elsevier.com/S0079-6700(20)30035-6/sbref0425" TargetMode="External"/><Relationship Id="rId1916" Type="http://schemas.openxmlformats.org/officeDocument/2006/relationships/hyperlink" Target="http://refhub.elsevier.com/S0079-6700(20)30035-6/sbref0470" TargetMode="External"/><Relationship Id="rId3271" Type="http://schemas.openxmlformats.org/officeDocument/2006/relationships/hyperlink" Target="http://refhub.elsevier.com/S0079-6700(20)30035-6/sbref0790" TargetMode="External"/><Relationship Id="rId4115" Type="http://schemas.openxmlformats.org/officeDocument/2006/relationships/hyperlink" Target="http://refhub.elsevier.com/S0079-6700(20)30035-6/sbref0990" TargetMode="External"/><Relationship Id="rId4322" Type="http://schemas.openxmlformats.org/officeDocument/2006/relationships/hyperlink" Target="http://refhub.elsevier.com/S0079-6700(20)30035-6/sbref1035" TargetMode="External"/><Relationship Id="rId2080" Type="http://schemas.openxmlformats.org/officeDocument/2006/relationships/hyperlink" Target="http://refhub.elsevier.com/S0079-6700(20)30035-6/sbref0515" TargetMode="External"/><Relationship Id="rId3131" Type="http://schemas.openxmlformats.org/officeDocument/2006/relationships/hyperlink" Target="http://refhub.elsevier.com/S0079-6700(20)30035-6/sbref0750" TargetMode="External"/><Relationship Id="rId2897" Type="http://schemas.openxmlformats.org/officeDocument/2006/relationships/hyperlink" Target="http://refhub.elsevier.com/S0079-6700(20)30035-6/sbref0690" TargetMode="External"/><Relationship Id="rId3948" Type="http://schemas.openxmlformats.org/officeDocument/2006/relationships/hyperlink" Target="http://refhub.elsevier.com/S0079-6700(20)30035-6/sbref0950" TargetMode="External"/><Relationship Id="rId5096" Type="http://schemas.openxmlformats.org/officeDocument/2006/relationships/hyperlink" Target="http://refhub.elsevier.com/S0079-6700(20)30035-6/sbref1230" TargetMode="External"/><Relationship Id="rId869" Type="http://schemas.openxmlformats.org/officeDocument/2006/relationships/hyperlink" Target="http://refhub.elsevier.com/S0079-6700(20)30035-6/sbref0245" TargetMode="External"/><Relationship Id="rId1499" Type="http://schemas.openxmlformats.org/officeDocument/2006/relationships/hyperlink" Target="http://refhub.elsevier.com/S0079-6700(20)30035-6/sbref0385" TargetMode="External"/><Relationship Id="rId5163" Type="http://schemas.openxmlformats.org/officeDocument/2006/relationships/hyperlink" Target="http://refhub.elsevier.com/S0079-6700(20)30035-6/sbref1240" TargetMode="External"/><Relationship Id="rId5370" Type="http://schemas.openxmlformats.org/officeDocument/2006/relationships/hyperlink" Target="http://refhub.elsevier.com/S0079-6700(20)30035-6/sbref1285" TargetMode="External"/><Relationship Id="rId729" Type="http://schemas.openxmlformats.org/officeDocument/2006/relationships/hyperlink" Target="http://refhub.elsevier.com/S0079-6700(20)30035-6/sbref0215" TargetMode="External"/><Relationship Id="rId1359" Type="http://schemas.openxmlformats.org/officeDocument/2006/relationships/hyperlink" Target="http://refhub.elsevier.com/S0079-6700(20)30035-6/sbref0360" TargetMode="External"/><Relationship Id="rId2757" Type="http://schemas.openxmlformats.org/officeDocument/2006/relationships/hyperlink" Target="http://refhub.elsevier.com/S0079-6700(20)30035-6/sbref0655" TargetMode="External"/><Relationship Id="rId2964" Type="http://schemas.openxmlformats.org/officeDocument/2006/relationships/hyperlink" Target="http://refhub.elsevier.com/S0079-6700(20)30035-6/sbref0710" TargetMode="External"/><Relationship Id="rId3808" Type="http://schemas.openxmlformats.org/officeDocument/2006/relationships/hyperlink" Target="http://refhub.elsevier.com/S0079-6700(20)30035-6/sbref0925" TargetMode="External"/><Relationship Id="rId5023" Type="http://schemas.openxmlformats.org/officeDocument/2006/relationships/hyperlink" Target="http://refhub.elsevier.com/S0079-6700(20)30035-6/sbref1210" TargetMode="External"/><Relationship Id="rId5230" Type="http://schemas.openxmlformats.org/officeDocument/2006/relationships/hyperlink" Target="http://refhub.elsevier.com/S0079-6700(20)30035-6/sbref1255" TargetMode="External"/><Relationship Id="rId936" Type="http://schemas.openxmlformats.org/officeDocument/2006/relationships/hyperlink" Target="http://refhub.elsevier.com/S0079-6700(20)30035-6/sbref0260" TargetMode="External"/><Relationship Id="rId1219" Type="http://schemas.openxmlformats.org/officeDocument/2006/relationships/hyperlink" Target="http://refhub.elsevier.com/S0079-6700(20)30035-6/sbref0335" TargetMode="External"/><Relationship Id="rId1566" Type="http://schemas.openxmlformats.org/officeDocument/2006/relationships/hyperlink" Target="http://refhub.elsevier.com/S0079-6700(20)30035-6/sbref0400" TargetMode="External"/><Relationship Id="rId1773" Type="http://schemas.openxmlformats.org/officeDocument/2006/relationships/hyperlink" Target="http://refhub.elsevier.com/S0079-6700(20)30035-6/sbref0440" TargetMode="External"/><Relationship Id="rId1980" Type="http://schemas.openxmlformats.org/officeDocument/2006/relationships/hyperlink" Target="http://refhub.elsevier.com/S0079-6700(20)30035-6/sbref0485" TargetMode="External"/><Relationship Id="rId2617" Type="http://schemas.openxmlformats.org/officeDocument/2006/relationships/hyperlink" Target="http://refhub.elsevier.com/S0079-6700(20)30035-6/sbref0630" TargetMode="External"/><Relationship Id="rId2824" Type="http://schemas.openxmlformats.org/officeDocument/2006/relationships/hyperlink" Target="http://refhub.elsevier.com/S0079-6700(20)30035-6/sbref0670" TargetMode="External"/><Relationship Id="rId65" Type="http://schemas.openxmlformats.org/officeDocument/2006/relationships/hyperlink" Target="http://refhub.elsevier.com/S0079-6700(20)30035-6/sbref0015" TargetMode="External"/><Relationship Id="rId1426" Type="http://schemas.openxmlformats.org/officeDocument/2006/relationships/hyperlink" Target="http://refhub.elsevier.com/S0079-6700(20)30035-6/sbref0370" TargetMode="External"/><Relationship Id="rId1633" Type="http://schemas.openxmlformats.org/officeDocument/2006/relationships/hyperlink" Target="http://refhub.elsevier.com/S0079-6700(20)30035-6/sbref0410" TargetMode="External"/><Relationship Id="rId1840" Type="http://schemas.openxmlformats.org/officeDocument/2006/relationships/hyperlink" Target="http://refhub.elsevier.com/S0079-6700(20)30035-6/sbref0455" TargetMode="External"/><Relationship Id="rId4789" Type="http://schemas.openxmlformats.org/officeDocument/2006/relationships/hyperlink" Target="http://refhub.elsevier.com/S0079-6700(20)30035-6/sbref1155" TargetMode="External"/><Relationship Id="rId4996" Type="http://schemas.openxmlformats.org/officeDocument/2006/relationships/hyperlink" Target="http://refhub.elsevier.com/S0079-6700(20)30035-6/sbref1205" TargetMode="External"/><Relationship Id="rId1700" Type="http://schemas.openxmlformats.org/officeDocument/2006/relationships/hyperlink" Target="http://refhub.elsevier.com/S0079-6700(20)30035-6/sbref0425" TargetMode="External"/><Relationship Id="rId3598" Type="http://schemas.openxmlformats.org/officeDocument/2006/relationships/hyperlink" Target="http://refhub.elsevier.com/S0079-6700(20)30035-6/sbref0880" TargetMode="External"/><Relationship Id="rId4649" Type="http://schemas.openxmlformats.org/officeDocument/2006/relationships/hyperlink" Target="http://refhub.elsevier.com/S0079-6700(20)30035-6/sbref1120" TargetMode="External"/><Relationship Id="rId4856" Type="http://schemas.openxmlformats.org/officeDocument/2006/relationships/hyperlink" Target="http://refhub.elsevier.com/S0079-6700(20)30035-6/sbref1175" TargetMode="External"/><Relationship Id="rId3458" Type="http://schemas.openxmlformats.org/officeDocument/2006/relationships/hyperlink" Target="http://refhub.elsevier.com/S0079-6700(20)30035-6/sbref0840" TargetMode="External"/><Relationship Id="rId3665" Type="http://schemas.openxmlformats.org/officeDocument/2006/relationships/hyperlink" Target="http://refhub.elsevier.com/S0079-6700(20)30035-6/sbref0890" TargetMode="External"/><Relationship Id="rId3872" Type="http://schemas.openxmlformats.org/officeDocument/2006/relationships/hyperlink" Target="http://refhub.elsevier.com/S0079-6700(20)30035-6/sbref0935" TargetMode="External"/><Relationship Id="rId4509" Type="http://schemas.openxmlformats.org/officeDocument/2006/relationships/hyperlink" Target="http://refhub.elsevier.com/S0079-6700(20)30035-6/sbref1080" TargetMode="External"/><Relationship Id="rId4716" Type="http://schemas.openxmlformats.org/officeDocument/2006/relationships/hyperlink" Target="http://refhub.elsevier.com/S0079-6700(20)30035-6/sbref1140" TargetMode="External"/><Relationship Id="rId379" Type="http://schemas.openxmlformats.org/officeDocument/2006/relationships/hyperlink" Target="http://refhub.elsevier.com/S0079-6700(20)30035-6/sbref0125" TargetMode="External"/><Relationship Id="rId586" Type="http://schemas.openxmlformats.org/officeDocument/2006/relationships/hyperlink" Target="http://refhub.elsevier.com/S0079-6700(20)30035-6/sbref0180" TargetMode="External"/><Relationship Id="rId793" Type="http://schemas.openxmlformats.org/officeDocument/2006/relationships/hyperlink" Target="http://refhub.elsevier.com/S0079-6700(20)30035-6/sbref0230" TargetMode="External"/><Relationship Id="rId2267" Type="http://schemas.openxmlformats.org/officeDocument/2006/relationships/hyperlink" Target="http://refhub.elsevier.com/S0079-6700(20)30035-6/sbref0555" TargetMode="External"/><Relationship Id="rId2474" Type="http://schemas.openxmlformats.org/officeDocument/2006/relationships/hyperlink" Target="http://refhub.elsevier.com/S0079-6700(20)30035-6/sbref0595" TargetMode="External"/><Relationship Id="rId2681" Type="http://schemas.openxmlformats.org/officeDocument/2006/relationships/hyperlink" Target="http://refhub.elsevier.com/S0079-6700(20)30035-6/sbref0640" TargetMode="External"/><Relationship Id="rId3318" Type="http://schemas.openxmlformats.org/officeDocument/2006/relationships/hyperlink" Target="http://refhub.elsevier.com/S0079-6700(20)30035-6/sbref0805" TargetMode="External"/><Relationship Id="rId3525" Type="http://schemas.openxmlformats.org/officeDocument/2006/relationships/hyperlink" Target="http://refhub.elsevier.com/S0079-6700(20)30035-6/sbref0855" TargetMode="External"/><Relationship Id="rId4923" Type="http://schemas.openxmlformats.org/officeDocument/2006/relationships/hyperlink" Target="http://refhub.elsevier.com/S0079-6700(20)30035-6/sbref1190" TargetMode="External"/><Relationship Id="rId239" Type="http://schemas.openxmlformats.org/officeDocument/2006/relationships/hyperlink" Target="http://refhub.elsevier.com/S0079-6700(20)30035-6/sbref0070" TargetMode="External"/><Relationship Id="rId446" Type="http://schemas.openxmlformats.org/officeDocument/2006/relationships/hyperlink" Target="http://refhub.elsevier.com/S0079-6700(20)30035-6/sbref0145" TargetMode="External"/><Relationship Id="rId653" Type="http://schemas.openxmlformats.org/officeDocument/2006/relationships/hyperlink" Target="http://refhub.elsevier.com/S0079-6700(20)30035-6/sbref0195" TargetMode="External"/><Relationship Id="rId1076" Type="http://schemas.openxmlformats.org/officeDocument/2006/relationships/hyperlink" Target="http://refhub.elsevier.com/S0079-6700(20)30035-6/sbref0300" TargetMode="External"/><Relationship Id="rId1283" Type="http://schemas.openxmlformats.org/officeDocument/2006/relationships/hyperlink" Target="http://refhub.elsevier.com/S0079-6700(20)30035-6/sbref0345" TargetMode="External"/><Relationship Id="rId1490" Type="http://schemas.openxmlformats.org/officeDocument/2006/relationships/hyperlink" Target="http://refhub.elsevier.com/S0079-6700(20)30035-6/sbref0385" TargetMode="External"/><Relationship Id="rId2127" Type="http://schemas.openxmlformats.org/officeDocument/2006/relationships/hyperlink" Target="http://refhub.elsevier.com/S0079-6700(20)30035-6/sbref0525" TargetMode="External"/><Relationship Id="rId2334" Type="http://schemas.openxmlformats.org/officeDocument/2006/relationships/hyperlink" Target="http://refhub.elsevier.com/S0079-6700(20)30035-6/sbref0570" TargetMode="External"/><Relationship Id="rId3732" Type="http://schemas.openxmlformats.org/officeDocument/2006/relationships/hyperlink" Target="http://refhub.elsevier.com/S0079-6700(20)30035-6/sbref0905" TargetMode="External"/><Relationship Id="rId306" Type="http://schemas.openxmlformats.org/officeDocument/2006/relationships/hyperlink" Target="http://refhub.elsevier.com/S0079-6700(20)30035-6/sbref0095" TargetMode="External"/><Relationship Id="rId860" Type="http://schemas.openxmlformats.org/officeDocument/2006/relationships/hyperlink" Target="http://refhub.elsevier.com/S0079-6700(20)30035-6/sbref0245" TargetMode="External"/><Relationship Id="rId1143" Type="http://schemas.openxmlformats.org/officeDocument/2006/relationships/hyperlink" Target="http://refhub.elsevier.com/S0079-6700(20)30035-6/sbref0315" TargetMode="External"/><Relationship Id="rId2541" Type="http://schemas.openxmlformats.org/officeDocument/2006/relationships/hyperlink" Target="http://refhub.elsevier.com/S0079-6700(20)30035-6/sbref0610" TargetMode="External"/><Relationship Id="rId4299" Type="http://schemas.openxmlformats.org/officeDocument/2006/relationships/hyperlink" Target="http://refhub.elsevier.com/S0079-6700(20)30035-6/sbref1030" TargetMode="External"/><Relationship Id="rId5697" Type="http://schemas.openxmlformats.org/officeDocument/2006/relationships/hyperlink" Target="http://refhub.elsevier.com/S0079-6700(20)30035-6/sbref1360" TargetMode="External"/><Relationship Id="rId513" Type="http://schemas.openxmlformats.org/officeDocument/2006/relationships/hyperlink" Target="http://refhub.elsevier.com/S0079-6700(20)30035-6/sbref0160" TargetMode="External"/><Relationship Id="rId720" Type="http://schemas.openxmlformats.org/officeDocument/2006/relationships/hyperlink" Target="http://refhub.elsevier.com/S0079-6700(20)30035-6/sbref0215" TargetMode="External"/><Relationship Id="rId1350" Type="http://schemas.openxmlformats.org/officeDocument/2006/relationships/hyperlink" Target="http://refhub.elsevier.com/S0079-6700(20)30035-6/sbref0355" TargetMode="External"/><Relationship Id="rId2401" Type="http://schemas.openxmlformats.org/officeDocument/2006/relationships/hyperlink" Target="http://refhub.elsevier.com/S0079-6700(20)30035-6/sbref0580" TargetMode="External"/><Relationship Id="rId4159" Type="http://schemas.openxmlformats.org/officeDocument/2006/relationships/hyperlink" Target="http://refhub.elsevier.com/S0079-6700(20)30035-6/sbref1000" TargetMode="External"/><Relationship Id="rId5557" Type="http://schemas.openxmlformats.org/officeDocument/2006/relationships/hyperlink" Target="http://refhub.elsevier.com/S0079-6700(20)30035-6/sbref1325" TargetMode="External"/><Relationship Id="rId5764" Type="http://schemas.openxmlformats.org/officeDocument/2006/relationships/hyperlink" Target="http://refhub.elsevier.com/S0079-6700(20)30035-6/sbref1370" TargetMode="External"/><Relationship Id="rId1003" Type="http://schemas.openxmlformats.org/officeDocument/2006/relationships/hyperlink" Target="http://refhub.elsevier.com/S0079-6700(20)30035-6/sbref0280" TargetMode="External"/><Relationship Id="rId1210" Type="http://schemas.openxmlformats.org/officeDocument/2006/relationships/hyperlink" Target="http://refhub.elsevier.com/S0079-6700(20)30035-6/sbref0330" TargetMode="External"/><Relationship Id="rId4366" Type="http://schemas.openxmlformats.org/officeDocument/2006/relationships/hyperlink" Target="http://refhub.elsevier.com/S0079-6700(20)30035-6/sbref1040" TargetMode="External"/><Relationship Id="rId4573" Type="http://schemas.openxmlformats.org/officeDocument/2006/relationships/hyperlink" Target="http://refhub.elsevier.com/S0079-6700(20)30035-6/sbref1095" TargetMode="External"/><Relationship Id="rId4780" Type="http://schemas.openxmlformats.org/officeDocument/2006/relationships/hyperlink" Target="http://refhub.elsevier.com/S0079-6700(20)30035-6/sbref1155" TargetMode="External"/><Relationship Id="rId5417" Type="http://schemas.openxmlformats.org/officeDocument/2006/relationships/hyperlink" Target="http://refhub.elsevier.com/S0079-6700(20)30035-6/sbref1295" TargetMode="External"/><Relationship Id="rId5624" Type="http://schemas.openxmlformats.org/officeDocument/2006/relationships/hyperlink" Target="http://refhub.elsevier.com/S0079-6700(20)30035-6/sbref1340" TargetMode="External"/><Relationship Id="rId3175" Type="http://schemas.openxmlformats.org/officeDocument/2006/relationships/hyperlink" Target="http://refhub.elsevier.com/S0079-6700(20)30035-6/sbref0765" TargetMode="External"/><Relationship Id="rId3382" Type="http://schemas.openxmlformats.org/officeDocument/2006/relationships/hyperlink" Target="http://refhub.elsevier.com/S0079-6700(20)30035-6/sbref0820" TargetMode="External"/><Relationship Id="rId4019" Type="http://schemas.openxmlformats.org/officeDocument/2006/relationships/hyperlink" Target="http://refhub.elsevier.com/S0079-6700(20)30035-6/sbref0965" TargetMode="External"/><Relationship Id="rId4226" Type="http://schemas.openxmlformats.org/officeDocument/2006/relationships/hyperlink" Target="http://refhub.elsevier.com/S0079-6700(20)30035-6/sbref1015" TargetMode="External"/><Relationship Id="rId4433" Type="http://schemas.openxmlformats.org/officeDocument/2006/relationships/hyperlink" Target="http://refhub.elsevier.com/S0079-6700(20)30035-6/sbref1060" TargetMode="External"/><Relationship Id="rId4640" Type="http://schemas.openxmlformats.org/officeDocument/2006/relationships/hyperlink" Target="http://refhub.elsevier.com/S0079-6700(20)30035-6/sbref1120" TargetMode="External"/><Relationship Id="rId2191" Type="http://schemas.openxmlformats.org/officeDocument/2006/relationships/hyperlink" Target="http://refhub.elsevier.com/S0079-6700(20)30035-6/sbref0540" TargetMode="External"/><Relationship Id="rId3035" Type="http://schemas.openxmlformats.org/officeDocument/2006/relationships/hyperlink" Target="http://refhub.elsevier.com/S0079-6700(20)30035-6/sbref0730" TargetMode="External"/><Relationship Id="rId3242" Type="http://schemas.openxmlformats.org/officeDocument/2006/relationships/hyperlink" Target="http://refhub.elsevier.com/S0079-6700(20)30035-6/sbref0785" TargetMode="External"/><Relationship Id="rId4500" Type="http://schemas.openxmlformats.org/officeDocument/2006/relationships/hyperlink" Target="http://refhub.elsevier.com/S0079-6700(20)30035-6/sbref1075" TargetMode="External"/><Relationship Id="rId163" Type="http://schemas.openxmlformats.org/officeDocument/2006/relationships/hyperlink" Target="http://refhub.elsevier.com/S0079-6700(20)30035-6/sbref0045" TargetMode="External"/><Relationship Id="rId370" Type="http://schemas.openxmlformats.org/officeDocument/2006/relationships/hyperlink" Target="http://refhub.elsevier.com/S0079-6700(20)30035-6/sbref0120" TargetMode="External"/><Relationship Id="rId2051" Type="http://schemas.openxmlformats.org/officeDocument/2006/relationships/hyperlink" Target="http://refhub.elsevier.com/S0079-6700(20)30035-6/sbref0505" TargetMode="External"/><Relationship Id="rId3102" Type="http://schemas.openxmlformats.org/officeDocument/2006/relationships/hyperlink" Target="http://refhub.elsevier.com/S0079-6700(20)30035-6/sbref0745" TargetMode="External"/><Relationship Id="rId230" Type="http://schemas.openxmlformats.org/officeDocument/2006/relationships/hyperlink" Target="http://refhub.elsevier.com/S0079-6700(20)30035-6/sbref0070" TargetMode="External"/><Relationship Id="rId5067" Type="http://schemas.openxmlformats.org/officeDocument/2006/relationships/hyperlink" Target="http://refhub.elsevier.com/S0079-6700(20)30035-6/sbref1220" TargetMode="External"/><Relationship Id="rId5274" Type="http://schemas.openxmlformats.org/officeDocument/2006/relationships/hyperlink" Target="http://refhub.elsevier.com/S0079-6700(20)30035-6/sbref1265" TargetMode="External"/><Relationship Id="rId2868" Type="http://schemas.openxmlformats.org/officeDocument/2006/relationships/hyperlink" Target="http://refhub.elsevier.com/S0079-6700(20)30035-6/sbref0680" TargetMode="External"/><Relationship Id="rId3919" Type="http://schemas.openxmlformats.org/officeDocument/2006/relationships/hyperlink" Target="http://refhub.elsevier.com/S0079-6700(20)30035-6/sbref0945" TargetMode="External"/><Relationship Id="rId4083" Type="http://schemas.openxmlformats.org/officeDocument/2006/relationships/hyperlink" Target="http://refhub.elsevier.com/S0079-6700(20)30035-6/sbref0980" TargetMode="External"/><Relationship Id="rId5481" Type="http://schemas.openxmlformats.org/officeDocument/2006/relationships/hyperlink" Target="http://refhub.elsevier.com/S0079-6700(20)30035-6/sbref1310" TargetMode="External"/><Relationship Id="rId1677" Type="http://schemas.openxmlformats.org/officeDocument/2006/relationships/hyperlink" Target="http://refhub.elsevier.com/S0079-6700(20)30035-6/sbref0420" TargetMode="External"/><Relationship Id="rId1884" Type="http://schemas.openxmlformats.org/officeDocument/2006/relationships/hyperlink" Target="http://refhub.elsevier.com/S0079-6700(20)30035-6/sbref0465" TargetMode="External"/><Relationship Id="rId2728" Type="http://schemas.openxmlformats.org/officeDocument/2006/relationships/hyperlink" Target="http://refhub.elsevier.com/S0079-6700(20)30035-6/sbref0650" TargetMode="External"/><Relationship Id="rId2935" Type="http://schemas.openxmlformats.org/officeDocument/2006/relationships/hyperlink" Target="http://refhub.elsevier.com/S0079-6700(20)30035-6/sbref0700" TargetMode="External"/><Relationship Id="rId4290" Type="http://schemas.openxmlformats.org/officeDocument/2006/relationships/hyperlink" Target="http://refhub.elsevier.com/S0079-6700(20)30035-6/sbref1030" TargetMode="External"/><Relationship Id="rId5134" Type="http://schemas.openxmlformats.org/officeDocument/2006/relationships/hyperlink" Target="http://refhub.elsevier.com/S0079-6700(20)30035-6/sbref1235" TargetMode="External"/><Relationship Id="rId5341" Type="http://schemas.openxmlformats.org/officeDocument/2006/relationships/hyperlink" Target="http://refhub.elsevier.com/S0079-6700(20)30035-6/sbref1280" TargetMode="External"/><Relationship Id="rId907" Type="http://schemas.openxmlformats.org/officeDocument/2006/relationships/hyperlink" Target="http://refhub.elsevier.com/S0079-6700(20)30035-6/sbref0255" TargetMode="External"/><Relationship Id="rId1537" Type="http://schemas.openxmlformats.org/officeDocument/2006/relationships/hyperlink" Target="http://refhub.elsevier.com/S0079-6700(20)30035-6/sbref0395" TargetMode="External"/><Relationship Id="rId1744" Type="http://schemas.openxmlformats.org/officeDocument/2006/relationships/hyperlink" Target="http://refhub.elsevier.com/S0079-6700(20)30035-6/sbref0435" TargetMode="External"/><Relationship Id="rId1951" Type="http://schemas.openxmlformats.org/officeDocument/2006/relationships/hyperlink" Target="http://refhub.elsevier.com/S0079-6700(20)30035-6/sbref0480" TargetMode="External"/><Relationship Id="rId4150" Type="http://schemas.openxmlformats.org/officeDocument/2006/relationships/hyperlink" Target="http://refhub.elsevier.com/S0079-6700(20)30035-6/sbref0995" TargetMode="External"/><Relationship Id="rId5201" Type="http://schemas.openxmlformats.org/officeDocument/2006/relationships/hyperlink" Target="http://refhub.elsevier.com/S0079-6700(20)30035-6/sbref1250" TargetMode="External"/><Relationship Id="rId36" Type="http://schemas.openxmlformats.org/officeDocument/2006/relationships/image" Target="media/image20.jpeg"/><Relationship Id="rId1604" Type="http://schemas.openxmlformats.org/officeDocument/2006/relationships/hyperlink" Target="http://refhub.elsevier.com/S0079-6700(20)30035-6/sbref0405" TargetMode="External"/><Relationship Id="rId4010" Type="http://schemas.openxmlformats.org/officeDocument/2006/relationships/hyperlink" Target="http://refhub.elsevier.com/S0079-6700(20)30035-6/sbref0965" TargetMode="External"/><Relationship Id="rId4967" Type="http://schemas.openxmlformats.org/officeDocument/2006/relationships/hyperlink" Target="http://refhub.elsevier.com/S0079-6700(20)30035-6/sbref1200" TargetMode="External"/><Relationship Id="rId1811" Type="http://schemas.openxmlformats.org/officeDocument/2006/relationships/hyperlink" Target="http://refhub.elsevier.com/S0079-6700(20)30035-6/sbref0450" TargetMode="External"/><Relationship Id="rId3569" Type="http://schemas.openxmlformats.org/officeDocument/2006/relationships/hyperlink" Target="http://refhub.elsevier.com/S0079-6700(20)30035-6/sbref0870" TargetMode="External"/><Relationship Id="rId697" Type="http://schemas.openxmlformats.org/officeDocument/2006/relationships/hyperlink" Target="http://refhub.elsevier.com/S0079-6700(20)30035-6/sbref0210" TargetMode="External"/><Relationship Id="rId2378" Type="http://schemas.openxmlformats.org/officeDocument/2006/relationships/hyperlink" Target="http://refhub.elsevier.com/S0079-6700(20)30035-6/sbref0575" TargetMode="External"/><Relationship Id="rId3429" Type="http://schemas.openxmlformats.org/officeDocument/2006/relationships/hyperlink" Target="http://refhub.elsevier.com/S0079-6700(20)30035-6/sbref0830" TargetMode="External"/><Relationship Id="rId3776" Type="http://schemas.openxmlformats.org/officeDocument/2006/relationships/hyperlink" Target="http://refhub.elsevier.com/S0079-6700(20)30035-6/sbref0915" TargetMode="External"/><Relationship Id="rId3983" Type="http://schemas.openxmlformats.org/officeDocument/2006/relationships/hyperlink" Target="http://refhub.elsevier.com/S0079-6700(20)30035-6/sbref0960" TargetMode="External"/><Relationship Id="rId4827" Type="http://schemas.openxmlformats.org/officeDocument/2006/relationships/hyperlink" Target="http://refhub.elsevier.com/S0079-6700(20)30035-6/sbref1165" TargetMode="External"/><Relationship Id="rId1187" Type="http://schemas.openxmlformats.org/officeDocument/2006/relationships/hyperlink" Target="http://refhub.elsevier.com/S0079-6700(20)30035-6/sbref0325" TargetMode="External"/><Relationship Id="rId2585" Type="http://schemas.openxmlformats.org/officeDocument/2006/relationships/hyperlink" Target="http://refhub.elsevier.com/S0079-6700(20)30035-6/sbref0620" TargetMode="External"/><Relationship Id="rId2792" Type="http://schemas.openxmlformats.org/officeDocument/2006/relationships/hyperlink" Target="http://refhub.elsevier.com/S0079-6700(20)30035-6/sbref0665" TargetMode="External"/><Relationship Id="rId3636" Type="http://schemas.openxmlformats.org/officeDocument/2006/relationships/hyperlink" Target="http://refhub.elsevier.com/S0079-6700(20)30035-6/sbref0885" TargetMode="External"/><Relationship Id="rId3843" Type="http://schemas.openxmlformats.org/officeDocument/2006/relationships/hyperlink" Target="http://refhub.elsevier.com/S0079-6700(20)30035-6/sbref0930" TargetMode="External"/><Relationship Id="rId557" Type="http://schemas.openxmlformats.org/officeDocument/2006/relationships/hyperlink" Target="http://refhub.elsevier.com/S0079-6700(20)30035-6/sbref0175" TargetMode="External"/><Relationship Id="rId764" Type="http://schemas.openxmlformats.org/officeDocument/2006/relationships/hyperlink" Target="http://refhub.elsevier.com/S0079-6700(20)30035-6/sbref0225" TargetMode="External"/><Relationship Id="rId971" Type="http://schemas.openxmlformats.org/officeDocument/2006/relationships/hyperlink" Target="http://refhub.elsevier.com/S0079-6700(20)30035-6/sbref0270" TargetMode="External"/><Relationship Id="rId1394" Type="http://schemas.openxmlformats.org/officeDocument/2006/relationships/hyperlink" Target="http://refhub.elsevier.com/S0079-6700(20)30035-6/sbref0365" TargetMode="External"/><Relationship Id="rId2238" Type="http://schemas.openxmlformats.org/officeDocument/2006/relationships/hyperlink" Target="http://refhub.elsevier.com/S0079-6700(20)30035-6/sbref0550" TargetMode="External"/><Relationship Id="rId2445" Type="http://schemas.openxmlformats.org/officeDocument/2006/relationships/hyperlink" Target="http://refhub.elsevier.com/S0079-6700(20)30035-6/sbref0590" TargetMode="External"/><Relationship Id="rId2652" Type="http://schemas.openxmlformats.org/officeDocument/2006/relationships/hyperlink" Target="http://refhub.elsevier.com/S0079-6700(20)30035-6/sbref0635" TargetMode="External"/><Relationship Id="rId3703" Type="http://schemas.openxmlformats.org/officeDocument/2006/relationships/hyperlink" Target="http://refhub.elsevier.com/S0079-6700(20)30035-6/sbref0900" TargetMode="External"/><Relationship Id="rId3910" Type="http://schemas.openxmlformats.org/officeDocument/2006/relationships/hyperlink" Target="http://refhub.elsevier.com/S0079-6700(20)30035-6/sbref0945" TargetMode="External"/><Relationship Id="rId417" Type="http://schemas.openxmlformats.org/officeDocument/2006/relationships/hyperlink" Target="http://refhub.elsevier.com/S0079-6700(20)30035-6/sbref0135" TargetMode="External"/><Relationship Id="rId624" Type="http://schemas.openxmlformats.org/officeDocument/2006/relationships/hyperlink" Target="http://refhub.elsevier.com/S0079-6700(20)30035-6/sbref0190" TargetMode="External"/><Relationship Id="rId831" Type="http://schemas.openxmlformats.org/officeDocument/2006/relationships/hyperlink" Target="http://refhub.elsevier.com/S0079-6700(20)30035-6/sbref0235" TargetMode="External"/><Relationship Id="rId1047" Type="http://schemas.openxmlformats.org/officeDocument/2006/relationships/hyperlink" Target="http://refhub.elsevier.com/S0079-6700(20)30035-6/sbref0295" TargetMode="External"/><Relationship Id="rId1254" Type="http://schemas.openxmlformats.org/officeDocument/2006/relationships/hyperlink" Target="http://refhub.elsevier.com/S0079-6700(20)30035-6/sbref0340" TargetMode="External"/><Relationship Id="rId1461" Type="http://schemas.openxmlformats.org/officeDocument/2006/relationships/hyperlink" Target="http://refhub.elsevier.com/S0079-6700(20)30035-6/sbref0380" TargetMode="External"/><Relationship Id="rId2305" Type="http://schemas.openxmlformats.org/officeDocument/2006/relationships/hyperlink" Target="http://refhub.elsevier.com/S0079-6700(20)30035-6/sbref0560" TargetMode="External"/><Relationship Id="rId2512" Type="http://schemas.openxmlformats.org/officeDocument/2006/relationships/hyperlink" Target="http://refhub.elsevier.com/S0079-6700(20)30035-6/sbref0605" TargetMode="External"/><Relationship Id="rId5668" Type="http://schemas.openxmlformats.org/officeDocument/2006/relationships/hyperlink" Target="http://refhub.elsevier.com/S0079-6700(20)30035-6/sbref1350" TargetMode="External"/><Relationship Id="rId1114" Type="http://schemas.openxmlformats.org/officeDocument/2006/relationships/hyperlink" Target="http://refhub.elsevier.com/S0079-6700(20)30035-6/sbref0305" TargetMode="External"/><Relationship Id="rId1321" Type="http://schemas.openxmlformats.org/officeDocument/2006/relationships/hyperlink" Target="http://refhub.elsevier.com/S0079-6700(20)30035-6/sbref0355" TargetMode="External"/><Relationship Id="rId4477" Type="http://schemas.openxmlformats.org/officeDocument/2006/relationships/hyperlink" Target="http://refhub.elsevier.com/S0079-6700(20)30035-6/sbref1070" TargetMode="External"/><Relationship Id="rId4684" Type="http://schemas.openxmlformats.org/officeDocument/2006/relationships/hyperlink" Target="http://refhub.elsevier.com/S0079-6700(20)30035-6/sbref1135" TargetMode="External"/><Relationship Id="rId4891" Type="http://schemas.openxmlformats.org/officeDocument/2006/relationships/hyperlink" Target="http://refhub.elsevier.com/S0079-6700(20)30035-6/sbref1180" TargetMode="External"/><Relationship Id="rId5528" Type="http://schemas.openxmlformats.org/officeDocument/2006/relationships/hyperlink" Target="http://refhub.elsevier.com/S0079-6700(20)30035-6/sbref1320" TargetMode="External"/><Relationship Id="rId5735" Type="http://schemas.openxmlformats.org/officeDocument/2006/relationships/hyperlink" Target="http://refhub.elsevier.com/S0079-6700(20)30035-6/sbref1365" TargetMode="External"/><Relationship Id="rId3079" Type="http://schemas.openxmlformats.org/officeDocument/2006/relationships/hyperlink" Target="http://refhub.elsevier.com/S0079-6700(20)30035-6/sbref0740" TargetMode="External"/><Relationship Id="rId3286" Type="http://schemas.openxmlformats.org/officeDocument/2006/relationships/hyperlink" Target="http://refhub.elsevier.com/S0079-6700(20)30035-6/sbref0795" TargetMode="External"/><Relationship Id="rId3493" Type="http://schemas.openxmlformats.org/officeDocument/2006/relationships/hyperlink" Target="http://refhub.elsevier.com/S0079-6700(20)30035-6/sbref0845" TargetMode="External"/><Relationship Id="rId4337" Type="http://schemas.openxmlformats.org/officeDocument/2006/relationships/hyperlink" Target="http://refhub.elsevier.com/S0079-6700(20)30035-6/sbref1040" TargetMode="External"/><Relationship Id="rId4544" Type="http://schemas.openxmlformats.org/officeDocument/2006/relationships/hyperlink" Target="http://refhub.elsevier.com/S0079-6700(20)30035-6/sbref1090" TargetMode="External"/><Relationship Id="rId2095" Type="http://schemas.openxmlformats.org/officeDocument/2006/relationships/hyperlink" Target="http://refhub.elsevier.com/S0079-6700(20)30035-6/sbref0515" TargetMode="External"/><Relationship Id="rId3146" Type="http://schemas.openxmlformats.org/officeDocument/2006/relationships/hyperlink" Target="http://refhub.elsevier.com/S0079-6700(20)30035-6/sbref0755" TargetMode="External"/><Relationship Id="rId3353" Type="http://schemas.openxmlformats.org/officeDocument/2006/relationships/hyperlink" Target="http://refhub.elsevier.com/S0079-6700(20)30035-6/sbref0815" TargetMode="External"/><Relationship Id="rId4751" Type="http://schemas.openxmlformats.org/officeDocument/2006/relationships/hyperlink" Target="http://refhub.elsevier.com/S0079-6700(20)30035-6/sbref1145" TargetMode="External"/><Relationship Id="rId5802" Type="http://schemas.openxmlformats.org/officeDocument/2006/relationships/fontTable" Target="fontTable.xml"/><Relationship Id="rId274" Type="http://schemas.openxmlformats.org/officeDocument/2006/relationships/hyperlink" Target="http://refhub.elsevier.com/S0079-6700(20)30035-6/sbref0085" TargetMode="External"/><Relationship Id="rId481" Type="http://schemas.openxmlformats.org/officeDocument/2006/relationships/hyperlink" Target="http://refhub.elsevier.com/S0079-6700(20)30035-6/sbref0155" TargetMode="External"/><Relationship Id="rId2162" Type="http://schemas.openxmlformats.org/officeDocument/2006/relationships/hyperlink" Target="http://refhub.elsevier.com/S0079-6700(20)30035-6/sbref0530" TargetMode="External"/><Relationship Id="rId3006" Type="http://schemas.openxmlformats.org/officeDocument/2006/relationships/hyperlink" Target="http://refhub.elsevier.com/S0079-6700(20)30035-6/sbref0720" TargetMode="External"/><Relationship Id="rId3560" Type="http://schemas.openxmlformats.org/officeDocument/2006/relationships/hyperlink" Target="http://refhub.elsevier.com/S0079-6700(20)30035-6/sbref0865" TargetMode="External"/><Relationship Id="rId4404" Type="http://schemas.openxmlformats.org/officeDocument/2006/relationships/hyperlink" Target="http://refhub.elsevier.com/S0079-6700(20)30035-6/sbref1050" TargetMode="External"/><Relationship Id="rId4611" Type="http://schemas.openxmlformats.org/officeDocument/2006/relationships/hyperlink" Target="http://refhub.elsevier.com/S0079-6700(20)30035-6/sbref1110" TargetMode="External"/><Relationship Id="rId134" Type="http://schemas.openxmlformats.org/officeDocument/2006/relationships/hyperlink" Target="http://refhub.elsevier.com/S0079-6700(20)30035-6/sbref0035" TargetMode="External"/><Relationship Id="rId3213" Type="http://schemas.openxmlformats.org/officeDocument/2006/relationships/hyperlink" Target="http://refhub.elsevier.com/S0079-6700(20)30035-6/sbref0775" TargetMode="External"/><Relationship Id="rId3420" Type="http://schemas.openxmlformats.org/officeDocument/2006/relationships/hyperlink" Target="http://refhub.elsevier.com/S0079-6700(20)30035-6/sbref0830" TargetMode="External"/><Relationship Id="rId341" Type="http://schemas.openxmlformats.org/officeDocument/2006/relationships/hyperlink" Target="http://refhub.elsevier.com/S0079-6700(20)30035-6/sbref0110" TargetMode="External"/><Relationship Id="rId2022" Type="http://schemas.openxmlformats.org/officeDocument/2006/relationships/hyperlink" Target="http://refhub.elsevier.com/S0079-6700(20)30035-6/sbref0500" TargetMode="External"/><Relationship Id="rId2979" Type="http://schemas.openxmlformats.org/officeDocument/2006/relationships/hyperlink" Target="http://refhub.elsevier.com/S0079-6700(20)30035-6/sbref0710" TargetMode="External"/><Relationship Id="rId5178" Type="http://schemas.openxmlformats.org/officeDocument/2006/relationships/hyperlink" Target="http://refhub.elsevier.com/S0079-6700(20)30035-6/sbref1245" TargetMode="External"/><Relationship Id="rId5385" Type="http://schemas.openxmlformats.org/officeDocument/2006/relationships/hyperlink" Target="http://refhub.elsevier.com/S0079-6700(20)30035-6/sbref1290" TargetMode="External"/><Relationship Id="rId5592" Type="http://schemas.openxmlformats.org/officeDocument/2006/relationships/hyperlink" Target="http://refhub.elsevier.com/S0079-6700(20)30035-6/sbref1335" TargetMode="External"/><Relationship Id="rId201" Type="http://schemas.openxmlformats.org/officeDocument/2006/relationships/hyperlink" Target="http://refhub.elsevier.com/S0079-6700(20)30035-6/sbref0060" TargetMode="External"/><Relationship Id="rId1788" Type="http://schemas.openxmlformats.org/officeDocument/2006/relationships/hyperlink" Target="http://refhub.elsevier.com/S0079-6700(20)30035-6/sbref0445" TargetMode="External"/><Relationship Id="rId1995" Type="http://schemas.openxmlformats.org/officeDocument/2006/relationships/hyperlink" Target="http://refhub.elsevier.com/S0079-6700(20)30035-6/sbref0490" TargetMode="External"/><Relationship Id="rId2839" Type="http://schemas.openxmlformats.org/officeDocument/2006/relationships/hyperlink" Target="http://refhub.elsevier.com/S0079-6700(20)30035-6/sbref0675" TargetMode="External"/><Relationship Id="rId4194" Type="http://schemas.openxmlformats.org/officeDocument/2006/relationships/hyperlink" Target="http://refhub.elsevier.com/S0079-6700(20)30035-6/sbref1005" TargetMode="External"/><Relationship Id="rId5038" Type="http://schemas.openxmlformats.org/officeDocument/2006/relationships/hyperlink" Target="http://refhub.elsevier.com/S0079-6700(20)30035-6/sbref1215" TargetMode="External"/><Relationship Id="rId5245" Type="http://schemas.openxmlformats.org/officeDocument/2006/relationships/hyperlink" Target="http://refhub.elsevier.com/S0079-6700(20)30035-6/sbref1260" TargetMode="External"/><Relationship Id="rId5452" Type="http://schemas.openxmlformats.org/officeDocument/2006/relationships/hyperlink" Target="http://refhub.elsevier.com/S0079-6700(20)30035-6/sbref1300" TargetMode="External"/><Relationship Id="rId1648" Type="http://schemas.openxmlformats.org/officeDocument/2006/relationships/hyperlink" Target="http://refhub.elsevier.com/S0079-6700(20)30035-6/sbref0415" TargetMode="External"/><Relationship Id="rId4054" Type="http://schemas.openxmlformats.org/officeDocument/2006/relationships/hyperlink" Target="http://refhub.elsevier.com/S0079-6700(20)30035-6/sbref0975" TargetMode="External"/><Relationship Id="rId4261" Type="http://schemas.openxmlformats.org/officeDocument/2006/relationships/hyperlink" Target="http://refhub.elsevier.com/S0079-6700(20)30035-6/sbref1025" TargetMode="External"/><Relationship Id="rId5105" Type="http://schemas.openxmlformats.org/officeDocument/2006/relationships/hyperlink" Target="http://refhub.elsevier.com/S0079-6700(20)30035-6/sbref1230" TargetMode="External"/><Relationship Id="rId5312" Type="http://schemas.openxmlformats.org/officeDocument/2006/relationships/hyperlink" Target="http://refhub.elsevier.com/S0079-6700(20)30035-6/sbref1275" TargetMode="External"/><Relationship Id="rId1508" Type="http://schemas.openxmlformats.org/officeDocument/2006/relationships/hyperlink" Target="http://refhub.elsevier.com/S0079-6700(20)30035-6/sbref0390" TargetMode="External"/><Relationship Id="rId1855" Type="http://schemas.openxmlformats.org/officeDocument/2006/relationships/hyperlink" Target="http://refhub.elsevier.com/S0079-6700(20)30035-6/sbref0460" TargetMode="External"/><Relationship Id="rId2906" Type="http://schemas.openxmlformats.org/officeDocument/2006/relationships/hyperlink" Target="http://refhub.elsevier.com/S0079-6700(20)30035-6/sbref0695" TargetMode="External"/><Relationship Id="rId3070" Type="http://schemas.openxmlformats.org/officeDocument/2006/relationships/hyperlink" Target="http://refhub.elsevier.com/S0079-6700(20)30035-6/sbref0740" TargetMode="External"/><Relationship Id="rId4121" Type="http://schemas.openxmlformats.org/officeDocument/2006/relationships/hyperlink" Target="http://refhub.elsevier.com/S0079-6700(20)30035-6/sbref0990" TargetMode="External"/><Relationship Id="rId1715" Type="http://schemas.openxmlformats.org/officeDocument/2006/relationships/hyperlink" Target="http://refhub.elsevier.com/S0079-6700(20)30035-6/sbref0430" TargetMode="External"/><Relationship Id="rId1922" Type="http://schemas.openxmlformats.org/officeDocument/2006/relationships/hyperlink" Target="http://refhub.elsevier.com/S0079-6700(20)30035-6/sbref0470" TargetMode="External"/><Relationship Id="rId3887" Type="http://schemas.openxmlformats.org/officeDocument/2006/relationships/hyperlink" Target="http://refhub.elsevier.com/S0079-6700(20)30035-6/sbref0940" TargetMode="External"/><Relationship Id="rId4938" Type="http://schemas.openxmlformats.org/officeDocument/2006/relationships/hyperlink" Target="http://refhub.elsevier.com/S0079-6700(20)30035-6/sbref1190" TargetMode="External"/><Relationship Id="rId2489" Type="http://schemas.openxmlformats.org/officeDocument/2006/relationships/hyperlink" Target="http://refhub.elsevier.com/S0079-6700(20)30035-6/sbref0600" TargetMode="External"/><Relationship Id="rId2696" Type="http://schemas.openxmlformats.org/officeDocument/2006/relationships/hyperlink" Target="http://refhub.elsevier.com/S0079-6700(20)30035-6/sbref0645" TargetMode="External"/><Relationship Id="rId3747" Type="http://schemas.openxmlformats.org/officeDocument/2006/relationships/hyperlink" Target="http://refhub.elsevier.com/S0079-6700(20)30035-6/sbref0910" TargetMode="External"/><Relationship Id="rId3954" Type="http://schemas.openxmlformats.org/officeDocument/2006/relationships/hyperlink" Target="http://refhub.elsevier.com/S0079-6700(20)30035-6/sbref0950" TargetMode="External"/><Relationship Id="rId668" Type="http://schemas.openxmlformats.org/officeDocument/2006/relationships/hyperlink" Target="http://refhub.elsevier.com/S0079-6700(20)30035-6/sbref0200" TargetMode="External"/><Relationship Id="rId875" Type="http://schemas.openxmlformats.org/officeDocument/2006/relationships/hyperlink" Target="http://refhub.elsevier.com/S0079-6700(20)30035-6/sbref0250" TargetMode="External"/><Relationship Id="rId1298" Type="http://schemas.openxmlformats.org/officeDocument/2006/relationships/hyperlink" Target="http://refhub.elsevier.com/S0079-6700(20)30035-6/sbref0350" TargetMode="External"/><Relationship Id="rId2349" Type="http://schemas.openxmlformats.org/officeDocument/2006/relationships/hyperlink" Target="http://refhub.elsevier.com/S0079-6700(20)30035-6/sbref0570" TargetMode="External"/><Relationship Id="rId2556" Type="http://schemas.openxmlformats.org/officeDocument/2006/relationships/hyperlink" Target="http://refhub.elsevier.com/S0079-6700(20)30035-6/sbref0615" TargetMode="External"/><Relationship Id="rId2763" Type="http://schemas.openxmlformats.org/officeDocument/2006/relationships/hyperlink" Target="http://refhub.elsevier.com/S0079-6700(20)30035-6/sbref0655" TargetMode="External"/><Relationship Id="rId2970" Type="http://schemas.openxmlformats.org/officeDocument/2006/relationships/hyperlink" Target="http://refhub.elsevier.com/S0079-6700(20)30035-6/sbref0710" TargetMode="External"/><Relationship Id="rId3607" Type="http://schemas.openxmlformats.org/officeDocument/2006/relationships/hyperlink" Target="http://refhub.elsevier.com/S0079-6700(20)30035-6/sbref0880" TargetMode="External"/><Relationship Id="rId3814" Type="http://schemas.openxmlformats.org/officeDocument/2006/relationships/hyperlink" Target="http://refhub.elsevier.com/S0079-6700(20)30035-6/sbref0925" TargetMode="External"/><Relationship Id="rId528" Type="http://schemas.openxmlformats.org/officeDocument/2006/relationships/hyperlink" Target="http://refhub.elsevier.com/S0079-6700(20)30035-6/sbref0160" TargetMode="External"/><Relationship Id="rId735" Type="http://schemas.openxmlformats.org/officeDocument/2006/relationships/hyperlink" Target="http://refhub.elsevier.com/S0079-6700(20)30035-6/sbref0215" TargetMode="External"/><Relationship Id="rId942" Type="http://schemas.openxmlformats.org/officeDocument/2006/relationships/hyperlink" Target="http://refhub.elsevier.com/S0079-6700(20)30035-6/sbref0265" TargetMode="External"/><Relationship Id="rId1158" Type="http://schemas.openxmlformats.org/officeDocument/2006/relationships/hyperlink" Target="http://refhub.elsevier.com/S0079-6700(20)30035-6/sbref0320" TargetMode="External"/><Relationship Id="rId1365" Type="http://schemas.openxmlformats.org/officeDocument/2006/relationships/hyperlink" Target="http://refhub.elsevier.com/S0079-6700(20)30035-6/sbref0360" TargetMode="External"/><Relationship Id="rId1572" Type="http://schemas.openxmlformats.org/officeDocument/2006/relationships/hyperlink" Target="http://refhub.elsevier.com/S0079-6700(20)30035-6/sbref0400" TargetMode="External"/><Relationship Id="rId2209" Type="http://schemas.openxmlformats.org/officeDocument/2006/relationships/hyperlink" Target="http://refhub.elsevier.com/S0079-6700(20)30035-6/sbref0545" TargetMode="External"/><Relationship Id="rId2416" Type="http://schemas.openxmlformats.org/officeDocument/2006/relationships/hyperlink" Target="http://refhub.elsevier.com/S0079-6700(20)30035-6/sbref0585" TargetMode="External"/><Relationship Id="rId2623" Type="http://schemas.openxmlformats.org/officeDocument/2006/relationships/hyperlink" Target="http://refhub.elsevier.com/S0079-6700(20)30035-6/sbref0630" TargetMode="External"/><Relationship Id="rId5779" Type="http://schemas.openxmlformats.org/officeDocument/2006/relationships/hyperlink" Target="http://refhub.elsevier.com/S0079-6700(20)30035-6/sbref1375" TargetMode="External"/><Relationship Id="rId1018" Type="http://schemas.openxmlformats.org/officeDocument/2006/relationships/hyperlink" Target="http://refhub.elsevier.com/S0079-6700(20)30035-6/sbref0285" TargetMode="External"/><Relationship Id="rId1225" Type="http://schemas.openxmlformats.org/officeDocument/2006/relationships/hyperlink" Target="http://refhub.elsevier.com/S0079-6700(20)30035-6/sbref0335" TargetMode="External"/><Relationship Id="rId1432" Type="http://schemas.openxmlformats.org/officeDocument/2006/relationships/hyperlink" Target="http://refhub.elsevier.com/S0079-6700(20)30035-6/sbref0375" TargetMode="External"/><Relationship Id="rId2830" Type="http://schemas.openxmlformats.org/officeDocument/2006/relationships/hyperlink" Target="http://refhub.elsevier.com/S0079-6700(20)30035-6/sbref0675" TargetMode="External"/><Relationship Id="rId4588" Type="http://schemas.openxmlformats.org/officeDocument/2006/relationships/hyperlink" Target="http://refhub.elsevier.com/S0079-6700(20)30035-6/sbref1100" TargetMode="External"/><Relationship Id="rId5639" Type="http://schemas.openxmlformats.org/officeDocument/2006/relationships/hyperlink" Target="http://refhub.elsevier.com/S0079-6700(20)30035-6/sbref1345" TargetMode="External"/><Relationship Id="rId71" Type="http://schemas.openxmlformats.org/officeDocument/2006/relationships/hyperlink" Target="http://refhub.elsevier.com/S0079-6700(20)30035-6/sbref0015" TargetMode="External"/><Relationship Id="rId802" Type="http://schemas.openxmlformats.org/officeDocument/2006/relationships/hyperlink" Target="http://refhub.elsevier.com/S0079-6700(20)30035-6/sbref0230" TargetMode="External"/><Relationship Id="rId3397" Type="http://schemas.openxmlformats.org/officeDocument/2006/relationships/hyperlink" Target="http://refhub.elsevier.com/S0079-6700(20)30035-6/sbref0825" TargetMode="External"/><Relationship Id="rId4795" Type="http://schemas.openxmlformats.org/officeDocument/2006/relationships/hyperlink" Target="http://refhub.elsevier.com/S0079-6700(20)30035-6/sbref1160" TargetMode="External"/><Relationship Id="rId4448" Type="http://schemas.openxmlformats.org/officeDocument/2006/relationships/hyperlink" Target="http://refhub.elsevier.com/S0079-6700(20)30035-6/sbref1065" TargetMode="External"/><Relationship Id="rId4655" Type="http://schemas.openxmlformats.org/officeDocument/2006/relationships/hyperlink" Target="http://refhub.elsevier.com/S0079-6700(20)30035-6/sbref1120" TargetMode="External"/><Relationship Id="rId4862" Type="http://schemas.openxmlformats.org/officeDocument/2006/relationships/hyperlink" Target="http://refhub.elsevier.com/S0079-6700(20)30035-6/sbref1175" TargetMode="External"/><Relationship Id="rId5706" Type="http://schemas.openxmlformats.org/officeDocument/2006/relationships/hyperlink" Target="http://refhub.elsevier.com/S0079-6700(20)30035-6/sbref1360" TargetMode="External"/><Relationship Id="rId178" Type="http://schemas.openxmlformats.org/officeDocument/2006/relationships/hyperlink" Target="http://refhub.elsevier.com/S0079-6700(20)30035-6/sbref0050" TargetMode="External"/><Relationship Id="rId3257" Type="http://schemas.openxmlformats.org/officeDocument/2006/relationships/hyperlink" Target="http://refhub.elsevier.com/S0079-6700(20)30035-6/sbref0790" TargetMode="External"/><Relationship Id="rId3464" Type="http://schemas.openxmlformats.org/officeDocument/2006/relationships/hyperlink" Target="http://refhub.elsevier.com/S0079-6700(20)30035-6/sbref0840" TargetMode="External"/><Relationship Id="rId3671" Type="http://schemas.openxmlformats.org/officeDocument/2006/relationships/hyperlink" Target="http://refhub.elsevier.com/S0079-6700(20)30035-6/sbref0895" TargetMode="External"/><Relationship Id="rId4308" Type="http://schemas.openxmlformats.org/officeDocument/2006/relationships/hyperlink" Target="http://refhub.elsevier.com/S0079-6700(20)30035-6/sbref1030" TargetMode="External"/><Relationship Id="rId4515" Type="http://schemas.openxmlformats.org/officeDocument/2006/relationships/hyperlink" Target="http://refhub.elsevier.com/S0079-6700(20)30035-6/sbref1080" TargetMode="External"/><Relationship Id="rId4722" Type="http://schemas.openxmlformats.org/officeDocument/2006/relationships/hyperlink" Target="http://refhub.elsevier.com/S0079-6700(20)30035-6/sbref1140" TargetMode="External"/><Relationship Id="rId385" Type="http://schemas.openxmlformats.org/officeDocument/2006/relationships/hyperlink" Target="http://refhub.elsevier.com/S0079-6700(20)30035-6/sbref0125" TargetMode="External"/><Relationship Id="rId592" Type="http://schemas.openxmlformats.org/officeDocument/2006/relationships/hyperlink" Target="http://refhub.elsevier.com/S0079-6700(20)30035-6/sbref0185" TargetMode="External"/><Relationship Id="rId2066" Type="http://schemas.openxmlformats.org/officeDocument/2006/relationships/hyperlink" Target="http://refhub.elsevier.com/S0079-6700(20)30035-6/sbref0510" TargetMode="External"/><Relationship Id="rId2273" Type="http://schemas.openxmlformats.org/officeDocument/2006/relationships/hyperlink" Target="http://refhub.elsevier.com/S0079-6700(20)30035-6/sbref0555" TargetMode="External"/><Relationship Id="rId2480" Type="http://schemas.openxmlformats.org/officeDocument/2006/relationships/hyperlink" Target="http://refhub.elsevier.com/S0079-6700(20)30035-6/sbref0600" TargetMode="External"/><Relationship Id="rId3117" Type="http://schemas.openxmlformats.org/officeDocument/2006/relationships/hyperlink" Target="http://refhub.elsevier.com/S0079-6700(20)30035-6/sbref0750" TargetMode="External"/><Relationship Id="rId3324" Type="http://schemas.openxmlformats.org/officeDocument/2006/relationships/hyperlink" Target="http://refhub.elsevier.com/S0079-6700(20)30035-6/sbref0805" TargetMode="External"/><Relationship Id="rId3531" Type="http://schemas.openxmlformats.org/officeDocument/2006/relationships/hyperlink" Target="http://refhub.elsevier.com/S0079-6700(20)30035-6/sbref0855" TargetMode="External"/><Relationship Id="rId245" Type="http://schemas.openxmlformats.org/officeDocument/2006/relationships/hyperlink" Target="http://refhub.elsevier.com/S0079-6700(20)30035-6/sbref0075" TargetMode="External"/><Relationship Id="rId452" Type="http://schemas.openxmlformats.org/officeDocument/2006/relationships/hyperlink" Target="http://refhub.elsevier.com/S0079-6700(20)30035-6/sbref0145" TargetMode="External"/><Relationship Id="rId1082" Type="http://schemas.openxmlformats.org/officeDocument/2006/relationships/hyperlink" Target="http://refhub.elsevier.com/S0079-6700(20)30035-6/sbref0300" TargetMode="External"/><Relationship Id="rId2133" Type="http://schemas.openxmlformats.org/officeDocument/2006/relationships/hyperlink" Target="http://refhub.elsevier.com/S0079-6700(20)30035-6/sbref0525" TargetMode="External"/><Relationship Id="rId2340" Type="http://schemas.openxmlformats.org/officeDocument/2006/relationships/hyperlink" Target="http://refhub.elsevier.com/S0079-6700(20)30035-6/sbref0570" TargetMode="External"/><Relationship Id="rId5289" Type="http://schemas.openxmlformats.org/officeDocument/2006/relationships/hyperlink" Target="http://refhub.elsevier.com/S0079-6700(20)30035-6/sbref1270" TargetMode="External"/><Relationship Id="rId5496" Type="http://schemas.openxmlformats.org/officeDocument/2006/relationships/hyperlink" Target="http://refhub.elsevier.com/S0079-6700(20)30035-6/sbref1315" TargetMode="External"/><Relationship Id="rId105" Type="http://schemas.openxmlformats.org/officeDocument/2006/relationships/hyperlink" Target="http://refhub.elsevier.com/S0079-6700(20)30035-6/sbref0025" TargetMode="External"/><Relationship Id="rId312" Type="http://schemas.openxmlformats.org/officeDocument/2006/relationships/hyperlink" Target="http://refhub.elsevier.com/S0079-6700(20)30035-6/sbref0100" TargetMode="External"/><Relationship Id="rId2200" Type="http://schemas.openxmlformats.org/officeDocument/2006/relationships/hyperlink" Target="http://refhub.elsevier.com/S0079-6700(20)30035-6/sbref0540" TargetMode="External"/><Relationship Id="rId4098" Type="http://schemas.openxmlformats.org/officeDocument/2006/relationships/hyperlink" Target="http://refhub.elsevier.com/S0079-6700(20)30035-6/sbref0985" TargetMode="External"/><Relationship Id="rId5149" Type="http://schemas.openxmlformats.org/officeDocument/2006/relationships/hyperlink" Target="http://refhub.elsevier.com/S0079-6700(20)30035-6/sbref1235" TargetMode="External"/><Relationship Id="rId5356" Type="http://schemas.openxmlformats.org/officeDocument/2006/relationships/hyperlink" Target="http://refhub.elsevier.com/S0079-6700(20)30035-6/sbref1285" TargetMode="External"/><Relationship Id="rId5563" Type="http://schemas.openxmlformats.org/officeDocument/2006/relationships/hyperlink" Target="http://refhub.elsevier.com/S0079-6700(20)30035-6/sbref1325" TargetMode="External"/><Relationship Id="rId1899" Type="http://schemas.openxmlformats.org/officeDocument/2006/relationships/hyperlink" Target="http://refhub.elsevier.com/S0079-6700(20)30035-6/sbref0465" TargetMode="External"/><Relationship Id="rId4165" Type="http://schemas.openxmlformats.org/officeDocument/2006/relationships/hyperlink" Target="http://refhub.elsevier.com/S0079-6700(20)30035-6/sbref1000" TargetMode="External"/><Relationship Id="rId4372" Type="http://schemas.openxmlformats.org/officeDocument/2006/relationships/hyperlink" Target="http://refhub.elsevier.com/S0079-6700(20)30035-6/sbref1045" TargetMode="External"/><Relationship Id="rId5009" Type="http://schemas.openxmlformats.org/officeDocument/2006/relationships/hyperlink" Target="http://refhub.elsevier.com/S0079-6700(20)30035-6/sbref1205" TargetMode="External"/><Relationship Id="rId5216" Type="http://schemas.openxmlformats.org/officeDocument/2006/relationships/hyperlink" Target="http://refhub.elsevier.com/S0079-6700(20)30035-6/sbref1250" TargetMode="External"/><Relationship Id="rId5770" Type="http://schemas.openxmlformats.org/officeDocument/2006/relationships/hyperlink" Target="http://refhub.elsevier.com/S0079-6700(20)30035-6/sbref1375" TargetMode="External"/><Relationship Id="rId1759" Type="http://schemas.openxmlformats.org/officeDocument/2006/relationships/hyperlink" Target="http://refhub.elsevier.com/S0079-6700(20)30035-6/sbref0440" TargetMode="External"/><Relationship Id="rId1966" Type="http://schemas.openxmlformats.org/officeDocument/2006/relationships/hyperlink" Target="http://refhub.elsevier.com/S0079-6700(20)30035-6/sbref0485" TargetMode="External"/><Relationship Id="rId3181" Type="http://schemas.openxmlformats.org/officeDocument/2006/relationships/hyperlink" Target="http://refhub.elsevier.com/S0079-6700(20)30035-6/sbref0765" TargetMode="External"/><Relationship Id="rId4025" Type="http://schemas.openxmlformats.org/officeDocument/2006/relationships/hyperlink" Target="http://refhub.elsevier.com/S0079-6700(20)30035-6/sbref0970" TargetMode="External"/><Relationship Id="rId5423" Type="http://schemas.openxmlformats.org/officeDocument/2006/relationships/hyperlink" Target="http://refhub.elsevier.com/S0079-6700(20)30035-6/sbref1295" TargetMode="External"/><Relationship Id="rId5630" Type="http://schemas.openxmlformats.org/officeDocument/2006/relationships/hyperlink" Target="http://refhub.elsevier.com/S0079-6700(20)30035-6/sbref1340" TargetMode="External"/><Relationship Id="rId1619" Type="http://schemas.openxmlformats.org/officeDocument/2006/relationships/hyperlink" Target="http://refhub.elsevier.com/S0079-6700(20)30035-6/sbref0410" TargetMode="External"/><Relationship Id="rId1826" Type="http://schemas.openxmlformats.org/officeDocument/2006/relationships/hyperlink" Target="http://refhub.elsevier.com/S0079-6700(20)30035-6/sbref0455" TargetMode="External"/><Relationship Id="rId4232" Type="http://schemas.openxmlformats.org/officeDocument/2006/relationships/hyperlink" Target="http://refhub.elsevier.com/S0079-6700(20)30035-6/sbref1015" TargetMode="External"/><Relationship Id="rId3041" Type="http://schemas.openxmlformats.org/officeDocument/2006/relationships/hyperlink" Target="http://refhub.elsevier.com/S0079-6700(20)30035-6/sbref0730" TargetMode="External"/><Relationship Id="rId3998" Type="http://schemas.openxmlformats.org/officeDocument/2006/relationships/hyperlink" Target="http://refhub.elsevier.com/S0079-6700(20)30035-6/sbref0960" TargetMode="External"/><Relationship Id="rId3858" Type="http://schemas.openxmlformats.org/officeDocument/2006/relationships/hyperlink" Target="http://refhub.elsevier.com/S0079-6700(20)30035-6/sbref0935" TargetMode="External"/><Relationship Id="rId4909" Type="http://schemas.openxmlformats.org/officeDocument/2006/relationships/hyperlink" Target="http://refhub.elsevier.com/S0079-6700(20)30035-6/sbref1185" TargetMode="External"/><Relationship Id="rId779" Type="http://schemas.openxmlformats.org/officeDocument/2006/relationships/hyperlink" Target="http://refhub.elsevier.com/S0079-6700(20)30035-6/sbref0225" TargetMode="External"/><Relationship Id="rId986" Type="http://schemas.openxmlformats.org/officeDocument/2006/relationships/hyperlink" Target="http://refhub.elsevier.com/S0079-6700(20)30035-6/sbref0275" TargetMode="External"/><Relationship Id="rId2667" Type="http://schemas.openxmlformats.org/officeDocument/2006/relationships/hyperlink" Target="http://refhub.elsevier.com/S0079-6700(20)30035-6/sbref0635" TargetMode="External"/><Relationship Id="rId3718" Type="http://schemas.openxmlformats.org/officeDocument/2006/relationships/hyperlink" Target="http://refhub.elsevier.com/S0079-6700(20)30035-6/sbref0905" TargetMode="External"/><Relationship Id="rId5073" Type="http://schemas.openxmlformats.org/officeDocument/2006/relationships/hyperlink" Target="http://refhub.elsevier.com/S0079-6700(20)30035-6/sbref1220" TargetMode="External"/><Relationship Id="rId5280" Type="http://schemas.openxmlformats.org/officeDocument/2006/relationships/hyperlink" Target="http://refhub.elsevier.com/S0079-6700(20)30035-6/sbref1265" TargetMode="External"/><Relationship Id="rId639" Type="http://schemas.openxmlformats.org/officeDocument/2006/relationships/hyperlink" Target="http://refhub.elsevier.com/S0079-6700(20)30035-6/sbref0195" TargetMode="External"/><Relationship Id="rId1269" Type="http://schemas.openxmlformats.org/officeDocument/2006/relationships/hyperlink" Target="http://refhub.elsevier.com/S0079-6700(20)30035-6/sbref0345" TargetMode="External"/><Relationship Id="rId1476" Type="http://schemas.openxmlformats.org/officeDocument/2006/relationships/hyperlink" Target="http://refhub.elsevier.com/S0079-6700(20)30035-6/sbref0380" TargetMode="External"/><Relationship Id="rId2874" Type="http://schemas.openxmlformats.org/officeDocument/2006/relationships/hyperlink" Target="http://refhub.elsevier.com/S0079-6700(20)30035-6/sbref0685" TargetMode="External"/><Relationship Id="rId3925" Type="http://schemas.openxmlformats.org/officeDocument/2006/relationships/hyperlink" Target="http://refhub.elsevier.com/S0079-6700(20)30035-6/sbref0945" TargetMode="External"/><Relationship Id="rId5140" Type="http://schemas.openxmlformats.org/officeDocument/2006/relationships/hyperlink" Target="http://refhub.elsevier.com/S0079-6700(20)30035-6/sbref1235" TargetMode="External"/><Relationship Id="rId846" Type="http://schemas.openxmlformats.org/officeDocument/2006/relationships/hyperlink" Target="http://refhub.elsevier.com/S0079-6700(20)30035-6/sbref0240" TargetMode="External"/><Relationship Id="rId1129" Type="http://schemas.openxmlformats.org/officeDocument/2006/relationships/hyperlink" Target="http://refhub.elsevier.com/S0079-6700(20)30035-6/sbref0310" TargetMode="External"/><Relationship Id="rId1683" Type="http://schemas.openxmlformats.org/officeDocument/2006/relationships/hyperlink" Target="http://refhub.elsevier.com/S0079-6700(20)30035-6/sbref0420" TargetMode="External"/><Relationship Id="rId1890" Type="http://schemas.openxmlformats.org/officeDocument/2006/relationships/hyperlink" Target="http://refhub.elsevier.com/S0079-6700(20)30035-6/sbref0465" TargetMode="External"/><Relationship Id="rId2527" Type="http://schemas.openxmlformats.org/officeDocument/2006/relationships/hyperlink" Target="http://refhub.elsevier.com/S0079-6700(20)30035-6/sbref0610" TargetMode="External"/><Relationship Id="rId2734" Type="http://schemas.openxmlformats.org/officeDocument/2006/relationships/hyperlink" Target="http://refhub.elsevier.com/S0079-6700(20)30035-6/sbref0650" TargetMode="External"/><Relationship Id="rId2941" Type="http://schemas.openxmlformats.org/officeDocument/2006/relationships/hyperlink" Target="http://refhub.elsevier.com/S0079-6700(20)30035-6/sbref0700" TargetMode="External"/><Relationship Id="rId5000" Type="http://schemas.openxmlformats.org/officeDocument/2006/relationships/hyperlink" Target="http://refhub.elsevier.com/S0079-6700(20)30035-6/sbref1205" TargetMode="External"/><Relationship Id="rId706" Type="http://schemas.openxmlformats.org/officeDocument/2006/relationships/hyperlink" Target="http://refhub.elsevier.com/S0079-6700(20)30035-6/sbref0210" TargetMode="External"/><Relationship Id="rId913" Type="http://schemas.openxmlformats.org/officeDocument/2006/relationships/hyperlink" Target="http://refhub.elsevier.com/S0079-6700(20)30035-6/sbref0255" TargetMode="External"/><Relationship Id="rId1336" Type="http://schemas.openxmlformats.org/officeDocument/2006/relationships/hyperlink" Target="http://refhub.elsevier.com/S0079-6700(20)30035-6/sbref0355" TargetMode="External"/><Relationship Id="rId1543" Type="http://schemas.openxmlformats.org/officeDocument/2006/relationships/hyperlink" Target="http://refhub.elsevier.com/S0079-6700(20)30035-6/sbref0395" TargetMode="External"/><Relationship Id="rId1750" Type="http://schemas.openxmlformats.org/officeDocument/2006/relationships/hyperlink" Target="http://refhub.elsevier.com/S0079-6700(20)30035-6/sbref0440" TargetMode="External"/><Relationship Id="rId2801" Type="http://schemas.openxmlformats.org/officeDocument/2006/relationships/hyperlink" Target="http://refhub.elsevier.com/S0079-6700(20)30035-6/sbref0665" TargetMode="External"/><Relationship Id="rId4699" Type="http://schemas.openxmlformats.org/officeDocument/2006/relationships/hyperlink" Target="http://refhub.elsevier.com/S0079-6700(20)30035-6/sbref1135" TargetMode="External"/><Relationship Id="rId42" Type="http://schemas.openxmlformats.org/officeDocument/2006/relationships/hyperlink" Target="http://refhub.elsevier.com/S0079-6700(20)30035-6/sbref0005" TargetMode="External"/><Relationship Id="rId1403" Type="http://schemas.openxmlformats.org/officeDocument/2006/relationships/hyperlink" Target="http://refhub.elsevier.com/S0079-6700(20)30035-6/sbref0370" TargetMode="External"/><Relationship Id="rId1610" Type="http://schemas.openxmlformats.org/officeDocument/2006/relationships/hyperlink" Target="http://refhub.elsevier.com/S0079-6700(20)30035-6/sbref0410" TargetMode="External"/><Relationship Id="rId4559" Type="http://schemas.openxmlformats.org/officeDocument/2006/relationships/hyperlink" Target="http://refhub.elsevier.com/S0079-6700(20)30035-6/sbref1090" TargetMode="External"/><Relationship Id="rId4766" Type="http://schemas.openxmlformats.org/officeDocument/2006/relationships/hyperlink" Target="http://refhub.elsevier.com/S0079-6700(20)30035-6/sbref1150" TargetMode="External"/><Relationship Id="rId4973" Type="http://schemas.openxmlformats.org/officeDocument/2006/relationships/hyperlink" Target="http://refhub.elsevier.com/S0079-6700(20)30035-6/sbref1200" TargetMode="External"/><Relationship Id="rId3368" Type="http://schemas.openxmlformats.org/officeDocument/2006/relationships/hyperlink" Target="http://refhub.elsevier.com/S0079-6700(20)30035-6/sbref0820" TargetMode="External"/><Relationship Id="rId3575" Type="http://schemas.openxmlformats.org/officeDocument/2006/relationships/hyperlink" Target="http://refhub.elsevier.com/S0079-6700(20)30035-6/sbref0870" TargetMode="External"/><Relationship Id="rId3782" Type="http://schemas.openxmlformats.org/officeDocument/2006/relationships/hyperlink" Target="http://refhub.elsevier.com/S0079-6700(20)30035-6/sbref0920" TargetMode="External"/><Relationship Id="rId4419" Type="http://schemas.openxmlformats.org/officeDocument/2006/relationships/hyperlink" Target="http://refhub.elsevier.com/S0079-6700(20)30035-6/sbref1055" TargetMode="External"/><Relationship Id="rId4626" Type="http://schemas.openxmlformats.org/officeDocument/2006/relationships/hyperlink" Target="http://refhub.elsevier.com/S0079-6700(20)30035-6/sbref1115" TargetMode="External"/><Relationship Id="rId4833" Type="http://schemas.openxmlformats.org/officeDocument/2006/relationships/hyperlink" Target="http://refhub.elsevier.com/S0079-6700(20)30035-6/sbref1170" TargetMode="External"/><Relationship Id="rId289" Type="http://schemas.openxmlformats.org/officeDocument/2006/relationships/hyperlink" Target="http://refhub.elsevier.com/S0079-6700(20)30035-6/sbref0090" TargetMode="External"/><Relationship Id="rId496" Type="http://schemas.openxmlformats.org/officeDocument/2006/relationships/hyperlink" Target="http://refhub.elsevier.com/S0079-6700(20)30035-6/sbref0155" TargetMode="External"/><Relationship Id="rId2177" Type="http://schemas.openxmlformats.org/officeDocument/2006/relationships/hyperlink" Target="http://refhub.elsevier.com/S0079-6700(20)30035-6/sbref0535" TargetMode="External"/><Relationship Id="rId2384" Type="http://schemas.openxmlformats.org/officeDocument/2006/relationships/hyperlink" Target="http://refhub.elsevier.com/S0079-6700(20)30035-6/sbref0580" TargetMode="External"/><Relationship Id="rId2591" Type="http://schemas.openxmlformats.org/officeDocument/2006/relationships/hyperlink" Target="http://refhub.elsevier.com/S0079-6700(20)30035-6/sbref0625" TargetMode="External"/><Relationship Id="rId3228" Type="http://schemas.openxmlformats.org/officeDocument/2006/relationships/hyperlink" Target="http://refhub.elsevier.com/S0079-6700(20)30035-6/sbref0780" TargetMode="External"/><Relationship Id="rId3435" Type="http://schemas.openxmlformats.org/officeDocument/2006/relationships/hyperlink" Target="http://refhub.elsevier.com/S0079-6700(20)30035-6/sbref0835" TargetMode="External"/><Relationship Id="rId3642" Type="http://schemas.openxmlformats.org/officeDocument/2006/relationships/hyperlink" Target="http://refhub.elsevier.com/S0079-6700(20)30035-6/sbref0885" TargetMode="External"/><Relationship Id="rId149" Type="http://schemas.openxmlformats.org/officeDocument/2006/relationships/hyperlink" Target="http://refhub.elsevier.com/S0079-6700(20)30035-6/sbref0040" TargetMode="External"/><Relationship Id="rId356" Type="http://schemas.openxmlformats.org/officeDocument/2006/relationships/hyperlink" Target="http://refhub.elsevier.com/S0079-6700(20)30035-6/sbref0115" TargetMode="External"/><Relationship Id="rId563" Type="http://schemas.openxmlformats.org/officeDocument/2006/relationships/hyperlink" Target="http://refhub.elsevier.com/S0079-6700(20)30035-6/sbref0175" TargetMode="External"/><Relationship Id="rId770" Type="http://schemas.openxmlformats.org/officeDocument/2006/relationships/hyperlink" Target="http://refhub.elsevier.com/S0079-6700(20)30035-6/sbref0225" TargetMode="External"/><Relationship Id="rId1193" Type="http://schemas.openxmlformats.org/officeDocument/2006/relationships/hyperlink" Target="http://refhub.elsevier.com/S0079-6700(20)30035-6/sbref0325" TargetMode="External"/><Relationship Id="rId2037" Type="http://schemas.openxmlformats.org/officeDocument/2006/relationships/hyperlink" Target="http://refhub.elsevier.com/S0079-6700(20)30035-6/sbref0500" TargetMode="External"/><Relationship Id="rId2244" Type="http://schemas.openxmlformats.org/officeDocument/2006/relationships/hyperlink" Target="http://refhub.elsevier.com/S0079-6700(20)30035-6/sbref0550" TargetMode="External"/><Relationship Id="rId2451" Type="http://schemas.openxmlformats.org/officeDocument/2006/relationships/hyperlink" Target="http://refhub.elsevier.com/S0079-6700(20)30035-6/sbref0590" TargetMode="External"/><Relationship Id="rId4900" Type="http://schemas.openxmlformats.org/officeDocument/2006/relationships/hyperlink" Target="http://refhub.elsevier.com/S0079-6700(20)30035-6/sbref1185" TargetMode="External"/><Relationship Id="rId216" Type="http://schemas.openxmlformats.org/officeDocument/2006/relationships/hyperlink" Target="http://refhub.elsevier.com/S0079-6700(20)30035-6/sbref0065" TargetMode="External"/><Relationship Id="rId423" Type="http://schemas.openxmlformats.org/officeDocument/2006/relationships/hyperlink" Target="http://refhub.elsevier.com/S0079-6700(20)30035-6/sbref0140" TargetMode="External"/><Relationship Id="rId1053" Type="http://schemas.openxmlformats.org/officeDocument/2006/relationships/hyperlink" Target="http://refhub.elsevier.com/S0079-6700(20)30035-6/sbref0295" TargetMode="External"/><Relationship Id="rId1260" Type="http://schemas.openxmlformats.org/officeDocument/2006/relationships/hyperlink" Target="http://refhub.elsevier.com/S0079-6700(20)30035-6/sbref0340" TargetMode="External"/><Relationship Id="rId2104" Type="http://schemas.openxmlformats.org/officeDocument/2006/relationships/hyperlink" Target="http://refhub.elsevier.com/S0079-6700(20)30035-6/sbref0520" TargetMode="External"/><Relationship Id="rId3502" Type="http://schemas.openxmlformats.org/officeDocument/2006/relationships/hyperlink" Target="http://refhub.elsevier.com/S0079-6700(20)30035-6/sbref0850" TargetMode="External"/><Relationship Id="rId630" Type="http://schemas.openxmlformats.org/officeDocument/2006/relationships/hyperlink" Target="http://refhub.elsevier.com/S0079-6700(20)30035-6/sbref0195" TargetMode="External"/><Relationship Id="rId2311" Type="http://schemas.openxmlformats.org/officeDocument/2006/relationships/hyperlink" Target="http://refhub.elsevier.com/S0079-6700(20)30035-6/sbref0560" TargetMode="External"/><Relationship Id="rId4069" Type="http://schemas.openxmlformats.org/officeDocument/2006/relationships/hyperlink" Target="http://refhub.elsevier.com/S0079-6700(20)30035-6/sbref0980" TargetMode="External"/><Relationship Id="rId5467" Type="http://schemas.openxmlformats.org/officeDocument/2006/relationships/hyperlink" Target="http://refhub.elsevier.com/S0079-6700(20)30035-6/sbref1305" TargetMode="External"/><Relationship Id="rId5674" Type="http://schemas.openxmlformats.org/officeDocument/2006/relationships/hyperlink" Target="http://refhub.elsevier.com/S0079-6700(20)30035-6/sbref1355" TargetMode="External"/><Relationship Id="rId1120" Type="http://schemas.openxmlformats.org/officeDocument/2006/relationships/hyperlink" Target="http://refhub.elsevier.com/S0079-6700(20)30035-6/sbref0310" TargetMode="External"/><Relationship Id="rId4276" Type="http://schemas.openxmlformats.org/officeDocument/2006/relationships/hyperlink" Target="http://refhub.elsevier.com/S0079-6700(20)30035-6/sbref1025" TargetMode="External"/><Relationship Id="rId4483" Type="http://schemas.openxmlformats.org/officeDocument/2006/relationships/hyperlink" Target="http://refhub.elsevier.com/S0079-6700(20)30035-6/sbref1070" TargetMode="External"/><Relationship Id="rId4690" Type="http://schemas.openxmlformats.org/officeDocument/2006/relationships/hyperlink" Target="http://refhub.elsevier.com/S0079-6700(20)30035-6/sbref1135" TargetMode="External"/><Relationship Id="rId5327" Type="http://schemas.openxmlformats.org/officeDocument/2006/relationships/hyperlink" Target="http://refhub.elsevier.com/S0079-6700(20)30035-6/sbref1275" TargetMode="External"/><Relationship Id="rId5534" Type="http://schemas.openxmlformats.org/officeDocument/2006/relationships/hyperlink" Target="http://refhub.elsevier.com/S0079-6700(20)30035-6/sbref1320" TargetMode="External"/><Relationship Id="rId5741" Type="http://schemas.openxmlformats.org/officeDocument/2006/relationships/hyperlink" Target="http://refhub.elsevier.com/S0079-6700(20)30035-6/sbref1365" TargetMode="External"/><Relationship Id="rId1937" Type="http://schemas.openxmlformats.org/officeDocument/2006/relationships/hyperlink" Target="http://refhub.elsevier.com/S0079-6700(20)30035-6/sbref0475" TargetMode="External"/><Relationship Id="rId3085" Type="http://schemas.openxmlformats.org/officeDocument/2006/relationships/hyperlink" Target="http://refhub.elsevier.com/S0079-6700(20)30035-6/sbref0740" TargetMode="External"/><Relationship Id="rId3292" Type="http://schemas.openxmlformats.org/officeDocument/2006/relationships/hyperlink" Target="http://refhub.elsevier.com/S0079-6700(20)30035-6/sbref0800" TargetMode="External"/><Relationship Id="rId4136" Type="http://schemas.openxmlformats.org/officeDocument/2006/relationships/hyperlink" Target="http://refhub.elsevier.com/S0079-6700(20)30035-6/sbref0995" TargetMode="External"/><Relationship Id="rId4343" Type="http://schemas.openxmlformats.org/officeDocument/2006/relationships/hyperlink" Target="http://refhub.elsevier.com/S0079-6700(20)30035-6/sbref1040" TargetMode="External"/><Relationship Id="rId4550" Type="http://schemas.openxmlformats.org/officeDocument/2006/relationships/hyperlink" Target="http://refhub.elsevier.com/S0079-6700(20)30035-6/sbref1090" TargetMode="External"/><Relationship Id="rId5601" Type="http://schemas.openxmlformats.org/officeDocument/2006/relationships/hyperlink" Target="http://refhub.elsevier.com/S0079-6700(20)30035-6/sbref1335" TargetMode="External"/><Relationship Id="rId3152" Type="http://schemas.openxmlformats.org/officeDocument/2006/relationships/hyperlink" Target="http://refhub.elsevier.com/S0079-6700(20)30035-6/sbref0760" TargetMode="External"/><Relationship Id="rId4203" Type="http://schemas.openxmlformats.org/officeDocument/2006/relationships/hyperlink" Target="http://refhub.elsevier.com/S0079-6700(20)30035-6/sbref1010" TargetMode="External"/><Relationship Id="rId4410" Type="http://schemas.openxmlformats.org/officeDocument/2006/relationships/hyperlink" Target="http://refhub.elsevier.com/S0079-6700(20)30035-6/sbref1050" TargetMode="External"/><Relationship Id="rId280" Type="http://schemas.openxmlformats.org/officeDocument/2006/relationships/hyperlink" Target="http://refhub.elsevier.com/S0079-6700(20)30035-6/sbref0085" TargetMode="External"/><Relationship Id="rId3012" Type="http://schemas.openxmlformats.org/officeDocument/2006/relationships/hyperlink" Target="http://refhub.elsevier.com/S0079-6700(20)30035-6/sbref0725" TargetMode="External"/><Relationship Id="rId140" Type="http://schemas.openxmlformats.org/officeDocument/2006/relationships/hyperlink" Target="http://refhub.elsevier.com/S0079-6700(20)30035-6/sbref0035" TargetMode="External"/><Relationship Id="rId3969" Type="http://schemas.openxmlformats.org/officeDocument/2006/relationships/hyperlink" Target="http://refhub.elsevier.com/S0079-6700(20)30035-6/sbref0955" TargetMode="External"/><Relationship Id="rId5184" Type="http://schemas.openxmlformats.org/officeDocument/2006/relationships/hyperlink" Target="http://refhub.elsevier.com/S0079-6700(20)30035-6/sbref1245" TargetMode="External"/><Relationship Id="rId5391" Type="http://schemas.openxmlformats.org/officeDocument/2006/relationships/hyperlink" Target="http://refhub.elsevier.com/S0079-6700(20)30035-6/sbref1290" TargetMode="External"/><Relationship Id="rId6" Type="http://schemas.openxmlformats.org/officeDocument/2006/relationships/endnotes" Target="endnotes.xml"/><Relationship Id="rId2778" Type="http://schemas.openxmlformats.org/officeDocument/2006/relationships/hyperlink" Target="http://refhub.elsevier.com/S0079-6700(20)30035-6/sbref0660" TargetMode="External"/><Relationship Id="rId2985" Type="http://schemas.openxmlformats.org/officeDocument/2006/relationships/hyperlink" Target="http://refhub.elsevier.com/S0079-6700(20)30035-6/sbref0710" TargetMode="External"/><Relationship Id="rId3829" Type="http://schemas.openxmlformats.org/officeDocument/2006/relationships/hyperlink" Target="http://refhub.elsevier.com/S0079-6700(20)30035-6/sbref0930" TargetMode="External"/><Relationship Id="rId5044" Type="http://schemas.openxmlformats.org/officeDocument/2006/relationships/hyperlink" Target="http://refhub.elsevier.com/S0079-6700(20)30035-6/sbref1215" TargetMode="External"/><Relationship Id="rId957" Type="http://schemas.openxmlformats.org/officeDocument/2006/relationships/hyperlink" Target="http://refhub.elsevier.com/S0079-6700(20)30035-6/sbref0270" TargetMode="External"/><Relationship Id="rId1587" Type="http://schemas.openxmlformats.org/officeDocument/2006/relationships/hyperlink" Target="http://refhub.elsevier.com/S0079-6700(20)30035-6/sbref0405" TargetMode="External"/><Relationship Id="rId1794" Type="http://schemas.openxmlformats.org/officeDocument/2006/relationships/hyperlink" Target="http://refhub.elsevier.com/S0079-6700(20)30035-6/sbref0445" TargetMode="External"/><Relationship Id="rId2638" Type="http://schemas.openxmlformats.org/officeDocument/2006/relationships/hyperlink" Target="http://refhub.elsevier.com/S0079-6700(20)30035-6/sbref0635" TargetMode="External"/><Relationship Id="rId2845" Type="http://schemas.openxmlformats.org/officeDocument/2006/relationships/hyperlink" Target="http://refhub.elsevier.com/S0079-6700(20)30035-6/sbref0675" TargetMode="External"/><Relationship Id="rId5251" Type="http://schemas.openxmlformats.org/officeDocument/2006/relationships/hyperlink" Target="http://refhub.elsevier.com/S0079-6700(20)30035-6/sbref1260" TargetMode="External"/><Relationship Id="rId86" Type="http://schemas.openxmlformats.org/officeDocument/2006/relationships/hyperlink" Target="http://refhub.elsevier.com/S0079-6700(20)30035-6/sbref0020" TargetMode="External"/><Relationship Id="rId817" Type="http://schemas.openxmlformats.org/officeDocument/2006/relationships/hyperlink" Target="http://refhub.elsevier.com/S0079-6700(20)30035-6/sbref0235" TargetMode="External"/><Relationship Id="rId1447" Type="http://schemas.openxmlformats.org/officeDocument/2006/relationships/hyperlink" Target="http://refhub.elsevier.com/S0079-6700(20)30035-6/sbref0375" TargetMode="External"/><Relationship Id="rId1654" Type="http://schemas.openxmlformats.org/officeDocument/2006/relationships/hyperlink" Target="http://refhub.elsevier.com/S0079-6700(20)30035-6/sbref0415" TargetMode="External"/><Relationship Id="rId1861" Type="http://schemas.openxmlformats.org/officeDocument/2006/relationships/hyperlink" Target="http://refhub.elsevier.com/S0079-6700(20)30035-6/sbref0460" TargetMode="External"/><Relationship Id="rId2705" Type="http://schemas.openxmlformats.org/officeDocument/2006/relationships/hyperlink" Target="http://refhub.elsevier.com/S0079-6700(20)30035-6/sbref0645" TargetMode="External"/><Relationship Id="rId2912" Type="http://schemas.openxmlformats.org/officeDocument/2006/relationships/hyperlink" Target="http://refhub.elsevier.com/S0079-6700(20)30035-6/sbref0695" TargetMode="External"/><Relationship Id="rId4060" Type="http://schemas.openxmlformats.org/officeDocument/2006/relationships/hyperlink" Target="http://refhub.elsevier.com/S0079-6700(20)30035-6/sbref0975" TargetMode="External"/><Relationship Id="rId5111" Type="http://schemas.openxmlformats.org/officeDocument/2006/relationships/hyperlink" Target="http://refhub.elsevier.com/S0079-6700(20)30035-6/sbref1230" TargetMode="External"/><Relationship Id="rId1307" Type="http://schemas.openxmlformats.org/officeDocument/2006/relationships/hyperlink" Target="http://refhub.elsevier.com/S0079-6700(20)30035-6/sbref0350" TargetMode="External"/><Relationship Id="rId1514" Type="http://schemas.openxmlformats.org/officeDocument/2006/relationships/hyperlink" Target="http://refhub.elsevier.com/S0079-6700(20)30035-6/sbref0390" TargetMode="External"/><Relationship Id="rId1721" Type="http://schemas.openxmlformats.org/officeDocument/2006/relationships/hyperlink" Target="http://refhub.elsevier.com/S0079-6700(20)30035-6/sbref0430" TargetMode="External"/><Relationship Id="rId4877" Type="http://schemas.openxmlformats.org/officeDocument/2006/relationships/hyperlink" Target="http://refhub.elsevier.com/S0079-6700(20)30035-6/sbref1180" TargetMode="External"/><Relationship Id="rId13" Type="http://schemas.openxmlformats.org/officeDocument/2006/relationships/hyperlink" Target="http://crossmark.crossref.org/dialog/?doi=10.1016/j.progpolymsci.2020.101242&amp;domain=pdf" TargetMode="External"/><Relationship Id="rId3479" Type="http://schemas.openxmlformats.org/officeDocument/2006/relationships/hyperlink" Target="http://refhub.elsevier.com/S0079-6700(20)30035-6/sbref0845" TargetMode="External"/><Relationship Id="rId3686" Type="http://schemas.openxmlformats.org/officeDocument/2006/relationships/hyperlink" Target="http://refhub.elsevier.com/S0079-6700(20)30035-6/sbref0900" TargetMode="External"/><Relationship Id="rId2288" Type="http://schemas.openxmlformats.org/officeDocument/2006/relationships/hyperlink" Target="http://refhub.elsevier.com/S0079-6700(20)30035-6/sbref0560" TargetMode="External"/><Relationship Id="rId2495" Type="http://schemas.openxmlformats.org/officeDocument/2006/relationships/hyperlink" Target="http://refhub.elsevier.com/S0079-6700(20)30035-6/sbref0600" TargetMode="External"/><Relationship Id="rId3339" Type="http://schemas.openxmlformats.org/officeDocument/2006/relationships/hyperlink" Target="http://refhub.elsevier.com/S0079-6700(20)30035-6/sbref0810" TargetMode="External"/><Relationship Id="rId3893" Type="http://schemas.openxmlformats.org/officeDocument/2006/relationships/hyperlink" Target="http://refhub.elsevier.com/S0079-6700(20)30035-6/sbref0940" TargetMode="External"/><Relationship Id="rId4737" Type="http://schemas.openxmlformats.org/officeDocument/2006/relationships/hyperlink" Target="http://refhub.elsevier.com/S0079-6700(20)30035-6/sbref1145" TargetMode="External"/><Relationship Id="rId4944" Type="http://schemas.openxmlformats.org/officeDocument/2006/relationships/hyperlink" Target="http://refhub.elsevier.com/S0079-6700(20)30035-6/sbref1195" TargetMode="External"/><Relationship Id="rId467" Type="http://schemas.openxmlformats.org/officeDocument/2006/relationships/hyperlink" Target="http://refhub.elsevier.com/S0079-6700(20)30035-6/sbref0150" TargetMode="External"/><Relationship Id="rId1097" Type="http://schemas.openxmlformats.org/officeDocument/2006/relationships/hyperlink" Target="http://refhub.elsevier.com/S0079-6700(20)30035-6/sbref0305" TargetMode="External"/><Relationship Id="rId2148" Type="http://schemas.openxmlformats.org/officeDocument/2006/relationships/hyperlink" Target="http://refhub.elsevier.com/S0079-6700(20)30035-6/sbref0525" TargetMode="External"/><Relationship Id="rId3546" Type="http://schemas.openxmlformats.org/officeDocument/2006/relationships/hyperlink" Target="http://refhub.elsevier.com/S0079-6700(20)30035-6/sbref0860" TargetMode="External"/><Relationship Id="rId3753" Type="http://schemas.openxmlformats.org/officeDocument/2006/relationships/hyperlink" Target="http://refhub.elsevier.com/S0079-6700(20)30035-6/sbref0910" TargetMode="External"/><Relationship Id="rId3960" Type="http://schemas.openxmlformats.org/officeDocument/2006/relationships/hyperlink" Target="http://refhub.elsevier.com/S0079-6700(20)30035-6/sbref0955" TargetMode="External"/><Relationship Id="rId4804" Type="http://schemas.openxmlformats.org/officeDocument/2006/relationships/hyperlink" Target="http://refhub.elsevier.com/S0079-6700(20)30035-6/sbref1160" TargetMode="External"/><Relationship Id="rId674" Type="http://schemas.openxmlformats.org/officeDocument/2006/relationships/hyperlink" Target="http://refhub.elsevier.com/S0079-6700(20)30035-6/sbref0200" TargetMode="External"/><Relationship Id="rId881" Type="http://schemas.openxmlformats.org/officeDocument/2006/relationships/hyperlink" Target="http://refhub.elsevier.com/S0079-6700(20)30035-6/sbref0250" TargetMode="External"/><Relationship Id="rId2355" Type="http://schemas.openxmlformats.org/officeDocument/2006/relationships/hyperlink" Target="http://refhub.elsevier.com/S0079-6700(20)30035-6/sbref0570" TargetMode="External"/><Relationship Id="rId2562" Type="http://schemas.openxmlformats.org/officeDocument/2006/relationships/hyperlink" Target="http://refhub.elsevier.com/S0079-6700(20)30035-6/sbref0615" TargetMode="External"/><Relationship Id="rId3406" Type="http://schemas.openxmlformats.org/officeDocument/2006/relationships/hyperlink" Target="http://refhub.elsevier.com/S0079-6700(20)30035-6/sbref0825" TargetMode="External"/><Relationship Id="rId3613" Type="http://schemas.openxmlformats.org/officeDocument/2006/relationships/hyperlink" Target="http://refhub.elsevier.com/S0079-6700(20)30035-6/sbref0880" TargetMode="External"/><Relationship Id="rId3820" Type="http://schemas.openxmlformats.org/officeDocument/2006/relationships/hyperlink" Target="http://refhub.elsevier.com/S0079-6700(20)30035-6/sbref0925" TargetMode="External"/><Relationship Id="rId327" Type="http://schemas.openxmlformats.org/officeDocument/2006/relationships/hyperlink" Target="http://refhub.elsevier.com/S0079-6700(20)30035-6/sbref0105" TargetMode="External"/><Relationship Id="rId534" Type="http://schemas.openxmlformats.org/officeDocument/2006/relationships/hyperlink" Target="http://refhub.elsevier.com/S0079-6700(20)30035-6/sbref0165" TargetMode="External"/><Relationship Id="rId741" Type="http://schemas.openxmlformats.org/officeDocument/2006/relationships/hyperlink" Target="http://refhub.elsevier.com/S0079-6700(20)30035-6/sbref0220" TargetMode="External"/><Relationship Id="rId1164" Type="http://schemas.openxmlformats.org/officeDocument/2006/relationships/hyperlink" Target="http://refhub.elsevier.com/S0079-6700(20)30035-6/sbref0320" TargetMode="External"/><Relationship Id="rId1371" Type="http://schemas.openxmlformats.org/officeDocument/2006/relationships/hyperlink" Target="http://refhub.elsevier.com/S0079-6700(20)30035-6/sbref0360" TargetMode="External"/><Relationship Id="rId2008" Type="http://schemas.openxmlformats.org/officeDocument/2006/relationships/hyperlink" Target="http://refhub.elsevier.com/S0079-6700(20)30035-6/sbref0495" TargetMode="External"/><Relationship Id="rId2215" Type="http://schemas.openxmlformats.org/officeDocument/2006/relationships/hyperlink" Target="http://refhub.elsevier.com/S0079-6700(20)30035-6/sbref0545" TargetMode="External"/><Relationship Id="rId2422" Type="http://schemas.openxmlformats.org/officeDocument/2006/relationships/hyperlink" Target="http://refhub.elsevier.com/S0079-6700(20)30035-6/sbref0585" TargetMode="External"/><Relationship Id="rId5578" Type="http://schemas.openxmlformats.org/officeDocument/2006/relationships/hyperlink" Target="http://refhub.elsevier.com/S0079-6700(20)30035-6/sbref1330" TargetMode="External"/><Relationship Id="rId5785" Type="http://schemas.openxmlformats.org/officeDocument/2006/relationships/hyperlink" Target="http://refhub.elsevier.com/S0079-6700(20)30035-6/sbref1375" TargetMode="External"/><Relationship Id="rId601" Type="http://schemas.openxmlformats.org/officeDocument/2006/relationships/hyperlink" Target="http://refhub.elsevier.com/S0079-6700(20)30035-6/sbref0185" TargetMode="External"/><Relationship Id="rId1024" Type="http://schemas.openxmlformats.org/officeDocument/2006/relationships/hyperlink" Target="http://refhub.elsevier.com/S0079-6700(20)30035-6/sbref0290" TargetMode="External"/><Relationship Id="rId1231" Type="http://schemas.openxmlformats.org/officeDocument/2006/relationships/hyperlink" Target="http://refhub.elsevier.com/S0079-6700(20)30035-6/sbref0335" TargetMode="External"/><Relationship Id="rId4387" Type="http://schemas.openxmlformats.org/officeDocument/2006/relationships/hyperlink" Target="http://refhub.elsevier.com/S0079-6700(20)30035-6/sbref1045" TargetMode="External"/><Relationship Id="rId4594" Type="http://schemas.openxmlformats.org/officeDocument/2006/relationships/hyperlink" Target="http://refhub.elsevier.com/S0079-6700(20)30035-6/sbref1105" TargetMode="External"/><Relationship Id="rId5438" Type="http://schemas.openxmlformats.org/officeDocument/2006/relationships/hyperlink" Target="http://refhub.elsevier.com/S0079-6700(20)30035-6/sbref1300" TargetMode="External"/><Relationship Id="rId5645" Type="http://schemas.openxmlformats.org/officeDocument/2006/relationships/hyperlink" Target="http://refhub.elsevier.com/S0079-6700(20)30035-6/sbref1345" TargetMode="External"/><Relationship Id="rId3196" Type="http://schemas.openxmlformats.org/officeDocument/2006/relationships/hyperlink" Target="http://refhub.elsevier.com/S0079-6700(20)30035-6/sbref0770" TargetMode="External"/><Relationship Id="rId4247" Type="http://schemas.openxmlformats.org/officeDocument/2006/relationships/hyperlink" Target="http://refhub.elsevier.com/S0079-6700(20)30035-6/sbref1020" TargetMode="External"/><Relationship Id="rId4454" Type="http://schemas.openxmlformats.org/officeDocument/2006/relationships/hyperlink" Target="http://refhub.elsevier.com/S0079-6700(20)30035-6/sbref1065" TargetMode="External"/><Relationship Id="rId4661" Type="http://schemas.openxmlformats.org/officeDocument/2006/relationships/hyperlink" Target="http://refhub.elsevier.com/S0079-6700(20)30035-6/sbref1130" TargetMode="External"/><Relationship Id="rId5505" Type="http://schemas.openxmlformats.org/officeDocument/2006/relationships/hyperlink" Target="http://refhub.elsevier.com/S0079-6700(20)30035-6/sbref1315" TargetMode="External"/><Relationship Id="rId3056" Type="http://schemas.openxmlformats.org/officeDocument/2006/relationships/hyperlink" Target="http://refhub.elsevier.com/S0079-6700(20)30035-6/sbref0735" TargetMode="External"/><Relationship Id="rId3263" Type="http://schemas.openxmlformats.org/officeDocument/2006/relationships/hyperlink" Target="http://refhub.elsevier.com/S0079-6700(20)30035-6/sbref0790" TargetMode="External"/><Relationship Id="rId3470" Type="http://schemas.openxmlformats.org/officeDocument/2006/relationships/hyperlink" Target="http://refhub.elsevier.com/S0079-6700(20)30035-6/sbref0840" TargetMode="External"/><Relationship Id="rId4107" Type="http://schemas.openxmlformats.org/officeDocument/2006/relationships/hyperlink" Target="http://refhub.elsevier.com/S0079-6700(20)30035-6/sbref0985" TargetMode="External"/><Relationship Id="rId4314" Type="http://schemas.openxmlformats.org/officeDocument/2006/relationships/hyperlink" Target="http://refhub.elsevier.com/S0079-6700(20)30035-6/sbref1035" TargetMode="External"/><Relationship Id="rId5712" Type="http://schemas.openxmlformats.org/officeDocument/2006/relationships/hyperlink" Target="http://refhub.elsevier.com/S0079-6700(20)30035-6/sbref1360" TargetMode="External"/><Relationship Id="rId184" Type="http://schemas.openxmlformats.org/officeDocument/2006/relationships/hyperlink" Target="http://refhub.elsevier.com/S0079-6700(20)30035-6/sbref0055" TargetMode="External"/><Relationship Id="rId391" Type="http://schemas.openxmlformats.org/officeDocument/2006/relationships/hyperlink" Target="http://refhub.elsevier.com/S0079-6700(20)30035-6/sbref0125" TargetMode="External"/><Relationship Id="rId1908" Type="http://schemas.openxmlformats.org/officeDocument/2006/relationships/hyperlink" Target="http://refhub.elsevier.com/S0079-6700(20)30035-6/sbref0465" TargetMode="External"/><Relationship Id="rId2072" Type="http://schemas.openxmlformats.org/officeDocument/2006/relationships/hyperlink" Target="http://refhub.elsevier.com/S0079-6700(20)30035-6/sbref0510" TargetMode="External"/><Relationship Id="rId3123" Type="http://schemas.openxmlformats.org/officeDocument/2006/relationships/hyperlink" Target="http://refhub.elsevier.com/S0079-6700(20)30035-6/sbref0750" TargetMode="External"/><Relationship Id="rId4521" Type="http://schemas.openxmlformats.org/officeDocument/2006/relationships/hyperlink" Target="http://refhub.elsevier.com/S0079-6700(20)30035-6/sbref1080" TargetMode="External"/><Relationship Id="rId251" Type="http://schemas.openxmlformats.org/officeDocument/2006/relationships/hyperlink" Target="http://refhub.elsevier.com/S0079-6700(20)30035-6/sbref0075" TargetMode="External"/><Relationship Id="rId3330" Type="http://schemas.openxmlformats.org/officeDocument/2006/relationships/hyperlink" Target="http://refhub.elsevier.com/S0079-6700(20)30035-6/sbref0810" TargetMode="External"/><Relationship Id="rId5088" Type="http://schemas.openxmlformats.org/officeDocument/2006/relationships/hyperlink" Target="http://refhub.elsevier.com/S0079-6700(20)30035-6/sbref1225" TargetMode="External"/><Relationship Id="rId2889" Type="http://schemas.openxmlformats.org/officeDocument/2006/relationships/hyperlink" Target="http://refhub.elsevier.com/S0079-6700(20)30035-6/sbref0690" TargetMode="External"/><Relationship Id="rId5295" Type="http://schemas.openxmlformats.org/officeDocument/2006/relationships/hyperlink" Target="http://refhub.elsevier.com/S0079-6700(20)30035-6/sbref1270" TargetMode="External"/><Relationship Id="rId111" Type="http://schemas.openxmlformats.org/officeDocument/2006/relationships/hyperlink" Target="http://refhub.elsevier.com/S0079-6700(20)30035-6/sbref0025" TargetMode="External"/><Relationship Id="rId1698" Type="http://schemas.openxmlformats.org/officeDocument/2006/relationships/hyperlink" Target="http://refhub.elsevier.com/S0079-6700(20)30035-6/sbref0425" TargetMode="External"/><Relationship Id="rId2749" Type="http://schemas.openxmlformats.org/officeDocument/2006/relationships/hyperlink" Target="http://refhub.elsevier.com/S0079-6700(20)30035-6/sbref0655" TargetMode="External"/><Relationship Id="rId2956" Type="http://schemas.openxmlformats.org/officeDocument/2006/relationships/hyperlink" Target="http://refhub.elsevier.com/S0079-6700(20)30035-6/sbref0705" TargetMode="External"/><Relationship Id="rId5155" Type="http://schemas.openxmlformats.org/officeDocument/2006/relationships/hyperlink" Target="http://refhub.elsevier.com/S0079-6700(20)30035-6/sbref1235" TargetMode="External"/><Relationship Id="rId5362" Type="http://schemas.openxmlformats.org/officeDocument/2006/relationships/hyperlink" Target="http://refhub.elsevier.com/S0079-6700(20)30035-6/sbref1285" TargetMode="External"/><Relationship Id="rId928" Type="http://schemas.openxmlformats.org/officeDocument/2006/relationships/hyperlink" Target="http://refhub.elsevier.com/S0079-6700(20)30035-6/sbref0260" TargetMode="External"/><Relationship Id="rId1558" Type="http://schemas.openxmlformats.org/officeDocument/2006/relationships/hyperlink" Target="http://refhub.elsevier.com/S0079-6700(20)30035-6/sbref0400" TargetMode="External"/><Relationship Id="rId1765" Type="http://schemas.openxmlformats.org/officeDocument/2006/relationships/hyperlink" Target="http://refhub.elsevier.com/S0079-6700(20)30035-6/sbref0440" TargetMode="External"/><Relationship Id="rId2609" Type="http://schemas.openxmlformats.org/officeDocument/2006/relationships/hyperlink" Target="http://refhub.elsevier.com/S0079-6700(20)30035-6/sbref0625" TargetMode="External"/><Relationship Id="rId4171" Type="http://schemas.openxmlformats.org/officeDocument/2006/relationships/hyperlink" Target="http://refhub.elsevier.com/S0079-6700(20)30035-6/sbref1000" TargetMode="External"/><Relationship Id="rId5015" Type="http://schemas.openxmlformats.org/officeDocument/2006/relationships/hyperlink" Target="http://refhub.elsevier.com/S0079-6700(20)30035-6/sbref1210" TargetMode="External"/><Relationship Id="rId5222" Type="http://schemas.openxmlformats.org/officeDocument/2006/relationships/hyperlink" Target="http://refhub.elsevier.com/S0079-6700(20)30035-6/sbref1255" TargetMode="External"/><Relationship Id="rId57" Type="http://schemas.openxmlformats.org/officeDocument/2006/relationships/hyperlink" Target="http://refhub.elsevier.com/S0079-6700(20)30035-6/sbref0010" TargetMode="External"/><Relationship Id="rId1418" Type="http://schemas.openxmlformats.org/officeDocument/2006/relationships/hyperlink" Target="http://refhub.elsevier.com/S0079-6700(20)30035-6/sbref0370" TargetMode="External"/><Relationship Id="rId1972" Type="http://schemas.openxmlformats.org/officeDocument/2006/relationships/hyperlink" Target="http://refhub.elsevier.com/S0079-6700(20)30035-6/sbref0485" TargetMode="External"/><Relationship Id="rId2816" Type="http://schemas.openxmlformats.org/officeDocument/2006/relationships/hyperlink" Target="http://refhub.elsevier.com/S0079-6700(20)30035-6/sbref0670" TargetMode="External"/><Relationship Id="rId4031" Type="http://schemas.openxmlformats.org/officeDocument/2006/relationships/hyperlink" Target="http://refhub.elsevier.com/S0079-6700(20)30035-6/sbref0970" TargetMode="External"/><Relationship Id="rId1625" Type="http://schemas.openxmlformats.org/officeDocument/2006/relationships/hyperlink" Target="http://refhub.elsevier.com/S0079-6700(20)30035-6/sbref0410" TargetMode="External"/><Relationship Id="rId1832" Type="http://schemas.openxmlformats.org/officeDocument/2006/relationships/hyperlink" Target="http://refhub.elsevier.com/S0079-6700(20)30035-6/sbref0455" TargetMode="External"/><Relationship Id="rId4988" Type="http://schemas.openxmlformats.org/officeDocument/2006/relationships/hyperlink" Target="http://refhub.elsevier.com/S0079-6700(20)30035-6/sbref1205" TargetMode="External"/><Relationship Id="rId3797" Type="http://schemas.openxmlformats.org/officeDocument/2006/relationships/hyperlink" Target="http://refhub.elsevier.com/S0079-6700(20)30035-6/sbref0920" TargetMode="External"/><Relationship Id="rId4848" Type="http://schemas.openxmlformats.org/officeDocument/2006/relationships/hyperlink" Target="http://refhub.elsevier.com/S0079-6700(20)30035-6/sbref1170" TargetMode="External"/><Relationship Id="rId2399" Type="http://schemas.openxmlformats.org/officeDocument/2006/relationships/hyperlink" Target="http://refhub.elsevier.com/S0079-6700(20)30035-6/sbref0580" TargetMode="External"/><Relationship Id="rId3657" Type="http://schemas.openxmlformats.org/officeDocument/2006/relationships/hyperlink" Target="http://refhub.elsevier.com/S0079-6700(20)30035-6/sbref0890" TargetMode="External"/><Relationship Id="rId3864" Type="http://schemas.openxmlformats.org/officeDocument/2006/relationships/hyperlink" Target="http://refhub.elsevier.com/S0079-6700(20)30035-6/sbref0935" TargetMode="External"/><Relationship Id="rId4708" Type="http://schemas.openxmlformats.org/officeDocument/2006/relationships/hyperlink" Target="http://refhub.elsevier.com/S0079-6700(20)30035-6/sbref1135" TargetMode="External"/><Relationship Id="rId4915" Type="http://schemas.openxmlformats.org/officeDocument/2006/relationships/hyperlink" Target="http://refhub.elsevier.com/S0079-6700(20)30035-6/sbref1185" TargetMode="External"/><Relationship Id="rId578" Type="http://schemas.openxmlformats.org/officeDocument/2006/relationships/hyperlink" Target="http://refhub.elsevier.com/S0079-6700(20)30035-6/sbref0180" TargetMode="External"/><Relationship Id="rId785" Type="http://schemas.openxmlformats.org/officeDocument/2006/relationships/hyperlink" Target="http://refhub.elsevier.com/S0079-6700(20)30035-6/sbref0225" TargetMode="External"/><Relationship Id="rId992" Type="http://schemas.openxmlformats.org/officeDocument/2006/relationships/hyperlink" Target="http://refhub.elsevier.com/S0079-6700(20)30035-6/sbref0275" TargetMode="External"/><Relationship Id="rId2259" Type="http://schemas.openxmlformats.org/officeDocument/2006/relationships/hyperlink" Target="http://refhub.elsevier.com/S0079-6700(20)30035-6/sbref0555" TargetMode="External"/><Relationship Id="rId2466" Type="http://schemas.openxmlformats.org/officeDocument/2006/relationships/hyperlink" Target="http://refhub.elsevier.com/S0079-6700(20)30035-6/sbref0595" TargetMode="External"/><Relationship Id="rId2673" Type="http://schemas.openxmlformats.org/officeDocument/2006/relationships/hyperlink" Target="http://refhub.elsevier.com/S0079-6700(20)30035-6/sbref0640" TargetMode="External"/><Relationship Id="rId2880" Type="http://schemas.openxmlformats.org/officeDocument/2006/relationships/hyperlink" Target="http://refhub.elsevier.com/S0079-6700(20)30035-6/sbref0685" TargetMode="External"/><Relationship Id="rId3517" Type="http://schemas.openxmlformats.org/officeDocument/2006/relationships/hyperlink" Target="http://refhub.elsevier.com/S0079-6700(20)30035-6/sbref0855" TargetMode="External"/><Relationship Id="rId3724" Type="http://schemas.openxmlformats.org/officeDocument/2006/relationships/hyperlink" Target="http://refhub.elsevier.com/S0079-6700(20)30035-6/sbref0905" TargetMode="External"/><Relationship Id="rId3931" Type="http://schemas.openxmlformats.org/officeDocument/2006/relationships/hyperlink" Target="http://refhub.elsevier.com/S0079-6700(20)30035-6/sbref0950" TargetMode="External"/><Relationship Id="rId438" Type="http://schemas.openxmlformats.org/officeDocument/2006/relationships/hyperlink" Target="http://refhub.elsevier.com/S0079-6700(20)30035-6/sbref0145" TargetMode="External"/><Relationship Id="rId645" Type="http://schemas.openxmlformats.org/officeDocument/2006/relationships/hyperlink" Target="http://refhub.elsevier.com/S0079-6700(20)30035-6/sbref0195" TargetMode="External"/><Relationship Id="rId852" Type="http://schemas.openxmlformats.org/officeDocument/2006/relationships/hyperlink" Target="http://refhub.elsevier.com/S0079-6700(20)30035-6/sbref0240" TargetMode="External"/><Relationship Id="rId1068" Type="http://schemas.openxmlformats.org/officeDocument/2006/relationships/hyperlink" Target="http://refhub.elsevier.com/S0079-6700(20)30035-6/sbref0300" TargetMode="External"/><Relationship Id="rId1275" Type="http://schemas.openxmlformats.org/officeDocument/2006/relationships/hyperlink" Target="http://refhub.elsevier.com/S0079-6700(20)30035-6/sbref0345" TargetMode="External"/><Relationship Id="rId1482" Type="http://schemas.openxmlformats.org/officeDocument/2006/relationships/hyperlink" Target="http://refhub.elsevier.com/S0079-6700(20)30035-6/sbref0385" TargetMode="External"/><Relationship Id="rId2119" Type="http://schemas.openxmlformats.org/officeDocument/2006/relationships/hyperlink" Target="http://refhub.elsevier.com/S0079-6700(20)30035-6/sbref0520" TargetMode="External"/><Relationship Id="rId2326" Type="http://schemas.openxmlformats.org/officeDocument/2006/relationships/hyperlink" Target="http://refhub.elsevier.com/S0079-6700(20)30035-6/sbref0565" TargetMode="External"/><Relationship Id="rId2533" Type="http://schemas.openxmlformats.org/officeDocument/2006/relationships/hyperlink" Target="http://refhub.elsevier.com/S0079-6700(20)30035-6/sbref0610" TargetMode="External"/><Relationship Id="rId2740" Type="http://schemas.openxmlformats.org/officeDocument/2006/relationships/hyperlink" Target="http://refhub.elsevier.com/S0079-6700(20)30035-6/sbref0655" TargetMode="External"/><Relationship Id="rId5689" Type="http://schemas.openxmlformats.org/officeDocument/2006/relationships/hyperlink" Target="http://refhub.elsevier.com/S0079-6700(20)30035-6/sbref1355" TargetMode="External"/><Relationship Id="rId505" Type="http://schemas.openxmlformats.org/officeDocument/2006/relationships/hyperlink" Target="http://refhub.elsevier.com/S0079-6700(20)30035-6/sbref0155" TargetMode="External"/><Relationship Id="rId712" Type="http://schemas.openxmlformats.org/officeDocument/2006/relationships/hyperlink" Target="http://refhub.elsevier.com/S0079-6700(20)30035-6/sbref0210" TargetMode="External"/><Relationship Id="rId1135" Type="http://schemas.openxmlformats.org/officeDocument/2006/relationships/hyperlink" Target="http://refhub.elsevier.com/S0079-6700(20)30035-6/sbref0310" TargetMode="External"/><Relationship Id="rId1342" Type="http://schemas.openxmlformats.org/officeDocument/2006/relationships/hyperlink" Target="http://refhub.elsevier.com/S0079-6700(20)30035-6/sbref0355" TargetMode="External"/><Relationship Id="rId4498" Type="http://schemas.openxmlformats.org/officeDocument/2006/relationships/hyperlink" Target="http://refhub.elsevier.com/S0079-6700(20)30035-6/sbref1075" TargetMode="External"/><Relationship Id="rId5549" Type="http://schemas.openxmlformats.org/officeDocument/2006/relationships/hyperlink" Target="http://refhub.elsevier.com/S0079-6700(20)30035-6/sbref1325" TargetMode="External"/><Relationship Id="rId1202" Type="http://schemas.openxmlformats.org/officeDocument/2006/relationships/hyperlink" Target="http://refhub.elsevier.com/S0079-6700(20)30035-6/sbref0330" TargetMode="External"/><Relationship Id="rId2600" Type="http://schemas.openxmlformats.org/officeDocument/2006/relationships/hyperlink" Target="http://refhub.elsevier.com/S0079-6700(20)30035-6/sbref0625" TargetMode="External"/><Relationship Id="rId4358" Type="http://schemas.openxmlformats.org/officeDocument/2006/relationships/hyperlink" Target="http://refhub.elsevier.com/S0079-6700(20)30035-6/sbref1040" TargetMode="External"/><Relationship Id="rId5409" Type="http://schemas.openxmlformats.org/officeDocument/2006/relationships/hyperlink" Target="http://refhub.elsevier.com/S0079-6700(20)30035-6/sbref1295" TargetMode="External"/><Relationship Id="rId5756" Type="http://schemas.openxmlformats.org/officeDocument/2006/relationships/hyperlink" Target="http://refhub.elsevier.com/S0079-6700(20)30035-6/sbref1370" TargetMode="External"/><Relationship Id="rId3167" Type="http://schemas.openxmlformats.org/officeDocument/2006/relationships/hyperlink" Target="http://refhub.elsevier.com/S0079-6700(20)30035-6/sbref0760" TargetMode="External"/><Relationship Id="rId4565" Type="http://schemas.openxmlformats.org/officeDocument/2006/relationships/hyperlink" Target="http://refhub.elsevier.com/S0079-6700(20)30035-6/sbref1095" TargetMode="External"/><Relationship Id="rId4772" Type="http://schemas.openxmlformats.org/officeDocument/2006/relationships/hyperlink" Target="http://refhub.elsevier.com/S0079-6700(20)30035-6/sbref1150" TargetMode="External"/><Relationship Id="rId5616" Type="http://schemas.openxmlformats.org/officeDocument/2006/relationships/hyperlink" Target="http://refhub.elsevier.com/S0079-6700(20)30035-6/sbref1340" TargetMode="External"/><Relationship Id="rId295" Type="http://schemas.openxmlformats.org/officeDocument/2006/relationships/hyperlink" Target="http://refhub.elsevier.com/S0079-6700(20)30035-6/sbref0090" TargetMode="External"/><Relationship Id="rId3374" Type="http://schemas.openxmlformats.org/officeDocument/2006/relationships/hyperlink" Target="http://refhub.elsevier.com/S0079-6700(20)30035-6/sbref0820" TargetMode="External"/><Relationship Id="rId3581" Type="http://schemas.openxmlformats.org/officeDocument/2006/relationships/hyperlink" Target="http://refhub.elsevier.com/S0079-6700(20)30035-6/sbref0870" TargetMode="External"/><Relationship Id="rId4218" Type="http://schemas.openxmlformats.org/officeDocument/2006/relationships/hyperlink" Target="http://refhub.elsevier.com/S0079-6700(20)30035-6/sbref1015" TargetMode="External"/><Relationship Id="rId4425" Type="http://schemas.openxmlformats.org/officeDocument/2006/relationships/hyperlink" Target="http://refhub.elsevier.com/S0079-6700(20)30035-6/sbref1055" TargetMode="External"/><Relationship Id="rId4632" Type="http://schemas.openxmlformats.org/officeDocument/2006/relationships/hyperlink" Target="http://refhub.elsevier.com/S0079-6700(20)30035-6/sbref1115" TargetMode="External"/><Relationship Id="rId2183" Type="http://schemas.openxmlformats.org/officeDocument/2006/relationships/hyperlink" Target="http://refhub.elsevier.com/S0079-6700(20)30035-6/sbref0540" TargetMode="External"/><Relationship Id="rId2390" Type="http://schemas.openxmlformats.org/officeDocument/2006/relationships/hyperlink" Target="http://refhub.elsevier.com/S0079-6700(20)30035-6/sbref0580" TargetMode="External"/><Relationship Id="rId3027" Type="http://schemas.openxmlformats.org/officeDocument/2006/relationships/hyperlink" Target="http://refhub.elsevier.com/S0079-6700(20)30035-6/sbref0725" TargetMode="External"/><Relationship Id="rId3234" Type="http://schemas.openxmlformats.org/officeDocument/2006/relationships/hyperlink" Target="http://refhub.elsevier.com/S0079-6700(20)30035-6/sbref0780" TargetMode="External"/><Relationship Id="rId3441" Type="http://schemas.openxmlformats.org/officeDocument/2006/relationships/hyperlink" Target="http://refhub.elsevier.com/S0079-6700(20)30035-6/sbref0835" TargetMode="External"/><Relationship Id="rId155" Type="http://schemas.openxmlformats.org/officeDocument/2006/relationships/hyperlink" Target="http://refhub.elsevier.com/S0079-6700(20)30035-6/sbref0040" TargetMode="External"/><Relationship Id="rId362" Type="http://schemas.openxmlformats.org/officeDocument/2006/relationships/hyperlink" Target="http://refhub.elsevier.com/S0079-6700(20)30035-6/sbref0120" TargetMode="External"/><Relationship Id="rId2043" Type="http://schemas.openxmlformats.org/officeDocument/2006/relationships/hyperlink" Target="http://refhub.elsevier.com/S0079-6700(20)30035-6/sbref0505" TargetMode="External"/><Relationship Id="rId2250" Type="http://schemas.openxmlformats.org/officeDocument/2006/relationships/hyperlink" Target="http://refhub.elsevier.com/S0079-6700(20)30035-6/sbref0550" TargetMode="External"/><Relationship Id="rId3301" Type="http://schemas.openxmlformats.org/officeDocument/2006/relationships/hyperlink" Target="http://refhub.elsevier.com/S0079-6700(20)30035-6/sbref0800" TargetMode="External"/><Relationship Id="rId5199" Type="http://schemas.openxmlformats.org/officeDocument/2006/relationships/hyperlink" Target="http://refhub.elsevier.com/S0079-6700(20)30035-6/sbref1250" TargetMode="External"/><Relationship Id="rId222" Type="http://schemas.openxmlformats.org/officeDocument/2006/relationships/hyperlink" Target="http://refhub.elsevier.com/S0079-6700(20)30035-6/sbref0070" TargetMode="External"/><Relationship Id="rId2110" Type="http://schemas.openxmlformats.org/officeDocument/2006/relationships/hyperlink" Target="http://refhub.elsevier.com/S0079-6700(20)30035-6/sbref0520" TargetMode="External"/><Relationship Id="rId5059" Type="http://schemas.openxmlformats.org/officeDocument/2006/relationships/hyperlink" Target="http://refhub.elsevier.com/S0079-6700(20)30035-6/sbref1220" TargetMode="External"/><Relationship Id="rId5266" Type="http://schemas.openxmlformats.org/officeDocument/2006/relationships/hyperlink" Target="http://refhub.elsevier.com/S0079-6700(20)30035-6/sbref1265" TargetMode="External"/><Relationship Id="rId5473" Type="http://schemas.openxmlformats.org/officeDocument/2006/relationships/hyperlink" Target="http://refhub.elsevier.com/S0079-6700(20)30035-6/sbref1310" TargetMode="External"/><Relationship Id="rId5680" Type="http://schemas.openxmlformats.org/officeDocument/2006/relationships/hyperlink" Target="http://refhub.elsevier.com/S0079-6700(20)30035-6/sbref1355" TargetMode="External"/><Relationship Id="rId4075" Type="http://schemas.openxmlformats.org/officeDocument/2006/relationships/hyperlink" Target="http://refhub.elsevier.com/S0079-6700(20)30035-6/sbref0980" TargetMode="External"/><Relationship Id="rId4282" Type="http://schemas.openxmlformats.org/officeDocument/2006/relationships/hyperlink" Target="http://refhub.elsevier.com/S0079-6700(20)30035-6/sbref1025" TargetMode="External"/><Relationship Id="rId5126" Type="http://schemas.openxmlformats.org/officeDocument/2006/relationships/hyperlink" Target="http://refhub.elsevier.com/S0079-6700(20)30035-6/sbref1235" TargetMode="External"/><Relationship Id="rId5333" Type="http://schemas.openxmlformats.org/officeDocument/2006/relationships/hyperlink" Target="http://refhub.elsevier.com/S0079-6700(20)30035-6/sbref1275" TargetMode="External"/><Relationship Id="rId1669" Type="http://schemas.openxmlformats.org/officeDocument/2006/relationships/hyperlink" Target="http://refhub.elsevier.com/S0079-6700(20)30035-6/sbref0415" TargetMode="External"/><Relationship Id="rId1876" Type="http://schemas.openxmlformats.org/officeDocument/2006/relationships/hyperlink" Target="http://refhub.elsevier.com/S0079-6700(20)30035-6/sbref0460" TargetMode="External"/><Relationship Id="rId2927" Type="http://schemas.openxmlformats.org/officeDocument/2006/relationships/hyperlink" Target="http://refhub.elsevier.com/S0079-6700(20)30035-6/sbref0700" TargetMode="External"/><Relationship Id="rId3091" Type="http://schemas.openxmlformats.org/officeDocument/2006/relationships/hyperlink" Target="http://refhub.elsevier.com/S0079-6700(20)30035-6/sbref0740" TargetMode="External"/><Relationship Id="rId4142" Type="http://schemas.openxmlformats.org/officeDocument/2006/relationships/hyperlink" Target="http://refhub.elsevier.com/S0079-6700(20)30035-6/sbref0995" TargetMode="External"/><Relationship Id="rId5540" Type="http://schemas.openxmlformats.org/officeDocument/2006/relationships/hyperlink" Target="http://refhub.elsevier.com/S0079-6700(20)30035-6/sbref1320" TargetMode="External"/><Relationship Id="rId1529" Type="http://schemas.openxmlformats.org/officeDocument/2006/relationships/hyperlink" Target="http://refhub.elsevier.com/S0079-6700(20)30035-6/sbref0390" TargetMode="External"/><Relationship Id="rId1736" Type="http://schemas.openxmlformats.org/officeDocument/2006/relationships/hyperlink" Target="http://refhub.elsevier.com/S0079-6700(20)30035-6/sbref0435" TargetMode="External"/><Relationship Id="rId1943" Type="http://schemas.openxmlformats.org/officeDocument/2006/relationships/hyperlink" Target="http://refhub.elsevier.com/S0079-6700(20)30035-6/sbref0475" TargetMode="External"/><Relationship Id="rId5400" Type="http://schemas.openxmlformats.org/officeDocument/2006/relationships/hyperlink" Target="http://refhub.elsevier.com/S0079-6700(20)30035-6/sbref1295" TargetMode="External"/><Relationship Id="rId28" Type="http://schemas.openxmlformats.org/officeDocument/2006/relationships/image" Target="media/image12.jpeg"/><Relationship Id="rId1803" Type="http://schemas.openxmlformats.org/officeDocument/2006/relationships/hyperlink" Target="http://refhub.elsevier.com/S0079-6700(20)30035-6/sbref0450" TargetMode="External"/><Relationship Id="rId4002" Type="http://schemas.openxmlformats.org/officeDocument/2006/relationships/hyperlink" Target="http://refhub.elsevier.com/S0079-6700(20)30035-6/sbref0965" TargetMode="External"/><Relationship Id="rId4959" Type="http://schemas.openxmlformats.org/officeDocument/2006/relationships/hyperlink" Target="http://refhub.elsevier.com/S0079-6700(20)30035-6/sbref1195" TargetMode="External"/><Relationship Id="rId3768" Type="http://schemas.openxmlformats.org/officeDocument/2006/relationships/hyperlink" Target="http://refhub.elsevier.com/S0079-6700(20)30035-6/sbref0915" TargetMode="External"/><Relationship Id="rId3975" Type="http://schemas.openxmlformats.org/officeDocument/2006/relationships/hyperlink" Target="http://refhub.elsevier.com/S0079-6700(20)30035-6/sbref0955" TargetMode="External"/><Relationship Id="rId4819" Type="http://schemas.openxmlformats.org/officeDocument/2006/relationships/hyperlink" Target="http://refhub.elsevier.com/S0079-6700(20)30035-6/sbref1165" TargetMode="External"/><Relationship Id="rId689" Type="http://schemas.openxmlformats.org/officeDocument/2006/relationships/hyperlink" Target="http://refhub.elsevier.com/S0079-6700(20)30035-6/sbref0205" TargetMode="External"/><Relationship Id="rId896" Type="http://schemas.openxmlformats.org/officeDocument/2006/relationships/hyperlink" Target="http://refhub.elsevier.com/S0079-6700(20)30035-6/sbref0250" TargetMode="External"/><Relationship Id="rId2577" Type="http://schemas.openxmlformats.org/officeDocument/2006/relationships/hyperlink" Target="http://refhub.elsevier.com/S0079-6700(20)30035-6/sbref0620" TargetMode="External"/><Relationship Id="rId2784" Type="http://schemas.openxmlformats.org/officeDocument/2006/relationships/hyperlink" Target="http://refhub.elsevier.com/S0079-6700(20)30035-6/sbref0660" TargetMode="External"/><Relationship Id="rId3628" Type="http://schemas.openxmlformats.org/officeDocument/2006/relationships/hyperlink" Target="http://refhub.elsevier.com/S0079-6700(20)30035-6/sbref0885" TargetMode="External"/><Relationship Id="rId5190" Type="http://schemas.openxmlformats.org/officeDocument/2006/relationships/hyperlink" Target="http://refhub.elsevier.com/S0079-6700(20)30035-6/sbref1245" TargetMode="External"/><Relationship Id="rId549" Type="http://schemas.openxmlformats.org/officeDocument/2006/relationships/hyperlink" Target="http://refhub.elsevier.com/S0079-6700(20)30035-6/sbref0170" TargetMode="External"/><Relationship Id="rId756" Type="http://schemas.openxmlformats.org/officeDocument/2006/relationships/hyperlink" Target="http://refhub.elsevier.com/S0079-6700(20)30035-6/sbref0220" TargetMode="External"/><Relationship Id="rId1179" Type="http://schemas.openxmlformats.org/officeDocument/2006/relationships/hyperlink" Target="http://refhub.elsevier.com/S0079-6700(20)30035-6/sbref0325" TargetMode="External"/><Relationship Id="rId1386" Type="http://schemas.openxmlformats.org/officeDocument/2006/relationships/hyperlink" Target="http://refhub.elsevier.com/S0079-6700(20)30035-6/sbref0365" TargetMode="External"/><Relationship Id="rId1593" Type="http://schemas.openxmlformats.org/officeDocument/2006/relationships/hyperlink" Target="http://refhub.elsevier.com/S0079-6700(20)30035-6/sbref0405" TargetMode="External"/><Relationship Id="rId2437" Type="http://schemas.openxmlformats.org/officeDocument/2006/relationships/hyperlink" Target="http://refhub.elsevier.com/S0079-6700(20)30035-6/sbref0590" TargetMode="External"/><Relationship Id="rId2991" Type="http://schemas.openxmlformats.org/officeDocument/2006/relationships/hyperlink" Target="http://refhub.elsevier.com/S0079-6700(20)30035-6/sbref0715" TargetMode="External"/><Relationship Id="rId3835" Type="http://schemas.openxmlformats.org/officeDocument/2006/relationships/hyperlink" Target="http://refhub.elsevier.com/S0079-6700(20)30035-6/sbref0930" TargetMode="External"/><Relationship Id="rId5050" Type="http://schemas.openxmlformats.org/officeDocument/2006/relationships/hyperlink" Target="http://refhub.elsevier.com/S0079-6700(20)30035-6/sbref1215" TargetMode="External"/><Relationship Id="rId409" Type="http://schemas.openxmlformats.org/officeDocument/2006/relationships/hyperlink" Target="http://refhub.elsevier.com/S0079-6700(20)30035-6/sbref0135" TargetMode="External"/><Relationship Id="rId963" Type="http://schemas.openxmlformats.org/officeDocument/2006/relationships/hyperlink" Target="http://refhub.elsevier.com/S0079-6700(20)30035-6/sbref0270" TargetMode="External"/><Relationship Id="rId1039" Type="http://schemas.openxmlformats.org/officeDocument/2006/relationships/hyperlink" Target="http://refhub.elsevier.com/S0079-6700(20)30035-6/sbref0290" TargetMode="External"/><Relationship Id="rId1246" Type="http://schemas.openxmlformats.org/officeDocument/2006/relationships/hyperlink" Target="http://refhub.elsevier.com/S0079-6700(20)30035-6/sbref0340" TargetMode="External"/><Relationship Id="rId2644" Type="http://schemas.openxmlformats.org/officeDocument/2006/relationships/hyperlink" Target="http://refhub.elsevier.com/S0079-6700(20)30035-6/sbref0635" TargetMode="External"/><Relationship Id="rId2851" Type="http://schemas.openxmlformats.org/officeDocument/2006/relationships/hyperlink" Target="http://refhub.elsevier.com/S0079-6700(20)30035-6/sbref0680" TargetMode="External"/><Relationship Id="rId3902" Type="http://schemas.openxmlformats.org/officeDocument/2006/relationships/hyperlink" Target="http://refhub.elsevier.com/S0079-6700(20)30035-6/sbref0945" TargetMode="External"/><Relationship Id="rId92" Type="http://schemas.openxmlformats.org/officeDocument/2006/relationships/hyperlink" Target="http://refhub.elsevier.com/S0079-6700(20)30035-6/sbref0020" TargetMode="External"/><Relationship Id="rId616" Type="http://schemas.openxmlformats.org/officeDocument/2006/relationships/hyperlink" Target="http://refhub.elsevier.com/S0079-6700(20)30035-6/sbref0190" TargetMode="External"/><Relationship Id="rId823" Type="http://schemas.openxmlformats.org/officeDocument/2006/relationships/hyperlink" Target="http://refhub.elsevier.com/S0079-6700(20)30035-6/sbref0235" TargetMode="External"/><Relationship Id="rId1453" Type="http://schemas.openxmlformats.org/officeDocument/2006/relationships/hyperlink" Target="http://refhub.elsevier.com/S0079-6700(20)30035-6/sbref0380" TargetMode="External"/><Relationship Id="rId1660" Type="http://schemas.openxmlformats.org/officeDocument/2006/relationships/hyperlink" Target="http://refhub.elsevier.com/S0079-6700(20)30035-6/sbref0415" TargetMode="External"/><Relationship Id="rId2504" Type="http://schemas.openxmlformats.org/officeDocument/2006/relationships/hyperlink" Target="http://refhub.elsevier.com/S0079-6700(20)30035-6/sbref0600" TargetMode="External"/><Relationship Id="rId2711" Type="http://schemas.openxmlformats.org/officeDocument/2006/relationships/hyperlink" Target="http://refhub.elsevier.com/S0079-6700(20)30035-6/sbref0650" TargetMode="External"/><Relationship Id="rId1106" Type="http://schemas.openxmlformats.org/officeDocument/2006/relationships/hyperlink" Target="http://refhub.elsevier.com/S0079-6700(20)30035-6/sbref0305" TargetMode="External"/><Relationship Id="rId1313" Type="http://schemas.openxmlformats.org/officeDocument/2006/relationships/hyperlink" Target="http://refhub.elsevier.com/S0079-6700(20)30035-6/sbref0350" TargetMode="External"/><Relationship Id="rId1520" Type="http://schemas.openxmlformats.org/officeDocument/2006/relationships/hyperlink" Target="http://refhub.elsevier.com/S0079-6700(20)30035-6/sbref0390" TargetMode="External"/><Relationship Id="rId4469" Type="http://schemas.openxmlformats.org/officeDocument/2006/relationships/hyperlink" Target="http://refhub.elsevier.com/S0079-6700(20)30035-6/sbref1070" TargetMode="External"/><Relationship Id="rId4676" Type="http://schemas.openxmlformats.org/officeDocument/2006/relationships/hyperlink" Target="http://refhub.elsevier.com/S0079-6700(20)30035-6/sbref1130" TargetMode="External"/><Relationship Id="rId4883" Type="http://schemas.openxmlformats.org/officeDocument/2006/relationships/hyperlink" Target="http://refhub.elsevier.com/S0079-6700(20)30035-6/sbref1180" TargetMode="External"/><Relationship Id="rId5727" Type="http://schemas.openxmlformats.org/officeDocument/2006/relationships/hyperlink" Target="http://refhub.elsevier.com/S0079-6700(20)30035-6/sbref1365" TargetMode="External"/><Relationship Id="rId3278" Type="http://schemas.openxmlformats.org/officeDocument/2006/relationships/hyperlink" Target="http://refhub.elsevier.com/S0079-6700(20)30035-6/sbref0795" TargetMode="External"/><Relationship Id="rId3485" Type="http://schemas.openxmlformats.org/officeDocument/2006/relationships/hyperlink" Target="http://refhub.elsevier.com/S0079-6700(20)30035-6/sbref0845" TargetMode="External"/><Relationship Id="rId3692" Type="http://schemas.openxmlformats.org/officeDocument/2006/relationships/hyperlink" Target="http://refhub.elsevier.com/S0079-6700(20)30035-6/sbref0900" TargetMode="External"/><Relationship Id="rId4329" Type="http://schemas.openxmlformats.org/officeDocument/2006/relationships/hyperlink" Target="http://refhub.elsevier.com/S0079-6700(20)30035-6/sbref1035" TargetMode="External"/><Relationship Id="rId4536" Type="http://schemas.openxmlformats.org/officeDocument/2006/relationships/hyperlink" Target="http://refhub.elsevier.com/S0079-6700(20)30035-6/sbref1085" TargetMode="External"/><Relationship Id="rId4743" Type="http://schemas.openxmlformats.org/officeDocument/2006/relationships/hyperlink" Target="http://refhub.elsevier.com/S0079-6700(20)30035-6/sbref1145" TargetMode="External"/><Relationship Id="rId4950" Type="http://schemas.openxmlformats.org/officeDocument/2006/relationships/hyperlink" Target="http://refhub.elsevier.com/S0079-6700(20)30035-6/sbref1195" TargetMode="External"/><Relationship Id="rId199" Type="http://schemas.openxmlformats.org/officeDocument/2006/relationships/hyperlink" Target="http://refhub.elsevier.com/S0079-6700(20)30035-6/sbref0060" TargetMode="External"/><Relationship Id="rId2087" Type="http://schemas.openxmlformats.org/officeDocument/2006/relationships/hyperlink" Target="http://refhub.elsevier.com/S0079-6700(20)30035-6/sbref0515" TargetMode="External"/><Relationship Id="rId2294" Type="http://schemas.openxmlformats.org/officeDocument/2006/relationships/hyperlink" Target="http://refhub.elsevier.com/S0079-6700(20)30035-6/sbref0560" TargetMode="External"/><Relationship Id="rId3138" Type="http://schemas.openxmlformats.org/officeDocument/2006/relationships/hyperlink" Target="http://refhub.elsevier.com/S0079-6700(20)30035-6/sbref0755" TargetMode="External"/><Relationship Id="rId3345" Type="http://schemas.openxmlformats.org/officeDocument/2006/relationships/hyperlink" Target="http://refhub.elsevier.com/S0079-6700(20)30035-6/sbref0810" TargetMode="External"/><Relationship Id="rId3552" Type="http://schemas.openxmlformats.org/officeDocument/2006/relationships/hyperlink" Target="http://refhub.elsevier.com/S0079-6700(20)30035-6/sbref0865" TargetMode="External"/><Relationship Id="rId4603" Type="http://schemas.openxmlformats.org/officeDocument/2006/relationships/hyperlink" Target="http://refhub.elsevier.com/S0079-6700(20)30035-6/sbref1110" TargetMode="External"/><Relationship Id="rId266" Type="http://schemas.openxmlformats.org/officeDocument/2006/relationships/hyperlink" Target="http://refhub.elsevier.com/S0079-6700(20)30035-6/sbref0080" TargetMode="External"/><Relationship Id="rId473" Type="http://schemas.openxmlformats.org/officeDocument/2006/relationships/hyperlink" Target="http://refhub.elsevier.com/S0079-6700(20)30035-6/sbref0150" TargetMode="External"/><Relationship Id="rId680" Type="http://schemas.openxmlformats.org/officeDocument/2006/relationships/hyperlink" Target="http://refhub.elsevier.com/S0079-6700(20)30035-6/sbref0200" TargetMode="External"/><Relationship Id="rId2154" Type="http://schemas.openxmlformats.org/officeDocument/2006/relationships/hyperlink" Target="http://refhub.elsevier.com/S0079-6700(20)30035-6/sbref0530" TargetMode="External"/><Relationship Id="rId2361" Type="http://schemas.openxmlformats.org/officeDocument/2006/relationships/hyperlink" Target="http://refhub.elsevier.com/S0079-6700(20)30035-6/sbref0570" TargetMode="External"/><Relationship Id="rId3205" Type="http://schemas.openxmlformats.org/officeDocument/2006/relationships/hyperlink" Target="http://refhub.elsevier.com/S0079-6700(20)30035-6/sbref0775" TargetMode="External"/><Relationship Id="rId3412" Type="http://schemas.openxmlformats.org/officeDocument/2006/relationships/hyperlink" Target="http://refhub.elsevier.com/S0079-6700(20)30035-6/sbref0830" TargetMode="External"/><Relationship Id="rId4810" Type="http://schemas.openxmlformats.org/officeDocument/2006/relationships/hyperlink" Target="http://refhub.elsevier.com/S0079-6700(20)30035-6/sbref1160" TargetMode="External"/><Relationship Id="rId126" Type="http://schemas.openxmlformats.org/officeDocument/2006/relationships/hyperlink" Target="http://refhub.elsevier.com/S0079-6700(20)30035-6/sbref0035" TargetMode="External"/><Relationship Id="rId333" Type="http://schemas.openxmlformats.org/officeDocument/2006/relationships/hyperlink" Target="http://refhub.elsevier.com/S0079-6700(20)30035-6/sbref0110" TargetMode="External"/><Relationship Id="rId540" Type="http://schemas.openxmlformats.org/officeDocument/2006/relationships/hyperlink" Target="http://refhub.elsevier.com/S0079-6700(20)30035-6/sbref0170" TargetMode="External"/><Relationship Id="rId1170" Type="http://schemas.openxmlformats.org/officeDocument/2006/relationships/hyperlink" Target="http://refhub.elsevier.com/S0079-6700(20)30035-6/sbref0320" TargetMode="External"/><Relationship Id="rId2014" Type="http://schemas.openxmlformats.org/officeDocument/2006/relationships/hyperlink" Target="http://refhub.elsevier.com/S0079-6700(20)30035-6/sbref0495" TargetMode="External"/><Relationship Id="rId2221" Type="http://schemas.openxmlformats.org/officeDocument/2006/relationships/hyperlink" Target="http://refhub.elsevier.com/S0079-6700(20)30035-6/sbref0545" TargetMode="External"/><Relationship Id="rId5377" Type="http://schemas.openxmlformats.org/officeDocument/2006/relationships/hyperlink" Target="http://refhub.elsevier.com/S0079-6700(20)30035-6/sbref1290" TargetMode="External"/><Relationship Id="rId1030" Type="http://schemas.openxmlformats.org/officeDocument/2006/relationships/hyperlink" Target="http://refhub.elsevier.com/S0079-6700(20)30035-6/sbref0290" TargetMode="External"/><Relationship Id="rId4186" Type="http://schemas.openxmlformats.org/officeDocument/2006/relationships/hyperlink" Target="http://refhub.elsevier.com/S0079-6700(20)30035-6/sbref1005" TargetMode="External"/><Relationship Id="rId5584" Type="http://schemas.openxmlformats.org/officeDocument/2006/relationships/hyperlink" Target="http://refhub.elsevier.com/S0079-6700(20)30035-6/sbref1330" TargetMode="External"/><Relationship Id="rId5791" Type="http://schemas.openxmlformats.org/officeDocument/2006/relationships/hyperlink" Target="http://refhub.elsevier.com/S0079-6700(20)30035-6/sbref1375" TargetMode="External"/><Relationship Id="rId400" Type="http://schemas.openxmlformats.org/officeDocument/2006/relationships/hyperlink" Target="http://refhub.elsevier.com/S0079-6700(20)30035-6/sbref0130" TargetMode="External"/><Relationship Id="rId1987" Type="http://schemas.openxmlformats.org/officeDocument/2006/relationships/hyperlink" Target="http://refhub.elsevier.com/S0079-6700(20)30035-6/sbref0490" TargetMode="External"/><Relationship Id="rId4393" Type="http://schemas.openxmlformats.org/officeDocument/2006/relationships/hyperlink" Target="http://refhub.elsevier.com/S0079-6700(20)30035-6/sbref1050" TargetMode="External"/><Relationship Id="rId5237" Type="http://schemas.openxmlformats.org/officeDocument/2006/relationships/hyperlink" Target="http://refhub.elsevier.com/S0079-6700(20)30035-6/sbref1255" TargetMode="External"/><Relationship Id="rId5444" Type="http://schemas.openxmlformats.org/officeDocument/2006/relationships/hyperlink" Target="http://refhub.elsevier.com/S0079-6700(20)30035-6/sbref1300" TargetMode="External"/><Relationship Id="rId5651" Type="http://schemas.openxmlformats.org/officeDocument/2006/relationships/hyperlink" Target="http://refhub.elsevier.com/S0079-6700(20)30035-6/sbref1350" TargetMode="External"/><Relationship Id="rId1847" Type="http://schemas.openxmlformats.org/officeDocument/2006/relationships/hyperlink" Target="http://refhub.elsevier.com/S0079-6700(20)30035-6/sbref0455" TargetMode="External"/><Relationship Id="rId4046" Type="http://schemas.openxmlformats.org/officeDocument/2006/relationships/hyperlink" Target="http://refhub.elsevier.com/S0079-6700(20)30035-6/sbref0970" TargetMode="External"/><Relationship Id="rId4253" Type="http://schemas.openxmlformats.org/officeDocument/2006/relationships/hyperlink" Target="http://refhub.elsevier.com/S0079-6700(20)30035-6/sbref1020" TargetMode="External"/><Relationship Id="rId4460" Type="http://schemas.openxmlformats.org/officeDocument/2006/relationships/hyperlink" Target="http://refhub.elsevier.com/S0079-6700(20)30035-6/sbref1065" TargetMode="External"/><Relationship Id="rId5304" Type="http://schemas.openxmlformats.org/officeDocument/2006/relationships/hyperlink" Target="http://refhub.elsevier.com/S0079-6700(20)30035-6/sbref1270" TargetMode="External"/><Relationship Id="rId5511" Type="http://schemas.openxmlformats.org/officeDocument/2006/relationships/hyperlink" Target="http://refhub.elsevier.com/S0079-6700(20)30035-6/sbref1315" TargetMode="External"/><Relationship Id="rId1707" Type="http://schemas.openxmlformats.org/officeDocument/2006/relationships/hyperlink" Target="http://refhub.elsevier.com/S0079-6700(20)30035-6/sbref0425" TargetMode="External"/><Relationship Id="rId3062" Type="http://schemas.openxmlformats.org/officeDocument/2006/relationships/hyperlink" Target="http://refhub.elsevier.com/S0079-6700(20)30035-6/sbref0735" TargetMode="External"/><Relationship Id="rId4113" Type="http://schemas.openxmlformats.org/officeDocument/2006/relationships/hyperlink" Target="http://refhub.elsevier.com/S0079-6700(20)30035-6/sbref0985" TargetMode="External"/><Relationship Id="rId4320" Type="http://schemas.openxmlformats.org/officeDocument/2006/relationships/hyperlink" Target="http://refhub.elsevier.com/S0079-6700(20)30035-6/sbref1035" TargetMode="External"/><Relationship Id="rId190" Type="http://schemas.openxmlformats.org/officeDocument/2006/relationships/hyperlink" Target="http://refhub.elsevier.com/S0079-6700(20)30035-6/sbref0055" TargetMode="External"/><Relationship Id="rId1914" Type="http://schemas.openxmlformats.org/officeDocument/2006/relationships/hyperlink" Target="http://refhub.elsevier.com/S0079-6700(20)30035-6/sbref0470" TargetMode="External"/><Relationship Id="rId3879" Type="http://schemas.openxmlformats.org/officeDocument/2006/relationships/hyperlink" Target="http://refhub.elsevier.com/S0079-6700(20)30035-6/sbref0940" TargetMode="External"/><Relationship Id="rId5094" Type="http://schemas.openxmlformats.org/officeDocument/2006/relationships/hyperlink" Target="http://refhub.elsevier.com/S0079-6700(20)30035-6/sbref1230" TargetMode="External"/><Relationship Id="rId2688" Type="http://schemas.openxmlformats.org/officeDocument/2006/relationships/hyperlink" Target="http://refhub.elsevier.com/S0079-6700(20)30035-6/sbref0645" TargetMode="External"/><Relationship Id="rId2895" Type="http://schemas.openxmlformats.org/officeDocument/2006/relationships/hyperlink" Target="http://refhub.elsevier.com/S0079-6700(20)30035-6/sbref0690" TargetMode="External"/><Relationship Id="rId3739" Type="http://schemas.openxmlformats.org/officeDocument/2006/relationships/hyperlink" Target="http://refhub.elsevier.com/S0079-6700(20)30035-6/sbref0910" TargetMode="External"/><Relationship Id="rId3946" Type="http://schemas.openxmlformats.org/officeDocument/2006/relationships/hyperlink" Target="http://refhub.elsevier.com/S0079-6700(20)30035-6/sbref0950" TargetMode="External"/><Relationship Id="rId5161" Type="http://schemas.openxmlformats.org/officeDocument/2006/relationships/hyperlink" Target="http://refhub.elsevier.com/S0079-6700(20)30035-6/sbref1240" TargetMode="External"/><Relationship Id="rId867" Type="http://schemas.openxmlformats.org/officeDocument/2006/relationships/hyperlink" Target="http://refhub.elsevier.com/S0079-6700(20)30035-6/sbref0245" TargetMode="External"/><Relationship Id="rId1497" Type="http://schemas.openxmlformats.org/officeDocument/2006/relationships/hyperlink" Target="http://refhub.elsevier.com/S0079-6700(20)30035-6/sbref0385" TargetMode="External"/><Relationship Id="rId2548" Type="http://schemas.openxmlformats.org/officeDocument/2006/relationships/hyperlink" Target="http://refhub.elsevier.com/S0079-6700(20)30035-6/sbref0615" TargetMode="External"/><Relationship Id="rId2755" Type="http://schemas.openxmlformats.org/officeDocument/2006/relationships/hyperlink" Target="http://refhub.elsevier.com/S0079-6700(20)30035-6/sbref0655" TargetMode="External"/><Relationship Id="rId2962" Type="http://schemas.openxmlformats.org/officeDocument/2006/relationships/hyperlink" Target="http://refhub.elsevier.com/S0079-6700(20)30035-6/sbref0705" TargetMode="External"/><Relationship Id="rId3806" Type="http://schemas.openxmlformats.org/officeDocument/2006/relationships/hyperlink" Target="http://refhub.elsevier.com/S0079-6700(20)30035-6/sbref0925" TargetMode="External"/><Relationship Id="rId727" Type="http://schemas.openxmlformats.org/officeDocument/2006/relationships/hyperlink" Target="http://refhub.elsevier.com/S0079-6700(20)30035-6/sbref0215" TargetMode="External"/><Relationship Id="rId934" Type="http://schemas.openxmlformats.org/officeDocument/2006/relationships/hyperlink" Target="http://refhub.elsevier.com/S0079-6700(20)30035-6/sbref0260" TargetMode="External"/><Relationship Id="rId1357" Type="http://schemas.openxmlformats.org/officeDocument/2006/relationships/hyperlink" Target="http://refhub.elsevier.com/S0079-6700(20)30035-6/sbref0360" TargetMode="External"/><Relationship Id="rId1564" Type="http://schemas.openxmlformats.org/officeDocument/2006/relationships/hyperlink" Target="http://refhub.elsevier.com/S0079-6700(20)30035-6/sbref0400" TargetMode="External"/><Relationship Id="rId1771" Type="http://schemas.openxmlformats.org/officeDocument/2006/relationships/hyperlink" Target="http://refhub.elsevier.com/S0079-6700(20)30035-6/sbref0440" TargetMode="External"/><Relationship Id="rId2408" Type="http://schemas.openxmlformats.org/officeDocument/2006/relationships/hyperlink" Target="http://refhub.elsevier.com/S0079-6700(20)30035-6/sbref0585" TargetMode="External"/><Relationship Id="rId2615" Type="http://schemas.openxmlformats.org/officeDocument/2006/relationships/hyperlink" Target="http://refhub.elsevier.com/S0079-6700(20)30035-6/sbref0625" TargetMode="External"/><Relationship Id="rId2822" Type="http://schemas.openxmlformats.org/officeDocument/2006/relationships/hyperlink" Target="http://refhub.elsevier.com/S0079-6700(20)30035-6/sbref0670" TargetMode="External"/><Relationship Id="rId5021" Type="http://schemas.openxmlformats.org/officeDocument/2006/relationships/hyperlink" Target="http://refhub.elsevier.com/S0079-6700(20)30035-6/sbref1210" TargetMode="External"/><Relationship Id="rId63" Type="http://schemas.openxmlformats.org/officeDocument/2006/relationships/hyperlink" Target="http://refhub.elsevier.com/S0079-6700(20)30035-6/sbref0010" TargetMode="External"/><Relationship Id="rId1217" Type="http://schemas.openxmlformats.org/officeDocument/2006/relationships/hyperlink" Target="http://refhub.elsevier.com/S0079-6700(20)30035-6/sbref0330" TargetMode="External"/><Relationship Id="rId1424" Type="http://schemas.openxmlformats.org/officeDocument/2006/relationships/hyperlink" Target="http://refhub.elsevier.com/S0079-6700(20)30035-6/sbref0370" TargetMode="External"/><Relationship Id="rId1631" Type="http://schemas.openxmlformats.org/officeDocument/2006/relationships/hyperlink" Target="http://refhub.elsevier.com/S0079-6700(20)30035-6/sbref0410" TargetMode="External"/><Relationship Id="rId4787" Type="http://schemas.openxmlformats.org/officeDocument/2006/relationships/hyperlink" Target="http://refhub.elsevier.com/S0079-6700(20)30035-6/sbref1155" TargetMode="External"/><Relationship Id="rId4994" Type="http://schemas.openxmlformats.org/officeDocument/2006/relationships/hyperlink" Target="http://refhub.elsevier.com/S0079-6700(20)30035-6/sbref1205" TargetMode="External"/><Relationship Id="rId3389" Type="http://schemas.openxmlformats.org/officeDocument/2006/relationships/hyperlink" Target="http://refhub.elsevier.com/S0079-6700(20)30035-6/sbref0825" TargetMode="External"/><Relationship Id="rId3596" Type="http://schemas.openxmlformats.org/officeDocument/2006/relationships/hyperlink" Target="http://refhub.elsevier.com/S0079-6700(20)30035-6/sbref0880" TargetMode="External"/><Relationship Id="rId4647" Type="http://schemas.openxmlformats.org/officeDocument/2006/relationships/hyperlink" Target="http://refhub.elsevier.com/S0079-6700(20)30035-6/sbref1120" TargetMode="External"/><Relationship Id="rId2198" Type="http://schemas.openxmlformats.org/officeDocument/2006/relationships/hyperlink" Target="http://refhub.elsevier.com/S0079-6700(20)30035-6/sbref0540" TargetMode="External"/><Relationship Id="rId3249" Type="http://schemas.openxmlformats.org/officeDocument/2006/relationships/hyperlink" Target="http://refhub.elsevier.com/S0079-6700(20)30035-6/sbref0785" TargetMode="External"/><Relationship Id="rId3456" Type="http://schemas.openxmlformats.org/officeDocument/2006/relationships/hyperlink" Target="http://refhub.elsevier.com/S0079-6700(20)30035-6/sbref0840" TargetMode="External"/><Relationship Id="rId4854" Type="http://schemas.openxmlformats.org/officeDocument/2006/relationships/hyperlink" Target="http://refhub.elsevier.com/S0079-6700(20)30035-6/sbref1175" TargetMode="External"/><Relationship Id="rId377" Type="http://schemas.openxmlformats.org/officeDocument/2006/relationships/hyperlink" Target="http://refhub.elsevier.com/S0079-6700(20)30035-6/sbref0120" TargetMode="External"/><Relationship Id="rId584" Type="http://schemas.openxmlformats.org/officeDocument/2006/relationships/hyperlink" Target="http://refhub.elsevier.com/S0079-6700(20)30035-6/sbref0180" TargetMode="External"/><Relationship Id="rId2058" Type="http://schemas.openxmlformats.org/officeDocument/2006/relationships/hyperlink" Target="http://refhub.elsevier.com/S0079-6700(20)30035-6/sbref0510" TargetMode="External"/><Relationship Id="rId2265" Type="http://schemas.openxmlformats.org/officeDocument/2006/relationships/hyperlink" Target="http://refhub.elsevier.com/S0079-6700(20)30035-6/sbref0555" TargetMode="External"/><Relationship Id="rId3109" Type="http://schemas.openxmlformats.org/officeDocument/2006/relationships/hyperlink" Target="http://refhub.elsevier.com/S0079-6700(20)30035-6/sbref0745" TargetMode="External"/><Relationship Id="rId3663" Type="http://schemas.openxmlformats.org/officeDocument/2006/relationships/hyperlink" Target="http://refhub.elsevier.com/S0079-6700(20)30035-6/sbref0890" TargetMode="External"/><Relationship Id="rId3870" Type="http://schemas.openxmlformats.org/officeDocument/2006/relationships/hyperlink" Target="http://refhub.elsevier.com/S0079-6700(20)30035-6/sbref0935" TargetMode="External"/><Relationship Id="rId4507" Type="http://schemas.openxmlformats.org/officeDocument/2006/relationships/hyperlink" Target="http://refhub.elsevier.com/S0079-6700(20)30035-6/sbref1080" TargetMode="External"/><Relationship Id="rId4714" Type="http://schemas.openxmlformats.org/officeDocument/2006/relationships/hyperlink" Target="http://refhub.elsevier.com/S0079-6700(20)30035-6/sbref1140" TargetMode="External"/><Relationship Id="rId4921" Type="http://schemas.openxmlformats.org/officeDocument/2006/relationships/hyperlink" Target="http://refhub.elsevier.com/S0079-6700(20)30035-6/sbref1185" TargetMode="External"/><Relationship Id="rId237" Type="http://schemas.openxmlformats.org/officeDocument/2006/relationships/hyperlink" Target="http://refhub.elsevier.com/S0079-6700(20)30035-6/sbref0070" TargetMode="External"/><Relationship Id="rId791" Type="http://schemas.openxmlformats.org/officeDocument/2006/relationships/hyperlink" Target="http://refhub.elsevier.com/S0079-6700(20)30035-6/sbref0230" TargetMode="External"/><Relationship Id="rId1074" Type="http://schemas.openxmlformats.org/officeDocument/2006/relationships/hyperlink" Target="http://refhub.elsevier.com/S0079-6700(20)30035-6/sbref0300" TargetMode="External"/><Relationship Id="rId2472" Type="http://schemas.openxmlformats.org/officeDocument/2006/relationships/hyperlink" Target="http://refhub.elsevier.com/S0079-6700(20)30035-6/sbref0595" TargetMode="External"/><Relationship Id="rId3316" Type="http://schemas.openxmlformats.org/officeDocument/2006/relationships/hyperlink" Target="http://refhub.elsevier.com/S0079-6700(20)30035-6/sbref0805" TargetMode="External"/><Relationship Id="rId3523" Type="http://schemas.openxmlformats.org/officeDocument/2006/relationships/hyperlink" Target="http://refhub.elsevier.com/S0079-6700(20)30035-6/sbref0855" TargetMode="External"/><Relationship Id="rId3730" Type="http://schemas.openxmlformats.org/officeDocument/2006/relationships/hyperlink" Target="http://refhub.elsevier.com/S0079-6700(20)30035-6/sbref0905" TargetMode="External"/><Relationship Id="rId444" Type="http://schemas.openxmlformats.org/officeDocument/2006/relationships/hyperlink" Target="http://refhub.elsevier.com/S0079-6700(20)30035-6/sbref0145" TargetMode="External"/><Relationship Id="rId651" Type="http://schemas.openxmlformats.org/officeDocument/2006/relationships/hyperlink" Target="http://refhub.elsevier.com/S0079-6700(20)30035-6/sbref0195" TargetMode="External"/><Relationship Id="rId1281" Type="http://schemas.openxmlformats.org/officeDocument/2006/relationships/hyperlink" Target="http://refhub.elsevier.com/S0079-6700(20)30035-6/sbref0345" TargetMode="External"/><Relationship Id="rId2125" Type="http://schemas.openxmlformats.org/officeDocument/2006/relationships/hyperlink" Target="http://refhub.elsevier.com/S0079-6700(20)30035-6/sbref0525" TargetMode="External"/><Relationship Id="rId2332" Type="http://schemas.openxmlformats.org/officeDocument/2006/relationships/hyperlink" Target="http://refhub.elsevier.com/S0079-6700(20)30035-6/sbref0565" TargetMode="External"/><Relationship Id="rId5488" Type="http://schemas.openxmlformats.org/officeDocument/2006/relationships/hyperlink" Target="http://refhub.elsevier.com/S0079-6700(20)30035-6/sbref1310" TargetMode="External"/><Relationship Id="rId5695" Type="http://schemas.openxmlformats.org/officeDocument/2006/relationships/hyperlink" Target="http://refhub.elsevier.com/S0079-6700(20)30035-6/sbref1360" TargetMode="External"/><Relationship Id="rId304" Type="http://schemas.openxmlformats.org/officeDocument/2006/relationships/hyperlink" Target="http://refhub.elsevier.com/S0079-6700(20)30035-6/sbref0095" TargetMode="External"/><Relationship Id="rId511" Type="http://schemas.openxmlformats.org/officeDocument/2006/relationships/hyperlink" Target="http://refhub.elsevier.com/S0079-6700(20)30035-6/sbref0160" TargetMode="External"/><Relationship Id="rId1141" Type="http://schemas.openxmlformats.org/officeDocument/2006/relationships/hyperlink" Target="http://refhub.elsevier.com/S0079-6700(20)30035-6/sbref0315" TargetMode="External"/><Relationship Id="rId4297" Type="http://schemas.openxmlformats.org/officeDocument/2006/relationships/hyperlink" Target="http://refhub.elsevier.com/S0079-6700(20)30035-6/sbref1030" TargetMode="External"/><Relationship Id="rId5348" Type="http://schemas.openxmlformats.org/officeDocument/2006/relationships/hyperlink" Target="http://refhub.elsevier.com/S0079-6700(20)30035-6/sbref1280" TargetMode="External"/><Relationship Id="rId5555" Type="http://schemas.openxmlformats.org/officeDocument/2006/relationships/hyperlink" Target="http://refhub.elsevier.com/S0079-6700(20)30035-6/sbref1325" TargetMode="External"/><Relationship Id="rId5762" Type="http://schemas.openxmlformats.org/officeDocument/2006/relationships/hyperlink" Target="http://refhub.elsevier.com/S0079-6700(20)30035-6/sbref1370" TargetMode="External"/><Relationship Id="rId1001" Type="http://schemas.openxmlformats.org/officeDocument/2006/relationships/hyperlink" Target="http://refhub.elsevier.com/S0079-6700(20)30035-6/sbref0280" TargetMode="External"/><Relationship Id="rId4157" Type="http://schemas.openxmlformats.org/officeDocument/2006/relationships/hyperlink" Target="http://refhub.elsevier.com/S0079-6700(20)30035-6/sbref1000" TargetMode="External"/><Relationship Id="rId4364" Type="http://schemas.openxmlformats.org/officeDocument/2006/relationships/hyperlink" Target="http://refhub.elsevier.com/S0079-6700(20)30035-6/sbref1040" TargetMode="External"/><Relationship Id="rId4571" Type="http://schemas.openxmlformats.org/officeDocument/2006/relationships/hyperlink" Target="http://refhub.elsevier.com/S0079-6700(20)30035-6/sbref1095" TargetMode="External"/><Relationship Id="rId5208" Type="http://schemas.openxmlformats.org/officeDocument/2006/relationships/hyperlink" Target="http://refhub.elsevier.com/S0079-6700(20)30035-6/sbref1250" TargetMode="External"/><Relationship Id="rId5415" Type="http://schemas.openxmlformats.org/officeDocument/2006/relationships/hyperlink" Target="http://refhub.elsevier.com/S0079-6700(20)30035-6/sbref1295" TargetMode="External"/><Relationship Id="rId5622" Type="http://schemas.openxmlformats.org/officeDocument/2006/relationships/hyperlink" Target="http://refhub.elsevier.com/S0079-6700(20)30035-6/sbref1340" TargetMode="External"/><Relationship Id="rId1958" Type="http://schemas.openxmlformats.org/officeDocument/2006/relationships/hyperlink" Target="http://refhub.elsevier.com/S0079-6700(20)30035-6/sbref0480" TargetMode="External"/><Relationship Id="rId3173" Type="http://schemas.openxmlformats.org/officeDocument/2006/relationships/hyperlink" Target="http://refhub.elsevier.com/S0079-6700(20)30035-6/sbref0765" TargetMode="External"/><Relationship Id="rId3380" Type="http://schemas.openxmlformats.org/officeDocument/2006/relationships/hyperlink" Target="http://refhub.elsevier.com/S0079-6700(20)30035-6/sbref0820" TargetMode="External"/><Relationship Id="rId4017" Type="http://schemas.openxmlformats.org/officeDocument/2006/relationships/hyperlink" Target="http://refhub.elsevier.com/S0079-6700(20)30035-6/sbref0965" TargetMode="External"/><Relationship Id="rId4224" Type="http://schemas.openxmlformats.org/officeDocument/2006/relationships/hyperlink" Target="http://refhub.elsevier.com/S0079-6700(20)30035-6/sbref1015" TargetMode="External"/><Relationship Id="rId4431" Type="http://schemas.openxmlformats.org/officeDocument/2006/relationships/hyperlink" Target="http://refhub.elsevier.com/S0079-6700(20)30035-6/sbref1060" TargetMode="External"/><Relationship Id="rId1818" Type="http://schemas.openxmlformats.org/officeDocument/2006/relationships/hyperlink" Target="http://refhub.elsevier.com/S0079-6700(20)30035-6/sbref0455" TargetMode="External"/><Relationship Id="rId3033" Type="http://schemas.openxmlformats.org/officeDocument/2006/relationships/hyperlink" Target="http://refhub.elsevier.com/S0079-6700(20)30035-6/sbref0725" TargetMode="External"/><Relationship Id="rId3240" Type="http://schemas.openxmlformats.org/officeDocument/2006/relationships/hyperlink" Target="http://refhub.elsevier.com/S0079-6700(20)30035-6/sbref0785" TargetMode="External"/><Relationship Id="rId161" Type="http://schemas.openxmlformats.org/officeDocument/2006/relationships/hyperlink" Target="http://refhub.elsevier.com/S0079-6700(20)30035-6/sbref0045" TargetMode="External"/><Relationship Id="rId2799" Type="http://schemas.openxmlformats.org/officeDocument/2006/relationships/hyperlink" Target="http://refhub.elsevier.com/S0079-6700(20)30035-6/sbref0665" TargetMode="External"/><Relationship Id="rId3100" Type="http://schemas.openxmlformats.org/officeDocument/2006/relationships/hyperlink" Target="http://refhub.elsevier.com/S0079-6700(20)30035-6/sbref0745" TargetMode="External"/><Relationship Id="rId978" Type="http://schemas.openxmlformats.org/officeDocument/2006/relationships/hyperlink" Target="http://refhub.elsevier.com/S0079-6700(20)30035-6/sbref0275" TargetMode="External"/><Relationship Id="rId2659" Type="http://schemas.openxmlformats.org/officeDocument/2006/relationships/hyperlink" Target="http://refhub.elsevier.com/S0079-6700(20)30035-6/sbref0635" TargetMode="External"/><Relationship Id="rId2866" Type="http://schemas.openxmlformats.org/officeDocument/2006/relationships/hyperlink" Target="http://refhub.elsevier.com/S0079-6700(20)30035-6/sbref0680" TargetMode="External"/><Relationship Id="rId3917" Type="http://schemas.openxmlformats.org/officeDocument/2006/relationships/hyperlink" Target="http://refhub.elsevier.com/S0079-6700(20)30035-6/sbref0945" TargetMode="External"/><Relationship Id="rId5065" Type="http://schemas.openxmlformats.org/officeDocument/2006/relationships/hyperlink" Target="http://refhub.elsevier.com/S0079-6700(20)30035-6/sbref1220" TargetMode="External"/><Relationship Id="rId5272" Type="http://schemas.openxmlformats.org/officeDocument/2006/relationships/hyperlink" Target="http://refhub.elsevier.com/S0079-6700(20)30035-6/sbref1265" TargetMode="External"/><Relationship Id="rId838" Type="http://schemas.openxmlformats.org/officeDocument/2006/relationships/hyperlink" Target="http://refhub.elsevier.com/S0079-6700(20)30035-6/sbref0240" TargetMode="External"/><Relationship Id="rId1468" Type="http://schemas.openxmlformats.org/officeDocument/2006/relationships/hyperlink" Target="http://refhub.elsevier.com/S0079-6700(20)30035-6/sbref0380" TargetMode="External"/><Relationship Id="rId1675" Type="http://schemas.openxmlformats.org/officeDocument/2006/relationships/hyperlink" Target="http://refhub.elsevier.com/S0079-6700(20)30035-6/sbref0420" TargetMode="External"/><Relationship Id="rId1882" Type="http://schemas.openxmlformats.org/officeDocument/2006/relationships/hyperlink" Target="http://refhub.elsevier.com/S0079-6700(20)30035-6/sbref0465" TargetMode="External"/><Relationship Id="rId2519" Type="http://schemas.openxmlformats.org/officeDocument/2006/relationships/hyperlink" Target="http://refhub.elsevier.com/S0079-6700(20)30035-6/sbref0605" TargetMode="External"/><Relationship Id="rId2726" Type="http://schemas.openxmlformats.org/officeDocument/2006/relationships/hyperlink" Target="http://refhub.elsevier.com/S0079-6700(20)30035-6/sbref0650" TargetMode="External"/><Relationship Id="rId4081" Type="http://schemas.openxmlformats.org/officeDocument/2006/relationships/hyperlink" Target="http://refhub.elsevier.com/S0079-6700(20)30035-6/sbref0980" TargetMode="External"/><Relationship Id="rId5132" Type="http://schemas.openxmlformats.org/officeDocument/2006/relationships/hyperlink" Target="http://refhub.elsevier.com/S0079-6700(20)30035-6/sbref1235" TargetMode="External"/><Relationship Id="rId1328" Type="http://schemas.openxmlformats.org/officeDocument/2006/relationships/hyperlink" Target="http://refhub.elsevier.com/S0079-6700(20)30035-6/sbref0355" TargetMode="External"/><Relationship Id="rId1535" Type="http://schemas.openxmlformats.org/officeDocument/2006/relationships/hyperlink" Target="http://refhub.elsevier.com/S0079-6700(20)30035-6/sbref0395" TargetMode="External"/><Relationship Id="rId2933" Type="http://schemas.openxmlformats.org/officeDocument/2006/relationships/hyperlink" Target="http://refhub.elsevier.com/S0079-6700(20)30035-6/sbref0700" TargetMode="External"/><Relationship Id="rId905" Type="http://schemas.openxmlformats.org/officeDocument/2006/relationships/hyperlink" Target="http://refhub.elsevier.com/S0079-6700(20)30035-6/sbref0255" TargetMode="External"/><Relationship Id="rId1742" Type="http://schemas.openxmlformats.org/officeDocument/2006/relationships/hyperlink" Target="http://refhub.elsevier.com/S0079-6700(20)30035-6/sbref0435" TargetMode="External"/><Relationship Id="rId4898" Type="http://schemas.openxmlformats.org/officeDocument/2006/relationships/hyperlink" Target="http://refhub.elsevier.com/S0079-6700(20)30035-6/sbref1185" TargetMode="External"/><Relationship Id="rId34" Type="http://schemas.openxmlformats.org/officeDocument/2006/relationships/image" Target="media/image18.jpeg"/><Relationship Id="rId1602" Type="http://schemas.openxmlformats.org/officeDocument/2006/relationships/hyperlink" Target="http://refhub.elsevier.com/S0079-6700(20)30035-6/sbref0405" TargetMode="External"/><Relationship Id="rId4758" Type="http://schemas.openxmlformats.org/officeDocument/2006/relationships/hyperlink" Target="http://refhub.elsevier.com/S0079-6700(20)30035-6/sbref1150" TargetMode="External"/><Relationship Id="rId4965" Type="http://schemas.openxmlformats.org/officeDocument/2006/relationships/hyperlink" Target="http://refhub.elsevier.com/S0079-6700(20)30035-6/sbref1200" TargetMode="External"/><Relationship Id="rId3567" Type="http://schemas.openxmlformats.org/officeDocument/2006/relationships/hyperlink" Target="http://refhub.elsevier.com/S0079-6700(20)30035-6/sbref0865" TargetMode="External"/><Relationship Id="rId3774" Type="http://schemas.openxmlformats.org/officeDocument/2006/relationships/hyperlink" Target="http://refhub.elsevier.com/S0079-6700(20)30035-6/sbref0915" TargetMode="External"/><Relationship Id="rId3981" Type="http://schemas.openxmlformats.org/officeDocument/2006/relationships/hyperlink" Target="http://refhub.elsevier.com/S0079-6700(20)30035-6/sbref0960" TargetMode="External"/><Relationship Id="rId4618" Type="http://schemas.openxmlformats.org/officeDocument/2006/relationships/hyperlink" Target="http://refhub.elsevier.com/S0079-6700(20)30035-6/sbref1110" TargetMode="External"/><Relationship Id="rId4825" Type="http://schemas.openxmlformats.org/officeDocument/2006/relationships/hyperlink" Target="http://refhub.elsevier.com/S0079-6700(20)30035-6/sbref1165" TargetMode="External"/><Relationship Id="rId488" Type="http://schemas.openxmlformats.org/officeDocument/2006/relationships/hyperlink" Target="http://refhub.elsevier.com/S0079-6700(20)30035-6/sbref0155" TargetMode="External"/><Relationship Id="rId695" Type="http://schemas.openxmlformats.org/officeDocument/2006/relationships/hyperlink" Target="http://refhub.elsevier.com/S0079-6700(20)30035-6/sbref0205" TargetMode="External"/><Relationship Id="rId2169" Type="http://schemas.openxmlformats.org/officeDocument/2006/relationships/hyperlink" Target="http://refhub.elsevier.com/S0079-6700(20)30035-6/sbref0535" TargetMode="External"/><Relationship Id="rId2376" Type="http://schemas.openxmlformats.org/officeDocument/2006/relationships/hyperlink" Target="http://refhub.elsevier.com/S0079-6700(20)30035-6/sbref0575" TargetMode="External"/><Relationship Id="rId2583" Type="http://schemas.openxmlformats.org/officeDocument/2006/relationships/hyperlink" Target="http://refhub.elsevier.com/S0079-6700(20)30035-6/sbref0620" TargetMode="External"/><Relationship Id="rId2790" Type="http://schemas.openxmlformats.org/officeDocument/2006/relationships/hyperlink" Target="http://refhub.elsevier.com/S0079-6700(20)30035-6/sbref0665" TargetMode="External"/><Relationship Id="rId3427" Type="http://schemas.openxmlformats.org/officeDocument/2006/relationships/hyperlink" Target="http://refhub.elsevier.com/S0079-6700(20)30035-6/sbref0830" TargetMode="External"/><Relationship Id="rId3634" Type="http://schemas.openxmlformats.org/officeDocument/2006/relationships/hyperlink" Target="http://refhub.elsevier.com/S0079-6700(20)30035-6/sbref0885" TargetMode="External"/><Relationship Id="rId3841" Type="http://schemas.openxmlformats.org/officeDocument/2006/relationships/hyperlink" Target="http://refhub.elsevier.com/S0079-6700(20)30035-6/sbref0930" TargetMode="External"/><Relationship Id="rId348" Type="http://schemas.openxmlformats.org/officeDocument/2006/relationships/hyperlink" Target="http://refhub.elsevier.com/S0079-6700(20)30035-6/sbref0110" TargetMode="External"/><Relationship Id="rId555" Type="http://schemas.openxmlformats.org/officeDocument/2006/relationships/hyperlink" Target="http://refhub.elsevier.com/S0079-6700(20)30035-6/sbref0175" TargetMode="External"/><Relationship Id="rId762" Type="http://schemas.openxmlformats.org/officeDocument/2006/relationships/hyperlink" Target="http://refhub.elsevier.com/S0079-6700(20)30035-6/sbref0225" TargetMode="External"/><Relationship Id="rId1185" Type="http://schemas.openxmlformats.org/officeDocument/2006/relationships/hyperlink" Target="http://refhub.elsevier.com/S0079-6700(20)30035-6/sbref0325" TargetMode="External"/><Relationship Id="rId1392" Type="http://schemas.openxmlformats.org/officeDocument/2006/relationships/hyperlink" Target="http://refhub.elsevier.com/S0079-6700(20)30035-6/sbref0365" TargetMode="External"/><Relationship Id="rId2029" Type="http://schemas.openxmlformats.org/officeDocument/2006/relationships/hyperlink" Target="http://refhub.elsevier.com/S0079-6700(20)30035-6/sbref0500" TargetMode="External"/><Relationship Id="rId2236" Type="http://schemas.openxmlformats.org/officeDocument/2006/relationships/hyperlink" Target="http://refhub.elsevier.com/S0079-6700(20)30035-6/sbref0550" TargetMode="External"/><Relationship Id="rId2443" Type="http://schemas.openxmlformats.org/officeDocument/2006/relationships/hyperlink" Target="http://refhub.elsevier.com/S0079-6700(20)30035-6/sbref0590" TargetMode="External"/><Relationship Id="rId2650" Type="http://schemas.openxmlformats.org/officeDocument/2006/relationships/hyperlink" Target="http://refhub.elsevier.com/S0079-6700(20)30035-6/sbref0635" TargetMode="External"/><Relationship Id="rId3701" Type="http://schemas.openxmlformats.org/officeDocument/2006/relationships/hyperlink" Target="http://refhub.elsevier.com/S0079-6700(20)30035-6/sbref0900" TargetMode="External"/><Relationship Id="rId5599" Type="http://schemas.openxmlformats.org/officeDocument/2006/relationships/hyperlink" Target="http://refhub.elsevier.com/S0079-6700(20)30035-6/sbref1335" TargetMode="External"/><Relationship Id="rId208" Type="http://schemas.openxmlformats.org/officeDocument/2006/relationships/hyperlink" Target="http://refhub.elsevier.com/S0079-6700(20)30035-6/sbref0065" TargetMode="External"/><Relationship Id="rId415" Type="http://schemas.openxmlformats.org/officeDocument/2006/relationships/hyperlink" Target="http://refhub.elsevier.com/S0079-6700(20)30035-6/sbref0135" TargetMode="External"/><Relationship Id="rId622" Type="http://schemas.openxmlformats.org/officeDocument/2006/relationships/hyperlink" Target="http://refhub.elsevier.com/S0079-6700(20)30035-6/sbref0190" TargetMode="External"/><Relationship Id="rId1045" Type="http://schemas.openxmlformats.org/officeDocument/2006/relationships/hyperlink" Target="http://refhub.elsevier.com/S0079-6700(20)30035-6/sbref0295" TargetMode="External"/><Relationship Id="rId1252" Type="http://schemas.openxmlformats.org/officeDocument/2006/relationships/hyperlink" Target="http://refhub.elsevier.com/S0079-6700(20)30035-6/sbref0340" TargetMode="External"/><Relationship Id="rId2303" Type="http://schemas.openxmlformats.org/officeDocument/2006/relationships/hyperlink" Target="http://refhub.elsevier.com/S0079-6700(20)30035-6/sbref0560" TargetMode="External"/><Relationship Id="rId2510" Type="http://schemas.openxmlformats.org/officeDocument/2006/relationships/hyperlink" Target="http://refhub.elsevier.com/S0079-6700(20)30035-6/sbref0605" TargetMode="External"/><Relationship Id="rId5459" Type="http://schemas.openxmlformats.org/officeDocument/2006/relationships/hyperlink" Target="http://refhub.elsevier.com/S0079-6700(20)30035-6/sbref1305" TargetMode="External"/><Relationship Id="rId5666" Type="http://schemas.openxmlformats.org/officeDocument/2006/relationships/hyperlink" Target="http://refhub.elsevier.com/S0079-6700(20)30035-6/sbref1350" TargetMode="External"/><Relationship Id="rId1112" Type="http://schemas.openxmlformats.org/officeDocument/2006/relationships/hyperlink" Target="http://refhub.elsevier.com/S0079-6700(20)30035-6/sbref0305" TargetMode="External"/><Relationship Id="rId4268" Type="http://schemas.openxmlformats.org/officeDocument/2006/relationships/hyperlink" Target="http://refhub.elsevier.com/S0079-6700(20)30035-6/sbref1025" TargetMode="External"/><Relationship Id="rId4475" Type="http://schemas.openxmlformats.org/officeDocument/2006/relationships/hyperlink" Target="http://refhub.elsevier.com/S0079-6700(20)30035-6/sbref1070" TargetMode="External"/><Relationship Id="rId5319" Type="http://schemas.openxmlformats.org/officeDocument/2006/relationships/hyperlink" Target="http://refhub.elsevier.com/S0079-6700(20)30035-6/sbref1275" TargetMode="External"/><Relationship Id="rId3077" Type="http://schemas.openxmlformats.org/officeDocument/2006/relationships/hyperlink" Target="http://refhub.elsevier.com/S0079-6700(20)30035-6/sbref0740" TargetMode="External"/><Relationship Id="rId3284" Type="http://schemas.openxmlformats.org/officeDocument/2006/relationships/hyperlink" Target="http://refhub.elsevier.com/S0079-6700(20)30035-6/sbref0795" TargetMode="External"/><Relationship Id="rId4128" Type="http://schemas.openxmlformats.org/officeDocument/2006/relationships/hyperlink" Target="http://refhub.elsevier.com/S0079-6700(20)30035-6/sbref0990" TargetMode="External"/><Relationship Id="rId4682" Type="http://schemas.openxmlformats.org/officeDocument/2006/relationships/hyperlink" Target="http://refhub.elsevier.com/S0079-6700(20)30035-6/sbref1135" TargetMode="External"/><Relationship Id="rId5526" Type="http://schemas.openxmlformats.org/officeDocument/2006/relationships/hyperlink" Target="http://refhub.elsevier.com/S0079-6700(20)30035-6/sbref1320" TargetMode="External"/><Relationship Id="rId5733" Type="http://schemas.openxmlformats.org/officeDocument/2006/relationships/hyperlink" Target="http://refhub.elsevier.com/S0079-6700(20)30035-6/sbref1365" TargetMode="External"/><Relationship Id="rId1929" Type="http://schemas.openxmlformats.org/officeDocument/2006/relationships/hyperlink" Target="http://refhub.elsevier.com/S0079-6700(20)30035-6/sbref0470" TargetMode="External"/><Relationship Id="rId2093" Type="http://schemas.openxmlformats.org/officeDocument/2006/relationships/hyperlink" Target="http://refhub.elsevier.com/S0079-6700(20)30035-6/sbref0515" TargetMode="External"/><Relationship Id="rId3491" Type="http://schemas.openxmlformats.org/officeDocument/2006/relationships/hyperlink" Target="http://refhub.elsevier.com/S0079-6700(20)30035-6/sbref0845" TargetMode="External"/><Relationship Id="rId4335" Type="http://schemas.openxmlformats.org/officeDocument/2006/relationships/hyperlink" Target="http://refhub.elsevier.com/S0079-6700(20)30035-6/sbref1035" TargetMode="External"/><Relationship Id="rId4542" Type="http://schemas.openxmlformats.org/officeDocument/2006/relationships/hyperlink" Target="http://refhub.elsevier.com/S0079-6700(20)30035-6/sbref1085" TargetMode="External"/><Relationship Id="rId5800" Type="http://schemas.openxmlformats.org/officeDocument/2006/relationships/hyperlink" Target="http://refhub.elsevier.com/S0079-6700(20)30035-6/sbref1375" TargetMode="External"/><Relationship Id="rId3144" Type="http://schemas.openxmlformats.org/officeDocument/2006/relationships/hyperlink" Target="http://refhub.elsevier.com/S0079-6700(20)30035-6/sbref0755" TargetMode="External"/><Relationship Id="rId3351" Type="http://schemas.openxmlformats.org/officeDocument/2006/relationships/hyperlink" Target="http://refhub.elsevier.com/S0079-6700(20)30035-6/sbref0815" TargetMode="External"/><Relationship Id="rId4402" Type="http://schemas.openxmlformats.org/officeDocument/2006/relationships/hyperlink" Target="http://refhub.elsevier.com/S0079-6700(20)30035-6/sbref1050" TargetMode="External"/><Relationship Id="rId272" Type="http://schemas.openxmlformats.org/officeDocument/2006/relationships/hyperlink" Target="http://refhub.elsevier.com/S0079-6700(20)30035-6/sbref0085" TargetMode="External"/><Relationship Id="rId2160" Type="http://schemas.openxmlformats.org/officeDocument/2006/relationships/hyperlink" Target="http://refhub.elsevier.com/S0079-6700(20)30035-6/sbref0530" TargetMode="External"/><Relationship Id="rId3004" Type="http://schemas.openxmlformats.org/officeDocument/2006/relationships/hyperlink" Target="http://refhub.elsevier.com/S0079-6700(20)30035-6/sbref0720" TargetMode="External"/><Relationship Id="rId3211" Type="http://schemas.openxmlformats.org/officeDocument/2006/relationships/hyperlink" Target="http://refhub.elsevier.com/S0079-6700(20)30035-6/sbref0775" TargetMode="External"/><Relationship Id="rId132" Type="http://schemas.openxmlformats.org/officeDocument/2006/relationships/hyperlink" Target="http://refhub.elsevier.com/S0079-6700(20)30035-6/sbref0035" TargetMode="External"/><Relationship Id="rId2020" Type="http://schemas.openxmlformats.org/officeDocument/2006/relationships/hyperlink" Target="http://refhub.elsevier.com/S0079-6700(20)30035-6/sbref0495" TargetMode="External"/><Relationship Id="rId5176" Type="http://schemas.openxmlformats.org/officeDocument/2006/relationships/hyperlink" Target="http://refhub.elsevier.com/S0079-6700(20)30035-6/sbref1245" TargetMode="External"/><Relationship Id="rId5383" Type="http://schemas.openxmlformats.org/officeDocument/2006/relationships/hyperlink" Target="http://refhub.elsevier.com/S0079-6700(20)30035-6/sbref1290" TargetMode="External"/><Relationship Id="rId5590" Type="http://schemas.openxmlformats.org/officeDocument/2006/relationships/hyperlink" Target="http://refhub.elsevier.com/S0079-6700(20)30035-6/sbref1335" TargetMode="External"/><Relationship Id="rId1579" Type="http://schemas.openxmlformats.org/officeDocument/2006/relationships/hyperlink" Target="http://refhub.elsevier.com/S0079-6700(20)30035-6/sbref0400" TargetMode="External"/><Relationship Id="rId2977" Type="http://schemas.openxmlformats.org/officeDocument/2006/relationships/hyperlink" Target="http://refhub.elsevier.com/S0079-6700(20)30035-6/sbref0710" TargetMode="External"/><Relationship Id="rId4192" Type="http://schemas.openxmlformats.org/officeDocument/2006/relationships/hyperlink" Target="http://refhub.elsevier.com/S0079-6700(20)30035-6/sbref1005" TargetMode="External"/><Relationship Id="rId5036" Type="http://schemas.openxmlformats.org/officeDocument/2006/relationships/hyperlink" Target="http://refhub.elsevier.com/S0079-6700(20)30035-6/sbref1215" TargetMode="External"/><Relationship Id="rId5243" Type="http://schemas.openxmlformats.org/officeDocument/2006/relationships/hyperlink" Target="http://refhub.elsevier.com/S0079-6700(20)30035-6/sbref1260" TargetMode="External"/><Relationship Id="rId5450" Type="http://schemas.openxmlformats.org/officeDocument/2006/relationships/hyperlink" Target="http://refhub.elsevier.com/S0079-6700(20)30035-6/sbref1300" TargetMode="External"/><Relationship Id="rId949" Type="http://schemas.openxmlformats.org/officeDocument/2006/relationships/hyperlink" Target="http://refhub.elsevier.com/S0079-6700(20)30035-6/sbref0265" TargetMode="External"/><Relationship Id="rId1786" Type="http://schemas.openxmlformats.org/officeDocument/2006/relationships/hyperlink" Target="http://refhub.elsevier.com/S0079-6700(20)30035-6/sbref0445" TargetMode="External"/><Relationship Id="rId1993" Type="http://schemas.openxmlformats.org/officeDocument/2006/relationships/hyperlink" Target="http://refhub.elsevier.com/S0079-6700(20)30035-6/sbref0490" TargetMode="External"/><Relationship Id="rId2837" Type="http://schemas.openxmlformats.org/officeDocument/2006/relationships/hyperlink" Target="http://refhub.elsevier.com/S0079-6700(20)30035-6/sbref0675" TargetMode="External"/><Relationship Id="rId4052" Type="http://schemas.openxmlformats.org/officeDocument/2006/relationships/hyperlink" Target="http://refhub.elsevier.com/S0079-6700(20)30035-6/sbref0975" TargetMode="External"/><Relationship Id="rId5103" Type="http://schemas.openxmlformats.org/officeDocument/2006/relationships/hyperlink" Target="http://refhub.elsevier.com/S0079-6700(20)30035-6/sbref1230" TargetMode="External"/><Relationship Id="rId78" Type="http://schemas.openxmlformats.org/officeDocument/2006/relationships/hyperlink" Target="http://refhub.elsevier.com/S0079-6700(20)30035-6/sbref0020" TargetMode="External"/><Relationship Id="rId809" Type="http://schemas.openxmlformats.org/officeDocument/2006/relationships/hyperlink" Target="http://refhub.elsevier.com/S0079-6700(20)30035-6/sbref0230" TargetMode="External"/><Relationship Id="rId1439" Type="http://schemas.openxmlformats.org/officeDocument/2006/relationships/hyperlink" Target="http://refhub.elsevier.com/S0079-6700(20)30035-6/sbref0375" TargetMode="External"/><Relationship Id="rId1646" Type="http://schemas.openxmlformats.org/officeDocument/2006/relationships/hyperlink" Target="http://refhub.elsevier.com/S0079-6700(20)30035-6/sbref0415" TargetMode="External"/><Relationship Id="rId1853" Type="http://schemas.openxmlformats.org/officeDocument/2006/relationships/hyperlink" Target="http://refhub.elsevier.com/S0079-6700(20)30035-6/sbref0460" TargetMode="External"/><Relationship Id="rId2904" Type="http://schemas.openxmlformats.org/officeDocument/2006/relationships/hyperlink" Target="http://refhub.elsevier.com/S0079-6700(20)30035-6/sbref0690" TargetMode="External"/><Relationship Id="rId5310" Type="http://schemas.openxmlformats.org/officeDocument/2006/relationships/hyperlink" Target="http://refhub.elsevier.com/S0079-6700(20)30035-6/sbref1275" TargetMode="External"/><Relationship Id="rId1506" Type="http://schemas.openxmlformats.org/officeDocument/2006/relationships/hyperlink" Target="http://refhub.elsevier.com/S0079-6700(20)30035-6/sbref0385" TargetMode="External"/><Relationship Id="rId1713" Type="http://schemas.openxmlformats.org/officeDocument/2006/relationships/hyperlink" Target="http://refhub.elsevier.com/S0079-6700(20)30035-6/sbref0430" TargetMode="External"/><Relationship Id="rId1920" Type="http://schemas.openxmlformats.org/officeDocument/2006/relationships/hyperlink" Target="http://refhub.elsevier.com/S0079-6700(20)30035-6/sbref0470" TargetMode="External"/><Relationship Id="rId4869" Type="http://schemas.openxmlformats.org/officeDocument/2006/relationships/hyperlink" Target="http://refhub.elsevier.com/S0079-6700(20)30035-6/sbref1180" TargetMode="External"/><Relationship Id="rId3678" Type="http://schemas.openxmlformats.org/officeDocument/2006/relationships/hyperlink" Target="http://refhub.elsevier.com/S0079-6700(20)30035-6/sbref0895" TargetMode="External"/><Relationship Id="rId3885" Type="http://schemas.openxmlformats.org/officeDocument/2006/relationships/hyperlink" Target="http://refhub.elsevier.com/S0079-6700(20)30035-6/sbref0940" TargetMode="External"/><Relationship Id="rId4729" Type="http://schemas.openxmlformats.org/officeDocument/2006/relationships/hyperlink" Target="http://refhub.elsevier.com/S0079-6700(20)30035-6/sbref1140" TargetMode="External"/><Relationship Id="rId4936" Type="http://schemas.openxmlformats.org/officeDocument/2006/relationships/hyperlink" Target="http://refhub.elsevier.com/S0079-6700(20)30035-6/sbref1190" TargetMode="External"/><Relationship Id="rId599" Type="http://schemas.openxmlformats.org/officeDocument/2006/relationships/hyperlink" Target="http://refhub.elsevier.com/S0079-6700(20)30035-6/sbref0185" TargetMode="External"/><Relationship Id="rId2487" Type="http://schemas.openxmlformats.org/officeDocument/2006/relationships/hyperlink" Target="http://refhub.elsevier.com/S0079-6700(20)30035-6/sbref0600" TargetMode="External"/><Relationship Id="rId2694" Type="http://schemas.openxmlformats.org/officeDocument/2006/relationships/hyperlink" Target="http://refhub.elsevier.com/S0079-6700(20)30035-6/sbref0645" TargetMode="External"/><Relationship Id="rId3538" Type="http://schemas.openxmlformats.org/officeDocument/2006/relationships/hyperlink" Target="http://refhub.elsevier.com/S0079-6700(20)30035-6/sbref0860" TargetMode="External"/><Relationship Id="rId3745" Type="http://schemas.openxmlformats.org/officeDocument/2006/relationships/hyperlink" Target="http://refhub.elsevier.com/S0079-6700(20)30035-6/sbref0910" TargetMode="External"/><Relationship Id="rId459" Type="http://schemas.openxmlformats.org/officeDocument/2006/relationships/hyperlink" Target="http://refhub.elsevier.com/S0079-6700(20)30035-6/sbref0145" TargetMode="External"/><Relationship Id="rId666" Type="http://schemas.openxmlformats.org/officeDocument/2006/relationships/hyperlink" Target="http://refhub.elsevier.com/S0079-6700(20)30035-6/sbref0200" TargetMode="External"/><Relationship Id="rId873" Type="http://schemas.openxmlformats.org/officeDocument/2006/relationships/hyperlink" Target="http://refhub.elsevier.com/S0079-6700(20)30035-6/sbref0245" TargetMode="External"/><Relationship Id="rId1089" Type="http://schemas.openxmlformats.org/officeDocument/2006/relationships/hyperlink" Target="http://refhub.elsevier.com/S0079-6700(20)30035-6/sbref0305" TargetMode="External"/><Relationship Id="rId1296" Type="http://schemas.openxmlformats.org/officeDocument/2006/relationships/hyperlink" Target="http://refhub.elsevier.com/S0079-6700(20)30035-6/sbref0350" TargetMode="External"/><Relationship Id="rId2347" Type="http://schemas.openxmlformats.org/officeDocument/2006/relationships/hyperlink" Target="http://refhub.elsevier.com/S0079-6700(20)30035-6/sbref0570" TargetMode="External"/><Relationship Id="rId2554" Type="http://schemas.openxmlformats.org/officeDocument/2006/relationships/hyperlink" Target="http://refhub.elsevier.com/S0079-6700(20)30035-6/sbref0615" TargetMode="External"/><Relationship Id="rId3952" Type="http://schemas.openxmlformats.org/officeDocument/2006/relationships/hyperlink" Target="http://refhub.elsevier.com/S0079-6700(20)30035-6/sbref0950" TargetMode="External"/><Relationship Id="rId319" Type="http://schemas.openxmlformats.org/officeDocument/2006/relationships/hyperlink" Target="http://refhub.elsevier.com/S0079-6700(20)30035-6/sbref0100" TargetMode="External"/><Relationship Id="rId526" Type="http://schemas.openxmlformats.org/officeDocument/2006/relationships/hyperlink" Target="http://refhub.elsevier.com/S0079-6700(20)30035-6/sbref0160" TargetMode="External"/><Relationship Id="rId1156" Type="http://schemas.openxmlformats.org/officeDocument/2006/relationships/hyperlink" Target="http://refhub.elsevier.com/S0079-6700(20)30035-6/sbref0315" TargetMode="External"/><Relationship Id="rId1363" Type="http://schemas.openxmlformats.org/officeDocument/2006/relationships/hyperlink" Target="http://refhub.elsevier.com/S0079-6700(20)30035-6/sbref0360" TargetMode="External"/><Relationship Id="rId2207" Type="http://schemas.openxmlformats.org/officeDocument/2006/relationships/hyperlink" Target="http://refhub.elsevier.com/S0079-6700(20)30035-6/sbref0545" TargetMode="External"/><Relationship Id="rId2761" Type="http://schemas.openxmlformats.org/officeDocument/2006/relationships/hyperlink" Target="http://refhub.elsevier.com/S0079-6700(20)30035-6/sbref0655" TargetMode="External"/><Relationship Id="rId3605" Type="http://schemas.openxmlformats.org/officeDocument/2006/relationships/hyperlink" Target="http://refhub.elsevier.com/S0079-6700(20)30035-6/sbref0880" TargetMode="External"/><Relationship Id="rId3812" Type="http://schemas.openxmlformats.org/officeDocument/2006/relationships/hyperlink" Target="http://refhub.elsevier.com/S0079-6700(20)30035-6/sbref0925" TargetMode="External"/><Relationship Id="rId733" Type="http://schemas.openxmlformats.org/officeDocument/2006/relationships/hyperlink" Target="http://refhub.elsevier.com/S0079-6700(20)30035-6/sbref0215" TargetMode="External"/><Relationship Id="rId940" Type="http://schemas.openxmlformats.org/officeDocument/2006/relationships/hyperlink" Target="http://refhub.elsevier.com/S0079-6700(20)30035-6/sbref0260" TargetMode="External"/><Relationship Id="rId1016" Type="http://schemas.openxmlformats.org/officeDocument/2006/relationships/hyperlink" Target="http://refhub.elsevier.com/S0079-6700(20)30035-6/sbref0285" TargetMode="External"/><Relationship Id="rId1570" Type="http://schemas.openxmlformats.org/officeDocument/2006/relationships/hyperlink" Target="http://refhub.elsevier.com/S0079-6700(20)30035-6/sbref0400" TargetMode="External"/><Relationship Id="rId2414" Type="http://schemas.openxmlformats.org/officeDocument/2006/relationships/hyperlink" Target="http://refhub.elsevier.com/S0079-6700(20)30035-6/sbref0585" TargetMode="External"/><Relationship Id="rId2621" Type="http://schemas.openxmlformats.org/officeDocument/2006/relationships/hyperlink" Target="http://refhub.elsevier.com/S0079-6700(20)30035-6/sbref0630" TargetMode="External"/><Relationship Id="rId5777" Type="http://schemas.openxmlformats.org/officeDocument/2006/relationships/hyperlink" Target="http://refhub.elsevier.com/S0079-6700(20)30035-6/sbref1375" TargetMode="External"/><Relationship Id="rId800" Type="http://schemas.openxmlformats.org/officeDocument/2006/relationships/hyperlink" Target="http://refhub.elsevier.com/S0079-6700(20)30035-6/sbref0230" TargetMode="External"/><Relationship Id="rId1223" Type="http://schemas.openxmlformats.org/officeDocument/2006/relationships/hyperlink" Target="http://refhub.elsevier.com/S0079-6700(20)30035-6/sbref0335" TargetMode="External"/><Relationship Id="rId1430" Type="http://schemas.openxmlformats.org/officeDocument/2006/relationships/hyperlink" Target="http://refhub.elsevier.com/S0079-6700(20)30035-6/sbref0375" TargetMode="External"/><Relationship Id="rId4379" Type="http://schemas.openxmlformats.org/officeDocument/2006/relationships/hyperlink" Target="http://refhub.elsevier.com/S0079-6700(20)30035-6/sbref1045" TargetMode="External"/><Relationship Id="rId4586" Type="http://schemas.openxmlformats.org/officeDocument/2006/relationships/hyperlink" Target="http://refhub.elsevier.com/S0079-6700(20)30035-6/sbref1100" TargetMode="External"/><Relationship Id="rId4793" Type="http://schemas.openxmlformats.org/officeDocument/2006/relationships/hyperlink" Target="http://refhub.elsevier.com/S0079-6700(20)30035-6/sbref1160" TargetMode="External"/><Relationship Id="rId5637" Type="http://schemas.openxmlformats.org/officeDocument/2006/relationships/hyperlink" Target="http://refhub.elsevier.com/S0079-6700(20)30035-6/sbref1345" TargetMode="External"/><Relationship Id="rId3188" Type="http://schemas.openxmlformats.org/officeDocument/2006/relationships/hyperlink" Target="http://refhub.elsevier.com/S0079-6700(20)30035-6/sbref0765" TargetMode="External"/><Relationship Id="rId3395" Type="http://schemas.openxmlformats.org/officeDocument/2006/relationships/hyperlink" Target="http://refhub.elsevier.com/S0079-6700(20)30035-6/sbref0825" TargetMode="External"/><Relationship Id="rId4239" Type="http://schemas.openxmlformats.org/officeDocument/2006/relationships/hyperlink" Target="http://refhub.elsevier.com/S0079-6700(20)30035-6/sbref1015" TargetMode="External"/><Relationship Id="rId4446" Type="http://schemas.openxmlformats.org/officeDocument/2006/relationships/hyperlink" Target="http://refhub.elsevier.com/S0079-6700(20)30035-6/sbref1065" TargetMode="External"/><Relationship Id="rId4653" Type="http://schemas.openxmlformats.org/officeDocument/2006/relationships/hyperlink" Target="http://refhub.elsevier.com/S0079-6700(20)30035-6/sbref1120" TargetMode="External"/><Relationship Id="rId4860" Type="http://schemas.openxmlformats.org/officeDocument/2006/relationships/hyperlink" Target="http://refhub.elsevier.com/S0079-6700(20)30035-6/sbref1175" TargetMode="External"/><Relationship Id="rId5704" Type="http://schemas.openxmlformats.org/officeDocument/2006/relationships/hyperlink" Target="http://refhub.elsevier.com/S0079-6700(20)30035-6/sbref1360" TargetMode="External"/><Relationship Id="rId3048" Type="http://schemas.openxmlformats.org/officeDocument/2006/relationships/hyperlink" Target="http://refhub.elsevier.com/S0079-6700(20)30035-6/sbref0730" TargetMode="External"/><Relationship Id="rId3255" Type="http://schemas.openxmlformats.org/officeDocument/2006/relationships/hyperlink" Target="http://refhub.elsevier.com/S0079-6700(20)30035-6/sbref0785" TargetMode="External"/><Relationship Id="rId3462" Type="http://schemas.openxmlformats.org/officeDocument/2006/relationships/hyperlink" Target="http://refhub.elsevier.com/S0079-6700(20)30035-6/sbref0840" TargetMode="External"/><Relationship Id="rId4306" Type="http://schemas.openxmlformats.org/officeDocument/2006/relationships/hyperlink" Target="http://refhub.elsevier.com/S0079-6700(20)30035-6/sbref1030" TargetMode="External"/><Relationship Id="rId4513" Type="http://schemas.openxmlformats.org/officeDocument/2006/relationships/hyperlink" Target="http://refhub.elsevier.com/S0079-6700(20)30035-6/sbref1080" TargetMode="External"/><Relationship Id="rId4720" Type="http://schemas.openxmlformats.org/officeDocument/2006/relationships/hyperlink" Target="http://refhub.elsevier.com/S0079-6700(20)30035-6/sbref1140" TargetMode="External"/><Relationship Id="rId176" Type="http://schemas.openxmlformats.org/officeDocument/2006/relationships/hyperlink" Target="http://refhub.elsevier.com/S0079-6700(20)30035-6/sbref0050" TargetMode="External"/><Relationship Id="rId383" Type="http://schemas.openxmlformats.org/officeDocument/2006/relationships/hyperlink" Target="http://refhub.elsevier.com/S0079-6700(20)30035-6/sbref0125" TargetMode="External"/><Relationship Id="rId590" Type="http://schemas.openxmlformats.org/officeDocument/2006/relationships/hyperlink" Target="http://refhub.elsevier.com/S0079-6700(20)30035-6/sbref0180" TargetMode="External"/><Relationship Id="rId2064" Type="http://schemas.openxmlformats.org/officeDocument/2006/relationships/hyperlink" Target="http://refhub.elsevier.com/S0079-6700(20)30035-6/sbref0510" TargetMode="External"/><Relationship Id="rId2271" Type="http://schemas.openxmlformats.org/officeDocument/2006/relationships/hyperlink" Target="http://refhub.elsevier.com/S0079-6700(20)30035-6/sbref0555" TargetMode="External"/><Relationship Id="rId3115" Type="http://schemas.openxmlformats.org/officeDocument/2006/relationships/hyperlink" Target="http://refhub.elsevier.com/S0079-6700(20)30035-6/sbref0750" TargetMode="External"/><Relationship Id="rId3322" Type="http://schemas.openxmlformats.org/officeDocument/2006/relationships/hyperlink" Target="http://refhub.elsevier.com/S0079-6700(20)30035-6/sbref0805" TargetMode="External"/><Relationship Id="rId243" Type="http://schemas.openxmlformats.org/officeDocument/2006/relationships/hyperlink" Target="http://refhub.elsevier.com/S0079-6700(20)30035-6/sbref0075" TargetMode="External"/><Relationship Id="rId450" Type="http://schemas.openxmlformats.org/officeDocument/2006/relationships/hyperlink" Target="http://refhub.elsevier.com/S0079-6700(20)30035-6/sbref0145" TargetMode="External"/><Relationship Id="rId1080" Type="http://schemas.openxmlformats.org/officeDocument/2006/relationships/hyperlink" Target="http://refhub.elsevier.com/S0079-6700(20)30035-6/sbref0300" TargetMode="External"/><Relationship Id="rId2131" Type="http://schemas.openxmlformats.org/officeDocument/2006/relationships/hyperlink" Target="http://refhub.elsevier.com/S0079-6700(20)30035-6/sbref0525" TargetMode="External"/><Relationship Id="rId5287" Type="http://schemas.openxmlformats.org/officeDocument/2006/relationships/hyperlink" Target="http://refhub.elsevier.com/S0079-6700(20)30035-6/sbref1265" TargetMode="External"/><Relationship Id="rId5494" Type="http://schemas.openxmlformats.org/officeDocument/2006/relationships/hyperlink" Target="http://refhub.elsevier.com/S0079-6700(20)30035-6/sbref1310" TargetMode="External"/><Relationship Id="rId103" Type="http://schemas.openxmlformats.org/officeDocument/2006/relationships/hyperlink" Target="http://refhub.elsevier.com/S0079-6700(20)30035-6/sbref0025" TargetMode="External"/><Relationship Id="rId310" Type="http://schemas.openxmlformats.org/officeDocument/2006/relationships/hyperlink" Target="http://refhub.elsevier.com/S0079-6700(20)30035-6/sbref0100" TargetMode="External"/><Relationship Id="rId4096" Type="http://schemas.openxmlformats.org/officeDocument/2006/relationships/hyperlink" Target="http://refhub.elsevier.com/S0079-6700(20)30035-6/sbref0985" TargetMode="External"/><Relationship Id="rId5147" Type="http://schemas.openxmlformats.org/officeDocument/2006/relationships/hyperlink" Target="http://refhub.elsevier.com/S0079-6700(20)30035-6/sbref1235" TargetMode="External"/><Relationship Id="rId1897" Type="http://schemas.openxmlformats.org/officeDocument/2006/relationships/hyperlink" Target="http://refhub.elsevier.com/S0079-6700(20)30035-6/sbref0465" TargetMode="External"/><Relationship Id="rId2948" Type="http://schemas.openxmlformats.org/officeDocument/2006/relationships/hyperlink" Target="http://refhub.elsevier.com/S0079-6700(20)30035-6/sbref0705" TargetMode="External"/><Relationship Id="rId5354" Type="http://schemas.openxmlformats.org/officeDocument/2006/relationships/hyperlink" Target="http://refhub.elsevier.com/S0079-6700(20)30035-6/sbref1280" TargetMode="External"/><Relationship Id="rId5561" Type="http://schemas.openxmlformats.org/officeDocument/2006/relationships/hyperlink" Target="http://refhub.elsevier.com/S0079-6700(20)30035-6/sbref1325" TargetMode="External"/><Relationship Id="rId1757" Type="http://schemas.openxmlformats.org/officeDocument/2006/relationships/hyperlink" Target="http://refhub.elsevier.com/S0079-6700(20)30035-6/sbref0440" TargetMode="External"/><Relationship Id="rId1964" Type="http://schemas.openxmlformats.org/officeDocument/2006/relationships/hyperlink" Target="http://refhub.elsevier.com/S0079-6700(20)30035-6/sbref0480" TargetMode="External"/><Relationship Id="rId2808" Type="http://schemas.openxmlformats.org/officeDocument/2006/relationships/hyperlink" Target="http://refhub.elsevier.com/S0079-6700(20)30035-6/sbref0670" TargetMode="External"/><Relationship Id="rId4163" Type="http://schemas.openxmlformats.org/officeDocument/2006/relationships/hyperlink" Target="http://refhub.elsevier.com/S0079-6700(20)30035-6/sbref1000" TargetMode="External"/><Relationship Id="rId4370" Type="http://schemas.openxmlformats.org/officeDocument/2006/relationships/hyperlink" Target="http://refhub.elsevier.com/S0079-6700(20)30035-6/sbref1045" TargetMode="External"/><Relationship Id="rId5007" Type="http://schemas.openxmlformats.org/officeDocument/2006/relationships/hyperlink" Target="http://refhub.elsevier.com/S0079-6700(20)30035-6/sbref1205" TargetMode="External"/><Relationship Id="rId5214" Type="http://schemas.openxmlformats.org/officeDocument/2006/relationships/hyperlink" Target="http://refhub.elsevier.com/S0079-6700(20)30035-6/sbref1250" TargetMode="External"/><Relationship Id="rId5421" Type="http://schemas.openxmlformats.org/officeDocument/2006/relationships/hyperlink" Target="http://refhub.elsevier.com/S0079-6700(20)30035-6/sbref1295" TargetMode="External"/><Relationship Id="rId49" Type="http://schemas.openxmlformats.org/officeDocument/2006/relationships/hyperlink" Target="http://refhub.elsevier.com/S0079-6700(20)30035-6/sbref0005" TargetMode="External"/><Relationship Id="rId1617" Type="http://schemas.openxmlformats.org/officeDocument/2006/relationships/hyperlink" Target="http://refhub.elsevier.com/S0079-6700(20)30035-6/sbref0410" TargetMode="External"/><Relationship Id="rId1824" Type="http://schemas.openxmlformats.org/officeDocument/2006/relationships/hyperlink" Target="http://refhub.elsevier.com/S0079-6700(20)30035-6/sbref0455" TargetMode="External"/><Relationship Id="rId4023" Type="http://schemas.openxmlformats.org/officeDocument/2006/relationships/hyperlink" Target="http://refhub.elsevier.com/S0079-6700(20)30035-6/sbref0970" TargetMode="External"/><Relationship Id="rId4230" Type="http://schemas.openxmlformats.org/officeDocument/2006/relationships/hyperlink" Target="http://refhub.elsevier.com/S0079-6700(20)30035-6/sbref1015" TargetMode="External"/><Relationship Id="rId3789" Type="http://schemas.openxmlformats.org/officeDocument/2006/relationships/hyperlink" Target="http://refhub.elsevier.com/S0079-6700(20)30035-6/sbref0920" TargetMode="External"/><Relationship Id="rId2598" Type="http://schemas.openxmlformats.org/officeDocument/2006/relationships/hyperlink" Target="http://refhub.elsevier.com/S0079-6700(20)30035-6/sbref0625" TargetMode="External"/><Relationship Id="rId3996" Type="http://schemas.openxmlformats.org/officeDocument/2006/relationships/hyperlink" Target="http://refhub.elsevier.com/S0079-6700(20)30035-6/sbref0960" TargetMode="External"/><Relationship Id="rId3649" Type="http://schemas.openxmlformats.org/officeDocument/2006/relationships/hyperlink" Target="http://refhub.elsevier.com/S0079-6700(20)30035-6/sbref0890" TargetMode="External"/><Relationship Id="rId3856" Type="http://schemas.openxmlformats.org/officeDocument/2006/relationships/hyperlink" Target="http://refhub.elsevier.com/S0079-6700(20)30035-6/sbref0935" TargetMode="External"/><Relationship Id="rId4907" Type="http://schemas.openxmlformats.org/officeDocument/2006/relationships/hyperlink" Target="http://refhub.elsevier.com/S0079-6700(20)30035-6/sbref1185" TargetMode="External"/><Relationship Id="rId5071" Type="http://schemas.openxmlformats.org/officeDocument/2006/relationships/hyperlink" Target="http://refhub.elsevier.com/S0079-6700(20)30035-6/sbref1220" TargetMode="External"/><Relationship Id="rId777" Type="http://schemas.openxmlformats.org/officeDocument/2006/relationships/hyperlink" Target="http://refhub.elsevier.com/S0079-6700(20)30035-6/sbref0225" TargetMode="External"/><Relationship Id="rId984" Type="http://schemas.openxmlformats.org/officeDocument/2006/relationships/hyperlink" Target="http://refhub.elsevier.com/S0079-6700(20)30035-6/sbref0275" TargetMode="External"/><Relationship Id="rId2458" Type="http://schemas.openxmlformats.org/officeDocument/2006/relationships/hyperlink" Target="http://refhub.elsevier.com/S0079-6700(20)30035-6/sbref0595" TargetMode="External"/><Relationship Id="rId2665" Type="http://schemas.openxmlformats.org/officeDocument/2006/relationships/hyperlink" Target="http://refhub.elsevier.com/S0079-6700(20)30035-6/sbref0635" TargetMode="External"/><Relationship Id="rId2872" Type="http://schemas.openxmlformats.org/officeDocument/2006/relationships/hyperlink" Target="http://refhub.elsevier.com/S0079-6700(20)30035-6/sbref0685" TargetMode="External"/><Relationship Id="rId3509" Type="http://schemas.openxmlformats.org/officeDocument/2006/relationships/hyperlink" Target="http://refhub.elsevier.com/S0079-6700(20)30035-6/sbref0850" TargetMode="External"/><Relationship Id="rId3716" Type="http://schemas.openxmlformats.org/officeDocument/2006/relationships/hyperlink" Target="http://refhub.elsevier.com/S0079-6700(20)30035-6/sbref0905" TargetMode="External"/><Relationship Id="rId3923" Type="http://schemas.openxmlformats.org/officeDocument/2006/relationships/hyperlink" Target="http://refhub.elsevier.com/S0079-6700(20)30035-6/sbref0945" TargetMode="External"/><Relationship Id="rId637" Type="http://schemas.openxmlformats.org/officeDocument/2006/relationships/hyperlink" Target="http://refhub.elsevier.com/S0079-6700(20)30035-6/sbref0195" TargetMode="External"/><Relationship Id="rId844" Type="http://schemas.openxmlformats.org/officeDocument/2006/relationships/hyperlink" Target="http://refhub.elsevier.com/S0079-6700(20)30035-6/sbref0240" TargetMode="External"/><Relationship Id="rId1267" Type="http://schemas.openxmlformats.org/officeDocument/2006/relationships/hyperlink" Target="http://refhub.elsevier.com/S0079-6700(20)30035-6/sbref0345" TargetMode="External"/><Relationship Id="rId1474" Type="http://schemas.openxmlformats.org/officeDocument/2006/relationships/hyperlink" Target="http://refhub.elsevier.com/S0079-6700(20)30035-6/sbref0380" TargetMode="External"/><Relationship Id="rId1681" Type="http://schemas.openxmlformats.org/officeDocument/2006/relationships/hyperlink" Target="http://refhub.elsevier.com/S0079-6700(20)30035-6/sbref0420" TargetMode="External"/><Relationship Id="rId2318" Type="http://schemas.openxmlformats.org/officeDocument/2006/relationships/hyperlink" Target="http://refhub.elsevier.com/S0079-6700(20)30035-6/sbref0565" TargetMode="External"/><Relationship Id="rId2525" Type="http://schemas.openxmlformats.org/officeDocument/2006/relationships/hyperlink" Target="http://refhub.elsevier.com/S0079-6700(20)30035-6/sbref0605" TargetMode="External"/><Relationship Id="rId2732" Type="http://schemas.openxmlformats.org/officeDocument/2006/relationships/hyperlink" Target="http://refhub.elsevier.com/S0079-6700(20)30035-6/sbref0650" TargetMode="External"/><Relationship Id="rId704" Type="http://schemas.openxmlformats.org/officeDocument/2006/relationships/hyperlink" Target="http://refhub.elsevier.com/S0079-6700(20)30035-6/sbref0210" TargetMode="External"/><Relationship Id="rId911" Type="http://schemas.openxmlformats.org/officeDocument/2006/relationships/hyperlink" Target="http://refhub.elsevier.com/S0079-6700(20)30035-6/sbref0255" TargetMode="External"/><Relationship Id="rId1127" Type="http://schemas.openxmlformats.org/officeDocument/2006/relationships/hyperlink" Target="http://refhub.elsevier.com/S0079-6700(20)30035-6/sbref0310" TargetMode="External"/><Relationship Id="rId1334" Type="http://schemas.openxmlformats.org/officeDocument/2006/relationships/hyperlink" Target="http://refhub.elsevier.com/S0079-6700(20)30035-6/sbref0355" TargetMode="External"/><Relationship Id="rId1541" Type="http://schemas.openxmlformats.org/officeDocument/2006/relationships/hyperlink" Target="http://refhub.elsevier.com/S0079-6700(20)30035-6/sbref0395" TargetMode="External"/><Relationship Id="rId4697" Type="http://schemas.openxmlformats.org/officeDocument/2006/relationships/hyperlink" Target="http://refhub.elsevier.com/S0079-6700(20)30035-6/sbref1135" TargetMode="External"/><Relationship Id="rId5748" Type="http://schemas.openxmlformats.org/officeDocument/2006/relationships/hyperlink" Target="http://refhub.elsevier.com/S0079-6700(20)30035-6/sbref1365" TargetMode="External"/><Relationship Id="rId40" Type="http://schemas.openxmlformats.org/officeDocument/2006/relationships/hyperlink" Target="http://refhub.elsevier.com/S0079-6700(20)30035-6/sbref0005" TargetMode="External"/><Relationship Id="rId1401" Type="http://schemas.openxmlformats.org/officeDocument/2006/relationships/hyperlink" Target="http://refhub.elsevier.com/S0079-6700(20)30035-6/sbref0370" TargetMode="External"/><Relationship Id="rId3299" Type="http://schemas.openxmlformats.org/officeDocument/2006/relationships/hyperlink" Target="http://refhub.elsevier.com/S0079-6700(20)30035-6/sbref0800" TargetMode="External"/><Relationship Id="rId4557" Type="http://schemas.openxmlformats.org/officeDocument/2006/relationships/hyperlink" Target="http://refhub.elsevier.com/S0079-6700(20)30035-6/sbref1090" TargetMode="External"/><Relationship Id="rId4764" Type="http://schemas.openxmlformats.org/officeDocument/2006/relationships/hyperlink" Target="http://refhub.elsevier.com/S0079-6700(20)30035-6/sbref1150" TargetMode="External"/><Relationship Id="rId5608" Type="http://schemas.openxmlformats.org/officeDocument/2006/relationships/hyperlink" Target="http://refhub.elsevier.com/S0079-6700(20)30035-6/sbref1335" TargetMode="External"/><Relationship Id="rId3159" Type="http://schemas.openxmlformats.org/officeDocument/2006/relationships/hyperlink" Target="http://refhub.elsevier.com/S0079-6700(20)30035-6/sbref0760" TargetMode="External"/><Relationship Id="rId3366" Type="http://schemas.openxmlformats.org/officeDocument/2006/relationships/hyperlink" Target="http://refhub.elsevier.com/S0079-6700(20)30035-6/sbref0820" TargetMode="External"/><Relationship Id="rId3573" Type="http://schemas.openxmlformats.org/officeDocument/2006/relationships/hyperlink" Target="http://refhub.elsevier.com/S0079-6700(20)30035-6/sbref0870" TargetMode="External"/><Relationship Id="rId4417" Type="http://schemas.openxmlformats.org/officeDocument/2006/relationships/hyperlink" Target="http://refhub.elsevier.com/S0079-6700(20)30035-6/sbref1055" TargetMode="External"/><Relationship Id="rId4971" Type="http://schemas.openxmlformats.org/officeDocument/2006/relationships/hyperlink" Target="http://refhub.elsevier.com/S0079-6700(20)30035-6/sbref1200" TargetMode="External"/><Relationship Id="rId287" Type="http://schemas.openxmlformats.org/officeDocument/2006/relationships/hyperlink" Target="http://refhub.elsevier.com/S0079-6700(20)30035-6/sbref0090" TargetMode="External"/><Relationship Id="rId494" Type="http://schemas.openxmlformats.org/officeDocument/2006/relationships/hyperlink" Target="http://refhub.elsevier.com/S0079-6700(20)30035-6/sbref0155" TargetMode="External"/><Relationship Id="rId2175" Type="http://schemas.openxmlformats.org/officeDocument/2006/relationships/hyperlink" Target="http://refhub.elsevier.com/S0079-6700(20)30035-6/sbref0535" TargetMode="External"/><Relationship Id="rId2382" Type="http://schemas.openxmlformats.org/officeDocument/2006/relationships/hyperlink" Target="http://refhub.elsevier.com/S0079-6700(20)30035-6/sbref0575" TargetMode="External"/><Relationship Id="rId3019" Type="http://schemas.openxmlformats.org/officeDocument/2006/relationships/hyperlink" Target="http://refhub.elsevier.com/S0079-6700(20)30035-6/sbref0725" TargetMode="External"/><Relationship Id="rId3226" Type="http://schemas.openxmlformats.org/officeDocument/2006/relationships/hyperlink" Target="http://refhub.elsevier.com/S0079-6700(20)30035-6/sbref0780" TargetMode="External"/><Relationship Id="rId3780" Type="http://schemas.openxmlformats.org/officeDocument/2006/relationships/hyperlink" Target="http://refhub.elsevier.com/S0079-6700(20)30035-6/sbref0920" TargetMode="External"/><Relationship Id="rId4624" Type="http://schemas.openxmlformats.org/officeDocument/2006/relationships/hyperlink" Target="http://refhub.elsevier.com/S0079-6700(20)30035-6/sbref1110" TargetMode="External"/><Relationship Id="rId4831" Type="http://schemas.openxmlformats.org/officeDocument/2006/relationships/hyperlink" Target="http://refhub.elsevier.com/S0079-6700(20)30035-6/sbref1170" TargetMode="External"/><Relationship Id="rId147" Type="http://schemas.openxmlformats.org/officeDocument/2006/relationships/hyperlink" Target="http://refhub.elsevier.com/S0079-6700(20)30035-6/sbref0040" TargetMode="External"/><Relationship Id="rId354" Type="http://schemas.openxmlformats.org/officeDocument/2006/relationships/hyperlink" Target="http://refhub.elsevier.com/S0079-6700(20)30035-6/sbref0115" TargetMode="External"/><Relationship Id="rId1191" Type="http://schemas.openxmlformats.org/officeDocument/2006/relationships/hyperlink" Target="http://refhub.elsevier.com/S0079-6700(20)30035-6/sbref0325" TargetMode="External"/><Relationship Id="rId2035" Type="http://schemas.openxmlformats.org/officeDocument/2006/relationships/hyperlink" Target="http://refhub.elsevier.com/S0079-6700(20)30035-6/sbref0500" TargetMode="External"/><Relationship Id="rId3433" Type="http://schemas.openxmlformats.org/officeDocument/2006/relationships/hyperlink" Target="http://refhub.elsevier.com/S0079-6700(20)30035-6/sbref0835" TargetMode="External"/><Relationship Id="rId3640" Type="http://schemas.openxmlformats.org/officeDocument/2006/relationships/hyperlink" Target="http://refhub.elsevier.com/S0079-6700(20)30035-6/sbref0885" TargetMode="External"/><Relationship Id="rId561" Type="http://schemas.openxmlformats.org/officeDocument/2006/relationships/hyperlink" Target="http://refhub.elsevier.com/S0079-6700(20)30035-6/sbref0175" TargetMode="External"/><Relationship Id="rId2242" Type="http://schemas.openxmlformats.org/officeDocument/2006/relationships/hyperlink" Target="http://refhub.elsevier.com/S0079-6700(20)30035-6/sbref0550" TargetMode="External"/><Relationship Id="rId3500" Type="http://schemas.openxmlformats.org/officeDocument/2006/relationships/hyperlink" Target="http://refhub.elsevier.com/S0079-6700(20)30035-6/sbref0850" TargetMode="External"/><Relationship Id="rId5398" Type="http://schemas.openxmlformats.org/officeDocument/2006/relationships/hyperlink" Target="http://refhub.elsevier.com/S0079-6700(20)30035-6/sbref1290" TargetMode="External"/><Relationship Id="rId214" Type="http://schemas.openxmlformats.org/officeDocument/2006/relationships/hyperlink" Target="http://refhub.elsevier.com/S0079-6700(20)30035-6/sbref0065" TargetMode="External"/><Relationship Id="rId421" Type="http://schemas.openxmlformats.org/officeDocument/2006/relationships/hyperlink" Target="http://refhub.elsevier.com/S0079-6700(20)30035-6/sbref0140" TargetMode="External"/><Relationship Id="rId1051" Type="http://schemas.openxmlformats.org/officeDocument/2006/relationships/hyperlink" Target="http://refhub.elsevier.com/S0079-6700(20)30035-6/sbref0295" TargetMode="External"/><Relationship Id="rId2102" Type="http://schemas.openxmlformats.org/officeDocument/2006/relationships/hyperlink" Target="http://refhub.elsevier.com/S0079-6700(20)30035-6/sbref0520" TargetMode="External"/><Relationship Id="rId5258" Type="http://schemas.openxmlformats.org/officeDocument/2006/relationships/hyperlink" Target="http://refhub.elsevier.com/S0079-6700(20)30035-6/sbref1260" TargetMode="External"/><Relationship Id="rId5465" Type="http://schemas.openxmlformats.org/officeDocument/2006/relationships/hyperlink" Target="http://refhub.elsevier.com/S0079-6700(20)30035-6/sbref1305" TargetMode="External"/><Relationship Id="rId5672" Type="http://schemas.openxmlformats.org/officeDocument/2006/relationships/hyperlink" Target="http://refhub.elsevier.com/S0079-6700(20)30035-6/sbref1355" TargetMode="External"/><Relationship Id="rId1868" Type="http://schemas.openxmlformats.org/officeDocument/2006/relationships/hyperlink" Target="http://refhub.elsevier.com/S0079-6700(20)30035-6/sbref0460" TargetMode="External"/><Relationship Id="rId4067" Type="http://schemas.openxmlformats.org/officeDocument/2006/relationships/hyperlink" Target="http://refhub.elsevier.com/S0079-6700(20)30035-6/sbref0980" TargetMode="External"/><Relationship Id="rId4274" Type="http://schemas.openxmlformats.org/officeDocument/2006/relationships/hyperlink" Target="http://refhub.elsevier.com/S0079-6700(20)30035-6/sbref1025" TargetMode="External"/><Relationship Id="rId4481" Type="http://schemas.openxmlformats.org/officeDocument/2006/relationships/hyperlink" Target="http://refhub.elsevier.com/S0079-6700(20)30035-6/sbref1070" TargetMode="External"/><Relationship Id="rId5118" Type="http://schemas.openxmlformats.org/officeDocument/2006/relationships/hyperlink" Target="http://refhub.elsevier.com/S0079-6700(20)30035-6/sbref1230" TargetMode="External"/><Relationship Id="rId5325" Type="http://schemas.openxmlformats.org/officeDocument/2006/relationships/hyperlink" Target="http://refhub.elsevier.com/S0079-6700(20)30035-6/sbref1275" TargetMode="External"/><Relationship Id="rId5532" Type="http://schemas.openxmlformats.org/officeDocument/2006/relationships/hyperlink" Target="http://refhub.elsevier.com/S0079-6700(20)30035-6/sbref1320" TargetMode="External"/><Relationship Id="rId2919" Type="http://schemas.openxmlformats.org/officeDocument/2006/relationships/hyperlink" Target="http://refhub.elsevier.com/S0079-6700(20)30035-6/sbref0695" TargetMode="External"/><Relationship Id="rId3083" Type="http://schemas.openxmlformats.org/officeDocument/2006/relationships/hyperlink" Target="http://refhub.elsevier.com/S0079-6700(20)30035-6/sbref0740" TargetMode="External"/><Relationship Id="rId3290" Type="http://schemas.openxmlformats.org/officeDocument/2006/relationships/hyperlink" Target="http://refhub.elsevier.com/S0079-6700(20)30035-6/sbref0800" TargetMode="External"/><Relationship Id="rId4134" Type="http://schemas.openxmlformats.org/officeDocument/2006/relationships/hyperlink" Target="http://refhub.elsevier.com/S0079-6700(20)30035-6/sbref0995" TargetMode="External"/><Relationship Id="rId4341" Type="http://schemas.openxmlformats.org/officeDocument/2006/relationships/hyperlink" Target="http://refhub.elsevier.com/S0079-6700(20)30035-6/sbref1040" TargetMode="External"/><Relationship Id="rId1728" Type="http://schemas.openxmlformats.org/officeDocument/2006/relationships/hyperlink" Target="http://refhub.elsevier.com/S0079-6700(20)30035-6/sbref0430" TargetMode="External"/><Relationship Id="rId1935" Type="http://schemas.openxmlformats.org/officeDocument/2006/relationships/hyperlink" Target="http://refhub.elsevier.com/S0079-6700(20)30035-6/sbref0475" TargetMode="External"/><Relationship Id="rId3150" Type="http://schemas.openxmlformats.org/officeDocument/2006/relationships/hyperlink" Target="http://refhub.elsevier.com/S0079-6700(20)30035-6/sbref0760" TargetMode="External"/><Relationship Id="rId4201" Type="http://schemas.openxmlformats.org/officeDocument/2006/relationships/hyperlink" Target="http://refhub.elsevier.com/S0079-6700(20)30035-6/sbref1010" TargetMode="External"/><Relationship Id="rId3010" Type="http://schemas.openxmlformats.org/officeDocument/2006/relationships/hyperlink" Target="http://refhub.elsevier.com/S0079-6700(20)30035-6/sbref0725" TargetMode="External"/><Relationship Id="rId3967" Type="http://schemas.openxmlformats.org/officeDocument/2006/relationships/hyperlink" Target="http://refhub.elsevier.com/S0079-6700(20)30035-6/sbref0955" TargetMode="External"/><Relationship Id="rId4" Type="http://schemas.openxmlformats.org/officeDocument/2006/relationships/webSettings" Target="webSettings.xml"/><Relationship Id="rId888" Type="http://schemas.openxmlformats.org/officeDocument/2006/relationships/hyperlink" Target="http://refhub.elsevier.com/S0079-6700(20)30035-6/sbref0250" TargetMode="External"/><Relationship Id="rId2569" Type="http://schemas.openxmlformats.org/officeDocument/2006/relationships/hyperlink" Target="http://refhub.elsevier.com/S0079-6700(20)30035-6/sbref0615" TargetMode="External"/><Relationship Id="rId2776" Type="http://schemas.openxmlformats.org/officeDocument/2006/relationships/hyperlink" Target="http://refhub.elsevier.com/S0079-6700(20)30035-6/sbref0660" TargetMode="External"/><Relationship Id="rId2983" Type="http://schemas.openxmlformats.org/officeDocument/2006/relationships/hyperlink" Target="http://refhub.elsevier.com/S0079-6700(20)30035-6/sbref0710" TargetMode="External"/><Relationship Id="rId3827" Type="http://schemas.openxmlformats.org/officeDocument/2006/relationships/hyperlink" Target="http://refhub.elsevier.com/S0079-6700(20)30035-6/sbref0930" TargetMode="External"/><Relationship Id="rId5182" Type="http://schemas.openxmlformats.org/officeDocument/2006/relationships/hyperlink" Target="http://refhub.elsevier.com/S0079-6700(20)30035-6/sbref1245" TargetMode="External"/><Relationship Id="rId748" Type="http://schemas.openxmlformats.org/officeDocument/2006/relationships/hyperlink" Target="http://refhub.elsevier.com/S0079-6700(20)30035-6/sbref0220" TargetMode="External"/><Relationship Id="rId955" Type="http://schemas.openxmlformats.org/officeDocument/2006/relationships/hyperlink" Target="http://refhub.elsevier.com/S0079-6700(20)30035-6/sbref0265" TargetMode="External"/><Relationship Id="rId1378" Type="http://schemas.openxmlformats.org/officeDocument/2006/relationships/hyperlink" Target="http://refhub.elsevier.com/S0079-6700(20)30035-6/sbref0365" TargetMode="External"/><Relationship Id="rId1585" Type="http://schemas.openxmlformats.org/officeDocument/2006/relationships/hyperlink" Target="http://refhub.elsevier.com/S0079-6700(20)30035-6/sbref0405" TargetMode="External"/><Relationship Id="rId1792" Type="http://schemas.openxmlformats.org/officeDocument/2006/relationships/hyperlink" Target="http://refhub.elsevier.com/S0079-6700(20)30035-6/sbref0445" TargetMode="External"/><Relationship Id="rId2429" Type="http://schemas.openxmlformats.org/officeDocument/2006/relationships/hyperlink" Target="http://refhub.elsevier.com/S0079-6700(20)30035-6/sbref0585" TargetMode="External"/><Relationship Id="rId2636" Type="http://schemas.openxmlformats.org/officeDocument/2006/relationships/hyperlink" Target="http://refhub.elsevier.com/S0079-6700(20)30035-6/sbref0630" TargetMode="External"/><Relationship Id="rId2843" Type="http://schemas.openxmlformats.org/officeDocument/2006/relationships/hyperlink" Target="http://refhub.elsevier.com/S0079-6700(20)30035-6/sbref0675" TargetMode="External"/><Relationship Id="rId5042" Type="http://schemas.openxmlformats.org/officeDocument/2006/relationships/hyperlink" Target="http://refhub.elsevier.com/S0079-6700(20)30035-6/sbref1215" TargetMode="External"/><Relationship Id="rId84" Type="http://schemas.openxmlformats.org/officeDocument/2006/relationships/hyperlink" Target="http://refhub.elsevier.com/S0079-6700(20)30035-6/sbref0020" TargetMode="External"/><Relationship Id="rId608" Type="http://schemas.openxmlformats.org/officeDocument/2006/relationships/hyperlink" Target="http://refhub.elsevier.com/S0079-6700(20)30035-6/sbref0185" TargetMode="External"/><Relationship Id="rId815" Type="http://schemas.openxmlformats.org/officeDocument/2006/relationships/hyperlink" Target="http://refhub.elsevier.com/S0079-6700(20)30035-6/sbref0235" TargetMode="External"/><Relationship Id="rId1238" Type="http://schemas.openxmlformats.org/officeDocument/2006/relationships/hyperlink" Target="http://refhub.elsevier.com/S0079-6700(20)30035-6/sbref0335" TargetMode="External"/><Relationship Id="rId1445" Type="http://schemas.openxmlformats.org/officeDocument/2006/relationships/hyperlink" Target="http://refhub.elsevier.com/S0079-6700(20)30035-6/sbref0375" TargetMode="External"/><Relationship Id="rId1652" Type="http://schemas.openxmlformats.org/officeDocument/2006/relationships/hyperlink" Target="http://refhub.elsevier.com/S0079-6700(20)30035-6/sbref0415" TargetMode="External"/><Relationship Id="rId1305" Type="http://schemas.openxmlformats.org/officeDocument/2006/relationships/hyperlink" Target="http://refhub.elsevier.com/S0079-6700(20)30035-6/sbref0350" TargetMode="External"/><Relationship Id="rId2703" Type="http://schemas.openxmlformats.org/officeDocument/2006/relationships/hyperlink" Target="http://refhub.elsevier.com/S0079-6700(20)30035-6/sbref0645" TargetMode="External"/><Relationship Id="rId2910" Type="http://schemas.openxmlformats.org/officeDocument/2006/relationships/hyperlink" Target="http://refhub.elsevier.com/S0079-6700(20)30035-6/sbref0695" TargetMode="External"/><Relationship Id="rId1512" Type="http://schemas.openxmlformats.org/officeDocument/2006/relationships/hyperlink" Target="http://refhub.elsevier.com/S0079-6700(20)30035-6/sbref0390" TargetMode="External"/><Relationship Id="rId4668" Type="http://schemas.openxmlformats.org/officeDocument/2006/relationships/hyperlink" Target="http://refhub.elsevier.com/S0079-6700(20)30035-6/sbref1130" TargetMode="External"/><Relationship Id="rId4875" Type="http://schemas.openxmlformats.org/officeDocument/2006/relationships/hyperlink" Target="http://refhub.elsevier.com/S0079-6700(20)30035-6/sbref1180" TargetMode="External"/><Relationship Id="rId5719" Type="http://schemas.openxmlformats.org/officeDocument/2006/relationships/hyperlink" Target="http://refhub.elsevier.com/S0079-6700(20)30035-6/sbref1360" TargetMode="External"/><Relationship Id="rId11" Type="http://schemas.openxmlformats.org/officeDocument/2006/relationships/hyperlink" Target="http://www.sciencedirect.com/science/journal/00796700" TargetMode="External"/><Relationship Id="rId398" Type="http://schemas.openxmlformats.org/officeDocument/2006/relationships/hyperlink" Target="http://refhub.elsevier.com/S0079-6700(20)30035-6/sbref0130" TargetMode="External"/><Relationship Id="rId2079" Type="http://schemas.openxmlformats.org/officeDocument/2006/relationships/hyperlink" Target="http://refhub.elsevier.com/S0079-6700(20)30035-6/sbref0515" TargetMode="External"/><Relationship Id="rId3477" Type="http://schemas.openxmlformats.org/officeDocument/2006/relationships/hyperlink" Target="http://refhub.elsevier.com/S0079-6700(20)30035-6/sbref0845" TargetMode="External"/><Relationship Id="rId3684" Type="http://schemas.openxmlformats.org/officeDocument/2006/relationships/hyperlink" Target="http://refhub.elsevier.com/S0079-6700(20)30035-6/sbref0900" TargetMode="External"/><Relationship Id="rId3891" Type="http://schemas.openxmlformats.org/officeDocument/2006/relationships/hyperlink" Target="http://refhub.elsevier.com/S0079-6700(20)30035-6/sbref0940" TargetMode="External"/><Relationship Id="rId4528" Type="http://schemas.openxmlformats.org/officeDocument/2006/relationships/hyperlink" Target="http://refhub.elsevier.com/S0079-6700(20)30035-6/sbref1085" TargetMode="External"/><Relationship Id="rId4735" Type="http://schemas.openxmlformats.org/officeDocument/2006/relationships/hyperlink" Target="http://refhub.elsevier.com/S0079-6700(20)30035-6/sbref1145" TargetMode="External"/><Relationship Id="rId4942" Type="http://schemas.openxmlformats.org/officeDocument/2006/relationships/hyperlink" Target="http://refhub.elsevier.com/S0079-6700(20)30035-6/sbref1195" TargetMode="External"/><Relationship Id="rId2286" Type="http://schemas.openxmlformats.org/officeDocument/2006/relationships/hyperlink" Target="http://refhub.elsevier.com/S0079-6700(20)30035-6/sbref0560" TargetMode="External"/><Relationship Id="rId2493" Type="http://schemas.openxmlformats.org/officeDocument/2006/relationships/hyperlink" Target="http://refhub.elsevier.com/S0079-6700(20)30035-6/sbref0600" TargetMode="External"/><Relationship Id="rId3337" Type="http://schemas.openxmlformats.org/officeDocument/2006/relationships/hyperlink" Target="http://refhub.elsevier.com/S0079-6700(20)30035-6/sbref0810" TargetMode="External"/><Relationship Id="rId3544" Type="http://schemas.openxmlformats.org/officeDocument/2006/relationships/hyperlink" Target="http://refhub.elsevier.com/S0079-6700(20)30035-6/sbref0860" TargetMode="External"/><Relationship Id="rId3751" Type="http://schemas.openxmlformats.org/officeDocument/2006/relationships/hyperlink" Target="http://refhub.elsevier.com/S0079-6700(20)30035-6/sbref0910" TargetMode="External"/><Relationship Id="rId4802" Type="http://schemas.openxmlformats.org/officeDocument/2006/relationships/hyperlink" Target="http://refhub.elsevier.com/S0079-6700(20)30035-6/sbref1160" TargetMode="External"/><Relationship Id="rId258" Type="http://schemas.openxmlformats.org/officeDocument/2006/relationships/hyperlink" Target="http://refhub.elsevier.com/S0079-6700(20)30035-6/sbref0080" TargetMode="External"/><Relationship Id="rId465" Type="http://schemas.openxmlformats.org/officeDocument/2006/relationships/hyperlink" Target="http://refhub.elsevier.com/S0079-6700(20)30035-6/sbref0150" TargetMode="External"/><Relationship Id="rId672" Type="http://schemas.openxmlformats.org/officeDocument/2006/relationships/hyperlink" Target="http://refhub.elsevier.com/S0079-6700(20)30035-6/sbref0200" TargetMode="External"/><Relationship Id="rId1095" Type="http://schemas.openxmlformats.org/officeDocument/2006/relationships/hyperlink" Target="http://refhub.elsevier.com/S0079-6700(20)30035-6/sbref0305" TargetMode="External"/><Relationship Id="rId2146" Type="http://schemas.openxmlformats.org/officeDocument/2006/relationships/hyperlink" Target="http://refhub.elsevier.com/S0079-6700(20)30035-6/sbref0525" TargetMode="External"/><Relationship Id="rId2353" Type="http://schemas.openxmlformats.org/officeDocument/2006/relationships/hyperlink" Target="http://refhub.elsevier.com/S0079-6700(20)30035-6/sbref0570" TargetMode="External"/><Relationship Id="rId2560" Type="http://schemas.openxmlformats.org/officeDocument/2006/relationships/hyperlink" Target="http://refhub.elsevier.com/S0079-6700(20)30035-6/sbref0615" TargetMode="External"/><Relationship Id="rId3404" Type="http://schemas.openxmlformats.org/officeDocument/2006/relationships/hyperlink" Target="http://refhub.elsevier.com/S0079-6700(20)30035-6/sbref0825" TargetMode="External"/><Relationship Id="rId3611" Type="http://schemas.openxmlformats.org/officeDocument/2006/relationships/hyperlink" Target="http://refhub.elsevier.com/S0079-6700(20)30035-6/sbref0880" TargetMode="External"/><Relationship Id="rId118" Type="http://schemas.openxmlformats.org/officeDocument/2006/relationships/hyperlink" Target="http://refhub.elsevier.com/S0079-6700(20)30035-6/sbref0030" TargetMode="External"/><Relationship Id="rId325" Type="http://schemas.openxmlformats.org/officeDocument/2006/relationships/hyperlink" Target="http://refhub.elsevier.com/S0079-6700(20)30035-6/sbref0105" TargetMode="External"/><Relationship Id="rId532" Type="http://schemas.openxmlformats.org/officeDocument/2006/relationships/hyperlink" Target="http://refhub.elsevier.com/S0079-6700(20)30035-6/sbref0165" TargetMode="External"/><Relationship Id="rId1162" Type="http://schemas.openxmlformats.org/officeDocument/2006/relationships/hyperlink" Target="http://refhub.elsevier.com/S0079-6700(20)30035-6/sbref0320" TargetMode="External"/><Relationship Id="rId2006" Type="http://schemas.openxmlformats.org/officeDocument/2006/relationships/hyperlink" Target="http://refhub.elsevier.com/S0079-6700(20)30035-6/sbref0495" TargetMode="External"/><Relationship Id="rId2213" Type="http://schemas.openxmlformats.org/officeDocument/2006/relationships/hyperlink" Target="http://refhub.elsevier.com/S0079-6700(20)30035-6/sbref0545" TargetMode="External"/><Relationship Id="rId2420" Type="http://schemas.openxmlformats.org/officeDocument/2006/relationships/hyperlink" Target="http://refhub.elsevier.com/S0079-6700(20)30035-6/sbref0585" TargetMode="External"/><Relationship Id="rId5369" Type="http://schemas.openxmlformats.org/officeDocument/2006/relationships/hyperlink" Target="http://refhub.elsevier.com/S0079-6700(20)30035-6/sbref1285" TargetMode="External"/><Relationship Id="rId5576" Type="http://schemas.openxmlformats.org/officeDocument/2006/relationships/hyperlink" Target="http://refhub.elsevier.com/S0079-6700(20)30035-6/sbref1330" TargetMode="External"/><Relationship Id="rId5783" Type="http://schemas.openxmlformats.org/officeDocument/2006/relationships/hyperlink" Target="http://refhub.elsevier.com/S0079-6700(20)30035-6/sbref1375" TargetMode="External"/><Relationship Id="rId1022" Type="http://schemas.openxmlformats.org/officeDocument/2006/relationships/hyperlink" Target="http://refhub.elsevier.com/S0079-6700(20)30035-6/sbref0285" TargetMode="External"/><Relationship Id="rId4178" Type="http://schemas.openxmlformats.org/officeDocument/2006/relationships/hyperlink" Target="http://refhub.elsevier.com/S0079-6700(20)30035-6/sbref1000" TargetMode="External"/><Relationship Id="rId4385" Type="http://schemas.openxmlformats.org/officeDocument/2006/relationships/hyperlink" Target="http://refhub.elsevier.com/S0079-6700(20)30035-6/sbref1045" TargetMode="External"/><Relationship Id="rId4592" Type="http://schemas.openxmlformats.org/officeDocument/2006/relationships/hyperlink" Target="http://refhub.elsevier.com/S0079-6700(20)30035-6/sbref1105" TargetMode="External"/><Relationship Id="rId5229" Type="http://schemas.openxmlformats.org/officeDocument/2006/relationships/hyperlink" Target="http://refhub.elsevier.com/S0079-6700(20)30035-6/sbref1255" TargetMode="External"/><Relationship Id="rId5436" Type="http://schemas.openxmlformats.org/officeDocument/2006/relationships/hyperlink" Target="http://refhub.elsevier.com/S0079-6700(20)30035-6/sbref1300" TargetMode="External"/><Relationship Id="rId1979" Type="http://schemas.openxmlformats.org/officeDocument/2006/relationships/hyperlink" Target="http://refhub.elsevier.com/S0079-6700(20)30035-6/sbref0485" TargetMode="External"/><Relationship Id="rId3194" Type="http://schemas.openxmlformats.org/officeDocument/2006/relationships/hyperlink" Target="http://refhub.elsevier.com/S0079-6700(20)30035-6/sbref0770" TargetMode="External"/><Relationship Id="rId4038" Type="http://schemas.openxmlformats.org/officeDocument/2006/relationships/hyperlink" Target="http://refhub.elsevier.com/S0079-6700(20)30035-6/sbref0970" TargetMode="External"/><Relationship Id="rId4245" Type="http://schemas.openxmlformats.org/officeDocument/2006/relationships/hyperlink" Target="http://refhub.elsevier.com/S0079-6700(20)30035-6/sbref1020" TargetMode="External"/><Relationship Id="rId5643" Type="http://schemas.openxmlformats.org/officeDocument/2006/relationships/hyperlink" Target="http://refhub.elsevier.com/S0079-6700(20)30035-6/sbref1345" TargetMode="External"/><Relationship Id="rId1839" Type="http://schemas.openxmlformats.org/officeDocument/2006/relationships/hyperlink" Target="http://refhub.elsevier.com/S0079-6700(20)30035-6/sbref0455" TargetMode="External"/><Relationship Id="rId3054" Type="http://schemas.openxmlformats.org/officeDocument/2006/relationships/hyperlink" Target="http://refhub.elsevier.com/S0079-6700(20)30035-6/sbref0735" TargetMode="External"/><Relationship Id="rId4452" Type="http://schemas.openxmlformats.org/officeDocument/2006/relationships/hyperlink" Target="http://refhub.elsevier.com/S0079-6700(20)30035-6/sbref1065" TargetMode="External"/><Relationship Id="rId5503" Type="http://schemas.openxmlformats.org/officeDocument/2006/relationships/hyperlink" Target="http://refhub.elsevier.com/S0079-6700(20)30035-6/sbref1315" TargetMode="External"/><Relationship Id="rId5710" Type="http://schemas.openxmlformats.org/officeDocument/2006/relationships/hyperlink" Target="http://refhub.elsevier.com/S0079-6700(20)30035-6/sbref1360" TargetMode="External"/><Relationship Id="rId182" Type="http://schemas.openxmlformats.org/officeDocument/2006/relationships/hyperlink" Target="http://refhub.elsevier.com/S0079-6700(20)30035-6/sbref0055" TargetMode="External"/><Relationship Id="rId1906" Type="http://schemas.openxmlformats.org/officeDocument/2006/relationships/hyperlink" Target="http://refhub.elsevier.com/S0079-6700(20)30035-6/sbref0465" TargetMode="External"/><Relationship Id="rId3261" Type="http://schemas.openxmlformats.org/officeDocument/2006/relationships/hyperlink" Target="http://refhub.elsevier.com/S0079-6700(20)30035-6/sbref0790" TargetMode="External"/><Relationship Id="rId4105" Type="http://schemas.openxmlformats.org/officeDocument/2006/relationships/hyperlink" Target="http://refhub.elsevier.com/S0079-6700(20)30035-6/sbref0985" TargetMode="External"/><Relationship Id="rId4312" Type="http://schemas.openxmlformats.org/officeDocument/2006/relationships/hyperlink" Target="http://refhub.elsevier.com/S0079-6700(20)30035-6/sbref1030" TargetMode="External"/><Relationship Id="rId2070" Type="http://schemas.openxmlformats.org/officeDocument/2006/relationships/hyperlink" Target="http://refhub.elsevier.com/S0079-6700(20)30035-6/sbref0510" TargetMode="External"/><Relationship Id="rId3121" Type="http://schemas.openxmlformats.org/officeDocument/2006/relationships/hyperlink" Target="http://refhub.elsevier.com/S0079-6700(20)30035-6/sbref0750" TargetMode="External"/><Relationship Id="rId999" Type="http://schemas.openxmlformats.org/officeDocument/2006/relationships/hyperlink" Target="http://refhub.elsevier.com/S0079-6700(20)30035-6/sbref0280" TargetMode="External"/><Relationship Id="rId2887" Type="http://schemas.openxmlformats.org/officeDocument/2006/relationships/hyperlink" Target="http://refhub.elsevier.com/S0079-6700(20)30035-6/sbref0690" TargetMode="External"/><Relationship Id="rId5086" Type="http://schemas.openxmlformats.org/officeDocument/2006/relationships/hyperlink" Target="http://refhub.elsevier.com/S0079-6700(20)30035-6/sbref1225" TargetMode="External"/><Relationship Id="rId5293" Type="http://schemas.openxmlformats.org/officeDocument/2006/relationships/hyperlink" Target="http://refhub.elsevier.com/S0079-6700(20)30035-6/sbref1270" TargetMode="External"/><Relationship Id="rId859" Type="http://schemas.openxmlformats.org/officeDocument/2006/relationships/hyperlink" Target="http://refhub.elsevier.com/S0079-6700(20)30035-6/sbref0245" TargetMode="External"/><Relationship Id="rId1489" Type="http://schemas.openxmlformats.org/officeDocument/2006/relationships/hyperlink" Target="http://refhub.elsevier.com/S0079-6700(20)30035-6/sbref0385" TargetMode="External"/><Relationship Id="rId1696" Type="http://schemas.openxmlformats.org/officeDocument/2006/relationships/hyperlink" Target="http://refhub.elsevier.com/S0079-6700(20)30035-6/sbref0425" TargetMode="External"/><Relationship Id="rId3938" Type="http://schemas.openxmlformats.org/officeDocument/2006/relationships/hyperlink" Target="http://refhub.elsevier.com/S0079-6700(20)30035-6/sbref0950" TargetMode="External"/><Relationship Id="rId5153" Type="http://schemas.openxmlformats.org/officeDocument/2006/relationships/hyperlink" Target="http://refhub.elsevier.com/S0079-6700(20)30035-6/sbref1235" TargetMode="External"/><Relationship Id="rId5360" Type="http://schemas.openxmlformats.org/officeDocument/2006/relationships/hyperlink" Target="http://refhub.elsevier.com/S0079-6700(20)30035-6/sbref1285" TargetMode="External"/><Relationship Id="rId1349" Type="http://schemas.openxmlformats.org/officeDocument/2006/relationships/hyperlink" Target="http://refhub.elsevier.com/S0079-6700(20)30035-6/sbref0355" TargetMode="External"/><Relationship Id="rId2747" Type="http://schemas.openxmlformats.org/officeDocument/2006/relationships/hyperlink" Target="http://refhub.elsevier.com/S0079-6700(20)30035-6/sbref0655" TargetMode="External"/><Relationship Id="rId2954" Type="http://schemas.openxmlformats.org/officeDocument/2006/relationships/hyperlink" Target="http://refhub.elsevier.com/S0079-6700(20)30035-6/sbref0705" TargetMode="External"/><Relationship Id="rId5013" Type="http://schemas.openxmlformats.org/officeDocument/2006/relationships/hyperlink" Target="http://refhub.elsevier.com/S0079-6700(20)30035-6/sbref1210" TargetMode="External"/><Relationship Id="rId5220" Type="http://schemas.openxmlformats.org/officeDocument/2006/relationships/hyperlink" Target="http://refhub.elsevier.com/S0079-6700(20)30035-6/sbref1255" TargetMode="External"/><Relationship Id="rId719" Type="http://schemas.openxmlformats.org/officeDocument/2006/relationships/hyperlink" Target="http://refhub.elsevier.com/S0079-6700(20)30035-6/sbref0215" TargetMode="External"/><Relationship Id="rId926" Type="http://schemas.openxmlformats.org/officeDocument/2006/relationships/hyperlink" Target="http://refhub.elsevier.com/S0079-6700(20)30035-6/sbref0260" TargetMode="External"/><Relationship Id="rId1556" Type="http://schemas.openxmlformats.org/officeDocument/2006/relationships/hyperlink" Target="http://refhub.elsevier.com/S0079-6700(20)30035-6/sbref0400" TargetMode="External"/><Relationship Id="rId1763" Type="http://schemas.openxmlformats.org/officeDocument/2006/relationships/hyperlink" Target="http://refhub.elsevier.com/S0079-6700(20)30035-6/sbref0440" TargetMode="External"/><Relationship Id="rId1970" Type="http://schemas.openxmlformats.org/officeDocument/2006/relationships/hyperlink" Target="http://refhub.elsevier.com/S0079-6700(20)30035-6/sbref0485" TargetMode="External"/><Relationship Id="rId2607" Type="http://schemas.openxmlformats.org/officeDocument/2006/relationships/hyperlink" Target="http://refhub.elsevier.com/S0079-6700(20)30035-6/sbref0625" TargetMode="External"/><Relationship Id="rId2814" Type="http://schemas.openxmlformats.org/officeDocument/2006/relationships/hyperlink" Target="http://refhub.elsevier.com/S0079-6700(20)30035-6/sbref0670" TargetMode="External"/><Relationship Id="rId55" Type="http://schemas.openxmlformats.org/officeDocument/2006/relationships/hyperlink" Target="http://refhub.elsevier.com/S0079-6700(20)30035-6/sbref0010" TargetMode="External"/><Relationship Id="rId1209" Type="http://schemas.openxmlformats.org/officeDocument/2006/relationships/hyperlink" Target="http://refhub.elsevier.com/S0079-6700(20)30035-6/sbref0330" TargetMode="External"/><Relationship Id="rId1416" Type="http://schemas.openxmlformats.org/officeDocument/2006/relationships/hyperlink" Target="http://refhub.elsevier.com/S0079-6700(20)30035-6/sbref0370" TargetMode="External"/><Relationship Id="rId1623" Type="http://schemas.openxmlformats.org/officeDocument/2006/relationships/hyperlink" Target="http://refhub.elsevier.com/S0079-6700(20)30035-6/sbref0410" TargetMode="External"/><Relationship Id="rId1830" Type="http://schemas.openxmlformats.org/officeDocument/2006/relationships/hyperlink" Target="http://refhub.elsevier.com/S0079-6700(20)30035-6/sbref0455" TargetMode="External"/><Relationship Id="rId4779" Type="http://schemas.openxmlformats.org/officeDocument/2006/relationships/hyperlink" Target="http://refhub.elsevier.com/S0079-6700(20)30035-6/sbref1155" TargetMode="External"/><Relationship Id="rId4986" Type="http://schemas.openxmlformats.org/officeDocument/2006/relationships/hyperlink" Target="http://refhub.elsevier.com/S0079-6700(20)30035-6/sbref1205" TargetMode="External"/><Relationship Id="rId3588" Type="http://schemas.openxmlformats.org/officeDocument/2006/relationships/hyperlink" Target="http://refhub.elsevier.com/S0079-6700(20)30035-6/sbref0875" TargetMode="External"/><Relationship Id="rId3795" Type="http://schemas.openxmlformats.org/officeDocument/2006/relationships/hyperlink" Target="http://refhub.elsevier.com/S0079-6700(20)30035-6/sbref0920" TargetMode="External"/><Relationship Id="rId4639" Type="http://schemas.openxmlformats.org/officeDocument/2006/relationships/hyperlink" Target="http://refhub.elsevier.com/S0079-6700(20)30035-6/sbref1120" TargetMode="External"/><Relationship Id="rId4846" Type="http://schemas.openxmlformats.org/officeDocument/2006/relationships/hyperlink" Target="http://refhub.elsevier.com/S0079-6700(20)30035-6/sbref1170" TargetMode="External"/><Relationship Id="rId2397" Type="http://schemas.openxmlformats.org/officeDocument/2006/relationships/hyperlink" Target="http://refhub.elsevier.com/S0079-6700(20)30035-6/sbref0580" TargetMode="External"/><Relationship Id="rId3448" Type="http://schemas.openxmlformats.org/officeDocument/2006/relationships/hyperlink" Target="http://refhub.elsevier.com/S0079-6700(20)30035-6/sbref0835" TargetMode="External"/><Relationship Id="rId3655" Type="http://schemas.openxmlformats.org/officeDocument/2006/relationships/hyperlink" Target="http://refhub.elsevier.com/S0079-6700(20)30035-6/sbref0890" TargetMode="External"/><Relationship Id="rId3862" Type="http://schemas.openxmlformats.org/officeDocument/2006/relationships/hyperlink" Target="http://refhub.elsevier.com/S0079-6700(20)30035-6/sbref0935" TargetMode="External"/><Relationship Id="rId4706" Type="http://schemas.openxmlformats.org/officeDocument/2006/relationships/hyperlink" Target="http://refhub.elsevier.com/S0079-6700(20)30035-6/sbref1135" TargetMode="External"/><Relationship Id="rId369" Type="http://schemas.openxmlformats.org/officeDocument/2006/relationships/hyperlink" Target="http://refhub.elsevier.com/S0079-6700(20)30035-6/sbref0120" TargetMode="External"/><Relationship Id="rId576" Type="http://schemas.openxmlformats.org/officeDocument/2006/relationships/hyperlink" Target="http://refhub.elsevier.com/S0079-6700(20)30035-6/sbref0180" TargetMode="External"/><Relationship Id="rId783" Type="http://schemas.openxmlformats.org/officeDocument/2006/relationships/hyperlink" Target="http://refhub.elsevier.com/S0079-6700(20)30035-6/sbref0225" TargetMode="External"/><Relationship Id="rId990" Type="http://schemas.openxmlformats.org/officeDocument/2006/relationships/hyperlink" Target="http://refhub.elsevier.com/S0079-6700(20)30035-6/sbref0275" TargetMode="External"/><Relationship Id="rId2257" Type="http://schemas.openxmlformats.org/officeDocument/2006/relationships/hyperlink" Target="http://refhub.elsevier.com/S0079-6700(20)30035-6/sbref0555" TargetMode="External"/><Relationship Id="rId2464" Type="http://schemas.openxmlformats.org/officeDocument/2006/relationships/hyperlink" Target="http://refhub.elsevier.com/S0079-6700(20)30035-6/sbref0595" TargetMode="External"/><Relationship Id="rId2671" Type="http://schemas.openxmlformats.org/officeDocument/2006/relationships/hyperlink" Target="http://refhub.elsevier.com/S0079-6700(20)30035-6/sbref0640" TargetMode="External"/><Relationship Id="rId3308" Type="http://schemas.openxmlformats.org/officeDocument/2006/relationships/hyperlink" Target="http://refhub.elsevier.com/S0079-6700(20)30035-6/sbref0805" TargetMode="External"/><Relationship Id="rId3515" Type="http://schemas.openxmlformats.org/officeDocument/2006/relationships/hyperlink" Target="http://refhub.elsevier.com/S0079-6700(20)30035-6/sbref0855" TargetMode="External"/><Relationship Id="rId4913" Type="http://schemas.openxmlformats.org/officeDocument/2006/relationships/hyperlink" Target="http://refhub.elsevier.com/S0079-6700(20)30035-6/sbref1185" TargetMode="External"/><Relationship Id="rId229" Type="http://schemas.openxmlformats.org/officeDocument/2006/relationships/hyperlink" Target="http://refhub.elsevier.com/S0079-6700(20)30035-6/sbref0070" TargetMode="External"/><Relationship Id="rId436" Type="http://schemas.openxmlformats.org/officeDocument/2006/relationships/hyperlink" Target="http://refhub.elsevier.com/S0079-6700(20)30035-6/sbref0145" TargetMode="External"/><Relationship Id="rId643" Type="http://schemas.openxmlformats.org/officeDocument/2006/relationships/hyperlink" Target="http://refhub.elsevier.com/S0079-6700(20)30035-6/sbref0195" TargetMode="External"/><Relationship Id="rId1066" Type="http://schemas.openxmlformats.org/officeDocument/2006/relationships/hyperlink" Target="http://refhub.elsevier.com/S0079-6700(20)30035-6/sbref0300" TargetMode="External"/><Relationship Id="rId1273" Type="http://schemas.openxmlformats.org/officeDocument/2006/relationships/hyperlink" Target="http://refhub.elsevier.com/S0079-6700(20)30035-6/sbref0345" TargetMode="External"/><Relationship Id="rId1480" Type="http://schemas.openxmlformats.org/officeDocument/2006/relationships/hyperlink" Target="http://refhub.elsevier.com/S0079-6700(20)30035-6/sbref0385" TargetMode="External"/><Relationship Id="rId2117" Type="http://schemas.openxmlformats.org/officeDocument/2006/relationships/hyperlink" Target="http://refhub.elsevier.com/S0079-6700(20)30035-6/sbref0520" TargetMode="External"/><Relationship Id="rId2324" Type="http://schemas.openxmlformats.org/officeDocument/2006/relationships/hyperlink" Target="http://refhub.elsevier.com/S0079-6700(20)30035-6/sbref0565" TargetMode="External"/><Relationship Id="rId3722" Type="http://schemas.openxmlformats.org/officeDocument/2006/relationships/hyperlink" Target="http://refhub.elsevier.com/S0079-6700(20)30035-6/sbref0905" TargetMode="External"/><Relationship Id="rId850" Type="http://schemas.openxmlformats.org/officeDocument/2006/relationships/hyperlink" Target="http://refhub.elsevier.com/S0079-6700(20)30035-6/sbref0240" TargetMode="External"/><Relationship Id="rId1133" Type="http://schemas.openxmlformats.org/officeDocument/2006/relationships/hyperlink" Target="http://refhub.elsevier.com/S0079-6700(20)30035-6/sbref0310" TargetMode="External"/><Relationship Id="rId2531" Type="http://schemas.openxmlformats.org/officeDocument/2006/relationships/hyperlink" Target="http://refhub.elsevier.com/S0079-6700(20)30035-6/sbref0610" TargetMode="External"/><Relationship Id="rId4289" Type="http://schemas.openxmlformats.org/officeDocument/2006/relationships/hyperlink" Target="http://refhub.elsevier.com/S0079-6700(20)30035-6/sbref1025" TargetMode="External"/><Relationship Id="rId5687" Type="http://schemas.openxmlformats.org/officeDocument/2006/relationships/hyperlink" Target="http://refhub.elsevier.com/S0079-6700(20)30035-6/sbref1355" TargetMode="External"/><Relationship Id="rId503" Type="http://schemas.openxmlformats.org/officeDocument/2006/relationships/hyperlink" Target="http://refhub.elsevier.com/S0079-6700(20)30035-6/sbref0155" TargetMode="External"/><Relationship Id="rId710" Type="http://schemas.openxmlformats.org/officeDocument/2006/relationships/hyperlink" Target="http://refhub.elsevier.com/S0079-6700(20)30035-6/sbref0210" TargetMode="External"/><Relationship Id="rId1340" Type="http://schemas.openxmlformats.org/officeDocument/2006/relationships/hyperlink" Target="http://refhub.elsevier.com/S0079-6700(20)30035-6/sbref0355" TargetMode="External"/><Relationship Id="rId3098" Type="http://schemas.openxmlformats.org/officeDocument/2006/relationships/hyperlink" Target="http://refhub.elsevier.com/S0079-6700(20)30035-6/sbref0745" TargetMode="External"/><Relationship Id="rId4496" Type="http://schemas.openxmlformats.org/officeDocument/2006/relationships/hyperlink" Target="http://refhub.elsevier.com/S0079-6700(20)30035-6/sbref1075" TargetMode="External"/><Relationship Id="rId5547" Type="http://schemas.openxmlformats.org/officeDocument/2006/relationships/hyperlink" Target="http://refhub.elsevier.com/S0079-6700(20)30035-6/sbref1325" TargetMode="External"/><Relationship Id="rId5754" Type="http://schemas.openxmlformats.org/officeDocument/2006/relationships/hyperlink" Target="http://refhub.elsevier.com/S0079-6700(20)30035-6/sbref1370" TargetMode="External"/><Relationship Id="rId1200" Type="http://schemas.openxmlformats.org/officeDocument/2006/relationships/hyperlink" Target="http://refhub.elsevier.com/S0079-6700(20)30035-6/sbref0330" TargetMode="External"/><Relationship Id="rId4149" Type="http://schemas.openxmlformats.org/officeDocument/2006/relationships/hyperlink" Target="http://refhub.elsevier.com/S0079-6700(20)30035-6/sbref0995" TargetMode="External"/><Relationship Id="rId4356" Type="http://schemas.openxmlformats.org/officeDocument/2006/relationships/hyperlink" Target="http://refhub.elsevier.com/S0079-6700(20)30035-6/sbref1040" TargetMode="External"/><Relationship Id="rId4563" Type="http://schemas.openxmlformats.org/officeDocument/2006/relationships/hyperlink" Target="http://refhub.elsevier.com/S0079-6700(20)30035-6/sbref1095" TargetMode="External"/><Relationship Id="rId4770" Type="http://schemas.openxmlformats.org/officeDocument/2006/relationships/hyperlink" Target="http://refhub.elsevier.com/S0079-6700(20)30035-6/sbref1150" TargetMode="External"/><Relationship Id="rId5407" Type="http://schemas.openxmlformats.org/officeDocument/2006/relationships/hyperlink" Target="http://refhub.elsevier.com/S0079-6700(20)30035-6/sbref1295" TargetMode="External"/><Relationship Id="rId5614" Type="http://schemas.openxmlformats.org/officeDocument/2006/relationships/hyperlink" Target="http://refhub.elsevier.com/S0079-6700(20)30035-6/sbref1340" TargetMode="External"/><Relationship Id="rId3165" Type="http://schemas.openxmlformats.org/officeDocument/2006/relationships/hyperlink" Target="http://refhub.elsevier.com/S0079-6700(20)30035-6/sbref0760" TargetMode="External"/><Relationship Id="rId3372" Type="http://schemas.openxmlformats.org/officeDocument/2006/relationships/hyperlink" Target="http://refhub.elsevier.com/S0079-6700(20)30035-6/sbref0820" TargetMode="External"/><Relationship Id="rId4009" Type="http://schemas.openxmlformats.org/officeDocument/2006/relationships/hyperlink" Target="http://refhub.elsevier.com/S0079-6700(20)30035-6/sbref0965" TargetMode="External"/><Relationship Id="rId4216" Type="http://schemas.openxmlformats.org/officeDocument/2006/relationships/hyperlink" Target="http://refhub.elsevier.com/S0079-6700(20)30035-6/sbref1010" TargetMode="External"/><Relationship Id="rId4423" Type="http://schemas.openxmlformats.org/officeDocument/2006/relationships/hyperlink" Target="http://refhub.elsevier.com/S0079-6700(20)30035-6/sbref1055" TargetMode="External"/><Relationship Id="rId4630" Type="http://schemas.openxmlformats.org/officeDocument/2006/relationships/hyperlink" Target="http://refhub.elsevier.com/S0079-6700(20)30035-6/sbref1115" TargetMode="External"/><Relationship Id="rId293" Type="http://schemas.openxmlformats.org/officeDocument/2006/relationships/hyperlink" Target="http://refhub.elsevier.com/S0079-6700(20)30035-6/sbref0090" TargetMode="External"/><Relationship Id="rId2181" Type="http://schemas.openxmlformats.org/officeDocument/2006/relationships/hyperlink" Target="http://refhub.elsevier.com/S0079-6700(20)30035-6/sbref0540" TargetMode="External"/><Relationship Id="rId3025" Type="http://schemas.openxmlformats.org/officeDocument/2006/relationships/hyperlink" Target="http://refhub.elsevier.com/S0079-6700(20)30035-6/sbref0725" TargetMode="External"/><Relationship Id="rId3232" Type="http://schemas.openxmlformats.org/officeDocument/2006/relationships/hyperlink" Target="http://refhub.elsevier.com/S0079-6700(20)30035-6/sbref0780" TargetMode="External"/><Relationship Id="rId153" Type="http://schemas.openxmlformats.org/officeDocument/2006/relationships/hyperlink" Target="http://refhub.elsevier.com/S0079-6700(20)30035-6/sbref0040" TargetMode="External"/><Relationship Id="rId360" Type="http://schemas.openxmlformats.org/officeDocument/2006/relationships/hyperlink" Target="http://refhub.elsevier.com/S0079-6700(20)30035-6/sbref0115" TargetMode="External"/><Relationship Id="rId2041" Type="http://schemas.openxmlformats.org/officeDocument/2006/relationships/hyperlink" Target="http://refhub.elsevier.com/S0079-6700(20)30035-6/sbref0505" TargetMode="External"/><Relationship Id="rId5197" Type="http://schemas.openxmlformats.org/officeDocument/2006/relationships/hyperlink" Target="http://refhub.elsevier.com/S0079-6700(20)30035-6/sbref1250" TargetMode="External"/><Relationship Id="rId220" Type="http://schemas.openxmlformats.org/officeDocument/2006/relationships/hyperlink" Target="http://refhub.elsevier.com/S0079-6700(20)30035-6/sbref0070" TargetMode="External"/><Relationship Id="rId2998" Type="http://schemas.openxmlformats.org/officeDocument/2006/relationships/hyperlink" Target="http://refhub.elsevier.com/S0079-6700(20)30035-6/sbref0720" TargetMode="External"/><Relationship Id="rId5057" Type="http://schemas.openxmlformats.org/officeDocument/2006/relationships/hyperlink" Target="http://refhub.elsevier.com/S0079-6700(20)30035-6/sbref1215" TargetMode="External"/><Relationship Id="rId5264" Type="http://schemas.openxmlformats.org/officeDocument/2006/relationships/hyperlink" Target="http://refhub.elsevier.com/S0079-6700(20)30035-6/sbref1265" TargetMode="External"/><Relationship Id="rId2858" Type="http://schemas.openxmlformats.org/officeDocument/2006/relationships/hyperlink" Target="http://refhub.elsevier.com/S0079-6700(20)30035-6/sbref0680" TargetMode="External"/><Relationship Id="rId3909" Type="http://schemas.openxmlformats.org/officeDocument/2006/relationships/hyperlink" Target="http://refhub.elsevier.com/S0079-6700(20)30035-6/sbref0945" TargetMode="External"/><Relationship Id="rId4073" Type="http://schemas.openxmlformats.org/officeDocument/2006/relationships/hyperlink" Target="http://refhub.elsevier.com/S0079-6700(20)30035-6/sbref0980" TargetMode="External"/><Relationship Id="rId5471" Type="http://schemas.openxmlformats.org/officeDocument/2006/relationships/hyperlink" Target="http://refhub.elsevier.com/S0079-6700(20)30035-6/sbref1305" TargetMode="External"/><Relationship Id="rId99" Type="http://schemas.openxmlformats.org/officeDocument/2006/relationships/hyperlink" Target="http://refhub.elsevier.com/S0079-6700(20)30035-6/sbref0025" TargetMode="External"/><Relationship Id="rId1667" Type="http://schemas.openxmlformats.org/officeDocument/2006/relationships/hyperlink" Target="http://refhub.elsevier.com/S0079-6700(20)30035-6/sbref0415" TargetMode="External"/><Relationship Id="rId1874" Type="http://schemas.openxmlformats.org/officeDocument/2006/relationships/hyperlink" Target="http://refhub.elsevier.com/S0079-6700(20)30035-6/sbref0460" TargetMode="External"/><Relationship Id="rId2718" Type="http://schemas.openxmlformats.org/officeDocument/2006/relationships/hyperlink" Target="http://refhub.elsevier.com/S0079-6700(20)30035-6/sbref0650" TargetMode="External"/><Relationship Id="rId2925" Type="http://schemas.openxmlformats.org/officeDocument/2006/relationships/hyperlink" Target="http://refhub.elsevier.com/S0079-6700(20)30035-6/sbref0700" TargetMode="External"/><Relationship Id="rId4280" Type="http://schemas.openxmlformats.org/officeDocument/2006/relationships/hyperlink" Target="http://refhub.elsevier.com/S0079-6700(20)30035-6/sbref1025" TargetMode="External"/><Relationship Id="rId5124" Type="http://schemas.openxmlformats.org/officeDocument/2006/relationships/hyperlink" Target="http://refhub.elsevier.com/S0079-6700(20)30035-6/sbref1235" TargetMode="External"/><Relationship Id="rId5331" Type="http://schemas.openxmlformats.org/officeDocument/2006/relationships/hyperlink" Target="http://refhub.elsevier.com/S0079-6700(20)30035-6/sbref1275" TargetMode="External"/><Relationship Id="rId1527" Type="http://schemas.openxmlformats.org/officeDocument/2006/relationships/hyperlink" Target="http://refhub.elsevier.com/S0079-6700(20)30035-6/sbref0390" TargetMode="External"/><Relationship Id="rId1734" Type="http://schemas.openxmlformats.org/officeDocument/2006/relationships/hyperlink" Target="http://refhub.elsevier.com/S0079-6700(20)30035-6/sbref0435" TargetMode="External"/><Relationship Id="rId1941" Type="http://schemas.openxmlformats.org/officeDocument/2006/relationships/hyperlink" Target="http://refhub.elsevier.com/S0079-6700(20)30035-6/sbref0475" TargetMode="External"/><Relationship Id="rId4140" Type="http://schemas.openxmlformats.org/officeDocument/2006/relationships/hyperlink" Target="http://refhub.elsevier.com/S0079-6700(20)30035-6/sbref0995" TargetMode="External"/><Relationship Id="rId26" Type="http://schemas.openxmlformats.org/officeDocument/2006/relationships/image" Target="media/image10.jpeg"/><Relationship Id="rId3699" Type="http://schemas.openxmlformats.org/officeDocument/2006/relationships/hyperlink" Target="http://refhub.elsevier.com/S0079-6700(20)30035-6/sbref0900" TargetMode="External"/><Relationship Id="rId4000" Type="http://schemas.openxmlformats.org/officeDocument/2006/relationships/hyperlink" Target="http://refhub.elsevier.com/S0079-6700(20)30035-6/sbref0965" TargetMode="External"/><Relationship Id="rId1801" Type="http://schemas.openxmlformats.org/officeDocument/2006/relationships/hyperlink" Target="http://refhub.elsevier.com/S0079-6700(20)30035-6/sbref0450" TargetMode="External"/><Relationship Id="rId3559" Type="http://schemas.openxmlformats.org/officeDocument/2006/relationships/hyperlink" Target="http://refhub.elsevier.com/S0079-6700(20)30035-6/sbref0865" TargetMode="External"/><Relationship Id="rId4957" Type="http://schemas.openxmlformats.org/officeDocument/2006/relationships/hyperlink" Target="http://refhub.elsevier.com/S0079-6700(20)30035-6/sbref1195" TargetMode="External"/><Relationship Id="rId687" Type="http://schemas.openxmlformats.org/officeDocument/2006/relationships/hyperlink" Target="http://refhub.elsevier.com/S0079-6700(20)30035-6/sbref0205" TargetMode="External"/><Relationship Id="rId2368" Type="http://schemas.openxmlformats.org/officeDocument/2006/relationships/hyperlink" Target="http://refhub.elsevier.com/S0079-6700(20)30035-6/sbref0575" TargetMode="External"/><Relationship Id="rId3766" Type="http://schemas.openxmlformats.org/officeDocument/2006/relationships/hyperlink" Target="http://refhub.elsevier.com/S0079-6700(20)30035-6/sbref0915" TargetMode="External"/><Relationship Id="rId3973" Type="http://schemas.openxmlformats.org/officeDocument/2006/relationships/hyperlink" Target="http://refhub.elsevier.com/S0079-6700(20)30035-6/sbref0955" TargetMode="External"/><Relationship Id="rId4817" Type="http://schemas.openxmlformats.org/officeDocument/2006/relationships/hyperlink" Target="http://refhub.elsevier.com/S0079-6700(20)30035-6/sbref1165" TargetMode="External"/><Relationship Id="rId894" Type="http://schemas.openxmlformats.org/officeDocument/2006/relationships/hyperlink" Target="http://refhub.elsevier.com/S0079-6700(20)30035-6/sbref0250" TargetMode="External"/><Relationship Id="rId1177" Type="http://schemas.openxmlformats.org/officeDocument/2006/relationships/hyperlink" Target="http://refhub.elsevier.com/S0079-6700(20)30035-6/sbref0325" TargetMode="External"/><Relationship Id="rId2575" Type="http://schemas.openxmlformats.org/officeDocument/2006/relationships/hyperlink" Target="http://refhub.elsevier.com/S0079-6700(20)30035-6/sbref0620" TargetMode="External"/><Relationship Id="rId2782" Type="http://schemas.openxmlformats.org/officeDocument/2006/relationships/hyperlink" Target="http://refhub.elsevier.com/S0079-6700(20)30035-6/sbref0660" TargetMode="External"/><Relationship Id="rId3419" Type="http://schemas.openxmlformats.org/officeDocument/2006/relationships/hyperlink" Target="http://refhub.elsevier.com/S0079-6700(20)30035-6/sbref0830" TargetMode="External"/><Relationship Id="rId3626" Type="http://schemas.openxmlformats.org/officeDocument/2006/relationships/hyperlink" Target="http://refhub.elsevier.com/S0079-6700(20)30035-6/sbref0885" TargetMode="External"/><Relationship Id="rId3833" Type="http://schemas.openxmlformats.org/officeDocument/2006/relationships/hyperlink" Target="http://refhub.elsevier.com/S0079-6700(20)30035-6/sbref0930" TargetMode="External"/><Relationship Id="rId547" Type="http://schemas.openxmlformats.org/officeDocument/2006/relationships/hyperlink" Target="http://refhub.elsevier.com/S0079-6700(20)30035-6/sbref0170" TargetMode="External"/><Relationship Id="rId754" Type="http://schemas.openxmlformats.org/officeDocument/2006/relationships/hyperlink" Target="http://refhub.elsevier.com/S0079-6700(20)30035-6/sbref0220" TargetMode="External"/><Relationship Id="rId961" Type="http://schemas.openxmlformats.org/officeDocument/2006/relationships/hyperlink" Target="http://refhub.elsevier.com/S0079-6700(20)30035-6/sbref0270" TargetMode="External"/><Relationship Id="rId1384" Type="http://schemas.openxmlformats.org/officeDocument/2006/relationships/hyperlink" Target="http://refhub.elsevier.com/S0079-6700(20)30035-6/sbref0365" TargetMode="External"/><Relationship Id="rId1591" Type="http://schemas.openxmlformats.org/officeDocument/2006/relationships/hyperlink" Target="http://refhub.elsevier.com/S0079-6700(20)30035-6/sbref0405" TargetMode="External"/><Relationship Id="rId2228" Type="http://schemas.openxmlformats.org/officeDocument/2006/relationships/hyperlink" Target="http://refhub.elsevier.com/S0079-6700(20)30035-6/sbref0545" TargetMode="External"/><Relationship Id="rId2435" Type="http://schemas.openxmlformats.org/officeDocument/2006/relationships/hyperlink" Target="http://refhub.elsevier.com/S0079-6700(20)30035-6/sbref0590" TargetMode="External"/><Relationship Id="rId2642" Type="http://schemas.openxmlformats.org/officeDocument/2006/relationships/hyperlink" Target="http://refhub.elsevier.com/S0079-6700(20)30035-6/sbref0635" TargetMode="External"/><Relationship Id="rId3900" Type="http://schemas.openxmlformats.org/officeDocument/2006/relationships/hyperlink" Target="http://refhub.elsevier.com/S0079-6700(20)30035-6/sbref0940" TargetMode="External"/><Relationship Id="rId5798" Type="http://schemas.openxmlformats.org/officeDocument/2006/relationships/hyperlink" Target="http://refhub.elsevier.com/S0079-6700(20)30035-6/sbref1375" TargetMode="External"/><Relationship Id="rId90" Type="http://schemas.openxmlformats.org/officeDocument/2006/relationships/hyperlink" Target="http://refhub.elsevier.com/S0079-6700(20)30035-6/sbref0020" TargetMode="External"/><Relationship Id="rId407" Type="http://schemas.openxmlformats.org/officeDocument/2006/relationships/hyperlink" Target="http://refhub.elsevier.com/S0079-6700(20)30035-6/sbref0135" TargetMode="External"/><Relationship Id="rId614" Type="http://schemas.openxmlformats.org/officeDocument/2006/relationships/hyperlink" Target="http://refhub.elsevier.com/S0079-6700(20)30035-6/sbref0190" TargetMode="External"/><Relationship Id="rId821" Type="http://schemas.openxmlformats.org/officeDocument/2006/relationships/hyperlink" Target="http://refhub.elsevier.com/S0079-6700(20)30035-6/sbref0235" TargetMode="External"/><Relationship Id="rId1037" Type="http://schemas.openxmlformats.org/officeDocument/2006/relationships/hyperlink" Target="http://refhub.elsevier.com/S0079-6700(20)30035-6/sbref0290" TargetMode="External"/><Relationship Id="rId1244" Type="http://schemas.openxmlformats.org/officeDocument/2006/relationships/hyperlink" Target="http://refhub.elsevier.com/S0079-6700(20)30035-6/sbref0340" TargetMode="External"/><Relationship Id="rId1451" Type="http://schemas.openxmlformats.org/officeDocument/2006/relationships/hyperlink" Target="http://refhub.elsevier.com/S0079-6700(20)30035-6/sbref0380" TargetMode="External"/><Relationship Id="rId2502" Type="http://schemas.openxmlformats.org/officeDocument/2006/relationships/hyperlink" Target="http://refhub.elsevier.com/S0079-6700(20)30035-6/sbref0600" TargetMode="External"/><Relationship Id="rId5658" Type="http://schemas.openxmlformats.org/officeDocument/2006/relationships/hyperlink" Target="http://refhub.elsevier.com/S0079-6700(20)30035-6/sbref1350" TargetMode="External"/><Relationship Id="rId1104" Type="http://schemas.openxmlformats.org/officeDocument/2006/relationships/hyperlink" Target="http://refhub.elsevier.com/S0079-6700(20)30035-6/sbref0305" TargetMode="External"/><Relationship Id="rId1311" Type="http://schemas.openxmlformats.org/officeDocument/2006/relationships/hyperlink" Target="http://refhub.elsevier.com/S0079-6700(20)30035-6/sbref0350" TargetMode="External"/><Relationship Id="rId4467" Type="http://schemas.openxmlformats.org/officeDocument/2006/relationships/hyperlink" Target="http://refhub.elsevier.com/S0079-6700(20)30035-6/sbref1070" TargetMode="External"/><Relationship Id="rId4674" Type="http://schemas.openxmlformats.org/officeDocument/2006/relationships/hyperlink" Target="http://refhub.elsevier.com/S0079-6700(20)30035-6/sbref1130" TargetMode="External"/><Relationship Id="rId4881" Type="http://schemas.openxmlformats.org/officeDocument/2006/relationships/hyperlink" Target="http://refhub.elsevier.com/S0079-6700(20)30035-6/sbref1180" TargetMode="External"/><Relationship Id="rId5518" Type="http://schemas.openxmlformats.org/officeDocument/2006/relationships/hyperlink" Target="http://refhub.elsevier.com/S0079-6700(20)30035-6/sbref1320" TargetMode="External"/><Relationship Id="rId5725" Type="http://schemas.openxmlformats.org/officeDocument/2006/relationships/hyperlink" Target="http://refhub.elsevier.com/S0079-6700(20)30035-6/sbref1365" TargetMode="External"/><Relationship Id="rId3069" Type="http://schemas.openxmlformats.org/officeDocument/2006/relationships/hyperlink" Target="http://refhub.elsevier.com/S0079-6700(20)30035-6/sbref0740" TargetMode="External"/><Relationship Id="rId3276" Type="http://schemas.openxmlformats.org/officeDocument/2006/relationships/hyperlink" Target="http://refhub.elsevier.com/S0079-6700(20)30035-6/sbref0795" TargetMode="External"/><Relationship Id="rId3483" Type="http://schemas.openxmlformats.org/officeDocument/2006/relationships/hyperlink" Target="http://refhub.elsevier.com/S0079-6700(20)30035-6/sbref0845" TargetMode="External"/><Relationship Id="rId3690" Type="http://schemas.openxmlformats.org/officeDocument/2006/relationships/hyperlink" Target="http://refhub.elsevier.com/S0079-6700(20)30035-6/sbref0900" TargetMode="External"/><Relationship Id="rId4327" Type="http://schemas.openxmlformats.org/officeDocument/2006/relationships/hyperlink" Target="http://refhub.elsevier.com/S0079-6700(20)30035-6/sbref1035" TargetMode="External"/><Relationship Id="rId4534" Type="http://schemas.openxmlformats.org/officeDocument/2006/relationships/hyperlink" Target="http://refhub.elsevier.com/S0079-6700(20)30035-6/sbref1085" TargetMode="External"/><Relationship Id="rId197" Type="http://schemas.openxmlformats.org/officeDocument/2006/relationships/hyperlink" Target="http://refhub.elsevier.com/S0079-6700(20)30035-6/sbref0060" TargetMode="External"/><Relationship Id="rId2085" Type="http://schemas.openxmlformats.org/officeDocument/2006/relationships/hyperlink" Target="http://refhub.elsevier.com/S0079-6700(20)30035-6/sbref0515" TargetMode="External"/><Relationship Id="rId2292" Type="http://schemas.openxmlformats.org/officeDocument/2006/relationships/hyperlink" Target="http://refhub.elsevier.com/S0079-6700(20)30035-6/sbref0560" TargetMode="External"/><Relationship Id="rId3136" Type="http://schemas.openxmlformats.org/officeDocument/2006/relationships/hyperlink" Target="http://refhub.elsevier.com/S0079-6700(20)30035-6/sbref0755" TargetMode="External"/><Relationship Id="rId3343" Type="http://schemas.openxmlformats.org/officeDocument/2006/relationships/hyperlink" Target="http://refhub.elsevier.com/S0079-6700(20)30035-6/sbref0810" TargetMode="External"/><Relationship Id="rId4741" Type="http://schemas.openxmlformats.org/officeDocument/2006/relationships/hyperlink" Target="http://refhub.elsevier.com/S0079-6700(20)30035-6/sbref1145" TargetMode="External"/><Relationship Id="rId264" Type="http://schemas.openxmlformats.org/officeDocument/2006/relationships/hyperlink" Target="http://refhub.elsevier.com/S0079-6700(20)30035-6/sbref0080" TargetMode="External"/><Relationship Id="rId471" Type="http://schemas.openxmlformats.org/officeDocument/2006/relationships/hyperlink" Target="http://refhub.elsevier.com/S0079-6700(20)30035-6/sbref0150" TargetMode="External"/><Relationship Id="rId2152" Type="http://schemas.openxmlformats.org/officeDocument/2006/relationships/hyperlink" Target="http://refhub.elsevier.com/S0079-6700(20)30035-6/sbref0525" TargetMode="External"/><Relationship Id="rId3550" Type="http://schemas.openxmlformats.org/officeDocument/2006/relationships/hyperlink" Target="http://refhub.elsevier.com/S0079-6700(20)30035-6/sbref0860" TargetMode="External"/><Relationship Id="rId4601" Type="http://schemas.openxmlformats.org/officeDocument/2006/relationships/hyperlink" Target="http://refhub.elsevier.com/S0079-6700(20)30035-6/sbref1105" TargetMode="External"/><Relationship Id="rId124" Type="http://schemas.openxmlformats.org/officeDocument/2006/relationships/hyperlink" Target="http://refhub.elsevier.com/S0079-6700(20)30035-6/sbref0030" TargetMode="External"/><Relationship Id="rId3203" Type="http://schemas.openxmlformats.org/officeDocument/2006/relationships/hyperlink" Target="http://refhub.elsevier.com/S0079-6700(20)30035-6/sbref0770" TargetMode="External"/><Relationship Id="rId3410" Type="http://schemas.openxmlformats.org/officeDocument/2006/relationships/hyperlink" Target="http://refhub.elsevier.com/S0079-6700(20)30035-6/sbref0830" TargetMode="External"/><Relationship Id="rId331" Type="http://schemas.openxmlformats.org/officeDocument/2006/relationships/hyperlink" Target="http://refhub.elsevier.com/S0079-6700(20)30035-6/sbref0110" TargetMode="External"/><Relationship Id="rId2012" Type="http://schemas.openxmlformats.org/officeDocument/2006/relationships/hyperlink" Target="http://refhub.elsevier.com/S0079-6700(20)30035-6/sbref0495" TargetMode="External"/><Relationship Id="rId2969" Type="http://schemas.openxmlformats.org/officeDocument/2006/relationships/hyperlink" Target="http://refhub.elsevier.com/S0079-6700(20)30035-6/sbref0710" TargetMode="External"/><Relationship Id="rId5168" Type="http://schemas.openxmlformats.org/officeDocument/2006/relationships/hyperlink" Target="http://refhub.elsevier.com/S0079-6700(20)30035-6/sbref1240" TargetMode="External"/><Relationship Id="rId5375" Type="http://schemas.openxmlformats.org/officeDocument/2006/relationships/hyperlink" Target="http://refhub.elsevier.com/S0079-6700(20)30035-6/sbref1285" TargetMode="External"/><Relationship Id="rId5582" Type="http://schemas.openxmlformats.org/officeDocument/2006/relationships/hyperlink" Target="http://refhub.elsevier.com/S0079-6700(20)30035-6/sbref1330" TargetMode="External"/><Relationship Id="rId1778" Type="http://schemas.openxmlformats.org/officeDocument/2006/relationships/hyperlink" Target="http://refhub.elsevier.com/S0079-6700(20)30035-6/sbref0445" TargetMode="External"/><Relationship Id="rId1985" Type="http://schemas.openxmlformats.org/officeDocument/2006/relationships/hyperlink" Target="http://refhub.elsevier.com/S0079-6700(20)30035-6/sbref0490" TargetMode="External"/><Relationship Id="rId2829" Type="http://schemas.openxmlformats.org/officeDocument/2006/relationships/hyperlink" Target="http://refhub.elsevier.com/S0079-6700(20)30035-6/sbref0675" TargetMode="External"/><Relationship Id="rId4184" Type="http://schemas.openxmlformats.org/officeDocument/2006/relationships/hyperlink" Target="http://refhub.elsevier.com/S0079-6700(20)30035-6/sbref1005" TargetMode="External"/><Relationship Id="rId4391" Type="http://schemas.openxmlformats.org/officeDocument/2006/relationships/hyperlink" Target="http://refhub.elsevier.com/S0079-6700(20)30035-6/sbref1045" TargetMode="External"/><Relationship Id="rId5028" Type="http://schemas.openxmlformats.org/officeDocument/2006/relationships/hyperlink" Target="http://refhub.elsevier.com/S0079-6700(20)30035-6/sbref1210" TargetMode="External"/><Relationship Id="rId5235" Type="http://schemas.openxmlformats.org/officeDocument/2006/relationships/hyperlink" Target="http://refhub.elsevier.com/S0079-6700(20)30035-6/sbref1255" TargetMode="External"/><Relationship Id="rId5442" Type="http://schemas.openxmlformats.org/officeDocument/2006/relationships/hyperlink" Target="http://refhub.elsevier.com/S0079-6700(20)30035-6/sbref1300" TargetMode="External"/><Relationship Id="rId1638" Type="http://schemas.openxmlformats.org/officeDocument/2006/relationships/hyperlink" Target="http://refhub.elsevier.com/S0079-6700(20)30035-6/sbref0415" TargetMode="External"/><Relationship Id="rId4044" Type="http://schemas.openxmlformats.org/officeDocument/2006/relationships/hyperlink" Target="http://refhub.elsevier.com/S0079-6700(20)30035-6/sbref0970" TargetMode="External"/><Relationship Id="rId4251" Type="http://schemas.openxmlformats.org/officeDocument/2006/relationships/hyperlink" Target="http://refhub.elsevier.com/S0079-6700(20)30035-6/sbref1020" TargetMode="External"/><Relationship Id="rId5302" Type="http://schemas.openxmlformats.org/officeDocument/2006/relationships/hyperlink" Target="http://refhub.elsevier.com/S0079-6700(20)30035-6/sbref1270" TargetMode="External"/><Relationship Id="rId1845" Type="http://schemas.openxmlformats.org/officeDocument/2006/relationships/hyperlink" Target="http://refhub.elsevier.com/S0079-6700(20)30035-6/sbref0455" TargetMode="External"/><Relationship Id="rId3060" Type="http://schemas.openxmlformats.org/officeDocument/2006/relationships/hyperlink" Target="http://refhub.elsevier.com/S0079-6700(20)30035-6/sbref0735" TargetMode="External"/><Relationship Id="rId4111" Type="http://schemas.openxmlformats.org/officeDocument/2006/relationships/hyperlink" Target="http://refhub.elsevier.com/S0079-6700(20)30035-6/sbref0985" TargetMode="External"/><Relationship Id="rId1705" Type="http://schemas.openxmlformats.org/officeDocument/2006/relationships/hyperlink" Target="http://refhub.elsevier.com/S0079-6700(20)30035-6/sbref0425" TargetMode="External"/><Relationship Id="rId1912" Type="http://schemas.openxmlformats.org/officeDocument/2006/relationships/hyperlink" Target="http://refhub.elsevier.com/S0079-6700(20)30035-6/sbref0470" TargetMode="External"/><Relationship Id="rId3877" Type="http://schemas.openxmlformats.org/officeDocument/2006/relationships/hyperlink" Target="http://refhub.elsevier.com/S0079-6700(20)30035-6/sbref0935" TargetMode="External"/><Relationship Id="rId4928" Type="http://schemas.openxmlformats.org/officeDocument/2006/relationships/hyperlink" Target="http://refhub.elsevier.com/S0079-6700(20)30035-6/sbref1190" TargetMode="External"/><Relationship Id="rId5092" Type="http://schemas.openxmlformats.org/officeDocument/2006/relationships/hyperlink" Target="http://refhub.elsevier.com/S0079-6700(20)30035-6/sbref1230" TargetMode="External"/><Relationship Id="rId798" Type="http://schemas.openxmlformats.org/officeDocument/2006/relationships/hyperlink" Target="http://refhub.elsevier.com/S0079-6700(20)30035-6/sbref0230" TargetMode="External"/><Relationship Id="rId2479" Type="http://schemas.openxmlformats.org/officeDocument/2006/relationships/hyperlink" Target="http://refhub.elsevier.com/S0079-6700(20)30035-6/sbref0600" TargetMode="External"/><Relationship Id="rId2686" Type="http://schemas.openxmlformats.org/officeDocument/2006/relationships/hyperlink" Target="http://refhub.elsevier.com/S0079-6700(20)30035-6/sbref0645" TargetMode="External"/><Relationship Id="rId2893" Type="http://schemas.openxmlformats.org/officeDocument/2006/relationships/hyperlink" Target="http://refhub.elsevier.com/S0079-6700(20)30035-6/sbref0690" TargetMode="External"/><Relationship Id="rId3737" Type="http://schemas.openxmlformats.org/officeDocument/2006/relationships/hyperlink" Target="http://refhub.elsevier.com/S0079-6700(20)30035-6/sbref0910" TargetMode="External"/><Relationship Id="rId3944" Type="http://schemas.openxmlformats.org/officeDocument/2006/relationships/hyperlink" Target="http://refhub.elsevier.com/S0079-6700(20)30035-6/sbref0950" TargetMode="External"/><Relationship Id="rId658" Type="http://schemas.openxmlformats.org/officeDocument/2006/relationships/hyperlink" Target="http://refhub.elsevier.com/S0079-6700(20)30035-6/sbref0200" TargetMode="External"/><Relationship Id="rId865" Type="http://schemas.openxmlformats.org/officeDocument/2006/relationships/hyperlink" Target="http://refhub.elsevier.com/S0079-6700(20)30035-6/sbref0245" TargetMode="External"/><Relationship Id="rId1288" Type="http://schemas.openxmlformats.org/officeDocument/2006/relationships/hyperlink" Target="http://refhub.elsevier.com/S0079-6700(20)30035-6/sbref0345" TargetMode="External"/><Relationship Id="rId1495" Type="http://schemas.openxmlformats.org/officeDocument/2006/relationships/hyperlink" Target="http://refhub.elsevier.com/S0079-6700(20)30035-6/sbref0385" TargetMode="External"/><Relationship Id="rId2339" Type="http://schemas.openxmlformats.org/officeDocument/2006/relationships/hyperlink" Target="http://refhub.elsevier.com/S0079-6700(20)30035-6/sbref0570" TargetMode="External"/><Relationship Id="rId2546" Type="http://schemas.openxmlformats.org/officeDocument/2006/relationships/hyperlink" Target="http://refhub.elsevier.com/S0079-6700(20)30035-6/sbref0610" TargetMode="External"/><Relationship Id="rId2753" Type="http://schemas.openxmlformats.org/officeDocument/2006/relationships/hyperlink" Target="http://refhub.elsevier.com/S0079-6700(20)30035-6/sbref0655" TargetMode="External"/><Relationship Id="rId2960" Type="http://schemas.openxmlformats.org/officeDocument/2006/relationships/hyperlink" Target="http://refhub.elsevier.com/S0079-6700(20)30035-6/sbref0705" TargetMode="External"/><Relationship Id="rId3804" Type="http://schemas.openxmlformats.org/officeDocument/2006/relationships/hyperlink" Target="http://refhub.elsevier.com/S0079-6700(20)30035-6/sbref0920" TargetMode="External"/><Relationship Id="rId518" Type="http://schemas.openxmlformats.org/officeDocument/2006/relationships/hyperlink" Target="http://refhub.elsevier.com/S0079-6700(20)30035-6/sbref0160" TargetMode="External"/><Relationship Id="rId725" Type="http://schemas.openxmlformats.org/officeDocument/2006/relationships/hyperlink" Target="http://refhub.elsevier.com/S0079-6700(20)30035-6/sbref0215" TargetMode="External"/><Relationship Id="rId932" Type="http://schemas.openxmlformats.org/officeDocument/2006/relationships/hyperlink" Target="http://refhub.elsevier.com/S0079-6700(20)30035-6/sbref0260" TargetMode="External"/><Relationship Id="rId1148" Type="http://schemas.openxmlformats.org/officeDocument/2006/relationships/hyperlink" Target="http://refhub.elsevier.com/S0079-6700(20)30035-6/sbref0315" TargetMode="External"/><Relationship Id="rId1355" Type="http://schemas.openxmlformats.org/officeDocument/2006/relationships/hyperlink" Target="http://refhub.elsevier.com/S0079-6700(20)30035-6/sbref0360" TargetMode="External"/><Relationship Id="rId1562" Type="http://schemas.openxmlformats.org/officeDocument/2006/relationships/hyperlink" Target="http://refhub.elsevier.com/S0079-6700(20)30035-6/sbref0400" TargetMode="External"/><Relationship Id="rId2406" Type="http://schemas.openxmlformats.org/officeDocument/2006/relationships/hyperlink" Target="http://refhub.elsevier.com/S0079-6700(20)30035-6/sbref0585" TargetMode="External"/><Relationship Id="rId2613" Type="http://schemas.openxmlformats.org/officeDocument/2006/relationships/hyperlink" Target="http://refhub.elsevier.com/S0079-6700(20)30035-6/sbref0625" TargetMode="External"/><Relationship Id="rId5769" Type="http://schemas.openxmlformats.org/officeDocument/2006/relationships/hyperlink" Target="http://refhub.elsevier.com/S0079-6700(20)30035-6/sbref1375" TargetMode="External"/><Relationship Id="rId1008" Type="http://schemas.openxmlformats.org/officeDocument/2006/relationships/hyperlink" Target="http://refhub.elsevier.com/S0079-6700(20)30035-6/sbref0280" TargetMode="External"/><Relationship Id="rId1215" Type="http://schemas.openxmlformats.org/officeDocument/2006/relationships/hyperlink" Target="http://refhub.elsevier.com/S0079-6700(20)30035-6/sbref0330" TargetMode="External"/><Relationship Id="rId1422" Type="http://schemas.openxmlformats.org/officeDocument/2006/relationships/hyperlink" Target="http://refhub.elsevier.com/S0079-6700(20)30035-6/sbref0370" TargetMode="External"/><Relationship Id="rId2820" Type="http://schemas.openxmlformats.org/officeDocument/2006/relationships/hyperlink" Target="http://refhub.elsevier.com/S0079-6700(20)30035-6/sbref0670" TargetMode="External"/><Relationship Id="rId4578" Type="http://schemas.openxmlformats.org/officeDocument/2006/relationships/hyperlink" Target="http://refhub.elsevier.com/S0079-6700(20)30035-6/sbref1095" TargetMode="External"/><Relationship Id="rId61" Type="http://schemas.openxmlformats.org/officeDocument/2006/relationships/hyperlink" Target="http://refhub.elsevier.com/S0079-6700(20)30035-6/sbref0010" TargetMode="External"/><Relationship Id="rId3387" Type="http://schemas.openxmlformats.org/officeDocument/2006/relationships/hyperlink" Target="http://refhub.elsevier.com/S0079-6700(20)30035-6/sbref0820" TargetMode="External"/><Relationship Id="rId4785" Type="http://schemas.openxmlformats.org/officeDocument/2006/relationships/hyperlink" Target="http://refhub.elsevier.com/S0079-6700(20)30035-6/sbref1155" TargetMode="External"/><Relationship Id="rId4992" Type="http://schemas.openxmlformats.org/officeDocument/2006/relationships/hyperlink" Target="http://refhub.elsevier.com/S0079-6700(20)30035-6/sbref1205" TargetMode="External"/><Relationship Id="rId5629" Type="http://schemas.openxmlformats.org/officeDocument/2006/relationships/hyperlink" Target="http://refhub.elsevier.com/S0079-6700(20)30035-6/sbref1340" TargetMode="External"/><Relationship Id="rId2196" Type="http://schemas.openxmlformats.org/officeDocument/2006/relationships/hyperlink" Target="http://refhub.elsevier.com/S0079-6700(20)30035-6/sbref0540" TargetMode="External"/><Relationship Id="rId3594" Type="http://schemas.openxmlformats.org/officeDocument/2006/relationships/hyperlink" Target="http://refhub.elsevier.com/S0079-6700(20)30035-6/sbref0875" TargetMode="External"/><Relationship Id="rId4438" Type="http://schemas.openxmlformats.org/officeDocument/2006/relationships/hyperlink" Target="http://refhub.elsevier.com/S0079-6700(20)30035-6/sbref1060" TargetMode="External"/><Relationship Id="rId4645" Type="http://schemas.openxmlformats.org/officeDocument/2006/relationships/hyperlink" Target="http://refhub.elsevier.com/S0079-6700(20)30035-6/sbref1120" TargetMode="External"/><Relationship Id="rId4852" Type="http://schemas.openxmlformats.org/officeDocument/2006/relationships/hyperlink" Target="http://refhub.elsevier.com/S0079-6700(20)30035-6/sbref1175" TargetMode="External"/><Relationship Id="rId168" Type="http://schemas.openxmlformats.org/officeDocument/2006/relationships/hyperlink" Target="http://refhub.elsevier.com/S0079-6700(20)30035-6/sbref0045" TargetMode="External"/><Relationship Id="rId3247" Type="http://schemas.openxmlformats.org/officeDocument/2006/relationships/hyperlink" Target="http://refhub.elsevier.com/S0079-6700(20)30035-6/sbref0785" TargetMode="External"/><Relationship Id="rId3454" Type="http://schemas.openxmlformats.org/officeDocument/2006/relationships/hyperlink" Target="http://refhub.elsevier.com/S0079-6700(20)30035-6/sbref0835" TargetMode="External"/><Relationship Id="rId3661" Type="http://schemas.openxmlformats.org/officeDocument/2006/relationships/hyperlink" Target="http://refhub.elsevier.com/S0079-6700(20)30035-6/sbref0890" TargetMode="External"/><Relationship Id="rId4505" Type="http://schemas.openxmlformats.org/officeDocument/2006/relationships/hyperlink" Target="http://refhub.elsevier.com/S0079-6700(20)30035-6/sbref1080" TargetMode="External"/><Relationship Id="rId4712" Type="http://schemas.openxmlformats.org/officeDocument/2006/relationships/hyperlink" Target="http://refhub.elsevier.com/S0079-6700(20)30035-6/sbref1140" TargetMode="External"/><Relationship Id="rId375" Type="http://schemas.openxmlformats.org/officeDocument/2006/relationships/hyperlink" Target="http://refhub.elsevier.com/S0079-6700(20)30035-6/sbref0120" TargetMode="External"/><Relationship Id="rId582" Type="http://schemas.openxmlformats.org/officeDocument/2006/relationships/hyperlink" Target="http://refhub.elsevier.com/S0079-6700(20)30035-6/sbref0180" TargetMode="External"/><Relationship Id="rId2056" Type="http://schemas.openxmlformats.org/officeDocument/2006/relationships/hyperlink" Target="http://refhub.elsevier.com/S0079-6700(20)30035-6/sbref0505" TargetMode="External"/><Relationship Id="rId2263" Type="http://schemas.openxmlformats.org/officeDocument/2006/relationships/hyperlink" Target="http://refhub.elsevier.com/S0079-6700(20)30035-6/sbref0555" TargetMode="External"/><Relationship Id="rId2470" Type="http://schemas.openxmlformats.org/officeDocument/2006/relationships/hyperlink" Target="http://refhub.elsevier.com/S0079-6700(20)30035-6/sbref0595" TargetMode="External"/><Relationship Id="rId3107" Type="http://schemas.openxmlformats.org/officeDocument/2006/relationships/hyperlink" Target="http://refhub.elsevier.com/S0079-6700(20)30035-6/sbref0745" TargetMode="External"/><Relationship Id="rId3314" Type="http://schemas.openxmlformats.org/officeDocument/2006/relationships/hyperlink" Target="http://refhub.elsevier.com/S0079-6700(20)30035-6/sbref0805" TargetMode="External"/><Relationship Id="rId3521" Type="http://schemas.openxmlformats.org/officeDocument/2006/relationships/hyperlink" Target="http://refhub.elsevier.com/S0079-6700(20)30035-6/sbref0855" TargetMode="External"/><Relationship Id="rId235" Type="http://schemas.openxmlformats.org/officeDocument/2006/relationships/hyperlink" Target="http://refhub.elsevier.com/S0079-6700(20)30035-6/sbref0070" TargetMode="External"/><Relationship Id="rId442" Type="http://schemas.openxmlformats.org/officeDocument/2006/relationships/hyperlink" Target="http://refhub.elsevier.com/S0079-6700(20)30035-6/sbref0145" TargetMode="External"/><Relationship Id="rId1072" Type="http://schemas.openxmlformats.org/officeDocument/2006/relationships/hyperlink" Target="http://refhub.elsevier.com/S0079-6700(20)30035-6/sbref0300" TargetMode="External"/><Relationship Id="rId2123" Type="http://schemas.openxmlformats.org/officeDocument/2006/relationships/hyperlink" Target="http://refhub.elsevier.com/S0079-6700(20)30035-6/sbref0520" TargetMode="External"/><Relationship Id="rId2330" Type="http://schemas.openxmlformats.org/officeDocument/2006/relationships/hyperlink" Target="http://refhub.elsevier.com/S0079-6700(20)30035-6/sbref0565" TargetMode="External"/><Relationship Id="rId5279" Type="http://schemas.openxmlformats.org/officeDocument/2006/relationships/hyperlink" Target="http://refhub.elsevier.com/S0079-6700(20)30035-6/sbref1265" TargetMode="External"/><Relationship Id="rId5486" Type="http://schemas.openxmlformats.org/officeDocument/2006/relationships/hyperlink" Target="http://refhub.elsevier.com/S0079-6700(20)30035-6/sbref1310" TargetMode="External"/><Relationship Id="rId5693" Type="http://schemas.openxmlformats.org/officeDocument/2006/relationships/hyperlink" Target="http://refhub.elsevier.com/S0079-6700(20)30035-6/sbref1360" TargetMode="External"/><Relationship Id="rId302" Type="http://schemas.openxmlformats.org/officeDocument/2006/relationships/hyperlink" Target="http://refhub.elsevier.com/S0079-6700(20)30035-6/sbref0095" TargetMode="External"/><Relationship Id="rId4088" Type="http://schemas.openxmlformats.org/officeDocument/2006/relationships/hyperlink" Target="http://refhub.elsevier.com/S0079-6700(20)30035-6/sbref0985" TargetMode="External"/><Relationship Id="rId4295" Type="http://schemas.openxmlformats.org/officeDocument/2006/relationships/hyperlink" Target="http://refhub.elsevier.com/S0079-6700(20)30035-6/sbref1030" TargetMode="External"/><Relationship Id="rId5139" Type="http://schemas.openxmlformats.org/officeDocument/2006/relationships/hyperlink" Target="http://refhub.elsevier.com/S0079-6700(20)30035-6/sbref1235" TargetMode="External"/><Relationship Id="rId5346" Type="http://schemas.openxmlformats.org/officeDocument/2006/relationships/hyperlink" Target="http://refhub.elsevier.com/S0079-6700(20)30035-6/sbref1280" TargetMode="External"/><Relationship Id="rId5553" Type="http://schemas.openxmlformats.org/officeDocument/2006/relationships/hyperlink" Target="http://refhub.elsevier.com/S0079-6700(20)30035-6/sbref1325" TargetMode="External"/><Relationship Id="rId1889" Type="http://schemas.openxmlformats.org/officeDocument/2006/relationships/hyperlink" Target="http://refhub.elsevier.com/S0079-6700(20)30035-6/sbref0465" TargetMode="External"/><Relationship Id="rId4155" Type="http://schemas.openxmlformats.org/officeDocument/2006/relationships/hyperlink" Target="http://refhub.elsevier.com/S0079-6700(20)30035-6/sbref1000" TargetMode="External"/><Relationship Id="rId4362" Type="http://schemas.openxmlformats.org/officeDocument/2006/relationships/hyperlink" Target="http://refhub.elsevier.com/S0079-6700(20)30035-6/sbref1040" TargetMode="External"/><Relationship Id="rId5206" Type="http://schemas.openxmlformats.org/officeDocument/2006/relationships/hyperlink" Target="http://refhub.elsevier.com/S0079-6700(20)30035-6/sbref1250" TargetMode="External"/><Relationship Id="rId5760" Type="http://schemas.openxmlformats.org/officeDocument/2006/relationships/hyperlink" Target="http://refhub.elsevier.com/S0079-6700(20)30035-6/sbref1370" TargetMode="External"/><Relationship Id="rId1749" Type="http://schemas.openxmlformats.org/officeDocument/2006/relationships/hyperlink" Target="http://refhub.elsevier.com/S0079-6700(20)30035-6/sbref0440" TargetMode="External"/><Relationship Id="rId1956" Type="http://schemas.openxmlformats.org/officeDocument/2006/relationships/hyperlink" Target="http://refhub.elsevier.com/S0079-6700(20)30035-6/sbref0480" TargetMode="External"/><Relationship Id="rId3171" Type="http://schemas.openxmlformats.org/officeDocument/2006/relationships/hyperlink" Target="http://refhub.elsevier.com/S0079-6700(20)30035-6/sbref0765" TargetMode="External"/><Relationship Id="rId4015" Type="http://schemas.openxmlformats.org/officeDocument/2006/relationships/hyperlink" Target="http://refhub.elsevier.com/S0079-6700(20)30035-6/sbref0965" TargetMode="External"/><Relationship Id="rId5413" Type="http://schemas.openxmlformats.org/officeDocument/2006/relationships/hyperlink" Target="http://refhub.elsevier.com/S0079-6700(20)30035-6/sbref1295" TargetMode="External"/><Relationship Id="rId5620" Type="http://schemas.openxmlformats.org/officeDocument/2006/relationships/hyperlink" Target="http://refhub.elsevier.com/S0079-6700(20)30035-6/sbref1340" TargetMode="External"/><Relationship Id="rId1609" Type="http://schemas.openxmlformats.org/officeDocument/2006/relationships/hyperlink" Target="http://refhub.elsevier.com/S0079-6700(20)30035-6/sbref0410" TargetMode="External"/><Relationship Id="rId1816" Type="http://schemas.openxmlformats.org/officeDocument/2006/relationships/hyperlink" Target="http://refhub.elsevier.com/S0079-6700(20)30035-6/sbref0450" TargetMode="External"/><Relationship Id="rId4222" Type="http://schemas.openxmlformats.org/officeDocument/2006/relationships/hyperlink" Target="http://refhub.elsevier.com/S0079-6700(20)30035-6/sbref1015" TargetMode="External"/><Relationship Id="rId3031" Type="http://schemas.openxmlformats.org/officeDocument/2006/relationships/hyperlink" Target="http://refhub.elsevier.com/S0079-6700(20)30035-6/sbref0725" TargetMode="External"/><Relationship Id="rId3988" Type="http://schemas.openxmlformats.org/officeDocument/2006/relationships/hyperlink" Target="http://refhub.elsevier.com/S0079-6700(20)30035-6/sbref0960" TargetMode="External"/><Relationship Id="rId2797" Type="http://schemas.openxmlformats.org/officeDocument/2006/relationships/hyperlink" Target="http://refhub.elsevier.com/S0079-6700(20)30035-6/sbref0665" TargetMode="External"/><Relationship Id="rId3848" Type="http://schemas.openxmlformats.org/officeDocument/2006/relationships/hyperlink" Target="http://refhub.elsevier.com/S0079-6700(20)30035-6/sbref0930" TargetMode="External"/><Relationship Id="rId769" Type="http://schemas.openxmlformats.org/officeDocument/2006/relationships/hyperlink" Target="http://refhub.elsevier.com/S0079-6700(20)30035-6/sbref0225" TargetMode="External"/><Relationship Id="rId976" Type="http://schemas.openxmlformats.org/officeDocument/2006/relationships/hyperlink" Target="http://refhub.elsevier.com/S0079-6700(20)30035-6/sbref0275" TargetMode="External"/><Relationship Id="rId1399" Type="http://schemas.openxmlformats.org/officeDocument/2006/relationships/hyperlink" Target="http://refhub.elsevier.com/S0079-6700(20)30035-6/sbref0370" TargetMode="External"/><Relationship Id="rId2657" Type="http://schemas.openxmlformats.org/officeDocument/2006/relationships/hyperlink" Target="http://refhub.elsevier.com/S0079-6700(20)30035-6/sbref0635" TargetMode="External"/><Relationship Id="rId5063" Type="http://schemas.openxmlformats.org/officeDocument/2006/relationships/hyperlink" Target="http://refhub.elsevier.com/S0079-6700(20)30035-6/sbref1220" TargetMode="External"/><Relationship Id="rId5270" Type="http://schemas.openxmlformats.org/officeDocument/2006/relationships/hyperlink" Target="http://refhub.elsevier.com/S0079-6700(20)30035-6/sbref1265" TargetMode="External"/><Relationship Id="rId629" Type="http://schemas.openxmlformats.org/officeDocument/2006/relationships/hyperlink" Target="http://refhub.elsevier.com/S0079-6700(20)30035-6/sbref0195" TargetMode="External"/><Relationship Id="rId1259" Type="http://schemas.openxmlformats.org/officeDocument/2006/relationships/hyperlink" Target="http://refhub.elsevier.com/S0079-6700(20)30035-6/sbref0340" TargetMode="External"/><Relationship Id="rId1466" Type="http://schemas.openxmlformats.org/officeDocument/2006/relationships/hyperlink" Target="http://refhub.elsevier.com/S0079-6700(20)30035-6/sbref0380" TargetMode="External"/><Relationship Id="rId2864" Type="http://schemas.openxmlformats.org/officeDocument/2006/relationships/hyperlink" Target="http://refhub.elsevier.com/S0079-6700(20)30035-6/sbref0680" TargetMode="External"/><Relationship Id="rId3708" Type="http://schemas.openxmlformats.org/officeDocument/2006/relationships/hyperlink" Target="http://refhub.elsevier.com/S0079-6700(20)30035-6/sbref0905" TargetMode="External"/><Relationship Id="rId3915" Type="http://schemas.openxmlformats.org/officeDocument/2006/relationships/hyperlink" Target="http://refhub.elsevier.com/S0079-6700(20)30035-6/sbref0945" TargetMode="External"/><Relationship Id="rId5130" Type="http://schemas.openxmlformats.org/officeDocument/2006/relationships/hyperlink" Target="http://refhub.elsevier.com/S0079-6700(20)30035-6/sbref1235" TargetMode="External"/><Relationship Id="rId836" Type="http://schemas.openxmlformats.org/officeDocument/2006/relationships/hyperlink" Target="http://refhub.elsevier.com/S0079-6700(20)30035-6/sbref0240" TargetMode="External"/><Relationship Id="rId1119" Type="http://schemas.openxmlformats.org/officeDocument/2006/relationships/hyperlink" Target="http://refhub.elsevier.com/S0079-6700(20)30035-6/sbref0310" TargetMode="External"/><Relationship Id="rId1673" Type="http://schemas.openxmlformats.org/officeDocument/2006/relationships/hyperlink" Target="http://refhub.elsevier.com/S0079-6700(20)30035-6/sbref0420" TargetMode="External"/><Relationship Id="rId1880" Type="http://schemas.openxmlformats.org/officeDocument/2006/relationships/hyperlink" Target="http://refhub.elsevier.com/S0079-6700(20)30035-6/sbref0460" TargetMode="External"/><Relationship Id="rId2517" Type="http://schemas.openxmlformats.org/officeDocument/2006/relationships/hyperlink" Target="http://refhub.elsevier.com/S0079-6700(20)30035-6/sbref0605" TargetMode="External"/><Relationship Id="rId2724" Type="http://schemas.openxmlformats.org/officeDocument/2006/relationships/hyperlink" Target="http://refhub.elsevier.com/S0079-6700(20)30035-6/sbref0650" TargetMode="External"/><Relationship Id="rId2931" Type="http://schemas.openxmlformats.org/officeDocument/2006/relationships/hyperlink" Target="http://refhub.elsevier.com/S0079-6700(20)30035-6/sbref0700" TargetMode="External"/><Relationship Id="rId903" Type="http://schemas.openxmlformats.org/officeDocument/2006/relationships/hyperlink" Target="http://refhub.elsevier.com/S0079-6700(20)30035-6/sbref0255" TargetMode="External"/><Relationship Id="rId1326" Type="http://schemas.openxmlformats.org/officeDocument/2006/relationships/hyperlink" Target="http://refhub.elsevier.com/S0079-6700(20)30035-6/sbref0355" TargetMode="External"/><Relationship Id="rId1533" Type="http://schemas.openxmlformats.org/officeDocument/2006/relationships/hyperlink" Target="http://refhub.elsevier.com/S0079-6700(20)30035-6/sbref0390" TargetMode="External"/><Relationship Id="rId1740" Type="http://schemas.openxmlformats.org/officeDocument/2006/relationships/hyperlink" Target="http://refhub.elsevier.com/S0079-6700(20)30035-6/sbref0435" TargetMode="External"/><Relationship Id="rId4689" Type="http://schemas.openxmlformats.org/officeDocument/2006/relationships/hyperlink" Target="http://refhub.elsevier.com/S0079-6700(20)30035-6/sbref1135" TargetMode="External"/><Relationship Id="rId4896" Type="http://schemas.openxmlformats.org/officeDocument/2006/relationships/hyperlink" Target="http://refhub.elsevier.com/S0079-6700(20)30035-6/sbref1185" TargetMode="External"/><Relationship Id="rId32" Type="http://schemas.openxmlformats.org/officeDocument/2006/relationships/image" Target="media/image16.jpeg"/><Relationship Id="rId1600" Type="http://schemas.openxmlformats.org/officeDocument/2006/relationships/hyperlink" Target="http://refhub.elsevier.com/S0079-6700(20)30035-6/sbref0405" TargetMode="External"/><Relationship Id="rId3498" Type="http://schemas.openxmlformats.org/officeDocument/2006/relationships/hyperlink" Target="http://refhub.elsevier.com/S0079-6700(20)30035-6/sbref0850" TargetMode="External"/><Relationship Id="rId4549" Type="http://schemas.openxmlformats.org/officeDocument/2006/relationships/hyperlink" Target="http://refhub.elsevier.com/S0079-6700(20)30035-6/sbref1090" TargetMode="External"/><Relationship Id="rId4756" Type="http://schemas.openxmlformats.org/officeDocument/2006/relationships/hyperlink" Target="http://refhub.elsevier.com/S0079-6700(20)30035-6/sbref1150" TargetMode="External"/><Relationship Id="rId4963" Type="http://schemas.openxmlformats.org/officeDocument/2006/relationships/hyperlink" Target="http://refhub.elsevier.com/S0079-6700(20)30035-6/sbref1200" TargetMode="External"/><Relationship Id="rId3358" Type="http://schemas.openxmlformats.org/officeDocument/2006/relationships/hyperlink" Target="http://refhub.elsevier.com/S0079-6700(20)30035-6/sbref0815" TargetMode="External"/><Relationship Id="rId3565" Type="http://schemas.openxmlformats.org/officeDocument/2006/relationships/hyperlink" Target="http://refhub.elsevier.com/S0079-6700(20)30035-6/sbref0865" TargetMode="External"/><Relationship Id="rId3772" Type="http://schemas.openxmlformats.org/officeDocument/2006/relationships/hyperlink" Target="http://refhub.elsevier.com/S0079-6700(20)30035-6/sbref0915" TargetMode="External"/><Relationship Id="rId4409" Type="http://schemas.openxmlformats.org/officeDocument/2006/relationships/hyperlink" Target="http://refhub.elsevier.com/S0079-6700(20)30035-6/sbref1050" TargetMode="External"/><Relationship Id="rId4616" Type="http://schemas.openxmlformats.org/officeDocument/2006/relationships/hyperlink" Target="http://refhub.elsevier.com/S0079-6700(20)30035-6/sbref1110" TargetMode="External"/><Relationship Id="rId4823" Type="http://schemas.openxmlformats.org/officeDocument/2006/relationships/hyperlink" Target="http://refhub.elsevier.com/S0079-6700(20)30035-6/sbref1165" TargetMode="External"/><Relationship Id="rId279" Type="http://schemas.openxmlformats.org/officeDocument/2006/relationships/hyperlink" Target="http://refhub.elsevier.com/S0079-6700(20)30035-6/sbref0085" TargetMode="External"/><Relationship Id="rId486" Type="http://schemas.openxmlformats.org/officeDocument/2006/relationships/hyperlink" Target="http://refhub.elsevier.com/S0079-6700(20)30035-6/sbref0155" TargetMode="External"/><Relationship Id="rId693" Type="http://schemas.openxmlformats.org/officeDocument/2006/relationships/hyperlink" Target="http://refhub.elsevier.com/S0079-6700(20)30035-6/sbref0205" TargetMode="External"/><Relationship Id="rId2167" Type="http://schemas.openxmlformats.org/officeDocument/2006/relationships/hyperlink" Target="http://refhub.elsevier.com/S0079-6700(20)30035-6/sbref0535" TargetMode="External"/><Relationship Id="rId2374" Type="http://schemas.openxmlformats.org/officeDocument/2006/relationships/hyperlink" Target="http://refhub.elsevier.com/S0079-6700(20)30035-6/sbref0575" TargetMode="External"/><Relationship Id="rId2581" Type="http://schemas.openxmlformats.org/officeDocument/2006/relationships/hyperlink" Target="http://refhub.elsevier.com/S0079-6700(20)30035-6/sbref0620" TargetMode="External"/><Relationship Id="rId3218" Type="http://schemas.openxmlformats.org/officeDocument/2006/relationships/hyperlink" Target="http://refhub.elsevier.com/S0079-6700(20)30035-6/sbref0775" TargetMode="External"/><Relationship Id="rId3425" Type="http://schemas.openxmlformats.org/officeDocument/2006/relationships/hyperlink" Target="http://refhub.elsevier.com/S0079-6700(20)30035-6/sbref0830" TargetMode="External"/><Relationship Id="rId3632" Type="http://schemas.openxmlformats.org/officeDocument/2006/relationships/hyperlink" Target="http://refhub.elsevier.com/S0079-6700(20)30035-6/sbref0885" TargetMode="External"/><Relationship Id="rId139" Type="http://schemas.openxmlformats.org/officeDocument/2006/relationships/hyperlink" Target="http://refhub.elsevier.com/S0079-6700(20)30035-6/sbref0035" TargetMode="External"/><Relationship Id="rId346" Type="http://schemas.openxmlformats.org/officeDocument/2006/relationships/hyperlink" Target="http://refhub.elsevier.com/S0079-6700(20)30035-6/sbref0110" TargetMode="External"/><Relationship Id="rId553" Type="http://schemas.openxmlformats.org/officeDocument/2006/relationships/hyperlink" Target="http://refhub.elsevier.com/S0079-6700(20)30035-6/sbref0175" TargetMode="External"/><Relationship Id="rId760" Type="http://schemas.openxmlformats.org/officeDocument/2006/relationships/hyperlink" Target="http://refhub.elsevier.com/S0079-6700(20)30035-6/sbref0225" TargetMode="External"/><Relationship Id="rId1183" Type="http://schemas.openxmlformats.org/officeDocument/2006/relationships/hyperlink" Target="http://refhub.elsevier.com/S0079-6700(20)30035-6/sbref0325" TargetMode="External"/><Relationship Id="rId1390" Type="http://schemas.openxmlformats.org/officeDocument/2006/relationships/hyperlink" Target="http://refhub.elsevier.com/S0079-6700(20)30035-6/sbref0365" TargetMode="External"/><Relationship Id="rId2027" Type="http://schemas.openxmlformats.org/officeDocument/2006/relationships/hyperlink" Target="http://refhub.elsevier.com/S0079-6700(20)30035-6/sbref0500" TargetMode="External"/><Relationship Id="rId2234" Type="http://schemas.openxmlformats.org/officeDocument/2006/relationships/hyperlink" Target="http://refhub.elsevier.com/S0079-6700(20)30035-6/sbref0550" TargetMode="External"/><Relationship Id="rId2441" Type="http://schemas.openxmlformats.org/officeDocument/2006/relationships/hyperlink" Target="http://refhub.elsevier.com/S0079-6700(20)30035-6/sbref0590" TargetMode="External"/><Relationship Id="rId5597" Type="http://schemas.openxmlformats.org/officeDocument/2006/relationships/hyperlink" Target="http://refhub.elsevier.com/S0079-6700(20)30035-6/sbref1335" TargetMode="External"/><Relationship Id="rId206" Type="http://schemas.openxmlformats.org/officeDocument/2006/relationships/hyperlink" Target="http://refhub.elsevier.com/S0079-6700(20)30035-6/sbref0060" TargetMode="External"/><Relationship Id="rId413" Type="http://schemas.openxmlformats.org/officeDocument/2006/relationships/hyperlink" Target="http://refhub.elsevier.com/S0079-6700(20)30035-6/sbref0135" TargetMode="External"/><Relationship Id="rId1043" Type="http://schemas.openxmlformats.org/officeDocument/2006/relationships/hyperlink" Target="http://refhub.elsevier.com/S0079-6700(20)30035-6/sbref0295" TargetMode="External"/><Relationship Id="rId4199" Type="http://schemas.openxmlformats.org/officeDocument/2006/relationships/hyperlink" Target="http://refhub.elsevier.com/S0079-6700(20)30035-6/sbref1005" TargetMode="External"/><Relationship Id="rId620" Type="http://schemas.openxmlformats.org/officeDocument/2006/relationships/hyperlink" Target="http://refhub.elsevier.com/S0079-6700(20)30035-6/sbref0190" TargetMode="External"/><Relationship Id="rId1250" Type="http://schemas.openxmlformats.org/officeDocument/2006/relationships/hyperlink" Target="http://refhub.elsevier.com/S0079-6700(20)30035-6/sbref0340" TargetMode="External"/><Relationship Id="rId2301" Type="http://schemas.openxmlformats.org/officeDocument/2006/relationships/hyperlink" Target="http://refhub.elsevier.com/S0079-6700(20)30035-6/sbref0560" TargetMode="External"/><Relationship Id="rId4059" Type="http://schemas.openxmlformats.org/officeDocument/2006/relationships/hyperlink" Target="http://refhub.elsevier.com/S0079-6700(20)30035-6/sbref0975" TargetMode="External"/><Relationship Id="rId5457" Type="http://schemas.openxmlformats.org/officeDocument/2006/relationships/hyperlink" Target="http://refhub.elsevier.com/S0079-6700(20)30035-6/sbref1305" TargetMode="External"/><Relationship Id="rId5664" Type="http://schemas.openxmlformats.org/officeDocument/2006/relationships/hyperlink" Target="http://refhub.elsevier.com/S0079-6700(20)30035-6/sbref1350" TargetMode="External"/><Relationship Id="rId1110" Type="http://schemas.openxmlformats.org/officeDocument/2006/relationships/hyperlink" Target="http://refhub.elsevier.com/S0079-6700(20)30035-6/sbref0305" TargetMode="External"/><Relationship Id="rId4266" Type="http://schemas.openxmlformats.org/officeDocument/2006/relationships/hyperlink" Target="http://refhub.elsevier.com/S0079-6700(20)30035-6/sbref1025" TargetMode="External"/><Relationship Id="rId4473" Type="http://schemas.openxmlformats.org/officeDocument/2006/relationships/hyperlink" Target="http://refhub.elsevier.com/S0079-6700(20)30035-6/sbref1070" TargetMode="External"/><Relationship Id="rId4680" Type="http://schemas.openxmlformats.org/officeDocument/2006/relationships/hyperlink" Target="http://refhub.elsevier.com/S0079-6700(20)30035-6/sbref1130" TargetMode="External"/><Relationship Id="rId5317" Type="http://schemas.openxmlformats.org/officeDocument/2006/relationships/hyperlink" Target="http://refhub.elsevier.com/S0079-6700(20)30035-6/sbref1275" TargetMode="External"/><Relationship Id="rId5524" Type="http://schemas.openxmlformats.org/officeDocument/2006/relationships/hyperlink" Target="http://refhub.elsevier.com/S0079-6700(20)30035-6/sbref1320" TargetMode="External"/><Relationship Id="rId5731" Type="http://schemas.openxmlformats.org/officeDocument/2006/relationships/hyperlink" Target="http://refhub.elsevier.com/S0079-6700(20)30035-6/sbref1365" TargetMode="External"/><Relationship Id="rId1927" Type="http://schemas.openxmlformats.org/officeDocument/2006/relationships/hyperlink" Target="http://refhub.elsevier.com/S0079-6700(20)30035-6/sbref0470" TargetMode="External"/><Relationship Id="rId3075" Type="http://schemas.openxmlformats.org/officeDocument/2006/relationships/hyperlink" Target="http://refhub.elsevier.com/S0079-6700(20)30035-6/sbref0740" TargetMode="External"/><Relationship Id="rId3282" Type="http://schemas.openxmlformats.org/officeDocument/2006/relationships/hyperlink" Target="http://refhub.elsevier.com/S0079-6700(20)30035-6/sbref0795" TargetMode="External"/><Relationship Id="rId4126" Type="http://schemas.openxmlformats.org/officeDocument/2006/relationships/hyperlink" Target="http://refhub.elsevier.com/S0079-6700(20)30035-6/sbref0990" TargetMode="External"/><Relationship Id="rId4333" Type="http://schemas.openxmlformats.org/officeDocument/2006/relationships/hyperlink" Target="http://refhub.elsevier.com/S0079-6700(20)30035-6/sbref1035" TargetMode="External"/><Relationship Id="rId4540" Type="http://schemas.openxmlformats.org/officeDocument/2006/relationships/hyperlink" Target="http://refhub.elsevier.com/S0079-6700(20)30035-6/sbref1085" TargetMode="External"/><Relationship Id="rId2091" Type="http://schemas.openxmlformats.org/officeDocument/2006/relationships/hyperlink" Target="http://refhub.elsevier.com/S0079-6700(20)30035-6/sbref0515" TargetMode="External"/><Relationship Id="rId3142" Type="http://schemas.openxmlformats.org/officeDocument/2006/relationships/hyperlink" Target="http://refhub.elsevier.com/S0079-6700(20)30035-6/sbref0755" TargetMode="External"/><Relationship Id="rId4400" Type="http://schemas.openxmlformats.org/officeDocument/2006/relationships/hyperlink" Target="http://refhub.elsevier.com/S0079-6700(20)30035-6/sbref1050" TargetMode="External"/><Relationship Id="rId270" Type="http://schemas.openxmlformats.org/officeDocument/2006/relationships/hyperlink" Target="http://refhub.elsevier.com/S0079-6700(20)30035-6/sbref0080" TargetMode="External"/><Relationship Id="rId3002" Type="http://schemas.openxmlformats.org/officeDocument/2006/relationships/hyperlink" Target="http://refhub.elsevier.com/S0079-6700(20)30035-6/sbref0720" TargetMode="External"/><Relationship Id="rId130" Type="http://schemas.openxmlformats.org/officeDocument/2006/relationships/hyperlink" Target="http://refhub.elsevier.com/S0079-6700(20)30035-6/sbref0035" TargetMode="External"/><Relationship Id="rId3959" Type="http://schemas.openxmlformats.org/officeDocument/2006/relationships/hyperlink" Target="http://refhub.elsevier.com/S0079-6700(20)30035-6/sbref0955" TargetMode="External"/><Relationship Id="rId5174" Type="http://schemas.openxmlformats.org/officeDocument/2006/relationships/hyperlink" Target="http://refhub.elsevier.com/S0079-6700(20)30035-6/sbref1240" TargetMode="External"/><Relationship Id="rId5381" Type="http://schemas.openxmlformats.org/officeDocument/2006/relationships/hyperlink" Target="http://refhub.elsevier.com/S0079-6700(20)30035-6/sbref1290" TargetMode="External"/><Relationship Id="rId2768" Type="http://schemas.openxmlformats.org/officeDocument/2006/relationships/hyperlink" Target="http://refhub.elsevier.com/S0079-6700(20)30035-6/sbref0660" TargetMode="External"/><Relationship Id="rId2975" Type="http://schemas.openxmlformats.org/officeDocument/2006/relationships/hyperlink" Target="http://refhub.elsevier.com/S0079-6700(20)30035-6/sbref0710" TargetMode="External"/><Relationship Id="rId3819" Type="http://schemas.openxmlformats.org/officeDocument/2006/relationships/hyperlink" Target="http://refhub.elsevier.com/S0079-6700(20)30035-6/sbref0925" TargetMode="External"/><Relationship Id="rId5034" Type="http://schemas.openxmlformats.org/officeDocument/2006/relationships/hyperlink" Target="http://refhub.elsevier.com/S0079-6700(20)30035-6/sbref1215" TargetMode="External"/><Relationship Id="rId947" Type="http://schemas.openxmlformats.org/officeDocument/2006/relationships/hyperlink" Target="http://refhub.elsevier.com/S0079-6700(20)30035-6/sbref0265" TargetMode="External"/><Relationship Id="rId1577" Type="http://schemas.openxmlformats.org/officeDocument/2006/relationships/hyperlink" Target="http://refhub.elsevier.com/S0079-6700(20)30035-6/sbref0400" TargetMode="External"/><Relationship Id="rId1784" Type="http://schemas.openxmlformats.org/officeDocument/2006/relationships/hyperlink" Target="http://refhub.elsevier.com/S0079-6700(20)30035-6/sbref0445" TargetMode="External"/><Relationship Id="rId1991" Type="http://schemas.openxmlformats.org/officeDocument/2006/relationships/hyperlink" Target="http://refhub.elsevier.com/S0079-6700(20)30035-6/sbref0490" TargetMode="External"/><Relationship Id="rId2628" Type="http://schemas.openxmlformats.org/officeDocument/2006/relationships/hyperlink" Target="http://refhub.elsevier.com/S0079-6700(20)30035-6/sbref0630" TargetMode="External"/><Relationship Id="rId2835" Type="http://schemas.openxmlformats.org/officeDocument/2006/relationships/hyperlink" Target="http://refhub.elsevier.com/S0079-6700(20)30035-6/sbref0675" TargetMode="External"/><Relationship Id="rId4190" Type="http://schemas.openxmlformats.org/officeDocument/2006/relationships/hyperlink" Target="http://refhub.elsevier.com/S0079-6700(20)30035-6/sbref1005" TargetMode="External"/><Relationship Id="rId5241" Type="http://schemas.openxmlformats.org/officeDocument/2006/relationships/hyperlink" Target="http://refhub.elsevier.com/S0079-6700(20)30035-6/sbref1260" TargetMode="External"/><Relationship Id="rId76" Type="http://schemas.openxmlformats.org/officeDocument/2006/relationships/hyperlink" Target="http://refhub.elsevier.com/S0079-6700(20)30035-6/sbref0020" TargetMode="External"/><Relationship Id="rId807" Type="http://schemas.openxmlformats.org/officeDocument/2006/relationships/hyperlink" Target="http://refhub.elsevier.com/S0079-6700(20)30035-6/sbref0230" TargetMode="External"/><Relationship Id="rId1437" Type="http://schemas.openxmlformats.org/officeDocument/2006/relationships/hyperlink" Target="http://refhub.elsevier.com/S0079-6700(20)30035-6/sbref0375" TargetMode="External"/><Relationship Id="rId1644" Type="http://schemas.openxmlformats.org/officeDocument/2006/relationships/hyperlink" Target="http://refhub.elsevier.com/S0079-6700(20)30035-6/sbref0415" TargetMode="External"/><Relationship Id="rId1851" Type="http://schemas.openxmlformats.org/officeDocument/2006/relationships/hyperlink" Target="http://refhub.elsevier.com/S0079-6700(20)30035-6/sbref0455" TargetMode="External"/><Relationship Id="rId2902" Type="http://schemas.openxmlformats.org/officeDocument/2006/relationships/hyperlink" Target="http://refhub.elsevier.com/S0079-6700(20)30035-6/sbref0690" TargetMode="External"/><Relationship Id="rId4050" Type="http://schemas.openxmlformats.org/officeDocument/2006/relationships/hyperlink" Target="http://refhub.elsevier.com/S0079-6700(20)30035-6/sbref0975" TargetMode="External"/><Relationship Id="rId5101" Type="http://schemas.openxmlformats.org/officeDocument/2006/relationships/hyperlink" Target="http://refhub.elsevier.com/S0079-6700(20)30035-6/sbref1230" TargetMode="External"/><Relationship Id="rId1504" Type="http://schemas.openxmlformats.org/officeDocument/2006/relationships/hyperlink" Target="http://refhub.elsevier.com/S0079-6700(20)30035-6/sbref0385" TargetMode="External"/><Relationship Id="rId1711" Type="http://schemas.openxmlformats.org/officeDocument/2006/relationships/hyperlink" Target="http://refhub.elsevier.com/S0079-6700(20)30035-6/sbref0425" TargetMode="External"/><Relationship Id="rId4867" Type="http://schemas.openxmlformats.org/officeDocument/2006/relationships/hyperlink" Target="http://refhub.elsevier.com/S0079-6700(20)30035-6/sbref1180" TargetMode="External"/><Relationship Id="rId3469" Type="http://schemas.openxmlformats.org/officeDocument/2006/relationships/hyperlink" Target="http://refhub.elsevier.com/S0079-6700(20)30035-6/sbref0840" TargetMode="External"/><Relationship Id="rId3676" Type="http://schemas.openxmlformats.org/officeDocument/2006/relationships/hyperlink" Target="http://refhub.elsevier.com/S0079-6700(20)30035-6/sbref0895" TargetMode="External"/><Relationship Id="rId597" Type="http://schemas.openxmlformats.org/officeDocument/2006/relationships/hyperlink" Target="http://refhub.elsevier.com/S0079-6700(20)30035-6/sbref0185" TargetMode="External"/><Relationship Id="rId2278" Type="http://schemas.openxmlformats.org/officeDocument/2006/relationships/hyperlink" Target="http://refhub.elsevier.com/S0079-6700(20)30035-6/sbref0555" TargetMode="External"/><Relationship Id="rId2485" Type="http://schemas.openxmlformats.org/officeDocument/2006/relationships/hyperlink" Target="http://refhub.elsevier.com/S0079-6700(20)30035-6/sbref0600" TargetMode="External"/><Relationship Id="rId3329" Type="http://schemas.openxmlformats.org/officeDocument/2006/relationships/hyperlink" Target="http://refhub.elsevier.com/S0079-6700(20)30035-6/sbref0805" TargetMode="External"/><Relationship Id="rId3883" Type="http://schemas.openxmlformats.org/officeDocument/2006/relationships/hyperlink" Target="http://refhub.elsevier.com/S0079-6700(20)30035-6/sbref0940" TargetMode="External"/><Relationship Id="rId4727" Type="http://schemas.openxmlformats.org/officeDocument/2006/relationships/hyperlink" Target="http://refhub.elsevier.com/S0079-6700(20)30035-6/sbref1140" TargetMode="External"/><Relationship Id="rId4934" Type="http://schemas.openxmlformats.org/officeDocument/2006/relationships/hyperlink" Target="http://refhub.elsevier.com/S0079-6700(20)30035-6/sbref1190" TargetMode="External"/><Relationship Id="rId457" Type="http://schemas.openxmlformats.org/officeDocument/2006/relationships/hyperlink" Target="http://refhub.elsevier.com/S0079-6700(20)30035-6/sbref0145" TargetMode="External"/><Relationship Id="rId1087" Type="http://schemas.openxmlformats.org/officeDocument/2006/relationships/hyperlink" Target="http://refhub.elsevier.com/S0079-6700(20)30035-6/sbref0300" TargetMode="External"/><Relationship Id="rId1294" Type="http://schemas.openxmlformats.org/officeDocument/2006/relationships/hyperlink" Target="http://refhub.elsevier.com/S0079-6700(20)30035-6/sbref0350" TargetMode="External"/><Relationship Id="rId2138" Type="http://schemas.openxmlformats.org/officeDocument/2006/relationships/hyperlink" Target="http://refhub.elsevier.com/S0079-6700(20)30035-6/sbref0525" TargetMode="External"/><Relationship Id="rId2692" Type="http://schemas.openxmlformats.org/officeDocument/2006/relationships/hyperlink" Target="http://refhub.elsevier.com/S0079-6700(20)30035-6/sbref0645" TargetMode="External"/><Relationship Id="rId3536" Type="http://schemas.openxmlformats.org/officeDocument/2006/relationships/hyperlink" Target="http://refhub.elsevier.com/S0079-6700(20)30035-6/sbref0860" TargetMode="External"/><Relationship Id="rId3743" Type="http://schemas.openxmlformats.org/officeDocument/2006/relationships/hyperlink" Target="http://refhub.elsevier.com/S0079-6700(20)30035-6/sbref0910" TargetMode="External"/><Relationship Id="rId3950" Type="http://schemas.openxmlformats.org/officeDocument/2006/relationships/hyperlink" Target="http://refhub.elsevier.com/S0079-6700(20)30035-6/sbref0950" TargetMode="External"/><Relationship Id="rId664" Type="http://schemas.openxmlformats.org/officeDocument/2006/relationships/hyperlink" Target="http://refhub.elsevier.com/S0079-6700(20)30035-6/sbref0200" TargetMode="External"/><Relationship Id="rId871" Type="http://schemas.openxmlformats.org/officeDocument/2006/relationships/hyperlink" Target="http://refhub.elsevier.com/S0079-6700(20)30035-6/sbref0245" TargetMode="External"/><Relationship Id="rId2345" Type="http://schemas.openxmlformats.org/officeDocument/2006/relationships/hyperlink" Target="http://refhub.elsevier.com/S0079-6700(20)30035-6/sbref0570" TargetMode="External"/><Relationship Id="rId2552" Type="http://schemas.openxmlformats.org/officeDocument/2006/relationships/hyperlink" Target="http://refhub.elsevier.com/S0079-6700(20)30035-6/sbref0615" TargetMode="External"/><Relationship Id="rId3603" Type="http://schemas.openxmlformats.org/officeDocument/2006/relationships/hyperlink" Target="http://refhub.elsevier.com/S0079-6700(20)30035-6/sbref0880" TargetMode="External"/><Relationship Id="rId3810" Type="http://schemas.openxmlformats.org/officeDocument/2006/relationships/hyperlink" Target="http://refhub.elsevier.com/S0079-6700(20)30035-6/sbref0925" TargetMode="External"/><Relationship Id="rId317" Type="http://schemas.openxmlformats.org/officeDocument/2006/relationships/hyperlink" Target="http://refhub.elsevier.com/S0079-6700(20)30035-6/sbref0100" TargetMode="External"/><Relationship Id="rId524" Type="http://schemas.openxmlformats.org/officeDocument/2006/relationships/hyperlink" Target="http://refhub.elsevier.com/S0079-6700(20)30035-6/sbref0160" TargetMode="External"/><Relationship Id="rId731" Type="http://schemas.openxmlformats.org/officeDocument/2006/relationships/hyperlink" Target="http://refhub.elsevier.com/S0079-6700(20)30035-6/sbref0215" TargetMode="External"/><Relationship Id="rId1154" Type="http://schemas.openxmlformats.org/officeDocument/2006/relationships/hyperlink" Target="http://refhub.elsevier.com/S0079-6700(20)30035-6/sbref0315" TargetMode="External"/><Relationship Id="rId1361" Type="http://schemas.openxmlformats.org/officeDocument/2006/relationships/hyperlink" Target="http://refhub.elsevier.com/S0079-6700(20)30035-6/sbref0360" TargetMode="External"/><Relationship Id="rId2205" Type="http://schemas.openxmlformats.org/officeDocument/2006/relationships/hyperlink" Target="http://refhub.elsevier.com/S0079-6700(20)30035-6/sbref0540" TargetMode="External"/><Relationship Id="rId2412" Type="http://schemas.openxmlformats.org/officeDocument/2006/relationships/hyperlink" Target="http://refhub.elsevier.com/S0079-6700(20)30035-6/sbref0585" TargetMode="External"/><Relationship Id="rId5568" Type="http://schemas.openxmlformats.org/officeDocument/2006/relationships/hyperlink" Target="http://refhub.elsevier.com/S0079-6700(20)30035-6/sbref1325" TargetMode="External"/><Relationship Id="rId5775" Type="http://schemas.openxmlformats.org/officeDocument/2006/relationships/hyperlink" Target="http://refhub.elsevier.com/S0079-6700(20)30035-6/sbref1375" TargetMode="External"/><Relationship Id="rId1014" Type="http://schemas.openxmlformats.org/officeDocument/2006/relationships/hyperlink" Target="http://refhub.elsevier.com/S0079-6700(20)30035-6/sbref0285" TargetMode="External"/><Relationship Id="rId1221" Type="http://schemas.openxmlformats.org/officeDocument/2006/relationships/hyperlink" Target="http://refhub.elsevier.com/S0079-6700(20)30035-6/sbref0335" TargetMode="External"/><Relationship Id="rId4377" Type="http://schemas.openxmlformats.org/officeDocument/2006/relationships/hyperlink" Target="http://refhub.elsevier.com/S0079-6700(20)30035-6/sbref1045" TargetMode="External"/><Relationship Id="rId4584" Type="http://schemas.openxmlformats.org/officeDocument/2006/relationships/hyperlink" Target="http://refhub.elsevier.com/S0079-6700(20)30035-6/sbref1100" TargetMode="External"/><Relationship Id="rId4791" Type="http://schemas.openxmlformats.org/officeDocument/2006/relationships/hyperlink" Target="http://refhub.elsevier.com/S0079-6700(20)30035-6/sbref1155" TargetMode="External"/><Relationship Id="rId5428" Type="http://schemas.openxmlformats.org/officeDocument/2006/relationships/hyperlink" Target="http://refhub.elsevier.com/S0079-6700(20)30035-6/sbref1295" TargetMode="External"/><Relationship Id="rId5635" Type="http://schemas.openxmlformats.org/officeDocument/2006/relationships/hyperlink" Target="http://refhub.elsevier.com/S0079-6700(20)30035-6/sbref1345" TargetMode="External"/><Relationship Id="rId3186" Type="http://schemas.openxmlformats.org/officeDocument/2006/relationships/hyperlink" Target="http://refhub.elsevier.com/S0079-6700(20)30035-6/sbref0765" TargetMode="External"/><Relationship Id="rId3393" Type="http://schemas.openxmlformats.org/officeDocument/2006/relationships/hyperlink" Target="http://refhub.elsevier.com/S0079-6700(20)30035-6/sbref0825" TargetMode="External"/><Relationship Id="rId4237" Type="http://schemas.openxmlformats.org/officeDocument/2006/relationships/hyperlink" Target="http://refhub.elsevier.com/S0079-6700(20)30035-6/sbref1015" TargetMode="External"/><Relationship Id="rId4444" Type="http://schemas.openxmlformats.org/officeDocument/2006/relationships/hyperlink" Target="http://refhub.elsevier.com/S0079-6700(20)30035-6/sbref1065" TargetMode="External"/><Relationship Id="rId4651" Type="http://schemas.openxmlformats.org/officeDocument/2006/relationships/hyperlink" Target="http://refhub.elsevier.com/S0079-6700(20)30035-6/sbref1120" TargetMode="External"/><Relationship Id="rId3046" Type="http://schemas.openxmlformats.org/officeDocument/2006/relationships/hyperlink" Target="http://refhub.elsevier.com/S0079-6700(20)30035-6/sbref0730" TargetMode="External"/><Relationship Id="rId3253" Type="http://schemas.openxmlformats.org/officeDocument/2006/relationships/hyperlink" Target="http://refhub.elsevier.com/S0079-6700(20)30035-6/sbref0785" TargetMode="External"/><Relationship Id="rId3460" Type="http://schemas.openxmlformats.org/officeDocument/2006/relationships/hyperlink" Target="http://refhub.elsevier.com/S0079-6700(20)30035-6/sbref0840" TargetMode="External"/><Relationship Id="rId4304" Type="http://schemas.openxmlformats.org/officeDocument/2006/relationships/hyperlink" Target="http://refhub.elsevier.com/S0079-6700(20)30035-6/sbref1030" TargetMode="External"/><Relationship Id="rId5702" Type="http://schemas.openxmlformats.org/officeDocument/2006/relationships/hyperlink" Target="http://refhub.elsevier.com/S0079-6700(20)30035-6/sbref1360" TargetMode="External"/><Relationship Id="rId174" Type="http://schemas.openxmlformats.org/officeDocument/2006/relationships/hyperlink" Target="http://refhub.elsevier.com/S0079-6700(20)30035-6/sbref0050" TargetMode="External"/><Relationship Id="rId381" Type="http://schemas.openxmlformats.org/officeDocument/2006/relationships/hyperlink" Target="http://refhub.elsevier.com/S0079-6700(20)30035-6/sbref0125" TargetMode="External"/><Relationship Id="rId2062" Type="http://schemas.openxmlformats.org/officeDocument/2006/relationships/hyperlink" Target="http://refhub.elsevier.com/S0079-6700(20)30035-6/sbref0510" TargetMode="External"/><Relationship Id="rId3113" Type="http://schemas.openxmlformats.org/officeDocument/2006/relationships/hyperlink" Target="http://refhub.elsevier.com/S0079-6700(20)30035-6/sbref0750" TargetMode="External"/><Relationship Id="rId4511" Type="http://schemas.openxmlformats.org/officeDocument/2006/relationships/hyperlink" Target="http://refhub.elsevier.com/S0079-6700(20)30035-6/sbref1080" TargetMode="External"/><Relationship Id="rId241" Type="http://schemas.openxmlformats.org/officeDocument/2006/relationships/hyperlink" Target="http://refhub.elsevier.com/S0079-6700(20)30035-6/sbref0075" TargetMode="External"/><Relationship Id="rId3320" Type="http://schemas.openxmlformats.org/officeDocument/2006/relationships/hyperlink" Target="http://refhub.elsevier.com/S0079-6700(20)30035-6/sbref0805" TargetMode="External"/><Relationship Id="rId5078" Type="http://schemas.openxmlformats.org/officeDocument/2006/relationships/hyperlink" Target="http://refhub.elsevier.com/S0079-6700(20)30035-6/sbref1225" TargetMode="External"/><Relationship Id="rId2879" Type="http://schemas.openxmlformats.org/officeDocument/2006/relationships/hyperlink" Target="http://refhub.elsevier.com/S0079-6700(20)30035-6/sbref0685" TargetMode="External"/><Relationship Id="rId5285" Type="http://schemas.openxmlformats.org/officeDocument/2006/relationships/hyperlink" Target="http://refhub.elsevier.com/S0079-6700(20)30035-6/sbref1265" TargetMode="External"/><Relationship Id="rId5492" Type="http://schemas.openxmlformats.org/officeDocument/2006/relationships/hyperlink" Target="http://refhub.elsevier.com/S0079-6700(20)30035-6/sbref1310" TargetMode="External"/><Relationship Id="rId101" Type="http://schemas.openxmlformats.org/officeDocument/2006/relationships/hyperlink" Target="http://refhub.elsevier.com/S0079-6700(20)30035-6/sbref0025" TargetMode="External"/><Relationship Id="rId1688" Type="http://schemas.openxmlformats.org/officeDocument/2006/relationships/hyperlink" Target="http://refhub.elsevier.com/S0079-6700(20)30035-6/sbref0425" TargetMode="External"/><Relationship Id="rId1895" Type="http://schemas.openxmlformats.org/officeDocument/2006/relationships/hyperlink" Target="http://refhub.elsevier.com/S0079-6700(20)30035-6/sbref0465" TargetMode="External"/><Relationship Id="rId2739" Type="http://schemas.openxmlformats.org/officeDocument/2006/relationships/hyperlink" Target="http://refhub.elsevier.com/S0079-6700(20)30035-6/sbref0655" TargetMode="External"/><Relationship Id="rId2946" Type="http://schemas.openxmlformats.org/officeDocument/2006/relationships/hyperlink" Target="http://refhub.elsevier.com/S0079-6700(20)30035-6/sbref0700" TargetMode="External"/><Relationship Id="rId4094" Type="http://schemas.openxmlformats.org/officeDocument/2006/relationships/hyperlink" Target="http://refhub.elsevier.com/S0079-6700(20)30035-6/sbref0985" TargetMode="External"/><Relationship Id="rId5145" Type="http://schemas.openxmlformats.org/officeDocument/2006/relationships/hyperlink" Target="http://refhub.elsevier.com/S0079-6700(20)30035-6/sbref1235" TargetMode="External"/><Relationship Id="rId5352" Type="http://schemas.openxmlformats.org/officeDocument/2006/relationships/hyperlink" Target="http://refhub.elsevier.com/S0079-6700(20)30035-6/sbref1280" TargetMode="External"/><Relationship Id="rId918" Type="http://schemas.openxmlformats.org/officeDocument/2006/relationships/hyperlink" Target="http://refhub.elsevier.com/S0079-6700(20)30035-6/sbref0255" TargetMode="External"/><Relationship Id="rId1548" Type="http://schemas.openxmlformats.org/officeDocument/2006/relationships/hyperlink" Target="http://refhub.elsevier.com/S0079-6700(20)30035-6/sbref0395" TargetMode="External"/><Relationship Id="rId1755" Type="http://schemas.openxmlformats.org/officeDocument/2006/relationships/hyperlink" Target="http://refhub.elsevier.com/S0079-6700(20)30035-6/sbref0440" TargetMode="External"/><Relationship Id="rId4161" Type="http://schemas.openxmlformats.org/officeDocument/2006/relationships/hyperlink" Target="http://refhub.elsevier.com/S0079-6700(20)30035-6/sbref1000" TargetMode="External"/><Relationship Id="rId5005" Type="http://schemas.openxmlformats.org/officeDocument/2006/relationships/hyperlink" Target="http://refhub.elsevier.com/S0079-6700(20)30035-6/sbref1205" TargetMode="External"/><Relationship Id="rId5212" Type="http://schemas.openxmlformats.org/officeDocument/2006/relationships/hyperlink" Target="http://refhub.elsevier.com/S0079-6700(20)30035-6/sbref1250" TargetMode="External"/><Relationship Id="rId1408" Type="http://schemas.openxmlformats.org/officeDocument/2006/relationships/hyperlink" Target="http://refhub.elsevier.com/S0079-6700(20)30035-6/sbref0370" TargetMode="External"/><Relationship Id="rId1962" Type="http://schemas.openxmlformats.org/officeDocument/2006/relationships/hyperlink" Target="http://refhub.elsevier.com/S0079-6700(20)30035-6/sbref0480" TargetMode="External"/><Relationship Id="rId2806" Type="http://schemas.openxmlformats.org/officeDocument/2006/relationships/hyperlink" Target="http://refhub.elsevier.com/S0079-6700(20)30035-6/sbref0670" TargetMode="External"/><Relationship Id="rId4021" Type="http://schemas.openxmlformats.org/officeDocument/2006/relationships/hyperlink" Target="http://refhub.elsevier.com/S0079-6700(20)30035-6/sbref0965" TargetMode="External"/><Relationship Id="rId47" Type="http://schemas.openxmlformats.org/officeDocument/2006/relationships/hyperlink" Target="http://refhub.elsevier.com/S0079-6700(20)30035-6/sbref0005" TargetMode="External"/><Relationship Id="rId1615" Type="http://schemas.openxmlformats.org/officeDocument/2006/relationships/hyperlink" Target="http://refhub.elsevier.com/S0079-6700(20)30035-6/sbref0410" TargetMode="External"/><Relationship Id="rId1822" Type="http://schemas.openxmlformats.org/officeDocument/2006/relationships/hyperlink" Target="http://refhub.elsevier.com/S0079-6700(20)30035-6/sbref0455" TargetMode="External"/><Relationship Id="rId4978" Type="http://schemas.openxmlformats.org/officeDocument/2006/relationships/hyperlink" Target="http://refhub.elsevier.com/S0079-6700(20)30035-6/sbref1200" TargetMode="External"/><Relationship Id="rId3787" Type="http://schemas.openxmlformats.org/officeDocument/2006/relationships/hyperlink" Target="http://refhub.elsevier.com/S0079-6700(20)30035-6/sbref0920" TargetMode="External"/><Relationship Id="rId3994" Type="http://schemas.openxmlformats.org/officeDocument/2006/relationships/hyperlink" Target="http://refhub.elsevier.com/S0079-6700(20)30035-6/sbref0960" TargetMode="External"/><Relationship Id="rId4838" Type="http://schemas.openxmlformats.org/officeDocument/2006/relationships/hyperlink" Target="http://refhub.elsevier.com/S0079-6700(20)30035-6/sbref1170" TargetMode="External"/><Relationship Id="rId2389" Type="http://schemas.openxmlformats.org/officeDocument/2006/relationships/hyperlink" Target="http://refhub.elsevier.com/S0079-6700(20)30035-6/sbref0580" TargetMode="External"/><Relationship Id="rId2596" Type="http://schemas.openxmlformats.org/officeDocument/2006/relationships/hyperlink" Target="http://refhub.elsevier.com/S0079-6700(20)30035-6/sbref0625" TargetMode="External"/><Relationship Id="rId3647" Type="http://schemas.openxmlformats.org/officeDocument/2006/relationships/hyperlink" Target="http://refhub.elsevier.com/S0079-6700(20)30035-6/sbref0890" TargetMode="External"/><Relationship Id="rId3854" Type="http://schemas.openxmlformats.org/officeDocument/2006/relationships/hyperlink" Target="http://refhub.elsevier.com/S0079-6700(20)30035-6/sbref0935" TargetMode="External"/><Relationship Id="rId4905" Type="http://schemas.openxmlformats.org/officeDocument/2006/relationships/hyperlink" Target="http://refhub.elsevier.com/S0079-6700(20)30035-6/sbref1185" TargetMode="External"/><Relationship Id="rId568" Type="http://schemas.openxmlformats.org/officeDocument/2006/relationships/hyperlink" Target="http://refhub.elsevier.com/S0079-6700(20)30035-6/sbref0180" TargetMode="External"/><Relationship Id="rId775" Type="http://schemas.openxmlformats.org/officeDocument/2006/relationships/hyperlink" Target="http://refhub.elsevier.com/S0079-6700(20)30035-6/sbref0225" TargetMode="External"/><Relationship Id="rId982" Type="http://schemas.openxmlformats.org/officeDocument/2006/relationships/hyperlink" Target="http://refhub.elsevier.com/S0079-6700(20)30035-6/sbref0275" TargetMode="External"/><Relationship Id="rId1198" Type="http://schemas.openxmlformats.org/officeDocument/2006/relationships/hyperlink" Target="http://refhub.elsevier.com/S0079-6700(20)30035-6/sbref0330" TargetMode="External"/><Relationship Id="rId2249" Type="http://schemas.openxmlformats.org/officeDocument/2006/relationships/hyperlink" Target="http://refhub.elsevier.com/S0079-6700(20)30035-6/sbref0550" TargetMode="External"/><Relationship Id="rId2456" Type="http://schemas.openxmlformats.org/officeDocument/2006/relationships/hyperlink" Target="http://refhub.elsevier.com/S0079-6700(20)30035-6/sbref0595" TargetMode="External"/><Relationship Id="rId2663" Type="http://schemas.openxmlformats.org/officeDocument/2006/relationships/hyperlink" Target="http://refhub.elsevier.com/S0079-6700(20)30035-6/sbref0635" TargetMode="External"/><Relationship Id="rId2870" Type="http://schemas.openxmlformats.org/officeDocument/2006/relationships/hyperlink" Target="http://refhub.elsevier.com/S0079-6700(20)30035-6/sbref0680" TargetMode="External"/><Relationship Id="rId3507" Type="http://schemas.openxmlformats.org/officeDocument/2006/relationships/hyperlink" Target="http://refhub.elsevier.com/S0079-6700(20)30035-6/sbref0850" TargetMode="External"/><Relationship Id="rId3714" Type="http://schemas.openxmlformats.org/officeDocument/2006/relationships/hyperlink" Target="http://refhub.elsevier.com/S0079-6700(20)30035-6/sbref0905" TargetMode="External"/><Relationship Id="rId3921" Type="http://schemas.openxmlformats.org/officeDocument/2006/relationships/hyperlink" Target="http://refhub.elsevier.com/S0079-6700(20)30035-6/sbref0945" TargetMode="External"/><Relationship Id="rId428" Type="http://schemas.openxmlformats.org/officeDocument/2006/relationships/hyperlink" Target="http://refhub.elsevier.com/S0079-6700(20)30035-6/sbref0140" TargetMode="External"/><Relationship Id="rId635" Type="http://schemas.openxmlformats.org/officeDocument/2006/relationships/hyperlink" Target="http://refhub.elsevier.com/S0079-6700(20)30035-6/sbref0195" TargetMode="External"/><Relationship Id="rId842" Type="http://schemas.openxmlformats.org/officeDocument/2006/relationships/hyperlink" Target="http://refhub.elsevier.com/S0079-6700(20)30035-6/sbref0240" TargetMode="External"/><Relationship Id="rId1058" Type="http://schemas.openxmlformats.org/officeDocument/2006/relationships/hyperlink" Target="http://refhub.elsevier.com/S0079-6700(20)30035-6/sbref0295" TargetMode="External"/><Relationship Id="rId1265" Type="http://schemas.openxmlformats.org/officeDocument/2006/relationships/hyperlink" Target="http://refhub.elsevier.com/S0079-6700(20)30035-6/sbref0345" TargetMode="External"/><Relationship Id="rId1472" Type="http://schemas.openxmlformats.org/officeDocument/2006/relationships/hyperlink" Target="http://refhub.elsevier.com/S0079-6700(20)30035-6/sbref0380" TargetMode="External"/><Relationship Id="rId2109" Type="http://schemas.openxmlformats.org/officeDocument/2006/relationships/hyperlink" Target="http://refhub.elsevier.com/S0079-6700(20)30035-6/sbref0520" TargetMode="External"/><Relationship Id="rId2316" Type="http://schemas.openxmlformats.org/officeDocument/2006/relationships/hyperlink" Target="http://refhub.elsevier.com/S0079-6700(20)30035-6/sbref0565" TargetMode="External"/><Relationship Id="rId2523" Type="http://schemas.openxmlformats.org/officeDocument/2006/relationships/hyperlink" Target="http://refhub.elsevier.com/S0079-6700(20)30035-6/sbref0605" TargetMode="External"/><Relationship Id="rId2730" Type="http://schemas.openxmlformats.org/officeDocument/2006/relationships/hyperlink" Target="http://refhub.elsevier.com/S0079-6700(20)30035-6/sbref0650" TargetMode="External"/><Relationship Id="rId5679" Type="http://schemas.openxmlformats.org/officeDocument/2006/relationships/hyperlink" Target="http://refhub.elsevier.com/S0079-6700(20)30035-6/sbref1355" TargetMode="External"/><Relationship Id="rId702" Type="http://schemas.openxmlformats.org/officeDocument/2006/relationships/hyperlink" Target="http://refhub.elsevier.com/S0079-6700(20)30035-6/sbref0210" TargetMode="External"/><Relationship Id="rId1125" Type="http://schemas.openxmlformats.org/officeDocument/2006/relationships/hyperlink" Target="http://refhub.elsevier.com/S0079-6700(20)30035-6/sbref0310" TargetMode="External"/><Relationship Id="rId1332" Type="http://schemas.openxmlformats.org/officeDocument/2006/relationships/hyperlink" Target="http://refhub.elsevier.com/S0079-6700(20)30035-6/sbref0355" TargetMode="External"/><Relationship Id="rId4488" Type="http://schemas.openxmlformats.org/officeDocument/2006/relationships/hyperlink" Target="http://refhub.elsevier.com/S0079-6700(20)30035-6/sbref1075" TargetMode="External"/><Relationship Id="rId4695" Type="http://schemas.openxmlformats.org/officeDocument/2006/relationships/hyperlink" Target="http://refhub.elsevier.com/S0079-6700(20)30035-6/sbref1135" TargetMode="External"/><Relationship Id="rId5539" Type="http://schemas.openxmlformats.org/officeDocument/2006/relationships/hyperlink" Target="http://refhub.elsevier.com/S0079-6700(20)30035-6/sbref1320" TargetMode="External"/><Relationship Id="rId3297" Type="http://schemas.openxmlformats.org/officeDocument/2006/relationships/hyperlink" Target="http://refhub.elsevier.com/S0079-6700(20)30035-6/sbref0800" TargetMode="External"/><Relationship Id="rId4348" Type="http://schemas.openxmlformats.org/officeDocument/2006/relationships/hyperlink" Target="http://refhub.elsevier.com/S0079-6700(20)30035-6/sbref1040" TargetMode="External"/><Relationship Id="rId5746" Type="http://schemas.openxmlformats.org/officeDocument/2006/relationships/hyperlink" Target="http://refhub.elsevier.com/S0079-6700(20)30035-6/sbref1365" TargetMode="External"/><Relationship Id="rId3157" Type="http://schemas.openxmlformats.org/officeDocument/2006/relationships/hyperlink" Target="http://refhub.elsevier.com/S0079-6700(20)30035-6/sbref0760" TargetMode="External"/><Relationship Id="rId4555" Type="http://schemas.openxmlformats.org/officeDocument/2006/relationships/hyperlink" Target="http://refhub.elsevier.com/S0079-6700(20)30035-6/sbref1090" TargetMode="External"/><Relationship Id="rId4762" Type="http://schemas.openxmlformats.org/officeDocument/2006/relationships/hyperlink" Target="http://refhub.elsevier.com/S0079-6700(20)30035-6/sbref1150" TargetMode="External"/><Relationship Id="rId5606" Type="http://schemas.openxmlformats.org/officeDocument/2006/relationships/hyperlink" Target="http://refhub.elsevier.com/S0079-6700(20)30035-6/sbref1335" TargetMode="External"/><Relationship Id="rId285" Type="http://schemas.openxmlformats.org/officeDocument/2006/relationships/hyperlink" Target="http://refhub.elsevier.com/S0079-6700(20)30035-6/sbref0090" TargetMode="External"/><Relationship Id="rId3364" Type="http://schemas.openxmlformats.org/officeDocument/2006/relationships/hyperlink" Target="http://refhub.elsevier.com/S0079-6700(20)30035-6/sbref0815" TargetMode="External"/><Relationship Id="rId3571" Type="http://schemas.openxmlformats.org/officeDocument/2006/relationships/hyperlink" Target="http://refhub.elsevier.com/S0079-6700(20)30035-6/sbref0870" TargetMode="External"/><Relationship Id="rId4208" Type="http://schemas.openxmlformats.org/officeDocument/2006/relationships/hyperlink" Target="http://refhub.elsevier.com/S0079-6700(20)30035-6/sbref1010" TargetMode="External"/><Relationship Id="rId4415" Type="http://schemas.openxmlformats.org/officeDocument/2006/relationships/hyperlink" Target="http://refhub.elsevier.com/S0079-6700(20)30035-6/sbref1055" TargetMode="External"/><Relationship Id="rId4622" Type="http://schemas.openxmlformats.org/officeDocument/2006/relationships/hyperlink" Target="http://refhub.elsevier.com/S0079-6700(20)30035-6/sbref1110" TargetMode="External"/><Relationship Id="rId492" Type="http://schemas.openxmlformats.org/officeDocument/2006/relationships/hyperlink" Target="http://refhub.elsevier.com/S0079-6700(20)30035-6/sbref0155" TargetMode="External"/><Relationship Id="rId2173" Type="http://schemas.openxmlformats.org/officeDocument/2006/relationships/hyperlink" Target="http://refhub.elsevier.com/S0079-6700(20)30035-6/sbref0535" TargetMode="External"/><Relationship Id="rId2380" Type="http://schemas.openxmlformats.org/officeDocument/2006/relationships/hyperlink" Target="http://refhub.elsevier.com/S0079-6700(20)30035-6/sbref0575" TargetMode="External"/><Relationship Id="rId3017" Type="http://schemas.openxmlformats.org/officeDocument/2006/relationships/hyperlink" Target="http://refhub.elsevier.com/S0079-6700(20)30035-6/sbref0725" TargetMode="External"/><Relationship Id="rId3224" Type="http://schemas.openxmlformats.org/officeDocument/2006/relationships/hyperlink" Target="http://refhub.elsevier.com/S0079-6700(20)30035-6/sbref0780" TargetMode="External"/><Relationship Id="rId3431" Type="http://schemas.openxmlformats.org/officeDocument/2006/relationships/hyperlink" Target="http://refhub.elsevier.com/S0079-6700(20)30035-6/sbref0835" TargetMode="External"/><Relationship Id="rId145" Type="http://schemas.openxmlformats.org/officeDocument/2006/relationships/hyperlink" Target="http://refhub.elsevier.com/S0079-6700(20)30035-6/sbref0040" TargetMode="External"/><Relationship Id="rId352" Type="http://schemas.openxmlformats.org/officeDocument/2006/relationships/hyperlink" Target="http://refhub.elsevier.com/S0079-6700(20)30035-6/sbref0115" TargetMode="External"/><Relationship Id="rId2033" Type="http://schemas.openxmlformats.org/officeDocument/2006/relationships/hyperlink" Target="http://refhub.elsevier.com/S0079-6700(20)30035-6/sbref0500" TargetMode="External"/><Relationship Id="rId2240" Type="http://schemas.openxmlformats.org/officeDocument/2006/relationships/hyperlink" Target="http://refhub.elsevier.com/S0079-6700(20)30035-6/sbref0550" TargetMode="External"/><Relationship Id="rId5189" Type="http://schemas.openxmlformats.org/officeDocument/2006/relationships/hyperlink" Target="http://refhub.elsevier.com/S0079-6700(20)30035-6/sbref1245" TargetMode="External"/><Relationship Id="rId5396" Type="http://schemas.openxmlformats.org/officeDocument/2006/relationships/hyperlink" Target="http://refhub.elsevier.com/S0079-6700(20)30035-6/sbref1290" TargetMode="External"/><Relationship Id="rId212" Type="http://schemas.openxmlformats.org/officeDocument/2006/relationships/hyperlink" Target="http://refhub.elsevier.com/S0079-6700(20)30035-6/sbref0065" TargetMode="External"/><Relationship Id="rId1799" Type="http://schemas.openxmlformats.org/officeDocument/2006/relationships/hyperlink" Target="http://refhub.elsevier.com/S0079-6700(20)30035-6/sbref0450" TargetMode="External"/><Relationship Id="rId2100" Type="http://schemas.openxmlformats.org/officeDocument/2006/relationships/hyperlink" Target="http://refhub.elsevier.com/S0079-6700(20)30035-6/sbref0515" TargetMode="External"/><Relationship Id="rId5049" Type="http://schemas.openxmlformats.org/officeDocument/2006/relationships/hyperlink" Target="http://refhub.elsevier.com/S0079-6700(20)30035-6/sbref1215" TargetMode="External"/><Relationship Id="rId5256" Type="http://schemas.openxmlformats.org/officeDocument/2006/relationships/hyperlink" Target="http://refhub.elsevier.com/S0079-6700(20)30035-6/sbref1260" TargetMode="External"/><Relationship Id="rId5463" Type="http://schemas.openxmlformats.org/officeDocument/2006/relationships/hyperlink" Target="http://refhub.elsevier.com/S0079-6700(20)30035-6/sbref1305" TargetMode="External"/><Relationship Id="rId5670" Type="http://schemas.openxmlformats.org/officeDocument/2006/relationships/hyperlink" Target="http://refhub.elsevier.com/S0079-6700(20)30035-6/sbref1350" TargetMode="External"/><Relationship Id="rId4065" Type="http://schemas.openxmlformats.org/officeDocument/2006/relationships/hyperlink" Target="http://refhub.elsevier.com/S0079-6700(20)30035-6/sbref0975" TargetMode="External"/><Relationship Id="rId4272" Type="http://schemas.openxmlformats.org/officeDocument/2006/relationships/hyperlink" Target="http://refhub.elsevier.com/S0079-6700(20)30035-6/sbref1025" TargetMode="External"/><Relationship Id="rId5116" Type="http://schemas.openxmlformats.org/officeDocument/2006/relationships/hyperlink" Target="http://refhub.elsevier.com/S0079-6700(20)30035-6/sbref1230" TargetMode="External"/><Relationship Id="rId5323" Type="http://schemas.openxmlformats.org/officeDocument/2006/relationships/hyperlink" Target="http://refhub.elsevier.com/S0079-6700(20)30035-6/sbref1275" TargetMode="External"/><Relationship Id="rId1659" Type="http://schemas.openxmlformats.org/officeDocument/2006/relationships/hyperlink" Target="http://refhub.elsevier.com/S0079-6700(20)30035-6/sbref0415" TargetMode="External"/><Relationship Id="rId1866" Type="http://schemas.openxmlformats.org/officeDocument/2006/relationships/hyperlink" Target="http://refhub.elsevier.com/S0079-6700(20)30035-6/sbref0460" TargetMode="External"/><Relationship Id="rId2917" Type="http://schemas.openxmlformats.org/officeDocument/2006/relationships/hyperlink" Target="http://refhub.elsevier.com/S0079-6700(20)30035-6/sbref0695" TargetMode="External"/><Relationship Id="rId3081" Type="http://schemas.openxmlformats.org/officeDocument/2006/relationships/hyperlink" Target="http://refhub.elsevier.com/S0079-6700(20)30035-6/sbref0740" TargetMode="External"/><Relationship Id="rId4132" Type="http://schemas.openxmlformats.org/officeDocument/2006/relationships/hyperlink" Target="http://refhub.elsevier.com/S0079-6700(20)30035-6/sbref0995" TargetMode="External"/><Relationship Id="rId5530" Type="http://schemas.openxmlformats.org/officeDocument/2006/relationships/hyperlink" Target="http://refhub.elsevier.com/S0079-6700(20)30035-6/sbref1320" TargetMode="External"/><Relationship Id="rId1519" Type="http://schemas.openxmlformats.org/officeDocument/2006/relationships/hyperlink" Target="http://refhub.elsevier.com/S0079-6700(20)30035-6/sbref0390" TargetMode="External"/><Relationship Id="rId1726" Type="http://schemas.openxmlformats.org/officeDocument/2006/relationships/hyperlink" Target="http://refhub.elsevier.com/S0079-6700(20)30035-6/sbref0430" TargetMode="External"/><Relationship Id="rId1933" Type="http://schemas.openxmlformats.org/officeDocument/2006/relationships/hyperlink" Target="http://refhub.elsevier.com/S0079-6700(20)30035-6/sbref0475" TargetMode="External"/><Relationship Id="rId18" Type="http://schemas.openxmlformats.org/officeDocument/2006/relationships/hyperlink" Target="https://doi.org/10.1016/j.progpolymsci.2020.101242" TargetMode="External"/><Relationship Id="rId3898" Type="http://schemas.openxmlformats.org/officeDocument/2006/relationships/hyperlink" Target="http://refhub.elsevier.com/S0079-6700(20)30035-6/sbref0940" TargetMode="External"/><Relationship Id="rId4949" Type="http://schemas.openxmlformats.org/officeDocument/2006/relationships/hyperlink" Target="http://refhub.elsevier.com/S0079-6700(20)30035-6/sbref1195" TargetMode="External"/><Relationship Id="rId3758" Type="http://schemas.openxmlformats.org/officeDocument/2006/relationships/hyperlink" Target="http://refhub.elsevier.com/S0079-6700(20)30035-6/sbref0915" TargetMode="External"/><Relationship Id="rId3965" Type="http://schemas.openxmlformats.org/officeDocument/2006/relationships/hyperlink" Target="http://refhub.elsevier.com/S0079-6700(20)30035-6/sbref0955" TargetMode="External"/><Relationship Id="rId4809" Type="http://schemas.openxmlformats.org/officeDocument/2006/relationships/hyperlink" Target="http://refhub.elsevier.com/S0079-6700(20)30035-6/sbref1160" TargetMode="External"/><Relationship Id="rId679" Type="http://schemas.openxmlformats.org/officeDocument/2006/relationships/hyperlink" Target="http://refhub.elsevier.com/S0079-6700(20)30035-6/sbref0200" TargetMode="External"/><Relationship Id="rId886" Type="http://schemas.openxmlformats.org/officeDocument/2006/relationships/hyperlink" Target="http://refhub.elsevier.com/S0079-6700(20)30035-6/sbref0250" TargetMode="External"/><Relationship Id="rId2567" Type="http://schemas.openxmlformats.org/officeDocument/2006/relationships/hyperlink" Target="http://refhub.elsevier.com/S0079-6700(20)30035-6/sbref0615" TargetMode="External"/><Relationship Id="rId2774" Type="http://schemas.openxmlformats.org/officeDocument/2006/relationships/hyperlink" Target="http://refhub.elsevier.com/S0079-6700(20)30035-6/sbref0660" TargetMode="External"/><Relationship Id="rId3618" Type="http://schemas.openxmlformats.org/officeDocument/2006/relationships/hyperlink" Target="http://refhub.elsevier.com/S0079-6700(20)30035-6/sbref0880" TargetMode="External"/><Relationship Id="rId5180" Type="http://schemas.openxmlformats.org/officeDocument/2006/relationships/hyperlink" Target="http://refhub.elsevier.com/S0079-6700(20)30035-6/sbref1245" TargetMode="External"/><Relationship Id="rId2" Type="http://schemas.openxmlformats.org/officeDocument/2006/relationships/styles" Target="styles.xml"/><Relationship Id="rId539" Type="http://schemas.openxmlformats.org/officeDocument/2006/relationships/hyperlink" Target="http://refhub.elsevier.com/S0079-6700(20)30035-6/sbref0170" TargetMode="External"/><Relationship Id="rId746" Type="http://schemas.openxmlformats.org/officeDocument/2006/relationships/hyperlink" Target="http://refhub.elsevier.com/S0079-6700(20)30035-6/sbref0220" TargetMode="External"/><Relationship Id="rId1169" Type="http://schemas.openxmlformats.org/officeDocument/2006/relationships/hyperlink" Target="http://refhub.elsevier.com/S0079-6700(20)30035-6/sbref0320" TargetMode="External"/><Relationship Id="rId1376" Type="http://schemas.openxmlformats.org/officeDocument/2006/relationships/hyperlink" Target="http://refhub.elsevier.com/S0079-6700(20)30035-6/sbref0365" TargetMode="External"/><Relationship Id="rId1583" Type="http://schemas.openxmlformats.org/officeDocument/2006/relationships/hyperlink" Target="http://refhub.elsevier.com/S0079-6700(20)30035-6/sbref0405" TargetMode="External"/><Relationship Id="rId2427" Type="http://schemas.openxmlformats.org/officeDocument/2006/relationships/hyperlink" Target="http://refhub.elsevier.com/S0079-6700(20)30035-6/sbref0585" TargetMode="External"/><Relationship Id="rId2981" Type="http://schemas.openxmlformats.org/officeDocument/2006/relationships/hyperlink" Target="http://refhub.elsevier.com/S0079-6700(20)30035-6/sbref0710" TargetMode="External"/><Relationship Id="rId3825" Type="http://schemas.openxmlformats.org/officeDocument/2006/relationships/hyperlink" Target="http://refhub.elsevier.com/S0079-6700(20)30035-6/sbref0930" TargetMode="External"/><Relationship Id="rId5040" Type="http://schemas.openxmlformats.org/officeDocument/2006/relationships/hyperlink" Target="http://refhub.elsevier.com/S0079-6700(20)30035-6/sbref1215" TargetMode="External"/><Relationship Id="rId953" Type="http://schemas.openxmlformats.org/officeDocument/2006/relationships/hyperlink" Target="http://refhub.elsevier.com/S0079-6700(20)30035-6/sbref0265" TargetMode="External"/><Relationship Id="rId1029" Type="http://schemas.openxmlformats.org/officeDocument/2006/relationships/hyperlink" Target="http://refhub.elsevier.com/S0079-6700(20)30035-6/sbref0290" TargetMode="External"/><Relationship Id="rId1236" Type="http://schemas.openxmlformats.org/officeDocument/2006/relationships/hyperlink" Target="http://refhub.elsevier.com/S0079-6700(20)30035-6/sbref0335" TargetMode="External"/><Relationship Id="rId1790" Type="http://schemas.openxmlformats.org/officeDocument/2006/relationships/hyperlink" Target="http://refhub.elsevier.com/S0079-6700(20)30035-6/sbref0445" TargetMode="External"/><Relationship Id="rId2634" Type="http://schemas.openxmlformats.org/officeDocument/2006/relationships/hyperlink" Target="http://refhub.elsevier.com/S0079-6700(20)30035-6/sbref0630" TargetMode="External"/><Relationship Id="rId2841" Type="http://schemas.openxmlformats.org/officeDocument/2006/relationships/hyperlink" Target="http://refhub.elsevier.com/S0079-6700(20)30035-6/sbref0675" TargetMode="External"/><Relationship Id="rId82" Type="http://schemas.openxmlformats.org/officeDocument/2006/relationships/hyperlink" Target="http://refhub.elsevier.com/S0079-6700(20)30035-6/sbref0020" TargetMode="External"/><Relationship Id="rId606" Type="http://schemas.openxmlformats.org/officeDocument/2006/relationships/hyperlink" Target="http://refhub.elsevier.com/S0079-6700(20)30035-6/sbref0185" TargetMode="External"/><Relationship Id="rId813" Type="http://schemas.openxmlformats.org/officeDocument/2006/relationships/hyperlink" Target="http://refhub.elsevier.com/S0079-6700(20)30035-6/sbref0230" TargetMode="External"/><Relationship Id="rId1443" Type="http://schemas.openxmlformats.org/officeDocument/2006/relationships/hyperlink" Target="http://refhub.elsevier.com/S0079-6700(20)30035-6/sbref0375" TargetMode="External"/><Relationship Id="rId1650" Type="http://schemas.openxmlformats.org/officeDocument/2006/relationships/hyperlink" Target="http://refhub.elsevier.com/S0079-6700(20)30035-6/sbref0415" TargetMode="External"/><Relationship Id="rId2701" Type="http://schemas.openxmlformats.org/officeDocument/2006/relationships/hyperlink" Target="http://refhub.elsevier.com/S0079-6700(20)30035-6/sbref0645" TargetMode="External"/><Relationship Id="rId4599" Type="http://schemas.openxmlformats.org/officeDocument/2006/relationships/hyperlink" Target="http://refhub.elsevier.com/S0079-6700(20)30035-6/sbref1105" TargetMode="External"/><Relationship Id="rId1303" Type="http://schemas.openxmlformats.org/officeDocument/2006/relationships/hyperlink" Target="http://refhub.elsevier.com/S0079-6700(20)30035-6/sbref0350" TargetMode="External"/><Relationship Id="rId1510" Type="http://schemas.openxmlformats.org/officeDocument/2006/relationships/hyperlink" Target="http://refhub.elsevier.com/S0079-6700(20)30035-6/sbref0390" TargetMode="External"/><Relationship Id="rId4459" Type="http://schemas.openxmlformats.org/officeDocument/2006/relationships/hyperlink" Target="http://refhub.elsevier.com/S0079-6700(20)30035-6/sbref1065" TargetMode="External"/><Relationship Id="rId4666" Type="http://schemas.openxmlformats.org/officeDocument/2006/relationships/hyperlink" Target="http://refhub.elsevier.com/S0079-6700(20)30035-6/sbref1130" TargetMode="External"/><Relationship Id="rId4873" Type="http://schemas.openxmlformats.org/officeDocument/2006/relationships/hyperlink" Target="http://refhub.elsevier.com/S0079-6700(20)30035-6/sbref1180" TargetMode="External"/><Relationship Id="rId5717" Type="http://schemas.openxmlformats.org/officeDocument/2006/relationships/hyperlink" Target="http://refhub.elsevier.com/S0079-6700(20)30035-6/sbref1360" TargetMode="External"/><Relationship Id="rId3268" Type="http://schemas.openxmlformats.org/officeDocument/2006/relationships/hyperlink" Target="http://refhub.elsevier.com/S0079-6700(20)30035-6/sbref0790" TargetMode="External"/><Relationship Id="rId3475" Type="http://schemas.openxmlformats.org/officeDocument/2006/relationships/hyperlink" Target="http://refhub.elsevier.com/S0079-6700(20)30035-6/sbref0845" TargetMode="External"/><Relationship Id="rId3682" Type="http://schemas.openxmlformats.org/officeDocument/2006/relationships/hyperlink" Target="http://refhub.elsevier.com/S0079-6700(20)30035-6/sbref0900" TargetMode="External"/><Relationship Id="rId4319" Type="http://schemas.openxmlformats.org/officeDocument/2006/relationships/hyperlink" Target="http://refhub.elsevier.com/S0079-6700(20)30035-6/sbref1035" TargetMode="External"/><Relationship Id="rId4526" Type="http://schemas.openxmlformats.org/officeDocument/2006/relationships/hyperlink" Target="http://refhub.elsevier.com/S0079-6700(20)30035-6/sbref1085" TargetMode="External"/><Relationship Id="rId4733" Type="http://schemas.openxmlformats.org/officeDocument/2006/relationships/hyperlink" Target="http://refhub.elsevier.com/S0079-6700(20)30035-6/sbref1145" TargetMode="External"/><Relationship Id="rId4940" Type="http://schemas.openxmlformats.org/officeDocument/2006/relationships/hyperlink" Target="http://refhub.elsevier.com/S0079-6700(20)30035-6/sbref1190" TargetMode="External"/><Relationship Id="rId189" Type="http://schemas.openxmlformats.org/officeDocument/2006/relationships/hyperlink" Target="http://refhub.elsevier.com/S0079-6700(20)30035-6/sbref0055" TargetMode="External"/><Relationship Id="rId396" Type="http://schemas.openxmlformats.org/officeDocument/2006/relationships/hyperlink" Target="http://refhub.elsevier.com/S0079-6700(20)30035-6/sbref0130" TargetMode="External"/><Relationship Id="rId2077" Type="http://schemas.openxmlformats.org/officeDocument/2006/relationships/hyperlink" Target="http://refhub.elsevier.com/S0079-6700(20)30035-6/sbref0515" TargetMode="External"/><Relationship Id="rId2284" Type="http://schemas.openxmlformats.org/officeDocument/2006/relationships/hyperlink" Target="http://refhub.elsevier.com/S0079-6700(20)30035-6/sbref0560" TargetMode="External"/><Relationship Id="rId2491" Type="http://schemas.openxmlformats.org/officeDocument/2006/relationships/hyperlink" Target="http://refhub.elsevier.com/S0079-6700(20)30035-6/sbref0600" TargetMode="External"/><Relationship Id="rId3128" Type="http://schemas.openxmlformats.org/officeDocument/2006/relationships/hyperlink" Target="http://refhub.elsevier.com/S0079-6700(20)30035-6/sbref0750" TargetMode="External"/><Relationship Id="rId3335" Type="http://schemas.openxmlformats.org/officeDocument/2006/relationships/hyperlink" Target="http://refhub.elsevier.com/S0079-6700(20)30035-6/sbref0810" TargetMode="External"/><Relationship Id="rId3542" Type="http://schemas.openxmlformats.org/officeDocument/2006/relationships/hyperlink" Target="http://refhub.elsevier.com/S0079-6700(20)30035-6/sbref0860" TargetMode="External"/><Relationship Id="rId256" Type="http://schemas.openxmlformats.org/officeDocument/2006/relationships/hyperlink" Target="http://refhub.elsevier.com/S0079-6700(20)30035-6/sbref0080" TargetMode="External"/><Relationship Id="rId463" Type="http://schemas.openxmlformats.org/officeDocument/2006/relationships/hyperlink" Target="http://refhub.elsevier.com/S0079-6700(20)30035-6/sbref0150" TargetMode="External"/><Relationship Id="rId670" Type="http://schemas.openxmlformats.org/officeDocument/2006/relationships/hyperlink" Target="http://refhub.elsevier.com/S0079-6700(20)30035-6/sbref0200" TargetMode="External"/><Relationship Id="rId1093" Type="http://schemas.openxmlformats.org/officeDocument/2006/relationships/hyperlink" Target="http://refhub.elsevier.com/S0079-6700(20)30035-6/sbref0305" TargetMode="External"/><Relationship Id="rId2144" Type="http://schemas.openxmlformats.org/officeDocument/2006/relationships/hyperlink" Target="http://refhub.elsevier.com/S0079-6700(20)30035-6/sbref0525" TargetMode="External"/><Relationship Id="rId2351" Type="http://schemas.openxmlformats.org/officeDocument/2006/relationships/hyperlink" Target="http://refhub.elsevier.com/S0079-6700(20)30035-6/sbref0570" TargetMode="External"/><Relationship Id="rId3402" Type="http://schemas.openxmlformats.org/officeDocument/2006/relationships/hyperlink" Target="http://refhub.elsevier.com/S0079-6700(20)30035-6/sbref0825" TargetMode="External"/><Relationship Id="rId4800" Type="http://schemas.openxmlformats.org/officeDocument/2006/relationships/hyperlink" Target="http://refhub.elsevier.com/S0079-6700(20)30035-6/sbref1160" TargetMode="External"/><Relationship Id="rId116" Type="http://schemas.openxmlformats.org/officeDocument/2006/relationships/hyperlink" Target="http://refhub.elsevier.com/S0079-6700(20)30035-6/sbref0025" TargetMode="External"/><Relationship Id="rId323" Type="http://schemas.openxmlformats.org/officeDocument/2006/relationships/hyperlink" Target="http://refhub.elsevier.com/S0079-6700(20)30035-6/sbref0105" TargetMode="External"/><Relationship Id="rId530" Type="http://schemas.openxmlformats.org/officeDocument/2006/relationships/hyperlink" Target="http://refhub.elsevier.com/S0079-6700(20)30035-6/sbref0165" TargetMode="External"/><Relationship Id="rId1160" Type="http://schemas.openxmlformats.org/officeDocument/2006/relationships/hyperlink" Target="http://refhub.elsevier.com/S0079-6700(20)30035-6/sbref0320" TargetMode="External"/><Relationship Id="rId2004" Type="http://schemas.openxmlformats.org/officeDocument/2006/relationships/hyperlink" Target="http://refhub.elsevier.com/S0079-6700(20)30035-6/sbref0495" TargetMode="External"/><Relationship Id="rId2211" Type="http://schemas.openxmlformats.org/officeDocument/2006/relationships/hyperlink" Target="http://refhub.elsevier.com/S0079-6700(20)30035-6/sbref0545" TargetMode="External"/><Relationship Id="rId5367" Type="http://schemas.openxmlformats.org/officeDocument/2006/relationships/hyperlink" Target="http://refhub.elsevier.com/S0079-6700(20)30035-6/sbref1285" TargetMode="External"/><Relationship Id="rId4176" Type="http://schemas.openxmlformats.org/officeDocument/2006/relationships/hyperlink" Target="http://refhub.elsevier.com/S0079-6700(20)30035-6/sbref1000" TargetMode="External"/><Relationship Id="rId5574" Type="http://schemas.openxmlformats.org/officeDocument/2006/relationships/hyperlink" Target="http://refhub.elsevier.com/S0079-6700(20)30035-6/sbref1330" TargetMode="External"/><Relationship Id="rId5781" Type="http://schemas.openxmlformats.org/officeDocument/2006/relationships/hyperlink" Target="http://refhub.elsevier.com/S0079-6700(20)30035-6/sbref1375" TargetMode="External"/><Relationship Id="rId1020" Type="http://schemas.openxmlformats.org/officeDocument/2006/relationships/hyperlink" Target="http://refhub.elsevier.com/S0079-6700(20)30035-6/sbref0285" TargetMode="External"/><Relationship Id="rId1977" Type="http://schemas.openxmlformats.org/officeDocument/2006/relationships/hyperlink" Target="http://refhub.elsevier.com/S0079-6700(20)30035-6/sbref0485" TargetMode="External"/><Relationship Id="rId4383" Type="http://schemas.openxmlformats.org/officeDocument/2006/relationships/hyperlink" Target="http://refhub.elsevier.com/S0079-6700(20)30035-6/sbref1045" TargetMode="External"/><Relationship Id="rId4590" Type="http://schemas.openxmlformats.org/officeDocument/2006/relationships/hyperlink" Target="http://refhub.elsevier.com/S0079-6700(20)30035-6/sbref1105" TargetMode="External"/><Relationship Id="rId5227" Type="http://schemas.openxmlformats.org/officeDocument/2006/relationships/hyperlink" Target="http://refhub.elsevier.com/S0079-6700(20)30035-6/sbref1255" TargetMode="External"/><Relationship Id="rId5434" Type="http://schemas.openxmlformats.org/officeDocument/2006/relationships/hyperlink" Target="http://refhub.elsevier.com/S0079-6700(20)30035-6/sbref1300" TargetMode="External"/><Relationship Id="rId5641" Type="http://schemas.openxmlformats.org/officeDocument/2006/relationships/hyperlink" Target="http://refhub.elsevier.com/S0079-6700(20)30035-6/sbref1345" TargetMode="External"/><Relationship Id="rId1837" Type="http://schemas.openxmlformats.org/officeDocument/2006/relationships/hyperlink" Target="http://refhub.elsevier.com/S0079-6700(20)30035-6/sbref0455" TargetMode="External"/><Relationship Id="rId3192" Type="http://schemas.openxmlformats.org/officeDocument/2006/relationships/hyperlink" Target="http://refhub.elsevier.com/S0079-6700(20)30035-6/sbref0770" TargetMode="External"/><Relationship Id="rId4036" Type="http://schemas.openxmlformats.org/officeDocument/2006/relationships/hyperlink" Target="http://refhub.elsevier.com/S0079-6700(20)30035-6/sbref0970" TargetMode="External"/><Relationship Id="rId4243" Type="http://schemas.openxmlformats.org/officeDocument/2006/relationships/hyperlink" Target="http://refhub.elsevier.com/S0079-6700(20)30035-6/sbref1020" TargetMode="External"/><Relationship Id="rId4450" Type="http://schemas.openxmlformats.org/officeDocument/2006/relationships/hyperlink" Target="http://refhub.elsevier.com/S0079-6700(20)30035-6/sbref1065" TargetMode="External"/><Relationship Id="rId5501" Type="http://schemas.openxmlformats.org/officeDocument/2006/relationships/hyperlink" Target="http://refhub.elsevier.com/S0079-6700(20)30035-6/sbref1315" TargetMode="External"/><Relationship Id="rId3052" Type="http://schemas.openxmlformats.org/officeDocument/2006/relationships/hyperlink" Target="http://refhub.elsevier.com/S0079-6700(20)30035-6/sbref0730" TargetMode="External"/><Relationship Id="rId4103" Type="http://schemas.openxmlformats.org/officeDocument/2006/relationships/hyperlink" Target="http://refhub.elsevier.com/S0079-6700(20)30035-6/sbref0985" TargetMode="External"/><Relationship Id="rId4310" Type="http://schemas.openxmlformats.org/officeDocument/2006/relationships/hyperlink" Target="http://refhub.elsevier.com/S0079-6700(20)30035-6/sbref1030" TargetMode="External"/><Relationship Id="rId180" Type="http://schemas.openxmlformats.org/officeDocument/2006/relationships/hyperlink" Target="http://refhub.elsevier.com/S0079-6700(20)30035-6/sbref0050" TargetMode="External"/><Relationship Id="rId1904" Type="http://schemas.openxmlformats.org/officeDocument/2006/relationships/hyperlink" Target="http://refhub.elsevier.com/S0079-6700(20)30035-6/sbref0465" TargetMode="External"/><Relationship Id="rId3869" Type="http://schemas.openxmlformats.org/officeDocument/2006/relationships/hyperlink" Target="http://refhub.elsevier.com/S0079-6700(20)30035-6/sbref0935" TargetMode="External"/><Relationship Id="rId5084" Type="http://schemas.openxmlformats.org/officeDocument/2006/relationships/hyperlink" Target="http://refhub.elsevier.com/S0079-6700(20)30035-6/sbref1225" TargetMode="External"/><Relationship Id="rId5291" Type="http://schemas.openxmlformats.org/officeDocument/2006/relationships/hyperlink" Target="http://refhub.elsevier.com/S0079-6700(20)30035-6/sbref1270" TargetMode="External"/><Relationship Id="rId997" Type="http://schemas.openxmlformats.org/officeDocument/2006/relationships/hyperlink" Target="http://refhub.elsevier.com/S0079-6700(20)30035-6/sbref0280" TargetMode="External"/><Relationship Id="rId2678" Type="http://schemas.openxmlformats.org/officeDocument/2006/relationships/hyperlink" Target="http://refhub.elsevier.com/S0079-6700(20)30035-6/sbref0640" TargetMode="External"/><Relationship Id="rId2885" Type="http://schemas.openxmlformats.org/officeDocument/2006/relationships/hyperlink" Target="http://refhub.elsevier.com/S0079-6700(20)30035-6/sbref0690" TargetMode="External"/><Relationship Id="rId3729" Type="http://schemas.openxmlformats.org/officeDocument/2006/relationships/hyperlink" Target="http://refhub.elsevier.com/S0079-6700(20)30035-6/sbref0905" TargetMode="External"/><Relationship Id="rId3936" Type="http://schemas.openxmlformats.org/officeDocument/2006/relationships/hyperlink" Target="http://refhub.elsevier.com/S0079-6700(20)30035-6/sbref0950" TargetMode="External"/><Relationship Id="rId5151" Type="http://schemas.openxmlformats.org/officeDocument/2006/relationships/hyperlink" Target="http://refhub.elsevier.com/S0079-6700(20)30035-6/sbref1235" TargetMode="External"/><Relationship Id="rId857" Type="http://schemas.openxmlformats.org/officeDocument/2006/relationships/hyperlink" Target="http://refhub.elsevier.com/S0079-6700(20)30035-6/sbref0240" TargetMode="External"/><Relationship Id="rId1487" Type="http://schemas.openxmlformats.org/officeDocument/2006/relationships/hyperlink" Target="http://refhub.elsevier.com/S0079-6700(20)30035-6/sbref0385" TargetMode="External"/><Relationship Id="rId1694" Type="http://schemas.openxmlformats.org/officeDocument/2006/relationships/hyperlink" Target="http://refhub.elsevier.com/S0079-6700(20)30035-6/sbref0425" TargetMode="External"/><Relationship Id="rId2538" Type="http://schemas.openxmlformats.org/officeDocument/2006/relationships/hyperlink" Target="http://refhub.elsevier.com/S0079-6700(20)30035-6/sbref0610" TargetMode="External"/><Relationship Id="rId2745" Type="http://schemas.openxmlformats.org/officeDocument/2006/relationships/hyperlink" Target="http://refhub.elsevier.com/S0079-6700(20)30035-6/sbref0655" TargetMode="External"/><Relationship Id="rId2952" Type="http://schemas.openxmlformats.org/officeDocument/2006/relationships/hyperlink" Target="http://refhub.elsevier.com/S0079-6700(20)30035-6/sbref0705" TargetMode="External"/><Relationship Id="rId717" Type="http://schemas.openxmlformats.org/officeDocument/2006/relationships/hyperlink" Target="http://refhub.elsevier.com/S0079-6700(20)30035-6/sbref0215" TargetMode="External"/><Relationship Id="rId924" Type="http://schemas.openxmlformats.org/officeDocument/2006/relationships/hyperlink" Target="http://refhub.elsevier.com/S0079-6700(20)30035-6/sbref0255" TargetMode="External"/><Relationship Id="rId1347" Type="http://schemas.openxmlformats.org/officeDocument/2006/relationships/hyperlink" Target="http://refhub.elsevier.com/S0079-6700(20)30035-6/sbref0355" TargetMode="External"/><Relationship Id="rId1554" Type="http://schemas.openxmlformats.org/officeDocument/2006/relationships/hyperlink" Target="http://refhub.elsevier.com/S0079-6700(20)30035-6/sbref0400" TargetMode="External"/><Relationship Id="rId1761" Type="http://schemas.openxmlformats.org/officeDocument/2006/relationships/hyperlink" Target="http://refhub.elsevier.com/S0079-6700(20)30035-6/sbref0440" TargetMode="External"/><Relationship Id="rId2605" Type="http://schemas.openxmlformats.org/officeDocument/2006/relationships/hyperlink" Target="http://refhub.elsevier.com/S0079-6700(20)30035-6/sbref0625" TargetMode="External"/><Relationship Id="rId2812" Type="http://schemas.openxmlformats.org/officeDocument/2006/relationships/hyperlink" Target="http://refhub.elsevier.com/S0079-6700(20)30035-6/sbref0670" TargetMode="External"/><Relationship Id="rId5011" Type="http://schemas.openxmlformats.org/officeDocument/2006/relationships/hyperlink" Target="http://refhub.elsevier.com/S0079-6700(20)30035-6/sbref1210" TargetMode="External"/><Relationship Id="rId53" Type="http://schemas.openxmlformats.org/officeDocument/2006/relationships/hyperlink" Target="http://refhub.elsevier.com/S0079-6700(20)30035-6/sbref0005" TargetMode="External"/><Relationship Id="rId1207" Type="http://schemas.openxmlformats.org/officeDocument/2006/relationships/hyperlink" Target="http://refhub.elsevier.com/S0079-6700(20)30035-6/sbref0330" TargetMode="External"/><Relationship Id="rId1414" Type="http://schemas.openxmlformats.org/officeDocument/2006/relationships/hyperlink" Target="http://refhub.elsevier.com/S0079-6700(20)30035-6/sbref0370" TargetMode="External"/><Relationship Id="rId1621" Type="http://schemas.openxmlformats.org/officeDocument/2006/relationships/hyperlink" Target="http://refhub.elsevier.com/S0079-6700(20)30035-6/sbref0410" TargetMode="External"/><Relationship Id="rId4777" Type="http://schemas.openxmlformats.org/officeDocument/2006/relationships/hyperlink" Target="http://refhub.elsevier.com/S0079-6700(20)30035-6/sbref1155" TargetMode="External"/><Relationship Id="rId4984" Type="http://schemas.openxmlformats.org/officeDocument/2006/relationships/hyperlink" Target="http://refhub.elsevier.com/S0079-6700(20)30035-6/sbref1200" TargetMode="External"/><Relationship Id="rId3379" Type="http://schemas.openxmlformats.org/officeDocument/2006/relationships/hyperlink" Target="http://refhub.elsevier.com/S0079-6700(20)30035-6/sbref0820" TargetMode="External"/><Relationship Id="rId3586" Type="http://schemas.openxmlformats.org/officeDocument/2006/relationships/hyperlink" Target="http://refhub.elsevier.com/S0079-6700(20)30035-6/sbref0875" TargetMode="External"/><Relationship Id="rId3793" Type="http://schemas.openxmlformats.org/officeDocument/2006/relationships/hyperlink" Target="http://refhub.elsevier.com/S0079-6700(20)30035-6/sbref0920" TargetMode="External"/><Relationship Id="rId4637" Type="http://schemas.openxmlformats.org/officeDocument/2006/relationships/hyperlink" Target="http://refhub.elsevier.com/S0079-6700(20)30035-6/sbref1115" TargetMode="External"/><Relationship Id="rId2188" Type="http://schemas.openxmlformats.org/officeDocument/2006/relationships/hyperlink" Target="http://refhub.elsevier.com/S0079-6700(20)30035-6/sbref0540" TargetMode="External"/><Relationship Id="rId2395" Type="http://schemas.openxmlformats.org/officeDocument/2006/relationships/hyperlink" Target="http://refhub.elsevier.com/S0079-6700(20)30035-6/sbref0580" TargetMode="External"/><Relationship Id="rId3239" Type="http://schemas.openxmlformats.org/officeDocument/2006/relationships/hyperlink" Target="http://refhub.elsevier.com/S0079-6700(20)30035-6/sbref0785" TargetMode="External"/><Relationship Id="rId3446" Type="http://schemas.openxmlformats.org/officeDocument/2006/relationships/hyperlink" Target="http://refhub.elsevier.com/S0079-6700(20)30035-6/sbref0835" TargetMode="External"/><Relationship Id="rId4844" Type="http://schemas.openxmlformats.org/officeDocument/2006/relationships/hyperlink" Target="http://refhub.elsevier.com/S0079-6700(20)30035-6/sbref1170" TargetMode="External"/><Relationship Id="rId367" Type="http://schemas.openxmlformats.org/officeDocument/2006/relationships/hyperlink" Target="http://refhub.elsevier.com/S0079-6700(20)30035-6/sbref0120" TargetMode="External"/><Relationship Id="rId574" Type="http://schemas.openxmlformats.org/officeDocument/2006/relationships/hyperlink" Target="http://refhub.elsevier.com/S0079-6700(20)30035-6/sbref0180" TargetMode="External"/><Relationship Id="rId2048" Type="http://schemas.openxmlformats.org/officeDocument/2006/relationships/hyperlink" Target="http://refhub.elsevier.com/S0079-6700(20)30035-6/sbref0505" TargetMode="External"/><Relationship Id="rId2255" Type="http://schemas.openxmlformats.org/officeDocument/2006/relationships/hyperlink" Target="http://refhub.elsevier.com/S0079-6700(20)30035-6/sbref0555" TargetMode="External"/><Relationship Id="rId3653" Type="http://schemas.openxmlformats.org/officeDocument/2006/relationships/hyperlink" Target="http://refhub.elsevier.com/S0079-6700(20)30035-6/sbref0890" TargetMode="External"/><Relationship Id="rId3860" Type="http://schemas.openxmlformats.org/officeDocument/2006/relationships/hyperlink" Target="http://refhub.elsevier.com/S0079-6700(20)30035-6/sbref0935" TargetMode="External"/><Relationship Id="rId4704" Type="http://schemas.openxmlformats.org/officeDocument/2006/relationships/hyperlink" Target="http://refhub.elsevier.com/S0079-6700(20)30035-6/sbref1135" TargetMode="External"/><Relationship Id="rId4911" Type="http://schemas.openxmlformats.org/officeDocument/2006/relationships/hyperlink" Target="http://refhub.elsevier.com/S0079-6700(20)30035-6/sbref1185" TargetMode="External"/><Relationship Id="rId227" Type="http://schemas.openxmlformats.org/officeDocument/2006/relationships/hyperlink" Target="http://refhub.elsevier.com/S0079-6700(20)30035-6/sbref0070" TargetMode="External"/><Relationship Id="rId781" Type="http://schemas.openxmlformats.org/officeDocument/2006/relationships/hyperlink" Target="http://refhub.elsevier.com/S0079-6700(20)30035-6/sbref0225" TargetMode="External"/><Relationship Id="rId2462" Type="http://schemas.openxmlformats.org/officeDocument/2006/relationships/hyperlink" Target="http://refhub.elsevier.com/S0079-6700(20)30035-6/sbref0595" TargetMode="External"/><Relationship Id="rId3306" Type="http://schemas.openxmlformats.org/officeDocument/2006/relationships/hyperlink" Target="http://refhub.elsevier.com/S0079-6700(20)30035-6/sbref0800" TargetMode="External"/><Relationship Id="rId3513" Type="http://schemas.openxmlformats.org/officeDocument/2006/relationships/hyperlink" Target="http://refhub.elsevier.com/S0079-6700(20)30035-6/sbref0850" TargetMode="External"/><Relationship Id="rId3720" Type="http://schemas.openxmlformats.org/officeDocument/2006/relationships/hyperlink" Target="http://refhub.elsevier.com/S0079-6700(20)30035-6/sbref0905" TargetMode="External"/><Relationship Id="rId434" Type="http://schemas.openxmlformats.org/officeDocument/2006/relationships/hyperlink" Target="http://refhub.elsevier.com/S0079-6700(20)30035-6/sbref0145" TargetMode="External"/><Relationship Id="rId641" Type="http://schemas.openxmlformats.org/officeDocument/2006/relationships/hyperlink" Target="http://refhub.elsevier.com/S0079-6700(20)30035-6/sbref0195" TargetMode="External"/><Relationship Id="rId1064" Type="http://schemas.openxmlformats.org/officeDocument/2006/relationships/hyperlink" Target="http://refhub.elsevier.com/S0079-6700(20)30035-6/sbref0300" TargetMode="External"/><Relationship Id="rId1271" Type="http://schemas.openxmlformats.org/officeDocument/2006/relationships/hyperlink" Target="http://refhub.elsevier.com/S0079-6700(20)30035-6/sbref0345" TargetMode="External"/><Relationship Id="rId2115" Type="http://schemas.openxmlformats.org/officeDocument/2006/relationships/hyperlink" Target="http://refhub.elsevier.com/S0079-6700(20)30035-6/sbref0520" TargetMode="External"/><Relationship Id="rId2322" Type="http://schemas.openxmlformats.org/officeDocument/2006/relationships/hyperlink" Target="http://refhub.elsevier.com/S0079-6700(20)30035-6/sbref0565" TargetMode="External"/><Relationship Id="rId5478" Type="http://schemas.openxmlformats.org/officeDocument/2006/relationships/hyperlink" Target="http://refhub.elsevier.com/S0079-6700(20)30035-6/sbref1310" TargetMode="External"/><Relationship Id="rId5685" Type="http://schemas.openxmlformats.org/officeDocument/2006/relationships/hyperlink" Target="http://refhub.elsevier.com/S0079-6700(20)30035-6/sbref1355" TargetMode="External"/><Relationship Id="rId501" Type="http://schemas.openxmlformats.org/officeDocument/2006/relationships/hyperlink" Target="http://refhub.elsevier.com/S0079-6700(20)30035-6/sbref0155" TargetMode="External"/><Relationship Id="rId1131" Type="http://schemas.openxmlformats.org/officeDocument/2006/relationships/hyperlink" Target="http://refhub.elsevier.com/S0079-6700(20)30035-6/sbref0310" TargetMode="External"/><Relationship Id="rId4287" Type="http://schemas.openxmlformats.org/officeDocument/2006/relationships/hyperlink" Target="http://refhub.elsevier.com/S0079-6700(20)30035-6/sbref1025" TargetMode="External"/><Relationship Id="rId4494" Type="http://schemas.openxmlformats.org/officeDocument/2006/relationships/hyperlink" Target="http://refhub.elsevier.com/S0079-6700(20)30035-6/sbref1075" TargetMode="External"/><Relationship Id="rId5338" Type="http://schemas.openxmlformats.org/officeDocument/2006/relationships/hyperlink" Target="http://refhub.elsevier.com/S0079-6700(20)30035-6/sbref1280" TargetMode="External"/><Relationship Id="rId5545" Type="http://schemas.openxmlformats.org/officeDocument/2006/relationships/hyperlink" Target="http://refhub.elsevier.com/S0079-6700(20)30035-6/sbref1320" TargetMode="External"/><Relationship Id="rId5752" Type="http://schemas.openxmlformats.org/officeDocument/2006/relationships/hyperlink" Target="http://refhub.elsevier.com/S0079-6700(20)30035-6/sbref1370" TargetMode="External"/><Relationship Id="rId3096" Type="http://schemas.openxmlformats.org/officeDocument/2006/relationships/hyperlink" Target="http://refhub.elsevier.com/S0079-6700(20)30035-6/sbref0745" TargetMode="External"/><Relationship Id="rId4147" Type="http://schemas.openxmlformats.org/officeDocument/2006/relationships/hyperlink" Target="http://refhub.elsevier.com/S0079-6700(20)30035-6/sbref0995" TargetMode="External"/><Relationship Id="rId4354" Type="http://schemas.openxmlformats.org/officeDocument/2006/relationships/hyperlink" Target="http://refhub.elsevier.com/S0079-6700(20)30035-6/sbref1040" TargetMode="External"/><Relationship Id="rId4561" Type="http://schemas.openxmlformats.org/officeDocument/2006/relationships/hyperlink" Target="http://refhub.elsevier.com/S0079-6700(20)30035-6/sbref1090" TargetMode="External"/><Relationship Id="rId5405" Type="http://schemas.openxmlformats.org/officeDocument/2006/relationships/hyperlink" Target="http://refhub.elsevier.com/S0079-6700(20)30035-6/sbref1295" TargetMode="External"/><Relationship Id="rId5612" Type="http://schemas.openxmlformats.org/officeDocument/2006/relationships/hyperlink" Target="http://refhub.elsevier.com/S0079-6700(20)30035-6/sbref1340" TargetMode="External"/><Relationship Id="rId1948" Type="http://schemas.openxmlformats.org/officeDocument/2006/relationships/hyperlink" Target="http://refhub.elsevier.com/S0079-6700(20)30035-6/sbref0475" TargetMode="External"/><Relationship Id="rId3163" Type="http://schemas.openxmlformats.org/officeDocument/2006/relationships/hyperlink" Target="http://refhub.elsevier.com/S0079-6700(20)30035-6/sbref0760" TargetMode="External"/><Relationship Id="rId3370" Type="http://schemas.openxmlformats.org/officeDocument/2006/relationships/hyperlink" Target="http://refhub.elsevier.com/S0079-6700(20)30035-6/sbref0820" TargetMode="External"/><Relationship Id="rId4007" Type="http://schemas.openxmlformats.org/officeDocument/2006/relationships/hyperlink" Target="http://refhub.elsevier.com/S0079-6700(20)30035-6/sbref0965" TargetMode="External"/><Relationship Id="rId4214" Type="http://schemas.openxmlformats.org/officeDocument/2006/relationships/hyperlink" Target="http://refhub.elsevier.com/S0079-6700(20)30035-6/sbref1010" TargetMode="External"/><Relationship Id="rId4421" Type="http://schemas.openxmlformats.org/officeDocument/2006/relationships/hyperlink" Target="http://refhub.elsevier.com/S0079-6700(20)30035-6/sbref1055" TargetMode="External"/><Relationship Id="rId291" Type="http://schemas.openxmlformats.org/officeDocument/2006/relationships/hyperlink" Target="http://refhub.elsevier.com/S0079-6700(20)30035-6/sbref0090" TargetMode="External"/><Relationship Id="rId1808" Type="http://schemas.openxmlformats.org/officeDocument/2006/relationships/hyperlink" Target="http://refhub.elsevier.com/S0079-6700(20)30035-6/sbref0450" TargetMode="External"/><Relationship Id="rId3023" Type="http://schemas.openxmlformats.org/officeDocument/2006/relationships/hyperlink" Target="http://refhub.elsevier.com/S0079-6700(20)30035-6/sbref0725" TargetMode="External"/><Relationship Id="rId151" Type="http://schemas.openxmlformats.org/officeDocument/2006/relationships/hyperlink" Target="http://refhub.elsevier.com/S0079-6700(20)30035-6/sbref0040" TargetMode="External"/><Relationship Id="rId3230" Type="http://schemas.openxmlformats.org/officeDocument/2006/relationships/hyperlink" Target="http://refhub.elsevier.com/S0079-6700(20)30035-6/sbref0780" TargetMode="External"/><Relationship Id="rId5195" Type="http://schemas.openxmlformats.org/officeDocument/2006/relationships/hyperlink" Target="http://refhub.elsevier.com/S0079-6700(20)30035-6/sbref1250" TargetMode="External"/><Relationship Id="rId2789" Type="http://schemas.openxmlformats.org/officeDocument/2006/relationships/hyperlink" Target="http://refhub.elsevier.com/S0079-6700(20)30035-6/sbref0665" TargetMode="External"/><Relationship Id="rId2996" Type="http://schemas.openxmlformats.org/officeDocument/2006/relationships/hyperlink" Target="http://refhub.elsevier.com/S0079-6700(20)30035-6/sbref0715" TargetMode="External"/><Relationship Id="rId968" Type="http://schemas.openxmlformats.org/officeDocument/2006/relationships/hyperlink" Target="http://refhub.elsevier.com/S0079-6700(20)30035-6/sbref0270" TargetMode="External"/><Relationship Id="rId1598" Type="http://schemas.openxmlformats.org/officeDocument/2006/relationships/hyperlink" Target="http://refhub.elsevier.com/S0079-6700(20)30035-6/sbref0405" TargetMode="External"/><Relationship Id="rId2649" Type="http://schemas.openxmlformats.org/officeDocument/2006/relationships/hyperlink" Target="http://refhub.elsevier.com/S0079-6700(20)30035-6/sbref0635" TargetMode="External"/><Relationship Id="rId2856" Type="http://schemas.openxmlformats.org/officeDocument/2006/relationships/hyperlink" Target="http://refhub.elsevier.com/S0079-6700(20)30035-6/sbref0680" TargetMode="External"/><Relationship Id="rId3907" Type="http://schemas.openxmlformats.org/officeDocument/2006/relationships/hyperlink" Target="http://refhub.elsevier.com/S0079-6700(20)30035-6/sbref0945" TargetMode="External"/><Relationship Id="rId5055" Type="http://schemas.openxmlformats.org/officeDocument/2006/relationships/hyperlink" Target="http://refhub.elsevier.com/S0079-6700(20)30035-6/sbref1215" TargetMode="External"/><Relationship Id="rId5262" Type="http://schemas.openxmlformats.org/officeDocument/2006/relationships/hyperlink" Target="http://refhub.elsevier.com/S0079-6700(20)30035-6/sbref1260" TargetMode="External"/><Relationship Id="rId97" Type="http://schemas.openxmlformats.org/officeDocument/2006/relationships/hyperlink" Target="http://refhub.elsevier.com/S0079-6700(20)30035-6/sbref0025" TargetMode="External"/><Relationship Id="rId828" Type="http://schemas.openxmlformats.org/officeDocument/2006/relationships/hyperlink" Target="http://refhub.elsevier.com/S0079-6700(20)30035-6/sbref0235" TargetMode="External"/><Relationship Id="rId1458" Type="http://schemas.openxmlformats.org/officeDocument/2006/relationships/hyperlink" Target="http://refhub.elsevier.com/S0079-6700(20)30035-6/sbref0380" TargetMode="External"/><Relationship Id="rId1665" Type="http://schemas.openxmlformats.org/officeDocument/2006/relationships/hyperlink" Target="http://refhub.elsevier.com/S0079-6700(20)30035-6/sbref0415" TargetMode="External"/><Relationship Id="rId1872" Type="http://schemas.openxmlformats.org/officeDocument/2006/relationships/hyperlink" Target="http://refhub.elsevier.com/S0079-6700(20)30035-6/sbref0460" TargetMode="External"/><Relationship Id="rId2509" Type="http://schemas.openxmlformats.org/officeDocument/2006/relationships/hyperlink" Target="http://refhub.elsevier.com/S0079-6700(20)30035-6/sbref0605" TargetMode="External"/><Relationship Id="rId2716" Type="http://schemas.openxmlformats.org/officeDocument/2006/relationships/hyperlink" Target="http://refhub.elsevier.com/S0079-6700(20)30035-6/sbref0650" TargetMode="External"/><Relationship Id="rId4071" Type="http://schemas.openxmlformats.org/officeDocument/2006/relationships/hyperlink" Target="http://refhub.elsevier.com/S0079-6700(20)30035-6/sbref0980" TargetMode="External"/><Relationship Id="rId5122" Type="http://schemas.openxmlformats.org/officeDocument/2006/relationships/hyperlink" Target="http://refhub.elsevier.com/S0079-6700(20)30035-6/sbref1230" TargetMode="External"/><Relationship Id="rId1318" Type="http://schemas.openxmlformats.org/officeDocument/2006/relationships/hyperlink" Target="http://refhub.elsevier.com/S0079-6700(20)30035-6/sbref0350" TargetMode="External"/><Relationship Id="rId1525" Type="http://schemas.openxmlformats.org/officeDocument/2006/relationships/hyperlink" Target="http://refhub.elsevier.com/S0079-6700(20)30035-6/sbref0390" TargetMode="External"/><Relationship Id="rId2923" Type="http://schemas.openxmlformats.org/officeDocument/2006/relationships/hyperlink" Target="http://refhub.elsevier.com/S0079-6700(20)30035-6/sbref0695" TargetMode="External"/><Relationship Id="rId1732" Type="http://schemas.openxmlformats.org/officeDocument/2006/relationships/hyperlink" Target="http://refhub.elsevier.com/S0079-6700(20)30035-6/sbref0435" TargetMode="External"/><Relationship Id="rId4888" Type="http://schemas.openxmlformats.org/officeDocument/2006/relationships/hyperlink" Target="http://refhub.elsevier.com/S0079-6700(20)30035-6/sbref1180" TargetMode="External"/><Relationship Id="rId24" Type="http://schemas.openxmlformats.org/officeDocument/2006/relationships/image" Target="media/image8.jpeg"/><Relationship Id="rId2299" Type="http://schemas.openxmlformats.org/officeDocument/2006/relationships/hyperlink" Target="http://refhub.elsevier.com/S0079-6700(20)30035-6/sbref0560" TargetMode="External"/><Relationship Id="rId3697" Type="http://schemas.openxmlformats.org/officeDocument/2006/relationships/hyperlink" Target="http://refhub.elsevier.com/S0079-6700(20)30035-6/sbref0900" TargetMode="External"/><Relationship Id="rId4748" Type="http://schemas.openxmlformats.org/officeDocument/2006/relationships/hyperlink" Target="http://refhub.elsevier.com/S0079-6700(20)30035-6/sbref1145" TargetMode="External"/><Relationship Id="rId4955" Type="http://schemas.openxmlformats.org/officeDocument/2006/relationships/hyperlink" Target="http://refhub.elsevier.com/S0079-6700(20)30035-6/sbref1195" TargetMode="External"/><Relationship Id="rId3557" Type="http://schemas.openxmlformats.org/officeDocument/2006/relationships/hyperlink" Target="http://refhub.elsevier.com/S0079-6700(20)30035-6/sbref0865" TargetMode="External"/><Relationship Id="rId3764" Type="http://schemas.openxmlformats.org/officeDocument/2006/relationships/hyperlink" Target="http://refhub.elsevier.com/S0079-6700(20)30035-6/sbref0915" TargetMode="External"/><Relationship Id="rId3971" Type="http://schemas.openxmlformats.org/officeDocument/2006/relationships/hyperlink" Target="http://refhub.elsevier.com/S0079-6700(20)30035-6/sbref0955" TargetMode="External"/><Relationship Id="rId4608" Type="http://schemas.openxmlformats.org/officeDocument/2006/relationships/hyperlink" Target="http://refhub.elsevier.com/S0079-6700(20)30035-6/sbref1110" TargetMode="External"/><Relationship Id="rId4815" Type="http://schemas.openxmlformats.org/officeDocument/2006/relationships/hyperlink" Target="http://refhub.elsevier.com/S0079-6700(20)30035-6/sbref1165" TargetMode="External"/><Relationship Id="rId478" Type="http://schemas.openxmlformats.org/officeDocument/2006/relationships/hyperlink" Target="http://refhub.elsevier.com/S0079-6700(20)30035-6/sbref0150" TargetMode="External"/><Relationship Id="rId685" Type="http://schemas.openxmlformats.org/officeDocument/2006/relationships/hyperlink" Target="http://refhub.elsevier.com/S0079-6700(20)30035-6/sbref0205" TargetMode="External"/><Relationship Id="rId892" Type="http://schemas.openxmlformats.org/officeDocument/2006/relationships/hyperlink" Target="http://refhub.elsevier.com/S0079-6700(20)30035-6/sbref0250" TargetMode="External"/><Relationship Id="rId2159" Type="http://schemas.openxmlformats.org/officeDocument/2006/relationships/hyperlink" Target="http://refhub.elsevier.com/S0079-6700(20)30035-6/sbref0530" TargetMode="External"/><Relationship Id="rId2366" Type="http://schemas.openxmlformats.org/officeDocument/2006/relationships/hyperlink" Target="http://refhub.elsevier.com/S0079-6700(20)30035-6/sbref0575" TargetMode="External"/><Relationship Id="rId2573" Type="http://schemas.openxmlformats.org/officeDocument/2006/relationships/hyperlink" Target="http://refhub.elsevier.com/S0079-6700(20)30035-6/sbref0615" TargetMode="External"/><Relationship Id="rId2780" Type="http://schemas.openxmlformats.org/officeDocument/2006/relationships/hyperlink" Target="http://refhub.elsevier.com/S0079-6700(20)30035-6/sbref0660" TargetMode="External"/><Relationship Id="rId3417" Type="http://schemas.openxmlformats.org/officeDocument/2006/relationships/hyperlink" Target="http://refhub.elsevier.com/S0079-6700(20)30035-6/sbref0830" TargetMode="External"/><Relationship Id="rId3624" Type="http://schemas.openxmlformats.org/officeDocument/2006/relationships/hyperlink" Target="http://refhub.elsevier.com/S0079-6700(20)30035-6/sbref0885" TargetMode="External"/><Relationship Id="rId3831" Type="http://schemas.openxmlformats.org/officeDocument/2006/relationships/hyperlink" Target="http://refhub.elsevier.com/S0079-6700(20)30035-6/sbref0930" TargetMode="External"/><Relationship Id="rId338" Type="http://schemas.openxmlformats.org/officeDocument/2006/relationships/hyperlink" Target="http://refhub.elsevier.com/S0079-6700(20)30035-6/sbref0110" TargetMode="External"/><Relationship Id="rId545" Type="http://schemas.openxmlformats.org/officeDocument/2006/relationships/hyperlink" Target="http://refhub.elsevier.com/S0079-6700(20)30035-6/sbref0170" TargetMode="External"/><Relationship Id="rId752" Type="http://schemas.openxmlformats.org/officeDocument/2006/relationships/hyperlink" Target="http://refhub.elsevier.com/S0079-6700(20)30035-6/sbref0220" TargetMode="External"/><Relationship Id="rId1175" Type="http://schemas.openxmlformats.org/officeDocument/2006/relationships/hyperlink" Target="http://refhub.elsevier.com/S0079-6700(20)30035-6/sbref0325" TargetMode="External"/><Relationship Id="rId1382" Type="http://schemas.openxmlformats.org/officeDocument/2006/relationships/hyperlink" Target="http://refhub.elsevier.com/S0079-6700(20)30035-6/sbref0365" TargetMode="External"/><Relationship Id="rId2019" Type="http://schemas.openxmlformats.org/officeDocument/2006/relationships/hyperlink" Target="http://refhub.elsevier.com/S0079-6700(20)30035-6/sbref0495" TargetMode="External"/><Relationship Id="rId2226" Type="http://schemas.openxmlformats.org/officeDocument/2006/relationships/hyperlink" Target="http://refhub.elsevier.com/S0079-6700(20)30035-6/sbref0545" TargetMode="External"/><Relationship Id="rId2433" Type="http://schemas.openxmlformats.org/officeDocument/2006/relationships/hyperlink" Target="http://refhub.elsevier.com/S0079-6700(20)30035-6/sbref0590" TargetMode="External"/><Relationship Id="rId2640" Type="http://schemas.openxmlformats.org/officeDocument/2006/relationships/hyperlink" Target="http://refhub.elsevier.com/S0079-6700(20)30035-6/sbref0635" TargetMode="External"/><Relationship Id="rId5589" Type="http://schemas.openxmlformats.org/officeDocument/2006/relationships/hyperlink" Target="http://refhub.elsevier.com/S0079-6700(20)30035-6/sbref1335" TargetMode="External"/><Relationship Id="rId5796" Type="http://schemas.openxmlformats.org/officeDocument/2006/relationships/hyperlink" Target="http://refhub.elsevier.com/S0079-6700(20)30035-6/sbref1375" TargetMode="External"/><Relationship Id="rId405" Type="http://schemas.openxmlformats.org/officeDocument/2006/relationships/hyperlink" Target="http://refhub.elsevier.com/S0079-6700(20)30035-6/sbref0130" TargetMode="External"/><Relationship Id="rId612" Type="http://schemas.openxmlformats.org/officeDocument/2006/relationships/hyperlink" Target="http://refhub.elsevier.com/S0079-6700(20)30035-6/sbref0190" TargetMode="External"/><Relationship Id="rId1035" Type="http://schemas.openxmlformats.org/officeDocument/2006/relationships/hyperlink" Target="http://refhub.elsevier.com/S0079-6700(20)30035-6/sbref0290" TargetMode="External"/><Relationship Id="rId1242" Type="http://schemas.openxmlformats.org/officeDocument/2006/relationships/hyperlink" Target="http://refhub.elsevier.com/S0079-6700(20)30035-6/sbref0340" TargetMode="External"/><Relationship Id="rId2500" Type="http://schemas.openxmlformats.org/officeDocument/2006/relationships/hyperlink" Target="http://refhub.elsevier.com/S0079-6700(20)30035-6/sbref0600" TargetMode="External"/><Relationship Id="rId4398" Type="http://schemas.openxmlformats.org/officeDocument/2006/relationships/hyperlink" Target="http://refhub.elsevier.com/S0079-6700(20)30035-6/sbref1050" TargetMode="External"/><Relationship Id="rId5449" Type="http://schemas.openxmlformats.org/officeDocument/2006/relationships/hyperlink" Target="http://refhub.elsevier.com/S0079-6700(20)30035-6/sbref1300" TargetMode="External"/><Relationship Id="rId5656" Type="http://schemas.openxmlformats.org/officeDocument/2006/relationships/hyperlink" Target="http://refhub.elsevier.com/S0079-6700(20)30035-6/sbref1350" TargetMode="External"/><Relationship Id="rId1102" Type="http://schemas.openxmlformats.org/officeDocument/2006/relationships/hyperlink" Target="http://refhub.elsevier.com/S0079-6700(20)30035-6/sbref0305" TargetMode="External"/><Relationship Id="rId4258" Type="http://schemas.openxmlformats.org/officeDocument/2006/relationships/hyperlink" Target="http://refhub.elsevier.com/S0079-6700(20)30035-6/sbref1020" TargetMode="External"/><Relationship Id="rId4465" Type="http://schemas.openxmlformats.org/officeDocument/2006/relationships/hyperlink" Target="http://refhub.elsevier.com/S0079-6700(20)30035-6/sbref1070" TargetMode="External"/><Relationship Id="rId5309" Type="http://schemas.openxmlformats.org/officeDocument/2006/relationships/hyperlink" Target="http://refhub.elsevier.com/S0079-6700(20)30035-6/sbref1275" TargetMode="External"/><Relationship Id="rId3067" Type="http://schemas.openxmlformats.org/officeDocument/2006/relationships/hyperlink" Target="http://refhub.elsevier.com/S0079-6700(20)30035-6/sbref0735" TargetMode="External"/><Relationship Id="rId3274" Type="http://schemas.openxmlformats.org/officeDocument/2006/relationships/hyperlink" Target="http://refhub.elsevier.com/S0079-6700(20)30035-6/sbref0795" TargetMode="External"/><Relationship Id="rId4118" Type="http://schemas.openxmlformats.org/officeDocument/2006/relationships/hyperlink" Target="http://refhub.elsevier.com/S0079-6700(20)30035-6/sbref0990" TargetMode="External"/><Relationship Id="rId4672" Type="http://schemas.openxmlformats.org/officeDocument/2006/relationships/hyperlink" Target="http://refhub.elsevier.com/S0079-6700(20)30035-6/sbref1130" TargetMode="External"/><Relationship Id="rId5516" Type="http://schemas.openxmlformats.org/officeDocument/2006/relationships/hyperlink" Target="http://refhub.elsevier.com/S0079-6700(20)30035-6/sbref1315" TargetMode="External"/><Relationship Id="rId5723" Type="http://schemas.openxmlformats.org/officeDocument/2006/relationships/hyperlink" Target="http://refhub.elsevier.com/S0079-6700(20)30035-6/sbref1365" TargetMode="External"/><Relationship Id="rId195" Type="http://schemas.openxmlformats.org/officeDocument/2006/relationships/hyperlink" Target="http://refhub.elsevier.com/S0079-6700(20)30035-6/sbref0060" TargetMode="External"/><Relationship Id="rId1919" Type="http://schemas.openxmlformats.org/officeDocument/2006/relationships/hyperlink" Target="http://refhub.elsevier.com/S0079-6700(20)30035-6/sbref0470" TargetMode="External"/><Relationship Id="rId3481" Type="http://schemas.openxmlformats.org/officeDocument/2006/relationships/hyperlink" Target="http://refhub.elsevier.com/S0079-6700(20)30035-6/sbref0845" TargetMode="External"/><Relationship Id="rId4325" Type="http://schemas.openxmlformats.org/officeDocument/2006/relationships/hyperlink" Target="http://refhub.elsevier.com/S0079-6700(20)30035-6/sbref1035" TargetMode="External"/><Relationship Id="rId4532" Type="http://schemas.openxmlformats.org/officeDocument/2006/relationships/hyperlink" Target="http://refhub.elsevier.com/S0079-6700(20)30035-6/sbref1085" TargetMode="External"/><Relationship Id="rId2083" Type="http://schemas.openxmlformats.org/officeDocument/2006/relationships/hyperlink" Target="http://refhub.elsevier.com/S0079-6700(20)30035-6/sbref0515" TargetMode="External"/><Relationship Id="rId2290" Type="http://schemas.openxmlformats.org/officeDocument/2006/relationships/hyperlink" Target="http://refhub.elsevier.com/S0079-6700(20)30035-6/sbref0560" TargetMode="External"/><Relationship Id="rId3134" Type="http://schemas.openxmlformats.org/officeDocument/2006/relationships/hyperlink" Target="http://refhub.elsevier.com/S0079-6700(20)30035-6/sbref0755" TargetMode="External"/><Relationship Id="rId3341" Type="http://schemas.openxmlformats.org/officeDocument/2006/relationships/hyperlink" Target="http://refhub.elsevier.com/S0079-6700(20)30035-6/sbref0810" TargetMode="External"/><Relationship Id="rId262" Type="http://schemas.openxmlformats.org/officeDocument/2006/relationships/hyperlink" Target="http://refhub.elsevier.com/S0079-6700(20)30035-6/sbref0080" TargetMode="External"/><Relationship Id="rId2150" Type="http://schemas.openxmlformats.org/officeDocument/2006/relationships/hyperlink" Target="http://refhub.elsevier.com/S0079-6700(20)30035-6/sbref0525" TargetMode="External"/><Relationship Id="rId3201" Type="http://schemas.openxmlformats.org/officeDocument/2006/relationships/hyperlink" Target="http://refhub.elsevier.com/S0079-6700(20)30035-6/sbref0770" TargetMode="External"/><Relationship Id="rId5099" Type="http://schemas.openxmlformats.org/officeDocument/2006/relationships/hyperlink" Target="http://refhub.elsevier.com/S0079-6700(20)30035-6/sbref1230" TargetMode="External"/><Relationship Id="rId122" Type="http://schemas.openxmlformats.org/officeDocument/2006/relationships/hyperlink" Target="http://refhub.elsevier.com/S0079-6700(20)30035-6/sbref0030" TargetMode="External"/><Relationship Id="rId2010" Type="http://schemas.openxmlformats.org/officeDocument/2006/relationships/hyperlink" Target="http://refhub.elsevier.com/S0079-6700(20)30035-6/sbref0495" TargetMode="External"/><Relationship Id="rId5166" Type="http://schemas.openxmlformats.org/officeDocument/2006/relationships/hyperlink" Target="http://refhub.elsevier.com/S0079-6700(20)30035-6/sbref1240" TargetMode="External"/><Relationship Id="rId5373" Type="http://schemas.openxmlformats.org/officeDocument/2006/relationships/hyperlink" Target="http://refhub.elsevier.com/S0079-6700(20)30035-6/sbref1285" TargetMode="External"/><Relationship Id="rId5580" Type="http://schemas.openxmlformats.org/officeDocument/2006/relationships/hyperlink" Target="http://refhub.elsevier.com/S0079-6700(20)30035-6/sbref1330" TargetMode="External"/><Relationship Id="rId1569" Type="http://schemas.openxmlformats.org/officeDocument/2006/relationships/hyperlink" Target="http://refhub.elsevier.com/S0079-6700(20)30035-6/sbref0400" TargetMode="External"/><Relationship Id="rId2967" Type="http://schemas.openxmlformats.org/officeDocument/2006/relationships/hyperlink" Target="http://refhub.elsevier.com/S0079-6700(20)30035-6/sbref0710" TargetMode="External"/><Relationship Id="rId4182" Type="http://schemas.openxmlformats.org/officeDocument/2006/relationships/hyperlink" Target="http://refhub.elsevier.com/S0079-6700(20)30035-6/sbref1005" TargetMode="External"/><Relationship Id="rId5026" Type="http://schemas.openxmlformats.org/officeDocument/2006/relationships/hyperlink" Target="http://refhub.elsevier.com/S0079-6700(20)30035-6/sbref1210" TargetMode="External"/><Relationship Id="rId5233" Type="http://schemas.openxmlformats.org/officeDocument/2006/relationships/hyperlink" Target="http://refhub.elsevier.com/S0079-6700(20)30035-6/sbref1255" TargetMode="External"/><Relationship Id="rId5440" Type="http://schemas.openxmlformats.org/officeDocument/2006/relationships/hyperlink" Target="http://refhub.elsevier.com/S0079-6700(20)30035-6/sbref1300" TargetMode="External"/><Relationship Id="rId939" Type="http://schemas.openxmlformats.org/officeDocument/2006/relationships/hyperlink" Target="http://refhub.elsevier.com/S0079-6700(20)30035-6/sbref0260" TargetMode="External"/><Relationship Id="rId1776" Type="http://schemas.openxmlformats.org/officeDocument/2006/relationships/hyperlink" Target="http://refhub.elsevier.com/S0079-6700(20)30035-6/sbref0445" TargetMode="External"/><Relationship Id="rId1983" Type="http://schemas.openxmlformats.org/officeDocument/2006/relationships/hyperlink" Target="http://refhub.elsevier.com/S0079-6700(20)30035-6/sbref0490" TargetMode="External"/><Relationship Id="rId2827" Type="http://schemas.openxmlformats.org/officeDocument/2006/relationships/hyperlink" Target="http://refhub.elsevier.com/S0079-6700(20)30035-6/sbref0670" TargetMode="External"/><Relationship Id="rId4042" Type="http://schemas.openxmlformats.org/officeDocument/2006/relationships/hyperlink" Target="http://refhub.elsevier.com/S0079-6700(20)30035-6/sbref0970" TargetMode="External"/><Relationship Id="rId68" Type="http://schemas.openxmlformats.org/officeDocument/2006/relationships/hyperlink" Target="http://refhub.elsevier.com/S0079-6700(20)30035-6/sbref0015" TargetMode="External"/><Relationship Id="rId1429" Type="http://schemas.openxmlformats.org/officeDocument/2006/relationships/hyperlink" Target="http://refhub.elsevier.com/S0079-6700(20)30035-6/sbref0375" TargetMode="External"/><Relationship Id="rId1636" Type="http://schemas.openxmlformats.org/officeDocument/2006/relationships/hyperlink" Target="http://refhub.elsevier.com/S0079-6700(20)30035-6/sbref0410" TargetMode="External"/><Relationship Id="rId1843" Type="http://schemas.openxmlformats.org/officeDocument/2006/relationships/hyperlink" Target="http://refhub.elsevier.com/S0079-6700(20)30035-6/sbref0455" TargetMode="External"/><Relationship Id="rId4999" Type="http://schemas.openxmlformats.org/officeDocument/2006/relationships/hyperlink" Target="http://refhub.elsevier.com/S0079-6700(20)30035-6/sbref1205" TargetMode="External"/><Relationship Id="rId5300" Type="http://schemas.openxmlformats.org/officeDocument/2006/relationships/hyperlink" Target="http://refhub.elsevier.com/S0079-6700(20)30035-6/sbref1270" TargetMode="External"/><Relationship Id="rId1703" Type="http://schemas.openxmlformats.org/officeDocument/2006/relationships/hyperlink" Target="http://refhub.elsevier.com/S0079-6700(20)30035-6/sbref0425" TargetMode="External"/><Relationship Id="rId1910" Type="http://schemas.openxmlformats.org/officeDocument/2006/relationships/hyperlink" Target="http://refhub.elsevier.com/S0079-6700(20)30035-6/sbref0470" TargetMode="External"/><Relationship Id="rId4859" Type="http://schemas.openxmlformats.org/officeDocument/2006/relationships/hyperlink" Target="http://refhub.elsevier.com/S0079-6700(20)30035-6/sbref1175" TargetMode="External"/><Relationship Id="rId3668" Type="http://schemas.openxmlformats.org/officeDocument/2006/relationships/hyperlink" Target="http://refhub.elsevier.com/S0079-6700(20)30035-6/sbref0895" TargetMode="External"/><Relationship Id="rId3875" Type="http://schemas.openxmlformats.org/officeDocument/2006/relationships/hyperlink" Target="http://refhub.elsevier.com/S0079-6700(20)30035-6/sbref0935" TargetMode="External"/><Relationship Id="rId4719" Type="http://schemas.openxmlformats.org/officeDocument/2006/relationships/hyperlink" Target="http://refhub.elsevier.com/S0079-6700(20)30035-6/sbref1140" TargetMode="External"/><Relationship Id="rId4926" Type="http://schemas.openxmlformats.org/officeDocument/2006/relationships/hyperlink" Target="http://refhub.elsevier.com/S0079-6700(20)30035-6/sbref1190" TargetMode="External"/><Relationship Id="rId589" Type="http://schemas.openxmlformats.org/officeDocument/2006/relationships/hyperlink" Target="http://refhub.elsevier.com/S0079-6700(20)30035-6/sbref0180" TargetMode="External"/><Relationship Id="rId796" Type="http://schemas.openxmlformats.org/officeDocument/2006/relationships/hyperlink" Target="http://refhub.elsevier.com/S0079-6700(20)30035-6/sbref0230" TargetMode="External"/><Relationship Id="rId2477" Type="http://schemas.openxmlformats.org/officeDocument/2006/relationships/hyperlink" Target="http://refhub.elsevier.com/S0079-6700(20)30035-6/sbref0600" TargetMode="External"/><Relationship Id="rId2684" Type="http://schemas.openxmlformats.org/officeDocument/2006/relationships/hyperlink" Target="http://refhub.elsevier.com/S0079-6700(20)30035-6/sbref0645" TargetMode="External"/><Relationship Id="rId3528" Type="http://schemas.openxmlformats.org/officeDocument/2006/relationships/hyperlink" Target="http://refhub.elsevier.com/S0079-6700(20)30035-6/sbref0855" TargetMode="External"/><Relationship Id="rId3735" Type="http://schemas.openxmlformats.org/officeDocument/2006/relationships/hyperlink" Target="http://refhub.elsevier.com/S0079-6700(20)30035-6/sbref0910" TargetMode="External"/><Relationship Id="rId5090" Type="http://schemas.openxmlformats.org/officeDocument/2006/relationships/hyperlink" Target="http://refhub.elsevier.com/S0079-6700(20)30035-6/sbref1225" TargetMode="External"/><Relationship Id="rId449" Type="http://schemas.openxmlformats.org/officeDocument/2006/relationships/hyperlink" Target="http://refhub.elsevier.com/S0079-6700(20)30035-6/sbref0145" TargetMode="External"/><Relationship Id="rId656" Type="http://schemas.openxmlformats.org/officeDocument/2006/relationships/hyperlink" Target="http://refhub.elsevier.com/S0079-6700(20)30035-6/sbref0200" TargetMode="External"/><Relationship Id="rId863" Type="http://schemas.openxmlformats.org/officeDocument/2006/relationships/hyperlink" Target="http://refhub.elsevier.com/S0079-6700(20)30035-6/sbref0245" TargetMode="External"/><Relationship Id="rId1079" Type="http://schemas.openxmlformats.org/officeDocument/2006/relationships/hyperlink" Target="http://refhub.elsevier.com/S0079-6700(20)30035-6/sbref0300" TargetMode="External"/><Relationship Id="rId1286" Type="http://schemas.openxmlformats.org/officeDocument/2006/relationships/hyperlink" Target="http://refhub.elsevier.com/S0079-6700(20)30035-6/sbref0345" TargetMode="External"/><Relationship Id="rId1493" Type="http://schemas.openxmlformats.org/officeDocument/2006/relationships/hyperlink" Target="http://refhub.elsevier.com/S0079-6700(20)30035-6/sbref0385" TargetMode="External"/><Relationship Id="rId2337" Type="http://schemas.openxmlformats.org/officeDocument/2006/relationships/hyperlink" Target="http://refhub.elsevier.com/S0079-6700(20)30035-6/sbref0570" TargetMode="External"/><Relationship Id="rId2544" Type="http://schemas.openxmlformats.org/officeDocument/2006/relationships/hyperlink" Target="http://refhub.elsevier.com/S0079-6700(20)30035-6/sbref0610" TargetMode="External"/><Relationship Id="rId2891" Type="http://schemas.openxmlformats.org/officeDocument/2006/relationships/hyperlink" Target="http://refhub.elsevier.com/S0079-6700(20)30035-6/sbref0690" TargetMode="External"/><Relationship Id="rId3942" Type="http://schemas.openxmlformats.org/officeDocument/2006/relationships/hyperlink" Target="http://refhub.elsevier.com/S0079-6700(20)30035-6/sbref0950" TargetMode="External"/><Relationship Id="rId309" Type="http://schemas.openxmlformats.org/officeDocument/2006/relationships/hyperlink" Target="http://refhub.elsevier.com/S0079-6700(20)30035-6/sbref0095" TargetMode="External"/><Relationship Id="rId516" Type="http://schemas.openxmlformats.org/officeDocument/2006/relationships/hyperlink" Target="http://refhub.elsevier.com/S0079-6700(20)30035-6/sbref0160" TargetMode="External"/><Relationship Id="rId1146" Type="http://schemas.openxmlformats.org/officeDocument/2006/relationships/hyperlink" Target="http://refhub.elsevier.com/S0079-6700(20)30035-6/sbref0315" TargetMode="External"/><Relationship Id="rId2751" Type="http://schemas.openxmlformats.org/officeDocument/2006/relationships/hyperlink" Target="http://refhub.elsevier.com/S0079-6700(20)30035-6/sbref0655" TargetMode="External"/><Relationship Id="rId3802" Type="http://schemas.openxmlformats.org/officeDocument/2006/relationships/hyperlink" Target="http://refhub.elsevier.com/S0079-6700(20)30035-6/sbref0920" TargetMode="External"/><Relationship Id="rId723" Type="http://schemas.openxmlformats.org/officeDocument/2006/relationships/hyperlink" Target="http://refhub.elsevier.com/S0079-6700(20)30035-6/sbref0215" TargetMode="External"/><Relationship Id="rId930" Type="http://schemas.openxmlformats.org/officeDocument/2006/relationships/hyperlink" Target="http://refhub.elsevier.com/S0079-6700(20)30035-6/sbref0260" TargetMode="External"/><Relationship Id="rId1006" Type="http://schemas.openxmlformats.org/officeDocument/2006/relationships/hyperlink" Target="http://refhub.elsevier.com/S0079-6700(20)30035-6/sbref0280" TargetMode="External"/><Relationship Id="rId1353" Type="http://schemas.openxmlformats.org/officeDocument/2006/relationships/hyperlink" Target="http://refhub.elsevier.com/S0079-6700(20)30035-6/sbref0360" TargetMode="External"/><Relationship Id="rId1560" Type="http://schemas.openxmlformats.org/officeDocument/2006/relationships/hyperlink" Target="http://refhub.elsevier.com/S0079-6700(20)30035-6/sbref0400" TargetMode="External"/><Relationship Id="rId2404" Type="http://schemas.openxmlformats.org/officeDocument/2006/relationships/hyperlink" Target="http://refhub.elsevier.com/S0079-6700(20)30035-6/sbref0585" TargetMode="External"/><Relationship Id="rId2611" Type="http://schemas.openxmlformats.org/officeDocument/2006/relationships/hyperlink" Target="http://refhub.elsevier.com/S0079-6700(20)30035-6/sbref0625" TargetMode="External"/><Relationship Id="rId5767" Type="http://schemas.openxmlformats.org/officeDocument/2006/relationships/hyperlink" Target="http://refhub.elsevier.com/S0079-6700(20)30035-6/sbref1370" TargetMode="External"/><Relationship Id="rId1213" Type="http://schemas.openxmlformats.org/officeDocument/2006/relationships/hyperlink" Target="http://refhub.elsevier.com/S0079-6700(20)30035-6/sbref0330" TargetMode="External"/><Relationship Id="rId1420" Type="http://schemas.openxmlformats.org/officeDocument/2006/relationships/hyperlink" Target="http://refhub.elsevier.com/S0079-6700(20)30035-6/sbref0370" TargetMode="External"/><Relationship Id="rId4369" Type="http://schemas.openxmlformats.org/officeDocument/2006/relationships/hyperlink" Target="http://refhub.elsevier.com/S0079-6700(20)30035-6/sbref1045" TargetMode="External"/><Relationship Id="rId4576" Type="http://schemas.openxmlformats.org/officeDocument/2006/relationships/hyperlink" Target="http://refhub.elsevier.com/S0079-6700(20)30035-6/sbref1095" TargetMode="External"/><Relationship Id="rId4783" Type="http://schemas.openxmlformats.org/officeDocument/2006/relationships/hyperlink" Target="http://refhub.elsevier.com/S0079-6700(20)30035-6/sbref1155" TargetMode="External"/><Relationship Id="rId4990" Type="http://schemas.openxmlformats.org/officeDocument/2006/relationships/hyperlink" Target="http://refhub.elsevier.com/S0079-6700(20)30035-6/sbref1205" TargetMode="External"/><Relationship Id="rId5627" Type="http://schemas.openxmlformats.org/officeDocument/2006/relationships/hyperlink" Target="http://refhub.elsevier.com/S0079-6700(20)30035-6/sbref1340" TargetMode="External"/><Relationship Id="rId3178" Type="http://schemas.openxmlformats.org/officeDocument/2006/relationships/hyperlink" Target="http://refhub.elsevier.com/S0079-6700(20)30035-6/sbref0765" TargetMode="External"/><Relationship Id="rId3385" Type="http://schemas.openxmlformats.org/officeDocument/2006/relationships/hyperlink" Target="http://refhub.elsevier.com/S0079-6700(20)30035-6/sbref0820" TargetMode="External"/><Relationship Id="rId3592" Type="http://schemas.openxmlformats.org/officeDocument/2006/relationships/hyperlink" Target="http://refhub.elsevier.com/S0079-6700(20)30035-6/sbref0875" TargetMode="External"/><Relationship Id="rId4229" Type="http://schemas.openxmlformats.org/officeDocument/2006/relationships/hyperlink" Target="http://refhub.elsevier.com/S0079-6700(20)30035-6/sbref1015" TargetMode="External"/><Relationship Id="rId4436" Type="http://schemas.openxmlformats.org/officeDocument/2006/relationships/hyperlink" Target="http://refhub.elsevier.com/S0079-6700(20)30035-6/sbref1060" TargetMode="External"/><Relationship Id="rId4643" Type="http://schemas.openxmlformats.org/officeDocument/2006/relationships/hyperlink" Target="http://refhub.elsevier.com/S0079-6700(20)30035-6/sbref1120" TargetMode="External"/><Relationship Id="rId4850" Type="http://schemas.openxmlformats.org/officeDocument/2006/relationships/hyperlink" Target="http://refhub.elsevier.com/S0079-6700(20)30035-6/sbref1175" TargetMode="External"/><Relationship Id="rId2194" Type="http://schemas.openxmlformats.org/officeDocument/2006/relationships/hyperlink" Target="http://refhub.elsevier.com/S0079-6700(20)30035-6/sbref0540" TargetMode="External"/><Relationship Id="rId3038" Type="http://schemas.openxmlformats.org/officeDocument/2006/relationships/hyperlink" Target="http://refhub.elsevier.com/S0079-6700(20)30035-6/sbref0730" TargetMode="External"/><Relationship Id="rId3245" Type="http://schemas.openxmlformats.org/officeDocument/2006/relationships/hyperlink" Target="http://refhub.elsevier.com/S0079-6700(20)30035-6/sbref0785" TargetMode="External"/><Relationship Id="rId3452" Type="http://schemas.openxmlformats.org/officeDocument/2006/relationships/hyperlink" Target="http://refhub.elsevier.com/S0079-6700(20)30035-6/sbref0835" TargetMode="External"/><Relationship Id="rId4503" Type="http://schemas.openxmlformats.org/officeDocument/2006/relationships/hyperlink" Target="http://refhub.elsevier.com/S0079-6700(20)30035-6/sbref1075" TargetMode="External"/><Relationship Id="rId4710" Type="http://schemas.openxmlformats.org/officeDocument/2006/relationships/hyperlink" Target="http://refhub.elsevier.com/S0079-6700(20)30035-6/sbref1135" TargetMode="External"/><Relationship Id="rId166" Type="http://schemas.openxmlformats.org/officeDocument/2006/relationships/hyperlink" Target="http://refhub.elsevier.com/S0079-6700(20)30035-6/sbref0045" TargetMode="External"/><Relationship Id="rId373" Type="http://schemas.openxmlformats.org/officeDocument/2006/relationships/hyperlink" Target="http://refhub.elsevier.com/S0079-6700(20)30035-6/sbref0120" TargetMode="External"/><Relationship Id="rId580" Type="http://schemas.openxmlformats.org/officeDocument/2006/relationships/hyperlink" Target="http://refhub.elsevier.com/S0079-6700(20)30035-6/sbref0180" TargetMode="External"/><Relationship Id="rId2054" Type="http://schemas.openxmlformats.org/officeDocument/2006/relationships/hyperlink" Target="http://refhub.elsevier.com/S0079-6700(20)30035-6/sbref0505" TargetMode="External"/><Relationship Id="rId2261" Type="http://schemas.openxmlformats.org/officeDocument/2006/relationships/hyperlink" Target="http://refhub.elsevier.com/S0079-6700(20)30035-6/sbref0555" TargetMode="External"/><Relationship Id="rId3105" Type="http://schemas.openxmlformats.org/officeDocument/2006/relationships/hyperlink" Target="http://refhub.elsevier.com/S0079-6700(20)30035-6/sbref0745" TargetMode="External"/><Relationship Id="rId3312" Type="http://schemas.openxmlformats.org/officeDocument/2006/relationships/hyperlink" Target="http://refhub.elsevier.com/S0079-6700(20)30035-6/sbref0805" TargetMode="External"/><Relationship Id="rId233" Type="http://schemas.openxmlformats.org/officeDocument/2006/relationships/hyperlink" Target="http://refhub.elsevier.com/S0079-6700(20)30035-6/sbref0070" TargetMode="External"/><Relationship Id="rId440" Type="http://schemas.openxmlformats.org/officeDocument/2006/relationships/hyperlink" Target="http://refhub.elsevier.com/S0079-6700(20)30035-6/sbref0145" TargetMode="External"/><Relationship Id="rId1070" Type="http://schemas.openxmlformats.org/officeDocument/2006/relationships/hyperlink" Target="http://refhub.elsevier.com/S0079-6700(20)30035-6/sbref0300" TargetMode="External"/><Relationship Id="rId2121" Type="http://schemas.openxmlformats.org/officeDocument/2006/relationships/hyperlink" Target="http://refhub.elsevier.com/S0079-6700(20)30035-6/sbref0520" TargetMode="External"/><Relationship Id="rId5277" Type="http://schemas.openxmlformats.org/officeDocument/2006/relationships/hyperlink" Target="http://refhub.elsevier.com/S0079-6700(20)30035-6/sbref1265" TargetMode="External"/><Relationship Id="rId5484" Type="http://schemas.openxmlformats.org/officeDocument/2006/relationships/hyperlink" Target="http://refhub.elsevier.com/S0079-6700(20)30035-6/sbref1310" TargetMode="External"/><Relationship Id="rId300" Type="http://schemas.openxmlformats.org/officeDocument/2006/relationships/hyperlink" Target="http://refhub.elsevier.com/S0079-6700(20)30035-6/sbref0095" TargetMode="External"/><Relationship Id="rId4086" Type="http://schemas.openxmlformats.org/officeDocument/2006/relationships/hyperlink" Target="http://refhub.elsevier.com/S0079-6700(20)30035-6/sbref0980" TargetMode="External"/><Relationship Id="rId5137" Type="http://schemas.openxmlformats.org/officeDocument/2006/relationships/hyperlink" Target="http://refhub.elsevier.com/S0079-6700(20)30035-6/sbref1235" TargetMode="External"/><Relationship Id="rId5691" Type="http://schemas.openxmlformats.org/officeDocument/2006/relationships/hyperlink" Target="http://refhub.elsevier.com/S0079-6700(20)30035-6/sbref1360" TargetMode="External"/><Relationship Id="rId1887" Type="http://schemas.openxmlformats.org/officeDocument/2006/relationships/hyperlink" Target="http://refhub.elsevier.com/S0079-6700(20)30035-6/sbref0465" TargetMode="External"/><Relationship Id="rId2938" Type="http://schemas.openxmlformats.org/officeDocument/2006/relationships/hyperlink" Target="http://refhub.elsevier.com/S0079-6700(20)30035-6/sbref0700" TargetMode="External"/><Relationship Id="rId4293" Type="http://schemas.openxmlformats.org/officeDocument/2006/relationships/hyperlink" Target="http://refhub.elsevier.com/S0079-6700(20)30035-6/sbref1030" TargetMode="External"/><Relationship Id="rId5344" Type="http://schemas.openxmlformats.org/officeDocument/2006/relationships/hyperlink" Target="http://refhub.elsevier.com/S0079-6700(20)30035-6/sbref1280" TargetMode="External"/><Relationship Id="rId5551" Type="http://schemas.openxmlformats.org/officeDocument/2006/relationships/hyperlink" Target="http://refhub.elsevier.com/S0079-6700(20)30035-6/sbref1325" TargetMode="External"/><Relationship Id="rId1747" Type="http://schemas.openxmlformats.org/officeDocument/2006/relationships/hyperlink" Target="http://refhub.elsevier.com/S0079-6700(20)30035-6/sbref0440" TargetMode="External"/><Relationship Id="rId1954" Type="http://schemas.openxmlformats.org/officeDocument/2006/relationships/hyperlink" Target="http://refhub.elsevier.com/S0079-6700(20)30035-6/sbref0480" TargetMode="External"/><Relationship Id="rId4153" Type="http://schemas.openxmlformats.org/officeDocument/2006/relationships/hyperlink" Target="http://refhub.elsevier.com/S0079-6700(20)30035-6/sbref0995" TargetMode="External"/><Relationship Id="rId4360" Type="http://schemas.openxmlformats.org/officeDocument/2006/relationships/hyperlink" Target="http://refhub.elsevier.com/S0079-6700(20)30035-6/sbref1040" TargetMode="External"/><Relationship Id="rId5204" Type="http://schemas.openxmlformats.org/officeDocument/2006/relationships/hyperlink" Target="http://refhub.elsevier.com/S0079-6700(20)30035-6/sbref1250" TargetMode="External"/><Relationship Id="rId5411" Type="http://schemas.openxmlformats.org/officeDocument/2006/relationships/hyperlink" Target="http://refhub.elsevier.com/S0079-6700(20)30035-6/sbref1295" TargetMode="External"/><Relationship Id="rId39" Type="http://schemas.openxmlformats.org/officeDocument/2006/relationships/hyperlink" Target="http://refhub.elsevier.com/S0079-6700(20)30035-6/sbref0005" TargetMode="External"/><Relationship Id="rId1607" Type="http://schemas.openxmlformats.org/officeDocument/2006/relationships/hyperlink" Target="http://refhub.elsevier.com/S0079-6700(20)30035-6/sbref0405" TargetMode="External"/><Relationship Id="rId1814" Type="http://schemas.openxmlformats.org/officeDocument/2006/relationships/hyperlink" Target="http://refhub.elsevier.com/S0079-6700(20)30035-6/sbref0450" TargetMode="External"/><Relationship Id="rId4013" Type="http://schemas.openxmlformats.org/officeDocument/2006/relationships/hyperlink" Target="http://refhub.elsevier.com/S0079-6700(20)30035-6/sbref0965" TargetMode="External"/><Relationship Id="rId4220" Type="http://schemas.openxmlformats.org/officeDocument/2006/relationships/hyperlink" Target="http://refhub.elsevier.com/S0079-6700(20)30035-6/sbref1015" TargetMode="External"/><Relationship Id="rId3779" Type="http://schemas.openxmlformats.org/officeDocument/2006/relationships/hyperlink" Target="http://refhub.elsevier.com/S0079-6700(20)30035-6/sbref0920" TargetMode="External"/><Relationship Id="rId2588" Type="http://schemas.openxmlformats.org/officeDocument/2006/relationships/hyperlink" Target="http://refhub.elsevier.com/S0079-6700(20)30035-6/sbref0620" TargetMode="External"/><Relationship Id="rId3986" Type="http://schemas.openxmlformats.org/officeDocument/2006/relationships/hyperlink" Target="http://refhub.elsevier.com/S0079-6700(20)30035-6/sbref0960" TargetMode="External"/><Relationship Id="rId1397" Type="http://schemas.openxmlformats.org/officeDocument/2006/relationships/hyperlink" Target="http://refhub.elsevier.com/S0079-6700(20)30035-6/sbref0365" TargetMode="External"/><Relationship Id="rId2795" Type="http://schemas.openxmlformats.org/officeDocument/2006/relationships/hyperlink" Target="http://refhub.elsevier.com/S0079-6700(20)30035-6/sbref0665" TargetMode="External"/><Relationship Id="rId3639" Type="http://schemas.openxmlformats.org/officeDocument/2006/relationships/hyperlink" Target="http://refhub.elsevier.com/S0079-6700(20)30035-6/sbref0885" TargetMode="External"/><Relationship Id="rId3846" Type="http://schemas.openxmlformats.org/officeDocument/2006/relationships/hyperlink" Target="http://refhub.elsevier.com/S0079-6700(20)30035-6/sbref0930" TargetMode="External"/><Relationship Id="rId5061" Type="http://schemas.openxmlformats.org/officeDocument/2006/relationships/hyperlink" Target="http://refhub.elsevier.com/S0079-6700(20)30035-6/sbref1220" TargetMode="External"/><Relationship Id="rId767" Type="http://schemas.openxmlformats.org/officeDocument/2006/relationships/hyperlink" Target="http://refhub.elsevier.com/S0079-6700(20)30035-6/sbref0225" TargetMode="External"/><Relationship Id="rId974" Type="http://schemas.openxmlformats.org/officeDocument/2006/relationships/hyperlink" Target="http://refhub.elsevier.com/S0079-6700(20)30035-6/sbref0275" TargetMode="External"/><Relationship Id="rId2448" Type="http://schemas.openxmlformats.org/officeDocument/2006/relationships/hyperlink" Target="http://refhub.elsevier.com/S0079-6700(20)30035-6/sbref0590" TargetMode="External"/><Relationship Id="rId2655" Type="http://schemas.openxmlformats.org/officeDocument/2006/relationships/hyperlink" Target="http://refhub.elsevier.com/S0079-6700(20)30035-6/sbref0635" TargetMode="External"/><Relationship Id="rId2862" Type="http://schemas.openxmlformats.org/officeDocument/2006/relationships/hyperlink" Target="http://refhub.elsevier.com/S0079-6700(20)30035-6/sbref0680" TargetMode="External"/><Relationship Id="rId3706" Type="http://schemas.openxmlformats.org/officeDocument/2006/relationships/hyperlink" Target="http://refhub.elsevier.com/S0079-6700(20)30035-6/sbref0905" TargetMode="External"/><Relationship Id="rId3913" Type="http://schemas.openxmlformats.org/officeDocument/2006/relationships/hyperlink" Target="http://refhub.elsevier.com/S0079-6700(20)30035-6/sbref0945" TargetMode="External"/><Relationship Id="rId627" Type="http://schemas.openxmlformats.org/officeDocument/2006/relationships/hyperlink" Target="http://refhub.elsevier.com/S0079-6700(20)30035-6/sbref0195" TargetMode="External"/><Relationship Id="rId834" Type="http://schemas.openxmlformats.org/officeDocument/2006/relationships/hyperlink" Target="http://refhub.elsevier.com/S0079-6700(20)30035-6/sbref0235" TargetMode="External"/><Relationship Id="rId1257" Type="http://schemas.openxmlformats.org/officeDocument/2006/relationships/hyperlink" Target="http://refhub.elsevier.com/S0079-6700(20)30035-6/sbref0340" TargetMode="External"/><Relationship Id="rId1464" Type="http://schemas.openxmlformats.org/officeDocument/2006/relationships/hyperlink" Target="http://refhub.elsevier.com/S0079-6700(20)30035-6/sbref0380" TargetMode="External"/><Relationship Id="rId1671" Type="http://schemas.openxmlformats.org/officeDocument/2006/relationships/hyperlink" Target="http://refhub.elsevier.com/S0079-6700(20)30035-6/sbref0420" TargetMode="External"/><Relationship Id="rId2308" Type="http://schemas.openxmlformats.org/officeDocument/2006/relationships/hyperlink" Target="http://refhub.elsevier.com/S0079-6700(20)30035-6/sbref0560" TargetMode="External"/><Relationship Id="rId2515" Type="http://schemas.openxmlformats.org/officeDocument/2006/relationships/hyperlink" Target="http://refhub.elsevier.com/S0079-6700(20)30035-6/sbref0605" TargetMode="External"/><Relationship Id="rId2722" Type="http://schemas.openxmlformats.org/officeDocument/2006/relationships/hyperlink" Target="http://refhub.elsevier.com/S0079-6700(20)30035-6/sbref0650" TargetMode="External"/><Relationship Id="rId901" Type="http://schemas.openxmlformats.org/officeDocument/2006/relationships/hyperlink" Target="http://refhub.elsevier.com/S0079-6700(20)30035-6/sbref0255" TargetMode="External"/><Relationship Id="rId1117" Type="http://schemas.openxmlformats.org/officeDocument/2006/relationships/hyperlink" Target="http://refhub.elsevier.com/S0079-6700(20)30035-6/sbref0310" TargetMode="External"/><Relationship Id="rId1324" Type="http://schemas.openxmlformats.org/officeDocument/2006/relationships/hyperlink" Target="http://refhub.elsevier.com/S0079-6700(20)30035-6/sbref0355" TargetMode="External"/><Relationship Id="rId1531" Type="http://schemas.openxmlformats.org/officeDocument/2006/relationships/hyperlink" Target="http://refhub.elsevier.com/S0079-6700(20)30035-6/sbref0390" TargetMode="External"/><Relationship Id="rId4687" Type="http://schemas.openxmlformats.org/officeDocument/2006/relationships/hyperlink" Target="http://refhub.elsevier.com/S0079-6700(20)30035-6/sbref1135" TargetMode="External"/><Relationship Id="rId4894" Type="http://schemas.openxmlformats.org/officeDocument/2006/relationships/hyperlink" Target="http://refhub.elsevier.com/S0079-6700(20)30035-6/sbref1180" TargetMode="External"/><Relationship Id="rId5738" Type="http://schemas.openxmlformats.org/officeDocument/2006/relationships/hyperlink" Target="http://refhub.elsevier.com/S0079-6700(20)30035-6/sbref1365" TargetMode="External"/><Relationship Id="rId30" Type="http://schemas.openxmlformats.org/officeDocument/2006/relationships/image" Target="media/image14.jpeg"/><Relationship Id="rId3289" Type="http://schemas.openxmlformats.org/officeDocument/2006/relationships/hyperlink" Target="http://refhub.elsevier.com/S0079-6700(20)30035-6/sbref0800" TargetMode="External"/><Relationship Id="rId3496" Type="http://schemas.openxmlformats.org/officeDocument/2006/relationships/hyperlink" Target="http://refhub.elsevier.com/S0079-6700(20)30035-6/sbref0850" TargetMode="External"/><Relationship Id="rId4547" Type="http://schemas.openxmlformats.org/officeDocument/2006/relationships/hyperlink" Target="http://refhub.elsevier.com/S0079-6700(20)30035-6/sbref1090" TargetMode="External"/><Relationship Id="rId4754" Type="http://schemas.openxmlformats.org/officeDocument/2006/relationships/hyperlink" Target="http://refhub.elsevier.com/S0079-6700(20)30035-6/sbref1145" TargetMode="External"/><Relationship Id="rId2098" Type="http://schemas.openxmlformats.org/officeDocument/2006/relationships/hyperlink" Target="http://refhub.elsevier.com/S0079-6700(20)30035-6/sbref0515" TargetMode="External"/><Relationship Id="rId3149" Type="http://schemas.openxmlformats.org/officeDocument/2006/relationships/hyperlink" Target="http://refhub.elsevier.com/S0079-6700(20)30035-6/sbref0760" TargetMode="External"/><Relationship Id="rId3356" Type="http://schemas.openxmlformats.org/officeDocument/2006/relationships/hyperlink" Target="http://refhub.elsevier.com/S0079-6700(20)30035-6/sbref0815" TargetMode="External"/><Relationship Id="rId3563" Type="http://schemas.openxmlformats.org/officeDocument/2006/relationships/hyperlink" Target="http://refhub.elsevier.com/S0079-6700(20)30035-6/sbref0865" TargetMode="External"/><Relationship Id="rId4407" Type="http://schemas.openxmlformats.org/officeDocument/2006/relationships/hyperlink" Target="http://refhub.elsevier.com/S0079-6700(20)30035-6/sbref1050" TargetMode="External"/><Relationship Id="rId4961" Type="http://schemas.openxmlformats.org/officeDocument/2006/relationships/hyperlink" Target="http://refhub.elsevier.com/S0079-6700(20)30035-6/sbref1195" TargetMode="External"/><Relationship Id="rId277" Type="http://schemas.openxmlformats.org/officeDocument/2006/relationships/hyperlink" Target="http://refhub.elsevier.com/S0079-6700(20)30035-6/sbref0085" TargetMode="External"/><Relationship Id="rId484" Type="http://schemas.openxmlformats.org/officeDocument/2006/relationships/hyperlink" Target="http://refhub.elsevier.com/S0079-6700(20)30035-6/sbref0155" TargetMode="External"/><Relationship Id="rId2165" Type="http://schemas.openxmlformats.org/officeDocument/2006/relationships/hyperlink" Target="http://refhub.elsevier.com/S0079-6700(20)30035-6/sbref0530" TargetMode="External"/><Relationship Id="rId3009" Type="http://schemas.openxmlformats.org/officeDocument/2006/relationships/hyperlink" Target="http://refhub.elsevier.com/S0079-6700(20)30035-6/sbref0720" TargetMode="External"/><Relationship Id="rId3216" Type="http://schemas.openxmlformats.org/officeDocument/2006/relationships/hyperlink" Target="http://refhub.elsevier.com/S0079-6700(20)30035-6/sbref0775" TargetMode="External"/><Relationship Id="rId3770" Type="http://schemas.openxmlformats.org/officeDocument/2006/relationships/hyperlink" Target="http://refhub.elsevier.com/S0079-6700(20)30035-6/sbref0915" TargetMode="External"/><Relationship Id="rId4614" Type="http://schemas.openxmlformats.org/officeDocument/2006/relationships/hyperlink" Target="http://refhub.elsevier.com/S0079-6700(20)30035-6/sbref1110" TargetMode="External"/><Relationship Id="rId4821" Type="http://schemas.openxmlformats.org/officeDocument/2006/relationships/hyperlink" Target="http://refhub.elsevier.com/S0079-6700(20)30035-6/sbref1165" TargetMode="External"/><Relationship Id="rId137" Type="http://schemas.openxmlformats.org/officeDocument/2006/relationships/hyperlink" Target="http://refhub.elsevier.com/S0079-6700(20)30035-6/sbref0035" TargetMode="External"/><Relationship Id="rId344" Type="http://schemas.openxmlformats.org/officeDocument/2006/relationships/hyperlink" Target="http://refhub.elsevier.com/S0079-6700(20)30035-6/sbref0110" TargetMode="External"/><Relationship Id="rId691" Type="http://schemas.openxmlformats.org/officeDocument/2006/relationships/hyperlink" Target="http://refhub.elsevier.com/S0079-6700(20)30035-6/sbref0205" TargetMode="External"/><Relationship Id="rId2025" Type="http://schemas.openxmlformats.org/officeDocument/2006/relationships/hyperlink" Target="http://refhub.elsevier.com/S0079-6700(20)30035-6/sbref0500" TargetMode="External"/><Relationship Id="rId2372" Type="http://schemas.openxmlformats.org/officeDocument/2006/relationships/hyperlink" Target="http://refhub.elsevier.com/S0079-6700(20)30035-6/sbref0575" TargetMode="External"/><Relationship Id="rId3423" Type="http://schemas.openxmlformats.org/officeDocument/2006/relationships/hyperlink" Target="http://refhub.elsevier.com/S0079-6700(20)30035-6/sbref0830" TargetMode="External"/><Relationship Id="rId3630" Type="http://schemas.openxmlformats.org/officeDocument/2006/relationships/hyperlink" Target="http://refhub.elsevier.com/S0079-6700(20)30035-6/sbref0885" TargetMode="External"/><Relationship Id="rId551" Type="http://schemas.openxmlformats.org/officeDocument/2006/relationships/hyperlink" Target="http://refhub.elsevier.com/S0079-6700(20)30035-6/sbref0170" TargetMode="External"/><Relationship Id="rId1181" Type="http://schemas.openxmlformats.org/officeDocument/2006/relationships/hyperlink" Target="http://refhub.elsevier.com/S0079-6700(20)30035-6/sbref0325" TargetMode="External"/><Relationship Id="rId2232" Type="http://schemas.openxmlformats.org/officeDocument/2006/relationships/hyperlink" Target="http://refhub.elsevier.com/S0079-6700(20)30035-6/sbref0550" TargetMode="External"/><Relationship Id="rId5388" Type="http://schemas.openxmlformats.org/officeDocument/2006/relationships/hyperlink" Target="http://refhub.elsevier.com/S0079-6700(20)30035-6/sbref1290" TargetMode="External"/><Relationship Id="rId5595" Type="http://schemas.openxmlformats.org/officeDocument/2006/relationships/hyperlink" Target="http://refhub.elsevier.com/S0079-6700(20)30035-6/sbref1335" TargetMode="External"/><Relationship Id="rId204" Type="http://schemas.openxmlformats.org/officeDocument/2006/relationships/hyperlink" Target="http://refhub.elsevier.com/S0079-6700(20)30035-6/sbref0060" TargetMode="External"/><Relationship Id="rId411" Type="http://schemas.openxmlformats.org/officeDocument/2006/relationships/hyperlink" Target="http://refhub.elsevier.com/S0079-6700(20)30035-6/sbref0135" TargetMode="External"/><Relationship Id="rId1041" Type="http://schemas.openxmlformats.org/officeDocument/2006/relationships/hyperlink" Target="http://refhub.elsevier.com/S0079-6700(20)30035-6/sbref0290" TargetMode="External"/><Relationship Id="rId1998" Type="http://schemas.openxmlformats.org/officeDocument/2006/relationships/hyperlink" Target="http://refhub.elsevier.com/S0079-6700(20)30035-6/sbref0490" TargetMode="External"/><Relationship Id="rId4197" Type="http://schemas.openxmlformats.org/officeDocument/2006/relationships/hyperlink" Target="http://refhub.elsevier.com/S0079-6700(20)30035-6/sbref1005" TargetMode="External"/><Relationship Id="rId5248" Type="http://schemas.openxmlformats.org/officeDocument/2006/relationships/hyperlink" Target="http://refhub.elsevier.com/S0079-6700(20)30035-6/sbref1260" TargetMode="External"/><Relationship Id="rId5455" Type="http://schemas.openxmlformats.org/officeDocument/2006/relationships/hyperlink" Target="http://refhub.elsevier.com/S0079-6700(20)30035-6/sbref1305" TargetMode="External"/><Relationship Id="rId5662" Type="http://schemas.openxmlformats.org/officeDocument/2006/relationships/hyperlink" Target="http://refhub.elsevier.com/S0079-6700(20)30035-6/sbref1350" TargetMode="External"/><Relationship Id="rId1858" Type="http://schemas.openxmlformats.org/officeDocument/2006/relationships/hyperlink" Target="http://refhub.elsevier.com/S0079-6700(20)30035-6/sbref0460" TargetMode="External"/><Relationship Id="rId4057" Type="http://schemas.openxmlformats.org/officeDocument/2006/relationships/hyperlink" Target="http://refhub.elsevier.com/S0079-6700(20)30035-6/sbref0975" TargetMode="External"/><Relationship Id="rId4264" Type="http://schemas.openxmlformats.org/officeDocument/2006/relationships/hyperlink" Target="http://refhub.elsevier.com/S0079-6700(20)30035-6/sbref1025" TargetMode="External"/><Relationship Id="rId4471" Type="http://schemas.openxmlformats.org/officeDocument/2006/relationships/hyperlink" Target="http://refhub.elsevier.com/S0079-6700(20)30035-6/sbref1070" TargetMode="External"/><Relationship Id="rId5108" Type="http://schemas.openxmlformats.org/officeDocument/2006/relationships/hyperlink" Target="http://refhub.elsevier.com/S0079-6700(20)30035-6/sbref1230" TargetMode="External"/><Relationship Id="rId5315" Type="http://schemas.openxmlformats.org/officeDocument/2006/relationships/hyperlink" Target="http://refhub.elsevier.com/S0079-6700(20)30035-6/sbref1275" TargetMode="External"/><Relationship Id="rId5522" Type="http://schemas.openxmlformats.org/officeDocument/2006/relationships/hyperlink" Target="http://refhub.elsevier.com/S0079-6700(20)30035-6/sbref1320" TargetMode="External"/><Relationship Id="rId2909" Type="http://schemas.openxmlformats.org/officeDocument/2006/relationships/hyperlink" Target="http://refhub.elsevier.com/S0079-6700(20)30035-6/sbref0695" TargetMode="External"/><Relationship Id="rId3073" Type="http://schemas.openxmlformats.org/officeDocument/2006/relationships/hyperlink" Target="http://refhub.elsevier.com/S0079-6700(20)30035-6/sbref0740" TargetMode="External"/><Relationship Id="rId3280" Type="http://schemas.openxmlformats.org/officeDocument/2006/relationships/hyperlink" Target="http://refhub.elsevier.com/S0079-6700(20)30035-6/sbref0795" TargetMode="External"/><Relationship Id="rId4124" Type="http://schemas.openxmlformats.org/officeDocument/2006/relationships/hyperlink" Target="http://refhub.elsevier.com/S0079-6700(20)30035-6/sbref0990" TargetMode="External"/><Relationship Id="rId4331" Type="http://schemas.openxmlformats.org/officeDocument/2006/relationships/hyperlink" Target="http://refhub.elsevier.com/S0079-6700(20)30035-6/sbref1035" TargetMode="External"/><Relationship Id="rId1718" Type="http://schemas.openxmlformats.org/officeDocument/2006/relationships/hyperlink" Target="http://refhub.elsevier.com/S0079-6700(20)30035-6/sbref0430" TargetMode="External"/><Relationship Id="rId1925" Type="http://schemas.openxmlformats.org/officeDocument/2006/relationships/hyperlink" Target="http://refhub.elsevier.com/S0079-6700(20)30035-6/sbref0470" TargetMode="External"/><Relationship Id="rId3140" Type="http://schemas.openxmlformats.org/officeDocument/2006/relationships/hyperlink" Target="http://refhub.elsevier.com/S0079-6700(20)30035-6/sbref0755" TargetMode="External"/><Relationship Id="rId2699" Type="http://schemas.openxmlformats.org/officeDocument/2006/relationships/hyperlink" Target="http://refhub.elsevier.com/S0079-6700(20)30035-6/sbref0645" TargetMode="External"/><Relationship Id="rId3000" Type="http://schemas.openxmlformats.org/officeDocument/2006/relationships/hyperlink" Target="http://refhub.elsevier.com/S0079-6700(20)30035-6/sbref0720" TargetMode="External"/><Relationship Id="rId3957" Type="http://schemas.openxmlformats.org/officeDocument/2006/relationships/hyperlink" Target="http://refhub.elsevier.com/S0079-6700(20)30035-6/sbref0955" TargetMode="External"/><Relationship Id="rId878" Type="http://schemas.openxmlformats.org/officeDocument/2006/relationships/hyperlink" Target="http://refhub.elsevier.com/S0079-6700(20)30035-6/sbref0250" TargetMode="External"/><Relationship Id="rId2559" Type="http://schemas.openxmlformats.org/officeDocument/2006/relationships/hyperlink" Target="http://refhub.elsevier.com/S0079-6700(20)30035-6/sbref0615" TargetMode="External"/><Relationship Id="rId2766" Type="http://schemas.openxmlformats.org/officeDocument/2006/relationships/hyperlink" Target="http://refhub.elsevier.com/S0079-6700(20)30035-6/sbref0660" TargetMode="External"/><Relationship Id="rId2973" Type="http://schemas.openxmlformats.org/officeDocument/2006/relationships/hyperlink" Target="http://refhub.elsevier.com/S0079-6700(20)30035-6/sbref0710" TargetMode="External"/><Relationship Id="rId3817" Type="http://schemas.openxmlformats.org/officeDocument/2006/relationships/hyperlink" Target="http://refhub.elsevier.com/S0079-6700(20)30035-6/sbref0925" TargetMode="External"/><Relationship Id="rId5172" Type="http://schemas.openxmlformats.org/officeDocument/2006/relationships/hyperlink" Target="http://refhub.elsevier.com/S0079-6700(20)30035-6/sbref1240" TargetMode="External"/><Relationship Id="rId738" Type="http://schemas.openxmlformats.org/officeDocument/2006/relationships/hyperlink" Target="http://refhub.elsevier.com/S0079-6700(20)30035-6/sbref0220" TargetMode="External"/><Relationship Id="rId945" Type="http://schemas.openxmlformats.org/officeDocument/2006/relationships/hyperlink" Target="http://refhub.elsevier.com/S0079-6700(20)30035-6/sbref0265" TargetMode="External"/><Relationship Id="rId1368" Type="http://schemas.openxmlformats.org/officeDocument/2006/relationships/hyperlink" Target="http://refhub.elsevier.com/S0079-6700(20)30035-6/sbref0360" TargetMode="External"/><Relationship Id="rId1575" Type="http://schemas.openxmlformats.org/officeDocument/2006/relationships/hyperlink" Target="http://refhub.elsevier.com/S0079-6700(20)30035-6/sbref0400" TargetMode="External"/><Relationship Id="rId1782" Type="http://schemas.openxmlformats.org/officeDocument/2006/relationships/hyperlink" Target="http://refhub.elsevier.com/S0079-6700(20)30035-6/sbref0445" TargetMode="External"/><Relationship Id="rId2419" Type="http://schemas.openxmlformats.org/officeDocument/2006/relationships/hyperlink" Target="http://refhub.elsevier.com/S0079-6700(20)30035-6/sbref0585" TargetMode="External"/><Relationship Id="rId2626" Type="http://schemas.openxmlformats.org/officeDocument/2006/relationships/hyperlink" Target="http://refhub.elsevier.com/S0079-6700(20)30035-6/sbref0630" TargetMode="External"/><Relationship Id="rId2833" Type="http://schemas.openxmlformats.org/officeDocument/2006/relationships/hyperlink" Target="http://refhub.elsevier.com/S0079-6700(20)30035-6/sbref0675" TargetMode="External"/><Relationship Id="rId5032" Type="http://schemas.openxmlformats.org/officeDocument/2006/relationships/hyperlink" Target="http://refhub.elsevier.com/S0079-6700(20)30035-6/sbref1215" TargetMode="External"/><Relationship Id="rId74" Type="http://schemas.openxmlformats.org/officeDocument/2006/relationships/hyperlink" Target="http://refhub.elsevier.com/S0079-6700(20)30035-6/sbref0015" TargetMode="External"/><Relationship Id="rId805" Type="http://schemas.openxmlformats.org/officeDocument/2006/relationships/hyperlink" Target="http://refhub.elsevier.com/S0079-6700(20)30035-6/sbref0230" TargetMode="External"/><Relationship Id="rId1228" Type="http://schemas.openxmlformats.org/officeDocument/2006/relationships/hyperlink" Target="http://refhub.elsevier.com/S0079-6700(20)30035-6/sbref0335" TargetMode="External"/><Relationship Id="rId1435" Type="http://schemas.openxmlformats.org/officeDocument/2006/relationships/hyperlink" Target="http://refhub.elsevier.com/S0079-6700(20)30035-6/sbref0375" TargetMode="External"/><Relationship Id="rId4798" Type="http://schemas.openxmlformats.org/officeDocument/2006/relationships/hyperlink" Target="http://refhub.elsevier.com/S0079-6700(20)30035-6/sbref1160" TargetMode="External"/><Relationship Id="rId1642" Type="http://schemas.openxmlformats.org/officeDocument/2006/relationships/hyperlink" Target="http://refhub.elsevier.com/S0079-6700(20)30035-6/sbref0415" TargetMode="External"/><Relationship Id="rId2900" Type="http://schemas.openxmlformats.org/officeDocument/2006/relationships/hyperlink" Target="http://refhub.elsevier.com/S0079-6700(20)30035-6/sbref0690" TargetMode="External"/><Relationship Id="rId1502" Type="http://schemas.openxmlformats.org/officeDocument/2006/relationships/hyperlink" Target="http://refhub.elsevier.com/S0079-6700(20)30035-6/sbref0385" TargetMode="External"/><Relationship Id="rId4658" Type="http://schemas.openxmlformats.org/officeDocument/2006/relationships/hyperlink" Target="http://refhub.elsevier.com/S0079-6700(20)30035-6/sbref1120" TargetMode="External"/><Relationship Id="rId4865" Type="http://schemas.openxmlformats.org/officeDocument/2006/relationships/hyperlink" Target="http://refhub.elsevier.com/S0079-6700(20)30035-6/sbref1175" TargetMode="External"/><Relationship Id="rId5709" Type="http://schemas.openxmlformats.org/officeDocument/2006/relationships/hyperlink" Target="http://refhub.elsevier.com/S0079-6700(20)30035-6/sbref1360" TargetMode="External"/><Relationship Id="rId388" Type="http://schemas.openxmlformats.org/officeDocument/2006/relationships/hyperlink" Target="http://refhub.elsevier.com/S0079-6700(20)30035-6/sbref0125" TargetMode="External"/><Relationship Id="rId2069" Type="http://schemas.openxmlformats.org/officeDocument/2006/relationships/hyperlink" Target="http://refhub.elsevier.com/S0079-6700(20)30035-6/sbref0510" TargetMode="External"/><Relationship Id="rId3467" Type="http://schemas.openxmlformats.org/officeDocument/2006/relationships/hyperlink" Target="http://refhub.elsevier.com/S0079-6700(20)30035-6/sbref0840" TargetMode="External"/><Relationship Id="rId3674" Type="http://schemas.openxmlformats.org/officeDocument/2006/relationships/hyperlink" Target="http://refhub.elsevier.com/S0079-6700(20)30035-6/sbref0895" TargetMode="External"/><Relationship Id="rId3881" Type="http://schemas.openxmlformats.org/officeDocument/2006/relationships/hyperlink" Target="http://refhub.elsevier.com/S0079-6700(20)30035-6/sbref0940" TargetMode="External"/><Relationship Id="rId4518" Type="http://schemas.openxmlformats.org/officeDocument/2006/relationships/hyperlink" Target="http://refhub.elsevier.com/S0079-6700(20)30035-6/sbref1080" TargetMode="External"/><Relationship Id="rId4725" Type="http://schemas.openxmlformats.org/officeDocument/2006/relationships/hyperlink" Target="http://refhub.elsevier.com/S0079-6700(20)30035-6/sbref1140" TargetMode="External"/><Relationship Id="rId4932" Type="http://schemas.openxmlformats.org/officeDocument/2006/relationships/hyperlink" Target="http://refhub.elsevier.com/S0079-6700(20)30035-6/sbref1190" TargetMode="External"/><Relationship Id="rId595" Type="http://schemas.openxmlformats.org/officeDocument/2006/relationships/hyperlink" Target="http://refhub.elsevier.com/S0079-6700(20)30035-6/sbref0185" TargetMode="External"/><Relationship Id="rId2276" Type="http://schemas.openxmlformats.org/officeDocument/2006/relationships/hyperlink" Target="http://refhub.elsevier.com/S0079-6700(20)30035-6/sbref0555" TargetMode="External"/><Relationship Id="rId2483" Type="http://schemas.openxmlformats.org/officeDocument/2006/relationships/hyperlink" Target="http://refhub.elsevier.com/S0079-6700(20)30035-6/sbref0600" TargetMode="External"/><Relationship Id="rId2690" Type="http://schemas.openxmlformats.org/officeDocument/2006/relationships/hyperlink" Target="http://refhub.elsevier.com/S0079-6700(20)30035-6/sbref0645" TargetMode="External"/><Relationship Id="rId3327" Type="http://schemas.openxmlformats.org/officeDocument/2006/relationships/hyperlink" Target="http://refhub.elsevier.com/S0079-6700(20)30035-6/sbref0805" TargetMode="External"/><Relationship Id="rId3534" Type="http://schemas.openxmlformats.org/officeDocument/2006/relationships/hyperlink" Target="http://refhub.elsevier.com/S0079-6700(20)30035-6/sbref0860" TargetMode="External"/><Relationship Id="rId3741" Type="http://schemas.openxmlformats.org/officeDocument/2006/relationships/hyperlink" Target="http://refhub.elsevier.com/S0079-6700(20)30035-6/sbref0910" TargetMode="External"/><Relationship Id="rId248" Type="http://schemas.openxmlformats.org/officeDocument/2006/relationships/hyperlink" Target="http://refhub.elsevier.com/S0079-6700(20)30035-6/sbref0075" TargetMode="External"/><Relationship Id="rId455" Type="http://schemas.openxmlformats.org/officeDocument/2006/relationships/hyperlink" Target="http://refhub.elsevier.com/S0079-6700(20)30035-6/sbref0145" TargetMode="External"/><Relationship Id="rId662" Type="http://schemas.openxmlformats.org/officeDocument/2006/relationships/hyperlink" Target="http://refhub.elsevier.com/S0079-6700(20)30035-6/sbref0200" TargetMode="External"/><Relationship Id="rId1085" Type="http://schemas.openxmlformats.org/officeDocument/2006/relationships/hyperlink" Target="http://refhub.elsevier.com/S0079-6700(20)30035-6/sbref0300" TargetMode="External"/><Relationship Id="rId1292" Type="http://schemas.openxmlformats.org/officeDocument/2006/relationships/hyperlink" Target="http://refhub.elsevier.com/S0079-6700(20)30035-6/sbref0350" TargetMode="External"/><Relationship Id="rId2136" Type="http://schemas.openxmlformats.org/officeDocument/2006/relationships/hyperlink" Target="http://refhub.elsevier.com/S0079-6700(20)30035-6/sbref0525" TargetMode="External"/><Relationship Id="rId2343" Type="http://schemas.openxmlformats.org/officeDocument/2006/relationships/hyperlink" Target="http://refhub.elsevier.com/S0079-6700(20)30035-6/sbref0570" TargetMode="External"/><Relationship Id="rId2550" Type="http://schemas.openxmlformats.org/officeDocument/2006/relationships/hyperlink" Target="http://refhub.elsevier.com/S0079-6700(20)30035-6/sbref0615" TargetMode="External"/><Relationship Id="rId3601" Type="http://schemas.openxmlformats.org/officeDocument/2006/relationships/hyperlink" Target="http://refhub.elsevier.com/S0079-6700(20)30035-6/sbref0880" TargetMode="External"/><Relationship Id="rId5499" Type="http://schemas.openxmlformats.org/officeDocument/2006/relationships/hyperlink" Target="http://refhub.elsevier.com/S0079-6700(20)30035-6/sbref1315" TargetMode="External"/><Relationship Id="rId108" Type="http://schemas.openxmlformats.org/officeDocument/2006/relationships/hyperlink" Target="http://refhub.elsevier.com/S0079-6700(20)30035-6/sbref0025" TargetMode="External"/><Relationship Id="rId315" Type="http://schemas.openxmlformats.org/officeDocument/2006/relationships/hyperlink" Target="http://refhub.elsevier.com/S0079-6700(20)30035-6/sbref0100" TargetMode="External"/><Relationship Id="rId522" Type="http://schemas.openxmlformats.org/officeDocument/2006/relationships/hyperlink" Target="http://refhub.elsevier.com/S0079-6700(20)30035-6/sbref0160" TargetMode="External"/><Relationship Id="rId1152" Type="http://schemas.openxmlformats.org/officeDocument/2006/relationships/hyperlink" Target="http://refhub.elsevier.com/S0079-6700(20)30035-6/sbref0315" TargetMode="External"/><Relationship Id="rId2203" Type="http://schemas.openxmlformats.org/officeDocument/2006/relationships/hyperlink" Target="http://refhub.elsevier.com/S0079-6700(20)30035-6/sbref0540" TargetMode="External"/><Relationship Id="rId2410" Type="http://schemas.openxmlformats.org/officeDocument/2006/relationships/hyperlink" Target="http://refhub.elsevier.com/S0079-6700(20)30035-6/sbref0585" TargetMode="External"/><Relationship Id="rId5359" Type="http://schemas.openxmlformats.org/officeDocument/2006/relationships/hyperlink" Target="http://refhub.elsevier.com/S0079-6700(20)30035-6/sbref1285" TargetMode="External"/><Relationship Id="rId5566" Type="http://schemas.openxmlformats.org/officeDocument/2006/relationships/hyperlink" Target="http://refhub.elsevier.com/S0079-6700(20)30035-6/sbref1325" TargetMode="External"/><Relationship Id="rId5773" Type="http://schemas.openxmlformats.org/officeDocument/2006/relationships/hyperlink" Target="http://refhub.elsevier.com/S0079-6700(20)30035-6/sbref1375" TargetMode="External"/><Relationship Id="rId1012" Type="http://schemas.openxmlformats.org/officeDocument/2006/relationships/hyperlink" Target="http://refhub.elsevier.com/S0079-6700(20)30035-6/sbref0285" TargetMode="External"/><Relationship Id="rId4168" Type="http://schemas.openxmlformats.org/officeDocument/2006/relationships/hyperlink" Target="http://refhub.elsevier.com/S0079-6700(20)30035-6/sbref1000" TargetMode="External"/><Relationship Id="rId4375" Type="http://schemas.openxmlformats.org/officeDocument/2006/relationships/hyperlink" Target="http://refhub.elsevier.com/S0079-6700(20)30035-6/sbref1045" TargetMode="External"/><Relationship Id="rId5219" Type="http://schemas.openxmlformats.org/officeDocument/2006/relationships/hyperlink" Target="http://refhub.elsevier.com/S0079-6700(20)30035-6/sbref1255" TargetMode="External"/><Relationship Id="rId5426" Type="http://schemas.openxmlformats.org/officeDocument/2006/relationships/hyperlink" Target="http://refhub.elsevier.com/S0079-6700(20)30035-6/sbref1295" TargetMode="External"/><Relationship Id="rId1969" Type="http://schemas.openxmlformats.org/officeDocument/2006/relationships/hyperlink" Target="http://refhub.elsevier.com/S0079-6700(20)30035-6/sbref0485" TargetMode="External"/><Relationship Id="rId3184" Type="http://schemas.openxmlformats.org/officeDocument/2006/relationships/hyperlink" Target="http://refhub.elsevier.com/S0079-6700(20)30035-6/sbref0765" TargetMode="External"/><Relationship Id="rId4028" Type="http://schemas.openxmlformats.org/officeDocument/2006/relationships/hyperlink" Target="http://refhub.elsevier.com/S0079-6700(20)30035-6/sbref0970" TargetMode="External"/><Relationship Id="rId4235" Type="http://schemas.openxmlformats.org/officeDocument/2006/relationships/hyperlink" Target="http://refhub.elsevier.com/S0079-6700(20)30035-6/sbref1015" TargetMode="External"/><Relationship Id="rId4582" Type="http://schemas.openxmlformats.org/officeDocument/2006/relationships/hyperlink" Target="http://refhub.elsevier.com/S0079-6700(20)30035-6/sbref1100" TargetMode="External"/><Relationship Id="rId5633" Type="http://schemas.openxmlformats.org/officeDocument/2006/relationships/hyperlink" Target="http://refhub.elsevier.com/S0079-6700(20)30035-6/sbref1340" TargetMode="External"/><Relationship Id="rId1829" Type="http://schemas.openxmlformats.org/officeDocument/2006/relationships/hyperlink" Target="http://refhub.elsevier.com/S0079-6700(20)30035-6/sbref0455" TargetMode="External"/><Relationship Id="rId3391" Type="http://schemas.openxmlformats.org/officeDocument/2006/relationships/hyperlink" Target="http://refhub.elsevier.com/S0079-6700(20)30035-6/sbref0825" TargetMode="External"/><Relationship Id="rId4442" Type="http://schemas.openxmlformats.org/officeDocument/2006/relationships/hyperlink" Target="http://refhub.elsevier.com/S0079-6700(20)30035-6/sbref1060" TargetMode="External"/><Relationship Id="rId5700" Type="http://schemas.openxmlformats.org/officeDocument/2006/relationships/hyperlink" Target="http://refhub.elsevier.com/S0079-6700(20)30035-6/sbref1360" TargetMode="External"/><Relationship Id="rId3044" Type="http://schemas.openxmlformats.org/officeDocument/2006/relationships/hyperlink" Target="http://refhub.elsevier.com/S0079-6700(20)30035-6/sbref0730" TargetMode="External"/><Relationship Id="rId3251" Type="http://schemas.openxmlformats.org/officeDocument/2006/relationships/hyperlink" Target="http://refhub.elsevier.com/S0079-6700(20)30035-6/sbref0785" TargetMode="External"/><Relationship Id="rId4302" Type="http://schemas.openxmlformats.org/officeDocument/2006/relationships/hyperlink" Target="http://refhub.elsevier.com/S0079-6700(20)30035-6/sbref1030" TargetMode="External"/><Relationship Id="rId172" Type="http://schemas.openxmlformats.org/officeDocument/2006/relationships/hyperlink" Target="http://refhub.elsevier.com/S0079-6700(20)30035-6/sbref0050" TargetMode="External"/><Relationship Id="rId2060" Type="http://schemas.openxmlformats.org/officeDocument/2006/relationships/hyperlink" Target="http://refhub.elsevier.com/S0079-6700(20)30035-6/sbref0510" TargetMode="External"/><Relationship Id="rId3111" Type="http://schemas.openxmlformats.org/officeDocument/2006/relationships/hyperlink" Target="http://refhub.elsevier.com/S0079-6700(20)30035-6/sbref0750" TargetMode="External"/><Relationship Id="rId989" Type="http://schemas.openxmlformats.org/officeDocument/2006/relationships/hyperlink" Target="http://refhub.elsevier.com/S0079-6700(20)30035-6/sbref0275" TargetMode="External"/><Relationship Id="rId2877" Type="http://schemas.openxmlformats.org/officeDocument/2006/relationships/hyperlink" Target="http://refhub.elsevier.com/S0079-6700(20)30035-6/sbref0685" TargetMode="External"/><Relationship Id="rId5076" Type="http://schemas.openxmlformats.org/officeDocument/2006/relationships/hyperlink" Target="http://refhub.elsevier.com/S0079-6700(20)30035-6/sbref1220" TargetMode="External"/><Relationship Id="rId5283" Type="http://schemas.openxmlformats.org/officeDocument/2006/relationships/hyperlink" Target="http://refhub.elsevier.com/S0079-6700(20)30035-6/sbref1265" TargetMode="External"/><Relationship Id="rId5490" Type="http://schemas.openxmlformats.org/officeDocument/2006/relationships/hyperlink" Target="http://refhub.elsevier.com/S0079-6700(20)30035-6/sbref1310" TargetMode="External"/><Relationship Id="rId849" Type="http://schemas.openxmlformats.org/officeDocument/2006/relationships/hyperlink" Target="http://refhub.elsevier.com/S0079-6700(20)30035-6/sbref0240" TargetMode="External"/><Relationship Id="rId1479" Type="http://schemas.openxmlformats.org/officeDocument/2006/relationships/hyperlink" Target="http://refhub.elsevier.com/S0079-6700(20)30035-6/sbref0385" TargetMode="External"/><Relationship Id="rId1686" Type="http://schemas.openxmlformats.org/officeDocument/2006/relationships/hyperlink" Target="http://refhub.elsevier.com/S0079-6700(20)30035-6/sbref0420" TargetMode="External"/><Relationship Id="rId3928" Type="http://schemas.openxmlformats.org/officeDocument/2006/relationships/hyperlink" Target="http://refhub.elsevier.com/S0079-6700(20)30035-6/sbref0950" TargetMode="External"/><Relationship Id="rId4092" Type="http://schemas.openxmlformats.org/officeDocument/2006/relationships/hyperlink" Target="http://refhub.elsevier.com/S0079-6700(20)30035-6/sbref0985" TargetMode="External"/><Relationship Id="rId5143" Type="http://schemas.openxmlformats.org/officeDocument/2006/relationships/hyperlink" Target="http://refhub.elsevier.com/S0079-6700(20)30035-6/sbref1235" TargetMode="External"/><Relationship Id="rId5350" Type="http://schemas.openxmlformats.org/officeDocument/2006/relationships/hyperlink" Target="http://refhub.elsevier.com/S0079-6700(20)30035-6/sbref1280" TargetMode="External"/><Relationship Id="rId1339" Type="http://schemas.openxmlformats.org/officeDocument/2006/relationships/hyperlink" Target="http://refhub.elsevier.com/S0079-6700(20)30035-6/sbref0355" TargetMode="External"/><Relationship Id="rId1893" Type="http://schemas.openxmlformats.org/officeDocument/2006/relationships/hyperlink" Target="http://refhub.elsevier.com/S0079-6700(20)30035-6/sbref0465" TargetMode="External"/><Relationship Id="rId2737" Type="http://schemas.openxmlformats.org/officeDocument/2006/relationships/hyperlink" Target="http://refhub.elsevier.com/S0079-6700(20)30035-6/sbref0655" TargetMode="External"/><Relationship Id="rId2944" Type="http://schemas.openxmlformats.org/officeDocument/2006/relationships/hyperlink" Target="http://refhub.elsevier.com/S0079-6700(20)30035-6/sbref0700" TargetMode="External"/><Relationship Id="rId5003" Type="http://schemas.openxmlformats.org/officeDocument/2006/relationships/hyperlink" Target="http://refhub.elsevier.com/S0079-6700(20)30035-6/sbref1205" TargetMode="External"/><Relationship Id="rId5210" Type="http://schemas.openxmlformats.org/officeDocument/2006/relationships/hyperlink" Target="http://refhub.elsevier.com/S0079-6700(20)30035-6/sbref1250" TargetMode="External"/><Relationship Id="rId709" Type="http://schemas.openxmlformats.org/officeDocument/2006/relationships/hyperlink" Target="http://refhub.elsevier.com/S0079-6700(20)30035-6/sbref0210" TargetMode="External"/><Relationship Id="rId916" Type="http://schemas.openxmlformats.org/officeDocument/2006/relationships/hyperlink" Target="http://refhub.elsevier.com/S0079-6700(20)30035-6/sbref0255" TargetMode="External"/><Relationship Id="rId1546" Type="http://schemas.openxmlformats.org/officeDocument/2006/relationships/hyperlink" Target="http://refhub.elsevier.com/S0079-6700(20)30035-6/sbref0395" TargetMode="External"/><Relationship Id="rId1753" Type="http://schemas.openxmlformats.org/officeDocument/2006/relationships/hyperlink" Target="http://refhub.elsevier.com/S0079-6700(20)30035-6/sbref0440" TargetMode="External"/><Relationship Id="rId1960" Type="http://schemas.openxmlformats.org/officeDocument/2006/relationships/hyperlink" Target="http://refhub.elsevier.com/S0079-6700(20)30035-6/sbref0480" TargetMode="External"/><Relationship Id="rId2804" Type="http://schemas.openxmlformats.org/officeDocument/2006/relationships/hyperlink" Target="http://refhub.elsevier.com/S0079-6700(20)30035-6/sbref0670" TargetMode="External"/><Relationship Id="rId45" Type="http://schemas.openxmlformats.org/officeDocument/2006/relationships/hyperlink" Target="http://refhub.elsevier.com/S0079-6700(20)30035-6/sbref0005" TargetMode="External"/><Relationship Id="rId1406" Type="http://schemas.openxmlformats.org/officeDocument/2006/relationships/hyperlink" Target="http://refhub.elsevier.com/S0079-6700(20)30035-6/sbref0370" TargetMode="External"/><Relationship Id="rId1613" Type="http://schemas.openxmlformats.org/officeDocument/2006/relationships/hyperlink" Target="http://refhub.elsevier.com/S0079-6700(20)30035-6/sbref0410" TargetMode="External"/><Relationship Id="rId1820" Type="http://schemas.openxmlformats.org/officeDocument/2006/relationships/hyperlink" Target="http://refhub.elsevier.com/S0079-6700(20)30035-6/sbref0455" TargetMode="External"/><Relationship Id="rId4769" Type="http://schemas.openxmlformats.org/officeDocument/2006/relationships/hyperlink" Target="http://refhub.elsevier.com/S0079-6700(20)30035-6/sbref1150" TargetMode="External"/><Relationship Id="rId4976" Type="http://schemas.openxmlformats.org/officeDocument/2006/relationships/hyperlink" Target="http://refhub.elsevier.com/S0079-6700(20)30035-6/sbref1200" TargetMode="External"/><Relationship Id="rId3578" Type="http://schemas.openxmlformats.org/officeDocument/2006/relationships/hyperlink" Target="http://refhub.elsevier.com/S0079-6700(20)30035-6/sbref0870" TargetMode="External"/><Relationship Id="rId3785" Type="http://schemas.openxmlformats.org/officeDocument/2006/relationships/hyperlink" Target="http://refhub.elsevier.com/S0079-6700(20)30035-6/sbref0920" TargetMode="External"/><Relationship Id="rId3992" Type="http://schemas.openxmlformats.org/officeDocument/2006/relationships/hyperlink" Target="http://refhub.elsevier.com/S0079-6700(20)30035-6/sbref0960" TargetMode="External"/><Relationship Id="rId4629" Type="http://schemas.openxmlformats.org/officeDocument/2006/relationships/hyperlink" Target="http://refhub.elsevier.com/S0079-6700(20)30035-6/sbref1115" TargetMode="External"/><Relationship Id="rId4836" Type="http://schemas.openxmlformats.org/officeDocument/2006/relationships/hyperlink" Target="http://refhub.elsevier.com/S0079-6700(20)30035-6/sbref1170" TargetMode="External"/><Relationship Id="rId499" Type="http://schemas.openxmlformats.org/officeDocument/2006/relationships/hyperlink" Target="http://refhub.elsevier.com/S0079-6700(20)30035-6/sbref0155" TargetMode="External"/><Relationship Id="rId2387" Type="http://schemas.openxmlformats.org/officeDocument/2006/relationships/hyperlink" Target="http://refhub.elsevier.com/S0079-6700(20)30035-6/sbref0580" TargetMode="External"/><Relationship Id="rId2594" Type="http://schemas.openxmlformats.org/officeDocument/2006/relationships/hyperlink" Target="http://refhub.elsevier.com/S0079-6700(20)30035-6/sbref0625" TargetMode="External"/><Relationship Id="rId3438" Type="http://schemas.openxmlformats.org/officeDocument/2006/relationships/hyperlink" Target="http://refhub.elsevier.com/S0079-6700(20)30035-6/sbref0835" TargetMode="External"/><Relationship Id="rId3645" Type="http://schemas.openxmlformats.org/officeDocument/2006/relationships/hyperlink" Target="http://refhub.elsevier.com/S0079-6700(20)30035-6/sbref0890" TargetMode="External"/><Relationship Id="rId3852" Type="http://schemas.openxmlformats.org/officeDocument/2006/relationships/hyperlink" Target="http://refhub.elsevier.com/S0079-6700(20)30035-6/sbref0935" TargetMode="External"/><Relationship Id="rId359" Type="http://schemas.openxmlformats.org/officeDocument/2006/relationships/hyperlink" Target="http://refhub.elsevier.com/S0079-6700(20)30035-6/sbref0115" TargetMode="External"/><Relationship Id="rId566" Type="http://schemas.openxmlformats.org/officeDocument/2006/relationships/hyperlink" Target="http://refhub.elsevier.com/S0079-6700(20)30035-6/sbref0180" TargetMode="External"/><Relationship Id="rId773" Type="http://schemas.openxmlformats.org/officeDocument/2006/relationships/hyperlink" Target="http://refhub.elsevier.com/S0079-6700(20)30035-6/sbref0225" TargetMode="External"/><Relationship Id="rId1196" Type="http://schemas.openxmlformats.org/officeDocument/2006/relationships/hyperlink" Target="http://refhub.elsevier.com/S0079-6700(20)30035-6/sbref0330" TargetMode="External"/><Relationship Id="rId2247" Type="http://schemas.openxmlformats.org/officeDocument/2006/relationships/hyperlink" Target="http://refhub.elsevier.com/S0079-6700(20)30035-6/sbref0550" TargetMode="External"/><Relationship Id="rId2454" Type="http://schemas.openxmlformats.org/officeDocument/2006/relationships/hyperlink" Target="http://refhub.elsevier.com/S0079-6700(20)30035-6/sbref0590" TargetMode="External"/><Relationship Id="rId3505" Type="http://schemas.openxmlformats.org/officeDocument/2006/relationships/hyperlink" Target="http://refhub.elsevier.com/S0079-6700(20)30035-6/sbref0850" TargetMode="External"/><Relationship Id="rId4903" Type="http://schemas.openxmlformats.org/officeDocument/2006/relationships/hyperlink" Target="http://refhub.elsevier.com/S0079-6700(20)30035-6/sbref1185" TargetMode="External"/><Relationship Id="rId219" Type="http://schemas.openxmlformats.org/officeDocument/2006/relationships/hyperlink" Target="http://refhub.elsevier.com/S0079-6700(20)30035-6/sbref0065" TargetMode="External"/><Relationship Id="rId426" Type="http://schemas.openxmlformats.org/officeDocument/2006/relationships/hyperlink" Target="http://refhub.elsevier.com/S0079-6700(20)30035-6/sbref0140" TargetMode="External"/><Relationship Id="rId633" Type="http://schemas.openxmlformats.org/officeDocument/2006/relationships/hyperlink" Target="http://refhub.elsevier.com/S0079-6700(20)30035-6/sbref0195" TargetMode="External"/><Relationship Id="rId980" Type="http://schemas.openxmlformats.org/officeDocument/2006/relationships/hyperlink" Target="http://refhub.elsevier.com/S0079-6700(20)30035-6/sbref0275" TargetMode="External"/><Relationship Id="rId1056" Type="http://schemas.openxmlformats.org/officeDocument/2006/relationships/hyperlink" Target="http://refhub.elsevier.com/S0079-6700(20)30035-6/sbref0295" TargetMode="External"/><Relationship Id="rId1263" Type="http://schemas.openxmlformats.org/officeDocument/2006/relationships/hyperlink" Target="http://refhub.elsevier.com/S0079-6700(20)30035-6/sbref0345" TargetMode="External"/><Relationship Id="rId2107" Type="http://schemas.openxmlformats.org/officeDocument/2006/relationships/hyperlink" Target="http://refhub.elsevier.com/S0079-6700(20)30035-6/sbref0520" TargetMode="External"/><Relationship Id="rId2314" Type="http://schemas.openxmlformats.org/officeDocument/2006/relationships/hyperlink" Target="http://refhub.elsevier.com/S0079-6700(20)30035-6/sbref0565" TargetMode="External"/><Relationship Id="rId2661" Type="http://schemas.openxmlformats.org/officeDocument/2006/relationships/hyperlink" Target="http://refhub.elsevier.com/S0079-6700(20)30035-6/sbref0635" TargetMode="External"/><Relationship Id="rId3712" Type="http://schemas.openxmlformats.org/officeDocument/2006/relationships/hyperlink" Target="http://refhub.elsevier.com/S0079-6700(20)30035-6/sbref0905" TargetMode="External"/><Relationship Id="rId840" Type="http://schemas.openxmlformats.org/officeDocument/2006/relationships/hyperlink" Target="http://refhub.elsevier.com/S0079-6700(20)30035-6/sbref0240" TargetMode="External"/><Relationship Id="rId1470" Type="http://schemas.openxmlformats.org/officeDocument/2006/relationships/hyperlink" Target="http://refhub.elsevier.com/S0079-6700(20)30035-6/sbref0380" TargetMode="External"/><Relationship Id="rId2521" Type="http://schemas.openxmlformats.org/officeDocument/2006/relationships/hyperlink" Target="http://refhub.elsevier.com/S0079-6700(20)30035-6/sbref0605" TargetMode="External"/><Relationship Id="rId4279" Type="http://schemas.openxmlformats.org/officeDocument/2006/relationships/hyperlink" Target="http://refhub.elsevier.com/S0079-6700(20)30035-6/sbref1025" TargetMode="External"/><Relationship Id="rId5677" Type="http://schemas.openxmlformats.org/officeDocument/2006/relationships/hyperlink" Target="http://refhub.elsevier.com/S0079-6700(20)30035-6/sbref1355" TargetMode="External"/><Relationship Id="rId700" Type="http://schemas.openxmlformats.org/officeDocument/2006/relationships/hyperlink" Target="http://refhub.elsevier.com/S0079-6700(20)30035-6/sbref0210" TargetMode="External"/><Relationship Id="rId1123" Type="http://schemas.openxmlformats.org/officeDocument/2006/relationships/hyperlink" Target="http://refhub.elsevier.com/S0079-6700(20)30035-6/sbref0310" TargetMode="External"/><Relationship Id="rId1330" Type="http://schemas.openxmlformats.org/officeDocument/2006/relationships/hyperlink" Target="http://refhub.elsevier.com/S0079-6700(20)30035-6/sbref0355" TargetMode="External"/><Relationship Id="rId3088" Type="http://schemas.openxmlformats.org/officeDocument/2006/relationships/hyperlink" Target="http://refhub.elsevier.com/S0079-6700(20)30035-6/sbref0740" TargetMode="External"/><Relationship Id="rId4486" Type="http://schemas.openxmlformats.org/officeDocument/2006/relationships/hyperlink" Target="http://refhub.elsevier.com/S0079-6700(20)30035-6/sbref1075" TargetMode="External"/><Relationship Id="rId4693" Type="http://schemas.openxmlformats.org/officeDocument/2006/relationships/hyperlink" Target="http://refhub.elsevier.com/S0079-6700(20)30035-6/sbref1135" TargetMode="External"/><Relationship Id="rId5537" Type="http://schemas.openxmlformats.org/officeDocument/2006/relationships/hyperlink" Target="http://refhub.elsevier.com/S0079-6700(20)30035-6/sbref1320" TargetMode="External"/><Relationship Id="rId5744" Type="http://schemas.openxmlformats.org/officeDocument/2006/relationships/hyperlink" Target="http://refhub.elsevier.com/S0079-6700(20)30035-6/sbref1365" TargetMode="External"/><Relationship Id="rId3295" Type="http://schemas.openxmlformats.org/officeDocument/2006/relationships/hyperlink" Target="http://refhub.elsevier.com/S0079-6700(20)30035-6/sbref0800" TargetMode="External"/><Relationship Id="rId4139" Type="http://schemas.openxmlformats.org/officeDocument/2006/relationships/hyperlink" Target="http://refhub.elsevier.com/S0079-6700(20)30035-6/sbref0995" TargetMode="External"/><Relationship Id="rId4346" Type="http://schemas.openxmlformats.org/officeDocument/2006/relationships/hyperlink" Target="http://refhub.elsevier.com/S0079-6700(20)30035-6/sbref1040" TargetMode="External"/><Relationship Id="rId4553" Type="http://schemas.openxmlformats.org/officeDocument/2006/relationships/hyperlink" Target="http://refhub.elsevier.com/S0079-6700(20)30035-6/sbref1090" TargetMode="External"/><Relationship Id="rId4760" Type="http://schemas.openxmlformats.org/officeDocument/2006/relationships/hyperlink" Target="http://refhub.elsevier.com/S0079-6700(20)30035-6/sbref1150" TargetMode="External"/><Relationship Id="rId5604" Type="http://schemas.openxmlformats.org/officeDocument/2006/relationships/hyperlink" Target="http://refhub.elsevier.com/S0079-6700(20)30035-6/sbref1335" TargetMode="External"/><Relationship Id="rId3155" Type="http://schemas.openxmlformats.org/officeDocument/2006/relationships/hyperlink" Target="http://refhub.elsevier.com/S0079-6700(20)30035-6/sbref0760" TargetMode="External"/><Relationship Id="rId3362" Type="http://schemas.openxmlformats.org/officeDocument/2006/relationships/hyperlink" Target="http://refhub.elsevier.com/S0079-6700(20)30035-6/sbref0815" TargetMode="External"/><Relationship Id="rId4206" Type="http://schemas.openxmlformats.org/officeDocument/2006/relationships/hyperlink" Target="http://refhub.elsevier.com/S0079-6700(20)30035-6/sbref1010" TargetMode="External"/><Relationship Id="rId4413" Type="http://schemas.openxmlformats.org/officeDocument/2006/relationships/hyperlink" Target="http://refhub.elsevier.com/S0079-6700(20)30035-6/sbref1050" TargetMode="External"/><Relationship Id="rId4620" Type="http://schemas.openxmlformats.org/officeDocument/2006/relationships/hyperlink" Target="http://refhub.elsevier.com/S0079-6700(20)30035-6/sbref1110" TargetMode="External"/><Relationship Id="rId283" Type="http://schemas.openxmlformats.org/officeDocument/2006/relationships/hyperlink" Target="http://refhub.elsevier.com/S0079-6700(20)30035-6/sbref0085" TargetMode="External"/><Relationship Id="rId490" Type="http://schemas.openxmlformats.org/officeDocument/2006/relationships/hyperlink" Target="http://refhub.elsevier.com/S0079-6700(20)30035-6/sbref0155" TargetMode="External"/><Relationship Id="rId2171" Type="http://schemas.openxmlformats.org/officeDocument/2006/relationships/hyperlink" Target="http://refhub.elsevier.com/S0079-6700(20)30035-6/sbref0535" TargetMode="External"/><Relationship Id="rId3015" Type="http://schemas.openxmlformats.org/officeDocument/2006/relationships/hyperlink" Target="http://refhub.elsevier.com/S0079-6700(20)30035-6/sbref0725" TargetMode="External"/><Relationship Id="rId3222" Type="http://schemas.openxmlformats.org/officeDocument/2006/relationships/hyperlink" Target="http://refhub.elsevier.com/S0079-6700(20)30035-6/sbref0775" TargetMode="External"/><Relationship Id="rId143" Type="http://schemas.openxmlformats.org/officeDocument/2006/relationships/hyperlink" Target="http://refhub.elsevier.com/S0079-6700(20)30035-6/sbref0040" TargetMode="External"/><Relationship Id="rId350" Type="http://schemas.openxmlformats.org/officeDocument/2006/relationships/hyperlink" Target="http://refhub.elsevier.com/S0079-6700(20)30035-6/sbref0110" TargetMode="External"/><Relationship Id="rId2031" Type="http://schemas.openxmlformats.org/officeDocument/2006/relationships/hyperlink" Target="http://refhub.elsevier.com/S0079-6700(20)30035-6/sbref0500" TargetMode="External"/><Relationship Id="rId5187" Type="http://schemas.openxmlformats.org/officeDocument/2006/relationships/hyperlink" Target="http://refhub.elsevier.com/S0079-6700(20)30035-6/sbref1245" TargetMode="External"/><Relationship Id="rId5394" Type="http://schemas.openxmlformats.org/officeDocument/2006/relationships/hyperlink" Target="http://refhub.elsevier.com/S0079-6700(20)30035-6/sbref1290" TargetMode="External"/><Relationship Id="rId9" Type="http://schemas.openxmlformats.org/officeDocument/2006/relationships/hyperlink" Target="http://www.sciencedirect.com/science/journal/00796700" TargetMode="External"/><Relationship Id="rId210" Type="http://schemas.openxmlformats.org/officeDocument/2006/relationships/hyperlink" Target="http://refhub.elsevier.com/S0079-6700(20)30035-6/sbref0065" TargetMode="External"/><Relationship Id="rId2988" Type="http://schemas.openxmlformats.org/officeDocument/2006/relationships/hyperlink" Target="http://refhub.elsevier.com/S0079-6700(20)30035-6/sbref0715" TargetMode="External"/><Relationship Id="rId5047" Type="http://schemas.openxmlformats.org/officeDocument/2006/relationships/hyperlink" Target="http://refhub.elsevier.com/S0079-6700(20)30035-6/sbref1215" TargetMode="External"/><Relationship Id="rId5254" Type="http://schemas.openxmlformats.org/officeDocument/2006/relationships/hyperlink" Target="http://refhub.elsevier.com/S0079-6700(20)30035-6/sbref1260" TargetMode="External"/><Relationship Id="rId1797" Type="http://schemas.openxmlformats.org/officeDocument/2006/relationships/hyperlink" Target="http://refhub.elsevier.com/S0079-6700(20)30035-6/sbref0450" TargetMode="External"/><Relationship Id="rId2848" Type="http://schemas.openxmlformats.org/officeDocument/2006/relationships/hyperlink" Target="http://refhub.elsevier.com/S0079-6700(20)30035-6/sbref0675" TargetMode="External"/><Relationship Id="rId5461" Type="http://schemas.openxmlformats.org/officeDocument/2006/relationships/hyperlink" Target="http://refhub.elsevier.com/S0079-6700(20)30035-6/sbref1305" TargetMode="External"/><Relationship Id="rId89" Type="http://schemas.openxmlformats.org/officeDocument/2006/relationships/hyperlink" Target="http://refhub.elsevier.com/S0079-6700(20)30035-6/sbref0020" TargetMode="External"/><Relationship Id="rId1657" Type="http://schemas.openxmlformats.org/officeDocument/2006/relationships/hyperlink" Target="http://refhub.elsevier.com/S0079-6700(20)30035-6/sbref0415" TargetMode="External"/><Relationship Id="rId1864" Type="http://schemas.openxmlformats.org/officeDocument/2006/relationships/hyperlink" Target="http://refhub.elsevier.com/S0079-6700(20)30035-6/sbref0460" TargetMode="External"/><Relationship Id="rId2708" Type="http://schemas.openxmlformats.org/officeDocument/2006/relationships/hyperlink" Target="http://refhub.elsevier.com/S0079-6700(20)30035-6/sbref0650" TargetMode="External"/><Relationship Id="rId2915" Type="http://schemas.openxmlformats.org/officeDocument/2006/relationships/hyperlink" Target="http://refhub.elsevier.com/S0079-6700(20)30035-6/sbref0695" TargetMode="External"/><Relationship Id="rId4063" Type="http://schemas.openxmlformats.org/officeDocument/2006/relationships/hyperlink" Target="http://refhub.elsevier.com/S0079-6700(20)30035-6/sbref0975" TargetMode="External"/><Relationship Id="rId4270" Type="http://schemas.openxmlformats.org/officeDocument/2006/relationships/hyperlink" Target="http://refhub.elsevier.com/S0079-6700(20)30035-6/sbref1025" TargetMode="External"/><Relationship Id="rId5114" Type="http://schemas.openxmlformats.org/officeDocument/2006/relationships/hyperlink" Target="http://refhub.elsevier.com/S0079-6700(20)30035-6/sbref1230" TargetMode="External"/><Relationship Id="rId5321" Type="http://schemas.openxmlformats.org/officeDocument/2006/relationships/hyperlink" Target="http://refhub.elsevier.com/S0079-6700(20)30035-6/sbref1275" TargetMode="External"/><Relationship Id="rId1517" Type="http://schemas.openxmlformats.org/officeDocument/2006/relationships/hyperlink" Target="http://refhub.elsevier.com/S0079-6700(20)30035-6/sbref0390" TargetMode="External"/><Relationship Id="rId1724" Type="http://schemas.openxmlformats.org/officeDocument/2006/relationships/hyperlink" Target="http://refhub.elsevier.com/S0079-6700(20)30035-6/sbref0430" TargetMode="External"/><Relationship Id="rId4130" Type="http://schemas.openxmlformats.org/officeDocument/2006/relationships/hyperlink" Target="http://refhub.elsevier.com/S0079-6700(20)30035-6/sbref0990" TargetMode="External"/><Relationship Id="rId16" Type="http://schemas.openxmlformats.org/officeDocument/2006/relationships/hyperlink" Target="mailto:ebailey@seas.upenn.edu" TargetMode="External"/><Relationship Id="rId1931" Type="http://schemas.openxmlformats.org/officeDocument/2006/relationships/hyperlink" Target="http://refhub.elsevier.com/S0079-6700(20)30035-6/sbref0470" TargetMode="External"/><Relationship Id="rId3689" Type="http://schemas.openxmlformats.org/officeDocument/2006/relationships/hyperlink" Target="http://refhub.elsevier.com/S0079-6700(20)30035-6/sbref0900" TargetMode="External"/><Relationship Id="rId3896" Type="http://schemas.openxmlformats.org/officeDocument/2006/relationships/hyperlink" Target="http://refhub.elsevier.com/S0079-6700(20)30035-6/sbref0940" TargetMode="External"/><Relationship Id="rId2498" Type="http://schemas.openxmlformats.org/officeDocument/2006/relationships/hyperlink" Target="http://refhub.elsevier.com/S0079-6700(20)30035-6/sbref0600" TargetMode="External"/><Relationship Id="rId3549" Type="http://schemas.openxmlformats.org/officeDocument/2006/relationships/hyperlink" Target="http://refhub.elsevier.com/S0079-6700(20)30035-6/sbref0860" TargetMode="External"/><Relationship Id="rId4947" Type="http://schemas.openxmlformats.org/officeDocument/2006/relationships/hyperlink" Target="http://refhub.elsevier.com/S0079-6700(20)30035-6/sbref1195" TargetMode="External"/><Relationship Id="rId677" Type="http://schemas.openxmlformats.org/officeDocument/2006/relationships/hyperlink" Target="http://refhub.elsevier.com/S0079-6700(20)30035-6/sbref0200" TargetMode="External"/><Relationship Id="rId2358" Type="http://schemas.openxmlformats.org/officeDocument/2006/relationships/hyperlink" Target="http://refhub.elsevier.com/S0079-6700(20)30035-6/sbref0570" TargetMode="External"/><Relationship Id="rId3756" Type="http://schemas.openxmlformats.org/officeDocument/2006/relationships/hyperlink" Target="http://refhub.elsevier.com/S0079-6700(20)30035-6/sbref0910" TargetMode="External"/><Relationship Id="rId3963" Type="http://schemas.openxmlformats.org/officeDocument/2006/relationships/hyperlink" Target="http://refhub.elsevier.com/S0079-6700(20)30035-6/sbref0955" TargetMode="External"/><Relationship Id="rId4807" Type="http://schemas.openxmlformats.org/officeDocument/2006/relationships/hyperlink" Target="http://refhub.elsevier.com/S0079-6700(20)30035-6/sbref1160" TargetMode="External"/><Relationship Id="rId884" Type="http://schemas.openxmlformats.org/officeDocument/2006/relationships/hyperlink" Target="http://refhub.elsevier.com/S0079-6700(20)30035-6/sbref0250" TargetMode="External"/><Relationship Id="rId2565" Type="http://schemas.openxmlformats.org/officeDocument/2006/relationships/hyperlink" Target="http://refhub.elsevier.com/S0079-6700(20)30035-6/sbref0615" TargetMode="External"/><Relationship Id="rId2772" Type="http://schemas.openxmlformats.org/officeDocument/2006/relationships/hyperlink" Target="http://refhub.elsevier.com/S0079-6700(20)30035-6/sbref0660" TargetMode="External"/><Relationship Id="rId3409" Type="http://schemas.openxmlformats.org/officeDocument/2006/relationships/hyperlink" Target="http://refhub.elsevier.com/S0079-6700(20)30035-6/sbref0830" TargetMode="External"/><Relationship Id="rId3616" Type="http://schemas.openxmlformats.org/officeDocument/2006/relationships/hyperlink" Target="http://refhub.elsevier.com/S0079-6700(20)30035-6/sbref0880" TargetMode="External"/><Relationship Id="rId3823" Type="http://schemas.openxmlformats.org/officeDocument/2006/relationships/hyperlink" Target="http://refhub.elsevier.com/S0079-6700(20)30035-6/sbref0930" TargetMode="External"/><Relationship Id="rId537" Type="http://schemas.openxmlformats.org/officeDocument/2006/relationships/hyperlink" Target="http://refhub.elsevier.com/S0079-6700(20)30035-6/sbref0165" TargetMode="External"/><Relationship Id="rId744" Type="http://schemas.openxmlformats.org/officeDocument/2006/relationships/hyperlink" Target="http://refhub.elsevier.com/S0079-6700(20)30035-6/sbref0220" TargetMode="External"/><Relationship Id="rId951" Type="http://schemas.openxmlformats.org/officeDocument/2006/relationships/hyperlink" Target="http://refhub.elsevier.com/S0079-6700(20)30035-6/sbref0265" TargetMode="External"/><Relationship Id="rId1167" Type="http://schemas.openxmlformats.org/officeDocument/2006/relationships/hyperlink" Target="http://refhub.elsevier.com/S0079-6700(20)30035-6/sbref0320" TargetMode="External"/><Relationship Id="rId1374" Type="http://schemas.openxmlformats.org/officeDocument/2006/relationships/hyperlink" Target="http://refhub.elsevier.com/S0079-6700(20)30035-6/sbref0365" TargetMode="External"/><Relationship Id="rId1581" Type="http://schemas.openxmlformats.org/officeDocument/2006/relationships/hyperlink" Target="http://refhub.elsevier.com/S0079-6700(20)30035-6/sbref0400" TargetMode="External"/><Relationship Id="rId2218" Type="http://schemas.openxmlformats.org/officeDocument/2006/relationships/hyperlink" Target="http://refhub.elsevier.com/S0079-6700(20)30035-6/sbref0545" TargetMode="External"/><Relationship Id="rId2425" Type="http://schemas.openxmlformats.org/officeDocument/2006/relationships/hyperlink" Target="http://refhub.elsevier.com/S0079-6700(20)30035-6/sbref0585" TargetMode="External"/><Relationship Id="rId2632" Type="http://schemas.openxmlformats.org/officeDocument/2006/relationships/hyperlink" Target="http://refhub.elsevier.com/S0079-6700(20)30035-6/sbref0630" TargetMode="External"/><Relationship Id="rId5788" Type="http://schemas.openxmlformats.org/officeDocument/2006/relationships/hyperlink" Target="http://refhub.elsevier.com/S0079-6700(20)30035-6/sbref1375" TargetMode="External"/><Relationship Id="rId80" Type="http://schemas.openxmlformats.org/officeDocument/2006/relationships/hyperlink" Target="http://refhub.elsevier.com/S0079-6700(20)30035-6/sbref0020" TargetMode="External"/><Relationship Id="rId604" Type="http://schemas.openxmlformats.org/officeDocument/2006/relationships/hyperlink" Target="http://refhub.elsevier.com/S0079-6700(20)30035-6/sbref0185" TargetMode="External"/><Relationship Id="rId811" Type="http://schemas.openxmlformats.org/officeDocument/2006/relationships/hyperlink" Target="http://refhub.elsevier.com/S0079-6700(20)30035-6/sbref0230" TargetMode="External"/><Relationship Id="rId1027" Type="http://schemas.openxmlformats.org/officeDocument/2006/relationships/hyperlink" Target="http://refhub.elsevier.com/S0079-6700(20)30035-6/sbref0290" TargetMode="External"/><Relationship Id="rId1234" Type="http://schemas.openxmlformats.org/officeDocument/2006/relationships/hyperlink" Target="http://refhub.elsevier.com/S0079-6700(20)30035-6/sbref0335" TargetMode="External"/><Relationship Id="rId1441" Type="http://schemas.openxmlformats.org/officeDocument/2006/relationships/hyperlink" Target="http://refhub.elsevier.com/S0079-6700(20)30035-6/sbref0375" TargetMode="External"/><Relationship Id="rId4597" Type="http://schemas.openxmlformats.org/officeDocument/2006/relationships/hyperlink" Target="http://refhub.elsevier.com/S0079-6700(20)30035-6/sbref1105" TargetMode="External"/><Relationship Id="rId5648" Type="http://schemas.openxmlformats.org/officeDocument/2006/relationships/hyperlink" Target="http://refhub.elsevier.com/S0079-6700(20)30035-6/sbref1350" TargetMode="External"/><Relationship Id="rId1301" Type="http://schemas.openxmlformats.org/officeDocument/2006/relationships/hyperlink" Target="http://refhub.elsevier.com/S0079-6700(20)30035-6/sbref0350" TargetMode="External"/><Relationship Id="rId3199" Type="http://schemas.openxmlformats.org/officeDocument/2006/relationships/hyperlink" Target="http://refhub.elsevier.com/S0079-6700(20)30035-6/sbref0770" TargetMode="External"/><Relationship Id="rId4457" Type="http://schemas.openxmlformats.org/officeDocument/2006/relationships/hyperlink" Target="http://refhub.elsevier.com/S0079-6700(20)30035-6/sbref1065" TargetMode="External"/><Relationship Id="rId4664" Type="http://schemas.openxmlformats.org/officeDocument/2006/relationships/hyperlink" Target="http://refhub.elsevier.com/S0079-6700(20)30035-6/sbref1130" TargetMode="External"/><Relationship Id="rId5508" Type="http://schemas.openxmlformats.org/officeDocument/2006/relationships/hyperlink" Target="http://refhub.elsevier.com/S0079-6700(20)30035-6/sbref1315" TargetMode="External"/><Relationship Id="rId5715" Type="http://schemas.openxmlformats.org/officeDocument/2006/relationships/hyperlink" Target="http://refhub.elsevier.com/S0079-6700(20)30035-6/sbref1360" TargetMode="External"/><Relationship Id="rId3059" Type="http://schemas.openxmlformats.org/officeDocument/2006/relationships/hyperlink" Target="http://refhub.elsevier.com/S0079-6700(20)30035-6/sbref0735" TargetMode="External"/><Relationship Id="rId3266" Type="http://schemas.openxmlformats.org/officeDocument/2006/relationships/hyperlink" Target="http://refhub.elsevier.com/S0079-6700(20)30035-6/sbref0790" TargetMode="External"/><Relationship Id="rId3473" Type="http://schemas.openxmlformats.org/officeDocument/2006/relationships/hyperlink" Target="http://refhub.elsevier.com/S0079-6700(20)30035-6/sbref0845" TargetMode="External"/><Relationship Id="rId4317" Type="http://schemas.openxmlformats.org/officeDocument/2006/relationships/hyperlink" Target="http://refhub.elsevier.com/S0079-6700(20)30035-6/sbref1035" TargetMode="External"/><Relationship Id="rId4524" Type="http://schemas.openxmlformats.org/officeDocument/2006/relationships/hyperlink" Target="http://refhub.elsevier.com/S0079-6700(20)30035-6/sbref1080" TargetMode="External"/><Relationship Id="rId4871" Type="http://schemas.openxmlformats.org/officeDocument/2006/relationships/hyperlink" Target="http://refhub.elsevier.com/S0079-6700(20)30035-6/sbref1180" TargetMode="External"/><Relationship Id="rId187" Type="http://schemas.openxmlformats.org/officeDocument/2006/relationships/hyperlink" Target="http://refhub.elsevier.com/S0079-6700(20)30035-6/sbref0055" TargetMode="External"/><Relationship Id="rId394" Type="http://schemas.openxmlformats.org/officeDocument/2006/relationships/hyperlink" Target="http://refhub.elsevier.com/S0079-6700(20)30035-6/sbref0130" TargetMode="External"/><Relationship Id="rId2075" Type="http://schemas.openxmlformats.org/officeDocument/2006/relationships/hyperlink" Target="http://refhub.elsevier.com/S0079-6700(20)30035-6/sbref0515" TargetMode="External"/><Relationship Id="rId2282" Type="http://schemas.openxmlformats.org/officeDocument/2006/relationships/hyperlink" Target="http://refhub.elsevier.com/S0079-6700(20)30035-6/sbref0560" TargetMode="External"/><Relationship Id="rId3126" Type="http://schemas.openxmlformats.org/officeDocument/2006/relationships/hyperlink" Target="http://refhub.elsevier.com/S0079-6700(20)30035-6/sbref0750" TargetMode="External"/><Relationship Id="rId3680" Type="http://schemas.openxmlformats.org/officeDocument/2006/relationships/hyperlink" Target="http://refhub.elsevier.com/S0079-6700(20)30035-6/sbref0895" TargetMode="External"/><Relationship Id="rId4731" Type="http://schemas.openxmlformats.org/officeDocument/2006/relationships/hyperlink" Target="http://refhub.elsevier.com/S0079-6700(20)30035-6/sbref1145" TargetMode="External"/><Relationship Id="rId254" Type="http://schemas.openxmlformats.org/officeDocument/2006/relationships/hyperlink" Target="http://refhub.elsevier.com/S0079-6700(20)30035-6/sbref0075" TargetMode="External"/><Relationship Id="rId1091" Type="http://schemas.openxmlformats.org/officeDocument/2006/relationships/hyperlink" Target="http://refhub.elsevier.com/S0079-6700(20)30035-6/sbref0305" TargetMode="External"/><Relationship Id="rId3333" Type="http://schemas.openxmlformats.org/officeDocument/2006/relationships/hyperlink" Target="http://refhub.elsevier.com/S0079-6700(20)30035-6/sbref0810" TargetMode="External"/><Relationship Id="rId3540" Type="http://schemas.openxmlformats.org/officeDocument/2006/relationships/hyperlink" Target="http://refhub.elsevier.com/S0079-6700(20)30035-6/sbref0860" TargetMode="External"/><Relationship Id="rId5298" Type="http://schemas.openxmlformats.org/officeDocument/2006/relationships/hyperlink" Target="http://refhub.elsevier.com/S0079-6700(20)30035-6/sbref1270" TargetMode="External"/><Relationship Id="rId114" Type="http://schemas.openxmlformats.org/officeDocument/2006/relationships/hyperlink" Target="http://refhub.elsevier.com/S0079-6700(20)30035-6/sbref0025" TargetMode="External"/><Relationship Id="rId461" Type="http://schemas.openxmlformats.org/officeDocument/2006/relationships/hyperlink" Target="http://refhub.elsevier.com/S0079-6700(20)30035-6/sbref0145" TargetMode="External"/><Relationship Id="rId2142" Type="http://schemas.openxmlformats.org/officeDocument/2006/relationships/hyperlink" Target="http://refhub.elsevier.com/S0079-6700(20)30035-6/sbref0525" TargetMode="External"/><Relationship Id="rId3400" Type="http://schemas.openxmlformats.org/officeDocument/2006/relationships/hyperlink" Target="http://refhub.elsevier.com/S0079-6700(20)30035-6/sbref0825" TargetMode="External"/><Relationship Id="rId321" Type="http://schemas.openxmlformats.org/officeDocument/2006/relationships/hyperlink" Target="http://refhub.elsevier.com/S0079-6700(20)30035-6/sbref0100" TargetMode="External"/><Relationship Id="rId2002" Type="http://schemas.openxmlformats.org/officeDocument/2006/relationships/hyperlink" Target="http://refhub.elsevier.com/S0079-6700(20)30035-6/sbref0495" TargetMode="External"/><Relationship Id="rId2959" Type="http://schemas.openxmlformats.org/officeDocument/2006/relationships/hyperlink" Target="http://refhub.elsevier.com/S0079-6700(20)30035-6/sbref0705" TargetMode="External"/><Relationship Id="rId5158" Type="http://schemas.openxmlformats.org/officeDocument/2006/relationships/hyperlink" Target="http://refhub.elsevier.com/S0079-6700(20)30035-6/sbref1240" TargetMode="External"/><Relationship Id="rId5365" Type="http://schemas.openxmlformats.org/officeDocument/2006/relationships/hyperlink" Target="http://refhub.elsevier.com/S0079-6700(20)30035-6/sbref1285" TargetMode="External"/><Relationship Id="rId5572" Type="http://schemas.openxmlformats.org/officeDocument/2006/relationships/hyperlink" Target="http://refhub.elsevier.com/S0079-6700(20)30035-6/sbref1330" TargetMode="External"/><Relationship Id="rId1768" Type="http://schemas.openxmlformats.org/officeDocument/2006/relationships/hyperlink" Target="http://refhub.elsevier.com/S0079-6700(20)30035-6/sbref0440" TargetMode="External"/><Relationship Id="rId2819" Type="http://schemas.openxmlformats.org/officeDocument/2006/relationships/hyperlink" Target="http://refhub.elsevier.com/S0079-6700(20)30035-6/sbref0670" TargetMode="External"/><Relationship Id="rId4174" Type="http://schemas.openxmlformats.org/officeDocument/2006/relationships/hyperlink" Target="http://refhub.elsevier.com/S0079-6700(20)30035-6/sbref1000" TargetMode="External"/><Relationship Id="rId4381" Type="http://schemas.openxmlformats.org/officeDocument/2006/relationships/hyperlink" Target="http://refhub.elsevier.com/S0079-6700(20)30035-6/sbref1045" TargetMode="External"/><Relationship Id="rId5018" Type="http://schemas.openxmlformats.org/officeDocument/2006/relationships/hyperlink" Target="http://refhub.elsevier.com/S0079-6700(20)30035-6/sbref1210" TargetMode="External"/><Relationship Id="rId5225" Type="http://schemas.openxmlformats.org/officeDocument/2006/relationships/hyperlink" Target="http://refhub.elsevier.com/S0079-6700(20)30035-6/sbref1255" TargetMode="External"/><Relationship Id="rId5432" Type="http://schemas.openxmlformats.org/officeDocument/2006/relationships/hyperlink" Target="http://refhub.elsevier.com/S0079-6700(20)30035-6/sbref1300" TargetMode="External"/><Relationship Id="rId1628" Type="http://schemas.openxmlformats.org/officeDocument/2006/relationships/hyperlink" Target="http://refhub.elsevier.com/S0079-6700(20)30035-6/sbref0410" TargetMode="External"/><Relationship Id="rId1975" Type="http://schemas.openxmlformats.org/officeDocument/2006/relationships/hyperlink" Target="http://refhub.elsevier.com/S0079-6700(20)30035-6/sbref0485" TargetMode="External"/><Relationship Id="rId3190" Type="http://schemas.openxmlformats.org/officeDocument/2006/relationships/hyperlink" Target="http://refhub.elsevier.com/S0079-6700(20)30035-6/sbref0765" TargetMode="External"/><Relationship Id="rId4034" Type="http://schemas.openxmlformats.org/officeDocument/2006/relationships/hyperlink" Target="http://refhub.elsevier.com/S0079-6700(20)30035-6/sbref0970" TargetMode="External"/><Relationship Id="rId4241" Type="http://schemas.openxmlformats.org/officeDocument/2006/relationships/hyperlink" Target="http://refhub.elsevier.com/S0079-6700(20)30035-6/sbref1020" TargetMode="External"/><Relationship Id="rId1835" Type="http://schemas.openxmlformats.org/officeDocument/2006/relationships/hyperlink" Target="http://refhub.elsevier.com/S0079-6700(20)30035-6/sbref0455" TargetMode="External"/><Relationship Id="rId3050" Type="http://schemas.openxmlformats.org/officeDocument/2006/relationships/hyperlink" Target="http://refhub.elsevier.com/S0079-6700(20)30035-6/sbref0730" TargetMode="External"/><Relationship Id="rId4101" Type="http://schemas.openxmlformats.org/officeDocument/2006/relationships/hyperlink" Target="http://refhub.elsevier.com/S0079-6700(20)30035-6/sbref0985" TargetMode="External"/><Relationship Id="rId1902" Type="http://schemas.openxmlformats.org/officeDocument/2006/relationships/hyperlink" Target="http://refhub.elsevier.com/S0079-6700(20)30035-6/sbref0465" TargetMode="External"/><Relationship Id="rId3867" Type="http://schemas.openxmlformats.org/officeDocument/2006/relationships/hyperlink" Target="http://refhub.elsevier.com/S0079-6700(20)30035-6/sbref0935" TargetMode="External"/><Relationship Id="rId4918" Type="http://schemas.openxmlformats.org/officeDocument/2006/relationships/hyperlink" Target="http://refhub.elsevier.com/S0079-6700(20)30035-6/sbref1185" TargetMode="External"/><Relationship Id="rId788" Type="http://schemas.openxmlformats.org/officeDocument/2006/relationships/hyperlink" Target="http://refhub.elsevier.com/S0079-6700(20)30035-6/sbref0225" TargetMode="External"/><Relationship Id="rId995" Type="http://schemas.openxmlformats.org/officeDocument/2006/relationships/hyperlink" Target="http://refhub.elsevier.com/S0079-6700(20)30035-6/sbref0280" TargetMode="External"/><Relationship Id="rId2469" Type="http://schemas.openxmlformats.org/officeDocument/2006/relationships/hyperlink" Target="http://refhub.elsevier.com/S0079-6700(20)30035-6/sbref0595" TargetMode="External"/><Relationship Id="rId2676" Type="http://schemas.openxmlformats.org/officeDocument/2006/relationships/hyperlink" Target="http://refhub.elsevier.com/S0079-6700(20)30035-6/sbref0640" TargetMode="External"/><Relationship Id="rId2883" Type="http://schemas.openxmlformats.org/officeDocument/2006/relationships/hyperlink" Target="http://refhub.elsevier.com/S0079-6700(20)30035-6/sbref0685" TargetMode="External"/><Relationship Id="rId3727" Type="http://schemas.openxmlformats.org/officeDocument/2006/relationships/hyperlink" Target="http://refhub.elsevier.com/S0079-6700(20)30035-6/sbref0905" TargetMode="External"/><Relationship Id="rId3934" Type="http://schemas.openxmlformats.org/officeDocument/2006/relationships/hyperlink" Target="http://refhub.elsevier.com/S0079-6700(20)30035-6/sbref0950" TargetMode="External"/><Relationship Id="rId5082" Type="http://schemas.openxmlformats.org/officeDocument/2006/relationships/hyperlink" Target="http://refhub.elsevier.com/S0079-6700(20)30035-6/sbref1225" TargetMode="External"/><Relationship Id="rId648" Type="http://schemas.openxmlformats.org/officeDocument/2006/relationships/hyperlink" Target="http://refhub.elsevier.com/S0079-6700(20)30035-6/sbref0195" TargetMode="External"/><Relationship Id="rId855" Type="http://schemas.openxmlformats.org/officeDocument/2006/relationships/hyperlink" Target="http://refhub.elsevier.com/S0079-6700(20)30035-6/sbref0240" TargetMode="External"/><Relationship Id="rId1278" Type="http://schemas.openxmlformats.org/officeDocument/2006/relationships/hyperlink" Target="http://refhub.elsevier.com/S0079-6700(20)30035-6/sbref0345" TargetMode="External"/><Relationship Id="rId1485" Type="http://schemas.openxmlformats.org/officeDocument/2006/relationships/hyperlink" Target="http://refhub.elsevier.com/S0079-6700(20)30035-6/sbref0385" TargetMode="External"/><Relationship Id="rId1692" Type="http://schemas.openxmlformats.org/officeDocument/2006/relationships/hyperlink" Target="http://refhub.elsevier.com/S0079-6700(20)30035-6/sbref0425" TargetMode="External"/><Relationship Id="rId2329" Type="http://schemas.openxmlformats.org/officeDocument/2006/relationships/hyperlink" Target="http://refhub.elsevier.com/S0079-6700(20)30035-6/sbref0565" TargetMode="External"/><Relationship Id="rId2536" Type="http://schemas.openxmlformats.org/officeDocument/2006/relationships/hyperlink" Target="http://refhub.elsevier.com/S0079-6700(20)30035-6/sbref0610" TargetMode="External"/><Relationship Id="rId2743" Type="http://schemas.openxmlformats.org/officeDocument/2006/relationships/hyperlink" Target="http://refhub.elsevier.com/S0079-6700(20)30035-6/sbref0655" TargetMode="External"/><Relationship Id="rId508" Type="http://schemas.openxmlformats.org/officeDocument/2006/relationships/hyperlink" Target="http://refhub.elsevier.com/S0079-6700(20)30035-6/sbref0160" TargetMode="External"/><Relationship Id="rId715" Type="http://schemas.openxmlformats.org/officeDocument/2006/relationships/hyperlink" Target="http://refhub.elsevier.com/S0079-6700(20)30035-6/sbref0215" TargetMode="External"/><Relationship Id="rId922" Type="http://schemas.openxmlformats.org/officeDocument/2006/relationships/hyperlink" Target="http://refhub.elsevier.com/S0079-6700(20)30035-6/sbref0255" TargetMode="External"/><Relationship Id="rId1138" Type="http://schemas.openxmlformats.org/officeDocument/2006/relationships/hyperlink" Target="http://refhub.elsevier.com/S0079-6700(20)30035-6/sbref0310" TargetMode="External"/><Relationship Id="rId1345" Type="http://schemas.openxmlformats.org/officeDocument/2006/relationships/hyperlink" Target="http://refhub.elsevier.com/S0079-6700(20)30035-6/sbref0355" TargetMode="External"/><Relationship Id="rId1552" Type="http://schemas.openxmlformats.org/officeDocument/2006/relationships/hyperlink" Target="http://refhub.elsevier.com/S0079-6700(20)30035-6/sbref0395" TargetMode="External"/><Relationship Id="rId2603" Type="http://schemas.openxmlformats.org/officeDocument/2006/relationships/hyperlink" Target="http://refhub.elsevier.com/S0079-6700(20)30035-6/sbref0625" TargetMode="External"/><Relationship Id="rId2950" Type="http://schemas.openxmlformats.org/officeDocument/2006/relationships/hyperlink" Target="http://refhub.elsevier.com/S0079-6700(20)30035-6/sbref0705" TargetMode="External"/><Relationship Id="rId5759" Type="http://schemas.openxmlformats.org/officeDocument/2006/relationships/hyperlink" Target="http://refhub.elsevier.com/S0079-6700(20)30035-6/sbref1370" TargetMode="External"/><Relationship Id="rId1205" Type="http://schemas.openxmlformats.org/officeDocument/2006/relationships/hyperlink" Target="http://refhub.elsevier.com/S0079-6700(20)30035-6/sbref0330" TargetMode="External"/><Relationship Id="rId2810" Type="http://schemas.openxmlformats.org/officeDocument/2006/relationships/hyperlink" Target="http://refhub.elsevier.com/S0079-6700(20)30035-6/sbref0670" TargetMode="External"/><Relationship Id="rId4568" Type="http://schemas.openxmlformats.org/officeDocument/2006/relationships/hyperlink" Target="http://refhub.elsevier.com/S0079-6700(20)30035-6/sbref1095" TargetMode="External"/><Relationship Id="rId51" Type="http://schemas.openxmlformats.org/officeDocument/2006/relationships/hyperlink" Target="http://refhub.elsevier.com/S0079-6700(20)30035-6/sbref0005" TargetMode="External"/><Relationship Id="rId1412" Type="http://schemas.openxmlformats.org/officeDocument/2006/relationships/hyperlink" Target="http://refhub.elsevier.com/S0079-6700(20)30035-6/sbref0370" TargetMode="External"/><Relationship Id="rId3377" Type="http://schemas.openxmlformats.org/officeDocument/2006/relationships/hyperlink" Target="http://refhub.elsevier.com/S0079-6700(20)30035-6/sbref0820" TargetMode="External"/><Relationship Id="rId4775" Type="http://schemas.openxmlformats.org/officeDocument/2006/relationships/hyperlink" Target="http://refhub.elsevier.com/S0079-6700(20)30035-6/sbref1150" TargetMode="External"/><Relationship Id="rId4982" Type="http://schemas.openxmlformats.org/officeDocument/2006/relationships/hyperlink" Target="http://refhub.elsevier.com/S0079-6700(20)30035-6/sbref1200" TargetMode="External"/><Relationship Id="rId5619" Type="http://schemas.openxmlformats.org/officeDocument/2006/relationships/hyperlink" Target="http://refhub.elsevier.com/S0079-6700(20)30035-6/sbref1340" TargetMode="External"/><Relationship Id="rId298" Type="http://schemas.openxmlformats.org/officeDocument/2006/relationships/hyperlink" Target="http://refhub.elsevier.com/S0079-6700(20)30035-6/sbref0095" TargetMode="External"/><Relationship Id="rId3584" Type="http://schemas.openxmlformats.org/officeDocument/2006/relationships/hyperlink" Target="http://refhub.elsevier.com/S0079-6700(20)30035-6/sbref0875" TargetMode="External"/><Relationship Id="rId3791" Type="http://schemas.openxmlformats.org/officeDocument/2006/relationships/hyperlink" Target="http://refhub.elsevier.com/S0079-6700(20)30035-6/sbref0920" TargetMode="External"/><Relationship Id="rId4428" Type="http://schemas.openxmlformats.org/officeDocument/2006/relationships/hyperlink" Target="http://refhub.elsevier.com/S0079-6700(20)30035-6/sbref1055" TargetMode="External"/><Relationship Id="rId4635" Type="http://schemas.openxmlformats.org/officeDocument/2006/relationships/hyperlink" Target="http://refhub.elsevier.com/S0079-6700(20)30035-6/sbref1115" TargetMode="External"/><Relationship Id="rId4842" Type="http://schemas.openxmlformats.org/officeDocument/2006/relationships/hyperlink" Target="http://refhub.elsevier.com/S0079-6700(20)30035-6/sbref1170" TargetMode="External"/><Relationship Id="rId158" Type="http://schemas.openxmlformats.org/officeDocument/2006/relationships/hyperlink" Target="http://refhub.elsevier.com/S0079-6700(20)30035-6/sbref0045" TargetMode="External"/><Relationship Id="rId2186" Type="http://schemas.openxmlformats.org/officeDocument/2006/relationships/hyperlink" Target="http://refhub.elsevier.com/S0079-6700(20)30035-6/sbref0540" TargetMode="External"/><Relationship Id="rId2393" Type="http://schemas.openxmlformats.org/officeDocument/2006/relationships/hyperlink" Target="http://refhub.elsevier.com/S0079-6700(20)30035-6/sbref0580" TargetMode="External"/><Relationship Id="rId3237" Type="http://schemas.openxmlformats.org/officeDocument/2006/relationships/hyperlink" Target="http://refhub.elsevier.com/S0079-6700(20)30035-6/sbref0780" TargetMode="External"/><Relationship Id="rId3444" Type="http://schemas.openxmlformats.org/officeDocument/2006/relationships/hyperlink" Target="http://refhub.elsevier.com/S0079-6700(20)30035-6/sbref0835" TargetMode="External"/><Relationship Id="rId3651" Type="http://schemas.openxmlformats.org/officeDocument/2006/relationships/hyperlink" Target="http://refhub.elsevier.com/S0079-6700(20)30035-6/sbref0890" TargetMode="External"/><Relationship Id="rId4702" Type="http://schemas.openxmlformats.org/officeDocument/2006/relationships/hyperlink" Target="http://refhub.elsevier.com/S0079-6700(20)30035-6/sbref1135" TargetMode="External"/><Relationship Id="rId365" Type="http://schemas.openxmlformats.org/officeDocument/2006/relationships/hyperlink" Target="http://refhub.elsevier.com/S0079-6700(20)30035-6/sbref0120" TargetMode="External"/><Relationship Id="rId572" Type="http://schemas.openxmlformats.org/officeDocument/2006/relationships/hyperlink" Target="http://refhub.elsevier.com/S0079-6700(20)30035-6/sbref0180" TargetMode="External"/><Relationship Id="rId2046" Type="http://schemas.openxmlformats.org/officeDocument/2006/relationships/hyperlink" Target="http://refhub.elsevier.com/S0079-6700(20)30035-6/sbref0505" TargetMode="External"/><Relationship Id="rId2253" Type="http://schemas.openxmlformats.org/officeDocument/2006/relationships/hyperlink" Target="http://refhub.elsevier.com/S0079-6700(20)30035-6/sbref0555" TargetMode="External"/><Relationship Id="rId2460" Type="http://schemas.openxmlformats.org/officeDocument/2006/relationships/hyperlink" Target="http://refhub.elsevier.com/S0079-6700(20)30035-6/sbref0595" TargetMode="External"/><Relationship Id="rId3304" Type="http://schemas.openxmlformats.org/officeDocument/2006/relationships/hyperlink" Target="http://refhub.elsevier.com/S0079-6700(20)30035-6/sbref0800" TargetMode="External"/><Relationship Id="rId3511" Type="http://schemas.openxmlformats.org/officeDocument/2006/relationships/hyperlink" Target="http://refhub.elsevier.com/S0079-6700(20)30035-6/sbref0850" TargetMode="External"/><Relationship Id="rId225" Type="http://schemas.openxmlformats.org/officeDocument/2006/relationships/hyperlink" Target="http://refhub.elsevier.com/S0079-6700(20)30035-6/sbref0070" TargetMode="External"/><Relationship Id="rId432" Type="http://schemas.openxmlformats.org/officeDocument/2006/relationships/hyperlink" Target="http://refhub.elsevier.com/S0079-6700(20)30035-6/sbref0145" TargetMode="External"/><Relationship Id="rId1062" Type="http://schemas.openxmlformats.org/officeDocument/2006/relationships/hyperlink" Target="http://refhub.elsevier.com/S0079-6700(20)30035-6/sbref0295" TargetMode="External"/><Relationship Id="rId2113" Type="http://schemas.openxmlformats.org/officeDocument/2006/relationships/hyperlink" Target="http://refhub.elsevier.com/S0079-6700(20)30035-6/sbref0520" TargetMode="External"/><Relationship Id="rId2320" Type="http://schemas.openxmlformats.org/officeDocument/2006/relationships/hyperlink" Target="http://refhub.elsevier.com/S0079-6700(20)30035-6/sbref0565" TargetMode="External"/><Relationship Id="rId5269" Type="http://schemas.openxmlformats.org/officeDocument/2006/relationships/hyperlink" Target="http://refhub.elsevier.com/S0079-6700(20)30035-6/sbref1265" TargetMode="External"/><Relationship Id="rId5476" Type="http://schemas.openxmlformats.org/officeDocument/2006/relationships/hyperlink" Target="http://refhub.elsevier.com/S0079-6700(20)30035-6/sbref1310" TargetMode="External"/><Relationship Id="rId5683" Type="http://schemas.openxmlformats.org/officeDocument/2006/relationships/hyperlink" Target="http://refhub.elsevier.com/S0079-6700(20)30035-6/sbref1355" TargetMode="External"/><Relationship Id="rId4078" Type="http://schemas.openxmlformats.org/officeDocument/2006/relationships/hyperlink" Target="http://refhub.elsevier.com/S0079-6700(20)30035-6/sbref0980" TargetMode="External"/><Relationship Id="rId4285" Type="http://schemas.openxmlformats.org/officeDocument/2006/relationships/hyperlink" Target="http://refhub.elsevier.com/S0079-6700(20)30035-6/sbref1025" TargetMode="External"/><Relationship Id="rId4492" Type="http://schemas.openxmlformats.org/officeDocument/2006/relationships/hyperlink" Target="http://refhub.elsevier.com/S0079-6700(20)30035-6/sbref1075" TargetMode="External"/><Relationship Id="rId5129" Type="http://schemas.openxmlformats.org/officeDocument/2006/relationships/hyperlink" Target="http://refhub.elsevier.com/S0079-6700(20)30035-6/sbref1235" TargetMode="External"/><Relationship Id="rId5336" Type="http://schemas.openxmlformats.org/officeDocument/2006/relationships/hyperlink" Target="http://refhub.elsevier.com/S0079-6700(20)30035-6/sbref1275" TargetMode="External"/><Relationship Id="rId5543" Type="http://schemas.openxmlformats.org/officeDocument/2006/relationships/hyperlink" Target="http://refhub.elsevier.com/S0079-6700(20)30035-6/sbref1320" TargetMode="External"/><Relationship Id="rId1879" Type="http://schemas.openxmlformats.org/officeDocument/2006/relationships/hyperlink" Target="http://refhub.elsevier.com/S0079-6700(20)30035-6/sbref0460" TargetMode="External"/><Relationship Id="rId3094" Type="http://schemas.openxmlformats.org/officeDocument/2006/relationships/hyperlink" Target="http://refhub.elsevier.com/S0079-6700(20)30035-6/sbref0745" TargetMode="External"/><Relationship Id="rId4145" Type="http://schemas.openxmlformats.org/officeDocument/2006/relationships/hyperlink" Target="http://refhub.elsevier.com/S0079-6700(20)30035-6/sbref0995" TargetMode="External"/><Relationship Id="rId5750" Type="http://schemas.openxmlformats.org/officeDocument/2006/relationships/hyperlink" Target="http://refhub.elsevier.com/S0079-6700(20)30035-6/sbref1365" TargetMode="External"/><Relationship Id="rId1739" Type="http://schemas.openxmlformats.org/officeDocument/2006/relationships/hyperlink" Target="http://refhub.elsevier.com/S0079-6700(20)30035-6/sbref0435" TargetMode="External"/><Relationship Id="rId1946" Type="http://schemas.openxmlformats.org/officeDocument/2006/relationships/hyperlink" Target="http://refhub.elsevier.com/S0079-6700(20)30035-6/sbref0475" TargetMode="External"/><Relationship Id="rId4005" Type="http://schemas.openxmlformats.org/officeDocument/2006/relationships/hyperlink" Target="http://refhub.elsevier.com/S0079-6700(20)30035-6/sbref0965" TargetMode="External"/><Relationship Id="rId4352" Type="http://schemas.openxmlformats.org/officeDocument/2006/relationships/hyperlink" Target="http://refhub.elsevier.com/S0079-6700(20)30035-6/sbref1040" TargetMode="External"/><Relationship Id="rId5403" Type="http://schemas.openxmlformats.org/officeDocument/2006/relationships/hyperlink" Target="http://refhub.elsevier.com/S0079-6700(20)30035-6/sbref1295" TargetMode="External"/><Relationship Id="rId5610" Type="http://schemas.openxmlformats.org/officeDocument/2006/relationships/hyperlink" Target="http://refhub.elsevier.com/S0079-6700(20)30035-6/sbref1340" TargetMode="External"/><Relationship Id="rId1806" Type="http://schemas.openxmlformats.org/officeDocument/2006/relationships/hyperlink" Target="http://refhub.elsevier.com/S0079-6700(20)30035-6/sbref0450" TargetMode="External"/><Relationship Id="rId3161" Type="http://schemas.openxmlformats.org/officeDocument/2006/relationships/hyperlink" Target="http://refhub.elsevier.com/S0079-6700(20)30035-6/sbref0760" TargetMode="External"/><Relationship Id="rId4212" Type="http://schemas.openxmlformats.org/officeDocument/2006/relationships/hyperlink" Target="http://refhub.elsevier.com/S0079-6700(20)30035-6/sbref1010" TargetMode="External"/><Relationship Id="rId3021" Type="http://schemas.openxmlformats.org/officeDocument/2006/relationships/hyperlink" Target="http://refhub.elsevier.com/S0079-6700(20)30035-6/sbref0725" TargetMode="External"/><Relationship Id="rId3978" Type="http://schemas.openxmlformats.org/officeDocument/2006/relationships/hyperlink" Target="http://refhub.elsevier.com/S0079-6700(20)30035-6/sbref0955" TargetMode="External"/><Relationship Id="rId899" Type="http://schemas.openxmlformats.org/officeDocument/2006/relationships/hyperlink" Target="http://refhub.elsevier.com/S0079-6700(20)30035-6/sbref0255" TargetMode="External"/><Relationship Id="rId2787" Type="http://schemas.openxmlformats.org/officeDocument/2006/relationships/hyperlink" Target="http://refhub.elsevier.com/S0079-6700(20)30035-6/sbref0665" TargetMode="External"/><Relationship Id="rId3838" Type="http://schemas.openxmlformats.org/officeDocument/2006/relationships/hyperlink" Target="http://refhub.elsevier.com/S0079-6700(20)30035-6/sbref0930" TargetMode="External"/><Relationship Id="rId5193" Type="http://schemas.openxmlformats.org/officeDocument/2006/relationships/hyperlink" Target="http://refhub.elsevier.com/S0079-6700(20)30035-6/sbref1245" TargetMode="External"/><Relationship Id="rId759" Type="http://schemas.openxmlformats.org/officeDocument/2006/relationships/hyperlink" Target="http://refhub.elsevier.com/S0079-6700(20)30035-6/sbref0225" TargetMode="External"/><Relationship Id="rId966" Type="http://schemas.openxmlformats.org/officeDocument/2006/relationships/hyperlink" Target="http://refhub.elsevier.com/S0079-6700(20)30035-6/sbref0270" TargetMode="External"/><Relationship Id="rId1389" Type="http://schemas.openxmlformats.org/officeDocument/2006/relationships/hyperlink" Target="http://refhub.elsevier.com/S0079-6700(20)30035-6/sbref0365" TargetMode="External"/><Relationship Id="rId1596" Type="http://schemas.openxmlformats.org/officeDocument/2006/relationships/hyperlink" Target="http://refhub.elsevier.com/S0079-6700(20)30035-6/sbref0405" TargetMode="External"/><Relationship Id="rId2647" Type="http://schemas.openxmlformats.org/officeDocument/2006/relationships/hyperlink" Target="http://refhub.elsevier.com/S0079-6700(20)30035-6/sbref0635" TargetMode="External"/><Relationship Id="rId2994" Type="http://schemas.openxmlformats.org/officeDocument/2006/relationships/hyperlink" Target="http://refhub.elsevier.com/S0079-6700(20)30035-6/sbref0715" TargetMode="External"/><Relationship Id="rId5053" Type="http://schemas.openxmlformats.org/officeDocument/2006/relationships/hyperlink" Target="http://refhub.elsevier.com/S0079-6700(20)30035-6/sbref1215" TargetMode="External"/><Relationship Id="rId5260" Type="http://schemas.openxmlformats.org/officeDocument/2006/relationships/hyperlink" Target="http://refhub.elsevier.com/S0079-6700(20)30035-6/sbref1260" TargetMode="External"/><Relationship Id="rId619" Type="http://schemas.openxmlformats.org/officeDocument/2006/relationships/hyperlink" Target="http://refhub.elsevier.com/S0079-6700(20)30035-6/sbref0190" TargetMode="External"/><Relationship Id="rId1249" Type="http://schemas.openxmlformats.org/officeDocument/2006/relationships/hyperlink" Target="http://refhub.elsevier.com/S0079-6700(20)30035-6/sbref0340" TargetMode="External"/><Relationship Id="rId2854" Type="http://schemas.openxmlformats.org/officeDocument/2006/relationships/hyperlink" Target="http://refhub.elsevier.com/S0079-6700(20)30035-6/sbref0680" TargetMode="External"/><Relationship Id="rId3905" Type="http://schemas.openxmlformats.org/officeDocument/2006/relationships/hyperlink" Target="http://refhub.elsevier.com/S0079-6700(20)30035-6/sbref0945" TargetMode="External"/><Relationship Id="rId5120" Type="http://schemas.openxmlformats.org/officeDocument/2006/relationships/hyperlink" Target="http://refhub.elsevier.com/S0079-6700(20)30035-6/sbref1230" TargetMode="External"/><Relationship Id="rId95" Type="http://schemas.openxmlformats.org/officeDocument/2006/relationships/hyperlink" Target="http://refhub.elsevier.com/S0079-6700(20)30035-6/sbref0025" TargetMode="External"/><Relationship Id="rId826" Type="http://schemas.openxmlformats.org/officeDocument/2006/relationships/hyperlink" Target="http://refhub.elsevier.com/S0079-6700(20)30035-6/sbref0235" TargetMode="External"/><Relationship Id="rId1109" Type="http://schemas.openxmlformats.org/officeDocument/2006/relationships/hyperlink" Target="http://refhub.elsevier.com/S0079-6700(20)30035-6/sbref0305" TargetMode="External"/><Relationship Id="rId1456" Type="http://schemas.openxmlformats.org/officeDocument/2006/relationships/hyperlink" Target="http://refhub.elsevier.com/S0079-6700(20)30035-6/sbref0380" TargetMode="External"/><Relationship Id="rId1663" Type="http://schemas.openxmlformats.org/officeDocument/2006/relationships/hyperlink" Target="http://refhub.elsevier.com/S0079-6700(20)30035-6/sbref0415" TargetMode="External"/><Relationship Id="rId1870" Type="http://schemas.openxmlformats.org/officeDocument/2006/relationships/hyperlink" Target="http://refhub.elsevier.com/S0079-6700(20)30035-6/sbref0460" TargetMode="External"/><Relationship Id="rId2507" Type="http://schemas.openxmlformats.org/officeDocument/2006/relationships/hyperlink" Target="http://refhub.elsevier.com/S0079-6700(20)30035-6/sbref0605" TargetMode="External"/><Relationship Id="rId2714" Type="http://schemas.openxmlformats.org/officeDocument/2006/relationships/hyperlink" Target="http://refhub.elsevier.com/S0079-6700(20)30035-6/sbref0650" TargetMode="External"/><Relationship Id="rId2921" Type="http://schemas.openxmlformats.org/officeDocument/2006/relationships/hyperlink" Target="http://refhub.elsevier.com/S0079-6700(20)30035-6/sbref0695" TargetMode="External"/><Relationship Id="rId1316" Type="http://schemas.openxmlformats.org/officeDocument/2006/relationships/hyperlink" Target="http://refhub.elsevier.com/S0079-6700(20)30035-6/sbref0350" TargetMode="External"/><Relationship Id="rId1523" Type="http://schemas.openxmlformats.org/officeDocument/2006/relationships/hyperlink" Target="http://refhub.elsevier.com/S0079-6700(20)30035-6/sbref0390" TargetMode="External"/><Relationship Id="rId1730" Type="http://schemas.openxmlformats.org/officeDocument/2006/relationships/hyperlink" Target="http://refhub.elsevier.com/S0079-6700(20)30035-6/sbref0435" TargetMode="External"/><Relationship Id="rId4679" Type="http://schemas.openxmlformats.org/officeDocument/2006/relationships/hyperlink" Target="http://refhub.elsevier.com/S0079-6700(20)30035-6/sbref1130" TargetMode="External"/><Relationship Id="rId4886" Type="http://schemas.openxmlformats.org/officeDocument/2006/relationships/hyperlink" Target="http://refhub.elsevier.com/S0079-6700(20)30035-6/sbref1180" TargetMode="External"/><Relationship Id="rId22" Type="http://schemas.openxmlformats.org/officeDocument/2006/relationships/image" Target="media/image6.jpeg"/><Relationship Id="rId3488" Type="http://schemas.openxmlformats.org/officeDocument/2006/relationships/hyperlink" Target="http://refhub.elsevier.com/S0079-6700(20)30035-6/sbref0845" TargetMode="External"/><Relationship Id="rId3695" Type="http://schemas.openxmlformats.org/officeDocument/2006/relationships/hyperlink" Target="http://refhub.elsevier.com/S0079-6700(20)30035-6/sbref0900" TargetMode="External"/><Relationship Id="rId4539" Type="http://schemas.openxmlformats.org/officeDocument/2006/relationships/hyperlink" Target="http://refhub.elsevier.com/S0079-6700(20)30035-6/sbref1085" TargetMode="External"/><Relationship Id="rId4746" Type="http://schemas.openxmlformats.org/officeDocument/2006/relationships/hyperlink" Target="http://refhub.elsevier.com/S0079-6700(20)30035-6/sbref1145" TargetMode="External"/><Relationship Id="rId4953" Type="http://schemas.openxmlformats.org/officeDocument/2006/relationships/hyperlink" Target="http://refhub.elsevier.com/S0079-6700(20)30035-6/sbref1195" TargetMode="External"/><Relationship Id="rId2297" Type="http://schemas.openxmlformats.org/officeDocument/2006/relationships/hyperlink" Target="http://refhub.elsevier.com/S0079-6700(20)30035-6/sbref0560" TargetMode="External"/><Relationship Id="rId3348" Type="http://schemas.openxmlformats.org/officeDocument/2006/relationships/hyperlink" Target="http://refhub.elsevier.com/S0079-6700(20)30035-6/sbref0815" TargetMode="External"/><Relationship Id="rId3555" Type="http://schemas.openxmlformats.org/officeDocument/2006/relationships/hyperlink" Target="http://refhub.elsevier.com/S0079-6700(20)30035-6/sbref0865" TargetMode="External"/><Relationship Id="rId3762" Type="http://schemas.openxmlformats.org/officeDocument/2006/relationships/hyperlink" Target="http://refhub.elsevier.com/S0079-6700(20)30035-6/sbref0915" TargetMode="External"/><Relationship Id="rId4606" Type="http://schemas.openxmlformats.org/officeDocument/2006/relationships/hyperlink" Target="http://refhub.elsevier.com/S0079-6700(20)30035-6/sbref1110" TargetMode="External"/><Relationship Id="rId4813" Type="http://schemas.openxmlformats.org/officeDocument/2006/relationships/hyperlink" Target="http://refhub.elsevier.com/S0079-6700(20)30035-6/sbref1165" TargetMode="External"/><Relationship Id="rId269" Type="http://schemas.openxmlformats.org/officeDocument/2006/relationships/hyperlink" Target="http://refhub.elsevier.com/S0079-6700(20)30035-6/sbref0080" TargetMode="External"/><Relationship Id="rId476" Type="http://schemas.openxmlformats.org/officeDocument/2006/relationships/hyperlink" Target="http://refhub.elsevier.com/S0079-6700(20)30035-6/sbref0150" TargetMode="External"/><Relationship Id="rId683" Type="http://schemas.openxmlformats.org/officeDocument/2006/relationships/hyperlink" Target="http://refhub.elsevier.com/S0079-6700(20)30035-6/sbref0205" TargetMode="External"/><Relationship Id="rId890" Type="http://schemas.openxmlformats.org/officeDocument/2006/relationships/hyperlink" Target="http://refhub.elsevier.com/S0079-6700(20)30035-6/sbref0250" TargetMode="External"/><Relationship Id="rId2157" Type="http://schemas.openxmlformats.org/officeDocument/2006/relationships/hyperlink" Target="http://refhub.elsevier.com/S0079-6700(20)30035-6/sbref0530" TargetMode="External"/><Relationship Id="rId2364" Type="http://schemas.openxmlformats.org/officeDocument/2006/relationships/hyperlink" Target="http://refhub.elsevier.com/S0079-6700(20)30035-6/sbref0575" TargetMode="External"/><Relationship Id="rId2571" Type="http://schemas.openxmlformats.org/officeDocument/2006/relationships/hyperlink" Target="http://refhub.elsevier.com/S0079-6700(20)30035-6/sbref0615" TargetMode="External"/><Relationship Id="rId3208" Type="http://schemas.openxmlformats.org/officeDocument/2006/relationships/hyperlink" Target="http://refhub.elsevier.com/S0079-6700(20)30035-6/sbref0775" TargetMode="External"/><Relationship Id="rId3415" Type="http://schemas.openxmlformats.org/officeDocument/2006/relationships/hyperlink" Target="http://refhub.elsevier.com/S0079-6700(20)30035-6/sbref0830" TargetMode="External"/><Relationship Id="rId129" Type="http://schemas.openxmlformats.org/officeDocument/2006/relationships/hyperlink" Target="http://refhub.elsevier.com/S0079-6700(20)30035-6/sbref0035" TargetMode="External"/><Relationship Id="rId336" Type="http://schemas.openxmlformats.org/officeDocument/2006/relationships/hyperlink" Target="http://refhub.elsevier.com/S0079-6700(20)30035-6/sbref0110" TargetMode="External"/><Relationship Id="rId543" Type="http://schemas.openxmlformats.org/officeDocument/2006/relationships/hyperlink" Target="http://refhub.elsevier.com/S0079-6700(20)30035-6/sbref0170" TargetMode="External"/><Relationship Id="rId1173" Type="http://schemas.openxmlformats.org/officeDocument/2006/relationships/hyperlink" Target="http://refhub.elsevier.com/S0079-6700(20)30035-6/sbref0325" TargetMode="External"/><Relationship Id="rId1380" Type="http://schemas.openxmlformats.org/officeDocument/2006/relationships/hyperlink" Target="http://refhub.elsevier.com/S0079-6700(20)30035-6/sbref0365" TargetMode="External"/><Relationship Id="rId2017" Type="http://schemas.openxmlformats.org/officeDocument/2006/relationships/hyperlink" Target="http://refhub.elsevier.com/S0079-6700(20)30035-6/sbref0495" TargetMode="External"/><Relationship Id="rId2224" Type="http://schemas.openxmlformats.org/officeDocument/2006/relationships/hyperlink" Target="http://refhub.elsevier.com/S0079-6700(20)30035-6/sbref0545" TargetMode="External"/><Relationship Id="rId3622" Type="http://schemas.openxmlformats.org/officeDocument/2006/relationships/hyperlink" Target="http://refhub.elsevier.com/S0079-6700(20)30035-6/sbref0880" TargetMode="External"/><Relationship Id="rId5587" Type="http://schemas.openxmlformats.org/officeDocument/2006/relationships/hyperlink" Target="http://refhub.elsevier.com/S0079-6700(20)30035-6/sbref1330" TargetMode="External"/><Relationship Id="rId403" Type="http://schemas.openxmlformats.org/officeDocument/2006/relationships/hyperlink" Target="http://refhub.elsevier.com/S0079-6700(20)30035-6/sbref0130" TargetMode="External"/><Relationship Id="rId750" Type="http://schemas.openxmlformats.org/officeDocument/2006/relationships/hyperlink" Target="http://refhub.elsevier.com/S0079-6700(20)30035-6/sbref0220" TargetMode="External"/><Relationship Id="rId1033" Type="http://schemas.openxmlformats.org/officeDocument/2006/relationships/hyperlink" Target="http://refhub.elsevier.com/S0079-6700(20)30035-6/sbref0290" TargetMode="External"/><Relationship Id="rId2431" Type="http://schemas.openxmlformats.org/officeDocument/2006/relationships/hyperlink" Target="http://refhub.elsevier.com/S0079-6700(20)30035-6/sbref0590" TargetMode="External"/><Relationship Id="rId4189" Type="http://schemas.openxmlformats.org/officeDocument/2006/relationships/hyperlink" Target="http://refhub.elsevier.com/S0079-6700(20)30035-6/sbref1005" TargetMode="External"/><Relationship Id="rId5794" Type="http://schemas.openxmlformats.org/officeDocument/2006/relationships/hyperlink" Target="http://refhub.elsevier.com/S0079-6700(20)30035-6/sbref1375" TargetMode="External"/><Relationship Id="rId610" Type="http://schemas.openxmlformats.org/officeDocument/2006/relationships/hyperlink" Target="http://refhub.elsevier.com/S0079-6700(20)30035-6/sbref0190" TargetMode="External"/><Relationship Id="rId1240" Type="http://schemas.openxmlformats.org/officeDocument/2006/relationships/hyperlink" Target="http://refhub.elsevier.com/S0079-6700(20)30035-6/sbref0340" TargetMode="External"/><Relationship Id="rId4049" Type="http://schemas.openxmlformats.org/officeDocument/2006/relationships/hyperlink" Target="http://refhub.elsevier.com/S0079-6700(20)30035-6/sbref0975" TargetMode="External"/><Relationship Id="rId4396" Type="http://schemas.openxmlformats.org/officeDocument/2006/relationships/hyperlink" Target="http://refhub.elsevier.com/S0079-6700(20)30035-6/sbref1050" TargetMode="External"/><Relationship Id="rId5447" Type="http://schemas.openxmlformats.org/officeDocument/2006/relationships/hyperlink" Target="http://refhub.elsevier.com/S0079-6700(20)30035-6/sbref1300" TargetMode="External"/><Relationship Id="rId5654" Type="http://schemas.openxmlformats.org/officeDocument/2006/relationships/hyperlink" Target="http://refhub.elsevier.com/S0079-6700(20)30035-6/sbref1350" TargetMode="External"/><Relationship Id="rId1100" Type="http://schemas.openxmlformats.org/officeDocument/2006/relationships/hyperlink" Target="http://refhub.elsevier.com/S0079-6700(20)30035-6/sbref0305" TargetMode="External"/><Relationship Id="rId4256" Type="http://schemas.openxmlformats.org/officeDocument/2006/relationships/hyperlink" Target="http://refhub.elsevier.com/S0079-6700(20)30035-6/sbref1020" TargetMode="External"/><Relationship Id="rId4463" Type="http://schemas.openxmlformats.org/officeDocument/2006/relationships/hyperlink" Target="http://refhub.elsevier.com/S0079-6700(20)30035-6/sbref1070" TargetMode="External"/><Relationship Id="rId4670" Type="http://schemas.openxmlformats.org/officeDocument/2006/relationships/hyperlink" Target="http://refhub.elsevier.com/S0079-6700(20)30035-6/sbref1130" TargetMode="External"/><Relationship Id="rId5307" Type="http://schemas.openxmlformats.org/officeDocument/2006/relationships/hyperlink" Target="http://refhub.elsevier.com/S0079-6700(20)30035-6/sbref1275" TargetMode="External"/><Relationship Id="rId5514" Type="http://schemas.openxmlformats.org/officeDocument/2006/relationships/hyperlink" Target="http://refhub.elsevier.com/S0079-6700(20)30035-6/sbref1315" TargetMode="External"/><Relationship Id="rId5721" Type="http://schemas.openxmlformats.org/officeDocument/2006/relationships/hyperlink" Target="http://refhub.elsevier.com/S0079-6700(20)30035-6/sbref1360" TargetMode="External"/><Relationship Id="rId1917" Type="http://schemas.openxmlformats.org/officeDocument/2006/relationships/hyperlink" Target="http://refhub.elsevier.com/S0079-6700(20)30035-6/sbref0470" TargetMode="External"/><Relationship Id="rId3065" Type="http://schemas.openxmlformats.org/officeDocument/2006/relationships/hyperlink" Target="http://refhub.elsevier.com/S0079-6700(20)30035-6/sbref0735" TargetMode="External"/><Relationship Id="rId3272" Type="http://schemas.openxmlformats.org/officeDocument/2006/relationships/hyperlink" Target="http://refhub.elsevier.com/S0079-6700(20)30035-6/sbref0790" TargetMode="External"/><Relationship Id="rId4116" Type="http://schemas.openxmlformats.org/officeDocument/2006/relationships/hyperlink" Target="http://refhub.elsevier.com/S0079-6700(20)30035-6/sbref0990" TargetMode="External"/><Relationship Id="rId4323" Type="http://schemas.openxmlformats.org/officeDocument/2006/relationships/hyperlink" Target="http://refhub.elsevier.com/S0079-6700(20)30035-6/sbref1035" TargetMode="External"/><Relationship Id="rId4530" Type="http://schemas.openxmlformats.org/officeDocument/2006/relationships/hyperlink" Target="http://refhub.elsevier.com/S0079-6700(20)30035-6/sbref1085" TargetMode="External"/><Relationship Id="rId193" Type="http://schemas.openxmlformats.org/officeDocument/2006/relationships/hyperlink" Target="http://refhub.elsevier.com/S0079-6700(20)30035-6/sbref0060" TargetMode="External"/><Relationship Id="rId2081" Type="http://schemas.openxmlformats.org/officeDocument/2006/relationships/hyperlink" Target="http://refhub.elsevier.com/S0079-6700(20)30035-6/sbref0515" TargetMode="External"/><Relationship Id="rId3132" Type="http://schemas.openxmlformats.org/officeDocument/2006/relationships/hyperlink" Target="http://refhub.elsevier.com/S0079-6700(20)30035-6/sbref0755" TargetMode="External"/><Relationship Id="rId260" Type="http://schemas.openxmlformats.org/officeDocument/2006/relationships/hyperlink" Target="http://refhub.elsevier.com/S0079-6700(20)30035-6/sbref0080" TargetMode="External"/><Relationship Id="rId5097" Type="http://schemas.openxmlformats.org/officeDocument/2006/relationships/hyperlink" Target="http://refhub.elsevier.com/S0079-6700(20)30035-6/sbref1230" TargetMode="External"/><Relationship Id="rId120" Type="http://schemas.openxmlformats.org/officeDocument/2006/relationships/hyperlink" Target="http://refhub.elsevier.com/S0079-6700(20)30035-6/sbref0030" TargetMode="External"/><Relationship Id="rId2898" Type="http://schemas.openxmlformats.org/officeDocument/2006/relationships/hyperlink" Target="http://refhub.elsevier.com/S0079-6700(20)30035-6/sbref0690" TargetMode="External"/><Relationship Id="rId3949" Type="http://schemas.openxmlformats.org/officeDocument/2006/relationships/hyperlink" Target="http://refhub.elsevier.com/S0079-6700(20)30035-6/sbref0950" TargetMode="External"/><Relationship Id="rId5164" Type="http://schemas.openxmlformats.org/officeDocument/2006/relationships/hyperlink" Target="http://refhub.elsevier.com/S0079-6700(20)30035-6/sbref1240" TargetMode="External"/><Relationship Id="rId2758" Type="http://schemas.openxmlformats.org/officeDocument/2006/relationships/hyperlink" Target="http://refhub.elsevier.com/S0079-6700(20)30035-6/sbref0655" TargetMode="External"/><Relationship Id="rId2965" Type="http://schemas.openxmlformats.org/officeDocument/2006/relationships/hyperlink" Target="http://refhub.elsevier.com/S0079-6700(20)30035-6/sbref0710" TargetMode="External"/><Relationship Id="rId3809" Type="http://schemas.openxmlformats.org/officeDocument/2006/relationships/hyperlink" Target="http://refhub.elsevier.com/S0079-6700(20)30035-6/sbref0925" TargetMode="External"/><Relationship Id="rId5024" Type="http://schemas.openxmlformats.org/officeDocument/2006/relationships/hyperlink" Target="http://refhub.elsevier.com/S0079-6700(20)30035-6/sbref1210" TargetMode="External"/><Relationship Id="rId5371" Type="http://schemas.openxmlformats.org/officeDocument/2006/relationships/hyperlink" Target="http://refhub.elsevier.com/S0079-6700(20)30035-6/sbref1285" TargetMode="External"/><Relationship Id="rId937" Type="http://schemas.openxmlformats.org/officeDocument/2006/relationships/hyperlink" Target="http://refhub.elsevier.com/S0079-6700(20)30035-6/sbref0260" TargetMode="External"/><Relationship Id="rId1567" Type="http://schemas.openxmlformats.org/officeDocument/2006/relationships/hyperlink" Target="http://refhub.elsevier.com/S0079-6700(20)30035-6/sbref0400" TargetMode="External"/><Relationship Id="rId1774" Type="http://schemas.openxmlformats.org/officeDocument/2006/relationships/hyperlink" Target="http://refhub.elsevier.com/S0079-6700(20)30035-6/sbref0445" TargetMode="External"/><Relationship Id="rId1981" Type="http://schemas.openxmlformats.org/officeDocument/2006/relationships/hyperlink" Target="http://refhub.elsevier.com/S0079-6700(20)30035-6/sbref0485" TargetMode="External"/><Relationship Id="rId2618" Type="http://schemas.openxmlformats.org/officeDocument/2006/relationships/hyperlink" Target="http://refhub.elsevier.com/S0079-6700(20)30035-6/sbref0630" TargetMode="External"/><Relationship Id="rId2825" Type="http://schemas.openxmlformats.org/officeDocument/2006/relationships/hyperlink" Target="http://refhub.elsevier.com/S0079-6700(20)30035-6/sbref0670" TargetMode="External"/><Relationship Id="rId4180" Type="http://schemas.openxmlformats.org/officeDocument/2006/relationships/hyperlink" Target="http://refhub.elsevier.com/S0079-6700(20)30035-6/sbref1005" TargetMode="External"/><Relationship Id="rId5231" Type="http://schemas.openxmlformats.org/officeDocument/2006/relationships/hyperlink" Target="http://refhub.elsevier.com/S0079-6700(20)30035-6/sbref1255" TargetMode="External"/><Relationship Id="rId66" Type="http://schemas.openxmlformats.org/officeDocument/2006/relationships/hyperlink" Target="http://refhub.elsevier.com/S0079-6700(20)30035-6/sbref0015" TargetMode="External"/><Relationship Id="rId1427" Type="http://schemas.openxmlformats.org/officeDocument/2006/relationships/hyperlink" Target="http://refhub.elsevier.com/S0079-6700(20)30035-6/sbref0370" TargetMode="External"/><Relationship Id="rId1634" Type="http://schemas.openxmlformats.org/officeDocument/2006/relationships/hyperlink" Target="http://refhub.elsevier.com/S0079-6700(20)30035-6/sbref0410" TargetMode="External"/><Relationship Id="rId1841" Type="http://schemas.openxmlformats.org/officeDocument/2006/relationships/hyperlink" Target="http://refhub.elsevier.com/S0079-6700(20)30035-6/sbref0455" TargetMode="External"/><Relationship Id="rId4040" Type="http://schemas.openxmlformats.org/officeDocument/2006/relationships/hyperlink" Target="http://refhub.elsevier.com/S0079-6700(20)30035-6/sbref0970" TargetMode="External"/><Relationship Id="rId4997" Type="http://schemas.openxmlformats.org/officeDocument/2006/relationships/hyperlink" Target="http://refhub.elsevier.com/S0079-6700(20)30035-6/sbref1205" TargetMode="External"/><Relationship Id="rId3599" Type="http://schemas.openxmlformats.org/officeDocument/2006/relationships/hyperlink" Target="http://refhub.elsevier.com/S0079-6700(20)30035-6/sbref0880" TargetMode="External"/><Relationship Id="rId4857" Type="http://schemas.openxmlformats.org/officeDocument/2006/relationships/hyperlink" Target="http://refhub.elsevier.com/S0079-6700(20)30035-6/sbref1175" TargetMode="External"/><Relationship Id="rId1701" Type="http://schemas.openxmlformats.org/officeDocument/2006/relationships/hyperlink" Target="http://refhub.elsevier.com/S0079-6700(20)30035-6/sbref0425" TargetMode="External"/><Relationship Id="rId3459" Type="http://schemas.openxmlformats.org/officeDocument/2006/relationships/hyperlink" Target="http://refhub.elsevier.com/S0079-6700(20)30035-6/sbref0840" TargetMode="External"/><Relationship Id="rId3666" Type="http://schemas.openxmlformats.org/officeDocument/2006/relationships/hyperlink" Target="http://refhub.elsevier.com/S0079-6700(20)30035-6/sbref0890" TargetMode="External"/><Relationship Id="rId587" Type="http://schemas.openxmlformats.org/officeDocument/2006/relationships/hyperlink" Target="http://refhub.elsevier.com/S0079-6700(20)30035-6/sbref0180" TargetMode="External"/><Relationship Id="rId2268" Type="http://schemas.openxmlformats.org/officeDocument/2006/relationships/hyperlink" Target="http://refhub.elsevier.com/S0079-6700(20)30035-6/sbref0555" TargetMode="External"/><Relationship Id="rId3319" Type="http://schemas.openxmlformats.org/officeDocument/2006/relationships/hyperlink" Target="http://refhub.elsevier.com/S0079-6700(20)30035-6/sbref0805" TargetMode="External"/><Relationship Id="rId3873" Type="http://schemas.openxmlformats.org/officeDocument/2006/relationships/hyperlink" Target="http://refhub.elsevier.com/S0079-6700(20)30035-6/sbref0935" TargetMode="External"/><Relationship Id="rId4717" Type="http://schemas.openxmlformats.org/officeDocument/2006/relationships/hyperlink" Target="http://refhub.elsevier.com/S0079-6700(20)30035-6/sbref1140" TargetMode="External"/><Relationship Id="rId4924" Type="http://schemas.openxmlformats.org/officeDocument/2006/relationships/hyperlink" Target="http://refhub.elsevier.com/S0079-6700(20)30035-6/sbref1190" TargetMode="External"/><Relationship Id="rId447" Type="http://schemas.openxmlformats.org/officeDocument/2006/relationships/hyperlink" Target="http://refhub.elsevier.com/S0079-6700(20)30035-6/sbref0145" TargetMode="External"/><Relationship Id="rId794" Type="http://schemas.openxmlformats.org/officeDocument/2006/relationships/hyperlink" Target="http://refhub.elsevier.com/S0079-6700(20)30035-6/sbref0230" TargetMode="External"/><Relationship Id="rId1077" Type="http://schemas.openxmlformats.org/officeDocument/2006/relationships/hyperlink" Target="http://refhub.elsevier.com/S0079-6700(20)30035-6/sbref0300" TargetMode="External"/><Relationship Id="rId2128" Type="http://schemas.openxmlformats.org/officeDocument/2006/relationships/hyperlink" Target="http://refhub.elsevier.com/S0079-6700(20)30035-6/sbref0525" TargetMode="External"/><Relationship Id="rId2475" Type="http://schemas.openxmlformats.org/officeDocument/2006/relationships/hyperlink" Target="http://refhub.elsevier.com/S0079-6700(20)30035-6/sbref0600" TargetMode="External"/><Relationship Id="rId2682" Type="http://schemas.openxmlformats.org/officeDocument/2006/relationships/hyperlink" Target="http://refhub.elsevier.com/S0079-6700(20)30035-6/sbref0645" TargetMode="External"/><Relationship Id="rId3526" Type="http://schemas.openxmlformats.org/officeDocument/2006/relationships/hyperlink" Target="http://refhub.elsevier.com/S0079-6700(20)30035-6/sbref0855" TargetMode="External"/><Relationship Id="rId3733" Type="http://schemas.openxmlformats.org/officeDocument/2006/relationships/hyperlink" Target="http://refhub.elsevier.com/S0079-6700(20)30035-6/sbref0905" TargetMode="External"/><Relationship Id="rId3940" Type="http://schemas.openxmlformats.org/officeDocument/2006/relationships/hyperlink" Target="http://refhub.elsevier.com/S0079-6700(20)30035-6/sbref0950" TargetMode="External"/><Relationship Id="rId654" Type="http://schemas.openxmlformats.org/officeDocument/2006/relationships/hyperlink" Target="http://refhub.elsevier.com/S0079-6700(20)30035-6/sbref0195" TargetMode="External"/><Relationship Id="rId861" Type="http://schemas.openxmlformats.org/officeDocument/2006/relationships/hyperlink" Target="http://refhub.elsevier.com/S0079-6700(20)30035-6/sbref0245" TargetMode="External"/><Relationship Id="rId1284" Type="http://schemas.openxmlformats.org/officeDocument/2006/relationships/hyperlink" Target="http://refhub.elsevier.com/S0079-6700(20)30035-6/sbref0345" TargetMode="External"/><Relationship Id="rId1491" Type="http://schemas.openxmlformats.org/officeDocument/2006/relationships/hyperlink" Target="http://refhub.elsevier.com/S0079-6700(20)30035-6/sbref0385" TargetMode="External"/><Relationship Id="rId2335" Type="http://schemas.openxmlformats.org/officeDocument/2006/relationships/hyperlink" Target="http://refhub.elsevier.com/S0079-6700(20)30035-6/sbref0570" TargetMode="External"/><Relationship Id="rId2542" Type="http://schemas.openxmlformats.org/officeDocument/2006/relationships/hyperlink" Target="http://refhub.elsevier.com/S0079-6700(20)30035-6/sbref0610" TargetMode="External"/><Relationship Id="rId3800" Type="http://schemas.openxmlformats.org/officeDocument/2006/relationships/hyperlink" Target="http://refhub.elsevier.com/S0079-6700(20)30035-6/sbref0920" TargetMode="External"/><Relationship Id="rId5698" Type="http://schemas.openxmlformats.org/officeDocument/2006/relationships/hyperlink" Target="http://refhub.elsevier.com/S0079-6700(20)30035-6/sbref1360" TargetMode="External"/><Relationship Id="rId307" Type="http://schemas.openxmlformats.org/officeDocument/2006/relationships/hyperlink" Target="http://refhub.elsevier.com/S0079-6700(20)30035-6/sbref0095" TargetMode="External"/><Relationship Id="rId514" Type="http://schemas.openxmlformats.org/officeDocument/2006/relationships/hyperlink" Target="http://refhub.elsevier.com/S0079-6700(20)30035-6/sbref0160" TargetMode="External"/><Relationship Id="rId721" Type="http://schemas.openxmlformats.org/officeDocument/2006/relationships/hyperlink" Target="http://refhub.elsevier.com/S0079-6700(20)30035-6/sbref0215" TargetMode="External"/><Relationship Id="rId1144" Type="http://schemas.openxmlformats.org/officeDocument/2006/relationships/hyperlink" Target="http://refhub.elsevier.com/S0079-6700(20)30035-6/sbref0315" TargetMode="External"/><Relationship Id="rId1351" Type="http://schemas.openxmlformats.org/officeDocument/2006/relationships/hyperlink" Target="http://refhub.elsevier.com/S0079-6700(20)30035-6/sbref0355" TargetMode="External"/><Relationship Id="rId2402" Type="http://schemas.openxmlformats.org/officeDocument/2006/relationships/hyperlink" Target="http://refhub.elsevier.com/S0079-6700(20)30035-6/sbref0580" TargetMode="External"/><Relationship Id="rId5558" Type="http://schemas.openxmlformats.org/officeDocument/2006/relationships/hyperlink" Target="http://refhub.elsevier.com/S0079-6700(20)30035-6/sbref1325" TargetMode="External"/><Relationship Id="rId5765" Type="http://schemas.openxmlformats.org/officeDocument/2006/relationships/hyperlink" Target="http://refhub.elsevier.com/S0079-6700(20)30035-6/sbref1370" TargetMode="External"/><Relationship Id="rId1004" Type="http://schemas.openxmlformats.org/officeDocument/2006/relationships/hyperlink" Target="http://refhub.elsevier.com/S0079-6700(20)30035-6/sbref0280" TargetMode="External"/><Relationship Id="rId1211" Type="http://schemas.openxmlformats.org/officeDocument/2006/relationships/hyperlink" Target="http://refhub.elsevier.com/S0079-6700(20)30035-6/sbref0330" TargetMode="External"/><Relationship Id="rId4367" Type="http://schemas.openxmlformats.org/officeDocument/2006/relationships/hyperlink" Target="http://refhub.elsevier.com/S0079-6700(20)30035-6/sbref1045" TargetMode="External"/><Relationship Id="rId4574" Type="http://schemas.openxmlformats.org/officeDocument/2006/relationships/hyperlink" Target="http://refhub.elsevier.com/S0079-6700(20)30035-6/sbref1095" TargetMode="External"/><Relationship Id="rId4781" Type="http://schemas.openxmlformats.org/officeDocument/2006/relationships/hyperlink" Target="http://refhub.elsevier.com/S0079-6700(20)30035-6/sbref1155" TargetMode="External"/><Relationship Id="rId5418" Type="http://schemas.openxmlformats.org/officeDocument/2006/relationships/hyperlink" Target="http://refhub.elsevier.com/S0079-6700(20)30035-6/sbref1295" TargetMode="External"/><Relationship Id="rId5625" Type="http://schemas.openxmlformats.org/officeDocument/2006/relationships/hyperlink" Target="http://refhub.elsevier.com/S0079-6700(20)30035-6/sbref1340" TargetMode="External"/><Relationship Id="rId3176" Type="http://schemas.openxmlformats.org/officeDocument/2006/relationships/hyperlink" Target="http://refhub.elsevier.com/S0079-6700(20)30035-6/sbref0765" TargetMode="External"/><Relationship Id="rId3383" Type="http://schemas.openxmlformats.org/officeDocument/2006/relationships/hyperlink" Target="http://refhub.elsevier.com/S0079-6700(20)30035-6/sbref0820" TargetMode="External"/><Relationship Id="rId3590" Type="http://schemas.openxmlformats.org/officeDocument/2006/relationships/hyperlink" Target="http://refhub.elsevier.com/S0079-6700(20)30035-6/sbref0875" TargetMode="External"/><Relationship Id="rId4227" Type="http://schemas.openxmlformats.org/officeDocument/2006/relationships/hyperlink" Target="http://refhub.elsevier.com/S0079-6700(20)30035-6/sbref1015" TargetMode="External"/><Relationship Id="rId4434" Type="http://schemas.openxmlformats.org/officeDocument/2006/relationships/hyperlink" Target="http://refhub.elsevier.com/S0079-6700(20)30035-6/sbref1060" TargetMode="External"/><Relationship Id="rId2192" Type="http://schemas.openxmlformats.org/officeDocument/2006/relationships/hyperlink" Target="http://refhub.elsevier.com/S0079-6700(20)30035-6/sbref0540" TargetMode="External"/><Relationship Id="rId3036" Type="http://schemas.openxmlformats.org/officeDocument/2006/relationships/hyperlink" Target="http://refhub.elsevier.com/S0079-6700(20)30035-6/sbref0730" TargetMode="External"/><Relationship Id="rId3243" Type="http://schemas.openxmlformats.org/officeDocument/2006/relationships/hyperlink" Target="http://refhub.elsevier.com/S0079-6700(20)30035-6/sbref0785" TargetMode="External"/><Relationship Id="rId4641" Type="http://schemas.openxmlformats.org/officeDocument/2006/relationships/hyperlink" Target="http://refhub.elsevier.com/S0079-6700(20)30035-6/sbref1120" TargetMode="External"/><Relationship Id="rId164" Type="http://schemas.openxmlformats.org/officeDocument/2006/relationships/hyperlink" Target="http://refhub.elsevier.com/S0079-6700(20)30035-6/sbref0045" TargetMode="External"/><Relationship Id="rId371" Type="http://schemas.openxmlformats.org/officeDocument/2006/relationships/hyperlink" Target="http://refhub.elsevier.com/S0079-6700(20)30035-6/sbref0120" TargetMode="External"/><Relationship Id="rId2052" Type="http://schemas.openxmlformats.org/officeDocument/2006/relationships/hyperlink" Target="http://refhub.elsevier.com/S0079-6700(20)30035-6/sbref0505" TargetMode="External"/><Relationship Id="rId3450" Type="http://schemas.openxmlformats.org/officeDocument/2006/relationships/hyperlink" Target="http://refhub.elsevier.com/S0079-6700(20)30035-6/sbref0835" TargetMode="External"/><Relationship Id="rId4501" Type="http://schemas.openxmlformats.org/officeDocument/2006/relationships/hyperlink" Target="http://refhub.elsevier.com/S0079-6700(20)30035-6/sbref1075" TargetMode="External"/><Relationship Id="rId3103" Type="http://schemas.openxmlformats.org/officeDocument/2006/relationships/hyperlink" Target="http://refhub.elsevier.com/S0079-6700(20)30035-6/sbref0745" TargetMode="External"/><Relationship Id="rId3310" Type="http://schemas.openxmlformats.org/officeDocument/2006/relationships/hyperlink" Target="http://refhub.elsevier.com/S0079-6700(20)30035-6/sbref0805" TargetMode="External"/><Relationship Id="rId5068" Type="http://schemas.openxmlformats.org/officeDocument/2006/relationships/hyperlink" Target="http://refhub.elsevier.com/S0079-6700(20)30035-6/sbref1220" TargetMode="External"/><Relationship Id="rId231" Type="http://schemas.openxmlformats.org/officeDocument/2006/relationships/hyperlink" Target="http://refhub.elsevier.com/S0079-6700(20)30035-6/sbref0070" TargetMode="External"/><Relationship Id="rId2869" Type="http://schemas.openxmlformats.org/officeDocument/2006/relationships/hyperlink" Target="http://refhub.elsevier.com/S0079-6700(20)30035-6/sbref0680" TargetMode="External"/><Relationship Id="rId5275" Type="http://schemas.openxmlformats.org/officeDocument/2006/relationships/hyperlink" Target="http://refhub.elsevier.com/S0079-6700(20)30035-6/sbref1265" TargetMode="External"/><Relationship Id="rId5482" Type="http://schemas.openxmlformats.org/officeDocument/2006/relationships/hyperlink" Target="http://refhub.elsevier.com/S0079-6700(20)30035-6/sbref1310" TargetMode="External"/><Relationship Id="rId1678" Type="http://schemas.openxmlformats.org/officeDocument/2006/relationships/hyperlink" Target="http://refhub.elsevier.com/S0079-6700(20)30035-6/sbref0420" TargetMode="External"/><Relationship Id="rId1885" Type="http://schemas.openxmlformats.org/officeDocument/2006/relationships/hyperlink" Target="http://refhub.elsevier.com/S0079-6700(20)30035-6/sbref0465" TargetMode="External"/><Relationship Id="rId2729" Type="http://schemas.openxmlformats.org/officeDocument/2006/relationships/hyperlink" Target="http://refhub.elsevier.com/S0079-6700(20)30035-6/sbref0650" TargetMode="External"/><Relationship Id="rId2936" Type="http://schemas.openxmlformats.org/officeDocument/2006/relationships/hyperlink" Target="http://refhub.elsevier.com/S0079-6700(20)30035-6/sbref0700" TargetMode="External"/><Relationship Id="rId4084" Type="http://schemas.openxmlformats.org/officeDocument/2006/relationships/hyperlink" Target="http://refhub.elsevier.com/S0079-6700(20)30035-6/sbref0980" TargetMode="External"/><Relationship Id="rId4291" Type="http://schemas.openxmlformats.org/officeDocument/2006/relationships/hyperlink" Target="http://refhub.elsevier.com/S0079-6700(20)30035-6/sbref1030" TargetMode="External"/><Relationship Id="rId5135" Type="http://schemas.openxmlformats.org/officeDocument/2006/relationships/hyperlink" Target="http://refhub.elsevier.com/S0079-6700(20)30035-6/sbref1235" TargetMode="External"/><Relationship Id="rId5342" Type="http://schemas.openxmlformats.org/officeDocument/2006/relationships/hyperlink" Target="http://refhub.elsevier.com/S0079-6700(20)30035-6/sbref1280" TargetMode="External"/><Relationship Id="rId908" Type="http://schemas.openxmlformats.org/officeDocument/2006/relationships/hyperlink" Target="http://refhub.elsevier.com/S0079-6700(20)30035-6/sbref0255" TargetMode="External"/><Relationship Id="rId1538" Type="http://schemas.openxmlformats.org/officeDocument/2006/relationships/hyperlink" Target="http://refhub.elsevier.com/S0079-6700(20)30035-6/sbref0395" TargetMode="External"/><Relationship Id="rId4151" Type="http://schemas.openxmlformats.org/officeDocument/2006/relationships/hyperlink" Target="http://refhub.elsevier.com/S0079-6700(20)30035-6/sbref0995" TargetMode="External"/><Relationship Id="rId5202" Type="http://schemas.openxmlformats.org/officeDocument/2006/relationships/hyperlink" Target="http://refhub.elsevier.com/S0079-6700(20)30035-6/sbref1250" TargetMode="External"/><Relationship Id="rId1745" Type="http://schemas.openxmlformats.org/officeDocument/2006/relationships/hyperlink" Target="http://refhub.elsevier.com/S0079-6700(20)30035-6/sbref0435" TargetMode="External"/><Relationship Id="rId1952" Type="http://schemas.openxmlformats.org/officeDocument/2006/relationships/hyperlink" Target="http://refhub.elsevier.com/S0079-6700(20)30035-6/sbref0480" TargetMode="External"/><Relationship Id="rId4011" Type="http://schemas.openxmlformats.org/officeDocument/2006/relationships/hyperlink" Target="http://refhub.elsevier.com/S0079-6700(20)30035-6/sbref0965" TargetMode="External"/><Relationship Id="rId37" Type="http://schemas.openxmlformats.org/officeDocument/2006/relationships/image" Target="media/image21.jpeg"/><Relationship Id="rId1605" Type="http://schemas.openxmlformats.org/officeDocument/2006/relationships/hyperlink" Target="http://refhub.elsevier.com/S0079-6700(20)30035-6/sbref0405" TargetMode="External"/><Relationship Id="rId1812" Type="http://schemas.openxmlformats.org/officeDocument/2006/relationships/hyperlink" Target="http://refhub.elsevier.com/S0079-6700(20)30035-6/sbref0450" TargetMode="External"/><Relationship Id="rId4968" Type="http://schemas.openxmlformats.org/officeDocument/2006/relationships/hyperlink" Target="http://refhub.elsevier.com/S0079-6700(20)30035-6/sbref1200" TargetMode="External"/><Relationship Id="rId3777" Type="http://schemas.openxmlformats.org/officeDocument/2006/relationships/hyperlink" Target="http://refhub.elsevier.com/S0079-6700(20)30035-6/sbref0920" TargetMode="External"/><Relationship Id="rId3984" Type="http://schemas.openxmlformats.org/officeDocument/2006/relationships/hyperlink" Target="http://refhub.elsevier.com/S0079-6700(20)30035-6/sbref0960" TargetMode="External"/><Relationship Id="rId4828" Type="http://schemas.openxmlformats.org/officeDocument/2006/relationships/hyperlink" Target="http://refhub.elsevier.com/S0079-6700(20)30035-6/sbref1165" TargetMode="External"/><Relationship Id="rId698" Type="http://schemas.openxmlformats.org/officeDocument/2006/relationships/hyperlink" Target="http://refhub.elsevier.com/S0079-6700(20)30035-6/sbref0210" TargetMode="External"/><Relationship Id="rId2379" Type="http://schemas.openxmlformats.org/officeDocument/2006/relationships/hyperlink" Target="http://refhub.elsevier.com/S0079-6700(20)30035-6/sbref0575" TargetMode="External"/><Relationship Id="rId2586" Type="http://schemas.openxmlformats.org/officeDocument/2006/relationships/hyperlink" Target="http://refhub.elsevier.com/S0079-6700(20)30035-6/sbref0620" TargetMode="External"/><Relationship Id="rId2793" Type="http://schemas.openxmlformats.org/officeDocument/2006/relationships/hyperlink" Target="http://refhub.elsevier.com/S0079-6700(20)30035-6/sbref0665" TargetMode="External"/><Relationship Id="rId3637" Type="http://schemas.openxmlformats.org/officeDocument/2006/relationships/hyperlink" Target="http://refhub.elsevier.com/S0079-6700(20)30035-6/sbref0885" TargetMode="External"/><Relationship Id="rId3844" Type="http://schemas.openxmlformats.org/officeDocument/2006/relationships/hyperlink" Target="http://refhub.elsevier.com/S0079-6700(20)30035-6/sbref0930" TargetMode="External"/><Relationship Id="rId558" Type="http://schemas.openxmlformats.org/officeDocument/2006/relationships/hyperlink" Target="http://refhub.elsevier.com/S0079-6700(20)30035-6/sbref0175" TargetMode="External"/><Relationship Id="rId765" Type="http://schemas.openxmlformats.org/officeDocument/2006/relationships/hyperlink" Target="http://refhub.elsevier.com/S0079-6700(20)30035-6/sbref0225" TargetMode="External"/><Relationship Id="rId972" Type="http://schemas.openxmlformats.org/officeDocument/2006/relationships/hyperlink" Target="http://refhub.elsevier.com/S0079-6700(20)30035-6/sbref0270" TargetMode="External"/><Relationship Id="rId1188" Type="http://schemas.openxmlformats.org/officeDocument/2006/relationships/hyperlink" Target="http://refhub.elsevier.com/S0079-6700(20)30035-6/sbref0325" TargetMode="External"/><Relationship Id="rId1395" Type="http://schemas.openxmlformats.org/officeDocument/2006/relationships/hyperlink" Target="http://refhub.elsevier.com/S0079-6700(20)30035-6/sbref0365" TargetMode="External"/><Relationship Id="rId2239" Type="http://schemas.openxmlformats.org/officeDocument/2006/relationships/hyperlink" Target="http://refhub.elsevier.com/S0079-6700(20)30035-6/sbref0550" TargetMode="External"/><Relationship Id="rId2446" Type="http://schemas.openxmlformats.org/officeDocument/2006/relationships/hyperlink" Target="http://refhub.elsevier.com/S0079-6700(20)30035-6/sbref0590" TargetMode="External"/><Relationship Id="rId2653" Type="http://schemas.openxmlformats.org/officeDocument/2006/relationships/hyperlink" Target="http://refhub.elsevier.com/S0079-6700(20)30035-6/sbref0635" TargetMode="External"/><Relationship Id="rId2860" Type="http://schemas.openxmlformats.org/officeDocument/2006/relationships/hyperlink" Target="http://refhub.elsevier.com/S0079-6700(20)30035-6/sbref0680" TargetMode="External"/><Relationship Id="rId3704" Type="http://schemas.openxmlformats.org/officeDocument/2006/relationships/hyperlink" Target="http://refhub.elsevier.com/S0079-6700(20)30035-6/sbref0900" TargetMode="External"/><Relationship Id="rId418" Type="http://schemas.openxmlformats.org/officeDocument/2006/relationships/hyperlink" Target="http://refhub.elsevier.com/S0079-6700(20)30035-6/sbref0140" TargetMode="External"/><Relationship Id="rId625" Type="http://schemas.openxmlformats.org/officeDocument/2006/relationships/hyperlink" Target="http://refhub.elsevier.com/S0079-6700(20)30035-6/sbref0195" TargetMode="External"/><Relationship Id="rId832" Type="http://schemas.openxmlformats.org/officeDocument/2006/relationships/hyperlink" Target="http://refhub.elsevier.com/S0079-6700(20)30035-6/sbref0235" TargetMode="External"/><Relationship Id="rId1048" Type="http://schemas.openxmlformats.org/officeDocument/2006/relationships/hyperlink" Target="http://refhub.elsevier.com/S0079-6700(20)30035-6/sbref0295" TargetMode="External"/><Relationship Id="rId1255" Type="http://schemas.openxmlformats.org/officeDocument/2006/relationships/hyperlink" Target="http://refhub.elsevier.com/S0079-6700(20)30035-6/sbref0340" TargetMode="External"/><Relationship Id="rId1462" Type="http://schemas.openxmlformats.org/officeDocument/2006/relationships/hyperlink" Target="http://refhub.elsevier.com/S0079-6700(20)30035-6/sbref0380" TargetMode="External"/><Relationship Id="rId2306" Type="http://schemas.openxmlformats.org/officeDocument/2006/relationships/hyperlink" Target="http://refhub.elsevier.com/S0079-6700(20)30035-6/sbref0560" TargetMode="External"/><Relationship Id="rId2513" Type="http://schemas.openxmlformats.org/officeDocument/2006/relationships/hyperlink" Target="http://refhub.elsevier.com/S0079-6700(20)30035-6/sbref0605" TargetMode="External"/><Relationship Id="rId3911" Type="http://schemas.openxmlformats.org/officeDocument/2006/relationships/hyperlink" Target="http://refhub.elsevier.com/S0079-6700(20)30035-6/sbref0945" TargetMode="External"/><Relationship Id="rId5669" Type="http://schemas.openxmlformats.org/officeDocument/2006/relationships/hyperlink" Target="http://refhub.elsevier.com/S0079-6700(20)30035-6/sbref1350" TargetMode="External"/><Relationship Id="rId1115" Type="http://schemas.openxmlformats.org/officeDocument/2006/relationships/hyperlink" Target="http://refhub.elsevier.com/S0079-6700(20)30035-6/sbref0305" TargetMode="External"/><Relationship Id="rId1322" Type="http://schemas.openxmlformats.org/officeDocument/2006/relationships/hyperlink" Target="http://refhub.elsevier.com/S0079-6700(20)30035-6/sbref0355" TargetMode="External"/><Relationship Id="rId2720" Type="http://schemas.openxmlformats.org/officeDocument/2006/relationships/hyperlink" Target="http://refhub.elsevier.com/S0079-6700(20)30035-6/sbref0650" TargetMode="External"/><Relationship Id="rId4478" Type="http://schemas.openxmlformats.org/officeDocument/2006/relationships/hyperlink" Target="http://refhub.elsevier.com/S0079-6700(20)30035-6/sbref1070" TargetMode="External"/><Relationship Id="rId5529" Type="http://schemas.openxmlformats.org/officeDocument/2006/relationships/hyperlink" Target="http://refhub.elsevier.com/S0079-6700(20)30035-6/sbref1320" TargetMode="External"/><Relationship Id="rId3287" Type="http://schemas.openxmlformats.org/officeDocument/2006/relationships/hyperlink" Target="http://refhub.elsevier.com/S0079-6700(20)30035-6/sbref0795" TargetMode="External"/><Relationship Id="rId4338" Type="http://schemas.openxmlformats.org/officeDocument/2006/relationships/hyperlink" Target="http://refhub.elsevier.com/S0079-6700(20)30035-6/sbref1040" TargetMode="External"/><Relationship Id="rId4685" Type="http://schemas.openxmlformats.org/officeDocument/2006/relationships/hyperlink" Target="http://refhub.elsevier.com/S0079-6700(20)30035-6/sbref1135" TargetMode="External"/><Relationship Id="rId4892" Type="http://schemas.openxmlformats.org/officeDocument/2006/relationships/hyperlink" Target="http://refhub.elsevier.com/S0079-6700(20)30035-6/sbref1180" TargetMode="External"/><Relationship Id="rId5736" Type="http://schemas.openxmlformats.org/officeDocument/2006/relationships/hyperlink" Target="http://refhub.elsevier.com/S0079-6700(20)30035-6/sbref1365" TargetMode="External"/><Relationship Id="rId2096" Type="http://schemas.openxmlformats.org/officeDocument/2006/relationships/hyperlink" Target="http://refhub.elsevier.com/S0079-6700(20)30035-6/sbref0515" TargetMode="External"/><Relationship Id="rId3494" Type="http://schemas.openxmlformats.org/officeDocument/2006/relationships/hyperlink" Target="http://refhub.elsevier.com/S0079-6700(20)30035-6/sbref0850" TargetMode="External"/><Relationship Id="rId4545" Type="http://schemas.openxmlformats.org/officeDocument/2006/relationships/hyperlink" Target="http://refhub.elsevier.com/S0079-6700(20)30035-6/sbref1090" TargetMode="External"/><Relationship Id="rId4752" Type="http://schemas.openxmlformats.org/officeDocument/2006/relationships/hyperlink" Target="http://refhub.elsevier.com/S0079-6700(20)30035-6/sbref1145" TargetMode="External"/><Relationship Id="rId5803" Type="http://schemas.openxmlformats.org/officeDocument/2006/relationships/theme" Target="theme/theme1.xml"/><Relationship Id="rId3147" Type="http://schemas.openxmlformats.org/officeDocument/2006/relationships/hyperlink" Target="http://refhub.elsevier.com/S0079-6700(20)30035-6/sbref0755" TargetMode="External"/><Relationship Id="rId3354" Type="http://schemas.openxmlformats.org/officeDocument/2006/relationships/hyperlink" Target="http://refhub.elsevier.com/S0079-6700(20)30035-6/sbref0815" TargetMode="External"/><Relationship Id="rId3561" Type="http://schemas.openxmlformats.org/officeDocument/2006/relationships/hyperlink" Target="http://refhub.elsevier.com/S0079-6700(20)30035-6/sbref0865" TargetMode="External"/><Relationship Id="rId4405" Type="http://schemas.openxmlformats.org/officeDocument/2006/relationships/hyperlink" Target="http://refhub.elsevier.com/S0079-6700(20)30035-6/sbref1050" TargetMode="External"/><Relationship Id="rId4612" Type="http://schemas.openxmlformats.org/officeDocument/2006/relationships/hyperlink" Target="http://refhub.elsevier.com/S0079-6700(20)30035-6/sbref1110" TargetMode="External"/><Relationship Id="rId275" Type="http://schemas.openxmlformats.org/officeDocument/2006/relationships/hyperlink" Target="http://refhub.elsevier.com/S0079-6700(20)30035-6/sbref0085" TargetMode="External"/><Relationship Id="rId482" Type="http://schemas.openxmlformats.org/officeDocument/2006/relationships/hyperlink" Target="http://refhub.elsevier.com/S0079-6700(20)30035-6/sbref0155" TargetMode="External"/><Relationship Id="rId2163" Type="http://schemas.openxmlformats.org/officeDocument/2006/relationships/hyperlink" Target="http://refhub.elsevier.com/S0079-6700(20)30035-6/sbref0530" TargetMode="External"/><Relationship Id="rId2370" Type="http://schemas.openxmlformats.org/officeDocument/2006/relationships/hyperlink" Target="http://refhub.elsevier.com/S0079-6700(20)30035-6/sbref0575" TargetMode="External"/><Relationship Id="rId3007" Type="http://schemas.openxmlformats.org/officeDocument/2006/relationships/hyperlink" Target="http://refhub.elsevier.com/S0079-6700(20)30035-6/sbref0720" TargetMode="External"/><Relationship Id="rId3214" Type="http://schemas.openxmlformats.org/officeDocument/2006/relationships/hyperlink" Target="http://refhub.elsevier.com/S0079-6700(20)30035-6/sbref0775" TargetMode="External"/><Relationship Id="rId3421" Type="http://schemas.openxmlformats.org/officeDocument/2006/relationships/hyperlink" Target="http://refhub.elsevier.com/S0079-6700(20)30035-6/sbref0830" TargetMode="External"/><Relationship Id="rId135" Type="http://schemas.openxmlformats.org/officeDocument/2006/relationships/hyperlink" Target="http://refhub.elsevier.com/S0079-6700(20)30035-6/sbref0035" TargetMode="External"/><Relationship Id="rId342" Type="http://schemas.openxmlformats.org/officeDocument/2006/relationships/hyperlink" Target="http://refhub.elsevier.com/S0079-6700(20)30035-6/sbref0110" TargetMode="External"/><Relationship Id="rId2023" Type="http://schemas.openxmlformats.org/officeDocument/2006/relationships/hyperlink" Target="http://refhub.elsevier.com/S0079-6700(20)30035-6/sbref0500" TargetMode="External"/><Relationship Id="rId2230" Type="http://schemas.openxmlformats.org/officeDocument/2006/relationships/hyperlink" Target="http://refhub.elsevier.com/S0079-6700(20)30035-6/sbref0550" TargetMode="External"/><Relationship Id="rId5179" Type="http://schemas.openxmlformats.org/officeDocument/2006/relationships/hyperlink" Target="http://refhub.elsevier.com/S0079-6700(20)30035-6/sbref1245" TargetMode="External"/><Relationship Id="rId5386" Type="http://schemas.openxmlformats.org/officeDocument/2006/relationships/hyperlink" Target="http://refhub.elsevier.com/S0079-6700(20)30035-6/sbref1290" TargetMode="External"/><Relationship Id="rId5593" Type="http://schemas.openxmlformats.org/officeDocument/2006/relationships/hyperlink" Target="http://refhub.elsevier.com/S0079-6700(20)30035-6/sbref1335" TargetMode="External"/><Relationship Id="rId202" Type="http://schemas.openxmlformats.org/officeDocument/2006/relationships/hyperlink" Target="http://refhub.elsevier.com/S0079-6700(20)30035-6/sbref0060" TargetMode="External"/><Relationship Id="rId4195" Type="http://schemas.openxmlformats.org/officeDocument/2006/relationships/hyperlink" Target="http://refhub.elsevier.com/S0079-6700(20)30035-6/sbref1005" TargetMode="External"/><Relationship Id="rId5039" Type="http://schemas.openxmlformats.org/officeDocument/2006/relationships/hyperlink" Target="http://refhub.elsevier.com/S0079-6700(20)30035-6/sbref1215" TargetMode="External"/><Relationship Id="rId5246" Type="http://schemas.openxmlformats.org/officeDocument/2006/relationships/hyperlink" Target="http://refhub.elsevier.com/S0079-6700(20)30035-6/sbref1260" TargetMode="External"/><Relationship Id="rId5453" Type="http://schemas.openxmlformats.org/officeDocument/2006/relationships/hyperlink" Target="http://refhub.elsevier.com/S0079-6700(20)30035-6/sbref1305" TargetMode="External"/><Relationship Id="rId1789" Type="http://schemas.openxmlformats.org/officeDocument/2006/relationships/hyperlink" Target="http://refhub.elsevier.com/S0079-6700(20)30035-6/sbref0445" TargetMode="External"/><Relationship Id="rId1996" Type="http://schemas.openxmlformats.org/officeDocument/2006/relationships/hyperlink" Target="http://refhub.elsevier.com/S0079-6700(20)30035-6/sbref0490" TargetMode="External"/><Relationship Id="rId4055" Type="http://schemas.openxmlformats.org/officeDocument/2006/relationships/hyperlink" Target="http://refhub.elsevier.com/S0079-6700(20)30035-6/sbref0975" TargetMode="External"/><Relationship Id="rId4262" Type="http://schemas.openxmlformats.org/officeDocument/2006/relationships/hyperlink" Target="http://refhub.elsevier.com/S0079-6700(20)30035-6/sbref1025" TargetMode="External"/><Relationship Id="rId5106" Type="http://schemas.openxmlformats.org/officeDocument/2006/relationships/hyperlink" Target="http://refhub.elsevier.com/S0079-6700(20)30035-6/sbref1230" TargetMode="External"/><Relationship Id="rId5660" Type="http://schemas.openxmlformats.org/officeDocument/2006/relationships/hyperlink" Target="http://refhub.elsevier.com/S0079-6700(20)30035-6/sbref1350" TargetMode="External"/><Relationship Id="rId1649" Type="http://schemas.openxmlformats.org/officeDocument/2006/relationships/hyperlink" Target="http://refhub.elsevier.com/S0079-6700(20)30035-6/sbref0415" TargetMode="External"/><Relationship Id="rId1856" Type="http://schemas.openxmlformats.org/officeDocument/2006/relationships/hyperlink" Target="http://refhub.elsevier.com/S0079-6700(20)30035-6/sbref0460" TargetMode="External"/><Relationship Id="rId2907" Type="http://schemas.openxmlformats.org/officeDocument/2006/relationships/hyperlink" Target="http://refhub.elsevier.com/S0079-6700(20)30035-6/sbref0695" TargetMode="External"/><Relationship Id="rId3071" Type="http://schemas.openxmlformats.org/officeDocument/2006/relationships/hyperlink" Target="http://refhub.elsevier.com/S0079-6700(20)30035-6/sbref0740" TargetMode="External"/><Relationship Id="rId5313" Type="http://schemas.openxmlformats.org/officeDocument/2006/relationships/hyperlink" Target="http://refhub.elsevier.com/S0079-6700(20)30035-6/sbref1275" TargetMode="External"/><Relationship Id="rId5520" Type="http://schemas.openxmlformats.org/officeDocument/2006/relationships/hyperlink" Target="http://refhub.elsevier.com/S0079-6700(20)30035-6/sbref1320" TargetMode="External"/><Relationship Id="rId1509" Type="http://schemas.openxmlformats.org/officeDocument/2006/relationships/hyperlink" Target="http://refhub.elsevier.com/S0079-6700(20)30035-6/sbref0390" TargetMode="External"/><Relationship Id="rId1716" Type="http://schemas.openxmlformats.org/officeDocument/2006/relationships/hyperlink" Target="http://refhub.elsevier.com/S0079-6700(20)30035-6/sbref0430" TargetMode="External"/><Relationship Id="rId1923" Type="http://schemas.openxmlformats.org/officeDocument/2006/relationships/hyperlink" Target="http://refhub.elsevier.com/S0079-6700(20)30035-6/sbref0470" TargetMode="External"/><Relationship Id="rId4122" Type="http://schemas.openxmlformats.org/officeDocument/2006/relationships/hyperlink" Target="http://refhub.elsevier.com/S0079-6700(20)30035-6/sbref0990" TargetMode="External"/><Relationship Id="rId3888" Type="http://schemas.openxmlformats.org/officeDocument/2006/relationships/hyperlink" Target="http://refhub.elsevier.com/S0079-6700(20)30035-6/sbref0940" TargetMode="External"/><Relationship Id="rId4939" Type="http://schemas.openxmlformats.org/officeDocument/2006/relationships/hyperlink" Target="http://refhub.elsevier.com/S0079-6700(20)30035-6/sbref1190" TargetMode="External"/><Relationship Id="rId2697" Type="http://schemas.openxmlformats.org/officeDocument/2006/relationships/hyperlink" Target="http://refhub.elsevier.com/S0079-6700(20)30035-6/sbref0645" TargetMode="External"/><Relationship Id="rId3748" Type="http://schemas.openxmlformats.org/officeDocument/2006/relationships/hyperlink" Target="http://refhub.elsevier.com/S0079-6700(20)30035-6/sbref0910" TargetMode="External"/><Relationship Id="rId669" Type="http://schemas.openxmlformats.org/officeDocument/2006/relationships/hyperlink" Target="http://refhub.elsevier.com/S0079-6700(20)30035-6/sbref0200" TargetMode="External"/><Relationship Id="rId876" Type="http://schemas.openxmlformats.org/officeDocument/2006/relationships/hyperlink" Target="http://refhub.elsevier.com/S0079-6700(20)30035-6/sbref0250" TargetMode="External"/><Relationship Id="rId1299" Type="http://schemas.openxmlformats.org/officeDocument/2006/relationships/hyperlink" Target="http://refhub.elsevier.com/S0079-6700(20)30035-6/sbref0350" TargetMode="External"/><Relationship Id="rId2557" Type="http://schemas.openxmlformats.org/officeDocument/2006/relationships/hyperlink" Target="http://refhub.elsevier.com/S0079-6700(20)30035-6/sbref0615" TargetMode="External"/><Relationship Id="rId3608" Type="http://schemas.openxmlformats.org/officeDocument/2006/relationships/hyperlink" Target="http://refhub.elsevier.com/S0079-6700(20)30035-6/sbref0880" TargetMode="External"/><Relationship Id="rId3955" Type="http://schemas.openxmlformats.org/officeDocument/2006/relationships/hyperlink" Target="http://refhub.elsevier.com/S0079-6700(20)30035-6/sbref0950" TargetMode="External"/><Relationship Id="rId5170" Type="http://schemas.openxmlformats.org/officeDocument/2006/relationships/hyperlink" Target="http://refhub.elsevier.com/S0079-6700(20)30035-6/sbref1240" TargetMode="External"/><Relationship Id="rId529" Type="http://schemas.openxmlformats.org/officeDocument/2006/relationships/hyperlink" Target="http://refhub.elsevier.com/S0079-6700(20)30035-6/sbref0165" TargetMode="External"/><Relationship Id="rId736" Type="http://schemas.openxmlformats.org/officeDocument/2006/relationships/hyperlink" Target="http://refhub.elsevier.com/S0079-6700(20)30035-6/sbref0220" TargetMode="External"/><Relationship Id="rId1159" Type="http://schemas.openxmlformats.org/officeDocument/2006/relationships/hyperlink" Target="http://refhub.elsevier.com/S0079-6700(20)30035-6/sbref0320" TargetMode="External"/><Relationship Id="rId1366" Type="http://schemas.openxmlformats.org/officeDocument/2006/relationships/hyperlink" Target="http://refhub.elsevier.com/S0079-6700(20)30035-6/sbref0360" TargetMode="External"/><Relationship Id="rId2417" Type="http://schemas.openxmlformats.org/officeDocument/2006/relationships/hyperlink" Target="http://refhub.elsevier.com/S0079-6700(20)30035-6/sbref0585" TargetMode="External"/><Relationship Id="rId2764" Type="http://schemas.openxmlformats.org/officeDocument/2006/relationships/hyperlink" Target="http://refhub.elsevier.com/S0079-6700(20)30035-6/sbref0660" TargetMode="External"/><Relationship Id="rId2971" Type="http://schemas.openxmlformats.org/officeDocument/2006/relationships/hyperlink" Target="http://refhub.elsevier.com/S0079-6700(20)30035-6/sbref0710" TargetMode="External"/><Relationship Id="rId3815" Type="http://schemas.openxmlformats.org/officeDocument/2006/relationships/hyperlink" Target="http://refhub.elsevier.com/S0079-6700(20)30035-6/sbref0925" TargetMode="External"/><Relationship Id="rId5030" Type="http://schemas.openxmlformats.org/officeDocument/2006/relationships/hyperlink" Target="http://refhub.elsevier.com/S0079-6700(20)30035-6/sbref1215" TargetMode="External"/><Relationship Id="rId943" Type="http://schemas.openxmlformats.org/officeDocument/2006/relationships/hyperlink" Target="http://refhub.elsevier.com/S0079-6700(20)30035-6/sbref0265" TargetMode="External"/><Relationship Id="rId1019" Type="http://schemas.openxmlformats.org/officeDocument/2006/relationships/hyperlink" Target="http://refhub.elsevier.com/S0079-6700(20)30035-6/sbref0285" TargetMode="External"/><Relationship Id="rId1573" Type="http://schemas.openxmlformats.org/officeDocument/2006/relationships/hyperlink" Target="http://refhub.elsevier.com/S0079-6700(20)30035-6/sbref0400" TargetMode="External"/><Relationship Id="rId1780" Type="http://schemas.openxmlformats.org/officeDocument/2006/relationships/hyperlink" Target="http://refhub.elsevier.com/S0079-6700(20)30035-6/sbref0445" TargetMode="External"/><Relationship Id="rId2624" Type="http://schemas.openxmlformats.org/officeDocument/2006/relationships/hyperlink" Target="http://refhub.elsevier.com/S0079-6700(20)30035-6/sbref0630" TargetMode="External"/><Relationship Id="rId2831" Type="http://schemas.openxmlformats.org/officeDocument/2006/relationships/hyperlink" Target="http://refhub.elsevier.com/S0079-6700(20)30035-6/sbref0675" TargetMode="External"/><Relationship Id="rId72" Type="http://schemas.openxmlformats.org/officeDocument/2006/relationships/hyperlink" Target="http://refhub.elsevier.com/S0079-6700(20)30035-6/sbref0015" TargetMode="External"/><Relationship Id="rId803" Type="http://schemas.openxmlformats.org/officeDocument/2006/relationships/hyperlink" Target="http://refhub.elsevier.com/S0079-6700(20)30035-6/sbref0230" TargetMode="External"/><Relationship Id="rId1226" Type="http://schemas.openxmlformats.org/officeDocument/2006/relationships/hyperlink" Target="http://refhub.elsevier.com/S0079-6700(20)30035-6/sbref0335" TargetMode="External"/><Relationship Id="rId1433" Type="http://schemas.openxmlformats.org/officeDocument/2006/relationships/hyperlink" Target="http://refhub.elsevier.com/S0079-6700(20)30035-6/sbref0375" TargetMode="External"/><Relationship Id="rId1640" Type="http://schemas.openxmlformats.org/officeDocument/2006/relationships/hyperlink" Target="http://refhub.elsevier.com/S0079-6700(20)30035-6/sbref0415" TargetMode="External"/><Relationship Id="rId4589" Type="http://schemas.openxmlformats.org/officeDocument/2006/relationships/hyperlink" Target="http://refhub.elsevier.com/S0079-6700(20)30035-6/sbref1105" TargetMode="External"/><Relationship Id="rId4796" Type="http://schemas.openxmlformats.org/officeDocument/2006/relationships/hyperlink" Target="http://refhub.elsevier.com/S0079-6700(20)30035-6/sbref1160" TargetMode="External"/><Relationship Id="rId1500" Type="http://schemas.openxmlformats.org/officeDocument/2006/relationships/hyperlink" Target="http://refhub.elsevier.com/S0079-6700(20)30035-6/sbref0385" TargetMode="External"/><Relationship Id="rId3398" Type="http://schemas.openxmlformats.org/officeDocument/2006/relationships/hyperlink" Target="http://refhub.elsevier.com/S0079-6700(20)30035-6/sbref0825" TargetMode="External"/><Relationship Id="rId4449" Type="http://schemas.openxmlformats.org/officeDocument/2006/relationships/hyperlink" Target="http://refhub.elsevier.com/S0079-6700(20)30035-6/sbref1065" TargetMode="External"/><Relationship Id="rId4656" Type="http://schemas.openxmlformats.org/officeDocument/2006/relationships/hyperlink" Target="http://refhub.elsevier.com/S0079-6700(20)30035-6/sbref1120" TargetMode="External"/><Relationship Id="rId4863" Type="http://schemas.openxmlformats.org/officeDocument/2006/relationships/hyperlink" Target="http://refhub.elsevier.com/S0079-6700(20)30035-6/sbref1175" TargetMode="External"/><Relationship Id="rId5707" Type="http://schemas.openxmlformats.org/officeDocument/2006/relationships/hyperlink" Target="http://refhub.elsevier.com/S0079-6700(20)30035-6/sbref1360" TargetMode="External"/><Relationship Id="rId3258" Type="http://schemas.openxmlformats.org/officeDocument/2006/relationships/hyperlink" Target="http://refhub.elsevier.com/S0079-6700(20)30035-6/sbref0790" TargetMode="External"/><Relationship Id="rId3465" Type="http://schemas.openxmlformats.org/officeDocument/2006/relationships/hyperlink" Target="http://refhub.elsevier.com/S0079-6700(20)30035-6/sbref0840" TargetMode="External"/><Relationship Id="rId3672" Type="http://schemas.openxmlformats.org/officeDocument/2006/relationships/hyperlink" Target="http://refhub.elsevier.com/S0079-6700(20)30035-6/sbref0895" TargetMode="External"/><Relationship Id="rId4309" Type="http://schemas.openxmlformats.org/officeDocument/2006/relationships/hyperlink" Target="http://refhub.elsevier.com/S0079-6700(20)30035-6/sbref1030" TargetMode="External"/><Relationship Id="rId4516" Type="http://schemas.openxmlformats.org/officeDocument/2006/relationships/hyperlink" Target="http://refhub.elsevier.com/S0079-6700(20)30035-6/sbref1080" TargetMode="External"/><Relationship Id="rId4723" Type="http://schemas.openxmlformats.org/officeDocument/2006/relationships/hyperlink" Target="http://refhub.elsevier.com/S0079-6700(20)30035-6/sbref1140" TargetMode="External"/><Relationship Id="rId179" Type="http://schemas.openxmlformats.org/officeDocument/2006/relationships/hyperlink" Target="http://refhub.elsevier.com/S0079-6700(20)30035-6/sbref0050" TargetMode="External"/><Relationship Id="rId386" Type="http://schemas.openxmlformats.org/officeDocument/2006/relationships/hyperlink" Target="http://refhub.elsevier.com/S0079-6700(20)30035-6/sbref0125" TargetMode="External"/><Relationship Id="rId593" Type="http://schemas.openxmlformats.org/officeDocument/2006/relationships/hyperlink" Target="http://refhub.elsevier.com/S0079-6700(20)30035-6/sbref0185" TargetMode="External"/><Relationship Id="rId2067" Type="http://schemas.openxmlformats.org/officeDocument/2006/relationships/hyperlink" Target="http://refhub.elsevier.com/S0079-6700(20)30035-6/sbref0510" TargetMode="External"/><Relationship Id="rId2274" Type="http://schemas.openxmlformats.org/officeDocument/2006/relationships/hyperlink" Target="http://refhub.elsevier.com/S0079-6700(20)30035-6/sbref0555" TargetMode="External"/><Relationship Id="rId2481" Type="http://schemas.openxmlformats.org/officeDocument/2006/relationships/hyperlink" Target="http://refhub.elsevier.com/S0079-6700(20)30035-6/sbref0600" TargetMode="External"/><Relationship Id="rId3118" Type="http://schemas.openxmlformats.org/officeDocument/2006/relationships/hyperlink" Target="http://refhub.elsevier.com/S0079-6700(20)30035-6/sbref0750" TargetMode="External"/><Relationship Id="rId3325" Type="http://schemas.openxmlformats.org/officeDocument/2006/relationships/hyperlink" Target="http://refhub.elsevier.com/S0079-6700(20)30035-6/sbref0805" TargetMode="External"/><Relationship Id="rId3532" Type="http://schemas.openxmlformats.org/officeDocument/2006/relationships/hyperlink" Target="http://refhub.elsevier.com/S0079-6700(20)30035-6/sbref0860" TargetMode="External"/><Relationship Id="rId4930" Type="http://schemas.openxmlformats.org/officeDocument/2006/relationships/hyperlink" Target="http://refhub.elsevier.com/S0079-6700(20)30035-6/sbref1190" TargetMode="External"/><Relationship Id="rId246" Type="http://schemas.openxmlformats.org/officeDocument/2006/relationships/hyperlink" Target="http://refhub.elsevier.com/S0079-6700(20)30035-6/sbref0075" TargetMode="External"/><Relationship Id="rId453" Type="http://schemas.openxmlformats.org/officeDocument/2006/relationships/hyperlink" Target="http://refhub.elsevier.com/S0079-6700(20)30035-6/sbref0145" TargetMode="External"/><Relationship Id="rId660" Type="http://schemas.openxmlformats.org/officeDocument/2006/relationships/hyperlink" Target="http://refhub.elsevier.com/S0079-6700(20)30035-6/sbref0200" TargetMode="External"/><Relationship Id="rId1083" Type="http://schemas.openxmlformats.org/officeDocument/2006/relationships/hyperlink" Target="http://refhub.elsevier.com/S0079-6700(20)30035-6/sbref0300" TargetMode="External"/><Relationship Id="rId1290" Type="http://schemas.openxmlformats.org/officeDocument/2006/relationships/hyperlink" Target="http://refhub.elsevier.com/S0079-6700(20)30035-6/sbref0345" TargetMode="External"/><Relationship Id="rId2134" Type="http://schemas.openxmlformats.org/officeDocument/2006/relationships/hyperlink" Target="http://refhub.elsevier.com/S0079-6700(20)30035-6/sbref0525" TargetMode="External"/><Relationship Id="rId2341" Type="http://schemas.openxmlformats.org/officeDocument/2006/relationships/hyperlink" Target="http://refhub.elsevier.com/S0079-6700(20)30035-6/sbref0570" TargetMode="External"/><Relationship Id="rId5497" Type="http://schemas.openxmlformats.org/officeDocument/2006/relationships/hyperlink" Target="http://refhub.elsevier.com/S0079-6700(20)30035-6/sbref1315" TargetMode="External"/><Relationship Id="rId106" Type="http://schemas.openxmlformats.org/officeDocument/2006/relationships/hyperlink" Target="http://refhub.elsevier.com/S0079-6700(20)30035-6/sbref0025" TargetMode="External"/><Relationship Id="rId313" Type="http://schemas.openxmlformats.org/officeDocument/2006/relationships/hyperlink" Target="http://refhub.elsevier.com/S0079-6700(20)30035-6/sbref0100" TargetMode="External"/><Relationship Id="rId1150" Type="http://schemas.openxmlformats.org/officeDocument/2006/relationships/hyperlink" Target="http://refhub.elsevier.com/S0079-6700(20)30035-6/sbref0315" TargetMode="External"/><Relationship Id="rId4099" Type="http://schemas.openxmlformats.org/officeDocument/2006/relationships/hyperlink" Target="http://refhub.elsevier.com/S0079-6700(20)30035-6/sbref0985" TargetMode="External"/><Relationship Id="rId5357" Type="http://schemas.openxmlformats.org/officeDocument/2006/relationships/hyperlink" Target="http://refhub.elsevier.com/S0079-6700(20)30035-6/sbref1285" TargetMode="External"/><Relationship Id="rId520" Type="http://schemas.openxmlformats.org/officeDocument/2006/relationships/hyperlink" Target="http://refhub.elsevier.com/S0079-6700(20)30035-6/sbref0160" TargetMode="External"/><Relationship Id="rId2201" Type="http://schemas.openxmlformats.org/officeDocument/2006/relationships/hyperlink" Target="http://refhub.elsevier.com/S0079-6700(20)30035-6/sbref0540" TargetMode="External"/><Relationship Id="rId5564" Type="http://schemas.openxmlformats.org/officeDocument/2006/relationships/hyperlink" Target="http://refhub.elsevier.com/S0079-6700(20)30035-6/sbref1325" TargetMode="External"/><Relationship Id="rId5771" Type="http://schemas.openxmlformats.org/officeDocument/2006/relationships/hyperlink" Target="http://refhub.elsevier.com/S0079-6700(20)30035-6/sbref1375" TargetMode="External"/><Relationship Id="rId1010" Type="http://schemas.openxmlformats.org/officeDocument/2006/relationships/hyperlink" Target="http://refhub.elsevier.com/S0079-6700(20)30035-6/sbref0285" TargetMode="External"/><Relationship Id="rId1967" Type="http://schemas.openxmlformats.org/officeDocument/2006/relationships/hyperlink" Target="http://refhub.elsevier.com/S0079-6700(20)30035-6/sbref0485" TargetMode="External"/><Relationship Id="rId4166" Type="http://schemas.openxmlformats.org/officeDocument/2006/relationships/hyperlink" Target="http://refhub.elsevier.com/S0079-6700(20)30035-6/sbref1000" TargetMode="External"/><Relationship Id="rId4373" Type="http://schemas.openxmlformats.org/officeDocument/2006/relationships/hyperlink" Target="http://refhub.elsevier.com/S0079-6700(20)30035-6/sbref1045" TargetMode="External"/><Relationship Id="rId4580" Type="http://schemas.openxmlformats.org/officeDocument/2006/relationships/hyperlink" Target="http://refhub.elsevier.com/S0079-6700(20)30035-6/sbref1100" TargetMode="External"/><Relationship Id="rId5217" Type="http://schemas.openxmlformats.org/officeDocument/2006/relationships/hyperlink" Target="http://refhub.elsevier.com/S0079-6700(20)30035-6/sbref1250" TargetMode="External"/><Relationship Id="rId5424" Type="http://schemas.openxmlformats.org/officeDocument/2006/relationships/hyperlink" Target="http://refhub.elsevier.com/S0079-6700(20)30035-6/sbref1295" TargetMode="External"/><Relationship Id="rId5631" Type="http://schemas.openxmlformats.org/officeDocument/2006/relationships/hyperlink" Target="http://refhub.elsevier.com/S0079-6700(20)30035-6/sbref1340" TargetMode="External"/><Relationship Id="rId4026" Type="http://schemas.openxmlformats.org/officeDocument/2006/relationships/hyperlink" Target="http://refhub.elsevier.com/S0079-6700(20)30035-6/sbref0970" TargetMode="External"/><Relationship Id="rId4440" Type="http://schemas.openxmlformats.org/officeDocument/2006/relationships/hyperlink" Target="http://refhub.elsevier.com/S0079-6700(20)30035-6/sbref1060" TargetMode="External"/><Relationship Id="rId3042" Type="http://schemas.openxmlformats.org/officeDocument/2006/relationships/hyperlink" Target="http://refhub.elsevier.com/S0079-6700(20)30035-6/sbref0730" TargetMode="External"/><Relationship Id="rId3859" Type="http://schemas.openxmlformats.org/officeDocument/2006/relationships/hyperlink" Target="http://refhub.elsevier.com/S0079-6700(20)30035-6/sbref0935" TargetMode="External"/><Relationship Id="rId5281" Type="http://schemas.openxmlformats.org/officeDocument/2006/relationships/hyperlink" Target="http://refhub.elsevier.com/S0079-6700(20)30035-6/sbref1265" TargetMode="External"/><Relationship Id="rId2875" Type="http://schemas.openxmlformats.org/officeDocument/2006/relationships/hyperlink" Target="http://refhub.elsevier.com/S0079-6700(20)30035-6/sbref0685" TargetMode="External"/><Relationship Id="rId3926" Type="http://schemas.openxmlformats.org/officeDocument/2006/relationships/hyperlink" Target="http://refhub.elsevier.com/S0079-6700(20)30035-6/sbref0945" TargetMode="External"/><Relationship Id="rId847" Type="http://schemas.openxmlformats.org/officeDocument/2006/relationships/hyperlink" Target="http://refhub.elsevier.com/S0079-6700(20)30035-6/sbref0240" TargetMode="External"/><Relationship Id="rId1477" Type="http://schemas.openxmlformats.org/officeDocument/2006/relationships/hyperlink" Target="http://refhub.elsevier.com/S0079-6700(20)30035-6/sbref0380" TargetMode="External"/><Relationship Id="rId1891" Type="http://schemas.openxmlformats.org/officeDocument/2006/relationships/hyperlink" Target="http://refhub.elsevier.com/S0079-6700(20)30035-6/sbref0465" TargetMode="External"/><Relationship Id="rId2528" Type="http://schemas.openxmlformats.org/officeDocument/2006/relationships/hyperlink" Target="http://refhub.elsevier.com/S0079-6700(20)30035-6/sbref0610" TargetMode="External"/><Relationship Id="rId2942" Type="http://schemas.openxmlformats.org/officeDocument/2006/relationships/hyperlink" Target="http://refhub.elsevier.com/S0079-6700(20)30035-6/sbref0700" TargetMode="External"/><Relationship Id="rId914" Type="http://schemas.openxmlformats.org/officeDocument/2006/relationships/hyperlink" Target="http://refhub.elsevier.com/S0079-6700(20)30035-6/sbref0255" TargetMode="External"/><Relationship Id="rId1544" Type="http://schemas.openxmlformats.org/officeDocument/2006/relationships/hyperlink" Target="http://refhub.elsevier.com/S0079-6700(20)30035-6/sbref0395" TargetMode="External"/><Relationship Id="rId5001" Type="http://schemas.openxmlformats.org/officeDocument/2006/relationships/hyperlink" Target="http://refhub.elsevier.com/S0079-6700(20)30035-6/sbref1205" TargetMode="External"/><Relationship Id="rId1611" Type="http://schemas.openxmlformats.org/officeDocument/2006/relationships/hyperlink" Target="http://refhub.elsevier.com/S0079-6700(20)30035-6/sbref0410" TargetMode="External"/><Relationship Id="rId4767" Type="http://schemas.openxmlformats.org/officeDocument/2006/relationships/hyperlink" Target="http://refhub.elsevier.com/S0079-6700(20)30035-6/sbref1150" TargetMode="External"/><Relationship Id="rId3369" Type="http://schemas.openxmlformats.org/officeDocument/2006/relationships/hyperlink" Target="http://refhub.elsevier.com/S0079-6700(20)30035-6/sbref0820" TargetMode="External"/><Relationship Id="rId2385" Type="http://schemas.openxmlformats.org/officeDocument/2006/relationships/hyperlink" Target="http://refhub.elsevier.com/S0079-6700(20)30035-6/sbref0580" TargetMode="External"/><Relationship Id="rId3783" Type="http://schemas.openxmlformats.org/officeDocument/2006/relationships/hyperlink" Target="http://refhub.elsevier.com/S0079-6700(20)30035-6/sbref0920" TargetMode="External"/><Relationship Id="rId4834" Type="http://schemas.openxmlformats.org/officeDocument/2006/relationships/hyperlink" Target="http://refhub.elsevier.com/S0079-6700(20)30035-6/sbref1170" TargetMode="External"/><Relationship Id="rId357" Type="http://schemas.openxmlformats.org/officeDocument/2006/relationships/hyperlink" Target="http://refhub.elsevier.com/S0079-6700(20)30035-6/sbref0115" TargetMode="External"/><Relationship Id="rId2038" Type="http://schemas.openxmlformats.org/officeDocument/2006/relationships/hyperlink" Target="http://refhub.elsevier.com/S0079-6700(20)30035-6/sbref0505" TargetMode="External"/><Relationship Id="rId3436" Type="http://schemas.openxmlformats.org/officeDocument/2006/relationships/hyperlink" Target="http://refhub.elsevier.com/S0079-6700(20)30035-6/sbref0835" TargetMode="External"/><Relationship Id="rId3850" Type="http://schemas.openxmlformats.org/officeDocument/2006/relationships/hyperlink" Target="http://refhub.elsevier.com/S0079-6700(20)30035-6/sbref0935" TargetMode="External"/><Relationship Id="rId4901" Type="http://schemas.openxmlformats.org/officeDocument/2006/relationships/hyperlink" Target="http://refhub.elsevier.com/S0079-6700(20)30035-6/sbref1185" TargetMode="External"/><Relationship Id="rId771" Type="http://schemas.openxmlformats.org/officeDocument/2006/relationships/hyperlink" Target="http://refhub.elsevier.com/S0079-6700(20)30035-6/sbref0225" TargetMode="External"/><Relationship Id="rId2452" Type="http://schemas.openxmlformats.org/officeDocument/2006/relationships/hyperlink" Target="http://refhub.elsevier.com/S0079-6700(20)30035-6/sbref0590" TargetMode="External"/><Relationship Id="rId3503" Type="http://schemas.openxmlformats.org/officeDocument/2006/relationships/hyperlink" Target="http://refhub.elsevier.com/S0079-6700(20)30035-6/sbref0850" TargetMode="External"/><Relationship Id="rId424" Type="http://schemas.openxmlformats.org/officeDocument/2006/relationships/hyperlink" Target="http://refhub.elsevier.com/S0079-6700(20)30035-6/sbref0140" TargetMode="External"/><Relationship Id="rId1054" Type="http://schemas.openxmlformats.org/officeDocument/2006/relationships/hyperlink" Target="http://refhub.elsevier.com/S0079-6700(20)30035-6/sbref0295" TargetMode="External"/><Relationship Id="rId2105" Type="http://schemas.openxmlformats.org/officeDocument/2006/relationships/hyperlink" Target="http://refhub.elsevier.com/S0079-6700(20)30035-6/sbref0520" TargetMode="External"/><Relationship Id="rId5675" Type="http://schemas.openxmlformats.org/officeDocument/2006/relationships/hyperlink" Target="http://refhub.elsevier.com/S0079-6700(20)30035-6/sbref1355" TargetMode="External"/><Relationship Id="rId1121" Type="http://schemas.openxmlformats.org/officeDocument/2006/relationships/hyperlink" Target="http://refhub.elsevier.com/S0079-6700(20)30035-6/sbref0310" TargetMode="External"/><Relationship Id="rId4277" Type="http://schemas.openxmlformats.org/officeDocument/2006/relationships/hyperlink" Target="http://refhub.elsevier.com/S0079-6700(20)30035-6/sbref1025" TargetMode="External"/><Relationship Id="rId4691" Type="http://schemas.openxmlformats.org/officeDocument/2006/relationships/hyperlink" Target="http://refhub.elsevier.com/S0079-6700(20)30035-6/sbref1135" TargetMode="External"/><Relationship Id="rId5328" Type="http://schemas.openxmlformats.org/officeDocument/2006/relationships/hyperlink" Target="http://refhub.elsevier.com/S0079-6700(20)30035-6/sbref1275" TargetMode="External"/><Relationship Id="rId5742" Type="http://schemas.openxmlformats.org/officeDocument/2006/relationships/hyperlink" Target="http://refhub.elsevier.com/S0079-6700(20)30035-6/sbref1365" TargetMode="External"/><Relationship Id="rId3293" Type="http://schemas.openxmlformats.org/officeDocument/2006/relationships/hyperlink" Target="http://refhub.elsevier.com/S0079-6700(20)30035-6/sbref0800" TargetMode="External"/><Relationship Id="rId4344" Type="http://schemas.openxmlformats.org/officeDocument/2006/relationships/hyperlink" Target="http://refhub.elsevier.com/S0079-6700(20)30035-6/sbref1040" TargetMode="External"/><Relationship Id="rId1938" Type="http://schemas.openxmlformats.org/officeDocument/2006/relationships/hyperlink" Target="http://refhub.elsevier.com/S0079-6700(20)30035-6/sbref0475" TargetMode="External"/><Relationship Id="rId3360" Type="http://schemas.openxmlformats.org/officeDocument/2006/relationships/hyperlink" Target="http://refhub.elsevier.com/S0079-6700(20)30035-6/sbref0815" TargetMode="External"/><Relationship Id="rId281" Type="http://schemas.openxmlformats.org/officeDocument/2006/relationships/hyperlink" Target="http://refhub.elsevier.com/S0079-6700(20)30035-6/sbref0085" TargetMode="External"/><Relationship Id="rId3013" Type="http://schemas.openxmlformats.org/officeDocument/2006/relationships/hyperlink" Target="http://refhub.elsevier.com/S0079-6700(20)30035-6/sbref0725" TargetMode="External"/><Relationship Id="rId4411" Type="http://schemas.openxmlformats.org/officeDocument/2006/relationships/hyperlink" Target="http://refhub.elsevier.com/S0079-6700(20)30035-6/sbref1050" TargetMode="External"/><Relationship Id="rId2779" Type="http://schemas.openxmlformats.org/officeDocument/2006/relationships/hyperlink" Target="http://refhub.elsevier.com/S0079-6700(20)30035-6/sbref0660" TargetMode="External"/><Relationship Id="rId5185" Type="http://schemas.openxmlformats.org/officeDocument/2006/relationships/hyperlink" Target="http://refhub.elsevier.com/S0079-6700(20)30035-6/sbref1245" TargetMode="External"/><Relationship Id="rId1795" Type="http://schemas.openxmlformats.org/officeDocument/2006/relationships/hyperlink" Target="http://refhub.elsevier.com/S0079-6700(20)30035-6/sbref0445" TargetMode="External"/><Relationship Id="rId2846" Type="http://schemas.openxmlformats.org/officeDocument/2006/relationships/hyperlink" Target="http://refhub.elsevier.com/S0079-6700(20)30035-6/sbref0675" TargetMode="External"/><Relationship Id="rId5252" Type="http://schemas.openxmlformats.org/officeDocument/2006/relationships/hyperlink" Target="http://refhub.elsevier.com/S0079-6700(20)30035-6/sbref1260" TargetMode="External"/><Relationship Id="rId87" Type="http://schemas.openxmlformats.org/officeDocument/2006/relationships/hyperlink" Target="http://refhub.elsevier.com/S0079-6700(20)30035-6/sbref0020" TargetMode="External"/><Relationship Id="rId818" Type="http://schemas.openxmlformats.org/officeDocument/2006/relationships/hyperlink" Target="http://refhub.elsevier.com/S0079-6700(20)30035-6/sbref0235" TargetMode="External"/><Relationship Id="rId1448" Type="http://schemas.openxmlformats.org/officeDocument/2006/relationships/hyperlink" Target="http://refhub.elsevier.com/S0079-6700(20)30035-6/sbref0380" TargetMode="External"/><Relationship Id="rId1862" Type="http://schemas.openxmlformats.org/officeDocument/2006/relationships/hyperlink" Target="http://refhub.elsevier.com/S0079-6700(20)30035-6/sbref0460" TargetMode="External"/><Relationship Id="rId2913" Type="http://schemas.openxmlformats.org/officeDocument/2006/relationships/hyperlink" Target="http://refhub.elsevier.com/S0079-6700(20)30035-6/sbref0695" TargetMode="External"/><Relationship Id="rId1515" Type="http://schemas.openxmlformats.org/officeDocument/2006/relationships/hyperlink" Target="http://refhub.elsevier.com/S0079-6700(20)30035-6/sbref0390" TargetMode="External"/><Relationship Id="rId3687" Type="http://schemas.openxmlformats.org/officeDocument/2006/relationships/hyperlink" Target="http://refhub.elsevier.com/S0079-6700(20)30035-6/sbref0900" TargetMode="External"/><Relationship Id="rId4738" Type="http://schemas.openxmlformats.org/officeDocument/2006/relationships/hyperlink" Target="http://refhub.elsevier.com/S0079-6700(20)30035-6/sbref1145" TargetMode="External"/><Relationship Id="rId2289" Type="http://schemas.openxmlformats.org/officeDocument/2006/relationships/hyperlink" Target="http://refhub.elsevier.com/S0079-6700(20)30035-6/sbref0560" TargetMode="External"/><Relationship Id="rId3754" Type="http://schemas.openxmlformats.org/officeDocument/2006/relationships/hyperlink" Target="http://refhub.elsevier.com/S0079-6700(20)30035-6/sbref0910" TargetMode="External"/><Relationship Id="rId4805" Type="http://schemas.openxmlformats.org/officeDocument/2006/relationships/hyperlink" Target="http://refhub.elsevier.com/S0079-6700(20)30035-6/sbref1160" TargetMode="External"/><Relationship Id="rId675" Type="http://schemas.openxmlformats.org/officeDocument/2006/relationships/hyperlink" Target="http://refhub.elsevier.com/S0079-6700(20)30035-6/sbref0200" TargetMode="External"/><Relationship Id="rId2356" Type="http://schemas.openxmlformats.org/officeDocument/2006/relationships/hyperlink" Target="http://refhub.elsevier.com/S0079-6700(20)30035-6/sbref0570" TargetMode="External"/><Relationship Id="rId2770" Type="http://schemas.openxmlformats.org/officeDocument/2006/relationships/hyperlink" Target="http://refhub.elsevier.com/S0079-6700(20)30035-6/sbref0660" TargetMode="External"/><Relationship Id="rId3407" Type="http://schemas.openxmlformats.org/officeDocument/2006/relationships/hyperlink" Target="http://refhub.elsevier.com/S0079-6700(20)30035-6/sbref0825" TargetMode="External"/><Relationship Id="rId3821" Type="http://schemas.openxmlformats.org/officeDocument/2006/relationships/hyperlink" Target="http://refhub.elsevier.com/S0079-6700(20)30035-6/sbref0925" TargetMode="External"/><Relationship Id="rId328" Type="http://schemas.openxmlformats.org/officeDocument/2006/relationships/hyperlink" Target="http://refhub.elsevier.com/S0079-6700(20)30035-6/sbref0105" TargetMode="External"/><Relationship Id="rId742" Type="http://schemas.openxmlformats.org/officeDocument/2006/relationships/hyperlink" Target="http://refhub.elsevier.com/S0079-6700(20)30035-6/sbref0220" TargetMode="External"/><Relationship Id="rId1372" Type="http://schemas.openxmlformats.org/officeDocument/2006/relationships/hyperlink" Target="http://refhub.elsevier.com/S0079-6700(20)30035-6/sbref0365" TargetMode="External"/><Relationship Id="rId2009" Type="http://schemas.openxmlformats.org/officeDocument/2006/relationships/hyperlink" Target="http://refhub.elsevier.com/S0079-6700(20)30035-6/sbref0495" TargetMode="External"/><Relationship Id="rId2423" Type="http://schemas.openxmlformats.org/officeDocument/2006/relationships/hyperlink" Target="http://refhub.elsevier.com/S0079-6700(20)30035-6/sbref0585" TargetMode="External"/><Relationship Id="rId5579" Type="http://schemas.openxmlformats.org/officeDocument/2006/relationships/hyperlink" Target="http://refhub.elsevier.com/S0079-6700(20)30035-6/sbref1330" TargetMode="External"/><Relationship Id="rId1025" Type="http://schemas.openxmlformats.org/officeDocument/2006/relationships/hyperlink" Target="http://refhub.elsevier.com/S0079-6700(20)30035-6/sbref0290" TargetMode="External"/><Relationship Id="rId4595" Type="http://schemas.openxmlformats.org/officeDocument/2006/relationships/hyperlink" Target="http://refhub.elsevier.com/S0079-6700(20)30035-6/sbref1105" TargetMode="External"/><Relationship Id="rId5646" Type="http://schemas.openxmlformats.org/officeDocument/2006/relationships/hyperlink" Target="http://refhub.elsevier.com/S0079-6700(20)30035-6/sbref1345" TargetMode="External"/><Relationship Id="rId3197" Type="http://schemas.openxmlformats.org/officeDocument/2006/relationships/hyperlink" Target="http://refhub.elsevier.com/S0079-6700(20)30035-6/sbref0770" TargetMode="External"/><Relationship Id="rId4248" Type="http://schemas.openxmlformats.org/officeDocument/2006/relationships/hyperlink" Target="http://refhub.elsevier.com/S0079-6700(20)30035-6/sbref1020" TargetMode="External"/><Relationship Id="rId4662" Type="http://schemas.openxmlformats.org/officeDocument/2006/relationships/hyperlink" Target="http://refhub.elsevier.com/S0079-6700(20)30035-6/sbref1130" TargetMode="External"/><Relationship Id="rId5713" Type="http://schemas.openxmlformats.org/officeDocument/2006/relationships/hyperlink" Target="http://refhub.elsevier.com/S0079-6700(20)30035-6/sbref1360" TargetMode="External"/><Relationship Id="rId185" Type="http://schemas.openxmlformats.org/officeDocument/2006/relationships/hyperlink" Target="http://refhub.elsevier.com/S0079-6700(20)30035-6/sbref0055" TargetMode="External"/><Relationship Id="rId1909" Type="http://schemas.openxmlformats.org/officeDocument/2006/relationships/hyperlink" Target="http://refhub.elsevier.com/S0079-6700(20)30035-6/sbref0470" TargetMode="External"/><Relationship Id="rId3264" Type="http://schemas.openxmlformats.org/officeDocument/2006/relationships/hyperlink" Target="http://refhub.elsevier.com/S0079-6700(20)30035-6/sbref0790" TargetMode="External"/><Relationship Id="rId4315" Type="http://schemas.openxmlformats.org/officeDocument/2006/relationships/hyperlink" Target="http://refhub.elsevier.com/S0079-6700(20)30035-6/sbref1035" TargetMode="External"/><Relationship Id="rId2280" Type="http://schemas.openxmlformats.org/officeDocument/2006/relationships/hyperlink" Target="http://refhub.elsevier.com/S0079-6700(20)30035-6/sbref0560" TargetMode="External"/><Relationship Id="rId3331" Type="http://schemas.openxmlformats.org/officeDocument/2006/relationships/hyperlink" Target="http://refhub.elsevier.com/S0079-6700(20)30035-6/sbref0810" TargetMode="External"/><Relationship Id="rId252" Type="http://schemas.openxmlformats.org/officeDocument/2006/relationships/hyperlink" Target="http://refhub.elsevier.com/S0079-6700(20)30035-6/sbref0075" TargetMode="External"/><Relationship Id="rId5089" Type="http://schemas.openxmlformats.org/officeDocument/2006/relationships/hyperlink" Target="http://refhub.elsevier.com/S0079-6700(20)30035-6/sbref1225" TargetMode="External"/><Relationship Id="rId1699" Type="http://schemas.openxmlformats.org/officeDocument/2006/relationships/hyperlink" Target="http://refhub.elsevier.com/S0079-6700(20)30035-6/sbref0425" TargetMode="External"/><Relationship Id="rId2000" Type="http://schemas.openxmlformats.org/officeDocument/2006/relationships/hyperlink" Target="http://refhub.elsevier.com/S0079-6700(20)30035-6/sbref0490" TargetMode="External"/><Relationship Id="rId5156" Type="http://schemas.openxmlformats.org/officeDocument/2006/relationships/hyperlink" Target="http://refhub.elsevier.com/S0079-6700(20)30035-6/sbref1240" TargetMode="External"/><Relationship Id="rId5570" Type="http://schemas.openxmlformats.org/officeDocument/2006/relationships/hyperlink" Target="http://refhub.elsevier.com/S0079-6700(20)30035-6/sbref1325" TargetMode="External"/><Relationship Id="rId4172" Type="http://schemas.openxmlformats.org/officeDocument/2006/relationships/hyperlink" Target="http://refhub.elsevier.com/S0079-6700(20)30035-6/sbref1000" TargetMode="External"/><Relationship Id="rId5223" Type="http://schemas.openxmlformats.org/officeDocument/2006/relationships/hyperlink" Target="http://refhub.elsevier.com/S0079-6700(20)30035-6/sbref1255" TargetMode="External"/><Relationship Id="rId1766" Type="http://schemas.openxmlformats.org/officeDocument/2006/relationships/hyperlink" Target="http://refhub.elsevier.com/S0079-6700(20)30035-6/sbref0440" TargetMode="External"/><Relationship Id="rId2817" Type="http://schemas.openxmlformats.org/officeDocument/2006/relationships/hyperlink" Target="http://refhub.elsevier.com/S0079-6700(20)30035-6/sbref0670" TargetMode="External"/><Relationship Id="rId58" Type="http://schemas.openxmlformats.org/officeDocument/2006/relationships/hyperlink" Target="http://refhub.elsevier.com/S0079-6700(20)30035-6/sbref0010" TargetMode="External"/><Relationship Id="rId1419" Type="http://schemas.openxmlformats.org/officeDocument/2006/relationships/hyperlink" Target="http://refhub.elsevier.com/S0079-6700(20)30035-6/sbref0370" TargetMode="External"/><Relationship Id="rId1833" Type="http://schemas.openxmlformats.org/officeDocument/2006/relationships/hyperlink" Target="http://refhub.elsevier.com/S0079-6700(20)30035-6/sbref0455" TargetMode="External"/><Relationship Id="rId4989" Type="http://schemas.openxmlformats.org/officeDocument/2006/relationships/hyperlink" Target="http://refhub.elsevier.com/S0079-6700(20)30035-6/sbref1205" TargetMode="External"/><Relationship Id="rId1900" Type="http://schemas.openxmlformats.org/officeDocument/2006/relationships/hyperlink" Target="http://refhub.elsevier.com/S0079-6700(20)30035-6/sbref0465" TargetMode="External"/><Relationship Id="rId3658" Type="http://schemas.openxmlformats.org/officeDocument/2006/relationships/hyperlink" Target="http://refhub.elsevier.com/S0079-6700(20)30035-6/sbref0890" TargetMode="External"/><Relationship Id="rId4709" Type="http://schemas.openxmlformats.org/officeDocument/2006/relationships/hyperlink" Target="http://refhub.elsevier.com/S0079-6700(20)30035-6/sbref1135" TargetMode="External"/><Relationship Id="rId579" Type="http://schemas.openxmlformats.org/officeDocument/2006/relationships/hyperlink" Target="http://refhub.elsevier.com/S0079-6700(20)30035-6/sbref0180" TargetMode="External"/><Relationship Id="rId993" Type="http://schemas.openxmlformats.org/officeDocument/2006/relationships/hyperlink" Target="http://refhub.elsevier.com/S0079-6700(20)30035-6/sbref0275" TargetMode="External"/><Relationship Id="rId2674" Type="http://schemas.openxmlformats.org/officeDocument/2006/relationships/hyperlink" Target="http://refhub.elsevier.com/S0079-6700(20)30035-6/sbref0640" TargetMode="External"/><Relationship Id="rId5080" Type="http://schemas.openxmlformats.org/officeDocument/2006/relationships/hyperlink" Target="http://refhub.elsevier.com/S0079-6700(20)30035-6/sbref1225" TargetMode="External"/><Relationship Id="rId646" Type="http://schemas.openxmlformats.org/officeDocument/2006/relationships/hyperlink" Target="http://refhub.elsevier.com/S0079-6700(20)30035-6/sbref0195" TargetMode="External"/><Relationship Id="rId1276" Type="http://schemas.openxmlformats.org/officeDocument/2006/relationships/hyperlink" Target="http://refhub.elsevier.com/S0079-6700(20)30035-6/sbref0345" TargetMode="External"/><Relationship Id="rId2327" Type="http://schemas.openxmlformats.org/officeDocument/2006/relationships/hyperlink" Target="http://refhub.elsevier.com/S0079-6700(20)30035-6/sbref0565" TargetMode="External"/><Relationship Id="rId3725" Type="http://schemas.openxmlformats.org/officeDocument/2006/relationships/hyperlink" Target="http://refhub.elsevier.com/S0079-6700(20)30035-6/sbref0905" TargetMode="External"/><Relationship Id="rId1690" Type="http://schemas.openxmlformats.org/officeDocument/2006/relationships/hyperlink" Target="http://refhub.elsevier.com/S0079-6700(20)30035-6/sbref0425" TargetMode="External"/><Relationship Id="rId2741" Type="http://schemas.openxmlformats.org/officeDocument/2006/relationships/hyperlink" Target="http://refhub.elsevier.com/S0079-6700(20)30035-6/sbref0655" TargetMode="External"/><Relationship Id="rId713" Type="http://schemas.openxmlformats.org/officeDocument/2006/relationships/hyperlink" Target="http://refhub.elsevier.com/S0079-6700(20)30035-6/sbref0210" TargetMode="External"/><Relationship Id="rId1343" Type="http://schemas.openxmlformats.org/officeDocument/2006/relationships/hyperlink" Target="http://refhub.elsevier.com/S0079-6700(20)30035-6/sbref0355" TargetMode="External"/><Relationship Id="rId4499" Type="http://schemas.openxmlformats.org/officeDocument/2006/relationships/hyperlink" Target="http://refhub.elsevier.com/S0079-6700(20)30035-6/sbref1075" TargetMode="External"/><Relationship Id="rId1410" Type="http://schemas.openxmlformats.org/officeDocument/2006/relationships/hyperlink" Target="http://refhub.elsevier.com/S0079-6700(20)30035-6/sbref0370" TargetMode="External"/><Relationship Id="rId4566" Type="http://schemas.openxmlformats.org/officeDocument/2006/relationships/hyperlink" Target="http://refhub.elsevier.com/S0079-6700(20)30035-6/sbref1095" TargetMode="External"/><Relationship Id="rId4980" Type="http://schemas.openxmlformats.org/officeDocument/2006/relationships/hyperlink" Target="http://refhub.elsevier.com/S0079-6700(20)30035-6/sbref1200" TargetMode="External"/><Relationship Id="rId5617" Type="http://schemas.openxmlformats.org/officeDocument/2006/relationships/hyperlink" Target="http://refhub.elsevier.com/S0079-6700(20)30035-6/sbref1340" TargetMode="External"/><Relationship Id="rId3168" Type="http://schemas.openxmlformats.org/officeDocument/2006/relationships/hyperlink" Target="http://refhub.elsevier.com/S0079-6700(20)30035-6/sbref0760" TargetMode="External"/><Relationship Id="rId3582" Type="http://schemas.openxmlformats.org/officeDocument/2006/relationships/hyperlink" Target="http://refhub.elsevier.com/S0079-6700(20)30035-6/sbref0875" TargetMode="External"/><Relationship Id="rId4219" Type="http://schemas.openxmlformats.org/officeDocument/2006/relationships/hyperlink" Target="http://refhub.elsevier.com/S0079-6700(20)30035-6/sbref1015" TargetMode="External"/><Relationship Id="rId4633" Type="http://schemas.openxmlformats.org/officeDocument/2006/relationships/hyperlink" Target="http://refhub.elsevier.com/S0079-6700(20)30035-6/sbref1115" TargetMode="External"/><Relationship Id="rId2184" Type="http://schemas.openxmlformats.org/officeDocument/2006/relationships/hyperlink" Target="http://refhub.elsevier.com/S0079-6700(20)30035-6/sbref0540" TargetMode="External"/><Relationship Id="rId3235" Type="http://schemas.openxmlformats.org/officeDocument/2006/relationships/hyperlink" Target="http://refhub.elsevier.com/S0079-6700(20)30035-6/sbref0780" TargetMode="External"/><Relationship Id="rId156" Type="http://schemas.openxmlformats.org/officeDocument/2006/relationships/hyperlink" Target="http://refhub.elsevier.com/S0079-6700(20)30035-6/sbref0040" TargetMode="External"/><Relationship Id="rId570" Type="http://schemas.openxmlformats.org/officeDocument/2006/relationships/hyperlink" Target="http://refhub.elsevier.com/S0079-6700(20)30035-6/sbref0180" TargetMode="External"/><Relationship Id="rId2251" Type="http://schemas.openxmlformats.org/officeDocument/2006/relationships/hyperlink" Target="http://refhub.elsevier.com/S0079-6700(20)30035-6/sbref0550" TargetMode="External"/><Relationship Id="rId3302" Type="http://schemas.openxmlformats.org/officeDocument/2006/relationships/hyperlink" Target="http://refhub.elsevier.com/S0079-6700(20)30035-6/sbref0800" TargetMode="External"/><Relationship Id="rId4700" Type="http://schemas.openxmlformats.org/officeDocument/2006/relationships/hyperlink" Target="http://refhub.elsevier.com/S0079-6700(20)30035-6/sbref1135" TargetMode="External"/><Relationship Id="rId223" Type="http://schemas.openxmlformats.org/officeDocument/2006/relationships/hyperlink" Target="http://refhub.elsevier.com/S0079-6700(20)30035-6/sbref0070" TargetMode="External"/><Relationship Id="rId4076" Type="http://schemas.openxmlformats.org/officeDocument/2006/relationships/hyperlink" Target="http://refhub.elsevier.com/S0079-6700(20)30035-6/sbref0980" TargetMode="External"/><Relationship Id="rId5474" Type="http://schemas.openxmlformats.org/officeDocument/2006/relationships/hyperlink" Target="http://refhub.elsevier.com/S0079-6700(20)30035-6/sbref1310" TargetMode="External"/><Relationship Id="rId4490" Type="http://schemas.openxmlformats.org/officeDocument/2006/relationships/hyperlink" Target="http://refhub.elsevier.com/S0079-6700(20)30035-6/sbref1075" TargetMode="External"/><Relationship Id="rId5127" Type="http://schemas.openxmlformats.org/officeDocument/2006/relationships/hyperlink" Target="http://refhub.elsevier.com/S0079-6700(20)30035-6/sbref1235" TargetMode="External"/><Relationship Id="rId5541" Type="http://schemas.openxmlformats.org/officeDocument/2006/relationships/hyperlink" Target="http://refhub.elsevier.com/S0079-6700(20)30035-6/sbref1320" TargetMode="External"/><Relationship Id="rId1737" Type="http://schemas.openxmlformats.org/officeDocument/2006/relationships/hyperlink" Target="http://refhub.elsevier.com/S0079-6700(20)30035-6/sbref0435" TargetMode="External"/><Relationship Id="rId3092" Type="http://schemas.openxmlformats.org/officeDocument/2006/relationships/hyperlink" Target="http://refhub.elsevier.com/S0079-6700(20)30035-6/sbref0745" TargetMode="External"/><Relationship Id="rId4143" Type="http://schemas.openxmlformats.org/officeDocument/2006/relationships/hyperlink" Target="http://refhub.elsevier.com/S0079-6700(20)30035-6/sbref0995" TargetMode="External"/><Relationship Id="rId29" Type="http://schemas.openxmlformats.org/officeDocument/2006/relationships/image" Target="media/image13.jpeg"/><Relationship Id="rId4210" Type="http://schemas.openxmlformats.org/officeDocument/2006/relationships/hyperlink" Target="http://refhub.elsevier.com/S0079-6700(20)30035-6/sbref1010" TargetMode="External"/><Relationship Id="rId1804" Type="http://schemas.openxmlformats.org/officeDocument/2006/relationships/hyperlink" Target="http://refhub.elsevier.com/S0079-6700(20)30035-6/sbref0450" TargetMode="External"/><Relationship Id="rId3976" Type="http://schemas.openxmlformats.org/officeDocument/2006/relationships/hyperlink" Target="http://refhub.elsevier.com/S0079-6700(20)30035-6/sbref0955" TargetMode="External"/><Relationship Id="rId897" Type="http://schemas.openxmlformats.org/officeDocument/2006/relationships/hyperlink" Target="http://refhub.elsevier.com/S0079-6700(20)30035-6/sbref0255" TargetMode="External"/><Relationship Id="rId2578" Type="http://schemas.openxmlformats.org/officeDocument/2006/relationships/hyperlink" Target="http://refhub.elsevier.com/S0079-6700(20)30035-6/sbref0620" TargetMode="External"/><Relationship Id="rId2992" Type="http://schemas.openxmlformats.org/officeDocument/2006/relationships/hyperlink" Target="http://refhub.elsevier.com/S0079-6700(20)30035-6/sbref0715" TargetMode="External"/><Relationship Id="rId3629" Type="http://schemas.openxmlformats.org/officeDocument/2006/relationships/hyperlink" Target="http://refhub.elsevier.com/S0079-6700(20)30035-6/sbref0885" TargetMode="External"/><Relationship Id="rId5051" Type="http://schemas.openxmlformats.org/officeDocument/2006/relationships/hyperlink" Target="http://refhub.elsevier.com/S0079-6700(20)30035-6/sbref1215" TargetMode="External"/><Relationship Id="rId964" Type="http://schemas.openxmlformats.org/officeDocument/2006/relationships/hyperlink" Target="http://refhub.elsevier.com/S0079-6700(20)30035-6/sbref0270" TargetMode="External"/><Relationship Id="rId1594" Type="http://schemas.openxmlformats.org/officeDocument/2006/relationships/hyperlink" Target="http://refhub.elsevier.com/S0079-6700(20)30035-6/sbref0405" TargetMode="External"/><Relationship Id="rId2645" Type="http://schemas.openxmlformats.org/officeDocument/2006/relationships/hyperlink" Target="http://refhub.elsevier.com/S0079-6700(20)30035-6/sbref0635" TargetMode="External"/><Relationship Id="rId617" Type="http://schemas.openxmlformats.org/officeDocument/2006/relationships/hyperlink" Target="http://refhub.elsevier.com/S0079-6700(20)30035-6/sbref0190" TargetMode="External"/><Relationship Id="rId1247" Type="http://schemas.openxmlformats.org/officeDocument/2006/relationships/hyperlink" Target="http://refhub.elsevier.com/S0079-6700(20)30035-6/sbref0340" TargetMode="External"/><Relationship Id="rId1661" Type="http://schemas.openxmlformats.org/officeDocument/2006/relationships/hyperlink" Target="http://refhub.elsevier.com/S0079-6700(20)30035-6/sbref0415" TargetMode="External"/><Relationship Id="rId2712" Type="http://schemas.openxmlformats.org/officeDocument/2006/relationships/hyperlink" Target="http://refhub.elsevier.com/S0079-6700(20)30035-6/sbref0650" TargetMode="External"/><Relationship Id="rId1314" Type="http://schemas.openxmlformats.org/officeDocument/2006/relationships/hyperlink" Target="http://refhub.elsevier.com/S0079-6700(20)30035-6/sbref0350" TargetMode="External"/><Relationship Id="rId4884" Type="http://schemas.openxmlformats.org/officeDocument/2006/relationships/hyperlink" Target="http://refhub.elsevier.com/S0079-6700(20)30035-6/sbref1180" TargetMode="External"/><Relationship Id="rId3486" Type="http://schemas.openxmlformats.org/officeDocument/2006/relationships/hyperlink" Target="http://refhub.elsevier.com/S0079-6700(20)30035-6/sbref0845" TargetMode="External"/><Relationship Id="rId4537" Type="http://schemas.openxmlformats.org/officeDocument/2006/relationships/hyperlink" Target="http://refhub.elsevier.com/S0079-6700(20)30035-6/sbref1085" TargetMode="External"/><Relationship Id="rId20" Type="http://schemas.openxmlformats.org/officeDocument/2006/relationships/header" Target="header2.xml"/><Relationship Id="rId2088" Type="http://schemas.openxmlformats.org/officeDocument/2006/relationships/hyperlink" Target="http://refhub.elsevier.com/S0079-6700(20)30035-6/sbref0515" TargetMode="External"/><Relationship Id="rId3139" Type="http://schemas.openxmlformats.org/officeDocument/2006/relationships/hyperlink" Target="http://refhub.elsevier.com/S0079-6700(20)30035-6/sbref0755" TargetMode="External"/><Relationship Id="rId4951" Type="http://schemas.openxmlformats.org/officeDocument/2006/relationships/hyperlink" Target="http://refhub.elsevier.com/S0079-6700(20)30035-6/sbref1195" TargetMode="External"/><Relationship Id="rId474" Type="http://schemas.openxmlformats.org/officeDocument/2006/relationships/hyperlink" Target="http://refhub.elsevier.com/S0079-6700(20)30035-6/sbref0150" TargetMode="External"/><Relationship Id="rId2155" Type="http://schemas.openxmlformats.org/officeDocument/2006/relationships/hyperlink" Target="http://refhub.elsevier.com/S0079-6700(20)30035-6/sbref0530" TargetMode="External"/><Relationship Id="rId3553" Type="http://schemas.openxmlformats.org/officeDocument/2006/relationships/hyperlink" Target="http://refhub.elsevier.com/S0079-6700(20)30035-6/sbref0865" TargetMode="External"/><Relationship Id="rId4604" Type="http://schemas.openxmlformats.org/officeDocument/2006/relationships/hyperlink" Target="http://refhub.elsevier.com/S0079-6700(20)30035-6/sbref1110" TargetMode="External"/><Relationship Id="rId127" Type="http://schemas.openxmlformats.org/officeDocument/2006/relationships/hyperlink" Target="http://refhub.elsevier.com/S0079-6700(20)30035-6/sbref0035" TargetMode="External"/><Relationship Id="rId3206" Type="http://schemas.openxmlformats.org/officeDocument/2006/relationships/hyperlink" Target="http://refhub.elsevier.com/S0079-6700(20)30035-6/sbref0775" TargetMode="External"/><Relationship Id="rId3620" Type="http://schemas.openxmlformats.org/officeDocument/2006/relationships/hyperlink" Target="http://refhub.elsevier.com/S0079-6700(20)30035-6/sbref0880" TargetMode="External"/><Relationship Id="rId541" Type="http://schemas.openxmlformats.org/officeDocument/2006/relationships/hyperlink" Target="http://refhub.elsevier.com/S0079-6700(20)30035-6/sbref0170" TargetMode="External"/><Relationship Id="rId1171" Type="http://schemas.openxmlformats.org/officeDocument/2006/relationships/hyperlink" Target="http://refhub.elsevier.com/S0079-6700(20)30035-6/sbref0320" TargetMode="External"/><Relationship Id="rId2222" Type="http://schemas.openxmlformats.org/officeDocument/2006/relationships/hyperlink" Target="http://refhub.elsevier.com/S0079-6700(20)30035-6/sbref0545" TargetMode="External"/><Relationship Id="rId5378" Type="http://schemas.openxmlformats.org/officeDocument/2006/relationships/hyperlink" Target="http://refhub.elsevier.com/S0079-6700(20)30035-6/sbref1290" TargetMode="External"/><Relationship Id="rId5792" Type="http://schemas.openxmlformats.org/officeDocument/2006/relationships/hyperlink" Target="http://refhub.elsevier.com/S0079-6700(20)30035-6/sbref1375" TargetMode="External"/><Relationship Id="rId1988" Type="http://schemas.openxmlformats.org/officeDocument/2006/relationships/hyperlink" Target="http://refhub.elsevier.com/S0079-6700(20)30035-6/sbref0490" TargetMode="External"/><Relationship Id="rId4394" Type="http://schemas.openxmlformats.org/officeDocument/2006/relationships/hyperlink" Target="http://refhub.elsevier.com/S0079-6700(20)30035-6/sbref1050" TargetMode="External"/><Relationship Id="rId5445" Type="http://schemas.openxmlformats.org/officeDocument/2006/relationships/hyperlink" Target="http://refhub.elsevier.com/S0079-6700(20)30035-6/sbref1300" TargetMode="External"/><Relationship Id="rId4047" Type="http://schemas.openxmlformats.org/officeDocument/2006/relationships/hyperlink" Target="http://refhub.elsevier.com/S0079-6700(20)30035-6/sbref0975" TargetMode="External"/><Relationship Id="rId4461" Type="http://schemas.openxmlformats.org/officeDocument/2006/relationships/hyperlink" Target="http://refhub.elsevier.com/S0079-6700(20)30035-6/sbref1065" TargetMode="External"/><Relationship Id="rId5512" Type="http://schemas.openxmlformats.org/officeDocument/2006/relationships/hyperlink" Target="http://refhub.elsevier.com/S0079-6700(20)30035-6/sbref1315" TargetMode="External"/><Relationship Id="rId3063" Type="http://schemas.openxmlformats.org/officeDocument/2006/relationships/hyperlink" Target="http://refhub.elsevier.com/S0079-6700(20)30035-6/sbref0735" TargetMode="External"/><Relationship Id="rId4114" Type="http://schemas.openxmlformats.org/officeDocument/2006/relationships/hyperlink" Target="http://refhub.elsevier.com/S0079-6700(20)30035-6/sbref0990" TargetMode="External"/><Relationship Id="rId1708" Type="http://schemas.openxmlformats.org/officeDocument/2006/relationships/hyperlink" Target="http://refhub.elsevier.com/S0079-6700(20)30035-6/sbref0425" TargetMode="External"/><Relationship Id="rId3130" Type="http://schemas.openxmlformats.org/officeDocument/2006/relationships/hyperlink" Target="http://refhub.elsevier.com/S0079-6700(20)30035-6/sbref0750" TargetMode="External"/><Relationship Id="rId2896" Type="http://schemas.openxmlformats.org/officeDocument/2006/relationships/hyperlink" Target="http://refhub.elsevier.com/S0079-6700(20)30035-6/sbref0690" TargetMode="External"/><Relationship Id="rId3947" Type="http://schemas.openxmlformats.org/officeDocument/2006/relationships/hyperlink" Target="http://refhub.elsevier.com/S0079-6700(20)30035-6/sbref0950" TargetMode="External"/><Relationship Id="rId868" Type="http://schemas.openxmlformats.org/officeDocument/2006/relationships/hyperlink" Target="http://refhub.elsevier.com/S0079-6700(20)30035-6/sbref0245" TargetMode="External"/><Relationship Id="rId1498" Type="http://schemas.openxmlformats.org/officeDocument/2006/relationships/hyperlink" Target="http://refhub.elsevier.com/S0079-6700(20)30035-6/sbref0385" TargetMode="External"/><Relationship Id="rId2549" Type="http://schemas.openxmlformats.org/officeDocument/2006/relationships/hyperlink" Target="http://refhub.elsevier.com/S0079-6700(20)30035-6/sbref0615" TargetMode="External"/><Relationship Id="rId2963" Type="http://schemas.openxmlformats.org/officeDocument/2006/relationships/hyperlink" Target="http://refhub.elsevier.com/S0079-6700(20)30035-6/sbref0705" TargetMode="External"/><Relationship Id="rId935" Type="http://schemas.openxmlformats.org/officeDocument/2006/relationships/hyperlink" Target="http://refhub.elsevier.com/S0079-6700(20)30035-6/sbref0260" TargetMode="External"/><Relationship Id="rId1565" Type="http://schemas.openxmlformats.org/officeDocument/2006/relationships/hyperlink" Target="http://refhub.elsevier.com/S0079-6700(20)30035-6/sbref0400" TargetMode="External"/><Relationship Id="rId2616" Type="http://schemas.openxmlformats.org/officeDocument/2006/relationships/hyperlink" Target="http://refhub.elsevier.com/S0079-6700(20)30035-6/sbref0625" TargetMode="External"/><Relationship Id="rId5022" Type="http://schemas.openxmlformats.org/officeDocument/2006/relationships/hyperlink" Target="http://refhub.elsevier.com/S0079-6700(20)30035-6/sbref1210" TargetMode="External"/><Relationship Id="rId1218" Type="http://schemas.openxmlformats.org/officeDocument/2006/relationships/hyperlink" Target="http://refhub.elsevier.com/S0079-6700(20)30035-6/sbref0335" TargetMode="External"/><Relationship Id="rId1632" Type="http://schemas.openxmlformats.org/officeDocument/2006/relationships/hyperlink" Target="http://refhub.elsevier.com/S0079-6700(20)30035-6/sbref0410" TargetMode="External"/><Relationship Id="rId4788" Type="http://schemas.openxmlformats.org/officeDocument/2006/relationships/hyperlink" Target="http://refhub.elsevier.com/S0079-6700(20)30035-6/sbref1155" TargetMode="External"/><Relationship Id="rId4855" Type="http://schemas.openxmlformats.org/officeDocument/2006/relationships/hyperlink" Target="http://refhub.elsevier.com/S0079-6700(20)30035-6/sbref1175" TargetMode="External"/><Relationship Id="rId3457" Type="http://schemas.openxmlformats.org/officeDocument/2006/relationships/hyperlink" Target="http://refhub.elsevier.com/S0079-6700(20)30035-6/sbref0840" TargetMode="External"/><Relationship Id="rId3871" Type="http://schemas.openxmlformats.org/officeDocument/2006/relationships/hyperlink" Target="http://refhub.elsevier.com/S0079-6700(20)30035-6/sbref0935" TargetMode="External"/><Relationship Id="rId4508" Type="http://schemas.openxmlformats.org/officeDocument/2006/relationships/hyperlink" Target="http://refhub.elsevier.com/S0079-6700(20)30035-6/sbref1080" TargetMode="External"/><Relationship Id="rId4922" Type="http://schemas.openxmlformats.org/officeDocument/2006/relationships/hyperlink" Target="http://refhub.elsevier.com/S0079-6700(20)30035-6/sbref1185" TargetMode="External"/><Relationship Id="rId378" Type="http://schemas.openxmlformats.org/officeDocument/2006/relationships/hyperlink" Target="http://refhub.elsevier.com/S0079-6700(20)30035-6/sbref0125" TargetMode="External"/><Relationship Id="rId792" Type="http://schemas.openxmlformats.org/officeDocument/2006/relationships/hyperlink" Target="http://refhub.elsevier.com/S0079-6700(20)30035-6/sbref0230" TargetMode="External"/><Relationship Id="rId2059" Type="http://schemas.openxmlformats.org/officeDocument/2006/relationships/hyperlink" Target="http://refhub.elsevier.com/S0079-6700(20)30035-6/sbref0510" TargetMode="External"/><Relationship Id="rId2473" Type="http://schemas.openxmlformats.org/officeDocument/2006/relationships/hyperlink" Target="http://refhub.elsevier.com/S0079-6700(20)30035-6/sbref0595" TargetMode="External"/><Relationship Id="rId3524" Type="http://schemas.openxmlformats.org/officeDocument/2006/relationships/hyperlink" Target="http://refhub.elsevier.com/S0079-6700(20)30035-6/sbref0855" TargetMode="External"/><Relationship Id="rId445" Type="http://schemas.openxmlformats.org/officeDocument/2006/relationships/hyperlink" Target="http://refhub.elsevier.com/S0079-6700(20)30035-6/sbref0145" TargetMode="External"/><Relationship Id="rId1075" Type="http://schemas.openxmlformats.org/officeDocument/2006/relationships/hyperlink" Target="http://refhub.elsevier.com/S0079-6700(20)30035-6/sbref0300" TargetMode="External"/><Relationship Id="rId2126" Type="http://schemas.openxmlformats.org/officeDocument/2006/relationships/hyperlink" Target="http://refhub.elsevier.com/S0079-6700(20)30035-6/sbref0525" TargetMode="External"/><Relationship Id="rId2540" Type="http://schemas.openxmlformats.org/officeDocument/2006/relationships/hyperlink" Target="http://refhub.elsevier.com/S0079-6700(20)30035-6/sbref0610" TargetMode="External"/><Relationship Id="rId5696" Type="http://schemas.openxmlformats.org/officeDocument/2006/relationships/hyperlink" Target="http://refhub.elsevier.com/S0079-6700(20)30035-6/sbref1360" TargetMode="External"/><Relationship Id="rId512" Type="http://schemas.openxmlformats.org/officeDocument/2006/relationships/hyperlink" Target="http://refhub.elsevier.com/S0079-6700(20)30035-6/sbref0160" TargetMode="External"/><Relationship Id="rId1142" Type="http://schemas.openxmlformats.org/officeDocument/2006/relationships/hyperlink" Target="http://refhub.elsevier.com/S0079-6700(20)30035-6/sbref0315" TargetMode="External"/><Relationship Id="rId4298" Type="http://schemas.openxmlformats.org/officeDocument/2006/relationships/hyperlink" Target="http://refhub.elsevier.com/S0079-6700(20)30035-6/sbref1030" TargetMode="External"/><Relationship Id="rId5349" Type="http://schemas.openxmlformats.org/officeDocument/2006/relationships/hyperlink" Target="http://refhub.elsevier.com/S0079-6700(20)30035-6/sbref1280" TargetMode="External"/><Relationship Id="rId4365" Type="http://schemas.openxmlformats.org/officeDocument/2006/relationships/hyperlink" Target="http://refhub.elsevier.com/S0079-6700(20)30035-6/sbref1040" TargetMode="External"/><Relationship Id="rId5763" Type="http://schemas.openxmlformats.org/officeDocument/2006/relationships/hyperlink" Target="http://refhub.elsevier.com/S0079-6700(20)30035-6/sbref1370" TargetMode="External"/><Relationship Id="rId1959" Type="http://schemas.openxmlformats.org/officeDocument/2006/relationships/hyperlink" Target="http://refhub.elsevier.com/S0079-6700(20)30035-6/sbref0480" TargetMode="External"/><Relationship Id="rId4018" Type="http://schemas.openxmlformats.org/officeDocument/2006/relationships/hyperlink" Target="http://refhub.elsevier.com/S0079-6700(20)30035-6/sbref0965" TargetMode="External"/><Relationship Id="rId5416" Type="http://schemas.openxmlformats.org/officeDocument/2006/relationships/hyperlink" Target="http://refhub.elsevier.com/S0079-6700(20)30035-6/sbref1295" TargetMode="External"/><Relationship Id="rId3381" Type="http://schemas.openxmlformats.org/officeDocument/2006/relationships/hyperlink" Target="http://refhub.elsevier.com/S0079-6700(20)30035-6/sbref0820" TargetMode="External"/><Relationship Id="rId4432" Type="http://schemas.openxmlformats.org/officeDocument/2006/relationships/hyperlink" Target="http://refhub.elsevier.com/S0079-6700(20)30035-6/sbref1060" TargetMode="External"/><Relationship Id="rId3034" Type="http://schemas.openxmlformats.org/officeDocument/2006/relationships/hyperlink" Target="http://refhub.elsevier.com/S0079-6700(20)30035-6/sbref0730" TargetMode="External"/><Relationship Id="rId2050" Type="http://schemas.openxmlformats.org/officeDocument/2006/relationships/hyperlink" Target="http://refhub.elsevier.com/S0079-6700(20)30035-6/sbref0505" TargetMode="External"/><Relationship Id="rId3101" Type="http://schemas.openxmlformats.org/officeDocument/2006/relationships/hyperlink" Target="http://refhub.elsevier.com/S0079-6700(20)30035-6/sbref0745" TargetMode="External"/><Relationship Id="rId5273" Type="http://schemas.openxmlformats.org/officeDocument/2006/relationships/hyperlink" Target="http://refhub.elsevier.com/S0079-6700(20)30035-6/sbref1265" TargetMode="External"/><Relationship Id="rId839" Type="http://schemas.openxmlformats.org/officeDocument/2006/relationships/hyperlink" Target="http://refhub.elsevier.com/S0079-6700(20)30035-6/sbref0240" TargetMode="External"/><Relationship Id="rId1469" Type="http://schemas.openxmlformats.org/officeDocument/2006/relationships/hyperlink" Target="http://refhub.elsevier.com/S0079-6700(20)30035-6/sbref0380" TargetMode="External"/><Relationship Id="rId2867" Type="http://schemas.openxmlformats.org/officeDocument/2006/relationships/hyperlink" Target="http://refhub.elsevier.com/S0079-6700(20)30035-6/sbref0680" TargetMode="External"/><Relationship Id="rId3918" Type="http://schemas.openxmlformats.org/officeDocument/2006/relationships/hyperlink" Target="http://refhub.elsevier.com/S0079-6700(20)30035-6/sbref0945" TargetMode="External"/><Relationship Id="rId5340" Type="http://schemas.openxmlformats.org/officeDocument/2006/relationships/hyperlink" Target="http://refhub.elsevier.com/S0079-6700(20)30035-6/sbref1280" TargetMode="External"/><Relationship Id="rId1883" Type="http://schemas.openxmlformats.org/officeDocument/2006/relationships/hyperlink" Target="http://refhub.elsevier.com/S0079-6700(20)30035-6/sbref0465" TargetMode="External"/><Relationship Id="rId2934" Type="http://schemas.openxmlformats.org/officeDocument/2006/relationships/hyperlink" Target="http://refhub.elsevier.com/S0079-6700(20)30035-6/sbref0700" TargetMode="External"/><Relationship Id="rId906" Type="http://schemas.openxmlformats.org/officeDocument/2006/relationships/hyperlink" Target="http://refhub.elsevier.com/S0079-6700(20)30035-6/sbref0255" TargetMode="External"/><Relationship Id="rId1536" Type="http://schemas.openxmlformats.org/officeDocument/2006/relationships/hyperlink" Target="http://refhub.elsevier.com/S0079-6700(20)30035-6/sbref0395" TargetMode="External"/><Relationship Id="rId1950" Type="http://schemas.openxmlformats.org/officeDocument/2006/relationships/hyperlink" Target="http://refhub.elsevier.com/S0079-6700(20)30035-6/sbref0475" TargetMode="External"/><Relationship Id="rId1603" Type="http://schemas.openxmlformats.org/officeDocument/2006/relationships/hyperlink" Target="http://refhub.elsevier.com/S0079-6700(20)30035-6/sbref0405" TargetMode="External"/><Relationship Id="rId4759" Type="http://schemas.openxmlformats.org/officeDocument/2006/relationships/hyperlink" Target="http://refhub.elsevier.com/S0079-6700(20)30035-6/sbref1150" TargetMode="External"/><Relationship Id="rId3775" Type="http://schemas.openxmlformats.org/officeDocument/2006/relationships/hyperlink" Target="http://refhub.elsevier.com/S0079-6700(20)30035-6/sbref0915" TargetMode="External"/><Relationship Id="rId4826" Type="http://schemas.openxmlformats.org/officeDocument/2006/relationships/hyperlink" Target="http://refhub.elsevier.com/S0079-6700(20)30035-6/sbref1165" TargetMode="External"/><Relationship Id="rId696" Type="http://schemas.openxmlformats.org/officeDocument/2006/relationships/hyperlink" Target="http://refhub.elsevier.com/S0079-6700(20)30035-6/sbref0210" TargetMode="External"/><Relationship Id="rId2377" Type="http://schemas.openxmlformats.org/officeDocument/2006/relationships/hyperlink" Target="http://refhub.elsevier.com/S0079-6700(20)30035-6/sbref0575" TargetMode="External"/><Relationship Id="rId2791" Type="http://schemas.openxmlformats.org/officeDocument/2006/relationships/hyperlink" Target="http://refhub.elsevier.com/S0079-6700(20)30035-6/sbref0665" TargetMode="External"/><Relationship Id="rId3428" Type="http://schemas.openxmlformats.org/officeDocument/2006/relationships/hyperlink" Target="http://refhub.elsevier.com/S0079-6700(20)30035-6/sbref0830" TargetMode="External"/><Relationship Id="rId349" Type="http://schemas.openxmlformats.org/officeDocument/2006/relationships/hyperlink" Target="http://refhub.elsevier.com/S0079-6700(20)30035-6/sbref0110" TargetMode="External"/><Relationship Id="rId763" Type="http://schemas.openxmlformats.org/officeDocument/2006/relationships/hyperlink" Target="http://refhub.elsevier.com/S0079-6700(20)30035-6/sbref0225" TargetMode="External"/><Relationship Id="rId1393" Type="http://schemas.openxmlformats.org/officeDocument/2006/relationships/hyperlink" Target="http://refhub.elsevier.com/S0079-6700(20)30035-6/sbref0365" TargetMode="External"/><Relationship Id="rId2444" Type="http://schemas.openxmlformats.org/officeDocument/2006/relationships/hyperlink" Target="http://refhub.elsevier.com/S0079-6700(20)30035-6/sbref0590" TargetMode="External"/><Relationship Id="rId3842" Type="http://schemas.openxmlformats.org/officeDocument/2006/relationships/hyperlink" Target="http://refhub.elsevier.com/S0079-6700(20)30035-6/sbref0930" TargetMode="External"/><Relationship Id="rId416" Type="http://schemas.openxmlformats.org/officeDocument/2006/relationships/hyperlink" Target="http://refhub.elsevier.com/S0079-6700(20)30035-6/sbref0135" TargetMode="External"/><Relationship Id="rId1046" Type="http://schemas.openxmlformats.org/officeDocument/2006/relationships/hyperlink" Target="http://refhub.elsevier.com/S0079-6700(20)30035-6/sbref0295" TargetMode="External"/><Relationship Id="rId830" Type="http://schemas.openxmlformats.org/officeDocument/2006/relationships/hyperlink" Target="http://refhub.elsevier.com/S0079-6700(20)30035-6/sbref0235" TargetMode="External"/><Relationship Id="rId1460" Type="http://schemas.openxmlformats.org/officeDocument/2006/relationships/hyperlink" Target="http://refhub.elsevier.com/S0079-6700(20)30035-6/sbref0380" TargetMode="External"/><Relationship Id="rId2511" Type="http://schemas.openxmlformats.org/officeDocument/2006/relationships/hyperlink" Target="http://refhub.elsevier.com/S0079-6700(20)30035-6/sbref0605" TargetMode="External"/><Relationship Id="rId5667" Type="http://schemas.openxmlformats.org/officeDocument/2006/relationships/hyperlink" Target="http://refhub.elsevier.com/S0079-6700(20)30035-6/sbref1350" TargetMode="External"/><Relationship Id="rId1113" Type="http://schemas.openxmlformats.org/officeDocument/2006/relationships/hyperlink" Target="http://refhub.elsevier.com/S0079-6700(20)30035-6/sbref0305" TargetMode="External"/><Relationship Id="rId4269" Type="http://schemas.openxmlformats.org/officeDocument/2006/relationships/hyperlink" Target="http://refhub.elsevier.com/S0079-6700(20)30035-6/sbref1025" TargetMode="External"/><Relationship Id="rId4683" Type="http://schemas.openxmlformats.org/officeDocument/2006/relationships/hyperlink" Target="http://refhub.elsevier.com/S0079-6700(20)30035-6/sbref1135" TargetMode="External"/><Relationship Id="rId5734" Type="http://schemas.openxmlformats.org/officeDocument/2006/relationships/hyperlink" Target="http://refhub.elsevier.com/S0079-6700(20)30035-6/sbref1365" TargetMode="External"/><Relationship Id="rId3285" Type="http://schemas.openxmlformats.org/officeDocument/2006/relationships/hyperlink" Target="http://refhub.elsevier.com/S0079-6700(20)30035-6/sbref0795" TargetMode="External"/><Relationship Id="rId4336" Type="http://schemas.openxmlformats.org/officeDocument/2006/relationships/hyperlink" Target="http://refhub.elsevier.com/S0079-6700(20)30035-6/sbref1035" TargetMode="External"/><Relationship Id="rId4750" Type="http://schemas.openxmlformats.org/officeDocument/2006/relationships/hyperlink" Target="http://refhub.elsevier.com/S0079-6700(20)30035-6/sbref1145" TargetMode="External"/><Relationship Id="rId5801" Type="http://schemas.openxmlformats.org/officeDocument/2006/relationships/hyperlink" Target="http://refhub.elsevier.com/S0079-6700(20)30035-6/sbref1375" TargetMode="External"/><Relationship Id="rId3352" Type="http://schemas.openxmlformats.org/officeDocument/2006/relationships/hyperlink" Target="http://refhub.elsevier.com/S0079-6700(20)30035-6/sbref0815" TargetMode="External"/><Relationship Id="rId4403" Type="http://schemas.openxmlformats.org/officeDocument/2006/relationships/hyperlink" Target="http://refhub.elsevier.com/S0079-6700(20)30035-6/sbref1050" TargetMode="External"/><Relationship Id="rId273" Type="http://schemas.openxmlformats.org/officeDocument/2006/relationships/hyperlink" Target="http://refhub.elsevier.com/S0079-6700(20)30035-6/sbref0085" TargetMode="External"/><Relationship Id="rId3005" Type="http://schemas.openxmlformats.org/officeDocument/2006/relationships/hyperlink" Target="http://refhub.elsevier.com/S0079-6700(20)30035-6/sbref0720" TargetMode="External"/><Relationship Id="rId340" Type="http://schemas.openxmlformats.org/officeDocument/2006/relationships/hyperlink" Target="http://refhub.elsevier.com/S0079-6700(20)30035-6/sbref0110" TargetMode="External"/><Relationship Id="rId2021" Type="http://schemas.openxmlformats.org/officeDocument/2006/relationships/hyperlink" Target="http://refhub.elsevier.com/S0079-6700(20)30035-6/sbref0495" TargetMode="External"/><Relationship Id="rId5177" Type="http://schemas.openxmlformats.org/officeDocument/2006/relationships/hyperlink" Target="http://refhub.elsevier.com/S0079-6700(20)30035-6/sbref1245" TargetMode="External"/><Relationship Id="rId4193" Type="http://schemas.openxmlformats.org/officeDocument/2006/relationships/hyperlink" Target="http://refhub.elsevier.com/S0079-6700(20)30035-6/sbref1005" TargetMode="External"/><Relationship Id="rId5591" Type="http://schemas.openxmlformats.org/officeDocument/2006/relationships/hyperlink" Target="http://refhub.elsevier.com/S0079-6700(20)30035-6/sbref1335" TargetMode="External"/><Relationship Id="rId1787" Type="http://schemas.openxmlformats.org/officeDocument/2006/relationships/hyperlink" Target="http://refhub.elsevier.com/S0079-6700(20)30035-6/sbref0445" TargetMode="External"/><Relationship Id="rId2838" Type="http://schemas.openxmlformats.org/officeDocument/2006/relationships/hyperlink" Target="http://refhub.elsevier.com/S0079-6700(20)30035-6/sbref0675" TargetMode="External"/><Relationship Id="rId5244" Type="http://schemas.openxmlformats.org/officeDocument/2006/relationships/hyperlink" Target="http://refhub.elsevier.com/S0079-6700(20)30035-6/sbref1260" TargetMode="External"/><Relationship Id="rId79" Type="http://schemas.openxmlformats.org/officeDocument/2006/relationships/hyperlink" Target="http://refhub.elsevier.com/S0079-6700(20)30035-6/sbref0020" TargetMode="External"/><Relationship Id="rId1854" Type="http://schemas.openxmlformats.org/officeDocument/2006/relationships/hyperlink" Target="http://refhub.elsevier.com/S0079-6700(20)30035-6/sbref0460" TargetMode="External"/><Relationship Id="rId2905" Type="http://schemas.openxmlformats.org/officeDocument/2006/relationships/hyperlink" Target="http://refhub.elsevier.com/S0079-6700(20)30035-6/sbref0690" TargetMode="External"/><Relationship Id="rId4260" Type="http://schemas.openxmlformats.org/officeDocument/2006/relationships/hyperlink" Target="http://refhub.elsevier.com/S0079-6700(20)30035-6/sbref1020" TargetMode="External"/><Relationship Id="rId5311" Type="http://schemas.openxmlformats.org/officeDocument/2006/relationships/hyperlink" Target="http://refhub.elsevier.com/S0079-6700(20)30035-6/sbref1275" TargetMode="External"/><Relationship Id="rId1507" Type="http://schemas.openxmlformats.org/officeDocument/2006/relationships/hyperlink" Target="http://refhub.elsevier.com/S0079-6700(20)30035-6/sbref0385" TargetMode="External"/><Relationship Id="rId1921" Type="http://schemas.openxmlformats.org/officeDocument/2006/relationships/hyperlink" Target="http://refhub.elsevier.com/S0079-6700(20)30035-6/sbref0470" TargetMode="External"/><Relationship Id="rId3679" Type="http://schemas.openxmlformats.org/officeDocument/2006/relationships/hyperlink" Target="http://refhub.elsevier.com/S0079-6700(20)30035-6/sbref0895" TargetMode="External"/><Relationship Id="rId1297" Type="http://schemas.openxmlformats.org/officeDocument/2006/relationships/hyperlink" Target="http://refhub.elsevier.com/S0079-6700(20)30035-6/sbref0350" TargetMode="External"/><Relationship Id="rId2695" Type="http://schemas.openxmlformats.org/officeDocument/2006/relationships/hyperlink" Target="http://refhub.elsevier.com/S0079-6700(20)30035-6/sbref0645" TargetMode="External"/><Relationship Id="rId3746" Type="http://schemas.openxmlformats.org/officeDocument/2006/relationships/hyperlink" Target="http://refhub.elsevier.com/S0079-6700(20)30035-6/sbref0910" TargetMode="External"/><Relationship Id="rId667" Type="http://schemas.openxmlformats.org/officeDocument/2006/relationships/hyperlink" Target="http://refhub.elsevier.com/S0079-6700(20)30035-6/sbref0200" TargetMode="External"/><Relationship Id="rId2348" Type="http://schemas.openxmlformats.org/officeDocument/2006/relationships/hyperlink" Target="http://refhub.elsevier.com/S0079-6700(20)30035-6/sbref0570" TargetMode="External"/><Relationship Id="rId2762" Type="http://schemas.openxmlformats.org/officeDocument/2006/relationships/hyperlink" Target="http://refhub.elsevier.com/S0079-6700(20)30035-6/sbref0655" TargetMode="External"/><Relationship Id="rId3813" Type="http://schemas.openxmlformats.org/officeDocument/2006/relationships/hyperlink" Target="http://refhub.elsevier.com/S0079-6700(20)30035-6/sbref0925" TargetMode="External"/><Relationship Id="rId734" Type="http://schemas.openxmlformats.org/officeDocument/2006/relationships/hyperlink" Target="http://refhub.elsevier.com/S0079-6700(20)30035-6/sbref0215" TargetMode="External"/><Relationship Id="rId1364" Type="http://schemas.openxmlformats.org/officeDocument/2006/relationships/hyperlink" Target="http://refhub.elsevier.com/S0079-6700(20)30035-6/sbref0360" TargetMode="External"/><Relationship Id="rId2415" Type="http://schemas.openxmlformats.org/officeDocument/2006/relationships/hyperlink" Target="http://refhub.elsevier.com/S0079-6700(20)30035-6/sbref0585" TargetMode="External"/><Relationship Id="rId70" Type="http://schemas.openxmlformats.org/officeDocument/2006/relationships/hyperlink" Target="http://refhub.elsevier.com/S0079-6700(20)30035-6/sbref0015" TargetMode="External"/><Relationship Id="rId801" Type="http://schemas.openxmlformats.org/officeDocument/2006/relationships/hyperlink" Target="http://refhub.elsevier.com/S0079-6700(20)30035-6/sbref0230" TargetMode="External"/><Relationship Id="rId1017" Type="http://schemas.openxmlformats.org/officeDocument/2006/relationships/hyperlink" Target="http://refhub.elsevier.com/S0079-6700(20)30035-6/sbref0285" TargetMode="External"/><Relationship Id="rId1431" Type="http://schemas.openxmlformats.org/officeDocument/2006/relationships/hyperlink" Target="http://refhub.elsevier.com/S0079-6700(20)30035-6/sbref0375" TargetMode="External"/><Relationship Id="rId4587" Type="http://schemas.openxmlformats.org/officeDocument/2006/relationships/hyperlink" Target="http://refhub.elsevier.com/S0079-6700(20)30035-6/sbref1100" TargetMode="External"/><Relationship Id="rId5638" Type="http://schemas.openxmlformats.org/officeDocument/2006/relationships/hyperlink" Target="http://refhub.elsevier.com/S0079-6700(20)30035-6/sbref1345" TargetMode="External"/><Relationship Id="rId3189" Type="http://schemas.openxmlformats.org/officeDocument/2006/relationships/hyperlink" Target="http://refhub.elsevier.com/S0079-6700(20)30035-6/sbref0765" TargetMode="External"/><Relationship Id="rId4654" Type="http://schemas.openxmlformats.org/officeDocument/2006/relationships/hyperlink" Target="http://refhub.elsevier.com/S0079-6700(20)30035-6/sbref1120" TargetMode="External"/><Relationship Id="rId3256" Type="http://schemas.openxmlformats.org/officeDocument/2006/relationships/hyperlink" Target="http://refhub.elsevier.com/S0079-6700(20)30035-6/sbref0785" TargetMode="External"/><Relationship Id="rId4307" Type="http://schemas.openxmlformats.org/officeDocument/2006/relationships/hyperlink" Target="http://refhub.elsevier.com/S0079-6700(20)30035-6/sbref1030" TargetMode="External"/><Relationship Id="rId5705" Type="http://schemas.openxmlformats.org/officeDocument/2006/relationships/hyperlink" Target="http://refhub.elsevier.com/S0079-6700(20)30035-6/sbref1360" TargetMode="External"/><Relationship Id="rId177" Type="http://schemas.openxmlformats.org/officeDocument/2006/relationships/hyperlink" Target="http://refhub.elsevier.com/S0079-6700(20)30035-6/sbref0050" TargetMode="External"/><Relationship Id="rId591" Type="http://schemas.openxmlformats.org/officeDocument/2006/relationships/hyperlink" Target="http://refhub.elsevier.com/S0079-6700(20)30035-6/sbref0180" TargetMode="External"/><Relationship Id="rId2272" Type="http://schemas.openxmlformats.org/officeDocument/2006/relationships/hyperlink" Target="http://refhub.elsevier.com/S0079-6700(20)30035-6/sbref0555" TargetMode="External"/><Relationship Id="rId3670" Type="http://schemas.openxmlformats.org/officeDocument/2006/relationships/hyperlink" Target="http://refhub.elsevier.com/S0079-6700(20)30035-6/sbref0895" TargetMode="External"/><Relationship Id="rId4721" Type="http://schemas.openxmlformats.org/officeDocument/2006/relationships/hyperlink" Target="http://refhub.elsevier.com/S0079-6700(20)30035-6/sbref1140" TargetMode="External"/><Relationship Id="rId244" Type="http://schemas.openxmlformats.org/officeDocument/2006/relationships/hyperlink" Target="http://refhub.elsevier.com/S0079-6700(20)30035-6/sbref0075" TargetMode="External"/><Relationship Id="rId3323" Type="http://schemas.openxmlformats.org/officeDocument/2006/relationships/hyperlink" Target="http://refhub.elsevier.com/S0079-6700(20)30035-6/sbref0805" TargetMode="External"/><Relationship Id="rId5495" Type="http://schemas.openxmlformats.org/officeDocument/2006/relationships/hyperlink" Target="http://refhub.elsevier.com/S0079-6700(20)30035-6/sbref1315" TargetMode="External"/><Relationship Id="rId311" Type="http://schemas.openxmlformats.org/officeDocument/2006/relationships/hyperlink" Target="http://refhub.elsevier.com/S0079-6700(20)30035-6/sbref0100" TargetMode="External"/><Relationship Id="rId4097" Type="http://schemas.openxmlformats.org/officeDocument/2006/relationships/hyperlink" Target="http://refhub.elsevier.com/S0079-6700(20)30035-6/sbref0985" TargetMode="External"/><Relationship Id="rId5148" Type="http://schemas.openxmlformats.org/officeDocument/2006/relationships/hyperlink" Target="http://refhub.elsevier.com/S0079-6700(20)30035-6/sbref1235" TargetMode="External"/><Relationship Id="rId5562" Type="http://schemas.openxmlformats.org/officeDocument/2006/relationships/hyperlink" Target="http://refhub.elsevier.com/S0079-6700(20)30035-6/sbref1325" TargetMode="External"/><Relationship Id="rId1758" Type="http://schemas.openxmlformats.org/officeDocument/2006/relationships/hyperlink" Target="http://refhub.elsevier.com/S0079-6700(20)30035-6/sbref0440" TargetMode="External"/><Relationship Id="rId2809" Type="http://schemas.openxmlformats.org/officeDocument/2006/relationships/hyperlink" Target="http://refhub.elsevier.com/S0079-6700(20)30035-6/sbref0670" TargetMode="External"/><Relationship Id="rId4164" Type="http://schemas.openxmlformats.org/officeDocument/2006/relationships/hyperlink" Target="http://refhub.elsevier.com/S0079-6700(20)30035-6/sbref1000" TargetMode="External"/><Relationship Id="rId5215" Type="http://schemas.openxmlformats.org/officeDocument/2006/relationships/hyperlink" Target="http://refhub.elsevier.com/S0079-6700(20)30035-6/sbref1250" TargetMode="External"/><Relationship Id="rId3180" Type="http://schemas.openxmlformats.org/officeDocument/2006/relationships/hyperlink" Target="http://refhub.elsevier.com/S0079-6700(20)30035-6/sbref0765" TargetMode="External"/><Relationship Id="rId4231" Type="http://schemas.openxmlformats.org/officeDocument/2006/relationships/hyperlink" Target="http://refhub.elsevier.com/S0079-6700(20)30035-6/sbref1015" TargetMode="External"/><Relationship Id="rId1825" Type="http://schemas.openxmlformats.org/officeDocument/2006/relationships/hyperlink" Target="http://refhub.elsevier.com/S0079-6700(20)30035-6/sbref0455" TargetMode="External"/><Relationship Id="rId3997" Type="http://schemas.openxmlformats.org/officeDocument/2006/relationships/hyperlink" Target="http://refhub.elsevier.com/S0079-6700(20)30035-6/sbref0960" TargetMode="External"/><Relationship Id="rId2599" Type="http://schemas.openxmlformats.org/officeDocument/2006/relationships/hyperlink" Target="http://refhub.elsevier.com/S0079-6700(20)30035-6/sbref0625" TargetMode="External"/><Relationship Id="rId985" Type="http://schemas.openxmlformats.org/officeDocument/2006/relationships/hyperlink" Target="http://refhub.elsevier.com/S0079-6700(20)30035-6/sbref0275" TargetMode="External"/><Relationship Id="rId2666" Type="http://schemas.openxmlformats.org/officeDocument/2006/relationships/hyperlink" Target="http://refhub.elsevier.com/S0079-6700(20)30035-6/sbref0635" TargetMode="External"/><Relationship Id="rId3717" Type="http://schemas.openxmlformats.org/officeDocument/2006/relationships/hyperlink" Target="http://refhub.elsevier.com/S0079-6700(20)30035-6/sbref0905" TargetMode="External"/><Relationship Id="rId5072" Type="http://schemas.openxmlformats.org/officeDocument/2006/relationships/hyperlink" Target="http://refhub.elsevier.com/S0079-6700(20)30035-6/sbref1220" TargetMode="External"/><Relationship Id="rId638" Type="http://schemas.openxmlformats.org/officeDocument/2006/relationships/hyperlink" Target="http://refhub.elsevier.com/S0079-6700(20)30035-6/sbref0195" TargetMode="External"/><Relationship Id="rId1268" Type="http://schemas.openxmlformats.org/officeDocument/2006/relationships/hyperlink" Target="http://refhub.elsevier.com/S0079-6700(20)30035-6/sbref0345" TargetMode="External"/><Relationship Id="rId1682" Type="http://schemas.openxmlformats.org/officeDocument/2006/relationships/hyperlink" Target="http://refhub.elsevier.com/S0079-6700(20)30035-6/sbref0420" TargetMode="External"/><Relationship Id="rId2319" Type="http://schemas.openxmlformats.org/officeDocument/2006/relationships/hyperlink" Target="http://refhub.elsevier.com/S0079-6700(20)30035-6/sbref0565" TargetMode="External"/><Relationship Id="rId2733" Type="http://schemas.openxmlformats.org/officeDocument/2006/relationships/hyperlink" Target="http://refhub.elsevier.com/S0079-6700(20)30035-6/sbref0650" TargetMode="External"/><Relationship Id="rId705" Type="http://schemas.openxmlformats.org/officeDocument/2006/relationships/hyperlink" Target="http://refhub.elsevier.com/S0079-6700(20)30035-6/sbref0210" TargetMode="External"/><Relationship Id="rId1335" Type="http://schemas.openxmlformats.org/officeDocument/2006/relationships/hyperlink" Target="http://refhub.elsevier.com/S0079-6700(20)30035-6/sbref0355" TargetMode="External"/><Relationship Id="rId2800" Type="http://schemas.openxmlformats.org/officeDocument/2006/relationships/hyperlink" Target="http://refhub.elsevier.com/S0079-6700(20)30035-6/sbref0665" TargetMode="External"/><Relationship Id="rId41" Type="http://schemas.openxmlformats.org/officeDocument/2006/relationships/hyperlink" Target="http://refhub.elsevier.com/S0079-6700(20)30035-6/sbref0005" TargetMode="External"/><Relationship Id="rId1402" Type="http://schemas.openxmlformats.org/officeDocument/2006/relationships/hyperlink" Target="http://refhub.elsevier.com/S0079-6700(20)30035-6/sbref0370" TargetMode="External"/><Relationship Id="rId4558" Type="http://schemas.openxmlformats.org/officeDocument/2006/relationships/hyperlink" Target="http://refhub.elsevier.com/S0079-6700(20)30035-6/sbref1090" TargetMode="External"/><Relationship Id="rId4972" Type="http://schemas.openxmlformats.org/officeDocument/2006/relationships/hyperlink" Target="http://refhub.elsevier.com/S0079-6700(20)30035-6/sbref1200" TargetMode="External"/><Relationship Id="rId5609" Type="http://schemas.openxmlformats.org/officeDocument/2006/relationships/hyperlink" Target="http://refhub.elsevier.com/S0079-6700(20)30035-6/sbref1340" TargetMode="External"/><Relationship Id="rId3574" Type="http://schemas.openxmlformats.org/officeDocument/2006/relationships/hyperlink" Target="http://refhub.elsevier.com/S0079-6700(20)30035-6/sbref0870" TargetMode="External"/><Relationship Id="rId4625" Type="http://schemas.openxmlformats.org/officeDocument/2006/relationships/hyperlink" Target="http://refhub.elsevier.com/S0079-6700(20)30035-6/sbref1115" TargetMode="External"/><Relationship Id="rId495" Type="http://schemas.openxmlformats.org/officeDocument/2006/relationships/hyperlink" Target="http://refhub.elsevier.com/S0079-6700(20)30035-6/sbref0155" TargetMode="External"/><Relationship Id="rId2176" Type="http://schemas.openxmlformats.org/officeDocument/2006/relationships/hyperlink" Target="http://refhub.elsevier.com/S0079-6700(20)30035-6/sbref0535" TargetMode="External"/><Relationship Id="rId2590" Type="http://schemas.openxmlformats.org/officeDocument/2006/relationships/hyperlink" Target="http://refhub.elsevier.com/S0079-6700(20)30035-6/sbref0625" TargetMode="External"/><Relationship Id="rId3227" Type="http://schemas.openxmlformats.org/officeDocument/2006/relationships/hyperlink" Target="http://refhub.elsevier.com/S0079-6700(20)30035-6/sbref0780" TargetMode="External"/><Relationship Id="rId3641" Type="http://schemas.openxmlformats.org/officeDocument/2006/relationships/hyperlink" Target="http://refhub.elsevier.com/S0079-6700(20)30035-6/sbref0885" TargetMode="External"/><Relationship Id="rId148" Type="http://schemas.openxmlformats.org/officeDocument/2006/relationships/hyperlink" Target="http://refhub.elsevier.com/S0079-6700(20)30035-6/sbref0040" TargetMode="External"/><Relationship Id="rId562" Type="http://schemas.openxmlformats.org/officeDocument/2006/relationships/hyperlink" Target="http://refhub.elsevier.com/S0079-6700(20)30035-6/sbref0175" TargetMode="External"/><Relationship Id="rId1192" Type="http://schemas.openxmlformats.org/officeDocument/2006/relationships/hyperlink" Target="http://refhub.elsevier.com/S0079-6700(20)30035-6/sbref0325" TargetMode="External"/><Relationship Id="rId2243" Type="http://schemas.openxmlformats.org/officeDocument/2006/relationships/hyperlink" Target="http://refhub.elsevier.com/S0079-6700(20)30035-6/sbref0550" TargetMode="External"/><Relationship Id="rId5399" Type="http://schemas.openxmlformats.org/officeDocument/2006/relationships/hyperlink" Target="http://refhub.elsevier.com/S0079-6700(20)30035-6/sbref1290" TargetMode="External"/><Relationship Id="rId215" Type="http://schemas.openxmlformats.org/officeDocument/2006/relationships/hyperlink" Target="http://refhub.elsevier.com/S0079-6700(20)30035-6/sbref0065" TargetMode="External"/><Relationship Id="rId2310" Type="http://schemas.openxmlformats.org/officeDocument/2006/relationships/hyperlink" Target="http://refhub.elsevier.com/S0079-6700(20)30035-6/sbref0560" TargetMode="External"/><Relationship Id="rId5466" Type="http://schemas.openxmlformats.org/officeDocument/2006/relationships/hyperlink" Target="http://refhub.elsevier.com/S0079-6700(20)30035-6/sbref1305" TargetMode="External"/><Relationship Id="rId4068" Type="http://schemas.openxmlformats.org/officeDocument/2006/relationships/hyperlink" Target="http://refhub.elsevier.com/S0079-6700(20)30035-6/sbref0980" TargetMode="External"/><Relationship Id="rId4482" Type="http://schemas.openxmlformats.org/officeDocument/2006/relationships/hyperlink" Target="http://refhub.elsevier.com/S0079-6700(20)30035-6/sbref1070" TargetMode="External"/><Relationship Id="rId5119" Type="http://schemas.openxmlformats.org/officeDocument/2006/relationships/hyperlink" Target="http://refhub.elsevier.com/S0079-6700(20)30035-6/sbref1230" TargetMode="External"/><Relationship Id="rId3084" Type="http://schemas.openxmlformats.org/officeDocument/2006/relationships/hyperlink" Target="http://refhub.elsevier.com/S0079-6700(20)30035-6/sbref0740" TargetMode="External"/><Relationship Id="rId4135" Type="http://schemas.openxmlformats.org/officeDocument/2006/relationships/hyperlink" Target="http://refhub.elsevier.com/S0079-6700(20)30035-6/sbref0995" TargetMode="External"/><Relationship Id="rId5533" Type="http://schemas.openxmlformats.org/officeDocument/2006/relationships/hyperlink" Target="http://refhub.elsevier.com/S0079-6700(20)30035-6/sbref1320" TargetMode="External"/><Relationship Id="rId1729" Type="http://schemas.openxmlformats.org/officeDocument/2006/relationships/hyperlink" Target="http://refhub.elsevier.com/S0079-6700(20)30035-6/sbref0435" TargetMode="External"/><Relationship Id="rId5600" Type="http://schemas.openxmlformats.org/officeDocument/2006/relationships/hyperlink" Target="http://refhub.elsevier.com/S0079-6700(20)30035-6/sbref1335" TargetMode="External"/><Relationship Id="rId3151" Type="http://schemas.openxmlformats.org/officeDocument/2006/relationships/hyperlink" Target="http://refhub.elsevier.com/S0079-6700(20)30035-6/sbref0760" TargetMode="External"/><Relationship Id="rId4202" Type="http://schemas.openxmlformats.org/officeDocument/2006/relationships/hyperlink" Target="http://refhub.elsevier.com/S0079-6700(20)30035-6/sbref1010" TargetMode="External"/><Relationship Id="rId3968" Type="http://schemas.openxmlformats.org/officeDocument/2006/relationships/hyperlink" Target="http://refhub.elsevier.com/S0079-6700(20)30035-6/sbref0955" TargetMode="External"/><Relationship Id="rId5" Type="http://schemas.openxmlformats.org/officeDocument/2006/relationships/footnotes" Target="footnotes.xml"/><Relationship Id="rId889" Type="http://schemas.openxmlformats.org/officeDocument/2006/relationships/hyperlink" Target="http://refhub.elsevier.com/S0079-6700(20)30035-6/sbref0250" TargetMode="External"/><Relationship Id="rId5390" Type="http://schemas.openxmlformats.org/officeDocument/2006/relationships/hyperlink" Target="http://refhub.elsevier.com/S0079-6700(20)30035-6/sbref1290" TargetMode="External"/><Relationship Id="rId1586" Type="http://schemas.openxmlformats.org/officeDocument/2006/relationships/hyperlink" Target="http://refhub.elsevier.com/S0079-6700(20)30035-6/sbref0405" TargetMode="External"/><Relationship Id="rId2984" Type="http://schemas.openxmlformats.org/officeDocument/2006/relationships/hyperlink" Target="http://refhub.elsevier.com/S0079-6700(20)30035-6/sbref0710" TargetMode="External"/><Relationship Id="rId5043" Type="http://schemas.openxmlformats.org/officeDocument/2006/relationships/hyperlink" Target="http://refhub.elsevier.com/S0079-6700(20)30035-6/sbref1215" TargetMode="External"/><Relationship Id="rId609" Type="http://schemas.openxmlformats.org/officeDocument/2006/relationships/hyperlink" Target="http://refhub.elsevier.com/S0079-6700(20)30035-6/sbref0190" TargetMode="External"/><Relationship Id="rId956" Type="http://schemas.openxmlformats.org/officeDocument/2006/relationships/hyperlink" Target="http://refhub.elsevier.com/S0079-6700(20)30035-6/sbref0265" TargetMode="External"/><Relationship Id="rId1239" Type="http://schemas.openxmlformats.org/officeDocument/2006/relationships/hyperlink" Target="http://refhub.elsevier.com/S0079-6700(20)30035-6/sbref0335" TargetMode="External"/><Relationship Id="rId2637" Type="http://schemas.openxmlformats.org/officeDocument/2006/relationships/hyperlink" Target="http://refhub.elsevier.com/S0079-6700(20)30035-6/sbref0630" TargetMode="External"/><Relationship Id="rId5110" Type="http://schemas.openxmlformats.org/officeDocument/2006/relationships/hyperlink" Target="http://refhub.elsevier.com/S0079-6700(20)30035-6/sbref1230" TargetMode="External"/><Relationship Id="rId1653" Type="http://schemas.openxmlformats.org/officeDocument/2006/relationships/hyperlink" Target="http://refhub.elsevier.com/S0079-6700(20)30035-6/sbref0415" TargetMode="External"/><Relationship Id="rId2704" Type="http://schemas.openxmlformats.org/officeDocument/2006/relationships/hyperlink" Target="http://refhub.elsevier.com/S0079-6700(20)30035-6/sbref0645" TargetMode="External"/><Relationship Id="rId1306" Type="http://schemas.openxmlformats.org/officeDocument/2006/relationships/hyperlink" Target="http://refhub.elsevier.com/S0079-6700(20)30035-6/sbref0350" TargetMode="External"/><Relationship Id="rId1720" Type="http://schemas.openxmlformats.org/officeDocument/2006/relationships/hyperlink" Target="http://refhub.elsevier.com/S0079-6700(20)30035-6/sbref0430" TargetMode="External"/><Relationship Id="rId4876" Type="http://schemas.openxmlformats.org/officeDocument/2006/relationships/hyperlink" Target="http://refhub.elsevier.com/S0079-6700(20)30035-6/sbref1180" TargetMode="External"/><Relationship Id="rId12" Type="http://schemas.openxmlformats.org/officeDocument/2006/relationships/hyperlink" Target="http://www.elsevier.com/locate/ppolysci" TargetMode="External"/><Relationship Id="rId3478" Type="http://schemas.openxmlformats.org/officeDocument/2006/relationships/hyperlink" Target="http://refhub.elsevier.com/S0079-6700(20)30035-6/sbref0845" TargetMode="External"/><Relationship Id="rId3892" Type="http://schemas.openxmlformats.org/officeDocument/2006/relationships/hyperlink" Target="http://refhub.elsevier.com/S0079-6700(20)30035-6/sbref0940" TargetMode="External"/><Relationship Id="rId4529" Type="http://schemas.openxmlformats.org/officeDocument/2006/relationships/hyperlink" Target="http://refhub.elsevier.com/S0079-6700(20)30035-6/sbref1085" TargetMode="External"/><Relationship Id="rId4943" Type="http://schemas.openxmlformats.org/officeDocument/2006/relationships/hyperlink" Target="http://refhub.elsevier.com/S0079-6700(20)30035-6/sbref1195" TargetMode="External"/><Relationship Id="rId399" Type="http://schemas.openxmlformats.org/officeDocument/2006/relationships/hyperlink" Target="http://refhub.elsevier.com/S0079-6700(20)30035-6/sbref0130" TargetMode="External"/><Relationship Id="rId2494" Type="http://schemas.openxmlformats.org/officeDocument/2006/relationships/hyperlink" Target="http://refhub.elsevier.com/S0079-6700(20)30035-6/sbref0600" TargetMode="External"/><Relationship Id="rId3545" Type="http://schemas.openxmlformats.org/officeDocument/2006/relationships/hyperlink" Target="http://refhub.elsevier.com/S0079-6700(20)30035-6/sbref0860" TargetMode="External"/><Relationship Id="rId466" Type="http://schemas.openxmlformats.org/officeDocument/2006/relationships/hyperlink" Target="http://refhub.elsevier.com/S0079-6700(20)30035-6/sbref0150" TargetMode="External"/><Relationship Id="rId880" Type="http://schemas.openxmlformats.org/officeDocument/2006/relationships/hyperlink" Target="http://refhub.elsevier.com/S0079-6700(20)30035-6/sbref0250" TargetMode="External"/><Relationship Id="rId1096" Type="http://schemas.openxmlformats.org/officeDocument/2006/relationships/hyperlink" Target="http://refhub.elsevier.com/S0079-6700(20)30035-6/sbref0305" TargetMode="External"/><Relationship Id="rId2147" Type="http://schemas.openxmlformats.org/officeDocument/2006/relationships/hyperlink" Target="http://refhub.elsevier.com/S0079-6700(20)30035-6/sbref0525" TargetMode="External"/><Relationship Id="rId2561" Type="http://schemas.openxmlformats.org/officeDocument/2006/relationships/hyperlink" Target="http://refhub.elsevier.com/S0079-6700(20)30035-6/sbref0615" TargetMode="External"/><Relationship Id="rId119" Type="http://schemas.openxmlformats.org/officeDocument/2006/relationships/hyperlink" Target="http://refhub.elsevier.com/S0079-6700(20)30035-6/sbref0030" TargetMode="External"/><Relationship Id="rId533" Type="http://schemas.openxmlformats.org/officeDocument/2006/relationships/hyperlink" Target="http://refhub.elsevier.com/S0079-6700(20)30035-6/sbref0165" TargetMode="External"/><Relationship Id="rId1163" Type="http://schemas.openxmlformats.org/officeDocument/2006/relationships/hyperlink" Target="http://refhub.elsevier.com/S0079-6700(20)30035-6/sbref0320" TargetMode="External"/><Relationship Id="rId2214" Type="http://schemas.openxmlformats.org/officeDocument/2006/relationships/hyperlink" Target="http://refhub.elsevier.com/S0079-6700(20)30035-6/sbref0545" TargetMode="External"/><Relationship Id="rId3612" Type="http://schemas.openxmlformats.org/officeDocument/2006/relationships/hyperlink" Target="http://refhub.elsevier.com/S0079-6700(20)30035-6/sbref0880" TargetMode="External"/><Relationship Id="rId5784" Type="http://schemas.openxmlformats.org/officeDocument/2006/relationships/hyperlink" Target="http://refhub.elsevier.com/S0079-6700(20)30035-6/sbref1375" TargetMode="External"/><Relationship Id="rId600" Type="http://schemas.openxmlformats.org/officeDocument/2006/relationships/hyperlink" Target="http://refhub.elsevier.com/S0079-6700(20)30035-6/sbref0185" TargetMode="External"/><Relationship Id="rId1230" Type="http://schemas.openxmlformats.org/officeDocument/2006/relationships/hyperlink" Target="http://refhub.elsevier.com/S0079-6700(20)30035-6/sbref0335" TargetMode="External"/><Relationship Id="rId4386" Type="http://schemas.openxmlformats.org/officeDocument/2006/relationships/hyperlink" Target="http://refhub.elsevier.com/S0079-6700(20)30035-6/sbref1045" TargetMode="External"/><Relationship Id="rId5437" Type="http://schemas.openxmlformats.org/officeDocument/2006/relationships/hyperlink" Target="http://refhub.elsevier.com/S0079-6700(20)30035-6/sbref1300" TargetMode="External"/><Relationship Id="rId4039" Type="http://schemas.openxmlformats.org/officeDocument/2006/relationships/hyperlink" Target="http://refhub.elsevier.com/S0079-6700(20)30035-6/sbref0970" TargetMode="External"/><Relationship Id="rId4453" Type="http://schemas.openxmlformats.org/officeDocument/2006/relationships/hyperlink" Target="http://refhub.elsevier.com/S0079-6700(20)30035-6/sbref1065" TargetMode="External"/><Relationship Id="rId5504" Type="http://schemas.openxmlformats.org/officeDocument/2006/relationships/hyperlink" Target="http://refhub.elsevier.com/S0079-6700(20)30035-6/sbref1315" TargetMode="External"/><Relationship Id="rId3055" Type="http://schemas.openxmlformats.org/officeDocument/2006/relationships/hyperlink" Target="http://refhub.elsevier.com/S0079-6700(20)30035-6/sbref0735" TargetMode="External"/><Relationship Id="rId4106" Type="http://schemas.openxmlformats.org/officeDocument/2006/relationships/hyperlink" Target="http://refhub.elsevier.com/S0079-6700(20)30035-6/sbref0985" TargetMode="External"/><Relationship Id="rId4520" Type="http://schemas.openxmlformats.org/officeDocument/2006/relationships/hyperlink" Target="http://refhub.elsevier.com/S0079-6700(20)30035-6/sbref1080" TargetMode="External"/><Relationship Id="rId390" Type="http://schemas.openxmlformats.org/officeDocument/2006/relationships/hyperlink" Target="http://refhub.elsevier.com/S0079-6700(20)30035-6/sbref0125" TargetMode="External"/><Relationship Id="rId2071" Type="http://schemas.openxmlformats.org/officeDocument/2006/relationships/hyperlink" Target="http://refhub.elsevier.com/S0079-6700(20)30035-6/sbref0510" TargetMode="External"/><Relationship Id="rId3122" Type="http://schemas.openxmlformats.org/officeDocument/2006/relationships/hyperlink" Target="http://refhub.elsevier.com/S0079-6700(20)30035-6/sbref0750" TargetMode="External"/><Relationship Id="rId5294" Type="http://schemas.openxmlformats.org/officeDocument/2006/relationships/hyperlink" Target="http://refhub.elsevier.com/S0079-6700(20)30035-6/sbref1270" TargetMode="External"/><Relationship Id="rId110" Type="http://schemas.openxmlformats.org/officeDocument/2006/relationships/hyperlink" Target="http://refhub.elsevier.com/S0079-6700(20)30035-6/sbref0025" TargetMode="External"/><Relationship Id="rId2888" Type="http://schemas.openxmlformats.org/officeDocument/2006/relationships/hyperlink" Target="http://refhub.elsevier.com/S0079-6700(20)30035-6/sbref0690" TargetMode="External"/><Relationship Id="rId3939" Type="http://schemas.openxmlformats.org/officeDocument/2006/relationships/hyperlink" Target="http://refhub.elsevier.com/S0079-6700(20)30035-6/sbref0950" TargetMode="External"/><Relationship Id="rId2955" Type="http://schemas.openxmlformats.org/officeDocument/2006/relationships/hyperlink" Target="http://refhub.elsevier.com/S0079-6700(20)30035-6/sbref0705" TargetMode="External"/><Relationship Id="rId5361" Type="http://schemas.openxmlformats.org/officeDocument/2006/relationships/hyperlink" Target="http://refhub.elsevier.com/S0079-6700(20)30035-6/sbref1285" TargetMode="External"/><Relationship Id="rId927" Type="http://schemas.openxmlformats.org/officeDocument/2006/relationships/hyperlink" Target="http://refhub.elsevier.com/S0079-6700(20)30035-6/sbref0260" TargetMode="External"/><Relationship Id="rId1557" Type="http://schemas.openxmlformats.org/officeDocument/2006/relationships/hyperlink" Target="http://refhub.elsevier.com/S0079-6700(20)30035-6/sbref0400" TargetMode="External"/><Relationship Id="rId1971" Type="http://schemas.openxmlformats.org/officeDocument/2006/relationships/hyperlink" Target="http://refhub.elsevier.com/S0079-6700(20)30035-6/sbref0485" TargetMode="External"/><Relationship Id="rId2608" Type="http://schemas.openxmlformats.org/officeDocument/2006/relationships/hyperlink" Target="http://refhub.elsevier.com/S0079-6700(20)30035-6/sbref0625" TargetMode="External"/><Relationship Id="rId5014" Type="http://schemas.openxmlformats.org/officeDocument/2006/relationships/hyperlink" Target="http://refhub.elsevier.com/S0079-6700(20)30035-6/sbref1210" TargetMode="External"/><Relationship Id="rId1624" Type="http://schemas.openxmlformats.org/officeDocument/2006/relationships/hyperlink" Target="http://refhub.elsevier.com/S0079-6700(20)30035-6/sbref0410" TargetMode="External"/><Relationship Id="rId4030" Type="http://schemas.openxmlformats.org/officeDocument/2006/relationships/hyperlink" Target="http://refhub.elsevier.com/S0079-6700(20)30035-6/sbref0970" TargetMode="External"/><Relationship Id="rId3796" Type="http://schemas.openxmlformats.org/officeDocument/2006/relationships/hyperlink" Target="http://refhub.elsevier.com/S0079-6700(20)30035-6/sbref0920" TargetMode="External"/><Relationship Id="rId2398" Type="http://schemas.openxmlformats.org/officeDocument/2006/relationships/hyperlink" Target="http://refhub.elsevier.com/S0079-6700(20)30035-6/sbref0580" TargetMode="External"/><Relationship Id="rId3449" Type="http://schemas.openxmlformats.org/officeDocument/2006/relationships/hyperlink" Target="http://refhub.elsevier.com/S0079-6700(20)30035-6/sbref0835" TargetMode="External"/><Relationship Id="rId4847" Type="http://schemas.openxmlformats.org/officeDocument/2006/relationships/hyperlink" Target="http://refhub.elsevier.com/S0079-6700(20)30035-6/sbref1170" TargetMode="External"/><Relationship Id="rId3863" Type="http://schemas.openxmlformats.org/officeDocument/2006/relationships/hyperlink" Target="http://refhub.elsevier.com/S0079-6700(20)30035-6/sbref0935" TargetMode="External"/><Relationship Id="rId4914" Type="http://schemas.openxmlformats.org/officeDocument/2006/relationships/hyperlink" Target="http://refhub.elsevier.com/S0079-6700(20)30035-6/sbref1185" TargetMode="External"/><Relationship Id="rId784" Type="http://schemas.openxmlformats.org/officeDocument/2006/relationships/hyperlink" Target="http://refhub.elsevier.com/S0079-6700(20)30035-6/sbref0225" TargetMode="External"/><Relationship Id="rId1067" Type="http://schemas.openxmlformats.org/officeDocument/2006/relationships/hyperlink" Target="http://refhub.elsevier.com/S0079-6700(20)30035-6/sbref0300" TargetMode="External"/><Relationship Id="rId2465" Type="http://schemas.openxmlformats.org/officeDocument/2006/relationships/hyperlink" Target="http://refhub.elsevier.com/S0079-6700(20)30035-6/sbref0595" TargetMode="External"/><Relationship Id="rId3516" Type="http://schemas.openxmlformats.org/officeDocument/2006/relationships/hyperlink" Target="http://refhub.elsevier.com/S0079-6700(20)30035-6/sbref0855" TargetMode="External"/><Relationship Id="rId3930" Type="http://schemas.openxmlformats.org/officeDocument/2006/relationships/hyperlink" Target="http://refhub.elsevier.com/S0079-6700(20)30035-6/sbref0950" TargetMode="External"/><Relationship Id="rId437" Type="http://schemas.openxmlformats.org/officeDocument/2006/relationships/hyperlink" Target="http://refhub.elsevier.com/S0079-6700(20)30035-6/sbref0145" TargetMode="External"/><Relationship Id="rId851" Type="http://schemas.openxmlformats.org/officeDocument/2006/relationships/hyperlink" Target="http://refhub.elsevier.com/S0079-6700(20)30035-6/sbref0240" TargetMode="External"/><Relationship Id="rId1481" Type="http://schemas.openxmlformats.org/officeDocument/2006/relationships/hyperlink" Target="http://refhub.elsevier.com/S0079-6700(20)30035-6/sbref0385" TargetMode="External"/><Relationship Id="rId2118" Type="http://schemas.openxmlformats.org/officeDocument/2006/relationships/hyperlink" Target="http://refhub.elsevier.com/S0079-6700(20)30035-6/sbref0520" TargetMode="External"/><Relationship Id="rId2532" Type="http://schemas.openxmlformats.org/officeDocument/2006/relationships/hyperlink" Target="http://refhub.elsevier.com/S0079-6700(20)30035-6/sbref0610" TargetMode="External"/><Relationship Id="rId5688" Type="http://schemas.openxmlformats.org/officeDocument/2006/relationships/hyperlink" Target="http://refhub.elsevier.com/S0079-6700(20)30035-6/sbref1355" TargetMode="External"/><Relationship Id="rId504" Type="http://schemas.openxmlformats.org/officeDocument/2006/relationships/hyperlink" Target="http://refhub.elsevier.com/S0079-6700(20)30035-6/sbref0155" TargetMode="External"/><Relationship Id="rId1134" Type="http://schemas.openxmlformats.org/officeDocument/2006/relationships/hyperlink" Target="http://refhub.elsevier.com/S0079-6700(20)30035-6/sbref0310" TargetMode="External"/><Relationship Id="rId5755" Type="http://schemas.openxmlformats.org/officeDocument/2006/relationships/hyperlink" Target="http://refhub.elsevier.com/S0079-6700(20)30035-6/sbref1370" TargetMode="External"/><Relationship Id="rId1201" Type="http://schemas.openxmlformats.org/officeDocument/2006/relationships/hyperlink" Target="http://refhub.elsevier.com/S0079-6700(20)30035-6/sbref0330" TargetMode="External"/><Relationship Id="rId4357" Type="http://schemas.openxmlformats.org/officeDocument/2006/relationships/hyperlink" Target="http://refhub.elsevier.com/S0079-6700(20)30035-6/sbref1040" TargetMode="External"/><Relationship Id="rId4771" Type="http://schemas.openxmlformats.org/officeDocument/2006/relationships/hyperlink" Target="http://refhub.elsevier.com/S0079-6700(20)30035-6/sbref1150" TargetMode="External"/><Relationship Id="rId5408" Type="http://schemas.openxmlformats.org/officeDocument/2006/relationships/hyperlink" Target="http://refhub.elsevier.com/S0079-6700(20)30035-6/sbref1295" TargetMode="External"/><Relationship Id="rId3373" Type="http://schemas.openxmlformats.org/officeDocument/2006/relationships/hyperlink" Target="http://refhub.elsevier.com/S0079-6700(20)30035-6/sbref0820" TargetMode="External"/><Relationship Id="rId4424" Type="http://schemas.openxmlformats.org/officeDocument/2006/relationships/hyperlink" Target="http://refhub.elsevier.com/S0079-6700(20)30035-6/sbref1055" TargetMode="External"/><Relationship Id="rId294" Type="http://schemas.openxmlformats.org/officeDocument/2006/relationships/hyperlink" Target="http://refhub.elsevier.com/S0079-6700(20)30035-6/sbref0090" TargetMode="External"/><Relationship Id="rId3026" Type="http://schemas.openxmlformats.org/officeDocument/2006/relationships/hyperlink" Target="http://refhub.elsevier.com/S0079-6700(20)30035-6/sbref0725" TargetMode="External"/><Relationship Id="rId361" Type="http://schemas.openxmlformats.org/officeDocument/2006/relationships/hyperlink" Target="http://refhub.elsevier.com/S0079-6700(20)30035-6/sbref0115" TargetMode="External"/><Relationship Id="rId2042" Type="http://schemas.openxmlformats.org/officeDocument/2006/relationships/hyperlink" Target="http://refhub.elsevier.com/S0079-6700(20)30035-6/sbref0505" TargetMode="External"/><Relationship Id="rId3440" Type="http://schemas.openxmlformats.org/officeDocument/2006/relationships/hyperlink" Target="http://refhub.elsevier.com/S0079-6700(20)30035-6/sbref0835" TargetMode="External"/><Relationship Id="rId5198" Type="http://schemas.openxmlformats.org/officeDocument/2006/relationships/hyperlink" Target="http://refhub.elsevier.com/S0079-6700(20)30035-6/sbref1250" TargetMode="External"/><Relationship Id="rId2859" Type="http://schemas.openxmlformats.org/officeDocument/2006/relationships/hyperlink" Target="http://refhub.elsevier.com/S0079-6700(20)30035-6/sbref0680" TargetMode="External"/><Relationship Id="rId5265" Type="http://schemas.openxmlformats.org/officeDocument/2006/relationships/hyperlink" Target="http://refhub.elsevier.com/S0079-6700(20)30035-6/sbref1265" TargetMode="External"/><Relationship Id="rId1875" Type="http://schemas.openxmlformats.org/officeDocument/2006/relationships/hyperlink" Target="http://refhub.elsevier.com/S0079-6700(20)30035-6/sbref0460" TargetMode="External"/><Relationship Id="rId4281" Type="http://schemas.openxmlformats.org/officeDocument/2006/relationships/hyperlink" Target="http://refhub.elsevier.com/S0079-6700(20)30035-6/sbref1025" TargetMode="External"/><Relationship Id="rId5332" Type="http://schemas.openxmlformats.org/officeDocument/2006/relationships/hyperlink" Target="http://refhub.elsevier.com/S0079-6700(20)30035-6/sbref1275" TargetMode="External"/><Relationship Id="rId1528" Type="http://schemas.openxmlformats.org/officeDocument/2006/relationships/hyperlink" Target="http://refhub.elsevier.com/S0079-6700(20)30035-6/sbref0390" TargetMode="External"/><Relationship Id="rId2926" Type="http://schemas.openxmlformats.org/officeDocument/2006/relationships/hyperlink" Target="http://refhub.elsevier.com/S0079-6700(20)30035-6/sbref0700" TargetMode="External"/><Relationship Id="rId1942" Type="http://schemas.openxmlformats.org/officeDocument/2006/relationships/hyperlink" Target="http://refhub.elsevier.com/S0079-6700(20)30035-6/sbref0475" TargetMode="External"/><Relationship Id="rId4001" Type="http://schemas.openxmlformats.org/officeDocument/2006/relationships/hyperlink" Target="http://refhub.elsevier.com/S0079-6700(20)30035-6/sbref0965" TargetMode="External"/><Relationship Id="rId3767" Type="http://schemas.openxmlformats.org/officeDocument/2006/relationships/hyperlink" Target="http://refhub.elsevier.com/S0079-6700(20)30035-6/sbref0915" TargetMode="External"/><Relationship Id="rId4818" Type="http://schemas.openxmlformats.org/officeDocument/2006/relationships/hyperlink" Target="http://refhub.elsevier.com/S0079-6700(20)30035-6/sbref1165" TargetMode="External"/><Relationship Id="rId688" Type="http://schemas.openxmlformats.org/officeDocument/2006/relationships/hyperlink" Target="http://refhub.elsevier.com/S0079-6700(20)30035-6/sbref0205" TargetMode="External"/><Relationship Id="rId2369" Type="http://schemas.openxmlformats.org/officeDocument/2006/relationships/hyperlink" Target="http://refhub.elsevier.com/S0079-6700(20)30035-6/sbref0575" TargetMode="External"/><Relationship Id="rId2783" Type="http://schemas.openxmlformats.org/officeDocument/2006/relationships/hyperlink" Target="http://refhub.elsevier.com/S0079-6700(20)30035-6/sbref0660" TargetMode="External"/><Relationship Id="rId3834" Type="http://schemas.openxmlformats.org/officeDocument/2006/relationships/hyperlink" Target="http://refhub.elsevier.com/S0079-6700(20)30035-6/sbref0930" TargetMode="External"/><Relationship Id="rId755" Type="http://schemas.openxmlformats.org/officeDocument/2006/relationships/hyperlink" Target="http://refhub.elsevier.com/S0079-6700(20)30035-6/sbref0220" TargetMode="External"/><Relationship Id="rId1385" Type="http://schemas.openxmlformats.org/officeDocument/2006/relationships/hyperlink" Target="http://refhub.elsevier.com/S0079-6700(20)30035-6/sbref0365" TargetMode="External"/><Relationship Id="rId2436" Type="http://schemas.openxmlformats.org/officeDocument/2006/relationships/hyperlink" Target="http://refhub.elsevier.com/S0079-6700(20)30035-6/sbref0590" TargetMode="External"/><Relationship Id="rId2850" Type="http://schemas.openxmlformats.org/officeDocument/2006/relationships/hyperlink" Target="http://refhub.elsevier.com/S0079-6700(20)30035-6/sbref0680" TargetMode="External"/><Relationship Id="rId91" Type="http://schemas.openxmlformats.org/officeDocument/2006/relationships/hyperlink" Target="http://refhub.elsevier.com/S0079-6700(20)30035-6/sbref0020" TargetMode="External"/><Relationship Id="rId408" Type="http://schemas.openxmlformats.org/officeDocument/2006/relationships/hyperlink" Target="http://refhub.elsevier.com/S0079-6700(20)30035-6/sbref0135" TargetMode="External"/><Relationship Id="rId822" Type="http://schemas.openxmlformats.org/officeDocument/2006/relationships/hyperlink" Target="http://refhub.elsevier.com/S0079-6700(20)30035-6/sbref0235" TargetMode="External"/><Relationship Id="rId1038" Type="http://schemas.openxmlformats.org/officeDocument/2006/relationships/hyperlink" Target="http://refhub.elsevier.com/S0079-6700(20)30035-6/sbref0290" TargetMode="External"/><Relationship Id="rId1452" Type="http://schemas.openxmlformats.org/officeDocument/2006/relationships/hyperlink" Target="http://refhub.elsevier.com/S0079-6700(20)30035-6/sbref0380" TargetMode="External"/><Relationship Id="rId2503" Type="http://schemas.openxmlformats.org/officeDocument/2006/relationships/hyperlink" Target="http://refhub.elsevier.com/S0079-6700(20)30035-6/sbref0600" TargetMode="External"/><Relationship Id="rId3901" Type="http://schemas.openxmlformats.org/officeDocument/2006/relationships/hyperlink" Target="http://refhub.elsevier.com/S0079-6700(20)30035-6/sbref0940" TargetMode="External"/><Relationship Id="rId5659" Type="http://schemas.openxmlformats.org/officeDocument/2006/relationships/hyperlink" Target="http://refhub.elsevier.com/S0079-6700(20)30035-6/sbref1350" TargetMode="External"/><Relationship Id="rId1105" Type="http://schemas.openxmlformats.org/officeDocument/2006/relationships/hyperlink" Target="http://refhub.elsevier.com/S0079-6700(20)30035-6/sbref0305" TargetMode="External"/><Relationship Id="rId3277" Type="http://schemas.openxmlformats.org/officeDocument/2006/relationships/hyperlink" Target="http://refhub.elsevier.com/S0079-6700(20)30035-6/sbref0795" TargetMode="External"/><Relationship Id="rId4675" Type="http://schemas.openxmlformats.org/officeDocument/2006/relationships/hyperlink" Target="http://refhub.elsevier.com/S0079-6700(20)30035-6/sbref1130" TargetMode="External"/><Relationship Id="rId5726" Type="http://schemas.openxmlformats.org/officeDocument/2006/relationships/hyperlink" Target="http://refhub.elsevier.com/S0079-6700(20)30035-6/sbref1365" TargetMode="External"/><Relationship Id="rId198" Type="http://schemas.openxmlformats.org/officeDocument/2006/relationships/hyperlink" Target="http://refhub.elsevier.com/S0079-6700(20)30035-6/sbref0060" TargetMode="External"/><Relationship Id="rId3691" Type="http://schemas.openxmlformats.org/officeDocument/2006/relationships/hyperlink" Target="http://refhub.elsevier.com/S0079-6700(20)30035-6/sbref0900" TargetMode="External"/><Relationship Id="rId4328" Type="http://schemas.openxmlformats.org/officeDocument/2006/relationships/hyperlink" Target="http://refhub.elsevier.com/S0079-6700(20)30035-6/sbref1035" TargetMode="External"/><Relationship Id="rId4742" Type="http://schemas.openxmlformats.org/officeDocument/2006/relationships/hyperlink" Target="http://refhub.elsevier.com/S0079-6700(20)30035-6/sbref1145" TargetMode="External"/><Relationship Id="rId2293" Type="http://schemas.openxmlformats.org/officeDocument/2006/relationships/hyperlink" Target="http://refhub.elsevier.com/S0079-6700(20)30035-6/sbref0560" TargetMode="External"/><Relationship Id="rId3344" Type="http://schemas.openxmlformats.org/officeDocument/2006/relationships/hyperlink" Target="http://refhub.elsevier.com/S0079-6700(20)30035-6/sbref0810" TargetMode="External"/><Relationship Id="rId265" Type="http://schemas.openxmlformats.org/officeDocument/2006/relationships/hyperlink" Target="http://refhub.elsevier.com/S0079-6700(20)30035-6/sbref0080" TargetMode="External"/><Relationship Id="rId2360" Type="http://schemas.openxmlformats.org/officeDocument/2006/relationships/hyperlink" Target="http://refhub.elsevier.com/S0079-6700(20)30035-6/sbref0570" TargetMode="External"/><Relationship Id="rId3411" Type="http://schemas.openxmlformats.org/officeDocument/2006/relationships/hyperlink" Target="http://refhub.elsevier.com/S0079-6700(20)30035-6/sbref0830" TargetMode="External"/><Relationship Id="rId332" Type="http://schemas.openxmlformats.org/officeDocument/2006/relationships/hyperlink" Target="http://refhub.elsevier.com/S0079-6700(20)30035-6/sbref0110" TargetMode="External"/><Relationship Id="rId2013" Type="http://schemas.openxmlformats.org/officeDocument/2006/relationships/hyperlink" Target="http://refhub.elsevier.com/S0079-6700(20)30035-6/sbref0495" TargetMode="External"/><Relationship Id="rId5169" Type="http://schemas.openxmlformats.org/officeDocument/2006/relationships/hyperlink" Target="http://refhub.elsevier.com/S0079-6700(20)30035-6/sbref1240" TargetMode="External"/><Relationship Id="rId5583" Type="http://schemas.openxmlformats.org/officeDocument/2006/relationships/hyperlink" Target="http://refhub.elsevier.com/S0079-6700(20)30035-6/sbref1330" TargetMode="External"/><Relationship Id="rId4185" Type="http://schemas.openxmlformats.org/officeDocument/2006/relationships/hyperlink" Target="http://refhub.elsevier.com/S0079-6700(20)30035-6/sbref1005" TargetMode="External"/><Relationship Id="rId5236" Type="http://schemas.openxmlformats.org/officeDocument/2006/relationships/hyperlink" Target="http://refhub.elsevier.com/S0079-6700(20)30035-6/sbref1255" TargetMode="External"/><Relationship Id="rId1779" Type="http://schemas.openxmlformats.org/officeDocument/2006/relationships/hyperlink" Target="http://refhub.elsevier.com/S0079-6700(20)30035-6/sbref0445" TargetMode="External"/><Relationship Id="rId4252" Type="http://schemas.openxmlformats.org/officeDocument/2006/relationships/hyperlink" Target="http://refhub.elsevier.com/S0079-6700(20)30035-6/sbref1020" TargetMode="External"/><Relationship Id="rId5650" Type="http://schemas.openxmlformats.org/officeDocument/2006/relationships/hyperlink" Target="http://refhub.elsevier.com/S0079-6700(20)30035-6/sbref1350" TargetMode="External"/><Relationship Id="rId1846" Type="http://schemas.openxmlformats.org/officeDocument/2006/relationships/hyperlink" Target="http://refhub.elsevier.com/S0079-6700(20)30035-6/sbref0455" TargetMode="External"/><Relationship Id="rId5303" Type="http://schemas.openxmlformats.org/officeDocument/2006/relationships/hyperlink" Target="http://refhub.elsevier.com/S0079-6700(20)30035-6/sbref1270" TargetMode="External"/><Relationship Id="rId1913" Type="http://schemas.openxmlformats.org/officeDocument/2006/relationships/hyperlink" Target="http://refhub.elsevier.com/S0079-6700(20)30035-6/sbref0470" TargetMode="External"/><Relationship Id="rId2687" Type="http://schemas.openxmlformats.org/officeDocument/2006/relationships/hyperlink" Target="http://refhub.elsevier.com/S0079-6700(20)30035-6/sbref0645" TargetMode="External"/><Relationship Id="rId3738" Type="http://schemas.openxmlformats.org/officeDocument/2006/relationships/hyperlink" Target="http://refhub.elsevier.com/S0079-6700(20)30035-6/sbref0910" TargetMode="External"/><Relationship Id="rId5093" Type="http://schemas.openxmlformats.org/officeDocument/2006/relationships/hyperlink" Target="http://refhub.elsevier.com/S0079-6700(20)30035-6/sbref1230" TargetMode="External"/><Relationship Id="rId659" Type="http://schemas.openxmlformats.org/officeDocument/2006/relationships/hyperlink" Target="http://refhub.elsevier.com/S0079-6700(20)30035-6/sbref0200" TargetMode="External"/><Relationship Id="rId1289" Type="http://schemas.openxmlformats.org/officeDocument/2006/relationships/hyperlink" Target="http://refhub.elsevier.com/S0079-6700(20)30035-6/sbref0345" TargetMode="External"/><Relationship Id="rId5160" Type="http://schemas.openxmlformats.org/officeDocument/2006/relationships/hyperlink" Target="http://refhub.elsevier.com/S0079-6700(20)30035-6/sbref1240" TargetMode="External"/><Relationship Id="rId1356" Type="http://schemas.openxmlformats.org/officeDocument/2006/relationships/hyperlink" Target="http://refhub.elsevier.com/S0079-6700(20)30035-6/sbref0360" TargetMode="External"/><Relationship Id="rId2754" Type="http://schemas.openxmlformats.org/officeDocument/2006/relationships/hyperlink" Target="http://refhub.elsevier.com/S0079-6700(20)30035-6/sbref0655" TargetMode="External"/><Relationship Id="rId3805" Type="http://schemas.openxmlformats.org/officeDocument/2006/relationships/hyperlink" Target="http://refhub.elsevier.com/S0079-6700(20)30035-6/sbref0925" TargetMode="External"/><Relationship Id="rId726" Type="http://schemas.openxmlformats.org/officeDocument/2006/relationships/hyperlink" Target="http://refhub.elsevier.com/S0079-6700(20)30035-6/sbref0215" TargetMode="External"/><Relationship Id="rId1009" Type="http://schemas.openxmlformats.org/officeDocument/2006/relationships/hyperlink" Target="http://refhub.elsevier.com/S0079-6700(20)30035-6/sbref0280" TargetMode="External"/><Relationship Id="rId1770" Type="http://schemas.openxmlformats.org/officeDocument/2006/relationships/hyperlink" Target="http://refhub.elsevier.com/S0079-6700(20)30035-6/sbref0440" TargetMode="External"/><Relationship Id="rId2407" Type="http://schemas.openxmlformats.org/officeDocument/2006/relationships/hyperlink" Target="http://refhub.elsevier.com/S0079-6700(20)30035-6/sbref0585" TargetMode="External"/><Relationship Id="rId2821" Type="http://schemas.openxmlformats.org/officeDocument/2006/relationships/hyperlink" Target="http://refhub.elsevier.com/S0079-6700(20)30035-6/sbref0670" TargetMode="External"/><Relationship Id="rId62" Type="http://schemas.openxmlformats.org/officeDocument/2006/relationships/hyperlink" Target="http://refhub.elsevier.com/S0079-6700(20)30035-6/sbref0010" TargetMode="External"/><Relationship Id="rId1423" Type="http://schemas.openxmlformats.org/officeDocument/2006/relationships/hyperlink" Target="http://refhub.elsevier.com/S0079-6700(20)30035-6/sbref0370" TargetMode="External"/><Relationship Id="rId4579" Type="http://schemas.openxmlformats.org/officeDocument/2006/relationships/hyperlink" Target="http://refhub.elsevier.com/S0079-6700(20)30035-6/sbref1095" TargetMode="External"/><Relationship Id="rId4993" Type="http://schemas.openxmlformats.org/officeDocument/2006/relationships/hyperlink" Target="http://refhub.elsevier.com/S0079-6700(20)30035-6/sbref1205" TargetMode="External"/><Relationship Id="rId3595" Type="http://schemas.openxmlformats.org/officeDocument/2006/relationships/hyperlink" Target="http://refhub.elsevier.com/S0079-6700(20)30035-6/sbref0875" TargetMode="External"/><Relationship Id="rId4646" Type="http://schemas.openxmlformats.org/officeDocument/2006/relationships/hyperlink" Target="http://refhub.elsevier.com/S0079-6700(20)30035-6/sbref1120" TargetMode="External"/><Relationship Id="rId2197" Type="http://schemas.openxmlformats.org/officeDocument/2006/relationships/hyperlink" Target="http://refhub.elsevier.com/S0079-6700(20)30035-6/sbref0540" TargetMode="External"/><Relationship Id="rId3248" Type="http://schemas.openxmlformats.org/officeDocument/2006/relationships/hyperlink" Target="http://refhub.elsevier.com/S0079-6700(20)30035-6/sbref0785" TargetMode="External"/><Relationship Id="rId3662" Type="http://schemas.openxmlformats.org/officeDocument/2006/relationships/hyperlink" Target="http://refhub.elsevier.com/S0079-6700(20)30035-6/sbref0890" TargetMode="External"/><Relationship Id="rId4713" Type="http://schemas.openxmlformats.org/officeDocument/2006/relationships/hyperlink" Target="http://refhub.elsevier.com/S0079-6700(20)30035-6/sbref1140" TargetMode="External"/><Relationship Id="rId169" Type="http://schemas.openxmlformats.org/officeDocument/2006/relationships/hyperlink" Target="http://refhub.elsevier.com/S0079-6700(20)30035-6/sbref0050" TargetMode="External"/><Relationship Id="rId583" Type="http://schemas.openxmlformats.org/officeDocument/2006/relationships/hyperlink" Target="http://refhub.elsevier.com/S0079-6700(20)30035-6/sbref0180" TargetMode="External"/><Relationship Id="rId2264" Type="http://schemas.openxmlformats.org/officeDocument/2006/relationships/hyperlink" Target="http://refhub.elsevier.com/S0079-6700(20)30035-6/sbref0555" TargetMode="External"/><Relationship Id="rId3315" Type="http://schemas.openxmlformats.org/officeDocument/2006/relationships/hyperlink" Target="http://refhub.elsevier.com/S0079-6700(20)30035-6/sbref0805" TargetMode="External"/><Relationship Id="rId236" Type="http://schemas.openxmlformats.org/officeDocument/2006/relationships/hyperlink" Target="http://refhub.elsevier.com/S0079-6700(20)30035-6/sbref0070" TargetMode="External"/><Relationship Id="rId650" Type="http://schemas.openxmlformats.org/officeDocument/2006/relationships/hyperlink" Target="http://refhub.elsevier.com/S0079-6700(20)30035-6/sbref0195" TargetMode="External"/><Relationship Id="rId1280" Type="http://schemas.openxmlformats.org/officeDocument/2006/relationships/hyperlink" Target="http://refhub.elsevier.com/S0079-6700(20)30035-6/sbref0345" TargetMode="External"/><Relationship Id="rId2331" Type="http://schemas.openxmlformats.org/officeDocument/2006/relationships/hyperlink" Target="http://refhub.elsevier.com/S0079-6700(20)30035-6/sbref0565" TargetMode="External"/><Relationship Id="rId5487" Type="http://schemas.openxmlformats.org/officeDocument/2006/relationships/hyperlink" Target="http://refhub.elsevier.com/S0079-6700(20)30035-6/sbref1310" TargetMode="External"/><Relationship Id="rId303" Type="http://schemas.openxmlformats.org/officeDocument/2006/relationships/hyperlink" Target="http://refhub.elsevier.com/S0079-6700(20)30035-6/sbref0095" TargetMode="External"/><Relationship Id="rId4089" Type="http://schemas.openxmlformats.org/officeDocument/2006/relationships/hyperlink" Target="http://refhub.elsevier.com/S0079-6700(20)30035-6/sbref0985" TargetMode="External"/><Relationship Id="rId5554" Type="http://schemas.openxmlformats.org/officeDocument/2006/relationships/hyperlink" Target="http://refhub.elsevier.com/S0079-6700(20)30035-6/sbref1325" TargetMode="External"/><Relationship Id="rId1000" Type="http://schemas.openxmlformats.org/officeDocument/2006/relationships/hyperlink" Target="http://refhub.elsevier.com/S0079-6700(20)30035-6/sbref0280" TargetMode="External"/><Relationship Id="rId4156" Type="http://schemas.openxmlformats.org/officeDocument/2006/relationships/hyperlink" Target="http://refhub.elsevier.com/S0079-6700(20)30035-6/sbref1000" TargetMode="External"/><Relationship Id="rId4570" Type="http://schemas.openxmlformats.org/officeDocument/2006/relationships/hyperlink" Target="http://refhub.elsevier.com/S0079-6700(20)30035-6/sbref1095" TargetMode="External"/><Relationship Id="rId5207" Type="http://schemas.openxmlformats.org/officeDocument/2006/relationships/hyperlink" Target="http://refhub.elsevier.com/S0079-6700(20)30035-6/sbref1250" TargetMode="External"/><Relationship Id="rId5621" Type="http://schemas.openxmlformats.org/officeDocument/2006/relationships/hyperlink" Target="http://refhub.elsevier.com/S0079-6700(20)30035-6/sbref1340" TargetMode="External"/><Relationship Id="rId1817" Type="http://schemas.openxmlformats.org/officeDocument/2006/relationships/hyperlink" Target="http://refhub.elsevier.com/S0079-6700(20)30035-6/sbref0450" TargetMode="External"/><Relationship Id="rId3172" Type="http://schemas.openxmlformats.org/officeDocument/2006/relationships/hyperlink" Target="http://refhub.elsevier.com/S0079-6700(20)30035-6/sbref0765" TargetMode="External"/><Relationship Id="rId4223" Type="http://schemas.openxmlformats.org/officeDocument/2006/relationships/hyperlink" Target="http://refhub.elsevier.com/S0079-6700(20)30035-6/sbref1015" TargetMode="External"/><Relationship Id="rId160" Type="http://schemas.openxmlformats.org/officeDocument/2006/relationships/hyperlink" Target="http://refhub.elsevier.com/S0079-6700(20)30035-6/sbref0045" TargetMode="External"/><Relationship Id="rId3989" Type="http://schemas.openxmlformats.org/officeDocument/2006/relationships/hyperlink" Target="http://refhub.elsevier.com/S0079-6700(20)30035-6/sbref0960" TargetMode="External"/><Relationship Id="rId5064" Type="http://schemas.openxmlformats.org/officeDocument/2006/relationships/hyperlink" Target="http://refhub.elsevier.com/S0079-6700(20)30035-6/sbref1220" TargetMode="External"/><Relationship Id="rId977" Type="http://schemas.openxmlformats.org/officeDocument/2006/relationships/hyperlink" Target="http://refhub.elsevier.com/S0079-6700(20)30035-6/sbref0275" TargetMode="External"/><Relationship Id="rId2658" Type="http://schemas.openxmlformats.org/officeDocument/2006/relationships/hyperlink" Target="http://refhub.elsevier.com/S0079-6700(20)30035-6/sbref0635" TargetMode="External"/><Relationship Id="rId3709" Type="http://schemas.openxmlformats.org/officeDocument/2006/relationships/hyperlink" Target="http://refhub.elsevier.com/S0079-6700(20)30035-6/sbref0905" TargetMode="External"/><Relationship Id="rId4080" Type="http://schemas.openxmlformats.org/officeDocument/2006/relationships/hyperlink" Target="http://refhub.elsevier.com/S0079-6700(20)30035-6/sbref0980" TargetMode="External"/><Relationship Id="rId1674" Type="http://schemas.openxmlformats.org/officeDocument/2006/relationships/hyperlink" Target="http://refhub.elsevier.com/S0079-6700(20)30035-6/sbref0420" TargetMode="External"/><Relationship Id="rId2725" Type="http://schemas.openxmlformats.org/officeDocument/2006/relationships/hyperlink" Target="http://refhub.elsevier.com/S0079-6700(20)30035-6/sbref0650" TargetMode="External"/><Relationship Id="rId5131" Type="http://schemas.openxmlformats.org/officeDocument/2006/relationships/hyperlink" Target="http://refhub.elsevier.com/S0079-6700(20)30035-6/sbref1235" TargetMode="External"/><Relationship Id="rId1327" Type="http://schemas.openxmlformats.org/officeDocument/2006/relationships/hyperlink" Target="http://refhub.elsevier.com/S0079-6700(20)30035-6/sbref0355" TargetMode="External"/><Relationship Id="rId1741" Type="http://schemas.openxmlformats.org/officeDocument/2006/relationships/hyperlink" Target="http://refhub.elsevier.com/S0079-6700(20)30035-6/sbref0435" TargetMode="External"/><Relationship Id="rId4897" Type="http://schemas.openxmlformats.org/officeDocument/2006/relationships/hyperlink" Target="http://refhub.elsevier.com/S0079-6700(20)30035-6/sbref1185" TargetMode="External"/><Relationship Id="rId33" Type="http://schemas.openxmlformats.org/officeDocument/2006/relationships/image" Target="media/image17.jpeg"/><Relationship Id="rId3499" Type="http://schemas.openxmlformats.org/officeDocument/2006/relationships/hyperlink" Target="http://refhub.elsevier.com/S0079-6700(20)30035-6/sbref0850" TargetMode="External"/><Relationship Id="rId3566" Type="http://schemas.openxmlformats.org/officeDocument/2006/relationships/hyperlink" Target="http://refhub.elsevier.com/S0079-6700(20)30035-6/sbref0865" TargetMode="External"/><Relationship Id="rId4964" Type="http://schemas.openxmlformats.org/officeDocument/2006/relationships/hyperlink" Target="http://refhub.elsevier.com/S0079-6700(20)30035-6/sbref1200" TargetMode="External"/><Relationship Id="rId487" Type="http://schemas.openxmlformats.org/officeDocument/2006/relationships/hyperlink" Target="http://refhub.elsevier.com/S0079-6700(20)30035-6/sbref0155" TargetMode="External"/><Relationship Id="rId2168" Type="http://schemas.openxmlformats.org/officeDocument/2006/relationships/hyperlink" Target="http://refhub.elsevier.com/S0079-6700(20)30035-6/sbref0535" TargetMode="External"/><Relationship Id="rId3219" Type="http://schemas.openxmlformats.org/officeDocument/2006/relationships/hyperlink" Target="http://refhub.elsevier.com/S0079-6700(20)30035-6/sbref0775" TargetMode="External"/><Relationship Id="rId3980" Type="http://schemas.openxmlformats.org/officeDocument/2006/relationships/hyperlink" Target="http://refhub.elsevier.com/S0079-6700(20)30035-6/sbref0955" TargetMode="External"/><Relationship Id="rId4617" Type="http://schemas.openxmlformats.org/officeDocument/2006/relationships/hyperlink" Target="http://refhub.elsevier.com/S0079-6700(20)30035-6/sbref1110" TargetMode="External"/><Relationship Id="rId1184" Type="http://schemas.openxmlformats.org/officeDocument/2006/relationships/hyperlink" Target="http://refhub.elsevier.com/S0079-6700(20)30035-6/sbref0325" TargetMode="External"/><Relationship Id="rId2582" Type="http://schemas.openxmlformats.org/officeDocument/2006/relationships/hyperlink" Target="http://refhub.elsevier.com/S0079-6700(20)30035-6/sbref0620" TargetMode="External"/><Relationship Id="rId3633" Type="http://schemas.openxmlformats.org/officeDocument/2006/relationships/hyperlink" Target="http://refhub.elsevier.com/S0079-6700(20)30035-6/sbref0885" TargetMode="External"/><Relationship Id="rId554" Type="http://schemas.openxmlformats.org/officeDocument/2006/relationships/hyperlink" Target="http://refhub.elsevier.com/S0079-6700(20)30035-6/sbref0175" TargetMode="External"/><Relationship Id="rId2235" Type="http://schemas.openxmlformats.org/officeDocument/2006/relationships/hyperlink" Target="http://refhub.elsevier.com/S0079-6700(20)30035-6/sbref0550" TargetMode="External"/><Relationship Id="rId3700" Type="http://schemas.openxmlformats.org/officeDocument/2006/relationships/hyperlink" Target="http://refhub.elsevier.com/S0079-6700(20)30035-6/sbref0900" TargetMode="External"/><Relationship Id="rId207" Type="http://schemas.openxmlformats.org/officeDocument/2006/relationships/hyperlink" Target="http://refhub.elsevier.com/S0079-6700(20)30035-6/sbref0060" TargetMode="External"/><Relationship Id="rId621" Type="http://schemas.openxmlformats.org/officeDocument/2006/relationships/hyperlink" Target="http://refhub.elsevier.com/S0079-6700(20)30035-6/sbref0190" TargetMode="External"/><Relationship Id="rId1251" Type="http://schemas.openxmlformats.org/officeDocument/2006/relationships/hyperlink" Target="http://refhub.elsevier.com/S0079-6700(20)30035-6/sbref0340" TargetMode="External"/><Relationship Id="rId2302" Type="http://schemas.openxmlformats.org/officeDocument/2006/relationships/hyperlink" Target="http://refhub.elsevier.com/S0079-6700(20)30035-6/sbref0560" TargetMode="External"/><Relationship Id="rId5458" Type="http://schemas.openxmlformats.org/officeDocument/2006/relationships/hyperlink" Target="http://refhub.elsevier.com/S0079-6700(20)30035-6/sbref1305" TargetMode="External"/><Relationship Id="rId4474" Type="http://schemas.openxmlformats.org/officeDocument/2006/relationships/hyperlink" Target="http://refhub.elsevier.com/S0079-6700(20)30035-6/sbref1070" TargetMode="External"/><Relationship Id="rId5525" Type="http://schemas.openxmlformats.org/officeDocument/2006/relationships/hyperlink" Target="http://refhub.elsevier.com/S0079-6700(20)30035-6/sbref1320" TargetMode="External"/><Relationship Id="rId3076" Type="http://schemas.openxmlformats.org/officeDocument/2006/relationships/hyperlink" Target="http://refhub.elsevier.com/S0079-6700(20)30035-6/sbref0740" TargetMode="External"/><Relationship Id="rId3490" Type="http://schemas.openxmlformats.org/officeDocument/2006/relationships/hyperlink" Target="http://refhub.elsevier.com/S0079-6700(20)30035-6/sbref0845" TargetMode="External"/><Relationship Id="rId4127" Type="http://schemas.openxmlformats.org/officeDocument/2006/relationships/hyperlink" Target="http://refhub.elsevier.com/S0079-6700(20)30035-6/sbref0990" TargetMode="External"/><Relationship Id="rId4541" Type="http://schemas.openxmlformats.org/officeDocument/2006/relationships/hyperlink" Target="http://refhub.elsevier.com/S0079-6700(20)30035-6/sbref1085" TargetMode="External"/><Relationship Id="rId2092" Type="http://schemas.openxmlformats.org/officeDocument/2006/relationships/hyperlink" Target="http://refhub.elsevier.com/S0079-6700(20)30035-6/sbref0515" TargetMode="External"/><Relationship Id="rId3143" Type="http://schemas.openxmlformats.org/officeDocument/2006/relationships/hyperlink" Target="http://refhub.elsevier.com/S0079-6700(20)30035-6/sbref0755" TargetMode="External"/><Relationship Id="rId131" Type="http://schemas.openxmlformats.org/officeDocument/2006/relationships/hyperlink" Target="http://refhub.elsevier.com/S0079-6700(20)30035-6/sbref0035" TargetMode="External"/><Relationship Id="rId3210" Type="http://schemas.openxmlformats.org/officeDocument/2006/relationships/hyperlink" Target="http://refhub.elsevier.com/S0079-6700(20)30035-6/sbref0775" TargetMode="External"/><Relationship Id="rId2976" Type="http://schemas.openxmlformats.org/officeDocument/2006/relationships/hyperlink" Target="http://refhub.elsevier.com/S0079-6700(20)30035-6/sbref0710" TargetMode="External"/><Relationship Id="rId5382" Type="http://schemas.openxmlformats.org/officeDocument/2006/relationships/hyperlink" Target="http://refhub.elsevier.com/S0079-6700(20)30035-6/sbref1290" TargetMode="External"/><Relationship Id="rId948" Type="http://schemas.openxmlformats.org/officeDocument/2006/relationships/hyperlink" Target="http://refhub.elsevier.com/S0079-6700(20)30035-6/sbref0265" TargetMode="External"/><Relationship Id="rId1578" Type="http://schemas.openxmlformats.org/officeDocument/2006/relationships/hyperlink" Target="http://refhub.elsevier.com/S0079-6700(20)30035-6/sbref0400" TargetMode="External"/><Relationship Id="rId1992" Type="http://schemas.openxmlformats.org/officeDocument/2006/relationships/hyperlink" Target="http://refhub.elsevier.com/S0079-6700(20)30035-6/sbref0490" TargetMode="External"/><Relationship Id="rId2629" Type="http://schemas.openxmlformats.org/officeDocument/2006/relationships/hyperlink" Target="http://refhub.elsevier.com/S0079-6700(20)30035-6/sbref0630" TargetMode="External"/><Relationship Id="rId5035" Type="http://schemas.openxmlformats.org/officeDocument/2006/relationships/hyperlink" Target="http://refhub.elsevier.com/S0079-6700(20)30035-6/sbref1215" TargetMode="External"/><Relationship Id="rId1645" Type="http://schemas.openxmlformats.org/officeDocument/2006/relationships/hyperlink" Target="http://refhub.elsevier.com/S0079-6700(20)30035-6/sbref0415" TargetMode="External"/><Relationship Id="rId4051" Type="http://schemas.openxmlformats.org/officeDocument/2006/relationships/hyperlink" Target="http://refhub.elsevier.com/S0079-6700(20)30035-6/sbref0975" TargetMode="External"/><Relationship Id="rId5102" Type="http://schemas.openxmlformats.org/officeDocument/2006/relationships/hyperlink" Target="http://refhub.elsevier.com/S0079-6700(20)30035-6/sbref1230" TargetMode="External"/><Relationship Id="rId1712" Type="http://schemas.openxmlformats.org/officeDocument/2006/relationships/hyperlink" Target="http://refhub.elsevier.com/S0079-6700(20)30035-6/sbref0430" TargetMode="External"/><Relationship Id="rId4868" Type="http://schemas.openxmlformats.org/officeDocument/2006/relationships/hyperlink" Target="http://refhub.elsevier.com/S0079-6700(20)30035-6/sbref1180" TargetMode="External"/><Relationship Id="rId3884" Type="http://schemas.openxmlformats.org/officeDocument/2006/relationships/hyperlink" Target="http://refhub.elsevier.com/S0079-6700(20)30035-6/sbref0940" TargetMode="External"/><Relationship Id="rId4935" Type="http://schemas.openxmlformats.org/officeDocument/2006/relationships/hyperlink" Target="http://refhub.elsevier.com/S0079-6700(20)30035-6/sbref1190" TargetMode="External"/><Relationship Id="rId2486" Type="http://schemas.openxmlformats.org/officeDocument/2006/relationships/hyperlink" Target="http://refhub.elsevier.com/S0079-6700(20)30035-6/sbref0600" TargetMode="External"/><Relationship Id="rId3537" Type="http://schemas.openxmlformats.org/officeDocument/2006/relationships/hyperlink" Target="http://refhub.elsevier.com/S0079-6700(20)30035-6/sbref0860" TargetMode="External"/><Relationship Id="rId3951" Type="http://schemas.openxmlformats.org/officeDocument/2006/relationships/hyperlink" Target="http://refhub.elsevier.com/S0079-6700(20)30035-6/sbref0950" TargetMode="External"/><Relationship Id="rId458" Type="http://schemas.openxmlformats.org/officeDocument/2006/relationships/hyperlink" Target="http://refhub.elsevier.com/S0079-6700(20)30035-6/sbref0145" TargetMode="External"/><Relationship Id="rId872" Type="http://schemas.openxmlformats.org/officeDocument/2006/relationships/hyperlink" Target="http://refhub.elsevier.com/S0079-6700(20)30035-6/sbref0245" TargetMode="External"/><Relationship Id="rId1088" Type="http://schemas.openxmlformats.org/officeDocument/2006/relationships/hyperlink" Target="http://refhub.elsevier.com/S0079-6700(20)30035-6/sbref0300" TargetMode="External"/><Relationship Id="rId2139" Type="http://schemas.openxmlformats.org/officeDocument/2006/relationships/hyperlink" Target="http://refhub.elsevier.com/S0079-6700(20)30035-6/sbref0525" TargetMode="External"/><Relationship Id="rId2553" Type="http://schemas.openxmlformats.org/officeDocument/2006/relationships/hyperlink" Target="http://refhub.elsevier.com/S0079-6700(20)30035-6/sbref0615" TargetMode="External"/><Relationship Id="rId3604" Type="http://schemas.openxmlformats.org/officeDocument/2006/relationships/hyperlink" Target="http://refhub.elsevier.com/S0079-6700(20)30035-6/sbref0880" TargetMode="External"/><Relationship Id="rId525" Type="http://schemas.openxmlformats.org/officeDocument/2006/relationships/hyperlink" Target="http://refhub.elsevier.com/S0079-6700(20)30035-6/sbref0160" TargetMode="External"/><Relationship Id="rId1155" Type="http://schemas.openxmlformats.org/officeDocument/2006/relationships/hyperlink" Target="http://refhub.elsevier.com/S0079-6700(20)30035-6/sbref0315" TargetMode="External"/><Relationship Id="rId2206" Type="http://schemas.openxmlformats.org/officeDocument/2006/relationships/hyperlink" Target="http://refhub.elsevier.com/S0079-6700(20)30035-6/sbref0540" TargetMode="External"/><Relationship Id="rId2620" Type="http://schemas.openxmlformats.org/officeDocument/2006/relationships/hyperlink" Target="http://refhub.elsevier.com/S0079-6700(20)30035-6/sbref0630" TargetMode="External"/><Relationship Id="rId5776" Type="http://schemas.openxmlformats.org/officeDocument/2006/relationships/hyperlink" Target="http://refhub.elsevier.com/S0079-6700(20)30035-6/sbref1375" TargetMode="External"/><Relationship Id="rId1222" Type="http://schemas.openxmlformats.org/officeDocument/2006/relationships/hyperlink" Target="http://refhub.elsevier.com/S0079-6700(20)30035-6/sbref0335" TargetMode="External"/><Relationship Id="rId4378" Type="http://schemas.openxmlformats.org/officeDocument/2006/relationships/hyperlink" Target="http://refhub.elsevier.com/S0079-6700(20)30035-6/sbref1045" TargetMode="External"/><Relationship Id="rId5429" Type="http://schemas.openxmlformats.org/officeDocument/2006/relationships/hyperlink" Target="http://refhub.elsevier.com/S0079-6700(20)30035-6/sbref1295" TargetMode="External"/><Relationship Id="rId3394" Type="http://schemas.openxmlformats.org/officeDocument/2006/relationships/hyperlink" Target="http://refhub.elsevier.com/S0079-6700(20)30035-6/sbref0825" TargetMode="External"/><Relationship Id="rId4792" Type="http://schemas.openxmlformats.org/officeDocument/2006/relationships/hyperlink" Target="http://refhub.elsevier.com/S0079-6700(20)30035-6/sbref1160" TargetMode="External"/><Relationship Id="rId3047" Type="http://schemas.openxmlformats.org/officeDocument/2006/relationships/hyperlink" Target="http://refhub.elsevier.com/S0079-6700(20)30035-6/sbref0730" TargetMode="External"/><Relationship Id="rId4445" Type="http://schemas.openxmlformats.org/officeDocument/2006/relationships/hyperlink" Target="http://refhub.elsevier.com/S0079-6700(20)30035-6/sbref1065" TargetMode="External"/><Relationship Id="rId3461" Type="http://schemas.openxmlformats.org/officeDocument/2006/relationships/hyperlink" Target="http://refhub.elsevier.com/S0079-6700(20)30035-6/sbref0840" TargetMode="External"/><Relationship Id="rId4512" Type="http://schemas.openxmlformats.org/officeDocument/2006/relationships/hyperlink" Target="http://refhub.elsevier.com/S0079-6700(20)30035-6/sbref1080" TargetMode="External"/><Relationship Id="rId382" Type="http://schemas.openxmlformats.org/officeDocument/2006/relationships/hyperlink" Target="http://refhub.elsevier.com/S0079-6700(20)30035-6/sbref0125" TargetMode="External"/><Relationship Id="rId2063" Type="http://schemas.openxmlformats.org/officeDocument/2006/relationships/hyperlink" Target="http://refhub.elsevier.com/S0079-6700(20)30035-6/sbref0510" TargetMode="External"/><Relationship Id="rId3114" Type="http://schemas.openxmlformats.org/officeDocument/2006/relationships/hyperlink" Target="http://refhub.elsevier.com/S0079-6700(20)30035-6/sbref0750" TargetMode="External"/><Relationship Id="rId2130" Type="http://schemas.openxmlformats.org/officeDocument/2006/relationships/hyperlink" Target="http://refhub.elsevier.com/S0079-6700(20)30035-6/sbref0525" TargetMode="External"/><Relationship Id="rId5286" Type="http://schemas.openxmlformats.org/officeDocument/2006/relationships/hyperlink" Target="http://refhub.elsevier.com/S0079-6700(20)30035-6/sbref1265" TargetMode="External"/><Relationship Id="rId102" Type="http://schemas.openxmlformats.org/officeDocument/2006/relationships/hyperlink" Target="http://refhub.elsevier.com/S0079-6700(20)30035-6/sbref0025" TargetMode="External"/><Relationship Id="rId5353" Type="http://schemas.openxmlformats.org/officeDocument/2006/relationships/hyperlink" Target="http://refhub.elsevier.com/S0079-6700(20)30035-6/sbref1280" TargetMode="External"/><Relationship Id="rId1896" Type="http://schemas.openxmlformats.org/officeDocument/2006/relationships/hyperlink" Target="http://refhub.elsevier.com/S0079-6700(20)30035-6/sbref0465" TargetMode="External"/><Relationship Id="rId2947" Type="http://schemas.openxmlformats.org/officeDocument/2006/relationships/hyperlink" Target="http://refhub.elsevier.com/S0079-6700(20)30035-6/sbref0705" TargetMode="External"/><Relationship Id="rId5006" Type="http://schemas.openxmlformats.org/officeDocument/2006/relationships/hyperlink" Target="http://refhub.elsevier.com/S0079-6700(20)30035-6/sbref1205" TargetMode="External"/><Relationship Id="rId919" Type="http://schemas.openxmlformats.org/officeDocument/2006/relationships/hyperlink" Target="http://refhub.elsevier.com/S0079-6700(20)30035-6/sbref0255" TargetMode="External"/><Relationship Id="rId1549" Type="http://schemas.openxmlformats.org/officeDocument/2006/relationships/hyperlink" Target="http://refhub.elsevier.com/S0079-6700(20)30035-6/sbref0395" TargetMode="External"/><Relationship Id="rId1963" Type="http://schemas.openxmlformats.org/officeDocument/2006/relationships/hyperlink" Target="http://refhub.elsevier.com/S0079-6700(20)30035-6/sbref0480" TargetMode="External"/><Relationship Id="rId4022" Type="http://schemas.openxmlformats.org/officeDocument/2006/relationships/hyperlink" Target="http://refhub.elsevier.com/S0079-6700(20)30035-6/sbref0970" TargetMode="External"/><Relationship Id="rId5420" Type="http://schemas.openxmlformats.org/officeDocument/2006/relationships/hyperlink" Target="http://refhub.elsevier.com/S0079-6700(20)30035-6/sbref1295" TargetMode="External"/><Relationship Id="rId1616" Type="http://schemas.openxmlformats.org/officeDocument/2006/relationships/hyperlink" Target="http://refhub.elsevier.com/S0079-6700(20)30035-6/sbref0410" TargetMode="External"/><Relationship Id="rId3788" Type="http://schemas.openxmlformats.org/officeDocument/2006/relationships/hyperlink" Target="http://refhub.elsevier.com/S0079-6700(20)30035-6/sbref0920" TargetMode="External"/><Relationship Id="rId4839" Type="http://schemas.openxmlformats.org/officeDocument/2006/relationships/hyperlink" Target="http://refhub.elsevier.com/S0079-6700(20)30035-6/sbref1170" TargetMode="External"/><Relationship Id="rId3855" Type="http://schemas.openxmlformats.org/officeDocument/2006/relationships/hyperlink" Target="http://refhub.elsevier.com/S0079-6700(20)30035-6/sbref0935" TargetMode="External"/><Relationship Id="rId776" Type="http://schemas.openxmlformats.org/officeDocument/2006/relationships/hyperlink" Target="http://refhub.elsevier.com/S0079-6700(20)30035-6/sbref0225" TargetMode="External"/><Relationship Id="rId2457" Type="http://schemas.openxmlformats.org/officeDocument/2006/relationships/hyperlink" Target="http://refhub.elsevier.com/S0079-6700(20)30035-6/sbref0595" TargetMode="External"/><Relationship Id="rId3508" Type="http://schemas.openxmlformats.org/officeDocument/2006/relationships/hyperlink" Target="http://refhub.elsevier.com/S0079-6700(20)30035-6/sbref0850" TargetMode="External"/><Relationship Id="rId4906" Type="http://schemas.openxmlformats.org/officeDocument/2006/relationships/hyperlink" Target="http://refhub.elsevier.com/S0079-6700(20)30035-6/sbref1185" TargetMode="External"/><Relationship Id="rId429" Type="http://schemas.openxmlformats.org/officeDocument/2006/relationships/hyperlink" Target="http://refhub.elsevier.com/S0079-6700(20)30035-6/sbref0140" TargetMode="External"/><Relationship Id="rId1059" Type="http://schemas.openxmlformats.org/officeDocument/2006/relationships/hyperlink" Target="http://refhub.elsevier.com/S0079-6700(20)30035-6/sbref0295" TargetMode="External"/><Relationship Id="rId1473" Type="http://schemas.openxmlformats.org/officeDocument/2006/relationships/hyperlink" Target="http://refhub.elsevier.com/S0079-6700(20)30035-6/sbref0380" TargetMode="External"/><Relationship Id="rId2871" Type="http://schemas.openxmlformats.org/officeDocument/2006/relationships/hyperlink" Target="http://refhub.elsevier.com/S0079-6700(20)30035-6/sbref0680" TargetMode="External"/><Relationship Id="rId3922" Type="http://schemas.openxmlformats.org/officeDocument/2006/relationships/hyperlink" Target="http://refhub.elsevier.com/S0079-6700(20)30035-6/sbref0945" TargetMode="External"/><Relationship Id="rId843" Type="http://schemas.openxmlformats.org/officeDocument/2006/relationships/hyperlink" Target="http://refhub.elsevier.com/S0079-6700(20)30035-6/sbref0240" TargetMode="External"/><Relationship Id="rId1126" Type="http://schemas.openxmlformats.org/officeDocument/2006/relationships/hyperlink" Target="http://refhub.elsevier.com/S0079-6700(20)30035-6/sbref0310" TargetMode="External"/><Relationship Id="rId2524" Type="http://schemas.openxmlformats.org/officeDocument/2006/relationships/hyperlink" Target="http://refhub.elsevier.com/S0079-6700(20)30035-6/sbref0605" TargetMode="External"/><Relationship Id="rId910" Type="http://schemas.openxmlformats.org/officeDocument/2006/relationships/hyperlink" Target="http://refhub.elsevier.com/S0079-6700(20)30035-6/sbref0255" TargetMode="External"/><Relationship Id="rId1540" Type="http://schemas.openxmlformats.org/officeDocument/2006/relationships/hyperlink" Target="http://refhub.elsevier.com/S0079-6700(20)30035-6/sbref0395" TargetMode="External"/><Relationship Id="rId4696" Type="http://schemas.openxmlformats.org/officeDocument/2006/relationships/hyperlink" Target="http://refhub.elsevier.com/S0079-6700(20)30035-6/sbref1135" TargetMode="External"/><Relationship Id="rId5747" Type="http://schemas.openxmlformats.org/officeDocument/2006/relationships/hyperlink" Target="http://refhub.elsevier.com/S0079-6700(20)30035-6/sbref1365" TargetMode="External"/><Relationship Id="rId3298" Type="http://schemas.openxmlformats.org/officeDocument/2006/relationships/hyperlink" Target="http://refhub.elsevier.com/S0079-6700(20)30035-6/sbref0800" TargetMode="External"/><Relationship Id="rId4349" Type="http://schemas.openxmlformats.org/officeDocument/2006/relationships/hyperlink" Target="http://refhub.elsevier.com/S0079-6700(20)30035-6/sbref1040" TargetMode="External"/><Relationship Id="rId4763" Type="http://schemas.openxmlformats.org/officeDocument/2006/relationships/hyperlink" Target="http://refhub.elsevier.com/S0079-6700(20)30035-6/sbref1150" TargetMode="External"/><Relationship Id="rId3365" Type="http://schemas.openxmlformats.org/officeDocument/2006/relationships/hyperlink" Target="http://refhub.elsevier.com/S0079-6700(20)30035-6/sbref0815" TargetMode="External"/><Relationship Id="rId4416" Type="http://schemas.openxmlformats.org/officeDocument/2006/relationships/hyperlink" Target="http://refhub.elsevier.com/S0079-6700(20)30035-6/sbref1055" TargetMode="External"/><Relationship Id="rId4830" Type="http://schemas.openxmlformats.org/officeDocument/2006/relationships/hyperlink" Target="http://refhub.elsevier.com/S0079-6700(20)30035-6/sbref1170" TargetMode="External"/><Relationship Id="rId286" Type="http://schemas.openxmlformats.org/officeDocument/2006/relationships/hyperlink" Target="http://refhub.elsevier.com/S0079-6700(20)30035-6/sbref0090" TargetMode="External"/><Relationship Id="rId2381" Type="http://schemas.openxmlformats.org/officeDocument/2006/relationships/hyperlink" Target="http://refhub.elsevier.com/S0079-6700(20)30035-6/sbref0575" TargetMode="External"/><Relationship Id="rId3018" Type="http://schemas.openxmlformats.org/officeDocument/2006/relationships/hyperlink" Target="http://refhub.elsevier.com/S0079-6700(20)30035-6/sbref0725" TargetMode="External"/><Relationship Id="rId3432" Type="http://schemas.openxmlformats.org/officeDocument/2006/relationships/hyperlink" Target="http://refhub.elsevier.com/S0079-6700(20)30035-6/sbref0835" TargetMode="External"/><Relationship Id="rId353" Type="http://schemas.openxmlformats.org/officeDocument/2006/relationships/hyperlink" Target="http://refhub.elsevier.com/S0079-6700(20)30035-6/sbref0115" TargetMode="External"/><Relationship Id="rId2034" Type="http://schemas.openxmlformats.org/officeDocument/2006/relationships/hyperlink" Target="http://refhub.elsevier.com/S0079-6700(20)30035-6/sbref0500" TargetMode="External"/><Relationship Id="rId420" Type="http://schemas.openxmlformats.org/officeDocument/2006/relationships/hyperlink" Target="http://refhub.elsevier.com/S0079-6700(20)30035-6/sbref0140" TargetMode="External"/><Relationship Id="rId1050" Type="http://schemas.openxmlformats.org/officeDocument/2006/relationships/hyperlink" Target="http://refhub.elsevier.com/S0079-6700(20)30035-6/sbref0295" TargetMode="External"/><Relationship Id="rId2101" Type="http://schemas.openxmlformats.org/officeDocument/2006/relationships/hyperlink" Target="http://refhub.elsevier.com/S0079-6700(20)30035-6/sbref0515" TargetMode="External"/><Relationship Id="rId5257" Type="http://schemas.openxmlformats.org/officeDocument/2006/relationships/hyperlink" Target="http://refhub.elsevier.com/S0079-6700(20)30035-6/sbref1260" TargetMode="External"/><Relationship Id="rId5671" Type="http://schemas.openxmlformats.org/officeDocument/2006/relationships/hyperlink" Target="http://refhub.elsevier.com/S0079-6700(20)30035-6/sbref1355" TargetMode="External"/><Relationship Id="rId1867" Type="http://schemas.openxmlformats.org/officeDocument/2006/relationships/hyperlink" Target="http://refhub.elsevier.com/S0079-6700(20)30035-6/sbref0460" TargetMode="External"/><Relationship Id="rId2918" Type="http://schemas.openxmlformats.org/officeDocument/2006/relationships/hyperlink" Target="http://refhub.elsevier.com/S0079-6700(20)30035-6/sbref0695" TargetMode="External"/><Relationship Id="rId4273" Type="http://schemas.openxmlformats.org/officeDocument/2006/relationships/hyperlink" Target="http://refhub.elsevier.com/S0079-6700(20)30035-6/sbref1025" TargetMode="External"/><Relationship Id="rId5324" Type="http://schemas.openxmlformats.org/officeDocument/2006/relationships/hyperlink" Target="http://refhub.elsevier.com/S0079-6700(20)30035-6/sbref1275" TargetMode="External"/><Relationship Id="rId1934" Type="http://schemas.openxmlformats.org/officeDocument/2006/relationships/hyperlink" Target="http://refhub.elsevier.com/S0079-6700(20)30035-6/sbref0475" TargetMode="External"/><Relationship Id="rId4340" Type="http://schemas.openxmlformats.org/officeDocument/2006/relationships/hyperlink" Target="http://refhub.elsevier.com/S0079-6700(20)30035-6/sbref1040" TargetMode="External"/><Relationship Id="rId3759" Type="http://schemas.openxmlformats.org/officeDocument/2006/relationships/hyperlink" Target="http://refhub.elsevier.com/S0079-6700(20)30035-6/sbref0915" TargetMode="External"/><Relationship Id="rId5181" Type="http://schemas.openxmlformats.org/officeDocument/2006/relationships/hyperlink" Target="http://refhub.elsevier.com/S0079-6700(20)30035-6/sbref1245" TargetMode="External"/><Relationship Id="rId2775" Type="http://schemas.openxmlformats.org/officeDocument/2006/relationships/hyperlink" Target="http://refhub.elsevier.com/S0079-6700(20)30035-6/sbref0660" TargetMode="External"/><Relationship Id="rId3826" Type="http://schemas.openxmlformats.org/officeDocument/2006/relationships/hyperlink" Target="http://refhub.elsevier.com/S0079-6700(20)30035-6/sbref0930" TargetMode="External"/><Relationship Id="rId747" Type="http://schemas.openxmlformats.org/officeDocument/2006/relationships/hyperlink" Target="http://refhub.elsevier.com/S0079-6700(20)30035-6/sbref0220" TargetMode="External"/><Relationship Id="rId1377" Type="http://schemas.openxmlformats.org/officeDocument/2006/relationships/hyperlink" Target="http://refhub.elsevier.com/S0079-6700(20)30035-6/sbref0365" TargetMode="External"/><Relationship Id="rId1791" Type="http://schemas.openxmlformats.org/officeDocument/2006/relationships/hyperlink" Target="http://refhub.elsevier.com/S0079-6700(20)30035-6/sbref0445" TargetMode="External"/><Relationship Id="rId2428" Type="http://schemas.openxmlformats.org/officeDocument/2006/relationships/hyperlink" Target="http://refhub.elsevier.com/S0079-6700(20)30035-6/sbref0585" TargetMode="External"/><Relationship Id="rId2842" Type="http://schemas.openxmlformats.org/officeDocument/2006/relationships/hyperlink" Target="http://refhub.elsevier.com/S0079-6700(20)30035-6/sbref0675" TargetMode="External"/><Relationship Id="rId83" Type="http://schemas.openxmlformats.org/officeDocument/2006/relationships/hyperlink" Target="http://refhub.elsevier.com/S0079-6700(20)30035-6/sbref0020" TargetMode="External"/><Relationship Id="rId814" Type="http://schemas.openxmlformats.org/officeDocument/2006/relationships/hyperlink" Target="http://refhub.elsevier.com/S0079-6700(20)30035-6/sbref0230" TargetMode="External"/><Relationship Id="rId1444" Type="http://schemas.openxmlformats.org/officeDocument/2006/relationships/hyperlink" Target="http://refhub.elsevier.com/S0079-6700(20)30035-6/sbref0375" TargetMode="External"/><Relationship Id="rId1511" Type="http://schemas.openxmlformats.org/officeDocument/2006/relationships/hyperlink" Target="http://refhub.elsevier.com/S0079-6700(20)30035-6/sbref0390" TargetMode="External"/><Relationship Id="rId4667" Type="http://schemas.openxmlformats.org/officeDocument/2006/relationships/hyperlink" Target="http://refhub.elsevier.com/S0079-6700(20)30035-6/sbref1130" TargetMode="External"/><Relationship Id="rId5718" Type="http://schemas.openxmlformats.org/officeDocument/2006/relationships/hyperlink" Target="http://refhub.elsevier.com/S0079-6700(20)30035-6/sbref1360" TargetMode="External"/><Relationship Id="rId3269" Type="http://schemas.openxmlformats.org/officeDocument/2006/relationships/hyperlink" Target="http://refhub.elsevier.com/S0079-6700(20)30035-6/sbref0790" TargetMode="External"/><Relationship Id="rId3683" Type="http://schemas.openxmlformats.org/officeDocument/2006/relationships/hyperlink" Target="http://refhub.elsevier.com/S0079-6700(20)30035-6/sbref0900" TargetMode="External"/><Relationship Id="rId2285" Type="http://schemas.openxmlformats.org/officeDocument/2006/relationships/hyperlink" Target="http://refhub.elsevier.com/S0079-6700(20)30035-6/sbref0560" TargetMode="External"/><Relationship Id="rId3336" Type="http://schemas.openxmlformats.org/officeDocument/2006/relationships/hyperlink" Target="http://refhub.elsevier.com/S0079-6700(20)30035-6/sbref0810" TargetMode="External"/><Relationship Id="rId4734" Type="http://schemas.openxmlformats.org/officeDocument/2006/relationships/hyperlink" Target="http://refhub.elsevier.com/S0079-6700(20)30035-6/sbref1145" TargetMode="External"/><Relationship Id="rId257" Type="http://schemas.openxmlformats.org/officeDocument/2006/relationships/hyperlink" Target="http://refhub.elsevier.com/S0079-6700(20)30035-6/sbref0080" TargetMode="External"/><Relationship Id="rId3750" Type="http://schemas.openxmlformats.org/officeDocument/2006/relationships/hyperlink" Target="http://refhub.elsevier.com/S0079-6700(20)30035-6/sbref0910" TargetMode="External"/><Relationship Id="rId4801" Type="http://schemas.openxmlformats.org/officeDocument/2006/relationships/hyperlink" Target="http://refhub.elsevier.com/S0079-6700(20)30035-6/sbref1160" TargetMode="External"/><Relationship Id="rId671" Type="http://schemas.openxmlformats.org/officeDocument/2006/relationships/hyperlink" Target="http://refhub.elsevier.com/S0079-6700(20)30035-6/sbref0200" TargetMode="External"/><Relationship Id="rId2352" Type="http://schemas.openxmlformats.org/officeDocument/2006/relationships/hyperlink" Target="http://refhub.elsevier.com/S0079-6700(20)30035-6/sbref0570" TargetMode="External"/><Relationship Id="rId3403" Type="http://schemas.openxmlformats.org/officeDocument/2006/relationships/hyperlink" Target="http://refhub.elsevier.com/S0079-6700(20)30035-6/sbref0825" TargetMode="External"/><Relationship Id="rId324" Type="http://schemas.openxmlformats.org/officeDocument/2006/relationships/hyperlink" Target="http://refhub.elsevier.com/S0079-6700(20)30035-6/sbref0105" TargetMode="External"/><Relationship Id="rId2005" Type="http://schemas.openxmlformats.org/officeDocument/2006/relationships/hyperlink" Target="http://refhub.elsevier.com/S0079-6700(20)30035-6/sbref0495" TargetMode="External"/><Relationship Id="rId5575" Type="http://schemas.openxmlformats.org/officeDocument/2006/relationships/hyperlink" Target="http://refhub.elsevier.com/S0079-6700(20)30035-6/sbref1330" TargetMode="External"/><Relationship Id="rId1021" Type="http://schemas.openxmlformats.org/officeDocument/2006/relationships/hyperlink" Target="http://refhub.elsevier.com/S0079-6700(20)30035-6/sbref0285" TargetMode="External"/><Relationship Id="rId4177" Type="http://schemas.openxmlformats.org/officeDocument/2006/relationships/hyperlink" Target="http://refhub.elsevier.com/S0079-6700(20)30035-6/sbref1000" TargetMode="External"/><Relationship Id="rId4591" Type="http://schemas.openxmlformats.org/officeDocument/2006/relationships/hyperlink" Target="http://refhub.elsevier.com/S0079-6700(20)30035-6/sbref1105" TargetMode="External"/><Relationship Id="rId5228" Type="http://schemas.openxmlformats.org/officeDocument/2006/relationships/hyperlink" Target="http://refhub.elsevier.com/S0079-6700(20)30035-6/sbref1255" TargetMode="External"/><Relationship Id="rId5642" Type="http://schemas.openxmlformats.org/officeDocument/2006/relationships/hyperlink" Target="http://refhub.elsevier.com/S0079-6700(20)30035-6/sbref1345" TargetMode="External"/><Relationship Id="rId3193" Type="http://schemas.openxmlformats.org/officeDocument/2006/relationships/hyperlink" Target="http://refhub.elsevier.com/S0079-6700(20)30035-6/sbref0770" TargetMode="External"/><Relationship Id="rId4244" Type="http://schemas.openxmlformats.org/officeDocument/2006/relationships/hyperlink" Target="http://refhub.elsevier.com/S0079-6700(20)30035-6/sbref1020" TargetMode="External"/><Relationship Id="rId1838" Type="http://schemas.openxmlformats.org/officeDocument/2006/relationships/hyperlink" Target="http://refhub.elsevier.com/S0079-6700(20)30035-6/sbref0455" TargetMode="External"/><Relationship Id="rId3260" Type="http://schemas.openxmlformats.org/officeDocument/2006/relationships/hyperlink" Target="http://refhub.elsevier.com/S0079-6700(20)30035-6/sbref0790" TargetMode="External"/><Relationship Id="rId4311" Type="http://schemas.openxmlformats.org/officeDocument/2006/relationships/hyperlink" Target="http://refhub.elsevier.com/S0079-6700(20)30035-6/sbref1030" TargetMode="External"/><Relationship Id="rId181" Type="http://schemas.openxmlformats.org/officeDocument/2006/relationships/hyperlink" Target="http://refhub.elsevier.com/S0079-6700(20)30035-6/sbref0055" TargetMode="External"/><Relationship Id="rId1905" Type="http://schemas.openxmlformats.org/officeDocument/2006/relationships/hyperlink" Target="http://refhub.elsevier.com/S0079-6700(20)30035-6/sbref0465" TargetMode="External"/><Relationship Id="rId5085" Type="http://schemas.openxmlformats.org/officeDocument/2006/relationships/hyperlink" Target="http://refhub.elsevier.com/S0079-6700(20)30035-6/sbref1225" TargetMode="External"/><Relationship Id="rId998" Type="http://schemas.openxmlformats.org/officeDocument/2006/relationships/hyperlink" Target="http://refhub.elsevier.com/S0079-6700(20)30035-6/sbref0280" TargetMode="External"/><Relationship Id="rId2679" Type="http://schemas.openxmlformats.org/officeDocument/2006/relationships/hyperlink" Target="http://refhub.elsevier.com/S0079-6700(20)30035-6/sbref0640" TargetMode="External"/><Relationship Id="rId1695" Type="http://schemas.openxmlformats.org/officeDocument/2006/relationships/hyperlink" Target="http://refhub.elsevier.com/S0079-6700(20)30035-6/sbref0425" TargetMode="External"/><Relationship Id="rId2746" Type="http://schemas.openxmlformats.org/officeDocument/2006/relationships/hyperlink" Target="http://refhub.elsevier.com/S0079-6700(20)30035-6/sbref0655" TargetMode="External"/><Relationship Id="rId5152" Type="http://schemas.openxmlformats.org/officeDocument/2006/relationships/hyperlink" Target="http://refhub.elsevier.com/S0079-6700(20)30035-6/sbref1235" TargetMode="External"/><Relationship Id="rId718" Type="http://schemas.openxmlformats.org/officeDocument/2006/relationships/hyperlink" Target="http://refhub.elsevier.com/S0079-6700(20)30035-6/sbref0215" TargetMode="External"/><Relationship Id="rId1348" Type="http://schemas.openxmlformats.org/officeDocument/2006/relationships/hyperlink" Target="http://refhub.elsevier.com/S0079-6700(20)30035-6/sbref0355" TargetMode="External"/><Relationship Id="rId1762" Type="http://schemas.openxmlformats.org/officeDocument/2006/relationships/hyperlink" Target="http://refhub.elsevier.com/S0079-6700(20)30035-6/sbref0440" TargetMode="External"/><Relationship Id="rId1415" Type="http://schemas.openxmlformats.org/officeDocument/2006/relationships/hyperlink" Target="http://refhub.elsevier.com/S0079-6700(20)30035-6/sbref0370" TargetMode="External"/><Relationship Id="rId2813" Type="http://schemas.openxmlformats.org/officeDocument/2006/relationships/hyperlink" Target="http://refhub.elsevier.com/S0079-6700(20)30035-6/sbref0670" TargetMode="External"/><Relationship Id="rId54" Type="http://schemas.openxmlformats.org/officeDocument/2006/relationships/hyperlink" Target="http://refhub.elsevier.com/S0079-6700(20)30035-6/sbref0005" TargetMode="External"/><Relationship Id="rId4985" Type="http://schemas.openxmlformats.org/officeDocument/2006/relationships/hyperlink" Target="http://refhub.elsevier.com/S0079-6700(20)30035-6/sbref1200" TargetMode="External"/><Relationship Id="rId2189" Type="http://schemas.openxmlformats.org/officeDocument/2006/relationships/hyperlink" Target="http://refhub.elsevier.com/S0079-6700(20)30035-6/sbref0540" TargetMode="External"/><Relationship Id="rId3587" Type="http://schemas.openxmlformats.org/officeDocument/2006/relationships/hyperlink" Target="http://refhub.elsevier.com/S0079-6700(20)30035-6/sbref0875" TargetMode="External"/><Relationship Id="rId4638" Type="http://schemas.openxmlformats.org/officeDocument/2006/relationships/hyperlink" Target="http://refhub.elsevier.com/S0079-6700(20)30035-6/sbref1115" TargetMode="External"/><Relationship Id="rId3654" Type="http://schemas.openxmlformats.org/officeDocument/2006/relationships/hyperlink" Target="http://refhub.elsevier.com/S0079-6700(20)30035-6/sbref0890" TargetMode="External"/><Relationship Id="rId4705" Type="http://schemas.openxmlformats.org/officeDocument/2006/relationships/hyperlink" Target="http://refhub.elsevier.com/S0079-6700(20)30035-6/sbref1135" TargetMode="External"/><Relationship Id="rId575" Type="http://schemas.openxmlformats.org/officeDocument/2006/relationships/hyperlink" Target="http://refhub.elsevier.com/S0079-6700(20)30035-6/sbref0180" TargetMode="External"/><Relationship Id="rId2256" Type="http://schemas.openxmlformats.org/officeDocument/2006/relationships/hyperlink" Target="http://refhub.elsevier.com/S0079-6700(20)30035-6/sbref0555" TargetMode="External"/><Relationship Id="rId2670" Type="http://schemas.openxmlformats.org/officeDocument/2006/relationships/hyperlink" Target="http://refhub.elsevier.com/S0079-6700(20)30035-6/sbref0640" TargetMode="External"/><Relationship Id="rId3307" Type="http://schemas.openxmlformats.org/officeDocument/2006/relationships/hyperlink" Target="http://refhub.elsevier.com/S0079-6700(20)30035-6/sbref0800" TargetMode="External"/><Relationship Id="rId3721" Type="http://schemas.openxmlformats.org/officeDocument/2006/relationships/hyperlink" Target="http://refhub.elsevier.com/S0079-6700(20)30035-6/sbref0905" TargetMode="External"/><Relationship Id="rId228" Type="http://schemas.openxmlformats.org/officeDocument/2006/relationships/hyperlink" Target="http://refhub.elsevier.com/S0079-6700(20)30035-6/sbref0070" TargetMode="External"/><Relationship Id="rId642" Type="http://schemas.openxmlformats.org/officeDocument/2006/relationships/hyperlink" Target="http://refhub.elsevier.com/S0079-6700(20)30035-6/sbref0195" TargetMode="External"/><Relationship Id="rId1272" Type="http://schemas.openxmlformats.org/officeDocument/2006/relationships/hyperlink" Target="http://refhub.elsevier.com/S0079-6700(20)30035-6/sbref0345" TargetMode="External"/><Relationship Id="rId2323" Type="http://schemas.openxmlformats.org/officeDocument/2006/relationships/hyperlink" Target="http://refhub.elsevier.com/S0079-6700(20)30035-6/sbref0565" TargetMode="External"/><Relationship Id="rId5479" Type="http://schemas.openxmlformats.org/officeDocument/2006/relationships/hyperlink" Target="http://refhub.elsevier.com/S0079-6700(20)30035-6/sbref1310" TargetMode="External"/><Relationship Id="rId4495" Type="http://schemas.openxmlformats.org/officeDocument/2006/relationships/hyperlink" Target="http://refhub.elsevier.com/S0079-6700(20)30035-6/sbref1075" TargetMode="External"/><Relationship Id="rId5546" Type="http://schemas.openxmlformats.org/officeDocument/2006/relationships/hyperlink" Target="http://refhub.elsevier.com/S0079-6700(20)30035-6/sbref1320" TargetMode="External"/><Relationship Id="rId3097" Type="http://schemas.openxmlformats.org/officeDocument/2006/relationships/hyperlink" Target="http://refhub.elsevier.com/S0079-6700(20)30035-6/sbref0745" TargetMode="External"/><Relationship Id="rId4148" Type="http://schemas.openxmlformats.org/officeDocument/2006/relationships/hyperlink" Target="http://refhub.elsevier.com/S0079-6700(20)30035-6/sbref0995" TargetMode="External"/><Relationship Id="rId3164" Type="http://schemas.openxmlformats.org/officeDocument/2006/relationships/hyperlink" Target="http://refhub.elsevier.com/S0079-6700(20)30035-6/sbref0760" TargetMode="External"/><Relationship Id="rId4562" Type="http://schemas.openxmlformats.org/officeDocument/2006/relationships/hyperlink" Target="http://refhub.elsevier.com/S0079-6700(20)30035-6/sbref1095" TargetMode="External"/><Relationship Id="rId5613" Type="http://schemas.openxmlformats.org/officeDocument/2006/relationships/hyperlink" Target="http://refhub.elsevier.com/S0079-6700(20)30035-6/sbref1340" TargetMode="External"/><Relationship Id="rId1809" Type="http://schemas.openxmlformats.org/officeDocument/2006/relationships/hyperlink" Target="http://refhub.elsevier.com/S0079-6700(20)30035-6/sbref0450" TargetMode="External"/><Relationship Id="rId4215" Type="http://schemas.openxmlformats.org/officeDocument/2006/relationships/hyperlink" Target="http://refhub.elsevier.com/S0079-6700(20)30035-6/sbref1010" TargetMode="External"/><Relationship Id="rId2180" Type="http://schemas.openxmlformats.org/officeDocument/2006/relationships/hyperlink" Target="http://refhub.elsevier.com/S0079-6700(20)30035-6/sbref0540" TargetMode="External"/><Relationship Id="rId3231" Type="http://schemas.openxmlformats.org/officeDocument/2006/relationships/hyperlink" Target="http://refhub.elsevier.com/S0079-6700(20)30035-6/sbref0780" TargetMode="External"/><Relationship Id="rId152" Type="http://schemas.openxmlformats.org/officeDocument/2006/relationships/hyperlink" Target="http://refhub.elsevier.com/S0079-6700(20)30035-6/sbref0040" TargetMode="External"/><Relationship Id="rId2997" Type="http://schemas.openxmlformats.org/officeDocument/2006/relationships/hyperlink" Target="http://refhub.elsevier.com/S0079-6700(20)30035-6/sbref0715" TargetMode="External"/><Relationship Id="rId969" Type="http://schemas.openxmlformats.org/officeDocument/2006/relationships/hyperlink" Target="http://refhub.elsevier.com/S0079-6700(20)30035-6/sbref0270" TargetMode="External"/><Relationship Id="rId1599" Type="http://schemas.openxmlformats.org/officeDocument/2006/relationships/hyperlink" Target="http://refhub.elsevier.com/S0079-6700(20)30035-6/sbref0405" TargetMode="External"/><Relationship Id="rId5056" Type="http://schemas.openxmlformats.org/officeDocument/2006/relationships/hyperlink" Target="http://refhub.elsevier.com/S0079-6700(20)30035-6/sbref1215" TargetMode="External"/><Relationship Id="rId5470" Type="http://schemas.openxmlformats.org/officeDocument/2006/relationships/hyperlink" Target="http://refhub.elsevier.com/S0079-6700(20)30035-6/sbref1305" TargetMode="External"/><Relationship Id="rId4072" Type="http://schemas.openxmlformats.org/officeDocument/2006/relationships/hyperlink" Target="http://refhub.elsevier.com/S0079-6700(20)30035-6/sbref0980" TargetMode="External"/><Relationship Id="rId5123" Type="http://schemas.openxmlformats.org/officeDocument/2006/relationships/hyperlink" Target="http://refhub.elsevier.com/S0079-6700(20)30035-6/sbref1235" TargetMode="External"/><Relationship Id="rId1666" Type="http://schemas.openxmlformats.org/officeDocument/2006/relationships/hyperlink" Target="http://refhub.elsevier.com/S0079-6700(20)30035-6/sbref0415" TargetMode="External"/><Relationship Id="rId2717" Type="http://schemas.openxmlformats.org/officeDocument/2006/relationships/hyperlink" Target="http://refhub.elsevier.com/S0079-6700(20)30035-6/sbref0650" TargetMode="External"/><Relationship Id="rId1319" Type="http://schemas.openxmlformats.org/officeDocument/2006/relationships/hyperlink" Target="http://refhub.elsevier.com/S0079-6700(20)30035-6/sbref0355" TargetMode="External"/><Relationship Id="rId1733" Type="http://schemas.openxmlformats.org/officeDocument/2006/relationships/hyperlink" Target="http://refhub.elsevier.com/S0079-6700(20)30035-6/sbref0435" TargetMode="External"/><Relationship Id="rId4889" Type="http://schemas.openxmlformats.org/officeDocument/2006/relationships/hyperlink" Target="http://refhub.elsevier.com/S0079-6700(20)30035-6/sbref1180" TargetMode="External"/><Relationship Id="rId25" Type="http://schemas.openxmlformats.org/officeDocument/2006/relationships/image" Target="media/image9.jpeg"/><Relationship Id="rId1800" Type="http://schemas.openxmlformats.org/officeDocument/2006/relationships/hyperlink" Target="http://refhub.elsevier.com/S0079-6700(20)30035-6/sbref0450" TargetMode="External"/><Relationship Id="rId4956" Type="http://schemas.openxmlformats.org/officeDocument/2006/relationships/hyperlink" Target="http://refhub.elsevier.com/S0079-6700(20)30035-6/sbref1195" TargetMode="External"/><Relationship Id="rId3558" Type="http://schemas.openxmlformats.org/officeDocument/2006/relationships/hyperlink" Target="http://refhub.elsevier.com/S0079-6700(20)30035-6/sbref0865" TargetMode="External"/><Relationship Id="rId3972" Type="http://schemas.openxmlformats.org/officeDocument/2006/relationships/hyperlink" Target="http://refhub.elsevier.com/S0079-6700(20)30035-6/sbref0955" TargetMode="External"/><Relationship Id="rId4609" Type="http://schemas.openxmlformats.org/officeDocument/2006/relationships/hyperlink" Target="http://refhub.elsevier.com/S0079-6700(20)30035-6/sbref1110" TargetMode="External"/><Relationship Id="rId479" Type="http://schemas.openxmlformats.org/officeDocument/2006/relationships/hyperlink" Target="http://refhub.elsevier.com/S0079-6700(20)30035-6/sbref0155" TargetMode="External"/><Relationship Id="rId893" Type="http://schemas.openxmlformats.org/officeDocument/2006/relationships/hyperlink" Target="http://refhub.elsevier.com/S0079-6700(20)30035-6/sbref0250" TargetMode="External"/><Relationship Id="rId2574" Type="http://schemas.openxmlformats.org/officeDocument/2006/relationships/hyperlink" Target="http://refhub.elsevier.com/S0079-6700(20)30035-6/sbref0620" TargetMode="External"/><Relationship Id="rId3625" Type="http://schemas.openxmlformats.org/officeDocument/2006/relationships/hyperlink" Target="http://refhub.elsevier.com/S0079-6700(20)30035-6/sbref0885" TargetMode="External"/><Relationship Id="rId546" Type="http://schemas.openxmlformats.org/officeDocument/2006/relationships/hyperlink" Target="http://refhub.elsevier.com/S0079-6700(20)30035-6/sbref0170" TargetMode="External"/><Relationship Id="rId1176" Type="http://schemas.openxmlformats.org/officeDocument/2006/relationships/hyperlink" Target="http://refhub.elsevier.com/S0079-6700(20)30035-6/sbref0325" TargetMode="External"/><Relationship Id="rId2227" Type="http://schemas.openxmlformats.org/officeDocument/2006/relationships/hyperlink" Target="http://refhub.elsevier.com/S0079-6700(20)30035-6/sbref0545" TargetMode="External"/><Relationship Id="rId960" Type="http://schemas.openxmlformats.org/officeDocument/2006/relationships/hyperlink" Target="http://refhub.elsevier.com/S0079-6700(20)30035-6/sbref0270" TargetMode="External"/><Relationship Id="rId1243" Type="http://schemas.openxmlformats.org/officeDocument/2006/relationships/hyperlink" Target="http://refhub.elsevier.com/S0079-6700(20)30035-6/sbref0340" TargetMode="External"/><Relationship Id="rId1590" Type="http://schemas.openxmlformats.org/officeDocument/2006/relationships/hyperlink" Target="http://refhub.elsevier.com/S0079-6700(20)30035-6/sbref0405" TargetMode="External"/><Relationship Id="rId2641" Type="http://schemas.openxmlformats.org/officeDocument/2006/relationships/hyperlink" Target="http://refhub.elsevier.com/S0079-6700(20)30035-6/sbref0635" TargetMode="External"/><Relationship Id="rId4399" Type="http://schemas.openxmlformats.org/officeDocument/2006/relationships/hyperlink" Target="http://refhub.elsevier.com/S0079-6700(20)30035-6/sbref1050" TargetMode="External"/><Relationship Id="rId5797" Type="http://schemas.openxmlformats.org/officeDocument/2006/relationships/hyperlink" Target="http://refhub.elsevier.com/S0079-6700(20)30035-6/sbref1375" TargetMode="External"/><Relationship Id="rId613" Type="http://schemas.openxmlformats.org/officeDocument/2006/relationships/hyperlink" Target="http://refhub.elsevier.com/S0079-6700(20)30035-6/sbref0190" TargetMode="External"/><Relationship Id="rId1310" Type="http://schemas.openxmlformats.org/officeDocument/2006/relationships/hyperlink" Target="http://refhub.elsevier.com/S0079-6700(20)30035-6/sbref0350" TargetMode="External"/><Relationship Id="rId4466" Type="http://schemas.openxmlformats.org/officeDocument/2006/relationships/hyperlink" Target="http://refhub.elsevier.com/S0079-6700(20)30035-6/sbref1070" TargetMode="External"/><Relationship Id="rId4880" Type="http://schemas.openxmlformats.org/officeDocument/2006/relationships/hyperlink" Target="http://refhub.elsevier.com/S0079-6700(20)30035-6/sbref1180" TargetMode="External"/><Relationship Id="rId5517" Type="http://schemas.openxmlformats.org/officeDocument/2006/relationships/hyperlink" Target="http://refhub.elsevier.com/S0079-6700(20)30035-6/sbref1315" TargetMode="External"/><Relationship Id="rId3068" Type="http://schemas.openxmlformats.org/officeDocument/2006/relationships/hyperlink" Target="http://refhub.elsevier.com/S0079-6700(20)30035-6/sbref0735" TargetMode="External"/><Relationship Id="rId3482" Type="http://schemas.openxmlformats.org/officeDocument/2006/relationships/hyperlink" Target="http://refhub.elsevier.com/S0079-6700(20)30035-6/sbref0845" TargetMode="External"/><Relationship Id="rId4119" Type="http://schemas.openxmlformats.org/officeDocument/2006/relationships/hyperlink" Target="http://refhub.elsevier.com/S0079-6700(20)30035-6/sbref0990" TargetMode="External"/><Relationship Id="rId4533" Type="http://schemas.openxmlformats.org/officeDocument/2006/relationships/hyperlink" Target="http://refhub.elsevier.com/S0079-6700(20)30035-6/sbref1085" TargetMode="External"/><Relationship Id="rId2084" Type="http://schemas.openxmlformats.org/officeDocument/2006/relationships/hyperlink" Target="http://refhub.elsevier.com/S0079-6700(20)30035-6/sbref0515" TargetMode="External"/><Relationship Id="rId3135" Type="http://schemas.openxmlformats.org/officeDocument/2006/relationships/hyperlink" Target="http://refhub.elsevier.com/S0079-6700(20)30035-6/sbref0755" TargetMode="External"/><Relationship Id="rId4600" Type="http://schemas.openxmlformats.org/officeDocument/2006/relationships/hyperlink" Target="http://refhub.elsevier.com/S0079-6700(20)30035-6/sbref1105" TargetMode="External"/><Relationship Id="rId470" Type="http://schemas.openxmlformats.org/officeDocument/2006/relationships/hyperlink" Target="http://refhub.elsevier.com/S0079-6700(20)30035-6/sbref0150" TargetMode="External"/><Relationship Id="rId2151" Type="http://schemas.openxmlformats.org/officeDocument/2006/relationships/hyperlink" Target="http://refhub.elsevier.com/S0079-6700(20)30035-6/sbref0525" TargetMode="External"/><Relationship Id="rId3202" Type="http://schemas.openxmlformats.org/officeDocument/2006/relationships/hyperlink" Target="http://refhub.elsevier.com/S0079-6700(20)30035-6/sbref0770" TargetMode="External"/><Relationship Id="rId123" Type="http://schemas.openxmlformats.org/officeDocument/2006/relationships/hyperlink" Target="http://refhub.elsevier.com/S0079-6700(20)30035-6/sbref0030" TargetMode="External"/><Relationship Id="rId5374" Type="http://schemas.openxmlformats.org/officeDocument/2006/relationships/hyperlink" Target="http://refhub.elsevier.com/S0079-6700(20)30035-6/sbref1285" TargetMode="External"/><Relationship Id="rId2968" Type="http://schemas.openxmlformats.org/officeDocument/2006/relationships/hyperlink" Target="http://refhub.elsevier.com/S0079-6700(20)30035-6/sbref0710" TargetMode="External"/><Relationship Id="rId5027" Type="http://schemas.openxmlformats.org/officeDocument/2006/relationships/hyperlink" Target="http://refhub.elsevier.com/S0079-6700(20)30035-6/sbref1210" TargetMode="External"/><Relationship Id="rId1984" Type="http://schemas.openxmlformats.org/officeDocument/2006/relationships/hyperlink" Target="http://refhub.elsevier.com/S0079-6700(20)30035-6/sbref0490" TargetMode="External"/><Relationship Id="rId4390" Type="http://schemas.openxmlformats.org/officeDocument/2006/relationships/hyperlink" Target="http://refhub.elsevier.com/S0079-6700(20)30035-6/sbref1045" TargetMode="External"/><Relationship Id="rId5441" Type="http://schemas.openxmlformats.org/officeDocument/2006/relationships/hyperlink" Target="http://refhub.elsevier.com/S0079-6700(20)30035-6/sbref1300" TargetMode="External"/><Relationship Id="rId1637" Type="http://schemas.openxmlformats.org/officeDocument/2006/relationships/hyperlink" Target="http://refhub.elsevier.com/S0079-6700(20)30035-6/sbref0415" TargetMode="External"/><Relationship Id="rId4043" Type="http://schemas.openxmlformats.org/officeDocument/2006/relationships/hyperlink" Target="http://refhub.elsevier.com/S0079-6700(20)30035-6/sbref0970" TargetMode="External"/><Relationship Id="rId1704" Type="http://schemas.openxmlformats.org/officeDocument/2006/relationships/hyperlink" Target="http://refhub.elsevier.com/S0079-6700(20)30035-6/sbref0425" TargetMode="External"/><Relationship Id="rId4110" Type="http://schemas.openxmlformats.org/officeDocument/2006/relationships/hyperlink" Target="http://refhub.elsevier.com/S0079-6700(20)30035-6/sbref0985" TargetMode="External"/><Relationship Id="rId797" Type="http://schemas.openxmlformats.org/officeDocument/2006/relationships/hyperlink" Target="http://refhub.elsevier.com/S0079-6700(20)30035-6/sbref0230" TargetMode="External"/><Relationship Id="rId2478" Type="http://schemas.openxmlformats.org/officeDocument/2006/relationships/hyperlink" Target="http://refhub.elsevier.com/S0079-6700(20)30035-6/sbref0600" TargetMode="External"/><Relationship Id="rId3876" Type="http://schemas.openxmlformats.org/officeDocument/2006/relationships/hyperlink" Target="http://refhub.elsevier.com/S0079-6700(20)30035-6/sbref0935" TargetMode="External"/><Relationship Id="rId4927" Type="http://schemas.openxmlformats.org/officeDocument/2006/relationships/hyperlink" Target="http://refhub.elsevier.com/S0079-6700(20)30035-6/sbref1190" TargetMode="External"/><Relationship Id="rId2892" Type="http://schemas.openxmlformats.org/officeDocument/2006/relationships/hyperlink" Target="http://refhub.elsevier.com/S0079-6700(20)30035-6/sbref0690" TargetMode="External"/><Relationship Id="rId3529" Type="http://schemas.openxmlformats.org/officeDocument/2006/relationships/hyperlink" Target="http://refhub.elsevier.com/S0079-6700(20)30035-6/sbref0855" TargetMode="External"/><Relationship Id="rId3943" Type="http://schemas.openxmlformats.org/officeDocument/2006/relationships/hyperlink" Target="http://refhub.elsevier.com/S0079-6700(20)30035-6/sbref0950" TargetMode="External"/><Relationship Id="rId864" Type="http://schemas.openxmlformats.org/officeDocument/2006/relationships/hyperlink" Target="http://refhub.elsevier.com/S0079-6700(20)30035-6/sbref0245" TargetMode="External"/><Relationship Id="rId1494" Type="http://schemas.openxmlformats.org/officeDocument/2006/relationships/hyperlink" Target="http://refhub.elsevier.com/S0079-6700(20)30035-6/sbref0385" TargetMode="External"/><Relationship Id="rId2545" Type="http://schemas.openxmlformats.org/officeDocument/2006/relationships/hyperlink" Target="http://refhub.elsevier.com/S0079-6700(20)30035-6/sbref0610" TargetMode="External"/><Relationship Id="rId517" Type="http://schemas.openxmlformats.org/officeDocument/2006/relationships/hyperlink" Target="http://refhub.elsevier.com/S0079-6700(20)30035-6/sbref0160" TargetMode="External"/><Relationship Id="rId931" Type="http://schemas.openxmlformats.org/officeDocument/2006/relationships/hyperlink" Target="http://refhub.elsevier.com/S0079-6700(20)30035-6/sbref0260" TargetMode="External"/><Relationship Id="rId1147" Type="http://schemas.openxmlformats.org/officeDocument/2006/relationships/hyperlink" Target="http://refhub.elsevier.com/S0079-6700(20)30035-6/sbref0315" TargetMode="External"/><Relationship Id="rId1561" Type="http://schemas.openxmlformats.org/officeDocument/2006/relationships/hyperlink" Target="http://refhub.elsevier.com/S0079-6700(20)30035-6/sbref0400" TargetMode="External"/><Relationship Id="rId2612" Type="http://schemas.openxmlformats.org/officeDocument/2006/relationships/hyperlink" Target="http://refhub.elsevier.com/S0079-6700(20)30035-6/sbref0625" TargetMode="External"/><Relationship Id="rId5768" Type="http://schemas.openxmlformats.org/officeDocument/2006/relationships/hyperlink" Target="http://refhub.elsevier.com/S0079-6700(20)30035-6/sbref1370" TargetMode="External"/><Relationship Id="rId1214" Type="http://schemas.openxmlformats.org/officeDocument/2006/relationships/hyperlink" Target="http://refhub.elsevier.com/S0079-6700(20)30035-6/sbref0330" TargetMode="External"/><Relationship Id="rId4784" Type="http://schemas.openxmlformats.org/officeDocument/2006/relationships/hyperlink" Target="http://refhub.elsevier.com/S0079-6700(20)30035-6/sbref1155" TargetMode="External"/><Relationship Id="rId3386" Type="http://schemas.openxmlformats.org/officeDocument/2006/relationships/hyperlink" Target="http://refhub.elsevier.com/S0079-6700(20)30035-6/sbref0820" TargetMode="External"/><Relationship Id="rId4437" Type="http://schemas.openxmlformats.org/officeDocument/2006/relationships/hyperlink" Target="http://refhub.elsevier.com/S0079-6700(20)30035-6/sbref1060" TargetMode="External"/><Relationship Id="rId3039" Type="http://schemas.openxmlformats.org/officeDocument/2006/relationships/hyperlink" Target="http://refhub.elsevier.com/S0079-6700(20)30035-6/sbref0730" TargetMode="External"/><Relationship Id="rId3453" Type="http://schemas.openxmlformats.org/officeDocument/2006/relationships/hyperlink" Target="http://refhub.elsevier.com/S0079-6700(20)30035-6/sbref0835" TargetMode="External"/><Relationship Id="rId4851" Type="http://schemas.openxmlformats.org/officeDocument/2006/relationships/hyperlink" Target="http://refhub.elsevier.com/S0079-6700(20)30035-6/sbref1175" TargetMode="External"/><Relationship Id="rId374" Type="http://schemas.openxmlformats.org/officeDocument/2006/relationships/hyperlink" Target="http://refhub.elsevier.com/S0079-6700(20)30035-6/sbref0120" TargetMode="External"/><Relationship Id="rId2055" Type="http://schemas.openxmlformats.org/officeDocument/2006/relationships/hyperlink" Target="http://refhub.elsevier.com/S0079-6700(20)30035-6/sbref0505" TargetMode="External"/><Relationship Id="rId3106" Type="http://schemas.openxmlformats.org/officeDocument/2006/relationships/hyperlink" Target="http://refhub.elsevier.com/S0079-6700(20)30035-6/sbref0745" TargetMode="External"/><Relationship Id="rId4504" Type="http://schemas.openxmlformats.org/officeDocument/2006/relationships/hyperlink" Target="http://refhub.elsevier.com/S0079-6700(20)30035-6/sbref1080" TargetMode="External"/><Relationship Id="rId3520" Type="http://schemas.openxmlformats.org/officeDocument/2006/relationships/hyperlink" Target="http://refhub.elsevier.com/S0079-6700(20)30035-6/sbref0855" TargetMode="External"/><Relationship Id="rId441" Type="http://schemas.openxmlformats.org/officeDocument/2006/relationships/hyperlink" Target="http://refhub.elsevier.com/S0079-6700(20)30035-6/sbref0145" TargetMode="External"/><Relationship Id="rId1071" Type="http://schemas.openxmlformats.org/officeDocument/2006/relationships/hyperlink" Target="http://refhub.elsevier.com/S0079-6700(20)30035-6/sbref0300" TargetMode="External"/><Relationship Id="rId2122" Type="http://schemas.openxmlformats.org/officeDocument/2006/relationships/hyperlink" Target="http://refhub.elsevier.com/S0079-6700(20)30035-6/sbref0520" TargetMode="External"/><Relationship Id="rId5278" Type="http://schemas.openxmlformats.org/officeDocument/2006/relationships/hyperlink" Target="http://refhub.elsevier.com/S0079-6700(20)30035-6/sbref1265" TargetMode="External"/><Relationship Id="rId5692" Type="http://schemas.openxmlformats.org/officeDocument/2006/relationships/hyperlink" Target="http://refhub.elsevier.com/S0079-6700(20)30035-6/sbref1360" TargetMode="External"/><Relationship Id="rId1888" Type="http://schemas.openxmlformats.org/officeDocument/2006/relationships/hyperlink" Target="http://refhub.elsevier.com/S0079-6700(20)30035-6/sbref0465" TargetMode="External"/><Relationship Id="rId2939" Type="http://schemas.openxmlformats.org/officeDocument/2006/relationships/hyperlink" Target="http://refhub.elsevier.com/S0079-6700(20)30035-6/sbref0700" TargetMode="External"/><Relationship Id="rId4294" Type="http://schemas.openxmlformats.org/officeDocument/2006/relationships/hyperlink" Target="http://refhub.elsevier.com/S0079-6700(20)30035-6/sbref1030" TargetMode="External"/><Relationship Id="rId5345" Type="http://schemas.openxmlformats.org/officeDocument/2006/relationships/hyperlink" Target="http://refhub.elsevier.com/S0079-6700(20)30035-6/sbref1280" TargetMode="External"/><Relationship Id="rId4361" Type="http://schemas.openxmlformats.org/officeDocument/2006/relationships/hyperlink" Target="http://refhub.elsevier.com/S0079-6700(20)30035-6/sbref1040" TargetMode="External"/><Relationship Id="rId5412" Type="http://schemas.openxmlformats.org/officeDocument/2006/relationships/hyperlink" Target="http://refhub.elsevier.com/S0079-6700(20)30035-6/sbref1295" TargetMode="External"/><Relationship Id="rId1955" Type="http://schemas.openxmlformats.org/officeDocument/2006/relationships/hyperlink" Target="http://refhub.elsevier.com/S0079-6700(20)30035-6/sbref0480" TargetMode="External"/><Relationship Id="rId4014" Type="http://schemas.openxmlformats.org/officeDocument/2006/relationships/hyperlink" Target="http://refhub.elsevier.com/S0079-6700(20)30035-6/sbref0965" TargetMode="External"/><Relationship Id="rId1608" Type="http://schemas.openxmlformats.org/officeDocument/2006/relationships/hyperlink" Target="http://refhub.elsevier.com/S0079-6700(20)30035-6/sbref0405" TargetMode="External"/><Relationship Id="rId3030" Type="http://schemas.openxmlformats.org/officeDocument/2006/relationships/hyperlink" Target="http://refhub.elsevier.com/S0079-6700(20)30035-6/sbref0725" TargetMode="External"/><Relationship Id="rId2796" Type="http://schemas.openxmlformats.org/officeDocument/2006/relationships/hyperlink" Target="http://refhub.elsevier.com/S0079-6700(20)30035-6/sbref0665" TargetMode="External"/><Relationship Id="rId3847" Type="http://schemas.openxmlformats.org/officeDocument/2006/relationships/hyperlink" Target="http://refhub.elsevier.com/S0079-6700(20)30035-6/sbref0930" TargetMode="External"/><Relationship Id="rId768" Type="http://schemas.openxmlformats.org/officeDocument/2006/relationships/hyperlink" Target="http://refhub.elsevier.com/S0079-6700(20)30035-6/sbref0225" TargetMode="External"/><Relationship Id="rId1398" Type="http://schemas.openxmlformats.org/officeDocument/2006/relationships/hyperlink" Target="http://refhub.elsevier.com/S0079-6700(20)30035-6/sbref0370" TargetMode="External"/><Relationship Id="rId2449" Type="http://schemas.openxmlformats.org/officeDocument/2006/relationships/hyperlink" Target="http://refhub.elsevier.com/S0079-6700(20)30035-6/sbref0590" TargetMode="External"/><Relationship Id="rId2863" Type="http://schemas.openxmlformats.org/officeDocument/2006/relationships/hyperlink" Target="http://refhub.elsevier.com/S0079-6700(20)30035-6/sbref0680" TargetMode="External"/><Relationship Id="rId3914" Type="http://schemas.openxmlformats.org/officeDocument/2006/relationships/hyperlink" Target="http://refhub.elsevier.com/S0079-6700(20)30035-6/sbref0945" TargetMode="External"/><Relationship Id="rId835" Type="http://schemas.openxmlformats.org/officeDocument/2006/relationships/hyperlink" Target="http://refhub.elsevier.com/S0079-6700(20)30035-6/sbref0240" TargetMode="External"/><Relationship Id="rId1465" Type="http://schemas.openxmlformats.org/officeDocument/2006/relationships/hyperlink" Target="http://refhub.elsevier.com/S0079-6700(20)30035-6/sbref0380" TargetMode="External"/><Relationship Id="rId2516" Type="http://schemas.openxmlformats.org/officeDocument/2006/relationships/hyperlink" Target="http://refhub.elsevier.com/S0079-6700(20)30035-6/sbref0605" TargetMode="External"/><Relationship Id="rId1118" Type="http://schemas.openxmlformats.org/officeDocument/2006/relationships/hyperlink" Target="http://refhub.elsevier.com/S0079-6700(20)30035-6/sbref0310" TargetMode="External"/><Relationship Id="rId1532" Type="http://schemas.openxmlformats.org/officeDocument/2006/relationships/hyperlink" Target="http://refhub.elsevier.com/S0079-6700(20)30035-6/sbref0390" TargetMode="External"/><Relationship Id="rId2930" Type="http://schemas.openxmlformats.org/officeDocument/2006/relationships/hyperlink" Target="http://refhub.elsevier.com/S0079-6700(20)30035-6/sbref0700" TargetMode="External"/><Relationship Id="rId4688" Type="http://schemas.openxmlformats.org/officeDocument/2006/relationships/hyperlink" Target="http://refhub.elsevier.com/S0079-6700(20)30035-6/sbref1135" TargetMode="External"/><Relationship Id="rId902" Type="http://schemas.openxmlformats.org/officeDocument/2006/relationships/hyperlink" Target="http://refhub.elsevier.com/S0079-6700(20)30035-6/sbref0255" TargetMode="External"/><Relationship Id="rId5739" Type="http://schemas.openxmlformats.org/officeDocument/2006/relationships/hyperlink" Target="http://refhub.elsevier.com/S0079-6700(20)30035-6/sbref1365" TargetMode="External"/><Relationship Id="rId4755" Type="http://schemas.openxmlformats.org/officeDocument/2006/relationships/hyperlink" Target="http://refhub.elsevier.com/S0079-6700(20)30035-6/sbref1150" TargetMode="External"/><Relationship Id="rId278" Type="http://schemas.openxmlformats.org/officeDocument/2006/relationships/hyperlink" Target="http://refhub.elsevier.com/S0079-6700(20)30035-6/sbref0085" TargetMode="External"/><Relationship Id="rId3357" Type="http://schemas.openxmlformats.org/officeDocument/2006/relationships/hyperlink" Target="http://refhub.elsevier.com/S0079-6700(20)30035-6/sbref0815" TargetMode="External"/><Relationship Id="rId3771" Type="http://schemas.openxmlformats.org/officeDocument/2006/relationships/hyperlink" Target="http://refhub.elsevier.com/S0079-6700(20)30035-6/sbref0915" TargetMode="External"/><Relationship Id="rId4408" Type="http://schemas.openxmlformats.org/officeDocument/2006/relationships/hyperlink" Target="http://refhub.elsevier.com/S0079-6700(20)30035-6/sbref1050" TargetMode="External"/><Relationship Id="rId4822" Type="http://schemas.openxmlformats.org/officeDocument/2006/relationships/hyperlink" Target="http://refhub.elsevier.com/S0079-6700(20)30035-6/sbref1165" TargetMode="External"/><Relationship Id="rId692" Type="http://schemas.openxmlformats.org/officeDocument/2006/relationships/hyperlink" Target="http://refhub.elsevier.com/S0079-6700(20)30035-6/sbref0205" TargetMode="External"/><Relationship Id="rId2373" Type="http://schemas.openxmlformats.org/officeDocument/2006/relationships/hyperlink" Target="http://refhub.elsevier.com/S0079-6700(20)30035-6/sbref0575" TargetMode="External"/><Relationship Id="rId3424" Type="http://schemas.openxmlformats.org/officeDocument/2006/relationships/hyperlink" Target="http://refhub.elsevier.com/S0079-6700(20)30035-6/sbref0830" TargetMode="External"/><Relationship Id="rId345" Type="http://schemas.openxmlformats.org/officeDocument/2006/relationships/hyperlink" Target="http://refhub.elsevier.com/S0079-6700(20)30035-6/sbref0110" TargetMode="External"/><Relationship Id="rId2026" Type="http://schemas.openxmlformats.org/officeDocument/2006/relationships/hyperlink" Target="http://refhub.elsevier.com/S0079-6700(20)30035-6/sbref0500" TargetMode="External"/><Relationship Id="rId2440" Type="http://schemas.openxmlformats.org/officeDocument/2006/relationships/hyperlink" Target="http://refhub.elsevier.com/S0079-6700(20)30035-6/sbref0590" TargetMode="External"/><Relationship Id="rId5596" Type="http://schemas.openxmlformats.org/officeDocument/2006/relationships/hyperlink" Target="http://refhub.elsevier.com/S0079-6700(20)30035-6/sbref1335" TargetMode="External"/><Relationship Id="rId412" Type="http://schemas.openxmlformats.org/officeDocument/2006/relationships/hyperlink" Target="http://refhub.elsevier.com/S0079-6700(20)30035-6/sbref0135" TargetMode="External"/><Relationship Id="rId1042" Type="http://schemas.openxmlformats.org/officeDocument/2006/relationships/hyperlink" Target="http://refhub.elsevier.com/S0079-6700(20)30035-6/sbref0290" TargetMode="External"/><Relationship Id="rId4198" Type="http://schemas.openxmlformats.org/officeDocument/2006/relationships/hyperlink" Target="http://refhub.elsevier.com/S0079-6700(20)30035-6/sbref1005" TargetMode="External"/><Relationship Id="rId5249" Type="http://schemas.openxmlformats.org/officeDocument/2006/relationships/hyperlink" Target="http://refhub.elsevier.com/S0079-6700(20)30035-6/sbref1260" TargetMode="External"/><Relationship Id="rId5663" Type="http://schemas.openxmlformats.org/officeDocument/2006/relationships/hyperlink" Target="http://refhub.elsevier.com/S0079-6700(20)30035-6/sbref1350" TargetMode="External"/><Relationship Id="rId4265" Type="http://schemas.openxmlformats.org/officeDocument/2006/relationships/hyperlink" Target="http://refhub.elsevier.com/S0079-6700(20)30035-6/sbref1025" TargetMode="External"/><Relationship Id="rId5316" Type="http://schemas.openxmlformats.org/officeDocument/2006/relationships/hyperlink" Target="http://refhub.elsevier.com/S0079-6700(20)30035-6/sbref1275" TargetMode="External"/><Relationship Id="rId1859" Type="http://schemas.openxmlformats.org/officeDocument/2006/relationships/hyperlink" Target="http://refhub.elsevier.com/S0079-6700(20)30035-6/sbref0460" TargetMode="External"/><Relationship Id="rId5730" Type="http://schemas.openxmlformats.org/officeDocument/2006/relationships/hyperlink" Target="http://refhub.elsevier.com/S0079-6700(20)30035-6/sbref1365" TargetMode="External"/><Relationship Id="rId1926" Type="http://schemas.openxmlformats.org/officeDocument/2006/relationships/hyperlink" Target="http://refhub.elsevier.com/S0079-6700(20)30035-6/sbref0470" TargetMode="External"/><Relationship Id="rId3281" Type="http://schemas.openxmlformats.org/officeDocument/2006/relationships/hyperlink" Target="http://refhub.elsevier.com/S0079-6700(20)30035-6/sbref0795" TargetMode="External"/><Relationship Id="rId4332" Type="http://schemas.openxmlformats.org/officeDocument/2006/relationships/hyperlink" Target="http://refhub.elsevier.com/S0079-6700(20)30035-6/sbref1035" TargetMode="External"/><Relationship Id="rId3001" Type="http://schemas.openxmlformats.org/officeDocument/2006/relationships/hyperlink" Target="http://refhub.elsevier.com/S0079-6700(20)30035-6/sbref0720" TargetMode="External"/><Relationship Id="rId2767" Type="http://schemas.openxmlformats.org/officeDocument/2006/relationships/hyperlink" Target="http://refhub.elsevier.com/S0079-6700(20)30035-6/sbref0660" TargetMode="External"/><Relationship Id="rId5173" Type="http://schemas.openxmlformats.org/officeDocument/2006/relationships/hyperlink" Target="http://refhub.elsevier.com/S0079-6700(20)30035-6/sbref1240" TargetMode="External"/><Relationship Id="rId739" Type="http://schemas.openxmlformats.org/officeDocument/2006/relationships/hyperlink" Target="http://refhub.elsevier.com/S0079-6700(20)30035-6/sbref0220" TargetMode="External"/><Relationship Id="rId1369" Type="http://schemas.openxmlformats.org/officeDocument/2006/relationships/hyperlink" Target="http://refhub.elsevier.com/S0079-6700(20)30035-6/sbref0360" TargetMode="External"/><Relationship Id="rId3818" Type="http://schemas.openxmlformats.org/officeDocument/2006/relationships/hyperlink" Target="http://refhub.elsevier.com/S0079-6700(20)30035-6/sbref0925" TargetMode="External"/><Relationship Id="rId5240" Type="http://schemas.openxmlformats.org/officeDocument/2006/relationships/hyperlink" Target="http://refhub.elsevier.com/S0079-6700(20)30035-6/sbref1260" TargetMode="External"/><Relationship Id="rId1783" Type="http://schemas.openxmlformats.org/officeDocument/2006/relationships/hyperlink" Target="http://refhub.elsevier.com/S0079-6700(20)30035-6/sbref0445" TargetMode="External"/><Relationship Id="rId2834" Type="http://schemas.openxmlformats.org/officeDocument/2006/relationships/hyperlink" Target="http://refhub.elsevier.com/S0079-6700(20)30035-6/sbref0675" TargetMode="External"/><Relationship Id="rId75" Type="http://schemas.openxmlformats.org/officeDocument/2006/relationships/hyperlink" Target="http://refhub.elsevier.com/S0079-6700(20)30035-6/sbref0020" TargetMode="External"/><Relationship Id="rId806" Type="http://schemas.openxmlformats.org/officeDocument/2006/relationships/hyperlink" Target="http://refhub.elsevier.com/S0079-6700(20)30035-6/sbref0230" TargetMode="External"/><Relationship Id="rId1436" Type="http://schemas.openxmlformats.org/officeDocument/2006/relationships/hyperlink" Target="http://refhub.elsevier.com/S0079-6700(20)30035-6/sbref0375" TargetMode="External"/><Relationship Id="rId1850" Type="http://schemas.openxmlformats.org/officeDocument/2006/relationships/hyperlink" Target="http://refhub.elsevier.com/S0079-6700(20)30035-6/sbref0455" TargetMode="External"/><Relationship Id="rId2901" Type="http://schemas.openxmlformats.org/officeDocument/2006/relationships/hyperlink" Target="http://refhub.elsevier.com/S0079-6700(20)30035-6/sbref0690" TargetMode="External"/><Relationship Id="rId1503" Type="http://schemas.openxmlformats.org/officeDocument/2006/relationships/hyperlink" Target="http://refhub.elsevier.com/S0079-6700(20)30035-6/sbref0385" TargetMode="External"/><Relationship Id="rId4659" Type="http://schemas.openxmlformats.org/officeDocument/2006/relationships/hyperlink" Target="http://refhub.elsevier.com/S0079-6700(20)30035-6/sbref1120" TargetMode="External"/><Relationship Id="rId3675" Type="http://schemas.openxmlformats.org/officeDocument/2006/relationships/hyperlink" Target="http://refhub.elsevier.com/S0079-6700(20)30035-6/sbref0895" TargetMode="External"/><Relationship Id="rId4726" Type="http://schemas.openxmlformats.org/officeDocument/2006/relationships/hyperlink" Target="http://refhub.elsevier.com/S0079-6700(20)30035-6/sbref1140" TargetMode="External"/><Relationship Id="rId596" Type="http://schemas.openxmlformats.org/officeDocument/2006/relationships/hyperlink" Target="http://refhub.elsevier.com/S0079-6700(20)30035-6/sbref0185" TargetMode="External"/><Relationship Id="rId2277" Type="http://schemas.openxmlformats.org/officeDocument/2006/relationships/hyperlink" Target="http://refhub.elsevier.com/S0079-6700(20)30035-6/sbref0555" TargetMode="External"/><Relationship Id="rId2691" Type="http://schemas.openxmlformats.org/officeDocument/2006/relationships/hyperlink" Target="http://refhub.elsevier.com/S0079-6700(20)30035-6/sbref0645" TargetMode="External"/><Relationship Id="rId3328" Type="http://schemas.openxmlformats.org/officeDocument/2006/relationships/hyperlink" Target="http://refhub.elsevier.com/S0079-6700(20)30035-6/sbref0805" TargetMode="External"/><Relationship Id="rId3742" Type="http://schemas.openxmlformats.org/officeDocument/2006/relationships/hyperlink" Target="http://refhub.elsevier.com/S0079-6700(20)30035-6/sbref0910" TargetMode="External"/><Relationship Id="rId249" Type="http://schemas.openxmlformats.org/officeDocument/2006/relationships/hyperlink" Target="http://refhub.elsevier.com/S0079-6700(20)30035-6/sbref0075" TargetMode="External"/><Relationship Id="rId663" Type="http://schemas.openxmlformats.org/officeDocument/2006/relationships/hyperlink" Target="http://refhub.elsevier.com/S0079-6700(20)30035-6/sbref0200" TargetMode="External"/><Relationship Id="rId1293" Type="http://schemas.openxmlformats.org/officeDocument/2006/relationships/hyperlink" Target="http://refhub.elsevier.com/S0079-6700(20)30035-6/sbref0350" TargetMode="External"/><Relationship Id="rId2344" Type="http://schemas.openxmlformats.org/officeDocument/2006/relationships/hyperlink" Target="http://refhub.elsevier.com/S0079-6700(20)30035-6/sbref0570" TargetMode="External"/><Relationship Id="rId316" Type="http://schemas.openxmlformats.org/officeDocument/2006/relationships/hyperlink" Target="http://refhub.elsevier.com/S0079-6700(20)30035-6/sbref0100" TargetMode="External"/><Relationship Id="rId730" Type="http://schemas.openxmlformats.org/officeDocument/2006/relationships/hyperlink" Target="http://refhub.elsevier.com/S0079-6700(20)30035-6/sbref0215" TargetMode="External"/><Relationship Id="rId1013" Type="http://schemas.openxmlformats.org/officeDocument/2006/relationships/hyperlink" Target="http://refhub.elsevier.com/S0079-6700(20)30035-6/sbref0285" TargetMode="External"/><Relationship Id="rId1360" Type="http://schemas.openxmlformats.org/officeDocument/2006/relationships/hyperlink" Target="http://refhub.elsevier.com/S0079-6700(20)30035-6/sbref0360" TargetMode="External"/><Relationship Id="rId2411" Type="http://schemas.openxmlformats.org/officeDocument/2006/relationships/hyperlink" Target="http://refhub.elsevier.com/S0079-6700(20)30035-6/sbref0585" TargetMode="External"/><Relationship Id="rId4169" Type="http://schemas.openxmlformats.org/officeDocument/2006/relationships/hyperlink" Target="http://refhub.elsevier.com/S0079-6700(20)30035-6/sbref1000" TargetMode="External"/><Relationship Id="rId5567" Type="http://schemas.openxmlformats.org/officeDocument/2006/relationships/hyperlink" Target="http://refhub.elsevier.com/S0079-6700(20)30035-6/sbref1325" TargetMode="External"/><Relationship Id="rId4583" Type="http://schemas.openxmlformats.org/officeDocument/2006/relationships/hyperlink" Target="http://refhub.elsevier.com/S0079-6700(20)30035-6/sbref1100" TargetMode="External"/><Relationship Id="rId5634" Type="http://schemas.openxmlformats.org/officeDocument/2006/relationships/hyperlink" Target="http://refhub.elsevier.com/S0079-6700(20)30035-6/sbref1340" TargetMode="External"/><Relationship Id="rId3185" Type="http://schemas.openxmlformats.org/officeDocument/2006/relationships/hyperlink" Target="http://refhub.elsevier.com/S0079-6700(20)30035-6/sbref0765" TargetMode="External"/><Relationship Id="rId4236" Type="http://schemas.openxmlformats.org/officeDocument/2006/relationships/hyperlink" Target="http://refhub.elsevier.com/S0079-6700(20)30035-6/sbref1015" TargetMode="External"/><Relationship Id="rId4650" Type="http://schemas.openxmlformats.org/officeDocument/2006/relationships/hyperlink" Target="http://refhub.elsevier.com/S0079-6700(20)30035-6/sbref1120" TargetMode="External"/><Relationship Id="rId5701" Type="http://schemas.openxmlformats.org/officeDocument/2006/relationships/hyperlink" Target="http://refhub.elsevier.com/S0079-6700(20)30035-6/sbref1360" TargetMode="External"/><Relationship Id="rId3252" Type="http://schemas.openxmlformats.org/officeDocument/2006/relationships/hyperlink" Target="http://refhub.elsevier.com/S0079-6700(20)30035-6/sbref0785" TargetMode="External"/><Relationship Id="rId4303" Type="http://schemas.openxmlformats.org/officeDocument/2006/relationships/hyperlink" Target="http://refhub.elsevier.com/S0079-6700(20)30035-6/sbref1030" TargetMode="External"/><Relationship Id="rId173" Type="http://schemas.openxmlformats.org/officeDocument/2006/relationships/hyperlink" Target="http://refhub.elsevier.com/S0079-6700(20)30035-6/sbref0050" TargetMode="External"/><Relationship Id="rId240" Type="http://schemas.openxmlformats.org/officeDocument/2006/relationships/hyperlink" Target="http://refhub.elsevier.com/S0079-6700(20)30035-6/sbref0075" TargetMode="External"/><Relationship Id="rId5077" Type="http://schemas.openxmlformats.org/officeDocument/2006/relationships/hyperlink" Target="http://refhub.elsevier.com/S0079-6700(20)30035-6/sbref1220" TargetMode="External"/><Relationship Id="rId4093" Type="http://schemas.openxmlformats.org/officeDocument/2006/relationships/hyperlink" Target="http://refhub.elsevier.com/S0079-6700(20)30035-6/sbref0985" TargetMode="External"/><Relationship Id="rId5144" Type="http://schemas.openxmlformats.org/officeDocument/2006/relationships/hyperlink" Target="http://refhub.elsevier.com/S0079-6700(20)30035-6/sbref1235" TargetMode="External"/><Relationship Id="rId5491" Type="http://schemas.openxmlformats.org/officeDocument/2006/relationships/hyperlink" Target="http://refhub.elsevier.com/S0079-6700(20)30035-6/sbref1310" TargetMode="External"/><Relationship Id="rId1687" Type="http://schemas.openxmlformats.org/officeDocument/2006/relationships/hyperlink" Target="http://refhub.elsevier.com/S0079-6700(20)30035-6/sbref0420" TargetMode="External"/><Relationship Id="rId2738" Type="http://schemas.openxmlformats.org/officeDocument/2006/relationships/hyperlink" Target="http://refhub.elsevier.com/S0079-6700(20)30035-6/sbref0655" TargetMode="External"/><Relationship Id="rId1754" Type="http://schemas.openxmlformats.org/officeDocument/2006/relationships/hyperlink" Target="http://refhub.elsevier.com/S0079-6700(20)30035-6/sbref0440" TargetMode="External"/><Relationship Id="rId2805" Type="http://schemas.openxmlformats.org/officeDocument/2006/relationships/hyperlink" Target="http://refhub.elsevier.com/S0079-6700(20)30035-6/sbref0670" TargetMode="External"/><Relationship Id="rId4160" Type="http://schemas.openxmlformats.org/officeDocument/2006/relationships/hyperlink" Target="http://refhub.elsevier.com/S0079-6700(20)30035-6/sbref1000" TargetMode="External"/><Relationship Id="rId5211" Type="http://schemas.openxmlformats.org/officeDocument/2006/relationships/hyperlink" Target="http://refhub.elsevier.com/S0079-6700(20)30035-6/sbref1250" TargetMode="External"/><Relationship Id="rId46" Type="http://schemas.openxmlformats.org/officeDocument/2006/relationships/hyperlink" Target="http://refhub.elsevier.com/S0079-6700(20)30035-6/sbref0005" TargetMode="External"/><Relationship Id="rId1407" Type="http://schemas.openxmlformats.org/officeDocument/2006/relationships/hyperlink" Target="http://refhub.elsevier.com/S0079-6700(20)30035-6/sbref0370" TargetMode="External"/><Relationship Id="rId1821" Type="http://schemas.openxmlformats.org/officeDocument/2006/relationships/hyperlink" Target="http://refhub.elsevier.com/S0079-6700(20)30035-6/sbref0455" TargetMode="External"/><Relationship Id="rId4977" Type="http://schemas.openxmlformats.org/officeDocument/2006/relationships/hyperlink" Target="http://refhub.elsevier.com/S0079-6700(20)30035-6/sbref1200" TargetMode="External"/><Relationship Id="rId3579" Type="http://schemas.openxmlformats.org/officeDocument/2006/relationships/hyperlink" Target="http://refhub.elsevier.com/S0079-6700(20)30035-6/sbref0870" TargetMode="External"/><Relationship Id="rId2595" Type="http://schemas.openxmlformats.org/officeDocument/2006/relationships/hyperlink" Target="http://refhub.elsevier.com/S0079-6700(20)30035-6/sbref0625" TargetMode="External"/><Relationship Id="rId3993" Type="http://schemas.openxmlformats.org/officeDocument/2006/relationships/hyperlink" Target="http://refhub.elsevier.com/S0079-6700(20)30035-6/sbref0960" TargetMode="External"/><Relationship Id="rId567" Type="http://schemas.openxmlformats.org/officeDocument/2006/relationships/hyperlink" Target="http://refhub.elsevier.com/S0079-6700(20)30035-6/sbref0180" TargetMode="External"/><Relationship Id="rId1197" Type="http://schemas.openxmlformats.org/officeDocument/2006/relationships/hyperlink" Target="http://refhub.elsevier.com/S0079-6700(20)30035-6/sbref0330" TargetMode="External"/><Relationship Id="rId2248" Type="http://schemas.openxmlformats.org/officeDocument/2006/relationships/hyperlink" Target="http://refhub.elsevier.com/S0079-6700(20)30035-6/sbref0550" TargetMode="External"/><Relationship Id="rId3646" Type="http://schemas.openxmlformats.org/officeDocument/2006/relationships/hyperlink" Target="http://refhub.elsevier.com/S0079-6700(20)30035-6/sbref0890" TargetMode="External"/><Relationship Id="rId981" Type="http://schemas.openxmlformats.org/officeDocument/2006/relationships/hyperlink" Target="http://refhub.elsevier.com/S0079-6700(20)30035-6/sbref0275" TargetMode="External"/><Relationship Id="rId2662" Type="http://schemas.openxmlformats.org/officeDocument/2006/relationships/hyperlink" Target="http://refhub.elsevier.com/S0079-6700(20)30035-6/sbref0635" TargetMode="External"/><Relationship Id="rId3713" Type="http://schemas.openxmlformats.org/officeDocument/2006/relationships/hyperlink" Target="http://refhub.elsevier.com/S0079-6700(20)30035-6/sbref0905" TargetMode="External"/><Relationship Id="rId634" Type="http://schemas.openxmlformats.org/officeDocument/2006/relationships/hyperlink" Target="http://refhub.elsevier.com/S0079-6700(20)30035-6/sbref0195" TargetMode="External"/><Relationship Id="rId1264" Type="http://schemas.openxmlformats.org/officeDocument/2006/relationships/hyperlink" Target="http://refhub.elsevier.com/S0079-6700(20)30035-6/sbref0345" TargetMode="External"/><Relationship Id="rId2315" Type="http://schemas.openxmlformats.org/officeDocument/2006/relationships/hyperlink" Target="http://refhub.elsevier.com/S0079-6700(20)30035-6/sbref0565" TargetMode="External"/><Relationship Id="rId701" Type="http://schemas.openxmlformats.org/officeDocument/2006/relationships/hyperlink" Target="http://refhub.elsevier.com/S0079-6700(20)30035-6/sbref0210" TargetMode="External"/><Relationship Id="rId1331" Type="http://schemas.openxmlformats.org/officeDocument/2006/relationships/hyperlink" Target="http://refhub.elsevier.com/S0079-6700(20)30035-6/sbref0355" TargetMode="External"/><Relationship Id="rId4487" Type="http://schemas.openxmlformats.org/officeDocument/2006/relationships/hyperlink" Target="http://refhub.elsevier.com/S0079-6700(20)30035-6/sbref1075" TargetMode="External"/><Relationship Id="rId5538" Type="http://schemas.openxmlformats.org/officeDocument/2006/relationships/hyperlink" Target="http://refhub.elsevier.com/S0079-6700(20)30035-6/sbref1320" TargetMode="External"/><Relationship Id="rId3089" Type="http://schemas.openxmlformats.org/officeDocument/2006/relationships/hyperlink" Target="http://refhub.elsevier.com/S0079-6700(20)30035-6/sbref0740" TargetMode="External"/><Relationship Id="rId4554" Type="http://schemas.openxmlformats.org/officeDocument/2006/relationships/hyperlink" Target="http://refhub.elsevier.com/S0079-6700(20)30035-6/sbref1090" TargetMode="External"/><Relationship Id="rId5605" Type="http://schemas.openxmlformats.org/officeDocument/2006/relationships/hyperlink" Target="http://refhub.elsevier.com/S0079-6700(20)30035-6/sbref1335" TargetMode="External"/><Relationship Id="rId3156" Type="http://schemas.openxmlformats.org/officeDocument/2006/relationships/hyperlink" Target="http://refhub.elsevier.com/S0079-6700(20)30035-6/sbref0760" TargetMode="External"/><Relationship Id="rId4207" Type="http://schemas.openxmlformats.org/officeDocument/2006/relationships/hyperlink" Target="http://refhub.elsevier.com/S0079-6700(20)30035-6/sbref1010" TargetMode="External"/><Relationship Id="rId491" Type="http://schemas.openxmlformats.org/officeDocument/2006/relationships/hyperlink" Target="http://refhub.elsevier.com/S0079-6700(20)30035-6/sbref0155" TargetMode="External"/><Relationship Id="rId2172" Type="http://schemas.openxmlformats.org/officeDocument/2006/relationships/hyperlink" Target="http://refhub.elsevier.com/S0079-6700(20)30035-6/sbref0535" TargetMode="External"/><Relationship Id="rId3223" Type="http://schemas.openxmlformats.org/officeDocument/2006/relationships/hyperlink" Target="http://refhub.elsevier.com/S0079-6700(20)30035-6/sbref0780" TargetMode="External"/><Relationship Id="rId3570" Type="http://schemas.openxmlformats.org/officeDocument/2006/relationships/hyperlink" Target="http://refhub.elsevier.com/S0079-6700(20)30035-6/sbref0870" TargetMode="External"/><Relationship Id="rId4621" Type="http://schemas.openxmlformats.org/officeDocument/2006/relationships/hyperlink" Target="http://refhub.elsevier.com/S0079-6700(20)30035-6/sbref1110" TargetMode="External"/><Relationship Id="rId144" Type="http://schemas.openxmlformats.org/officeDocument/2006/relationships/hyperlink" Target="http://refhub.elsevier.com/S0079-6700(20)30035-6/sbref0040" TargetMode="External"/><Relationship Id="rId2989" Type="http://schemas.openxmlformats.org/officeDocument/2006/relationships/hyperlink" Target="http://refhub.elsevier.com/S0079-6700(20)30035-6/sbref0715" TargetMode="External"/><Relationship Id="rId5395" Type="http://schemas.openxmlformats.org/officeDocument/2006/relationships/hyperlink" Target="http://refhub.elsevier.com/S0079-6700(20)30035-6/sbref1290" TargetMode="External"/><Relationship Id="rId211" Type="http://schemas.openxmlformats.org/officeDocument/2006/relationships/hyperlink" Target="http://refhub.elsevier.com/S0079-6700(20)30035-6/sbref0065" TargetMode="External"/><Relationship Id="rId5048" Type="http://schemas.openxmlformats.org/officeDocument/2006/relationships/hyperlink" Target="http://refhub.elsevier.com/S0079-6700(20)30035-6/sbref1215" TargetMode="External"/><Relationship Id="rId5462" Type="http://schemas.openxmlformats.org/officeDocument/2006/relationships/hyperlink" Target="http://refhub.elsevier.com/S0079-6700(20)30035-6/sbref1305" TargetMode="External"/><Relationship Id="rId1658" Type="http://schemas.openxmlformats.org/officeDocument/2006/relationships/hyperlink" Target="http://refhub.elsevier.com/S0079-6700(20)30035-6/sbref0415" TargetMode="External"/><Relationship Id="rId2709" Type="http://schemas.openxmlformats.org/officeDocument/2006/relationships/hyperlink" Target="http://refhub.elsevier.com/S0079-6700(20)30035-6/sbref0650" TargetMode="External"/><Relationship Id="rId4064" Type="http://schemas.openxmlformats.org/officeDocument/2006/relationships/hyperlink" Target="http://refhub.elsevier.com/S0079-6700(20)30035-6/sbref0975" TargetMode="External"/><Relationship Id="rId5115" Type="http://schemas.openxmlformats.org/officeDocument/2006/relationships/hyperlink" Target="http://refhub.elsevier.com/S0079-6700(20)30035-6/sbref1230" TargetMode="External"/><Relationship Id="rId3080" Type="http://schemas.openxmlformats.org/officeDocument/2006/relationships/hyperlink" Target="http://refhub.elsevier.com/S0079-6700(20)30035-6/sbref0740" TargetMode="External"/><Relationship Id="rId4131" Type="http://schemas.openxmlformats.org/officeDocument/2006/relationships/hyperlink" Target="http://refhub.elsevier.com/S0079-6700(20)30035-6/sbref0990" TargetMode="External"/><Relationship Id="rId1725" Type="http://schemas.openxmlformats.org/officeDocument/2006/relationships/hyperlink" Target="http://refhub.elsevier.com/S0079-6700(20)30035-6/sbref0430" TargetMode="External"/><Relationship Id="rId17" Type="http://schemas.openxmlformats.org/officeDocument/2006/relationships/hyperlink" Target="mailto:winey@seas.upenn.edu" TargetMode="External"/><Relationship Id="rId3897" Type="http://schemas.openxmlformats.org/officeDocument/2006/relationships/hyperlink" Target="http://refhub.elsevier.com/S0079-6700(20)30035-6/sbref0940" TargetMode="External"/><Relationship Id="rId4948" Type="http://schemas.openxmlformats.org/officeDocument/2006/relationships/hyperlink" Target="http://refhub.elsevier.com/S0079-6700(20)30035-6/sbref1195" TargetMode="External"/><Relationship Id="rId2499" Type="http://schemas.openxmlformats.org/officeDocument/2006/relationships/hyperlink" Target="http://refhub.elsevier.com/S0079-6700(20)30035-6/sbref0600" TargetMode="External"/><Relationship Id="rId3964" Type="http://schemas.openxmlformats.org/officeDocument/2006/relationships/hyperlink" Target="http://refhub.elsevier.com/S0079-6700(20)30035-6/sbref0955" TargetMode="External"/><Relationship Id="rId1" Type="http://schemas.openxmlformats.org/officeDocument/2006/relationships/numbering" Target="numbering.xml"/><Relationship Id="rId885" Type="http://schemas.openxmlformats.org/officeDocument/2006/relationships/hyperlink" Target="http://refhub.elsevier.com/S0079-6700(20)30035-6/sbref0250" TargetMode="External"/><Relationship Id="rId2566" Type="http://schemas.openxmlformats.org/officeDocument/2006/relationships/hyperlink" Target="http://refhub.elsevier.com/S0079-6700(20)30035-6/sbref0615" TargetMode="External"/><Relationship Id="rId2980" Type="http://schemas.openxmlformats.org/officeDocument/2006/relationships/hyperlink" Target="http://refhub.elsevier.com/S0079-6700(20)30035-6/sbref0710" TargetMode="External"/><Relationship Id="rId3617" Type="http://schemas.openxmlformats.org/officeDocument/2006/relationships/hyperlink" Target="http://refhub.elsevier.com/S0079-6700(20)30035-6/sbref0880" TargetMode="External"/><Relationship Id="rId538" Type="http://schemas.openxmlformats.org/officeDocument/2006/relationships/hyperlink" Target="http://refhub.elsevier.com/S0079-6700(20)30035-6/sbref0165" TargetMode="External"/><Relationship Id="rId952" Type="http://schemas.openxmlformats.org/officeDocument/2006/relationships/hyperlink" Target="http://refhub.elsevier.com/S0079-6700(20)30035-6/sbref0265" TargetMode="External"/><Relationship Id="rId1168" Type="http://schemas.openxmlformats.org/officeDocument/2006/relationships/hyperlink" Target="http://refhub.elsevier.com/S0079-6700(20)30035-6/sbref0320" TargetMode="External"/><Relationship Id="rId1582" Type="http://schemas.openxmlformats.org/officeDocument/2006/relationships/hyperlink" Target="http://refhub.elsevier.com/S0079-6700(20)30035-6/sbref0400" TargetMode="External"/><Relationship Id="rId2219" Type="http://schemas.openxmlformats.org/officeDocument/2006/relationships/hyperlink" Target="http://refhub.elsevier.com/S0079-6700(20)30035-6/sbref0545" TargetMode="External"/><Relationship Id="rId2633" Type="http://schemas.openxmlformats.org/officeDocument/2006/relationships/hyperlink" Target="http://refhub.elsevier.com/S0079-6700(20)30035-6/sbref0630" TargetMode="External"/><Relationship Id="rId5789" Type="http://schemas.openxmlformats.org/officeDocument/2006/relationships/hyperlink" Target="http://refhub.elsevier.com/S0079-6700(20)30035-6/sbref1375" TargetMode="External"/><Relationship Id="rId605" Type="http://schemas.openxmlformats.org/officeDocument/2006/relationships/hyperlink" Target="http://refhub.elsevier.com/S0079-6700(20)30035-6/sbref0185" TargetMode="External"/><Relationship Id="rId1235" Type="http://schemas.openxmlformats.org/officeDocument/2006/relationships/hyperlink" Target="http://refhub.elsevier.com/S0079-6700(20)30035-6/sbref0335" TargetMode="External"/><Relationship Id="rId1302" Type="http://schemas.openxmlformats.org/officeDocument/2006/relationships/hyperlink" Target="http://refhub.elsevier.com/S0079-6700(20)30035-6/sbref0350" TargetMode="External"/><Relationship Id="rId2700" Type="http://schemas.openxmlformats.org/officeDocument/2006/relationships/hyperlink" Target="http://refhub.elsevier.com/S0079-6700(20)30035-6/sbref0645" TargetMode="External"/><Relationship Id="rId4458" Type="http://schemas.openxmlformats.org/officeDocument/2006/relationships/hyperlink" Target="http://refhub.elsevier.com/S0079-6700(20)30035-6/sbref1065" TargetMode="External"/><Relationship Id="rId4872" Type="http://schemas.openxmlformats.org/officeDocument/2006/relationships/hyperlink" Target="http://refhub.elsevier.com/S0079-6700(20)30035-6/sbref1180" TargetMode="External"/><Relationship Id="rId5509" Type="http://schemas.openxmlformats.org/officeDocument/2006/relationships/hyperlink" Target="http://refhub.elsevier.com/S0079-6700(20)30035-6/sbref1315" TargetMode="External"/><Relationship Id="rId395" Type="http://schemas.openxmlformats.org/officeDocument/2006/relationships/hyperlink" Target="http://refhub.elsevier.com/S0079-6700(20)30035-6/sbref0130" TargetMode="External"/><Relationship Id="rId2076" Type="http://schemas.openxmlformats.org/officeDocument/2006/relationships/hyperlink" Target="http://refhub.elsevier.com/S0079-6700(20)30035-6/sbref0515" TargetMode="External"/><Relationship Id="rId3474" Type="http://schemas.openxmlformats.org/officeDocument/2006/relationships/hyperlink" Target="http://refhub.elsevier.com/S0079-6700(20)30035-6/sbref0845" TargetMode="External"/><Relationship Id="rId4525" Type="http://schemas.openxmlformats.org/officeDocument/2006/relationships/hyperlink" Target="http://refhub.elsevier.com/S0079-6700(20)30035-6/sbref1080" TargetMode="External"/><Relationship Id="rId2490" Type="http://schemas.openxmlformats.org/officeDocument/2006/relationships/hyperlink" Target="http://refhub.elsevier.com/S0079-6700(20)30035-6/sbref0600" TargetMode="External"/><Relationship Id="rId3127" Type="http://schemas.openxmlformats.org/officeDocument/2006/relationships/hyperlink" Target="http://refhub.elsevier.com/S0079-6700(20)30035-6/sbref0750" TargetMode="External"/><Relationship Id="rId3541" Type="http://schemas.openxmlformats.org/officeDocument/2006/relationships/hyperlink" Target="http://refhub.elsevier.com/S0079-6700(20)30035-6/sbref0860" TargetMode="External"/><Relationship Id="rId462" Type="http://schemas.openxmlformats.org/officeDocument/2006/relationships/hyperlink" Target="http://refhub.elsevier.com/S0079-6700(20)30035-6/sbref0150" TargetMode="External"/><Relationship Id="rId1092" Type="http://schemas.openxmlformats.org/officeDocument/2006/relationships/hyperlink" Target="http://refhub.elsevier.com/S0079-6700(20)30035-6/sbref0305" TargetMode="External"/><Relationship Id="rId2143" Type="http://schemas.openxmlformats.org/officeDocument/2006/relationships/hyperlink" Target="http://refhub.elsevier.com/S0079-6700(20)30035-6/sbref0525" TargetMode="External"/><Relationship Id="rId5299" Type="http://schemas.openxmlformats.org/officeDocument/2006/relationships/hyperlink" Target="http://refhub.elsevier.com/S0079-6700(20)30035-6/sbref1270" TargetMode="External"/><Relationship Id="rId115" Type="http://schemas.openxmlformats.org/officeDocument/2006/relationships/hyperlink" Target="http://refhub.elsevier.com/S0079-6700(20)30035-6/sbref0025" TargetMode="External"/><Relationship Id="rId2210" Type="http://schemas.openxmlformats.org/officeDocument/2006/relationships/hyperlink" Target="http://refhub.elsevier.com/S0079-6700(20)30035-6/sbref0545" TargetMode="External"/><Relationship Id="rId5366" Type="http://schemas.openxmlformats.org/officeDocument/2006/relationships/hyperlink" Target="http://refhub.elsevier.com/S0079-6700(20)30035-6/sbref1285" TargetMode="External"/><Relationship Id="rId4382" Type="http://schemas.openxmlformats.org/officeDocument/2006/relationships/hyperlink" Target="http://refhub.elsevier.com/S0079-6700(20)30035-6/sbref1045" TargetMode="External"/><Relationship Id="rId5019" Type="http://schemas.openxmlformats.org/officeDocument/2006/relationships/hyperlink" Target="http://refhub.elsevier.com/S0079-6700(20)30035-6/sbref1210" TargetMode="External"/><Relationship Id="rId5433" Type="http://schemas.openxmlformats.org/officeDocument/2006/relationships/hyperlink" Target="http://refhub.elsevier.com/S0079-6700(20)30035-6/sbref1300" TargetMode="External"/><Relationship Id="rId5780" Type="http://schemas.openxmlformats.org/officeDocument/2006/relationships/hyperlink" Target="http://refhub.elsevier.com/S0079-6700(20)30035-6/sbref1375" TargetMode="External"/><Relationship Id="rId1976" Type="http://schemas.openxmlformats.org/officeDocument/2006/relationships/hyperlink" Target="http://refhub.elsevier.com/S0079-6700(20)30035-6/sbref0485" TargetMode="External"/><Relationship Id="rId4035" Type="http://schemas.openxmlformats.org/officeDocument/2006/relationships/hyperlink" Target="http://refhub.elsevier.com/S0079-6700(20)30035-6/sbref0970" TargetMode="External"/><Relationship Id="rId1629" Type="http://schemas.openxmlformats.org/officeDocument/2006/relationships/hyperlink" Target="http://refhub.elsevier.com/S0079-6700(20)30035-6/sbref0410" TargetMode="External"/><Relationship Id="rId5500" Type="http://schemas.openxmlformats.org/officeDocument/2006/relationships/hyperlink" Target="http://refhub.elsevier.com/S0079-6700(20)30035-6/sbref1315" TargetMode="External"/><Relationship Id="rId3051" Type="http://schemas.openxmlformats.org/officeDocument/2006/relationships/hyperlink" Target="http://refhub.elsevier.com/S0079-6700(20)30035-6/sbref0730" TargetMode="External"/><Relationship Id="rId4102" Type="http://schemas.openxmlformats.org/officeDocument/2006/relationships/hyperlink" Target="http://refhub.elsevier.com/S0079-6700(20)30035-6/sbref0985" TargetMode="External"/><Relationship Id="rId3868" Type="http://schemas.openxmlformats.org/officeDocument/2006/relationships/hyperlink" Target="http://refhub.elsevier.com/S0079-6700(20)30035-6/sbref0935" TargetMode="External"/><Relationship Id="rId4919" Type="http://schemas.openxmlformats.org/officeDocument/2006/relationships/hyperlink" Target="http://refhub.elsevier.com/S0079-6700(20)30035-6/sbref1185" TargetMode="External"/><Relationship Id="rId789" Type="http://schemas.openxmlformats.org/officeDocument/2006/relationships/hyperlink" Target="http://refhub.elsevier.com/S0079-6700(20)30035-6/sbref0230" TargetMode="External"/><Relationship Id="rId2884" Type="http://schemas.openxmlformats.org/officeDocument/2006/relationships/hyperlink" Target="http://refhub.elsevier.com/S0079-6700(20)30035-6/sbref0690" TargetMode="External"/><Relationship Id="rId5290" Type="http://schemas.openxmlformats.org/officeDocument/2006/relationships/hyperlink" Target="http://refhub.elsevier.com/S0079-6700(20)30035-6/sbref1270" TargetMode="External"/><Relationship Id="rId856" Type="http://schemas.openxmlformats.org/officeDocument/2006/relationships/hyperlink" Target="http://refhub.elsevier.com/S0079-6700(20)30035-6/sbref0240" TargetMode="External"/><Relationship Id="rId1486" Type="http://schemas.openxmlformats.org/officeDocument/2006/relationships/hyperlink" Target="http://refhub.elsevier.com/S0079-6700(20)30035-6/sbref0385" TargetMode="External"/><Relationship Id="rId2537" Type="http://schemas.openxmlformats.org/officeDocument/2006/relationships/hyperlink" Target="http://refhub.elsevier.com/S0079-6700(20)30035-6/sbref0610" TargetMode="External"/><Relationship Id="rId3935" Type="http://schemas.openxmlformats.org/officeDocument/2006/relationships/hyperlink" Target="http://refhub.elsevier.com/S0079-6700(20)30035-6/sbref0950" TargetMode="External"/><Relationship Id="rId509" Type="http://schemas.openxmlformats.org/officeDocument/2006/relationships/hyperlink" Target="http://refhub.elsevier.com/S0079-6700(20)30035-6/sbref0160" TargetMode="External"/><Relationship Id="rId1139" Type="http://schemas.openxmlformats.org/officeDocument/2006/relationships/hyperlink" Target="http://refhub.elsevier.com/S0079-6700(20)30035-6/sbref0310" TargetMode="External"/><Relationship Id="rId2951" Type="http://schemas.openxmlformats.org/officeDocument/2006/relationships/hyperlink" Target="http://refhub.elsevier.com/S0079-6700(20)30035-6/sbref0705" TargetMode="External"/><Relationship Id="rId5010" Type="http://schemas.openxmlformats.org/officeDocument/2006/relationships/hyperlink" Target="http://refhub.elsevier.com/S0079-6700(20)30035-6/sbref1205" TargetMode="External"/><Relationship Id="rId923" Type="http://schemas.openxmlformats.org/officeDocument/2006/relationships/hyperlink" Target="http://refhub.elsevier.com/S0079-6700(20)30035-6/sbref0255" TargetMode="External"/><Relationship Id="rId1553" Type="http://schemas.openxmlformats.org/officeDocument/2006/relationships/hyperlink" Target="http://refhub.elsevier.com/S0079-6700(20)30035-6/sbref0400" TargetMode="External"/><Relationship Id="rId2604" Type="http://schemas.openxmlformats.org/officeDocument/2006/relationships/hyperlink" Target="http://refhub.elsevier.com/S0079-6700(20)30035-6/sbref0625" TargetMode="External"/><Relationship Id="rId1206" Type="http://schemas.openxmlformats.org/officeDocument/2006/relationships/hyperlink" Target="http://refhub.elsevier.com/S0079-6700(20)30035-6/sbref0330" TargetMode="External"/><Relationship Id="rId1620" Type="http://schemas.openxmlformats.org/officeDocument/2006/relationships/hyperlink" Target="http://refhub.elsevier.com/S0079-6700(20)30035-6/sbref0410" TargetMode="External"/><Relationship Id="rId4776" Type="http://schemas.openxmlformats.org/officeDocument/2006/relationships/hyperlink" Target="http://refhub.elsevier.com/S0079-6700(20)30035-6/sbref1155" TargetMode="External"/><Relationship Id="rId3378" Type="http://schemas.openxmlformats.org/officeDocument/2006/relationships/hyperlink" Target="http://refhub.elsevier.com/S0079-6700(20)30035-6/sbref0820" TargetMode="External"/><Relationship Id="rId3792" Type="http://schemas.openxmlformats.org/officeDocument/2006/relationships/hyperlink" Target="http://refhub.elsevier.com/S0079-6700(20)30035-6/sbref0920" TargetMode="External"/><Relationship Id="rId4429" Type="http://schemas.openxmlformats.org/officeDocument/2006/relationships/hyperlink" Target="http://refhub.elsevier.com/S0079-6700(20)30035-6/sbref1060" TargetMode="External"/><Relationship Id="rId4843" Type="http://schemas.openxmlformats.org/officeDocument/2006/relationships/hyperlink" Target="http://refhub.elsevier.com/S0079-6700(20)30035-6/sbref1170" TargetMode="External"/><Relationship Id="rId299" Type="http://schemas.openxmlformats.org/officeDocument/2006/relationships/hyperlink" Target="http://refhub.elsevier.com/S0079-6700(20)30035-6/sbref0095" TargetMode="External"/><Relationship Id="rId2394" Type="http://schemas.openxmlformats.org/officeDocument/2006/relationships/hyperlink" Target="http://refhub.elsevier.com/S0079-6700(20)30035-6/sbref0580" TargetMode="External"/><Relationship Id="rId3445" Type="http://schemas.openxmlformats.org/officeDocument/2006/relationships/hyperlink" Target="http://refhub.elsevier.com/S0079-6700(20)30035-6/sbref0835" TargetMode="External"/><Relationship Id="rId366" Type="http://schemas.openxmlformats.org/officeDocument/2006/relationships/hyperlink" Target="http://refhub.elsevier.com/S0079-6700(20)30035-6/sbref0120" TargetMode="External"/><Relationship Id="rId780" Type="http://schemas.openxmlformats.org/officeDocument/2006/relationships/hyperlink" Target="http://refhub.elsevier.com/S0079-6700(20)30035-6/sbref0225" TargetMode="External"/><Relationship Id="rId2047" Type="http://schemas.openxmlformats.org/officeDocument/2006/relationships/hyperlink" Target="http://refhub.elsevier.com/S0079-6700(20)30035-6/sbref0505" TargetMode="External"/><Relationship Id="rId2461" Type="http://schemas.openxmlformats.org/officeDocument/2006/relationships/hyperlink" Target="http://refhub.elsevier.com/S0079-6700(20)30035-6/sbref0595" TargetMode="External"/><Relationship Id="rId3512" Type="http://schemas.openxmlformats.org/officeDocument/2006/relationships/hyperlink" Target="http://refhub.elsevier.com/S0079-6700(20)30035-6/sbref0850" TargetMode="External"/><Relationship Id="rId4910" Type="http://schemas.openxmlformats.org/officeDocument/2006/relationships/hyperlink" Target="http://refhub.elsevier.com/S0079-6700(20)30035-6/sbref1185" TargetMode="External"/><Relationship Id="rId433" Type="http://schemas.openxmlformats.org/officeDocument/2006/relationships/hyperlink" Target="http://refhub.elsevier.com/S0079-6700(20)30035-6/sbref0145" TargetMode="External"/><Relationship Id="rId1063" Type="http://schemas.openxmlformats.org/officeDocument/2006/relationships/hyperlink" Target="http://refhub.elsevier.com/S0079-6700(20)30035-6/sbref0300" TargetMode="External"/><Relationship Id="rId2114" Type="http://schemas.openxmlformats.org/officeDocument/2006/relationships/hyperlink" Target="http://refhub.elsevier.com/S0079-6700(20)30035-6/sbref0520" TargetMode="External"/><Relationship Id="rId4286" Type="http://schemas.openxmlformats.org/officeDocument/2006/relationships/hyperlink" Target="http://refhub.elsevier.com/S0079-6700(20)30035-6/sbref1025" TargetMode="External"/><Relationship Id="rId5684" Type="http://schemas.openxmlformats.org/officeDocument/2006/relationships/hyperlink" Target="http://refhub.elsevier.com/S0079-6700(20)30035-6/sbref1355" TargetMode="External"/><Relationship Id="rId500" Type="http://schemas.openxmlformats.org/officeDocument/2006/relationships/hyperlink" Target="http://refhub.elsevier.com/S0079-6700(20)30035-6/sbref0155" TargetMode="External"/><Relationship Id="rId1130" Type="http://schemas.openxmlformats.org/officeDocument/2006/relationships/hyperlink" Target="http://refhub.elsevier.com/S0079-6700(20)30035-6/sbref0310" TargetMode="External"/><Relationship Id="rId5337" Type="http://schemas.openxmlformats.org/officeDocument/2006/relationships/hyperlink" Target="http://refhub.elsevier.com/S0079-6700(20)30035-6/sbref1275" TargetMode="External"/><Relationship Id="rId5751" Type="http://schemas.openxmlformats.org/officeDocument/2006/relationships/hyperlink" Target="http://refhub.elsevier.com/S0079-6700(20)30035-6/sbref1370" TargetMode="External"/><Relationship Id="rId1947" Type="http://schemas.openxmlformats.org/officeDocument/2006/relationships/hyperlink" Target="http://refhub.elsevier.com/S0079-6700(20)30035-6/sbref0475" TargetMode="External"/><Relationship Id="rId4353" Type="http://schemas.openxmlformats.org/officeDocument/2006/relationships/hyperlink" Target="http://refhub.elsevier.com/S0079-6700(20)30035-6/sbref1040" TargetMode="External"/><Relationship Id="rId5404" Type="http://schemas.openxmlformats.org/officeDocument/2006/relationships/hyperlink" Target="http://refhub.elsevier.com/S0079-6700(20)30035-6/sbref1295" TargetMode="External"/><Relationship Id="rId4006" Type="http://schemas.openxmlformats.org/officeDocument/2006/relationships/hyperlink" Target="http://refhub.elsevier.com/S0079-6700(20)30035-6/sbref0965" TargetMode="External"/><Relationship Id="rId4420" Type="http://schemas.openxmlformats.org/officeDocument/2006/relationships/hyperlink" Target="http://refhub.elsevier.com/S0079-6700(20)30035-6/sbref1055" TargetMode="External"/><Relationship Id="rId290" Type="http://schemas.openxmlformats.org/officeDocument/2006/relationships/hyperlink" Target="http://refhub.elsevier.com/S0079-6700(20)30035-6/sbref0090" TargetMode="External"/><Relationship Id="rId3022" Type="http://schemas.openxmlformats.org/officeDocument/2006/relationships/hyperlink" Target="http://refhub.elsevier.com/S0079-6700(20)30035-6/sbref0725" TargetMode="External"/><Relationship Id="rId5194" Type="http://schemas.openxmlformats.org/officeDocument/2006/relationships/hyperlink" Target="http://refhub.elsevier.com/S0079-6700(20)30035-6/sbref1250" TargetMode="External"/><Relationship Id="rId2788" Type="http://schemas.openxmlformats.org/officeDocument/2006/relationships/hyperlink" Target="http://refhub.elsevier.com/S0079-6700(20)30035-6/sbref0665" TargetMode="External"/><Relationship Id="rId3839" Type="http://schemas.openxmlformats.org/officeDocument/2006/relationships/hyperlink" Target="http://refhub.elsevier.com/S0079-6700(20)30035-6/sbref0930" TargetMode="External"/><Relationship Id="rId2855" Type="http://schemas.openxmlformats.org/officeDocument/2006/relationships/hyperlink" Target="http://refhub.elsevier.com/S0079-6700(20)30035-6/sbref0680" TargetMode="External"/><Relationship Id="rId3906" Type="http://schemas.openxmlformats.org/officeDocument/2006/relationships/hyperlink" Target="http://refhub.elsevier.com/S0079-6700(20)30035-6/sbref0945" TargetMode="External"/><Relationship Id="rId5261" Type="http://schemas.openxmlformats.org/officeDocument/2006/relationships/hyperlink" Target="http://refhub.elsevier.com/S0079-6700(20)30035-6/sbref1260" TargetMode="External"/><Relationship Id="rId96" Type="http://schemas.openxmlformats.org/officeDocument/2006/relationships/hyperlink" Target="http://refhub.elsevier.com/S0079-6700(20)30035-6/sbref0025" TargetMode="External"/><Relationship Id="rId827" Type="http://schemas.openxmlformats.org/officeDocument/2006/relationships/hyperlink" Target="http://refhub.elsevier.com/S0079-6700(20)30035-6/sbref0235" TargetMode="External"/><Relationship Id="rId1457" Type="http://schemas.openxmlformats.org/officeDocument/2006/relationships/hyperlink" Target="http://refhub.elsevier.com/S0079-6700(20)30035-6/sbref0380" TargetMode="External"/><Relationship Id="rId1871" Type="http://schemas.openxmlformats.org/officeDocument/2006/relationships/hyperlink" Target="http://refhub.elsevier.com/S0079-6700(20)30035-6/sbref0460" TargetMode="External"/><Relationship Id="rId2508" Type="http://schemas.openxmlformats.org/officeDocument/2006/relationships/hyperlink" Target="http://refhub.elsevier.com/S0079-6700(20)30035-6/sbref0605" TargetMode="External"/><Relationship Id="rId2922" Type="http://schemas.openxmlformats.org/officeDocument/2006/relationships/hyperlink" Target="http://refhub.elsevier.com/S0079-6700(20)30035-6/sbref0695" TargetMode="External"/><Relationship Id="rId1524" Type="http://schemas.openxmlformats.org/officeDocument/2006/relationships/hyperlink" Target="http://refhub.elsevier.com/S0079-6700(20)30035-6/sbref0390" TargetMode="External"/><Relationship Id="rId3696" Type="http://schemas.openxmlformats.org/officeDocument/2006/relationships/hyperlink" Target="http://refhub.elsevier.com/S0079-6700(20)30035-6/sbref0900" TargetMode="External"/><Relationship Id="rId4747" Type="http://schemas.openxmlformats.org/officeDocument/2006/relationships/hyperlink" Target="http://refhub.elsevier.com/S0079-6700(20)30035-6/sbref1145" TargetMode="External"/><Relationship Id="rId2298" Type="http://schemas.openxmlformats.org/officeDocument/2006/relationships/hyperlink" Target="http://refhub.elsevier.com/S0079-6700(20)30035-6/sbref0560" TargetMode="External"/><Relationship Id="rId3349" Type="http://schemas.openxmlformats.org/officeDocument/2006/relationships/hyperlink" Target="http://refhub.elsevier.com/S0079-6700(20)30035-6/sbref0815" TargetMode="External"/><Relationship Id="rId684" Type="http://schemas.openxmlformats.org/officeDocument/2006/relationships/hyperlink" Target="http://refhub.elsevier.com/S0079-6700(20)30035-6/sbref0205" TargetMode="External"/><Relationship Id="rId2365" Type="http://schemas.openxmlformats.org/officeDocument/2006/relationships/hyperlink" Target="http://refhub.elsevier.com/S0079-6700(20)30035-6/sbref0575" TargetMode="External"/><Relationship Id="rId3763" Type="http://schemas.openxmlformats.org/officeDocument/2006/relationships/hyperlink" Target="http://refhub.elsevier.com/S0079-6700(20)30035-6/sbref0915" TargetMode="External"/><Relationship Id="rId4814" Type="http://schemas.openxmlformats.org/officeDocument/2006/relationships/hyperlink" Target="http://refhub.elsevier.com/S0079-6700(20)30035-6/sbref1165" TargetMode="External"/><Relationship Id="rId337" Type="http://schemas.openxmlformats.org/officeDocument/2006/relationships/hyperlink" Target="http://refhub.elsevier.com/S0079-6700(20)30035-6/sbref0110" TargetMode="External"/><Relationship Id="rId2018" Type="http://schemas.openxmlformats.org/officeDocument/2006/relationships/hyperlink" Target="http://refhub.elsevier.com/S0079-6700(20)30035-6/sbref0495" TargetMode="External"/><Relationship Id="rId3416" Type="http://schemas.openxmlformats.org/officeDocument/2006/relationships/hyperlink" Target="http://refhub.elsevier.com/S0079-6700(20)30035-6/sbref0830" TargetMode="External"/><Relationship Id="rId3830" Type="http://schemas.openxmlformats.org/officeDocument/2006/relationships/hyperlink" Target="http://refhub.elsevier.com/S0079-6700(20)30035-6/sbref0930" TargetMode="External"/><Relationship Id="rId751" Type="http://schemas.openxmlformats.org/officeDocument/2006/relationships/hyperlink" Target="http://refhub.elsevier.com/S0079-6700(20)30035-6/sbref0220" TargetMode="External"/><Relationship Id="rId1381" Type="http://schemas.openxmlformats.org/officeDocument/2006/relationships/hyperlink" Target="http://refhub.elsevier.com/S0079-6700(20)30035-6/sbref0365" TargetMode="External"/><Relationship Id="rId2432" Type="http://schemas.openxmlformats.org/officeDocument/2006/relationships/hyperlink" Target="http://refhub.elsevier.com/S0079-6700(20)30035-6/sbref0590" TargetMode="External"/><Relationship Id="rId5588" Type="http://schemas.openxmlformats.org/officeDocument/2006/relationships/hyperlink" Target="http://refhub.elsevier.com/S0079-6700(20)30035-6/sbref1335" TargetMode="External"/><Relationship Id="rId404" Type="http://schemas.openxmlformats.org/officeDocument/2006/relationships/hyperlink" Target="http://refhub.elsevier.com/S0079-6700(20)30035-6/sbref0130" TargetMode="External"/><Relationship Id="rId1034" Type="http://schemas.openxmlformats.org/officeDocument/2006/relationships/hyperlink" Target="http://refhub.elsevier.com/S0079-6700(20)30035-6/sbref0290" TargetMode="External"/><Relationship Id="rId5655" Type="http://schemas.openxmlformats.org/officeDocument/2006/relationships/hyperlink" Target="http://refhub.elsevier.com/S0079-6700(20)30035-6/sbref1350" TargetMode="External"/><Relationship Id="rId1101" Type="http://schemas.openxmlformats.org/officeDocument/2006/relationships/hyperlink" Target="http://refhub.elsevier.com/S0079-6700(20)30035-6/sbref0305" TargetMode="External"/><Relationship Id="rId4257" Type="http://schemas.openxmlformats.org/officeDocument/2006/relationships/hyperlink" Target="http://refhub.elsevier.com/S0079-6700(20)30035-6/sbref1020" TargetMode="External"/><Relationship Id="rId4671" Type="http://schemas.openxmlformats.org/officeDocument/2006/relationships/hyperlink" Target="http://refhub.elsevier.com/S0079-6700(20)30035-6/sbref1130" TargetMode="External"/><Relationship Id="rId5308" Type="http://schemas.openxmlformats.org/officeDocument/2006/relationships/hyperlink" Target="http://refhub.elsevier.com/S0079-6700(20)30035-6/sbref1275" TargetMode="External"/><Relationship Id="rId5722" Type="http://schemas.openxmlformats.org/officeDocument/2006/relationships/hyperlink" Target="http://refhub.elsevier.com/S0079-6700(20)30035-6/sbref1365" TargetMode="External"/><Relationship Id="rId3273" Type="http://schemas.openxmlformats.org/officeDocument/2006/relationships/hyperlink" Target="http://refhub.elsevier.com/S0079-6700(20)30035-6/sbref0795" TargetMode="External"/><Relationship Id="rId4324" Type="http://schemas.openxmlformats.org/officeDocument/2006/relationships/hyperlink" Target="http://refhub.elsevier.com/S0079-6700(20)30035-6/sbref1035" TargetMode="External"/><Relationship Id="rId194" Type="http://schemas.openxmlformats.org/officeDocument/2006/relationships/hyperlink" Target="http://refhub.elsevier.com/S0079-6700(20)30035-6/sbref0060" TargetMode="External"/><Relationship Id="rId1918" Type="http://schemas.openxmlformats.org/officeDocument/2006/relationships/hyperlink" Target="http://refhub.elsevier.com/S0079-6700(20)30035-6/sbref0470" TargetMode="External"/><Relationship Id="rId261" Type="http://schemas.openxmlformats.org/officeDocument/2006/relationships/hyperlink" Target="http://refhub.elsevier.com/S0079-6700(20)30035-6/sbref0080" TargetMode="External"/><Relationship Id="rId3340" Type="http://schemas.openxmlformats.org/officeDocument/2006/relationships/hyperlink" Target="http://refhub.elsevier.com/S0079-6700(20)30035-6/sbref0810" TargetMode="External"/><Relationship Id="rId5098" Type="http://schemas.openxmlformats.org/officeDocument/2006/relationships/hyperlink" Target="http://refhub.elsevier.com/S0079-6700(20)30035-6/sbref1230" TargetMode="External"/><Relationship Id="rId2759" Type="http://schemas.openxmlformats.org/officeDocument/2006/relationships/hyperlink" Target="http://refhub.elsevier.com/S0079-6700(20)30035-6/sbref0655" TargetMode="External"/><Relationship Id="rId5165" Type="http://schemas.openxmlformats.org/officeDocument/2006/relationships/hyperlink" Target="http://refhub.elsevier.com/S0079-6700(20)30035-6/sbref1240" TargetMode="External"/><Relationship Id="rId1775" Type="http://schemas.openxmlformats.org/officeDocument/2006/relationships/hyperlink" Target="http://refhub.elsevier.com/S0079-6700(20)30035-6/sbref0445" TargetMode="External"/><Relationship Id="rId2826" Type="http://schemas.openxmlformats.org/officeDocument/2006/relationships/hyperlink" Target="http://refhub.elsevier.com/S0079-6700(20)30035-6/sbref0670" TargetMode="External"/><Relationship Id="rId4181" Type="http://schemas.openxmlformats.org/officeDocument/2006/relationships/hyperlink" Target="http://refhub.elsevier.com/S0079-6700(20)30035-6/sbref1005" TargetMode="External"/><Relationship Id="rId5232" Type="http://schemas.openxmlformats.org/officeDocument/2006/relationships/hyperlink" Target="http://refhub.elsevier.com/S0079-6700(20)30035-6/sbref1255" TargetMode="External"/><Relationship Id="rId67" Type="http://schemas.openxmlformats.org/officeDocument/2006/relationships/hyperlink" Target="http://refhub.elsevier.com/S0079-6700(20)30035-6/sbref0015" TargetMode="External"/><Relationship Id="rId1428" Type="http://schemas.openxmlformats.org/officeDocument/2006/relationships/hyperlink" Target="http://refhub.elsevier.com/S0079-6700(20)30035-6/sbref0375" TargetMode="External"/><Relationship Id="rId1842" Type="http://schemas.openxmlformats.org/officeDocument/2006/relationships/hyperlink" Target="http://refhub.elsevier.com/S0079-6700(20)30035-6/sbref0455" TargetMode="External"/><Relationship Id="rId4998" Type="http://schemas.openxmlformats.org/officeDocument/2006/relationships/hyperlink" Target="http://refhub.elsevier.com/S0079-6700(20)30035-6/sbref1205" TargetMode="External"/><Relationship Id="rId3667" Type="http://schemas.openxmlformats.org/officeDocument/2006/relationships/hyperlink" Target="http://refhub.elsevier.com/S0079-6700(20)30035-6/sbref0895" TargetMode="External"/><Relationship Id="rId4718" Type="http://schemas.openxmlformats.org/officeDocument/2006/relationships/hyperlink" Target="http://refhub.elsevier.com/S0079-6700(20)30035-6/sbref1140" TargetMode="External"/><Relationship Id="rId588" Type="http://schemas.openxmlformats.org/officeDocument/2006/relationships/hyperlink" Target="http://refhub.elsevier.com/S0079-6700(20)30035-6/sbref0180" TargetMode="External"/><Relationship Id="rId2269" Type="http://schemas.openxmlformats.org/officeDocument/2006/relationships/hyperlink" Target="http://refhub.elsevier.com/S0079-6700(20)30035-6/sbref0555" TargetMode="External"/><Relationship Id="rId2683" Type="http://schemas.openxmlformats.org/officeDocument/2006/relationships/hyperlink" Target="http://refhub.elsevier.com/S0079-6700(20)30035-6/sbref0645" TargetMode="External"/><Relationship Id="rId3734" Type="http://schemas.openxmlformats.org/officeDocument/2006/relationships/hyperlink" Target="http://refhub.elsevier.com/S0079-6700(20)30035-6/sbref0910" TargetMode="External"/><Relationship Id="rId655" Type="http://schemas.openxmlformats.org/officeDocument/2006/relationships/hyperlink" Target="http://refhub.elsevier.com/S0079-6700(20)30035-6/sbref0200" TargetMode="External"/><Relationship Id="rId1285" Type="http://schemas.openxmlformats.org/officeDocument/2006/relationships/hyperlink" Target="http://refhub.elsevier.com/S0079-6700(20)30035-6/sbref0345" TargetMode="External"/><Relationship Id="rId2336" Type="http://schemas.openxmlformats.org/officeDocument/2006/relationships/hyperlink" Target="http://refhub.elsevier.com/S0079-6700(20)30035-6/sbref0570" TargetMode="External"/><Relationship Id="rId2750" Type="http://schemas.openxmlformats.org/officeDocument/2006/relationships/hyperlink" Target="http://refhub.elsevier.com/S0079-6700(20)30035-6/sbref0655" TargetMode="External"/><Relationship Id="rId3801" Type="http://schemas.openxmlformats.org/officeDocument/2006/relationships/hyperlink" Target="http://refhub.elsevier.com/S0079-6700(20)30035-6/sbref0920" TargetMode="External"/><Relationship Id="rId308" Type="http://schemas.openxmlformats.org/officeDocument/2006/relationships/hyperlink" Target="http://refhub.elsevier.com/S0079-6700(20)30035-6/sbref0095" TargetMode="External"/><Relationship Id="rId722" Type="http://schemas.openxmlformats.org/officeDocument/2006/relationships/hyperlink" Target="http://refhub.elsevier.com/S0079-6700(20)30035-6/sbref0215" TargetMode="External"/><Relationship Id="rId1352" Type="http://schemas.openxmlformats.org/officeDocument/2006/relationships/hyperlink" Target="http://refhub.elsevier.com/S0079-6700(20)30035-6/sbref0360" TargetMode="External"/><Relationship Id="rId2403" Type="http://schemas.openxmlformats.org/officeDocument/2006/relationships/hyperlink" Target="http://refhub.elsevier.com/S0079-6700(20)30035-6/sbref0585" TargetMode="External"/><Relationship Id="rId5559" Type="http://schemas.openxmlformats.org/officeDocument/2006/relationships/hyperlink" Target="http://refhub.elsevier.com/S0079-6700(20)30035-6/sbref1325" TargetMode="External"/><Relationship Id="rId1005" Type="http://schemas.openxmlformats.org/officeDocument/2006/relationships/hyperlink" Target="http://refhub.elsevier.com/S0079-6700(20)30035-6/sbref0280" TargetMode="External"/><Relationship Id="rId4575" Type="http://schemas.openxmlformats.org/officeDocument/2006/relationships/hyperlink" Target="http://refhub.elsevier.com/S0079-6700(20)30035-6/sbref1095" TargetMode="External"/><Relationship Id="rId3177" Type="http://schemas.openxmlformats.org/officeDocument/2006/relationships/hyperlink" Target="http://refhub.elsevier.com/S0079-6700(20)30035-6/sbref0765" TargetMode="External"/><Relationship Id="rId4228" Type="http://schemas.openxmlformats.org/officeDocument/2006/relationships/hyperlink" Target="http://refhub.elsevier.com/S0079-6700(20)30035-6/sbref1015" TargetMode="External"/><Relationship Id="rId5626" Type="http://schemas.openxmlformats.org/officeDocument/2006/relationships/hyperlink" Target="http://refhub.elsevier.com/S0079-6700(20)30035-6/sbref1340" TargetMode="External"/><Relationship Id="rId3591" Type="http://schemas.openxmlformats.org/officeDocument/2006/relationships/hyperlink" Target="http://refhub.elsevier.com/S0079-6700(20)30035-6/sbref0875" TargetMode="External"/><Relationship Id="rId4642" Type="http://schemas.openxmlformats.org/officeDocument/2006/relationships/hyperlink" Target="http://refhub.elsevier.com/S0079-6700(20)30035-6/sbref1120" TargetMode="External"/><Relationship Id="rId2193" Type="http://schemas.openxmlformats.org/officeDocument/2006/relationships/hyperlink" Target="http://refhub.elsevier.com/S0079-6700(20)30035-6/sbref0540" TargetMode="External"/><Relationship Id="rId3244" Type="http://schemas.openxmlformats.org/officeDocument/2006/relationships/hyperlink" Target="http://refhub.elsevier.com/S0079-6700(20)30035-6/sbref0785" TargetMode="External"/><Relationship Id="rId165" Type="http://schemas.openxmlformats.org/officeDocument/2006/relationships/hyperlink" Target="http://refhub.elsevier.com/S0079-6700(20)30035-6/sbref0045" TargetMode="External"/><Relationship Id="rId2260" Type="http://schemas.openxmlformats.org/officeDocument/2006/relationships/hyperlink" Target="http://refhub.elsevier.com/S0079-6700(20)30035-6/sbref0555" TargetMode="External"/><Relationship Id="rId3311" Type="http://schemas.openxmlformats.org/officeDocument/2006/relationships/hyperlink" Target="http://refhub.elsevier.com/S0079-6700(20)30035-6/sbref0805" TargetMode="External"/><Relationship Id="rId232" Type="http://schemas.openxmlformats.org/officeDocument/2006/relationships/hyperlink" Target="http://refhub.elsevier.com/S0079-6700(20)30035-6/sbref0070" TargetMode="External"/><Relationship Id="rId5069" Type="http://schemas.openxmlformats.org/officeDocument/2006/relationships/hyperlink" Target="http://refhub.elsevier.com/S0079-6700(20)30035-6/sbref1220" TargetMode="External"/><Relationship Id="rId5483" Type="http://schemas.openxmlformats.org/officeDocument/2006/relationships/hyperlink" Target="http://refhub.elsevier.com/S0079-6700(20)30035-6/sbref1310" TargetMode="External"/><Relationship Id="rId1679" Type="http://schemas.openxmlformats.org/officeDocument/2006/relationships/hyperlink" Target="http://refhub.elsevier.com/S0079-6700(20)30035-6/sbref0420" TargetMode="External"/><Relationship Id="rId4085" Type="http://schemas.openxmlformats.org/officeDocument/2006/relationships/hyperlink" Target="http://refhub.elsevier.com/S0079-6700(20)30035-6/sbref0980" TargetMode="External"/><Relationship Id="rId5136" Type="http://schemas.openxmlformats.org/officeDocument/2006/relationships/hyperlink" Target="http://refhub.elsevier.com/S0079-6700(20)30035-6/sbref1235" TargetMode="External"/><Relationship Id="rId4152" Type="http://schemas.openxmlformats.org/officeDocument/2006/relationships/hyperlink" Target="http://refhub.elsevier.com/S0079-6700(20)30035-6/sbref0995" TargetMode="External"/><Relationship Id="rId5203" Type="http://schemas.openxmlformats.org/officeDocument/2006/relationships/hyperlink" Target="http://refhub.elsevier.com/S0079-6700(20)30035-6/sbref1250" TargetMode="External"/><Relationship Id="rId5550" Type="http://schemas.openxmlformats.org/officeDocument/2006/relationships/hyperlink" Target="http://refhub.elsevier.com/S0079-6700(20)30035-6/sbref1325" TargetMode="External"/><Relationship Id="rId1746" Type="http://schemas.openxmlformats.org/officeDocument/2006/relationships/hyperlink" Target="http://refhub.elsevier.com/S0079-6700(20)30035-6/sbref0435" TargetMode="External"/><Relationship Id="rId38" Type="http://schemas.openxmlformats.org/officeDocument/2006/relationships/image" Target="media/image22.jpeg"/><Relationship Id="rId1813" Type="http://schemas.openxmlformats.org/officeDocument/2006/relationships/hyperlink" Target="http://refhub.elsevier.com/S0079-6700(20)30035-6/sbref0450" TargetMode="External"/><Relationship Id="rId4969" Type="http://schemas.openxmlformats.org/officeDocument/2006/relationships/hyperlink" Target="http://refhub.elsevier.com/S0079-6700(20)30035-6/sbref1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98017</Words>
  <Characters>558702</Characters>
  <Application>Microsoft Office Word</Application>
  <DocSecurity>0</DocSecurity>
  <Lines>4655</Lines>
  <Paragraphs>1310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Dynamics of polymer segments, polymer chains, and nanoparticles in polymer nanocomposite melts: A review</vt:lpstr>
    </vt:vector>
  </TitlesOfParts>
  <Company/>
  <LinksUpToDate>false</LinksUpToDate>
  <CharactersWithSpaces>655409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Dynamics of polymer segments, polymer chains, and nanoparticles in polymer nanocomposite melts: A review</dc:title>
  <dc:subject>Progress in Polymer Science, 105 (2020) 101242. doi:10.1016/j.progpolymsci.2020.101242</dc:subject>
  <dc:creator>Eric J. Bailey</dc:creator>
  <cp:keywords/>
  <dc:description/>
  <cp:lastModifiedBy>Ananya Naga Raj</cp:lastModifiedBy>
  <cp:revision>1</cp:revision>
  <dcterms:created xsi:type="dcterms:W3CDTF">2026-01-24T15:20:00Z</dcterms:created>
  <dcterms:modified xsi:type="dcterms:W3CDTF">2026-01-28T13:09:00Z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2020-06-02T00:00:00Z</vt:filetime>
  </property>
  <property fmtid="{D5CDD505-2E9C-101B-9397-08002B2CF9AE}" pid="3" name="Creator">
    <vt:lpwstr>Elsevier</vt:lpwstr>
  </property>
  <property fmtid="{D5CDD505-2E9C-101B-9397-08002B2CF9AE}" pid="4" name="CrossMarkDomains[1]">
    <vt:lpwstr>sciencedirect.com</vt:lpwstr>
  </property>
  <property fmtid="{D5CDD505-2E9C-101B-9397-08002B2CF9AE}" pid="5" name="CrossMarkDomains[2]">
    <vt:lpwstr>elsevier.com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ElsevierWebPDFSpecifications">
    <vt:lpwstr>6.5</vt:lpwstr>
  </property>
  <property fmtid="{D5CDD505-2E9C-101B-9397-08002B2CF9AE}" pid="9" name="LastSaved">
    <vt:filetime>2026-01-24T00:00:00Z</vt:filetime>
  </property>
  <property fmtid="{D5CDD505-2E9C-101B-9397-08002B2CF9AE}" pid="10" name="Producer">
    <vt:lpwstr>Acrobat Distiller 9.0.0 (Windows)</vt:lpwstr>
  </property>
  <property fmtid="{D5CDD505-2E9C-101B-9397-08002B2CF9AE}" pid="11" name="doi">
    <vt:lpwstr>10.1016/j.progpolymsci.2020.101242</vt:lpwstr>
  </property>
  <property fmtid="{D5CDD505-2E9C-101B-9397-08002B2CF9AE}" pid="12" name="robots">
    <vt:lpwstr>noindex</vt:lpwstr>
  </property>
</Properties>
</file>