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53" w:rsidRPr="00157153" w:rsidRDefault="00157153" w:rsidP="00157153">
      <w:pPr>
        <w:shd w:val="clear" w:color="auto" w:fill="FFFFFF"/>
        <w:spacing w:after="225" w:line="465" w:lineRule="atLeast"/>
        <w:outlineLvl w:val="0"/>
        <w:rPr>
          <w:rFonts w:ascii="Arial" w:eastAsia="Times New Roman" w:hAnsi="Arial" w:cs="Arial"/>
          <w:color w:val="000000"/>
          <w:kern w:val="36"/>
          <w:sz w:val="39"/>
          <w:szCs w:val="39"/>
        </w:rPr>
      </w:pPr>
      <w:r w:rsidRPr="00157153">
        <w:rPr>
          <w:rFonts w:ascii="Arial" w:eastAsia="Times New Roman" w:hAnsi="Arial" w:cs="Arial"/>
          <w:color w:val="000000"/>
          <w:kern w:val="36"/>
          <w:sz w:val="39"/>
          <w:szCs w:val="39"/>
        </w:rPr>
        <w:t>Vintage Lounge Chair </w:t>
      </w:r>
    </w:p>
    <w:p w:rsidR="00C33050" w:rsidRDefault="00157153">
      <w:r>
        <w:rPr>
          <w:noProof/>
        </w:rPr>
        <w:drawing>
          <wp:inline distT="0" distB="0" distL="0" distR="0" wp14:anchorId="186BE383" wp14:editId="7E03D3A1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-HM_5667_100072229_palisander_black_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50" w:rsidRDefault="00C33050" w:rsidP="00C33050"/>
    <w:p w:rsidR="00C33050" w:rsidRDefault="00C33050" w:rsidP="00C33050">
      <w:pPr>
        <w:rPr>
          <w:noProof/>
        </w:rPr>
      </w:pPr>
      <w:r w:rsidRPr="00514228">
        <w:rPr>
          <w:rFonts w:ascii="Segoe UI" w:hAnsi="Segoe UI" w:cs="Segoe UI"/>
          <w:sz w:val="24"/>
          <w:shd w:val="clear" w:color="auto" w:fill="F7F7F8"/>
        </w:rPr>
        <w:t>This classic lounge chair was designed by Charles and Ray Eames and features a molded plywood shell, leather upholstery, and a sleek aluminum base.</w:t>
      </w:r>
      <w:r w:rsidRPr="00331E99">
        <w:rPr>
          <w:noProof/>
        </w:rPr>
        <w:t xml:space="preserve"> </w:t>
      </w:r>
    </w:p>
    <w:p w:rsidR="00EC426C" w:rsidRPr="00C33050" w:rsidRDefault="00EC426C" w:rsidP="00C33050">
      <w:pPr>
        <w:tabs>
          <w:tab w:val="left" w:pos="1305"/>
        </w:tabs>
      </w:pPr>
      <w:bookmarkStart w:id="0" w:name="_GoBack"/>
      <w:bookmarkEnd w:id="0"/>
    </w:p>
    <w:sectPr w:rsidR="00EC426C" w:rsidRPr="00C3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DA4" w:rsidRDefault="00B30DA4" w:rsidP="00157153">
      <w:pPr>
        <w:spacing w:after="0" w:line="240" w:lineRule="auto"/>
      </w:pPr>
      <w:r>
        <w:separator/>
      </w:r>
    </w:p>
  </w:endnote>
  <w:endnote w:type="continuationSeparator" w:id="0">
    <w:p w:rsidR="00B30DA4" w:rsidRDefault="00B30DA4" w:rsidP="0015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DA4" w:rsidRDefault="00B30DA4" w:rsidP="00157153">
      <w:pPr>
        <w:spacing w:after="0" w:line="240" w:lineRule="auto"/>
      </w:pPr>
      <w:r>
        <w:separator/>
      </w:r>
    </w:p>
  </w:footnote>
  <w:footnote w:type="continuationSeparator" w:id="0">
    <w:p w:rsidR="00B30DA4" w:rsidRDefault="00B30DA4" w:rsidP="00157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53"/>
    <w:rsid w:val="00157153"/>
    <w:rsid w:val="00B30DA4"/>
    <w:rsid w:val="00C33050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1CB06-0779-4120-B46C-ACC0B7FE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53"/>
  </w:style>
  <w:style w:type="paragraph" w:styleId="Heading1">
    <w:name w:val="heading 1"/>
    <w:basedOn w:val="Normal"/>
    <w:link w:val="Heading1Char"/>
    <w:uiPriority w:val="9"/>
    <w:qFormat/>
    <w:rsid w:val="001571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53"/>
  </w:style>
  <w:style w:type="paragraph" w:styleId="Footer">
    <w:name w:val="footer"/>
    <w:basedOn w:val="Normal"/>
    <w:link w:val="FooterChar"/>
    <w:uiPriority w:val="99"/>
    <w:unhideWhenUsed/>
    <w:rsid w:val="00157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53"/>
  </w:style>
  <w:style w:type="character" w:customStyle="1" w:styleId="Heading1Char">
    <w:name w:val="Heading 1 Char"/>
    <w:basedOn w:val="DefaultParagraphFont"/>
    <w:link w:val="Heading1"/>
    <w:uiPriority w:val="9"/>
    <w:rsid w:val="001571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2023-04-18T14:11:00Z</dcterms:created>
  <dcterms:modified xsi:type="dcterms:W3CDTF">2023-04-18T14:27:00Z</dcterms:modified>
</cp:coreProperties>
</file>