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DA3B" w14:textId="7CE2952F" w:rsidR="000500C1" w:rsidRDefault="009F2E56" w:rsidP="009F2E56">
      <w:pPr>
        <w:pStyle w:val="Heading1"/>
      </w:pPr>
      <w:r>
        <w:t>1. Turisti</w:t>
      </w:r>
      <w:r>
        <w:rPr>
          <w:lang w:val="sr-Latn-RS"/>
        </w:rPr>
        <w:t>čka aplikacija</w:t>
      </w:r>
    </w:p>
    <w:p w14:paraId="6D92DE66" w14:textId="305149F0" w:rsidR="009F2E56" w:rsidRPr="009F2E56" w:rsidRDefault="009F2E56" w:rsidP="009F2E56">
      <w:pPr>
        <w:pStyle w:val="Heading2"/>
        <w:rPr>
          <w:lang w:val="pt-BR"/>
        </w:rPr>
      </w:pPr>
      <w:r w:rsidRPr="009F2E56">
        <w:rPr>
          <w:lang w:val="pt-BR"/>
        </w:rPr>
        <w:t>1.1. Shading na slovima ispod n</w:t>
      </w:r>
      <w:r>
        <w:rPr>
          <w:lang w:val="pt-BR"/>
        </w:rPr>
        <w:t>aziva destinacije - sugestija</w:t>
      </w:r>
    </w:p>
    <w:p w14:paraId="2F4537C3" w14:textId="2BA68E1E" w:rsidR="009F2E56" w:rsidRDefault="009F2E56" w:rsidP="009F2E56">
      <w:r>
        <w:drawing>
          <wp:inline distT="0" distB="0" distL="0" distR="0" wp14:anchorId="2FA6EBAB" wp14:editId="31ABBFA3">
            <wp:extent cx="5791200" cy="4610100"/>
            <wp:effectExtent l="0" t="0" r="0" b="0"/>
            <wp:docPr id="123280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9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E333" w14:textId="5DC9652F" w:rsidR="009F2E56" w:rsidRDefault="009F2E56" w:rsidP="009F2E56">
      <w:pPr>
        <w:rPr>
          <w:sz w:val="28"/>
          <w:szCs w:val="28"/>
        </w:rPr>
      </w:pPr>
      <w:r w:rsidRPr="009F2E56">
        <w:rPr>
          <w:sz w:val="28"/>
          <w:szCs w:val="28"/>
        </w:rPr>
        <w:t xml:space="preserve">Slova </w:t>
      </w:r>
      <w:r>
        <w:rPr>
          <w:sz w:val="28"/>
          <w:szCs w:val="28"/>
          <w:lang w:val="sr-Latn-RS"/>
        </w:rPr>
        <w:t>se trenutno gube u slici iza njih, bilo bi vizuelno lepše staviti senku (shading) na njih</w:t>
      </w:r>
      <w:r w:rsidR="00E7270E">
        <w:rPr>
          <w:sz w:val="28"/>
          <w:szCs w:val="28"/>
          <w:lang w:val="sr-Latn-RS"/>
        </w:rPr>
        <w:t>. Primer</w:t>
      </w:r>
      <w:r>
        <w:rPr>
          <w:sz w:val="28"/>
          <w:szCs w:val="28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7270E" w:rsidRPr="009F2E56" w14:paraId="12D84997" w14:textId="77777777" w:rsidTr="009F2E56">
        <w:trPr>
          <w:trHeight w:val="452"/>
        </w:trPr>
        <w:tc>
          <w:tcPr>
            <w:tcW w:w="4675" w:type="dxa"/>
          </w:tcPr>
          <w:p w14:paraId="6C7E5404" w14:textId="2F250F3A" w:rsidR="00E7270E" w:rsidRPr="009F2E56" w:rsidRDefault="00E7270E" w:rsidP="00E7270E">
            <w:pPr>
              <w:jc w:val="center"/>
              <w:rPr>
                <w:color w:val="FFFFFF" w:themeColor="background1"/>
                <w:sz w:val="24"/>
                <w:szCs w:val="24"/>
                <w:lang w:val="sr-Latn-RS"/>
              </w:rPr>
            </w:pPr>
            <w:r w:rsidRPr="009F2E56">
              <w:rPr>
                <w:color w:val="FFFFFF" w:themeColor="background1"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359E00B3" wp14:editId="422EB08C">
                  <wp:simplePos x="0" y="0"/>
                  <wp:positionH relativeFrom="column">
                    <wp:posOffset>263016</wp:posOffset>
                  </wp:positionH>
                  <wp:positionV relativeFrom="paragraph">
                    <wp:posOffset>1975</wp:posOffset>
                  </wp:positionV>
                  <wp:extent cx="2295525" cy="257175"/>
                  <wp:effectExtent l="0" t="0" r="9525" b="9525"/>
                  <wp:wrapNone/>
                  <wp:docPr id="1042701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01658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F2E56">
              <w:rPr>
                <w:color w:val="FFFFFF" w:themeColor="background1"/>
                <w:sz w:val="24"/>
                <w:szCs w:val="24"/>
                <w:lang w:val="pt-BR"/>
              </w:rPr>
              <w:t>Tvr</w:t>
            </w:r>
            <w:r w:rsidRPr="009F2E56">
              <w:rPr>
                <w:color w:val="FFFFFF" w:themeColor="background1"/>
                <w:sz w:val="24"/>
                <w:szCs w:val="24"/>
                <w:lang w:val="sr-Latn-RS"/>
              </w:rPr>
              <w:t>đava, merak i ukus juga Srbije</w:t>
            </w:r>
          </w:p>
        </w:tc>
        <w:tc>
          <w:tcPr>
            <w:tcW w:w="4675" w:type="dxa"/>
          </w:tcPr>
          <w:p w14:paraId="456A1C9B" w14:textId="65F4362B" w:rsidR="00E7270E" w:rsidRPr="009F2E56" w:rsidRDefault="00E7270E" w:rsidP="00E7270E">
            <w:pPr>
              <w:jc w:val="center"/>
              <w:rPr>
                <w:color w:val="FFFFFF" w:themeColor="background1"/>
                <w:sz w:val="24"/>
                <w:szCs w:val="24"/>
                <w:lang w:val="pt-BR"/>
              </w:rPr>
            </w:pPr>
            <w:r w:rsidRPr="00E7270E">
              <w:rPr>
                <w:color w:val="FFFFFF" w:themeColor="background1"/>
                <w:sz w:val="24"/>
                <w:szCs w:val="24"/>
                <w14:shadow w14:blurRad="50800" w14:dist="38100" w14:dir="2700000" w14:sx="100000" w14:sy="100000" w14:kx="0" w14:ky="0" w14:algn="tl">
                  <w14:srgbClr w14:val="000000"/>
                </w14:shadow>
              </w:rPr>
              <w:drawing>
                <wp:anchor distT="0" distB="0" distL="114300" distR="114300" simplePos="0" relativeHeight="251662336" behindDoc="1" locked="0" layoutInCell="1" allowOverlap="1" wp14:anchorId="64CEF2AD" wp14:editId="7240B5A1">
                  <wp:simplePos x="0" y="0"/>
                  <wp:positionH relativeFrom="column">
                    <wp:posOffset>263016</wp:posOffset>
                  </wp:positionH>
                  <wp:positionV relativeFrom="paragraph">
                    <wp:posOffset>1975</wp:posOffset>
                  </wp:positionV>
                  <wp:extent cx="2295525" cy="257175"/>
                  <wp:effectExtent l="0" t="0" r="9525" b="9525"/>
                  <wp:wrapNone/>
                  <wp:docPr id="1239907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701658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7270E">
              <w:rPr>
                <w:color w:val="FFFFFF" w:themeColor="background1"/>
                <w:sz w:val="24"/>
                <w:szCs w:val="24"/>
                <w:lang w:val="pt-BR"/>
                <w14:shadow w14:blurRad="50800" w14:dist="38100" w14:dir="2700000" w14:sx="100000" w14:sy="100000" w14:kx="0" w14:ky="0" w14:algn="tl">
                  <w14:srgbClr w14:val="000000"/>
                </w14:shadow>
              </w:rPr>
              <w:t>Tvr</w:t>
            </w:r>
            <w:r w:rsidRPr="00E7270E">
              <w:rPr>
                <w:color w:val="FFFFFF" w:themeColor="background1"/>
                <w:sz w:val="24"/>
                <w:szCs w:val="24"/>
                <w:lang w:val="sr-Latn-RS"/>
                <w14:shadow w14:blurRad="50800" w14:dist="38100" w14:dir="2700000" w14:sx="100000" w14:sy="100000" w14:kx="0" w14:ky="0" w14:algn="tl">
                  <w14:srgbClr w14:val="000000"/>
                </w14:shadow>
              </w:rPr>
              <w:t>đava, merak i ukus juga Srbije</w:t>
            </w:r>
          </w:p>
        </w:tc>
      </w:tr>
      <w:tr w:rsidR="00E7270E" w:rsidRPr="009F2E56" w14:paraId="6D65A5E3" w14:textId="77777777" w:rsidTr="009F2E56">
        <w:tc>
          <w:tcPr>
            <w:tcW w:w="4675" w:type="dxa"/>
          </w:tcPr>
          <w:p w14:paraId="0E8BF32F" w14:textId="064D6273" w:rsidR="00E7270E" w:rsidRPr="009F2E56" w:rsidRDefault="00E7270E" w:rsidP="00E7270E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Bez shadinga</w:t>
            </w:r>
          </w:p>
        </w:tc>
        <w:tc>
          <w:tcPr>
            <w:tcW w:w="4675" w:type="dxa"/>
          </w:tcPr>
          <w:p w14:paraId="29FD16EF" w14:textId="71903A5B" w:rsidR="00E7270E" w:rsidRPr="009F2E56" w:rsidRDefault="00E7270E" w:rsidP="00E7270E">
            <w:pPr>
              <w:jc w:val="center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Sa shadingom</w:t>
            </w:r>
          </w:p>
        </w:tc>
      </w:tr>
    </w:tbl>
    <w:p w14:paraId="2911FFE4" w14:textId="77777777" w:rsidR="009F2E56" w:rsidRDefault="009F2E56" w:rsidP="009F2E56">
      <w:pPr>
        <w:jc w:val="center"/>
        <w:rPr>
          <w:sz w:val="28"/>
          <w:szCs w:val="28"/>
          <w:lang w:val="pt-BR"/>
        </w:rPr>
      </w:pPr>
    </w:p>
    <w:p w14:paraId="7A3486AB" w14:textId="7585602C" w:rsidR="00E7270E" w:rsidRDefault="00E7270E" w:rsidP="00E7270E">
      <w:pPr>
        <w:pStyle w:val="Heading2"/>
        <w:rPr>
          <w:lang w:val="pt-BR"/>
        </w:rPr>
      </w:pPr>
      <w:r>
        <w:rPr>
          <w:lang w:val="pt-BR"/>
        </w:rPr>
        <w:lastRenderedPageBreak/>
        <w:t>1.2. Sortiranje destinacija po najbližim</w:t>
      </w:r>
    </w:p>
    <w:p w14:paraId="46CFFB68" w14:textId="5C701BEC" w:rsidR="00E7270E" w:rsidRDefault="00E7270E" w:rsidP="00E7270E">
      <w:pPr>
        <w:rPr>
          <w:lang w:val="pt-BR"/>
        </w:rPr>
      </w:pPr>
      <w:r>
        <w:drawing>
          <wp:inline distT="0" distB="0" distL="0" distR="0" wp14:anchorId="53EC1974" wp14:editId="2399667C">
            <wp:extent cx="5419725" cy="2867025"/>
            <wp:effectExtent l="0" t="0" r="9525" b="9525"/>
            <wp:docPr id="112952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20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1B07" w14:textId="4CCA8C8A" w:rsidR="00E7270E" w:rsidRDefault="00E7270E" w:rsidP="00E7270E">
      <w:pPr>
        <w:rPr>
          <w:lang w:val="pt-BR"/>
        </w:rPr>
      </w:pPr>
      <w:r>
        <w:rPr>
          <w:lang w:val="pt-BR"/>
        </w:rPr>
        <w:t>Klikom na sortiranje destinacija po najbližim, ne dešava se ništa. Ako pristup lokaciji nije odobren, trebalo bi prvo pitati za dozvolu pristupa lokaciji.</w:t>
      </w:r>
    </w:p>
    <w:p w14:paraId="146F1B82" w14:textId="6450912C" w:rsidR="00E7270E" w:rsidRDefault="00E7270E" w:rsidP="00E7270E">
      <w:pPr>
        <w:pStyle w:val="Heading2"/>
        <w:rPr>
          <w:lang w:val="sr-Latn-RS"/>
        </w:rPr>
      </w:pPr>
      <w:r>
        <w:rPr>
          <w:lang w:val="sr-Latn-RS"/>
        </w:rPr>
        <w:t>1.3</w:t>
      </w:r>
      <w:r w:rsidR="00751920">
        <w:rPr>
          <w:lang w:val="sr-Latn-RS"/>
        </w:rPr>
        <w:t>.</w:t>
      </w:r>
      <w:r>
        <w:rPr>
          <w:lang w:val="sr-Latn-RS"/>
        </w:rPr>
        <w:t xml:space="preserve"> Tipovi destinacija</w:t>
      </w:r>
    </w:p>
    <w:p w14:paraId="5F3D9DF3" w14:textId="4A287ADF" w:rsidR="00E7270E" w:rsidRDefault="00E7270E" w:rsidP="00E7270E">
      <w:pPr>
        <w:rPr>
          <w:lang w:val="sr-Latn-RS"/>
        </w:rPr>
      </w:pPr>
      <w:r>
        <w:drawing>
          <wp:inline distT="0" distB="0" distL="0" distR="0" wp14:anchorId="0DFE9EDF" wp14:editId="237CCDCA">
            <wp:extent cx="5943600" cy="884555"/>
            <wp:effectExtent l="0" t="0" r="0" b="0"/>
            <wp:docPr id="73439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93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CB1" w14:textId="04660040" w:rsidR="00E7270E" w:rsidRDefault="00E7270E" w:rsidP="00E7270E">
      <w:pPr>
        <w:rPr>
          <w:lang w:val="sr-Latn-RS"/>
        </w:rPr>
      </w:pPr>
      <w:r>
        <w:rPr>
          <w:lang w:val="sr-Latn-RS"/>
        </w:rPr>
        <w:t>Tiopovi destinacija se u pretra</w:t>
      </w:r>
      <w:r w:rsidR="008B5C0A">
        <w:rPr>
          <w:lang w:val="sr-Latn-RS"/>
        </w:rPr>
        <w:t>z</w:t>
      </w:r>
      <w:r>
        <w:rPr>
          <w:lang w:val="sr-Latn-RS"/>
        </w:rPr>
        <w:t>i destinacija odsečno prekidaju (verzija aplikacije za web) i ne postoji način da se dođe do pregleda svih tipova destinacija.</w:t>
      </w:r>
      <w:r w:rsidR="00751920">
        <w:rPr>
          <w:lang w:val="sr-Latn-RS"/>
        </w:rPr>
        <w:t xml:space="preserve"> Staviti da prikaz tipova destinacija bude u dva reda</w:t>
      </w:r>
      <w:r w:rsidR="008B5C0A">
        <w:rPr>
          <w:lang w:val="sr-Latn-RS"/>
        </w:rPr>
        <w:t xml:space="preserve">, staviti ih u padajuću listu </w:t>
      </w:r>
      <w:r w:rsidR="00751920">
        <w:rPr>
          <w:lang w:val="sr-Latn-RS"/>
        </w:rPr>
        <w:t xml:space="preserve"> ili rešiti problem konsultovanjem sa timom.</w:t>
      </w:r>
    </w:p>
    <w:p w14:paraId="0E6753A9" w14:textId="78B1EFD1" w:rsidR="00751920" w:rsidRDefault="00751920" w:rsidP="00751920">
      <w:pPr>
        <w:pStyle w:val="Heading2"/>
        <w:rPr>
          <w:lang w:val="sr-Latn-RS"/>
        </w:rPr>
      </w:pPr>
      <w:r>
        <w:rPr>
          <w:lang w:val="sr-Latn-RS"/>
        </w:rPr>
        <w:t xml:space="preserve">1.4. </w:t>
      </w:r>
      <w:r w:rsidR="00806CC9">
        <w:rPr>
          <w:lang w:val="sr-Latn-RS"/>
        </w:rPr>
        <w:t>Preusmeravanje neulogovanog korisnika na početnu stranicu umesto na prethodno posećenu</w:t>
      </w:r>
    </w:p>
    <w:p w14:paraId="716E9304" w14:textId="3CD2C42E" w:rsidR="00806CC9" w:rsidRDefault="00806CC9" w:rsidP="00806CC9">
      <w:r>
        <w:rPr>
          <w:lang w:val="sr-Latn-RS"/>
        </w:rPr>
        <w:t>Aplikaciju posećujemo kao neulogovani korisnik. Tok događaja</w:t>
      </w:r>
      <w:r>
        <w:t>:</w:t>
      </w:r>
    </w:p>
    <w:p w14:paraId="7782B1D2" w14:textId="6EF0E6CB" w:rsidR="00806CC9" w:rsidRPr="00806CC9" w:rsidRDefault="00806CC9" w:rsidP="00806CC9">
      <w:pPr>
        <w:pStyle w:val="ListParagraph"/>
        <w:numPr>
          <w:ilvl w:val="0"/>
          <w:numId w:val="1"/>
        </w:numPr>
        <w:rPr>
          <w:lang w:val="pt-BR"/>
        </w:rPr>
      </w:pPr>
      <w:r w:rsidRPr="00806CC9">
        <w:rPr>
          <w:lang w:val="pt-BR"/>
        </w:rPr>
        <w:t>Nalazimo se u pretragama destinacija</w:t>
      </w:r>
      <w:r>
        <w:rPr>
          <w:lang w:val="pt-BR"/>
        </w:rPr>
        <w:t xml:space="preserve">. </w:t>
      </w:r>
      <w:r>
        <w:rPr>
          <w:lang w:val="sr-Latn-RS"/>
        </w:rPr>
        <w:t>Želimo da destinaciju sačuvamo u omiljene klikom na srce u gornjem desnom uglu kartice jedne destinacije.</w:t>
      </w:r>
    </w:p>
    <w:p w14:paraId="7733DA68" w14:textId="6602764D" w:rsidR="00806CC9" w:rsidRDefault="00806CC9" w:rsidP="00806CC9">
      <w:pPr>
        <w:ind w:left="360"/>
        <w:rPr>
          <w:lang w:val="pt-BR"/>
        </w:rPr>
      </w:pPr>
      <w:r>
        <w:lastRenderedPageBreak/>
        <w:drawing>
          <wp:inline distT="0" distB="0" distL="0" distR="0" wp14:anchorId="07815CDD" wp14:editId="5A209C72">
            <wp:extent cx="5943600" cy="2807970"/>
            <wp:effectExtent l="0" t="0" r="0" b="0"/>
            <wp:docPr id="196046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1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671F" w14:textId="7BD6CFBB" w:rsidR="00806CC9" w:rsidRDefault="00806CC9" w:rsidP="00806CC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Aplikacija nas preusmerava na stranu za logovanje.</w:t>
      </w:r>
    </w:p>
    <w:p w14:paraId="4709FE22" w14:textId="3CB7510B" w:rsidR="00806CC9" w:rsidRDefault="00806CC9" w:rsidP="00806CC9">
      <w:pPr>
        <w:pStyle w:val="ListParagraph"/>
        <w:jc w:val="center"/>
        <w:rPr>
          <w:lang w:val="pt-BR"/>
        </w:rPr>
      </w:pPr>
      <w:r>
        <w:drawing>
          <wp:inline distT="0" distB="0" distL="0" distR="0" wp14:anchorId="5FACF693" wp14:editId="289BE4CF">
            <wp:extent cx="3714750" cy="4179094"/>
            <wp:effectExtent l="0" t="0" r="0" b="0"/>
            <wp:docPr id="56012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20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8002" cy="418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81DC" w14:textId="39A74C54" w:rsidR="00806CC9" w:rsidRPr="00806CC9" w:rsidRDefault="00806CC9" w:rsidP="00806CC9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sr-Latn-RS"/>
        </w:rPr>
        <w:lastRenderedPageBreak/>
        <w:t>Pretpostavimo da ne želimo da se logujemo i da hoćemo samo da se vratimo na prethodnu stranicu</w:t>
      </w:r>
      <w:r w:rsidRPr="00806CC9">
        <w:rPr>
          <w:lang w:val="pt-BR"/>
        </w:rPr>
        <w:t>:</w:t>
      </w:r>
      <w:r>
        <w:rPr>
          <w:lang w:val="pt-BR"/>
        </w:rPr>
        <w:br/>
      </w:r>
      <w:r>
        <w:drawing>
          <wp:inline distT="0" distB="0" distL="0" distR="0" wp14:anchorId="62280B74" wp14:editId="7F328D08">
            <wp:extent cx="5029200" cy="5355883"/>
            <wp:effectExtent l="0" t="0" r="0" b="0"/>
            <wp:docPr id="156481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12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3206" cy="53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BB21" w14:textId="4DD9CE24" w:rsidR="00806CC9" w:rsidRPr="00806CC9" w:rsidRDefault="00806CC9" w:rsidP="00806CC9">
      <w:pPr>
        <w:pStyle w:val="ListParagraph"/>
        <w:numPr>
          <w:ilvl w:val="0"/>
          <w:numId w:val="1"/>
        </w:numPr>
        <w:rPr>
          <w:lang w:val="sr-Latn-RS"/>
        </w:rPr>
      </w:pPr>
      <w:r>
        <w:rPr>
          <w:lang w:val="pt-BR"/>
        </w:rPr>
        <w:t xml:space="preserve">Klikom na strelicu za povratak, vraćamo se na početnu stranu aplikacije, što ne bi trebalo da se desi. </w:t>
      </w:r>
      <w:r>
        <w:rPr>
          <w:b/>
          <w:bCs/>
          <w:lang w:val="pt-BR"/>
        </w:rPr>
        <w:t xml:space="preserve">Strelica treba da nas odvede na stranicu aplikacije sa koje smo došli na stranu za logovanje, </w:t>
      </w:r>
      <w:r>
        <w:rPr>
          <w:b/>
          <w:bCs/>
          <w:lang w:val="sr-Latn-RS"/>
        </w:rPr>
        <w:t>tj. prethodnu stranicu.</w:t>
      </w:r>
      <w:r w:rsidR="00F402E1">
        <w:rPr>
          <w:b/>
          <w:bCs/>
          <w:lang w:val="sr-Latn-RS"/>
        </w:rPr>
        <w:t xml:space="preserve"> Ovo važi za povratak na bilo koju stranicu sa koje se došlo do stranice za logovanje</w:t>
      </w:r>
      <w:r w:rsidR="009674C5">
        <w:rPr>
          <w:b/>
          <w:bCs/>
          <w:lang w:val="sr-Latn-RS"/>
        </w:rPr>
        <w:t>.</w:t>
      </w:r>
    </w:p>
    <w:p w14:paraId="6A8C6D43" w14:textId="12FD5838" w:rsidR="00806CC9" w:rsidRDefault="00806CC9" w:rsidP="00806CC9">
      <w:pPr>
        <w:pStyle w:val="Heading2"/>
        <w:rPr>
          <w:lang w:val="sr-Latn-RS"/>
        </w:rPr>
      </w:pPr>
      <w:r>
        <w:rPr>
          <w:lang w:val="sr-Latn-RS"/>
        </w:rPr>
        <w:t xml:space="preserve">1.5. </w:t>
      </w:r>
      <w:r w:rsidR="00AA407D">
        <w:rPr>
          <w:lang w:val="sr-Latn-RS"/>
        </w:rPr>
        <w:t>Tipovi objekata</w:t>
      </w:r>
    </w:p>
    <w:p w14:paraId="2D83A413" w14:textId="593C3DD0" w:rsidR="00AA407D" w:rsidRDefault="00AA407D" w:rsidP="00AA407D">
      <w:pPr>
        <w:rPr>
          <w:lang w:val="sr-Latn-RS"/>
        </w:rPr>
      </w:pPr>
      <w:r>
        <w:rPr>
          <w:lang w:val="sr-Latn-RS"/>
        </w:rPr>
        <w:t>Slično kao i u destinacijama, u verziji aplikacije za web tipovi objekata se odsečno prekidaju</w:t>
      </w:r>
      <w:r w:rsidRPr="00AA407D">
        <w:rPr>
          <w:lang w:val="sr-Latn-RS"/>
        </w:rPr>
        <w:t>:</w:t>
      </w:r>
      <w:r>
        <w:rPr>
          <w:lang w:val="sr-Latn-RS"/>
        </w:rPr>
        <w:br/>
      </w:r>
      <w:r>
        <w:drawing>
          <wp:inline distT="0" distB="0" distL="0" distR="0" wp14:anchorId="771C34FE" wp14:editId="6013409B">
            <wp:extent cx="5943600" cy="829945"/>
            <wp:effectExtent l="0" t="0" r="0" b="8255"/>
            <wp:docPr id="3016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13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C21A" w14:textId="6AE00282" w:rsidR="00AA407D" w:rsidRDefault="00AA407D" w:rsidP="00AA407D">
      <w:pPr>
        <w:rPr>
          <w:lang w:val="sr-Latn-RS"/>
        </w:rPr>
      </w:pPr>
      <w:r>
        <w:rPr>
          <w:lang w:val="sr-Latn-RS"/>
        </w:rPr>
        <w:lastRenderedPageBreak/>
        <w:t>Premestiti pravouganike za tipove objekta tako da oni budu u dva reda, staviti ih u padajuću listu ili se konsultovati sa članovima tima.</w:t>
      </w:r>
    </w:p>
    <w:p w14:paraId="059DF8DD" w14:textId="5343D5AF" w:rsidR="008B5C0A" w:rsidRDefault="008B5C0A" w:rsidP="008B5C0A">
      <w:pPr>
        <w:pStyle w:val="Heading2"/>
        <w:rPr>
          <w:lang w:val="sr-Latn-RS"/>
        </w:rPr>
      </w:pPr>
      <w:r>
        <w:rPr>
          <w:lang w:val="sr-Latn-RS"/>
        </w:rPr>
        <w:t>1.6. Povratak na prvu stranu i povratak na vrh strane</w:t>
      </w:r>
    </w:p>
    <w:p w14:paraId="20AFE64B" w14:textId="1726D7BF" w:rsidR="008B5C0A" w:rsidRDefault="008B5C0A" w:rsidP="008B5C0A">
      <w:pPr>
        <w:jc w:val="center"/>
        <w:rPr>
          <w:lang w:val="sr-Latn-RS"/>
        </w:rPr>
      </w:pPr>
      <w:r>
        <w:drawing>
          <wp:inline distT="0" distB="0" distL="0" distR="0" wp14:anchorId="482F7F79" wp14:editId="613A2191">
            <wp:extent cx="4591050" cy="1952625"/>
            <wp:effectExtent l="0" t="0" r="0" b="9525"/>
            <wp:docPr id="17898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93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DBBE" w14:textId="68FCF1BB" w:rsidR="008B5C0A" w:rsidRDefault="008B5C0A" w:rsidP="008B5C0A">
      <w:pPr>
        <w:rPr>
          <w:lang w:val="sr-Latn-RS"/>
        </w:rPr>
      </w:pPr>
      <w:r>
        <w:rPr>
          <w:lang w:val="sr-Latn-RS"/>
        </w:rPr>
        <w:t>Sugestija – dodati mogućnost povratka na prvu stranu (korisno ako se nalazimo na stranici 21) i mogućnost povratka na vrh (početak) strane (korisno ako prikazujemo 32 kartice po strani i želimo da se brzo vratimo na vrh strane)</w:t>
      </w:r>
      <w:r w:rsidR="008D5F4B">
        <w:rPr>
          <w:lang w:val="sr-Latn-RS"/>
        </w:rPr>
        <w:t xml:space="preserve"> </w:t>
      </w:r>
      <w:r w:rsidR="008D5F4B">
        <w:rPr>
          <w:b/>
          <w:bCs/>
          <w:lang w:val="sr-Latn-RS"/>
        </w:rPr>
        <w:t>Ako se ova funkcionalnost bude dodala, dodati za sve entitete (destinacije, lokaliteti, objekti, aktivnosti, događaji)</w:t>
      </w:r>
      <w:r>
        <w:rPr>
          <w:lang w:val="sr-Latn-RS"/>
        </w:rPr>
        <w:t>.</w:t>
      </w:r>
    </w:p>
    <w:p w14:paraId="12672E22" w14:textId="63A1E0FC" w:rsidR="008B5C0A" w:rsidRDefault="008B5C0A" w:rsidP="008B5C0A">
      <w:pPr>
        <w:pStyle w:val="Heading2"/>
        <w:rPr>
          <w:lang w:val="sr-Latn-RS"/>
        </w:rPr>
      </w:pPr>
      <w:r>
        <w:rPr>
          <w:lang w:val="sr-Latn-RS"/>
        </w:rPr>
        <w:t>1.7. Radno vreme objekata</w:t>
      </w:r>
    </w:p>
    <w:p w14:paraId="5D6503B4" w14:textId="62A9B58E" w:rsidR="008B5C0A" w:rsidRDefault="008B5C0A" w:rsidP="008B5C0A">
      <w:pPr>
        <w:rPr>
          <w:lang w:val="sr-Latn-RS"/>
        </w:rPr>
      </w:pPr>
      <w:r>
        <w:drawing>
          <wp:inline distT="0" distB="0" distL="0" distR="0" wp14:anchorId="23A6F60F" wp14:editId="78B8AB8A">
            <wp:extent cx="5600700" cy="3213368"/>
            <wp:effectExtent l="0" t="0" r="0" b="6350"/>
            <wp:docPr id="24565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3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9937" cy="32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E714" w14:textId="565AD192" w:rsidR="008B5C0A" w:rsidRDefault="008B5C0A" w:rsidP="008B5C0A">
      <w:pPr>
        <w:rPr>
          <w:lang w:val="pt-BR"/>
        </w:rPr>
      </w:pPr>
      <w:r>
        <w:rPr>
          <w:lang w:val="sr-Latn-RS"/>
        </w:rPr>
        <w:t xml:space="preserve">Poželjno dodati informacije o radnom vremenu objekta tolom cele nedelje, ne samo </w:t>
      </w:r>
      <w:r w:rsidRPr="008B5C0A">
        <w:rPr>
          <w:lang w:val="pt-BR"/>
        </w:rPr>
        <w:t>“</w:t>
      </w:r>
      <w:r>
        <w:rPr>
          <w:lang w:val="pt-BR"/>
        </w:rPr>
        <w:t>danas”.</w:t>
      </w:r>
      <w:r w:rsidR="00864CB6">
        <w:rPr>
          <w:lang w:val="pt-BR"/>
        </w:rPr>
        <w:t xml:space="preserve">  Predlog:</w:t>
      </w:r>
    </w:p>
    <w:p w14:paraId="2D5830D8" w14:textId="646AFCA2" w:rsidR="00864CB6" w:rsidRPr="008B5C0A" w:rsidRDefault="00864CB6" w:rsidP="008B5C0A">
      <w:pPr>
        <w:rPr>
          <w:lang w:val="pt-B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88"/>
      </w:tblGrid>
      <w:tr w:rsidR="00864CB6" w14:paraId="02BF99AC" w14:textId="77777777" w:rsidTr="00864CB6">
        <w:trPr>
          <w:trHeight w:val="5147"/>
        </w:trPr>
        <w:tc>
          <w:tcPr>
            <w:tcW w:w="9188" w:type="dxa"/>
          </w:tcPr>
          <w:p w14:paraId="37278900" w14:textId="7A093FD6" w:rsidR="00864CB6" w:rsidRDefault="00864CB6" w:rsidP="008B5C0A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FE2E61C" wp14:editId="0AB696E8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2868930</wp:posOffset>
                      </wp:positionV>
                      <wp:extent cx="457200" cy="316230"/>
                      <wp:effectExtent l="0" t="38100" r="57150" b="26670"/>
                      <wp:wrapNone/>
                      <wp:docPr id="147482061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57200" cy="3162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8B6A4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28.8pt;margin-top:225.9pt;width:36pt;height:24.9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GEGxQEAANkDAAAOAAAAZHJzL2Uyb0RvYy54bWysU02P0zAQvSPxHyzfadIuLChquocucEGw&#10;4mPvXmecWPKX7KFJ/j1jp80iQEiLuIwce96bN28m+5vJGnaCmLR3Ld9uas7ASd9p17f829d3L95w&#10;llC4ThjvoOUzJH5zeP5sP4YGdn7wpoPIiMSlZgwtHxBDU1VJDmBF2vgAjh6Vj1Ygfca+6qIYid2a&#10;alfX19XoYxeil5AS3d4uj/xQ+JUCiZ+USoDMtJy0YYmxxIccq8NeNH0UYdDyLEP8gwortKOiK9Wt&#10;QMG+R/0bldUy+uQVbqS3lVdKSyg9UDfb+pduvgwiQOmFzElhtSn9P1r58XR0d5FsGENqUriLuYtJ&#10;RcuU0eGeZlr6IqVsKrbNq20wIZN0+fLVaxoFZ5KerrbXu6tia7XQZLoQE74Hb1k+tDxhFLof8Oid&#10;owH5uJQQpw8JSQgBL4AMNi5HFNq8dR3DOdAWYdTC9Qby+Cg9p1SP+ssJZwML/DMopjvSuZQpqwVH&#10;E9lJ0FIIKcHhdmWi7AxT2pgVWBcL/go852colLV7CnhFlMre4Qq22vn4p+o4XSSrJf/iwNJ3tuDB&#10;d3OZbLGG9qd4dd71vKA/fxf44x95+AEAAP//AwBQSwMEFAAGAAgAAAAhAJJ1ud7gAAAACgEAAA8A&#10;AABkcnMvZG93bnJldi54bWxMj81OwzAQhO9IvIO1SNyok4qGJsSp+GkO9IBEqSqOTrwkgXgdxW4b&#10;3p7tCY4782l2Jl9NthdHHH3nSEE8i0Ag1c501CjYvZc3SxA+aDK6d4QKftDDqri8yHVm3Ine8LgN&#10;jeAQ8plW0IYwZFL6ukWr/cwNSOx9utHqwOfYSDPqE4fbXs6jKJFWd8QfWj3gU4v19/ZgOeWlfEzX&#10;X68fy83zxu6r0jbr1Cp1fTU93IMIOIU/GM71uToU3KlyBzJe9AoWdwmTCm4XMU84A/OUlYqdKE5A&#10;Frn8P6H4BQAA//8DAFBLAQItABQABgAIAAAAIQC2gziS/gAAAOEBAAATAAAAAAAAAAAAAAAAAAAA&#10;AABbQ29udGVudF9UeXBlc10ueG1sUEsBAi0AFAAGAAgAAAAhADj9If/WAAAAlAEAAAsAAAAAAAAA&#10;AAAAAAAALwEAAF9yZWxzLy5yZWxzUEsBAi0AFAAGAAgAAAAhANT0YQbFAQAA2QMAAA4AAAAAAAAA&#10;AAAAAAAALgIAAGRycy9lMm9Eb2MueG1sUEsBAi0AFAAGAAgAAAAhAJJ1ud7gAAAACgEAAA8AAAAA&#10;AAAAAAAAAAAAHwQAAGRycy9kb3ducmV2LnhtbFBLBQYAAAAABAAEAPMAAAAsBQAAAAA=&#10;" strokecolor="#156082 [3204]" strokeweight=".5pt">
                      <v:stroke endarrow="block" joinstyle="miter"/>
                    </v:shape>
                  </w:pict>
                </mc:Fallback>
              </mc:AlternateContent>
            </w:r>
            <w:r w:rsidRPr="00864CB6">
              <w:rPr>
                <w:lang w:val="pt-BR"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0A8B8901" wp14:editId="09C99248">
                      <wp:simplePos x="0" y="0"/>
                      <wp:positionH relativeFrom="column">
                        <wp:posOffset>468630</wp:posOffset>
                      </wp:positionH>
                      <wp:positionV relativeFrom="paragraph">
                        <wp:posOffset>2594610</wp:posOffset>
                      </wp:positionV>
                      <wp:extent cx="2857500" cy="308610"/>
                      <wp:effectExtent l="0" t="0" r="0" b="0"/>
                      <wp:wrapSquare wrapText="bothSides"/>
                      <wp:docPr id="14601339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57500" cy="3086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724D98" w14:textId="48DE7AFE" w:rsidR="00864CB6" w:rsidRPr="00864CB6" w:rsidRDefault="00864CB6" w:rsidP="00864CB6">
                                  <w:pPr>
                                    <w:rPr>
                                      <w:rFonts w:ascii="Arial" w:hAnsi="Arial" w:cs="Arial"/>
                                      <w:color w:val="4C94D8" w:themeColor="text2" w:themeTint="80"/>
                                      <w:sz w:val="26"/>
                                      <w:szCs w:val="26"/>
                                      <w:u w:val="single"/>
                                    </w:rPr>
                                  </w:pPr>
                                  <w:r w:rsidRPr="00864CB6">
                                    <w:rPr>
                                      <w:color w:val="4C94D8" w:themeColor="text2" w:themeTint="80"/>
                                      <w:sz w:val="26"/>
                                      <w:szCs w:val="26"/>
                                      <w:u w:val="single"/>
                                      <w:lang w:val="sr-Latn-RS"/>
                                    </w:rPr>
                                    <w:t>Pogledaj kompletno radno vreme</w:t>
                                  </w:r>
                                  <w:r w:rsidRPr="00864CB6">
                                    <w:rPr>
                                      <w:color w:val="4C94D8" w:themeColor="text2" w:themeTint="80"/>
                                      <w:sz w:val="26"/>
                                      <w:szCs w:val="26"/>
                                      <w:u w:val="single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A8B89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6.9pt;margin-top:204.3pt;width:225pt;height:24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H1AwIAAOUDAAAOAAAAZHJzL2Uyb0RvYy54bWysU9tu2zAMfR+wfxD0vtjJkC4z4hRdug4D&#10;ugvQ9QNoWY6FSaImKbGzrx8lJ+nQvRXzg0CZ5CF5eLS+Ho1mB+mDQlvz+azkTFqBrbK7mj/+uHuz&#10;4ixEsC1otLLmRxn49eb1q/XgKrnAHnUrPSMQG6rB1byP0VVFEUQvDYQZOmnJ2aE3EOnqd0XrYSB0&#10;o4tFWV4VA/rWeRQyBPp7Ozn5JuN3nRTxW9cFGZmuOfUW8+nz2aSz2Kyh2nlwvRKnNuAFXRhQlope&#10;oG4hAtt79Q+UUcJjwC7OBJoCu04JmWegaebls2keenAyz0LkBHehKfw/WPH18OC+exbHDzjSAvMQ&#10;wd2j+BmYxW0PdidvvMehl9BS4XmirBhcqE6piepQhQTSDF+wpSXDPmIGGjtvEis0JyN0WsDxQroc&#10;IxP0c7FavluW5BLke1uuruZ5KwVU52znQ/wk0bBk1NzTUjM6HO5DTN1AdQ5JxQJq1d4prfMlCUlu&#10;tWcHIAk0u6n/Z1HasqHm75eLZQa2mNKzNIyKpE+tTM1XZfomxSQyPto2h0RQerKpEW1P7CRCJmri&#10;2IwUmFhqsD0STx4nHdK7IaNH/5uzgTRY8/BrD15ypj9b4joJ9mz4s9GcDbCCUmseOZvMbczCTmNb&#10;vKEddCrT81T51BtpKbN20n0S69/3HPX0Ojd/AAAA//8DAFBLAwQUAAYACAAAACEAyPuu9N8AAAAK&#10;AQAADwAAAGRycy9kb3ducmV2LnhtbEyPzW7CMBCE75X6DtZW4lYcQgk0jYMKEqpUIVWlHDiaePOj&#10;xusoNiF9+y6n9rgzo9lvsvVoWzFg7xtHCmbTCARS4UxDlYLj1+5xBcIHTUa3jlDBD3pY5/d3mU6N&#10;u9InDodQCS4hn2oFdQhdKqUvarTaT12HxF7peqsDn30lTa+vXG5bGUdRIq1uiD/UusNtjcX34WIV&#10;bBJXDbP5ye7fyzf5/FEa9oJSk4fx9QVEwDH8heGGz+iQM9PZXch40SpYzpk8KHiKVgkIDizim3Jm&#10;ZbGMQeaZ/D8h/wUAAP//AwBQSwECLQAUAAYACAAAACEAtoM4kv4AAADhAQAAEwAAAAAAAAAAAAAA&#10;AAAAAAAAW0NvbnRlbnRfVHlwZXNdLnhtbFBLAQItABQABgAIAAAAIQA4/SH/1gAAAJQBAAALAAAA&#10;AAAAAAAAAAAAAC8BAABfcmVscy8ucmVsc1BLAQItABQABgAIAAAAIQCD4vH1AwIAAOUDAAAOAAAA&#10;AAAAAAAAAAAAAC4CAABkcnMvZTJvRG9jLnhtbFBLAQItABQABgAIAAAAIQDI+6703wAAAAoBAAAP&#10;AAAAAAAAAAAAAAAAAF0EAABkcnMvZG93bnJldi54bWxQSwUGAAAAAAQABADzAAAAaQUAAAAA&#10;" fillcolor="white [3212]" stroked="f">
                      <v:textbox inset="0,0,0,0">
                        <w:txbxContent>
                          <w:p w14:paraId="6D724D98" w14:textId="48DE7AFE" w:rsidR="00864CB6" w:rsidRPr="00864CB6" w:rsidRDefault="00864CB6" w:rsidP="00864CB6">
                            <w:pPr>
                              <w:rPr>
                                <w:rFonts w:ascii="Arial" w:hAnsi="Arial" w:cs="Arial"/>
                                <w:color w:val="4C94D8" w:themeColor="text2" w:themeTint="80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864CB6">
                              <w:rPr>
                                <w:color w:val="4C94D8" w:themeColor="text2" w:themeTint="80"/>
                                <w:sz w:val="26"/>
                                <w:szCs w:val="26"/>
                                <w:u w:val="single"/>
                                <w:lang w:val="sr-Latn-RS"/>
                              </w:rPr>
                              <w:t>Pogledaj kompletno radno vreme</w:t>
                            </w:r>
                            <w:r w:rsidRPr="00864CB6">
                              <w:rPr>
                                <w:color w:val="4C94D8" w:themeColor="text2" w:themeTint="80"/>
                                <w:sz w:val="26"/>
                                <w:szCs w:val="26"/>
                                <w:u w:val="single"/>
                              </w:rPr>
                              <w:t>: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drawing>
                <wp:anchor distT="0" distB="0" distL="114300" distR="114300" simplePos="0" relativeHeight="251663360" behindDoc="1" locked="0" layoutInCell="1" allowOverlap="1" wp14:anchorId="7D737F5E" wp14:editId="5668FBB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600700" cy="3213368"/>
                  <wp:effectExtent l="0" t="0" r="0" b="6350"/>
                  <wp:wrapNone/>
                  <wp:docPr id="902987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653173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700" cy="3213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61A5EE2" w14:textId="6DF2E3F9" w:rsidR="00864CB6" w:rsidRDefault="00864CB6" w:rsidP="008B5C0A">
      <w:pPr>
        <w:rPr>
          <w:lang w:val="pt-BR"/>
        </w:rPr>
      </w:pPr>
      <w:r w:rsidRPr="00864CB6">
        <w:rPr>
          <w:lang w:val="pt-BR"/>
        </w:rPr>
        <w:t>Klikom na tekst pogledaj kompletno radno vre</w:t>
      </w:r>
      <w:r>
        <w:rPr>
          <w:lang w:val="pt-BR"/>
        </w:rPr>
        <w:t>me, otvorilo bi se radno vreme sa prikazom nalik slede</w:t>
      </w:r>
      <w:r>
        <w:rPr>
          <w:lang w:val="sr-Latn-RS"/>
        </w:rPr>
        <w:t>ćem</w:t>
      </w:r>
      <w:r w:rsidRPr="00864CB6">
        <w:rPr>
          <w:lang w:val="pt-BR"/>
        </w:rPr>
        <w:t>:</w:t>
      </w:r>
    </w:p>
    <w:p w14:paraId="72570114" w14:textId="2C03AC6B" w:rsidR="00864CB6" w:rsidRDefault="00864CB6" w:rsidP="00864CB6">
      <w:pPr>
        <w:jc w:val="center"/>
        <w:rPr>
          <w:lang w:val="pt-BR"/>
        </w:rPr>
      </w:pPr>
      <w:r>
        <w:drawing>
          <wp:inline distT="0" distB="0" distL="0" distR="0" wp14:anchorId="23FA563F" wp14:editId="55CB6C67">
            <wp:extent cx="2352675" cy="2943225"/>
            <wp:effectExtent l="0" t="0" r="9525" b="9525"/>
            <wp:docPr id="11441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98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97C5" w14:textId="6014CFA4" w:rsidR="00864CB6" w:rsidRPr="00F402E1" w:rsidRDefault="00864CB6" w:rsidP="00864CB6">
      <w:pPr>
        <w:pStyle w:val="Heading2"/>
        <w:rPr>
          <w:lang w:val="sr-Latn-RS"/>
        </w:rPr>
      </w:pPr>
      <w:r>
        <w:rPr>
          <w:lang w:val="pt-BR"/>
        </w:rPr>
        <w:lastRenderedPageBreak/>
        <w:t xml:space="preserve">1.8. </w:t>
      </w:r>
      <w:r w:rsidR="00F402E1">
        <w:rPr>
          <w:lang w:val="pt-BR"/>
        </w:rPr>
        <w:t>Prepravka obaveštenja za obližnje objekte</w:t>
      </w:r>
    </w:p>
    <w:p w14:paraId="0DB263B9" w14:textId="7FD9D1EA" w:rsidR="00864CB6" w:rsidRDefault="00864CB6" w:rsidP="00864CB6">
      <w:pPr>
        <w:rPr>
          <w:lang w:val="pt-BR"/>
        </w:rPr>
      </w:pPr>
      <w:r>
        <w:drawing>
          <wp:inline distT="0" distB="0" distL="0" distR="0" wp14:anchorId="6257039A" wp14:editId="3F32260E">
            <wp:extent cx="4429125" cy="1457325"/>
            <wp:effectExtent l="0" t="0" r="9525" b="9525"/>
            <wp:docPr id="2515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0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DA6C" w14:textId="0E70AE6F" w:rsidR="00864CB6" w:rsidRDefault="00864CB6" w:rsidP="00864CB6">
      <w:pPr>
        <w:rPr>
          <w:lang w:val="pt-BR"/>
        </w:rPr>
      </w:pPr>
      <w:r>
        <w:rPr>
          <w:lang w:val="pt-BR"/>
        </w:rPr>
        <w:t>Sugestija: Prepraviti u “Nema drugih objekata tipa &lt;tip_objekta&gt; u istoj lokaciji.”</w:t>
      </w:r>
    </w:p>
    <w:p w14:paraId="47659401" w14:textId="5ECA7E49" w:rsidR="00F402E1" w:rsidRDefault="00F402E1" w:rsidP="00F402E1">
      <w:pPr>
        <w:pStyle w:val="Heading2"/>
        <w:rPr>
          <w:lang w:val="pt-BR"/>
        </w:rPr>
      </w:pPr>
      <w:r>
        <w:rPr>
          <w:lang w:val="pt-BR"/>
        </w:rPr>
        <w:t xml:space="preserve">1.9. </w:t>
      </w:r>
      <w:r w:rsidR="00B94F2D">
        <w:rPr>
          <w:lang w:val="pt-BR"/>
        </w:rPr>
        <w:t>Odobravanje pristupa lokaciji ulaskom na mapu iz detaljnog opisa objekta</w:t>
      </w:r>
    </w:p>
    <w:p w14:paraId="693C6567" w14:textId="0238AFC3" w:rsidR="00B94F2D" w:rsidRDefault="00B94F2D" w:rsidP="00B94F2D">
      <w:r>
        <w:rPr>
          <w:lang w:val="pt-BR"/>
        </w:rPr>
        <w:t>Klikom na objekat u listi objekata</w:t>
      </w:r>
    </w:p>
    <w:p w14:paraId="5D3DBF02" w14:textId="20660DAB" w:rsidR="00B94F2D" w:rsidRDefault="00B94F2D" w:rsidP="00B94F2D">
      <w:pPr>
        <w:rPr>
          <w:lang w:val="sr-Latn-RS"/>
        </w:rPr>
      </w:pPr>
      <w:r>
        <w:drawing>
          <wp:inline distT="0" distB="0" distL="0" distR="0" wp14:anchorId="0627113F" wp14:editId="400EE736">
            <wp:extent cx="5943600" cy="2336165"/>
            <wp:effectExtent l="0" t="0" r="0" b="6985"/>
            <wp:docPr id="181981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16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D001" w14:textId="59093DB7" w:rsidR="00B94F2D" w:rsidRPr="00B94F2D" w:rsidRDefault="00B94F2D" w:rsidP="00B94F2D">
      <w:pPr>
        <w:rPr>
          <w:lang w:val="pt-BR"/>
        </w:rPr>
      </w:pPr>
      <w:r>
        <w:rPr>
          <w:lang w:val="sr-Latn-RS"/>
        </w:rPr>
        <w:t xml:space="preserve">ulazimo na stranicu sa detaljima objekta. Klikom na </w:t>
      </w:r>
      <w:r w:rsidRPr="00B94F2D">
        <w:rPr>
          <w:lang w:val="pt-BR"/>
        </w:rPr>
        <w:t>“Pogledaj na mapi”</w:t>
      </w:r>
    </w:p>
    <w:p w14:paraId="347EBF63" w14:textId="3AA757B5" w:rsidR="00B94F2D" w:rsidRDefault="00B94F2D" w:rsidP="00B94F2D">
      <w:pPr>
        <w:rPr>
          <w:lang w:val="pt-BR"/>
        </w:rPr>
      </w:pPr>
      <w:r>
        <w:lastRenderedPageBreak/>
        <w:drawing>
          <wp:inline distT="0" distB="0" distL="0" distR="0" wp14:anchorId="40DC7FB0" wp14:editId="3BBA542D">
            <wp:extent cx="5943600" cy="3253105"/>
            <wp:effectExtent l="0" t="0" r="0" b="4445"/>
            <wp:docPr id="164468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80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7ED1" w14:textId="1A44792D" w:rsidR="00B94F2D" w:rsidRDefault="00B94F2D" w:rsidP="00B94F2D">
      <w:r>
        <w:rPr>
          <w:lang w:val="pt-BR"/>
        </w:rPr>
        <w:t>Otvara nam se mapa sa</w:t>
      </w:r>
      <w:r>
        <w:rPr>
          <w:lang w:val="sr-Latn-RS"/>
        </w:rPr>
        <w:t xml:space="preserve"> iskačučim prozorom gde se traži pristup lokaciji. Klikom na </w:t>
      </w:r>
      <w:r>
        <w:t>“Klikni ovde”</w:t>
      </w:r>
    </w:p>
    <w:p w14:paraId="494E107C" w14:textId="74B70B09" w:rsidR="00B94F2D" w:rsidRDefault="00B94F2D" w:rsidP="00B94F2D">
      <w:r>
        <w:drawing>
          <wp:inline distT="0" distB="0" distL="0" distR="0" wp14:anchorId="2D2F5E18" wp14:editId="3DF7DA9E">
            <wp:extent cx="5943600" cy="3553460"/>
            <wp:effectExtent l="0" t="0" r="0" b="8890"/>
            <wp:docPr id="157992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23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83EC" w14:textId="3E83D376" w:rsidR="00B94F2D" w:rsidRDefault="00B94F2D" w:rsidP="00B94F2D">
      <w:pPr>
        <w:rPr>
          <w:lang w:val="sr-Latn-RS"/>
        </w:rPr>
      </w:pPr>
      <w:r w:rsidRPr="00B94F2D">
        <w:t>aplikacija bi trebalo da nas preusmeri na odeljak za odobravanje lokacije u pode</w:t>
      </w:r>
      <w:r>
        <w:rPr>
          <w:lang w:val="sr-Latn-RS"/>
        </w:rPr>
        <w:t>šavanjima, što se i dešava ali budući da aplikaciji treba više od 4 sekunde da do te stranice i dođe, proveriti da li je ovo problem sa mapama ili nečim drugim i ako je moguće smanjiti vreme učitavanja stranice za odobravanje deljenja lokacije.</w:t>
      </w:r>
    </w:p>
    <w:p w14:paraId="75A1D995" w14:textId="5A3EE01D" w:rsidR="00F82E83" w:rsidRDefault="00F82E83" w:rsidP="00F82E83">
      <w:pPr>
        <w:pStyle w:val="Heading2"/>
        <w:rPr>
          <w:lang w:val="sr-Latn-RS"/>
        </w:rPr>
      </w:pPr>
      <w:r>
        <w:rPr>
          <w:lang w:val="sr-Latn-RS"/>
        </w:rPr>
        <w:lastRenderedPageBreak/>
        <w:t>1.10. Lista lokaliteta</w:t>
      </w:r>
      <w:r w:rsidR="004C249D">
        <w:rPr>
          <w:lang w:val="sr-Latn-RS"/>
        </w:rPr>
        <w:t xml:space="preserve"> – responzivnost stranice</w:t>
      </w:r>
    </w:p>
    <w:tbl>
      <w:tblPr>
        <w:tblStyle w:val="TableGrid"/>
        <w:tblW w:w="100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5034"/>
      </w:tblGrid>
      <w:tr w:rsidR="004C249D" w14:paraId="279C7BC6" w14:textId="77777777" w:rsidTr="004C249D">
        <w:trPr>
          <w:trHeight w:val="7630"/>
          <w:jc w:val="center"/>
        </w:trPr>
        <w:tc>
          <w:tcPr>
            <w:tcW w:w="5034" w:type="dxa"/>
          </w:tcPr>
          <w:p w14:paraId="5E98AB7A" w14:textId="2BA1C95E" w:rsidR="004C249D" w:rsidRDefault="004C249D" w:rsidP="00F82E83">
            <w:pPr>
              <w:rPr>
                <w:lang w:val="sr-Latn-RS"/>
              </w:rPr>
            </w:pPr>
            <w:r>
              <w:drawing>
                <wp:inline distT="0" distB="0" distL="0" distR="0" wp14:anchorId="78B6D969" wp14:editId="530354AB">
                  <wp:extent cx="3028950" cy="5711937"/>
                  <wp:effectExtent l="0" t="0" r="0" b="3175"/>
                  <wp:docPr id="1336603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6033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9667" cy="5732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4" w:type="dxa"/>
          </w:tcPr>
          <w:p w14:paraId="21F74EF3" w14:textId="36A0B0E2" w:rsidR="004C249D" w:rsidRDefault="004C249D" w:rsidP="00F82E83">
            <w:pPr>
              <w:rPr>
                <w:lang w:val="sr-Latn-RS"/>
              </w:rPr>
            </w:pPr>
            <w:r>
              <w:drawing>
                <wp:inline distT="0" distB="0" distL="0" distR="0" wp14:anchorId="4DAE9A27" wp14:editId="488144B7">
                  <wp:extent cx="2811780" cy="5832641"/>
                  <wp:effectExtent l="0" t="0" r="7620" b="0"/>
                  <wp:docPr id="299797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7977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125" cy="5845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249D" w14:paraId="4818F91F" w14:textId="77777777" w:rsidTr="004C249D">
        <w:trPr>
          <w:trHeight w:val="1134"/>
          <w:jc w:val="center"/>
        </w:trPr>
        <w:tc>
          <w:tcPr>
            <w:tcW w:w="5034" w:type="dxa"/>
          </w:tcPr>
          <w:p w14:paraId="7C86C298" w14:textId="36B5F366" w:rsidR="004C249D" w:rsidRPr="004C249D" w:rsidRDefault="004C249D" w:rsidP="00F82E83">
            <w:pPr>
              <w:rPr>
                <w:b/>
                <w:bCs/>
                <w:lang w:val="pt-BR"/>
              </w:rPr>
            </w:pPr>
            <w:r w:rsidRPr="004C249D">
              <w:rPr>
                <w:lang w:val="pt-BR"/>
              </w:rPr>
              <w:t xml:space="preserve">Stranica za lokalitete – pokušajem pomeranja trake </w:t>
            </w:r>
            <w:r>
              <w:rPr>
                <w:lang w:val="pt-BR"/>
              </w:rPr>
              <w:t xml:space="preserve">sa tipovima lokaliteta, cela stranica se pomera u levo umesto same trake – </w:t>
            </w:r>
            <w:r>
              <w:rPr>
                <w:b/>
                <w:bCs/>
                <w:lang w:val="pt-BR"/>
              </w:rPr>
              <w:t>propust</w:t>
            </w:r>
          </w:p>
        </w:tc>
        <w:tc>
          <w:tcPr>
            <w:tcW w:w="5034" w:type="dxa"/>
          </w:tcPr>
          <w:p w14:paraId="58E44431" w14:textId="08A28518" w:rsidR="004C249D" w:rsidRPr="004C249D" w:rsidRDefault="004C249D" w:rsidP="00F82E83">
            <w:pPr>
              <w:rPr>
                <w:lang w:val="pt-BR"/>
              </w:rPr>
            </w:pPr>
            <w:r>
              <w:rPr>
                <w:lang w:val="pt-BR"/>
              </w:rPr>
              <w:t>Primer očekivanog ponašanja – traka sa tipovima entiteta (u ovom slučaju traka as objektima) se pomera u levo kako se prstom preko nje prelazi u desno</w:t>
            </w:r>
            <w:r w:rsidR="006062CF">
              <w:rPr>
                <w:lang w:val="pt-BR"/>
              </w:rPr>
              <w:t>.</w:t>
            </w:r>
          </w:p>
        </w:tc>
      </w:tr>
    </w:tbl>
    <w:p w14:paraId="7B2CE338" w14:textId="4F009D1A" w:rsidR="00F82E83" w:rsidRDefault="00F82E83" w:rsidP="00F82E83">
      <w:pPr>
        <w:rPr>
          <w:lang w:val="sr-Latn-RS"/>
        </w:rPr>
      </w:pPr>
    </w:p>
    <w:p w14:paraId="5B1BCCF0" w14:textId="0CDD3756" w:rsidR="006062CF" w:rsidRDefault="006062CF" w:rsidP="00F82E83">
      <w:pPr>
        <w:rPr>
          <w:lang w:val="sr-Latn-RS"/>
        </w:rPr>
      </w:pPr>
      <w:r>
        <w:rPr>
          <w:lang w:val="sr-Latn-RS"/>
        </w:rPr>
        <w:t>Doraditi responzivnost stranice za lokalitete za pregled na mobilnom telefonu, po ugledu na stranicu za objekte.</w:t>
      </w:r>
    </w:p>
    <w:p w14:paraId="635B9551" w14:textId="2655AE0E" w:rsidR="00B37822" w:rsidRDefault="00B37822" w:rsidP="00B37822">
      <w:pPr>
        <w:pStyle w:val="Heading2"/>
        <w:rPr>
          <w:lang w:val="sr-Latn-RS"/>
        </w:rPr>
      </w:pPr>
      <w:r>
        <w:rPr>
          <w:lang w:val="sr-Latn-RS"/>
        </w:rPr>
        <w:lastRenderedPageBreak/>
        <w:t>1.11 Tipovi lokaliteta</w:t>
      </w:r>
    </w:p>
    <w:p w14:paraId="4FDC4799" w14:textId="65241278" w:rsidR="00B37822" w:rsidRDefault="00B37822" w:rsidP="00B37822">
      <w:pPr>
        <w:rPr>
          <w:lang w:val="sr-Latn-RS"/>
        </w:rPr>
      </w:pPr>
      <w:r>
        <w:drawing>
          <wp:inline distT="0" distB="0" distL="0" distR="0" wp14:anchorId="33E5753D" wp14:editId="26BEB13F">
            <wp:extent cx="5943600" cy="668020"/>
            <wp:effectExtent l="0" t="0" r="0" b="0"/>
            <wp:docPr id="75039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940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4D06" w14:textId="08D81D57" w:rsidR="00B37822" w:rsidRDefault="00B37822" w:rsidP="00B37822">
      <w:pPr>
        <w:rPr>
          <w:lang w:val="sr-Latn-RS"/>
        </w:rPr>
      </w:pPr>
      <w:r>
        <w:rPr>
          <w:lang w:val="sr-Latn-RS"/>
        </w:rPr>
        <w:t>U kartici sa lokalitetima, traka sa tipovima lokaliteta se takođe odsečno prekida. Srediti tako da pravougaonici sa tipovima lokaliteta budu u dva reda, padajućoj listi ili se konsultovati sa timom oko rešenja.</w:t>
      </w:r>
    </w:p>
    <w:p w14:paraId="7A454998" w14:textId="5AD236D0" w:rsidR="005E279B" w:rsidRDefault="005E279B" w:rsidP="005E279B">
      <w:pPr>
        <w:pStyle w:val="Heading2"/>
        <w:rPr>
          <w:lang w:val="sr-Latn-RS"/>
        </w:rPr>
      </w:pPr>
      <w:r>
        <w:rPr>
          <w:lang w:val="sr-Latn-RS"/>
        </w:rPr>
        <w:t>1.12. Tipovi aktivnosti</w:t>
      </w:r>
    </w:p>
    <w:p w14:paraId="4F3DE705" w14:textId="244EB4BA" w:rsidR="005E279B" w:rsidRDefault="005E279B" w:rsidP="005E279B">
      <w:pPr>
        <w:rPr>
          <w:lang w:val="sr-Latn-RS"/>
        </w:rPr>
      </w:pPr>
      <w:r>
        <w:drawing>
          <wp:inline distT="0" distB="0" distL="0" distR="0" wp14:anchorId="7A77F9E4" wp14:editId="7FA0A261">
            <wp:extent cx="5943600" cy="762000"/>
            <wp:effectExtent l="0" t="0" r="0" b="0"/>
            <wp:docPr id="181930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077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458E" w14:textId="3FE2ECBB" w:rsidR="005E279B" w:rsidRDefault="005E279B" w:rsidP="005E279B">
      <w:pPr>
        <w:rPr>
          <w:lang w:val="sr-Latn-RS"/>
        </w:rPr>
      </w:pPr>
      <w:r>
        <w:rPr>
          <w:lang w:val="sr-Latn-RS"/>
        </w:rPr>
        <w:t xml:space="preserve">U kartici sa </w:t>
      </w:r>
      <w:r>
        <w:rPr>
          <w:lang w:val="sr-Latn-RS"/>
        </w:rPr>
        <w:t>aktivnostima</w:t>
      </w:r>
      <w:r>
        <w:rPr>
          <w:lang w:val="sr-Latn-RS"/>
        </w:rPr>
        <w:t xml:space="preserve">, traka sa tipovima </w:t>
      </w:r>
      <w:r>
        <w:rPr>
          <w:lang w:val="sr-Latn-RS"/>
        </w:rPr>
        <w:t>aktivnosti</w:t>
      </w:r>
      <w:r>
        <w:rPr>
          <w:lang w:val="sr-Latn-RS"/>
        </w:rPr>
        <w:t xml:space="preserve"> se takođe odsečno prekida. Srediti tako da pravougaonici sa tipovima </w:t>
      </w:r>
      <w:r>
        <w:rPr>
          <w:lang w:val="sr-Latn-RS"/>
        </w:rPr>
        <w:t>aktivnosti</w:t>
      </w:r>
      <w:r>
        <w:rPr>
          <w:lang w:val="sr-Latn-RS"/>
        </w:rPr>
        <w:t xml:space="preserve"> budu u dva reda, padajućoj listi ili se konsultovati sa timom oko rešenja.</w:t>
      </w:r>
    </w:p>
    <w:p w14:paraId="4E2BDC1F" w14:textId="369A0BF7" w:rsidR="005E279B" w:rsidRDefault="005E279B" w:rsidP="005E279B">
      <w:pPr>
        <w:pStyle w:val="Heading2"/>
        <w:rPr>
          <w:lang w:val="sr-Latn-RS"/>
        </w:rPr>
      </w:pPr>
      <w:r>
        <w:rPr>
          <w:lang w:val="sr-Latn-RS"/>
        </w:rPr>
        <w:t>1.13. Najbliže aktivnosti</w:t>
      </w:r>
    </w:p>
    <w:p w14:paraId="30AF83C2" w14:textId="73B4C121" w:rsidR="005E279B" w:rsidRDefault="005E279B" w:rsidP="005E279B">
      <w:pPr>
        <w:rPr>
          <w:lang w:val="sr-Latn-RS"/>
        </w:rPr>
      </w:pPr>
      <w:r>
        <w:drawing>
          <wp:inline distT="0" distB="0" distL="0" distR="0" wp14:anchorId="786209B8" wp14:editId="641BC610">
            <wp:extent cx="4695825" cy="3124200"/>
            <wp:effectExtent l="0" t="0" r="9525" b="0"/>
            <wp:docPr id="202625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50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46192" w14:textId="71119C7E" w:rsidR="005E279B" w:rsidRDefault="005E279B" w:rsidP="005E279B">
      <w:pPr>
        <w:rPr>
          <w:lang w:val="pt-BR"/>
        </w:rPr>
      </w:pPr>
      <w:r>
        <w:rPr>
          <w:lang w:val="pt-BR"/>
        </w:rPr>
        <w:t xml:space="preserve">Klikom na sortiranje </w:t>
      </w:r>
      <w:r>
        <w:rPr>
          <w:lang w:val="pt-BR"/>
        </w:rPr>
        <w:t xml:space="preserve">aktivnosti </w:t>
      </w:r>
      <w:r>
        <w:rPr>
          <w:lang w:val="pt-BR"/>
        </w:rPr>
        <w:t xml:space="preserve"> po najbližim, ne dešava se ništa. Ako pristup lokaciji nije odobren, trebalo bi prvo pitati za dozvolu pristupa lokaciji.</w:t>
      </w:r>
    </w:p>
    <w:p w14:paraId="590182D1" w14:textId="07136778" w:rsidR="005E279B" w:rsidRDefault="001F3B0B" w:rsidP="001F3B0B">
      <w:pPr>
        <w:pStyle w:val="Heading2"/>
        <w:rPr>
          <w:lang w:val="pt-BR"/>
        </w:rPr>
      </w:pPr>
      <w:r>
        <w:rPr>
          <w:lang w:val="pt-BR"/>
        </w:rPr>
        <w:lastRenderedPageBreak/>
        <w:t>1.14. Tipovi događaja</w:t>
      </w:r>
    </w:p>
    <w:p w14:paraId="093EA86D" w14:textId="219FB7BF" w:rsidR="001F3B0B" w:rsidRDefault="001F3B0B" w:rsidP="001F3B0B">
      <w:pPr>
        <w:rPr>
          <w:lang w:val="pt-BR"/>
        </w:rPr>
      </w:pPr>
      <w:r>
        <w:drawing>
          <wp:inline distT="0" distB="0" distL="0" distR="0" wp14:anchorId="0D5C2785" wp14:editId="674A1F4D">
            <wp:extent cx="5943600" cy="630555"/>
            <wp:effectExtent l="0" t="0" r="0" b="0"/>
            <wp:docPr id="144370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017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FC4F" w14:textId="5D524BB9" w:rsidR="001F3B0B" w:rsidRDefault="001F3B0B" w:rsidP="001F3B0B">
      <w:pPr>
        <w:rPr>
          <w:lang w:val="sr-Latn-RS"/>
        </w:rPr>
      </w:pPr>
      <w:r>
        <w:rPr>
          <w:lang w:val="sr-Latn-RS"/>
        </w:rPr>
        <w:t xml:space="preserve">U kartici sa </w:t>
      </w:r>
      <w:r>
        <w:rPr>
          <w:lang w:val="sr-Latn-RS"/>
        </w:rPr>
        <w:t>događajima</w:t>
      </w:r>
      <w:r>
        <w:rPr>
          <w:lang w:val="sr-Latn-RS"/>
        </w:rPr>
        <w:t xml:space="preserve">, traka sa tipovima </w:t>
      </w:r>
      <w:r>
        <w:rPr>
          <w:lang w:val="sr-Latn-RS"/>
        </w:rPr>
        <w:t>događaja</w:t>
      </w:r>
      <w:r>
        <w:rPr>
          <w:lang w:val="sr-Latn-RS"/>
        </w:rPr>
        <w:t xml:space="preserve"> se takođe odsečno prekida. Srediti tako da pravougaonici sa tipovima </w:t>
      </w:r>
      <w:r>
        <w:rPr>
          <w:lang w:val="sr-Latn-RS"/>
        </w:rPr>
        <w:t>događaja</w:t>
      </w:r>
      <w:r>
        <w:rPr>
          <w:lang w:val="sr-Latn-RS"/>
        </w:rPr>
        <w:t xml:space="preserve"> budu u dva reda, padajućoj listi ili se konsultovati sa timom oko rešenja.</w:t>
      </w:r>
    </w:p>
    <w:p w14:paraId="5635F488" w14:textId="5ADE15DC" w:rsidR="00BB3260" w:rsidRDefault="00BB3260" w:rsidP="00BB3260">
      <w:pPr>
        <w:pStyle w:val="Heading2"/>
        <w:rPr>
          <w:lang w:val="sr-Latn-RS"/>
        </w:rPr>
      </w:pPr>
      <w:r>
        <w:rPr>
          <w:lang w:val="sr-Latn-RS"/>
        </w:rPr>
        <w:t>1.15. Sugestija - filtriranje</w:t>
      </w:r>
    </w:p>
    <w:p w14:paraId="7D518E2D" w14:textId="0E7FFFE3" w:rsidR="00BB3260" w:rsidRDefault="00BB3260" w:rsidP="00BB3260">
      <w:pPr>
        <w:rPr>
          <w:lang w:val="sr-Latn-RS"/>
        </w:rPr>
      </w:pPr>
      <w:r>
        <w:drawing>
          <wp:inline distT="0" distB="0" distL="0" distR="0" wp14:anchorId="5F886295" wp14:editId="38D724F7">
            <wp:extent cx="5943600" cy="369570"/>
            <wp:effectExtent l="0" t="0" r="0" b="0"/>
            <wp:docPr id="13331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20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CEC5" w14:textId="7F423F0E" w:rsidR="00BB3260" w:rsidRDefault="00BB3260" w:rsidP="00BB3260">
      <w:pPr>
        <w:rPr>
          <w:lang w:val="sr-Latn-RS"/>
        </w:rPr>
      </w:pPr>
      <w:r>
        <w:rPr>
          <w:lang w:val="sr-Latn-RS"/>
        </w:rPr>
        <w:t xml:space="preserve">Ako je moguće, u pretrazi entiteta dozvoliti klik na </w:t>
      </w:r>
      <w:r>
        <w:rPr>
          <w:b/>
          <w:bCs/>
          <w:lang w:val="sr-Latn-RS"/>
        </w:rPr>
        <w:t>više tipova entiteta</w:t>
      </w:r>
      <w:r>
        <w:rPr>
          <w:lang w:val="sr-Latn-RS"/>
        </w:rPr>
        <w:t>, na primer Festival i Izložba. Rezultat toga bio bi prikaz svih festivala i svih izložbi.</w:t>
      </w:r>
    </w:p>
    <w:p w14:paraId="7E8BFA2F" w14:textId="03E24B8A" w:rsidR="00BB3260" w:rsidRPr="00BB3260" w:rsidRDefault="00BB3260" w:rsidP="00BB3260">
      <w:pPr>
        <w:rPr>
          <w:b/>
          <w:bCs/>
          <w:lang w:val="sr-Latn-RS"/>
        </w:rPr>
      </w:pPr>
      <w:r>
        <w:rPr>
          <w:lang w:val="sr-Latn-RS"/>
        </w:rPr>
        <w:t xml:space="preserve">Dakle, jednim klikom na bilo koji tip entiteta (na primer, tip događaja - festival) omogućava se pojavljivanje takvih tipova u listi ispod. Drugim klikom bi se entiteti (događaji - festivali) izbacili iz rezultata pretrage. Može se selektivati više tipova i rezultat pretrage bi bio mešavina više tipova entiteta (dobijamo mešavinu festivala, izložbi i na primer nastupa). </w:t>
      </w:r>
      <w:r>
        <w:rPr>
          <w:b/>
          <w:bCs/>
          <w:lang w:val="sr-Latn-RS"/>
        </w:rPr>
        <w:t>Ako se ova funkcionalnost omogući za pretragu jedne vrste entiteta, omogućiti to isto i za ostale entitete (destinacije, objekti, lokaliteti, aktivnosti, događaji)</w:t>
      </w:r>
      <w:r w:rsidR="00B345CF">
        <w:rPr>
          <w:b/>
          <w:bCs/>
          <w:lang w:val="sr-Latn-RS"/>
        </w:rPr>
        <w:t>.</w:t>
      </w:r>
    </w:p>
    <w:p w14:paraId="11A02B6C" w14:textId="3852E2FE" w:rsidR="00BB3260" w:rsidRDefault="00BB3260" w:rsidP="00BB3260">
      <w:pPr>
        <w:pStyle w:val="Heading2"/>
        <w:rPr>
          <w:lang w:val="sr-Latn-RS"/>
        </w:rPr>
      </w:pPr>
      <w:r>
        <w:rPr>
          <w:lang w:val="sr-Latn-RS"/>
        </w:rPr>
        <w:t>1.16.</w:t>
      </w:r>
      <w:r w:rsidR="00017CCD">
        <w:rPr>
          <w:lang w:val="sr-Latn-RS"/>
        </w:rPr>
        <w:t xml:space="preserve"> Prikaz događaja na mapi</w:t>
      </w:r>
    </w:p>
    <w:p w14:paraId="139B59D0" w14:textId="3107C32C" w:rsidR="00017CCD" w:rsidRDefault="00017CCD" w:rsidP="00017CCD">
      <w:pPr>
        <w:rPr>
          <w:lang w:val="pt-BR"/>
        </w:rPr>
      </w:pPr>
      <w:r>
        <w:rPr>
          <w:lang w:val="sr-Latn-RS"/>
        </w:rPr>
        <w:t xml:space="preserve">Sa stranice detaljnog prikaza događaja, dozvoljenom pristupu lokaciji i klikom na </w:t>
      </w:r>
      <w:r w:rsidRPr="00017CCD">
        <w:rPr>
          <w:lang w:val="pt-BR"/>
        </w:rPr>
        <w:t>“</w:t>
      </w:r>
      <w:r>
        <w:rPr>
          <w:lang w:val="pt-BR"/>
        </w:rPr>
        <w:t>Pogledaj na mapi”</w:t>
      </w:r>
    </w:p>
    <w:p w14:paraId="0B36F6A6" w14:textId="4740DE16" w:rsidR="00017CCD" w:rsidRDefault="00017CCD" w:rsidP="00017CCD">
      <w:pPr>
        <w:rPr>
          <w:lang w:val="pt-BR"/>
        </w:rPr>
      </w:pPr>
      <w:r>
        <w:drawing>
          <wp:inline distT="0" distB="0" distL="0" distR="0" wp14:anchorId="1E94CED5" wp14:editId="2651FF9D">
            <wp:extent cx="5943600" cy="2915920"/>
            <wp:effectExtent l="0" t="0" r="0" b="0"/>
            <wp:docPr id="97680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08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8041" w14:textId="36EA4A64" w:rsidR="00017CCD" w:rsidRDefault="00017CCD" w:rsidP="00017CCD">
      <w:pPr>
        <w:rPr>
          <w:lang w:val="sr-Latn-RS"/>
        </w:rPr>
      </w:pPr>
      <w:r>
        <w:rPr>
          <w:lang w:val="pt-BR"/>
        </w:rPr>
        <w:t>Otvara se mapa, na kojoj nije selektovan doga</w:t>
      </w:r>
      <w:r>
        <w:rPr>
          <w:lang w:val="sr-Latn-RS"/>
        </w:rPr>
        <w:t>đaj sa čije stranice se došlo na mapu</w:t>
      </w:r>
    </w:p>
    <w:p w14:paraId="5F1A82DD" w14:textId="56946032" w:rsidR="00017CCD" w:rsidRDefault="00017CCD" w:rsidP="00017CCD">
      <w:pPr>
        <w:rPr>
          <w:lang w:val="sr-Latn-RS"/>
        </w:rPr>
      </w:pPr>
      <w:r>
        <w:lastRenderedPageBreak/>
        <w:drawing>
          <wp:inline distT="0" distB="0" distL="0" distR="0" wp14:anchorId="153B4199" wp14:editId="71E6F06C">
            <wp:extent cx="5943600" cy="3240405"/>
            <wp:effectExtent l="0" t="0" r="0" b="0"/>
            <wp:docPr id="7494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239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715A" w14:textId="3377B9D0" w:rsidR="00017CCD" w:rsidRDefault="00017CCD" w:rsidP="00017CCD">
      <w:pPr>
        <w:rPr>
          <w:lang w:val="sr-Latn-RS"/>
        </w:rPr>
      </w:pPr>
      <w:r>
        <w:rPr>
          <w:lang w:val="sr-Latn-RS"/>
        </w:rPr>
        <w:t>Potrebno je prilagoditi prikaz na mapi tako da je događaj već selektovan kada se mapa učita</w:t>
      </w:r>
    </w:p>
    <w:p w14:paraId="5630F5CE" w14:textId="752D3AFB" w:rsidR="00017CCD" w:rsidRDefault="00017CCD" w:rsidP="00017CCD">
      <w:pPr>
        <w:rPr>
          <w:lang w:val="sr-Latn-RS"/>
        </w:rPr>
      </w:pPr>
      <w:r>
        <w:drawing>
          <wp:inline distT="0" distB="0" distL="0" distR="0" wp14:anchorId="633CB707" wp14:editId="4FD9B8FF">
            <wp:extent cx="5943600" cy="3242945"/>
            <wp:effectExtent l="0" t="0" r="0" b="0"/>
            <wp:docPr id="25548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842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75A6" w14:textId="0926D44B" w:rsidR="00017CCD" w:rsidRDefault="00017CCD" w:rsidP="00017CCD">
      <w:pPr>
        <w:pStyle w:val="Heading2"/>
        <w:rPr>
          <w:lang w:val="sr-Latn-RS"/>
        </w:rPr>
      </w:pPr>
      <w:r>
        <w:rPr>
          <w:lang w:val="sr-Latn-RS"/>
        </w:rPr>
        <w:t>1.17. Događaji – beskonačna petlja</w:t>
      </w:r>
    </w:p>
    <w:p w14:paraId="05A95853" w14:textId="7D84AA37" w:rsidR="00017CCD" w:rsidRDefault="00017CCD" w:rsidP="00017CCD">
      <w:pPr>
        <w:rPr>
          <w:lang w:val="pt-BR"/>
        </w:rPr>
      </w:pPr>
      <w:r>
        <w:rPr>
          <w:lang w:val="sr-Latn-RS"/>
        </w:rPr>
        <w:t xml:space="preserve">Klikom na pravougaonik </w:t>
      </w:r>
      <w:r w:rsidRPr="00017CCD">
        <w:rPr>
          <w:lang w:val="pt-BR"/>
        </w:rPr>
        <w:t>“Doga</w:t>
      </w:r>
      <w:r>
        <w:rPr>
          <w:lang w:val="sr-Latn-RS"/>
        </w:rPr>
        <w:t>đaji</w:t>
      </w:r>
      <w:r w:rsidRPr="00017CCD">
        <w:rPr>
          <w:lang w:val="pt-BR"/>
        </w:rPr>
        <w:t>”  na početnoj str</w:t>
      </w:r>
      <w:r>
        <w:rPr>
          <w:lang w:val="pt-BR"/>
        </w:rPr>
        <w:t>ani</w:t>
      </w:r>
    </w:p>
    <w:p w14:paraId="6D436179" w14:textId="55022307" w:rsidR="00017CCD" w:rsidRDefault="00017CCD" w:rsidP="00017CCD">
      <w:pPr>
        <w:rPr>
          <w:lang w:val="pt-BR"/>
        </w:rPr>
      </w:pPr>
      <w:r>
        <w:lastRenderedPageBreak/>
        <w:drawing>
          <wp:inline distT="0" distB="0" distL="0" distR="0" wp14:anchorId="4E069CA2" wp14:editId="431F8885">
            <wp:extent cx="5943600" cy="2780665"/>
            <wp:effectExtent l="0" t="0" r="0" b="635"/>
            <wp:docPr id="10158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051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2868" w14:textId="3F11C1F6" w:rsidR="00017CCD" w:rsidRDefault="00017CCD" w:rsidP="00017CCD">
      <w:pPr>
        <w:rPr>
          <w:lang w:val="pt-BR"/>
        </w:rPr>
      </w:pPr>
      <w:r>
        <w:rPr>
          <w:lang w:val="pt-BR"/>
        </w:rPr>
        <w:t>Klikom na bilo koji događaj u listi događaja</w:t>
      </w:r>
    </w:p>
    <w:p w14:paraId="7AA23F1B" w14:textId="23498E1D" w:rsidR="00017CCD" w:rsidRDefault="00017CCD" w:rsidP="00017CCD">
      <w:pPr>
        <w:rPr>
          <w:lang w:val="pt-BR"/>
        </w:rPr>
      </w:pPr>
      <w:r>
        <w:drawing>
          <wp:inline distT="0" distB="0" distL="0" distR="0" wp14:anchorId="57DDB903" wp14:editId="2933F0E9">
            <wp:extent cx="5943600" cy="2771140"/>
            <wp:effectExtent l="0" t="0" r="0" b="0"/>
            <wp:docPr id="16430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88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5332" w14:textId="44283EA9" w:rsidR="00017CCD" w:rsidRDefault="00017CCD" w:rsidP="00017CCD">
      <w:pPr>
        <w:rPr>
          <w:lang w:val="sr-Latn-RS"/>
        </w:rPr>
      </w:pPr>
      <w:r>
        <w:rPr>
          <w:lang w:val="pt-BR"/>
        </w:rPr>
        <w:t>dolazimo</w:t>
      </w:r>
      <w:r w:rsidRPr="00017CCD">
        <w:rPr>
          <w:lang w:val="pt-BR"/>
        </w:rPr>
        <w:t xml:space="preserve"> </w:t>
      </w:r>
      <w:r>
        <w:rPr>
          <w:lang w:val="sr-Latn-RS"/>
        </w:rPr>
        <w:t>do detaljnog prikaza događaja. Pridodno, vraćanje klikom na strelicu za nazad</w:t>
      </w:r>
    </w:p>
    <w:p w14:paraId="202B9D83" w14:textId="55458099" w:rsidR="00017CCD" w:rsidRDefault="00017CCD" w:rsidP="00017CCD">
      <w:pPr>
        <w:rPr>
          <w:lang w:val="sr-Latn-RS"/>
        </w:rPr>
      </w:pPr>
      <w:r>
        <w:lastRenderedPageBreak/>
        <w:drawing>
          <wp:inline distT="0" distB="0" distL="0" distR="0" wp14:anchorId="66634685" wp14:editId="29BDAA20">
            <wp:extent cx="5943600" cy="2802255"/>
            <wp:effectExtent l="0" t="0" r="0" b="0"/>
            <wp:docPr id="10189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77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0C9E" w14:textId="194271D5" w:rsidR="00017CCD" w:rsidRDefault="00017CCD" w:rsidP="00017CCD">
      <w:pPr>
        <w:rPr>
          <w:lang w:val="sr-Latn-RS"/>
        </w:rPr>
      </w:pPr>
      <w:r>
        <w:rPr>
          <w:lang w:val="sr-Latn-RS"/>
        </w:rPr>
        <w:t>vraća nas na listu događaja. Međutim, sa stranice liste događaja, klikom na strelicu za nazad</w:t>
      </w:r>
    </w:p>
    <w:p w14:paraId="4BFB9BE5" w14:textId="0E7869E8" w:rsidR="00017CCD" w:rsidRDefault="00017CCD" w:rsidP="00017CCD">
      <w:pPr>
        <w:rPr>
          <w:lang w:val="pt-BR"/>
        </w:rPr>
      </w:pPr>
      <w:r>
        <w:drawing>
          <wp:inline distT="0" distB="0" distL="0" distR="0" wp14:anchorId="3C83B20A" wp14:editId="5EC3728C">
            <wp:extent cx="5943600" cy="2784475"/>
            <wp:effectExtent l="0" t="0" r="0" b="0"/>
            <wp:docPr id="200608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81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7CA9" w14:textId="55C05C6E" w:rsidR="00017CCD" w:rsidRDefault="00017CCD" w:rsidP="00017CCD">
      <w:pPr>
        <w:rPr>
          <w:lang w:val="sr-Latn-RS"/>
        </w:rPr>
      </w:pPr>
      <w:r>
        <w:rPr>
          <w:lang w:val="pt-BR"/>
        </w:rPr>
        <w:t>aplikacija nas preusmerava na stranicu detaljnog prikaza doga</w:t>
      </w:r>
      <w:r>
        <w:rPr>
          <w:lang w:val="sr-Latn-RS"/>
        </w:rPr>
        <w:t>đaja, na kojoj smo bili prethodno. Ovakvo ponašanje dovodi do beskonačne petlje između ove dve stranice (detaljan prikaz pojedinačnog događaja i lista događaja). Srediti ovaj problem tako se klikom na strelicu za nazad iz liste događaja vraćamo na početnu stranicu aplikacije.</w:t>
      </w:r>
    </w:p>
    <w:p w14:paraId="4C6B3B60" w14:textId="3B7B4ED2" w:rsidR="00017CCD" w:rsidRDefault="00017CCD" w:rsidP="00017CCD">
      <w:pPr>
        <w:pStyle w:val="Heading2"/>
        <w:rPr>
          <w:lang w:val="sr-Latn-RS"/>
        </w:rPr>
      </w:pPr>
      <w:r>
        <w:rPr>
          <w:lang w:val="sr-Latn-RS"/>
        </w:rPr>
        <w:lastRenderedPageBreak/>
        <w:t xml:space="preserve">1.18. </w:t>
      </w:r>
      <w:r w:rsidR="002725F0">
        <w:rPr>
          <w:lang w:val="sr-Latn-RS"/>
        </w:rPr>
        <w:t>Scroll u pozadini sa otvorenim AI prozorom</w:t>
      </w:r>
    </w:p>
    <w:p w14:paraId="7EA0B5EE" w14:textId="490CF789" w:rsidR="002725F0" w:rsidRDefault="002725F0" w:rsidP="002725F0">
      <w:pPr>
        <w:rPr>
          <w:lang w:val="sr-Latn-RS"/>
        </w:rPr>
      </w:pPr>
      <w:r>
        <w:drawing>
          <wp:inline distT="0" distB="0" distL="0" distR="0" wp14:anchorId="11811D23" wp14:editId="092C70FE">
            <wp:extent cx="5943600" cy="6706235"/>
            <wp:effectExtent l="0" t="0" r="0" b="0"/>
            <wp:docPr id="79549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00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63A7" w14:textId="6D67217E" w:rsidR="002725F0" w:rsidRDefault="002725F0" w:rsidP="002725F0">
      <w:pPr>
        <w:rPr>
          <w:lang w:val="sr-Latn-RS"/>
        </w:rPr>
      </w:pPr>
      <w:r>
        <w:rPr>
          <w:lang w:val="sr-Latn-RS"/>
        </w:rPr>
        <w:t>Sa kursorom unutar prozora za AI vodič, pocetna stranica  u pozadini još uvek reaguje na pomeranje točkića miša. Onemogućiti bilo kakvo pomeranje početne stranice kada je AI vodič na ekranu.</w:t>
      </w:r>
    </w:p>
    <w:p w14:paraId="58329DC6" w14:textId="787E69AD" w:rsidR="002725F0" w:rsidRDefault="002725F0" w:rsidP="002725F0">
      <w:pPr>
        <w:pStyle w:val="Heading2"/>
        <w:rPr>
          <w:lang w:val="sr-Latn-RS"/>
        </w:rPr>
      </w:pPr>
      <w:r>
        <w:rPr>
          <w:lang w:val="sr-Latn-RS"/>
        </w:rPr>
        <w:lastRenderedPageBreak/>
        <w:t>1.19. Tačnost koordinata</w:t>
      </w:r>
    </w:p>
    <w:p w14:paraId="02C4E9E4" w14:textId="51EBE618" w:rsidR="002725F0" w:rsidRDefault="002725F0" w:rsidP="002725F0">
      <w:pPr>
        <w:rPr>
          <w:lang w:val="sr-Latn-RS"/>
        </w:rPr>
      </w:pPr>
      <w:r>
        <w:rPr>
          <w:lang w:val="sr-Latn-RS"/>
        </w:rPr>
        <w:t>Postoje koordinate koje ozbiljno prelaze granicu kopna ili države. Pronaći sve ovakve entitete i uneti ispravne koordinate.</w:t>
      </w:r>
    </w:p>
    <w:p w14:paraId="757D8616" w14:textId="35C93632" w:rsidR="002725F0" w:rsidRDefault="002725F0" w:rsidP="002725F0">
      <w:pPr>
        <w:rPr>
          <w:lang w:val="sr-Latn-RS"/>
        </w:rPr>
      </w:pPr>
      <w:r>
        <w:drawing>
          <wp:inline distT="0" distB="0" distL="0" distR="0" wp14:anchorId="0330FC00" wp14:editId="3A266C98">
            <wp:extent cx="3717890" cy="2588621"/>
            <wp:effectExtent l="0" t="0" r="0" b="2540"/>
            <wp:docPr id="12046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33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6608" cy="259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6EB5" w14:textId="4B959A13" w:rsidR="002725F0" w:rsidRDefault="002725F0" w:rsidP="002725F0">
      <w:pPr>
        <w:rPr>
          <w:lang w:val="sr-Latn-RS"/>
        </w:rPr>
      </w:pPr>
      <w:r>
        <w:drawing>
          <wp:inline distT="0" distB="0" distL="0" distR="0" wp14:anchorId="4544A292" wp14:editId="1B4EBAB8">
            <wp:extent cx="3737987" cy="2831445"/>
            <wp:effectExtent l="0" t="0" r="0" b="7620"/>
            <wp:docPr id="18292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94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44669" cy="283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17CA" w14:textId="0AD7A237" w:rsidR="002725F0" w:rsidRDefault="002725F0" w:rsidP="002725F0">
      <w:pPr>
        <w:rPr>
          <w:lang w:val="sr-Latn-RS"/>
        </w:rPr>
      </w:pPr>
      <w:r>
        <w:lastRenderedPageBreak/>
        <w:drawing>
          <wp:inline distT="0" distB="0" distL="0" distR="0" wp14:anchorId="0D76CF0E" wp14:editId="0B89F50E">
            <wp:extent cx="3686236" cy="2421653"/>
            <wp:effectExtent l="0" t="0" r="0" b="0"/>
            <wp:docPr id="68362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266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6150" cy="24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E216" w14:textId="05A8B609" w:rsidR="002725F0" w:rsidRDefault="002725F0" w:rsidP="002725F0">
      <w:pPr>
        <w:pStyle w:val="Heading2"/>
        <w:rPr>
          <w:lang w:val="sr-Latn-RS"/>
        </w:rPr>
      </w:pPr>
      <w:r>
        <w:rPr>
          <w:lang w:val="sr-Latn-RS"/>
        </w:rPr>
        <w:lastRenderedPageBreak/>
        <w:t>1.20.</w:t>
      </w:r>
      <w:r w:rsidR="00AD2D62">
        <w:rPr>
          <w:lang w:val="sr-Latn-RS"/>
        </w:rPr>
        <w:t xml:space="preserve"> Boja selektovane stanice u rutama</w:t>
      </w:r>
    </w:p>
    <w:p w14:paraId="4178F483" w14:textId="35612DD5" w:rsidR="002725F0" w:rsidRDefault="002725F0" w:rsidP="002725F0">
      <w:pPr>
        <w:rPr>
          <w:lang w:val="sr-Latn-RS"/>
        </w:rPr>
      </w:pPr>
      <w:r>
        <w:rPr>
          <w:lang w:val="sr-Latn-RS"/>
        </w:rPr>
        <w:drawing>
          <wp:inline distT="0" distB="0" distL="0" distR="0" wp14:anchorId="5235BC7B" wp14:editId="683940F7">
            <wp:extent cx="4050000" cy="5400000"/>
            <wp:effectExtent l="0" t="0" r="8255" b="0"/>
            <wp:docPr id="274888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0000" cy="54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05C0A" w14:textId="104C34CC" w:rsidR="00AD2D62" w:rsidRDefault="00AD2D62" w:rsidP="002725F0">
      <w:pPr>
        <w:rPr>
          <w:lang w:val="sr-Latn-RS"/>
        </w:rPr>
      </w:pPr>
      <w:r>
        <w:rPr>
          <w:lang w:val="sr-Latn-RS"/>
        </w:rPr>
        <w:t>Boja selektovane stanice u rutama je previše tamna, izabrati svetliju nijansu sive-</w:t>
      </w:r>
    </w:p>
    <w:p w14:paraId="414F3CC9" w14:textId="75BAD7B2" w:rsidR="00AD2D62" w:rsidRDefault="00AD2D62" w:rsidP="00AD2D62">
      <w:pPr>
        <w:pStyle w:val="Heading2"/>
        <w:rPr>
          <w:lang w:val="sr-Latn-RS"/>
        </w:rPr>
      </w:pPr>
      <w:r>
        <w:rPr>
          <w:lang w:val="sr-Latn-RS"/>
        </w:rPr>
        <w:t>1.21. Jezik aplikacije – stavke koje nisu prevedene</w:t>
      </w:r>
    </w:p>
    <w:p w14:paraId="724BA25F" w14:textId="0A72900F" w:rsidR="00AD2D62" w:rsidRDefault="00AD2D62" w:rsidP="00AD2D62">
      <w:r>
        <w:rPr>
          <w:lang w:val="sr-Latn-RS"/>
        </w:rPr>
        <w:t>Prevesti sledeći tekst</w:t>
      </w:r>
      <w:r>
        <w:t xml:space="preserve">: </w:t>
      </w:r>
    </w:p>
    <w:p w14:paraId="61264040" w14:textId="45E85E54" w:rsidR="00AD2D62" w:rsidRDefault="00AD2D62" w:rsidP="00AD2D62">
      <w:r>
        <w:lastRenderedPageBreak/>
        <w:drawing>
          <wp:inline distT="0" distB="0" distL="0" distR="0" wp14:anchorId="0DDD9A77" wp14:editId="32356820">
            <wp:extent cx="5943600" cy="4042410"/>
            <wp:effectExtent l="0" t="0" r="0" b="0"/>
            <wp:docPr id="6844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090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4B54" w14:textId="18A910FA" w:rsidR="00D51B94" w:rsidRDefault="00D51B94" w:rsidP="00D51B94">
      <w:pPr>
        <w:pStyle w:val="Heading2"/>
        <w:rPr>
          <w:lang w:val="pt-BR"/>
        </w:rPr>
      </w:pPr>
      <w:r w:rsidRPr="00D51B94">
        <w:rPr>
          <w:lang w:val="pt-BR"/>
        </w:rPr>
        <w:t xml:space="preserve">1.22. </w:t>
      </w:r>
      <w:r>
        <w:rPr>
          <w:lang w:val="pt-BR"/>
        </w:rPr>
        <w:t>Zaglavljenost na stranici</w:t>
      </w:r>
    </w:p>
    <w:p w14:paraId="0C6B83AA" w14:textId="31B082A8" w:rsidR="00D51B94" w:rsidRDefault="00D51B94" w:rsidP="00D51B94">
      <w:pPr>
        <w:rPr>
          <w:lang w:val="pt-BR"/>
        </w:rPr>
      </w:pPr>
      <w:r>
        <w:rPr>
          <w:lang w:val="pt-BR"/>
        </w:rPr>
        <w:t>Ulogovan korisnik, klikom na “Zatraži dozvolu za moderatora”</w:t>
      </w:r>
    </w:p>
    <w:p w14:paraId="6D7867EF" w14:textId="00DB6C84" w:rsidR="00D51B94" w:rsidRDefault="00D51B94" w:rsidP="00D51B94">
      <w:pPr>
        <w:rPr>
          <w:lang w:val="pt-BR"/>
        </w:rPr>
      </w:pPr>
      <w:r>
        <w:drawing>
          <wp:inline distT="0" distB="0" distL="0" distR="0" wp14:anchorId="7CDEADAF" wp14:editId="63A5E4C9">
            <wp:extent cx="5943600" cy="1231900"/>
            <wp:effectExtent l="0" t="0" r="0" b="6350"/>
            <wp:docPr id="3387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813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6DA7" w14:textId="2B01C2AD" w:rsidR="00D51B94" w:rsidRDefault="00D51B94" w:rsidP="00D51B94">
      <w:pPr>
        <w:rPr>
          <w:lang w:val="pt-BR"/>
        </w:rPr>
      </w:pPr>
      <w:r>
        <w:rPr>
          <w:lang w:val="pt-BR"/>
        </w:rPr>
        <w:t>pa opet klikom na “</w:t>
      </w:r>
      <w:r>
        <w:rPr>
          <w:lang w:val="sr-Latn-RS"/>
        </w:rPr>
        <w:t>Pravila moderacije</w:t>
      </w:r>
      <w:r>
        <w:rPr>
          <w:lang w:val="pt-BR"/>
        </w:rPr>
        <w:t>” na dnu stranice</w:t>
      </w:r>
    </w:p>
    <w:p w14:paraId="0403A23D" w14:textId="5479F44F" w:rsidR="00D51B94" w:rsidRDefault="00D51B94" w:rsidP="00D51B94">
      <w:pPr>
        <w:rPr>
          <w:lang w:val="pt-BR"/>
        </w:rPr>
      </w:pPr>
      <w:r>
        <w:lastRenderedPageBreak/>
        <w:drawing>
          <wp:inline distT="0" distB="0" distL="0" distR="0" wp14:anchorId="659E6672" wp14:editId="31FDFA54">
            <wp:extent cx="5943600" cy="5140960"/>
            <wp:effectExtent l="0" t="0" r="0" b="2540"/>
            <wp:docPr id="17597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675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C18D" w14:textId="12C5F8D1" w:rsidR="00D51B94" w:rsidRDefault="00D51B94" w:rsidP="00D51B94">
      <w:pPr>
        <w:rPr>
          <w:lang w:val="sr-Latn-RS"/>
        </w:rPr>
      </w:pPr>
      <w:r>
        <w:rPr>
          <w:lang w:val="pt-BR"/>
        </w:rPr>
        <w:t>nema dugme za vra</w:t>
      </w:r>
      <w:r>
        <w:rPr>
          <w:lang w:val="sr-Latn-RS"/>
        </w:rPr>
        <w:t>ćanje na prethodnu stranicu</w:t>
      </w:r>
    </w:p>
    <w:p w14:paraId="72767208" w14:textId="33E128B3" w:rsidR="00D51B94" w:rsidRDefault="00D51B94" w:rsidP="00D51B94">
      <w:pPr>
        <w:rPr>
          <w:lang w:val="sr-Latn-RS"/>
        </w:rPr>
      </w:pPr>
      <w:r>
        <w:lastRenderedPageBreak/>
        <w:drawing>
          <wp:inline distT="0" distB="0" distL="0" distR="0" wp14:anchorId="5FE336E3" wp14:editId="0704752F">
            <wp:extent cx="5943600" cy="4462780"/>
            <wp:effectExtent l="0" t="0" r="0" b="0"/>
            <wp:docPr id="8901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475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2E01" w14:textId="10E802F8" w:rsidR="00D51B94" w:rsidRDefault="00D51B94" w:rsidP="00D51B94">
      <w:pPr>
        <w:rPr>
          <w:lang w:val="pt-BR"/>
        </w:rPr>
      </w:pPr>
      <w:r>
        <w:rPr>
          <w:lang w:val="sr-Latn-RS"/>
        </w:rPr>
        <w:t xml:space="preserve">Dodati dugme za vraćanje na stranicu </w:t>
      </w:r>
      <w:r w:rsidRPr="00D51B94">
        <w:rPr>
          <w:lang w:val="pt-BR"/>
        </w:rPr>
        <w:t>“</w:t>
      </w:r>
      <w:r w:rsidR="00BD0ADB" w:rsidRPr="00BD0ADB">
        <w:rPr>
          <w:lang w:val="pt-BR"/>
        </w:rPr>
        <w:t>Moderator pristup</w:t>
      </w:r>
      <w:r>
        <w:rPr>
          <w:lang w:val="pt-BR"/>
        </w:rPr>
        <w:t>”</w:t>
      </w:r>
      <w:r w:rsidR="00BD0ADB">
        <w:rPr>
          <w:lang w:val="pt-BR"/>
        </w:rPr>
        <w:t xml:space="preserve"> (moderator-access).</w:t>
      </w:r>
    </w:p>
    <w:p w14:paraId="03377DE2" w14:textId="1338DBFE" w:rsidR="009917C2" w:rsidRDefault="009917C2" w:rsidP="009917C2">
      <w:pPr>
        <w:pStyle w:val="Heading2"/>
        <w:rPr>
          <w:lang w:val="sr-Latn-RS"/>
        </w:rPr>
      </w:pPr>
      <w:r>
        <w:rPr>
          <w:lang w:val="pt-BR"/>
        </w:rPr>
        <w:t xml:space="preserve">1.23. </w:t>
      </w:r>
      <w:r>
        <w:t>Beskona</w:t>
      </w:r>
      <w:r>
        <w:rPr>
          <w:lang w:val="sr-Latn-RS"/>
        </w:rPr>
        <w:t>čna petlja – Privatnost i podaci</w:t>
      </w:r>
    </w:p>
    <w:p w14:paraId="7FA25618" w14:textId="3A1EEAF3" w:rsidR="009917C2" w:rsidRPr="009917C2" w:rsidRDefault="009917C2" w:rsidP="009917C2">
      <w:pPr>
        <w:rPr>
          <w:lang w:val="pt-BR"/>
        </w:rPr>
      </w:pPr>
      <w:r>
        <w:rPr>
          <w:lang w:val="sr-Latn-RS"/>
        </w:rPr>
        <w:t xml:space="preserve">U podešavanjima, klikom na </w:t>
      </w:r>
      <w:r w:rsidRPr="009917C2">
        <w:rPr>
          <w:lang w:val="pt-BR"/>
        </w:rPr>
        <w:t>“Privatnosti i podaci”</w:t>
      </w:r>
    </w:p>
    <w:p w14:paraId="58EE295C" w14:textId="7F035F4A" w:rsidR="009917C2" w:rsidRDefault="009917C2" w:rsidP="009917C2">
      <w:pPr>
        <w:rPr>
          <w:lang w:val="pt-BR"/>
        </w:rPr>
      </w:pPr>
      <w:r>
        <w:lastRenderedPageBreak/>
        <w:drawing>
          <wp:inline distT="0" distB="0" distL="0" distR="0" wp14:anchorId="3F6B8C26" wp14:editId="215120AB">
            <wp:extent cx="5943600" cy="5673725"/>
            <wp:effectExtent l="0" t="0" r="0" b="3175"/>
            <wp:docPr id="119495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550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5406" w14:textId="6DAF45DF" w:rsidR="009917C2" w:rsidRDefault="009917C2" w:rsidP="009917C2">
      <w:pPr>
        <w:rPr>
          <w:lang w:val="pt-BR"/>
        </w:rPr>
      </w:pPr>
      <w:r>
        <w:rPr>
          <w:lang w:val="pt-BR"/>
        </w:rPr>
        <w:t>Dobijamo stranicu Privatnost i podaci. Izlazom na strelicu</w:t>
      </w:r>
    </w:p>
    <w:p w14:paraId="5B1221CD" w14:textId="0AEB5390" w:rsidR="009917C2" w:rsidRDefault="009917C2" w:rsidP="009917C2">
      <w:pPr>
        <w:rPr>
          <w:lang w:val="pt-BR"/>
        </w:rPr>
      </w:pPr>
      <w:r>
        <w:lastRenderedPageBreak/>
        <w:drawing>
          <wp:inline distT="0" distB="0" distL="0" distR="0" wp14:anchorId="00F1735D" wp14:editId="1252418C">
            <wp:extent cx="5943600" cy="5804535"/>
            <wp:effectExtent l="0" t="0" r="0" b="5715"/>
            <wp:docPr id="66585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52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2F0F" w14:textId="748643EE" w:rsidR="009917C2" w:rsidRDefault="009917C2" w:rsidP="009917C2">
      <w:pPr>
        <w:rPr>
          <w:lang w:val="sr-Latn-RS"/>
        </w:rPr>
      </w:pPr>
      <w:r>
        <w:rPr>
          <w:lang w:val="pt-BR"/>
        </w:rPr>
        <w:t>Vra</w:t>
      </w:r>
      <w:r>
        <w:rPr>
          <w:lang w:val="sr-Latn-RS"/>
        </w:rPr>
        <w:t>ćamo se na podešavanja. Međutim, još jednim klikom na strelicu na stranici za Podešavanja</w:t>
      </w:r>
    </w:p>
    <w:p w14:paraId="4BBB8D7E" w14:textId="644C746F" w:rsidR="009917C2" w:rsidRDefault="009917C2" w:rsidP="009917C2">
      <w:pPr>
        <w:rPr>
          <w:lang w:val="pt-BR"/>
        </w:rPr>
      </w:pPr>
      <w:r>
        <w:lastRenderedPageBreak/>
        <w:drawing>
          <wp:inline distT="0" distB="0" distL="0" distR="0" wp14:anchorId="641BBC1C" wp14:editId="17F7DAC0">
            <wp:extent cx="5943600" cy="5769610"/>
            <wp:effectExtent l="0" t="0" r="0" b="2540"/>
            <wp:docPr id="176313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330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4094" w14:textId="77777777" w:rsidR="009917C2" w:rsidRDefault="009917C2" w:rsidP="009917C2">
      <w:pPr>
        <w:rPr>
          <w:b/>
          <w:bCs/>
          <w:lang w:val="sr-Latn-RS"/>
        </w:rPr>
      </w:pPr>
      <w:r>
        <w:rPr>
          <w:lang w:val="pt-BR"/>
        </w:rPr>
        <w:t xml:space="preserve">Ponovo dolaziomo do stranice </w:t>
      </w:r>
      <w:r w:rsidRPr="009917C2">
        <w:rPr>
          <w:lang w:val="pt-BR"/>
        </w:rPr>
        <w:t>Privatnosti i</w:t>
      </w:r>
      <w:r>
        <w:rPr>
          <w:lang w:val="pt-BR"/>
        </w:rPr>
        <w:t xml:space="preserve"> podaci, </w:t>
      </w:r>
      <w:r>
        <w:rPr>
          <w:b/>
          <w:bCs/>
          <w:lang w:val="sr-Latn-RS"/>
        </w:rPr>
        <w:t>što ne treba da bude slučaj.</w:t>
      </w:r>
    </w:p>
    <w:p w14:paraId="184BF7D8" w14:textId="05BA1F66" w:rsidR="009917C2" w:rsidRDefault="009917C2" w:rsidP="009917C2">
      <w:pPr>
        <w:rPr>
          <w:b/>
          <w:bCs/>
          <w:lang w:val="sr-Latn-RS"/>
        </w:rPr>
      </w:pPr>
      <w:r>
        <w:lastRenderedPageBreak/>
        <w:drawing>
          <wp:inline distT="0" distB="0" distL="0" distR="0" wp14:anchorId="69B2CA4D" wp14:editId="1B800E21">
            <wp:extent cx="5943600" cy="5702935"/>
            <wp:effectExtent l="0" t="0" r="0" b="0"/>
            <wp:docPr id="13164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824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3FEB" w14:textId="5EEA0B75" w:rsidR="009917C2" w:rsidRDefault="009917C2" w:rsidP="009917C2">
      <w:pPr>
        <w:rPr>
          <w:lang w:val="sr-Latn-RS"/>
        </w:rPr>
      </w:pPr>
      <w:r>
        <w:rPr>
          <w:lang w:val="sr-Latn-RS"/>
        </w:rPr>
        <w:t>Klikom na strelicu za nazad na stranici Podešavanja, aplikacija bi trebalo da nas preusmeri na početnu stranicu aplikacije.</w:t>
      </w:r>
    </w:p>
    <w:p w14:paraId="6E508DD3" w14:textId="308776AB" w:rsidR="00C70953" w:rsidRDefault="00C70953" w:rsidP="00C70953">
      <w:pPr>
        <w:pStyle w:val="Heading2"/>
        <w:rPr>
          <w:lang w:val="sr-Latn-RS"/>
        </w:rPr>
      </w:pPr>
      <w:r>
        <w:rPr>
          <w:lang w:val="sr-Latn-RS"/>
        </w:rPr>
        <w:lastRenderedPageBreak/>
        <w:t xml:space="preserve">1.24. </w:t>
      </w:r>
      <w:r w:rsidR="007F78BA">
        <w:rPr>
          <w:lang w:val="sr-Latn-RS"/>
        </w:rPr>
        <w:t>Planiranje događaja</w:t>
      </w:r>
    </w:p>
    <w:p w14:paraId="24AAE137" w14:textId="13B9523B" w:rsidR="00C70953" w:rsidRDefault="007F78BA" w:rsidP="00C70953">
      <w:r>
        <w:drawing>
          <wp:inline distT="0" distB="0" distL="0" distR="0" wp14:anchorId="5A2B6109" wp14:editId="33A9CA0E">
            <wp:extent cx="5943600" cy="3031490"/>
            <wp:effectExtent l="0" t="0" r="0" b="0"/>
            <wp:docPr id="20746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590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8BA">
        <w:t xml:space="preserve"> </w:t>
      </w:r>
    </w:p>
    <w:p w14:paraId="5028FD40" w14:textId="116812F4" w:rsidR="007F78BA" w:rsidRDefault="007F78BA" w:rsidP="00C70953">
      <w:pPr>
        <w:rPr>
          <w:lang w:val="pt-BR"/>
        </w:rPr>
      </w:pPr>
      <w:r w:rsidRPr="007F78BA">
        <w:rPr>
          <w:lang w:val="pt-BR"/>
        </w:rPr>
        <w:t xml:space="preserve">1. Staviti senku (shading) na slova isto kao </w:t>
      </w:r>
      <w:r>
        <w:rPr>
          <w:lang w:val="pt-BR"/>
        </w:rPr>
        <w:t xml:space="preserve">što treba da bude ispravljeno na početnoj stranici. </w:t>
      </w:r>
    </w:p>
    <w:p w14:paraId="21F74FE5" w14:textId="512B7BDE" w:rsidR="007F78BA" w:rsidRPr="007F78BA" w:rsidRDefault="007F78BA" w:rsidP="00D00709">
      <w:pPr>
        <w:rPr>
          <w:lang w:val="pt-BR"/>
        </w:rPr>
      </w:pPr>
      <w:r>
        <w:rPr>
          <w:lang w:val="pt-BR"/>
        </w:rPr>
        <w:t>2. Na ovoj stranici dodati tačan datum i vreme održavanja konkretnog događaja.</w:t>
      </w:r>
    </w:p>
    <w:sectPr w:rsidR="007F78BA" w:rsidRPr="007F78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B46C7"/>
    <w:multiLevelType w:val="hybridMultilevel"/>
    <w:tmpl w:val="5B66D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728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7E8"/>
    <w:rsid w:val="00017CCD"/>
    <w:rsid w:val="000500C1"/>
    <w:rsid w:val="000E07E7"/>
    <w:rsid w:val="001607E8"/>
    <w:rsid w:val="001F3B0B"/>
    <w:rsid w:val="002725F0"/>
    <w:rsid w:val="002C1D00"/>
    <w:rsid w:val="004C249D"/>
    <w:rsid w:val="005E279B"/>
    <w:rsid w:val="006062CF"/>
    <w:rsid w:val="00751920"/>
    <w:rsid w:val="007F78BA"/>
    <w:rsid w:val="00806A76"/>
    <w:rsid w:val="00806CC9"/>
    <w:rsid w:val="00864CB6"/>
    <w:rsid w:val="008B5C0A"/>
    <w:rsid w:val="008D5F4B"/>
    <w:rsid w:val="009674C5"/>
    <w:rsid w:val="009917C2"/>
    <w:rsid w:val="009F2E56"/>
    <w:rsid w:val="00AA407D"/>
    <w:rsid w:val="00AD2D62"/>
    <w:rsid w:val="00B1193C"/>
    <w:rsid w:val="00B345CF"/>
    <w:rsid w:val="00B37822"/>
    <w:rsid w:val="00B94F2D"/>
    <w:rsid w:val="00BB3260"/>
    <w:rsid w:val="00BD0ADB"/>
    <w:rsid w:val="00C32AEE"/>
    <w:rsid w:val="00C70953"/>
    <w:rsid w:val="00D00709"/>
    <w:rsid w:val="00D51B94"/>
    <w:rsid w:val="00D74D38"/>
    <w:rsid w:val="00E7270E"/>
    <w:rsid w:val="00E82EED"/>
    <w:rsid w:val="00F26A1F"/>
    <w:rsid w:val="00F402E1"/>
    <w:rsid w:val="00F507EA"/>
    <w:rsid w:val="00F82E83"/>
    <w:rsid w:val="00F9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34A8"/>
  <w15:chartTrackingRefBased/>
  <w15:docId w15:val="{1B45D316-F21A-46A1-86AD-7704EFF3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B0B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7E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07E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7E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7E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7E8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7E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7E8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7E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7E8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7E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7E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7E8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7E8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7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2E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26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Miljkovic</dc:creator>
  <cp:keywords/>
  <dc:description/>
  <cp:lastModifiedBy>Marija Miljkovic</cp:lastModifiedBy>
  <cp:revision>19</cp:revision>
  <dcterms:created xsi:type="dcterms:W3CDTF">2026-06-03T11:18:00Z</dcterms:created>
  <dcterms:modified xsi:type="dcterms:W3CDTF">2026-06-03T13:48:00Z</dcterms:modified>
</cp:coreProperties>
</file>