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rFonts w:ascii="Times New Roman" w:hAnsi="Times New Roman" w:eastAsia="Calibri" w:cs="Times New Roman"/>
          <w:sz w:val="28"/>
          <w:szCs w:val="28"/>
          <w:lang w:val="uk-UA"/>
        </w:rPr>
      </w:pPr>
      <w:r>
        <w:rPr>
          <w:rFonts w:eastAsia="Calibri" w:cs="Times New Roman" w:ascii="Times New Roman" w:hAnsi="Times New Roman"/>
          <w:sz w:val="28"/>
          <w:szCs w:val="28"/>
          <w:lang w:val="uk-UA"/>
        </w:rPr>
        <w:t>Міністерство освіти і науки України</w:t>
      </w:r>
    </w:p>
    <w:p>
      <w:pPr>
        <w:pStyle w:val="Normal"/>
        <w:spacing w:lineRule="auto" w:line="360" w:before="0" w:after="0"/>
        <w:jc w:val="center"/>
        <w:rPr>
          <w:rFonts w:ascii="Times New Roman" w:hAnsi="Times New Roman" w:eastAsia="Calibri" w:cs="Times New Roman"/>
          <w:sz w:val="28"/>
          <w:szCs w:val="28"/>
          <w:lang w:val="uk-UA"/>
        </w:rPr>
      </w:pPr>
      <w:r>
        <w:rPr>
          <w:rFonts w:eastAsia="Calibri" w:cs="Times New Roman" w:ascii="Times New Roman" w:hAnsi="Times New Roman"/>
          <w:sz w:val="28"/>
          <w:szCs w:val="28"/>
          <w:lang w:val="uk-UA"/>
        </w:rPr>
        <w:t>Національний університет «Запорізька політехніка»</w:t>
      </w:r>
    </w:p>
    <w:p>
      <w:pPr>
        <w:pStyle w:val="Normal"/>
        <w:spacing w:lineRule="auto" w:line="360" w:before="0" w:after="0"/>
        <w:jc w:val="center"/>
        <w:rPr>
          <w:rFonts w:ascii="Times New Roman" w:hAnsi="Times New Roman" w:eastAsia="Calibri" w:cs="Times New Roman"/>
          <w:sz w:val="28"/>
          <w:szCs w:val="28"/>
          <w:lang w:val="uk-UA"/>
        </w:rPr>
      </w:pPr>
      <w:r>
        <w:rPr>
          <w:rFonts w:eastAsia="Calibri" w:cs="Times New Roman" w:ascii="Times New Roman" w:hAnsi="Times New Roman"/>
          <w:sz w:val="28"/>
          <w:szCs w:val="28"/>
          <w:lang w:val="uk-UA"/>
        </w:rPr>
      </w:r>
    </w:p>
    <w:p>
      <w:pPr>
        <w:pStyle w:val="Normal"/>
        <w:spacing w:lineRule="auto" w:line="360" w:before="0" w:after="0"/>
        <w:jc w:val="center"/>
        <w:rPr>
          <w:rFonts w:ascii="Times New Roman" w:hAnsi="Times New Roman" w:eastAsia="Calibri" w:cs="Times New Roman"/>
          <w:sz w:val="28"/>
          <w:szCs w:val="28"/>
          <w:lang w:val="uk-UA"/>
        </w:rPr>
      </w:pPr>
      <w:r>
        <w:rPr>
          <w:rFonts w:eastAsia="Calibri" w:cs="Times New Roman" w:ascii="Times New Roman" w:hAnsi="Times New Roman"/>
          <w:sz w:val="28"/>
          <w:szCs w:val="28"/>
          <w:lang w:val="uk-UA"/>
        </w:rPr>
      </w:r>
    </w:p>
    <w:p>
      <w:pPr>
        <w:pStyle w:val="Normal"/>
        <w:spacing w:lineRule="auto" w:line="360" w:before="0" w:after="0"/>
        <w:jc w:val="right"/>
        <w:rPr>
          <w:rFonts w:ascii="Times New Roman" w:hAnsi="Times New Roman" w:eastAsia="Calibri" w:cs="Times New Roman"/>
          <w:sz w:val="28"/>
          <w:szCs w:val="28"/>
          <w:lang w:val="uk-UA"/>
        </w:rPr>
      </w:pPr>
      <w:r>
        <w:rPr>
          <w:rFonts w:eastAsia="Calibri" w:cs="Times New Roman" w:ascii="Times New Roman" w:hAnsi="Times New Roman"/>
          <w:sz w:val="28"/>
          <w:szCs w:val="28"/>
          <w:lang w:val="uk-UA"/>
        </w:rPr>
        <w:t>кафедра програмних засобів</w:t>
      </w:r>
    </w:p>
    <w:p>
      <w:pPr>
        <w:pStyle w:val="Normal"/>
        <w:spacing w:lineRule="auto" w:line="360" w:before="0" w:after="0"/>
        <w:jc w:val="center"/>
        <w:rPr>
          <w:rFonts w:ascii="Times New Roman" w:hAnsi="Times New Roman" w:eastAsia="Calibri" w:cs="Times New Roman"/>
          <w:sz w:val="28"/>
          <w:szCs w:val="28"/>
          <w:lang w:val="uk-UA"/>
        </w:rPr>
      </w:pPr>
      <w:r>
        <w:rPr>
          <w:rFonts w:eastAsia="Calibri" w:cs="Times New Roman" w:ascii="Times New Roman" w:hAnsi="Times New Roman"/>
          <w:sz w:val="28"/>
          <w:szCs w:val="28"/>
          <w:lang w:val="uk-UA"/>
        </w:rPr>
      </w:r>
    </w:p>
    <w:p>
      <w:pPr>
        <w:pStyle w:val="Normal"/>
        <w:spacing w:lineRule="auto" w:line="360" w:before="0" w:after="0"/>
        <w:jc w:val="center"/>
        <w:rPr>
          <w:rFonts w:ascii="Times New Roman" w:hAnsi="Times New Roman" w:eastAsia="Calibri" w:cs="Times New Roman"/>
          <w:sz w:val="28"/>
          <w:szCs w:val="28"/>
          <w:lang w:val="uk-UA"/>
        </w:rPr>
      </w:pPr>
      <w:r>
        <w:rPr>
          <w:rFonts w:eastAsia="Calibri" w:cs="Times New Roman" w:ascii="Times New Roman" w:hAnsi="Times New Roman"/>
          <w:sz w:val="28"/>
          <w:szCs w:val="28"/>
          <w:lang w:val="uk-UA"/>
        </w:rPr>
      </w:r>
    </w:p>
    <w:p>
      <w:pPr>
        <w:pStyle w:val="Normal"/>
        <w:spacing w:lineRule="auto" w:line="360" w:before="0" w:after="0"/>
        <w:jc w:val="center"/>
        <w:rPr>
          <w:rFonts w:ascii="Times New Roman" w:hAnsi="Times New Roman" w:eastAsia="Calibri" w:cs="Times New Roman"/>
          <w:sz w:val="28"/>
          <w:szCs w:val="28"/>
          <w:lang w:val="uk-UA"/>
        </w:rPr>
      </w:pPr>
      <w:r>
        <w:rPr>
          <w:rFonts w:eastAsia="Calibri" w:cs="Times New Roman" w:ascii="Times New Roman" w:hAnsi="Times New Roman"/>
          <w:sz w:val="28"/>
          <w:szCs w:val="28"/>
          <w:lang w:val="uk-UA"/>
        </w:rPr>
      </w:r>
    </w:p>
    <w:p>
      <w:pPr>
        <w:pStyle w:val="Normal"/>
        <w:spacing w:lineRule="auto" w:line="360" w:before="0" w:after="0"/>
        <w:jc w:val="center"/>
        <w:rPr>
          <w:rFonts w:ascii="Times New Roman" w:hAnsi="Times New Roman" w:eastAsia="Calibri" w:cs="Times New Roman"/>
          <w:b/>
          <w:b/>
          <w:sz w:val="28"/>
          <w:szCs w:val="28"/>
          <w:lang w:val="uk-UA"/>
        </w:rPr>
      </w:pPr>
      <w:r>
        <w:rPr>
          <w:rFonts w:eastAsia="Calibri" w:cs="Times New Roman" w:ascii="Times New Roman" w:hAnsi="Times New Roman"/>
          <w:b/>
          <w:sz w:val="28"/>
          <w:szCs w:val="28"/>
          <w:lang w:val="uk-UA"/>
        </w:rPr>
        <w:t>ЗВІТ</w:t>
      </w:r>
    </w:p>
    <w:p>
      <w:pPr>
        <w:pStyle w:val="Normal"/>
        <w:spacing w:lineRule="auto" w:line="360" w:before="0" w:after="0"/>
        <w:jc w:val="center"/>
        <w:rPr>
          <w:rFonts w:ascii="Times New Roman" w:hAnsi="Times New Roman" w:eastAsia="Calibri" w:cs="Times New Roman"/>
          <w:sz w:val="28"/>
          <w:szCs w:val="28"/>
          <w:lang w:val="uk-UA"/>
        </w:rPr>
      </w:pPr>
      <w:r>
        <w:rPr>
          <w:rFonts w:eastAsia="Calibri" w:cs="Times New Roman" w:ascii="Times New Roman" w:hAnsi="Times New Roman"/>
          <w:sz w:val="28"/>
          <w:szCs w:val="28"/>
          <w:lang w:val="uk-UA"/>
        </w:rPr>
        <w:t xml:space="preserve">з лабораторної роботи № </w:t>
      </w:r>
      <w:r>
        <w:rPr>
          <w:rFonts w:eastAsia="Calibri" w:cs="Times New Roman" w:ascii="Times New Roman" w:hAnsi="Times New Roman"/>
          <w:sz w:val="28"/>
          <w:szCs w:val="28"/>
          <w:lang w:val="uk-UA"/>
        </w:rPr>
        <w:t>5</w:t>
      </w:r>
    </w:p>
    <w:p>
      <w:pPr>
        <w:pStyle w:val="Normal"/>
        <w:spacing w:lineRule="auto" w:line="360" w:before="0" w:after="0"/>
        <w:jc w:val="center"/>
        <w:rPr>
          <w:rFonts w:ascii="Times New Roman" w:hAnsi="Times New Roman" w:eastAsia="Calibri" w:cs="Times New Roman"/>
          <w:sz w:val="28"/>
          <w:szCs w:val="28"/>
          <w:lang w:val="uk-UA"/>
        </w:rPr>
      </w:pPr>
      <w:r>
        <w:rPr>
          <w:rFonts w:eastAsia="Calibri" w:cs="Times New Roman" w:ascii="Times New Roman" w:hAnsi="Times New Roman"/>
          <w:sz w:val="28"/>
          <w:szCs w:val="28"/>
          <w:lang w:val="uk-UA"/>
        </w:rPr>
        <w:t>з дисципліни «Архітектура та проєктування програмного забезпечення» на тему:</w:t>
      </w:r>
    </w:p>
    <w:p>
      <w:pPr>
        <w:pStyle w:val="Normal"/>
        <w:spacing w:lineRule="auto" w:line="360" w:before="0" w:after="0"/>
        <w:jc w:val="center"/>
        <w:rPr>
          <w:rFonts w:ascii="Times New Roman" w:hAnsi="Times New Roman" w:eastAsia="Calibri" w:cs="Times New Roman"/>
          <w:b/>
          <w:b/>
          <w:sz w:val="28"/>
          <w:szCs w:val="28"/>
          <w:lang w:val="uk-UA"/>
        </w:rPr>
      </w:pPr>
      <w:r>
        <w:rPr>
          <w:rFonts w:eastAsia="Calibri" w:cs="Times New Roman" w:ascii="Times New Roman" w:hAnsi="Times New Roman"/>
          <w:b/>
          <w:sz w:val="28"/>
          <w:szCs w:val="28"/>
          <w:lang w:val="uk-UA"/>
        </w:rPr>
        <w:t>«</w:t>
      </w:r>
      <w:r>
        <w:rPr>
          <w:rFonts w:eastAsia="Calibri" w:cs="Times New Roman" w:ascii="Times New Roman" w:hAnsi="Times New Roman"/>
          <w:b/>
          <w:sz w:val="28"/>
          <w:szCs w:val="28"/>
          <w:lang w:val="uk-UA"/>
        </w:rPr>
        <w:t>П</w:t>
      </w:r>
      <w:r>
        <w:rPr>
          <w:rFonts w:eastAsia="Calibri" w:cs="Times New Roman" w:ascii="Times New Roman" w:hAnsi="Times New Roman"/>
          <w:b/>
          <w:sz w:val="28"/>
          <w:szCs w:val="28"/>
          <w:lang w:val="uk-UA"/>
        </w:rPr>
        <w:t xml:space="preserve">рограмна реалізація розробленої архітектури веб-застосунку. </w:t>
      </w:r>
      <w:r>
        <w:rPr>
          <w:rFonts w:eastAsia="Calibri" w:cs="Times New Roman" w:ascii="Times New Roman" w:hAnsi="Times New Roman"/>
          <w:b/>
          <w:sz w:val="28"/>
          <w:szCs w:val="28"/>
          <w:lang w:val="uk-UA"/>
        </w:rPr>
        <w:t>С</w:t>
      </w:r>
      <w:r>
        <w:rPr>
          <w:rFonts w:eastAsia="Calibri" w:cs="Times New Roman" w:ascii="Times New Roman" w:hAnsi="Times New Roman"/>
          <w:b/>
          <w:sz w:val="28"/>
          <w:szCs w:val="28"/>
          <w:lang w:val="uk-UA"/>
        </w:rPr>
        <w:t>ередовища розробки»</w:t>
      </w:r>
    </w:p>
    <w:p>
      <w:pPr>
        <w:pStyle w:val="Normal"/>
        <w:spacing w:lineRule="auto" w:line="360" w:before="0" w:after="0"/>
        <w:jc w:val="center"/>
        <w:rPr>
          <w:rFonts w:ascii="Times New Roman" w:hAnsi="Times New Roman" w:eastAsia="Calibri" w:cs="Times New Roman"/>
          <w:b/>
          <w:b/>
          <w:sz w:val="28"/>
          <w:szCs w:val="28"/>
          <w:lang w:val="uk-UA"/>
        </w:rPr>
      </w:pPr>
      <w:r>
        <w:rPr>
          <w:rFonts w:eastAsia="Calibri" w:cs="Times New Roman" w:ascii="Times New Roman" w:hAnsi="Times New Roman"/>
          <w:b/>
          <w:sz w:val="28"/>
          <w:szCs w:val="28"/>
          <w:lang w:val="uk-UA"/>
        </w:rPr>
      </w:r>
    </w:p>
    <w:p>
      <w:pPr>
        <w:pStyle w:val="Normal"/>
        <w:spacing w:lineRule="auto" w:line="360" w:before="0" w:after="0"/>
        <w:jc w:val="center"/>
        <w:rPr>
          <w:rFonts w:ascii="Times New Roman" w:hAnsi="Times New Roman" w:eastAsia="Calibri" w:cs="Times New Roman"/>
          <w:b/>
          <w:b/>
          <w:sz w:val="28"/>
          <w:szCs w:val="28"/>
          <w:lang w:val="uk-UA"/>
        </w:rPr>
      </w:pPr>
      <w:r>
        <w:rPr>
          <w:rFonts w:eastAsia="Calibri" w:cs="Times New Roman" w:ascii="Times New Roman" w:hAnsi="Times New Roman"/>
          <w:b/>
          <w:sz w:val="28"/>
          <w:szCs w:val="28"/>
          <w:lang w:val="uk-UA"/>
        </w:rPr>
      </w:r>
    </w:p>
    <w:p>
      <w:pPr>
        <w:pStyle w:val="Normal"/>
        <w:spacing w:lineRule="auto" w:line="360" w:before="0" w:after="0"/>
        <w:jc w:val="center"/>
        <w:rPr>
          <w:rFonts w:ascii="Times New Roman" w:hAnsi="Times New Roman" w:eastAsia="Calibri" w:cs="Times New Roman"/>
          <w:b/>
          <w:b/>
          <w:sz w:val="28"/>
          <w:szCs w:val="28"/>
          <w:lang w:val="uk-UA"/>
        </w:rPr>
      </w:pPr>
      <w:r>
        <w:rPr>
          <w:rFonts w:eastAsia="Calibri" w:cs="Times New Roman" w:ascii="Times New Roman" w:hAnsi="Times New Roman"/>
          <w:b/>
          <w:sz w:val="28"/>
          <w:szCs w:val="28"/>
          <w:lang w:val="uk-UA"/>
        </w:rPr>
      </w:r>
    </w:p>
    <w:p>
      <w:pPr>
        <w:pStyle w:val="Normal"/>
        <w:spacing w:lineRule="auto" w:line="360" w:before="0" w:after="0"/>
        <w:jc w:val="center"/>
        <w:rPr>
          <w:rFonts w:ascii="Times New Roman" w:hAnsi="Times New Roman" w:eastAsia="Calibri" w:cs="Times New Roman"/>
          <w:b/>
          <w:b/>
          <w:sz w:val="28"/>
          <w:szCs w:val="28"/>
          <w:lang w:val="uk-UA"/>
        </w:rPr>
      </w:pPr>
      <w:r>
        <w:rPr>
          <w:rFonts w:eastAsia="Calibri" w:cs="Times New Roman" w:ascii="Times New Roman" w:hAnsi="Times New Roman"/>
          <w:b/>
          <w:sz w:val="28"/>
          <w:szCs w:val="28"/>
          <w:lang w:val="uk-UA"/>
        </w:rPr>
      </w:r>
    </w:p>
    <w:p>
      <w:pPr>
        <w:pStyle w:val="Normal"/>
        <w:spacing w:lineRule="auto" w:line="360" w:before="0" w:after="0"/>
        <w:rPr>
          <w:rFonts w:ascii="Times New Roman" w:hAnsi="Times New Roman" w:eastAsia="Calibri" w:cs="Times New Roman"/>
          <w:sz w:val="28"/>
          <w:szCs w:val="28"/>
          <w:lang w:val="uk-UA"/>
        </w:rPr>
      </w:pPr>
      <w:r>
        <w:rPr>
          <w:rFonts w:eastAsia="Calibri" w:cs="Times New Roman" w:ascii="Times New Roman" w:hAnsi="Times New Roman"/>
          <w:sz w:val="28"/>
          <w:szCs w:val="28"/>
          <w:lang w:val="uk-UA"/>
        </w:rPr>
        <w:t>Виконала</w:t>
      </w:r>
    </w:p>
    <w:p>
      <w:pPr>
        <w:pStyle w:val="Normal"/>
        <w:tabs>
          <w:tab w:val="clear" w:pos="708"/>
          <w:tab w:val="left" w:pos="7260" w:leader="none"/>
        </w:tabs>
        <w:spacing w:lineRule="auto" w:line="360" w:before="0" w:after="0"/>
        <w:rPr>
          <w:rFonts w:ascii="Times New Roman" w:hAnsi="Times New Roman" w:eastAsia="Calibri" w:cs="Times New Roman"/>
          <w:sz w:val="28"/>
          <w:szCs w:val="28"/>
          <w:lang w:val="uk-UA"/>
        </w:rPr>
      </w:pPr>
      <w:r>
        <w:rPr>
          <w:rFonts w:eastAsia="Calibri" w:cs="Times New Roman" w:ascii="Times New Roman" w:hAnsi="Times New Roman"/>
          <w:sz w:val="28"/>
          <w:szCs w:val="28"/>
          <w:lang w:val="uk-UA"/>
        </w:rPr>
        <w:t xml:space="preserve">Студентка групи КНТ-129 </w:t>
        <w:tab/>
        <w:t>А.К. Яценко</w:t>
      </w:r>
    </w:p>
    <w:p>
      <w:pPr>
        <w:pStyle w:val="Normal"/>
        <w:spacing w:lineRule="auto" w:line="360" w:before="0" w:after="0"/>
        <w:rPr>
          <w:rFonts w:ascii="Times New Roman" w:hAnsi="Times New Roman" w:eastAsia="Calibri" w:cs="Times New Roman"/>
          <w:sz w:val="28"/>
          <w:szCs w:val="28"/>
          <w:lang w:val="uk-UA"/>
        </w:rPr>
      </w:pPr>
      <w:r>
        <w:rPr>
          <w:rFonts w:eastAsia="Calibri" w:cs="Times New Roman" w:ascii="Times New Roman" w:hAnsi="Times New Roman"/>
          <w:sz w:val="28"/>
          <w:szCs w:val="28"/>
          <w:lang w:val="uk-UA"/>
        </w:rPr>
      </w:r>
    </w:p>
    <w:p>
      <w:pPr>
        <w:pStyle w:val="Normal"/>
        <w:spacing w:lineRule="auto" w:line="360" w:before="0" w:after="0"/>
        <w:rPr>
          <w:rFonts w:ascii="Times New Roman" w:hAnsi="Times New Roman" w:eastAsia="Calibri" w:cs="Times New Roman"/>
          <w:sz w:val="28"/>
          <w:szCs w:val="28"/>
          <w:lang w:val="uk-UA"/>
        </w:rPr>
      </w:pPr>
      <w:r>
        <w:rPr>
          <w:rFonts w:eastAsia="Calibri" w:cs="Times New Roman" w:ascii="Times New Roman" w:hAnsi="Times New Roman"/>
          <w:sz w:val="28"/>
          <w:szCs w:val="28"/>
          <w:lang w:val="uk-UA"/>
        </w:rPr>
      </w:r>
    </w:p>
    <w:p>
      <w:pPr>
        <w:pStyle w:val="Normal"/>
        <w:spacing w:lineRule="auto" w:line="360" w:before="0" w:after="0"/>
        <w:rPr>
          <w:rFonts w:ascii="Times New Roman" w:hAnsi="Times New Roman" w:eastAsia="Calibri" w:cs="Times New Roman"/>
          <w:sz w:val="28"/>
          <w:szCs w:val="28"/>
          <w:lang w:val="uk-UA"/>
        </w:rPr>
      </w:pPr>
      <w:r>
        <w:rPr>
          <w:rFonts w:eastAsia="Calibri" w:cs="Times New Roman" w:ascii="Times New Roman" w:hAnsi="Times New Roman"/>
          <w:sz w:val="28"/>
          <w:szCs w:val="28"/>
          <w:lang w:val="uk-UA"/>
        </w:rPr>
      </w:r>
    </w:p>
    <w:p>
      <w:pPr>
        <w:pStyle w:val="Normal"/>
        <w:tabs>
          <w:tab w:val="clear" w:pos="708"/>
          <w:tab w:val="left" w:pos="7088" w:leader="none"/>
        </w:tabs>
        <w:spacing w:lineRule="auto" w:line="360" w:before="0" w:after="0"/>
        <w:rPr>
          <w:rFonts w:ascii="Times New Roman" w:hAnsi="Times New Roman" w:eastAsia="Calibri" w:cs="Times New Roman"/>
          <w:sz w:val="28"/>
          <w:szCs w:val="28"/>
          <w:lang w:val="uk-UA"/>
        </w:rPr>
      </w:pPr>
      <w:r>
        <w:rPr>
          <w:rFonts w:eastAsia="Calibri" w:cs="Times New Roman" w:ascii="Times New Roman" w:hAnsi="Times New Roman"/>
          <w:sz w:val="28"/>
          <w:szCs w:val="28"/>
          <w:lang w:val="uk-UA"/>
        </w:rPr>
        <w:t>Прийняли:</w:t>
      </w:r>
    </w:p>
    <w:p>
      <w:pPr>
        <w:pStyle w:val="Normal"/>
        <w:tabs>
          <w:tab w:val="clear" w:pos="708"/>
          <w:tab w:val="left" w:pos="7230" w:leader="none"/>
        </w:tabs>
        <w:spacing w:lineRule="auto" w:line="360" w:before="0" w:after="0"/>
        <w:rPr>
          <w:rFonts w:ascii="Times New Roman" w:hAnsi="Times New Roman" w:eastAsia="Calibri" w:cs="Times New Roman"/>
          <w:sz w:val="28"/>
          <w:szCs w:val="28"/>
          <w:lang w:val="uk-UA"/>
        </w:rPr>
      </w:pPr>
      <w:r>
        <w:rPr>
          <w:rFonts w:eastAsia="Calibri" w:cs="Times New Roman" w:ascii="Times New Roman" w:hAnsi="Times New Roman"/>
          <w:sz w:val="28"/>
          <w:szCs w:val="28"/>
          <w:lang w:val="uk-UA"/>
        </w:rPr>
        <w:t>асистент</w:t>
        <w:tab/>
        <w:t>С.Д. Леощенко</w:t>
      </w:r>
    </w:p>
    <w:p>
      <w:pPr>
        <w:pStyle w:val="Normal"/>
        <w:tabs>
          <w:tab w:val="clear" w:pos="708"/>
          <w:tab w:val="left" w:pos="7088" w:leader="none"/>
        </w:tabs>
        <w:spacing w:lineRule="auto" w:line="360" w:before="0" w:after="0"/>
        <w:jc w:val="center"/>
        <w:rPr>
          <w:rFonts w:ascii="Times New Roman" w:hAnsi="Times New Roman" w:eastAsia="Calibri" w:cs="Times New Roman"/>
          <w:sz w:val="28"/>
          <w:szCs w:val="28"/>
          <w:lang w:val="uk-UA"/>
        </w:rPr>
      </w:pPr>
      <w:r>
        <w:rPr>
          <w:rFonts w:eastAsia="Calibri" w:cs="Times New Roman" w:ascii="Times New Roman" w:hAnsi="Times New Roman"/>
          <w:sz w:val="28"/>
          <w:szCs w:val="28"/>
          <w:lang w:val="uk-UA"/>
        </w:rPr>
      </w:r>
    </w:p>
    <w:p>
      <w:pPr>
        <w:pStyle w:val="Normal"/>
        <w:tabs>
          <w:tab w:val="clear" w:pos="708"/>
          <w:tab w:val="right" w:pos="10336" w:leader="none"/>
        </w:tabs>
        <w:spacing w:lineRule="auto" w:line="360" w:before="0" w:after="0"/>
        <w:jc w:val="center"/>
        <w:rPr>
          <w:rFonts w:ascii="Times New Roman" w:hAnsi="Times New Roman" w:eastAsia="Calibri" w:cs="Times New Roman"/>
          <w:sz w:val="28"/>
          <w:szCs w:val="28"/>
          <w:lang w:val="uk-UA"/>
        </w:rPr>
      </w:pPr>
      <w:r>
        <w:rPr>
          <w:rFonts w:eastAsia="Calibri" w:cs="Times New Roman" w:ascii="Times New Roman" w:hAnsi="Times New Roman"/>
          <w:sz w:val="28"/>
          <w:szCs w:val="28"/>
          <w:lang w:val="uk-UA"/>
        </w:rPr>
      </w:r>
    </w:p>
    <w:p>
      <w:pPr>
        <w:pStyle w:val="Normal"/>
        <w:tabs>
          <w:tab w:val="clear" w:pos="708"/>
          <w:tab w:val="right" w:pos="10336" w:leader="none"/>
        </w:tabs>
        <w:spacing w:lineRule="auto" w:line="360" w:before="0" w:after="0"/>
        <w:jc w:val="center"/>
        <w:rPr>
          <w:rFonts w:ascii="Times New Roman" w:hAnsi="Times New Roman" w:eastAsia="Calibri" w:cs="Times New Roman"/>
          <w:sz w:val="28"/>
          <w:szCs w:val="28"/>
          <w:lang w:val="uk-UA"/>
        </w:rPr>
      </w:pPr>
      <w:r>
        <w:rPr>
          <w:rFonts w:eastAsia="Calibri" w:cs="Times New Roman" w:ascii="Times New Roman" w:hAnsi="Times New Roman"/>
          <w:sz w:val="28"/>
          <w:szCs w:val="28"/>
          <w:lang w:val="uk-UA"/>
        </w:rPr>
      </w:r>
    </w:p>
    <w:p>
      <w:pPr>
        <w:pStyle w:val="Normal"/>
        <w:tabs>
          <w:tab w:val="clear" w:pos="708"/>
          <w:tab w:val="right" w:pos="10336" w:leader="none"/>
        </w:tabs>
        <w:spacing w:lineRule="auto" w:line="360" w:before="0" w:after="0"/>
        <w:jc w:val="center"/>
        <w:rPr>
          <w:rFonts w:ascii="Times New Roman" w:hAnsi="Times New Roman" w:eastAsia="Calibri" w:cs="Times New Roman"/>
          <w:sz w:val="28"/>
          <w:szCs w:val="28"/>
          <w:lang w:val="uk-UA"/>
        </w:rPr>
      </w:pPr>
      <w:r>
        <w:rPr>
          <w:rFonts w:eastAsia="Calibri" w:cs="Times New Roman" w:ascii="Times New Roman" w:hAnsi="Times New Roman"/>
          <w:sz w:val="28"/>
          <w:szCs w:val="28"/>
          <w:lang w:val="uk-UA"/>
        </w:rPr>
      </w:r>
    </w:p>
    <w:p>
      <w:pPr>
        <w:pStyle w:val="Normal"/>
        <w:tabs>
          <w:tab w:val="clear" w:pos="708"/>
          <w:tab w:val="right" w:pos="10336" w:leader="none"/>
        </w:tabs>
        <w:spacing w:lineRule="auto" w:line="360" w:before="0" w:after="0"/>
        <w:jc w:val="center"/>
        <w:rPr>
          <w:rFonts w:ascii="Times New Roman" w:hAnsi="Times New Roman" w:eastAsia="Calibri" w:cs="Times New Roman"/>
          <w:sz w:val="28"/>
          <w:szCs w:val="28"/>
          <w:lang w:val="uk-UA"/>
        </w:rPr>
      </w:pPr>
      <w:r>
        <w:rPr>
          <w:rFonts w:eastAsia="Calibri" w:cs="Times New Roman" w:ascii="Times New Roman" w:hAnsi="Times New Roman"/>
          <w:sz w:val="28"/>
          <w:szCs w:val="28"/>
          <w:lang w:val="uk-UA"/>
        </w:rPr>
        <w:t>2021</w:t>
      </w:r>
      <w:r>
        <w:br w:type="page"/>
      </w:r>
    </w:p>
    <w:p>
      <w:pPr>
        <w:pStyle w:val="TextBody"/>
        <w:numPr>
          <w:ilvl w:val="1"/>
          <w:numId w:val="1"/>
        </w:numPr>
        <w:spacing w:lineRule="auto" w:line="360" w:before="0" w:afterAutospacing="1"/>
        <w:ind w:left="0" w:firstLine="851"/>
        <w:rPr>
          <w:b/>
          <w:b/>
          <w:sz w:val="28"/>
          <w:szCs w:val="28"/>
          <w:lang w:val="uk-UA"/>
        </w:rPr>
      </w:pPr>
      <w:r>
        <w:rPr>
          <w:b/>
          <w:sz w:val="28"/>
          <w:szCs w:val="28"/>
          <w:lang w:val="uk-UA"/>
        </w:rPr>
        <w:t>Мета роботи</w:t>
      </w:r>
    </w:p>
    <w:p>
      <w:pPr>
        <w:pStyle w:val="ListParagraph"/>
        <w:spacing w:lineRule="auto" w:line="360" w:before="0" w:after="0"/>
        <w:ind w:left="0" w:firstLine="851"/>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Навчитися використовувати середовища розробки для роботи з мовою програмування PHP.</w:t>
      </w:r>
    </w:p>
    <w:p>
      <w:pPr>
        <w:pStyle w:val="ListParagraph"/>
        <w:spacing w:lineRule="auto" w:line="360" w:before="0" w:after="0"/>
        <w:ind w:left="0" w:firstLine="851"/>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Навчитися використовувати пакетний менеджер Composer для встановлення та роботи із сучасними фреймворками..</w:t>
      </w:r>
    </w:p>
    <w:p>
      <w:pPr>
        <w:pStyle w:val="ListParagraph"/>
        <w:spacing w:lineRule="auto" w:line="360" w:before="0" w:after="0"/>
        <w:ind w:left="0" w:firstLine="851"/>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TextBody"/>
        <w:numPr>
          <w:ilvl w:val="1"/>
          <w:numId w:val="1"/>
        </w:numPr>
        <w:spacing w:lineRule="auto" w:line="360"/>
        <w:ind w:left="0" w:firstLine="851"/>
        <w:rPr>
          <w:b/>
          <w:b/>
          <w:sz w:val="28"/>
          <w:szCs w:val="28"/>
          <w:lang w:val="uk-UA"/>
        </w:rPr>
      </w:pPr>
      <w:r>
        <w:rPr>
          <w:b/>
          <w:sz w:val="28"/>
          <w:szCs w:val="28"/>
          <w:lang w:val="uk-UA"/>
        </w:rPr>
        <w:t>Тема, обрана для проєктування</w:t>
      </w:r>
    </w:p>
    <w:p>
      <w:pPr>
        <w:pStyle w:val="TextBody"/>
        <w:ind w:firstLine="851"/>
        <w:rPr>
          <w:sz w:val="28"/>
          <w:szCs w:val="28"/>
          <w:lang w:val="uk-UA"/>
        </w:rPr>
      </w:pPr>
      <w:r>
        <w:rPr>
          <w:sz w:val="28"/>
          <w:szCs w:val="28"/>
          <w:lang w:val="uk-UA"/>
        </w:rPr>
      </w:r>
    </w:p>
    <w:p>
      <w:pPr>
        <w:pStyle w:val="TextBody"/>
        <w:spacing w:lineRule="auto" w:line="360"/>
        <w:ind w:firstLine="851"/>
        <w:rPr>
          <w:sz w:val="28"/>
          <w:szCs w:val="28"/>
          <w:lang w:val="uk-UA"/>
        </w:rPr>
      </w:pPr>
      <w:r>
        <w:rPr>
          <w:sz w:val="28"/>
          <w:szCs w:val="28"/>
          <w:lang w:val="uk-UA"/>
        </w:rPr>
        <w:t>Обрана для проєктування тема – соціальний інтернет-сервіс для фотографів.</w:t>
      </w:r>
    </w:p>
    <w:p>
      <w:pPr>
        <w:pStyle w:val="ListParagraph"/>
        <w:numPr>
          <w:ilvl w:val="0"/>
          <w:numId w:val="2"/>
        </w:numPr>
        <w:spacing w:lineRule="auto" w:line="360" w:before="0" w:after="0"/>
        <w:ind w:left="0" w:firstLine="851"/>
        <w:contextualSpacing/>
        <w:jc w:val="both"/>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val="uk-UA" w:eastAsia="ru-RU"/>
        </w:rPr>
        <w:t>реєстрація та авторизація користувачів;</w:t>
      </w:r>
    </w:p>
    <w:p>
      <w:pPr>
        <w:pStyle w:val="ListParagraph"/>
        <w:numPr>
          <w:ilvl w:val="0"/>
          <w:numId w:val="2"/>
        </w:numPr>
        <w:spacing w:lineRule="auto" w:line="360" w:before="0" w:after="0"/>
        <w:ind w:left="0" w:firstLine="851"/>
        <w:contextualSpacing/>
        <w:jc w:val="both"/>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val="uk-UA" w:eastAsia="ru-RU"/>
        </w:rPr>
        <w:t>публікація власних фотоматеріалів;</w:t>
      </w:r>
    </w:p>
    <w:p>
      <w:pPr>
        <w:pStyle w:val="ListParagraph"/>
        <w:numPr>
          <w:ilvl w:val="0"/>
          <w:numId w:val="2"/>
        </w:numPr>
        <w:spacing w:lineRule="auto" w:line="360" w:before="0" w:after="0"/>
        <w:ind w:left="0" w:firstLine="851"/>
        <w:contextualSpacing/>
        <w:jc w:val="both"/>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val="uk-UA" w:eastAsia="ru-RU"/>
        </w:rPr>
        <w:t>захист авторських прав (захист від копіювання фотоматеріалів) користувачів;</w:t>
      </w:r>
    </w:p>
    <w:p>
      <w:pPr>
        <w:pStyle w:val="ListParagraph"/>
        <w:numPr>
          <w:ilvl w:val="0"/>
          <w:numId w:val="2"/>
        </w:numPr>
        <w:spacing w:lineRule="auto" w:line="360" w:before="0" w:after="0"/>
        <w:ind w:left="0" w:firstLine="851"/>
        <w:contextualSpacing/>
        <w:jc w:val="both"/>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val="uk-UA" w:eastAsia="ru-RU"/>
        </w:rPr>
        <w:t>перегляд та ознайомлення із роботами фотографів;</w:t>
      </w:r>
    </w:p>
    <w:p>
      <w:pPr>
        <w:pStyle w:val="ListParagraph"/>
        <w:numPr>
          <w:ilvl w:val="0"/>
          <w:numId w:val="2"/>
        </w:numPr>
        <w:spacing w:lineRule="auto" w:line="360" w:before="0" w:after="0"/>
        <w:ind w:left="0" w:firstLine="851"/>
        <w:contextualSpacing/>
        <w:jc w:val="both"/>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val="uk-UA" w:eastAsia="ru-RU"/>
        </w:rPr>
        <w:t>можливість створення власних колекцій з фотоматеріалів інших користувачів;</w:t>
      </w:r>
    </w:p>
    <w:p>
      <w:pPr>
        <w:pStyle w:val="ListParagraph"/>
        <w:numPr>
          <w:ilvl w:val="0"/>
          <w:numId w:val="2"/>
        </w:numPr>
        <w:spacing w:lineRule="auto" w:line="360" w:before="0" w:after="0"/>
        <w:ind w:left="0" w:firstLine="851"/>
        <w:contextualSpacing/>
        <w:jc w:val="both"/>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val="uk-UA" w:eastAsia="ru-RU"/>
        </w:rPr>
        <w:t>виставлення оцінок та коментування публікацій;</w:t>
      </w:r>
    </w:p>
    <w:p>
      <w:pPr>
        <w:pStyle w:val="ListParagraph"/>
        <w:numPr>
          <w:ilvl w:val="0"/>
          <w:numId w:val="2"/>
        </w:numPr>
        <w:spacing w:lineRule="auto" w:line="360" w:before="0" w:after="0"/>
        <w:ind w:left="0" w:firstLine="851"/>
        <w:contextualSpacing/>
        <w:jc w:val="both"/>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val="uk-UA" w:eastAsia="ru-RU"/>
        </w:rPr>
        <w:t>опрацювання (адміністратором) коментарів;</w:t>
      </w:r>
    </w:p>
    <w:p>
      <w:pPr>
        <w:pStyle w:val="ListParagraph"/>
        <w:numPr>
          <w:ilvl w:val="0"/>
          <w:numId w:val="2"/>
        </w:numPr>
        <w:spacing w:lineRule="auto" w:line="360" w:before="0" w:after="0"/>
        <w:ind w:left="0" w:firstLine="851"/>
        <w:contextualSpacing/>
        <w:jc w:val="both"/>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val="uk-UA" w:eastAsia="ru-RU"/>
        </w:rPr>
        <w:t>рекомендація та виведення фотографій за рейтингом найбільш популярних;</w:t>
      </w:r>
    </w:p>
    <w:p>
      <w:pPr>
        <w:pStyle w:val="ListParagraph"/>
        <w:numPr>
          <w:ilvl w:val="0"/>
          <w:numId w:val="2"/>
        </w:numPr>
        <w:spacing w:lineRule="auto" w:line="360" w:before="0" w:after="0"/>
        <w:ind w:left="0" w:firstLine="851"/>
        <w:contextualSpacing/>
        <w:jc w:val="both"/>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val="uk-UA" w:eastAsia="ru-RU"/>
        </w:rPr>
        <w:t>адміністративна панель сайту.</w:t>
      </w:r>
    </w:p>
    <w:p>
      <w:pPr>
        <w:pStyle w:val="Normal"/>
        <w:spacing w:lineRule="auto" w:line="360" w:before="0" w:after="0"/>
        <w:ind w:firstLine="851"/>
        <w:jc w:val="both"/>
        <w:rPr>
          <w:rFonts w:ascii="Times New Roman" w:hAnsi="Times New Roman" w:cs="Times New Roman"/>
          <w:sz w:val="28"/>
          <w:szCs w:val="28"/>
          <w:lang w:val="en-US"/>
        </w:rPr>
      </w:pPr>
      <w:r>
        <w:rPr>
          <w:rFonts w:cs="Times New Roman" w:ascii="Times New Roman" w:hAnsi="Times New Roman"/>
          <w:sz w:val="28"/>
          <w:szCs w:val="28"/>
        </w:rPr>
        <w:t xml:space="preserve">Для розробки веб-застосунку було обрано мову програмування </w:t>
      </w:r>
      <w:r>
        <w:rPr>
          <w:rFonts w:cs="Times New Roman" w:ascii="Times New Roman" w:hAnsi="Times New Roman"/>
          <w:sz w:val="28"/>
          <w:szCs w:val="28"/>
          <w:lang w:val="en-US"/>
        </w:rPr>
        <w:t>Python</w:t>
      </w:r>
      <w:r>
        <w:rPr>
          <w:rFonts w:cs="Times New Roman" w:ascii="Times New Roman" w:hAnsi="Times New Roman"/>
          <w:sz w:val="28"/>
          <w:szCs w:val="28"/>
        </w:rPr>
        <w:t xml:space="preserve"> </w:t>
      </w:r>
      <w:r>
        <w:rPr>
          <w:rFonts w:cs="Times New Roman" w:ascii="Times New Roman" w:hAnsi="Times New Roman"/>
          <w:sz w:val="28"/>
          <w:szCs w:val="28"/>
          <w:lang w:val="uk-UA"/>
        </w:rPr>
        <w:t xml:space="preserve">та фреймворк </w:t>
      </w:r>
      <w:r>
        <w:rPr>
          <w:rFonts w:cs="Times New Roman" w:ascii="Times New Roman" w:hAnsi="Times New Roman"/>
          <w:sz w:val="28"/>
          <w:szCs w:val="28"/>
          <w:lang w:val="en-US"/>
        </w:rPr>
        <w:t>Django.</w:t>
      </w:r>
    </w:p>
    <w:p>
      <w:pPr>
        <w:pStyle w:val="Normal"/>
        <w:spacing w:lineRule="auto" w:line="360" w:before="0" w:after="0"/>
        <w:ind w:firstLine="851"/>
        <w:jc w:val="both"/>
        <w:rPr>
          <w:rFonts w:ascii="Times New Roman" w:hAnsi="Times New Roman" w:cs="Times New Roman"/>
          <w:sz w:val="28"/>
          <w:szCs w:val="28"/>
          <w:lang w:val="uk-UA"/>
        </w:rPr>
      </w:pPr>
      <w:bookmarkStart w:id="0" w:name="_GoBack"/>
      <w:bookmarkEnd w:id="0"/>
      <w:r>
        <w:rPr>
          <w:rFonts w:cs="Times New Roman" w:ascii="Times New Roman" w:hAnsi="Times New Roman"/>
          <w:sz w:val="28"/>
          <w:szCs w:val="28"/>
          <w:lang w:val="en-US"/>
        </w:rPr>
        <w:t xml:space="preserve">Python – </w:t>
      </w:r>
      <w:r>
        <w:rPr>
          <w:rFonts w:cs="Times New Roman" w:ascii="Times New Roman" w:hAnsi="Times New Roman"/>
          <w:sz w:val="28"/>
          <w:szCs w:val="28"/>
          <w:lang w:val="uk-UA"/>
        </w:rPr>
        <w:t xml:space="preserve">це високорівнева мова програмування, його синтаксис легкий для сприйняття. Окрім того, для </w:t>
      </w:r>
      <w:r>
        <w:rPr>
          <w:rFonts w:cs="Times New Roman" w:ascii="Times New Roman" w:hAnsi="Times New Roman"/>
          <w:sz w:val="28"/>
          <w:szCs w:val="28"/>
          <w:lang w:val="en-US"/>
        </w:rPr>
        <w:t>Python</w:t>
      </w:r>
      <w:r>
        <w:rPr>
          <w:rFonts w:cs="Times New Roman" w:ascii="Times New Roman" w:hAnsi="Times New Roman"/>
          <w:sz w:val="28"/>
          <w:szCs w:val="28"/>
          <w:lang w:val="uk-UA"/>
        </w:rPr>
        <w:t xml:space="preserve"> існує багато бібліотек, що полегшують веб-розробку.</w:t>
      </w:r>
    </w:p>
    <w:p>
      <w:pPr>
        <w:pStyle w:val="Normal"/>
        <w:spacing w:lineRule="auto" w:line="360" w:before="0" w:after="0"/>
        <w:ind w:firstLine="851"/>
        <w:jc w:val="both"/>
        <w:rPr>
          <w:rFonts w:ascii="Times New Roman" w:hAnsi="Times New Roman" w:cs="Times New Roman"/>
          <w:sz w:val="28"/>
          <w:szCs w:val="28"/>
          <w:lang w:val="uk-UA"/>
        </w:rPr>
      </w:pPr>
      <w:r>
        <w:rPr>
          <w:rFonts w:cs="Times New Roman" w:ascii="Times New Roman" w:hAnsi="Times New Roman"/>
          <w:sz w:val="28"/>
          <w:szCs w:val="28"/>
          <w:lang w:val="en-US"/>
        </w:rPr>
        <w:t>Фреймворк Django написаний на мові програмування Python</w:t>
      </w:r>
      <w:r>
        <w:rPr>
          <w:rFonts w:cs="Times New Roman" w:ascii="Times New Roman" w:hAnsi="Times New Roman"/>
          <w:sz w:val="28"/>
          <w:szCs w:val="28"/>
          <w:lang w:val="uk-UA"/>
        </w:rPr>
        <w:t xml:space="preserve">, тож його структура відповідає особливостям мови. Функціональність </w:t>
      </w:r>
      <w:r>
        <w:rPr>
          <w:rFonts w:cs="Times New Roman" w:ascii="Times New Roman" w:hAnsi="Times New Roman"/>
          <w:sz w:val="28"/>
          <w:szCs w:val="28"/>
          <w:lang w:val="en-US"/>
        </w:rPr>
        <w:t>Django</w:t>
      </w:r>
      <w:r>
        <w:rPr>
          <w:rFonts w:cs="Times New Roman" w:ascii="Times New Roman" w:hAnsi="Times New Roman"/>
          <w:sz w:val="28"/>
          <w:szCs w:val="28"/>
          <w:lang w:val="uk-UA"/>
        </w:rPr>
        <w:t xml:space="preserve"> можна розширювати за допомогою чисельних плагінів та бібліотек, що дозволить розробити дійсно зручний веб-застосунок.</w:t>
      </w:r>
    </w:p>
    <w:p>
      <w:pPr>
        <w:pStyle w:val="Normal"/>
        <w:spacing w:lineRule="auto" w:line="360" w:before="0" w:after="0"/>
        <w:ind w:firstLine="851"/>
        <w:jc w:val="both"/>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val="uk-UA" w:eastAsia="ru-RU"/>
        </w:rPr>
      </w:r>
    </w:p>
    <w:p>
      <w:pPr>
        <w:pStyle w:val="TextBody"/>
        <w:numPr>
          <w:ilvl w:val="1"/>
          <w:numId w:val="1"/>
        </w:numPr>
        <w:spacing w:lineRule="auto" w:line="360"/>
        <w:ind w:left="0" w:firstLine="851"/>
        <w:rPr>
          <w:b/>
          <w:b/>
          <w:sz w:val="28"/>
          <w:szCs w:val="28"/>
          <w:lang w:val="uk-UA"/>
        </w:rPr>
      </w:pPr>
      <w:r>
        <w:rPr>
          <w:b/>
          <w:sz w:val="28"/>
          <w:szCs w:val="28"/>
          <w:lang w:val="uk-UA"/>
        </w:rPr>
        <w:t>Структура веб-застосунку, що реалізує систему</w:t>
      </w:r>
    </w:p>
    <w:p>
      <w:pPr>
        <w:pStyle w:val="TextBody"/>
        <w:spacing w:lineRule="auto" w:line="360"/>
        <w:ind w:firstLine="851"/>
        <w:rPr>
          <w:sz w:val="28"/>
          <w:szCs w:val="28"/>
          <w:lang w:val="uk-UA"/>
        </w:rPr>
      </w:pPr>
      <w:r>
        <w:rPr>
          <w:sz w:val="28"/>
          <w:szCs w:val="28"/>
          <w:lang w:val="uk-UA"/>
        </w:rPr>
      </w:r>
    </w:p>
    <w:p>
      <w:pPr>
        <w:pStyle w:val="Normal"/>
        <w:spacing w:lineRule="auto" w:line="360" w:before="0" w:after="0"/>
        <w:ind w:firstLine="851"/>
        <w:jc w:val="both"/>
        <w:rPr>
          <w:rFonts w:ascii="Times New Roman" w:hAnsi="Times New Roman" w:cs="Times New Roman"/>
          <w:sz w:val="28"/>
          <w:szCs w:val="28"/>
        </w:rPr>
      </w:pPr>
      <w:r>
        <w:rPr>
          <w:rFonts w:cs="Times New Roman" w:ascii="Times New Roman" w:hAnsi="Times New Roman"/>
          <w:sz w:val="28"/>
          <w:szCs w:val="28"/>
          <w:lang w:val="uk-UA"/>
        </w:rPr>
        <w:t xml:space="preserve">Для проєктування архітектури веб-застосунку було обрано фреймворк </w:t>
      </w:r>
      <w:r>
        <w:rPr>
          <w:rFonts w:cs="Times New Roman" w:ascii="Times New Roman" w:hAnsi="Times New Roman"/>
          <w:sz w:val="28"/>
          <w:szCs w:val="28"/>
          <w:lang w:val="en-US"/>
        </w:rPr>
        <w:t>Django.</w:t>
      </w:r>
      <w:r>
        <w:rPr>
          <w:rFonts w:cs="Times New Roman" w:ascii="Times New Roman" w:hAnsi="Times New Roman"/>
          <w:sz w:val="28"/>
          <w:szCs w:val="28"/>
        </w:rPr>
        <w:t xml:space="preserve"> </w:t>
      </w:r>
    </w:p>
    <w:p>
      <w:pPr>
        <w:pStyle w:val="Normal"/>
        <w:spacing w:lineRule="auto" w:line="360" w:before="0" w:after="0"/>
        <w:ind w:firstLine="85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851"/>
        <w:jc w:val="both"/>
        <w:rPr>
          <w:rFonts w:ascii="Times New Roman" w:hAnsi="Times New Roman" w:cs="Times New Roman"/>
          <w:sz w:val="28"/>
          <w:szCs w:val="28"/>
          <w:lang w:val="uk-UA"/>
        </w:rPr>
      </w:pPr>
      <w:r>
        <w:rPr>
          <w:rFonts w:cs="Times New Roman" w:ascii="Times New Roman" w:hAnsi="Times New Roman"/>
          <w:sz w:val="28"/>
          <w:szCs w:val="28"/>
          <w:lang w:val="uk-UA"/>
        </w:rPr>
        <w:t>На рис. 1 наведено автоматично згенеровану структуру застосунку, що розробляється з використанням Django.</w:t>
      </w:r>
    </w:p>
    <w:p>
      <w:pPr>
        <w:pStyle w:val="Normal"/>
        <w:spacing w:lineRule="auto" w:line="360" w:before="0" w:after="0"/>
        <w:ind w:firstLine="85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keepNext w:val="true"/>
        <w:spacing w:lineRule="auto" w:line="360" w:before="0" w:after="0"/>
        <w:jc w:val="center"/>
        <w:rPr/>
      </w:pPr>
      <w:r>
        <w:rPr/>
        <w:drawing>
          <wp:inline distT="0" distB="0" distL="0" distR="0">
            <wp:extent cx="3124835" cy="2600325"/>
            <wp:effectExtent l="0" t="0" r="0" b="0"/>
            <wp:docPr id="1"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
                    <pic:cNvPicPr>
                      <a:picLocks noChangeAspect="1" noChangeArrowheads="1"/>
                    </pic:cNvPicPr>
                  </pic:nvPicPr>
                  <pic:blipFill>
                    <a:blip r:embed="rId2"/>
                    <a:stretch>
                      <a:fillRect/>
                    </a:stretch>
                  </pic:blipFill>
                  <pic:spPr bwMode="auto">
                    <a:xfrm>
                      <a:off x="0" y="0"/>
                      <a:ext cx="3124835" cy="2600325"/>
                    </a:xfrm>
                    <a:prstGeom prst="rect">
                      <a:avLst/>
                    </a:prstGeom>
                  </pic:spPr>
                </pic:pic>
              </a:graphicData>
            </a:graphic>
          </wp:inline>
        </w:drawing>
      </w:r>
      <w:r>
        <w:rPr>
          <w:lang w:eastAsia="ru-RU"/>
        </w:rPr>
        <w:t xml:space="preserve"> </w:t>
      </w:r>
    </w:p>
    <w:p>
      <w:pPr>
        <w:pStyle w:val="Caption1"/>
        <w:jc w:val="center"/>
        <w:rPr>
          <w:rFonts w:ascii="Times New Roman" w:hAnsi="Times New Roman" w:cs="Times New Roman"/>
          <w:i w:val="false"/>
          <w:i w:val="false"/>
          <w:color w:val="auto"/>
          <w:sz w:val="28"/>
          <w:szCs w:val="28"/>
          <w:lang w:val="uk-UA"/>
        </w:rPr>
      </w:pPr>
      <w:r>
        <w:rPr>
          <w:rFonts w:cs="Times New Roman" w:ascii="Times New Roman" w:hAnsi="Times New Roman"/>
          <w:i w:val="false"/>
          <w:color w:val="auto"/>
          <w:sz w:val="28"/>
          <w:szCs w:val="28"/>
        </w:rPr>
        <w:t xml:space="preserve">Рисунок </w:t>
      </w:r>
      <w:r>
        <w:rPr>
          <w:rFonts w:cs="Times New Roman" w:ascii="Times New Roman" w:hAnsi="Times New Roman"/>
          <w:i w:val="false"/>
          <w:color w:val="auto"/>
          <w:sz w:val="28"/>
          <w:szCs w:val="28"/>
        </w:rPr>
        <w:fldChar w:fldCharType="begin"/>
      </w:r>
      <w:r>
        <w:rPr>
          <w:sz w:val="28"/>
          <w:i w:val="false"/>
          <w:szCs w:val="28"/>
          <w:rFonts w:cs="Times New Roman" w:ascii="Times New Roman" w:hAnsi="Times New Roman"/>
          <w:color w:val="auto"/>
        </w:rPr>
        <w:instrText> SEQ Рисунок \* ARABIC </w:instrText>
      </w:r>
      <w:r>
        <w:rPr>
          <w:sz w:val="28"/>
          <w:i w:val="false"/>
          <w:szCs w:val="28"/>
          <w:rFonts w:cs="Times New Roman" w:ascii="Times New Roman" w:hAnsi="Times New Roman"/>
          <w:color w:val="auto"/>
        </w:rPr>
        <w:fldChar w:fldCharType="separate"/>
      </w:r>
      <w:r>
        <w:rPr>
          <w:sz w:val="28"/>
          <w:i w:val="false"/>
          <w:szCs w:val="28"/>
          <w:rFonts w:cs="Times New Roman" w:ascii="Times New Roman" w:hAnsi="Times New Roman"/>
          <w:color w:val="auto"/>
        </w:rPr>
        <w:t>1</w:t>
      </w:r>
      <w:r>
        <w:rPr>
          <w:sz w:val="28"/>
          <w:i w:val="false"/>
          <w:szCs w:val="28"/>
          <w:rFonts w:cs="Times New Roman" w:ascii="Times New Roman" w:hAnsi="Times New Roman"/>
          <w:color w:val="auto"/>
        </w:rPr>
        <w:fldChar w:fldCharType="end"/>
      </w:r>
      <w:r>
        <w:rPr>
          <w:rFonts w:cs="Times New Roman" w:ascii="Times New Roman" w:hAnsi="Times New Roman"/>
          <w:i w:val="false"/>
          <w:color w:val="auto"/>
          <w:sz w:val="28"/>
          <w:szCs w:val="28"/>
          <w:lang w:val="uk-UA"/>
        </w:rPr>
        <w:t xml:space="preserve"> - Структура застосунку, що розробляється з використанням Django</w:t>
      </w:r>
    </w:p>
    <w:p>
      <w:pPr>
        <w:pStyle w:val="Normal"/>
        <w:spacing w:lineRule="auto" w:line="360" w:before="0" w:after="0"/>
        <w:ind w:firstLine="851"/>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851"/>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Окрім наведених файлів, гарним тоном вважається винесення в окремий файл шару </w:t>
      </w:r>
      <w:r>
        <w:rPr>
          <w:rFonts w:cs="Times New Roman" w:ascii="Times New Roman" w:hAnsi="Times New Roman"/>
          <w:sz w:val="28"/>
          <w:szCs w:val="28"/>
        </w:rPr>
        <w:t>serializers / forms</w:t>
      </w:r>
      <w:r>
        <w:rPr>
          <w:rFonts w:cs="Times New Roman" w:ascii="Times New Roman" w:hAnsi="Times New Roman"/>
          <w:sz w:val="28"/>
          <w:szCs w:val="28"/>
          <w:lang w:val="uk-UA"/>
        </w:rPr>
        <w:t xml:space="preserve">. Також при розробці буде створено папку </w:t>
      </w:r>
      <w:r>
        <w:rPr>
          <w:rFonts w:cs="Times New Roman" w:ascii="Times New Roman" w:hAnsi="Times New Roman"/>
          <w:sz w:val="28"/>
          <w:szCs w:val="28"/>
          <w:lang w:val="en-US"/>
        </w:rPr>
        <w:t>templates</w:t>
      </w:r>
      <w:r>
        <w:rPr>
          <w:rFonts w:cs="Times New Roman" w:ascii="Times New Roman" w:hAnsi="Times New Roman"/>
          <w:sz w:val="28"/>
          <w:szCs w:val="28"/>
          <w:lang w:val="uk-UA"/>
        </w:rPr>
        <w:t xml:space="preserve">, що буде знаходитися на одному рівні з папкою </w:t>
      </w:r>
      <w:r>
        <w:rPr>
          <w:rFonts w:cs="Times New Roman" w:ascii="Times New Roman" w:hAnsi="Times New Roman"/>
          <w:sz w:val="28"/>
          <w:szCs w:val="28"/>
          <w:lang w:val="en-US"/>
        </w:rPr>
        <w:t xml:space="preserve">migrations </w:t>
      </w:r>
      <w:r>
        <w:rPr>
          <w:rFonts w:cs="Times New Roman" w:ascii="Times New Roman" w:hAnsi="Times New Roman"/>
          <w:sz w:val="28"/>
          <w:szCs w:val="28"/>
          <w:lang w:val="uk-UA"/>
        </w:rPr>
        <w:t xml:space="preserve">та файлами застосунку. </w:t>
      </w:r>
    </w:p>
    <w:p>
      <w:pPr>
        <w:pStyle w:val="Normal"/>
        <w:spacing w:lineRule="auto" w:line="360" w:before="0" w:after="0"/>
        <w:ind w:firstLine="851"/>
        <w:jc w:val="both"/>
        <w:rPr>
          <w:rFonts w:ascii="Times New Roman" w:hAnsi="Times New Roman" w:cs="Times New Roman"/>
          <w:sz w:val="28"/>
          <w:szCs w:val="28"/>
        </w:rPr>
      </w:pPr>
      <w:r>
        <w:rPr>
          <w:rFonts w:cs="Times New Roman" w:ascii="Times New Roman" w:hAnsi="Times New Roman"/>
          <w:sz w:val="28"/>
          <w:szCs w:val="28"/>
          <w:lang w:val="uk-UA"/>
        </w:rPr>
        <w:t>Отже, в</w:t>
      </w:r>
      <w:r>
        <w:rPr>
          <w:rFonts w:cs="Times New Roman" w:ascii="Times New Roman" w:hAnsi="Times New Roman"/>
          <w:sz w:val="28"/>
          <w:szCs w:val="28"/>
        </w:rPr>
        <w:t>иділимо в застосунках Django кілька шарів:</w:t>
      </w:r>
    </w:p>
    <w:p>
      <w:pPr>
        <w:pStyle w:val="ListParagraph"/>
        <w:numPr>
          <w:ilvl w:val="0"/>
          <w:numId w:val="3"/>
        </w:numPr>
        <w:spacing w:lineRule="auto" w:line="360" w:before="0" w:after="0"/>
        <w:ind w:left="0" w:firstLine="851"/>
        <w:contextualSpacing/>
        <w:jc w:val="both"/>
        <w:rPr>
          <w:rFonts w:ascii="Times New Roman" w:hAnsi="Times New Roman" w:cs="Times New Roman"/>
          <w:sz w:val="28"/>
          <w:szCs w:val="28"/>
        </w:rPr>
      </w:pPr>
      <w:r>
        <w:rPr>
          <w:rFonts w:cs="Times New Roman" w:ascii="Times New Roman" w:hAnsi="Times New Roman"/>
          <w:sz w:val="28"/>
          <w:szCs w:val="28"/>
        </w:rPr>
        <w:t>папка</w:t>
      </w:r>
      <w:r>
        <w:rPr>
          <w:rFonts w:cs="Times New Roman" w:ascii="Times New Roman" w:hAnsi="Times New Roman"/>
          <w:sz w:val="28"/>
          <w:szCs w:val="28"/>
        </w:rPr>
        <w:t xml:space="preserve"> templates</w:t>
      </w:r>
      <w:r>
        <w:rPr>
          <w:rFonts w:cs="Times New Roman" w:ascii="Times New Roman" w:hAnsi="Times New Roman"/>
          <w:sz w:val="28"/>
          <w:szCs w:val="28"/>
          <w:lang w:val="uk-UA"/>
        </w:rPr>
        <w:t>;</w:t>
      </w:r>
    </w:p>
    <w:p>
      <w:pPr>
        <w:pStyle w:val="ListParagraph"/>
        <w:numPr>
          <w:ilvl w:val="0"/>
          <w:numId w:val="3"/>
        </w:numPr>
        <w:spacing w:lineRule="auto" w:line="360" w:before="0" w:after="0"/>
        <w:ind w:left="0" w:firstLine="851"/>
        <w:contextualSpacing/>
        <w:jc w:val="both"/>
        <w:rPr>
          <w:rFonts w:ascii="Times New Roman" w:hAnsi="Times New Roman" w:cs="Times New Roman"/>
          <w:sz w:val="28"/>
          <w:szCs w:val="28"/>
        </w:rPr>
      </w:pPr>
      <w:r>
        <w:rPr>
          <w:rFonts w:cs="Times New Roman" w:ascii="Times New Roman" w:hAnsi="Times New Roman"/>
          <w:sz w:val="28"/>
          <w:szCs w:val="28"/>
          <w:lang w:val="en-US"/>
        </w:rPr>
        <w:t xml:space="preserve">папка </w:t>
      </w:r>
      <w:r>
        <w:rPr>
          <w:rFonts w:cs="Times New Roman" w:ascii="Times New Roman" w:hAnsi="Times New Roman"/>
          <w:sz w:val="28"/>
          <w:szCs w:val="28"/>
          <w:lang w:val="en-US"/>
        </w:rPr>
        <w:t>migrations;</w:t>
      </w:r>
    </w:p>
    <w:p>
      <w:pPr>
        <w:pStyle w:val="ListParagraph"/>
        <w:numPr>
          <w:ilvl w:val="0"/>
          <w:numId w:val="3"/>
        </w:numPr>
        <w:spacing w:lineRule="auto" w:line="360" w:before="0" w:after="0"/>
        <w:ind w:left="0" w:firstLine="851"/>
        <w:contextualSpacing/>
        <w:jc w:val="both"/>
        <w:rPr>
          <w:rFonts w:ascii="Times New Roman" w:hAnsi="Times New Roman" w:cs="Times New Roman"/>
          <w:sz w:val="28"/>
          <w:szCs w:val="28"/>
        </w:rPr>
      </w:pPr>
      <w:r>
        <w:rPr>
          <w:rFonts w:cs="Times New Roman" w:ascii="Times New Roman" w:hAnsi="Times New Roman"/>
          <w:sz w:val="28"/>
          <w:szCs w:val="28"/>
          <w:lang w:val="en-US"/>
        </w:rPr>
        <w:t>admin;</w:t>
      </w:r>
    </w:p>
    <w:p>
      <w:pPr>
        <w:pStyle w:val="ListParagraph"/>
        <w:numPr>
          <w:ilvl w:val="0"/>
          <w:numId w:val="3"/>
        </w:numPr>
        <w:spacing w:lineRule="auto" w:line="360" w:before="0" w:after="0"/>
        <w:ind w:left="0" w:firstLine="851"/>
        <w:contextualSpacing/>
        <w:jc w:val="both"/>
        <w:rPr>
          <w:rFonts w:ascii="Times New Roman" w:hAnsi="Times New Roman" w:cs="Times New Roman"/>
          <w:sz w:val="28"/>
          <w:szCs w:val="28"/>
        </w:rPr>
      </w:pPr>
      <w:r>
        <w:rPr>
          <w:rFonts w:cs="Times New Roman" w:ascii="Times New Roman" w:hAnsi="Times New Roman"/>
          <w:sz w:val="28"/>
          <w:szCs w:val="28"/>
          <w:lang w:val="en-US"/>
        </w:rPr>
        <w:t>apps;</w:t>
      </w:r>
    </w:p>
    <w:p>
      <w:pPr>
        <w:pStyle w:val="ListParagraph"/>
        <w:numPr>
          <w:ilvl w:val="0"/>
          <w:numId w:val="3"/>
        </w:numPr>
        <w:spacing w:lineRule="auto" w:line="360" w:before="0" w:after="0"/>
        <w:ind w:left="0" w:firstLine="851"/>
        <w:contextualSpacing/>
        <w:jc w:val="both"/>
        <w:rPr>
          <w:rFonts w:ascii="Times New Roman" w:hAnsi="Times New Roman" w:cs="Times New Roman"/>
          <w:sz w:val="28"/>
          <w:szCs w:val="28"/>
        </w:rPr>
      </w:pPr>
      <w:r>
        <w:rPr>
          <w:rFonts w:cs="Times New Roman" w:ascii="Times New Roman" w:hAnsi="Times New Roman"/>
          <w:sz w:val="28"/>
          <w:szCs w:val="28"/>
          <w:lang w:val="en-US"/>
        </w:rPr>
        <w:t>models;</w:t>
      </w:r>
    </w:p>
    <w:p>
      <w:pPr>
        <w:pStyle w:val="ListParagraph"/>
        <w:numPr>
          <w:ilvl w:val="0"/>
          <w:numId w:val="3"/>
        </w:numPr>
        <w:spacing w:lineRule="auto" w:line="360" w:before="0" w:after="0"/>
        <w:ind w:left="0" w:firstLine="851"/>
        <w:contextualSpacing/>
        <w:jc w:val="both"/>
        <w:rPr>
          <w:rFonts w:ascii="Times New Roman" w:hAnsi="Times New Roman" w:cs="Times New Roman"/>
          <w:sz w:val="28"/>
          <w:szCs w:val="28"/>
        </w:rPr>
      </w:pPr>
      <w:r>
        <w:rPr>
          <w:rFonts w:cs="Times New Roman" w:ascii="Times New Roman" w:hAnsi="Times New Roman"/>
          <w:sz w:val="28"/>
          <w:szCs w:val="28"/>
          <w:lang w:val="en-US"/>
        </w:rPr>
        <w:t>tests;</w:t>
      </w:r>
    </w:p>
    <w:p>
      <w:pPr>
        <w:pStyle w:val="ListParagraph"/>
        <w:numPr>
          <w:ilvl w:val="0"/>
          <w:numId w:val="3"/>
        </w:numPr>
        <w:spacing w:lineRule="auto" w:line="360" w:before="0" w:after="0"/>
        <w:ind w:left="0" w:firstLine="851"/>
        <w:contextualSpacing/>
        <w:jc w:val="both"/>
        <w:rPr>
          <w:rFonts w:ascii="Times New Roman" w:hAnsi="Times New Roman" w:cs="Times New Roman"/>
          <w:sz w:val="28"/>
          <w:szCs w:val="28"/>
        </w:rPr>
      </w:pPr>
      <w:r>
        <w:rPr>
          <w:rFonts w:cs="Times New Roman" w:ascii="Times New Roman" w:hAnsi="Times New Roman"/>
          <w:sz w:val="28"/>
          <w:szCs w:val="28"/>
        </w:rPr>
        <w:t>serializers / forms</w:t>
      </w:r>
      <w:r>
        <w:rPr>
          <w:rFonts w:cs="Times New Roman" w:ascii="Times New Roman" w:hAnsi="Times New Roman"/>
          <w:sz w:val="28"/>
          <w:szCs w:val="28"/>
          <w:lang w:val="uk-UA"/>
        </w:rPr>
        <w:t>;</w:t>
      </w:r>
    </w:p>
    <w:p>
      <w:pPr>
        <w:pStyle w:val="ListParagraph"/>
        <w:numPr>
          <w:ilvl w:val="0"/>
          <w:numId w:val="3"/>
        </w:numPr>
        <w:spacing w:lineRule="auto" w:line="360" w:before="0" w:after="0"/>
        <w:ind w:left="0" w:firstLine="851"/>
        <w:contextualSpacing/>
        <w:jc w:val="both"/>
        <w:rPr>
          <w:rFonts w:ascii="Times New Roman" w:hAnsi="Times New Roman" w:cs="Times New Roman"/>
          <w:sz w:val="28"/>
          <w:szCs w:val="28"/>
        </w:rPr>
      </w:pPr>
      <w:r>
        <w:rPr>
          <w:rFonts w:cs="Times New Roman" w:ascii="Times New Roman" w:hAnsi="Times New Roman"/>
          <w:sz w:val="28"/>
          <w:szCs w:val="28"/>
        </w:rPr>
        <w:t>views</w:t>
      </w:r>
      <w:r>
        <w:rPr>
          <w:rFonts w:cs="Times New Roman" w:ascii="Times New Roman" w:hAnsi="Times New Roman"/>
          <w:sz w:val="28"/>
          <w:szCs w:val="28"/>
          <w:lang w:val="uk-UA"/>
        </w:rPr>
        <w:t>.</w:t>
      </w:r>
    </w:p>
    <w:p>
      <w:pPr>
        <w:pStyle w:val="ListParagraph"/>
        <w:spacing w:lineRule="auto" w:line="360" w:before="0" w:after="0"/>
        <w:ind w:left="0" w:firstLine="851"/>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 шарі </w:t>
      </w:r>
      <w:r>
        <w:rPr>
          <w:rFonts w:cs="Times New Roman" w:ascii="Times New Roman" w:hAnsi="Times New Roman"/>
          <w:sz w:val="28"/>
          <w:szCs w:val="28"/>
        </w:rPr>
        <w:t>templates</w:t>
      </w:r>
      <w:r>
        <w:rPr>
          <w:rFonts w:cs="Times New Roman" w:ascii="Times New Roman" w:hAnsi="Times New Roman"/>
          <w:sz w:val="28"/>
          <w:szCs w:val="28"/>
          <w:lang w:val="uk-UA"/>
        </w:rPr>
        <w:t xml:space="preserve"> знаходиться графічний інтерфейс користувача у вигляді </w:t>
      </w:r>
      <w:r>
        <w:rPr>
          <w:rFonts w:cs="Times New Roman" w:ascii="Times New Roman" w:hAnsi="Times New Roman"/>
          <w:sz w:val="28"/>
          <w:szCs w:val="28"/>
          <w:lang w:val="en-US"/>
        </w:rPr>
        <w:t>html-</w:t>
      </w:r>
      <w:r>
        <w:rPr>
          <w:rFonts w:cs="Times New Roman" w:ascii="Times New Roman" w:hAnsi="Times New Roman"/>
          <w:sz w:val="28"/>
          <w:szCs w:val="28"/>
          <w:lang w:val="uk-UA"/>
        </w:rPr>
        <w:t>файлів. Тобто тут буде знаходитися базова сторінка сайту та сторінки для реалізації функціональних вимог користувачів.</w:t>
      </w:r>
    </w:p>
    <w:p>
      <w:pPr>
        <w:pStyle w:val="ListParagraph"/>
        <w:spacing w:lineRule="auto" w:line="360" w:before="0" w:after="0"/>
        <w:ind w:left="0" w:firstLine="851"/>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Шар migrations знаходяться файли міграцій. Ці файли слугують для внесення змін до схеми бази даних та створюються автоматично.</w:t>
      </w:r>
    </w:p>
    <w:p>
      <w:pPr>
        <w:pStyle w:val="ListParagraph"/>
        <w:spacing w:lineRule="auto" w:line="360" w:before="0" w:after="0"/>
        <w:ind w:left="0" w:firstLine="851"/>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У шарі admin знаходиться код для сторінки адміністратора Django.</w:t>
      </w:r>
    </w:p>
    <w:p>
      <w:pPr>
        <w:pStyle w:val="Normal"/>
        <w:spacing w:lineRule="auto" w:line="360" w:before="0" w:after="0"/>
        <w:ind w:firstLine="851"/>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Шар </w:t>
      </w:r>
      <w:r>
        <w:rPr>
          <w:rFonts w:cs="Times New Roman" w:ascii="Times New Roman" w:hAnsi="Times New Roman"/>
          <w:sz w:val="28"/>
          <w:szCs w:val="28"/>
        </w:rPr>
        <w:t>models</w:t>
      </w:r>
      <w:r>
        <w:rPr>
          <w:rFonts w:cs="Times New Roman" w:ascii="Times New Roman" w:hAnsi="Times New Roman"/>
          <w:sz w:val="28"/>
          <w:szCs w:val="28"/>
          <w:lang w:val="uk-UA"/>
        </w:rPr>
        <w:t xml:space="preserve"> представляє модель даних системи. Тобто у цьому шарі розташовано моделі для таблиць бази даних - інформація щодо користувачів, публікацій, колекцій користувачів, листування користувачів з адміністратором.</w:t>
      </w:r>
    </w:p>
    <w:p>
      <w:pPr>
        <w:pStyle w:val="Normal"/>
        <w:spacing w:lineRule="auto" w:line="360" w:before="0" w:after="0"/>
        <w:ind w:firstLine="851"/>
        <w:jc w:val="both"/>
        <w:rPr>
          <w:rFonts w:ascii="Times New Roman" w:hAnsi="Times New Roman" w:cs="Times New Roman"/>
          <w:sz w:val="28"/>
          <w:szCs w:val="28"/>
          <w:lang w:val="uk-UA"/>
        </w:rPr>
      </w:pPr>
      <w:r>
        <w:rPr>
          <w:rFonts w:cs="Times New Roman" w:ascii="Times New Roman" w:hAnsi="Times New Roman"/>
          <w:sz w:val="28"/>
          <w:szCs w:val="28"/>
          <w:lang w:val="uk-UA"/>
        </w:rPr>
        <w:t>У шарі tests знаходяться тестові приклади для перевірки працездатності веб-застосунку.</w:t>
      </w:r>
    </w:p>
    <w:p>
      <w:pPr>
        <w:pStyle w:val="Normal"/>
        <w:spacing w:lineRule="auto" w:line="360" w:before="0" w:after="0"/>
        <w:ind w:firstLine="851"/>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Шар </w:t>
      </w:r>
      <w:r>
        <w:rPr>
          <w:rFonts w:cs="Times New Roman" w:ascii="Times New Roman" w:hAnsi="Times New Roman"/>
          <w:sz w:val="28"/>
          <w:szCs w:val="28"/>
        </w:rPr>
        <w:t>serializers / forms</w:t>
      </w:r>
      <w:r>
        <w:rPr>
          <w:rFonts w:cs="Times New Roman" w:ascii="Times New Roman" w:hAnsi="Times New Roman"/>
          <w:sz w:val="28"/>
          <w:szCs w:val="28"/>
          <w:lang w:val="uk-UA"/>
        </w:rPr>
        <w:t xml:space="preserve"> слугує для валідації та передачі даних, введених користувачем, до бізнес-логіки застосунку для подальшої обробки. У цьому шарі може бути реалізовано перевірку на коректність завантаженого для публікації файлу (чи підходить цей формат файлу для публікації, перевірка розміру файлу), валідація логіну та паролю при реєстрації (не пусте поле, латиниця для паролю) та інше.</w:t>
      </w:r>
    </w:p>
    <w:p>
      <w:pPr>
        <w:pStyle w:val="Normal"/>
        <w:spacing w:lineRule="auto" w:line="360" w:before="0" w:after="0"/>
        <w:ind w:firstLine="851"/>
        <w:jc w:val="both"/>
        <w:rPr>
          <w:rFonts w:ascii="Times New Roman" w:hAnsi="Times New Roman" w:cs="Times New Roman"/>
          <w:sz w:val="28"/>
          <w:szCs w:val="28"/>
          <w:lang w:val="uk-UA"/>
        </w:rPr>
      </w:pPr>
      <w:r>
        <w:rPr>
          <w:rFonts w:cs="Times New Roman" w:ascii="Times New Roman" w:hAnsi="Times New Roman"/>
          <w:sz w:val="28"/>
          <w:szCs w:val="28"/>
          <w:lang w:val="uk-UA"/>
        </w:rPr>
        <w:t>Шар views реалізує логіку роботи веб-застосунку. Тут оброблюються вхідні дані та реалізується задача отримання та відображення даних. Тобто у цьому шарі, наприклад, може бути реалізовано алгоритми авторизації та реєстрації; алгоритм створення колекції,  додавання публікації, листування та інше.</w:t>
      </w:r>
    </w:p>
    <w:p>
      <w:pPr>
        <w:pStyle w:val="Normal"/>
        <w:spacing w:lineRule="auto" w:line="360" w:before="0" w:after="0"/>
        <w:ind w:firstLine="85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TextBody"/>
        <w:numPr>
          <w:ilvl w:val="1"/>
          <w:numId w:val="1"/>
        </w:numPr>
        <w:spacing w:lineRule="auto" w:line="360"/>
        <w:ind w:left="0" w:firstLine="851"/>
        <w:rPr>
          <w:b/>
          <w:b/>
          <w:sz w:val="28"/>
          <w:szCs w:val="28"/>
          <w:lang w:val="uk-UA"/>
        </w:rPr>
      </w:pPr>
      <w:r>
        <w:rPr>
          <w:b/>
          <w:sz w:val="28"/>
          <w:szCs w:val="28"/>
          <w:lang w:val="uk-UA"/>
        </w:rPr>
        <w:t>Модель розробленої БД для веб-застосунку</w:t>
      </w:r>
    </w:p>
    <w:p>
      <w:pPr>
        <w:pStyle w:val="Normal"/>
        <w:spacing w:lineRule="auto" w:line="360" w:before="0" w:after="0"/>
        <w:ind w:firstLine="85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851"/>
        <w:jc w:val="both"/>
        <w:rPr>
          <w:rFonts w:ascii="Times New Roman" w:hAnsi="Times New Roman" w:cs="Times New Roman"/>
          <w:sz w:val="28"/>
          <w:szCs w:val="28"/>
        </w:rPr>
      </w:pPr>
      <w:r>
        <w:rPr/>
      </w:r>
    </w:p>
    <w:p>
      <w:pPr>
        <w:pStyle w:val="Normal"/>
        <w:spacing w:lineRule="auto" w:line="360" w:before="0" w:after="0"/>
        <w:ind w:firstLine="85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TextBody"/>
        <w:numPr>
          <w:ilvl w:val="1"/>
          <w:numId w:val="1"/>
        </w:numPr>
        <w:spacing w:lineRule="auto" w:line="360"/>
        <w:ind w:left="0" w:firstLine="851"/>
        <w:rPr>
          <w:b/>
          <w:b/>
          <w:sz w:val="28"/>
          <w:szCs w:val="28"/>
          <w:lang w:val="uk-UA"/>
        </w:rPr>
      </w:pPr>
      <w:r>
        <w:rPr>
          <w:b/>
          <w:sz w:val="28"/>
          <w:szCs w:val="28"/>
          <w:lang w:val="uk-UA"/>
        </w:rPr>
        <w:t>Скріншоти та сирцевий код розроблених веб-сторінок</w:t>
      </w:r>
    </w:p>
    <w:p>
      <w:pPr>
        <w:pStyle w:val="Normal"/>
        <w:spacing w:lineRule="auto" w:line="360" w:before="0" w:after="0"/>
        <w:ind w:firstLine="85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851"/>
        <w:jc w:val="both"/>
        <w:rPr>
          <w:rFonts w:ascii="Times New Roman" w:hAnsi="Times New Roman" w:cs="Times New Roman"/>
          <w:sz w:val="28"/>
          <w:szCs w:val="28"/>
          <w:lang w:val="uk-UA"/>
        </w:rPr>
      </w:pPr>
      <w:r>
        <w:rPr>
          <w:rFonts w:cs="Times New Roman" w:ascii="Times New Roman" w:hAnsi="Times New Roman"/>
          <w:sz w:val="28"/>
          <w:szCs w:val="28"/>
          <w:lang w:val="uk-UA"/>
        </w:rPr>
        <w:t>Скріншоти розроблених веб-сторінок представлені на рис. х — х2. Сирцевий код представлений у додатку А.</w:t>
      </w:r>
    </w:p>
    <w:p>
      <w:pPr>
        <w:pStyle w:val="Normal"/>
        <w:spacing w:lineRule="auto" w:line="360" w:before="0" w:after="0"/>
        <w:ind w:firstLine="851"/>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br w:type="page"/>
      </w:r>
    </w:p>
    <w:p>
      <w:pPr>
        <w:pStyle w:val="TextBody"/>
        <w:numPr>
          <w:ilvl w:val="1"/>
          <w:numId w:val="1"/>
        </w:numPr>
        <w:spacing w:lineRule="auto" w:line="360"/>
        <w:ind w:left="0" w:firstLine="851"/>
        <w:rPr>
          <w:b/>
          <w:b/>
          <w:sz w:val="28"/>
          <w:szCs w:val="28"/>
          <w:lang w:val="uk-UA"/>
        </w:rPr>
      </w:pPr>
      <w:r>
        <w:rPr>
          <w:b/>
          <w:sz w:val="28"/>
          <w:szCs w:val="28"/>
          <w:lang w:val="uk-UA"/>
        </w:rPr>
        <w:t>Висновок</w:t>
      </w:r>
    </w:p>
    <w:p>
      <w:pPr>
        <w:pStyle w:val="TextBody"/>
        <w:spacing w:lineRule="auto" w:line="360"/>
        <w:ind w:firstLine="851"/>
        <w:rPr>
          <w:rFonts w:eastAsia="Calibri" w:eastAsiaTheme="minorHAnsi"/>
          <w:sz w:val="28"/>
          <w:szCs w:val="28"/>
          <w:lang w:val="uk-UA" w:eastAsia="en-US"/>
        </w:rPr>
      </w:pPr>
      <w:r>
        <w:rPr>
          <w:rFonts w:eastAsia="Calibri" w:eastAsiaTheme="minorHAnsi"/>
          <w:sz w:val="28"/>
          <w:szCs w:val="28"/>
          <w:lang w:val="uk-UA" w:eastAsia="en-US"/>
        </w:rPr>
      </w:r>
    </w:p>
    <w:p>
      <w:pPr>
        <w:pStyle w:val="TextBody"/>
        <w:spacing w:lineRule="auto" w:line="360"/>
        <w:ind w:firstLine="851"/>
        <w:rPr>
          <w:sz w:val="28"/>
          <w:szCs w:val="28"/>
          <w:lang w:val="uk-UA"/>
        </w:rPr>
      </w:pPr>
      <w:r>
        <w:rPr>
          <w:rFonts w:eastAsia="Calibri" w:eastAsiaTheme="minorHAnsi"/>
          <w:sz w:val="28"/>
          <w:szCs w:val="28"/>
          <w:lang w:val="uk-UA" w:eastAsia="en-US"/>
        </w:rPr>
        <w:t>У результаті роботи я навчилася</w:t>
      </w:r>
      <w:r>
        <w:rPr>
          <w:sz w:val="28"/>
          <w:szCs w:val="28"/>
          <w:lang w:val="uk-UA"/>
        </w:rPr>
        <w:t xml:space="preserve"> розробляти та проводити аналіз архітектури веб-додатків на основі предметної області, а також розробляти архітектуру веб-додатків з використанням фреймворків та CMS Було проведено порівняльний аналіз архітектур веб-додатків, розроблених на основі предметної області та за використання фреймворку </w:t>
      </w:r>
      <w:r>
        <w:rPr>
          <w:sz w:val="28"/>
          <w:szCs w:val="28"/>
          <w:lang w:val="en-US"/>
        </w:rPr>
        <w:t>Django</w:t>
      </w:r>
      <w:r>
        <w:rPr>
          <w:sz w:val="28"/>
          <w:szCs w:val="28"/>
          <w:lang w:val="uk-UA"/>
        </w:rPr>
        <w:t xml:space="preserve">. Для розробки веб-застосунку було обрано архітектуру на основі фреймворку </w:t>
      </w:r>
      <w:r>
        <w:rPr>
          <w:sz w:val="28"/>
          <w:szCs w:val="28"/>
          <w:lang w:val="en-US"/>
        </w:rPr>
        <w:t>Django</w:t>
      </w:r>
      <w:r>
        <w:rPr>
          <w:sz w:val="28"/>
          <w:szCs w:val="28"/>
          <w:lang w:val="uk-UA"/>
        </w:rPr>
        <w:t>, так як дана архітектура дозволяє розділити модель збереження даних системи та логіку роботи застосунку.</w:t>
      </w:r>
    </w:p>
    <w:sectPr>
      <w:headerReference w:type="default" r:id="rId3"/>
      <w:type w:val="nextPage"/>
      <w:pgSz w:w="11906" w:h="16838"/>
      <w:pgMar w:left="1418" w:right="850" w:header="708" w:top="1134" w:footer="0" w:bottom="1134"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imesNewRomanPSM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982834507"/>
    </w:sdtPr>
    <w:sdtContent>
      <w:p>
        <w:pPr>
          <w:pStyle w:val="Header"/>
          <w:jc w:val="right"/>
          <w:rPr/>
        </w:pPr>
        <w:r>
          <w:rPr/>
          <w:fldChar w:fldCharType="begin"/>
        </w:r>
        <w:r>
          <w:rPr/>
          <w:instrText> PAGE </w:instrText>
        </w:r>
        <w:r>
          <w:rPr/>
          <w:fldChar w:fldCharType="separate"/>
        </w:r>
        <w:r>
          <w:rPr/>
          <w:t>6</w:t>
        </w:r>
        <w:r>
          <w:rP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450" w:hanging="450"/>
      </w:pPr>
    </w:lvl>
    <w:lvl w:ilvl="1">
      <w:start w:val="1"/>
      <w:numFmt w:val="decimal"/>
      <w:lvlText w:val="%1.%2"/>
      <w:lvlJc w:val="left"/>
      <w:pPr>
        <w:tabs>
          <w:tab w:val="num" w:pos="0"/>
        </w:tabs>
        <w:ind w:left="450" w:hanging="450"/>
      </w:pPr>
    </w:lvl>
    <w:lvl w:ilvl="2">
      <w:start w:val="1"/>
      <w:numFmt w:val="decimal"/>
      <w:lvlText w:val="%1.%2.%3"/>
      <w:lvlJc w:val="left"/>
      <w:pPr>
        <w:tabs>
          <w:tab w:val="num" w:pos="0"/>
        </w:tabs>
        <w:ind w:left="1855"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2">
    <w:lvl w:ilvl="0">
      <w:start w:val="1"/>
      <w:numFmt w:val="bullet"/>
      <w:lvlText w:val=""/>
      <w:lvlJc w:val="left"/>
      <w:pPr>
        <w:tabs>
          <w:tab w:val="num" w:pos="0"/>
        </w:tabs>
        <w:ind w:left="1571" w:hanging="360"/>
      </w:pPr>
      <w:rPr>
        <w:rFonts w:ascii="Symbol" w:hAnsi="Symbol" w:cs="Symbol" w:hint="default"/>
      </w:rPr>
    </w:lvl>
    <w:lvl w:ilvl="1">
      <w:start w:val="1"/>
      <w:numFmt w:val="bullet"/>
      <w:lvlText w:val="o"/>
      <w:lvlJc w:val="left"/>
      <w:pPr>
        <w:tabs>
          <w:tab w:val="num" w:pos="0"/>
        </w:tabs>
        <w:ind w:left="2291" w:hanging="360"/>
      </w:pPr>
      <w:rPr>
        <w:rFonts w:ascii="Courier New" w:hAnsi="Courier New" w:cs="Courier New" w:hint="default"/>
      </w:rPr>
    </w:lvl>
    <w:lvl w:ilvl="2">
      <w:start w:val="1"/>
      <w:numFmt w:val="bullet"/>
      <w:lvlText w:val=""/>
      <w:lvlJc w:val="left"/>
      <w:pPr>
        <w:tabs>
          <w:tab w:val="num" w:pos="0"/>
        </w:tabs>
        <w:ind w:left="3011" w:hanging="360"/>
      </w:pPr>
      <w:rPr>
        <w:rFonts w:ascii="Wingdings" w:hAnsi="Wingdings" w:cs="Wingdings" w:hint="default"/>
      </w:rPr>
    </w:lvl>
    <w:lvl w:ilvl="3">
      <w:start w:val="1"/>
      <w:numFmt w:val="bullet"/>
      <w:lvlText w:val=""/>
      <w:lvlJc w:val="left"/>
      <w:pPr>
        <w:tabs>
          <w:tab w:val="num" w:pos="0"/>
        </w:tabs>
        <w:ind w:left="3731" w:hanging="360"/>
      </w:pPr>
      <w:rPr>
        <w:rFonts w:ascii="Symbol" w:hAnsi="Symbol" w:cs="Symbol" w:hint="default"/>
      </w:rPr>
    </w:lvl>
    <w:lvl w:ilvl="4">
      <w:start w:val="1"/>
      <w:numFmt w:val="bullet"/>
      <w:lvlText w:val="o"/>
      <w:lvlJc w:val="left"/>
      <w:pPr>
        <w:tabs>
          <w:tab w:val="num" w:pos="0"/>
        </w:tabs>
        <w:ind w:left="4451" w:hanging="360"/>
      </w:pPr>
      <w:rPr>
        <w:rFonts w:ascii="Courier New" w:hAnsi="Courier New" w:cs="Courier New" w:hint="default"/>
      </w:rPr>
    </w:lvl>
    <w:lvl w:ilvl="5">
      <w:start w:val="1"/>
      <w:numFmt w:val="bullet"/>
      <w:lvlText w:val=""/>
      <w:lvlJc w:val="left"/>
      <w:pPr>
        <w:tabs>
          <w:tab w:val="num" w:pos="0"/>
        </w:tabs>
        <w:ind w:left="5171" w:hanging="360"/>
      </w:pPr>
      <w:rPr>
        <w:rFonts w:ascii="Wingdings" w:hAnsi="Wingdings" w:cs="Wingdings" w:hint="default"/>
      </w:rPr>
    </w:lvl>
    <w:lvl w:ilvl="6">
      <w:start w:val="1"/>
      <w:numFmt w:val="bullet"/>
      <w:lvlText w:val=""/>
      <w:lvlJc w:val="left"/>
      <w:pPr>
        <w:tabs>
          <w:tab w:val="num" w:pos="0"/>
        </w:tabs>
        <w:ind w:left="5891" w:hanging="360"/>
      </w:pPr>
      <w:rPr>
        <w:rFonts w:ascii="Symbol" w:hAnsi="Symbol" w:cs="Symbol" w:hint="default"/>
      </w:rPr>
    </w:lvl>
    <w:lvl w:ilvl="7">
      <w:start w:val="1"/>
      <w:numFmt w:val="bullet"/>
      <w:lvlText w:val="o"/>
      <w:lvlJc w:val="left"/>
      <w:pPr>
        <w:tabs>
          <w:tab w:val="num" w:pos="0"/>
        </w:tabs>
        <w:ind w:left="6611" w:hanging="360"/>
      </w:pPr>
      <w:rPr>
        <w:rFonts w:ascii="Courier New" w:hAnsi="Courier New" w:cs="Courier New" w:hint="default"/>
      </w:rPr>
    </w:lvl>
    <w:lvl w:ilvl="8">
      <w:start w:val="1"/>
      <w:numFmt w:val="bullet"/>
      <w:lvlText w:val=""/>
      <w:lvlJc w:val="left"/>
      <w:pPr>
        <w:tabs>
          <w:tab w:val="num" w:pos="0"/>
        </w:tabs>
        <w:ind w:left="7331" w:hanging="360"/>
      </w:pPr>
      <w:rPr>
        <w:rFonts w:ascii="Wingdings" w:hAnsi="Wingdings" w:cs="Wingdings" w:hint="default"/>
      </w:rPr>
    </w:lvl>
  </w:abstractNum>
  <w:abstractNum w:abstractNumId="3">
    <w:lvl w:ilvl="0">
      <w:start w:val="1"/>
      <w:numFmt w:val="bullet"/>
      <w:lvlText w:val=""/>
      <w:lvlJc w:val="left"/>
      <w:pPr>
        <w:tabs>
          <w:tab w:val="num" w:pos="0"/>
        </w:tabs>
        <w:ind w:left="1571" w:hanging="360"/>
      </w:pPr>
      <w:rPr>
        <w:rFonts w:ascii="Symbol" w:hAnsi="Symbol" w:cs="Symbol" w:hint="default"/>
      </w:rPr>
    </w:lvl>
    <w:lvl w:ilvl="1">
      <w:start w:val="1"/>
      <w:numFmt w:val="bullet"/>
      <w:lvlText w:val="o"/>
      <w:lvlJc w:val="left"/>
      <w:pPr>
        <w:tabs>
          <w:tab w:val="num" w:pos="0"/>
        </w:tabs>
        <w:ind w:left="2291" w:hanging="360"/>
      </w:pPr>
      <w:rPr>
        <w:rFonts w:ascii="Courier New" w:hAnsi="Courier New" w:cs="Courier New" w:hint="default"/>
      </w:rPr>
    </w:lvl>
    <w:lvl w:ilvl="2">
      <w:start w:val="1"/>
      <w:numFmt w:val="bullet"/>
      <w:lvlText w:val=""/>
      <w:lvlJc w:val="left"/>
      <w:pPr>
        <w:tabs>
          <w:tab w:val="num" w:pos="0"/>
        </w:tabs>
        <w:ind w:left="3011" w:hanging="360"/>
      </w:pPr>
      <w:rPr>
        <w:rFonts w:ascii="Wingdings" w:hAnsi="Wingdings" w:cs="Wingdings" w:hint="default"/>
      </w:rPr>
    </w:lvl>
    <w:lvl w:ilvl="3">
      <w:start w:val="1"/>
      <w:numFmt w:val="bullet"/>
      <w:lvlText w:val=""/>
      <w:lvlJc w:val="left"/>
      <w:pPr>
        <w:tabs>
          <w:tab w:val="num" w:pos="0"/>
        </w:tabs>
        <w:ind w:left="3731" w:hanging="360"/>
      </w:pPr>
      <w:rPr>
        <w:rFonts w:ascii="Symbol" w:hAnsi="Symbol" w:cs="Symbol" w:hint="default"/>
      </w:rPr>
    </w:lvl>
    <w:lvl w:ilvl="4">
      <w:start w:val="1"/>
      <w:numFmt w:val="bullet"/>
      <w:lvlText w:val="o"/>
      <w:lvlJc w:val="left"/>
      <w:pPr>
        <w:tabs>
          <w:tab w:val="num" w:pos="0"/>
        </w:tabs>
        <w:ind w:left="4451" w:hanging="360"/>
      </w:pPr>
      <w:rPr>
        <w:rFonts w:ascii="Courier New" w:hAnsi="Courier New" w:cs="Courier New" w:hint="default"/>
      </w:rPr>
    </w:lvl>
    <w:lvl w:ilvl="5">
      <w:start w:val="1"/>
      <w:numFmt w:val="bullet"/>
      <w:lvlText w:val=""/>
      <w:lvlJc w:val="left"/>
      <w:pPr>
        <w:tabs>
          <w:tab w:val="num" w:pos="0"/>
        </w:tabs>
        <w:ind w:left="5171" w:hanging="360"/>
      </w:pPr>
      <w:rPr>
        <w:rFonts w:ascii="Wingdings" w:hAnsi="Wingdings" w:cs="Wingdings" w:hint="default"/>
      </w:rPr>
    </w:lvl>
    <w:lvl w:ilvl="6">
      <w:start w:val="1"/>
      <w:numFmt w:val="bullet"/>
      <w:lvlText w:val=""/>
      <w:lvlJc w:val="left"/>
      <w:pPr>
        <w:tabs>
          <w:tab w:val="num" w:pos="0"/>
        </w:tabs>
        <w:ind w:left="5891" w:hanging="360"/>
      </w:pPr>
      <w:rPr>
        <w:rFonts w:ascii="Symbol" w:hAnsi="Symbol" w:cs="Symbol" w:hint="default"/>
      </w:rPr>
    </w:lvl>
    <w:lvl w:ilvl="7">
      <w:start w:val="1"/>
      <w:numFmt w:val="bullet"/>
      <w:lvlText w:val="o"/>
      <w:lvlJc w:val="left"/>
      <w:pPr>
        <w:tabs>
          <w:tab w:val="num" w:pos="0"/>
        </w:tabs>
        <w:ind w:left="6611" w:hanging="360"/>
      </w:pPr>
      <w:rPr>
        <w:rFonts w:ascii="Courier New" w:hAnsi="Courier New" w:cs="Courier New" w:hint="default"/>
      </w:rPr>
    </w:lvl>
    <w:lvl w:ilvl="8">
      <w:start w:val="1"/>
      <w:numFmt w:val="bullet"/>
      <w:lvlText w:val=""/>
      <w:lvlJc w:val="left"/>
      <w:pPr>
        <w:tabs>
          <w:tab w:val="num" w:pos="0"/>
        </w:tabs>
        <w:ind w:left="7331"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Normal"/>
    <w:next w:val="Normal"/>
    <w:link w:val="10"/>
    <w:uiPriority w:val="9"/>
    <w:qFormat/>
    <w:rsid w:val="005d5082"/>
    <w:pPr>
      <w:keepNext w:val="true"/>
      <w:keepLines/>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paragraph" w:styleId="Heading2">
    <w:name w:val="Heading 2"/>
    <w:basedOn w:val="Normal"/>
    <w:next w:val="Normal"/>
    <w:link w:val="20"/>
    <w:uiPriority w:val="9"/>
    <w:unhideWhenUsed/>
    <w:qFormat/>
    <w:rsid w:val="00ae3bdd"/>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662bf1"/>
    <w:rPr>
      <w:color w:val="0000FF" w:themeColor="hyperlink"/>
      <w:u w:val="single"/>
    </w:rPr>
  </w:style>
  <w:style w:type="character" w:styleId="Style12" w:customStyle="1">
    <w:name w:val="Основной текст Знак"/>
    <w:basedOn w:val="DefaultParagraphFont"/>
    <w:link w:val="a5"/>
    <w:qFormat/>
    <w:rsid w:val="007275bf"/>
    <w:rPr>
      <w:rFonts w:ascii="Times New Roman" w:hAnsi="Times New Roman" w:eastAsia="Times New Roman" w:cs="Times New Roman"/>
      <w:sz w:val="20"/>
      <w:szCs w:val="20"/>
      <w:lang w:eastAsia="ru-RU"/>
    </w:rPr>
  </w:style>
  <w:style w:type="character" w:styleId="Style13" w:customStyle="1">
    <w:name w:val="Верхний колонтитул Знак"/>
    <w:basedOn w:val="DefaultParagraphFont"/>
    <w:link w:val="a8"/>
    <w:uiPriority w:val="99"/>
    <w:qFormat/>
    <w:rsid w:val="00e52538"/>
    <w:rPr/>
  </w:style>
  <w:style w:type="character" w:styleId="Style14" w:customStyle="1">
    <w:name w:val="Нижний колонтитул Знак"/>
    <w:basedOn w:val="DefaultParagraphFont"/>
    <w:link w:val="aa"/>
    <w:uiPriority w:val="99"/>
    <w:qFormat/>
    <w:rsid w:val="00e52538"/>
    <w:rPr/>
  </w:style>
  <w:style w:type="character" w:styleId="1" w:customStyle="1">
    <w:name w:val="Заголовок 1 Знак"/>
    <w:basedOn w:val="DefaultParagraphFont"/>
    <w:link w:val="1"/>
    <w:uiPriority w:val="9"/>
    <w:qFormat/>
    <w:rsid w:val="005d5082"/>
    <w:rPr>
      <w:rFonts w:ascii="Cambria" w:hAnsi="Cambria" w:eastAsia="" w:cs="" w:asciiTheme="majorHAnsi" w:cstheme="majorBidi" w:eastAsiaTheme="majorEastAsia" w:hAnsiTheme="majorHAnsi"/>
      <w:color w:val="365F91" w:themeColor="accent1" w:themeShade="bf"/>
      <w:sz w:val="32"/>
      <w:szCs w:val="32"/>
    </w:rPr>
  </w:style>
  <w:style w:type="character" w:styleId="2" w:customStyle="1">
    <w:name w:val="Заголовок 2 Знак"/>
    <w:basedOn w:val="DefaultParagraphFont"/>
    <w:link w:val="2"/>
    <w:uiPriority w:val="9"/>
    <w:qFormat/>
    <w:rsid w:val="00ae3bdd"/>
    <w:rPr>
      <w:rFonts w:ascii="Cambria" w:hAnsi="Cambria" w:eastAsia="" w:cs="" w:asciiTheme="majorHAnsi" w:cstheme="majorBidi" w:eastAsiaTheme="majorEastAsia" w:hAnsiTheme="majorHAnsi"/>
      <w:color w:val="365F91" w:themeColor="accent1" w:themeShade="bf"/>
      <w:sz w:val="26"/>
      <w:szCs w:val="26"/>
    </w:rPr>
  </w:style>
  <w:style w:type="character" w:styleId="Fontstyle01" w:customStyle="1">
    <w:name w:val="fontstyle01"/>
    <w:basedOn w:val="DefaultParagraphFont"/>
    <w:qFormat/>
    <w:rsid w:val="008a1e2e"/>
    <w:rPr>
      <w:rFonts w:ascii="TimesNewRomanPSMT" w:hAnsi="TimesNewRomanPSMT"/>
      <w:b w:val="false"/>
      <w:bCs w:val="false"/>
      <w:i w:val="false"/>
      <w:iCs w:val="false"/>
      <w:color w:val="000000"/>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a6"/>
    <w:rsid w:val="007275bf"/>
    <w:pPr>
      <w:widowControl w:val="false"/>
      <w:spacing w:lineRule="auto" w:line="240" w:before="0" w:after="0"/>
      <w:jc w:val="both"/>
    </w:pPr>
    <w:rPr>
      <w:rFonts w:ascii="Times New Roman" w:hAnsi="Times New Roman" w:eastAsia="Times New Roman" w:cs="Times New Roman"/>
      <w:sz w:val="20"/>
      <w:szCs w:val="20"/>
      <w:lang w:eastAsia="ru-RU"/>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uiPriority w:val="35"/>
    <w:unhideWhenUsed/>
    <w:qFormat/>
    <w:rsid w:val="005634d2"/>
    <w:pPr>
      <w:spacing w:lineRule="auto" w:line="240"/>
    </w:pPr>
    <w:rPr>
      <w:i/>
      <w:iCs/>
      <w:color w:val="1F497D" w:themeColor="text2"/>
      <w:sz w:val="18"/>
      <w:szCs w:val="18"/>
    </w:rPr>
  </w:style>
  <w:style w:type="paragraph" w:styleId="ListParagraph">
    <w:name w:val="List Paragraph"/>
    <w:basedOn w:val="Normal"/>
    <w:uiPriority w:val="34"/>
    <w:qFormat/>
    <w:rsid w:val="007275bf"/>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a9"/>
    <w:uiPriority w:val="99"/>
    <w:unhideWhenUsed/>
    <w:rsid w:val="00e52538"/>
    <w:pPr>
      <w:tabs>
        <w:tab w:val="clear" w:pos="708"/>
        <w:tab w:val="center" w:pos="4677" w:leader="none"/>
        <w:tab w:val="right" w:pos="9355" w:leader="none"/>
      </w:tabs>
      <w:spacing w:lineRule="auto" w:line="240" w:before="0" w:after="0"/>
    </w:pPr>
    <w:rPr/>
  </w:style>
  <w:style w:type="paragraph" w:styleId="Footer">
    <w:name w:val="Footer"/>
    <w:basedOn w:val="Normal"/>
    <w:link w:val="ab"/>
    <w:uiPriority w:val="99"/>
    <w:unhideWhenUsed/>
    <w:rsid w:val="00e52538"/>
    <w:pPr>
      <w:tabs>
        <w:tab w:val="clear" w:pos="708"/>
        <w:tab w:val="center" w:pos="4677" w:leader="none"/>
        <w:tab w:val="right" w:pos="9355" w:leader="none"/>
      </w:tabs>
      <w:spacing w:lineRule="auto" w:line="240" w:before="0" w:after="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c">
    <w:name w:val="Table Grid"/>
    <w:basedOn w:val="a1"/>
    <w:uiPriority w:val="59"/>
    <w:rsid w:val="001d35e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Application>LibreOffice/6.4.7.2$Linux_X86_64 LibreOffice_project/40$Build-2</Application>
  <Pages>6</Pages>
  <Words>572</Words>
  <Characters>3913</Characters>
  <CharactersWithSpaces>4415</CharactersWithSpaces>
  <Paragraphs>58</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2021-10-07T13:05:00Z</dcterms:created>
  <dc:creator>natasha</dc:creator>
  <dc:description/>
  <dc:language>en-US</dc:language>
  <cp:lastModifiedBy/>
  <cp:lastPrinted>2021-10-08T08:35:00Z</cp:lastPrinted>
  <dcterms:modified xsi:type="dcterms:W3CDTF">2021-10-25T14:35:22Z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