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2026-01-12T08:36:29Z</dcterms:modified>
  <cp:category/>
</cp:coreProperties>
</file>