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971097978"/>
        <w:docPartObj>
          <w:docPartGallery w:val="Table of Contents"/>
          <w:docPartUnique/>
        </w:docPartObj>
      </w:sdtPr>
      <w:sdtEndPr>
        <w:rPr>
          <w:b/>
          <w:bCs/>
        </w:rPr>
      </w:sdtEndPr>
      <w:sdtContent>
        <w:p w14:paraId="32EFECBE" w14:textId="487988F7" w:rsidR="00023B0E" w:rsidRPr="00DE6626" w:rsidRDefault="00BD2ABF" w:rsidP="005E6458">
          <w:pPr>
            <w:spacing w:line="360" w:lineRule="auto"/>
            <w:jc w:val="center"/>
            <w:rPr>
              <w:rFonts w:ascii="Times New Roman" w:hAnsi="Times New Roman" w:cs="Times New Roman"/>
              <w:sz w:val="40"/>
              <w:szCs w:val="40"/>
            </w:rPr>
          </w:pPr>
          <w:r w:rsidRPr="00DE6626">
            <w:rPr>
              <w:rFonts w:ascii="Times New Roman" w:hAnsi="Times New Roman" w:cs="Times New Roman"/>
              <w:sz w:val="40"/>
              <w:szCs w:val="40"/>
            </w:rPr>
            <w:t>I</w:t>
          </w:r>
          <w:r w:rsidR="009F1D78" w:rsidRPr="00DE6626">
            <w:rPr>
              <w:rFonts w:ascii="Times New Roman" w:hAnsi="Times New Roman" w:cs="Times New Roman"/>
              <w:sz w:val="40"/>
              <w:szCs w:val="40"/>
            </w:rPr>
            <w:t>ndice</w:t>
          </w:r>
        </w:p>
        <w:p w14:paraId="64F32BC1" w14:textId="24D2F819" w:rsidR="001D1EB6" w:rsidRPr="001D1EB6" w:rsidRDefault="00023B0E"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r w:rsidRPr="001D1EB6">
            <w:rPr>
              <w:rFonts w:ascii="Times New Roman" w:hAnsi="Times New Roman" w:cs="Times New Roman"/>
              <w:sz w:val="24"/>
              <w:szCs w:val="24"/>
            </w:rPr>
            <w:fldChar w:fldCharType="begin"/>
          </w:r>
          <w:r w:rsidRPr="001D1EB6">
            <w:rPr>
              <w:rFonts w:ascii="Times New Roman" w:hAnsi="Times New Roman" w:cs="Times New Roman"/>
              <w:sz w:val="24"/>
              <w:szCs w:val="24"/>
            </w:rPr>
            <w:instrText xml:space="preserve"> TOC \o "1-3" \h \z \u </w:instrText>
          </w:r>
          <w:r w:rsidRPr="001D1EB6">
            <w:rPr>
              <w:rFonts w:ascii="Times New Roman" w:hAnsi="Times New Roman" w:cs="Times New Roman"/>
              <w:sz w:val="24"/>
              <w:szCs w:val="24"/>
            </w:rPr>
            <w:fldChar w:fldCharType="separate"/>
          </w:r>
          <w:hyperlink w:anchor="_Toc129719927" w:history="1">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_Toc129719927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w:t>
            </w:r>
            <w:r w:rsidR="001D1EB6" w:rsidRPr="001D1EB6">
              <w:rPr>
                <w:rFonts w:ascii="Times New Roman" w:hAnsi="Times New Roman" w:cs="Times New Roman"/>
                <w:noProof/>
                <w:webHidden/>
                <w:sz w:val="24"/>
                <w:szCs w:val="24"/>
              </w:rPr>
              <w:fldChar w:fldCharType="end"/>
            </w:r>
          </w:hyperlink>
        </w:p>
        <w:p w14:paraId="5FE26626" w14:textId="3DC8414F"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28" w:history="1">
            <w:r w:rsidR="001D1EB6" w:rsidRPr="001D1EB6">
              <w:rPr>
                <w:rStyle w:val="Collegamentoipertestuale"/>
                <w:rFonts w:ascii="Times New Roman" w:hAnsi="Times New Roman" w:cs="Times New Roman"/>
                <w:noProof/>
                <w:sz w:val="24"/>
                <w:szCs w:val="24"/>
              </w:rPr>
              <w:t>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Introduzione al problema affrontato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_Toc129719928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w:t>
            </w:r>
            <w:r w:rsidR="001D1EB6" w:rsidRPr="001D1EB6">
              <w:rPr>
                <w:rFonts w:ascii="Times New Roman" w:hAnsi="Times New Roman" w:cs="Times New Roman"/>
                <w:noProof/>
                <w:webHidden/>
                <w:sz w:val="24"/>
                <w:szCs w:val="24"/>
              </w:rPr>
              <w:fldChar w:fldCharType="end"/>
            </w:r>
          </w:hyperlink>
        </w:p>
        <w:p w14:paraId="0B75B43F" w14:textId="07C2C6E4"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29" w:history="1">
            <w:r w:rsidR="001D1EB6" w:rsidRPr="001D1EB6">
              <w:rPr>
                <w:rStyle w:val="Collegamentoipertestuale"/>
                <w:rFonts w:ascii="Times New Roman" w:hAnsi="Times New Roman" w:cs="Times New Roman"/>
                <w:noProof/>
                <w:sz w:val="24"/>
                <w:szCs w:val="24"/>
              </w:rPr>
              <w:t>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Obiettivo della tesi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_Toc129719929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w:t>
            </w:r>
            <w:r w:rsidR="001D1EB6" w:rsidRPr="001D1EB6">
              <w:rPr>
                <w:rFonts w:ascii="Times New Roman" w:hAnsi="Times New Roman" w:cs="Times New Roman"/>
                <w:noProof/>
                <w:webHidden/>
                <w:sz w:val="24"/>
                <w:szCs w:val="24"/>
              </w:rPr>
              <w:fldChar w:fldCharType="end"/>
            </w:r>
          </w:hyperlink>
        </w:p>
        <w:p w14:paraId="3D9092B4" w14:textId="0E09623E"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30" w:history="1">
            <w:r w:rsidR="001D1EB6" w:rsidRPr="001D1EB6">
              <w:rPr>
                <w:rStyle w:val="Collegamentoipertestuale"/>
                <w:rFonts w:ascii="Times New Roman" w:hAnsi="Times New Roman" w:cs="Times New Roman"/>
                <w:noProof/>
                <w:sz w:val="24"/>
                <w:szCs w:val="24"/>
              </w:rPr>
              <w:t>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Presentazione dei capitoli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w:t>
            </w:r>
            <w:r w:rsidR="001D1EB6" w:rsidRPr="001D1EB6">
              <w:rPr>
                <w:rFonts w:ascii="Times New Roman" w:hAnsi="Times New Roman" w:cs="Times New Roman"/>
                <w:noProof/>
                <w:webHidden/>
                <w:sz w:val="24"/>
                <w:szCs w:val="24"/>
              </w:rPr>
              <w:fldChar w:fldCharType="end"/>
            </w:r>
          </w:hyperlink>
        </w:p>
        <w:p w14:paraId="6E58D79C" w14:textId="648BBE74"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19931" w:history="1">
            <w:r w:rsidR="001D1EB6" w:rsidRPr="001D1EB6">
              <w:rPr>
                <w:rStyle w:val="Collegamentoipertestuale"/>
                <w:rFonts w:ascii="Times New Roman" w:hAnsi="Times New Roman" w:cs="Times New Roman"/>
                <w:noProof/>
                <w:sz w:val="24"/>
                <w:szCs w:val="24"/>
              </w:rPr>
              <w:t>1. La resilienza nelle applicazioni a servizi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7</w:t>
            </w:r>
            <w:r w:rsidR="001D1EB6" w:rsidRPr="001D1EB6">
              <w:rPr>
                <w:rFonts w:ascii="Times New Roman" w:hAnsi="Times New Roman" w:cs="Times New Roman"/>
                <w:noProof/>
                <w:webHidden/>
                <w:sz w:val="24"/>
                <w:szCs w:val="24"/>
              </w:rPr>
              <w:fldChar w:fldCharType="end"/>
            </w:r>
          </w:hyperlink>
        </w:p>
        <w:p w14:paraId="61545BCE" w14:textId="6A8CCCCC"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32" w:history="1">
            <w:r w:rsidR="001D1EB6" w:rsidRPr="001D1EB6">
              <w:rPr>
                <w:rStyle w:val="Collegamentoipertestuale"/>
                <w:rFonts w:ascii="Times New Roman" w:hAnsi="Times New Roman" w:cs="Times New Roman"/>
                <w:noProof/>
                <w:sz w:val="24"/>
                <w:szCs w:val="24"/>
              </w:rPr>
              <w:t>1.1.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Architettura a micro-servizi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7</w:t>
            </w:r>
            <w:r w:rsidR="001D1EB6" w:rsidRPr="001D1EB6">
              <w:rPr>
                <w:rFonts w:ascii="Times New Roman" w:hAnsi="Times New Roman" w:cs="Times New Roman"/>
                <w:noProof/>
                <w:webHidden/>
                <w:sz w:val="24"/>
                <w:szCs w:val="24"/>
              </w:rPr>
              <w:fldChar w:fldCharType="end"/>
            </w:r>
          </w:hyperlink>
        </w:p>
        <w:p w14:paraId="7C52C978" w14:textId="49E57ADB"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33" w:history="1">
            <w:r w:rsidR="001D1EB6" w:rsidRPr="001D1EB6">
              <w:rPr>
                <w:rStyle w:val="Collegamentoipertestuale"/>
                <w:rFonts w:ascii="Times New Roman" w:hAnsi="Times New Roman" w:cs="Times New Roman"/>
                <w:noProof/>
                <w:sz w:val="24"/>
                <w:szCs w:val="24"/>
              </w:rPr>
              <w:t>1.2.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Caratteristiche e problematiche di un sistema a micro-servizi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8</w:t>
            </w:r>
            <w:r w:rsidR="001D1EB6" w:rsidRPr="001D1EB6">
              <w:rPr>
                <w:rFonts w:ascii="Times New Roman" w:hAnsi="Times New Roman" w:cs="Times New Roman"/>
                <w:noProof/>
                <w:webHidden/>
                <w:sz w:val="24"/>
                <w:szCs w:val="24"/>
              </w:rPr>
              <w:fldChar w:fldCharType="end"/>
            </w:r>
          </w:hyperlink>
        </w:p>
        <w:p w14:paraId="0F08066B" w14:textId="5C6F80C7"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34" w:history="1">
            <w:r w:rsidR="001D1EB6" w:rsidRPr="001D1EB6">
              <w:rPr>
                <w:rStyle w:val="Collegamentoipertestuale"/>
                <w:rFonts w:ascii="Times New Roman" w:hAnsi="Times New Roman" w:cs="Times New Roman"/>
                <w:noProof/>
                <w:sz w:val="24"/>
                <w:szCs w:val="24"/>
              </w:rPr>
              <w:t>1.2.1.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Scalabilità e distribuzione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8</w:t>
            </w:r>
            <w:r w:rsidR="001D1EB6" w:rsidRPr="001D1EB6">
              <w:rPr>
                <w:rFonts w:ascii="Times New Roman" w:hAnsi="Times New Roman" w:cs="Times New Roman"/>
                <w:noProof/>
                <w:webHidden/>
                <w:sz w:val="24"/>
                <w:szCs w:val="24"/>
              </w:rPr>
              <w:fldChar w:fldCharType="end"/>
            </w:r>
          </w:hyperlink>
        </w:p>
        <w:p w14:paraId="41EAFA3B" w14:textId="770EDC9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35" w:history="1">
            <w:r w:rsidR="001D1EB6" w:rsidRPr="001D1EB6">
              <w:rPr>
                <w:rStyle w:val="Collegamentoipertestuale"/>
                <w:rFonts w:ascii="Times New Roman" w:hAnsi="Times New Roman" w:cs="Times New Roman"/>
                <w:noProof/>
                <w:sz w:val="24"/>
                <w:szCs w:val="24"/>
              </w:rPr>
              <w:t>1.2.2.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Guasti parziali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8</w:t>
            </w:r>
            <w:r w:rsidR="001D1EB6" w:rsidRPr="001D1EB6">
              <w:rPr>
                <w:rFonts w:ascii="Times New Roman" w:hAnsi="Times New Roman" w:cs="Times New Roman"/>
                <w:noProof/>
                <w:webHidden/>
                <w:sz w:val="24"/>
                <w:szCs w:val="24"/>
              </w:rPr>
              <w:fldChar w:fldCharType="end"/>
            </w:r>
          </w:hyperlink>
        </w:p>
        <w:p w14:paraId="6E8E8E96" w14:textId="3F455E95"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36" w:history="1">
            <w:r w:rsidR="001D1EB6" w:rsidRPr="001D1EB6">
              <w:rPr>
                <w:rStyle w:val="Collegamentoipertestuale"/>
                <w:rFonts w:ascii="Times New Roman" w:hAnsi="Times New Roman" w:cs="Times New Roman"/>
                <w:noProof/>
                <w:sz w:val="24"/>
                <w:szCs w:val="24"/>
              </w:rPr>
              <w:t>1.2.3.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Granularità di un micro-servizio e overhead di comunicazione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9</w:t>
            </w:r>
            <w:r w:rsidR="001D1EB6" w:rsidRPr="001D1EB6">
              <w:rPr>
                <w:rFonts w:ascii="Times New Roman" w:hAnsi="Times New Roman" w:cs="Times New Roman"/>
                <w:noProof/>
                <w:webHidden/>
                <w:sz w:val="24"/>
                <w:szCs w:val="24"/>
              </w:rPr>
              <w:fldChar w:fldCharType="end"/>
            </w:r>
          </w:hyperlink>
        </w:p>
        <w:p w14:paraId="6E00F292" w14:textId="3E9ED3B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37" w:history="1">
            <w:r w:rsidR="001D1EB6" w:rsidRPr="001D1EB6">
              <w:rPr>
                <w:rStyle w:val="Collegamentoipertestuale"/>
                <w:rFonts w:ascii="Times New Roman" w:hAnsi="Times New Roman" w:cs="Times New Roman"/>
                <w:noProof/>
                <w:sz w:val="24"/>
                <w:szCs w:val="24"/>
              </w:rPr>
              <w:t>1.2.4.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Sincronismo delle comunicazioni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9</w:t>
            </w:r>
            <w:r w:rsidR="001D1EB6" w:rsidRPr="001D1EB6">
              <w:rPr>
                <w:rFonts w:ascii="Times New Roman" w:hAnsi="Times New Roman" w:cs="Times New Roman"/>
                <w:noProof/>
                <w:webHidden/>
                <w:sz w:val="24"/>
                <w:szCs w:val="24"/>
              </w:rPr>
              <w:fldChar w:fldCharType="end"/>
            </w:r>
          </w:hyperlink>
        </w:p>
        <w:p w14:paraId="3566C267" w14:textId="5FB95CF3"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38" w:history="1">
            <w:r w:rsidR="001D1EB6" w:rsidRPr="001D1EB6">
              <w:rPr>
                <w:rStyle w:val="Collegamentoipertestuale"/>
                <w:rFonts w:ascii="Times New Roman" w:hAnsi="Times New Roman" w:cs="Times New Roman"/>
                <w:noProof/>
                <w:sz w:val="24"/>
                <w:szCs w:val="24"/>
              </w:rPr>
              <w:t>1.3.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Definizione di resilienza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10</w:t>
            </w:r>
            <w:r w:rsidR="001D1EB6" w:rsidRPr="001D1EB6">
              <w:rPr>
                <w:rFonts w:ascii="Times New Roman" w:hAnsi="Times New Roman" w:cs="Times New Roman"/>
                <w:noProof/>
                <w:webHidden/>
                <w:sz w:val="24"/>
                <w:szCs w:val="24"/>
              </w:rPr>
              <w:fldChar w:fldCharType="end"/>
            </w:r>
          </w:hyperlink>
        </w:p>
        <w:p w14:paraId="423CAA88" w14:textId="4481381A"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39" w:history="1">
            <w:r w:rsidR="001D1EB6" w:rsidRPr="001D1EB6">
              <w:rPr>
                <w:rStyle w:val="Collegamentoipertestuale"/>
                <w:rFonts w:ascii="Times New Roman" w:hAnsi="Times New Roman" w:cs="Times New Roman"/>
                <w:noProof/>
                <w:sz w:val="24"/>
                <w:szCs w:val="24"/>
              </w:rPr>
              <w:t>1.4.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Stato di un sistema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_Toc129719939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10</w:t>
            </w:r>
            <w:r w:rsidR="001D1EB6" w:rsidRPr="001D1EB6">
              <w:rPr>
                <w:rFonts w:ascii="Times New Roman" w:hAnsi="Times New Roman" w:cs="Times New Roman"/>
                <w:noProof/>
                <w:webHidden/>
                <w:sz w:val="24"/>
                <w:szCs w:val="24"/>
              </w:rPr>
              <w:fldChar w:fldCharType="end"/>
            </w:r>
          </w:hyperlink>
        </w:p>
        <w:p w14:paraId="2C66F754" w14:textId="3B6ED17F"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0" w:history="1">
            <w:r w:rsidR="001D1EB6" w:rsidRPr="001D1EB6">
              <w:rPr>
                <w:rStyle w:val="Collegamentoipertestuale"/>
                <w:rFonts w:ascii="Times New Roman" w:hAnsi="Times New Roman" w:cs="Times New Roman"/>
                <w:noProof/>
                <w:sz w:val="24"/>
                <w:szCs w:val="24"/>
              </w:rPr>
              <w:t>1.4.1.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Classificazione degli stati di un sistema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10</w:t>
            </w:r>
            <w:r w:rsidR="001D1EB6" w:rsidRPr="001D1EB6">
              <w:rPr>
                <w:rFonts w:ascii="Times New Roman" w:hAnsi="Times New Roman" w:cs="Times New Roman"/>
                <w:noProof/>
                <w:webHidden/>
                <w:sz w:val="24"/>
                <w:szCs w:val="24"/>
              </w:rPr>
              <w:fldChar w:fldCharType="end"/>
            </w:r>
          </w:hyperlink>
        </w:p>
        <w:p w14:paraId="052B15C7" w14:textId="732688AF"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41" w:history="1">
            <w:r w:rsidR="001D1EB6" w:rsidRPr="001D1EB6">
              <w:rPr>
                <w:rStyle w:val="Collegamentoipertestuale"/>
                <w:rFonts w:ascii="Times New Roman" w:hAnsi="Times New Roman" w:cs="Times New Roman"/>
                <w:noProof/>
                <w:sz w:val="24"/>
                <w:szCs w:val="24"/>
              </w:rPr>
              <w:t>1.5.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Classificazione della resilienza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11</w:t>
            </w:r>
            <w:r w:rsidR="001D1EB6" w:rsidRPr="001D1EB6">
              <w:rPr>
                <w:rFonts w:ascii="Times New Roman" w:hAnsi="Times New Roman" w:cs="Times New Roman"/>
                <w:noProof/>
                <w:webHidden/>
                <w:sz w:val="24"/>
                <w:szCs w:val="24"/>
              </w:rPr>
              <w:fldChar w:fldCharType="end"/>
            </w:r>
          </w:hyperlink>
        </w:p>
        <w:p w14:paraId="60EF38F9" w14:textId="2DE73583"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42" w:history="1">
            <w:r w:rsidR="001D1EB6" w:rsidRPr="001D1EB6">
              <w:rPr>
                <w:rStyle w:val="Collegamentoipertestuale"/>
                <w:rFonts w:ascii="Times New Roman" w:hAnsi="Times New Roman" w:cs="Times New Roman"/>
                <w:noProof/>
                <w:sz w:val="24"/>
                <w:szCs w:val="24"/>
              </w:rPr>
              <w:t>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Tecnologie di sviluppo utilizzate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13</w:t>
            </w:r>
            <w:r w:rsidR="001D1EB6" w:rsidRPr="001D1EB6">
              <w:rPr>
                <w:rFonts w:ascii="Times New Roman" w:hAnsi="Times New Roman" w:cs="Times New Roman"/>
                <w:noProof/>
                <w:webHidden/>
                <w:sz w:val="24"/>
                <w:szCs w:val="24"/>
              </w:rPr>
              <w:fldChar w:fldCharType="end"/>
            </w:r>
          </w:hyperlink>
        </w:p>
        <w:p w14:paraId="5469A5D0" w14:textId="61D56ADA"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43" w:history="1">
            <w:r w:rsidR="001D1EB6" w:rsidRPr="001D1EB6">
              <w:rPr>
                <w:rStyle w:val="Collegamentoipertestuale"/>
                <w:rFonts w:ascii="Times New Roman" w:hAnsi="Times New Roman" w:cs="Times New Roman"/>
                <w:noProof/>
                <w:sz w:val="24"/>
                <w:szCs w:val="24"/>
              </w:rPr>
              <w:t>2.1.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13</w:t>
            </w:r>
            <w:r w:rsidR="001D1EB6" w:rsidRPr="001D1EB6">
              <w:rPr>
                <w:rFonts w:ascii="Times New Roman" w:hAnsi="Times New Roman" w:cs="Times New Roman"/>
                <w:noProof/>
                <w:webHidden/>
                <w:sz w:val="24"/>
                <w:szCs w:val="24"/>
              </w:rPr>
              <w:fldChar w:fldCharType="end"/>
            </w:r>
          </w:hyperlink>
        </w:p>
        <w:p w14:paraId="740AF1FA" w14:textId="3E114707"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44" w:history="1">
            <w:r w:rsidR="001D1EB6" w:rsidRPr="001D1EB6">
              <w:rPr>
                <w:rStyle w:val="Collegamentoipertestuale"/>
                <w:rFonts w:ascii="Times New Roman" w:hAnsi="Times New Roman" w:cs="Times New Roman"/>
                <w:noProof/>
                <w:sz w:val="24"/>
                <w:szCs w:val="24"/>
              </w:rPr>
              <w:t>2.2.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Tecnologie utilizzate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13</w:t>
            </w:r>
            <w:r w:rsidR="001D1EB6" w:rsidRPr="001D1EB6">
              <w:rPr>
                <w:rFonts w:ascii="Times New Roman" w:hAnsi="Times New Roman" w:cs="Times New Roman"/>
                <w:noProof/>
                <w:webHidden/>
                <w:sz w:val="24"/>
                <w:szCs w:val="24"/>
              </w:rPr>
              <w:fldChar w:fldCharType="end"/>
            </w:r>
          </w:hyperlink>
        </w:p>
        <w:p w14:paraId="62F206B8" w14:textId="1C634B27"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5" w:history="1">
            <w:r w:rsidR="001D1EB6" w:rsidRPr="001D1EB6">
              <w:rPr>
                <w:rStyle w:val="Collegamentoipertestuale"/>
                <w:rFonts w:ascii="Times New Roman" w:hAnsi="Times New Roman" w:cs="Times New Roman"/>
                <w:noProof/>
                <w:sz w:val="24"/>
                <w:szCs w:val="24"/>
              </w:rPr>
              <w:t>2.2.1.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Java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13</w:t>
            </w:r>
            <w:r w:rsidR="001D1EB6" w:rsidRPr="001D1EB6">
              <w:rPr>
                <w:rFonts w:ascii="Times New Roman" w:hAnsi="Times New Roman" w:cs="Times New Roman"/>
                <w:noProof/>
                <w:webHidden/>
                <w:sz w:val="24"/>
                <w:szCs w:val="24"/>
              </w:rPr>
              <w:fldChar w:fldCharType="end"/>
            </w:r>
          </w:hyperlink>
        </w:p>
        <w:p w14:paraId="79F8A744" w14:textId="343E7E00"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6" w:history="1">
            <w:r w:rsidR="001D1EB6" w:rsidRPr="001D1EB6">
              <w:rPr>
                <w:rStyle w:val="Collegamentoipertestuale"/>
                <w:rFonts w:ascii="Times New Roman" w:hAnsi="Times New Roman" w:cs="Times New Roman"/>
                <w:noProof/>
                <w:sz w:val="24"/>
                <w:szCs w:val="24"/>
              </w:rPr>
              <w:t>2.2.2.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IntelliJ IDEA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14</w:t>
            </w:r>
            <w:r w:rsidR="001D1EB6" w:rsidRPr="001D1EB6">
              <w:rPr>
                <w:rFonts w:ascii="Times New Roman" w:hAnsi="Times New Roman" w:cs="Times New Roman"/>
                <w:noProof/>
                <w:webHidden/>
                <w:sz w:val="24"/>
                <w:szCs w:val="24"/>
              </w:rPr>
              <w:fldChar w:fldCharType="end"/>
            </w:r>
          </w:hyperlink>
        </w:p>
        <w:p w14:paraId="5335E785" w14:textId="66496971"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7" w:history="1">
            <w:r w:rsidR="001D1EB6" w:rsidRPr="001D1EB6">
              <w:rPr>
                <w:rStyle w:val="Collegamentoipertestuale"/>
                <w:rFonts w:ascii="Times New Roman" w:hAnsi="Times New Roman" w:cs="Times New Roman"/>
                <w:noProof/>
                <w:sz w:val="24"/>
                <w:szCs w:val="24"/>
              </w:rPr>
              <w:t>2.2.3.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GIT</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14</w:t>
            </w:r>
            <w:r w:rsidR="001D1EB6" w:rsidRPr="001D1EB6">
              <w:rPr>
                <w:rFonts w:ascii="Times New Roman" w:hAnsi="Times New Roman" w:cs="Times New Roman"/>
                <w:noProof/>
                <w:webHidden/>
                <w:sz w:val="24"/>
                <w:szCs w:val="24"/>
              </w:rPr>
              <w:fldChar w:fldCharType="end"/>
            </w:r>
          </w:hyperlink>
        </w:p>
        <w:p w14:paraId="55FFB10E" w14:textId="43A32BDC"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8" w:history="1">
            <w:r w:rsidR="001D1EB6" w:rsidRPr="001D1EB6">
              <w:rPr>
                <w:rStyle w:val="Collegamentoipertestuale"/>
                <w:rFonts w:ascii="Times New Roman" w:hAnsi="Times New Roman" w:cs="Times New Roman"/>
                <w:noProof/>
                <w:sz w:val="24"/>
                <w:szCs w:val="24"/>
              </w:rPr>
              <w:t>2.2.4.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GitHub</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15</w:t>
            </w:r>
            <w:r w:rsidR="001D1EB6" w:rsidRPr="001D1EB6">
              <w:rPr>
                <w:rFonts w:ascii="Times New Roman" w:hAnsi="Times New Roman" w:cs="Times New Roman"/>
                <w:noProof/>
                <w:webHidden/>
                <w:sz w:val="24"/>
                <w:szCs w:val="24"/>
              </w:rPr>
              <w:fldChar w:fldCharType="end"/>
            </w:r>
          </w:hyperlink>
        </w:p>
        <w:p w14:paraId="4D385AD3" w14:textId="4BDD7DD7"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49" w:history="1">
            <w:r w:rsidR="001D1EB6" w:rsidRPr="001D1EB6">
              <w:rPr>
                <w:rStyle w:val="Collegamentoipertestuale"/>
                <w:rFonts w:ascii="Times New Roman" w:hAnsi="Times New Roman" w:cs="Times New Roman"/>
                <w:noProof/>
                <w:sz w:val="24"/>
                <w:szCs w:val="24"/>
              </w:rPr>
              <w:t>2.2.5.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Database H2</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_Toc129719949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15</w:t>
            </w:r>
            <w:r w:rsidR="001D1EB6" w:rsidRPr="001D1EB6">
              <w:rPr>
                <w:rFonts w:ascii="Times New Roman" w:hAnsi="Times New Roman" w:cs="Times New Roman"/>
                <w:noProof/>
                <w:webHidden/>
                <w:sz w:val="24"/>
                <w:szCs w:val="24"/>
              </w:rPr>
              <w:fldChar w:fldCharType="end"/>
            </w:r>
          </w:hyperlink>
        </w:p>
        <w:p w14:paraId="06012A58" w14:textId="1201D623"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50" w:history="1">
            <w:r w:rsidR="001D1EB6" w:rsidRPr="001D1EB6">
              <w:rPr>
                <w:rStyle w:val="Collegamentoipertestuale"/>
                <w:rFonts w:ascii="Times New Roman" w:hAnsi="Times New Roman" w:cs="Times New Roman"/>
                <w:noProof/>
                <w:sz w:val="24"/>
                <w:szCs w:val="24"/>
              </w:rPr>
              <w:t>2.2.6.</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Postman</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15</w:t>
            </w:r>
            <w:r w:rsidR="001D1EB6" w:rsidRPr="001D1EB6">
              <w:rPr>
                <w:rFonts w:ascii="Times New Roman" w:hAnsi="Times New Roman" w:cs="Times New Roman"/>
                <w:noProof/>
                <w:webHidden/>
                <w:sz w:val="24"/>
                <w:szCs w:val="24"/>
              </w:rPr>
              <w:fldChar w:fldCharType="end"/>
            </w:r>
          </w:hyperlink>
        </w:p>
        <w:p w14:paraId="75C235B3" w14:textId="32E567A3"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51" w:history="1">
            <w:r w:rsidR="001D1EB6" w:rsidRPr="001D1EB6">
              <w:rPr>
                <w:rStyle w:val="Collegamentoipertestuale"/>
                <w:rFonts w:ascii="Times New Roman" w:hAnsi="Times New Roman" w:cs="Times New Roman"/>
                <w:noProof/>
                <w:sz w:val="24"/>
                <w:szCs w:val="24"/>
              </w:rPr>
              <w:t>2.2.7.</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Spring</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16</w:t>
            </w:r>
            <w:r w:rsidR="001D1EB6" w:rsidRPr="001D1EB6">
              <w:rPr>
                <w:rFonts w:ascii="Times New Roman" w:hAnsi="Times New Roman" w:cs="Times New Roman"/>
                <w:noProof/>
                <w:webHidden/>
                <w:sz w:val="24"/>
                <w:szCs w:val="24"/>
              </w:rPr>
              <w:fldChar w:fldCharType="end"/>
            </w:r>
          </w:hyperlink>
        </w:p>
        <w:p w14:paraId="36931C06" w14:textId="645B66A6"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52" w:history="1">
            <w:r w:rsidR="001D1EB6" w:rsidRPr="001D1EB6">
              <w:rPr>
                <w:rStyle w:val="Collegamentoipertestuale"/>
                <w:rFonts w:ascii="Times New Roman" w:hAnsi="Times New Roman" w:cs="Times New Roman"/>
                <w:noProof/>
                <w:sz w:val="24"/>
                <w:szCs w:val="24"/>
              </w:rPr>
              <w:t>2.2.8.</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Maven</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17</w:t>
            </w:r>
            <w:r w:rsidR="001D1EB6" w:rsidRPr="001D1EB6">
              <w:rPr>
                <w:rFonts w:ascii="Times New Roman" w:hAnsi="Times New Roman" w:cs="Times New Roman"/>
                <w:noProof/>
                <w:webHidden/>
                <w:sz w:val="24"/>
                <w:szCs w:val="24"/>
              </w:rPr>
              <w:fldChar w:fldCharType="end"/>
            </w:r>
          </w:hyperlink>
        </w:p>
        <w:p w14:paraId="44A6DFBB" w14:textId="1AA897DE"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53" w:history="1">
            <w:r w:rsidR="001D1EB6" w:rsidRPr="001D1EB6">
              <w:rPr>
                <w:rStyle w:val="Collegamentoipertestuale"/>
                <w:rFonts w:ascii="Times New Roman" w:hAnsi="Times New Roman" w:cs="Times New Roman"/>
                <w:noProof/>
                <w:sz w:val="24"/>
                <w:szCs w:val="24"/>
              </w:rPr>
              <w:t>2.2.9.</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Spring Data JPA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17</w:t>
            </w:r>
            <w:r w:rsidR="001D1EB6" w:rsidRPr="001D1EB6">
              <w:rPr>
                <w:rFonts w:ascii="Times New Roman" w:hAnsi="Times New Roman" w:cs="Times New Roman"/>
                <w:noProof/>
                <w:webHidden/>
                <w:sz w:val="24"/>
                <w:szCs w:val="24"/>
              </w:rPr>
              <w:fldChar w:fldCharType="end"/>
            </w:r>
          </w:hyperlink>
        </w:p>
        <w:p w14:paraId="50E1E2B2" w14:textId="0565268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54" w:history="1">
            <w:r w:rsidR="001D1EB6" w:rsidRPr="001D1EB6">
              <w:rPr>
                <w:rStyle w:val="Collegamentoipertestuale"/>
                <w:rFonts w:ascii="Times New Roman" w:hAnsi="Times New Roman" w:cs="Times New Roman"/>
                <w:noProof/>
                <w:sz w:val="24"/>
                <w:szCs w:val="24"/>
              </w:rPr>
              <w:t>2.2.10.</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Spring MVC</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18</w:t>
            </w:r>
            <w:r w:rsidR="001D1EB6" w:rsidRPr="001D1EB6">
              <w:rPr>
                <w:rFonts w:ascii="Times New Roman" w:hAnsi="Times New Roman" w:cs="Times New Roman"/>
                <w:noProof/>
                <w:webHidden/>
                <w:sz w:val="24"/>
                <w:szCs w:val="24"/>
              </w:rPr>
              <w:fldChar w:fldCharType="end"/>
            </w:r>
          </w:hyperlink>
        </w:p>
        <w:p w14:paraId="04C2B7BC" w14:textId="217140F1"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55" w:history="1">
            <w:r w:rsidR="001D1EB6" w:rsidRPr="001D1EB6">
              <w:rPr>
                <w:rStyle w:val="Collegamentoipertestuale"/>
                <w:rFonts w:ascii="Times New Roman" w:hAnsi="Times New Roman" w:cs="Times New Roman"/>
                <w:noProof/>
                <w:sz w:val="24"/>
                <w:szCs w:val="24"/>
              </w:rPr>
              <w:t>2.3.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Il modello esagonale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19</w:t>
            </w:r>
            <w:r w:rsidR="001D1EB6" w:rsidRPr="001D1EB6">
              <w:rPr>
                <w:rFonts w:ascii="Times New Roman" w:hAnsi="Times New Roman" w:cs="Times New Roman"/>
                <w:noProof/>
                <w:webHidden/>
                <w:sz w:val="24"/>
                <w:szCs w:val="24"/>
              </w:rPr>
              <w:fldChar w:fldCharType="end"/>
            </w:r>
          </w:hyperlink>
        </w:p>
        <w:p w14:paraId="3D0F5E72" w14:textId="7853FA60"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56" w:history="1">
            <w:r w:rsidR="001D1EB6" w:rsidRPr="001D1EB6">
              <w:rPr>
                <w:rStyle w:val="Collegamentoipertestuale"/>
                <w:rFonts w:ascii="Times New Roman" w:hAnsi="Times New Roman" w:cs="Times New Roman"/>
                <w:noProof/>
                <w:sz w:val="24"/>
                <w:szCs w:val="24"/>
              </w:rPr>
              <w:t>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Pattern e meccanismi in Spring per la resilienza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21</w:t>
            </w:r>
            <w:r w:rsidR="001D1EB6" w:rsidRPr="001D1EB6">
              <w:rPr>
                <w:rFonts w:ascii="Times New Roman" w:hAnsi="Times New Roman" w:cs="Times New Roman"/>
                <w:noProof/>
                <w:webHidden/>
                <w:sz w:val="24"/>
                <w:szCs w:val="24"/>
              </w:rPr>
              <w:fldChar w:fldCharType="end"/>
            </w:r>
          </w:hyperlink>
        </w:p>
        <w:p w14:paraId="11A70945" w14:textId="2B22C489"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57" w:history="1">
            <w:r w:rsidR="001D1EB6" w:rsidRPr="001D1EB6">
              <w:rPr>
                <w:rStyle w:val="Collegamentoipertestuale"/>
                <w:rFonts w:ascii="Times New Roman" w:hAnsi="Times New Roman" w:cs="Times New Roman"/>
                <w:noProof/>
                <w:sz w:val="24"/>
                <w:szCs w:val="24"/>
              </w:rPr>
              <w:t>3.1.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21</w:t>
            </w:r>
            <w:r w:rsidR="001D1EB6" w:rsidRPr="001D1EB6">
              <w:rPr>
                <w:rFonts w:ascii="Times New Roman" w:hAnsi="Times New Roman" w:cs="Times New Roman"/>
                <w:noProof/>
                <w:webHidden/>
                <w:sz w:val="24"/>
                <w:szCs w:val="24"/>
              </w:rPr>
              <w:fldChar w:fldCharType="end"/>
            </w:r>
          </w:hyperlink>
        </w:p>
        <w:p w14:paraId="501B44FA" w14:textId="6BBD2E12"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58" w:history="1">
            <w:r w:rsidR="001D1EB6" w:rsidRPr="001D1EB6">
              <w:rPr>
                <w:rStyle w:val="Collegamentoipertestuale"/>
                <w:rFonts w:ascii="Times New Roman" w:hAnsi="Times New Roman" w:cs="Times New Roman"/>
                <w:noProof/>
                <w:sz w:val="24"/>
                <w:szCs w:val="24"/>
              </w:rPr>
              <w:t>3.2.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Panoramica delle tecniche per la resilienza e per l’osservabilità</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21</w:t>
            </w:r>
            <w:r w:rsidR="001D1EB6" w:rsidRPr="001D1EB6">
              <w:rPr>
                <w:rFonts w:ascii="Times New Roman" w:hAnsi="Times New Roman" w:cs="Times New Roman"/>
                <w:noProof/>
                <w:webHidden/>
                <w:sz w:val="24"/>
                <w:szCs w:val="24"/>
              </w:rPr>
              <w:fldChar w:fldCharType="end"/>
            </w:r>
          </w:hyperlink>
        </w:p>
        <w:p w14:paraId="41320B67" w14:textId="6BEE6F52"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59" w:history="1">
            <w:r w:rsidR="001D1EB6" w:rsidRPr="001D1EB6">
              <w:rPr>
                <w:rStyle w:val="Collegamentoipertestuale"/>
                <w:rFonts w:ascii="Times New Roman" w:hAnsi="Times New Roman" w:cs="Times New Roman"/>
                <w:noProof/>
                <w:sz w:val="24"/>
                <w:szCs w:val="24"/>
              </w:rPr>
              <w:t>3.3.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Resilience4j: la libreria per la resilienza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_Toc129719959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22</w:t>
            </w:r>
            <w:r w:rsidR="001D1EB6" w:rsidRPr="001D1EB6">
              <w:rPr>
                <w:rFonts w:ascii="Times New Roman" w:hAnsi="Times New Roman" w:cs="Times New Roman"/>
                <w:noProof/>
                <w:webHidden/>
                <w:sz w:val="24"/>
                <w:szCs w:val="24"/>
              </w:rPr>
              <w:fldChar w:fldCharType="end"/>
            </w:r>
          </w:hyperlink>
        </w:p>
        <w:p w14:paraId="37EC4D6E" w14:textId="3E759EE5"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60" w:history="1">
            <w:r w:rsidR="001D1EB6" w:rsidRPr="001D1EB6">
              <w:rPr>
                <w:rStyle w:val="Collegamentoipertestuale"/>
                <w:rFonts w:ascii="Times New Roman" w:hAnsi="Times New Roman" w:cs="Times New Roman"/>
                <w:noProof/>
                <w:sz w:val="24"/>
                <w:szCs w:val="24"/>
              </w:rPr>
              <w:t>3.3.1.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Circuit Breaker e API di fallback</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22</w:t>
            </w:r>
            <w:r w:rsidR="001D1EB6" w:rsidRPr="001D1EB6">
              <w:rPr>
                <w:rFonts w:ascii="Times New Roman" w:hAnsi="Times New Roman" w:cs="Times New Roman"/>
                <w:noProof/>
                <w:webHidden/>
                <w:sz w:val="24"/>
                <w:szCs w:val="24"/>
              </w:rPr>
              <w:fldChar w:fldCharType="end"/>
            </w:r>
          </w:hyperlink>
        </w:p>
        <w:p w14:paraId="7F6334B9" w14:textId="40D582B7"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61" w:history="1">
            <w:r w:rsidR="001D1EB6" w:rsidRPr="001D1EB6">
              <w:rPr>
                <w:rStyle w:val="Collegamentoipertestuale"/>
                <w:rFonts w:ascii="Times New Roman" w:hAnsi="Times New Roman" w:cs="Times New Roman"/>
                <w:noProof/>
                <w:sz w:val="24"/>
                <w:szCs w:val="24"/>
              </w:rPr>
              <w:t>3.3.2.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Time Limiter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23</w:t>
            </w:r>
            <w:r w:rsidR="001D1EB6" w:rsidRPr="001D1EB6">
              <w:rPr>
                <w:rFonts w:ascii="Times New Roman" w:hAnsi="Times New Roman" w:cs="Times New Roman"/>
                <w:noProof/>
                <w:webHidden/>
                <w:sz w:val="24"/>
                <w:szCs w:val="24"/>
              </w:rPr>
              <w:fldChar w:fldCharType="end"/>
            </w:r>
          </w:hyperlink>
        </w:p>
        <w:p w14:paraId="1BEA8D27" w14:textId="3AF56B06"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62" w:history="1">
            <w:r w:rsidR="001D1EB6" w:rsidRPr="001D1EB6">
              <w:rPr>
                <w:rStyle w:val="Collegamentoipertestuale"/>
                <w:rFonts w:ascii="Times New Roman" w:hAnsi="Times New Roman" w:cs="Times New Roman"/>
                <w:noProof/>
                <w:sz w:val="24"/>
                <w:szCs w:val="24"/>
              </w:rPr>
              <w:t>3.3.3.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Rate Limiter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23</w:t>
            </w:r>
            <w:r w:rsidR="001D1EB6" w:rsidRPr="001D1EB6">
              <w:rPr>
                <w:rFonts w:ascii="Times New Roman" w:hAnsi="Times New Roman" w:cs="Times New Roman"/>
                <w:noProof/>
                <w:webHidden/>
                <w:sz w:val="24"/>
                <w:szCs w:val="24"/>
              </w:rPr>
              <w:fldChar w:fldCharType="end"/>
            </w:r>
          </w:hyperlink>
        </w:p>
        <w:p w14:paraId="1035D308" w14:textId="06D0B285"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63" w:history="1">
            <w:r w:rsidR="001D1EB6" w:rsidRPr="001D1EB6">
              <w:rPr>
                <w:rStyle w:val="Collegamentoipertestuale"/>
                <w:rFonts w:ascii="Times New Roman" w:hAnsi="Times New Roman" w:cs="Times New Roman"/>
                <w:noProof/>
                <w:sz w:val="24"/>
                <w:szCs w:val="24"/>
              </w:rPr>
              <w:t>3.4.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Componenti essenziali per un’architettura a micro-servizi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24</w:t>
            </w:r>
            <w:r w:rsidR="001D1EB6" w:rsidRPr="001D1EB6">
              <w:rPr>
                <w:rFonts w:ascii="Times New Roman" w:hAnsi="Times New Roman" w:cs="Times New Roman"/>
                <w:noProof/>
                <w:webHidden/>
                <w:sz w:val="24"/>
                <w:szCs w:val="24"/>
              </w:rPr>
              <w:fldChar w:fldCharType="end"/>
            </w:r>
          </w:hyperlink>
        </w:p>
        <w:p w14:paraId="7BEDA6C8" w14:textId="65BAF8B0"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64" w:history="1">
            <w:r w:rsidR="001D1EB6" w:rsidRPr="001D1EB6">
              <w:rPr>
                <w:rStyle w:val="Collegamentoipertestuale"/>
                <w:rFonts w:ascii="Times New Roman" w:hAnsi="Times New Roman" w:cs="Times New Roman"/>
                <w:noProof/>
                <w:sz w:val="24"/>
                <w:szCs w:val="24"/>
              </w:rPr>
              <w:t>3.4.1.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API Gateway</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25</w:t>
            </w:r>
            <w:r w:rsidR="001D1EB6" w:rsidRPr="001D1EB6">
              <w:rPr>
                <w:rFonts w:ascii="Times New Roman" w:hAnsi="Times New Roman" w:cs="Times New Roman"/>
                <w:noProof/>
                <w:webHidden/>
                <w:sz w:val="24"/>
                <w:szCs w:val="24"/>
              </w:rPr>
              <w:fldChar w:fldCharType="end"/>
            </w:r>
          </w:hyperlink>
        </w:p>
        <w:p w14:paraId="67242E6E" w14:textId="48DEFC31"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65" w:history="1">
            <w:r w:rsidR="001D1EB6" w:rsidRPr="001D1EB6">
              <w:rPr>
                <w:rStyle w:val="Collegamentoipertestuale"/>
                <w:rFonts w:ascii="Times New Roman" w:hAnsi="Times New Roman" w:cs="Times New Roman"/>
                <w:noProof/>
                <w:sz w:val="24"/>
                <w:szCs w:val="24"/>
              </w:rPr>
              <w:t>3.4.1.1.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Utilizzo dei filtri in Spring Cloud Gateway</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25</w:t>
            </w:r>
            <w:r w:rsidR="001D1EB6" w:rsidRPr="001D1EB6">
              <w:rPr>
                <w:rFonts w:ascii="Times New Roman" w:hAnsi="Times New Roman" w:cs="Times New Roman"/>
                <w:noProof/>
                <w:webHidden/>
                <w:sz w:val="24"/>
                <w:szCs w:val="24"/>
              </w:rPr>
              <w:fldChar w:fldCharType="end"/>
            </w:r>
          </w:hyperlink>
        </w:p>
        <w:p w14:paraId="721621D3" w14:textId="473264E7"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66" w:history="1">
            <w:r w:rsidR="001D1EB6" w:rsidRPr="001D1EB6">
              <w:rPr>
                <w:rStyle w:val="Collegamentoipertestuale"/>
                <w:rFonts w:ascii="Times New Roman" w:hAnsi="Times New Roman" w:cs="Times New Roman"/>
                <w:noProof/>
                <w:sz w:val="24"/>
                <w:szCs w:val="24"/>
              </w:rPr>
              <w:t>3.4.1.2.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Integrazione tra Spring Cloud Gateway e il Load Balancer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26</w:t>
            </w:r>
            <w:r w:rsidR="001D1EB6" w:rsidRPr="001D1EB6">
              <w:rPr>
                <w:rFonts w:ascii="Times New Roman" w:hAnsi="Times New Roman" w:cs="Times New Roman"/>
                <w:noProof/>
                <w:webHidden/>
                <w:sz w:val="24"/>
                <w:szCs w:val="24"/>
              </w:rPr>
              <w:fldChar w:fldCharType="end"/>
            </w:r>
          </w:hyperlink>
        </w:p>
        <w:p w14:paraId="561CA31F" w14:textId="53ECC47B"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67" w:history="1">
            <w:r w:rsidR="001D1EB6" w:rsidRPr="001D1EB6">
              <w:rPr>
                <w:rStyle w:val="Collegamentoipertestuale"/>
                <w:rFonts w:ascii="Times New Roman" w:hAnsi="Times New Roman" w:cs="Times New Roman"/>
                <w:noProof/>
                <w:sz w:val="24"/>
                <w:szCs w:val="24"/>
              </w:rPr>
              <w:t>3.4.2.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Registro dei servizi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27</w:t>
            </w:r>
            <w:r w:rsidR="001D1EB6" w:rsidRPr="001D1EB6">
              <w:rPr>
                <w:rFonts w:ascii="Times New Roman" w:hAnsi="Times New Roman" w:cs="Times New Roman"/>
                <w:noProof/>
                <w:webHidden/>
                <w:sz w:val="24"/>
                <w:szCs w:val="24"/>
              </w:rPr>
              <w:fldChar w:fldCharType="end"/>
            </w:r>
          </w:hyperlink>
        </w:p>
        <w:p w14:paraId="23AAC5B0" w14:textId="35FE6673"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68" w:history="1">
            <w:r w:rsidR="001D1EB6" w:rsidRPr="001D1EB6">
              <w:rPr>
                <w:rStyle w:val="Collegamentoipertestuale"/>
                <w:rFonts w:ascii="Times New Roman" w:hAnsi="Times New Roman" w:cs="Times New Roman"/>
                <w:noProof/>
                <w:sz w:val="24"/>
                <w:szCs w:val="24"/>
              </w:rPr>
              <w:t>3.4.2.1.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Pannello di visualizzazione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28</w:t>
            </w:r>
            <w:r w:rsidR="001D1EB6" w:rsidRPr="001D1EB6">
              <w:rPr>
                <w:rFonts w:ascii="Times New Roman" w:hAnsi="Times New Roman" w:cs="Times New Roman"/>
                <w:noProof/>
                <w:webHidden/>
                <w:sz w:val="24"/>
                <w:szCs w:val="24"/>
              </w:rPr>
              <w:fldChar w:fldCharType="end"/>
            </w:r>
          </w:hyperlink>
        </w:p>
        <w:p w14:paraId="696EBA37" w14:textId="1A2704D5"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69" w:history="1">
            <w:r w:rsidR="001D1EB6" w:rsidRPr="001D1EB6">
              <w:rPr>
                <w:rStyle w:val="Collegamentoipertestuale"/>
                <w:rFonts w:ascii="Times New Roman" w:hAnsi="Times New Roman" w:cs="Times New Roman"/>
                <w:noProof/>
                <w:sz w:val="24"/>
                <w:szCs w:val="24"/>
              </w:rPr>
              <w:t>3.4.2.2.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Tabella dei servizi del prototipo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_Toc129719969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28</w:t>
            </w:r>
            <w:r w:rsidR="001D1EB6" w:rsidRPr="001D1EB6">
              <w:rPr>
                <w:rFonts w:ascii="Times New Roman" w:hAnsi="Times New Roman" w:cs="Times New Roman"/>
                <w:noProof/>
                <w:webHidden/>
                <w:sz w:val="24"/>
                <w:szCs w:val="24"/>
              </w:rPr>
              <w:fldChar w:fldCharType="end"/>
            </w:r>
          </w:hyperlink>
        </w:p>
        <w:p w14:paraId="57EAC28B" w14:textId="6FF72231"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70" w:history="1">
            <w:r w:rsidR="001D1EB6" w:rsidRPr="001D1EB6">
              <w:rPr>
                <w:rStyle w:val="Collegamentoipertestuale"/>
                <w:rFonts w:ascii="Times New Roman" w:hAnsi="Times New Roman" w:cs="Times New Roman"/>
                <w:noProof/>
                <w:sz w:val="24"/>
                <w:szCs w:val="24"/>
              </w:rPr>
              <w:t>3.5.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Definizione di Osservabilità</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29</w:t>
            </w:r>
            <w:r w:rsidR="001D1EB6" w:rsidRPr="001D1EB6">
              <w:rPr>
                <w:rFonts w:ascii="Times New Roman" w:hAnsi="Times New Roman" w:cs="Times New Roman"/>
                <w:noProof/>
                <w:webHidden/>
                <w:sz w:val="24"/>
                <w:szCs w:val="24"/>
              </w:rPr>
              <w:fldChar w:fldCharType="end"/>
            </w:r>
          </w:hyperlink>
        </w:p>
        <w:p w14:paraId="64364448" w14:textId="5780F157"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71" w:history="1">
            <w:r w:rsidR="001D1EB6" w:rsidRPr="001D1EB6">
              <w:rPr>
                <w:rStyle w:val="Collegamentoipertestuale"/>
                <w:rFonts w:ascii="Times New Roman" w:hAnsi="Times New Roman" w:cs="Times New Roman"/>
                <w:noProof/>
                <w:sz w:val="24"/>
                <w:szCs w:val="24"/>
              </w:rPr>
              <w:t>3.6.</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Logging</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29</w:t>
            </w:r>
            <w:r w:rsidR="001D1EB6" w:rsidRPr="001D1EB6">
              <w:rPr>
                <w:rFonts w:ascii="Times New Roman" w:hAnsi="Times New Roman" w:cs="Times New Roman"/>
                <w:noProof/>
                <w:webHidden/>
                <w:sz w:val="24"/>
                <w:szCs w:val="24"/>
              </w:rPr>
              <w:fldChar w:fldCharType="end"/>
            </w:r>
          </w:hyperlink>
        </w:p>
        <w:p w14:paraId="10E66CAE" w14:textId="59F7D2F0"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72" w:history="1">
            <w:r w:rsidR="001D1EB6" w:rsidRPr="001D1EB6">
              <w:rPr>
                <w:rStyle w:val="Collegamentoipertestuale"/>
                <w:rFonts w:ascii="Times New Roman" w:eastAsia="Times New Roman" w:hAnsi="Times New Roman" w:cs="Times New Roman"/>
                <w:noProof/>
                <w:sz w:val="24"/>
                <w:szCs w:val="24"/>
                <w:lang w:eastAsia="it-IT"/>
              </w:rPr>
              <w:t>3.6.1.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eastAsia="Times New Roman" w:hAnsi="Times New Roman" w:cs="Times New Roman"/>
                <w:noProof/>
                <w:sz w:val="24"/>
                <w:szCs w:val="24"/>
                <w:lang w:eastAsia="it-IT"/>
              </w:rPr>
              <w:t>Sleuth</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30</w:t>
            </w:r>
            <w:r w:rsidR="001D1EB6" w:rsidRPr="001D1EB6">
              <w:rPr>
                <w:rFonts w:ascii="Times New Roman" w:hAnsi="Times New Roman" w:cs="Times New Roman"/>
                <w:noProof/>
                <w:webHidden/>
                <w:sz w:val="24"/>
                <w:szCs w:val="24"/>
              </w:rPr>
              <w:fldChar w:fldCharType="end"/>
            </w:r>
          </w:hyperlink>
        </w:p>
        <w:p w14:paraId="72E3FF9D" w14:textId="04F4D85C"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73" w:history="1">
            <w:r w:rsidR="001D1EB6" w:rsidRPr="001D1EB6">
              <w:rPr>
                <w:rStyle w:val="Collegamentoipertestuale"/>
                <w:rFonts w:ascii="Times New Roman" w:eastAsia="Times New Roman" w:hAnsi="Times New Roman" w:cs="Times New Roman"/>
                <w:noProof/>
                <w:sz w:val="24"/>
                <w:szCs w:val="24"/>
                <w:lang w:eastAsia="it-IT"/>
              </w:rPr>
              <w:t>3.6.2.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eastAsia="Times New Roman" w:hAnsi="Times New Roman" w:cs="Times New Roman"/>
                <w:noProof/>
                <w:sz w:val="24"/>
                <w:szCs w:val="24"/>
                <w:lang w:eastAsia="it-IT"/>
              </w:rPr>
              <w:t>Elasticsearch, Logstash, Kibana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30</w:t>
            </w:r>
            <w:r w:rsidR="001D1EB6" w:rsidRPr="001D1EB6">
              <w:rPr>
                <w:rFonts w:ascii="Times New Roman" w:hAnsi="Times New Roman" w:cs="Times New Roman"/>
                <w:noProof/>
                <w:webHidden/>
                <w:sz w:val="24"/>
                <w:szCs w:val="24"/>
              </w:rPr>
              <w:fldChar w:fldCharType="end"/>
            </w:r>
          </w:hyperlink>
        </w:p>
        <w:p w14:paraId="2FD210EA" w14:textId="6F545DF0"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74" w:history="1">
            <w:r w:rsidR="001D1EB6" w:rsidRPr="001D1EB6">
              <w:rPr>
                <w:rStyle w:val="Collegamentoipertestuale"/>
                <w:rFonts w:ascii="Times New Roman" w:hAnsi="Times New Roman" w:cs="Times New Roman"/>
                <w:noProof/>
                <w:sz w:val="24"/>
                <w:szCs w:val="24"/>
              </w:rPr>
              <w:t>3.7.</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 log su Cloud: integrazione tra Logback ed ELK</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30</w:t>
            </w:r>
            <w:r w:rsidR="001D1EB6" w:rsidRPr="001D1EB6">
              <w:rPr>
                <w:rFonts w:ascii="Times New Roman" w:hAnsi="Times New Roman" w:cs="Times New Roman"/>
                <w:noProof/>
                <w:webHidden/>
                <w:sz w:val="24"/>
                <w:szCs w:val="24"/>
              </w:rPr>
              <w:fldChar w:fldCharType="end"/>
            </w:r>
          </w:hyperlink>
        </w:p>
        <w:p w14:paraId="28DFA39F" w14:textId="3571B103"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75" w:history="1">
            <w:r w:rsidR="001D1EB6" w:rsidRPr="001D1EB6">
              <w:rPr>
                <w:rStyle w:val="Collegamentoipertestuale"/>
                <w:rFonts w:ascii="Times New Roman" w:eastAsia="Times New Roman" w:hAnsi="Times New Roman" w:cs="Times New Roman"/>
                <w:noProof/>
                <w:sz w:val="24"/>
                <w:szCs w:val="24"/>
                <w:lang w:eastAsia="it-IT"/>
              </w:rPr>
              <w:t>3.7.1.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eastAsia="Times New Roman" w:hAnsi="Times New Roman" w:cs="Times New Roman"/>
                <w:noProof/>
                <w:sz w:val="24"/>
                <w:szCs w:val="24"/>
                <w:lang w:eastAsia="it-IT"/>
              </w:rPr>
              <w:t>Logger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31</w:t>
            </w:r>
            <w:r w:rsidR="001D1EB6" w:rsidRPr="001D1EB6">
              <w:rPr>
                <w:rFonts w:ascii="Times New Roman" w:hAnsi="Times New Roman" w:cs="Times New Roman"/>
                <w:noProof/>
                <w:webHidden/>
                <w:sz w:val="24"/>
                <w:szCs w:val="24"/>
              </w:rPr>
              <w:fldChar w:fldCharType="end"/>
            </w:r>
          </w:hyperlink>
        </w:p>
        <w:p w14:paraId="2694D099" w14:textId="45602A73"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76" w:history="1">
            <w:r w:rsidR="001D1EB6" w:rsidRPr="001D1EB6">
              <w:rPr>
                <w:rStyle w:val="Collegamentoipertestuale"/>
                <w:rFonts w:ascii="Times New Roman" w:eastAsia="Times New Roman" w:hAnsi="Times New Roman" w:cs="Times New Roman"/>
                <w:noProof/>
                <w:sz w:val="24"/>
                <w:szCs w:val="24"/>
                <w:lang w:eastAsia="it-IT"/>
              </w:rPr>
              <w:t>3.7.2.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eastAsia="Times New Roman" w:hAnsi="Times New Roman" w:cs="Times New Roman"/>
                <w:noProof/>
                <w:sz w:val="24"/>
                <w:szCs w:val="24"/>
                <w:lang w:eastAsia="it-IT"/>
              </w:rPr>
              <w:t>Appender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31</w:t>
            </w:r>
            <w:r w:rsidR="001D1EB6" w:rsidRPr="001D1EB6">
              <w:rPr>
                <w:rFonts w:ascii="Times New Roman" w:hAnsi="Times New Roman" w:cs="Times New Roman"/>
                <w:noProof/>
                <w:webHidden/>
                <w:sz w:val="24"/>
                <w:szCs w:val="24"/>
              </w:rPr>
              <w:fldChar w:fldCharType="end"/>
            </w:r>
          </w:hyperlink>
        </w:p>
        <w:p w14:paraId="36133C26" w14:textId="6E017378"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77" w:history="1">
            <w:r w:rsidR="001D1EB6" w:rsidRPr="001D1EB6">
              <w:rPr>
                <w:rStyle w:val="Collegamentoipertestuale"/>
                <w:rFonts w:ascii="Times New Roman" w:eastAsia="Times New Roman" w:hAnsi="Times New Roman" w:cs="Times New Roman"/>
                <w:noProof/>
                <w:sz w:val="24"/>
                <w:szCs w:val="24"/>
                <w:lang w:eastAsia="it-IT"/>
              </w:rPr>
              <w:t>3.7.3.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eastAsia="Times New Roman" w:hAnsi="Times New Roman" w:cs="Times New Roman"/>
                <w:noProof/>
                <w:sz w:val="24"/>
                <w:szCs w:val="24"/>
                <w:lang w:eastAsia="it-IT"/>
              </w:rPr>
              <w:t>Configurazione di Kibana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33</w:t>
            </w:r>
            <w:r w:rsidR="001D1EB6" w:rsidRPr="001D1EB6">
              <w:rPr>
                <w:rFonts w:ascii="Times New Roman" w:hAnsi="Times New Roman" w:cs="Times New Roman"/>
                <w:noProof/>
                <w:webHidden/>
                <w:sz w:val="24"/>
                <w:szCs w:val="24"/>
              </w:rPr>
              <w:fldChar w:fldCharType="end"/>
            </w:r>
          </w:hyperlink>
        </w:p>
        <w:p w14:paraId="1AF74AFC" w14:textId="1670F19B"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78" w:history="1">
            <w:r w:rsidR="001D1EB6" w:rsidRPr="001D1EB6">
              <w:rPr>
                <w:rStyle w:val="Collegamentoipertestuale"/>
                <w:rFonts w:ascii="Times New Roman" w:hAnsi="Times New Roman" w:cs="Times New Roman"/>
                <w:noProof/>
                <w:sz w:val="24"/>
                <w:szCs w:val="24"/>
              </w:rPr>
              <w:t>3.8.</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Health Check</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34</w:t>
            </w:r>
            <w:r w:rsidR="001D1EB6" w:rsidRPr="001D1EB6">
              <w:rPr>
                <w:rFonts w:ascii="Times New Roman" w:hAnsi="Times New Roman" w:cs="Times New Roman"/>
                <w:noProof/>
                <w:webHidden/>
                <w:sz w:val="24"/>
                <w:szCs w:val="24"/>
              </w:rPr>
              <w:fldChar w:fldCharType="end"/>
            </w:r>
          </w:hyperlink>
        </w:p>
        <w:p w14:paraId="1C045C79" w14:textId="409D161C"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79" w:history="1">
            <w:r w:rsidR="001D1EB6" w:rsidRPr="001D1EB6">
              <w:rPr>
                <w:rStyle w:val="Collegamentoipertestuale"/>
                <w:rFonts w:ascii="Times New Roman" w:hAnsi="Times New Roman" w:cs="Times New Roman"/>
                <w:noProof/>
                <w:sz w:val="24"/>
                <w:szCs w:val="24"/>
              </w:rPr>
              <w:t>3.9.</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Prometheus</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_Toc129719979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35</w:t>
            </w:r>
            <w:r w:rsidR="001D1EB6" w:rsidRPr="001D1EB6">
              <w:rPr>
                <w:rFonts w:ascii="Times New Roman" w:hAnsi="Times New Roman" w:cs="Times New Roman"/>
                <w:noProof/>
                <w:webHidden/>
                <w:sz w:val="24"/>
                <w:szCs w:val="24"/>
              </w:rPr>
              <w:fldChar w:fldCharType="end"/>
            </w:r>
          </w:hyperlink>
        </w:p>
        <w:p w14:paraId="6E5C46E6" w14:textId="124ED93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80" w:history="1">
            <w:r w:rsidR="001D1EB6" w:rsidRPr="001D1EB6">
              <w:rPr>
                <w:rStyle w:val="Collegamentoipertestuale"/>
                <w:rFonts w:ascii="Times New Roman" w:hAnsi="Times New Roman" w:cs="Times New Roman"/>
                <w:noProof/>
                <w:sz w:val="24"/>
                <w:szCs w:val="24"/>
              </w:rPr>
              <w:t>3.9.1.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Configurazione di Prometheus</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35</w:t>
            </w:r>
            <w:r w:rsidR="001D1EB6" w:rsidRPr="001D1EB6">
              <w:rPr>
                <w:rFonts w:ascii="Times New Roman" w:hAnsi="Times New Roman" w:cs="Times New Roman"/>
                <w:noProof/>
                <w:webHidden/>
                <w:sz w:val="24"/>
                <w:szCs w:val="24"/>
              </w:rPr>
              <w:fldChar w:fldCharType="end"/>
            </w:r>
          </w:hyperlink>
        </w:p>
        <w:p w14:paraId="6518E78E" w14:textId="64C087CC"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81" w:history="1">
            <w:r w:rsidR="001D1EB6" w:rsidRPr="001D1EB6">
              <w:rPr>
                <w:rStyle w:val="Collegamentoipertestuale"/>
                <w:rFonts w:ascii="Times New Roman" w:hAnsi="Times New Roman" w:cs="Times New Roman"/>
                <w:noProof/>
                <w:sz w:val="24"/>
                <w:szCs w:val="24"/>
              </w:rPr>
              <w:t>3.9.2.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Monitoraggio dello stato di salute di un servizio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37</w:t>
            </w:r>
            <w:r w:rsidR="001D1EB6" w:rsidRPr="001D1EB6">
              <w:rPr>
                <w:rFonts w:ascii="Times New Roman" w:hAnsi="Times New Roman" w:cs="Times New Roman"/>
                <w:noProof/>
                <w:webHidden/>
                <w:sz w:val="24"/>
                <w:szCs w:val="24"/>
              </w:rPr>
              <w:fldChar w:fldCharType="end"/>
            </w:r>
          </w:hyperlink>
        </w:p>
        <w:p w14:paraId="07781220" w14:textId="7D7C0AA8"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82" w:history="1">
            <w:r w:rsidR="001D1EB6" w:rsidRPr="001D1EB6">
              <w:rPr>
                <w:rStyle w:val="Collegamentoipertestuale"/>
                <w:rFonts w:ascii="Times New Roman" w:hAnsi="Times New Roman" w:cs="Times New Roman"/>
                <w:noProof/>
                <w:sz w:val="24"/>
                <w:szCs w:val="24"/>
              </w:rPr>
              <w:t>3.9.3.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Generazione di grafici per il monitoraggio delle prestazioni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38</w:t>
            </w:r>
            <w:r w:rsidR="001D1EB6" w:rsidRPr="001D1EB6">
              <w:rPr>
                <w:rFonts w:ascii="Times New Roman" w:hAnsi="Times New Roman" w:cs="Times New Roman"/>
                <w:noProof/>
                <w:webHidden/>
                <w:sz w:val="24"/>
                <w:szCs w:val="24"/>
              </w:rPr>
              <w:fldChar w:fldCharType="end"/>
            </w:r>
          </w:hyperlink>
        </w:p>
        <w:p w14:paraId="245BF971" w14:textId="22993BB9"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19983" w:history="1">
            <w:r w:rsidR="001D1EB6" w:rsidRPr="001D1EB6">
              <w:rPr>
                <w:rStyle w:val="Collegamentoipertestuale"/>
                <w:rFonts w:ascii="Times New Roman" w:hAnsi="Times New Roman" w:cs="Times New Roman"/>
                <w:noProof/>
                <w:sz w:val="24"/>
                <w:szCs w:val="24"/>
              </w:rPr>
              <w:t>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lang w:val="en-GB"/>
              </w:rPr>
              <w:t>RNMA: Resilient Newsletter Microservice Application</w:t>
            </w:r>
            <w:r w:rsidR="001D1EB6" w:rsidRPr="001D1EB6">
              <w:rPr>
                <w:rStyle w:val="Collegamentoipertestuale"/>
                <w:rFonts w:ascii="Times New Roman" w:hAnsi="Times New Roman" w:cs="Times New Roman"/>
                <w:i/>
                <w:iCs/>
                <w:noProof/>
                <w:sz w:val="24"/>
                <w:szCs w:val="24"/>
                <w:lang w:val="en-GB"/>
              </w:rPr>
              <w:t>.</w:t>
            </w:r>
            <w:r w:rsidR="001D1EB6" w:rsidRPr="001D1EB6">
              <w:rPr>
                <w:rStyle w:val="Collegamentoipertestuale"/>
                <w:rFonts w:ascii="Times New Roman" w:hAnsi="Times New Roman" w:cs="Times New Roman"/>
                <w:noProof/>
                <w:sz w:val="24"/>
                <w:szCs w:val="24"/>
                <w:lang w:val="en-GB"/>
              </w:rPr>
              <w:t xml:space="preserve"> </w:t>
            </w:r>
            <w:r w:rsidR="001D1EB6" w:rsidRPr="001D1EB6">
              <w:rPr>
                <w:rStyle w:val="Collegamentoipertestuale"/>
                <w:rFonts w:ascii="Times New Roman" w:hAnsi="Times New Roman" w:cs="Times New Roman"/>
                <w:noProof/>
                <w:sz w:val="24"/>
                <w:szCs w:val="24"/>
              </w:rPr>
              <w:t>La newsletter a micro-servizi resiliente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39</w:t>
            </w:r>
            <w:r w:rsidR="001D1EB6" w:rsidRPr="001D1EB6">
              <w:rPr>
                <w:rFonts w:ascii="Times New Roman" w:hAnsi="Times New Roman" w:cs="Times New Roman"/>
                <w:noProof/>
                <w:webHidden/>
                <w:sz w:val="24"/>
                <w:szCs w:val="24"/>
              </w:rPr>
              <w:fldChar w:fldCharType="end"/>
            </w:r>
          </w:hyperlink>
        </w:p>
        <w:p w14:paraId="777D3725" w14:textId="1C1CB79F"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84" w:history="1">
            <w:r w:rsidR="001D1EB6" w:rsidRPr="001D1EB6">
              <w:rPr>
                <w:rStyle w:val="Collegamentoipertestuale"/>
                <w:rFonts w:ascii="Times New Roman" w:hAnsi="Times New Roman" w:cs="Times New Roman"/>
                <w:noProof/>
                <w:sz w:val="24"/>
                <w:szCs w:val="24"/>
              </w:rPr>
              <w:t>4.1.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39</w:t>
            </w:r>
            <w:r w:rsidR="001D1EB6" w:rsidRPr="001D1EB6">
              <w:rPr>
                <w:rFonts w:ascii="Times New Roman" w:hAnsi="Times New Roman" w:cs="Times New Roman"/>
                <w:noProof/>
                <w:webHidden/>
                <w:sz w:val="24"/>
                <w:szCs w:val="24"/>
              </w:rPr>
              <w:fldChar w:fldCharType="end"/>
            </w:r>
          </w:hyperlink>
        </w:p>
        <w:p w14:paraId="19B97124" w14:textId="39D76B75"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85" w:history="1">
            <w:r w:rsidR="001D1EB6" w:rsidRPr="001D1EB6">
              <w:rPr>
                <w:rStyle w:val="Collegamentoipertestuale"/>
                <w:rFonts w:ascii="Times New Roman" w:hAnsi="Times New Roman" w:cs="Times New Roman"/>
                <w:noProof/>
                <w:sz w:val="24"/>
                <w:szCs w:val="24"/>
              </w:rPr>
              <w:t>4.2.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Idea di progetto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39</w:t>
            </w:r>
            <w:r w:rsidR="001D1EB6" w:rsidRPr="001D1EB6">
              <w:rPr>
                <w:rFonts w:ascii="Times New Roman" w:hAnsi="Times New Roman" w:cs="Times New Roman"/>
                <w:noProof/>
                <w:webHidden/>
                <w:sz w:val="24"/>
                <w:szCs w:val="24"/>
              </w:rPr>
              <w:fldChar w:fldCharType="end"/>
            </w:r>
          </w:hyperlink>
        </w:p>
        <w:p w14:paraId="7A363EBA" w14:textId="5308F845"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86" w:history="1">
            <w:r w:rsidR="001D1EB6" w:rsidRPr="001D1EB6">
              <w:rPr>
                <w:rStyle w:val="Collegamentoipertestuale"/>
                <w:rFonts w:ascii="Times New Roman" w:hAnsi="Times New Roman" w:cs="Times New Roman"/>
                <w:noProof/>
                <w:sz w:val="24"/>
                <w:szCs w:val="24"/>
              </w:rPr>
              <w:t>4.3.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Architettura del sistema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40</w:t>
            </w:r>
            <w:r w:rsidR="001D1EB6" w:rsidRPr="001D1EB6">
              <w:rPr>
                <w:rFonts w:ascii="Times New Roman" w:hAnsi="Times New Roman" w:cs="Times New Roman"/>
                <w:noProof/>
                <w:webHidden/>
                <w:sz w:val="24"/>
                <w:szCs w:val="24"/>
              </w:rPr>
              <w:fldChar w:fldCharType="end"/>
            </w:r>
          </w:hyperlink>
        </w:p>
        <w:p w14:paraId="0E115ECF" w14:textId="7171088B"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87" w:history="1">
            <w:r w:rsidR="001D1EB6" w:rsidRPr="001D1EB6">
              <w:rPr>
                <w:rStyle w:val="Collegamentoipertestuale"/>
                <w:rFonts w:ascii="Times New Roman" w:hAnsi="Times New Roman" w:cs="Times New Roman"/>
                <w:noProof/>
                <w:sz w:val="24"/>
                <w:szCs w:val="24"/>
              </w:rPr>
              <w:t>4.4.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Processo di registrazione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43</w:t>
            </w:r>
            <w:r w:rsidR="001D1EB6" w:rsidRPr="001D1EB6">
              <w:rPr>
                <w:rFonts w:ascii="Times New Roman" w:hAnsi="Times New Roman" w:cs="Times New Roman"/>
                <w:noProof/>
                <w:webHidden/>
                <w:sz w:val="24"/>
                <w:szCs w:val="24"/>
              </w:rPr>
              <w:fldChar w:fldCharType="end"/>
            </w:r>
          </w:hyperlink>
        </w:p>
        <w:p w14:paraId="4B6EDAC7" w14:textId="75326AD1"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88" w:history="1">
            <w:r w:rsidR="001D1EB6" w:rsidRPr="001D1EB6">
              <w:rPr>
                <w:rStyle w:val="Collegamentoipertestuale"/>
                <w:rFonts w:ascii="Times New Roman" w:hAnsi="Times New Roman" w:cs="Times New Roman"/>
                <w:noProof/>
                <w:sz w:val="24"/>
                <w:szCs w:val="24"/>
              </w:rPr>
              <w:t>4.4.1.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Prima fase: acquisizione dei dati di registrazione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43</w:t>
            </w:r>
            <w:r w:rsidR="001D1EB6" w:rsidRPr="001D1EB6">
              <w:rPr>
                <w:rFonts w:ascii="Times New Roman" w:hAnsi="Times New Roman" w:cs="Times New Roman"/>
                <w:noProof/>
                <w:webHidden/>
                <w:sz w:val="24"/>
                <w:szCs w:val="24"/>
              </w:rPr>
              <w:fldChar w:fldCharType="end"/>
            </w:r>
          </w:hyperlink>
        </w:p>
        <w:p w14:paraId="76CBEB3E" w14:textId="15B1E34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89" w:history="1">
            <w:r w:rsidR="001D1EB6" w:rsidRPr="001D1EB6">
              <w:rPr>
                <w:rStyle w:val="Collegamentoipertestuale"/>
                <w:rFonts w:ascii="Times New Roman" w:hAnsi="Times New Roman" w:cs="Times New Roman"/>
                <w:noProof/>
                <w:sz w:val="24"/>
                <w:szCs w:val="24"/>
              </w:rPr>
              <w:t>4.4.2.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Seconda fase: invio dell’email di verifica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_Toc129719989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45</w:t>
            </w:r>
            <w:r w:rsidR="001D1EB6" w:rsidRPr="001D1EB6">
              <w:rPr>
                <w:rFonts w:ascii="Times New Roman" w:hAnsi="Times New Roman" w:cs="Times New Roman"/>
                <w:noProof/>
                <w:webHidden/>
                <w:sz w:val="24"/>
                <w:szCs w:val="24"/>
              </w:rPr>
              <w:fldChar w:fldCharType="end"/>
            </w:r>
          </w:hyperlink>
        </w:p>
        <w:p w14:paraId="080C9965" w14:textId="15C9DF2F"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90" w:history="1">
            <w:r w:rsidR="001D1EB6" w:rsidRPr="001D1EB6">
              <w:rPr>
                <w:rStyle w:val="Collegamentoipertestuale"/>
                <w:rFonts w:ascii="Times New Roman" w:hAnsi="Times New Roman" w:cs="Times New Roman"/>
                <w:noProof/>
                <w:sz w:val="24"/>
                <w:szCs w:val="24"/>
              </w:rPr>
              <w:t>4.4.3.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Terza fase: conferma dell’identità</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46</w:t>
            </w:r>
            <w:r w:rsidR="001D1EB6" w:rsidRPr="001D1EB6">
              <w:rPr>
                <w:rFonts w:ascii="Times New Roman" w:hAnsi="Times New Roman" w:cs="Times New Roman"/>
                <w:noProof/>
                <w:webHidden/>
                <w:sz w:val="24"/>
                <w:szCs w:val="24"/>
              </w:rPr>
              <w:fldChar w:fldCharType="end"/>
            </w:r>
          </w:hyperlink>
        </w:p>
        <w:p w14:paraId="66657282" w14:textId="46D09A17"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91" w:history="1">
            <w:r w:rsidR="001D1EB6" w:rsidRPr="001D1EB6">
              <w:rPr>
                <w:rStyle w:val="Collegamentoipertestuale"/>
                <w:rFonts w:ascii="Times New Roman" w:hAnsi="Times New Roman" w:cs="Times New Roman"/>
                <w:noProof/>
                <w:sz w:val="24"/>
                <w:szCs w:val="24"/>
              </w:rPr>
              <w:t>4.4.4.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One way interaction</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48</w:t>
            </w:r>
            <w:r w:rsidR="001D1EB6" w:rsidRPr="001D1EB6">
              <w:rPr>
                <w:rFonts w:ascii="Times New Roman" w:hAnsi="Times New Roman" w:cs="Times New Roman"/>
                <w:noProof/>
                <w:webHidden/>
                <w:sz w:val="24"/>
                <w:szCs w:val="24"/>
              </w:rPr>
              <w:fldChar w:fldCharType="end"/>
            </w:r>
          </w:hyperlink>
        </w:p>
        <w:p w14:paraId="5CE6D59E" w14:textId="163E3D06"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92" w:history="1">
            <w:r w:rsidR="001D1EB6" w:rsidRPr="001D1EB6">
              <w:rPr>
                <w:rStyle w:val="Collegamentoipertestuale"/>
                <w:rFonts w:ascii="Times New Roman" w:hAnsi="Times New Roman" w:cs="Times New Roman"/>
                <w:noProof/>
                <w:sz w:val="24"/>
                <w:szCs w:val="24"/>
              </w:rPr>
              <w:t>4.5.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Validazione del processo di registrazione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49</w:t>
            </w:r>
            <w:r w:rsidR="001D1EB6" w:rsidRPr="001D1EB6">
              <w:rPr>
                <w:rFonts w:ascii="Times New Roman" w:hAnsi="Times New Roman" w:cs="Times New Roman"/>
                <w:noProof/>
                <w:webHidden/>
                <w:sz w:val="24"/>
                <w:szCs w:val="24"/>
              </w:rPr>
              <w:fldChar w:fldCharType="end"/>
            </w:r>
          </w:hyperlink>
        </w:p>
        <w:p w14:paraId="1E9DF9EC" w14:textId="77B7CA2F"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19993" w:history="1">
            <w:r w:rsidR="001D1EB6" w:rsidRPr="001D1EB6">
              <w:rPr>
                <w:rStyle w:val="Collegamentoipertestuale"/>
                <w:rFonts w:ascii="Times New Roman" w:hAnsi="Times New Roman" w:cs="Times New Roman"/>
                <w:noProof/>
                <w:sz w:val="24"/>
                <w:szCs w:val="24"/>
              </w:rPr>
              <w:t>4.6.</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API di supporto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51</w:t>
            </w:r>
            <w:r w:rsidR="001D1EB6" w:rsidRPr="001D1EB6">
              <w:rPr>
                <w:rFonts w:ascii="Times New Roman" w:hAnsi="Times New Roman" w:cs="Times New Roman"/>
                <w:noProof/>
                <w:webHidden/>
                <w:sz w:val="24"/>
                <w:szCs w:val="24"/>
              </w:rPr>
              <w:fldChar w:fldCharType="end"/>
            </w:r>
          </w:hyperlink>
        </w:p>
        <w:p w14:paraId="2D899F50" w14:textId="4D6B4459"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94" w:history="1">
            <w:r w:rsidR="001D1EB6" w:rsidRPr="001D1EB6">
              <w:rPr>
                <w:rStyle w:val="Collegamentoipertestuale"/>
                <w:rFonts w:ascii="Times New Roman" w:hAnsi="Times New Roman" w:cs="Times New Roman"/>
                <w:noProof/>
                <w:sz w:val="24"/>
                <w:szCs w:val="24"/>
              </w:rPr>
              <w:t>4.6.1.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Flusso di aggiornamento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51</w:t>
            </w:r>
            <w:r w:rsidR="001D1EB6" w:rsidRPr="001D1EB6">
              <w:rPr>
                <w:rFonts w:ascii="Times New Roman" w:hAnsi="Times New Roman" w:cs="Times New Roman"/>
                <w:noProof/>
                <w:webHidden/>
                <w:sz w:val="24"/>
                <w:szCs w:val="24"/>
              </w:rPr>
              <w:fldChar w:fldCharType="end"/>
            </w:r>
          </w:hyperlink>
        </w:p>
        <w:p w14:paraId="13B18BF8" w14:textId="6AC15253"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95" w:history="1">
            <w:r w:rsidR="001D1EB6" w:rsidRPr="001D1EB6">
              <w:rPr>
                <w:rStyle w:val="Collegamentoipertestuale"/>
                <w:rFonts w:ascii="Times New Roman" w:hAnsi="Times New Roman" w:cs="Times New Roman"/>
                <w:noProof/>
                <w:sz w:val="24"/>
                <w:szCs w:val="24"/>
              </w:rPr>
              <w:t>4.6.1.1.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Validazione del processo di aggiornamento</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53</w:t>
            </w:r>
            <w:r w:rsidR="001D1EB6" w:rsidRPr="001D1EB6">
              <w:rPr>
                <w:rFonts w:ascii="Times New Roman" w:hAnsi="Times New Roman" w:cs="Times New Roman"/>
                <w:noProof/>
                <w:webHidden/>
                <w:sz w:val="24"/>
                <w:szCs w:val="24"/>
              </w:rPr>
              <w:fldChar w:fldCharType="end"/>
            </w:r>
          </w:hyperlink>
        </w:p>
        <w:p w14:paraId="1D535CA6" w14:textId="789B1ECD"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96" w:history="1">
            <w:r w:rsidR="001D1EB6" w:rsidRPr="001D1EB6">
              <w:rPr>
                <w:rStyle w:val="Collegamentoipertestuale"/>
                <w:rFonts w:ascii="Times New Roman" w:hAnsi="Times New Roman" w:cs="Times New Roman"/>
                <w:noProof/>
                <w:sz w:val="24"/>
                <w:szCs w:val="24"/>
              </w:rPr>
              <w:t>4.6.2.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Flusso di disiscrizione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53</w:t>
            </w:r>
            <w:r w:rsidR="001D1EB6" w:rsidRPr="001D1EB6">
              <w:rPr>
                <w:rFonts w:ascii="Times New Roman" w:hAnsi="Times New Roman" w:cs="Times New Roman"/>
                <w:noProof/>
                <w:webHidden/>
                <w:sz w:val="24"/>
                <w:szCs w:val="24"/>
              </w:rPr>
              <w:fldChar w:fldCharType="end"/>
            </w:r>
          </w:hyperlink>
        </w:p>
        <w:p w14:paraId="2215FE95" w14:textId="02D83E06"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97" w:history="1">
            <w:r w:rsidR="001D1EB6" w:rsidRPr="001D1EB6">
              <w:rPr>
                <w:rStyle w:val="Collegamentoipertestuale"/>
                <w:rFonts w:ascii="Times New Roman" w:hAnsi="Times New Roman" w:cs="Times New Roman"/>
                <w:noProof/>
                <w:sz w:val="24"/>
                <w:szCs w:val="24"/>
              </w:rPr>
              <w:t>4.6.2.1.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Validazione del flusso di disiscrizione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55</w:t>
            </w:r>
            <w:r w:rsidR="001D1EB6" w:rsidRPr="001D1EB6">
              <w:rPr>
                <w:rFonts w:ascii="Times New Roman" w:hAnsi="Times New Roman" w:cs="Times New Roman"/>
                <w:noProof/>
                <w:webHidden/>
                <w:sz w:val="24"/>
                <w:szCs w:val="24"/>
              </w:rPr>
              <w:fldChar w:fldCharType="end"/>
            </w:r>
          </w:hyperlink>
        </w:p>
        <w:p w14:paraId="40D46F66" w14:textId="7F623D74" w:rsidR="001D1EB6" w:rsidRPr="001D1EB6" w:rsidRDefault="00000000" w:rsidP="001D1EB6">
          <w:pPr>
            <w:pStyle w:val="Sommario2"/>
            <w:tabs>
              <w:tab w:val="left" w:pos="1100"/>
              <w:tab w:val="right" w:leader="dot" w:pos="8828"/>
            </w:tabs>
            <w:spacing w:line="360" w:lineRule="auto"/>
            <w:rPr>
              <w:rFonts w:ascii="Times New Roman" w:eastAsiaTheme="minorEastAsia" w:hAnsi="Times New Roman" w:cs="Times New Roman"/>
              <w:noProof/>
              <w:sz w:val="24"/>
              <w:szCs w:val="24"/>
              <w:lang w:eastAsia="it-IT"/>
            </w:rPr>
          </w:pPr>
          <w:hyperlink w:anchor="_Toc129719998" w:history="1">
            <w:r w:rsidR="001D1EB6" w:rsidRPr="001D1EB6">
              <w:rPr>
                <w:rStyle w:val="Collegamentoipertestuale"/>
                <w:rFonts w:ascii="Times New Roman" w:hAnsi="Times New Roman" w:cs="Times New Roman"/>
                <w:noProof/>
                <w:sz w:val="24"/>
                <w:szCs w:val="24"/>
              </w:rPr>
              <w:t>4.6.3.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Stampa degli utenti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56</w:t>
            </w:r>
            <w:r w:rsidR="001D1EB6" w:rsidRPr="001D1EB6">
              <w:rPr>
                <w:rFonts w:ascii="Times New Roman" w:hAnsi="Times New Roman" w:cs="Times New Roman"/>
                <w:noProof/>
                <w:webHidden/>
                <w:sz w:val="24"/>
                <w:szCs w:val="24"/>
              </w:rPr>
              <w:fldChar w:fldCharType="end"/>
            </w:r>
          </w:hyperlink>
        </w:p>
        <w:p w14:paraId="30C26AA8" w14:textId="14C61456" w:rsidR="001D1EB6" w:rsidRPr="001D1EB6" w:rsidRDefault="00000000" w:rsidP="001D1EB6">
          <w:pPr>
            <w:pStyle w:val="Sommario3"/>
            <w:tabs>
              <w:tab w:val="left" w:pos="1540"/>
              <w:tab w:val="right" w:leader="dot" w:pos="8828"/>
            </w:tabs>
            <w:spacing w:line="360" w:lineRule="auto"/>
            <w:rPr>
              <w:rFonts w:ascii="Times New Roman" w:eastAsiaTheme="minorEastAsia" w:hAnsi="Times New Roman" w:cs="Times New Roman"/>
              <w:noProof/>
              <w:sz w:val="24"/>
              <w:szCs w:val="24"/>
              <w:lang w:eastAsia="it-IT"/>
            </w:rPr>
          </w:pPr>
          <w:hyperlink w:anchor="_Toc129719999" w:history="1">
            <w:r w:rsidR="001D1EB6" w:rsidRPr="001D1EB6">
              <w:rPr>
                <w:rStyle w:val="Collegamentoipertestuale"/>
                <w:rFonts w:ascii="Times New Roman" w:hAnsi="Times New Roman" w:cs="Times New Roman"/>
                <w:noProof/>
                <w:sz w:val="24"/>
                <w:szCs w:val="24"/>
              </w:rPr>
              <w:t>4.6.3.1.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Validazione del flusso di stampa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_Toc129719999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57</w:t>
            </w:r>
            <w:r w:rsidR="001D1EB6" w:rsidRPr="001D1EB6">
              <w:rPr>
                <w:rFonts w:ascii="Times New Roman" w:hAnsi="Times New Roman" w:cs="Times New Roman"/>
                <w:noProof/>
                <w:webHidden/>
                <w:sz w:val="24"/>
                <w:szCs w:val="24"/>
              </w:rPr>
              <w:fldChar w:fldCharType="end"/>
            </w:r>
          </w:hyperlink>
        </w:p>
        <w:p w14:paraId="2D827743" w14:textId="2BCCFFE5" w:rsidR="001D1EB6" w:rsidRPr="001D1EB6" w:rsidRDefault="00000000" w:rsidP="001D1EB6">
          <w:pPr>
            <w:pStyle w:val="Sommario2"/>
            <w:tabs>
              <w:tab w:val="left" w:pos="880"/>
              <w:tab w:val="right" w:leader="dot" w:pos="8828"/>
            </w:tabs>
            <w:spacing w:line="360" w:lineRule="auto"/>
            <w:rPr>
              <w:rFonts w:ascii="Times New Roman" w:eastAsiaTheme="minorEastAsia" w:hAnsi="Times New Roman" w:cs="Times New Roman"/>
              <w:noProof/>
              <w:sz w:val="24"/>
              <w:szCs w:val="24"/>
              <w:lang w:eastAsia="it-IT"/>
            </w:rPr>
          </w:pPr>
          <w:hyperlink w:anchor="_Toc129720000" w:history="1">
            <w:r w:rsidR="001D1EB6" w:rsidRPr="001D1EB6">
              <w:rPr>
                <w:rStyle w:val="Collegamentoipertestuale"/>
                <w:rFonts w:ascii="Times New Roman" w:hAnsi="Times New Roman" w:cs="Times New Roman"/>
                <w:noProof/>
                <w:sz w:val="24"/>
                <w:szCs w:val="24"/>
              </w:rPr>
              <w:t>4.7.</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Riepilogo della struttura delle API</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58</w:t>
            </w:r>
            <w:r w:rsidR="001D1EB6" w:rsidRPr="001D1EB6">
              <w:rPr>
                <w:rFonts w:ascii="Times New Roman" w:hAnsi="Times New Roman" w:cs="Times New Roman"/>
                <w:noProof/>
                <w:webHidden/>
                <w:sz w:val="24"/>
                <w:szCs w:val="24"/>
              </w:rPr>
              <w:fldChar w:fldCharType="end"/>
            </w:r>
          </w:hyperlink>
        </w:p>
        <w:p w14:paraId="01262314" w14:textId="0C85B6FE" w:rsidR="001D1EB6" w:rsidRPr="001D1EB6" w:rsidRDefault="00000000" w:rsidP="001D1EB6">
          <w:pPr>
            <w:pStyle w:val="Sommario1"/>
            <w:tabs>
              <w:tab w:val="left" w:pos="440"/>
              <w:tab w:val="right" w:leader="dot" w:pos="8828"/>
            </w:tabs>
            <w:spacing w:line="360" w:lineRule="auto"/>
            <w:rPr>
              <w:rFonts w:ascii="Times New Roman" w:eastAsiaTheme="minorEastAsia" w:hAnsi="Times New Roman" w:cs="Times New Roman"/>
              <w:noProof/>
              <w:sz w:val="24"/>
              <w:szCs w:val="24"/>
              <w:lang w:eastAsia="it-IT"/>
            </w:rPr>
          </w:pPr>
          <w:hyperlink w:anchor="_Toc129720001" w:history="1">
            <w:r w:rsidR="001D1EB6" w:rsidRPr="001D1EB6">
              <w:rPr>
                <w:rStyle w:val="Collegamentoipertestuale"/>
                <w:rFonts w:ascii="Times New Roman" w:hAnsi="Times New Roman" w:cs="Times New Roman"/>
                <w:noProof/>
                <w:sz w:val="24"/>
                <w:szCs w:val="24"/>
              </w:rPr>
              <w:t>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RNMA all’opera: validazione dei pattern per la resilienza e per l’osservabilità</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60</w:t>
            </w:r>
            <w:r w:rsidR="001D1EB6" w:rsidRPr="001D1EB6">
              <w:rPr>
                <w:rFonts w:ascii="Times New Roman" w:hAnsi="Times New Roman" w:cs="Times New Roman"/>
                <w:noProof/>
                <w:webHidden/>
                <w:sz w:val="24"/>
                <w:szCs w:val="24"/>
              </w:rPr>
              <w:fldChar w:fldCharType="end"/>
            </w:r>
          </w:hyperlink>
        </w:p>
        <w:p w14:paraId="2F1C72A9" w14:textId="045F0594"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20002" w:history="1">
            <w:r w:rsidR="001D1EB6" w:rsidRPr="001D1EB6">
              <w:rPr>
                <w:rStyle w:val="Collegamentoipertestuale"/>
                <w:rFonts w:ascii="Times New Roman" w:hAnsi="Times New Roman" w:cs="Times New Roman"/>
                <w:noProof/>
                <w:sz w:val="24"/>
                <w:szCs w:val="24"/>
              </w:rPr>
              <w:t>5.1.</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60</w:t>
            </w:r>
            <w:r w:rsidR="001D1EB6" w:rsidRPr="001D1EB6">
              <w:rPr>
                <w:rFonts w:ascii="Times New Roman" w:hAnsi="Times New Roman" w:cs="Times New Roman"/>
                <w:noProof/>
                <w:webHidden/>
                <w:sz w:val="24"/>
                <w:szCs w:val="24"/>
              </w:rPr>
              <w:fldChar w:fldCharType="end"/>
            </w:r>
          </w:hyperlink>
        </w:p>
        <w:p w14:paraId="7167804E" w14:textId="44127675"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20003" w:history="1">
            <w:r w:rsidR="001D1EB6" w:rsidRPr="001D1EB6">
              <w:rPr>
                <w:rStyle w:val="Collegamentoipertestuale"/>
                <w:rFonts w:ascii="Times New Roman" w:hAnsi="Times New Roman" w:cs="Times New Roman"/>
                <w:noProof/>
                <w:sz w:val="24"/>
                <w:szCs w:val="24"/>
              </w:rPr>
              <w:t>5.2.</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Circuit Breaker in 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_Toc129720003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60</w:t>
            </w:r>
            <w:r w:rsidR="001D1EB6" w:rsidRPr="001D1EB6">
              <w:rPr>
                <w:rFonts w:ascii="Times New Roman" w:hAnsi="Times New Roman" w:cs="Times New Roman"/>
                <w:noProof/>
                <w:webHidden/>
                <w:sz w:val="24"/>
                <w:szCs w:val="24"/>
              </w:rPr>
              <w:fldChar w:fldCharType="end"/>
            </w:r>
          </w:hyperlink>
        </w:p>
        <w:p w14:paraId="2AB21D8C" w14:textId="39AF1356"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20004" w:history="1">
            <w:r w:rsidR="001D1EB6" w:rsidRPr="001D1EB6">
              <w:rPr>
                <w:rStyle w:val="Collegamentoipertestuale"/>
                <w:rFonts w:ascii="Times New Roman" w:hAnsi="Times New Roman" w:cs="Times New Roman"/>
                <w:noProof/>
                <w:sz w:val="24"/>
                <w:szCs w:val="24"/>
              </w:rPr>
              <w:t>5.3.</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Time Limiter in 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_Toc129720004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62</w:t>
            </w:r>
            <w:r w:rsidR="001D1EB6" w:rsidRPr="001D1EB6">
              <w:rPr>
                <w:rFonts w:ascii="Times New Roman" w:hAnsi="Times New Roman" w:cs="Times New Roman"/>
                <w:noProof/>
                <w:webHidden/>
                <w:sz w:val="24"/>
                <w:szCs w:val="24"/>
              </w:rPr>
              <w:fldChar w:fldCharType="end"/>
            </w:r>
          </w:hyperlink>
        </w:p>
        <w:p w14:paraId="0E2440A1" w14:textId="4F86842E"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20005" w:history="1">
            <w:r w:rsidR="001D1EB6" w:rsidRPr="001D1EB6">
              <w:rPr>
                <w:rStyle w:val="Collegamentoipertestuale"/>
                <w:rFonts w:ascii="Times New Roman" w:hAnsi="Times New Roman" w:cs="Times New Roman"/>
                <w:noProof/>
                <w:sz w:val="24"/>
                <w:szCs w:val="24"/>
              </w:rPr>
              <w:t>5.4.</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Rate Limiter in 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_Toc129720005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63</w:t>
            </w:r>
            <w:r w:rsidR="001D1EB6" w:rsidRPr="001D1EB6">
              <w:rPr>
                <w:rFonts w:ascii="Times New Roman" w:hAnsi="Times New Roman" w:cs="Times New Roman"/>
                <w:noProof/>
                <w:webHidden/>
                <w:sz w:val="24"/>
                <w:szCs w:val="24"/>
              </w:rPr>
              <w:fldChar w:fldCharType="end"/>
            </w:r>
          </w:hyperlink>
        </w:p>
        <w:p w14:paraId="1FD01FE1" w14:textId="05290E9B" w:rsidR="001D1EB6" w:rsidRPr="001D1EB6" w:rsidRDefault="00000000" w:rsidP="001D1EB6">
          <w:pPr>
            <w:pStyle w:val="Sommario1"/>
            <w:tabs>
              <w:tab w:val="left" w:pos="660"/>
              <w:tab w:val="right" w:leader="dot" w:pos="8828"/>
            </w:tabs>
            <w:spacing w:line="360" w:lineRule="auto"/>
            <w:rPr>
              <w:rFonts w:ascii="Times New Roman" w:eastAsiaTheme="minorEastAsia" w:hAnsi="Times New Roman" w:cs="Times New Roman"/>
              <w:noProof/>
              <w:sz w:val="24"/>
              <w:szCs w:val="24"/>
              <w:lang w:eastAsia="it-IT"/>
            </w:rPr>
          </w:pPr>
          <w:hyperlink w:anchor="_Toc129720006" w:history="1">
            <w:r w:rsidR="001D1EB6" w:rsidRPr="001D1EB6">
              <w:rPr>
                <w:rStyle w:val="Collegamentoipertestuale"/>
                <w:rFonts w:ascii="Times New Roman" w:hAnsi="Times New Roman" w:cs="Times New Roman"/>
                <w:noProof/>
                <w:sz w:val="24"/>
                <w:szCs w:val="24"/>
              </w:rPr>
              <w:t>5.5.</w:t>
            </w:r>
            <w:r w:rsidR="001D1EB6" w:rsidRPr="001D1EB6">
              <w:rPr>
                <w:rFonts w:ascii="Times New Roman" w:eastAsiaTheme="minorEastAsia" w:hAnsi="Times New Roman" w:cs="Times New Roman"/>
                <w:noProof/>
                <w:sz w:val="24"/>
                <w:szCs w:val="24"/>
                <w:lang w:eastAsia="it-IT"/>
              </w:rPr>
              <w:tab/>
            </w:r>
            <w:r w:rsidR="001D1EB6" w:rsidRPr="001D1EB6">
              <w:rPr>
                <w:rStyle w:val="Collegamentoipertestuale"/>
                <w:rFonts w:ascii="Times New Roman" w:hAnsi="Times New Roman" w:cs="Times New Roman"/>
                <w:noProof/>
                <w:sz w:val="24"/>
                <w:szCs w:val="24"/>
              </w:rPr>
              <w:t>Aggregazione dei log</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_Toc129720006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64</w:t>
            </w:r>
            <w:r w:rsidR="001D1EB6" w:rsidRPr="001D1EB6">
              <w:rPr>
                <w:rFonts w:ascii="Times New Roman" w:hAnsi="Times New Roman" w:cs="Times New Roman"/>
                <w:noProof/>
                <w:webHidden/>
                <w:sz w:val="24"/>
                <w:szCs w:val="24"/>
              </w:rPr>
              <w:fldChar w:fldCharType="end"/>
            </w:r>
          </w:hyperlink>
        </w:p>
        <w:p w14:paraId="0E63C7D8" w14:textId="0CA19CAF"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07" w:history="1">
            <w:r w:rsidR="001D1EB6" w:rsidRPr="001D1EB6">
              <w:rPr>
                <w:rStyle w:val="Collegamentoipertestuale"/>
                <w:rFonts w:ascii="Times New Roman" w:hAnsi="Times New Roman" w:cs="Times New Roman"/>
                <w:noProof/>
                <w:sz w:val="24"/>
                <w:szCs w:val="24"/>
              </w:rPr>
              <w:t>Sviluppi futuri per l’applicazione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_Toc129720007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66</w:t>
            </w:r>
            <w:r w:rsidR="001D1EB6" w:rsidRPr="001D1EB6">
              <w:rPr>
                <w:rFonts w:ascii="Times New Roman" w:hAnsi="Times New Roman" w:cs="Times New Roman"/>
                <w:noProof/>
                <w:webHidden/>
                <w:sz w:val="24"/>
                <w:szCs w:val="24"/>
              </w:rPr>
              <w:fldChar w:fldCharType="end"/>
            </w:r>
          </w:hyperlink>
        </w:p>
        <w:p w14:paraId="24F6596D" w14:textId="6B58E5F7"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08" w:history="1">
            <w:r w:rsidR="001D1EB6" w:rsidRPr="001D1EB6">
              <w:rPr>
                <w:rStyle w:val="Collegamentoipertestuale"/>
                <w:rFonts w:ascii="Times New Roman" w:hAnsi="Times New Roman" w:cs="Times New Roman"/>
                <w:noProof/>
                <w:sz w:val="24"/>
                <w:szCs w:val="24"/>
              </w:rPr>
              <w:t>Introduzione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_Toc129720008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66</w:t>
            </w:r>
            <w:r w:rsidR="001D1EB6" w:rsidRPr="001D1EB6">
              <w:rPr>
                <w:rFonts w:ascii="Times New Roman" w:hAnsi="Times New Roman" w:cs="Times New Roman"/>
                <w:noProof/>
                <w:webHidden/>
                <w:sz w:val="24"/>
                <w:szCs w:val="24"/>
              </w:rPr>
              <w:fldChar w:fldCharType="end"/>
            </w:r>
          </w:hyperlink>
        </w:p>
        <w:p w14:paraId="19D167AB" w14:textId="3BEA02D6"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09" w:history="1">
            <w:r w:rsidR="001D1EB6" w:rsidRPr="001D1EB6">
              <w:rPr>
                <w:rStyle w:val="Collegamentoipertestuale"/>
                <w:rFonts w:ascii="Times New Roman" w:hAnsi="Times New Roman" w:cs="Times New Roman"/>
                <w:noProof/>
                <w:sz w:val="24"/>
                <w:szCs w:val="24"/>
              </w:rPr>
              <w:t>Docker</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_Toc129720009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66</w:t>
            </w:r>
            <w:r w:rsidR="001D1EB6" w:rsidRPr="001D1EB6">
              <w:rPr>
                <w:rFonts w:ascii="Times New Roman" w:hAnsi="Times New Roman" w:cs="Times New Roman"/>
                <w:noProof/>
                <w:webHidden/>
                <w:sz w:val="24"/>
                <w:szCs w:val="24"/>
              </w:rPr>
              <w:fldChar w:fldCharType="end"/>
            </w:r>
          </w:hyperlink>
        </w:p>
        <w:p w14:paraId="1182C006" w14:textId="43959B76"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10" w:history="1">
            <w:r w:rsidR="001D1EB6" w:rsidRPr="001D1EB6">
              <w:rPr>
                <w:rStyle w:val="Collegamentoipertestuale"/>
                <w:rFonts w:ascii="Times New Roman" w:hAnsi="Times New Roman" w:cs="Times New Roman"/>
                <w:noProof/>
                <w:sz w:val="24"/>
                <w:szCs w:val="24"/>
              </w:rPr>
              <w:t>Kubernetes</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_Toc129720010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67</w:t>
            </w:r>
            <w:r w:rsidR="001D1EB6" w:rsidRPr="001D1EB6">
              <w:rPr>
                <w:rFonts w:ascii="Times New Roman" w:hAnsi="Times New Roman" w:cs="Times New Roman"/>
                <w:noProof/>
                <w:webHidden/>
                <w:sz w:val="24"/>
                <w:szCs w:val="24"/>
              </w:rPr>
              <w:fldChar w:fldCharType="end"/>
            </w:r>
          </w:hyperlink>
        </w:p>
        <w:p w14:paraId="600D62CC" w14:textId="56E549CD"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11" w:history="1">
            <w:r w:rsidR="001D1EB6" w:rsidRPr="001D1EB6">
              <w:rPr>
                <w:rStyle w:val="Collegamentoipertestuale"/>
                <w:rFonts w:ascii="Times New Roman" w:hAnsi="Times New Roman" w:cs="Times New Roman"/>
                <w:noProof/>
                <w:sz w:val="24"/>
                <w:szCs w:val="24"/>
              </w:rPr>
              <w:t>Indice delle figure</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_Toc129720011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68</w:t>
            </w:r>
            <w:r w:rsidR="001D1EB6" w:rsidRPr="001D1EB6">
              <w:rPr>
                <w:rFonts w:ascii="Times New Roman" w:hAnsi="Times New Roman" w:cs="Times New Roman"/>
                <w:noProof/>
                <w:webHidden/>
                <w:sz w:val="24"/>
                <w:szCs w:val="24"/>
              </w:rPr>
              <w:fldChar w:fldCharType="end"/>
            </w:r>
          </w:hyperlink>
        </w:p>
        <w:p w14:paraId="7C9403EC" w14:textId="352587B7" w:rsidR="001D1EB6" w:rsidRPr="001D1EB6" w:rsidRDefault="00000000" w:rsidP="001D1EB6">
          <w:pPr>
            <w:pStyle w:val="Sommario1"/>
            <w:tabs>
              <w:tab w:val="right" w:leader="dot" w:pos="8828"/>
            </w:tabs>
            <w:spacing w:line="360" w:lineRule="auto"/>
            <w:rPr>
              <w:rFonts w:ascii="Times New Roman" w:eastAsiaTheme="minorEastAsia" w:hAnsi="Times New Roman" w:cs="Times New Roman"/>
              <w:noProof/>
              <w:sz w:val="24"/>
              <w:szCs w:val="24"/>
              <w:lang w:eastAsia="it-IT"/>
            </w:rPr>
          </w:pPr>
          <w:hyperlink w:anchor="_Toc129720012" w:history="1">
            <w:r w:rsidR="001D1EB6" w:rsidRPr="001D1EB6">
              <w:rPr>
                <w:rStyle w:val="Collegamentoipertestuale"/>
                <w:rFonts w:ascii="Times New Roman" w:hAnsi="Times New Roman" w:cs="Times New Roman"/>
                <w:noProof/>
                <w:sz w:val="24"/>
                <w:szCs w:val="24"/>
                <w:lang w:val="en-GB"/>
              </w:rPr>
              <w:t>Bibliografia</w:t>
            </w:r>
            <w:r w:rsidR="001D1EB6" w:rsidRPr="001D1EB6">
              <w:rPr>
                <w:rFonts w:ascii="Times New Roman" w:hAnsi="Times New Roman" w:cs="Times New Roman"/>
                <w:noProof/>
                <w:webHidden/>
                <w:sz w:val="24"/>
                <w:szCs w:val="24"/>
              </w:rPr>
              <w:tab/>
            </w:r>
            <w:r w:rsidR="001D1EB6" w:rsidRPr="001D1EB6">
              <w:rPr>
                <w:rFonts w:ascii="Times New Roman" w:hAnsi="Times New Roman" w:cs="Times New Roman"/>
                <w:noProof/>
                <w:webHidden/>
                <w:sz w:val="24"/>
                <w:szCs w:val="24"/>
              </w:rPr>
              <w:fldChar w:fldCharType="begin"/>
            </w:r>
            <w:r w:rsidR="001D1EB6" w:rsidRPr="001D1EB6">
              <w:rPr>
                <w:rFonts w:ascii="Times New Roman" w:hAnsi="Times New Roman" w:cs="Times New Roman"/>
                <w:noProof/>
                <w:webHidden/>
                <w:sz w:val="24"/>
                <w:szCs w:val="24"/>
              </w:rPr>
              <w:instrText xml:space="preserve"> PAGEREF _Toc129720012 \h </w:instrText>
            </w:r>
            <w:r w:rsidR="001D1EB6" w:rsidRPr="001D1EB6">
              <w:rPr>
                <w:rFonts w:ascii="Times New Roman" w:hAnsi="Times New Roman" w:cs="Times New Roman"/>
                <w:noProof/>
                <w:webHidden/>
                <w:sz w:val="24"/>
                <w:szCs w:val="24"/>
              </w:rPr>
            </w:r>
            <w:r w:rsidR="001D1EB6" w:rsidRPr="001D1EB6">
              <w:rPr>
                <w:rFonts w:ascii="Times New Roman" w:hAnsi="Times New Roman" w:cs="Times New Roman"/>
                <w:noProof/>
                <w:webHidden/>
                <w:sz w:val="24"/>
                <w:szCs w:val="24"/>
              </w:rPr>
              <w:fldChar w:fldCharType="separate"/>
            </w:r>
            <w:r w:rsidR="001D1EB6" w:rsidRPr="001D1EB6">
              <w:rPr>
                <w:rFonts w:ascii="Times New Roman" w:hAnsi="Times New Roman" w:cs="Times New Roman"/>
                <w:noProof/>
                <w:webHidden/>
                <w:sz w:val="24"/>
                <w:szCs w:val="24"/>
              </w:rPr>
              <w:t>70</w:t>
            </w:r>
            <w:r w:rsidR="001D1EB6" w:rsidRPr="001D1EB6">
              <w:rPr>
                <w:rFonts w:ascii="Times New Roman" w:hAnsi="Times New Roman" w:cs="Times New Roman"/>
                <w:noProof/>
                <w:webHidden/>
                <w:sz w:val="24"/>
                <w:szCs w:val="24"/>
              </w:rPr>
              <w:fldChar w:fldCharType="end"/>
            </w:r>
          </w:hyperlink>
        </w:p>
        <w:p w14:paraId="2BABC38D" w14:textId="55677071" w:rsidR="00E41D42" w:rsidRPr="00E432CD" w:rsidRDefault="00023B0E" w:rsidP="001D1EB6">
          <w:pPr>
            <w:spacing w:after="0" w:line="360" w:lineRule="auto"/>
            <w:rPr>
              <w:rFonts w:ascii="Times New Roman" w:hAnsi="Times New Roman" w:cs="Times New Roman"/>
              <w:b/>
              <w:bCs/>
              <w:sz w:val="24"/>
              <w:szCs w:val="24"/>
            </w:rPr>
          </w:pPr>
          <w:r w:rsidRPr="001D1EB6">
            <w:rPr>
              <w:rFonts w:ascii="Times New Roman" w:hAnsi="Times New Roman" w:cs="Times New Roman"/>
              <w:b/>
              <w:bCs/>
              <w:sz w:val="24"/>
              <w:szCs w:val="24"/>
            </w:rPr>
            <w:fldChar w:fldCharType="end"/>
          </w:r>
        </w:p>
        <w:p w14:paraId="6831D6E5" w14:textId="4C351677" w:rsidR="009B0753" w:rsidRPr="000C6595" w:rsidRDefault="00000000" w:rsidP="00E432CD">
          <w:pPr>
            <w:spacing w:after="0" w:line="360" w:lineRule="auto"/>
            <w:rPr>
              <w:rFonts w:ascii="Times New Roman" w:hAnsi="Times New Roman" w:cs="Times New Roman"/>
              <w:b/>
              <w:bCs/>
              <w:sz w:val="24"/>
              <w:szCs w:val="24"/>
            </w:rPr>
          </w:pPr>
        </w:p>
      </w:sdtContent>
    </w:sdt>
    <w:p w14:paraId="382B954D" w14:textId="45299B26" w:rsidR="00F541B3" w:rsidRPr="000C6595" w:rsidRDefault="00F541B3" w:rsidP="000C6595">
      <w:pPr>
        <w:spacing w:after="0" w:line="360" w:lineRule="auto"/>
        <w:rPr>
          <w:rFonts w:ascii="Times New Roman" w:hAnsi="Times New Roman" w:cs="Times New Roman"/>
          <w:b/>
          <w:bCs/>
          <w:sz w:val="24"/>
          <w:szCs w:val="24"/>
        </w:rPr>
      </w:pPr>
      <w:r w:rsidRPr="000C6595">
        <w:rPr>
          <w:rFonts w:ascii="Times New Roman" w:hAnsi="Times New Roman" w:cs="Times New Roman"/>
          <w:b/>
          <w:bCs/>
          <w:sz w:val="24"/>
          <w:szCs w:val="24"/>
        </w:rPr>
        <w:br w:type="page"/>
      </w:r>
    </w:p>
    <w:p w14:paraId="33EF0E86" w14:textId="1EF83AFE" w:rsidR="00E42FD0" w:rsidRPr="00C34891" w:rsidRDefault="00E42FD0" w:rsidP="008D6772">
      <w:pPr>
        <w:pStyle w:val="Titolo1"/>
        <w:spacing w:after="240" w:line="360" w:lineRule="auto"/>
        <w:ind w:left="357"/>
        <w:jc w:val="center"/>
        <w:rPr>
          <w:rFonts w:ascii="Times New Roman" w:hAnsi="Times New Roman" w:cs="Times New Roman"/>
          <w:color w:val="auto"/>
          <w:sz w:val="40"/>
          <w:szCs w:val="40"/>
        </w:rPr>
      </w:pPr>
      <w:bookmarkStart w:id="0" w:name="_Toc129719927"/>
      <w:r w:rsidRPr="00C34891">
        <w:rPr>
          <w:rFonts w:ascii="Times New Roman" w:hAnsi="Times New Roman" w:cs="Times New Roman"/>
          <w:color w:val="auto"/>
          <w:sz w:val="40"/>
          <w:szCs w:val="40"/>
        </w:rPr>
        <w:lastRenderedPageBreak/>
        <w:t>Introduzione</w:t>
      </w:r>
      <w:bookmarkEnd w:id="0"/>
    </w:p>
    <w:p w14:paraId="18DAA5B5" w14:textId="5C4F5DB8" w:rsidR="00E42FD0" w:rsidRPr="00C34891" w:rsidRDefault="00E42FD0" w:rsidP="008D6772">
      <w:pPr>
        <w:pStyle w:val="Titolo1"/>
        <w:numPr>
          <w:ilvl w:val="0"/>
          <w:numId w:val="26"/>
        </w:numPr>
        <w:spacing w:after="240" w:line="360" w:lineRule="auto"/>
        <w:rPr>
          <w:rFonts w:ascii="Times New Roman" w:hAnsi="Times New Roman" w:cs="Times New Roman"/>
          <w:color w:val="auto"/>
        </w:rPr>
      </w:pPr>
      <w:bookmarkStart w:id="1" w:name="_Toc129719928"/>
      <w:r w:rsidRPr="00C34891">
        <w:rPr>
          <w:rFonts w:ascii="Times New Roman" w:hAnsi="Times New Roman" w:cs="Times New Roman"/>
          <w:color w:val="auto"/>
        </w:rPr>
        <w:t>Introduzione al problema affrontato</w:t>
      </w:r>
      <w:bookmarkEnd w:id="1"/>
    </w:p>
    <w:p w14:paraId="44018054" w14:textId="62419F53" w:rsidR="00E42FD0" w:rsidRPr="00C34891" w:rsidRDefault="00E42FD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Internet </w:t>
      </w:r>
      <w:r w:rsidR="00C94F25" w:rsidRPr="00C34891">
        <w:rPr>
          <w:rFonts w:ascii="Times New Roman" w:hAnsi="Times New Roman" w:cs="Times New Roman"/>
          <w:sz w:val="24"/>
          <w:szCs w:val="24"/>
        </w:rPr>
        <w:t xml:space="preserve">fu </w:t>
      </w:r>
      <w:r w:rsidRPr="00C34891">
        <w:rPr>
          <w:rFonts w:ascii="Times New Roman" w:hAnsi="Times New Roman" w:cs="Times New Roman"/>
          <w:sz w:val="24"/>
          <w:szCs w:val="24"/>
        </w:rPr>
        <w:t xml:space="preserve">uno dei principali fattori che </w:t>
      </w:r>
      <w:r w:rsidR="00D2578A" w:rsidRPr="00C34891">
        <w:rPr>
          <w:rFonts w:ascii="Times New Roman" w:hAnsi="Times New Roman" w:cs="Times New Roman"/>
          <w:sz w:val="24"/>
          <w:szCs w:val="24"/>
        </w:rPr>
        <w:t xml:space="preserve">portò </w:t>
      </w:r>
      <w:r w:rsidRPr="00C34891">
        <w:rPr>
          <w:rFonts w:ascii="Times New Roman" w:hAnsi="Times New Roman" w:cs="Times New Roman"/>
          <w:sz w:val="24"/>
          <w:szCs w:val="24"/>
        </w:rPr>
        <w:t xml:space="preserve">architetti e sviluppatori a ridisegnare le strategie con cui un’applicazione può essere progettata e distribuita. Con lo sviluppo della rete, infatti, i sistemi software </w:t>
      </w:r>
      <w:r w:rsidR="00D2578A" w:rsidRPr="00C34891">
        <w:rPr>
          <w:rFonts w:ascii="Times New Roman" w:hAnsi="Times New Roman" w:cs="Times New Roman"/>
          <w:sz w:val="24"/>
          <w:szCs w:val="24"/>
        </w:rPr>
        <w:t>iniziarono a mutare la propria</w:t>
      </w:r>
      <w:r w:rsidRPr="00C34891">
        <w:rPr>
          <w:rFonts w:ascii="Times New Roman" w:hAnsi="Times New Roman" w:cs="Times New Roman"/>
          <w:sz w:val="24"/>
          <w:szCs w:val="24"/>
        </w:rPr>
        <w:t xml:space="preserve"> </w:t>
      </w:r>
      <w:r w:rsidR="00D2578A" w:rsidRPr="00C34891">
        <w:rPr>
          <w:rFonts w:ascii="Times New Roman" w:hAnsi="Times New Roman" w:cs="Times New Roman"/>
          <w:sz w:val="24"/>
          <w:szCs w:val="24"/>
        </w:rPr>
        <w:t xml:space="preserve">conformazione, passando </w:t>
      </w:r>
      <w:r w:rsidRPr="00C34891">
        <w:rPr>
          <w:rFonts w:ascii="Times New Roman" w:hAnsi="Times New Roman" w:cs="Times New Roman"/>
          <w:sz w:val="24"/>
          <w:szCs w:val="24"/>
        </w:rPr>
        <w:t>da massicci mainframe centralizzati ai più attuali containe</w:t>
      </w:r>
      <w:r w:rsidR="00D2578A" w:rsidRPr="00C34891">
        <w:rPr>
          <w:rFonts w:ascii="Times New Roman" w:hAnsi="Times New Roman" w:cs="Times New Roman"/>
          <w:sz w:val="24"/>
          <w:szCs w:val="24"/>
        </w:rPr>
        <w:t>r</w:t>
      </w:r>
      <w:r w:rsidR="00C974A3" w:rsidRPr="00C34891">
        <w:rPr>
          <w:rFonts w:ascii="Times New Roman" w:hAnsi="Times New Roman" w:cs="Times New Roman"/>
          <w:sz w:val="24"/>
          <w:szCs w:val="24"/>
        </w:rPr>
        <w:t>,</w:t>
      </w:r>
      <w:r w:rsidR="008F713B" w:rsidRPr="00C34891">
        <w:rPr>
          <w:rFonts w:ascii="Times New Roman" w:hAnsi="Times New Roman" w:cs="Times New Roman"/>
          <w:sz w:val="24"/>
          <w:szCs w:val="24"/>
        </w:rPr>
        <w:t xml:space="preserve"> </w:t>
      </w:r>
      <w:r w:rsidR="00827377" w:rsidRPr="00C34891">
        <w:rPr>
          <w:rFonts w:ascii="Times New Roman" w:hAnsi="Times New Roman" w:cs="Times New Roman"/>
          <w:sz w:val="24"/>
          <w:szCs w:val="24"/>
        </w:rPr>
        <w:t xml:space="preserve">ovvero, </w:t>
      </w:r>
      <w:r w:rsidR="00417E1F" w:rsidRPr="00C34891">
        <w:rPr>
          <w:rFonts w:ascii="Times New Roman" w:hAnsi="Times New Roman" w:cs="Times New Roman"/>
          <w:sz w:val="24"/>
          <w:szCs w:val="24"/>
        </w:rPr>
        <w:t xml:space="preserve">componenti applicativi </w:t>
      </w:r>
      <w:r w:rsidRPr="00C34891">
        <w:rPr>
          <w:rFonts w:ascii="Times New Roman" w:hAnsi="Times New Roman" w:cs="Times New Roman"/>
          <w:sz w:val="24"/>
          <w:szCs w:val="24"/>
        </w:rPr>
        <w:t xml:space="preserve">distribuiti su diversi nodi </w:t>
      </w:r>
      <w:r w:rsidR="00417E1F" w:rsidRPr="00C34891">
        <w:rPr>
          <w:rFonts w:ascii="Times New Roman" w:hAnsi="Times New Roman" w:cs="Times New Roman"/>
          <w:sz w:val="24"/>
          <w:szCs w:val="24"/>
        </w:rPr>
        <w:t xml:space="preserve">della </w:t>
      </w:r>
      <w:r w:rsidRPr="00C34891">
        <w:rPr>
          <w:rFonts w:ascii="Times New Roman" w:hAnsi="Times New Roman" w:cs="Times New Roman"/>
          <w:sz w:val="24"/>
          <w:szCs w:val="24"/>
        </w:rPr>
        <w:t xml:space="preserve">rete Internet. </w:t>
      </w:r>
    </w:p>
    <w:p w14:paraId="4898A36B" w14:textId="1131B773" w:rsidR="006A4CEF" w:rsidRPr="00C34891" w:rsidRDefault="00E42FD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 </w:t>
      </w:r>
      <w:r w:rsidR="008F713B" w:rsidRPr="00C34891">
        <w:rPr>
          <w:rFonts w:ascii="Times New Roman" w:hAnsi="Times New Roman" w:cs="Times New Roman"/>
          <w:sz w:val="24"/>
          <w:szCs w:val="24"/>
        </w:rPr>
        <w:t xml:space="preserve">cominciare </w:t>
      </w:r>
      <w:r w:rsidRPr="00C34891">
        <w:rPr>
          <w:rFonts w:ascii="Times New Roman" w:hAnsi="Times New Roman" w:cs="Times New Roman"/>
          <w:sz w:val="24"/>
          <w:szCs w:val="24"/>
        </w:rPr>
        <w:t>d</w:t>
      </w:r>
      <w:r w:rsidR="008F713B" w:rsidRPr="00C34891">
        <w:rPr>
          <w:rFonts w:ascii="Times New Roman" w:hAnsi="Times New Roman" w:cs="Times New Roman"/>
          <w:sz w:val="24"/>
          <w:szCs w:val="24"/>
        </w:rPr>
        <w:t>a</w:t>
      </w:r>
      <w:r w:rsidRPr="00C34891">
        <w:rPr>
          <w:rFonts w:ascii="Times New Roman" w:hAnsi="Times New Roman" w:cs="Times New Roman"/>
          <w:sz w:val="24"/>
          <w:szCs w:val="24"/>
        </w:rPr>
        <w:t xml:space="preserve">gli anni ’70 la diffusione dello standard TCP/IP </w:t>
      </w:r>
      <w:r w:rsidR="000E1D5C" w:rsidRPr="00C34891">
        <w:rPr>
          <w:rFonts w:ascii="Times New Roman" w:hAnsi="Times New Roman" w:cs="Times New Roman"/>
          <w:sz w:val="24"/>
          <w:szCs w:val="24"/>
        </w:rPr>
        <w:t>permise</w:t>
      </w:r>
      <w:r w:rsidRPr="00C34891">
        <w:rPr>
          <w:rFonts w:ascii="Times New Roman" w:hAnsi="Times New Roman" w:cs="Times New Roman"/>
          <w:sz w:val="24"/>
          <w:szCs w:val="24"/>
        </w:rPr>
        <w:t xml:space="preserve"> di collegare</w:t>
      </w:r>
      <w:r w:rsidR="008F713B" w:rsidRPr="00C34891">
        <w:rPr>
          <w:rFonts w:ascii="Times New Roman" w:hAnsi="Times New Roman" w:cs="Times New Roman"/>
          <w:sz w:val="24"/>
          <w:szCs w:val="24"/>
        </w:rPr>
        <w:t xml:space="preserve"> </w:t>
      </w:r>
      <w:r w:rsidRPr="00C34891">
        <w:rPr>
          <w:rFonts w:ascii="Times New Roman" w:hAnsi="Times New Roman" w:cs="Times New Roman"/>
          <w:sz w:val="24"/>
          <w:szCs w:val="24"/>
        </w:rPr>
        <w:t>sempre più reti locali</w:t>
      </w:r>
      <w:r w:rsidR="008F713B" w:rsidRPr="00C34891">
        <w:rPr>
          <w:rFonts w:ascii="Times New Roman" w:hAnsi="Times New Roman" w:cs="Times New Roman"/>
          <w:sz w:val="24"/>
          <w:szCs w:val="24"/>
        </w:rPr>
        <w:t xml:space="preserve"> tra loro e a</w:t>
      </w:r>
      <w:r w:rsidRPr="00C34891">
        <w:rPr>
          <w:rFonts w:ascii="Times New Roman" w:hAnsi="Times New Roman" w:cs="Times New Roman"/>
          <w:sz w:val="24"/>
          <w:szCs w:val="24"/>
        </w:rPr>
        <w:t xml:space="preserve"> partire dagli anni ’80, </w:t>
      </w:r>
      <w:r w:rsidR="006A4CEF" w:rsidRPr="00C34891">
        <w:rPr>
          <w:rFonts w:ascii="Times New Roman" w:hAnsi="Times New Roman" w:cs="Times New Roman"/>
          <w:sz w:val="24"/>
          <w:szCs w:val="24"/>
        </w:rPr>
        <w:t xml:space="preserve">con </w:t>
      </w:r>
      <w:r w:rsidRPr="00C34891">
        <w:rPr>
          <w:rFonts w:ascii="Times New Roman" w:hAnsi="Times New Roman" w:cs="Times New Roman"/>
          <w:sz w:val="24"/>
          <w:szCs w:val="24"/>
        </w:rPr>
        <w:t>la nascita de</w:t>
      </w:r>
      <w:r w:rsidR="008F713B" w:rsidRPr="00C34891">
        <w:rPr>
          <w:rFonts w:ascii="Times New Roman" w:hAnsi="Times New Roman" w:cs="Times New Roman"/>
          <w:sz w:val="24"/>
          <w:szCs w:val="24"/>
        </w:rPr>
        <w:t>l</w:t>
      </w:r>
      <w:r w:rsidRPr="00C34891">
        <w:rPr>
          <w:rFonts w:ascii="Times New Roman" w:hAnsi="Times New Roman" w:cs="Times New Roman"/>
          <w:sz w:val="24"/>
          <w:szCs w:val="24"/>
        </w:rPr>
        <w:t xml:space="preserve"> protocoll</w:t>
      </w:r>
      <w:r w:rsidR="008F713B" w:rsidRPr="00C34891">
        <w:rPr>
          <w:rFonts w:ascii="Times New Roman" w:hAnsi="Times New Roman" w:cs="Times New Roman"/>
          <w:sz w:val="24"/>
          <w:szCs w:val="24"/>
        </w:rPr>
        <w:t xml:space="preserve">o </w:t>
      </w:r>
      <w:r w:rsidRPr="00C34891">
        <w:rPr>
          <w:rFonts w:ascii="Times New Roman" w:hAnsi="Times New Roman" w:cs="Times New Roman"/>
          <w:sz w:val="24"/>
          <w:szCs w:val="24"/>
        </w:rPr>
        <w:t>HTTP</w:t>
      </w:r>
      <w:r w:rsidR="008F713B" w:rsidRPr="00C34891">
        <w:rPr>
          <w:rFonts w:ascii="Times New Roman" w:hAnsi="Times New Roman" w:cs="Times New Roman"/>
          <w:sz w:val="24"/>
          <w:szCs w:val="24"/>
        </w:rPr>
        <w:t>,</w:t>
      </w:r>
      <w:r w:rsidRPr="00C34891">
        <w:rPr>
          <w:rFonts w:ascii="Times New Roman" w:hAnsi="Times New Roman" w:cs="Times New Roman"/>
          <w:sz w:val="24"/>
          <w:szCs w:val="24"/>
        </w:rPr>
        <w:t xml:space="preserve"> si arrivò all</w:t>
      </w:r>
      <w:r w:rsidR="006A4CEF" w:rsidRPr="00C34891">
        <w:rPr>
          <w:rFonts w:ascii="Times New Roman" w:hAnsi="Times New Roman" w:cs="Times New Roman"/>
          <w:sz w:val="24"/>
          <w:szCs w:val="24"/>
        </w:rPr>
        <w:t>o sviluppo del</w:t>
      </w:r>
      <w:r w:rsidRPr="00C34891">
        <w:rPr>
          <w:rFonts w:ascii="Times New Roman" w:hAnsi="Times New Roman" w:cs="Times New Roman"/>
          <w:sz w:val="24"/>
          <w:szCs w:val="24"/>
        </w:rPr>
        <w:t xml:space="preserve"> </w:t>
      </w:r>
      <w:r w:rsidR="00534984">
        <w:rPr>
          <w:rFonts w:ascii="Times New Roman" w:hAnsi="Times New Roman" w:cs="Times New Roman"/>
          <w:sz w:val="24"/>
          <w:szCs w:val="24"/>
        </w:rPr>
        <w:t>N</w:t>
      </w:r>
      <w:r w:rsidRPr="00C34891">
        <w:rPr>
          <w:rFonts w:ascii="Times New Roman" w:hAnsi="Times New Roman" w:cs="Times New Roman"/>
          <w:sz w:val="24"/>
          <w:szCs w:val="24"/>
        </w:rPr>
        <w:t xml:space="preserve">etwork </w:t>
      </w:r>
      <w:r w:rsidR="00534984">
        <w:rPr>
          <w:rFonts w:ascii="Times New Roman" w:hAnsi="Times New Roman" w:cs="Times New Roman"/>
          <w:sz w:val="24"/>
          <w:szCs w:val="24"/>
        </w:rPr>
        <w:t>C</w:t>
      </w:r>
      <w:r w:rsidRPr="00C34891">
        <w:rPr>
          <w:rFonts w:ascii="Times New Roman" w:hAnsi="Times New Roman" w:cs="Times New Roman"/>
          <w:sz w:val="24"/>
          <w:szCs w:val="24"/>
        </w:rPr>
        <w:t xml:space="preserve">omputing. </w:t>
      </w:r>
    </w:p>
    <w:p w14:paraId="3D4086BA" w14:textId="28E28C38" w:rsidR="00E42FD0" w:rsidRPr="00C34891" w:rsidRDefault="00E42FD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w:t>
      </w:r>
      <w:r w:rsidR="00534984">
        <w:rPr>
          <w:rFonts w:ascii="Times New Roman" w:hAnsi="Times New Roman" w:cs="Times New Roman"/>
          <w:sz w:val="24"/>
          <w:szCs w:val="24"/>
        </w:rPr>
        <w:t>N</w:t>
      </w:r>
      <w:r w:rsidRPr="00C34891">
        <w:rPr>
          <w:rFonts w:ascii="Times New Roman" w:hAnsi="Times New Roman" w:cs="Times New Roman"/>
          <w:sz w:val="24"/>
          <w:szCs w:val="24"/>
        </w:rPr>
        <w:t xml:space="preserve">etwork </w:t>
      </w:r>
      <w:r w:rsidR="00534984">
        <w:rPr>
          <w:rFonts w:ascii="Times New Roman" w:hAnsi="Times New Roman" w:cs="Times New Roman"/>
          <w:sz w:val="24"/>
          <w:szCs w:val="24"/>
        </w:rPr>
        <w:t>C</w:t>
      </w:r>
      <w:r w:rsidRPr="00C34891">
        <w:rPr>
          <w:rFonts w:ascii="Times New Roman" w:hAnsi="Times New Roman" w:cs="Times New Roman"/>
          <w:sz w:val="24"/>
          <w:szCs w:val="24"/>
        </w:rPr>
        <w:t>omputing consiste nell'utilizzo della rete per fare comunicare</w:t>
      </w:r>
      <w:r w:rsidR="006A4CEF"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tra loro </w:t>
      </w:r>
      <w:r w:rsidR="006A4CEF" w:rsidRPr="00C34891">
        <w:rPr>
          <w:rFonts w:ascii="Times New Roman" w:hAnsi="Times New Roman" w:cs="Times New Roman"/>
          <w:sz w:val="24"/>
          <w:szCs w:val="24"/>
        </w:rPr>
        <w:t xml:space="preserve">client </w:t>
      </w:r>
      <w:r w:rsidR="00F721A7" w:rsidRPr="00C34891">
        <w:rPr>
          <w:rFonts w:ascii="Times New Roman" w:hAnsi="Times New Roman" w:cs="Times New Roman"/>
          <w:sz w:val="24"/>
          <w:szCs w:val="24"/>
        </w:rPr>
        <w:t>e s</w:t>
      </w:r>
      <w:r w:rsidR="006A4CEF" w:rsidRPr="00C34891">
        <w:rPr>
          <w:rFonts w:ascii="Times New Roman" w:hAnsi="Times New Roman" w:cs="Times New Roman"/>
          <w:sz w:val="24"/>
          <w:szCs w:val="24"/>
        </w:rPr>
        <w:t xml:space="preserve">erver, </w:t>
      </w:r>
      <w:r w:rsidRPr="00C34891">
        <w:rPr>
          <w:rFonts w:ascii="Times New Roman" w:hAnsi="Times New Roman" w:cs="Times New Roman"/>
          <w:sz w:val="24"/>
          <w:szCs w:val="24"/>
        </w:rPr>
        <w:t>tramite chiamate a procedura remota</w:t>
      </w:r>
      <w:r w:rsidR="000E1D5C" w:rsidRPr="00C34891">
        <w:rPr>
          <w:rFonts w:ascii="Times New Roman" w:hAnsi="Times New Roman" w:cs="Times New Roman"/>
          <w:sz w:val="24"/>
          <w:szCs w:val="24"/>
        </w:rPr>
        <w:t xml:space="preserve">, che consentono </w:t>
      </w:r>
      <w:r w:rsidR="00F721A7" w:rsidRPr="00C34891">
        <w:rPr>
          <w:rFonts w:ascii="Times New Roman" w:hAnsi="Times New Roman" w:cs="Times New Roman"/>
          <w:sz w:val="24"/>
          <w:szCs w:val="24"/>
        </w:rPr>
        <w:t xml:space="preserve">di interrogare e </w:t>
      </w:r>
      <w:r w:rsidR="000E1D5C" w:rsidRPr="00C34891">
        <w:rPr>
          <w:rFonts w:ascii="Times New Roman" w:hAnsi="Times New Roman" w:cs="Times New Roman"/>
          <w:sz w:val="24"/>
          <w:szCs w:val="24"/>
        </w:rPr>
        <w:t xml:space="preserve">di richiedere risorse </w:t>
      </w:r>
      <w:r w:rsidR="00F721A7" w:rsidRPr="00C34891">
        <w:rPr>
          <w:rFonts w:ascii="Times New Roman" w:hAnsi="Times New Roman" w:cs="Times New Roman"/>
          <w:sz w:val="24"/>
          <w:szCs w:val="24"/>
        </w:rPr>
        <w:t xml:space="preserve">ad </w:t>
      </w:r>
      <w:r w:rsidR="000E1D5C" w:rsidRPr="00C34891">
        <w:rPr>
          <w:rFonts w:ascii="Times New Roman" w:hAnsi="Times New Roman" w:cs="Times New Roman"/>
          <w:sz w:val="24"/>
          <w:szCs w:val="24"/>
        </w:rPr>
        <w:t>un server.</w:t>
      </w:r>
    </w:p>
    <w:p w14:paraId="15FAA1FF" w14:textId="5F8EF611" w:rsidR="0035144A" w:rsidRPr="00C34891" w:rsidRDefault="006A4CEF"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w:t>
      </w:r>
      <w:r w:rsidR="00E42FD0" w:rsidRPr="00C34891">
        <w:rPr>
          <w:rFonts w:ascii="Times New Roman" w:hAnsi="Times New Roman" w:cs="Times New Roman"/>
          <w:sz w:val="24"/>
          <w:szCs w:val="24"/>
        </w:rPr>
        <w:t xml:space="preserve">agli anni </w:t>
      </w:r>
      <w:r w:rsidR="002F1DD7" w:rsidRPr="00C34891">
        <w:rPr>
          <w:rFonts w:ascii="Times New Roman" w:hAnsi="Times New Roman" w:cs="Times New Roman"/>
          <w:sz w:val="24"/>
          <w:szCs w:val="24"/>
        </w:rPr>
        <w:t>duemila</w:t>
      </w:r>
      <w:r w:rsidR="00E42FD0" w:rsidRPr="00C34891">
        <w:rPr>
          <w:rFonts w:ascii="Times New Roman" w:hAnsi="Times New Roman" w:cs="Times New Roman"/>
          <w:sz w:val="24"/>
          <w:szCs w:val="24"/>
        </w:rPr>
        <w:t>,</w:t>
      </w:r>
      <w:r w:rsidR="00534984">
        <w:rPr>
          <w:rFonts w:ascii="Times New Roman" w:hAnsi="Times New Roman" w:cs="Times New Roman"/>
          <w:sz w:val="24"/>
          <w:szCs w:val="24"/>
        </w:rPr>
        <w:t xml:space="preserve"> come conseguenza al</w:t>
      </w:r>
      <w:r w:rsidR="00E42FD0" w:rsidRPr="00C34891">
        <w:rPr>
          <w:rFonts w:ascii="Times New Roman" w:hAnsi="Times New Roman" w:cs="Times New Roman"/>
          <w:sz w:val="24"/>
          <w:szCs w:val="24"/>
        </w:rPr>
        <w:t xml:space="preserve"> </w:t>
      </w:r>
      <w:r w:rsidR="00534984">
        <w:rPr>
          <w:rFonts w:ascii="Times New Roman" w:hAnsi="Times New Roman" w:cs="Times New Roman"/>
          <w:sz w:val="24"/>
          <w:szCs w:val="24"/>
        </w:rPr>
        <w:t>C</w:t>
      </w:r>
      <w:r w:rsidR="00E42FD0" w:rsidRPr="00C34891">
        <w:rPr>
          <w:rFonts w:ascii="Times New Roman" w:hAnsi="Times New Roman" w:cs="Times New Roman"/>
          <w:sz w:val="24"/>
          <w:szCs w:val="24"/>
        </w:rPr>
        <w:t xml:space="preserve">loud </w:t>
      </w:r>
      <w:r w:rsidR="00534984">
        <w:rPr>
          <w:rFonts w:ascii="Times New Roman" w:hAnsi="Times New Roman" w:cs="Times New Roman"/>
          <w:sz w:val="24"/>
          <w:szCs w:val="24"/>
        </w:rPr>
        <w:t>C</w:t>
      </w:r>
      <w:r w:rsidR="00E42FD0" w:rsidRPr="00C34891">
        <w:rPr>
          <w:rFonts w:ascii="Times New Roman" w:hAnsi="Times New Roman" w:cs="Times New Roman"/>
          <w:sz w:val="24"/>
          <w:szCs w:val="24"/>
        </w:rPr>
        <w:t>omputing</w:t>
      </w:r>
      <w:r w:rsidR="00534984">
        <w:rPr>
          <w:rFonts w:ascii="Times New Roman" w:hAnsi="Times New Roman" w:cs="Times New Roman"/>
          <w:sz w:val="24"/>
          <w:szCs w:val="24"/>
        </w:rPr>
        <w:t>,</w:t>
      </w:r>
      <w:r w:rsidR="00E42FD0" w:rsidRPr="00C34891">
        <w:rPr>
          <w:rFonts w:ascii="Times New Roman" w:hAnsi="Times New Roman" w:cs="Times New Roman"/>
          <w:sz w:val="24"/>
          <w:szCs w:val="24"/>
        </w:rPr>
        <w:t xml:space="preserve"> </w:t>
      </w:r>
      <w:r w:rsidR="00534984">
        <w:rPr>
          <w:rFonts w:ascii="Times New Roman" w:hAnsi="Times New Roman" w:cs="Times New Roman"/>
          <w:sz w:val="24"/>
          <w:szCs w:val="24"/>
        </w:rPr>
        <w:t xml:space="preserve">nacque </w:t>
      </w:r>
      <w:r w:rsidR="00934B75" w:rsidRPr="00C34891">
        <w:rPr>
          <w:rFonts w:ascii="Times New Roman" w:hAnsi="Times New Roman" w:cs="Times New Roman"/>
          <w:sz w:val="24"/>
          <w:szCs w:val="24"/>
        </w:rPr>
        <w:t xml:space="preserve">la tendenza di frammentare i sistemi software </w:t>
      </w:r>
      <w:r w:rsidR="006448E6" w:rsidRPr="00C34891">
        <w:rPr>
          <w:rFonts w:ascii="Times New Roman" w:hAnsi="Times New Roman" w:cs="Times New Roman"/>
          <w:sz w:val="24"/>
          <w:szCs w:val="24"/>
        </w:rPr>
        <w:t>in</w:t>
      </w:r>
      <w:r w:rsidR="00934B75" w:rsidRPr="00C34891">
        <w:rPr>
          <w:rFonts w:ascii="Times New Roman" w:hAnsi="Times New Roman" w:cs="Times New Roman"/>
          <w:sz w:val="24"/>
          <w:szCs w:val="24"/>
        </w:rPr>
        <w:t xml:space="preserve"> </w:t>
      </w:r>
      <w:r w:rsidR="00534984">
        <w:rPr>
          <w:rFonts w:ascii="Times New Roman" w:hAnsi="Times New Roman" w:cs="Times New Roman"/>
          <w:sz w:val="24"/>
          <w:szCs w:val="24"/>
        </w:rPr>
        <w:t>più</w:t>
      </w:r>
      <w:r w:rsidR="00934B75" w:rsidRPr="00C34891">
        <w:rPr>
          <w:rFonts w:ascii="Times New Roman" w:hAnsi="Times New Roman" w:cs="Times New Roman"/>
          <w:sz w:val="24"/>
          <w:szCs w:val="24"/>
        </w:rPr>
        <w:t xml:space="preserve"> componenti applicativi dotati di vita propria, ma in costante contatto </w:t>
      </w:r>
      <w:r w:rsidR="003B4490" w:rsidRPr="00C34891">
        <w:rPr>
          <w:rFonts w:ascii="Times New Roman" w:hAnsi="Times New Roman" w:cs="Times New Roman"/>
          <w:sz w:val="24"/>
          <w:szCs w:val="24"/>
        </w:rPr>
        <w:t>e interconnessione tra loro.</w:t>
      </w:r>
      <w:r w:rsidR="0035144A" w:rsidRPr="00C34891">
        <w:rPr>
          <w:rFonts w:ascii="Times New Roman" w:hAnsi="Times New Roman" w:cs="Times New Roman"/>
          <w:sz w:val="24"/>
          <w:szCs w:val="24"/>
        </w:rPr>
        <w:t xml:space="preserve"> </w:t>
      </w:r>
      <w:r w:rsidR="003B4490" w:rsidRPr="00C34891">
        <w:rPr>
          <w:rFonts w:ascii="Times New Roman" w:hAnsi="Times New Roman" w:cs="Times New Roman"/>
          <w:sz w:val="24"/>
          <w:szCs w:val="24"/>
        </w:rPr>
        <w:t>Q</w:t>
      </w:r>
      <w:r w:rsidR="00E42FD0" w:rsidRPr="00C34891">
        <w:rPr>
          <w:rFonts w:ascii="Times New Roman" w:hAnsi="Times New Roman" w:cs="Times New Roman"/>
          <w:sz w:val="24"/>
          <w:szCs w:val="24"/>
        </w:rPr>
        <w:t xml:space="preserve">uesta tendenza permise agli sviluppatori </w:t>
      </w:r>
      <w:r w:rsidR="000F5955" w:rsidRPr="00C34891">
        <w:rPr>
          <w:rFonts w:ascii="Times New Roman" w:hAnsi="Times New Roman" w:cs="Times New Roman"/>
          <w:sz w:val="24"/>
          <w:szCs w:val="24"/>
        </w:rPr>
        <w:t>di semplificare il rilascio e la distribuzione dei sistemi</w:t>
      </w:r>
      <w:r w:rsidR="00BC5300" w:rsidRPr="00C34891">
        <w:rPr>
          <w:rFonts w:ascii="Times New Roman" w:hAnsi="Times New Roman" w:cs="Times New Roman"/>
          <w:sz w:val="24"/>
          <w:szCs w:val="24"/>
        </w:rPr>
        <w:t>, sfruttando anche tecnologie che ne</w:t>
      </w:r>
      <w:r w:rsidR="00E42FD0" w:rsidRPr="00C34891">
        <w:rPr>
          <w:rFonts w:ascii="Times New Roman" w:hAnsi="Times New Roman" w:cs="Times New Roman"/>
          <w:sz w:val="24"/>
          <w:szCs w:val="24"/>
        </w:rPr>
        <w:t xml:space="preserve"> permett</w:t>
      </w:r>
      <w:r w:rsidR="00BC5300" w:rsidRPr="00C34891">
        <w:rPr>
          <w:rFonts w:ascii="Times New Roman" w:hAnsi="Times New Roman" w:cs="Times New Roman"/>
          <w:sz w:val="24"/>
          <w:szCs w:val="24"/>
        </w:rPr>
        <w:t>o</w:t>
      </w:r>
      <w:r w:rsidR="00E42FD0" w:rsidRPr="00C34891">
        <w:rPr>
          <w:rFonts w:ascii="Times New Roman" w:hAnsi="Times New Roman" w:cs="Times New Roman"/>
          <w:sz w:val="24"/>
          <w:szCs w:val="24"/>
        </w:rPr>
        <w:t>n</w:t>
      </w:r>
      <w:r w:rsidR="00BC5300" w:rsidRPr="00C34891">
        <w:rPr>
          <w:rFonts w:ascii="Times New Roman" w:hAnsi="Times New Roman" w:cs="Times New Roman"/>
          <w:sz w:val="24"/>
          <w:szCs w:val="24"/>
        </w:rPr>
        <w:t xml:space="preserve">o </w:t>
      </w:r>
      <w:r w:rsidR="00E42FD0" w:rsidRPr="00C34891">
        <w:rPr>
          <w:rFonts w:ascii="Times New Roman" w:hAnsi="Times New Roman" w:cs="Times New Roman"/>
          <w:sz w:val="24"/>
          <w:szCs w:val="24"/>
        </w:rPr>
        <w:t xml:space="preserve">la containerizzazione. </w:t>
      </w:r>
    </w:p>
    <w:p w14:paraId="6B622A7F" w14:textId="64F96226" w:rsidR="007568CB" w:rsidRPr="00C34891" w:rsidRDefault="00E42FD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Oggi un utente è in grado di usufruire d</w:t>
      </w:r>
      <w:r w:rsidR="00960352" w:rsidRPr="00C34891">
        <w:rPr>
          <w:rFonts w:ascii="Times New Roman" w:hAnsi="Times New Roman" w:cs="Times New Roman"/>
          <w:sz w:val="24"/>
          <w:szCs w:val="24"/>
        </w:rPr>
        <w:t>ei</w:t>
      </w:r>
      <w:r w:rsidRPr="00C34891">
        <w:rPr>
          <w:rFonts w:ascii="Times New Roman" w:hAnsi="Times New Roman" w:cs="Times New Roman"/>
          <w:sz w:val="24"/>
          <w:szCs w:val="24"/>
        </w:rPr>
        <w:t xml:space="preserve"> servizi in rete, interrogando le applicazioni tramite le API </w:t>
      </w:r>
      <w:r w:rsidR="00735E69" w:rsidRPr="00C34891">
        <w:rPr>
          <w:rFonts w:ascii="Times New Roman" w:hAnsi="Times New Roman" w:cs="Times New Roman"/>
          <w:sz w:val="24"/>
          <w:szCs w:val="24"/>
        </w:rPr>
        <w:t xml:space="preserve">che esse </w:t>
      </w:r>
      <w:r w:rsidRPr="00C34891">
        <w:rPr>
          <w:rFonts w:ascii="Times New Roman" w:hAnsi="Times New Roman" w:cs="Times New Roman"/>
          <w:sz w:val="24"/>
          <w:szCs w:val="24"/>
        </w:rPr>
        <w:t>espo</w:t>
      </w:r>
      <w:r w:rsidR="00735E69" w:rsidRPr="00C34891">
        <w:rPr>
          <w:rFonts w:ascii="Times New Roman" w:hAnsi="Times New Roman" w:cs="Times New Roman"/>
          <w:sz w:val="24"/>
          <w:szCs w:val="24"/>
        </w:rPr>
        <w:t>ngono,</w:t>
      </w:r>
      <w:r w:rsidR="006A4CEF"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sul modello REST </w:t>
      </w:r>
      <w:r w:rsidR="007A1A66" w:rsidRPr="00C34891">
        <w:rPr>
          <w:rFonts w:ascii="Times New Roman" w:hAnsi="Times New Roman" w:cs="Times New Roman"/>
          <w:sz w:val="24"/>
          <w:szCs w:val="24"/>
        </w:rPr>
        <w:t>HTTP</w:t>
      </w:r>
      <w:r w:rsidRPr="00C34891">
        <w:rPr>
          <w:rFonts w:ascii="Times New Roman" w:hAnsi="Times New Roman" w:cs="Times New Roman"/>
          <w:sz w:val="24"/>
          <w:szCs w:val="24"/>
        </w:rPr>
        <w:t>.</w:t>
      </w:r>
    </w:p>
    <w:p w14:paraId="769764C3" w14:textId="62BD2FD7" w:rsidR="00127C65" w:rsidRPr="00C34891" w:rsidRDefault="0000086B"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w:t>
      </w:r>
      <w:r w:rsidR="00E42FD0" w:rsidRPr="00C34891">
        <w:rPr>
          <w:rFonts w:ascii="Times New Roman" w:hAnsi="Times New Roman" w:cs="Times New Roman"/>
          <w:sz w:val="24"/>
          <w:szCs w:val="24"/>
        </w:rPr>
        <w:t>n questo contesto nas</w:t>
      </w:r>
      <w:r w:rsidR="007568CB" w:rsidRPr="00C34891">
        <w:rPr>
          <w:rFonts w:ascii="Times New Roman" w:hAnsi="Times New Roman" w:cs="Times New Roman"/>
          <w:sz w:val="24"/>
          <w:szCs w:val="24"/>
        </w:rPr>
        <w:t>c</w:t>
      </w:r>
      <w:r w:rsidR="005C68E0">
        <w:rPr>
          <w:rFonts w:ascii="Times New Roman" w:hAnsi="Times New Roman" w:cs="Times New Roman"/>
          <w:sz w:val="24"/>
          <w:szCs w:val="24"/>
        </w:rPr>
        <w:t>ono</w:t>
      </w:r>
      <w:r w:rsidR="00127C65" w:rsidRPr="00C34891">
        <w:rPr>
          <w:rFonts w:ascii="Times New Roman" w:hAnsi="Times New Roman" w:cs="Times New Roman"/>
          <w:sz w:val="24"/>
          <w:szCs w:val="24"/>
        </w:rPr>
        <w:t xml:space="preserve"> </w:t>
      </w:r>
      <w:r w:rsidR="005C68E0">
        <w:rPr>
          <w:rFonts w:ascii="Times New Roman" w:hAnsi="Times New Roman" w:cs="Times New Roman"/>
          <w:sz w:val="24"/>
          <w:szCs w:val="24"/>
        </w:rPr>
        <w:t>i micro-servizi</w:t>
      </w:r>
      <w:r w:rsidR="00127C65" w:rsidRPr="00C34891">
        <w:rPr>
          <w:rFonts w:ascii="Times New Roman" w:hAnsi="Times New Roman" w:cs="Times New Roman"/>
          <w:sz w:val="24"/>
          <w:szCs w:val="24"/>
        </w:rPr>
        <w:t xml:space="preserve">, </w:t>
      </w:r>
      <w:r w:rsidR="005C68E0">
        <w:rPr>
          <w:rFonts w:ascii="Times New Roman" w:hAnsi="Times New Roman" w:cs="Times New Roman"/>
          <w:sz w:val="24"/>
          <w:szCs w:val="24"/>
        </w:rPr>
        <w:t xml:space="preserve">un pattern architetturale, </w:t>
      </w:r>
      <w:r w:rsidR="00127C65" w:rsidRPr="00C34891">
        <w:rPr>
          <w:rFonts w:ascii="Times New Roman" w:hAnsi="Times New Roman" w:cs="Times New Roman"/>
          <w:sz w:val="24"/>
          <w:szCs w:val="24"/>
        </w:rPr>
        <w:t xml:space="preserve">che pone </w:t>
      </w:r>
      <w:r w:rsidR="005C68E0">
        <w:rPr>
          <w:rFonts w:ascii="Times New Roman" w:hAnsi="Times New Roman" w:cs="Times New Roman"/>
          <w:sz w:val="24"/>
          <w:szCs w:val="24"/>
        </w:rPr>
        <w:t xml:space="preserve">nuove </w:t>
      </w:r>
      <w:r w:rsidR="00127C65" w:rsidRPr="00C34891">
        <w:rPr>
          <w:rFonts w:ascii="Times New Roman" w:hAnsi="Times New Roman" w:cs="Times New Roman"/>
          <w:sz w:val="24"/>
          <w:szCs w:val="24"/>
        </w:rPr>
        <w:t>linee guida per lo sviluppo di applicazioni distribu</w:t>
      </w:r>
      <w:r w:rsidR="007164BF" w:rsidRPr="00C34891">
        <w:rPr>
          <w:rFonts w:ascii="Times New Roman" w:hAnsi="Times New Roman" w:cs="Times New Roman"/>
          <w:sz w:val="24"/>
          <w:szCs w:val="24"/>
        </w:rPr>
        <w:t>i</w:t>
      </w:r>
      <w:r w:rsidR="00127C65" w:rsidRPr="00C34891">
        <w:rPr>
          <w:rFonts w:ascii="Times New Roman" w:hAnsi="Times New Roman" w:cs="Times New Roman"/>
          <w:sz w:val="24"/>
          <w:szCs w:val="24"/>
        </w:rPr>
        <w:t>t</w:t>
      </w:r>
      <w:r w:rsidR="003B74A1">
        <w:rPr>
          <w:rFonts w:ascii="Times New Roman" w:hAnsi="Times New Roman" w:cs="Times New Roman"/>
          <w:sz w:val="24"/>
          <w:szCs w:val="24"/>
        </w:rPr>
        <w:t>e</w:t>
      </w:r>
      <w:r w:rsidR="00127C65" w:rsidRPr="00C34891">
        <w:rPr>
          <w:rFonts w:ascii="Times New Roman" w:hAnsi="Times New Roman" w:cs="Times New Roman"/>
          <w:sz w:val="24"/>
          <w:szCs w:val="24"/>
        </w:rPr>
        <w:t>.</w:t>
      </w:r>
    </w:p>
    <w:p w14:paraId="4E545399" w14:textId="1BDF7DB1" w:rsidR="00E42FD0" w:rsidRPr="00C34891" w:rsidRDefault="007164BF"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Insieme ad ess</w:t>
      </w:r>
      <w:r w:rsidR="00534984">
        <w:rPr>
          <w:rFonts w:ascii="Times New Roman" w:hAnsi="Times New Roman" w:cs="Times New Roman"/>
          <w:sz w:val="24"/>
          <w:szCs w:val="24"/>
        </w:rPr>
        <w:t>i</w:t>
      </w:r>
      <w:r w:rsidRPr="00C34891">
        <w:rPr>
          <w:rFonts w:ascii="Times New Roman" w:hAnsi="Times New Roman" w:cs="Times New Roman"/>
          <w:sz w:val="24"/>
          <w:szCs w:val="24"/>
        </w:rPr>
        <w:t xml:space="preserve">, nascono anche </w:t>
      </w:r>
      <w:r w:rsidR="00E42FD0" w:rsidRPr="00C34891">
        <w:rPr>
          <w:rFonts w:ascii="Times New Roman" w:hAnsi="Times New Roman" w:cs="Times New Roman"/>
          <w:sz w:val="24"/>
          <w:szCs w:val="24"/>
        </w:rPr>
        <w:t xml:space="preserve">i pattern </w:t>
      </w:r>
      <w:r w:rsidR="007568CB" w:rsidRPr="00C34891">
        <w:rPr>
          <w:rFonts w:ascii="Times New Roman" w:hAnsi="Times New Roman" w:cs="Times New Roman"/>
          <w:sz w:val="24"/>
          <w:szCs w:val="24"/>
        </w:rPr>
        <w:t xml:space="preserve">per </w:t>
      </w:r>
      <w:r w:rsidR="00E42FD0" w:rsidRPr="00C34891">
        <w:rPr>
          <w:rFonts w:ascii="Times New Roman" w:hAnsi="Times New Roman" w:cs="Times New Roman"/>
          <w:sz w:val="24"/>
          <w:szCs w:val="24"/>
        </w:rPr>
        <w:t>la resilienza</w:t>
      </w:r>
      <w:r w:rsidR="007568CB" w:rsidRPr="00C34891">
        <w:rPr>
          <w:rFonts w:ascii="Times New Roman" w:hAnsi="Times New Roman" w:cs="Times New Roman"/>
          <w:sz w:val="24"/>
          <w:szCs w:val="24"/>
        </w:rPr>
        <w:t xml:space="preserve">, che permettono </w:t>
      </w:r>
      <w:r w:rsidR="007A27C7" w:rsidRPr="00C34891">
        <w:rPr>
          <w:rFonts w:ascii="Times New Roman" w:hAnsi="Times New Roman" w:cs="Times New Roman"/>
          <w:sz w:val="24"/>
          <w:szCs w:val="24"/>
        </w:rPr>
        <w:t xml:space="preserve">la </w:t>
      </w:r>
      <w:r w:rsidR="007568CB" w:rsidRPr="00C34891">
        <w:rPr>
          <w:rFonts w:ascii="Times New Roman" w:hAnsi="Times New Roman" w:cs="Times New Roman"/>
          <w:sz w:val="24"/>
          <w:szCs w:val="24"/>
        </w:rPr>
        <w:t>prote</w:t>
      </w:r>
      <w:r w:rsidR="007A27C7" w:rsidRPr="00C34891">
        <w:rPr>
          <w:rFonts w:ascii="Times New Roman" w:hAnsi="Times New Roman" w:cs="Times New Roman"/>
          <w:sz w:val="24"/>
          <w:szCs w:val="24"/>
        </w:rPr>
        <w:t>zione di</w:t>
      </w:r>
      <w:r w:rsidR="0092133C">
        <w:rPr>
          <w:rFonts w:ascii="Times New Roman" w:hAnsi="Times New Roman" w:cs="Times New Roman"/>
          <w:sz w:val="24"/>
          <w:szCs w:val="24"/>
        </w:rPr>
        <w:t xml:space="preserve"> tali sistemi</w:t>
      </w:r>
      <w:r w:rsidR="007A27C7" w:rsidRPr="00C34891">
        <w:rPr>
          <w:rFonts w:ascii="Times New Roman" w:hAnsi="Times New Roman" w:cs="Times New Roman"/>
          <w:sz w:val="24"/>
          <w:szCs w:val="24"/>
        </w:rPr>
        <w:t xml:space="preserve"> </w:t>
      </w:r>
      <w:r w:rsidR="007568CB" w:rsidRPr="00C34891">
        <w:rPr>
          <w:rFonts w:ascii="Times New Roman" w:hAnsi="Times New Roman" w:cs="Times New Roman"/>
          <w:sz w:val="24"/>
          <w:szCs w:val="24"/>
        </w:rPr>
        <w:t>da</w:t>
      </w:r>
      <w:r w:rsidR="0092133C">
        <w:rPr>
          <w:rFonts w:ascii="Times New Roman" w:hAnsi="Times New Roman" w:cs="Times New Roman"/>
          <w:sz w:val="24"/>
          <w:szCs w:val="24"/>
        </w:rPr>
        <w:t>i malfunzionamenti e dagli errori introdotti</w:t>
      </w:r>
      <w:r w:rsidR="007A27C7" w:rsidRPr="00C34891">
        <w:rPr>
          <w:rFonts w:ascii="Times New Roman" w:hAnsi="Times New Roman" w:cs="Times New Roman"/>
          <w:sz w:val="24"/>
          <w:szCs w:val="24"/>
        </w:rPr>
        <w:t xml:space="preserve"> </w:t>
      </w:r>
      <w:r w:rsidR="0092133C">
        <w:rPr>
          <w:rFonts w:ascii="Times New Roman" w:hAnsi="Times New Roman" w:cs="Times New Roman"/>
          <w:sz w:val="24"/>
          <w:szCs w:val="24"/>
        </w:rPr>
        <w:t xml:space="preserve">dalla </w:t>
      </w:r>
      <w:r w:rsidR="007A27C7" w:rsidRPr="00C34891">
        <w:rPr>
          <w:rFonts w:ascii="Times New Roman" w:hAnsi="Times New Roman" w:cs="Times New Roman"/>
          <w:sz w:val="24"/>
          <w:szCs w:val="24"/>
        </w:rPr>
        <w:t>comunicazione in rete</w:t>
      </w:r>
      <w:r w:rsidR="0092133C">
        <w:rPr>
          <w:rFonts w:ascii="Times New Roman" w:hAnsi="Times New Roman" w:cs="Times New Roman"/>
          <w:sz w:val="24"/>
          <w:szCs w:val="24"/>
        </w:rPr>
        <w:t>.</w:t>
      </w:r>
    </w:p>
    <w:p w14:paraId="3329C744" w14:textId="74C3AA60" w:rsidR="00E04393" w:rsidRPr="00C34891" w:rsidRDefault="00E04393" w:rsidP="008D6772">
      <w:pPr>
        <w:pStyle w:val="Titolo1"/>
        <w:numPr>
          <w:ilvl w:val="0"/>
          <w:numId w:val="26"/>
        </w:numPr>
        <w:spacing w:after="240" w:line="360" w:lineRule="auto"/>
        <w:rPr>
          <w:rFonts w:ascii="Times New Roman" w:hAnsi="Times New Roman" w:cs="Times New Roman"/>
          <w:color w:val="auto"/>
        </w:rPr>
      </w:pPr>
      <w:bookmarkStart w:id="2" w:name="_Toc129719929"/>
      <w:r w:rsidRPr="00C34891">
        <w:rPr>
          <w:rFonts w:ascii="Times New Roman" w:hAnsi="Times New Roman" w:cs="Times New Roman"/>
          <w:color w:val="auto"/>
        </w:rPr>
        <w:lastRenderedPageBreak/>
        <w:t>Obiettivo della tesi</w:t>
      </w:r>
      <w:bookmarkEnd w:id="2"/>
    </w:p>
    <w:p w14:paraId="41F1C175" w14:textId="74371320" w:rsidR="00EC59C6" w:rsidRPr="00C34891" w:rsidRDefault="00EC59C6"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presente lavoro di tesi ha l’intento di realizzare un prototipo di sistema software basato su micro-servizi, </w:t>
      </w:r>
      <w:r w:rsidR="007E5E04" w:rsidRPr="00C34891">
        <w:rPr>
          <w:rFonts w:ascii="Times New Roman" w:hAnsi="Times New Roman" w:cs="Times New Roman"/>
          <w:sz w:val="24"/>
          <w:szCs w:val="24"/>
        </w:rPr>
        <w:t xml:space="preserve">che </w:t>
      </w:r>
      <w:r w:rsidR="002131FD" w:rsidRPr="00C34891">
        <w:rPr>
          <w:rFonts w:ascii="Times New Roman" w:hAnsi="Times New Roman" w:cs="Times New Roman"/>
          <w:sz w:val="24"/>
          <w:szCs w:val="24"/>
        </w:rPr>
        <w:t>sia</w:t>
      </w:r>
      <w:r w:rsidRPr="00C34891">
        <w:rPr>
          <w:rFonts w:ascii="Times New Roman" w:hAnsi="Times New Roman" w:cs="Times New Roman"/>
          <w:sz w:val="24"/>
          <w:szCs w:val="24"/>
        </w:rPr>
        <w:t xml:space="preserve"> </w:t>
      </w:r>
      <w:r w:rsidR="002131FD" w:rsidRPr="00C34891">
        <w:rPr>
          <w:rFonts w:ascii="Times New Roman" w:hAnsi="Times New Roman" w:cs="Times New Roman"/>
          <w:sz w:val="24"/>
          <w:szCs w:val="24"/>
        </w:rPr>
        <w:t xml:space="preserve">in grado di funzionare in modo affidabile e continuativo in </w:t>
      </w:r>
      <w:r w:rsidR="007E5E04" w:rsidRPr="00C34891">
        <w:rPr>
          <w:rFonts w:ascii="Times New Roman" w:hAnsi="Times New Roman" w:cs="Times New Roman"/>
          <w:sz w:val="24"/>
          <w:szCs w:val="24"/>
        </w:rPr>
        <w:t xml:space="preserve">presenza </w:t>
      </w:r>
      <w:r w:rsidR="002131FD" w:rsidRPr="00C34891">
        <w:rPr>
          <w:rFonts w:ascii="Times New Roman" w:hAnsi="Times New Roman" w:cs="Times New Roman"/>
          <w:sz w:val="24"/>
          <w:szCs w:val="24"/>
        </w:rPr>
        <w:t>di guasti</w:t>
      </w:r>
      <w:r w:rsidR="007E5E04" w:rsidRPr="00C34891">
        <w:rPr>
          <w:rFonts w:ascii="Times New Roman" w:hAnsi="Times New Roman" w:cs="Times New Roman"/>
          <w:sz w:val="24"/>
          <w:szCs w:val="24"/>
        </w:rPr>
        <w:t xml:space="preserve"> e</w:t>
      </w:r>
      <w:r w:rsidRPr="00C34891">
        <w:rPr>
          <w:rFonts w:ascii="Times New Roman" w:hAnsi="Times New Roman" w:cs="Times New Roman"/>
          <w:sz w:val="24"/>
          <w:szCs w:val="24"/>
        </w:rPr>
        <w:t xml:space="preserve"> di</w:t>
      </w:r>
      <w:r w:rsidR="0067209F">
        <w:rPr>
          <w:rFonts w:ascii="Times New Roman" w:hAnsi="Times New Roman" w:cs="Times New Roman"/>
          <w:sz w:val="24"/>
          <w:szCs w:val="24"/>
        </w:rPr>
        <w:t xml:space="preserve"> </w:t>
      </w:r>
      <w:r w:rsidR="007E5E04" w:rsidRPr="00C34891">
        <w:rPr>
          <w:rFonts w:ascii="Times New Roman" w:hAnsi="Times New Roman" w:cs="Times New Roman"/>
          <w:sz w:val="24"/>
          <w:szCs w:val="24"/>
        </w:rPr>
        <w:t>malfunzionamenti</w:t>
      </w:r>
      <w:r w:rsidR="0067209F">
        <w:rPr>
          <w:rFonts w:ascii="Times New Roman" w:hAnsi="Times New Roman" w:cs="Times New Roman"/>
          <w:sz w:val="24"/>
          <w:szCs w:val="24"/>
        </w:rPr>
        <w:t>,</w:t>
      </w:r>
      <w:r w:rsidRPr="00C34891">
        <w:rPr>
          <w:rFonts w:ascii="Times New Roman" w:hAnsi="Times New Roman" w:cs="Times New Roman"/>
          <w:sz w:val="24"/>
          <w:szCs w:val="24"/>
        </w:rPr>
        <w:t xml:space="preserve"> grazie ai pattern per la resilienza</w:t>
      </w:r>
      <w:r w:rsidR="006700FE" w:rsidRPr="00C34891">
        <w:rPr>
          <w:rFonts w:ascii="Times New Roman" w:hAnsi="Times New Roman" w:cs="Times New Roman"/>
          <w:sz w:val="24"/>
          <w:szCs w:val="24"/>
        </w:rPr>
        <w:t xml:space="preserve">; </w:t>
      </w:r>
      <w:r w:rsidRPr="00C34891">
        <w:rPr>
          <w:rFonts w:ascii="Times New Roman" w:hAnsi="Times New Roman" w:cs="Times New Roman"/>
          <w:sz w:val="24"/>
          <w:szCs w:val="24"/>
        </w:rPr>
        <w:t>e</w:t>
      </w:r>
      <w:r w:rsidR="006700FE" w:rsidRPr="00C34891">
        <w:rPr>
          <w:rFonts w:ascii="Times New Roman" w:hAnsi="Times New Roman" w:cs="Times New Roman"/>
          <w:sz w:val="24"/>
          <w:szCs w:val="24"/>
        </w:rPr>
        <w:t xml:space="preserve"> di cui si possa monitorare lo stato</w:t>
      </w:r>
      <w:r w:rsidR="00AE6B6F">
        <w:rPr>
          <w:rFonts w:ascii="Times New Roman" w:hAnsi="Times New Roman" w:cs="Times New Roman"/>
          <w:sz w:val="24"/>
          <w:szCs w:val="24"/>
        </w:rPr>
        <w:t xml:space="preserve"> </w:t>
      </w:r>
      <w:r w:rsidR="00103162">
        <w:rPr>
          <w:rFonts w:ascii="Times New Roman" w:hAnsi="Times New Roman" w:cs="Times New Roman"/>
          <w:sz w:val="24"/>
          <w:szCs w:val="24"/>
        </w:rPr>
        <w:t>@Runtime</w:t>
      </w:r>
      <w:r w:rsidR="00AE6B6F">
        <w:rPr>
          <w:rFonts w:ascii="Times New Roman" w:hAnsi="Times New Roman" w:cs="Times New Roman"/>
          <w:sz w:val="24"/>
          <w:szCs w:val="24"/>
        </w:rPr>
        <w:t>,</w:t>
      </w:r>
      <w:r w:rsidR="006700FE" w:rsidRPr="00C34891">
        <w:rPr>
          <w:rFonts w:ascii="Times New Roman" w:hAnsi="Times New Roman" w:cs="Times New Roman"/>
          <w:sz w:val="24"/>
          <w:szCs w:val="24"/>
        </w:rPr>
        <w:t xml:space="preserve"> </w:t>
      </w:r>
      <w:r w:rsidR="00AC55FB" w:rsidRPr="00C34891">
        <w:rPr>
          <w:rFonts w:ascii="Times New Roman" w:hAnsi="Times New Roman" w:cs="Times New Roman"/>
          <w:sz w:val="24"/>
          <w:szCs w:val="24"/>
        </w:rPr>
        <w:t xml:space="preserve">grazie ai pattern </w:t>
      </w:r>
      <w:r w:rsidRPr="00C34891">
        <w:rPr>
          <w:rFonts w:ascii="Times New Roman" w:hAnsi="Times New Roman" w:cs="Times New Roman"/>
          <w:sz w:val="24"/>
          <w:szCs w:val="24"/>
        </w:rPr>
        <w:t>per l’osservabilità</w:t>
      </w:r>
      <w:r w:rsidR="002131FD" w:rsidRPr="00C34891">
        <w:rPr>
          <w:rFonts w:ascii="Times New Roman" w:hAnsi="Times New Roman" w:cs="Times New Roman"/>
          <w:sz w:val="24"/>
          <w:szCs w:val="24"/>
        </w:rPr>
        <w:t>.</w:t>
      </w:r>
      <w:r w:rsidR="00A90C92" w:rsidRPr="00C34891">
        <w:rPr>
          <w:rFonts w:ascii="Times New Roman" w:hAnsi="Times New Roman" w:cs="Times New Roman"/>
          <w:sz w:val="24"/>
          <w:szCs w:val="24"/>
        </w:rPr>
        <w:t xml:space="preserve"> </w:t>
      </w:r>
    </w:p>
    <w:p w14:paraId="28D877BA" w14:textId="31D428DB" w:rsidR="00EC59C6" w:rsidRDefault="00A90C92" w:rsidP="00B05692">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L’implementazione di tecniche per la resilienza richiede che gli architetti del software definiscano quali pattern </w:t>
      </w:r>
      <w:r w:rsidR="00FF4C19" w:rsidRPr="00C34891">
        <w:rPr>
          <w:rFonts w:ascii="Times New Roman" w:hAnsi="Times New Roman" w:cs="Times New Roman"/>
          <w:sz w:val="24"/>
          <w:szCs w:val="24"/>
        </w:rPr>
        <w:t>debbano</w:t>
      </w:r>
      <w:r w:rsidRPr="00C34891">
        <w:rPr>
          <w:rFonts w:ascii="Times New Roman" w:hAnsi="Times New Roman" w:cs="Times New Roman"/>
          <w:sz w:val="24"/>
          <w:szCs w:val="24"/>
        </w:rPr>
        <w:t xml:space="preserve"> essere utilizzati per reagire agli eventi che possono modificare la stabilità di un sistema</w:t>
      </w:r>
      <w:r w:rsidR="0039374D">
        <w:rPr>
          <w:rFonts w:ascii="Times New Roman" w:hAnsi="Times New Roman" w:cs="Times New Roman"/>
          <w:sz w:val="24"/>
          <w:szCs w:val="24"/>
        </w:rPr>
        <w:t>,</w:t>
      </w:r>
      <w:r w:rsidRPr="00C34891">
        <w:rPr>
          <w:rFonts w:ascii="Times New Roman" w:hAnsi="Times New Roman" w:cs="Times New Roman"/>
          <w:sz w:val="24"/>
          <w:szCs w:val="24"/>
        </w:rPr>
        <w:t xml:space="preserve"> </w:t>
      </w:r>
      <w:r w:rsidR="0039374D">
        <w:rPr>
          <w:rFonts w:ascii="Times New Roman" w:hAnsi="Times New Roman" w:cs="Times New Roman"/>
          <w:sz w:val="24"/>
          <w:szCs w:val="24"/>
        </w:rPr>
        <w:t>i</w:t>
      </w:r>
      <w:r w:rsidRPr="00C34891">
        <w:rPr>
          <w:rFonts w:ascii="Times New Roman" w:hAnsi="Times New Roman" w:cs="Times New Roman"/>
          <w:sz w:val="24"/>
          <w:szCs w:val="24"/>
        </w:rPr>
        <w:t xml:space="preserve">n modo tale da innescare l’azione di controllo più adeguata </w:t>
      </w:r>
      <w:r w:rsidR="00D722B7" w:rsidRPr="00C34891">
        <w:rPr>
          <w:rFonts w:ascii="Times New Roman" w:hAnsi="Times New Roman" w:cs="Times New Roman"/>
          <w:sz w:val="24"/>
          <w:szCs w:val="24"/>
        </w:rPr>
        <w:t>per</w:t>
      </w:r>
      <w:r w:rsidRPr="00C34891">
        <w:rPr>
          <w:rFonts w:ascii="Times New Roman" w:hAnsi="Times New Roman" w:cs="Times New Roman"/>
          <w:sz w:val="24"/>
          <w:szCs w:val="24"/>
        </w:rPr>
        <w:t xml:space="preserve"> ripristinare le condizioni che permettono al sistema di erogare correttamente i propri servizi.</w:t>
      </w:r>
    </w:p>
    <w:p w14:paraId="74A6CCB9" w14:textId="10E80EBA" w:rsidR="00A56EF8" w:rsidRDefault="00B05692" w:rsidP="00A569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All’interno dell’elaborato verrà presentato il prototipo</w:t>
      </w:r>
      <w:r w:rsidRPr="00B05692">
        <w:rPr>
          <w:rFonts w:ascii="Times New Roman" w:hAnsi="Times New Roman" w:cs="Times New Roman"/>
          <w:sz w:val="24"/>
          <w:szCs w:val="24"/>
        </w:rPr>
        <w:t xml:space="preserve"> RNMA</w:t>
      </w:r>
      <w:r w:rsidRPr="00C34891">
        <w:rPr>
          <w:rStyle w:val="Rimandonotaapidipagina"/>
          <w:rFonts w:ascii="Times New Roman" w:hAnsi="Times New Roman" w:cs="Times New Roman"/>
          <w:sz w:val="24"/>
          <w:szCs w:val="24"/>
        </w:rPr>
        <w:footnoteReference w:id="1"/>
      </w:r>
      <w:r w:rsidR="000E0D11">
        <w:rPr>
          <w:rFonts w:ascii="Times New Roman" w:hAnsi="Times New Roman" w:cs="Times New Roman"/>
          <w:sz w:val="24"/>
          <w:szCs w:val="24"/>
        </w:rPr>
        <w:t xml:space="preserve"> :</w:t>
      </w:r>
      <w:r w:rsidRPr="00B05692">
        <w:rPr>
          <w:rFonts w:ascii="Times New Roman" w:hAnsi="Times New Roman" w:cs="Times New Roman"/>
          <w:sz w:val="24"/>
          <w:szCs w:val="24"/>
        </w:rPr>
        <w:t xml:space="preserve"> un sistema per </w:t>
      </w:r>
      <w:r>
        <w:rPr>
          <w:rFonts w:ascii="Times New Roman" w:hAnsi="Times New Roman" w:cs="Times New Roman"/>
          <w:sz w:val="24"/>
          <w:szCs w:val="24"/>
        </w:rPr>
        <w:t xml:space="preserve">la </w:t>
      </w:r>
      <w:r w:rsidRPr="00B05692">
        <w:rPr>
          <w:rFonts w:ascii="Times New Roman" w:hAnsi="Times New Roman" w:cs="Times New Roman"/>
          <w:sz w:val="24"/>
          <w:szCs w:val="24"/>
        </w:rPr>
        <w:t>gesti</w:t>
      </w:r>
      <w:r>
        <w:rPr>
          <w:rFonts w:ascii="Times New Roman" w:hAnsi="Times New Roman" w:cs="Times New Roman"/>
          <w:sz w:val="24"/>
          <w:szCs w:val="24"/>
        </w:rPr>
        <w:t>one de</w:t>
      </w:r>
      <w:r w:rsidRPr="00B05692">
        <w:rPr>
          <w:rFonts w:ascii="Times New Roman" w:hAnsi="Times New Roman" w:cs="Times New Roman"/>
          <w:sz w:val="24"/>
          <w:szCs w:val="24"/>
        </w:rPr>
        <w:t xml:space="preserve">gli utenti </w:t>
      </w:r>
      <w:r w:rsidR="00EA26A5">
        <w:rPr>
          <w:rFonts w:ascii="Times New Roman" w:hAnsi="Times New Roman" w:cs="Times New Roman"/>
          <w:sz w:val="24"/>
          <w:szCs w:val="24"/>
        </w:rPr>
        <w:t>iscritti ad un servizio di</w:t>
      </w:r>
      <w:r w:rsidRPr="00B05692">
        <w:rPr>
          <w:rFonts w:ascii="Times New Roman" w:hAnsi="Times New Roman" w:cs="Times New Roman"/>
          <w:sz w:val="24"/>
          <w:szCs w:val="24"/>
        </w:rPr>
        <w:t xml:space="preserve"> newsletter</w:t>
      </w:r>
      <w:r w:rsidR="000E0D11">
        <w:rPr>
          <w:rFonts w:ascii="Times New Roman" w:hAnsi="Times New Roman" w:cs="Times New Roman"/>
          <w:sz w:val="24"/>
          <w:szCs w:val="24"/>
        </w:rPr>
        <w:t>.</w:t>
      </w:r>
      <w:r w:rsidR="009F38F8">
        <w:rPr>
          <w:rFonts w:ascii="Times New Roman" w:hAnsi="Times New Roman" w:cs="Times New Roman"/>
          <w:sz w:val="24"/>
          <w:szCs w:val="24"/>
        </w:rPr>
        <w:t xml:space="preserve"> </w:t>
      </w:r>
      <w:r w:rsidR="00A56EF8">
        <w:rPr>
          <w:rFonts w:ascii="Times New Roman" w:hAnsi="Times New Roman" w:cs="Times New Roman"/>
          <w:sz w:val="24"/>
          <w:szCs w:val="24"/>
        </w:rPr>
        <w:t xml:space="preserve">All’interno dell’applicazione, </w:t>
      </w:r>
      <w:r w:rsidR="009F38F8">
        <w:rPr>
          <w:rFonts w:ascii="Times New Roman" w:hAnsi="Times New Roman" w:cs="Times New Roman"/>
          <w:sz w:val="24"/>
          <w:szCs w:val="24"/>
        </w:rPr>
        <w:t>verranno</w:t>
      </w:r>
      <w:r w:rsidR="00A56EF8">
        <w:rPr>
          <w:rFonts w:ascii="Times New Roman" w:hAnsi="Times New Roman" w:cs="Times New Roman"/>
          <w:sz w:val="24"/>
          <w:szCs w:val="24"/>
        </w:rPr>
        <w:t xml:space="preserve"> sfruttate le potenzialità del framework Spring Cloud</w:t>
      </w:r>
      <w:r w:rsidR="009F38F8">
        <w:rPr>
          <w:rFonts w:ascii="Times New Roman" w:hAnsi="Times New Roman" w:cs="Times New Roman"/>
          <w:sz w:val="24"/>
          <w:szCs w:val="24"/>
        </w:rPr>
        <w:t xml:space="preserve"> </w:t>
      </w:r>
      <w:r w:rsidR="00A56EF8">
        <w:rPr>
          <w:rFonts w:ascii="Times New Roman" w:hAnsi="Times New Roman" w:cs="Times New Roman"/>
          <w:sz w:val="24"/>
          <w:szCs w:val="24"/>
        </w:rPr>
        <w:t xml:space="preserve">per </w:t>
      </w:r>
      <w:r w:rsidR="00C64FFD">
        <w:rPr>
          <w:rFonts w:ascii="Times New Roman" w:hAnsi="Times New Roman" w:cs="Times New Roman"/>
          <w:sz w:val="24"/>
          <w:szCs w:val="24"/>
        </w:rPr>
        <w:t>renderla resiliente.</w:t>
      </w:r>
      <w:r w:rsidR="00A56EF8">
        <w:rPr>
          <w:rFonts w:ascii="Times New Roman" w:hAnsi="Times New Roman" w:cs="Times New Roman"/>
          <w:sz w:val="24"/>
          <w:szCs w:val="24"/>
        </w:rPr>
        <w:t xml:space="preserve"> </w:t>
      </w:r>
    </w:p>
    <w:p w14:paraId="23D6F260" w14:textId="24B4B258" w:rsidR="00B05692" w:rsidRPr="00B05692" w:rsidRDefault="00144D0B" w:rsidP="00A569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Tale sistema, potrà essere</w:t>
      </w:r>
      <w:r w:rsidR="00534B12">
        <w:rPr>
          <w:rFonts w:ascii="Times New Roman" w:hAnsi="Times New Roman" w:cs="Times New Roman"/>
          <w:sz w:val="24"/>
          <w:szCs w:val="24"/>
        </w:rPr>
        <w:t xml:space="preserve"> </w:t>
      </w:r>
      <w:r w:rsidR="00B05692" w:rsidRPr="00B05692">
        <w:rPr>
          <w:rFonts w:ascii="Times New Roman" w:hAnsi="Times New Roman" w:cs="Times New Roman"/>
          <w:sz w:val="24"/>
          <w:szCs w:val="24"/>
        </w:rPr>
        <w:t>utilizzat</w:t>
      </w:r>
      <w:r w:rsidR="004419DD">
        <w:rPr>
          <w:rFonts w:ascii="Times New Roman" w:hAnsi="Times New Roman" w:cs="Times New Roman"/>
          <w:sz w:val="24"/>
          <w:szCs w:val="24"/>
        </w:rPr>
        <w:t>o</w:t>
      </w:r>
      <w:r w:rsidR="00B05692" w:rsidRPr="00B05692">
        <w:rPr>
          <w:rFonts w:ascii="Times New Roman" w:hAnsi="Times New Roman" w:cs="Times New Roman"/>
          <w:sz w:val="24"/>
          <w:szCs w:val="24"/>
        </w:rPr>
        <w:t xml:space="preserve"> per inviare regolarmente notizie, articoli e promozioni a</w:t>
      </w:r>
      <w:r w:rsidR="00092AAE">
        <w:rPr>
          <w:rFonts w:ascii="Times New Roman" w:hAnsi="Times New Roman" w:cs="Times New Roman"/>
          <w:sz w:val="24"/>
          <w:szCs w:val="24"/>
        </w:rPr>
        <w:t>l</w:t>
      </w:r>
      <w:r w:rsidR="00CF482E">
        <w:rPr>
          <w:rFonts w:ascii="Times New Roman" w:hAnsi="Times New Roman" w:cs="Times New Roman"/>
          <w:sz w:val="24"/>
          <w:szCs w:val="24"/>
        </w:rPr>
        <w:t xml:space="preserve"> </w:t>
      </w:r>
      <w:r w:rsidR="00B05692" w:rsidRPr="00B05692">
        <w:rPr>
          <w:rFonts w:ascii="Times New Roman" w:hAnsi="Times New Roman" w:cs="Times New Roman"/>
          <w:sz w:val="24"/>
          <w:szCs w:val="24"/>
        </w:rPr>
        <w:t xml:space="preserve">gruppo di persone che </w:t>
      </w:r>
      <w:r w:rsidR="00092AAE">
        <w:rPr>
          <w:rFonts w:ascii="Times New Roman" w:hAnsi="Times New Roman" w:cs="Times New Roman"/>
          <w:sz w:val="24"/>
          <w:szCs w:val="24"/>
        </w:rPr>
        <w:t xml:space="preserve">abbia </w:t>
      </w:r>
      <w:r w:rsidR="00B05692" w:rsidRPr="00B05692">
        <w:rPr>
          <w:rFonts w:ascii="Times New Roman" w:hAnsi="Times New Roman" w:cs="Times New Roman"/>
          <w:sz w:val="24"/>
          <w:szCs w:val="24"/>
        </w:rPr>
        <w:t xml:space="preserve">scelto di riceverle. </w:t>
      </w:r>
      <w:r w:rsidR="001A38E4">
        <w:rPr>
          <w:rFonts w:ascii="Times New Roman" w:hAnsi="Times New Roman" w:cs="Times New Roman"/>
          <w:sz w:val="24"/>
          <w:szCs w:val="24"/>
        </w:rPr>
        <w:t>Dato che</w:t>
      </w:r>
      <w:r w:rsidR="00522BEA">
        <w:rPr>
          <w:rFonts w:ascii="Times New Roman" w:hAnsi="Times New Roman" w:cs="Times New Roman"/>
          <w:sz w:val="24"/>
          <w:szCs w:val="24"/>
        </w:rPr>
        <w:t>,</w:t>
      </w:r>
      <w:r w:rsidR="00B05692" w:rsidRPr="00B05692">
        <w:rPr>
          <w:rFonts w:ascii="Times New Roman" w:hAnsi="Times New Roman" w:cs="Times New Roman"/>
          <w:sz w:val="24"/>
          <w:szCs w:val="24"/>
        </w:rPr>
        <w:t xml:space="preserve"> </w:t>
      </w:r>
      <w:r w:rsidR="00A56977">
        <w:rPr>
          <w:rFonts w:ascii="Times New Roman" w:hAnsi="Times New Roman" w:cs="Times New Roman"/>
          <w:sz w:val="24"/>
          <w:szCs w:val="24"/>
        </w:rPr>
        <w:t xml:space="preserve">tali comunicazioni </w:t>
      </w:r>
      <w:r w:rsidR="00A56EF8">
        <w:rPr>
          <w:rFonts w:ascii="Times New Roman" w:hAnsi="Times New Roman" w:cs="Times New Roman"/>
          <w:sz w:val="24"/>
          <w:szCs w:val="24"/>
        </w:rPr>
        <w:t xml:space="preserve">avvengono </w:t>
      </w:r>
      <w:r w:rsidR="00B05692" w:rsidRPr="00B05692">
        <w:rPr>
          <w:rFonts w:ascii="Times New Roman" w:hAnsi="Times New Roman" w:cs="Times New Roman"/>
          <w:sz w:val="24"/>
          <w:szCs w:val="24"/>
        </w:rPr>
        <w:t xml:space="preserve">principalmente via email, è importante avere un sistema che possa verificare l'attualità dell'indirizzo </w:t>
      </w:r>
      <w:r w:rsidR="004F340A">
        <w:rPr>
          <w:rFonts w:ascii="Times New Roman" w:hAnsi="Times New Roman" w:cs="Times New Roman"/>
          <w:sz w:val="24"/>
          <w:szCs w:val="24"/>
        </w:rPr>
        <w:t>fornito dall’utente in fase di registrazione. A tale scopo, il</w:t>
      </w:r>
      <w:r w:rsidR="00A56977">
        <w:rPr>
          <w:rFonts w:ascii="Times New Roman" w:hAnsi="Times New Roman" w:cs="Times New Roman"/>
          <w:sz w:val="24"/>
          <w:szCs w:val="24"/>
        </w:rPr>
        <w:t xml:space="preserve"> </w:t>
      </w:r>
      <w:r w:rsidR="00B05692" w:rsidRPr="00B05692">
        <w:rPr>
          <w:rFonts w:ascii="Times New Roman" w:hAnsi="Times New Roman" w:cs="Times New Roman"/>
          <w:sz w:val="24"/>
          <w:szCs w:val="24"/>
        </w:rPr>
        <w:t xml:space="preserve">"sistema di verifica </w:t>
      </w:r>
      <w:r w:rsidR="00A56977">
        <w:rPr>
          <w:rFonts w:ascii="Times New Roman" w:hAnsi="Times New Roman" w:cs="Times New Roman"/>
          <w:sz w:val="24"/>
          <w:szCs w:val="24"/>
        </w:rPr>
        <w:t>e</w:t>
      </w:r>
      <w:r w:rsidR="00B05692" w:rsidRPr="00B05692">
        <w:rPr>
          <w:rFonts w:ascii="Times New Roman" w:hAnsi="Times New Roman" w:cs="Times New Roman"/>
          <w:sz w:val="24"/>
          <w:szCs w:val="24"/>
        </w:rPr>
        <w:t xml:space="preserve">mail" </w:t>
      </w:r>
      <w:r w:rsidR="004F340A">
        <w:rPr>
          <w:rFonts w:ascii="Times New Roman" w:hAnsi="Times New Roman" w:cs="Times New Roman"/>
          <w:sz w:val="24"/>
          <w:szCs w:val="24"/>
        </w:rPr>
        <w:t>dovrà inviare all’indirizzo specificato un link di conferma, grazie al quale</w:t>
      </w:r>
      <w:r w:rsidR="003952EB">
        <w:rPr>
          <w:rFonts w:ascii="Times New Roman" w:hAnsi="Times New Roman" w:cs="Times New Roman"/>
          <w:sz w:val="24"/>
          <w:szCs w:val="24"/>
        </w:rPr>
        <w:t>,</w:t>
      </w:r>
      <w:r w:rsidR="004F340A">
        <w:rPr>
          <w:rFonts w:ascii="Times New Roman" w:hAnsi="Times New Roman" w:cs="Times New Roman"/>
          <w:sz w:val="24"/>
          <w:szCs w:val="24"/>
        </w:rPr>
        <w:t xml:space="preserve"> l’utente cliccando</w:t>
      </w:r>
      <w:r w:rsidR="003952EB">
        <w:rPr>
          <w:rFonts w:ascii="Times New Roman" w:hAnsi="Times New Roman" w:cs="Times New Roman"/>
          <w:sz w:val="24"/>
          <w:szCs w:val="24"/>
        </w:rPr>
        <w:t xml:space="preserve">, </w:t>
      </w:r>
      <w:r w:rsidR="004F340A">
        <w:rPr>
          <w:rFonts w:ascii="Times New Roman" w:hAnsi="Times New Roman" w:cs="Times New Roman"/>
          <w:sz w:val="24"/>
          <w:szCs w:val="24"/>
        </w:rPr>
        <w:t>potrà confermare la propria identità</w:t>
      </w:r>
      <w:r w:rsidR="00B05692" w:rsidRPr="00B05692">
        <w:rPr>
          <w:rFonts w:ascii="Times New Roman" w:hAnsi="Times New Roman" w:cs="Times New Roman"/>
          <w:sz w:val="24"/>
          <w:szCs w:val="24"/>
        </w:rPr>
        <w:t>.</w:t>
      </w:r>
    </w:p>
    <w:p w14:paraId="7AD02B6A" w14:textId="76BE4EDC" w:rsidR="00B24C5E" w:rsidRDefault="00A56977" w:rsidP="00AD09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L’obiettivo dell</w:t>
      </w:r>
      <w:r w:rsidR="00C0037C">
        <w:rPr>
          <w:rFonts w:ascii="Times New Roman" w:hAnsi="Times New Roman" w:cs="Times New Roman"/>
          <w:sz w:val="24"/>
          <w:szCs w:val="24"/>
        </w:rPr>
        <w:t>’elaborato</w:t>
      </w:r>
      <w:r>
        <w:rPr>
          <w:rFonts w:ascii="Times New Roman" w:hAnsi="Times New Roman" w:cs="Times New Roman"/>
          <w:sz w:val="24"/>
          <w:szCs w:val="24"/>
        </w:rPr>
        <w:t xml:space="preserve"> </w:t>
      </w:r>
      <w:r w:rsidR="00B05692" w:rsidRPr="00B05692">
        <w:rPr>
          <w:rFonts w:ascii="Times New Roman" w:hAnsi="Times New Roman" w:cs="Times New Roman"/>
          <w:sz w:val="24"/>
          <w:szCs w:val="24"/>
        </w:rPr>
        <w:t xml:space="preserve">è </w:t>
      </w:r>
      <w:r>
        <w:rPr>
          <w:rFonts w:ascii="Times New Roman" w:hAnsi="Times New Roman" w:cs="Times New Roman"/>
          <w:sz w:val="24"/>
          <w:szCs w:val="24"/>
        </w:rPr>
        <w:t>sviluppare</w:t>
      </w:r>
      <w:r w:rsidR="00B05692" w:rsidRPr="00B05692">
        <w:rPr>
          <w:rFonts w:ascii="Times New Roman" w:hAnsi="Times New Roman" w:cs="Times New Roman"/>
          <w:sz w:val="24"/>
          <w:szCs w:val="24"/>
        </w:rPr>
        <w:t xml:space="preserve"> un componente con queste funzionalità</w:t>
      </w:r>
      <w:r>
        <w:rPr>
          <w:rFonts w:ascii="Times New Roman" w:hAnsi="Times New Roman" w:cs="Times New Roman"/>
          <w:sz w:val="24"/>
          <w:szCs w:val="24"/>
        </w:rPr>
        <w:t>,</w:t>
      </w:r>
      <w:r w:rsidR="00B05692" w:rsidRPr="00B05692">
        <w:rPr>
          <w:rFonts w:ascii="Times New Roman" w:hAnsi="Times New Roman" w:cs="Times New Roman"/>
          <w:sz w:val="24"/>
          <w:szCs w:val="24"/>
        </w:rPr>
        <w:t xml:space="preserve"> che </w:t>
      </w:r>
      <w:r w:rsidR="00C0037C">
        <w:rPr>
          <w:rFonts w:ascii="Times New Roman" w:hAnsi="Times New Roman" w:cs="Times New Roman"/>
          <w:sz w:val="24"/>
          <w:szCs w:val="24"/>
        </w:rPr>
        <w:t xml:space="preserve">riesca </w:t>
      </w:r>
      <w:r w:rsidR="00482F0D">
        <w:rPr>
          <w:rFonts w:ascii="Times New Roman" w:hAnsi="Times New Roman" w:cs="Times New Roman"/>
          <w:sz w:val="24"/>
          <w:szCs w:val="24"/>
        </w:rPr>
        <w:t>a</w:t>
      </w:r>
      <w:r w:rsidR="00B05692" w:rsidRPr="00B05692">
        <w:rPr>
          <w:rFonts w:ascii="Times New Roman" w:hAnsi="Times New Roman" w:cs="Times New Roman"/>
          <w:sz w:val="24"/>
          <w:szCs w:val="24"/>
        </w:rPr>
        <w:t xml:space="preserve"> garantire </w:t>
      </w:r>
      <w:r w:rsidR="00482F0D">
        <w:rPr>
          <w:rFonts w:ascii="Times New Roman" w:hAnsi="Times New Roman" w:cs="Times New Roman"/>
          <w:sz w:val="24"/>
          <w:szCs w:val="24"/>
        </w:rPr>
        <w:t>qualità come robustezza, fast recovery e osservabilità.</w:t>
      </w:r>
      <w:r w:rsidR="00B05692" w:rsidRPr="00B05692">
        <w:rPr>
          <w:rFonts w:ascii="Times New Roman" w:hAnsi="Times New Roman" w:cs="Times New Roman"/>
          <w:sz w:val="24"/>
          <w:szCs w:val="24"/>
        </w:rPr>
        <w:t xml:space="preserve"> </w:t>
      </w:r>
    </w:p>
    <w:p w14:paraId="7DE441D5" w14:textId="77777777" w:rsidR="00B24C5E" w:rsidRDefault="00B24C5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AD46645" w14:textId="0932638C" w:rsidR="00EC59C6" w:rsidRPr="00C34891" w:rsidRDefault="00EC59C6" w:rsidP="008D6772">
      <w:pPr>
        <w:pStyle w:val="Titolo1"/>
        <w:numPr>
          <w:ilvl w:val="0"/>
          <w:numId w:val="26"/>
        </w:numPr>
        <w:spacing w:after="240" w:line="360" w:lineRule="auto"/>
        <w:rPr>
          <w:rFonts w:ascii="Times New Roman" w:hAnsi="Times New Roman" w:cs="Times New Roman"/>
          <w:color w:val="auto"/>
        </w:rPr>
      </w:pPr>
      <w:bookmarkStart w:id="3" w:name="_Toc129719930"/>
      <w:r w:rsidRPr="00C34891">
        <w:rPr>
          <w:rFonts w:ascii="Times New Roman" w:hAnsi="Times New Roman" w:cs="Times New Roman"/>
          <w:color w:val="auto"/>
        </w:rPr>
        <w:lastRenderedPageBreak/>
        <w:t>Presentazione dei capitoli</w:t>
      </w:r>
      <w:bookmarkEnd w:id="3"/>
    </w:p>
    <w:p w14:paraId="09079412" w14:textId="6A0EC2FF" w:rsidR="00E864AA" w:rsidRPr="00C34891" w:rsidRDefault="00901FE3"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primo capitolo</w:t>
      </w:r>
      <w:r w:rsidR="00434EE3" w:rsidRPr="00C34891">
        <w:rPr>
          <w:rFonts w:ascii="Times New Roman" w:hAnsi="Times New Roman" w:cs="Times New Roman"/>
          <w:sz w:val="24"/>
          <w:szCs w:val="24"/>
        </w:rPr>
        <w:t xml:space="preserve"> dopo questa introduzione</w:t>
      </w:r>
      <w:r w:rsidRPr="00C34891">
        <w:rPr>
          <w:rFonts w:ascii="Times New Roman" w:hAnsi="Times New Roman" w:cs="Times New Roman"/>
          <w:sz w:val="24"/>
          <w:szCs w:val="24"/>
        </w:rPr>
        <w:t xml:space="preserve"> </w:t>
      </w:r>
      <w:r w:rsidR="0028655A" w:rsidRPr="00C34891">
        <w:rPr>
          <w:rFonts w:ascii="Times New Roman" w:hAnsi="Times New Roman" w:cs="Times New Roman"/>
          <w:sz w:val="24"/>
          <w:szCs w:val="24"/>
        </w:rPr>
        <w:t>descrive da</w:t>
      </w:r>
      <w:r w:rsidR="00185B29" w:rsidRPr="00C34891">
        <w:rPr>
          <w:rFonts w:ascii="Times New Roman" w:hAnsi="Times New Roman" w:cs="Times New Roman"/>
          <w:sz w:val="24"/>
          <w:szCs w:val="24"/>
        </w:rPr>
        <w:t>l</w:t>
      </w:r>
      <w:r w:rsidR="0028655A" w:rsidRPr="00C34891">
        <w:rPr>
          <w:rFonts w:ascii="Times New Roman" w:hAnsi="Times New Roman" w:cs="Times New Roman"/>
          <w:sz w:val="24"/>
          <w:szCs w:val="24"/>
        </w:rPr>
        <w:t xml:space="preserve"> punto di vista infrastrutturale i limiti di un’architettura a micro-servizi</w:t>
      </w:r>
      <w:r w:rsidR="00434EE3" w:rsidRPr="00C34891">
        <w:rPr>
          <w:rFonts w:ascii="Times New Roman" w:hAnsi="Times New Roman" w:cs="Times New Roman"/>
          <w:sz w:val="24"/>
          <w:szCs w:val="24"/>
        </w:rPr>
        <w:t xml:space="preserve"> e </w:t>
      </w:r>
      <w:r w:rsidR="009775F6" w:rsidRPr="00C34891">
        <w:rPr>
          <w:rFonts w:ascii="Times New Roman" w:hAnsi="Times New Roman" w:cs="Times New Roman"/>
          <w:sz w:val="24"/>
          <w:szCs w:val="24"/>
        </w:rPr>
        <w:t xml:space="preserve">ne </w:t>
      </w:r>
      <w:r w:rsidR="0028655A" w:rsidRPr="00C34891">
        <w:rPr>
          <w:rFonts w:ascii="Times New Roman" w:hAnsi="Times New Roman" w:cs="Times New Roman"/>
          <w:sz w:val="24"/>
          <w:szCs w:val="24"/>
        </w:rPr>
        <w:t>mette</w:t>
      </w:r>
      <w:r w:rsidR="00434EE3" w:rsidRPr="00C34891">
        <w:rPr>
          <w:rFonts w:ascii="Times New Roman" w:hAnsi="Times New Roman" w:cs="Times New Roman"/>
          <w:sz w:val="24"/>
          <w:szCs w:val="24"/>
        </w:rPr>
        <w:t xml:space="preserve"> </w:t>
      </w:r>
      <w:r w:rsidR="0028655A" w:rsidRPr="00C34891">
        <w:rPr>
          <w:rFonts w:ascii="Times New Roman" w:hAnsi="Times New Roman" w:cs="Times New Roman"/>
          <w:sz w:val="24"/>
          <w:szCs w:val="24"/>
        </w:rPr>
        <w:t xml:space="preserve">in evidenza </w:t>
      </w:r>
      <w:r w:rsidR="00AD2B16" w:rsidRPr="00C34891">
        <w:rPr>
          <w:rFonts w:ascii="Times New Roman" w:hAnsi="Times New Roman" w:cs="Times New Roman"/>
          <w:sz w:val="24"/>
          <w:szCs w:val="24"/>
        </w:rPr>
        <w:t xml:space="preserve">le </w:t>
      </w:r>
      <w:r w:rsidR="0028655A" w:rsidRPr="00C34891">
        <w:rPr>
          <w:rFonts w:ascii="Times New Roman" w:hAnsi="Times New Roman" w:cs="Times New Roman"/>
          <w:sz w:val="24"/>
          <w:szCs w:val="24"/>
        </w:rPr>
        <w:t>fragilità</w:t>
      </w:r>
      <w:r w:rsidR="009775F6" w:rsidRPr="00C34891">
        <w:rPr>
          <w:rFonts w:ascii="Times New Roman" w:hAnsi="Times New Roman" w:cs="Times New Roman"/>
          <w:sz w:val="24"/>
          <w:szCs w:val="24"/>
        </w:rPr>
        <w:t>.</w:t>
      </w:r>
      <w:r w:rsidR="0028655A" w:rsidRPr="00C34891">
        <w:rPr>
          <w:rFonts w:ascii="Times New Roman" w:hAnsi="Times New Roman" w:cs="Times New Roman"/>
          <w:sz w:val="24"/>
          <w:szCs w:val="24"/>
        </w:rPr>
        <w:t xml:space="preserve"> </w:t>
      </w:r>
      <w:r w:rsidR="009775F6" w:rsidRPr="00C34891">
        <w:rPr>
          <w:rFonts w:ascii="Times New Roman" w:hAnsi="Times New Roman" w:cs="Times New Roman"/>
          <w:sz w:val="24"/>
          <w:szCs w:val="24"/>
        </w:rPr>
        <w:t>Introdotte le problematiche più comun</w:t>
      </w:r>
      <w:r w:rsidR="00C25923" w:rsidRPr="00C34891">
        <w:rPr>
          <w:rFonts w:ascii="Times New Roman" w:hAnsi="Times New Roman" w:cs="Times New Roman"/>
          <w:sz w:val="24"/>
          <w:szCs w:val="24"/>
        </w:rPr>
        <w:t>i</w:t>
      </w:r>
      <w:r w:rsidR="009775F6" w:rsidRPr="00C34891">
        <w:rPr>
          <w:rFonts w:ascii="Times New Roman" w:hAnsi="Times New Roman" w:cs="Times New Roman"/>
          <w:sz w:val="24"/>
          <w:szCs w:val="24"/>
        </w:rPr>
        <w:t>, verranno enunciati alcuni concetti</w:t>
      </w:r>
      <w:r w:rsidR="005F4852">
        <w:rPr>
          <w:rFonts w:ascii="Times New Roman" w:hAnsi="Times New Roman" w:cs="Times New Roman"/>
          <w:sz w:val="24"/>
          <w:szCs w:val="24"/>
        </w:rPr>
        <w:t>,</w:t>
      </w:r>
      <w:r w:rsidR="009775F6" w:rsidRPr="00C34891">
        <w:rPr>
          <w:rFonts w:ascii="Times New Roman" w:hAnsi="Times New Roman" w:cs="Times New Roman"/>
          <w:sz w:val="24"/>
          <w:szCs w:val="24"/>
        </w:rPr>
        <w:t xml:space="preserve"> facenti parte del</w:t>
      </w:r>
      <w:r w:rsidR="0028655A" w:rsidRPr="00C34891">
        <w:rPr>
          <w:rFonts w:ascii="Times New Roman" w:hAnsi="Times New Roman" w:cs="Times New Roman"/>
          <w:sz w:val="24"/>
          <w:szCs w:val="24"/>
        </w:rPr>
        <w:t>la teoria dell’affidabilità dei sistemi, elaborata dallo studioso Jean-Claude Laprie</w:t>
      </w:r>
      <w:r w:rsidR="00B50EBC" w:rsidRPr="00C34891">
        <w:rPr>
          <w:rFonts w:ascii="Times New Roman" w:hAnsi="Times New Roman" w:cs="Times New Roman"/>
          <w:sz w:val="24"/>
          <w:szCs w:val="24"/>
        </w:rPr>
        <w:t xml:space="preserve"> [1]</w:t>
      </w:r>
      <w:r w:rsidR="0028655A" w:rsidRPr="00C34891">
        <w:rPr>
          <w:rFonts w:ascii="Times New Roman" w:hAnsi="Times New Roman" w:cs="Times New Roman"/>
          <w:sz w:val="24"/>
          <w:szCs w:val="24"/>
        </w:rPr>
        <w:t>.</w:t>
      </w:r>
    </w:p>
    <w:p w14:paraId="24B7E268" w14:textId="4F5E9FFF" w:rsidR="00E864AA" w:rsidRPr="00C34891" w:rsidRDefault="00901FE3"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secondo capitolo </w:t>
      </w:r>
      <w:r w:rsidR="00E864AA" w:rsidRPr="00C34891">
        <w:rPr>
          <w:rFonts w:ascii="Times New Roman" w:hAnsi="Times New Roman" w:cs="Times New Roman"/>
          <w:sz w:val="24"/>
          <w:szCs w:val="24"/>
        </w:rPr>
        <w:t xml:space="preserve">presenta </w:t>
      </w:r>
      <w:r w:rsidR="0020166D" w:rsidRPr="00C34891">
        <w:rPr>
          <w:rFonts w:ascii="Times New Roman" w:hAnsi="Times New Roman" w:cs="Times New Roman"/>
          <w:sz w:val="24"/>
          <w:szCs w:val="24"/>
        </w:rPr>
        <w:t xml:space="preserve">tutte </w:t>
      </w:r>
      <w:r w:rsidRPr="00C34891">
        <w:rPr>
          <w:rFonts w:ascii="Times New Roman" w:hAnsi="Times New Roman" w:cs="Times New Roman"/>
          <w:sz w:val="24"/>
          <w:szCs w:val="24"/>
        </w:rPr>
        <w:t>le tecnologie utilizzate</w:t>
      </w:r>
      <w:r w:rsidR="006A3C68" w:rsidRPr="00C34891">
        <w:rPr>
          <w:rFonts w:ascii="Times New Roman" w:hAnsi="Times New Roman" w:cs="Times New Roman"/>
          <w:sz w:val="24"/>
          <w:szCs w:val="24"/>
        </w:rPr>
        <w:t xml:space="preserve"> per lo sviluppo del</w:t>
      </w:r>
      <w:r w:rsidR="0020166D" w:rsidRPr="00C34891">
        <w:rPr>
          <w:rFonts w:ascii="Times New Roman" w:hAnsi="Times New Roman" w:cs="Times New Roman"/>
          <w:sz w:val="24"/>
          <w:szCs w:val="24"/>
        </w:rPr>
        <w:t xml:space="preserve"> prototipo e</w:t>
      </w:r>
      <w:r w:rsidR="00E864AA" w:rsidRPr="00C34891">
        <w:rPr>
          <w:rFonts w:ascii="Times New Roman" w:hAnsi="Times New Roman" w:cs="Times New Roman"/>
          <w:sz w:val="24"/>
          <w:szCs w:val="24"/>
        </w:rPr>
        <w:t xml:space="preserve"> il</w:t>
      </w:r>
      <w:r w:rsidR="0020166D" w:rsidRPr="00C34891">
        <w:rPr>
          <w:rFonts w:ascii="Times New Roman" w:hAnsi="Times New Roman" w:cs="Times New Roman"/>
          <w:sz w:val="24"/>
          <w:szCs w:val="24"/>
        </w:rPr>
        <w:t xml:space="preserve"> cosiddetto</w:t>
      </w:r>
      <w:r w:rsidR="00E864AA" w:rsidRPr="00C34891">
        <w:rPr>
          <w:rFonts w:ascii="Times New Roman" w:hAnsi="Times New Roman" w:cs="Times New Roman"/>
          <w:sz w:val="24"/>
          <w:szCs w:val="24"/>
        </w:rPr>
        <w:t xml:space="preserve"> </w:t>
      </w:r>
      <w:r w:rsidR="0020166D" w:rsidRPr="00C34891">
        <w:rPr>
          <w:rFonts w:ascii="Times New Roman" w:hAnsi="Times New Roman" w:cs="Times New Roman"/>
          <w:sz w:val="24"/>
          <w:szCs w:val="24"/>
        </w:rPr>
        <w:t>“</w:t>
      </w:r>
      <w:r w:rsidR="00AD2B16" w:rsidRPr="00C34891">
        <w:rPr>
          <w:rFonts w:ascii="Times New Roman" w:hAnsi="Times New Roman" w:cs="Times New Roman"/>
          <w:sz w:val="24"/>
          <w:szCs w:val="24"/>
        </w:rPr>
        <w:t>modello</w:t>
      </w:r>
      <w:r w:rsidR="00E864AA" w:rsidRPr="00C34891">
        <w:rPr>
          <w:rFonts w:ascii="Times New Roman" w:hAnsi="Times New Roman" w:cs="Times New Roman"/>
          <w:sz w:val="24"/>
          <w:szCs w:val="24"/>
        </w:rPr>
        <w:t xml:space="preserve"> </w:t>
      </w:r>
      <w:r w:rsidRPr="00C34891">
        <w:rPr>
          <w:rFonts w:ascii="Times New Roman" w:hAnsi="Times New Roman" w:cs="Times New Roman"/>
          <w:sz w:val="24"/>
          <w:szCs w:val="24"/>
        </w:rPr>
        <w:t>esagonale</w:t>
      </w:r>
      <w:r w:rsidR="003D48BC" w:rsidRPr="00C34891">
        <w:rPr>
          <w:rFonts w:ascii="Times New Roman" w:hAnsi="Times New Roman" w:cs="Times New Roman"/>
          <w:sz w:val="24"/>
          <w:szCs w:val="24"/>
        </w:rPr>
        <w:t>”</w:t>
      </w:r>
      <w:r w:rsidR="0020166D" w:rsidRPr="00C34891">
        <w:rPr>
          <w:rFonts w:ascii="Times New Roman" w:hAnsi="Times New Roman" w:cs="Times New Roman"/>
          <w:sz w:val="24"/>
          <w:szCs w:val="24"/>
        </w:rPr>
        <w:t>, un pattern progettuale che definisce le linee guida da adottare quando si vuole sviluppare un</w:t>
      </w:r>
      <w:r w:rsidR="003D48BC" w:rsidRPr="00C34891">
        <w:rPr>
          <w:rFonts w:ascii="Times New Roman" w:hAnsi="Times New Roman" w:cs="Times New Roman"/>
          <w:sz w:val="24"/>
          <w:szCs w:val="24"/>
        </w:rPr>
        <w:t xml:space="preserve"> </w:t>
      </w:r>
      <w:r w:rsidRPr="00C34891">
        <w:rPr>
          <w:rFonts w:ascii="Times New Roman" w:hAnsi="Times New Roman" w:cs="Times New Roman"/>
          <w:sz w:val="24"/>
          <w:szCs w:val="24"/>
        </w:rPr>
        <w:t>micro-servizi</w:t>
      </w:r>
      <w:r w:rsidR="003D48BC" w:rsidRPr="00C34891">
        <w:rPr>
          <w:rFonts w:ascii="Times New Roman" w:hAnsi="Times New Roman" w:cs="Times New Roman"/>
          <w:sz w:val="24"/>
          <w:szCs w:val="24"/>
        </w:rPr>
        <w:t>o</w:t>
      </w:r>
      <w:r w:rsidR="006A3C68" w:rsidRPr="00C34891">
        <w:rPr>
          <w:rFonts w:ascii="Times New Roman" w:hAnsi="Times New Roman" w:cs="Times New Roman"/>
          <w:sz w:val="24"/>
          <w:szCs w:val="24"/>
        </w:rPr>
        <w:t xml:space="preserve">. </w:t>
      </w:r>
    </w:p>
    <w:p w14:paraId="1BDFB339" w14:textId="7AD5DB92" w:rsidR="00901FE3" w:rsidRPr="00C34891" w:rsidRDefault="00E864AA"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w:t>
      </w:r>
      <w:r w:rsidR="006A3C68" w:rsidRPr="00C34891">
        <w:rPr>
          <w:rFonts w:ascii="Times New Roman" w:hAnsi="Times New Roman" w:cs="Times New Roman"/>
          <w:sz w:val="24"/>
          <w:szCs w:val="24"/>
        </w:rPr>
        <w:t xml:space="preserve">l terzo capitolo </w:t>
      </w:r>
      <w:r w:rsidRPr="00C34891">
        <w:rPr>
          <w:rFonts w:ascii="Times New Roman" w:hAnsi="Times New Roman" w:cs="Times New Roman"/>
          <w:sz w:val="24"/>
          <w:szCs w:val="24"/>
        </w:rPr>
        <w:t xml:space="preserve">esamina come possono essere implementati i pattern e i meccanismi per la resilienza, utilizzando </w:t>
      </w:r>
      <w:r w:rsidR="00116BF4" w:rsidRPr="00C34891">
        <w:rPr>
          <w:rFonts w:ascii="Times New Roman" w:hAnsi="Times New Roman" w:cs="Times New Roman"/>
          <w:sz w:val="24"/>
          <w:szCs w:val="24"/>
        </w:rPr>
        <w:t xml:space="preserve">il framework </w:t>
      </w:r>
      <w:r w:rsidRPr="00C34891">
        <w:rPr>
          <w:rFonts w:ascii="Times New Roman" w:hAnsi="Times New Roman" w:cs="Times New Roman"/>
          <w:sz w:val="24"/>
          <w:szCs w:val="24"/>
        </w:rPr>
        <w:t>Spring Cloud</w:t>
      </w:r>
      <w:r w:rsidR="00116BF4" w:rsidRPr="00C34891">
        <w:rPr>
          <w:rFonts w:ascii="Times New Roman" w:hAnsi="Times New Roman" w:cs="Times New Roman"/>
          <w:sz w:val="24"/>
          <w:szCs w:val="24"/>
        </w:rPr>
        <w:t xml:space="preserve">. In questo capitolo vengono anche descritti </w:t>
      </w:r>
      <w:r w:rsidR="00F0599B" w:rsidRPr="00C34891">
        <w:rPr>
          <w:rFonts w:ascii="Times New Roman" w:hAnsi="Times New Roman" w:cs="Times New Roman"/>
          <w:sz w:val="24"/>
          <w:szCs w:val="24"/>
        </w:rPr>
        <w:t xml:space="preserve">i </w:t>
      </w:r>
      <w:r w:rsidR="00116BF4" w:rsidRPr="00C34891">
        <w:rPr>
          <w:rFonts w:ascii="Times New Roman" w:hAnsi="Times New Roman" w:cs="Times New Roman"/>
          <w:sz w:val="24"/>
          <w:szCs w:val="24"/>
        </w:rPr>
        <w:t>sistemi</w:t>
      </w:r>
      <w:r w:rsidR="00BC0ECF" w:rsidRPr="00C34891">
        <w:rPr>
          <w:rFonts w:ascii="Times New Roman" w:hAnsi="Times New Roman" w:cs="Times New Roman"/>
          <w:sz w:val="24"/>
          <w:szCs w:val="24"/>
        </w:rPr>
        <w:t xml:space="preserve"> che </w:t>
      </w:r>
      <w:r w:rsidR="00116BF4" w:rsidRPr="00C34891">
        <w:rPr>
          <w:rFonts w:ascii="Times New Roman" w:hAnsi="Times New Roman" w:cs="Times New Roman"/>
          <w:sz w:val="24"/>
          <w:szCs w:val="24"/>
        </w:rPr>
        <w:t>possono essere utilizzati per monitorare lo stato e il comportamento del sistema in tempo reale.</w:t>
      </w:r>
    </w:p>
    <w:p w14:paraId="0D1436A0" w14:textId="084C8BEC" w:rsidR="00116BF4" w:rsidRPr="00C34891" w:rsidRDefault="00116BF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Ne</w:t>
      </w:r>
      <w:r w:rsidR="00296374">
        <w:rPr>
          <w:rFonts w:ascii="Times New Roman" w:hAnsi="Times New Roman" w:cs="Times New Roman"/>
          <w:sz w:val="24"/>
          <w:szCs w:val="24"/>
        </w:rPr>
        <w:t>i capitoli</w:t>
      </w:r>
      <w:r w:rsidRPr="00C34891">
        <w:rPr>
          <w:rFonts w:ascii="Times New Roman" w:hAnsi="Times New Roman" w:cs="Times New Roman"/>
          <w:sz w:val="24"/>
          <w:szCs w:val="24"/>
        </w:rPr>
        <w:t xml:space="preserve"> </w:t>
      </w:r>
      <w:r w:rsidR="00296374">
        <w:rPr>
          <w:rFonts w:ascii="Times New Roman" w:hAnsi="Times New Roman" w:cs="Times New Roman"/>
          <w:sz w:val="24"/>
          <w:szCs w:val="24"/>
        </w:rPr>
        <w:t xml:space="preserve">quattro e cinque </w:t>
      </w:r>
      <w:r w:rsidRPr="00C34891">
        <w:rPr>
          <w:rFonts w:ascii="Times New Roman" w:hAnsi="Times New Roman" w:cs="Times New Roman"/>
          <w:sz w:val="24"/>
          <w:szCs w:val="24"/>
        </w:rPr>
        <w:t>v</w:t>
      </w:r>
      <w:r w:rsidR="00296374">
        <w:rPr>
          <w:rFonts w:ascii="Times New Roman" w:hAnsi="Times New Roman" w:cs="Times New Roman"/>
          <w:sz w:val="24"/>
          <w:szCs w:val="24"/>
        </w:rPr>
        <w:t xml:space="preserve">errà </w:t>
      </w:r>
      <w:r w:rsidRPr="00C34891">
        <w:rPr>
          <w:rFonts w:ascii="Times New Roman" w:hAnsi="Times New Roman" w:cs="Times New Roman"/>
          <w:sz w:val="24"/>
          <w:szCs w:val="24"/>
        </w:rPr>
        <w:t xml:space="preserve">presentato </w:t>
      </w:r>
      <w:r w:rsidR="0033336C" w:rsidRPr="00C34891">
        <w:rPr>
          <w:rFonts w:ascii="Times New Roman" w:hAnsi="Times New Roman" w:cs="Times New Roman"/>
          <w:sz w:val="24"/>
          <w:szCs w:val="24"/>
        </w:rPr>
        <w:t>il prototipo</w:t>
      </w:r>
      <w:r w:rsidR="00EB55F3" w:rsidRPr="00C34891">
        <w:rPr>
          <w:rFonts w:ascii="Times New Roman" w:hAnsi="Times New Roman" w:cs="Times New Roman"/>
          <w:sz w:val="24"/>
          <w:szCs w:val="24"/>
        </w:rPr>
        <w:t>, il cui acronimo è</w:t>
      </w:r>
      <w:r w:rsidR="00EF664C" w:rsidRPr="00C34891">
        <w:rPr>
          <w:rFonts w:ascii="Times New Roman" w:hAnsi="Times New Roman" w:cs="Times New Roman"/>
          <w:sz w:val="24"/>
          <w:szCs w:val="24"/>
        </w:rPr>
        <w:t xml:space="preserve"> RNMA, un sistema di gestione e registrazione degli utenti, che desiderano iscriversi ad una newsletter. </w:t>
      </w:r>
      <w:r w:rsidRPr="00C34891">
        <w:rPr>
          <w:rFonts w:ascii="Times New Roman" w:hAnsi="Times New Roman" w:cs="Times New Roman"/>
          <w:sz w:val="24"/>
          <w:szCs w:val="24"/>
        </w:rPr>
        <w:t>La descrizione dei flussi è supportata da diagrammi di sequenza UML</w:t>
      </w:r>
      <w:r w:rsidR="00EF664C" w:rsidRPr="00C34891">
        <w:rPr>
          <w:rFonts w:ascii="Times New Roman" w:hAnsi="Times New Roman" w:cs="Times New Roman"/>
          <w:sz w:val="24"/>
          <w:szCs w:val="24"/>
        </w:rPr>
        <w:t xml:space="preserve"> e per ciascun</w:t>
      </w:r>
      <w:r w:rsidR="00FF7E9F">
        <w:rPr>
          <w:rFonts w:ascii="Times New Roman" w:hAnsi="Times New Roman" w:cs="Times New Roman"/>
          <w:sz w:val="24"/>
          <w:szCs w:val="24"/>
        </w:rPr>
        <w:t>a</w:t>
      </w:r>
      <w:r w:rsidR="00EF664C" w:rsidRPr="00C34891">
        <w:rPr>
          <w:rFonts w:ascii="Times New Roman" w:hAnsi="Times New Roman" w:cs="Times New Roman"/>
          <w:sz w:val="24"/>
          <w:szCs w:val="24"/>
        </w:rPr>
        <w:t xml:space="preserve"> API verrà mostrato come è possibile valorizzare le richieste su Postman.</w:t>
      </w:r>
    </w:p>
    <w:p w14:paraId="00443155" w14:textId="05B2763F" w:rsidR="00F541B3" w:rsidRPr="00C34891" w:rsidRDefault="00116BF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tesi si conclude discutendo </w:t>
      </w:r>
      <w:r w:rsidR="00575608" w:rsidRPr="00C34891">
        <w:rPr>
          <w:rFonts w:ascii="Times New Roman" w:hAnsi="Times New Roman" w:cs="Times New Roman"/>
          <w:sz w:val="24"/>
          <w:szCs w:val="24"/>
        </w:rPr>
        <w:t xml:space="preserve">gli sviluppi futuri che potrebbero essere adottati </w:t>
      </w:r>
      <w:r w:rsidR="002710E6" w:rsidRPr="00C34891">
        <w:rPr>
          <w:rFonts w:ascii="Times New Roman" w:hAnsi="Times New Roman" w:cs="Times New Roman"/>
          <w:sz w:val="24"/>
          <w:szCs w:val="24"/>
        </w:rPr>
        <w:t>per il</w:t>
      </w:r>
      <w:r w:rsidR="00575608" w:rsidRPr="00C34891">
        <w:rPr>
          <w:rFonts w:ascii="Times New Roman" w:hAnsi="Times New Roman" w:cs="Times New Roman"/>
          <w:sz w:val="24"/>
          <w:szCs w:val="24"/>
        </w:rPr>
        <w:t xml:space="preserve"> prototipo</w:t>
      </w:r>
      <w:r w:rsidR="005F4852">
        <w:rPr>
          <w:rFonts w:ascii="Times New Roman" w:hAnsi="Times New Roman" w:cs="Times New Roman"/>
          <w:sz w:val="24"/>
          <w:szCs w:val="24"/>
        </w:rPr>
        <w:t>, discutendo di</w:t>
      </w:r>
      <w:r w:rsidR="00575608" w:rsidRPr="00C34891">
        <w:rPr>
          <w:rFonts w:ascii="Times New Roman" w:hAnsi="Times New Roman" w:cs="Times New Roman"/>
          <w:sz w:val="24"/>
          <w:szCs w:val="24"/>
        </w:rPr>
        <w:t xml:space="preserve"> tecnologie </w:t>
      </w:r>
      <w:r w:rsidR="00FF68E8" w:rsidRPr="00C34891">
        <w:rPr>
          <w:rFonts w:ascii="Times New Roman" w:hAnsi="Times New Roman" w:cs="Times New Roman"/>
          <w:sz w:val="24"/>
          <w:szCs w:val="24"/>
        </w:rPr>
        <w:t xml:space="preserve">come </w:t>
      </w:r>
      <w:r w:rsidR="00901FE3" w:rsidRPr="00C34891">
        <w:rPr>
          <w:rFonts w:ascii="Times New Roman" w:hAnsi="Times New Roman" w:cs="Times New Roman"/>
          <w:sz w:val="24"/>
          <w:szCs w:val="24"/>
        </w:rPr>
        <w:t>Docker e Kubernetes.</w:t>
      </w:r>
      <w:r w:rsidR="000010DD" w:rsidRPr="00C34891">
        <w:rPr>
          <w:rFonts w:ascii="Times New Roman" w:hAnsi="Times New Roman" w:cs="Times New Roman"/>
          <w:sz w:val="24"/>
          <w:szCs w:val="24"/>
        </w:rPr>
        <w:t xml:space="preserve"> </w:t>
      </w:r>
      <w:r w:rsidR="00F541B3" w:rsidRPr="00C34891">
        <w:rPr>
          <w:rFonts w:ascii="Times New Roman" w:hAnsi="Times New Roman" w:cs="Times New Roman"/>
          <w:sz w:val="24"/>
          <w:szCs w:val="24"/>
        </w:rPr>
        <w:br w:type="page"/>
      </w:r>
    </w:p>
    <w:p w14:paraId="49745307" w14:textId="70577C8F" w:rsidR="00574050" w:rsidRPr="00C34891" w:rsidRDefault="00C0756B" w:rsidP="00C0756B">
      <w:pPr>
        <w:pStyle w:val="Titolo1"/>
        <w:spacing w:before="0" w:after="240" w:line="360" w:lineRule="auto"/>
        <w:jc w:val="center"/>
        <w:rPr>
          <w:rFonts w:ascii="Times New Roman" w:hAnsi="Times New Roman" w:cs="Times New Roman"/>
          <w:color w:val="auto"/>
          <w:sz w:val="40"/>
          <w:szCs w:val="40"/>
        </w:rPr>
      </w:pPr>
      <w:bookmarkStart w:id="4" w:name="_Toc129719931"/>
      <w:r>
        <w:rPr>
          <w:rFonts w:ascii="Times New Roman" w:hAnsi="Times New Roman" w:cs="Times New Roman"/>
          <w:color w:val="auto"/>
          <w:sz w:val="40"/>
          <w:szCs w:val="40"/>
        </w:rPr>
        <w:lastRenderedPageBreak/>
        <w:t xml:space="preserve">1. </w:t>
      </w:r>
      <w:r w:rsidR="0061397D" w:rsidRPr="00C34891">
        <w:rPr>
          <w:rFonts w:ascii="Times New Roman" w:hAnsi="Times New Roman" w:cs="Times New Roman"/>
          <w:color w:val="auto"/>
          <w:sz w:val="40"/>
          <w:szCs w:val="40"/>
        </w:rPr>
        <w:t>La resilienza nelle applicazioni a servizi</w:t>
      </w:r>
      <w:bookmarkEnd w:id="4"/>
    </w:p>
    <w:p w14:paraId="7784C0BA" w14:textId="786F7ADF" w:rsidR="00574050" w:rsidRPr="00C34891" w:rsidRDefault="00574050" w:rsidP="00C0756B">
      <w:pPr>
        <w:pStyle w:val="Titolo1"/>
        <w:numPr>
          <w:ilvl w:val="1"/>
          <w:numId w:val="43"/>
        </w:numPr>
        <w:spacing w:before="0" w:after="240" w:line="360" w:lineRule="auto"/>
        <w:ind w:left="0" w:firstLine="0"/>
        <w:rPr>
          <w:rFonts w:ascii="Times New Roman" w:hAnsi="Times New Roman" w:cs="Times New Roman"/>
          <w:color w:val="auto"/>
        </w:rPr>
      </w:pPr>
      <w:bookmarkStart w:id="5" w:name="_Toc129719932"/>
      <w:r w:rsidRPr="00C34891">
        <w:rPr>
          <w:rFonts w:ascii="Times New Roman" w:hAnsi="Times New Roman" w:cs="Times New Roman"/>
          <w:color w:val="auto"/>
        </w:rPr>
        <w:t>Architettura a micro-servizi</w:t>
      </w:r>
      <w:bookmarkEnd w:id="5"/>
    </w:p>
    <w:p w14:paraId="24181518" w14:textId="044A442C"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termine </w:t>
      </w:r>
      <w:r w:rsidR="00555971" w:rsidRPr="00C34891">
        <w:rPr>
          <w:rFonts w:ascii="Times New Roman" w:hAnsi="Times New Roman" w:cs="Times New Roman"/>
          <w:sz w:val="24"/>
          <w:szCs w:val="24"/>
        </w:rPr>
        <w:t>“</w:t>
      </w:r>
      <w:r w:rsidRPr="00C34891">
        <w:rPr>
          <w:rFonts w:ascii="Times New Roman" w:hAnsi="Times New Roman" w:cs="Times New Roman"/>
          <w:iCs/>
          <w:sz w:val="24"/>
          <w:szCs w:val="24"/>
        </w:rPr>
        <w:t>micro-servizi</w:t>
      </w:r>
      <w:r w:rsidR="00555971" w:rsidRPr="00C34891">
        <w:rPr>
          <w:rFonts w:ascii="Times New Roman" w:hAnsi="Times New Roman" w:cs="Times New Roman"/>
          <w:iCs/>
          <w:sz w:val="24"/>
          <w:szCs w:val="24"/>
        </w:rPr>
        <w:t>”</w:t>
      </w:r>
      <w:r w:rsidR="00EB7015" w:rsidRPr="00C34891">
        <w:rPr>
          <w:rFonts w:ascii="Times New Roman" w:hAnsi="Times New Roman" w:cs="Times New Roman"/>
          <w:iCs/>
          <w:sz w:val="24"/>
          <w:szCs w:val="24"/>
        </w:rPr>
        <w:t xml:space="preserve"> [2] </w:t>
      </w:r>
      <w:r w:rsidRPr="00C34891">
        <w:rPr>
          <w:rFonts w:ascii="Times New Roman" w:hAnsi="Times New Roman" w:cs="Times New Roman"/>
          <w:sz w:val="24"/>
          <w:szCs w:val="24"/>
        </w:rPr>
        <w:t xml:space="preserve">fu coniato dagli informatici Martin Fowler e James Lewis nel 2014 quando pubblicarono il saggio intitolato </w:t>
      </w:r>
      <w:r w:rsidRPr="00C34891">
        <w:rPr>
          <w:rFonts w:ascii="Times New Roman" w:hAnsi="Times New Roman" w:cs="Times New Roman"/>
          <w:i/>
          <w:sz w:val="24"/>
          <w:szCs w:val="24"/>
        </w:rPr>
        <w:t>Microservices</w:t>
      </w:r>
      <w:r w:rsidRPr="00C34891">
        <w:rPr>
          <w:rFonts w:ascii="Times New Roman" w:hAnsi="Times New Roman" w:cs="Times New Roman"/>
          <w:sz w:val="24"/>
          <w:szCs w:val="24"/>
        </w:rPr>
        <w:t>.</w:t>
      </w:r>
      <w:r w:rsidR="00457FD9"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I micro-servizi si configurano come un approccio architetturale per lo sviluppo di applicazioni, che </w:t>
      </w:r>
      <w:r w:rsidR="0021688E" w:rsidRPr="00C34891">
        <w:rPr>
          <w:rFonts w:ascii="Times New Roman" w:hAnsi="Times New Roman" w:cs="Times New Roman"/>
          <w:sz w:val="24"/>
          <w:szCs w:val="24"/>
        </w:rPr>
        <w:t xml:space="preserve">grazie a questo pattern, </w:t>
      </w:r>
      <w:r w:rsidRPr="00C34891">
        <w:rPr>
          <w:rFonts w:ascii="Times New Roman" w:hAnsi="Times New Roman" w:cs="Times New Roman"/>
          <w:sz w:val="24"/>
          <w:szCs w:val="24"/>
        </w:rPr>
        <w:t xml:space="preserve">vengono composte da più servizi dislocati in rete, che comunicano </w:t>
      </w:r>
      <w:r w:rsidR="00FD2AD9" w:rsidRPr="00C34891">
        <w:rPr>
          <w:rFonts w:ascii="Times New Roman" w:hAnsi="Times New Roman" w:cs="Times New Roman"/>
          <w:sz w:val="24"/>
          <w:szCs w:val="24"/>
        </w:rPr>
        <w:t xml:space="preserve">tra loro </w:t>
      </w:r>
      <w:r w:rsidRPr="00C34891">
        <w:rPr>
          <w:rFonts w:ascii="Times New Roman" w:hAnsi="Times New Roman" w:cs="Times New Roman"/>
          <w:sz w:val="24"/>
          <w:szCs w:val="24"/>
        </w:rPr>
        <w:t>per raggiungere obiettivi computazionali comuni</w:t>
      </w:r>
      <w:r w:rsidR="00EB4D5E" w:rsidRPr="00C34891">
        <w:rPr>
          <w:rFonts w:ascii="Times New Roman" w:hAnsi="Times New Roman" w:cs="Times New Roman"/>
          <w:sz w:val="24"/>
          <w:szCs w:val="24"/>
        </w:rPr>
        <w:t>, tramite API</w:t>
      </w:r>
      <w:r w:rsidRPr="00C34891">
        <w:rPr>
          <w:rFonts w:ascii="Times New Roman" w:hAnsi="Times New Roman" w:cs="Times New Roman"/>
          <w:sz w:val="24"/>
          <w:szCs w:val="24"/>
        </w:rPr>
        <w:t>. Nonostante il sistema finale sia fortemente decentralizzato, esso appare agli utenti come unico, coeso e coerente.</w:t>
      </w:r>
    </w:p>
    <w:p w14:paraId="4AEDFD9A" w14:textId="2A6EF51A"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Ciascun componente dell’architettura modellizza logiche di business ben definite. Inoltre, </w:t>
      </w:r>
      <w:r w:rsidR="00457FD9" w:rsidRPr="00C34891">
        <w:rPr>
          <w:rFonts w:ascii="Times New Roman" w:hAnsi="Times New Roman" w:cs="Times New Roman"/>
          <w:sz w:val="24"/>
          <w:szCs w:val="24"/>
        </w:rPr>
        <w:t xml:space="preserve">ciascun micro-servizio </w:t>
      </w:r>
      <w:r w:rsidRPr="00C34891">
        <w:rPr>
          <w:rFonts w:ascii="Times New Roman" w:hAnsi="Times New Roman" w:cs="Times New Roman"/>
          <w:sz w:val="24"/>
          <w:szCs w:val="24"/>
        </w:rPr>
        <w:t xml:space="preserve">deve essere dotato di tutti gli elementi, hardware e software, che permettono di renderlo il più auto-sufficiente possibile, come </w:t>
      </w:r>
      <w:r w:rsidR="00457FD9" w:rsidRPr="00C34891">
        <w:rPr>
          <w:rFonts w:ascii="Times New Roman" w:hAnsi="Times New Roman" w:cs="Times New Roman"/>
          <w:sz w:val="24"/>
          <w:szCs w:val="24"/>
        </w:rPr>
        <w:t>ad</w:t>
      </w:r>
      <w:r w:rsidRPr="00C34891">
        <w:rPr>
          <w:rFonts w:ascii="Times New Roman" w:hAnsi="Times New Roman" w:cs="Times New Roman"/>
          <w:sz w:val="24"/>
          <w:szCs w:val="24"/>
        </w:rPr>
        <w:t xml:space="preserve"> esempio</w:t>
      </w:r>
      <w:r w:rsidR="005F4852">
        <w:rPr>
          <w:rFonts w:ascii="Times New Roman" w:hAnsi="Times New Roman" w:cs="Times New Roman"/>
          <w:sz w:val="24"/>
          <w:szCs w:val="24"/>
        </w:rPr>
        <w:t>,</w:t>
      </w:r>
      <w:r w:rsidRPr="00C34891">
        <w:rPr>
          <w:rFonts w:ascii="Times New Roman" w:hAnsi="Times New Roman" w:cs="Times New Roman"/>
          <w:sz w:val="24"/>
          <w:szCs w:val="24"/>
        </w:rPr>
        <w:t xml:space="preserve"> una propria banca dati.</w:t>
      </w:r>
    </w:p>
    <w:p w14:paraId="7CBE1A7C" w14:textId="5333B5D3" w:rsidR="00F20F63"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L’indipendenza dei micro-servizi comporta il vantaggio che ciascuno di essi può essere implementato con uno stack tecnologico </w:t>
      </w:r>
      <w:r w:rsidR="00AE56EB" w:rsidRPr="00C34891">
        <w:rPr>
          <w:rFonts w:ascii="Times New Roman" w:hAnsi="Times New Roman" w:cs="Times New Roman"/>
          <w:sz w:val="24"/>
          <w:szCs w:val="24"/>
        </w:rPr>
        <w:t>indipendente</w:t>
      </w:r>
      <w:r w:rsidRPr="00C34891">
        <w:rPr>
          <w:rFonts w:ascii="Times New Roman" w:hAnsi="Times New Roman" w:cs="Times New Roman"/>
          <w:sz w:val="24"/>
          <w:szCs w:val="24"/>
        </w:rPr>
        <w:t xml:space="preserve"> dagli altri, purché sia </w:t>
      </w:r>
      <w:r w:rsidR="00AE56EB" w:rsidRPr="00C34891">
        <w:rPr>
          <w:rFonts w:ascii="Times New Roman" w:hAnsi="Times New Roman" w:cs="Times New Roman"/>
          <w:sz w:val="24"/>
          <w:szCs w:val="24"/>
        </w:rPr>
        <w:t xml:space="preserve">esso </w:t>
      </w:r>
      <w:r w:rsidRPr="00C34891">
        <w:rPr>
          <w:rFonts w:ascii="Times New Roman" w:hAnsi="Times New Roman" w:cs="Times New Roman"/>
          <w:sz w:val="24"/>
          <w:szCs w:val="24"/>
        </w:rPr>
        <w:t>in grado di comunicare con l’esterno usando dei protocolli di comunicazione comuni a tutti i servizi che compongono il sistema</w:t>
      </w:r>
      <w:r w:rsidR="00F20F63" w:rsidRPr="00C34891">
        <w:rPr>
          <w:rFonts w:ascii="Times New Roman" w:hAnsi="Times New Roman" w:cs="Times New Roman"/>
          <w:sz w:val="24"/>
          <w:szCs w:val="24"/>
        </w:rPr>
        <w:t>.</w:t>
      </w:r>
    </w:p>
    <w:p w14:paraId="50D9FA45" w14:textId="77777777" w:rsidR="003459E5" w:rsidRPr="00C34891" w:rsidRDefault="000F3D7F" w:rsidP="005E6458">
      <w:pPr>
        <w:keepNext/>
        <w:spacing w:before="240" w:after="0" w:line="360" w:lineRule="auto"/>
        <w:jc w:val="center"/>
      </w:pPr>
      <w:r w:rsidRPr="00C34891">
        <w:rPr>
          <w:rFonts w:ascii="Times New Roman" w:hAnsi="Times New Roman" w:cs="Times New Roman"/>
          <w:b/>
          <w:bCs/>
          <w:noProof/>
          <w:sz w:val="24"/>
          <w:szCs w:val="24"/>
        </w:rPr>
        <w:drawing>
          <wp:inline distT="0" distB="0" distL="0" distR="0" wp14:anchorId="313899F9" wp14:editId="08AC5085">
            <wp:extent cx="4122344" cy="2192866"/>
            <wp:effectExtent l="19050" t="19050" r="12065" b="171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8512"/>
                    <a:stretch/>
                  </pic:blipFill>
                  <pic:spPr bwMode="auto">
                    <a:xfrm>
                      <a:off x="0" y="0"/>
                      <a:ext cx="4136454" cy="2200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3AFCF4" w14:textId="79BBBD48" w:rsidR="003459E5" w:rsidRPr="00C34891" w:rsidRDefault="003459E5" w:rsidP="005E6458">
      <w:pPr>
        <w:pStyle w:val="Didascalia"/>
        <w:keepNext/>
        <w:spacing w:before="240"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C0756B">
        <w:rPr>
          <w:rFonts w:ascii="Times New Roman" w:hAnsi="Times New Roman" w:cs="Times New Roman"/>
          <w:b/>
          <w:bCs/>
          <w:color w:val="auto"/>
        </w:rPr>
        <w:t>1</w:t>
      </w:r>
      <w:r w:rsidRPr="00C34891">
        <w:rPr>
          <w:rFonts w:ascii="Times New Roman" w:hAnsi="Times New Roman" w:cs="Times New Roman"/>
          <w:b/>
          <w:bCs/>
          <w:color w:val="auto"/>
        </w:rPr>
        <w:t>.1</w:t>
      </w:r>
      <w:r w:rsidRPr="00C34891">
        <w:rPr>
          <w:rFonts w:ascii="Times New Roman" w:hAnsi="Times New Roman" w:cs="Times New Roman"/>
          <w:color w:val="auto"/>
        </w:rPr>
        <w:t xml:space="preserve"> Confronto tra architettura monolitica e architettura a micro-servizi</w:t>
      </w:r>
    </w:p>
    <w:p w14:paraId="2B82B5E9" w14:textId="1E06E09A" w:rsidR="000F3D7F" w:rsidRPr="00C34891" w:rsidRDefault="000F3D7F" w:rsidP="005E6458">
      <w:pPr>
        <w:pStyle w:val="Didascalia"/>
        <w:spacing w:line="360" w:lineRule="auto"/>
        <w:jc w:val="center"/>
        <w:rPr>
          <w:rFonts w:ascii="Times New Roman" w:hAnsi="Times New Roman" w:cs="Times New Roman"/>
          <w:sz w:val="24"/>
          <w:szCs w:val="24"/>
        </w:rPr>
      </w:pPr>
    </w:p>
    <w:p w14:paraId="1B4C4930" w14:textId="43707BE5" w:rsidR="00574050" w:rsidRPr="00C34891" w:rsidRDefault="00996E9F" w:rsidP="00C0756B">
      <w:pPr>
        <w:pStyle w:val="Titolo1"/>
        <w:numPr>
          <w:ilvl w:val="1"/>
          <w:numId w:val="43"/>
        </w:numPr>
        <w:spacing w:before="0" w:after="240" w:line="360" w:lineRule="auto"/>
        <w:rPr>
          <w:rFonts w:ascii="Times New Roman" w:hAnsi="Times New Roman" w:cs="Times New Roman"/>
          <w:color w:val="auto"/>
        </w:rPr>
      </w:pPr>
      <w:bookmarkStart w:id="6" w:name="_Toc129719933"/>
      <w:r w:rsidRPr="00C34891">
        <w:rPr>
          <w:rFonts w:ascii="Times New Roman" w:hAnsi="Times New Roman" w:cs="Times New Roman"/>
          <w:color w:val="auto"/>
        </w:rPr>
        <w:lastRenderedPageBreak/>
        <w:t>Caratteristiche e p</w:t>
      </w:r>
      <w:r w:rsidR="00BE7310" w:rsidRPr="00C34891">
        <w:rPr>
          <w:rFonts w:ascii="Times New Roman" w:hAnsi="Times New Roman" w:cs="Times New Roman"/>
          <w:color w:val="auto"/>
        </w:rPr>
        <w:t>roblematic</w:t>
      </w:r>
      <w:r w:rsidR="002A29BC" w:rsidRPr="00C34891">
        <w:rPr>
          <w:rFonts w:ascii="Times New Roman" w:hAnsi="Times New Roman" w:cs="Times New Roman"/>
          <w:color w:val="auto"/>
        </w:rPr>
        <w:t>he</w:t>
      </w:r>
      <w:r w:rsidR="00574050" w:rsidRPr="00C34891">
        <w:rPr>
          <w:rFonts w:ascii="Times New Roman" w:hAnsi="Times New Roman" w:cs="Times New Roman"/>
          <w:color w:val="auto"/>
        </w:rPr>
        <w:t xml:space="preserve"> di un sistema a micro-servizi</w:t>
      </w:r>
      <w:bookmarkEnd w:id="6"/>
    </w:p>
    <w:p w14:paraId="58A089FB" w14:textId="32804249" w:rsidR="00574050" w:rsidRPr="00C34891" w:rsidRDefault="00574050" w:rsidP="00C0756B">
      <w:pPr>
        <w:pStyle w:val="Titolo2"/>
        <w:numPr>
          <w:ilvl w:val="2"/>
          <w:numId w:val="43"/>
        </w:numPr>
        <w:spacing w:before="0" w:after="240" w:line="360" w:lineRule="auto"/>
        <w:ind w:left="505" w:hanging="505"/>
        <w:rPr>
          <w:rFonts w:ascii="Times New Roman" w:hAnsi="Times New Roman" w:cs="Times New Roman"/>
          <w:color w:val="auto"/>
          <w:sz w:val="32"/>
          <w:szCs w:val="32"/>
        </w:rPr>
      </w:pPr>
      <w:bookmarkStart w:id="7" w:name="_Toc129719934"/>
      <w:r w:rsidRPr="00C34891">
        <w:rPr>
          <w:rFonts w:ascii="Times New Roman" w:hAnsi="Times New Roman" w:cs="Times New Roman"/>
          <w:color w:val="auto"/>
          <w:sz w:val="32"/>
          <w:szCs w:val="32"/>
        </w:rPr>
        <w:t>Scalabilità e distribuzione</w:t>
      </w:r>
      <w:bookmarkEnd w:id="7"/>
    </w:p>
    <w:p w14:paraId="3524EBBC" w14:textId="77777777" w:rsidR="001100BB"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 differenza delle applicazioni monolitiche, che vengono rilasciate come un unico artefatto eseguito su una singola macchina, ciascun micro-servizio può essere distribuito in modo indipendente dagli altri, spesso ricorrendo alla tecnica della containerizzazione, appoggiandosi a tecnologie come Docker.</w:t>
      </w:r>
    </w:p>
    <w:p w14:paraId="2B8233F5" w14:textId="5C003646" w:rsidR="00574050" w:rsidRPr="00C34891" w:rsidRDefault="001100BB" w:rsidP="00363971">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w:t>
      </w:r>
      <w:r w:rsidR="00574050" w:rsidRPr="00C34891">
        <w:rPr>
          <w:rFonts w:ascii="Times New Roman" w:hAnsi="Times New Roman" w:cs="Times New Roman"/>
          <w:sz w:val="24"/>
          <w:szCs w:val="24"/>
        </w:rPr>
        <w:t>scalabilità orizzontale</w:t>
      </w:r>
      <w:r w:rsidR="00FA0A99" w:rsidRPr="00C34891">
        <w:rPr>
          <w:rFonts w:ascii="Times New Roman" w:hAnsi="Times New Roman" w:cs="Times New Roman"/>
          <w:sz w:val="24"/>
          <w:szCs w:val="24"/>
        </w:rPr>
        <w:t xml:space="preserve"> [2] </w:t>
      </w:r>
      <w:r w:rsidRPr="00C34891">
        <w:rPr>
          <w:rFonts w:ascii="Times New Roman" w:hAnsi="Times New Roman" w:cs="Times New Roman"/>
          <w:sz w:val="24"/>
          <w:szCs w:val="24"/>
        </w:rPr>
        <w:t xml:space="preserve">è una </w:t>
      </w:r>
      <w:r w:rsidR="00574050" w:rsidRPr="00C34891">
        <w:rPr>
          <w:rFonts w:ascii="Times New Roman" w:hAnsi="Times New Roman" w:cs="Times New Roman"/>
          <w:sz w:val="24"/>
          <w:szCs w:val="24"/>
        </w:rPr>
        <w:t>tecnica</w:t>
      </w:r>
      <w:r w:rsidRPr="00C34891">
        <w:rPr>
          <w:rFonts w:ascii="Times New Roman" w:hAnsi="Times New Roman" w:cs="Times New Roman"/>
          <w:sz w:val="24"/>
          <w:szCs w:val="24"/>
        </w:rPr>
        <w:t>, che permette di</w:t>
      </w:r>
      <w:r w:rsidR="00574050" w:rsidRPr="00C34891">
        <w:rPr>
          <w:rFonts w:ascii="Times New Roman" w:hAnsi="Times New Roman" w:cs="Times New Roman"/>
          <w:sz w:val="24"/>
          <w:szCs w:val="24"/>
        </w:rPr>
        <w:t xml:space="preserve"> aumentare la capacità di elaborazione e la tolleranza ai guasti di un sistema. L’obiettivo viene raggiunto mediante la replicazione delle istanze dei micro-servizi</w:t>
      </w:r>
      <w:r w:rsidR="009207FD" w:rsidRPr="00C34891">
        <w:rPr>
          <w:rFonts w:ascii="Times New Roman" w:hAnsi="Times New Roman" w:cs="Times New Roman"/>
          <w:sz w:val="24"/>
          <w:szCs w:val="24"/>
        </w:rPr>
        <w:t>,</w:t>
      </w:r>
      <w:r w:rsidR="00574050" w:rsidRPr="00C34891">
        <w:rPr>
          <w:rFonts w:ascii="Times New Roman" w:hAnsi="Times New Roman" w:cs="Times New Roman"/>
          <w:sz w:val="24"/>
          <w:szCs w:val="24"/>
        </w:rPr>
        <w:t xml:space="preserve"> </w:t>
      </w:r>
      <w:r w:rsidR="009207FD" w:rsidRPr="00C34891">
        <w:rPr>
          <w:rFonts w:ascii="Times New Roman" w:hAnsi="Times New Roman" w:cs="Times New Roman"/>
          <w:sz w:val="24"/>
          <w:szCs w:val="24"/>
        </w:rPr>
        <w:t>evitando così di fare affidamento su un singolo nodo di rete.</w:t>
      </w:r>
    </w:p>
    <w:p w14:paraId="29A9B699" w14:textId="49355E6F" w:rsidR="00574050" w:rsidRPr="00C34891" w:rsidRDefault="00574050"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replicazione e la distribuzione di più istanze dello stesso micro-servizio permettono di aumentare la disponibilità generale del sistema, poiché si accresce la probabilità che esista almeno un’istanza attiva per </w:t>
      </w:r>
      <w:r w:rsidR="00BD18E9" w:rsidRPr="00C34891">
        <w:rPr>
          <w:rFonts w:ascii="Times New Roman" w:hAnsi="Times New Roman" w:cs="Times New Roman"/>
          <w:sz w:val="24"/>
          <w:szCs w:val="24"/>
        </w:rPr>
        <w:t xml:space="preserve">ogni </w:t>
      </w:r>
      <w:r w:rsidRPr="00C34891">
        <w:rPr>
          <w:rFonts w:ascii="Times New Roman" w:hAnsi="Times New Roman" w:cs="Times New Roman"/>
          <w:sz w:val="24"/>
          <w:szCs w:val="24"/>
        </w:rPr>
        <w:t>micro-servizio in grado di soddisfare le richieste in arrivo.</w:t>
      </w:r>
      <w:r w:rsidR="003C6412" w:rsidRPr="00C34891">
        <w:rPr>
          <w:rFonts w:ascii="Times New Roman" w:hAnsi="Times New Roman" w:cs="Times New Roman"/>
          <w:sz w:val="24"/>
          <w:szCs w:val="24"/>
        </w:rPr>
        <w:t xml:space="preserve"> </w:t>
      </w:r>
      <w:r w:rsidR="00135AF4" w:rsidRPr="00C34891">
        <w:rPr>
          <w:rFonts w:ascii="Times New Roman" w:hAnsi="Times New Roman" w:cs="Times New Roman"/>
          <w:sz w:val="24"/>
          <w:szCs w:val="24"/>
        </w:rPr>
        <w:t>Inoltre, poiché q</w:t>
      </w:r>
      <w:r w:rsidRPr="00C34891">
        <w:rPr>
          <w:rFonts w:ascii="Times New Roman" w:hAnsi="Times New Roman" w:cs="Times New Roman"/>
          <w:sz w:val="24"/>
          <w:szCs w:val="24"/>
        </w:rPr>
        <w:t xml:space="preserve">uesta configurazione permette di bilanciare il carico di richieste in arrivo tra le istanze attive di un micro-servizio, </w:t>
      </w:r>
      <w:r w:rsidR="00635BB4" w:rsidRPr="00C34891">
        <w:rPr>
          <w:rFonts w:ascii="Times New Roman" w:hAnsi="Times New Roman" w:cs="Times New Roman"/>
          <w:sz w:val="24"/>
          <w:szCs w:val="24"/>
        </w:rPr>
        <w:t xml:space="preserve">si </w:t>
      </w:r>
      <w:r w:rsidRPr="00C34891">
        <w:rPr>
          <w:rFonts w:ascii="Times New Roman" w:hAnsi="Times New Roman" w:cs="Times New Roman"/>
          <w:sz w:val="24"/>
          <w:szCs w:val="24"/>
        </w:rPr>
        <w:t>riduc</w:t>
      </w:r>
      <w:r w:rsidR="00635BB4" w:rsidRPr="00C34891">
        <w:rPr>
          <w:rFonts w:ascii="Times New Roman" w:hAnsi="Times New Roman" w:cs="Times New Roman"/>
          <w:sz w:val="24"/>
          <w:szCs w:val="24"/>
        </w:rPr>
        <w:t xml:space="preserve">e </w:t>
      </w:r>
      <w:r w:rsidRPr="00C34891">
        <w:rPr>
          <w:rFonts w:ascii="Times New Roman" w:hAnsi="Times New Roman" w:cs="Times New Roman"/>
          <w:sz w:val="24"/>
          <w:szCs w:val="24"/>
        </w:rPr>
        <w:t>la possibilità che si verifichi la degradazione centralizzata delle prestazioni.</w:t>
      </w:r>
    </w:p>
    <w:p w14:paraId="6ECEC234" w14:textId="77777777" w:rsidR="00574050" w:rsidRPr="00C34891" w:rsidRDefault="00574050" w:rsidP="00C0756B">
      <w:pPr>
        <w:pStyle w:val="Titolo2"/>
        <w:numPr>
          <w:ilvl w:val="2"/>
          <w:numId w:val="43"/>
        </w:numPr>
        <w:spacing w:after="240" w:line="360" w:lineRule="auto"/>
        <w:ind w:left="0" w:firstLine="0"/>
        <w:rPr>
          <w:rFonts w:ascii="Times New Roman" w:hAnsi="Times New Roman" w:cs="Times New Roman"/>
          <w:color w:val="auto"/>
          <w:sz w:val="32"/>
          <w:szCs w:val="32"/>
        </w:rPr>
      </w:pPr>
      <w:bookmarkStart w:id="8" w:name="_Toc129719935"/>
      <w:r w:rsidRPr="00C34891">
        <w:rPr>
          <w:rFonts w:ascii="Times New Roman" w:hAnsi="Times New Roman" w:cs="Times New Roman"/>
          <w:color w:val="auto"/>
          <w:sz w:val="32"/>
          <w:szCs w:val="32"/>
        </w:rPr>
        <w:t>Guasti parziali</w:t>
      </w:r>
      <w:bookmarkEnd w:id="8"/>
    </w:p>
    <w:p w14:paraId="0CFD2EB1" w14:textId="402C46A9" w:rsidR="0040190D"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 configurazione distribuita di un’architettura a micro-servizi introduce la necessità di dovere gestire il verificarsi di guasti parziali. Per guasto parziale</w:t>
      </w:r>
      <w:r w:rsidR="00FA0A99" w:rsidRPr="00C34891">
        <w:rPr>
          <w:rFonts w:ascii="Times New Roman" w:hAnsi="Times New Roman" w:cs="Times New Roman"/>
          <w:sz w:val="24"/>
          <w:szCs w:val="24"/>
        </w:rPr>
        <w:t xml:space="preserve"> [2]</w:t>
      </w:r>
      <w:r w:rsidRPr="00C34891">
        <w:rPr>
          <w:rFonts w:ascii="Times New Roman" w:hAnsi="Times New Roman" w:cs="Times New Roman"/>
          <w:sz w:val="24"/>
          <w:szCs w:val="24"/>
        </w:rPr>
        <w:t>, si intende un malfunzionamento solo di un sotto-insieme dei componenti del sistema. Questa condizione può gravemente compromettere le prestazioni, causando - per esempio - un aumento dei tempi di risposta, o nel peggiore dei casi, portare all’indisponibilità totale del sistema, a causa di malfunzionamenti propagati a cascata.</w:t>
      </w:r>
    </w:p>
    <w:p w14:paraId="7D9F9B15" w14:textId="77777777" w:rsidR="0040190D" w:rsidRDefault="0040190D">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67F5020F" w14:textId="77777777" w:rsidR="00574050" w:rsidRPr="00C34891" w:rsidRDefault="00574050" w:rsidP="00C0756B">
      <w:pPr>
        <w:pStyle w:val="Titolo2"/>
        <w:numPr>
          <w:ilvl w:val="2"/>
          <w:numId w:val="43"/>
        </w:numPr>
        <w:spacing w:before="0" w:after="240" w:line="360" w:lineRule="auto"/>
        <w:ind w:left="505" w:hanging="505"/>
        <w:rPr>
          <w:rFonts w:ascii="Times New Roman" w:hAnsi="Times New Roman" w:cs="Times New Roman"/>
          <w:color w:val="auto"/>
          <w:sz w:val="32"/>
          <w:szCs w:val="32"/>
        </w:rPr>
      </w:pPr>
      <w:bookmarkStart w:id="9" w:name="_Toc129719936"/>
      <w:r w:rsidRPr="00C34891">
        <w:rPr>
          <w:rFonts w:ascii="Times New Roman" w:hAnsi="Times New Roman" w:cs="Times New Roman"/>
          <w:color w:val="auto"/>
          <w:sz w:val="32"/>
          <w:szCs w:val="32"/>
        </w:rPr>
        <w:lastRenderedPageBreak/>
        <w:t>Granularità di un micro-servizio e overhead di comunicazione</w:t>
      </w:r>
      <w:bookmarkEnd w:id="9"/>
    </w:p>
    <w:p w14:paraId="3D5CD769" w14:textId="11030497"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Lo stato dell’arte</w:t>
      </w:r>
      <w:r w:rsidR="00FA0A99" w:rsidRPr="00C34891">
        <w:rPr>
          <w:rFonts w:ascii="Times New Roman" w:hAnsi="Times New Roman" w:cs="Times New Roman"/>
          <w:sz w:val="24"/>
          <w:szCs w:val="24"/>
        </w:rPr>
        <w:t xml:space="preserve"> [2] </w:t>
      </w:r>
      <w:r w:rsidRPr="00C34891">
        <w:rPr>
          <w:rFonts w:ascii="Times New Roman" w:hAnsi="Times New Roman" w:cs="Times New Roman"/>
          <w:sz w:val="24"/>
          <w:szCs w:val="24"/>
        </w:rPr>
        <w:t>prevede che ciascun</w:t>
      </w:r>
      <w:r w:rsidR="00981C51" w:rsidRPr="00C34891">
        <w:rPr>
          <w:rFonts w:ascii="Times New Roman" w:hAnsi="Times New Roman" w:cs="Times New Roman"/>
          <w:sz w:val="24"/>
          <w:szCs w:val="24"/>
        </w:rPr>
        <w:t xml:space="preserve"> servizio</w:t>
      </w:r>
      <w:r w:rsidRPr="00C34891">
        <w:rPr>
          <w:rFonts w:ascii="Times New Roman" w:hAnsi="Times New Roman" w:cs="Times New Roman"/>
          <w:sz w:val="24"/>
          <w:szCs w:val="24"/>
        </w:rPr>
        <w:t xml:space="preserve"> del sistema debba implementare una quantità limitata e coerente di funzionalità. Tuttavia, un servizio con un livello di granularità troppo fin</w:t>
      </w:r>
      <w:r w:rsidR="00C17159">
        <w:rPr>
          <w:rFonts w:ascii="Times New Roman" w:hAnsi="Times New Roman" w:cs="Times New Roman"/>
          <w:sz w:val="24"/>
          <w:szCs w:val="24"/>
        </w:rPr>
        <w:t>e</w:t>
      </w:r>
      <w:r w:rsidRPr="00C34891">
        <w:rPr>
          <w:rFonts w:ascii="Times New Roman" w:hAnsi="Times New Roman" w:cs="Times New Roman"/>
          <w:sz w:val="24"/>
          <w:szCs w:val="24"/>
        </w:rPr>
        <w:t>, potrebbe richiedere una quantità eccessiva di cooperazione con altri componenti del sistema per terminare con successo un flusso di lavoro completo. Uno dei fattori principali che influisce negativamente sulle prestazioni di un’architettura a micro-servizi è proprio la latenza dovuta alla comunicazione in rete.</w:t>
      </w:r>
    </w:p>
    <w:p w14:paraId="2DC0A871" w14:textId="77777777" w:rsidR="00574050" w:rsidRPr="00C34891" w:rsidRDefault="00574050"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Per evitare un </w:t>
      </w:r>
      <w:r w:rsidRPr="00C34891">
        <w:rPr>
          <w:rFonts w:ascii="Times New Roman" w:hAnsi="Times New Roman" w:cs="Times New Roman"/>
          <w:iCs/>
          <w:sz w:val="24"/>
          <w:szCs w:val="24"/>
        </w:rPr>
        <w:t>overhead</w:t>
      </w:r>
      <w:r w:rsidRPr="00C34891">
        <w:rPr>
          <w:rFonts w:ascii="Times New Roman" w:hAnsi="Times New Roman" w:cs="Times New Roman"/>
          <w:sz w:val="24"/>
          <w:szCs w:val="24"/>
        </w:rPr>
        <w:t xml:space="preserve"> di comunicazione in rete eccessivo, i micro-servizi coinvolti in questi flussi devono essere raggruppati, per creare un componente a dimensione maggiore, che sia auto-sufficiente, così da diminuire il traffico di rete.</w:t>
      </w:r>
    </w:p>
    <w:p w14:paraId="530AD3F6" w14:textId="77777777" w:rsidR="00574050" w:rsidRPr="00C34891" w:rsidRDefault="00574050" w:rsidP="00C0756B">
      <w:pPr>
        <w:pStyle w:val="Titolo2"/>
        <w:numPr>
          <w:ilvl w:val="2"/>
          <w:numId w:val="43"/>
        </w:numPr>
        <w:spacing w:after="240" w:line="360" w:lineRule="auto"/>
        <w:rPr>
          <w:rFonts w:ascii="Times New Roman" w:hAnsi="Times New Roman" w:cs="Times New Roman"/>
          <w:color w:val="auto"/>
          <w:sz w:val="32"/>
          <w:szCs w:val="32"/>
        </w:rPr>
      </w:pPr>
      <w:bookmarkStart w:id="10" w:name="_Toc129719937"/>
      <w:r w:rsidRPr="00C34891">
        <w:rPr>
          <w:rFonts w:ascii="Times New Roman" w:hAnsi="Times New Roman" w:cs="Times New Roman"/>
          <w:color w:val="auto"/>
          <w:sz w:val="32"/>
          <w:szCs w:val="32"/>
        </w:rPr>
        <w:t>Sincronismo delle comunicazioni</w:t>
      </w:r>
      <w:bookmarkEnd w:id="10"/>
    </w:p>
    <w:p w14:paraId="61726732" w14:textId="30F59DFB"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Un altro fattore che incide sulla degradazione delle prestazioni è il tipo di protocollo utilizzato per la comunicazione tra i componenti. Uno dei protocolli di rete più diffusi è HTTP, la cui caratteristica principale è quella di ess</w:t>
      </w:r>
      <w:r w:rsidR="00F041FD">
        <w:rPr>
          <w:rFonts w:ascii="Times New Roman" w:hAnsi="Times New Roman" w:cs="Times New Roman"/>
          <w:sz w:val="24"/>
          <w:szCs w:val="24"/>
        </w:rPr>
        <w:t xml:space="preserve">ere </w:t>
      </w:r>
      <w:r w:rsidRPr="00C34891">
        <w:rPr>
          <w:rFonts w:ascii="Times New Roman" w:hAnsi="Times New Roman" w:cs="Times New Roman"/>
          <w:sz w:val="24"/>
          <w:szCs w:val="24"/>
        </w:rPr>
        <w:t xml:space="preserve">di tipo </w:t>
      </w:r>
      <w:r w:rsidRPr="00C34891">
        <w:rPr>
          <w:rFonts w:ascii="Times New Roman" w:hAnsi="Times New Roman" w:cs="Times New Roman"/>
          <w:iCs/>
          <w:sz w:val="24"/>
          <w:szCs w:val="24"/>
        </w:rPr>
        <w:t>sincrono</w:t>
      </w:r>
      <w:r w:rsidRPr="00C34891">
        <w:rPr>
          <w:rFonts w:ascii="Times New Roman" w:hAnsi="Times New Roman" w:cs="Times New Roman"/>
          <w:sz w:val="24"/>
          <w:szCs w:val="24"/>
        </w:rPr>
        <w:t>.</w:t>
      </w:r>
    </w:p>
    <w:p w14:paraId="7CEDD967" w14:textId="062AF43F"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Pertanto, il suo svantaggio</w:t>
      </w:r>
      <w:r w:rsidR="00FA0A99" w:rsidRPr="00C34891">
        <w:rPr>
          <w:rFonts w:ascii="Times New Roman" w:hAnsi="Times New Roman" w:cs="Times New Roman"/>
          <w:sz w:val="24"/>
          <w:szCs w:val="24"/>
        </w:rPr>
        <w:t xml:space="preserve"> [2]</w:t>
      </w:r>
      <w:r w:rsidR="00741760"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 xml:space="preserve">principale risiede nel tempo d’attesa o </w:t>
      </w:r>
      <w:r w:rsidRPr="00C34891">
        <w:rPr>
          <w:rFonts w:ascii="Times New Roman" w:hAnsi="Times New Roman" w:cs="Times New Roman"/>
          <w:i/>
          <w:iCs/>
          <w:sz w:val="24"/>
          <w:szCs w:val="24"/>
        </w:rPr>
        <w:t>blocking time</w:t>
      </w:r>
      <w:r w:rsidRPr="00C34891">
        <w:rPr>
          <w:rFonts w:ascii="Times New Roman" w:hAnsi="Times New Roman" w:cs="Times New Roman"/>
          <w:sz w:val="24"/>
          <w:szCs w:val="24"/>
        </w:rPr>
        <w:t xml:space="preserve"> che un </w:t>
      </w:r>
      <w:r w:rsidR="00320ECF" w:rsidRPr="00C34891">
        <w:rPr>
          <w:rFonts w:ascii="Times New Roman" w:hAnsi="Times New Roman" w:cs="Times New Roman"/>
          <w:sz w:val="24"/>
          <w:szCs w:val="24"/>
        </w:rPr>
        <w:t>c</w:t>
      </w:r>
      <w:r w:rsidRPr="00C34891">
        <w:rPr>
          <w:rFonts w:ascii="Times New Roman" w:hAnsi="Times New Roman" w:cs="Times New Roman"/>
          <w:sz w:val="24"/>
          <w:szCs w:val="24"/>
        </w:rPr>
        <w:t xml:space="preserve">lient deve affrontare quando aspetta una risposta dal backend del sistema a cui ha inviato la richiesta. Il mittente, quindi </w:t>
      </w:r>
      <w:r w:rsidR="0015270B">
        <w:rPr>
          <w:rFonts w:ascii="Times New Roman" w:hAnsi="Times New Roman" w:cs="Times New Roman"/>
          <w:sz w:val="24"/>
          <w:szCs w:val="24"/>
        </w:rPr>
        <w:t>si blocca</w:t>
      </w:r>
      <w:r w:rsidRPr="00C34891">
        <w:rPr>
          <w:rFonts w:ascii="Times New Roman" w:hAnsi="Times New Roman" w:cs="Times New Roman"/>
          <w:sz w:val="24"/>
          <w:szCs w:val="24"/>
        </w:rPr>
        <w:t xml:space="preserve"> e rimane in attesa di una risposta da parte del </w:t>
      </w:r>
      <w:r w:rsidR="00E81CB5" w:rsidRPr="00C34891">
        <w:rPr>
          <w:rFonts w:ascii="Times New Roman" w:hAnsi="Times New Roman" w:cs="Times New Roman"/>
          <w:sz w:val="24"/>
          <w:szCs w:val="24"/>
        </w:rPr>
        <w:t>s</w:t>
      </w:r>
      <w:r w:rsidRPr="00C34891">
        <w:rPr>
          <w:rFonts w:ascii="Times New Roman" w:hAnsi="Times New Roman" w:cs="Times New Roman"/>
          <w:sz w:val="24"/>
          <w:szCs w:val="24"/>
        </w:rPr>
        <w:t xml:space="preserve">erver. </w:t>
      </w:r>
    </w:p>
    <w:p w14:paraId="4BBA485E" w14:textId="1A5D0432"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Uno dei meccanismi più utilizzati per la risoluzione del problema è l’adozione di comunicazioni asincrone qualora i sistemi non siano in condizione di offrire una risposta in tempi adeguati.</w:t>
      </w:r>
    </w:p>
    <w:p w14:paraId="2E8B4F7B" w14:textId="3633EB64" w:rsidR="00F16AB3" w:rsidRPr="00C34891" w:rsidRDefault="00F16AB3"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protocollo HTTP prevede l’utilizzo di verbi per</w:t>
      </w:r>
      <w:r w:rsidR="0015270B">
        <w:rPr>
          <w:rFonts w:ascii="Times New Roman" w:hAnsi="Times New Roman" w:cs="Times New Roman"/>
          <w:sz w:val="24"/>
          <w:szCs w:val="24"/>
        </w:rPr>
        <w:t xml:space="preserve"> identificare il tipo di </w:t>
      </w:r>
      <w:r w:rsidRPr="00C34891">
        <w:rPr>
          <w:rFonts w:ascii="Times New Roman" w:hAnsi="Times New Roman" w:cs="Times New Roman"/>
          <w:sz w:val="24"/>
          <w:szCs w:val="24"/>
        </w:rPr>
        <w:t>operazion</w:t>
      </w:r>
      <w:r w:rsidR="0015270B">
        <w:rPr>
          <w:rFonts w:ascii="Times New Roman" w:hAnsi="Times New Roman" w:cs="Times New Roman"/>
          <w:sz w:val="24"/>
          <w:szCs w:val="24"/>
        </w:rPr>
        <w:t>e</w:t>
      </w:r>
      <w:r w:rsidRPr="00C34891">
        <w:rPr>
          <w:rFonts w:ascii="Times New Roman" w:hAnsi="Times New Roman" w:cs="Times New Roman"/>
          <w:sz w:val="24"/>
          <w:szCs w:val="24"/>
        </w:rPr>
        <w:t xml:space="preserve"> CRUD</w:t>
      </w:r>
      <w:r w:rsidR="0015270B">
        <w:rPr>
          <w:rFonts w:ascii="Times New Roman" w:hAnsi="Times New Roman" w:cs="Times New Roman"/>
          <w:sz w:val="24"/>
          <w:szCs w:val="24"/>
        </w:rPr>
        <w:t>, che può essere applicata</w:t>
      </w:r>
      <w:r w:rsidRPr="00C34891">
        <w:rPr>
          <w:rFonts w:ascii="Times New Roman" w:hAnsi="Times New Roman" w:cs="Times New Roman"/>
          <w:sz w:val="24"/>
          <w:szCs w:val="24"/>
        </w:rPr>
        <w:t xml:space="preserve"> </w:t>
      </w:r>
      <w:r w:rsidR="0015270B">
        <w:rPr>
          <w:rFonts w:ascii="Times New Roman" w:hAnsi="Times New Roman" w:cs="Times New Roman"/>
          <w:sz w:val="24"/>
          <w:szCs w:val="24"/>
        </w:rPr>
        <w:t xml:space="preserve">alle </w:t>
      </w:r>
      <w:r w:rsidRPr="00C34891">
        <w:rPr>
          <w:rFonts w:ascii="Times New Roman" w:hAnsi="Times New Roman" w:cs="Times New Roman"/>
          <w:sz w:val="24"/>
          <w:szCs w:val="24"/>
        </w:rPr>
        <w:t xml:space="preserve">risorse </w:t>
      </w:r>
      <w:r w:rsidR="00E808C9">
        <w:rPr>
          <w:rFonts w:ascii="Times New Roman" w:hAnsi="Times New Roman" w:cs="Times New Roman"/>
          <w:sz w:val="24"/>
          <w:szCs w:val="24"/>
        </w:rPr>
        <w:t>del sistema</w:t>
      </w:r>
      <w:r w:rsidR="00533C8D">
        <w:rPr>
          <w:rFonts w:ascii="Times New Roman" w:hAnsi="Times New Roman" w:cs="Times New Roman"/>
          <w:sz w:val="24"/>
          <w:szCs w:val="24"/>
        </w:rPr>
        <w:t xml:space="preserve">, come ad esempio </w:t>
      </w:r>
      <w:r w:rsidR="00A65AE2">
        <w:rPr>
          <w:rFonts w:ascii="Times New Roman" w:hAnsi="Times New Roman" w:cs="Times New Roman"/>
          <w:sz w:val="24"/>
          <w:szCs w:val="24"/>
        </w:rPr>
        <w:t>le</w:t>
      </w:r>
      <w:r w:rsidR="00533C8D">
        <w:rPr>
          <w:rFonts w:ascii="Times New Roman" w:hAnsi="Times New Roman" w:cs="Times New Roman"/>
          <w:sz w:val="24"/>
          <w:szCs w:val="24"/>
        </w:rPr>
        <w:t xml:space="preserve"> </w:t>
      </w:r>
      <w:r w:rsidR="00E73E6B">
        <w:rPr>
          <w:rFonts w:ascii="Times New Roman" w:hAnsi="Times New Roman" w:cs="Times New Roman"/>
          <w:sz w:val="24"/>
          <w:szCs w:val="24"/>
        </w:rPr>
        <w:t>tuple di</w:t>
      </w:r>
      <w:r w:rsidR="00533C8D">
        <w:rPr>
          <w:rFonts w:ascii="Times New Roman" w:hAnsi="Times New Roman" w:cs="Times New Roman"/>
          <w:sz w:val="24"/>
          <w:szCs w:val="24"/>
        </w:rPr>
        <w:t xml:space="preserve"> un database relazionale</w:t>
      </w:r>
      <w:r w:rsidR="00F9365B" w:rsidRPr="00C34891">
        <w:rPr>
          <w:rFonts w:ascii="Times New Roman" w:hAnsi="Times New Roman" w:cs="Times New Roman"/>
          <w:sz w:val="24"/>
          <w:szCs w:val="24"/>
        </w:rPr>
        <w:t>,</w:t>
      </w:r>
      <w:r w:rsidRPr="00C34891">
        <w:rPr>
          <w:rFonts w:ascii="Times New Roman" w:hAnsi="Times New Roman" w:cs="Times New Roman"/>
          <w:sz w:val="24"/>
          <w:szCs w:val="24"/>
        </w:rPr>
        <w:t xml:space="preserve"> secondo il seguente schema:</w:t>
      </w:r>
    </w:p>
    <w:p w14:paraId="37FB89A5" w14:textId="77777777" w:rsidR="00F16AB3" w:rsidRPr="00C34891" w:rsidRDefault="00F16AB3" w:rsidP="005E6458">
      <w:pPr>
        <w:pStyle w:val="Paragrafoelenco"/>
        <w:numPr>
          <w:ilvl w:val="0"/>
          <w:numId w:val="2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GET recupera una risorsa o un insieme di risorse.</w:t>
      </w:r>
    </w:p>
    <w:p w14:paraId="30AC5C7C" w14:textId="77777777" w:rsidR="00F16AB3" w:rsidRPr="00C34891" w:rsidRDefault="00F16AB3" w:rsidP="005E6458">
      <w:pPr>
        <w:pStyle w:val="Paragrafoelenco"/>
        <w:numPr>
          <w:ilvl w:val="0"/>
          <w:numId w:val="2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POST crea una nuova risorsa.</w:t>
      </w:r>
    </w:p>
    <w:p w14:paraId="3A4E9553" w14:textId="77777777" w:rsidR="00F16AB3" w:rsidRPr="00C34891" w:rsidRDefault="00F16AB3" w:rsidP="005E6458">
      <w:pPr>
        <w:pStyle w:val="Paragrafoelenco"/>
        <w:numPr>
          <w:ilvl w:val="0"/>
          <w:numId w:val="2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PUT modifica una risorsa già esistente.</w:t>
      </w:r>
    </w:p>
    <w:p w14:paraId="7D76AF74" w14:textId="3CB30188" w:rsidR="00F16AB3" w:rsidRPr="00C34891" w:rsidRDefault="00F16AB3" w:rsidP="005E6458">
      <w:pPr>
        <w:pStyle w:val="Paragrafoelenco"/>
        <w:numPr>
          <w:ilvl w:val="0"/>
          <w:numId w:val="2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DELETE rimuove una risorsa.</w:t>
      </w:r>
    </w:p>
    <w:p w14:paraId="4477130B" w14:textId="77777777" w:rsidR="00574050" w:rsidRPr="00C34891" w:rsidRDefault="00574050" w:rsidP="00C0756B">
      <w:pPr>
        <w:pStyle w:val="Titolo1"/>
        <w:numPr>
          <w:ilvl w:val="1"/>
          <w:numId w:val="43"/>
        </w:numPr>
        <w:spacing w:before="0" w:after="240" w:line="360" w:lineRule="auto"/>
        <w:rPr>
          <w:rFonts w:ascii="Times New Roman" w:hAnsi="Times New Roman" w:cs="Times New Roman"/>
          <w:color w:val="auto"/>
        </w:rPr>
      </w:pPr>
      <w:bookmarkStart w:id="11" w:name="_Toc129719938"/>
      <w:r w:rsidRPr="00C34891">
        <w:rPr>
          <w:rFonts w:ascii="Times New Roman" w:hAnsi="Times New Roman" w:cs="Times New Roman"/>
          <w:color w:val="auto"/>
        </w:rPr>
        <w:lastRenderedPageBreak/>
        <w:t>Definizione di resilienza</w:t>
      </w:r>
      <w:bookmarkEnd w:id="11"/>
    </w:p>
    <w:p w14:paraId="27225F1F" w14:textId="5AD821B1"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 resilienza</w:t>
      </w:r>
      <w:r w:rsidR="00FA0A99" w:rsidRPr="00C34891">
        <w:rPr>
          <w:rFonts w:ascii="Times New Roman" w:hAnsi="Times New Roman" w:cs="Times New Roman"/>
          <w:sz w:val="24"/>
          <w:szCs w:val="24"/>
        </w:rPr>
        <w:t xml:space="preserve"> [1] </w:t>
      </w:r>
      <w:r w:rsidRPr="00C34891">
        <w:rPr>
          <w:rFonts w:ascii="Times New Roman" w:hAnsi="Times New Roman" w:cs="Times New Roman"/>
          <w:sz w:val="24"/>
          <w:szCs w:val="24"/>
        </w:rPr>
        <w:t>è un concetto chiave nella progettazione e nella gestione dei sistemi informatici. Secondo la definizione dell’informatico Jean-Claude Laprie, la resilienza è la capacità di un sistema di mantenere o ripristinare un livello accettabile di prestazioni in seguito a una perturbazione.</w:t>
      </w:r>
      <w:r w:rsidR="00A90C92"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Laprie, inoltre, classifica e descrive le perturbazioni in base alla loro natura e in base all’effetto che hanno sullo stato del sistema. </w:t>
      </w:r>
    </w:p>
    <w:p w14:paraId="6CA7DEBB" w14:textId="24A0ECA0"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Pertanto, la resilienza si riferisce alla capacità di un sistema di continuare a funzionare anche in caso di malfunzionamenti. La gestione de</w:t>
      </w:r>
      <w:r w:rsidR="00C604AC">
        <w:rPr>
          <w:rFonts w:ascii="Times New Roman" w:hAnsi="Times New Roman" w:cs="Times New Roman"/>
          <w:sz w:val="24"/>
          <w:szCs w:val="24"/>
        </w:rPr>
        <w:t>i</w:t>
      </w:r>
      <w:r w:rsidRPr="00C34891">
        <w:rPr>
          <w:rFonts w:ascii="Times New Roman" w:hAnsi="Times New Roman" w:cs="Times New Roman"/>
          <w:sz w:val="24"/>
          <w:szCs w:val="24"/>
        </w:rPr>
        <w:t xml:space="preserve"> </w:t>
      </w:r>
      <w:r w:rsidR="00C604AC">
        <w:rPr>
          <w:rFonts w:ascii="Times New Roman" w:hAnsi="Times New Roman" w:cs="Times New Roman"/>
          <w:sz w:val="24"/>
          <w:szCs w:val="24"/>
        </w:rPr>
        <w:t xml:space="preserve">guasti </w:t>
      </w:r>
      <w:r w:rsidRPr="00C34891">
        <w:rPr>
          <w:rFonts w:ascii="Times New Roman" w:hAnsi="Times New Roman" w:cs="Times New Roman"/>
          <w:sz w:val="24"/>
          <w:szCs w:val="24"/>
        </w:rPr>
        <w:t>consiste nell'avere processi in atto all</w:t>
      </w:r>
      <w:r w:rsidR="00C604AC">
        <w:rPr>
          <w:rFonts w:ascii="Times New Roman" w:hAnsi="Times New Roman" w:cs="Times New Roman"/>
          <w:sz w:val="24"/>
          <w:szCs w:val="24"/>
        </w:rPr>
        <w:t>a loro i</w:t>
      </w:r>
      <w:r w:rsidRPr="00C34891">
        <w:rPr>
          <w:rFonts w:ascii="Times New Roman" w:hAnsi="Times New Roman" w:cs="Times New Roman"/>
          <w:sz w:val="24"/>
          <w:szCs w:val="24"/>
        </w:rPr>
        <w:t>ndividuazione e al ripristino di uno stato corretto di funzionamento.</w:t>
      </w:r>
    </w:p>
    <w:p w14:paraId="70DE290B" w14:textId="77777777" w:rsidR="00574050" w:rsidRPr="00C34891" w:rsidRDefault="00574050" w:rsidP="00C0756B">
      <w:pPr>
        <w:pStyle w:val="Titolo1"/>
        <w:numPr>
          <w:ilvl w:val="1"/>
          <w:numId w:val="43"/>
        </w:numPr>
        <w:spacing w:after="240" w:line="360" w:lineRule="auto"/>
        <w:rPr>
          <w:rFonts w:ascii="Times New Roman" w:hAnsi="Times New Roman" w:cs="Times New Roman"/>
          <w:color w:val="auto"/>
        </w:rPr>
      </w:pPr>
      <w:bookmarkStart w:id="12" w:name="_Toc129719939"/>
      <w:r w:rsidRPr="00C34891">
        <w:rPr>
          <w:rFonts w:ascii="Times New Roman" w:hAnsi="Times New Roman" w:cs="Times New Roman"/>
          <w:color w:val="auto"/>
        </w:rPr>
        <w:t>Stato di un sistema</w:t>
      </w:r>
      <w:bookmarkEnd w:id="12"/>
    </w:p>
    <w:p w14:paraId="15D97639" w14:textId="13004781"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Secondo la definizione di Jean-Claude Laprie</w:t>
      </w:r>
      <w:r w:rsidR="00FA0A99" w:rsidRPr="00C34891">
        <w:rPr>
          <w:rFonts w:ascii="Times New Roman" w:hAnsi="Times New Roman" w:cs="Times New Roman"/>
          <w:sz w:val="24"/>
          <w:szCs w:val="24"/>
        </w:rPr>
        <w:t xml:space="preserve"> [1],</w:t>
      </w:r>
      <w:r w:rsidRPr="00C34891">
        <w:rPr>
          <w:rFonts w:ascii="Times New Roman" w:hAnsi="Times New Roman" w:cs="Times New Roman"/>
          <w:sz w:val="24"/>
          <w:szCs w:val="24"/>
        </w:rPr>
        <w:t xml:space="preserve"> lo stato di un sistema è l'insieme delle proprietà fisiche, logiche e funzionali che descrivono la configurazione del sistema in un dato momento. Lo stato di un sistema rappresenta il suo "stato attuale" in termini di dati, configurazioni, parametri e altre proprietà che determinano come il sistema sta funzionando.</w:t>
      </w:r>
    </w:p>
    <w:p w14:paraId="5299197C" w14:textId="4FB49B70" w:rsidR="00574050" w:rsidRPr="00C34891" w:rsidRDefault="00574050"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L’insieme delle combinazioni d</w:t>
      </w:r>
      <w:r w:rsidR="00DF2272" w:rsidRPr="00C34891">
        <w:rPr>
          <w:rFonts w:ascii="Times New Roman" w:hAnsi="Times New Roman" w:cs="Times New Roman"/>
          <w:sz w:val="24"/>
          <w:szCs w:val="24"/>
        </w:rPr>
        <w:t xml:space="preserve">ei </w:t>
      </w:r>
      <w:r w:rsidRPr="00C34891">
        <w:rPr>
          <w:rFonts w:ascii="Times New Roman" w:hAnsi="Times New Roman" w:cs="Times New Roman"/>
          <w:sz w:val="24"/>
          <w:szCs w:val="24"/>
        </w:rPr>
        <w:t>valor</w:t>
      </w:r>
      <w:r w:rsidR="00DF2272" w:rsidRPr="00C34891">
        <w:rPr>
          <w:rFonts w:ascii="Times New Roman" w:hAnsi="Times New Roman" w:cs="Times New Roman"/>
          <w:sz w:val="24"/>
          <w:szCs w:val="24"/>
        </w:rPr>
        <w:t>i</w:t>
      </w:r>
      <w:r w:rsidRPr="00C34891">
        <w:rPr>
          <w:rFonts w:ascii="Times New Roman" w:hAnsi="Times New Roman" w:cs="Times New Roman"/>
          <w:sz w:val="24"/>
          <w:szCs w:val="24"/>
        </w:rPr>
        <w:t xml:space="preserve"> che gli attributi assumono definisce </w:t>
      </w:r>
      <w:r w:rsidRPr="00C34891">
        <w:rPr>
          <w:rFonts w:ascii="Times New Roman" w:hAnsi="Times New Roman" w:cs="Times New Roman"/>
          <w:i/>
          <w:iCs/>
          <w:sz w:val="24"/>
          <w:szCs w:val="24"/>
        </w:rPr>
        <w:t>lo spazio degli stati</w:t>
      </w:r>
      <w:r w:rsidRPr="00C34891">
        <w:rPr>
          <w:rFonts w:ascii="Times New Roman" w:hAnsi="Times New Roman" w:cs="Times New Roman"/>
          <w:sz w:val="24"/>
          <w:szCs w:val="24"/>
        </w:rPr>
        <w:t>.</w:t>
      </w:r>
    </w:p>
    <w:p w14:paraId="56738D67" w14:textId="77777777" w:rsidR="00574050" w:rsidRPr="00C34891" w:rsidRDefault="00574050" w:rsidP="00C0756B">
      <w:pPr>
        <w:pStyle w:val="Titolo2"/>
        <w:numPr>
          <w:ilvl w:val="2"/>
          <w:numId w:val="43"/>
        </w:numPr>
        <w:spacing w:after="240" w:line="360" w:lineRule="auto"/>
        <w:rPr>
          <w:rFonts w:ascii="Times New Roman" w:hAnsi="Times New Roman" w:cs="Times New Roman"/>
          <w:color w:val="auto"/>
          <w:sz w:val="32"/>
          <w:szCs w:val="32"/>
        </w:rPr>
      </w:pPr>
      <w:bookmarkStart w:id="13" w:name="_Toc129719940"/>
      <w:r w:rsidRPr="00C34891">
        <w:rPr>
          <w:rFonts w:ascii="Times New Roman" w:hAnsi="Times New Roman" w:cs="Times New Roman"/>
          <w:color w:val="auto"/>
          <w:sz w:val="32"/>
          <w:szCs w:val="32"/>
        </w:rPr>
        <w:t>Classificazione degli stati di un sistema</w:t>
      </w:r>
      <w:bookmarkEnd w:id="13"/>
    </w:p>
    <w:p w14:paraId="2A047CB7" w14:textId="0481BEFB"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Nella teoria della resilienza di Jean-Claude Laprie</w:t>
      </w:r>
      <w:r w:rsidR="00955F7A" w:rsidRPr="00C34891">
        <w:rPr>
          <w:rFonts w:ascii="Times New Roman" w:hAnsi="Times New Roman" w:cs="Times New Roman"/>
          <w:sz w:val="24"/>
          <w:szCs w:val="24"/>
        </w:rPr>
        <w:t xml:space="preserve"> [1]</w:t>
      </w:r>
      <w:r w:rsidRPr="00C34891">
        <w:rPr>
          <w:rFonts w:ascii="Times New Roman" w:hAnsi="Times New Roman" w:cs="Times New Roman"/>
          <w:sz w:val="24"/>
          <w:szCs w:val="24"/>
        </w:rPr>
        <w:t xml:space="preserve">, lo spazio degli stati è un concetto chiave e rappresenta l'insieme di tutti gli stati possibili in cui un sistema può trovarsi. </w:t>
      </w:r>
    </w:p>
    <w:p w14:paraId="09313939" w14:textId="77777777"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Lo spazio degli stati si divide in tre macro-insiemi disgiunti, classificati come:</w:t>
      </w:r>
    </w:p>
    <w:p w14:paraId="406CF0C9" w14:textId="01F431B3" w:rsidR="00574050" w:rsidRPr="00C34891" w:rsidRDefault="00574050" w:rsidP="005E6458">
      <w:pPr>
        <w:pStyle w:val="Paragrafoelenco"/>
        <w:numPr>
          <w:ilvl w:val="0"/>
          <w:numId w:val="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L'insieme degli stati accettabili</w:t>
      </w:r>
      <w:r w:rsidR="002F1529"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2F1529" w:rsidRPr="00C34891">
        <w:rPr>
          <w:rFonts w:ascii="Times New Roman" w:hAnsi="Times New Roman" w:cs="Times New Roman"/>
          <w:sz w:val="24"/>
          <w:szCs w:val="24"/>
        </w:rPr>
        <w:t>Esso, n</w:t>
      </w:r>
      <w:r w:rsidRPr="00C34891">
        <w:rPr>
          <w:rFonts w:ascii="Times New Roman" w:hAnsi="Times New Roman" w:cs="Times New Roman"/>
          <w:sz w:val="24"/>
          <w:szCs w:val="24"/>
        </w:rPr>
        <w:t>ella teoria della resilienza di Laprie rappresenta l'insieme di tutti gli stati che rispettano criteri di accettabilità</w:t>
      </w:r>
      <w:r w:rsidR="00AA4ED0" w:rsidRPr="00C34891">
        <w:rPr>
          <w:rFonts w:ascii="Times New Roman" w:hAnsi="Times New Roman" w:cs="Times New Roman"/>
          <w:sz w:val="24"/>
          <w:szCs w:val="24"/>
        </w:rPr>
        <w:t xml:space="preserve"> ottimali.</w:t>
      </w:r>
      <w:r w:rsidRPr="00C34891">
        <w:rPr>
          <w:rFonts w:ascii="Times New Roman" w:hAnsi="Times New Roman" w:cs="Times New Roman"/>
          <w:sz w:val="24"/>
          <w:szCs w:val="24"/>
        </w:rPr>
        <w:t xml:space="preserve"> Gli stati accettabili garantiscono che il sistema sia in grado di svolgere la </w:t>
      </w:r>
      <w:r w:rsidR="00FA12FF" w:rsidRPr="00C34891">
        <w:rPr>
          <w:rFonts w:ascii="Times New Roman" w:hAnsi="Times New Roman" w:cs="Times New Roman"/>
          <w:sz w:val="24"/>
          <w:szCs w:val="24"/>
        </w:rPr>
        <w:t>propria</w:t>
      </w:r>
      <w:r w:rsidRPr="00C34891">
        <w:rPr>
          <w:rFonts w:ascii="Times New Roman" w:hAnsi="Times New Roman" w:cs="Times New Roman"/>
          <w:sz w:val="24"/>
          <w:szCs w:val="24"/>
        </w:rPr>
        <w:t xml:space="preserve"> funzione in modo sicuro e affidabile, anche in presenza di eventi di disturbo. </w:t>
      </w:r>
    </w:p>
    <w:p w14:paraId="2E5E27E3" w14:textId="6DDF5ED7" w:rsidR="00574050" w:rsidRPr="00C34891" w:rsidRDefault="00574050" w:rsidP="005E6458">
      <w:pPr>
        <w:pStyle w:val="Paragrafoelenco"/>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 xml:space="preserve">L’insieme degli stati accettabili include anche gli stati di "degrado controllato", in cui il sistema è in grado di continuare a svolgere la </w:t>
      </w:r>
      <w:r w:rsidR="00AA4ED0" w:rsidRPr="00C34891">
        <w:rPr>
          <w:rFonts w:ascii="Times New Roman" w:hAnsi="Times New Roman" w:cs="Times New Roman"/>
          <w:sz w:val="24"/>
          <w:szCs w:val="24"/>
        </w:rPr>
        <w:t xml:space="preserve">propria </w:t>
      </w:r>
      <w:r w:rsidRPr="00C34891">
        <w:rPr>
          <w:rFonts w:ascii="Times New Roman" w:hAnsi="Times New Roman" w:cs="Times New Roman"/>
          <w:sz w:val="24"/>
          <w:szCs w:val="24"/>
        </w:rPr>
        <w:t xml:space="preserve">funzione </w:t>
      </w:r>
      <w:r w:rsidR="00FA12FF" w:rsidRPr="00C34891">
        <w:rPr>
          <w:rFonts w:ascii="Times New Roman" w:hAnsi="Times New Roman" w:cs="Times New Roman"/>
          <w:sz w:val="24"/>
          <w:szCs w:val="24"/>
        </w:rPr>
        <w:t>con un grado di qualità minore.</w:t>
      </w:r>
    </w:p>
    <w:p w14:paraId="6D2CF346" w14:textId="6B9AAFEB" w:rsidR="00574050" w:rsidRPr="00C34891" w:rsidRDefault="00574050" w:rsidP="005E6458">
      <w:pPr>
        <w:pStyle w:val="Paragrafoelenco"/>
        <w:numPr>
          <w:ilvl w:val="0"/>
          <w:numId w:val="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Spazio di sopravvivenza</w:t>
      </w:r>
      <w:r w:rsidR="00946A3A"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946A3A" w:rsidRPr="00C34891">
        <w:rPr>
          <w:rFonts w:ascii="Times New Roman" w:hAnsi="Times New Roman" w:cs="Times New Roman"/>
          <w:sz w:val="24"/>
          <w:szCs w:val="24"/>
        </w:rPr>
        <w:t>I</w:t>
      </w:r>
      <w:r w:rsidRPr="00C34891">
        <w:rPr>
          <w:rFonts w:ascii="Times New Roman" w:hAnsi="Times New Roman" w:cs="Times New Roman"/>
          <w:sz w:val="24"/>
          <w:szCs w:val="24"/>
        </w:rPr>
        <w:t xml:space="preserve">l </w:t>
      </w:r>
      <w:r w:rsidRPr="00C34891">
        <w:rPr>
          <w:rFonts w:ascii="Times New Roman" w:hAnsi="Times New Roman" w:cs="Times New Roman"/>
          <w:i/>
          <w:iCs/>
          <w:sz w:val="24"/>
          <w:szCs w:val="24"/>
        </w:rPr>
        <w:t xml:space="preserve">survival </w:t>
      </w:r>
      <w:r w:rsidR="00835D08" w:rsidRPr="00C34891">
        <w:rPr>
          <w:rFonts w:ascii="Times New Roman" w:hAnsi="Times New Roman" w:cs="Times New Roman"/>
          <w:i/>
          <w:iCs/>
          <w:sz w:val="24"/>
          <w:szCs w:val="24"/>
        </w:rPr>
        <w:t>s</w:t>
      </w:r>
      <w:r w:rsidRPr="00C34891">
        <w:rPr>
          <w:rFonts w:ascii="Times New Roman" w:hAnsi="Times New Roman" w:cs="Times New Roman"/>
          <w:i/>
          <w:iCs/>
          <w:sz w:val="24"/>
          <w:szCs w:val="24"/>
        </w:rPr>
        <w:t>pace</w:t>
      </w:r>
      <w:r w:rsidRPr="00C34891">
        <w:rPr>
          <w:rFonts w:ascii="Times New Roman" w:hAnsi="Times New Roman" w:cs="Times New Roman"/>
          <w:sz w:val="24"/>
          <w:szCs w:val="24"/>
        </w:rPr>
        <w:t xml:space="preserve"> è </w:t>
      </w:r>
      <w:r w:rsidR="00263AB1" w:rsidRPr="00C34891">
        <w:rPr>
          <w:rFonts w:ascii="Times New Roman" w:hAnsi="Times New Roman" w:cs="Times New Roman"/>
          <w:sz w:val="24"/>
          <w:szCs w:val="24"/>
        </w:rPr>
        <w:t>il</w:t>
      </w:r>
      <w:r w:rsidRPr="00C34891">
        <w:rPr>
          <w:rFonts w:ascii="Times New Roman" w:hAnsi="Times New Roman" w:cs="Times New Roman"/>
          <w:sz w:val="24"/>
          <w:szCs w:val="24"/>
        </w:rPr>
        <w:t xml:space="preserve"> sottoinsieme dello spazio degli stati </w:t>
      </w:r>
      <w:r w:rsidR="00263AB1" w:rsidRPr="00C34891">
        <w:rPr>
          <w:rFonts w:ascii="Times New Roman" w:hAnsi="Times New Roman" w:cs="Times New Roman"/>
          <w:sz w:val="24"/>
          <w:szCs w:val="24"/>
        </w:rPr>
        <w:t xml:space="preserve">da cui </w:t>
      </w:r>
      <w:r w:rsidRPr="00C34891">
        <w:rPr>
          <w:rFonts w:ascii="Times New Roman" w:hAnsi="Times New Roman" w:cs="Times New Roman"/>
          <w:sz w:val="24"/>
          <w:szCs w:val="24"/>
        </w:rPr>
        <w:t xml:space="preserve">il sistema è in grado di ripristinare le proprie funzionalità dopo un evento di disturbo. Il </w:t>
      </w:r>
      <w:r w:rsidR="00835D08" w:rsidRPr="00C34891">
        <w:rPr>
          <w:rFonts w:ascii="Times New Roman" w:hAnsi="Times New Roman" w:cs="Times New Roman"/>
          <w:i/>
          <w:iCs/>
          <w:sz w:val="24"/>
          <w:szCs w:val="24"/>
        </w:rPr>
        <w:t>s</w:t>
      </w:r>
      <w:r w:rsidRPr="00C34891">
        <w:rPr>
          <w:rFonts w:ascii="Times New Roman" w:hAnsi="Times New Roman" w:cs="Times New Roman"/>
          <w:i/>
          <w:iCs/>
          <w:sz w:val="24"/>
          <w:szCs w:val="24"/>
        </w:rPr>
        <w:t xml:space="preserve">urvival </w:t>
      </w:r>
      <w:r w:rsidR="00835D08" w:rsidRPr="00C34891">
        <w:rPr>
          <w:rFonts w:ascii="Times New Roman" w:hAnsi="Times New Roman" w:cs="Times New Roman"/>
          <w:i/>
          <w:iCs/>
          <w:sz w:val="24"/>
          <w:szCs w:val="24"/>
        </w:rPr>
        <w:t>s</w:t>
      </w:r>
      <w:r w:rsidRPr="00C34891">
        <w:rPr>
          <w:rFonts w:ascii="Times New Roman" w:hAnsi="Times New Roman" w:cs="Times New Roman"/>
          <w:i/>
          <w:iCs/>
          <w:sz w:val="24"/>
          <w:szCs w:val="24"/>
        </w:rPr>
        <w:t>pace</w:t>
      </w:r>
      <w:r w:rsidRPr="00C34891">
        <w:rPr>
          <w:rFonts w:ascii="Times New Roman" w:hAnsi="Times New Roman" w:cs="Times New Roman"/>
          <w:sz w:val="24"/>
          <w:szCs w:val="24"/>
        </w:rPr>
        <w:t xml:space="preserve"> è un concetto chiave nella teoria della resilienza di Laprie, poiché consente di analizzare la capacità di un sistema di riprendersi da un evento di disturbo e di identificare le azioni di controllo necessarie </w:t>
      </w:r>
      <w:r w:rsidR="001B33EC">
        <w:rPr>
          <w:rFonts w:ascii="Times New Roman" w:hAnsi="Times New Roman" w:cs="Times New Roman"/>
          <w:sz w:val="24"/>
          <w:szCs w:val="24"/>
        </w:rPr>
        <w:t>al recupero della stabilità.</w:t>
      </w:r>
    </w:p>
    <w:p w14:paraId="707DAD07" w14:textId="364C8CFB" w:rsidR="00574050" w:rsidRPr="00C34891" w:rsidRDefault="00574050" w:rsidP="005E6458">
      <w:pPr>
        <w:pStyle w:val="Paragrafoelenco"/>
        <w:numPr>
          <w:ilvl w:val="0"/>
          <w:numId w:val="1"/>
        </w:num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Lo spazio degli stati morti</w:t>
      </w:r>
      <w:r w:rsidR="007D3883"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7D3883" w:rsidRPr="00C34891">
        <w:rPr>
          <w:rFonts w:ascii="Times New Roman" w:hAnsi="Times New Roman" w:cs="Times New Roman"/>
          <w:sz w:val="24"/>
          <w:szCs w:val="24"/>
        </w:rPr>
        <w:t>È</w:t>
      </w:r>
      <w:r w:rsidRPr="00C34891">
        <w:rPr>
          <w:rFonts w:ascii="Times New Roman" w:hAnsi="Times New Roman" w:cs="Times New Roman"/>
          <w:sz w:val="24"/>
          <w:szCs w:val="24"/>
        </w:rPr>
        <w:t xml:space="preserve"> l'insieme degli stati </w:t>
      </w:r>
      <w:r w:rsidR="00AB7CCB" w:rsidRPr="00C34891">
        <w:rPr>
          <w:rFonts w:ascii="Times New Roman" w:hAnsi="Times New Roman" w:cs="Times New Roman"/>
          <w:sz w:val="24"/>
          <w:szCs w:val="24"/>
        </w:rPr>
        <w:t>da cui non si è in</w:t>
      </w:r>
      <w:r w:rsidRPr="00C34891">
        <w:rPr>
          <w:rFonts w:ascii="Times New Roman" w:hAnsi="Times New Roman" w:cs="Times New Roman"/>
          <w:sz w:val="24"/>
          <w:szCs w:val="24"/>
        </w:rPr>
        <w:t xml:space="preserve"> grado di ripristinare </w:t>
      </w:r>
      <w:r w:rsidR="00AB7CCB" w:rsidRPr="00C34891">
        <w:rPr>
          <w:rFonts w:ascii="Times New Roman" w:hAnsi="Times New Roman" w:cs="Times New Roman"/>
          <w:sz w:val="24"/>
          <w:szCs w:val="24"/>
        </w:rPr>
        <w:t>uno stato accettabil</w:t>
      </w:r>
      <w:r w:rsidR="00275300" w:rsidRPr="00C34891">
        <w:rPr>
          <w:rFonts w:ascii="Times New Roman" w:hAnsi="Times New Roman" w:cs="Times New Roman"/>
          <w:sz w:val="24"/>
          <w:szCs w:val="24"/>
        </w:rPr>
        <w:t>e</w:t>
      </w:r>
      <w:r w:rsidRPr="00C34891">
        <w:rPr>
          <w:rFonts w:ascii="Times New Roman" w:hAnsi="Times New Roman" w:cs="Times New Roman"/>
          <w:sz w:val="24"/>
          <w:szCs w:val="24"/>
        </w:rPr>
        <w:t>. Gli stati morti possono essere causati da event</w:t>
      </w:r>
      <w:r w:rsidR="00A14C85" w:rsidRPr="00C34891">
        <w:rPr>
          <w:rFonts w:ascii="Times New Roman" w:hAnsi="Times New Roman" w:cs="Times New Roman"/>
          <w:sz w:val="24"/>
          <w:szCs w:val="24"/>
        </w:rPr>
        <w:t>i</w:t>
      </w:r>
      <w:r w:rsidRPr="00C34891">
        <w:rPr>
          <w:rFonts w:ascii="Times New Roman" w:hAnsi="Times New Roman" w:cs="Times New Roman"/>
          <w:sz w:val="24"/>
          <w:szCs w:val="24"/>
        </w:rPr>
        <w:t xml:space="preserve"> di disturbo che danneggia</w:t>
      </w:r>
      <w:r w:rsidR="00A14C85" w:rsidRPr="00C34891">
        <w:rPr>
          <w:rFonts w:ascii="Times New Roman" w:hAnsi="Times New Roman" w:cs="Times New Roman"/>
          <w:sz w:val="24"/>
          <w:szCs w:val="24"/>
        </w:rPr>
        <w:t>no</w:t>
      </w:r>
      <w:r w:rsidRPr="00C34891">
        <w:rPr>
          <w:rFonts w:ascii="Times New Roman" w:hAnsi="Times New Roman" w:cs="Times New Roman"/>
          <w:sz w:val="24"/>
          <w:szCs w:val="24"/>
        </w:rPr>
        <w:t xml:space="preserve"> irreparabilmente il sistema o da una mancata attuazione di azioni di</w:t>
      </w:r>
      <w:r w:rsidR="00705CE7" w:rsidRPr="00C34891">
        <w:rPr>
          <w:rFonts w:ascii="Times New Roman" w:hAnsi="Times New Roman" w:cs="Times New Roman"/>
          <w:sz w:val="24"/>
          <w:szCs w:val="24"/>
        </w:rPr>
        <w:t xml:space="preserve"> controllo</w:t>
      </w:r>
      <w:r w:rsidRPr="00C34891">
        <w:rPr>
          <w:rFonts w:ascii="Times New Roman" w:hAnsi="Times New Roman" w:cs="Times New Roman"/>
          <w:sz w:val="24"/>
          <w:szCs w:val="24"/>
        </w:rPr>
        <w:t xml:space="preserve">. </w:t>
      </w:r>
      <w:r w:rsidR="00A14C85" w:rsidRPr="00C34891">
        <w:rPr>
          <w:rFonts w:ascii="Times New Roman" w:hAnsi="Times New Roman" w:cs="Times New Roman"/>
          <w:sz w:val="24"/>
          <w:szCs w:val="24"/>
        </w:rPr>
        <w:t>All’interno di q</w:t>
      </w:r>
      <w:r w:rsidRPr="00C34891">
        <w:rPr>
          <w:rFonts w:ascii="Times New Roman" w:hAnsi="Times New Roman" w:cs="Times New Roman"/>
          <w:sz w:val="24"/>
          <w:szCs w:val="24"/>
        </w:rPr>
        <w:t>uesto spazio nessuna azione di controllo è in grado di riportare il sistema ad una condizione di stabilità.</w:t>
      </w:r>
    </w:p>
    <w:p w14:paraId="2063D543" w14:textId="77777777" w:rsidR="00574050" w:rsidRPr="00C34891" w:rsidRDefault="00574050" w:rsidP="00C0756B">
      <w:pPr>
        <w:pStyle w:val="Titolo1"/>
        <w:numPr>
          <w:ilvl w:val="1"/>
          <w:numId w:val="43"/>
        </w:numPr>
        <w:spacing w:after="240" w:line="360" w:lineRule="auto"/>
        <w:rPr>
          <w:rFonts w:ascii="Times New Roman" w:hAnsi="Times New Roman" w:cs="Times New Roman"/>
          <w:color w:val="auto"/>
        </w:rPr>
      </w:pPr>
      <w:bookmarkStart w:id="14" w:name="_Toc129719941"/>
      <w:r w:rsidRPr="00C34891">
        <w:rPr>
          <w:rFonts w:ascii="Times New Roman" w:hAnsi="Times New Roman" w:cs="Times New Roman"/>
          <w:color w:val="auto"/>
        </w:rPr>
        <w:t>Classificazione della resilienza</w:t>
      </w:r>
      <w:bookmarkEnd w:id="14"/>
      <w:r w:rsidRPr="00C34891">
        <w:rPr>
          <w:rFonts w:ascii="Times New Roman" w:hAnsi="Times New Roman" w:cs="Times New Roman"/>
          <w:color w:val="auto"/>
        </w:rPr>
        <w:t xml:space="preserve"> </w:t>
      </w:r>
    </w:p>
    <w:p w14:paraId="30F93E96" w14:textId="3CFCBF69" w:rsidR="00574050" w:rsidRPr="00C34891" w:rsidRDefault="0057405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concetto di resilienza può essere classificato ulteriormente in sottocategorie. Esse descrivono in che modo un sistema reagisce ad un cambiamento “evolutivo”.</w:t>
      </w:r>
    </w:p>
    <w:p w14:paraId="798DC3D1" w14:textId="792EEF6F" w:rsidR="00943736"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Per </w:t>
      </w:r>
      <w:r w:rsidR="00541159" w:rsidRPr="00C34891">
        <w:rPr>
          <w:rFonts w:ascii="Times New Roman" w:hAnsi="Times New Roman" w:cs="Times New Roman"/>
          <w:sz w:val="24"/>
          <w:szCs w:val="24"/>
        </w:rPr>
        <w:t xml:space="preserve">cambiamento evolutivo, o </w:t>
      </w:r>
      <w:r w:rsidR="00541159" w:rsidRPr="00C34891">
        <w:rPr>
          <w:rFonts w:ascii="Times New Roman" w:hAnsi="Times New Roman" w:cs="Times New Roman"/>
          <w:i/>
          <w:iCs/>
          <w:sz w:val="24"/>
          <w:szCs w:val="24"/>
        </w:rPr>
        <w:t>evolutionary change</w:t>
      </w:r>
      <w:r w:rsidR="00EF7ECD" w:rsidRPr="00C34891">
        <w:rPr>
          <w:rFonts w:ascii="Times New Roman" w:hAnsi="Times New Roman" w:cs="Times New Roman"/>
          <w:sz w:val="24"/>
          <w:szCs w:val="24"/>
        </w:rPr>
        <w:t xml:space="preserve"> [1]</w:t>
      </w:r>
      <w:r w:rsidR="00541159" w:rsidRPr="00C34891">
        <w:rPr>
          <w:rFonts w:ascii="Times New Roman" w:hAnsi="Times New Roman" w:cs="Times New Roman"/>
          <w:sz w:val="24"/>
          <w:szCs w:val="24"/>
        </w:rPr>
        <w:t xml:space="preserve">, </w:t>
      </w:r>
      <w:r w:rsidRPr="00C34891">
        <w:rPr>
          <w:rFonts w:ascii="Times New Roman" w:hAnsi="Times New Roman" w:cs="Times New Roman"/>
          <w:sz w:val="24"/>
          <w:szCs w:val="24"/>
        </w:rPr>
        <w:t>ci si riferisce ad un cambiamento strutturale del sistema. Questi cambiamenti possono riguardare, per esempio, la modifica della struttura fisica del sistema,</w:t>
      </w:r>
      <w:r w:rsidR="006D1B86">
        <w:rPr>
          <w:rFonts w:ascii="Times New Roman" w:hAnsi="Times New Roman" w:cs="Times New Roman"/>
          <w:sz w:val="24"/>
          <w:szCs w:val="24"/>
        </w:rPr>
        <w:t xml:space="preserve"> come</w:t>
      </w:r>
      <w:r w:rsidRPr="00C34891">
        <w:rPr>
          <w:rFonts w:ascii="Times New Roman" w:hAnsi="Times New Roman" w:cs="Times New Roman"/>
          <w:sz w:val="24"/>
          <w:szCs w:val="24"/>
        </w:rPr>
        <w:t xml:space="preserve"> l'aggiunta di nuovi componenti</w:t>
      </w:r>
      <w:r w:rsidR="006D1B86">
        <w:rPr>
          <w:rFonts w:ascii="Times New Roman" w:hAnsi="Times New Roman" w:cs="Times New Roman"/>
          <w:sz w:val="24"/>
          <w:szCs w:val="24"/>
        </w:rPr>
        <w:t xml:space="preserve"> e</w:t>
      </w:r>
      <w:r w:rsidRPr="00C34891">
        <w:rPr>
          <w:rFonts w:ascii="Times New Roman" w:hAnsi="Times New Roman" w:cs="Times New Roman"/>
          <w:sz w:val="24"/>
          <w:szCs w:val="24"/>
        </w:rPr>
        <w:t xml:space="preserve"> la rimozione di componenti esistenti</w:t>
      </w:r>
      <w:r w:rsidR="00E92C79">
        <w:rPr>
          <w:rFonts w:ascii="Times New Roman" w:hAnsi="Times New Roman" w:cs="Times New Roman"/>
          <w:sz w:val="24"/>
          <w:szCs w:val="24"/>
        </w:rPr>
        <w:t>,</w:t>
      </w:r>
      <w:r w:rsidRPr="00C34891">
        <w:rPr>
          <w:rFonts w:ascii="Times New Roman" w:hAnsi="Times New Roman" w:cs="Times New Roman"/>
          <w:sz w:val="24"/>
          <w:szCs w:val="24"/>
        </w:rPr>
        <w:t xml:space="preserve"> o l'aggiornamento delle tecnologie utilizzate. </w:t>
      </w:r>
      <w:r w:rsidR="00627DCE" w:rsidRPr="00C34891">
        <w:rPr>
          <w:rFonts w:ascii="Times New Roman" w:hAnsi="Times New Roman" w:cs="Times New Roman"/>
          <w:sz w:val="24"/>
          <w:szCs w:val="24"/>
        </w:rPr>
        <w:t>Essi</w:t>
      </w:r>
      <w:r w:rsidRPr="00C34891">
        <w:rPr>
          <w:rFonts w:ascii="Times New Roman" w:hAnsi="Times New Roman" w:cs="Times New Roman"/>
          <w:sz w:val="24"/>
          <w:szCs w:val="24"/>
        </w:rPr>
        <w:t xml:space="preserve"> possono </w:t>
      </w:r>
      <w:r w:rsidR="00627DCE" w:rsidRPr="00C34891">
        <w:rPr>
          <w:rFonts w:ascii="Times New Roman" w:hAnsi="Times New Roman" w:cs="Times New Roman"/>
          <w:sz w:val="24"/>
          <w:szCs w:val="24"/>
        </w:rPr>
        <w:t xml:space="preserve">anche </w:t>
      </w:r>
      <w:r w:rsidR="0088730F">
        <w:rPr>
          <w:rFonts w:ascii="Times New Roman" w:hAnsi="Times New Roman" w:cs="Times New Roman"/>
          <w:sz w:val="24"/>
          <w:szCs w:val="24"/>
        </w:rPr>
        <w:t xml:space="preserve">essere involontari ed essere scatenati da </w:t>
      </w:r>
      <w:r w:rsidRPr="00C34891">
        <w:rPr>
          <w:rFonts w:ascii="Times New Roman" w:hAnsi="Times New Roman" w:cs="Times New Roman"/>
          <w:sz w:val="24"/>
          <w:szCs w:val="24"/>
        </w:rPr>
        <w:t>perturbazioni non considerate in fase di progettazione.</w:t>
      </w:r>
    </w:p>
    <w:p w14:paraId="6CBC6D9C" w14:textId="502BA78C" w:rsidR="00574050" w:rsidRPr="00C34891" w:rsidRDefault="005740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classificazione </w:t>
      </w:r>
      <w:r w:rsidR="00D22C60" w:rsidRPr="00C34891">
        <w:rPr>
          <w:rFonts w:ascii="Times New Roman" w:hAnsi="Times New Roman" w:cs="Times New Roman"/>
          <w:sz w:val="24"/>
          <w:szCs w:val="24"/>
        </w:rPr>
        <w:t xml:space="preserve">della </w:t>
      </w:r>
      <w:r w:rsidRPr="00C34891">
        <w:rPr>
          <w:rFonts w:ascii="Times New Roman" w:hAnsi="Times New Roman" w:cs="Times New Roman"/>
          <w:sz w:val="24"/>
          <w:szCs w:val="24"/>
        </w:rPr>
        <w:t>resilienza</w:t>
      </w:r>
      <w:r w:rsidR="00472659" w:rsidRPr="00C34891">
        <w:rPr>
          <w:rFonts w:ascii="Times New Roman" w:hAnsi="Times New Roman" w:cs="Times New Roman"/>
          <w:sz w:val="24"/>
          <w:szCs w:val="24"/>
        </w:rPr>
        <w:t xml:space="preserve"> [1]</w:t>
      </w:r>
      <w:r w:rsidR="002A6987"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 xml:space="preserve">rispetto a cambiamenti evolutivi è la seguente: </w:t>
      </w:r>
    </w:p>
    <w:p w14:paraId="13C5F3A8" w14:textId="26E5FF24" w:rsidR="00574050" w:rsidRPr="00C34891" w:rsidRDefault="00574050" w:rsidP="005E6458">
      <w:pPr>
        <w:pStyle w:val="Paragrafoelenco"/>
        <w:numPr>
          <w:ilvl w:val="0"/>
          <w:numId w:val="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Robustezza</w:t>
      </w:r>
      <w:r w:rsidR="00836560"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836560" w:rsidRPr="00C34891">
        <w:rPr>
          <w:rFonts w:ascii="Times New Roman" w:hAnsi="Times New Roman" w:cs="Times New Roman"/>
          <w:sz w:val="24"/>
          <w:szCs w:val="24"/>
        </w:rPr>
        <w:t>È</w:t>
      </w:r>
      <w:r w:rsidR="003A4F4F" w:rsidRPr="00C34891">
        <w:rPr>
          <w:rFonts w:ascii="Times New Roman" w:hAnsi="Times New Roman" w:cs="Times New Roman"/>
          <w:sz w:val="24"/>
          <w:szCs w:val="24"/>
        </w:rPr>
        <w:t xml:space="preserve"> </w:t>
      </w:r>
      <w:r w:rsidRPr="00C34891">
        <w:rPr>
          <w:rFonts w:ascii="Times New Roman" w:hAnsi="Times New Roman" w:cs="Times New Roman"/>
          <w:sz w:val="24"/>
          <w:szCs w:val="24"/>
        </w:rPr>
        <w:t>la capacità del sistema di resistere alle perturbazioni, mantenendo</w:t>
      </w:r>
      <w:r w:rsidR="00A90C92" w:rsidRPr="00C34891">
        <w:rPr>
          <w:rFonts w:ascii="Times New Roman" w:hAnsi="Times New Roman" w:cs="Times New Roman"/>
          <w:sz w:val="24"/>
          <w:szCs w:val="24"/>
        </w:rPr>
        <w:t xml:space="preserve"> sempre</w:t>
      </w:r>
      <w:r w:rsidRPr="00C34891">
        <w:rPr>
          <w:rFonts w:ascii="Times New Roman" w:hAnsi="Times New Roman" w:cs="Times New Roman"/>
          <w:sz w:val="24"/>
          <w:szCs w:val="24"/>
        </w:rPr>
        <w:t xml:space="preserve"> attive le </w:t>
      </w:r>
      <w:r w:rsidR="003A4F4F" w:rsidRPr="00C34891">
        <w:rPr>
          <w:rFonts w:ascii="Times New Roman" w:hAnsi="Times New Roman" w:cs="Times New Roman"/>
          <w:sz w:val="24"/>
          <w:szCs w:val="24"/>
        </w:rPr>
        <w:t>proprie</w:t>
      </w:r>
      <w:r w:rsidRPr="00C34891">
        <w:rPr>
          <w:rFonts w:ascii="Times New Roman" w:hAnsi="Times New Roman" w:cs="Times New Roman"/>
          <w:sz w:val="24"/>
          <w:szCs w:val="24"/>
        </w:rPr>
        <w:t xml:space="preserve"> funzionalità</w:t>
      </w:r>
      <w:r w:rsidR="00A90C92" w:rsidRPr="00C34891">
        <w:rPr>
          <w:rFonts w:ascii="Times New Roman" w:hAnsi="Times New Roman" w:cs="Times New Roman"/>
          <w:sz w:val="24"/>
          <w:szCs w:val="24"/>
        </w:rPr>
        <w:t>, al massimo della qualità.</w:t>
      </w:r>
    </w:p>
    <w:p w14:paraId="2C2142C8" w14:textId="35C6A565" w:rsidR="00574050" w:rsidRPr="00C34891" w:rsidRDefault="00574050" w:rsidP="005E6458">
      <w:pPr>
        <w:pStyle w:val="Paragrafoelenco"/>
        <w:numPr>
          <w:ilvl w:val="0"/>
          <w:numId w:val="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Degradabilità elegant</w:t>
      </w:r>
      <w:r w:rsidR="009601ED" w:rsidRPr="00C34891">
        <w:rPr>
          <w:rFonts w:ascii="Times New Roman" w:hAnsi="Times New Roman" w:cs="Times New Roman"/>
          <w:sz w:val="24"/>
          <w:szCs w:val="24"/>
        </w:rPr>
        <w:t>e</w:t>
      </w:r>
      <w:r w:rsidR="00F70042"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F70042" w:rsidRPr="00C34891">
        <w:rPr>
          <w:rFonts w:ascii="Times New Roman" w:hAnsi="Times New Roman" w:cs="Times New Roman"/>
          <w:sz w:val="24"/>
          <w:szCs w:val="24"/>
        </w:rPr>
        <w:t>Q</w:t>
      </w:r>
      <w:r w:rsidRPr="00C34891">
        <w:rPr>
          <w:rFonts w:ascii="Times New Roman" w:hAnsi="Times New Roman" w:cs="Times New Roman"/>
          <w:sz w:val="24"/>
          <w:szCs w:val="24"/>
        </w:rPr>
        <w:t>uesto termine descrive un sistema che in caso di malfunzionament</w:t>
      </w:r>
      <w:r w:rsidR="00AB7ECC" w:rsidRPr="00C34891">
        <w:rPr>
          <w:rFonts w:ascii="Times New Roman" w:hAnsi="Times New Roman" w:cs="Times New Roman"/>
          <w:sz w:val="24"/>
          <w:szCs w:val="24"/>
        </w:rPr>
        <w:t xml:space="preserve">i </w:t>
      </w:r>
      <w:r w:rsidRPr="00C34891">
        <w:rPr>
          <w:rFonts w:ascii="Times New Roman" w:hAnsi="Times New Roman" w:cs="Times New Roman"/>
          <w:sz w:val="24"/>
          <w:szCs w:val="24"/>
        </w:rPr>
        <w:t xml:space="preserve">è in grado di funzionare </w:t>
      </w:r>
      <w:r w:rsidR="00AB7ECC" w:rsidRPr="00C34891">
        <w:rPr>
          <w:rFonts w:ascii="Times New Roman" w:hAnsi="Times New Roman" w:cs="Times New Roman"/>
          <w:sz w:val="24"/>
          <w:szCs w:val="24"/>
        </w:rPr>
        <w:t xml:space="preserve">con qualità </w:t>
      </w:r>
      <w:r w:rsidRPr="00C34891">
        <w:rPr>
          <w:rFonts w:ascii="Times New Roman" w:hAnsi="Times New Roman" w:cs="Times New Roman"/>
          <w:sz w:val="24"/>
          <w:szCs w:val="24"/>
        </w:rPr>
        <w:t>ridott</w:t>
      </w:r>
      <w:r w:rsidR="00AB7ECC" w:rsidRPr="00C34891">
        <w:rPr>
          <w:rFonts w:ascii="Times New Roman" w:hAnsi="Times New Roman" w:cs="Times New Roman"/>
          <w:sz w:val="24"/>
          <w:szCs w:val="24"/>
        </w:rPr>
        <w:t>a,</w:t>
      </w:r>
      <w:r w:rsidRPr="00C34891">
        <w:rPr>
          <w:rFonts w:ascii="Times New Roman" w:hAnsi="Times New Roman" w:cs="Times New Roman"/>
          <w:sz w:val="24"/>
          <w:szCs w:val="24"/>
        </w:rPr>
        <w:t xml:space="preserve"> ma</w:t>
      </w:r>
      <w:r w:rsidR="00AB7ECC" w:rsidRPr="00C34891">
        <w:rPr>
          <w:rFonts w:ascii="Times New Roman" w:hAnsi="Times New Roman" w:cs="Times New Roman"/>
          <w:sz w:val="24"/>
          <w:szCs w:val="24"/>
        </w:rPr>
        <w:t xml:space="preserve"> </w:t>
      </w:r>
      <w:r w:rsidRPr="00C34891">
        <w:rPr>
          <w:rFonts w:ascii="Times New Roman" w:hAnsi="Times New Roman" w:cs="Times New Roman"/>
          <w:sz w:val="24"/>
          <w:szCs w:val="24"/>
        </w:rPr>
        <w:t>accettabile</w:t>
      </w:r>
      <w:r w:rsidR="00A90C92" w:rsidRPr="00C34891">
        <w:rPr>
          <w:rFonts w:ascii="Times New Roman" w:hAnsi="Times New Roman" w:cs="Times New Roman"/>
          <w:b/>
          <w:bCs/>
          <w:sz w:val="24"/>
          <w:szCs w:val="24"/>
        </w:rPr>
        <w:t xml:space="preserve"> </w:t>
      </w:r>
      <w:r w:rsidR="00A90C92" w:rsidRPr="00C34891">
        <w:rPr>
          <w:rFonts w:ascii="Times New Roman" w:hAnsi="Times New Roman" w:cs="Times New Roman"/>
          <w:sz w:val="24"/>
          <w:szCs w:val="24"/>
        </w:rPr>
        <w:t xml:space="preserve">rispetto ai </w:t>
      </w:r>
      <w:r w:rsidR="00E04139" w:rsidRPr="00C34891">
        <w:rPr>
          <w:rFonts w:ascii="Times New Roman" w:hAnsi="Times New Roman" w:cs="Times New Roman"/>
          <w:sz w:val="24"/>
          <w:szCs w:val="24"/>
        </w:rPr>
        <w:t xml:space="preserve">criteri </w:t>
      </w:r>
      <w:r w:rsidR="00A90C92" w:rsidRPr="00C34891">
        <w:rPr>
          <w:rFonts w:ascii="Times New Roman" w:hAnsi="Times New Roman" w:cs="Times New Roman"/>
          <w:sz w:val="24"/>
          <w:szCs w:val="24"/>
        </w:rPr>
        <w:t>definiti in fase di progettazione</w:t>
      </w:r>
      <w:r w:rsidR="00AB7ECC" w:rsidRPr="00C34891">
        <w:rPr>
          <w:rFonts w:ascii="Times New Roman" w:hAnsi="Times New Roman" w:cs="Times New Roman"/>
          <w:sz w:val="24"/>
          <w:szCs w:val="24"/>
        </w:rPr>
        <w:t>.</w:t>
      </w:r>
    </w:p>
    <w:p w14:paraId="130BC8D4" w14:textId="5C500EE6" w:rsidR="00574050" w:rsidRPr="00C34891" w:rsidRDefault="00574050" w:rsidP="005E6458">
      <w:pPr>
        <w:pStyle w:val="Paragrafoelenco"/>
        <w:numPr>
          <w:ilvl w:val="0"/>
          <w:numId w:val="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Recuperabilità</w:t>
      </w:r>
      <w:r w:rsidR="00316342" w:rsidRPr="00C34891">
        <w:rPr>
          <w:rFonts w:ascii="Times New Roman" w:hAnsi="Times New Roman" w:cs="Times New Roman"/>
          <w:sz w:val="24"/>
          <w:szCs w:val="24"/>
        </w:rPr>
        <w:t>. È</w:t>
      </w:r>
      <w:r w:rsidR="00270B31"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la capacità di un sistema di tornare alla </w:t>
      </w:r>
      <w:r w:rsidR="002B4838">
        <w:rPr>
          <w:rFonts w:ascii="Times New Roman" w:hAnsi="Times New Roman" w:cs="Times New Roman"/>
          <w:sz w:val="24"/>
          <w:szCs w:val="24"/>
        </w:rPr>
        <w:t>propria</w:t>
      </w:r>
      <w:r w:rsidRPr="00C34891">
        <w:rPr>
          <w:rFonts w:ascii="Times New Roman" w:hAnsi="Times New Roman" w:cs="Times New Roman"/>
          <w:sz w:val="24"/>
          <w:szCs w:val="24"/>
        </w:rPr>
        <w:t xml:space="preserve"> condizione di equilibrio</w:t>
      </w:r>
      <w:r w:rsidR="00E678A0" w:rsidRPr="00C34891">
        <w:rPr>
          <w:rFonts w:ascii="Times New Roman" w:hAnsi="Times New Roman" w:cs="Times New Roman"/>
          <w:sz w:val="24"/>
          <w:szCs w:val="24"/>
        </w:rPr>
        <w:t xml:space="preserve"> </w:t>
      </w:r>
      <w:r w:rsidRPr="00C34891">
        <w:rPr>
          <w:rFonts w:ascii="Times New Roman" w:hAnsi="Times New Roman" w:cs="Times New Roman"/>
          <w:sz w:val="24"/>
          <w:szCs w:val="24"/>
        </w:rPr>
        <w:t>dopo essere stato perturbato o danneggiato</w:t>
      </w:r>
      <w:r w:rsidR="002B6CF9">
        <w:rPr>
          <w:rFonts w:ascii="Times New Roman" w:hAnsi="Times New Roman" w:cs="Times New Roman"/>
          <w:sz w:val="24"/>
          <w:szCs w:val="24"/>
        </w:rPr>
        <w:t>;</w:t>
      </w:r>
      <w:r w:rsidR="0047299B" w:rsidRPr="00C34891">
        <w:rPr>
          <w:rFonts w:ascii="Times New Roman" w:hAnsi="Times New Roman" w:cs="Times New Roman"/>
          <w:sz w:val="24"/>
          <w:szCs w:val="24"/>
        </w:rPr>
        <w:t xml:space="preserve"> ovvero passare dalla regione di sopravvivenza, alla regione </w:t>
      </w:r>
      <w:r w:rsidRPr="00C34891">
        <w:rPr>
          <w:rFonts w:ascii="Times New Roman" w:hAnsi="Times New Roman" w:cs="Times New Roman"/>
          <w:sz w:val="24"/>
          <w:szCs w:val="24"/>
        </w:rPr>
        <w:t>degli stati stabili</w:t>
      </w:r>
      <w:r w:rsidR="0047299B" w:rsidRPr="00C34891">
        <w:rPr>
          <w:rFonts w:ascii="Times New Roman" w:hAnsi="Times New Roman" w:cs="Times New Roman"/>
          <w:sz w:val="24"/>
          <w:szCs w:val="24"/>
        </w:rPr>
        <w:t>.</w:t>
      </w:r>
    </w:p>
    <w:p w14:paraId="2068C352" w14:textId="604215B9" w:rsidR="00F541B3" w:rsidRPr="00C34891" w:rsidRDefault="008F792A"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 conclusione, la resilienza può essere ottenuta attraverso l'implementazione di tecniche specifiche, </w:t>
      </w:r>
      <w:r w:rsidR="002B6CF9">
        <w:rPr>
          <w:rFonts w:ascii="Times New Roman" w:hAnsi="Times New Roman" w:cs="Times New Roman"/>
          <w:sz w:val="24"/>
          <w:szCs w:val="24"/>
        </w:rPr>
        <w:t xml:space="preserve">scelte in funzione del </w:t>
      </w:r>
      <w:r w:rsidRPr="00C34891">
        <w:rPr>
          <w:rFonts w:ascii="Times New Roman" w:hAnsi="Times New Roman" w:cs="Times New Roman"/>
          <w:sz w:val="24"/>
          <w:szCs w:val="24"/>
        </w:rPr>
        <w:t>livell</w:t>
      </w:r>
      <w:r w:rsidR="002B6CF9">
        <w:rPr>
          <w:rFonts w:ascii="Times New Roman" w:hAnsi="Times New Roman" w:cs="Times New Roman"/>
          <w:sz w:val="24"/>
          <w:szCs w:val="24"/>
        </w:rPr>
        <w:t>o</w:t>
      </w:r>
      <w:r w:rsidRPr="00C34891">
        <w:rPr>
          <w:rFonts w:ascii="Times New Roman" w:hAnsi="Times New Roman" w:cs="Times New Roman"/>
          <w:sz w:val="24"/>
          <w:szCs w:val="24"/>
        </w:rPr>
        <w:t xml:space="preserve"> di protezione e </w:t>
      </w:r>
      <w:r w:rsidR="002B6CF9">
        <w:rPr>
          <w:rFonts w:ascii="Times New Roman" w:hAnsi="Times New Roman" w:cs="Times New Roman"/>
          <w:sz w:val="24"/>
          <w:szCs w:val="24"/>
        </w:rPr>
        <w:t xml:space="preserve">del </w:t>
      </w:r>
      <w:r w:rsidR="000B4C98" w:rsidRPr="00C34891">
        <w:rPr>
          <w:rFonts w:ascii="Times New Roman" w:hAnsi="Times New Roman" w:cs="Times New Roman"/>
          <w:sz w:val="24"/>
          <w:szCs w:val="24"/>
        </w:rPr>
        <w:t>grad</w:t>
      </w:r>
      <w:r w:rsidR="002B6CF9">
        <w:rPr>
          <w:rFonts w:ascii="Times New Roman" w:hAnsi="Times New Roman" w:cs="Times New Roman"/>
          <w:sz w:val="24"/>
          <w:szCs w:val="24"/>
        </w:rPr>
        <w:t>o</w:t>
      </w:r>
      <w:r w:rsidR="000B4C98" w:rsidRPr="00C34891">
        <w:rPr>
          <w:rFonts w:ascii="Times New Roman" w:hAnsi="Times New Roman" w:cs="Times New Roman"/>
          <w:sz w:val="24"/>
          <w:szCs w:val="24"/>
        </w:rPr>
        <w:t xml:space="preserve"> di </w:t>
      </w:r>
      <w:r w:rsidRPr="00C34891">
        <w:rPr>
          <w:rFonts w:ascii="Times New Roman" w:hAnsi="Times New Roman" w:cs="Times New Roman"/>
          <w:sz w:val="24"/>
          <w:szCs w:val="24"/>
        </w:rPr>
        <w:t xml:space="preserve">continuità </w:t>
      </w:r>
      <w:r w:rsidR="002B6CF9">
        <w:rPr>
          <w:rFonts w:ascii="Times New Roman" w:hAnsi="Times New Roman" w:cs="Times New Roman"/>
          <w:sz w:val="24"/>
          <w:szCs w:val="24"/>
        </w:rPr>
        <w:t>del servizio, che si vuole vengano garantiti.</w:t>
      </w:r>
      <w:r w:rsidR="002B6CF9" w:rsidRPr="00C34891">
        <w:rPr>
          <w:rFonts w:ascii="Times New Roman" w:hAnsi="Times New Roman" w:cs="Times New Roman"/>
          <w:sz w:val="24"/>
          <w:szCs w:val="24"/>
        </w:rPr>
        <w:t xml:space="preserve"> </w:t>
      </w:r>
      <w:r w:rsidR="00F541B3" w:rsidRPr="00C34891">
        <w:rPr>
          <w:rFonts w:ascii="Times New Roman" w:hAnsi="Times New Roman" w:cs="Times New Roman"/>
          <w:sz w:val="24"/>
          <w:szCs w:val="24"/>
        </w:rPr>
        <w:br w:type="page"/>
      </w:r>
    </w:p>
    <w:p w14:paraId="7159ED02" w14:textId="296654BA" w:rsidR="00E02789" w:rsidRPr="00C34891" w:rsidRDefault="00FB67C7" w:rsidP="00C0756B">
      <w:pPr>
        <w:pStyle w:val="Titolo1"/>
        <w:numPr>
          <w:ilvl w:val="0"/>
          <w:numId w:val="43"/>
        </w:numPr>
        <w:spacing w:before="0" w:after="240" w:line="360" w:lineRule="auto"/>
        <w:ind w:left="357" w:hanging="357"/>
        <w:jc w:val="center"/>
        <w:rPr>
          <w:rFonts w:ascii="Times New Roman" w:hAnsi="Times New Roman" w:cs="Times New Roman"/>
          <w:color w:val="auto"/>
          <w:sz w:val="40"/>
          <w:szCs w:val="40"/>
        </w:rPr>
      </w:pPr>
      <w:bookmarkStart w:id="15" w:name="_Toc129719942"/>
      <w:r w:rsidRPr="00C34891">
        <w:rPr>
          <w:rFonts w:ascii="Times New Roman" w:hAnsi="Times New Roman" w:cs="Times New Roman"/>
          <w:color w:val="auto"/>
          <w:sz w:val="40"/>
          <w:szCs w:val="40"/>
        </w:rPr>
        <w:lastRenderedPageBreak/>
        <w:t>Tecnologie di sviluppo utilizzate</w:t>
      </w:r>
      <w:bookmarkEnd w:id="15"/>
    </w:p>
    <w:p w14:paraId="43625EF4" w14:textId="44722B34" w:rsidR="00E02789" w:rsidRPr="00C34891" w:rsidRDefault="00E02789" w:rsidP="00C0756B">
      <w:pPr>
        <w:pStyle w:val="Titolo1"/>
        <w:numPr>
          <w:ilvl w:val="1"/>
          <w:numId w:val="43"/>
        </w:numPr>
        <w:spacing w:after="240" w:line="360" w:lineRule="auto"/>
        <w:rPr>
          <w:rFonts w:ascii="Times New Roman" w:hAnsi="Times New Roman" w:cs="Times New Roman"/>
          <w:color w:val="auto"/>
        </w:rPr>
      </w:pPr>
      <w:bookmarkStart w:id="16" w:name="_Toc125363114"/>
      <w:bookmarkStart w:id="17" w:name="_Toc129719943"/>
      <w:r w:rsidRPr="00C34891">
        <w:rPr>
          <w:rFonts w:ascii="Times New Roman" w:hAnsi="Times New Roman" w:cs="Times New Roman"/>
          <w:color w:val="auto"/>
        </w:rPr>
        <w:t>Introduzione</w:t>
      </w:r>
      <w:bookmarkEnd w:id="16"/>
      <w:bookmarkEnd w:id="17"/>
    </w:p>
    <w:p w14:paraId="2FE19C78" w14:textId="7A9EB0B5" w:rsidR="00E02789" w:rsidRPr="00C34891" w:rsidRDefault="00E02789"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 questo capitolo verranno esplorate le tecnologie che sono state utilizzate per lo sviluppo del </w:t>
      </w:r>
      <w:r w:rsidR="00F74B5F">
        <w:rPr>
          <w:rFonts w:ascii="Times New Roman" w:hAnsi="Times New Roman" w:cs="Times New Roman"/>
          <w:sz w:val="24"/>
          <w:szCs w:val="24"/>
        </w:rPr>
        <w:t>prototipo</w:t>
      </w:r>
      <w:r w:rsidR="007B69AC" w:rsidRPr="00C34891">
        <w:rPr>
          <w:rFonts w:ascii="Times New Roman" w:hAnsi="Times New Roman" w:cs="Times New Roman"/>
          <w:sz w:val="24"/>
          <w:szCs w:val="24"/>
        </w:rPr>
        <w:t xml:space="preserve">, </w:t>
      </w:r>
      <w:r w:rsidR="00F74B5F">
        <w:rPr>
          <w:rFonts w:ascii="Times New Roman" w:hAnsi="Times New Roman" w:cs="Times New Roman"/>
          <w:sz w:val="24"/>
          <w:szCs w:val="24"/>
        </w:rPr>
        <w:t xml:space="preserve">ponendo un accento </w:t>
      </w:r>
      <w:r w:rsidRPr="00C34891">
        <w:rPr>
          <w:rFonts w:ascii="Times New Roman" w:hAnsi="Times New Roman" w:cs="Times New Roman"/>
          <w:sz w:val="24"/>
          <w:szCs w:val="24"/>
        </w:rPr>
        <w:t xml:space="preserve">particolare </w:t>
      </w:r>
      <w:r w:rsidR="00F74B5F">
        <w:rPr>
          <w:rFonts w:ascii="Times New Roman" w:hAnsi="Times New Roman" w:cs="Times New Roman"/>
          <w:sz w:val="24"/>
          <w:szCs w:val="24"/>
        </w:rPr>
        <w:t>sul</w:t>
      </w:r>
      <w:r w:rsidRPr="00C34891">
        <w:rPr>
          <w:rFonts w:ascii="Times New Roman" w:hAnsi="Times New Roman" w:cs="Times New Roman"/>
          <w:sz w:val="24"/>
          <w:szCs w:val="24"/>
        </w:rPr>
        <w:t xml:space="preserve"> framework Spring e </w:t>
      </w:r>
      <w:r w:rsidR="00F74B5F">
        <w:rPr>
          <w:rFonts w:ascii="Times New Roman" w:hAnsi="Times New Roman" w:cs="Times New Roman"/>
          <w:sz w:val="24"/>
          <w:szCs w:val="24"/>
        </w:rPr>
        <w:t xml:space="preserve">sulle </w:t>
      </w:r>
      <w:r w:rsidRPr="00C34891">
        <w:rPr>
          <w:rFonts w:ascii="Times New Roman" w:hAnsi="Times New Roman" w:cs="Times New Roman"/>
          <w:sz w:val="24"/>
          <w:szCs w:val="24"/>
        </w:rPr>
        <w:t>sue estensioni, come Spring Data JPA e Spring MVC.</w:t>
      </w:r>
    </w:p>
    <w:p w14:paraId="7D3C7BA9" w14:textId="7FA13812" w:rsidR="00E02789" w:rsidRPr="00C34891" w:rsidRDefault="00E02789"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Nel capitolo successivo, verranno discussi i pattern per la resilienza</w:t>
      </w:r>
      <w:r w:rsidR="00B86633">
        <w:rPr>
          <w:rFonts w:ascii="Times New Roman" w:hAnsi="Times New Roman" w:cs="Times New Roman"/>
          <w:sz w:val="24"/>
          <w:szCs w:val="24"/>
        </w:rPr>
        <w:t>,</w:t>
      </w:r>
      <w:r w:rsidRPr="00C34891">
        <w:rPr>
          <w:rFonts w:ascii="Times New Roman" w:hAnsi="Times New Roman" w:cs="Times New Roman"/>
          <w:sz w:val="24"/>
          <w:szCs w:val="24"/>
        </w:rPr>
        <w:t xml:space="preserve"> </w:t>
      </w:r>
      <w:r w:rsidR="00B86633">
        <w:rPr>
          <w:rFonts w:ascii="Times New Roman" w:hAnsi="Times New Roman" w:cs="Times New Roman"/>
          <w:sz w:val="24"/>
          <w:szCs w:val="24"/>
        </w:rPr>
        <w:t xml:space="preserve">offerti dal </w:t>
      </w:r>
      <w:r w:rsidRPr="00C34891">
        <w:rPr>
          <w:rFonts w:ascii="Times New Roman" w:hAnsi="Times New Roman" w:cs="Times New Roman"/>
          <w:sz w:val="24"/>
          <w:szCs w:val="24"/>
        </w:rPr>
        <w:t>framework Spring Cloud</w:t>
      </w:r>
      <w:r w:rsidR="00B17ACC" w:rsidRPr="00C34891">
        <w:rPr>
          <w:rFonts w:ascii="Times New Roman" w:hAnsi="Times New Roman" w:cs="Times New Roman"/>
          <w:sz w:val="24"/>
          <w:szCs w:val="24"/>
        </w:rPr>
        <w:t>, che ne fornisce le implementazioni.</w:t>
      </w:r>
    </w:p>
    <w:p w14:paraId="1460FAF5" w14:textId="77777777" w:rsidR="00E02789" w:rsidRPr="00C34891" w:rsidRDefault="00E02789" w:rsidP="00C0756B">
      <w:pPr>
        <w:pStyle w:val="Titolo1"/>
        <w:numPr>
          <w:ilvl w:val="1"/>
          <w:numId w:val="43"/>
        </w:numPr>
        <w:spacing w:after="240" w:line="360" w:lineRule="auto"/>
        <w:rPr>
          <w:rFonts w:ascii="Times New Roman" w:hAnsi="Times New Roman" w:cs="Times New Roman"/>
          <w:color w:val="auto"/>
        </w:rPr>
      </w:pPr>
      <w:bookmarkStart w:id="18" w:name="_Toc125363115"/>
      <w:bookmarkStart w:id="19" w:name="_Toc129719944"/>
      <w:r w:rsidRPr="00C34891">
        <w:rPr>
          <w:rFonts w:ascii="Times New Roman" w:hAnsi="Times New Roman" w:cs="Times New Roman"/>
          <w:color w:val="auto"/>
        </w:rPr>
        <w:t>Tecnologie utilizzate</w:t>
      </w:r>
      <w:bookmarkEnd w:id="18"/>
      <w:bookmarkEnd w:id="19"/>
    </w:p>
    <w:p w14:paraId="67884685" w14:textId="67160917" w:rsidR="00E02789" w:rsidRPr="00C34891" w:rsidRDefault="00E02789" w:rsidP="00C0756B">
      <w:pPr>
        <w:pStyle w:val="Titolo2"/>
        <w:numPr>
          <w:ilvl w:val="2"/>
          <w:numId w:val="43"/>
        </w:numPr>
        <w:spacing w:before="0" w:after="240" w:line="360" w:lineRule="auto"/>
        <w:rPr>
          <w:rFonts w:ascii="Times New Roman" w:hAnsi="Times New Roman" w:cs="Times New Roman"/>
          <w:color w:val="auto"/>
          <w:sz w:val="32"/>
          <w:szCs w:val="32"/>
        </w:rPr>
      </w:pPr>
      <w:bookmarkStart w:id="20" w:name="_Toc125363116"/>
      <w:bookmarkStart w:id="21" w:name="_Toc129719945"/>
      <w:r w:rsidRPr="00C34891">
        <w:rPr>
          <w:rFonts w:ascii="Times New Roman" w:hAnsi="Times New Roman" w:cs="Times New Roman"/>
          <w:color w:val="auto"/>
          <w:sz w:val="32"/>
          <w:szCs w:val="32"/>
        </w:rPr>
        <w:t>Java</w:t>
      </w:r>
      <w:bookmarkEnd w:id="20"/>
      <w:bookmarkEnd w:id="21"/>
    </w:p>
    <w:p w14:paraId="741345CB" w14:textId="275DEEC8"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Java</w:t>
      </w:r>
      <w:r w:rsidR="00CC61A6" w:rsidRPr="00C34891">
        <w:rPr>
          <w:rFonts w:ascii="Times New Roman" w:hAnsi="Times New Roman" w:cs="Times New Roman"/>
          <w:sz w:val="24"/>
          <w:szCs w:val="24"/>
        </w:rPr>
        <w:t xml:space="preserve"> [3]</w:t>
      </w:r>
      <w:r w:rsidR="00BD701A"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 linguaggio di programmazione sviluppato da James Gosling presso Sun Microsystems</w:t>
      </w:r>
      <w:r w:rsidR="000632AE" w:rsidRPr="00C34891">
        <w:rPr>
          <w:rFonts w:ascii="Times New Roman" w:hAnsi="Times New Roman" w:cs="Times New Roman"/>
          <w:sz w:val="24"/>
          <w:szCs w:val="24"/>
        </w:rPr>
        <w:t xml:space="preserve">, </w:t>
      </w:r>
      <w:r w:rsidRPr="00C34891">
        <w:rPr>
          <w:rFonts w:ascii="Times New Roman" w:hAnsi="Times New Roman" w:cs="Times New Roman"/>
          <w:sz w:val="24"/>
          <w:szCs w:val="24"/>
        </w:rPr>
        <w:t>nel 1995. Uno dei tratti caratteristici d</w:t>
      </w:r>
      <w:r w:rsidR="00AD14DB" w:rsidRPr="00C34891">
        <w:rPr>
          <w:rFonts w:ascii="Times New Roman" w:hAnsi="Times New Roman" w:cs="Times New Roman"/>
          <w:sz w:val="24"/>
          <w:szCs w:val="24"/>
        </w:rPr>
        <w:t>el linguaggio</w:t>
      </w:r>
      <w:r w:rsidRPr="00C34891">
        <w:rPr>
          <w:rFonts w:ascii="Times New Roman" w:hAnsi="Times New Roman" w:cs="Times New Roman"/>
          <w:sz w:val="24"/>
          <w:szCs w:val="24"/>
        </w:rPr>
        <w:t xml:space="preserve"> è la sua portabilità,</w:t>
      </w:r>
      <w:r w:rsidR="0078786E">
        <w:rPr>
          <w:rFonts w:ascii="Times New Roman" w:hAnsi="Times New Roman" w:cs="Times New Roman"/>
          <w:sz w:val="24"/>
          <w:szCs w:val="24"/>
        </w:rPr>
        <w:t xml:space="preserve"> poiché ha </w:t>
      </w:r>
      <w:r w:rsidRPr="00C34891">
        <w:rPr>
          <w:rFonts w:ascii="Times New Roman" w:hAnsi="Times New Roman" w:cs="Times New Roman"/>
          <w:sz w:val="24"/>
          <w:szCs w:val="24"/>
        </w:rPr>
        <w:t xml:space="preserve">la capacità di essere eseguito su qualsiasi </w:t>
      </w:r>
      <w:r w:rsidR="0078786E">
        <w:rPr>
          <w:rFonts w:ascii="Times New Roman" w:hAnsi="Times New Roman" w:cs="Times New Roman"/>
          <w:sz w:val="24"/>
          <w:szCs w:val="24"/>
        </w:rPr>
        <w:t>macchina, nella quale cui è installato il</w:t>
      </w:r>
      <w:r w:rsidRPr="00C34891">
        <w:rPr>
          <w:rFonts w:ascii="Times New Roman" w:hAnsi="Times New Roman" w:cs="Times New Roman"/>
          <w:sz w:val="24"/>
          <w:szCs w:val="24"/>
        </w:rPr>
        <w:t xml:space="preserve"> JDK</w:t>
      </w:r>
      <w:r w:rsidR="0078786E">
        <w:rPr>
          <w:rFonts w:ascii="Times New Roman" w:hAnsi="Times New Roman" w:cs="Times New Roman"/>
          <w:sz w:val="24"/>
          <w:szCs w:val="24"/>
        </w:rPr>
        <w:t xml:space="preserve">, </w:t>
      </w:r>
      <w:r w:rsidR="0078786E" w:rsidRPr="0078786E">
        <w:rPr>
          <w:rFonts w:ascii="Times New Roman" w:hAnsi="Times New Roman" w:cs="Times New Roman"/>
          <w:i/>
          <w:iCs/>
          <w:sz w:val="24"/>
          <w:szCs w:val="24"/>
        </w:rPr>
        <w:t>Java Development Kit</w:t>
      </w:r>
      <w:r w:rsidR="00FC72D9">
        <w:rPr>
          <w:rFonts w:ascii="Times New Roman" w:hAnsi="Times New Roman" w:cs="Times New Roman"/>
          <w:sz w:val="24"/>
          <w:szCs w:val="24"/>
        </w:rPr>
        <w:t>, indipendentemente dal sistema operativo</w:t>
      </w:r>
      <w:r w:rsidRPr="00C34891">
        <w:rPr>
          <w:rFonts w:ascii="Times New Roman" w:hAnsi="Times New Roman" w:cs="Times New Roman"/>
          <w:sz w:val="24"/>
          <w:szCs w:val="24"/>
        </w:rPr>
        <w:t>. Java è un linguaggio di programmazione fortemente tipizzato ad oggetti, il che significa che fa utilizzo delle classi per organizzare e strutturare il codice.</w:t>
      </w:r>
    </w:p>
    <w:p w14:paraId="22697D40" w14:textId="42520F96" w:rsidR="00E02789" w:rsidRPr="00C34891" w:rsidRDefault="00E02789" w:rsidP="005E6458">
      <w:pPr>
        <w:spacing w:before="240" w:after="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6371E1FA" wp14:editId="34E4928A">
            <wp:extent cx="630995" cy="117475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776" cy="1187374"/>
                    </a:xfrm>
                    <a:prstGeom prst="rect">
                      <a:avLst/>
                    </a:prstGeom>
                  </pic:spPr>
                </pic:pic>
              </a:graphicData>
            </a:graphic>
          </wp:inline>
        </w:drawing>
      </w:r>
    </w:p>
    <w:p w14:paraId="612CB832" w14:textId="10976DC5" w:rsidR="00330007" w:rsidRPr="00C34891" w:rsidRDefault="001F3294" w:rsidP="005E6458">
      <w:pPr>
        <w:spacing w:before="240" w:after="0" w:line="360" w:lineRule="auto"/>
        <w:jc w:val="center"/>
        <w:rPr>
          <w:rFonts w:ascii="Times New Roman" w:hAnsi="Times New Roman" w:cs="Times New Roman"/>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.1</w:t>
      </w:r>
      <w:r w:rsidRPr="00C34891">
        <w:rPr>
          <w:rFonts w:ascii="Times New Roman" w:hAnsi="Times New Roman" w:cs="Times New Roman"/>
          <w:i/>
          <w:iCs/>
          <w:sz w:val="18"/>
          <w:szCs w:val="18"/>
        </w:rPr>
        <w:t xml:space="preserve"> Logo di Java</w:t>
      </w:r>
    </w:p>
    <w:p w14:paraId="617E1BB0" w14:textId="752D21B4" w:rsidR="001F3294" w:rsidRPr="00C34891" w:rsidRDefault="00330007" w:rsidP="005E6458">
      <w:pPr>
        <w:spacing w:line="360" w:lineRule="auto"/>
        <w:rPr>
          <w:rFonts w:ascii="Times New Roman" w:hAnsi="Times New Roman" w:cs="Times New Roman"/>
          <w:i/>
          <w:iCs/>
          <w:sz w:val="18"/>
          <w:szCs w:val="18"/>
        </w:rPr>
      </w:pPr>
      <w:r w:rsidRPr="00C34891">
        <w:rPr>
          <w:rFonts w:ascii="Times New Roman" w:hAnsi="Times New Roman" w:cs="Times New Roman"/>
          <w:i/>
          <w:iCs/>
          <w:sz w:val="18"/>
          <w:szCs w:val="18"/>
        </w:rPr>
        <w:br w:type="page"/>
      </w:r>
    </w:p>
    <w:p w14:paraId="43F6C782" w14:textId="77777777" w:rsidR="00E02789" w:rsidRPr="00C34891" w:rsidRDefault="00E02789" w:rsidP="00C0756B">
      <w:pPr>
        <w:pStyle w:val="Titolo2"/>
        <w:numPr>
          <w:ilvl w:val="2"/>
          <w:numId w:val="43"/>
        </w:numPr>
        <w:spacing w:before="0" w:after="240" w:line="360" w:lineRule="auto"/>
        <w:rPr>
          <w:rFonts w:ascii="Times New Roman" w:hAnsi="Times New Roman" w:cs="Times New Roman"/>
          <w:color w:val="auto"/>
          <w:sz w:val="32"/>
          <w:szCs w:val="32"/>
        </w:rPr>
      </w:pPr>
      <w:bookmarkStart w:id="22" w:name="_Toc125363117"/>
      <w:bookmarkStart w:id="23" w:name="_Toc129719946"/>
      <w:r w:rsidRPr="00C34891">
        <w:rPr>
          <w:rFonts w:ascii="Times New Roman" w:hAnsi="Times New Roman" w:cs="Times New Roman"/>
          <w:color w:val="auto"/>
          <w:sz w:val="32"/>
          <w:szCs w:val="32"/>
        </w:rPr>
        <w:lastRenderedPageBreak/>
        <w:t>IntelliJ</w:t>
      </w:r>
      <w:bookmarkEnd w:id="22"/>
      <w:r w:rsidRPr="00C34891">
        <w:rPr>
          <w:rFonts w:ascii="Times New Roman" w:hAnsi="Times New Roman" w:cs="Times New Roman"/>
          <w:color w:val="auto"/>
          <w:sz w:val="32"/>
          <w:szCs w:val="32"/>
        </w:rPr>
        <w:t xml:space="preserve"> IDEA</w:t>
      </w:r>
      <w:bookmarkEnd w:id="23"/>
    </w:p>
    <w:p w14:paraId="5F0E17EE" w14:textId="4B191B29" w:rsidR="008A0D14"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IntelliJ IDEA</w:t>
      </w:r>
      <w:r w:rsidR="00CC61A6" w:rsidRPr="00C34891">
        <w:rPr>
          <w:rFonts w:ascii="Times New Roman" w:hAnsi="Times New Roman" w:cs="Times New Roman"/>
          <w:sz w:val="24"/>
          <w:szCs w:val="24"/>
        </w:rPr>
        <w:t xml:space="preserve"> [4] </w:t>
      </w:r>
      <w:r w:rsidRPr="00C34891">
        <w:rPr>
          <w:rFonts w:ascii="Times New Roman" w:hAnsi="Times New Roman" w:cs="Times New Roman"/>
          <w:sz w:val="24"/>
          <w:szCs w:val="24"/>
        </w:rPr>
        <w:t xml:space="preserve">è un </w:t>
      </w:r>
      <w:r w:rsidR="00325FB1">
        <w:rPr>
          <w:rFonts w:ascii="Times New Roman" w:hAnsi="Times New Roman" w:cs="Times New Roman"/>
          <w:sz w:val="24"/>
          <w:szCs w:val="24"/>
        </w:rPr>
        <w:t xml:space="preserve">IDE, </w:t>
      </w:r>
      <w:r w:rsidRPr="00C34891">
        <w:rPr>
          <w:rFonts w:ascii="Times New Roman" w:hAnsi="Times New Roman" w:cs="Times New Roman"/>
          <w:sz w:val="24"/>
          <w:szCs w:val="24"/>
        </w:rPr>
        <w:t>ambiente di sviluppo integrato</w:t>
      </w:r>
      <w:r w:rsidR="00325FB1">
        <w:rPr>
          <w:rFonts w:ascii="Times New Roman" w:hAnsi="Times New Roman" w:cs="Times New Roman"/>
          <w:sz w:val="24"/>
          <w:szCs w:val="24"/>
        </w:rPr>
        <w:t xml:space="preserve">, </w:t>
      </w:r>
      <w:r w:rsidRPr="00C34891">
        <w:rPr>
          <w:rFonts w:ascii="Times New Roman" w:hAnsi="Times New Roman" w:cs="Times New Roman"/>
          <w:sz w:val="24"/>
          <w:szCs w:val="24"/>
        </w:rPr>
        <w:t>sviluppato da JetBrains</w:t>
      </w:r>
      <w:r w:rsidR="003451ED" w:rsidRPr="00C34891">
        <w:rPr>
          <w:rFonts w:ascii="Times New Roman" w:hAnsi="Times New Roman" w:cs="Times New Roman"/>
          <w:sz w:val="24"/>
          <w:szCs w:val="24"/>
        </w:rPr>
        <w:t xml:space="preserve"> e</w:t>
      </w:r>
      <w:r w:rsidRPr="00C34891">
        <w:rPr>
          <w:rFonts w:ascii="Times New Roman" w:hAnsi="Times New Roman" w:cs="Times New Roman"/>
          <w:sz w:val="24"/>
          <w:szCs w:val="24"/>
        </w:rPr>
        <w:t xml:space="preserve"> progettato</w:t>
      </w:r>
      <w:r w:rsidR="00325FB1">
        <w:rPr>
          <w:rFonts w:ascii="Times New Roman" w:hAnsi="Times New Roman" w:cs="Times New Roman"/>
          <w:sz w:val="24"/>
          <w:szCs w:val="24"/>
        </w:rPr>
        <w:t xml:space="preserve"> per essere compatibile con un elevato numero di versioni del</w:t>
      </w:r>
      <w:r w:rsidRPr="00C34891">
        <w:rPr>
          <w:rFonts w:ascii="Times New Roman" w:hAnsi="Times New Roman" w:cs="Times New Roman"/>
          <w:sz w:val="24"/>
          <w:szCs w:val="24"/>
        </w:rPr>
        <w:t xml:space="preserve"> linguaggio di programmazione Java. </w:t>
      </w:r>
    </w:p>
    <w:p w14:paraId="6D509619" w14:textId="40CC5D9D"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IntelliJ offre una serie di caratteristiche per aiutare gli sviluppatori a scrivere, eseguire e debuggare codice in modo efficient</w:t>
      </w:r>
      <w:r w:rsidR="00325FB1">
        <w:rPr>
          <w:rFonts w:ascii="Times New Roman" w:hAnsi="Times New Roman" w:cs="Times New Roman"/>
          <w:sz w:val="24"/>
          <w:szCs w:val="24"/>
        </w:rPr>
        <w:t>e;</w:t>
      </w:r>
      <w:r w:rsidRPr="00C34891">
        <w:rPr>
          <w:rFonts w:ascii="Times New Roman" w:hAnsi="Times New Roman" w:cs="Times New Roman"/>
          <w:sz w:val="24"/>
          <w:szCs w:val="24"/>
        </w:rPr>
        <w:t xml:space="preserve"> </w:t>
      </w:r>
      <w:r w:rsidR="00325FB1">
        <w:rPr>
          <w:rFonts w:ascii="Times New Roman" w:hAnsi="Times New Roman" w:cs="Times New Roman"/>
          <w:sz w:val="24"/>
          <w:szCs w:val="24"/>
        </w:rPr>
        <w:t>a</w:t>
      </w:r>
      <w:r w:rsidRPr="00C34891">
        <w:rPr>
          <w:rFonts w:ascii="Times New Roman" w:hAnsi="Times New Roman" w:cs="Times New Roman"/>
          <w:sz w:val="24"/>
          <w:szCs w:val="24"/>
        </w:rPr>
        <w:t>lcune delle sue funzionalità sono:</w:t>
      </w:r>
    </w:p>
    <w:p w14:paraId="479B2F0C" w14:textId="372070CE" w:rsidR="00E02789" w:rsidRPr="00C34891" w:rsidRDefault="00E02789" w:rsidP="005E6458">
      <w:pPr>
        <w:pStyle w:val="Paragrafoelenco"/>
        <w:numPr>
          <w:ilvl w:val="0"/>
          <w:numId w:val="4"/>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Supporto per la sintassi di Java, inclusi </w:t>
      </w:r>
      <w:r w:rsidR="00442CEC">
        <w:rPr>
          <w:rFonts w:ascii="Times New Roman" w:hAnsi="Times New Roman" w:cs="Times New Roman"/>
          <w:sz w:val="24"/>
          <w:szCs w:val="24"/>
        </w:rPr>
        <w:t xml:space="preserve">i “code hints” e la segnalazione in tempo reale della </w:t>
      </w:r>
      <w:r w:rsidRPr="00C34891">
        <w:rPr>
          <w:rFonts w:ascii="Times New Roman" w:hAnsi="Times New Roman" w:cs="Times New Roman"/>
          <w:sz w:val="24"/>
          <w:szCs w:val="24"/>
        </w:rPr>
        <w:t>presenza di errori di compilazione.</w:t>
      </w:r>
    </w:p>
    <w:p w14:paraId="2768C3D7" w14:textId="0C7F72C3" w:rsidR="00E02789" w:rsidRPr="00C34891" w:rsidRDefault="00E02789" w:rsidP="005E6458">
      <w:pPr>
        <w:pStyle w:val="Paragrafoelenco"/>
        <w:numPr>
          <w:ilvl w:val="0"/>
          <w:numId w:val="4"/>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Integrazione con sistemi di controllo di versione, come Git</w:t>
      </w:r>
      <w:r w:rsidR="00302DAF">
        <w:rPr>
          <w:rFonts w:ascii="Times New Roman" w:hAnsi="Times New Roman" w:cs="Times New Roman"/>
          <w:sz w:val="24"/>
          <w:szCs w:val="24"/>
        </w:rPr>
        <w:t xml:space="preserve">, consentendo di </w:t>
      </w:r>
      <w:r w:rsidR="00A9027A">
        <w:rPr>
          <w:rFonts w:ascii="Times New Roman" w:hAnsi="Times New Roman" w:cs="Times New Roman"/>
          <w:sz w:val="24"/>
          <w:szCs w:val="24"/>
        </w:rPr>
        <w:t>utilizzarne i comandi direttamente all’interno dell’ambiente di sviluppo.</w:t>
      </w:r>
    </w:p>
    <w:p w14:paraId="6EE45963" w14:textId="041FDDBA" w:rsidR="00E02789" w:rsidRPr="009725EE" w:rsidRDefault="00E02789" w:rsidP="00095275">
      <w:pPr>
        <w:pStyle w:val="Paragrafoelenco"/>
        <w:numPr>
          <w:ilvl w:val="0"/>
          <w:numId w:val="4"/>
        </w:numPr>
        <w:spacing w:after="0" w:line="360" w:lineRule="auto"/>
        <w:jc w:val="both"/>
        <w:rPr>
          <w:rFonts w:ascii="Times New Roman" w:hAnsi="Times New Roman" w:cs="Times New Roman"/>
          <w:sz w:val="24"/>
          <w:szCs w:val="24"/>
        </w:rPr>
      </w:pPr>
      <w:r w:rsidRPr="009725EE">
        <w:rPr>
          <w:rFonts w:ascii="Times New Roman" w:hAnsi="Times New Roman" w:cs="Times New Roman"/>
          <w:sz w:val="24"/>
          <w:szCs w:val="24"/>
        </w:rPr>
        <w:t xml:space="preserve">Strumenti per la navigazione </w:t>
      </w:r>
      <w:r w:rsidR="009725EE" w:rsidRPr="009725EE">
        <w:rPr>
          <w:rFonts w:ascii="Times New Roman" w:hAnsi="Times New Roman" w:cs="Times New Roman"/>
          <w:sz w:val="24"/>
          <w:szCs w:val="24"/>
        </w:rPr>
        <w:t xml:space="preserve">e per </w:t>
      </w:r>
      <w:r w:rsidR="002F3BA5" w:rsidRPr="009725EE">
        <w:rPr>
          <w:rFonts w:ascii="Times New Roman" w:hAnsi="Times New Roman" w:cs="Times New Roman"/>
          <w:sz w:val="24"/>
          <w:szCs w:val="24"/>
        </w:rPr>
        <w:t>i</w:t>
      </w:r>
      <w:r w:rsidRPr="009725EE">
        <w:rPr>
          <w:rFonts w:ascii="Times New Roman" w:hAnsi="Times New Roman" w:cs="Times New Roman"/>
          <w:sz w:val="24"/>
          <w:szCs w:val="24"/>
        </w:rPr>
        <w:t>l refactoring del codice</w:t>
      </w:r>
      <w:r w:rsidR="009725EE">
        <w:rPr>
          <w:rFonts w:ascii="Times New Roman" w:hAnsi="Times New Roman" w:cs="Times New Roman"/>
          <w:sz w:val="24"/>
          <w:szCs w:val="24"/>
        </w:rPr>
        <w:t>.</w:t>
      </w:r>
    </w:p>
    <w:p w14:paraId="24715CAE" w14:textId="006F2C49" w:rsidR="00E02789" w:rsidRPr="00C34891" w:rsidRDefault="00E02789" w:rsidP="005E6458">
      <w:pPr>
        <w:pStyle w:val="Paragrafoelenco"/>
        <w:numPr>
          <w:ilvl w:val="0"/>
          <w:numId w:val="4"/>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Supporto per la creazione di progetti con </w:t>
      </w:r>
      <w:r w:rsidR="00E22937">
        <w:rPr>
          <w:rFonts w:ascii="Times New Roman" w:hAnsi="Times New Roman" w:cs="Times New Roman"/>
          <w:sz w:val="24"/>
          <w:szCs w:val="24"/>
        </w:rPr>
        <w:t xml:space="preserve">i </w:t>
      </w:r>
      <w:r w:rsidR="007B6E9E">
        <w:rPr>
          <w:rFonts w:ascii="Times New Roman" w:hAnsi="Times New Roman" w:cs="Times New Roman"/>
          <w:sz w:val="24"/>
          <w:szCs w:val="24"/>
        </w:rPr>
        <w:t xml:space="preserve">principali </w:t>
      </w:r>
      <w:r w:rsidR="00D27D29" w:rsidRPr="00C34891">
        <w:rPr>
          <w:rFonts w:ascii="Times New Roman" w:hAnsi="Times New Roman" w:cs="Times New Roman"/>
          <w:sz w:val="24"/>
          <w:szCs w:val="24"/>
        </w:rPr>
        <w:t xml:space="preserve">dei </w:t>
      </w:r>
      <w:r w:rsidRPr="00C34891">
        <w:rPr>
          <w:rFonts w:ascii="Times New Roman" w:hAnsi="Times New Roman" w:cs="Times New Roman"/>
          <w:sz w:val="24"/>
          <w:szCs w:val="24"/>
        </w:rPr>
        <w:t>framework</w:t>
      </w:r>
      <w:r w:rsidR="00E22937">
        <w:rPr>
          <w:rFonts w:ascii="Times New Roman" w:hAnsi="Times New Roman" w:cs="Times New Roman"/>
          <w:sz w:val="24"/>
          <w:szCs w:val="24"/>
        </w:rPr>
        <w:t xml:space="preserve"> sul mercato</w:t>
      </w:r>
      <w:r w:rsidR="00D27D29" w:rsidRPr="00C34891">
        <w:rPr>
          <w:rFonts w:ascii="Times New Roman" w:hAnsi="Times New Roman" w:cs="Times New Roman"/>
          <w:sz w:val="24"/>
          <w:szCs w:val="24"/>
        </w:rPr>
        <w:t>,</w:t>
      </w:r>
      <w:r w:rsidRPr="00C34891">
        <w:rPr>
          <w:rFonts w:ascii="Times New Roman" w:hAnsi="Times New Roman" w:cs="Times New Roman"/>
          <w:sz w:val="24"/>
          <w:szCs w:val="24"/>
        </w:rPr>
        <w:t xml:space="preserve"> come Spring.</w:t>
      </w:r>
    </w:p>
    <w:p w14:paraId="2BFD43B2" w14:textId="2DDA95F8" w:rsidR="00E02789" w:rsidRPr="00C34891" w:rsidRDefault="00E02789" w:rsidP="005E6458">
      <w:pPr>
        <w:spacing w:before="240" w:after="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7CE7A623" wp14:editId="738CC71F">
            <wp:extent cx="793750" cy="793750"/>
            <wp:effectExtent l="0" t="0" r="3810" b="3810"/>
            <wp:docPr id="2" name="Immagine 2" descr="Immagine che contiene testo, bigliettodavisita,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bigliettodavisita,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3750" cy="793750"/>
                    </a:xfrm>
                    <a:prstGeom prst="rect">
                      <a:avLst/>
                    </a:prstGeom>
                  </pic:spPr>
                </pic:pic>
              </a:graphicData>
            </a:graphic>
          </wp:inline>
        </w:drawing>
      </w:r>
    </w:p>
    <w:p w14:paraId="35B816FF" w14:textId="65272B6C" w:rsidR="001F3294" w:rsidRPr="00C34891" w:rsidRDefault="001F3294" w:rsidP="005E6458">
      <w:pPr>
        <w:spacing w:before="240" w:after="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 xml:space="preserve">.2 </w:t>
      </w:r>
      <w:r w:rsidRPr="00C34891">
        <w:rPr>
          <w:rFonts w:ascii="Times New Roman" w:hAnsi="Times New Roman" w:cs="Times New Roman"/>
          <w:i/>
          <w:iCs/>
          <w:sz w:val="18"/>
          <w:szCs w:val="18"/>
        </w:rPr>
        <w:t>Logo di Intellij</w:t>
      </w:r>
    </w:p>
    <w:p w14:paraId="2E1ADE41" w14:textId="4CE75F85"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24" w:name="_Toc125363118"/>
      <w:bookmarkStart w:id="25" w:name="_Toc129719947"/>
      <w:r w:rsidRPr="00C34891">
        <w:rPr>
          <w:rFonts w:ascii="Times New Roman" w:hAnsi="Times New Roman" w:cs="Times New Roman"/>
          <w:color w:val="auto"/>
          <w:sz w:val="32"/>
          <w:szCs w:val="32"/>
        </w:rPr>
        <w:t>GIT</w:t>
      </w:r>
      <w:bookmarkEnd w:id="24"/>
      <w:bookmarkEnd w:id="25"/>
    </w:p>
    <w:p w14:paraId="7573D710" w14:textId="5259E228" w:rsidR="00E02789" w:rsidRPr="00C34891" w:rsidRDefault="00E02789"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Git</w:t>
      </w:r>
      <w:r w:rsidR="00CC61A6" w:rsidRPr="00C34891">
        <w:rPr>
          <w:rFonts w:ascii="Times New Roman" w:hAnsi="Times New Roman" w:cs="Times New Roman"/>
          <w:sz w:val="24"/>
          <w:szCs w:val="24"/>
        </w:rPr>
        <w:t xml:space="preserve"> [5] </w:t>
      </w:r>
      <w:r w:rsidRPr="00C34891">
        <w:rPr>
          <w:rFonts w:ascii="Times New Roman" w:hAnsi="Times New Roman" w:cs="Times New Roman"/>
          <w:sz w:val="24"/>
          <w:szCs w:val="24"/>
        </w:rPr>
        <w:t>è un sistema di controllo</w:t>
      </w:r>
      <w:r w:rsidR="00302DAF">
        <w:rPr>
          <w:rFonts w:ascii="Times New Roman" w:hAnsi="Times New Roman" w:cs="Times New Roman"/>
          <w:sz w:val="24"/>
          <w:szCs w:val="24"/>
        </w:rPr>
        <w:t xml:space="preserve"> di</w:t>
      </w:r>
      <w:r w:rsidRPr="00C34891">
        <w:rPr>
          <w:rFonts w:ascii="Times New Roman" w:hAnsi="Times New Roman" w:cs="Times New Roman"/>
          <w:sz w:val="24"/>
          <w:szCs w:val="24"/>
        </w:rPr>
        <w:t xml:space="preserve"> versione open-source</w:t>
      </w:r>
      <w:r w:rsidR="00302DAF">
        <w:rPr>
          <w:rFonts w:ascii="Times New Roman" w:hAnsi="Times New Roman" w:cs="Times New Roman"/>
          <w:sz w:val="24"/>
          <w:szCs w:val="24"/>
        </w:rPr>
        <w:t>,</w:t>
      </w:r>
      <w:r w:rsidRPr="00C34891">
        <w:rPr>
          <w:rFonts w:ascii="Times New Roman" w:hAnsi="Times New Roman" w:cs="Times New Roman"/>
          <w:sz w:val="24"/>
          <w:szCs w:val="24"/>
        </w:rPr>
        <w:t xml:space="preserve"> che consente agli sviluppatori di tenere traccia delle modifiche al codice sorgente</w:t>
      </w:r>
      <w:r w:rsidR="00302DAF">
        <w:rPr>
          <w:rFonts w:ascii="Times New Roman" w:hAnsi="Times New Roman" w:cs="Times New Roman"/>
          <w:sz w:val="24"/>
          <w:szCs w:val="24"/>
        </w:rPr>
        <w:t>.</w:t>
      </w:r>
    </w:p>
    <w:p w14:paraId="780E7925" w14:textId="433A46CD" w:rsidR="00E02789" w:rsidRPr="00C34891" w:rsidRDefault="00E02789" w:rsidP="005E6458">
      <w:pPr>
        <w:spacing w:before="240" w:after="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181D7D91" wp14:editId="38363055">
            <wp:extent cx="723900" cy="723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p w14:paraId="2DBAFD9E" w14:textId="3262D0B1" w:rsidR="001F3294" w:rsidRPr="00C34891" w:rsidRDefault="001F3294" w:rsidP="005E6458">
      <w:pPr>
        <w:spacing w:before="240" w:after="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.3</w:t>
      </w:r>
      <w:r w:rsidRPr="00C34891">
        <w:rPr>
          <w:rFonts w:ascii="Times New Roman" w:hAnsi="Times New Roman" w:cs="Times New Roman"/>
          <w:i/>
          <w:iCs/>
          <w:sz w:val="18"/>
          <w:szCs w:val="18"/>
        </w:rPr>
        <w:t xml:space="preserve"> Logo di Git</w:t>
      </w:r>
    </w:p>
    <w:p w14:paraId="5E4A75DA" w14:textId="77777777" w:rsidR="00E02789" w:rsidRPr="00C34891" w:rsidRDefault="00E02789" w:rsidP="00C0756B">
      <w:pPr>
        <w:pStyle w:val="Titolo2"/>
        <w:numPr>
          <w:ilvl w:val="2"/>
          <w:numId w:val="43"/>
        </w:numPr>
        <w:spacing w:before="0" w:after="240" w:line="360" w:lineRule="auto"/>
        <w:rPr>
          <w:rFonts w:ascii="Times New Roman" w:hAnsi="Times New Roman" w:cs="Times New Roman"/>
          <w:color w:val="auto"/>
          <w:sz w:val="32"/>
          <w:szCs w:val="32"/>
        </w:rPr>
      </w:pPr>
      <w:bookmarkStart w:id="26" w:name="_Toc125363119"/>
      <w:bookmarkStart w:id="27" w:name="_Toc129719948"/>
      <w:r w:rsidRPr="00C34891">
        <w:rPr>
          <w:rFonts w:ascii="Times New Roman" w:hAnsi="Times New Roman" w:cs="Times New Roman"/>
          <w:color w:val="auto"/>
          <w:sz w:val="32"/>
          <w:szCs w:val="32"/>
        </w:rPr>
        <w:lastRenderedPageBreak/>
        <w:t>GitHub</w:t>
      </w:r>
      <w:bookmarkEnd w:id="26"/>
      <w:bookmarkEnd w:id="27"/>
    </w:p>
    <w:p w14:paraId="0BCFAF0B" w14:textId="2E5C21B2" w:rsidR="00E02789" w:rsidRPr="00C34891" w:rsidRDefault="00E02789"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GitHub</w:t>
      </w:r>
      <w:r w:rsidR="00CC61A6" w:rsidRPr="00C34891">
        <w:rPr>
          <w:rFonts w:ascii="Times New Roman" w:hAnsi="Times New Roman" w:cs="Times New Roman"/>
          <w:sz w:val="24"/>
          <w:szCs w:val="24"/>
        </w:rPr>
        <w:t xml:space="preserve"> [6] </w:t>
      </w:r>
      <w:r w:rsidRPr="00C34891">
        <w:rPr>
          <w:rFonts w:ascii="Times New Roman" w:hAnsi="Times New Roman" w:cs="Times New Roman"/>
          <w:sz w:val="24"/>
          <w:szCs w:val="24"/>
        </w:rPr>
        <w:t xml:space="preserve">è una piattaforma, </w:t>
      </w:r>
      <w:r w:rsidR="008578CA">
        <w:rPr>
          <w:rFonts w:ascii="Times New Roman" w:hAnsi="Times New Roman" w:cs="Times New Roman"/>
          <w:sz w:val="24"/>
          <w:szCs w:val="24"/>
        </w:rPr>
        <w:t xml:space="preserve">all’interno della quale </w:t>
      </w:r>
      <w:r w:rsidRPr="00C34891">
        <w:rPr>
          <w:rFonts w:ascii="Times New Roman" w:hAnsi="Times New Roman" w:cs="Times New Roman"/>
          <w:sz w:val="24"/>
          <w:szCs w:val="24"/>
        </w:rPr>
        <w:t xml:space="preserve">gli sviluppatori </w:t>
      </w:r>
      <w:r w:rsidR="008578CA">
        <w:rPr>
          <w:rFonts w:ascii="Times New Roman" w:hAnsi="Times New Roman" w:cs="Times New Roman"/>
          <w:sz w:val="24"/>
          <w:szCs w:val="24"/>
        </w:rPr>
        <w:t>possono</w:t>
      </w:r>
      <w:r w:rsidRPr="00C34891">
        <w:rPr>
          <w:rFonts w:ascii="Times New Roman" w:hAnsi="Times New Roman" w:cs="Times New Roman"/>
          <w:sz w:val="24"/>
          <w:szCs w:val="24"/>
        </w:rPr>
        <w:t xml:space="preserve"> pubblicare i propri progetti in uno spazio </w:t>
      </w:r>
      <w:r w:rsidR="008578CA">
        <w:rPr>
          <w:rFonts w:ascii="Times New Roman" w:hAnsi="Times New Roman" w:cs="Times New Roman"/>
          <w:sz w:val="24"/>
          <w:szCs w:val="24"/>
        </w:rPr>
        <w:t xml:space="preserve">di lavoro </w:t>
      </w:r>
      <w:r w:rsidRPr="00C34891">
        <w:rPr>
          <w:rFonts w:ascii="Times New Roman" w:hAnsi="Times New Roman" w:cs="Times New Roman"/>
          <w:sz w:val="24"/>
          <w:szCs w:val="24"/>
        </w:rPr>
        <w:t>condiviso</w:t>
      </w:r>
      <w:r w:rsidR="00F33CFE" w:rsidRPr="00C34891">
        <w:rPr>
          <w:rFonts w:ascii="Times New Roman" w:hAnsi="Times New Roman" w:cs="Times New Roman"/>
          <w:sz w:val="24"/>
          <w:szCs w:val="24"/>
        </w:rPr>
        <w:t>.</w:t>
      </w:r>
      <w:r w:rsidRPr="00C34891">
        <w:rPr>
          <w:rFonts w:ascii="Times New Roman" w:hAnsi="Times New Roman" w:cs="Times New Roman"/>
          <w:sz w:val="24"/>
          <w:szCs w:val="24"/>
        </w:rPr>
        <w:t xml:space="preserve"> </w:t>
      </w:r>
      <w:r w:rsidR="00BF39E9">
        <w:rPr>
          <w:rFonts w:ascii="Times New Roman" w:hAnsi="Times New Roman" w:cs="Times New Roman"/>
          <w:sz w:val="24"/>
          <w:szCs w:val="24"/>
        </w:rPr>
        <w:t>Esso</w:t>
      </w:r>
      <w:r w:rsidRPr="00C34891">
        <w:rPr>
          <w:rFonts w:ascii="Times New Roman" w:hAnsi="Times New Roman" w:cs="Times New Roman"/>
          <w:sz w:val="24"/>
          <w:szCs w:val="24"/>
        </w:rPr>
        <w:t xml:space="preserve"> </w:t>
      </w:r>
      <w:r w:rsidR="004A0AE1">
        <w:rPr>
          <w:rFonts w:ascii="Times New Roman" w:hAnsi="Times New Roman" w:cs="Times New Roman"/>
          <w:sz w:val="24"/>
          <w:szCs w:val="24"/>
        </w:rPr>
        <w:t>permette a</w:t>
      </w:r>
      <w:r w:rsidRPr="00C34891">
        <w:rPr>
          <w:rFonts w:ascii="Times New Roman" w:hAnsi="Times New Roman" w:cs="Times New Roman"/>
          <w:sz w:val="24"/>
          <w:szCs w:val="24"/>
        </w:rPr>
        <w:t xml:space="preserve">gli sviluppatori </w:t>
      </w:r>
      <w:r w:rsidR="004A0AE1">
        <w:rPr>
          <w:rFonts w:ascii="Times New Roman" w:hAnsi="Times New Roman" w:cs="Times New Roman"/>
          <w:sz w:val="24"/>
          <w:szCs w:val="24"/>
        </w:rPr>
        <w:t xml:space="preserve">di </w:t>
      </w:r>
      <w:r w:rsidRPr="00C34891">
        <w:rPr>
          <w:rFonts w:ascii="Times New Roman" w:hAnsi="Times New Roman" w:cs="Times New Roman"/>
          <w:sz w:val="24"/>
          <w:szCs w:val="24"/>
        </w:rPr>
        <w:t xml:space="preserve">collaborare </w:t>
      </w:r>
      <w:r w:rsidR="004A0AE1">
        <w:rPr>
          <w:rFonts w:ascii="Times New Roman" w:hAnsi="Times New Roman" w:cs="Times New Roman"/>
          <w:sz w:val="24"/>
          <w:szCs w:val="24"/>
        </w:rPr>
        <w:t xml:space="preserve">tra loro </w:t>
      </w:r>
      <w:r w:rsidRPr="00C34891">
        <w:rPr>
          <w:rFonts w:ascii="Times New Roman" w:hAnsi="Times New Roman" w:cs="Times New Roman"/>
          <w:sz w:val="24"/>
          <w:szCs w:val="24"/>
        </w:rPr>
        <w:t>in modo efficiente</w:t>
      </w:r>
      <w:r w:rsidR="004A0AE1">
        <w:rPr>
          <w:rFonts w:ascii="Times New Roman" w:hAnsi="Times New Roman" w:cs="Times New Roman"/>
          <w:sz w:val="24"/>
          <w:szCs w:val="24"/>
        </w:rPr>
        <w:t xml:space="preserve">, poiché espone funzionalità come: </w:t>
      </w:r>
      <w:r w:rsidRPr="00C34891">
        <w:rPr>
          <w:rFonts w:ascii="Times New Roman" w:hAnsi="Times New Roman" w:cs="Times New Roman"/>
          <w:sz w:val="24"/>
          <w:szCs w:val="24"/>
        </w:rPr>
        <w:t xml:space="preserve">la possibilità di </w:t>
      </w:r>
      <w:r w:rsidR="004A0AE1">
        <w:rPr>
          <w:rFonts w:ascii="Times New Roman" w:hAnsi="Times New Roman" w:cs="Times New Roman"/>
          <w:sz w:val="24"/>
          <w:szCs w:val="24"/>
        </w:rPr>
        <w:t xml:space="preserve">creare </w:t>
      </w:r>
      <w:r w:rsidRPr="00C34891">
        <w:rPr>
          <w:rFonts w:ascii="Times New Roman" w:hAnsi="Times New Roman" w:cs="Times New Roman"/>
          <w:sz w:val="24"/>
          <w:szCs w:val="24"/>
        </w:rPr>
        <w:t>branch</w:t>
      </w:r>
      <w:r w:rsidR="004A0AE1">
        <w:rPr>
          <w:rFonts w:ascii="Times New Roman" w:hAnsi="Times New Roman" w:cs="Times New Roman"/>
          <w:sz w:val="24"/>
          <w:szCs w:val="24"/>
        </w:rPr>
        <w:t xml:space="preserve"> e</w:t>
      </w:r>
      <w:r w:rsidRPr="00C34891">
        <w:rPr>
          <w:rFonts w:ascii="Times New Roman" w:hAnsi="Times New Roman" w:cs="Times New Roman"/>
          <w:sz w:val="24"/>
          <w:szCs w:val="24"/>
        </w:rPr>
        <w:t xml:space="preserve"> pull request e </w:t>
      </w:r>
      <w:r w:rsidR="004A0AE1">
        <w:rPr>
          <w:rFonts w:ascii="Times New Roman" w:hAnsi="Times New Roman" w:cs="Times New Roman"/>
          <w:sz w:val="24"/>
          <w:szCs w:val="24"/>
        </w:rPr>
        <w:t xml:space="preserve">la possibilità di tenere traccia dei bug, dei lavori in corso e degli sviluppi futuri, con il pannello di </w:t>
      </w:r>
      <w:r w:rsidRPr="00C34891">
        <w:rPr>
          <w:rFonts w:ascii="Times New Roman" w:hAnsi="Times New Roman" w:cs="Times New Roman"/>
          <w:sz w:val="24"/>
          <w:szCs w:val="24"/>
        </w:rPr>
        <w:t>issue tracking. GitHub è diventato uno dei luoghi più popolari per la collaborazione e lo sviluppo di software open-source e, più recentemente, nel 2018 è stato acquisito da Microsoft.</w:t>
      </w:r>
    </w:p>
    <w:p w14:paraId="397AF384" w14:textId="31485AC7" w:rsidR="00E02789" w:rsidRPr="00C34891" w:rsidRDefault="00E02789"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0A6CE3F0" wp14:editId="61A3C109">
            <wp:extent cx="1225550" cy="68932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0589" cy="692158"/>
                    </a:xfrm>
                    <a:prstGeom prst="rect">
                      <a:avLst/>
                    </a:prstGeom>
                  </pic:spPr>
                </pic:pic>
              </a:graphicData>
            </a:graphic>
          </wp:inline>
        </w:drawing>
      </w:r>
    </w:p>
    <w:p w14:paraId="3FCF49FA" w14:textId="02DF711A" w:rsidR="001F3294" w:rsidRPr="00C34891" w:rsidRDefault="001F3294" w:rsidP="005E6458">
      <w:pPr>
        <w:spacing w:before="24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.4</w:t>
      </w:r>
      <w:r w:rsidRPr="00C34891">
        <w:rPr>
          <w:rFonts w:ascii="Times New Roman" w:hAnsi="Times New Roman" w:cs="Times New Roman"/>
          <w:i/>
          <w:iCs/>
          <w:sz w:val="18"/>
          <w:szCs w:val="18"/>
        </w:rPr>
        <w:t xml:space="preserve"> Logo di GitHub</w:t>
      </w:r>
    </w:p>
    <w:p w14:paraId="3CDCE379" w14:textId="77777777"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28" w:name="_Toc125363120"/>
      <w:bookmarkStart w:id="29" w:name="_Toc129719949"/>
      <w:r w:rsidRPr="00C34891">
        <w:rPr>
          <w:rFonts w:ascii="Times New Roman" w:hAnsi="Times New Roman" w:cs="Times New Roman"/>
          <w:color w:val="auto"/>
          <w:sz w:val="32"/>
          <w:szCs w:val="32"/>
        </w:rPr>
        <w:t>Database H2</w:t>
      </w:r>
      <w:bookmarkEnd w:id="28"/>
      <w:bookmarkEnd w:id="29"/>
      <w:r w:rsidRPr="00C34891">
        <w:rPr>
          <w:rFonts w:ascii="Times New Roman" w:hAnsi="Times New Roman" w:cs="Times New Roman"/>
          <w:color w:val="auto"/>
          <w:sz w:val="32"/>
          <w:szCs w:val="32"/>
        </w:rPr>
        <w:t xml:space="preserve"> </w:t>
      </w:r>
    </w:p>
    <w:p w14:paraId="010F6E9B" w14:textId="1517EFDB" w:rsidR="00E02789" w:rsidRPr="00C34891" w:rsidRDefault="00E02789"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H2</w:t>
      </w:r>
      <w:r w:rsidR="00CC61A6" w:rsidRPr="00C34891">
        <w:rPr>
          <w:rFonts w:ascii="Times New Roman" w:hAnsi="Times New Roman" w:cs="Times New Roman"/>
          <w:sz w:val="24"/>
          <w:szCs w:val="24"/>
        </w:rPr>
        <w:t xml:space="preserve"> [7] </w:t>
      </w:r>
      <w:r w:rsidRPr="00C34891">
        <w:rPr>
          <w:rFonts w:ascii="Times New Roman" w:hAnsi="Times New Roman" w:cs="Times New Roman"/>
          <w:sz w:val="24"/>
          <w:szCs w:val="24"/>
        </w:rPr>
        <w:t xml:space="preserve">è un database relazionale open-source scritto in Java. </w:t>
      </w:r>
      <w:r w:rsidR="00685D05">
        <w:rPr>
          <w:rFonts w:ascii="Times New Roman" w:hAnsi="Times New Roman" w:cs="Times New Roman"/>
          <w:sz w:val="24"/>
          <w:szCs w:val="24"/>
        </w:rPr>
        <w:t>È</w:t>
      </w:r>
      <w:r w:rsidRPr="00C34891">
        <w:rPr>
          <w:rFonts w:ascii="Times New Roman" w:hAnsi="Times New Roman" w:cs="Times New Roman"/>
          <w:sz w:val="24"/>
          <w:szCs w:val="24"/>
        </w:rPr>
        <w:t xml:space="preserve"> un database in-memory, il che significa che i dati vengono salvati nella memoria RAM del dispositivo anziché su disco; pertanto, l'accesso ai dati, in lettura</w:t>
      </w:r>
      <w:r w:rsidR="00F33CFE" w:rsidRPr="00C34891">
        <w:rPr>
          <w:rFonts w:ascii="Times New Roman" w:hAnsi="Times New Roman" w:cs="Times New Roman"/>
          <w:sz w:val="24"/>
          <w:szCs w:val="24"/>
        </w:rPr>
        <w:t xml:space="preserve"> o</w:t>
      </w:r>
      <w:r w:rsidRPr="00C34891">
        <w:rPr>
          <w:rFonts w:ascii="Times New Roman" w:hAnsi="Times New Roman" w:cs="Times New Roman"/>
          <w:sz w:val="24"/>
          <w:szCs w:val="24"/>
        </w:rPr>
        <w:t xml:space="preserve"> in scrittura è più </w:t>
      </w:r>
      <w:r w:rsidR="00F33CFE" w:rsidRPr="00C34891">
        <w:rPr>
          <w:rFonts w:ascii="Times New Roman" w:hAnsi="Times New Roman" w:cs="Times New Roman"/>
          <w:sz w:val="24"/>
          <w:szCs w:val="24"/>
        </w:rPr>
        <w:t>rapido</w:t>
      </w:r>
      <w:r w:rsidR="002F49E5">
        <w:rPr>
          <w:rFonts w:ascii="Times New Roman" w:hAnsi="Times New Roman" w:cs="Times New Roman"/>
          <w:sz w:val="24"/>
          <w:szCs w:val="24"/>
        </w:rPr>
        <w:t>,</w:t>
      </w:r>
      <w:r w:rsidR="00F33CFE" w:rsidRPr="00C34891">
        <w:rPr>
          <w:rFonts w:ascii="Times New Roman" w:hAnsi="Times New Roman" w:cs="Times New Roman"/>
          <w:sz w:val="24"/>
          <w:szCs w:val="24"/>
        </w:rPr>
        <w:t xml:space="preserve"> </w:t>
      </w:r>
      <w:r w:rsidRPr="00C34891">
        <w:rPr>
          <w:rFonts w:ascii="Times New Roman" w:hAnsi="Times New Roman" w:cs="Times New Roman"/>
          <w:sz w:val="24"/>
          <w:szCs w:val="24"/>
        </w:rPr>
        <w:t>rispetto a</w:t>
      </w:r>
      <w:r w:rsidR="00F33CFE" w:rsidRPr="00C34891">
        <w:rPr>
          <w:rFonts w:ascii="Times New Roman" w:hAnsi="Times New Roman" w:cs="Times New Roman"/>
          <w:sz w:val="24"/>
          <w:szCs w:val="24"/>
        </w:rPr>
        <w:t xml:space="preserve"> quanto</w:t>
      </w:r>
      <w:r w:rsidRPr="00C34891">
        <w:rPr>
          <w:rFonts w:ascii="Times New Roman" w:hAnsi="Times New Roman" w:cs="Times New Roman"/>
          <w:sz w:val="24"/>
          <w:szCs w:val="24"/>
        </w:rPr>
        <w:t xml:space="preserve"> </w:t>
      </w:r>
      <w:r w:rsidR="00F33CFE" w:rsidRPr="00C34891">
        <w:rPr>
          <w:rFonts w:ascii="Times New Roman" w:hAnsi="Times New Roman" w:cs="Times New Roman"/>
          <w:sz w:val="24"/>
          <w:szCs w:val="24"/>
        </w:rPr>
        <w:t xml:space="preserve">offerto da database che si appoggiano </w:t>
      </w:r>
      <w:r w:rsidR="002F49E5">
        <w:rPr>
          <w:rFonts w:ascii="Times New Roman" w:hAnsi="Times New Roman" w:cs="Times New Roman"/>
          <w:sz w:val="24"/>
          <w:szCs w:val="24"/>
        </w:rPr>
        <w:t xml:space="preserve">a strumenti di </w:t>
      </w:r>
      <w:r w:rsidR="00F33CFE" w:rsidRPr="00C34891">
        <w:rPr>
          <w:rFonts w:ascii="Times New Roman" w:hAnsi="Times New Roman" w:cs="Times New Roman"/>
          <w:sz w:val="24"/>
          <w:szCs w:val="24"/>
        </w:rPr>
        <w:t>memoria persistente.</w:t>
      </w:r>
      <w:r w:rsidRPr="00C34891">
        <w:rPr>
          <w:rFonts w:ascii="Times New Roman" w:hAnsi="Times New Roman" w:cs="Times New Roman"/>
          <w:sz w:val="24"/>
          <w:szCs w:val="24"/>
        </w:rPr>
        <w:t xml:space="preserve"> </w:t>
      </w:r>
      <w:r w:rsidR="00F11986" w:rsidRPr="00C34891">
        <w:rPr>
          <w:rFonts w:ascii="Times New Roman" w:hAnsi="Times New Roman" w:cs="Times New Roman"/>
          <w:sz w:val="24"/>
          <w:szCs w:val="24"/>
        </w:rPr>
        <w:t xml:space="preserve">Per questo motivo </w:t>
      </w:r>
      <w:r w:rsidR="00F33CFE" w:rsidRPr="00C34891">
        <w:rPr>
          <w:rFonts w:ascii="Times New Roman" w:hAnsi="Times New Roman" w:cs="Times New Roman"/>
          <w:sz w:val="24"/>
          <w:szCs w:val="24"/>
        </w:rPr>
        <w:t xml:space="preserve">è particolarmente utilizzato </w:t>
      </w:r>
      <w:r w:rsidR="00B07592">
        <w:rPr>
          <w:rFonts w:ascii="Times New Roman" w:hAnsi="Times New Roman" w:cs="Times New Roman"/>
          <w:sz w:val="24"/>
          <w:szCs w:val="24"/>
        </w:rPr>
        <w:t xml:space="preserve">durante le fasi di </w:t>
      </w:r>
      <w:r w:rsidR="00F33CFE" w:rsidRPr="00C34891">
        <w:rPr>
          <w:rFonts w:ascii="Times New Roman" w:hAnsi="Times New Roman" w:cs="Times New Roman"/>
          <w:sz w:val="24"/>
          <w:szCs w:val="24"/>
        </w:rPr>
        <w:t xml:space="preserve">sviluppo </w:t>
      </w:r>
      <w:r w:rsidR="00B07592">
        <w:rPr>
          <w:rFonts w:ascii="Times New Roman" w:hAnsi="Times New Roman" w:cs="Times New Roman"/>
          <w:sz w:val="24"/>
          <w:szCs w:val="24"/>
        </w:rPr>
        <w:t>e</w:t>
      </w:r>
      <w:r w:rsidR="00F33CFE" w:rsidRPr="00C34891">
        <w:rPr>
          <w:rFonts w:ascii="Times New Roman" w:hAnsi="Times New Roman" w:cs="Times New Roman"/>
          <w:sz w:val="24"/>
          <w:szCs w:val="24"/>
        </w:rPr>
        <w:t xml:space="preserve"> testing</w:t>
      </w:r>
      <w:r w:rsidR="00B07592">
        <w:rPr>
          <w:rFonts w:ascii="Times New Roman" w:hAnsi="Times New Roman" w:cs="Times New Roman"/>
          <w:sz w:val="24"/>
          <w:szCs w:val="24"/>
        </w:rPr>
        <w:t>.</w:t>
      </w:r>
    </w:p>
    <w:p w14:paraId="4812D506" w14:textId="77777777"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30" w:name="_Toc125363121"/>
      <w:bookmarkStart w:id="31" w:name="_Toc129719950"/>
      <w:r w:rsidRPr="00C34891">
        <w:rPr>
          <w:rFonts w:ascii="Times New Roman" w:hAnsi="Times New Roman" w:cs="Times New Roman"/>
          <w:color w:val="auto"/>
          <w:sz w:val="32"/>
          <w:szCs w:val="32"/>
        </w:rPr>
        <w:t>Postman</w:t>
      </w:r>
      <w:bookmarkEnd w:id="30"/>
      <w:bookmarkEnd w:id="31"/>
    </w:p>
    <w:p w14:paraId="629C59B1" w14:textId="4A6E5901"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Postman</w:t>
      </w:r>
      <w:r w:rsidR="00CC61A6" w:rsidRPr="00C34891">
        <w:rPr>
          <w:rFonts w:ascii="Times New Roman" w:hAnsi="Times New Roman" w:cs="Times New Roman"/>
          <w:sz w:val="24"/>
          <w:szCs w:val="24"/>
        </w:rPr>
        <w:t xml:space="preserve"> [8] </w:t>
      </w:r>
      <w:r w:rsidRPr="00C34891">
        <w:rPr>
          <w:rFonts w:ascii="Times New Roman" w:hAnsi="Times New Roman" w:cs="Times New Roman"/>
          <w:sz w:val="24"/>
          <w:szCs w:val="24"/>
        </w:rPr>
        <w:t xml:space="preserve">è una popolare applicazione che consente di testare le API, </w:t>
      </w:r>
      <w:r w:rsidRPr="00C34891">
        <w:rPr>
          <w:rFonts w:ascii="Times New Roman" w:hAnsi="Times New Roman" w:cs="Times New Roman"/>
          <w:i/>
          <w:iCs/>
          <w:sz w:val="24"/>
          <w:szCs w:val="24"/>
        </w:rPr>
        <w:t>Application Programming Interface</w:t>
      </w:r>
      <w:r w:rsidRPr="00C34891">
        <w:rPr>
          <w:rFonts w:ascii="Times New Roman" w:hAnsi="Times New Roman" w:cs="Times New Roman"/>
          <w:sz w:val="24"/>
          <w:szCs w:val="24"/>
        </w:rPr>
        <w:t xml:space="preserve">, per mezzo di </w:t>
      </w:r>
      <w:r w:rsidR="009A08F4">
        <w:rPr>
          <w:rFonts w:ascii="Times New Roman" w:hAnsi="Times New Roman" w:cs="Times New Roman"/>
          <w:sz w:val="24"/>
          <w:szCs w:val="24"/>
        </w:rPr>
        <w:t>chiamate</w:t>
      </w:r>
      <w:r w:rsidRPr="00C34891">
        <w:rPr>
          <w:rFonts w:ascii="Times New Roman" w:hAnsi="Times New Roman" w:cs="Times New Roman"/>
          <w:sz w:val="24"/>
          <w:szCs w:val="24"/>
        </w:rPr>
        <w:t xml:space="preserve"> HTTP, che possono essere create e inviate direttamente dall’applicazione.</w:t>
      </w:r>
    </w:p>
    <w:p w14:paraId="2329CACC" w14:textId="0E6AF005" w:rsidR="00E02789" w:rsidRPr="00C34891" w:rsidRDefault="00E02789" w:rsidP="005E6458">
      <w:pPr>
        <w:spacing w:before="240" w:after="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268118C8" wp14:editId="16D013C5">
            <wp:extent cx="1308100" cy="40432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6577" cy="413122"/>
                    </a:xfrm>
                    <a:prstGeom prst="rect">
                      <a:avLst/>
                    </a:prstGeom>
                  </pic:spPr>
                </pic:pic>
              </a:graphicData>
            </a:graphic>
          </wp:inline>
        </w:drawing>
      </w:r>
    </w:p>
    <w:p w14:paraId="3786AFE2" w14:textId="6B3CFC15" w:rsidR="001F3294" w:rsidRPr="00C34891" w:rsidRDefault="001F3294" w:rsidP="005E6458">
      <w:pPr>
        <w:spacing w:before="240" w:after="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.5</w:t>
      </w:r>
      <w:r w:rsidRPr="00C34891">
        <w:rPr>
          <w:rFonts w:ascii="Times New Roman" w:hAnsi="Times New Roman" w:cs="Times New Roman"/>
          <w:i/>
          <w:iCs/>
          <w:sz w:val="18"/>
          <w:szCs w:val="18"/>
        </w:rPr>
        <w:t xml:space="preserve"> Logo di Postman</w:t>
      </w:r>
    </w:p>
    <w:p w14:paraId="1555B261" w14:textId="77777777" w:rsidR="00E02789" w:rsidRPr="00C34891" w:rsidRDefault="00E02789" w:rsidP="00C0756B">
      <w:pPr>
        <w:pStyle w:val="Titolo2"/>
        <w:numPr>
          <w:ilvl w:val="2"/>
          <w:numId w:val="43"/>
        </w:numPr>
        <w:spacing w:before="0" w:after="240" w:line="360" w:lineRule="auto"/>
        <w:rPr>
          <w:rFonts w:ascii="Times New Roman" w:hAnsi="Times New Roman" w:cs="Times New Roman"/>
          <w:color w:val="auto"/>
          <w:sz w:val="32"/>
          <w:szCs w:val="32"/>
        </w:rPr>
      </w:pPr>
      <w:bookmarkStart w:id="32" w:name="_Toc125363122"/>
      <w:bookmarkStart w:id="33" w:name="_Toc129719951"/>
      <w:r w:rsidRPr="00C34891">
        <w:rPr>
          <w:rFonts w:ascii="Times New Roman" w:hAnsi="Times New Roman" w:cs="Times New Roman"/>
          <w:color w:val="auto"/>
          <w:sz w:val="32"/>
          <w:szCs w:val="32"/>
        </w:rPr>
        <w:lastRenderedPageBreak/>
        <w:t>Spring</w:t>
      </w:r>
      <w:bookmarkEnd w:id="32"/>
      <w:bookmarkEnd w:id="33"/>
    </w:p>
    <w:p w14:paraId="4E2FD681" w14:textId="2AE124BF" w:rsidR="00764214"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w:t>
      </w:r>
      <w:r w:rsidR="00CC61A6" w:rsidRPr="00C34891">
        <w:rPr>
          <w:rFonts w:ascii="Times New Roman" w:hAnsi="Times New Roman" w:cs="Times New Roman"/>
          <w:sz w:val="24"/>
          <w:szCs w:val="24"/>
        </w:rPr>
        <w:t xml:space="preserve"> [10] è </w:t>
      </w:r>
      <w:r w:rsidRPr="00C34891">
        <w:rPr>
          <w:rFonts w:ascii="Times New Roman" w:hAnsi="Times New Roman" w:cs="Times New Roman"/>
          <w:sz w:val="24"/>
          <w:szCs w:val="24"/>
        </w:rPr>
        <w:t>un framework open-source</w:t>
      </w:r>
      <w:r w:rsidR="00371863">
        <w:rPr>
          <w:rFonts w:ascii="Times New Roman" w:hAnsi="Times New Roman" w:cs="Times New Roman"/>
          <w:sz w:val="24"/>
          <w:szCs w:val="24"/>
        </w:rPr>
        <w:t xml:space="preserve">, </w:t>
      </w:r>
      <w:r w:rsidRPr="00C34891">
        <w:rPr>
          <w:rFonts w:ascii="Times New Roman" w:hAnsi="Times New Roman" w:cs="Times New Roman"/>
          <w:sz w:val="24"/>
          <w:szCs w:val="24"/>
        </w:rPr>
        <w:t>che permette di semplificare aspetti legati alla configurazione</w:t>
      </w:r>
      <w:r w:rsidR="00371863">
        <w:rPr>
          <w:rFonts w:ascii="Times New Roman" w:hAnsi="Times New Roman" w:cs="Times New Roman"/>
          <w:sz w:val="24"/>
          <w:szCs w:val="24"/>
        </w:rPr>
        <w:t xml:space="preserve"> e allo sviluppo di </w:t>
      </w:r>
      <w:r w:rsidRPr="00C34891">
        <w:rPr>
          <w:rFonts w:ascii="Times New Roman" w:hAnsi="Times New Roman" w:cs="Times New Roman"/>
          <w:sz w:val="24"/>
          <w:szCs w:val="24"/>
        </w:rPr>
        <w:t>applicazioni</w:t>
      </w:r>
      <w:r w:rsidR="00371863">
        <w:rPr>
          <w:rFonts w:ascii="Times New Roman" w:hAnsi="Times New Roman" w:cs="Times New Roman"/>
          <w:sz w:val="24"/>
          <w:szCs w:val="24"/>
        </w:rPr>
        <w:t xml:space="preserve"> Java</w:t>
      </w:r>
      <w:r w:rsidRPr="00C34891">
        <w:rPr>
          <w:rFonts w:ascii="Times New Roman" w:hAnsi="Times New Roman" w:cs="Times New Roman"/>
          <w:sz w:val="24"/>
          <w:szCs w:val="24"/>
        </w:rPr>
        <w:t xml:space="preserve">. </w:t>
      </w:r>
      <w:r w:rsidR="002926BF">
        <w:rPr>
          <w:rFonts w:ascii="Times New Roman" w:hAnsi="Times New Roman" w:cs="Times New Roman"/>
          <w:sz w:val="24"/>
          <w:szCs w:val="24"/>
        </w:rPr>
        <w:t xml:space="preserve">Il fattore innovativo di </w:t>
      </w:r>
      <w:r w:rsidR="002926BF" w:rsidRPr="00C34891">
        <w:rPr>
          <w:rFonts w:ascii="Times New Roman" w:hAnsi="Times New Roman" w:cs="Times New Roman"/>
          <w:sz w:val="24"/>
          <w:szCs w:val="24"/>
        </w:rPr>
        <w:t>Spring</w:t>
      </w:r>
      <w:r w:rsidR="00371863">
        <w:rPr>
          <w:rFonts w:ascii="Times New Roman" w:hAnsi="Times New Roman" w:cs="Times New Roman"/>
          <w:sz w:val="24"/>
          <w:szCs w:val="24"/>
        </w:rPr>
        <w:t xml:space="preserve"> comprende diversi nuclei tematici, tra cui, le modalità con le quali</w:t>
      </w:r>
      <w:r w:rsidRPr="00C34891">
        <w:rPr>
          <w:rFonts w:ascii="Times New Roman" w:hAnsi="Times New Roman" w:cs="Times New Roman"/>
          <w:sz w:val="24"/>
          <w:szCs w:val="24"/>
        </w:rPr>
        <w:t xml:space="preserve"> </w:t>
      </w:r>
      <w:r w:rsidR="00371863">
        <w:rPr>
          <w:rFonts w:ascii="Times New Roman" w:hAnsi="Times New Roman" w:cs="Times New Roman"/>
          <w:sz w:val="24"/>
          <w:szCs w:val="24"/>
        </w:rPr>
        <w:t xml:space="preserve">vengono gestite le dipendenze di un’applicazione, il modo in cui viene gestita la </w:t>
      </w:r>
      <w:r w:rsidRPr="00C34891">
        <w:rPr>
          <w:rFonts w:ascii="Times New Roman" w:hAnsi="Times New Roman" w:cs="Times New Roman"/>
          <w:sz w:val="24"/>
          <w:szCs w:val="24"/>
        </w:rPr>
        <w:t>comunicazion</w:t>
      </w:r>
      <w:r w:rsidR="00371863">
        <w:rPr>
          <w:rFonts w:ascii="Times New Roman" w:hAnsi="Times New Roman" w:cs="Times New Roman"/>
          <w:sz w:val="24"/>
          <w:szCs w:val="24"/>
        </w:rPr>
        <w:t>e</w:t>
      </w:r>
      <w:r w:rsidRPr="00C34891">
        <w:rPr>
          <w:rFonts w:ascii="Times New Roman" w:hAnsi="Times New Roman" w:cs="Times New Roman"/>
          <w:sz w:val="24"/>
          <w:szCs w:val="24"/>
        </w:rPr>
        <w:t xml:space="preserve"> </w:t>
      </w:r>
      <w:r w:rsidR="00EB1916" w:rsidRPr="00C34891">
        <w:rPr>
          <w:rFonts w:ascii="Times New Roman" w:hAnsi="Times New Roman" w:cs="Times New Roman"/>
          <w:sz w:val="24"/>
          <w:szCs w:val="24"/>
        </w:rPr>
        <w:t xml:space="preserve">con </w:t>
      </w:r>
      <w:r w:rsidR="00371863">
        <w:rPr>
          <w:rFonts w:ascii="Times New Roman" w:hAnsi="Times New Roman" w:cs="Times New Roman"/>
          <w:sz w:val="24"/>
          <w:szCs w:val="24"/>
        </w:rPr>
        <w:t>un</w:t>
      </w:r>
      <w:r w:rsidR="00EB1916"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DBMS e la </w:t>
      </w:r>
      <w:r w:rsidR="00371863">
        <w:rPr>
          <w:rFonts w:ascii="Times New Roman" w:hAnsi="Times New Roman" w:cs="Times New Roman"/>
          <w:sz w:val="24"/>
          <w:szCs w:val="24"/>
        </w:rPr>
        <w:t xml:space="preserve">possibilità di </w:t>
      </w:r>
      <w:r w:rsidRPr="00C34891">
        <w:rPr>
          <w:rFonts w:ascii="Times New Roman" w:hAnsi="Times New Roman" w:cs="Times New Roman"/>
          <w:sz w:val="24"/>
          <w:szCs w:val="24"/>
        </w:rPr>
        <w:t>crea</w:t>
      </w:r>
      <w:r w:rsidR="00371863">
        <w:rPr>
          <w:rFonts w:ascii="Times New Roman" w:hAnsi="Times New Roman" w:cs="Times New Roman"/>
          <w:sz w:val="24"/>
          <w:szCs w:val="24"/>
        </w:rPr>
        <w:t>re</w:t>
      </w:r>
      <w:r w:rsidRPr="00C34891">
        <w:rPr>
          <w:rFonts w:ascii="Times New Roman" w:hAnsi="Times New Roman" w:cs="Times New Roman"/>
          <w:sz w:val="24"/>
          <w:szCs w:val="24"/>
        </w:rPr>
        <w:t xml:space="preserve"> servizi web</w:t>
      </w:r>
      <w:r w:rsidR="00371863">
        <w:rPr>
          <w:rFonts w:ascii="Times New Roman" w:hAnsi="Times New Roman" w:cs="Times New Roman"/>
          <w:sz w:val="24"/>
          <w:szCs w:val="24"/>
        </w:rPr>
        <w:t>, con uno sforzo di configurazione minimo</w:t>
      </w:r>
      <w:r w:rsidR="00160453">
        <w:rPr>
          <w:rFonts w:ascii="Times New Roman" w:hAnsi="Times New Roman" w:cs="Times New Roman"/>
          <w:sz w:val="24"/>
          <w:szCs w:val="24"/>
        </w:rPr>
        <w:t>.</w:t>
      </w:r>
      <w:r w:rsidRPr="00C34891">
        <w:rPr>
          <w:rFonts w:ascii="Times New Roman" w:hAnsi="Times New Roman" w:cs="Times New Roman"/>
          <w:sz w:val="24"/>
          <w:szCs w:val="24"/>
        </w:rPr>
        <w:t xml:space="preserve"> </w:t>
      </w:r>
    </w:p>
    <w:p w14:paraId="3243DBF3" w14:textId="5AF229C9" w:rsidR="00764214" w:rsidRPr="00C34891" w:rsidRDefault="0076421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cuore del framework è rappresentato da </w:t>
      </w:r>
      <w:r w:rsidRPr="00C34891">
        <w:rPr>
          <w:rFonts w:ascii="Times New Roman" w:hAnsi="Times New Roman" w:cs="Times New Roman"/>
          <w:i/>
          <w:iCs/>
          <w:sz w:val="24"/>
          <w:szCs w:val="24"/>
        </w:rPr>
        <w:t>Spring Core</w:t>
      </w:r>
      <w:r w:rsidRPr="00C34891">
        <w:rPr>
          <w:rFonts w:ascii="Times New Roman" w:hAnsi="Times New Roman" w:cs="Times New Roman"/>
          <w:sz w:val="24"/>
          <w:szCs w:val="24"/>
        </w:rPr>
        <w:t>: un modulo mandatorio</w:t>
      </w:r>
      <w:r w:rsidR="00A87005" w:rsidRPr="00C34891">
        <w:rPr>
          <w:rFonts w:ascii="Times New Roman" w:hAnsi="Times New Roman" w:cs="Times New Roman"/>
          <w:sz w:val="24"/>
          <w:szCs w:val="24"/>
        </w:rPr>
        <w:t>,</w:t>
      </w:r>
      <w:r w:rsidRPr="00C34891">
        <w:rPr>
          <w:rFonts w:ascii="Times New Roman" w:hAnsi="Times New Roman" w:cs="Times New Roman"/>
          <w:sz w:val="24"/>
          <w:szCs w:val="24"/>
        </w:rPr>
        <w:t xml:space="preserve"> importato di default. Esso fornisce le funzionalità di base del framework, come la gestione dei Bean e l'iniezione delle dipendenze</w:t>
      </w:r>
      <w:r w:rsidR="00C57D6B">
        <w:rPr>
          <w:rFonts w:ascii="Times New Roman" w:hAnsi="Times New Roman" w:cs="Times New Roman"/>
          <w:sz w:val="24"/>
          <w:szCs w:val="24"/>
        </w:rPr>
        <w:t>;</w:t>
      </w:r>
      <w:r w:rsidRPr="00C34891">
        <w:rPr>
          <w:rFonts w:ascii="Times New Roman" w:hAnsi="Times New Roman" w:cs="Times New Roman"/>
          <w:sz w:val="24"/>
          <w:szCs w:val="24"/>
        </w:rPr>
        <w:t xml:space="preserve"> tecnica </w:t>
      </w:r>
      <w:r w:rsidR="00843684">
        <w:rPr>
          <w:rFonts w:ascii="Times New Roman" w:hAnsi="Times New Roman" w:cs="Times New Roman"/>
          <w:sz w:val="24"/>
          <w:szCs w:val="24"/>
        </w:rPr>
        <w:t xml:space="preserve">attraverso la quale Spring implementa il design pattern </w:t>
      </w:r>
      <w:r w:rsidRPr="00C34891">
        <w:rPr>
          <w:rFonts w:ascii="Times New Roman" w:hAnsi="Times New Roman" w:cs="Times New Roman"/>
          <w:i/>
          <w:iCs/>
          <w:sz w:val="24"/>
          <w:szCs w:val="24"/>
        </w:rPr>
        <w:t>Inversion of Control</w:t>
      </w:r>
      <w:r w:rsidRPr="00C34891">
        <w:rPr>
          <w:rFonts w:ascii="Times New Roman" w:hAnsi="Times New Roman" w:cs="Times New Roman"/>
          <w:sz w:val="24"/>
          <w:szCs w:val="24"/>
        </w:rPr>
        <w:t>.</w:t>
      </w:r>
    </w:p>
    <w:p w14:paraId="13A8E48B" w14:textId="0A2AFA33" w:rsidR="00E02789" w:rsidRPr="00C34891" w:rsidRDefault="00BA7AEA"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w:t>
      </w:r>
      <w:r w:rsidR="00EE1A88" w:rsidRPr="00C34891">
        <w:rPr>
          <w:rFonts w:ascii="Times New Roman" w:hAnsi="Times New Roman" w:cs="Times New Roman"/>
          <w:sz w:val="24"/>
          <w:szCs w:val="24"/>
        </w:rPr>
        <w:t xml:space="preserve">l </w:t>
      </w:r>
      <w:r w:rsidR="007E00BF" w:rsidRPr="00C34891">
        <w:rPr>
          <w:rFonts w:ascii="Times New Roman" w:hAnsi="Times New Roman" w:cs="Times New Roman"/>
          <w:sz w:val="24"/>
          <w:szCs w:val="24"/>
        </w:rPr>
        <w:t>C</w:t>
      </w:r>
      <w:r w:rsidR="00EE1A88" w:rsidRPr="00C34891">
        <w:rPr>
          <w:rFonts w:ascii="Times New Roman" w:hAnsi="Times New Roman" w:cs="Times New Roman"/>
          <w:sz w:val="24"/>
          <w:szCs w:val="24"/>
        </w:rPr>
        <w:t xml:space="preserve">ore può essere esteso da </w:t>
      </w:r>
      <w:r w:rsidR="00EB1916" w:rsidRPr="00C34891">
        <w:rPr>
          <w:rFonts w:ascii="Times New Roman" w:hAnsi="Times New Roman" w:cs="Times New Roman"/>
          <w:sz w:val="24"/>
          <w:szCs w:val="24"/>
        </w:rPr>
        <w:t xml:space="preserve">vari </w:t>
      </w:r>
      <w:r w:rsidR="00E02789" w:rsidRPr="00C34891">
        <w:rPr>
          <w:rFonts w:ascii="Times New Roman" w:hAnsi="Times New Roman" w:cs="Times New Roman"/>
          <w:sz w:val="24"/>
          <w:szCs w:val="24"/>
        </w:rPr>
        <w:t xml:space="preserve">moduli, che </w:t>
      </w:r>
      <w:r w:rsidR="007F24ED">
        <w:rPr>
          <w:rFonts w:ascii="Times New Roman" w:hAnsi="Times New Roman" w:cs="Times New Roman"/>
          <w:sz w:val="24"/>
          <w:szCs w:val="24"/>
        </w:rPr>
        <w:t xml:space="preserve">consentono di introdurre </w:t>
      </w:r>
      <w:r w:rsidR="00E02789" w:rsidRPr="00C34891">
        <w:rPr>
          <w:rFonts w:ascii="Times New Roman" w:hAnsi="Times New Roman" w:cs="Times New Roman"/>
          <w:sz w:val="24"/>
          <w:szCs w:val="24"/>
        </w:rPr>
        <w:t>funzionalità aggiuntive ad un progetto</w:t>
      </w:r>
      <w:r w:rsidR="0036055C" w:rsidRPr="00C34891">
        <w:rPr>
          <w:rFonts w:ascii="Times New Roman" w:hAnsi="Times New Roman" w:cs="Times New Roman"/>
          <w:sz w:val="24"/>
          <w:szCs w:val="24"/>
        </w:rPr>
        <w:t>; a</w:t>
      </w:r>
      <w:r w:rsidR="00E02789" w:rsidRPr="00C34891">
        <w:rPr>
          <w:rFonts w:ascii="Times New Roman" w:hAnsi="Times New Roman" w:cs="Times New Roman"/>
          <w:sz w:val="24"/>
          <w:szCs w:val="24"/>
        </w:rPr>
        <w:t xml:space="preserve">lcuni </w:t>
      </w:r>
      <w:r w:rsidR="00EE1A88" w:rsidRPr="00C34891">
        <w:rPr>
          <w:rFonts w:ascii="Times New Roman" w:hAnsi="Times New Roman" w:cs="Times New Roman"/>
          <w:sz w:val="24"/>
          <w:szCs w:val="24"/>
        </w:rPr>
        <w:t>d</w:t>
      </w:r>
      <w:r w:rsidR="00890808" w:rsidRPr="00C34891">
        <w:rPr>
          <w:rFonts w:ascii="Times New Roman" w:hAnsi="Times New Roman" w:cs="Times New Roman"/>
          <w:sz w:val="24"/>
          <w:szCs w:val="24"/>
        </w:rPr>
        <w:t>i ess</w:t>
      </w:r>
      <w:r w:rsidR="00132A11">
        <w:rPr>
          <w:rFonts w:ascii="Times New Roman" w:hAnsi="Times New Roman" w:cs="Times New Roman"/>
          <w:sz w:val="24"/>
          <w:szCs w:val="24"/>
        </w:rPr>
        <w:t>e</w:t>
      </w:r>
      <w:r w:rsidR="00890808" w:rsidRPr="00C34891">
        <w:rPr>
          <w:rFonts w:ascii="Times New Roman" w:hAnsi="Times New Roman" w:cs="Times New Roman"/>
          <w:sz w:val="24"/>
          <w:szCs w:val="24"/>
        </w:rPr>
        <w:t>, sono</w:t>
      </w:r>
      <w:r w:rsidR="00E02789" w:rsidRPr="00C34891">
        <w:rPr>
          <w:rFonts w:ascii="Times New Roman" w:hAnsi="Times New Roman" w:cs="Times New Roman"/>
          <w:sz w:val="24"/>
          <w:szCs w:val="24"/>
        </w:rPr>
        <w:t>:</w:t>
      </w:r>
    </w:p>
    <w:p w14:paraId="2F55CEBB" w14:textId="53371795" w:rsidR="00E02789" w:rsidRPr="00C34891" w:rsidRDefault="00E02789" w:rsidP="005E6458">
      <w:pPr>
        <w:pStyle w:val="Paragrafoelenco"/>
        <w:numPr>
          <w:ilvl w:val="0"/>
          <w:numId w:val="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Web</w:t>
      </w:r>
      <w:r w:rsidR="00CF1299">
        <w:rPr>
          <w:rFonts w:ascii="Times New Roman" w:hAnsi="Times New Roman" w:cs="Times New Roman"/>
          <w:sz w:val="24"/>
          <w:szCs w:val="24"/>
        </w:rPr>
        <w:t>:</w:t>
      </w:r>
      <w:r w:rsidR="00D40F5A" w:rsidRPr="00C34891">
        <w:rPr>
          <w:rFonts w:ascii="Times New Roman" w:hAnsi="Times New Roman" w:cs="Times New Roman"/>
          <w:sz w:val="24"/>
          <w:szCs w:val="24"/>
        </w:rPr>
        <w:t xml:space="preserve"> </w:t>
      </w:r>
      <w:r w:rsidR="00CF1299">
        <w:rPr>
          <w:rFonts w:ascii="Times New Roman" w:hAnsi="Times New Roman" w:cs="Times New Roman"/>
          <w:sz w:val="24"/>
          <w:szCs w:val="24"/>
        </w:rPr>
        <w:t>f</w:t>
      </w:r>
      <w:r w:rsidRPr="00C34891">
        <w:rPr>
          <w:rFonts w:ascii="Times New Roman" w:hAnsi="Times New Roman" w:cs="Times New Roman"/>
          <w:sz w:val="24"/>
          <w:szCs w:val="24"/>
        </w:rPr>
        <w:t>ornisce le funzionalità per la creazione di applicazioni web con protocollo HTT</w:t>
      </w:r>
      <w:r w:rsidR="00562C31" w:rsidRPr="00C34891">
        <w:rPr>
          <w:rFonts w:ascii="Times New Roman" w:hAnsi="Times New Roman" w:cs="Times New Roman"/>
          <w:sz w:val="24"/>
          <w:szCs w:val="24"/>
        </w:rPr>
        <w:t>P</w:t>
      </w:r>
      <w:r w:rsidRPr="00C34891">
        <w:rPr>
          <w:rFonts w:ascii="Times New Roman" w:hAnsi="Times New Roman" w:cs="Times New Roman"/>
          <w:sz w:val="24"/>
          <w:szCs w:val="24"/>
        </w:rPr>
        <w:t>.</w:t>
      </w:r>
    </w:p>
    <w:p w14:paraId="09E89F4C" w14:textId="74F03C97" w:rsidR="00E02789" w:rsidRPr="00C34891" w:rsidRDefault="00E02789" w:rsidP="005E6458">
      <w:pPr>
        <w:pStyle w:val="Paragrafoelenco"/>
        <w:numPr>
          <w:ilvl w:val="0"/>
          <w:numId w:val="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Data JPA</w:t>
      </w:r>
      <w:r w:rsidR="00CF1299">
        <w:rPr>
          <w:rFonts w:ascii="Times New Roman" w:hAnsi="Times New Roman" w:cs="Times New Roman"/>
          <w:sz w:val="24"/>
          <w:szCs w:val="24"/>
        </w:rPr>
        <w:t>: p</w:t>
      </w:r>
      <w:r w:rsidRPr="00C34891">
        <w:rPr>
          <w:rFonts w:ascii="Times New Roman" w:hAnsi="Times New Roman" w:cs="Times New Roman"/>
          <w:sz w:val="24"/>
          <w:szCs w:val="24"/>
        </w:rPr>
        <w:t xml:space="preserve">ermette di fare comunicare un’applicazione con </w:t>
      </w:r>
      <w:r w:rsidR="00975507">
        <w:rPr>
          <w:rFonts w:ascii="Times New Roman" w:hAnsi="Times New Roman" w:cs="Times New Roman"/>
          <w:sz w:val="24"/>
          <w:szCs w:val="24"/>
        </w:rPr>
        <w:t xml:space="preserve">un’ampia gamma di </w:t>
      </w:r>
      <w:r w:rsidR="00F17E65" w:rsidRPr="00C34891">
        <w:rPr>
          <w:rFonts w:ascii="Times New Roman" w:hAnsi="Times New Roman" w:cs="Times New Roman"/>
          <w:sz w:val="24"/>
          <w:szCs w:val="24"/>
        </w:rPr>
        <w:t>DBMS</w:t>
      </w:r>
      <w:r w:rsidR="00975507">
        <w:rPr>
          <w:rFonts w:ascii="Times New Roman" w:hAnsi="Times New Roman" w:cs="Times New Roman"/>
          <w:sz w:val="24"/>
          <w:szCs w:val="24"/>
        </w:rPr>
        <w:t xml:space="preserve">, </w:t>
      </w:r>
      <w:r w:rsidRPr="00C34891">
        <w:rPr>
          <w:rFonts w:ascii="Times New Roman" w:hAnsi="Times New Roman" w:cs="Times New Roman"/>
          <w:sz w:val="24"/>
          <w:szCs w:val="24"/>
        </w:rPr>
        <w:t xml:space="preserve">relazionali </w:t>
      </w:r>
      <w:r w:rsidR="00975507">
        <w:rPr>
          <w:rFonts w:ascii="Times New Roman" w:hAnsi="Times New Roman" w:cs="Times New Roman"/>
          <w:sz w:val="24"/>
          <w:szCs w:val="24"/>
        </w:rPr>
        <w:t xml:space="preserve">e </w:t>
      </w:r>
      <w:r w:rsidRPr="00C34891">
        <w:rPr>
          <w:rFonts w:ascii="Times New Roman" w:hAnsi="Times New Roman" w:cs="Times New Roman"/>
          <w:sz w:val="24"/>
          <w:szCs w:val="24"/>
        </w:rPr>
        <w:t>non relazionali</w:t>
      </w:r>
      <w:r w:rsidR="00F73213" w:rsidRPr="00C34891">
        <w:rPr>
          <w:rFonts w:ascii="Times New Roman" w:hAnsi="Times New Roman" w:cs="Times New Roman"/>
          <w:sz w:val="24"/>
          <w:szCs w:val="24"/>
        </w:rPr>
        <w:t>.</w:t>
      </w:r>
    </w:p>
    <w:p w14:paraId="3C33E566" w14:textId="5F0954C2" w:rsidR="00E02789" w:rsidRPr="00C34891" w:rsidRDefault="00E02789" w:rsidP="005E6458">
      <w:pPr>
        <w:pStyle w:val="Paragrafoelenco"/>
        <w:numPr>
          <w:ilvl w:val="0"/>
          <w:numId w:val="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Cloud</w:t>
      </w:r>
      <w:r w:rsidR="00426F31">
        <w:rPr>
          <w:rFonts w:ascii="Times New Roman" w:hAnsi="Times New Roman" w:cs="Times New Roman"/>
          <w:sz w:val="24"/>
          <w:szCs w:val="24"/>
        </w:rPr>
        <w:t>:</w:t>
      </w:r>
      <w:r w:rsidRPr="00C34891">
        <w:rPr>
          <w:rFonts w:ascii="Times New Roman" w:hAnsi="Times New Roman" w:cs="Times New Roman"/>
          <w:sz w:val="24"/>
          <w:szCs w:val="24"/>
        </w:rPr>
        <w:t xml:space="preserve"> fornisce le funzionalità per </w:t>
      </w:r>
      <w:r w:rsidR="004175A9" w:rsidRPr="00C34891">
        <w:rPr>
          <w:rFonts w:ascii="Times New Roman" w:hAnsi="Times New Roman" w:cs="Times New Roman"/>
          <w:sz w:val="24"/>
          <w:szCs w:val="24"/>
        </w:rPr>
        <w:t>l’</w:t>
      </w:r>
      <w:r w:rsidRPr="00C34891">
        <w:rPr>
          <w:rFonts w:ascii="Times New Roman" w:hAnsi="Times New Roman" w:cs="Times New Roman"/>
          <w:sz w:val="24"/>
          <w:szCs w:val="24"/>
        </w:rPr>
        <w:t>implementa</w:t>
      </w:r>
      <w:r w:rsidR="004175A9" w:rsidRPr="00C34891">
        <w:rPr>
          <w:rFonts w:ascii="Times New Roman" w:hAnsi="Times New Roman" w:cs="Times New Roman"/>
          <w:sz w:val="24"/>
          <w:szCs w:val="24"/>
        </w:rPr>
        <w:t>zione</w:t>
      </w:r>
      <w:r w:rsidRPr="00C34891">
        <w:rPr>
          <w:rFonts w:ascii="Times New Roman" w:hAnsi="Times New Roman" w:cs="Times New Roman"/>
          <w:sz w:val="24"/>
          <w:szCs w:val="24"/>
        </w:rPr>
        <w:t xml:space="preserve"> </w:t>
      </w:r>
      <w:r w:rsidR="004175A9" w:rsidRPr="00C34891">
        <w:rPr>
          <w:rFonts w:ascii="Times New Roman" w:hAnsi="Times New Roman" w:cs="Times New Roman"/>
          <w:sz w:val="24"/>
          <w:szCs w:val="24"/>
        </w:rPr>
        <w:t>de</w:t>
      </w:r>
      <w:r w:rsidRPr="00C34891">
        <w:rPr>
          <w:rFonts w:ascii="Times New Roman" w:hAnsi="Times New Roman" w:cs="Times New Roman"/>
          <w:sz w:val="24"/>
          <w:szCs w:val="24"/>
        </w:rPr>
        <w:t xml:space="preserve">i componenti fondamentali </w:t>
      </w:r>
      <w:r w:rsidR="004175A9" w:rsidRPr="00C34891">
        <w:rPr>
          <w:rFonts w:ascii="Times New Roman" w:hAnsi="Times New Roman" w:cs="Times New Roman"/>
          <w:sz w:val="24"/>
          <w:szCs w:val="24"/>
        </w:rPr>
        <w:t>di un’</w:t>
      </w:r>
      <w:r w:rsidRPr="00C34891">
        <w:rPr>
          <w:rFonts w:ascii="Times New Roman" w:hAnsi="Times New Roman" w:cs="Times New Roman"/>
          <w:sz w:val="24"/>
          <w:szCs w:val="24"/>
        </w:rPr>
        <w:t>architettura</w:t>
      </w:r>
      <w:r w:rsidR="004175A9" w:rsidRPr="00C34891">
        <w:rPr>
          <w:rFonts w:ascii="Times New Roman" w:hAnsi="Times New Roman" w:cs="Times New Roman"/>
          <w:sz w:val="24"/>
          <w:szCs w:val="24"/>
        </w:rPr>
        <w:t xml:space="preserve"> a micro-servizi</w:t>
      </w:r>
      <w:r w:rsidRPr="00C34891">
        <w:rPr>
          <w:rFonts w:ascii="Times New Roman" w:hAnsi="Times New Roman" w:cs="Times New Roman"/>
          <w:sz w:val="24"/>
          <w:szCs w:val="24"/>
        </w:rPr>
        <w:t>, come</w:t>
      </w:r>
      <w:r w:rsidR="00670BC1" w:rsidRPr="00C34891">
        <w:rPr>
          <w:rFonts w:ascii="Times New Roman" w:hAnsi="Times New Roman" w:cs="Times New Roman"/>
          <w:sz w:val="24"/>
          <w:szCs w:val="24"/>
        </w:rPr>
        <w:t xml:space="preserve"> ad esempio</w:t>
      </w:r>
      <w:r w:rsidRPr="00C34891">
        <w:rPr>
          <w:rFonts w:ascii="Times New Roman" w:hAnsi="Times New Roman" w:cs="Times New Roman"/>
          <w:sz w:val="24"/>
          <w:szCs w:val="24"/>
        </w:rPr>
        <w:t xml:space="preserve"> l’API </w:t>
      </w:r>
      <w:r w:rsidR="0035792A" w:rsidRPr="00C34891">
        <w:rPr>
          <w:rFonts w:ascii="Times New Roman" w:hAnsi="Times New Roman" w:cs="Times New Roman"/>
          <w:sz w:val="24"/>
          <w:szCs w:val="24"/>
        </w:rPr>
        <w:t>g</w:t>
      </w:r>
      <w:r w:rsidRPr="00C34891">
        <w:rPr>
          <w:rFonts w:ascii="Times New Roman" w:hAnsi="Times New Roman" w:cs="Times New Roman"/>
          <w:sz w:val="24"/>
          <w:szCs w:val="24"/>
        </w:rPr>
        <w:t xml:space="preserve">ateway, il </w:t>
      </w:r>
      <w:r w:rsidR="00426F31">
        <w:rPr>
          <w:rFonts w:ascii="Times New Roman" w:hAnsi="Times New Roman" w:cs="Times New Roman"/>
          <w:sz w:val="24"/>
          <w:szCs w:val="24"/>
        </w:rPr>
        <w:t>L</w:t>
      </w:r>
      <w:r w:rsidRPr="00C34891">
        <w:rPr>
          <w:rFonts w:ascii="Times New Roman" w:hAnsi="Times New Roman" w:cs="Times New Roman"/>
          <w:sz w:val="24"/>
          <w:szCs w:val="24"/>
        </w:rPr>
        <w:t xml:space="preserve">oad </w:t>
      </w:r>
      <w:r w:rsidR="00426F31">
        <w:rPr>
          <w:rFonts w:ascii="Times New Roman" w:hAnsi="Times New Roman" w:cs="Times New Roman"/>
          <w:sz w:val="24"/>
          <w:szCs w:val="24"/>
        </w:rPr>
        <w:t>B</w:t>
      </w:r>
      <w:r w:rsidRPr="00C34891">
        <w:rPr>
          <w:rFonts w:ascii="Times New Roman" w:hAnsi="Times New Roman" w:cs="Times New Roman"/>
          <w:sz w:val="24"/>
          <w:szCs w:val="24"/>
        </w:rPr>
        <w:t>alancer e i pattern per la resilienza.</w:t>
      </w:r>
    </w:p>
    <w:p w14:paraId="127F7BA4" w14:textId="0BEDACAB" w:rsidR="00E02789" w:rsidRPr="00C34891" w:rsidRDefault="00E02789" w:rsidP="005E6458">
      <w:pPr>
        <w:pStyle w:val="Paragrafoelenco"/>
        <w:numPr>
          <w:ilvl w:val="0"/>
          <w:numId w:val="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Java </w:t>
      </w:r>
      <w:r w:rsidR="00002A30" w:rsidRPr="00C34891">
        <w:rPr>
          <w:rFonts w:ascii="Times New Roman" w:hAnsi="Times New Roman" w:cs="Times New Roman"/>
          <w:sz w:val="24"/>
          <w:szCs w:val="24"/>
        </w:rPr>
        <w:t>Mail</w:t>
      </w:r>
      <w:r w:rsidRPr="00C34891">
        <w:rPr>
          <w:rFonts w:ascii="Times New Roman" w:hAnsi="Times New Roman" w:cs="Times New Roman"/>
          <w:sz w:val="24"/>
          <w:szCs w:val="24"/>
        </w:rPr>
        <w:t xml:space="preserve">. Questo modulo permette di inviare messaggi di posta elettronica </w:t>
      </w:r>
      <w:r w:rsidR="0092135D" w:rsidRPr="00C34891">
        <w:rPr>
          <w:rFonts w:ascii="Times New Roman" w:hAnsi="Times New Roman" w:cs="Times New Roman"/>
          <w:sz w:val="24"/>
          <w:szCs w:val="24"/>
        </w:rPr>
        <w:t xml:space="preserve">da applicazione, </w:t>
      </w:r>
      <w:r w:rsidRPr="00C34891">
        <w:rPr>
          <w:rFonts w:ascii="Times New Roman" w:hAnsi="Times New Roman" w:cs="Times New Roman"/>
          <w:sz w:val="24"/>
          <w:szCs w:val="24"/>
        </w:rPr>
        <w:t xml:space="preserve">servendosi di server di </w:t>
      </w:r>
      <w:r w:rsidR="00CB1630" w:rsidRPr="00C34891">
        <w:rPr>
          <w:rFonts w:ascii="Times New Roman" w:hAnsi="Times New Roman" w:cs="Times New Roman"/>
          <w:sz w:val="24"/>
          <w:szCs w:val="24"/>
        </w:rPr>
        <w:t>post</w:t>
      </w:r>
      <w:r w:rsidR="00AC3D8B" w:rsidRPr="00C34891">
        <w:rPr>
          <w:rFonts w:ascii="Times New Roman" w:hAnsi="Times New Roman" w:cs="Times New Roman"/>
          <w:sz w:val="24"/>
          <w:szCs w:val="24"/>
        </w:rPr>
        <w:t>a elettronica</w:t>
      </w:r>
      <w:r w:rsidR="00CB1630" w:rsidRPr="00C34891">
        <w:rPr>
          <w:rFonts w:ascii="Times New Roman" w:hAnsi="Times New Roman" w:cs="Times New Roman"/>
          <w:sz w:val="24"/>
          <w:szCs w:val="24"/>
        </w:rPr>
        <w:t xml:space="preserve"> di </w:t>
      </w:r>
      <w:r w:rsidR="00AC3D8B" w:rsidRPr="00C34891">
        <w:rPr>
          <w:rFonts w:ascii="Times New Roman" w:hAnsi="Times New Roman" w:cs="Times New Roman"/>
          <w:sz w:val="24"/>
          <w:szCs w:val="24"/>
        </w:rPr>
        <w:t>fornitori esterni.</w:t>
      </w:r>
    </w:p>
    <w:p w14:paraId="3FB6FCA6" w14:textId="26F632EC" w:rsidR="00E02789" w:rsidRPr="00C34891" w:rsidRDefault="00E02789"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46DF9C75" wp14:editId="0B81FC24">
            <wp:extent cx="1682750" cy="432472"/>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9840" cy="459994"/>
                    </a:xfrm>
                    <a:prstGeom prst="rect">
                      <a:avLst/>
                    </a:prstGeom>
                  </pic:spPr>
                </pic:pic>
              </a:graphicData>
            </a:graphic>
          </wp:inline>
        </w:drawing>
      </w:r>
    </w:p>
    <w:p w14:paraId="4E0C6060" w14:textId="173A283F" w:rsidR="00730E6B" w:rsidRDefault="00730E6B" w:rsidP="005E6458">
      <w:pPr>
        <w:spacing w:before="240" w:line="360" w:lineRule="auto"/>
        <w:jc w:val="center"/>
        <w:rPr>
          <w:rFonts w:ascii="Times New Roman" w:hAnsi="Times New Roman" w:cs="Times New Roman"/>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.6</w:t>
      </w:r>
      <w:r w:rsidRPr="00C34891">
        <w:rPr>
          <w:rFonts w:ascii="Times New Roman" w:hAnsi="Times New Roman" w:cs="Times New Roman"/>
          <w:i/>
          <w:iCs/>
          <w:sz w:val="18"/>
          <w:szCs w:val="18"/>
        </w:rPr>
        <w:t xml:space="preserve"> Logo di Spring</w:t>
      </w:r>
    </w:p>
    <w:p w14:paraId="2D26B6EE" w14:textId="77777777" w:rsidR="00E81887" w:rsidRDefault="00E81887" w:rsidP="005E6458">
      <w:pPr>
        <w:spacing w:before="240" w:line="360" w:lineRule="auto"/>
        <w:jc w:val="center"/>
        <w:rPr>
          <w:rFonts w:ascii="Times New Roman" w:hAnsi="Times New Roman" w:cs="Times New Roman"/>
          <w:i/>
          <w:iCs/>
          <w:sz w:val="18"/>
          <w:szCs w:val="18"/>
        </w:rPr>
      </w:pPr>
    </w:p>
    <w:p w14:paraId="6A073D60" w14:textId="77777777"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34" w:name="_Toc125363124"/>
      <w:bookmarkStart w:id="35" w:name="_Toc129719952"/>
      <w:r w:rsidRPr="00C34891">
        <w:rPr>
          <w:rFonts w:ascii="Times New Roman" w:hAnsi="Times New Roman" w:cs="Times New Roman"/>
          <w:color w:val="auto"/>
          <w:sz w:val="32"/>
          <w:szCs w:val="32"/>
        </w:rPr>
        <w:lastRenderedPageBreak/>
        <w:t>Maven</w:t>
      </w:r>
      <w:bookmarkEnd w:id="34"/>
      <w:bookmarkEnd w:id="35"/>
    </w:p>
    <w:p w14:paraId="1CC08BB8" w14:textId="0EC95770" w:rsidR="00E02789" w:rsidRPr="00C34891" w:rsidRDefault="00E02789"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Maven</w:t>
      </w:r>
      <w:r w:rsidR="0012686E" w:rsidRPr="00C34891">
        <w:rPr>
          <w:rFonts w:ascii="Times New Roman" w:hAnsi="Times New Roman" w:cs="Times New Roman"/>
          <w:sz w:val="24"/>
          <w:szCs w:val="24"/>
        </w:rPr>
        <w:t xml:space="preserve"> [9] </w:t>
      </w:r>
      <w:r w:rsidRPr="00C34891">
        <w:rPr>
          <w:rFonts w:ascii="Times New Roman" w:hAnsi="Times New Roman" w:cs="Times New Roman"/>
          <w:sz w:val="24"/>
          <w:szCs w:val="24"/>
        </w:rPr>
        <w:t>è uno strumento per gestione delle dipendenze, cioè le librerie</w:t>
      </w:r>
      <w:r w:rsidR="00E8051C" w:rsidRPr="00C34891">
        <w:rPr>
          <w:rFonts w:ascii="Times New Roman" w:hAnsi="Times New Roman" w:cs="Times New Roman"/>
          <w:sz w:val="24"/>
          <w:szCs w:val="24"/>
        </w:rPr>
        <w:t xml:space="preserve"> esterne</w:t>
      </w:r>
      <w:r w:rsidRPr="00C34891">
        <w:rPr>
          <w:rFonts w:ascii="Times New Roman" w:hAnsi="Times New Roman" w:cs="Times New Roman"/>
          <w:sz w:val="24"/>
          <w:szCs w:val="24"/>
        </w:rPr>
        <w:t xml:space="preserve"> </w:t>
      </w:r>
      <w:r w:rsidR="00D82EF6" w:rsidRPr="00C34891">
        <w:rPr>
          <w:rFonts w:ascii="Times New Roman" w:hAnsi="Times New Roman" w:cs="Times New Roman"/>
          <w:sz w:val="24"/>
          <w:szCs w:val="24"/>
        </w:rPr>
        <w:t xml:space="preserve">che devono essere importate per essere </w:t>
      </w:r>
      <w:r w:rsidR="00842EA5" w:rsidRPr="00C34891">
        <w:rPr>
          <w:rFonts w:ascii="Times New Roman" w:hAnsi="Times New Roman" w:cs="Times New Roman"/>
          <w:sz w:val="24"/>
          <w:szCs w:val="24"/>
        </w:rPr>
        <w:t xml:space="preserve">utilizzate da un </w:t>
      </w:r>
      <w:r w:rsidRPr="00C34891">
        <w:rPr>
          <w:rFonts w:ascii="Times New Roman" w:hAnsi="Times New Roman" w:cs="Times New Roman"/>
          <w:sz w:val="24"/>
          <w:szCs w:val="24"/>
        </w:rPr>
        <w:t xml:space="preserve">progetto. Maven utilizza un file in formato XML, detto POM, </w:t>
      </w:r>
      <w:r w:rsidRPr="00C34891">
        <w:rPr>
          <w:rFonts w:ascii="Times New Roman" w:hAnsi="Times New Roman" w:cs="Times New Roman"/>
          <w:i/>
          <w:iCs/>
          <w:sz w:val="24"/>
          <w:szCs w:val="24"/>
        </w:rPr>
        <w:t>Project Object Model</w:t>
      </w:r>
      <w:r w:rsidRPr="00C34891">
        <w:rPr>
          <w:rFonts w:ascii="Times New Roman" w:hAnsi="Times New Roman" w:cs="Times New Roman"/>
          <w:sz w:val="24"/>
          <w:szCs w:val="24"/>
        </w:rPr>
        <w:t xml:space="preserve">, all’interno del quale è possibile specificare il nome dell’artefatto e la versione da importare. In fase di </w:t>
      </w:r>
      <w:r w:rsidR="00711B8E" w:rsidRPr="00C34891">
        <w:rPr>
          <w:rFonts w:ascii="Times New Roman" w:hAnsi="Times New Roman" w:cs="Times New Roman"/>
          <w:sz w:val="24"/>
          <w:szCs w:val="24"/>
        </w:rPr>
        <w:t>compilazione</w:t>
      </w:r>
      <w:r w:rsidRPr="00C34891">
        <w:rPr>
          <w:rFonts w:ascii="Times New Roman" w:hAnsi="Times New Roman" w:cs="Times New Roman"/>
          <w:sz w:val="24"/>
          <w:szCs w:val="24"/>
        </w:rPr>
        <w:t xml:space="preserve">, Maven scarica </w:t>
      </w:r>
      <w:r w:rsidR="0074668D" w:rsidRPr="00C34891">
        <w:rPr>
          <w:rFonts w:ascii="Times New Roman" w:hAnsi="Times New Roman" w:cs="Times New Roman"/>
          <w:sz w:val="24"/>
          <w:szCs w:val="24"/>
        </w:rPr>
        <w:t xml:space="preserve">dai repository centrali </w:t>
      </w:r>
      <w:r w:rsidRPr="00C34891">
        <w:rPr>
          <w:rFonts w:ascii="Times New Roman" w:hAnsi="Times New Roman" w:cs="Times New Roman"/>
          <w:sz w:val="24"/>
          <w:szCs w:val="24"/>
        </w:rPr>
        <w:t>tutte le dipendenze definite nel POM e le memorizza sulla macchina su cui l’applicazione è in esecuzione.</w:t>
      </w:r>
      <w:bookmarkStart w:id="36" w:name="_Toc125363125"/>
    </w:p>
    <w:p w14:paraId="21BCDA9A" w14:textId="7E62FD20" w:rsidR="00E02789" w:rsidRPr="00C34891" w:rsidRDefault="00E02789"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14B29712" wp14:editId="225A448A">
            <wp:extent cx="1593850" cy="403506"/>
            <wp:effectExtent l="0" t="0" r="635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4924" cy="418968"/>
                    </a:xfrm>
                    <a:prstGeom prst="rect">
                      <a:avLst/>
                    </a:prstGeom>
                  </pic:spPr>
                </pic:pic>
              </a:graphicData>
            </a:graphic>
          </wp:inline>
        </w:drawing>
      </w:r>
      <w:bookmarkEnd w:id="36"/>
    </w:p>
    <w:p w14:paraId="3695BCB2" w14:textId="3324FB3D" w:rsidR="00730E6B" w:rsidRPr="00C34891" w:rsidRDefault="00730E6B" w:rsidP="005E6458">
      <w:pPr>
        <w:spacing w:before="24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Figura</w:t>
      </w:r>
      <w:r w:rsidR="00A86C31">
        <w:rPr>
          <w:rFonts w:ascii="Times New Roman" w:hAnsi="Times New Roman" w:cs="Times New Roman"/>
          <w:b/>
          <w:bCs/>
          <w:i/>
          <w:iCs/>
          <w:sz w:val="18"/>
          <w:szCs w:val="18"/>
        </w:rPr>
        <w:t xml:space="preserve"> 2</w:t>
      </w:r>
      <w:r w:rsidRPr="00C34891">
        <w:rPr>
          <w:rFonts w:ascii="Times New Roman" w:hAnsi="Times New Roman" w:cs="Times New Roman"/>
          <w:b/>
          <w:bCs/>
          <w:i/>
          <w:iCs/>
          <w:sz w:val="18"/>
          <w:szCs w:val="18"/>
        </w:rPr>
        <w:t>.7</w:t>
      </w:r>
      <w:r w:rsidRPr="00C34891">
        <w:rPr>
          <w:rFonts w:ascii="Times New Roman" w:hAnsi="Times New Roman" w:cs="Times New Roman"/>
          <w:i/>
          <w:iCs/>
          <w:sz w:val="18"/>
          <w:szCs w:val="18"/>
        </w:rPr>
        <w:t xml:space="preserve"> Logo di Maven</w:t>
      </w:r>
    </w:p>
    <w:p w14:paraId="651B07BB" w14:textId="77777777"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37" w:name="_Toc125363123"/>
      <w:bookmarkStart w:id="38" w:name="_Toc129719953"/>
      <w:r w:rsidRPr="00C34891">
        <w:rPr>
          <w:rFonts w:ascii="Times New Roman" w:hAnsi="Times New Roman" w:cs="Times New Roman"/>
          <w:color w:val="auto"/>
          <w:sz w:val="32"/>
          <w:szCs w:val="32"/>
        </w:rPr>
        <w:t>Spring Data JPA</w:t>
      </w:r>
      <w:bookmarkEnd w:id="37"/>
      <w:bookmarkEnd w:id="38"/>
    </w:p>
    <w:p w14:paraId="321A7EEA" w14:textId="197061F8" w:rsidR="00D04317"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Data JPA</w:t>
      </w:r>
      <w:r w:rsidR="0012686E" w:rsidRPr="00C34891">
        <w:rPr>
          <w:rFonts w:ascii="Times New Roman" w:hAnsi="Times New Roman" w:cs="Times New Roman"/>
          <w:sz w:val="24"/>
          <w:szCs w:val="24"/>
        </w:rPr>
        <w:t xml:space="preserve"> [11] </w:t>
      </w:r>
      <w:r w:rsidRPr="00C34891">
        <w:rPr>
          <w:rFonts w:ascii="Times New Roman" w:hAnsi="Times New Roman" w:cs="Times New Roman"/>
          <w:sz w:val="24"/>
          <w:szCs w:val="24"/>
        </w:rPr>
        <w:t xml:space="preserve">è un </w:t>
      </w:r>
      <w:r w:rsidR="003526E9" w:rsidRPr="00C34891">
        <w:rPr>
          <w:rFonts w:ascii="Times New Roman" w:hAnsi="Times New Roman" w:cs="Times New Roman"/>
          <w:sz w:val="24"/>
          <w:szCs w:val="24"/>
        </w:rPr>
        <w:t>framework</w:t>
      </w:r>
      <w:r w:rsidR="00B60AF5" w:rsidRPr="00C34891">
        <w:rPr>
          <w:rFonts w:ascii="Times New Roman" w:hAnsi="Times New Roman" w:cs="Times New Roman"/>
          <w:sz w:val="24"/>
          <w:szCs w:val="24"/>
        </w:rPr>
        <w:t xml:space="preserve">, che permette </w:t>
      </w:r>
      <w:r w:rsidR="00031720">
        <w:rPr>
          <w:rFonts w:ascii="Times New Roman" w:hAnsi="Times New Roman" w:cs="Times New Roman"/>
          <w:sz w:val="24"/>
          <w:szCs w:val="24"/>
        </w:rPr>
        <w:t>ad un’</w:t>
      </w:r>
      <w:r w:rsidR="00B60AF5" w:rsidRPr="00C34891">
        <w:rPr>
          <w:rFonts w:ascii="Times New Roman" w:hAnsi="Times New Roman" w:cs="Times New Roman"/>
          <w:sz w:val="24"/>
          <w:szCs w:val="24"/>
        </w:rPr>
        <w:t xml:space="preserve">applicazione di </w:t>
      </w:r>
      <w:r w:rsidRPr="00C34891">
        <w:rPr>
          <w:rFonts w:ascii="Times New Roman" w:hAnsi="Times New Roman" w:cs="Times New Roman"/>
          <w:sz w:val="24"/>
          <w:szCs w:val="24"/>
        </w:rPr>
        <w:t>acce</w:t>
      </w:r>
      <w:r w:rsidR="00B60AF5" w:rsidRPr="00C34891">
        <w:rPr>
          <w:rFonts w:ascii="Times New Roman" w:hAnsi="Times New Roman" w:cs="Times New Roman"/>
          <w:sz w:val="24"/>
          <w:szCs w:val="24"/>
        </w:rPr>
        <w:t>dere</w:t>
      </w:r>
      <w:r w:rsidRPr="00C34891">
        <w:rPr>
          <w:rFonts w:ascii="Times New Roman" w:hAnsi="Times New Roman" w:cs="Times New Roman"/>
          <w:sz w:val="24"/>
          <w:szCs w:val="24"/>
        </w:rPr>
        <w:t xml:space="preserve"> a dati relazionali tramite il framework JPA</w:t>
      </w:r>
      <w:r w:rsidR="00031720">
        <w:rPr>
          <w:rFonts w:ascii="Times New Roman" w:hAnsi="Times New Roman" w:cs="Times New Roman"/>
          <w:sz w:val="24"/>
          <w:szCs w:val="24"/>
        </w:rPr>
        <w:t xml:space="preserve">, </w:t>
      </w:r>
      <w:r w:rsidR="00031720" w:rsidRPr="00031720">
        <w:rPr>
          <w:rFonts w:ascii="Times New Roman" w:hAnsi="Times New Roman" w:cs="Times New Roman"/>
          <w:i/>
          <w:iCs/>
          <w:sz w:val="24"/>
          <w:szCs w:val="24"/>
        </w:rPr>
        <w:t>Java Persisten</w:t>
      </w:r>
      <w:r w:rsidR="00031720">
        <w:rPr>
          <w:rFonts w:ascii="Times New Roman" w:hAnsi="Times New Roman" w:cs="Times New Roman"/>
          <w:i/>
          <w:iCs/>
          <w:sz w:val="24"/>
          <w:szCs w:val="24"/>
        </w:rPr>
        <w:t>ce</w:t>
      </w:r>
      <w:r w:rsidR="00031720" w:rsidRPr="00031720">
        <w:rPr>
          <w:rFonts w:ascii="Times New Roman" w:hAnsi="Times New Roman" w:cs="Times New Roman"/>
          <w:i/>
          <w:iCs/>
          <w:sz w:val="24"/>
          <w:szCs w:val="24"/>
        </w:rPr>
        <w:t xml:space="preserve"> API</w:t>
      </w:r>
      <w:r w:rsidRPr="00C34891">
        <w:rPr>
          <w:rFonts w:ascii="Times New Roman" w:hAnsi="Times New Roman" w:cs="Times New Roman"/>
          <w:sz w:val="24"/>
          <w:szCs w:val="24"/>
        </w:rPr>
        <w:t xml:space="preserve">. </w:t>
      </w:r>
    </w:p>
    <w:p w14:paraId="59047D34" w14:textId="58AD9CD3"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JPA è un</w:t>
      </w:r>
      <w:r w:rsidR="00142422" w:rsidRPr="00C34891">
        <w:rPr>
          <w:rFonts w:ascii="Times New Roman" w:hAnsi="Times New Roman" w:cs="Times New Roman"/>
          <w:sz w:val="24"/>
          <w:szCs w:val="24"/>
        </w:rPr>
        <w:t xml:space="preserve"> </w:t>
      </w:r>
      <w:r w:rsidR="00142422" w:rsidRPr="00C34891">
        <w:rPr>
          <w:rFonts w:ascii="Times New Roman" w:hAnsi="Times New Roman" w:cs="Times New Roman"/>
          <w:i/>
          <w:iCs/>
          <w:sz w:val="24"/>
          <w:szCs w:val="24"/>
        </w:rPr>
        <w:t>Object-Relational Mapping</w:t>
      </w:r>
      <w:r w:rsidR="00142422" w:rsidRPr="00C34891">
        <w:rPr>
          <w:rFonts w:ascii="Times New Roman" w:hAnsi="Times New Roman" w:cs="Times New Roman"/>
          <w:sz w:val="24"/>
          <w:szCs w:val="24"/>
        </w:rPr>
        <w:t>,</w:t>
      </w:r>
      <w:r w:rsidR="00221620" w:rsidRPr="00C34891">
        <w:rPr>
          <w:rFonts w:ascii="Times New Roman" w:hAnsi="Times New Roman" w:cs="Times New Roman"/>
          <w:sz w:val="24"/>
          <w:szCs w:val="24"/>
        </w:rPr>
        <w:t xml:space="preserve"> </w:t>
      </w:r>
      <w:r w:rsidR="00142422" w:rsidRPr="00C34891">
        <w:rPr>
          <w:rFonts w:ascii="Times New Roman" w:hAnsi="Times New Roman" w:cs="Times New Roman"/>
          <w:sz w:val="24"/>
          <w:szCs w:val="24"/>
        </w:rPr>
        <w:t xml:space="preserve">ovvero uno strumento che </w:t>
      </w:r>
      <w:r w:rsidRPr="00C34891">
        <w:rPr>
          <w:rFonts w:ascii="Times New Roman" w:hAnsi="Times New Roman" w:cs="Times New Roman"/>
          <w:sz w:val="24"/>
          <w:szCs w:val="24"/>
        </w:rPr>
        <w:t>consente di lavorare con dati relazionali come se fossero oggetti Java.</w:t>
      </w:r>
    </w:p>
    <w:p w14:paraId="1C441FCA" w14:textId="0C9D6B3E"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Spring Data JPA rende immediata la creazione di tabelle, per mezzo dell’interfaccia </w:t>
      </w:r>
      <w:r w:rsidRPr="00C34891">
        <w:rPr>
          <w:rFonts w:ascii="Courier New" w:hAnsi="Courier New" w:cs="Courier New"/>
          <w:sz w:val="24"/>
          <w:szCs w:val="24"/>
        </w:rPr>
        <w:t>@Repository</w:t>
      </w:r>
      <w:r w:rsidR="008461EA" w:rsidRPr="00C34891">
        <w:rPr>
          <w:rFonts w:ascii="Times New Roman" w:hAnsi="Times New Roman" w:cs="Times New Roman"/>
          <w:sz w:val="24"/>
          <w:szCs w:val="24"/>
        </w:rPr>
        <w:t>.</w:t>
      </w:r>
      <w:r w:rsidR="009460AF" w:rsidRPr="00C34891">
        <w:rPr>
          <w:rFonts w:ascii="Times New Roman" w:hAnsi="Times New Roman" w:cs="Times New Roman"/>
          <w:sz w:val="24"/>
          <w:szCs w:val="24"/>
        </w:rPr>
        <w:t xml:space="preserve"> </w:t>
      </w:r>
      <w:r w:rsidR="008461EA" w:rsidRPr="00C34891">
        <w:rPr>
          <w:rFonts w:ascii="Times New Roman" w:hAnsi="Times New Roman" w:cs="Times New Roman"/>
          <w:sz w:val="24"/>
          <w:szCs w:val="24"/>
        </w:rPr>
        <w:t xml:space="preserve">Le entità gestite da ciascuna repository sono </w:t>
      </w:r>
      <w:r w:rsidRPr="00C34891">
        <w:rPr>
          <w:rFonts w:ascii="Times New Roman" w:hAnsi="Times New Roman" w:cs="Times New Roman"/>
          <w:sz w:val="24"/>
          <w:szCs w:val="24"/>
        </w:rPr>
        <w:t>annotat</w:t>
      </w:r>
      <w:r w:rsidR="007D60DF" w:rsidRPr="00C34891">
        <w:rPr>
          <w:rFonts w:ascii="Times New Roman" w:hAnsi="Times New Roman" w:cs="Times New Roman"/>
          <w:sz w:val="24"/>
          <w:szCs w:val="24"/>
        </w:rPr>
        <w:t>e</w:t>
      </w:r>
      <w:r w:rsidRPr="00C34891">
        <w:rPr>
          <w:rFonts w:ascii="Times New Roman" w:hAnsi="Times New Roman" w:cs="Times New Roman"/>
          <w:sz w:val="24"/>
          <w:szCs w:val="24"/>
        </w:rPr>
        <w:t xml:space="preserve"> con </w:t>
      </w:r>
      <w:r w:rsidRPr="00C34891">
        <w:rPr>
          <w:rFonts w:ascii="Courier New" w:hAnsi="Courier New" w:cs="Courier New"/>
          <w:sz w:val="24"/>
          <w:szCs w:val="24"/>
        </w:rPr>
        <w:t>@Entity</w:t>
      </w:r>
      <w:r w:rsidRPr="00C34891">
        <w:rPr>
          <w:rFonts w:ascii="Times New Roman" w:hAnsi="Times New Roman" w:cs="Times New Roman"/>
          <w:sz w:val="24"/>
          <w:szCs w:val="24"/>
        </w:rPr>
        <w:t>.</w:t>
      </w:r>
    </w:p>
    <w:p w14:paraId="60146E3E" w14:textId="77777777" w:rsidR="00E40E54"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 titolo esemplificativo si riporta un esempio</w:t>
      </w:r>
      <w:r w:rsidR="00C24E0C">
        <w:rPr>
          <w:rFonts w:ascii="Times New Roman" w:hAnsi="Times New Roman" w:cs="Times New Roman"/>
          <w:sz w:val="24"/>
          <w:szCs w:val="24"/>
        </w:rPr>
        <w:t xml:space="preserve"> ricavata</w:t>
      </w:r>
      <w:r w:rsidRPr="00C34891">
        <w:rPr>
          <w:rFonts w:ascii="Times New Roman" w:hAnsi="Times New Roman" w:cs="Times New Roman"/>
          <w:sz w:val="24"/>
          <w:szCs w:val="24"/>
        </w:rPr>
        <w:t xml:space="preserve"> dal</w:t>
      </w:r>
      <w:r w:rsidR="00572068" w:rsidRPr="00C34891">
        <w:rPr>
          <w:rFonts w:ascii="Times New Roman" w:hAnsi="Times New Roman" w:cs="Times New Roman"/>
          <w:sz w:val="24"/>
          <w:szCs w:val="24"/>
        </w:rPr>
        <w:t xml:space="preserve"> prototipo</w:t>
      </w:r>
      <w:r w:rsidR="00DF6E98" w:rsidRPr="00C34891">
        <w:rPr>
          <w:rFonts w:ascii="Times New Roman" w:hAnsi="Times New Roman" w:cs="Times New Roman"/>
          <w:sz w:val="24"/>
          <w:szCs w:val="24"/>
        </w:rPr>
        <w:t xml:space="preserve"> </w:t>
      </w:r>
      <w:r w:rsidR="00C24E0C">
        <w:rPr>
          <w:rFonts w:ascii="Times New Roman" w:hAnsi="Times New Roman" w:cs="Times New Roman"/>
          <w:sz w:val="24"/>
          <w:szCs w:val="24"/>
        </w:rPr>
        <w:t>RNMA</w:t>
      </w:r>
      <w:r w:rsidRPr="00C34891">
        <w:rPr>
          <w:rFonts w:ascii="Times New Roman" w:hAnsi="Times New Roman" w:cs="Times New Roman"/>
          <w:sz w:val="24"/>
          <w:szCs w:val="24"/>
        </w:rPr>
        <w:t>:</w:t>
      </w:r>
    </w:p>
    <w:p w14:paraId="7658322A" w14:textId="77777777" w:rsidR="003C413B" w:rsidRDefault="003C413B" w:rsidP="003C413B">
      <w:pPr>
        <w:spacing w:line="259" w:lineRule="auto"/>
        <w:rPr>
          <w:rFonts w:ascii="Courier New" w:hAnsi="Courier New" w:cs="Courier New"/>
          <w:sz w:val="24"/>
          <w:szCs w:val="24"/>
        </w:rPr>
      </w:pPr>
    </w:p>
    <w:p w14:paraId="7B351358" w14:textId="5EE0EFB1" w:rsidR="00E02789" w:rsidRPr="00A4271F" w:rsidRDefault="00E02789" w:rsidP="003C413B">
      <w:pPr>
        <w:spacing w:line="259" w:lineRule="auto"/>
        <w:rPr>
          <w:rFonts w:ascii="Courier New" w:hAnsi="Courier New" w:cs="Courier New"/>
          <w:sz w:val="24"/>
          <w:szCs w:val="24"/>
          <w:lang w:val="en-GB"/>
        </w:rPr>
      </w:pPr>
      <w:r w:rsidRPr="00A4271F">
        <w:rPr>
          <w:rFonts w:ascii="Courier New" w:hAnsi="Courier New" w:cs="Courier New"/>
          <w:sz w:val="24"/>
          <w:szCs w:val="24"/>
          <w:lang w:val="en-GB"/>
        </w:rPr>
        <w:t>@Entity</w:t>
      </w:r>
    </w:p>
    <w:p w14:paraId="36978BE6"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public class MemberEntity {</w:t>
      </w:r>
    </w:p>
    <w:p w14:paraId="6EDEB544"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@Id</w:t>
      </w:r>
    </w:p>
    <w:p w14:paraId="70DCF32D"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@Column (name = "EMAIL", unique = true, nullable = false)</w:t>
      </w:r>
    </w:p>
    <w:p w14:paraId="676A00C1" w14:textId="77777777" w:rsidR="00E02789" w:rsidRPr="00A4271F" w:rsidRDefault="00E02789" w:rsidP="005E6458">
      <w:pPr>
        <w:spacing w:after="0" w:line="360" w:lineRule="auto"/>
        <w:jc w:val="both"/>
        <w:rPr>
          <w:rFonts w:ascii="Calibri" w:hAnsi="Calibri" w:cs="Calibri"/>
          <w:sz w:val="24"/>
          <w:szCs w:val="24"/>
          <w:lang w:val="en-GB"/>
        </w:rPr>
      </w:pPr>
      <w:r w:rsidRPr="00A4271F">
        <w:rPr>
          <w:rFonts w:ascii="Courier New" w:hAnsi="Courier New" w:cs="Courier New"/>
          <w:sz w:val="24"/>
          <w:szCs w:val="24"/>
          <w:lang w:val="en-GB"/>
        </w:rPr>
        <w:t xml:space="preserve">    private String email;</w:t>
      </w:r>
    </w:p>
    <w:p w14:paraId="68ABCC3E"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@Column (name = "NAME", nullable = false)</w:t>
      </w:r>
    </w:p>
    <w:p w14:paraId="21C76874"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private String name;</w:t>
      </w:r>
    </w:p>
    <w:p w14:paraId="79FEDC44"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@Column (name = "SURNAME", nullable = false)</w:t>
      </w:r>
    </w:p>
    <w:p w14:paraId="41550A66"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lastRenderedPageBreak/>
        <w:t xml:space="preserve">    private String surname;</w:t>
      </w:r>
    </w:p>
    <w:p w14:paraId="767CC1E5" w14:textId="77777777" w:rsidR="00E02789" w:rsidRPr="00A4271F" w:rsidRDefault="00E02789"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@Column (name = "CONFIRMED_IDENTITY")</w:t>
      </w:r>
    </w:p>
    <w:p w14:paraId="2B275C0A" w14:textId="025D621D" w:rsidR="00E02789" w:rsidRPr="00C34891" w:rsidRDefault="00E02789" w:rsidP="005E6458">
      <w:pPr>
        <w:spacing w:after="0" w:line="360" w:lineRule="auto"/>
        <w:jc w:val="both"/>
        <w:rPr>
          <w:rFonts w:ascii="Courier New" w:hAnsi="Courier New" w:cs="Courier New"/>
          <w:sz w:val="24"/>
          <w:szCs w:val="24"/>
        </w:rPr>
      </w:pPr>
      <w:r w:rsidRPr="00A4271F">
        <w:rPr>
          <w:rFonts w:ascii="Courier New" w:hAnsi="Courier New" w:cs="Courier New"/>
          <w:sz w:val="24"/>
          <w:szCs w:val="24"/>
          <w:lang w:val="en-GB"/>
        </w:rPr>
        <w:t xml:space="preserve">    </w:t>
      </w:r>
      <w:r w:rsidRPr="00C34891">
        <w:rPr>
          <w:rFonts w:ascii="Courier New" w:hAnsi="Courier New" w:cs="Courier New"/>
          <w:sz w:val="24"/>
          <w:szCs w:val="24"/>
        </w:rPr>
        <w:t>private String isIdentityConfirmed = "</w:t>
      </w:r>
      <w:r w:rsidR="00B52381" w:rsidRPr="00C34891">
        <w:rPr>
          <w:rFonts w:ascii="Courier New" w:hAnsi="Courier New" w:cs="Courier New"/>
          <w:sz w:val="24"/>
          <w:szCs w:val="24"/>
        </w:rPr>
        <w:t>F</w:t>
      </w:r>
      <w:r w:rsidRPr="00C34891">
        <w:rPr>
          <w:rFonts w:ascii="Courier New" w:hAnsi="Courier New" w:cs="Courier New"/>
          <w:sz w:val="24"/>
          <w:szCs w:val="24"/>
        </w:rPr>
        <w:t>";</w:t>
      </w:r>
    </w:p>
    <w:p w14:paraId="7EBCCE6D" w14:textId="30895F6F" w:rsidR="000B192B" w:rsidRDefault="00E02789" w:rsidP="005E6458">
      <w:pPr>
        <w:spacing w:after="0" w:line="360" w:lineRule="auto"/>
        <w:jc w:val="both"/>
        <w:rPr>
          <w:rFonts w:ascii="Courier New" w:hAnsi="Courier New" w:cs="Courier New"/>
          <w:sz w:val="24"/>
          <w:szCs w:val="24"/>
        </w:rPr>
      </w:pPr>
      <w:r w:rsidRPr="00C34891">
        <w:rPr>
          <w:rFonts w:ascii="Courier New" w:hAnsi="Courier New" w:cs="Courier New"/>
          <w:sz w:val="24"/>
          <w:szCs w:val="24"/>
        </w:rPr>
        <w:t>}</w:t>
      </w:r>
    </w:p>
    <w:p w14:paraId="211EE7A3" w14:textId="77777777" w:rsidR="003C413B" w:rsidRPr="00C34891" w:rsidRDefault="003C413B" w:rsidP="005E6458">
      <w:pPr>
        <w:spacing w:after="0" w:line="360" w:lineRule="auto"/>
        <w:jc w:val="both"/>
        <w:rPr>
          <w:rFonts w:ascii="Courier New" w:hAnsi="Courier New" w:cs="Courier New"/>
          <w:sz w:val="24"/>
          <w:szCs w:val="24"/>
        </w:rPr>
      </w:pPr>
    </w:p>
    <w:p w14:paraId="214833B5" w14:textId="785D256F"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seguente classe rappresenta un’entità di tipo </w:t>
      </w:r>
      <w:r w:rsidR="00F76328" w:rsidRPr="00C34891">
        <w:rPr>
          <w:rFonts w:ascii="Times New Roman" w:hAnsi="Times New Roman" w:cs="Times New Roman"/>
          <w:sz w:val="24"/>
          <w:szCs w:val="24"/>
        </w:rPr>
        <w:t>“</w:t>
      </w:r>
      <w:r w:rsidRPr="00C34891">
        <w:rPr>
          <w:rFonts w:ascii="Times New Roman" w:hAnsi="Times New Roman" w:cs="Times New Roman"/>
          <w:sz w:val="24"/>
          <w:szCs w:val="24"/>
        </w:rPr>
        <w:t>MemberEntity</w:t>
      </w:r>
      <w:r w:rsidR="00F76328" w:rsidRPr="00C34891">
        <w:rPr>
          <w:rFonts w:ascii="Times New Roman" w:hAnsi="Times New Roman" w:cs="Times New Roman"/>
          <w:sz w:val="24"/>
          <w:szCs w:val="24"/>
        </w:rPr>
        <w:t>”</w:t>
      </w:r>
      <w:r w:rsidR="00DB681C">
        <w:rPr>
          <w:rFonts w:ascii="Times New Roman" w:hAnsi="Times New Roman" w:cs="Times New Roman"/>
          <w:sz w:val="24"/>
          <w:szCs w:val="24"/>
        </w:rPr>
        <w:t>,</w:t>
      </w:r>
      <w:r w:rsidR="00EB4C54" w:rsidRPr="00C34891">
        <w:rPr>
          <w:rFonts w:ascii="Times New Roman" w:hAnsi="Times New Roman" w:cs="Times New Roman"/>
          <w:sz w:val="24"/>
          <w:szCs w:val="24"/>
        </w:rPr>
        <w:t xml:space="preserve"> </w:t>
      </w:r>
      <w:r w:rsidRPr="00C34891">
        <w:rPr>
          <w:rFonts w:ascii="Times New Roman" w:hAnsi="Times New Roman" w:cs="Times New Roman"/>
          <w:sz w:val="24"/>
          <w:szCs w:val="24"/>
        </w:rPr>
        <w:t>caratterizzata da</w:t>
      </w:r>
      <w:r w:rsidR="00DB681C">
        <w:rPr>
          <w:rFonts w:ascii="Times New Roman" w:hAnsi="Times New Roman" w:cs="Times New Roman"/>
          <w:sz w:val="24"/>
          <w:szCs w:val="24"/>
        </w:rPr>
        <w:t>lla</w:t>
      </w:r>
      <w:r w:rsidR="00B60AF5" w:rsidRPr="00C34891">
        <w:rPr>
          <w:rFonts w:ascii="Times New Roman" w:hAnsi="Times New Roman" w:cs="Times New Roman"/>
          <w:sz w:val="24"/>
          <w:szCs w:val="24"/>
        </w:rPr>
        <w:t xml:space="preserve"> </w:t>
      </w:r>
      <w:r w:rsidRPr="00C34891">
        <w:rPr>
          <w:rFonts w:ascii="Times New Roman" w:hAnsi="Times New Roman" w:cs="Times New Roman"/>
          <w:sz w:val="24"/>
          <w:szCs w:val="24"/>
        </w:rPr>
        <w:t>chiave primaria</w:t>
      </w:r>
      <w:r w:rsidR="00DB681C">
        <w:rPr>
          <w:rFonts w:ascii="Times New Roman" w:hAnsi="Times New Roman" w:cs="Times New Roman"/>
          <w:sz w:val="24"/>
          <w:szCs w:val="24"/>
        </w:rPr>
        <w:t xml:space="preserve"> “</w:t>
      </w:r>
      <w:r w:rsidRPr="00C34891">
        <w:rPr>
          <w:rFonts w:ascii="Times New Roman" w:hAnsi="Times New Roman" w:cs="Times New Roman"/>
          <w:sz w:val="24"/>
          <w:szCs w:val="24"/>
        </w:rPr>
        <w:t>email</w:t>
      </w:r>
      <w:r w:rsidR="00DB681C">
        <w:rPr>
          <w:rFonts w:ascii="Times New Roman" w:hAnsi="Times New Roman" w:cs="Times New Roman"/>
          <w:sz w:val="24"/>
          <w:szCs w:val="24"/>
        </w:rPr>
        <w:t>”</w:t>
      </w:r>
      <w:r w:rsidRPr="00C34891">
        <w:rPr>
          <w:rFonts w:ascii="Times New Roman" w:hAnsi="Times New Roman" w:cs="Times New Roman"/>
          <w:sz w:val="24"/>
          <w:szCs w:val="24"/>
        </w:rPr>
        <w:t xml:space="preserve"> di tipo stringa e da altri campi</w:t>
      </w:r>
      <w:r w:rsidR="0041713B">
        <w:rPr>
          <w:rFonts w:ascii="Times New Roman" w:hAnsi="Times New Roman" w:cs="Times New Roman"/>
          <w:sz w:val="24"/>
          <w:szCs w:val="24"/>
        </w:rPr>
        <w:t>,</w:t>
      </w:r>
      <w:r w:rsidRPr="00C34891">
        <w:rPr>
          <w:rFonts w:ascii="Times New Roman" w:hAnsi="Times New Roman" w:cs="Times New Roman"/>
          <w:sz w:val="24"/>
          <w:szCs w:val="24"/>
        </w:rPr>
        <w:t xml:space="preserve"> come </w:t>
      </w:r>
      <w:r w:rsidR="0041713B">
        <w:rPr>
          <w:rFonts w:ascii="Times New Roman" w:hAnsi="Times New Roman" w:cs="Times New Roman"/>
          <w:sz w:val="24"/>
          <w:szCs w:val="24"/>
        </w:rPr>
        <w:t>“</w:t>
      </w:r>
      <w:r w:rsidR="002516FC">
        <w:rPr>
          <w:rFonts w:ascii="Times New Roman" w:hAnsi="Times New Roman" w:cs="Times New Roman"/>
          <w:sz w:val="24"/>
          <w:szCs w:val="24"/>
        </w:rPr>
        <w:t>name</w:t>
      </w:r>
      <w:r w:rsidR="0041713B">
        <w:rPr>
          <w:rFonts w:ascii="Times New Roman" w:hAnsi="Times New Roman" w:cs="Times New Roman"/>
          <w:sz w:val="24"/>
          <w:szCs w:val="24"/>
        </w:rPr>
        <w:t>”</w:t>
      </w:r>
      <w:r w:rsidRPr="00C34891">
        <w:rPr>
          <w:rFonts w:ascii="Times New Roman" w:hAnsi="Times New Roman" w:cs="Times New Roman"/>
          <w:sz w:val="24"/>
          <w:szCs w:val="24"/>
        </w:rPr>
        <w:t xml:space="preserve"> e </w:t>
      </w:r>
      <w:r w:rsidR="0041713B">
        <w:rPr>
          <w:rFonts w:ascii="Times New Roman" w:hAnsi="Times New Roman" w:cs="Times New Roman"/>
          <w:sz w:val="24"/>
          <w:szCs w:val="24"/>
        </w:rPr>
        <w:t>“</w:t>
      </w:r>
      <w:r w:rsidR="002516FC">
        <w:rPr>
          <w:rFonts w:ascii="Times New Roman" w:hAnsi="Times New Roman" w:cs="Times New Roman"/>
          <w:sz w:val="24"/>
          <w:szCs w:val="24"/>
        </w:rPr>
        <w:t>surname</w:t>
      </w:r>
      <w:r w:rsidR="0041713B">
        <w:rPr>
          <w:rFonts w:ascii="Times New Roman" w:hAnsi="Times New Roman" w:cs="Times New Roman"/>
          <w:sz w:val="24"/>
          <w:szCs w:val="24"/>
        </w:rPr>
        <w:t>”</w:t>
      </w:r>
      <w:r w:rsidRPr="00C34891">
        <w:rPr>
          <w:rFonts w:ascii="Times New Roman" w:hAnsi="Times New Roman" w:cs="Times New Roman"/>
          <w:sz w:val="24"/>
          <w:szCs w:val="24"/>
        </w:rPr>
        <w:t>.</w:t>
      </w:r>
    </w:p>
    <w:p w14:paraId="69F45DAD" w14:textId="4465BFF1"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campo </w:t>
      </w:r>
      <w:r w:rsidR="00F76328" w:rsidRPr="00C34891">
        <w:rPr>
          <w:rFonts w:ascii="Times New Roman" w:hAnsi="Times New Roman" w:cs="Times New Roman"/>
          <w:sz w:val="24"/>
          <w:szCs w:val="24"/>
        </w:rPr>
        <w:t>“</w:t>
      </w:r>
      <w:r w:rsidRPr="00C34891">
        <w:rPr>
          <w:rFonts w:ascii="Times New Roman" w:hAnsi="Times New Roman" w:cs="Times New Roman"/>
          <w:sz w:val="24"/>
          <w:szCs w:val="24"/>
        </w:rPr>
        <w:t>isIdentityConfirmed</w:t>
      </w:r>
      <w:r w:rsidR="00F76328" w:rsidRPr="00C34891">
        <w:rPr>
          <w:rFonts w:ascii="Times New Roman" w:hAnsi="Times New Roman" w:cs="Times New Roman"/>
          <w:sz w:val="24"/>
          <w:szCs w:val="24"/>
        </w:rPr>
        <w:t>”</w:t>
      </w:r>
      <w:r w:rsidRPr="00C34891">
        <w:rPr>
          <w:rFonts w:ascii="Times New Roman" w:hAnsi="Times New Roman" w:cs="Times New Roman"/>
          <w:sz w:val="24"/>
          <w:szCs w:val="24"/>
        </w:rPr>
        <w:t xml:space="preserve"> è un campo </w:t>
      </w:r>
      <w:r w:rsidR="00F76328" w:rsidRPr="00C34891">
        <w:rPr>
          <w:rFonts w:ascii="Times New Roman" w:hAnsi="Times New Roman" w:cs="Times New Roman"/>
          <w:sz w:val="24"/>
          <w:szCs w:val="24"/>
        </w:rPr>
        <w:t xml:space="preserve">ufficiosamente booleano. </w:t>
      </w:r>
      <w:r w:rsidR="00E3467F" w:rsidRPr="00C34891">
        <w:rPr>
          <w:rFonts w:ascii="Times New Roman" w:hAnsi="Times New Roman" w:cs="Times New Roman"/>
          <w:sz w:val="24"/>
          <w:szCs w:val="24"/>
        </w:rPr>
        <w:t xml:space="preserve">Esso </w:t>
      </w:r>
      <w:r w:rsidRPr="00C34891">
        <w:rPr>
          <w:rFonts w:ascii="Times New Roman" w:hAnsi="Times New Roman" w:cs="Times New Roman"/>
          <w:sz w:val="24"/>
          <w:szCs w:val="24"/>
        </w:rPr>
        <w:t xml:space="preserve">può contenere i soli valori </w:t>
      </w:r>
      <w:r w:rsidR="005D6E64" w:rsidRPr="00C34891">
        <w:rPr>
          <w:rFonts w:ascii="Times New Roman" w:hAnsi="Times New Roman" w:cs="Times New Roman"/>
          <w:sz w:val="24"/>
          <w:szCs w:val="24"/>
        </w:rPr>
        <w:t xml:space="preserve">stringa </w:t>
      </w:r>
      <w:r w:rsidR="00325E4F" w:rsidRPr="00C34891">
        <w:rPr>
          <w:rFonts w:ascii="Times New Roman" w:hAnsi="Times New Roman" w:cs="Times New Roman"/>
          <w:sz w:val="24"/>
          <w:szCs w:val="24"/>
        </w:rPr>
        <w:t>F</w:t>
      </w:r>
      <w:r w:rsidR="00810A6B" w:rsidRPr="00C34891">
        <w:rPr>
          <w:rFonts w:ascii="Times New Roman" w:hAnsi="Times New Roman" w:cs="Times New Roman"/>
          <w:sz w:val="24"/>
          <w:szCs w:val="24"/>
        </w:rPr>
        <w:t xml:space="preserve"> </w:t>
      </w:r>
      <w:r w:rsidRPr="00C34891">
        <w:rPr>
          <w:rFonts w:ascii="Times New Roman" w:hAnsi="Times New Roman" w:cs="Times New Roman"/>
          <w:sz w:val="24"/>
          <w:szCs w:val="24"/>
        </w:rPr>
        <w:t>e T</w:t>
      </w:r>
      <w:r w:rsidR="00FF7CE5">
        <w:rPr>
          <w:rFonts w:ascii="Times New Roman" w:hAnsi="Times New Roman" w:cs="Times New Roman"/>
          <w:sz w:val="24"/>
          <w:szCs w:val="24"/>
        </w:rPr>
        <w:t>.</w:t>
      </w:r>
      <w:r w:rsidR="00810A6B" w:rsidRPr="00C34891">
        <w:rPr>
          <w:rFonts w:ascii="Times New Roman" w:hAnsi="Times New Roman" w:cs="Times New Roman"/>
          <w:sz w:val="24"/>
          <w:szCs w:val="24"/>
        </w:rPr>
        <w:t xml:space="preserve"> I</w:t>
      </w:r>
      <w:r w:rsidRPr="00C34891">
        <w:rPr>
          <w:rFonts w:ascii="Times New Roman" w:hAnsi="Times New Roman" w:cs="Times New Roman"/>
          <w:sz w:val="24"/>
          <w:szCs w:val="24"/>
        </w:rPr>
        <w:t>n fase di progettazione</w:t>
      </w:r>
      <w:r w:rsidR="00810A6B" w:rsidRPr="00C34891">
        <w:rPr>
          <w:rFonts w:ascii="Times New Roman" w:hAnsi="Times New Roman" w:cs="Times New Roman"/>
          <w:sz w:val="24"/>
          <w:szCs w:val="24"/>
        </w:rPr>
        <w:t xml:space="preserve">, </w:t>
      </w:r>
      <w:r w:rsidRPr="00C34891">
        <w:rPr>
          <w:rFonts w:ascii="Times New Roman" w:hAnsi="Times New Roman" w:cs="Times New Roman"/>
          <w:sz w:val="24"/>
          <w:szCs w:val="24"/>
        </w:rPr>
        <w:t>è stato deciso di rappresen</w:t>
      </w:r>
      <w:r w:rsidR="00810A6B" w:rsidRPr="00C34891">
        <w:rPr>
          <w:rFonts w:ascii="Times New Roman" w:hAnsi="Times New Roman" w:cs="Times New Roman"/>
          <w:sz w:val="24"/>
          <w:szCs w:val="24"/>
        </w:rPr>
        <w:t>tare il campo</w:t>
      </w:r>
      <w:r w:rsidR="002660B8">
        <w:rPr>
          <w:rFonts w:ascii="Times New Roman" w:hAnsi="Times New Roman" w:cs="Times New Roman"/>
          <w:sz w:val="24"/>
          <w:szCs w:val="24"/>
        </w:rPr>
        <w:t>,</w:t>
      </w:r>
      <w:r w:rsidRPr="00C34891">
        <w:rPr>
          <w:rFonts w:ascii="Times New Roman" w:hAnsi="Times New Roman" w:cs="Times New Roman"/>
          <w:sz w:val="24"/>
          <w:szCs w:val="24"/>
        </w:rPr>
        <w:t xml:space="preserve"> come una stringa, poiché non tutti i DBMS supportano nativamente</w:t>
      </w:r>
      <w:r w:rsidR="000A0200" w:rsidRPr="00C34891">
        <w:rPr>
          <w:rFonts w:ascii="Times New Roman" w:hAnsi="Times New Roman" w:cs="Times New Roman"/>
          <w:sz w:val="24"/>
          <w:szCs w:val="24"/>
        </w:rPr>
        <w:t xml:space="preserve"> il tipo booleano</w:t>
      </w:r>
      <w:r w:rsidRPr="00C34891">
        <w:rPr>
          <w:rFonts w:ascii="Times New Roman" w:hAnsi="Times New Roman" w:cs="Times New Roman"/>
          <w:sz w:val="24"/>
          <w:szCs w:val="24"/>
        </w:rPr>
        <w:t xml:space="preserve">, come ad esempio </w:t>
      </w:r>
      <w:r w:rsidR="00E30A0D" w:rsidRPr="00C34891">
        <w:rPr>
          <w:rFonts w:ascii="Times New Roman" w:hAnsi="Times New Roman" w:cs="Times New Roman"/>
          <w:sz w:val="24"/>
          <w:szCs w:val="24"/>
        </w:rPr>
        <w:t xml:space="preserve">il DBMS di </w:t>
      </w:r>
      <w:r w:rsidRPr="00C34891">
        <w:rPr>
          <w:rFonts w:ascii="Times New Roman" w:hAnsi="Times New Roman" w:cs="Times New Roman"/>
          <w:sz w:val="24"/>
          <w:szCs w:val="24"/>
        </w:rPr>
        <w:t>Oracle.</w:t>
      </w:r>
    </w:p>
    <w:p w14:paraId="5EBA9528" w14:textId="18FE35CC"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Per la memorizzazione delle entità precedenti è </w:t>
      </w:r>
      <w:r w:rsidR="002F1821" w:rsidRPr="00C34891">
        <w:rPr>
          <w:rFonts w:ascii="Times New Roman" w:hAnsi="Times New Roman" w:cs="Times New Roman"/>
          <w:sz w:val="24"/>
          <w:szCs w:val="24"/>
        </w:rPr>
        <w:t>sufficiente definire la seguente interfaccia</w:t>
      </w:r>
      <w:r w:rsidRPr="00C34891">
        <w:rPr>
          <w:rFonts w:ascii="Times New Roman" w:hAnsi="Times New Roman" w:cs="Times New Roman"/>
          <w:sz w:val="24"/>
          <w:szCs w:val="24"/>
        </w:rPr>
        <w:t>:</w:t>
      </w:r>
    </w:p>
    <w:p w14:paraId="25F6DD30" w14:textId="77777777" w:rsidR="001B6D37" w:rsidRPr="00C34891" w:rsidRDefault="001B6D37" w:rsidP="005E6458">
      <w:pPr>
        <w:spacing w:after="0" w:line="360" w:lineRule="auto"/>
        <w:rPr>
          <w:rFonts w:ascii="Courier New" w:hAnsi="Courier New" w:cs="Courier New"/>
          <w:sz w:val="28"/>
          <w:szCs w:val="28"/>
        </w:rPr>
      </w:pPr>
    </w:p>
    <w:p w14:paraId="36F8FB2B" w14:textId="1BD7196B" w:rsidR="00E02789" w:rsidRPr="00A4271F" w:rsidRDefault="00E02789"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public interface MemberRepository </w:t>
      </w:r>
    </w:p>
    <w:p w14:paraId="08C88015" w14:textId="77777777" w:rsidR="00E02789" w:rsidRPr="00A4271F" w:rsidRDefault="00E02789" w:rsidP="005E6458">
      <w:pPr>
        <w:spacing w:after="0" w:line="360" w:lineRule="auto"/>
        <w:ind w:firstLine="708"/>
        <w:rPr>
          <w:rFonts w:ascii="Courier New" w:hAnsi="Courier New" w:cs="Courier New"/>
          <w:sz w:val="24"/>
          <w:szCs w:val="24"/>
          <w:lang w:val="en-GB"/>
        </w:rPr>
      </w:pPr>
      <w:r w:rsidRPr="00A4271F">
        <w:rPr>
          <w:rFonts w:ascii="Courier New" w:hAnsi="Courier New" w:cs="Courier New"/>
          <w:sz w:val="24"/>
          <w:szCs w:val="24"/>
          <w:lang w:val="en-GB"/>
        </w:rPr>
        <w:t>extends JpaRepository &lt;MemberEntity, String&gt; {}</w:t>
      </w:r>
    </w:p>
    <w:p w14:paraId="5B09FB7A" w14:textId="77777777" w:rsidR="001B6D37" w:rsidRPr="00A4271F" w:rsidRDefault="001B6D37" w:rsidP="005E6458">
      <w:pPr>
        <w:spacing w:after="0" w:line="360" w:lineRule="auto"/>
        <w:rPr>
          <w:rFonts w:ascii="Times New Roman" w:hAnsi="Times New Roman" w:cs="Times New Roman"/>
          <w:sz w:val="24"/>
          <w:szCs w:val="24"/>
          <w:lang w:val="en-GB"/>
        </w:rPr>
      </w:pPr>
    </w:p>
    <w:p w14:paraId="0EE668D8" w14:textId="28BC0223" w:rsidR="00E02789" w:rsidRPr="00C34891" w:rsidRDefault="00E02789"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La tabella prende il nome di </w:t>
      </w:r>
      <w:r w:rsidR="00C35A97" w:rsidRPr="00C34891">
        <w:rPr>
          <w:rFonts w:ascii="Times New Roman" w:hAnsi="Times New Roman" w:cs="Times New Roman"/>
          <w:sz w:val="24"/>
          <w:szCs w:val="24"/>
        </w:rPr>
        <w:t>“</w:t>
      </w:r>
      <w:r w:rsidRPr="00C34891">
        <w:rPr>
          <w:rFonts w:ascii="Times New Roman" w:hAnsi="Times New Roman" w:cs="Times New Roman"/>
          <w:sz w:val="24"/>
          <w:szCs w:val="24"/>
        </w:rPr>
        <w:t>MemberRepository</w:t>
      </w:r>
      <w:r w:rsidR="00C35A97" w:rsidRPr="00C34891">
        <w:rPr>
          <w:rFonts w:ascii="Times New Roman" w:hAnsi="Times New Roman" w:cs="Times New Roman"/>
          <w:sz w:val="24"/>
          <w:szCs w:val="24"/>
        </w:rPr>
        <w:t>”</w:t>
      </w:r>
      <w:r w:rsidRPr="00C34891">
        <w:rPr>
          <w:rFonts w:ascii="Times New Roman" w:hAnsi="Times New Roman" w:cs="Times New Roman"/>
          <w:sz w:val="24"/>
          <w:szCs w:val="24"/>
        </w:rPr>
        <w:t xml:space="preserve"> e permette di memorizzare oggetti di tipo </w:t>
      </w:r>
      <w:r w:rsidR="00DE66F1" w:rsidRPr="00C34891">
        <w:rPr>
          <w:rFonts w:ascii="Times New Roman" w:hAnsi="Times New Roman" w:cs="Times New Roman"/>
          <w:sz w:val="24"/>
          <w:szCs w:val="24"/>
        </w:rPr>
        <w:t>“</w:t>
      </w:r>
      <w:r w:rsidRPr="00C34891">
        <w:rPr>
          <w:rFonts w:ascii="Times New Roman" w:hAnsi="Times New Roman" w:cs="Times New Roman"/>
          <w:sz w:val="24"/>
          <w:szCs w:val="24"/>
        </w:rPr>
        <w:t>MemberEntity</w:t>
      </w:r>
      <w:r w:rsidR="00DE66F1" w:rsidRPr="00C34891">
        <w:rPr>
          <w:rFonts w:ascii="Times New Roman" w:hAnsi="Times New Roman" w:cs="Times New Roman"/>
          <w:sz w:val="24"/>
          <w:szCs w:val="24"/>
        </w:rPr>
        <w:t xml:space="preserve">”, che hanno </w:t>
      </w:r>
      <w:r w:rsidRPr="00C34891">
        <w:rPr>
          <w:rFonts w:ascii="Times New Roman" w:hAnsi="Times New Roman" w:cs="Times New Roman"/>
          <w:sz w:val="24"/>
          <w:szCs w:val="24"/>
        </w:rPr>
        <w:t xml:space="preserve">chiave primaria </w:t>
      </w:r>
      <w:r w:rsidR="00DE66F1" w:rsidRPr="00C34891">
        <w:rPr>
          <w:rFonts w:ascii="Times New Roman" w:hAnsi="Times New Roman" w:cs="Times New Roman"/>
          <w:sz w:val="24"/>
          <w:szCs w:val="24"/>
        </w:rPr>
        <w:t>di tipo s</w:t>
      </w:r>
      <w:r w:rsidRPr="00C34891">
        <w:rPr>
          <w:rFonts w:ascii="Times New Roman" w:hAnsi="Times New Roman" w:cs="Times New Roman"/>
          <w:sz w:val="24"/>
          <w:szCs w:val="24"/>
        </w:rPr>
        <w:t>tring</w:t>
      </w:r>
      <w:r w:rsidR="00DE66F1" w:rsidRPr="00C34891">
        <w:rPr>
          <w:rFonts w:ascii="Times New Roman" w:hAnsi="Times New Roman" w:cs="Times New Roman"/>
          <w:sz w:val="24"/>
          <w:szCs w:val="24"/>
        </w:rPr>
        <w:t>a</w:t>
      </w:r>
      <w:r w:rsidRPr="00C34891">
        <w:rPr>
          <w:rFonts w:ascii="Times New Roman" w:hAnsi="Times New Roman" w:cs="Times New Roman"/>
          <w:sz w:val="24"/>
          <w:szCs w:val="24"/>
        </w:rPr>
        <w:t>.</w:t>
      </w:r>
    </w:p>
    <w:p w14:paraId="3850D753" w14:textId="7AB758CD" w:rsidR="00E02789" w:rsidRPr="00C34891" w:rsidRDefault="00E02789"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Spring Data JPA implementa i metodi CRUD: </w:t>
      </w:r>
      <w:r w:rsidRPr="00C34891">
        <w:rPr>
          <w:rFonts w:ascii="Times New Roman" w:hAnsi="Times New Roman" w:cs="Times New Roman"/>
          <w:i/>
          <w:iCs/>
          <w:sz w:val="24"/>
          <w:szCs w:val="24"/>
        </w:rPr>
        <w:t>create</w:t>
      </w:r>
      <w:r w:rsidRPr="00C34891">
        <w:rPr>
          <w:rFonts w:ascii="Times New Roman" w:hAnsi="Times New Roman" w:cs="Times New Roman"/>
          <w:sz w:val="24"/>
          <w:szCs w:val="24"/>
        </w:rPr>
        <w:t xml:space="preserve">, </w:t>
      </w:r>
      <w:r w:rsidRPr="00C34891">
        <w:rPr>
          <w:rFonts w:ascii="Times New Roman" w:hAnsi="Times New Roman" w:cs="Times New Roman"/>
          <w:i/>
          <w:iCs/>
          <w:sz w:val="24"/>
          <w:szCs w:val="24"/>
        </w:rPr>
        <w:t>read</w:t>
      </w:r>
      <w:r w:rsidRPr="00C34891">
        <w:rPr>
          <w:rFonts w:ascii="Times New Roman" w:hAnsi="Times New Roman" w:cs="Times New Roman"/>
          <w:sz w:val="24"/>
          <w:szCs w:val="24"/>
        </w:rPr>
        <w:t xml:space="preserve">, </w:t>
      </w:r>
      <w:r w:rsidRPr="00C34891">
        <w:rPr>
          <w:rFonts w:ascii="Times New Roman" w:hAnsi="Times New Roman" w:cs="Times New Roman"/>
          <w:i/>
          <w:iCs/>
          <w:sz w:val="24"/>
          <w:szCs w:val="24"/>
        </w:rPr>
        <w:t>update</w:t>
      </w:r>
      <w:r w:rsidRPr="00C34891">
        <w:rPr>
          <w:rFonts w:ascii="Times New Roman" w:hAnsi="Times New Roman" w:cs="Times New Roman"/>
          <w:sz w:val="24"/>
          <w:szCs w:val="24"/>
        </w:rPr>
        <w:t xml:space="preserve">, </w:t>
      </w:r>
      <w:r w:rsidRPr="00C34891">
        <w:rPr>
          <w:rFonts w:ascii="Times New Roman" w:hAnsi="Times New Roman" w:cs="Times New Roman"/>
          <w:i/>
          <w:iCs/>
          <w:sz w:val="24"/>
          <w:szCs w:val="24"/>
        </w:rPr>
        <w:t>delete</w:t>
      </w:r>
      <w:r w:rsidRPr="00C34891">
        <w:rPr>
          <w:rFonts w:ascii="Times New Roman" w:hAnsi="Times New Roman" w:cs="Times New Roman"/>
          <w:sz w:val="24"/>
          <w:szCs w:val="24"/>
        </w:rPr>
        <w:t xml:space="preserve"> per ciascun tipo di entità</w:t>
      </w:r>
      <w:r w:rsidR="00F53183" w:rsidRPr="00C34891">
        <w:rPr>
          <w:rFonts w:ascii="Times New Roman" w:hAnsi="Times New Roman" w:cs="Times New Roman"/>
          <w:sz w:val="24"/>
          <w:szCs w:val="24"/>
        </w:rPr>
        <w:t>.</w:t>
      </w:r>
    </w:p>
    <w:p w14:paraId="10614F1E" w14:textId="77777777" w:rsidR="00E02789" w:rsidRPr="00C34891" w:rsidRDefault="00E02789" w:rsidP="00C0756B">
      <w:pPr>
        <w:pStyle w:val="Titolo2"/>
        <w:numPr>
          <w:ilvl w:val="2"/>
          <w:numId w:val="43"/>
        </w:numPr>
        <w:spacing w:after="240" w:line="360" w:lineRule="auto"/>
        <w:rPr>
          <w:rFonts w:ascii="Times New Roman" w:hAnsi="Times New Roman" w:cs="Times New Roman"/>
          <w:color w:val="auto"/>
          <w:sz w:val="32"/>
          <w:szCs w:val="32"/>
        </w:rPr>
      </w:pPr>
      <w:bookmarkStart w:id="39" w:name="_Toc129719954"/>
      <w:r w:rsidRPr="00C34891">
        <w:rPr>
          <w:rFonts w:ascii="Times New Roman" w:hAnsi="Times New Roman" w:cs="Times New Roman"/>
          <w:color w:val="auto"/>
          <w:sz w:val="32"/>
          <w:szCs w:val="32"/>
        </w:rPr>
        <w:t>Spring MVC</w:t>
      </w:r>
      <w:bookmarkEnd w:id="39"/>
    </w:p>
    <w:p w14:paraId="210D963B" w14:textId="75ACB01E"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MVC</w:t>
      </w:r>
      <w:r w:rsidR="0012686E" w:rsidRPr="00C34891">
        <w:rPr>
          <w:rFonts w:ascii="Times New Roman" w:hAnsi="Times New Roman" w:cs="Times New Roman"/>
          <w:sz w:val="24"/>
          <w:szCs w:val="24"/>
        </w:rPr>
        <w:t xml:space="preserve"> [12] </w:t>
      </w:r>
      <w:r w:rsidRPr="00C34891">
        <w:rPr>
          <w:rFonts w:ascii="Times New Roman" w:hAnsi="Times New Roman" w:cs="Times New Roman"/>
          <w:sz w:val="24"/>
          <w:szCs w:val="24"/>
        </w:rPr>
        <w:t>è un framework</w:t>
      </w:r>
      <w:r w:rsidR="00D4607D">
        <w:rPr>
          <w:rFonts w:ascii="Times New Roman" w:hAnsi="Times New Roman" w:cs="Times New Roman"/>
          <w:sz w:val="24"/>
          <w:szCs w:val="24"/>
        </w:rPr>
        <w:t xml:space="preserve"> ottimizzato per lo sviluppo </w:t>
      </w:r>
      <w:r w:rsidRPr="00C34891">
        <w:rPr>
          <w:rFonts w:ascii="Times New Roman" w:hAnsi="Times New Roman" w:cs="Times New Roman"/>
          <w:sz w:val="24"/>
          <w:szCs w:val="24"/>
        </w:rPr>
        <w:t>di applicazioni web</w:t>
      </w:r>
      <w:r w:rsidR="00E916E3">
        <w:rPr>
          <w:rFonts w:ascii="Times New Roman" w:hAnsi="Times New Roman" w:cs="Times New Roman"/>
          <w:sz w:val="24"/>
          <w:szCs w:val="24"/>
        </w:rPr>
        <w:t>,</w:t>
      </w:r>
      <w:r w:rsidRPr="00C34891">
        <w:rPr>
          <w:rFonts w:ascii="Times New Roman" w:hAnsi="Times New Roman" w:cs="Times New Roman"/>
          <w:sz w:val="24"/>
          <w:szCs w:val="24"/>
        </w:rPr>
        <w:t xml:space="preserve"> con il pattern Model View Controller</w:t>
      </w:r>
      <w:r w:rsidR="00841DD2" w:rsidRPr="00C34891">
        <w:rPr>
          <w:rFonts w:ascii="Times New Roman" w:hAnsi="Times New Roman" w:cs="Times New Roman"/>
          <w:sz w:val="24"/>
          <w:szCs w:val="24"/>
        </w:rPr>
        <w:t>.</w:t>
      </w:r>
      <w:r w:rsidR="00060636" w:rsidRPr="00C34891">
        <w:rPr>
          <w:rFonts w:ascii="Times New Roman" w:hAnsi="Times New Roman" w:cs="Times New Roman"/>
          <w:sz w:val="24"/>
          <w:szCs w:val="24"/>
        </w:rPr>
        <w:t xml:space="preserve"> Esso</w:t>
      </w:r>
      <w:r w:rsidRPr="00C34891">
        <w:rPr>
          <w:rFonts w:ascii="Times New Roman" w:hAnsi="Times New Roman" w:cs="Times New Roman"/>
          <w:sz w:val="24"/>
          <w:szCs w:val="24"/>
        </w:rPr>
        <w:t xml:space="preserve"> fornisce i meccanismi</w:t>
      </w:r>
      <w:r w:rsidR="00142FB6">
        <w:rPr>
          <w:rFonts w:ascii="Times New Roman" w:hAnsi="Times New Roman" w:cs="Times New Roman"/>
          <w:sz w:val="24"/>
          <w:szCs w:val="24"/>
        </w:rPr>
        <w:t>,</w:t>
      </w:r>
      <w:r w:rsidRPr="00C34891">
        <w:rPr>
          <w:rFonts w:ascii="Times New Roman" w:hAnsi="Times New Roman" w:cs="Times New Roman"/>
          <w:sz w:val="24"/>
          <w:szCs w:val="24"/>
        </w:rPr>
        <w:t xml:space="preserve"> che rendono un</w:t>
      </w:r>
      <w:r w:rsidR="00A27F04">
        <w:rPr>
          <w:rFonts w:ascii="Times New Roman" w:hAnsi="Times New Roman" w:cs="Times New Roman"/>
          <w:sz w:val="24"/>
          <w:szCs w:val="24"/>
        </w:rPr>
        <w:t xml:space="preserve"> sistema </w:t>
      </w:r>
      <w:r w:rsidRPr="00C34891">
        <w:rPr>
          <w:rFonts w:ascii="Times New Roman" w:hAnsi="Times New Roman" w:cs="Times New Roman"/>
          <w:sz w:val="24"/>
          <w:szCs w:val="24"/>
        </w:rPr>
        <w:t xml:space="preserve">in grado di elaborare richieste </w:t>
      </w:r>
      <w:r w:rsidR="00A27F04">
        <w:rPr>
          <w:rFonts w:ascii="Times New Roman" w:hAnsi="Times New Roman" w:cs="Times New Roman"/>
          <w:sz w:val="24"/>
          <w:szCs w:val="24"/>
        </w:rPr>
        <w:t>HTTP</w:t>
      </w:r>
      <w:r w:rsidR="00CA4AA8">
        <w:rPr>
          <w:rFonts w:ascii="Times New Roman" w:hAnsi="Times New Roman" w:cs="Times New Roman"/>
          <w:sz w:val="24"/>
          <w:szCs w:val="24"/>
        </w:rPr>
        <w:t xml:space="preserve"> </w:t>
      </w:r>
      <w:r w:rsidRPr="00C34891">
        <w:rPr>
          <w:rFonts w:ascii="Times New Roman" w:hAnsi="Times New Roman" w:cs="Times New Roman"/>
          <w:sz w:val="24"/>
          <w:szCs w:val="24"/>
        </w:rPr>
        <w:t>in arrivo dalla ret</w:t>
      </w:r>
      <w:r w:rsidR="005E4C4F" w:rsidRPr="00C34891">
        <w:rPr>
          <w:rFonts w:ascii="Times New Roman" w:hAnsi="Times New Roman" w:cs="Times New Roman"/>
          <w:sz w:val="24"/>
          <w:szCs w:val="24"/>
        </w:rPr>
        <w:t>e</w:t>
      </w:r>
      <w:r w:rsidR="00A27F04">
        <w:rPr>
          <w:rFonts w:ascii="Times New Roman" w:hAnsi="Times New Roman" w:cs="Times New Roman"/>
          <w:sz w:val="24"/>
          <w:szCs w:val="24"/>
        </w:rPr>
        <w:t>.</w:t>
      </w:r>
    </w:p>
    <w:p w14:paraId="7354C2F3" w14:textId="72760A79" w:rsidR="00EB4CE9" w:rsidRPr="00C34891" w:rsidRDefault="00E916E3"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una </w:t>
      </w:r>
      <w:r w:rsidR="00244C56">
        <w:rPr>
          <w:rFonts w:ascii="Times New Roman" w:hAnsi="Times New Roman" w:cs="Times New Roman"/>
          <w:sz w:val="24"/>
          <w:szCs w:val="24"/>
        </w:rPr>
        <w:t>chiamata</w:t>
      </w:r>
      <w:r>
        <w:rPr>
          <w:rFonts w:ascii="Times New Roman" w:hAnsi="Times New Roman" w:cs="Times New Roman"/>
          <w:sz w:val="24"/>
          <w:szCs w:val="24"/>
        </w:rPr>
        <w:t xml:space="preserve"> arriva alle porte di un </w:t>
      </w:r>
      <w:r w:rsidR="00E73BAB">
        <w:rPr>
          <w:rFonts w:ascii="Times New Roman" w:hAnsi="Times New Roman" w:cs="Times New Roman"/>
          <w:sz w:val="24"/>
          <w:szCs w:val="24"/>
        </w:rPr>
        <w:t>micro-</w:t>
      </w:r>
      <w:r>
        <w:rPr>
          <w:rFonts w:ascii="Times New Roman" w:hAnsi="Times New Roman" w:cs="Times New Roman"/>
          <w:sz w:val="24"/>
          <w:szCs w:val="24"/>
        </w:rPr>
        <w:t>servizio, il sistema utilizza un</w:t>
      </w:r>
      <w:r w:rsidR="00DA7511">
        <w:rPr>
          <w:rFonts w:ascii="Times New Roman" w:hAnsi="Times New Roman" w:cs="Times New Roman"/>
          <w:sz w:val="24"/>
          <w:szCs w:val="24"/>
        </w:rPr>
        <w:t xml:space="preserve"> oggetto </w:t>
      </w:r>
      <w:r>
        <w:rPr>
          <w:rFonts w:ascii="Times New Roman" w:hAnsi="Times New Roman" w:cs="Times New Roman"/>
          <w:sz w:val="24"/>
          <w:szCs w:val="24"/>
        </w:rPr>
        <w:t>di tipo</w:t>
      </w:r>
      <w:r w:rsidR="00E02789" w:rsidRPr="00C34891">
        <w:rPr>
          <w:rFonts w:ascii="Times New Roman" w:hAnsi="Times New Roman" w:cs="Times New Roman"/>
          <w:sz w:val="24"/>
          <w:szCs w:val="24"/>
        </w:rPr>
        <w:t xml:space="preserve"> </w:t>
      </w:r>
      <w:r w:rsidR="00E02789" w:rsidRPr="00E916E3">
        <w:rPr>
          <w:rFonts w:ascii="Times New Roman" w:hAnsi="Times New Roman" w:cs="Times New Roman"/>
          <w:sz w:val="24"/>
          <w:szCs w:val="24"/>
        </w:rPr>
        <w:t>DispatcherController</w:t>
      </w:r>
      <w:r w:rsidR="00E02789" w:rsidRPr="00C34891">
        <w:rPr>
          <w:rFonts w:ascii="Times New Roman" w:hAnsi="Times New Roman" w:cs="Times New Roman"/>
          <w:sz w:val="24"/>
          <w:szCs w:val="24"/>
        </w:rPr>
        <w:t xml:space="preserve">, </w:t>
      </w:r>
      <w:r w:rsidR="00E73BAB">
        <w:rPr>
          <w:rFonts w:ascii="Times New Roman" w:hAnsi="Times New Roman" w:cs="Times New Roman"/>
          <w:sz w:val="24"/>
          <w:szCs w:val="24"/>
        </w:rPr>
        <w:t>per raccogliere</w:t>
      </w:r>
      <w:r w:rsidR="00932CBE">
        <w:rPr>
          <w:rFonts w:ascii="Times New Roman" w:hAnsi="Times New Roman" w:cs="Times New Roman"/>
          <w:sz w:val="24"/>
          <w:szCs w:val="24"/>
        </w:rPr>
        <w:t xml:space="preserve"> </w:t>
      </w:r>
      <w:r w:rsidR="005059DC">
        <w:rPr>
          <w:rFonts w:ascii="Times New Roman" w:hAnsi="Times New Roman" w:cs="Times New Roman"/>
          <w:sz w:val="24"/>
          <w:szCs w:val="24"/>
        </w:rPr>
        <w:t xml:space="preserve">tali </w:t>
      </w:r>
      <w:r w:rsidR="00E02789" w:rsidRPr="00C34891">
        <w:rPr>
          <w:rFonts w:ascii="Times New Roman" w:hAnsi="Times New Roman" w:cs="Times New Roman"/>
          <w:sz w:val="24"/>
          <w:szCs w:val="24"/>
        </w:rPr>
        <w:t xml:space="preserve">richieste </w:t>
      </w:r>
      <w:r w:rsidR="00932CBE">
        <w:rPr>
          <w:rFonts w:ascii="Times New Roman" w:hAnsi="Times New Roman" w:cs="Times New Roman"/>
          <w:sz w:val="24"/>
          <w:szCs w:val="24"/>
        </w:rPr>
        <w:t xml:space="preserve">e </w:t>
      </w:r>
      <w:r w:rsidR="00E73BAB">
        <w:rPr>
          <w:rFonts w:ascii="Times New Roman" w:hAnsi="Times New Roman" w:cs="Times New Roman"/>
          <w:sz w:val="24"/>
          <w:szCs w:val="24"/>
        </w:rPr>
        <w:t xml:space="preserve">per </w:t>
      </w:r>
      <w:r w:rsidR="00E02789" w:rsidRPr="00C34891">
        <w:rPr>
          <w:rFonts w:ascii="Times New Roman" w:hAnsi="Times New Roman" w:cs="Times New Roman"/>
          <w:sz w:val="24"/>
          <w:szCs w:val="24"/>
        </w:rPr>
        <w:t>indirizza</w:t>
      </w:r>
      <w:r w:rsidR="00932CBE">
        <w:rPr>
          <w:rFonts w:ascii="Times New Roman" w:hAnsi="Times New Roman" w:cs="Times New Roman"/>
          <w:sz w:val="24"/>
          <w:szCs w:val="24"/>
        </w:rPr>
        <w:t>rle</w:t>
      </w:r>
      <w:r w:rsidR="00E02789" w:rsidRPr="00C34891">
        <w:rPr>
          <w:rFonts w:ascii="Times New Roman" w:hAnsi="Times New Roman" w:cs="Times New Roman"/>
          <w:sz w:val="24"/>
          <w:szCs w:val="24"/>
        </w:rPr>
        <w:t xml:space="preserve"> </w:t>
      </w:r>
      <w:r w:rsidR="00147920" w:rsidRPr="00C34891">
        <w:rPr>
          <w:rFonts w:ascii="Times New Roman" w:hAnsi="Times New Roman" w:cs="Times New Roman"/>
          <w:sz w:val="24"/>
          <w:szCs w:val="24"/>
        </w:rPr>
        <w:t xml:space="preserve">al </w:t>
      </w:r>
      <w:r w:rsidR="009246A6">
        <w:rPr>
          <w:rFonts w:ascii="Times New Roman" w:hAnsi="Times New Roman" w:cs="Times New Roman"/>
          <w:sz w:val="24"/>
          <w:szCs w:val="24"/>
        </w:rPr>
        <w:t>C</w:t>
      </w:r>
      <w:r w:rsidR="00E02789" w:rsidRPr="00C34891">
        <w:rPr>
          <w:rFonts w:ascii="Times New Roman" w:hAnsi="Times New Roman" w:cs="Times New Roman"/>
          <w:sz w:val="24"/>
          <w:szCs w:val="24"/>
        </w:rPr>
        <w:t>ontroller</w:t>
      </w:r>
      <w:r w:rsidR="00E73BAB">
        <w:rPr>
          <w:rFonts w:ascii="Times New Roman" w:hAnsi="Times New Roman" w:cs="Times New Roman"/>
          <w:sz w:val="24"/>
          <w:szCs w:val="24"/>
        </w:rPr>
        <w:t xml:space="preserve"> </w:t>
      </w:r>
      <w:r w:rsidR="00E02789" w:rsidRPr="00C34891">
        <w:rPr>
          <w:rFonts w:ascii="Times New Roman" w:hAnsi="Times New Roman" w:cs="Times New Roman"/>
          <w:sz w:val="24"/>
          <w:szCs w:val="24"/>
        </w:rPr>
        <w:t>interno</w:t>
      </w:r>
      <w:r w:rsidR="00147920" w:rsidRPr="00C34891">
        <w:rPr>
          <w:rFonts w:ascii="Times New Roman" w:hAnsi="Times New Roman" w:cs="Times New Roman"/>
          <w:sz w:val="24"/>
          <w:szCs w:val="24"/>
        </w:rPr>
        <w:t xml:space="preserve"> </w:t>
      </w:r>
      <w:r w:rsidR="00E73BAB">
        <w:rPr>
          <w:rFonts w:ascii="Times New Roman" w:hAnsi="Times New Roman" w:cs="Times New Roman"/>
          <w:sz w:val="24"/>
          <w:szCs w:val="24"/>
        </w:rPr>
        <w:t xml:space="preserve">più </w:t>
      </w:r>
      <w:r w:rsidR="00147920" w:rsidRPr="00C34891">
        <w:rPr>
          <w:rFonts w:ascii="Times New Roman" w:hAnsi="Times New Roman" w:cs="Times New Roman"/>
          <w:sz w:val="24"/>
          <w:szCs w:val="24"/>
        </w:rPr>
        <w:t>appropriato</w:t>
      </w:r>
      <w:r w:rsidR="006E13DE" w:rsidRPr="00C34891">
        <w:rPr>
          <w:rFonts w:ascii="Times New Roman" w:hAnsi="Times New Roman" w:cs="Times New Roman"/>
          <w:sz w:val="24"/>
          <w:szCs w:val="24"/>
        </w:rPr>
        <w:t>,</w:t>
      </w:r>
      <w:r w:rsidR="00E73BAB">
        <w:rPr>
          <w:rFonts w:ascii="Times New Roman" w:hAnsi="Times New Roman" w:cs="Times New Roman"/>
          <w:sz w:val="24"/>
          <w:szCs w:val="24"/>
        </w:rPr>
        <w:t xml:space="preserve"> da cui </w:t>
      </w:r>
      <w:r w:rsidR="00E02789" w:rsidRPr="00C34891">
        <w:rPr>
          <w:rFonts w:ascii="Times New Roman" w:hAnsi="Times New Roman" w:cs="Times New Roman"/>
          <w:sz w:val="24"/>
          <w:szCs w:val="24"/>
        </w:rPr>
        <w:t>partirà l’elaborazione vera e propria</w:t>
      </w:r>
      <w:r w:rsidR="00577942">
        <w:rPr>
          <w:rFonts w:ascii="Times New Roman" w:hAnsi="Times New Roman" w:cs="Times New Roman"/>
          <w:sz w:val="24"/>
          <w:szCs w:val="24"/>
        </w:rPr>
        <w:t>.</w:t>
      </w:r>
    </w:p>
    <w:p w14:paraId="6D495CFD" w14:textId="6A0414AE" w:rsidR="00992D21" w:rsidRPr="00C34891" w:rsidRDefault="009246A6"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 Controller è caratterizzato da una collezione di </w:t>
      </w:r>
      <w:r w:rsidR="00275FA9" w:rsidRPr="00C34891">
        <w:rPr>
          <w:rFonts w:ascii="Times New Roman" w:hAnsi="Times New Roman" w:cs="Times New Roman"/>
          <w:sz w:val="24"/>
          <w:szCs w:val="24"/>
        </w:rPr>
        <w:t>API,</w:t>
      </w:r>
      <w:r w:rsidR="001A3C2A">
        <w:rPr>
          <w:rFonts w:ascii="Times New Roman" w:hAnsi="Times New Roman" w:cs="Times New Roman"/>
          <w:sz w:val="24"/>
          <w:szCs w:val="24"/>
        </w:rPr>
        <w:t xml:space="preserve"> che possono essere </w:t>
      </w:r>
      <w:r w:rsidR="00275FA9" w:rsidRPr="00C34891">
        <w:rPr>
          <w:rFonts w:ascii="Times New Roman" w:hAnsi="Times New Roman" w:cs="Times New Roman"/>
          <w:sz w:val="24"/>
          <w:szCs w:val="24"/>
        </w:rPr>
        <w:t>annotate con</w:t>
      </w:r>
      <w:r w:rsidR="001A3C2A">
        <w:rPr>
          <w:rFonts w:ascii="Times New Roman" w:hAnsi="Times New Roman" w:cs="Times New Roman"/>
          <w:sz w:val="24"/>
          <w:szCs w:val="24"/>
        </w:rPr>
        <w:t>:</w:t>
      </w:r>
      <w:r w:rsidR="00275FA9" w:rsidRPr="00C34891">
        <w:rPr>
          <w:rFonts w:ascii="Times New Roman" w:hAnsi="Times New Roman" w:cs="Times New Roman"/>
          <w:sz w:val="24"/>
          <w:szCs w:val="24"/>
        </w:rPr>
        <w:t xml:space="preserve"> </w:t>
      </w:r>
      <w:r w:rsidR="00275FA9" w:rsidRPr="00C34891">
        <w:rPr>
          <w:rFonts w:ascii="Courier New" w:hAnsi="Courier New" w:cs="Courier New"/>
          <w:sz w:val="24"/>
          <w:szCs w:val="24"/>
        </w:rPr>
        <w:t>@GetMapping</w:t>
      </w:r>
      <w:r w:rsidR="00275FA9" w:rsidRPr="00C34891">
        <w:rPr>
          <w:rFonts w:ascii="Times New Roman" w:hAnsi="Times New Roman" w:cs="Times New Roman"/>
          <w:sz w:val="24"/>
          <w:szCs w:val="24"/>
        </w:rPr>
        <w:t xml:space="preserve">, </w:t>
      </w:r>
      <w:r w:rsidR="00275FA9" w:rsidRPr="00C34891">
        <w:rPr>
          <w:rFonts w:ascii="Courier New" w:hAnsi="Courier New" w:cs="Courier New"/>
          <w:sz w:val="24"/>
          <w:szCs w:val="24"/>
        </w:rPr>
        <w:t>@PostMapping</w:t>
      </w:r>
      <w:r w:rsidR="00275FA9" w:rsidRPr="00C34891">
        <w:rPr>
          <w:rFonts w:ascii="Times New Roman" w:hAnsi="Times New Roman" w:cs="Times New Roman"/>
          <w:sz w:val="24"/>
          <w:szCs w:val="24"/>
        </w:rPr>
        <w:t xml:space="preserve">, </w:t>
      </w:r>
      <w:r w:rsidR="00275FA9" w:rsidRPr="00C34891">
        <w:rPr>
          <w:rFonts w:ascii="Courier New" w:hAnsi="Courier New" w:cs="Courier New"/>
          <w:sz w:val="24"/>
          <w:szCs w:val="24"/>
        </w:rPr>
        <w:t>@PutMapping</w:t>
      </w:r>
      <w:r w:rsidR="00D511F1" w:rsidRPr="00C34891">
        <w:rPr>
          <w:rFonts w:ascii="Times New Roman" w:hAnsi="Times New Roman" w:cs="Times New Roman"/>
          <w:sz w:val="24"/>
          <w:szCs w:val="24"/>
        </w:rPr>
        <w:t xml:space="preserve"> o</w:t>
      </w:r>
      <w:r w:rsidR="00275FA9" w:rsidRPr="00C34891">
        <w:rPr>
          <w:rFonts w:ascii="Times New Roman" w:hAnsi="Times New Roman" w:cs="Times New Roman"/>
          <w:sz w:val="24"/>
          <w:szCs w:val="24"/>
        </w:rPr>
        <w:t xml:space="preserve"> </w:t>
      </w:r>
      <w:r w:rsidR="00275FA9" w:rsidRPr="00C34891">
        <w:rPr>
          <w:rFonts w:ascii="Courier New" w:hAnsi="Courier New" w:cs="Courier New"/>
          <w:sz w:val="24"/>
          <w:szCs w:val="24"/>
        </w:rPr>
        <w:t>@DeleteMapping</w:t>
      </w:r>
      <w:r w:rsidR="00275FA9" w:rsidRPr="00C34891">
        <w:rPr>
          <w:rFonts w:ascii="Times New Roman" w:hAnsi="Times New Roman" w:cs="Times New Roman"/>
          <w:sz w:val="24"/>
          <w:szCs w:val="24"/>
        </w:rPr>
        <w:t xml:space="preserve">, in funzione del verbo </w:t>
      </w:r>
      <w:r w:rsidR="00F70477">
        <w:rPr>
          <w:rFonts w:ascii="Times New Roman" w:hAnsi="Times New Roman" w:cs="Times New Roman"/>
          <w:sz w:val="24"/>
          <w:szCs w:val="24"/>
        </w:rPr>
        <w:t xml:space="preserve">HTTP </w:t>
      </w:r>
      <w:r w:rsidR="00842BDC">
        <w:rPr>
          <w:rFonts w:ascii="Times New Roman" w:hAnsi="Times New Roman" w:cs="Times New Roman"/>
          <w:sz w:val="24"/>
          <w:szCs w:val="24"/>
        </w:rPr>
        <w:t>associato alla</w:t>
      </w:r>
      <w:r w:rsidR="00F70477">
        <w:rPr>
          <w:rFonts w:ascii="Times New Roman" w:hAnsi="Times New Roman" w:cs="Times New Roman"/>
          <w:sz w:val="24"/>
          <w:szCs w:val="24"/>
        </w:rPr>
        <w:t xml:space="preserve"> chiamata</w:t>
      </w:r>
      <w:r w:rsidR="00842BDC">
        <w:rPr>
          <w:rFonts w:ascii="Times New Roman" w:hAnsi="Times New Roman" w:cs="Times New Roman"/>
          <w:sz w:val="24"/>
          <w:szCs w:val="24"/>
        </w:rPr>
        <w:t>.</w:t>
      </w:r>
    </w:p>
    <w:p w14:paraId="1DD892A5" w14:textId="1E18CDF9" w:rsidR="00E02789"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DispatcherController agisce come </w:t>
      </w:r>
      <w:r w:rsidR="00BD2DDF">
        <w:rPr>
          <w:rFonts w:ascii="Times New Roman" w:hAnsi="Times New Roman" w:cs="Times New Roman"/>
          <w:sz w:val="24"/>
          <w:szCs w:val="24"/>
        </w:rPr>
        <w:t xml:space="preserve">il </w:t>
      </w:r>
      <w:r w:rsidRPr="00C34891">
        <w:rPr>
          <w:rFonts w:ascii="Times New Roman" w:hAnsi="Times New Roman" w:cs="Times New Roman"/>
          <w:sz w:val="24"/>
          <w:szCs w:val="24"/>
        </w:rPr>
        <w:t>punto d'ingresso</w:t>
      </w:r>
      <w:r w:rsidR="00BD2DDF">
        <w:rPr>
          <w:rFonts w:ascii="Times New Roman" w:hAnsi="Times New Roman" w:cs="Times New Roman"/>
          <w:sz w:val="24"/>
          <w:szCs w:val="24"/>
        </w:rPr>
        <w:t xml:space="preserve"> di un </w:t>
      </w:r>
      <w:r w:rsidR="009C4AB6" w:rsidRPr="00C34891">
        <w:rPr>
          <w:rFonts w:ascii="Times New Roman" w:hAnsi="Times New Roman" w:cs="Times New Roman"/>
          <w:sz w:val="24"/>
          <w:szCs w:val="24"/>
        </w:rPr>
        <w:t>servizio</w:t>
      </w:r>
      <w:r w:rsidR="00BD2DDF">
        <w:rPr>
          <w:rFonts w:ascii="Times New Roman" w:hAnsi="Times New Roman" w:cs="Times New Roman"/>
          <w:sz w:val="24"/>
          <w:szCs w:val="24"/>
        </w:rPr>
        <w:t>, prima che le</w:t>
      </w:r>
      <w:r w:rsidRPr="00C34891">
        <w:rPr>
          <w:rFonts w:ascii="Times New Roman" w:hAnsi="Times New Roman" w:cs="Times New Roman"/>
          <w:sz w:val="24"/>
          <w:szCs w:val="24"/>
        </w:rPr>
        <w:t xml:space="preserve"> richieste</w:t>
      </w:r>
      <w:r w:rsidR="00BD2DDF">
        <w:rPr>
          <w:rFonts w:ascii="Times New Roman" w:hAnsi="Times New Roman" w:cs="Times New Roman"/>
          <w:sz w:val="24"/>
          <w:szCs w:val="24"/>
        </w:rPr>
        <w:t xml:space="preserve"> </w:t>
      </w:r>
      <w:r w:rsidR="00E9322E" w:rsidRPr="00C34891">
        <w:rPr>
          <w:rFonts w:ascii="Times New Roman" w:hAnsi="Times New Roman" w:cs="Times New Roman"/>
          <w:sz w:val="24"/>
          <w:szCs w:val="24"/>
        </w:rPr>
        <w:t>vengano computate</w:t>
      </w:r>
      <w:r w:rsidR="00992D21" w:rsidRPr="00C34891">
        <w:rPr>
          <w:rFonts w:ascii="Times New Roman" w:hAnsi="Times New Roman" w:cs="Times New Roman"/>
          <w:sz w:val="24"/>
          <w:szCs w:val="24"/>
        </w:rPr>
        <w:t xml:space="preserve">. </w:t>
      </w:r>
      <w:r w:rsidR="00C25109">
        <w:rPr>
          <w:rFonts w:ascii="Times New Roman" w:hAnsi="Times New Roman" w:cs="Times New Roman"/>
          <w:sz w:val="24"/>
          <w:szCs w:val="24"/>
        </w:rPr>
        <w:t>L’operazione di instradamento verso il Controller interno</w:t>
      </w:r>
      <w:r w:rsidR="005C0B4A">
        <w:rPr>
          <w:rFonts w:ascii="Times New Roman" w:hAnsi="Times New Roman" w:cs="Times New Roman"/>
          <w:sz w:val="24"/>
          <w:szCs w:val="24"/>
        </w:rPr>
        <w:t xml:space="preserve"> viene portata a termine </w:t>
      </w:r>
      <w:r w:rsidRPr="00C34891">
        <w:rPr>
          <w:rFonts w:ascii="Times New Roman" w:hAnsi="Times New Roman" w:cs="Times New Roman"/>
          <w:sz w:val="24"/>
          <w:szCs w:val="24"/>
        </w:rPr>
        <w:t>sulla base dell</w:t>
      </w:r>
      <w:r w:rsidR="006577D3" w:rsidRPr="00C34891">
        <w:rPr>
          <w:rFonts w:ascii="Times New Roman" w:hAnsi="Times New Roman" w:cs="Times New Roman"/>
          <w:sz w:val="24"/>
          <w:szCs w:val="24"/>
        </w:rPr>
        <w:t>a</w:t>
      </w:r>
      <w:r w:rsidRPr="00C34891">
        <w:rPr>
          <w:rFonts w:ascii="Times New Roman" w:hAnsi="Times New Roman" w:cs="Times New Roman"/>
          <w:sz w:val="24"/>
          <w:szCs w:val="24"/>
        </w:rPr>
        <w:t xml:space="preserve"> URI e del verbo HTTP </w:t>
      </w:r>
      <w:r w:rsidR="006577D3" w:rsidRPr="00C34891">
        <w:rPr>
          <w:rFonts w:ascii="Times New Roman" w:hAnsi="Times New Roman" w:cs="Times New Roman"/>
          <w:sz w:val="24"/>
          <w:szCs w:val="24"/>
        </w:rPr>
        <w:t>d</w:t>
      </w:r>
      <w:r w:rsidR="004A1C72" w:rsidRPr="00C34891">
        <w:rPr>
          <w:rFonts w:ascii="Times New Roman" w:hAnsi="Times New Roman" w:cs="Times New Roman"/>
          <w:sz w:val="24"/>
          <w:szCs w:val="24"/>
        </w:rPr>
        <w:t>e</w:t>
      </w:r>
      <w:r w:rsidR="006577D3" w:rsidRPr="00C34891">
        <w:rPr>
          <w:rFonts w:ascii="Times New Roman" w:hAnsi="Times New Roman" w:cs="Times New Roman"/>
          <w:sz w:val="24"/>
          <w:szCs w:val="24"/>
        </w:rPr>
        <w:t>lla richiesta</w:t>
      </w:r>
      <w:r w:rsidRPr="00C34891">
        <w:rPr>
          <w:rFonts w:ascii="Times New Roman" w:hAnsi="Times New Roman" w:cs="Times New Roman"/>
          <w:sz w:val="24"/>
          <w:szCs w:val="24"/>
        </w:rPr>
        <w:t>. Al termine dell’elaborazione, il controller restituisce all’utente una risposta, tipicamente in formato JSON.</w:t>
      </w:r>
    </w:p>
    <w:p w14:paraId="187E82F5" w14:textId="686BB2C1" w:rsidR="00E02789" w:rsidRPr="00C34891" w:rsidRDefault="00D623A7" w:rsidP="005E6458">
      <w:pPr>
        <w:keepNext/>
        <w:spacing w:before="240" w:line="360" w:lineRule="auto"/>
        <w:jc w:val="center"/>
      </w:pPr>
      <w:r w:rsidRPr="00C34891">
        <w:rPr>
          <w:noProof/>
        </w:rPr>
        <w:drawing>
          <wp:inline distT="0" distB="0" distL="0" distR="0" wp14:anchorId="06B58BC1" wp14:editId="5D0C9767">
            <wp:extent cx="4680073" cy="3333750"/>
            <wp:effectExtent l="19050" t="19050" r="25400" b="190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6"/>
                    <a:stretch>
                      <a:fillRect/>
                    </a:stretch>
                  </pic:blipFill>
                  <pic:spPr>
                    <a:xfrm>
                      <a:off x="0" y="0"/>
                      <a:ext cx="4703982" cy="3350781"/>
                    </a:xfrm>
                    <a:prstGeom prst="rect">
                      <a:avLst/>
                    </a:prstGeom>
                    <a:ln>
                      <a:solidFill>
                        <a:schemeClr val="tx1"/>
                      </a:solidFill>
                    </a:ln>
                  </pic:spPr>
                </pic:pic>
              </a:graphicData>
            </a:graphic>
          </wp:inline>
        </w:drawing>
      </w:r>
    </w:p>
    <w:p w14:paraId="4DABD9E7" w14:textId="6D4A6ADF" w:rsidR="00730E6B" w:rsidRPr="00C34891" w:rsidRDefault="00730E6B" w:rsidP="005E6458">
      <w:pPr>
        <w:keepNext/>
        <w:spacing w:before="240" w:line="360" w:lineRule="auto"/>
        <w:jc w:val="center"/>
        <w:rPr>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2</w:t>
      </w:r>
      <w:r w:rsidRPr="00C34891">
        <w:rPr>
          <w:rFonts w:ascii="Times New Roman" w:hAnsi="Times New Roman" w:cs="Times New Roman"/>
          <w:b/>
          <w:bCs/>
          <w:i/>
          <w:iCs/>
          <w:sz w:val="18"/>
          <w:szCs w:val="18"/>
        </w:rPr>
        <w:t>.8</w:t>
      </w:r>
      <w:r w:rsidRPr="00C34891">
        <w:rPr>
          <w:rFonts w:ascii="Times New Roman" w:hAnsi="Times New Roman" w:cs="Times New Roman"/>
          <w:i/>
          <w:iCs/>
          <w:sz w:val="18"/>
          <w:szCs w:val="18"/>
        </w:rPr>
        <w:t xml:space="preserve"> Funzionamento del front controller</w:t>
      </w:r>
    </w:p>
    <w:p w14:paraId="4872C1A0" w14:textId="77777777" w:rsidR="00E02789" w:rsidRPr="00C34891" w:rsidRDefault="00E02789" w:rsidP="00C0756B">
      <w:pPr>
        <w:pStyle w:val="Titolo1"/>
        <w:numPr>
          <w:ilvl w:val="1"/>
          <w:numId w:val="43"/>
        </w:numPr>
        <w:spacing w:after="240" w:line="360" w:lineRule="auto"/>
        <w:rPr>
          <w:rFonts w:ascii="Times New Roman" w:hAnsi="Times New Roman" w:cs="Times New Roman"/>
          <w:color w:val="auto"/>
        </w:rPr>
      </w:pPr>
      <w:bookmarkStart w:id="40" w:name="_Toc125363126"/>
      <w:bookmarkStart w:id="41" w:name="_Toc129719955"/>
      <w:r w:rsidRPr="00C34891">
        <w:rPr>
          <w:rFonts w:ascii="Times New Roman" w:hAnsi="Times New Roman" w:cs="Times New Roman"/>
          <w:color w:val="auto"/>
        </w:rPr>
        <w:t>Il modello esagonale</w:t>
      </w:r>
      <w:bookmarkEnd w:id="40"/>
      <w:bookmarkEnd w:id="41"/>
    </w:p>
    <w:p w14:paraId="757B020B" w14:textId="2FF9D8CE" w:rsidR="00E02789" w:rsidRPr="00C34891" w:rsidRDefault="00E02789"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modello esagonale</w:t>
      </w:r>
      <w:r w:rsidR="0012686E" w:rsidRPr="00C34891">
        <w:rPr>
          <w:rFonts w:ascii="Times New Roman" w:hAnsi="Times New Roman" w:cs="Times New Roman"/>
          <w:sz w:val="24"/>
          <w:szCs w:val="24"/>
        </w:rPr>
        <w:t xml:space="preserve"> [14] </w:t>
      </w:r>
      <w:r w:rsidRPr="00C34891">
        <w:rPr>
          <w:rFonts w:ascii="Times New Roman" w:hAnsi="Times New Roman" w:cs="Times New Roman"/>
          <w:sz w:val="24"/>
          <w:szCs w:val="24"/>
        </w:rPr>
        <w:t>è un pattern</w:t>
      </w:r>
      <w:r w:rsidR="00ED44D9" w:rsidRPr="00C34891">
        <w:rPr>
          <w:rFonts w:ascii="Times New Roman" w:hAnsi="Times New Roman" w:cs="Times New Roman"/>
          <w:sz w:val="24"/>
          <w:szCs w:val="24"/>
        </w:rPr>
        <w:t xml:space="preserve"> </w:t>
      </w:r>
      <w:r w:rsidRPr="00C34891">
        <w:rPr>
          <w:rFonts w:ascii="Times New Roman" w:hAnsi="Times New Roman" w:cs="Times New Roman"/>
          <w:sz w:val="24"/>
          <w:szCs w:val="24"/>
        </w:rPr>
        <w:t>teorizzato da Alistair Cockburn, un noto esperto di ingegneria del software, scrittore e padre della metodologia Agile</w:t>
      </w:r>
      <w:r w:rsidR="0033086B">
        <w:rPr>
          <w:rFonts w:ascii="Times New Roman" w:hAnsi="Times New Roman" w:cs="Times New Roman"/>
          <w:sz w:val="24"/>
          <w:szCs w:val="24"/>
        </w:rPr>
        <w:t>.</w:t>
      </w:r>
      <w:r w:rsidR="00D94B7A" w:rsidRPr="00C34891">
        <w:rPr>
          <w:rFonts w:ascii="Times New Roman" w:hAnsi="Times New Roman" w:cs="Times New Roman"/>
          <w:sz w:val="24"/>
          <w:szCs w:val="24"/>
        </w:rPr>
        <w:t xml:space="preserve"> </w:t>
      </w:r>
      <w:r w:rsidR="0033086B">
        <w:rPr>
          <w:rFonts w:ascii="Times New Roman" w:hAnsi="Times New Roman" w:cs="Times New Roman"/>
          <w:sz w:val="24"/>
          <w:szCs w:val="24"/>
        </w:rPr>
        <w:t xml:space="preserve">Esso </w:t>
      </w:r>
      <w:r w:rsidR="00D94B7A" w:rsidRPr="00C34891">
        <w:rPr>
          <w:rFonts w:ascii="Times New Roman" w:hAnsi="Times New Roman" w:cs="Times New Roman"/>
          <w:sz w:val="24"/>
          <w:szCs w:val="24"/>
        </w:rPr>
        <w:t>definisce i principi e le linee guida che devono essere applicate per l’implementazione di un micro-servizio.</w:t>
      </w:r>
    </w:p>
    <w:p w14:paraId="0B0A67EB" w14:textId="77777777" w:rsidR="00E02789" w:rsidRPr="00C34891" w:rsidRDefault="00E02789" w:rsidP="005E6458">
      <w:pPr>
        <w:spacing w:after="0" w:line="360" w:lineRule="auto"/>
        <w:jc w:val="both"/>
        <w:rPr>
          <w:rFonts w:ascii="Times New Roman" w:hAnsi="Times New Roman" w:cs="Times New Roman"/>
          <w:sz w:val="24"/>
          <w:szCs w:val="24"/>
          <w:shd w:val="clear" w:color="auto" w:fill="FFFFFF"/>
        </w:rPr>
      </w:pPr>
      <w:r w:rsidRPr="00C34891">
        <w:rPr>
          <w:rFonts w:ascii="Times New Roman" w:hAnsi="Times New Roman" w:cs="Times New Roman"/>
          <w:sz w:val="24"/>
          <w:szCs w:val="24"/>
          <w:shd w:val="clear" w:color="auto" w:fill="FFFFFF"/>
        </w:rPr>
        <w:t>Il modello esagonale risolve il problema dell’infiltrazione di codice della logica di business verso gli strati esterni dell’applicazione.</w:t>
      </w:r>
    </w:p>
    <w:p w14:paraId="29416908" w14:textId="77777777" w:rsidR="00E02789" w:rsidRPr="00C34891" w:rsidRDefault="00E02789" w:rsidP="005E6458">
      <w:pPr>
        <w:spacing w:after="0" w:line="360" w:lineRule="auto"/>
        <w:jc w:val="both"/>
        <w:rPr>
          <w:rFonts w:ascii="Times New Roman" w:hAnsi="Times New Roman" w:cs="Times New Roman"/>
          <w:sz w:val="24"/>
          <w:szCs w:val="24"/>
          <w:shd w:val="clear" w:color="auto" w:fill="FFFFFF"/>
        </w:rPr>
      </w:pPr>
      <w:r w:rsidRPr="00C34891">
        <w:rPr>
          <w:rFonts w:ascii="Times New Roman" w:hAnsi="Times New Roman" w:cs="Times New Roman"/>
          <w:sz w:val="24"/>
          <w:szCs w:val="24"/>
          <w:shd w:val="clear" w:color="auto" w:fill="FFFFFF"/>
        </w:rPr>
        <w:lastRenderedPageBreak/>
        <w:t xml:space="preserve">L'esagono ha lo scopo di evidenziare visivamente: </w:t>
      </w:r>
    </w:p>
    <w:p w14:paraId="4D671665" w14:textId="77777777" w:rsidR="00E02789" w:rsidRPr="00C34891" w:rsidRDefault="00E02789" w:rsidP="005E6458">
      <w:pPr>
        <w:pStyle w:val="Paragrafoelenco"/>
        <w:numPr>
          <w:ilvl w:val="0"/>
          <w:numId w:val="6"/>
        </w:numPr>
        <w:spacing w:after="0" w:line="360" w:lineRule="auto"/>
        <w:jc w:val="both"/>
        <w:rPr>
          <w:rFonts w:ascii="Times New Roman" w:hAnsi="Times New Roman" w:cs="Times New Roman"/>
          <w:sz w:val="24"/>
          <w:szCs w:val="24"/>
          <w:shd w:val="clear" w:color="auto" w:fill="FFFFFF"/>
        </w:rPr>
      </w:pPr>
      <w:r w:rsidRPr="00C34891">
        <w:rPr>
          <w:rFonts w:ascii="Times New Roman" w:hAnsi="Times New Roman" w:cs="Times New Roman"/>
          <w:sz w:val="24"/>
          <w:szCs w:val="24"/>
          <w:shd w:val="clear" w:color="auto" w:fill="FFFFFF"/>
        </w:rPr>
        <w:t xml:space="preserve">L’allontanamento dall'immagine unidimensionale a strati con cui tipicamente viene rappresentato un sistema software. </w:t>
      </w:r>
    </w:p>
    <w:p w14:paraId="06D30D44" w14:textId="77777777" w:rsidR="00E02789" w:rsidRPr="00C34891" w:rsidRDefault="00E02789" w:rsidP="005E6458">
      <w:pPr>
        <w:pStyle w:val="Paragrafoelenco"/>
        <w:numPr>
          <w:ilvl w:val="0"/>
          <w:numId w:val="6"/>
        </w:numPr>
        <w:spacing w:after="0" w:line="360" w:lineRule="auto"/>
        <w:jc w:val="both"/>
        <w:rPr>
          <w:rFonts w:ascii="Times New Roman" w:hAnsi="Times New Roman" w:cs="Times New Roman"/>
          <w:sz w:val="24"/>
          <w:szCs w:val="24"/>
          <w:shd w:val="clear" w:color="auto" w:fill="FFFFFF"/>
        </w:rPr>
      </w:pPr>
      <w:r w:rsidRPr="00C34891">
        <w:rPr>
          <w:rFonts w:ascii="Times New Roman" w:hAnsi="Times New Roman" w:cs="Times New Roman"/>
          <w:sz w:val="24"/>
          <w:szCs w:val="24"/>
          <w:shd w:val="clear" w:color="auto" w:fill="FFFFFF"/>
        </w:rPr>
        <w:t>La presenza di un numero finito di porte, che vengono utilizzate per fare comunicare un servizio con l’esterno.</w:t>
      </w:r>
    </w:p>
    <w:p w14:paraId="57E06172" w14:textId="5A55A483" w:rsidR="00886535"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 logica di business rappresenta il nucleo dell’applicazione, attorno a cui vengono integrati tutti i componenti che dovranno interagirvi.</w:t>
      </w:r>
    </w:p>
    <w:p w14:paraId="38AD1252" w14:textId="625307D9" w:rsidR="00E02789" w:rsidRPr="00C34891" w:rsidRDefault="00E02789" w:rsidP="005E6458">
      <w:pPr>
        <w:spacing w:after="0" w:line="360" w:lineRule="auto"/>
        <w:jc w:val="both"/>
        <w:rPr>
          <w:rFonts w:ascii="Times New Roman" w:hAnsi="Times New Roman" w:cs="Times New Roman"/>
          <w:sz w:val="24"/>
          <w:szCs w:val="24"/>
          <w:shd w:val="clear" w:color="auto" w:fill="FFFFFF"/>
        </w:rPr>
      </w:pPr>
      <w:r w:rsidRPr="00C34891">
        <w:rPr>
          <w:rFonts w:ascii="Times New Roman" w:eastAsia="Times New Roman" w:hAnsi="Times New Roman" w:cs="Times New Roman"/>
          <w:sz w:val="24"/>
          <w:szCs w:val="24"/>
        </w:rPr>
        <w:t>L’interazione tra le parti deve avvenire unicamente attraverso interfacce, dette porte. Per ciascuna porta è possibile prevedere la presenza di adattatori</w:t>
      </w:r>
      <w:r w:rsidR="000A3CA9">
        <w:rPr>
          <w:rFonts w:ascii="Times New Roman" w:eastAsia="Times New Roman" w:hAnsi="Times New Roman" w:cs="Times New Roman"/>
          <w:sz w:val="24"/>
          <w:szCs w:val="24"/>
        </w:rPr>
        <w:t>,</w:t>
      </w:r>
      <w:r w:rsidRPr="00C34891">
        <w:rPr>
          <w:rFonts w:ascii="Times New Roman" w:eastAsia="Times New Roman" w:hAnsi="Times New Roman" w:cs="Times New Roman"/>
          <w:sz w:val="24"/>
          <w:szCs w:val="24"/>
        </w:rPr>
        <w:t xml:space="preserve"> che consentono di specificare con ulteriore dettaglio i protocolli a cui i componenti esterni devono adeguarsi per potersi connettere al micro-servizio. Per via di questa struttura, </w:t>
      </w:r>
      <w:r w:rsidRPr="00C34891">
        <w:rPr>
          <w:rFonts w:ascii="Times New Roman" w:hAnsi="Times New Roman" w:cs="Times New Roman"/>
          <w:sz w:val="24"/>
          <w:szCs w:val="24"/>
          <w:shd w:val="clear" w:color="auto" w:fill="FFFFFF"/>
        </w:rPr>
        <w:t xml:space="preserve">il modello esagonale è anche detto </w:t>
      </w:r>
      <w:r w:rsidRPr="000A3CA9">
        <w:rPr>
          <w:rFonts w:ascii="Times New Roman" w:hAnsi="Times New Roman" w:cs="Times New Roman"/>
          <w:i/>
          <w:iCs/>
          <w:sz w:val="24"/>
          <w:szCs w:val="24"/>
          <w:shd w:val="clear" w:color="auto" w:fill="FFFFFF"/>
        </w:rPr>
        <w:t>architettura a porte e adattatori</w:t>
      </w:r>
      <w:r w:rsidRPr="00C34891">
        <w:rPr>
          <w:rFonts w:ascii="Times New Roman" w:hAnsi="Times New Roman" w:cs="Times New Roman"/>
          <w:sz w:val="24"/>
          <w:szCs w:val="24"/>
          <w:shd w:val="clear" w:color="auto" w:fill="FFFFFF"/>
        </w:rPr>
        <w:t>.</w:t>
      </w:r>
    </w:p>
    <w:p w14:paraId="6F888CC5" w14:textId="2F023503" w:rsidR="009E13FF" w:rsidRPr="00C34891" w:rsidRDefault="00E0278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modello esagonale </w:t>
      </w:r>
      <w:r w:rsidR="00700B80">
        <w:rPr>
          <w:rFonts w:ascii="Times New Roman" w:hAnsi="Times New Roman" w:cs="Times New Roman"/>
          <w:sz w:val="24"/>
          <w:szCs w:val="24"/>
        </w:rPr>
        <w:t xml:space="preserve">permette di </w:t>
      </w:r>
      <w:r w:rsidRPr="00C34891">
        <w:rPr>
          <w:rFonts w:ascii="Times New Roman" w:hAnsi="Times New Roman" w:cs="Times New Roman"/>
          <w:sz w:val="24"/>
          <w:szCs w:val="24"/>
        </w:rPr>
        <w:t>migliorare la modularità di un micro-servizio</w:t>
      </w:r>
      <w:r w:rsidR="00C57BCF">
        <w:rPr>
          <w:rFonts w:ascii="Times New Roman" w:hAnsi="Times New Roman" w:cs="Times New Roman"/>
          <w:sz w:val="24"/>
          <w:szCs w:val="24"/>
        </w:rPr>
        <w:t>, garantendo una</w:t>
      </w:r>
      <w:r w:rsidRPr="00C34891">
        <w:rPr>
          <w:rFonts w:ascii="Times New Roman" w:hAnsi="Times New Roman" w:cs="Times New Roman"/>
          <w:sz w:val="24"/>
          <w:szCs w:val="24"/>
        </w:rPr>
        <w:t xml:space="preserve"> maggiore flessibilità di sviluppo e di manutenzione, poiché ciascun componente può essere sviluppato e testato indipendentemente dagli altri</w:t>
      </w:r>
      <w:r w:rsidR="000B3B0D">
        <w:rPr>
          <w:rFonts w:ascii="Times New Roman" w:hAnsi="Times New Roman" w:cs="Times New Roman"/>
          <w:sz w:val="24"/>
          <w:szCs w:val="24"/>
        </w:rPr>
        <w:t xml:space="preserve">. </w:t>
      </w:r>
      <w:r w:rsidR="00545766">
        <w:rPr>
          <w:rFonts w:ascii="Times New Roman" w:hAnsi="Times New Roman" w:cs="Times New Roman"/>
          <w:sz w:val="24"/>
          <w:szCs w:val="24"/>
        </w:rPr>
        <w:t>L’</w:t>
      </w:r>
      <w:r w:rsidR="000B3B0D">
        <w:rPr>
          <w:rFonts w:ascii="Times New Roman" w:hAnsi="Times New Roman" w:cs="Times New Roman"/>
          <w:sz w:val="24"/>
          <w:szCs w:val="24"/>
        </w:rPr>
        <w:t>alterazione</w:t>
      </w:r>
      <w:r w:rsidRPr="00C34891">
        <w:rPr>
          <w:rFonts w:ascii="Times New Roman" w:hAnsi="Times New Roman" w:cs="Times New Roman"/>
          <w:sz w:val="24"/>
          <w:szCs w:val="24"/>
        </w:rPr>
        <w:t xml:space="preserve"> di un componente non </w:t>
      </w:r>
      <w:r w:rsidR="0097111E">
        <w:rPr>
          <w:rFonts w:ascii="Times New Roman" w:hAnsi="Times New Roman" w:cs="Times New Roman"/>
          <w:sz w:val="24"/>
          <w:szCs w:val="24"/>
        </w:rPr>
        <w:t xml:space="preserve">deve </w:t>
      </w:r>
      <w:r w:rsidRPr="00C34891">
        <w:rPr>
          <w:rFonts w:ascii="Times New Roman" w:hAnsi="Times New Roman" w:cs="Times New Roman"/>
          <w:sz w:val="24"/>
          <w:szCs w:val="24"/>
        </w:rPr>
        <w:t>impatta</w:t>
      </w:r>
      <w:r w:rsidR="0097111E">
        <w:rPr>
          <w:rFonts w:ascii="Times New Roman" w:hAnsi="Times New Roman" w:cs="Times New Roman"/>
          <w:sz w:val="24"/>
          <w:szCs w:val="24"/>
        </w:rPr>
        <w:t>re</w:t>
      </w:r>
      <w:r w:rsidRPr="00C34891">
        <w:rPr>
          <w:rFonts w:ascii="Times New Roman" w:hAnsi="Times New Roman" w:cs="Times New Roman"/>
          <w:sz w:val="24"/>
          <w:szCs w:val="24"/>
        </w:rPr>
        <w:t xml:space="preserve"> il funzionamento del resto del sistema.</w:t>
      </w:r>
      <w:bookmarkStart w:id="42" w:name="_Toc127009925"/>
      <w:bookmarkStart w:id="43" w:name="_Toc127010253"/>
    </w:p>
    <w:p w14:paraId="4DC028E9" w14:textId="77777777" w:rsidR="00EF46E5" w:rsidRPr="00C34891" w:rsidRDefault="00EF46E5" w:rsidP="005E6458">
      <w:pPr>
        <w:spacing w:after="0" w:line="360" w:lineRule="auto"/>
        <w:jc w:val="both"/>
        <w:rPr>
          <w:rFonts w:ascii="Times New Roman" w:hAnsi="Times New Roman" w:cs="Times New Roman"/>
          <w:sz w:val="24"/>
          <w:szCs w:val="24"/>
        </w:rPr>
      </w:pPr>
    </w:p>
    <w:p w14:paraId="43930BF8" w14:textId="77777777" w:rsidR="009E13FF" w:rsidRPr="00C34891" w:rsidRDefault="009E13FF" w:rsidP="005E6458">
      <w:pPr>
        <w:keepNext/>
        <w:spacing w:line="360" w:lineRule="auto"/>
        <w:jc w:val="center"/>
      </w:pPr>
      <w:r w:rsidRPr="00C34891">
        <w:rPr>
          <w:rFonts w:ascii="Times New Roman" w:hAnsi="Times New Roman" w:cs="Times New Roman"/>
          <w:noProof/>
          <w:sz w:val="24"/>
          <w:szCs w:val="24"/>
        </w:rPr>
        <w:drawing>
          <wp:inline distT="0" distB="0" distL="0" distR="0" wp14:anchorId="62FF5045" wp14:editId="04A25898">
            <wp:extent cx="3920490" cy="2938356"/>
            <wp:effectExtent l="19050" t="19050" r="22860"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3524" cy="2963115"/>
                    </a:xfrm>
                    <a:prstGeom prst="rect">
                      <a:avLst/>
                    </a:prstGeom>
                    <a:ln>
                      <a:solidFill>
                        <a:schemeClr val="tx1"/>
                      </a:solidFill>
                    </a:ln>
                  </pic:spPr>
                </pic:pic>
              </a:graphicData>
            </a:graphic>
          </wp:inline>
        </w:drawing>
      </w:r>
    </w:p>
    <w:p w14:paraId="4DE1362A" w14:textId="32FF1A1D" w:rsidR="009E13FF" w:rsidRPr="00C34891" w:rsidRDefault="009E13FF" w:rsidP="005E6458">
      <w:pPr>
        <w:pStyle w:val="Didascalia"/>
        <w:spacing w:after="160"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2</w:t>
      </w:r>
      <w:r w:rsidRPr="00C34891">
        <w:rPr>
          <w:rFonts w:ascii="Times New Roman" w:hAnsi="Times New Roman" w:cs="Times New Roman"/>
          <w:b/>
          <w:bCs/>
          <w:color w:val="auto"/>
        </w:rPr>
        <w:t>.9</w:t>
      </w:r>
      <w:r w:rsidRPr="00C34891">
        <w:rPr>
          <w:rFonts w:ascii="Times New Roman" w:hAnsi="Times New Roman" w:cs="Times New Roman"/>
          <w:color w:val="auto"/>
        </w:rPr>
        <w:t xml:space="preserve"> Rappresentazione concettuale del modello esagonale di Alistair </w:t>
      </w:r>
      <w:r w:rsidRPr="00C34891">
        <w:rPr>
          <w:rFonts w:ascii="Times New Roman" w:hAnsi="Times New Roman" w:cs="Times New Roman"/>
          <w:noProof/>
          <w:color w:val="auto"/>
        </w:rPr>
        <w:t>Cockburn</w:t>
      </w:r>
    </w:p>
    <w:p w14:paraId="106F9EC9" w14:textId="1B3D3EDA" w:rsidR="006002A4" w:rsidRPr="00C34891" w:rsidRDefault="00AE4F1D" w:rsidP="00C0756B">
      <w:pPr>
        <w:pStyle w:val="Titolo1"/>
        <w:numPr>
          <w:ilvl w:val="0"/>
          <w:numId w:val="43"/>
        </w:numPr>
        <w:spacing w:before="0" w:after="240" w:line="360" w:lineRule="auto"/>
        <w:jc w:val="center"/>
        <w:rPr>
          <w:rFonts w:ascii="Times New Roman" w:hAnsi="Times New Roman" w:cs="Times New Roman"/>
          <w:color w:val="auto"/>
          <w:sz w:val="40"/>
          <w:szCs w:val="40"/>
        </w:rPr>
      </w:pPr>
      <w:bookmarkStart w:id="44" w:name="_Toc129719956"/>
      <w:bookmarkEnd w:id="42"/>
      <w:bookmarkEnd w:id="43"/>
      <w:r w:rsidRPr="00C34891">
        <w:rPr>
          <w:rFonts w:ascii="Times New Roman" w:hAnsi="Times New Roman" w:cs="Times New Roman"/>
          <w:color w:val="auto"/>
          <w:sz w:val="40"/>
          <w:szCs w:val="40"/>
        </w:rPr>
        <w:lastRenderedPageBreak/>
        <w:t>Pattern e meccanismi in Spring per la resilienza</w:t>
      </w:r>
      <w:bookmarkEnd w:id="44"/>
    </w:p>
    <w:p w14:paraId="252B32A7" w14:textId="2FE7E5AC"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45" w:name="_Toc127009926"/>
      <w:bookmarkStart w:id="46" w:name="_Toc127010254"/>
      <w:bookmarkStart w:id="47" w:name="_Toc129719957"/>
      <w:r w:rsidRPr="00C34891">
        <w:rPr>
          <w:rFonts w:ascii="Times New Roman" w:hAnsi="Times New Roman" w:cs="Times New Roman"/>
          <w:color w:val="auto"/>
        </w:rPr>
        <w:t>Introduzione</w:t>
      </w:r>
      <w:bookmarkEnd w:id="45"/>
      <w:bookmarkEnd w:id="46"/>
      <w:bookmarkEnd w:id="47"/>
    </w:p>
    <w:p w14:paraId="0542FBE6" w14:textId="08AEA965"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 questo capitolo verrà discusso come utilizzare i pattern per la resilienza per costruire applicazioni robuste e tolleranti agli errori. Le tecniche sono implementate per mezzo della libreria Resilience4j</w:t>
      </w:r>
      <w:r w:rsidR="00346E5C" w:rsidRPr="00C34891">
        <w:rPr>
          <w:rFonts w:ascii="Times New Roman" w:hAnsi="Times New Roman" w:cs="Times New Roman"/>
          <w:sz w:val="24"/>
          <w:szCs w:val="24"/>
        </w:rPr>
        <w:t xml:space="preserve">, del </w:t>
      </w:r>
      <w:r w:rsidRPr="00C34891">
        <w:rPr>
          <w:rFonts w:ascii="Times New Roman" w:hAnsi="Times New Roman" w:cs="Times New Roman"/>
          <w:sz w:val="24"/>
          <w:szCs w:val="24"/>
        </w:rPr>
        <w:t xml:space="preserve">framework Spring Cloud. </w:t>
      </w:r>
    </w:p>
    <w:p w14:paraId="75C6681D" w14:textId="11AFB331"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Come discusso nei precedenti capitoli, le strategie per la resilienza permettono di gestire</w:t>
      </w:r>
      <w:r w:rsidR="009644A0" w:rsidRPr="00C34891">
        <w:rPr>
          <w:rFonts w:ascii="Times New Roman" w:hAnsi="Times New Roman" w:cs="Times New Roman"/>
          <w:sz w:val="24"/>
          <w:szCs w:val="24"/>
        </w:rPr>
        <w:t xml:space="preserve"> i malfunzionamenti</w:t>
      </w:r>
      <w:r w:rsidR="007D2311">
        <w:rPr>
          <w:rFonts w:ascii="Times New Roman" w:hAnsi="Times New Roman" w:cs="Times New Roman"/>
          <w:sz w:val="24"/>
          <w:szCs w:val="24"/>
        </w:rPr>
        <w:t>,</w:t>
      </w:r>
      <w:r w:rsidRPr="00C34891">
        <w:rPr>
          <w:rFonts w:ascii="Times New Roman" w:hAnsi="Times New Roman" w:cs="Times New Roman"/>
          <w:sz w:val="24"/>
          <w:szCs w:val="24"/>
        </w:rPr>
        <w:t xml:space="preserve"> che si manifestano durante le chiamate alle API di un servizio</w:t>
      </w:r>
      <w:r w:rsidR="00A57F3C" w:rsidRPr="00C34891">
        <w:rPr>
          <w:rFonts w:ascii="Times New Roman" w:hAnsi="Times New Roman" w:cs="Times New Roman"/>
          <w:sz w:val="24"/>
          <w:szCs w:val="24"/>
        </w:rPr>
        <w:t>,</w:t>
      </w:r>
      <w:r w:rsidRPr="00C34891">
        <w:rPr>
          <w:rFonts w:ascii="Times New Roman" w:hAnsi="Times New Roman" w:cs="Times New Roman"/>
          <w:sz w:val="24"/>
          <w:szCs w:val="24"/>
        </w:rPr>
        <w:t xml:space="preserve"> garant</w:t>
      </w:r>
      <w:r w:rsidR="00A57F3C" w:rsidRPr="00C34891">
        <w:rPr>
          <w:rFonts w:ascii="Times New Roman" w:hAnsi="Times New Roman" w:cs="Times New Roman"/>
          <w:sz w:val="24"/>
          <w:szCs w:val="24"/>
        </w:rPr>
        <w:t>endo che un’</w:t>
      </w:r>
      <w:r w:rsidRPr="00C34891">
        <w:rPr>
          <w:rFonts w:ascii="Times New Roman" w:hAnsi="Times New Roman" w:cs="Times New Roman"/>
          <w:sz w:val="24"/>
          <w:szCs w:val="24"/>
        </w:rPr>
        <w:t>applicazion</w:t>
      </w:r>
      <w:r w:rsidR="00A57F3C" w:rsidRPr="00C34891">
        <w:rPr>
          <w:rFonts w:ascii="Times New Roman" w:hAnsi="Times New Roman" w:cs="Times New Roman"/>
          <w:sz w:val="24"/>
          <w:szCs w:val="24"/>
        </w:rPr>
        <w:t>e</w:t>
      </w:r>
      <w:r w:rsidR="007D2311">
        <w:rPr>
          <w:rFonts w:ascii="Times New Roman" w:hAnsi="Times New Roman" w:cs="Times New Roman"/>
          <w:sz w:val="24"/>
          <w:szCs w:val="24"/>
        </w:rPr>
        <w:t xml:space="preserve"> preservi il più possibile la propria integrità.</w:t>
      </w:r>
    </w:p>
    <w:p w14:paraId="57951E44" w14:textId="65775718"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48" w:name="_Toc127009927"/>
      <w:bookmarkStart w:id="49" w:name="_Toc127010255"/>
      <w:bookmarkStart w:id="50" w:name="_Toc129719958"/>
      <w:r w:rsidRPr="00C34891">
        <w:rPr>
          <w:rFonts w:ascii="Times New Roman" w:hAnsi="Times New Roman" w:cs="Times New Roman"/>
          <w:color w:val="auto"/>
        </w:rPr>
        <w:t xml:space="preserve">Panoramica </w:t>
      </w:r>
      <w:r w:rsidR="00EE5FEA" w:rsidRPr="00C34891">
        <w:rPr>
          <w:rFonts w:ascii="Times New Roman" w:hAnsi="Times New Roman" w:cs="Times New Roman"/>
          <w:color w:val="auto"/>
        </w:rPr>
        <w:t>delle</w:t>
      </w:r>
      <w:r w:rsidRPr="00C34891">
        <w:rPr>
          <w:rFonts w:ascii="Times New Roman" w:hAnsi="Times New Roman" w:cs="Times New Roman"/>
          <w:color w:val="auto"/>
        </w:rPr>
        <w:t xml:space="preserve"> tecniche per la resilienza</w:t>
      </w:r>
      <w:bookmarkEnd w:id="48"/>
      <w:bookmarkEnd w:id="49"/>
      <w:r w:rsidR="00EE5FEA" w:rsidRPr="00C34891">
        <w:rPr>
          <w:rFonts w:ascii="Times New Roman" w:hAnsi="Times New Roman" w:cs="Times New Roman"/>
          <w:color w:val="auto"/>
        </w:rPr>
        <w:t xml:space="preserve"> e per l’osservab</w:t>
      </w:r>
      <w:r w:rsidR="00D75A6B" w:rsidRPr="00C34891">
        <w:rPr>
          <w:rFonts w:ascii="Times New Roman" w:hAnsi="Times New Roman" w:cs="Times New Roman"/>
          <w:color w:val="auto"/>
        </w:rPr>
        <w:t>ilità</w:t>
      </w:r>
      <w:bookmarkEnd w:id="50"/>
      <w:r w:rsidR="00EE5FEA" w:rsidRPr="00C34891">
        <w:rPr>
          <w:rFonts w:ascii="Times New Roman" w:hAnsi="Times New Roman" w:cs="Times New Roman"/>
          <w:color w:val="auto"/>
        </w:rPr>
        <w:t xml:space="preserve"> </w:t>
      </w:r>
    </w:p>
    <w:p w14:paraId="0EB6E8C1" w14:textId="5A716155"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 resilienza è un aspetto fondamentale per le applicazioni</w:t>
      </w:r>
      <w:r w:rsidR="004E3358">
        <w:rPr>
          <w:rFonts w:ascii="Times New Roman" w:hAnsi="Times New Roman" w:cs="Times New Roman"/>
          <w:sz w:val="24"/>
          <w:szCs w:val="24"/>
        </w:rPr>
        <w:t xml:space="preserve">, </w:t>
      </w:r>
      <w:r w:rsidRPr="00C34891">
        <w:rPr>
          <w:rFonts w:ascii="Times New Roman" w:hAnsi="Times New Roman" w:cs="Times New Roman"/>
          <w:sz w:val="24"/>
          <w:szCs w:val="24"/>
        </w:rPr>
        <w:t>che operano in ambienti distribuiti e altamente dinamici. In questo paragrafo, verranno esplorate alcune delle tecniche più comuni per migliorare la resilienza delle applicazioni</w:t>
      </w:r>
      <w:r w:rsidR="000D147E" w:rsidRPr="00C34891">
        <w:rPr>
          <w:rFonts w:ascii="Times New Roman" w:hAnsi="Times New Roman" w:cs="Times New Roman"/>
          <w:sz w:val="24"/>
          <w:szCs w:val="24"/>
        </w:rPr>
        <w:t>; a</w:t>
      </w:r>
      <w:r w:rsidRPr="00C34891">
        <w:rPr>
          <w:rFonts w:ascii="Times New Roman" w:hAnsi="Times New Roman" w:cs="Times New Roman"/>
          <w:sz w:val="24"/>
          <w:szCs w:val="24"/>
        </w:rPr>
        <w:t>lcune di esse sono:</w:t>
      </w:r>
    </w:p>
    <w:p w14:paraId="1A0BE39F" w14:textId="58114A9A" w:rsidR="006002A4" w:rsidRPr="00C34891" w:rsidRDefault="006002A4" w:rsidP="005E6458">
      <w:pPr>
        <w:pStyle w:val="Paragrafoelenco"/>
        <w:numPr>
          <w:ilvl w:val="0"/>
          <w:numId w:val="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Progettazione ridondante e Load Balancer</w:t>
      </w:r>
      <w:r w:rsidR="0012686E" w:rsidRPr="00C34891">
        <w:rPr>
          <w:rFonts w:ascii="Times New Roman" w:hAnsi="Times New Roman" w:cs="Times New Roman"/>
          <w:sz w:val="24"/>
          <w:szCs w:val="24"/>
        </w:rPr>
        <w:t xml:space="preserve"> [2]</w:t>
      </w:r>
      <w:r w:rsidRPr="00C34891">
        <w:rPr>
          <w:rFonts w:ascii="Times New Roman" w:hAnsi="Times New Roman" w:cs="Times New Roman"/>
          <w:sz w:val="24"/>
          <w:szCs w:val="24"/>
        </w:rPr>
        <w:t xml:space="preserve">. La progettazione ridondante è una strategia utilizzata per garantire </w:t>
      </w:r>
      <w:r w:rsidR="00805657">
        <w:rPr>
          <w:rFonts w:ascii="Times New Roman" w:hAnsi="Times New Roman" w:cs="Times New Roman"/>
          <w:sz w:val="24"/>
          <w:szCs w:val="24"/>
        </w:rPr>
        <w:t>un</w:t>
      </w:r>
      <w:r w:rsidRPr="00C34891">
        <w:rPr>
          <w:rFonts w:ascii="Times New Roman" w:hAnsi="Times New Roman" w:cs="Times New Roman"/>
          <w:sz w:val="24"/>
          <w:szCs w:val="24"/>
        </w:rPr>
        <w:t xml:space="preserve">’ampia disponibilità di uno o più </w:t>
      </w:r>
      <w:r w:rsidR="00365D7E">
        <w:rPr>
          <w:rFonts w:ascii="Times New Roman" w:hAnsi="Times New Roman" w:cs="Times New Roman"/>
          <w:sz w:val="24"/>
          <w:szCs w:val="24"/>
        </w:rPr>
        <w:t>servizi</w:t>
      </w:r>
      <w:r w:rsidRPr="00C34891">
        <w:rPr>
          <w:rFonts w:ascii="Times New Roman" w:hAnsi="Times New Roman" w:cs="Times New Roman"/>
          <w:sz w:val="24"/>
          <w:szCs w:val="24"/>
        </w:rPr>
        <w:t xml:space="preserve"> di un’applicazione. </w:t>
      </w:r>
      <w:r w:rsidR="00EF146E">
        <w:rPr>
          <w:rFonts w:ascii="Times New Roman" w:hAnsi="Times New Roman" w:cs="Times New Roman"/>
          <w:sz w:val="24"/>
          <w:szCs w:val="24"/>
        </w:rPr>
        <w:t>Essa c</w:t>
      </w:r>
      <w:r w:rsidRPr="00C34891">
        <w:rPr>
          <w:rFonts w:ascii="Times New Roman" w:hAnsi="Times New Roman" w:cs="Times New Roman"/>
          <w:sz w:val="24"/>
          <w:szCs w:val="24"/>
        </w:rPr>
        <w:t>onsiste nel</w:t>
      </w:r>
      <w:r w:rsidR="00EF146E">
        <w:rPr>
          <w:rFonts w:ascii="Times New Roman" w:hAnsi="Times New Roman" w:cs="Times New Roman"/>
          <w:sz w:val="24"/>
          <w:szCs w:val="24"/>
        </w:rPr>
        <w:t xml:space="preserve"> replicare il numero di </w:t>
      </w:r>
      <w:r w:rsidRPr="00C34891">
        <w:rPr>
          <w:rFonts w:ascii="Times New Roman" w:hAnsi="Times New Roman" w:cs="Times New Roman"/>
          <w:sz w:val="24"/>
          <w:szCs w:val="24"/>
        </w:rPr>
        <w:t xml:space="preserve">istanze di un servizio in modo che, in caso di problemi, le richieste possano essere indirizzate </w:t>
      </w:r>
      <w:r w:rsidR="000A7719">
        <w:rPr>
          <w:rFonts w:ascii="Times New Roman" w:hAnsi="Times New Roman" w:cs="Times New Roman"/>
          <w:sz w:val="24"/>
          <w:szCs w:val="24"/>
        </w:rPr>
        <w:t xml:space="preserve">alla prima </w:t>
      </w:r>
      <w:r w:rsidRPr="00C34891">
        <w:rPr>
          <w:rFonts w:ascii="Times New Roman" w:hAnsi="Times New Roman" w:cs="Times New Roman"/>
          <w:sz w:val="24"/>
          <w:szCs w:val="24"/>
        </w:rPr>
        <w:t xml:space="preserve">istanza </w:t>
      </w:r>
      <w:r w:rsidR="000A7719">
        <w:rPr>
          <w:rFonts w:ascii="Times New Roman" w:hAnsi="Times New Roman" w:cs="Times New Roman"/>
          <w:sz w:val="24"/>
          <w:szCs w:val="24"/>
        </w:rPr>
        <w:t xml:space="preserve">attiva </w:t>
      </w:r>
      <w:r w:rsidRPr="00C34891">
        <w:rPr>
          <w:rFonts w:ascii="Times New Roman" w:hAnsi="Times New Roman" w:cs="Times New Roman"/>
          <w:sz w:val="24"/>
          <w:szCs w:val="24"/>
        </w:rPr>
        <w:t>disponibile. Il Load Balancer è il componente, che concretamente provvede all</w:t>
      </w:r>
      <w:r w:rsidR="00387450" w:rsidRPr="00C34891">
        <w:rPr>
          <w:rFonts w:ascii="Times New Roman" w:hAnsi="Times New Roman" w:cs="Times New Roman"/>
          <w:sz w:val="24"/>
          <w:szCs w:val="24"/>
        </w:rPr>
        <w:t>o smistament</w:t>
      </w:r>
      <w:r w:rsidR="0013789C" w:rsidRPr="00C34891">
        <w:rPr>
          <w:rFonts w:ascii="Times New Roman" w:hAnsi="Times New Roman" w:cs="Times New Roman"/>
          <w:sz w:val="24"/>
          <w:szCs w:val="24"/>
        </w:rPr>
        <w:t xml:space="preserve">o </w:t>
      </w:r>
      <w:r w:rsidRPr="00C34891">
        <w:rPr>
          <w:rFonts w:ascii="Times New Roman" w:hAnsi="Times New Roman" w:cs="Times New Roman"/>
          <w:sz w:val="24"/>
          <w:szCs w:val="24"/>
        </w:rPr>
        <w:t>delle richieste.</w:t>
      </w:r>
    </w:p>
    <w:p w14:paraId="55280461" w14:textId="339375A3" w:rsidR="006002A4" w:rsidRPr="00C34891" w:rsidRDefault="006002A4" w:rsidP="005E6458">
      <w:pPr>
        <w:pStyle w:val="Paragrafoelenco"/>
        <w:numPr>
          <w:ilvl w:val="0"/>
          <w:numId w:val="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Gestione dei guasti parziali</w:t>
      </w:r>
      <w:r w:rsidR="00F01E66"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[2]</w:t>
      </w:r>
      <w:r w:rsidRPr="00C34891">
        <w:rPr>
          <w:rFonts w:ascii="Times New Roman" w:hAnsi="Times New Roman" w:cs="Times New Roman"/>
          <w:sz w:val="24"/>
          <w:szCs w:val="24"/>
        </w:rPr>
        <w:t>. Nel caso in cui la ridondanza non sia sufficiente e si verific</w:t>
      </w:r>
      <w:r w:rsidR="00610080" w:rsidRPr="00C34891">
        <w:rPr>
          <w:rFonts w:ascii="Times New Roman" w:hAnsi="Times New Roman" w:cs="Times New Roman"/>
          <w:sz w:val="24"/>
          <w:szCs w:val="24"/>
        </w:rPr>
        <w:t>hi</w:t>
      </w:r>
      <w:r w:rsidRPr="00C34891">
        <w:rPr>
          <w:rFonts w:ascii="Times New Roman" w:hAnsi="Times New Roman" w:cs="Times New Roman"/>
          <w:sz w:val="24"/>
          <w:szCs w:val="24"/>
        </w:rPr>
        <w:t xml:space="preserve"> l’indisponibilità di uno o più servizi, si può ricorrere all’utilizzo di pattern che permettono di non sovraccaricare il sistema con richieste, che a priori è noto non potranno essere eseguite.</w:t>
      </w:r>
    </w:p>
    <w:p w14:paraId="7B3CF139" w14:textId="3B7A985B" w:rsidR="006002A4" w:rsidRPr="00C34891" w:rsidRDefault="006002A4" w:rsidP="005E6458">
      <w:pPr>
        <w:pStyle w:val="Paragrafoelenco"/>
        <w:numPr>
          <w:ilvl w:val="0"/>
          <w:numId w:val="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Timeout. Questo pattern viene utilizzato quando è necessario limitare la durata di una chiamata rivolta </w:t>
      </w:r>
      <w:r w:rsidR="00C12D9C">
        <w:rPr>
          <w:rFonts w:ascii="Times New Roman" w:hAnsi="Times New Roman" w:cs="Times New Roman"/>
          <w:sz w:val="24"/>
          <w:szCs w:val="24"/>
        </w:rPr>
        <w:t>ad un’</w:t>
      </w:r>
      <w:r w:rsidRPr="00C34891">
        <w:rPr>
          <w:rFonts w:ascii="Times New Roman" w:hAnsi="Times New Roman" w:cs="Times New Roman"/>
          <w:sz w:val="24"/>
          <w:szCs w:val="24"/>
        </w:rPr>
        <w:t xml:space="preserve">API di un servizio, soprattutto quando noto è che potrebbe impiegare una quantità indefinita di tempo per essere completata. Nel caso di </w:t>
      </w:r>
      <w:r w:rsidRPr="00C34891">
        <w:rPr>
          <w:rFonts w:ascii="Times New Roman" w:hAnsi="Times New Roman" w:cs="Times New Roman"/>
          <w:sz w:val="24"/>
          <w:szCs w:val="24"/>
        </w:rPr>
        <w:lastRenderedPageBreak/>
        <w:t xml:space="preserve">applicazioni distribuite risulta essere utile quando si cerca di comunicare con componenti di terze parti o </w:t>
      </w:r>
      <w:r w:rsidR="00E83ADA" w:rsidRPr="00C34891">
        <w:rPr>
          <w:rFonts w:ascii="Times New Roman" w:hAnsi="Times New Roman" w:cs="Times New Roman"/>
          <w:sz w:val="24"/>
          <w:szCs w:val="24"/>
        </w:rPr>
        <w:t xml:space="preserve">con </w:t>
      </w:r>
      <w:r w:rsidRPr="00C34891">
        <w:rPr>
          <w:rFonts w:ascii="Times New Roman" w:hAnsi="Times New Roman" w:cs="Times New Roman"/>
          <w:sz w:val="24"/>
          <w:szCs w:val="24"/>
        </w:rPr>
        <w:t>servizi che operano su reti instabili.</w:t>
      </w:r>
    </w:p>
    <w:p w14:paraId="6BFF1ECD" w14:textId="51893AA1" w:rsidR="006002A4" w:rsidRPr="00C34891" w:rsidRDefault="006002A4" w:rsidP="005E6458">
      <w:pPr>
        <w:pStyle w:val="Paragrafoelenco"/>
        <w:numPr>
          <w:ilvl w:val="0"/>
          <w:numId w:val="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Monitoraggio del sistema</w:t>
      </w:r>
      <w:r w:rsidR="00C00D5D"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[2]</w:t>
      </w:r>
      <w:r w:rsidRPr="00C34891">
        <w:rPr>
          <w:rFonts w:ascii="Times New Roman" w:hAnsi="Times New Roman" w:cs="Times New Roman"/>
          <w:sz w:val="24"/>
          <w:szCs w:val="24"/>
        </w:rPr>
        <w:t xml:space="preserve">. I sistemi di monitoraggio servono a raccogliere e </w:t>
      </w:r>
      <w:r w:rsidR="00E333EC">
        <w:rPr>
          <w:rFonts w:ascii="Times New Roman" w:hAnsi="Times New Roman" w:cs="Times New Roman"/>
          <w:sz w:val="24"/>
          <w:szCs w:val="24"/>
        </w:rPr>
        <w:t xml:space="preserve">ad </w:t>
      </w:r>
      <w:r w:rsidRPr="00C34891">
        <w:rPr>
          <w:rFonts w:ascii="Times New Roman" w:hAnsi="Times New Roman" w:cs="Times New Roman"/>
          <w:sz w:val="24"/>
          <w:szCs w:val="24"/>
        </w:rPr>
        <w:t>analizzare</w:t>
      </w:r>
      <w:r w:rsidR="00E333EC">
        <w:rPr>
          <w:rFonts w:ascii="Times New Roman" w:hAnsi="Times New Roman" w:cs="Times New Roman"/>
          <w:sz w:val="24"/>
          <w:szCs w:val="24"/>
        </w:rPr>
        <w:t xml:space="preserve"> i</w:t>
      </w:r>
      <w:r w:rsidRPr="00C34891">
        <w:rPr>
          <w:rFonts w:ascii="Times New Roman" w:hAnsi="Times New Roman" w:cs="Times New Roman"/>
          <w:sz w:val="24"/>
          <w:szCs w:val="24"/>
        </w:rPr>
        <w:t xml:space="preserve"> dati relativi alla salute del sistema e al suo stato di funzionamento, affinché sia possibile identificarne le anomalie.</w:t>
      </w:r>
    </w:p>
    <w:p w14:paraId="354D8B7F" w14:textId="3E63AD46"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51" w:name="_Toc127009928"/>
      <w:bookmarkStart w:id="52" w:name="_Toc127010256"/>
      <w:bookmarkStart w:id="53" w:name="_Toc129719959"/>
      <w:r w:rsidRPr="00C34891">
        <w:rPr>
          <w:rFonts w:ascii="Times New Roman" w:hAnsi="Times New Roman" w:cs="Times New Roman"/>
          <w:color w:val="auto"/>
        </w:rPr>
        <w:t>Resilience4j</w:t>
      </w:r>
      <w:bookmarkEnd w:id="51"/>
      <w:bookmarkEnd w:id="52"/>
      <w:r w:rsidR="00477D69">
        <w:rPr>
          <w:rFonts w:ascii="Times New Roman" w:hAnsi="Times New Roman" w:cs="Times New Roman"/>
          <w:color w:val="auto"/>
        </w:rPr>
        <w:t>: la libreria per la resilienza</w:t>
      </w:r>
      <w:bookmarkEnd w:id="53"/>
    </w:p>
    <w:p w14:paraId="7AED45B3" w14:textId="193A07EB"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Resilience4j </w:t>
      </w:r>
      <w:r w:rsidR="0012686E" w:rsidRPr="00C34891">
        <w:rPr>
          <w:rFonts w:ascii="Times New Roman" w:hAnsi="Times New Roman" w:cs="Times New Roman"/>
          <w:sz w:val="24"/>
          <w:szCs w:val="24"/>
        </w:rPr>
        <w:t>[15]</w:t>
      </w:r>
      <w:r w:rsidR="0020513C"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 xml:space="preserve">è la libreria di Spring Cloud </w:t>
      </w:r>
      <w:r w:rsidR="0012686E" w:rsidRPr="00C34891">
        <w:rPr>
          <w:rFonts w:ascii="Times New Roman" w:hAnsi="Times New Roman" w:cs="Times New Roman"/>
          <w:sz w:val="24"/>
          <w:szCs w:val="24"/>
        </w:rPr>
        <w:t>[13]</w:t>
      </w:r>
      <w:r w:rsidR="000712CD">
        <w:rPr>
          <w:rFonts w:ascii="Times New Roman" w:hAnsi="Times New Roman" w:cs="Times New Roman"/>
          <w:sz w:val="24"/>
          <w:szCs w:val="24"/>
        </w:rPr>
        <w:t>, da cui si ottengono</w:t>
      </w:r>
      <w:r w:rsidR="007C5D11" w:rsidRPr="00C34891">
        <w:rPr>
          <w:rFonts w:ascii="Times New Roman" w:hAnsi="Times New Roman" w:cs="Times New Roman"/>
          <w:sz w:val="24"/>
          <w:szCs w:val="24"/>
          <w:vertAlign w:val="superscript"/>
        </w:rPr>
        <w:t xml:space="preserve"> </w:t>
      </w:r>
      <w:r w:rsidR="00AA347C" w:rsidRPr="00C34891">
        <w:rPr>
          <w:rFonts w:ascii="Times New Roman" w:hAnsi="Times New Roman" w:cs="Times New Roman"/>
          <w:sz w:val="24"/>
          <w:szCs w:val="24"/>
        </w:rPr>
        <w:t xml:space="preserve">le implementazioni dei </w:t>
      </w:r>
      <w:r w:rsidRPr="00C34891">
        <w:rPr>
          <w:rFonts w:ascii="Times New Roman" w:hAnsi="Times New Roman" w:cs="Times New Roman"/>
          <w:sz w:val="24"/>
          <w:szCs w:val="24"/>
        </w:rPr>
        <w:t xml:space="preserve">pattern per la resilienza </w:t>
      </w:r>
      <w:r w:rsidR="00AA347C" w:rsidRPr="00C34891">
        <w:rPr>
          <w:rFonts w:ascii="Times New Roman" w:hAnsi="Times New Roman" w:cs="Times New Roman"/>
          <w:sz w:val="24"/>
          <w:szCs w:val="24"/>
        </w:rPr>
        <w:t xml:space="preserve">per </w:t>
      </w:r>
      <w:r w:rsidR="002C248E">
        <w:rPr>
          <w:rFonts w:ascii="Times New Roman" w:hAnsi="Times New Roman" w:cs="Times New Roman"/>
          <w:sz w:val="24"/>
          <w:szCs w:val="24"/>
        </w:rPr>
        <w:t>un’</w:t>
      </w:r>
      <w:r w:rsidRPr="00C34891">
        <w:rPr>
          <w:rFonts w:ascii="Times New Roman" w:hAnsi="Times New Roman" w:cs="Times New Roman"/>
          <w:sz w:val="24"/>
          <w:szCs w:val="24"/>
        </w:rPr>
        <w:t>applicazion</w:t>
      </w:r>
      <w:r w:rsidR="002C248E">
        <w:rPr>
          <w:rFonts w:ascii="Times New Roman" w:hAnsi="Times New Roman" w:cs="Times New Roman"/>
          <w:sz w:val="24"/>
          <w:szCs w:val="24"/>
        </w:rPr>
        <w:t>e</w:t>
      </w:r>
      <w:r w:rsidRPr="00C34891">
        <w:rPr>
          <w:rFonts w:ascii="Times New Roman" w:hAnsi="Times New Roman" w:cs="Times New Roman"/>
          <w:sz w:val="24"/>
          <w:szCs w:val="24"/>
        </w:rPr>
        <w:t xml:space="preserve"> Java. </w:t>
      </w:r>
    </w:p>
    <w:p w14:paraId="0B35B31D" w14:textId="77777777"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Le tecniche di resilienza possono essere divise in due categorie:</w:t>
      </w:r>
    </w:p>
    <w:p w14:paraId="2625267F" w14:textId="7CFF85BA" w:rsidR="006002A4" w:rsidRPr="00C34891" w:rsidRDefault="006002A4" w:rsidP="005E6458">
      <w:pPr>
        <w:pStyle w:val="Paragrafoelenco"/>
        <w:numPr>
          <w:ilvl w:val="0"/>
          <w:numId w:val="9"/>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Reattive. Le tecniche di resilienza reattive gestiscono gli errori solo dopo che essi si sono verificati e hanno come obiettivo di minimizzare i loro effetti sull’applicazione e sugli utenti che ne fanno utilizzo. Un pattern </w:t>
      </w:r>
      <w:r w:rsidR="002E64F3" w:rsidRPr="00C34891">
        <w:rPr>
          <w:rFonts w:ascii="Times New Roman" w:hAnsi="Times New Roman" w:cs="Times New Roman"/>
          <w:sz w:val="24"/>
          <w:szCs w:val="24"/>
        </w:rPr>
        <w:t xml:space="preserve">d’esempio </w:t>
      </w:r>
      <w:r w:rsidRPr="00C34891">
        <w:rPr>
          <w:rFonts w:ascii="Times New Roman" w:hAnsi="Times New Roman" w:cs="Times New Roman"/>
          <w:sz w:val="24"/>
          <w:szCs w:val="24"/>
        </w:rPr>
        <w:t>è il Circuit Breaker.</w:t>
      </w:r>
    </w:p>
    <w:p w14:paraId="65BA3CCD" w14:textId="696D4500" w:rsidR="006002A4" w:rsidRPr="00C34891" w:rsidRDefault="006002A4" w:rsidP="005E6458">
      <w:pPr>
        <w:pStyle w:val="Paragrafoelenco"/>
        <w:numPr>
          <w:ilvl w:val="0"/>
          <w:numId w:val="9"/>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Attive. Le tecniche di resilienza attive, invece, si concentrano sulla prevenzione dei malfunzionamenti attraverso la progettazione di un'architettura robusta e tollerante. Alcune d</w:t>
      </w:r>
      <w:r w:rsidR="00AF39DD">
        <w:rPr>
          <w:rFonts w:ascii="Times New Roman" w:hAnsi="Times New Roman" w:cs="Times New Roman"/>
          <w:sz w:val="24"/>
          <w:szCs w:val="24"/>
        </w:rPr>
        <w:t>elle</w:t>
      </w:r>
      <w:r w:rsidRPr="00C34891">
        <w:rPr>
          <w:rFonts w:ascii="Times New Roman" w:hAnsi="Times New Roman" w:cs="Times New Roman"/>
          <w:sz w:val="24"/>
          <w:szCs w:val="24"/>
        </w:rPr>
        <w:t xml:space="preserve"> tecniche</w:t>
      </w:r>
      <w:r w:rsidR="00AF39DD">
        <w:rPr>
          <w:rFonts w:ascii="Times New Roman" w:hAnsi="Times New Roman" w:cs="Times New Roman"/>
          <w:sz w:val="24"/>
          <w:szCs w:val="24"/>
        </w:rPr>
        <w:t xml:space="preserve"> che soddisfano questa proprietà sono:</w:t>
      </w:r>
      <w:r w:rsidRPr="00C34891">
        <w:rPr>
          <w:rFonts w:ascii="Times New Roman" w:hAnsi="Times New Roman" w:cs="Times New Roman"/>
          <w:sz w:val="24"/>
          <w:szCs w:val="24"/>
        </w:rPr>
        <w:t xml:space="preserve"> la replicazione dei servizi, il Time Limiter e il Rate Limiter.</w:t>
      </w:r>
    </w:p>
    <w:p w14:paraId="34BB6774" w14:textId="16157F3F" w:rsidR="006002A4" w:rsidRPr="00C34891" w:rsidRDefault="006002A4" w:rsidP="005E6458">
      <w:pPr>
        <w:spacing w:before="240" w:after="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54B5DA5B" wp14:editId="5F86B68A">
            <wp:extent cx="933450" cy="9334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51BF5EAA" w14:textId="41558A4D" w:rsidR="00730E6B" w:rsidRPr="00C34891" w:rsidRDefault="00730E6B" w:rsidP="005E6458">
      <w:pPr>
        <w:spacing w:before="240" w:after="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.1</w:t>
      </w:r>
      <w:r w:rsidRPr="00C34891">
        <w:rPr>
          <w:rFonts w:ascii="Times New Roman" w:hAnsi="Times New Roman" w:cs="Times New Roman"/>
          <w:i/>
          <w:iCs/>
          <w:sz w:val="18"/>
          <w:szCs w:val="18"/>
        </w:rPr>
        <w:t xml:space="preserve"> Logo di Resilience4j</w:t>
      </w:r>
    </w:p>
    <w:p w14:paraId="147CA4F6" w14:textId="5E1D4E4C" w:rsidR="006002A4" w:rsidRPr="00BF2F85" w:rsidRDefault="006002A4" w:rsidP="00C0756B">
      <w:pPr>
        <w:pStyle w:val="Titolo2"/>
        <w:numPr>
          <w:ilvl w:val="2"/>
          <w:numId w:val="43"/>
        </w:numPr>
        <w:spacing w:after="240" w:line="360" w:lineRule="auto"/>
        <w:rPr>
          <w:rFonts w:ascii="Times New Roman" w:hAnsi="Times New Roman" w:cs="Times New Roman"/>
          <w:color w:val="auto"/>
          <w:sz w:val="32"/>
          <w:szCs w:val="32"/>
        </w:rPr>
      </w:pPr>
      <w:bookmarkStart w:id="54" w:name="_Toc127009929"/>
      <w:bookmarkStart w:id="55" w:name="_Toc127010257"/>
      <w:bookmarkStart w:id="56" w:name="_Toc129719960"/>
      <w:r w:rsidRPr="00BF2F85">
        <w:rPr>
          <w:rFonts w:ascii="Times New Roman" w:hAnsi="Times New Roman" w:cs="Times New Roman"/>
          <w:color w:val="auto"/>
          <w:sz w:val="32"/>
          <w:szCs w:val="32"/>
        </w:rPr>
        <w:t>Circuit Breaker</w:t>
      </w:r>
      <w:bookmarkEnd w:id="54"/>
      <w:bookmarkEnd w:id="55"/>
      <w:r w:rsidR="00BF2F85" w:rsidRPr="00BF2F85">
        <w:rPr>
          <w:rFonts w:ascii="Times New Roman" w:hAnsi="Times New Roman" w:cs="Times New Roman"/>
          <w:color w:val="auto"/>
          <w:sz w:val="32"/>
          <w:szCs w:val="32"/>
        </w:rPr>
        <w:t xml:space="preserve"> e API di fa</w:t>
      </w:r>
      <w:r w:rsidR="00BF2F85">
        <w:rPr>
          <w:rFonts w:ascii="Times New Roman" w:hAnsi="Times New Roman" w:cs="Times New Roman"/>
          <w:color w:val="auto"/>
          <w:sz w:val="32"/>
          <w:szCs w:val="32"/>
        </w:rPr>
        <w:t>llback</w:t>
      </w:r>
      <w:bookmarkEnd w:id="56"/>
    </w:p>
    <w:p w14:paraId="0CD1205A" w14:textId="18DF4C1A"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Circuit Breaker </w:t>
      </w:r>
      <w:r w:rsidR="0012686E" w:rsidRPr="00C34891">
        <w:rPr>
          <w:rFonts w:ascii="Times New Roman" w:hAnsi="Times New Roman" w:cs="Times New Roman"/>
          <w:sz w:val="24"/>
          <w:szCs w:val="24"/>
        </w:rPr>
        <w:t>[2]</w:t>
      </w:r>
      <w:r w:rsidR="00590400"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 interruttore che viene attivato quando un servizio non può garantire il proprio funzionamento. Il Circuit Breaker interrompe temporaneamente la comunicazione al fine di evitare la propagazione a cascata del</w:t>
      </w:r>
      <w:r w:rsidR="00807AFC" w:rsidRPr="00C34891">
        <w:rPr>
          <w:rFonts w:ascii="Times New Roman" w:hAnsi="Times New Roman" w:cs="Times New Roman"/>
          <w:sz w:val="24"/>
          <w:szCs w:val="24"/>
        </w:rPr>
        <w:t>l’errore</w:t>
      </w:r>
      <w:r w:rsidRPr="00C34891">
        <w:rPr>
          <w:rFonts w:ascii="Times New Roman" w:hAnsi="Times New Roman" w:cs="Times New Roman"/>
          <w:sz w:val="24"/>
          <w:szCs w:val="24"/>
        </w:rPr>
        <w:t>, cioè che l’invio di ulteriori richieste possa esaurire tutte le risorse computazionali del sistema, peggiorando così la situazione.</w:t>
      </w:r>
    </w:p>
    <w:p w14:paraId="4DD2CBE6" w14:textId="7060EA24"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In un’ottica di basso livello, il Circuit Breaker viene implementato come un contatore che tiene traccia del numero di richieste fallite. Quando il numero di richieste fallite supera una determinata soglia di tolleranza, l’interruttore viene attivato e tutte le future comunicazioni in arrivo verranno abortite di default. Quando il Circuit Breaker è attivato, è possibile utilizzare un’API di fallback per gestire le richieste in arrivo e restituire</w:t>
      </w:r>
      <w:r w:rsidR="005142D0">
        <w:rPr>
          <w:rFonts w:ascii="Times New Roman" w:hAnsi="Times New Roman" w:cs="Times New Roman"/>
          <w:sz w:val="24"/>
          <w:szCs w:val="24"/>
        </w:rPr>
        <w:t xml:space="preserve"> </w:t>
      </w:r>
      <w:r w:rsidRPr="00C34891">
        <w:rPr>
          <w:rFonts w:ascii="Times New Roman" w:hAnsi="Times New Roman" w:cs="Times New Roman"/>
          <w:sz w:val="24"/>
          <w:szCs w:val="24"/>
        </w:rPr>
        <w:t>un messaggio di errore</w:t>
      </w:r>
      <w:r w:rsidR="005142D0">
        <w:rPr>
          <w:rFonts w:ascii="Times New Roman" w:hAnsi="Times New Roman" w:cs="Times New Roman"/>
          <w:sz w:val="24"/>
          <w:szCs w:val="24"/>
        </w:rPr>
        <w:t xml:space="preserve"> preimpostato</w:t>
      </w:r>
      <w:r w:rsidRPr="00C34891">
        <w:rPr>
          <w:rFonts w:ascii="Times New Roman" w:hAnsi="Times New Roman" w:cs="Times New Roman"/>
          <w:sz w:val="24"/>
          <w:szCs w:val="24"/>
        </w:rPr>
        <w:t>. L'API di fallback è un’alternativa di backup, che viene utilizzata per fornire un comportamento di default quando l'API principale non è accessibile o non risponde come previsto.</w:t>
      </w:r>
    </w:p>
    <w:p w14:paraId="2AE52108" w14:textId="77777777" w:rsidR="006002A4" w:rsidRPr="00C34891" w:rsidRDefault="006002A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Dopo un periodo di tempo, detto </w:t>
      </w:r>
      <w:r w:rsidRPr="00C34891">
        <w:rPr>
          <w:rFonts w:ascii="Times New Roman" w:hAnsi="Times New Roman" w:cs="Times New Roman"/>
          <w:i/>
          <w:iCs/>
          <w:sz w:val="24"/>
          <w:szCs w:val="24"/>
        </w:rPr>
        <w:t>timeout</w:t>
      </w:r>
      <w:r w:rsidRPr="00C34891">
        <w:rPr>
          <w:rFonts w:ascii="Times New Roman" w:hAnsi="Times New Roman" w:cs="Times New Roman"/>
          <w:sz w:val="24"/>
          <w:szCs w:val="24"/>
        </w:rPr>
        <w:t>, il Circuit Breaker verifica se il servizio coinvolto è tornato a funzionare correttamente. Se ciò è accaduto, l’interruttore viene aperto e le comunicazioni ripristinate; altrimenti il Circuit Breaker rimane attivato per un altro periodo di tempo, fino al controllo successivo.</w:t>
      </w:r>
    </w:p>
    <w:p w14:paraId="3330E7A7" w14:textId="77777777" w:rsidR="006002A4" w:rsidRPr="00C34891" w:rsidRDefault="006002A4" w:rsidP="00C0756B">
      <w:pPr>
        <w:pStyle w:val="Titolo2"/>
        <w:numPr>
          <w:ilvl w:val="2"/>
          <w:numId w:val="43"/>
        </w:numPr>
        <w:spacing w:after="240" w:line="360" w:lineRule="auto"/>
        <w:rPr>
          <w:rFonts w:ascii="Times New Roman" w:hAnsi="Times New Roman" w:cs="Times New Roman"/>
          <w:color w:val="auto"/>
          <w:sz w:val="32"/>
          <w:szCs w:val="32"/>
        </w:rPr>
      </w:pPr>
      <w:bookmarkStart w:id="57" w:name="_Toc127009930"/>
      <w:bookmarkStart w:id="58" w:name="_Toc127010258"/>
      <w:bookmarkStart w:id="59" w:name="_Toc129719961"/>
      <w:r w:rsidRPr="00C34891">
        <w:rPr>
          <w:rFonts w:ascii="Times New Roman" w:hAnsi="Times New Roman" w:cs="Times New Roman"/>
          <w:color w:val="auto"/>
          <w:sz w:val="32"/>
          <w:szCs w:val="32"/>
        </w:rPr>
        <w:t>Time Limiter</w:t>
      </w:r>
      <w:bookmarkEnd w:id="57"/>
      <w:bookmarkEnd w:id="58"/>
      <w:bookmarkEnd w:id="59"/>
    </w:p>
    <w:p w14:paraId="7633D0E6" w14:textId="65AE60B4"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Time Limiter </w:t>
      </w:r>
      <w:r w:rsidR="0012686E" w:rsidRPr="00C34891">
        <w:rPr>
          <w:rFonts w:ascii="Times New Roman" w:hAnsi="Times New Roman" w:cs="Times New Roman"/>
          <w:sz w:val="24"/>
          <w:szCs w:val="24"/>
        </w:rPr>
        <w:t>[2]</w:t>
      </w:r>
      <w:r w:rsidR="000C29AE"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 pattern che gestisce le richieste che impiegano troppo tempo per essere elaborate</w:t>
      </w:r>
      <w:r w:rsidR="00F862C9">
        <w:rPr>
          <w:rFonts w:ascii="Times New Roman" w:hAnsi="Times New Roman" w:cs="Times New Roman"/>
          <w:sz w:val="24"/>
          <w:szCs w:val="24"/>
        </w:rPr>
        <w:t>. Q</w:t>
      </w:r>
      <w:r w:rsidRPr="00C34891">
        <w:rPr>
          <w:rFonts w:ascii="Times New Roman" w:hAnsi="Times New Roman" w:cs="Times New Roman"/>
          <w:sz w:val="24"/>
          <w:szCs w:val="24"/>
        </w:rPr>
        <w:t xml:space="preserve">uando </w:t>
      </w:r>
      <w:r w:rsidR="00390EED" w:rsidRPr="00C34891">
        <w:rPr>
          <w:rFonts w:ascii="Times New Roman" w:hAnsi="Times New Roman" w:cs="Times New Roman"/>
          <w:sz w:val="24"/>
          <w:szCs w:val="24"/>
        </w:rPr>
        <w:t xml:space="preserve">il </w:t>
      </w:r>
      <w:r w:rsidRPr="00C34891">
        <w:rPr>
          <w:rFonts w:ascii="Times New Roman" w:hAnsi="Times New Roman" w:cs="Times New Roman"/>
          <w:sz w:val="24"/>
          <w:szCs w:val="24"/>
        </w:rPr>
        <w:t xml:space="preserve">loro </w:t>
      </w:r>
      <w:r w:rsidR="00390EED" w:rsidRPr="00C34891">
        <w:rPr>
          <w:rFonts w:ascii="Times New Roman" w:hAnsi="Times New Roman" w:cs="Times New Roman"/>
          <w:sz w:val="24"/>
          <w:szCs w:val="24"/>
        </w:rPr>
        <w:t xml:space="preserve">tempo di </w:t>
      </w:r>
      <w:r w:rsidRPr="00C34891">
        <w:rPr>
          <w:rFonts w:ascii="Times New Roman" w:hAnsi="Times New Roman" w:cs="Times New Roman"/>
          <w:sz w:val="24"/>
          <w:szCs w:val="24"/>
        </w:rPr>
        <w:t xml:space="preserve">elaborazione supera un intervallo di tempo, detto </w:t>
      </w:r>
      <w:r w:rsidRPr="00C34891">
        <w:rPr>
          <w:rFonts w:ascii="Times New Roman" w:hAnsi="Times New Roman" w:cs="Times New Roman"/>
          <w:i/>
          <w:iCs/>
          <w:sz w:val="24"/>
          <w:szCs w:val="24"/>
        </w:rPr>
        <w:t>timeout</w:t>
      </w:r>
      <w:r w:rsidR="00F862C9">
        <w:rPr>
          <w:rFonts w:ascii="Times New Roman" w:hAnsi="Times New Roman" w:cs="Times New Roman"/>
          <w:sz w:val="24"/>
          <w:szCs w:val="24"/>
        </w:rPr>
        <w:t xml:space="preserve">, la richiesta viene abortita e viene restituito un messaggio di errore. </w:t>
      </w:r>
      <w:r w:rsidRPr="00C34891">
        <w:rPr>
          <w:rFonts w:ascii="Times New Roman" w:hAnsi="Times New Roman" w:cs="Times New Roman"/>
          <w:sz w:val="24"/>
          <w:szCs w:val="24"/>
        </w:rPr>
        <w:t>L’obiettivo è evitare che il sistema venga bloccato da richieste lente o incapaci di ottenere risposta.</w:t>
      </w:r>
    </w:p>
    <w:p w14:paraId="3CE20296" w14:textId="77777777"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Tale pattern può essere utilizzato per proteggere il sistema da richieste volontariamente lente, come gli attacchi di tipo Denial of Service, impedendo che il sistema venga sottoposto a un carico computazionale eccessivo.</w:t>
      </w:r>
    </w:p>
    <w:p w14:paraId="458A1839" w14:textId="6DC0C0B7" w:rsidR="006002A4" w:rsidRPr="00C34891" w:rsidRDefault="006002A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È necessario che il timeout venga impostato in modo appropriato, per evitare di interrompere le richieste legittime</w:t>
      </w:r>
      <w:r w:rsidR="00F862C9">
        <w:rPr>
          <w:rFonts w:ascii="Times New Roman" w:hAnsi="Times New Roman" w:cs="Times New Roman"/>
          <w:sz w:val="24"/>
          <w:szCs w:val="24"/>
        </w:rPr>
        <w:t>,</w:t>
      </w:r>
      <w:r w:rsidRPr="00C34891">
        <w:rPr>
          <w:rFonts w:ascii="Times New Roman" w:hAnsi="Times New Roman" w:cs="Times New Roman"/>
          <w:sz w:val="24"/>
          <w:szCs w:val="24"/>
        </w:rPr>
        <w:t xml:space="preserve"> che tuttavia potrebbero impiegare più tempo del previsto per essere elaborate.</w:t>
      </w:r>
    </w:p>
    <w:p w14:paraId="5DD0137A" w14:textId="77777777" w:rsidR="006002A4" w:rsidRPr="00C34891" w:rsidRDefault="006002A4" w:rsidP="00C0756B">
      <w:pPr>
        <w:pStyle w:val="Titolo2"/>
        <w:numPr>
          <w:ilvl w:val="2"/>
          <w:numId w:val="43"/>
        </w:numPr>
        <w:spacing w:after="240" w:line="360" w:lineRule="auto"/>
        <w:rPr>
          <w:rFonts w:ascii="Times New Roman" w:hAnsi="Times New Roman" w:cs="Times New Roman"/>
          <w:color w:val="auto"/>
          <w:sz w:val="32"/>
          <w:szCs w:val="32"/>
        </w:rPr>
      </w:pPr>
      <w:bookmarkStart w:id="60" w:name="_Toc127009931"/>
      <w:bookmarkStart w:id="61" w:name="_Toc127010259"/>
      <w:bookmarkStart w:id="62" w:name="_Toc129719962"/>
      <w:r w:rsidRPr="00C34891">
        <w:rPr>
          <w:rFonts w:ascii="Times New Roman" w:hAnsi="Times New Roman" w:cs="Times New Roman"/>
          <w:color w:val="auto"/>
          <w:sz w:val="32"/>
          <w:szCs w:val="32"/>
        </w:rPr>
        <w:t>Rate Limiter</w:t>
      </w:r>
      <w:bookmarkEnd w:id="60"/>
      <w:bookmarkEnd w:id="61"/>
      <w:bookmarkEnd w:id="62"/>
    </w:p>
    <w:p w14:paraId="1288282F" w14:textId="5D496C83"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Rate Limiter </w:t>
      </w:r>
      <w:r w:rsidR="0012686E" w:rsidRPr="00C34891">
        <w:rPr>
          <w:rFonts w:ascii="Times New Roman" w:hAnsi="Times New Roman" w:cs="Times New Roman"/>
          <w:sz w:val="24"/>
          <w:szCs w:val="24"/>
        </w:rPr>
        <w:t>[2]</w:t>
      </w:r>
      <w:r w:rsidR="008D06DC"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 pattern utilizzato per gestire e limitare il carico di richieste che u</w:t>
      </w:r>
      <w:r w:rsidR="00516299">
        <w:rPr>
          <w:rFonts w:ascii="Times New Roman" w:hAnsi="Times New Roman" w:cs="Times New Roman"/>
          <w:sz w:val="24"/>
          <w:szCs w:val="24"/>
        </w:rPr>
        <w:t xml:space="preserve">na </w:t>
      </w:r>
      <w:r w:rsidRPr="00C34891">
        <w:rPr>
          <w:rFonts w:ascii="Times New Roman" w:hAnsi="Times New Roman" w:cs="Times New Roman"/>
          <w:sz w:val="24"/>
          <w:szCs w:val="24"/>
        </w:rPr>
        <w:t xml:space="preserve">API può processare </w:t>
      </w:r>
      <w:r w:rsidR="00516299">
        <w:rPr>
          <w:rFonts w:ascii="Times New Roman" w:hAnsi="Times New Roman" w:cs="Times New Roman"/>
          <w:sz w:val="24"/>
          <w:szCs w:val="24"/>
        </w:rPr>
        <w:t xml:space="preserve">in </w:t>
      </w:r>
      <w:r w:rsidRPr="00C34891">
        <w:rPr>
          <w:rFonts w:ascii="Times New Roman" w:hAnsi="Times New Roman" w:cs="Times New Roman"/>
          <w:sz w:val="24"/>
          <w:szCs w:val="24"/>
        </w:rPr>
        <w:t>un intervallo di tempo</w:t>
      </w:r>
      <w:r w:rsidR="005D48B8">
        <w:rPr>
          <w:rFonts w:ascii="Times New Roman" w:hAnsi="Times New Roman" w:cs="Times New Roman"/>
          <w:sz w:val="24"/>
          <w:szCs w:val="24"/>
        </w:rPr>
        <w:t xml:space="preserve">, </w:t>
      </w:r>
      <w:r w:rsidRPr="00C34891">
        <w:rPr>
          <w:rFonts w:ascii="Times New Roman" w:hAnsi="Times New Roman" w:cs="Times New Roman"/>
          <w:sz w:val="24"/>
          <w:szCs w:val="24"/>
        </w:rPr>
        <w:t>per evitare che</w:t>
      </w:r>
      <w:r w:rsidR="007C50F4" w:rsidRPr="00C34891">
        <w:rPr>
          <w:rFonts w:ascii="Times New Roman" w:hAnsi="Times New Roman" w:cs="Times New Roman"/>
          <w:sz w:val="24"/>
          <w:szCs w:val="24"/>
        </w:rPr>
        <w:t xml:space="preserve"> il sistema </w:t>
      </w:r>
      <w:r w:rsidRPr="00C34891">
        <w:rPr>
          <w:rFonts w:ascii="Times New Roman" w:hAnsi="Times New Roman" w:cs="Times New Roman"/>
          <w:sz w:val="24"/>
          <w:szCs w:val="24"/>
        </w:rPr>
        <w:t xml:space="preserve">venga sottoposto a </w:t>
      </w:r>
      <w:r w:rsidRPr="00C34891">
        <w:rPr>
          <w:rFonts w:ascii="Times New Roman" w:hAnsi="Times New Roman" w:cs="Times New Roman"/>
          <w:sz w:val="24"/>
          <w:szCs w:val="24"/>
        </w:rPr>
        <w:lastRenderedPageBreak/>
        <w:t>un carico di lavoro eccessivo</w:t>
      </w:r>
      <w:r w:rsidR="005D48B8">
        <w:rPr>
          <w:rFonts w:ascii="Times New Roman" w:hAnsi="Times New Roman" w:cs="Times New Roman"/>
          <w:sz w:val="24"/>
          <w:szCs w:val="24"/>
        </w:rPr>
        <w:t xml:space="preserve">. </w:t>
      </w:r>
      <w:r w:rsidR="00420037" w:rsidRPr="00C34891">
        <w:rPr>
          <w:rFonts w:ascii="Times New Roman" w:hAnsi="Times New Roman" w:cs="Times New Roman"/>
          <w:sz w:val="24"/>
          <w:szCs w:val="24"/>
        </w:rPr>
        <w:t xml:space="preserve">L’obiettivo del Rate Limiter </w:t>
      </w:r>
      <w:r w:rsidRPr="00C34891">
        <w:rPr>
          <w:rFonts w:ascii="Times New Roman" w:hAnsi="Times New Roman" w:cs="Times New Roman"/>
          <w:sz w:val="24"/>
          <w:szCs w:val="24"/>
        </w:rPr>
        <w:t xml:space="preserve">è garantire che un servizio </w:t>
      </w:r>
      <w:r w:rsidR="005D48B8">
        <w:rPr>
          <w:rFonts w:ascii="Times New Roman" w:hAnsi="Times New Roman" w:cs="Times New Roman"/>
          <w:sz w:val="24"/>
          <w:szCs w:val="24"/>
        </w:rPr>
        <w:t xml:space="preserve">non collassi a fronte di </w:t>
      </w:r>
      <w:r w:rsidRPr="00C34891">
        <w:rPr>
          <w:rFonts w:ascii="Times New Roman" w:hAnsi="Times New Roman" w:cs="Times New Roman"/>
          <w:sz w:val="24"/>
          <w:szCs w:val="24"/>
        </w:rPr>
        <w:t>picchi di traffico inaspettat</w:t>
      </w:r>
      <w:r w:rsidR="00653C44">
        <w:rPr>
          <w:rFonts w:ascii="Times New Roman" w:hAnsi="Times New Roman" w:cs="Times New Roman"/>
          <w:sz w:val="24"/>
          <w:szCs w:val="24"/>
        </w:rPr>
        <w:t>amente elevati</w:t>
      </w:r>
      <w:r w:rsidRPr="00C34891">
        <w:rPr>
          <w:rFonts w:ascii="Times New Roman" w:hAnsi="Times New Roman" w:cs="Times New Roman"/>
          <w:sz w:val="24"/>
          <w:szCs w:val="24"/>
        </w:rPr>
        <w:t>.</w:t>
      </w:r>
    </w:p>
    <w:p w14:paraId="0C7A4607" w14:textId="21C1A00B"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Ogni volta che una richiesta viene respinta dal Rate Limiter</w:t>
      </w:r>
      <w:r w:rsidR="00FB06E1">
        <w:rPr>
          <w:rFonts w:ascii="Times New Roman" w:hAnsi="Times New Roman" w:cs="Times New Roman"/>
          <w:sz w:val="24"/>
          <w:szCs w:val="24"/>
        </w:rPr>
        <w:t>,</w:t>
      </w:r>
      <w:r w:rsidRPr="00C34891">
        <w:rPr>
          <w:rFonts w:ascii="Times New Roman" w:hAnsi="Times New Roman" w:cs="Times New Roman"/>
          <w:sz w:val="24"/>
          <w:szCs w:val="24"/>
        </w:rPr>
        <w:t xml:space="preserve"> viene restituito il codice d’errore HTTP 429, </w:t>
      </w:r>
      <w:r w:rsidRPr="00C34891">
        <w:rPr>
          <w:rFonts w:ascii="Times New Roman" w:hAnsi="Times New Roman" w:cs="Times New Roman"/>
          <w:i/>
          <w:iCs/>
          <w:sz w:val="24"/>
          <w:szCs w:val="24"/>
        </w:rPr>
        <w:t>too many requests</w:t>
      </w:r>
      <w:r w:rsidRPr="00C34891">
        <w:rPr>
          <w:rFonts w:ascii="Times New Roman" w:hAnsi="Times New Roman" w:cs="Times New Roman"/>
          <w:sz w:val="24"/>
          <w:szCs w:val="24"/>
        </w:rPr>
        <w:t>.</w:t>
      </w:r>
      <w:r w:rsidR="001F0C02" w:rsidRPr="00C34891">
        <w:rPr>
          <w:rFonts w:ascii="Times New Roman" w:hAnsi="Times New Roman" w:cs="Times New Roman"/>
          <w:sz w:val="24"/>
          <w:szCs w:val="24"/>
        </w:rPr>
        <w:t xml:space="preserve"> </w:t>
      </w:r>
    </w:p>
    <w:p w14:paraId="3E446393" w14:textId="3311A0D3" w:rsidR="001F0C02" w:rsidRPr="00C34891" w:rsidRDefault="00BD2D33"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Con Resilience4j, p</w:t>
      </w:r>
      <w:r w:rsidR="001F0C02" w:rsidRPr="00C34891">
        <w:rPr>
          <w:rFonts w:ascii="Times New Roman" w:hAnsi="Times New Roman" w:cs="Times New Roman"/>
          <w:sz w:val="24"/>
          <w:szCs w:val="24"/>
        </w:rPr>
        <w:t xml:space="preserve">er implementare tale funzionalità </w:t>
      </w:r>
      <w:r w:rsidR="008471CD" w:rsidRPr="00C34891">
        <w:rPr>
          <w:rFonts w:ascii="Times New Roman" w:hAnsi="Times New Roman" w:cs="Times New Roman"/>
          <w:sz w:val="24"/>
          <w:szCs w:val="24"/>
        </w:rPr>
        <w:t>per</w:t>
      </w:r>
      <w:r w:rsidR="001F0C02" w:rsidRPr="00C34891">
        <w:rPr>
          <w:rFonts w:ascii="Times New Roman" w:hAnsi="Times New Roman" w:cs="Times New Roman"/>
          <w:sz w:val="24"/>
          <w:szCs w:val="24"/>
        </w:rPr>
        <w:t xml:space="preserve"> un’API è sufficiente aggiungere la seguente annotazione sopra la segnatura del metodo</w:t>
      </w:r>
      <w:r w:rsidR="008E60CA" w:rsidRPr="00C34891">
        <w:rPr>
          <w:rFonts w:ascii="Times New Roman" w:hAnsi="Times New Roman" w:cs="Times New Roman"/>
          <w:sz w:val="24"/>
          <w:szCs w:val="24"/>
        </w:rPr>
        <w:t xml:space="preserve"> da proteggere</w:t>
      </w:r>
      <w:r w:rsidR="001F0C02" w:rsidRPr="00C34891">
        <w:rPr>
          <w:rFonts w:ascii="Times New Roman" w:hAnsi="Times New Roman" w:cs="Times New Roman"/>
          <w:sz w:val="24"/>
          <w:szCs w:val="24"/>
        </w:rPr>
        <w:t>:</w:t>
      </w:r>
    </w:p>
    <w:p w14:paraId="46539040" w14:textId="77777777" w:rsidR="006B1570" w:rsidRPr="00C34891" w:rsidRDefault="006B1570" w:rsidP="005E6458">
      <w:pPr>
        <w:spacing w:after="0" w:line="360" w:lineRule="auto"/>
        <w:jc w:val="both"/>
        <w:rPr>
          <w:rFonts w:ascii="Times New Roman" w:hAnsi="Times New Roman" w:cs="Times New Roman"/>
          <w:sz w:val="24"/>
          <w:szCs w:val="24"/>
        </w:rPr>
      </w:pPr>
    </w:p>
    <w:p w14:paraId="15F56D50" w14:textId="47B02398" w:rsidR="001F0C02" w:rsidRPr="00C34891" w:rsidRDefault="001F0C02" w:rsidP="005E6458">
      <w:pPr>
        <w:spacing w:after="0" w:line="360" w:lineRule="auto"/>
        <w:jc w:val="both"/>
        <w:rPr>
          <w:rFonts w:ascii="Courier New" w:hAnsi="Courier New" w:cs="Courier New"/>
          <w:sz w:val="24"/>
          <w:szCs w:val="24"/>
        </w:rPr>
      </w:pPr>
      <w:r w:rsidRPr="00C34891">
        <w:rPr>
          <w:rFonts w:ascii="Courier New" w:hAnsi="Courier New" w:cs="Courier New"/>
          <w:sz w:val="24"/>
          <w:szCs w:val="24"/>
        </w:rPr>
        <w:t>@RateLimiter (name = "rateLimiterUserManager")</w:t>
      </w:r>
    </w:p>
    <w:p w14:paraId="1ECCCDD5" w14:textId="77777777" w:rsidR="006B1570" w:rsidRPr="00C34891" w:rsidRDefault="006B1570" w:rsidP="005E6458">
      <w:pPr>
        <w:spacing w:after="0" w:line="360" w:lineRule="auto"/>
        <w:jc w:val="both"/>
        <w:rPr>
          <w:rFonts w:ascii="Times New Roman" w:hAnsi="Times New Roman" w:cs="Times New Roman"/>
          <w:sz w:val="24"/>
          <w:szCs w:val="24"/>
        </w:rPr>
      </w:pPr>
    </w:p>
    <w:p w14:paraId="4B525642" w14:textId="61630D60" w:rsidR="001F0C02" w:rsidRPr="00C34891" w:rsidRDefault="001F0C02"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Dove</w:t>
      </w:r>
      <w:r w:rsidR="00B65D47" w:rsidRPr="00C34891">
        <w:rPr>
          <w:rFonts w:ascii="Times New Roman" w:hAnsi="Times New Roman" w:cs="Times New Roman"/>
          <w:sz w:val="24"/>
          <w:szCs w:val="24"/>
        </w:rPr>
        <w:t xml:space="preserve"> </w:t>
      </w:r>
      <w:r w:rsidR="00BE3BB2" w:rsidRPr="00C34891">
        <w:rPr>
          <w:rFonts w:ascii="Times New Roman" w:hAnsi="Times New Roman" w:cs="Times New Roman"/>
          <w:sz w:val="24"/>
          <w:szCs w:val="24"/>
        </w:rPr>
        <w:t>“</w:t>
      </w:r>
      <w:r w:rsidR="002C587F" w:rsidRPr="00C34891">
        <w:rPr>
          <w:rFonts w:ascii="Times New Roman" w:hAnsi="Times New Roman" w:cs="Times New Roman"/>
          <w:sz w:val="24"/>
          <w:szCs w:val="24"/>
        </w:rPr>
        <w:t>r</w:t>
      </w:r>
      <w:r w:rsidRPr="00C34891">
        <w:rPr>
          <w:rFonts w:ascii="Times New Roman" w:hAnsi="Times New Roman" w:cs="Times New Roman"/>
          <w:sz w:val="24"/>
          <w:szCs w:val="24"/>
        </w:rPr>
        <w:t>ateLimiterUserManager</w:t>
      </w:r>
      <w:r w:rsidR="00BE3BB2" w:rsidRPr="00C34891">
        <w:rPr>
          <w:rFonts w:ascii="Times New Roman" w:hAnsi="Times New Roman" w:cs="Times New Roman"/>
          <w:sz w:val="24"/>
          <w:szCs w:val="24"/>
        </w:rPr>
        <w:t>”</w:t>
      </w:r>
      <w:r w:rsidR="005F7B5E" w:rsidRPr="00C34891">
        <w:rPr>
          <w:rFonts w:ascii="Times New Roman" w:hAnsi="Times New Roman" w:cs="Times New Roman"/>
          <w:sz w:val="24"/>
          <w:szCs w:val="24"/>
        </w:rPr>
        <w:t xml:space="preserve"> </w:t>
      </w:r>
      <w:r w:rsidR="00015515" w:rsidRPr="00C34891">
        <w:rPr>
          <w:rFonts w:ascii="Times New Roman" w:hAnsi="Times New Roman" w:cs="Times New Roman"/>
          <w:sz w:val="24"/>
          <w:szCs w:val="24"/>
        </w:rPr>
        <w:t>è</w:t>
      </w:r>
      <w:r w:rsidRPr="00C34891">
        <w:rPr>
          <w:rFonts w:ascii="Times New Roman" w:hAnsi="Times New Roman" w:cs="Times New Roman"/>
          <w:sz w:val="24"/>
          <w:szCs w:val="24"/>
        </w:rPr>
        <w:t xml:space="preserve"> il nome </w:t>
      </w:r>
      <w:r w:rsidR="002C587F" w:rsidRPr="00C34891">
        <w:rPr>
          <w:rFonts w:ascii="Times New Roman" w:hAnsi="Times New Roman" w:cs="Times New Roman"/>
          <w:sz w:val="24"/>
          <w:szCs w:val="24"/>
        </w:rPr>
        <w:t>dell’</w:t>
      </w:r>
      <w:r w:rsidR="005740D3" w:rsidRPr="00C34891">
        <w:rPr>
          <w:rFonts w:ascii="Times New Roman" w:hAnsi="Times New Roman" w:cs="Times New Roman"/>
          <w:sz w:val="24"/>
          <w:szCs w:val="24"/>
        </w:rPr>
        <w:t xml:space="preserve">oggetto </w:t>
      </w:r>
      <w:r w:rsidR="002C587F" w:rsidRPr="00C34891">
        <w:rPr>
          <w:rFonts w:ascii="Times New Roman" w:hAnsi="Times New Roman" w:cs="Times New Roman"/>
          <w:sz w:val="24"/>
          <w:szCs w:val="24"/>
        </w:rPr>
        <w:t>istanz</w:t>
      </w:r>
      <w:r w:rsidR="005740D3" w:rsidRPr="00C34891">
        <w:rPr>
          <w:rFonts w:ascii="Times New Roman" w:hAnsi="Times New Roman" w:cs="Times New Roman"/>
          <w:sz w:val="24"/>
          <w:szCs w:val="24"/>
        </w:rPr>
        <w:t>iato</w:t>
      </w:r>
      <w:r w:rsidR="002C587F" w:rsidRPr="00C34891">
        <w:rPr>
          <w:rFonts w:ascii="Times New Roman" w:hAnsi="Times New Roman" w:cs="Times New Roman"/>
          <w:sz w:val="24"/>
          <w:szCs w:val="24"/>
        </w:rPr>
        <w:t xml:space="preserve"> </w:t>
      </w:r>
      <w:r w:rsidR="005740D3" w:rsidRPr="00C34891">
        <w:rPr>
          <w:rFonts w:ascii="Times New Roman" w:hAnsi="Times New Roman" w:cs="Times New Roman"/>
          <w:sz w:val="24"/>
          <w:szCs w:val="24"/>
        </w:rPr>
        <w:t>come T</w:t>
      </w:r>
      <w:r w:rsidR="002C587F" w:rsidRPr="00C34891">
        <w:rPr>
          <w:rFonts w:ascii="Times New Roman" w:hAnsi="Times New Roman" w:cs="Times New Roman"/>
          <w:sz w:val="24"/>
          <w:szCs w:val="24"/>
        </w:rPr>
        <w:t xml:space="preserve">ime </w:t>
      </w:r>
      <w:r w:rsidR="005740D3" w:rsidRPr="00C34891">
        <w:rPr>
          <w:rFonts w:ascii="Times New Roman" w:hAnsi="Times New Roman" w:cs="Times New Roman"/>
          <w:sz w:val="24"/>
          <w:szCs w:val="24"/>
        </w:rPr>
        <w:t>L</w:t>
      </w:r>
      <w:r w:rsidR="002C587F" w:rsidRPr="00C34891">
        <w:rPr>
          <w:rFonts w:ascii="Times New Roman" w:hAnsi="Times New Roman" w:cs="Times New Roman"/>
          <w:sz w:val="24"/>
          <w:szCs w:val="24"/>
        </w:rPr>
        <w:t>imiter</w:t>
      </w:r>
      <w:r w:rsidR="00761E4F" w:rsidRPr="00C34891">
        <w:rPr>
          <w:rFonts w:ascii="Times New Roman" w:hAnsi="Times New Roman" w:cs="Times New Roman"/>
          <w:sz w:val="24"/>
          <w:szCs w:val="24"/>
        </w:rPr>
        <w:t>, che</w:t>
      </w:r>
      <w:r w:rsidR="00A073ED" w:rsidRPr="00C34891">
        <w:rPr>
          <w:rFonts w:ascii="Times New Roman" w:hAnsi="Times New Roman" w:cs="Times New Roman"/>
          <w:sz w:val="24"/>
          <w:szCs w:val="24"/>
        </w:rPr>
        <w:t xml:space="preserve"> nel caso del prototipo,</w:t>
      </w:r>
      <w:r w:rsidR="00761E4F" w:rsidRPr="00C34891">
        <w:rPr>
          <w:rFonts w:ascii="Times New Roman" w:hAnsi="Times New Roman" w:cs="Times New Roman"/>
          <w:sz w:val="24"/>
          <w:szCs w:val="24"/>
        </w:rPr>
        <w:t xml:space="preserve"> deve essere </w:t>
      </w:r>
      <w:r w:rsidR="002C587F" w:rsidRPr="00C34891">
        <w:rPr>
          <w:rFonts w:ascii="Times New Roman" w:hAnsi="Times New Roman" w:cs="Times New Roman"/>
          <w:sz w:val="24"/>
          <w:szCs w:val="24"/>
        </w:rPr>
        <w:t>configurat</w:t>
      </w:r>
      <w:r w:rsidR="00761E4F" w:rsidRPr="00C34891">
        <w:rPr>
          <w:rFonts w:ascii="Times New Roman" w:hAnsi="Times New Roman" w:cs="Times New Roman"/>
          <w:sz w:val="24"/>
          <w:szCs w:val="24"/>
        </w:rPr>
        <w:t>o</w:t>
      </w:r>
      <w:r w:rsidR="002C587F" w:rsidRPr="00C34891">
        <w:rPr>
          <w:rFonts w:ascii="Times New Roman" w:hAnsi="Times New Roman" w:cs="Times New Roman"/>
          <w:sz w:val="24"/>
          <w:szCs w:val="24"/>
        </w:rPr>
        <w:t xml:space="preserve"> </w:t>
      </w:r>
      <w:r w:rsidR="00AC6921">
        <w:rPr>
          <w:rFonts w:ascii="Times New Roman" w:hAnsi="Times New Roman" w:cs="Times New Roman"/>
          <w:sz w:val="24"/>
          <w:szCs w:val="24"/>
        </w:rPr>
        <w:t xml:space="preserve">per </w:t>
      </w:r>
      <w:r w:rsidR="002C587F" w:rsidRPr="00C34891">
        <w:rPr>
          <w:rFonts w:ascii="Times New Roman" w:hAnsi="Times New Roman" w:cs="Times New Roman"/>
          <w:sz w:val="24"/>
          <w:szCs w:val="24"/>
        </w:rPr>
        <w:t xml:space="preserve">processare </w:t>
      </w:r>
      <w:r w:rsidR="00AC6921">
        <w:rPr>
          <w:rFonts w:ascii="Times New Roman" w:hAnsi="Times New Roman" w:cs="Times New Roman"/>
          <w:sz w:val="24"/>
          <w:szCs w:val="24"/>
        </w:rPr>
        <w:t xml:space="preserve">un </w:t>
      </w:r>
      <w:r w:rsidR="00851DCA" w:rsidRPr="00C34891">
        <w:rPr>
          <w:rFonts w:ascii="Times New Roman" w:hAnsi="Times New Roman" w:cs="Times New Roman"/>
          <w:sz w:val="24"/>
          <w:szCs w:val="24"/>
        </w:rPr>
        <w:t xml:space="preserve">massimo </w:t>
      </w:r>
      <w:r w:rsidR="00AC6921">
        <w:rPr>
          <w:rFonts w:ascii="Times New Roman" w:hAnsi="Times New Roman" w:cs="Times New Roman"/>
          <w:sz w:val="24"/>
          <w:szCs w:val="24"/>
        </w:rPr>
        <w:t xml:space="preserve">di </w:t>
      </w:r>
      <w:r w:rsidR="002C587F" w:rsidRPr="00C34891">
        <w:rPr>
          <w:rFonts w:ascii="Times New Roman" w:hAnsi="Times New Roman" w:cs="Times New Roman"/>
          <w:sz w:val="24"/>
          <w:szCs w:val="24"/>
        </w:rPr>
        <w:t>dieci richieste al minuto:</w:t>
      </w:r>
    </w:p>
    <w:p w14:paraId="1FA59135" w14:textId="77777777" w:rsidR="00D022B2" w:rsidRPr="00C34891" w:rsidRDefault="00D022B2" w:rsidP="005E6458">
      <w:pPr>
        <w:spacing w:after="0" w:line="360" w:lineRule="auto"/>
        <w:jc w:val="both"/>
        <w:rPr>
          <w:rFonts w:ascii="Times New Roman" w:hAnsi="Times New Roman" w:cs="Times New Roman"/>
          <w:sz w:val="24"/>
          <w:szCs w:val="24"/>
        </w:rPr>
      </w:pPr>
    </w:p>
    <w:p w14:paraId="21723DEF" w14:textId="77777777" w:rsidR="002C587F" w:rsidRPr="00A4271F" w:rsidRDefault="002C587F"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resilience4j.ratelimiter:</w:t>
      </w:r>
    </w:p>
    <w:p w14:paraId="36BEC2E1" w14:textId="77777777" w:rsidR="002C587F" w:rsidRPr="00A4271F" w:rsidRDefault="002C587F"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instances:</w:t>
      </w:r>
    </w:p>
    <w:p w14:paraId="4F470F66" w14:textId="77777777" w:rsidR="002C587F" w:rsidRPr="00A4271F" w:rsidRDefault="002C587F"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rateLimiterUserManager:</w:t>
      </w:r>
    </w:p>
    <w:p w14:paraId="742697D7" w14:textId="77777777" w:rsidR="002C587F" w:rsidRPr="00A4271F" w:rsidRDefault="002C587F"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limitForPeriod: 10</w:t>
      </w:r>
    </w:p>
    <w:p w14:paraId="079C0081" w14:textId="77777777" w:rsidR="002C587F" w:rsidRPr="00C34891" w:rsidRDefault="002C587F" w:rsidP="005E6458">
      <w:pPr>
        <w:spacing w:after="0" w:line="360" w:lineRule="auto"/>
        <w:jc w:val="both"/>
        <w:rPr>
          <w:rFonts w:ascii="Courier New" w:hAnsi="Courier New" w:cs="Courier New"/>
          <w:sz w:val="24"/>
          <w:szCs w:val="24"/>
        </w:rPr>
      </w:pPr>
      <w:r w:rsidRPr="00A4271F">
        <w:rPr>
          <w:rFonts w:ascii="Courier New" w:hAnsi="Courier New" w:cs="Courier New"/>
          <w:sz w:val="24"/>
          <w:szCs w:val="24"/>
          <w:lang w:val="en-GB"/>
        </w:rPr>
        <w:t xml:space="preserve">      </w:t>
      </w:r>
      <w:r w:rsidRPr="00C34891">
        <w:rPr>
          <w:rFonts w:ascii="Courier New" w:hAnsi="Courier New" w:cs="Courier New"/>
          <w:sz w:val="24"/>
          <w:szCs w:val="24"/>
        </w:rPr>
        <w:t>limitRefreshPeriod: 1m</w:t>
      </w:r>
    </w:p>
    <w:p w14:paraId="49DD41CD" w14:textId="76BCA7C9" w:rsidR="006002A4" w:rsidRPr="00C34891" w:rsidRDefault="002C587F" w:rsidP="005E6458">
      <w:pPr>
        <w:spacing w:after="0" w:line="360" w:lineRule="auto"/>
        <w:jc w:val="both"/>
        <w:rPr>
          <w:rFonts w:ascii="Times New Roman" w:hAnsi="Times New Roman" w:cs="Times New Roman"/>
        </w:rPr>
      </w:pPr>
      <w:r w:rsidRPr="00C34891">
        <w:rPr>
          <w:rFonts w:ascii="Courier New" w:hAnsi="Courier New" w:cs="Courier New"/>
          <w:sz w:val="24"/>
          <w:szCs w:val="24"/>
        </w:rPr>
        <w:t xml:space="preserve">      timeoutDuration: 0</w:t>
      </w:r>
    </w:p>
    <w:p w14:paraId="46CF92EF" w14:textId="77777777"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63" w:name="_Toc127009933"/>
      <w:bookmarkStart w:id="64" w:name="_Toc127010261"/>
      <w:bookmarkStart w:id="65" w:name="_Toc129719963"/>
      <w:r w:rsidRPr="00C34891">
        <w:rPr>
          <w:rFonts w:ascii="Times New Roman" w:hAnsi="Times New Roman" w:cs="Times New Roman"/>
          <w:color w:val="auto"/>
        </w:rPr>
        <w:t>Componenti essenziali per un’architettura a micro-servizi</w:t>
      </w:r>
      <w:bookmarkEnd w:id="63"/>
      <w:bookmarkEnd w:id="64"/>
      <w:bookmarkEnd w:id="65"/>
    </w:p>
    <w:p w14:paraId="2444BF3B" w14:textId="55B031AE" w:rsidR="006002A4" w:rsidRPr="00C34891" w:rsidRDefault="00C325A7" w:rsidP="005E6458">
      <w:pPr>
        <w:pStyle w:val="Paragrafoelenco"/>
        <w:spacing w:before="240" w:after="0" w:line="360" w:lineRule="auto"/>
        <w:ind w:left="0"/>
        <w:jc w:val="both"/>
        <w:rPr>
          <w:rFonts w:ascii="Times New Roman" w:hAnsi="Times New Roman" w:cs="Times New Roman"/>
          <w:sz w:val="24"/>
          <w:szCs w:val="24"/>
        </w:rPr>
      </w:pPr>
      <w:r w:rsidRPr="00C34891">
        <w:rPr>
          <w:rFonts w:ascii="Times New Roman" w:hAnsi="Times New Roman" w:cs="Times New Roman"/>
          <w:sz w:val="24"/>
          <w:szCs w:val="24"/>
        </w:rPr>
        <w:t>In aggiunta alle tecniche per la resilienza, un’architettura a micro-servizi deve essere munita di alcuni componenti essenziali</w:t>
      </w:r>
      <w:r w:rsidR="00A163C4">
        <w:rPr>
          <w:rFonts w:ascii="Times New Roman" w:hAnsi="Times New Roman" w:cs="Times New Roman"/>
          <w:sz w:val="24"/>
          <w:szCs w:val="24"/>
        </w:rPr>
        <w:t xml:space="preserve"> [2]</w:t>
      </w:r>
      <w:r w:rsidRPr="00C34891">
        <w:rPr>
          <w:rFonts w:ascii="Times New Roman" w:hAnsi="Times New Roman" w:cs="Times New Roman"/>
          <w:sz w:val="24"/>
          <w:szCs w:val="24"/>
        </w:rPr>
        <w:t xml:space="preserve">, </w:t>
      </w:r>
      <w:r w:rsidR="00A163C4">
        <w:rPr>
          <w:rFonts w:ascii="Times New Roman" w:hAnsi="Times New Roman" w:cs="Times New Roman"/>
          <w:sz w:val="24"/>
          <w:szCs w:val="24"/>
        </w:rPr>
        <w:t xml:space="preserve">tra cui </w:t>
      </w:r>
      <w:r w:rsidRPr="00C34891">
        <w:rPr>
          <w:rFonts w:ascii="Times New Roman" w:hAnsi="Times New Roman" w:cs="Times New Roman"/>
          <w:sz w:val="24"/>
          <w:szCs w:val="24"/>
        </w:rPr>
        <w:t>l’API Gateway, il registro dei servizi e il Load Balancer</w:t>
      </w:r>
      <w:r w:rsidR="00A163C4">
        <w:rPr>
          <w:rFonts w:ascii="Times New Roman" w:hAnsi="Times New Roman" w:cs="Times New Roman"/>
          <w:sz w:val="24"/>
          <w:szCs w:val="24"/>
        </w:rPr>
        <w:t>; le cui funzionalità sono:</w:t>
      </w:r>
    </w:p>
    <w:p w14:paraId="7C68FD31" w14:textId="178D769E" w:rsidR="006002A4" w:rsidRPr="00C34891" w:rsidRDefault="001469CC" w:rsidP="005E6458">
      <w:pPr>
        <w:pStyle w:val="Paragrafoelenco"/>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API </w:t>
      </w:r>
      <w:r w:rsidR="006002A4" w:rsidRPr="00C34891">
        <w:rPr>
          <w:rFonts w:ascii="Times New Roman" w:hAnsi="Times New Roman" w:cs="Times New Roman"/>
          <w:sz w:val="24"/>
          <w:szCs w:val="24"/>
        </w:rPr>
        <w:t>Gateway</w:t>
      </w:r>
      <w:r>
        <w:rPr>
          <w:rFonts w:ascii="Times New Roman" w:hAnsi="Times New Roman" w:cs="Times New Roman"/>
          <w:sz w:val="24"/>
          <w:szCs w:val="24"/>
        </w:rPr>
        <w:t xml:space="preserve">: </w:t>
      </w:r>
      <w:r w:rsidR="006002A4" w:rsidRPr="00C34891">
        <w:rPr>
          <w:rFonts w:ascii="Times New Roman" w:hAnsi="Times New Roman" w:cs="Times New Roman"/>
          <w:sz w:val="24"/>
          <w:szCs w:val="24"/>
        </w:rPr>
        <w:t>è un componente che funge da punto di ingresso per le richieste inviate al sistema. Esso gestisce le richieste in arrivo, le inoltra ai micro-servizi appropriati e restituisce le risposte agli utenti.</w:t>
      </w:r>
    </w:p>
    <w:p w14:paraId="62C63AEF" w14:textId="59A8C1DC" w:rsidR="006002A4" w:rsidRPr="00C34891" w:rsidRDefault="006002A4" w:rsidP="005E6458">
      <w:pPr>
        <w:pStyle w:val="Paragrafoelenco"/>
        <w:numPr>
          <w:ilvl w:val="0"/>
          <w:numId w:val="10"/>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Load Balancer</w:t>
      </w:r>
      <w:r w:rsidR="00CC072D">
        <w:rPr>
          <w:rFonts w:ascii="Times New Roman" w:hAnsi="Times New Roman" w:cs="Times New Roman"/>
          <w:sz w:val="24"/>
          <w:szCs w:val="24"/>
        </w:rPr>
        <w:t>:</w:t>
      </w:r>
      <w:r w:rsidRPr="00C34891">
        <w:rPr>
          <w:rFonts w:ascii="Times New Roman" w:hAnsi="Times New Roman" w:cs="Times New Roman"/>
          <w:sz w:val="24"/>
          <w:szCs w:val="24"/>
        </w:rPr>
        <w:t xml:space="preserve"> </w:t>
      </w:r>
      <w:r w:rsidR="00CC072D">
        <w:rPr>
          <w:rFonts w:ascii="Times New Roman" w:hAnsi="Times New Roman" w:cs="Times New Roman"/>
          <w:sz w:val="24"/>
          <w:szCs w:val="24"/>
        </w:rPr>
        <w:t xml:space="preserve">è un </w:t>
      </w:r>
      <w:r w:rsidRPr="00C34891">
        <w:rPr>
          <w:rFonts w:ascii="Times New Roman" w:hAnsi="Times New Roman" w:cs="Times New Roman"/>
          <w:sz w:val="24"/>
          <w:szCs w:val="24"/>
        </w:rPr>
        <w:t>componente che distribuisce le richieste in arrivo</w:t>
      </w:r>
      <w:r w:rsidR="00CC072D">
        <w:rPr>
          <w:rFonts w:ascii="Times New Roman" w:hAnsi="Times New Roman" w:cs="Times New Roman"/>
          <w:sz w:val="24"/>
          <w:szCs w:val="24"/>
        </w:rPr>
        <w:t>,</w:t>
      </w:r>
      <w:r w:rsidRPr="00C34891">
        <w:rPr>
          <w:rFonts w:ascii="Times New Roman" w:hAnsi="Times New Roman" w:cs="Times New Roman"/>
          <w:sz w:val="24"/>
          <w:szCs w:val="24"/>
        </w:rPr>
        <w:t xml:space="preserve"> tra le istanze </w:t>
      </w:r>
      <w:r w:rsidR="00CC072D">
        <w:rPr>
          <w:rFonts w:ascii="Times New Roman" w:hAnsi="Times New Roman" w:cs="Times New Roman"/>
          <w:sz w:val="24"/>
          <w:szCs w:val="24"/>
        </w:rPr>
        <w:t xml:space="preserve">attive </w:t>
      </w:r>
      <w:r w:rsidRPr="00C34891">
        <w:rPr>
          <w:rFonts w:ascii="Times New Roman" w:hAnsi="Times New Roman" w:cs="Times New Roman"/>
          <w:sz w:val="24"/>
          <w:szCs w:val="24"/>
        </w:rPr>
        <w:t>de</w:t>
      </w:r>
      <w:r w:rsidR="00CC072D">
        <w:rPr>
          <w:rFonts w:ascii="Times New Roman" w:hAnsi="Times New Roman" w:cs="Times New Roman"/>
          <w:sz w:val="24"/>
          <w:szCs w:val="24"/>
        </w:rPr>
        <w:t>l</w:t>
      </w:r>
      <w:r w:rsidRPr="00C34891">
        <w:rPr>
          <w:rFonts w:ascii="Times New Roman" w:hAnsi="Times New Roman" w:cs="Times New Roman"/>
          <w:sz w:val="24"/>
          <w:szCs w:val="24"/>
        </w:rPr>
        <w:t xml:space="preserve"> micro-servizi</w:t>
      </w:r>
      <w:r w:rsidR="00CC072D">
        <w:rPr>
          <w:rFonts w:ascii="Times New Roman" w:hAnsi="Times New Roman" w:cs="Times New Roman"/>
          <w:sz w:val="24"/>
          <w:szCs w:val="24"/>
        </w:rPr>
        <w:t xml:space="preserve">o a cui esse sono rivolte; esso </w:t>
      </w:r>
      <w:r w:rsidRPr="00C34891">
        <w:rPr>
          <w:rFonts w:ascii="Times New Roman" w:hAnsi="Times New Roman" w:cs="Times New Roman"/>
          <w:sz w:val="24"/>
          <w:szCs w:val="24"/>
        </w:rPr>
        <w:t>garant</w:t>
      </w:r>
      <w:r w:rsidR="00CC072D">
        <w:rPr>
          <w:rFonts w:ascii="Times New Roman" w:hAnsi="Times New Roman" w:cs="Times New Roman"/>
          <w:sz w:val="24"/>
          <w:szCs w:val="24"/>
        </w:rPr>
        <w:t>isce</w:t>
      </w:r>
      <w:r w:rsidRPr="00C34891">
        <w:rPr>
          <w:rFonts w:ascii="Times New Roman" w:hAnsi="Times New Roman" w:cs="Times New Roman"/>
          <w:sz w:val="24"/>
          <w:szCs w:val="24"/>
        </w:rPr>
        <w:t xml:space="preserve"> che nessuna delle istanze venga sovraccaricata eccessivamente.</w:t>
      </w:r>
    </w:p>
    <w:p w14:paraId="69CFBFA8" w14:textId="120BA623" w:rsidR="006002A4" w:rsidRPr="00C34891" w:rsidRDefault="006002A4" w:rsidP="005E6458">
      <w:pPr>
        <w:pStyle w:val="Paragrafoelenco"/>
        <w:numPr>
          <w:ilvl w:val="0"/>
          <w:numId w:val="10"/>
        </w:num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Registro dei servizi. Il registro dei servizi è un componente che tiene traccia degli indirizzi delle istanze disponibili, per consentire ad esse di </w:t>
      </w:r>
      <w:r w:rsidR="00D86510" w:rsidRPr="00C34891">
        <w:rPr>
          <w:rFonts w:ascii="Times New Roman" w:hAnsi="Times New Roman" w:cs="Times New Roman"/>
          <w:sz w:val="24"/>
          <w:szCs w:val="24"/>
        </w:rPr>
        <w:t>ri</w:t>
      </w:r>
      <w:r w:rsidRPr="00C34891">
        <w:rPr>
          <w:rFonts w:ascii="Times New Roman" w:hAnsi="Times New Roman" w:cs="Times New Roman"/>
          <w:sz w:val="24"/>
          <w:szCs w:val="24"/>
        </w:rPr>
        <w:t>trovarsi e di comunicare tra loro.</w:t>
      </w:r>
    </w:p>
    <w:p w14:paraId="61F89241" w14:textId="77777777" w:rsidR="006002A4" w:rsidRPr="00C34891" w:rsidRDefault="006002A4" w:rsidP="00C0756B">
      <w:pPr>
        <w:pStyle w:val="Titolo2"/>
        <w:numPr>
          <w:ilvl w:val="2"/>
          <w:numId w:val="43"/>
        </w:numPr>
        <w:spacing w:after="240" w:line="360" w:lineRule="auto"/>
        <w:jc w:val="both"/>
        <w:rPr>
          <w:rFonts w:ascii="Times New Roman" w:hAnsi="Times New Roman" w:cs="Times New Roman"/>
          <w:color w:val="auto"/>
          <w:sz w:val="32"/>
          <w:szCs w:val="32"/>
        </w:rPr>
      </w:pPr>
      <w:bookmarkStart w:id="66" w:name="_Toc127009934"/>
      <w:bookmarkStart w:id="67" w:name="_Toc127010262"/>
      <w:bookmarkStart w:id="68" w:name="_Toc129719964"/>
      <w:r w:rsidRPr="00C34891">
        <w:rPr>
          <w:rFonts w:ascii="Times New Roman" w:hAnsi="Times New Roman" w:cs="Times New Roman"/>
          <w:color w:val="auto"/>
          <w:sz w:val="32"/>
          <w:szCs w:val="32"/>
        </w:rPr>
        <w:t>API Gateway</w:t>
      </w:r>
      <w:bookmarkEnd w:id="66"/>
      <w:bookmarkEnd w:id="67"/>
      <w:bookmarkEnd w:id="68"/>
    </w:p>
    <w:p w14:paraId="180FBBFB" w14:textId="649ADF2E"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L'API gateway in un'architettura a microservizi funge da punto di accesso unico per le richieste</w:t>
      </w:r>
      <w:r w:rsidR="00095B21">
        <w:rPr>
          <w:rFonts w:ascii="Times New Roman" w:hAnsi="Times New Roman" w:cs="Times New Roman"/>
          <w:sz w:val="24"/>
          <w:szCs w:val="24"/>
        </w:rPr>
        <w:t xml:space="preserve"> in arrivo nel sistema</w:t>
      </w:r>
      <w:r w:rsidRPr="00C34891">
        <w:rPr>
          <w:rFonts w:ascii="Times New Roman" w:hAnsi="Times New Roman" w:cs="Times New Roman"/>
          <w:sz w:val="24"/>
          <w:szCs w:val="24"/>
        </w:rPr>
        <w:t xml:space="preserve">. La principale funzione di un Gateway è il routing delle richieste, ovvero definire a quale micro-servizio indirizzare una richiesta. Questa operazione viene generalmente compiuta utilizzando una strategia di tipo </w:t>
      </w:r>
      <w:r w:rsidRPr="00C34891">
        <w:rPr>
          <w:rFonts w:ascii="Times New Roman" w:hAnsi="Times New Roman" w:cs="Times New Roman"/>
          <w:i/>
          <w:iCs/>
          <w:sz w:val="24"/>
          <w:szCs w:val="24"/>
        </w:rPr>
        <w:t>path-based</w:t>
      </w:r>
      <w:r w:rsidRPr="00C34891">
        <w:rPr>
          <w:rFonts w:ascii="Times New Roman" w:hAnsi="Times New Roman" w:cs="Times New Roman"/>
          <w:sz w:val="24"/>
          <w:szCs w:val="24"/>
        </w:rPr>
        <w:t>, che agisce in funzione dell’URI della richiesta.</w:t>
      </w:r>
    </w:p>
    <w:p w14:paraId="2EAB4308" w14:textId="18FCBEA1"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Spring Cloud permette di implementare un Gateway </w:t>
      </w:r>
      <w:r w:rsidR="00CE729D" w:rsidRPr="00C34891">
        <w:rPr>
          <w:rFonts w:ascii="Times New Roman" w:hAnsi="Times New Roman" w:cs="Times New Roman"/>
          <w:sz w:val="24"/>
          <w:szCs w:val="24"/>
        </w:rPr>
        <w:t xml:space="preserve">con </w:t>
      </w:r>
      <w:r w:rsidRPr="00C34891">
        <w:rPr>
          <w:rFonts w:ascii="Times New Roman" w:hAnsi="Times New Roman" w:cs="Times New Roman"/>
          <w:sz w:val="24"/>
          <w:szCs w:val="24"/>
        </w:rPr>
        <w:t>Spring Cloud Gateway, un componente molto flessibile, che oltre a svolgere l’operazione di routing, può essere integrato agilmente con altre unità fondamentali di un’architettura a micro-servizi, come il registro dei servizi e il Load Balancer.</w:t>
      </w:r>
    </w:p>
    <w:p w14:paraId="7B37623E" w14:textId="3804490E" w:rsidR="006002A4" w:rsidRPr="00C34891" w:rsidRDefault="006002A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Spring Cloud Gateway </w:t>
      </w:r>
      <w:r w:rsidR="0012686E" w:rsidRPr="00C34891">
        <w:rPr>
          <w:rFonts w:ascii="Times New Roman" w:hAnsi="Times New Roman" w:cs="Times New Roman"/>
          <w:sz w:val="24"/>
          <w:szCs w:val="24"/>
        </w:rPr>
        <w:t>[13]</w:t>
      </w:r>
      <w:r w:rsidR="0009089D"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 xml:space="preserve">si basa su un’architettura </w:t>
      </w:r>
      <w:r w:rsidR="00095B21">
        <w:rPr>
          <w:rFonts w:ascii="Times New Roman" w:hAnsi="Times New Roman" w:cs="Times New Roman"/>
          <w:sz w:val="24"/>
          <w:szCs w:val="24"/>
        </w:rPr>
        <w:t xml:space="preserve">interna </w:t>
      </w:r>
      <w:r w:rsidRPr="00C34891">
        <w:rPr>
          <w:rFonts w:ascii="Times New Roman" w:hAnsi="Times New Roman" w:cs="Times New Roman"/>
          <w:sz w:val="24"/>
          <w:szCs w:val="24"/>
        </w:rPr>
        <w:t xml:space="preserve">a </w:t>
      </w:r>
      <w:r w:rsidRPr="00C34891">
        <w:rPr>
          <w:rFonts w:ascii="Times New Roman" w:hAnsi="Times New Roman" w:cs="Times New Roman"/>
          <w:i/>
          <w:iCs/>
          <w:sz w:val="24"/>
          <w:szCs w:val="24"/>
        </w:rPr>
        <w:t>routing e filtro</w:t>
      </w:r>
      <w:r w:rsidR="00095B21">
        <w:rPr>
          <w:rFonts w:ascii="Times New Roman" w:hAnsi="Times New Roman" w:cs="Times New Roman"/>
          <w:sz w:val="24"/>
          <w:szCs w:val="24"/>
        </w:rPr>
        <w:t>.</w:t>
      </w:r>
      <w:r w:rsidRPr="00C34891">
        <w:rPr>
          <w:rFonts w:ascii="Times New Roman" w:hAnsi="Times New Roman" w:cs="Times New Roman"/>
          <w:sz w:val="24"/>
          <w:szCs w:val="24"/>
        </w:rPr>
        <w:t xml:space="preserve"> </w:t>
      </w:r>
      <w:r w:rsidR="00095B21">
        <w:rPr>
          <w:rFonts w:ascii="Times New Roman" w:hAnsi="Times New Roman" w:cs="Times New Roman"/>
          <w:sz w:val="24"/>
          <w:szCs w:val="24"/>
        </w:rPr>
        <w:t>D</w:t>
      </w:r>
      <w:r w:rsidRPr="00C34891">
        <w:rPr>
          <w:rFonts w:ascii="Times New Roman" w:hAnsi="Times New Roman" w:cs="Times New Roman"/>
          <w:sz w:val="24"/>
          <w:szCs w:val="24"/>
        </w:rPr>
        <w:t xml:space="preserve">i seguito </w:t>
      </w:r>
      <w:r w:rsidR="00095B21">
        <w:rPr>
          <w:rFonts w:ascii="Times New Roman" w:hAnsi="Times New Roman" w:cs="Times New Roman"/>
          <w:sz w:val="24"/>
          <w:szCs w:val="24"/>
        </w:rPr>
        <w:t xml:space="preserve">viene </w:t>
      </w:r>
      <w:r w:rsidRPr="00C34891">
        <w:rPr>
          <w:rFonts w:ascii="Times New Roman" w:hAnsi="Times New Roman" w:cs="Times New Roman"/>
          <w:sz w:val="24"/>
          <w:szCs w:val="24"/>
        </w:rPr>
        <w:t>illustrat</w:t>
      </w:r>
      <w:r w:rsidR="00095B21">
        <w:rPr>
          <w:rFonts w:ascii="Times New Roman" w:hAnsi="Times New Roman" w:cs="Times New Roman"/>
          <w:sz w:val="24"/>
          <w:szCs w:val="24"/>
        </w:rPr>
        <w:t>o</w:t>
      </w:r>
      <w:r w:rsidRPr="00C34891">
        <w:rPr>
          <w:rFonts w:ascii="Times New Roman" w:hAnsi="Times New Roman" w:cs="Times New Roman"/>
          <w:sz w:val="24"/>
          <w:szCs w:val="24"/>
        </w:rPr>
        <w:t xml:space="preserve"> un caso concreto di utilizzo dei filtri</w:t>
      </w:r>
      <w:r w:rsidR="00095B21">
        <w:rPr>
          <w:rFonts w:ascii="Times New Roman" w:hAnsi="Times New Roman" w:cs="Times New Roman"/>
          <w:sz w:val="24"/>
          <w:szCs w:val="24"/>
        </w:rPr>
        <w:t>.</w:t>
      </w:r>
    </w:p>
    <w:p w14:paraId="16C0EAA6" w14:textId="77777777" w:rsidR="006002A4" w:rsidRPr="00C34891" w:rsidRDefault="006002A4" w:rsidP="00C0756B">
      <w:pPr>
        <w:pStyle w:val="Titolo3"/>
        <w:numPr>
          <w:ilvl w:val="3"/>
          <w:numId w:val="43"/>
        </w:numPr>
        <w:spacing w:after="240" w:line="360" w:lineRule="auto"/>
        <w:rPr>
          <w:rFonts w:ascii="Times New Roman" w:hAnsi="Times New Roman" w:cs="Times New Roman"/>
          <w:color w:val="auto"/>
          <w:sz w:val="32"/>
          <w:szCs w:val="32"/>
        </w:rPr>
      </w:pPr>
      <w:bookmarkStart w:id="69" w:name="_Toc127009935"/>
      <w:bookmarkStart w:id="70" w:name="_Toc127010263"/>
      <w:bookmarkStart w:id="71" w:name="_Toc129719965"/>
      <w:r w:rsidRPr="00C34891">
        <w:rPr>
          <w:rFonts w:ascii="Times New Roman" w:hAnsi="Times New Roman" w:cs="Times New Roman"/>
          <w:color w:val="auto"/>
          <w:sz w:val="32"/>
          <w:szCs w:val="32"/>
        </w:rPr>
        <w:t>Utilizzo dei filtri in Spring Cloud Gateway</w:t>
      </w:r>
      <w:bookmarkEnd w:id="69"/>
      <w:bookmarkEnd w:id="70"/>
      <w:bookmarkEnd w:id="71"/>
    </w:p>
    <w:p w14:paraId="01F69B2E" w14:textId="1FC852DB"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 filtri </w:t>
      </w:r>
      <w:r w:rsidR="0012686E" w:rsidRPr="00C34891">
        <w:rPr>
          <w:rFonts w:ascii="Times New Roman" w:hAnsi="Times New Roman" w:cs="Times New Roman"/>
          <w:sz w:val="24"/>
          <w:szCs w:val="24"/>
        </w:rPr>
        <w:t>[13]</w:t>
      </w:r>
      <w:r w:rsidR="0009530A"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in Spring Cloud Gateway sono oggetti, che consentono di eseguire operazioni su una richiesta in ingresso o su una risposta in uscita. Nell’ultimo caso, possono essere utilizzati per gestire i messaggi di errore, che devono essere generati in seguito a malfunzionamenti specifici.</w:t>
      </w:r>
    </w:p>
    <w:p w14:paraId="07E1E2AA" w14:textId="02837552" w:rsidR="00687613"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Ad esempio, la seguente configurazione del file di proprietà del Gateway utilizza il filtro denominato </w:t>
      </w:r>
      <w:r w:rsidRPr="00C34891">
        <w:rPr>
          <w:rFonts w:ascii="Times New Roman" w:hAnsi="Times New Roman" w:cs="Times New Roman"/>
          <w:i/>
          <w:iCs/>
          <w:sz w:val="24"/>
          <w:szCs w:val="24"/>
        </w:rPr>
        <w:t>CircuitBreaker</w:t>
      </w:r>
      <w:r w:rsidR="00BD5739" w:rsidRPr="00C34891">
        <w:rPr>
          <w:rFonts w:ascii="Times New Roman" w:hAnsi="Times New Roman" w:cs="Times New Roman"/>
          <w:sz w:val="24"/>
          <w:szCs w:val="24"/>
        </w:rPr>
        <w:t>, per</w:t>
      </w:r>
      <w:r w:rsidRPr="00C34891">
        <w:rPr>
          <w:rFonts w:ascii="Times New Roman" w:hAnsi="Times New Roman" w:cs="Times New Roman"/>
          <w:sz w:val="24"/>
          <w:szCs w:val="24"/>
        </w:rPr>
        <w:t xml:space="preserve"> incrementare il numero di richieste fallite </w:t>
      </w:r>
      <w:r w:rsidR="00BD5739" w:rsidRPr="00C34891">
        <w:rPr>
          <w:rFonts w:ascii="Times New Roman" w:hAnsi="Times New Roman" w:cs="Times New Roman"/>
          <w:sz w:val="24"/>
          <w:szCs w:val="24"/>
        </w:rPr>
        <w:t>d</w:t>
      </w:r>
      <w:r w:rsidR="00B0723C" w:rsidRPr="00C34891">
        <w:rPr>
          <w:rFonts w:ascii="Times New Roman" w:hAnsi="Times New Roman" w:cs="Times New Roman"/>
          <w:sz w:val="24"/>
          <w:szCs w:val="24"/>
        </w:rPr>
        <w:t>el Circuit Breaker “</w:t>
      </w:r>
      <w:r w:rsidRPr="00C34891">
        <w:rPr>
          <w:rFonts w:ascii="Times New Roman" w:hAnsi="Times New Roman" w:cs="Times New Roman"/>
          <w:sz w:val="24"/>
          <w:szCs w:val="24"/>
        </w:rPr>
        <w:t>userManagerCircuitBreaker</w:t>
      </w:r>
      <w:r w:rsidR="00B0723C" w:rsidRPr="00C34891">
        <w:rPr>
          <w:rFonts w:ascii="Times New Roman" w:hAnsi="Times New Roman" w:cs="Times New Roman"/>
          <w:sz w:val="24"/>
          <w:szCs w:val="24"/>
        </w:rPr>
        <w:t>”</w:t>
      </w:r>
      <w:r w:rsidR="00BD5739" w:rsidRPr="00C34891">
        <w:rPr>
          <w:rFonts w:ascii="Times New Roman" w:hAnsi="Times New Roman" w:cs="Times New Roman"/>
          <w:sz w:val="24"/>
          <w:szCs w:val="24"/>
        </w:rPr>
        <w:t>, solo quando il risultato di un’</w:t>
      </w:r>
      <w:r w:rsidRPr="00C34891">
        <w:rPr>
          <w:rFonts w:ascii="Times New Roman" w:hAnsi="Times New Roman" w:cs="Times New Roman"/>
          <w:sz w:val="24"/>
          <w:szCs w:val="24"/>
        </w:rPr>
        <w:t xml:space="preserve">elaborazione sottostante </w:t>
      </w:r>
      <w:r w:rsidR="00641304" w:rsidRPr="00C34891">
        <w:rPr>
          <w:rFonts w:ascii="Times New Roman" w:hAnsi="Times New Roman" w:cs="Times New Roman"/>
          <w:sz w:val="24"/>
          <w:szCs w:val="24"/>
        </w:rPr>
        <w:t>restituisc</w:t>
      </w:r>
      <w:r w:rsidR="00A57DCD">
        <w:rPr>
          <w:rFonts w:ascii="Times New Roman" w:hAnsi="Times New Roman" w:cs="Times New Roman"/>
          <w:sz w:val="24"/>
          <w:szCs w:val="24"/>
        </w:rPr>
        <w:t>e</w:t>
      </w:r>
      <w:r w:rsidRPr="00C34891">
        <w:rPr>
          <w:rFonts w:ascii="Times New Roman" w:hAnsi="Times New Roman" w:cs="Times New Roman"/>
          <w:sz w:val="24"/>
          <w:szCs w:val="24"/>
        </w:rPr>
        <w:t xml:space="preserve"> i codici di errore: 500, 503 o 504.</w:t>
      </w:r>
    </w:p>
    <w:p w14:paraId="190A970A"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lastRenderedPageBreak/>
        <w:t>spring:</w:t>
      </w:r>
    </w:p>
    <w:p w14:paraId="46510E1C"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cloud:</w:t>
      </w:r>
    </w:p>
    <w:p w14:paraId="2E9719D8"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gateway:</w:t>
      </w:r>
    </w:p>
    <w:p w14:paraId="75C74CDB"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routes:</w:t>
      </w:r>
    </w:p>
    <w:p w14:paraId="79DC6225"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id: USER-MANAGER</w:t>
      </w:r>
    </w:p>
    <w:p w14:paraId="16AE178F"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uri: lb://USER-MANAGER</w:t>
      </w:r>
    </w:p>
    <w:p w14:paraId="2FCA9501"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predicates:</w:t>
      </w:r>
    </w:p>
    <w:p w14:paraId="09C308DB" w14:textId="7A47252D"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Path=/members/**</w:t>
      </w:r>
    </w:p>
    <w:p w14:paraId="1A376399" w14:textId="77777777" w:rsidR="006002A4" w:rsidRPr="00A4271F" w:rsidRDefault="006002A4" w:rsidP="005E6458">
      <w:pPr>
        <w:spacing w:after="0" w:line="360" w:lineRule="auto"/>
        <w:jc w:val="both"/>
        <w:rPr>
          <w:rFonts w:ascii="Courier New" w:hAnsi="Courier New" w:cs="Courier New"/>
          <w:b/>
          <w:bCs/>
          <w:sz w:val="24"/>
          <w:szCs w:val="24"/>
          <w:lang w:val="en-GB"/>
        </w:rPr>
      </w:pPr>
      <w:r w:rsidRPr="00A4271F">
        <w:rPr>
          <w:rFonts w:ascii="Courier New" w:hAnsi="Courier New" w:cs="Courier New"/>
          <w:b/>
          <w:bCs/>
          <w:sz w:val="24"/>
          <w:szCs w:val="24"/>
          <w:lang w:val="en-GB"/>
        </w:rPr>
        <w:t xml:space="preserve">          filters:</w:t>
      </w:r>
    </w:p>
    <w:p w14:paraId="59F4943C" w14:textId="77777777" w:rsidR="006002A4" w:rsidRPr="00A4271F" w:rsidRDefault="006002A4" w:rsidP="005E6458">
      <w:pPr>
        <w:spacing w:after="0" w:line="360" w:lineRule="auto"/>
        <w:jc w:val="both"/>
        <w:rPr>
          <w:rFonts w:ascii="Courier New" w:hAnsi="Courier New" w:cs="Courier New"/>
          <w:b/>
          <w:bCs/>
          <w:sz w:val="24"/>
          <w:szCs w:val="24"/>
          <w:lang w:val="en-GB"/>
        </w:rPr>
      </w:pPr>
      <w:r w:rsidRPr="00A4271F">
        <w:rPr>
          <w:rFonts w:ascii="Courier New" w:hAnsi="Courier New" w:cs="Courier New"/>
          <w:b/>
          <w:bCs/>
          <w:sz w:val="24"/>
          <w:szCs w:val="24"/>
          <w:lang w:val="en-GB"/>
        </w:rPr>
        <w:t xml:space="preserve">            - name: CircuitBreaker</w:t>
      </w:r>
    </w:p>
    <w:p w14:paraId="16E7AFB8" w14:textId="77777777" w:rsidR="006002A4" w:rsidRPr="00A4271F" w:rsidRDefault="006002A4" w:rsidP="005E6458">
      <w:pPr>
        <w:spacing w:after="0" w:line="360" w:lineRule="auto"/>
        <w:jc w:val="both"/>
        <w:rPr>
          <w:rFonts w:ascii="Courier New" w:hAnsi="Courier New" w:cs="Courier New"/>
          <w:b/>
          <w:bCs/>
          <w:sz w:val="24"/>
          <w:szCs w:val="24"/>
          <w:lang w:val="en-GB"/>
        </w:rPr>
      </w:pPr>
      <w:r w:rsidRPr="00A4271F">
        <w:rPr>
          <w:rFonts w:ascii="Courier New" w:hAnsi="Courier New" w:cs="Courier New"/>
          <w:b/>
          <w:bCs/>
          <w:sz w:val="24"/>
          <w:szCs w:val="24"/>
          <w:lang w:val="en-GB"/>
        </w:rPr>
        <w:t xml:space="preserve">              args:</w:t>
      </w:r>
    </w:p>
    <w:p w14:paraId="514CEB3A" w14:textId="77777777" w:rsidR="006002A4" w:rsidRPr="00A4271F" w:rsidRDefault="006002A4" w:rsidP="005E6458">
      <w:pPr>
        <w:spacing w:after="0" w:line="360" w:lineRule="auto"/>
        <w:jc w:val="both"/>
        <w:rPr>
          <w:rFonts w:ascii="Courier New" w:hAnsi="Courier New" w:cs="Courier New"/>
          <w:b/>
          <w:bCs/>
          <w:sz w:val="24"/>
          <w:szCs w:val="24"/>
          <w:lang w:val="en-GB"/>
        </w:rPr>
      </w:pPr>
      <w:r w:rsidRPr="00A4271F">
        <w:rPr>
          <w:rFonts w:ascii="Courier New" w:hAnsi="Courier New" w:cs="Courier New"/>
          <w:b/>
          <w:bCs/>
          <w:sz w:val="24"/>
          <w:szCs w:val="24"/>
          <w:lang w:val="en-GB"/>
        </w:rPr>
        <w:t xml:space="preserve">                name: userManagerCircuitBreaker</w:t>
      </w:r>
    </w:p>
    <w:p w14:paraId="0EE8F18E" w14:textId="77777777" w:rsidR="006002A4" w:rsidRPr="00C34891" w:rsidRDefault="006002A4" w:rsidP="005E6458">
      <w:pPr>
        <w:spacing w:after="0" w:line="360" w:lineRule="auto"/>
        <w:jc w:val="both"/>
        <w:rPr>
          <w:rFonts w:ascii="Courier New" w:hAnsi="Courier New" w:cs="Courier New"/>
          <w:b/>
          <w:bCs/>
          <w:sz w:val="24"/>
          <w:szCs w:val="24"/>
        </w:rPr>
      </w:pPr>
      <w:r w:rsidRPr="00A4271F">
        <w:rPr>
          <w:rFonts w:ascii="Courier New" w:hAnsi="Courier New" w:cs="Courier New"/>
          <w:b/>
          <w:bCs/>
          <w:sz w:val="24"/>
          <w:szCs w:val="24"/>
          <w:lang w:val="en-GB"/>
        </w:rPr>
        <w:t xml:space="preserve">                </w:t>
      </w:r>
      <w:r w:rsidRPr="00C34891">
        <w:rPr>
          <w:rFonts w:ascii="Courier New" w:hAnsi="Courier New" w:cs="Courier New"/>
          <w:b/>
          <w:bCs/>
          <w:sz w:val="24"/>
          <w:szCs w:val="24"/>
        </w:rPr>
        <w:t>fallbackUri: forward:/fallback</w:t>
      </w:r>
    </w:p>
    <w:p w14:paraId="19879421" w14:textId="77777777" w:rsidR="006002A4" w:rsidRPr="00C34891" w:rsidRDefault="006002A4" w:rsidP="005E6458">
      <w:pPr>
        <w:spacing w:after="0" w:line="360" w:lineRule="auto"/>
        <w:jc w:val="both"/>
        <w:rPr>
          <w:rFonts w:ascii="Courier New" w:hAnsi="Courier New" w:cs="Courier New"/>
          <w:b/>
          <w:bCs/>
          <w:sz w:val="24"/>
          <w:szCs w:val="24"/>
        </w:rPr>
      </w:pPr>
      <w:r w:rsidRPr="00C34891">
        <w:rPr>
          <w:rFonts w:ascii="Courier New" w:hAnsi="Courier New" w:cs="Courier New"/>
          <w:b/>
          <w:bCs/>
          <w:sz w:val="24"/>
          <w:szCs w:val="24"/>
        </w:rPr>
        <w:t xml:space="preserve">                statusCodes:</w:t>
      </w:r>
    </w:p>
    <w:p w14:paraId="014A6AAB" w14:textId="77777777" w:rsidR="006002A4" w:rsidRPr="00C34891" w:rsidRDefault="006002A4" w:rsidP="005E6458">
      <w:pPr>
        <w:spacing w:after="0" w:line="360" w:lineRule="auto"/>
        <w:jc w:val="both"/>
        <w:rPr>
          <w:rFonts w:ascii="Courier New" w:hAnsi="Courier New" w:cs="Courier New"/>
          <w:b/>
          <w:bCs/>
          <w:sz w:val="24"/>
          <w:szCs w:val="24"/>
        </w:rPr>
      </w:pPr>
      <w:r w:rsidRPr="00C34891">
        <w:rPr>
          <w:rFonts w:ascii="Courier New" w:hAnsi="Courier New" w:cs="Courier New"/>
          <w:b/>
          <w:bCs/>
          <w:sz w:val="24"/>
          <w:szCs w:val="24"/>
        </w:rPr>
        <w:t xml:space="preserve">                  - 500</w:t>
      </w:r>
    </w:p>
    <w:p w14:paraId="1EEAC9D6" w14:textId="77777777" w:rsidR="006002A4" w:rsidRPr="00C34891" w:rsidRDefault="006002A4" w:rsidP="005E6458">
      <w:pPr>
        <w:spacing w:after="0" w:line="360" w:lineRule="auto"/>
        <w:jc w:val="both"/>
        <w:rPr>
          <w:rFonts w:ascii="Courier New" w:hAnsi="Courier New" w:cs="Courier New"/>
          <w:b/>
          <w:bCs/>
          <w:sz w:val="24"/>
          <w:szCs w:val="24"/>
        </w:rPr>
      </w:pPr>
      <w:r w:rsidRPr="00C34891">
        <w:rPr>
          <w:rFonts w:ascii="Courier New" w:hAnsi="Courier New" w:cs="Courier New"/>
          <w:b/>
          <w:bCs/>
          <w:sz w:val="24"/>
          <w:szCs w:val="24"/>
        </w:rPr>
        <w:t xml:space="preserve">                  - 503</w:t>
      </w:r>
    </w:p>
    <w:p w14:paraId="34E051AC" w14:textId="0D00D7AB" w:rsidR="006002A4" w:rsidRPr="00C34891" w:rsidRDefault="006002A4" w:rsidP="005E6458">
      <w:pPr>
        <w:spacing w:after="0" w:line="360" w:lineRule="auto"/>
        <w:jc w:val="both"/>
        <w:rPr>
          <w:rFonts w:ascii="Courier New" w:hAnsi="Courier New" w:cs="Courier New"/>
          <w:b/>
          <w:bCs/>
          <w:sz w:val="24"/>
          <w:szCs w:val="24"/>
        </w:rPr>
      </w:pPr>
      <w:r w:rsidRPr="00C34891">
        <w:rPr>
          <w:rFonts w:ascii="Courier New" w:hAnsi="Courier New" w:cs="Courier New"/>
          <w:b/>
          <w:bCs/>
          <w:sz w:val="24"/>
          <w:szCs w:val="24"/>
        </w:rPr>
        <w:t xml:space="preserve">                  - 504</w:t>
      </w:r>
    </w:p>
    <w:p w14:paraId="5C0F024A" w14:textId="77777777" w:rsidR="00251F30" w:rsidRPr="00C34891" w:rsidRDefault="00251F30" w:rsidP="005E6458">
      <w:pPr>
        <w:spacing w:line="360" w:lineRule="auto"/>
        <w:jc w:val="both"/>
        <w:rPr>
          <w:rFonts w:ascii="Times New Roman" w:hAnsi="Times New Roman" w:cs="Times New Roman"/>
          <w:sz w:val="24"/>
          <w:szCs w:val="24"/>
        </w:rPr>
      </w:pPr>
    </w:p>
    <w:p w14:paraId="1CA9FBE8" w14:textId="3E6A3DC2" w:rsidR="006002A4" w:rsidRPr="00C34891" w:rsidRDefault="006002A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Grazie ai filtri è quindi possibile gestire i casi di errore che un Circuit</w:t>
      </w:r>
      <w:r w:rsidR="00C70135"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Breaker deve tenere in considerazione per modificare il </w:t>
      </w:r>
      <w:r w:rsidR="00876D27" w:rsidRPr="00C34891">
        <w:rPr>
          <w:rFonts w:ascii="Times New Roman" w:hAnsi="Times New Roman" w:cs="Times New Roman"/>
          <w:sz w:val="24"/>
          <w:szCs w:val="24"/>
        </w:rPr>
        <w:t>proprio</w:t>
      </w:r>
      <w:r w:rsidRPr="00C34891">
        <w:rPr>
          <w:rFonts w:ascii="Times New Roman" w:hAnsi="Times New Roman" w:cs="Times New Roman"/>
          <w:sz w:val="24"/>
          <w:szCs w:val="24"/>
        </w:rPr>
        <w:t xml:space="preserve"> stato, ovvero aprirsi o chiudersi. Inoltre, grazie </w:t>
      </w:r>
      <w:r w:rsidR="00C41C87">
        <w:rPr>
          <w:rFonts w:ascii="Times New Roman" w:hAnsi="Times New Roman" w:cs="Times New Roman"/>
          <w:sz w:val="24"/>
          <w:szCs w:val="24"/>
        </w:rPr>
        <w:t xml:space="preserve">ad essi </w:t>
      </w:r>
      <w:r w:rsidRPr="00C34891">
        <w:rPr>
          <w:rFonts w:ascii="Times New Roman" w:hAnsi="Times New Roman" w:cs="Times New Roman"/>
          <w:sz w:val="24"/>
          <w:szCs w:val="24"/>
        </w:rPr>
        <w:t xml:space="preserve">è possibile </w:t>
      </w:r>
      <w:r w:rsidR="00C41C87">
        <w:rPr>
          <w:rFonts w:ascii="Times New Roman" w:hAnsi="Times New Roman" w:cs="Times New Roman"/>
          <w:sz w:val="24"/>
          <w:szCs w:val="24"/>
        </w:rPr>
        <w:t xml:space="preserve">restituire dei messaggi di fallback, adeguati in funzione del tipo di errore intercettato dai micro-servizi sottostanti. </w:t>
      </w:r>
      <w:r w:rsidR="00660DC4">
        <w:rPr>
          <w:rFonts w:ascii="Times New Roman" w:hAnsi="Times New Roman" w:cs="Times New Roman"/>
          <w:sz w:val="24"/>
          <w:szCs w:val="24"/>
        </w:rPr>
        <w:t xml:space="preserve">In questo caso, il messaggio di errore è generato dall’API di </w:t>
      </w:r>
      <w:r w:rsidRPr="00C34891">
        <w:rPr>
          <w:rFonts w:ascii="Times New Roman" w:hAnsi="Times New Roman" w:cs="Times New Roman"/>
          <w:sz w:val="24"/>
          <w:szCs w:val="24"/>
        </w:rPr>
        <w:t>fallback,</w:t>
      </w:r>
      <w:r w:rsidR="00660DC4">
        <w:rPr>
          <w:rFonts w:ascii="Times New Roman" w:hAnsi="Times New Roman" w:cs="Times New Roman"/>
          <w:sz w:val="24"/>
          <w:szCs w:val="24"/>
        </w:rPr>
        <w:t xml:space="preserve"> sita all’interno del </w:t>
      </w:r>
      <w:r w:rsidRPr="00C34891">
        <w:rPr>
          <w:rFonts w:ascii="Times New Roman" w:hAnsi="Times New Roman" w:cs="Times New Roman"/>
          <w:sz w:val="24"/>
          <w:szCs w:val="24"/>
        </w:rPr>
        <w:t>Gateway.</w:t>
      </w:r>
    </w:p>
    <w:p w14:paraId="4031A8E5" w14:textId="77777777" w:rsidR="006002A4" w:rsidRPr="00C34891" w:rsidRDefault="006002A4" w:rsidP="00C0756B">
      <w:pPr>
        <w:pStyle w:val="Titolo3"/>
        <w:numPr>
          <w:ilvl w:val="3"/>
          <w:numId w:val="43"/>
        </w:numPr>
        <w:spacing w:before="0" w:after="240" w:line="360" w:lineRule="auto"/>
        <w:rPr>
          <w:rFonts w:ascii="Times New Roman" w:hAnsi="Times New Roman" w:cs="Times New Roman"/>
          <w:color w:val="auto"/>
          <w:sz w:val="32"/>
          <w:szCs w:val="32"/>
        </w:rPr>
      </w:pPr>
      <w:bookmarkStart w:id="72" w:name="_Toc127009936"/>
      <w:bookmarkStart w:id="73" w:name="_Toc127010264"/>
      <w:bookmarkStart w:id="74" w:name="_Toc129719966"/>
      <w:r w:rsidRPr="00C34891">
        <w:rPr>
          <w:rFonts w:ascii="Times New Roman" w:hAnsi="Times New Roman" w:cs="Times New Roman"/>
          <w:color w:val="auto"/>
          <w:sz w:val="32"/>
          <w:szCs w:val="32"/>
        </w:rPr>
        <w:t>Integrazione tra Spring Cloud Gateway e il Load Balancer</w:t>
      </w:r>
      <w:bookmarkEnd w:id="72"/>
      <w:bookmarkEnd w:id="73"/>
      <w:bookmarkEnd w:id="74"/>
    </w:p>
    <w:p w14:paraId="13F4CE7F" w14:textId="5D585D6C" w:rsidR="00AF6962"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Spring Cloud Gateway </w:t>
      </w:r>
      <w:r w:rsidR="0012686E" w:rsidRPr="00C34891">
        <w:rPr>
          <w:rFonts w:ascii="Times New Roman" w:hAnsi="Times New Roman" w:cs="Times New Roman"/>
          <w:sz w:val="24"/>
          <w:szCs w:val="24"/>
        </w:rPr>
        <w:t>[13]</w:t>
      </w:r>
      <w:r w:rsidR="0009530A"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permette di integrarsi con il Load Balancer, per distribuire il traffico delle richieste tra diverse copie di un micro-servizio.</w:t>
      </w:r>
    </w:p>
    <w:p w14:paraId="6422B588" w14:textId="3DC0D0AC" w:rsidR="00D60485" w:rsidRPr="00C34891" w:rsidRDefault="00270EB4"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Nel</w:t>
      </w:r>
      <w:r w:rsidR="0009530A" w:rsidRPr="00C34891">
        <w:rPr>
          <w:rFonts w:ascii="Times New Roman" w:hAnsi="Times New Roman" w:cs="Times New Roman"/>
          <w:sz w:val="24"/>
          <w:szCs w:val="24"/>
        </w:rPr>
        <w:t xml:space="preserve"> file di configurazione procedente</w:t>
      </w:r>
      <w:r>
        <w:rPr>
          <w:rFonts w:ascii="Times New Roman" w:hAnsi="Times New Roman" w:cs="Times New Roman"/>
          <w:sz w:val="24"/>
          <w:szCs w:val="24"/>
        </w:rPr>
        <w:t xml:space="preserve">, tale funzionalità viene gestita </w:t>
      </w:r>
      <w:r w:rsidR="00D60485" w:rsidRPr="00C34891">
        <w:rPr>
          <w:rFonts w:ascii="Times New Roman" w:hAnsi="Times New Roman" w:cs="Times New Roman"/>
          <w:sz w:val="24"/>
          <w:szCs w:val="24"/>
        </w:rPr>
        <w:t>nel campo “uri”</w:t>
      </w:r>
      <w:r w:rsidR="00AF6962" w:rsidRPr="00C34891">
        <w:rPr>
          <w:rFonts w:ascii="Times New Roman" w:hAnsi="Times New Roman" w:cs="Times New Roman"/>
          <w:sz w:val="24"/>
          <w:szCs w:val="24"/>
        </w:rPr>
        <w:t xml:space="preserve">, grazie </w:t>
      </w:r>
      <w:r>
        <w:rPr>
          <w:rFonts w:ascii="Times New Roman" w:hAnsi="Times New Roman" w:cs="Times New Roman"/>
          <w:sz w:val="24"/>
          <w:szCs w:val="24"/>
        </w:rPr>
        <w:t xml:space="preserve">alla </w:t>
      </w:r>
      <w:r w:rsidR="00AF6962" w:rsidRPr="00C34891">
        <w:rPr>
          <w:rFonts w:ascii="Times New Roman" w:hAnsi="Times New Roman" w:cs="Times New Roman"/>
          <w:sz w:val="24"/>
          <w:szCs w:val="24"/>
        </w:rPr>
        <w:t>sintassi “lb://nomeDelServizio”, dove la scrittura</w:t>
      </w:r>
      <w:r w:rsidR="00002A02" w:rsidRPr="00C34891">
        <w:rPr>
          <w:rFonts w:ascii="Times New Roman" w:hAnsi="Times New Roman" w:cs="Times New Roman"/>
          <w:sz w:val="24"/>
          <w:szCs w:val="24"/>
        </w:rPr>
        <w:t xml:space="preserve"> “lb”</w:t>
      </w:r>
      <w:r w:rsidR="00337180">
        <w:rPr>
          <w:rFonts w:ascii="Times New Roman" w:hAnsi="Times New Roman" w:cs="Times New Roman"/>
          <w:sz w:val="24"/>
          <w:szCs w:val="24"/>
        </w:rPr>
        <w:t xml:space="preserve"> </w:t>
      </w:r>
      <w:r w:rsidR="00AF6962" w:rsidRPr="00C34891">
        <w:rPr>
          <w:rFonts w:ascii="Times New Roman" w:hAnsi="Times New Roman" w:cs="Times New Roman"/>
          <w:sz w:val="24"/>
          <w:szCs w:val="24"/>
        </w:rPr>
        <w:t>indica</w:t>
      </w:r>
      <w:r w:rsidR="003723BA">
        <w:rPr>
          <w:rFonts w:ascii="Times New Roman" w:hAnsi="Times New Roman" w:cs="Times New Roman"/>
          <w:sz w:val="24"/>
          <w:szCs w:val="24"/>
        </w:rPr>
        <w:t xml:space="preserve">, </w:t>
      </w:r>
      <w:r w:rsidR="00AF6962" w:rsidRPr="00C34891">
        <w:rPr>
          <w:rFonts w:ascii="Times New Roman" w:hAnsi="Times New Roman" w:cs="Times New Roman"/>
          <w:sz w:val="24"/>
          <w:szCs w:val="24"/>
        </w:rPr>
        <w:t xml:space="preserve">che l’operazione di </w:t>
      </w:r>
      <w:r w:rsidR="00AF6962" w:rsidRPr="00C34891">
        <w:rPr>
          <w:rFonts w:ascii="Times New Roman" w:hAnsi="Times New Roman" w:cs="Times New Roman"/>
          <w:sz w:val="24"/>
          <w:szCs w:val="24"/>
        </w:rPr>
        <w:lastRenderedPageBreak/>
        <w:t>instradamento deve essere competenza del Load Balancer</w:t>
      </w:r>
      <w:r w:rsidR="00217A22">
        <w:rPr>
          <w:rFonts w:ascii="Times New Roman" w:hAnsi="Times New Roman" w:cs="Times New Roman"/>
          <w:sz w:val="24"/>
          <w:szCs w:val="24"/>
        </w:rPr>
        <w:t>,</w:t>
      </w:r>
      <w:r w:rsidR="00AF6962" w:rsidRPr="00C34891">
        <w:rPr>
          <w:rFonts w:ascii="Times New Roman" w:hAnsi="Times New Roman" w:cs="Times New Roman"/>
          <w:sz w:val="24"/>
          <w:szCs w:val="24"/>
        </w:rPr>
        <w:t xml:space="preserve"> che come accennato in precedenza, si occupa di distribuire il traffico in ingresso, per ottenere una distribuzione equa del carico di lavoro. Il Load Balancer di Spring Cloud Gateway distribuisce le richieste utilizzando l’algoritmo Round-Robin.</w:t>
      </w:r>
    </w:p>
    <w:p w14:paraId="7798709D" w14:textId="3B64B5C9" w:rsidR="00246F74" w:rsidRPr="00C34891" w:rsidRDefault="00246F7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Le informazioni statiche </w:t>
      </w:r>
      <w:r w:rsidR="00523F64" w:rsidRPr="00C34891">
        <w:rPr>
          <w:rFonts w:ascii="Times New Roman" w:hAnsi="Times New Roman" w:cs="Times New Roman"/>
          <w:sz w:val="24"/>
          <w:szCs w:val="24"/>
        </w:rPr>
        <w:t xml:space="preserve">di indirizzamento </w:t>
      </w:r>
      <w:r w:rsidR="00C02F2F" w:rsidRPr="00C34891">
        <w:rPr>
          <w:rFonts w:ascii="Times New Roman" w:hAnsi="Times New Roman" w:cs="Times New Roman"/>
          <w:sz w:val="24"/>
          <w:szCs w:val="24"/>
        </w:rPr>
        <w:t xml:space="preserve">dell’istanza selezionata </w:t>
      </w:r>
      <w:r w:rsidR="00217A22">
        <w:rPr>
          <w:rFonts w:ascii="Times New Roman" w:hAnsi="Times New Roman" w:cs="Times New Roman"/>
          <w:sz w:val="24"/>
          <w:szCs w:val="24"/>
        </w:rPr>
        <w:t xml:space="preserve">dal Load Balancer </w:t>
      </w:r>
      <w:r w:rsidRPr="00C34891">
        <w:rPr>
          <w:rFonts w:ascii="Times New Roman" w:hAnsi="Times New Roman" w:cs="Times New Roman"/>
          <w:sz w:val="24"/>
          <w:szCs w:val="24"/>
        </w:rPr>
        <w:t>vengono recuperate dal registro dei servizi</w:t>
      </w:r>
      <w:r w:rsidR="00217A22">
        <w:rPr>
          <w:rFonts w:ascii="Times New Roman" w:hAnsi="Times New Roman" w:cs="Times New Roman"/>
          <w:sz w:val="24"/>
          <w:szCs w:val="24"/>
        </w:rPr>
        <w:t>.</w:t>
      </w:r>
    </w:p>
    <w:p w14:paraId="3A2465B4" w14:textId="4692240B" w:rsidR="006002A4" w:rsidRPr="00C34891" w:rsidRDefault="006002A4" w:rsidP="00C0756B">
      <w:pPr>
        <w:pStyle w:val="Titolo2"/>
        <w:numPr>
          <w:ilvl w:val="2"/>
          <w:numId w:val="43"/>
        </w:numPr>
        <w:spacing w:after="240" w:line="360" w:lineRule="auto"/>
        <w:rPr>
          <w:rFonts w:ascii="Times New Roman" w:hAnsi="Times New Roman" w:cs="Times New Roman"/>
          <w:color w:val="auto"/>
          <w:sz w:val="32"/>
          <w:szCs w:val="32"/>
        </w:rPr>
      </w:pPr>
      <w:bookmarkStart w:id="75" w:name="_Toc127009937"/>
      <w:bookmarkStart w:id="76" w:name="_Toc127010265"/>
      <w:bookmarkStart w:id="77" w:name="_Toc129719967"/>
      <w:r w:rsidRPr="00C34891">
        <w:rPr>
          <w:rFonts w:ascii="Times New Roman" w:hAnsi="Times New Roman" w:cs="Times New Roman"/>
          <w:color w:val="auto"/>
          <w:sz w:val="32"/>
          <w:szCs w:val="32"/>
        </w:rPr>
        <w:t>Registro dei servizi</w:t>
      </w:r>
      <w:bookmarkEnd w:id="75"/>
      <w:bookmarkEnd w:id="76"/>
      <w:bookmarkEnd w:id="77"/>
    </w:p>
    <w:p w14:paraId="215E6DE7" w14:textId="09E1826C" w:rsidR="006002A4" w:rsidRPr="00C34891" w:rsidRDefault="00D07DD4" w:rsidP="005E645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6002A4" w:rsidRPr="00C34891">
        <w:rPr>
          <w:rFonts w:ascii="Times New Roman" w:hAnsi="Times New Roman" w:cs="Times New Roman"/>
          <w:sz w:val="24"/>
          <w:szCs w:val="24"/>
        </w:rPr>
        <w:t xml:space="preserve">l registro dei servizi </w:t>
      </w:r>
      <w:r>
        <w:rPr>
          <w:rFonts w:ascii="Times New Roman" w:hAnsi="Times New Roman" w:cs="Times New Roman"/>
          <w:sz w:val="24"/>
          <w:szCs w:val="24"/>
        </w:rPr>
        <w:t xml:space="preserve">del prototipo </w:t>
      </w:r>
      <w:r w:rsidR="006002A4" w:rsidRPr="00C34891">
        <w:rPr>
          <w:rFonts w:ascii="Times New Roman" w:hAnsi="Times New Roman" w:cs="Times New Roman"/>
          <w:sz w:val="24"/>
          <w:szCs w:val="24"/>
        </w:rPr>
        <w:t xml:space="preserve">è </w:t>
      </w:r>
      <w:r w:rsidR="004E6C3B" w:rsidRPr="00C34891">
        <w:rPr>
          <w:rFonts w:ascii="Times New Roman" w:hAnsi="Times New Roman" w:cs="Times New Roman"/>
          <w:sz w:val="24"/>
          <w:szCs w:val="24"/>
        </w:rPr>
        <w:t xml:space="preserve">stato implementato </w:t>
      </w:r>
      <w:r w:rsidR="0061245A">
        <w:rPr>
          <w:rFonts w:ascii="Times New Roman" w:hAnsi="Times New Roman" w:cs="Times New Roman"/>
          <w:sz w:val="24"/>
          <w:szCs w:val="24"/>
        </w:rPr>
        <w:t xml:space="preserve">con </w:t>
      </w:r>
      <w:r w:rsidR="006002A4" w:rsidRPr="00C34891">
        <w:rPr>
          <w:rFonts w:ascii="Times New Roman" w:hAnsi="Times New Roman" w:cs="Times New Roman"/>
          <w:sz w:val="24"/>
          <w:szCs w:val="24"/>
        </w:rPr>
        <w:t>Spring Cloud Netflix</w:t>
      </w:r>
      <w:r w:rsidR="00DC4140"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[13]</w:t>
      </w:r>
      <w:r w:rsidR="006002A4" w:rsidRPr="00C34891">
        <w:rPr>
          <w:rFonts w:ascii="Times New Roman" w:hAnsi="Times New Roman" w:cs="Times New Roman"/>
          <w:sz w:val="24"/>
          <w:szCs w:val="24"/>
        </w:rPr>
        <w:t xml:space="preserve">, </w:t>
      </w:r>
      <w:r w:rsidR="004E6C3B" w:rsidRPr="00C34891">
        <w:rPr>
          <w:rFonts w:ascii="Times New Roman" w:hAnsi="Times New Roman" w:cs="Times New Roman"/>
          <w:sz w:val="24"/>
          <w:szCs w:val="24"/>
        </w:rPr>
        <w:t xml:space="preserve">una libreria </w:t>
      </w:r>
      <w:r w:rsidR="003E4FCD" w:rsidRPr="00C34891">
        <w:rPr>
          <w:rFonts w:ascii="Times New Roman" w:hAnsi="Times New Roman" w:cs="Times New Roman"/>
          <w:sz w:val="24"/>
          <w:szCs w:val="24"/>
        </w:rPr>
        <w:t xml:space="preserve">di Spring Cloud, </w:t>
      </w:r>
      <w:r w:rsidR="006002A4" w:rsidRPr="00C34891">
        <w:rPr>
          <w:rFonts w:ascii="Times New Roman" w:hAnsi="Times New Roman" w:cs="Times New Roman"/>
          <w:sz w:val="24"/>
          <w:szCs w:val="24"/>
        </w:rPr>
        <w:t>che mette a disposizione</w:t>
      </w:r>
      <w:r w:rsidR="006E2AA7" w:rsidRPr="00C34891">
        <w:rPr>
          <w:rFonts w:ascii="Times New Roman" w:hAnsi="Times New Roman" w:cs="Times New Roman"/>
          <w:sz w:val="24"/>
          <w:szCs w:val="24"/>
        </w:rPr>
        <w:t xml:space="preserve"> il componente</w:t>
      </w:r>
      <w:r w:rsidR="006002A4" w:rsidRPr="00C34891">
        <w:rPr>
          <w:rFonts w:ascii="Times New Roman" w:hAnsi="Times New Roman" w:cs="Times New Roman"/>
          <w:sz w:val="24"/>
          <w:szCs w:val="24"/>
        </w:rPr>
        <w:t xml:space="preserve"> </w:t>
      </w:r>
      <w:r w:rsidR="006002A4" w:rsidRPr="0061245A">
        <w:rPr>
          <w:rFonts w:ascii="Times New Roman" w:hAnsi="Times New Roman" w:cs="Times New Roman"/>
          <w:sz w:val="24"/>
          <w:szCs w:val="24"/>
        </w:rPr>
        <w:t>Eureka Serve</w:t>
      </w:r>
      <w:r w:rsidR="00C5127A">
        <w:rPr>
          <w:rFonts w:ascii="Times New Roman" w:hAnsi="Times New Roman" w:cs="Times New Roman"/>
          <w:sz w:val="24"/>
          <w:szCs w:val="24"/>
        </w:rPr>
        <w:t>r</w:t>
      </w:r>
      <w:r w:rsidR="0061245A">
        <w:rPr>
          <w:rFonts w:ascii="Times New Roman" w:hAnsi="Times New Roman" w:cs="Times New Roman"/>
          <w:sz w:val="24"/>
          <w:szCs w:val="24"/>
        </w:rPr>
        <w:t xml:space="preserve"> </w:t>
      </w:r>
      <w:r w:rsidR="006002A4" w:rsidRPr="00C34891">
        <w:rPr>
          <w:rFonts w:ascii="Times New Roman" w:hAnsi="Times New Roman" w:cs="Times New Roman"/>
          <w:sz w:val="24"/>
          <w:szCs w:val="24"/>
        </w:rPr>
        <w:t>per l’attività di service discovery.</w:t>
      </w:r>
    </w:p>
    <w:p w14:paraId="41B7AAC8" w14:textId="15FF9131"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service discovery è un meccanismo che consente ai componenti di un’applicazione distribuita di comunicare tra di loro in un ambiente dinamico, senza la necessità che essi posseggano il numero di porta e il nome dell’host dei servizi a cui vogliono connettersi</w:t>
      </w:r>
      <w:r w:rsidR="00270F46">
        <w:rPr>
          <w:rFonts w:ascii="Times New Roman" w:hAnsi="Times New Roman" w:cs="Times New Roman"/>
          <w:sz w:val="24"/>
          <w:szCs w:val="24"/>
        </w:rPr>
        <w:t>; q</w:t>
      </w:r>
      <w:r w:rsidRPr="00C34891">
        <w:rPr>
          <w:rFonts w:ascii="Times New Roman" w:hAnsi="Times New Roman" w:cs="Times New Roman"/>
          <w:sz w:val="24"/>
          <w:szCs w:val="24"/>
        </w:rPr>
        <w:t xml:space="preserve">uindi, senza specificare informazioni relative alla loro localizzazione statica all’interno della rete. È </w:t>
      </w:r>
      <w:r w:rsidR="00823A1E" w:rsidRPr="00C34891">
        <w:rPr>
          <w:rFonts w:ascii="Times New Roman" w:hAnsi="Times New Roman" w:cs="Times New Roman"/>
          <w:sz w:val="24"/>
          <w:szCs w:val="24"/>
        </w:rPr>
        <w:t xml:space="preserve">un </w:t>
      </w:r>
      <w:r w:rsidRPr="00C34891">
        <w:rPr>
          <w:rFonts w:ascii="Times New Roman" w:hAnsi="Times New Roman" w:cs="Times New Roman"/>
          <w:sz w:val="24"/>
          <w:szCs w:val="24"/>
        </w:rPr>
        <w:t>pattern molto utilizzato per applicazioni distribuite su cloud, dove i servizi</w:t>
      </w:r>
      <w:r w:rsidR="00823A1E" w:rsidRPr="00C34891">
        <w:rPr>
          <w:rFonts w:ascii="Times New Roman" w:hAnsi="Times New Roman" w:cs="Times New Roman"/>
          <w:sz w:val="24"/>
          <w:szCs w:val="24"/>
        </w:rPr>
        <w:t xml:space="preserve"> vengono spesso </w:t>
      </w:r>
      <w:r w:rsidRPr="00C34891">
        <w:rPr>
          <w:rFonts w:ascii="Times New Roman" w:hAnsi="Times New Roman" w:cs="Times New Roman"/>
          <w:sz w:val="24"/>
          <w:szCs w:val="24"/>
        </w:rPr>
        <w:t>scalati dinamicamente.</w:t>
      </w:r>
    </w:p>
    <w:p w14:paraId="4A0F537F" w14:textId="30D7F064" w:rsidR="00F17AB7" w:rsidRDefault="00820F9F" w:rsidP="00EE76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Ogni volta che, </w:t>
      </w:r>
      <w:r w:rsidR="006002A4" w:rsidRPr="00C34891">
        <w:rPr>
          <w:rFonts w:ascii="Times New Roman" w:hAnsi="Times New Roman" w:cs="Times New Roman"/>
          <w:sz w:val="24"/>
          <w:szCs w:val="24"/>
        </w:rPr>
        <w:t xml:space="preserve">un servizio </w:t>
      </w:r>
      <w:r>
        <w:rPr>
          <w:rFonts w:ascii="Times New Roman" w:hAnsi="Times New Roman" w:cs="Times New Roman"/>
          <w:sz w:val="24"/>
          <w:szCs w:val="24"/>
        </w:rPr>
        <w:t xml:space="preserve">diventa </w:t>
      </w:r>
      <w:r w:rsidR="006002A4" w:rsidRPr="00C34891">
        <w:rPr>
          <w:rFonts w:ascii="Times New Roman" w:hAnsi="Times New Roman" w:cs="Times New Roman"/>
          <w:sz w:val="24"/>
          <w:szCs w:val="24"/>
        </w:rPr>
        <w:t>indisponibile</w:t>
      </w:r>
      <w:r>
        <w:rPr>
          <w:rFonts w:ascii="Times New Roman" w:hAnsi="Times New Roman" w:cs="Times New Roman"/>
          <w:sz w:val="24"/>
          <w:szCs w:val="24"/>
        </w:rPr>
        <w:t xml:space="preserve"> viene </w:t>
      </w:r>
      <w:r w:rsidR="006002A4" w:rsidRPr="00C34891">
        <w:rPr>
          <w:rFonts w:ascii="Times New Roman" w:hAnsi="Times New Roman" w:cs="Times New Roman"/>
          <w:sz w:val="24"/>
          <w:szCs w:val="24"/>
        </w:rPr>
        <w:t xml:space="preserve">rimosso </w:t>
      </w:r>
      <w:r>
        <w:rPr>
          <w:rFonts w:ascii="Times New Roman" w:hAnsi="Times New Roman" w:cs="Times New Roman"/>
          <w:sz w:val="24"/>
          <w:szCs w:val="24"/>
        </w:rPr>
        <w:t>dal registro, rendendolo irraggiungibile per i micro-servizi</w:t>
      </w:r>
      <w:r w:rsidR="006002A4" w:rsidRPr="00C34891">
        <w:rPr>
          <w:rFonts w:ascii="Times New Roman" w:hAnsi="Times New Roman" w:cs="Times New Roman"/>
          <w:sz w:val="24"/>
          <w:szCs w:val="24"/>
        </w:rPr>
        <w:t xml:space="preserve"> che vorranno comunicare con esso.</w:t>
      </w:r>
      <w:r w:rsidR="00EE76D7">
        <w:rPr>
          <w:rFonts w:ascii="Times New Roman" w:hAnsi="Times New Roman" w:cs="Times New Roman"/>
          <w:sz w:val="24"/>
          <w:szCs w:val="24"/>
        </w:rPr>
        <w:t xml:space="preserve"> </w:t>
      </w:r>
      <w:r w:rsidR="006002A4" w:rsidRPr="00C34891">
        <w:rPr>
          <w:rFonts w:ascii="Times New Roman" w:hAnsi="Times New Roman" w:cs="Times New Roman"/>
          <w:sz w:val="24"/>
          <w:szCs w:val="24"/>
        </w:rPr>
        <w:t xml:space="preserve">Di default, quando si tenta di comunicare con un micro-servizio che non ha alcuna istanza disponibile viene restituito il codice di errore 503, </w:t>
      </w:r>
      <w:r w:rsidR="006002A4" w:rsidRPr="00C34891">
        <w:rPr>
          <w:rFonts w:ascii="Times New Roman" w:hAnsi="Times New Roman" w:cs="Times New Roman"/>
          <w:i/>
          <w:iCs/>
          <w:sz w:val="24"/>
          <w:szCs w:val="24"/>
        </w:rPr>
        <w:t>service unavailable</w:t>
      </w:r>
      <w:r w:rsidR="006002A4" w:rsidRPr="00C34891">
        <w:rPr>
          <w:rFonts w:ascii="Times New Roman" w:hAnsi="Times New Roman" w:cs="Times New Roman"/>
          <w:sz w:val="24"/>
          <w:szCs w:val="24"/>
        </w:rPr>
        <w:t>.</w:t>
      </w:r>
    </w:p>
    <w:p w14:paraId="6EE3B65D" w14:textId="2A4C3692" w:rsidR="0040645C" w:rsidRPr="00C34891" w:rsidRDefault="00F17AB7" w:rsidP="00F17AB7">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056701F" w14:textId="7D4FD196" w:rsidR="006002A4" w:rsidRPr="00C34891" w:rsidRDefault="006002A4" w:rsidP="00C0756B">
      <w:pPr>
        <w:pStyle w:val="Titolo3"/>
        <w:numPr>
          <w:ilvl w:val="3"/>
          <w:numId w:val="43"/>
        </w:numPr>
        <w:spacing w:after="240" w:line="360" w:lineRule="auto"/>
        <w:rPr>
          <w:rFonts w:ascii="Times New Roman" w:hAnsi="Times New Roman" w:cs="Times New Roman"/>
          <w:color w:val="auto"/>
          <w:sz w:val="32"/>
          <w:szCs w:val="32"/>
        </w:rPr>
      </w:pPr>
      <w:bookmarkStart w:id="78" w:name="_Toc127009938"/>
      <w:bookmarkStart w:id="79" w:name="_Toc127010266"/>
      <w:bookmarkStart w:id="80" w:name="_Toc129719968"/>
      <w:r w:rsidRPr="00C34891">
        <w:rPr>
          <w:rFonts w:ascii="Times New Roman" w:hAnsi="Times New Roman" w:cs="Times New Roman"/>
          <w:color w:val="auto"/>
          <w:sz w:val="32"/>
          <w:szCs w:val="32"/>
        </w:rPr>
        <w:lastRenderedPageBreak/>
        <w:t>Pannello di visualizzazione</w:t>
      </w:r>
      <w:bookmarkEnd w:id="78"/>
      <w:bookmarkEnd w:id="79"/>
      <w:bookmarkEnd w:id="80"/>
    </w:p>
    <w:p w14:paraId="77D2D1FC" w14:textId="3C01F1B0" w:rsidR="00605E1A" w:rsidRPr="00C34891" w:rsidRDefault="00DC7259" w:rsidP="005E6458">
      <w:pPr>
        <w:spacing w:after="0" w:line="360" w:lineRule="auto"/>
        <w:jc w:val="both"/>
        <w:rPr>
          <w:rFonts w:ascii="Courier New" w:hAnsi="Courier New" w:cs="Courier New"/>
          <w:color w:val="0563C1" w:themeColor="hyperlink"/>
          <w:u w:val="single"/>
        </w:rPr>
      </w:pPr>
      <w:r>
        <w:rPr>
          <w:rFonts w:ascii="Times New Roman" w:hAnsi="Times New Roman" w:cs="Times New Roman"/>
          <w:sz w:val="24"/>
          <w:szCs w:val="24"/>
        </w:rPr>
        <w:t xml:space="preserve">Eureka mette a disposizione un pannello sulla porta 8761, da cui </w:t>
      </w:r>
      <w:r w:rsidR="00FA19C1" w:rsidRPr="00C34891">
        <w:rPr>
          <w:rStyle w:val="Collegamentoipertestuale"/>
          <w:rFonts w:ascii="Times New Roman" w:hAnsi="Times New Roman" w:cs="Times New Roman"/>
          <w:color w:val="auto"/>
          <w:sz w:val="24"/>
          <w:szCs w:val="24"/>
          <w:u w:val="none"/>
        </w:rPr>
        <w:t>è</w:t>
      </w:r>
      <w:r w:rsidR="006002A4" w:rsidRPr="00C34891">
        <w:rPr>
          <w:rFonts w:ascii="Times New Roman" w:hAnsi="Times New Roman" w:cs="Times New Roman"/>
          <w:sz w:val="24"/>
          <w:szCs w:val="24"/>
        </w:rPr>
        <w:t xml:space="preserve"> possibile monitorare </w:t>
      </w:r>
      <w:r w:rsidR="00FA19C1" w:rsidRPr="00C34891">
        <w:rPr>
          <w:rFonts w:ascii="Times New Roman" w:hAnsi="Times New Roman" w:cs="Times New Roman"/>
          <w:sz w:val="24"/>
          <w:szCs w:val="24"/>
        </w:rPr>
        <w:t xml:space="preserve">le </w:t>
      </w:r>
      <w:r w:rsidR="006002A4" w:rsidRPr="00C34891">
        <w:rPr>
          <w:rFonts w:ascii="Times New Roman" w:hAnsi="Times New Roman" w:cs="Times New Roman"/>
          <w:sz w:val="24"/>
          <w:szCs w:val="24"/>
        </w:rPr>
        <w:t>istanze</w:t>
      </w:r>
      <w:r>
        <w:rPr>
          <w:rFonts w:ascii="Times New Roman" w:hAnsi="Times New Roman" w:cs="Times New Roman"/>
          <w:sz w:val="24"/>
          <w:szCs w:val="24"/>
        </w:rPr>
        <w:t xml:space="preserve"> che possono</w:t>
      </w:r>
      <w:r w:rsidR="00EA2C00" w:rsidRPr="00C34891">
        <w:rPr>
          <w:rFonts w:ascii="Times New Roman" w:hAnsi="Times New Roman" w:cs="Times New Roman"/>
          <w:sz w:val="24"/>
          <w:szCs w:val="24"/>
        </w:rPr>
        <w:t xml:space="preserve"> essere messe in comunicazione tra loro.</w:t>
      </w:r>
    </w:p>
    <w:p w14:paraId="5D35B13B" w14:textId="606F5DF9" w:rsidR="006002A4" w:rsidRPr="00C34891" w:rsidRDefault="003C6B01"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2B750940" wp14:editId="55AB671D">
            <wp:extent cx="5452836" cy="1074155"/>
            <wp:effectExtent l="19050" t="19050" r="14605" b="12065"/>
            <wp:docPr id="34" name="Picture 3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with medium confidence"/>
                    <pic:cNvPicPr/>
                  </pic:nvPicPr>
                  <pic:blipFill>
                    <a:blip r:embed="rId19"/>
                    <a:stretch>
                      <a:fillRect/>
                    </a:stretch>
                  </pic:blipFill>
                  <pic:spPr>
                    <a:xfrm>
                      <a:off x="0" y="0"/>
                      <a:ext cx="5540683" cy="1091460"/>
                    </a:xfrm>
                    <a:prstGeom prst="rect">
                      <a:avLst/>
                    </a:prstGeom>
                    <a:ln>
                      <a:solidFill>
                        <a:schemeClr val="tx1"/>
                      </a:solidFill>
                    </a:ln>
                  </pic:spPr>
                </pic:pic>
              </a:graphicData>
            </a:graphic>
          </wp:inline>
        </w:drawing>
      </w:r>
    </w:p>
    <w:p w14:paraId="1C2C1678" w14:textId="7AED8C6C" w:rsidR="00443553" w:rsidRPr="00C34891" w:rsidRDefault="00730E6B" w:rsidP="005E6458">
      <w:pPr>
        <w:spacing w:before="24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.2</w:t>
      </w:r>
      <w:r w:rsidRPr="00C34891">
        <w:rPr>
          <w:rFonts w:ascii="Times New Roman" w:hAnsi="Times New Roman" w:cs="Times New Roman"/>
          <w:i/>
          <w:iCs/>
          <w:sz w:val="18"/>
          <w:szCs w:val="18"/>
        </w:rPr>
        <w:t xml:space="preserve"> Elenco dei servizi del progetto registrati a Eureka</w:t>
      </w:r>
    </w:p>
    <w:p w14:paraId="6FDCFA60" w14:textId="67A20127" w:rsidR="006002A4" w:rsidRPr="00C34891" w:rsidRDefault="007C5308" w:rsidP="005E6458">
      <w:pPr>
        <w:spacing w:line="360" w:lineRule="auto"/>
        <w:jc w:val="both"/>
        <w:rPr>
          <w:rFonts w:ascii="Times New Roman" w:hAnsi="Times New Roman" w:cs="Times New Roman"/>
          <w:sz w:val="24"/>
          <w:szCs w:val="24"/>
        </w:rPr>
      </w:pPr>
      <w:r>
        <w:rPr>
          <w:rFonts w:ascii="Times New Roman" w:hAnsi="Times New Roman" w:cs="Times New Roman"/>
          <w:sz w:val="24"/>
          <w:szCs w:val="24"/>
        </w:rPr>
        <w:t>Dal pannello precedente è possibile visualizzare le informazioni statiche di indirizzamento di ciascuna istanza connessa.</w:t>
      </w:r>
    </w:p>
    <w:p w14:paraId="2E8D4DEF" w14:textId="0E96AC7C" w:rsidR="00952EB6" w:rsidRPr="00C34891" w:rsidRDefault="00952EB6" w:rsidP="00C0756B">
      <w:pPr>
        <w:pStyle w:val="Titolo3"/>
        <w:numPr>
          <w:ilvl w:val="3"/>
          <w:numId w:val="43"/>
        </w:numPr>
        <w:spacing w:after="240" w:line="360" w:lineRule="auto"/>
        <w:rPr>
          <w:rFonts w:ascii="Times New Roman" w:hAnsi="Times New Roman" w:cs="Times New Roman"/>
          <w:color w:val="auto"/>
          <w:sz w:val="32"/>
          <w:szCs w:val="32"/>
        </w:rPr>
      </w:pPr>
      <w:bookmarkStart w:id="81" w:name="_Toc129719969"/>
      <w:r w:rsidRPr="00C34891">
        <w:rPr>
          <w:rFonts w:ascii="Times New Roman" w:hAnsi="Times New Roman" w:cs="Times New Roman"/>
          <w:color w:val="auto"/>
          <w:sz w:val="32"/>
          <w:szCs w:val="32"/>
        </w:rPr>
        <w:t xml:space="preserve">Tabella </w:t>
      </w:r>
      <w:r w:rsidR="000C6595">
        <w:rPr>
          <w:rFonts w:ascii="Times New Roman" w:hAnsi="Times New Roman" w:cs="Times New Roman"/>
          <w:color w:val="auto"/>
          <w:sz w:val="32"/>
          <w:szCs w:val="32"/>
        </w:rPr>
        <w:t>d</w:t>
      </w:r>
      <w:r w:rsidRPr="00C34891">
        <w:rPr>
          <w:rFonts w:ascii="Times New Roman" w:hAnsi="Times New Roman" w:cs="Times New Roman"/>
          <w:color w:val="auto"/>
          <w:sz w:val="32"/>
          <w:szCs w:val="32"/>
        </w:rPr>
        <w:t>ei servizi del prototipo</w:t>
      </w:r>
      <w:bookmarkEnd w:id="81"/>
    </w:p>
    <w:p w14:paraId="3568E6D9" w14:textId="77777777" w:rsidR="00295A7D" w:rsidRPr="00C34891" w:rsidRDefault="00126539" w:rsidP="005E6458">
      <w:pPr>
        <w:keepNext/>
        <w:spacing w:before="240" w:line="360" w:lineRule="auto"/>
        <w:jc w:val="center"/>
      </w:pPr>
      <w:r w:rsidRPr="00C34891">
        <w:rPr>
          <w:noProof/>
        </w:rPr>
        <w:drawing>
          <wp:inline distT="0" distB="0" distL="0" distR="0" wp14:anchorId="3031CB16" wp14:editId="1A907712">
            <wp:extent cx="5413829" cy="978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7481" cy="980730"/>
                    </a:xfrm>
                    <a:prstGeom prst="rect">
                      <a:avLst/>
                    </a:prstGeom>
                    <a:noFill/>
                    <a:ln>
                      <a:noFill/>
                    </a:ln>
                  </pic:spPr>
                </pic:pic>
              </a:graphicData>
            </a:graphic>
          </wp:inline>
        </w:drawing>
      </w:r>
    </w:p>
    <w:p w14:paraId="1C31FA7E" w14:textId="1F99BB94" w:rsidR="003A2E65" w:rsidRPr="00C34891" w:rsidRDefault="00295A7D"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3</w:t>
      </w:r>
      <w:r w:rsidRPr="00C34891">
        <w:rPr>
          <w:rFonts w:ascii="Times New Roman" w:hAnsi="Times New Roman" w:cs="Times New Roman"/>
          <w:b/>
          <w:bCs/>
          <w:color w:val="auto"/>
        </w:rPr>
        <w:t>.3</w:t>
      </w:r>
      <w:r w:rsidRPr="00C34891">
        <w:rPr>
          <w:rFonts w:ascii="Times New Roman" w:hAnsi="Times New Roman" w:cs="Times New Roman"/>
          <w:color w:val="auto"/>
        </w:rPr>
        <w:t xml:space="preserve"> Elenco dei servizi, host e numero di porta del prototipo</w:t>
      </w:r>
    </w:p>
    <w:p w14:paraId="1244603D" w14:textId="579353DC" w:rsidR="003A25B8" w:rsidRDefault="003A25B8" w:rsidP="00AA14D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È possibile </w:t>
      </w:r>
      <w:r w:rsidRPr="00C34891">
        <w:rPr>
          <w:rFonts w:ascii="Times New Roman" w:hAnsi="Times New Roman" w:cs="Times New Roman"/>
          <w:sz w:val="24"/>
          <w:szCs w:val="24"/>
        </w:rPr>
        <w:t xml:space="preserve">notare, che il micro-servizio </w:t>
      </w:r>
      <w:r w:rsidR="00B03720">
        <w:rPr>
          <w:rFonts w:ascii="Times New Roman" w:hAnsi="Times New Roman" w:cs="Times New Roman"/>
          <w:sz w:val="24"/>
          <w:szCs w:val="24"/>
        </w:rPr>
        <w:t>“E</w:t>
      </w:r>
      <w:r w:rsidRPr="003A25B8">
        <w:rPr>
          <w:rFonts w:ascii="Times New Roman" w:hAnsi="Times New Roman" w:cs="Times New Roman"/>
          <w:sz w:val="24"/>
          <w:szCs w:val="24"/>
        </w:rPr>
        <w:t xml:space="preserve">mail </w:t>
      </w:r>
      <w:r w:rsidR="00B03720">
        <w:rPr>
          <w:rFonts w:ascii="Times New Roman" w:hAnsi="Times New Roman" w:cs="Times New Roman"/>
          <w:sz w:val="24"/>
          <w:szCs w:val="24"/>
        </w:rPr>
        <w:t>S</w:t>
      </w:r>
      <w:r w:rsidRPr="003A25B8">
        <w:rPr>
          <w:rFonts w:ascii="Times New Roman" w:hAnsi="Times New Roman" w:cs="Times New Roman"/>
          <w:sz w:val="24"/>
          <w:szCs w:val="24"/>
        </w:rPr>
        <w:t>ender</w:t>
      </w:r>
      <w:r w:rsidR="00B03720">
        <w:rPr>
          <w:rFonts w:ascii="Times New Roman" w:hAnsi="Times New Roman" w:cs="Times New Roman"/>
          <w:sz w:val="24"/>
          <w:szCs w:val="24"/>
        </w:rPr>
        <w:t>”</w:t>
      </w:r>
      <w:r w:rsidRPr="00C34891">
        <w:rPr>
          <w:rFonts w:ascii="Times New Roman" w:hAnsi="Times New Roman" w:cs="Times New Roman"/>
          <w:sz w:val="24"/>
          <w:szCs w:val="24"/>
        </w:rPr>
        <w:t xml:space="preserve"> è caratterizzato da due istanze attive sulle porte 8082 e 8083.</w:t>
      </w:r>
      <w:r>
        <w:rPr>
          <w:rFonts w:ascii="Times New Roman" w:hAnsi="Times New Roman" w:cs="Times New Roman"/>
          <w:sz w:val="24"/>
          <w:szCs w:val="24"/>
        </w:rPr>
        <w:t xml:space="preserve"> </w:t>
      </w:r>
    </w:p>
    <w:p w14:paraId="1DCB86DD" w14:textId="48D0EDEC" w:rsidR="00034DB7" w:rsidRPr="00C34891" w:rsidRDefault="00B70C44" w:rsidP="00AA14DB">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Le specifiche di ciascun servizio verranno esplorate nel capitolo successivo.</w:t>
      </w:r>
    </w:p>
    <w:p w14:paraId="36432112" w14:textId="77777777" w:rsidR="00034DB7" w:rsidRPr="00C34891" w:rsidRDefault="00034DB7"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0B7E1BD4" w14:textId="77777777"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82" w:name="_Toc127009939"/>
      <w:bookmarkStart w:id="83" w:name="_Toc127010267"/>
      <w:bookmarkStart w:id="84" w:name="_Toc129719970"/>
      <w:r w:rsidRPr="00C34891">
        <w:rPr>
          <w:rFonts w:ascii="Times New Roman" w:hAnsi="Times New Roman" w:cs="Times New Roman"/>
          <w:color w:val="auto"/>
        </w:rPr>
        <w:lastRenderedPageBreak/>
        <w:t>Definizione di Osservabilità</w:t>
      </w:r>
      <w:bookmarkEnd w:id="82"/>
      <w:bookmarkEnd w:id="83"/>
      <w:bookmarkEnd w:id="84"/>
    </w:p>
    <w:p w14:paraId="7FFE5DAB" w14:textId="2984110A"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Per osservabilità </w:t>
      </w:r>
      <w:r w:rsidR="0012686E" w:rsidRPr="00C34891">
        <w:rPr>
          <w:rFonts w:ascii="Times New Roman" w:hAnsi="Times New Roman" w:cs="Times New Roman"/>
          <w:sz w:val="24"/>
          <w:szCs w:val="24"/>
        </w:rPr>
        <w:t>[2]</w:t>
      </w:r>
      <w:r w:rsidR="006D72C0"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ci si riferisce alla capacità di monitorare tutti gli oggetti che compongono un sistema, al fine di studiarne le prestazioni e determinarne le criticità in tempo reale.</w:t>
      </w:r>
    </w:p>
    <w:p w14:paraId="5C5C582A" w14:textId="5CE12E62"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L’osservabilità può concretizzarsi attraverso la raccolta di metriche, come </w:t>
      </w:r>
      <w:r w:rsidR="00ED356F" w:rsidRPr="00C34891">
        <w:rPr>
          <w:rFonts w:ascii="Times New Roman" w:hAnsi="Times New Roman" w:cs="Times New Roman"/>
          <w:sz w:val="24"/>
          <w:szCs w:val="24"/>
        </w:rPr>
        <w:t xml:space="preserve">ad esempio </w:t>
      </w:r>
      <w:r w:rsidRPr="00C34891">
        <w:rPr>
          <w:rFonts w:ascii="Times New Roman" w:hAnsi="Times New Roman" w:cs="Times New Roman"/>
          <w:sz w:val="24"/>
          <w:szCs w:val="24"/>
        </w:rPr>
        <w:t>tempi di risposta</w:t>
      </w:r>
      <w:r w:rsidR="00B334B7">
        <w:rPr>
          <w:rFonts w:ascii="Times New Roman" w:hAnsi="Times New Roman" w:cs="Times New Roman"/>
          <w:sz w:val="24"/>
          <w:szCs w:val="24"/>
        </w:rPr>
        <w:t xml:space="preserve"> o</w:t>
      </w:r>
      <w:r w:rsidRPr="00C34891">
        <w:rPr>
          <w:rFonts w:ascii="Times New Roman" w:hAnsi="Times New Roman" w:cs="Times New Roman"/>
          <w:sz w:val="24"/>
          <w:szCs w:val="24"/>
        </w:rPr>
        <w:t xml:space="preserve"> percentual</w:t>
      </w:r>
      <w:r w:rsidR="00ED356F" w:rsidRPr="00C34891">
        <w:rPr>
          <w:rFonts w:ascii="Times New Roman" w:hAnsi="Times New Roman" w:cs="Times New Roman"/>
          <w:sz w:val="24"/>
          <w:szCs w:val="24"/>
        </w:rPr>
        <w:t>i</w:t>
      </w:r>
      <w:r w:rsidRPr="00C34891">
        <w:rPr>
          <w:rFonts w:ascii="Times New Roman" w:hAnsi="Times New Roman" w:cs="Times New Roman"/>
          <w:sz w:val="24"/>
          <w:szCs w:val="24"/>
        </w:rPr>
        <w:t xml:space="preserve"> di utilizzo della CPU</w:t>
      </w:r>
      <w:r w:rsidR="00220659" w:rsidRPr="00C34891">
        <w:rPr>
          <w:rFonts w:ascii="Times New Roman" w:hAnsi="Times New Roman" w:cs="Times New Roman"/>
          <w:sz w:val="24"/>
          <w:szCs w:val="24"/>
        </w:rPr>
        <w:t xml:space="preserve"> </w:t>
      </w:r>
      <w:r w:rsidR="00ED356F" w:rsidRPr="00C34891">
        <w:rPr>
          <w:rFonts w:ascii="Times New Roman" w:hAnsi="Times New Roman" w:cs="Times New Roman"/>
          <w:sz w:val="24"/>
          <w:szCs w:val="24"/>
        </w:rPr>
        <w:t>e</w:t>
      </w:r>
      <w:r w:rsidRPr="00C34891">
        <w:rPr>
          <w:rFonts w:ascii="Times New Roman" w:hAnsi="Times New Roman" w:cs="Times New Roman"/>
          <w:sz w:val="24"/>
          <w:szCs w:val="24"/>
        </w:rPr>
        <w:t xml:space="preserve"> della memoria</w:t>
      </w:r>
      <w:r w:rsidR="00ED356F" w:rsidRPr="00C34891">
        <w:rPr>
          <w:rFonts w:ascii="Times New Roman" w:hAnsi="Times New Roman" w:cs="Times New Roman"/>
          <w:sz w:val="24"/>
          <w:szCs w:val="24"/>
        </w:rPr>
        <w:t xml:space="preserve">; </w:t>
      </w:r>
      <w:r w:rsidRPr="00C34891">
        <w:rPr>
          <w:rFonts w:ascii="Times New Roman" w:hAnsi="Times New Roman" w:cs="Times New Roman"/>
          <w:sz w:val="24"/>
          <w:szCs w:val="24"/>
        </w:rPr>
        <w:t>o attraverso la tracciabilità delle richieste per mezzo dei log. Le informazioni raccolte possono essere utilizzate per risolvere tempestivamente i problemi, soprattutto negli ambienti di produzione.</w:t>
      </w:r>
    </w:p>
    <w:p w14:paraId="5DAF2497" w14:textId="6953CF2A"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La combinazione di pattern per la resilienza e per l’osservabilità permette di ottenere un sistema a micro-servizi </w:t>
      </w:r>
      <w:r w:rsidR="00B65432">
        <w:rPr>
          <w:rFonts w:ascii="Times New Roman" w:hAnsi="Times New Roman" w:cs="Times New Roman"/>
          <w:sz w:val="24"/>
          <w:szCs w:val="24"/>
        </w:rPr>
        <w:t xml:space="preserve">trasparente, </w:t>
      </w:r>
      <w:r w:rsidRPr="00C34891">
        <w:rPr>
          <w:rFonts w:ascii="Times New Roman" w:hAnsi="Times New Roman" w:cs="Times New Roman"/>
          <w:sz w:val="24"/>
          <w:szCs w:val="24"/>
        </w:rPr>
        <w:t>che sia in grado di funzionare correttamente in tempo reale, nonostante le situazioni impreviste.</w:t>
      </w:r>
    </w:p>
    <w:p w14:paraId="231B8CD3" w14:textId="77777777"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Nei seguenti paragrafi verranno discussi i pattern più comuni per monitorare il comportamento di un sistema.</w:t>
      </w:r>
    </w:p>
    <w:p w14:paraId="72F63791" w14:textId="77777777" w:rsidR="006002A4" w:rsidRPr="00C34891" w:rsidRDefault="006002A4" w:rsidP="00C0756B">
      <w:pPr>
        <w:pStyle w:val="Titolo1"/>
        <w:numPr>
          <w:ilvl w:val="1"/>
          <w:numId w:val="43"/>
        </w:numPr>
        <w:spacing w:after="240" w:line="360" w:lineRule="auto"/>
        <w:jc w:val="both"/>
        <w:rPr>
          <w:rFonts w:ascii="Times New Roman" w:hAnsi="Times New Roman" w:cs="Times New Roman"/>
          <w:color w:val="auto"/>
        </w:rPr>
      </w:pPr>
      <w:bookmarkStart w:id="85" w:name="_Toc127009940"/>
      <w:bookmarkStart w:id="86" w:name="_Toc127010268"/>
      <w:bookmarkStart w:id="87" w:name="_Toc129719971"/>
      <w:r w:rsidRPr="00C34891">
        <w:rPr>
          <w:rFonts w:ascii="Times New Roman" w:hAnsi="Times New Roman" w:cs="Times New Roman"/>
          <w:color w:val="auto"/>
        </w:rPr>
        <w:t>Logging</w:t>
      </w:r>
      <w:bookmarkEnd w:id="85"/>
      <w:bookmarkEnd w:id="86"/>
      <w:bookmarkEnd w:id="87"/>
    </w:p>
    <w:p w14:paraId="6ABEA95D" w14:textId="6CA9A513"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logging </w:t>
      </w:r>
      <w:r w:rsidR="0012686E" w:rsidRPr="00C34891">
        <w:rPr>
          <w:rFonts w:ascii="Times New Roman" w:hAnsi="Times New Roman" w:cs="Times New Roman"/>
          <w:sz w:val="24"/>
          <w:szCs w:val="24"/>
        </w:rPr>
        <w:t>[2]</w:t>
      </w:r>
      <w:r w:rsidR="00D221FE"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utilizzato per memorizzare informazioni in formato testuale relative ai flussi di esecuzione</w:t>
      </w:r>
      <w:r w:rsidR="00DA36D2">
        <w:rPr>
          <w:rFonts w:ascii="Times New Roman" w:hAnsi="Times New Roman" w:cs="Times New Roman"/>
          <w:sz w:val="24"/>
          <w:szCs w:val="24"/>
        </w:rPr>
        <w:t>,</w:t>
      </w:r>
      <w:r w:rsidRPr="00C34891">
        <w:rPr>
          <w:rFonts w:ascii="Times New Roman" w:hAnsi="Times New Roman" w:cs="Times New Roman"/>
          <w:sz w:val="24"/>
          <w:szCs w:val="24"/>
        </w:rPr>
        <w:t xml:space="preserve"> che un sistema gestisce durante il suo ciclo di vita. I log possono essere registrati su file, in un database, o possono essere inviati a uno o più sistemi remoti per la raccolta centralizzata, in modo da semplificarne l'analisi. </w:t>
      </w:r>
    </w:p>
    <w:p w14:paraId="2F744002" w14:textId="05BBA4A4"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pattern più diffuso per l’analisi dei log è quella dell’aggregazione tramite </w:t>
      </w:r>
      <w:r w:rsidRPr="00C34891">
        <w:rPr>
          <w:rFonts w:ascii="Times New Roman" w:hAnsi="Times New Roman" w:cs="Times New Roman"/>
          <w:i/>
          <w:iCs/>
          <w:sz w:val="24"/>
          <w:szCs w:val="24"/>
        </w:rPr>
        <w:t>correlation</w:t>
      </w:r>
      <w:r w:rsidR="009C039E" w:rsidRPr="00C34891">
        <w:rPr>
          <w:rFonts w:ascii="Times New Roman" w:hAnsi="Times New Roman" w:cs="Times New Roman"/>
          <w:i/>
          <w:iCs/>
          <w:sz w:val="24"/>
          <w:szCs w:val="24"/>
        </w:rPr>
        <w:t xml:space="preserve"> </w:t>
      </w:r>
      <w:r w:rsidRPr="00C34891">
        <w:rPr>
          <w:rFonts w:ascii="Times New Roman" w:hAnsi="Times New Roman" w:cs="Times New Roman"/>
          <w:i/>
          <w:iCs/>
          <w:sz w:val="24"/>
          <w:szCs w:val="24"/>
        </w:rPr>
        <w:t>id</w:t>
      </w:r>
      <w:r w:rsidRPr="00C34891">
        <w:rPr>
          <w:rFonts w:ascii="Times New Roman" w:hAnsi="Times New Roman" w:cs="Times New Roman"/>
          <w:sz w:val="24"/>
          <w:szCs w:val="24"/>
        </w:rPr>
        <w:t xml:space="preserve">. Un </w:t>
      </w:r>
      <w:r w:rsidRPr="00C34891">
        <w:rPr>
          <w:rFonts w:ascii="Times New Roman" w:hAnsi="Times New Roman" w:cs="Times New Roman"/>
          <w:i/>
          <w:iCs/>
          <w:sz w:val="24"/>
          <w:szCs w:val="24"/>
        </w:rPr>
        <w:t>correlation</w:t>
      </w:r>
      <w:r w:rsidR="009C039E" w:rsidRPr="00C34891">
        <w:rPr>
          <w:rFonts w:ascii="Times New Roman" w:hAnsi="Times New Roman" w:cs="Times New Roman"/>
          <w:i/>
          <w:iCs/>
          <w:sz w:val="24"/>
          <w:szCs w:val="24"/>
        </w:rPr>
        <w:t xml:space="preserve"> </w:t>
      </w:r>
      <w:r w:rsidRPr="00C34891">
        <w:rPr>
          <w:rFonts w:ascii="Times New Roman" w:hAnsi="Times New Roman" w:cs="Times New Roman"/>
          <w:i/>
          <w:iCs/>
          <w:sz w:val="24"/>
          <w:szCs w:val="24"/>
        </w:rPr>
        <w:t>id</w:t>
      </w:r>
      <w:r w:rsidRPr="00C34891">
        <w:rPr>
          <w:rFonts w:ascii="Times New Roman" w:hAnsi="Times New Roman" w:cs="Times New Roman"/>
          <w:sz w:val="24"/>
          <w:szCs w:val="24"/>
        </w:rPr>
        <w:t xml:space="preserve"> è un identificativo univoco</w:t>
      </w:r>
      <w:r w:rsidR="0060746F">
        <w:rPr>
          <w:rFonts w:ascii="Times New Roman" w:hAnsi="Times New Roman" w:cs="Times New Roman"/>
          <w:sz w:val="24"/>
          <w:szCs w:val="24"/>
        </w:rPr>
        <w:t>,</w:t>
      </w:r>
      <w:r w:rsidRPr="00C34891">
        <w:rPr>
          <w:rFonts w:ascii="Times New Roman" w:hAnsi="Times New Roman" w:cs="Times New Roman"/>
          <w:sz w:val="24"/>
          <w:szCs w:val="24"/>
        </w:rPr>
        <w:t xml:space="preserve"> che viene assegnato ad ogni transazione all'interno di un sistema distribuito. Esso, permette di ricostruire completamente il flusso di esecuzione di una richiesta, correlando tra loro i log generati dai diversi componenti del sistema. Con questo pattern è possibile identificare eventuali punti di blocco e bug nel codice.</w:t>
      </w:r>
    </w:p>
    <w:p w14:paraId="19C863CC" w14:textId="7FB9F577" w:rsidR="006002A4" w:rsidRPr="00C34891" w:rsidRDefault="005A1704" w:rsidP="005E6458">
      <w:pPr>
        <w:spacing w:line="360" w:lineRule="auto"/>
        <w:jc w:val="both"/>
        <w:rPr>
          <w:rFonts w:ascii="Times New Roman" w:hAnsi="Times New Roman" w:cs="Times New Roman"/>
          <w:sz w:val="24"/>
          <w:szCs w:val="24"/>
        </w:rPr>
      </w:pPr>
      <w:r>
        <w:rPr>
          <w:rFonts w:ascii="Times New Roman" w:eastAsia="Times New Roman" w:hAnsi="Times New Roman" w:cs="Times New Roman"/>
          <w:i/>
          <w:iCs/>
          <w:sz w:val="24"/>
          <w:szCs w:val="24"/>
          <w:lang w:eastAsia="it-IT"/>
        </w:rPr>
        <w:t>J</w:t>
      </w:r>
      <w:r w:rsidR="006002A4" w:rsidRPr="00C34891">
        <w:rPr>
          <w:rFonts w:ascii="Times New Roman" w:eastAsia="Times New Roman" w:hAnsi="Times New Roman" w:cs="Times New Roman"/>
          <w:i/>
          <w:iCs/>
          <w:sz w:val="24"/>
          <w:szCs w:val="24"/>
          <w:lang w:eastAsia="it-IT"/>
        </w:rPr>
        <w:t>ava.util.logging</w:t>
      </w:r>
      <w:r w:rsidR="006002A4" w:rsidRPr="00C34891">
        <w:rPr>
          <w:rFonts w:ascii="Times New Roman" w:eastAsia="Times New Roman" w:hAnsi="Times New Roman" w:cs="Times New Roman"/>
          <w:sz w:val="24"/>
          <w:szCs w:val="24"/>
          <w:lang w:eastAsia="it-IT"/>
        </w:rPr>
        <w:t xml:space="preserve"> fu la prima </w:t>
      </w:r>
      <w:r>
        <w:rPr>
          <w:rFonts w:ascii="Times New Roman" w:eastAsia="Times New Roman" w:hAnsi="Times New Roman" w:cs="Times New Roman"/>
          <w:sz w:val="24"/>
          <w:szCs w:val="24"/>
          <w:lang w:eastAsia="it-IT"/>
        </w:rPr>
        <w:t xml:space="preserve">libreria che garantì la possibilità di generare log all’interno di un’applicazione </w:t>
      </w:r>
      <w:r w:rsidR="006002A4" w:rsidRPr="00C34891">
        <w:rPr>
          <w:rFonts w:ascii="Times New Roman" w:eastAsia="Times New Roman" w:hAnsi="Times New Roman" w:cs="Times New Roman"/>
          <w:sz w:val="24"/>
          <w:szCs w:val="24"/>
          <w:lang w:eastAsia="it-IT"/>
        </w:rPr>
        <w:t>Java. Nel tempo, a partire da essa sono stati sviluppati framework</w:t>
      </w:r>
      <w:r w:rsidR="00A85C8D">
        <w:rPr>
          <w:rFonts w:ascii="Times New Roman" w:eastAsia="Times New Roman" w:hAnsi="Times New Roman" w:cs="Times New Roman"/>
          <w:sz w:val="24"/>
          <w:szCs w:val="24"/>
          <w:lang w:eastAsia="it-IT"/>
        </w:rPr>
        <w:t xml:space="preserve">, in grado di garantire una </w:t>
      </w:r>
      <w:r w:rsidR="005B0B2C" w:rsidRPr="00C34891">
        <w:rPr>
          <w:rFonts w:ascii="Times New Roman" w:eastAsia="Times New Roman" w:hAnsi="Times New Roman" w:cs="Times New Roman"/>
          <w:sz w:val="24"/>
          <w:szCs w:val="24"/>
          <w:lang w:eastAsia="it-IT"/>
        </w:rPr>
        <w:t xml:space="preserve">gestione dei log </w:t>
      </w:r>
      <w:r w:rsidR="006002A4" w:rsidRPr="00C34891">
        <w:rPr>
          <w:rFonts w:ascii="Times New Roman" w:eastAsia="Times New Roman" w:hAnsi="Times New Roman" w:cs="Times New Roman"/>
          <w:sz w:val="24"/>
          <w:szCs w:val="24"/>
          <w:lang w:eastAsia="it-IT"/>
        </w:rPr>
        <w:t>più complet</w:t>
      </w:r>
      <w:r w:rsidR="00A85C8D">
        <w:rPr>
          <w:rFonts w:ascii="Times New Roman" w:eastAsia="Times New Roman" w:hAnsi="Times New Roman" w:cs="Times New Roman"/>
          <w:sz w:val="24"/>
          <w:szCs w:val="24"/>
          <w:lang w:eastAsia="it-IT"/>
        </w:rPr>
        <w:t>a</w:t>
      </w:r>
      <w:r w:rsidR="006002A4" w:rsidRPr="00C34891">
        <w:rPr>
          <w:rFonts w:ascii="Times New Roman" w:eastAsia="Times New Roman" w:hAnsi="Times New Roman" w:cs="Times New Roman"/>
          <w:sz w:val="24"/>
          <w:szCs w:val="24"/>
          <w:lang w:eastAsia="it-IT"/>
        </w:rPr>
        <w:t xml:space="preserve"> ed efficient</w:t>
      </w:r>
      <w:r w:rsidR="00A85C8D">
        <w:rPr>
          <w:rFonts w:ascii="Times New Roman" w:eastAsia="Times New Roman" w:hAnsi="Times New Roman" w:cs="Times New Roman"/>
          <w:sz w:val="24"/>
          <w:szCs w:val="24"/>
          <w:lang w:eastAsia="it-IT"/>
        </w:rPr>
        <w:t xml:space="preserve">e, tra cui </w:t>
      </w:r>
      <w:r w:rsidR="006002A4" w:rsidRPr="00C34891">
        <w:rPr>
          <w:rFonts w:ascii="Times New Roman" w:eastAsia="Times New Roman" w:hAnsi="Times New Roman" w:cs="Times New Roman"/>
          <w:sz w:val="24"/>
          <w:szCs w:val="24"/>
          <w:lang w:eastAsia="it-IT"/>
        </w:rPr>
        <w:t>Logback</w:t>
      </w:r>
      <w:r w:rsidR="00A85C8D">
        <w:rPr>
          <w:rFonts w:ascii="Times New Roman" w:eastAsia="Times New Roman" w:hAnsi="Times New Roman" w:cs="Times New Roman"/>
          <w:sz w:val="24"/>
          <w:szCs w:val="24"/>
          <w:lang w:eastAsia="it-IT"/>
        </w:rPr>
        <w:t xml:space="preserve">, che </w:t>
      </w:r>
      <w:r w:rsidR="00222C91" w:rsidRPr="00C34891">
        <w:rPr>
          <w:rFonts w:ascii="Times New Roman" w:eastAsia="Times New Roman" w:hAnsi="Times New Roman" w:cs="Times New Roman"/>
          <w:sz w:val="24"/>
          <w:szCs w:val="24"/>
          <w:lang w:eastAsia="it-IT"/>
        </w:rPr>
        <w:t xml:space="preserve">consente di </w:t>
      </w:r>
      <w:r w:rsidR="006002A4" w:rsidRPr="00C34891">
        <w:rPr>
          <w:rFonts w:ascii="Times New Roman" w:eastAsia="Times New Roman" w:hAnsi="Times New Roman" w:cs="Times New Roman"/>
          <w:sz w:val="24"/>
          <w:szCs w:val="24"/>
          <w:lang w:eastAsia="it-IT"/>
        </w:rPr>
        <w:t>generare log e</w:t>
      </w:r>
      <w:r w:rsidR="00222C91" w:rsidRPr="00C34891">
        <w:rPr>
          <w:rFonts w:ascii="Times New Roman" w:eastAsia="Times New Roman" w:hAnsi="Times New Roman" w:cs="Times New Roman"/>
          <w:sz w:val="24"/>
          <w:szCs w:val="24"/>
          <w:lang w:eastAsia="it-IT"/>
        </w:rPr>
        <w:t xml:space="preserve"> di</w:t>
      </w:r>
      <w:r w:rsidR="006002A4" w:rsidRPr="00C34891">
        <w:rPr>
          <w:rFonts w:ascii="Times New Roman" w:eastAsia="Times New Roman" w:hAnsi="Times New Roman" w:cs="Times New Roman"/>
          <w:sz w:val="24"/>
          <w:szCs w:val="24"/>
          <w:lang w:eastAsia="it-IT"/>
        </w:rPr>
        <w:t xml:space="preserve"> inviarli a una o più destinazioni per il </w:t>
      </w:r>
      <w:r w:rsidR="00A85C8D">
        <w:rPr>
          <w:rFonts w:ascii="Times New Roman" w:eastAsia="Times New Roman" w:hAnsi="Times New Roman" w:cs="Times New Roman"/>
          <w:sz w:val="24"/>
          <w:szCs w:val="24"/>
          <w:lang w:eastAsia="it-IT"/>
        </w:rPr>
        <w:t xml:space="preserve">loro </w:t>
      </w:r>
      <w:r w:rsidR="006002A4" w:rsidRPr="00C34891">
        <w:rPr>
          <w:rFonts w:ascii="Times New Roman" w:eastAsia="Times New Roman" w:hAnsi="Times New Roman" w:cs="Times New Roman"/>
          <w:sz w:val="24"/>
          <w:szCs w:val="24"/>
          <w:lang w:eastAsia="it-IT"/>
        </w:rPr>
        <w:t>monitoraggio, come ad esempio Elasticsearch, Logstash e Kibana.</w:t>
      </w:r>
    </w:p>
    <w:p w14:paraId="37A93F22" w14:textId="77777777" w:rsidR="006002A4" w:rsidRPr="00C34891" w:rsidRDefault="006002A4" w:rsidP="00C0756B">
      <w:pPr>
        <w:pStyle w:val="Titolo2"/>
        <w:numPr>
          <w:ilvl w:val="2"/>
          <w:numId w:val="43"/>
        </w:numPr>
        <w:spacing w:after="240" w:line="360" w:lineRule="auto"/>
        <w:rPr>
          <w:rFonts w:ascii="Times New Roman" w:eastAsia="Times New Roman" w:hAnsi="Times New Roman" w:cs="Times New Roman"/>
          <w:color w:val="auto"/>
          <w:sz w:val="32"/>
          <w:szCs w:val="32"/>
          <w:lang w:eastAsia="it-IT"/>
        </w:rPr>
      </w:pPr>
      <w:bookmarkStart w:id="88" w:name="_Toc127009941"/>
      <w:bookmarkStart w:id="89" w:name="_Toc127010269"/>
      <w:bookmarkStart w:id="90" w:name="_Toc129719972"/>
      <w:r w:rsidRPr="00C34891">
        <w:rPr>
          <w:rFonts w:ascii="Times New Roman" w:eastAsia="Times New Roman" w:hAnsi="Times New Roman" w:cs="Times New Roman"/>
          <w:color w:val="auto"/>
          <w:sz w:val="32"/>
          <w:szCs w:val="32"/>
          <w:lang w:eastAsia="it-IT"/>
        </w:rPr>
        <w:lastRenderedPageBreak/>
        <w:t>Sleuth</w:t>
      </w:r>
      <w:bookmarkEnd w:id="88"/>
      <w:bookmarkEnd w:id="89"/>
      <w:bookmarkEnd w:id="90"/>
    </w:p>
    <w:p w14:paraId="72E7D3C4" w14:textId="2196B1E2" w:rsidR="006002A4" w:rsidRPr="00C34891" w:rsidRDefault="006002A4"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Sleuth </w:t>
      </w:r>
      <w:r w:rsidR="0012686E" w:rsidRPr="00C34891">
        <w:rPr>
          <w:rFonts w:ascii="Times New Roman" w:hAnsi="Times New Roman" w:cs="Times New Roman"/>
          <w:sz w:val="24"/>
          <w:szCs w:val="24"/>
        </w:rPr>
        <w:t>[13]</w:t>
      </w:r>
      <w:r w:rsidR="00A23F4B"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una libreria open-source di Spring Cloud per la tracciabilità distribuita. Grazie</w:t>
      </w:r>
      <w:r w:rsidR="005C171A">
        <w:rPr>
          <w:rFonts w:ascii="Times New Roman" w:hAnsi="Times New Roman" w:cs="Times New Roman"/>
          <w:sz w:val="24"/>
          <w:szCs w:val="24"/>
        </w:rPr>
        <w:t xml:space="preserve"> ad essa,</w:t>
      </w:r>
      <w:r w:rsidRPr="00C34891">
        <w:rPr>
          <w:rFonts w:ascii="Times New Roman" w:hAnsi="Times New Roman" w:cs="Times New Roman"/>
          <w:sz w:val="24"/>
          <w:szCs w:val="24"/>
        </w:rPr>
        <w:t xml:space="preserve"> è possibile generare gli identificatori </w:t>
      </w:r>
      <w:r w:rsidR="005E56C8" w:rsidRPr="00C34891">
        <w:rPr>
          <w:rFonts w:ascii="Times New Roman" w:hAnsi="Times New Roman" w:cs="Times New Roman"/>
          <w:sz w:val="24"/>
          <w:szCs w:val="24"/>
        </w:rPr>
        <w:t>(</w:t>
      </w:r>
      <w:r w:rsidR="005E56C8" w:rsidRPr="00C34891">
        <w:rPr>
          <w:rFonts w:ascii="Times New Roman" w:hAnsi="Times New Roman" w:cs="Times New Roman"/>
          <w:i/>
          <w:iCs/>
          <w:sz w:val="24"/>
          <w:szCs w:val="24"/>
        </w:rPr>
        <w:t>correlation id</w:t>
      </w:r>
      <w:r w:rsidR="005E56C8" w:rsidRPr="00C34891">
        <w:rPr>
          <w:rFonts w:ascii="Times New Roman" w:hAnsi="Times New Roman" w:cs="Times New Roman"/>
          <w:sz w:val="24"/>
          <w:szCs w:val="24"/>
        </w:rPr>
        <w:t xml:space="preserve">) </w:t>
      </w:r>
      <w:r w:rsidR="00396447">
        <w:rPr>
          <w:rFonts w:ascii="Times New Roman" w:hAnsi="Times New Roman" w:cs="Times New Roman"/>
          <w:sz w:val="24"/>
          <w:szCs w:val="24"/>
        </w:rPr>
        <w:t>per la tracciabilità del</w:t>
      </w:r>
      <w:r w:rsidRPr="00C34891">
        <w:rPr>
          <w:rFonts w:ascii="Times New Roman" w:hAnsi="Times New Roman" w:cs="Times New Roman"/>
          <w:sz w:val="24"/>
          <w:szCs w:val="24"/>
        </w:rPr>
        <w:t>le richieste che attraversano il sistema, in modo da poter comprendere come i componenti interagiscono tra loro.</w:t>
      </w:r>
    </w:p>
    <w:p w14:paraId="42B3ECEE" w14:textId="77777777" w:rsidR="006002A4" w:rsidRPr="00C34891" w:rsidRDefault="006002A4" w:rsidP="00C0756B">
      <w:pPr>
        <w:pStyle w:val="Titolo2"/>
        <w:numPr>
          <w:ilvl w:val="2"/>
          <w:numId w:val="43"/>
        </w:numPr>
        <w:spacing w:after="240" w:line="360" w:lineRule="auto"/>
        <w:rPr>
          <w:rFonts w:ascii="Times New Roman" w:eastAsia="Times New Roman" w:hAnsi="Times New Roman" w:cs="Times New Roman"/>
          <w:color w:val="auto"/>
          <w:sz w:val="32"/>
          <w:szCs w:val="32"/>
          <w:lang w:eastAsia="it-IT"/>
        </w:rPr>
      </w:pPr>
      <w:bookmarkStart w:id="91" w:name="_Toc127009942"/>
      <w:bookmarkStart w:id="92" w:name="_Toc127010270"/>
      <w:bookmarkStart w:id="93" w:name="_Toc129719973"/>
      <w:r w:rsidRPr="00C34891">
        <w:rPr>
          <w:rFonts w:ascii="Times New Roman" w:eastAsia="Times New Roman" w:hAnsi="Times New Roman" w:cs="Times New Roman"/>
          <w:color w:val="auto"/>
          <w:sz w:val="32"/>
          <w:szCs w:val="32"/>
          <w:lang w:eastAsia="it-IT"/>
        </w:rPr>
        <w:t>Elasticsearch, Logstash, Kibana</w:t>
      </w:r>
      <w:bookmarkEnd w:id="91"/>
      <w:bookmarkEnd w:id="92"/>
      <w:bookmarkEnd w:id="93"/>
    </w:p>
    <w:p w14:paraId="0B954181" w14:textId="09596FEE"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Lo stack ELK, acronimo di Elasticsearch</w:t>
      </w:r>
      <w:r w:rsidR="00A23F4B"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[17]</w:t>
      </w:r>
      <w:r w:rsidRPr="00C34891">
        <w:rPr>
          <w:rFonts w:ascii="Times New Roman" w:hAnsi="Times New Roman" w:cs="Times New Roman"/>
          <w:sz w:val="24"/>
          <w:szCs w:val="24"/>
        </w:rPr>
        <w:t>, Logstash</w:t>
      </w:r>
      <w:r w:rsidR="00A23F4B"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[16]</w:t>
      </w:r>
      <w:r w:rsidRPr="00C34891">
        <w:rPr>
          <w:rFonts w:ascii="Times New Roman" w:hAnsi="Times New Roman" w:cs="Times New Roman"/>
          <w:sz w:val="24"/>
          <w:szCs w:val="24"/>
        </w:rPr>
        <w:t>, Kibana</w:t>
      </w:r>
      <w:r w:rsidR="00A23F4B" w:rsidRPr="00C34891">
        <w:rPr>
          <w:rFonts w:ascii="Times New Roman" w:hAnsi="Times New Roman" w:cs="Times New Roman"/>
          <w:sz w:val="24"/>
          <w:szCs w:val="24"/>
        </w:rPr>
        <w:t xml:space="preserve"> </w:t>
      </w:r>
      <w:r w:rsidR="0012686E" w:rsidRPr="00C34891">
        <w:rPr>
          <w:rFonts w:ascii="Times New Roman" w:hAnsi="Times New Roman" w:cs="Times New Roman"/>
          <w:sz w:val="24"/>
          <w:szCs w:val="24"/>
        </w:rPr>
        <w:t>[18]</w:t>
      </w:r>
      <w:r w:rsidRPr="00C34891">
        <w:rPr>
          <w:rFonts w:ascii="Times New Roman" w:hAnsi="Times New Roman" w:cs="Times New Roman"/>
          <w:sz w:val="24"/>
          <w:szCs w:val="24"/>
        </w:rPr>
        <w:t>, è un insieme di strumenti open-source per la raccolta, l'elaborazione e la visualizzazione dei log.</w:t>
      </w:r>
    </w:p>
    <w:p w14:paraId="77FE9992" w14:textId="77777777"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Nello specifico:</w:t>
      </w:r>
    </w:p>
    <w:p w14:paraId="7D568094" w14:textId="3117118A" w:rsidR="006002A4" w:rsidRPr="00C34891" w:rsidRDefault="006002A4" w:rsidP="005E6458">
      <w:pPr>
        <w:pStyle w:val="Paragrafoelenco"/>
        <w:numPr>
          <w:ilvl w:val="0"/>
          <w:numId w:val="1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Elasticsearch è un motore di ricerca open source utilizzato per gestire grandi quantità di dati testuali, come i log generati da applicazioni. A differenza dei database tradizionali, esso si concentra sull'indicizzazione e </w:t>
      </w:r>
      <w:r w:rsidR="00AC51EA">
        <w:rPr>
          <w:rFonts w:ascii="Times New Roman" w:hAnsi="Times New Roman" w:cs="Times New Roman"/>
          <w:sz w:val="24"/>
          <w:szCs w:val="24"/>
        </w:rPr>
        <w:t xml:space="preserve">sulla </w:t>
      </w:r>
      <w:r w:rsidRPr="00C34891">
        <w:rPr>
          <w:rFonts w:ascii="Times New Roman" w:hAnsi="Times New Roman" w:cs="Times New Roman"/>
          <w:sz w:val="24"/>
          <w:szCs w:val="24"/>
        </w:rPr>
        <w:t>ricerca dei dati per mezzo di ricerche di tipo full-text.</w:t>
      </w:r>
    </w:p>
    <w:p w14:paraId="7A8FA86C" w14:textId="2CE42F67" w:rsidR="006002A4" w:rsidRPr="00C34891" w:rsidRDefault="006002A4" w:rsidP="005E6458">
      <w:pPr>
        <w:pStyle w:val="Paragrafoelenco"/>
        <w:numPr>
          <w:ilvl w:val="0"/>
          <w:numId w:val="1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Logstash è una pipeline utilizzata per raccogliere i log generati da un’applicazione; esso si occupa di trasformarli in un formato standard e di inviarli a una varietà di destinazioni diverse</w:t>
      </w:r>
      <w:r w:rsidR="00DE7BBE">
        <w:rPr>
          <w:rFonts w:ascii="Times New Roman" w:hAnsi="Times New Roman" w:cs="Times New Roman"/>
          <w:sz w:val="24"/>
          <w:szCs w:val="24"/>
        </w:rPr>
        <w:t>; come ad esempio</w:t>
      </w:r>
      <w:r w:rsidRPr="00C34891">
        <w:rPr>
          <w:rFonts w:ascii="Times New Roman" w:hAnsi="Times New Roman" w:cs="Times New Roman"/>
          <w:sz w:val="24"/>
          <w:szCs w:val="24"/>
        </w:rPr>
        <w:t xml:space="preserve"> Elasticsearch e Kibana</w:t>
      </w:r>
      <w:r w:rsidR="00DE7BBE">
        <w:rPr>
          <w:rFonts w:ascii="Times New Roman" w:hAnsi="Times New Roman" w:cs="Times New Roman"/>
          <w:sz w:val="24"/>
          <w:szCs w:val="24"/>
        </w:rPr>
        <w:t>.</w:t>
      </w:r>
    </w:p>
    <w:p w14:paraId="743D1E68" w14:textId="38961A55" w:rsidR="006002A4" w:rsidRPr="00C34891" w:rsidRDefault="006002A4" w:rsidP="005E6458">
      <w:pPr>
        <w:pStyle w:val="Paragrafoelenco"/>
        <w:numPr>
          <w:ilvl w:val="0"/>
          <w:numId w:val="11"/>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Kibana è un'interfaccia web integrata con Elasticsearch, attraverso la quale è possibile creare dashboard per </w:t>
      </w:r>
      <w:r w:rsidR="007901FE">
        <w:rPr>
          <w:rFonts w:ascii="Times New Roman" w:hAnsi="Times New Roman" w:cs="Times New Roman"/>
          <w:sz w:val="24"/>
          <w:szCs w:val="24"/>
        </w:rPr>
        <w:t>l’</w:t>
      </w:r>
      <w:r w:rsidRPr="00C34891">
        <w:rPr>
          <w:rFonts w:ascii="Times New Roman" w:hAnsi="Times New Roman" w:cs="Times New Roman"/>
          <w:sz w:val="24"/>
          <w:szCs w:val="24"/>
        </w:rPr>
        <w:t>esplora</w:t>
      </w:r>
      <w:r w:rsidR="007901FE">
        <w:rPr>
          <w:rFonts w:ascii="Times New Roman" w:hAnsi="Times New Roman" w:cs="Times New Roman"/>
          <w:sz w:val="24"/>
          <w:szCs w:val="24"/>
        </w:rPr>
        <w:t>zione</w:t>
      </w:r>
      <w:r w:rsidRPr="00C34891">
        <w:rPr>
          <w:rFonts w:ascii="Times New Roman" w:hAnsi="Times New Roman" w:cs="Times New Roman"/>
          <w:sz w:val="24"/>
          <w:szCs w:val="24"/>
        </w:rPr>
        <w:t xml:space="preserve"> </w:t>
      </w:r>
      <w:r w:rsidR="007901FE">
        <w:rPr>
          <w:rFonts w:ascii="Times New Roman" w:hAnsi="Times New Roman" w:cs="Times New Roman"/>
          <w:sz w:val="24"/>
          <w:szCs w:val="24"/>
        </w:rPr>
        <w:t>de</w:t>
      </w:r>
      <w:r w:rsidRPr="00C34891">
        <w:rPr>
          <w:rFonts w:ascii="Times New Roman" w:hAnsi="Times New Roman" w:cs="Times New Roman"/>
          <w:sz w:val="24"/>
          <w:szCs w:val="24"/>
        </w:rPr>
        <w:t>i dati.</w:t>
      </w:r>
    </w:p>
    <w:p w14:paraId="67C480A1" w14:textId="5C7E652F" w:rsidR="006002A4" w:rsidRPr="00C34891" w:rsidRDefault="000877E3" w:rsidP="00C0756B">
      <w:pPr>
        <w:pStyle w:val="Titolo1"/>
        <w:numPr>
          <w:ilvl w:val="1"/>
          <w:numId w:val="43"/>
        </w:numPr>
        <w:spacing w:after="240" w:line="360" w:lineRule="auto"/>
        <w:rPr>
          <w:rFonts w:ascii="Times New Roman" w:hAnsi="Times New Roman" w:cs="Times New Roman"/>
          <w:color w:val="auto"/>
        </w:rPr>
      </w:pPr>
      <w:bookmarkStart w:id="94" w:name="_Toc127009943"/>
      <w:bookmarkStart w:id="95" w:name="_Toc127010271"/>
      <w:bookmarkStart w:id="96" w:name="_Toc129719974"/>
      <w:r>
        <w:rPr>
          <w:rFonts w:ascii="Times New Roman" w:hAnsi="Times New Roman" w:cs="Times New Roman"/>
          <w:color w:val="auto"/>
        </w:rPr>
        <w:t xml:space="preserve">I log su </w:t>
      </w:r>
      <w:r w:rsidR="00D61CE2">
        <w:rPr>
          <w:rFonts w:ascii="Times New Roman" w:hAnsi="Times New Roman" w:cs="Times New Roman"/>
          <w:color w:val="auto"/>
        </w:rPr>
        <w:t>C</w:t>
      </w:r>
      <w:r>
        <w:rPr>
          <w:rFonts w:ascii="Times New Roman" w:hAnsi="Times New Roman" w:cs="Times New Roman"/>
          <w:color w:val="auto"/>
        </w:rPr>
        <w:t>loud: i</w:t>
      </w:r>
      <w:r w:rsidR="00642997" w:rsidRPr="00C34891">
        <w:rPr>
          <w:rFonts w:ascii="Times New Roman" w:hAnsi="Times New Roman" w:cs="Times New Roman"/>
          <w:color w:val="auto"/>
        </w:rPr>
        <w:t xml:space="preserve">ntegrazione </w:t>
      </w:r>
      <w:r w:rsidR="006002A4" w:rsidRPr="00C34891">
        <w:rPr>
          <w:rFonts w:ascii="Times New Roman" w:hAnsi="Times New Roman" w:cs="Times New Roman"/>
          <w:color w:val="auto"/>
        </w:rPr>
        <w:t>tra Logback e</w:t>
      </w:r>
      <w:r w:rsidR="00985AED">
        <w:rPr>
          <w:rFonts w:ascii="Times New Roman" w:hAnsi="Times New Roman" w:cs="Times New Roman"/>
          <w:color w:val="auto"/>
        </w:rPr>
        <w:t>d</w:t>
      </w:r>
      <w:r w:rsidR="006002A4" w:rsidRPr="00C34891">
        <w:rPr>
          <w:rFonts w:ascii="Times New Roman" w:hAnsi="Times New Roman" w:cs="Times New Roman"/>
          <w:color w:val="auto"/>
        </w:rPr>
        <w:t xml:space="preserve"> ELK</w:t>
      </w:r>
      <w:bookmarkEnd w:id="94"/>
      <w:bookmarkEnd w:id="95"/>
      <w:bookmarkEnd w:id="96"/>
    </w:p>
    <w:p w14:paraId="79DB677B" w14:textId="714FADB1" w:rsidR="00A46077" w:rsidRDefault="00F979FD" w:rsidP="003941E2">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 xml:space="preserve">In questo paragrafo verrà </w:t>
      </w:r>
      <w:r w:rsidR="00D61CE2">
        <w:rPr>
          <w:rFonts w:ascii="Times New Roman" w:eastAsia="Times New Roman" w:hAnsi="Times New Roman" w:cs="Times New Roman"/>
          <w:sz w:val="24"/>
          <w:szCs w:val="24"/>
          <w:lang w:eastAsia="it-IT"/>
        </w:rPr>
        <w:t xml:space="preserve">mostrato </w:t>
      </w:r>
      <w:r w:rsidRPr="00C34891">
        <w:rPr>
          <w:rFonts w:ascii="Times New Roman" w:eastAsia="Times New Roman" w:hAnsi="Times New Roman" w:cs="Times New Roman"/>
          <w:sz w:val="24"/>
          <w:szCs w:val="24"/>
          <w:lang w:eastAsia="it-IT"/>
        </w:rPr>
        <w:t xml:space="preserve">come è possibile, che i log generati </w:t>
      </w:r>
      <w:r w:rsidR="00D61CE2">
        <w:rPr>
          <w:rFonts w:ascii="Times New Roman" w:eastAsia="Times New Roman" w:hAnsi="Times New Roman" w:cs="Times New Roman"/>
          <w:sz w:val="24"/>
          <w:szCs w:val="24"/>
          <w:lang w:eastAsia="it-IT"/>
        </w:rPr>
        <w:t xml:space="preserve">in un micro-servizio </w:t>
      </w:r>
      <w:r w:rsidRPr="00C34891">
        <w:rPr>
          <w:rFonts w:ascii="Times New Roman" w:eastAsia="Times New Roman" w:hAnsi="Times New Roman" w:cs="Times New Roman"/>
          <w:sz w:val="24"/>
          <w:szCs w:val="24"/>
          <w:lang w:eastAsia="it-IT"/>
        </w:rPr>
        <w:t xml:space="preserve">vengano trasferiti e resi disponibili </w:t>
      </w:r>
      <w:r w:rsidR="00D40416" w:rsidRPr="00C34891">
        <w:rPr>
          <w:rFonts w:ascii="Times New Roman" w:eastAsia="Times New Roman" w:hAnsi="Times New Roman" w:cs="Times New Roman"/>
          <w:sz w:val="24"/>
          <w:szCs w:val="24"/>
          <w:lang w:eastAsia="it-IT"/>
        </w:rPr>
        <w:t>su Cloud</w:t>
      </w:r>
      <w:r w:rsidR="00A46077">
        <w:rPr>
          <w:rFonts w:ascii="Times New Roman" w:eastAsia="Times New Roman" w:hAnsi="Times New Roman" w:cs="Times New Roman"/>
          <w:sz w:val="24"/>
          <w:szCs w:val="24"/>
          <w:lang w:eastAsia="it-IT"/>
        </w:rPr>
        <w:t>. Tale requisito viene raggiunto attraverso l’integrazione di due sistemi: la libreria Logback, la cui dipendenza è iniettata all’interno di ciascun micro-servizio, che deve essere in grado di generare log; e lo stack Elasticsearch, Logstash e Kibana.</w:t>
      </w:r>
    </w:p>
    <w:p w14:paraId="78877C46" w14:textId="09115AF7" w:rsidR="006002A4" w:rsidRPr="00C34891" w:rsidRDefault="006002A4" w:rsidP="003941E2">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 xml:space="preserve">La libreria Logback utilizza due classi principali, </w:t>
      </w:r>
      <w:r w:rsidR="007D1CEC" w:rsidRPr="00C34891">
        <w:rPr>
          <w:rFonts w:ascii="Times New Roman" w:eastAsia="Times New Roman" w:hAnsi="Times New Roman" w:cs="Times New Roman"/>
          <w:sz w:val="24"/>
          <w:szCs w:val="24"/>
          <w:lang w:eastAsia="it-IT"/>
        </w:rPr>
        <w:t>L</w:t>
      </w:r>
      <w:r w:rsidRPr="00C34891">
        <w:rPr>
          <w:rFonts w:ascii="Times New Roman" w:eastAsia="Times New Roman" w:hAnsi="Times New Roman" w:cs="Times New Roman"/>
          <w:sz w:val="24"/>
          <w:szCs w:val="24"/>
          <w:lang w:eastAsia="it-IT"/>
        </w:rPr>
        <w:t>ogger e Appender.</w:t>
      </w:r>
    </w:p>
    <w:p w14:paraId="00B776D4" w14:textId="77777777" w:rsidR="006002A4" w:rsidRPr="00C34891" w:rsidRDefault="006002A4" w:rsidP="00C0756B">
      <w:pPr>
        <w:pStyle w:val="Titolo2"/>
        <w:numPr>
          <w:ilvl w:val="2"/>
          <w:numId w:val="43"/>
        </w:numPr>
        <w:spacing w:after="240" w:line="360" w:lineRule="auto"/>
        <w:rPr>
          <w:rFonts w:ascii="Times New Roman" w:eastAsia="Times New Roman" w:hAnsi="Times New Roman" w:cs="Times New Roman"/>
          <w:color w:val="auto"/>
          <w:sz w:val="32"/>
          <w:szCs w:val="32"/>
          <w:lang w:eastAsia="it-IT"/>
        </w:rPr>
      </w:pPr>
      <w:bookmarkStart w:id="97" w:name="_Toc127009944"/>
      <w:bookmarkStart w:id="98" w:name="_Toc127010272"/>
      <w:bookmarkStart w:id="99" w:name="_Toc129719975"/>
      <w:r w:rsidRPr="00C34891">
        <w:rPr>
          <w:rFonts w:ascii="Times New Roman" w:eastAsia="Times New Roman" w:hAnsi="Times New Roman" w:cs="Times New Roman"/>
          <w:color w:val="auto"/>
          <w:sz w:val="32"/>
          <w:szCs w:val="32"/>
          <w:lang w:eastAsia="it-IT"/>
        </w:rPr>
        <w:lastRenderedPageBreak/>
        <w:t>Logger</w:t>
      </w:r>
      <w:bookmarkEnd w:id="97"/>
      <w:bookmarkEnd w:id="98"/>
      <w:bookmarkEnd w:id="99"/>
    </w:p>
    <w:p w14:paraId="19565DFD" w14:textId="6CFD5704" w:rsidR="006002A4" w:rsidRPr="00C34891" w:rsidRDefault="00934287"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Un</w:t>
      </w:r>
      <w:r w:rsidR="00FF0F31" w:rsidRPr="00C34891">
        <w:rPr>
          <w:rFonts w:ascii="Times New Roman" w:eastAsia="Times New Roman" w:hAnsi="Times New Roman" w:cs="Times New Roman"/>
          <w:sz w:val="24"/>
          <w:szCs w:val="24"/>
          <w:lang w:eastAsia="it-IT"/>
        </w:rPr>
        <w:t xml:space="preserve"> oggetto di tipo</w:t>
      </w:r>
      <w:r w:rsidR="006002A4" w:rsidRPr="00C34891">
        <w:rPr>
          <w:rFonts w:ascii="Times New Roman" w:eastAsia="Times New Roman" w:hAnsi="Times New Roman" w:cs="Times New Roman"/>
          <w:sz w:val="24"/>
          <w:szCs w:val="24"/>
          <w:lang w:eastAsia="it-IT"/>
        </w:rPr>
        <w:t xml:space="preserve"> </w:t>
      </w:r>
      <w:r w:rsidR="00FF0F31" w:rsidRPr="00C34891">
        <w:rPr>
          <w:rFonts w:ascii="Times New Roman" w:eastAsia="Times New Roman" w:hAnsi="Times New Roman" w:cs="Times New Roman"/>
          <w:sz w:val="24"/>
          <w:szCs w:val="24"/>
          <w:lang w:eastAsia="it-IT"/>
        </w:rPr>
        <w:t>L</w:t>
      </w:r>
      <w:r w:rsidR="006002A4" w:rsidRPr="00C34891">
        <w:rPr>
          <w:rFonts w:ascii="Times New Roman" w:eastAsia="Times New Roman" w:hAnsi="Times New Roman" w:cs="Times New Roman"/>
          <w:sz w:val="24"/>
          <w:szCs w:val="24"/>
          <w:lang w:eastAsia="it-IT"/>
        </w:rPr>
        <w:t>ogger</w:t>
      </w:r>
      <w:r w:rsidR="00AC5E28"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 xml:space="preserve"> </w:t>
      </w:r>
      <w:r w:rsidR="00AC5E28" w:rsidRPr="00C34891">
        <w:rPr>
          <w:rFonts w:ascii="Times New Roman" w:eastAsia="Times New Roman" w:hAnsi="Times New Roman" w:cs="Times New Roman"/>
          <w:sz w:val="24"/>
          <w:szCs w:val="24"/>
          <w:lang w:eastAsia="it-IT"/>
        </w:rPr>
        <w:t xml:space="preserve">quando viene utilizzato all’interno della logica di business di un’applicazione, consente di </w:t>
      </w:r>
      <w:r w:rsidR="006002A4" w:rsidRPr="00C34891">
        <w:rPr>
          <w:rFonts w:ascii="Times New Roman" w:eastAsia="Times New Roman" w:hAnsi="Times New Roman" w:cs="Times New Roman"/>
          <w:sz w:val="24"/>
          <w:szCs w:val="24"/>
          <w:lang w:eastAsia="it-IT"/>
        </w:rPr>
        <w:t>generare dei log. A livello implementativo</w:t>
      </w:r>
      <w:r w:rsidR="00E86F23" w:rsidRPr="00C34891">
        <w:rPr>
          <w:rFonts w:ascii="Times New Roman" w:eastAsia="Times New Roman" w:hAnsi="Times New Roman" w:cs="Times New Roman"/>
          <w:sz w:val="24"/>
          <w:szCs w:val="24"/>
          <w:lang w:eastAsia="it-IT"/>
        </w:rPr>
        <w:t xml:space="preserve"> si presenta come segue:</w:t>
      </w:r>
    </w:p>
    <w:p w14:paraId="4E001A94" w14:textId="77777777" w:rsidR="00F17F53" w:rsidRPr="00C34891" w:rsidRDefault="00F17F53" w:rsidP="005E6458">
      <w:pPr>
        <w:spacing w:after="0" w:line="360" w:lineRule="auto"/>
        <w:jc w:val="both"/>
        <w:rPr>
          <w:rFonts w:ascii="Times New Roman" w:eastAsia="Times New Roman" w:hAnsi="Times New Roman" w:cs="Times New Roman"/>
          <w:sz w:val="24"/>
          <w:szCs w:val="24"/>
          <w:lang w:eastAsia="it-IT"/>
        </w:rPr>
      </w:pPr>
    </w:p>
    <w:p w14:paraId="21606484" w14:textId="27263727" w:rsidR="006002A4" w:rsidRPr="00C34891" w:rsidRDefault="006002A4" w:rsidP="005E6458">
      <w:pPr>
        <w:spacing w:after="0" w:line="360" w:lineRule="auto"/>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private static fina</w:t>
      </w:r>
      <w:r w:rsidR="00C17159">
        <w:rPr>
          <w:rFonts w:ascii="Courier New" w:eastAsia="Times New Roman" w:hAnsi="Courier New" w:cs="Courier New"/>
          <w:sz w:val="24"/>
          <w:szCs w:val="24"/>
          <w:lang w:eastAsia="it-IT"/>
        </w:rPr>
        <w:t>l</w:t>
      </w:r>
      <w:r w:rsidRPr="00C34891">
        <w:rPr>
          <w:rFonts w:ascii="Courier New" w:eastAsia="Times New Roman" w:hAnsi="Courier New" w:cs="Courier New"/>
          <w:sz w:val="24"/>
          <w:szCs w:val="24"/>
          <w:lang w:eastAsia="it-IT"/>
        </w:rPr>
        <w:t xml:space="preserve"> Logger LOG = </w:t>
      </w:r>
    </w:p>
    <w:p w14:paraId="4A7A8DB7" w14:textId="624C4873" w:rsidR="00C94350" w:rsidRPr="00C34891" w:rsidRDefault="006002A4" w:rsidP="005E6458">
      <w:pPr>
        <w:spacing w:after="0" w:line="360" w:lineRule="auto"/>
        <w:ind w:firstLine="708"/>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LoggerFactory.getLogger(MemberController.class);</w:t>
      </w:r>
    </w:p>
    <w:p w14:paraId="1E245356" w14:textId="77777777" w:rsidR="00C94350" w:rsidRPr="00C34891" w:rsidRDefault="00C94350" w:rsidP="005E6458">
      <w:pPr>
        <w:spacing w:line="360" w:lineRule="auto"/>
        <w:jc w:val="both"/>
        <w:rPr>
          <w:rFonts w:ascii="Times New Roman" w:eastAsia="Times New Roman" w:hAnsi="Times New Roman" w:cs="Times New Roman"/>
          <w:sz w:val="24"/>
          <w:szCs w:val="24"/>
          <w:lang w:eastAsia="it-IT"/>
        </w:rPr>
      </w:pPr>
    </w:p>
    <w:p w14:paraId="512F28E0" w14:textId="141A62CE" w:rsidR="00DD2A3E" w:rsidRPr="00E41D42" w:rsidRDefault="006002A4" w:rsidP="00DD2A3E">
      <w:pPr>
        <w:spacing w:after="0" w:line="360" w:lineRule="auto"/>
        <w:jc w:val="both"/>
        <w:rPr>
          <w:rFonts w:ascii="Times New Roman" w:eastAsia="Times New Roman" w:hAnsi="Times New Roman" w:cs="Times New Roman"/>
          <w:sz w:val="24"/>
          <w:szCs w:val="24"/>
          <w:lang w:val="en-GB" w:eastAsia="it-IT"/>
        </w:rPr>
      </w:pPr>
      <w:r w:rsidRPr="0042220E">
        <w:rPr>
          <w:rFonts w:ascii="Times New Roman" w:eastAsia="Times New Roman" w:hAnsi="Times New Roman" w:cs="Times New Roman"/>
          <w:sz w:val="24"/>
          <w:szCs w:val="24"/>
          <w:lang w:eastAsia="it-IT"/>
        </w:rPr>
        <w:t>Dove</w:t>
      </w:r>
      <w:r w:rsidR="002D6674" w:rsidRPr="0042220E">
        <w:rPr>
          <w:rFonts w:ascii="Times New Roman" w:eastAsia="Times New Roman" w:hAnsi="Times New Roman" w:cs="Times New Roman"/>
          <w:sz w:val="24"/>
          <w:szCs w:val="24"/>
          <w:lang w:eastAsia="it-IT"/>
        </w:rPr>
        <w:t xml:space="preserve"> “</w:t>
      </w:r>
      <w:r w:rsidRPr="0042220E">
        <w:rPr>
          <w:rFonts w:ascii="Times New Roman" w:eastAsia="Times New Roman" w:hAnsi="Times New Roman" w:cs="Times New Roman"/>
          <w:sz w:val="24"/>
          <w:szCs w:val="24"/>
          <w:lang w:eastAsia="it-IT"/>
        </w:rPr>
        <w:t>MemberController</w:t>
      </w:r>
      <w:r w:rsidR="002D6674" w:rsidRPr="0042220E">
        <w:rPr>
          <w:rFonts w:ascii="Times New Roman" w:eastAsia="Times New Roman" w:hAnsi="Times New Roman" w:cs="Times New Roman"/>
          <w:sz w:val="24"/>
          <w:szCs w:val="24"/>
          <w:lang w:eastAsia="it-IT"/>
        </w:rPr>
        <w:t>”</w:t>
      </w:r>
      <w:r w:rsidRPr="0042220E">
        <w:rPr>
          <w:rFonts w:ascii="Times New Roman" w:eastAsia="Times New Roman" w:hAnsi="Times New Roman" w:cs="Times New Roman"/>
          <w:sz w:val="24"/>
          <w:szCs w:val="24"/>
          <w:lang w:eastAsia="it-IT"/>
        </w:rPr>
        <w:t xml:space="preserve"> è</w:t>
      </w:r>
      <w:r w:rsidR="00DA1288" w:rsidRPr="0042220E">
        <w:rPr>
          <w:rFonts w:ascii="Times New Roman" w:eastAsia="Times New Roman" w:hAnsi="Times New Roman" w:cs="Times New Roman"/>
          <w:sz w:val="24"/>
          <w:szCs w:val="24"/>
          <w:lang w:eastAsia="it-IT"/>
        </w:rPr>
        <w:t xml:space="preserve"> una </w:t>
      </w:r>
      <w:r w:rsidRPr="0042220E">
        <w:rPr>
          <w:rFonts w:ascii="Times New Roman" w:eastAsia="Times New Roman" w:hAnsi="Times New Roman" w:cs="Times New Roman"/>
          <w:sz w:val="24"/>
          <w:szCs w:val="24"/>
          <w:lang w:eastAsia="it-IT"/>
        </w:rPr>
        <w:t xml:space="preserve"> classe </w:t>
      </w:r>
      <w:r w:rsidR="001F7CA2" w:rsidRPr="0042220E">
        <w:rPr>
          <w:rFonts w:ascii="Times New Roman" w:eastAsia="Times New Roman" w:hAnsi="Times New Roman" w:cs="Times New Roman"/>
          <w:sz w:val="24"/>
          <w:szCs w:val="24"/>
          <w:lang w:eastAsia="it-IT"/>
        </w:rPr>
        <w:t xml:space="preserve">contenente </w:t>
      </w:r>
      <w:r w:rsidR="00DA1288" w:rsidRPr="0042220E">
        <w:rPr>
          <w:rFonts w:ascii="Times New Roman" w:eastAsia="Times New Roman" w:hAnsi="Times New Roman" w:cs="Times New Roman"/>
          <w:sz w:val="24"/>
          <w:szCs w:val="24"/>
          <w:lang w:eastAsia="it-IT"/>
        </w:rPr>
        <w:t>del</w:t>
      </w:r>
      <w:r w:rsidR="001F7CA2" w:rsidRPr="0042220E">
        <w:rPr>
          <w:rFonts w:ascii="Times New Roman" w:eastAsia="Times New Roman" w:hAnsi="Times New Roman" w:cs="Times New Roman"/>
          <w:sz w:val="24"/>
          <w:szCs w:val="24"/>
          <w:lang w:eastAsia="it-IT"/>
        </w:rPr>
        <w:t xml:space="preserve">la logica </w:t>
      </w:r>
      <w:r w:rsidR="00DA1288" w:rsidRPr="0042220E">
        <w:rPr>
          <w:rFonts w:ascii="Times New Roman" w:eastAsia="Times New Roman" w:hAnsi="Times New Roman" w:cs="Times New Roman"/>
          <w:sz w:val="24"/>
          <w:szCs w:val="24"/>
          <w:lang w:eastAsia="it-IT"/>
        </w:rPr>
        <w:t>di business. Nella fattispecie</w:t>
      </w:r>
      <w:r w:rsidR="00BB4936" w:rsidRPr="0042220E">
        <w:rPr>
          <w:rFonts w:ascii="Times New Roman" w:eastAsia="Times New Roman" w:hAnsi="Times New Roman" w:cs="Times New Roman"/>
          <w:sz w:val="24"/>
          <w:szCs w:val="24"/>
          <w:lang w:eastAsia="it-IT"/>
        </w:rPr>
        <w:t xml:space="preserve">, </w:t>
      </w:r>
      <w:r w:rsidR="00DA1288" w:rsidRPr="0042220E">
        <w:rPr>
          <w:rFonts w:ascii="Times New Roman" w:eastAsia="Times New Roman" w:hAnsi="Times New Roman" w:cs="Times New Roman"/>
          <w:sz w:val="24"/>
          <w:szCs w:val="24"/>
          <w:lang w:eastAsia="it-IT"/>
        </w:rPr>
        <w:t>un log viene generato come segue</w:t>
      </w:r>
      <w:r w:rsidR="00DA1288" w:rsidRPr="00E41D42">
        <w:rPr>
          <w:rFonts w:ascii="Times New Roman" w:eastAsia="Times New Roman" w:hAnsi="Times New Roman" w:cs="Times New Roman"/>
          <w:sz w:val="24"/>
          <w:szCs w:val="24"/>
          <w:lang w:val="en-GB" w:eastAsia="it-IT"/>
        </w:rPr>
        <w:t>:</w:t>
      </w:r>
    </w:p>
    <w:p w14:paraId="2E7CD8B5" w14:textId="77777777" w:rsidR="00DD2A3E" w:rsidRPr="00E27B79" w:rsidRDefault="00DD2A3E" w:rsidP="00DD2A3E">
      <w:pPr>
        <w:spacing w:after="0" w:line="360" w:lineRule="auto"/>
        <w:jc w:val="both"/>
        <w:rPr>
          <w:rFonts w:ascii="Times New Roman" w:eastAsia="Times New Roman" w:hAnsi="Times New Roman" w:cs="Times New Roman"/>
          <w:sz w:val="24"/>
          <w:szCs w:val="24"/>
          <w:lang w:val="en-GB" w:eastAsia="it-IT"/>
        </w:rPr>
      </w:pPr>
    </w:p>
    <w:p w14:paraId="4ACB0FCD" w14:textId="544E0BFF" w:rsidR="00DA1288" w:rsidRDefault="00DA1288" w:rsidP="00DD2A3E">
      <w:pPr>
        <w:spacing w:after="0" w:line="360" w:lineRule="auto"/>
        <w:jc w:val="both"/>
        <w:rPr>
          <w:rFonts w:ascii="Courier New" w:eastAsia="Times New Roman" w:hAnsi="Courier New" w:cs="Courier New"/>
          <w:sz w:val="24"/>
          <w:szCs w:val="24"/>
          <w:lang w:val="en-GB" w:eastAsia="it-IT"/>
        </w:rPr>
      </w:pPr>
      <w:r w:rsidRPr="00DA1288">
        <w:rPr>
          <w:rFonts w:ascii="Courier New" w:eastAsia="Times New Roman" w:hAnsi="Courier New" w:cs="Courier New"/>
          <w:sz w:val="24"/>
          <w:szCs w:val="24"/>
          <w:lang w:val="en-GB" w:eastAsia="it-IT"/>
        </w:rPr>
        <w:t>LOG.info("The system is receiving too many requests, the rate limiter tripped.")</w:t>
      </w:r>
    </w:p>
    <w:p w14:paraId="10B1222D" w14:textId="77777777" w:rsidR="00DA1288" w:rsidRPr="00DA1288" w:rsidRDefault="00DA1288" w:rsidP="005E6458">
      <w:pPr>
        <w:spacing w:line="360" w:lineRule="auto"/>
        <w:jc w:val="both"/>
        <w:rPr>
          <w:rFonts w:ascii="Courier New" w:eastAsia="Times New Roman" w:hAnsi="Courier New" w:cs="Courier New"/>
          <w:sz w:val="24"/>
          <w:szCs w:val="24"/>
          <w:lang w:val="en-GB" w:eastAsia="it-IT"/>
        </w:rPr>
      </w:pPr>
    </w:p>
    <w:p w14:paraId="216A3CAF" w14:textId="77777777" w:rsidR="006002A4" w:rsidRPr="00C34891" w:rsidRDefault="006002A4" w:rsidP="00C0756B">
      <w:pPr>
        <w:pStyle w:val="Titolo2"/>
        <w:numPr>
          <w:ilvl w:val="2"/>
          <w:numId w:val="43"/>
        </w:numPr>
        <w:spacing w:after="240" w:line="360" w:lineRule="auto"/>
        <w:rPr>
          <w:rFonts w:ascii="Times New Roman" w:eastAsia="Times New Roman" w:hAnsi="Times New Roman" w:cs="Times New Roman"/>
          <w:color w:val="auto"/>
          <w:sz w:val="32"/>
          <w:szCs w:val="32"/>
          <w:lang w:eastAsia="it-IT"/>
        </w:rPr>
      </w:pPr>
      <w:bookmarkStart w:id="100" w:name="_Toc127009945"/>
      <w:bookmarkStart w:id="101" w:name="_Toc127010273"/>
      <w:bookmarkStart w:id="102" w:name="_Toc129719976"/>
      <w:r w:rsidRPr="00C34891">
        <w:rPr>
          <w:rFonts w:ascii="Times New Roman" w:eastAsia="Times New Roman" w:hAnsi="Times New Roman" w:cs="Times New Roman"/>
          <w:color w:val="auto"/>
          <w:sz w:val="32"/>
          <w:szCs w:val="32"/>
          <w:lang w:eastAsia="it-IT"/>
        </w:rPr>
        <w:t>Appender</w:t>
      </w:r>
      <w:bookmarkEnd w:id="100"/>
      <w:bookmarkEnd w:id="101"/>
      <w:bookmarkEnd w:id="102"/>
    </w:p>
    <w:p w14:paraId="03A6C977" w14:textId="4B6E6BFF" w:rsidR="006002A4"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 xml:space="preserve">Gli </w:t>
      </w:r>
      <w:r w:rsidR="00961BE4">
        <w:rPr>
          <w:rFonts w:ascii="Times New Roman" w:eastAsia="Times New Roman" w:hAnsi="Times New Roman" w:cs="Times New Roman"/>
          <w:sz w:val="24"/>
          <w:szCs w:val="24"/>
          <w:lang w:eastAsia="it-IT"/>
        </w:rPr>
        <w:t>A</w:t>
      </w:r>
      <w:r w:rsidRPr="00C34891">
        <w:rPr>
          <w:rFonts w:ascii="Times New Roman" w:eastAsia="Times New Roman" w:hAnsi="Times New Roman" w:cs="Times New Roman"/>
          <w:sz w:val="24"/>
          <w:szCs w:val="24"/>
          <w:lang w:eastAsia="it-IT"/>
        </w:rPr>
        <w:t>ppender rappresentano il meccanismo attraverso cui i log vengono trasmessi a punti di raccolta esterni.</w:t>
      </w:r>
    </w:p>
    <w:p w14:paraId="308B7D13" w14:textId="2C0AECC0" w:rsidR="006002A4" w:rsidRPr="00C34891" w:rsidRDefault="00F15081" w:rsidP="005E6458">
      <w:pPr>
        <w:spacing w:after="0" w:line="36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Essi </w:t>
      </w:r>
      <w:r w:rsidR="006002A4" w:rsidRPr="00C34891">
        <w:rPr>
          <w:rFonts w:ascii="Times New Roman" w:eastAsia="Times New Roman" w:hAnsi="Times New Roman" w:cs="Times New Roman"/>
          <w:sz w:val="24"/>
          <w:szCs w:val="24"/>
          <w:lang w:eastAsia="it-IT"/>
        </w:rPr>
        <w:t xml:space="preserve">sono configurati </w:t>
      </w:r>
      <w:r>
        <w:rPr>
          <w:rFonts w:ascii="Times New Roman" w:eastAsia="Times New Roman" w:hAnsi="Times New Roman" w:cs="Times New Roman"/>
          <w:sz w:val="24"/>
          <w:szCs w:val="24"/>
          <w:lang w:eastAsia="it-IT"/>
        </w:rPr>
        <w:t xml:space="preserve">in </w:t>
      </w:r>
      <w:r w:rsidR="006002A4" w:rsidRPr="00C34891">
        <w:rPr>
          <w:rFonts w:ascii="Times New Roman" w:eastAsia="Times New Roman" w:hAnsi="Times New Roman" w:cs="Times New Roman"/>
          <w:sz w:val="24"/>
          <w:szCs w:val="24"/>
          <w:lang w:eastAsia="it-IT"/>
        </w:rPr>
        <w:t>file XML</w:t>
      </w:r>
      <w:r w:rsidR="009E6ECA" w:rsidRPr="00C34891">
        <w:rPr>
          <w:rFonts w:ascii="Times New Roman" w:eastAsia="Times New Roman" w:hAnsi="Times New Roman" w:cs="Times New Roman"/>
          <w:sz w:val="24"/>
          <w:szCs w:val="24"/>
          <w:lang w:eastAsia="it-IT"/>
        </w:rPr>
        <w:t>, uno</w:t>
      </w:r>
      <w:r w:rsidR="006002A4" w:rsidRPr="00C34891">
        <w:rPr>
          <w:rFonts w:ascii="Times New Roman" w:eastAsia="Times New Roman" w:hAnsi="Times New Roman" w:cs="Times New Roman"/>
          <w:sz w:val="24"/>
          <w:szCs w:val="24"/>
          <w:lang w:eastAsia="it-IT"/>
        </w:rPr>
        <w:t xml:space="preserve"> </w:t>
      </w:r>
      <w:r w:rsidR="00835C1B" w:rsidRPr="00C34891">
        <w:rPr>
          <w:rFonts w:ascii="Times New Roman" w:eastAsia="Times New Roman" w:hAnsi="Times New Roman" w:cs="Times New Roman"/>
          <w:sz w:val="24"/>
          <w:szCs w:val="24"/>
          <w:lang w:eastAsia="it-IT"/>
        </w:rPr>
        <w:t xml:space="preserve">per </w:t>
      </w:r>
      <w:r w:rsidR="00EF7DF3">
        <w:rPr>
          <w:rFonts w:ascii="Times New Roman" w:eastAsia="Times New Roman" w:hAnsi="Times New Roman" w:cs="Times New Roman"/>
          <w:sz w:val="24"/>
          <w:szCs w:val="24"/>
          <w:lang w:eastAsia="it-IT"/>
        </w:rPr>
        <w:t>micro-</w:t>
      </w:r>
      <w:r w:rsidR="006002A4" w:rsidRPr="00C34891">
        <w:rPr>
          <w:rFonts w:ascii="Times New Roman" w:eastAsia="Times New Roman" w:hAnsi="Times New Roman" w:cs="Times New Roman"/>
          <w:sz w:val="24"/>
          <w:szCs w:val="24"/>
          <w:lang w:eastAsia="it-IT"/>
        </w:rPr>
        <w:t>servizio</w:t>
      </w:r>
      <w:r w:rsidR="0099450E">
        <w:rPr>
          <w:rFonts w:ascii="Times New Roman" w:eastAsia="Times New Roman" w:hAnsi="Times New Roman" w:cs="Times New Roman"/>
          <w:sz w:val="24"/>
          <w:szCs w:val="24"/>
          <w:lang w:eastAsia="it-IT"/>
        </w:rPr>
        <w:t xml:space="preserve">; la loro </w:t>
      </w:r>
      <w:r w:rsidR="00D23667" w:rsidRPr="00C34891">
        <w:rPr>
          <w:rFonts w:ascii="Times New Roman" w:eastAsia="Times New Roman" w:hAnsi="Times New Roman" w:cs="Times New Roman"/>
          <w:sz w:val="24"/>
          <w:szCs w:val="24"/>
          <w:lang w:eastAsia="it-IT"/>
        </w:rPr>
        <w:t xml:space="preserve">configurazione basa il </w:t>
      </w:r>
      <w:r w:rsidR="0099450E">
        <w:rPr>
          <w:rFonts w:ascii="Times New Roman" w:eastAsia="Times New Roman" w:hAnsi="Times New Roman" w:cs="Times New Roman"/>
          <w:sz w:val="24"/>
          <w:szCs w:val="24"/>
          <w:lang w:eastAsia="it-IT"/>
        </w:rPr>
        <w:t xml:space="preserve">proprio </w:t>
      </w:r>
      <w:r w:rsidR="00D23667" w:rsidRPr="00C34891">
        <w:rPr>
          <w:rFonts w:ascii="Times New Roman" w:eastAsia="Times New Roman" w:hAnsi="Times New Roman" w:cs="Times New Roman"/>
          <w:sz w:val="24"/>
          <w:szCs w:val="24"/>
          <w:lang w:eastAsia="it-IT"/>
        </w:rPr>
        <w:t xml:space="preserve">funzionamento su due </w:t>
      </w:r>
      <w:r w:rsidR="006002A4" w:rsidRPr="00C34891">
        <w:rPr>
          <w:rFonts w:ascii="Times New Roman" w:eastAsia="Times New Roman" w:hAnsi="Times New Roman" w:cs="Times New Roman"/>
          <w:sz w:val="24"/>
          <w:szCs w:val="24"/>
          <w:lang w:eastAsia="it-IT"/>
        </w:rPr>
        <w:t>tag</w:t>
      </w:r>
      <w:r w:rsidR="00D23667" w:rsidRPr="00C34891">
        <w:rPr>
          <w:rFonts w:ascii="Times New Roman" w:eastAsia="Times New Roman" w:hAnsi="Times New Roman" w:cs="Times New Roman"/>
          <w:sz w:val="24"/>
          <w:szCs w:val="24"/>
          <w:lang w:eastAsia="it-IT"/>
        </w:rPr>
        <w:t xml:space="preserve"> principali</w:t>
      </w:r>
      <w:r w:rsidR="0078338A"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 xml:space="preserve"> </w:t>
      </w:r>
      <w:r w:rsidR="0078338A"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appender</w:t>
      </w:r>
      <w:r w:rsidR="0078338A"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 xml:space="preserve"> e </w:t>
      </w:r>
      <w:r w:rsidR="0078338A"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destination</w:t>
      </w:r>
      <w:r w:rsidR="0078338A" w:rsidRPr="00C34891">
        <w:rPr>
          <w:rFonts w:ascii="Times New Roman" w:eastAsia="Times New Roman" w:hAnsi="Times New Roman" w:cs="Times New Roman"/>
          <w:sz w:val="24"/>
          <w:szCs w:val="24"/>
          <w:lang w:eastAsia="it-IT"/>
        </w:rPr>
        <w:t>”</w:t>
      </w:r>
      <w:r w:rsidR="006002A4" w:rsidRPr="00C34891">
        <w:rPr>
          <w:rFonts w:ascii="Times New Roman" w:eastAsia="Times New Roman" w:hAnsi="Times New Roman" w:cs="Times New Roman"/>
          <w:sz w:val="24"/>
          <w:szCs w:val="24"/>
          <w:lang w:eastAsia="it-IT"/>
        </w:rPr>
        <w:t>:</w:t>
      </w:r>
    </w:p>
    <w:p w14:paraId="3822BE16" w14:textId="77777777" w:rsidR="0078338A" w:rsidRPr="00C34891" w:rsidRDefault="0078338A" w:rsidP="005E6458">
      <w:pPr>
        <w:spacing w:after="0" w:line="360" w:lineRule="auto"/>
        <w:rPr>
          <w:rFonts w:ascii="Courier New" w:eastAsia="Times New Roman" w:hAnsi="Courier New" w:cs="Courier New"/>
          <w:sz w:val="24"/>
          <w:szCs w:val="24"/>
          <w:lang w:eastAsia="it-IT"/>
        </w:rPr>
      </w:pPr>
    </w:p>
    <w:p w14:paraId="42D79BCC" w14:textId="593DEFBB" w:rsidR="0025329A" w:rsidRPr="00A4271F" w:rsidRDefault="006002A4" w:rsidP="005E6458">
      <w:pPr>
        <w:spacing w:after="0" w:line="360" w:lineRule="auto"/>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&lt;appender name="logstash" class=</w:t>
      </w:r>
    </w:p>
    <w:p w14:paraId="724A0722" w14:textId="24D2B788" w:rsidR="006002A4" w:rsidRPr="00A4271F" w:rsidRDefault="006002A4" w:rsidP="005E6458">
      <w:pPr>
        <w:spacing w:after="0" w:line="360" w:lineRule="auto"/>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"net.logstash.logback.appender.LogstashTcpSocketAppender"&gt;</w:t>
      </w:r>
    </w:p>
    <w:p w14:paraId="52518DD3" w14:textId="77777777" w:rsidR="0078338A" w:rsidRPr="00A4271F" w:rsidRDefault="0078338A" w:rsidP="005E6458">
      <w:pPr>
        <w:spacing w:after="0" w:line="360" w:lineRule="auto"/>
        <w:jc w:val="both"/>
        <w:rPr>
          <w:rFonts w:ascii="Courier New" w:eastAsia="Times New Roman" w:hAnsi="Courier New" w:cs="Courier New"/>
          <w:sz w:val="24"/>
          <w:szCs w:val="24"/>
          <w:lang w:val="en-GB" w:eastAsia="it-IT"/>
        </w:rPr>
      </w:pPr>
    </w:p>
    <w:p w14:paraId="1D009D43" w14:textId="27E33413"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&lt;destination&gt;localhost:5000&lt;/destination&gt;</w:t>
      </w:r>
    </w:p>
    <w:p w14:paraId="3C434A04" w14:textId="77777777" w:rsidR="00AD22E9" w:rsidRDefault="00AD22E9" w:rsidP="005E6458">
      <w:pPr>
        <w:spacing w:after="0" w:line="360" w:lineRule="auto"/>
        <w:jc w:val="both"/>
        <w:rPr>
          <w:rFonts w:ascii="Times New Roman" w:eastAsia="Times New Roman" w:hAnsi="Times New Roman" w:cs="Times New Roman"/>
          <w:sz w:val="24"/>
          <w:szCs w:val="24"/>
          <w:lang w:eastAsia="it-IT"/>
        </w:rPr>
      </w:pPr>
    </w:p>
    <w:p w14:paraId="3B9DDB32" w14:textId="4521C9B0" w:rsidR="006002A4"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lastRenderedPageBreak/>
        <w:t>Essi permettono di creare un appender dal nome “logstash”</w:t>
      </w:r>
      <w:r w:rsidR="006A179C" w:rsidRPr="00C34891">
        <w:rPr>
          <w:rFonts w:ascii="Times New Roman" w:eastAsia="Times New Roman" w:hAnsi="Times New Roman" w:cs="Times New Roman"/>
          <w:sz w:val="24"/>
          <w:szCs w:val="24"/>
          <w:lang w:eastAsia="it-IT"/>
        </w:rPr>
        <w:t xml:space="preserve">, che </w:t>
      </w:r>
      <w:r w:rsidRPr="00C34891">
        <w:rPr>
          <w:rFonts w:ascii="Times New Roman" w:eastAsia="Times New Roman" w:hAnsi="Times New Roman" w:cs="Times New Roman"/>
          <w:sz w:val="24"/>
          <w:szCs w:val="24"/>
          <w:lang w:eastAsia="it-IT"/>
        </w:rPr>
        <w:t xml:space="preserve">invierà i log dell’applicazione </w:t>
      </w:r>
      <w:r w:rsidR="00835AB5">
        <w:rPr>
          <w:rFonts w:ascii="Times New Roman" w:eastAsia="Times New Roman" w:hAnsi="Times New Roman" w:cs="Times New Roman"/>
          <w:sz w:val="24"/>
          <w:szCs w:val="24"/>
          <w:lang w:eastAsia="it-IT"/>
        </w:rPr>
        <w:t xml:space="preserve">alla </w:t>
      </w:r>
      <w:r w:rsidRPr="00C34891">
        <w:rPr>
          <w:rFonts w:ascii="Times New Roman" w:eastAsia="Times New Roman" w:hAnsi="Times New Roman" w:cs="Times New Roman"/>
          <w:sz w:val="24"/>
          <w:szCs w:val="24"/>
          <w:lang w:eastAsia="it-IT"/>
        </w:rPr>
        <w:t>destinazione</w:t>
      </w:r>
      <w:r w:rsidR="00835AB5">
        <w:rPr>
          <w:rFonts w:ascii="Times New Roman" w:eastAsia="Times New Roman" w:hAnsi="Times New Roman" w:cs="Times New Roman"/>
          <w:sz w:val="24"/>
          <w:szCs w:val="24"/>
          <w:lang w:eastAsia="it-IT"/>
        </w:rPr>
        <w:t xml:space="preserve"> definita nell’attributo “class”</w:t>
      </w:r>
      <w:r w:rsidRPr="00C34891">
        <w:rPr>
          <w:rFonts w:ascii="Times New Roman" w:eastAsia="Times New Roman" w:hAnsi="Times New Roman" w:cs="Times New Roman"/>
          <w:sz w:val="24"/>
          <w:szCs w:val="24"/>
          <w:lang w:eastAsia="it-IT"/>
        </w:rPr>
        <w:t>, tramite protocollo TCP, attraverso la porta 5000.</w:t>
      </w:r>
      <w:r w:rsidR="00963021">
        <w:rPr>
          <w:rFonts w:ascii="Times New Roman" w:eastAsia="Times New Roman" w:hAnsi="Times New Roman" w:cs="Times New Roman"/>
          <w:sz w:val="24"/>
          <w:szCs w:val="24"/>
          <w:lang w:eastAsia="it-IT"/>
        </w:rPr>
        <w:t xml:space="preserve"> </w:t>
      </w:r>
    </w:p>
    <w:p w14:paraId="4B3704D6" w14:textId="19BC2968" w:rsidR="006A179C" w:rsidRDefault="00963021" w:rsidP="00963021">
      <w:pPr>
        <w:spacing w:after="0" w:line="36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Definito il primo fronte di comunicazione, è necessario che anche il servizio Logstash venga configurato</w:t>
      </w:r>
      <w:r w:rsidR="006002A4" w:rsidRPr="00C34891">
        <w:rPr>
          <w:rFonts w:ascii="Times New Roman" w:eastAsia="Times New Roman" w:hAnsi="Times New Roman" w:cs="Times New Roman"/>
          <w:sz w:val="24"/>
          <w:szCs w:val="24"/>
          <w:lang w:eastAsia="it-IT"/>
        </w:rPr>
        <w:t xml:space="preserve"> per poter ricevere tali informazioni. Il suo file di configurazione è il seguente:</w:t>
      </w:r>
    </w:p>
    <w:p w14:paraId="628D34D9" w14:textId="77777777" w:rsidR="00963021" w:rsidRPr="00C34891" w:rsidRDefault="00963021" w:rsidP="00963021">
      <w:pPr>
        <w:spacing w:after="0" w:line="360" w:lineRule="auto"/>
        <w:jc w:val="both"/>
        <w:rPr>
          <w:rFonts w:ascii="Times New Roman" w:eastAsia="Times New Roman" w:hAnsi="Times New Roman" w:cs="Times New Roman"/>
          <w:sz w:val="24"/>
          <w:szCs w:val="24"/>
          <w:lang w:eastAsia="it-IT"/>
        </w:rPr>
      </w:pPr>
    </w:p>
    <w:p w14:paraId="363D763C" w14:textId="77777777"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input {</w:t>
      </w:r>
    </w:p>
    <w:p w14:paraId="6EED9CD5" w14:textId="77777777"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 xml:space="preserve">    tcp {</w:t>
      </w:r>
    </w:p>
    <w:p w14:paraId="2CA68AB2"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C34891">
        <w:rPr>
          <w:rFonts w:ascii="Courier New" w:eastAsia="Times New Roman" w:hAnsi="Courier New" w:cs="Courier New"/>
          <w:sz w:val="24"/>
          <w:szCs w:val="24"/>
          <w:lang w:eastAsia="it-IT"/>
        </w:rPr>
        <w:t xml:space="preserve">        </w:t>
      </w:r>
      <w:r w:rsidRPr="00A4271F">
        <w:rPr>
          <w:rFonts w:ascii="Courier New" w:eastAsia="Times New Roman" w:hAnsi="Courier New" w:cs="Courier New"/>
          <w:sz w:val="24"/>
          <w:szCs w:val="24"/>
          <w:lang w:val="en-GB" w:eastAsia="it-IT"/>
        </w:rPr>
        <w:t>port =&gt; "5000"</w:t>
      </w:r>
    </w:p>
    <w:p w14:paraId="0C239720"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type =&gt; syslog</w:t>
      </w:r>
    </w:p>
    <w:p w14:paraId="4C694C8A"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codec =&gt; json_lines</w:t>
      </w:r>
    </w:p>
    <w:p w14:paraId="7EAA2086"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w:t>
      </w:r>
    </w:p>
    <w:p w14:paraId="49199968" w14:textId="18C169C6"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w:t>
      </w:r>
    </w:p>
    <w:p w14:paraId="4F039736" w14:textId="77777777" w:rsidR="006A179C" w:rsidRPr="00A4271F" w:rsidRDefault="006A179C" w:rsidP="005E6458">
      <w:pPr>
        <w:spacing w:after="0" w:line="360" w:lineRule="auto"/>
        <w:jc w:val="both"/>
        <w:rPr>
          <w:rFonts w:ascii="Courier New" w:eastAsia="Times New Roman" w:hAnsi="Courier New" w:cs="Courier New"/>
          <w:sz w:val="24"/>
          <w:szCs w:val="24"/>
          <w:lang w:val="en-GB" w:eastAsia="it-IT"/>
        </w:rPr>
      </w:pPr>
    </w:p>
    <w:p w14:paraId="761F0E22"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output {</w:t>
      </w:r>
    </w:p>
    <w:p w14:paraId="206E2903"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elasticsearch {</w:t>
      </w:r>
    </w:p>
    <w:p w14:paraId="3D2818E7"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hosts =&gt; ["http://elasticsearch:9200"]</w:t>
      </w:r>
    </w:p>
    <w:p w14:paraId="46503454" w14:textId="77777777"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A4271F">
        <w:rPr>
          <w:rFonts w:ascii="Courier New" w:eastAsia="Times New Roman" w:hAnsi="Courier New" w:cs="Courier New"/>
          <w:sz w:val="24"/>
          <w:szCs w:val="24"/>
          <w:lang w:val="en-GB" w:eastAsia="it-IT"/>
        </w:rPr>
        <w:t xml:space="preserve">        </w:t>
      </w:r>
      <w:r w:rsidRPr="00C34891">
        <w:rPr>
          <w:rFonts w:ascii="Courier New" w:eastAsia="Times New Roman" w:hAnsi="Courier New" w:cs="Courier New"/>
          <w:sz w:val="24"/>
          <w:szCs w:val="24"/>
          <w:lang w:eastAsia="it-IT"/>
        </w:rPr>
        <w:t>index =&gt; "newsletter"</w:t>
      </w:r>
    </w:p>
    <w:p w14:paraId="0DF44F43" w14:textId="77777777"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 xml:space="preserve">    }</w:t>
      </w:r>
    </w:p>
    <w:p w14:paraId="2746FF13" w14:textId="7215B085" w:rsidR="00963021" w:rsidRPr="00C34891" w:rsidRDefault="006002A4" w:rsidP="005E6458">
      <w:pPr>
        <w:spacing w:after="0" w:line="360" w:lineRule="auto"/>
        <w:jc w:val="both"/>
        <w:rPr>
          <w:rFonts w:ascii="Courier New" w:eastAsia="Times New Roman" w:hAnsi="Courier New" w:cs="Courier New"/>
          <w:lang w:eastAsia="it-IT"/>
        </w:rPr>
      </w:pPr>
      <w:r w:rsidRPr="00C34891">
        <w:rPr>
          <w:rFonts w:ascii="Courier New" w:eastAsia="Times New Roman" w:hAnsi="Courier New" w:cs="Courier New"/>
          <w:lang w:eastAsia="it-IT"/>
        </w:rPr>
        <w:t>}</w:t>
      </w:r>
    </w:p>
    <w:p w14:paraId="50E774C5" w14:textId="6E81A202" w:rsidR="006002A4" w:rsidRPr="00C34891" w:rsidRDefault="006002A4" w:rsidP="005E6458">
      <w:pPr>
        <w:spacing w:before="240" w:line="360" w:lineRule="auto"/>
        <w:jc w:val="center"/>
        <w:rPr>
          <w:rFonts w:ascii="Courier New" w:eastAsia="Times New Roman" w:hAnsi="Courier New" w:cs="Courier New"/>
          <w:lang w:eastAsia="it-IT"/>
        </w:rPr>
      </w:pPr>
      <w:r w:rsidRPr="00C34891">
        <w:rPr>
          <w:rFonts w:ascii="Courier New" w:eastAsia="Times New Roman" w:hAnsi="Courier New" w:cs="Courier New"/>
          <w:noProof/>
          <w:lang w:eastAsia="it-IT"/>
        </w:rPr>
        <w:drawing>
          <wp:inline distT="0" distB="0" distL="0" distR="0" wp14:anchorId="2C6C4AC7" wp14:editId="517D721C">
            <wp:extent cx="984250" cy="984250"/>
            <wp:effectExtent l="0" t="0" r="0" b="0"/>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mento grafico 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84250" cy="984250"/>
                    </a:xfrm>
                    <a:prstGeom prst="rect">
                      <a:avLst/>
                    </a:prstGeom>
                  </pic:spPr>
                </pic:pic>
              </a:graphicData>
            </a:graphic>
          </wp:inline>
        </w:drawing>
      </w:r>
    </w:p>
    <w:p w14:paraId="7E3108CE" w14:textId="3075A3C3" w:rsidR="00730E6B" w:rsidRPr="00C34891" w:rsidRDefault="00730E6B" w:rsidP="005E6458">
      <w:pPr>
        <w:spacing w:before="240" w:line="360" w:lineRule="auto"/>
        <w:jc w:val="center"/>
        <w:rPr>
          <w:rFonts w:ascii="Courier New" w:eastAsia="Times New Roman" w:hAnsi="Courier New" w:cs="Courier New"/>
          <w:i/>
          <w:iCs/>
          <w:sz w:val="18"/>
          <w:szCs w:val="18"/>
          <w:lang w:eastAsia="it-IT"/>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w:t>
      </w:r>
      <w:r w:rsidR="0088785F" w:rsidRPr="00C34891">
        <w:rPr>
          <w:rFonts w:ascii="Times New Roman" w:hAnsi="Times New Roman" w:cs="Times New Roman"/>
          <w:b/>
          <w:bCs/>
          <w:i/>
          <w:iCs/>
          <w:sz w:val="18"/>
          <w:szCs w:val="18"/>
        </w:rPr>
        <w:t>4</w:t>
      </w:r>
      <w:r w:rsidRPr="00C34891">
        <w:rPr>
          <w:rFonts w:ascii="Times New Roman" w:hAnsi="Times New Roman" w:cs="Times New Roman"/>
          <w:i/>
          <w:iCs/>
          <w:sz w:val="18"/>
          <w:szCs w:val="18"/>
        </w:rPr>
        <w:t xml:space="preserve"> Logo di Logstash</w:t>
      </w:r>
    </w:p>
    <w:p w14:paraId="5A778581" w14:textId="77777777" w:rsidR="006002A4"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 xml:space="preserve">Il file è suddiviso in due blocchi, denominati input e output. L’input configura Logstash per ricevere i dati inviati da un’applicazione, sulla porta 5000 tramite protocollo TCP. </w:t>
      </w:r>
    </w:p>
    <w:p w14:paraId="043CD250" w14:textId="24CD8714" w:rsidR="006002A4"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 xml:space="preserve">A sua volta, tramite il plugin di output, Logstash potrà inoltrare le informazioni ricevute verso ulteriori destinatari. In questo caso il destinatario è unico ed è Elasticsearch, connesso alla </w:t>
      </w:r>
      <w:r w:rsidRPr="00C34891">
        <w:rPr>
          <w:rFonts w:ascii="Times New Roman" w:eastAsia="Times New Roman" w:hAnsi="Times New Roman" w:cs="Times New Roman"/>
          <w:sz w:val="24"/>
          <w:szCs w:val="24"/>
          <w:lang w:eastAsia="it-IT"/>
        </w:rPr>
        <w:lastRenderedPageBreak/>
        <w:t xml:space="preserve">porta 9200. Prima di essere inviate, le informazioni vengono raggruppate in un indice, il cui nome è "newsletter". Un indice in Logstash </w:t>
      </w:r>
      <w:r w:rsidR="00EA1270">
        <w:rPr>
          <w:rFonts w:ascii="Times New Roman" w:eastAsia="Times New Roman" w:hAnsi="Times New Roman" w:cs="Times New Roman"/>
          <w:sz w:val="24"/>
          <w:szCs w:val="24"/>
          <w:lang w:eastAsia="it-IT"/>
        </w:rPr>
        <w:t xml:space="preserve">raggruppa logicamente </w:t>
      </w:r>
      <w:r w:rsidRPr="00C34891">
        <w:rPr>
          <w:rFonts w:ascii="Times New Roman" w:eastAsia="Times New Roman" w:hAnsi="Times New Roman" w:cs="Times New Roman"/>
          <w:sz w:val="24"/>
          <w:szCs w:val="24"/>
          <w:lang w:eastAsia="it-IT"/>
        </w:rPr>
        <w:t>un insieme di variabili testual</w:t>
      </w:r>
      <w:r w:rsidR="007D59D5">
        <w:rPr>
          <w:rFonts w:ascii="Times New Roman" w:eastAsia="Times New Roman" w:hAnsi="Times New Roman" w:cs="Times New Roman"/>
          <w:sz w:val="24"/>
          <w:szCs w:val="24"/>
          <w:lang w:eastAsia="it-IT"/>
        </w:rPr>
        <w:t>i</w:t>
      </w:r>
      <w:r w:rsidRPr="00C34891">
        <w:rPr>
          <w:rFonts w:ascii="Times New Roman" w:eastAsia="Times New Roman" w:hAnsi="Times New Roman" w:cs="Times New Roman"/>
          <w:sz w:val="24"/>
          <w:szCs w:val="24"/>
          <w:lang w:eastAsia="it-IT"/>
        </w:rPr>
        <w:t>.</w:t>
      </w:r>
    </w:p>
    <w:p w14:paraId="2C5CFCF0" w14:textId="585891AC" w:rsidR="006002A4" w:rsidRPr="00C34891" w:rsidRDefault="006002A4" w:rsidP="005E6458">
      <w:pPr>
        <w:spacing w:before="240" w:line="360" w:lineRule="auto"/>
        <w:jc w:val="center"/>
        <w:rPr>
          <w:rFonts w:ascii="Times New Roman" w:eastAsia="Times New Roman" w:hAnsi="Times New Roman" w:cs="Times New Roman"/>
          <w:sz w:val="24"/>
          <w:szCs w:val="24"/>
          <w:lang w:eastAsia="it-IT"/>
        </w:rPr>
      </w:pPr>
      <w:r w:rsidRPr="00C34891">
        <w:rPr>
          <w:rFonts w:ascii="Times New Roman" w:eastAsia="Times New Roman" w:hAnsi="Times New Roman" w:cs="Times New Roman"/>
          <w:noProof/>
          <w:sz w:val="24"/>
          <w:szCs w:val="24"/>
          <w:lang w:eastAsia="it-IT"/>
        </w:rPr>
        <w:drawing>
          <wp:inline distT="0" distB="0" distL="0" distR="0" wp14:anchorId="548F7064" wp14:editId="732B74D5">
            <wp:extent cx="748145" cy="74814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1232" cy="751232"/>
                    </a:xfrm>
                    <a:prstGeom prst="rect">
                      <a:avLst/>
                    </a:prstGeom>
                  </pic:spPr>
                </pic:pic>
              </a:graphicData>
            </a:graphic>
          </wp:inline>
        </w:drawing>
      </w:r>
    </w:p>
    <w:p w14:paraId="1DBFBEE7" w14:textId="39681A0D" w:rsidR="00517D8E" w:rsidRPr="00C34891" w:rsidRDefault="00730E6B" w:rsidP="005E6458">
      <w:pPr>
        <w:spacing w:before="240" w:line="360" w:lineRule="auto"/>
        <w:jc w:val="center"/>
        <w:rPr>
          <w:rFonts w:ascii="Times New Roman" w:hAnsi="Times New Roman" w:cs="Times New Roman"/>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w:t>
      </w:r>
      <w:r w:rsidR="0088785F" w:rsidRPr="00C34891">
        <w:rPr>
          <w:rFonts w:ascii="Times New Roman" w:hAnsi="Times New Roman" w:cs="Times New Roman"/>
          <w:b/>
          <w:bCs/>
          <w:i/>
          <w:iCs/>
          <w:sz w:val="18"/>
          <w:szCs w:val="18"/>
        </w:rPr>
        <w:t>5</w:t>
      </w:r>
      <w:r w:rsidRPr="00C34891">
        <w:rPr>
          <w:rFonts w:ascii="Times New Roman" w:hAnsi="Times New Roman" w:cs="Times New Roman"/>
          <w:i/>
          <w:iCs/>
          <w:sz w:val="18"/>
          <w:szCs w:val="18"/>
        </w:rPr>
        <w:t xml:space="preserve"> Logo di Elasticsearch</w:t>
      </w:r>
    </w:p>
    <w:p w14:paraId="06604DAC" w14:textId="77777777" w:rsidR="006002A4" w:rsidRPr="00C34891" w:rsidRDefault="006002A4" w:rsidP="00C0756B">
      <w:pPr>
        <w:pStyle w:val="Titolo2"/>
        <w:numPr>
          <w:ilvl w:val="2"/>
          <w:numId w:val="43"/>
        </w:numPr>
        <w:spacing w:after="240" w:line="360" w:lineRule="auto"/>
        <w:rPr>
          <w:rFonts w:ascii="Times New Roman" w:eastAsia="Times New Roman" w:hAnsi="Times New Roman" w:cs="Times New Roman"/>
          <w:color w:val="auto"/>
          <w:sz w:val="32"/>
          <w:szCs w:val="32"/>
          <w:lang w:eastAsia="it-IT"/>
        </w:rPr>
      </w:pPr>
      <w:bookmarkStart w:id="103" w:name="_Toc127009946"/>
      <w:bookmarkStart w:id="104" w:name="_Toc127010274"/>
      <w:bookmarkStart w:id="105" w:name="_Toc129719977"/>
      <w:r w:rsidRPr="00C34891">
        <w:rPr>
          <w:rFonts w:ascii="Times New Roman" w:eastAsia="Times New Roman" w:hAnsi="Times New Roman" w:cs="Times New Roman"/>
          <w:color w:val="auto"/>
          <w:sz w:val="32"/>
          <w:szCs w:val="32"/>
          <w:lang w:eastAsia="it-IT"/>
        </w:rPr>
        <w:t>Configurazione di Kibana</w:t>
      </w:r>
      <w:bookmarkEnd w:id="103"/>
      <w:bookmarkEnd w:id="104"/>
      <w:bookmarkEnd w:id="105"/>
    </w:p>
    <w:p w14:paraId="379061BA" w14:textId="1676BAD8" w:rsidR="006002A4"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Kibana è un servizio containerizzato, così come Logstash ed Elasticsearch. La sua configurazione in Docker è la seguente:</w:t>
      </w:r>
    </w:p>
    <w:p w14:paraId="63EAA4D7" w14:textId="77777777" w:rsidR="00721B4F" w:rsidRPr="00C34891" w:rsidRDefault="00721B4F" w:rsidP="005E6458">
      <w:pPr>
        <w:spacing w:after="0" w:line="360" w:lineRule="auto"/>
        <w:jc w:val="both"/>
        <w:rPr>
          <w:rFonts w:ascii="Times New Roman" w:eastAsia="Times New Roman" w:hAnsi="Times New Roman" w:cs="Times New Roman"/>
          <w:sz w:val="24"/>
          <w:szCs w:val="24"/>
          <w:lang w:eastAsia="it-IT"/>
        </w:rPr>
      </w:pPr>
    </w:p>
    <w:p w14:paraId="3901F6C9" w14:textId="77777777" w:rsidR="006002A4"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Courier New" w:eastAsia="Times New Roman" w:hAnsi="Courier New" w:cs="Courier New"/>
          <w:sz w:val="24"/>
          <w:szCs w:val="24"/>
          <w:lang w:eastAsia="it-IT"/>
        </w:rPr>
        <w:t>kibana:</w:t>
      </w:r>
    </w:p>
    <w:p w14:paraId="1B654B2C" w14:textId="77777777" w:rsidR="006002A4" w:rsidRPr="00C34891" w:rsidRDefault="006002A4" w:rsidP="005E6458">
      <w:pPr>
        <w:spacing w:after="0" w:line="360" w:lineRule="auto"/>
        <w:jc w:val="both"/>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 xml:space="preserve">    image: kibana:7.14.1</w:t>
      </w:r>
    </w:p>
    <w:p w14:paraId="18019BC5"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C34891">
        <w:rPr>
          <w:rFonts w:ascii="Courier New" w:eastAsia="Times New Roman" w:hAnsi="Courier New" w:cs="Courier New"/>
          <w:sz w:val="24"/>
          <w:szCs w:val="24"/>
          <w:lang w:eastAsia="it-IT"/>
        </w:rPr>
        <w:t xml:space="preserve">    </w:t>
      </w:r>
      <w:r w:rsidRPr="00A4271F">
        <w:rPr>
          <w:rFonts w:ascii="Courier New" w:eastAsia="Times New Roman" w:hAnsi="Courier New" w:cs="Courier New"/>
          <w:sz w:val="24"/>
          <w:szCs w:val="24"/>
          <w:lang w:val="en-GB" w:eastAsia="it-IT"/>
        </w:rPr>
        <w:t>container_name: kibana</w:t>
      </w:r>
    </w:p>
    <w:p w14:paraId="10C1A4AB"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restart: always</w:t>
      </w:r>
    </w:p>
    <w:p w14:paraId="6FD6EE43"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ports:</w:t>
      </w:r>
    </w:p>
    <w:p w14:paraId="237F7EBF" w14:textId="77777777"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 xml:space="preserve">      - 5601:5601</w:t>
      </w:r>
    </w:p>
    <w:p w14:paraId="6D2E2958" w14:textId="77777777" w:rsidR="006002A4" w:rsidRPr="00A4271F" w:rsidRDefault="006002A4" w:rsidP="005E6458">
      <w:pPr>
        <w:spacing w:after="0" w:line="360" w:lineRule="auto"/>
        <w:jc w:val="both"/>
        <w:rPr>
          <w:rFonts w:ascii="Courier New" w:eastAsia="Times New Roman" w:hAnsi="Courier New" w:cs="Courier New"/>
          <w:b/>
          <w:bCs/>
          <w:sz w:val="24"/>
          <w:szCs w:val="24"/>
          <w:lang w:val="en-GB" w:eastAsia="it-IT"/>
        </w:rPr>
      </w:pPr>
      <w:r w:rsidRPr="00A4271F">
        <w:rPr>
          <w:rFonts w:ascii="Courier New" w:eastAsia="Times New Roman" w:hAnsi="Courier New" w:cs="Courier New"/>
          <w:sz w:val="24"/>
          <w:szCs w:val="24"/>
          <w:lang w:val="en-GB" w:eastAsia="it-IT"/>
        </w:rPr>
        <w:t xml:space="preserve">    </w:t>
      </w:r>
      <w:r w:rsidRPr="00A4271F">
        <w:rPr>
          <w:rFonts w:ascii="Courier New" w:eastAsia="Times New Roman" w:hAnsi="Courier New" w:cs="Courier New"/>
          <w:b/>
          <w:bCs/>
          <w:sz w:val="24"/>
          <w:szCs w:val="24"/>
          <w:lang w:val="en-GB" w:eastAsia="it-IT"/>
        </w:rPr>
        <w:t>environment:</w:t>
      </w:r>
    </w:p>
    <w:p w14:paraId="39C73B7D" w14:textId="340C436D" w:rsidR="006002A4" w:rsidRPr="00A4271F" w:rsidRDefault="006002A4" w:rsidP="005E6458">
      <w:pPr>
        <w:spacing w:after="0" w:line="360" w:lineRule="auto"/>
        <w:jc w:val="both"/>
        <w:rPr>
          <w:rFonts w:ascii="Courier New" w:eastAsia="Times New Roman" w:hAnsi="Courier New" w:cs="Courier New"/>
          <w:sz w:val="24"/>
          <w:szCs w:val="24"/>
          <w:lang w:val="en-GB" w:eastAsia="it-IT"/>
        </w:rPr>
      </w:pPr>
      <w:r w:rsidRPr="00A4271F">
        <w:rPr>
          <w:rFonts w:ascii="Courier New" w:eastAsia="Times New Roman" w:hAnsi="Courier New" w:cs="Courier New"/>
          <w:b/>
          <w:bCs/>
          <w:sz w:val="24"/>
          <w:szCs w:val="24"/>
          <w:lang w:val="en-GB" w:eastAsia="it-IT"/>
        </w:rPr>
        <w:t xml:space="preserve">      - ELASTICSEARCH_HOSTS=http://elasticsearch:9200</w:t>
      </w:r>
    </w:p>
    <w:p w14:paraId="3AF3E692" w14:textId="77777777" w:rsidR="00721B4F" w:rsidRPr="00A4271F" w:rsidRDefault="00721B4F" w:rsidP="005E6458">
      <w:pPr>
        <w:spacing w:after="0" w:line="360" w:lineRule="auto"/>
        <w:jc w:val="both"/>
        <w:rPr>
          <w:rFonts w:ascii="Times New Roman" w:eastAsia="Times New Roman" w:hAnsi="Times New Roman" w:cs="Times New Roman"/>
          <w:sz w:val="24"/>
          <w:szCs w:val="24"/>
          <w:lang w:val="en-GB" w:eastAsia="it-IT"/>
        </w:rPr>
      </w:pPr>
    </w:p>
    <w:p w14:paraId="2B420C45" w14:textId="7466F4B2" w:rsidR="006002A4" w:rsidRPr="00C34891" w:rsidRDefault="00BC68DD" w:rsidP="005E6458">
      <w:pPr>
        <w:spacing w:after="0" w:line="360" w:lineRule="auto"/>
        <w:jc w:val="both"/>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Il portale di Kibana </w:t>
      </w:r>
      <w:r w:rsidR="006002A4" w:rsidRPr="00C34891">
        <w:rPr>
          <w:rFonts w:ascii="Times New Roman" w:eastAsia="Times New Roman" w:hAnsi="Times New Roman" w:cs="Times New Roman"/>
          <w:sz w:val="24"/>
          <w:szCs w:val="24"/>
          <w:lang w:eastAsia="it-IT"/>
        </w:rPr>
        <w:t xml:space="preserve">è raggiungibile dalla porta 5601 e </w:t>
      </w:r>
      <w:r>
        <w:rPr>
          <w:rFonts w:ascii="Times New Roman" w:eastAsia="Times New Roman" w:hAnsi="Times New Roman" w:cs="Times New Roman"/>
          <w:sz w:val="24"/>
          <w:szCs w:val="24"/>
          <w:lang w:eastAsia="it-IT"/>
        </w:rPr>
        <w:t xml:space="preserve">fa uno scraping dei </w:t>
      </w:r>
      <w:r w:rsidR="006002A4" w:rsidRPr="00C34891">
        <w:rPr>
          <w:rFonts w:ascii="Times New Roman" w:eastAsia="Times New Roman" w:hAnsi="Times New Roman" w:cs="Times New Roman"/>
          <w:sz w:val="24"/>
          <w:szCs w:val="24"/>
          <w:lang w:eastAsia="it-IT"/>
        </w:rPr>
        <w:t>dati</w:t>
      </w:r>
      <w:r>
        <w:rPr>
          <w:rFonts w:ascii="Times New Roman" w:eastAsia="Times New Roman" w:hAnsi="Times New Roman" w:cs="Times New Roman"/>
          <w:sz w:val="24"/>
          <w:szCs w:val="24"/>
          <w:lang w:eastAsia="it-IT"/>
        </w:rPr>
        <w:t xml:space="preserve"> contenuti in </w:t>
      </w:r>
      <w:r w:rsidR="006002A4" w:rsidRPr="00C34891">
        <w:rPr>
          <w:rFonts w:ascii="Times New Roman" w:eastAsia="Times New Roman" w:hAnsi="Times New Roman" w:cs="Times New Roman"/>
          <w:sz w:val="24"/>
          <w:szCs w:val="24"/>
          <w:lang w:eastAsia="it-IT"/>
        </w:rPr>
        <w:t>Elasticsearch</w:t>
      </w:r>
      <w:r w:rsidR="00212115" w:rsidRPr="00C34891">
        <w:rPr>
          <w:rFonts w:ascii="Times New Roman" w:eastAsia="Times New Roman" w:hAnsi="Times New Roman" w:cs="Times New Roman"/>
          <w:sz w:val="24"/>
          <w:szCs w:val="24"/>
          <w:lang w:eastAsia="it-IT"/>
        </w:rPr>
        <w:t xml:space="preserve">, </w:t>
      </w:r>
      <w:r>
        <w:rPr>
          <w:rFonts w:ascii="Times New Roman" w:eastAsia="Times New Roman" w:hAnsi="Times New Roman" w:cs="Times New Roman"/>
          <w:sz w:val="24"/>
          <w:szCs w:val="24"/>
          <w:lang w:eastAsia="it-IT"/>
        </w:rPr>
        <w:t>attraverso la porta 9200</w:t>
      </w:r>
      <w:r w:rsidR="006002A4" w:rsidRPr="00C34891">
        <w:rPr>
          <w:rFonts w:ascii="Times New Roman" w:eastAsia="Times New Roman" w:hAnsi="Times New Roman" w:cs="Times New Roman"/>
          <w:sz w:val="24"/>
          <w:szCs w:val="24"/>
          <w:lang w:eastAsia="it-IT"/>
        </w:rPr>
        <w:t>.</w:t>
      </w:r>
    </w:p>
    <w:p w14:paraId="325B2F33" w14:textId="6F2E7AE3" w:rsidR="0011108D" w:rsidRPr="00C34891" w:rsidRDefault="006002A4" w:rsidP="005E6458">
      <w:pPr>
        <w:spacing w:after="0" w:line="360" w:lineRule="auto"/>
        <w:jc w:val="both"/>
        <w:rPr>
          <w:rFonts w:ascii="Times New Roman" w:eastAsia="Times New Roman" w:hAnsi="Times New Roman" w:cs="Times New Roman"/>
          <w:sz w:val="24"/>
          <w:szCs w:val="24"/>
          <w:lang w:eastAsia="it-IT"/>
        </w:rPr>
      </w:pPr>
      <w:r w:rsidRPr="00C34891">
        <w:rPr>
          <w:rFonts w:ascii="Times New Roman" w:eastAsia="Times New Roman" w:hAnsi="Times New Roman" w:cs="Times New Roman"/>
          <w:sz w:val="24"/>
          <w:szCs w:val="24"/>
          <w:lang w:eastAsia="it-IT"/>
        </w:rPr>
        <w:t>Dopo avere configurato il collegamento tra Kibana ed Elasticsearch è possibile utilizzare il sistema di ricerca testuale</w:t>
      </w:r>
      <w:r w:rsidR="00DB3F95">
        <w:rPr>
          <w:rFonts w:ascii="Times New Roman" w:eastAsia="Times New Roman" w:hAnsi="Times New Roman" w:cs="Times New Roman"/>
          <w:sz w:val="24"/>
          <w:szCs w:val="24"/>
          <w:lang w:eastAsia="it-IT"/>
        </w:rPr>
        <w:t>,</w:t>
      </w:r>
      <w:r w:rsidRPr="00C34891">
        <w:rPr>
          <w:rFonts w:ascii="Times New Roman" w:eastAsia="Times New Roman" w:hAnsi="Times New Roman" w:cs="Times New Roman"/>
          <w:sz w:val="24"/>
          <w:szCs w:val="24"/>
          <w:lang w:eastAsia="it-IT"/>
        </w:rPr>
        <w:t xml:space="preserve"> per </w:t>
      </w:r>
      <w:r w:rsidR="00DD1827" w:rsidRPr="00C34891">
        <w:rPr>
          <w:rFonts w:ascii="Times New Roman" w:eastAsia="Times New Roman" w:hAnsi="Times New Roman" w:cs="Times New Roman"/>
          <w:sz w:val="24"/>
          <w:szCs w:val="24"/>
          <w:lang w:eastAsia="it-IT"/>
        </w:rPr>
        <w:t xml:space="preserve">ricostruire il flusso di </w:t>
      </w:r>
      <w:r w:rsidR="00DB3F95">
        <w:rPr>
          <w:rFonts w:ascii="Times New Roman" w:eastAsia="Times New Roman" w:hAnsi="Times New Roman" w:cs="Times New Roman"/>
          <w:sz w:val="24"/>
          <w:szCs w:val="24"/>
          <w:lang w:eastAsia="it-IT"/>
        </w:rPr>
        <w:t>una transazione,</w:t>
      </w:r>
      <w:r w:rsidR="00DD1827" w:rsidRPr="00C34891">
        <w:rPr>
          <w:rFonts w:ascii="Times New Roman" w:eastAsia="Times New Roman" w:hAnsi="Times New Roman" w:cs="Times New Roman"/>
          <w:sz w:val="24"/>
          <w:szCs w:val="24"/>
          <w:lang w:eastAsia="it-IT"/>
        </w:rPr>
        <w:t xml:space="preserve"> </w:t>
      </w:r>
      <w:r w:rsidR="00DD3C28" w:rsidRPr="00C34891">
        <w:rPr>
          <w:rFonts w:ascii="Times New Roman" w:eastAsia="Times New Roman" w:hAnsi="Times New Roman" w:cs="Times New Roman"/>
          <w:sz w:val="24"/>
          <w:szCs w:val="24"/>
          <w:lang w:eastAsia="it-IT"/>
        </w:rPr>
        <w:t>fornendo</w:t>
      </w:r>
      <w:r w:rsidR="00DD1827" w:rsidRPr="00C34891">
        <w:rPr>
          <w:rFonts w:ascii="Times New Roman" w:eastAsia="Times New Roman" w:hAnsi="Times New Roman" w:cs="Times New Roman"/>
          <w:sz w:val="24"/>
          <w:szCs w:val="24"/>
          <w:lang w:eastAsia="it-IT"/>
        </w:rPr>
        <w:t xml:space="preserve"> il </w:t>
      </w:r>
      <w:r w:rsidR="00DD1827" w:rsidRPr="00C34891">
        <w:rPr>
          <w:rFonts w:ascii="Times New Roman" w:eastAsia="Times New Roman" w:hAnsi="Times New Roman" w:cs="Times New Roman"/>
          <w:i/>
          <w:iCs/>
          <w:sz w:val="24"/>
          <w:szCs w:val="24"/>
          <w:lang w:eastAsia="it-IT"/>
        </w:rPr>
        <w:t>correlation id</w:t>
      </w:r>
      <w:r w:rsidR="00DD3C28" w:rsidRPr="00C34891">
        <w:rPr>
          <w:rFonts w:ascii="Times New Roman" w:eastAsia="Times New Roman" w:hAnsi="Times New Roman" w:cs="Times New Roman"/>
          <w:sz w:val="24"/>
          <w:szCs w:val="24"/>
          <w:lang w:eastAsia="it-IT"/>
        </w:rPr>
        <w:t xml:space="preserve"> come chiave per l’aggregazione dei dati.</w:t>
      </w:r>
    </w:p>
    <w:p w14:paraId="236ED68C" w14:textId="487C2621" w:rsidR="006002A4" w:rsidRPr="00C34891" w:rsidRDefault="006002A4" w:rsidP="005E6458">
      <w:pPr>
        <w:spacing w:before="240" w:line="360" w:lineRule="auto"/>
        <w:jc w:val="center"/>
        <w:rPr>
          <w:rFonts w:ascii="Times New Roman" w:eastAsia="Times New Roman" w:hAnsi="Times New Roman" w:cs="Times New Roman"/>
          <w:sz w:val="24"/>
          <w:szCs w:val="24"/>
          <w:lang w:eastAsia="it-IT"/>
        </w:rPr>
      </w:pPr>
      <w:r w:rsidRPr="00C34891">
        <w:rPr>
          <w:rFonts w:ascii="Times New Roman" w:eastAsia="Times New Roman" w:hAnsi="Times New Roman" w:cs="Times New Roman"/>
          <w:noProof/>
          <w:sz w:val="24"/>
          <w:szCs w:val="24"/>
          <w:lang w:eastAsia="it-IT"/>
        </w:rPr>
        <w:lastRenderedPageBreak/>
        <w:drawing>
          <wp:inline distT="0" distB="0" distL="0" distR="0" wp14:anchorId="7134666D" wp14:editId="03E3AC9A">
            <wp:extent cx="865909" cy="8659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68901" cy="868901"/>
                    </a:xfrm>
                    <a:prstGeom prst="rect">
                      <a:avLst/>
                    </a:prstGeom>
                  </pic:spPr>
                </pic:pic>
              </a:graphicData>
            </a:graphic>
          </wp:inline>
        </w:drawing>
      </w:r>
    </w:p>
    <w:p w14:paraId="5DCF97F4" w14:textId="725D72A6" w:rsidR="00730E6B" w:rsidRPr="00C34891" w:rsidRDefault="00730E6B" w:rsidP="005E6458">
      <w:pPr>
        <w:spacing w:before="240" w:line="360" w:lineRule="auto"/>
        <w:jc w:val="center"/>
        <w:rPr>
          <w:rFonts w:ascii="Times New Roman" w:eastAsia="Times New Roman" w:hAnsi="Times New Roman" w:cs="Times New Roman"/>
          <w:i/>
          <w:iCs/>
          <w:sz w:val="20"/>
          <w:szCs w:val="20"/>
          <w:lang w:eastAsia="it-IT"/>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w:t>
      </w:r>
      <w:r w:rsidR="0088785F" w:rsidRPr="00C34891">
        <w:rPr>
          <w:rFonts w:ascii="Times New Roman" w:hAnsi="Times New Roman" w:cs="Times New Roman"/>
          <w:b/>
          <w:bCs/>
          <w:i/>
          <w:iCs/>
          <w:sz w:val="18"/>
          <w:szCs w:val="18"/>
        </w:rPr>
        <w:t>6</w:t>
      </w:r>
      <w:r w:rsidRPr="00C34891">
        <w:rPr>
          <w:rFonts w:ascii="Times New Roman" w:hAnsi="Times New Roman" w:cs="Times New Roman"/>
          <w:i/>
          <w:iCs/>
          <w:sz w:val="18"/>
          <w:szCs w:val="18"/>
        </w:rPr>
        <w:t xml:space="preserve"> Logo di Kibana</w:t>
      </w:r>
    </w:p>
    <w:p w14:paraId="6E298B6E" w14:textId="77777777" w:rsidR="006002A4" w:rsidRPr="00C34891" w:rsidRDefault="006002A4" w:rsidP="00C0756B">
      <w:pPr>
        <w:pStyle w:val="Titolo1"/>
        <w:numPr>
          <w:ilvl w:val="1"/>
          <w:numId w:val="43"/>
        </w:numPr>
        <w:spacing w:after="240" w:line="360" w:lineRule="auto"/>
        <w:rPr>
          <w:rFonts w:ascii="Times New Roman" w:hAnsi="Times New Roman" w:cs="Times New Roman"/>
          <w:color w:val="auto"/>
        </w:rPr>
      </w:pPr>
      <w:bookmarkStart w:id="106" w:name="_Toc127010275"/>
      <w:bookmarkStart w:id="107" w:name="_Toc129719978"/>
      <w:r w:rsidRPr="00C34891">
        <w:rPr>
          <w:rFonts w:ascii="Times New Roman" w:hAnsi="Times New Roman" w:cs="Times New Roman"/>
          <w:color w:val="auto"/>
        </w:rPr>
        <w:t>Health Check</w:t>
      </w:r>
      <w:bookmarkEnd w:id="106"/>
      <w:bookmarkEnd w:id="107"/>
    </w:p>
    <w:p w14:paraId="4AD6DB3E" w14:textId="281F4019" w:rsidR="006002A4" w:rsidRPr="00C34891" w:rsidRDefault="006002A4"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pattern Health Check </w:t>
      </w:r>
      <w:r w:rsidR="00C606A8" w:rsidRPr="00C34891">
        <w:rPr>
          <w:rFonts w:ascii="Times New Roman" w:hAnsi="Times New Roman" w:cs="Times New Roman"/>
          <w:sz w:val="24"/>
          <w:szCs w:val="24"/>
        </w:rPr>
        <w:t>[2]</w:t>
      </w:r>
      <w:r w:rsidR="008250D4"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comunemente utilizzato per monitorare la salute di un sistema o di un servizio. Esso consiste nell'esecuzione di controlli periodici</w:t>
      </w:r>
      <w:r w:rsidR="003E750D">
        <w:rPr>
          <w:rFonts w:ascii="Times New Roman" w:hAnsi="Times New Roman" w:cs="Times New Roman"/>
          <w:sz w:val="24"/>
          <w:szCs w:val="24"/>
        </w:rPr>
        <w:t>,</w:t>
      </w:r>
      <w:r w:rsidRPr="00C34891">
        <w:rPr>
          <w:rFonts w:ascii="Times New Roman" w:hAnsi="Times New Roman" w:cs="Times New Roman"/>
          <w:sz w:val="24"/>
          <w:szCs w:val="24"/>
        </w:rPr>
        <w:t xml:space="preserve"> per verificare che </w:t>
      </w:r>
      <w:r w:rsidR="001B2301" w:rsidRPr="00C34891">
        <w:rPr>
          <w:rFonts w:ascii="Times New Roman" w:hAnsi="Times New Roman" w:cs="Times New Roman"/>
          <w:sz w:val="24"/>
          <w:szCs w:val="24"/>
        </w:rPr>
        <w:t xml:space="preserve">tutto </w:t>
      </w:r>
      <w:r w:rsidRPr="00C34891">
        <w:rPr>
          <w:rFonts w:ascii="Times New Roman" w:hAnsi="Times New Roman" w:cs="Times New Roman"/>
          <w:sz w:val="24"/>
          <w:szCs w:val="24"/>
        </w:rPr>
        <w:t xml:space="preserve">il sistema sia operativo e funzioni correttamente. In base ai risultati dei controlli, il sistema </w:t>
      </w:r>
      <w:r w:rsidR="003E750D">
        <w:rPr>
          <w:rFonts w:ascii="Times New Roman" w:hAnsi="Times New Roman" w:cs="Times New Roman"/>
          <w:sz w:val="24"/>
          <w:szCs w:val="24"/>
        </w:rPr>
        <w:t xml:space="preserve">viene </w:t>
      </w:r>
      <w:r w:rsidRPr="00C34891">
        <w:rPr>
          <w:rFonts w:ascii="Times New Roman" w:hAnsi="Times New Roman" w:cs="Times New Roman"/>
          <w:sz w:val="24"/>
          <w:szCs w:val="24"/>
        </w:rPr>
        <w:t>considerato "healthy" o "unhealthy".</w:t>
      </w:r>
    </w:p>
    <w:p w14:paraId="2FA5C319" w14:textId="14342C6F"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Spring Boot Actuator</w:t>
      </w:r>
      <w:r w:rsidR="008250D4" w:rsidRPr="00C34891">
        <w:rPr>
          <w:rFonts w:ascii="Times New Roman" w:hAnsi="Times New Roman" w:cs="Times New Roman"/>
          <w:sz w:val="24"/>
          <w:szCs w:val="24"/>
        </w:rPr>
        <w:t xml:space="preserve"> </w:t>
      </w:r>
      <w:r w:rsidR="00C606A8" w:rsidRPr="00C34891">
        <w:rPr>
          <w:rFonts w:ascii="Times New Roman" w:hAnsi="Times New Roman" w:cs="Times New Roman"/>
          <w:sz w:val="24"/>
          <w:szCs w:val="24"/>
        </w:rPr>
        <w:t>[13]</w:t>
      </w:r>
      <w:r w:rsidR="002D6A0F" w:rsidRPr="00C34891">
        <w:rPr>
          <w:rFonts w:ascii="Times New Roman" w:hAnsi="Times New Roman" w:cs="Times New Roman"/>
          <w:sz w:val="24"/>
          <w:szCs w:val="24"/>
        </w:rPr>
        <w:t xml:space="preserve"> è</w:t>
      </w:r>
      <w:r w:rsidRPr="00C34891">
        <w:rPr>
          <w:rFonts w:ascii="Times New Roman" w:hAnsi="Times New Roman" w:cs="Times New Roman"/>
          <w:sz w:val="24"/>
          <w:szCs w:val="24"/>
        </w:rPr>
        <w:t xml:space="preserve"> la dipendenza di Spring</w:t>
      </w:r>
      <w:r w:rsidR="00035E4C">
        <w:rPr>
          <w:rFonts w:ascii="Times New Roman" w:hAnsi="Times New Roman" w:cs="Times New Roman"/>
          <w:sz w:val="24"/>
          <w:szCs w:val="24"/>
        </w:rPr>
        <w:t>, grazie alla quale è possibile monitorare lo stato di salute</w:t>
      </w:r>
      <w:r w:rsidRPr="00C34891">
        <w:rPr>
          <w:rFonts w:ascii="Times New Roman" w:hAnsi="Times New Roman" w:cs="Times New Roman"/>
          <w:sz w:val="24"/>
          <w:szCs w:val="24"/>
        </w:rPr>
        <w:t xml:space="preserve"> di un'applicazione</w:t>
      </w:r>
      <w:r w:rsidR="00035E4C">
        <w:rPr>
          <w:rFonts w:ascii="Times New Roman" w:hAnsi="Times New Roman" w:cs="Times New Roman"/>
          <w:sz w:val="24"/>
          <w:szCs w:val="24"/>
        </w:rPr>
        <w:t xml:space="preserve">. Tale dipendenza permette ad un servizio di esporre </w:t>
      </w:r>
      <w:r w:rsidR="002D6A0F" w:rsidRPr="00C34891">
        <w:rPr>
          <w:rFonts w:ascii="Times New Roman" w:hAnsi="Times New Roman" w:cs="Times New Roman"/>
          <w:sz w:val="24"/>
          <w:szCs w:val="24"/>
        </w:rPr>
        <w:t xml:space="preserve">l’endpoint </w:t>
      </w:r>
      <w:r w:rsidR="002D6A0F" w:rsidRPr="00035E4C">
        <w:rPr>
          <w:rFonts w:ascii="Courier New" w:hAnsi="Courier New" w:cs="Courier New"/>
          <w:sz w:val="24"/>
          <w:szCs w:val="24"/>
        </w:rPr>
        <w:t>actuator/prometheus</w:t>
      </w:r>
      <w:r w:rsidR="00035E4C">
        <w:rPr>
          <w:rFonts w:ascii="Times New Roman" w:hAnsi="Times New Roman" w:cs="Times New Roman"/>
          <w:sz w:val="24"/>
          <w:szCs w:val="24"/>
        </w:rPr>
        <w:t xml:space="preserve">, attraverso il quale il servizio esterno Prometheus può ricavare </w:t>
      </w:r>
      <w:r w:rsidR="002D6A0F" w:rsidRPr="00C34891">
        <w:rPr>
          <w:rFonts w:ascii="Times New Roman" w:hAnsi="Times New Roman" w:cs="Times New Roman"/>
          <w:sz w:val="24"/>
          <w:szCs w:val="24"/>
        </w:rPr>
        <w:t xml:space="preserve">le </w:t>
      </w:r>
      <w:r w:rsidRPr="00C34891">
        <w:rPr>
          <w:rFonts w:ascii="Times New Roman" w:hAnsi="Times New Roman" w:cs="Times New Roman"/>
          <w:sz w:val="24"/>
          <w:szCs w:val="24"/>
        </w:rPr>
        <w:t>informazioni sul</w:t>
      </w:r>
      <w:r w:rsidR="00035E4C">
        <w:rPr>
          <w:rFonts w:ascii="Times New Roman" w:hAnsi="Times New Roman" w:cs="Times New Roman"/>
          <w:sz w:val="24"/>
          <w:szCs w:val="24"/>
        </w:rPr>
        <w:t xml:space="preserve"> suo</w:t>
      </w:r>
      <w:r w:rsidRPr="00C34891">
        <w:rPr>
          <w:rFonts w:ascii="Times New Roman" w:hAnsi="Times New Roman" w:cs="Times New Roman"/>
          <w:sz w:val="24"/>
          <w:szCs w:val="24"/>
        </w:rPr>
        <w:t xml:space="preserve"> stato di salute.</w:t>
      </w:r>
      <w:r w:rsidR="000E4018" w:rsidRPr="00C34891">
        <w:rPr>
          <w:rFonts w:ascii="Times New Roman" w:hAnsi="Times New Roman" w:cs="Times New Roman"/>
          <w:sz w:val="24"/>
          <w:szCs w:val="24"/>
        </w:rPr>
        <w:t xml:space="preserve"> I file di proprietà </w:t>
      </w:r>
      <w:r w:rsidR="00035E4C">
        <w:rPr>
          <w:rFonts w:ascii="Times New Roman" w:hAnsi="Times New Roman" w:cs="Times New Roman"/>
          <w:sz w:val="24"/>
          <w:szCs w:val="24"/>
        </w:rPr>
        <w:t xml:space="preserve">dei servizi da monitorare devono avere la </w:t>
      </w:r>
      <w:r w:rsidR="000E4018" w:rsidRPr="00C34891">
        <w:rPr>
          <w:rFonts w:ascii="Times New Roman" w:hAnsi="Times New Roman" w:cs="Times New Roman"/>
          <w:sz w:val="24"/>
          <w:szCs w:val="24"/>
        </w:rPr>
        <w:t>seguente configurazione:</w:t>
      </w:r>
    </w:p>
    <w:p w14:paraId="3BF78E46" w14:textId="77777777" w:rsidR="000E4018" w:rsidRPr="00C34891" w:rsidRDefault="000E4018" w:rsidP="005E6458">
      <w:pPr>
        <w:spacing w:line="360" w:lineRule="auto"/>
        <w:jc w:val="both"/>
        <w:rPr>
          <w:rFonts w:ascii="Times New Roman" w:hAnsi="Times New Roman" w:cs="Times New Roman"/>
          <w:sz w:val="24"/>
          <w:szCs w:val="24"/>
        </w:rPr>
      </w:pPr>
    </w:p>
    <w:p w14:paraId="150F4FE0" w14:textId="77777777" w:rsidR="000E4018" w:rsidRPr="00E27B79" w:rsidRDefault="000E4018" w:rsidP="005E6458">
      <w:pPr>
        <w:spacing w:after="0" w:line="360" w:lineRule="auto"/>
        <w:jc w:val="both"/>
        <w:rPr>
          <w:rFonts w:ascii="Courier New" w:hAnsi="Courier New" w:cs="Courier New"/>
          <w:sz w:val="24"/>
          <w:szCs w:val="24"/>
          <w:lang w:val="en-GB"/>
        </w:rPr>
      </w:pPr>
      <w:r w:rsidRPr="00E27B79">
        <w:rPr>
          <w:rFonts w:ascii="Courier New" w:hAnsi="Courier New" w:cs="Courier New"/>
          <w:sz w:val="24"/>
          <w:szCs w:val="24"/>
          <w:lang w:val="en-GB"/>
        </w:rPr>
        <w:t>management:</w:t>
      </w:r>
    </w:p>
    <w:p w14:paraId="0777EE44" w14:textId="77777777" w:rsidR="000E4018" w:rsidRPr="00E27B79" w:rsidRDefault="000E4018" w:rsidP="005E6458">
      <w:pPr>
        <w:spacing w:after="0" w:line="360" w:lineRule="auto"/>
        <w:jc w:val="both"/>
        <w:rPr>
          <w:rFonts w:ascii="Courier New" w:hAnsi="Courier New" w:cs="Courier New"/>
          <w:sz w:val="24"/>
          <w:szCs w:val="24"/>
          <w:lang w:val="en-GB"/>
        </w:rPr>
      </w:pPr>
      <w:r w:rsidRPr="00E27B79">
        <w:rPr>
          <w:rFonts w:ascii="Courier New" w:hAnsi="Courier New" w:cs="Courier New"/>
          <w:sz w:val="24"/>
          <w:szCs w:val="24"/>
          <w:lang w:val="en-GB"/>
        </w:rPr>
        <w:t xml:space="preserve">  endpoints:</w:t>
      </w:r>
    </w:p>
    <w:p w14:paraId="1EFC486C" w14:textId="77777777" w:rsidR="000E4018" w:rsidRPr="00E27B79" w:rsidRDefault="000E4018" w:rsidP="005E6458">
      <w:pPr>
        <w:spacing w:after="0" w:line="360" w:lineRule="auto"/>
        <w:jc w:val="both"/>
        <w:rPr>
          <w:rFonts w:ascii="Courier New" w:hAnsi="Courier New" w:cs="Courier New"/>
          <w:sz w:val="24"/>
          <w:szCs w:val="24"/>
          <w:lang w:val="en-GB"/>
        </w:rPr>
      </w:pPr>
      <w:r w:rsidRPr="00E27B79">
        <w:rPr>
          <w:rFonts w:ascii="Courier New" w:hAnsi="Courier New" w:cs="Courier New"/>
          <w:sz w:val="24"/>
          <w:szCs w:val="24"/>
          <w:lang w:val="en-GB"/>
        </w:rPr>
        <w:t xml:space="preserve">    web:</w:t>
      </w:r>
    </w:p>
    <w:p w14:paraId="4F732708" w14:textId="77777777" w:rsidR="000E4018" w:rsidRPr="00E27B79" w:rsidRDefault="000E4018" w:rsidP="005E6458">
      <w:pPr>
        <w:spacing w:after="0" w:line="360" w:lineRule="auto"/>
        <w:jc w:val="both"/>
        <w:rPr>
          <w:rFonts w:ascii="Courier New" w:hAnsi="Courier New" w:cs="Courier New"/>
          <w:sz w:val="24"/>
          <w:szCs w:val="24"/>
          <w:lang w:val="en-GB"/>
        </w:rPr>
      </w:pPr>
      <w:r w:rsidRPr="00E27B79">
        <w:rPr>
          <w:rFonts w:ascii="Courier New" w:hAnsi="Courier New" w:cs="Courier New"/>
          <w:sz w:val="24"/>
          <w:szCs w:val="24"/>
          <w:lang w:val="en-GB"/>
        </w:rPr>
        <w:t xml:space="preserve">      exposure:</w:t>
      </w:r>
    </w:p>
    <w:p w14:paraId="0817EEEC" w14:textId="29058A9A" w:rsidR="0089399F" w:rsidRPr="00E27B79" w:rsidRDefault="000E4018" w:rsidP="0089399F">
      <w:pPr>
        <w:spacing w:after="0" w:line="360" w:lineRule="auto"/>
        <w:jc w:val="both"/>
        <w:rPr>
          <w:rFonts w:ascii="Courier New" w:hAnsi="Courier New" w:cs="Courier New"/>
          <w:sz w:val="24"/>
          <w:szCs w:val="24"/>
          <w:lang w:val="en-GB"/>
        </w:rPr>
      </w:pPr>
      <w:r w:rsidRPr="00E27B79">
        <w:rPr>
          <w:rFonts w:ascii="Courier New" w:hAnsi="Courier New" w:cs="Courier New"/>
          <w:sz w:val="24"/>
          <w:szCs w:val="24"/>
          <w:lang w:val="en-GB"/>
        </w:rPr>
        <w:t xml:space="preserve">        include: prometheus</w:t>
      </w:r>
    </w:p>
    <w:p w14:paraId="1A461A08" w14:textId="5BF63D7D" w:rsidR="0089399F" w:rsidRPr="00E27B79" w:rsidRDefault="0089399F" w:rsidP="0089399F">
      <w:pPr>
        <w:spacing w:line="259" w:lineRule="auto"/>
        <w:rPr>
          <w:rFonts w:ascii="Courier New" w:hAnsi="Courier New" w:cs="Courier New"/>
          <w:sz w:val="24"/>
          <w:szCs w:val="24"/>
          <w:lang w:val="en-GB"/>
        </w:rPr>
      </w:pPr>
      <w:r w:rsidRPr="00E27B79">
        <w:rPr>
          <w:rFonts w:ascii="Courier New" w:hAnsi="Courier New" w:cs="Courier New"/>
          <w:sz w:val="24"/>
          <w:szCs w:val="24"/>
          <w:lang w:val="en-GB"/>
        </w:rPr>
        <w:br w:type="page"/>
      </w:r>
    </w:p>
    <w:p w14:paraId="053A6D4D" w14:textId="28C7B67A" w:rsidR="006002A4" w:rsidRPr="00E41D42" w:rsidRDefault="006002A4" w:rsidP="00E41D42">
      <w:pPr>
        <w:pStyle w:val="Titolo1"/>
        <w:numPr>
          <w:ilvl w:val="1"/>
          <w:numId w:val="43"/>
        </w:numPr>
        <w:spacing w:after="240" w:line="360" w:lineRule="auto"/>
        <w:ind w:left="0" w:firstLine="0"/>
        <w:rPr>
          <w:rFonts w:ascii="Times New Roman" w:hAnsi="Times New Roman" w:cs="Times New Roman"/>
          <w:color w:val="auto"/>
        </w:rPr>
      </w:pPr>
      <w:bookmarkStart w:id="108" w:name="_Toc127009948"/>
      <w:bookmarkStart w:id="109" w:name="_Toc127010276"/>
      <w:bookmarkStart w:id="110" w:name="_Toc129719979"/>
      <w:r w:rsidRPr="00E41D42">
        <w:rPr>
          <w:rFonts w:ascii="Times New Roman" w:hAnsi="Times New Roman" w:cs="Times New Roman"/>
          <w:color w:val="auto"/>
        </w:rPr>
        <w:lastRenderedPageBreak/>
        <w:t>Prometheus</w:t>
      </w:r>
      <w:bookmarkEnd w:id="108"/>
      <w:bookmarkEnd w:id="109"/>
      <w:bookmarkEnd w:id="110"/>
    </w:p>
    <w:p w14:paraId="2D7FE6EF" w14:textId="5964DD9C" w:rsidR="006002A4"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Prometheus </w:t>
      </w:r>
      <w:r w:rsidR="00C606A8" w:rsidRPr="00C34891">
        <w:rPr>
          <w:rFonts w:ascii="Times New Roman" w:hAnsi="Times New Roman" w:cs="Times New Roman"/>
          <w:sz w:val="24"/>
          <w:szCs w:val="24"/>
        </w:rPr>
        <w:t>[20]</w:t>
      </w:r>
      <w:r w:rsidR="00672FD6"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 xml:space="preserve">è un servizio che permette di generare </w:t>
      </w:r>
      <w:r w:rsidR="0089399F">
        <w:rPr>
          <w:rFonts w:ascii="Times New Roman" w:hAnsi="Times New Roman" w:cs="Times New Roman"/>
          <w:sz w:val="24"/>
          <w:szCs w:val="24"/>
        </w:rPr>
        <w:t xml:space="preserve">grafici e </w:t>
      </w:r>
      <w:r w:rsidR="002B4227" w:rsidRPr="00C34891">
        <w:rPr>
          <w:rFonts w:ascii="Times New Roman" w:hAnsi="Times New Roman" w:cs="Times New Roman"/>
          <w:sz w:val="24"/>
          <w:szCs w:val="24"/>
        </w:rPr>
        <w:t>report</w:t>
      </w:r>
      <w:r w:rsidR="00F8564F" w:rsidRPr="00C34891">
        <w:rPr>
          <w:rFonts w:ascii="Times New Roman" w:hAnsi="Times New Roman" w:cs="Times New Roman"/>
          <w:sz w:val="24"/>
          <w:szCs w:val="24"/>
        </w:rPr>
        <w:t xml:space="preserve">istica </w:t>
      </w:r>
      <w:r w:rsidR="0089399F">
        <w:rPr>
          <w:rFonts w:ascii="Times New Roman" w:hAnsi="Times New Roman" w:cs="Times New Roman"/>
          <w:sz w:val="24"/>
          <w:szCs w:val="24"/>
        </w:rPr>
        <w:t>a partire dalle metriche ottenute da un servizio</w:t>
      </w:r>
      <w:r w:rsidR="003E140B">
        <w:rPr>
          <w:rFonts w:ascii="Times New Roman" w:hAnsi="Times New Roman" w:cs="Times New Roman"/>
          <w:sz w:val="24"/>
          <w:szCs w:val="24"/>
        </w:rPr>
        <w:t xml:space="preserve"> durante la sua esecuzione</w:t>
      </w:r>
      <w:r w:rsidR="0089399F">
        <w:rPr>
          <w:rFonts w:ascii="Times New Roman" w:hAnsi="Times New Roman" w:cs="Times New Roman"/>
          <w:sz w:val="24"/>
          <w:szCs w:val="24"/>
        </w:rPr>
        <w:t xml:space="preserve">; </w:t>
      </w:r>
      <w:r w:rsidR="00B00F32" w:rsidRPr="00C34891">
        <w:rPr>
          <w:rFonts w:ascii="Times New Roman" w:hAnsi="Times New Roman" w:cs="Times New Roman"/>
          <w:sz w:val="24"/>
          <w:szCs w:val="24"/>
        </w:rPr>
        <w:t>a</w:t>
      </w:r>
      <w:r w:rsidRPr="00C34891">
        <w:rPr>
          <w:rFonts w:ascii="Times New Roman" w:hAnsi="Times New Roman" w:cs="Times New Roman"/>
          <w:sz w:val="24"/>
          <w:szCs w:val="24"/>
        </w:rPr>
        <w:t>lcune d</w:t>
      </w:r>
      <w:r w:rsidR="00B00F32" w:rsidRPr="00C34891">
        <w:rPr>
          <w:rFonts w:ascii="Times New Roman" w:hAnsi="Times New Roman" w:cs="Times New Roman"/>
          <w:sz w:val="24"/>
          <w:szCs w:val="24"/>
        </w:rPr>
        <w:t>i esse</w:t>
      </w:r>
      <w:r w:rsidRPr="00C34891">
        <w:rPr>
          <w:rFonts w:ascii="Times New Roman" w:hAnsi="Times New Roman" w:cs="Times New Roman"/>
          <w:sz w:val="24"/>
          <w:szCs w:val="24"/>
        </w:rPr>
        <w:t xml:space="preserve"> sono: </w:t>
      </w:r>
    </w:p>
    <w:p w14:paraId="1ECB2F00" w14:textId="5BB61ECF" w:rsidR="006002A4" w:rsidRPr="00C34891" w:rsidRDefault="006002A4" w:rsidP="005E6458">
      <w:pPr>
        <w:pStyle w:val="Paragrafoelenco"/>
        <w:numPr>
          <w:ilvl w:val="0"/>
          <w:numId w:val="1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Utilizzo delle risorse del sistema: come CPU, memoria </w:t>
      </w:r>
      <w:r w:rsidR="000321D3" w:rsidRPr="00C34891">
        <w:rPr>
          <w:rFonts w:ascii="Times New Roman" w:hAnsi="Times New Roman" w:cs="Times New Roman"/>
          <w:sz w:val="24"/>
          <w:szCs w:val="24"/>
        </w:rPr>
        <w:t>e</w:t>
      </w:r>
      <w:r w:rsidRPr="00C34891">
        <w:rPr>
          <w:rFonts w:ascii="Times New Roman" w:hAnsi="Times New Roman" w:cs="Times New Roman"/>
          <w:sz w:val="24"/>
          <w:szCs w:val="24"/>
        </w:rPr>
        <w:t xml:space="preserve"> spazio su disco.</w:t>
      </w:r>
    </w:p>
    <w:p w14:paraId="73D6D41C" w14:textId="77777777" w:rsidR="006002A4" w:rsidRPr="00C34891" w:rsidRDefault="006002A4" w:rsidP="005E6458">
      <w:pPr>
        <w:pStyle w:val="Paragrafoelenco"/>
        <w:numPr>
          <w:ilvl w:val="0"/>
          <w:numId w:val="1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Prestazioni delle applicazioni: come la latenza delle richieste.</w:t>
      </w:r>
    </w:p>
    <w:p w14:paraId="3713BCC4" w14:textId="1A46CFF3" w:rsidR="006002A4" w:rsidRPr="00C34891" w:rsidRDefault="006002A4" w:rsidP="005E6458">
      <w:pPr>
        <w:pStyle w:val="Paragrafoelenco"/>
        <w:numPr>
          <w:ilvl w:val="0"/>
          <w:numId w:val="12"/>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Stato d</w:t>
      </w:r>
      <w:r w:rsidR="000E4C87">
        <w:rPr>
          <w:rFonts w:ascii="Times New Roman" w:hAnsi="Times New Roman" w:cs="Times New Roman"/>
          <w:sz w:val="24"/>
          <w:szCs w:val="24"/>
        </w:rPr>
        <w:t>i salute dei</w:t>
      </w:r>
      <w:r w:rsidRPr="00C34891">
        <w:rPr>
          <w:rFonts w:ascii="Times New Roman" w:hAnsi="Times New Roman" w:cs="Times New Roman"/>
          <w:sz w:val="24"/>
          <w:szCs w:val="24"/>
        </w:rPr>
        <w:t xml:space="preserve"> servizi</w:t>
      </w:r>
      <w:r w:rsidR="00EE5462" w:rsidRPr="00C34891">
        <w:rPr>
          <w:rFonts w:ascii="Times New Roman" w:hAnsi="Times New Roman" w:cs="Times New Roman"/>
          <w:sz w:val="24"/>
          <w:szCs w:val="24"/>
        </w:rPr>
        <w:t>: “healthy” o “unhealthy”</w:t>
      </w:r>
    </w:p>
    <w:p w14:paraId="09A090F2" w14:textId="1E032835" w:rsidR="006B06DD" w:rsidRPr="00C34891" w:rsidRDefault="006002A4" w:rsidP="005E6458">
      <w:pPr>
        <w:spacing w:before="240" w:line="360" w:lineRule="auto"/>
        <w:jc w:val="center"/>
        <w:rPr>
          <w:rFonts w:ascii="Times New Roman" w:hAnsi="Times New Roman" w:cs="Times New Roman"/>
          <w:sz w:val="32"/>
          <w:szCs w:val="32"/>
        </w:rPr>
      </w:pPr>
      <w:r w:rsidRPr="00C34891">
        <w:rPr>
          <w:rFonts w:ascii="Times New Roman" w:hAnsi="Times New Roman" w:cs="Times New Roman"/>
          <w:noProof/>
          <w:sz w:val="24"/>
          <w:szCs w:val="24"/>
        </w:rPr>
        <w:drawing>
          <wp:inline distT="0" distB="0" distL="0" distR="0" wp14:anchorId="7AAFC38B" wp14:editId="29B91237">
            <wp:extent cx="782781" cy="773731"/>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5">
                      <a:extLst>
                        <a:ext uri="{28A0092B-C50C-407E-A947-70E740481C1C}">
                          <a14:useLocalDpi xmlns:a14="http://schemas.microsoft.com/office/drawing/2010/main" val="0"/>
                        </a:ext>
                      </a:extLst>
                    </a:blip>
                    <a:stretch>
                      <a:fillRect/>
                    </a:stretch>
                  </pic:blipFill>
                  <pic:spPr>
                    <a:xfrm>
                      <a:off x="0" y="0"/>
                      <a:ext cx="812079" cy="802691"/>
                    </a:xfrm>
                    <a:prstGeom prst="rect">
                      <a:avLst/>
                    </a:prstGeom>
                  </pic:spPr>
                </pic:pic>
              </a:graphicData>
            </a:graphic>
          </wp:inline>
        </w:drawing>
      </w:r>
    </w:p>
    <w:p w14:paraId="7A2A289B" w14:textId="6E4947EF" w:rsidR="00730E6B" w:rsidRPr="00C34891" w:rsidRDefault="00730E6B" w:rsidP="005E6458">
      <w:pPr>
        <w:spacing w:before="240" w:line="360" w:lineRule="auto"/>
        <w:jc w:val="center"/>
        <w:rPr>
          <w:rFonts w:ascii="Times New Roman" w:hAnsi="Times New Roman" w:cs="Times New Roman"/>
          <w:i/>
          <w:iCs/>
          <w:sz w:val="24"/>
          <w:szCs w:val="24"/>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3</w:t>
      </w:r>
      <w:r w:rsidRPr="00C34891">
        <w:rPr>
          <w:rFonts w:ascii="Times New Roman" w:hAnsi="Times New Roman" w:cs="Times New Roman"/>
          <w:b/>
          <w:bCs/>
          <w:i/>
          <w:iCs/>
          <w:sz w:val="18"/>
          <w:szCs w:val="18"/>
        </w:rPr>
        <w:t>.</w:t>
      </w:r>
      <w:r w:rsidR="0088785F" w:rsidRPr="00C34891">
        <w:rPr>
          <w:rFonts w:ascii="Times New Roman" w:hAnsi="Times New Roman" w:cs="Times New Roman"/>
          <w:b/>
          <w:bCs/>
          <w:i/>
          <w:iCs/>
          <w:sz w:val="18"/>
          <w:szCs w:val="18"/>
        </w:rPr>
        <w:t>7</w:t>
      </w:r>
      <w:r w:rsidRPr="00C34891">
        <w:rPr>
          <w:rFonts w:ascii="Times New Roman" w:hAnsi="Times New Roman" w:cs="Times New Roman"/>
          <w:i/>
          <w:iCs/>
          <w:sz w:val="18"/>
          <w:szCs w:val="18"/>
        </w:rPr>
        <w:t xml:space="preserve"> Logo di Prometheus</w:t>
      </w:r>
    </w:p>
    <w:p w14:paraId="7DA6FBBD" w14:textId="15D744F1" w:rsidR="006B06DD" w:rsidRPr="00C34891" w:rsidRDefault="006B06DD" w:rsidP="00C0756B">
      <w:pPr>
        <w:pStyle w:val="Titolo2"/>
        <w:numPr>
          <w:ilvl w:val="2"/>
          <w:numId w:val="43"/>
        </w:numPr>
        <w:spacing w:after="240" w:line="360" w:lineRule="auto"/>
        <w:jc w:val="both"/>
        <w:rPr>
          <w:rFonts w:ascii="Times New Roman" w:hAnsi="Times New Roman" w:cs="Times New Roman"/>
          <w:color w:val="auto"/>
          <w:sz w:val="32"/>
          <w:szCs w:val="32"/>
        </w:rPr>
      </w:pPr>
      <w:bookmarkStart w:id="111" w:name="_Toc129719980"/>
      <w:r w:rsidRPr="00C34891">
        <w:rPr>
          <w:rFonts w:ascii="Times New Roman" w:hAnsi="Times New Roman" w:cs="Times New Roman"/>
          <w:color w:val="auto"/>
          <w:sz w:val="32"/>
          <w:szCs w:val="32"/>
        </w:rPr>
        <w:t>Configurazione di Prometheus</w:t>
      </w:r>
      <w:bookmarkEnd w:id="111"/>
    </w:p>
    <w:p w14:paraId="0371D760" w14:textId="3C60FCD9" w:rsidR="00651D33" w:rsidRPr="00C34891" w:rsidRDefault="006002A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Affinché un micro-servizio sia monitorabile, è necessario che il server Prometheus</w:t>
      </w:r>
      <w:r w:rsidR="00D070EB" w:rsidRPr="00C34891">
        <w:rPr>
          <w:rFonts w:ascii="Times New Roman" w:hAnsi="Times New Roman" w:cs="Times New Roman"/>
          <w:sz w:val="24"/>
          <w:szCs w:val="24"/>
        </w:rPr>
        <w:t xml:space="preserve"> abbia </w:t>
      </w:r>
      <w:r w:rsidRPr="00C34891">
        <w:rPr>
          <w:rFonts w:ascii="Times New Roman" w:hAnsi="Times New Roman" w:cs="Times New Roman"/>
          <w:sz w:val="24"/>
          <w:szCs w:val="24"/>
        </w:rPr>
        <w:t>nel proprio file di proprietà</w:t>
      </w:r>
      <w:r w:rsidR="00D070EB" w:rsidRPr="00C34891">
        <w:rPr>
          <w:rFonts w:ascii="Times New Roman" w:hAnsi="Times New Roman" w:cs="Times New Roman"/>
          <w:sz w:val="24"/>
          <w:szCs w:val="24"/>
        </w:rPr>
        <w:t xml:space="preserve"> le “configurazioni di scraping”</w:t>
      </w:r>
      <w:r w:rsidR="00651D33" w:rsidRPr="00C34891">
        <w:rPr>
          <w:rFonts w:ascii="Times New Roman" w:hAnsi="Times New Roman" w:cs="Times New Roman"/>
          <w:sz w:val="24"/>
          <w:szCs w:val="24"/>
        </w:rPr>
        <w:t xml:space="preserve">, che </w:t>
      </w:r>
      <w:r w:rsidR="007618D4">
        <w:rPr>
          <w:rFonts w:ascii="Times New Roman" w:hAnsi="Times New Roman" w:cs="Times New Roman"/>
          <w:sz w:val="24"/>
          <w:szCs w:val="24"/>
        </w:rPr>
        <w:t xml:space="preserve">gli </w:t>
      </w:r>
      <w:r w:rsidR="00651D33" w:rsidRPr="00C34891">
        <w:rPr>
          <w:rFonts w:ascii="Times New Roman" w:hAnsi="Times New Roman" w:cs="Times New Roman"/>
          <w:sz w:val="24"/>
          <w:szCs w:val="24"/>
        </w:rPr>
        <w:t xml:space="preserve">consentono di recuperare le metriche di un servizio </w:t>
      </w:r>
      <w:r w:rsidR="007618D4">
        <w:rPr>
          <w:rFonts w:ascii="Times New Roman" w:hAnsi="Times New Roman" w:cs="Times New Roman"/>
          <w:sz w:val="24"/>
          <w:szCs w:val="24"/>
        </w:rPr>
        <w:t>attravers</w:t>
      </w:r>
      <w:r w:rsidR="00606DA6">
        <w:rPr>
          <w:rFonts w:ascii="Times New Roman" w:hAnsi="Times New Roman" w:cs="Times New Roman"/>
          <w:sz w:val="24"/>
          <w:szCs w:val="24"/>
        </w:rPr>
        <w:t>o</w:t>
      </w:r>
      <w:r w:rsidR="00651D33" w:rsidRPr="00C34891">
        <w:rPr>
          <w:rFonts w:ascii="Times New Roman" w:hAnsi="Times New Roman" w:cs="Times New Roman"/>
          <w:sz w:val="24"/>
          <w:szCs w:val="24"/>
        </w:rPr>
        <w:t xml:space="preserve"> l’endpoint esposto precedentemente: </w:t>
      </w:r>
    </w:p>
    <w:p w14:paraId="26C27C99" w14:textId="6D7382E7" w:rsidR="006002A4" w:rsidRPr="00C34891" w:rsidRDefault="00651D33"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 </w:t>
      </w:r>
    </w:p>
    <w:p w14:paraId="0E32BC92"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global:</w:t>
      </w:r>
    </w:p>
    <w:p w14:paraId="1F2C0803" w14:textId="6F5D522D" w:rsidR="00651D33"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scrape_interval: 5s</w:t>
      </w:r>
    </w:p>
    <w:p w14:paraId="6A268567" w14:textId="77777777" w:rsidR="00C21C0C" w:rsidRPr="00A4271F" w:rsidRDefault="00C21C0C" w:rsidP="005E6458">
      <w:pPr>
        <w:spacing w:after="0" w:line="360" w:lineRule="auto"/>
        <w:jc w:val="both"/>
        <w:rPr>
          <w:rFonts w:ascii="Courier New" w:hAnsi="Courier New" w:cs="Courier New"/>
          <w:sz w:val="24"/>
          <w:szCs w:val="24"/>
          <w:lang w:val="en-GB"/>
        </w:rPr>
      </w:pPr>
    </w:p>
    <w:p w14:paraId="52E3EA60" w14:textId="7A9E1F84"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job_name: 'API-GATEWAY-MONITOR'</w:t>
      </w:r>
    </w:p>
    <w:p w14:paraId="0CA35652"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metrics_path: '/actuator/prometheus'</w:t>
      </w:r>
    </w:p>
    <w:p w14:paraId="71333B69"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scrape_interval: 5s</w:t>
      </w:r>
    </w:p>
    <w:p w14:paraId="557B311E"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static_configs: </w:t>
      </w:r>
    </w:p>
    <w:p w14:paraId="221F2456" w14:textId="1F5E5B71"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targets: ['localhost:8080']  </w:t>
      </w:r>
    </w:p>
    <w:p w14:paraId="673FA4E0" w14:textId="06E1DBF1" w:rsidR="00C9445F" w:rsidRDefault="00C9445F" w:rsidP="005E6458">
      <w:pPr>
        <w:spacing w:after="0" w:line="360" w:lineRule="auto"/>
        <w:jc w:val="both"/>
        <w:rPr>
          <w:rFonts w:ascii="Courier New" w:hAnsi="Courier New" w:cs="Courier New"/>
          <w:sz w:val="24"/>
          <w:szCs w:val="24"/>
          <w:lang w:val="en-GB"/>
        </w:rPr>
      </w:pPr>
    </w:p>
    <w:p w14:paraId="21BF6353" w14:textId="46523886" w:rsidR="00515F3A" w:rsidRDefault="00515F3A" w:rsidP="005E6458">
      <w:pPr>
        <w:spacing w:after="0" w:line="360" w:lineRule="auto"/>
        <w:jc w:val="both"/>
        <w:rPr>
          <w:rFonts w:ascii="Courier New" w:hAnsi="Courier New" w:cs="Courier New"/>
          <w:sz w:val="24"/>
          <w:szCs w:val="24"/>
          <w:lang w:val="en-GB"/>
        </w:rPr>
      </w:pPr>
    </w:p>
    <w:p w14:paraId="5B4F508F" w14:textId="0CD25CA9" w:rsidR="00515F3A" w:rsidRDefault="00515F3A" w:rsidP="005E6458">
      <w:pPr>
        <w:spacing w:after="0" w:line="360" w:lineRule="auto"/>
        <w:jc w:val="both"/>
        <w:rPr>
          <w:rFonts w:ascii="Courier New" w:hAnsi="Courier New" w:cs="Courier New"/>
          <w:sz w:val="24"/>
          <w:szCs w:val="24"/>
          <w:lang w:val="en-GB"/>
        </w:rPr>
      </w:pPr>
    </w:p>
    <w:p w14:paraId="7D3989A5" w14:textId="77777777" w:rsidR="00515F3A" w:rsidRPr="00A4271F" w:rsidRDefault="00515F3A" w:rsidP="005E6458">
      <w:pPr>
        <w:spacing w:after="0" w:line="360" w:lineRule="auto"/>
        <w:jc w:val="both"/>
        <w:rPr>
          <w:rFonts w:ascii="Courier New" w:hAnsi="Courier New" w:cs="Courier New"/>
          <w:sz w:val="24"/>
          <w:szCs w:val="24"/>
          <w:lang w:val="en-GB"/>
        </w:rPr>
      </w:pPr>
    </w:p>
    <w:p w14:paraId="1FC1BC1B" w14:textId="1DEB4EED"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lastRenderedPageBreak/>
        <w:t xml:space="preserve">  - job_name: 'USER-MANAGER-MONITOR'</w:t>
      </w:r>
    </w:p>
    <w:p w14:paraId="665A0883"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metrics_path: '/actuator/prometheus'</w:t>
      </w:r>
    </w:p>
    <w:p w14:paraId="270565FA"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scrape_interval: 5s</w:t>
      </w:r>
    </w:p>
    <w:p w14:paraId="1526003D"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static_configs: </w:t>
      </w:r>
    </w:p>
    <w:p w14:paraId="5AC2C3A4" w14:textId="01E6C4A3"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targets: ['localhost:8081']</w:t>
      </w:r>
    </w:p>
    <w:p w14:paraId="4977E04A" w14:textId="77777777" w:rsidR="00C9445F" w:rsidRPr="00A4271F" w:rsidRDefault="00C9445F" w:rsidP="005E6458">
      <w:pPr>
        <w:spacing w:after="0" w:line="360" w:lineRule="auto"/>
        <w:jc w:val="both"/>
        <w:rPr>
          <w:rFonts w:ascii="Courier New" w:hAnsi="Courier New" w:cs="Courier New"/>
          <w:sz w:val="24"/>
          <w:szCs w:val="24"/>
          <w:lang w:val="en-GB"/>
        </w:rPr>
      </w:pPr>
    </w:p>
    <w:p w14:paraId="7CD85832" w14:textId="0FA509DB"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 job_name: 'EMAIL-SENDER-MONITOR'</w:t>
      </w:r>
    </w:p>
    <w:p w14:paraId="12BC6C67"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metrics_path: '/actuator/prometheus'</w:t>
      </w:r>
    </w:p>
    <w:p w14:paraId="6197772B" w14:textId="77777777" w:rsidR="006002A4" w:rsidRPr="00A4271F" w:rsidRDefault="006002A4"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    scrape_interval: 5s</w:t>
      </w:r>
    </w:p>
    <w:p w14:paraId="0AC39EF7" w14:textId="77777777" w:rsidR="006002A4" w:rsidRPr="00A4271F" w:rsidRDefault="006002A4" w:rsidP="00515F3A">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static_configs: </w:t>
      </w:r>
    </w:p>
    <w:p w14:paraId="17669B0F" w14:textId="5E73517D" w:rsidR="00C21C0C" w:rsidRDefault="006002A4" w:rsidP="00515F3A">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 targets: ['localhost:8082', 'localhost:8083']</w:t>
      </w:r>
    </w:p>
    <w:p w14:paraId="090A0A0C" w14:textId="77777777" w:rsidR="00515F3A" w:rsidRDefault="00515F3A" w:rsidP="00515F3A">
      <w:pPr>
        <w:spacing w:after="0" w:line="360" w:lineRule="auto"/>
        <w:rPr>
          <w:rFonts w:ascii="Courier New" w:hAnsi="Courier New" w:cs="Courier New"/>
          <w:sz w:val="24"/>
          <w:szCs w:val="24"/>
          <w:lang w:val="en-GB"/>
        </w:rPr>
      </w:pPr>
    </w:p>
    <w:p w14:paraId="3F49008F" w14:textId="77777777" w:rsidR="00515F3A" w:rsidRPr="00515F3A" w:rsidRDefault="00515F3A" w:rsidP="00515F3A">
      <w:pPr>
        <w:spacing w:after="0" w:line="360" w:lineRule="auto"/>
        <w:rPr>
          <w:rFonts w:ascii="Courier New" w:hAnsi="Courier New" w:cs="Courier New"/>
          <w:sz w:val="24"/>
          <w:szCs w:val="24"/>
          <w:lang w:val="en-GB"/>
        </w:rPr>
      </w:pPr>
      <w:r w:rsidRPr="00515F3A">
        <w:rPr>
          <w:rFonts w:ascii="Courier New" w:hAnsi="Courier New" w:cs="Courier New"/>
          <w:sz w:val="24"/>
          <w:szCs w:val="24"/>
          <w:lang w:val="en-GB"/>
        </w:rPr>
        <w:t xml:space="preserve">  - job_name: 'EUREKA-REGISTRY-MONITOR'</w:t>
      </w:r>
    </w:p>
    <w:p w14:paraId="6EA74A2F" w14:textId="77777777" w:rsidR="00515F3A" w:rsidRPr="00515F3A" w:rsidRDefault="00515F3A" w:rsidP="00515F3A">
      <w:pPr>
        <w:spacing w:after="0" w:line="360" w:lineRule="auto"/>
        <w:rPr>
          <w:rFonts w:ascii="Courier New" w:hAnsi="Courier New" w:cs="Courier New"/>
          <w:sz w:val="24"/>
          <w:szCs w:val="24"/>
          <w:lang w:val="en-GB"/>
        </w:rPr>
      </w:pPr>
      <w:r w:rsidRPr="00515F3A">
        <w:rPr>
          <w:rFonts w:ascii="Courier New" w:hAnsi="Courier New" w:cs="Courier New"/>
          <w:sz w:val="24"/>
          <w:szCs w:val="24"/>
          <w:lang w:val="en-GB"/>
        </w:rPr>
        <w:t xml:space="preserve">    metrics_path: '/actuator/prometheus'</w:t>
      </w:r>
    </w:p>
    <w:p w14:paraId="22D5DDEB" w14:textId="77777777" w:rsidR="00515F3A" w:rsidRPr="00515F3A" w:rsidRDefault="00515F3A" w:rsidP="00515F3A">
      <w:pPr>
        <w:spacing w:after="0" w:line="360" w:lineRule="auto"/>
        <w:rPr>
          <w:rFonts w:ascii="Courier New" w:hAnsi="Courier New" w:cs="Courier New"/>
          <w:sz w:val="24"/>
          <w:szCs w:val="24"/>
          <w:lang w:val="en-GB"/>
        </w:rPr>
      </w:pPr>
      <w:r w:rsidRPr="00515F3A">
        <w:rPr>
          <w:rFonts w:ascii="Courier New" w:hAnsi="Courier New" w:cs="Courier New"/>
          <w:sz w:val="24"/>
          <w:szCs w:val="24"/>
          <w:lang w:val="en-GB"/>
        </w:rPr>
        <w:t xml:space="preserve">    scrape_interval: 5s</w:t>
      </w:r>
    </w:p>
    <w:p w14:paraId="01AF4921" w14:textId="77777777" w:rsidR="00515F3A" w:rsidRPr="00515F3A" w:rsidRDefault="00515F3A" w:rsidP="00515F3A">
      <w:pPr>
        <w:spacing w:after="0" w:line="360" w:lineRule="auto"/>
        <w:rPr>
          <w:rFonts w:ascii="Courier New" w:hAnsi="Courier New" w:cs="Courier New"/>
          <w:sz w:val="24"/>
          <w:szCs w:val="24"/>
          <w:lang w:val="en-GB"/>
        </w:rPr>
      </w:pPr>
      <w:r w:rsidRPr="00515F3A">
        <w:rPr>
          <w:rFonts w:ascii="Courier New" w:hAnsi="Courier New" w:cs="Courier New"/>
          <w:sz w:val="24"/>
          <w:szCs w:val="24"/>
          <w:lang w:val="en-GB"/>
        </w:rPr>
        <w:t xml:space="preserve">    static_configs: </w:t>
      </w:r>
    </w:p>
    <w:p w14:paraId="649B5C79" w14:textId="3C9538C7" w:rsidR="00515F3A" w:rsidRPr="00C07DEE" w:rsidRDefault="00515F3A" w:rsidP="00515F3A">
      <w:pPr>
        <w:spacing w:after="0" w:line="360" w:lineRule="auto"/>
        <w:rPr>
          <w:rFonts w:ascii="Courier New" w:hAnsi="Courier New" w:cs="Courier New"/>
          <w:sz w:val="24"/>
          <w:szCs w:val="24"/>
        </w:rPr>
      </w:pPr>
      <w:r w:rsidRPr="00515F3A">
        <w:rPr>
          <w:rFonts w:ascii="Courier New" w:hAnsi="Courier New" w:cs="Courier New"/>
          <w:sz w:val="24"/>
          <w:szCs w:val="24"/>
          <w:lang w:val="en-GB"/>
        </w:rPr>
        <w:t xml:space="preserve">    </w:t>
      </w:r>
      <w:r w:rsidRPr="00C07DEE">
        <w:rPr>
          <w:rFonts w:ascii="Courier New" w:hAnsi="Courier New" w:cs="Courier New"/>
          <w:sz w:val="24"/>
          <w:szCs w:val="24"/>
        </w:rPr>
        <w:t>- targets: ['localhost:8761']</w:t>
      </w:r>
    </w:p>
    <w:p w14:paraId="1783BB35" w14:textId="77777777" w:rsidR="00624A69" w:rsidRPr="00C34891" w:rsidRDefault="00624A69" w:rsidP="005E6458">
      <w:pPr>
        <w:spacing w:line="360" w:lineRule="auto"/>
        <w:rPr>
          <w:rFonts w:ascii="Times New Roman" w:hAnsi="Times New Roman" w:cs="Times New Roman"/>
          <w:sz w:val="24"/>
          <w:szCs w:val="24"/>
        </w:rPr>
      </w:pPr>
      <w:bookmarkStart w:id="112" w:name="_Toc125623257"/>
      <w:bookmarkStart w:id="113" w:name="_Toc125623496"/>
      <w:bookmarkStart w:id="114" w:name="_Toc125638491"/>
      <w:r w:rsidRPr="00C34891">
        <w:rPr>
          <w:rFonts w:ascii="Times New Roman" w:hAnsi="Times New Roman" w:cs="Times New Roman"/>
          <w:sz w:val="24"/>
          <w:szCs w:val="24"/>
        </w:rPr>
        <w:br w:type="page"/>
      </w:r>
    </w:p>
    <w:p w14:paraId="4FB27E05" w14:textId="7945EF94" w:rsidR="00CF52D6" w:rsidRPr="00E41D42" w:rsidRDefault="00CF52D6" w:rsidP="00E41D42">
      <w:pPr>
        <w:pStyle w:val="Titolo2"/>
        <w:numPr>
          <w:ilvl w:val="2"/>
          <w:numId w:val="43"/>
        </w:numPr>
        <w:spacing w:after="240" w:line="360" w:lineRule="auto"/>
        <w:rPr>
          <w:rFonts w:ascii="Times New Roman" w:hAnsi="Times New Roman" w:cs="Times New Roman"/>
          <w:color w:val="auto"/>
          <w:sz w:val="32"/>
          <w:szCs w:val="32"/>
        </w:rPr>
      </w:pPr>
      <w:bookmarkStart w:id="115" w:name="_Toc129719981"/>
      <w:r w:rsidRPr="00E41D42">
        <w:rPr>
          <w:rFonts w:ascii="Times New Roman" w:hAnsi="Times New Roman" w:cs="Times New Roman"/>
          <w:color w:val="auto"/>
          <w:sz w:val="32"/>
          <w:szCs w:val="32"/>
        </w:rPr>
        <w:lastRenderedPageBreak/>
        <w:t xml:space="preserve">Monitoraggio dello stato di salute </w:t>
      </w:r>
      <w:r w:rsidR="00681880" w:rsidRPr="00E41D42">
        <w:rPr>
          <w:rFonts w:ascii="Times New Roman" w:hAnsi="Times New Roman" w:cs="Times New Roman"/>
          <w:color w:val="auto"/>
          <w:sz w:val="32"/>
          <w:szCs w:val="32"/>
        </w:rPr>
        <w:t xml:space="preserve">di un </w:t>
      </w:r>
      <w:r w:rsidRPr="00E41D42">
        <w:rPr>
          <w:rFonts w:ascii="Times New Roman" w:hAnsi="Times New Roman" w:cs="Times New Roman"/>
          <w:color w:val="auto"/>
          <w:sz w:val="32"/>
          <w:szCs w:val="32"/>
        </w:rPr>
        <w:t>servizio</w:t>
      </w:r>
      <w:bookmarkEnd w:id="115"/>
    </w:p>
    <w:p w14:paraId="3AC13BC1" w14:textId="2822876F" w:rsidR="00E14627" w:rsidRPr="00C34891" w:rsidRDefault="00624A6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Nel caso in cui tutti i servizi dell’architettura del prototipo </w:t>
      </w:r>
      <w:r w:rsidR="00F450EB" w:rsidRPr="00C34891">
        <w:rPr>
          <w:rFonts w:ascii="Times New Roman" w:hAnsi="Times New Roman" w:cs="Times New Roman"/>
          <w:sz w:val="24"/>
          <w:szCs w:val="24"/>
        </w:rPr>
        <w:t>siano</w:t>
      </w:r>
      <w:r w:rsidRPr="00C34891">
        <w:rPr>
          <w:rFonts w:ascii="Times New Roman" w:hAnsi="Times New Roman" w:cs="Times New Roman"/>
          <w:sz w:val="24"/>
          <w:szCs w:val="24"/>
        </w:rPr>
        <w:t xml:space="preserve"> sani e disponibili, verrà presentata la seguente videata: </w:t>
      </w:r>
    </w:p>
    <w:p w14:paraId="4B96CC49" w14:textId="77777777" w:rsidR="0088785F" w:rsidRPr="00C34891" w:rsidRDefault="00624A69" w:rsidP="005E6458">
      <w:pPr>
        <w:keepNext/>
        <w:spacing w:before="240" w:line="360" w:lineRule="auto"/>
        <w:jc w:val="center"/>
      </w:pPr>
      <w:r w:rsidRPr="00C34891">
        <w:rPr>
          <w:rFonts w:ascii="Times New Roman" w:hAnsi="Times New Roman" w:cs="Times New Roman"/>
          <w:b/>
          <w:bCs/>
          <w:noProof/>
          <w:sz w:val="40"/>
          <w:szCs w:val="40"/>
        </w:rPr>
        <w:drawing>
          <wp:inline distT="0" distB="0" distL="0" distR="0" wp14:anchorId="3B6D6649" wp14:editId="1F5A80F4">
            <wp:extent cx="5227865" cy="3844297"/>
            <wp:effectExtent l="19050" t="19050" r="11430" b="22860"/>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pic:nvPicPr>
                  <pic:blipFill>
                    <a:blip r:embed="rId26"/>
                    <a:stretch>
                      <a:fillRect/>
                    </a:stretch>
                  </pic:blipFill>
                  <pic:spPr>
                    <a:xfrm>
                      <a:off x="0" y="0"/>
                      <a:ext cx="5240166" cy="3853343"/>
                    </a:xfrm>
                    <a:prstGeom prst="rect">
                      <a:avLst/>
                    </a:prstGeom>
                    <a:ln>
                      <a:solidFill>
                        <a:schemeClr val="tx1"/>
                      </a:solidFill>
                    </a:ln>
                  </pic:spPr>
                </pic:pic>
              </a:graphicData>
            </a:graphic>
          </wp:inline>
        </w:drawing>
      </w:r>
    </w:p>
    <w:p w14:paraId="2D414CE2" w14:textId="342F49BB" w:rsidR="00100BCB" w:rsidRPr="00C34891" w:rsidRDefault="0088785F"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Figura</w:t>
      </w:r>
      <w:r w:rsidR="00A86C31">
        <w:rPr>
          <w:rFonts w:ascii="Times New Roman" w:hAnsi="Times New Roman" w:cs="Times New Roman"/>
          <w:b/>
          <w:bCs/>
          <w:color w:val="auto"/>
        </w:rPr>
        <w:t xml:space="preserve"> 3</w:t>
      </w:r>
      <w:r w:rsidRPr="00C34891">
        <w:rPr>
          <w:rFonts w:ascii="Times New Roman" w:hAnsi="Times New Roman" w:cs="Times New Roman"/>
          <w:b/>
          <w:bCs/>
          <w:color w:val="auto"/>
        </w:rPr>
        <w:t>.8</w:t>
      </w:r>
      <w:r w:rsidRPr="00C34891">
        <w:rPr>
          <w:rFonts w:ascii="Times New Roman" w:hAnsi="Times New Roman" w:cs="Times New Roman"/>
          <w:color w:val="auto"/>
        </w:rPr>
        <w:t xml:space="preserve"> Stato di salute dei servizi del prototipo</w:t>
      </w:r>
    </w:p>
    <w:p w14:paraId="0D0CD151" w14:textId="3E183271" w:rsidR="00624A69" w:rsidRPr="00C34891" w:rsidRDefault="00624A6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Altrimenti, in caso di indisponibilità di qualche servizio, lo stato di salute verrà modificato </w:t>
      </w:r>
      <w:r w:rsidR="00374D98" w:rsidRPr="00C34891">
        <w:rPr>
          <w:rFonts w:ascii="Times New Roman" w:hAnsi="Times New Roman" w:cs="Times New Roman"/>
          <w:sz w:val="24"/>
          <w:szCs w:val="24"/>
        </w:rPr>
        <w:t>e la perturbazione sarà visibile anche dal pannello di controllo di Prometheus</w:t>
      </w:r>
      <w:r w:rsidR="009844F1" w:rsidRPr="00C34891">
        <w:rPr>
          <w:rFonts w:ascii="Times New Roman" w:hAnsi="Times New Roman" w:cs="Times New Roman"/>
          <w:sz w:val="24"/>
          <w:szCs w:val="24"/>
        </w:rPr>
        <w:t>:</w:t>
      </w:r>
    </w:p>
    <w:p w14:paraId="0B093EE3" w14:textId="77777777" w:rsidR="00100BCB" w:rsidRPr="00C34891" w:rsidRDefault="009844F1" w:rsidP="005E6458">
      <w:pPr>
        <w:keepNext/>
        <w:spacing w:before="240" w:line="360" w:lineRule="auto"/>
        <w:jc w:val="center"/>
      </w:pPr>
      <w:r w:rsidRPr="00C34891">
        <w:rPr>
          <w:rFonts w:ascii="Times New Roman" w:hAnsi="Times New Roman" w:cs="Times New Roman"/>
          <w:noProof/>
          <w:sz w:val="24"/>
          <w:szCs w:val="24"/>
        </w:rPr>
        <w:drawing>
          <wp:inline distT="0" distB="0" distL="0" distR="0" wp14:anchorId="7BA02E96" wp14:editId="7755B51E">
            <wp:extent cx="5322207" cy="974955"/>
            <wp:effectExtent l="19050" t="19050" r="12065" b="1587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27"/>
                    <a:stretch>
                      <a:fillRect/>
                    </a:stretch>
                  </pic:blipFill>
                  <pic:spPr>
                    <a:xfrm>
                      <a:off x="0" y="0"/>
                      <a:ext cx="5335524" cy="977395"/>
                    </a:xfrm>
                    <a:prstGeom prst="rect">
                      <a:avLst/>
                    </a:prstGeom>
                    <a:ln>
                      <a:solidFill>
                        <a:schemeClr val="tx1"/>
                      </a:solidFill>
                    </a:ln>
                  </pic:spPr>
                </pic:pic>
              </a:graphicData>
            </a:graphic>
          </wp:inline>
        </w:drawing>
      </w:r>
    </w:p>
    <w:p w14:paraId="4153DE23" w14:textId="6F0DD6B1" w:rsidR="009844F1" w:rsidRDefault="00100BCB" w:rsidP="005E6458">
      <w:pPr>
        <w:pStyle w:val="Didascalia"/>
        <w:spacing w:line="360" w:lineRule="auto"/>
        <w:jc w:val="center"/>
        <w:rPr>
          <w:rFonts w:ascii="Times New Roman" w:hAnsi="Times New Roman" w:cs="Times New Roman"/>
          <w:color w:val="auto"/>
        </w:rPr>
      </w:pPr>
      <w:r w:rsidRPr="008719A3">
        <w:rPr>
          <w:rFonts w:ascii="Times New Roman" w:hAnsi="Times New Roman" w:cs="Times New Roman"/>
          <w:b/>
          <w:bCs/>
          <w:color w:val="auto"/>
        </w:rPr>
        <w:t xml:space="preserve">Figura </w:t>
      </w:r>
      <w:r w:rsidR="00A86C31" w:rsidRPr="008719A3">
        <w:rPr>
          <w:rFonts w:ascii="Times New Roman" w:hAnsi="Times New Roman" w:cs="Times New Roman"/>
          <w:b/>
          <w:bCs/>
          <w:color w:val="auto"/>
        </w:rPr>
        <w:t>3</w:t>
      </w:r>
      <w:r w:rsidRPr="008719A3">
        <w:rPr>
          <w:rFonts w:ascii="Times New Roman" w:hAnsi="Times New Roman" w:cs="Times New Roman"/>
          <w:b/>
          <w:bCs/>
          <w:color w:val="auto"/>
        </w:rPr>
        <w:t>.9</w:t>
      </w:r>
      <w:r w:rsidRPr="008719A3">
        <w:rPr>
          <w:rFonts w:ascii="Times New Roman" w:hAnsi="Times New Roman" w:cs="Times New Roman"/>
          <w:color w:val="auto"/>
        </w:rPr>
        <w:t xml:space="preserve"> Servizio con stato di salute "unhealthy"</w:t>
      </w:r>
    </w:p>
    <w:p w14:paraId="254EAEBB" w14:textId="77777777" w:rsidR="00E27B79" w:rsidRDefault="00E27B79">
      <w:pPr>
        <w:spacing w:line="259" w:lineRule="auto"/>
      </w:pPr>
    </w:p>
    <w:p w14:paraId="0D0EB5AE" w14:textId="23687995" w:rsidR="002E2D79" w:rsidRPr="00E432CD" w:rsidRDefault="00613468" w:rsidP="00E432CD">
      <w:pPr>
        <w:pStyle w:val="Titolo2"/>
        <w:numPr>
          <w:ilvl w:val="2"/>
          <w:numId w:val="43"/>
        </w:numPr>
        <w:rPr>
          <w:rFonts w:ascii="Times New Roman" w:hAnsi="Times New Roman" w:cs="Times New Roman"/>
          <w:color w:val="auto"/>
          <w:sz w:val="32"/>
          <w:szCs w:val="32"/>
        </w:rPr>
      </w:pPr>
      <w:bookmarkStart w:id="116" w:name="_Toc129719982"/>
      <w:r w:rsidRPr="00E432CD">
        <w:rPr>
          <w:rFonts w:ascii="Times New Roman" w:hAnsi="Times New Roman" w:cs="Times New Roman"/>
          <w:color w:val="auto"/>
          <w:sz w:val="32"/>
          <w:szCs w:val="32"/>
        </w:rPr>
        <w:t>Generazione di grafici per il monitoraggio delle prestazioni</w:t>
      </w:r>
      <w:bookmarkEnd w:id="116"/>
    </w:p>
    <w:p w14:paraId="2E6186D9" w14:textId="77777777" w:rsidR="002E2D79" w:rsidRDefault="002E2D79" w:rsidP="002E2D79">
      <w:pPr>
        <w:pStyle w:val="Paragrafoelenco"/>
        <w:spacing w:line="360" w:lineRule="auto"/>
        <w:ind w:left="504"/>
        <w:jc w:val="both"/>
      </w:pPr>
    </w:p>
    <w:p w14:paraId="6D99B8D9" w14:textId="5617182D" w:rsidR="00613468" w:rsidRPr="006F5B67" w:rsidRDefault="00613468" w:rsidP="00613468">
      <w:pPr>
        <w:pStyle w:val="Paragrafoelenco"/>
        <w:numPr>
          <w:ilvl w:val="0"/>
          <w:numId w:val="4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Percentuale di utilizzo della CPU del processo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p>
    <w:p w14:paraId="3D555C83" w14:textId="77777777" w:rsidR="00613468" w:rsidRDefault="00613468" w:rsidP="00613468">
      <w:pPr>
        <w:spacing w:line="360" w:lineRule="auto"/>
        <w:jc w:val="both"/>
      </w:pPr>
      <w:r w:rsidRPr="00E27B79">
        <w:rPr>
          <w:noProof/>
        </w:rPr>
        <w:drawing>
          <wp:inline distT="0" distB="0" distL="0" distR="0" wp14:anchorId="6007DDFD" wp14:editId="28DC2D0C">
            <wp:extent cx="5612130" cy="2199005"/>
            <wp:effectExtent l="19050" t="19050" r="26670" b="107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199005"/>
                    </a:xfrm>
                    <a:prstGeom prst="rect">
                      <a:avLst/>
                    </a:prstGeom>
                    <a:ln>
                      <a:solidFill>
                        <a:schemeClr val="tx1"/>
                      </a:solidFill>
                    </a:ln>
                  </pic:spPr>
                </pic:pic>
              </a:graphicData>
            </a:graphic>
          </wp:inline>
        </w:drawing>
      </w:r>
    </w:p>
    <w:p w14:paraId="0ECAD4DA" w14:textId="5A635E92" w:rsidR="00613468" w:rsidRDefault="00613468" w:rsidP="00613468">
      <w:pPr>
        <w:pStyle w:val="Didascalia"/>
        <w:spacing w:line="360" w:lineRule="auto"/>
        <w:jc w:val="center"/>
        <w:rPr>
          <w:rFonts w:ascii="Times New Roman" w:hAnsi="Times New Roman" w:cs="Times New Roman"/>
          <w:color w:val="auto"/>
        </w:rPr>
      </w:pPr>
      <w:r w:rsidRPr="008719A3">
        <w:rPr>
          <w:rFonts w:ascii="Times New Roman" w:hAnsi="Times New Roman" w:cs="Times New Roman"/>
          <w:b/>
          <w:bCs/>
          <w:color w:val="auto"/>
        </w:rPr>
        <w:t>Figura 3.</w:t>
      </w:r>
      <w:r>
        <w:rPr>
          <w:rFonts w:ascii="Times New Roman" w:hAnsi="Times New Roman" w:cs="Times New Roman"/>
          <w:b/>
          <w:bCs/>
          <w:color w:val="auto"/>
        </w:rPr>
        <w:t>10</w:t>
      </w:r>
      <w:r w:rsidRPr="008719A3">
        <w:rPr>
          <w:rFonts w:ascii="Times New Roman" w:hAnsi="Times New Roman" w:cs="Times New Roman"/>
          <w:color w:val="auto"/>
        </w:rPr>
        <w:t xml:space="preserve"> </w:t>
      </w:r>
      <w:r>
        <w:rPr>
          <w:rFonts w:ascii="Times New Roman" w:hAnsi="Times New Roman" w:cs="Times New Roman"/>
          <w:color w:val="auto"/>
        </w:rPr>
        <w:t xml:space="preserve">Utilizzo della CPU di </w:t>
      </w:r>
      <w:r w:rsidR="00D8752C">
        <w:rPr>
          <w:rFonts w:ascii="Times New Roman" w:hAnsi="Times New Roman" w:cs="Times New Roman"/>
          <w:color w:val="auto"/>
        </w:rPr>
        <w:t>“U</w:t>
      </w:r>
      <w:r>
        <w:rPr>
          <w:rFonts w:ascii="Times New Roman" w:hAnsi="Times New Roman" w:cs="Times New Roman"/>
          <w:color w:val="auto"/>
        </w:rPr>
        <w:t xml:space="preserve">ser </w:t>
      </w:r>
      <w:r w:rsidR="00D8752C">
        <w:rPr>
          <w:rFonts w:ascii="Times New Roman" w:hAnsi="Times New Roman" w:cs="Times New Roman"/>
          <w:color w:val="auto"/>
        </w:rPr>
        <w:t>M</w:t>
      </w:r>
      <w:r>
        <w:rPr>
          <w:rFonts w:ascii="Times New Roman" w:hAnsi="Times New Roman" w:cs="Times New Roman"/>
          <w:color w:val="auto"/>
        </w:rPr>
        <w:t>anager</w:t>
      </w:r>
      <w:r w:rsidR="00D8752C">
        <w:rPr>
          <w:rFonts w:ascii="Times New Roman" w:hAnsi="Times New Roman" w:cs="Times New Roman"/>
          <w:color w:val="auto"/>
        </w:rPr>
        <w:t>”</w:t>
      </w:r>
    </w:p>
    <w:p w14:paraId="5B8150F8" w14:textId="77777777" w:rsidR="00F25C24" w:rsidRPr="00F25C24" w:rsidRDefault="00F25C24" w:rsidP="00F25C24"/>
    <w:p w14:paraId="165458B5" w14:textId="74C3B1E4" w:rsidR="00613468" w:rsidRDefault="00613468" w:rsidP="00613468">
      <w:pPr>
        <w:pStyle w:val="Paragrafoelenco"/>
        <w:numPr>
          <w:ilvl w:val="0"/>
          <w:numId w:val="47"/>
        </w:numPr>
        <w:spacing w:line="360" w:lineRule="auto"/>
        <w:jc w:val="both"/>
        <w:rPr>
          <w:rFonts w:ascii="Times New Roman" w:hAnsi="Times New Roman" w:cs="Times New Roman"/>
          <w:sz w:val="24"/>
          <w:szCs w:val="24"/>
        </w:rPr>
      </w:pPr>
      <w:r w:rsidRPr="006F5B67">
        <w:rPr>
          <w:rFonts w:ascii="Times New Roman" w:hAnsi="Times New Roman" w:cs="Times New Roman"/>
          <w:sz w:val="24"/>
          <w:szCs w:val="24"/>
        </w:rPr>
        <w:t xml:space="preserve">Percentuale di utilizzo della CPU del processo </w:t>
      </w:r>
      <w:r w:rsidR="00D8752C">
        <w:rPr>
          <w:rFonts w:ascii="Times New Roman" w:hAnsi="Times New Roman" w:cs="Times New Roman"/>
          <w:sz w:val="24"/>
          <w:szCs w:val="24"/>
        </w:rPr>
        <w:t>“Email Sender”</w:t>
      </w:r>
    </w:p>
    <w:p w14:paraId="3CDBE35B" w14:textId="77777777" w:rsidR="00613468" w:rsidRPr="006F5B67" w:rsidRDefault="00613468" w:rsidP="00613468">
      <w:pPr>
        <w:spacing w:line="360" w:lineRule="auto"/>
        <w:jc w:val="both"/>
        <w:rPr>
          <w:rFonts w:ascii="Times New Roman" w:hAnsi="Times New Roman" w:cs="Times New Roman"/>
          <w:sz w:val="24"/>
          <w:szCs w:val="24"/>
        </w:rPr>
      </w:pPr>
      <w:r w:rsidRPr="006F5B67">
        <w:rPr>
          <w:rFonts w:ascii="Times New Roman" w:hAnsi="Times New Roman" w:cs="Times New Roman"/>
          <w:noProof/>
          <w:sz w:val="24"/>
          <w:szCs w:val="24"/>
        </w:rPr>
        <w:drawing>
          <wp:inline distT="0" distB="0" distL="0" distR="0" wp14:anchorId="21B8DBAF" wp14:editId="4BD09680">
            <wp:extent cx="5612130" cy="2205990"/>
            <wp:effectExtent l="19050" t="19050" r="26670" b="2286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05990"/>
                    </a:xfrm>
                    <a:prstGeom prst="rect">
                      <a:avLst/>
                    </a:prstGeom>
                    <a:ln>
                      <a:solidFill>
                        <a:schemeClr val="tx1"/>
                      </a:solidFill>
                    </a:ln>
                  </pic:spPr>
                </pic:pic>
              </a:graphicData>
            </a:graphic>
          </wp:inline>
        </w:drawing>
      </w:r>
    </w:p>
    <w:p w14:paraId="5AADFE76" w14:textId="23ABF40B" w:rsidR="00613468" w:rsidRPr="0047245A" w:rsidRDefault="00613468" w:rsidP="00613468">
      <w:pPr>
        <w:pStyle w:val="Didascalia"/>
        <w:spacing w:line="360" w:lineRule="auto"/>
        <w:jc w:val="center"/>
        <w:rPr>
          <w:rFonts w:ascii="Times New Roman" w:hAnsi="Times New Roman" w:cs="Times New Roman"/>
          <w:color w:val="auto"/>
        </w:rPr>
      </w:pPr>
      <w:r w:rsidRPr="008719A3">
        <w:rPr>
          <w:rFonts w:ascii="Times New Roman" w:hAnsi="Times New Roman" w:cs="Times New Roman"/>
          <w:b/>
          <w:bCs/>
          <w:color w:val="auto"/>
        </w:rPr>
        <w:t>Figura 3.</w:t>
      </w:r>
      <w:r>
        <w:rPr>
          <w:rFonts w:ascii="Times New Roman" w:hAnsi="Times New Roman" w:cs="Times New Roman"/>
          <w:b/>
          <w:bCs/>
          <w:color w:val="auto"/>
        </w:rPr>
        <w:t>10</w:t>
      </w:r>
      <w:r w:rsidRPr="008719A3">
        <w:rPr>
          <w:rFonts w:ascii="Times New Roman" w:hAnsi="Times New Roman" w:cs="Times New Roman"/>
          <w:color w:val="auto"/>
        </w:rPr>
        <w:t xml:space="preserve"> </w:t>
      </w:r>
      <w:r>
        <w:rPr>
          <w:rFonts w:ascii="Times New Roman" w:hAnsi="Times New Roman" w:cs="Times New Roman"/>
          <w:color w:val="auto"/>
        </w:rPr>
        <w:t xml:space="preserve">Utilizzo della CPU di </w:t>
      </w:r>
      <w:r w:rsidR="00D8752C">
        <w:rPr>
          <w:rFonts w:ascii="Times New Roman" w:hAnsi="Times New Roman" w:cs="Times New Roman"/>
          <w:color w:val="auto"/>
        </w:rPr>
        <w:t>“E</w:t>
      </w:r>
      <w:r>
        <w:rPr>
          <w:rFonts w:ascii="Times New Roman" w:hAnsi="Times New Roman" w:cs="Times New Roman"/>
          <w:color w:val="auto"/>
        </w:rPr>
        <w:t xml:space="preserve">mail </w:t>
      </w:r>
      <w:r w:rsidR="00D8752C">
        <w:rPr>
          <w:rFonts w:ascii="Times New Roman" w:hAnsi="Times New Roman" w:cs="Times New Roman"/>
          <w:color w:val="auto"/>
        </w:rPr>
        <w:t>S</w:t>
      </w:r>
      <w:r>
        <w:rPr>
          <w:rFonts w:ascii="Times New Roman" w:hAnsi="Times New Roman" w:cs="Times New Roman"/>
          <w:color w:val="auto"/>
        </w:rPr>
        <w:t>ender</w:t>
      </w:r>
      <w:r w:rsidR="00D8752C">
        <w:rPr>
          <w:rFonts w:ascii="Times New Roman" w:hAnsi="Times New Roman" w:cs="Times New Roman"/>
          <w:color w:val="auto"/>
        </w:rPr>
        <w:t>”</w:t>
      </w:r>
    </w:p>
    <w:p w14:paraId="134AEBEB" w14:textId="2E37ED83" w:rsidR="00537EF2" w:rsidRPr="00C34891" w:rsidRDefault="00537EF2" w:rsidP="005E6458">
      <w:pPr>
        <w:pStyle w:val="Paragrafoelenco"/>
        <w:numPr>
          <w:ilvl w:val="0"/>
          <w:numId w:val="14"/>
        </w:numPr>
        <w:spacing w:after="0" w:line="360" w:lineRule="auto"/>
        <w:jc w:val="both"/>
        <w:rPr>
          <w:rFonts w:ascii="Times New Roman" w:hAnsi="Times New Roman" w:cs="Times New Roman"/>
          <w:sz w:val="24"/>
          <w:szCs w:val="24"/>
        </w:rPr>
      </w:pPr>
      <w:r w:rsidRPr="00C34891">
        <w:rPr>
          <w:rFonts w:ascii="Times New Roman" w:hAnsi="Times New Roman" w:cs="Times New Roman"/>
          <w:b/>
          <w:bCs/>
          <w:sz w:val="40"/>
          <w:szCs w:val="40"/>
        </w:rPr>
        <w:br w:type="page"/>
      </w:r>
    </w:p>
    <w:p w14:paraId="029CCEEB" w14:textId="00900161" w:rsidR="00AC42B6" w:rsidRPr="00C34891" w:rsidRDefault="00103EE7" w:rsidP="00C0756B">
      <w:pPr>
        <w:pStyle w:val="Titolo1"/>
        <w:numPr>
          <w:ilvl w:val="0"/>
          <w:numId w:val="43"/>
        </w:numPr>
        <w:spacing w:before="0" w:after="240" w:line="360" w:lineRule="auto"/>
        <w:jc w:val="center"/>
        <w:rPr>
          <w:rFonts w:ascii="Times New Roman" w:hAnsi="Times New Roman" w:cs="Times New Roman"/>
          <w:color w:val="auto"/>
          <w:sz w:val="40"/>
          <w:szCs w:val="40"/>
        </w:rPr>
      </w:pPr>
      <w:bookmarkStart w:id="117" w:name="_Toc129719983"/>
      <w:bookmarkEnd w:id="112"/>
      <w:bookmarkEnd w:id="113"/>
      <w:bookmarkEnd w:id="114"/>
      <w:r w:rsidRPr="00A4271F">
        <w:rPr>
          <w:rFonts w:ascii="Times New Roman" w:hAnsi="Times New Roman" w:cs="Times New Roman"/>
          <w:color w:val="auto"/>
          <w:sz w:val="40"/>
          <w:szCs w:val="40"/>
          <w:lang w:val="en-GB"/>
        </w:rPr>
        <w:lastRenderedPageBreak/>
        <w:t>R</w:t>
      </w:r>
      <w:r w:rsidR="00580641" w:rsidRPr="00A4271F">
        <w:rPr>
          <w:rFonts w:ascii="Times New Roman" w:hAnsi="Times New Roman" w:cs="Times New Roman"/>
          <w:color w:val="auto"/>
          <w:sz w:val="40"/>
          <w:szCs w:val="40"/>
          <w:lang w:val="en-GB"/>
        </w:rPr>
        <w:t>NM</w:t>
      </w:r>
      <w:r w:rsidR="00B4003D" w:rsidRPr="00A4271F">
        <w:rPr>
          <w:rFonts w:ascii="Times New Roman" w:hAnsi="Times New Roman" w:cs="Times New Roman"/>
          <w:color w:val="auto"/>
          <w:sz w:val="40"/>
          <w:szCs w:val="40"/>
          <w:lang w:val="en-GB"/>
        </w:rPr>
        <w:t>A</w:t>
      </w:r>
      <w:r w:rsidR="00F71467" w:rsidRPr="00A4271F">
        <w:rPr>
          <w:rFonts w:ascii="Times New Roman" w:hAnsi="Times New Roman" w:cs="Times New Roman"/>
          <w:color w:val="auto"/>
          <w:sz w:val="40"/>
          <w:szCs w:val="40"/>
          <w:lang w:val="en-GB"/>
        </w:rPr>
        <w:t xml:space="preserve">: </w:t>
      </w:r>
      <w:r w:rsidRPr="00A4271F">
        <w:rPr>
          <w:rFonts w:ascii="Times New Roman" w:hAnsi="Times New Roman" w:cs="Times New Roman"/>
          <w:color w:val="auto"/>
          <w:sz w:val="40"/>
          <w:szCs w:val="40"/>
          <w:lang w:val="en-GB"/>
        </w:rPr>
        <w:t xml:space="preserve">Resilient </w:t>
      </w:r>
      <w:r w:rsidR="00580641" w:rsidRPr="00A4271F">
        <w:rPr>
          <w:rFonts w:ascii="Times New Roman" w:hAnsi="Times New Roman" w:cs="Times New Roman"/>
          <w:color w:val="auto"/>
          <w:sz w:val="40"/>
          <w:szCs w:val="40"/>
          <w:lang w:val="en-GB"/>
        </w:rPr>
        <w:t xml:space="preserve">Newsletter </w:t>
      </w:r>
      <w:r w:rsidRPr="00A4271F">
        <w:rPr>
          <w:rFonts w:ascii="Times New Roman" w:hAnsi="Times New Roman" w:cs="Times New Roman"/>
          <w:color w:val="auto"/>
          <w:sz w:val="40"/>
          <w:szCs w:val="40"/>
          <w:lang w:val="en-GB"/>
        </w:rPr>
        <w:t>Microservice</w:t>
      </w:r>
      <w:r w:rsidR="00B4003D" w:rsidRPr="00A4271F">
        <w:rPr>
          <w:rFonts w:ascii="Times New Roman" w:hAnsi="Times New Roman" w:cs="Times New Roman"/>
          <w:color w:val="auto"/>
          <w:sz w:val="40"/>
          <w:szCs w:val="40"/>
          <w:lang w:val="en-GB"/>
        </w:rPr>
        <w:t xml:space="preserve"> Application</w:t>
      </w:r>
      <w:r w:rsidR="00F71467" w:rsidRPr="00A4271F">
        <w:rPr>
          <w:rFonts w:ascii="Times New Roman" w:hAnsi="Times New Roman" w:cs="Times New Roman"/>
          <w:i/>
          <w:iCs/>
          <w:color w:val="auto"/>
          <w:sz w:val="40"/>
          <w:szCs w:val="40"/>
          <w:lang w:val="en-GB"/>
        </w:rPr>
        <w:t>.</w:t>
      </w:r>
      <w:r w:rsidR="00F71467" w:rsidRPr="00A4271F">
        <w:rPr>
          <w:rFonts w:ascii="Times New Roman" w:hAnsi="Times New Roman" w:cs="Times New Roman"/>
          <w:color w:val="auto"/>
          <w:sz w:val="40"/>
          <w:szCs w:val="40"/>
          <w:lang w:val="en-GB"/>
        </w:rPr>
        <w:t xml:space="preserve"> </w:t>
      </w:r>
      <w:r w:rsidR="003054E7" w:rsidRPr="00C34891">
        <w:rPr>
          <w:rFonts w:ascii="Times New Roman" w:hAnsi="Times New Roman" w:cs="Times New Roman"/>
          <w:color w:val="auto"/>
          <w:sz w:val="40"/>
          <w:szCs w:val="40"/>
        </w:rPr>
        <w:t xml:space="preserve">La </w:t>
      </w:r>
      <w:r w:rsidR="00B4003D" w:rsidRPr="00C34891">
        <w:rPr>
          <w:rFonts w:ascii="Times New Roman" w:hAnsi="Times New Roman" w:cs="Times New Roman"/>
          <w:color w:val="auto"/>
          <w:sz w:val="40"/>
          <w:szCs w:val="40"/>
        </w:rPr>
        <w:t>newsletter a micro-servizi resiliente</w:t>
      </w:r>
      <w:bookmarkEnd w:id="117"/>
      <w:r w:rsidR="00B4003D" w:rsidRPr="00C34891">
        <w:rPr>
          <w:rFonts w:ascii="Times New Roman" w:hAnsi="Times New Roman" w:cs="Times New Roman"/>
          <w:i/>
          <w:iCs/>
          <w:color w:val="auto"/>
          <w:sz w:val="40"/>
          <w:szCs w:val="40"/>
        </w:rPr>
        <w:t xml:space="preserve"> </w:t>
      </w:r>
      <w:r w:rsidRPr="00C34891">
        <w:rPr>
          <w:rFonts w:ascii="Times New Roman" w:hAnsi="Times New Roman" w:cs="Times New Roman"/>
          <w:i/>
          <w:iCs/>
          <w:color w:val="auto"/>
          <w:sz w:val="40"/>
          <w:szCs w:val="40"/>
        </w:rPr>
        <w:t xml:space="preserve"> </w:t>
      </w:r>
    </w:p>
    <w:p w14:paraId="4ED61C11" w14:textId="635BD56A" w:rsidR="008C6CB1" w:rsidRPr="00C34891" w:rsidRDefault="008C6CB1" w:rsidP="00C0756B">
      <w:pPr>
        <w:pStyle w:val="Titolo1"/>
        <w:numPr>
          <w:ilvl w:val="1"/>
          <w:numId w:val="43"/>
        </w:numPr>
        <w:spacing w:after="240" w:line="360" w:lineRule="auto"/>
        <w:jc w:val="both"/>
        <w:rPr>
          <w:rFonts w:ascii="Times New Roman" w:hAnsi="Times New Roman" w:cs="Times New Roman"/>
          <w:color w:val="auto"/>
        </w:rPr>
      </w:pPr>
      <w:bookmarkStart w:id="118" w:name="_Toc125623258"/>
      <w:bookmarkStart w:id="119" w:name="_Toc125623497"/>
      <w:bookmarkStart w:id="120" w:name="_Toc125638492"/>
      <w:bookmarkStart w:id="121" w:name="_Toc129719984"/>
      <w:r w:rsidRPr="00C34891">
        <w:rPr>
          <w:rFonts w:ascii="Times New Roman" w:hAnsi="Times New Roman" w:cs="Times New Roman"/>
          <w:color w:val="auto"/>
        </w:rPr>
        <w:t>Introduzione</w:t>
      </w:r>
      <w:bookmarkEnd w:id="118"/>
      <w:bookmarkEnd w:id="119"/>
      <w:bookmarkEnd w:id="120"/>
      <w:bookmarkEnd w:id="121"/>
    </w:p>
    <w:p w14:paraId="06FF9637" w14:textId="02556B2A" w:rsidR="008C6CB1"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 questo capitolo verranno presentati i requisiti </w:t>
      </w:r>
      <w:r w:rsidR="009C3071" w:rsidRPr="00C34891">
        <w:rPr>
          <w:rFonts w:ascii="Times New Roman" w:hAnsi="Times New Roman" w:cs="Times New Roman"/>
          <w:sz w:val="24"/>
          <w:szCs w:val="24"/>
        </w:rPr>
        <w:t>e i flussi del progetto</w:t>
      </w:r>
      <w:r w:rsidR="0090381B" w:rsidRPr="00C34891">
        <w:rPr>
          <w:rFonts w:ascii="Times New Roman" w:hAnsi="Times New Roman" w:cs="Times New Roman"/>
          <w:sz w:val="24"/>
          <w:szCs w:val="24"/>
        </w:rPr>
        <w:t>:</w:t>
      </w:r>
      <w:r w:rsidR="009C3071" w:rsidRPr="00C34891">
        <w:rPr>
          <w:rFonts w:ascii="Times New Roman" w:hAnsi="Times New Roman" w:cs="Times New Roman"/>
          <w:sz w:val="24"/>
          <w:szCs w:val="24"/>
        </w:rPr>
        <w:t xml:space="preserve"> un </w:t>
      </w:r>
      <w:r w:rsidRPr="00C34891">
        <w:rPr>
          <w:rFonts w:ascii="Times New Roman" w:hAnsi="Times New Roman" w:cs="Times New Roman"/>
          <w:sz w:val="24"/>
          <w:szCs w:val="24"/>
        </w:rPr>
        <w:t>sistema</w:t>
      </w:r>
      <w:r w:rsidR="009C3071" w:rsidRPr="00C34891">
        <w:rPr>
          <w:rFonts w:ascii="Times New Roman" w:hAnsi="Times New Roman" w:cs="Times New Roman"/>
          <w:sz w:val="24"/>
          <w:szCs w:val="24"/>
        </w:rPr>
        <w:t xml:space="preserve"> </w:t>
      </w:r>
      <w:r w:rsidRPr="00C34891">
        <w:rPr>
          <w:rFonts w:ascii="Times New Roman" w:hAnsi="Times New Roman" w:cs="Times New Roman"/>
          <w:sz w:val="24"/>
          <w:szCs w:val="24"/>
        </w:rPr>
        <w:t>distribuito, che si basa su architettura a micro-servizi</w:t>
      </w:r>
      <w:r w:rsidR="009C3071" w:rsidRPr="00C34891">
        <w:rPr>
          <w:rFonts w:ascii="Times New Roman" w:hAnsi="Times New Roman" w:cs="Times New Roman"/>
          <w:sz w:val="24"/>
          <w:szCs w:val="24"/>
        </w:rPr>
        <w:t>, all’interno del quale sarà possibile</w:t>
      </w:r>
      <w:r w:rsidRPr="00C34891">
        <w:rPr>
          <w:rFonts w:ascii="Times New Roman" w:hAnsi="Times New Roman" w:cs="Times New Roman"/>
          <w:sz w:val="24"/>
          <w:szCs w:val="24"/>
        </w:rPr>
        <w:t xml:space="preserve"> integrar</w:t>
      </w:r>
      <w:r w:rsidR="009C3071" w:rsidRPr="00C34891">
        <w:rPr>
          <w:rFonts w:ascii="Times New Roman" w:hAnsi="Times New Roman" w:cs="Times New Roman"/>
          <w:sz w:val="24"/>
          <w:szCs w:val="24"/>
        </w:rPr>
        <w:t xml:space="preserve">e </w:t>
      </w:r>
      <w:r w:rsidRPr="00C34891">
        <w:rPr>
          <w:rFonts w:ascii="Times New Roman" w:hAnsi="Times New Roman" w:cs="Times New Roman"/>
          <w:sz w:val="24"/>
          <w:szCs w:val="24"/>
        </w:rPr>
        <w:t>i pattern per la resilienza e per l'osservabilità</w:t>
      </w:r>
      <w:r w:rsidR="002F3DA1" w:rsidRPr="00C34891">
        <w:rPr>
          <w:rFonts w:ascii="Times New Roman" w:hAnsi="Times New Roman" w:cs="Times New Roman"/>
          <w:sz w:val="24"/>
          <w:szCs w:val="24"/>
        </w:rPr>
        <w:t>,</w:t>
      </w:r>
      <w:r w:rsidR="00BB18F5" w:rsidRPr="00C34891">
        <w:rPr>
          <w:rFonts w:ascii="Times New Roman" w:hAnsi="Times New Roman" w:cs="Times New Roman"/>
          <w:sz w:val="24"/>
          <w:szCs w:val="24"/>
        </w:rPr>
        <w:t xml:space="preserve"> </w:t>
      </w:r>
      <w:r w:rsidRPr="00C34891">
        <w:rPr>
          <w:rFonts w:ascii="Times New Roman" w:hAnsi="Times New Roman" w:cs="Times New Roman"/>
          <w:sz w:val="24"/>
          <w:szCs w:val="24"/>
        </w:rPr>
        <w:t>con l’obiettivo di creare un'applicazione che sia in grado di gestire</w:t>
      </w:r>
      <w:r w:rsidR="0090381B" w:rsidRPr="00C34891">
        <w:rPr>
          <w:rFonts w:ascii="Times New Roman" w:hAnsi="Times New Roman" w:cs="Times New Roman"/>
          <w:sz w:val="24"/>
          <w:szCs w:val="24"/>
        </w:rPr>
        <w:t xml:space="preserve"> </w:t>
      </w:r>
      <w:r w:rsidR="009C3071" w:rsidRPr="00C34891">
        <w:rPr>
          <w:rFonts w:ascii="Times New Roman" w:hAnsi="Times New Roman" w:cs="Times New Roman"/>
          <w:sz w:val="24"/>
          <w:szCs w:val="24"/>
        </w:rPr>
        <w:t>eventuali m</w:t>
      </w:r>
      <w:r w:rsidRPr="00C34891">
        <w:rPr>
          <w:rFonts w:ascii="Times New Roman" w:hAnsi="Times New Roman" w:cs="Times New Roman"/>
          <w:sz w:val="24"/>
          <w:szCs w:val="24"/>
        </w:rPr>
        <w:t>alfunzionamenti</w:t>
      </w:r>
      <w:r w:rsidR="00DC0C09" w:rsidRPr="00C34891">
        <w:rPr>
          <w:rFonts w:ascii="Times New Roman" w:hAnsi="Times New Roman" w:cs="Times New Roman"/>
          <w:sz w:val="24"/>
          <w:szCs w:val="24"/>
        </w:rPr>
        <w:t xml:space="preserve"> e </w:t>
      </w:r>
      <w:r w:rsidR="009C7C52" w:rsidRPr="00C34891">
        <w:rPr>
          <w:rFonts w:ascii="Times New Roman" w:hAnsi="Times New Roman" w:cs="Times New Roman"/>
          <w:sz w:val="24"/>
          <w:szCs w:val="24"/>
        </w:rPr>
        <w:t xml:space="preserve">di </w:t>
      </w:r>
      <w:r w:rsidRPr="00C34891">
        <w:rPr>
          <w:rFonts w:ascii="Times New Roman" w:hAnsi="Times New Roman" w:cs="Times New Roman"/>
          <w:sz w:val="24"/>
          <w:szCs w:val="24"/>
        </w:rPr>
        <w:t>garant</w:t>
      </w:r>
      <w:r w:rsidR="009C7C52" w:rsidRPr="00C34891">
        <w:rPr>
          <w:rFonts w:ascii="Times New Roman" w:hAnsi="Times New Roman" w:cs="Times New Roman"/>
          <w:sz w:val="24"/>
          <w:szCs w:val="24"/>
        </w:rPr>
        <w:t>ire</w:t>
      </w:r>
      <w:r w:rsidRPr="00C34891">
        <w:rPr>
          <w:rFonts w:ascii="Times New Roman" w:hAnsi="Times New Roman" w:cs="Times New Roman"/>
          <w:sz w:val="24"/>
          <w:szCs w:val="24"/>
        </w:rPr>
        <w:t xml:space="preserve"> la possibilità di monitorare il </w:t>
      </w:r>
      <w:r w:rsidR="008A0ABD">
        <w:rPr>
          <w:rFonts w:ascii="Times New Roman" w:hAnsi="Times New Roman" w:cs="Times New Roman"/>
          <w:sz w:val="24"/>
          <w:szCs w:val="24"/>
        </w:rPr>
        <w:t>suo</w:t>
      </w:r>
      <w:r w:rsidR="00F271B8" w:rsidRPr="00C34891">
        <w:rPr>
          <w:rFonts w:ascii="Times New Roman" w:hAnsi="Times New Roman" w:cs="Times New Roman"/>
          <w:sz w:val="24"/>
          <w:szCs w:val="24"/>
        </w:rPr>
        <w:t xml:space="preserve"> </w:t>
      </w:r>
      <w:r w:rsidRPr="00C34891">
        <w:rPr>
          <w:rFonts w:ascii="Times New Roman" w:hAnsi="Times New Roman" w:cs="Times New Roman"/>
          <w:sz w:val="24"/>
          <w:szCs w:val="24"/>
        </w:rPr>
        <w:t>stato interno. In questo capitolo verr</w:t>
      </w:r>
      <w:r w:rsidR="00EB10F2" w:rsidRPr="00C34891">
        <w:rPr>
          <w:rFonts w:ascii="Times New Roman" w:hAnsi="Times New Roman" w:cs="Times New Roman"/>
          <w:sz w:val="24"/>
          <w:szCs w:val="24"/>
        </w:rPr>
        <w:t xml:space="preserve">à </w:t>
      </w:r>
      <w:r w:rsidRPr="00C34891">
        <w:rPr>
          <w:rFonts w:ascii="Times New Roman" w:hAnsi="Times New Roman" w:cs="Times New Roman"/>
          <w:sz w:val="24"/>
          <w:szCs w:val="24"/>
        </w:rPr>
        <w:t>descritt</w:t>
      </w:r>
      <w:r w:rsidR="00EB10F2" w:rsidRPr="00C34891">
        <w:rPr>
          <w:rFonts w:ascii="Times New Roman" w:hAnsi="Times New Roman" w:cs="Times New Roman"/>
          <w:sz w:val="24"/>
          <w:szCs w:val="24"/>
        </w:rPr>
        <w:t>a</w:t>
      </w:r>
      <w:r w:rsidRPr="00C34891">
        <w:rPr>
          <w:rFonts w:ascii="Times New Roman" w:hAnsi="Times New Roman" w:cs="Times New Roman"/>
          <w:sz w:val="24"/>
          <w:szCs w:val="24"/>
        </w:rPr>
        <w:t xml:space="preserve"> in dettaglio l’organizzazione architetturale del sistema</w:t>
      </w:r>
      <w:r w:rsidR="00EB10F2" w:rsidRPr="00C34891">
        <w:rPr>
          <w:rFonts w:ascii="Times New Roman" w:hAnsi="Times New Roman" w:cs="Times New Roman"/>
          <w:sz w:val="24"/>
          <w:szCs w:val="24"/>
        </w:rPr>
        <w:t>.</w:t>
      </w:r>
    </w:p>
    <w:p w14:paraId="16326DE3" w14:textId="33068B37" w:rsidR="008C6CB1" w:rsidRPr="00C34891" w:rsidRDefault="008C6CB1" w:rsidP="00C0756B">
      <w:pPr>
        <w:pStyle w:val="Titolo1"/>
        <w:numPr>
          <w:ilvl w:val="1"/>
          <w:numId w:val="43"/>
        </w:numPr>
        <w:spacing w:after="240" w:line="360" w:lineRule="auto"/>
        <w:jc w:val="both"/>
        <w:rPr>
          <w:rFonts w:ascii="Times New Roman" w:hAnsi="Times New Roman" w:cs="Times New Roman"/>
          <w:color w:val="auto"/>
        </w:rPr>
      </w:pPr>
      <w:bookmarkStart w:id="122" w:name="_Toc125623259"/>
      <w:bookmarkStart w:id="123" w:name="_Toc125623498"/>
      <w:bookmarkStart w:id="124" w:name="_Toc125638493"/>
      <w:bookmarkStart w:id="125" w:name="_Toc129719985"/>
      <w:r w:rsidRPr="00C34891">
        <w:rPr>
          <w:rFonts w:ascii="Times New Roman" w:hAnsi="Times New Roman" w:cs="Times New Roman"/>
          <w:color w:val="auto"/>
        </w:rPr>
        <w:t>Idea di progetto</w:t>
      </w:r>
      <w:bookmarkEnd w:id="122"/>
      <w:bookmarkEnd w:id="123"/>
      <w:bookmarkEnd w:id="124"/>
      <w:bookmarkEnd w:id="125"/>
    </w:p>
    <w:p w14:paraId="27AE4FE5" w14:textId="16441362" w:rsidR="008C6CB1"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Una newsletter è un mezzo di comunicazione utilizzato per inviare informazioni periodiche, come notizie, articoli o promozioni, a un gruppo di persone che si sono iscritte per riceverle. Le newsletter si basano tipicamente su comunicazioni via </w:t>
      </w:r>
      <w:r w:rsidR="00312D6B" w:rsidRPr="00C34891">
        <w:rPr>
          <w:rFonts w:ascii="Times New Roman" w:hAnsi="Times New Roman" w:cs="Times New Roman"/>
          <w:sz w:val="24"/>
          <w:szCs w:val="24"/>
        </w:rPr>
        <w:t>e</w:t>
      </w:r>
      <w:r w:rsidRPr="00C34891">
        <w:rPr>
          <w:rFonts w:ascii="Times New Roman" w:hAnsi="Times New Roman" w:cs="Times New Roman"/>
          <w:sz w:val="24"/>
          <w:szCs w:val="24"/>
        </w:rPr>
        <w:t xml:space="preserve">mail, pertanto </w:t>
      </w:r>
      <w:r w:rsidR="0090381B" w:rsidRPr="00C34891">
        <w:rPr>
          <w:rFonts w:ascii="Times New Roman" w:hAnsi="Times New Roman" w:cs="Times New Roman"/>
          <w:sz w:val="24"/>
          <w:szCs w:val="24"/>
        </w:rPr>
        <w:t xml:space="preserve">si rende necessaria la presenza di un </w:t>
      </w:r>
      <w:r w:rsidRPr="00C34891">
        <w:rPr>
          <w:rFonts w:ascii="Times New Roman" w:hAnsi="Times New Roman" w:cs="Times New Roman"/>
          <w:sz w:val="24"/>
          <w:szCs w:val="24"/>
        </w:rPr>
        <w:t>sistema</w:t>
      </w:r>
      <w:r w:rsidR="00FA72B4" w:rsidRPr="00C34891">
        <w:rPr>
          <w:rFonts w:ascii="Times New Roman" w:hAnsi="Times New Roman" w:cs="Times New Roman"/>
          <w:sz w:val="24"/>
          <w:szCs w:val="24"/>
        </w:rPr>
        <w:t xml:space="preserve">, che </w:t>
      </w:r>
      <w:r w:rsidRPr="00C34891">
        <w:rPr>
          <w:rFonts w:ascii="Times New Roman" w:hAnsi="Times New Roman" w:cs="Times New Roman"/>
          <w:sz w:val="24"/>
          <w:szCs w:val="24"/>
        </w:rPr>
        <w:t>sia in grado di verificare che un indirizzo di posta sia attivo e che sia utilizzato dall’utente</w:t>
      </w:r>
      <w:r w:rsidR="000F7C40" w:rsidRPr="00C34891">
        <w:rPr>
          <w:rFonts w:ascii="Times New Roman" w:hAnsi="Times New Roman" w:cs="Times New Roman"/>
          <w:sz w:val="24"/>
          <w:szCs w:val="24"/>
        </w:rPr>
        <w:t xml:space="preserve"> che ha fatto richiesta di registrazione</w:t>
      </w:r>
      <w:r w:rsidRPr="00C34891">
        <w:rPr>
          <w:rFonts w:ascii="Times New Roman" w:hAnsi="Times New Roman" w:cs="Times New Roman"/>
          <w:sz w:val="24"/>
          <w:szCs w:val="24"/>
        </w:rPr>
        <w:t xml:space="preserve">. Tale componente è chiamato </w:t>
      </w:r>
      <w:r w:rsidRPr="00C34891">
        <w:rPr>
          <w:rFonts w:ascii="Times New Roman" w:hAnsi="Times New Roman" w:cs="Times New Roman"/>
          <w:i/>
          <w:iCs/>
          <w:sz w:val="24"/>
          <w:szCs w:val="24"/>
        </w:rPr>
        <w:t>sistema di</w:t>
      </w:r>
      <w:r w:rsidRPr="00C34891">
        <w:rPr>
          <w:rFonts w:ascii="Times New Roman" w:hAnsi="Times New Roman" w:cs="Times New Roman"/>
          <w:sz w:val="24"/>
          <w:szCs w:val="24"/>
        </w:rPr>
        <w:t xml:space="preserve"> </w:t>
      </w:r>
      <w:r w:rsidRPr="00C34891">
        <w:rPr>
          <w:rFonts w:ascii="Times New Roman" w:hAnsi="Times New Roman" w:cs="Times New Roman"/>
          <w:i/>
          <w:iCs/>
          <w:sz w:val="24"/>
          <w:szCs w:val="24"/>
        </w:rPr>
        <w:t>verifica mail</w:t>
      </w:r>
      <w:r w:rsidRPr="00C34891">
        <w:rPr>
          <w:rFonts w:ascii="Times New Roman" w:hAnsi="Times New Roman" w:cs="Times New Roman"/>
          <w:sz w:val="24"/>
          <w:szCs w:val="24"/>
        </w:rPr>
        <w:t>.</w:t>
      </w:r>
    </w:p>
    <w:p w14:paraId="653BC108" w14:textId="12AF102E" w:rsidR="008C6CB1"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Esso in fase di registrazione invia automaticamente una </w:t>
      </w:r>
      <w:r w:rsidR="00107B94" w:rsidRPr="00C34891">
        <w:rPr>
          <w:rFonts w:ascii="Times New Roman" w:hAnsi="Times New Roman" w:cs="Times New Roman"/>
          <w:sz w:val="24"/>
          <w:szCs w:val="24"/>
        </w:rPr>
        <w:t>e</w:t>
      </w:r>
      <w:r w:rsidRPr="00C34891">
        <w:rPr>
          <w:rFonts w:ascii="Times New Roman" w:hAnsi="Times New Roman" w:cs="Times New Roman"/>
          <w:sz w:val="24"/>
          <w:szCs w:val="24"/>
        </w:rPr>
        <w:t xml:space="preserve">mail all'indirizzo fornito dall'utente, con un link di verifica. L'utente accedendo alla propria casella di posta elettronica, potrà fare clic sul link e confermare di essere il proprietario dell’indirizzo </w:t>
      </w:r>
      <w:r w:rsidR="00E066E8">
        <w:rPr>
          <w:rFonts w:ascii="Times New Roman" w:hAnsi="Times New Roman" w:cs="Times New Roman"/>
          <w:sz w:val="24"/>
          <w:szCs w:val="24"/>
        </w:rPr>
        <w:t>fornito al sistema</w:t>
      </w:r>
      <w:r w:rsidRPr="00C34891">
        <w:rPr>
          <w:rFonts w:ascii="Times New Roman" w:hAnsi="Times New Roman" w:cs="Times New Roman"/>
          <w:sz w:val="24"/>
          <w:szCs w:val="24"/>
        </w:rPr>
        <w:t xml:space="preserve">. </w:t>
      </w:r>
    </w:p>
    <w:p w14:paraId="4371F78B" w14:textId="5549C6ED" w:rsidR="00943AF6"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L’obiettivo del progetto è la creazione di un componente con queste funzionalità, che verrà reso resiliente sfruttando le potenzialità di Spring Cloud.</w:t>
      </w:r>
    </w:p>
    <w:p w14:paraId="0A616591" w14:textId="77777777" w:rsidR="009A2983" w:rsidRPr="00C34891" w:rsidRDefault="009A2983" w:rsidP="005E6458">
      <w:pPr>
        <w:spacing w:after="0" w:line="360" w:lineRule="auto"/>
        <w:jc w:val="both"/>
        <w:rPr>
          <w:rFonts w:ascii="Times New Roman" w:hAnsi="Times New Roman" w:cs="Times New Roman"/>
          <w:sz w:val="24"/>
          <w:szCs w:val="24"/>
        </w:rPr>
      </w:pPr>
    </w:p>
    <w:p w14:paraId="2047B578" w14:textId="77777777" w:rsidR="008C6CB1" w:rsidRPr="00C34891" w:rsidRDefault="008C6CB1" w:rsidP="00C0756B">
      <w:pPr>
        <w:pStyle w:val="Titolo1"/>
        <w:numPr>
          <w:ilvl w:val="1"/>
          <w:numId w:val="43"/>
        </w:numPr>
        <w:spacing w:after="240" w:line="360" w:lineRule="auto"/>
        <w:jc w:val="both"/>
        <w:rPr>
          <w:rFonts w:ascii="Times New Roman" w:hAnsi="Times New Roman" w:cs="Times New Roman"/>
          <w:color w:val="auto"/>
        </w:rPr>
      </w:pPr>
      <w:bookmarkStart w:id="126" w:name="_Toc125623260"/>
      <w:bookmarkStart w:id="127" w:name="_Toc125623499"/>
      <w:bookmarkStart w:id="128" w:name="_Toc125638494"/>
      <w:bookmarkStart w:id="129" w:name="_Toc129719986"/>
      <w:r w:rsidRPr="00C34891">
        <w:rPr>
          <w:rFonts w:ascii="Times New Roman" w:hAnsi="Times New Roman" w:cs="Times New Roman"/>
          <w:color w:val="auto"/>
        </w:rPr>
        <w:lastRenderedPageBreak/>
        <w:t>Architettura del sistema</w:t>
      </w:r>
      <w:bookmarkEnd w:id="126"/>
      <w:bookmarkEnd w:id="127"/>
      <w:bookmarkEnd w:id="128"/>
      <w:bookmarkEnd w:id="129"/>
    </w:p>
    <w:p w14:paraId="7A099348" w14:textId="1867E028" w:rsidR="008C6CB1"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cuore </w:t>
      </w:r>
      <w:r w:rsidR="00762E09">
        <w:rPr>
          <w:rFonts w:ascii="Times New Roman" w:hAnsi="Times New Roman" w:cs="Times New Roman"/>
          <w:sz w:val="24"/>
          <w:szCs w:val="24"/>
        </w:rPr>
        <w:t>sistema</w:t>
      </w:r>
      <w:r w:rsidR="00CC46DC" w:rsidRPr="00C34891">
        <w:rPr>
          <w:rFonts w:ascii="Times New Roman" w:hAnsi="Times New Roman" w:cs="Times New Roman"/>
          <w:sz w:val="24"/>
          <w:szCs w:val="24"/>
        </w:rPr>
        <w:t xml:space="preserve"> </w:t>
      </w:r>
      <w:r w:rsidRPr="00C34891">
        <w:rPr>
          <w:rFonts w:ascii="Times New Roman" w:hAnsi="Times New Roman" w:cs="Times New Roman"/>
          <w:sz w:val="24"/>
          <w:szCs w:val="24"/>
        </w:rPr>
        <w:t>è costituito da due micro</w:t>
      </w:r>
      <w:r w:rsidR="007D0B81" w:rsidRPr="00C34891">
        <w:rPr>
          <w:rFonts w:ascii="Times New Roman" w:hAnsi="Times New Roman" w:cs="Times New Roman"/>
          <w:sz w:val="24"/>
          <w:szCs w:val="24"/>
        </w:rPr>
        <w:t>-</w:t>
      </w:r>
      <w:r w:rsidRPr="00C34891">
        <w:rPr>
          <w:rFonts w:ascii="Times New Roman" w:hAnsi="Times New Roman" w:cs="Times New Roman"/>
          <w:sz w:val="24"/>
          <w:szCs w:val="24"/>
        </w:rPr>
        <w:t>servizi: il micro</w:t>
      </w:r>
      <w:r w:rsidR="009A2983">
        <w:rPr>
          <w:rFonts w:ascii="Times New Roman" w:hAnsi="Times New Roman" w:cs="Times New Roman"/>
          <w:sz w:val="24"/>
          <w:szCs w:val="24"/>
        </w:rPr>
        <w:t>-</w:t>
      </w:r>
      <w:r w:rsidRPr="00C34891">
        <w:rPr>
          <w:rFonts w:ascii="Times New Roman" w:hAnsi="Times New Roman" w:cs="Times New Roman"/>
          <w:sz w:val="24"/>
          <w:szCs w:val="24"/>
        </w:rPr>
        <w:t xml:space="preserve">servizio degli utenti, anche detto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Pr="00C34891">
        <w:rPr>
          <w:rFonts w:ascii="Times New Roman" w:hAnsi="Times New Roman" w:cs="Times New Roman"/>
          <w:sz w:val="24"/>
          <w:szCs w:val="24"/>
        </w:rPr>
        <w:t xml:space="preserve"> e il micro</w:t>
      </w:r>
      <w:r w:rsidR="00B565C6" w:rsidRPr="00C34891">
        <w:rPr>
          <w:rFonts w:ascii="Times New Roman" w:hAnsi="Times New Roman" w:cs="Times New Roman"/>
          <w:sz w:val="24"/>
          <w:szCs w:val="24"/>
        </w:rPr>
        <w:t>-</w:t>
      </w:r>
      <w:r w:rsidRPr="00C34891">
        <w:rPr>
          <w:rFonts w:ascii="Times New Roman" w:hAnsi="Times New Roman" w:cs="Times New Roman"/>
          <w:sz w:val="24"/>
          <w:szCs w:val="24"/>
        </w:rPr>
        <w:t xml:space="preserve">servizio per l'invio delle </w:t>
      </w:r>
      <w:r w:rsidR="00762E09">
        <w:rPr>
          <w:rFonts w:ascii="Times New Roman" w:hAnsi="Times New Roman" w:cs="Times New Roman"/>
          <w:sz w:val="24"/>
          <w:szCs w:val="24"/>
        </w:rPr>
        <w:t>e</w:t>
      </w:r>
      <w:r w:rsidRPr="00C34891">
        <w:rPr>
          <w:rFonts w:ascii="Times New Roman" w:hAnsi="Times New Roman" w:cs="Times New Roman"/>
          <w:sz w:val="24"/>
          <w:szCs w:val="24"/>
        </w:rPr>
        <w:t xml:space="preserve">mail, chiamato </w:t>
      </w:r>
      <w:r w:rsidR="00D8752C">
        <w:rPr>
          <w:rFonts w:ascii="Times New Roman" w:hAnsi="Times New Roman" w:cs="Times New Roman"/>
          <w:sz w:val="24"/>
          <w:szCs w:val="24"/>
        </w:rPr>
        <w:t>“Email Sender”</w:t>
      </w:r>
      <w:r w:rsidRPr="00C34891">
        <w:rPr>
          <w:rFonts w:ascii="Times New Roman" w:hAnsi="Times New Roman" w:cs="Times New Roman"/>
          <w:sz w:val="24"/>
          <w:szCs w:val="24"/>
        </w:rPr>
        <w:t>.</w:t>
      </w:r>
    </w:p>
    <w:p w14:paraId="5C64376D" w14:textId="355758AE" w:rsidR="008C6CB1" w:rsidRPr="00C34891" w:rsidRDefault="00D8752C"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w:t>
      </w:r>
      <w:r w:rsidRPr="00C34891">
        <w:rPr>
          <w:rFonts w:ascii="Times New Roman" w:hAnsi="Times New Roman" w:cs="Times New Roman"/>
          <w:sz w:val="24"/>
          <w:szCs w:val="24"/>
        </w:rPr>
        <w:t xml:space="preserve">ser </w:t>
      </w:r>
      <w:r>
        <w:rPr>
          <w:rFonts w:ascii="Times New Roman" w:hAnsi="Times New Roman" w:cs="Times New Roman"/>
          <w:sz w:val="24"/>
          <w:szCs w:val="24"/>
        </w:rPr>
        <w:t>M</w:t>
      </w:r>
      <w:r w:rsidRPr="00C34891">
        <w:rPr>
          <w:rFonts w:ascii="Times New Roman" w:hAnsi="Times New Roman" w:cs="Times New Roman"/>
          <w:sz w:val="24"/>
          <w:szCs w:val="24"/>
        </w:rPr>
        <w:t>anager</w:t>
      </w:r>
      <w:r>
        <w:rPr>
          <w:rFonts w:ascii="Times New Roman" w:hAnsi="Times New Roman" w:cs="Times New Roman"/>
          <w:sz w:val="24"/>
          <w:szCs w:val="24"/>
        </w:rPr>
        <w:t>”</w:t>
      </w:r>
      <w:r w:rsidR="008C6CB1" w:rsidRPr="00C34891">
        <w:rPr>
          <w:rFonts w:ascii="Times New Roman" w:hAnsi="Times New Roman" w:cs="Times New Roman"/>
          <w:sz w:val="24"/>
          <w:szCs w:val="24"/>
        </w:rPr>
        <w:t xml:space="preserve"> fornisce le API per gestire i flussi di registrazione, </w:t>
      </w:r>
      <w:r w:rsidR="00A8663D" w:rsidRPr="00C34891">
        <w:rPr>
          <w:rFonts w:ascii="Times New Roman" w:hAnsi="Times New Roman" w:cs="Times New Roman"/>
          <w:sz w:val="24"/>
          <w:szCs w:val="24"/>
        </w:rPr>
        <w:t xml:space="preserve">di </w:t>
      </w:r>
      <w:r w:rsidR="008C6CB1" w:rsidRPr="00C34891">
        <w:rPr>
          <w:rFonts w:ascii="Times New Roman" w:hAnsi="Times New Roman" w:cs="Times New Roman"/>
          <w:sz w:val="24"/>
          <w:szCs w:val="24"/>
        </w:rPr>
        <w:t xml:space="preserve">aggiornamento e </w:t>
      </w:r>
      <w:r w:rsidR="00A8663D" w:rsidRPr="00C34891">
        <w:rPr>
          <w:rFonts w:ascii="Times New Roman" w:hAnsi="Times New Roman" w:cs="Times New Roman"/>
          <w:sz w:val="24"/>
          <w:szCs w:val="24"/>
        </w:rPr>
        <w:t xml:space="preserve">di </w:t>
      </w:r>
      <w:r w:rsidR="008C6CB1" w:rsidRPr="00C34891">
        <w:rPr>
          <w:rFonts w:ascii="Times New Roman" w:hAnsi="Times New Roman" w:cs="Times New Roman"/>
          <w:sz w:val="24"/>
          <w:szCs w:val="24"/>
        </w:rPr>
        <w:t>cancellazione degli utenti</w:t>
      </w:r>
      <w:r w:rsidR="00570433" w:rsidRPr="00C34891">
        <w:rPr>
          <w:rFonts w:ascii="Times New Roman" w:hAnsi="Times New Roman" w:cs="Times New Roman"/>
          <w:sz w:val="24"/>
          <w:szCs w:val="24"/>
        </w:rPr>
        <w:t>, mentre</w:t>
      </w:r>
      <w:r w:rsidR="008C6CB1" w:rsidRPr="00C34891">
        <w:rPr>
          <w:rFonts w:ascii="Times New Roman" w:hAnsi="Times New Roman" w:cs="Times New Roman"/>
          <w:sz w:val="24"/>
          <w:szCs w:val="24"/>
        </w:rPr>
        <w:t xml:space="preserve"> </w:t>
      </w:r>
      <w:r>
        <w:rPr>
          <w:rFonts w:ascii="Times New Roman" w:hAnsi="Times New Roman" w:cs="Times New Roman"/>
          <w:sz w:val="24"/>
          <w:szCs w:val="24"/>
        </w:rPr>
        <w:t xml:space="preserve">“Email Sender” </w:t>
      </w:r>
      <w:r w:rsidR="008C6CB1" w:rsidRPr="00C34891">
        <w:rPr>
          <w:rFonts w:ascii="Times New Roman" w:hAnsi="Times New Roman" w:cs="Times New Roman"/>
          <w:sz w:val="24"/>
          <w:szCs w:val="24"/>
        </w:rPr>
        <w:t>si occupa dell'invio dell</w:t>
      </w:r>
      <w:r w:rsidR="0022094C" w:rsidRPr="00C34891">
        <w:rPr>
          <w:rFonts w:ascii="Times New Roman" w:hAnsi="Times New Roman" w:cs="Times New Roman"/>
          <w:sz w:val="24"/>
          <w:szCs w:val="24"/>
        </w:rPr>
        <w:t>a</w:t>
      </w:r>
      <w:r w:rsidR="008C6CB1" w:rsidRPr="00C34891">
        <w:rPr>
          <w:rFonts w:ascii="Times New Roman" w:hAnsi="Times New Roman" w:cs="Times New Roman"/>
          <w:sz w:val="24"/>
          <w:szCs w:val="24"/>
        </w:rPr>
        <w:t xml:space="preserve"> mail di verifica </w:t>
      </w:r>
      <w:r w:rsidR="0022094C" w:rsidRPr="00C34891">
        <w:rPr>
          <w:rFonts w:ascii="Times New Roman" w:hAnsi="Times New Roman" w:cs="Times New Roman"/>
          <w:sz w:val="24"/>
          <w:szCs w:val="24"/>
        </w:rPr>
        <w:t xml:space="preserve">appoggiandosi </w:t>
      </w:r>
      <w:r w:rsidR="00922AE8" w:rsidRPr="00C34891">
        <w:rPr>
          <w:rFonts w:ascii="Times New Roman" w:hAnsi="Times New Roman" w:cs="Times New Roman"/>
          <w:sz w:val="24"/>
          <w:szCs w:val="24"/>
        </w:rPr>
        <w:t>al</w:t>
      </w:r>
      <w:r w:rsidR="0022094C" w:rsidRPr="00C34891">
        <w:rPr>
          <w:rFonts w:ascii="Times New Roman" w:hAnsi="Times New Roman" w:cs="Times New Roman"/>
          <w:sz w:val="24"/>
          <w:szCs w:val="24"/>
        </w:rPr>
        <w:t xml:space="preserve"> serviz</w:t>
      </w:r>
      <w:r w:rsidR="00922AE8" w:rsidRPr="00C34891">
        <w:rPr>
          <w:rFonts w:ascii="Times New Roman" w:hAnsi="Times New Roman" w:cs="Times New Roman"/>
          <w:sz w:val="24"/>
          <w:szCs w:val="24"/>
        </w:rPr>
        <w:t>io</w:t>
      </w:r>
      <w:r w:rsidR="008C6CB1" w:rsidRPr="00C34891">
        <w:rPr>
          <w:rFonts w:ascii="Times New Roman" w:hAnsi="Times New Roman" w:cs="Times New Roman"/>
          <w:sz w:val="24"/>
          <w:szCs w:val="24"/>
        </w:rPr>
        <w:t xml:space="preserve"> di posta elettronica Gmail.</w:t>
      </w:r>
      <w:r w:rsidR="001B282D" w:rsidRPr="00C34891">
        <w:rPr>
          <w:rFonts w:ascii="Times New Roman" w:hAnsi="Times New Roman" w:cs="Times New Roman"/>
          <w:sz w:val="24"/>
          <w:szCs w:val="24"/>
        </w:rPr>
        <w:t xml:space="preserve"> </w:t>
      </w:r>
    </w:p>
    <w:p w14:paraId="72C40E61" w14:textId="412FC076" w:rsidR="001B282D" w:rsidRPr="00C34891" w:rsidRDefault="001B282D"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Affinché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Pr="00C34891">
        <w:rPr>
          <w:rFonts w:ascii="Times New Roman" w:hAnsi="Times New Roman" w:cs="Times New Roman"/>
          <w:sz w:val="24"/>
          <w:szCs w:val="24"/>
        </w:rPr>
        <w:t xml:space="preserve"> possa innescare l’invio di una mail di conferma per mezzo del micro-servizio </w:t>
      </w:r>
      <w:r w:rsidR="00D8752C">
        <w:rPr>
          <w:rFonts w:ascii="Times New Roman" w:hAnsi="Times New Roman" w:cs="Times New Roman"/>
          <w:sz w:val="24"/>
          <w:szCs w:val="24"/>
        </w:rPr>
        <w:t>“Email Sender”</w:t>
      </w:r>
      <w:r w:rsidRPr="00C34891">
        <w:rPr>
          <w:rFonts w:ascii="Times New Roman" w:hAnsi="Times New Roman" w:cs="Times New Roman"/>
          <w:sz w:val="24"/>
          <w:szCs w:val="24"/>
        </w:rPr>
        <w:t xml:space="preserve">, del quale sono state realizzate più istanze, è necessario implementare </w:t>
      </w:r>
      <w:r w:rsidR="00214727">
        <w:rPr>
          <w:rFonts w:ascii="Times New Roman" w:hAnsi="Times New Roman" w:cs="Times New Roman"/>
          <w:sz w:val="24"/>
          <w:szCs w:val="24"/>
        </w:rPr>
        <w:t>il</w:t>
      </w:r>
      <w:r w:rsidRPr="00C34891">
        <w:rPr>
          <w:rFonts w:ascii="Times New Roman" w:hAnsi="Times New Roman" w:cs="Times New Roman"/>
          <w:sz w:val="24"/>
          <w:szCs w:val="24"/>
        </w:rPr>
        <w:t xml:space="preserve"> registro dei servizi</w:t>
      </w:r>
      <w:r w:rsidR="00214727">
        <w:rPr>
          <w:rFonts w:ascii="Times New Roman" w:hAnsi="Times New Roman" w:cs="Times New Roman"/>
          <w:sz w:val="24"/>
          <w:szCs w:val="24"/>
        </w:rPr>
        <w:t xml:space="preserve"> </w:t>
      </w:r>
      <w:r w:rsidRPr="00C34891">
        <w:rPr>
          <w:rFonts w:ascii="Times New Roman" w:hAnsi="Times New Roman" w:cs="Times New Roman"/>
          <w:sz w:val="24"/>
          <w:szCs w:val="24"/>
        </w:rPr>
        <w:t>Eureka Server, per il discovery dinamico.</w:t>
      </w:r>
    </w:p>
    <w:p w14:paraId="67FAFD70" w14:textId="0DAB511A" w:rsidR="00260708" w:rsidRPr="00C34891" w:rsidRDefault="00471F9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All'interno dell'architettura sono stati inclusi un sistema per la gestione dei log e un sistema per il monitoraggio delle metriche. </w:t>
      </w:r>
    </w:p>
    <w:p w14:paraId="4B9359C1" w14:textId="77777777" w:rsidR="00EC288A" w:rsidRDefault="00471F9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sistema di </w:t>
      </w:r>
      <w:r w:rsidR="00260708" w:rsidRPr="00C34891">
        <w:rPr>
          <w:rFonts w:ascii="Times New Roman" w:hAnsi="Times New Roman" w:cs="Times New Roman"/>
          <w:sz w:val="24"/>
          <w:szCs w:val="24"/>
        </w:rPr>
        <w:t xml:space="preserve">gestione </w:t>
      </w:r>
      <w:r w:rsidRPr="00C34891">
        <w:rPr>
          <w:rFonts w:ascii="Times New Roman" w:hAnsi="Times New Roman" w:cs="Times New Roman"/>
          <w:sz w:val="24"/>
          <w:szCs w:val="24"/>
        </w:rPr>
        <w:t>dei log</w:t>
      </w:r>
      <w:r w:rsidR="00260708" w:rsidRPr="00C34891">
        <w:rPr>
          <w:rFonts w:ascii="Times New Roman" w:hAnsi="Times New Roman" w:cs="Times New Roman"/>
          <w:sz w:val="24"/>
          <w:szCs w:val="24"/>
        </w:rPr>
        <w:t xml:space="preserve"> è costituito dai servizi </w:t>
      </w:r>
      <w:r w:rsidRPr="00C34891">
        <w:rPr>
          <w:rFonts w:ascii="Times New Roman" w:hAnsi="Times New Roman" w:cs="Times New Roman"/>
          <w:sz w:val="24"/>
          <w:szCs w:val="24"/>
        </w:rPr>
        <w:t>Elasticsearch, Logstash</w:t>
      </w:r>
      <w:r w:rsidR="00F52771" w:rsidRPr="00C34891">
        <w:rPr>
          <w:rFonts w:ascii="Times New Roman" w:hAnsi="Times New Roman" w:cs="Times New Roman"/>
          <w:sz w:val="24"/>
          <w:szCs w:val="24"/>
        </w:rPr>
        <w:t xml:space="preserve"> e</w:t>
      </w:r>
      <w:r w:rsidRPr="00C34891">
        <w:rPr>
          <w:rFonts w:ascii="Times New Roman" w:hAnsi="Times New Roman" w:cs="Times New Roman"/>
          <w:sz w:val="24"/>
          <w:szCs w:val="24"/>
        </w:rPr>
        <w:t xml:space="preserve"> Kibana</w:t>
      </w:r>
      <w:r w:rsidR="00260708" w:rsidRPr="00C34891">
        <w:rPr>
          <w:rFonts w:ascii="Times New Roman" w:hAnsi="Times New Roman" w:cs="Times New Roman"/>
          <w:sz w:val="24"/>
          <w:szCs w:val="24"/>
        </w:rPr>
        <w:t xml:space="preserve">. Esso </w:t>
      </w:r>
      <w:r w:rsidRPr="00C34891">
        <w:rPr>
          <w:rFonts w:ascii="Times New Roman" w:hAnsi="Times New Roman" w:cs="Times New Roman"/>
          <w:sz w:val="24"/>
          <w:szCs w:val="24"/>
        </w:rPr>
        <w:t>consente di raccogliere</w:t>
      </w:r>
      <w:r w:rsidR="00960121">
        <w:rPr>
          <w:rFonts w:ascii="Times New Roman" w:hAnsi="Times New Roman" w:cs="Times New Roman"/>
          <w:sz w:val="24"/>
          <w:szCs w:val="24"/>
        </w:rPr>
        <w:t xml:space="preserve"> </w:t>
      </w:r>
      <w:r w:rsidRPr="00C34891">
        <w:rPr>
          <w:rFonts w:ascii="Times New Roman" w:hAnsi="Times New Roman" w:cs="Times New Roman"/>
          <w:sz w:val="24"/>
          <w:szCs w:val="24"/>
        </w:rPr>
        <w:t xml:space="preserve">e visualizzare i log prodotti dai vari servizi. </w:t>
      </w:r>
      <w:r w:rsidR="00066949">
        <w:rPr>
          <w:rFonts w:ascii="Times New Roman" w:hAnsi="Times New Roman" w:cs="Times New Roman"/>
          <w:sz w:val="24"/>
          <w:szCs w:val="24"/>
        </w:rPr>
        <w:t>I</w:t>
      </w:r>
      <w:r w:rsidRPr="00C34891">
        <w:rPr>
          <w:rFonts w:ascii="Times New Roman" w:hAnsi="Times New Roman" w:cs="Times New Roman"/>
          <w:sz w:val="24"/>
          <w:szCs w:val="24"/>
        </w:rPr>
        <w:t xml:space="preserve">l sistema di monitoraggio, Prometheus, offre la possibilità di monitorare le metriche </w:t>
      </w:r>
      <w:r w:rsidR="00066949">
        <w:rPr>
          <w:rFonts w:ascii="Times New Roman" w:hAnsi="Times New Roman" w:cs="Times New Roman"/>
          <w:sz w:val="24"/>
          <w:szCs w:val="24"/>
        </w:rPr>
        <w:t xml:space="preserve">e lo stato di salute </w:t>
      </w:r>
      <w:r w:rsidRPr="00C34891">
        <w:rPr>
          <w:rFonts w:ascii="Times New Roman" w:hAnsi="Times New Roman" w:cs="Times New Roman"/>
          <w:sz w:val="24"/>
          <w:szCs w:val="24"/>
        </w:rPr>
        <w:t>dei servizi</w:t>
      </w:r>
      <w:r w:rsidR="00066949">
        <w:rPr>
          <w:rFonts w:ascii="Times New Roman" w:hAnsi="Times New Roman" w:cs="Times New Roman"/>
          <w:sz w:val="24"/>
          <w:szCs w:val="24"/>
        </w:rPr>
        <w:t>.</w:t>
      </w:r>
      <w:r w:rsidR="00EC288A">
        <w:rPr>
          <w:rFonts w:ascii="Times New Roman" w:hAnsi="Times New Roman" w:cs="Times New Roman"/>
          <w:sz w:val="24"/>
          <w:szCs w:val="24"/>
        </w:rPr>
        <w:t xml:space="preserve"> </w:t>
      </w:r>
    </w:p>
    <w:p w14:paraId="3DF4A344" w14:textId="345F6ADC" w:rsidR="00083D75" w:rsidRPr="00C34891" w:rsidRDefault="00066949"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L’integrazione dei due sistemi precedenti con l’applicazione è necessaria per garantire </w:t>
      </w:r>
      <w:r w:rsidR="00471F95" w:rsidRPr="00C34891">
        <w:rPr>
          <w:rFonts w:ascii="Times New Roman" w:hAnsi="Times New Roman" w:cs="Times New Roman"/>
          <w:sz w:val="24"/>
          <w:szCs w:val="24"/>
        </w:rPr>
        <w:t>una maggiore osservabilità de</w:t>
      </w:r>
      <w:r w:rsidR="00F52771" w:rsidRPr="00C34891">
        <w:rPr>
          <w:rFonts w:ascii="Times New Roman" w:hAnsi="Times New Roman" w:cs="Times New Roman"/>
          <w:sz w:val="24"/>
          <w:szCs w:val="24"/>
        </w:rPr>
        <w:t>ll’applicazione e</w:t>
      </w:r>
      <w:r w:rsidR="00471F95" w:rsidRPr="00C34891">
        <w:rPr>
          <w:rFonts w:ascii="Times New Roman" w:hAnsi="Times New Roman" w:cs="Times New Roman"/>
          <w:sz w:val="24"/>
          <w:szCs w:val="24"/>
        </w:rPr>
        <w:t xml:space="preserve"> </w:t>
      </w:r>
      <w:r w:rsidR="00260708" w:rsidRPr="00C34891">
        <w:rPr>
          <w:rFonts w:ascii="Times New Roman" w:hAnsi="Times New Roman" w:cs="Times New Roman"/>
          <w:sz w:val="24"/>
          <w:szCs w:val="24"/>
        </w:rPr>
        <w:t xml:space="preserve">per la </w:t>
      </w:r>
      <w:r w:rsidR="00471F95" w:rsidRPr="00C34891">
        <w:rPr>
          <w:rFonts w:ascii="Times New Roman" w:hAnsi="Times New Roman" w:cs="Times New Roman"/>
          <w:sz w:val="24"/>
          <w:szCs w:val="24"/>
        </w:rPr>
        <w:t>rileva</w:t>
      </w:r>
      <w:r w:rsidR="00260708" w:rsidRPr="00C34891">
        <w:rPr>
          <w:rFonts w:ascii="Times New Roman" w:hAnsi="Times New Roman" w:cs="Times New Roman"/>
          <w:sz w:val="24"/>
          <w:szCs w:val="24"/>
        </w:rPr>
        <w:t>zione</w:t>
      </w:r>
      <w:r w:rsidR="00471F95" w:rsidRPr="00C34891">
        <w:rPr>
          <w:rFonts w:ascii="Times New Roman" w:hAnsi="Times New Roman" w:cs="Times New Roman"/>
          <w:sz w:val="24"/>
          <w:szCs w:val="24"/>
        </w:rPr>
        <w:t xml:space="preserve"> tempestiv</w:t>
      </w:r>
      <w:r w:rsidR="00613D96" w:rsidRPr="00C34891">
        <w:rPr>
          <w:rFonts w:ascii="Times New Roman" w:hAnsi="Times New Roman" w:cs="Times New Roman"/>
          <w:sz w:val="24"/>
          <w:szCs w:val="24"/>
        </w:rPr>
        <w:t>a di</w:t>
      </w:r>
      <w:r w:rsidR="00471F95" w:rsidRPr="00C34891">
        <w:rPr>
          <w:rFonts w:ascii="Times New Roman" w:hAnsi="Times New Roman" w:cs="Times New Roman"/>
          <w:sz w:val="24"/>
          <w:szCs w:val="24"/>
        </w:rPr>
        <w:t xml:space="preserve"> eventuali problemi</w:t>
      </w:r>
      <w:r w:rsidR="00613D96" w:rsidRPr="00C34891">
        <w:rPr>
          <w:rFonts w:ascii="Times New Roman" w:hAnsi="Times New Roman" w:cs="Times New Roman"/>
          <w:sz w:val="24"/>
          <w:szCs w:val="24"/>
        </w:rPr>
        <w:t>.</w:t>
      </w:r>
    </w:p>
    <w:p w14:paraId="4B406299" w14:textId="33422EF0" w:rsidR="008C6CB1" w:rsidRPr="00C34891" w:rsidRDefault="007A1E2D"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Per richiedere un servizio all'applicazione, l’utente deve far</w:t>
      </w:r>
      <w:r w:rsidR="00F12D26">
        <w:rPr>
          <w:rFonts w:ascii="Times New Roman" w:hAnsi="Times New Roman" w:cs="Times New Roman"/>
          <w:sz w:val="24"/>
          <w:szCs w:val="24"/>
        </w:rPr>
        <w:t xml:space="preserve">ne </w:t>
      </w:r>
      <w:r w:rsidRPr="00C34891">
        <w:rPr>
          <w:rFonts w:ascii="Times New Roman" w:hAnsi="Times New Roman" w:cs="Times New Roman"/>
          <w:sz w:val="24"/>
          <w:szCs w:val="24"/>
        </w:rPr>
        <w:t xml:space="preserve">richiesta </w:t>
      </w:r>
      <w:r w:rsidR="00F12D26">
        <w:rPr>
          <w:rFonts w:ascii="Times New Roman" w:hAnsi="Times New Roman" w:cs="Times New Roman"/>
          <w:sz w:val="24"/>
          <w:szCs w:val="24"/>
        </w:rPr>
        <w:t xml:space="preserve">rivolgendosi al </w:t>
      </w:r>
      <w:r w:rsidRPr="00C34891">
        <w:rPr>
          <w:rFonts w:ascii="Times New Roman" w:hAnsi="Times New Roman" w:cs="Times New Roman"/>
          <w:sz w:val="24"/>
          <w:szCs w:val="24"/>
        </w:rPr>
        <w:t>gateway dell’architettura</w:t>
      </w:r>
      <w:r w:rsidR="00F12D26">
        <w:rPr>
          <w:rFonts w:ascii="Times New Roman" w:hAnsi="Times New Roman" w:cs="Times New Roman"/>
          <w:sz w:val="24"/>
          <w:szCs w:val="24"/>
        </w:rPr>
        <w:t>.</w:t>
      </w:r>
    </w:p>
    <w:p w14:paraId="4AE2021E" w14:textId="77777777" w:rsidR="006B3875" w:rsidRPr="00C34891" w:rsidRDefault="006B3875" w:rsidP="005E6458">
      <w:pPr>
        <w:spacing w:before="240" w:line="360" w:lineRule="auto"/>
        <w:jc w:val="center"/>
        <w:rPr>
          <w:rFonts w:ascii="Times New Roman" w:hAnsi="Times New Roman" w:cs="Times New Roman"/>
          <w:sz w:val="24"/>
          <w:szCs w:val="24"/>
        </w:rPr>
      </w:pPr>
    </w:p>
    <w:p w14:paraId="5FD915F5" w14:textId="77777777" w:rsidR="006B3875" w:rsidRPr="00C34891" w:rsidRDefault="006B3875" w:rsidP="005E6458">
      <w:pPr>
        <w:spacing w:before="240" w:line="360" w:lineRule="auto"/>
        <w:jc w:val="center"/>
        <w:rPr>
          <w:rFonts w:ascii="Times New Roman" w:hAnsi="Times New Roman" w:cs="Times New Roman"/>
          <w:sz w:val="24"/>
          <w:szCs w:val="24"/>
        </w:rPr>
      </w:pPr>
    </w:p>
    <w:p w14:paraId="001366D2" w14:textId="330B5839" w:rsidR="008C6CB1" w:rsidRPr="00C34891" w:rsidRDefault="0000642D" w:rsidP="005E6458">
      <w:pPr>
        <w:spacing w:before="240" w:line="360" w:lineRule="auto"/>
        <w:jc w:val="center"/>
        <w:rPr>
          <w:rFonts w:ascii="Times New Roman" w:hAnsi="Times New Roman" w:cs="Times New Roman"/>
          <w:sz w:val="24"/>
          <w:szCs w:val="24"/>
        </w:rPr>
      </w:pPr>
      <w:r w:rsidRPr="0000642D">
        <w:rPr>
          <w:rFonts w:ascii="Times New Roman" w:hAnsi="Times New Roman" w:cs="Times New Roman"/>
          <w:noProof/>
          <w:sz w:val="24"/>
          <w:szCs w:val="24"/>
        </w:rPr>
        <w:lastRenderedPageBreak/>
        <w:drawing>
          <wp:inline distT="0" distB="0" distL="0" distR="0" wp14:anchorId="55445EA5" wp14:editId="58D7A27A">
            <wp:extent cx="5612130" cy="4285615"/>
            <wp:effectExtent l="19050" t="19050" r="26670" b="1968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285615"/>
                    </a:xfrm>
                    <a:prstGeom prst="rect">
                      <a:avLst/>
                    </a:prstGeom>
                    <a:ln>
                      <a:solidFill>
                        <a:schemeClr val="tx1"/>
                      </a:solidFill>
                    </a:ln>
                  </pic:spPr>
                </pic:pic>
              </a:graphicData>
            </a:graphic>
          </wp:inline>
        </w:drawing>
      </w:r>
    </w:p>
    <w:p w14:paraId="5BBBA9E1" w14:textId="0FF27069" w:rsidR="00BD4085" w:rsidRPr="00C34891" w:rsidRDefault="00730E6B" w:rsidP="005E6458">
      <w:pPr>
        <w:spacing w:before="240" w:line="360" w:lineRule="auto"/>
        <w:jc w:val="center"/>
        <w:rPr>
          <w:rFonts w:ascii="Times New Roman" w:hAnsi="Times New Roman" w:cs="Times New Roman"/>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6B3875" w:rsidRPr="00C34891">
        <w:rPr>
          <w:rFonts w:ascii="Times New Roman" w:hAnsi="Times New Roman" w:cs="Times New Roman"/>
          <w:b/>
          <w:bCs/>
          <w:i/>
          <w:iCs/>
          <w:sz w:val="18"/>
          <w:szCs w:val="18"/>
        </w:rPr>
        <w:t>1</w:t>
      </w:r>
      <w:r w:rsidRPr="00C34891">
        <w:rPr>
          <w:rFonts w:ascii="Times New Roman" w:hAnsi="Times New Roman" w:cs="Times New Roman"/>
          <w:i/>
          <w:iCs/>
          <w:sz w:val="18"/>
          <w:szCs w:val="18"/>
        </w:rPr>
        <w:t xml:space="preserve"> Diagramma a componenti dell'architettura del sistema</w:t>
      </w:r>
    </w:p>
    <w:p w14:paraId="3EE7350C" w14:textId="51C90A7D" w:rsidR="00215580" w:rsidRPr="00C34891" w:rsidRDefault="00BD4085" w:rsidP="005E6458">
      <w:pPr>
        <w:spacing w:line="360" w:lineRule="auto"/>
        <w:jc w:val="both"/>
        <w:rPr>
          <w:rFonts w:ascii="Times New Roman" w:hAnsi="Times New Roman" w:cs="Times New Roman"/>
          <w:sz w:val="24"/>
          <w:szCs w:val="24"/>
        </w:rPr>
      </w:pPr>
      <w:r w:rsidRPr="00C34891">
        <w:rPr>
          <w:rFonts w:ascii="Times New Roman" w:hAnsi="Times New Roman" w:cs="Times New Roman"/>
          <w:i/>
          <w:iCs/>
          <w:sz w:val="18"/>
          <w:szCs w:val="18"/>
        </w:rPr>
        <w:br w:type="page"/>
      </w:r>
      <w:r w:rsidRPr="00C34891">
        <w:rPr>
          <w:rFonts w:ascii="Times New Roman" w:hAnsi="Times New Roman" w:cs="Times New Roman"/>
          <w:sz w:val="24"/>
          <w:szCs w:val="24"/>
        </w:rPr>
        <w:lastRenderedPageBreak/>
        <w:t xml:space="preserve">Di seguito il diagramma dei casi d’uso, in cui vengono mostrate schematicamente le operazioni che </w:t>
      </w:r>
      <w:r w:rsidR="00927BA8" w:rsidRPr="00C34891">
        <w:rPr>
          <w:rFonts w:ascii="Times New Roman" w:hAnsi="Times New Roman" w:cs="Times New Roman"/>
          <w:sz w:val="24"/>
          <w:szCs w:val="24"/>
        </w:rPr>
        <w:t>possono</w:t>
      </w:r>
      <w:r w:rsidRPr="00C34891">
        <w:rPr>
          <w:rFonts w:ascii="Times New Roman" w:hAnsi="Times New Roman" w:cs="Times New Roman"/>
          <w:sz w:val="24"/>
          <w:szCs w:val="24"/>
        </w:rPr>
        <w:t xml:space="preserve"> </w:t>
      </w:r>
      <w:r w:rsidR="007133E2">
        <w:rPr>
          <w:rFonts w:ascii="Times New Roman" w:hAnsi="Times New Roman" w:cs="Times New Roman"/>
          <w:sz w:val="24"/>
          <w:szCs w:val="24"/>
        </w:rPr>
        <w:t xml:space="preserve">essere effettuate </w:t>
      </w:r>
      <w:r w:rsidR="00691AB9" w:rsidRPr="00C34891">
        <w:rPr>
          <w:rFonts w:ascii="Times New Roman" w:hAnsi="Times New Roman" w:cs="Times New Roman"/>
          <w:sz w:val="24"/>
          <w:szCs w:val="24"/>
        </w:rPr>
        <w:t>dagli utilizzatori del sistema</w:t>
      </w:r>
      <w:r w:rsidRPr="00C34891">
        <w:rPr>
          <w:rFonts w:ascii="Times New Roman" w:hAnsi="Times New Roman" w:cs="Times New Roman"/>
          <w:sz w:val="24"/>
          <w:szCs w:val="24"/>
        </w:rPr>
        <w:t>:</w:t>
      </w:r>
    </w:p>
    <w:p w14:paraId="5A98EA09" w14:textId="6794792A" w:rsidR="00BD4085" w:rsidRPr="00C34891" w:rsidRDefault="00CC4B86" w:rsidP="005E6458">
      <w:pPr>
        <w:keepNext/>
        <w:spacing w:before="240" w:line="360" w:lineRule="auto"/>
        <w:jc w:val="center"/>
      </w:pPr>
      <w:r w:rsidRPr="00C34891">
        <w:rPr>
          <w:noProof/>
        </w:rPr>
        <w:drawing>
          <wp:inline distT="0" distB="0" distL="0" distR="0" wp14:anchorId="45F91D9E" wp14:editId="3F92D316">
            <wp:extent cx="5335350" cy="4567465"/>
            <wp:effectExtent l="19050" t="19050" r="17780" b="2413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5339643" cy="4571140"/>
                    </a:xfrm>
                    <a:prstGeom prst="rect">
                      <a:avLst/>
                    </a:prstGeom>
                    <a:ln>
                      <a:solidFill>
                        <a:schemeClr val="tx1"/>
                      </a:solidFill>
                    </a:ln>
                  </pic:spPr>
                </pic:pic>
              </a:graphicData>
            </a:graphic>
          </wp:inline>
        </w:drawing>
      </w:r>
    </w:p>
    <w:p w14:paraId="48EFB4E1" w14:textId="407E171B" w:rsidR="00BD4085" w:rsidRPr="00C34891" w:rsidRDefault="00BD4085" w:rsidP="005E6458">
      <w:pPr>
        <w:pStyle w:val="Didascalia"/>
        <w:spacing w:line="360" w:lineRule="auto"/>
        <w:jc w:val="center"/>
        <w:rPr>
          <w:rFonts w:ascii="Times New Roman" w:hAnsi="Times New Roman" w:cs="Times New Roman"/>
          <w:i w:val="0"/>
          <w:iCs w:val="0"/>
          <w:sz w:val="20"/>
          <w:szCs w:val="20"/>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w:t>
      </w:r>
      <w:r w:rsidR="006B3875" w:rsidRPr="00C34891">
        <w:rPr>
          <w:rFonts w:ascii="Times New Roman" w:hAnsi="Times New Roman" w:cs="Times New Roman"/>
          <w:b/>
          <w:bCs/>
          <w:color w:val="auto"/>
        </w:rPr>
        <w:t>2</w:t>
      </w:r>
      <w:r w:rsidRPr="00C34891">
        <w:rPr>
          <w:rFonts w:ascii="Times New Roman" w:hAnsi="Times New Roman" w:cs="Times New Roman"/>
          <w:b/>
          <w:bCs/>
          <w:color w:val="auto"/>
        </w:rPr>
        <w:t xml:space="preserve"> </w:t>
      </w:r>
      <w:r w:rsidRPr="00C34891">
        <w:rPr>
          <w:rFonts w:ascii="Times New Roman" w:hAnsi="Times New Roman" w:cs="Times New Roman"/>
          <w:color w:val="auto"/>
        </w:rPr>
        <w:t>Diagramma dei casi d'us</w:t>
      </w:r>
      <w:r w:rsidR="006D4534" w:rsidRPr="00C34891">
        <w:rPr>
          <w:rFonts w:ascii="Times New Roman" w:hAnsi="Times New Roman" w:cs="Times New Roman"/>
          <w:color w:val="auto"/>
        </w:rPr>
        <w:t>o</w:t>
      </w:r>
      <w:r w:rsidRPr="00C34891">
        <w:rPr>
          <w:rFonts w:ascii="Times New Roman" w:hAnsi="Times New Roman" w:cs="Times New Roman"/>
          <w:i w:val="0"/>
          <w:iCs w:val="0"/>
          <w:sz w:val="20"/>
          <w:szCs w:val="20"/>
        </w:rPr>
        <w:br w:type="page"/>
      </w:r>
    </w:p>
    <w:p w14:paraId="035C3499" w14:textId="77777777" w:rsidR="008C6CB1" w:rsidRPr="00C34891" w:rsidRDefault="008C6CB1" w:rsidP="00C0756B">
      <w:pPr>
        <w:pStyle w:val="Paragrafoelenco"/>
        <w:numPr>
          <w:ilvl w:val="1"/>
          <w:numId w:val="43"/>
        </w:numPr>
        <w:spacing w:before="240" w:line="360" w:lineRule="auto"/>
        <w:jc w:val="both"/>
        <w:rPr>
          <w:rStyle w:val="Titolo1Carattere"/>
          <w:rFonts w:ascii="Times New Roman" w:hAnsi="Times New Roman" w:cs="Times New Roman"/>
          <w:color w:val="auto"/>
        </w:rPr>
      </w:pPr>
      <w:bookmarkStart w:id="130" w:name="_Toc125623261"/>
      <w:bookmarkStart w:id="131" w:name="_Toc125623500"/>
      <w:bookmarkStart w:id="132" w:name="_Toc125638495"/>
      <w:bookmarkStart w:id="133" w:name="_Toc129719987"/>
      <w:r w:rsidRPr="00C34891">
        <w:rPr>
          <w:rStyle w:val="Titolo1Carattere"/>
          <w:rFonts w:ascii="Times New Roman" w:hAnsi="Times New Roman" w:cs="Times New Roman"/>
          <w:color w:val="auto"/>
        </w:rPr>
        <w:lastRenderedPageBreak/>
        <w:t>Processo di registrazione</w:t>
      </w:r>
      <w:bookmarkEnd w:id="130"/>
      <w:bookmarkEnd w:id="131"/>
      <w:bookmarkEnd w:id="132"/>
      <w:bookmarkEnd w:id="133"/>
    </w:p>
    <w:p w14:paraId="29E81DE4" w14:textId="72FFBD87" w:rsidR="008E0200" w:rsidRPr="00C34891" w:rsidRDefault="008E0200"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processo di registrazione </w:t>
      </w:r>
      <w:r w:rsidR="00C33A42">
        <w:rPr>
          <w:rFonts w:ascii="Times New Roman" w:hAnsi="Times New Roman" w:cs="Times New Roman"/>
          <w:sz w:val="24"/>
          <w:szCs w:val="24"/>
        </w:rPr>
        <w:t xml:space="preserve">serve per memorizzare le informazioni del nuovo utente che ne fa richiesta e per </w:t>
      </w:r>
      <w:r w:rsidRPr="00C34891">
        <w:rPr>
          <w:rFonts w:ascii="Times New Roman" w:hAnsi="Times New Roman" w:cs="Times New Roman"/>
          <w:sz w:val="24"/>
          <w:szCs w:val="24"/>
        </w:rPr>
        <w:t xml:space="preserve">verificare </w:t>
      </w:r>
      <w:r w:rsidR="00C33A42">
        <w:rPr>
          <w:rFonts w:ascii="Times New Roman" w:hAnsi="Times New Roman" w:cs="Times New Roman"/>
          <w:sz w:val="24"/>
          <w:szCs w:val="24"/>
        </w:rPr>
        <w:t xml:space="preserve">che </w:t>
      </w:r>
      <w:r w:rsidRPr="00C34891">
        <w:rPr>
          <w:rFonts w:ascii="Times New Roman" w:hAnsi="Times New Roman" w:cs="Times New Roman"/>
          <w:sz w:val="24"/>
          <w:szCs w:val="24"/>
        </w:rPr>
        <w:t xml:space="preserve">l’indirizzo </w:t>
      </w:r>
      <w:r w:rsidR="00C33A42">
        <w:rPr>
          <w:rFonts w:ascii="Times New Roman" w:hAnsi="Times New Roman" w:cs="Times New Roman"/>
          <w:sz w:val="24"/>
          <w:szCs w:val="24"/>
        </w:rPr>
        <w:t>e</w:t>
      </w:r>
      <w:r w:rsidRPr="00C34891">
        <w:rPr>
          <w:rFonts w:ascii="Times New Roman" w:hAnsi="Times New Roman" w:cs="Times New Roman"/>
          <w:sz w:val="24"/>
          <w:szCs w:val="24"/>
        </w:rPr>
        <w:t xml:space="preserve">mail fornito sia valido e che identifichi </w:t>
      </w:r>
      <w:r w:rsidR="00543961" w:rsidRPr="00C34891">
        <w:rPr>
          <w:rFonts w:ascii="Times New Roman" w:hAnsi="Times New Roman" w:cs="Times New Roman"/>
          <w:sz w:val="24"/>
          <w:szCs w:val="24"/>
        </w:rPr>
        <w:t xml:space="preserve">in maniera univoca </w:t>
      </w:r>
      <w:r w:rsidRPr="00C34891">
        <w:rPr>
          <w:rFonts w:ascii="Times New Roman" w:hAnsi="Times New Roman" w:cs="Times New Roman"/>
          <w:sz w:val="24"/>
          <w:szCs w:val="24"/>
        </w:rPr>
        <w:t>l'utente</w:t>
      </w:r>
      <w:r w:rsidR="00543961" w:rsidRPr="00C34891">
        <w:rPr>
          <w:rFonts w:ascii="Times New Roman" w:hAnsi="Times New Roman" w:cs="Times New Roman"/>
          <w:sz w:val="24"/>
          <w:szCs w:val="24"/>
        </w:rPr>
        <w:t xml:space="preserve"> che decide di iscriversi al servizio di newsletter. </w:t>
      </w:r>
    </w:p>
    <w:p w14:paraId="035A8ECE" w14:textId="1C8C9674" w:rsidR="008C6CB1" w:rsidRPr="00C34891" w:rsidRDefault="008E020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processo di registrazione comprende</w:t>
      </w:r>
      <w:r w:rsidR="00DE1A80">
        <w:rPr>
          <w:rFonts w:ascii="Times New Roman" w:hAnsi="Times New Roman" w:cs="Times New Roman"/>
          <w:sz w:val="24"/>
          <w:szCs w:val="24"/>
        </w:rPr>
        <w:t xml:space="preserve"> </w:t>
      </w:r>
      <w:r w:rsidRPr="00C34891">
        <w:rPr>
          <w:rFonts w:ascii="Times New Roman" w:hAnsi="Times New Roman" w:cs="Times New Roman"/>
          <w:sz w:val="24"/>
          <w:szCs w:val="24"/>
        </w:rPr>
        <w:t>diverse fasi</w:t>
      </w:r>
      <w:r w:rsidR="00DE1A80">
        <w:rPr>
          <w:rFonts w:ascii="Times New Roman" w:hAnsi="Times New Roman" w:cs="Times New Roman"/>
          <w:sz w:val="24"/>
          <w:szCs w:val="24"/>
        </w:rPr>
        <w:t>, che nel prototipo sono:</w:t>
      </w:r>
    </w:p>
    <w:p w14:paraId="44251EF7" w14:textId="41004362" w:rsidR="008C6CB1" w:rsidRPr="00C34891" w:rsidRDefault="003C5D49" w:rsidP="005E6458">
      <w:pPr>
        <w:pStyle w:val="Paragrafoelenco"/>
        <w:numPr>
          <w:ilvl w:val="0"/>
          <w:numId w:val="1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Raccolta dell’</w:t>
      </w:r>
      <w:r w:rsidR="008C6CB1" w:rsidRPr="00C34891">
        <w:rPr>
          <w:rFonts w:ascii="Times New Roman" w:hAnsi="Times New Roman" w:cs="Times New Roman"/>
          <w:sz w:val="24"/>
          <w:szCs w:val="24"/>
        </w:rPr>
        <w:t xml:space="preserve">indirizzo </w:t>
      </w:r>
      <w:r w:rsidRPr="00C34891">
        <w:rPr>
          <w:rFonts w:ascii="Times New Roman" w:hAnsi="Times New Roman" w:cs="Times New Roman"/>
          <w:sz w:val="24"/>
          <w:szCs w:val="24"/>
        </w:rPr>
        <w:t>e</w:t>
      </w:r>
      <w:r w:rsidR="008C6CB1" w:rsidRPr="00C34891">
        <w:rPr>
          <w:rFonts w:ascii="Times New Roman" w:hAnsi="Times New Roman" w:cs="Times New Roman"/>
          <w:sz w:val="24"/>
          <w:szCs w:val="24"/>
        </w:rPr>
        <w:t xml:space="preserve">mail e </w:t>
      </w:r>
      <w:r w:rsidRPr="00C34891">
        <w:rPr>
          <w:rFonts w:ascii="Times New Roman" w:hAnsi="Times New Roman" w:cs="Times New Roman"/>
          <w:sz w:val="24"/>
          <w:szCs w:val="24"/>
        </w:rPr>
        <w:t xml:space="preserve">di </w:t>
      </w:r>
      <w:r w:rsidR="008C6CB1" w:rsidRPr="00C34891">
        <w:rPr>
          <w:rFonts w:ascii="Times New Roman" w:hAnsi="Times New Roman" w:cs="Times New Roman"/>
          <w:sz w:val="24"/>
          <w:szCs w:val="24"/>
        </w:rPr>
        <w:t xml:space="preserve">altre informazioni personali, come </w:t>
      </w:r>
      <w:r w:rsidRPr="00C34891">
        <w:rPr>
          <w:rFonts w:ascii="Times New Roman" w:hAnsi="Times New Roman" w:cs="Times New Roman"/>
          <w:sz w:val="24"/>
          <w:szCs w:val="24"/>
        </w:rPr>
        <w:t xml:space="preserve">il </w:t>
      </w:r>
      <w:r w:rsidR="008C6CB1" w:rsidRPr="00C34891">
        <w:rPr>
          <w:rFonts w:ascii="Times New Roman" w:hAnsi="Times New Roman" w:cs="Times New Roman"/>
          <w:sz w:val="24"/>
          <w:szCs w:val="24"/>
        </w:rPr>
        <w:t xml:space="preserve">nome e </w:t>
      </w:r>
      <w:r w:rsidRPr="00C34891">
        <w:rPr>
          <w:rFonts w:ascii="Times New Roman" w:hAnsi="Times New Roman" w:cs="Times New Roman"/>
          <w:sz w:val="24"/>
          <w:szCs w:val="24"/>
        </w:rPr>
        <w:t xml:space="preserve">il </w:t>
      </w:r>
      <w:r w:rsidR="008C6CB1" w:rsidRPr="00C34891">
        <w:rPr>
          <w:rFonts w:ascii="Times New Roman" w:hAnsi="Times New Roman" w:cs="Times New Roman"/>
          <w:sz w:val="24"/>
          <w:szCs w:val="24"/>
        </w:rPr>
        <w:t>cognome</w:t>
      </w:r>
      <w:r w:rsidRPr="00C34891">
        <w:rPr>
          <w:rFonts w:ascii="Times New Roman" w:hAnsi="Times New Roman" w:cs="Times New Roman"/>
          <w:sz w:val="24"/>
          <w:szCs w:val="24"/>
        </w:rPr>
        <w:t xml:space="preserve"> dell’utente</w:t>
      </w:r>
      <w:r w:rsidR="008C6CB1" w:rsidRPr="00C34891">
        <w:rPr>
          <w:rFonts w:ascii="Times New Roman" w:hAnsi="Times New Roman" w:cs="Times New Roman"/>
          <w:sz w:val="24"/>
          <w:szCs w:val="24"/>
        </w:rPr>
        <w:t>.</w:t>
      </w:r>
    </w:p>
    <w:p w14:paraId="5F21BEDE" w14:textId="3FD2EBE5" w:rsidR="008C6CB1" w:rsidRPr="00C34891" w:rsidRDefault="000C4D5C" w:rsidP="005E6458">
      <w:pPr>
        <w:pStyle w:val="Paragrafoelenco"/>
        <w:numPr>
          <w:ilvl w:val="0"/>
          <w:numId w:val="15"/>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Invio di una e</w:t>
      </w:r>
      <w:r w:rsidR="008C6CB1" w:rsidRPr="00C34891">
        <w:rPr>
          <w:rFonts w:ascii="Times New Roman" w:hAnsi="Times New Roman" w:cs="Times New Roman"/>
          <w:sz w:val="24"/>
          <w:szCs w:val="24"/>
        </w:rPr>
        <w:t>mail di verifica all'indirizzo fornito</w:t>
      </w:r>
      <w:r w:rsidR="009E7972">
        <w:rPr>
          <w:rFonts w:ascii="Times New Roman" w:hAnsi="Times New Roman" w:cs="Times New Roman"/>
          <w:sz w:val="24"/>
          <w:szCs w:val="24"/>
        </w:rPr>
        <w:t>:</w:t>
      </w:r>
      <w:r w:rsidR="008C6CB1" w:rsidRPr="00C34891">
        <w:rPr>
          <w:rFonts w:ascii="Times New Roman" w:hAnsi="Times New Roman" w:cs="Times New Roman"/>
          <w:sz w:val="24"/>
          <w:szCs w:val="24"/>
        </w:rPr>
        <w:t xml:space="preserve"> </w:t>
      </w:r>
      <w:r w:rsidRPr="00C34891">
        <w:rPr>
          <w:rFonts w:ascii="Times New Roman" w:hAnsi="Times New Roman" w:cs="Times New Roman"/>
          <w:sz w:val="24"/>
          <w:szCs w:val="24"/>
        </w:rPr>
        <w:t>Il sistema genera un URI</w:t>
      </w:r>
      <w:r w:rsidR="00C040A4" w:rsidRPr="00C34891">
        <w:rPr>
          <w:rFonts w:ascii="Times New Roman" w:hAnsi="Times New Roman" w:cs="Times New Roman"/>
          <w:sz w:val="24"/>
          <w:szCs w:val="24"/>
        </w:rPr>
        <w:t>, contenente il riferimento ad un token di conferma associato all’indirizzo a cui è stata inviata l</w:t>
      </w:r>
      <w:r w:rsidR="009E7972">
        <w:rPr>
          <w:rFonts w:ascii="Times New Roman" w:hAnsi="Times New Roman" w:cs="Times New Roman"/>
          <w:sz w:val="24"/>
          <w:szCs w:val="24"/>
        </w:rPr>
        <w:t>’e</w:t>
      </w:r>
      <w:r w:rsidR="00C040A4" w:rsidRPr="00C34891">
        <w:rPr>
          <w:rFonts w:ascii="Times New Roman" w:hAnsi="Times New Roman" w:cs="Times New Roman"/>
          <w:sz w:val="24"/>
          <w:szCs w:val="24"/>
        </w:rPr>
        <w:t>mail.</w:t>
      </w:r>
    </w:p>
    <w:p w14:paraId="2CA429CF" w14:textId="2C2DC51B" w:rsidR="008C6CB1" w:rsidRPr="00C34891" w:rsidRDefault="00A45EF6" w:rsidP="005E6458">
      <w:pPr>
        <w:pStyle w:val="Paragrafoelenco"/>
        <w:numPr>
          <w:ilvl w:val="0"/>
          <w:numId w:val="15"/>
        </w:num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L’utente </w:t>
      </w:r>
      <w:r w:rsidR="0066153F" w:rsidRPr="00C34891">
        <w:rPr>
          <w:rFonts w:ascii="Times New Roman" w:hAnsi="Times New Roman" w:cs="Times New Roman"/>
          <w:sz w:val="24"/>
          <w:szCs w:val="24"/>
        </w:rPr>
        <w:t xml:space="preserve">deve </w:t>
      </w:r>
      <w:r w:rsidR="00C040A4" w:rsidRPr="00C34891">
        <w:rPr>
          <w:rFonts w:ascii="Times New Roman" w:hAnsi="Times New Roman" w:cs="Times New Roman"/>
          <w:sz w:val="24"/>
          <w:szCs w:val="24"/>
        </w:rPr>
        <w:t xml:space="preserve">cliccare sull’URI generato nella fase precedente. </w:t>
      </w:r>
      <w:r w:rsidRPr="00C34891">
        <w:rPr>
          <w:rFonts w:ascii="Times New Roman" w:hAnsi="Times New Roman" w:cs="Times New Roman"/>
          <w:sz w:val="24"/>
          <w:szCs w:val="24"/>
        </w:rPr>
        <w:t xml:space="preserve">Al clic, viene </w:t>
      </w:r>
      <w:r w:rsidR="008C6CB1" w:rsidRPr="00C34891">
        <w:rPr>
          <w:rFonts w:ascii="Times New Roman" w:hAnsi="Times New Roman" w:cs="Times New Roman"/>
          <w:sz w:val="24"/>
          <w:szCs w:val="24"/>
        </w:rPr>
        <w:t>verifica</w:t>
      </w:r>
      <w:r w:rsidRPr="00C34891">
        <w:rPr>
          <w:rFonts w:ascii="Times New Roman" w:hAnsi="Times New Roman" w:cs="Times New Roman"/>
          <w:sz w:val="24"/>
          <w:szCs w:val="24"/>
        </w:rPr>
        <w:t xml:space="preserve">to </w:t>
      </w:r>
      <w:r w:rsidR="008C6CB1" w:rsidRPr="00C34891">
        <w:rPr>
          <w:rFonts w:ascii="Times New Roman" w:hAnsi="Times New Roman" w:cs="Times New Roman"/>
          <w:sz w:val="24"/>
          <w:szCs w:val="24"/>
        </w:rPr>
        <w:t xml:space="preserve">che il token sia </w:t>
      </w:r>
      <w:r w:rsidR="00B25062">
        <w:rPr>
          <w:rFonts w:ascii="Times New Roman" w:hAnsi="Times New Roman" w:cs="Times New Roman"/>
          <w:sz w:val="24"/>
          <w:szCs w:val="24"/>
        </w:rPr>
        <w:t xml:space="preserve">valido rispetto </w:t>
      </w:r>
      <w:r w:rsidR="008C6CB1" w:rsidRPr="00C34891">
        <w:rPr>
          <w:rFonts w:ascii="Times New Roman" w:hAnsi="Times New Roman" w:cs="Times New Roman"/>
          <w:sz w:val="24"/>
          <w:szCs w:val="24"/>
        </w:rPr>
        <w:t xml:space="preserve">all'indirizzo </w:t>
      </w:r>
      <w:r w:rsidR="00C040A4" w:rsidRPr="00C34891">
        <w:rPr>
          <w:rFonts w:ascii="Times New Roman" w:hAnsi="Times New Roman" w:cs="Times New Roman"/>
          <w:sz w:val="24"/>
          <w:szCs w:val="24"/>
        </w:rPr>
        <w:t>e</w:t>
      </w:r>
      <w:r w:rsidR="008C6CB1" w:rsidRPr="00C34891">
        <w:rPr>
          <w:rFonts w:ascii="Times New Roman" w:hAnsi="Times New Roman" w:cs="Times New Roman"/>
          <w:sz w:val="24"/>
          <w:szCs w:val="24"/>
        </w:rPr>
        <w:t xml:space="preserve">mail </w:t>
      </w:r>
      <w:r w:rsidR="00BD5C7B" w:rsidRPr="00C34891">
        <w:rPr>
          <w:rFonts w:ascii="Times New Roman" w:hAnsi="Times New Roman" w:cs="Times New Roman"/>
          <w:sz w:val="24"/>
          <w:szCs w:val="24"/>
        </w:rPr>
        <w:t>da verificare</w:t>
      </w:r>
      <w:r w:rsidR="008C6CB1" w:rsidRPr="00C34891">
        <w:rPr>
          <w:rFonts w:ascii="Times New Roman" w:hAnsi="Times New Roman" w:cs="Times New Roman"/>
          <w:sz w:val="24"/>
          <w:szCs w:val="24"/>
        </w:rPr>
        <w:t xml:space="preserve">. Se il processo </w:t>
      </w:r>
      <w:r w:rsidR="00BD5C7B" w:rsidRPr="00C34891">
        <w:rPr>
          <w:rFonts w:ascii="Times New Roman" w:hAnsi="Times New Roman" w:cs="Times New Roman"/>
          <w:sz w:val="24"/>
          <w:szCs w:val="24"/>
        </w:rPr>
        <w:t>ha esito positivo</w:t>
      </w:r>
      <w:r w:rsidR="008C6CB1" w:rsidRPr="00C34891">
        <w:rPr>
          <w:rFonts w:ascii="Times New Roman" w:hAnsi="Times New Roman" w:cs="Times New Roman"/>
          <w:sz w:val="24"/>
          <w:szCs w:val="24"/>
        </w:rPr>
        <w:t>, l</w:t>
      </w:r>
      <w:r w:rsidR="00BD5C7B" w:rsidRPr="00C34891">
        <w:rPr>
          <w:rFonts w:ascii="Times New Roman" w:hAnsi="Times New Roman" w:cs="Times New Roman"/>
          <w:sz w:val="24"/>
          <w:szCs w:val="24"/>
        </w:rPr>
        <w:t xml:space="preserve">o stato dell’utente </w:t>
      </w:r>
      <w:r w:rsidR="008C6CB1" w:rsidRPr="00C34891">
        <w:rPr>
          <w:rFonts w:ascii="Times New Roman" w:hAnsi="Times New Roman" w:cs="Times New Roman"/>
          <w:sz w:val="24"/>
          <w:szCs w:val="24"/>
        </w:rPr>
        <w:t>stato viene impostato a “verificato”.</w:t>
      </w:r>
    </w:p>
    <w:p w14:paraId="30E4B7E7" w14:textId="77777777"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34" w:name="_Toc125623262"/>
      <w:bookmarkStart w:id="135" w:name="_Toc125623501"/>
      <w:bookmarkStart w:id="136" w:name="_Toc125638496"/>
      <w:bookmarkStart w:id="137" w:name="_Toc129719988"/>
      <w:r w:rsidRPr="00C34891">
        <w:rPr>
          <w:rFonts w:ascii="Times New Roman" w:hAnsi="Times New Roman" w:cs="Times New Roman"/>
          <w:color w:val="auto"/>
          <w:sz w:val="32"/>
          <w:szCs w:val="32"/>
        </w:rPr>
        <w:t>Prima fase</w:t>
      </w:r>
      <w:bookmarkEnd w:id="134"/>
      <w:bookmarkEnd w:id="135"/>
      <w:r w:rsidRPr="00C34891">
        <w:rPr>
          <w:rFonts w:ascii="Times New Roman" w:hAnsi="Times New Roman" w:cs="Times New Roman"/>
          <w:color w:val="auto"/>
          <w:sz w:val="32"/>
          <w:szCs w:val="32"/>
        </w:rPr>
        <w:t>: acquisizione dei dati di registrazione</w:t>
      </w:r>
      <w:bookmarkEnd w:id="136"/>
      <w:bookmarkEnd w:id="137"/>
    </w:p>
    <w:p w14:paraId="516FDA41" w14:textId="017B2364" w:rsidR="008C6CB1"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Il processo inizia quando un utente invia una richiesta di registrazione al sistema fornendo i propri dati di registrazione, come indirizzo mail, nome e cognome. Se l'utente esiste già, il sistema rifiuta la richiesta e restituisce un errore. Altrimenti, genera e memorizza nel database un codice di conferma univoco</w:t>
      </w:r>
      <w:r w:rsidR="002019AE">
        <w:rPr>
          <w:rFonts w:ascii="Times New Roman" w:hAnsi="Times New Roman" w:cs="Times New Roman"/>
          <w:sz w:val="24"/>
          <w:szCs w:val="24"/>
        </w:rPr>
        <w:t>, il token,</w:t>
      </w:r>
      <w:r w:rsidRPr="00C34891">
        <w:rPr>
          <w:rFonts w:ascii="Times New Roman" w:hAnsi="Times New Roman" w:cs="Times New Roman"/>
          <w:sz w:val="24"/>
          <w:szCs w:val="24"/>
        </w:rPr>
        <w:t xml:space="preserve"> associato all’utente. </w:t>
      </w:r>
    </w:p>
    <w:p w14:paraId="4F128562" w14:textId="2B4E6935" w:rsidR="00153A56"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Dopo </w:t>
      </w:r>
      <w:r w:rsidR="004B73E7" w:rsidRPr="00C34891">
        <w:rPr>
          <w:rFonts w:ascii="Times New Roman" w:hAnsi="Times New Roman" w:cs="Times New Roman"/>
          <w:sz w:val="24"/>
          <w:szCs w:val="24"/>
        </w:rPr>
        <w:t xml:space="preserve">avere creato </w:t>
      </w:r>
      <w:r w:rsidR="004A696F" w:rsidRPr="00C34891">
        <w:rPr>
          <w:rFonts w:ascii="Times New Roman" w:hAnsi="Times New Roman" w:cs="Times New Roman"/>
          <w:sz w:val="24"/>
          <w:szCs w:val="24"/>
        </w:rPr>
        <w:t>il</w:t>
      </w:r>
      <w:r w:rsidRPr="00C34891">
        <w:rPr>
          <w:rFonts w:ascii="Times New Roman" w:hAnsi="Times New Roman" w:cs="Times New Roman"/>
          <w:sz w:val="24"/>
          <w:szCs w:val="24"/>
        </w:rPr>
        <w:t xml:space="preserve"> link di conferma</w:t>
      </w:r>
      <w:r w:rsidR="00A1678F">
        <w:rPr>
          <w:rFonts w:ascii="Times New Roman" w:hAnsi="Times New Roman" w:cs="Times New Roman"/>
          <w:sz w:val="24"/>
          <w:szCs w:val="24"/>
        </w:rPr>
        <w:t xml:space="preserve"> cliccabile</w:t>
      </w:r>
      <w:r w:rsidRPr="00C34891">
        <w:rPr>
          <w:rFonts w:ascii="Times New Roman" w:hAnsi="Times New Roman" w:cs="Times New Roman"/>
          <w:sz w:val="24"/>
          <w:szCs w:val="24"/>
        </w:rPr>
        <w:t xml:space="preserve">,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Pr="00C34891">
        <w:rPr>
          <w:rFonts w:ascii="Times New Roman" w:hAnsi="Times New Roman" w:cs="Times New Roman"/>
          <w:sz w:val="24"/>
          <w:szCs w:val="24"/>
        </w:rPr>
        <w:t xml:space="preserve"> </w:t>
      </w:r>
      <w:r w:rsidR="004B73E7" w:rsidRPr="00C34891">
        <w:rPr>
          <w:rFonts w:ascii="Times New Roman" w:hAnsi="Times New Roman" w:cs="Times New Roman"/>
          <w:sz w:val="24"/>
          <w:szCs w:val="24"/>
        </w:rPr>
        <w:t xml:space="preserve">richiede </w:t>
      </w:r>
      <w:r w:rsidR="004A696F" w:rsidRPr="00C34891">
        <w:rPr>
          <w:rFonts w:ascii="Times New Roman" w:hAnsi="Times New Roman" w:cs="Times New Roman"/>
          <w:sz w:val="24"/>
          <w:szCs w:val="24"/>
        </w:rPr>
        <w:t xml:space="preserve">ad </w:t>
      </w:r>
      <w:r w:rsidR="00D8752C">
        <w:rPr>
          <w:rFonts w:ascii="Times New Roman" w:hAnsi="Times New Roman" w:cs="Times New Roman"/>
          <w:sz w:val="24"/>
          <w:szCs w:val="24"/>
        </w:rPr>
        <w:t>“Email Sender”</w:t>
      </w:r>
      <w:r w:rsidR="00A1678F">
        <w:rPr>
          <w:rFonts w:ascii="Times New Roman" w:hAnsi="Times New Roman" w:cs="Times New Roman"/>
          <w:sz w:val="24"/>
          <w:szCs w:val="24"/>
        </w:rPr>
        <w:t>,</w:t>
      </w:r>
      <w:r w:rsidR="004B73E7" w:rsidRPr="00C34891">
        <w:rPr>
          <w:rFonts w:ascii="Times New Roman" w:hAnsi="Times New Roman" w:cs="Times New Roman"/>
          <w:sz w:val="24"/>
          <w:szCs w:val="24"/>
        </w:rPr>
        <w:t xml:space="preserve"> che </w:t>
      </w:r>
      <w:r w:rsidR="00A1678F">
        <w:rPr>
          <w:rFonts w:ascii="Times New Roman" w:hAnsi="Times New Roman" w:cs="Times New Roman"/>
          <w:sz w:val="24"/>
          <w:szCs w:val="24"/>
        </w:rPr>
        <w:t xml:space="preserve">esso venga </w:t>
      </w:r>
      <w:r w:rsidR="004B73E7" w:rsidRPr="00C34891">
        <w:rPr>
          <w:rFonts w:ascii="Times New Roman" w:hAnsi="Times New Roman" w:cs="Times New Roman"/>
          <w:sz w:val="24"/>
          <w:szCs w:val="24"/>
        </w:rPr>
        <w:t>recapitato via email all’utente</w:t>
      </w:r>
      <w:r w:rsidRPr="00C34891">
        <w:rPr>
          <w:rFonts w:ascii="Times New Roman" w:hAnsi="Times New Roman" w:cs="Times New Roman"/>
          <w:sz w:val="24"/>
          <w:szCs w:val="24"/>
        </w:rPr>
        <w:t xml:space="preserve">. Nel caso in cui la comunicazione tra i </w:t>
      </w:r>
      <w:r w:rsidR="00A1678F">
        <w:rPr>
          <w:rFonts w:ascii="Times New Roman" w:hAnsi="Times New Roman" w:cs="Times New Roman"/>
          <w:sz w:val="24"/>
          <w:szCs w:val="24"/>
        </w:rPr>
        <w:t xml:space="preserve">due </w:t>
      </w:r>
      <w:r w:rsidRPr="00C34891">
        <w:rPr>
          <w:rFonts w:ascii="Times New Roman" w:hAnsi="Times New Roman" w:cs="Times New Roman"/>
          <w:sz w:val="24"/>
          <w:szCs w:val="24"/>
        </w:rPr>
        <w:t>micro-servizi fallis</w:t>
      </w:r>
      <w:r w:rsidR="00A1678F">
        <w:rPr>
          <w:rFonts w:ascii="Times New Roman" w:hAnsi="Times New Roman" w:cs="Times New Roman"/>
          <w:sz w:val="24"/>
          <w:szCs w:val="24"/>
        </w:rPr>
        <w:t>ca</w:t>
      </w:r>
      <w:r w:rsidRPr="00C34891">
        <w:rPr>
          <w:rFonts w:ascii="Times New Roman" w:hAnsi="Times New Roman" w:cs="Times New Roman"/>
          <w:sz w:val="24"/>
          <w:szCs w:val="24"/>
        </w:rPr>
        <w:t xml:space="preserve"> </w:t>
      </w:r>
      <w:r w:rsidR="00A1678F">
        <w:rPr>
          <w:rFonts w:ascii="Times New Roman" w:hAnsi="Times New Roman" w:cs="Times New Roman"/>
          <w:sz w:val="24"/>
          <w:szCs w:val="24"/>
        </w:rPr>
        <w:t>viene restituito un messaggio di errore generato dall’API di fallback del Circuit Breaker.</w:t>
      </w:r>
    </w:p>
    <w:p w14:paraId="3E147454" w14:textId="77777777" w:rsidR="00D312FF" w:rsidRPr="00C34891" w:rsidRDefault="00D312FF" w:rsidP="005E6458">
      <w:pPr>
        <w:spacing w:line="360" w:lineRule="auto"/>
        <w:jc w:val="center"/>
        <w:rPr>
          <w:rFonts w:ascii="Times New Roman" w:hAnsi="Times New Roman" w:cs="Times New Roman"/>
          <w:b/>
          <w:bCs/>
          <w:i/>
          <w:iCs/>
          <w:sz w:val="18"/>
          <w:szCs w:val="18"/>
        </w:rPr>
      </w:pPr>
      <w:r w:rsidRPr="00C34891">
        <w:rPr>
          <w:rFonts w:ascii="Times New Roman" w:hAnsi="Times New Roman" w:cs="Times New Roman"/>
          <w:noProof/>
          <w:sz w:val="24"/>
          <w:szCs w:val="24"/>
        </w:rPr>
        <w:lastRenderedPageBreak/>
        <w:drawing>
          <wp:inline distT="0" distB="0" distL="0" distR="0" wp14:anchorId="580A31D7" wp14:editId="5CD30B60">
            <wp:extent cx="5409293" cy="6616032"/>
            <wp:effectExtent l="19050" t="19050" r="2032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8813" cy="6627676"/>
                    </a:xfrm>
                    <a:prstGeom prst="rect">
                      <a:avLst/>
                    </a:prstGeom>
                    <a:noFill/>
                    <a:ln>
                      <a:solidFill>
                        <a:schemeClr val="tx1"/>
                      </a:solidFill>
                    </a:ln>
                  </pic:spPr>
                </pic:pic>
              </a:graphicData>
            </a:graphic>
          </wp:inline>
        </w:drawing>
      </w:r>
    </w:p>
    <w:p w14:paraId="66CF809B" w14:textId="52EC0CE0" w:rsidR="00E47BB5" w:rsidRPr="00C34891" w:rsidRDefault="00730E6B" w:rsidP="005E6458">
      <w:pPr>
        <w:spacing w:line="360" w:lineRule="auto"/>
        <w:jc w:val="center"/>
        <w:rPr>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BB4B8D" w:rsidRPr="00C34891">
        <w:rPr>
          <w:rFonts w:ascii="Times New Roman" w:hAnsi="Times New Roman" w:cs="Times New Roman"/>
          <w:b/>
          <w:bCs/>
          <w:i/>
          <w:iCs/>
          <w:sz w:val="18"/>
          <w:szCs w:val="18"/>
        </w:rPr>
        <w:t>3</w:t>
      </w:r>
      <w:r w:rsidRPr="00C34891">
        <w:rPr>
          <w:rFonts w:ascii="Times New Roman" w:hAnsi="Times New Roman" w:cs="Times New Roman"/>
          <w:i/>
          <w:iCs/>
          <w:sz w:val="18"/>
          <w:szCs w:val="18"/>
        </w:rPr>
        <w:t xml:space="preserve"> Primo step flusso di registrazione</w:t>
      </w:r>
    </w:p>
    <w:p w14:paraId="5F882411" w14:textId="3F09FC3E"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38" w:name="_Toc125623264"/>
      <w:bookmarkStart w:id="139" w:name="_Toc125623503"/>
      <w:bookmarkStart w:id="140" w:name="_Toc125638498"/>
      <w:bookmarkStart w:id="141" w:name="_Toc129719989"/>
      <w:r w:rsidRPr="00C34891">
        <w:rPr>
          <w:rFonts w:ascii="Times New Roman" w:hAnsi="Times New Roman" w:cs="Times New Roman"/>
          <w:color w:val="auto"/>
          <w:sz w:val="32"/>
          <w:szCs w:val="32"/>
        </w:rPr>
        <w:lastRenderedPageBreak/>
        <w:t>Seconda fase</w:t>
      </w:r>
      <w:bookmarkEnd w:id="138"/>
      <w:bookmarkEnd w:id="139"/>
      <w:r w:rsidRPr="00C34891">
        <w:rPr>
          <w:rFonts w:ascii="Times New Roman" w:hAnsi="Times New Roman" w:cs="Times New Roman"/>
          <w:color w:val="auto"/>
          <w:sz w:val="32"/>
          <w:szCs w:val="32"/>
        </w:rPr>
        <w:t>: invio dell</w:t>
      </w:r>
      <w:r w:rsidR="00EB4121">
        <w:rPr>
          <w:rFonts w:ascii="Times New Roman" w:hAnsi="Times New Roman" w:cs="Times New Roman"/>
          <w:color w:val="auto"/>
          <w:sz w:val="32"/>
          <w:szCs w:val="32"/>
        </w:rPr>
        <w:t>’e</w:t>
      </w:r>
      <w:r w:rsidRPr="00C34891">
        <w:rPr>
          <w:rFonts w:ascii="Times New Roman" w:hAnsi="Times New Roman" w:cs="Times New Roman"/>
          <w:color w:val="auto"/>
          <w:sz w:val="32"/>
          <w:szCs w:val="32"/>
        </w:rPr>
        <w:t>mail di verifica</w:t>
      </w:r>
      <w:bookmarkEnd w:id="140"/>
      <w:bookmarkEnd w:id="141"/>
    </w:p>
    <w:p w14:paraId="04DC7C6B" w14:textId="2DFF0DBA" w:rsidR="008C6CB1" w:rsidRPr="00C34891" w:rsidRDefault="00F06313"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008C6CB1" w:rsidRPr="00C34891">
        <w:rPr>
          <w:rFonts w:ascii="Times New Roman" w:hAnsi="Times New Roman" w:cs="Times New Roman"/>
          <w:sz w:val="24"/>
          <w:szCs w:val="24"/>
        </w:rPr>
        <w:t xml:space="preserve"> </w:t>
      </w:r>
      <w:r w:rsidR="007540B6">
        <w:rPr>
          <w:rFonts w:ascii="Times New Roman" w:hAnsi="Times New Roman" w:cs="Times New Roman"/>
          <w:sz w:val="24"/>
          <w:szCs w:val="24"/>
        </w:rPr>
        <w:t xml:space="preserve">richiede ad </w:t>
      </w:r>
      <w:r w:rsidR="00D8752C">
        <w:rPr>
          <w:rFonts w:ascii="Times New Roman" w:hAnsi="Times New Roman" w:cs="Times New Roman"/>
          <w:sz w:val="24"/>
          <w:szCs w:val="24"/>
        </w:rPr>
        <w:t xml:space="preserve">“Email Sender” </w:t>
      </w:r>
      <w:r w:rsidR="007540B6">
        <w:rPr>
          <w:rFonts w:ascii="Times New Roman" w:hAnsi="Times New Roman" w:cs="Times New Roman"/>
          <w:sz w:val="24"/>
          <w:szCs w:val="24"/>
        </w:rPr>
        <w:t xml:space="preserve">di occuparsi dell’invio del link di verifica, il comando del flusso viene passato nelle mani di quest’ultimo. </w:t>
      </w:r>
      <w:r w:rsidR="000551D7" w:rsidRPr="00C34891">
        <w:rPr>
          <w:rFonts w:ascii="Times New Roman" w:hAnsi="Times New Roman" w:cs="Times New Roman"/>
          <w:sz w:val="24"/>
          <w:szCs w:val="24"/>
        </w:rPr>
        <w:t xml:space="preserve">Se l’invio dell’email ha esito positivo,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000551D7" w:rsidRPr="00C34891">
        <w:rPr>
          <w:rFonts w:ascii="Times New Roman" w:hAnsi="Times New Roman" w:cs="Times New Roman"/>
          <w:sz w:val="24"/>
          <w:szCs w:val="24"/>
        </w:rPr>
        <w:t xml:space="preserve"> riceve codice HTTP 200, </w:t>
      </w:r>
      <w:r w:rsidR="000551D7" w:rsidRPr="00C34891">
        <w:rPr>
          <w:rFonts w:ascii="Times New Roman" w:hAnsi="Times New Roman" w:cs="Times New Roman"/>
          <w:i/>
          <w:iCs/>
          <w:sz w:val="24"/>
          <w:szCs w:val="24"/>
        </w:rPr>
        <w:t>ok</w:t>
      </w:r>
      <w:r w:rsidR="000551D7" w:rsidRPr="00C34891">
        <w:rPr>
          <w:rFonts w:ascii="Times New Roman" w:hAnsi="Times New Roman" w:cs="Times New Roman"/>
          <w:sz w:val="24"/>
          <w:szCs w:val="24"/>
        </w:rPr>
        <w:t xml:space="preserve">. Altrimenti vengono restituiti i codici di errore 500, </w:t>
      </w:r>
      <w:r w:rsidR="000551D7" w:rsidRPr="00C34891">
        <w:rPr>
          <w:rFonts w:ascii="Times New Roman" w:hAnsi="Times New Roman" w:cs="Times New Roman"/>
          <w:i/>
          <w:iCs/>
          <w:sz w:val="24"/>
          <w:szCs w:val="24"/>
        </w:rPr>
        <w:t>internal server error</w:t>
      </w:r>
      <w:r w:rsidR="000551D7" w:rsidRPr="00C34891">
        <w:rPr>
          <w:rFonts w:ascii="Times New Roman" w:hAnsi="Times New Roman" w:cs="Times New Roman"/>
          <w:sz w:val="24"/>
          <w:szCs w:val="24"/>
        </w:rPr>
        <w:t xml:space="preserve"> o 503, </w:t>
      </w:r>
      <w:r w:rsidR="000551D7" w:rsidRPr="00C34891">
        <w:rPr>
          <w:rFonts w:ascii="Times New Roman" w:hAnsi="Times New Roman" w:cs="Times New Roman"/>
          <w:i/>
          <w:iCs/>
          <w:sz w:val="24"/>
          <w:szCs w:val="24"/>
        </w:rPr>
        <w:t>service unavailable</w:t>
      </w:r>
      <w:r w:rsidR="007540B6">
        <w:rPr>
          <w:rFonts w:ascii="Times New Roman" w:hAnsi="Times New Roman" w:cs="Times New Roman"/>
          <w:sz w:val="24"/>
          <w:szCs w:val="24"/>
        </w:rPr>
        <w:t>,</w:t>
      </w:r>
      <w:r w:rsidR="000551D7" w:rsidRPr="00C34891">
        <w:rPr>
          <w:rFonts w:ascii="Times New Roman" w:hAnsi="Times New Roman" w:cs="Times New Roman"/>
          <w:sz w:val="24"/>
          <w:szCs w:val="24"/>
        </w:rPr>
        <w:t xml:space="preserve"> </w:t>
      </w:r>
      <w:r w:rsidR="007540B6">
        <w:rPr>
          <w:rFonts w:ascii="Times New Roman" w:hAnsi="Times New Roman" w:cs="Times New Roman"/>
          <w:sz w:val="24"/>
          <w:szCs w:val="24"/>
        </w:rPr>
        <w:t>che spingerebbero il Circuit Breaker a restituire un messaggio di errore e ad incrementare il proprio contatore interno delle richieste fallite.</w:t>
      </w:r>
    </w:p>
    <w:p w14:paraId="3D76A4A7" w14:textId="017BE540" w:rsidR="00BB4B8D" w:rsidRPr="00C34891" w:rsidRDefault="00D8752C"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“Email Sender” </w:t>
      </w:r>
      <w:r w:rsidR="008C6CB1" w:rsidRPr="00C34891">
        <w:rPr>
          <w:rFonts w:ascii="Times New Roman" w:hAnsi="Times New Roman" w:cs="Times New Roman"/>
          <w:sz w:val="24"/>
          <w:szCs w:val="24"/>
        </w:rPr>
        <w:t xml:space="preserve">si appoggia </w:t>
      </w:r>
      <w:r w:rsidR="008E1D2A" w:rsidRPr="00C34891">
        <w:rPr>
          <w:rFonts w:ascii="Times New Roman" w:hAnsi="Times New Roman" w:cs="Times New Roman"/>
          <w:sz w:val="24"/>
          <w:szCs w:val="24"/>
        </w:rPr>
        <w:t xml:space="preserve">a </w:t>
      </w:r>
      <w:r w:rsidR="008C6CB1" w:rsidRPr="00C34891">
        <w:rPr>
          <w:rFonts w:ascii="Times New Roman" w:hAnsi="Times New Roman" w:cs="Times New Roman"/>
          <w:sz w:val="24"/>
          <w:szCs w:val="24"/>
        </w:rPr>
        <w:t xml:space="preserve">JavaMail, una libreria per l'invio di </w:t>
      </w:r>
      <w:r w:rsidR="00E7731A" w:rsidRPr="00C34891">
        <w:rPr>
          <w:rFonts w:ascii="Times New Roman" w:hAnsi="Times New Roman" w:cs="Times New Roman"/>
          <w:sz w:val="24"/>
          <w:szCs w:val="24"/>
        </w:rPr>
        <w:t>e</w:t>
      </w:r>
      <w:r w:rsidR="008C6CB1" w:rsidRPr="00C34891">
        <w:rPr>
          <w:rFonts w:ascii="Times New Roman" w:hAnsi="Times New Roman" w:cs="Times New Roman"/>
          <w:sz w:val="24"/>
          <w:szCs w:val="24"/>
        </w:rPr>
        <w:t xml:space="preserve">mail tramite protocolli di posta elettronica come SMTP, POP3 o IMAP. </w:t>
      </w:r>
      <w:r w:rsidR="00625D67" w:rsidRPr="00C34891">
        <w:rPr>
          <w:rFonts w:ascii="Times New Roman" w:hAnsi="Times New Roman" w:cs="Times New Roman"/>
          <w:sz w:val="24"/>
          <w:szCs w:val="24"/>
        </w:rPr>
        <w:t xml:space="preserve">All’interno del progetto sono utilizzati </w:t>
      </w:r>
      <w:r w:rsidR="008C6CB1" w:rsidRPr="00C34891">
        <w:rPr>
          <w:rFonts w:ascii="Times New Roman" w:hAnsi="Times New Roman" w:cs="Times New Roman"/>
          <w:sz w:val="24"/>
          <w:szCs w:val="24"/>
        </w:rPr>
        <w:t xml:space="preserve">i servizi di posta </w:t>
      </w:r>
      <w:r w:rsidR="00625D67" w:rsidRPr="00C34891">
        <w:rPr>
          <w:rFonts w:ascii="Times New Roman" w:hAnsi="Times New Roman" w:cs="Times New Roman"/>
          <w:sz w:val="24"/>
          <w:szCs w:val="24"/>
        </w:rPr>
        <w:t xml:space="preserve">di </w:t>
      </w:r>
      <w:r w:rsidR="008C6CB1" w:rsidRPr="00C34891">
        <w:rPr>
          <w:rFonts w:ascii="Times New Roman" w:hAnsi="Times New Roman" w:cs="Times New Roman"/>
          <w:sz w:val="24"/>
          <w:szCs w:val="24"/>
        </w:rPr>
        <w:t>Google</w:t>
      </w:r>
      <w:r w:rsidR="00C3027E" w:rsidRPr="00C34891">
        <w:rPr>
          <w:rFonts w:ascii="Times New Roman" w:hAnsi="Times New Roman" w:cs="Times New Roman"/>
          <w:sz w:val="24"/>
          <w:szCs w:val="24"/>
        </w:rPr>
        <w:t>, che fanno utilizzo del</w:t>
      </w:r>
      <w:r w:rsidR="008C6CB1" w:rsidRPr="00C34891">
        <w:rPr>
          <w:rFonts w:ascii="Times New Roman" w:hAnsi="Times New Roman" w:cs="Times New Roman"/>
          <w:sz w:val="24"/>
          <w:szCs w:val="24"/>
        </w:rPr>
        <w:t xml:space="preserve"> protocollo SMTP, </w:t>
      </w:r>
      <w:r w:rsidR="008C6CB1" w:rsidRPr="00C34891">
        <w:rPr>
          <w:rFonts w:ascii="Times New Roman" w:hAnsi="Times New Roman" w:cs="Times New Roman"/>
          <w:i/>
          <w:iCs/>
          <w:sz w:val="24"/>
          <w:szCs w:val="24"/>
        </w:rPr>
        <w:t>Simple Mail Transfer Protocol</w:t>
      </w:r>
      <w:r w:rsidR="00C3027E" w:rsidRPr="00C34891">
        <w:rPr>
          <w:rFonts w:ascii="Times New Roman" w:hAnsi="Times New Roman" w:cs="Times New Roman"/>
          <w:sz w:val="24"/>
          <w:szCs w:val="24"/>
        </w:rPr>
        <w:t>.</w:t>
      </w:r>
    </w:p>
    <w:p w14:paraId="4AC9931B" w14:textId="77777777" w:rsidR="00BB4B8D" w:rsidRPr="00C34891" w:rsidRDefault="00BB4B8D" w:rsidP="005E6458">
      <w:pPr>
        <w:spacing w:after="0" w:line="360" w:lineRule="auto"/>
        <w:jc w:val="both"/>
        <w:rPr>
          <w:rFonts w:ascii="Times New Roman" w:hAnsi="Times New Roman" w:cs="Times New Roman"/>
          <w:sz w:val="24"/>
          <w:szCs w:val="24"/>
        </w:rPr>
      </w:pPr>
    </w:p>
    <w:p w14:paraId="1188C3EE" w14:textId="0EF4D8C4" w:rsidR="009F5DA8" w:rsidRPr="00C34891" w:rsidRDefault="00245F5D" w:rsidP="005E6458">
      <w:pPr>
        <w:spacing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3C33E52B" wp14:editId="646C7678">
            <wp:extent cx="5347575" cy="3057979"/>
            <wp:effectExtent l="19050" t="19050" r="2476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086" cy="3066277"/>
                    </a:xfrm>
                    <a:prstGeom prst="rect">
                      <a:avLst/>
                    </a:prstGeom>
                    <a:noFill/>
                    <a:ln>
                      <a:solidFill>
                        <a:schemeClr val="tx1"/>
                      </a:solidFill>
                    </a:ln>
                  </pic:spPr>
                </pic:pic>
              </a:graphicData>
            </a:graphic>
          </wp:inline>
        </w:drawing>
      </w:r>
    </w:p>
    <w:p w14:paraId="102E345C" w14:textId="34EE04AB" w:rsidR="00730E6B" w:rsidRPr="00C34891" w:rsidRDefault="00730E6B" w:rsidP="005E6458">
      <w:pPr>
        <w:spacing w:line="360" w:lineRule="auto"/>
        <w:jc w:val="center"/>
        <w:rPr>
          <w:rFonts w:ascii="Times New Roman" w:hAnsi="Times New Roman" w:cs="Times New Roman"/>
          <w:i/>
          <w:iCs/>
          <w:sz w:val="24"/>
          <w:szCs w:val="24"/>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BB4B8D" w:rsidRPr="00C34891">
        <w:rPr>
          <w:rFonts w:ascii="Times New Roman" w:hAnsi="Times New Roman" w:cs="Times New Roman"/>
          <w:b/>
          <w:bCs/>
          <w:i/>
          <w:iCs/>
          <w:sz w:val="18"/>
          <w:szCs w:val="18"/>
        </w:rPr>
        <w:t>4</w:t>
      </w:r>
      <w:r w:rsidRPr="00C34891">
        <w:rPr>
          <w:rFonts w:ascii="Times New Roman" w:hAnsi="Times New Roman" w:cs="Times New Roman"/>
          <w:i/>
          <w:iCs/>
          <w:sz w:val="18"/>
          <w:szCs w:val="18"/>
        </w:rPr>
        <w:t xml:space="preserve"> Secondo step flusso di registrazione</w:t>
      </w:r>
    </w:p>
    <w:p w14:paraId="4B1B562F" w14:textId="77777777" w:rsidR="0002550E" w:rsidRPr="00C34891" w:rsidRDefault="0002550E"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6BF95F3F" w14:textId="3F4A7819" w:rsidR="009F5DA8" w:rsidRPr="00C34891" w:rsidRDefault="009F5DA8"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lastRenderedPageBreak/>
        <w:t xml:space="preserve">Affinché </w:t>
      </w:r>
      <w:r w:rsidR="00D8752C">
        <w:rPr>
          <w:rFonts w:ascii="Times New Roman" w:hAnsi="Times New Roman" w:cs="Times New Roman"/>
          <w:sz w:val="24"/>
          <w:szCs w:val="24"/>
        </w:rPr>
        <w:t>“Email Sender”</w:t>
      </w:r>
      <w:r w:rsidRPr="00C34891">
        <w:rPr>
          <w:rFonts w:ascii="Times New Roman" w:hAnsi="Times New Roman" w:cs="Times New Roman"/>
          <w:sz w:val="24"/>
          <w:szCs w:val="24"/>
        </w:rPr>
        <w:t xml:space="preserve"> sia in grado di inviare un messaggio di posta elettronica,</w:t>
      </w:r>
      <w:r w:rsidR="00CE5928">
        <w:rPr>
          <w:rFonts w:ascii="Times New Roman" w:hAnsi="Times New Roman" w:cs="Times New Roman"/>
          <w:sz w:val="24"/>
          <w:szCs w:val="24"/>
        </w:rPr>
        <w:t xml:space="preserve"> per conto di un </w:t>
      </w:r>
      <w:r w:rsidRPr="00C34891">
        <w:rPr>
          <w:rFonts w:ascii="Times New Roman" w:hAnsi="Times New Roman" w:cs="Times New Roman"/>
          <w:sz w:val="24"/>
          <w:szCs w:val="24"/>
        </w:rPr>
        <w:t>indirizzo email preconfigurato, è necessario impostare le seguenti proprietà:</w:t>
      </w:r>
    </w:p>
    <w:p w14:paraId="35ABE352" w14:textId="77777777" w:rsidR="00C94272" w:rsidRPr="00C34891" w:rsidRDefault="00C94272" w:rsidP="005E6458">
      <w:pPr>
        <w:spacing w:after="0" w:line="360" w:lineRule="auto"/>
        <w:rPr>
          <w:rFonts w:ascii="Times New Roman" w:hAnsi="Times New Roman" w:cs="Times New Roman"/>
          <w:sz w:val="24"/>
          <w:szCs w:val="24"/>
        </w:rPr>
      </w:pPr>
    </w:p>
    <w:p w14:paraId="7C3A5F0C"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spring:</w:t>
      </w:r>
    </w:p>
    <w:p w14:paraId="665D5122"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mail:</w:t>
      </w:r>
    </w:p>
    <w:p w14:paraId="24FE7645"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host: smtp.gmail.com</w:t>
      </w:r>
    </w:p>
    <w:p w14:paraId="510C04A4"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port: 587</w:t>
      </w:r>
    </w:p>
    <w:p w14:paraId="551ADDAB" w14:textId="67A9144D" w:rsidR="00C94272" w:rsidRPr="00A4271F" w:rsidRDefault="00C94272" w:rsidP="005E6458">
      <w:pPr>
        <w:spacing w:after="0" w:line="360" w:lineRule="auto"/>
        <w:rPr>
          <w:rFonts w:ascii="Courier New" w:hAnsi="Courier New" w:cs="Courier New"/>
          <w:b/>
          <w:bCs/>
          <w:sz w:val="24"/>
          <w:szCs w:val="24"/>
          <w:lang w:val="en-GB"/>
        </w:rPr>
      </w:pPr>
      <w:r w:rsidRPr="00A4271F">
        <w:rPr>
          <w:rFonts w:ascii="Courier New" w:hAnsi="Courier New" w:cs="Courier New"/>
          <w:b/>
          <w:bCs/>
          <w:sz w:val="24"/>
          <w:szCs w:val="24"/>
          <w:lang w:val="en-GB"/>
        </w:rPr>
        <w:t xml:space="preserve">    username: newsletter.rnma@gmail.com</w:t>
      </w:r>
    </w:p>
    <w:p w14:paraId="02B6DE03" w14:textId="77777777" w:rsidR="00C94272" w:rsidRPr="00A4271F" w:rsidRDefault="00C94272" w:rsidP="005E6458">
      <w:pPr>
        <w:spacing w:after="0" w:line="360" w:lineRule="auto"/>
        <w:rPr>
          <w:rFonts w:ascii="Courier New" w:hAnsi="Courier New" w:cs="Courier New"/>
          <w:b/>
          <w:bCs/>
          <w:sz w:val="24"/>
          <w:szCs w:val="24"/>
          <w:lang w:val="en-GB"/>
        </w:rPr>
      </w:pPr>
      <w:r w:rsidRPr="00A4271F">
        <w:rPr>
          <w:rFonts w:ascii="Courier New" w:hAnsi="Courier New" w:cs="Courier New"/>
          <w:b/>
          <w:bCs/>
          <w:sz w:val="24"/>
          <w:szCs w:val="24"/>
          <w:lang w:val="en-GB"/>
        </w:rPr>
        <w:t xml:space="preserve">    password: ltsjfnzomiwekljt</w:t>
      </w:r>
    </w:p>
    <w:p w14:paraId="3C6FDA5A"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properties:</w:t>
      </w:r>
    </w:p>
    <w:p w14:paraId="2A18908E"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mail:</w:t>
      </w:r>
    </w:p>
    <w:p w14:paraId="0B6E6A9C" w14:textId="77777777" w:rsidR="00C94272" w:rsidRPr="00A4271F" w:rsidRDefault="00C94272"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t xml:space="preserve">        smtp:</w:t>
      </w:r>
    </w:p>
    <w:p w14:paraId="25FCA00A" w14:textId="77777777" w:rsidR="00C94272" w:rsidRPr="00C34891" w:rsidRDefault="00C94272" w:rsidP="005E6458">
      <w:pPr>
        <w:spacing w:after="0" w:line="360" w:lineRule="auto"/>
        <w:rPr>
          <w:rFonts w:ascii="Courier New" w:hAnsi="Courier New" w:cs="Courier New"/>
          <w:sz w:val="24"/>
          <w:szCs w:val="24"/>
        </w:rPr>
      </w:pPr>
      <w:r w:rsidRPr="00A4271F">
        <w:rPr>
          <w:rFonts w:ascii="Courier New" w:hAnsi="Courier New" w:cs="Courier New"/>
          <w:sz w:val="24"/>
          <w:szCs w:val="24"/>
          <w:lang w:val="en-GB"/>
        </w:rPr>
        <w:t xml:space="preserve">          </w:t>
      </w:r>
      <w:r w:rsidRPr="00C34891">
        <w:rPr>
          <w:rFonts w:ascii="Courier New" w:hAnsi="Courier New" w:cs="Courier New"/>
          <w:sz w:val="24"/>
          <w:szCs w:val="24"/>
        </w:rPr>
        <w:t>auth: true</w:t>
      </w:r>
    </w:p>
    <w:p w14:paraId="67947067" w14:textId="77777777" w:rsidR="00C94272" w:rsidRPr="00C34891" w:rsidRDefault="00C94272" w:rsidP="005E6458">
      <w:pPr>
        <w:spacing w:after="0" w:line="360" w:lineRule="auto"/>
        <w:rPr>
          <w:rFonts w:ascii="Courier New" w:hAnsi="Courier New" w:cs="Courier New"/>
          <w:sz w:val="24"/>
          <w:szCs w:val="24"/>
        </w:rPr>
      </w:pPr>
      <w:r w:rsidRPr="00C34891">
        <w:rPr>
          <w:rFonts w:ascii="Courier New" w:hAnsi="Courier New" w:cs="Courier New"/>
          <w:sz w:val="24"/>
          <w:szCs w:val="24"/>
        </w:rPr>
        <w:t xml:space="preserve">          starttls:</w:t>
      </w:r>
    </w:p>
    <w:p w14:paraId="0AEAEF3B" w14:textId="1E3C9709" w:rsidR="00C94272" w:rsidRPr="00C34891" w:rsidRDefault="00C94272" w:rsidP="005E6458">
      <w:pPr>
        <w:spacing w:after="0" w:line="360" w:lineRule="auto"/>
        <w:rPr>
          <w:rFonts w:ascii="Courier New" w:hAnsi="Courier New" w:cs="Courier New"/>
          <w:sz w:val="24"/>
          <w:szCs w:val="24"/>
        </w:rPr>
      </w:pPr>
      <w:r w:rsidRPr="00C34891">
        <w:rPr>
          <w:rFonts w:ascii="Courier New" w:hAnsi="Courier New" w:cs="Courier New"/>
          <w:sz w:val="24"/>
          <w:szCs w:val="24"/>
        </w:rPr>
        <w:t xml:space="preserve">            enable: true</w:t>
      </w:r>
    </w:p>
    <w:p w14:paraId="157AEA5F" w14:textId="0FCFB9D4" w:rsidR="00C94272" w:rsidRPr="00C34891" w:rsidRDefault="00C94272" w:rsidP="005E6458">
      <w:pPr>
        <w:spacing w:after="0" w:line="360" w:lineRule="auto"/>
        <w:rPr>
          <w:rFonts w:ascii="Times New Roman" w:hAnsi="Times New Roman" w:cs="Times New Roman"/>
          <w:sz w:val="24"/>
          <w:szCs w:val="24"/>
        </w:rPr>
      </w:pPr>
    </w:p>
    <w:p w14:paraId="76A79A78" w14:textId="654F1A19"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42" w:name="_Toc125638500"/>
      <w:bookmarkStart w:id="143" w:name="_Toc129719990"/>
      <w:r w:rsidRPr="00C34891">
        <w:rPr>
          <w:rFonts w:ascii="Times New Roman" w:hAnsi="Times New Roman" w:cs="Times New Roman"/>
          <w:color w:val="auto"/>
          <w:sz w:val="32"/>
          <w:szCs w:val="32"/>
        </w:rPr>
        <w:t>Terza fase: conferma dell’identità</w:t>
      </w:r>
      <w:bookmarkEnd w:id="142"/>
      <w:bookmarkEnd w:id="143"/>
    </w:p>
    <w:p w14:paraId="7183EE90" w14:textId="17936706" w:rsidR="00836817" w:rsidRPr="00C34891" w:rsidRDefault="00895BA6" w:rsidP="005E645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Quando un utente fa clic sul</w:t>
      </w:r>
      <w:r w:rsidR="00836817" w:rsidRPr="00C34891">
        <w:rPr>
          <w:rFonts w:ascii="Times New Roman" w:hAnsi="Times New Roman" w:cs="Times New Roman"/>
          <w:sz w:val="24"/>
          <w:szCs w:val="24"/>
        </w:rPr>
        <w:t>l’URI ricevuto</w:t>
      </w:r>
      <w:r>
        <w:rPr>
          <w:rFonts w:ascii="Times New Roman" w:hAnsi="Times New Roman" w:cs="Times New Roman"/>
          <w:sz w:val="24"/>
          <w:szCs w:val="24"/>
        </w:rPr>
        <w:t xml:space="preserve">, inizia la procedura per il controllo della </w:t>
      </w:r>
      <w:r w:rsidR="00836817" w:rsidRPr="00C34891">
        <w:rPr>
          <w:rFonts w:ascii="Times New Roman" w:hAnsi="Times New Roman" w:cs="Times New Roman"/>
          <w:sz w:val="24"/>
          <w:szCs w:val="24"/>
        </w:rPr>
        <w:t xml:space="preserve">correttezza del token di validazione ricevuto. L’URI cliccabile contiene </w:t>
      </w:r>
      <w:r>
        <w:rPr>
          <w:rFonts w:ascii="Times New Roman" w:hAnsi="Times New Roman" w:cs="Times New Roman"/>
          <w:sz w:val="24"/>
          <w:szCs w:val="24"/>
        </w:rPr>
        <w:t xml:space="preserve">i </w:t>
      </w:r>
      <w:r w:rsidR="00836817" w:rsidRPr="00C34891">
        <w:rPr>
          <w:rFonts w:ascii="Times New Roman" w:hAnsi="Times New Roman" w:cs="Times New Roman"/>
          <w:sz w:val="24"/>
          <w:szCs w:val="24"/>
        </w:rPr>
        <w:t>riferiment</w:t>
      </w:r>
      <w:r>
        <w:rPr>
          <w:rFonts w:ascii="Times New Roman" w:hAnsi="Times New Roman" w:cs="Times New Roman"/>
          <w:sz w:val="24"/>
          <w:szCs w:val="24"/>
        </w:rPr>
        <w:t>i</w:t>
      </w:r>
      <w:r w:rsidR="00836817" w:rsidRPr="00C34891">
        <w:rPr>
          <w:rFonts w:ascii="Times New Roman" w:hAnsi="Times New Roman" w:cs="Times New Roman"/>
          <w:sz w:val="24"/>
          <w:szCs w:val="24"/>
        </w:rPr>
        <w:t xml:space="preserve"> al token generato</w:t>
      </w:r>
      <w:r w:rsidR="00A64F8D" w:rsidRPr="00C34891">
        <w:rPr>
          <w:rFonts w:ascii="Times New Roman" w:hAnsi="Times New Roman" w:cs="Times New Roman"/>
          <w:sz w:val="24"/>
          <w:szCs w:val="24"/>
        </w:rPr>
        <w:t xml:space="preserve"> nella prima fase</w:t>
      </w:r>
      <w:r>
        <w:rPr>
          <w:rFonts w:ascii="Times New Roman" w:hAnsi="Times New Roman" w:cs="Times New Roman"/>
          <w:sz w:val="24"/>
          <w:szCs w:val="24"/>
        </w:rPr>
        <w:t xml:space="preserve"> e</w:t>
      </w:r>
      <w:r w:rsidR="00836817" w:rsidRPr="00C34891">
        <w:rPr>
          <w:rFonts w:ascii="Times New Roman" w:hAnsi="Times New Roman" w:cs="Times New Roman"/>
          <w:sz w:val="24"/>
          <w:szCs w:val="24"/>
        </w:rPr>
        <w:t xml:space="preserve"> all’indirizzo email </w:t>
      </w:r>
      <w:r w:rsidR="00A64F8D" w:rsidRPr="00C34891">
        <w:rPr>
          <w:rFonts w:ascii="Times New Roman" w:hAnsi="Times New Roman" w:cs="Times New Roman"/>
          <w:sz w:val="24"/>
          <w:szCs w:val="24"/>
        </w:rPr>
        <w:t>da cui parte la richiesta.</w:t>
      </w:r>
    </w:p>
    <w:p w14:paraId="53466BD2" w14:textId="2100B527" w:rsidR="00DB39B0"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Se l'utente ha già confermato la propria identità o </w:t>
      </w:r>
      <w:r w:rsidR="00836817" w:rsidRPr="00C34891">
        <w:rPr>
          <w:rFonts w:ascii="Times New Roman" w:hAnsi="Times New Roman" w:cs="Times New Roman"/>
          <w:sz w:val="24"/>
          <w:szCs w:val="24"/>
        </w:rPr>
        <w:t>a</w:t>
      </w:r>
      <w:r w:rsidR="00A64F8D" w:rsidRPr="00C34891">
        <w:rPr>
          <w:rFonts w:ascii="Times New Roman" w:hAnsi="Times New Roman" w:cs="Times New Roman"/>
          <w:sz w:val="24"/>
          <w:szCs w:val="24"/>
        </w:rPr>
        <w:t>ll’</w:t>
      </w:r>
      <w:r w:rsidR="00836817" w:rsidRPr="00C34891">
        <w:rPr>
          <w:rFonts w:ascii="Times New Roman" w:hAnsi="Times New Roman" w:cs="Times New Roman"/>
          <w:sz w:val="24"/>
          <w:szCs w:val="24"/>
        </w:rPr>
        <w:t xml:space="preserve">indirizzo email è associato un token </w:t>
      </w:r>
      <w:r w:rsidR="00A64F8D" w:rsidRPr="00C34891">
        <w:rPr>
          <w:rFonts w:ascii="Times New Roman" w:hAnsi="Times New Roman" w:cs="Times New Roman"/>
          <w:sz w:val="24"/>
          <w:szCs w:val="24"/>
        </w:rPr>
        <w:t xml:space="preserve">differente </w:t>
      </w:r>
      <w:r w:rsidR="00836817" w:rsidRPr="00C34891">
        <w:rPr>
          <w:rFonts w:ascii="Times New Roman" w:hAnsi="Times New Roman" w:cs="Times New Roman"/>
          <w:sz w:val="24"/>
          <w:szCs w:val="24"/>
        </w:rPr>
        <w:t xml:space="preserve">da quello ricevuto, </w:t>
      </w:r>
      <w:r w:rsidRPr="00C34891">
        <w:rPr>
          <w:rFonts w:ascii="Times New Roman" w:hAnsi="Times New Roman" w:cs="Times New Roman"/>
          <w:sz w:val="24"/>
          <w:szCs w:val="24"/>
        </w:rPr>
        <w:t xml:space="preserve">la richiesta </w:t>
      </w:r>
      <w:r w:rsidR="00836817" w:rsidRPr="00C34891">
        <w:rPr>
          <w:rFonts w:ascii="Times New Roman" w:hAnsi="Times New Roman" w:cs="Times New Roman"/>
          <w:sz w:val="24"/>
          <w:szCs w:val="24"/>
        </w:rPr>
        <w:t>fallisce</w:t>
      </w:r>
      <w:r w:rsidRPr="00C34891">
        <w:rPr>
          <w:rFonts w:ascii="Times New Roman" w:hAnsi="Times New Roman" w:cs="Times New Roman"/>
          <w:sz w:val="24"/>
          <w:szCs w:val="24"/>
        </w:rPr>
        <w:t xml:space="preserve"> e viene restituito un </w:t>
      </w:r>
      <w:r w:rsidR="00836817" w:rsidRPr="00C34891">
        <w:rPr>
          <w:rFonts w:ascii="Times New Roman" w:hAnsi="Times New Roman" w:cs="Times New Roman"/>
          <w:sz w:val="24"/>
          <w:szCs w:val="24"/>
        </w:rPr>
        <w:t xml:space="preserve">messaggio di </w:t>
      </w:r>
      <w:r w:rsidRPr="00C34891">
        <w:rPr>
          <w:rFonts w:ascii="Times New Roman" w:hAnsi="Times New Roman" w:cs="Times New Roman"/>
          <w:sz w:val="24"/>
          <w:szCs w:val="24"/>
        </w:rPr>
        <w:t>errore. Altrimenti, l'utente viene validato e le modifiche vengono propagate all’interno del database.</w:t>
      </w:r>
    </w:p>
    <w:p w14:paraId="5FD12753" w14:textId="1A7556DA" w:rsidR="00DB39B0" w:rsidRPr="00C34891" w:rsidRDefault="00DB39B0"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4FA348F4" w14:textId="70645A24" w:rsidR="008C6CB1" w:rsidRPr="00C34891" w:rsidRDefault="00F8472E" w:rsidP="005E6458">
      <w:pPr>
        <w:spacing w:before="240" w:line="360" w:lineRule="auto"/>
        <w:jc w:val="center"/>
        <w:rPr>
          <w:rFonts w:ascii="Times New Roman" w:hAnsi="Times New Roman" w:cs="Times New Roman"/>
          <w:b/>
          <w:bCs/>
          <w:i/>
          <w:iCs/>
          <w:sz w:val="18"/>
          <w:szCs w:val="18"/>
        </w:rPr>
      </w:pPr>
      <w:r w:rsidRPr="00C34891">
        <w:rPr>
          <w:rFonts w:ascii="Times New Roman" w:hAnsi="Times New Roman" w:cs="Times New Roman"/>
          <w:noProof/>
        </w:rPr>
        <w:lastRenderedPageBreak/>
        <w:drawing>
          <wp:inline distT="0" distB="0" distL="0" distR="0" wp14:anchorId="2E87EEA4" wp14:editId="6919CCAD">
            <wp:extent cx="5271408" cy="7478291"/>
            <wp:effectExtent l="19050" t="19050" r="2476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3114" cy="7494897"/>
                    </a:xfrm>
                    <a:prstGeom prst="rect">
                      <a:avLst/>
                    </a:prstGeom>
                    <a:noFill/>
                    <a:ln>
                      <a:solidFill>
                        <a:schemeClr val="tx1"/>
                      </a:solidFill>
                    </a:ln>
                  </pic:spPr>
                </pic:pic>
              </a:graphicData>
            </a:graphic>
          </wp:inline>
        </w:drawing>
      </w:r>
      <w:r w:rsidR="00730E6B"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00730E6B" w:rsidRPr="00C34891">
        <w:rPr>
          <w:rFonts w:ascii="Times New Roman" w:hAnsi="Times New Roman" w:cs="Times New Roman"/>
          <w:b/>
          <w:bCs/>
          <w:i/>
          <w:iCs/>
          <w:sz w:val="18"/>
          <w:szCs w:val="18"/>
        </w:rPr>
        <w:t>.</w:t>
      </w:r>
      <w:r w:rsidR="00844C7E" w:rsidRPr="00C34891">
        <w:rPr>
          <w:rFonts w:ascii="Times New Roman" w:hAnsi="Times New Roman" w:cs="Times New Roman"/>
          <w:b/>
          <w:bCs/>
          <w:i/>
          <w:iCs/>
          <w:sz w:val="18"/>
          <w:szCs w:val="18"/>
        </w:rPr>
        <w:t>5</w:t>
      </w:r>
      <w:r w:rsidR="00730E6B" w:rsidRPr="00C34891">
        <w:rPr>
          <w:rFonts w:ascii="Times New Roman" w:hAnsi="Times New Roman" w:cs="Times New Roman"/>
          <w:i/>
          <w:iCs/>
          <w:sz w:val="18"/>
          <w:szCs w:val="18"/>
        </w:rPr>
        <w:t xml:space="preserve"> Terzo step flusso di registrazione</w:t>
      </w:r>
    </w:p>
    <w:p w14:paraId="20520604" w14:textId="68F4F4E8"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44" w:name="_Toc125623268"/>
      <w:bookmarkStart w:id="145" w:name="_Toc125623507"/>
      <w:bookmarkStart w:id="146" w:name="_Toc125638502"/>
      <w:bookmarkStart w:id="147" w:name="_Toc129719991"/>
      <w:r w:rsidRPr="00C34891">
        <w:rPr>
          <w:rFonts w:ascii="Times New Roman" w:hAnsi="Times New Roman" w:cs="Times New Roman"/>
          <w:color w:val="auto"/>
          <w:sz w:val="32"/>
          <w:szCs w:val="32"/>
        </w:rPr>
        <w:lastRenderedPageBreak/>
        <w:t>One</w:t>
      </w:r>
      <w:r w:rsidR="006E635F">
        <w:rPr>
          <w:rFonts w:ascii="Times New Roman" w:hAnsi="Times New Roman" w:cs="Times New Roman"/>
          <w:color w:val="auto"/>
          <w:sz w:val="32"/>
          <w:szCs w:val="32"/>
        </w:rPr>
        <w:t xml:space="preserve"> </w:t>
      </w:r>
      <w:r w:rsidRPr="00C34891">
        <w:rPr>
          <w:rFonts w:ascii="Times New Roman" w:hAnsi="Times New Roman" w:cs="Times New Roman"/>
          <w:color w:val="auto"/>
          <w:sz w:val="32"/>
          <w:szCs w:val="32"/>
        </w:rPr>
        <w:t>way interaction</w:t>
      </w:r>
      <w:bookmarkEnd w:id="144"/>
      <w:bookmarkEnd w:id="145"/>
      <w:bookmarkEnd w:id="146"/>
      <w:bookmarkEnd w:id="147"/>
    </w:p>
    <w:p w14:paraId="54242761" w14:textId="32137519" w:rsidR="008D2153" w:rsidRPr="00C34891" w:rsidRDefault="00A64F8D" w:rsidP="005E6458">
      <w:pPr>
        <w:spacing w:before="240"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clic dell’URI innesca una chiamata </w:t>
      </w:r>
      <w:r w:rsidR="008C6CB1" w:rsidRPr="00C34891">
        <w:rPr>
          <w:rFonts w:ascii="Times New Roman" w:hAnsi="Times New Roman" w:cs="Times New Roman"/>
          <w:sz w:val="24"/>
          <w:szCs w:val="24"/>
        </w:rPr>
        <w:t xml:space="preserve">HTTP </w:t>
      </w:r>
      <w:r w:rsidRPr="00C34891">
        <w:rPr>
          <w:rFonts w:ascii="Times New Roman" w:hAnsi="Times New Roman" w:cs="Times New Roman"/>
          <w:sz w:val="24"/>
          <w:szCs w:val="24"/>
        </w:rPr>
        <w:t xml:space="preserve">di tipo </w:t>
      </w:r>
      <w:r w:rsidR="008C6CB1" w:rsidRPr="00C34891">
        <w:rPr>
          <w:rFonts w:ascii="Times New Roman" w:hAnsi="Times New Roman" w:cs="Times New Roman"/>
          <w:sz w:val="24"/>
          <w:szCs w:val="24"/>
        </w:rPr>
        <w:t>GET</w:t>
      </w:r>
      <w:r w:rsidR="002048A1" w:rsidRPr="00C34891">
        <w:rPr>
          <w:rFonts w:ascii="Times New Roman" w:hAnsi="Times New Roman" w:cs="Times New Roman"/>
          <w:sz w:val="24"/>
          <w:szCs w:val="24"/>
        </w:rPr>
        <w:t>.</w:t>
      </w:r>
      <w:r w:rsidR="008C6CB1" w:rsidRPr="00C34891">
        <w:rPr>
          <w:rFonts w:ascii="Times New Roman" w:hAnsi="Times New Roman" w:cs="Times New Roman"/>
          <w:sz w:val="24"/>
          <w:szCs w:val="24"/>
        </w:rPr>
        <w:t xml:space="preserve"> </w:t>
      </w:r>
      <w:r w:rsidR="002048A1" w:rsidRPr="00C34891">
        <w:rPr>
          <w:rFonts w:ascii="Times New Roman" w:hAnsi="Times New Roman" w:cs="Times New Roman"/>
          <w:sz w:val="24"/>
          <w:szCs w:val="24"/>
        </w:rPr>
        <w:t xml:space="preserve">L’utilizzo </w:t>
      </w:r>
      <w:r w:rsidR="0017091C">
        <w:rPr>
          <w:rFonts w:ascii="Times New Roman" w:hAnsi="Times New Roman" w:cs="Times New Roman"/>
          <w:sz w:val="24"/>
          <w:szCs w:val="24"/>
        </w:rPr>
        <w:t>del verbo</w:t>
      </w:r>
      <w:r w:rsidR="002048A1" w:rsidRPr="00C34891">
        <w:rPr>
          <w:rFonts w:ascii="Times New Roman" w:hAnsi="Times New Roman" w:cs="Times New Roman"/>
          <w:sz w:val="24"/>
          <w:szCs w:val="24"/>
        </w:rPr>
        <w:t xml:space="preserve"> GET </w:t>
      </w:r>
      <w:r w:rsidR="008C6CB1" w:rsidRPr="00C34891">
        <w:rPr>
          <w:rFonts w:ascii="Times New Roman" w:hAnsi="Times New Roman" w:cs="Times New Roman"/>
          <w:sz w:val="24"/>
          <w:szCs w:val="24"/>
        </w:rPr>
        <w:t xml:space="preserve">semplifica </w:t>
      </w:r>
      <w:r w:rsidR="002048A1" w:rsidRPr="00C34891">
        <w:rPr>
          <w:rFonts w:ascii="Times New Roman" w:hAnsi="Times New Roman" w:cs="Times New Roman"/>
          <w:sz w:val="24"/>
          <w:szCs w:val="24"/>
        </w:rPr>
        <w:t>la progettazione di questa fase</w:t>
      </w:r>
      <w:r w:rsidR="008C6CB1" w:rsidRPr="00C34891">
        <w:rPr>
          <w:rFonts w:ascii="Times New Roman" w:hAnsi="Times New Roman" w:cs="Times New Roman"/>
          <w:sz w:val="24"/>
          <w:szCs w:val="24"/>
        </w:rPr>
        <w:t>, poiché consente ad un utente di confermare la propria identità semplicemente cliccando sul link ricevuto</w:t>
      </w:r>
      <w:r w:rsidR="00DF0899" w:rsidRPr="00C34891">
        <w:rPr>
          <w:rFonts w:ascii="Times New Roman" w:hAnsi="Times New Roman" w:cs="Times New Roman"/>
          <w:sz w:val="24"/>
          <w:szCs w:val="24"/>
        </w:rPr>
        <w:t xml:space="preserve">. </w:t>
      </w:r>
    </w:p>
    <w:p w14:paraId="565C19BB" w14:textId="77777777" w:rsidR="003C7136" w:rsidRDefault="00214307"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Altrimenti, p</w:t>
      </w:r>
      <w:r w:rsidR="008C6CB1" w:rsidRPr="00C34891">
        <w:rPr>
          <w:rFonts w:ascii="Times New Roman" w:hAnsi="Times New Roman" w:cs="Times New Roman"/>
          <w:sz w:val="24"/>
          <w:szCs w:val="24"/>
        </w:rPr>
        <w:t>iù correttamente</w:t>
      </w:r>
      <w:r w:rsidR="00DF0899" w:rsidRPr="00C34891">
        <w:rPr>
          <w:rFonts w:ascii="Times New Roman" w:hAnsi="Times New Roman" w:cs="Times New Roman"/>
          <w:sz w:val="24"/>
          <w:szCs w:val="24"/>
        </w:rPr>
        <w:t xml:space="preserve">, l’utente avrebbe </w:t>
      </w:r>
      <w:r w:rsidRPr="00C34891">
        <w:rPr>
          <w:rFonts w:ascii="Times New Roman" w:hAnsi="Times New Roman" w:cs="Times New Roman"/>
          <w:sz w:val="24"/>
          <w:szCs w:val="24"/>
        </w:rPr>
        <w:t>dovuto</w:t>
      </w:r>
      <w:r w:rsidR="00DF0899" w:rsidRPr="00C34891">
        <w:rPr>
          <w:rFonts w:ascii="Times New Roman" w:hAnsi="Times New Roman" w:cs="Times New Roman"/>
          <w:sz w:val="24"/>
          <w:szCs w:val="24"/>
        </w:rPr>
        <w:t xml:space="preserve"> inserire il token ricevuto in </w:t>
      </w:r>
      <w:r w:rsidR="008C6CB1" w:rsidRPr="00C34891">
        <w:rPr>
          <w:rFonts w:ascii="Times New Roman" w:hAnsi="Times New Roman" w:cs="Times New Roman"/>
          <w:sz w:val="24"/>
          <w:szCs w:val="24"/>
        </w:rPr>
        <w:t>una form</w:t>
      </w:r>
      <w:r w:rsidR="00DF0899" w:rsidRPr="00C34891">
        <w:rPr>
          <w:rFonts w:ascii="Times New Roman" w:hAnsi="Times New Roman" w:cs="Times New Roman"/>
          <w:sz w:val="24"/>
          <w:szCs w:val="24"/>
        </w:rPr>
        <w:t xml:space="preserve">, </w:t>
      </w:r>
      <w:r w:rsidR="00A17D9D">
        <w:rPr>
          <w:rFonts w:ascii="Times New Roman" w:hAnsi="Times New Roman" w:cs="Times New Roman"/>
          <w:sz w:val="24"/>
          <w:szCs w:val="24"/>
        </w:rPr>
        <w:t xml:space="preserve">la cui submission avrebbe dato origine ad </w:t>
      </w:r>
      <w:r w:rsidR="008C6CB1" w:rsidRPr="00C34891">
        <w:rPr>
          <w:rFonts w:ascii="Times New Roman" w:hAnsi="Times New Roman" w:cs="Times New Roman"/>
          <w:sz w:val="24"/>
          <w:szCs w:val="24"/>
        </w:rPr>
        <w:t xml:space="preserve">una richiesta </w:t>
      </w:r>
      <w:r w:rsidR="00DE394F">
        <w:rPr>
          <w:rFonts w:ascii="Times New Roman" w:hAnsi="Times New Roman" w:cs="Times New Roman"/>
          <w:sz w:val="24"/>
          <w:szCs w:val="24"/>
        </w:rPr>
        <w:t xml:space="preserve">di tipo </w:t>
      </w:r>
      <w:r w:rsidR="008C6CB1" w:rsidRPr="00C34891">
        <w:rPr>
          <w:rFonts w:ascii="Times New Roman" w:hAnsi="Times New Roman" w:cs="Times New Roman"/>
          <w:sz w:val="24"/>
          <w:szCs w:val="24"/>
        </w:rPr>
        <w:t>PUT</w:t>
      </w:r>
      <w:r w:rsidR="00A72F92" w:rsidRPr="00C34891">
        <w:rPr>
          <w:rFonts w:ascii="Times New Roman" w:hAnsi="Times New Roman" w:cs="Times New Roman"/>
          <w:sz w:val="24"/>
          <w:szCs w:val="24"/>
        </w:rPr>
        <w:t>.</w:t>
      </w:r>
      <w:r w:rsidR="008C6CB1" w:rsidRPr="00C34891">
        <w:rPr>
          <w:rFonts w:ascii="Times New Roman" w:hAnsi="Times New Roman" w:cs="Times New Roman"/>
          <w:sz w:val="24"/>
          <w:szCs w:val="24"/>
        </w:rPr>
        <w:t xml:space="preserve"> </w:t>
      </w:r>
    </w:p>
    <w:p w14:paraId="1DDB42DC" w14:textId="5DF4C313" w:rsidR="00693CBF" w:rsidRDefault="003C7136"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A72F92" w:rsidRPr="00C34891">
        <w:rPr>
          <w:rFonts w:ascii="Times New Roman" w:hAnsi="Times New Roman" w:cs="Times New Roman"/>
          <w:sz w:val="24"/>
          <w:szCs w:val="24"/>
        </w:rPr>
        <w:t>utilizzo del verbo PUT rappresenta il cambiamento di</w:t>
      </w:r>
      <w:r w:rsidR="008C6CB1" w:rsidRPr="00C34891">
        <w:rPr>
          <w:rFonts w:ascii="Times New Roman" w:hAnsi="Times New Roman" w:cs="Times New Roman"/>
          <w:sz w:val="24"/>
          <w:szCs w:val="24"/>
        </w:rPr>
        <w:t xml:space="preserve"> stato </w:t>
      </w:r>
      <w:r w:rsidR="00A72F92" w:rsidRPr="00C34891">
        <w:rPr>
          <w:rFonts w:ascii="Times New Roman" w:hAnsi="Times New Roman" w:cs="Times New Roman"/>
          <w:sz w:val="24"/>
          <w:szCs w:val="24"/>
        </w:rPr>
        <w:t xml:space="preserve">dell’utente </w:t>
      </w:r>
      <w:r w:rsidR="008C6CB1" w:rsidRPr="00C34891">
        <w:rPr>
          <w:rFonts w:ascii="Times New Roman" w:hAnsi="Times New Roman" w:cs="Times New Roman"/>
          <w:sz w:val="24"/>
          <w:szCs w:val="24"/>
        </w:rPr>
        <w:t xml:space="preserve">da “non verificato” a “verificato”. </w:t>
      </w:r>
    </w:p>
    <w:p w14:paraId="55BF38FB" w14:textId="492AB0B0" w:rsidR="002E2887" w:rsidRPr="00C34891" w:rsidRDefault="006E635F" w:rsidP="005E645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differenza dell’utilizzo classico di una GET, che prevede la ricezione di una risposta contenente un’entità o una collezione di entità; una richiesta GET di tipo “one way”</w:t>
      </w:r>
      <w:r w:rsidR="0024587F">
        <w:rPr>
          <w:rFonts w:ascii="Times New Roman" w:hAnsi="Times New Roman" w:cs="Times New Roman"/>
          <w:sz w:val="24"/>
          <w:szCs w:val="24"/>
        </w:rPr>
        <w:t xml:space="preserve"> </w:t>
      </w:r>
      <w:r w:rsidR="008C6CB1" w:rsidRPr="00C34891">
        <w:rPr>
          <w:rFonts w:ascii="Times New Roman" w:hAnsi="Times New Roman" w:cs="Times New Roman"/>
          <w:sz w:val="24"/>
          <w:szCs w:val="24"/>
        </w:rPr>
        <w:t>provoca un effetto unidirezionale, come il cambiamento dello stato di un oggetto del sistema</w:t>
      </w:r>
      <w:r w:rsidR="006E5B90" w:rsidRPr="00C34891">
        <w:rPr>
          <w:rFonts w:ascii="Times New Roman" w:hAnsi="Times New Roman" w:cs="Times New Roman"/>
          <w:sz w:val="24"/>
          <w:szCs w:val="24"/>
        </w:rPr>
        <w:t xml:space="preserve"> (o del database)</w:t>
      </w:r>
      <w:r w:rsidR="008C6CB1" w:rsidRPr="00C34891">
        <w:rPr>
          <w:rFonts w:ascii="Times New Roman" w:hAnsi="Times New Roman" w:cs="Times New Roman"/>
          <w:sz w:val="24"/>
          <w:szCs w:val="24"/>
        </w:rPr>
        <w:t xml:space="preserve">, </w:t>
      </w:r>
      <w:r w:rsidR="0024587F">
        <w:rPr>
          <w:rFonts w:ascii="Times New Roman" w:hAnsi="Times New Roman" w:cs="Times New Roman"/>
          <w:sz w:val="24"/>
          <w:szCs w:val="24"/>
        </w:rPr>
        <w:t xml:space="preserve">senza </w:t>
      </w:r>
      <w:r w:rsidR="008C6CB1" w:rsidRPr="00C34891">
        <w:rPr>
          <w:rFonts w:ascii="Times New Roman" w:hAnsi="Times New Roman" w:cs="Times New Roman"/>
          <w:sz w:val="24"/>
          <w:szCs w:val="24"/>
        </w:rPr>
        <w:t>prevede</w:t>
      </w:r>
      <w:r w:rsidR="0024587F">
        <w:rPr>
          <w:rFonts w:ascii="Times New Roman" w:hAnsi="Times New Roman" w:cs="Times New Roman"/>
          <w:sz w:val="24"/>
          <w:szCs w:val="24"/>
        </w:rPr>
        <w:t>re</w:t>
      </w:r>
      <w:r w:rsidR="008C6CB1" w:rsidRPr="00C34891">
        <w:rPr>
          <w:rFonts w:ascii="Times New Roman" w:hAnsi="Times New Roman" w:cs="Times New Roman"/>
          <w:sz w:val="24"/>
          <w:szCs w:val="24"/>
        </w:rPr>
        <w:t xml:space="preserve"> la ricezione di alcun</w:t>
      </w:r>
      <w:r w:rsidR="006E5B90" w:rsidRPr="00C34891">
        <w:rPr>
          <w:rFonts w:ascii="Times New Roman" w:hAnsi="Times New Roman" w:cs="Times New Roman"/>
          <w:sz w:val="24"/>
          <w:szCs w:val="24"/>
        </w:rPr>
        <w:t>a entità in risposta</w:t>
      </w:r>
      <w:r w:rsidR="0024587F">
        <w:rPr>
          <w:rFonts w:ascii="Times New Roman" w:hAnsi="Times New Roman" w:cs="Times New Roman"/>
          <w:sz w:val="24"/>
          <w:szCs w:val="24"/>
        </w:rPr>
        <w:t>.</w:t>
      </w:r>
    </w:p>
    <w:p w14:paraId="00480F7D" w14:textId="77777777" w:rsidR="002E2887" w:rsidRPr="00C34891" w:rsidRDefault="002E2887"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63852350" w14:textId="2A8AE195" w:rsidR="00791E99" w:rsidRPr="00C34891" w:rsidRDefault="00791E99" w:rsidP="00C0756B">
      <w:pPr>
        <w:pStyle w:val="Titolo1"/>
        <w:numPr>
          <w:ilvl w:val="1"/>
          <w:numId w:val="43"/>
        </w:numPr>
        <w:spacing w:after="240" w:line="360" w:lineRule="auto"/>
        <w:jc w:val="both"/>
        <w:rPr>
          <w:rFonts w:ascii="Times New Roman" w:hAnsi="Times New Roman" w:cs="Times New Roman"/>
          <w:color w:val="auto"/>
        </w:rPr>
      </w:pPr>
      <w:bookmarkStart w:id="148" w:name="_Toc129719992"/>
      <w:r w:rsidRPr="00C34891">
        <w:rPr>
          <w:rFonts w:ascii="Times New Roman" w:hAnsi="Times New Roman" w:cs="Times New Roman"/>
          <w:color w:val="auto"/>
        </w:rPr>
        <w:lastRenderedPageBreak/>
        <w:t>Validazione del processo di registrazione</w:t>
      </w:r>
      <w:bookmarkEnd w:id="148"/>
    </w:p>
    <w:p w14:paraId="18D11BA8" w14:textId="69255B1D" w:rsidR="00791E99" w:rsidRPr="00C34891" w:rsidRDefault="00791E99" w:rsidP="005E6458">
      <w:pPr>
        <w:pStyle w:val="Paragrafoelenco"/>
        <w:numPr>
          <w:ilvl w:val="0"/>
          <w:numId w:val="30"/>
        </w:numPr>
        <w:spacing w:before="240" w:line="360" w:lineRule="auto"/>
        <w:jc w:val="both"/>
        <w:rPr>
          <w:rFonts w:ascii="Times New Roman" w:hAnsi="Times New Roman" w:cs="Times New Roman"/>
          <w:sz w:val="24"/>
          <w:szCs w:val="24"/>
        </w:rPr>
      </w:pPr>
      <w:r w:rsidRPr="00C34891">
        <w:rPr>
          <w:rFonts w:ascii="Times New Roman" w:hAnsi="Times New Roman" w:cs="Times New Roman"/>
          <w:sz w:val="24"/>
          <w:szCs w:val="24"/>
        </w:rPr>
        <w:t>Invio della richiesta di registrazione</w:t>
      </w:r>
      <w:r w:rsidR="00AA4A9C">
        <w:rPr>
          <w:rFonts w:ascii="Times New Roman" w:hAnsi="Times New Roman" w:cs="Times New Roman"/>
          <w:sz w:val="24"/>
          <w:szCs w:val="24"/>
        </w:rPr>
        <w:t xml:space="preserve"> </w:t>
      </w:r>
      <w:r w:rsidR="00AA4A9C" w:rsidRPr="00C34891">
        <w:rPr>
          <w:rFonts w:ascii="Courier New" w:hAnsi="Courier New" w:cs="Courier New"/>
          <w:sz w:val="24"/>
          <w:szCs w:val="24"/>
        </w:rPr>
        <w:t>POST members/{email}</w:t>
      </w:r>
    </w:p>
    <w:p w14:paraId="2EFA2A75" w14:textId="7F3610FC" w:rsidR="006A3947" w:rsidRPr="00C34891" w:rsidRDefault="00121A55" w:rsidP="005E6458">
      <w:pPr>
        <w:keepNext/>
        <w:spacing w:before="240" w:line="360" w:lineRule="auto"/>
        <w:jc w:val="center"/>
      </w:pPr>
      <w:r w:rsidRPr="00C34891">
        <w:rPr>
          <w:noProof/>
        </w:rPr>
        <w:drawing>
          <wp:inline distT="0" distB="0" distL="0" distR="0" wp14:anchorId="58368909" wp14:editId="1E85687D">
            <wp:extent cx="5561143" cy="2978150"/>
            <wp:effectExtent l="19050" t="19050" r="20955" b="1270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5"/>
                    <a:stretch>
                      <a:fillRect/>
                    </a:stretch>
                  </pic:blipFill>
                  <pic:spPr>
                    <a:xfrm>
                      <a:off x="0" y="0"/>
                      <a:ext cx="5584743" cy="2990788"/>
                    </a:xfrm>
                    <a:prstGeom prst="rect">
                      <a:avLst/>
                    </a:prstGeom>
                    <a:ln>
                      <a:solidFill>
                        <a:schemeClr val="tx1"/>
                      </a:solidFill>
                    </a:ln>
                  </pic:spPr>
                </pic:pic>
              </a:graphicData>
            </a:graphic>
          </wp:inline>
        </w:drawing>
      </w:r>
    </w:p>
    <w:p w14:paraId="5847C885" w14:textId="27293518" w:rsidR="0011238A" w:rsidRPr="00C34891" w:rsidRDefault="006A3947"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.6</w:t>
      </w:r>
      <w:r w:rsidRPr="00C34891">
        <w:rPr>
          <w:rFonts w:ascii="Times New Roman" w:hAnsi="Times New Roman" w:cs="Times New Roman"/>
          <w:color w:val="auto"/>
        </w:rPr>
        <w:t xml:space="preserve"> Validazione primo step di registrazione</w:t>
      </w:r>
    </w:p>
    <w:p w14:paraId="0083DC40" w14:textId="5CD0E78E" w:rsidR="00791E99" w:rsidRPr="00C34891" w:rsidRDefault="00AA4A9C" w:rsidP="005E645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Tale chiamata deve essere </w:t>
      </w:r>
      <w:r w:rsidR="00A1634E" w:rsidRPr="00C34891">
        <w:rPr>
          <w:rFonts w:ascii="Times New Roman" w:hAnsi="Times New Roman" w:cs="Times New Roman"/>
          <w:sz w:val="24"/>
          <w:szCs w:val="24"/>
        </w:rPr>
        <w:t xml:space="preserve">indirizzata al </w:t>
      </w:r>
      <w:r>
        <w:rPr>
          <w:rFonts w:ascii="Times New Roman" w:hAnsi="Times New Roman" w:cs="Times New Roman"/>
          <w:sz w:val="24"/>
          <w:szCs w:val="24"/>
        </w:rPr>
        <w:t>g</w:t>
      </w:r>
      <w:r w:rsidR="00791E99" w:rsidRPr="00C34891">
        <w:rPr>
          <w:rFonts w:ascii="Times New Roman" w:hAnsi="Times New Roman" w:cs="Times New Roman"/>
          <w:sz w:val="24"/>
          <w:szCs w:val="24"/>
        </w:rPr>
        <w:t xml:space="preserve">ateway del sistema, </w:t>
      </w:r>
      <w:r>
        <w:rPr>
          <w:rFonts w:ascii="Times New Roman" w:hAnsi="Times New Roman" w:cs="Times New Roman"/>
          <w:sz w:val="24"/>
          <w:szCs w:val="24"/>
        </w:rPr>
        <w:t>sulla</w:t>
      </w:r>
      <w:r w:rsidR="00791E99" w:rsidRPr="00C34891">
        <w:rPr>
          <w:rFonts w:ascii="Times New Roman" w:hAnsi="Times New Roman" w:cs="Times New Roman"/>
          <w:sz w:val="24"/>
          <w:szCs w:val="24"/>
        </w:rPr>
        <w:t xml:space="preserve"> porta 8080. </w:t>
      </w:r>
      <w:r w:rsidR="00CA5B40">
        <w:rPr>
          <w:rFonts w:ascii="Times New Roman" w:hAnsi="Times New Roman" w:cs="Times New Roman"/>
          <w:sz w:val="24"/>
          <w:szCs w:val="24"/>
        </w:rPr>
        <w:t xml:space="preserve">Essa </w:t>
      </w:r>
      <w:r w:rsidR="00791E99" w:rsidRPr="00C34891">
        <w:rPr>
          <w:rFonts w:ascii="Times New Roman" w:hAnsi="Times New Roman" w:cs="Times New Roman"/>
          <w:sz w:val="24"/>
          <w:szCs w:val="24"/>
        </w:rPr>
        <w:t xml:space="preserve">prevede, che nel </w:t>
      </w:r>
      <w:r w:rsidR="00CA5B40">
        <w:rPr>
          <w:rFonts w:ascii="Times New Roman" w:hAnsi="Times New Roman" w:cs="Times New Roman"/>
          <w:sz w:val="24"/>
          <w:szCs w:val="24"/>
        </w:rPr>
        <w:t xml:space="preserve">corpo della richiesta </w:t>
      </w:r>
      <w:r w:rsidR="00791E99" w:rsidRPr="00C34891">
        <w:rPr>
          <w:rFonts w:ascii="Times New Roman" w:hAnsi="Times New Roman" w:cs="Times New Roman"/>
          <w:sz w:val="24"/>
          <w:szCs w:val="24"/>
        </w:rPr>
        <w:t xml:space="preserve">siano presenti </w:t>
      </w:r>
      <w:r w:rsidR="00CA5B40" w:rsidRPr="00C34891">
        <w:rPr>
          <w:rFonts w:ascii="Times New Roman" w:hAnsi="Times New Roman" w:cs="Times New Roman"/>
          <w:sz w:val="24"/>
          <w:szCs w:val="24"/>
        </w:rPr>
        <w:t xml:space="preserve">il nome e il cognome dell’utente da registrare </w:t>
      </w:r>
      <w:r w:rsidR="00791E99" w:rsidRPr="00C34891">
        <w:rPr>
          <w:rFonts w:ascii="Times New Roman" w:hAnsi="Times New Roman" w:cs="Times New Roman"/>
          <w:sz w:val="24"/>
          <w:szCs w:val="24"/>
        </w:rPr>
        <w:t>in formato JSON.</w:t>
      </w:r>
    </w:p>
    <w:p w14:paraId="1FFF715F" w14:textId="6227636F" w:rsidR="00791E99" w:rsidRPr="00C34891" w:rsidRDefault="00791E99" w:rsidP="005E6458">
      <w:pPr>
        <w:pStyle w:val="Paragrafoelenco"/>
        <w:numPr>
          <w:ilvl w:val="0"/>
          <w:numId w:val="30"/>
        </w:numPr>
        <w:spacing w:before="240" w:line="360" w:lineRule="auto"/>
        <w:jc w:val="both"/>
        <w:rPr>
          <w:rFonts w:ascii="Times New Roman" w:hAnsi="Times New Roman" w:cs="Times New Roman"/>
          <w:sz w:val="24"/>
          <w:szCs w:val="24"/>
        </w:rPr>
      </w:pPr>
      <w:r w:rsidRPr="00C34891">
        <w:rPr>
          <w:rFonts w:ascii="Times New Roman" w:hAnsi="Times New Roman" w:cs="Times New Roman"/>
          <w:sz w:val="24"/>
          <w:szCs w:val="24"/>
        </w:rPr>
        <w:t>Invio dell’email di conferma</w:t>
      </w:r>
    </w:p>
    <w:p w14:paraId="219E0D2B" w14:textId="2149370B" w:rsidR="00501FE8" w:rsidRPr="00C34891" w:rsidRDefault="00791E9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Tale fase è gestita interamente dall’applicazione e risulta nascosta all’utilizzatore. Il micro-servizio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Pr="00C34891">
        <w:rPr>
          <w:rFonts w:ascii="Times New Roman" w:hAnsi="Times New Roman" w:cs="Times New Roman"/>
          <w:sz w:val="24"/>
          <w:szCs w:val="24"/>
        </w:rPr>
        <w:t xml:space="preserve"> genera l’URI su cui cliccare </w:t>
      </w:r>
      <w:r w:rsidR="00510F64" w:rsidRPr="00C34891">
        <w:rPr>
          <w:rFonts w:ascii="Times New Roman" w:hAnsi="Times New Roman" w:cs="Times New Roman"/>
          <w:sz w:val="24"/>
          <w:szCs w:val="24"/>
        </w:rPr>
        <w:t xml:space="preserve">per la verifica e chiede al servizio </w:t>
      </w:r>
      <w:r w:rsidR="00D8752C">
        <w:rPr>
          <w:rFonts w:ascii="Times New Roman" w:hAnsi="Times New Roman" w:cs="Times New Roman"/>
          <w:sz w:val="24"/>
          <w:szCs w:val="24"/>
        </w:rPr>
        <w:t>“Email Sender”</w:t>
      </w:r>
      <w:r w:rsidR="00510F64" w:rsidRPr="00C34891">
        <w:rPr>
          <w:rFonts w:ascii="Times New Roman" w:hAnsi="Times New Roman" w:cs="Times New Roman"/>
          <w:sz w:val="24"/>
          <w:szCs w:val="24"/>
        </w:rPr>
        <w:t xml:space="preserve"> di occuparsi dell’inoltro dell’email, </w:t>
      </w:r>
      <w:r w:rsidR="00A1634E" w:rsidRPr="00C34891">
        <w:rPr>
          <w:rFonts w:ascii="Times New Roman" w:hAnsi="Times New Roman" w:cs="Times New Roman"/>
          <w:sz w:val="24"/>
          <w:szCs w:val="24"/>
        </w:rPr>
        <w:t>tramite il seguente metodo</w:t>
      </w:r>
      <w:r w:rsidR="00510F64" w:rsidRPr="00C34891">
        <w:rPr>
          <w:rFonts w:ascii="Times New Roman" w:hAnsi="Times New Roman" w:cs="Times New Roman"/>
          <w:sz w:val="24"/>
          <w:szCs w:val="24"/>
        </w:rPr>
        <w:t>:</w:t>
      </w:r>
    </w:p>
    <w:p w14:paraId="6AF4813A" w14:textId="77777777" w:rsidR="00501FE8" w:rsidRPr="00C34891" w:rsidRDefault="00501FE8"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4EBC0869" w14:textId="55034694" w:rsidR="00510F64" w:rsidRPr="00A4271F" w:rsidRDefault="00510F64" w:rsidP="005E6458">
      <w:pPr>
        <w:spacing w:after="0" w:line="360" w:lineRule="auto"/>
        <w:rPr>
          <w:rFonts w:ascii="Courier New" w:hAnsi="Courier New" w:cs="Courier New"/>
          <w:sz w:val="24"/>
          <w:szCs w:val="24"/>
          <w:lang w:val="en-GB"/>
        </w:rPr>
      </w:pPr>
      <w:r w:rsidRPr="00A4271F">
        <w:rPr>
          <w:rFonts w:ascii="Courier New" w:hAnsi="Courier New" w:cs="Courier New"/>
          <w:sz w:val="24"/>
          <w:szCs w:val="24"/>
          <w:lang w:val="en-GB"/>
        </w:rPr>
        <w:lastRenderedPageBreak/>
        <w:t>public void</w:t>
      </w:r>
      <w:r w:rsidR="005B275E" w:rsidRPr="00A4271F">
        <w:rPr>
          <w:rFonts w:ascii="Courier New" w:hAnsi="Courier New" w:cs="Courier New"/>
          <w:sz w:val="24"/>
          <w:szCs w:val="24"/>
          <w:lang w:val="en-GB"/>
        </w:rPr>
        <w:t xml:space="preserve"> </w:t>
      </w:r>
      <w:r w:rsidRPr="00A4271F">
        <w:rPr>
          <w:rFonts w:ascii="Courier New" w:hAnsi="Courier New" w:cs="Courier New"/>
          <w:sz w:val="24"/>
          <w:szCs w:val="24"/>
          <w:lang w:val="en-GB"/>
        </w:rPr>
        <w:t>connect (String email, String confirmationToken) {</w:t>
      </w:r>
    </w:p>
    <w:p w14:paraId="0BD913FE" w14:textId="78BCEA21" w:rsidR="007B12B3" w:rsidRPr="00A4271F" w:rsidRDefault="00510F64" w:rsidP="005E6458">
      <w:pPr>
        <w:spacing w:after="0" w:line="360" w:lineRule="auto"/>
        <w:ind w:left="284"/>
        <w:rPr>
          <w:rFonts w:ascii="Courier New" w:hAnsi="Courier New" w:cs="Courier New"/>
          <w:sz w:val="24"/>
          <w:szCs w:val="24"/>
          <w:lang w:val="en-GB"/>
        </w:rPr>
      </w:pPr>
      <w:r w:rsidRPr="00A4271F">
        <w:rPr>
          <w:rFonts w:ascii="Courier New" w:hAnsi="Courier New" w:cs="Courier New"/>
          <w:sz w:val="24"/>
          <w:szCs w:val="24"/>
          <w:lang w:val="en-GB"/>
        </w:rPr>
        <w:t>ConfirmationUrl url</w:t>
      </w:r>
      <w:r w:rsidR="005B275E" w:rsidRPr="00A4271F">
        <w:rPr>
          <w:rFonts w:ascii="Courier New" w:hAnsi="Courier New" w:cs="Courier New"/>
          <w:sz w:val="24"/>
          <w:szCs w:val="24"/>
          <w:lang w:val="en-GB"/>
        </w:rPr>
        <w:t xml:space="preserve"> </w:t>
      </w:r>
      <w:r w:rsidRPr="00A4271F">
        <w:rPr>
          <w:rFonts w:ascii="Courier New" w:hAnsi="Courier New" w:cs="Courier New"/>
          <w:sz w:val="24"/>
          <w:szCs w:val="24"/>
          <w:lang w:val="en-GB"/>
        </w:rPr>
        <w:t>=</w:t>
      </w:r>
      <w:r w:rsidR="005B275E" w:rsidRPr="00A4271F">
        <w:rPr>
          <w:rFonts w:ascii="Courier New" w:hAnsi="Courier New" w:cs="Courier New"/>
          <w:sz w:val="24"/>
          <w:szCs w:val="24"/>
          <w:lang w:val="en-GB"/>
        </w:rPr>
        <w:t xml:space="preserve"> n</w:t>
      </w:r>
      <w:r w:rsidRPr="00A4271F">
        <w:rPr>
          <w:rFonts w:ascii="Courier New" w:hAnsi="Courier New" w:cs="Courier New"/>
          <w:sz w:val="24"/>
          <w:szCs w:val="24"/>
          <w:lang w:val="en-GB"/>
        </w:rPr>
        <w:t>ew</w:t>
      </w:r>
      <w:r w:rsidR="007B12B3" w:rsidRPr="00A4271F">
        <w:rPr>
          <w:rFonts w:ascii="Courier New" w:hAnsi="Courier New" w:cs="Courier New"/>
          <w:sz w:val="24"/>
          <w:szCs w:val="24"/>
          <w:lang w:val="en-GB"/>
        </w:rPr>
        <w:t xml:space="preserve"> </w:t>
      </w:r>
      <w:r w:rsidR="00870FC3" w:rsidRPr="00A4271F">
        <w:rPr>
          <w:rFonts w:ascii="Courier New" w:hAnsi="Courier New" w:cs="Courier New"/>
          <w:sz w:val="24"/>
          <w:szCs w:val="24"/>
          <w:lang w:val="en-GB"/>
        </w:rPr>
        <w:t>ConfirmationUrl(generateConfirmationUrl(</w:t>
      </w:r>
      <w:r w:rsidRPr="00A4271F">
        <w:rPr>
          <w:rFonts w:ascii="Courier New" w:hAnsi="Courier New" w:cs="Courier New"/>
          <w:sz w:val="24"/>
          <w:szCs w:val="24"/>
          <w:lang w:val="en-GB"/>
        </w:rPr>
        <w:t>email,</w:t>
      </w:r>
    </w:p>
    <w:p w14:paraId="139BB1C9" w14:textId="026EEC2D" w:rsidR="00510F64" w:rsidRPr="00A4271F" w:rsidRDefault="00510F64" w:rsidP="005E6458">
      <w:pPr>
        <w:spacing w:after="0" w:line="360" w:lineRule="auto"/>
        <w:ind w:left="284"/>
        <w:rPr>
          <w:rFonts w:ascii="Courier New" w:hAnsi="Courier New" w:cs="Courier New"/>
          <w:sz w:val="24"/>
          <w:szCs w:val="24"/>
          <w:lang w:val="en-GB"/>
        </w:rPr>
      </w:pPr>
      <w:r w:rsidRPr="00A4271F">
        <w:rPr>
          <w:rFonts w:ascii="Courier New" w:hAnsi="Courier New" w:cs="Courier New"/>
          <w:sz w:val="24"/>
          <w:szCs w:val="24"/>
          <w:lang w:val="en-GB"/>
        </w:rPr>
        <w:t>confirmationToken));</w:t>
      </w:r>
    </w:p>
    <w:p w14:paraId="4F92519D" w14:textId="03242BA0" w:rsidR="005B275E" w:rsidRPr="00A4271F" w:rsidRDefault="00510F64" w:rsidP="005E6458">
      <w:pPr>
        <w:spacing w:after="0" w:line="360" w:lineRule="auto"/>
        <w:ind w:left="284"/>
        <w:rPr>
          <w:rFonts w:ascii="Courier New" w:hAnsi="Courier New" w:cs="Courier New"/>
          <w:sz w:val="24"/>
          <w:szCs w:val="24"/>
          <w:lang w:val="en-GB"/>
        </w:rPr>
      </w:pPr>
      <w:r w:rsidRPr="00A4271F">
        <w:rPr>
          <w:rFonts w:ascii="Courier New" w:hAnsi="Courier New" w:cs="Courier New"/>
          <w:sz w:val="24"/>
          <w:szCs w:val="24"/>
          <w:lang w:val="en-GB"/>
        </w:rPr>
        <w:t>HttpEntity&lt;ConfirmationUrl&gt;httpEntity=newHttpEntity&lt;&gt;(url)</w:t>
      </w:r>
      <w:r w:rsidR="005B275E" w:rsidRPr="00A4271F">
        <w:rPr>
          <w:rFonts w:ascii="Courier New" w:hAnsi="Courier New" w:cs="Courier New"/>
          <w:sz w:val="24"/>
          <w:szCs w:val="24"/>
          <w:lang w:val="en-GB"/>
        </w:rPr>
        <w:t>;</w:t>
      </w:r>
    </w:p>
    <w:p w14:paraId="62DAE860" w14:textId="0BB3B8E2" w:rsidR="00510F64" w:rsidRPr="00A4271F" w:rsidRDefault="00510F64" w:rsidP="005E6458">
      <w:pPr>
        <w:spacing w:after="0" w:line="360" w:lineRule="auto"/>
        <w:ind w:left="284"/>
        <w:rPr>
          <w:rFonts w:ascii="Courier New" w:hAnsi="Courier New" w:cs="Courier New"/>
          <w:sz w:val="24"/>
          <w:szCs w:val="24"/>
          <w:lang w:val="en-GB"/>
        </w:rPr>
      </w:pPr>
      <w:r w:rsidRPr="00A4271F">
        <w:rPr>
          <w:rFonts w:ascii="Courier New" w:hAnsi="Courier New" w:cs="Courier New"/>
          <w:sz w:val="24"/>
          <w:szCs w:val="24"/>
          <w:lang w:val="en-GB"/>
        </w:rPr>
        <w:t>restTemplate.postForEntity("</w:t>
      </w:r>
      <w:r w:rsidRPr="00A4271F">
        <w:rPr>
          <w:rFonts w:ascii="Courier New" w:hAnsi="Courier New" w:cs="Courier New"/>
          <w:b/>
          <w:bCs/>
          <w:sz w:val="24"/>
          <w:szCs w:val="24"/>
          <w:lang w:val="en-GB"/>
        </w:rPr>
        <w:t>http://EMAIL-SENDER/send/"</w:t>
      </w:r>
      <w:r w:rsidR="008868A3" w:rsidRPr="00A4271F">
        <w:rPr>
          <w:rFonts w:ascii="Courier New" w:hAnsi="Courier New" w:cs="Courier New"/>
          <w:b/>
          <w:bCs/>
          <w:sz w:val="24"/>
          <w:szCs w:val="24"/>
          <w:lang w:val="en-GB"/>
        </w:rPr>
        <w:t xml:space="preserve"> </w:t>
      </w:r>
      <w:r w:rsidRPr="00A4271F">
        <w:rPr>
          <w:rFonts w:ascii="Courier New" w:hAnsi="Courier New" w:cs="Courier New"/>
          <w:b/>
          <w:bCs/>
          <w:sz w:val="24"/>
          <w:szCs w:val="24"/>
          <w:lang w:val="en-GB"/>
        </w:rPr>
        <w:t>+</w:t>
      </w:r>
      <w:r w:rsidR="005B275E" w:rsidRPr="00A4271F">
        <w:rPr>
          <w:rFonts w:ascii="Courier New" w:hAnsi="Courier New" w:cs="Courier New"/>
          <w:b/>
          <w:bCs/>
          <w:sz w:val="24"/>
          <w:szCs w:val="24"/>
          <w:lang w:val="en-GB"/>
        </w:rPr>
        <w:t xml:space="preserve"> </w:t>
      </w:r>
      <w:r w:rsidRPr="00A4271F">
        <w:rPr>
          <w:rFonts w:ascii="Courier New" w:hAnsi="Courier New" w:cs="Courier New"/>
          <w:b/>
          <w:bCs/>
          <w:sz w:val="24"/>
          <w:szCs w:val="24"/>
          <w:lang w:val="en-GB"/>
        </w:rPr>
        <w:t>email</w:t>
      </w:r>
      <w:r w:rsidRPr="00A4271F">
        <w:rPr>
          <w:rFonts w:ascii="Courier New" w:hAnsi="Courier New" w:cs="Courier New"/>
          <w:sz w:val="24"/>
          <w:szCs w:val="24"/>
          <w:lang w:val="en-GB"/>
        </w:rPr>
        <w:t>,</w:t>
      </w:r>
      <w:r w:rsidR="005B275E" w:rsidRPr="00A4271F">
        <w:rPr>
          <w:rFonts w:ascii="Courier New" w:hAnsi="Courier New" w:cs="Courier New"/>
          <w:b/>
          <w:bCs/>
          <w:sz w:val="24"/>
          <w:szCs w:val="24"/>
          <w:lang w:val="en-GB"/>
        </w:rPr>
        <w:t xml:space="preserve"> </w:t>
      </w:r>
      <w:r w:rsidRPr="00A4271F">
        <w:rPr>
          <w:rFonts w:ascii="Courier New" w:hAnsi="Courier New" w:cs="Courier New"/>
          <w:sz w:val="24"/>
          <w:szCs w:val="24"/>
          <w:lang w:val="en-GB"/>
        </w:rPr>
        <w:t>httpEntity, String.class);</w:t>
      </w:r>
    </w:p>
    <w:p w14:paraId="1D64D7A7" w14:textId="59E147C6" w:rsidR="001121AD" w:rsidRPr="00C34891" w:rsidRDefault="00510F64" w:rsidP="005E6458">
      <w:pPr>
        <w:spacing w:after="0" w:line="360" w:lineRule="auto"/>
        <w:rPr>
          <w:rFonts w:ascii="Courier New" w:hAnsi="Courier New" w:cs="Courier New"/>
          <w:sz w:val="24"/>
          <w:szCs w:val="24"/>
        </w:rPr>
      </w:pPr>
      <w:r w:rsidRPr="00C34891">
        <w:rPr>
          <w:rFonts w:ascii="Courier New" w:hAnsi="Courier New" w:cs="Courier New"/>
          <w:sz w:val="24"/>
          <w:szCs w:val="24"/>
        </w:rPr>
        <w:t>}</w:t>
      </w:r>
    </w:p>
    <w:p w14:paraId="328B59C3" w14:textId="77777777" w:rsidR="005B275E" w:rsidRPr="00C34891" w:rsidRDefault="005B275E" w:rsidP="005E6458">
      <w:pPr>
        <w:spacing w:after="0" w:line="360" w:lineRule="auto"/>
        <w:rPr>
          <w:rFonts w:ascii="Courier New" w:hAnsi="Courier New" w:cs="Courier New"/>
          <w:sz w:val="20"/>
          <w:szCs w:val="20"/>
        </w:rPr>
      </w:pPr>
    </w:p>
    <w:p w14:paraId="044B2E14" w14:textId="32F60C0D" w:rsidR="00D22793" w:rsidRPr="00C34891" w:rsidRDefault="00CA5B40" w:rsidP="005E6458">
      <w:pPr>
        <w:pStyle w:val="Paragrafoelenco"/>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Clic sull’indirizzo di verifica</w:t>
      </w:r>
    </w:p>
    <w:p w14:paraId="3F2600C9" w14:textId="77777777" w:rsidR="006A3947" w:rsidRPr="00C34891" w:rsidRDefault="0007426F" w:rsidP="005E6458">
      <w:pPr>
        <w:keepNext/>
        <w:spacing w:before="240" w:line="360" w:lineRule="auto"/>
        <w:jc w:val="center"/>
      </w:pPr>
      <w:r w:rsidRPr="00C34891">
        <w:rPr>
          <w:rFonts w:ascii="Times New Roman" w:hAnsi="Times New Roman" w:cs="Times New Roman"/>
          <w:noProof/>
          <w:sz w:val="24"/>
          <w:szCs w:val="24"/>
        </w:rPr>
        <w:drawing>
          <wp:inline distT="0" distB="0" distL="0" distR="0" wp14:anchorId="48B57DA6" wp14:editId="5F966DC4">
            <wp:extent cx="5274844" cy="1370338"/>
            <wp:effectExtent l="19050" t="19050" r="21590" b="2032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36"/>
                    <a:stretch>
                      <a:fillRect/>
                    </a:stretch>
                  </pic:blipFill>
                  <pic:spPr>
                    <a:xfrm>
                      <a:off x="0" y="0"/>
                      <a:ext cx="5334172" cy="1385751"/>
                    </a:xfrm>
                    <a:prstGeom prst="rect">
                      <a:avLst/>
                    </a:prstGeom>
                    <a:ln>
                      <a:solidFill>
                        <a:schemeClr val="tx1"/>
                      </a:solidFill>
                    </a:ln>
                    <a:effectLst>
                      <a:softEdge rad="0"/>
                    </a:effectLst>
                  </pic:spPr>
                </pic:pic>
              </a:graphicData>
            </a:graphic>
          </wp:inline>
        </w:drawing>
      </w:r>
    </w:p>
    <w:p w14:paraId="78B09A0B" w14:textId="1597BCBD" w:rsidR="00477062" w:rsidRPr="00C34891" w:rsidRDefault="006A3947"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.7</w:t>
      </w:r>
      <w:r w:rsidRPr="00C34891">
        <w:rPr>
          <w:rFonts w:ascii="Times New Roman" w:hAnsi="Times New Roman" w:cs="Times New Roman"/>
          <w:color w:val="auto"/>
        </w:rPr>
        <w:t xml:space="preserve"> Validazione </w:t>
      </w:r>
      <w:r w:rsidR="001E5A39" w:rsidRPr="00C34891">
        <w:rPr>
          <w:rFonts w:ascii="Times New Roman" w:hAnsi="Times New Roman" w:cs="Times New Roman"/>
          <w:color w:val="auto"/>
        </w:rPr>
        <w:t xml:space="preserve">terzo </w:t>
      </w:r>
      <w:r w:rsidRPr="00C34891">
        <w:rPr>
          <w:rFonts w:ascii="Times New Roman" w:hAnsi="Times New Roman" w:cs="Times New Roman"/>
          <w:color w:val="auto"/>
        </w:rPr>
        <w:t>step di registrazione</w:t>
      </w:r>
    </w:p>
    <w:p w14:paraId="2B374840" w14:textId="4B9C60DE" w:rsidR="00F20F3F" w:rsidRPr="00C34891" w:rsidRDefault="00EC46CD" w:rsidP="005E64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Nell’email viene riportato anche l’identificativo dell’istanza di </w:t>
      </w:r>
      <w:r w:rsidR="00D8752C">
        <w:rPr>
          <w:rFonts w:ascii="Times New Roman" w:hAnsi="Times New Roman" w:cs="Times New Roman"/>
          <w:sz w:val="24"/>
          <w:szCs w:val="24"/>
        </w:rPr>
        <w:t>“Email Sender”</w:t>
      </w:r>
      <w:r>
        <w:rPr>
          <w:rFonts w:ascii="Times New Roman" w:hAnsi="Times New Roman" w:cs="Times New Roman"/>
          <w:sz w:val="24"/>
          <w:szCs w:val="24"/>
        </w:rPr>
        <w:t xml:space="preserve"> da cui è stata inviata l’email. In questo modo </w:t>
      </w:r>
      <w:r w:rsidR="00F20F3F" w:rsidRPr="00C34891">
        <w:rPr>
          <w:rFonts w:ascii="Times New Roman" w:hAnsi="Times New Roman" w:cs="Times New Roman"/>
          <w:sz w:val="24"/>
          <w:szCs w:val="24"/>
        </w:rPr>
        <w:t>è possibile verificare che il Load Balancer commuti</w:t>
      </w:r>
      <w:r>
        <w:rPr>
          <w:rFonts w:ascii="Times New Roman" w:hAnsi="Times New Roman" w:cs="Times New Roman"/>
          <w:sz w:val="24"/>
          <w:szCs w:val="24"/>
        </w:rPr>
        <w:t xml:space="preserve"> </w:t>
      </w:r>
      <w:r w:rsidRPr="00C34891">
        <w:rPr>
          <w:rFonts w:ascii="Times New Roman" w:hAnsi="Times New Roman" w:cs="Times New Roman"/>
          <w:sz w:val="24"/>
          <w:szCs w:val="24"/>
        </w:rPr>
        <w:t>il traffico</w:t>
      </w:r>
      <w:r>
        <w:rPr>
          <w:rFonts w:ascii="Times New Roman" w:hAnsi="Times New Roman" w:cs="Times New Roman"/>
          <w:sz w:val="24"/>
          <w:szCs w:val="24"/>
        </w:rPr>
        <w:t xml:space="preserve">, da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Pr>
          <w:rFonts w:ascii="Times New Roman" w:hAnsi="Times New Roman" w:cs="Times New Roman"/>
          <w:sz w:val="24"/>
          <w:szCs w:val="24"/>
        </w:rPr>
        <w:t xml:space="preserve"> a </w:t>
      </w:r>
      <w:r w:rsidR="00D8752C">
        <w:rPr>
          <w:rFonts w:ascii="Times New Roman" w:hAnsi="Times New Roman" w:cs="Times New Roman"/>
          <w:sz w:val="24"/>
          <w:szCs w:val="24"/>
        </w:rPr>
        <w:t>“Email Sender”</w:t>
      </w:r>
      <w:r>
        <w:rPr>
          <w:rFonts w:ascii="Times New Roman" w:hAnsi="Times New Roman" w:cs="Times New Roman"/>
          <w:sz w:val="24"/>
          <w:szCs w:val="24"/>
        </w:rPr>
        <w:t>,</w:t>
      </w:r>
      <w:r w:rsidR="00F20F3F" w:rsidRPr="00C34891">
        <w:rPr>
          <w:rFonts w:ascii="Times New Roman" w:hAnsi="Times New Roman" w:cs="Times New Roman"/>
          <w:sz w:val="24"/>
          <w:szCs w:val="24"/>
        </w:rPr>
        <w:t xml:space="preserve"> secondo l’algoritmo Round Robin.</w:t>
      </w:r>
    </w:p>
    <w:p w14:paraId="0402E5C8" w14:textId="2E206108" w:rsidR="002674FD" w:rsidRPr="00C34891" w:rsidRDefault="002674FD" w:rsidP="005E6458">
      <w:pPr>
        <w:spacing w:line="360" w:lineRule="auto"/>
        <w:jc w:val="both"/>
        <w:rPr>
          <w:rFonts w:ascii="Times New Roman" w:hAnsi="Times New Roman" w:cs="Times New Roman"/>
          <w:i/>
          <w:iCs/>
          <w:sz w:val="18"/>
          <w:szCs w:val="18"/>
        </w:rPr>
      </w:pPr>
      <w:r w:rsidRPr="00C34891">
        <w:rPr>
          <w:rFonts w:ascii="Times New Roman" w:hAnsi="Times New Roman" w:cs="Times New Roman"/>
        </w:rPr>
        <w:br w:type="page"/>
      </w:r>
    </w:p>
    <w:p w14:paraId="23F9C8CE" w14:textId="6047F14C" w:rsidR="008C6CB1" w:rsidRPr="00C34891" w:rsidRDefault="008C6CB1" w:rsidP="00C0756B">
      <w:pPr>
        <w:pStyle w:val="Titolo1"/>
        <w:numPr>
          <w:ilvl w:val="1"/>
          <w:numId w:val="43"/>
        </w:numPr>
        <w:spacing w:after="240" w:line="360" w:lineRule="auto"/>
        <w:jc w:val="both"/>
        <w:rPr>
          <w:rFonts w:ascii="Times New Roman" w:hAnsi="Times New Roman" w:cs="Times New Roman"/>
          <w:color w:val="auto"/>
        </w:rPr>
      </w:pPr>
      <w:bookmarkStart w:id="149" w:name="_Toc125623269"/>
      <w:bookmarkStart w:id="150" w:name="_Toc125623508"/>
      <w:bookmarkStart w:id="151" w:name="_Toc125638503"/>
      <w:bookmarkStart w:id="152" w:name="_Toc129719993"/>
      <w:r w:rsidRPr="00C34891">
        <w:rPr>
          <w:rFonts w:ascii="Times New Roman" w:hAnsi="Times New Roman" w:cs="Times New Roman"/>
          <w:color w:val="auto"/>
        </w:rPr>
        <w:lastRenderedPageBreak/>
        <w:t>API di supporto</w:t>
      </w:r>
      <w:bookmarkEnd w:id="149"/>
      <w:bookmarkEnd w:id="150"/>
      <w:bookmarkEnd w:id="151"/>
      <w:bookmarkEnd w:id="152"/>
    </w:p>
    <w:p w14:paraId="40995596" w14:textId="245FB684" w:rsidR="008C6CB1" w:rsidRPr="00C34891" w:rsidRDefault="008C6CB1" w:rsidP="005E6458">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 aggiunta alle API </w:t>
      </w:r>
      <w:r w:rsidR="005E5D99">
        <w:rPr>
          <w:rFonts w:ascii="Times New Roman" w:hAnsi="Times New Roman" w:cs="Times New Roman"/>
          <w:sz w:val="24"/>
          <w:szCs w:val="24"/>
        </w:rPr>
        <w:t>per la registrazione</w:t>
      </w:r>
      <w:r w:rsidRPr="00C34891">
        <w:rPr>
          <w:rFonts w:ascii="Times New Roman" w:hAnsi="Times New Roman" w:cs="Times New Roman"/>
          <w:sz w:val="24"/>
          <w:szCs w:val="24"/>
        </w:rPr>
        <w:t xml:space="preserve">, il sistema </w:t>
      </w:r>
      <w:r w:rsidR="005E5D99">
        <w:rPr>
          <w:rFonts w:ascii="Times New Roman" w:hAnsi="Times New Roman" w:cs="Times New Roman"/>
          <w:sz w:val="24"/>
          <w:szCs w:val="24"/>
        </w:rPr>
        <w:t xml:space="preserve">ne </w:t>
      </w:r>
      <w:r w:rsidR="00984470" w:rsidRPr="00C34891">
        <w:rPr>
          <w:rFonts w:ascii="Times New Roman" w:hAnsi="Times New Roman" w:cs="Times New Roman"/>
          <w:sz w:val="24"/>
          <w:szCs w:val="24"/>
        </w:rPr>
        <w:t xml:space="preserve">espone </w:t>
      </w:r>
      <w:r w:rsidR="00B90E35" w:rsidRPr="00C34891">
        <w:rPr>
          <w:rFonts w:ascii="Times New Roman" w:hAnsi="Times New Roman" w:cs="Times New Roman"/>
          <w:sz w:val="24"/>
          <w:szCs w:val="24"/>
        </w:rPr>
        <w:t>altre</w:t>
      </w:r>
      <w:r w:rsidR="00984470"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per l'aggiornamento del nome </w:t>
      </w:r>
      <w:r w:rsidR="005E5D99">
        <w:rPr>
          <w:rFonts w:ascii="Times New Roman" w:hAnsi="Times New Roman" w:cs="Times New Roman"/>
          <w:sz w:val="24"/>
          <w:szCs w:val="24"/>
        </w:rPr>
        <w:t>e</w:t>
      </w:r>
      <w:r w:rsidRPr="00C34891">
        <w:rPr>
          <w:rFonts w:ascii="Times New Roman" w:hAnsi="Times New Roman" w:cs="Times New Roman"/>
          <w:sz w:val="24"/>
          <w:szCs w:val="24"/>
        </w:rPr>
        <w:t xml:space="preserve"> del cognome </w:t>
      </w:r>
      <w:r w:rsidR="00984470" w:rsidRPr="00C34891">
        <w:rPr>
          <w:rFonts w:ascii="Times New Roman" w:hAnsi="Times New Roman" w:cs="Times New Roman"/>
          <w:sz w:val="24"/>
          <w:szCs w:val="24"/>
        </w:rPr>
        <w:t xml:space="preserve">di un </w:t>
      </w:r>
      <w:r w:rsidRPr="00C34891">
        <w:rPr>
          <w:rFonts w:ascii="Times New Roman" w:hAnsi="Times New Roman" w:cs="Times New Roman"/>
          <w:sz w:val="24"/>
          <w:szCs w:val="24"/>
        </w:rPr>
        <w:t>utent</w:t>
      </w:r>
      <w:r w:rsidR="00984470" w:rsidRPr="00C34891">
        <w:rPr>
          <w:rFonts w:ascii="Times New Roman" w:hAnsi="Times New Roman" w:cs="Times New Roman"/>
          <w:sz w:val="24"/>
          <w:szCs w:val="24"/>
        </w:rPr>
        <w:t>e</w:t>
      </w:r>
      <w:r w:rsidRPr="00C34891">
        <w:rPr>
          <w:rFonts w:ascii="Times New Roman" w:hAnsi="Times New Roman" w:cs="Times New Roman"/>
          <w:sz w:val="24"/>
          <w:szCs w:val="24"/>
        </w:rPr>
        <w:t xml:space="preserve">, per la disiscrizione </w:t>
      </w:r>
      <w:r w:rsidR="00647EC0" w:rsidRPr="00C34891">
        <w:rPr>
          <w:rFonts w:ascii="Times New Roman" w:hAnsi="Times New Roman" w:cs="Times New Roman"/>
          <w:sz w:val="24"/>
          <w:szCs w:val="24"/>
        </w:rPr>
        <w:t xml:space="preserve">di un utente </w:t>
      </w:r>
      <w:r w:rsidR="00984470" w:rsidRPr="00C34891">
        <w:rPr>
          <w:rFonts w:ascii="Times New Roman" w:hAnsi="Times New Roman" w:cs="Times New Roman"/>
          <w:sz w:val="24"/>
          <w:szCs w:val="24"/>
        </w:rPr>
        <w:t xml:space="preserve">della newsletter </w:t>
      </w:r>
      <w:r w:rsidR="004C0E3E" w:rsidRPr="00C34891">
        <w:rPr>
          <w:rFonts w:ascii="Times New Roman" w:hAnsi="Times New Roman" w:cs="Times New Roman"/>
          <w:sz w:val="24"/>
          <w:szCs w:val="24"/>
        </w:rPr>
        <w:t>o</w:t>
      </w:r>
      <w:r w:rsidRPr="00C34891">
        <w:rPr>
          <w:rFonts w:ascii="Times New Roman" w:hAnsi="Times New Roman" w:cs="Times New Roman"/>
          <w:sz w:val="24"/>
          <w:szCs w:val="24"/>
        </w:rPr>
        <w:t xml:space="preserve"> per ottenere la lista completa di tutti gli utenti registrati.</w:t>
      </w:r>
    </w:p>
    <w:p w14:paraId="557531A9" w14:textId="77777777"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53" w:name="_Toc125623270"/>
      <w:bookmarkStart w:id="154" w:name="_Toc125623509"/>
      <w:bookmarkStart w:id="155" w:name="_Toc125638504"/>
      <w:bookmarkStart w:id="156" w:name="_Toc129719994"/>
      <w:r w:rsidRPr="00C34891">
        <w:rPr>
          <w:rFonts w:ascii="Times New Roman" w:hAnsi="Times New Roman" w:cs="Times New Roman"/>
          <w:color w:val="auto"/>
          <w:sz w:val="32"/>
          <w:szCs w:val="32"/>
        </w:rPr>
        <w:t>Flusso di aggiornamento</w:t>
      </w:r>
      <w:bookmarkEnd w:id="153"/>
      <w:bookmarkEnd w:id="154"/>
      <w:bookmarkEnd w:id="155"/>
      <w:bookmarkEnd w:id="156"/>
    </w:p>
    <w:p w14:paraId="4F2BE8F8" w14:textId="15DD61A9" w:rsidR="00DF1D83"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L'API di aggiornamento consente agli utenti di modificare i</w:t>
      </w:r>
      <w:r w:rsidR="00647EC0" w:rsidRPr="00C34891">
        <w:rPr>
          <w:rFonts w:ascii="Times New Roman" w:hAnsi="Times New Roman" w:cs="Times New Roman"/>
          <w:sz w:val="24"/>
          <w:szCs w:val="24"/>
        </w:rPr>
        <w:t xml:space="preserve"> </w:t>
      </w:r>
      <w:r w:rsidRPr="00C34891">
        <w:rPr>
          <w:rFonts w:ascii="Times New Roman" w:hAnsi="Times New Roman" w:cs="Times New Roman"/>
          <w:sz w:val="24"/>
          <w:szCs w:val="24"/>
        </w:rPr>
        <w:t>propri nome e cognome.</w:t>
      </w:r>
      <w:r w:rsidR="00647EC0"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Il processo prevede che un utente sia già registrato all’interno del sistema e che </w:t>
      </w:r>
      <w:r w:rsidR="00E039D9" w:rsidRPr="00C34891">
        <w:rPr>
          <w:rFonts w:ascii="Times New Roman" w:hAnsi="Times New Roman" w:cs="Times New Roman"/>
          <w:sz w:val="24"/>
          <w:szCs w:val="24"/>
        </w:rPr>
        <w:t xml:space="preserve">le nuove informazioni </w:t>
      </w:r>
      <w:r w:rsidRPr="00C34891">
        <w:rPr>
          <w:rFonts w:ascii="Times New Roman" w:hAnsi="Times New Roman" w:cs="Times New Roman"/>
          <w:sz w:val="24"/>
          <w:szCs w:val="24"/>
        </w:rPr>
        <w:t xml:space="preserve">non siano </w:t>
      </w:r>
      <w:r w:rsidR="00E039D9" w:rsidRPr="00C34891">
        <w:rPr>
          <w:rFonts w:ascii="Times New Roman" w:hAnsi="Times New Roman" w:cs="Times New Roman"/>
          <w:sz w:val="24"/>
          <w:szCs w:val="24"/>
        </w:rPr>
        <w:t xml:space="preserve">valori </w:t>
      </w:r>
      <w:r w:rsidRPr="00C34891">
        <w:rPr>
          <w:rFonts w:ascii="Times New Roman" w:hAnsi="Times New Roman" w:cs="Times New Roman"/>
          <w:sz w:val="24"/>
          <w:szCs w:val="24"/>
        </w:rPr>
        <w:t>nulli. Qualora i dati siano validi il servizio imposta i nuovi campi e salva le modifiche nel database. Al</w:t>
      </w:r>
      <w:r w:rsidR="00EF5FA0">
        <w:rPr>
          <w:rFonts w:ascii="Times New Roman" w:hAnsi="Times New Roman" w:cs="Times New Roman"/>
          <w:sz w:val="24"/>
          <w:szCs w:val="24"/>
        </w:rPr>
        <w:t xml:space="preserve"> termine del processo</w:t>
      </w:r>
      <w:r w:rsidR="001E2F5E">
        <w:rPr>
          <w:rFonts w:ascii="Times New Roman" w:hAnsi="Times New Roman" w:cs="Times New Roman"/>
          <w:sz w:val="24"/>
          <w:szCs w:val="24"/>
        </w:rPr>
        <w:t>,</w:t>
      </w:r>
      <w:r w:rsidRPr="00C34891">
        <w:rPr>
          <w:rFonts w:ascii="Times New Roman" w:hAnsi="Times New Roman" w:cs="Times New Roman"/>
          <w:sz w:val="24"/>
          <w:szCs w:val="24"/>
        </w:rPr>
        <w:t xml:space="preserve"> viene restituito un codice di stato 200 per indicare che l'aggiornamento è avvenuto con successo.</w:t>
      </w:r>
    </w:p>
    <w:p w14:paraId="21CA85FB" w14:textId="3579AFF9" w:rsidR="00271C10" w:rsidRPr="00C34891" w:rsidRDefault="00DF1D83"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7C50F95A" w14:textId="77777777" w:rsidR="00376EFD" w:rsidRPr="00C34891" w:rsidRDefault="00E60B59" w:rsidP="005E6458">
      <w:pPr>
        <w:spacing w:before="240" w:line="360" w:lineRule="auto"/>
        <w:jc w:val="center"/>
        <w:rPr>
          <w:rFonts w:ascii="Times New Roman" w:hAnsi="Times New Roman" w:cs="Times New Roman"/>
          <w:b/>
          <w:bCs/>
          <w:i/>
          <w:iCs/>
          <w:sz w:val="18"/>
          <w:szCs w:val="18"/>
        </w:rPr>
      </w:pPr>
      <w:r w:rsidRPr="00C34891">
        <w:rPr>
          <w:rFonts w:ascii="Times New Roman" w:hAnsi="Times New Roman" w:cs="Times New Roman"/>
          <w:noProof/>
        </w:rPr>
        <w:lastRenderedPageBreak/>
        <w:drawing>
          <wp:inline distT="0" distB="0" distL="0" distR="0" wp14:anchorId="6B39A19D" wp14:editId="3CF6C1E6">
            <wp:extent cx="5291891" cy="6229350"/>
            <wp:effectExtent l="19050" t="19050" r="2349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1891" cy="6229350"/>
                    </a:xfrm>
                    <a:prstGeom prst="rect">
                      <a:avLst/>
                    </a:prstGeom>
                    <a:noFill/>
                    <a:ln>
                      <a:solidFill>
                        <a:schemeClr val="tx1"/>
                      </a:solidFill>
                    </a:ln>
                  </pic:spPr>
                </pic:pic>
              </a:graphicData>
            </a:graphic>
          </wp:inline>
        </w:drawing>
      </w:r>
    </w:p>
    <w:p w14:paraId="53597F13" w14:textId="4FDCC297" w:rsidR="0036288C" w:rsidRPr="00C34891" w:rsidRDefault="00730E6B" w:rsidP="005E6458">
      <w:pPr>
        <w:spacing w:before="240" w:line="360" w:lineRule="auto"/>
        <w:jc w:val="center"/>
        <w:rPr>
          <w:rFonts w:ascii="Times New Roman" w:hAnsi="Times New Roman" w:cs="Times New Roman"/>
          <w:b/>
          <w:bCs/>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9A4208" w:rsidRPr="00C34891">
        <w:rPr>
          <w:rFonts w:ascii="Times New Roman" w:hAnsi="Times New Roman" w:cs="Times New Roman"/>
          <w:b/>
          <w:bCs/>
          <w:i/>
          <w:iCs/>
          <w:sz w:val="18"/>
          <w:szCs w:val="18"/>
        </w:rPr>
        <w:t>8</w:t>
      </w:r>
      <w:r w:rsidRPr="00C34891">
        <w:rPr>
          <w:rFonts w:ascii="Times New Roman" w:hAnsi="Times New Roman" w:cs="Times New Roman"/>
          <w:i/>
          <w:iCs/>
          <w:sz w:val="18"/>
          <w:szCs w:val="18"/>
        </w:rPr>
        <w:t xml:space="preserve"> Flusso di aggiornamento</w:t>
      </w:r>
    </w:p>
    <w:p w14:paraId="10ED8BB1" w14:textId="452162C0" w:rsidR="008C6CB1" w:rsidRPr="00C34891" w:rsidRDefault="0036288C" w:rsidP="005E6458">
      <w:pPr>
        <w:spacing w:line="360" w:lineRule="auto"/>
        <w:rPr>
          <w:rFonts w:ascii="Times New Roman" w:hAnsi="Times New Roman" w:cs="Times New Roman"/>
          <w:i/>
          <w:iCs/>
        </w:rPr>
      </w:pPr>
      <w:r w:rsidRPr="00C34891">
        <w:rPr>
          <w:rFonts w:ascii="Times New Roman" w:hAnsi="Times New Roman" w:cs="Times New Roman"/>
          <w:i/>
          <w:iCs/>
        </w:rPr>
        <w:br w:type="page"/>
      </w:r>
    </w:p>
    <w:p w14:paraId="2CD628F5" w14:textId="585CAC3A" w:rsidR="0036288C" w:rsidRPr="00C34891" w:rsidRDefault="0036288C" w:rsidP="00C0756B">
      <w:pPr>
        <w:pStyle w:val="Titolo3"/>
        <w:numPr>
          <w:ilvl w:val="3"/>
          <w:numId w:val="43"/>
        </w:numPr>
        <w:spacing w:after="240" w:line="360" w:lineRule="auto"/>
        <w:rPr>
          <w:rFonts w:ascii="Times New Roman" w:hAnsi="Times New Roman" w:cs="Times New Roman"/>
          <w:color w:val="auto"/>
          <w:sz w:val="32"/>
          <w:szCs w:val="32"/>
        </w:rPr>
      </w:pPr>
      <w:bookmarkStart w:id="157" w:name="_Toc129719995"/>
      <w:r w:rsidRPr="00C34891">
        <w:rPr>
          <w:rFonts w:ascii="Times New Roman" w:hAnsi="Times New Roman" w:cs="Times New Roman"/>
          <w:color w:val="auto"/>
          <w:sz w:val="32"/>
          <w:szCs w:val="32"/>
        </w:rPr>
        <w:lastRenderedPageBreak/>
        <w:t>Validazione del processo di aggiornamento</w:t>
      </w:r>
      <w:bookmarkEnd w:id="157"/>
    </w:p>
    <w:p w14:paraId="0EA12A02" w14:textId="0D639965" w:rsidR="002C301E" w:rsidRPr="00C34891" w:rsidRDefault="009053E2" w:rsidP="005E645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richiesta </w:t>
      </w:r>
      <w:r w:rsidR="0036288C" w:rsidRPr="00C34891">
        <w:rPr>
          <w:rFonts w:ascii="Courier New" w:hAnsi="Courier New" w:cs="Courier New"/>
          <w:sz w:val="24"/>
          <w:szCs w:val="24"/>
        </w:rPr>
        <w:t>PUT members/{emai</w:t>
      </w:r>
      <w:r>
        <w:rPr>
          <w:rFonts w:ascii="Courier New" w:hAnsi="Courier New" w:cs="Courier New"/>
          <w:sz w:val="24"/>
          <w:szCs w:val="24"/>
        </w:rPr>
        <w:t>l}</w:t>
      </w:r>
      <w:r>
        <w:rPr>
          <w:rFonts w:ascii="Times New Roman" w:hAnsi="Times New Roman" w:cs="Times New Roman"/>
          <w:sz w:val="24"/>
          <w:szCs w:val="24"/>
        </w:rPr>
        <w:t xml:space="preserve">, prevede che </w:t>
      </w:r>
      <w:r w:rsidR="0036288C" w:rsidRPr="00C34891">
        <w:rPr>
          <w:rFonts w:ascii="Times New Roman" w:hAnsi="Times New Roman" w:cs="Times New Roman"/>
          <w:sz w:val="24"/>
          <w:szCs w:val="24"/>
        </w:rPr>
        <w:t>venga</w:t>
      </w:r>
      <w:r>
        <w:rPr>
          <w:rFonts w:ascii="Times New Roman" w:hAnsi="Times New Roman" w:cs="Times New Roman"/>
          <w:sz w:val="24"/>
          <w:szCs w:val="24"/>
        </w:rPr>
        <w:t>no</w:t>
      </w:r>
      <w:r w:rsidR="0036288C" w:rsidRPr="00C34891">
        <w:rPr>
          <w:rFonts w:ascii="Times New Roman" w:hAnsi="Times New Roman" w:cs="Times New Roman"/>
          <w:sz w:val="24"/>
          <w:szCs w:val="24"/>
        </w:rPr>
        <w:t xml:space="preserve"> passat</w:t>
      </w:r>
      <w:r>
        <w:rPr>
          <w:rFonts w:ascii="Times New Roman" w:hAnsi="Times New Roman" w:cs="Times New Roman"/>
          <w:sz w:val="24"/>
          <w:szCs w:val="24"/>
        </w:rPr>
        <w:t>i</w:t>
      </w:r>
      <w:r w:rsidR="0036288C" w:rsidRPr="00C34891">
        <w:rPr>
          <w:rFonts w:ascii="Times New Roman" w:hAnsi="Times New Roman" w:cs="Times New Roman"/>
          <w:sz w:val="24"/>
          <w:szCs w:val="24"/>
        </w:rPr>
        <w:t xml:space="preserve"> </w:t>
      </w:r>
      <w:r>
        <w:rPr>
          <w:rFonts w:ascii="Times New Roman" w:hAnsi="Times New Roman" w:cs="Times New Roman"/>
          <w:sz w:val="24"/>
          <w:szCs w:val="24"/>
        </w:rPr>
        <w:t xml:space="preserve">in format JSON </w:t>
      </w:r>
      <w:r w:rsidR="0036288C" w:rsidRPr="00C34891">
        <w:rPr>
          <w:rFonts w:ascii="Times New Roman" w:hAnsi="Times New Roman" w:cs="Times New Roman"/>
          <w:sz w:val="24"/>
          <w:szCs w:val="24"/>
        </w:rPr>
        <w:t xml:space="preserve">i </w:t>
      </w:r>
      <w:r w:rsidR="003529FD" w:rsidRPr="00C34891">
        <w:rPr>
          <w:rFonts w:ascii="Times New Roman" w:hAnsi="Times New Roman" w:cs="Times New Roman"/>
          <w:sz w:val="24"/>
          <w:szCs w:val="24"/>
        </w:rPr>
        <w:t xml:space="preserve">nuovi </w:t>
      </w:r>
      <w:r w:rsidR="0036288C" w:rsidRPr="00C34891">
        <w:rPr>
          <w:rFonts w:ascii="Times New Roman" w:hAnsi="Times New Roman" w:cs="Times New Roman"/>
          <w:sz w:val="24"/>
          <w:szCs w:val="24"/>
        </w:rPr>
        <w:t xml:space="preserve">valori </w:t>
      </w:r>
      <w:r w:rsidR="003529FD" w:rsidRPr="00C34891">
        <w:rPr>
          <w:rFonts w:ascii="Times New Roman" w:hAnsi="Times New Roman" w:cs="Times New Roman"/>
          <w:sz w:val="24"/>
          <w:szCs w:val="24"/>
        </w:rPr>
        <w:t xml:space="preserve">di </w:t>
      </w:r>
      <w:r w:rsidR="0036288C" w:rsidRPr="00C34891">
        <w:rPr>
          <w:rFonts w:ascii="Times New Roman" w:hAnsi="Times New Roman" w:cs="Times New Roman"/>
          <w:sz w:val="24"/>
          <w:szCs w:val="24"/>
        </w:rPr>
        <w:t>nome e cognome nel corpo</w:t>
      </w:r>
      <w:r w:rsidR="003529FD" w:rsidRPr="00C34891">
        <w:rPr>
          <w:rFonts w:ascii="Times New Roman" w:hAnsi="Times New Roman" w:cs="Times New Roman"/>
          <w:sz w:val="24"/>
          <w:szCs w:val="24"/>
        </w:rPr>
        <w:t xml:space="preserve"> </w:t>
      </w:r>
      <w:r>
        <w:rPr>
          <w:rFonts w:ascii="Times New Roman" w:hAnsi="Times New Roman" w:cs="Times New Roman"/>
          <w:sz w:val="24"/>
          <w:szCs w:val="24"/>
        </w:rPr>
        <w:t>della chiamata</w:t>
      </w:r>
      <w:r w:rsidR="0036288C" w:rsidRPr="00C34891">
        <w:rPr>
          <w:rFonts w:ascii="Times New Roman" w:hAnsi="Times New Roman" w:cs="Times New Roman"/>
          <w:sz w:val="24"/>
          <w:szCs w:val="24"/>
        </w:rPr>
        <w:t>.</w:t>
      </w:r>
    </w:p>
    <w:p w14:paraId="2E40981B" w14:textId="14992587" w:rsidR="009A4208" w:rsidRPr="00C34891" w:rsidRDefault="0046332A" w:rsidP="005E6458">
      <w:pPr>
        <w:keepNext/>
        <w:spacing w:before="240" w:line="360" w:lineRule="auto"/>
        <w:jc w:val="center"/>
      </w:pPr>
      <w:r w:rsidRPr="00C34891">
        <w:rPr>
          <w:noProof/>
        </w:rPr>
        <w:drawing>
          <wp:inline distT="0" distB="0" distL="0" distR="0" wp14:anchorId="52416583" wp14:editId="7BAB5FE4">
            <wp:extent cx="5438191" cy="2900614"/>
            <wp:effectExtent l="19050" t="19050" r="10160" b="1460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465496" cy="2915178"/>
                    </a:xfrm>
                    <a:prstGeom prst="rect">
                      <a:avLst/>
                    </a:prstGeom>
                    <a:ln>
                      <a:solidFill>
                        <a:schemeClr val="tx1"/>
                      </a:solidFill>
                    </a:ln>
                  </pic:spPr>
                </pic:pic>
              </a:graphicData>
            </a:graphic>
          </wp:inline>
        </w:drawing>
      </w:r>
    </w:p>
    <w:p w14:paraId="2EBDAF82" w14:textId="2A029356" w:rsidR="002C301E" w:rsidRPr="00C34891" w:rsidRDefault="009A4208"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.9</w:t>
      </w:r>
      <w:r w:rsidRPr="00C34891">
        <w:rPr>
          <w:rFonts w:ascii="Times New Roman" w:hAnsi="Times New Roman" w:cs="Times New Roman"/>
          <w:color w:val="auto"/>
        </w:rPr>
        <w:t xml:space="preserve"> Validazione flusso di aggiornamento</w:t>
      </w:r>
    </w:p>
    <w:p w14:paraId="5212B7E9" w14:textId="779EB6BC" w:rsidR="00481485" w:rsidRPr="00C34891" w:rsidRDefault="00365CCB" w:rsidP="005E6458">
      <w:pPr>
        <w:spacing w:before="240" w:line="360" w:lineRule="auto"/>
        <w:jc w:val="both"/>
        <w:rPr>
          <w:rFonts w:ascii="Times New Roman" w:hAnsi="Times New Roman" w:cs="Times New Roman"/>
          <w:sz w:val="24"/>
          <w:szCs w:val="24"/>
        </w:rPr>
      </w:pPr>
      <w:r w:rsidRPr="00C34891">
        <w:rPr>
          <w:rFonts w:ascii="Times New Roman" w:hAnsi="Times New Roman" w:cs="Times New Roman"/>
          <w:sz w:val="24"/>
          <w:szCs w:val="24"/>
        </w:rPr>
        <w:t>Anche in questo caso, la chiamata è rivolta verso la porta 8080, sulla quale è connesso Spring Cloud Gateway.</w:t>
      </w:r>
    </w:p>
    <w:p w14:paraId="7182AF25" w14:textId="77777777" w:rsidR="008C6CB1" w:rsidRPr="00C34891" w:rsidRDefault="008C6CB1" w:rsidP="00C0756B">
      <w:pPr>
        <w:pStyle w:val="Titolo2"/>
        <w:numPr>
          <w:ilvl w:val="2"/>
          <w:numId w:val="43"/>
        </w:numPr>
        <w:spacing w:after="240" w:line="360" w:lineRule="auto"/>
        <w:rPr>
          <w:rFonts w:ascii="Times New Roman" w:hAnsi="Times New Roman" w:cs="Times New Roman"/>
          <w:color w:val="auto"/>
          <w:sz w:val="32"/>
          <w:szCs w:val="32"/>
        </w:rPr>
      </w:pPr>
      <w:bookmarkStart w:id="158" w:name="_Toc125638506"/>
      <w:bookmarkStart w:id="159" w:name="_Toc129719996"/>
      <w:r w:rsidRPr="00C34891">
        <w:rPr>
          <w:rFonts w:ascii="Times New Roman" w:hAnsi="Times New Roman" w:cs="Times New Roman"/>
          <w:color w:val="auto"/>
          <w:sz w:val="32"/>
          <w:szCs w:val="32"/>
        </w:rPr>
        <w:t>Flusso di disiscrizione</w:t>
      </w:r>
      <w:bookmarkEnd w:id="158"/>
      <w:bookmarkEnd w:id="159"/>
    </w:p>
    <w:p w14:paraId="367A4FA8" w14:textId="0E799B20" w:rsidR="002C301E"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flusso di cancellazione serve affinché un utente possa eliminare le proprie informazioni dal sistema. </w:t>
      </w:r>
      <w:r w:rsidR="004E3733">
        <w:rPr>
          <w:rFonts w:ascii="Times New Roman" w:hAnsi="Times New Roman" w:cs="Times New Roman"/>
          <w:sz w:val="24"/>
          <w:szCs w:val="24"/>
        </w:rPr>
        <w:t xml:space="preserve">È necessario che l’utente fornisca la propria email e una chiave valorizzata a YES, </w:t>
      </w:r>
      <w:r w:rsidRPr="00C34891">
        <w:rPr>
          <w:rFonts w:ascii="Times New Roman" w:hAnsi="Times New Roman" w:cs="Times New Roman"/>
          <w:sz w:val="24"/>
          <w:szCs w:val="24"/>
        </w:rPr>
        <w:t xml:space="preserve">per confermare la </w:t>
      </w:r>
      <w:r w:rsidR="004E3733">
        <w:rPr>
          <w:rFonts w:ascii="Times New Roman" w:hAnsi="Times New Roman" w:cs="Times New Roman"/>
          <w:sz w:val="24"/>
          <w:szCs w:val="24"/>
        </w:rPr>
        <w:t xml:space="preserve">propria </w:t>
      </w:r>
      <w:r w:rsidRPr="00C34891">
        <w:rPr>
          <w:rFonts w:ascii="Times New Roman" w:hAnsi="Times New Roman" w:cs="Times New Roman"/>
          <w:sz w:val="24"/>
          <w:szCs w:val="24"/>
        </w:rPr>
        <w:t>volontà di procedere con la cancellazione.</w:t>
      </w:r>
    </w:p>
    <w:p w14:paraId="10F2C33A" w14:textId="4497F081" w:rsidR="00730E6B" w:rsidRPr="00C34891" w:rsidRDefault="002C301E" w:rsidP="005E6458">
      <w:pPr>
        <w:spacing w:line="360" w:lineRule="auto"/>
        <w:jc w:val="center"/>
      </w:pPr>
      <w:r w:rsidRPr="00C34891">
        <w:rPr>
          <w:noProof/>
        </w:rPr>
        <w:lastRenderedPageBreak/>
        <w:drawing>
          <wp:inline distT="0" distB="0" distL="0" distR="0" wp14:anchorId="5D85BA80" wp14:editId="329F6D31">
            <wp:extent cx="5413639" cy="4978066"/>
            <wp:effectExtent l="19050" t="19050" r="1587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8864" cy="4992066"/>
                    </a:xfrm>
                    <a:prstGeom prst="rect">
                      <a:avLst/>
                    </a:prstGeom>
                    <a:noFill/>
                    <a:ln>
                      <a:solidFill>
                        <a:schemeClr val="tx1"/>
                      </a:solidFill>
                    </a:ln>
                  </pic:spPr>
                </pic:pic>
              </a:graphicData>
            </a:graphic>
          </wp:inline>
        </w:drawing>
      </w:r>
    </w:p>
    <w:p w14:paraId="3A3EBC3A" w14:textId="524C6A99" w:rsidR="00E87333" w:rsidRPr="00C34891" w:rsidRDefault="00730E6B" w:rsidP="005E6458">
      <w:pPr>
        <w:spacing w:line="360" w:lineRule="auto"/>
        <w:jc w:val="center"/>
        <w:rPr>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623D98" w:rsidRPr="00C34891">
        <w:rPr>
          <w:rFonts w:ascii="Times New Roman" w:hAnsi="Times New Roman" w:cs="Times New Roman"/>
          <w:b/>
          <w:bCs/>
          <w:i/>
          <w:iCs/>
          <w:sz w:val="18"/>
          <w:szCs w:val="18"/>
        </w:rPr>
        <w:t>10</w:t>
      </w:r>
      <w:r w:rsidRPr="00C34891">
        <w:rPr>
          <w:rFonts w:ascii="Times New Roman" w:hAnsi="Times New Roman" w:cs="Times New Roman"/>
          <w:i/>
          <w:iCs/>
          <w:sz w:val="18"/>
          <w:szCs w:val="18"/>
        </w:rPr>
        <w:t xml:space="preserve"> Flusso di disiscrizione</w:t>
      </w:r>
      <w:r w:rsidRPr="00C34891">
        <w:rPr>
          <w:i/>
          <w:iCs/>
          <w:sz w:val="18"/>
          <w:szCs w:val="18"/>
        </w:rPr>
        <w:t xml:space="preserve"> </w:t>
      </w:r>
    </w:p>
    <w:p w14:paraId="75E28AEC" w14:textId="77777777" w:rsidR="00E87333" w:rsidRPr="00C34891" w:rsidRDefault="00E87333" w:rsidP="005E6458">
      <w:pPr>
        <w:spacing w:line="360" w:lineRule="auto"/>
        <w:rPr>
          <w:i/>
          <w:iCs/>
        </w:rPr>
      </w:pPr>
      <w:r w:rsidRPr="00C34891">
        <w:rPr>
          <w:i/>
          <w:iCs/>
        </w:rPr>
        <w:br w:type="page"/>
      </w:r>
    </w:p>
    <w:p w14:paraId="7A06A559" w14:textId="00DCA598" w:rsidR="00E87333" w:rsidRPr="00C34891" w:rsidRDefault="00E87333" w:rsidP="00C0756B">
      <w:pPr>
        <w:pStyle w:val="Titolo3"/>
        <w:numPr>
          <w:ilvl w:val="3"/>
          <w:numId w:val="43"/>
        </w:numPr>
        <w:spacing w:after="240" w:line="360" w:lineRule="auto"/>
        <w:rPr>
          <w:rFonts w:ascii="Times New Roman" w:hAnsi="Times New Roman" w:cs="Times New Roman"/>
          <w:color w:val="auto"/>
          <w:sz w:val="32"/>
          <w:szCs w:val="32"/>
        </w:rPr>
      </w:pPr>
      <w:bookmarkStart w:id="160" w:name="_Toc129719997"/>
      <w:r w:rsidRPr="00C34891">
        <w:rPr>
          <w:rFonts w:ascii="Times New Roman" w:hAnsi="Times New Roman" w:cs="Times New Roman"/>
          <w:color w:val="auto"/>
          <w:sz w:val="32"/>
          <w:szCs w:val="32"/>
        </w:rPr>
        <w:lastRenderedPageBreak/>
        <w:t>Validazione del flusso di disiscrizione</w:t>
      </w:r>
      <w:bookmarkEnd w:id="160"/>
    </w:p>
    <w:p w14:paraId="1E057835" w14:textId="392B3975" w:rsidR="000C0B80" w:rsidRPr="00C34891" w:rsidRDefault="00803152" w:rsidP="005E6458">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 richiesta </w:t>
      </w:r>
      <w:r w:rsidR="008A1E15" w:rsidRPr="00C34891">
        <w:rPr>
          <w:rFonts w:ascii="Courier New" w:hAnsi="Courier New" w:cs="Courier New"/>
          <w:sz w:val="24"/>
          <w:szCs w:val="24"/>
        </w:rPr>
        <w:t>DELETE members/{email}</w:t>
      </w:r>
      <w:r>
        <w:rPr>
          <w:rFonts w:ascii="Times New Roman" w:hAnsi="Times New Roman" w:cs="Times New Roman"/>
          <w:sz w:val="24"/>
          <w:szCs w:val="24"/>
        </w:rPr>
        <w:t xml:space="preserve">, prevede che </w:t>
      </w:r>
      <w:r w:rsidR="008A1E15" w:rsidRPr="00C34891">
        <w:rPr>
          <w:rFonts w:ascii="Times New Roman" w:hAnsi="Times New Roman" w:cs="Times New Roman"/>
          <w:sz w:val="24"/>
          <w:szCs w:val="24"/>
        </w:rPr>
        <w:t xml:space="preserve">tra i campi di testata, venga valorizzata la chiave </w:t>
      </w:r>
      <w:r w:rsidR="008A1E15" w:rsidRPr="00C34891">
        <w:rPr>
          <w:rFonts w:ascii="Courier New" w:hAnsi="Courier New" w:cs="Courier New"/>
          <w:sz w:val="24"/>
          <w:szCs w:val="24"/>
        </w:rPr>
        <w:t>confirmationKey</w:t>
      </w:r>
      <w:r w:rsidR="008A1E15" w:rsidRPr="00C34891">
        <w:rPr>
          <w:rFonts w:ascii="Times New Roman" w:hAnsi="Times New Roman" w:cs="Times New Roman"/>
          <w:sz w:val="24"/>
          <w:szCs w:val="24"/>
        </w:rPr>
        <w:t xml:space="preserve"> a YES, affinché l’utente possa confermare </w:t>
      </w:r>
      <w:r w:rsidR="00FE323A">
        <w:rPr>
          <w:rFonts w:ascii="Times New Roman" w:hAnsi="Times New Roman" w:cs="Times New Roman"/>
          <w:sz w:val="24"/>
          <w:szCs w:val="24"/>
        </w:rPr>
        <w:t xml:space="preserve">la </w:t>
      </w:r>
      <w:r w:rsidR="008A1E15" w:rsidRPr="00C34891">
        <w:rPr>
          <w:rFonts w:ascii="Times New Roman" w:hAnsi="Times New Roman" w:cs="Times New Roman"/>
          <w:sz w:val="24"/>
          <w:szCs w:val="24"/>
        </w:rPr>
        <w:t xml:space="preserve">propria </w:t>
      </w:r>
      <w:r w:rsidR="00FE323A">
        <w:rPr>
          <w:rFonts w:ascii="Times New Roman" w:hAnsi="Times New Roman" w:cs="Times New Roman"/>
          <w:sz w:val="24"/>
          <w:szCs w:val="24"/>
        </w:rPr>
        <w:t>scelta</w:t>
      </w:r>
      <w:r w:rsidR="000C0B80" w:rsidRPr="00C34891">
        <w:rPr>
          <w:rFonts w:ascii="Times New Roman" w:hAnsi="Times New Roman" w:cs="Times New Roman"/>
          <w:sz w:val="24"/>
          <w:szCs w:val="24"/>
        </w:rPr>
        <w:t>.</w:t>
      </w:r>
    </w:p>
    <w:p w14:paraId="00E398EF" w14:textId="4DAE9991" w:rsidR="00F6507E" w:rsidRPr="00C34891" w:rsidRDefault="00382519" w:rsidP="005E6458">
      <w:pPr>
        <w:keepNext/>
        <w:spacing w:before="240" w:after="0" w:line="360" w:lineRule="auto"/>
        <w:jc w:val="center"/>
      </w:pPr>
      <w:r w:rsidRPr="00C34891">
        <w:rPr>
          <w:noProof/>
        </w:rPr>
        <w:drawing>
          <wp:inline distT="0" distB="0" distL="0" distR="0" wp14:anchorId="3E4630B5" wp14:editId="16542B8F">
            <wp:extent cx="5420400" cy="2852487"/>
            <wp:effectExtent l="19050" t="19050" r="27940" b="2413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0"/>
                    <a:stretch>
                      <a:fillRect/>
                    </a:stretch>
                  </pic:blipFill>
                  <pic:spPr>
                    <a:xfrm>
                      <a:off x="0" y="0"/>
                      <a:ext cx="5446478" cy="2866210"/>
                    </a:xfrm>
                    <a:prstGeom prst="rect">
                      <a:avLst/>
                    </a:prstGeom>
                    <a:ln>
                      <a:solidFill>
                        <a:schemeClr val="tx1"/>
                      </a:solidFill>
                    </a:ln>
                  </pic:spPr>
                </pic:pic>
              </a:graphicData>
            </a:graphic>
          </wp:inline>
        </w:drawing>
      </w:r>
    </w:p>
    <w:p w14:paraId="6791141F" w14:textId="64D086F0" w:rsidR="008A1E15" w:rsidRPr="00C34891" w:rsidRDefault="00F6507E"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.11</w:t>
      </w:r>
      <w:r w:rsidRPr="00C34891">
        <w:rPr>
          <w:rFonts w:ascii="Times New Roman" w:hAnsi="Times New Roman" w:cs="Times New Roman"/>
          <w:color w:val="auto"/>
        </w:rPr>
        <w:t xml:space="preserve"> Validazione flusso di disiscrizione</w:t>
      </w:r>
    </w:p>
    <w:p w14:paraId="148B7410" w14:textId="7FFBCD79" w:rsidR="00B710CD" w:rsidRPr="00C34891" w:rsidRDefault="00B710CD" w:rsidP="00C0756B">
      <w:pPr>
        <w:pStyle w:val="Titolo3"/>
        <w:numPr>
          <w:ilvl w:val="1"/>
          <w:numId w:val="43"/>
        </w:numPr>
        <w:spacing w:line="360" w:lineRule="auto"/>
        <w:rPr>
          <w:rFonts w:ascii="Times New Roman" w:hAnsi="Times New Roman" w:cs="Times New Roman"/>
        </w:rPr>
      </w:pPr>
      <w:r w:rsidRPr="00C34891">
        <w:rPr>
          <w:rFonts w:ascii="Times New Roman" w:hAnsi="Times New Roman" w:cs="Times New Roman"/>
        </w:rPr>
        <w:br w:type="page"/>
      </w:r>
    </w:p>
    <w:p w14:paraId="1A616607" w14:textId="4B9AE674" w:rsidR="008C6CB1" w:rsidRPr="00C34891" w:rsidRDefault="008C6CB1" w:rsidP="000E68EB">
      <w:pPr>
        <w:pStyle w:val="Titolo2"/>
        <w:numPr>
          <w:ilvl w:val="2"/>
          <w:numId w:val="48"/>
        </w:numPr>
        <w:spacing w:after="240" w:line="360" w:lineRule="auto"/>
        <w:rPr>
          <w:rFonts w:ascii="Times New Roman" w:hAnsi="Times New Roman" w:cs="Times New Roman"/>
          <w:color w:val="auto"/>
          <w:sz w:val="32"/>
          <w:szCs w:val="32"/>
        </w:rPr>
      </w:pPr>
      <w:bookmarkStart w:id="161" w:name="_Toc125623274"/>
      <w:bookmarkStart w:id="162" w:name="_Toc125623513"/>
      <w:bookmarkStart w:id="163" w:name="_Toc125638508"/>
      <w:bookmarkStart w:id="164" w:name="_Toc129719998"/>
      <w:r w:rsidRPr="00C34891">
        <w:rPr>
          <w:rFonts w:ascii="Times New Roman" w:hAnsi="Times New Roman" w:cs="Times New Roman"/>
          <w:color w:val="auto"/>
          <w:sz w:val="32"/>
          <w:szCs w:val="32"/>
        </w:rPr>
        <w:lastRenderedPageBreak/>
        <w:t>Stampa degli utenti</w:t>
      </w:r>
      <w:bookmarkEnd w:id="161"/>
      <w:bookmarkEnd w:id="162"/>
      <w:bookmarkEnd w:id="163"/>
      <w:bookmarkEnd w:id="164"/>
    </w:p>
    <w:p w14:paraId="7D7B37F5" w14:textId="3BE296C9" w:rsidR="00CA577C" w:rsidRPr="00C34891" w:rsidRDefault="008C6CB1"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Quest’ultimo processo permette di ricavare l’elenco completo degli utenti registrati nel sistema</w:t>
      </w:r>
      <w:r w:rsidR="004D2153" w:rsidRPr="00C34891">
        <w:rPr>
          <w:rFonts w:ascii="Times New Roman" w:hAnsi="Times New Roman" w:cs="Times New Roman"/>
          <w:sz w:val="24"/>
          <w:szCs w:val="24"/>
        </w:rPr>
        <w:t>.</w:t>
      </w:r>
    </w:p>
    <w:p w14:paraId="7EBF8312" w14:textId="14143284" w:rsidR="00730E6B" w:rsidRPr="00C34891" w:rsidRDefault="00730E6B" w:rsidP="005E6458">
      <w:pPr>
        <w:spacing w:after="0" w:line="360" w:lineRule="auto"/>
        <w:jc w:val="both"/>
        <w:rPr>
          <w:rFonts w:ascii="Times New Roman" w:hAnsi="Times New Roman" w:cs="Times New Roman"/>
          <w:sz w:val="24"/>
          <w:szCs w:val="24"/>
        </w:rPr>
      </w:pPr>
    </w:p>
    <w:p w14:paraId="0EBC3F85" w14:textId="12B1D999" w:rsidR="005A0C7C" w:rsidRPr="00C34891" w:rsidRDefault="005011BA" w:rsidP="005E6458">
      <w:pPr>
        <w:spacing w:line="360" w:lineRule="auto"/>
        <w:jc w:val="center"/>
      </w:pPr>
      <w:r w:rsidRPr="00C34891">
        <w:rPr>
          <w:noProof/>
        </w:rPr>
        <w:drawing>
          <wp:inline distT="0" distB="0" distL="0" distR="0" wp14:anchorId="2CC13888" wp14:editId="528F3A59">
            <wp:extent cx="3860223" cy="2615569"/>
            <wp:effectExtent l="19050" t="19050" r="26035" b="13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1498" cy="2623209"/>
                    </a:xfrm>
                    <a:prstGeom prst="rect">
                      <a:avLst/>
                    </a:prstGeom>
                    <a:noFill/>
                    <a:ln>
                      <a:solidFill>
                        <a:schemeClr val="tx1"/>
                      </a:solidFill>
                    </a:ln>
                  </pic:spPr>
                </pic:pic>
              </a:graphicData>
            </a:graphic>
          </wp:inline>
        </w:drawing>
      </w:r>
    </w:p>
    <w:p w14:paraId="7D6A6940" w14:textId="54568916" w:rsidR="0070292D" w:rsidRPr="00C34891" w:rsidRDefault="00730E6B" w:rsidP="005E6458">
      <w:pPr>
        <w:spacing w:before="240" w:line="360" w:lineRule="auto"/>
        <w:jc w:val="center"/>
        <w:rPr>
          <w:rFonts w:ascii="Times New Roman" w:hAnsi="Times New Roman" w:cs="Times New Roman"/>
          <w:i/>
          <w:iCs/>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4</w:t>
      </w:r>
      <w:r w:rsidRPr="00C34891">
        <w:rPr>
          <w:rFonts w:ascii="Times New Roman" w:hAnsi="Times New Roman" w:cs="Times New Roman"/>
          <w:b/>
          <w:bCs/>
          <w:i/>
          <w:iCs/>
          <w:sz w:val="18"/>
          <w:szCs w:val="18"/>
        </w:rPr>
        <w:t>.</w:t>
      </w:r>
      <w:r w:rsidR="006128B0" w:rsidRPr="00C34891">
        <w:rPr>
          <w:rFonts w:ascii="Times New Roman" w:hAnsi="Times New Roman" w:cs="Times New Roman"/>
          <w:b/>
          <w:bCs/>
          <w:i/>
          <w:iCs/>
          <w:sz w:val="18"/>
          <w:szCs w:val="18"/>
        </w:rPr>
        <w:t>12</w:t>
      </w:r>
      <w:r w:rsidRPr="00C34891">
        <w:rPr>
          <w:rFonts w:ascii="Times New Roman" w:hAnsi="Times New Roman" w:cs="Times New Roman"/>
          <w:i/>
          <w:iCs/>
          <w:sz w:val="18"/>
          <w:szCs w:val="18"/>
        </w:rPr>
        <w:t xml:space="preserve"> Flusso di stampa</w:t>
      </w:r>
      <w:r w:rsidR="0070292D" w:rsidRPr="00C34891">
        <w:rPr>
          <w:rFonts w:ascii="Times New Roman" w:hAnsi="Times New Roman" w:cs="Times New Roman"/>
          <w:i/>
          <w:iCs/>
        </w:rPr>
        <w:br w:type="page"/>
      </w:r>
    </w:p>
    <w:p w14:paraId="7C2AFDF3" w14:textId="761467C5" w:rsidR="003D3964" w:rsidRPr="00C34891" w:rsidRDefault="003D3964" w:rsidP="000E68EB">
      <w:pPr>
        <w:pStyle w:val="Titolo3"/>
        <w:numPr>
          <w:ilvl w:val="3"/>
          <w:numId w:val="48"/>
        </w:numPr>
        <w:spacing w:after="240" w:line="360" w:lineRule="auto"/>
        <w:rPr>
          <w:rFonts w:ascii="Times New Roman" w:hAnsi="Times New Roman" w:cs="Times New Roman"/>
          <w:color w:val="auto"/>
          <w:sz w:val="32"/>
          <w:szCs w:val="32"/>
        </w:rPr>
      </w:pPr>
      <w:bookmarkStart w:id="165" w:name="_Toc129719999"/>
      <w:r w:rsidRPr="00C34891">
        <w:rPr>
          <w:rFonts w:ascii="Times New Roman" w:hAnsi="Times New Roman" w:cs="Times New Roman"/>
          <w:color w:val="auto"/>
          <w:sz w:val="32"/>
          <w:szCs w:val="32"/>
        </w:rPr>
        <w:lastRenderedPageBreak/>
        <w:t xml:space="preserve">Validazione del flusso di </w:t>
      </w:r>
      <w:r w:rsidR="008361B8" w:rsidRPr="00C34891">
        <w:rPr>
          <w:rFonts w:ascii="Times New Roman" w:hAnsi="Times New Roman" w:cs="Times New Roman"/>
          <w:color w:val="auto"/>
          <w:sz w:val="32"/>
          <w:szCs w:val="32"/>
        </w:rPr>
        <w:t>stampa</w:t>
      </w:r>
      <w:bookmarkEnd w:id="165"/>
    </w:p>
    <w:p w14:paraId="3ED6C513" w14:textId="20A876E2" w:rsidR="00E319DF" w:rsidRPr="00C34891" w:rsidRDefault="003D3964"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Affinché </w:t>
      </w:r>
      <w:r w:rsidR="00E319DF" w:rsidRPr="00C34891">
        <w:rPr>
          <w:rFonts w:ascii="Times New Roman" w:hAnsi="Times New Roman" w:cs="Times New Roman"/>
          <w:sz w:val="24"/>
          <w:szCs w:val="24"/>
        </w:rPr>
        <w:t xml:space="preserve">un utente amministratore </w:t>
      </w:r>
      <w:r w:rsidRPr="00C34891">
        <w:rPr>
          <w:rFonts w:ascii="Times New Roman" w:hAnsi="Times New Roman" w:cs="Times New Roman"/>
          <w:sz w:val="24"/>
          <w:szCs w:val="24"/>
        </w:rPr>
        <w:t xml:space="preserve">possa ricavare l’elenco completo </w:t>
      </w:r>
      <w:r w:rsidR="00E319DF" w:rsidRPr="00C34891">
        <w:rPr>
          <w:rFonts w:ascii="Times New Roman" w:hAnsi="Times New Roman" w:cs="Times New Roman"/>
          <w:sz w:val="24"/>
          <w:szCs w:val="24"/>
        </w:rPr>
        <w:t xml:space="preserve">degli utenti registrati è stato esposto l’endpoint </w:t>
      </w:r>
      <w:r w:rsidR="00E319DF" w:rsidRPr="00C34891">
        <w:rPr>
          <w:rFonts w:ascii="Courier New" w:hAnsi="Courier New" w:cs="Courier New"/>
          <w:sz w:val="24"/>
          <w:szCs w:val="24"/>
        </w:rPr>
        <w:t>GET members</w:t>
      </w:r>
      <w:r w:rsidR="00E319DF" w:rsidRPr="00C34891">
        <w:rPr>
          <w:rFonts w:ascii="Times New Roman" w:hAnsi="Times New Roman" w:cs="Times New Roman"/>
          <w:sz w:val="24"/>
          <w:szCs w:val="24"/>
        </w:rPr>
        <w:t>.</w:t>
      </w:r>
    </w:p>
    <w:p w14:paraId="646AB510" w14:textId="5E0E5250" w:rsidR="006128B0" w:rsidRPr="00C34891" w:rsidRDefault="007C0ACF" w:rsidP="005E6458">
      <w:pPr>
        <w:keepNext/>
        <w:spacing w:before="240" w:line="360" w:lineRule="auto"/>
        <w:jc w:val="center"/>
      </w:pPr>
      <w:r w:rsidRPr="00C34891">
        <w:rPr>
          <w:noProof/>
        </w:rPr>
        <w:drawing>
          <wp:inline distT="0" distB="0" distL="0" distR="0" wp14:anchorId="6678A04D" wp14:editId="4A3A3355">
            <wp:extent cx="5535888" cy="2892592"/>
            <wp:effectExtent l="19050" t="19050" r="27305" b="2222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2"/>
                    <a:stretch>
                      <a:fillRect/>
                    </a:stretch>
                  </pic:blipFill>
                  <pic:spPr>
                    <a:xfrm>
                      <a:off x="0" y="0"/>
                      <a:ext cx="5552621" cy="2901335"/>
                    </a:xfrm>
                    <a:prstGeom prst="rect">
                      <a:avLst/>
                    </a:prstGeom>
                    <a:ln>
                      <a:solidFill>
                        <a:schemeClr val="tx1"/>
                      </a:solidFill>
                    </a:ln>
                  </pic:spPr>
                </pic:pic>
              </a:graphicData>
            </a:graphic>
          </wp:inline>
        </w:drawing>
      </w:r>
    </w:p>
    <w:p w14:paraId="62E20719" w14:textId="29BB26BD" w:rsidR="003D3964" w:rsidRPr="00C34891" w:rsidRDefault="006128B0"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.13</w:t>
      </w:r>
      <w:r w:rsidRPr="00C34891">
        <w:rPr>
          <w:rFonts w:ascii="Times New Roman" w:hAnsi="Times New Roman" w:cs="Times New Roman"/>
          <w:color w:val="auto"/>
        </w:rPr>
        <w:t xml:space="preserve"> Validazione flusso di stampa</w:t>
      </w:r>
    </w:p>
    <w:p w14:paraId="07B66AC7" w14:textId="77777777" w:rsidR="003D3964" w:rsidRPr="00C34891" w:rsidRDefault="003D3964" w:rsidP="005E6458">
      <w:pPr>
        <w:spacing w:line="360" w:lineRule="auto"/>
        <w:rPr>
          <w:rFonts w:ascii="Times New Roman" w:hAnsi="Times New Roman" w:cs="Times New Roman"/>
          <w:sz w:val="24"/>
          <w:szCs w:val="24"/>
        </w:rPr>
      </w:pPr>
    </w:p>
    <w:p w14:paraId="48EA50D2" w14:textId="00DE7EA3" w:rsidR="00874AE0" w:rsidRPr="00C34891" w:rsidRDefault="007E3D5D" w:rsidP="000E68EB">
      <w:pPr>
        <w:pStyle w:val="Titolo2"/>
        <w:numPr>
          <w:ilvl w:val="1"/>
          <w:numId w:val="48"/>
        </w:numPr>
        <w:spacing w:after="240" w:line="360" w:lineRule="auto"/>
        <w:ind w:left="754" w:hanging="754"/>
        <w:rPr>
          <w:rFonts w:ascii="Times New Roman" w:hAnsi="Times New Roman" w:cs="Times New Roman"/>
          <w:color w:val="auto"/>
          <w:sz w:val="32"/>
          <w:szCs w:val="32"/>
        </w:rPr>
      </w:pPr>
      <w:r w:rsidRPr="00C34891">
        <w:rPr>
          <w:rFonts w:ascii="Times New Roman" w:hAnsi="Times New Roman" w:cs="Times New Roman"/>
          <w:i/>
          <w:iCs/>
        </w:rPr>
        <w:br w:type="page"/>
      </w:r>
      <w:bookmarkStart w:id="166" w:name="_Toc129720000"/>
      <w:r w:rsidR="00C75F28" w:rsidRPr="00C34891">
        <w:rPr>
          <w:rFonts w:ascii="Times New Roman" w:hAnsi="Times New Roman" w:cs="Times New Roman"/>
          <w:color w:val="auto"/>
          <w:sz w:val="32"/>
          <w:szCs w:val="32"/>
        </w:rPr>
        <w:lastRenderedPageBreak/>
        <w:t>Riepilogo della s</w:t>
      </w:r>
      <w:r w:rsidR="00874AE0" w:rsidRPr="00C34891">
        <w:rPr>
          <w:rFonts w:ascii="Times New Roman" w:hAnsi="Times New Roman" w:cs="Times New Roman"/>
          <w:color w:val="auto"/>
          <w:sz w:val="32"/>
          <w:szCs w:val="32"/>
        </w:rPr>
        <w:t>truttura delle API</w:t>
      </w:r>
      <w:bookmarkEnd w:id="166"/>
    </w:p>
    <w:p w14:paraId="58B887F2" w14:textId="77777777" w:rsidR="00B83063" w:rsidRPr="00C34891" w:rsidRDefault="002B3FDD" w:rsidP="005E6458">
      <w:pPr>
        <w:keepNext/>
        <w:spacing w:before="240" w:line="360" w:lineRule="auto"/>
        <w:jc w:val="center"/>
      </w:pPr>
      <w:r w:rsidRPr="00C34891">
        <w:rPr>
          <w:noProof/>
        </w:rPr>
        <w:drawing>
          <wp:inline distT="0" distB="0" distL="0" distR="0" wp14:anchorId="77465ECD" wp14:editId="257BA637">
            <wp:extent cx="7068958" cy="3713641"/>
            <wp:effectExtent l="127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41647" cy="3751828"/>
                    </a:xfrm>
                    <a:prstGeom prst="rect">
                      <a:avLst/>
                    </a:prstGeom>
                    <a:noFill/>
                    <a:ln>
                      <a:noFill/>
                    </a:ln>
                  </pic:spPr>
                </pic:pic>
              </a:graphicData>
            </a:graphic>
          </wp:inline>
        </w:drawing>
      </w:r>
    </w:p>
    <w:p w14:paraId="373FE96B" w14:textId="5D6B1FE1" w:rsidR="00CD797E" w:rsidRPr="00C34891" w:rsidRDefault="00B83063" w:rsidP="005E6458">
      <w:pPr>
        <w:pStyle w:val="Didascalia"/>
        <w:spacing w:line="360" w:lineRule="auto"/>
        <w:jc w:val="center"/>
        <w:rPr>
          <w:rFonts w:ascii="Times New Roman" w:hAnsi="Times New Roman" w:cs="Times New Roman"/>
          <w:color w:val="auto"/>
          <w:sz w:val="32"/>
          <w:szCs w:val="32"/>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4</w:t>
      </w:r>
      <w:r w:rsidRPr="00C34891">
        <w:rPr>
          <w:rFonts w:ascii="Times New Roman" w:hAnsi="Times New Roman" w:cs="Times New Roman"/>
          <w:b/>
          <w:bCs/>
          <w:color w:val="auto"/>
        </w:rPr>
        <w:t>.14</w:t>
      </w:r>
      <w:r w:rsidRPr="00C34891">
        <w:rPr>
          <w:rFonts w:ascii="Times New Roman" w:hAnsi="Times New Roman" w:cs="Times New Roman"/>
          <w:color w:val="auto"/>
        </w:rPr>
        <w:t xml:space="preserve"> Elenco delle API</w:t>
      </w:r>
    </w:p>
    <w:p w14:paraId="5D1E6AED" w14:textId="2CBC1A03" w:rsidR="004D7ACC" w:rsidRPr="00C34891" w:rsidRDefault="00FD5D50" w:rsidP="00AE4CE3">
      <w:pPr>
        <w:spacing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 xml:space="preserve">I risultati ottenuti precedentemente sono replicabili per mezzo </w:t>
      </w:r>
      <w:r w:rsidR="00A838F0">
        <w:rPr>
          <w:rFonts w:ascii="Times New Roman" w:hAnsi="Times New Roman" w:cs="Times New Roman"/>
          <w:sz w:val="24"/>
          <w:szCs w:val="24"/>
        </w:rPr>
        <w:t xml:space="preserve">di una </w:t>
      </w:r>
      <w:r w:rsidRPr="00C34891">
        <w:rPr>
          <w:rFonts w:ascii="Times New Roman" w:hAnsi="Times New Roman" w:cs="Times New Roman"/>
          <w:sz w:val="24"/>
          <w:szCs w:val="24"/>
        </w:rPr>
        <w:t>collection Postman</w:t>
      </w:r>
      <w:r w:rsidR="00A838F0">
        <w:rPr>
          <w:rFonts w:ascii="Times New Roman" w:hAnsi="Times New Roman" w:cs="Times New Roman"/>
          <w:sz w:val="24"/>
          <w:szCs w:val="24"/>
        </w:rPr>
        <w:t>, che</w:t>
      </w:r>
      <w:r w:rsidR="00CD797E" w:rsidRPr="00C34891">
        <w:rPr>
          <w:rFonts w:ascii="Times New Roman" w:hAnsi="Times New Roman" w:cs="Times New Roman"/>
          <w:sz w:val="24"/>
          <w:szCs w:val="24"/>
        </w:rPr>
        <w:t xml:space="preserve"> </w:t>
      </w:r>
      <w:r w:rsidR="00A838F0">
        <w:rPr>
          <w:rFonts w:ascii="Times New Roman" w:hAnsi="Times New Roman" w:cs="Times New Roman"/>
          <w:sz w:val="24"/>
          <w:szCs w:val="24"/>
        </w:rPr>
        <w:t xml:space="preserve">contiene </w:t>
      </w:r>
      <w:r w:rsidR="00CD797E" w:rsidRPr="00C34891">
        <w:rPr>
          <w:rFonts w:ascii="Times New Roman" w:hAnsi="Times New Roman" w:cs="Times New Roman"/>
          <w:sz w:val="24"/>
          <w:szCs w:val="24"/>
        </w:rPr>
        <w:t xml:space="preserve">le richieste </w:t>
      </w:r>
      <w:r w:rsidR="00A838F0">
        <w:rPr>
          <w:rFonts w:ascii="Times New Roman" w:hAnsi="Times New Roman" w:cs="Times New Roman"/>
          <w:sz w:val="24"/>
          <w:szCs w:val="24"/>
        </w:rPr>
        <w:t xml:space="preserve">verso le </w:t>
      </w:r>
      <w:r w:rsidR="00CD797E" w:rsidRPr="00C34891">
        <w:rPr>
          <w:rFonts w:ascii="Times New Roman" w:hAnsi="Times New Roman" w:cs="Times New Roman"/>
          <w:sz w:val="24"/>
          <w:szCs w:val="24"/>
        </w:rPr>
        <w:t>API esposte dal prototipo</w:t>
      </w:r>
      <w:r w:rsidR="008C14D5" w:rsidRPr="00C34891">
        <w:rPr>
          <w:rFonts w:ascii="Times New Roman" w:hAnsi="Times New Roman" w:cs="Times New Roman"/>
          <w:sz w:val="24"/>
          <w:szCs w:val="24"/>
        </w:rPr>
        <w:t xml:space="preserve"> </w:t>
      </w:r>
      <w:r w:rsidR="008C14D5" w:rsidRPr="00C34891">
        <w:rPr>
          <w:rStyle w:val="Rimandonotaapidipagina"/>
          <w:rFonts w:ascii="Times New Roman" w:hAnsi="Times New Roman" w:cs="Times New Roman"/>
          <w:sz w:val="24"/>
          <w:szCs w:val="24"/>
        </w:rPr>
        <w:footnoteReference w:id="2"/>
      </w:r>
      <w:r w:rsidR="008C14D5" w:rsidRPr="00C34891">
        <w:rPr>
          <w:rFonts w:ascii="Times New Roman" w:hAnsi="Times New Roman" w:cs="Times New Roman"/>
          <w:sz w:val="24"/>
          <w:szCs w:val="24"/>
        </w:rPr>
        <w:t>.</w:t>
      </w:r>
    </w:p>
    <w:p w14:paraId="54CA1CC9" w14:textId="77777777" w:rsidR="004D7ACC" w:rsidRPr="00C34891" w:rsidRDefault="004D7ACC" w:rsidP="005E6458">
      <w:pPr>
        <w:spacing w:line="360" w:lineRule="auto"/>
        <w:rPr>
          <w:rFonts w:ascii="Times New Roman" w:hAnsi="Times New Roman" w:cs="Times New Roman"/>
          <w:sz w:val="24"/>
          <w:szCs w:val="24"/>
        </w:rPr>
      </w:pPr>
      <w:r w:rsidRPr="00C34891">
        <w:rPr>
          <w:rFonts w:ascii="Times New Roman" w:hAnsi="Times New Roman" w:cs="Times New Roman"/>
          <w:sz w:val="24"/>
          <w:szCs w:val="24"/>
        </w:rPr>
        <w:br w:type="page"/>
      </w:r>
    </w:p>
    <w:p w14:paraId="4ACC6533" w14:textId="40FBD63F" w:rsidR="004D7ACC" w:rsidRPr="00C34891" w:rsidRDefault="004D7ACC" w:rsidP="00A86C31">
      <w:pPr>
        <w:pStyle w:val="Titolo1"/>
        <w:numPr>
          <w:ilvl w:val="0"/>
          <w:numId w:val="41"/>
        </w:numPr>
        <w:spacing w:before="0" w:line="360" w:lineRule="auto"/>
        <w:jc w:val="center"/>
        <w:rPr>
          <w:rFonts w:ascii="Times New Roman" w:hAnsi="Times New Roman" w:cs="Times New Roman"/>
          <w:color w:val="auto"/>
          <w:sz w:val="40"/>
          <w:szCs w:val="40"/>
        </w:rPr>
      </w:pPr>
      <w:bookmarkStart w:id="167" w:name="_Toc129720001"/>
      <w:r w:rsidRPr="00C34891">
        <w:rPr>
          <w:rFonts w:ascii="Times New Roman" w:hAnsi="Times New Roman" w:cs="Times New Roman"/>
          <w:color w:val="auto"/>
          <w:sz w:val="40"/>
          <w:szCs w:val="40"/>
        </w:rPr>
        <w:lastRenderedPageBreak/>
        <w:t>RNMA all’opera: validazione dei pattern per la resilienza e per l’osservabilità</w:t>
      </w:r>
      <w:bookmarkEnd w:id="167"/>
    </w:p>
    <w:p w14:paraId="1E532A6C" w14:textId="12AE7D35" w:rsidR="004D7ACC" w:rsidRPr="00C34891" w:rsidRDefault="004D7ACC" w:rsidP="005E6458">
      <w:pPr>
        <w:pStyle w:val="Titolo1"/>
        <w:numPr>
          <w:ilvl w:val="1"/>
          <w:numId w:val="41"/>
        </w:numPr>
        <w:spacing w:after="240" w:line="360" w:lineRule="auto"/>
        <w:ind w:left="284" w:hanging="284"/>
        <w:rPr>
          <w:rFonts w:ascii="Times New Roman" w:hAnsi="Times New Roman" w:cs="Times New Roman"/>
          <w:color w:val="auto"/>
        </w:rPr>
      </w:pPr>
      <w:bookmarkStart w:id="168" w:name="_Toc129720002"/>
      <w:r w:rsidRPr="00C34891">
        <w:rPr>
          <w:rFonts w:ascii="Times New Roman" w:hAnsi="Times New Roman" w:cs="Times New Roman"/>
          <w:color w:val="auto"/>
        </w:rPr>
        <w:t>Introduzione</w:t>
      </w:r>
      <w:bookmarkEnd w:id="168"/>
    </w:p>
    <w:p w14:paraId="778F435A" w14:textId="77777777" w:rsidR="004D7ACC" w:rsidRPr="00C34891" w:rsidRDefault="004D7ACC" w:rsidP="00033E17">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 questo capitolo, dopo avere mostrato le funzionalità dell’applicazione, verranno mostrate alcune tipologie di errore, che porteranno all’attivazione di differenti strategie per la resilienza. Nello specifico, ci si concentrerà sul Circuit Breaker, sul Time Limiter e sul Rate Limiter.</w:t>
      </w:r>
    </w:p>
    <w:p w14:paraId="4E17D6E5" w14:textId="394CE26B" w:rsidR="004D7ACC" w:rsidRPr="00C34891" w:rsidRDefault="001B778D" w:rsidP="00033E1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w:t>
      </w:r>
      <w:r w:rsidR="004D7ACC" w:rsidRPr="00C34891">
        <w:rPr>
          <w:rFonts w:ascii="Times New Roman" w:hAnsi="Times New Roman" w:cs="Times New Roman"/>
          <w:sz w:val="24"/>
          <w:szCs w:val="24"/>
        </w:rPr>
        <w:t xml:space="preserve">errà illustrato come è possibile sfruttare Elasticsearch, Logstash e Kibana per </w:t>
      </w:r>
      <w:r>
        <w:rPr>
          <w:rFonts w:ascii="Times New Roman" w:hAnsi="Times New Roman" w:cs="Times New Roman"/>
          <w:sz w:val="24"/>
          <w:szCs w:val="24"/>
        </w:rPr>
        <w:t xml:space="preserve">aggregare i </w:t>
      </w:r>
      <w:r w:rsidR="004D7ACC" w:rsidRPr="00C34891">
        <w:rPr>
          <w:rFonts w:ascii="Times New Roman" w:hAnsi="Times New Roman" w:cs="Times New Roman"/>
          <w:sz w:val="24"/>
          <w:szCs w:val="24"/>
        </w:rPr>
        <w:t>log</w:t>
      </w:r>
      <w:r>
        <w:rPr>
          <w:rFonts w:ascii="Times New Roman" w:hAnsi="Times New Roman" w:cs="Times New Roman"/>
          <w:sz w:val="24"/>
          <w:szCs w:val="24"/>
        </w:rPr>
        <w:t xml:space="preserve"> generati da una transazione</w:t>
      </w:r>
      <w:r w:rsidR="004D7ACC" w:rsidRPr="00C34891">
        <w:rPr>
          <w:rFonts w:ascii="Times New Roman" w:hAnsi="Times New Roman" w:cs="Times New Roman"/>
          <w:sz w:val="24"/>
          <w:szCs w:val="24"/>
        </w:rPr>
        <w:t>.</w:t>
      </w:r>
    </w:p>
    <w:p w14:paraId="039BEB22" w14:textId="77777777" w:rsidR="004D7ACC" w:rsidRPr="00C34891" w:rsidRDefault="004D7ACC" w:rsidP="005E6458">
      <w:pPr>
        <w:pStyle w:val="Titolo1"/>
        <w:numPr>
          <w:ilvl w:val="1"/>
          <w:numId w:val="41"/>
        </w:numPr>
        <w:spacing w:after="240" w:line="360" w:lineRule="auto"/>
        <w:ind w:left="284" w:hanging="284"/>
        <w:rPr>
          <w:rFonts w:ascii="Times New Roman" w:hAnsi="Times New Roman" w:cs="Times New Roman"/>
          <w:color w:val="auto"/>
        </w:rPr>
      </w:pPr>
      <w:bookmarkStart w:id="169" w:name="_Toc129720003"/>
      <w:r w:rsidRPr="00C34891">
        <w:rPr>
          <w:rFonts w:ascii="Times New Roman" w:hAnsi="Times New Roman" w:cs="Times New Roman"/>
          <w:color w:val="auto"/>
        </w:rPr>
        <w:t>Circuit Breaker in azione</w:t>
      </w:r>
      <w:bookmarkEnd w:id="169"/>
    </w:p>
    <w:p w14:paraId="0F9825F6" w14:textId="5156B1B7"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Circuit Breaker entra in azione in presenza di </w:t>
      </w:r>
      <w:r w:rsidR="00A84EF9">
        <w:rPr>
          <w:rFonts w:ascii="Times New Roman" w:hAnsi="Times New Roman" w:cs="Times New Roman"/>
          <w:sz w:val="24"/>
          <w:szCs w:val="24"/>
        </w:rPr>
        <w:t xml:space="preserve">un </w:t>
      </w:r>
      <w:r w:rsidRPr="00C34891">
        <w:rPr>
          <w:rFonts w:ascii="Times New Roman" w:hAnsi="Times New Roman" w:cs="Times New Roman"/>
          <w:sz w:val="24"/>
          <w:szCs w:val="24"/>
        </w:rPr>
        <w:t>guast</w:t>
      </w:r>
      <w:r w:rsidR="00A84EF9">
        <w:rPr>
          <w:rFonts w:ascii="Times New Roman" w:hAnsi="Times New Roman" w:cs="Times New Roman"/>
          <w:sz w:val="24"/>
          <w:szCs w:val="24"/>
        </w:rPr>
        <w:t>o</w:t>
      </w:r>
      <w:r w:rsidRPr="00C34891">
        <w:rPr>
          <w:rFonts w:ascii="Times New Roman" w:hAnsi="Times New Roman" w:cs="Times New Roman"/>
          <w:sz w:val="24"/>
          <w:szCs w:val="24"/>
        </w:rPr>
        <w:t xml:space="preserve"> parzial</w:t>
      </w:r>
      <w:r w:rsidR="00A84EF9">
        <w:rPr>
          <w:rFonts w:ascii="Times New Roman" w:hAnsi="Times New Roman" w:cs="Times New Roman"/>
          <w:sz w:val="24"/>
          <w:szCs w:val="24"/>
        </w:rPr>
        <w:t>e</w:t>
      </w:r>
      <w:r w:rsidRPr="00C34891">
        <w:rPr>
          <w:rFonts w:ascii="Times New Roman" w:hAnsi="Times New Roman" w:cs="Times New Roman"/>
          <w:sz w:val="24"/>
          <w:szCs w:val="24"/>
        </w:rPr>
        <w:t xml:space="preserve">, </w:t>
      </w:r>
      <w:r w:rsidR="00A84EF9">
        <w:rPr>
          <w:rFonts w:ascii="Times New Roman" w:hAnsi="Times New Roman" w:cs="Times New Roman"/>
          <w:sz w:val="24"/>
          <w:szCs w:val="24"/>
        </w:rPr>
        <w:t xml:space="preserve">ovvero nella situazione in cui </w:t>
      </w:r>
      <w:r w:rsidRPr="00C34891">
        <w:rPr>
          <w:rFonts w:ascii="Times New Roman" w:hAnsi="Times New Roman" w:cs="Times New Roman"/>
          <w:sz w:val="24"/>
          <w:szCs w:val="24"/>
        </w:rPr>
        <w:t>tutte le istanze di un particolare micro-servizio siano indisponibili.</w:t>
      </w:r>
    </w:p>
    <w:p w14:paraId="5AF50118" w14:textId="77777777"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 tale scopo sarà necessario ricondursi ad una delle due configurazioni:</w:t>
      </w:r>
    </w:p>
    <w:p w14:paraId="6F85C69A" w14:textId="44748DA6" w:rsidR="00053434" w:rsidRPr="00C34891" w:rsidRDefault="004D7ACC" w:rsidP="005E6458">
      <w:pPr>
        <w:pStyle w:val="Paragrafoelenco"/>
        <w:numPr>
          <w:ilvl w:val="0"/>
          <w:numId w:val="3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Indisponibilità totale del servizio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p>
    <w:p w14:paraId="28608E62" w14:textId="77777777" w:rsidR="0020527E" w:rsidRPr="00C34891" w:rsidRDefault="004D7ACC" w:rsidP="005E6458">
      <w:pPr>
        <w:keepNext/>
        <w:spacing w:after="0" w:line="360" w:lineRule="auto"/>
        <w:jc w:val="center"/>
      </w:pPr>
      <w:r w:rsidRPr="00C34891">
        <w:rPr>
          <w:rFonts w:ascii="Times New Roman" w:hAnsi="Times New Roman" w:cs="Times New Roman"/>
          <w:noProof/>
          <w:sz w:val="24"/>
          <w:szCs w:val="24"/>
        </w:rPr>
        <w:drawing>
          <wp:inline distT="0" distB="0" distL="0" distR="0" wp14:anchorId="09C3CE73" wp14:editId="1B500BD9">
            <wp:extent cx="3784324" cy="2701441"/>
            <wp:effectExtent l="19050" t="19050" r="26035" b="2286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44" cstate="print">
                      <a:extLst>
                        <a:ext uri="{28A0092B-C50C-407E-A947-70E740481C1C}">
                          <a14:useLocalDpi xmlns:a14="http://schemas.microsoft.com/office/drawing/2010/main" val="0"/>
                        </a:ext>
                      </a:extLst>
                    </a:blip>
                    <a:srcRect r="19382"/>
                    <a:stretch>
                      <a:fillRect/>
                    </a:stretch>
                  </pic:blipFill>
                  <pic:spPr bwMode="auto">
                    <a:xfrm>
                      <a:off x="0" y="0"/>
                      <a:ext cx="3789165" cy="2704897"/>
                    </a:xfrm>
                    <a:prstGeom prst="rect">
                      <a:avLst/>
                    </a:prstGeom>
                    <a:noFill/>
                    <a:ln w="9525" cmpd="sng">
                      <a:solidFill>
                        <a:srgbClr val="000000"/>
                      </a:solidFill>
                      <a:miter lim="800000"/>
                      <a:headEnd/>
                      <a:tailEnd/>
                    </a:ln>
                    <a:effectLst/>
                  </pic:spPr>
                </pic:pic>
              </a:graphicData>
            </a:graphic>
          </wp:inline>
        </w:drawing>
      </w:r>
    </w:p>
    <w:p w14:paraId="043C2CE2" w14:textId="498AE9BE" w:rsidR="0020527E" w:rsidRPr="00C34891" w:rsidRDefault="0020527E"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.1</w:t>
      </w:r>
      <w:r w:rsidRPr="00C34891">
        <w:rPr>
          <w:rFonts w:ascii="Times New Roman" w:hAnsi="Times New Roman" w:cs="Times New Roman"/>
          <w:color w:val="auto"/>
        </w:rPr>
        <w:t xml:space="preserve"> Indisponibilità del servizio </w:t>
      </w:r>
      <w:r w:rsidR="00D8752C">
        <w:rPr>
          <w:rFonts w:ascii="Times New Roman" w:hAnsi="Times New Roman" w:cs="Times New Roman"/>
          <w:color w:val="auto"/>
        </w:rPr>
        <w:t>“U</w:t>
      </w:r>
      <w:r w:rsidRPr="00C34891">
        <w:rPr>
          <w:rFonts w:ascii="Times New Roman" w:hAnsi="Times New Roman" w:cs="Times New Roman"/>
          <w:color w:val="auto"/>
        </w:rPr>
        <w:t xml:space="preserve">ser </w:t>
      </w:r>
      <w:r w:rsidR="00D8752C">
        <w:rPr>
          <w:rFonts w:ascii="Times New Roman" w:hAnsi="Times New Roman" w:cs="Times New Roman"/>
          <w:color w:val="auto"/>
        </w:rPr>
        <w:t>M</w:t>
      </w:r>
      <w:r w:rsidRPr="00C34891">
        <w:rPr>
          <w:rFonts w:ascii="Times New Roman" w:hAnsi="Times New Roman" w:cs="Times New Roman"/>
          <w:color w:val="auto"/>
        </w:rPr>
        <w:t>anager</w:t>
      </w:r>
      <w:r w:rsidR="00D8752C">
        <w:rPr>
          <w:rFonts w:ascii="Times New Roman" w:hAnsi="Times New Roman" w:cs="Times New Roman"/>
          <w:color w:val="auto"/>
        </w:rPr>
        <w:t>”</w:t>
      </w:r>
    </w:p>
    <w:p w14:paraId="0A73E2CB" w14:textId="3EB1E81D"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 xml:space="preserve">In questo caso, </w:t>
      </w:r>
      <w:r w:rsidR="00D81D59">
        <w:rPr>
          <w:rFonts w:ascii="Times New Roman" w:hAnsi="Times New Roman" w:cs="Times New Roman"/>
          <w:sz w:val="24"/>
          <w:szCs w:val="24"/>
        </w:rPr>
        <w:t xml:space="preserve">per ogni tentativo di </w:t>
      </w:r>
      <w:r w:rsidRPr="00C34891">
        <w:rPr>
          <w:rFonts w:ascii="Times New Roman" w:hAnsi="Times New Roman" w:cs="Times New Roman"/>
          <w:sz w:val="24"/>
          <w:szCs w:val="24"/>
        </w:rPr>
        <w:t xml:space="preserve">raggiungere </w:t>
      </w:r>
      <w:r w:rsidR="00D81D59">
        <w:rPr>
          <w:rFonts w:ascii="Times New Roman" w:hAnsi="Times New Roman" w:cs="Times New Roman"/>
          <w:sz w:val="24"/>
          <w:szCs w:val="24"/>
        </w:rPr>
        <w:t xml:space="preserve">una delle </w:t>
      </w:r>
      <w:r w:rsidRPr="00C34891">
        <w:rPr>
          <w:rFonts w:ascii="Times New Roman" w:hAnsi="Times New Roman" w:cs="Times New Roman"/>
          <w:sz w:val="24"/>
          <w:szCs w:val="24"/>
        </w:rPr>
        <w:t xml:space="preserve">qualsiasi API appartenente a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r w:rsidR="00D81D59">
        <w:rPr>
          <w:rFonts w:ascii="Times New Roman" w:hAnsi="Times New Roman" w:cs="Times New Roman"/>
          <w:sz w:val="24"/>
          <w:szCs w:val="24"/>
        </w:rPr>
        <w:t>,</w:t>
      </w:r>
      <w:r w:rsidRPr="00C34891">
        <w:rPr>
          <w:rFonts w:ascii="Times New Roman" w:hAnsi="Times New Roman" w:cs="Times New Roman"/>
          <w:sz w:val="24"/>
          <w:szCs w:val="24"/>
        </w:rPr>
        <w:t xml:space="preserve"> verrà mostrato il messaggio di errore </w:t>
      </w:r>
      <w:r w:rsidR="00D81D59">
        <w:rPr>
          <w:rFonts w:ascii="Times New Roman" w:hAnsi="Times New Roman" w:cs="Times New Roman"/>
          <w:sz w:val="24"/>
          <w:szCs w:val="24"/>
        </w:rPr>
        <w:t xml:space="preserve">generato </w:t>
      </w:r>
      <w:r w:rsidRPr="00C34891">
        <w:rPr>
          <w:rFonts w:ascii="Times New Roman" w:hAnsi="Times New Roman" w:cs="Times New Roman"/>
          <w:sz w:val="24"/>
          <w:szCs w:val="24"/>
        </w:rPr>
        <w:t xml:space="preserve">dall’API di fallback </w:t>
      </w:r>
      <w:r w:rsidR="00D81D59">
        <w:rPr>
          <w:rFonts w:ascii="Times New Roman" w:hAnsi="Times New Roman" w:cs="Times New Roman"/>
          <w:sz w:val="24"/>
          <w:szCs w:val="24"/>
        </w:rPr>
        <w:t xml:space="preserve">del </w:t>
      </w:r>
      <w:r w:rsidRPr="00C34891">
        <w:rPr>
          <w:rFonts w:ascii="Times New Roman" w:hAnsi="Times New Roman" w:cs="Times New Roman"/>
          <w:sz w:val="24"/>
          <w:szCs w:val="24"/>
        </w:rPr>
        <w:t>Circuit Breaker</w:t>
      </w:r>
      <w:r w:rsidR="00D81D59">
        <w:rPr>
          <w:rFonts w:ascii="Times New Roman" w:hAnsi="Times New Roman" w:cs="Times New Roman"/>
          <w:sz w:val="24"/>
          <w:szCs w:val="24"/>
        </w:rPr>
        <w:t xml:space="preserve">, poiché </w:t>
      </w:r>
      <w:r w:rsidRPr="00C34891">
        <w:rPr>
          <w:rFonts w:ascii="Times New Roman" w:hAnsi="Times New Roman" w:cs="Times New Roman"/>
          <w:sz w:val="24"/>
          <w:szCs w:val="24"/>
        </w:rPr>
        <w:t xml:space="preserve">il sistema </w:t>
      </w:r>
      <w:r w:rsidR="00D81D59">
        <w:rPr>
          <w:rFonts w:ascii="Times New Roman" w:hAnsi="Times New Roman" w:cs="Times New Roman"/>
          <w:sz w:val="24"/>
          <w:szCs w:val="24"/>
        </w:rPr>
        <w:t xml:space="preserve">in sé, </w:t>
      </w:r>
      <w:r w:rsidRPr="00C34891">
        <w:rPr>
          <w:rFonts w:ascii="Times New Roman" w:hAnsi="Times New Roman" w:cs="Times New Roman"/>
          <w:sz w:val="24"/>
          <w:szCs w:val="24"/>
        </w:rPr>
        <w:t xml:space="preserve">non è in grado di fornire una risposta appropriata: </w:t>
      </w:r>
    </w:p>
    <w:p w14:paraId="1AD04E81" w14:textId="77777777" w:rsidR="004D7ACC" w:rsidRPr="00C34891" w:rsidRDefault="004D7ACC" w:rsidP="005E6458">
      <w:pPr>
        <w:shd w:val="clear" w:color="auto" w:fill="FFFFFE"/>
        <w:spacing w:after="0" w:line="360" w:lineRule="auto"/>
        <w:rPr>
          <w:rFonts w:ascii="Courier New" w:eastAsia="Times New Roman" w:hAnsi="Courier New" w:cs="Courier New"/>
          <w:sz w:val="24"/>
          <w:szCs w:val="24"/>
          <w:lang w:eastAsia="it-IT"/>
        </w:rPr>
      </w:pPr>
    </w:p>
    <w:p w14:paraId="0015908F" w14:textId="77777777" w:rsidR="0002261C" w:rsidRPr="00A4271F" w:rsidRDefault="004D7ACC" w:rsidP="005E6458">
      <w:pPr>
        <w:shd w:val="clear" w:color="auto" w:fill="FFFFFE"/>
        <w:spacing w:after="0" w:line="360" w:lineRule="auto"/>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w:t>
      </w:r>
    </w:p>
    <w:p w14:paraId="42350894" w14:textId="71A5C8CF" w:rsidR="004D7ACC" w:rsidRPr="00A4271F" w:rsidRDefault="004D7ACC" w:rsidP="005E6458">
      <w:pPr>
        <w:shd w:val="clear" w:color="auto" w:fill="FFFFFE"/>
        <w:spacing w:after="0" w:line="360" w:lineRule="auto"/>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"error": "Circuit Breaker: The service is actually </w:t>
      </w:r>
    </w:p>
    <w:p w14:paraId="414AE7A7" w14:textId="77777777" w:rsidR="0002261C" w:rsidRPr="00A4271F" w:rsidRDefault="004D7ACC" w:rsidP="005E6458">
      <w:pPr>
        <w:shd w:val="clear" w:color="auto" w:fill="FFFFFE"/>
        <w:spacing w:after="0" w:line="360" w:lineRule="auto"/>
        <w:rPr>
          <w:rFonts w:ascii="Courier New" w:eastAsia="Times New Roman" w:hAnsi="Courier New" w:cs="Courier New"/>
          <w:sz w:val="24"/>
          <w:szCs w:val="24"/>
          <w:lang w:val="en-GB" w:eastAsia="it-IT"/>
        </w:rPr>
      </w:pPr>
      <w:r w:rsidRPr="00A4271F">
        <w:rPr>
          <w:rFonts w:ascii="Courier New" w:eastAsia="Times New Roman" w:hAnsi="Courier New" w:cs="Courier New"/>
          <w:sz w:val="24"/>
          <w:szCs w:val="24"/>
          <w:lang w:val="en-GB" w:eastAsia="it-IT"/>
        </w:rPr>
        <w:tab/>
        <w:t>unavailable. Please, contact our development team for </w:t>
      </w:r>
      <w:r w:rsidRPr="00A4271F">
        <w:rPr>
          <w:rFonts w:ascii="Courier New" w:eastAsia="Times New Roman" w:hAnsi="Courier New" w:cs="Courier New"/>
          <w:sz w:val="24"/>
          <w:szCs w:val="24"/>
          <w:lang w:val="en-GB" w:eastAsia="it-IT"/>
        </w:rPr>
        <w:tab/>
        <w:t>further information."</w:t>
      </w:r>
    </w:p>
    <w:p w14:paraId="4167E207" w14:textId="46157C35" w:rsidR="004D7ACC" w:rsidRPr="00C34891" w:rsidRDefault="004D7ACC" w:rsidP="005E6458">
      <w:pPr>
        <w:shd w:val="clear" w:color="auto" w:fill="FFFFFE"/>
        <w:spacing w:after="0" w:line="360" w:lineRule="auto"/>
        <w:rPr>
          <w:rFonts w:ascii="Courier New" w:eastAsia="Times New Roman" w:hAnsi="Courier New" w:cs="Courier New"/>
          <w:sz w:val="24"/>
          <w:szCs w:val="24"/>
          <w:lang w:eastAsia="it-IT"/>
        </w:rPr>
      </w:pPr>
      <w:r w:rsidRPr="00C34891">
        <w:rPr>
          <w:rFonts w:ascii="Courier New" w:eastAsia="Times New Roman" w:hAnsi="Courier New" w:cs="Courier New"/>
          <w:sz w:val="24"/>
          <w:szCs w:val="24"/>
          <w:lang w:eastAsia="it-IT"/>
        </w:rPr>
        <w:t>}</w:t>
      </w:r>
    </w:p>
    <w:p w14:paraId="49570434" w14:textId="77777777" w:rsidR="004D7ACC" w:rsidRPr="00C34891" w:rsidRDefault="004D7ACC" w:rsidP="005E6458">
      <w:pPr>
        <w:shd w:val="clear" w:color="auto" w:fill="FFFFFE"/>
        <w:spacing w:after="0" w:line="360" w:lineRule="auto"/>
        <w:rPr>
          <w:rFonts w:ascii="Courier New" w:eastAsia="Times New Roman" w:hAnsi="Courier New" w:cs="Courier New"/>
          <w:sz w:val="24"/>
          <w:szCs w:val="24"/>
          <w:lang w:eastAsia="it-IT"/>
        </w:rPr>
      </w:pPr>
    </w:p>
    <w:p w14:paraId="06C6F6B7" w14:textId="43C6B9F5" w:rsidR="00053434" w:rsidRPr="00C34891" w:rsidRDefault="004D7ACC" w:rsidP="005E6458">
      <w:pPr>
        <w:pStyle w:val="Paragrafoelenco"/>
        <w:numPr>
          <w:ilvl w:val="0"/>
          <w:numId w:val="38"/>
        </w:num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Indisponibilità totale del servizio </w:t>
      </w:r>
      <w:r w:rsidR="00D8752C">
        <w:rPr>
          <w:rFonts w:ascii="Times New Roman" w:hAnsi="Times New Roman" w:cs="Times New Roman"/>
          <w:sz w:val="24"/>
          <w:szCs w:val="24"/>
        </w:rPr>
        <w:t>“Email Sender”</w:t>
      </w:r>
    </w:p>
    <w:p w14:paraId="0BD761A0" w14:textId="77777777" w:rsidR="000A5A83" w:rsidRPr="00C34891" w:rsidRDefault="004D7ACC" w:rsidP="005E6458">
      <w:pPr>
        <w:keepNext/>
        <w:spacing w:after="0" w:line="360" w:lineRule="auto"/>
        <w:jc w:val="center"/>
      </w:pPr>
      <w:r w:rsidRPr="00C34891">
        <w:rPr>
          <w:rFonts w:ascii="Times New Roman" w:hAnsi="Times New Roman" w:cs="Times New Roman"/>
          <w:noProof/>
          <w:sz w:val="24"/>
          <w:szCs w:val="24"/>
        </w:rPr>
        <w:drawing>
          <wp:inline distT="0" distB="0" distL="0" distR="0" wp14:anchorId="37D3CC72" wp14:editId="722FB38E">
            <wp:extent cx="4651375" cy="3571240"/>
            <wp:effectExtent l="19050" t="19050" r="15875" b="1016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45">
                      <a:extLst>
                        <a:ext uri="{28A0092B-C50C-407E-A947-70E740481C1C}">
                          <a14:useLocalDpi xmlns:a14="http://schemas.microsoft.com/office/drawing/2010/main" val="0"/>
                        </a:ext>
                      </a:extLst>
                    </a:blip>
                    <a:srcRect r="13873"/>
                    <a:stretch>
                      <a:fillRect/>
                    </a:stretch>
                  </pic:blipFill>
                  <pic:spPr bwMode="auto">
                    <a:xfrm>
                      <a:off x="0" y="0"/>
                      <a:ext cx="4651375" cy="3571240"/>
                    </a:xfrm>
                    <a:prstGeom prst="rect">
                      <a:avLst/>
                    </a:prstGeom>
                    <a:noFill/>
                    <a:ln w="9525" cmpd="sng">
                      <a:solidFill>
                        <a:srgbClr val="000000"/>
                      </a:solidFill>
                      <a:miter lim="800000"/>
                      <a:headEnd/>
                      <a:tailEnd/>
                    </a:ln>
                    <a:effectLst/>
                  </pic:spPr>
                </pic:pic>
              </a:graphicData>
            </a:graphic>
          </wp:inline>
        </w:drawing>
      </w:r>
    </w:p>
    <w:p w14:paraId="46F8C3C0" w14:textId="35AA3A82" w:rsidR="00DA491D" w:rsidRPr="00C34891" w:rsidRDefault="000A5A83"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.2</w:t>
      </w:r>
      <w:r w:rsidRPr="00C34891">
        <w:rPr>
          <w:rFonts w:ascii="Times New Roman" w:hAnsi="Times New Roman" w:cs="Times New Roman"/>
          <w:color w:val="auto"/>
        </w:rPr>
        <w:t xml:space="preserve"> Indisponibilità del servizio </w:t>
      </w:r>
      <w:r w:rsidR="00D8752C">
        <w:rPr>
          <w:rFonts w:ascii="Times New Roman" w:hAnsi="Times New Roman" w:cs="Times New Roman"/>
          <w:color w:val="auto"/>
        </w:rPr>
        <w:t>“E</w:t>
      </w:r>
      <w:r w:rsidRPr="00C34891">
        <w:rPr>
          <w:rFonts w:ascii="Times New Roman" w:hAnsi="Times New Roman" w:cs="Times New Roman"/>
          <w:color w:val="auto"/>
        </w:rPr>
        <w:t xml:space="preserve">mail </w:t>
      </w:r>
      <w:r w:rsidR="00D8752C">
        <w:rPr>
          <w:rFonts w:ascii="Times New Roman" w:hAnsi="Times New Roman" w:cs="Times New Roman"/>
          <w:color w:val="auto"/>
        </w:rPr>
        <w:t>S</w:t>
      </w:r>
      <w:r w:rsidRPr="00C34891">
        <w:rPr>
          <w:rFonts w:ascii="Times New Roman" w:hAnsi="Times New Roman" w:cs="Times New Roman"/>
          <w:color w:val="auto"/>
        </w:rPr>
        <w:t>ender</w:t>
      </w:r>
      <w:r w:rsidR="00D8752C">
        <w:rPr>
          <w:rFonts w:ascii="Times New Roman" w:hAnsi="Times New Roman" w:cs="Times New Roman"/>
          <w:color w:val="auto"/>
        </w:rPr>
        <w:t>”</w:t>
      </w:r>
    </w:p>
    <w:p w14:paraId="4E26C7DB" w14:textId="54061577"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In questo caso, verrà mostrato il precedente messaggio di errore, se e solo se</w:t>
      </w:r>
      <w:r w:rsidR="00B71E1D">
        <w:rPr>
          <w:rFonts w:ascii="Times New Roman" w:hAnsi="Times New Roman" w:cs="Times New Roman"/>
          <w:sz w:val="24"/>
          <w:szCs w:val="24"/>
        </w:rPr>
        <w:t>,</w:t>
      </w:r>
      <w:r w:rsidRPr="00C34891">
        <w:rPr>
          <w:rFonts w:ascii="Times New Roman" w:hAnsi="Times New Roman" w:cs="Times New Roman"/>
          <w:sz w:val="24"/>
          <w:szCs w:val="24"/>
        </w:rPr>
        <w:t xml:space="preserve"> verrà richiamata l</w:t>
      </w:r>
      <w:r w:rsidR="00B71E1D">
        <w:rPr>
          <w:rFonts w:ascii="Times New Roman" w:hAnsi="Times New Roman" w:cs="Times New Roman"/>
          <w:sz w:val="24"/>
          <w:szCs w:val="24"/>
        </w:rPr>
        <w:t xml:space="preserve">a prima </w:t>
      </w:r>
      <w:r w:rsidRPr="00C34891">
        <w:rPr>
          <w:rFonts w:ascii="Times New Roman" w:hAnsi="Times New Roman" w:cs="Times New Roman"/>
          <w:sz w:val="24"/>
          <w:szCs w:val="24"/>
        </w:rPr>
        <w:t>API</w:t>
      </w:r>
      <w:r w:rsidR="00B71E1D">
        <w:rPr>
          <w:rFonts w:ascii="Times New Roman" w:hAnsi="Times New Roman" w:cs="Times New Roman"/>
          <w:sz w:val="24"/>
          <w:szCs w:val="24"/>
        </w:rPr>
        <w:t xml:space="preserve"> di registrazione</w:t>
      </w:r>
      <w:r w:rsidRPr="00C34891">
        <w:rPr>
          <w:rFonts w:ascii="Courier New" w:hAnsi="Courier New" w:cs="Courier New"/>
          <w:sz w:val="24"/>
          <w:szCs w:val="24"/>
        </w:rPr>
        <w:t xml:space="preserve"> POST members/{email}</w:t>
      </w:r>
      <w:r w:rsidRPr="00C34891">
        <w:rPr>
          <w:rFonts w:ascii="Times New Roman" w:hAnsi="Times New Roman" w:cs="Times New Roman"/>
          <w:sz w:val="24"/>
          <w:szCs w:val="24"/>
        </w:rPr>
        <w:t xml:space="preserve">, ovvero l’unica API che prevede il coinvolgimento di </w:t>
      </w:r>
      <w:r w:rsidR="00D8752C">
        <w:rPr>
          <w:rFonts w:ascii="Times New Roman" w:hAnsi="Times New Roman" w:cs="Times New Roman"/>
          <w:sz w:val="24"/>
          <w:szCs w:val="24"/>
        </w:rPr>
        <w:t>“Email Sender”</w:t>
      </w:r>
      <w:r w:rsidRPr="00C34891">
        <w:rPr>
          <w:rFonts w:ascii="Times New Roman" w:hAnsi="Times New Roman" w:cs="Times New Roman"/>
          <w:sz w:val="24"/>
          <w:szCs w:val="24"/>
        </w:rPr>
        <w:t xml:space="preserve"> per l’invio automatico delle email di conferma.</w:t>
      </w:r>
    </w:p>
    <w:p w14:paraId="40CDF486" w14:textId="77777777" w:rsidR="004D7ACC" w:rsidRPr="00C34891" w:rsidRDefault="004D7ACC" w:rsidP="005E6458">
      <w:pPr>
        <w:pStyle w:val="Titolo1"/>
        <w:numPr>
          <w:ilvl w:val="1"/>
          <w:numId w:val="41"/>
        </w:numPr>
        <w:spacing w:after="240" w:line="360" w:lineRule="auto"/>
        <w:ind w:left="0" w:firstLine="0"/>
        <w:rPr>
          <w:rFonts w:ascii="Times New Roman" w:hAnsi="Times New Roman" w:cs="Times New Roman"/>
          <w:color w:val="auto"/>
        </w:rPr>
      </w:pPr>
      <w:bookmarkStart w:id="170" w:name="_Toc129720004"/>
      <w:r w:rsidRPr="00C34891">
        <w:rPr>
          <w:rFonts w:ascii="Times New Roman" w:hAnsi="Times New Roman" w:cs="Times New Roman"/>
          <w:color w:val="auto"/>
        </w:rPr>
        <w:lastRenderedPageBreak/>
        <w:t>Time Limiter in azione</w:t>
      </w:r>
      <w:bookmarkEnd w:id="170"/>
    </w:p>
    <w:p w14:paraId="382A9BF6" w14:textId="7197DBDF"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sistema deve essere in grado di proteggersi da richieste che impiegano </w:t>
      </w:r>
      <w:r w:rsidR="002B07D5" w:rsidRPr="00C34891">
        <w:rPr>
          <w:rFonts w:ascii="Times New Roman" w:hAnsi="Times New Roman" w:cs="Times New Roman"/>
          <w:sz w:val="24"/>
          <w:szCs w:val="24"/>
        </w:rPr>
        <w:t xml:space="preserve">volontariamente </w:t>
      </w:r>
      <w:r w:rsidRPr="00C34891">
        <w:rPr>
          <w:rFonts w:ascii="Times New Roman" w:hAnsi="Times New Roman" w:cs="Times New Roman"/>
          <w:sz w:val="24"/>
          <w:szCs w:val="24"/>
        </w:rPr>
        <w:t>un intervallo di tempo troppo elevato per l’elaborazione della richiesta. Il Time Limiter implementato per il prototipo abortisce di default tutte le richieste che impiegano un tempo superiore a sessanta per essere completate.</w:t>
      </w:r>
    </w:p>
    <w:p w14:paraId="55ADF9B1" w14:textId="69DAE143"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Affinché fosse possibile simulare un comportamento di tale genere</w:t>
      </w:r>
      <w:r w:rsidR="002B07D5">
        <w:rPr>
          <w:rFonts w:ascii="Times New Roman" w:hAnsi="Times New Roman" w:cs="Times New Roman"/>
          <w:sz w:val="24"/>
          <w:szCs w:val="24"/>
        </w:rPr>
        <w:t>,</w:t>
      </w:r>
      <w:r w:rsidRPr="00C34891">
        <w:rPr>
          <w:rFonts w:ascii="Times New Roman" w:hAnsi="Times New Roman" w:cs="Times New Roman"/>
          <w:sz w:val="24"/>
          <w:szCs w:val="24"/>
        </w:rPr>
        <w:t xml:space="preserve"> è stata predisposta un’API di supporto così composta:</w:t>
      </w:r>
    </w:p>
    <w:p w14:paraId="0E50E687" w14:textId="43B1A2DE" w:rsidR="004D7ACC" w:rsidRPr="00C34891" w:rsidRDefault="004D7ACC" w:rsidP="005E6458">
      <w:pPr>
        <w:spacing w:after="0" w:line="360" w:lineRule="auto"/>
        <w:jc w:val="both"/>
        <w:rPr>
          <w:rFonts w:ascii="Times New Roman" w:hAnsi="Times New Roman" w:cs="Times New Roman"/>
          <w:sz w:val="24"/>
          <w:szCs w:val="24"/>
        </w:rPr>
      </w:pPr>
    </w:p>
    <w:p w14:paraId="50A879BF" w14:textId="77777777" w:rsidR="004D7ACC" w:rsidRPr="00A4271F" w:rsidRDefault="004D7ACC"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@GetMapping(path = {"/timeout"})</w:t>
      </w:r>
    </w:p>
    <w:p w14:paraId="6A5370C5" w14:textId="77777777" w:rsidR="004D7ACC" w:rsidRPr="00A4271F" w:rsidRDefault="004D7ACC" w:rsidP="005E6458">
      <w:pPr>
        <w:spacing w:after="0" w:line="360" w:lineRule="auto"/>
        <w:jc w:val="both"/>
        <w:rPr>
          <w:rFonts w:ascii="Courier New" w:hAnsi="Courier New" w:cs="Courier New"/>
          <w:sz w:val="24"/>
          <w:szCs w:val="24"/>
          <w:lang w:val="en-GB"/>
        </w:rPr>
      </w:pPr>
      <w:r w:rsidRPr="00A4271F">
        <w:rPr>
          <w:rFonts w:ascii="Courier New" w:hAnsi="Courier New" w:cs="Courier New"/>
          <w:sz w:val="24"/>
          <w:szCs w:val="24"/>
          <w:lang w:val="en-GB"/>
        </w:rPr>
        <w:t xml:space="preserve">public void slowEndpoint() throws InterruptedException </w:t>
      </w:r>
    </w:p>
    <w:p w14:paraId="1E1A3459" w14:textId="77777777" w:rsidR="004D7ACC" w:rsidRPr="00C34891" w:rsidRDefault="004D7ACC" w:rsidP="005E6458">
      <w:pPr>
        <w:spacing w:after="0" w:line="360" w:lineRule="auto"/>
        <w:jc w:val="both"/>
        <w:rPr>
          <w:rFonts w:ascii="Courier New" w:hAnsi="Courier New" w:cs="Courier New"/>
          <w:sz w:val="24"/>
          <w:szCs w:val="24"/>
        </w:rPr>
      </w:pPr>
      <w:r w:rsidRPr="00C34891">
        <w:rPr>
          <w:rFonts w:ascii="Courier New" w:hAnsi="Courier New" w:cs="Courier New"/>
          <w:sz w:val="24"/>
          <w:szCs w:val="24"/>
        </w:rPr>
        <w:t xml:space="preserve">{ </w:t>
      </w:r>
    </w:p>
    <w:p w14:paraId="6E56FAB1" w14:textId="77777777" w:rsidR="004D7ACC" w:rsidRPr="00C34891" w:rsidRDefault="004D7ACC" w:rsidP="005E6458">
      <w:pPr>
        <w:spacing w:after="0" w:line="360" w:lineRule="auto"/>
        <w:jc w:val="both"/>
        <w:rPr>
          <w:rFonts w:ascii="Courier New" w:hAnsi="Courier New" w:cs="Courier New"/>
          <w:sz w:val="24"/>
          <w:szCs w:val="24"/>
        </w:rPr>
      </w:pPr>
      <w:r w:rsidRPr="00C34891">
        <w:rPr>
          <w:rFonts w:ascii="Courier New" w:hAnsi="Courier New" w:cs="Courier New"/>
          <w:sz w:val="24"/>
          <w:szCs w:val="24"/>
        </w:rPr>
        <w:tab/>
        <w:t>Thread.sleep(70000);</w:t>
      </w:r>
    </w:p>
    <w:p w14:paraId="19DC59A1" w14:textId="658E9542" w:rsidR="004D7ACC" w:rsidRPr="00C34891" w:rsidRDefault="004D7ACC" w:rsidP="005E6458">
      <w:pPr>
        <w:spacing w:after="0" w:line="360" w:lineRule="auto"/>
        <w:jc w:val="both"/>
        <w:rPr>
          <w:rFonts w:ascii="Courier New" w:hAnsi="Courier New" w:cs="Courier New"/>
          <w:sz w:val="24"/>
          <w:szCs w:val="24"/>
        </w:rPr>
      </w:pPr>
      <w:r w:rsidRPr="00C34891">
        <w:rPr>
          <w:rFonts w:ascii="Courier New" w:hAnsi="Courier New" w:cs="Courier New"/>
          <w:sz w:val="24"/>
          <w:szCs w:val="24"/>
        </w:rPr>
        <w:t>}</w:t>
      </w:r>
    </w:p>
    <w:p w14:paraId="2A00F093" w14:textId="77777777" w:rsidR="00053434" w:rsidRPr="00C34891" w:rsidRDefault="00053434" w:rsidP="005E6458">
      <w:pPr>
        <w:spacing w:after="0" w:line="360" w:lineRule="auto"/>
        <w:jc w:val="both"/>
        <w:rPr>
          <w:rFonts w:ascii="Roboto Mono" w:hAnsi="Roboto Mono" w:cs="Courier New"/>
          <w:sz w:val="24"/>
          <w:szCs w:val="24"/>
        </w:rPr>
      </w:pPr>
    </w:p>
    <w:p w14:paraId="35673CBF" w14:textId="77777777"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metodo </w:t>
      </w:r>
      <w:r w:rsidRPr="00C34891">
        <w:rPr>
          <w:rFonts w:ascii="Courier New" w:hAnsi="Courier New" w:cs="Courier New"/>
          <w:sz w:val="24"/>
          <w:szCs w:val="24"/>
        </w:rPr>
        <w:t>Thread.sleep(long millis)</w:t>
      </w:r>
      <w:r w:rsidRPr="00C34891">
        <w:rPr>
          <w:rFonts w:ascii="Times New Roman" w:hAnsi="Times New Roman" w:cs="Times New Roman"/>
          <w:sz w:val="24"/>
          <w:szCs w:val="24"/>
        </w:rPr>
        <w:t xml:space="preserve"> consente di simulare una richiesta volontariamente lenta.</w:t>
      </w:r>
    </w:p>
    <w:p w14:paraId="54923B42" w14:textId="011A0AF4"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L’API è raggiungibile interrogando Spring Cloud Gateway sulla porta 8080, con la seguente richiesta, senza specificare ulteriori parametri:</w:t>
      </w:r>
    </w:p>
    <w:p w14:paraId="5F22D40F" w14:textId="77777777" w:rsidR="00053434" w:rsidRPr="00C34891" w:rsidRDefault="00053434" w:rsidP="005E6458">
      <w:pPr>
        <w:spacing w:after="0" w:line="360" w:lineRule="auto"/>
        <w:jc w:val="both"/>
        <w:rPr>
          <w:rFonts w:ascii="Times New Roman" w:hAnsi="Times New Roman" w:cs="Times New Roman"/>
          <w:sz w:val="24"/>
          <w:szCs w:val="24"/>
        </w:rPr>
      </w:pPr>
    </w:p>
    <w:p w14:paraId="57348BFC" w14:textId="77777777" w:rsidR="00EB0875" w:rsidRPr="00C34891" w:rsidRDefault="004D7ACC" w:rsidP="005E6458">
      <w:pPr>
        <w:keepNext/>
        <w:spacing w:after="0" w:line="360" w:lineRule="auto"/>
        <w:jc w:val="center"/>
      </w:pPr>
      <w:r w:rsidRPr="00C34891">
        <w:rPr>
          <w:rFonts w:ascii="Times New Roman" w:hAnsi="Times New Roman" w:cs="Times New Roman"/>
          <w:noProof/>
          <w:sz w:val="24"/>
          <w:szCs w:val="24"/>
        </w:rPr>
        <w:drawing>
          <wp:inline distT="0" distB="0" distL="0" distR="0" wp14:anchorId="535713DE" wp14:editId="5FF1192A">
            <wp:extent cx="5402704" cy="1677228"/>
            <wp:effectExtent l="19050" t="19050" r="26670" b="1841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b="3508"/>
                    <a:stretch>
                      <a:fillRect/>
                    </a:stretch>
                  </pic:blipFill>
                  <pic:spPr bwMode="auto">
                    <a:xfrm>
                      <a:off x="0" y="0"/>
                      <a:ext cx="5426173" cy="1684514"/>
                    </a:xfrm>
                    <a:prstGeom prst="rect">
                      <a:avLst/>
                    </a:prstGeom>
                    <a:noFill/>
                    <a:ln w="9525" cmpd="sng">
                      <a:solidFill>
                        <a:srgbClr val="000000"/>
                      </a:solidFill>
                      <a:miter lim="800000"/>
                      <a:headEnd/>
                      <a:tailEnd/>
                    </a:ln>
                    <a:effectLst/>
                  </pic:spPr>
                </pic:pic>
              </a:graphicData>
            </a:graphic>
          </wp:inline>
        </w:drawing>
      </w:r>
    </w:p>
    <w:p w14:paraId="08F844F2" w14:textId="605D5C4E" w:rsidR="004D7ACC" w:rsidRPr="00C34891" w:rsidRDefault="00EB0875" w:rsidP="005E6458">
      <w:pPr>
        <w:pStyle w:val="Didascalia"/>
        <w:spacing w:line="360" w:lineRule="auto"/>
        <w:jc w:val="center"/>
        <w:rPr>
          <w:rFonts w:ascii="Times New Roman" w:hAnsi="Times New Roman" w:cs="Times New Roman"/>
          <w:color w:val="auto"/>
          <w:sz w:val="24"/>
          <w:szCs w:val="24"/>
          <w:u w:val="single"/>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.3</w:t>
      </w:r>
      <w:r w:rsidRPr="00C34891">
        <w:rPr>
          <w:rFonts w:ascii="Times New Roman" w:hAnsi="Times New Roman" w:cs="Times New Roman"/>
          <w:color w:val="auto"/>
        </w:rPr>
        <w:t xml:space="preserve"> Api di fallback per il Time Limiter</w:t>
      </w:r>
    </w:p>
    <w:p w14:paraId="3779B5F5" w14:textId="77777777" w:rsidR="004D7ACC" w:rsidRPr="00C34891" w:rsidRDefault="004D7ACC" w:rsidP="005E6458">
      <w:pPr>
        <w:pStyle w:val="Titolo1"/>
        <w:numPr>
          <w:ilvl w:val="1"/>
          <w:numId w:val="41"/>
        </w:numPr>
        <w:spacing w:after="240" w:line="360" w:lineRule="auto"/>
        <w:ind w:left="0" w:firstLine="0"/>
        <w:rPr>
          <w:rFonts w:ascii="Times New Roman" w:hAnsi="Times New Roman" w:cs="Times New Roman"/>
          <w:color w:val="auto"/>
        </w:rPr>
      </w:pPr>
      <w:bookmarkStart w:id="171" w:name="_Toc129720005"/>
      <w:r w:rsidRPr="00C34891">
        <w:rPr>
          <w:rFonts w:ascii="Times New Roman" w:hAnsi="Times New Roman" w:cs="Times New Roman"/>
          <w:color w:val="auto"/>
        </w:rPr>
        <w:lastRenderedPageBreak/>
        <w:t>Rate Limiter in azione</w:t>
      </w:r>
      <w:bookmarkEnd w:id="171"/>
    </w:p>
    <w:p w14:paraId="53463AC4" w14:textId="77777777"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Il prototipo permette agli utilizzatori di interrogare l’API di registrazione </w:t>
      </w:r>
      <w:r w:rsidRPr="00C34891">
        <w:rPr>
          <w:rFonts w:ascii="Courier New" w:hAnsi="Courier New" w:cs="Courier New"/>
          <w:sz w:val="24"/>
          <w:szCs w:val="24"/>
        </w:rPr>
        <w:t>POST members/{email}</w:t>
      </w:r>
      <w:r w:rsidRPr="00C34891">
        <w:rPr>
          <w:rFonts w:ascii="Times New Roman" w:hAnsi="Times New Roman" w:cs="Times New Roman"/>
          <w:sz w:val="24"/>
          <w:szCs w:val="24"/>
        </w:rPr>
        <w:t xml:space="preserve"> ad una velocità massima di dieci richieste al minuto, poiché si tratta di una funzionalità che necessita di un elevato overhead di rete per essere completata.</w:t>
      </w:r>
    </w:p>
    <w:p w14:paraId="484944F9" w14:textId="452E5A89" w:rsidR="004D7ACC"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Qualora il numero di richieste al minuto superi la soglia prefissata, verrà restituito il seguente messaggio di errore:</w:t>
      </w:r>
    </w:p>
    <w:p w14:paraId="1E540214" w14:textId="77777777" w:rsidR="0069795A" w:rsidRPr="00C34891" w:rsidRDefault="0069795A" w:rsidP="005E6458">
      <w:pPr>
        <w:spacing w:after="0" w:line="360" w:lineRule="auto"/>
        <w:jc w:val="both"/>
        <w:rPr>
          <w:rFonts w:ascii="Times New Roman" w:hAnsi="Times New Roman" w:cs="Times New Roman"/>
          <w:sz w:val="24"/>
          <w:szCs w:val="24"/>
        </w:rPr>
      </w:pPr>
    </w:p>
    <w:p w14:paraId="37851850" w14:textId="77777777" w:rsidR="00282168" w:rsidRPr="00C34891" w:rsidRDefault="004D7ACC" w:rsidP="005E6458">
      <w:pPr>
        <w:keepNext/>
        <w:spacing w:after="0" w:line="360" w:lineRule="auto"/>
        <w:jc w:val="center"/>
      </w:pPr>
      <w:r w:rsidRPr="00C34891">
        <w:rPr>
          <w:rFonts w:ascii="Times New Roman" w:hAnsi="Times New Roman" w:cs="Times New Roman"/>
          <w:noProof/>
          <w:sz w:val="24"/>
          <w:szCs w:val="24"/>
        </w:rPr>
        <w:drawing>
          <wp:inline distT="0" distB="0" distL="0" distR="0" wp14:anchorId="4EA21F69" wp14:editId="16210AC1">
            <wp:extent cx="5400040" cy="2571115"/>
            <wp:effectExtent l="19050" t="19050" r="10160" b="1968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571115"/>
                    </a:xfrm>
                    <a:prstGeom prst="rect">
                      <a:avLst/>
                    </a:prstGeom>
                    <a:noFill/>
                    <a:ln w="9525" cmpd="sng">
                      <a:solidFill>
                        <a:srgbClr val="000000"/>
                      </a:solidFill>
                      <a:miter lim="800000"/>
                      <a:headEnd/>
                      <a:tailEnd/>
                    </a:ln>
                    <a:effectLst/>
                  </pic:spPr>
                </pic:pic>
              </a:graphicData>
            </a:graphic>
          </wp:inline>
        </w:drawing>
      </w:r>
    </w:p>
    <w:p w14:paraId="72278451" w14:textId="52A74307" w:rsidR="00EF66B4" w:rsidRPr="00C34891" w:rsidRDefault="00282168" w:rsidP="005E6458">
      <w:pPr>
        <w:pStyle w:val="Didascalia"/>
        <w:spacing w:line="360" w:lineRule="auto"/>
        <w:jc w:val="center"/>
        <w:rPr>
          <w:rFonts w:ascii="Times New Roman" w:hAnsi="Times New Roman" w:cs="Times New Roman"/>
          <w:color w:val="auto"/>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.4</w:t>
      </w:r>
      <w:r w:rsidRPr="00C34891">
        <w:rPr>
          <w:rFonts w:ascii="Times New Roman" w:hAnsi="Times New Roman" w:cs="Times New Roman"/>
          <w:color w:val="auto"/>
        </w:rPr>
        <w:t xml:space="preserve"> Attivazione del Rate Limiter</w:t>
      </w:r>
    </w:p>
    <w:p w14:paraId="2F7A4595" w14:textId="77777777" w:rsidR="00EF66B4" w:rsidRPr="00C34891" w:rsidRDefault="00EF66B4" w:rsidP="005E6458">
      <w:pPr>
        <w:spacing w:line="360" w:lineRule="auto"/>
        <w:rPr>
          <w:rFonts w:ascii="Times New Roman" w:hAnsi="Times New Roman" w:cs="Times New Roman"/>
          <w:i/>
          <w:iCs/>
          <w:sz w:val="18"/>
          <w:szCs w:val="18"/>
        </w:rPr>
      </w:pPr>
      <w:r w:rsidRPr="00C34891">
        <w:rPr>
          <w:rFonts w:ascii="Times New Roman" w:hAnsi="Times New Roman" w:cs="Times New Roman"/>
        </w:rPr>
        <w:br w:type="page"/>
      </w:r>
    </w:p>
    <w:p w14:paraId="03B5165F" w14:textId="77777777" w:rsidR="004D7ACC" w:rsidRPr="00C34891" w:rsidRDefault="004D7ACC" w:rsidP="005E6458">
      <w:pPr>
        <w:pStyle w:val="Titolo1"/>
        <w:numPr>
          <w:ilvl w:val="1"/>
          <w:numId w:val="41"/>
        </w:numPr>
        <w:spacing w:before="0" w:line="360" w:lineRule="auto"/>
        <w:ind w:left="0" w:firstLine="0"/>
        <w:rPr>
          <w:rFonts w:ascii="Times New Roman" w:hAnsi="Times New Roman" w:cs="Times New Roman"/>
          <w:color w:val="auto"/>
        </w:rPr>
      </w:pPr>
      <w:bookmarkStart w:id="172" w:name="_Toc129720006"/>
      <w:r w:rsidRPr="00C34891">
        <w:rPr>
          <w:rFonts w:ascii="Times New Roman" w:hAnsi="Times New Roman" w:cs="Times New Roman"/>
          <w:color w:val="auto"/>
        </w:rPr>
        <w:lastRenderedPageBreak/>
        <w:t>Aggregazione dei log</w:t>
      </w:r>
      <w:bookmarkEnd w:id="172"/>
    </w:p>
    <w:p w14:paraId="7B883303" w14:textId="7C363C86" w:rsidR="0069795A" w:rsidRPr="00C34891" w:rsidRDefault="004D7AC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Data una richiesta, potrà essere utilizzato il correlation id fornito </w:t>
      </w:r>
      <w:r w:rsidR="00612D6E">
        <w:rPr>
          <w:rFonts w:ascii="Times New Roman" w:hAnsi="Times New Roman" w:cs="Times New Roman"/>
          <w:sz w:val="24"/>
          <w:szCs w:val="24"/>
        </w:rPr>
        <w:t xml:space="preserve">in risposta </w:t>
      </w:r>
      <w:r w:rsidRPr="00C34891">
        <w:rPr>
          <w:rFonts w:ascii="Times New Roman" w:hAnsi="Times New Roman" w:cs="Times New Roman"/>
          <w:sz w:val="24"/>
          <w:szCs w:val="24"/>
        </w:rPr>
        <w:t xml:space="preserve">dal sistema, per aggregare i log </w:t>
      </w:r>
      <w:r w:rsidR="00612D6E">
        <w:rPr>
          <w:rFonts w:ascii="Times New Roman" w:hAnsi="Times New Roman" w:cs="Times New Roman"/>
          <w:sz w:val="24"/>
          <w:szCs w:val="24"/>
        </w:rPr>
        <w:t xml:space="preserve">della richiesta. </w:t>
      </w:r>
      <w:r w:rsidRPr="00C34891">
        <w:rPr>
          <w:rFonts w:ascii="Times New Roman" w:hAnsi="Times New Roman" w:cs="Times New Roman"/>
          <w:sz w:val="24"/>
          <w:szCs w:val="24"/>
        </w:rPr>
        <w:t>Si supponga l’esempio della cancellazione di un utente dal sistema:</w:t>
      </w:r>
    </w:p>
    <w:p w14:paraId="13858160" w14:textId="77777777" w:rsidR="00C51742" w:rsidRPr="00C34891" w:rsidRDefault="004D7ACC" w:rsidP="005E6458">
      <w:pPr>
        <w:keepNext/>
        <w:spacing w:before="240" w:after="0" w:line="360" w:lineRule="auto"/>
        <w:jc w:val="center"/>
      </w:pPr>
      <w:r w:rsidRPr="00C34891">
        <w:rPr>
          <w:rFonts w:ascii="Times New Roman" w:hAnsi="Times New Roman" w:cs="Times New Roman"/>
          <w:noProof/>
          <w:sz w:val="24"/>
          <w:szCs w:val="24"/>
        </w:rPr>
        <w:drawing>
          <wp:inline distT="0" distB="0" distL="0" distR="0" wp14:anchorId="3C9BF156" wp14:editId="1DF5D3B3">
            <wp:extent cx="5400040" cy="2491105"/>
            <wp:effectExtent l="19050" t="19050" r="10160" b="2349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491105"/>
                    </a:xfrm>
                    <a:prstGeom prst="rect">
                      <a:avLst/>
                    </a:prstGeom>
                    <a:noFill/>
                    <a:ln w="9525" cmpd="sng">
                      <a:solidFill>
                        <a:srgbClr val="000000"/>
                      </a:solidFill>
                      <a:miter lim="800000"/>
                      <a:headEnd/>
                      <a:tailEnd/>
                    </a:ln>
                    <a:effectLst/>
                  </pic:spPr>
                </pic:pic>
              </a:graphicData>
            </a:graphic>
          </wp:inline>
        </w:drawing>
      </w:r>
    </w:p>
    <w:p w14:paraId="07101C0E" w14:textId="5D47B395" w:rsidR="0069795A" w:rsidRPr="00C34891" w:rsidRDefault="00C51742"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.5</w:t>
      </w:r>
      <w:r w:rsidRPr="00C34891">
        <w:rPr>
          <w:rFonts w:ascii="Times New Roman" w:hAnsi="Times New Roman" w:cs="Times New Roman"/>
          <w:color w:val="auto"/>
        </w:rPr>
        <w:t xml:space="preserve"> Esempio cancellazione di un utente</w:t>
      </w:r>
    </w:p>
    <w:p w14:paraId="7821E6B4" w14:textId="00CC420B" w:rsidR="0069795A" w:rsidRPr="00C34891" w:rsidRDefault="004D7ACC"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Da Kibana, utilizzando il codice fornito, verrà mostrata la seguente situazione:</w:t>
      </w:r>
    </w:p>
    <w:p w14:paraId="5CAD1060" w14:textId="57E2E5FA" w:rsidR="00301E30" w:rsidRPr="00C34891" w:rsidRDefault="00612D6E" w:rsidP="005E6458">
      <w:pPr>
        <w:keepNext/>
        <w:spacing w:before="240" w:after="0" w:line="360" w:lineRule="auto"/>
      </w:pPr>
      <w:r w:rsidRPr="00612D6E">
        <w:rPr>
          <w:rFonts w:ascii="Times New Roman" w:hAnsi="Times New Roman" w:cs="Times New Roman"/>
          <w:noProof/>
          <w:color w:val="FF0000"/>
          <w:sz w:val="24"/>
          <w:szCs w:val="24"/>
        </w:rPr>
        <mc:AlternateContent>
          <mc:Choice Requires="wps">
            <w:drawing>
              <wp:anchor distT="0" distB="0" distL="114300" distR="114300" simplePos="0" relativeHeight="251666432" behindDoc="0" locked="0" layoutInCell="1" allowOverlap="1" wp14:anchorId="369D8FBF" wp14:editId="62B5037D">
                <wp:simplePos x="0" y="0"/>
                <wp:positionH relativeFrom="column">
                  <wp:posOffset>175623</wp:posOffset>
                </wp:positionH>
                <wp:positionV relativeFrom="paragraph">
                  <wp:posOffset>176530</wp:posOffset>
                </wp:positionV>
                <wp:extent cx="484414" cy="163285"/>
                <wp:effectExtent l="0" t="0" r="11430" b="27305"/>
                <wp:wrapNone/>
                <wp:docPr id="29" name="Ovale 29"/>
                <wp:cNvGraphicFramePr/>
                <a:graphic xmlns:a="http://schemas.openxmlformats.org/drawingml/2006/main">
                  <a:graphicData uri="http://schemas.microsoft.com/office/word/2010/wordprocessingShape">
                    <wps:wsp>
                      <wps:cNvSpPr/>
                      <wps:spPr>
                        <a:xfrm>
                          <a:off x="0" y="0"/>
                          <a:ext cx="484414" cy="16328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5F940D" id="Ovale 29" o:spid="_x0000_s1026" style="position:absolute;margin-left:13.85pt;margin-top:13.9pt;width:38.15pt;height:12.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" filled="f" strokecolor="red" strokeweight="1pt">
                <v:stroke joinstyle="miter"/>
              </v:oval>
            </w:pict>
          </mc:Fallback>
        </mc:AlternateContent>
      </w:r>
      <w:r w:rsidR="004D7ACC" w:rsidRPr="00C34891">
        <w:rPr>
          <w:rFonts w:ascii="Times New Roman" w:hAnsi="Times New Roman" w:cs="Times New Roman"/>
          <w:noProof/>
          <w:sz w:val="24"/>
          <w:szCs w:val="24"/>
        </w:rPr>
        <w:drawing>
          <wp:inline distT="0" distB="0" distL="0" distR="0" wp14:anchorId="45864330" wp14:editId="7A91CA88">
            <wp:extent cx="5393690" cy="2319020"/>
            <wp:effectExtent l="19050" t="19050" r="16510" b="2413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3690" cy="2319020"/>
                    </a:xfrm>
                    <a:prstGeom prst="rect">
                      <a:avLst/>
                    </a:prstGeom>
                    <a:noFill/>
                    <a:ln w="9525" cmpd="sng">
                      <a:solidFill>
                        <a:srgbClr val="000000"/>
                      </a:solidFill>
                      <a:miter lim="800000"/>
                      <a:headEnd/>
                      <a:tailEnd/>
                    </a:ln>
                    <a:effectLst/>
                  </pic:spPr>
                </pic:pic>
              </a:graphicData>
            </a:graphic>
          </wp:inline>
        </w:drawing>
      </w:r>
    </w:p>
    <w:p w14:paraId="6028FE1C" w14:textId="6D472FA7" w:rsidR="004D7ACC" w:rsidRPr="00C34891" w:rsidRDefault="00301E30" w:rsidP="005E6458">
      <w:pPr>
        <w:pStyle w:val="Didascalia"/>
        <w:spacing w:line="360" w:lineRule="auto"/>
        <w:jc w:val="center"/>
        <w:rPr>
          <w:rFonts w:ascii="Times New Roman" w:hAnsi="Times New Roman" w:cs="Times New Roman"/>
          <w:color w:val="auto"/>
          <w:sz w:val="24"/>
          <w:szCs w:val="24"/>
        </w:rPr>
      </w:pPr>
      <w:r w:rsidRPr="00C34891">
        <w:rPr>
          <w:rFonts w:ascii="Times New Roman" w:hAnsi="Times New Roman" w:cs="Times New Roman"/>
          <w:b/>
          <w:bCs/>
          <w:color w:val="auto"/>
        </w:rPr>
        <w:t xml:space="preserve">Figura </w:t>
      </w:r>
      <w:r w:rsidR="00A86C31">
        <w:rPr>
          <w:rFonts w:ascii="Times New Roman" w:hAnsi="Times New Roman" w:cs="Times New Roman"/>
          <w:b/>
          <w:bCs/>
          <w:color w:val="auto"/>
        </w:rPr>
        <w:t>5</w:t>
      </w:r>
      <w:r w:rsidRPr="00C34891">
        <w:rPr>
          <w:rFonts w:ascii="Times New Roman" w:hAnsi="Times New Roman" w:cs="Times New Roman"/>
          <w:b/>
          <w:bCs/>
          <w:color w:val="auto"/>
        </w:rPr>
        <w:t>.6</w:t>
      </w:r>
      <w:r w:rsidRPr="00C34891">
        <w:rPr>
          <w:rFonts w:ascii="Times New Roman" w:hAnsi="Times New Roman" w:cs="Times New Roman"/>
          <w:color w:val="auto"/>
        </w:rPr>
        <w:t xml:space="preserve"> Dashboard di Kibana</w:t>
      </w:r>
    </w:p>
    <w:p w14:paraId="590AFAFC" w14:textId="77777777" w:rsidR="0069795A" w:rsidRPr="00C34891" w:rsidRDefault="0069795A" w:rsidP="005E6458">
      <w:pPr>
        <w:spacing w:after="0" w:line="360" w:lineRule="auto"/>
        <w:rPr>
          <w:rFonts w:ascii="Times New Roman" w:hAnsi="Times New Roman" w:cs="Times New Roman"/>
          <w:sz w:val="24"/>
          <w:szCs w:val="24"/>
        </w:rPr>
      </w:pPr>
    </w:p>
    <w:p w14:paraId="5E72F8EB" w14:textId="77777777" w:rsidR="00FD4B6D" w:rsidRDefault="00FD4B6D" w:rsidP="005E6458">
      <w:pPr>
        <w:spacing w:after="0" w:line="360" w:lineRule="auto"/>
        <w:rPr>
          <w:rFonts w:ascii="Times New Roman" w:hAnsi="Times New Roman" w:cs="Times New Roman"/>
          <w:sz w:val="24"/>
          <w:szCs w:val="24"/>
        </w:rPr>
      </w:pPr>
    </w:p>
    <w:p w14:paraId="1FA95B01" w14:textId="4A4BF140" w:rsidR="004D7ACC" w:rsidRPr="00C34891" w:rsidRDefault="004D7ACC"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lastRenderedPageBreak/>
        <w:t>Per la chiave fornita sono stati generati i seguenti log:</w:t>
      </w:r>
    </w:p>
    <w:p w14:paraId="3F14FF3E" w14:textId="6C66010C" w:rsidR="004D7ACC" w:rsidRPr="00612D6E" w:rsidRDefault="00986505" w:rsidP="005E6458">
      <w:pPr>
        <w:pStyle w:val="Paragrafoelenco"/>
        <w:numPr>
          <w:ilvl w:val="0"/>
          <w:numId w:val="39"/>
        </w:numPr>
        <w:spacing w:after="0" w:line="360" w:lineRule="auto"/>
        <w:rPr>
          <w:rFonts w:ascii="Times New Roman" w:hAnsi="Times New Roman" w:cs="Times New Roman"/>
          <w:i/>
          <w:iCs/>
          <w:sz w:val="36"/>
          <w:szCs w:val="36"/>
          <w:lang w:val="en-GB"/>
        </w:rPr>
      </w:pPr>
      <w:r w:rsidRPr="00612D6E">
        <w:rPr>
          <w:rFonts w:ascii="Times New Roman" w:hAnsi="Times New Roman" w:cs="Times New Roman"/>
          <w:i/>
          <w:iCs/>
          <w:sz w:val="24"/>
          <w:szCs w:val="24"/>
          <w:shd w:val="clear" w:color="auto" w:fill="FFFFFF"/>
          <w:lang w:val="en-GB"/>
        </w:rPr>
        <w:t>“</w:t>
      </w:r>
      <w:r w:rsidR="004D7ACC" w:rsidRPr="00612D6E">
        <w:rPr>
          <w:rFonts w:ascii="Times New Roman" w:hAnsi="Times New Roman" w:cs="Times New Roman"/>
          <w:i/>
          <w:iCs/>
          <w:sz w:val="24"/>
          <w:szCs w:val="24"/>
          <w:shd w:val="clear" w:color="auto" w:fill="FFFFFF"/>
          <w:lang w:val="en-GB"/>
        </w:rPr>
        <w:t>Member with email andreaingoglia6@gmail.com is trying to unsubscribe from the newsletter.</w:t>
      </w:r>
      <w:r w:rsidRPr="00612D6E">
        <w:rPr>
          <w:rFonts w:ascii="Times New Roman" w:hAnsi="Times New Roman" w:cs="Times New Roman"/>
          <w:i/>
          <w:iCs/>
          <w:sz w:val="24"/>
          <w:szCs w:val="24"/>
          <w:shd w:val="clear" w:color="auto" w:fill="FFFFFF"/>
          <w:lang w:val="en-GB"/>
        </w:rPr>
        <w:t>”</w:t>
      </w:r>
    </w:p>
    <w:p w14:paraId="73159180" w14:textId="19B97329" w:rsidR="00874AE0" w:rsidRPr="00A4271F" w:rsidRDefault="00986505" w:rsidP="005E6458">
      <w:pPr>
        <w:pStyle w:val="Paragrafoelenco"/>
        <w:numPr>
          <w:ilvl w:val="0"/>
          <w:numId w:val="39"/>
        </w:numPr>
        <w:spacing w:after="0" w:line="360" w:lineRule="auto"/>
        <w:rPr>
          <w:rFonts w:ascii="Times New Roman" w:hAnsi="Times New Roman" w:cs="Times New Roman"/>
          <w:i/>
          <w:iCs/>
          <w:color w:val="343741"/>
          <w:sz w:val="24"/>
          <w:szCs w:val="24"/>
          <w:shd w:val="clear" w:color="auto" w:fill="FFFFFF"/>
          <w:lang w:val="en-GB"/>
        </w:rPr>
      </w:pPr>
      <w:r w:rsidRPr="00612D6E">
        <w:rPr>
          <w:rFonts w:ascii="Times New Roman" w:hAnsi="Times New Roman" w:cs="Times New Roman"/>
          <w:i/>
          <w:iCs/>
          <w:sz w:val="24"/>
          <w:szCs w:val="24"/>
          <w:shd w:val="clear" w:color="auto" w:fill="FFFFFF"/>
          <w:lang w:val="en-GB"/>
        </w:rPr>
        <w:t>“</w:t>
      </w:r>
      <w:r w:rsidR="004D7ACC" w:rsidRPr="00612D6E">
        <w:rPr>
          <w:rFonts w:ascii="Times New Roman" w:hAnsi="Times New Roman" w:cs="Times New Roman"/>
          <w:i/>
          <w:iCs/>
          <w:sz w:val="24"/>
          <w:szCs w:val="24"/>
          <w:shd w:val="clear" w:color="auto" w:fill="FFFFFF"/>
          <w:lang w:val="en-GB"/>
        </w:rPr>
        <w:t>The provided key is correct, user with email andreaingoglia6@gmail.com has been unsubscribed from the newsletter.</w:t>
      </w:r>
      <w:r w:rsidRPr="00612D6E">
        <w:rPr>
          <w:rFonts w:ascii="Times New Roman" w:hAnsi="Times New Roman" w:cs="Times New Roman"/>
          <w:i/>
          <w:iCs/>
          <w:sz w:val="24"/>
          <w:szCs w:val="24"/>
          <w:shd w:val="clear" w:color="auto" w:fill="FFFFFF"/>
          <w:lang w:val="en-GB"/>
        </w:rPr>
        <w:t>”</w:t>
      </w:r>
      <w:r w:rsidR="005E6458" w:rsidRPr="00A4271F">
        <w:rPr>
          <w:rFonts w:ascii="Times New Roman" w:hAnsi="Times New Roman" w:cs="Times New Roman"/>
          <w:i/>
          <w:iCs/>
          <w:color w:val="343741"/>
          <w:sz w:val="24"/>
          <w:szCs w:val="24"/>
          <w:shd w:val="clear" w:color="auto" w:fill="FFFFFF"/>
          <w:lang w:val="en-GB"/>
        </w:rPr>
        <w:br w:type="page"/>
      </w:r>
    </w:p>
    <w:p w14:paraId="3AA76E63" w14:textId="7B37F385" w:rsidR="0043715F" w:rsidRPr="00C34891" w:rsidRDefault="00BC3CF5" w:rsidP="008F7B68">
      <w:pPr>
        <w:pStyle w:val="Titolo1"/>
        <w:spacing w:before="0" w:after="240" w:line="360" w:lineRule="auto"/>
        <w:ind w:left="754"/>
        <w:jc w:val="center"/>
        <w:rPr>
          <w:rFonts w:ascii="Times New Roman" w:hAnsi="Times New Roman" w:cs="Times New Roman"/>
          <w:color w:val="auto"/>
          <w:sz w:val="40"/>
          <w:szCs w:val="40"/>
        </w:rPr>
      </w:pPr>
      <w:bookmarkStart w:id="173" w:name="_Toc129720007"/>
      <w:r w:rsidRPr="00C34891">
        <w:rPr>
          <w:rFonts w:ascii="Times New Roman" w:hAnsi="Times New Roman" w:cs="Times New Roman"/>
          <w:color w:val="auto"/>
          <w:sz w:val="40"/>
          <w:szCs w:val="40"/>
        </w:rPr>
        <w:lastRenderedPageBreak/>
        <w:t>Sviluppi futuri per l’applicazione</w:t>
      </w:r>
      <w:bookmarkEnd w:id="173"/>
    </w:p>
    <w:p w14:paraId="67710729" w14:textId="60D44E0F" w:rsidR="00BC3CF5" w:rsidRPr="00C34891" w:rsidRDefault="00BC3CF5" w:rsidP="008F7B68">
      <w:pPr>
        <w:pStyle w:val="Titolo1"/>
        <w:spacing w:after="240" w:line="360" w:lineRule="auto"/>
        <w:rPr>
          <w:rFonts w:ascii="Times New Roman" w:hAnsi="Times New Roman" w:cs="Times New Roman"/>
          <w:color w:val="auto"/>
        </w:rPr>
      </w:pPr>
      <w:bookmarkStart w:id="174" w:name="_Toc129720008"/>
      <w:r w:rsidRPr="00C34891">
        <w:rPr>
          <w:rFonts w:ascii="Times New Roman" w:hAnsi="Times New Roman" w:cs="Times New Roman"/>
          <w:color w:val="auto"/>
        </w:rPr>
        <w:t>Introduzione</w:t>
      </w:r>
      <w:bookmarkEnd w:id="174"/>
    </w:p>
    <w:p w14:paraId="762CAFB8" w14:textId="41C41623" w:rsidR="00BC3CF5" w:rsidRPr="00C34891" w:rsidRDefault="00107D0C"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Da quanto trattato nei capitoli precedenti,</w:t>
      </w:r>
      <w:r w:rsidR="00BC3CF5"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è possibile notare </w:t>
      </w:r>
      <w:r w:rsidR="00D47A47" w:rsidRPr="00C34891">
        <w:rPr>
          <w:rFonts w:ascii="Times New Roman" w:hAnsi="Times New Roman" w:cs="Times New Roman"/>
          <w:sz w:val="24"/>
          <w:szCs w:val="24"/>
        </w:rPr>
        <w:t xml:space="preserve">come </w:t>
      </w:r>
      <w:r w:rsidR="00BC3CF5" w:rsidRPr="00C34891">
        <w:rPr>
          <w:rFonts w:ascii="Times New Roman" w:hAnsi="Times New Roman" w:cs="Times New Roman"/>
          <w:sz w:val="24"/>
          <w:szCs w:val="24"/>
        </w:rPr>
        <w:t xml:space="preserve">l'adozione dell’architettura a micro-servizi </w:t>
      </w:r>
      <w:r w:rsidR="00D47A47" w:rsidRPr="00C34891">
        <w:rPr>
          <w:rFonts w:ascii="Times New Roman" w:hAnsi="Times New Roman" w:cs="Times New Roman"/>
          <w:sz w:val="24"/>
          <w:szCs w:val="24"/>
        </w:rPr>
        <w:t xml:space="preserve">abbia </w:t>
      </w:r>
      <w:r w:rsidR="007165C9" w:rsidRPr="00C34891">
        <w:rPr>
          <w:rFonts w:ascii="Times New Roman" w:hAnsi="Times New Roman" w:cs="Times New Roman"/>
          <w:sz w:val="24"/>
          <w:szCs w:val="24"/>
        </w:rPr>
        <w:t xml:space="preserve">mutato il </w:t>
      </w:r>
      <w:r w:rsidR="00BC3CF5" w:rsidRPr="00C34891">
        <w:rPr>
          <w:rFonts w:ascii="Times New Roman" w:hAnsi="Times New Roman" w:cs="Times New Roman"/>
          <w:sz w:val="24"/>
          <w:szCs w:val="24"/>
        </w:rPr>
        <w:t xml:space="preserve">paradigma </w:t>
      </w:r>
      <w:r w:rsidR="007165C9" w:rsidRPr="00C34891">
        <w:rPr>
          <w:rFonts w:ascii="Times New Roman" w:hAnsi="Times New Roman" w:cs="Times New Roman"/>
          <w:sz w:val="24"/>
          <w:szCs w:val="24"/>
        </w:rPr>
        <w:t xml:space="preserve">con cui un’applicazione può essere </w:t>
      </w:r>
      <w:r w:rsidR="00BC3CF5" w:rsidRPr="00C34891">
        <w:rPr>
          <w:rFonts w:ascii="Times New Roman" w:hAnsi="Times New Roman" w:cs="Times New Roman"/>
          <w:sz w:val="24"/>
          <w:szCs w:val="24"/>
        </w:rPr>
        <w:t>progetta</w:t>
      </w:r>
      <w:r w:rsidR="007165C9" w:rsidRPr="00C34891">
        <w:rPr>
          <w:rFonts w:ascii="Times New Roman" w:hAnsi="Times New Roman" w:cs="Times New Roman"/>
          <w:sz w:val="24"/>
          <w:szCs w:val="24"/>
        </w:rPr>
        <w:t>ta.</w:t>
      </w:r>
      <w:r w:rsidR="00BC3CF5" w:rsidRPr="00C34891">
        <w:rPr>
          <w:rFonts w:ascii="Times New Roman" w:hAnsi="Times New Roman" w:cs="Times New Roman"/>
          <w:sz w:val="24"/>
          <w:szCs w:val="24"/>
        </w:rPr>
        <w:t xml:space="preserve"> </w:t>
      </w:r>
      <w:r w:rsidR="007165C9" w:rsidRPr="00C34891">
        <w:rPr>
          <w:rFonts w:ascii="Times New Roman" w:hAnsi="Times New Roman" w:cs="Times New Roman"/>
          <w:sz w:val="24"/>
          <w:szCs w:val="24"/>
        </w:rPr>
        <w:t xml:space="preserve">È </w:t>
      </w:r>
      <w:r w:rsidR="0027425F" w:rsidRPr="00C34891">
        <w:rPr>
          <w:rFonts w:ascii="Times New Roman" w:hAnsi="Times New Roman" w:cs="Times New Roman"/>
          <w:sz w:val="24"/>
          <w:szCs w:val="24"/>
        </w:rPr>
        <w:t>necessario, tuttavia,</w:t>
      </w:r>
      <w:r w:rsidR="007165C9" w:rsidRPr="00C34891">
        <w:rPr>
          <w:rFonts w:ascii="Times New Roman" w:hAnsi="Times New Roman" w:cs="Times New Roman"/>
          <w:sz w:val="24"/>
          <w:szCs w:val="24"/>
        </w:rPr>
        <w:t xml:space="preserve"> tenere in considerazione anche gli asp</w:t>
      </w:r>
      <w:r w:rsidR="00BC3CF5" w:rsidRPr="00C34891">
        <w:rPr>
          <w:rFonts w:ascii="Times New Roman" w:hAnsi="Times New Roman" w:cs="Times New Roman"/>
          <w:sz w:val="24"/>
          <w:szCs w:val="24"/>
        </w:rPr>
        <w:t>e</w:t>
      </w:r>
      <w:r w:rsidR="007165C9" w:rsidRPr="00C34891">
        <w:rPr>
          <w:rFonts w:ascii="Times New Roman" w:hAnsi="Times New Roman" w:cs="Times New Roman"/>
          <w:sz w:val="24"/>
          <w:szCs w:val="24"/>
        </w:rPr>
        <w:t>tti sistemistici legati alla sua distribuzione</w:t>
      </w:r>
      <w:r w:rsidR="00BC3CF5" w:rsidRPr="00C34891">
        <w:rPr>
          <w:rFonts w:ascii="Times New Roman" w:hAnsi="Times New Roman" w:cs="Times New Roman"/>
          <w:sz w:val="24"/>
          <w:szCs w:val="24"/>
        </w:rPr>
        <w:t>.</w:t>
      </w:r>
    </w:p>
    <w:p w14:paraId="2B5E2167" w14:textId="79B03936" w:rsidR="00BC3CF5" w:rsidRPr="00C34891" w:rsidRDefault="0027425F"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Ad oggi,</w:t>
      </w:r>
      <w:r w:rsidR="009E05B8" w:rsidRPr="00C34891">
        <w:rPr>
          <w:rFonts w:ascii="Times New Roman" w:hAnsi="Times New Roman" w:cs="Times New Roman"/>
          <w:sz w:val="24"/>
          <w:szCs w:val="24"/>
        </w:rPr>
        <w:t xml:space="preserve"> per il rilascio di un prodotto software,</w:t>
      </w:r>
      <w:r w:rsidRPr="00C34891">
        <w:rPr>
          <w:rFonts w:ascii="Times New Roman" w:hAnsi="Times New Roman" w:cs="Times New Roman"/>
          <w:sz w:val="24"/>
          <w:szCs w:val="24"/>
        </w:rPr>
        <w:t xml:space="preserve"> </w:t>
      </w:r>
      <w:r w:rsidR="00BC3CF5" w:rsidRPr="00C34891">
        <w:rPr>
          <w:rFonts w:ascii="Times New Roman" w:hAnsi="Times New Roman" w:cs="Times New Roman"/>
          <w:sz w:val="24"/>
          <w:szCs w:val="24"/>
        </w:rPr>
        <w:t xml:space="preserve">sempre più spesso </w:t>
      </w:r>
      <w:r w:rsidR="008E33BF" w:rsidRPr="00C34891">
        <w:rPr>
          <w:rFonts w:ascii="Times New Roman" w:hAnsi="Times New Roman" w:cs="Times New Roman"/>
          <w:sz w:val="24"/>
          <w:szCs w:val="24"/>
        </w:rPr>
        <w:t xml:space="preserve">ci </w:t>
      </w:r>
      <w:r w:rsidR="00BC3CF5" w:rsidRPr="00C34891">
        <w:rPr>
          <w:rFonts w:ascii="Times New Roman" w:hAnsi="Times New Roman" w:cs="Times New Roman"/>
          <w:sz w:val="24"/>
          <w:szCs w:val="24"/>
        </w:rPr>
        <w:t>si affida all'utilizzo di strumenti avanzati</w:t>
      </w:r>
      <w:r w:rsidR="00563243" w:rsidRPr="00C34891">
        <w:rPr>
          <w:rFonts w:ascii="Times New Roman" w:hAnsi="Times New Roman" w:cs="Times New Roman"/>
          <w:sz w:val="24"/>
          <w:szCs w:val="24"/>
        </w:rPr>
        <w:t xml:space="preserve">, come </w:t>
      </w:r>
      <w:r w:rsidR="00BC3CF5" w:rsidRPr="00C34891">
        <w:rPr>
          <w:rFonts w:ascii="Times New Roman" w:hAnsi="Times New Roman" w:cs="Times New Roman"/>
          <w:sz w:val="24"/>
          <w:szCs w:val="24"/>
        </w:rPr>
        <w:t>Docker e Kubernetes</w:t>
      </w:r>
      <w:r w:rsidR="00563243" w:rsidRPr="00C34891">
        <w:rPr>
          <w:rFonts w:ascii="Times New Roman" w:hAnsi="Times New Roman" w:cs="Times New Roman"/>
          <w:sz w:val="24"/>
          <w:szCs w:val="24"/>
        </w:rPr>
        <w:t>,</w:t>
      </w:r>
      <w:r w:rsidR="00BC3CF5" w:rsidRPr="00C34891">
        <w:rPr>
          <w:rFonts w:ascii="Times New Roman" w:hAnsi="Times New Roman" w:cs="Times New Roman"/>
          <w:sz w:val="24"/>
          <w:szCs w:val="24"/>
        </w:rPr>
        <w:t xml:space="preserve"> due soluzioni popolari per la gestione</w:t>
      </w:r>
      <w:r w:rsidR="00420DF0" w:rsidRPr="00C34891">
        <w:rPr>
          <w:rFonts w:ascii="Times New Roman" w:hAnsi="Times New Roman" w:cs="Times New Roman"/>
          <w:sz w:val="24"/>
          <w:szCs w:val="24"/>
        </w:rPr>
        <w:t xml:space="preserve"> e per la scalabilità dei servizi containerizzati</w:t>
      </w:r>
      <w:r w:rsidR="00BC3CF5" w:rsidRPr="00C34891">
        <w:rPr>
          <w:rFonts w:ascii="Times New Roman" w:hAnsi="Times New Roman" w:cs="Times New Roman"/>
          <w:sz w:val="24"/>
          <w:szCs w:val="24"/>
        </w:rPr>
        <w:t>.</w:t>
      </w:r>
    </w:p>
    <w:p w14:paraId="55343420" w14:textId="081EBB17" w:rsidR="00BC3CF5" w:rsidRPr="00C34891" w:rsidRDefault="00BC3CF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In questo capitolo, </w:t>
      </w:r>
      <w:r w:rsidR="0082184A">
        <w:rPr>
          <w:rFonts w:ascii="Times New Roman" w:hAnsi="Times New Roman" w:cs="Times New Roman"/>
          <w:sz w:val="24"/>
          <w:szCs w:val="24"/>
        </w:rPr>
        <w:t xml:space="preserve">verranno </w:t>
      </w:r>
      <w:r w:rsidR="00BA7BB3" w:rsidRPr="00C34891">
        <w:rPr>
          <w:rFonts w:ascii="Times New Roman" w:hAnsi="Times New Roman" w:cs="Times New Roman"/>
          <w:sz w:val="24"/>
          <w:szCs w:val="24"/>
        </w:rPr>
        <w:t xml:space="preserve">descritti </w:t>
      </w:r>
      <w:r w:rsidRPr="00C34891">
        <w:rPr>
          <w:rFonts w:ascii="Times New Roman" w:hAnsi="Times New Roman" w:cs="Times New Roman"/>
          <w:sz w:val="24"/>
          <w:szCs w:val="24"/>
        </w:rPr>
        <w:t xml:space="preserve">Docker e Kubernetes </w:t>
      </w:r>
      <w:r w:rsidR="00BA7BB3" w:rsidRPr="00C34891">
        <w:rPr>
          <w:rFonts w:ascii="Times New Roman" w:hAnsi="Times New Roman" w:cs="Times New Roman"/>
          <w:sz w:val="24"/>
          <w:szCs w:val="24"/>
        </w:rPr>
        <w:t xml:space="preserve">ad un livello introduttivo </w:t>
      </w:r>
      <w:r w:rsidRPr="00C34891">
        <w:rPr>
          <w:rFonts w:ascii="Times New Roman" w:hAnsi="Times New Roman" w:cs="Times New Roman"/>
          <w:sz w:val="24"/>
          <w:szCs w:val="24"/>
        </w:rPr>
        <w:t>e ne verranno analizzat</w:t>
      </w:r>
      <w:r w:rsidR="00BA7BB3" w:rsidRPr="00C34891">
        <w:rPr>
          <w:rFonts w:ascii="Times New Roman" w:hAnsi="Times New Roman" w:cs="Times New Roman"/>
          <w:sz w:val="24"/>
          <w:szCs w:val="24"/>
        </w:rPr>
        <w:t>i</w:t>
      </w:r>
      <w:r w:rsidRPr="00C34891">
        <w:rPr>
          <w:rFonts w:ascii="Times New Roman" w:hAnsi="Times New Roman" w:cs="Times New Roman"/>
          <w:sz w:val="24"/>
          <w:szCs w:val="24"/>
        </w:rPr>
        <w:t xml:space="preserve"> i vantaggi. In particolare, </w:t>
      </w:r>
      <w:r w:rsidR="00BA7BB3" w:rsidRPr="00C34891">
        <w:rPr>
          <w:rFonts w:ascii="Times New Roman" w:hAnsi="Times New Roman" w:cs="Times New Roman"/>
          <w:sz w:val="24"/>
          <w:szCs w:val="24"/>
        </w:rPr>
        <w:t>si vedrà</w:t>
      </w:r>
      <w:r w:rsidRPr="00C34891">
        <w:rPr>
          <w:rFonts w:ascii="Times New Roman" w:hAnsi="Times New Roman" w:cs="Times New Roman"/>
          <w:sz w:val="24"/>
          <w:szCs w:val="24"/>
        </w:rPr>
        <w:t xml:space="preserve"> Docker </w:t>
      </w:r>
      <w:r w:rsidR="00D11922" w:rsidRPr="00C34891">
        <w:rPr>
          <w:rFonts w:ascii="Times New Roman" w:hAnsi="Times New Roman" w:cs="Times New Roman"/>
          <w:sz w:val="24"/>
          <w:szCs w:val="24"/>
        </w:rPr>
        <w:t xml:space="preserve">come tecnologia per la creazione di </w:t>
      </w:r>
      <w:r w:rsidRPr="00C34891">
        <w:rPr>
          <w:rFonts w:ascii="Times New Roman" w:hAnsi="Times New Roman" w:cs="Times New Roman"/>
          <w:sz w:val="24"/>
          <w:szCs w:val="24"/>
        </w:rPr>
        <w:t xml:space="preserve">container </w:t>
      </w:r>
      <w:r w:rsidR="00D11922" w:rsidRPr="00C34891">
        <w:rPr>
          <w:rFonts w:ascii="Times New Roman" w:hAnsi="Times New Roman" w:cs="Times New Roman"/>
          <w:sz w:val="24"/>
          <w:szCs w:val="24"/>
        </w:rPr>
        <w:t xml:space="preserve">e </w:t>
      </w:r>
      <w:r w:rsidRPr="00C34891">
        <w:rPr>
          <w:rFonts w:ascii="Times New Roman" w:hAnsi="Times New Roman" w:cs="Times New Roman"/>
          <w:sz w:val="24"/>
          <w:szCs w:val="24"/>
        </w:rPr>
        <w:t xml:space="preserve">Kubernetes </w:t>
      </w:r>
      <w:r w:rsidR="00D11922" w:rsidRPr="00C34891">
        <w:rPr>
          <w:rFonts w:ascii="Times New Roman" w:hAnsi="Times New Roman" w:cs="Times New Roman"/>
          <w:sz w:val="24"/>
          <w:szCs w:val="24"/>
        </w:rPr>
        <w:t xml:space="preserve">come sistema per </w:t>
      </w:r>
      <w:r w:rsidRPr="00C34891">
        <w:rPr>
          <w:rFonts w:ascii="Times New Roman" w:hAnsi="Times New Roman" w:cs="Times New Roman"/>
          <w:sz w:val="24"/>
          <w:szCs w:val="24"/>
        </w:rPr>
        <w:t>la scalabilità automatica.</w:t>
      </w:r>
    </w:p>
    <w:p w14:paraId="4EC082F2" w14:textId="208A2C84" w:rsidR="00BC3CF5" w:rsidRPr="00C34891" w:rsidRDefault="00BC3CF5" w:rsidP="008F7B68">
      <w:pPr>
        <w:pStyle w:val="Titolo1"/>
        <w:spacing w:after="240" w:line="360" w:lineRule="auto"/>
        <w:rPr>
          <w:rFonts w:ascii="Times New Roman" w:hAnsi="Times New Roman" w:cs="Times New Roman"/>
          <w:color w:val="auto"/>
        </w:rPr>
      </w:pPr>
      <w:bookmarkStart w:id="175" w:name="_Toc129720009"/>
      <w:r w:rsidRPr="00C34891">
        <w:rPr>
          <w:rFonts w:ascii="Times New Roman" w:hAnsi="Times New Roman" w:cs="Times New Roman"/>
          <w:color w:val="auto"/>
        </w:rPr>
        <w:t>Docker</w:t>
      </w:r>
      <w:bookmarkEnd w:id="175"/>
    </w:p>
    <w:p w14:paraId="4A6C5727" w14:textId="48826A46" w:rsidR="00BC3CF5" w:rsidRPr="00C34891" w:rsidRDefault="00BC3CF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Docker </w:t>
      </w:r>
      <w:r w:rsidR="00C606A8" w:rsidRPr="00C34891">
        <w:rPr>
          <w:rFonts w:ascii="Times New Roman" w:hAnsi="Times New Roman" w:cs="Times New Roman"/>
          <w:sz w:val="24"/>
          <w:szCs w:val="24"/>
        </w:rPr>
        <w:t>[21]</w:t>
      </w:r>
      <w:r w:rsidR="006E0780" w:rsidRPr="00C34891">
        <w:rPr>
          <w:rFonts w:ascii="Times New Roman" w:hAnsi="Times New Roman" w:cs="Times New Roman"/>
          <w:sz w:val="24"/>
          <w:szCs w:val="24"/>
        </w:rPr>
        <w:t xml:space="preserve"> </w:t>
      </w:r>
      <w:r w:rsidRPr="00C34891">
        <w:rPr>
          <w:rFonts w:ascii="Times New Roman" w:hAnsi="Times New Roman" w:cs="Times New Roman"/>
          <w:sz w:val="24"/>
          <w:szCs w:val="24"/>
        </w:rPr>
        <w:t>è una piattaforma di containerizzazione che permette di impacchettare un servizio e tutte le sue dipendenze in un unico elemento, detto container, che può essere eseguito su qualsiasi macchina in cui è presente Docker, il che garantisce che l'applicazione funzioni allo stesso modo su qualsiasi sistema operativo e hardware.</w:t>
      </w:r>
    </w:p>
    <w:p w14:paraId="395859D2" w14:textId="051EBB79" w:rsidR="00BC3CF5" w:rsidRPr="00C34891" w:rsidRDefault="00BC3CF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Docker</w:t>
      </w:r>
      <w:r w:rsidR="00595CBF" w:rsidRPr="00C34891">
        <w:rPr>
          <w:rFonts w:ascii="Times New Roman" w:hAnsi="Times New Roman" w:cs="Times New Roman"/>
          <w:sz w:val="24"/>
          <w:szCs w:val="24"/>
        </w:rPr>
        <w:t xml:space="preserve"> fonda il proprio funzionamento sul concetto di</w:t>
      </w:r>
      <w:r w:rsidRPr="00C34891">
        <w:rPr>
          <w:rFonts w:ascii="Times New Roman" w:hAnsi="Times New Roman" w:cs="Times New Roman"/>
          <w:sz w:val="24"/>
          <w:szCs w:val="24"/>
        </w:rPr>
        <w:t xml:space="preserve"> </w:t>
      </w:r>
      <w:r w:rsidR="00595CBF" w:rsidRPr="00C34891">
        <w:rPr>
          <w:rFonts w:ascii="Times New Roman" w:hAnsi="Times New Roman" w:cs="Times New Roman"/>
          <w:sz w:val="24"/>
          <w:szCs w:val="24"/>
        </w:rPr>
        <w:t>“</w:t>
      </w:r>
      <w:r w:rsidRPr="00C34891">
        <w:rPr>
          <w:rFonts w:ascii="Times New Roman" w:hAnsi="Times New Roman" w:cs="Times New Roman"/>
          <w:sz w:val="24"/>
          <w:szCs w:val="24"/>
        </w:rPr>
        <w:t>immagin</w:t>
      </w:r>
      <w:r w:rsidR="00595CBF" w:rsidRPr="00C34891">
        <w:rPr>
          <w:rFonts w:ascii="Times New Roman" w:hAnsi="Times New Roman" w:cs="Times New Roman"/>
          <w:sz w:val="24"/>
          <w:szCs w:val="24"/>
        </w:rPr>
        <w:t>e”.</w:t>
      </w:r>
      <w:r w:rsidRPr="00C34891">
        <w:rPr>
          <w:rFonts w:ascii="Times New Roman" w:hAnsi="Times New Roman" w:cs="Times New Roman"/>
          <w:sz w:val="24"/>
          <w:szCs w:val="24"/>
        </w:rPr>
        <w:t xml:space="preserve"> </w:t>
      </w:r>
      <w:r w:rsidR="00595CBF" w:rsidRPr="00C34891">
        <w:rPr>
          <w:rFonts w:ascii="Times New Roman" w:hAnsi="Times New Roman" w:cs="Times New Roman"/>
          <w:sz w:val="24"/>
          <w:szCs w:val="24"/>
        </w:rPr>
        <w:t xml:space="preserve">Le immagini </w:t>
      </w:r>
      <w:r w:rsidRPr="00C34891">
        <w:rPr>
          <w:rFonts w:ascii="Times New Roman" w:hAnsi="Times New Roman" w:cs="Times New Roman"/>
          <w:sz w:val="24"/>
          <w:szCs w:val="24"/>
        </w:rPr>
        <w:t>sono dei modelli preconfigurati che contengono tutte le informazioni e i riferimenti necessari</w:t>
      </w:r>
      <w:r w:rsidR="001F10BF" w:rsidRPr="00C34891">
        <w:rPr>
          <w:rFonts w:ascii="Times New Roman" w:hAnsi="Times New Roman" w:cs="Times New Roman"/>
          <w:sz w:val="24"/>
          <w:szCs w:val="24"/>
        </w:rPr>
        <w:t>, come il codice sorgente, le dipendenze e le configurazioni di un servizio</w:t>
      </w:r>
      <w:r w:rsidRPr="00C34891">
        <w:rPr>
          <w:rFonts w:ascii="Times New Roman" w:hAnsi="Times New Roman" w:cs="Times New Roman"/>
          <w:sz w:val="24"/>
          <w:szCs w:val="24"/>
        </w:rPr>
        <w:t>, da utilizzare come impronta per la creazione di container</w:t>
      </w:r>
      <w:r w:rsidR="00E65CC1" w:rsidRPr="00C34891">
        <w:rPr>
          <w:rFonts w:ascii="Times New Roman" w:hAnsi="Times New Roman" w:cs="Times New Roman"/>
          <w:sz w:val="24"/>
          <w:szCs w:val="24"/>
        </w:rPr>
        <w:t>.</w:t>
      </w:r>
      <w:r w:rsidR="00345C1B" w:rsidRPr="00C34891">
        <w:rPr>
          <w:rFonts w:ascii="Times New Roman" w:hAnsi="Times New Roman" w:cs="Times New Roman"/>
          <w:sz w:val="24"/>
          <w:szCs w:val="24"/>
        </w:rPr>
        <w:t xml:space="preserve"> I container </w:t>
      </w:r>
      <w:r w:rsidR="00B957EB" w:rsidRPr="00C34891">
        <w:rPr>
          <w:rFonts w:ascii="Times New Roman" w:hAnsi="Times New Roman" w:cs="Times New Roman"/>
          <w:sz w:val="24"/>
          <w:szCs w:val="24"/>
        </w:rPr>
        <w:t xml:space="preserve">possono essere </w:t>
      </w:r>
      <w:r w:rsidR="006C5D31" w:rsidRPr="00C34891">
        <w:rPr>
          <w:rFonts w:ascii="Times New Roman" w:hAnsi="Times New Roman" w:cs="Times New Roman"/>
          <w:sz w:val="24"/>
          <w:szCs w:val="24"/>
        </w:rPr>
        <w:t>catalogati</w:t>
      </w:r>
      <w:r w:rsidR="00B957EB" w:rsidRPr="00C34891">
        <w:rPr>
          <w:rFonts w:ascii="Times New Roman" w:hAnsi="Times New Roman" w:cs="Times New Roman"/>
          <w:sz w:val="24"/>
          <w:szCs w:val="24"/>
        </w:rPr>
        <w:t xml:space="preserve"> come </w:t>
      </w:r>
      <w:r w:rsidR="00345C1B" w:rsidRPr="00C34891">
        <w:rPr>
          <w:rFonts w:ascii="Times New Roman" w:hAnsi="Times New Roman" w:cs="Times New Roman"/>
          <w:sz w:val="24"/>
          <w:szCs w:val="24"/>
        </w:rPr>
        <w:t xml:space="preserve">istanze eseguibili </w:t>
      </w:r>
      <w:r w:rsidR="008A5C92" w:rsidRPr="00C34891">
        <w:rPr>
          <w:rFonts w:ascii="Times New Roman" w:hAnsi="Times New Roman" w:cs="Times New Roman"/>
          <w:sz w:val="24"/>
          <w:szCs w:val="24"/>
        </w:rPr>
        <w:t>di un’</w:t>
      </w:r>
      <w:r w:rsidR="00345C1B" w:rsidRPr="00C34891">
        <w:rPr>
          <w:rFonts w:ascii="Times New Roman" w:hAnsi="Times New Roman" w:cs="Times New Roman"/>
          <w:sz w:val="24"/>
          <w:szCs w:val="24"/>
        </w:rPr>
        <w:t>immagine.</w:t>
      </w:r>
      <w:r w:rsidRPr="00C34891">
        <w:rPr>
          <w:rFonts w:ascii="Times New Roman" w:hAnsi="Times New Roman" w:cs="Times New Roman"/>
          <w:sz w:val="24"/>
          <w:szCs w:val="24"/>
        </w:rPr>
        <w:t xml:space="preserve"> </w:t>
      </w:r>
    </w:p>
    <w:p w14:paraId="0D7AA149" w14:textId="1146DEB7" w:rsidR="00BC3CF5" w:rsidRPr="00C34891" w:rsidRDefault="009F5C17"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Ciascun container rappresenta un’istanza isolata di un servizio, </w:t>
      </w:r>
      <w:r w:rsidR="00E84EEF" w:rsidRPr="00C34891">
        <w:rPr>
          <w:rFonts w:ascii="Times New Roman" w:hAnsi="Times New Roman" w:cs="Times New Roman"/>
          <w:sz w:val="24"/>
          <w:szCs w:val="24"/>
        </w:rPr>
        <w:t>i</w:t>
      </w:r>
      <w:r w:rsidR="00BC3CF5" w:rsidRPr="00C34891">
        <w:rPr>
          <w:rFonts w:ascii="Times New Roman" w:hAnsi="Times New Roman" w:cs="Times New Roman"/>
          <w:sz w:val="24"/>
          <w:szCs w:val="24"/>
        </w:rPr>
        <w:t>n questo modo, è possibile eseguire più container che utilizzano la stessa immagine,</w:t>
      </w:r>
      <w:r w:rsidR="00E84EEF" w:rsidRPr="00C34891">
        <w:rPr>
          <w:rFonts w:ascii="Times New Roman" w:hAnsi="Times New Roman" w:cs="Times New Roman"/>
          <w:sz w:val="24"/>
          <w:szCs w:val="24"/>
        </w:rPr>
        <w:t xml:space="preserve"> garantendo un’ampia disponibilità del servizio.</w:t>
      </w:r>
    </w:p>
    <w:p w14:paraId="1CBC865D" w14:textId="79EA8907" w:rsidR="0061183F" w:rsidRPr="00C34891" w:rsidRDefault="00816CA9"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lastRenderedPageBreak/>
        <w:t xml:space="preserve">Con </w:t>
      </w:r>
      <w:r w:rsidR="00BC3CF5" w:rsidRPr="00C34891">
        <w:rPr>
          <w:rFonts w:ascii="Times New Roman" w:hAnsi="Times New Roman" w:cs="Times New Roman"/>
          <w:sz w:val="24"/>
          <w:szCs w:val="24"/>
        </w:rPr>
        <w:t>Docker</w:t>
      </w:r>
      <w:r w:rsidRPr="00C34891">
        <w:rPr>
          <w:rFonts w:ascii="Times New Roman" w:hAnsi="Times New Roman" w:cs="Times New Roman"/>
          <w:sz w:val="24"/>
          <w:szCs w:val="24"/>
        </w:rPr>
        <w:t xml:space="preserve"> è possibile </w:t>
      </w:r>
      <w:r w:rsidR="00BC3CF5" w:rsidRPr="00C34891">
        <w:rPr>
          <w:rFonts w:ascii="Times New Roman" w:hAnsi="Times New Roman" w:cs="Times New Roman"/>
          <w:sz w:val="24"/>
          <w:szCs w:val="24"/>
        </w:rPr>
        <w:t xml:space="preserve">creare, testare e distribuire applicazioni in modo rapido ed efficiente su qualsiasi ambiente senza </w:t>
      </w:r>
      <w:r w:rsidR="00A81DD2" w:rsidRPr="00C34891">
        <w:rPr>
          <w:rFonts w:ascii="Times New Roman" w:hAnsi="Times New Roman" w:cs="Times New Roman"/>
          <w:sz w:val="24"/>
          <w:szCs w:val="24"/>
        </w:rPr>
        <w:t xml:space="preserve">tenere conto </w:t>
      </w:r>
      <w:r w:rsidR="00BC3CF5" w:rsidRPr="00C34891">
        <w:rPr>
          <w:rFonts w:ascii="Times New Roman" w:hAnsi="Times New Roman" w:cs="Times New Roman"/>
          <w:sz w:val="24"/>
          <w:szCs w:val="24"/>
        </w:rPr>
        <w:t>del</w:t>
      </w:r>
      <w:r w:rsidR="00061480" w:rsidRPr="00C34891">
        <w:rPr>
          <w:rFonts w:ascii="Times New Roman" w:hAnsi="Times New Roman" w:cs="Times New Roman"/>
          <w:sz w:val="24"/>
          <w:szCs w:val="24"/>
        </w:rPr>
        <w:t xml:space="preserve"> </w:t>
      </w:r>
      <w:r w:rsidR="004031DC" w:rsidRPr="00C34891">
        <w:rPr>
          <w:rFonts w:ascii="Times New Roman" w:hAnsi="Times New Roman" w:cs="Times New Roman"/>
          <w:sz w:val="24"/>
          <w:szCs w:val="24"/>
        </w:rPr>
        <w:t xml:space="preserve">suo </w:t>
      </w:r>
      <w:r w:rsidR="00061480" w:rsidRPr="00C34891">
        <w:rPr>
          <w:rFonts w:ascii="Times New Roman" w:hAnsi="Times New Roman" w:cs="Times New Roman"/>
          <w:sz w:val="24"/>
          <w:szCs w:val="24"/>
        </w:rPr>
        <w:t xml:space="preserve">sistema </w:t>
      </w:r>
      <w:r w:rsidR="004031DC" w:rsidRPr="00C34891">
        <w:rPr>
          <w:rFonts w:ascii="Times New Roman" w:hAnsi="Times New Roman" w:cs="Times New Roman"/>
          <w:sz w:val="24"/>
          <w:szCs w:val="24"/>
        </w:rPr>
        <w:t>operativo</w:t>
      </w:r>
      <w:r w:rsidR="00061480" w:rsidRPr="00C34891">
        <w:rPr>
          <w:rFonts w:ascii="Times New Roman" w:hAnsi="Times New Roman" w:cs="Times New Roman"/>
          <w:sz w:val="24"/>
          <w:szCs w:val="24"/>
        </w:rPr>
        <w:t>.</w:t>
      </w:r>
    </w:p>
    <w:p w14:paraId="77E29951" w14:textId="281B1A74" w:rsidR="0061183F" w:rsidRPr="00C34891" w:rsidRDefault="0061183F"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137D3882" wp14:editId="722DC298">
            <wp:extent cx="1066800" cy="912752"/>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6686" cy="929767"/>
                    </a:xfrm>
                    <a:prstGeom prst="rect">
                      <a:avLst/>
                    </a:prstGeom>
                  </pic:spPr>
                </pic:pic>
              </a:graphicData>
            </a:graphic>
          </wp:inline>
        </w:drawing>
      </w:r>
    </w:p>
    <w:p w14:paraId="32D293FB" w14:textId="11964712" w:rsidR="00D9727C" w:rsidRPr="00C34891" w:rsidRDefault="00D9727C" w:rsidP="005E6458">
      <w:pPr>
        <w:spacing w:before="240" w:line="360" w:lineRule="auto"/>
        <w:jc w:val="center"/>
        <w:rPr>
          <w:rFonts w:ascii="Times New Roman" w:hAnsi="Times New Roman" w:cs="Times New Roman"/>
          <w:i/>
          <w:iCs/>
          <w:sz w:val="20"/>
          <w:szCs w:val="20"/>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6</w:t>
      </w:r>
      <w:r w:rsidRPr="00C34891">
        <w:rPr>
          <w:rFonts w:ascii="Times New Roman" w:hAnsi="Times New Roman" w:cs="Times New Roman"/>
          <w:b/>
          <w:bCs/>
          <w:i/>
          <w:iCs/>
          <w:sz w:val="18"/>
          <w:szCs w:val="18"/>
        </w:rPr>
        <w:t>.</w:t>
      </w:r>
      <w:r w:rsidR="001721CC" w:rsidRPr="00C34891">
        <w:rPr>
          <w:rFonts w:ascii="Times New Roman" w:hAnsi="Times New Roman" w:cs="Times New Roman"/>
          <w:b/>
          <w:bCs/>
          <w:i/>
          <w:iCs/>
          <w:sz w:val="18"/>
          <w:szCs w:val="18"/>
        </w:rPr>
        <w:t>1</w:t>
      </w:r>
      <w:r w:rsidRPr="00C34891">
        <w:rPr>
          <w:rFonts w:ascii="Times New Roman" w:hAnsi="Times New Roman" w:cs="Times New Roman"/>
          <w:i/>
          <w:iCs/>
          <w:sz w:val="18"/>
          <w:szCs w:val="18"/>
        </w:rPr>
        <w:t xml:space="preserve"> Logo di Docker</w:t>
      </w:r>
    </w:p>
    <w:p w14:paraId="3716D76E" w14:textId="79521F49" w:rsidR="00BC3CF5" w:rsidRPr="00C34891" w:rsidRDefault="00BC3CF5" w:rsidP="008F7B68">
      <w:pPr>
        <w:pStyle w:val="Titolo1"/>
        <w:spacing w:after="240" w:line="360" w:lineRule="auto"/>
        <w:rPr>
          <w:rFonts w:ascii="Times New Roman" w:hAnsi="Times New Roman" w:cs="Times New Roman"/>
          <w:color w:val="auto"/>
        </w:rPr>
      </w:pPr>
      <w:bookmarkStart w:id="176" w:name="_Toc129720010"/>
      <w:r w:rsidRPr="00C34891">
        <w:rPr>
          <w:rFonts w:ascii="Times New Roman" w:hAnsi="Times New Roman" w:cs="Times New Roman"/>
          <w:color w:val="auto"/>
        </w:rPr>
        <w:t>Kubernetes</w:t>
      </w:r>
      <w:bookmarkEnd w:id="176"/>
    </w:p>
    <w:p w14:paraId="025368DD" w14:textId="1CA64C78" w:rsidR="00BC3CF5" w:rsidRPr="00C34891" w:rsidRDefault="00BC3CF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Kubernetes </w:t>
      </w:r>
      <w:r w:rsidR="00C606A8" w:rsidRPr="00C34891">
        <w:rPr>
          <w:rFonts w:ascii="Times New Roman" w:hAnsi="Times New Roman" w:cs="Times New Roman"/>
          <w:sz w:val="24"/>
          <w:szCs w:val="24"/>
        </w:rPr>
        <w:t>[22]</w:t>
      </w:r>
      <w:r w:rsidR="006E0780" w:rsidRPr="00C34891">
        <w:rPr>
          <w:rFonts w:ascii="Times New Roman" w:hAnsi="Times New Roman" w:cs="Times New Roman"/>
          <w:sz w:val="24"/>
          <w:szCs w:val="24"/>
          <w:vertAlign w:val="superscript"/>
        </w:rPr>
        <w:t xml:space="preserve"> </w:t>
      </w:r>
      <w:r w:rsidRPr="00C34891">
        <w:rPr>
          <w:rFonts w:ascii="Times New Roman" w:hAnsi="Times New Roman" w:cs="Times New Roman"/>
          <w:sz w:val="24"/>
          <w:szCs w:val="24"/>
        </w:rPr>
        <w:t>è una piattaforma open-source</w:t>
      </w:r>
      <w:r w:rsidR="00316C9D" w:rsidRPr="00C34891">
        <w:rPr>
          <w:rFonts w:ascii="Times New Roman" w:hAnsi="Times New Roman" w:cs="Times New Roman"/>
          <w:sz w:val="24"/>
          <w:szCs w:val="24"/>
        </w:rPr>
        <w:t xml:space="preserve">, </w:t>
      </w:r>
      <w:r w:rsidRPr="00C34891">
        <w:rPr>
          <w:rFonts w:ascii="Times New Roman" w:hAnsi="Times New Roman" w:cs="Times New Roman"/>
          <w:sz w:val="24"/>
          <w:szCs w:val="24"/>
        </w:rPr>
        <w:t xml:space="preserve">che </w:t>
      </w:r>
      <w:r w:rsidR="00316C9D" w:rsidRPr="00C34891">
        <w:rPr>
          <w:rFonts w:ascii="Times New Roman" w:hAnsi="Times New Roman" w:cs="Times New Roman"/>
          <w:sz w:val="24"/>
          <w:szCs w:val="24"/>
        </w:rPr>
        <w:t xml:space="preserve">permette di </w:t>
      </w:r>
      <w:r w:rsidRPr="00C34891">
        <w:rPr>
          <w:rFonts w:ascii="Times New Roman" w:hAnsi="Times New Roman" w:cs="Times New Roman"/>
          <w:sz w:val="24"/>
          <w:szCs w:val="24"/>
        </w:rPr>
        <w:t>scalare</w:t>
      </w:r>
      <w:r w:rsidR="00185268" w:rsidRPr="00C34891">
        <w:rPr>
          <w:rFonts w:ascii="Times New Roman" w:hAnsi="Times New Roman" w:cs="Times New Roman"/>
          <w:sz w:val="24"/>
          <w:szCs w:val="24"/>
        </w:rPr>
        <w:t xml:space="preserve"> i</w:t>
      </w:r>
      <w:r w:rsidRPr="00C34891">
        <w:rPr>
          <w:rFonts w:ascii="Times New Roman" w:hAnsi="Times New Roman" w:cs="Times New Roman"/>
          <w:sz w:val="24"/>
          <w:szCs w:val="24"/>
        </w:rPr>
        <w:t xml:space="preserve"> </w:t>
      </w:r>
      <w:r w:rsidR="00316C9D" w:rsidRPr="00C34891">
        <w:rPr>
          <w:rFonts w:ascii="Times New Roman" w:hAnsi="Times New Roman" w:cs="Times New Roman"/>
          <w:sz w:val="24"/>
          <w:szCs w:val="24"/>
        </w:rPr>
        <w:t xml:space="preserve">servizi containerizzati </w:t>
      </w:r>
      <w:r w:rsidR="00185268" w:rsidRPr="00C34891">
        <w:rPr>
          <w:rFonts w:ascii="Times New Roman" w:hAnsi="Times New Roman" w:cs="Times New Roman"/>
          <w:sz w:val="24"/>
          <w:szCs w:val="24"/>
        </w:rPr>
        <w:t xml:space="preserve">di un sistema </w:t>
      </w:r>
      <w:r w:rsidRPr="00C34891">
        <w:rPr>
          <w:rFonts w:ascii="Times New Roman" w:hAnsi="Times New Roman" w:cs="Times New Roman"/>
          <w:sz w:val="24"/>
          <w:szCs w:val="24"/>
        </w:rPr>
        <w:t xml:space="preserve">in modo automatizzato </w:t>
      </w:r>
      <w:r w:rsidR="00C606A8" w:rsidRPr="00C34891">
        <w:rPr>
          <w:rFonts w:ascii="Times New Roman" w:hAnsi="Times New Roman" w:cs="Times New Roman"/>
          <w:sz w:val="24"/>
          <w:szCs w:val="24"/>
        </w:rPr>
        <w:t>[2]</w:t>
      </w:r>
      <w:r w:rsidRPr="00C34891">
        <w:rPr>
          <w:rFonts w:ascii="Times New Roman" w:hAnsi="Times New Roman" w:cs="Times New Roman"/>
          <w:sz w:val="24"/>
          <w:szCs w:val="24"/>
        </w:rPr>
        <w:t>.</w:t>
      </w:r>
    </w:p>
    <w:p w14:paraId="446A9E6C" w14:textId="695C30B2" w:rsidR="00BC3CF5" w:rsidRPr="00C34891" w:rsidRDefault="00BC3CF5"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Docker e Kubernetes sono tecnologie che possono essere utilizzate </w:t>
      </w:r>
      <w:r w:rsidR="00A900A9" w:rsidRPr="00C34891">
        <w:rPr>
          <w:rFonts w:ascii="Times New Roman" w:hAnsi="Times New Roman" w:cs="Times New Roman"/>
          <w:sz w:val="24"/>
          <w:szCs w:val="24"/>
        </w:rPr>
        <w:t xml:space="preserve">in modo complementare. </w:t>
      </w:r>
      <w:r w:rsidRPr="00C34891">
        <w:rPr>
          <w:rFonts w:ascii="Times New Roman" w:hAnsi="Times New Roman" w:cs="Times New Roman"/>
          <w:sz w:val="24"/>
          <w:szCs w:val="24"/>
        </w:rPr>
        <w:t xml:space="preserve">Docker consente di creare e distribuire container, mentre Kubernetes </w:t>
      </w:r>
      <w:r w:rsidR="003A7F8D" w:rsidRPr="00C34891">
        <w:rPr>
          <w:rFonts w:ascii="Times New Roman" w:hAnsi="Times New Roman" w:cs="Times New Roman"/>
          <w:sz w:val="24"/>
          <w:szCs w:val="24"/>
        </w:rPr>
        <w:t>ne consent</w:t>
      </w:r>
      <w:r w:rsidR="0082184A">
        <w:rPr>
          <w:rFonts w:ascii="Times New Roman" w:hAnsi="Times New Roman" w:cs="Times New Roman"/>
          <w:sz w:val="24"/>
          <w:szCs w:val="24"/>
        </w:rPr>
        <w:t>e</w:t>
      </w:r>
      <w:r w:rsidR="003A7F8D" w:rsidRPr="00C34891">
        <w:rPr>
          <w:rFonts w:ascii="Times New Roman" w:hAnsi="Times New Roman" w:cs="Times New Roman"/>
          <w:sz w:val="24"/>
          <w:szCs w:val="24"/>
        </w:rPr>
        <w:t xml:space="preserve"> la scalabilità</w:t>
      </w:r>
      <w:r w:rsidRPr="00C34891">
        <w:rPr>
          <w:rFonts w:ascii="Times New Roman" w:hAnsi="Times New Roman" w:cs="Times New Roman"/>
          <w:sz w:val="24"/>
          <w:szCs w:val="24"/>
        </w:rPr>
        <w:t>.</w:t>
      </w:r>
      <w:r w:rsidR="003146AB" w:rsidRPr="00C34891">
        <w:rPr>
          <w:rFonts w:ascii="Times New Roman" w:hAnsi="Times New Roman" w:cs="Times New Roman"/>
          <w:sz w:val="24"/>
          <w:szCs w:val="24"/>
        </w:rPr>
        <w:t xml:space="preserve"> Combinando le tecnologie, è possibile implementare il pattern per la resilienza</w:t>
      </w:r>
      <w:r w:rsidR="008B6024" w:rsidRPr="00C34891">
        <w:rPr>
          <w:rFonts w:ascii="Times New Roman" w:hAnsi="Times New Roman" w:cs="Times New Roman"/>
          <w:sz w:val="24"/>
          <w:szCs w:val="24"/>
        </w:rPr>
        <w:t xml:space="preserve"> </w:t>
      </w:r>
      <w:r w:rsidR="00143961" w:rsidRPr="00C34891">
        <w:rPr>
          <w:rFonts w:ascii="Times New Roman" w:hAnsi="Times New Roman" w:cs="Times New Roman"/>
          <w:sz w:val="24"/>
          <w:szCs w:val="24"/>
        </w:rPr>
        <w:t>A</w:t>
      </w:r>
      <w:r w:rsidR="003146AB" w:rsidRPr="00C34891">
        <w:rPr>
          <w:rFonts w:ascii="Times New Roman" w:hAnsi="Times New Roman" w:cs="Times New Roman"/>
          <w:sz w:val="24"/>
          <w:szCs w:val="24"/>
        </w:rPr>
        <w:t>uto</w:t>
      </w:r>
      <w:r w:rsidR="00600D51" w:rsidRPr="00C34891">
        <w:rPr>
          <w:rFonts w:ascii="Times New Roman" w:hAnsi="Times New Roman" w:cs="Times New Roman"/>
          <w:sz w:val="24"/>
          <w:szCs w:val="24"/>
        </w:rPr>
        <w:t xml:space="preserve"> </w:t>
      </w:r>
      <w:r w:rsidR="00143961" w:rsidRPr="00C34891">
        <w:rPr>
          <w:rFonts w:ascii="Times New Roman" w:hAnsi="Times New Roman" w:cs="Times New Roman"/>
          <w:sz w:val="24"/>
          <w:szCs w:val="24"/>
        </w:rPr>
        <w:t>S</w:t>
      </w:r>
      <w:r w:rsidR="003146AB" w:rsidRPr="00C34891">
        <w:rPr>
          <w:rFonts w:ascii="Times New Roman" w:hAnsi="Times New Roman" w:cs="Times New Roman"/>
          <w:sz w:val="24"/>
          <w:szCs w:val="24"/>
        </w:rPr>
        <w:t>caling.</w:t>
      </w:r>
    </w:p>
    <w:p w14:paraId="3444E5CD" w14:textId="13AFD766" w:rsidR="00BC3CF5" w:rsidRPr="00C34891" w:rsidRDefault="000A0550" w:rsidP="005E6458">
      <w:pPr>
        <w:spacing w:after="0" w:line="360" w:lineRule="auto"/>
        <w:jc w:val="both"/>
        <w:rPr>
          <w:rFonts w:ascii="Times New Roman" w:hAnsi="Times New Roman" w:cs="Times New Roman"/>
          <w:sz w:val="24"/>
          <w:szCs w:val="24"/>
        </w:rPr>
      </w:pPr>
      <w:r w:rsidRPr="00C34891">
        <w:rPr>
          <w:rFonts w:ascii="Times New Roman" w:hAnsi="Times New Roman" w:cs="Times New Roman"/>
          <w:sz w:val="24"/>
          <w:szCs w:val="24"/>
        </w:rPr>
        <w:t xml:space="preserve">Sfruttando questo pattern sarebbe possibile </w:t>
      </w:r>
      <w:r w:rsidR="00BC3CF5" w:rsidRPr="00C34891">
        <w:rPr>
          <w:rFonts w:ascii="Times New Roman" w:hAnsi="Times New Roman" w:cs="Times New Roman"/>
          <w:sz w:val="24"/>
          <w:szCs w:val="24"/>
        </w:rPr>
        <w:t>replica</w:t>
      </w:r>
      <w:r w:rsidRPr="00C34891">
        <w:rPr>
          <w:rFonts w:ascii="Times New Roman" w:hAnsi="Times New Roman" w:cs="Times New Roman"/>
          <w:sz w:val="24"/>
          <w:szCs w:val="24"/>
        </w:rPr>
        <w:t>re</w:t>
      </w:r>
      <w:r w:rsidR="00BC3CF5" w:rsidRPr="00C34891">
        <w:rPr>
          <w:rFonts w:ascii="Times New Roman" w:hAnsi="Times New Roman" w:cs="Times New Roman"/>
          <w:sz w:val="24"/>
          <w:szCs w:val="24"/>
        </w:rPr>
        <w:t xml:space="preserve"> </w:t>
      </w:r>
      <w:r w:rsidR="00F56BE7" w:rsidRPr="00C34891">
        <w:rPr>
          <w:rFonts w:ascii="Times New Roman" w:hAnsi="Times New Roman" w:cs="Times New Roman"/>
          <w:sz w:val="24"/>
          <w:szCs w:val="24"/>
        </w:rPr>
        <w:t xml:space="preserve">automaticamente </w:t>
      </w:r>
      <w:r w:rsidR="00BC3CF5" w:rsidRPr="00C34891">
        <w:rPr>
          <w:rFonts w:ascii="Times New Roman" w:hAnsi="Times New Roman" w:cs="Times New Roman"/>
          <w:sz w:val="24"/>
          <w:szCs w:val="24"/>
        </w:rPr>
        <w:t xml:space="preserve">i servizi </w:t>
      </w:r>
      <w:r w:rsidRPr="00C34891">
        <w:rPr>
          <w:rFonts w:ascii="Times New Roman" w:hAnsi="Times New Roman" w:cs="Times New Roman"/>
          <w:sz w:val="24"/>
          <w:szCs w:val="24"/>
        </w:rPr>
        <w:t xml:space="preserve">di un sistema </w:t>
      </w:r>
      <w:r w:rsidR="00BC3CF5" w:rsidRPr="00C34891">
        <w:rPr>
          <w:rFonts w:ascii="Times New Roman" w:hAnsi="Times New Roman" w:cs="Times New Roman"/>
          <w:sz w:val="24"/>
          <w:szCs w:val="24"/>
        </w:rPr>
        <w:t xml:space="preserve">in </w:t>
      </w:r>
      <w:r w:rsidR="00805C53" w:rsidRPr="00C34891">
        <w:rPr>
          <w:rFonts w:ascii="Times New Roman" w:hAnsi="Times New Roman" w:cs="Times New Roman"/>
          <w:sz w:val="24"/>
          <w:szCs w:val="24"/>
        </w:rPr>
        <w:t>funzione del</w:t>
      </w:r>
      <w:r w:rsidRPr="00C34891">
        <w:rPr>
          <w:rFonts w:ascii="Times New Roman" w:hAnsi="Times New Roman" w:cs="Times New Roman"/>
          <w:sz w:val="24"/>
          <w:szCs w:val="24"/>
        </w:rPr>
        <w:t xml:space="preserve"> </w:t>
      </w:r>
      <w:r w:rsidR="00B90F02" w:rsidRPr="00C34891">
        <w:rPr>
          <w:rFonts w:ascii="Times New Roman" w:hAnsi="Times New Roman" w:cs="Times New Roman"/>
          <w:sz w:val="24"/>
          <w:szCs w:val="24"/>
        </w:rPr>
        <w:t xml:space="preserve">loro </w:t>
      </w:r>
      <w:r w:rsidR="00BC3CF5" w:rsidRPr="00C34891">
        <w:rPr>
          <w:rFonts w:ascii="Times New Roman" w:hAnsi="Times New Roman" w:cs="Times New Roman"/>
          <w:sz w:val="24"/>
          <w:szCs w:val="24"/>
        </w:rPr>
        <w:t xml:space="preserve">carico </w:t>
      </w:r>
      <w:r w:rsidR="00CE7D07" w:rsidRPr="00C34891">
        <w:rPr>
          <w:rFonts w:ascii="Times New Roman" w:hAnsi="Times New Roman" w:cs="Times New Roman"/>
          <w:sz w:val="24"/>
          <w:szCs w:val="24"/>
        </w:rPr>
        <w:t>lavoro</w:t>
      </w:r>
      <w:r w:rsidRPr="00C34891">
        <w:rPr>
          <w:rFonts w:ascii="Times New Roman" w:hAnsi="Times New Roman" w:cs="Times New Roman"/>
          <w:sz w:val="24"/>
          <w:szCs w:val="24"/>
        </w:rPr>
        <w:t xml:space="preserve"> e </w:t>
      </w:r>
      <w:r w:rsidR="00DC3D24" w:rsidRPr="00C34891">
        <w:rPr>
          <w:rFonts w:ascii="Times New Roman" w:hAnsi="Times New Roman" w:cs="Times New Roman"/>
          <w:sz w:val="24"/>
          <w:szCs w:val="24"/>
        </w:rPr>
        <w:t xml:space="preserve">del </w:t>
      </w:r>
      <w:r w:rsidR="00B90F02" w:rsidRPr="00C34891">
        <w:rPr>
          <w:rFonts w:ascii="Times New Roman" w:hAnsi="Times New Roman" w:cs="Times New Roman"/>
          <w:sz w:val="24"/>
          <w:szCs w:val="24"/>
        </w:rPr>
        <w:t xml:space="preserve">loro </w:t>
      </w:r>
      <w:r w:rsidRPr="00C34891">
        <w:rPr>
          <w:rFonts w:ascii="Times New Roman" w:hAnsi="Times New Roman" w:cs="Times New Roman"/>
          <w:sz w:val="24"/>
          <w:szCs w:val="24"/>
        </w:rPr>
        <w:t>stato di salut</w:t>
      </w:r>
      <w:r w:rsidR="00B90F02" w:rsidRPr="00C34891">
        <w:rPr>
          <w:rFonts w:ascii="Times New Roman" w:hAnsi="Times New Roman" w:cs="Times New Roman"/>
          <w:sz w:val="24"/>
          <w:szCs w:val="24"/>
        </w:rPr>
        <w:t>e</w:t>
      </w:r>
      <w:r w:rsidR="00171714" w:rsidRPr="00C34891">
        <w:rPr>
          <w:rFonts w:ascii="Times New Roman" w:hAnsi="Times New Roman" w:cs="Times New Roman"/>
          <w:sz w:val="24"/>
          <w:szCs w:val="24"/>
        </w:rPr>
        <w:t>, aumentando</w:t>
      </w:r>
      <w:r w:rsidR="00F46875" w:rsidRPr="00C34891">
        <w:rPr>
          <w:rFonts w:ascii="Times New Roman" w:hAnsi="Times New Roman" w:cs="Times New Roman"/>
          <w:sz w:val="24"/>
          <w:szCs w:val="24"/>
        </w:rPr>
        <w:t>ne</w:t>
      </w:r>
      <w:r w:rsidR="00171714" w:rsidRPr="00C34891">
        <w:rPr>
          <w:rFonts w:ascii="Times New Roman" w:hAnsi="Times New Roman" w:cs="Times New Roman"/>
          <w:sz w:val="24"/>
          <w:szCs w:val="24"/>
        </w:rPr>
        <w:t xml:space="preserve"> o diminuendo</w:t>
      </w:r>
      <w:r w:rsidR="00F46875" w:rsidRPr="00C34891">
        <w:rPr>
          <w:rFonts w:ascii="Times New Roman" w:hAnsi="Times New Roman" w:cs="Times New Roman"/>
          <w:sz w:val="24"/>
          <w:szCs w:val="24"/>
        </w:rPr>
        <w:t>ne</w:t>
      </w:r>
      <w:r w:rsidR="00171714" w:rsidRPr="00C34891">
        <w:rPr>
          <w:rFonts w:ascii="Times New Roman" w:hAnsi="Times New Roman" w:cs="Times New Roman"/>
          <w:sz w:val="24"/>
          <w:szCs w:val="24"/>
        </w:rPr>
        <w:t xml:space="preserve"> le istanze attive</w:t>
      </w:r>
      <w:r w:rsidR="00251DB0" w:rsidRPr="00C34891">
        <w:rPr>
          <w:rFonts w:ascii="Times New Roman" w:hAnsi="Times New Roman" w:cs="Times New Roman"/>
          <w:sz w:val="24"/>
          <w:szCs w:val="24"/>
        </w:rPr>
        <w:t xml:space="preserve">, per garantire maggiore potenza di calcolo o per liberare </w:t>
      </w:r>
      <w:r w:rsidR="00650612" w:rsidRPr="00C34891">
        <w:rPr>
          <w:rFonts w:ascii="Times New Roman" w:hAnsi="Times New Roman" w:cs="Times New Roman"/>
          <w:sz w:val="24"/>
          <w:szCs w:val="24"/>
        </w:rPr>
        <w:t xml:space="preserve">le </w:t>
      </w:r>
      <w:r w:rsidR="00251DB0" w:rsidRPr="00C34891">
        <w:rPr>
          <w:rFonts w:ascii="Times New Roman" w:hAnsi="Times New Roman" w:cs="Times New Roman"/>
          <w:sz w:val="24"/>
          <w:szCs w:val="24"/>
        </w:rPr>
        <w:t>risorse inutilizzate.</w:t>
      </w:r>
    </w:p>
    <w:p w14:paraId="7163B11D" w14:textId="62088029" w:rsidR="00887EFC" w:rsidRPr="00C34891" w:rsidRDefault="00887EFC" w:rsidP="005E6458">
      <w:pPr>
        <w:spacing w:before="240" w:line="360" w:lineRule="auto"/>
        <w:jc w:val="center"/>
        <w:rPr>
          <w:rFonts w:ascii="Times New Roman" w:hAnsi="Times New Roman" w:cs="Times New Roman"/>
          <w:sz w:val="24"/>
          <w:szCs w:val="24"/>
        </w:rPr>
      </w:pPr>
      <w:r w:rsidRPr="00C34891">
        <w:rPr>
          <w:rFonts w:ascii="Times New Roman" w:hAnsi="Times New Roman" w:cs="Times New Roman"/>
          <w:noProof/>
          <w:sz w:val="24"/>
          <w:szCs w:val="24"/>
        </w:rPr>
        <w:drawing>
          <wp:inline distT="0" distB="0" distL="0" distR="0" wp14:anchorId="2BBFB25E" wp14:editId="77D146CA">
            <wp:extent cx="925285" cy="898302"/>
            <wp:effectExtent l="0" t="0" r="825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49262" cy="921580"/>
                    </a:xfrm>
                    <a:prstGeom prst="rect">
                      <a:avLst/>
                    </a:prstGeom>
                  </pic:spPr>
                </pic:pic>
              </a:graphicData>
            </a:graphic>
          </wp:inline>
        </w:drawing>
      </w:r>
    </w:p>
    <w:p w14:paraId="7B2983D3" w14:textId="71F8E638" w:rsidR="00D7297B" w:rsidRPr="00C34891" w:rsidRDefault="00D9727C" w:rsidP="005E6458">
      <w:pPr>
        <w:spacing w:before="240" w:line="360" w:lineRule="auto"/>
        <w:jc w:val="center"/>
        <w:rPr>
          <w:rFonts w:ascii="Times New Roman" w:hAnsi="Times New Roman" w:cs="Times New Roman"/>
          <w:i/>
          <w:iCs/>
          <w:sz w:val="18"/>
          <w:szCs w:val="18"/>
        </w:rPr>
      </w:pPr>
      <w:r w:rsidRPr="00C34891">
        <w:rPr>
          <w:rFonts w:ascii="Times New Roman" w:hAnsi="Times New Roman" w:cs="Times New Roman"/>
          <w:b/>
          <w:bCs/>
          <w:i/>
          <w:iCs/>
          <w:sz w:val="18"/>
          <w:szCs w:val="18"/>
        </w:rPr>
        <w:t xml:space="preserve">Figura </w:t>
      </w:r>
      <w:r w:rsidR="00A86C31">
        <w:rPr>
          <w:rFonts w:ascii="Times New Roman" w:hAnsi="Times New Roman" w:cs="Times New Roman"/>
          <w:b/>
          <w:bCs/>
          <w:i/>
          <w:iCs/>
          <w:sz w:val="18"/>
          <w:szCs w:val="18"/>
        </w:rPr>
        <w:t>6</w:t>
      </w:r>
      <w:r w:rsidRPr="00C34891">
        <w:rPr>
          <w:rFonts w:ascii="Times New Roman" w:hAnsi="Times New Roman" w:cs="Times New Roman"/>
          <w:b/>
          <w:bCs/>
          <w:i/>
          <w:iCs/>
          <w:sz w:val="18"/>
          <w:szCs w:val="18"/>
        </w:rPr>
        <w:t>.2</w:t>
      </w:r>
      <w:r w:rsidRPr="00C34891">
        <w:rPr>
          <w:rFonts w:ascii="Times New Roman" w:hAnsi="Times New Roman" w:cs="Times New Roman"/>
          <w:i/>
          <w:iCs/>
          <w:sz w:val="18"/>
          <w:szCs w:val="18"/>
        </w:rPr>
        <w:t xml:space="preserve"> Logo di Kubernetes</w:t>
      </w:r>
    </w:p>
    <w:p w14:paraId="76AD0CAA" w14:textId="77777777" w:rsidR="00D7297B" w:rsidRPr="00C34891" w:rsidRDefault="00D7297B">
      <w:pPr>
        <w:spacing w:line="259" w:lineRule="auto"/>
        <w:rPr>
          <w:rFonts w:ascii="Times New Roman" w:hAnsi="Times New Roman" w:cs="Times New Roman"/>
          <w:i/>
          <w:iCs/>
          <w:sz w:val="18"/>
          <w:szCs w:val="18"/>
        </w:rPr>
      </w:pPr>
      <w:r w:rsidRPr="00C34891">
        <w:rPr>
          <w:rFonts w:ascii="Times New Roman" w:hAnsi="Times New Roman" w:cs="Times New Roman"/>
          <w:i/>
          <w:iCs/>
          <w:sz w:val="18"/>
          <w:szCs w:val="18"/>
        </w:rPr>
        <w:br w:type="page"/>
      </w:r>
    </w:p>
    <w:p w14:paraId="6302A877" w14:textId="4A97CB89" w:rsidR="00C34891" w:rsidRPr="00C34891" w:rsidRDefault="00C34891" w:rsidP="00C34891">
      <w:pPr>
        <w:pStyle w:val="Titolo1"/>
        <w:spacing w:after="240" w:line="360" w:lineRule="auto"/>
        <w:jc w:val="center"/>
        <w:rPr>
          <w:rFonts w:ascii="Times New Roman" w:hAnsi="Times New Roman" w:cs="Times New Roman"/>
          <w:color w:val="auto"/>
          <w:sz w:val="40"/>
          <w:szCs w:val="40"/>
        </w:rPr>
      </w:pPr>
      <w:bookmarkStart w:id="177" w:name="_Toc129720011"/>
      <w:r w:rsidRPr="00C34891">
        <w:rPr>
          <w:rFonts w:ascii="Times New Roman" w:hAnsi="Times New Roman" w:cs="Times New Roman"/>
          <w:color w:val="auto"/>
          <w:sz w:val="40"/>
          <w:szCs w:val="40"/>
        </w:rPr>
        <w:lastRenderedPageBreak/>
        <w:t>Indice delle figure</w:t>
      </w:r>
      <w:bookmarkEnd w:id="177"/>
    </w:p>
    <w:p w14:paraId="56991199" w14:textId="5FA94FD7"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C0756B">
        <w:rPr>
          <w:rFonts w:ascii="Times New Roman" w:hAnsi="Times New Roman" w:cs="Times New Roman"/>
          <w:sz w:val="24"/>
          <w:szCs w:val="24"/>
        </w:rPr>
        <w:t>1</w:t>
      </w:r>
      <w:r w:rsidRPr="00C34891">
        <w:rPr>
          <w:rFonts w:ascii="Times New Roman" w:hAnsi="Times New Roman" w:cs="Times New Roman"/>
          <w:sz w:val="24"/>
          <w:szCs w:val="24"/>
        </w:rPr>
        <w:t>.1 Confronto tra architettura monolitica e architettura a micro-servizi</w:t>
      </w:r>
    </w:p>
    <w:p w14:paraId="49450402" w14:textId="3C4910AF"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C0756B">
        <w:rPr>
          <w:rFonts w:ascii="Times New Roman" w:hAnsi="Times New Roman" w:cs="Times New Roman"/>
          <w:sz w:val="24"/>
          <w:szCs w:val="24"/>
        </w:rPr>
        <w:t>2</w:t>
      </w:r>
      <w:r w:rsidRPr="00C34891">
        <w:rPr>
          <w:rFonts w:ascii="Times New Roman" w:hAnsi="Times New Roman" w:cs="Times New Roman"/>
          <w:sz w:val="24"/>
          <w:szCs w:val="24"/>
        </w:rPr>
        <w:t>.1 Logo di Java</w:t>
      </w:r>
    </w:p>
    <w:p w14:paraId="77B78A01" w14:textId="753C2A93"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.2 Logo di Intellij</w:t>
      </w:r>
    </w:p>
    <w:p w14:paraId="57363AED" w14:textId="7515A8D9"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.3 Logo di Git</w:t>
      </w:r>
    </w:p>
    <w:p w14:paraId="567F8BF5" w14:textId="7EFF885B"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.4 Logo di GitHub</w:t>
      </w:r>
    </w:p>
    <w:p w14:paraId="76292B7D" w14:textId="3D678204"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.5 Logo di Postman</w:t>
      </w:r>
    </w:p>
    <w:p w14:paraId="2476536C" w14:textId="0D8E04F2"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.6 Logo di Spring</w:t>
      </w:r>
    </w:p>
    <w:p w14:paraId="6A6B1732" w14:textId="3CFE6ABB"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.7 Logo di Maven</w:t>
      </w:r>
    </w:p>
    <w:p w14:paraId="2965C583" w14:textId="55607A49"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.8 Funzionamento del front controller</w:t>
      </w:r>
    </w:p>
    <w:p w14:paraId="4056FF18" w14:textId="455012C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2</w:t>
      </w:r>
      <w:r w:rsidRPr="00C34891">
        <w:rPr>
          <w:rFonts w:ascii="Times New Roman" w:hAnsi="Times New Roman" w:cs="Times New Roman"/>
          <w:sz w:val="24"/>
          <w:szCs w:val="24"/>
        </w:rPr>
        <w:t>.9 Rappresentazione concettuale del modello esagonale di Alistair Cockburn</w:t>
      </w:r>
    </w:p>
    <w:p w14:paraId="648500A7" w14:textId="5839B91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.1 Logo di Resilience4j</w:t>
      </w:r>
    </w:p>
    <w:p w14:paraId="5D76E4B4" w14:textId="57151EB0"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.2 Elenco dei servizi del progetto registrati a Eureka</w:t>
      </w:r>
    </w:p>
    <w:p w14:paraId="3530A5A8" w14:textId="27F634C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.3 Elenco dei servizi, host e numero di porta del prototipo</w:t>
      </w:r>
    </w:p>
    <w:p w14:paraId="264FF6D3" w14:textId="15C9EBF0"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.4 Logo di Logstash</w:t>
      </w:r>
    </w:p>
    <w:p w14:paraId="64BCB97E" w14:textId="38D647E5"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.5 Logo di Elasticsearch</w:t>
      </w:r>
    </w:p>
    <w:p w14:paraId="3725037F" w14:textId="46A5E94E"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.6 Logo di Kibana</w:t>
      </w:r>
    </w:p>
    <w:p w14:paraId="2203E81E" w14:textId="614FFF36"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.7 Logo di Prometheus</w:t>
      </w:r>
    </w:p>
    <w:p w14:paraId="0AEC9D98" w14:textId="47E80347"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.8 Stato di salute dei servizi del prototipo</w:t>
      </w:r>
    </w:p>
    <w:p w14:paraId="326689C4" w14:textId="6991B40F"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3</w:t>
      </w:r>
      <w:r w:rsidRPr="00C34891">
        <w:rPr>
          <w:rFonts w:ascii="Times New Roman" w:hAnsi="Times New Roman" w:cs="Times New Roman"/>
          <w:sz w:val="24"/>
          <w:szCs w:val="24"/>
        </w:rPr>
        <w:t>.9 Servizio con stato di salute "unhealthy"</w:t>
      </w:r>
    </w:p>
    <w:p w14:paraId="1732F7DB" w14:textId="25959F61" w:rsidR="003D104D" w:rsidRPr="00C34891" w:rsidRDefault="003D104D" w:rsidP="003D104D">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Pr>
          <w:rFonts w:ascii="Times New Roman" w:hAnsi="Times New Roman" w:cs="Times New Roman"/>
          <w:sz w:val="24"/>
          <w:szCs w:val="24"/>
        </w:rPr>
        <w:t>3</w:t>
      </w:r>
      <w:r w:rsidRPr="00C34891">
        <w:rPr>
          <w:rFonts w:ascii="Times New Roman" w:hAnsi="Times New Roman" w:cs="Times New Roman"/>
          <w:sz w:val="24"/>
          <w:szCs w:val="24"/>
        </w:rPr>
        <w:t>.</w:t>
      </w:r>
      <w:r>
        <w:rPr>
          <w:rFonts w:ascii="Times New Roman" w:hAnsi="Times New Roman" w:cs="Times New Roman"/>
          <w:sz w:val="24"/>
          <w:szCs w:val="24"/>
        </w:rPr>
        <w:t>10</w:t>
      </w:r>
      <w:r w:rsidRPr="00C34891">
        <w:rPr>
          <w:rFonts w:ascii="Times New Roman" w:hAnsi="Times New Roman" w:cs="Times New Roman"/>
          <w:sz w:val="24"/>
          <w:szCs w:val="24"/>
        </w:rPr>
        <w:t xml:space="preserve"> </w:t>
      </w:r>
      <w:r>
        <w:rPr>
          <w:rFonts w:ascii="Times New Roman" w:hAnsi="Times New Roman" w:cs="Times New Roman"/>
          <w:sz w:val="24"/>
          <w:szCs w:val="24"/>
        </w:rPr>
        <w:t xml:space="preserve">Utilizzo della CPU di </w:t>
      </w:r>
      <w:r w:rsidR="00D8752C">
        <w:rPr>
          <w:rFonts w:ascii="Times New Roman" w:hAnsi="Times New Roman" w:cs="Times New Roman"/>
          <w:sz w:val="24"/>
          <w:szCs w:val="24"/>
        </w:rPr>
        <w:t>“U</w:t>
      </w:r>
      <w:r w:rsidR="00D8752C"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00D8752C" w:rsidRPr="00C34891">
        <w:rPr>
          <w:rFonts w:ascii="Times New Roman" w:hAnsi="Times New Roman" w:cs="Times New Roman"/>
          <w:sz w:val="24"/>
          <w:szCs w:val="24"/>
        </w:rPr>
        <w:t>anager</w:t>
      </w:r>
      <w:r w:rsidR="00D8752C">
        <w:rPr>
          <w:rFonts w:ascii="Times New Roman" w:hAnsi="Times New Roman" w:cs="Times New Roman"/>
          <w:sz w:val="24"/>
          <w:szCs w:val="24"/>
        </w:rPr>
        <w:t>”</w:t>
      </w:r>
    </w:p>
    <w:p w14:paraId="33F4F6D2" w14:textId="24BE70FB" w:rsidR="0063227E" w:rsidRDefault="003D104D"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Pr>
          <w:rFonts w:ascii="Times New Roman" w:hAnsi="Times New Roman" w:cs="Times New Roman"/>
          <w:sz w:val="24"/>
          <w:szCs w:val="24"/>
        </w:rPr>
        <w:t>3</w:t>
      </w:r>
      <w:r w:rsidRPr="00C34891">
        <w:rPr>
          <w:rFonts w:ascii="Times New Roman" w:hAnsi="Times New Roman" w:cs="Times New Roman"/>
          <w:sz w:val="24"/>
          <w:szCs w:val="24"/>
        </w:rPr>
        <w:t>.</w:t>
      </w:r>
      <w:r>
        <w:rPr>
          <w:rFonts w:ascii="Times New Roman" w:hAnsi="Times New Roman" w:cs="Times New Roman"/>
          <w:sz w:val="24"/>
          <w:szCs w:val="24"/>
        </w:rPr>
        <w:t>11</w:t>
      </w:r>
      <w:r w:rsidRPr="00C34891">
        <w:rPr>
          <w:rFonts w:ascii="Times New Roman" w:hAnsi="Times New Roman" w:cs="Times New Roman"/>
          <w:sz w:val="24"/>
          <w:szCs w:val="24"/>
        </w:rPr>
        <w:t xml:space="preserve"> </w:t>
      </w:r>
      <w:r>
        <w:rPr>
          <w:rFonts w:ascii="Times New Roman" w:hAnsi="Times New Roman" w:cs="Times New Roman"/>
          <w:sz w:val="24"/>
          <w:szCs w:val="24"/>
        </w:rPr>
        <w:t xml:space="preserve">Utilizzo della CPU di </w:t>
      </w:r>
      <w:r w:rsidR="00D8752C">
        <w:rPr>
          <w:rFonts w:ascii="Times New Roman" w:hAnsi="Times New Roman" w:cs="Times New Roman"/>
          <w:sz w:val="24"/>
          <w:szCs w:val="24"/>
        </w:rPr>
        <w:t>“Email Sender”</w:t>
      </w:r>
    </w:p>
    <w:p w14:paraId="22BFEADD" w14:textId="6EF479E3"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.1 Diagramma dei casi d'uso</w:t>
      </w:r>
    </w:p>
    <w:p w14:paraId="37A1DEC7" w14:textId="2D35D695"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.2 Diagramma a componenti dell'architettura del sistema</w:t>
      </w:r>
    </w:p>
    <w:p w14:paraId="57EC3E80" w14:textId="160490A0"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.3 Primo step flusso di registrazione </w:t>
      </w:r>
    </w:p>
    <w:p w14:paraId="1D2695E9" w14:textId="01DBA52E"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.4 Secondo step flusso di registrazione  </w:t>
      </w:r>
    </w:p>
    <w:p w14:paraId="6C51C437" w14:textId="13DF5E6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.5 Terzo step flusso di registrazione</w:t>
      </w:r>
    </w:p>
    <w:p w14:paraId="17E15124" w14:textId="5A87610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.6 Validazione primo step di registrazione</w:t>
      </w:r>
    </w:p>
    <w:p w14:paraId="39F29FEE" w14:textId="7AE5BE6A"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.7 Validazione terzo step di registrazione</w:t>
      </w:r>
    </w:p>
    <w:p w14:paraId="2BEE3CBD" w14:textId="18AFC456"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lastRenderedPageBreak/>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.8 Flusso di aggiornamento</w:t>
      </w:r>
    </w:p>
    <w:p w14:paraId="6D9CD8E1" w14:textId="241607DE"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.9 Validazione flusso di aggiornamento</w:t>
      </w:r>
    </w:p>
    <w:p w14:paraId="35390EC0" w14:textId="22163140"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 xml:space="preserve">.10 Flusso di disiscrizione </w:t>
      </w:r>
    </w:p>
    <w:p w14:paraId="68F79B83" w14:textId="7AE4920B"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.11 Validazione flusso di disiscrizione</w:t>
      </w:r>
    </w:p>
    <w:p w14:paraId="7E15E087" w14:textId="4545FD8E"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.12 Flusso di stampa</w:t>
      </w:r>
    </w:p>
    <w:p w14:paraId="2853A97C" w14:textId="574E89FD"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.13 Validazione flusso di stampa</w:t>
      </w:r>
    </w:p>
    <w:p w14:paraId="2C99B910" w14:textId="454F546E"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4</w:t>
      </w:r>
      <w:r w:rsidRPr="00C34891">
        <w:rPr>
          <w:rFonts w:ascii="Times New Roman" w:hAnsi="Times New Roman" w:cs="Times New Roman"/>
          <w:sz w:val="24"/>
          <w:szCs w:val="24"/>
        </w:rPr>
        <w:t>.14 Elenco delle API</w:t>
      </w:r>
    </w:p>
    <w:p w14:paraId="205D6B70" w14:textId="454AE2F4"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5</w:t>
      </w:r>
      <w:r w:rsidRPr="00C34891">
        <w:rPr>
          <w:rFonts w:ascii="Times New Roman" w:hAnsi="Times New Roman" w:cs="Times New Roman"/>
          <w:sz w:val="24"/>
          <w:szCs w:val="24"/>
        </w:rPr>
        <w:t xml:space="preserve">.1 Indisponibilità del servizio </w:t>
      </w:r>
      <w:r w:rsidR="00D8752C">
        <w:rPr>
          <w:rFonts w:ascii="Times New Roman" w:hAnsi="Times New Roman" w:cs="Times New Roman"/>
          <w:sz w:val="24"/>
          <w:szCs w:val="24"/>
        </w:rPr>
        <w:t>“U</w:t>
      </w:r>
      <w:r w:rsidRPr="00C34891">
        <w:rPr>
          <w:rFonts w:ascii="Times New Roman" w:hAnsi="Times New Roman" w:cs="Times New Roman"/>
          <w:sz w:val="24"/>
          <w:szCs w:val="24"/>
        </w:rPr>
        <w:t xml:space="preserve">ser </w:t>
      </w:r>
      <w:r w:rsidR="00D8752C">
        <w:rPr>
          <w:rFonts w:ascii="Times New Roman" w:hAnsi="Times New Roman" w:cs="Times New Roman"/>
          <w:sz w:val="24"/>
          <w:szCs w:val="24"/>
        </w:rPr>
        <w:t>M</w:t>
      </w:r>
      <w:r w:rsidRPr="00C34891">
        <w:rPr>
          <w:rFonts w:ascii="Times New Roman" w:hAnsi="Times New Roman" w:cs="Times New Roman"/>
          <w:sz w:val="24"/>
          <w:szCs w:val="24"/>
        </w:rPr>
        <w:t>anager</w:t>
      </w:r>
      <w:r w:rsidR="00D8752C">
        <w:rPr>
          <w:rFonts w:ascii="Times New Roman" w:hAnsi="Times New Roman" w:cs="Times New Roman"/>
          <w:sz w:val="24"/>
          <w:szCs w:val="24"/>
        </w:rPr>
        <w:t>”</w:t>
      </w:r>
    </w:p>
    <w:p w14:paraId="3AEF6C3F" w14:textId="2FD81615"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5</w:t>
      </w:r>
      <w:r w:rsidRPr="00C34891">
        <w:rPr>
          <w:rFonts w:ascii="Times New Roman" w:hAnsi="Times New Roman" w:cs="Times New Roman"/>
          <w:sz w:val="24"/>
          <w:szCs w:val="24"/>
        </w:rPr>
        <w:t>.3 Api di fallback per il Time Limiter</w:t>
      </w:r>
    </w:p>
    <w:p w14:paraId="0E188E72" w14:textId="4F5FBC6B"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5</w:t>
      </w:r>
      <w:r w:rsidRPr="00C34891">
        <w:rPr>
          <w:rFonts w:ascii="Times New Roman" w:hAnsi="Times New Roman" w:cs="Times New Roman"/>
          <w:sz w:val="24"/>
          <w:szCs w:val="24"/>
        </w:rPr>
        <w:t>.4 Attivazione del Rate Limiter</w:t>
      </w:r>
    </w:p>
    <w:p w14:paraId="5F1D71EC" w14:textId="004E8322"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5</w:t>
      </w:r>
      <w:r w:rsidRPr="00C34891">
        <w:rPr>
          <w:rFonts w:ascii="Times New Roman" w:hAnsi="Times New Roman" w:cs="Times New Roman"/>
          <w:sz w:val="24"/>
          <w:szCs w:val="24"/>
        </w:rPr>
        <w:t>.5 Esempio cancellazione di un utente</w:t>
      </w:r>
    </w:p>
    <w:p w14:paraId="07A841A8" w14:textId="047AA3B4"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5</w:t>
      </w:r>
      <w:r w:rsidRPr="00C34891">
        <w:rPr>
          <w:rFonts w:ascii="Times New Roman" w:hAnsi="Times New Roman" w:cs="Times New Roman"/>
          <w:sz w:val="24"/>
          <w:szCs w:val="24"/>
        </w:rPr>
        <w:t>.6 Dashboard di Kibana</w:t>
      </w:r>
    </w:p>
    <w:p w14:paraId="5CEB721E" w14:textId="5A707360" w:rsidR="00C34891" w:rsidRPr="00C34891" w:rsidRDefault="00C34891" w:rsidP="00C34891">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Figura </w:t>
      </w:r>
      <w:r w:rsidR="00A86C31">
        <w:rPr>
          <w:rFonts w:ascii="Times New Roman" w:hAnsi="Times New Roman" w:cs="Times New Roman"/>
          <w:sz w:val="24"/>
          <w:szCs w:val="24"/>
        </w:rPr>
        <w:t>6</w:t>
      </w:r>
      <w:r w:rsidRPr="00C34891">
        <w:rPr>
          <w:rFonts w:ascii="Times New Roman" w:hAnsi="Times New Roman" w:cs="Times New Roman"/>
          <w:sz w:val="24"/>
          <w:szCs w:val="24"/>
        </w:rPr>
        <w:t>.1 Logo di Docker</w:t>
      </w:r>
    </w:p>
    <w:p w14:paraId="4F85C98E" w14:textId="54B0236F" w:rsidR="00C34891" w:rsidRPr="005C68E0" w:rsidRDefault="00C34891" w:rsidP="00C34891">
      <w:pPr>
        <w:spacing w:after="0" w:line="360" w:lineRule="auto"/>
        <w:rPr>
          <w:rFonts w:ascii="Times New Roman" w:hAnsi="Times New Roman" w:cs="Times New Roman"/>
          <w:sz w:val="24"/>
          <w:szCs w:val="24"/>
          <w:lang w:val="en-GB"/>
        </w:rPr>
      </w:pPr>
      <w:r w:rsidRPr="005C68E0">
        <w:rPr>
          <w:rFonts w:ascii="Times New Roman" w:hAnsi="Times New Roman" w:cs="Times New Roman"/>
          <w:sz w:val="24"/>
          <w:szCs w:val="24"/>
          <w:lang w:val="en-GB"/>
        </w:rPr>
        <w:t xml:space="preserve">Figura </w:t>
      </w:r>
      <w:r w:rsidR="00A86C31" w:rsidRPr="005C68E0">
        <w:rPr>
          <w:rFonts w:ascii="Times New Roman" w:hAnsi="Times New Roman" w:cs="Times New Roman"/>
          <w:sz w:val="24"/>
          <w:szCs w:val="24"/>
          <w:lang w:val="en-GB"/>
        </w:rPr>
        <w:t>6</w:t>
      </w:r>
      <w:r w:rsidRPr="005C68E0">
        <w:rPr>
          <w:rFonts w:ascii="Times New Roman" w:hAnsi="Times New Roman" w:cs="Times New Roman"/>
          <w:sz w:val="24"/>
          <w:szCs w:val="24"/>
          <w:lang w:val="en-GB"/>
        </w:rPr>
        <w:t>.2 Logo di Kubernetes</w:t>
      </w:r>
    </w:p>
    <w:p w14:paraId="5A923290" w14:textId="77777777" w:rsidR="00C34891" w:rsidRPr="005C68E0" w:rsidRDefault="00C34891" w:rsidP="00C34891">
      <w:pPr>
        <w:spacing w:before="240" w:line="360" w:lineRule="auto"/>
        <w:rPr>
          <w:rFonts w:ascii="Times New Roman" w:hAnsi="Times New Roman" w:cs="Times New Roman"/>
          <w:lang w:val="en-GB"/>
        </w:rPr>
      </w:pPr>
    </w:p>
    <w:p w14:paraId="35AAA052" w14:textId="77777777" w:rsidR="00C34891" w:rsidRPr="005C68E0" w:rsidRDefault="00C34891" w:rsidP="00C34891">
      <w:pPr>
        <w:spacing w:before="240" w:line="360" w:lineRule="auto"/>
        <w:rPr>
          <w:rFonts w:ascii="Times New Roman" w:hAnsi="Times New Roman" w:cs="Times New Roman"/>
          <w:lang w:val="en-GB"/>
        </w:rPr>
      </w:pPr>
    </w:p>
    <w:p w14:paraId="6DD533BE" w14:textId="77777777" w:rsidR="00C34891" w:rsidRPr="005C68E0" w:rsidRDefault="00C34891" w:rsidP="00C34891">
      <w:pPr>
        <w:spacing w:before="240" w:line="360" w:lineRule="auto"/>
        <w:rPr>
          <w:rFonts w:ascii="Times New Roman" w:hAnsi="Times New Roman" w:cs="Times New Roman"/>
          <w:lang w:val="en-GB"/>
        </w:rPr>
      </w:pPr>
    </w:p>
    <w:p w14:paraId="4624C64B" w14:textId="77777777" w:rsidR="00D7297B" w:rsidRPr="005C68E0" w:rsidRDefault="00D7297B" w:rsidP="00C34891">
      <w:pPr>
        <w:spacing w:before="240" w:line="360" w:lineRule="auto"/>
        <w:rPr>
          <w:rFonts w:ascii="Times New Roman" w:hAnsi="Times New Roman" w:cs="Times New Roman"/>
          <w:lang w:val="en-GB"/>
        </w:rPr>
      </w:pPr>
    </w:p>
    <w:p w14:paraId="45EE2E24" w14:textId="77777777" w:rsidR="00D7297B" w:rsidRPr="005C68E0" w:rsidRDefault="00D7297B">
      <w:pPr>
        <w:spacing w:line="259" w:lineRule="auto"/>
        <w:rPr>
          <w:rFonts w:ascii="Times New Roman" w:hAnsi="Times New Roman" w:cs="Times New Roman"/>
          <w:i/>
          <w:iCs/>
          <w:sz w:val="18"/>
          <w:szCs w:val="18"/>
          <w:lang w:val="en-GB"/>
        </w:rPr>
      </w:pPr>
      <w:r w:rsidRPr="005C68E0">
        <w:rPr>
          <w:rFonts w:ascii="Times New Roman" w:hAnsi="Times New Roman" w:cs="Times New Roman"/>
          <w:i/>
          <w:iCs/>
          <w:sz w:val="18"/>
          <w:szCs w:val="18"/>
          <w:lang w:val="en-GB"/>
        </w:rPr>
        <w:br w:type="page"/>
      </w:r>
    </w:p>
    <w:p w14:paraId="2D46393B" w14:textId="084E28CC" w:rsidR="00E02789" w:rsidRPr="00A4271F" w:rsidRDefault="00386619" w:rsidP="005E6458">
      <w:pPr>
        <w:pStyle w:val="Titolo1"/>
        <w:spacing w:after="240" w:line="360" w:lineRule="auto"/>
        <w:jc w:val="center"/>
        <w:rPr>
          <w:rFonts w:ascii="Times New Roman" w:hAnsi="Times New Roman" w:cs="Times New Roman"/>
          <w:color w:val="auto"/>
          <w:sz w:val="40"/>
          <w:szCs w:val="40"/>
          <w:lang w:val="en-GB"/>
        </w:rPr>
      </w:pPr>
      <w:bookmarkStart w:id="178" w:name="_Toc129720012"/>
      <w:r w:rsidRPr="00A4271F">
        <w:rPr>
          <w:rFonts w:ascii="Times New Roman" w:hAnsi="Times New Roman" w:cs="Times New Roman"/>
          <w:color w:val="auto"/>
          <w:sz w:val="40"/>
          <w:szCs w:val="40"/>
          <w:lang w:val="en-GB"/>
        </w:rPr>
        <w:lastRenderedPageBreak/>
        <w:t>Bibliografia</w:t>
      </w:r>
      <w:bookmarkEnd w:id="178"/>
    </w:p>
    <w:p w14:paraId="5CED9F4D" w14:textId="381413A7" w:rsidR="00F541B3" w:rsidRPr="00C34891" w:rsidRDefault="00F541B3" w:rsidP="005E6458">
      <w:pPr>
        <w:spacing w:after="0" w:line="360" w:lineRule="auto"/>
        <w:rPr>
          <w:rFonts w:ascii="Times New Roman" w:hAnsi="Times New Roman" w:cs="Times New Roman"/>
          <w:sz w:val="24"/>
          <w:szCs w:val="24"/>
        </w:rPr>
      </w:pPr>
      <w:r w:rsidRPr="00A4271F">
        <w:rPr>
          <w:rFonts w:ascii="Times New Roman" w:hAnsi="Times New Roman" w:cs="Times New Roman"/>
          <w:sz w:val="24"/>
          <w:szCs w:val="24"/>
          <w:lang w:val="en-GB"/>
        </w:rPr>
        <w:t>[1] A conceptual framework for resilience: fundamental, definitions, strategies and metrics</w:t>
      </w:r>
      <w:r w:rsidR="00C745F5" w:rsidRPr="00A4271F">
        <w:rPr>
          <w:rFonts w:ascii="Times New Roman" w:hAnsi="Times New Roman" w:cs="Times New Roman"/>
          <w:sz w:val="24"/>
          <w:szCs w:val="24"/>
          <w:lang w:val="en-GB"/>
        </w:rPr>
        <w:t xml:space="preserve">. </w:t>
      </w:r>
      <w:r w:rsidRPr="00C34891">
        <w:rPr>
          <w:rFonts w:ascii="Times New Roman" w:hAnsi="Times New Roman" w:cs="Times New Roman"/>
          <w:sz w:val="24"/>
          <w:szCs w:val="24"/>
        </w:rPr>
        <w:t>Jesper Andersson, Vincenzo Grassi, Raffaela Mirandola, Diego Perez-Palacin. 15 dicembre 2020</w:t>
      </w:r>
    </w:p>
    <w:p w14:paraId="23052B16" w14:textId="4651A09D"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[2] Microservices Patterns</w:t>
      </w:r>
      <w:r w:rsidR="009D5B18" w:rsidRPr="00A4271F">
        <w:rPr>
          <w:rFonts w:ascii="Times New Roman" w:hAnsi="Times New Roman" w:cs="Times New Roman"/>
          <w:sz w:val="24"/>
          <w:szCs w:val="24"/>
          <w:lang w:val="en-GB"/>
        </w:rPr>
        <w:t xml:space="preserve">, </w:t>
      </w:r>
      <w:r w:rsidRPr="00A4271F">
        <w:rPr>
          <w:rFonts w:ascii="Times New Roman" w:hAnsi="Times New Roman" w:cs="Times New Roman"/>
          <w:sz w:val="24"/>
          <w:szCs w:val="24"/>
          <w:lang w:val="en-GB"/>
        </w:rPr>
        <w:t>Chris Richardson.</w:t>
      </w:r>
    </w:p>
    <w:p w14:paraId="24CF126E" w14:textId="6F40EA87" w:rsidR="002208AD"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[3] What is Java?: https://www.java.com/it/download/help/whatis_java.html</w:t>
      </w:r>
    </w:p>
    <w:p w14:paraId="356529F5" w14:textId="6F40EA87" w:rsidR="00F541B3" w:rsidRPr="00C34891" w:rsidRDefault="00F541B3"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[4] IntelliJ: https://www.jetbrains.com/idea/</w:t>
      </w:r>
    </w:p>
    <w:p w14:paraId="05075939" w14:textId="4BED458B" w:rsidR="00F541B3" w:rsidRPr="00C34891" w:rsidRDefault="00F541B3"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[5] Git: https://git-scm.com/</w:t>
      </w:r>
    </w:p>
    <w:p w14:paraId="05F6A28C" w14:textId="6891CC72"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[6] GitHub: https://github.com/</w:t>
      </w:r>
    </w:p>
    <w:p w14:paraId="61C6893C" w14:textId="3C5D2148"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[7] H2 database: https://www.h2database.com/html/main.html</w:t>
      </w:r>
    </w:p>
    <w:p w14:paraId="188B9B5D" w14:textId="5BD2A843"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[8] Postman: https://www.getpostman.com/</w:t>
      </w:r>
    </w:p>
    <w:p w14:paraId="3ED40D16" w14:textId="3B8DFBC4"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[9] Maven: https://maven.apache.org/</w:t>
      </w:r>
    </w:p>
    <w:p w14:paraId="6806D7B6" w14:textId="251C1A1B"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 xml:space="preserve">[10] Spring Framework: </w:t>
      </w:r>
      <w:r w:rsidR="00C6130C" w:rsidRPr="00A4271F">
        <w:rPr>
          <w:rFonts w:ascii="Times New Roman" w:hAnsi="Times New Roman" w:cs="Times New Roman"/>
          <w:sz w:val="24"/>
          <w:szCs w:val="24"/>
          <w:lang w:val="en-GB"/>
        </w:rPr>
        <w:t>https://docs.spring.io/spring-framework/docs/5.0.7.RELEASE/spring-framework-reference/index.html</w:t>
      </w:r>
    </w:p>
    <w:p w14:paraId="698E4F56" w14:textId="52F0A780"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 xml:space="preserve">[11] Spring Data JPA: </w:t>
      </w:r>
      <w:r w:rsidR="00C6130C" w:rsidRPr="00A4271F">
        <w:rPr>
          <w:rFonts w:ascii="Times New Roman" w:hAnsi="Times New Roman" w:cs="Times New Roman"/>
          <w:sz w:val="24"/>
          <w:szCs w:val="24"/>
          <w:lang w:val="en-GB"/>
        </w:rPr>
        <w:t>https://docs.spring.io/spring-data/jpa/docs/current/reference/html/</w:t>
      </w:r>
    </w:p>
    <w:p w14:paraId="13867781" w14:textId="4B534CC8"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 xml:space="preserve">[12] Spring MVC: </w:t>
      </w:r>
      <w:r w:rsidR="00F9682D" w:rsidRPr="00A4271F">
        <w:rPr>
          <w:rFonts w:ascii="Times New Roman" w:hAnsi="Times New Roman" w:cs="Times New Roman"/>
          <w:sz w:val="24"/>
          <w:szCs w:val="24"/>
          <w:lang w:val="en-GB"/>
        </w:rPr>
        <w:t>https://docs.spring.io/spring-framework/docs/5.0.7.RELEASE/spring-framework-reference/web.html#spring-web</w:t>
      </w:r>
    </w:p>
    <w:p w14:paraId="28A33A80" w14:textId="520CC663"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 xml:space="preserve">[13] Spring Cloud: </w:t>
      </w:r>
      <w:r w:rsidR="00875121" w:rsidRPr="00A4271F">
        <w:rPr>
          <w:rFonts w:ascii="Times New Roman" w:hAnsi="Times New Roman" w:cs="Times New Roman"/>
          <w:sz w:val="24"/>
          <w:szCs w:val="24"/>
          <w:lang w:val="en-GB"/>
        </w:rPr>
        <w:t>https://spring.io/projects/spring-cloud</w:t>
      </w:r>
    </w:p>
    <w:p w14:paraId="1908018A" w14:textId="366A5F32" w:rsidR="00F541B3" w:rsidRPr="00C34891" w:rsidRDefault="00F541B3"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 xml:space="preserve">[14] Modello esagonale: </w:t>
      </w:r>
      <w:r w:rsidR="00886535" w:rsidRPr="00C34891">
        <w:rPr>
          <w:rFonts w:ascii="Times New Roman" w:hAnsi="Times New Roman" w:cs="Times New Roman"/>
          <w:sz w:val="24"/>
          <w:szCs w:val="24"/>
        </w:rPr>
        <w:t>https://alistair.cockburn.us/hexagonal-architecture/</w:t>
      </w:r>
    </w:p>
    <w:p w14:paraId="632FD815" w14:textId="5100577B"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[15] Resilience4j: https://resilience4j.readme.io/docs</w:t>
      </w:r>
    </w:p>
    <w:p w14:paraId="3D818C60" w14:textId="1528FC40" w:rsidR="00F541B3" w:rsidRPr="00C34891" w:rsidRDefault="00F541B3"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[16] Logstash: https://www.elastic.co/logstash</w:t>
      </w:r>
    </w:p>
    <w:p w14:paraId="2DF3042F" w14:textId="6061F2AC" w:rsidR="00F541B3"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[17] Elasticsearch: https://www.elastic.co/what-is/elasticsearch</w:t>
      </w:r>
    </w:p>
    <w:p w14:paraId="5EF45996" w14:textId="28A79F01" w:rsidR="00F541B3" w:rsidRPr="00C34891" w:rsidRDefault="00F541B3" w:rsidP="005E6458">
      <w:pPr>
        <w:spacing w:after="0" w:line="360" w:lineRule="auto"/>
        <w:rPr>
          <w:rFonts w:ascii="Times New Roman" w:hAnsi="Times New Roman" w:cs="Times New Roman"/>
          <w:sz w:val="24"/>
          <w:szCs w:val="24"/>
        </w:rPr>
      </w:pPr>
      <w:r w:rsidRPr="00C34891">
        <w:rPr>
          <w:rFonts w:ascii="Times New Roman" w:hAnsi="Times New Roman" w:cs="Times New Roman"/>
          <w:sz w:val="24"/>
          <w:szCs w:val="24"/>
        </w:rPr>
        <w:t>[18] Kibana: https://www.elastic.co/what-is/kibana</w:t>
      </w:r>
    </w:p>
    <w:p w14:paraId="5F1DB984" w14:textId="4C17B13F" w:rsidR="00F541B3" w:rsidRPr="00A4271F" w:rsidRDefault="00F541B3" w:rsidP="005E6458">
      <w:pPr>
        <w:tabs>
          <w:tab w:val="left" w:pos="4790"/>
        </w:tabs>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[19] Logback: https://logback.qos.ch/manual/</w:t>
      </w:r>
      <w:r w:rsidR="00FF50AB" w:rsidRPr="00A4271F">
        <w:rPr>
          <w:rFonts w:ascii="Times New Roman" w:hAnsi="Times New Roman" w:cs="Times New Roman"/>
          <w:sz w:val="24"/>
          <w:szCs w:val="24"/>
          <w:lang w:val="en-GB"/>
        </w:rPr>
        <w:tab/>
      </w:r>
    </w:p>
    <w:p w14:paraId="5F52236F" w14:textId="295698DE" w:rsidR="001F2C80" w:rsidRPr="00A4271F" w:rsidRDefault="00F541B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[20] Prometheus: https://prometheus.io</w:t>
      </w:r>
    </w:p>
    <w:p w14:paraId="3556E8FE" w14:textId="7A333F2E" w:rsidR="00DE15A3" w:rsidRPr="00A4271F" w:rsidRDefault="00DE15A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[21] Docker: https://www.docker.com/</w:t>
      </w:r>
    </w:p>
    <w:p w14:paraId="3FB1744F" w14:textId="54DF44D9" w:rsidR="00DE15A3" w:rsidRPr="00A4271F" w:rsidRDefault="00DE15A3"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t>[22] Cos’è Kubernetes?: https://kubernetes.io/it/docs/concepts/overview/what-is-kubernetes/</w:t>
      </w:r>
    </w:p>
    <w:p w14:paraId="639E7E2D" w14:textId="71666CF1" w:rsidR="00FF50AB" w:rsidRPr="00A4271F" w:rsidRDefault="001022AC" w:rsidP="005E6458">
      <w:pPr>
        <w:spacing w:after="0" w:line="360" w:lineRule="auto"/>
        <w:rPr>
          <w:rFonts w:ascii="Times New Roman" w:hAnsi="Times New Roman" w:cs="Times New Roman"/>
          <w:sz w:val="24"/>
          <w:szCs w:val="24"/>
          <w:lang w:val="en-GB"/>
        </w:rPr>
      </w:pPr>
      <w:r w:rsidRPr="00A4271F">
        <w:rPr>
          <w:rFonts w:ascii="Times New Roman" w:hAnsi="Times New Roman" w:cs="Times New Roman"/>
          <w:sz w:val="24"/>
          <w:szCs w:val="24"/>
          <w:lang w:val="en-GB"/>
        </w:rPr>
        <w:lastRenderedPageBreak/>
        <w:t>[23] JavaMail: https://docs.spring.io/spring-framework/docs/5.0.7.RELEASE/spring-framework-reference/integration.html#mail</w:t>
      </w:r>
    </w:p>
    <w:sectPr w:rsidR="00FF50AB" w:rsidRPr="00A4271F" w:rsidSect="00C82D24">
      <w:footerReference w:type="even" r:id="rId52"/>
      <w:footerReference w:type="default" r:id="rId53"/>
      <w:footerReference w:type="first" r:id="rId54"/>
      <w:pgSz w:w="12240" w:h="15840"/>
      <w:pgMar w:top="1701" w:right="1701" w:bottom="1701"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85DF" w14:textId="77777777" w:rsidR="00DE37E2" w:rsidRDefault="00DE37E2" w:rsidP="00E02789">
      <w:pPr>
        <w:spacing w:after="0" w:line="240" w:lineRule="auto"/>
      </w:pPr>
      <w:r>
        <w:separator/>
      </w:r>
    </w:p>
  </w:endnote>
  <w:endnote w:type="continuationSeparator" w:id="0">
    <w:p w14:paraId="2A7EC76C" w14:textId="77777777" w:rsidR="00DE37E2" w:rsidRDefault="00DE37E2" w:rsidP="00E0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Mono">
    <w:altName w:val="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638554"/>
      <w:docPartObj>
        <w:docPartGallery w:val="Page Numbers (Bottom of Page)"/>
        <w:docPartUnique/>
      </w:docPartObj>
    </w:sdtPr>
    <w:sdtContent>
      <w:p w14:paraId="5C6C9CC6" w14:textId="746F8E34" w:rsidR="00C82D24" w:rsidRDefault="00C82D24">
        <w:pPr>
          <w:pStyle w:val="Pidipagina"/>
          <w:jc w:val="center"/>
        </w:pPr>
        <w:r>
          <w:fldChar w:fldCharType="begin"/>
        </w:r>
        <w:r>
          <w:instrText>PAGE   \* MERGEFORMAT</w:instrText>
        </w:r>
        <w:r>
          <w:fldChar w:fldCharType="separate"/>
        </w:r>
        <w:r>
          <w:t>2</w:t>
        </w:r>
        <w:r>
          <w:fldChar w:fldCharType="end"/>
        </w:r>
      </w:p>
    </w:sdtContent>
  </w:sdt>
  <w:p w14:paraId="1A4A6746" w14:textId="77777777" w:rsidR="00C82D24" w:rsidRDefault="00C82D2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8EE9" w14:textId="64BB8BC5" w:rsidR="00C82D24" w:rsidRDefault="00C82D24">
    <w:pPr>
      <w:pStyle w:val="Pidipagina"/>
    </w:pPr>
  </w:p>
  <w:p w14:paraId="09EDF3D7" w14:textId="77777777" w:rsidR="00C82D24" w:rsidRDefault="00C82D2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E1CA" w14:textId="01C1B831" w:rsidR="00A15239" w:rsidRDefault="00A15239">
    <w:pPr>
      <w:pStyle w:val="Pidipagina"/>
      <w:jc w:val="right"/>
    </w:pPr>
  </w:p>
  <w:p w14:paraId="7FC3F0AF" w14:textId="77777777" w:rsidR="00C82D24" w:rsidRDefault="00C82D24">
    <w:pPr>
      <w:pStyle w:val="Pidipagina"/>
      <w:jc w:val="right"/>
    </w:pPr>
  </w:p>
  <w:p w14:paraId="4131FB93" w14:textId="77777777" w:rsidR="00A15239" w:rsidRDefault="00A1523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16886" w14:textId="77777777" w:rsidR="00DE37E2" w:rsidRDefault="00DE37E2" w:rsidP="00E02789">
      <w:pPr>
        <w:spacing w:after="0" w:line="240" w:lineRule="auto"/>
      </w:pPr>
      <w:r>
        <w:separator/>
      </w:r>
    </w:p>
  </w:footnote>
  <w:footnote w:type="continuationSeparator" w:id="0">
    <w:p w14:paraId="259F0E8F" w14:textId="77777777" w:rsidR="00DE37E2" w:rsidRDefault="00DE37E2" w:rsidP="00E02789">
      <w:pPr>
        <w:spacing w:after="0" w:line="240" w:lineRule="auto"/>
      </w:pPr>
      <w:r>
        <w:continuationSeparator/>
      </w:r>
    </w:p>
  </w:footnote>
  <w:footnote w:id="1">
    <w:p w14:paraId="5AD48D43" w14:textId="77777777" w:rsidR="00B05692" w:rsidRPr="000A5832" w:rsidRDefault="00B05692" w:rsidP="00B05692">
      <w:pPr>
        <w:spacing w:after="0" w:line="360" w:lineRule="auto"/>
        <w:rPr>
          <w:rFonts w:ascii="Times New Roman" w:hAnsi="Times New Roman" w:cs="Times New Roman"/>
          <w:sz w:val="18"/>
          <w:szCs w:val="18"/>
        </w:rPr>
      </w:pPr>
      <w:r w:rsidRPr="000A5832">
        <w:rPr>
          <w:rStyle w:val="Rimandonotaapidipagina"/>
          <w:rFonts w:ascii="Times New Roman" w:hAnsi="Times New Roman" w:cs="Times New Roman"/>
          <w:sz w:val="18"/>
          <w:szCs w:val="18"/>
        </w:rPr>
        <w:footnoteRef/>
      </w:r>
      <w:r w:rsidRPr="000A5832">
        <w:rPr>
          <w:rFonts w:ascii="Times New Roman" w:hAnsi="Times New Roman" w:cs="Times New Roman"/>
          <w:sz w:val="18"/>
          <w:szCs w:val="18"/>
        </w:rPr>
        <w:t xml:space="preserve"> </w:t>
      </w:r>
      <w:r w:rsidRPr="00E4016B">
        <w:rPr>
          <w:rFonts w:ascii="Times New Roman" w:hAnsi="Times New Roman" w:cs="Times New Roman"/>
          <w:sz w:val="18"/>
          <w:szCs w:val="18"/>
        </w:rPr>
        <w:t>Alias di “Resilient Newsletter Microservice Application”. Codice sorgente e artefatti sono disponibili al seguente indirizzo: https://github.com/AndreaIngoglia/RNMA-Resilient-Newsletter-Microservice-Application</w:t>
      </w:r>
    </w:p>
  </w:footnote>
  <w:footnote w:id="2">
    <w:p w14:paraId="4456240D" w14:textId="22379782" w:rsidR="004446BE" w:rsidRPr="004446BE" w:rsidRDefault="008C14D5">
      <w:pPr>
        <w:pStyle w:val="Testonotaapidipagina"/>
        <w:rPr>
          <w:rFonts w:ascii="Times New Roman" w:hAnsi="Times New Roman" w:cs="Times New Roman"/>
          <w:sz w:val="18"/>
          <w:szCs w:val="18"/>
        </w:rPr>
      </w:pPr>
      <w:r w:rsidRPr="004446BE">
        <w:rPr>
          <w:rStyle w:val="Rimandonotaapidipagina"/>
          <w:rFonts w:ascii="Times New Roman" w:hAnsi="Times New Roman" w:cs="Times New Roman"/>
          <w:sz w:val="18"/>
          <w:szCs w:val="18"/>
        </w:rPr>
        <w:footnoteRef/>
      </w:r>
      <w:r w:rsidR="00921FB0">
        <w:rPr>
          <w:rFonts w:ascii="Times New Roman" w:hAnsi="Times New Roman" w:cs="Times New Roman"/>
          <w:sz w:val="18"/>
          <w:szCs w:val="18"/>
        </w:rPr>
        <w:t xml:space="preserve"> </w:t>
      </w:r>
      <w:r w:rsidRPr="004446BE">
        <w:rPr>
          <w:rFonts w:ascii="Times New Roman" w:hAnsi="Times New Roman" w:cs="Times New Roman"/>
          <w:sz w:val="18"/>
          <w:szCs w:val="18"/>
        </w:rPr>
        <w:t>Co</w:t>
      </w:r>
      <w:r w:rsidR="005F5C36">
        <w:rPr>
          <w:rFonts w:ascii="Times New Roman" w:hAnsi="Times New Roman" w:cs="Times New Roman"/>
          <w:sz w:val="18"/>
          <w:szCs w:val="18"/>
        </w:rPr>
        <w:t xml:space="preserve">llection Postman </w:t>
      </w:r>
      <w:r w:rsidRPr="004446BE">
        <w:rPr>
          <w:rFonts w:ascii="Times New Roman" w:hAnsi="Times New Roman" w:cs="Times New Roman"/>
          <w:sz w:val="18"/>
          <w:szCs w:val="18"/>
        </w:rPr>
        <w:t>disponibil</w:t>
      </w:r>
      <w:r w:rsidR="005F5C36">
        <w:rPr>
          <w:rFonts w:ascii="Times New Roman" w:hAnsi="Times New Roman" w:cs="Times New Roman"/>
          <w:sz w:val="18"/>
          <w:szCs w:val="18"/>
        </w:rPr>
        <w:t>e</w:t>
      </w:r>
      <w:r w:rsidRPr="004446BE">
        <w:rPr>
          <w:rFonts w:ascii="Times New Roman" w:hAnsi="Times New Roman" w:cs="Times New Roman"/>
          <w:sz w:val="18"/>
          <w:szCs w:val="18"/>
        </w:rPr>
        <w:t xml:space="preserve"> al seguen</w:t>
      </w:r>
      <w:r w:rsidRPr="00E15F8B">
        <w:rPr>
          <w:rFonts w:ascii="Times New Roman" w:hAnsi="Times New Roman" w:cs="Times New Roman"/>
          <w:sz w:val="18"/>
          <w:szCs w:val="18"/>
        </w:rPr>
        <w:t xml:space="preserve">te indirizzo: </w:t>
      </w:r>
      <w:r w:rsidR="00A81C43" w:rsidRPr="00A81C43">
        <w:rPr>
          <w:rFonts w:ascii="Times New Roman" w:hAnsi="Times New Roman" w:cs="Times New Roman"/>
          <w:sz w:val="18"/>
          <w:szCs w:val="18"/>
        </w:rPr>
        <w:t>https://github.com/AndreaIngoglia/RNMA-Resilient-Newsletter-Microservice-Application/tree/main/Collection%20Postman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2CBE"/>
    <w:multiLevelType w:val="multilevel"/>
    <w:tmpl w:val="5B2870AE"/>
    <w:lvl w:ilvl="0">
      <w:start w:val="4"/>
      <w:numFmt w:val="decimal"/>
      <w:lvlText w:val="%1."/>
      <w:lvlJc w:val="left"/>
      <w:pPr>
        <w:ind w:left="756" w:hanging="756"/>
      </w:pPr>
      <w:rPr>
        <w:rFonts w:hint="default"/>
      </w:rPr>
    </w:lvl>
    <w:lvl w:ilvl="1">
      <w:start w:val="6"/>
      <w:numFmt w:val="decimal"/>
      <w:lvlText w:val="%1.%2."/>
      <w:lvlJc w:val="left"/>
      <w:pPr>
        <w:ind w:left="756" w:hanging="756"/>
      </w:pPr>
      <w:rPr>
        <w:rFonts w:hint="default"/>
      </w:rPr>
    </w:lvl>
    <w:lvl w:ilvl="2">
      <w:start w:val="3"/>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3B35D3"/>
    <w:multiLevelType w:val="multilevel"/>
    <w:tmpl w:val="4F42F26A"/>
    <w:lvl w:ilvl="0">
      <w:start w:val="6"/>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5875FE"/>
    <w:multiLevelType w:val="hybridMultilevel"/>
    <w:tmpl w:val="C8445C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07614497"/>
    <w:multiLevelType w:val="multilevel"/>
    <w:tmpl w:val="51082982"/>
    <w:lvl w:ilvl="0">
      <w:start w:val="4"/>
      <w:numFmt w:val="decimal"/>
      <w:lvlText w:val="%1."/>
      <w:lvlJc w:val="left"/>
      <w:pPr>
        <w:ind w:left="996" w:hanging="996"/>
      </w:pPr>
      <w:rPr>
        <w:rFonts w:hint="default"/>
      </w:rPr>
    </w:lvl>
    <w:lvl w:ilvl="1">
      <w:start w:val="5"/>
      <w:numFmt w:val="decimal"/>
      <w:lvlText w:val="%1.%2."/>
      <w:lvlJc w:val="left"/>
      <w:pPr>
        <w:ind w:left="996" w:hanging="996"/>
      </w:pPr>
      <w:rPr>
        <w:rFonts w:hint="default"/>
      </w:rPr>
    </w:lvl>
    <w:lvl w:ilvl="2">
      <w:start w:val="2"/>
      <w:numFmt w:val="decimal"/>
      <w:lvlText w:val="%1.%2.%3."/>
      <w:lvlJc w:val="left"/>
      <w:pPr>
        <w:ind w:left="996" w:hanging="99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233427"/>
    <w:multiLevelType w:val="hybridMultilevel"/>
    <w:tmpl w:val="21287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6F1EA8"/>
    <w:multiLevelType w:val="hybridMultilevel"/>
    <w:tmpl w:val="7C1246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AC4D89"/>
    <w:multiLevelType w:val="multilevel"/>
    <w:tmpl w:val="534046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0A0C4F"/>
    <w:multiLevelType w:val="multilevel"/>
    <w:tmpl w:val="8BB03FE2"/>
    <w:lvl w:ilvl="0">
      <w:start w:val="7"/>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680CE1"/>
    <w:multiLevelType w:val="hybridMultilevel"/>
    <w:tmpl w:val="C31220E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103A46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F413FF"/>
    <w:multiLevelType w:val="multilevel"/>
    <w:tmpl w:val="0410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943243"/>
    <w:multiLevelType w:val="multilevel"/>
    <w:tmpl w:val="F2740F64"/>
    <w:lvl w:ilvl="0">
      <w:start w:val="1"/>
      <w:numFmt w:val="decimal"/>
      <w:lvlText w:val="%1."/>
      <w:lvlJc w:val="left"/>
      <w:pPr>
        <w:ind w:left="360" w:hanging="360"/>
      </w:pPr>
      <w:rPr>
        <w:color w:val="auto"/>
      </w:rPr>
    </w:lvl>
    <w:lvl w:ilvl="1">
      <w:start w:val="1"/>
      <w:numFmt w:val="decimal"/>
      <w:isLgl/>
      <w:lvlText w:val="%1.%2."/>
      <w:lvlJc w:val="left"/>
      <w:pPr>
        <w:ind w:left="579" w:hanging="720"/>
      </w:pPr>
      <w:rPr>
        <w:rFonts w:hint="default"/>
      </w:rPr>
    </w:lvl>
    <w:lvl w:ilvl="2">
      <w:start w:val="1"/>
      <w:numFmt w:val="decimal"/>
      <w:isLgl/>
      <w:lvlText w:val="%1.%2.%3."/>
      <w:lvlJc w:val="left"/>
      <w:pPr>
        <w:ind w:left="579" w:hanging="720"/>
      </w:pPr>
      <w:rPr>
        <w:rFonts w:ascii="Times New Roman" w:hAnsi="Times New Roman" w:cs="Times New Roman" w:hint="default"/>
        <w:color w:val="auto"/>
        <w:sz w:val="32"/>
        <w:szCs w:val="32"/>
      </w:rPr>
    </w:lvl>
    <w:lvl w:ilvl="3">
      <w:start w:val="1"/>
      <w:numFmt w:val="decimal"/>
      <w:isLgl/>
      <w:lvlText w:val="%1.%2.%3.%4."/>
      <w:lvlJc w:val="left"/>
      <w:pPr>
        <w:ind w:left="939" w:hanging="1080"/>
      </w:pPr>
      <w:rPr>
        <w:rFonts w:hint="default"/>
      </w:rPr>
    </w:lvl>
    <w:lvl w:ilvl="4">
      <w:start w:val="1"/>
      <w:numFmt w:val="decimal"/>
      <w:isLgl/>
      <w:lvlText w:val="%1.%2.%3.%4.%5."/>
      <w:lvlJc w:val="left"/>
      <w:pPr>
        <w:ind w:left="1299" w:hanging="1440"/>
      </w:pPr>
      <w:rPr>
        <w:rFonts w:hint="default"/>
      </w:rPr>
    </w:lvl>
    <w:lvl w:ilvl="5">
      <w:start w:val="1"/>
      <w:numFmt w:val="decimal"/>
      <w:isLgl/>
      <w:lvlText w:val="%1.%2.%3.%4.%5.%6."/>
      <w:lvlJc w:val="left"/>
      <w:pPr>
        <w:ind w:left="1299" w:hanging="1440"/>
      </w:pPr>
      <w:rPr>
        <w:rFonts w:hint="default"/>
      </w:rPr>
    </w:lvl>
    <w:lvl w:ilvl="6">
      <w:start w:val="1"/>
      <w:numFmt w:val="decimal"/>
      <w:isLgl/>
      <w:lvlText w:val="%1.%2.%3.%4.%5.%6.%7."/>
      <w:lvlJc w:val="left"/>
      <w:pPr>
        <w:ind w:left="1659" w:hanging="1800"/>
      </w:pPr>
      <w:rPr>
        <w:rFonts w:hint="default"/>
      </w:rPr>
    </w:lvl>
    <w:lvl w:ilvl="7">
      <w:start w:val="1"/>
      <w:numFmt w:val="decimal"/>
      <w:isLgl/>
      <w:lvlText w:val="%1.%2.%3.%4.%5.%6.%7.%8."/>
      <w:lvlJc w:val="left"/>
      <w:pPr>
        <w:ind w:left="2019" w:hanging="2160"/>
      </w:pPr>
      <w:rPr>
        <w:rFonts w:hint="default"/>
      </w:rPr>
    </w:lvl>
    <w:lvl w:ilvl="8">
      <w:start w:val="1"/>
      <w:numFmt w:val="decimal"/>
      <w:isLgl/>
      <w:lvlText w:val="%1.%2.%3.%4.%5.%6.%7.%8.%9."/>
      <w:lvlJc w:val="left"/>
      <w:pPr>
        <w:ind w:left="2019" w:hanging="2160"/>
      </w:pPr>
      <w:rPr>
        <w:rFonts w:hint="default"/>
      </w:rPr>
    </w:lvl>
  </w:abstractNum>
  <w:abstractNum w:abstractNumId="12" w15:restartNumberingAfterBreak="0">
    <w:nsid w:val="1A351B22"/>
    <w:multiLevelType w:val="multilevel"/>
    <w:tmpl w:val="3F867FFA"/>
    <w:lvl w:ilvl="0">
      <w:start w:val="6"/>
      <w:numFmt w:val="decimal"/>
      <w:lvlText w:val="%1."/>
      <w:lvlJc w:val="left"/>
      <w:pPr>
        <w:ind w:left="504" w:hanging="504"/>
      </w:pPr>
      <w:rPr>
        <w:rFonts w:hint="default"/>
      </w:rPr>
    </w:lvl>
    <w:lvl w:ilvl="1">
      <w:start w:val="3"/>
      <w:numFmt w:val="decimal"/>
      <w:lvlText w:val="%1.%2."/>
      <w:lvlJc w:val="left"/>
      <w:pPr>
        <w:ind w:left="579" w:hanging="720"/>
      </w:pPr>
      <w:rPr>
        <w:rFonts w:hint="default"/>
      </w:rPr>
    </w:lvl>
    <w:lvl w:ilvl="2">
      <w:start w:val="1"/>
      <w:numFmt w:val="decimal"/>
      <w:lvlText w:val="%1.%2.%3."/>
      <w:lvlJc w:val="left"/>
      <w:pPr>
        <w:ind w:left="438" w:hanging="720"/>
      </w:pPr>
      <w:rPr>
        <w:rFonts w:hint="default"/>
      </w:rPr>
    </w:lvl>
    <w:lvl w:ilvl="3">
      <w:start w:val="1"/>
      <w:numFmt w:val="decimal"/>
      <w:lvlText w:val="%1.%2.%3.%4."/>
      <w:lvlJc w:val="left"/>
      <w:pPr>
        <w:ind w:left="657" w:hanging="1080"/>
      </w:pPr>
      <w:rPr>
        <w:rFonts w:hint="default"/>
      </w:rPr>
    </w:lvl>
    <w:lvl w:ilvl="4">
      <w:start w:val="1"/>
      <w:numFmt w:val="decimal"/>
      <w:lvlText w:val="%1.%2.%3.%4.%5."/>
      <w:lvlJc w:val="left"/>
      <w:pPr>
        <w:ind w:left="876" w:hanging="1440"/>
      </w:pPr>
      <w:rPr>
        <w:rFonts w:hint="default"/>
      </w:rPr>
    </w:lvl>
    <w:lvl w:ilvl="5">
      <w:start w:val="1"/>
      <w:numFmt w:val="decimal"/>
      <w:lvlText w:val="%1.%2.%3.%4.%5.%6."/>
      <w:lvlJc w:val="left"/>
      <w:pPr>
        <w:ind w:left="735" w:hanging="1440"/>
      </w:pPr>
      <w:rPr>
        <w:rFonts w:hint="default"/>
      </w:rPr>
    </w:lvl>
    <w:lvl w:ilvl="6">
      <w:start w:val="1"/>
      <w:numFmt w:val="decimal"/>
      <w:lvlText w:val="%1.%2.%3.%4.%5.%6.%7."/>
      <w:lvlJc w:val="left"/>
      <w:pPr>
        <w:ind w:left="954" w:hanging="1800"/>
      </w:pPr>
      <w:rPr>
        <w:rFonts w:hint="default"/>
      </w:rPr>
    </w:lvl>
    <w:lvl w:ilvl="7">
      <w:start w:val="1"/>
      <w:numFmt w:val="decimal"/>
      <w:lvlText w:val="%1.%2.%3.%4.%5.%6.%7.%8."/>
      <w:lvlJc w:val="left"/>
      <w:pPr>
        <w:ind w:left="1173" w:hanging="2160"/>
      </w:pPr>
      <w:rPr>
        <w:rFonts w:hint="default"/>
      </w:rPr>
    </w:lvl>
    <w:lvl w:ilvl="8">
      <w:start w:val="1"/>
      <w:numFmt w:val="decimal"/>
      <w:lvlText w:val="%1.%2.%3.%4.%5.%6.%7.%8.%9."/>
      <w:lvlJc w:val="left"/>
      <w:pPr>
        <w:ind w:left="1032" w:hanging="2160"/>
      </w:pPr>
      <w:rPr>
        <w:rFonts w:hint="default"/>
      </w:rPr>
    </w:lvl>
  </w:abstractNum>
  <w:abstractNum w:abstractNumId="13" w15:restartNumberingAfterBreak="0">
    <w:nsid w:val="1B1C2843"/>
    <w:multiLevelType w:val="hybridMultilevel"/>
    <w:tmpl w:val="815C4D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E9E43D9"/>
    <w:multiLevelType w:val="hybridMultilevel"/>
    <w:tmpl w:val="DAA44E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F105B51"/>
    <w:multiLevelType w:val="multilevel"/>
    <w:tmpl w:val="0410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BD5A7C"/>
    <w:multiLevelType w:val="hybridMultilevel"/>
    <w:tmpl w:val="2BA48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00F2935"/>
    <w:multiLevelType w:val="multilevel"/>
    <w:tmpl w:val="7BE0E7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D05376"/>
    <w:multiLevelType w:val="multilevel"/>
    <w:tmpl w:val="F11C5E76"/>
    <w:lvl w:ilvl="0">
      <w:start w:val="1"/>
      <w:numFmt w:val="decimal"/>
      <w:lvlText w:val="%1."/>
      <w:lvlJc w:val="left"/>
      <w:pPr>
        <w:ind w:left="720" w:hanging="360"/>
      </w:pPr>
    </w:lvl>
    <w:lvl w:ilvl="1">
      <w:start w:val="5"/>
      <w:numFmt w:val="decimal"/>
      <w:isLgl/>
      <w:lvlText w:val="%1.%2"/>
      <w:lvlJc w:val="left"/>
      <w:pPr>
        <w:ind w:left="1272" w:hanging="912"/>
      </w:pPr>
      <w:rPr>
        <w:rFonts w:hint="default"/>
      </w:rPr>
    </w:lvl>
    <w:lvl w:ilvl="2">
      <w:start w:val="2"/>
      <w:numFmt w:val="decimal"/>
      <w:isLgl/>
      <w:lvlText w:val="%1.%2.%3"/>
      <w:lvlJc w:val="left"/>
      <w:pPr>
        <w:ind w:left="1272" w:hanging="912"/>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25D057D"/>
    <w:multiLevelType w:val="multilevel"/>
    <w:tmpl w:val="5D0064D8"/>
    <w:lvl w:ilvl="0">
      <w:start w:val="5"/>
      <w:numFmt w:val="decimal"/>
      <w:lvlText w:val="%1."/>
      <w:lvlJc w:val="left"/>
      <w:pPr>
        <w:ind w:left="756" w:hanging="756"/>
      </w:pPr>
      <w:rPr>
        <w:rFonts w:hint="default"/>
      </w:rPr>
    </w:lvl>
    <w:lvl w:ilvl="1">
      <w:start w:val="3"/>
      <w:numFmt w:val="decimal"/>
      <w:lvlText w:val="%1.%2."/>
      <w:lvlJc w:val="left"/>
      <w:pPr>
        <w:ind w:left="615" w:hanging="756"/>
      </w:pPr>
      <w:rPr>
        <w:rFonts w:hint="default"/>
      </w:rPr>
    </w:lvl>
    <w:lvl w:ilvl="2">
      <w:start w:val="1"/>
      <w:numFmt w:val="decimal"/>
      <w:lvlText w:val="%1.%2.%3."/>
      <w:lvlJc w:val="left"/>
      <w:pPr>
        <w:ind w:left="474" w:hanging="756"/>
      </w:pPr>
      <w:rPr>
        <w:rFonts w:hint="default"/>
      </w:rPr>
    </w:lvl>
    <w:lvl w:ilvl="3">
      <w:start w:val="1"/>
      <w:numFmt w:val="decimal"/>
      <w:lvlText w:val="%1.%2.%3.%4."/>
      <w:lvlJc w:val="left"/>
      <w:pPr>
        <w:ind w:left="657" w:hanging="1080"/>
      </w:pPr>
      <w:rPr>
        <w:rFonts w:hint="default"/>
      </w:rPr>
    </w:lvl>
    <w:lvl w:ilvl="4">
      <w:start w:val="1"/>
      <w:numFmt w:val="decimal"/>
      <w:lvlText w:val="%1.%2.%3.%4.%5."/>
      <w:lvlJc w:val="left"/>
      <w:pPr>
        <w:ind w:left="876" w:hanging="1440"/>
      </w:pPr>
      <w:rPr>
        <w:rFonts w:hint="default"/>
      </w:rPr>
    </w:lvl>
    <w:lvl w:ilvl="5">
      <w:start w:val="1"/>
      <w:numFmt w:val="decimal"/>
      <w:lvlText w:val="%1.%2.%3.%4.%5.%6."/>
      <w:lvlJc w:val="left"/>
      <w:pPr>
        <w:ind w:left="735" w:hanging="1440"/>
      </w:pPr>
      <w:rPr>
        <w:rFonts w:hint="default"/>
      </w:rPr>
    </w:lvl>
    <w:lvl w:ilvl="6">
      <w:start w:val="1"/>
      <w:numFmt w:val="decimal"/>
      <w:lvlText w:val="%1.%2.%3.%4.%5.%6.%7."/>
      <w:lvlJc w:val="left"/>
      <w:pPr>
        <w:ind w:left="954" w:hanging="1800"/>
      </w:pPr>
      <w:rPr>
        <w:rFonts w:hint="default"/>
      </w:rPr>
    </w:lvl>
    <w:lvl w:ilvl="7">
      <w:start w:val="1"/>
      <w:numFmt w:val="decimal"/>
      <w:lvlText w:val="%1.%2.%3.%4.%5.%6.%7.%8."/>
      <w:lvlJc w:val="left"/>
      <w:pPr>
        <w:ind w:left="1173" w:hanging="2160"/>
      </w:pPr>
      <w:rPr>
        <w:rFonts w:hint="default"/>
      </w:rPr>
    </w:lvl>
    <w:lvl w:ilvl="8">
      <w:start w:val="1"/>
      <w:numFmt w:val="decimal"/>
      <w:lvlText w:val="%1.%2.%3.%4.%5.%6.%7.%8.%9."/>
      <w:lvlJc w:val="left"/>
      <w:pPr>
        <w:ind w:left="1032" w:hanging="2160"/>
      </w:pPr>
      <w:rPr>
        <w:rFonts w:hint="default"/>
      </w:rPr>
    </w:lvl>
  </w:abstractNum>
  <w:abstractNum w:abstractNumId="20" w15:restartNumberingAfterBreak="0">
    <w:nsid w:val="250433D1"/>
    <w:multiLevelType w:val="hybridMultilevel"/>
    <w:tmpl w:val="B800602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267103F8"/>
    <w:multiLevelType w:val="hybridMultilevel"/>
    <w:tmpl w:val="11203594"/>
    <w:lvl w:ilvl="0" w:tplc="0410000F">
      <w:start w:val="1"/>
      <w:numFmt w:val="decimal"/>
      <w:lvlText w:val="%1."/>
      <w:lvlJc w:val="left"/>
      <w:pPr>
        <w:ind w:left="360" w:hanging="360"/>
      </w:pPr>
      <w:rPr>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3010051E"/>
    <w:multiLevelType w:val="multilevel"/>
    <w:tmpl w:val="316096C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32B04A3C"/>
    <w:multiLevelType w:val="hybridMultilevel"/>
    <w:tmpl w:val="02C221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77B2FA7"/>
    <w:multiLevelType w:val="multilevel"/>
    <w:tmpl w:val="A1E0B44C"/>
    <w:lvl w:ilvl="0">
      <w:start w:val="6"/>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7AA2AE9"/>
    <w:multiLevelType w:val="multilevel"/>
    <w:tmpl w:val="7E0E3BFE"/>
    <w:lvl w:ilvl="0">
      <w:start w:val="1"/>
      <w:numFmt w:val="decimal"/>
      <w:lvlText w:val="%1."/>
      <w:lvlJc w:val="left"/>
      <w:pPr>
        <w:ind w:left="360" w:hanging="360"/>
      </w:pPr>
      <w:rPr>
        <w:color w:val="auto"/>
      </w:rPr>
    </w:lvl>
    <w:lvl w:ilvl="1">
      <w:start w:val="1"/>
      <w:numFmt w:val="decimal"/>
      <w:isLgl/>
      <w:lvlText w:val="%1.%2."/>
      <w:lvlJc w:val="left"/>
      <w:pPr>
        <w:ind w:left="579" w:hanging="720"/>
      </w:pPr>
      <w:rPr>
        <w:rFonts w:hint="default"/>
      </w:rPr>
    </w:lvl>
    <w:lvl w:ilvl="2">
      <w:start w:val="1"/>
      <w:numFmt w:val="decimal"/>
      <w:isLgl/>
      <w:lvlText w:val="%1.%2.%3."/>
      <w:lvlJc w:val="left"/>
      <w:pPr>
        <w:ind w:left="579" w:hanging="720"/>
      </w:pPr>
      <w:rPr>
        <w:rFonts w:hint="default"/>
      </w:rPr>
    </w:lvl>
    <w:lvl w:ilvl="3">
      <w:start w:val="1"/>
      <w:numFmt w:val="decimal"/>
      <w:isLgl/>
      <w:lvlText w:val="%1.%2.%3.%4."/>
      <w:lvlJc w:val="left"/>
      <w:pPr>
        <w:ind w:left="939" w:hanging="1080"/>
      </w:pPr>
      <w:rPr>
        <w:rFonts w:hint="default"/>
      </w:rPr>
    </w:lvl>
    <w:lvl w:ilvl="4">
      <w:start w:val="1"/>
      <w:numFmt w:val="decimal"/>
      <w:isLgl/>
      <w:lvlText w:val="%1.%2.%3.%4.%5."/>
      <w:lvlJc w:val="left"/>
      <w:pPr>
        <w:ind w:left="1299" w:hanging="1440"/>
      </w:pPr>
      <w:rPr>
        <w:rFonts w:hint="default"/>
      </w:rPr>
    </w:lvl>
    <w:lvl w:ilvl="5">
      <w:start w:val="1"/>
      <w:numFmt w:val="decimal"/>
      <w:isLgl/>
      <w:lvlText w:val="%1.%2.%3.%4.%5.%6."/>
      <w:lvlJc w:val="left"/>
      <w:pPr>
        <w:ind w:left="1299" w:hanging="1440"/>
      </w:pPr>
      <w:rPr>
        <w:rFonts w:hint="default"/>
      </w:rPr>
    </w:lvl>
    <w:lvl w:ilvl="6">
      <w:start w:val="1"/>
      <w:numFmt w:val="decimal"/>
      <w:isLgl/>
      <w:lvlText w:val="%1.%2.%3.%4.%5.%6.%7."/>
      <w:lvlJc w:val="left"/>
      <w:pPr>
        <w:ind w:left="1659" w:hanging="1800"/>
      </w:pPr>
      <w:rPr>
        <w:rFonts w:hint="default"/>
      </w:rPr>
    </w:lvl>
    <w:lvl w:ilvl="7">
      <w:start w:val="1"/>
      <w:numFmt w:val="decimal"/>
      <w:isLgl/>
      <w:lvlText w:val="%1.%2.%3.%4.%5.%6.%7.%8."/>
      <w:lvlJc w:val="left"/>
      <w:pPr>
        <w:ind w:left="2019" w:hanging="2160"/>
      </w:pPr>
      <w:rPr>
        <w:rFonts w:hint="default"/>
      </w:rPr>
    </w:lvl>
    <w:lvl w:ilvl="8">
      <w:start w:val="1"/>
      <w:numFmt w:val="decimal"/>
      <w:isLgl/>
      <w:lvlText w:val="%1.%2.%3.%4.%5.%6.%7.%8.%9."/>
      <w:lvlJc w:val="left"/>
      <w:pPr>
        <w:ind w:left="2019" w:hanging="2160"/>
      </w:pPr>
      <w:rPr>
        <w:rFonts w:hint="default"/>
      </w:rPr>
    </w:lvl>
  </w:abstractNum>
  <w:abstractNum w:abstractNumId="26" w15:restartNumberingAfterBreak="0">
    <w:nsid w:val="38763401"/>
    <w:multiLevelType w:val="multilevel"/>
    <w:tmpl w:val="AE882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D356BAE"/>
    <w:multiLevelType w:val="hybridMultilevel"/>
    <w:tmpl w:val="73FCE6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43973E79"/>
    <w:multiLevelType w:val="hybridMultilevel"/>
    <w:tmpl w:val="BD3AF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48DA04A6"/>
    <w:multiLevelType w:val="hybridMultilevel"/>
    <w:tmpl w:val="4440C3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4A05733C"/>
    <w:multiLevelType w:val="hybridMultilevel"/>
    <w:tmpl w:val="9A7058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E2A6115"/>
    <w:multiLevelType w:val="hybridMultilevel"/>
    <w:tmpl w:val="7C08B4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F694322"/>
    <w:multiLevelType w:val="hybridMultilevel"/>
    <w:tmpl w:val="6090ED4A"/>
    <w:lvl w:ilvl="0" w:tplc="F2F40AA2">
      <w:start w:val="1"/>
      <w:numFmt w:val="decimal"/>
      <w:lvlText w:val="%1."/>
      <w:lvlJc w:val="left"/>
      <w:pPr>
        <w:ind w:left="720" w:hanging="360"/>
      </w:pPr>
      <w:rPr>
        <w:sz w:val="24"/>
        <w:szCs w:val="24"/>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15:restartNumberingAfterBreak="0">
    <w:nsid w:val="4FA64923"/>
    <w:multiLevelType w:val="hybridMultilevel"/>
    <w:tmpl w:val="07964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0883674"/>
    <w:multiLevelType w:val="multilevel"/>
    <w:tmpl w:val="A54248E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4B868C2"/>
    <w:multiLevelType w:val="multilevel"/>
    <w:tmpl w:val="6A549CE8"/>
    <w:lvl w:ilvl="0">
      <w:start w:val="5"/>
      <w:numFmt w:val="decimal"/>
      <w:lvlText w:val="%1."/>
      <w:lvlJc w:val="left"/>
      <w:pPr>
        <w:ind w:left="756" w:hanging="756"/>
      </w:pPr>
      <w:rPr>
        <w:rFonts w:hint="default"/>
      </w:rPr>
    </w:lvl>
    <w:lvl w:ilvl="1">
      <w:start w:val="6"/>
      <w:numFmt w:val="decimal"/>
      <w:lvlText w:val="%1.%2."/>
      <w:lvlJc w:val="left"/>
      <w:pPr>
        <w:ind w:left="756" w:hanging="756"/>
      </w:pPr>
      <w:rPr>
        <w:rFonts w:hint="default"/>
      </w:rPr>
    </w:lvl>
    <w:lvl w:ilvl="2">
      <w:start w:val="3"/>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E430376"/>
    <w:multiLevelType w:val="multilevel"/>
    <w:tmpl w:val="ABE64C9A"/>
    <w:lvl w:ilvl="0">
      <w:start w:val="1"/>
      <w:numFmt w:val="decimal"/>
      <w:lvlText w:val="%1."/>
      <w:lvlJc w:val="left"/>
      <w:pPr>
        <w:ind w:left="720" w:hanging="360"/>
      </w:pPr>
    </w:lvl>
    <w:lvl w:ilvl="1">
      <w:start w:val="5"/>
      <w:numFmt w:val="decimal"/>
      <w:isLgl/>
      <w:lvlText w:val="%1.%2."/>
      <w:lvlJc w:val="left"/>
      <w:pPr>
        <w:ind w:left="1116" w:hanging="756"/>
      </w:pPr>
      <w:rPr>
        <w:rFonts w:hint="default"/>
      </w:rPr>
    </w:lvl>
    <w:lvl w:ilvl="2">
      <w:start w:val="2"/>
      <w:numFmt w:val="decimal"/>
      <w:isLgl/>
      <w:lvlText w:val="%1.%2.%3."/>
      <w:lvlJc w:val="left"/>
      <w:pPr>
        <w:ind w:left="756" w:hanging="756"/>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E5E0D0E"/>
    <w:multiLevelType w:val="multilevel"/>
    <w:tmpl w:val="44225B60"/>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17879D7"/>
    <w:multiLevelType w:val="hybridMultilevel"/>
    <w:tmpl w:val="0A48D8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052763"/>
    <w:multiLevelType w:val="multilevel"/>
    <w:tmpl w:val="54E8B558"/>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2F1034A"/>
    <w:multiLevelType w:val="multilevel"/>
    <w:tmpl w:val="534046C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678354A9"/>
    <w:multiLevelType w:val="hybridMultilevel"/>
    <w:tmpl w:val="38CA1A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A4C360C"/>
    <w:multiLevelType w:val="hybridMultilevel"/>
    <w:tmpl w:val="AA8664C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F575AF"/>
    <w:multiLevelType w:val="multilevel"/>
    <w:tmpl w:val="7E0E3BFE"/>
    <w:lvl w:ilvl="0">
      <w:start w:val="1"/>
      <w:numFmt w:val="decimal"/>
      <w:lvlText w:val="%1."/>
      <w:lvlJc w:val="left"/>
      <w:pPr>
        <w:ind w:left="501" w:hanging="360"/>
      </w:pPr>
      <w:rPr>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00A09BC"/>
    <w:multiLevelType w:val="hybridMultilevel"/>
    <w:tmpl w:val="82464F7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581C50"/>
    <w:multiLevelType w:val="hybridMultilevel"/>
    <w:tmpl w:val="B66E20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38250240">
    <w:abstractNumId w:val="30"/>
  </w:num>
  <w:num w:numId="2" w16cid:durableId="1465191999">
    <w:abstractNumId w:val="45"/>
  </w:num>
  <w:num w:numId="3" w16cid:durableId="847866074">
    <w:abstractNumId w:val="34"/>
  </w:num>
  <w:num w:numId="4" w16cid:durableId="1966889441">
    <w:abstractNumId w:val="29"/>
  </w:num>
  <w:num w:numId="5" w16cid:durableId="1475827881">
    <w:abstractNumId w:val="20"/>
  </w:num>
  <w:num w:numId="6" w16cid:durableId="6707183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91108987">
    <w:abstractNumId w:val="22"/>
  </w:num>
  <w:num w:numId="8" w16cid:durableId="794911087">
    <w:abstractNumId w:val="36"/>
  </w:num>
  <w:num w:numId="9" w16cid:durableId="699164416">
    <w:abstractNumId w:val="23"/>
  </w:num>
  <w:num w:numId="10" w16cid:durableId="777797129">
    <w:abstractNumId w:val="14"/>
  </w:num>
  <w:num w:numId="11" w16cid:durableId="848837635">
    <w:abstractNumId w:val="4"/>
  </w:num>
  <w:num w:numId="12" w16cid:durableId="1851018386">
    <w:abstractNumId w:val="31"/>
  </w:num>
  <w:num w:numId="13" w16cid:durableId="1372144981">
    <w:abstractNumId w:val="40"/>
  </w:num>
  <w:num w:numId="14" w16cid:durableId="449860547">
    <w:abstractNumId w:val="26"/>
  </w:num>
  <w:num w:numId="15" w16cid:durableId="644814808">
    <w:abstractNumId w:val="41"/>
  </w:num>
  <w:num w:numId="16" w16cid:durableId="1891190300">
    <w:abstractNumId w:val="13"/>
  </w:num>
  <w:num w:numId="17" w16cid:durableId="1855218728">
    <w:abstractNumId w:val="11"/>
  </w:num>
  <w:num w:numId="18" w16cid:durableId="10556681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99472178">
    <w:abstractNumId w:val="15"/>
  </w:num>
  <w:num w:numId="20" w16cid:durableId="495534038">
    <w:abstractNumId w:val="17"/>
  </w:num>
  <w:num w:numId="21" w16cid:durableId="747964907">
    <w:abstractNumId w:val="18"/>
  </w:num>
  <w:num w:numId="22" w16cid:durableId="1817070049">
    <w:abstractNumId w:val="5"/>
  </w:num>
  <w:num w:numId="23" w16cid:durableId="672994496">
    <w:abstractNumId w:val="33"/>
  </w:num>
  <w:num w:numId="24" w16cid:durableId="1053850288">
    <w:abstractNumId w:val="6"/>
  </w:num>
  <w:num w:numId="25" w16cid:durableId="457987928">
    <w:abstractNumId w:val="43"/>
  </w:num>
  <w:num w:numId="26" w16cid:durableId="839857462">
    <w:abstractNumId w:val="10"/>
  </w:num>
  <w:num w:numId="27" w16cid:durableId="1879388508">
    <w:abstractNumId w:val="38"/>
  </w:num>
  <w:num w:numId="28" w16cid:durableId="965238021">
    <w:abstractNumId w:val="28"/>
  </w:num>
  <w:num w:numId="29" w16cid:durableId="1257784755">
    <w:abstractNumId w:val="25"/>
  </w:num>
  <w:num w:numId="30" w16cid:durableId="402027043">
    <w:abstractNumId w:val="44"/>
  </w:num>
  <w:num w:numId="31" w16cid:durableId="197158589">
    <w:abstractNumId w:val="12"/>
  </w:num>
  <w:num w:numId="32" w16cid:durableId="337930067">
    <w:abstractNumId w:val="19"/>
  </w:num>
  <w:num w:numId="33" w16cid:durableId="1821724048">
    <w:abstractNumId w:val="35"/>
  </w:num>
  <w:num w:numId="34" w16cid:durableId="1029447889">
    <w:abstractNumId w:val="1"/>
  </w:num>
  <w:num w:numId="35" w16cid:durableId="789857829">
    <w:abstractNumId w:val="24"/>
  </w:num>
  <w:num w:numId="36" w16cid:durableId="1449474705">
    <w:abstractNumId w:val="9"/>
  </w:num>
  <w:num w:numId="37" w16cid:durableId="1653758231">
    <w:abstractNumId w:val="3"/>
  </w:num>
  <w:num w:numId="38" w16cid:durableId="14497401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33793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75543652">
    <w:abstractNumId w:val="2"/>
  </w:num>
  <w:num w:numId="41" w16cid:durableId="531917522">
    <w:abstractNumId w:val="39"/>
  </w:num>
  <w:num w:numId="42" w16cid:durableId="1825849763">
    <w:abstractNumId w:val="7"/>
  </w:num>
  <w:num w:numId="43" w16cid:durableId="1105880457">
    <w:abstractNumId w:val="37"/>
  </w:num>
  <w:num w:numId="44" w16cid:durableId="1402022786">
    <w:abstractNumId w:val="32"/>
  </w:num>
  <w:num w:numId="45" w16cid:durableId="2127234342">
    <w:abstractNumId w:val="21"/>
  </w:num>
  <w:num w:numId="46" w16cid:durableId="497694140">
    <w:abstractNumId w:val="16"/>
  </w:num>
  <w:num w:numId="47" w16cid:durableId="901401544">
    <w:abstractNumId w:val="42"/>
  </w:num>
  <w:num w:numId="48" w16cid:durableId="563613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4"/>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842"/>
    <w:rsid w:val="0000086B"/>
    <w:rsid w:val="000010DD"/>
    <w:rsid w:val="00002A02"/>
    <w:rsid w:val="00002A30"/>
    <w:rsid w:val="0000642D"/>
    <w:rsid w:val="00006CC8"/>
    <w:rsid w:val="00007CCB"/>
    <w:rsid w:val="00013A29"/>
    <w:rsid w:val="00015515"/>
    <w:rsid w:val="0001557A"/>
    <w:rsid w:val="000166F6"/>
    <w:rsid w:val="00016D37"/>
    <w:rsid w:val="0002261C"/>
    <w:rsid w:val="00023B0E"/>
    <w:rsid w:val="0002550E"/>
    <w:rsid w:val="000258EE"/>
    <w:rsid w:val="0003060F"/>
    <w:rsid w:val="00031720"/>
    <w:rsid w:val="000321D3"/>
    <w:rsid w:val="00033982"/>
    <w:rsid w:val="00033E17"/>
    <w:rsid w:val="00034DB7"/>
    <w:rsid w:val="00035809"/>
    <w:rsid w:val="00035E4C"/>
    <w:rsid w:val="000400CC"/>
    <w:rsid w:val="00042EDC"/>
    <w:rsid w:val="00044B3F"/>
    <w:rsid w:val="00046CC2"/>
    <w:rsid w:val="000510F7"/>
    <w:rsid w:val="00053434"/>
    <w:rsid w:val="000551D7"/>
    <w:rsid w:val="00060636"/>
    <w:rsid w:val="00061320"/>
    <w:rsid w:val="00061480"/>
    <w:rsid w:val="00062ED2"/>
    <w:rsid w:val="000632AE"/>
    <w:rsid w:val="00066949"/>
    <w:rsid w:val="00067121"/>
    <w:rsid w:val="000712CD"/>
    <w:rsid w:val="000715BA"/>
    <w:rsid w:val="00073C81"/>
    <w:rsid w:val="0007426F"/>
    <w:rsid w:val="00077585"/>
    <w:rsid w:val="00082ECA"/>
    <w:rsid w:val="00083D75"/>
    <w:rsid w:val="000840DF"/>
    <w:rsid w:val="000877E3"/>
    <w:rsid w:val="00087DDD"/>
    <w:rsid w:val="0009089D"/>
    <w:rsid w:val="00091227"/>
    <w:rsid w:val="00091359"/>
    <w:rsid w:val="000928BA"/>
    <w:rsid w:val="00092A72"/>
    <w:rsid w:val="00092AAE"/>
    <w:rsid w:val="00092E58"/>
    <w:rsid w:val="00093B6D"/>
    <w:rsid w:val="0009530A"/>
    <w:rsid w:val="00095B21"/>
    <w:rsid w:val="000A0200"/>
    <w:rsid w:val="000A0550"/>
    <w:rsid w:val="000A3419"/>
    <w:rsid w:val="000A3CA9"/>
    <w:rsid w:val="000A3F5B"/>
    <w:rsid w:val="000A5832"/>
    <w:rsid w:val="000A5A83"/>
    <w:rsid w:val="000A7719"/>
    <w:rsid w:val="000B192B"/>
    <w:rsid w:val="000B21AA"/>
    <w:rsid w:val="000B3B0D"/>
    <w:rsid w:val="000B4C98"/>
    <w:rsid w:val="000B7049"/>
    <w:rsid w:val="000B7353"/>
    <w:rsid w:val="000C0B80"/>
    <w:rsid w:val="000C203F"/>
    <w:rsid w:val="000C29AE"/>
    <w:rsid w:val="000C358C"/>
    <w:rsid w:val="000C4D5C"/>
    <w:rsid w:val="000C6595"/>
    <w:rsid w:val="000D147E"/>
    <w:rsid w:val="000D19E9"/>
    <w:rsid w:val="000D303B"/>
    <w:rsid w:val="000D540D"/>
    <w:rsid w:val="000D6A7E"/>
    <w:rsid w:val="000E0D11"/>
    <w:rsid w:val="000E1D5C"/>
    <w:rsid w:val="000E31FB"/>
    <w:rsid w:val="000E4018"/>
    <w:rsid w:val="000E4C87"/>
    <w:rsid w:val="000E5128"/>
    <w:rsid w:val="000E68EB"/>
    <w:rsid w:val="000F0EF4"/>
    <w:rsid w:val="000F2FB2"/>
    <w:rsid w:val="000F3475"/>
    <w:rsid w:val="000F3D7F"/>
    <w:rsid w:val="000F4AA4"/>
    <w:rsid w:val="000F5955"/>
    <w:rsid w:val="000F7C40"/>
    <w:rsid w:val="000F7E33"/>
    <w:rsid w:val="00100BCB"/>
    <w:rsid w:val="00101030"/>
    <w:rsid w:val="001022AC"/>
    <w:rsid w:val="00102520"/>
    <w:rsid w:val="00103162"/>
    <w:rsid w:val="00103EE7"/>
    <w:rsid w:val="00103FA6"/>
    <w:rsid w:val="001052E1"/>
    <w:rsid w:val="001061A6"/>
    <w:rsid w:val="00107B94"/>
    <w:rsid w:val="00107D0C"/>
    <w:rsid w:val="001100BB"/>
    <w:rsid w:val="0011108D"/>
    <w:rsid w:val="00111447"/>
    <w:rsid w:val="00111D10"/>
    <w:rsid w:val="001121AD"/>
    <w:rsid w:val="0011238A"/>
    <w:rsid w:val="001135B2"/>
    <w:rsid w:val="00113DDC"/>
    <w:rsid w:val="00116BF4"/>
    <w:rsid w:val="00121750"/>
    <w:rsid w:val="00121A55"/>
    <w:rsid w:val="001220FA"/>
    <w:rsid w:val="00123E51"/>
    <w:rsid w:val="0012623C"/>
    <w:rsid w:val="00126539"/>
    <w:rsid w:val="0012686E"/>
    <w:rsid w:val="00127C65"/>
    <w:rsid w:val="00132A11"/>
    <w:rsid w:val="0013409C"/>
    <w:rsid w:val="00134CB7"/>
    <w:rsid w:val="00135AF4"/>
    <w:rsid w:val="0013789C"/>
    <w:rsid w:val="00140F94"/>
    <w:rsid w:val="00142422"/>
    <w:rsid w:val="00142FB6"/>
    <w:rsid w:val="00143961"/>
    <w:rsid w:val="00144372"/>
    <w:rsid w:val="00144D0B"/>
    <w:rsid w:val="001469CC"/>
    <w:rsid w:val="00147920"/>
    <w:rsid w:val="00147E97"/>
    <w:rsid w:val="0015270B"/>
    <w:rsid w:val="00153A56"/>
    <w:rsid w:val="00154EB2"/>
    <w:rsid w:val="00160453"/>
    <w:rsid w:val="001609A7"/>
    <w:rsid w:val="00163E28"/>
    <w:rsid w:val="001678D2"/>
    <w:rsid w:val="0017091C"/>
    <w:rsid w:val="00171714"/>
    <w:rsid w:val="001721CC"/>
    <w:rsid w:val="00176BB4"/>
    <w:rsid w:val="00182E70"/>
    <w:rsid w:val="0018363E"/>
    <w:rsid w:val="00184452"/>
    <w:rsid w:val="00185268"/>
    <w:rsid w:val="00185B29"/>
    <w:rsid w:val="00186708"/>
    <w:rsid w:val="00186FCB"/>
    <w:rsid w:val="00187A67"/>
    <w:rsid w:val="00190EC4"/>
    <w:rsid w:val="001916FC"/>
    <w:rsid w:val="0019394C"/>
    <w:rsid w:val="00194880"/>
    <w:rsid w:val="00195D4A"/>
    <w:rsid w:val="00196BF9"/>
    <w:rsid w:val="001A2AA9"/>
    <w:rsid w:val="001A38E4"/>
    <w:rsid w:val="001A39A2"/>
    <w:rsid w:val="001A3C2A"/>
    <w:rsid w:val="001B2301"/>
    <w:rsid w:val="001B282D"/>
    <w:rsid w:val="001B33EC"/>
    <w:rsid w:val="001B6D37"/>
    <w:rsid w:val="001B778D"/>
    <w:rsid w:val="001C00BA"/>
    <w:rsid w:val="001C20AD"/>
    <w:rsid w:val="001D1EB6"/>
    <w:rsid w:val="001D396B"/>
    <w:rsid w:val="001D5638"/>
    <w:rsid w:val="001E067D"/>
    <w:rsid w:val="001E0A4E"/>
    <w:rsid w:val="001E2F5E"/>
    <w:rsid w:val="001E5A39"/>
    <w:rsid w:val="001E5AC6"/>
    <w:rsid w:val="001E7EFB"/>
    <w:rsid w:val="001F0C02"/>
    <w:rsid w:val="001F10BF"/>
    <w:rsid w:val="001F2C80"/>
    <w:rsid w:val="001F3294"/>
    <w:rsid w:val="001F3FFE"/>
    <w:rsid w:val="001F466B"/>
    <w:rsid w:val="001F5696"/>
    <w:rsid w:val="001F7CA2"/>
    <w:rsid w:val="0020166D"/>
    <w:rsid w:val="002019AE"/>
    <w:rsid w:val="00201B41"/>
    <w:rsid w:val="00203BB2"/>
    <w:rsid w:val="00203CB5"/>
    <w:rsid w:val="002048A1"/>
    <w:rsid w:val="00204B36"/>
    <w:rsid w:val="0020513C"/>
    <w:rsid w:val="0020527E"/>
    <w:rsid w:val="00212115"/>
    <w:rsid w:val="00212120"/>
    <w:rsid w:val="002131FD"/>
    <w:rsid w:val="00214179"/>
    <w:rsid w:val="00214307"/>
    <w:rsid w:val="00214727"/>
    <w:rsid w:val="00214979"/>
    <w:rsid w:val="00214E83"/>
    <w:rsid w:val="00215580"/>
    <w:rsid w:val="0021688E"/>
    <w:rsid w:val="00216E23"/>
    <w:rsid w:val="00217833"/>
    <w:rsid w:val="00217A22"/>
    <w:rsid w:val="00220659"/>
    <w:rsid w:val="002208AD"/>
    <w:rsid w:val="0022094C"/>
    <w:rsid w:val="00221620"/>
    <w:rsid w:val="00222C91"/>
    <w:rsid w:val="00225473"/>
    <w:rsid w:val="002300F8"/>
    <w:rsid w:val="00230E1E"/>
    <w:rsid w:val="00231364"/>
    <w:rsid w:val="00231E02"/>
    <w:rsid w:val="00234B26"/>
    <w:rsid w:val="00242C6D"/>
    <w:rsid w:val="00244C56"/>
    <w:rsid w:val="00244FED"/>
    <w:rsid w:val="0024587F"/>
    <w:rsid w:val="00245F5D"/>
    <w:rsid w:val="00246F74"/>
    <w:rsid w:val="00247B16"/>
    <w:rsid w:val="002516FC"/>
    <w:rsid w:val="00251DB0"/>
    <w:rsid w:val="00251F30"/>
    <w:rsid w:val="0025329A"/>
    <w:rsid w:val="00254153"/>
    <w:rsid w:val="00254A77"/>
    <w:rsid w:val="00260708"/>
    <w:rsid w:val="00263AB1"/>
    <w:rsid w:val="002649CF"/>
    <w:rsid w:val="002660B8"/>
    <w:rsid w:val="002674FD"/>
    <w:rsid w:val="0026770F"/>
    <w:rsid w:val="00270B31"/>
    <w:rsid w:val="00270EB4"/>
    <w:rsid w:val="00270F46"/>
    <w:rsid w:val="002710E6"/>
    <w:rsid w:val="00271381"/>
    <w:rsid w:val="00271C10"/>
    <w:rsid w:val="0027425F"/>
    <w:rsid w:val="00275300"/>
    <w:rsid w:val="00275FA9"/>
    <w:rsid w:val="00282168"/>
    <w:rsid w:val="0028578F"/>
    <w:rsid w:val="0028655A"/>
    <w:rsid w:val="002866AA"/>
    <w:rsid w:val="002878C2"/>
    <w:rsid w:val="002926BF"/>
    <w:rsid w:val="00295A7D"/>
    <w:rsid w:val="00296374"/>
    <w:rsid w:val="002A29BC"/>
    <w:rsid w:val="002A4785"/>
    <w:rsid w:val="002A5E24"/>
    <w:rsid w:val="002A6987"/>
    <w:rsid w:val="002A7A0E"/>
    <w:rsid w:val="002B07D5"/>
    <w:rsid w:val="002B39BF"/>
    <w:rsid w:val="002B3FDD"/>
    <w:rsid w:val="002B4227"/>
    <w:rsid w:val="002B4838"/>
    <w:rsid w:val="002B5185"/>
    <w:rsid w:val="002B6CF9"/>
    <w:rsid w:val="002B7359"/>
    <w:rsid w:val="002C001D"/>
    <w:rsid w:val="002C1180"/>
    <w:rsid w:val="002C248E"/>
    <w:rsid w:val="002C2DDC"/>
    <w:rsid w:val="002C301E"/>
    <w:rsid w:val="002C587F"/>
    <w:rsid w:val="002C7686"/>
    <w:rsid w:val="002D32CF"/>
    <w:rsid w:val="002D4665"/>
    <w:rsid w:val="002D47FD"/>
    <w:rsid w:val="002D6674"/>
    <w:rsid w:val="002D6937"/>
    <w:rsid w:val="002D6A0F"/>
    <w:rsid w:val="002D6A13"/>
    <w:rsid w:val="002D7020"/>
    <w:rsid w:val="002E2887"/>
    <w:rsid w:val="002E2D79"/>
    <w:rsid w:val="002E488C"/>
    <w:rsid w:val="002E64F3"/>
    <w:rsid w:val="002F13D2"/>
    <w:rsid w:val="002F1529"/>
    <w:rsid w:val="002F1821"/>
    <w:rsid w:val="002F1DD7"/>
    <w:rsid w:val="002F1EF0"/>
    <w:rsid w:val="002F2C33"/>
    <w:rsid w:val="002F3BA5"/>
    <w:rsid w:val="002F3DA1"/>
    <w:rsid w:val="002F49E5"/>
    <w:rsid w:val="002F70B8"/>
    <w:rsid w:val="002F741C"/>
    <w:rsid w:val="002F7EE1"/>
    <w:rsid w:val="00301E30"/>
    <w:rsid w:val="00302DAF"/>
    <w:rsid w:val="003054E7"/>
    <w:rsid w:val="00306786"/>
    <w:rsid w:val="00312D6B"/>
    <w:rsid w:val="00313294"/>
    <w:rsid w:val="003146AB"/>
    <w:rsid w:val="00314D9A"/>
    <w:rsid w:val="00316342"/>
    <w:rsid w:val="00316788"/>
    <w:rsid w:val="00316C9D"/>
    <w:rsid w:val="00317CF6"/>
    <w:rsid w:val="00320D5A"/>
    <w:rsid w:val="00320ECF"/>
    <w:rsid w:val="0032172C"/>
    <w:rsid w:val="0032334E"/>
    <w:rsid w:val="00325A4F"/>
    <w:rsid w:val="00325E4F"/>
    <w:rsid w:val="00325FB1"/>
    <w:rsid w:val="00327537"/>
    <w:rsid w:val="00327783"/>
    <w:rsid w:val="00330007"/>
    <w:rsid w:val="0033086B"/>
    <w:rsid w:val="00331EDA"/>
    <w:rsid w:val="0033267E"/>
    <w:rsid w:val="003331F9"/>
    <w:rsid w:val="0033336C"/>
    <w:rsid w:val="00333753"/>
    <w:rsid w:val="00333825"/>
    <w:rsid w:val="00334208"/>
    <w:rsid w:val="00334CEB"/>
    <w:rsid w:val="00337180"/>
    <w:rsid w:val="0034244D"/>
    <w:rsid w:val="003426E6"/>
    <w:rsid w:val="00343155"/>
    <w:rsid w:val="003451ED"/>
    <w:rsid w:val="003459E5"/>
    <w:rsid w:val="00345C1B"/>
    <w:rsid w:val="00346E5C"/>
    <w:rsid w:val="0035144A"/>
    <w:rsid w:val="00351544"/>
    <w:rsid w:val="00352698"/>
    <w:rsid w:val="003526E9"/>
    <w:rsid w:val="003529FD"/>
    <w:rsid w:val="00355BAA"/>
    <w:rsid w:val="00355FB0"/>
    <w:rsid w:val="0035792A"/>
    <w:rsid w:val="0036055C"/>
    <w:rsid w:val="00360BB8"/>
    <w:rsid w:val="0036288C"/>
    <w:rsid w:val="00363971"/>
    <w:rsid w:val="00365CCB"/>
    <w:rsid w:val="00365D7E"/>
    <w:rsid w:val="003671C5"/>
    <w:rsid w:val="0037070F"/>
    <w:rsid w:val="00371863"/>
    <w:rsid w:val="003723BA"/>
    <w:rsid w:val="00374D98"/>
    <w:rsid w:val="00376EFD"/>
    <w:rsid w:val="00377140"/>
    <w:rsid w:val="00380518"/>
    <w:rsid w:val="0038090C"/>
    <w:rsid w:val="00382519"/>
    <w:rsid w:val="00382858"/>
    <w:rsid w:val="00386619"/>
    <w:rsid w:val="00386DF5"/>
    <w:rsid w:val="0038724E"/>
    <w:rsid w:val="00387450"/>
    <w:rsid w:val="00387F0C"/>
    <w:rsid w:val="00390EED"/>
    <w:rsid w:val="003928C9"/>
    <w:rsid w:val="0039374D"/>
    <w:rsid w:val="00393DBC"/>
    <w:rsid w:val="003941E2"/>
    <w:rsid w:val="00394C62"/>
    <w:rsid w:val="003952EB"/>
    <w:rsid w:val="00395BD6"/>
    <w:rsid w:val="00396447"/>
    <w:rsid w:val="003A25B8"/>
    <w:rsid w:val="003A2E65"/>
    <w:rsid w:val="003A4F4F"/>
    <w:rsid w:val="003A67F9"/>
    <w:rsid w:val="003A7F8D"/>
    <w:rsid w:val="003B4490"/>
    <w:rsid w:val="003B5A12"/>
    <w:rsid w:val="003B60E4"/>
    <w:rsid w:val="003B74A1"/>
    <w:rsid w:val="003C03D6"/>
    <w:rsid w:val="003C30B0"/>
    <w:rsid w:val="003C413B"/>
    <w:rsid w:val="003C5D49"/>
    <w:rsid w:val="003C6412"/>
    <w:rsid w:val="003C66D3"/>
    <w:rsid w:val="003C6B01"/>
    <w:rsid w:val="003C7136"/>
    <w:rsid w:val="003D104D"/>
    <w:rsid w:val="003D24D6"/>
    <w:rsid w:val="003D37C7"/>
    <w:rsid w:val="003D3964"/>
    <w:rsid w:val="003D48BC"/>
    <w:rsid w:val="003D5B28"/>
    <w:rsid w:val="003E140B"/>
    <w:rsid w:val="003E4FCD"/>
    <w:rsid w:val="003E750D"/>
    <w:rsid w:val="003E7A6D"/>
    <w:rsid w:val="003F2291"/>
    <w:rsid w:val="0040167C"/>
    <w:rsid w:val="0040190D"/>
    <w:rsid w:val="004031DC"/>
    <w:rsid w:val="0040417C"/>
    <w:rsid w:val="00404974"/>
    <w:rsid w:val="00404AF0"/>
    <w:rsid w:val="0040645C"/>
    <w:rsid w:val="0041484E"/>
    <w:rsid w:val="0041713B"/>
    <w:rsid w:val="004175A9"/>
    <w:rsid w:val="00417B8A"/>
    <w:rsid w:val="00417E1F"/>
    <w:rsid w:val="00420037"/>
    <w:rsid w:val="004200C4"/>
    <w:rsid w:val="0042010E"/>
    <w:rsid w:val="00420DF0"/>
    <w:rsid w:val="0042220E"/>
    <w:rsid w:val="00422F49"/>
    <w:rsid w:val="00424D59"/>
    <w:rsid w:val="0042589B"/>
    <w:rsid w:val="00426F31"/>
    <w:rsid w:val="0042788F"/>
    <w:rsid w:val="00427A3B"/>
    <w:rsid w:val="00427A84"/>
    <w:rsid w:val="0043399E"/>
    <w:rsid w:val="00434EE3"/>
    <w:rsid w:val="004354AE"/>
    <w:rsid w:val="004362D8"/>
    <w:rsid w:val="004370A7"/>
    <w:rsid w:val="0043715F"/>
    <w:rsid w:val="004419DD"/>
    <w:rsid w:val="00442CEC"/>
    <w:rsid w:val="00443553"/>
    <w:rsid w:val="004446BE"/>
    <w:rsid w:val="0045162A"/>
    <w:rsid w:val="00454B8C"/>
    <w:rsid w:val="00457FD9"/>
    <w:rsid w:val="004601FE"/>
    <w:rsid w:val="0046332A"/>
    <w:rsid w:val="00463E70"/>
    <w:rsid w:val="00466B51"/>
    <w:rsid w:val="00470AD5"/>
    <w:rsid w:val="00471F95"/>
    <w:rsid w:val="0047245A"/>
    <w:rsid w:val="00472659"/>
    <w:rsid w:val="0047299B"/>
    <w:rsid w:val="00473578"/>
    <w:rsid w:val="004744BF"/>
    <w:rsid w:val="00474E94"/>
    <w:rsid w:val="00477062"/>
    <w:rsid w:val="00477D69"/>
    <w:rsid w:val="00481485"/>
    <w:rsid w:val="004822B1"/>
    <w:rsid w:val="00482F0D"/>
    <w:rsid w:val="004841FB"/>
    <w:rsid w:val="00485C4C"/>
    <w:rsid w:val="00495C74"/>
    <w:rsid w:val="00497022"/>
    <w:rsid w:val="004A0014"/>
    <w:rsid w:val="004A0AE1"/>
    <w:rsid w:val="004A1C72"/>
    <w:rsid w:val="004A1FD1"/>
    <w:rsid w:val="004A466B"/>
    <w:rsid w:val="004A5134"/>
    <w:rsid w:val="004A696F"/>
    <w:rsid w:val="004A78B6"/>
    <w:rsid w:val="004B2AF0"/>
    <w:rsid w:val="004B5D52"/>
    <w:rsid w:val="004B73E7"/>
    <w:rsid w:val="004C0738"/>
    <w:rsid w:val="004C08DA"/>
    <w:rsid w:val="004C0E3E"/>
    <w:rsid w:val="004C4E0A"/>
    <w:rsid w:val="004D198A"/>
    <w:rsid w:val="004D2153"/>
    <w:rsid w:val="004D4982"/>
    <w:rsid w:val="004D6A55"/>
    <w:rsid w:val="004D7ACC"/>
    <w:rsid w:val="004E1183"/>
    <w:rsid w:val="004E3358"/>
    <w:rsid w:val="004E3733"/>
    <w:rsid w:val="004E64BE"/>
    <w:rsid w:val="004E6C3B"/>
    <w:rsid w:val="004E7C60"/>
    <w:rsid w:val="004F340A"/>
    <w:rsid w:val="004F5992"/>
    <w:rsid w:val="004F6B2E"/>
    <w:rsid w:val="005011BA"/>
    <w:rsid w:val="00501FE8"/>
    <w:rsid w:val="005059DC"/>
    <w:rsid w:val="00506F94"/>
    <w:rsid w:val="00507277"/>
    <w:rsid w:val="00510F64"/>
    <w:rsid w:val="0051169E"/>
    <w:rsid w:val="005142D0"/>
    <w:rsid w:val="00515F3A"/>
    <w:rsid w:val="00516299"/>
    <w:rsid w:val="00516465"/>
    <w:rsid w:val="00517D8E"/>
    <w:rsid w:val="00522BEA"/>
    <w:rsid w:val="00523F64"/>
    <w:rsid w:val="005242A2"/>
    <w:rsid w:val="00531B1E"/>
    <w:rsid w:val="00532718"/>
    <w:rsid w:val="00532F9F"/>
    <w:rsid w:val="00533C8D"/>
    <w:rsid w:val="00534984"/>
    <w:rsid w:val="00534B12"/>
    <w:rsid w:val="00537EF2"/>
    <w:rsid w:val="005401B4"/>
    <w:rsid w:val="0054060F"/>
    <w:rsid w:val="00541082"/>
    <w:rsid w:val="00541159"/>
    <w:rsid w:val="00542A81"/>
    <w:rsid w:val="00543961"/>
    <w:rsid w:val="00544296"/>
    <w:rsid w:val="00545766"/>
    <w:rsid w:val="00551ED1"/>
    <w:rsid w:val="0055278C"/>
    <w:rsid w:val="00552EAA"/>
    <w:rsid w:val="00555971"/>
    <w:rsid w:val="00556A87"/>
    <w:rsid w:val="005571A3"/>
    <w:rsid w:val="005601C5"/>
    <w:rsid w:val="00561A91"/>
    <w:rsid w:val="00562C31"/>
    <w:rsid w:val="00563243"/>
    <w:rsid w:val="00563443"/>
    <w:rsid w:val="00570433"/>
    <w:rsid w:val="00572068"/>
    <w:rsid w:val="00572E0E"/>
    <w:rsid w:val="00574050"/>
    <w:rsid w:val="005740D3"/>
    <w:rsid w:val="005741B4"/>
    <w:rsid w:val="00575608"/>
    <w:rsid w:val="00575E3F"/>
    <w:rsid w:val="00577753"/>
    <w:rsid w:val="00577942"/>
    <w:rsid w:val="00580641"/>
    <w:rsid w:val="00583938"/>
    <w:rsid w:val="00584773"/>
    <w:rsid w:val="00585762"/>
    <w:rsid w:val="00587F0F"/>
    <w:rsid w:val="00590400"/>
    <w:rsid w:val="00592D3B"/>
    <w:rsid w:val="00595CBF"/>
    <w:rsid w:val="0059772D"/>
    <w:rsid w:val="005A0C7C"/>
    <w:rsid w:val="005A1704"/>
    <w:rsid w:val="005A3791"/>
    <w:rsid w:val="005A5450"/>
    <w:rsid w:val="005A7440"/>
    <w:rsid w:val="005B0B2C"/>
    <w:rsid w:val="005B0CA8"/>
    <w:rsid w:val="005B275E"/>
    <w:rsid w:val="005B391C"/>
    <w:rsid w:val="005B545E"/>
    <w:rsid w:val="005B5E3C"/>
    <w:rsid w:val="005B7BB9"/>
    <w:rsid w:val="005C0502"/>
    <w:rsid w:val="005C0B4A"/>
    <w:rsid w:val="005C1310"/>
    <w:rsid w:val="005C171A"/>
    <w:rsid w:val="005C176C"/>
    <w:rsid w:val="005C378D"/>
    <w:rsid w:val="005C4AEF"/>
    <w:rsid w:val="005C5631"/>
    <w:rsid w:val="005C5762"/>
    <w:rsid w:val="005C68E0"/>
    <w:rsid w:val="005D1DC1"/>
    <w:rsid w:val="005D48B8"/>
    <w:rsid w:val="005D513E"/>
    <w:rsid w:val="005D59F1"/>
    <w:rsid w:val="005D6E64"/>
    <w:rsid w:val="005E12B9"/>
    <w:rsid w:val="005E1D54"/>
    <w:rsid w:val="005E498B"/>
    <w:rsid w:val="005E4C4F"/>
    <w:rsid w:val="005E56C8"/>
    <w:rsid w:val="005E5D99"/>
    <w:rsid w:val="005E6458"/>
    <w:rsid w:val="005E6BD5"/>
    <w:rsid w:val="005F4852"/>
    <w:rsid w:val="005F4CDD"/>
    <w:rsid w:val="005F5C36"/>
    <w:rsid w:val="005F62AC"/>
    <w:rsid w:val="005F644E"/>
    <w:rsid w:val="005F65BC"/>
    <w:rsid w:val="005F67A1"/>
    <w:rsid w:val="005F7A99"/>
    <w:rsid w:val="005F7B5E"/>
    <w:rsid w:val="006002A4"/>
    <w:rsid w:val="00600D51"/>
    <w:rsid w:val="006028A1"/>
    <w:rsid w:val="00603D0B"/>
    <w:rsid w:val="00605E1A"/>
    <w:rsid w:val="00606DA6"/>
    <w:rsid w:val="0060746F"/>
    <w:rsid w:val="00610080"/>
    <w:rsid w:val="0061183F"/>
    <w:rsid w:val="0061245A"/>
    <w:rsid w:val="006128B0"/>
    <w:rsid w:val="00612D6E"/>
    <w:rsid w:val="00613468"/>
    <w:rsid w:val="0061397D"/>
    <w:rsid w:val="00613D96"/>
    <w:rsid w:val="00623D98"/>
    <w:rsid w:val="00624A69"/>
    <w:rsid w:val="00625D67"/>
    <w:rsid w:val="0062673C"/>
    <w:rsid w:val="00627DCE"/>
    <w:rsid w:val="00630EBD"/>
    <w:rsid w:val="0063227E"/>
    <w:rsid w:val="00632C11"/>
    <w:rsid w:val="00634DDD"/>
    <w:rsid w:val="00635BB4"/>
    <w:rsid w:val="00637A15"/>
    <w:rsid w:val="00640132"/>
    <w:rsid w:val="006401A0"/>
    <w:rsid w:val="00641304"/>
    <w:rsid w:val="00641E81"/>
    <w:rsid w:val="00642769"/>
    <w:rsid w:val="00642997"/>
    <w:rsid w:val="0064413C"/>
    <w:rsid w:val="006448E6"/>
    <w:rsid w:val="00646403"/>
    <w:rsid w:val="00647AD0"/>
    <w:rsid w:val="00647EC0"/>
    <w:rsid w:val="00650612"/>
    <w:rsid w:val="00651D33"/>
    <w:rsid w:val="00653B1C"/>
    <w:rsid w:val="00653C44"/>
    <w:rsid w:val="006577D3"/>
    <w:rsid w:val="00657B06"/>
    <w:rsid w:val="00660DC4"/>
    <w:rsid w:val="0066153F"/>
    <w:rsid w:val="00661B49"/>
    <w:rsid w:val="00663841"/>
    <w:rsid w:val="00664112"/>
    <w:rsid w:val="006700FE"/>
    <w:rsid w:val="006705F9"/>
    <w:rsid w:val="00670BC1"/>
    <w:rsid w:val="00670E1B"/>
    <w:rsid w:val="0067209F"/>
    <w:rsid w:val="00672FD6"/>
    <w:rsid w:val="00675A3E"/>
    <w:rsid w:val="00676263"/>
    <w:rsid w:val="00681880"/>
    <w:rsid w:val="00684127"/>
    <w:rsid w:val="00684BA4"/>
    <w:rsid w:val="00685D05"/>
    <w:rsid w:val="00686B8C"/>
    <w:rsid w:val="0068710B"/>
    <w:rsid w:val="00687613"/>
    <w:rsid w:val="00691AB9"/>
    <w:rsid w:val="0069234A"/>
    <w:rsid w:val="00693CBF"/>
    <w:rsid w:val="0069795A"/>
    <w:rsid w:val="006A1511"/>
    <w:rsid w:val="006A179C"/>
    <w:rsid w:val="006A3947"/>
    <w:rsid w:val="006A3C68"/>
    <w:rsid w:val="006A4CEF"/>
    <w:rsid w:val="006A5062"/>
    <w:rsid w:val="006A5C4D"/>
    <w:rsid w:val="006A78B0"/>
    <w:rsid w:val="006B06DD"/>
    <w:rsid w:val="006B1570"/>
    <w:rsid w:val="006B3875"/>
    <w:rsid w:val="006B4631"/>
    <w:rsid w:val="006B5987"/>
    <w:rsid w:val="006C0454"/>
    <w:rsid w:val="006C0B68"/>
    <w:rsid w:val="006C1788"/>
    <w:rsid w:val="006C3A9E"/>
    <w:rsid w:val="006C42D5"/>
    <w:rsid w:val="006C50F2"/>
    <w:rsid w:val="006C5D31"/>
    <w:rsid w:val="006C649E"/>
    <w:rsid w:val="006C7D07"/>
    <w:rsid w:val="006D16B6"/>
    <w:rsid w:val="006D17E6"/>
    <w:rsid w:val="006D1A6A"/>
    <w:rsid w:val="006D1B86"/>
    <w:rsid w:val="006D3B05"/>
    <w:rsid w:val="006D4534"/>
    <w:rsid w:val="006D6367"/>
    <w:rsid w:val="006D6DE4"/>
    <w:rsid w:val="006D72C0"/>
    <w:rsid w:val="006E0780"/>
    <w:rsid w:val="006E13DE"/>
    <w:rsid w:val="006E2531"/>
    <w:rsid w:val="006E2AA7"/>
    <w:rsid w:val="006E5808"/>
    <w:rsid w:val="006E5B90"/>
    <w:rsid w:val="006E6311"/>
    <w:rsid w:val="006E635F"/>
    <w:rsid w:val="006E63C3"/>
    <w:rsid w:val="006F37BC"/>
    <w:rsid w:val="006F479F"/>
    <w:rsid w:val="006F51F6"/>
    <w:rsid w:val="006F5B67"/>
    <w:rsid w:val="006F5FCC"/>
    <w:rsid w:val="006F77E6"/>
    <w:rsid w:val="00700B80"/>
    <w:rsid w:val="0070292D"/>
    <w:rsid w:val="00702C7E"/>
    <w:rsid w:val="00705CE7"/>
    <w:rsid w:val="00706EB1"/>
    <w:rsid w:val="00710B33"/>
    <w:rsid w:val="00711B8E"/>
    <w:rsid w:val="007133E2"/>
    <w:rsid w:val="0071464E"/>
    <w:rsid w:val="007164BF"/>
    <w:rsid w:val="007165C9"/>
    <w:rsid w:val="00717F5D"/>
    <w:rsid w:val="00721B4F"/>
    <w:rsid w:val="00721C5B"/>
    <w:rsid w:val="00725909"/>
    <w:rsid w:val="00726355"/>
    <w:rsid w:val="007272BC"/>
    <w:rsid w:val="00730A41"/>
    <w:rsid w:val="00730E6B"/>
    <w:rsid w:val="00732139"/>
    <w:rsid w:val="00732585"/>
    <w:rsid w:val="00735E69"/>
    <w:rsid w:val="0073699A"/>
    <w:rsid w:val="00741760"/>
    <w:rsid w:val="00742882"/>
    <w:rsid w:val="0074668D"/>
    <w:rsid w:val="00747689"/>
    <w:rsid w:val="007540B6"/>
    <w:rsid w:val="007568CB"/>
    <w:rsid w:val="007576B5"/>
    <w:rsid w:val="007618D4"/>
    <w:rsid w:val="00761E4F"/>
    <w:rsid w:val="00762E09"/>
    <w:rsid w:val="007641D3"/>
    <w:rsid w:val="00764214"/>
    <w:rsid w:val="00770F5D"/>
    <w:rsid w:val="00776FF8"/>
    <w:rsid w:val="00781452"/>
    <w:rsid w:val="007815DE"/>
    <w:rsid w:val="0078338A"/>
    <w:rsid w:val="00785B4A"/>
    <w:rsid w:val="0078786E"/>
    <w:rsid w:val="007901FE"/>
    <w:rsid w:val="00790CE1"/>
    <w:rsid w:val="007919FB"/>
    <w:rsid w:val="00791E99"/>
    <w:rsid w:val="00792248"/>
    <w:rsid w:val="007927F1"/>
    <w:rsid w:val="007A1A66"/>
    <w:rsid w:val="007A1E2D"/>
    <w:rsid w:val="007A27C7"/>
    <w:rsid w:val="007A7F09"/>
    <w:rsid w:val="007B12B3"/>
    <w:rsid w:val="007B69AC"/>
    <w:rsid w:val="007B6E9E"/>
    <w:rsid w:val="007C0ACF"/>
    <w:rsid w:val="007C2EAE"/>
    <w:rsid w:val="007C50F4"/>
    <w:rsid w:val="007C5308"/>
    <w:rsid w:val="007C5D11"/>
    <w:rsid w:val="007C7B66"/>
    <w:rsid w:val="007C7C3F"/>
    <w:rsid w:val="007C7FB1"/>
    <w:rsid w:val="007D0329"/>
    <w:rsid w:val="007D0B81"/>
    <w:rsid w:val="007D199A"/>
    <w:rsid w:val="007D1CEC"/>
    <w:rsid w:val="007D2311"/>
    <w:rsid w:val="007D323D"/>
    <w:rsid w:val="007D3883"/>
    <w:rsid w:val="007D4902"/>
    <w:rsid w:val="007D59D5"/>
    <w:rsid w:val="007D60DF"/>
    <w:rsid w:val="007E00BF"/>
    <w:rsid w:val="007E3D5D"/>
    <w:rsid w:val="007E5541"/>
    <w:rsid w:val="007E5E04"/>
    <w:rsid w:val="007F08B7"/>
    <w:rsid w:val="007F0918"/>
    <w:rsid w:val="007F16DD"/>
    <w:rsid w:val="007F24ED"/>
    <w:rsid w:val="007F6B17"/>
    <w:rsid w:val="00800142"/>
    <w:rsid w:val="00801682"/>
    <w:rsid w:val="00803152"/>
    <w:rsid w:val="00804DBE"/>
    <w:rsid w:val="0080550B"/>
    <w:rsid w:val="00805657"/>
    <w:rsid w:val="00805C53"/>
    <w:rsid w:val="00807768"/>
    <w:rsid w:val="00807AFC"/>
    <w:rsid w:val="00810A6B"/>
    <w:rsid w:val="00812D34"/>
    <w:rsid w:val="0081391E"/>
    <w:rsid w:val="00814F49"/>
    <w:rsid w:val="00816CA9"/>
    <w:rsid w:val="00820F9F"/>
    <w:rsid w:val="0082184A"/>
    <w:rsid w:val="00821EFB"/>
    <w:rsid w:val="00822465"/>
    <w:rsid w:val="00823A1E"/>
    <w:rsid w:val="008241FE"/>
    <w:rsid w:val="008250D4"/>
    <w:rsid w:val="00826723"/>
    <w:rsid w:val="00826B02"/>
    <w:rsid w:val="00827377"/>
    <w:rsid w:val="00835AB5"/>
    <w:rsid w:val="00835C1B"/>
    <w:rsid w:val="00835D08"/>
    <w:rsid w:val="008361B8"/>
    <w:rsid w:val="00836560"/>
    <w:rsid w:val="00836817"/>
    <w:rsid w:val="00841361"/>
    <w:rsid w:val="0084190C"/>
    <w:rsid w:val="00841DD2"/>
    <w:rsid w:val="00841EA7"/>
    <w:rsid w:val="00842A85"/>
    <w:rsid w:val="00842BDC"/>
    <w:rsid w:val="00842EA5"/>
    <w:rsid w:val="00843684"/>
    <w:rsid w:val="00844721"/>
    <w:rsid w:val="00844C7E"/>
    <w:rsid w:val="00844D95"/>
    <w:rsid w:val="0084513F"/>
    <w:rsid w:val="008461EA"/>
    <w:rsid w:val="008465CB"/>
    <w:rsid w:val="008471CD"/>
    <w:rsid w:val="00851DCA"/>
    <w:rsid w:val="008578CA"/>
    <w:rsid w:val="00857DAB"/>
    <w:rsid w:val="00860C9A"/>
    <w:rsid w:val="00867C80"/>
    <w:rsid w:val="00870FC3"/>
    <w:rsid w:val="008719A3"/>
    <w:rsid w:val="00872F23"/>
    <w:rsid w:val="0087374F"/>
    <w:rsid w:val="00874AE0"/>
    <w:rsid w:val="00875121"/>
    <w:rsid w:val="00876D27"/>
    <w:rsid w:val="008853F2"/>
    <w:rsid w:val="00886535"/>
    <w:rsid w:val="008868A3"/>
    <w:rsid w:val="0088730F"/>
    <w:rsid w:val="0088785F"/>
    <w:rsid w:val="00887EFC"/>
    <w:rsid w:val="00890808"/>
    <w:rsid w:val="00890FA2"/>
    <w:rsid w:val="00891E21"/>
    <w:rsid w:val="0089399F"/>
    <w:rsid w:val="00895BA6"/>
    <w:rsid w:val="008A0ABD"/>
    <w:rsid w:val="008A0CC6"/>
    <w:rsid w:val="008A0D14"/>
    <w:rsid w:val="008A1E15"/>
    <w:rsid w:val="008A5C92"/>
    <w:rsid w:val="008A794D"/>
    <w:rsid w:val="008B14ED"/>
    <w:rsid w:val="008B406E"/>
    <w:rsid w:val="008B5781"/>
    <w:rsid w:val="008B59C4"/>
    <w:rsid w:val="008B6024"/>
    <w:rsid w:val="008C14D5"/>
    <w:rsid w:val="008C4290"/>
    <w:rsid w:val="008C6CB1"/>
    <w:rsid w:val="008C71F7"/>
    <w:rsid w:val="008D06DC"/>
    <w:rsid w:val="008D143D"/>
    <w:rsid w:val="008D2153"/>
    <w:rsid w:val="008D3965"/>
    <w:rsid w:val="008D44DE"/>
    <w:rsid w:val="008D4ED3"/>
    <w:rsid w:val="008D51A9"/>
    <w:rsid w:val="008D55B1"/>
    <w:rsid w:val="008D6772"/>
    <w:rsid w:val="008D6FE2"/>
    <w:rsid w:val="008D76F7"/>
    <w:rsid w:val="008E0200"/>
    <w:rsid w:val="008E1D2A"/>
    <w:rsid w:val="008E33BF"/>
    <w:rsid w:val="008E49C9"/>
    <w:rsid w:val="008E60CA"/>
    <w:rsid w:val="008E6F3C"/>
    <w:rsid w:val="008E789F"/>
    <w:rsid w:val="008F713B"/>
    <w:rsid w:val="008F792A"/>
    <w:rsid w:val="008F7B68"/>
    <w:rsid w:val="00901546"/>
    <w:rsid w:val="00901FE3"/>
    <w:rsid w:val="0090381B"/>
    <w:rsid w:val="009038C1"/>
    <w:rsid w:val="009053E2"/>
    <w:rsid w:val="0091264A"/>
    <w:rsid w:val="00912B61"/>
    <w:rsid w:val="00915B1A"/>
    <w:rsid w:val="00916979"/>
    <w:rsid w:val="00916F0F"/>
    <w:rsid w:val="00917065"/>
    <w:rsid w:val="009173CD"/>
    <w:rsid w:val="009207FD"/>
    <w:rsid w:val="0092133C"/>
    <w:rsid w:val="0092135D"/>
    <w:rsid w:val="00921A2B"/>
    <w:rsid w:val="00921FB0"/>
    <w:rsid w:val="00922AE8"/>
    <w:rsid w:val="00922CC3"/>
    <w:rsid w:val="00922FA6"/>
    <w:rsid w:val="0092324F"/>
    <w:rsid w:val="009246A6"/>
    <w:rsid w:val="00927BA8"/>
    <w:rsid w:val="00931A1F"/>
    <w:rsid w:val="0093261B"/>
    <w:rsid w:val="00932A81"/>
    <w:rsid w:val="00932CBE"/>
    <w:rsid w:val="00932DDF"/>
    <w:rsid w:val="0093352F"/>
    <w:rsid w:val="00934024"/>
    <w:rsid w:val="00934287"/>
    <w:rsid w:val="00934B75"/>
    <w:rsid w:val="00941AB7"/>
    <w:rsid w:val="00943736"/>
    <w:rsid w:val="00943AF6"/>
    <w:rsid w:val="00943D5D"/>
    <w:rsid w:val="009451B3"/>
    <w:rsid w:val="00945F08"/>
    <w:rsid w:val="009460AF"/>
    <w:rsid w:val="00946A3A"/>
    <w:rsid w:val="00946FE2"/>
    <w:rsid w:val="0094731D"/>
    <w:rsid w:val="00947A1D"/>
    <w:rsid w:val="00952EB6"/>
    <w:rsid w:val="00955F7A"/>
    <w:rsid w:val="00960121"/>
    <w:rsid w:val="009601ED"/>
    <w:rsid w:val="00960352"/>
    <w:rsid w:val="00961321"/>
    <w:rsid w:val="00961B2C"/>
    <w:rsid w:val="00961BE4"/>
    <w:rsid w:val="00962D6A"/>
    <w:rsid w:val="00963021"/>
    <w:rsid w:val="009644A0"/>
    <w:rsid w:val="00967EFC"/>
    <w:rsid w:val="0097111E"/>
    <w:rsid w:val="009725EE"/>
    <w:rsid w:val="00972880"/>
    <w:rsid w:val="00975507"/>
    <w:rsid w:val="00977428"/>
    <w:rsid w:val="009775F6"/>
    <w:rsid w:val="0098008E"/>
    <w:rsid w:val="00981C51"/>
    <w:rsid w:val="009823CC"/>
    <w:rsid w:val="00984470"/>
    <w:rsid w:val="009844F1"/>
    <w:rsid w:val="00985AED"/>
    <w:rsid w:val="00986384"/>
    <w:rsid w:val="00986505"/>
    <w:rsid w:val="00992D21"/>
    <w:rsid w:val="0099450E"/>
    <w:rsid w:val="00995510"/>
    <w:rsid w:val="00996E9F"/>
    <w:rsid w:val="009A08F4"/>
    <w:rsid w:val="009A1A13"/>
    <w:rsid w:val="009A2456"/>
    <w:rsid w:val="009A2983"/>
    <w:rsid w:val="009A4208"/>
    <w:rsid w:val="009A4AC2"/>
    <w:rsid w:val="009A516A"/>
    <w:rsid w:val="009A68DA"/>
    <w:rsid w:val="009B0753"/>
    <w:rsid w:val="009B2341"/>
    <w:rsid w:val="009C039E"/>
    <w:rsid w:val="009C2684"/>
    <w:rsid w:val="009C2B4D"/>
    <w:rsid w:val="009C3071"/>
    <w:rsid w:val="009C4AB6"/>
    <w:rsid w:val="009C7C52"/>
    <w:rsid w:val="009D1D00"/>
    <w:rsid w:val="009D2F99"/>
    <w:rsid w:val="009D5B18"/>
    <w:rsid w:val="009D75F0"/>
    <w:rsid w:val="009E05B8"/>
    <w:rsid w:val="009E0864"/>
    <w:rsid w:val="009E13FF"/>
    <w:rsid w:val="009E1B61"/>
    <w:rsid w:val="009E2314"/>
    <w:rsid w:val="009E52E7"/>
    <w:rsid w:val="009E52FA"/>
    <w:rsid w:val="009E55DF"/>
    <w:rsid w:val="009E6ECA"/>
    <w:rsid w:val="009E7972"/>
    <w:rsid w:val="009F07A5"/>
    <w:rsid w:val="009F1D78"/>
    <w:rsid w:val="009F1FB4"/>
    <w:rsid w:val="009F38F8"/>
    <w:rsid w:val="009F5253"/>
    <w:rsid w:val="009F5C17"/>
    <w:rsid w:val="009F5DA8"/>
    <w:rsid w:val="009F7FCF"/>
    <w:rsid w:val="00A00008"/>
    <w:rsid w:val="00A01331"/>
    <w:rsid w:val="00A02665"/>
    <w:rsid w:val="00A03DB5"/>
    <w:rsid w:val="00A05F81"/>
    <w:rsid w:val="00A06B3D"/>
    <w:rsid w:val="00A073ED"/>
    <w:rsid w:val="00A13626"/>
    <w:rsid w:val="00A14C85"/>
    <w:rsid w:val="00A15239"/>
    <w:rsid w:val="00A157A2"/>
    <w:rsid w:val="00A1634E"/>
    <w:rsid w:val="00A163C4"/>
    <w:rsid w:val="00A1678F"/>
    <w:rsid w:val="00A1726A"/>
    <w:rsid w:val="00A17D9D"/>
    <w:rsid w:val="00A22B4A"/>
    <w:rsid w:val="00A234A9"/>
    <w:rsid w:val="00A23F4B"/>
    <w:rsid w:val="00A27113"/>
    <w:rsid w:val="00A27F04"/>
    <w:rsid w:val="00A408AB"/>
    <w:rsid w:val="00A4271F"/>
    <w:rsid w:val="00A4371E"/>
    <w:rsid w:val="00A45EF6"/>
    <w:rsid w:val="00A46077"/>
    <w:rsid w:val="00A47C59"/>
    <w:rsid w:val="00A52A2E"/>
    <w:rsid w:val="00A538DB"/>
    <w:rsid w:val="00A567EE"/>
    <w:rsid w:val="00A56977"/>
    <w:rsid w:val="00A56EF8"/>
    <w:rsid w:val="00A57DCD"/>
    <w:rsid w:val="00A57F3C"/>
    <w:rsid w:val="00A615EB"/>
    <w:rsid w:val="00A619D9"/>
    <w:rsid w:val="00A635A6"/>
    <w:rsid w:val="00A64331"/>
    <w:rsid w:val="00A64F8D"/>
    <w:rsid w:val="00A652F8"/>
    <w:rsid w:val="00A65AE2"/>
    <w:rsid w:val="00A667F3"/>
    <w:rsid w:val="00A66B83"/>
    <w:rsid w:val="00A67254"/>
    <w:rsid w:val="00A6755C"/>
    <w:rsid w:val="00A67D15"/>
    <w:rsid w:val="00A72F92"/>
    <w:rsid w:val="00A7378E"/>
    <w:rsid w:val="00A73EAF"/>
    <w:rsid w:val="00A745DE"/>
    <w:rsid w:val="00A81B61"/>
    <w:rsid w:val="00A81C43"/>
    <w:rsid w:val="00A81DD2"/>
    <w:rsid w:val="00A838F0"/>
    <w:rsid w:val="00A84EF9"/>
    <w:rsid w:val="00A85C8D"/>
    <w:rsid w:val="00A85FDC"/>
    <w:rsid w:val="00A8663D"/>
    <w:rsid w:val="00A86C31"/>
    <w:rsid w:val="00A87005"/>
    <w:rsid w:val="00A900A9"/>
    <w:rsid w:val="00A9027A"/>
    <w:rsid w:val="00A90C92"/>
    <w:rsid w:val="00A9588B"/>
    <w:rsid w:val="00A95973"/>
    <w:rsid w:val="00AA14DB"/>
    <w:rsid w:val="00AA347C"/>
    <w:rsid w:val="00AA4A9C"/>
    <w:rsid w:val="00AA4ED0"/>
    <w:rsid w:val="00AA7AF9"/>
    <w:rsid w:val="00AB420B"/>
    <w:rsid w:val="00AB6C16"/>
    <w:rsid w:val="00AB7B3F"/>
    <w:rsid w:val="00AB7CCB"/>
    <w:rsid w:val="00AB7ECC"/>
    <w:rsid w:val="00AC3D8B"/>
    <w:rsid w:val="00AC42B6"/>
    <w:rsid w:val="00AC4FFF"/>
    <w:rsid w:val="00AC51EA"/>
    <w:rsid w:val="00AC55FB"/>
    <w:rsid w:val="00AC5E28"/>
    <w:rsid w:val="00AC6921"/>
    <w:rsid w:val="00AD09BB"/>
    <w:rsid w:val="00AD14DB"/>
    <w:rsid w:val="00AD22E9"/>
    <w:rsid w:val="00AD2B16"/>
    <w:rsid w:val="00AD2ED0"/>
    <w:rsid w:val="00AD3DDB"/>
    <w:rsid w:val="00AD42F0"/>
    <w:rsid w:val="00AD4C21"/>
    <w:rsid w:val="00AD5A2B"/>
    <w:rsid w:val="00AE214F"/>
    <w:rsid w:val="00AE4CE3"/>
    <w:rsid w:val="00AE4F1D"/>
    <w:rsid w:val="00AE56EB"/>
    <w:rsid w:val="00AE6B6F"/>
    <w:rsid w:val="00AF186A"/>
    <w:rsid w:val="00AF3011"/>
    <w:rsid w:val="00AF39DD"/>
    <w:rsid w:val="00AF6962"/>
    <w:rsid w:val="00B00F32"/>
    <w:rsid w:val="00B019F6"/>
    <w:rsid w:val="00B03720"/>
    <w:rsid w:val="00B04247"/>
    <w:rsid w:val="00B05692"/>
    <w:rsid w:val="00B0723C"/>
    <w:rsid w:val="00B07592"/>
    <w:rsid w:val="00B1162C"/>
    <w:rsid w:val="00B14366"/>
    <w:rsid w:val="00B159DB"/>
    <w:rsid w:val="00B17ACC"/>
    <w:rsid w:val="00B24C5E"/>
    <w:rsid w:val="00B25062"/>
    <w:rsid w:val="00B2592D"/>
    <w:rsid w:val="00B25F1E"/>
    <w:rsid w:val="00B2752C"/>
    <w:rsid w:val="00B3208C"/>
    <w:rsid w:val="00B334B7"/>
    <w:rsid w:val="00B35535"/>
    <w:rsid w:val="00B36D3D"/>
    <w:rsid w:val="00B4003D"/>
    <w:rsid w:val="00B50EBC"/>
    <w:rsid w:val="00B514FF"/>
    <w:rsid w:val="00B51A9E"/>
    <w:rsid w:val="00B52381"/>
    <w:rsid w:val="00B565C6"/>
    <w:rsid w:val="00B60AF5"/>
    <w:rsid w:val="00B60BD5"/>
    <w:rsid w:val="00B65432"/>
    <w:rsid w:val="00B65D47"/>
    <w:rsid w:val="00B67CBF"/>
    <w:rsid w:val="00B70C44"/>
    <w:rsid w:val="00B70F8D"/>
    <w:rsid w:val="00B710CD"/>
    <w:rsid w:val="00B71E1D"/>
    <w:rsid w:val="00B80FBD"/>
    <w:rsid w:val="00B83063"/>
    <w:rsid w:val="00B830AF"/>
    <w:rsid w:val="00B84D93"/>
    <w:rsid w:val="00B86633"/>
    <w:rsid w:val="00B868AD"/>
    <w:rsid w:val="00B90E35"/>
    <w:rsid w:val="00B90F02"/>
    <w:rsid w:val="00B93631"/>
    <w:rsid w:val="00B957EB"/>
    <w:rsid w:val="00BA3D5A"/>
    <w:rsid w:val="00BA4E50"/>
    <w:rsid w:val="00BA7AEA"/>
    <w:rsid w:val="00BA7BB3"/>
    <w:rsid w:val="00BB18F5"/>
    <w:rsid w:val="00BB34BE"/>
    <w:rsid w:val="00BB38A2"/>
    <w:rsid w:val="00BB4936"/>
    <w:rsid w:val="00BB4B8D"/>
    <w:rsid w:val="00BB7980"/>
    <w:rsid w:val="00BC0ECF"/>
    <w:rsid w:val="00BC106C"/>
    <w:rsid w:val="00BC128D"/>
    <w:rsid w:val="00BC2F8C"/>
    <w:rsid w:val="00BC3CF5"/>
    <w:rsid w:val="00BC43C7"/>
    <w:rsid w:val="00BC46FA"/>
    <w:rsid w:val="00BC4A6D"/>
    <w:rsid w:val="00BC5300"/>
    <w:rsid w:val="00BC68DD"/>
    <w:rsid w:val="00BC7542"/>
    <w:rsid w:val="00BC7A33"/>
    <w:rsid w:val="00BD06AD"/>
    <w:rsid w:val="00BD0B35"/>
    <w:rsid w:val="00BD18E9"/>
    <w:rsid w:val="00BD2ABF"/>
    <w:rsid w:val="00BD2D33"/>
    <w:rsid w:val="00BD2DDF"/>
    <w:rsid w:val="00BD4075"/>
    <w:rsid w:val="00BD4085"/>
    <w:rsid w:val="00BD5739"/>
    <w:rsid w:val="00BD5C7B"/>
    <w:rsid w:val="00BD701A"/>
    <w:rsid w:val="00BE0D70"/>
    <w:rsid w:val="00BE14FE"/>
    <w:rsid w:val="00BE23F9"/>
    <w:rsid w:val="00BE3BB2"/>
    <w:rsid w:val="00BE7310"/>
    <w:rsid w:val="00BF2F85"/>
    <w:rsid w:val="00BF39E9"/>
    <w:rsid w:val="00BF5F16"/>
    <w:rsid w:val="00BF6459"/>
    <w:rsid w:val="00BF71B2"/>
    <w:rsid w:val="00C0037C"/>
    <w:rsid w:val="00C00D5D"/>
    <w:rsid w:val="00C02F2F"/>
    <w:rsid w:val="00C03B43"/>
    <w:rsid w:val="00C040A4"/>
    <w:rsid w:val="00C05B2A"/>
    <w:rsid w:val="00C0756B"/>
    <w:rsid w:val="00C07DEE"/>
    <w:rsid w:val="00C1248A"/>
    <w:rsid w:val="00C12D9C"/>
    <w:rsid w:val="00C1436F"/>
    <w:rsid w:val="00C17159"/>
    <w:rsid w:val="00C201C4"/>
    <w:rsid w:val="00C2064C"/>
    <w:rsid w:val="00C212DD"/>
    <w:rsid w:val="00C21864"/>
    <w:rsid w:val="00C21C0C"/>
    <w:rsid w:val="00C24E0C"/>
    <w:rsid w:val="00C25109"/>
    <w:rsid w:val="00C25923"/>
    <w:rsid w:val="00C25AD3"/>
    <w:rsid w:val="00C3027E"/>
    <w:rsid w:val="00C31A4A"/>
    <w:rsid w:val="00C325A7"/>
    <w:rsid w:val="00C32E09"/>
    <w:rsid w:val="00C338BA"/>
    <w:rsid w:val="00C33A42"/>
    <w:rsid w:val="00C34891"/>
    <w:rsid w:val="00C35A97"/>
    <w:rsid w:val="00C36C04"/>
    <w:rsid w:val="00C37E85"/>
    <w:rsid w:val="00C40E05"/>
    <w:rsid w:val="00C41595"/>
    <w:rsid w:val="00C41C87"/>
    <w:rsid w:val="00C4455E"/>
    <w:rsid w:val="00C4465C"/>
    <w:rsid w:val="00C449F8"/>
    <w:rsid w:val="00C47758"/>
    <w:rsid w:val="00C5127A"/>
    <w:rsid w:val="00C51742"/>
    <w:rsid w:val="00C53FD9"/>
    <w:rsid w:val="00C57BCF"/>
    <w:rsid w:val="00C57D6B"/>
    <w:rsid w:val="00C604AC"/>
    <w:rsid w:val="00C606A8"/>
    <w:rsid w:val="00C6130C"/>
    <w:rsid w:val="00C61DC5"/>
    <w:rsid w:val="00C63AC2"/>
    <w:rsid w:val="00C64416"/>
    <w:rsid w:val="00C64A8F"/>
    <w:rsid w:val="00C64F13"/>
    <w:rsid w:val="00C64FFD"/>
    <w:rsid w:val="00C66162"/>
    <w:rsid w:val="00C70135"/>
    <w:rsid w:val="00C712F0"/>
    <w:rsid w:val="00C73CD5"/>
    <w:rsid w:val="00C745F5"/>
    <w:rsid w:val="00C74B8E"/>
    <w:rsid w:val="00C75F28"/>
    <w:rsid w:val="00C77835"/>
    <w:rsid w:val="00C82D24"/>
    <w:rsid w:val="00C837DE"/>
    <w:rsid w:val="00C862FD"/>
    <w:rsid w:val="00C86D6C"/>
    <w:rsid w:val="00C90159"/>
    <w:rsid w:val="00C90B8C"/>
    <w:rsid w:val="00C92BE1"/>
    <w:rsid w:val="00C94272"/>
    <w:rsid w:val="00C94350"/>
    <w:rsid w:val="00C9445F"/>
    <w:rsid w:val="00C94F25"/>
    <w:rsid w:val="00C95B69"/>
    <w:rsid w:val="00C973B8"/>
    <w:rsid w:val="00C974A3"/>
    <w:rsid w:val="00CA0D49"/>
    <w:rsid w:val="00CA2C05"/>
    <w:rsid w:val="00CA31D5"/>
    <w:rsid w:val="00CA3F71"/>
    <w:rsid w:val="00CA4AA8"/>
    <w:rsid w:val="00CA577C"/>
    <w:rsid w:val="00CA5B40"/>
    <w:rsid w:val="00CB13E7"/>
    <w:rsid w:val="00CB1630"/>
    <w:rsid w:val="00CB1A7F"/>
    <w:rsid w:val="00CB4B5D"/>
    <w:rsid w:val="00CB65D5"/>
    <w:rsid w:val="00CC072D"/>
    <w:rsid w:val="00CC1A74"/>
    <w:rsid w:val="00CC46DC"/>
    <w:rsid w:val="00CC4B86"/>
    <w:rsid w:val="00CC58D8"/>
    <w:rsid w:val="00CC61A6"/>
    <w:rsid w:val="00CD1D08"/>
    <w:rsid w:val="00CD2764"/>
    <w:rsid w:val="00CD397D"/>
    <w:rsid w:val="00CD451C"/>
    <w:rsid w:val="00CD5C0C"/>
    <w:rsid w:val="00CD69A7"/>
    <w:rsid w:val="00CD797E"/>
    <w:rsid w:val="00CD7D6A"/>
    <w:rsid w:val="00CE0CA1"/>
    <w:rsid w:val="00CE20A1"/>
    <w:rsid w:val="00CE273C"/>
    <w:rsid w:val="00CE36CA"/>
    <w:rsid w:val="00CE449D"/>
    <w:rsid w:val="00CE5728"/>
    <w:rsid w:val="00CE5928"/>
    <w:rsid w:val="00CE66AE"/>
    <w:rsid w:val="00CE729D"/>
    <w:rsid w:val="00CE7D07"/>
    <w:rsid w:val="00CF092A"/>
    <w:rsid w:val="00CF1299"/>
    <w:rsid w:val="00CF482E"/>
    <w:rsid w:val="00CF513D"/>
    <w:rsid w:val="00CF52D6"/>
    <w:rsid w:val="00CF71B1"/>
    <w:rsid w:val="00D004A0"/>
    <w:rsid w:val="00D022B2"/>
    <w:rsid w:val="00D04317"/>
    <w:rsid w:val="00D05270"/>
    <w:rsid w:val="00D062D1"/>
    <w:rsid w:val="00D070EB"/>
    <w:rsid w:val="00D07DD4"/>
    <w:rsid w:val="00D07E11"/>
    <w:rsid w:val="00D104ED"/>
    <w:rsid w:val="00D11922"/>
    <w:rsid w:val="00D11BFD"/>
    <w:rsid w:val="00D14E50"/>
    <w:rsid w:val="00D17FE6"/>
    <w:rsid w:val="00D221FE"/>
    <w:rsid w:val="00D22793"/>
    <w:rsid w:val="00D22C60"/>
    <w:rsid w:val="00D23259"/>
    <w:rsid w:val="00D23667"/>
    <w:rsid w:val="00D2578A"/>
    <w:rsid w:val="00D27D29"/>
    <w:rsid w:val="00D312FF"/>
    <w:rsid w:val="00D31808"/>
    <w:rsid w:val="00D35936"/>
    <w:rsid w:val="00D3745B"/>
    <w:rsid w:val="00D40416"/>
    <w:rsid w:val="00D40F5A"/>
    <w:rsid w:val="00D42CAE"/>
    <w:rsid w:val="00D4607D"/>
    <w:rsid w:val="00D4740B"/>
    <w:rsid w:val="00D47A47"/>
    <w:rsid w:val="00D511F1"/>
    <w:rsid w:val="00D60485"/>
    <w:rsid w:val="00D60CB7"/>
    <w:rsid w:val="00D61CE2"/>
    <w:rsid w:val="00D623A7"/>
    <w:rsid w:val="00D63A27"/>
    <w:rsid w:val="00D66AA0"/>
    <w:rsid w:val="00D71015"/>
    <w:rsid w:val="00D7176F"/>
    <w:rsid w:val="00D722B7"/>
    <w:rsid w:val="00D7297B"/>
    <w:rsid w:val="00D75A6B"/>
    <w:rsid w:val="00D76B18"/>
    <w:rsid w:val="00D76D57"/>
    <w:rsid w:val="00D81D59"/>
    <w:rsid w:val="00D82EF6"/>
    <w:rsid w:val="00D852FE"/>
    <w:rsid w:val="00D86510"/>
    <w:rsid w:val="00D865A5"/>
    <w:rsid w:val="00D86656"/>
    <w:rsid w:val="00D8752C"/>
    <w:rsid w:val="00D94B7A"/>
    <w:rsid w:val="00D94EC1"/>
    <w:rsid w:val="00D96C1B"/>
    <w:rsid w:val="00D9727C"/>
    <w:rsid w:val="00DA1288"/>
    <w:rsid w:val="00DA36D2"/>
    <w:rsid w:val="00DA491D"/>
    <w:rsid w:val="00DA7511"/>
    <w:rsid w:val="00DB0E5E"/>
    <w:rsid w:val="00DB39B0"/>
    <w:rsid w:val="00DB3F95"/>
    <w:rsid w:val="00DB659E"/>
    <w:rsid w:val="00DB681C"/>
    <w:rsid w:val="00DC0C09"/>
    <w:rsid w:val="00DC0FD5"/>
    <w:rsid w:val="00DC3D24"/>
    <w:rsid w:val="00DC4140"/>
    <w:rsid w:val="00DC422D"/>
    <w:rsid w:val="00DC7259"/>
    <w:rsid w:val="00DD1827"/>
    <w:rsid w:val="00DD254E"/>
    <w:rsid w:val="00DD2A3E"/>
    <w:rsid w:val="00DD3C28"/>
    <w:rsid w:val="00DE0842"/>
    <w:rsid w:val="00DE0873"/>
    <w:rsid w:val="00DE15A3"/>
    <w:rsid w:val="00DE1A80"/>
    <w:rsid w:val="00DE1E6C"/>
    <w:rsid w:val="00DE1E77"/>
    <w:rsid w:val="00DE3706"/>
    <w:rsid w:val="00DE37E2"/>
    <w:rsid w:val="00DE394F"/>
    <w:rsid w:val="00DE5D72"/>
    <w:rsid w:val="00DE6626"/>
    <w:rsid w:val="00DE66F1"/>
    <w:rsid w:val="00DE7BBE"/>
    <w:rsid w:val="00DE7C82"/>
    <w:rsid w:val="00DF0899"/>
    <w:rsid w:val="00DF1D83"/>
    <w:rsid w:val="00DF2272"/>
    <w:rsid w:val="00DF6C59"/>
    <w:rsid w:val="00DF6E98"/>
    <w:rsid w:val="00E02789"/>
    <w:rsid w:val="00E03303"/>
    <w:rsid w:val="00E039D9"/>
    <w:rsid w:val="00E04139"/>
    <w:rsid w:val="00E04393"/>
    <w:rsid w:val="00E05C09"/>
    <w:rsid w:val="00E066E8"/>
    <w:rsid w:val="00E11AC8"/>
    <w:rsid w:val="00E13643"/>
    <w:rsid w:val="00E14627"/>
    <w:rsid w:val="00E14EAA"/>
    <w:rsid w:val="00E15F8B"/>
    <w:rsid w:val="00E176A9"/>
    <w:rsid w:val="00E17C6F"/>
    <w:rsid w:val="00E20659"/>
    <w:rsid w:val="00E22937"/>
    <w:rsid w:val="00E234C1"/>
    <w:rsid w:val="00E25228"/>
    <w:rsid w:val="00E25FA6"/>
    <w:rsid w:val="00E276CF"/>
    <w:rsid w:val="00E27B79"/>
    <w:rsid w:val="00E30A0D"/>
    <w:rsid w:val="00E319DF"/>
    <w:rsid w:val="00E333EC"/>
    <w:rsid w:val="00E33DCF"/>
    <w:rsid w:val="00E3467F"/>
    <w:rsid w:val="00E346BD"/>
    <w:rsid w:val="00E36981"/>
    <w:rsid w:val="00E4016B"/>
    <w:rsid w:val="00E405B6"/>
    <w:rsid w:val="00E40E54"/>
    <w:rsid w:val="00E413B3"/>
    <w:rsid w:val="00E41A7C"/>
    <w:rsid w:val="00E41D42"/>
    <w:rsid w:val="00E42982"/>
    <w:rsid w:val="00E42BC5"/>
    <w:rsid w:val="00E42FD0"/>
    <w:rsid w:val="00E432CD"/>
    <w:rsid w:val="00E45110"/>
    <w:rsid w:val="00E47BB5"/>
    <w:rsid w:val="00E52683"/>
    <w:rsid w:val="00E5562E"/>
    <w:rsid w:val="00E5653D"/>
    <w:rsid w:val="00E56D04"/>
    <w:rsid w:val="00E60B59"/>
    <w:rsid w:val="00E62142"/>
    <w:rsid w:val="00E62DE1"/>
    <w:rsid w:val="00E6558B"/>
    <w:rsid w:val="00E65CC1"/>
    <w:rsid w:val="00E678A0"/>
    <w:rsid w:val="00E73BAB"/>
    <w:rsid w:val="00E73E6B"/>
    <w:rsid w:val="00E75F82"/>
    <w:rsid w:val="00E76966"/>
    <w:rsid w:val="00E7731A"/>
    <w:rsid w:val="00E77AEB"/>
    <w:rsid w:val="00E8051C"/>
    <w:rsid w:val="00E808C9"/>
    <w:rsid w:val="00E81783"/>
    <w:rsid w:val="00E81887"/>
    <w:rsid w:val="00E81CB5"/>
    <w:rsid w:val="00E82C63"/>
    <w:rsid w:val="00E82DAC"/>
    <w:rsid w:val="00E83ADA"/>
    <w:rsid w:val="00E84011"/>
    <w:rsid w:val="00E84EEF"/>
    <w:rsid w:val="00E864AA"/>
    <w:rsid w:val="00E86F23"/>
    <w:rsid w:val="00E87333"/>
    <w:rsid w:val="00E916E3"/>
    <w:rsid w:val="00E91F0A"/>
    <w:rsid w:val="00E92C79"/>
    <w:rsid w:val="00E9322E"/>
    <w:rsid w:val="00E93D6A"/>
    <w:rsid w:val="00E97723"/>
    <w:rsid w:val="00EA0A65"/>
    <w:rsid w:val="00EA1270"/>
    <w:rsid w:val="00EA26A5"/>
    <w:rsid w:val="00EA2C00"/>
    <w:rsid w:val="00EA2F3D"/>
    <w:rsid w:val="00EA4C63"/>
    <w:rsid w:val="00EB078A"/>
    <w:rsid w:val="00EB0875"/>
    <w:rsid w:val="00EB10F2"/>
    <w:rsid w:val="00EB156B"/>
    <w:rsid w:val="00EB1916"/>
    <w:rsid w:val="00EB4121"/>
    <w:rsid w:val="00EB4C54"/>
    <w:rsid w:val="00EB4CE9"/>
    <w:rsid w:val="00EB4D5E"/>
    <w:rsid w:val="00EB55F3"/>
    <w:rsid w:val="00EB5D5F"/>
    <w:rsid w:val="00EB7015"/>
    <w:rsid w:val="00EB70BC"/>
    <w:rsid w:val="00EC288A"/>
    <w:rsid w:val="00EC3CEC"/>
    <w:rsid w:val="00EC46CD"/>
    <w:rsid w:val="00EC59C6"/>
    <w:rsid w:val="00EC7D56"/>
    <w:rsid w:val="00ED04F7"/>
    <w:rsid w:val="00ED0D6D"/>
    <w:rsid w:val="00ED356F"/>
    <w:rsid w:val="00ED44D9"/>
    <w:rsid w:val="00ED5BB0"/>
    <w:rsid w:val="00EE11D8"/>
    <w:rsid w:val="00EE17D7"/>
    <w:rsid w:val="00EE1A88"/>
    <w:rsid w:val="00EE28B7"/>
    <w:rsid w:val="00EE3EED"/>
    <w:rsid w:val="00EE5462"/>
    <w:rsid w:val="00EE5FEA"/>
    <w:rsid w:val="00EE76D7"/>
    <w:rsid w:val="00EE7EFA"/>
    <w:rsid w:val="00EF146E"/>
    <w:rsid w:val="00EF3575"/>
    <w:rsid w:val="00EF46E5"/>
    <w:rsid w:val="00EF5FA0"/>
    <w:rsid w:val="00EF664C"/>
    <w:rsid w:val="00EF66B4"/>
    <w:rsid w:val="00EF7DF3"/>
    <w:rsid w:val="00EF7ECD"/>
    <w:rsid w:val="00F01951"/>
    <w:rsid w:val="00F01E66"/>
    <w:rsid w:val="00F031D7"/>
    <w:rsid w:val="00F041FD"/>
    <w:rsid w:val="00F043A3"/>
    <w:rsid w:val="00F0599B"/>
    <w:rsid w:val="00F06313"/>
    <w:rsid w:val="00F10BB1"/>
    <w:rsid w:val="00F1163D"/>
    <w:rsid w:val="00F11986"/>
    <w:rsid w:val="00F12D26"/>
    <w:rsid w:val="00F15081"/>
    <w:rsid w:val="00F16AB3"/>
    <w:rsid w:val="00F17AB7"/>
    <w:rsid w:val="00F17E65"/>
    <w:rsid w:val="00F17F53"/>
    <w:rsid w:val="00F20F3F"/>
    <w:rsid w:val="00F20F63"/>
    <w:rsid w:val="00F23797"/>
    <w:rsid w:val="00F2407E"/>
    <w:rsid w:val="00F24682"/>
    <w:rsid w:val="00F25C24"/>
    <w:rsid w:val="00F271B8"/>
    <w:rsid w:val="00F2744B"/>
    <w:rsid w:val="00F27637"/>
    <w:rsid w:val="00F30DC0"/>
    <w:rsid w:val="00F32161"/>
    <w:rsid w:val="00F33CFE"/>
    <w:rsid w:val="00F345D9"/>
    <w:rsid w:val="00F363D9"/>
    <w:rsid w:val="00F37464"/>
    <w:rsid w:val="00F37D77"/>
    <w:rsid w:val="00F40DFF"/>
    <w:rsid w:val="00F41DEC"/>
    <w:rsid w:val="00F42226"/>
    <w:rsid w:val="00F43EA9"/>
    <w:rsid w:val="00F44603"/>
    <w:rsid w:val="00F450EB"/>
    <w:rsid w:val="00F456D9"/>
    <w:rsid w:val="00F46875"/>
    <w:rsid w:val="00F46959"/>
    <w:rsid w:val="00F46B3C"/>
    <w:rsid w:val="00F50E6D"/>
    <w:rsid w:val="00F50FF8"/>
    <w:rsid w:val="00F52771"/>
    <w:rsid w:val="00F53183"/>
    <w:rsid w:val="00F541B3"/>
    <w:rsid w:val="00F56BE7"/>
    <w:rsid w:val="00F618DE"/>
    <w:rsid w:val="00F63843"/>
    <w:rsid w:val="00F64DAB"/>
    <w:rsid w:val="00F6507E"/>
    <w:rsid w:val="00F70042"/>
    <w:rsid w:val="00F70477"/>
    <w:rsid w:val="00F7084D"/>
    <w:rsid w:val="00F71467"/>
    <w:rsid w:val="00F721A7"/>
    <w:rsid w:val="00F722BE"/>
    <w:rsid w:val="00F727CF"/>
    <w:rsid w:val="00F73213"/>
    <w:rsid w:val="00F7416F"/>
    <w:rsid w:val="00F74731"/>
    <w:rsid w:val="00F74B5F"/>
    <w:rsid w:val="00F7576D"/>
    <w:rsid w:val="00F75B44"/>
    <w:rsid w:val="00F76328"/>
    <w:rsid w:val="00F82419"/>
    <w:rsid w:val="00F8472E"/>
    <w:rsid w:val="00F84E94"/>
    <w:rsid w:val="00F8564F"/>
    <w:rsid w:val="00F85E14"/>
    <w:rsid w:val="00F862C9"/>
    <w:rsid w:val="00F8679B"/>
    <w:rsid w:val="00F87CE7"/>
    <w:rsid w:val="00F90157"/>
    <w:rsid w:val="00F92E9B"/>
    <w:rsid w:val="00F9365B"/>
    <w:rsid w:val="00F9682D"/>
    <w:rsid w:val="00F9705A"/>
    <w:rsid w:val="00F979FD"/>
    <w:rsid w:val="00FA0A99"/>
    <w:rsid w:val="00FA0C54"/>
    <w:rsid w:val="00FA12FF"/>
    <w:rsid w:val="00FA19C1"/>
    <w:rsid w:val="00FA27A0"/>
    <w:rsid w:val="00FA72B4"/>
    <w:rsid w:val="00FB06E1"/>
    <w:rsid w:val="00FB0E7E"/>
    <w:rsid w:val="00FB1D09"/>
    <w:rsid w:val="00FB67C7"/>
    <w:rsid w:val="00FC071C"/>
    <w:rsid w:val="00FC0B0E"/>
    <w:rsid w:val="00FC7253"/>
    <w:rsid w:val="00FC72D9"/>
    <w:rsid w:val="00FC74FA"/>
    <w:rsid w:val="00FD17AD"/>
    <w:rsid w:val="00FD2AD9"/>
    <w:rsid w:val="00FD2E57"/>
    <w:rsid w:val="00FD4B6D"/>
    <w:rsid w:val="00FD5D50"/>
    <w:rsid w:val="00FE323A"/>
    <w:rsid w:val="00FE4FAB"/>
    <w:rsid w:val="00FE5238"/>
    <w:rsid w:val="00FE64CA"/>
    <w:rsid w:val="00FF0F31"/>
    <w:rsid w:val="00FF4C19"/>
    <w:rsid w:val="00FF50AB"/>
    <w:rsid w:val="00FF68E8"/>
    <w:rsid w:val="00FF7CE5"/>
    <w:rsid w:val="00FF7E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B9962"/>
  <w15:chartTrackingRefBased/>
  <w15:docId w15:val="{BB0CF019-699B-4FCD-9268-07332D68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74050"/>
    <w:pPr>
      <w:spacing w:line="256" w:lineRule="auto"/>
    </w:pPr>
  </w:style>
  <w:style w:type="paragraph" w:styleId="Titolo1">
    <w:name w:val="heading 1"/>
    <w:basedOn w:val="Normale"/>
    <w:next w:val="Normale"/>
    <w:link w:val="Titolo1Carattere"/>
    <w:uiPriority w:val="9"/>
    <w:qFormat/>
    <w:rsid w:val="005740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74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002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7405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74050"/>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574050"/>
    <w:pPr>
      <w:spacing w:line="259" w:lineRule="auto"/>
      <w:ind w:left="720"/>
      <w:contextualSpacing/>
    </w:pPr>
  </w:style>
  <w:style w:type="paragraph" w:styleId="Intestazione">
    <w:name w:val="header"/>
    <w:basedOn w:val="Normale"/>
    <w:link w:val="IntestazioneCarattere"/>
    <w:uiPriority w:val="99"/>
    <w:unhideWhenUsed/>
    <w:rsid w:val="00E027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2789"/>
  </w:style>
  <w:style w:type="paragraph" w:styleId="Pidipagina">
    <w:name w:val="footer"/>
    <w:basedOn w:val="Normale"/>
    <w:link w:val="PidipaginaCarattere"/>
    <w:uiPriority w:val="99"/>
    <w:unhideWhenUsed/>
    <w:rsid w:val="00E027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02789"/>
  </w:style>
  <w:style w:type="paragraph" w:styleId="Titolosommario">
    <w:name w:val="TOC Heading"/>
    <w:basedOn w:val="Titolo1"/>
    <w:next w:val="Normale"/>
    <w:uiPriority w:val="39"/>
    <w:unhideWhenUsed/>
    <w:qFormat/>
    <w:rsid w:val="00E02789"/>
    <w:pPr>
      <w:spacing w:line="259" w:lineRule="auto"/>
      <w:outlineLvl w:val="9"/>
    </w:pPr>
    <w:rPr>
      <w:lang w:eastAsia="it-IT"/>
    </w:rPr>
  </w:style>
  <w:style w:type="paragraph" w:styleId="Didascalia">
    <w:name w:val="caption"/>
    <w:basedOn w:val="Normale"/>
    <w:next w:val="Normale"/>
    <w:uiPriority w:val="35"/>
    <w:unhideWhenUsed/>
    <w:qFormat/>
    <w:rsid w:val="00E02789"/>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6002A4"/>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6002A4"/>
    <w:rPr>
      <w:color w:val="0563C1" w:themeColor="hyperlink"/>
      <w:u w:val="single"/>
    </w:rPr>
  </w:style>
  <w:style w:type="paragraph" w:styleId="Sommario1">
    <w:name w:val="toc 1"/>
    <w:basedOn w:val="Normale"/>
    <w:next w:val="Normale"/>
    <w:autoRedefine/>
    <w:uiPriority w:val="39"/>
    <w:unhideWhenUsed/>
    <w:rsid w:val="00023B0E"/>
    <w:pPr>
      <w:spacing w:after="100"/>
    </w:pPr>
  </w:style>
  <w:style w:type="paragraph" w:styleId="Sommario2">
    <w:name w:val="toc 2"/>
    <w:basedOn w:val="Normale"/>
    <w:next w:val="Normale"/>
    <w:autoRedefine/>
    <w:uiPriority w:val="39"/>
    <w:unhideWhenUsed/>
    <w:rsid w:val="00023B0E"/>
    <w:pPr>
      <w:spacing w:after="100"/>
      <w:ind w:left="220"/>
    </w:pPr>
  </w:style>
  <w:style w:type="paragraph" w:styleId="Sommario3">
    <w:name w:val="toc 3"/>
    <w:basedOn w:val="Normale"/>
    <w:next w:val="Normale"/>
    <w:autoRedefine/>
    <w:uiPriority w:val="39"/>
    <w:unhideWhenUsed/>
    <w:rsid w:val="00023B0E"/>
    <w:pPr>
      <w:spacing w:after="100"/>
      <w:ind w:left="440"/>
    </w:pPr>
  </w:style>
  <w:style w:type="paragraph" w:styleId="Corpotesto">
    <w:name w:val="Body Text"/>
    <w:basedOn w:val="Normale"/>
    <w:link w:val="CorpotestoCarattere"/>
    <w:uiPriority w:val="1"/>
    <w:qFormat/>
    <w:rsid w:val="00F7084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otestoCarattere">
    <w:name w:val="Corpo testo Carattere"/>
    <w:basedOn w:val="Carpredefinitoparagrafo"/>
    <w:link w:val="Corpotesto"/>
    <w:uiPriority w:val="1"/>
    <w:rsid w:val="00F7084D"/>
    <w:rPr>
      <w:rFonts w:ascii="Times New Roman" w:eastAsia="Times New Roman" w:hAnsi="Times New Roman" w:cs="Times New Roman"/>
      <w:sz w:val="24"/>
      <w:szCs w:val="24"/>
    </w:rPr>
  </w:style>
  <w:style w:type="character" w:styleId="Menzionenonrisolta">
    <w:name w:val="Unresolved Mention"/>
    <w:basedOn w:val="Carpredefinitoparagrafo"/>
    <w:uiPriority w:val="99"/>
    <w:semiHidden/>
    <w:unhideWhenUsed/>
    <w:rsid w:val="00DE15A3"/>
    <w:rPr>
      <w:color w:val="605E5C"/>
      <w:shd w:val="clear" w:color="auto" w:fill="E1DFDD"/>
    </w:rPr>
  </w:style>
  <w:style w:type="paragraph" w:styleId="Testonotaapidipagina">
    <w:name w:val="footnote text"/>
    <w:basedOn w:val="Normale"/>
    <w:link w:val="TestonotaapidipaginaCarattere"/>
    <w:uiPriority w:val="99"/>
    <w:semiHidden/>
    <w:unhideWhenUsed/>
    <w:rsid w:val="00BE23F9"/>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E23F9"/>
    <w:rPr>
      <w:sz w:val="20"/>
      <w:szCs w:val="20"/>
    </w:rPr>
  </w:style>
  <w:style w:type="character" w:styleId="Rimandonotaapidipagina">
    <w:name w:val="footnote reference"/>
    <w:basedOn w:val="Carpredefinitoparagrafo"/>
    <w:uiPriority w:val="99"/>
    <w:semiHidden/>
    <w:unhideWhenUsed/>
    <w:rsid w:val="00BE23F9"/>
    <w:rPr>
      <w:vertAlign w:val="superscript"/>
    </w:rPr>
  </w:style>
  <w:style w:type="paragraph" w:styleId="Sommario4">
    <w:name w:val="toc 4"/>
    <w:basedOn w:val="Normale"/>
    <w:next w:val="Normale"/>
    <w:autoRedefine/>
    <w:uiPriority w:val="39"/>
    <w:unhideWhenUsed/>
    <w:rsid w:val="00AD4C21"/>
    <w:pPr>
      <w:spacing w:after="100" w:line="259" w:lineRule="auto"/>
      <w:ind w:left="660"/>
    </w:pPr>
    <w:rPr>
      <w:rFonts w:eastAsiaTheme="minorEastAsia"/>
      <w:lang w:eastAsia="it-IT"/>
    </w:rPr>
  </w:style>
  <w:style w:type="paragraph" w:styleId="Sommario5">
    <w:name w:val="toc 5"/>
    <w:basedOn w:val="Normale"/>
    <w:next w:val="Normale"/>
    <w:autoRedefine/>
    <w:uiPriority w:val="39"/>
    <w:unhideWhenUsed/>
    <w:rsid w:val="00AD4C21"/>
    <w:pPr>
      <w:spacing w:after="100" w:line="259" w:lineRule="auto"/>
      <w:ind w:left="880"/>
    </w:pPr>
    <w:rPr>
      <w:rFonts w:eastAsiaTheme="minorEastAsia"/>
      <w:lang w:eastAsia="it-IT"/>
    </w:rPr>
  </w:style>
  <w:style w:type="paragraph" w:styleId="Sommario6">
    <w:name w:val="toc 6"/>
    <w:basedOn w:val="Normale"/>
    <w:next w:val="Normale"/>
    <w:autoRedefine/>
    <w:uiPriority w:val="39"/>
    <w:unhideWhenUsed/>
    <w:rsid w:val="00AD4C21"/>
    <w:pPr>
      <w:spacing w:after="100" w:line="259" w:lineRule="auto"/>
      <w:ind w:left="1100"/>
    </w:pPr>
    <w:rPr>
      <w:rFonts w:eastAsiaTheme="minorEastAsia"/>
      <w:lang w:eastAsia="it-IT"/>
    </w:rPr>
  </w:style>
  <w:style w:type="paragraph" w:styleId="Sommario7">
    <w:name w:val="toc 7"/>
    <w:basedOn w:val="Normale"/>
    <w:next w:val="Normale"/>
    <w:autoRedefine/>
    <w:uiPriority w:val="39"/>
    <w:unhideWhenUsed/>
    <w:rsid w:val="00AD4C21"/>
    <w:pPr>
      <w:spacing w:after="100" w:line="259" w:lineRule="auto"/>
      <w:ind w:left="1320"/>
    </w:pPr>
    <w:rPr>
      <w:rFonts w:eastAsiaTheme="minorEastAsia"/>
      <w:lang w:eastAsia="it-IT"/>
    </w:rPr>
  </w:style>
  <w:style w:type="paragraph" w:styleId="Sommario8">
    <w:name w:val="toc 8"/>
    <w:basedOn w:val="Normale"/>
    <w:next w:val="Normale"/>
    <w:autoRedefine/>
    <w:uiPriority w:val="39"/>
    <w:unhideWhenUsed/>
    <w:rsid w:val="00AD4C21"/>
    <w:pPr>
      <w:spacing w:after="100" w:line="259" w:lineRule="auto"/>
      <w:ind w:left="1540"/>
    </w:pPr>
    <w:rPr>
      <w:rFonts w:eastAsiaTheme="minorEastAsia"/>
      <w:lang w:eastAsia="it-IT"/>
    </w:rPr>
  </w:style>
  <w:style w:type="paragraph" w:styleId="Sommario9">
    <w:name w:val="toc 9"/>
    <w:basedOn w:val="Normale"/>
    <w:next w:val="Normale"/>
    <w:autoRedefine/>
    <w:uiPriority w:val="39"/>
    <w:unhideWhenUsed/>
    <w:rsid w:val="00AD4C21"/>
    <w:pPr>
      <w:spacing w:after="100" w:line="259" w:lineRule="auto"/>
      <w:ind w:left="1760"/>
    </w:pPr>
    <w:rPr>
      <w:rFonts w:eastAsiaTheme="minorEastAsia"/>
      <w:lang w:eastAsia="it-IT"/>
    </w:rPr>
  </w:style>
  <w:style w:type="paragraph" w:styleId="Indicedellefigure">
    <w:name w:val="table of figures"/>
    <w:basedOn w:val="Normale"/>
    <w:next w:val="Normale"/>
    <w:uiPriority w:val="99"/>
    <w:semiHidden/>
    <w:unhideWhenUsed/>
    <w:rsid w:val="00C348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31170">
      <w:bodyDiv w:val="1"/>
      <w:marLeft w:val="0"/>
      <w:marRight w:val="0"/>
      <w:marTop w:val="0"/>
      <w:marBottom w:val="0"/>
      <w:divBdr>
        <w:top w:val="none" w:sz="0" w:space="0" w:color="auto"/>
        <w:left w:val="none" w:sz="0" w:space="0" w:color="auto"/>
        <w:bottom w:val="none" w:sz="0" w:space="0" w:color="auto"/>
        <w:right w:val="none" w:sz="0" w:space="0" w:color="auto"/>
      </w:divBdr>
    </w:div>
    <w:div w:id="405034727">
      <w:bodyDiv w:val="1"/>
      <w:marLeft w:val="0"/>
      <w:marRight w:val="0"/>
      <w:marTop w:val="0"/>
      <w:marBottom w:val="0"/>
      <w:divBdr>
        <w:top w:val="none" w:sz="0" w:space="0" w:color="auto"/>
        <w:left w:val="none" w:sz="0" w:space="0" w:color="auto"/>
        <w:bottom w:val="none" w:sz="0" w:space="0" w:color="auto"/>
        <w:right w:val="none" w:sz="0" w:space="0" w:color="auto"/>
      </w:divBdr>
    </w:div>
    <w:div w:id="425735498">
      <w:bodyDiv w:val="1"/>
      <w:marLeft w:val="0"/>
      <w:marRight w:val="0"/>
      <w:marTop w:val="0"/>
      <w:marBottom w:val="0"/>
      <w:divBdr>
        <w:top w:val="none" w:sz="0" w:space="0" w:color="auto"/>
        <w:left w:val="none" w:sz="0" w:space="0" w:color="auto"/>
        <w:bottom w:val="none" w:sz="0" w:space="0" w:color="auto"/>
        <w:right w:val="none" w:sz="0" w:space="0" w:color="auto"/>
      </w:divBdr>
    </w:div>
    <w:div w:id="435295039">
      <w:bodyDiv w:val="1"/>
      <w:marLeft w:val="0"/>
      <w:marRight w:val="0"/>
      <w:marTop w:val="0"/>
      <w:marBottom w:val="0"/>
      <w:divBdr>
        <w:top w:val="none" w:sz="0" w:space="0" w:color="auto"/>
        <w:left w:val="none" w:sz="0" w:space="0" w:color="auto"/>
        <w:bottom w:val="none" w:sz="0" w:space="0" w:color="auto"/>
        <w:right w:val="none" w:sz="0" w:space="0" w:color="auto"/>
      </w:divBdr>
    </w:div>
    <w:div w:id="576210340">
      <w:bodyDiv w:val="1"/>
      <w:marLeft w:val="0"/>
      <w:marRight w:val="0"/>
      <w:marTop w:val="0"/>
      <w:marBottom w:val="0"/>
      <w:divBdr>
        <w:top w:val="none" w:sz="0" w:space="0" w:color="auto"/>
        <w:left w:val="none" w:sz="0" w:space="0" w:color="auto"/>
        <w:bottom w:val="none" w:sz="0" w:space="0" w:color="auto"/>
        <w:right w:val="none" w:sz="0" w:space="0" w:color="auto"/>
      </w:divBdr>
    </w:div>
    <w:div w:id="716197909">
      <w:bodyDiv w:val="1"/>
      <w:marLeft w:val="0"/>
      <w:marRight w:val="0"/>
      <w:marTop w:val="0"/>
      <w:marBottom w:val="0"/>
      <w:divBdr>
        <w:top w:val="none" w:sz="0" w:space="0" w:color="auto"/>
        <w:left w:val="none" w:sz="0" w:space="0" w:color="auto"/>
        <w:bottom w:val="none" w:sz="0" w:space="0" w:color="auto"/>
        <w:right w:val="none" w:sz="0" w:space="0" w:color="auto"/>
      </w:divBdr>
    </w:div>
    <w:div w:id="948044319">
      <w:bodyDiv w:val="1"/>
      <w:marLeft w:val="0"/>
      <w:marRight w:val="0"/>
      <w:marTop w:val="0"/>
      <w:marBottom w:val="0"/>
      <w:divBdr>
        <w:top w:val="none" w:sz="0" w:space="0" w:color="auto"/>
        <w:left w:val="none" w:sz="0" w:space="0" w:color="auto"/>
        <w:bottom w:val="none" w:sz="0" w:space="0" w:color="auto"/>
        <w:right w:val="none" w:sz="0" w:space="0" w:color="auto"/>
      </w:divBdr>
      <w:divsChild>
        <w:div w:id="1332639113">
          <w:marLeft w:val="0"/>
          <w:marRight w:val="0"/>
          <w:marTop w:val="0"/>
          <w:marBottom w:val="0"/>
          <w:divBdr>
            <w:top w:val="none" w:sz="0" w:space="0" w:color="auto"/>
            <w:left w:val="none" w:sz="0" w:space="0" w:color="auto"/>
            <w:bottom w:val="none" w:sz="0" w:space="0" w:color="auto"/>
            <w:right w:val="none" w:sz="0" w:space="0" w:color="auto"/>
          </w:divBdr>
        </w:div>
      </w:divsChild>
    </w:div>
    <w:div w:id="1166944893">
      <w:bodyDiv w:val="1"/>
      <w:marLeft w:val="0"/>
      <w:marRight w:val="0"/>
      <w:marTop w:val="0"/>
      <w:marBottom w:val="0"/>
      <w:divBdr>
        <w:top w:val="none" w:sz="0" w:space="0" w:color="auto"/>
        <w:left w:val="none" w:sz="0" w:space="0" w:color="auto"/>
        <w:bottom w:val="none" w:sz="0" w:space="0" w:color="auto"/>
        <w:right w:val="none" w:sz="0" w:space="0" w:color="auto"/>
      </w:divBdr>
      <w:divsChild>
        <w:div w:id="582954462">
          <w:marLeft w:val="0"/>
          <w:marRight w:val="0"/>
          <w:marTop w:val="0"/>
          <w:marBottom w:val="0"/>
          <w:divBdr>
            <w:top w:val="none" w:sz="0" w:space="0" w:color="auto"/>
            <w:left w:val="none" w:sz="0" w:space="0" w:color="auto"/>
            <w:bottom w:val="none" w:sz="0" w:space="0" w:color="auto"/>
            <w:right w:val="none" w:sz="0" w:space="0" w:color="auto"/>
          </w:divBdr>
        </w:div>
      </w:divsChild>
    </w:div>
    <w:div w:id="1197501431">
      <w:bodyDiv w:val="1"/>
      <w:marLeft w:val="0"/>
      <w:marRight w:val="0"/>
      <w:marTop w:val="0"/>
      <w:marBottom w:val="0"/>
      <w:divBdr>
        <w:top w:val="none" w:sz="0" w:space="0" w:color="auto"/>
        <w:left w:val="none" w:sz="0" w:space="0" w:color="auto"/>
        <w:bottom w:val="none" w:sz="0" w:space="0" w:color="auto"/>
        <w:right w:val="none" w:sz="0" w:space="0" w:color="auto"/>
      </w:divBdr>
    </w:div>
    <w:div w:id="1225291561">
      <w:bodyDiv w:val="1"/>
      <w:marLeft w:val="0"/>
      <w:marRight w:val="0"/>
      <w:marTop w:val="0"/>
      <w:marBottom w:val="0"/>
      <w:divBdr>
        <w:top w:val="none" w:sz="0" w:space="0" w:color="auto"/>
        <w:left w:val="none" w:sz="0" w:space="0" w:color="auto"/>
        <w:bottom w:val="none" w:sz="0" w:space="0" w:color="auto"/>
        <w:right w:val="none" w:sz="0" w:space="0" w:color="auto"/>
      </w:divBdr>
      <w:divsChild>
        <w:div w:id="1980720437">
          <w:marLeft w:val="0"/>
          <w:marRight w:val="0"/>
          <w:marTop w:val="0"/>
          <w:marBottom w:val="0"/>
          <w:divBdr>
            <w:top w:val="none" w:sz="0" w:space="0" w:color="auto"/>
            <w:left w:val="none" w:sz="0" w:space="0" w:color="auto"/>
            <w:bottom w:val="none" w:sz="0" w:space="0" w:color="auto"/>
            <w:right w:val="none" w:sz="0" w:space="0" w:color="auto"/>
          </w:divBdr>
          <w:divsChild>
            <w:div w:id="1362780446">
              <w:marLeft w:val="0"/>
              <w:marRight w:val="0"/>
              <w:marTop w:val="0"/>
              <w:marBottom w:val="0"/>
              <w:divBdr>
                <w:top w:val="none" w:sz="0" w:space="0" w:color="auto"/>
                <w:left w:val="none" w:sz="0" w:space="0" w:color="auto"/>
                <w:bottom w:val="none" w:sz="0" w:space="0" w:color="auto"/>
                <w:right w:val="none" w:sz="0" w:space="0" w:color="auto"/>
              </w:divBdr>
            </w:div>
            <w:div w:id="1481266076">
              <w:marLeft w:val="0"/>
              <w:marRight w:val="0"/>
              <w:marTop w:val="0"/>
              <w:marBottom w:val="0"/>
              <w:divBdr>
                <w:top w:val="none" w:sz="0" w:space="0" w:color="auto"/>
                <w:left w:val="none" w:sz="0" w:space="0" w:color="auto"/>
                <w:bottom w:val="none" w:sz="0" w:space="0" w:color="auto"/>
                <w:right w:val="none" w:sz="0" w:space="0" w:color="auto"/>
              </w:divBdr>
            </w:div>
            <w:div w:id="805438152">
              <w:marLeft w:val="0"/>
              <w:marRight w:val="0"/>
              <w:marTop w:val="0"/>
              <w:marBottom w:val="0"/>
              <w:divBdr>
                <w:top w:val="none" w:sz="0" w:space="0" w:color="auto"/>
                <w:left w:val="none" w:sz="0" w:space="0" w:color="auto"/>
                <w:bottom w:val="none" w:sz="0" w:space="0" w:color="auto"/>
                <w:right w:val="none" w:sz="0" w:space="0" w:color="auto"/>
              </w:divBdr>
            </w:div>
            <w:div w:id="1267033171">
              <w:marLeft w:val="0"/>
              <w:marRight w:val="0"/>
              <w:marTop w:val="0"/>
              <w:marBottom w:val="0"/>
              <w:divBdr>
                <w:top w:val="none" w:sz="0" w:space="0" w:color="auto"/>
                <w:left w:val="none" w:sz="0" w:space="0" w:color="auto"/>
                <w:bottom w:val="none" w:sz="0" w:space="0" w:color="auto"/>
                <w:right w:val="none" w:sz="0" w:space="0" w:color="auto"/>
              </w:divBdr>
            </w:div>
            <w:div w:id="16212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4039">
      <w:bodyDiv w:val="1"/>
      <w:marLeft w:val="0"/>
      <w:marRight w:val="0"/>
      <w:marTop w:val="0"/>
      <w:marBottom w:val="0"/>
      <w:divBdr>
        <w:top w:val="none" w:sz="0" w:space="0" w:color="auto"/>
        <w:left w:val="none" w:sz="0" w:space="0" w:color="auto"/>
        <w:bottom w:val="none" w:sz="0" w:space="0" w:color="auto"/>
        <w:right w:val="none" w:sz="0" w:space="0" w:color="auto"/>
      </w:divBdr>
    </w:div>
    <w:div w:id="1394817048">
      <w:bodyDiv w:val="1"/>
      <w:marLeft w:val="0"/>
      <w:marRight w:val="0"/>
      <w:marTop w:val="0"/>
      <w:marBottom w:val="0"/>
      <w:divBdr>
        <w:top w:val="none" w:sz="0" w:space="0" w:color="auto"/>
        <w:left w:val="none" w:sz="0" w:space="0" w:color="auto"/>
        <w:bottom w:val="none" w:sz="0" w:space="0" w:color="auto"/>
        <w:right w:val="none" w:sz="0" w:space="0" w:color="auto"/>
      </w:divBdr>
    </w:div>
    <w:div w:id="1524589116">
      <w:bodyDiv w:val="1"/>
      <w:marLeft w:val="0"/>
      <w:marRight w:val="0"/>
      <w:marTop w:val="0"/>
      <w:marBottom w:val="0"/>
      <w:divBdr>
        <w:top w:val="none" w:sz="0" w:space="0" w:color="auto"/>
        <w:left w:val="none" w:sz="0" w:space="0" w:color="auto"/>
        <w:bottom w:val="none" w:sz="0" w:space="0" w:color="auto"/>
        <w:right w:val="none" w:sz="0" w:space="0" w:color="auto"/>
      </w:divBdr>
      <w:divsChild>
        <w:div w:id="1502349768">
          <w:marLeft w:val="0"/>
          <w:marRight w:val="0"/>
          <w:marTop w:val="0"/>
          <w:marBottom w:val="0"/>
          <w:divBdr>
            <w:top w:val="none" w:sz="0" w:space="0" w:color="auto"/>
            <w:left w:val="none" w:sz="0" w:space="0" w:color="auto"/>
            <w:bottom w:val="none" w:sz="0" w:space="0" w:color="auto"/>
            <w:right w:val="none" w:sz="0" w:space="0" w:color="auto"/>
          </w:divBdr>
        </w:div>
      </w:divsChild>
    </w:div>
    <w:div w:id="1776443655">
      <w:bodyDiv w:val="1"/>
      <w:marLeft w:val="0"/>
      <w:marRight w:val="0"/>
      <w:marTop w:val="0"/>
      <w:marBottom w:val="0"/>
      <w:divBdr>
        <w:top w:val="none" w:sz="0" w:space="0" w:color="auto"/>
        <w:left w:val="none" w:sz="0" w:space="0" w:color="auto"/>
        <w:bottom w:val="none" w:sz="0" w:space="0" w:color="auto"/>
        <w:right w:val="none" w:sz="0" w:space="0" w:color="auto"/>
      </w:divBdr>
    </w:div>
    <w:div w:id="20404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511EB-E16F-4585-B0F3-DEA472852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72</Pages>
  <Words>11245</Words>
  <Characters>64098</Characters>
  <Application>Microsoft Office Word</Application>
  <DocSecurity>0</DocSecurity>
  <Lines>534</Lines>
  <Paragraphs>150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INGOGLIA</dc:creator>
  <cp:keywords/>
  <dc:description/>
  <cp:lastModifiedBy>ANDREA INGOGLIA</cp:lastModifiedBy>
  <cp:revision>1594</cp:revision>
  <dcterms:created xsi:type="dcterms:W3CDTF">2023-02-11T17:01:00Z</dcterms:created>
  <dcterms:modified xsi:type="dcterms:W3CDTF">2023-03-14T20:53:00Z</dcterms:modified>
</cp:coreProperties>
</file>