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F0200" w14:textId="45AC4361" w:rsidR="00585C33"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202092" w:history="1">
        <w:r w:rsidR="00585C33" w:rsidRPr="00A148D6">
          <w:rPr>
            <w:rStyle w:val="Hyperlink"/>
            <w:rFonts w:ascii="Times New Roman" w:hAnsi="Times New Roman" w:cs="Times New Roman"/>
            <w:noProof/>
          </w:rPr>
          <w:t>1: Meeting (IA, 24/01/20)</w:t>
        </w:r>
        <w:r w:rsidR="00585C33">
          <w:rPr>
            <w:noProof/>
            <w:webHidden/>
          </w:rPr>
          <w:tab/>
        </w:r>
        <w:r w:rsidR="00585C33">
          <w:rPr>
            <w:noProof/>
            <w:webHidden/>
          </w:rPr>
          <w:fldChar w:fldCharType="begin"/>
        </w:r>
        <w:r w:rsidR="00585C33">
          <w:rPr>
            <w:noProof/>
            <w:webHidden/>
          </w:rPr>
          <w:instrText xml:space="preserve"> PAGEREF _Toc33202092 \h </w:instrText>
        </w:r>
        <w:r w:rsidR="00585C33">
          <w:rPr>
            <w:noProof/>
            <w:webHidden/>
          </w:rPr>
        </w:r>
        <w:r w:rsidR="00585C33">
          <w:rPr>
            <w:noProof/>
            <w:webHidden/>
          </w:rPr>
          <w:fldChar w:fldCharType="separate"/>
        </w:r>
        <w:r w:rsidR="00585C33">
          <w:rPr>
            <w:noProof/>
            <w:webHidden/>
          </w:rPr>
          <w:t>2</w:t>
        </w:r>
        <w:r w:rsidR="00585C33">
          <w:rPr>
            <w:noProof/>
            <w:webHidden/>
          </w:rPr>
          <w:fldChar w:fldCharType="end"/>
        </w:r>
      </w:hyperlink>
    </w:p>
    <w:p w14:paraId="409C74D2" w14:textId="3E353846"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093" w:history="1">
        <w:r w:rsidR="00585C33" w:rsidRPr="00A148D6">
          <w:rPr>
            <w:rStyle w:val="Hyperlink"/>
            <w:noProof/>
          </w:rPr>
          <w:t>2: Attempting Batching</w:t>
        </w:r>
        <w:r w:rsidR="00585C33">
          <w:rPr>
            <w:noProof/>
            <w:webHidden/>
          </w:rPr>
          <w:tab/>
        </w:r>
        <w:r w:rsidR="00585C33">
          <w:rPr>
            <w:noProof/>
            <w:webHidden/>
          </w:rPr>
          <w:fldChar w:fldCharType="begin"/>
        </w:r>
        <w:r w:rsidR="00585C33">
          <w:rPr>
            <w:noProof/>
            <w:webHidden/>
          </w:rPr>
          <w:instrText xml:space="preserve"> PAGEREF _Toc33202093 \h </w:instrText>
        </w:r>
        <w:r w:rsidR="00585C33">
          <w:rPr>
            <w:noProof/>
            <w:webHidden/>
          </w:rPr>
        </w:r>
        <w:r w:rsidR="00585C33">
          <w:rPr>
            <w:noProof/>
            <w:webHidden/>
          </w:rPr>
          <w:fldChar w:fldCharType="separate"/>
        </w:r>
        <w:r w:rsidR="00585C33">
          <w:rPr>
            <w:noProof/>
            <w:webHidden/>
          </w:rPr>
          <w:t>2</w:t>
        </w:r>
        <w:r w:rsidR="00585C33">
          <w:rPr>
            <w:noProof/>
            <w:webHidden/>
          </w:rPr>
          <w:fldChar w:fldCharType="end"/>
        </w:r>
      </w:hyperlink>
    </w:p>
    <w:p w14:paraId="4D3A6652" w14:textId="185D4631" w:rsidR="00585C33" w:rsidRDefault="002369A6">
      <w:pPr>
        <w:pStyle w:val="TOC2"/>
        <w:tabs>
          <w:tab w:val="right" w:leader="dot" w:pos="9010"/>
        </w:tabs>
        <w:rPr>
          <w:rFonts w:eastAsiaTheme="minorEastAsia" w:cstheme="minorBidi"/>
          <w:smallCaps w:val="0"/>
          <w:noProof/>
          <w:sz w:val="24"/>
          <w:szCs w:val="24"/>
          <w:lang w:eastAsia="en-GB"/>
        </w:rPr>
      </w:pPr>
      <w:hyperlink w:anchor="_Toc33202094" w:history="1">
        <w:r w:rsidR="00585C33" w:rsidRPr="00A148D6">
          <w:rPr>
            <w:rStyle w:val="Hyperlink"/>
            <w:noProof/>
          </w:rPr>
          <w:t>Using DataLoader</w:t>
        </w:r>
        <w:r w:rsidR="00585C33">
          <w:rPr>
            <w:noProof/>
            <w:webHidden/>
          </w:rPr>
          <w:tab/>
        </w:r>
        <w:r w:rsidR="00585C33">
          <w:rPr>
            <w:noProof/>
            <w:webHidden/>
          </w:rPr>
          <w:fldChar w:fldCharType="begin"/>
        </w:r>
        <w:r w:rsidR="00585C33">
          <w:rPr>
            <w:noProof/>
            <w:webHidden/>
          </w:rPr>
          <w:instrText xml:space="preserve"> PAGEREF _Toc33202094 \h </w:instrText>
        </w:r>
        <w:r w:rsidR="00585C33">
          <w:rPr>
            <w:noProof/>
            <w:webHidden/>
          </w:rPr>
        </w:r>
        <w:r w:rsidR="00585C33">
          <w:rPr>
            <w:noProof/>
            <w:webHidden/>
          </w:rPr>
          <w:fldChar w:fldCharType="separate"/>
        </w:r>
        <w:r w:rsidR="00585C33">
          <w:rPr>
            <w:noProof/>
            <w:webHidden/>
          </w:rPr>
          <w:t>3</w:t>
        </w:r>
        <w:r w:rsidR="00585C33">
          <w:rPr>
            <w:noProof/>
            <w:webHidden/>
          </w:rPr>
          <w:fldChar w:fldCharType="end"/>
        </w:r>
      </w:hyperlink>
    </w:p>
    <w:p w14:paraId="54742B55" w14:textId="1B4B3FE5" w:rsidR="00585C33" w:rsidRDefault="002369A6">
      <w:pPr>
        <w:pStyle w:val="TOC3"/>
        <w:tabs>
          <w:tab w:val="right" w:leader="dot" w:pos="9010"/>
        </w:tabs>
        <w:rPr>
          <w:rFonts w:eastAsiaTheme="minorEastAsia" w:cstheme="minorBidi"/>
          <w:i w:val="0"/>
          <w:iCs w:val="0"/>
          <w:noProof/>
          <w:sz w:val="24"/>
          <w:szCs w:val="24"/>
          <w:lang w:eastAsia="en-GB"/>
        </w:rPr>
      </w:pPr>
      <w:hyperlink w:anchor="_Toc33202095" w:history="1">
        <w:r w:rsidR="00585C33" w:rsidRPr="00A148D6">
          <w:rPr>
            <w:rStyle w:val="Hyperlink"/>
            <w:noProof/>
          </w:rPr>
          <w:t>Issues</w:t>
        </w:r>
        <w:r w:rsidR="00585C33">
          <w:rPr>
            <w:noProof/>
            <w:webHidden/>
          </w:rPr>
          <w:tab/>
        </w:r>
        <w:r w:rsidR="00585C33">
          <w:rPr>
            <w:noProof/>
            <w:webHidden/>
          </w:rPr>
          <w:fldChar w:fldCharType="begin"/>
        </w:r>
        <w:r w:rsidR="00585C33">
          <w:rPr>
            <w:noProof/>
            <w:webHidden/>
          </w:rPr>
          <w:instrText xml:space="preserve"> PAGEREF _Toc33202095 \h </w:instrText>
        </w:r>
        <w:r w:rsidR="00585C33">
          <w:rPr>
            <w:noProof/>
            <w:webHidden/>
          </w:rPr>
        </w:r>
        <w:r w:rsidR="00585C33">
          <w:rPr>
            <w:noProof/>
            <w:webHidden/>
          </w:rPr>
          <w:fldChar w:fldCharType="separate"/>
        </w:r>
        <w:r w:rsidR="00585C33">
          <w:rPr>
            <w:noProof/>
            <w:webHidden/>
          </w:rPr>
          <w:t>3</w:t>
        </w:r>
        <w:r w:rsidR="00585C33">
          <w:rPr>
            <w:noProof/>
            <w:webHidden/>
          </w:rPr>
          <w:fldChar w:fldCharType="end"/>
        </w:r>
      </w:hyperlink>
    </w:p>
    <w:p w14:paraId="07AF4A07" w14:textId="61F5742A" w:rsidR="00585C33" w:rsidRDefault="002369A6">
      <w:pPr>
        <w:pStyle w:val="TOC3"/>
        <w:tabs>
          <w:tab w:val="right" w:leader="dot" w:pos="9010"/>
        </w:tabs>
        <w:rPr>
          <w:rFonts w:eastAsiaTheme="minorEastAsia" w:cstheme="minorBidi"/>
          <w:i w:val="0"/>
          <w:iCs w:val="0"/>
          <w:noProof/>
          <w:sz w:val="24"/>
          <w:szCs w:val="24"/>
          <w:lang w:eastAsia="en-GB"/>
        </w:rPr>
      </w:pPr>
      <w:hyperlink w:anchor="_Toc33202096" w:history="1">
        <w:r w:rsidR="00585C33" w:rsidRPr="00A148D6">
          <w:rPr>
            <w:rStyle w:val="Hyperlink"/>
            <w:noProof/>
          </w:rPr>
          <w:t>Speedup:</w:t>
        </w:r>
        <w:r w:rsidR="00585C33">
          <w:rPr>
            <w:noProof/>
            <w:webHidden/>
          </w:rPr>
          <w:tab/>
        </w:r>
        <w:r w:rsidR="00585C33">
          <w:rPr>
            <w:noProof/>
            <w:webHidden/>
          </w:rPr>
          <w:fldChar w:fldCharType="begin"/>
        </w:r>
        <w:r w:rsidR="00585C33">
          <w:rPr>
            <w:noProof/>
            <w:webHidden/>
          </w:rPr>
          <w:instrText xml:space="preserve"> PAGEREF _Toc33202096 \h </w:instrText>
        </w:r>
        <w:r w:rsidR="00585C33">
          <w:rPr>
            <w:noProof/>
            <w:webHidden/>
          </w:rPr>
        </w:r>
        <w:r w:rsidR="00585C33">
          <w:rPr>
            <w:noProof/>
            <w:webHidden/>
          </w:rPr>
          <w:fldChar w:fldCharType="separate"/>
        </w:r>
        <w:r w:rsidR="00585C33">
          <w:rPr>
            <w:noProof/>
            <w:webHidden/>
          </w:rPr>
          <w:t>5</w:t>
        </w:r>
        <w:r w:rsidR="00585C33">
          <w:rPr>
            <w:noProof/>
            <w:webHidden/>
          </w:rPr>
          <w:fldChar w:fldCharType="end"/>
        </w:r>
      </w:hyperlink>
    </w:p>
    <w:p w14:paraId="6AB7A277" w14:textId="2F71CB11"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097" w:history="1">
        <w:r w:rsidR="00585C33" w:rsidRPr="00A148D6">
          <w:rPr>
            <w:rStyle w:val="Hyperlink"/>
            <w:rFonts w:ascii="Times New Roman" w:hAnsi="Times New Roman" w:cs="Times New Roman"/>
            <w:noProof/>
          </w:rPr>
          <w:t>3: Experiments and Hyperparameters - I</w:t>
        </w:r>
        <w:r w:rsidR="00585C33">
          <w:rPr>
            <w:noProof/>
            <w:webHidden/>
          </w:rPr>
          <w:tab/>
        </w:r>
        <w:r w:rsidR="00585C33">
          <w:rPr>
            <w:noProof/>
            <w:webHidden/>
          </w:rPr>
          <w:fldChar w:fldCharType="begin"/>
        </w:r>
        <w:r w:rsidR="00585C33">
          <w:rPr>
            <w:noProof/>
            <w:webHidden/>
          </w:rPr>
          <w:instrText xml:space="preserve"> PAGEREF _Toc33202097 \h </w:instrText>
        </w:r>
        <w:r w:rsidR="00585C33">
          <w:rPr>
            <w:noProof/>
            <w:webHidden/>
          </w:rPr>
        </w:r>
        <w:r w:rsidR="00585C33">
          <w:rPr>
            <w:noProof/>
            <w:webHidden/>
          </w:rPr>
          <w:fldChar w:fldCharType="separate"/>
        </w:r>
        <w:r w:rsidR="00585C33">
          <w:rPr>
            <w:noProof/>
            <w:webHidden/>
          </w:rPr>
          <w:t>6</w:t>
        </w:r>
        <w:r w:rsidR="00585C33">
          <w:rPr>
            <w:noProof/>
            <w:webHidden/>
          </w:rPr>
          <w:fldChar w:fldCharType="end"/>
        </w:r>
      </w:hyperlink>
    </w:p>
    <w:p w14:paraId="21E0AAB7" w14:textId="10B2E62C" w:rsidR="00585C33" w:rsidRDefault="002369A6">
      <w:pPr>
        <w:pStyle w:val="TOC2"/>
        <w:tabs>
          <w:tab w:val="right" w:leader="dot" w:pos="9010"/>
        </w:tabs>
        <w:rPr>
          <w:rFonts w:eastAsiaTheme="minorEastAsia" w:cstheme="minorBidi"/>
          <w:smallCaps w:val="0"/>
          <w:noProof/>
          <w:sz w:val="24"/>
          <w:szCs w:val="24"/>
          <w:lang w:eastAsia="en-GB"/>
        </w:rPr>
      </w:pPr>
      <w:hyperlink w:anchor="_Toc33202098" w:history="1">
        <w:r w:rsidR="00585C33" w:rsidRPr="00A148D6">
          <w:rPr>
            <w:rStyle w:val="Hyperlink"/>
            <w:rFonts w:ascii="Times New Roman" w:hAnsi="Times New Roman" w:cs="Times New Roman"/>
            <w:noProof/>
          </w:rPr>
          <w:t>3.1: Full overfit on mini-dataset</w:t>
        </w:r>
        <w:r w:rsidR="00585C33">
          <w:rPr>
            <w:noProof/>
            <w:webHidden/>
          </w:rPr>
          <w:tab/>
        </w:r>
        <w:r w:rsidR="00585C33">
          <w:rPr>
            <w:noProof/>
            <w:webHidden/>
          </w:rPr>
          <w:fldChar w:fldCharType="begin"/>
        </w:r>
        <w:r w:rsidR="00585C33">
          <w:rPr>
            <w:noProof/>
            <w:webHidden/>
          </w:rPr>
          <w:instrText xml:space="preserve"> PAGEREF _Toc33202098 \h </w:instrText>
        </w:r>
        <w:r w:rsidR="00585C33">
          <w:rPr>
            <w:noProof/>
            <w:webHidden/>
          </w:rPr>
        </w:r>
        <w:r w:rsidR="00585C33">
          <w:rPr>
            <w:noProof/>
            <w:webHidden/>
          </w:rPr>
          <w:fldChar w:fldCharType="separate"/>
        </w:r>
        <w:r w:rsidR="00585C33">
          <w:rPr>
            <w:noProof/>
            <w:webHidden/>
          </w:rPr>
          <w:t>6</w:t>
        </w:r>
        <w:r w:rsidR="00585C33">
          <w:rPr>
            <w:noProof/>
            <w:webHidden/>
          </w:rPr>
          <w:fldChar w:fldCharType="end"/>
        </w:r>
      </w:hyperlink>
    </w:p>
    <w:p w14:paraId="4301EF25" w14:textId="76BECD29" w:rsidR="00585C33" w:rsidRDefault="002369A6">
      <w:pPr>
        <w:pStyle w:val="TOC3"/>
        <w:tabs>
          <w:tab w:val="right" w:leader="dot" w:pos="9010"/>
        </w:tabs>
        <w:rPr>
          <w:rFonts w:eastAsiaTheme="minorEastAsia" w:cstheme="minorBidi"/>
          <w:i w:val="0"/>
          <w:iCs w:val="0"/>
          <w:noProof/>
          <w:sz w:val="24"/>
          <w:szCs w:val="24"/>
          <w:lang w:eastAsia="en-GB"/>
        </w:rPr>
      </w:pPr>
      <w:hyperlink w:anchor="_Toc33202099" w:history="1">
        <w:r w:rsidR="00585C33" w:rsidRPr="00A148D6">
          <w:rPr>
            <w:rStyle w:val="Hyperlink"/>
            <w:noProof/>
          </w:rPr>
          <w:t>3.1.1.</w:t>
        </w:r>
        <w:r w:rsidR="00585C33">
          <w:rPr>
            <w:noProof/>
            <w:webHidden/>
          </w:rPr>
          <w:tab/>
        </w:r>
        <w:r w:rsidR="00585C33">
          <w:rPr>
            <w:noProof/>
            <w:webHidden/>
          </w:rPr>
          <w:fldChar w:fldCharType="begin"/>
        </w:r>
        <w:r w:rsidR="00585C33">
          <w:rPr>
            <w:noProof/>
            <w:webHidden/>
          </w:rPr>
          <w:instrText xml:space="preserve"> PAGEREF _Toc33202099 \h </w:instrText>
        </w:r>
        <w:r w:rsidR="00585C33">
          <w:rPr>
            <w:noProof/>
            <w:webHidden/>
          </w:rPr>
        </w:r>
        <w:r w:rsidR="00585C33">
          <w:rPr>
            <w:noProof/>
            <w:webHidden/>
          </w:rPr>
          <w:fldChar w:fldCharType="separate"/>
        </w:r>
        <w:r w:rsidR="00585C33">
          <w:rPr>
            <w:noProof/>
            <w:webHidden/>
          </w:rPr>
          <w:t>6</w:t>
        </w:r>
        <w:r w:rsidR="00585C33">
          <w:rPr>
            <w:noProof/>
            <w:webHidden/>
          </w:rPr>
          <w:fldChar w:fldCharType="end"/>
        </w:r>
      </w:hyperlink>
    </w:p>
    <w:p w14:paraId="3C402EEA" w14:textId="209512DE" w:rsidR="00585C33" w:rsidRDefault="002369A6">
      <w:pPr>
        <w:pStyle w:val="TOC3"/>
        <w:tabs>
          <w:tab w:val="right" w:leader="dot" w:pos="9010"/>
        </w:tabs>
        <w:rPr>
          <w:rFonts w:eastAsiaTheme="minorEastAsia" w:cstheme="minorBidi"/>
          <w:i w:val="0"/>
          <w:iCs w:val="0"/>
          <w:noProof/>
          <w:sz w:val="24"/>
          <w:szCs w:val="24"/>
          <w:lang w:eastAsia="en-GB"/>
        </w:rPr>
      </w:pPr>
      <w:hyperlink w:anchor="_Toc33202100" w:history="1">
        <w:r w:rsidR="00585C33" w:rsidRPr="00A148D6">
          <w:rPr>
            <w:rStyle w:val="Hyperlink"/>
            <w:noProof/>
          </w:rPr>
          <w:t>3.1.2</w:t>
        </w:r>
        <w:r w:rsidR="00585C33">
          <w:rPr>
            <w:noProof/>
            <w:webHidden/>
          </w:rPr>
          <w:tab/>
        </w:r>
        <w:r w:rsidR="00585C33">
          <w:rPr>
            <w:noProof/>
            <w:webHidden/>
          </w:rPr>
          <w:fldChar w:fldCharType="begin"/>
        </w:r>
        <w:r w:rsidR="00585C33">
          <w:rPr>
            <w:noProof/>
            <w:webHidden/>
          </w:rPr>
          <w:instrText xml:space="preserve"> PAGEREF _Toc33202100 \h </w:instrText>
        </w:r>
        <w:r w:rsidR="00585C33">
          <w:rPr>
            <w:noProof/>
            <w:webHidden/>
          </w:rPr>
        </w:r>
        <w:r w:rsidR="00585C33">
          <w:rPr>
            <w:noProof/>
            <w:webHidden/>
          </w:rPr>
          <w:fldChar w:fldCharType="separate"/>
        </w:r>
        <w:r w:rsidR="00585C33">
          <w:rPr>
            <w:noProof/>
            <w:webHidden/>
          </w:rPr>
          <w:t>7</w:t>
        </w:r>
        <w:r w:rsidR="00585C33">
          <w:rPr>
            <w:noProof/>
            <w:webHidden/>
          </w:rPr>
          <w:fldChar w:fldCharType="end"/>
        </w:r>
      </w:hyperlink>
    </w:p>
    <w:p w14:paraId="0554A3FF" w14:textId="35A8BC3C" w:rsidR="00585C33" w:rsidRDefault="002369A6">
      <w:pPr>
        <w:pStyle w:val="TOC3"/>
        <w:tabs>
          <w:tab w:val="right" w:leader="dot" w:pos="9010"/>
        </w:tabs>
        <w:rPr>
          <w:rFonts w:eastAsiaTheme="minorEastAsia" w:cstheme="minorBidi"/>
          <w:i w:val="0"/>
          <w:iCs w:val="0"/>
          <w:noProof/>
          <w:sz w:val="24"/>
          <w:szCs w:val="24"/>
          <w:lang w:eastAsia="en-GB"/>
        </w:rPr>
      </w:pPr>
      <w:hyperlink w:anchor="_Toc33202101" w:history="1">
        <w:r w:rsidR="00585C33" w:rsidRPr="00A148D6">
          <w:rPr>
            <w:rStyle w:val="Hyperlink"/>
            <w:noProof/>
          </w:rPr>
          <w:t>3.1.3</w:t>
        </w:r>
        <w:r w:rsidR="00585C33">
          <w:rPr>
            <w:noProof/>
            <w:webHidden/>
          </w:rPr>
          <w:tab/>
        </w:r>
        <w:r w:rsidR="00585C33">
          <w:rPr>
            <w:noProof/>
            <w:webHidden/>
          </w:rPr>
          <w:fldChar w:fldCharType="begin"/>
        </w:r>
        <w:r w:rsidR="00585C33">
          <w:rPr>
            <w:noProof/>
            <w:webHidden/>
          </w:rPr>
          <w:instrText xml:space="preserve"> PAGEREF _Toc33202101 \h </w:instrText>
        </w:r>
        <w:r w:rsidR="00585C33">
          <w:rPr>
            <w:noProof/>
            <w:webHidden/>
          </w:rPr>
        </w:r>
        <w:r w:rsidR="00585C33">
          <w:rPr>
            <w:noProof/>
            <w:webHidden/>
          </w:rPr>
          <w:fldChar w:fldCharType="separate"/>
        </w:r>
        <w:r w:rsidR="00585C33">
          <w:rPr>
            <w:noProof/>
            <w:webHidden/>
          </w:rPr>
          <w:t>8</w:t>
        </w:r>
        <w:r w:rsidR="00585C33">
          <w:rPr>
            <w:noProof/>
            <w:webHidden/>
          </w:rPr>
          <w:fldChar w:fldCharType="end"/>
        </w:r>
      </w:hyperlink>
    </w:p>
    <w:p w14:paraId="1B243113" w14:textId="7692CB3C" w:rsidR="00585C33" w:rsidRDefault="002369A6">
      <w:pPr>
        <w:pStyle w:val="TOC3"/>
        <w:tabs>
          <w:tab w:val="right" w:leader="dot" w:pos="9010"/>
        </w:tabs>
        <w:rPr>
          <w:rFonts w:eastAsiaTheme="minorEastAsia" w:cstheme="minorBidi"/>
          <w:i w:val="0"/>
          <w:iCs w:val="0"/>
          <w:noProof/>
          <w:sz w:val="24"/>
          <w:szCs w:val="24"/>
          <w:lang w:eastAsia="en-GB"/>
        </w:rPr>
      </w:pPr>
      <w:hyperlink w:anchor="_Toc33202102" w:history="1">
        <w:r w:rsidR="00585C33" w:rsidRPr="00A148D6">
          <w:rPr>
            <w:rStyle w:val="Hyperlink"/>
            <w:noProof/>
          </w:rPr>
          <w:t>Next steps</w:t>
        </w:r>
        <w:r w:rsidR="00585C33">
          <w:rPr>
            <w:noProof/>
            <w:webHidden/>
          </w:rPr>
          <w:tab/>
        </w:r>
        <w:r w:rsidR="00585C33">
          <w:rPr>
            <w:noProof/>
            <w:webHidden/>
          </w:rPr>
          <w:fldChar w:fldCharType="begin"/>
        </w:r>
        <w:r w:rsidR="00585C33">
          <w:rPr>
            <w:noProof/>
            <w:webHidden/>
          </w:rPr>
          <w:instrText xml:space="preserve"> PAGEREF _Toc33202102 \h </w:instrText>
        </w:r>
        <w:r w:rsidR="00585C33">
          <w:rPr>
            <w:noProof/>
            <w:webHidden/>
          </w:rPr>
        </w:r>
        <w:r w:rsidR="00585C33">
          <w:rPr>
            <w:noProof/>
            <w:webHidden/>
          </w:rPr>
          <w:fldChar w:fldCharType="separate"/>
        </w:r>
        <w:r w:rsidR="00585C33">
          <w:rPr>
            <w:noProof/>
            <w:webHidden/>
          </w:rPr>
          <w:t>8</w:t>
        </w:r>
        <w:r w:rsidR="00585C33">
          <w:rPr>
            <w:noProof/>
            <w:webHidden/>
          </w:rPr>
          <w:fldChar w:fldCharType="end"/>
        </w:r>
      </w:hyperlink>
    </w:p>
    <w:p w14:paraId="567B6BA9" w14:textId="1ECC95D5"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103" w:history="1">
        <w:r w:rsidR="00585C33" w:rsidRPr="00A148D6">
          <w:rPr>
            <w:rStyle w:val="Hyperlink"/>
            <w:rFonts w:eastAsia="Times New Roman"/>
            <w:noProof/>
            <w:lang w:eastAsia="en-GB"/>
          </w:rPr>
          <w:t>4: Modifications</w:t>
        </w:r>
        <w:r w:rsidR="00585C33">
          <w:rPr>
            <w:noProof/>
            <w:webHidden/>
          </w:rPr>
          <w:tab/>
        </w:r>
        <w:r w:rsidR="00585C33">
          <w:rPr>
            <w:noProof/>
            <w:webHidden/>
          </w:rPr>
          <w:fldChar w:fldCharType="begin"/>
        </w:r>
        <w:r w:rsidR="00585C33">
          <w:rPr>
            <w:noProof/>
            <w:webHidden/>
          </w:rPr>
          <w:instrText xml:space="preserve"> PAGEREF _Toc33202103 \h </w:instrText>
        </w:r>
        <w:r w:rsidR="00585C33">
          <w:rPr>
            <w:noProof/>
            <w:webHidden/>
          </w:rPr>
        </w:r>
        <w:r w:rsidR="00585C33">
          <w:rPr>
            <w:noProof/>
            <w:webHidden/>
          </w:rPr>
          <w:fldChar w:fldCharType="separate"/>
        </w:r>
        <w:r w:rsidR="00585C33">
          <w:rPr>
            <w:noProof/>
            <w:webHidden/>
          </w:rPr>
          <w:t>9</w:t>
        </w:r>
        <w:r w:rsidR="00585C33">
          <w:rPr>
            <w:noProof/>
            <w:webHidden/>
          </w:rPr>
          <w:fldChar w:fldCharType="end"/>
        </w:r>
      </w:hyperlink>
    </w:p>
    <w:p w14:paraId="57DE105A" w14:textId="39BA5C4E" w:rsidR="00585C33" w:rsidRDefault="002369A6">
      <w:pPr>
        <w:pStyle w:val="TOC2"/>
        <w:tabs>
          <w:tab w:val="right" w:leader="dot" w:pos="9010"/>
        </w:tabs>
        <w:rPr>
          <w:rFonts w:eastAsiaTheme="minorEastAsia" w:cstheme="minorBidi"/>
          <w:smallCaps w:val="0"/>
          <w:noProof/>
          <w:sz w:val="24"/>
          <w:szCs w:val="24"/>
          <w:lang w:eastAsia="en-GB"/>
        </w:rPr>
      </w:pPr>
      <w:hyperlink w:anchor="_Toc33202104" w:history="1">
        <w:r w:rsidR="00585C33" w:rsidRPr="00A148D6">
          <w:rPr>
            <w:rStyle w:val="Hyperlink"/>
            <w:noProof/>
          </w:rPr>
          <w:t>Visualizing predictions – Round 1</w:t>
        </w:r>
        <w:r w:rsidR="00585C33">
          <w:rPr>
            <w:noProof/>
            <w:webHidden/>
          </w:rPr>
          <w:tab/>
        </w:r>
        <w:r w:rsidR="00585C33">
          <w:rPr>
            <w:noProof/>
            <w:webHidden/>
          </w:rPr>
          <w:fldChar w:fldCharType="begin"/>
        </w:r>
        <w:r w:rsidR="00585C33">
          <w:rPr>
            <w:noProof/>
            <w:webHidden/>
          </w:rPr>
          <w:instrText xml:space="preserve"> PAGEREF _Toc33202104 \h </w:instrText>
        </w:r>
        <w:r w:rsidR="00585C33">
          <w:rPr>
            <w:noProof/>
            <w:webHidden/>
          </w:rPr>
        </w:r>
        <w:r w:rsidR="00585C33">
          <w:rPr>
            <w:noProof/>
            <w:webHidden/>
          </w:rPr>
          <w:fldChar w:fldCharType="separate"/>
        </w:r>
        <w:r w:rsidR="00585C33">
          <w:rPr>
            <w:noProof/>
            <w:webHidden/>
          </w:rPr>
          <w:t>9</w:t>
        </w:r>
        <w:r w:rsidR="00585C33">
          <w:rPr>
            <w:noProof/>
            <w:webHidden/>
          </w:rPr>
          <w:fldChar w:fldCharType="end"/>
        </w:r>
      </w:hyperlink>
    </w:p>
    <w:p w14:paraId="7D26445A" w14:textId="52B4DE15" w:rsidR="00585C33" w:rsidRDefault="002369A6">
      <w:pPr>
        <w:pStyle w:val="TOC3"/>
        <w:tabs>
          <w:tab w:val="right" w:leader="dot" w:pos="9010"/>
        </w:tabs>
        <w:rPr>
          <w:rFonts w:eastAsiaTheme="minorEastAsia" w:cstheme="minorBidi"/>
          <w:i w:val="0"/>
          <w:iCs w:val="0"/>
          <w:noProof/>
          <w:sz w:val="24"/>
          <w:szCs w:val="24"/>
          <w:lang w:eastAsia="en-GB"/>
        </w:rPr>
      </w:pPr>
      <w:hyperlink w:anchor="_Toc33202105" w:history="1">
        <w:r w:rsidR="00585C33" w:rsidRPr="00A148D6">
          <w:rPr>
            <w:rStyle w:val="Hyperlink"/>
            <w:noProof/>
          </w:rPr>
          <w:t>Experiment</w:t>
        </w:r>
        <w:r w:rsidR="00585C33">
          <w:rPr>
            <w:noProof/>
            <w:webHidden/>
          </w:rPr>
          <w:tab/>
        </w:r>
        <w:r w:rsidR="00585C33">
          <w:rPr>
            <w:noProof/>
            <w:webHidden/>
          </w:rPr>
          <w:fldChar w:fldCharType="begin"/>
        </w:r>
        <w:r w:rsidR="00585C33">
          <w:rPr>
            <w:noProof/>
            <w:webHidden/>
          </w:rPr>
          <w:instrText xml:space="preserve"> PAGEREF _Toc33202105 \h </w:instrText>
        </w:r>
        <w:r w:rsidR="00585C33">
          <w:rPr>
            <w:noProof/>
            <w:webHidden/>
          </w:rPr>
        </w:r>
        <w:r w:rsidR="00585C33">
          <w:rPr>
            <w:noProof/>
            <w:webHidden/>
          </w:rPr>
          <w:fldChar w:fldCharType="separate"/>
        </w:r>
        <w:r w:rsidR="00585C33">
          <w:rPr>
            <w:noProof/>
            <w:webHidden/>
          </w:rPr>
          <w:t>9</w:t>
        </w:r>
        <w:r w:rsidR="00585C33">
          <w:rPr>
            <w:noProof/>
            <w:webHidden/>
          </w:rPr>
          <w:fldChar w:fldCharType="end"/>
        </w:r>
      </w:hyperlink>
    </w:p>
    <w:p w14:paraId="401933F8" w14:textId="7432F329" w:rsidR="00585C33" w:rsidRDefault="002369A6">
      <w:pPr>
        <w:pStyle w:val="TOC3"/>
        <w:tabs>
          <w:tab w:val="right" w:leader="dot" w:pos="9010"/>
        </w:tabs>
        <w:rPr>
          <w:rFonts w:eastAsiaTheme="minorEastAsia" w:cstheme="minorBidi"/>
          <w:i w:val="0"/>
          <w:iCs w:val="0"/>
          <w:noProof/>
          <w:sz w:val="24"/>
          <w:szCs w:val="24"/>
          <w:lang w:eastAsia="en-GB"/>
        </w:rPr>
      </w:pPr>
      <w:hyperlink w:anchor="_Toc33202106" w:history="1">
        <w:r w:rsidR="00585C33" w:rsidRPr="00A148D6">
          <w:rPr>
            <w:rStyle w:val="Hyperlink"/>
            <w:noProof/>
          </w:rPr>
          <w:t>Samples</w:t>
        </w:r>
        <w:r w:rsidR="00585C33">
          <w:rPr>
            <w:noProof/>
            <w:webHidden/>
          </w:rPr>
          <w:tab/>
        </w:r>
        <w:r w:rsidR="00585C33">
          <w:rPr>
            <w:noProof/>
            <w:webHidden/>
          </w:rPr>
          <w:fldChar w:fldCharType="begin"/>
        </w:r>
        <w:r w:rsidR="00585C33">
          <w:rPr>
            <w:noProof/>
            <w:webHidden/>
          </w:rPr>
          <w:instrText xml:space="preserve"> PAGEREF _Toc33202106 \h </w:instrText>
        </w:r>
        <w:r w:rsidR="00585C33">
          <w:rPr>
            <w:noProof/>
            <w:webHidden/>
          </w:rPr>
        </w:r>
        <w:r w:rsidR="00585C33">
          <w:rPr>
            <w:noProof/>
            <w:webHidden/>
          </w:rPr>
          <w:fldChar w:fldCharType="separate"/>
        </w:r>
        <w:r w:rsidR="00585C33">
          <w:rPr>
            <w:noProof/>
            <w:webHidden/>
          </w:rPr>
          <w:t>10</w:t>
        </w:r>
        <w:r w:rsidR="00585C33">
          <w:rPr>
            <w:noProof/>
            <w:webHidden/>
          </w:rPr>
          <w:fldChar w:fldCharType="end"/>
        </w:r>
      </w:hyperlink>
    </w:p>
    <w:p w14:paraId="21EB93ED" w14:textId="3466BE54" w:rsidR="00585C33" w:rsidRDefault="002369A6">
      <w:pPr>
        <w:pStyle w:val="TOC3"/>
        <w:tabs>
          <w:tab w:val="right" w:leader="dot" w:pos="9010"/>
        </w:tabs>
        <w:rPr>
          <w:rFonts w:eastAsiaTheme="minorEastAsia" w:cstheme="minorBidi"/>
          <w:i w:val="0"/>
          <w:iCs w:val="0"/>
          <w:noProof/>
          <w:sz w:val="24"/>
          <w:szCs w:val="24"/>
          <w:lang w:eastAsia="en-GB"/>
        </w:rPr>
      </w:pPr>
      <w:hyperlink w:anchor="_Toc33202107" w:history="1">
        <w:r w:rsidR="00585C33" w:rsidRPr="00A148D6">
          <w:rPr>
            <w:rStyle w:val="Hyperlink"/>
            <w:noProof/>
          </w:rPr>
          <w:t>Observations</w:t>
        </w:r>
        <w:r w:rsidR="00585C33">
          <w:rPr>
            <w:noProof/>
            <w:webHidden/>
          </w:rPr>
          <w:tab/>
        </w:r>
        <w:r w:rsidR="00585C33">
          <w:rPr>
            <w:noProof/>
            <w:webHidden/>
          </w:rPr>
          <w:fldChar w:fldCharType="begin"/>
        </w:r>
        <w:r w:rsidR="00585C33">
          <w:rPr>
            <w:noProof/>
            <w:webHidden/>
          </w:rPr>
          <w:instrText xml:space="preserve"> PAGEREF _Toc33202107 \h </w:instrText>
        </w:r>
        <w:r w:rsidR="00585C33">
          <w:rPr>
            <w:noProof/>
            <w:webHidden/>
          </w:rPr>
        </w:r>
        <w:r w:rsidR="00585C33">
          <w:rPr>
            <w:noProof/>
            <w:webHidden/>
          </w:rPr>
          <w:fldChar w:fldCharType="separate"/>
        </w:r>
        <w:r w:rsidR="00585C33">
          <w:rPr>
            <w:noProof/>
            <w:webHidden/>
          </w:rPr>
          <w:t>13</w:t>
        </w:r>
        <w:r w:rsidR="00585C33">
          <w:rPr>
            <w:noProof/>
            <w:webHidden/>
          </w:rPr>
          <w:fldChar w:fldCharType="end"/>
        </w:r>
      </w:hyperlink>
    </w:p>
    <w:p w14:paraId="6596B4FA" w14:textId="1DCE1221" w:rsidR="00585C33" w:rsidRDefault="002369A6">
      <w:pPr>
        <w:pStyle w:val="TOC2"/>
        <w:tabs>
          <w:tab w:val="right" w:leader="dot" w:pos="9010"/>
        </w:tabs>
        <w:rPr>
          <w:rFonts w:eastAsiaTheme="minorEastAsia" w:cstheme="minorBidi"/>
          <w:smallCaps w:val="0"/>
          <w:noProof/>
          <w:sz w:val="24"/>
          <w:szCs w:val="24"/>
          <w:lang w:eastAsia="en-GB"/>
        </w:rPr>
      </w:pPr>
      <w:hyperlink w:anchor="_Toc33202108" w:history="1">
        <w:r w:rsidR="00585C33" w:rsidRPr="00A148D6">
          <w:rPr>
            <w:rStyle w:val="Hyperlink"/>
            <w:noProof/>
          </w:rPr>
          <w:t>Phrases</w:t>
        </w:r>
        <w:r w:rsidR="00585C33">
          <w:rPr>
            <w:noProof/>
            <w:webHidden/>
          </w:rPr>
          <w:tab/>
        </w:r>
        <w:r w:rsidR="00585C33">
          <w:rPr>
            <w:noProof/>
            <w:webHidden/>
          </w:rPr>
          <w:fldChar w:fldCharType="begin"/>
        </w:r>
        <w:r w:rsidR="00585C33">
          <w:rPr>
            <w:noProof/>
            <w:webHidden/>
          </w:rPr>
          <w:instrText xml:space="preserve"> PAGEREF _Toc33202108 \h </w:instrText>
        </w:r>
        <w:r w:rsidR="00585C33">
          <w:rPr>
            <w:noProof/>
            <w:webHidden/>
          </w:rPr>
        </w:r>
        <w:r w:rsidR="00585C33">
          <w:rPr>
            <w:noProof/>
            <w:webHidden/>
          </w:rPr>
          <w:fldChar w:fldCharType="separate"/>
        </w:r>
        <w:r w:rsidR="00585C33">
          <w:rPr>
            <w:noProof/>
            <w:webHidden/>
          </w:rPr>
          <w:t>13</w:t>
        </w:r>
        <w:r w:rsidR="00585C33">
          <w:rPr>
            <w:noProof/>
            <w:webHidden/>
          </w:rPr>
          <w:fldChar w:fldCharType="end"/>
        </w:r>
      </w:hyperlink>
    </w:p>
    <w:p w14:paraId="61A9B867" w14:textId="23253661" w:rsidR="00585C33" w:rsidRDefault="002369A6">
      <w:pPr>
        <w:pStyle w:val="TOC2"/>
        <w:tabs>
          <w:tab w:val="right" w:leader="dot" w:pos="9010"/>
        </w:tabs>
        <w:rPr>
          <w:rFonts w:eastAsiaTheme="minorEastAsia" w:cstheme="minorBidi"/>
          <w:smallCaps w:val="0"/>
          <w:noProof/>
          <w:sz w:val="24"/>
          <w:szCs w:val="24"/>
          <w:lang w:eastAsia="en-GB"/>
        </w:rPr>
      </w:pPr>
      <w:hyperlink w:anchor="_Toc33202109" w:history="1">
        <w:r w:rsidR="00585C33" w:rsidRPr="00A148D6">
          <w:rPr>
            <w:rStyle w:val="Hyperlink"/>
            <w:noProof/>
          </w:rPr>
          <w:t>Punctuation</w:t>
        </w:r>
        <w:r w:rsidR="00585C33">
          <w:rPr>
            <w:noProof/>
            <w:webHidden/>
          </w:rPr>
          <w:tab/>
        </w:r>
        <w:r w:rsidR="00585C33">
          <w:rPr>
            <w:noProof/>
            <w:webHidden/>
          </w:rPr>
          <w:fldChar w:fldCharType="begin"/>
        </w:r>
        <w:r w:rsidR="00585C33">
          <w:rPr>
            <w:noProof/>
            <w:webHidden/>
          </w:rPr>
          <w:instrText xml:space="preserve"> PAGEREF _Toc33202109 \h </w:instrText>
        </w:r>
        <w:r w:rsidR="00585C33">
          <w:rPr>
            <w:noProof/>
            <w:webHidden/>
          </w:rPr>
        </w:r>
        <w:r w:rsidR="00585C33">
          <w:rPr>
            <w:noProof/>
            <w:webHidden/>
          </w:rPr>
          <w:fldChar w:fldCharType="separate"/>
        </w:r>
        <w:r w:rsidR="00585C33">
          <w:rPr>
            <w:noProof/>
            <w:webHidden/>
          </w:rPr>
          <w:t>13</w:t>
        </w:r>
        <w:r w:rsidR="00585C33">
          <w:rPr>
            <w:noProof/>
            <w:webHidden/>
          </w:rPr>
          <w:fldChar w:fldCharType="end"/>
        </w:r>
      </w:hyperlink>
    </w:p>
    <w:p w14:paraId="4714429A" w14:textId="6CA0B1AE" w:rsidR="00585C33" w:rsidRDefault="002369A6">
      <w:pPr>
        <w:pStyle w:val="TOC2"/>
        <w:tabs>
          <w:tab w:val="right" w:leader="dot" w:pos="9010"/>
        </w:tabs>
        <w:rPr>
          <w:rFonts w:eastAsiaTheme="minorEastAsia" w:cstheme="minorBidi"/>
          <w:smallCaps w:val="0"/>
          <w:noProof/>
          <w:sz w:val="24"/>
          <w:szCs w:val="24"/>
          <w:lang w:eastAsia="en-GB"/>
        </w:rPr>
      </w:pPr>
      <w:hyperlink w:anchor="_Toc33202110" w:history="1">
        <w:r w:rsidR="00585C33" w:rsidRPr="00A148D6">
          <w:rPr>
            <w:rStyle w:val="Hyperlink"/>
            <w:noProof/>
          </w:rPr>
          <w:t>Visualizing predictions – Round 2</w:t>
        </w:r>
        <w:r w:rsidR="00585C33">
          <w:rPr>
            <w:noProof/>
            <w:webHidden/>
          </w:rPr>
          <w:tab/>
        </w:r>
        <w:r w:rsidR="00585C33">
          <w:rPr>
            <w:noProof/>
            <w:webHidden/>
          </w:rPr>
          <w:fldChar w:fldCharType="begin"/>
        </w:r>
        <w:r w:rsidR="00585C33">
          <w:rPr>
            <w:noProof/>
            <w:webHidden/>
          </w:rPr>
          <w:instrText xml:space="preserve"> PAGEREF _Toc33202110 \h </w:instrText>
        </w:r>
        <w:r w:rsidR="00585C33">
          <w:rPr>
            <w:noProof/>
            <w:webHidden/>
          </w:rPr>
        </w:r>
        <w:r w:rsidR="00585C33">
          <w:rPr>
            <w:noProof/>
            <w:webHidden/>
          </w:rPr>
          <w:fldChar w:fldCharType="separate"/>
        </w:r>
        <w:r w:rsidR="00585C33">
          <w:rPr>
            <w:noProof/>
            <w:webHidden/>
          </w:rPr>
          <w:t>14</w:t>
        </w:r>
        <w:r w:rsidR="00585C33">
          <w:rPr>
            <w:noProof/>
            <w:webHidden/>
          </w:rPr>
          <w:fldChar w:fldCharType="end"/>
        </w:r>
      </w:hyperlink>
    </w:p>
    <w:p w14:paraId="6F4BD919" w14:textId="5AEAEB30" w:rsidR="00585C33" w:rsidRDefault="002369A6">
      <w:pPr>
        <w:pStyle w:val="TOC3"/>
        <w:tabs>
          <w:tab w:val="right" w:leader="dot" w:pos="9010"/>
        </w:tabs>
        <w:rPr>
          <w:rFonts w:eastAsiaTheme="minorEastAsia" w:cstheme="minorBidi"/>
          <w:i w:val="0"/>
          <w:iCs w:val="0"/>
          <w:noProof/>
          <w:sz w:val="24"/>
          <w:szCs w:val="24"/>
          <w:lang w:eastAsia="en-GB"/>
        </w:rPr>
      </w:pPr>
      <w:hyperlink w:anchor="_Toc33202111" w:history="1">
        <w:r w:rsidR="00585C33" w:rsidRPr="00A148D6">
          <w:rPr>
            <w:rStyle w:val="Hyperlink"/>
            <w:noProof/>
          </w:rPr>
          <w:t>Experiment</w:t>
        </w:r>
        <w:r w:rsidR="00585C33">
          <w:rPr>
            <w:noProof/>
            <w:webHidden/>
          </w:rPr>
          <w:tab/>
        </w:r>
        <w:r w:rsidR="00585C33">
          <w:rPr>
            <w:noProof/>
            <w:webHidden/>
          </w:rPr>
          <w:fldChar w:fldCharType="begin"/>
        </w:r>
        <w:r w:rsidR="00585C33">
          <w:rPr>
            <w:noProof/>
            <w:webHidden/>
          </w:rPr>
          <w:instrText xml:space="preserve"> PAGEREF _Toc33202111 \h </w:instrText>
        </w:r>
        <w:r w:rsidR="00585C33">
          <w:rPr>
            <w:noProof/>
            <w:webHidden/>
          </w:rPr>
        </w:r>
        <w:r w:rsidR="00585C33">
          <w:rPr>
            <w:noProof/>
            <w:webHidden/>
          </w:rPr>
          <w:fldChar w:fldCharType="separate"/>
        </w:r>
        <w:r w:rsidR="00585C33">
          <w:rPr>
            <w:noProof/>
            <w:webHidden/>
          </w:rPr>
          <w:t>14</w:t>
        </w:r>
        <w:r w:rsidR="00585C33">
          <w:rPr>
            <w:noProof/>
            <w:webHidden/>
          </w:rPr>
          <w:fldChar w:fldCharType="end"/>
        </w:r>
      </w:hyperlink>
    </w:p>
    <w:p w14:paraId="4BD4750A" w14:textId="54F6121C" w:rsidR="00585C33" w:rsidRDefault="002369A6">
      <w:pPr>
        <w:pStyle w:val="TOC3"/>
        <w:tabs>
          <w:tab w:val="right" w:leader="dot" w:pos="9010"/>
        </w:tabs>
        <w:rPr>
          <w:rFonts w:eastAsiaTheme="minorEastAsia" w:cstheme="minorBidi"/>
          <w:i w:val="0"/>
          <w:iCs w:val="0"/>
          <w:noProof/>
          <w:sz w:val="24"/>
          <w:szCs w:val="24"/>
          <w:lang w:eastAsia="en-GB"/>
        </w:rPr>
      </w:pPr>
      <w:hyperlink w:anchor="_Toc33202112" w:history="1">
        <w:r w:rsidR="00585C33" w:rsidRPr="00A148D6">
          <w:rPr>
            <w:rStyle w:val="Hyperlink"/>
            <w:noProof/>
          </w:rPr>
          <w:t>Samples</w:t>
        </w:r>
        <w:r w:rsidR="00585C33">
          <w:rPr>
            <w:noProof/>
            <w:webHidden/>
          </w:rPr>
          <w:tab/>
        </w:r>
        <w:r w:rsidR="00585C33">
          <w:rPr>
            <w:noProof/>
            <w:webHidden/>
          </w:rPr>
          <w:fldChar w:fldCharType="begin"/>
        </w:r>
        <w:r w:rsidR="00585C33">
          <w:rPr>
            <w:noProof/>
            <w:webHidden/>
          </w:rPr>
          <w:instrText xml:space="preserve"> PAGEREF _Toc33202112 \h </w:instrText>
        </w:r>
        <w:r w:rsidR="00585C33">
          <w:rPr>
            <w:noProof/>
            <w:webHidden/>
          </w:rPr>
        </w:r>
        <w:r w:rsidR="00585C33">
          <w:rPr>
            <w:noProof/>
            <w:webHidden/>
          </w:rPr>
          <w:fldChar w:fldCharType="separate"/>
        </w:r>
        <w:r w:rsidR="00585C33">
          <w:rPr>
            <w:noProof/>
            <w:webHidden/>
          </w:rPr>
          <w:t>15</w:t>
        </w:r>
        <w:r w:rsidR="00585C33">
          <w:rPr>
            <w:noProof/>
            <w:webHidden/>
          </w:rPr>
          <w:fldChar w:fldCharType="end"/>
        </w:r>
      </w:hyperlink>
    </w:p>
    <w:p w14:paraId="309ADC45" w14:textId="31C462A6" w:rsidR="00585C33" w:rsidRDefault="002369A6">
      <w:pPr>
        <w:pStyle w:val="TOC3"/>
        <w:tabs>
          <w:tab w:val="right" w:leader="dot" w:pos="9010"/>
        </w:tabs>
        <w:rPr>
          <w:rFonts w:eastAsiaTheme="minorEastAsia" w:cstheme="minorBidi"/>
          <w:i w:val="0"/>
          <w:iCs w:val="0"/>
          <w:noProof/>
          <w:sz w:val="24"/>
          <w:szCs w:val="24"/>
          <w:lang w:eastAsia="en-GB"/>
        </w:rPr>
      </w:pPr>
      <w:hyperlink w:anchor="_Toc33202113" w:history="1">
        <w:r w:rsidR="00585C33" w:rsidRPr="00A148D6">
          <w:rPr>
            <w:rStyle w:val="Hyperlink"/>
            <w:noProof/>
          </w:rPr>
          <w:t>Observations</w:t>
        </w:r>
        <w:r w:rsidR="00585C33">
          <w:rPr>
            <w:noProof/>
            <w:webHidden/>
          </w:rPr>
          <w:tab/>
        </w:r>
        <w:r w:rsidR="00585C33">
          <w:rPr>
            <w:noProof/>
            <w:webHidden/>
          </w:rPr>
          <w:fldChar w:fldCharType="begin"/>
        </w:r>
        <w:r w:rsidR="00585C33">
          <w:rPr>
            <w:noProof/>
            <w:webHidden/>
          </w:rPr>
          <w:instrText xml:space="preserve"> PAGEREF _Toc33202113 \h </w:instrText>
        </w:r>
        <w:r w:rsidR="00585C33">
          <w:rPr>
            <w:noProof/>
            <w:webHidden/>
          </w:rPr>
        </w:r>
        <w:r w:rsidR="00585C33">
          <w:rPr>
            <w:noProof/>
            <w:webHidden/>
          </w:rPr>
          <w:fldChar w:fldCharType="separate"/>
        </w:r>
        <w:r w:rsidR="00585C33">
          <w:rPr>
            <w:noProof/>
            <w:webHidden/>
          </w:rPr>
          <w:t>17</w:t>
        </w:r>
        <w:r w:rsidR="00585C33">
          <w:rPr>
            <w:noProof/>
            <w:webHidden/>
          </w:rPr>
          <w:fldChar w:fldCharType="end"/>
        </w:r>
      </w:hyperlink>
    </w:p>
    <w:p w14:paraId="40012286" w14:textId="0EB4BE08"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114" w:history="1">
        <w:r w:rsidR="00585C33" w:rsidRPr="00A148D6">
          <w:rPr>
            <w:rStyle w:val="Hyperlink"/>
            <w:noProof/>
          </w:rPr>
          <w:t>Alternative GNNs</w:t>
        </w:r>
        <w:r w:rsidR="00585C33">
          <w:rPr>
            <w:noProof/>
            <w:webHidden/>
          </w:rPr>
          <w:tab/>
        </w:r>
        <w:r w:rsidR="00585C33">
          <w:rPr>
            <w:noProof/>
            <w:webHidden/>
          </w:rPr>
          <w:fldChar w:fldCharType="begin"/>
        </w:r>
        <w:r w:rsidR="00585C33">
          <w:rPr>
            <w:noProof/>
            <w:webHidden/>
          </w:rPr>
          <w:instrText xml:space="preserve"> PAGEREF _Toc33202114 \h </w:instrText>
        </w:r>
        <w:r w:rsidR="00585C33">
          <w:rPr>
            <w:noProof/>
            <w:webHidden/>
          </w:rPr>
        </w:r>
        <w:r w:rsidR="00585C33">
          <w:rPr>
            <w:noProof/>
            <w:webHidden/>
          </w:rPr>
          <w:fldChar w:fldCharType="separate"/>
        </w:r>
        <w:r w:rsidR="00585C33">
          <w:rPr>
            <w:noProof/>
            <w:webHidden/>
          </w:rPr>
          <w:t>18</w:t>
        </w:r>
        <w:r w:rsidR="00585C33">
          <w:rPr>
            <w:noProof/>
            <w:webHidden/>
          </w:rPr>
          <w:fldChar w:fldCharType="end"/>
        </w:r>
      </w:hyperlink>
    </w:p>
    <w:p w14:paraId="06965842" w14:textId="0C10686F" w:rsidR="00585C33" w:rsidRDefault="002369A6">
      <w:pPr>
        <w:pStyle w:val="TOC2"/>
        <w:tabs>
          <w:tab w:val="right" w:leader="dot" w:pos="9010"/>
        </w:tabs>
        <w:rPr>
          <w:rFonts w:eastAsiaTheme="minorEastAsia" w:cstheme="minorBidi"/>
          <w:smallCaps w:val="0"/>
          <w:noProof/>
          <w:sz w:val="24"/>
          <w:szCs w:val="24"/>
          <w:lang w:eastAsia="en-GB"/>
        </w:rPr>
      </w:pPr>
      <w:hyperlink w:anchor="_Toc33202115" w:history="1">
        <w:r w:rsidR="00585C33" w:rsidRPr="00A148D6">
          <w:rPr>
            <w:rStyle w:val="Hyperlink"/>
            <w:noProof/>
          </w:rPr>
          <w:t>Current version: RGCN</w:t>
        </w:r>
        <w:r w:rsidR="00585C33">
          <w:rPr>
            <w:noProof/>
            <w:webHidden/>
          </w:rPr>
          <w:tab/>
        </w:r>
        <w:r w:rsidR="00585C33">
          <w:rPr>
            <w:noProof/>
            <w:webHidden/>
          </w:rPr>
          <w:fldChar w:fldCharType="begin"/>
        </w:r>
        <w:r w:rsidR="00585C33">
          <w:rPr>
            <w:noProof/>
            <w:webHidden/>
          </w:rPr>
          <w:instrText xml:space="preserve"> PAGEREF _Toc33202115 \h </w:instrText>
        </w:r>
        <w:r w:rsidR="00585C33">
          <w:rPr>
            <w:noProof/>
            <w:webHidden/>
          </w:rPr>
        </w:r>
        <w:r w:rsidR="00585C33">
          <w:rPr>
            <w:noProof/>
            <w:webHidden/>
          </w:rPr>
          <w:fldChar w:fldCharType="separate"/>
        </w:r>
        <w:r w:rsidR="00585C33">
          <w:rPr>
            <w:noProof/>
            <w:webHidden/>
          </w:rPr>
          <w:t>18</w:t>
        </w:r>
        <w:r w:rsidR="00585C33">
          <w:rPr>
            <w:noProof/>
            <w:webHidden/>
          </w:rPr>
          <w:fldChar w:fldCharType="end"/>
        </w:r>
      </w:hyperlink>
    </w:p>
    <w:p w14:paraId="50C48CD4" w14:textId="299C8899" w:rsidR="00585C33" w:rsidRDefault="002369A6">
      <w:pPr>
        <w:pStyle w:val="TOC3"/>
        <w:tabs>
          <w:tab w:val="right" w:leader="dot" w:pos="9010"/>
        </w:tabs>
        <w:rPr>
          <w:rFonts w:eastAsiaTheme="minorEastAsia" w:cstheme="minorBidi"/>
          <w:i w:val="0"/>
          <w:iCs w:val="0"/>
          <w:noProof/>
          <w:sz w:val="24"/>
          <w:szCs w:val="24"/>
          <w:lang w:eastAsia="en-GB"/>
        </w:rPr>
      </w:pPr>
      <w:hyperlink w:anchor="_Toc33202116" w:history="1">
        <w:r w:rsidR="00585C33" w:rsidRPr="00A148D6">
          <w:rPr>
            <w:rStyle w:val="Hyperlink"/>
            <w:noProof/>
          </w:rPr>
          <w:t>Observation: basis decomposition included by default</w:t>
        </w:r>
        <w:r w:rsidR="00585C33">
          <w:rPr>
            <w:noProof/>
            <w:webHidden/>
          </w:rPr>
          <w:tab/>
        </w:r>
        <w:r w:rsidR="00585C33">
          <w:rPr>
            <w:noProof/>
            <w:webHidden/>
          </w:rPr>
          <w:fldChar w:fldCharType="begin"/>
        </w:r>
        <w:r w:rsidR="00585C33">
          <w:rPr>
            <w:noProof/>
            <w:webHidden/>
          </w:rPr>
          <w:instrText xml:space="preserve"> PAGEREF _Toc33202116 \h </w:instrText>
        </w:r>
        <w:r w:rsidR="00585C33">
          <w:rPr>
            <w:noProof/>
            <w:webHidden/>
          </w:rPr>
        </w:r>
        <w:r w:rsidR="00585C33">
          <w:rPr>
            <w:noProof/>
            <w:webHidden/>
          </w:rPr>
          <w:fldChar w:fldCharType="separate"/>
        </w:r>
        <w:r w:rsidR="00585C33">
          <w:rPr>
            <w:noProof/>
            <w:webHidden/>
          </w:rPr>
          <w:t>18</w:t>
        </w:r>
        <w:r w:rsidR="00585C33">
          <w:rPr>
            <w:noProof/>
            <w:webHidden/>
          </w:rPr>
          <w:fldChar w:fldCharType="end"/>
        </w:r>
      </w:hyperlink>
    </w:p>
    <w:p w14:paraId="1F5B8B57" w14:textId="59820426" w:rsidR="00585C33" w:rsidRDefault="002369A6">
      <w:pPr>
        <w:pStyle w:val="TOC2"/>
        <w:tabs>
          <w:tab w:val="right" w:leader="dot" w:pos="9010"/>
        </w:tabs>
        <w:rPr>
          <w:rFonts w:eastAsiaTheme="minorEastAsia" w:cstheme="minorBidi"/>
          <w:smallCaps w:val="0"/>
          <w:noProof/>
          <w:sz w:val="24"/>
          <w:szCs w:val="24"/>
          <w:lang w:eastAsia="en-GB"/>
        </w:rPr>
      </w:pPr>
      <w:hyperlink w:anchor="_Toc33202117" w:history="1">
        <w:r w:rsidR="00585C33" w:rsidRPr="00A148D6">
          <w:rPr>
            <w:rStyle w:val="Hyperlink"/>
            <w:noProof/>
          </w:rPr>
          <w:t>Manual RGCN</w:t>
        </w:r>
        <w:r w:rsidR="00585C33">
          <w:rPr>
            <w:noProof/>
            <w:webHidden/>
          </w:rPr>
          <w:tab/>
        </w:r>
        <w:r w:rsidR="00585C33">
          <w:rPr>
            <w:noProof/>
            <w:webHidden/>
          </w:rPr>
          <w:fldChar w:fldCharType="begin"/>
        </w:r>
        <w:r w:rsidR="00585C33">
          <w:rPr>
            <w:noProof/>
            <w:webHidden/>
          </w:rPr>
          <w:instrText xml:space="preserve"> PAGEREF _Toc33202117 \h </w:instrText>
        </w:r>
        <w:r w:rsidR="00585C33">
          <w:rPr>
            <w:noProof/>
            <w:webHidden/>
          </w:rPr>
        </w:r>
        <w:r w:rsidR="00585C33">
          <w:rPr>
            <w:noProof/>
            <w:webHidden/>
          </w:rPr>
          <w:fldChar w:fldCharType="separate"/>
        </w:r>
        <w:r w:rsidR="00585C33">
          <w:rPr>
            <w:noProof/>
            <w:webHidden/>
          </w:rPr>
          <w:t>19</w:t>
        </w:r>
        <w:r w:rsidR="00585C33">
          <w:rPr>
            <w:noProof/>
            <w:webHidden/>
          </w:rPr>
          <w:fldChar w:fldCharType="end"/>
        </w:r>
      </w:hyperlink>
    </w:p>
    <w:p w14:paraId="15FD58C8" w14:textId="7DBB6CE7" w:rsidR="00585C33" w:rsidRDefault="002369A6">
      <w:pPr>
        <w:pStyle w:val="TOC3"/>
        <w:tabs>
          <w:tab w:val="right" w:leader="dot" w:pos="9010"/>
        </w:tabs>
        <w:rPr>
          <w:rFonts w:eastAsiaTheme="minorEastAsia" w:cstheme="minorBidi"/>
          <w:i w:val="0"/>
          <w:iCs w:val="0"/>
          <w:noProof/>
          <w:sz w:val="24"/>
          <w:szCs w:val="24"/>
          <w:lang w:eastAsia="en-GB"/>
        </w:rPr>
      </w:pPr>
      <w:hyperlink w:anchor="_Toc33202118" w:history="1">
        <w:r w:rsidR="00585C33" w:rsidRPr="00A148D6">
          <w:rPr>
            <w:rStyle w:val="Hyperlink"/>
            <w:noProof/>
          </w:rPr>
          <w:t>Split by relation into subgraphs</w:t>
        </w:r>
        <w:r w:rsidR="00585C33">
          <w:rPr>
            <w:noProof/>
            <w:webHidden/>
          </w:rPr>
          <w:tab/>
        </w:r>
        <w:r w:rsidR="00585C33">
          <w:rPr>
            <w:noProof/>
            <w:webHidden/>
          </w:rPr>
          <w:fldChar w:fldCharType="begin"/>
        </w:r>
        <w:r w:rsidR="00585C33">
          <w:rPr>
            <w:noProof/>
            <w:webHidden/>
          </w:rPr>
          <w:instrText xml:space="preserve"> PAGEREF _Toc33202118 \h </w:instrText>
        </w:r>
        <w:r w:rsidR="00585C33">
          <w:rPr>
            <w:noProof/>
            <w:webHidden/>
          </w:rPr>
        </w:r>
        <w:r w:rsidR="00585C33">
          <w:rPr>
            <w:noProof/>
            <w:webHidden/>
          </w:rPr>
          <w:fldChar w:fldCharType="separate"/>
        </w:r>
        <w:r w:rsidR="00585C33">
          <w:rPr>
            <w:noProof/>
            <w:webHidden/>
          </w:rPr>
          <w:t>20</w:t>
        </w:r>
        <w:r w:rsidR="00585C33">
          <w:rPr>
            <w:noProof/>
            <w:webHidden/>
          </w:rPr>
          <w:fldChar w:fldCharType="end"/>
        </w:r>
      </w:hyperlink>
    </w:p>
    <w:p w14:paraId="3343B1C5" w14:textId="323FD8F6" w:rsidR="00585C33" w:rsidRDefault="002369A6">
      <w:pPr>
        <w:pStyle w:val="TOC3"/>
        <w:tabs>
          <w:tab w:val="right" w:leader="dot" w:pos="9010"/>
        </w:tabs>
        <w:rPr>
          <w:rFonts w:eastAsiaTheme="minorEastAsia" w:cstheme="minorBidi"/>
          <w:i w:val="0"/>
          <w:iCs w:val="0"/>
          <w:noProof/>
          <w:sz w:val="24"/>
          <w:szCs w:val="24"/>
          <w:lang w:eastAsia="en-GB"/>
        </w:rPr>
      </w:pPr>
      <w:hyperlink w:anchor="_Toc33202119" w:history="1">
        <w:r w:rsidR="00585C33" w:rsidRPr="00A148D6">
          <w:rPr>
            <w:rStyle w:val="Hyperlink"/>
            <w:noProof/>
          </w:rPr>
          <w:t>Manual RGCN version 1.0 - Experiments</w:t>
        </w:r>
        <w:r w:rsidR="00585C33">
          <w:rPr>
            <w:noProof/>
            <w:webHidden/>
          </w:rPr>
          <w:tab/>
        </w:r>
        <w:r w:rsidR="00585C33">
          <w:rPr>
            <w:noProof/>
            <w:webHidden/>
          </w:rPr>
          <w:fldChar w:fldCharType="begin"/>
        </w:r>
        <w:r w:rsidR="00585C33">
          <w:rPr>
            <w:noProof/>
            <w:webHidden/>
          </w:rPr>
          <w:instrText xml:space="preserve"> PAGEREF _Toc33202119 \h </w:instrText>
        </w:r>
        <w:r w:rsidR="00585C33">
          <w:rPr>
            <w:noProof/>
            <w:webHidden/>
          </w:rPr>
        </w:r>
        <w:r w:rsidR="00585C33">
          <w:rPr>
            <w:noProof/>
            <w:webHidden/>
          </w:rPr>
          <w:fldChar w:fldCharType="separate"/>
        </w:r>
        <w:r w:rsidR="00585C33">
          <w:rPr>
            <w:noProof/>
            <w:webHidden/>
          </w:rPr>
          <w:t>20</w:t>
        </w:r>
        <w:r w:rsidR="00585C33">
          <w:rPr>
            <w:noProof/>
            <w:webHidden/>
          </w:rPr>
          <w:fldChar w:fldCharType="end"/>
        </w:r>
      </w:hyperlink>
    </w:p>
    <w:p w14:paraId="4707A67C" w14:textId="30F074C2" w:rsidR="00585C33" w:rsidRDefault="002369A6">
      <w:pPr>
        <w:pStyle w:val="TOC3"/>
        <w:tabs>
          <w:tab w:val="right" w:leader="dot" w:pos="9010"/>
        </w:tabs>
        <w:rPr>
          <w:rFonts w:eastAsiaTheme="minorEastAsia" w:cstheme="minorBidi"/>
          <w:i w:val="0"/>
          <w:iCs w:val="0"/>
          <w:noProof/>
          <w:sz w:val="24"/>
          <w:szCs w:val="24"/>
          <w:lang w:eastAsia="en-GB"/>
        </w:rPr>
      </w:pPr>
      <w:hyperlink w:anchor="_Toc33202120" w:history="1">
        <w:r w:rsidR="00585C33" w:rsidRPr="00A148D6">
          <w:rPr>
            <w:rStyle w:val="Hyperlink"/>
            <w:noProof/>
          </w:rPr>
          <w:t>Time analysis on MyRGCN</w:t>
        </w:r>
        <w:r w:rsidR="00585C33">
          <w:rPr>
            <w:noProof/>
            <w:webHidden/>
          </w:rPr>
          <w:tab/>
        </w:r>
        <w:r w:rsidR="00585C33">
          <w:rPr>
            <w:noProof/>
            <w:webHidden/>
          </w:rPr>
          <w:fldChar w:fldCharType="begin"/>
        </w:r>
        <w:r w:rsidR="00585C33">
          <w:rPr>
            <w:noProof/>
            <w:webHidden/>
          </w:rPr>
          <w:instrText xml:space="preserve"> PAGEREF _Toc33202120 \h </w:instrText>
        </w:r>
        <w:r w:rsidR="00585C33">
          <w:rPr>
            <w:noProof/>
            <w:webHidden/>
          </w:rPr>
        </w:r>
        <w:r w:rsidR="00585C33">
          <w:rPr>
            <w:noProof/>
            <w:webHidden/>
          </w:rPr>
          <w:fldChar w:fldCharType="separate"/>
        </w:r>
        <w:r w:rsidR="00585C33">
          <w:rPr>
            <w:noProof/>
            <w:webHidden/>
          </w:rPr>
          <w:t>21</w:t>
        </w:r>
        <w:r w:rsidR="00585C33">
          <w:rPr>
            <w:noProof/>
            <w:webHidden/>
          </w:rPr>
          <w:fldChar w:fldCharType="end"/>
        </w:r>
      </w:hyperlink>
    </w:p>
    <w:p w14:paraId="0B8ACDAC" w14:textId="6924F6C4" w:rsidR="00585C33" w:rsidRDefault="002369A6">
      <w:pPr>
        <w:pStyle w:val="TOC2"/>
        <w:tabs>
          <w:tab w:val="right" w:leader="dot" w:pos="9010"/>
        </w:tabs>
        <w:rPr>
          <w:rFonts w:eastAsiaTheme="minorEastAsia" w:cstheme="minorBidi"/>
          <w:smallCaps w:val="0"/>
          <w:noProof/>
          <w:sz w:val="24"/>
          <w:szCs w:val="24"/>
          <w:lang w:eastAsia="en-GB"/>
        </w:rPr>
      </w:pPr>
      <w:hyperlink w:anchor="_Toc33202121" w:history="1">
        <w:r w:rsidR="00585C33" w:rsidRPr="00A148D6">
          <w:rPr>
            <w:rStyle w:val="Hyperlink"/>
            <w:noProof/>
          </w:rPr>
          <w:t>Composing GCNs</w:t>
        </w:r>
        <w:r w:rsidR="00585C33">
          <w:rPr>
            <w:noProof/>
            <w:webHidden/>
          </w:rPr>
          <w:tab/>
        </w:r>
        <w:r w:rsidR="00585C33">
          <w:rPr>
            <w:noProof/>
            <w:webHidden/>
          </w:rPr>
          <w:fldChar w:fldCharType="begin"/>
        </w:r>
        <w:r w:rsidR="00585C33">
          <w:rPr>
            <w:noProof/>
            <w:webHidden/>
          </w:rPr>
          <w:instrText xml:space="preserve"> PAGEREF _Toc33202121 \h </w:instrText>
        </w:r>
        <w:r w:rsidR="00585C33">
          <w:rPr>
            <w:noProof/>
            <w:webHidden/>
          </w:rPr>
        </w:r>
        <w:r w:rsidR="00585C33">
          <w:rPr>
            <w:noProof/>
            <w:webHidden/>
          </w:rPr>
          <w:fldChar w:fldCharType="separate"/>
        </w:r>
        <w:r w:rsidR="00585C33">
          <w:rPr>
            <w:noProof/>
            <w:webHidden/>
          </w:rPr>
          <w:t>21</w:t>
        </w:r>
        <w:r w:rsidR="00585C33">
          <w:rPr>
            <w:noProof/>
            <w:webHidden/>
          </w:rPr>
          <w:fldChar w:fldCharType="end"/>
        </w:r>
      </w:hyperlink>
    </w:p>
    <w:p w14:paraId="6701052A" w14:textId="696B9AFF" w:rsidR="00585C33" w:rsidRDefault="002369A6">
      <w:pPr>
        <w:pStyle w:val="TOC2"/>
        <w:tabs>
          <w:tab w:val="right" w:leader="dot" w:pos="9010"/>
        </w:tabs>
        <w:rPr>
          <w:rFonts w:eastAsiaTheme="minorEastAsia" w:cstheme="minorBidi"/>
          <w:smallCaps w:val="0"/>
          <w:noProof/>
          <w:sz w:val="24"/>
          <w:szCs w:val="24"/>
          <w:lang w:eastAsia="en-GB"/>
        </w:rPr>
      </w:pPr>
      <w:hyperlink w:anchor="_Toc33202122" w:history="1">
        <w:r w:rsidR="00585C33" w:rsidRPr="00A148D6">
          <w:rPr>
            <w:rStyle w:val="Hyperlink"/>
            <w:noProof/>
          </w:rPr>
          <w:t>Trainable parameters</w:t>
        </w:r>
        <w:r w:rsidR="00585C33">
          <w:rPr>
            <w:noProof/>
            <w:webHidden/>
          </w:rPr>
          <w:tab/>
        </w:r>
        <w:r w:rsidR="00585C33">
          <w:rPr>
            <w:noProof/>
            <w:webHidden/>
          </w:rPr>
          <w:fldChar w:fldCharType="begin"/>
        </w:r>
        <w:r w:rsidR="00585C33">
          <w:rPr>
            <w:noProof/>
            <w:webHidden/>
          </w:rPr>
          <w:instrText xml:space="preserve"> PAGEREF _Toc33202122 \h </w:instrText>
        </w:r>
        <w:r w:rsidR="00585C33">
          <w:rPr>
            <w:noProof/>
            <w:webHidden/>
          </w:rPr>
        </w:r>
        <w:r w:rsidR="00585C33">
          <w:rPr>
            <w:noProof/>
            <w:webHidden/>
          </w:rPr>
          <w:fldChar w:fldCharType="separate"/>
        </w:r>
        <w:r w:rsidR="00585C33">
          <w:rPr>
            <w:noProof/>
            <w:webHidden/>
          </w:rPr>
          <w:t>22</w:t>
        </w:r>
        <w:r w:rsidR="00585C33">
          <w:rPr>
            <w:noProof/>
            <w:webHidden/>
          </w:rPr>
          <w:fldChar w:fldCharType="end"/>
        </w:r>
      </w:hyperlink>
    </w:p>
    <w:p w14:paraId="2D30199D" w14:textId="37071988" w:rsidR="00585C33" w:rsidRDefault="002369A6">
      <w:pPr>
        <w:pStyle w:val="TOC2"/>
        <w:tabs>
          <w:tab w:val="right" w:leader="dot" w:pos="9010"/>
        </w:tabs>
        <w:rPr>
          <w:rFonts w:eastAsiaTheme="minorEastAsia" w:cstheme="minorBidi"/>
          <w:smallCaps w:val="0"/>
          <w:noProof/>
          <w:sz w:val="24"/>
          <w:szCs w:val="24"/>
          <w:lang w:eastAsia="en-GB"/>
        </w:rPr>
      </w:pPr>
      <w:hyperlink w:anchor="_Toc33202123" w:history="1">
        <w:r w:rsidR="00585C33" w:rsidRPr="00A148D6">
          <w:rPr>
            <w:rStyle w:val="Hyperlink"/>
            <w:noProof/>
          </w:rPr>
          <w:t>Final experiment – all parameters explicitly included</w:t>
        </w:r>
        <w:r w:rsidR="00585C33">
          <w:rPr>
            <w:noProof/>
            <w:webHidden/>
          </w:rPr>
          <w:tab/>
        </w:r>
        <w:r w:rsidR="00585C33">
          <w:rPr>
            <w:noProof/>
            <w:webHidden/>
          </w:rPr>
          <w:fldChar w:fldCharType="begin"/>
        </w:r>
        <w:r w:rsidR="00585C33">
          <w:rPr>
            <w:noProof/>
            <w:webHidden/>
          </w:rPr>
          <w:instrText xml:space="preserve"> PAGEREF _Toc33202123 \h </w:instrText>
        </w:r>
        <w:r w:rsidR="00585C33">
          <w:rPr>
            <w:noProof/>
            <w:webHidden/>
          </w:rPr>
        </w:r>
        <w:r w:rsidR="00585C33">
          <w:rPr>
            <w:noProof/>
            <w:webHidden/>
          </w:rPr>
          <w:fldChar w:fldCharType="separate"/>
        </w:r>
        <w:r w:rsidR="00585C33">
          <w:rPr>
            <w:noProof/>
            <w:webHidden/>
          </w:rPr>
          <w:t>24</w:t>
        </w:r>
        <w:r w:rsidR="00585C33">
          <w:rPr>
            <w:noProof/>
            <w:webHidden/>
          </w:rPr>
          <w:fldChar w:fldCharType="end"/>
        </w:r>
      </w:hyperlink>
    </w:p>
    <w:p w14:paraId="29537175" w14:textId="40CA3719" w:rsidR="00585C33" w:rsidRDefault="002369A6">
      <w:pPr>
        <w:pStyle w:val="TOC3"/>
        <w:tabs>
          <w:tab w:val="right" w:leader="dot" w:pos="9010"/>
        </w:tabs>
        <w:rPr>
          <w:rFonts w:eastAsiaTheme="minorEastAsia" w:cstheme="minorBidi"/>
          <w:i w:val="0"/>
          <w:iCs w:val="0"/>
          <w:noProof/>
          <w:sz w:val="24"/>
          <w:szCs w:val="24"/>
          <w:lang w:eastAsia="en-GB"/>
        </w:rPr>
      </w:pPr>
      <w:hyperlink w:anchor="_Toc33202124" w:history="1">
        <w:r w:rsidR="00585C33" w:rsidRPr="00A148D6">
          <w:rPr>
            <w:rStyle w:val="Hyperlink"/>
            <w:noProof/>
          </w:rPr>
          <w:t>On the side: Experiment – Composite RGCN with Leaky ReLU</w:t>
        </w:r>
        <w:r w:rsidR="00585C33">
          <w:rPr>
            <w:noProof/>
            <w:webHidden/>
          </w:rPr>
          <w:tab/>
        </w:r>
        <w:r w:rsidR="00585C33">
          <w:rPr>
            <w:noProof/>
            <w:webHidden/>
          </w:rPr>
          <w:fldChar w:fldCharType="begin"/>
        </w:r>
        <w:r w:rsidR="00585C33">
          <w:rPr>
            <w:noProof/>
            <w:webHidden/>
          </w:rPr>
          <w:instrText xml:space="preserve"> PAGEREF _Toc33202124 \h </w:instrText>
        </w:r>
        <w:r w:rsidR="00585C33">
          <w:rPr>
            <w:noProof/>
            <w:webHidden/>
          </w:rPr>
        </w:r>
        <w:r w:rsidR="00585C33">
          <w:rPr>
            <w:noProof/>
            <w:webHidden/>
          </w:rPr>
          <w:fldChar w:fldCharType="separate"/>
        </w:r>
        <w:r w:rsidR="00585C33">
          <w:rPr>
            <w:noProof/>
            <w:webHidden/>
          </w:rPr>
          <w:t>25</w:t>
        </w:r>
        <w:r w:rsidR="00585C33">
          <w:rPr>
            <w:noProof/>
            <w:webHidden/>
          </w:rPr>
          <w:fldChar w:fldCharType="end"/>
        </w:r>
      </w:hyperlink>
    </w:p>
    <w:p w14:paraId="01344BAE" w14:textId="552E6457"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125" w:history="1">
        <w:r w:rsidR="00585C33" w:rsidRPr="00A148D6">
          <w:rPr>
            <w:rStyle w:val="Hyperlink"/>
            <w:noProof/>
          </w:rPr>
          <w:t>Memory &amp; Recurrence</w:t>
        </w:r>
        <w:r w:rsidR="00585C33">
          <w:rPr>
            <w:noProof/>
            <w:webHidden/>
          </w:rPr>
          <w:tab/>
        </w:r>
        <w:r w:rsidR="00585C33">
          <w:rPr>
            <w:noProof/>
            <w:webHidden/>
          </w:rPr>
          <w:fldChar w:fldCharType="begin"/>
        </w:r>
        <w:r w:rsidR="00585C33">
          <w:rPr>
            <w:noProof/>
            <w:webHidden/>
          </w:rPr>
          <w:instrText xml:space="preserve"> PAGEREF _Toc33202125 \h </w:instrText>
        </w:r>
        <w:r w:rsidR="00585C33">
          <w:rPr>
            <w:noProof/>
            <w:webHidden/>
          </w:rPr>
        </w:r>
        <w:r w:rsidR="00585C33">
          <w:rPr>
            <w:noProof/>
            <w:webHidden/>
          </w:rPr>
          <w:fldChar w:fldCharType="separate"/>
        </w:r>
        <w:r w:rsidR="00585C33">
          <w:rPr>
            <w:noProof/>
            <w:webHidden/>
          </w:rPr>
          <w:t>26</w:t>
        </w:r>
        <w:r w:rsidR="00585C33">
          <w:rPr>
            <w:noProof/>
            <w:webHidden/>
          </w:rPr>
          <w:fldChar w:fldCharType="end"/>
        </w:r>
      </w:hyperlink>
    </w:p>
    <w:p w14:paraId="4E481233" w14:textId="6032EE9A" w:rsidR="00585C33" w:rsidRDefault="002369A6">
      <w:pPr>
        <w:pStyle w:val="TOC2"/>
        <w:tabs>
          <w:tab w:val="right" w:leader="dot" w:pos="9010"/>
        </w:tabs>
        <w:rPr>
          <w:rFonts w:eastAsiaTheme="minorEastAsia" w:cstheme="minorBidi"/>
          <w:smallCaps w:val="0"/>
          <w:noProof/>
          <w:sz w:val="24"/>
          <w:szCs w:val="24"/>
          <w:lang w:eastAsia="en-GB"/>
        </w:rPr>
      </w:pPr>
      <w:hyperlink w:anchor="_Toc33202126" w:history="1">
        <w:r w:rsidR="00585C33" w:rsidRPr="00A148D6">
          <w:rPr>
            <w:rStyle w:val="Hyperlink"/>
            <w:rFonts w:eastAsia="Times New Roman"/>
            <w:noProof/>
          </w:rPr>
          <w:t>Gated GNNs</w:t>
        </w:r>
        <w:r w:rsidR="00585C33">
          <w:rPr>
            <w:noProof/>
            <w:webHidden/>
          </w:rPr>
          <w:tab/>
        </w:r>
        <w:r w:rsidR="00585C33">
          <w:rPr>
            <w:noProof/>
            <w:webHidden/>
          </w:rPr>
          <w:fldChar w:fldCharType="begin"/>
        </w:r>
        <w:r w:rsidR="00585C33">
          <w:rPr>
            <w:noProof/>
            <w:webHidden/>
          </w:rPr>
          <w:instrText xml:space="preserve"> PAGEREF _Toc33202126 \h </w:instrText>
        </w:r>
        <w:r w:rsidR="00585C33">
          <w:rPr>
            <w:noProof/>
            <w:webHidden/>
          </w:rPr>
        </w:r>
        <w:r w:rsidR="00585C33">
          <w:rPr>
            <w:noProof/>
            <w:webHidden/>
          </w:rPr>
          <w:fldChar w:fldCharType="separate"/>
        </w:r>
        <w:r w:rsidR="00585C33">
          <w:rPr>
            <w:noProof/>
            <w:webHidden/>
          </w:rPr>
          <w:t>26</w:t>
        </w:r>
        <w:r w:rsidR="00585C33">
          <w:rPr>
            <w:noProof/>
            <w:webHidden/>
          </w:rPr>
          <w:fldChar w:fldCharType="end"/>
        </w:r>
      </w:hyperlink>
    </w:p>
    <w:p w14:paraId="3DEF0D03" w14:textId="5BA5E32C" w:rsidR="00585C33" w:rsidRDefault="002369A6">
      <w:pPr>
        <w:pStyle w:val="TOC2"/>
        <w:tabs>
          <w:tab w:val="right" w:leader="dot" w:pos="9010"/>
        </w:tabs>
        <w:rPr>
          <w:rFonts w:eastAsiaTheme="minorEastAsia" w:cstheme="minorBidi"/>
          <w:smallCaps w:val="0"/>
          <w:noProof/>
          <w:sz w:val="24"/>
          <w:szCs w:val="24"/>
          <w:lang w:eastAsia="en-GB"/>
        </w:rPr>
      </w:pPr>
      <w:hyperlink w:anchor="_Toc33202127" w:history="1">
        <w:r w:rsidR="00585C33" w:rsidRPr="00A148D6">
          <w:rPr>
            <w:rStyle w:val="Hyperlink"/>
            <w:rFonts w:eastAsia="Times New Roman"/>
            <w:noProof/>
            <w:lang w:val="da-DK"/>
          </w:rPr>
          <w:t>Writing the GCNs+GRU</w:t>
        </w:r>
        <w:r w:rsidR="00585C33">
          <w:rPr>
            <w:noProof/>
            <w:webHidden/>
          </w:rPr>
          <w:tab/>
        </w:r>
        <w:r w:rsidR="00585C33">
          <w:rPr>
            <w:noProof/>
            <w:webHidden/>
          </w:rPr>
          <w:fldChar w:fldCharType="begin"/>
        </w:r>
        <w:r w:rsidR="00585C33">
          <w:rPr>
            <w:noProof/>
            <w:webHidden/>
          </w:rPr>
          <w:instrText xml:space="preserve"> PAGEREF _Toc33202127 \h </w:instrText>
        </w:r>
        <w:r w:rsidR="00585C33">
          <w:rPr>
            <w:noProof/>
            <w:webHidden/>
          </w:rPr>
        </w:r>
        <w:r w:rsidR="00585C33">
          <w:rPr>
            <w:noProof/>
            <w:webHidden/>
          </w:rPr>
          <w:fldChar w:fldCharType="separate"/>
        </w:r>
        <w:r w:rsidR="00585C33">
          <w:rPr>
            <w:noProof/>
            <w:webHidden/>
          </w:rPr>
          <w:t>26</w:t>
        </w:r>
        <w:r w:rsidR="00585C33">
          <w:rPr>
            <w:noProof/>
            <w:webHidden/>
          </w:rPr>
          <w:fldChar w:fldCharType="end"/>
        </w:r>
      </w:hyperlink>
    </w:p>
    <w:p w14:paraId="16D31345" w14:textId="4BA638BE" w:rsidR="00585C33" w:rsidRDefault="002369A6">
      <w:pPr>
        <w:pStyle w:val="TOC3"/>
        <w:tabs>
          <w:tab w:val="right" w:leader="dot" w:pos="9010"/>
        </w:tabs>
        <w:rPr>
          <w:rFonts w:eastAsiaTheme="minorEastAsia" w:cstheme="minorBidi"/>
          <w:i w:val="0"/>
          <w:iCs w:val="0"/>
          <w:noProof/>
          <w:sz w:val="24"/>
          <w:szCs w:val="24"/>
          <w:lang w:eastAsia="en-GB"/>
        </w:rPr>
      </w:pPr>
      <w:hyperlink w:anchor="_Toc33202128" w:history="1">
        <w:r w:rsidR="00585C33" w:rsidRPr="00A148D6">
          <w:rPr>
            <w:rStyle w:val="Hyperlink"/>
            <w:noProof/>
          </w:rPr>
          <w:t>Manual GRU on the representation</w:t>
        </w:r>
        <w:r w:rsidR="00585C33">
          <w:rPr>
            <w:noProof/>
            <w:webHidden/>
          </w:rPr>
          <w:tab/>
        </w:r>
        <w:r w:rsidR="00585C33">
          <w:rPr>
            <w:noProof/>
            <w:webHidden/>
          </w:rPr>
          <w:fldChar w:fldCharType="begin"/>
        </w:r>
        <w:r w:rsidR="00585C33">
          <w:rPr>
            <w:noProof/>
            <w:webHidden/>
          </w:rPr>
          <w:instrText xml:space="preserve"> PAGEREF _Toc33202128 \h </w:instrText>
        </w:r>
        <w:r w:rsidR="00585C33">
          <w:rPr>
            <w:noProof/>
            <w:webHidden/>
          </w:rPr>
        </w:r>
        <w:r w:rsidR="00585C33">
          <w:rPr>
            <w:noProof/>
            <w:webHidden/>
          </w:rPr>
          <w:fldChar w:fldCharType="separate"/>
        </w:r>
        <w:r w:rsidR="00585C33">
          <w:rPr>
            <w:noProof/>
            <w:webHidden/>
          </w:rPr>
          <w:t>26</w:t>
        </w:r>
        <w:r w:rsidR="00585C33">
          <w:rPr>
            <w:noProof/>
            <w:webHidden/>
          </w:rPr>
          <w:fldChar w:fldCharType="end"/>
        </w:r>
      </w:hyperlink>
    </w:p>
    <w:p w14:paraId="3A96F61D" w14:textId="238D0CB0" w:rsidR="00585C33" w:rsidRDefault="002369A6">
      <w:pPr>
        <w:pStyle w:val="TOC3"/>
        <w:tabs>
          <w:tab w:val="right" w:leader="dot" w:pos="9010"/>
        </w:tabs>
        <w:rPr>
          <w:rFonts w:eastAsiaTheme="minorEastAsia" w:cstheme="minorBidi"/>
          <w:i w:val="0"/>
          <w:iCs w:val="0"/>
          <w:noProof/>
          <w:sz w:val="24"/>
          <w:szCs w:val="24"/>
          <w:lang w:eastAsia="en-GB"/>
        </w:rPr>
      </w:pPr>
      <w:hyperlink w:anchor="_Toc33202129" w:history="1">
        <w:r w:rsidR="00585C33" w:rsidRPr="00A148D6">
          <w:rPr>
            <w:rStyle w:val="Hyperlink"/>
            <w:noProof/>
          </w:rPr>
          <w:t>Composite GatedGraphConv</w:t>
        </w:r>
        <w:r w:rsidR="00585C33">
          <w:rPr>
            <w:noProof/>
            <w:webHidden/>
          </w:rPr>
          <w:tab/>
        </w:r>
        <w:r w:rsidR="00585C33">
          <w:rPr>
            <w:noProof/>
            <w:webHidden/>
          </w:rPr>
          <w:fldChar w:fldCharType="begin"/>
        </w:r>
        <w:r w:rsidR="00585C33">
          <w:rPr>
            <w:noProof/>
            <w:webHidden/>
          </w:rPr>
          <w:instrText xml:space="preserve"> PAGEREF _Toc33202129 \h </w:instrText>
        </w:r>
        <w:r w:rsidR="00585C33">
          <w:rPr>
            <w:noProof/>
            <w:webHidden/>
          </w:rPr>
        </w:r>
        <w:r w:rsidR="00585C33">
          <w:rPr>
            <w:noProof/>
            <w:webHidden/>
          </w:rPr>
          <w:fldChar w:fldCharType="separate"/>
        </w:r>
        <w:r w:rsidR="00585C33">
          <w:rPr>
            <w:noProof/>
            <w:webHidden/>
          </w:rPr>
          <w:t>27</w:t>
        </w:r>
        <w:r w:rsidR="00585C33">
          <w:rPr>
            <w:noProof/>
            <w:webHidden/>
          </w:rPr>
          <w:fldChar w:fldCharType="end"/>
        </w:r>
      </w:hyperlink>
    </w:p>
    <w:p w14:paraId="4C6C8B47" w14:textId="46415C66" w:rsidR="00585C33" w:rsidRDefault="002369A6">
      <w:pPr>
        <w:pStyle w:val="TOC3"/>
        <w:tabs>
          <w:tab w:val="right" w:leader="dot" w:pos="9010"/>
        </w:tabs>
        <w:rPr>
          <w:rFonts w:eastAsiaTheme="minorEastAsia" w:cstheme="minorBidi"/>
          <w:i w:val="0"/>
          <w:iCs w:val="0"/>
          <w:noProof/>
          <w:sz w:val="24"/>
          <w:szCs w:val="24"/>
          <w:lang w:eastAsia="en-GB"/>
        </w:rPr>
      </w:pPr>
      <w:hyperlink w:anchor="_Toc33202130" w:history="1">
        <w:r w:rsidR="00585C33" w:rsidRPr="00A148D6">
          <w:rPr>
            <w:rStyle w:val="Hyperlink"/>
            <w:noProof/>
          </w:rPr>
          <w:t>First experiment – 1-gate 1-d GRU</w:t>
        </w:r>
        <w:r w:rsidR="00585C33">
          <w:rPr>
            <w:noProof/>
            <w:webHidden/>
          </w:rPr>
          <w:tab/>
        </w:r>
        <w:r w:rsidR="00585C33">
          <w:rPr>
            <w:noProof/>
            <w:webHidden/>
          </w:rPr>
          <w:fldChar w:fldCharType="begin"/>
        </w:r>
        <w:r w:rsidR="00585C33">
          <w:rPr>
            <w:noProof/>
            <w:webHidden/>
          </w:rPr>
          <w:instrText xml:space="preserve"> PAGEREF _Toc33202130 \h </w:instrText>
        </w:r>
        <w:r w:rsidR="00585C33">
          <w:rPr>
            <w:noProof/>
            <w:webHidden/>
          </w:rPr>
        </w:r>
        <w:r w:rsidR="00585C33">
          <w:rPr>
            <w:noProof/>
            <w:webHidden/>
          </w:rPr>
          <w:fldChar w:fldCharType="separate"/>
        </w:r>
        <w:r w:rsidR="00585C33">
          <w:rPr>
            <w:noProof/>
            <w:webHidden/>
          </w:rPr>
          <w:t>28</w:t>
        </w:r>
        <w:r w:rsidR="00585C33">
          <w:rPr>
            <w:noProof/>
            <w:webHidden/>
          </w:rPr>
          <w:fldChar w:fldCharType="end"/>
        </w:r>
      </w:hyperlink>
    </w:p>
    <w:p w14:paraId="7B280D56" w14:textId="7429F205" w:rsidR="00585C33" w:rsidRDefault="002369A6">
      <w:pPr>
        <w:pStyle w:val="TOC1"/>
        <w:tabs>
          <w:tab w:val="right" w:leader="dot" w:pos="9010"/>
        </w:tabs>
        <w:rPr>
          <w:rFonts w:eastAsiaTheme="minorEastAsia" w:cstheme="minorBidi"/>
          <w:b w:val="0"/>
          <w:bCs w:val="0"/>
          <w:caps w:val="0"/>
          <w:noProof/>
          <w:sz w:val="24"/>
          <w:szCs w:val="24"/>
          <w:lang w:eastAsia="en-GB"/>
        </w:rPr>
      </w:pPr>
      <w:hyperlink w:anchor="_Toc33202131" w:history="1">
        <w:r w:rsidR="00585C33" w:rsidRPr="00A148D6">
          <w:rPr>
            <w:rStyle w:val="Hyperlink"/>
            <w:rFonts w:eastAsia="Times New Roman"/>
            <w:noProof/>
            <w:lang w:eastAsia="en-GB"/>
          </w:rPr>
          <w:t>5: Batch normalization</w:t>
        </w:r>
        <w:r w:rsidR="00585C33">
          <w:rPr>
            <w:noProof/>
            <w:webHidden/>
          </w:rPr>
          <w:tab/>
        </w:r>
        <w:r w:rsidR="00585C33">
          <w:rPr>
            <w:noProof/>
            <w:webHidden/>
          </w:rPr>
          <w:fldChar w:fldCharType="begin"/>
        </w:r>
        <w:r w:rsidR="00585C33">
          <w:rPr>
            <w:noProof/>
            <w:webHidden/>
          </w:rPr>
          <w:instrText xml:space="preserve"> PAGEREF _Toc33202131 \h </w:instrText>
        </w:r>
        <w:r w:rsidR="00585C33">
          <w:rPr>
            <w:noProof/>
            <w:webHidden/>
          </w:rPr>
        </w:r>
        <w:r w:rsidR="00585C33">
          <w:rPr>
            <w:noProof/>
            <w:webHidden/>
          </w:rPr>
          <w:fldChar w:fldCharType="separate"/>
        </w:r>
        <w:r w:rsidR="00585C33">
          <w:rPr>
            <w:noProof/>
            <w:webHidden/>
          </w:rPr>
          <w:t>29</w:t>
        </w:r>
        <w:r w:rsidR="00585C33">
          <w:rPr>
            <w:noProof/>
            <w:webHidden/>
          </w:rPr>
          <w:fldChar w:fldCharType="end"/>
        </w:r>
      </w:hyperlink>
    </w:p>
    <w:p w14:paraId="4A94A7AF" w14:textId="5BAD0D37" w:rsidR="00585C33" w:rsidRDefault="002369A6">
      <w:pPr>
        <w:pStyle w:val="TOC2"/>
        <w:tabs>
          <w:tab w:val="right" w:leader="dot" w:pos="9010"/>
        </w:tabs>
        <w:rPr>
          <w:rFonts w:eastAsiaTheme="minorEastAsia" w:cstheme="minorBidi"/>
          <w:smallCaps w:val="0"/>
          <w:noProof/>
          <w:sz w:val="24"/>
          <w:szCs w:val="24"/>
          <w:lang w:eastAsia="en-GB"/>
        </w:rPr>
      </w:pPr>
      <w:hyperlink w:anchor="_Toc33202132" w:history="1">
        <w:r w:rsidR="00585C33" w:rsidRPr="00A148D6">
          <w:rPr>
            <w:rStyle w:val="Hyperlink"/>
            <w:rFonts w:eastAsia="Times New Roman"/>
            <w:noProof/>
          </w:rPr>
          <w:t>Introduction</w:t>
        </w:r>
        <w:r w:rsidR="00585C33">
          <w:rPr>
            <w:noProof/>
            <w:webHidden/>
          </w:rPr>
          <w:tab/>
        </w:r>
        <w:r w:rsidR="00585C33">
          <w:rPr>
            <w:noProof/>
            <w:webHidden/>
          </w:rPr>
          <w:fldChar w:fldCharType="begin"/>
        </w:r>
        <w:r w:rsidR="00585C33">
          <w:rPr>
            <w:noProof/>
            <w:webHidden/>
          </w:rPr>
          <w:instrText xml:space="preserve"> PAGEREF _Toc33202132 \h </w:instrText>
        </w:r>
        <w:r w:rsidR="00585C33">
          <w:rPr>
            <w:noProof/>
            <w:webHidden/>
          </w:rPr>
        </w:r>
        <w:r w:rsidR="00585C33">
          <w:rPr>
            <w:noProof/>
            <w:webHidden/>
          </w:rPr>
          <w:fldChar w:fldCharType="separate"/>
        </w:r>
        <w:r w:rsidR="00585C33">
          <w:rPr>
            <w:noProof/>
            <w:webHidden/>
          </w:rPr>
          <w:t>29</w:t>
        </w:r>
        <w:r w:rsidR="00585C33">
          <w:rPr>
            <w:noProof/>
            <w:webHidden/>
          </w:rPr>
          <w:fldChar w:fldCharType="end"/>
        </w:r>
      </w:hyperlink>
    </w:p>
    <w:p w14:paraId="43F1BFC3" w14:textId="1187FC9A" w:rsidR="00585C33" w:rsidRDefault="002369A6">
      <w:pPr>
        <w:pStyle w:val="TOC2"/>
        <w:tabs>
          <w:tab w:val="right" w:leader="dot" w:pos="9010"/>
        </w:tabs>
        <w:rPr>
          <w:rFonts w:eastAsiaTheme="minorEastAsia" w:cstheme="minorBidi"/>
          <w:smallCaps w:val="0"/>
          <w:noProof/>
          <w:sz w:val="24"/>
          <w:szCs w:val="24"/>
          <w:lang w:eastAsia="en-GB"/>
        </w:rPr>
      </w:pPr>
      <w:hyperlink w:anchor="_Toc33202133" w:history="1">
        <w:r w:rsidR="00585C33" w:rsidRPr="00A148D6">
          <w:rPr>
            <w:rStyle w:val="Hyperlink"/>
            <w:noProof/>
          </w:rPr>
          <w:t>Method and observations</w:t>
        </w:r>
        <w:r w:rsidR="00585C33">
          <w:rPr>
            <w:noProof/>
            <w:webHidden/>
          </w:rPr>
          <w:tab/>
        </w:r>
        <w:r w:rsidR="00585C33">
          <w:rPr>
            <w:noProof/>
            <w:webHidden/>
          </w:rPr>
          <w:fldChar w:fldCharType="begin"/>
        </w:r>
        <w:r w:rsidR="00585C33">
          <w:rPr>
            <w:noProof/>
            <w:webHidden/>
          </w:rPr>
          <w:instrText xml:space="preserve"> PAGEREF _Toc33202133 \h </w:instrText>
        </w:r>
        <w:r w:rsidR="00585C33">
          <w:rPr>
            <w:noProof/>
            <w:webHidden/>
          </w:rPr>
        </w:r>
        <w:r w:rsidR="00585C33">
          <w:rPr>
            <w:noProof/>
            <w:webHidden/>
          </w:rPr>
          <w:fldChar w:fldCharType="separate"/>
        </w:r>
        <w:r w:rsidR="00585C33">
          <w:rPr>
            <w:noProof/>
            <w:webHidden/>
          </w:rPr>
          <w:t>29</w:t>
        </w:r>
        <w:r w:rsidR="00585C33">
          <w:rPr>
            <w:noProof/>
            <w:webHidden/>
          </w:rPr>
          <w:fldChar w:fldCharType="end"/>
        </w:r>
      </w:hyperlink>
    </w:p>
    <w:p w14:paraId="2C5677DA" w14:textId="0C71A4CB" w:rsidR="00585C33" w:rsidRDefault="002369A6">
      <w:pPr>
        <w:pStyle w:val="TOC2"/>
        <w:tabs>
          <w:tab w:val="right" w:leader="dot" w:pos="9010"/>
        </w:tabs>
        <w:rPr>
          <w:rFonts w:eastAsiaTheme="minorEastAsia" w:cstheme="minorBidi"/>
          <w:smallCaps w:val="0"/>
          <w:noProof/>
          <w:sz w:val="24"/>
          <w:szCs w:val="24"/>
          <w:lang w:eastAsia="en-GB"/>
        </w:rPr>
      </w:pPr>
      <w:hyperlink w:anchor="_Toc33202134" w:history="1">
        <w:r w:rsidR="00585C33" w:rsidRPr="00A148D6">
          <w:rPr>
            <w:rStyle w:val="Hyperlink"/>
            <w:noProof/>
          </w:rPr>
          <w:t>Necessity of Batch Renormalization</w:t>
        </w:r>
        <w:r w:rsidR="00585C33">
          <w:rPr>
            <w:noProof/>
            <w:webHidden/>
          </w:rPr>
          <w:tab/>
        </w:r>
        <w:r w:rsidR="00585C33">
          <w:rPr>
            <w:noProof/>
            <w:webHidden/>
          </w:rPr>
          <w:fldChar w:fldCharType="begin"/>
        </w:r>
        <w:r w:rsidR="00585C33">
          <w:rPr>
            <w:noProof/>
            <w:webHidden/>
          </w:rPr>
          <w:instrText xml:space="preserve"> PAGEREF _Toc33202134 \h </w:instrText>
        </w:r>
        <w:r w:rsidR="00585C33">
          <w:rPr>
            <w:noProof/>
            <w:webHidden/>
          </w:rPr>
        </w:r>
        <w:r w:rsidR="00585C33">
          <w:rPr>
            <w:noProof/>
            <w:webHidden/>
          </w:rPr>
          <w:fldChar w:fldCharType="separate"/>
        </w:r>
        <w:r w:rsidR="00585C33">
          <w:rPr>
            <w:noProof/>
            <w:webHidden/>
          </w:rPr>
          <w:t>30</w:t>
        </w:r>
        <w:r w:rsidR="00585C33">
          <w:rPr>
            <w:noProof/>
            <w:webHidden/>
          </w:rPr>
          <w:fldChar w:fldCharType="end"/>
        </w:r>
      </w:hyperlink>
    </w:p>
    <w:p w14:paraId="34C8DABD" w14:textId="191CC785"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202092"/>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202093"/>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202094"/>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202095"/>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202096"/>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202097"/>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202098"/>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202099"/>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202100"/>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202101"/>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202102"/>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202103"/>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202104"/>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202105"/>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202106"/>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202107"/>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202108"/>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202109"/>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202110"/>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202111"/>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202112"/>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202113"/>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202114"/>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202115"/>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2369A6"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2369A6"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202116"/>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2369A6"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202117"/>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sidR="00AE031A">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202118"/>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 xml:space="preserve">with tools from </w:t>
      </w:r>
      <w:proofErr w:type="spellStart"/>
      <w:r w:rsidR="00A0700F">
        <w:rPr>
          <w:iCs/>
        </w:rPr>
        <w:t>Pytorch</w:t>
      </w:r>
      <w:proofErr w:type="spellEnd"/>
      <w:r w:rsidR="00A0700F">
        <w:rPr>
          <w:iCs/>
        </w:rPr>
        <w:t>-geometric (</w:t>
      </w:r>
      <w:proofErr w:type="spellStart"/>
      <w:r w:rsidR="00A0700F">
        <w:rPr>
          <w:iCs/>
        </w:rPr>
        <w:t>e.g</w:t>
      </w:r>
      <w:proofErr w:type="spellEnd"/>
      <w:r w:rsidR="00A0700F">
        <w:rPr>
          <w:iCs/>
        </w:rPr>
        <w:t xml:space="preserve">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0ED9375E" w14:textId="44794E79" w:rsidR="000817B3" w:rsidRDefault="00C90FDC" w:rsidP="00972E71">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521B045F" w14:textId="2706D3CA" w:rsidR="00C90FDC" w:rsidRPr="00C90FDC" w:rsidRDefault="00C90FDC" w:rsidP="00C90FDC">
      <w:pPr>
        <w:rPr>
          <w:iCs/>
        </w:rPr>
      </w:pPr>
      <w:proofErr w:type="gramStart"/>
      <w:r w:rsidRPr="00C90FDC">
        <w:rPr>
          <w:iCs/>
        </w:rPr>
        <w:t>tensor(</w:t>
      </w:r>
      <w:proofErr w:type="gramEnd"/>
      <w:r w:rsidRPr="00C90FDC">
        <w:rPr>
          <w:iCs/>
        </w:rPr>
        <w:t>[[ 1,  0],</w:t>
      </w:r>
    </w:p>
    <w:p w14:paraId="71838A33" w14:textId="4BF7B37D"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5E59B0A0" w14:textId="5C7C48EF"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7CC45D7B" w14:textId="3A6E07D0" w:rsidR="00C90FDC" w:rsidRDefault="00C90FDC" w:rsidP="00C90FDC">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471AA3D2" w14:textId="77777777" w:rsidR="00F47777" w:rsidRPr="00F47777" w:rsidRDefault="00F47777" w:rsidP="00F47777">
      <w:pPr>
        <w:rPr>
          <w:iCs/>
        </w:rPr>
      </w:pPr>
      <w:r>
        <w:rPr>
          <w:iCs/>
        </w:rPr>
        <w:t xml:space="preserve">e.g.: </w:t>
      </w:r>
      <w:proofErr w:type="gramStart"/>
      <w:r w:rsidRPr="00F47777">
        <w:rPr>
          <w:iCs/>
        </w:rPr>
        <w:t>tensor(</w:t>
      </w:r>
      <w:proofErr w:type="gramEnd"/>
      <w:r w:rsidRPr="00F47777">
        <w:rPr>
          <w:iCs/>
        </w:rPr>
        <w:t>[0,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202119"/>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6147E01F" w14:textId="47B2C899" w:rsidR="007C3EBB" w:rsidRDefault="00B07CCC" w:rsidP="00493DEB">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00FF01F2" w:rsidRPr="00FF01F2">
        <w:rPr>
          <w:rFonts w:ascii="Menlo" w:eastAsiaTheme="minorHAnsi" w:hAnsi="Menlo" w:cs="Menlo"/>
          <w:color w:val="000000" w:themeColor="text1"/>
          <w:sz w:val="18"/>
          <w:szCs w:val="18"/>
          <w:lang w:eastAsia="en-US"/>
        </w:rPr>
        <w:t>nll_loss</w:t>
      </w:r>
      <w:proofErr w:type="spellEnd"/>
      <w:r w:rsidR="00FF01F2" w:rsidRPr="00FF01F2">
        <w:rPr>
          <w:rFonts w:ascii="Menlo" w:eastAsiaTheme="minorHAnsi" w:hAnsi="Menlo" w:cs="Menlo"/>
          <w:color w:val="000000" w:themeColor="text1"/>
          <w:sz w:val="18"/>
          <w:szCs w:val="18"/>
          <w:lang w:eastAsia="en-US"/>
        </w:rPr>
        <w:t xml:space="preserve">= </w:t>
      </w:r>
      <w:proofErr w:type="gramStart"/>
      <w:r w:rsidR="00FF01F2" w:rsidRPr="00FF01F2">
        <w:rPr>
          <w:rFonts w:ascii="Menlo" w:eastAsiaTheme="minorHAnsi" w:hAnsi="Menlo" w:cs="Menlo"/>
          <w:color w:val="000000" w:themeColor="text1"/>
          <w:sz w:val="18"/>
          <w:szCs w:val="18"/>
          <w:lang w:eastAsia="en-US"/>
        </w:rPr>
        <w:t>2.64023</w:t>
      </w:r>
      <w:r w:rsidR="00DD1170">
        <w:rPr>
          <w:rFonts w:ascii="Menlo" w:eastAsiaTheme="minorHAnsi" w:hAnsi="Menlo" w:cs="Menlo"/>
          <w:color w:val="000000" w:themeColor="text1"/>
          <w:sz w:val="18"/>
          <w:szCs w:val="18"/>
          <w:lang w:eastAsia="en-US"/>
        </w:rPr>
        <w:t xml:space="preserve"> </w:t>
      </w:r>
      <w:r w:rsidR="00DD1170" w:rsidRPr="00DD1170">
        <w:rPr>
          <w:iCs/>
        </w:rPr>
        <w:t>.</w:t>
      </w:r>
      <w:proofErr w:type="gramEnd"/>
      <w:r w:rsidR="00DD1170" w:rsidRPr="00DD1170">
        <w:rPr>
          <w:iCs/>
        </w:rPr>
        <w:t xml:space="preserve"> I</w:t>
      </w:r>
      <w:r w:rsidR="00DD1170">
        <w:rPr>
          <w:iCs/>
        </w:rPr>
        <w:t xml:space="preserve">t’s just worse. </w:t>
      </w:r>
      <w:r w:rsidR="00DD1170">
        <w:rPr>
          <w:iCs/>
        </w:rPr>
        <w:br/>
        <w:t>Adding bias term to GCN-</w:t>
      </w:r>
      <w:proofErr w:type="gramStart"/>
      <w:r w:rsidR="00DD1170">
        <w:rPr>
          <w:iCs/>
        </w:rPr>
        <w:t>convolutions, and</w:t>
      </w:r>
      <w:proofErr w:type="gramEnd"/>
      <w:r w:rsidR="00DD1170">
        <w:rPr>
          <w:iCs/>
        </w:rPr>
        <w:t xml:space="preserve"> checking dimensions.</w:t>
      </w:r>
      <w:r w:rsidR="00AB4985">
        <w:rPr>
          <w:iCs/>
        </w:rPr>
        <w:br/>
      </w:r>
      <w:r w:rsidR="00A822BE">
        <w:rPr>
          <w:iCs/>
        </w:rPr>
        <w:t xml:space="preserve">There is an error when the effective </w:t>
      </w:r>
      <w:proofErr w:type="spellStart"/>
      <w:r w:rsidR="00A822BE">
        <w:rPr>
          <w:iCs/>
        </w:rPr>
        <w:t>grapharea_size</w:t>
      </w:r>
      <w:proofErr w:type="spellEnd"/>
      <w:r w:rsidR="00A822BE">
        <w:rPr>
          <w:iCs/>
        </w:rPr>
        <w:t xml:space="preserve"> is &lt; 32, it </w:t>
      </w:r>
      <w:proofErr w:type="spellStart"/>
      <w:r w:rsidR="00A822BE">
        <w:rPr>
          <w:iCs/>
        </w:rPr>
        <w:t>can not</w:t>
      </w:r>
      <w:proofErr w:type="spellEnd"/>
      <w:r w:rsidR="00A822BE">
        <w:rPr>
          <w:iCs/>
        </w:rPr>
        <w:t xml:space="preserve">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202120"/>
      <w:r>
        <w:lastRenderedPageBreak/>
        <w:t xml:space="preserve">Time analysis on </w:t>
      </w:r>
      <w:proofErr w:type="spellStart"/>
      <w:r>
        <w:t>MyRGCN</w:t>
      </w:r>
      <w:bookmarkEnd w:id="28"/>
      <w:proofErr w:type="spellEnd"/>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767BF81A" w14:textId="1143F4B9" w:rsidR="00C4684E" w:rsidRDefault="00C4684E" w:rsidP="00C075CC">
      <w:pPr>
        <w:rPr>
          <w:iCs/>
        </w:rPr>
      </w:pPr>
    </w:p>
    <w:p w14:paraId="4CB0480E" w14:textId="17E4BF08" w:rsidR="00A6128A" w:rsidRDefault="00A6128A" w:rsidP="00C075CC">
      <w:pPr>
        <w:rPr>
          <w:iCs/>
        </w:rPr>
      </w:pPr>
      <w:r>
        <w:rPr>
          <w:iCs/>
        </w:rPr>
        <w:t xml:space="preserve">Taking out the normalization constant </w:t>
      </w:r>
      <w:proofErr w:type="spellStart"/>
      <w:r>
        <w:rPr>
          <w:iCs/>
        </w:rPr>
        <w:t>c_i_r</w:t>
      </w:r>
      <w:proofErr w:type="spellEnd"/>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 xml:space="preserve">ithout proper initialization, with the normalization constant, </w:t>
      </w:r>
      <w:proofErr w:type="spellStart"/>
      <w:r w:rsidR="003821A4" w:rsidRPr="0055519E">
        <w:rPr>
          <w:rFonts w:eastAsiaTheme="minorHAnsi"/>
        </w:rPr>
        <w:t>MyRGCN</w:t>
      </w:r>
      <w:proofErr w:type="spellEnd"/>
      <w:r w:rsidRPr="0055519E">
        <w:rPr>
          <w:rFonts w:eastAsiaTheme="minorHAnsi"/>
        </w:rPr>
        <w:t xml:space="preserve"> is still at</w:t>
      </w:r>
      <w:r w:rsidR="003821A4" w:rsidRPr="0055519E">
        <w:rPr>
          <w:rFonts w:eastAsiaTheme="minorHAnsi"/>
        </w:rPr>
        <w:t>:</w:t>
      </w:r>
      <w:r w:rsidR="005969B4" w:rsidRPr="0055519E">
        <w:t xml:space="preserve"> </w:t>
      </w:r>
      <w:proofErr w:type="spellStart"/>
      <w:r w:rsidR="005969B4" w:rsidRPr="0055519E">
        <w:t>nll_loss</w:t>
      </w:r>
      <w:proofErr w:type="spellEnd"/>
      <w:r w:rsidR="005969B4" w:rsidRPr="0055519E">
        <w:t>=</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00EB5DAD" w:rsidRPr="00EB5DAD">
        <w:t xml:space="preserve"> 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 xml:space="preserve">Currently using </w:t>
      </w:r>
      <w:proofErr w:type="spellStart"/>
      <w:r>
        <w:t>batch_size</w:t>
      </w:r>
      <w:proofErr w:type="spellEnd"/>
      <w:r>
        <w:t>=8.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202121"/>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202122"/>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w:t>
      </w:r>
      <w:proofErr w:type="spellStart"/>
      <w:proofErr w:type="gramStart"/>
      <w:r w:rsidRPr="00027365">
        <w:t>torch.Size</w:t>
      </w:r>
      <w:proofErr w:type="spellEnd"/>
      <w:proofErr w:type="gramEnd"/>
      <w:r w:rsidRPr="00027365">
        <w:t xml:space="preserv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t>
      </w:r>
      <w:proofErr w:type="spellStart"/>
      <w:r w:rsidR="007E1BDA">
        <w:t>W_r</w:t>
      </w:r>
      <w:proofErr w:type="spellEnd"/>
      <w:r w:rsidR="007E1BDA">
        <w:t xml:space="preserve">-s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Parameters are Tensor subclasses, that have a very special property when used with Module-s - when they’re assigned as Module attributes they are automatically added to the list of its parameters, and will appear e.g. in </w:t>
      </w:r>
      <w:proofErr w:type="gramStart"/>
      <w:r>
        <w:t>parameters(</w:t>
      </w:r>
      <w:proofErr w:type="gramEnd"/>
      <w:r>
        <w:t>) iterator. Assigning a Tensor doesn’t have such effect.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00B3786F" w:rsidRPr="00DC754A">
        <w:rPr>
          <w:b/>
        </w:rPr>
        <w:t>RGCN</w:t>
      </w:r>
      <w:proofErr w:type="spellEnd"/>
      <w:r w:rsidR="00B3786F" w:rsidRPr="00DC754A">
        <w:rPr>
          <w:b/>
        </w:rPr>
        <w:t>:</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 xml:space="preserve">300 </w:t>
      </w:r>
      <w:r w:rsidR="00D60C03">
        <w:t xml:space="preserve"> +</w:t>
      </w:r>
      <w:proofErr w:type="gramEnd"/>
      <w:r w:rsidR="00D60C03">
        <w:t xml:space="preserve">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MyRGCN</w:t>
      </w:r>
      <w:proofErr w:type="spellEnd"/>
      <w:r>
        <w:t>-specific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CompositeRGCN</w:t>
      </w:r>
      <w:proofErr w:type="spellEnd"/>
      <w:r>
        <w:t>-specific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202123"/>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493DEB">
        <w:tc>
          <w:tcPr>
            <w:tcW w:w="2263" w:type="dxa"/>
          </w:tcPr>
          <w:p w14:paraId="2344ABED" w14:textId="77777777" w:rsidR="00BB55F1" w:rsidRDefault="00BB55F1" w:rsidP="00493DEB">
            <w:pPr>
              <w:jc w:val="center"/>
            </w:pPr>
            <w:r>
              <w:t>batch size</w:t>
            </w:r>
          </w:p>
        </w:tc>
        <w:tc>
          <w:tcPr>
            <w:tcW w:w="2127" w:type="dxa"/>
          </w:tcPr>
          <w:p w14:paraId="1C8472D3" w14:textId="77777777" w:rsidR="00BB55F1" w:rsidRDefault="00BB55F1" w:rsidP="00493DEB">
            <w:r>
              <w:t>8</w:t>
            </w:r>
          </w:p>
        </w:tc>
        <w:tc>
          <w:tcPr>
            <w:tcW w:w="283" w:type="dxa"/>
          </w:tcPr>
          <w:p w14:paraId="2035C652" w14:textId="77777777" w:rsidR="00BB55F1" w:rsidRDefault="00BB55F1" w:rsidP="00493DEB"/>
        </w:tc>
        <w:tc>
          <w:tcPr>
            <w:tcW w:w="2126" w:type="dxa"/>
          </w:tcPr>
          <w:p w14:paraId="4A05FE12" w14:textId="77777777" w:rsidR="00BB55F1" w:rsidRPr="00BB18BF" w:rsidRDefault="00BB55F1" w:rsidP="00493DEB">
            <w:pPr>
              <w:jc w:val="center"/>
            </w:pPr>
            <w:r w:rsidRPr="00BB18BF">
              <w:t>training tokens</w:t>
            </w:r>
          </w:p>
        </w:tc>
        <w:tc>
          <w:tcPr>
            <w:tcW w:w="2211" w:type="dxa"/>
          </w:tcPr>
          <w:p w14:paraId="62F0E0EA" w14:textId="77777777" w:rsidR="00BB55F1" w:rsidRPr="00BB18BF" w:rsidRDefault="00BB55F1" w:rsidP="00493DEB">
            <w:r w:rsidRPr="00BB18BF">
              <w:t>128</w:t>
            </w:r>
          </w:p>
        </w:tc>
      </w:tr>
      <w:tr w:rsidR="00BB55F1" w:rsidRPr="00BB18BF" w14:paraId="63FE6971" w14:textId="77777777" w:rsidTr="00493DEB">
        <w:tc>
          <w:tcPr>
            <w:tcW w:w="2263" w:type="dxa"/>
          </w:tcPr>
          <w:p w14:paraId="3CF696D3" w14:textId="77777777" w:rsidR="00BB55F1" w:rsidRDefault="00BB55F1" w:rsidP="00493DEB">
            <w:pPr>
              <w:jc w:val="center"/>
            </w:pPr>
            <w:proofErr w:type="spellStart"/>
            <w:r>
              <w:t>graph_area</w:t>
            </w:r>
            <w:proofErr w:type="spellEnd"/>
            <w:r>
              <w:t xml:space="preserve"> </w:t>
            </w:r>
          </w:p>
        </w:tc>
        <w:tc>
          <w:tcPr>
            <w:tcW w:w="2127" w:type="dxa"/>
          </w:tcPr>
          <w:p w14:paraId="5B04E6D4" w14:textId="77777777" w:rsidR="00BB55F1" w:rsidRDefault="00BB55F1" w:rsidP="00493DEB">
            <w:r>
              <w:t>32</w:t>
            </w:r>
          </w:p>
        </w:tc>
        <w:tc>
          <w:tcPr>
            <w:tcW w:w="283" w:type="dxa"/>
          </w:tcPr>
          <w:p w14:paraId="66184C79" w14:textId="77777777" w:rsidR="00BB55F1" w:rsidRDefault="00BB55F1" w:rsidP="00493DEB"/>
        </w:tc>
        <w:tc>
          <w:tcPr>
            <w:tcW w:w="2126" w:type="dxa"/>
          </w:tcPr>
          <w:p w14:paraId="4D3AA8A8" w14:textId="77777777" w:rsidR="00BB55F1" w:rsidRPr="00BB18BF" w:rsidRDefault="00BB55F1" w:rsidP="00493DEB">
            <w:pPr>
              <w:jc w:val="center"/>
            </w:pPr>
            <w:r w:rsidRPr="00BB18BF">
              <w:t>epochs</w:t>
            </w:r>
          </w:p>
        </w:tc>
        <w:tc>
          <w:tcPr>
            <w:tcW w:w="2211" w:type="dxa"/>
          </w:tcPr>
          <w:p w14:paraId="5E6501AE" w14:textId="7C8062E0" w:rsidR="00BB55F1" w:rsidRPr="00BB18BF" w:rsidRDefault="00BB55F1" w:rsidP="00493DEB">
            <w:r>
              <w:t>1</w:t>
            </w:r>
            <w:r w:rsidR="00EF79E1">
              <w:t>5</w:t>
            </w:r>
            <w:r w:rsidRPr="00BB18BF">
              <w:t>0</w:t>
            </w:r>
          </w:p>
        </w:tc>
      </w:tr>
      <w:tr w:rsidR="00BB55F1" w14:paraId="5390140C" w14:textId="77777777" w:rsidTr="00493DEB">
        <w:tc>
          <w:tcPr>
            <w:tcW w:w="2263" w:type="dxa"/>
          </w:tcPr>
          <w:p w14:paraId="32201035" w14:textId="77777777" w:rsidR="00BB55F1" w:rsidRPr="00BB18BF" w:rsidRDefault="00BB55F1" w:rsidP="00493DEB">
            <w:pPr>
              <w:jc w:val="center"/>
            </w:pPr>
            <w:r w:rsidRPr="00BB18BF">
              <w:t>learning rate</w:t>
            </w:r>
          </w:p>
        </w:tc>
        <w:tc>
          <w:tcPr>
            <w:tcW w:w="2127" w:type="dxa"/>
          </w:tcPr>
          <w:p w14:paraId="131A9A46" w14:textId="1403F69E" w:rsidR="00BB55F1" w:rsidRPr="00BB18BF" w:rsidRDefault="00BB55F1" w:rsidP="00493DEB">
            <w:r w:rsidRPr="00BB18BF">
              <w:t>0.00</w:t>
            </w:r>
            <w:r>
              <w:t>2</w:t>
            </w:r>
          </w:p>
        </w:tc>
        <w:tc>
          <w:tcPr>
            <w:tcW w:w="283" w:type="dxa"/>
          </w:tcPr>
          <w:p w14:paraId="7E9D1ACF" w14:textId="77777777" w:rsidR="00BB55F1" w:rsidRDefault="00BB55F1" w:rsidP="00493DEB"/>
        </w:tc>
        <w:tc>
          <w:tcPr>
            <w:tcW w:w="2126" w:type="dxa"/>
          </w:tcPr>
          <w:p w14:paraId="6C1A7DEB" w14:textId="77777777" w:rsidR="00BB55F1" w:rsidRDefault="00BB55F1" w:rsidP="00493DEB">
            <w:pPr>
              <w:jc w:val="center"/>
            </w:pPr>
            <w:r>
              <w:t>final global step</w:t>
            </w:r>
          </w:p>
        </w:tc>
        <w:tc>
          <w:tcPr>
            <w:tcW w:w="2211" w:type="dxa"/>
          </w:tcPr>
          <w:p w14:paraId="4F5D90FD" w14:textId="28D883B3" w:rsidR="00BB55F1" w:rsidRDefault="00F610F1" w:rsidP="00493DEB">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proofErr w:type="spellStart"/>
      <w:r w:rsidRPr="004621F9">
        <w:t>nll_loss</w:t>
      </w:r>
      <w:proofErr w:type="spellEnd"/>
      <w:r w:rsidRPr="004621F9">
        <w:t>=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w:t>
      </w:r>
      <w:r w:rsidR="00802B9D">
        <w:t xml:space="preserve"> </w:t>
      </w:r>
      <w:r>
        <w:t xml:space="preserve">Final training </w:t>
      </w:r>
      <w:proofErr w:type="spellStart"/>
      <w:r>
        <w:t>nll_loss</w:t>
      </w:r>
      <w:proofErr w:type="spellEnd"/>
      <w:r>
        <w:t xml:space="preserve">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w:t>
      </w:r>
      <w:r w:rsidR="00802B9D">
        <w:t xml:space="preserve"> </w:t>
      </w:r>
      <w:r>
        <w:t xml:space="preserve">Final training </w:t>
      </w:r>
      <w:proofErr w:type="spellStart"/>
      <w:r>
        <w:t>nll_loss</w:t>
      </w:r>
      <w:proofErr w:type="spellEnd"/>
      <w:r>
        <w:t>=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3D1F28C9" w14:textId="04C59A6B" w:rsidR="00EC334C" w:rsidRDefault="002369A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3BCF3D" w14:textId="77777777" w:rsidR="00D73C1D" w:rsidRDefault="00D73C1D" w:rsidP="00F84E8E"/>
    <w:p w14:paraId="0358F7C4" w14:textId="77777777" w:rsidR="00D73C1D" w:rsidRDefault="00D73C1D" w:rsidP="00F84E8E"/>
    <w:p w14:paraId="4DFA1A1D" w14:textId="77777777" w:rsidR="00D73C1D" w:rsidRDefault="00D73C1D" w:rsidP="00D73C1D">
      <w:pPr>
        <w:pStyle w:val="Heading3"/>
      </w:pPr>
      <w:bookmarkStart w:id="32" w:name="_Toc33202124"/>
      <w:r>
        <w:lastRenderedPageBreak/>
        <w:t xml:space="preserve">On the side: Experiment – Composite RGCN with Leaky </w:t>
      </w:r>
      <w:proofErr w:type="spellStart"/>
      <w:r>
        <w:t>ReLU</w:t>
      </w:r>
      <w:bookmarkEnd w:id="32"/>
      <w:proofErr w:type="spellEnd"/>
    </w:p>
    <w:p w14:paraId="0EC89E29" w14:textId="77777777" w:rsidR="00D73C1D" w:rsidRDefault="00D73C1D" w:rsidP="00D73C1D">
      <w:pPr>
        <w:pStyle w:val="Heading3"/>
      </w:pPr>
    </w:p>
    <w:p w14:paraId="41683348" w14:textId="77777777" w:rsidR="00D73C1D" w:rsidRDefault="00D73C1D" w:rsidP="00D73C1D">
      <w:r w:rsidRPr="008E3584">
        <w:t xml:space="preserve">A consideration </w:t>
      </w:r>
      <w:r>
        <w:t xml:space="preserve">on the side, that never occurred before: </w:t>
      </w:r>
    </w:p>
    <w:p w14:paraId="55842753" w14:textId="77777777" w:rsidR="00D73C1D" w:rsidRDefault="00D73C1D" w:rsidP="00D73C1D">
      <w:r>
        <w:t xml:space="preserve">if I use </w:t>
      </w:r>
      <w:proofErr w:type="spellStart"/>
      <w:r>
        <w:t>ReLU</w:t>
      </w:r>
      <w:proofErr w:type="spellEnd"/>
      <w:r>
        <w:t>, am I not forcefully cutting to 0 some dimensions of all the entities (senses, definitions, etc.) that were initialized with some negative value among their d=300 dimensions?</w:t>
      </w:r>
    </w:p>
    <w:p w14:paraId="49E570A5" w14:textId="77777777" w:rsidR="00D73C1D" w:rsidRDefault="00D73C1D" w:rsidP="00D73C1D">
      <w:r>
        <w:t xml:space="preserve">It is worthwhile to explore what happens if I set the non-linear function on the </w:t>
      </w:r>
      <w:proofErr w:type="spellStart"/>
      <w:r>
        <w:t>rgcn_conv</w:t>
      </w:r>
      <w:proofErr w:type="spellEnd"/>
      <w:r>
        <w:t xml:space="preserve"> representation to something else, like </w:t>
      </w:r>
      <w:proofErr w:type="spellStart"/>
      <w:r>
        <w:t>LeakyReLU</w:t>
      </w:r>
      <w:proofErr w:type="spellEnd"/>
      <w:r>
        <w:t xml:space="preserve"> (default </w:t>
      </w:r>
      <w:proofErr w:type="spellStart"/>
      <w:r w:rsidRPr="00453060">
        <w:t>negative_slope</w:t>
      </w:r>
      <w:proofErr w:type="spellEnd"/>
      <w:r w:rsidRPr="00453060">
        <w:t>=0.01</w:t>
      </w:r>
      <w:r>
        <w:t>).</w:t>
      </w:r>
    </w:p>
    <w:p w14:paraId="021F4D73" w14:textId="77777777" w:rsidR="00D73C1D" w:rsidRPr="009E2133" w:rsidRDefault="00D73C1D" w:rsidP="00D73C1D">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73C1D" w:rsidRPr="00BB18BF" w14:paraId="16336C34" w14:textId="77777777" w:rsidTr="005170B9">
        <w:tc>
          <w:tcPr>
            <w:tcW w:w="2263" w:type="dxa"/>
          </w:tcPr>
          <w:p w14:paraId="05EAF0A6" w14:textId="77777777" w:rsidR="00D73C1D" w:rsidRDefault="00D73C1D" w:rsidP="005170B9">
            <w:pPr>
              <w:jc w:val="center"/>
            </w:pPr>
            <w:r>
              <w:t>batch size</w:t>
            </w:r>
          </w:p>
        </w:tc>
        <w:tc>
          <w:tcPr>
            <w:tcW w:w="2127" w:type="dxa"/>
          </w:tcPr>
          <w:p w14:paraId="211EC8CE" w14:textId="77777777" w:rsidR="00D73C1D" w:rsidRDefault="00D73C1D" w:rsidP="005170B9">
            <w:r>
              <w:t>8</w:t>
            </w:r>
          </w:p>
        </w:tc>
        <w:tc>
          <w:tcPr>
            <w:tcW w:w="283" w:type="dxa"/>
          </w:tcPr>
          <w:p w14:paraId="350A4FA8" w14:textId="77777777" w:rsidR="00D73C1D" w:rsidRDefault="00D73C1D" w:rsidP="005170B9"/>
        </w:tc>
        <w:tc>
          <w:tcPr>
            <w:tcW w:w="2126" w:type="dxa"/>
          </w:tcPr>
          <w:p w14:paraId="679EBFE6" w14:textId="77777777" w:rsidR="00D73C1D" w:rsidRPr="00BB18BF" w:rsidRDefault="00D73C1D" w:rsidP="005170B9">
            <w:pPr>
              <w:jc w:val="center"/>
            </w:pPr>
            <w:r w:rsidRPr="00BB18BF">
              <w:t>training tokens</w:t>
            </w:r>
          </w:p>
        </w:tc>
        <w:tc>
          <w:tcPr>
            <w:tcW w:w="2211" w:type="dxa"/>
          </w:tcPr>
          <w:p w14:paraId="5034D746" w14:textId="77777777" w:rsidR="00D73C1D" w:rsidRPr="00BB18BF" w:rsidRDefault="00D73C1D" w:rsidP="005170B9">
            <w:r w:rsidRPr="00BB18BF">
              <w:t>128</w:t>
            </w:r>
          </w:p>
        </w:tc>
      </w:tr>
      <w:tr w:rsidR="00D73C1D" w:rsidRPr="00BB18BF" w14:paraId="7A3FDE5C" w14:textId="77777777" w:rsidTr="005170B9">
        <w:tc>
          <w:tcPr>
            <w:tcW w:w="2263" w:type="dxa"/>
          </w:tcPr>
          <w:p w14:paraId="4DCABD37" w14:textId="77777777" w:rsidR="00D73C1D" w:rsidRDefault="00D73C1D" w:rsidP="005170B9">
            <w:pPr>
              <w:jc w:val="center"/>
            </w:pPr>
            <w:proofErr w:type="spellStart"/>
            <w:r>
              <w:t>graph_area</w:t>
            </w:r>
            <w:proofErr w:type="spellEnd"/>
            <w:r>
              <w:t xml:space="preserve"> </w:t>
            </w:r>
          </w:p>
        </w:tc>
        <w:tc>
          <w:tcPr>
            <w:tcW w:w="2127" w:type="dxa"/>
          </w:tcPr>
          <w:p w14:paraId="75C9B4E7" w14:textId="77777777" w:rsidR="00D73C1D" w:rsidRDefault="00D73C1D" w:rsidP="005170B9">
            <w:r>
              <w:t>32</w:t>
            </w:r>
          </w:p>
        </w:tc>
        <w:tc>
          <w:tcPr>
            <w:tcW w:w="283" w:type="dxa"/>
          </w:tcPr>
          <w:p w14:paraId="562DFE86" w14:textId="77777777" w:rsidR="00D73C1D" w:rsidRDefault="00D73C1D" w:rsidP="005170B9"/>
        </w:tc>
        <w:tc>
          <w:tcPr>
            <w:tcW w:w="2126" w:type="dxa"/>
          </w:tcPr>
          <w:p w14:paraId="3D8A3737" w14:textId="77777777" w:rsidR="00D73C1D" w:rsidRPr="00BB18BF" w:rsidRDefault="00D73C1D" w:rsidP="005170B9">
            <w:pPr>
              <w:jc w:val="center"/>
            </w:pPr>
            <w:r w:rsidRPr="00BB18BF">
              <w:t>epochs</w:t>
            </w:r>
          </w:p>
        </w:tc>
        <w:tc>
          <w:tcPr>
            <w:tcW w:w="2211" w:type="dxa"/>
          </w:tcPr>
          <w:p w14:paraId="7A751F54" w14:textId="77777777" w:rsidR="00D73C1D" w:rsidRPr="00BB18BF" w:rsidRDefault="00D73C1D" w:rsidP="005170B9">
            <w:r>
              <w:t>15</w:t>
            </w:r>
            <w:r w:rsidRPr="00BB18BF">
              <w:t>0</w:t>
            </w:r>
          </w:p>
        </w:tc>
      </w:tr>
      <w:tr w:rsidR="00D73C1D" w14:paraId="5AE6BF58" w14:textId="77777777" w:rsidTr="005170B9">
        <w:tc>
          <w:tcPr>
            <w:tcW w:w="2263" w:type="dxa"/>
          </w:tcPr>
          <w:p w14:paraId="7F427192" w14:textId="77777777" w:rsidR="00D73C1D" w:rsidRPr="00BB18BF" w:rsidRDefault="00D73C1D" w:rsidP="005170B9">
            <w:pPr>
              <w:jc w:val="center"/>
            </w:pPr>
            <w:r w:rsidRPr="00BB18BF">
              <w:t>learning rate</w:t>
            </w:r>
          </w:p>
        </w:tc>
        <w:tc>
          <w:tcPr>
            <w:tcW w:w="2127" w:type="dxa"/>
          </w:tcPr>
          <w:p w14:paraId="330BDB83" w14:textId="77777777" w:rsidR="00D73C1D" w:rsidRPr="00BB18BF" w:rsidRDefault="00D73C1D" w:rsidP="005170B9">
            <w:r w:rsidRPr="00BB18BF">
              <w:t>0.00</w:t>
            </w:r>
            <w:r>
              <w:t>2</w:t>
            </w:r>
          </w:p>
        </w:tc>
        <w:tc>
          <w:tcPr>
            <w:tcW w:w="283" w:type="dxa"/>
          </w:tcPr>
          <w:p w14:paraId="68F0F299" w14:textId="77777777" w:rsidR="00D73C1D" w:rsidRDefault="00D73C1D" w:rsidP="005170B9"/>
        </w:tc>
        <w:tc>
          <w:tcPr>
            <w:tcW w:w="2126" w:type="dxa"/>
          </w:tcPr>
          <w:p w14:paraId="7E97D8C1" w14:textId="77777777" w:rsidR="00D73C1D" w:rsidRDefault="00D73C1D" w:rsidP="005170B9">
            <w:pPr>
              <w:jc w:val="center"/>
            </w:pPr>
            <w:r>
              <w:t>final global step</w:t>
            </w:r>
          </w:p>
        </w:tc>
        <w:tc>
          <w:tcPr>
            <w:tcW w:w="2211" w:type="dxa"/>
          </w:tcPr>
          <w:p w14:paraId="22636A03" w14:textId="77777777" w:rsidR="00D73C1D" w:rsidRDefault="00D73C1D" w:rsidP="005170B9">
            <w:r>
              <w:t>2400</w:t>
            </w:r>
          </w:p>
        </w:tc>
      </w:tr>
    </w:tbl>
    <w:p w14:paraId="61476D08" w14:textId="77777777" w:rsidR="00D73C1D" w:rsidRDefault="00D73C1D" w:rsidP="00D73C1D">
      <w:r>
        <w:t xml:space="preserve">Previous experiment, with Composite RGCN: final training </w:t>
      </w:r>
      <w:proofErr w:type="spellStart"/>
      <w:r>
        <w:t>nll_loss</w:t>
      </w:r>
      <w:proofErr w:type="spellEnd"/>
      <w:r>
        <w:t xml:space="preserve"> = </w:t>
      </w:r>
      <w:r w:rsidRPr="00A34342">
        <w:t>1</w:t>
      </w:r>
      <w:r w:rsidRPr="00E36513">
        <w:t>.994</w:t>
      </w:r>
    </w:p>
    <w:p w14:paraId="0C2EB27D" w14:textId="77777777" w:rsidR="00D73C1D" w:rsidRDefault="00D73C1D" w:rsidP="00D73C1D">
      <w:r>
        <w:t xml:space="preserve">Composite RGCN with </w:t>
      </w:r>
      <w:proofErr w:type="spellStart"/>
      <w:r>
        <w:t>LeakyReLU</w:t>
      </w:r>
      <w:proofErr w:type="spellEnd"/>
      <w:r>
        <w:t>(</w:t>
      </w:r>
      <w:proofErr w:type="spellStart"/>
      <w:r>
        <w:t>negative_slope</w:t>
      </w:r>
      <w:proofErr w:type="spellEnd"/>
      <w:r>
        <w:t xml:space="preserve">=0.01), final training </w:t>
      </w:r>
      <w:proofErr w:type="spellStart"/>
      <w:r>
        <w:t>nll_loss</w:t>
      </w:r>
      <w:proofErr w:type="spellEnd"/>
      <w:r>
        <w:t xml:space="preserve"> = </w:t>
      </w:r>
      <w:r w:rsidRPr="00A34342">
        <w:t>1.93342</w:t>
      </w:r>
    </w:p>
    <w:p w14:paraId="76820C12" w14:textId="77777777" w:rsidR="00D73C1D" w:rsidRDefault="00D73C1D" w:rsidP="00D73C1D">
      <w:r>
        <w:t xml:space="preserve">Composite RGCN with </w:t>
      </w:r>
      <w:proofErr w:type="spellStart"/>
      <w:r>
        <w:t>LeakyReLU</w:t>
      </w:r>
      <w:proofErr w:type="spellEnd"/>
      <w:r>
        <w:t>(</w:t>
      </w:r>
      <w:proofErr w:type="spellStart"/>
      <w:r>
        <w:t>negative_slope</w:t>
      </w:r>
      <w:proofErr w:type="spellEnd"/>
      <w:r>
        <w:t xml:space="preserve">=0.1), final training </w:t>
      </w:r>
      <w:proofErr w:type="spellStart"/>
      <w:r w:rsidRPr="006A0A7B">
        <w:t>nll_loss</w:t>
      </w:r>
      <w:proofErr w:type="spellEnd"/>
      <w:r w:rsidRPr="006A0A7B">
        <w:t>= 1.93183</w:t>
      </w:r>
    </w:p>
    <w:p w14:paraId="76160440" w14:textId="77777777" w:rsidR="00D73C1D" w:rsidRDefault="00D73C1D" w:rsidP="00D73C1D"/>
    <w:p w14:paraId="45ADF2E0" w14:textId="77777777" w:rsidR="00D73C1D" w:rsidRDefault="00D73C1D" w:rsidP="00D73C1D">
      <w:r>
        <w:t xml:space="preserve">The </w:t>
      </w:r>
      <w:proofErr w:type="spellStart"/>
      <w:r>
        <w:t>LeakyReLu</w:t>
      </w:r>
      <w:proofErr w:type="spellEnd"/>
      <w:r>
        <w:t xml:space="preserve"> does in fact bring a minor benefit. I would opt for a cautious choice and use the default negative slope of 0.01.</w:t>
      </w:r>
    </w:p>
    <w:p w14:paraId="2251B538" w14:textId="0725C717" w:rsidR="00802B9D" w:rsidRDefault="00F84E8E" w:rsidP="00F84E8E">
      <w:r>
        <w:br w:type="page"/>
      </w:r>
    </w:p>
    <w:p w14:paraId="66ED53C4" w14:textId="04605895" w:rsidR="00E92FC4" w:rsidRDefault="00E92FC4" w:rsidP="00E92FC4">
      <w:pPr>
        <w:pStyle w:val="Heading1"/>
      </w:pPr>
      <w:bookmarkStart w:id="33" w:name="_Toc33202125"/>
      <w:r>
        <w:lastRenderedPageBreak/>
        <w:t>Memory &amp; Recurrence</w:t>
      </w:r>
      <w:bookmarkEnd w:id="33"/>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493DEB" w:rsidRDefault="00881B26" w:rsidP="00881B26">
      <w:pPr>
        <w:pStyle w:val="Heading2"/>
      </w:pPr>
      <w:bookmarkStart w:id="34" w:name="_Toc33202126"/>
      <w:r w:rsidRPr="00493DEB">
        <w:rPr>
          <w:rFonts w:eastAsia="Times New Roman"/>
        </w:rPr>
        <w:t>Gated GNNs</w:t>
      </w:r>
      <w:bookmarkEnd w:id="34"/>
    </w:p>
    <w:p w14:paraId="6E639FFB" w14:textId="39565438" w:rsidR="00881B26" w:rsidRPr="00493DEB"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E9C5B4" w14:textId="5826EA73"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w:t>
      </w:r>
      <w:proofErr w:type="spellStart"/>
      <w:r>
        <w:t>Y.Li</w:t>
      </w:r>
      <w:proofErr w:type="spellEnd"/>
      <w:r>
        <w:t xml:space="preserve"> et al. (2015-2017)</w:t>
      </w:r>
      <w:r w:rsidR="006507F6">
        <w:t xml:space="preserve"> defines the inclusion of Gated Recurrent Units in GNNs. (We only care </w:t>
      </w:r>
      <w:r w:rsidR="00D6155C">
        <w:t>for</w:t>
      </w:r>
      <w:r w:rsidR="006507F6">
        <w:t xml:space="preserve"> the recurrent step that builds the representation, not </w:t>
      </w:r>
      <w:r w:rsidR="00D6155C">
        <w:t>for</w:t>
      </w:r>
      <w:r w:rsidR="006507F6">
        <w:t xml:space="preserve">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35D791CF" w14:textId="7C598ACF" w:rsidR="000B232C" w:rsidRPr="000B232C" w:rsidRDefault="002369A6"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2369A6"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r w:rsidR="000B232C" w:rsidRPr="000B232C">
        <w:br/>
        <w:t>where the matrix A describes the graph structure (e.g. adjacency matrix)</w:t>
      </w:r>
      <w:r w:rsidR="000B232C"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24D17E11"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w:t>
      </w:r>
      <w:r w:rsidR="00925BFD">
        <w:t xml:space="preserve"> </w:t>
      </w:r>
      <w:r>
        <w:t>node-connection</w:t>
      </w:r>
      <w:proofErr w:type="gramStart"/>
      <w:r>
        <w:t>)</w:t>
      </w:r>
      <w:r w:rsidR="00B66865">
        <w:t>, and</w:t>
      </w:r>
      <w:proofErr w:type="gramEnd"/>
      <w:r w:rsidR="00B66865">
        <w:t xml:space="preserve"> use it</w:t>
      </w:r>
      <w:r>
        <w:t xml:space="preserve"> as the input of the </w:t>
      </w:r>
      <w:proofErr w:type="spellStart"/>
      <w:r>
        <w:t>reset&amp;update</w:t>
      </w:r>
      <w:proofErr w:type="spellEnd"/>
      <w:r>
        <w:t xml:space="preserv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 xml:space="preserve">s provided by </w:t>
      </w:r>
      <w:proofErr w:type="spellStart"/>
      <w:r w:rsidR="00C77B97">
        <w:t>Pytorch</w:t>
      </w:r>
      <w:proofErr w:type="spellEnd"/>
      <w:r w:rsidR="00C77B97">
        <w:t>-Geometric,</w:t>
      </w:r>
      <w:r>
        <w:t xml:space="preserve">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17E85186" w:rsidR="00C77B97" w:rsidRDefault="00C77B97" w:rsidP="00652777"/>
    <w:p w14:paraId="5CB3201F" w14:textId="7F5FC9F1" w:rsidR="00710D10" w:rsidRPr="00881B26" w:rsidRDefault="00476729" w:rsidP="00710D10">
      <w:pPr>
        <w:pStyle w:val="Heading2"/>
        <w:rPr>
          <w:lang w:val="da-DK"/>
        </w:rPr>
      </w:pPr>
      <w:bookmarkStart w:id="35" w:name="_Toc33202127"/>
      <w:r>
        <w:rPr>
          <w:rFonts w:eastAsia="Times New Roman"/>
          <w:lang w:val="da-DK"/>
        </w:rPr>
        <w:t xml:space="preserve">Writing the </w:t>
      </w:r>
      <w:proofErr w:type="spellStart"/>
      <w:r>
        <w:rPr>
          <w:rFonts w:eastAsia="Times New Roman"/>
          <w:lang w:val="da-DK"/>
        </w:rPr>
        <w:t>GCNs+GRU</w:t>
      </w:r>
      <w:bookmarkEnd w:id="35"/>
      <w:proofErr w:type="spellEnd"/>
    </w:p>
    <w:p w14:paraId="468C3801" w14:textId="62F91ACB" w:rsidR="003B6D51" w:rsidRDefault="003B6D51" w:rsidP="00652777"/>
    <w:p w14:paraId="0985DA95" w14:textId="1B7E4597" w:rsidR="00882113" w:rsidRDefault="00752EC1" w:rsidP="00882113">
      <w:pPr>
        <w:pStyle w:val="Heading3"/>
      </w:pPr>
      <w:bookmarkStart w:id="36" w:name="_Toc33202128"/>
      <w:r>
        <w:t>M</w:t>
      </w:r>
      <w:r w:rsidR="00476729">
        <w:t>anual GRU on the representation</w:t>
      </w:r>
      <w:bookmarkEnd w:id="36"/>
    </w:p>
    <w:p w14:paraId="19FEE738" w14:textId="77777777" w:rsidR="00882113" w:rsidRDefault="00882113" w:rsidP="00652777"/>
    <w:p w14:paraId="25DC5607" w14:textId="0231241D" w:rsidR="003C4A9F" w:rsidRDefault="003C4A9F" w:rsidP="003C4A9F">
      <w:r>
        <w:t xml:space="preserve">I decide to have </w:t>
      </w:r>
      <w:proofErr w:type="gramStart"/>
      <w:r>
        <w:t>a</w:t>
      </w:r>
      <w:proofErr w:type="gramEnd"/>
      <w:r>
        <w:t xml:space="preserve"> </w:t>
      </w:r>
      <w:proofErr w:type="spellStart"/>
      <w:r w:rsidR="001067D9">
        <w:t>update_gate</w:t>
      </w:r>
      <w:proofErr w:type="spellEnd"/>
      <w:r>
        <w:t xml:space="preserve"> </w:t>
      </w:r>
      <w:r w:rsidR="001067D9">
        <w:rPr>
          <w:i/>
          <w:iCs/>
        </w:rPr>
        <w:t>u</w:t>
      </w:r>
      <w:r>
        <w:t xml:space="preserve">, with </w:t>
      </w:r>
      <w:r w:rsidR="00E559F7">
        <w:t xml:space="preserve">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10DD16C0" w14:textId="537EC163" w:rsidR="003C4A9F" w:rsidRDefault="003C4A9F" w:rsidP="003C4A9F">
      <w:r>
        <w:t xml:space="preserve">      </w:t>
      </w:r>
      <w:r w:rsidR="006055EA">
        <w:br/>
        <w:t>T</w:t>
      </w:r>
      <w:r>
        <w:t xml:space="preserve">he </w:t>
      </w:r>
      <w:proofErr w:type="spellStart"/>
      <w:r w:rsidR="00DA6063">
        <w:t>update</w:t>
      </w:r>
      <w:r>
        <w:t>_gate</w:t>
      </w:r>
      <w:proofErr w:type="spellEnd"/>
      <w:r>
        <w:t xml:space="preserve"> will be updated based on </w:t>
      </w:r>
      <w:r w:rsidRPr="006055EA">
        <w:rPr>
          <w:rFonts w:ascii="Menlo" w:hAnsi="Menlo" w:cs="Menlo"/>
          <w:sz w:val="18"/>
          <w:szCs w:val="18"/>
        </w:rPr>
        <w:t xml:space="preserve">(x, </w:t>
      </w:r>
      <w:proofErr w:type="spellStart"/>
      <w:r w:rsidRPr="006055EA">
        <w:rPr>
          <w:rFonts w:ascii="Menlo" w:hAnsi="Menlo" w:cs="Menlo"/>
          <w:sz w:val="18"/>
          <w:szCs w:val="18"/>
        </w:rPr>
        <w:t>edge_index</w:t>
      </w:r>
      <w:proofErr w:type="spellEnd"/>
      <w:r w:rsidRPr="006055EA">
        <w:rPr>
          <w:rFonts w:ascii="Menlo" w:hAnsi="Menlo" w:cs="Menlo"/>
          <w:sz w:val="18"/>
          <w:szCs w:val="18"/>
        </w:rPr>
        <w:t xml:space="preserve">, </w:t>
      </w:r>
      <w:proofErr w:type="spellStart"/>
      <w:r w:rsidRPr="006055EA">
        <w:rPr>
          <w:rFonts w:ascii="Menlo" w:hAnsi="Menlo" w:cs="Menlo"/>
          <w:sz w:val="18"/>
          <w:szCs w:val="18"/>
        </w:rPr>
        <w:t>edge_type</w:t>
      </w:r>
      <w:proofErr w:type="spellEnd"/>
      <w:r w:rsidRPr="006055EA">
        <w:rPr>
          <w:rFonts w:ascii="Menlo" w:hAnsi="Menlo" w:cs="Menlo"/>
          <w:sz w:val="18"/>
          <w:szCs w:val="18"/>
        </w:rPr>
        <w:t>)</w:t>
      </w:r>
      <w:r>
        <w:t>, i.e. the input of each batch element</w:t>
      </w:r>
    </w:p>
    <w:p w14:paraId="4E1C3C94" w14:textId="77777777" w:rsidR="006055EA" w:rsidRDefault="006055EA" w:rsidP="003C4A9F"/>
    <w:p w14:paraId="7EB64EC4" w14:textId="4B309202" w:rsidR="000B232C" w:rsidRPr="000B232C" w:rsidRDefault="006055EA" w:rsidP="006055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w:t>
      </w:r>
      <w:r w:rsidR="003C4A9F">
        <w:t>ollowing (partially) the formula:</w:t>
      </w:r>
      <w:r w:rsidR="0098126A">
        <w:tab/>
      </w:r>
      <w:r w:rsidR="0098126A">
        <w:tab/>
      </w:r>
      <w:r w:rsidR="0098126A">
        <w:tab/>
      </w:r>
      <w:r w:rsidR="0057242A">
        <w:tab/>
      </w:r>
      <w:r w:rsidR="0057242A">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0307B143" w14:textId="413619B6" w:rsidR="003C4A9F" w:rsidRDefault="003C4A9F" w:rsidP="003C4A9F">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006055EA" w:rsidRPr="006055EA">
        <w:rPr>
          <w:iCs/>
        </w:rPr>
        <w:t xml:space="preserve"> </w:t>
      </w:r>
      <w:r>
        <w:t xml:space="preserve">is just the </w:t>
      </w:r>
      <w:r w:rsidR="0057242A">
        <w:t xml:space="preserve">concatenation of the </w:t>
      </w:r>
      <w:r>
        <w:t>neighbourhood,</w:t>
      </w:r>
      <w:r w:rsidR="0098126A">
        <w:t xml:space="preserve"> </w:t>
      </w:r>
      <w:r w:rsidR="0057242A">
        <w:t xml:space="preserv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0B232C" w:rsidRPr="000B232C">
        <w:t xml:space="preserve"> + </w:t>
      </w:r>
      <w:r w:rsidR="000B232C" w:rsidRPr="000B232C">
        <w:rPr>
          <w:b/>
          <w:bCs/>
        </w:rPr>
        <w:t>b</w:t>
      </w:r>
    </w:p>
    <w:p w14:paraId="6CDAD384" w14:textId="51360BE2" w:rsidR="00710D10" w:rsidRDefault="007564AD" w:rsidP="00652777">
      <w:pPr>
        <w:rPr>
          <w:iCs/>
        </w:rPr>
      </w:pPr>
      <w:proofErr w:type="gramStart"/>
      <w:r>
        <w:t>So</w:t>
      </w:r>
      <w:proofErr w:type="gramEnd"/>
      <w:r>
        <w:t xml:space="preserve">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 xml:space="preserve">will be the selected </w:t>
      </w:r>
      <w:proofErr w:type="spellStart"/>
      <w:r>
        <w:rPr>
          <w:iCs/>
        </w:rPr>
        <w:t>graph_area</w:t>
      </w:r>
      <w:proofErr w:type="spellEnd"/>
      <w:r>
        <w:rPr>
          <w:iCs/>
        </w:rPr>
        <w:t xml:space="preserve">, </w:t>
      </w:r>
      <w:r w:rsidR="000349FE">
        <w:rPr>
          <w:iCs/>
        </w:rPr>
        <w:t>in order</w:t>
      </w:r>
      <w:r>
        <w:rPr>
          <w:iCs/>
        </w:rPr>
        <w:t xml:space="preserve"> to operate on fixed input dimensions.</w:t>
      </w:r>
    </w:p>
    <w:p w14:paraId="076B64C6" w14:textId="6E37C44F" w:rsidR="006055EA" w:rsidRDefault="00861659" w:rsidP="00652777">
      <w:r>
        <w:lastRenderedPageBreak/>
        <w:t xml:space="preserve">It is necessary to have 2 matrices, </w:t>
      </w:r>
      <w:proofErr w:type="spellStart"/>
      <w:r w:rsidR="00C26D83">
        <w:t>update</w:t>
      </w:r>
      <w:r w:rsidR="00D91703">
        <w:t>_gate_W</w:t>
      </w:r>
      <w:proofErr w:type="spellEnd"/>
      <w:r w:rsidR="00D91703">
        <w:t xml:space="preserve"> (</w:t>
      </w:r>
      <w:r w:rsidR="005C365F">
        <w:t xml:space="preserve">32*300 </w:t>
      </w:r>
      <w:r w:rsidR="00D91703">
        <w:t xml:space="preserve">x </w:t>
      </w:r>
      <w:r w:rsidR="005C365F" w:rsidRPr="00194EFB">
        <w:rPr>
          <w:strike/>
        </w:rPr>
        <w:t>1</w:t>
      </w:r>
      <w:r w:rsidR="00194EFB" w:rsidRPr="00194EFB">
        <w:rPr>
          <w:strike/>
        </w:rPr>
        <w:t xml:space="preserve"> </w:t>
      </w:r>
      <w:r w:rsidR="00194EFB">
        <w:t>300</w:t>
      </w:r>
      <w:proofErr w:type="gramStart"/>
      <w:r w:rsidR="00D91703">
        <w:t>)  and</w:t>
      </w:r>
      <w:proofErr w:type="gramEnd"/>
      <w:r w:rsidR="00D91703">
        <w:t xml:space="preserve"> </w:t>
      </w:r>
      <w:proofErr w:type="spellStart"/>
      <w:r w:rsidR="00C26D83">
        <w:t>update</w:t>
      </w:r>
      <w:r w:rsidR="00D91703">
        <w:t>_gate_U</w:t>
      </w:r>
      <w:proofErr w:type="spellEnd"/>
      <w:r w:rsidR="00D91703">
        <w:t xml:space="preserve"> (</w:t>
      </w:r>
      <w:r w:rsidR="00652D20">
        <w:t xml:space="preserve">300 </w:t>
      </w:r>
      <w:r w:rsidR="00D91703">
        <w:t>x</w:t>
      </w:r>
      <w:r w:rsidR="00652D20">
        <w:t xml:space="preserve"> </w:t>
      </w:r>
      <w:r w:rsidR="00652D20" w:rsidRPr="00194EFB">
        <w:rPr>
          <w:strike/>
        </w:rPr>
        <w:t>1</w:t>
      </w:r>
      <w:r w:rsidR="00194EFB" w:rsidRPr="00194EFB">
        <w:rPr>
          <w:strike/>
        </w:rPr>
        <w:t xml:space="preserve"> </w:t>
      </w:r>
      <w:r w:rsidR="00194EFB">
        <w:t>300</w:t>
      </w:r>
      <w:r w:rsidR="00D91703">
        <w:t>)</w:t>
      </w:r>
    </w:p>
    <w:p w14:paraId="013663CA" w14:textId="1E9EEC7D" w:rsidR="008734F8" w:rsidRDefault="008734F8" w:rsidP="00652777"/>
    <w:p w14:paraId="51E3426A" w14:textId="6CE52C2B" w:rsidR="008734F8" w:rsidRDefault="008734F8" w:rsidP="00652777">
      <w:r w:rsidRPr="00AD0966">
        <w:rPr>
          <w:b/>
          <w:bCs/>
        </w:rPr>
        <w:t>Note</w:t>
      </w:r>
      <w:r w:rsidR="004258EE" w:rsidRPr="00AD0966">
        <w:rPr>
          <w:b/>
          <w:bCs/>
        </w:rPr>
        <w:t>:</w:t>
      </w:r>
      <w:r>
        <w:t xml:space="preserve"> I could replace </w:t>
      </w:r>
      <w:r w:rsidRPr="008734F8">
        <w:t>'</w:t>
      </w:r>
      <w:proofErr w:type="spellStart"/>
      <w:r w:rsidRPr="008734F8">
        <w:t>update_gate_W</w:t>
      </w:r>
      <w:proofErr w:type="spellEnd"/>
      <w:r w:rsidRPr="008734F8">
        <w:t>',</w:t>
      </w:r>
      <w:r>
        <w:t xml:space="preserve"> that has</w:t>
      </w:r>
      <w:r w:rsidRPr="008734F8">
        <w:t xml:space="preserve"> </w:t>
      </w:r>
      <w:proofErr w:type="spellStart"/>
      <w:proofErr w:type="gramStart"/>
      <w:r w:rsidRPr="008734F8">
        <w:t>torch.Size</w:t>
      </w:r>
      <w:proofErr w:type="spellEnd"/>
      <w:proofErr w:type="gramEnd"/>
      <w:r w:rsidRPr="008734F8">
        <w:t>([9600, 1]</w:t>
      </w:r>
      <w:r>
        <w:t xml:space="preserve">) since it operates on the concatenation of the graph area, with a GCN on (x, </w:t>
      </w:r>
      <w:proofErr w:type="spellStart"/>
      <w:r>
        <w:t>edge_index</w:t>
      </w:r>
      <w:proofErr w:type="spellEnd"/>
      <w:r>
        <w:t>).</w:t>
      </w:r>
    </w:p>
    <w:p w14:paraId="78326B8E" w14:textId="666B5403" w:rsidR="008734F8" w:rsidRDefault="008734F8" w:rsidP="00652777"/>
    <w:p w14:paraId="3E82D92C" w14:textId="0D79C799" w:rsidR="00736A6F" w:rsidRDefault="00AD0966" w:rsidP="00652777">
      <w:r w:rsidRPr="00AD0966">
        <w:rPr>
          <w:b/>
          <w:bCs/>
        </w:rPr>
        <w:t>Issue:</w:t>
      </w:r>
      <w:r>
        <w:t xml:space="preserve"> </w:t>
      </w:r>
      <w:r w:rsidR="00736A6F">
        <w:t>I am encountering:</w:t>
      </w:r>
    </w:p>
    <w:p w14:paraId="15A127C7" w14:textId="176A70DD" w:rsidR="00736A6F" w:rsidRPr="00736A6F" w:rsidRDefault="00736A6F" w:rsidP="00652777">
      <w:pPr>
        <w:rPr>
          <w:color w:val="500A0A"/>
        </w:rPr>
      </w:pPr>
      <w:proofErr w:type="spellStart"/>
      <w:r w:rsidRPr="00736A6F">
        <w:rPr>
          <w:color w:val="500A0A"/>
        </w:rPr>
        <w:t>RuntimeError</w:t>
      </w:r>
      <w:proofErr w:type="spellEnd"/>
      <w:r w:rsidRPr="00736A6F">
        <w:rPr>
          <w:color w:val="500A0A"/>
        </w:rPr>
        <w:t xml:space="preserve">: Trying to backward through the graph a second time, but the buffers have already been freed. Specify </w:t>
      </w:r>
      <w:proofErr w:type="spellStart"/>
      <w:r w:rsidRPr="00736A6F">
        <w:rPr>
          <w:color w:val="500A0A"/>
        </w:rPr>
        <w:t>retain_graph</w:t>
      </w:r>
      <w:proofErr w:type="spellEnd"/>
      <w:r w:rsidRPr="00736A6F">
        <w:rPr>
          <w:color w:val="500A0A"/>
        </w:rPr>
        <w:t>=True when calling backward the first time.</w:t>
      </w:r>
    </w:p>
    <w:p w14:paraId="57FDC39E" w14:textId="77777777" w:rsidR="00736A6F" w:rsidRDefault="00736A6F" w:rsidP="00652777"/>
    <w:p w14:paraId="414E7C63" w14:textId="780ECEAA" w:rsidR="00710D10" w:rsidRDefault="00AD0966" w:rsidP="00652777">
      <w:r>
        <w:t>Hypothesis: the error may be caused by the fact that the model does not keep the intermediate results that are necessary to execute BPTT.</w:t>
      </w:r>
    </w:p>
    <w:p w14:paraId="6B1B5940" w14:textId="61FA3313" w:rsidR="00E97B8F" w:rsidRDefault="00E97B8F" w:rsidP="00652777">
      <w:r>
        <w:t>Relevant answer on discuss.pytorch.org:</w:t>
      </w:r>
    </w:p>
    <w:p w14:paraId="30921A9F" w14:textId="77777777" w:rsidR="00E97B8F" w:rsidRPr="00E97B8F" w:rsidRDefault="00E97B8F" w:rsidP="00E97B8F">
      <w:pPr>
        <w:rPr>
          <w:sz w:val="22"/>
          <w:szCs w:val="22"/>
        </w:rPr>
      </w:pPr>
      <w:r>
        <w:t>“</w:t>
      </w:r>
      <w:r w:rsidRPr="00E97B8F">
        <w:rPr>
          <w:sz w:val="22"/>
          <w:szCs w:val="22"/>
        </w:rPr>
        <w:t xml:space="preserve">Am I right in saying that your training loop doesn’t detach or repackage the hidden state in between batches? If so, then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70141303" w14:textId="77777777" w:rsidR="00E97B8F" w:rsidRPr="00E97B8F" w:rsidRDefault="00E97B8F" w:rsidP="00E97B8F">
      <w:pPr>
        <w:rPr>
          <w:sz w:val="22"/>
          <w:szCs w:val="22"/>
        </w:rPr>
      </w:pPr>
    </w:p>
    <w:p w14:paraId="4D2A3E58" w14:textId="77777777" w:rsidR="00E97B8F" w:rsidRPr="00E97B8F" w:rsidRDefault="00E97B8F" w:rsidP="00E97B8F">
      <w:pPr>
        <w:rPr>
          <w:sz w:val="22"/>
          <w:szCs w:val="22"/>
        </w:rPr>
      </w:pPr>
      <w:r w:rsidRPr="00E97B8F">
        <w:rPr>
          <w:sz w:val="22"/>
          <w:szCs w:val="22"/>
        </w:rPr>
        <w:t xml:space="preserve">If I am </w:t>
      </w:r>
      <w:proofErr w:type="gramStart"/>
      <w:r w:rsidRPr="00E97B8F">
        <w:rPr>
          <w:sz w:val="22"/>
          <w:szCs w:val="22"/>
        </w:rPr>
        <w:t>right</w:t>
      </w:r>
      <w:proofErr w:type="gramEnd"/>
      <w:r w:rsidRPr="00E97B8F">
        <w:rPr>
          <w:sz w:val="22"/>
          <w:szCs w:val="22"/>
        </w:rPr>
        <w:t xml:space="preserve"> then there are two possible solutions.</w:t>
      </w:r>
    </w:p>
    <w:p w14:paraId="68A6914E" w14:textId="77777777" w:rsidR="00E97B8F" w:rsidRPr="00E97B8F" w:rsidRDefault="00E97B8F" w:rsidP="00E97B8F">
      <w:pPr>
        <w:rPr>
          <w:sz w:val="22"/>
          <w:szCs w:val="22"/>
        </w:rPr>
      </w:pPr>
    </w:p>
    <w:p w14:paraId="7F547E71" w14:textId="77777777" w:rsidR="00C84AC0" w:rsidRPr="00C84AC0" w:rsidRDefault="00E97B8F" w:rsidP="00E97B8F">
      <w:pPr>
        <w:pStyle w:val="ListParagraph"/>
        <w:numPr>
          <w:ilvl w:val="0"/>
          <w:numId w:val="20"/>
        </w:numPr>
        <w:rPr>
          <w:sz w:val="22"/>
          <w:szCs w:val="22"/>
        </w:rPr>
      </w:pPr>
      <w:r w:rsidRPr="00C84AC0">
        <w:rPr>
          <w:sz w:val="22"/>
          <w:szCs w:val="22"/>
        </w:rPr>
        <w:t>detach/repackage the hidden state in between batches. There are (at least) three ways to do this.</w:t>
      </w:r>
      <w:r w:rsidR="00C84AC0">
        <w:rPr>
          <w:sz w:val="22"/>
          <w:szCs w:val="22"/>
        </w:rPr>
        <w:br/>
      </w:r>
      <w:proofErr w:type="spellStart"/>
      <w:proofErr w:type="gramStart"/>
      <w:r w:rsidRPr="00C84AC0">
        <w:rPr>
          <w:rFonts w:ascii="Menlo" w:hAnsi="Menlo" w:cs="Menlo"/>
          <w:sz w:val="18"/>
          <w:szCs w:val="18"/>
        </w:rPr>
        <w:t>hidden.detach</w:t>
      </w:r>
      <w:proofErr w:type="spellEnd"/>
      <w:proofErr w:type="gramEnd"/>
      <w:r w:rsidRPr="00C84AC0">
        <w:rPr>
          <w:rFonts w:ascii="Menlo" w:hAnsi="Menlo" w:cs="Menlo"/>
          <w:sz w:val="18"/>
          <w:szCs w:val="18"/>
        </w:rPr>
        <w:t>_()</w:t>
      </w:r>
      <w:r w:rsidR="00C84AC0">
        <w:rPr>
          <w:rFonts w:ascii="Menlo" w:hAnsi="Menlo" w:cs="Menlo"/>
          <w:sz w:val="18"/>
          <w:szCs w:val="18"/>
        </w:rPr>
        <w:br/>
      </w:r>
      <w:r w:rsidRPr="00C84AC0">
        <w:rPr>
          <w:rFonts w:ascii="Menlo" w:hAnsi="Menlo" w:cs="Menlo"/>
          <w:sz w:val="18"/>
          <w:szCs w:val="18"/>
        </w:rPr>
        <w:t xml:space="preserve">hidden = </w:t>
      </w:r>
      <w:proofErr w:type="spellStart"/>
      <w:r w:rsidRPr="00C84AC0">
        <w:rPr>
          <w:rFonts w:ascii="Menlo" w:hAnsi="Menlo" w:cs="Menlo"/>
          <w:sz w:val="18"/>
          <w:szCs w:val="18"/>
        </w:rPr>
        <w:t>hidden.detach</w:t>
      </w:r>
      <w:proofErr w:type="spellEnd"/>
      <w:r w:rsidRPr="00C84AC0">
        <w:rPr>
          <w:rFonts w:ascii="Menlo" w:hAnsi="Menlo" w:cs="Menlo"/>
          <w:sz w:val="18"/>
          <w:szCs w:val="18"/>
        </w:rPr>
        <w:t>()</w:t>
      </w:r>
      <w:r w:rsidR="00C84AC0">
        <w:rPr>
          <w:rFonts w:ascii="Menlo" w:hAnsi="Menlo" w:cs="Menlo"/>
          <w:sz w:val="18"/>
          <w:szCs w:val="18"/>
        </w:rPr>
        <w:br/>
      </w:r>
      <w:r w:rsidRPr="00C84AC0">
        <w:rPr>
          <w:rFonts w:ascii="Menlo" w:hAnsi="Menlo" w:cs="Menlo"/>
          <w:sz w:val="18"/>
          <w:szCs w:val="18"/>
        </w:rPr>
        <w:t>hidden = Variable(</w:t>
      </w:r>
      <w:proofErr w:type="spellStart"/>
      <w:r w:rsidRPr="00C84AC0">
        <w:rPr>
          <w:rFonts w:ascii="Menlo" w:hAnsi="Menlo" w:cs="Menlo"/>
          <w:sz w:val="18"/>
          <w:szCs w:val="18"/>
        </w:rPr>
        <w:t>hidden.data</w:t>
      </w:r>
      <w:proofErr w:type="spellEnd"/>
      <w:r w:rsidRPr="00C84AC0">
        <w:rPr>
          <w:rFonts w:ascii="Menlo" w:hAnsi="Menlo" w:cs="Menlo"/>
          <w:sz w:val="18"/>
          <w:szCs w:val="18"/>
        </w:rPr>
        <w:t xml:space="preserve">, </w:t>
      </w:r>
      <w:proofErr w:type="spellStart"/>
      <w:r w:rsidRPr="00C84AC0">
        <w:rPr>
          <w:rFonts w:ascii="Menlo" w:hAnsi="Menlo" w:cs="Menlo"/>
          <w:sz w:val="18"/>
          <w:szCs w:val="18"/>
        </w:rPr>
        <w:t>requires_grad</w:t>
      </w:r>
      <w:proofErr w:type="spellEnd"/>
      <w:r w:rsidRPr="00C84AC0">
        <w:rPr>
          <w:rFonts w:ascii="Menlo" w:hAnsi="Menlo" w:cs="Menlo"/>
          <w:sz w:val="18"/>
          <w:szCs w:val="18"/>
        </w:rPr>
        <w:t>=True)</w:t>
      </w:r>
    </w:p>
    <w:p w14:paraId="56865191" w14:textId="33D94D10" w:rsidR="00E97B8F" w:rsidRPr="00C84AC0" w:rsidRDefault="00E97B8F" w:rsidP="00652777">
      <w:pPr>
        <w:pStyle w:val="ListParagraph"/>
        <w:numPr>
          <w:ilvl w:val="0"/>
          <w:numId w:val="20"/>
        </w:numPr>
        <w:rPr>
          <w:sz w:val="22"/>
          <w:szCs w:val="22"/>
        </w:rPr>
      </w:pPr>
      <w:r w:rsidRPr="00C84AC0">
        <w:rPr>
          <w:sz w:val="22"/>
          <w:szCs w:val="22"/>
        </w:rPr>
        <w:t xml:space="preserve">replace </w:t>
      </w:r>
      <w:proofErr w:type="spellStart"/>
      <w:proofErr w:type="gramStart"/>
      <w:r w:rsidRPr="00C84AC0">
        <w:rPr>
          <w:rFonts w:ascii="Menlo" w:hAnsi="Menlo" w:cs="Menlo"/>
          <w:sz w:val="18"/>
          <w:szCs w:val="18"/>
        </w:rPr>
        <w:t>loss.backward</w:t>
      </w:r>
      <w:proofErr w:type="spellEnd"/>
      <w:proofErr w:type="gramEnd"/>
      <w:r w:rsidRPr="00C84AC0">
        <w:rPr>
          <w:rFonts w:ascii="Menlo" w:hAnsi="Menlo" w:cs="Menlo"/>
          <w:sz w:val="18"/>
          <w:szCs w:val="18"/>
        </w:rPr>
        <w:t>()</w:t>
      </w:r>
      <w:r w:rsidRPr="00C84AC0">
        <w:rPr>
          <w:sz w:val="22"/>
          <w:szCs w:val="22"/>
        </w:rPr>
        <w:t xml:space="preserve"> with </w:t>
      </w:r>
      <w:proofErr w:type="spellStart"/>
      <w:r w:rsidRPr="00C84AC0">
        <w:rPr>
          <w:rFonts w:ascii="Menlo" w:hAnsi="Menlo" w:cs="Menlo"/>
          <w:sz w:val="18"/>
          <w:szCs w:val="18"/>
        </w:rPr>
        <w:t>loss.backward</w:t>
      </w:r>
      <w:proofErr w:type="spellEnd"/>
      <w:r w:rsidRPr="00C84AC0">
        <w:rPr>
          <w:rFonts w:ascii="Menlo" w:hAnsi="Menlo" w:cs="Menlo"/>
          <w:sz w:val="18"/>
          <w:szCs w:val="18"/>
        </w:rPr>
        <w:t>(</w:t>
      </w:r>
      <w:proofErr w:type="spellStart"/>
      <w:r w:rsidRPr="00C84AC0">
        <w:rPr>
          <w:rFonts w:ascii="Menlo" w:hAnsi="Menlo" w:cs="Menlo"/>
          <w:sz w:val="18"/>
          <w:szCs w:val="18"/>
        </w:rPr>
        <w:t>retain_graph</w:t>
      </w:r>
      <w:proofErr w:type="spellEnd"/>
      <w:r w:rsidRPr="00C84AC0">
        <w:rPr>
          <w:rFonts w:ascii="Menlo" w:hAnsi="Menlo" w:cs="Menlo"/>
          <w:sz w:val="18"/>
          <w:szCs w:val="18"/>
        </w:rPr>
        <w:t>=True)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5FB00EF7" w14:textId="77777777" w:rsidR="00AD0966" w:rsidRDefault="00AD0966" w:rsidP="00652777"/>
    <w:p w14:paraId="17CE6339" w14:textId="70C14627" w:rsidR="00BD37CD" w:rsidRDefault="00D35BEC" w:rsidP="00652777">
      <w:r>
        <w:t>The error happens after I get through step=1. Therefore, I am trying to BPTT from 1 batch to the previous (I should not be doing that) when the intermediate results have already been lost.</w:t>
      </w:r>
    </w:p>
    <w:p w14:paraId="33D0BEEB" w14:textId="645318B0" w:rsidR="0007194C" w:rsidRPr="0007194C" w:rsidRDefault="0007194C" w:rsidP="0007194C">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proofErr w:type="spellStart"/>
      <w:proofErr w:type="gramStart"/>
      <w:r w:rsidRPr="0007194C">
        <w:rPr>
          <w:rFonts w:ascii="Menlo" w:hAnsi="Menlo" w:cs="Menlo"/>
          <w:color w:val="94558D"/>
          <w:sz w:val="18"/>
          <w:szCs w:val="18"/>
        </w:rPr>
        <w:t>self</w:t>
      </w:r>
      <w:r w:rsidRPr="0007194C">
        <w:rPr>
          <w:rFonts w:ascii="Menlo" w:hAnsi="Menlo" w:cs="Menlo"/>
          <w:color w:val="000000"/>
          <w:sz w:val="18"/>
          <w:szCs w:val="18"/>
        </w:rPr>
        <w:t>.memory</w:t>
      </w:r>
      <w:proofErr w:type="gramEnd"/>
      <w:r w:rsidRPr="0007194C">
        <w:rPr>
          <w:rFonts w:ascii="Menlo" w:hAnsi="Menlo" w:cs="Menlo"/>
          <w:color w:val="000000"/>
          <w:sz w:val="18"/>
          <w:szCs w:val="18"/>
        </w:rPr>
        <w:t>_previous_rgcnconv.detach</w:t>
      </w:r>
      <w:proofErr w:type="spellEnd"/>
      <w:r w:rsidRPr="0007194C">
        <w:rPr>
          <w:rFonts w:ascii="Menlo" w:hAnsi="Menlo" w:cs="Menlo"/>
          <w:color w:val="000000"/>
          <w:sz w:val="18"/>
          <w:szCs w:val="18"/>
        </w:rPr>
        <w:t>_()</w:t>
      </w:r>
      <w:r w:rsidR="006128C3" w:rsidRPr="006128C3">
        <w:rPr>
          <w:rFonts w:ascii="Times New Roman" w:hAnsi="Times New Roman" w:cs="Times New Roman"/>
          <w:sz w:val="24"/>
          <w:szCs w:val="24"/>
        </w:rPr>
        <w:t>, e</w:t>
      </w:r>
      <w:r w:rsidR="006128C3">
        <w:rPr>
          <w:rFonts w:ascii="Times New Roman" w:hAnsi="Times New Roman" w:cs="Times New Roman"/>
          <w:sz w:val="24"/>
          <w:szCs w:val="24"/>
        </w:rPr>
        <w:t>xecuted in the forward() at the start of each batch.</w:t>
      </w:r>
    </w:p>
    <w:p w14:paraId="56319CA5" w14:textId="42E4775B" w:rsidR="00D24B7F" w:rsidRDefault="00D24B7F" w:rsidP="00710D10">
      <w:pPr>
        <w:pStyle w:val="Heading2"/>
      </w:pPr>
    </w:p>
    <w:p w14:paraId="51C3AFBB" w14:textId="35E7DDF9" w:rsidR="00100158" w:rsidRDefault="00100158" w:rsidP="00100158">
      <w:pPr>
        <w:rPr>
          <w:lang w:eastAsia="en-US"/>
        </w:rPr>
      </w:pPr>
      <w:r>
        <w:rPr>
          <w:lang w:eastAsia="en-US"/>
        </w:rPr>
        <w:t xml:space="preserve">In addition to what has been described, there are </w:t>
      </w:r>
      <w:r w:rsidR="005331CB">
        <w:rPr>
          <w:b/>
          <w:bCs/>
          <w:lang w:eastAsia="en-US"/>
        </w:rPr>
        <w:t>3</w:t>
      </w:r>
      <w:r w:rsidRPr="00100158">
        <w:rPr>
          <w:b/>
          <w:bCs/>
          <w:lang w:eastAsia="en-US"/>
        </w:rPr>
        <w:t xml:space="preserve"> variants</w:t>
      </w:r>
      <w:r>
        <w:rPr>
          <w:lang w:eastAsia="en-US"/>
        </w:rPr>
        <w:t xml:space="preserve"> that can be considered: </w:t>
      </w:r>
    </w:p>
    <w:p w14:paraId="14FD875A" w14:textId="0EC91287" w:rsidR="00100158" w:rsidRDefault="00100158" w:rsidP="00100158">
      <w:pPr>
        <w:pStyle w:val="ListParagraph"/>
        <w:numPr>
          <w:ilvl w:val="0"/>
          <w:numId w:val="4"/>
        </w:numPr>
        <w:rPr>
          <w:lang w:eastAsia="en-US"/>
        </w:rPr>
      </w:pPr>
      <w:r>
        <w:t xml:space="preserve">replace </w:t>
      </w:r>
      <w:r w:rsidRPr="008734F8">
        <w:t>'</w:t>
      </w:r>
      <w:proofErr w:type="spellStart"/>
      <w:r w:rsidRPr="008734F8">
        <w:t>update_gate_W</w:t>
      </w:r>
      <w:proofErr w:type="spellEnd"/>
      <w:r w:rsidRPr="008734F8">
        <w:t>',</w:t>
      </w:r>
      <w:r>
        <w:t xml:space="preserve"> that operates on the concatenation of the graph area </w:t>
      </w:r>
      <w:r w:rsidR="008018FB">
        <w:t>having</w:t>
      </w:r>
      <w:r w:rsidRPr="008734F8">
        <w:t xml:space="preserve"> </w:t>
      </w:r>
      <w:proofErr w:type="spellStart"/>
      <w:proofErr w:type="gramStart"/>
      <w:r w:rsidRPr="008734F8">
        <w:t>torch.Size</w:t>
      </w:r>
      <w:proofErr w:type="spellEnd"/>
      <w:proofErr w:type="gramEnd"/>
      <w:r w:rsidRPr="008734F8">
        <w:t>([9600, 1]</w:t>
      </w:r>
      <w:r>
        <w:t xml:space="preserve">), instead using a GCN on (x, </w:t>
      </w:r>
      <w:proofErr w:type="spellStart"/>
      <w:r>
        <w:t>edge_index</w:t>
      </w:r>
      <w:proofErr w:type="spellEnd"/>
      <w:r>
        <w:t>).</w:t>
      </w:r>
    </w:p>
    <w:p w14:paraId="506A374F" w14:textId="7ECEAB08" w:rsidR="005331CB" w:rsidRDefault="00D95646" w:rsidP="00100158">
      <w:pPr>
        <w:pStyle w:val="ListParagraph"/>
        <w:numPr>
          <w:ilvl w:val="0"/>
          <w:numId w:val="4"/>
        </w:numPr>
        <w:rPr>
          <w:lang w:eastAsia="en-US"/>
        </w:rPr>
      </w:pPr>
      <w:r>
        <w:rPr>
          <w:lang w:eastAsia="en-US"/>
        </w:rPr>
        <w:t>Instead of using a gate that is a constant, with dim=1, to decide whether to preserve/update the hidden state, use a gate with the same number of dimensions as the hidden state (here, dim=300)</w:t>
      </w:r>
    </w:p>
    <w:p w14:paraId="57825E77" w14:textId="7B669BFC" w:rsidR="00AD1817" w:rsidRDefault="004F3F61" w:rsidP="005331CB">
      <w:pPr>
        <w:pStyle w:val="ListParagraph"/>
        <w:numPr>
          <w:ilvl w:val="0"/>
          <w:numId w:val="4"/>
        </w:numPr>
        <w:rPr>
          <w:lang w:eastAsia="en-US"/>
        </w:rPr>
      </w:pPr>
      <w:r>
        <w:rPr>
          <w:lang w:eastAsia="en-US"/>
        </w:rPr>
        <w:t xml:space="preserve">Follow the formulas </w:t>
      </w:r>
      <w:r w:rsidR="003342EF">
        <w:rPr>
          <w:lang w:eastAsia="en-US"/>
        </w:rPr>
        <w:t>mentioned previously</w:t>
      </w:r>
      <w:r w:rsidR="005642D5">
        <w:rPr>
          <w:lang w:eastAsia="en-US"/>
        </w:rPr>
        <w:t xml:space="preserve"> in full</w:t>
      </w:r>
      <w:r>
        <w:rPr>
          <w:lang w:eastAsia="en-US"/>
        </w:rPr>
        <w:t xml:space="preserve">: </w:t>
      </w:r>
      <w:r w:rsidR="00100158">
        <w:rPr>
          <w:lang w:eastAsia="en-US"/>
        </w:rPr>
        <w:t>Us</w:t>
      </w:r>
      <w:r>
        <w:rPr>
          <w:lang w:eastAsia="en-US"/>
        </w:rPr>
        <w:t>e</w:t>
      </w:r>
      <w:r w:rsidR="00100158">
        <w:rPr>
          <w:lang w:eastAsia="en-US"/>
        </w:rPr>
        <w:t xml:space="preserve"> 2 gates, reset </w:t>
      </w:r>
      <w:r w:rsidR="00100158" w:rsidRPr="00100158">
        <w:rPr>
          <w:i/>
          <w:iCs/>
          <w:lang w:eastAsia="en-US"/>
        </w:rPr>
        <w:t>u</w:t>
      </w:r>
      <w:r w:rsidR="00100158">
        <w:rPr>
          <w:lang w:eastAsia="en-US"/>
        </w:rPr>
        <w:t xml:space="preserve"> and update </w:t>
      </w:r>
      <w:r w:rsidR="00100158" w:rsidRPr="00100158">
        <w:rPr>
          <w:i/>
          <w:iCs/>
          <w:lang w:eastAsia="en-US"/>
        </w:rPr>
        <w:t>z</w:t>
      </w:r>
      <w:r w:rsidR="00100158">
        <w:rPr>
          <w:lang w:eastAsia="en-US"/>
        </w:rPr>
        <w:t xml:space="preserve">, </w:t>
      </w:r>
      <w:r>
        <w:rPr>
          <w:lang w:eastAsia="en-US"/>
        </w:rPr>
        <w:t>where</w:t>
      </w:r>
      <w:r w:rsidR="00A45C46">
        <w:rPr>
          <w:lang w:eastAsia="en-US"/>
        </w:rPr>
        <w:t xml:space="preserve"> </w:t>
      </w:r>
      <w:r w:rsidR="00A45C46" w:rsidRPr="00A45C46">
        <w:rPr>
          <w:i/>
          <w:iCs/>
          <w:lang w:eastAsia="en-US"/>
        </w:rPr>
        <w:t>r</w:t>
      </w:r>
      <w:r w:rsidR="00A45C46">
        <w:rPr>
          <w:lang w:eastAsia="en-US"/>
        </w:rPr>
        <w:t xml:space="preserve"> is used to create the proposed </w:t>
      </w:r>
      <w:proofErr w:type="gramStart"/>
      <w:r w:rsidR="00A45C46">
        <w:rPr>
          <w:lang w:eastAsia="en-US"/>
        </w:rPr>
        <w:t>new-state</w:t>
      </w:r>
      <w:proofErr w:type="gramEnd"/>
      <w:r w:rsidR="00A45C46">
        <w:rPr>
          <w:lang w:eastAsia="en-US"/>
        </w:rPr>
        <w:t xml:space="preserve"> (that has a Tanh on it, although I could apply a </w:t>
      </w:r>
      <w:proofErr w:type="spellStart"/>
      <w:r w:rsidR="00A45C46">
        <w:rPr>
          <w:lang w:eastAsia="en-US"/>
        </w:rPr>
        <w:t>LeakyReLU</w:t>
      </w:r>
      <w:proofErr w:type="spellEnd"/>
      <w:r w:rsidR="00A45C46">
        <w:rPr>
          <w:lang w:eastAsia="en-US"/>
        </w:rPr>
        <w:t xml:space="preserve">) </w:t>
      </w:r>
    </w:p>
    <w:p w14:paraId="38328927" w14:textId="0ADCAD75" w:rsidR="005642D5" w:rsidRDefault="005642D5" w:rsidP="00E619F9">
      <w:pPr>
        <w:ind w:left="360"/>
        <w:rPr>
          <w:lang w:eastAsia="en-US"/>
        </w:rPr>
      </w:pPr>
    </w:p>
    <w:p w14:paraId="4EF70A6A" w14:textId="76576516" w:rsidR="00E619F9" w:rsidRDefault="00E619F9" w:rsidP="00E619F9">
      <w:pPr>
        <w:ind w:left="360"/>
        <w:rPr>
          <w:lang w:eastAsia="en-US"/>
        </w:rPr>
      </w:pPr>
    </w:p>
    <w:p w14:paraId="11CE025E" w14:textId="273D8FEA" w:rsidR="00E619F9" w:rsidRDefault="00E619F9" w:rsidP="00E619F9">
      <w:pPr>
        <w:ind w:left="360"/>
        <w:rPr>
          <w:lang w:eastAsia="en-US"/>
        </w:rPr>
      </w:pPr>
    </w:p>
    <w:p w14:paraId="7FC6CD95" w14:textId="08C9DB92" w:rsidR="00E619F9" w:rsidRDefault="00E619F9" w:rsidP="00E619F9">
      <w:pPr>
        <w:ind w:left="360"/>
        <w:rPr>
          <w:lang w:eastAsia="en-US"/>
        </w:rPr>
      </w:pPr>
    </w:p>
    <w:p w14:paraId="42F92F0E" w14:textId="6C8EFCB5" w:rsidR="00E619F9" w:rsidRDefault="00E619F9" w:rsidP="00E619F9">
      <w:pPr>
        <w:ind w:left="360"/>
        <w:rPr>
          <w:lang w:eastAsia="en-US"/>
        </w:rPr>
      </w:pPr>
    </w:p>
    <w:p w14:paraId="448196AD" w14:textId="3A7E4C7B" w:rsidR="00E619F9" w:rsidRDefault="00E619F9" w:rsidP="00E619F9">
      <w:pPr>
        <w:ind w:left="360"/>
        <w:rPr>
          <w:lang w:eastAsia="en-US"/>
        </w:rPr>
      </w:pPr>
    </w:p>
    <w:p w14:paraId="1A48D829" w14:textId="77996FB0" w:rsidR="00E619F9" w:rsidRDefault="00E619F9" w:rsidP="00E619F9">
      <w:pPr>
        <w:ind w:left="360"/>
        <w:rPr>
          <w:lang w:eastAsia="en-US"/>
        </w:rPr>
      </w:pPr>
    </w:p>
    <w:p w14:paraId="545EA820" w14:textId="77777777" w:rsidR="00E619F9" w:rsidRDefault="00E619F9" w:rsidP="00E619F9">
      <w:pPr>
        <w:ind w:left="360"/>
        <w:rPr>
          <w:lang w:eastAsia="en-US"/>
        </w:rPr>
      </w:pPr>
    </w:p>
    <w:p w14:paraId="479B7497" w14:textId="77777777" w:rsidR="00100158" w:rsidRPr="00100158" w:rsidRDefault="00100158" w:rsidP="00100158">
      <w:pPr>
        <w:rPr>
          <w:lang w:eastAsia="en-US"/>
        </w:rPr>
      </w:pPr>
    </w:p>
    <w:p w14:paraId="4588CF03" w14:textId="2C7A809B" w:rsidR="00D24B7F" w:rsidRDefault="00D24B7F" w:rsidP="00760A40"/>
    <w:p w14:paraId="72A47DF7" w14:textId="5132D4E8" w:rsidR="00D24B7F" w:rsidRDefault="00D24B7F" w:rsidP="00D24B7F">
      <w:pPr>
        <w:rPr>
          <w:lang w:eastAsia="en-US"/>
        </w:rPr>
      </w:pPr>
    </w:p>
    <w:p w14:paraId="2F4FBD0C" w14:textId="7815CF5A" w:rsidR="00DC1C99" w:rsidRDefault="00DC1C99" w:rsidP="00DC1C99">
      <w:pPr>
        <w:pStyle w:val="Heading3"/>
      </w:pPr>
      <w:bookmarkStart w:id="37" w:name="_Toc33202129"/>
      <w:r>
        <w:t xml:space="preserve">Composite </w:t>
      </w:r>
      <w:proofErr w:type="spellStart"/>
      <w:r>
        <w:t>GatedGraphConv</w:t>
      </w:r>
      <w:bookmarkEnd w:id="37"/>
      <w:proofErr w:type="spellEnd"/>
    </w:p>
    <w:p w14:paraId="77C0B8A9" w14:textId="77777777" w:rsidR="00DC1C99" w:rsidRDefault="00DC1C99" w:rsidP="00DC1C99">
      <w:pPr>
        <w:rPr>
          <w:lang w:eastAsia="en-US"/>
        </w:rPr>
      </w:pPr>
    </w:p>
    <w:p w14:paraId="4B88B706" w14:textId="248C240D" w:rsidR="00DC1C99" w:rsidRDefault="00DC1C99" w:rsidP="00DC1C99">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56E23F97" w14:textId="77777777" w:rsidR="00DC1C99" w:rsidRPr="00C77B97" w:rsidRDefault="00DC1C99" w:rsidP="00DC1C99">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261E9FE0" w14:textId="6C8371A1" w:rsidR="00D57FCE" w:rsidRDefault="00485E2B" w:rsidP="00D24B7F">
      <w:pPr>
        <w:rPr>
          <w:lang w:eastAsia="en-US"/>
        </w:rPr>
      </w:pPr>
      <w:r>
        <w:rPr>
          <w:lang w:eastAsia="en-US"/>
        </w:rPr>
        <w:t>Equations:</w:t>
      </w:r>
    </w:p>
    <w:p w14:paraId="09AB1A70" w14:textId="4C2CD45E" w:rsidR="00485E2B" w:rsidRPr="00485E2B" w:rsidRDefault="002369A6" w:rsidP="00D24B7F">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4BA6D761" w14:textId="7E8CB462" w:rsidR="00485E2B" w:rsidRPr="00485E2B" w:rsidRDefault="002369A6"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A5B704F" w14:textId="166A15FA" w:rsidR="00485E2B" w:rsidRPr="00485E2B" w:rsidRDefault="002369A6" w:rsidP="00485E2B">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00DEB1E6" w14:textId="77777777" w:rsidR="00485E2B" w:rsidRDefault="00485E2B" w:rsidP="00D24B7F">
      <w:pPr>
        <w:rPr>
          <w:lang w:eastAsia="en-US"/>
        </w:rPr>
      </w:pPr>
    </w:p>
    <w:p w14:paraId="0E33557B" w14:textId="539BD87B" w:rsidR="005F652B" w:rsidRDefault="005F652B" w:rsidP="00D24B7F">
      <w:pPr>
        <w:rPr>
          <w:lang w:eastAsia="en-US"/>
        </w:rPr>
      </w:pPr>
      <w:r>
        <w:rPr>
          <w:lang w:eastAsia="en-US"/>
        </w:rPr>
        <w:t xml:space="preserve">For every relation </w:t>
      </w:r>
      <w:proofErr w:type="gramStart"/>
      <w:r w:rsidRPr="005F652B">
        <w:rPr>
          <w:i/>
          <w:iCs/>
          <w:lang w:eastAsia="en-US"/>
        </w:rPr>
        <w:t>r</w:t>
      </w:r>
      <w:r w:rsidR="002369A6">
        <w:rPr>
          <w:i/>
          <w:iCs/>
          <w:lang w:eastAsia="en-US"/>
        </w:rPr>
        <w:t xml:space="preserve"> </w:t>
      </w:r>
      <w:bookmarkStart w:id="38" w:name="_GoBack"/>
      <w:bookmarkEnd w:id="38"/>
      <w:r>
        <w:rPr>
          <w:lang w:eastAsia="en-US"/>
        </w:rPr>
        <w:t xml:space="preserve"> (</w:t>
      </w:r>
      <w:proofErr w:type="gramEnd"/>
      <w:r>
        <w:rPr>
          <w:lang w:eastAsia="en-US"/>
        </w:rPr>
        <w:t>since we split the graph into subgraphs), there will be:</w:t>
      </w:r>
    </w:p>
    <w:p w14:paraId="65E1EF81" w14:textId="66A6A80A"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27AE2239" w14:textId="0C926371"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E63AFEF" w14:textId="488E9DC6"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31614BC0" w14:textId="3A54207B" w:rsidR="005F652B" w:rsidRPr="000B232C" w:rsidRDefault="005F652B" w:rsidP="005F652B">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7E6E2660" w14:textId="486EE2D4" w:rsidR="00DC1C99" w:rsidRDefault="00DC1C99" w:rsidP="00D24B7F">
      <w:pPr>
        <w:rPr>
          <w:lang w:eastAsia="en-US"/>
        </w:rPr>
      </w:pPr>
    </w:p>
    <w:p w14:paraId="6100B82E" w14:textId="109A7A8C" w:rsidR="005F652B" w:rsidRDefault="005F652B" w:rsidP="00D24B7F">
      <w:pPr>
        <w:rPr>
          <w:lang w:eastAsia="en-US"/>
        </w:rPr>
      </w:pPr>
      <w:r>
        <w:rPr>
          <w:lang w:eastAsia="en-US"/>
        </w:rPr>
        <w:t xml:space="preserve">Which means </w:t>
      </w:r>
      <w:r w:rsidR="00FC0AEB">
        <w:rPr>
          <w:lang w:eastAsia="en-US"/>
        </w:rPr>
        <w:t xml:space="preserve">that for every </w:t>
      </w:r>
      <w:r w:rsidR="00FC0AEB" w:rsidRPr="00FC0AEB">
        <w:rPr>
          <w:i/>
          <w:iCs/>
          <w:lang w:eastAsia="en-US"/>
        </w:rPr>
        <w:t>r</w:t>
      </w:r>
      <w:r w:rsidR="00FC0AEB">
        <w:rPr>
          <w:lang w:eastAsia="en-US"/>
        </w:rPr>
        <w:t xml:space="preserve"> we will have 2 + 2 + 2 = 6 matrices, in total 5*6=30 matrices.</w:t>
      </w:r>
    </w:p>
    <w:p w14:paraId="59CAA6CE" w14:textId="77777777" w:rsidR="005F652B" w:rsidRDefault="005F652B" w:rsidP="00D24B7F">
      <w:pPr>
        <w:rPr>
          <w:lang w:eastAsia="en-US"/>
        </w:rPr>
      </w:pPr>
    </w:p>
    <w:p w14:paraId="4D82D8D7" w14:textId="2933D3B9" w:rsidR="00D57FCE" w:rsidRDefault="00585C33" w:rsidP="00D57FCE">
      <w:pPr>
        <w:pStyle w:val="Heading3"/>
      </w:pPr>
      <w:bookmarkStart w:id="39" w:name="_Toc33202130"/>
      <w:r>
        <w:t>Mini-e</w:t>
      </w:r>
      <w:r w:rsidR="005532A6">
        <w:t>xperiment</w:t>
      </w:r>
      <w:r w:rsidR="00D57FCE">
        <w:t xml:space="preserve"> </w:t>
      </w:r>
      <w:r w:rsidR="00D602C2">
        <w:t>–</w:t>
      </w:r>
      <w:r w:rsidR="00D57FCE">
        <w:t xml:space="preserve"> </w:t>
      </w:r>
      <w:r w:rsidR="00D602C2">
        <w:t>1-gate</w:t>
      </w:r>
      <w:r w:rsidR="00D57FCE">
        <w:t xml:space="preserve"> </w:t>
      </w:r>
      <w:r w:rsidR="005532A6">
        <w:t>1-d GRU</w:t>
      </w:r>
      <w:bookmarkEnd w:id="39"/>
    </w:p>
    <w:p w14:paraId="4DDBB17F" w14:textId="0035454F" w:rsidR="00D57FCE" w:rsidRDefault="00D57FCE" w:rsidP="00D57FCE">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521A43" w:rsidRPr="00BB18BF" w14:paraId="0D8F4F0A" w14:textId="77777777" w:rsidTr="005170B9">
        <w:tc>
          <w:tcPr>
            <w:tcW w:w="2263" w:type="dxa"/>
          </w:tcPr>
          <w:p w14:paraId="740F5507" w14:textId="77777777" w:rsidR="00521A43" w:rsidRDefault="00521A43" w:rsidP="005170B9">
            <w:pPr>
              <w:jc w:val="center"/>
            </w:pPr>
            <w:r>
              <w:t>batch size</w:t>
            </w:r>
          </w:p>
        </w:tc>
        <w:tc>
          <w:tcPr>
            <w:tcW w:w="2127" w:type="dxa"/>
          </w:tcPr>
          <w:p w14:paraId="0B3DDEC3" w14:textId="77777777" w:rsidR="00521A43" w:rsidRDefault="00521A43" w:rsidP="005170B9">
            <w:r>
              <w:t>8</w:t>
            </w:r>
          </w:p>
        </w:tc>
        <w:tc>
          <w:tcPr>
            <w:tcW w:w="283" w:type="dxa"/>
          </w:tcPr>
          <w:p w14:paraId="5F97A3FF" w14:textId="77777777" w:rsidR="00521A43" w:rsidRDefault="00521A43" w:rsidP="005170B9"/>
        </w:tc>
        <w:tc>
          <w:tcPr>
            <w:tcW w:w="2126" w:type="dxa"/>
          </w:tcPr>
          <w:p w14:paraId="577B6093" w14:textId="77777777" w:rsidR="00521A43" w:rsidRPr="00BB18BF" w:rsidRDefault="00521A43" w:rsidP="005170B9">
            <w:pPr>
              <w:jc w:val="center"/>
            </w:pPr>
            <w:r w:rsidRPr="00BB18BF">
              <w:t>training tokens</w:t>
            </w:r>
          </w:p>
        </w:tc>
        <w:tc>
          <w:tcPr>
            <w:tcW w:w="2211" w:type="dxa"/>
          </w:tcPr>
          <w:p w14:paraId="3334D9AB" w14:textId="77777777" w:rsidR="00521A43" w:rsidRPr="00BB18BF" w:rsidRDefault="00521A43" w:rsidP="005170B9">
            <w:r w:rsidRPr="00BB18BF">
              <w:t>128</w:t>
            </w:r>
          </w:p>
        </w:tc>
      </w:tr>
      <w:tr w:rsidR="00521A43" w:rsidRPr="00BB18BF" w14:paraId="6622C850" w14:textId="77777777" w:rsidTr="005170B9">
        <w:tc>
          <w:tcPr>
            <w:tcW w:w="2263" w:type="dxa"/>
          </w:tcPr>
          <w:p w14:paraId="4DD7E4E9" w14:textId="77777777" w:rsidR="00521A43" w:rsidRDefault="00521A43" w:rsidP="005170B9">
            <w:pPr>
              <w:jc w:val="center"/>
            </w:pPr>
            <w:proofErr w:type="spellStart"/>
            <w:r>
              <w:t>graph_area</w:t>
            </w:r>
            <w:proofErr w:type="spellEnd"/>
            <w:r>
              <w:t xml:space="preserve"> </w:t>
            </w:r>
          </w:p>
        </w:tc>
        <w:tc>
          <w:tcPr>
            <w:tcW w:w="2127" w:type="dxa"/>
          </w:tcPr>
          <w:p w14:paraId="6E7593E9" w14:textId="77777777" w:rsidR="00521A43" w:rsidRDefault="00521A43" w:rsidP="005170B9">
            <w:r>
              <w:t>32</w:t>
            </w:r>
          </w:p>
        </w:tc>
        <w:tc>
          <w:tcPr>
            <w:tcW w:w="283" w:type="dxa"/>
          </w:tcPr>
          <w:p w14:paraId="2FB8469C" w14:textId="77777777" w:rsidR="00521A43" w:rsidRDefault="00521A43" w:rsidP="005170B9"/>
        </w:tc>
        <w:tc>
          <w:tcPr>
            <w:tcW w:w="2126" w:type="dxa"/>
          </w:tcPr>
          <w:p w14:paraId="4B7996FA" w14:textId="77777777" w:rsidR="00521A43" w:rsidRPr="00BB18BF" w:rsidRDefault="00521A43" w:rsidP="005170B9">
            <w:pPr>
              <w:jc w:val="center"/>
            </w:pPr>
            <w:r w:rsidRPr="00BB18BF">
              <w:t>epochs</w:t>
            </w:r>
          </w:p>
        </w:tc>
        <w:tc>
          <w:tcPr>
            <w:tcW w:w="2211" w:type="dxa"/>
          </w:tcPr>
          <w:p w14:paraId="12A1D987" w14:textId="2A566622" w:rsidR="00521A43" w:rsidRPr="00BB18BF" w:rsidRDefault="00521A43" w:rsidP="005170B9">
            <w:r>
              <w:t>10</w:t>
            </w:r>
            <w:r w:rsidRPr="00BB18BF">
              <w:t>0</w:t>
            </w:r>
          </w:p>
        </w:tc>
      </w:tr>
      <w:tr w:rsidR="00521A43" w14:paraId="395D3A1F" w14:textId="77777777" w:rsidTr="005170B9">
        <w:tc>
          <w:tcPr>
            <w:tcW w:w="2263" w:type="dxa"/>
          </w:tcPr>
          <w:p w14:paraId="5F6B8EB6" w14:textId="77777777" w:rsidR="00521A43" w:rsidRPr="00BB18BF" w:rsidRDefault="00521A43" w:rsidP="005170B9">
            <w:pPr>
              <w:jc w:val="center"/>
            </w:pPr>
            <w:r w:rsidRPr="00BB18BF">
              <w:t>learning rate</w:t>
            </w:r>
          </w:p>
        </w:tc>
        <w:tc>
          <w:tcPr>
            <w:tcW w:w="2127" w:type="dxa"/>
          </w:tcPr>
          <w:p w14:paraId="3C4EBA4D" w14:textId="77777777" w:rsidR="00521A43" w:rsidRPr="00BB18BF" w:rsidRDefault="00521A43" w:rsidP="005170B9">
            <w:r w:rsidRPr="00BB18BF">
              <w:t>0.00</w:t>
            </w:r>
            <w:r>
              <w:t>2</w:t>
            </w:r>
          </w:p>
        </w:tc>
        <w:tc>
          <w:tcPr>
            <w:tcW w:w="283" w:type="dxa"/>
          </w:tcPr>
          <w:p w14:paraId="334E022D" w14:textId="77777777" w:rsidR="00521A43" w:rsidRDefault="00521A43" w:rsidP="005170B9"/>
        </w:tc>
        <w:tc>
          <w:tcPr>
            <w:tcW w:w="2126" w:type="dxa"/>
          </w:tcPr>
          <w:p w14:paraId="52B648E5" w14:textId="77777777" w:rsidR="00521A43" w:rsidRDefault="00521A43" w:rsidP="005170B9">
            <w:pPr>
              <w:jc w:val="center"/>
            </w:pPr>
            <w:r>
              <w:t>final global step</w:t>
            </w:r>
          </w:p>
        </w:tc>
        <w:tc>
          <w:tcPr>
            <w:tcW w:w="2211" w:type="dxa"/>
          </w:tcPr>
          <w:p w14:paraId="36175D26" w14:textId="5DBDA5AE" w:rsidR="00521A43" w:rsidRDefault="00521A43" w:rsidP="005170B9">
            <w:r>
              <w:t>1600</w:t>
            </w:r>
          </w:p>
        </w:tc>
      </w:tr>
    </w:tbl>
    <w:p w14:paraId="103396CA" w14:textId="77777777" w:rsidR="004C76CC" w:rsidRDefault="004C76CC" w:rsidP="00D57FCE">
      <w:pPr>
        <w:rPr>
          <w:lang w:eastAsia="en-US"/>
        </w:rPr>
      </w:pPr>
    </w:p>
    <w:p w14:paraId="16B097F5" w14:textId="01D1E72A" w:rsidR="00D57FCE" w:rsidRDefault="004C76CC" w:rsidP="00D57FCE">
      <w:pPr>
        <w:rPr>
          <w:lang w:eastAsia="en-US"/>
        </w:rPr>
      </w:pPr>
      <w:proofErr w:type="spellStart"/>
      <w:r w:rsidRPr="004C76CC">
        <w:rPr>
          <w:lang w:eastAsia="en-US"/>
        </w:rPr>
        <w:t>CompositeOneGRU</w:t>
      </w:r>
      <w:proofErr w:type="spellEnd"/>
      <w:r>
        <w:rPr>
          <w:lang w:eastAsia="en-US"/>
        </w:rPr>
        <w:t xml:space="preserve"> (manual GRU with one gate </w:t>
      </w:r>
      <w:r w:rsidRPr="004C76CC">
        <w:rPr>
          <w:i/>
          <w:iCs/>
          <w:lang w:eastAsia="en-US"/>
        </w:rPr>
        <w:t>u</w:t>
      </w:r>
      <w:r>
        <w:rPr>
          <w:lang w:eastAsia="en-US"/>
        </w:rPr>
        <w:t xml:space="preserve"> on the </w:t>
      </w:r>
      <w:proofErr w:type="spellStart"/>
      <w:r>
        <w:rPr>
          <w:lang w:eastAsia="en-US"/>
        </w:rPr>
        <w:t>rgcn_conv</w:t>
      </w:r>
      <w:proofErr w:type="spellEnd"/>
      <w:r w:rsidR="00396AD4">
        <w:rPr>
          <w:lang w:eastAsia="en-US"/>
        </w:rPr>
        <w:t>, with dimension 1</w:t>
      </w:r>
      <w:r>
        <w:rPr>
          <w:lang w:eastAsia="en-US"/>
        </w:rPr>
        <w:t xml:space="preserve">), </w:t>
      </w:r>
      <w:r>
        <w:rPr>
          <w:lang w:eastAsia="en-US"/>
        </w:rPr>
        <w:br/>
        <w:t xml:space="preserve">final training </w:t>
      </w:r>
      <w:proofErr w:type="spellStart"/>
      <w:r>
        <w:rPr>
          <w:lang w:eastAsia="en-US"/>
        </w:rPr>
        <w:t>nll_loss</w:t>
      </w:r>
      <w:proofErr w:type="spellEnd"/>
      <w:r>
        <w:rPr>
          <w:lang w:eastAsia="en-US"/>
        </w:rPr>
        <w:t>=</w:t>
      </w:r>
      <w:r w:rsidRPr="004C76CC">
        <w:rPr>
          <w:rFonts w:ascii="Menlo" w:eastAsiaTheme="minorHAnsi" w:hAnsi="Menlo" w:cs="Menlo"/>
          <w:color w:val="000000" w:themeColor="text1"/>
          <w:sz w:val="18"/>
          <w:szCs w:val="18"/>
          <w:lang w:eastAsia="en-US"/>
        </w:rPr>
        <w:t>0.00223</w:t>
      </w:r>
    </w:p>
    <w:p w14:paraId="2ACDE147" w14:textId="374821F6" w:rsidR="00D57FCE" w:rsidRDefault="00D57FCE" w:rsidP="00D57FCE">
      <w:pPr>
        <w:rPr>
          <w:lang w:eastAsia="en-US"/>
        </w:rPr>
      </w:pPr>
    </w:p>
    <w:p w14:paraId="654BBD1F" w14:textId="25A3378A" w:rsidR="00D57FCE" w:rsidRDefault="00D57FCE" w:rsidP="00D57FCE">
      <w:pPr>
        <w:rPr>
          <w:lang w:eastAsia="en-US"/>
        </w:rPr>
      </w:pPr>
    </w:p>
    <w:p w14:paraId="0196647B" w14:textId="77777777" w:rsidR="00D57FCE" w:rsidRPr="00D57FCE" w:rsidRDefault="00D57FCE" w:rsidP="00D57FCE">
      <w:pPr>
        <w:rPr>
          <w:lang w:eastAsia="en-US"/>
        </w:rPr>
      </w:pPr>
    </w:p>
    <w:p w14:paraId="38051624" w14:textId="362F2A30" w:rsidR="00D57FCE" w:rsidRDefault="00D57FCE" w:rsidP="00D24B7F">
      <w:pPr>
        <w:rPr>
          <w:lang w:eastAsia="en-US"/>
        </w:rPr>
      </w:pPr>
    </w:p>
    <w:p w14:paraId="32F00CAF" w14:textId="4585D72F"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E4074E"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381BA"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p>
    <w:p w14:paraId="598A0629" w14:textId="77777777"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77777777" w:rsidR="00881B26" w:rsidRPr="00027365"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01A5F7EE" w:rsidR="00C566A9" w:rsidRDefault="00767BFC" w:rsidP="00C566A9">
      <w:pPr>
        <w:pStyle w:val="Heading1"/>
        <w:rPr>
          <w:rFonts w:eastAsia="Times New Roman"/>
          <w:lang w:eastAsia="en-GB"/>
        </w:rPr>
      </w:pPr>
      <w:bookmarkStart w:id="40" w:name="_Toc33202131"/>
      <w:r>
        <w:rPr>
          <w:rFonts w:eastAsia="Times New Roman"/>
          <w:lang w:eastAsia="en-GB"/>
        </w:rPr>
        <w:lastRenderedPageBreak/>
        <w:t>5</w:t>
      </w:r>
      <w:r w:rsidR="00C566A9">
        <w:rPr>
          <w:rFonts w:eastAsia="Times New Roman"/>
          <w:lang w:eastAsia="en-GB"/>
        </w:rPr>
        <w:t>: Batch normalization</w:t>
      </w:r>
      <w:bookmarkEnd w:id="40"/>
    </w:p>
    <w:p w14:paraId="1B80EB41" w14:textId="3BCDD20A" w:rsidR="00C566A9" w:rsidRDefault="00C566A9" w:rsidP="00616CBC"/>
    <w:p w14:paraId="61FF90AA" w14:textId="3F189728" w:rsidR="00C566A9" w:rsidRDefault="00A55A09" w:rsidP="00BC6ABA">
      <w:pPr>
        <w:pStyle w:val="Heading2"/>
        <w:rPr>
          <w:rFonts w:eastAsia="Times New Roman"/>
        </w:rPr>
      </w:pPr>
      <w:bookmarkStart w:id="41" w:name="_Toc33202132"/>
      <w:r>
        <w:rPr>
          <w:rFonts w:eastAsia="Times New Roman"/>
        </w:rPr>
        <w:t>Introduction</w:t>
      </w:r>
      <w:bookmarkEnd w:id="41"/>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42" w:name="_Toc33202133"/>
      <w:r>
        <w:t>Method</w:t>
      </w:r>
      <w:r w:rsidR="001E617E">
        <w:t xml:space="preserve"> and observations</w:t>
      </w:r>
      <w:bookmarkEnd w:id="42"/>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2"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43" w:name="_Toc33202134"/>
      <w:r>
        <w:lastRenderedPageBreak/>
        <w:t>Necessity of Batch Renormalization</w:t>
      </w:r>
      <w:bookmarkEnd w:id="43"/>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11CAA"/>
    <w:multiLevelType w:val="multilevel"/>
    <w:tmpl w:val="0809001D"/>
    <w:numStyleLink w:val="1ai"/>
  </w:abstractNum>
  <w:abstractNum w:abstractNumId="19"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17"/>
  </w:num>
  <w:num w:numId="2">
    <w:abstractNumId w:val="8"/>
  </w:num>
  <w:num w:numId="3">
    <w:abstractNumId w:val="16"/>
  </w:num>
  <w:num w:numId="4">
    <w:abstractNumId w:val="7"/>
  </w:num>
  <w:num w:numId="5">
    <w:abstractNumId w:val="1"/>
  </w:num>
  <w:num w:numId="6">
    <w:abstractNumId w:val="12"/>
  </w:num>
  <w:num w:numId="7">
    <w:abstractNumId w:val="18"/>
  </w:num>
  <w:num w:numId="8">
    <w:abstractNumId w:val="15"/>
  </w:num>
  <w:num w:numId="9">
    <w:abstractNumId w:val="14"/>
  </w:num>
  <w:num w:numId="10">
    <w:abstractNumId w:val="3"/>
  </w:num>
  <w:num w:numId="11">
    <w:abstractNumId w:val="11"/>
  </w:num>
  <w:num w:numId="12">
    <w:abstractNumId w:val="13"/>
  </w:num>
  <w:num w:numId="13">
    <w:abstractNumId w:val="4"/>
  </w:num>
  <w:num w:numId="14">
    <w:abstractNumId w:val="2"/>
  </w:num>
  <w:num w:numId="15">
    <w:abstractNumId w:val="0"/>
  </w:num>
  <w:num w:numId="16">
    <w:abstractNumId w:val="9"/>
  </w:num>
  <w:num w:numId="17">
    <w:abstractNumId w:val="10"/>
  </w:num>
  <w:num w:numId="18">
    <w:abstractNumId w:val="5"/>
  </w:num>
  <w:num w:numId="19">
    <w:abstractNumId w:val="6"/>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20746"/>
    <w:rsid w:val="00027365"/>
    <w:rsid w:val="000349FE"/>
    <w:rsid w:val="000353F8"/>
    <w:rsid w:val="000408C9"/>
    <w:rsid w:val="00050C25"/>
    <w:rsid w:val="0007194C"/>
    <w:rsid w:val="00071E1F"/>
    <w:rsid w:val="000777ED"/>
    <w:rsid w:val="000817B3"/>
    <w:rsid w:val="000A1CC0"/>
    <w:rsid w:val="000A5617"/>
    <w:rsid w:val="000A75AE"/>
    <w:rsid w:val="000B232C"/>
    <w:rsid w:val="000B244B"/>
    <w:rsid w:val="000B3786"/>
    <w:rsid w:val="000C5D97"/>
    <w:rsid w:val="000D7113"/>
    <w:rsid w:val="000E7D85"/>
    <w:rsid w:val="000F5603"/>
    <w:rsid w:val="00100158"/>
    <w:rsid w:val="001067D9"/>
    <w:rsid w:val="00106A97"/>
    <w:rsid w:val="00112994"/>
    <w:rsid w:val="001132F3"/>
    <w:rsid w:val="00114724"/>
    <w:rsid w:val="001162B2"/>
    <w:rsid w:val="00135FFC"/>
    <w:rsid w:val="001368DC"/>
    <w:rsid w:val="00136D6D"/>
    <w:rsid w:val="00152308"/>
    <w:rsid w:val="00157DA8"/>
    <w:rsid w:val="00161CE8"/>
    <w:rsid w:val="00166CE8"/>
    <w:rsid w:val="00171CB6"/>
    <w:rsid w:val="00175FA9"/>
    <w:rsid w:val="00182A5C"/>
    <w:rsid w:val="00193D4F"/>
    <w:rsid w:val="00194EFB"/>
    <w:rsid w:val="001B7AAD"/>
    <w:rsid w:val="001C14AA"/>
    <w:rsid w:val="001D3C3A"/>
    <w:rsid w:val="001E617E"/>
    <w:rsid w:val="001E71E3"/>
    <w:rsid w:val="001F23E6"/>
    <w:rsid w:val="001F6E0C"/>
    <w:rsid w:val="0020266B"/>
    <w:rsid w:val="00203C52"/>
    <w:rsid w:val="00205A8E"/>
    <w:rsid w:val="00206E7A"/>
    <w:rsid w:val="00211D7E"/>
    <w:rsid w:val="0022353C"/>
    <w:rsid w:val="00226278"/>
    <w:rsid w:val="00231D61"/>
    <w:rsid w:val="002369A6"/>
    <w:rsid w:val="00245150"/>
    <w:rsid w:val="0024561F"/>
    <w:rsid w:val="00250303"/>
    <w:rsid w:val="0025298B"/>
    <w:rsid w:val="002534E6"/>
    <w:rsid w:val="0025353A"/>
    <w:rsid w:val="00253F73"/>
    <w:rsid w:val="00254325"/>
    <w:rsid w:val="0025479D"/>
    <w:rsid w:val="00256DEB"/>
    <w:rsid w:val="00272C9A"/>
    <w:rsid w:val="002745E0"/>
    <w:rsid w:val="00276DF1"/>
    <w:rsid w:val="00284A45"/>
    <w:rsid w:val="0029540B"/>
    <w:rsid w:val="00295888"/>
    <w:rsid w:val="002958D4"/>
    <w:rsid w:val="002C0613"/>
    <w:rsid w:val="002C646E"/>
    <w:rsid w:val="002C6AB8"/>
    <w:rsid w:val="002C74FE"/>
    <w:rsid w:val="002D7D65"/>
    <w:rsid w:val="002F4218"/>
    <w:rsid w:val="00300E06"/>
    <w:rsid w:val="0030482C"/>
    <w:rsid w:val="00305458"/>
    <w:rsid w:val="00305B94"/>
    <w:rsid w:val="00310E01"/>
    <w:rsid w:val="00313262"/>
    <w:rsid w:val="003203B9"/>
    <w:rsid w:val="003342EF"/>
    <w:rsid w:val="00337044"/>
    <w:rsid w:val="00340FC6"/>
    <w:rsid w:val="00345CE9"/>
    <w:rsid w:val="00352A94"/>
    <w:rsid w:val="00357310"/>
    <w:rsid w:val="003630FA"/>
    <w:rsid w:val="00364A88"/>
    <w:rsid w:val="00365C3A"/>
    <w:rsid w:val="0037380A"/>
    <w:rsid w:val="003821A4"/>
    <w:rsid w:val="00385547"/>
    <w:rsid w:val="00385F9C"/>
    <w:rsid w:val="003873E8"/>
    <w:rsid w:val="00395268"/>
    <w:rsid w:val="0039596B"/>
    <w:rsid w:val="00396AD4"/>
    <w:rsid w:val="003A1002"/>
    <w:rsid w:val="003A1610"/>
    <w:rsid w:val="003A1BA1"/>
    <w:rsid w:val="003B0CA4"/>
    <w:rsid w:val="003B0E0A"/>
    <w:rsid w:val="003B5767"/>
    <w:rsid w:val="003B6D51"/>
    <w:rsid w:val="003B7542"/>
    <w:rsid w:val="003C42E7"/>
    <w:rsid w:val="003C4A9F"/>
    <w:rsid w:val="003D7463"/>
    <w:rsid w:val="003E14BC"/>
    <w:rsid w:val="003E70B3"/>
    <w:rsid w:val="003F112E"/>
    <w:rsid w:val="003F1A9B"/>
    <w:rsid w:val="003F3DF4"/>
    <w:rsid w:val="004002FB"/>
    <w:rsid w:val="004007B8"/>
    <w:rsid w:val="00414904"/>
    <w:rsid w:val="00420D92"/>
    <w:rsid w:val="004212A8"/>
    <w:rsid w:val="00422143"/>
    <w:rsid w:val="004249F8"/>
    <w:rsid w:val="004258EE"/>
    <w:rsid w:val="00425903"/>
    <w:rsid w:val="00440ED7"/>
    <w:rsid w:val="00453060"/>
    <w:rsid w:val="004540D8"/>
    <w:rsid w:val="0045436C"/>
    <w:rsid w:val="00456990"/>
    <w:rsid w:val="004621F9"/>
    <w:rsid w:val="00476729"/>
    <w:rsid w:val="00480EA9"/>
    <w:rsid w:val="00485C33"/>
    <w:rsid w:val="00485E2B"/>
    <w:rsid w:val="004924E2"/>
    <w:rsid w:val="00493DEB"/>
    <w:rsid w:val="004C76CC"/>
    <w:rsid w:val="004D4B79"/>
    <w:rsid w:val="004D7313"/>
    <w:rsid w:val="004D7AA2"/>
    <w:rsid w:val="004E1ADF"/>
    <w:rsid w:val="004E24E7"/>
    <w:rsid w:val="004E3FBF"/>
    <w:rsid w:val="004E5D54"/>
    <w:rsid w:val="004F1284"/>
    <w:rsid w:val="004F3F61"/>
    <w:rsid w:val="004F4AF1"/>
    <w:rsid w:val="004F5473"/>
    <w:rsid w:val="00501852"/>
    <w:rsid w:val="005204A0"/>
    <w:rsid w:val="00521A43"/>
    <w:rsid w:val="00523B5B"/>
    <w:rsid w:val="005241D1"/>
    <w:rsid w:val="00531970"/>
    <w:rsid w:val="005331CB"/>
    <w:rsid w:val="00537B51"/>
    <w:rsid w:val="005428B5"/>
    <w:rsid w:val="005532A6"/>
    <w:rsid w:val="0055519E"/>
    <w:rsid w:val="005642D5"/>
    <w:rsid w:val="00565DC7"/>
    <w:rsid w:val="00566F3F"/>
    <w:rsid w:val="005719FA"/>
    <w:rsid w:val="00571DB5"/>
    <w:rsid w:val="0057242A"/>
    <w:rsid w:val="00585C33"/>
    <w:rsid w:val="005969B4"/>
    <w:rsid w:val="00597132"/>
    <w:rsid w:val="005B1295"/>
    <w:rsid w:val="005C365F"/>
    <w:rsid w:val="005C4C59"/>
    <w:rsid w:val="005C5387"/>
    <w:rsid w:val="005C7B05"/>
    <w:rsid w:val="005D0637"/>
    <w:rsid w:val="005D356E"/>
    <w:rsid w:val="005F652B"/>
    <w:rsid w:val="006007A9"/>
    <w:rsid w:val="006055EA"/>
    <w:rsid w:val="006128C3"/>
    <w:rsid w:val="00612BBE"/>
    <w:rsid w:val="00616CBC"/>
    <w:rsid w:val="00625107"/>
    <w:rsid w:val="006310E7"/>
    <w:rsid w:val="006507F6"/>
    <w:rsid w:val="00652777"/>
    <w:rsid w:val="00652D20"/>
    <w:rsid w:val="00674CB8"/>
    <w:rsid w:val="006A0A7B"/>
    <w:rsid w:val="006A0F0D"/>
    <w:rsid w:val="006B5415"/>
    <w:rsid w:val="006D035B"/>
    <w:rsid w:val="006D206B"/>
    <w:rsid w:val="006E1FA5"/>
    <w:rsid w:val="006E48A8"/>
    <w:rsid w:val="006E52E2"/>
    <w:rsid w:val="006F268B"/>
    <w:rsid w:val="006F473F"/>
    <w:rsid w:val="006F5AC6"/>
    <w:rsid w:val="00707397"/>
    <w:rsid w:val="00710D10"/>
    <w:rsid w:val="00712EF2"/>
    <w:rsid w:val="007172EF"/>
    <w:rsid w:val="007225F7"/>
    <w:rsid w:val="0073048D"/>
    <w:rsid w:val="00733378"/>
    <w:rsid w:val="00736A6F"/>
    <w:rsid w:val="00746D89"/>
    <w:rsid w:val="007476FD"/>
    <w:rsid w:val="0075170A"/>
    <w:rsid w:val="007518C8"/>
    <w:rsid w:val="00752EC1"/>
    <w:rsid w:val="00752FB2"/>
    <w:rsid w:val="00753401"/>
    <w:rsid w:val="007564AD"/>
    <w:rsid w:val="007574EE"/>
    <w:rsid w:val="007579E4"/>
    <w:rsid w:val="00760A40"/>
    <w:rsid w:val="00761576"/>
    <w:rsid w:val="00764612"/>
    <w:rsid w:val="00767BFC"/>
    <w:rsid w:val="00770518"/>
    <w:rsid w:val="00772AD0"/>
    <w:rsid w:val="00794C83"/>
    <w:rsid w:val="007975C6"/>
    <w:rsid w:val="007A128D"/>
    <w:rsid w:val="007A2975"/>
    <w:rsid w:val="007A693F"/>
    <w:rsid w:val="007B7131"/>
    <w:rsid w:val="007C3EBB"/>
    <w:rsid w:val="007D3BA3"/>
    <w:rsid w:val="007D651A"/>
    <w:rsid w:val="007E1BDA"/>
    <w:rsid w:val="007F6346"/>
    <w:rsid w:val="007F747D"/>
    <w:rsid w:val="008018FB"/>
    <w:rsid w:val="00802B9D"/>
    <w:rsid w:val="008118F0"/>
    <w:rsid w:val="0081516F"/>
    <w:rsid w:val="0083050F"/>
    <w:rsid w:val="00836E8E"/>
    <w:rsid w:val="00860225"/>
    <w:rsid w:val="0086062E"/>
    <w:rsid w:val="00861659"/>
    <w:rsid w:val="00863964"/>
    <w:rsid w:val="00872863"/>
    <w:rsid w:val="008734F8"/>
    <w:rsid w:val="00874209"/>
    <w:rsid w:val="0087597C"/>
    <w:rsid w:val="008774ED"/>
    <w:rsid w:val="008778AC"/>
    <w:rsid w:val="00881B26"/>
    <w:rsid w:val="00881BDA"/>
    <w:rsid w:val="00882113"/>
    <w:rsid w:val="00887E91"/>
    <w:rsid w:val="008969A0"/>
    <w:rsid w:val="008A2B2C"/>
    <w:rsid w:val="008A43F8"/>
    <w:rsid w:val="008C2133"/>
    <w:rsid w:val="008C424E"/>
    <w:rsid w:val="008C602D"/>
    <w:rsid w:val="008C7045"/>
    <w:rsid w:val="008D34CD"/>
    <w:rsid w:val="008D5019"/>
    <w:rsid w:val="008E3584"/>
    <w:rsid w:val="008E4457"/>
    <w:rsid w:val="008E7075"/>
    <w:rsid w:val="009010C0"/>
    <w:rsid w:val="00901E26"/>
    <w:rsid w:val="009033D0"/>
    <w:rsid w:val="00907376"/>
    <w:rsid w:val="00915839"/>
    <w:rsid w:val="00925BFD"/>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8126A"/>
    <w:rsid w:val="009B0FCC"/>
    <w:rsid w:val="009B1866"/>
    <w:rsid w:val="009C1FA8"/>
    <w:rsid w:val="009C43FE"/>
    <w:rsid w:val="009E2133"/>
    <w:rsid w:val="009E69A5"/>
    <w:rsid w:val="009F06D2"/>
    <w:rsid w:val="009F5FFC"/>
    <w:rsid w:val="009F72A7"/>
    <w:rsid w:val="00A0700F"/>
    <w:rsid w:val="00A1403F"/>
    <w:rsid w:val="00A34342"/>
    <w:rsid w:val="00A41506"/>
    <w:rsid w:val="00A41F4B"/>
    <w:rsid w:val="00A42940"/>
    <w:rsid w:val="00A42BB1"/>
    <w:rsid w:val="00A431FD"/>
    <w:rsid w:val="00A43B86"/>
    <w:rsid w:val="00A45C46"/>
    <w:rsid w:val="00A52C86"/>
    <w:rsid w:val="00A55A09"/>
    <w:rsid w:val="00A6128A"/>
    <w:rsid w:val="00A75106"/>
    <w:rsid w:val="00A822BE"/>
    <w:rsid w:val="00A83ED1"/>
    <w:rsid w:val="00A85B9A"/>
    <w:rsid w:val="00A871E6"/>
    <w:rsid w:val="00A93497"/>
    <w:rsid w:val="00A95B3A"/>
    <w:rsid w:val="00A95F39"/>
    <w:rsid w:val="00A96F3A"/>
    <w:rsid w:val="00AA0BA4"/>
    <w:rsid w:val="00AB4985"/>
    <w:rsid w:val="00AC3612"/>
    <w:rsid w:val="00AD0966"/>
    <w:rsid w:val="00AD15A7"/>
    <w:rsid w:val="00AD1817"/>
    <w:rsid w:val="00AD4DF2"/>
    <w:rsid w:val="00AE031A"/>
    <w:rsid w:val="00AE2282"/>
    <w:rsid w:val="00AE3B55"/>
    <w:rsid w:val="00AE40AA"/>
    <w:rsid w:val="00AE5D9E"/>
    <w:rsid w:val="00B07CCC"/>
    <w:rsid w:val="00B10FDB"/>
    <w:rsid w:val="00B167C4"/>
    <w:rsid w:val="00B1686B"/>
    <w:rsid w:val="00B27FE8"/>
    <w:rsid w:val="00B3786F"/>
    <w:rsid w:val="00B42550"/>
    <w:rsid w:val="00B43D9A"/>
    <w:rsid w:val="00B55D1B"/>
    <w:rsid w:val="00B66865"/>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D37CD"/>
    <w:rsid w:val="00BE324B"/>
    <w:rsid w:val="00C05DBD"/>
    <w:rsid w:val="00C075CC"/>
    <w:rsid w:val="00C100D4"/>
    <w:rsid w:val="00C22090"/>
    <w:rsid w:val="00C22FDC"/>
    <w:rsid w:val="00C26D83"/>
    <w:rsid w:val="00C336A8"/>
    <w:rsid w:val="00C40A23"/>
    <w:rsid w:val="00C41981"/>
    <w:rsid w:val="00C44E19"/>
    <w:rsid w:val="00C4684E"/>
    <w:rsid w:val="00C4699A"/>
    <w:rsid w:val="00C50665"/>
    <w:rsid w:val="00C51887"/>
    <w:rsid w:val="00C5461D"/>
    <w:rsid w:val="00C566A9"/>
    <w:rsid w:val="00C5758E"/>
    <w:rsid w:val="00C63233"/>
    <w:rsid w:val="00C71740"/>
    <w:rsid w:val="00C73CB0"/>
    <w:rsid w:val="00C75A76"/>
    <w:rsid w:val="00C7637F"/>
    <w:rsid w:val="00C77B97"/>
    <w:rsid w:val="00C84AC0"/>
    <w:rsid w:val="00C879A4"/>
    <w:rsid w:val="00C90FDC"/>
    <w:rsid w:val="00CA00BB"/>
    <w:rsid w:val="00CA1375"/>
    <w:rsid w:val="00CA56E9"/>
    <w:rsid w:val="00CD0D60"/>
    <w:rsid w:val="00CE1849"/>
    <w:rsid w:val="00CE2B0E"/>
    <w:rsid w:val="00CE63B3"/>
    <w:rsid w:val="00CE76F6"/>
    <w:rsid w:val="00CF0B81"/>
    <w:rsid w:val="00CF6CA1"/>
    <w:rsid w:val="00D01F43"/>
    <w:rsid w:val="00D0395E"/>
    <w:rsid w:val="00D0555F"/>
    <w:rsid w:val="00D07587"/>
    <w:rsid w:val="00D15738"/>
    <w:rsid w:val="00D16685"/>
    <w:rsid w:val="00D177CF"/>
    <w:rsid w:val="00D2128C"/>
    <w:rsid w:val="00D24B7F"/>
    <w:rsid w:val="00D277E1"/>
    <w:rsid w:val="00D31F03"/>
    <w:rsid w:val="00D32634"/>
    <w:rsid w:val="00D35BEC"/>
    <w:rsid w:val="00D4240A"/>
    <w:rsid w:val="00D425D5"/>
    <w:rsid w:val="00D42D18"/>
    <w:rsid w:val="00D4566F"/>
    <w:rsid w:val="00D56E03"/>
    <w:rsid w:val="00D57FCE"/>
    <w:rsid w:val="00D602C2"/>
    <w:rsid w:val="00D60911"/>
    <w:rsid w:val="00D60C03"/>
    <w:rsid w:val="00D6155C"/>
    <w:rsid w:val="00D73C1D"/>
    <w:rsid w:val="00D75E24"/>
    <w:rsid w:val="00D81789"/>
    <w:rsid w:val="00D85B1D"/>
    <w:rsid w:val="00D91703"/>
    <w:rsid w:val="00D918A1"/>
    <w:rsid w:val="00D92053"/>
    <w:rsid w:val="00D922E3"/>
    <w:rsid w:val="00D95646"/>
    <w:rsid w:val="00D9680C"/>
    <w:rsid w:val="00DA6063"/>
    <w:rsid w:val="00DC0D8A"/>
    <w:rsid w:val="00DC1C99"/>
    <w:rsid w:val="00DC4388"/>
    <w:rsid w:val="00DC69F1"/>
    <w:rsid w:val="00DC754A"/>
    <w:rsid w:val="00DD1170"/>
    <w:rsid w:val="00DD4AFD"/>
    <w:rsid w:val="00DD4D14"/>
    <w:rsid w:val="00DE260A"/>
    <w:rsid w:val="00DF3D53"/>
    <w:rsid w:val="00DF5C5C"/>
    <w:rsid w:val="00DF72F9"/>
    <w:rsid w:val="00DF7B07"/>
    <w:rsid w:val="00E00F53"/>
    <w:rsid w:val="00E0427B"/>
    <w:rsid w:val="00E108B3"/>
    <w:rsid w:val="00E12D04"/>
    <w:rsid w:val="00E1653E"/>
    <w:rsid w:val="00E17C69"/>
    <w:rsid w:val="00E36513"/>
    <w:rsid w:val="00E559F7"/>
    <w:rsid w:val="00E619F9"/>
    <w:rsid w:val="00E849B0"/>
    <w:rsid w:val="00E92FC4"/>
    <w:rsid w:val="00E93014"/>
    <w:rsid w:val="00E97B8F"/>
    <w:rsid w:val="00EA2246"/>
    <w:rsid w:val="00EA3597"/>
    <w:rsid w:val="00EB5DAD"/>
    <w:rsid w:val="00EC06B0"/>
    <w:rsid w:val="00EC0D33"/>
    <w:rsid w:val="00EC334C"/>
    <w:rsid w:val="00EC3D31"/>
    <w:rsid w:val="00EC6799"/>
    <w:rsid w:val="00EE1C86"/>
    <w:rsid w:val="00EE20BA"/>
    <w:rsid w:val="00EE59D5"/>
    <w:rsid w:val="00EF4474"/>
    <w:rsid w:val="00EF4BC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B13"/>
    <w:rsid w:val="00F84E8E"/>
    <w:rsid w:val="00F85685"/>
    <w:rsid w:val="00F90050"/>
    <w:rsid w:val="00F9239E"/>
    <w:rsid w:val="00F963C9"/>
    <w:rsid w:val="00F96521"/>
    <w:rsid w:val="00FA4D66"/>
    <w:rsid w:val="00FA56A7"/>
    <w:rsid w:val="00FA670F"/>
    <w:rsid w:val="00FA735E"/>
    <w:rsid w:val="00FB01B7"/>
    <w:rsid w:val="00FB15E5"/>
    <w:rsid w:val="00FC0AEB"/>
    <w:rsid w:val="00FC7B74"/>
    <w:rsid w:val="00FD1841"/>
    <w:rsid w:val="00FE7214"/>
    <w:rsid w:val="00FF01F2"/>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30</Pages>
  <Words>7608</Words>
  <Characters>43370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482</cp:revision>
  <dcterms:created xsi:type="dcterms:W3CDTF">2020-01-24T14:24:00Z</dcterms:created>
  <dcterms:modified xsi:type="dcterms:W3CDTF">2020-02-24T09:27:00Z</dcterms:modified>
</cp:coreProperties>
</file>