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D05C2" w14:textId="77777777" w:rsidR="00DD46B2" w:rsidRPr="003D557A" w:rsidRDefault="00DD46B2" w:rsidP="00DD46B2">
      <w:pPr>
        <w:spacing w:line="36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3D557A">
        <w:rPr>
          <w:noProof/>
          <w:lang w:eastAsia="ru-RU"/>
        </w:rPr>
        <w:drawing>
          <wp:inline distT="0" distB="0" distL="0" distR="0" wp14:anchorId="7E150C9F" wp14:editId="08922C4C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2AEEE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EDB6ED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C8F9376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190F40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B6AEDFA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3886F6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39E37A7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C9C28F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39B555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№3 </w:t>
      </w:r>
    </w:p>
    <w:p w14:paraId="0AEE5194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BC4A1E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19745950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Pr="003D557A">
        <w:rPr>
          <w:lang w:val="uk-UA"/>
        </w:rPr>
        <w:t xml:space="preserve"> </w:t>
      </w:r>
      <w:r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1F9301A5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5B2D787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90345EA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D9DDCC1" w14:textId="77777777" w:rsidR="00DD46B2" w:rsidRPr="003D557A" w:rsidRDefault="00DD46B2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1C2A9B2D" w14:textId="77777777" w:rsidR="00DD46B2" w:rsidRPr="003D557A" w:rsidRDefault="00DD46B2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298FD6A1" w14:textId="77777777" w:rsidR="00DD46B2" w:rsidRPr="003D557A" w:rsidRDefault="00DD46B2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0E29AAB2" w14:textId="580AF086" w:rsidR="00DD46B2" w:rsidRPr="003D557A" w:rsidRDefault="00445CF3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Бітлян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</w:t>
      </w:r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В. </w:t>
      </w:r>
    </w:p>
    <w:p w14:paraId="6F8617B9" w14:textId="77777777" w:rsidR="00DD46B2" w:rsidRPr="003D557A" w:rsidRDefault="00DD46B2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 </w:t>
      </w:r>
      <w:r w:rsidRPr="003D55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Павловський В. І.</w:t>
      </w:r>
    </w:p>
    <w:p w14:paraId="064902BB" w14:textId="77777777" w:rsidR="00DD46B2" w:rsidRPr="003D557A" w:rsidRDefault="00DD46B2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FA706A" w14:textId="77777777" w:rsidR="00DD46B2" w:rsidRPr="003D557A" w:rsidRDefault="00DD46B2" w:rsidP="00DD46B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B759FD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0423B1" w14:textId="77777777" w:rsidR="00DD46B2" w:rsidRPr="003D557A" w:rsidRDefault="00DD46B2" w:rsidP="00DD46B2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D9FC8B" w14:textId="77777777" w:rsidR="00DD46B2" w:rsidRPr="003D557A" w:rsidRDefault="00DD46B2" w:rsidP="00DD46B2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2ABA1FAA" w14:textId="77777777" w:rsidR="00DD46B2" w:rsidRPr="003D557A" w:rsidRDefault="00DD46B2" w:rsidP="00DD46B2">
      <w:pPr>
        <w:rPr>
          <w:lang w:val="uk-UA"/>
        </w:rPr>
      </w:pPr>
    </w:p>
    <w:p w14:paraId="415D74F4" w14:textId="14379F49" w:rsidR="00DD46B2" w:rsidRPr="003D557A" w:rsidRDefault="00DD46B2" w:rsidP="003C04B0">
      <w:pPr>
        <w:spacing w:line="360" w:lineRule="auto"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iCs/>
          <w:sz w:val="28"/>
          <w:szCs w:val="28"/>
          <w:lang w:val="uk-UA"/>
        </w:rPr>
        <w:t xml:space="preserve">Варіант </w:t>
      </w:r>
      <w:r w:rsidR="008640AF">
        <w:rPr>
          <w:rFonts w:ascii="Times New Roman" w:eastAsia="Times New Roman" w:hAnsi="Times New Roman" w:cs="Times New Roman"/>
          <w:b/>
          <w:iCs/>
          <w:sz w:val="28"/>
          <w:szCs w:val="28"/>
          <w:lang w:val="uk-UA"/>
        </w:rPr>
        <w:t>2</w:t>
      </w:r>
    </w:p>
    <w:p w14:paraId="395C9752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Завдання роботи полягає у наступному:</w:t>
      </w:r>
    </w:p>
    <w:p w14:paraId="30260719" w14:textId="77777777" w:rsidR="00DD46B2" w:rsidRPr="003D557A" w:rsidRDefault="00DD46B2" w:rsidP="00DD46B2">
      <w:pPr>
        <w:pStyle w:val="ListParagraph"/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3DEB098C" w14:textId="77777777" w:rsidR="00DD46B2" w:rsidRPr="003D557A" w:rsidRDefault="00DD46B2" w:rsidP="00DD46B2">
      <w:pPr>
        <w:pStyle w:val="ListParagraph"/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PostgreSQL</w:t>
      </w:r>
      <w:proofErr w:type="spellEnd"/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14:paraId="7CDA13ED" w14:textId="77777777" w:rsidR="00DD46B2" w:rsidRPr="003D557A" w:rsidRDefault="00DD46B2" w:rsidP="00DD46B2">
      <w:pPr>
        <w:pStyle w:val="ListParagraph"/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Розробити тригер бази даних </w:t>
      </w:r>
      <w:proofErr w:type="spellStart"/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PostgreSQL</w:t>
      </w:r>
      <w:proofErr w:type="spellEnd"/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14:paraId="553B63A8" w14:textId="77777777" w:rsidR="00DD46B2" w:rsidRPr="003D557A" w:rsidRDefault="00DD46B2" w:rsidP="00DD46B2">
      <w:pPr>
        <w:pStyle w:val="ListParagraph"/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Навести приклади та проаналізувати рівні ізоляції транзакцій у </w:t>
      </w:r>
      <w:proofErr w:type="spellStart"/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PostgreSQL</w:t>
      </w:r>
      <w:proofErr w:type="spellEnd"/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14:paraId="626B07E9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F1B545B" w14:textId="77777777" w:rsidR="00DD46B2" w:rsidRPr="003D557A" w:rsidRDefault="00DD46B2" w:rsidP="00DD46B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Логічна модель бази даних</w:t>
      </w:r>
    </w:p>
    <w:p w14:paraId="167FF151" w14:textId="77777777" w:rsidR="00DD46B2" w:rsidRPr="003D557A" w:rsidRDefault="00DD46B2" w:rsidP="003C04B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Нижче (Рис. 1) наведено логічну модель бази даних:</w:t>
      </w:r>
    </w:p>
    <w:p w14:paraId="45596420" w14:textId="5F7DF550" w:rsidR="00DD46B2" w:rsidRPr="003D557A" w:rsidRDefault="00003804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B13A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38D966" wp14:editId="05182A74">
            <wp:extent cx="5940425" cy="395351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634" w14:textId="77777777" w:rsidR="00DD46B2" w:rsidRPr="003D557A" w:rsidRDefault="00DD46B2" w:rsidP="00DD46B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Логічна модель бази даних</w:t>
      </w:r>
    </w:p>
    <w:p w14:paraId="1EF1C5EB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 відсутні.</w:t>
      </w:r>
    </w:p>
    <w:p w14:paraId="3C4297B9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C35565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AFDE95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FABA44" w14:textId="29C8DD4E" w:rsidR="00DD46B2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9DEB009" w14:textId="0BCA9463" w:rsidR="00AF1689" w:rsidRDefault="00AF1689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AB4160" w14:textId="45F7EE8B" w:rsidR="00AF1689" w:rsidRDefault="00AF1689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872F46" w14:textId="77777777" w:rsidR="00AF1689" w:rsidRPr="003D557A" w:rsidRDefault="00AF1689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C8AF1F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F3322B" w14:textId="77777777" w:rsidR="00DD46B2" w:rsidRPr="003D557A" w:rsidRDefault="00DD46B2" w:rsidP="00DD46B2">
      <w:pPr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Класи ORM</w:t>
      </w:r>
    </w:p>
    <w:p w14:paraId="20459259" w14:textId="58BC133B" w:rsidR="00DD46B2" w:rsidRPr="003D557A" w:rsidRDefault="00A6512F" w:rsidP="00DD46B2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BusEntity</w:t>
      </w:r>
      <w:proofErr w:type="spellEnd"/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</w:p>
    <w:p w14:paraId="75F827D9" w14:textId="77777777" w:rsidR="00E62598" w:rsidRPr="00E62598" w:rsidRDefault="00E62598" w:rsidP="00E625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javax.persistence.Column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javax.persistence.Entity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javax.persistence.Id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javax.persistence.Table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java.io.Serializable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java.sql.Time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@Entity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@Table (name = </w:t>
      </w:r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"bus"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BusEntity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implements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Serializable{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@Id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@Column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bus_id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@Column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@Column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route_id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public 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getBus_id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bus_id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setBus_id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bus_id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.bus_id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bus_id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getModel_id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setModel_id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getRoute_id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route_id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setRoute_id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route_id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.route_id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route_id</w:t>
      </w:r>
      <w:proofErr w:type="spellEnd"/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@Override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toString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(){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"Bus {"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proofErr w:type="spellStart"/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bus_id</w:t>
      </w:r>
      <w:proofErr w:type="spellEnd"/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"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bus_id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proofErr w:type="spellStart"/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model_id</w:t>
      </w:r>
      <w:proofErr w:type="spellEnd"/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"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proofErr w:type="spellStart"/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route_id</w:t>
      </w:r>
      <w:proofErr w:type="spellEnd"/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"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route_id</w:t>
      </w:r>
      <w:proofErr w:type="spellEnd"/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6259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}"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6259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6259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11EF6411" w14:textId="77777777" w:rsidR="00DD46B2" w:rsidRPr="00E62598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DE8F75" w14:textId="62F91718" w:rsidR="00DD46B2" w:rsidRPr="003D557A" w:rsidRDefault="007D6B78" w:rsidP="00DD46B2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ModelEntity</w:t>
      </w:r>
      <w:proofErr w:type="spellEnd"/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</w:p>
    <w:p w14:paraId="2EF96CD5" w14:textId="77777777" w:rsidR="00240921" w:rsidRDefault="00240921" w:rsidP="0024092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javax.persistence.Column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java.sql.Time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@Entity</w:t>
      </w:r>
      <w:r>
        <w:rPr>
          <w:color w:val="A9B7C6"/>
        </w:rPr>
        <w:br/>
        <w:t xml:space="preserve">@Table (name = </w:t>
      </w:r>
      <w:r>
        <w:rPr>
          <w:color w:val="6A8759"/>
        </w:rPr>
        <w:t>"model"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ModelEntity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r>
        <w:rPr>
          <w:color w:val="A9B7C6"/>
        </w:rPr>
        <w:t>Serializable{</w:t>
      </w:r>
      <w:r>
        <w:rPr>
          <w:color w:val="A9B7C6"/>
        </w:rPr>
        <w:br/>
      </w:r>
      <w:r>
        <w:rPr>
          <w:color w:val="A9B7C6"/>
        </w:rPr>
        <w:br/>
        <w:t xml:space="preserve">    @Id</w:t>
      </w:r>
      <w:r>
        <w:rPr>
          <w:color w:val="A9B7C6"/>
        </w:rPr>
        <w:br/>
        <w:t xml:space="preserve">    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model_id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String 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String category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r>
        <w:rPr>
          <w:color w:val="A9B7C6"/>
        </w:rPr>
        <w:t>capacity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int </w:t>
      </w:r>
      <w:proofErr w:type="spellStart"/>
      <w:r>
        <w:rPr>
          <w:color w:val="A9B7C6"/>
        </w:rPr>
        <w:t>getModel_id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model_id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setModel_id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model_id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.model_id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setName</w:t>
      </w:r>
      <w:proofErr w:type="spellEnd"/>
      <w:r>
        <w:rPr>
          <w:color w:val="A9B7C6"/>
        </w:rPr>
        <w:t>(String name)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.name 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getCategory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category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setCategory</w:t>
      </w:r>
      <w:proofErr w:type="spellEnd"/>
      <w:r>
        <w:rPr>
          <w:color w:val="A9B7C6"/>
        </w:rPr>
        <w:t>(String category)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.category</w:t>
      </w:r>
      <w:proofErr w:type="spellEnd"/>
      <w:r>
        <w:rPr>
          <w:color w:val="A9B7C6"/>
        </w:rPr>
        <w:t xml:space="preserve"> = category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getCapacity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capacity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setCapacity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capacity)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.capacity</w:t>
      </w:r>
      <w:proofErr w:type="spellEnd"/>
      <w:r>
        <w:rPr>
          <w:color w:val="A9B7C6"/>
        </w:rPr>
        <w:t xml:space="preserve"> = 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"Model 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model_id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model_id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name = " </w:t>
      </w:r>
      <w:r>
        <w:rPr>
          <w:color w:val="A9B7C6"/>
        </w:rPr>
        <w:t>+ name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category = " </w:t>
      </w:r>
      <w:r>
        <w:rPr>
          <w:color w:val="A9B7C6"/>
        </w:rPr>
        <w:t>+ category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capacity = " </w:t>
      </w:r>
      <w:r>
        <w:rPr>
          <w:color w:val="A9B7C6"/>
        </w:rPr>
        <w:t>+ capacity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 }"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ED40A82" w14:textId="77777777" w:rsidR="00DD46B2" w:rsidRPr="00240921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A3EE60" w14:textId="78172CA5" w:rsidR="00DD46B2" w:rsidRPr="005D7496" w:rsidRDefault="00280845" w:rsidP="00DD46B2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80845">
        <w:rPr>
          <w:rFonts w:ascii="Times New Roman" w:eastAsia="Times New Roman" w:hAnsi="Times New Roman" w:cs="Times New Roman"/>
          <w:sz w:val="28"/>
          <w:szCs w:val="28"/>
          <w:lang w:val="uk-UA"/>
        </w:rPr>
        <w:t>RouteEntity</w:t>
      </w:r>
      <w:proofErr w:type="spellEnd"/>
      <w:r w:rsidR="005D7496">
        <w:rPr>
          <w:rFonts w:ascii="Times New Roman" w:eastAsia="Times New Roman" w:hAnsi="Times New Roman" w:cs="Times New Roman"/>
          <w:sz w:val="28"/>
          <w:szCs w:val="28"/>
          <w:lang w:val="en-US"/>
        </w:rPr>
        <w:t>.java</w:t>
      </w:r>
    </w:p>
    <w:p w14:paraId="6DFC0F5D" w14:textId="77777777" w:rsidR="00193B8F" w:rsidRDefault="00193B8F" w:rsidP="00193B8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javax.persistence.Column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@Entity</w:t>
      </w:r>
      <w:r>
        <w:rPr>
          <w:color w:val="A9B7C6"/>
        </w:rPr>
        <w:br/>
        <w:t xml:space="preserve">@Table (name = </w:t>
      </w:r>
      <w:r>
        <w:rPr>
          <w:color w:val="6A8759"/>
        </w:rPr>
        <w:t>"route"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RouteEntity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r>
        <w:rPr>
          <w:color w:val="A9B7C6"/>
        </w:rPr>
        <w:t>Serializable{</w:t>
      </w:r>
      <w:r>
        <w:rPr>
          <w:color w:val="A9B7C6"/>
        </w:rPr>
        <w:br/>
      </w:r>
      <w:r>
        <w:rPr>
          <w:color w:val="A9B7C6"/>
        </w:rPr>
        <w:br/>
        <w:t xml:space="preserve">    @Id</w:t>
      </w:r>
      <w:r>
        <w:rPr>
          <w:color w:val="A9B7C6"/>
        </w:rPr>
        <w:br/>
        <w:t xml:space="preserve">    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route_id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String 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r>
        <w:rPr>
          <w:color w:val="A9B7C6"/>
        </w:rPr>
        <w:t>length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int </w:t>
      </w:r>
      <w:proofErr w:type="spellStart"/>
      <w:r>
        <w:rPr>
          <w:color w:val="A9B7C6"/>
        </w:rPr>
        <w:t>getRoute_id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route_id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setRoute_id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ticket_id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.route_id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ticket_id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setName</w:t>
      </w:r>
      <w:proofErr w:type="spellEnd"/>
      <w:r>
        <w:rPr>
          <w:color w:val="A9B7C6"/>
        </w:rPr>
        <w:t>(String name)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.name = 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getLength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length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setLength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length)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.length</w:t>
      </w:r>
      <w:proofErr w:type="spellEnd"/>
      <w:r>
        <w:rPr>
          <w:color w:val="A9B7C6"/>
        </w:rPr>
        <w:t xml:space="preserve"> = length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getPassenger_traffic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setPassenger_traffic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.passenger_traffic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"Route 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route_id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route_id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name = " </w:t>
      </w:r>
      <w:r>
        <w:rPr>
          <w:color w:val="A9B7C6"/>
        </w:rPr>
        <w:t>+ name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length = " </w:t>
      </w:r>
      <w:r>
        <w:rPr>
          <w:color w:val="A9B7C6"/>
        </w:rPr>
        <w:t>+ length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passenger_traffic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 }"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5D4FF69" w14:textId="77777777" w:rsidR="00DD46B2" w:rsidRPr="00193B8F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5743C7" w14:textId="06E3C8A7" w:rsidR="00DD46B2" w:rsidRPr="003D557A" w:rsidRDefault="007736E8" w:rsidP="00DD46B2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DriverEntity</w:t>
      </w:r>
      <w:proofErr w:type="spellEnd"/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DD46B2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</w:p>
    <w:p w14:paraId="0E84E247" w14:textId="77777777" w:rsidR="00681A13" w:rsidRDefault="00681A13" w:rsidP="00681A1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javax.persistence.Column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@Entity</w:t>
      </w:r>
      <w:r>
        <w:rPr>
          <w:color w:val="A9B7C6"/>
        </w:rPr>
        <w:br/>
        <w:t xml:space="preserve">@Table (name = </w:t>
      </w:r>
      <w:r>
        <w:rPr>
          <w:color w:val="6A8759"/>
        </w:rPr>
        <w:t>"driver"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DriverEntity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r>
        <w:rPr>
          <w:color w:val="A9B7C6"/>
        </w:rPr>
        <w:t>Serializable{</w:t>
      </w:r>
      <w:r>
        <w:rPr>
          <w:color w:val="A9B7C6"/>
        </w:rPr>
        <w:br/>
      </w:r>
      <w:r>
        <w:rPr>
          <w:color w:val="A9B7C6"/>
        </w:rPr>
        <w:br/>
        <w:t xml:space="preserve">    @Id</w:t>
      </w:r>
      <w:r>
        <w:rPr>
          <w:color w:val="A9B7C6"/>
        </w:rPr>
        <w:br/>
        <w:t xml:space="preserve">    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driver_id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bus_id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full_name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allowed_categories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@Column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A9B7C6"/>
        </w:rPr>
        <w:t>working_hours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int </w:t>
      </w:r>
      <w:proofErr w:type="spellStart"/>
      <w:r>
        <w:rPr>
          <w:color w:val="A9B7C6"/>
        </w:rPr>
        <w:t>getDriver_id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driver_id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setDriver_id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ticket_id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.driver_id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ticket_id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getBus_id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bus_id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setBus_id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bus_id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.bus_id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bus_id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getFull_name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full_name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setFull_name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full_name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.full_name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full_name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getAllowed_categories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allowed_categories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setAllowed_categories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.allowed_categories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passenger_traffic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getWorking_hours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working_hours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setWorking_hours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working_hours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.working_hours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working_hours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"Driver 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driver_id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driver_id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bus_id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bus_id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full_name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full_name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allowed_categories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allowed_categories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working_hours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working_hours</w:t>
      </w:r>
      <w:proofErr w:type="spellEnd"/>
      <w:r>
        <w:rPr>
          <w:color w:val="A9B7C6"/>
        </w:rPr>
        <w:t xml:space="preserve">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 }"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04DBF9D" w14:textId="77777777" w:rsidR="00DD46B2" w:rsidRPr="00681A13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BCADD9" w14:textId="0C7FA61F" w:rsidR="00DD46B2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14BAF9" w14:textId="77777777" w:rsidR="00B54BB4" w:rsidRPr="003D557A" w:rsidRDefault="00B54BB4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E662012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E91BE5" w14:textId="21A9A2C9" w:rsidR="00DD46B2" w:rsidRPr="00D46D75" w:rsidRDefault="00DD46B2" w:rsidP="00A11599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Приклад запитів</w:t>
      </w:r>
      <w:r w:rsidR="008978D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за допомогою</w:t>
      </w: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ORM:</w:t>
      </w:r>
    </w:p>
    <w:p w14:paraId="6FDFF35C" w14:textId="2927B16C" w:rsidR="00DD46B2" w:rsidRPr="002A2D2B" w:rsidRDefault="002A2D2B" w:rsidP="00DD46B2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A2D2B">
        <w:rPr>
          <w:rFonts w:ascii="Courier New" w:eastAsia="Times New Roman" w:hAnsi="Courier New" w:cs="Courier New"/>
          <w:sz w:val="20"/>
          <w:szCs w:val="20"/>
          <w:lang w:val="en-US"/>
        </w:rPr>
        <w:t>Model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2A2D2B">
        <w:rPr>
          <w:rFonts w:ascii="Courier New" w:eastAsia="Times New Roman" w:hAnsi="Courier New" w:cs="Courier New"/>
          <w:sz w:val="20"/>
          <w:szCs w:val="20"/>
          <w:lang w:val="en-US"/>
        </w:rPr>
        <w:t>model</w:t>
      </w:r>
      <w:proofErr w:type="spell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A2D2B">
        <w:rPr>
          <w:rFonts w:ascii="Courier New" w:eastAsia="Times New Roman" w:hAnsi="Courier New" w:cs="Courier New"/>
          <w:sz w:val="20"/>
          <w:szCs w:val="20"/>
          <w:lang w:val="en-US"/>
        </w:rPr>
        <w:t>bus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.get</w:t>
      </w:r>
      <w:proofErr w:type="spell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/>
        </w:rPr>
        <w:t>Bus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.class</w:t>
      </w:r>
      <w:proofErr w:type="spell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Integer.</w:t>
      </w:r>
      <w:r w:rsidR="00DD46B2" w:rsidRPr="002A2D2B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parseInt</w:t>
      </w:r>
      <w:proofErr w:type="spell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bus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_id</w:t>
      </w:r>
      <w:proofErr w:type="spell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</w:p>
    <w:p w14:paraId="7D880216" w14:textId="77777777" w:rsidR="00DD46B2" w:rsidRPr="002A2D2B" w:rsidRDefault="00DD46B2" w:rsidP="00DD4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5C4F4F6" w14:textId="6D42F842" w:rsidR="00DD46B2" w:rsidRPr="002A2D2B" w:rsidRDefault="002A2D2B" w:rsidP="00DD46B2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2A2D2B">
        <w:rPr>
          <w:rFonts w:ascii="Courier New" w:eastAsia="Times New Roman" w:hAnsi="Courier New" w:cs="Courier New"/>
          <w:sz w:val="20"/>
          <w:szCs w:val="20"/>
          <w:lang w:val="en-US"/>
        </w:rPr>
        <w:t>bus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.delete</w:t>
      </w:r>
      <w:proofErr w:type="spellEnd"/>
      <w:proofErr w:type="gram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="00C37073">
        <w:rPr>
          <w:rFonts w:ascii="Courier New" w:eastAsia="Times New Roman" w:hAnsi="Courier New" w:cs="Courier New"/>
          <w:sz w:val="20"/>
          <w:szCs w:val="20"/>
          <w:lang w:val="en-US"/>
        </w:rPr>
        <w:t>route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4FF65BA8" w14:textId="77777777" w:rsidR="00DD46B2" w:rsidRPr="002A2D2B" w:rsidRDefault="00DD46B2" w:rsidP="00DD4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9271127" w14:textId="789EE1BF" w:rsidR="00DD46B2" w:rsidRPr="002A2D2B" w:rsidRDefault="002A2D2B" w:rsidP="00DD46B2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2A2D2B">
        <w:rPr>
          <w:rFonts w:ascii="Courier New" w:eastAsia="Times New Roman" w:hAnsi="Courier New" w:cs="Courier New"/>
          <w:sz w:val="20"/>
          <w:szCs w:val="20"/>
          <w:lang w:val="en-US"/>
        </w:rPr>
        <w:t>bus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.save</w:t>
      </w:r>
      <w:proofErr w:type="spellEnd"/>
      <w:proofErr w:type="gram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="00C37073">
        <w:rPr>
          <w:rFonts w:ascii="Courier New" w:eastAsia="Times New Roman" w:hAnsi="Courier New" w:cs="Courier New"/>
          <w:sz w:val="20"/>
          <w:szCs w:val="20"/>
          <w:lang w:val="en-US"/>
        </w:rPr>
        <w:t>driver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2AC9C5D5" w14:textId="77777777" w:rsidR="00DD46B2" w:rsidRPr="002A2D2B" w:rsidRDefault="00DD46B2" w:rsidP="00DD4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9B74CDB" w14:textId="618568B0" w:rsidR="00DD46B2" w:rsidRPr="002A2D2B" w:rsidRDefault="002A2D2B" w:rsidP="00DD46B2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2A2D2B">
        <w:rPr>
          <w:rFonts w:ascii="Courier New" w:eastAsia="Times New Roman" w:hAnsi="Courier New" w:cs="Courier New"/>
          <w:sz w:val="20"/>
          <w:szCs w:val="20"/>
          <w:lang w:val="en-US"/>
        </w:rPr>
        <w:t>bus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.update</w:t>
      </w:r>
      <w:proofErr w:type="spellEnd"/>
      <w:proofErr w:type="gramEnd"/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="00C37073">
        <w:rPr>
          <w:rFonts w:ascii="Courier New" w:eastAsia="Times New Roman" w:hAnsi="Courier New" w:cs="Courier New"/>
          <w:sz w:val="20"/>
          <w:szCs w:val="20"/>
          <w:lang w:val="en-US"/>
        </w:rPr>
        <w:t>model</w:t>
      </w:r>
      <w:r w:rsidR="00DD46B2" w:rsidRPr="002A2D2B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280C242F" w14:textId="77777777" w:rsidR="00DD46B2" w:rsidRPr="003D557A" w:rsidRDefault="00DD46B2" w:rsidP="00DD4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</w:p>
    <w:p w14:paraId="74D4E282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02815A" w14:textId="1568E0E7" w:rsidR="00DD46B2" w:rsidRPr="00F000F2" w:rsidRDefault="00F000F2" w:rsidP="00DD46B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HASH</w:t>
      </w:r>
    </w:p>
    <w:p w14:paraId="4929115E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дослідження індексу була створена таблиця, яка має дві колонки:</w:t>
      </w:r>
    </w:p>
    <w:p w14:paraId="65048A4C" w14:textId="463F3655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числову і текстову. Вони проіндексовані </w:t>
      </w:r>
      <w:r w:rsidR="001171F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 допомогою </w:t>
      </w:r>
      <w:r w:rsidR="001171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HASH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У таблицю  занесено</w:t>
      </w:r>
      <w:r w:rsidR="00EE546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1000000 записів.</w:t>
      </w:r>
    </w:p>
    <w:p w14:paraId="7A3A68D0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7F67E36" w14:textId="7654CB02" w:rsidR="00532D6D" w:rsidRPr="00B70541" w:rsidRDefault="00DD46B2" w:rsidP="00B7054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7054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Створення таблиці та її заповнення:</w:t>
      </w:r>
    </w:p>
    <w:p w14:paraId="2B5BF40D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DROP TABLE IF EXISTS "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test_hash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";</w:t>
      </w:r>
    </w:p>
    <w:p w14:paraId="01AE5ECF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TABLE "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test_hash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"(</w:t>
      </w:r>
    </w:p>
    <w:p w14:paraId="1977D4A3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id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"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bigserial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PRIMARY KEY,</w:t>
      </w:r>
    </w:p>
    <w:p w14:paraId="252535DA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"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varchar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(255)</w:t>
      </w:r>
    </w:p>
    <w:p w14:paraId="1F8FC55D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);</w:t>
      </w:r>
    </w:p>
    <w:p w14:paraId="69933A1A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INSERT INTO "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test_hash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"("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")</w:t>
      </w:r>
    </w:p>
    <w:p w14:paraId="5028F5EC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SELECT</w:t>
      </w:r>
    </w:p>
    <w:p w14:paraId="4E6F4FF3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substr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characters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, (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random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() *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length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characters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) + 1)::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integer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, 10)</w:t>
      </w:r>
    </w:p>
    <w:p w14:paraId="1F5B08BA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026A8D2F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qwertyuiopasdfghjklzxcvbnmQWERTYUIOPASDFGHJKLZXCVBNM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'))</w:t>
      </w:r>
    </w:p>
    <w:p w14:paraId="4CB6EDBC" w14:textId="77777777" w:rsidR="005C4C3D" w:rsidRPr="005C4C3D" w:rsidRDefault="005C4C3D" w:rsidP="005C4C3D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as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symbols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characters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),</w:t>
      </w:r>
    </w:p>
    <w:p w14:paraId="440F31B4" w14:textId="20CB1ED7" w:rsidR="00DD46B2" w:rsidRPr="003D557A" w:rsidRDefault="005C4C3D" w:rsidP="005C4C3D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generate_series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(1, 1000000) </w:t>
      </w:r>
      <w:proofErr w:type="spellStart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>as</w:t>
      </w:r>
      <w:proofErr w:type="spellEnd"/>
      <w:r w:rsidRPr="005C4C3D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q;</w:t>
      </w:r>
    </w:p>
    <w:p w14:paraId="15F2967E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68419EC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4E32469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8F8BA64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9137DE5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BD1A5DC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4D4E9E0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71D0114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EBF39C6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9185524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5873BB7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0ABC11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6DD90D3" w14:textId="2292A9A4" w:rsidR="00DD46B2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82B2CB" w14:textId="04121B1F" w:rsidR="00725358" w:rsidRDefault="00725358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5A73407" w14:textId="3A83BA20" w:rsidR="00725358" w:rsidRDefault="00725358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A881F56" w14:textId="77777777" w:rsidR="00725358" w:rsidRPr="003D557A" w:rsidRDefault="00725358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D09AE6A" w14:textId="6422E899" w:rsidR="00DD46B2" w:rsidRPr="003D557A" w:rsidRDefault="00DD46B2" w:rsidP="00EA62E5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Вибір даних без індексу</w:t>
      </w:r>
    </w:p>
    <w:p w14:paraId="77750873" w14:textId="77777777" w:rsidR="00DD46B2" w:rsidRPr="003D557A" w:rsidRDefault="00DD46B2" w:rsidP="00DD46B2">
      <w:pPr>
        <w:jc w:val="both"/>
        <w:rPr>
          <w:noProof/>
          <w:lang w:val="uk-UA"/>
        </w:rPr>
      </w:pPr>
    </w:p>
    <w:p w14:paraId="5FD20C00" w14:textId="7214681D" w:rsidR="00DD46B2" w:rsidRPr="003D557A" w:rsidRDefault="00F462F9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462F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3EB1042" wp14:editId="7CA94F05">
            <wp:extent cx="5940425" cy="49244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4F51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7A7AC2C" w14:textId="3C1ADCA2" w:rsidR="006D2366" w:rsidRPr="006D2366" w:rsidRDefault="00DD46B2" w:rsidP="006D2366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</w:t>
      </w:r>
      <w:r w:rsidR="009A59D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</w:t>
      </w: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ворюємо індекс</w:t>
      </w:r>
    </w:p>
    <w:p w14:paraId="1684C763" w14:textId="77777777" w:rsidR="006D2366" w:rsidRPr="006D2366" w:rsidRDefault="006D2366" w:rsidP="006D2366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DROP INDEX IF EXISTS 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test_hash_test_text_index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";</w:t>
      </w:r>
    </w:p>
    <w:p w14:paraId="68718D3C" w14:textId="7EE1EBAA" w:rsidR="00DD46B2" w:rsidRPr="003D557A" w:rsidRDefault="006D2366" w:rsidP="006D2366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INDEX 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test_hash_test_text_index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" ON 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test_hash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" USING 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hash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");</w:t>
      </w:r>
    </w:p>
    <w:p w14:paraId="67442EC1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DC29AE6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BD3BE6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AFD84D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09AB42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5FBE009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ACEAA0A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5E0346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2B04C67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06FD931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DEC1B78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E6AF4D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DDFD53F" w14:textId="29D09C1F" w:rsidR="00DD46B2" w:rsidRPr="003D557A" w:rsidRDefault="00DD46B2" w:rsidP="000714A5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Вибір даних з створеним індексом</w:t>
      </w:r>
    </w:p>
    <w:p w14:paraId="2F04952C" w14:textId="77777777" w:rsidR="00DD46B2" w:rsidRPr="003D557A" w:rsidRDefault="00DD46B2" w:rsidP="00DD46B2">
      <w:pPr>
        <w:jc w:val="both"/>
        <w:rPr>
          <w:noProof/>
          <w:lang w:val="uk-UA"/>
        </w:rPr>
      </w:pPr>
    </w:p>
    <w:p w14:paraId="5DDB972B" w14:textId="7B7CC3E4" w:rsidR="00DD46B2" w:rsidRPr="003D557A" w:rsidRDefault="00BE5901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E5901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C73F49D" wp14:editId="38AB0212">
            <wp:extent cx="5940425" cy="4924425"/>
            <wp:effectExtent l="0" t="0" r="317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32D3" w14:textId="76738928" w:rsidR="00DD46B2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961ADDB" w14:textId="1664258D" w:rsidR="00DB28B6" w:rsidRPr="003D557A" w:rsidRDefault="00DB28B6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Отже, не було отримано помітного пришвидшення пошуку.</w:t>
      </w:r>
    </w:p>
    <w:p w14:paraId="49019933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D5F1D7B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4FADD5D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70AFEEB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BE257D0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54F8342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66B3366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99FA146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BFAF6BD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5D8713F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B7D6DC1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5E86638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FA65BC4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0EC1A2F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CB55A6F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45B3A9B" w14:textId="7B350EEE" w:rsidR="00DD46B2" w:rsidRPr="00F000F2" w:rsidRDefault="00F000F2" w:rsidP="00DD46B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BRIN</w:t>
      </w:r>
    </w:p>
    <w:p w14:paraId="07027BDB" w14:textId="77777777" w:rsidR="00ED6C40" w:rsidRPr="003D557A" w:rsidRDefault="00ED6C40" w:rsidP="00ED6C40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дослідження індексу була створена таблиця, яка має дві колонки:</w:t>
      </w:r>
    </w:p>
    <w:p w14:paraId="05562281" w14:textId="0AFF7C63" w:rsidR="00ED6C40" w:rsidRDefault="00ED6C40" w:rsidP="00ED6C40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числову і текстову. Вони проіндексовані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 допомогою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BRIN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У таблицю  занесено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1000000 записів.</w:t>
      </w:r>
    </w:p>
    <w:p w14:paraId="0653AB06" w14:textId="77777777" w:rsidR="001E4B90" w:rsidRPr="003D557A" w:rsidRDefault="001E4B90" w:rsidP="00ED6C40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E665DF9" w14:textId="266D5C09" w:rsidR="00DD46B2" w:rsidRPr="00DF4EF9" w:rsidRDefault="00DD46B2" w:rsidP="00DF4E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F4E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Створення таблиці та її заповнення</w:t>
      </w:r>
    </w:p>
    <w:p w14:paraId="5A5DFD02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DROP TABLE IF EXISTS "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test_brin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";</w:t>
      </w:r>
    </w:p>
    <w:p w14:paraId="62C02B70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TABLE "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test_brin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"(</w:t>
      </w:r>
    </w:p>
    <w:p w14:paraId="014F4F3E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id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"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bigserial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PRIMARY KEY,</w:t>
      </w:r>
    </w:p>
    <w:p w14:paraId="5A9FB20C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"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varchar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(255)</w:t>
      </w:r>
    </w:p>
    <w:p w14:paraId="3B7E5CDD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);</w:t>
      </w:r>
    </w:p>
    <w:p w14:paraId="79BD5BCE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INSERT INTO "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test_brin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"("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")</w:t>
      </w:r>
    </w:p>
    <w:p w14:paraId="7077DFA6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SELECT</w:t>
      </w:r>
    </w:p>
    <w:p w14:paraId="41CBE036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substr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characters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, (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random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() *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length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characters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) + 1)::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integer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, 10)</w:t>
      </w:r>
    </w:p>
    <w:p w14:paraId="456549AA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59C7D4A0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qwertyuiopasdfghjklzxcvbnmQWERTYUIOPASDFGHJKLZXCVBNM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'))</w:t>
      </w:r>
    </w:p>
    <w:p w14:paraId="6234DE1B" w14:textId="77777777" w:rsidR="00DF4EF9" w:rsidRPr="00DF4EF9" w:rsidRDefault="00DF4EF9" w:rsidP="00DF4EF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as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symbols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characters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),</w:t>
      </w:r>
    </w:p>
    <w:p w14:paraId="5912027B" w14:textId="50EA1012" w:rsidR="00DD46B2" w:rsidRPr="0069225C" w:rsidRDefault="00DF4EF9" w:rsidP="0069225C">
      <w:pPr>
        <w:spacing w:line="480" w:lineRule="auto"/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generate_series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(1, 1000000) </w:t>
      </w:r>
      <w:proofErr w:type="spellStart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>as</w:t>
      </w:r>
      <w:proofErr w:type="spellEnd"/>
      <w:r w:rsidRPr="00DF4EF9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q;</w:t>
      </w:r>
    </w:p>
    <w:p w14:paraId="5532C4AD" w14:textId="197911EE" w:rsidR="00DD46B2" w:rsidRPr="00407A1D" w:rsidRDefault="00DD46B2" w:rsidP="00407A1D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даних без індексу</w:t>
      </w:r>
    </w:p>
    <w:p w14:paraId="5531039C" w14:textId="5A787CA2" w:rsidR="00DD46B2" w:rsidRPr="003D557A" w:rsidRDefault="009E70B4" w:rsidP="00DD46B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9E70B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46DC85F" wp14:editId="1161665D">
            <wp:extent cx="5940425" cy="4924425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A10A" w14:textId="1E3A9BF3" w:rsidR="00DD46B2" w:rsidRPr="003D557A" w:rsidRDefault="00DD46B2" w:rsidP="00693C8C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С</w:t>
      </w:r>
      <w:r w:rsidR="007503C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</w:t>
      </w: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ворюємо індекс</w:t>
      </w:r>
    </w:p>
    <w:p w14:paraId="1B28E278" w14:textId="48EEAC98" w:rsidR="005D4D19" w:rsidRPr="006D2366" w:rsidRDefault="005D4D19" w:rsidP="005D4D19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DROP INDEX IF EXISTS 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_</w:t>
      </w:r>
      <w:r>
        <w:rPr>
          <w:rFonts w:ascii="Consolas" w:eastAsia="Times New Roman" w:hAnsi="Consolas" w:cs="Times New Roman"/>
          <w:bCs/>
          <w:sz w:val="20"/>
          <w:szCs w:val="20"/>
          <w:lang w:val="en-US"/>
        </w:rPr>
        <w:t>brin</w:t>
      </w: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_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test_text_index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";</w:t>
      </w:r>
    </w:p>
    <w:p w14:paraId="3AB9003C" w14:textId="46CB97BE" w:rsidR="00DD46B2" w:rsidRDefault="005D4D19" w:rsidP="00854CD7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INDEX 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_</w:t>
      </w:r>
      <w:r>
        <w:rPr>
          <w:rFonts w:ascii="Consolas" w:eastAsia="Times New Roman" w:hAnsi="Consolas" w:cs="Times New Roman"/>
          <w:bCs/>
          <w:sz w:val="20"/>
          <w:szCs w:val="20"/>
          <w:lang w:val="en-US"/>
        </w:rPr>
        <w:t>brin</w:t>
      </w: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_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test_text_index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" ON 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_</w:t>
      </w:r>
      <w:r>
        <w:rPr>
          <w:rFonts w:ascii="Consolas" w:eastAsia="Times New Roman" w:hAnsi="Consolas" w:cs="Times New Roman"/>
          <w:bCs/>
          <w:sz w:val="20"/>
          <w:szCs w:val="20"/>
          <w:lang w:val="en-US"/>
        </w:rPr>
        <w:t>brin</w:t>
      </w: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" USING </w:t>
      </w:r>
      <w:r>
        <w:rPr>
          <w:rFonts w:ascii="Consolas" w:eastAsia="Times New Roman" w:hAnsi="Consolas" w:cs="Times New Roman"/>
          <w:bCs/>
          <w:sz w:val="20"/>
          <w:szCs w:val="20"/>
          <w:lang w:val="en-US"/>
        </w:rPr>
        <w:t>brin</w:t>
      </w:r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("</w:t>
      </w:r>
      <w:proofErr w:type="spellStart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test_text</w:t>
      </w:r>
      <w:proofErr w:type="spellEnd"/>
      <w:r w:rsidRPr="006D2366">
        <w:rPr>
          <w:rFonts w:ascii="Consolas" w:eastAsia="Times New Roman" w:hAnsi="Consolas" w:cs="Times New Roman"/>
          <w:bCs/>
          <w:sz w:val="20"/>
          <w:szCs w:val="20"/>
          <w:lang w:val="uk-UA"/>
        </w:rPr>
        <w:t>");</w:t>
      </w:r>
    </w:p>
    <w:p w14:paraId="0B893D4D" w14:textId="77777777" w:rsidR="00854CD7" w:rsidRPr="00854CD7" w:rsidRDefault="00854CD7" w:rsidP="00854CD7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7453F949" w14:textId="548F4D12" w:rsidR="00854CD7" w:rsidRPr="003D557A" w:rsidRDefault="00DD46B2" w:rsidP="00854CD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даних з створеним індексом</w:t>
      </w:r>
    </w:p>
    <w:p w14:paraId="621F644A" w14:textId="7B58C4F0" w:rsidR="00DD46B2" w:rsidRPr="003D557A" w:rsidRDefault="00854CD7" w:rsidP="00DD46B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854CD7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788301D" wp14:editId="46A297FE">
            <wp:extent cx="5940425" cy="4924425"/>
            <wp:effectExtent l="0" t="0" r="317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E66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B52426B" w14:textId="77777777" w:rsidR="00435154" w:rsidRPr="003E7BCC" w:rsidRDefault="00435154" w:rsidP="00435154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Отже, не було отримано помітного пришвидшення пошуку.</w:t>
      </w:r>
    </w:p>
    <w:p w14:paraId="4EF4551F" w14:textId="2860ACD9" w:rsidR="00DD46B2" w:rsidRDefault="00DD46B2" w:rsidP="00DD46B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FD3D61A" w14:textId="77777777" w:rsidR="009A6E30" w:rsidRPr="003D557A" w:rsidRDefault="009A6E30" w:rsidP="00DD46B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1EC44A9" w14:textId="7728FE96" w:rsidR="00F42832" w:rsidRDefault="00DD46B2" w:rsidP="00DD46B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Тригер бази даних </w:t>
      </w: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. Умова для тригера – </w:t>
      </w: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after</w:t>
      </w:r>
      <w:proofErr w:type="spellEnd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update</w:t>
      </w:r>
      <w:proofErr w:type="spellEnd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insert</w:t>
      </w:r>
      <w:proofErr w:type="spellEnd"/>
    </w:p>
    <w:p w14:paraId="7ABBC496" w14:textId="77777777" w:rsidR="009A6E30" w:rsidRPr="00F42832" w:rsidRDefault="009A6E30" w:rsidP="00DD46B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3F62537" w14:textId="195CEED3" w:rsidR="00A5545B" w:rsidRPr="00F42832" w:rsidRDefault="00DD46B2" w:rsidP="007A65B6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Тригер:</w:t>
      </w:r>
    </w:p>
    <w:p w14:paraId="062D7C87" w14:textId="0665BF8D" w:rsidR="00A5545B" w:rsidRPr="0017293C" w:rsidRDefault="00A5545B" w:rsidP="007A65B6">
      <w:pPr>
        <w:ind w:firstLine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CREATE TRIGGER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insertModel</w:t>
      </w:r>
      <w:proofErr w:type="spellEnd"/>
    </w:p>
    <w:p w14:paraId="1A0EFA99" w14:textId="77777777" w:rsidR="00A5545B" w:rsidRPr="0017293C" w:rsidRDefault="00A5545B" w:rsidP="007A65B6">
      <w:pPr>
        <w:ind w:firstLine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AFTER INSERT</w:t>
      </w:r>
    </w:p>
    <w:p w14:paraId="4BB071DC" w14:textId="77777777" w:rsidR="00A5545B" w:rsidRPr="0017293C" w:rsidRDefault="00A5545B" w:rsidP="007A65B6">
      <w:pPr>
        <w:ind w:firstLine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ON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model</w:t>
      </w:r>
      <w:proofErr w:type="spellEnd"/>
    </w:p>
    <w:p w14:paraId="4B0CDA31" w14:textId="77777777" w:rsidR="00A5545B" w:rsidRPr="0017293C" w:rsidRDefault="00A5545B" w:rsidP="007A65B6">
      <w:pPr>
        <w:ind w:firstLine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FOR EACH ROW</w:t>
      </w:r>
    </w:p>
    <w:p w14:paraId="50FFD10A" w14:textId="2E13FC8B" w:rsidR="00A5545B" w:rsidRPr="0017293C" w:rsidRDefault="00A5545B" w:rsidP="007A65B6">
      <w:pPr>
        <w:ind w:firstLine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EXECUTE PROCEDURE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insertIntoModel</w:t>
      </w:r>
      <w:proofErr w:type="spellEnd"/>
      <w:r w:rsidRPr="0017293C">
        <w:rPr>
          <w:rFonts w:ascii="Consolas" w:eastAsia="Times New Roman" w:hAnsi="Consolas" w:cs="Times New Roman"/>
          <w:bCs/>
          <w:lang w:val="uk-UA"/>
        </w:rPr>
        <w:t>();</w:t>
      </w:r>
    </w:p>
    <w:p w14:paraId="4FCC1EC3" w14:textId="6B0E9A77" w:rsidR="00F42832" w:rsidRDefault="00F42832" w:rsidP="007A65B6">
      <w:pPr>
        <w:ind w:firstLine="708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2A48B873" w14:textId="42D8D8F0" w:rsidR="009A6E30" w:rsidRDefault="009A6E30" w:rsidP="007A65B6">
      <w:pPr>
        <w:ind w:firstLine="708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5100D7B9" w14:textId="77777777" w:rsidR="009A6E30" w:rsidRDefault="009A6E30" w:rsidP="007A65B6">
      <w:pPr>
        <w:ind w:firstLine="708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3D1768C3" w14:textId="6397630D" w:rsidR="00F42832" w:rsidRPr="00F42832" w:rsidRDefault="00F42832" w:rsidP="007A65B6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Функція після спрацювання тригера:</w:t>
      </w:r>
    </w:p>
    <w:p w14:paraId="7978A944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CREATE OR REPLACE FUNCTION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insertIntoModel</w:t>
      </w:r>
      <w:proofErr w:type="spellEnd"/>
      <w:r w:rsidRPr="0017293C">
        <w:rPr>
          <w:rFonts w:ascii="Consolas" w:eastAsia="Times New Roman" w:hAnsi="Consolas" w:cs="Times New Roman"/>
          <w:bCs/>
          <w:lang w:val="uk-UA"/>
        </w:rPr>
        <w:t>()</w:t>
      </w:r>
    </w:p>
    <w:p w14:paraId="25029575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RETURNS TRIGGER </w:t>
      </w:r>
    </w:p>
    <w:p w14:paraId="6F2C77CD" w14:textId="540DD6A5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LANGUAGE PLPGSQL</w:t>
      </w:r>
    </w:p>
    <w:p w14:paraId="17FCEC8F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 xml:space="preserve">  AS</w:t>
      </w:r>
    </w:p>
    <w:p w14:paraId="5D0BF1CE" w14:textId="6DC1C0FD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>$$</w:t>
      </w:r>
    </w:p>
    <w:p w14:paraId="2E484D18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>BEGIN</w:t>
      </w:r>
    </w:p>
    <w:p w14:paraId="26C262B8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ab/>
      </w:r>
      <w:r w:rsidRPr="0017293C">
        <w:rPr>
          <w:rFonts w:ascii="Consolas" w:eastAsia="Times New Roman" w:hAnsi="Consolas" w:cs="Times New Roman"/>
          <w:bCs/>
          <w:lang w:val="uk-UA"/>
        </w:rPr>
        <w:tab/>
        <w:t xml:space="preserve"> UPDATE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bus</w:t>
      </w:r>
      <w:proofErr w:type="spellEnd"/>
    </w:p>
    <w:p w14:paraId="0A51EDE3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ab/>
      </w:r>
      <w:r w:rsidRPr="0017293C">
        <w:rPr>
          <w:rFonts w:ascii="Consolas" w:eastAsia="Times New Roman" w:hAnsi="Consolas" w:cs="Times New Roman"/>
          <w:bCs/>
          <w:lang w:val="uk-UA"/>
        </w:rPr>
        <w:tab/>
        <w:t xml:space="preserve"> SET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model_id</w:t>
      </w:r>
      <w:proofErr w:type="spellEnd"/>
      <w:r w:rsidRPr="0017293C">
        <w:rPr>
          <w:rFonts w:ascii="Consolas" w:eastAsia="Times New Roman" w:hAnsi="Consolas" w:cs="Times New Roman"/>
          <w:bCs/>
          <w:lang w:val="uk-UA"/>
        </w:rPr>
        <w:t xml:space="preserve"> =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NEW.model_id</w:t>
      </w:r>
      <w:proofErr w:type="spellEnd"/>
    </w:p>
    <w:p w14:paraId="041FC40F" w14:textId="5CCF4234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ab/>
      </w:r>
      <w:r w:rsidRPr="0017293C">
        <w:rPr>
          <w:rFonts w:ascii="Consolas" w:eastAsia="Times New Roman" w:hAnsi="Consolas" w:cs="Times New Roman"/>
          <w:bCs/>
          <w:lang w:val="uk-UA"/>
        </w:rPr>
        <w:tab/>
        <w:t xml:space="preserve"> WHERE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bus_id</w:t>
      </w:r>
      <w:proofErr w:type="spellEnd"/>
      <w:r w:rsidRPr="0017293C">
        <w:rPr>
          <w:rFonts w:ascii="Consolas" w:eastAsia="Times New Roman" w:hAnsi="Consolas" w:cs="Times New Roman"/>
          <w:bCs/>
          <w:lang w:val="uk-UA"/>
        </w:rPr>
        <w:t xml:space="preserve"> = 1;</w:t>
      </w:r>
    </w:p>
    <w:p w14:paraId="51B11577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ab/>
      </w:r>
      <w:r w:rsidRPr="0017293C">
        <w:rPr>
          <w:rFonts w:ascii="Consolas" w:eastAsia="Times New Roman" w:hAnsi="Consolas" w:cs="Times New Roman"/>
          <w:bCs/>
          <w:lang w:val="uk-UA"/>
        </w:rPr>
        <w:tab/>
        <w:t xml:space="preserve"> </w:t>
      </w:r>
    </w:p>
    <w:p w14:paraId="119161E8" w14:textId="77777777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ab/>
        <w:t>RETURN NEW;</w:t>
      </w:r>
    </w:p>
    <w:p w14:paraId="1165B56F" w14:textId="31947BB4" w:rsidR="00A5545B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>END;</w:t>
      </w:r>
    </w:p>
    <w:p w14:paraId="07E6D404" w14:textId="779C82B0" w:rsidR="00DD46B2" w:rsidRPr="0017293C" w:rsidRDefault="00A5545B" w:rsidP="007A65B6">
      <w:pPr>
        <w:ind w:left="708"/>
        <w:rPr>
          <w:rFonts w:ascii="Consolas" w:eastAsia="Times New Roman" w:hAnsi="Consolas" w:cs="Times New Roman"/>
          <w:bCs/>
          <w:lang w:val="uk-UA"/>
        </w:rPr>
      </w:pPr>
      <w:r w:rsidRPr="0017293C">
        <w:rPr>
          <w:rFonts w:ascii="Consolas" w:eastAsia="Times New Roman" w:hAnsi="Consolas" w:cs="Times New Roman"/>
          <w:bCs/>
          <w:lang w:val="uk-UA"/>
        </w:rPr>
        <w:t>$$</w:t>
      </w:r>
    </w:p>
    <w:p w14:paraId="4A4E9232" w14:textId="3AC33125" w:rsidR="0003762D" w:rsidRPr="003D557A" w:rsidRDefault="0003762D" w:rsidP="00A5545B">
      <w:pPr>
        <w:ind w:left="708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3D605EF1" w14:textId="78B8EC4E" w:rsidR="00DD46B2" w:rsidRDefault="00DD46B2" w:rsidP="00DD46B2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Принцип роботи</w:t>
      </w:r>
    </w:p>
    <w:p w14:paraId="42EAA5A8" w14:textId="7266C132" w:rsidR="00ED00A0" w:rsidRPr="009A6E30" w:rsidRDefault="0017293C" w:rsidP="00DD46B2">
      <w:pPr>
        <w:rPr>
          <w:rFonts w:ascii="Consolas" w:eastAsia="Times New Roman" w:hAnsi="Consolas" w:cs="Times New Roman"/>
          <w:bCs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ab/>
        <w:t xml:space="preserve">Після додавання нового рядка в таблицю </w:t>
      </w:r>
      <w:r w:rsidRPr="0017293C">
        <w:rPr>
          <w:rFonts w:ascii="Consolas" w:eastAsia="Times New Roman" w:hAnsi="Consolas" w:cs="Times New Roman"/>
          <w:bCs/>
          <w:lang w:val="en-US"/>
        </w:rPr>
        <w:t>model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спрацьовує тригер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insertModel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який викликає функцію </w:t>
      </w:r>
      <w:proofErr w:type="spellStart"/>
      <w:r w:rsidRPr="0017293C">
        <w:rPr>
          <w:rFonts w:ascii="Consolas" w:eastAsia="Times New Roman" w:hAnsi="Consolas" w:cs="Times New Roman"/>
          <w:bCs/>
          <w:lang w:val="uk-UA"/>
        </w:rPr>
        <w:t>insertIntoModel</w:t>
      </w:r>
      <w:proofErr w:type="spellEnd"/>
      <w:r w:rsidRPr="0017293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()</w:t>
      </w:r>
      <w:r w:rsidRPr="0017293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– і ця функція модифікує інформацію</w:t>
      </w:r>
      <w:r w:rsidR="00F63D6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 першому рядку</w:t>
      </w:r>
      <w:r w:rsidR="00243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243585" w:rsidRPr="0017293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таблиці </w:t>
      </w:r>
      <w:r w:rsidR="00243585" w:rsidRPr="00F63D6E">
        <w:rPr>
          <w:rFonts w:ascii="Consolas" w:eastAsia="Times New Roman" w:hAnsi="Consolas" w:cs="Times New Roman"/>
          <w:bCs/>
          <w:lang w:val="en-US"/>
        </w:rPr>
        <w:t>bus</w:t>
      </w:r>
      <w:r w:rsidRPr="0017293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 полі </w:t>
      </w:r>
      <w:r w:rsidRPr="0017293C">
        <w:rPr>
          <w:rFonts w:ascii="Consolas" w:eastAsia="Times New Roman" w:hAnsi="Consolas" w:cs="Times New Roman"/>
          <w:bCs/>
          <w:lang w:val="en-US"/>
        </w:rPr>
        <w:t>model</w:t>
      </w:r>
      <w:r w:rsidRPr="00F63D6E">
        <w:rPr>
          <w:rFonts w:ascii="Consolas" w:eastAsia="Times New Roman" w:hAnsi="Consolas" w:cs="Times New Roman"/>
          <w:bCs/>
          <w:lang w:val="uk-UA"/>
        </w:rPr>
        <w:t>_</w:t>
      </w:r>
      <w:r w:rsidRPr="00F63D6E">
        <w:rPr>
          <w:rFonts w:ascii="Consolas" w:eastAsia="Times New Roman" w:hAnsi="Consolas" w:cs="Times New Roman"/>
          <w:bCs/>
          <w:lang w:val="en-US"/>
        </w:rPr>
        <w:t>id</w:t>
      </w:r>
      <w:r w:rsidRPr="00F63D6E">
        <w:rPr>
          <w:rFonts w:ascii="Times New Roman" w:eastAsia="Times New Roman" w:hAnsi="Times New Roman" w:cs="Times New Roman"/>
          <w:bCs/>
          <w:lang w:val="uk-UA"/>
        </w:rPr>
        <w:t xml:space="preserve"> </w:t>
      </w:r>
      <w:r w:rsidRPr="0017293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 </w:t>
      </w:r>
      <w:r w:rsidRPr="00F63D6E">
        <w:rPr>
          <w:rFonts w:ascii="Consolas" w:eastAsia="Times New Roman" w:hAnsi="Consolas" w:cs="Times New Roman"/>
          <w:bCs/>
          <w:lang w:val="en-US"/>
        </w:rPr>
        <w:t>model</w:t>
      </w:r>
      <w:r w:rsidRPr="00F63D6E">
        <w:rPr>
          <w:rFonts w:ascii="Consolas" w:eastAsia="Times New Roman" w:hAnsi="Consolas" w:cs="Times New Roman"/>
          <w:bCs/>
          <w:lang w:val="uk-UA"/>
        </w:rPr>
        <w:t>_</w:t>
      </w:r>
      <w:r w:rsidRPr="00F63D6E">
        <w:rPr>
          <w:rFonts w:ascii="Consolas" w:eastAsia="Times New Roman" w:hAnsi="Consolas" w:cs="Times New Roman"/>
          <w:bCs/>
          <w:lang w:val="en-US"/>
        </w:rPr>
        <w:t>id</w:t>
      </w:r>
      <w:r w:rsidRPr="0017293C">
        <w:rPr>
          <w:rFonts w:ascii="Consolas" w:eastAsia="Times New Roman" w:hAnsi="Consolas" w:cs="Times New Roman"/>
          <w:bCs/>
          <w:lang w:val="uk-UA"/>
        </w:rPr>
        <w:t xml:space="preserve"> </w:t>
      </w:r>
      <w:r w:rsidR="00F63D6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 щ</w:t>
      </w:r>
      <w:r w:rsidRPr="0017293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ойно доданого рядка в таблицю </w:t>
      </w:r>
      <w:r w:rsidRPr="00F63D6E">
        <w:rPr>
          <w:rFonts w:ascii="Consolas" w:eastAsia="Times New Roman" w:hAnsi="Consolas" w:cs="Times New Roman"/>
          <w:bCs/>
          <w:lang w:val="en-US"/>
        </w:rPr>
        <w:t>model</w:t>
      </w:r>
      <w:r w:rsidRPr="0017293C">
        <w:rPr>
          <w:rFonts w:ascii="Consolas" w:eastAsia="Times New Roman" w:hAnsi="Consolas" w:cs="Times New Roman"/>
          <w:bCs/>
          <w:lang w:val="uk-UA"/>
        </w:rPr>
        <w:t>.</w:t>
      </w:r>
    </w:p>
    <w:p w14:paraId="7BBB9107" w14:textId="77777777" w:rsidR="00ED00A0" w:rsidRPr="0017293C" w:rsidRDefault="00ED00A0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8C37501" w14:textId="678E1653" w:rsidR="00DD46B2" w:rsidRPr="003D557A" w:rsidRDefault="00DD46B2" w:rsidP="00DD46B2">
      <w:pPr>
        <w:jc w:val="center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/>
        </w:rPr>
        <w:t>Приклад</w:t>
      </w:r>
    </w:p>
    <w:p w14:paraId="3D6C88D8" w14:textId="7026B46C" w:rsidR="00DD46B2" w:rsidRPr="003D557A" w:rsidRDefault="00ED00A0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D00A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5AFD1309" wp14:editId="0F944050">
            <wp:simplePos x="0" y="0"/>
            <wp:positionH relativeFrom="margin">
              <wp:posOffset>0</wp:posOffset>
            </wp:positionH>
            <wp:positionV relativeFrom="paragraph">
              <wp:posOffset>308610</wp:posOffset>
            </wp:positionV>
            <wp:extent cx="1970405" cy="13836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0A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634CE910" wp14:editId="1CB61019">
            <wp:simplePos x="0" y="0"/>
            <wp:positionH relativeFrom="margin">
              <wp:posOffset>2130425</wp:posOffset>
            </wp:positionH>
            <wp:positionV relativeFrom="paragraph">
              <wp:posOffset>308159</wp:posOffset>
            </wp:positionV>
            <wp:extent cx="3801745" cy="1554480"/>
            <wp:effectExtent l="0" t="0" r="825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B2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Таблиці до змін:</w:t>
      </w:r>
    </w:p>
    <w:p w14:paraId="351DD271" w14:textId="77777777" w:rsidR="00ED00A0" w:rsidRPr="003D557A" w:rsidRDefault="00ED00A0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C80564D" w14:textId="33BFC302" w:rsidR="00DD46B2" w:rsidRPr="003D557A" w:rsidRDefault="00ED00A0" w:rsidP="00ED00A0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D00A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DD5C710" wp14:editId="3C80072B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2012950" cy="1437005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69" cy="1441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0A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0F16E0E9" wp14:editId="66C79698">
            <wp:simplePos x="0" y="0"/>
            <wp:positionH relativeFrom="margin">
              <wp:posOffset>2176145</wp:posOffset>
            </wp:positionH>
            <wp:positionV relativeFrom="paragraph">
              <wp:posOffset>342265</wp:posOffset>
            </wp:positionV>
            <wp:extent cx="3901440" cy="1784985"/>
            <wp:effectExtent l="0" t="0" r="381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B2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Додали </w:t>
      </w:r>
      <w:r w:rsidR="00870B2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запис в таблицю </w:t>
      </w:r>
      <w:r w:rsidR="00870B27" w:rsidRPr="00F63D6E">
        <w:rPr>
          <w:rFonts w:ascii="Consolas" w:eastAsia="Times New Roman" w:hAnsi="Consolas" w:cs="Times New Roman"/>
          <w:bCs/>
          <w:lang w:val="en-US"/>
        </w:rPr>
        <w:t>model</w:t>
      </w:r>
      <w:r w:rsidR="00DD46B2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:</w:t>
      </w:r>
    </w:p>
    <w:p w14:paraId="327B85CA" w14:textId="2F134845" w:rsidR="00DD46B2" w:rsidRPr="00ED00A0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0969129" w14:textId="68748216" w:rsidR="00DD46B2" w:rsidRDefault="00DD46B2" w:rsidP="00DD46B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8AF848B" w14:textId="4864903E" w:rsidR="00F723F3" w:rsidRDefault="00F723F3" w:rsidP="00DD46B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4FE6FB7" w14:textId="77777777" w:rsidR="00E247A2" w:rsidRPr="003D557A" w:rsidRDefault="00E247A2" w:rsidP="00DD46B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235EF63" w14:textId="2F5775D0" w:rsidR="00DD46B2" w:rsidRPr="003D557A" w:rsidRDefault="00DD46B2" w:rsidP="00AC7AD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 xml:space="preserve">Рівні ізоляції транзакцій у </w:t>
      </w: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</w:p>
    <w:p w14:paraId="1A2D9E01" w14:textId="15D3C6E8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Транзакція — це N (N≥1) запитів до БД, які успішно виконуються всі разом або зовсім не</w:t>
      </w:r>
      <w:r w:rsidR="00393C0E" w:rsidRPr="00393C0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виконуються. Ізольованість транзакції показує те, наскільки сильно вони впливають одне на одного паралельно виконуються транзакції.</w:t>
      </w:r>
    </w:p>
    <w:p w14:paraId="63135BB6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Вибираючи рівень транзакції, ми намагаємося дійти консенсусу у</w:t>
      </w:r>
    </w:p>
    <w:p w14:paraId="78B23CAA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виборі між високою узгодженістю даних між транзакціями та швидкістю</w:t>
      </w:r>
    </w:p>
    <w:p w14:paraId="68CE4702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виконання цих транзакцій.</w:t>
      </w:r>
    </w:p>
    <w:p w14:paraId="4C86FE4E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Варто зазначити, що найвищу швидкість виконання та найнижчу</w:t>
      </w:r>
    </w:p>
    <w:p w14:paraId="71D6C35C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узгодженість має рівень </w:t>
      </w:r>
      <w:proofErr w:type="spellStart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read</w:t>
      </w:r>
      <w:proofErr w:type="spellEnd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uncommitted</w:t>
      </w:r>
      <w:proofErr w:type="spellEnd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Найнижчу швидкість виконання та</w:t>
      </w:r>
    </w:p>
    <w:p w14:paraId="57119622" w14:textId="77777777" w:rsidR="00DD46B2" w:rsidRPr="003D557A" w:rsidRDefault="00DD46B2" w:rsidP="00DD46B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найвищу узгодженість — </w:t>
      </w:r>
      <w:proofErr w:type="spellStart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serializable</w:t>
      </w:r>
      <w:proofErr w:type="spellEnd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8B97DFA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При паралельному виконанні транзакцій можливі </w:t>
      </w:r>
      <w:proofErr w:type="spellStart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виникненя</w:t>
      </w:r>
      <w:proofErr w:type="spellEnd"/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таких проблем:</w:t>
      </w:r>
    </w:p>
    <w:p w14:paraId="5F22C1AD" w14:textId="77777777" w:rsidR="00DD46B2" w:rsidRPr="003D557A" w:rsidRDefault="00DD46B2" w:rsidP="00DD46B2">
      <w:pPr>
        <w:pStyle w:val="ListParagraph"/>
        <w:numPr>
          <w:ilvl w:val="0"/>
          <w:numId w:val="2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Втрачене оновлення - ситуація, коли при одночасній зміні одного блоку даних різними транзакціями, одна зі змін втрачається.</w:t>
      </w:r>
    </w:p>
    <w:p w14:paraId="536CEC3A" w14:textId="78826BC0" w:rsidR="00DD46B2" w:rsidRPr="003D557A" w:rsidRDefault="00DD46B2" w:rsidP="00DD46B2">
      <w:pPr>
        <w:pStyle w:val="ListParagraph"/>
        <w:numPr>
          <w:ilvl w:val="0"/>
          <w:numId w:val="2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«Брудне» читання</w:t>
      </w:r>
      <w:r w:rsidR="00393C0E" w:rsidRPr="00393C0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 читання даних, які додані чи змінені транзакцією, яка згодом не підтвердиться (відкотиться).</w:t>
      </w:r>
    </w:p>
    <w:p w14:paraId="14AF59DF" w14:textId="77777777" w:rsidR="00DD46B2" w:rsidRPr="003D557A" w:rsidRDefault="00DD46B2" w:rsidP="00DD46B2">
      <w:pPr>
        <w:pStyle w:val="ListParagraph"/>
        <w:numPr>
          <w:ilvl w:val="0"/>
          <w:numId w:val="2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Неповторюване читання - ситуація, коли при повторному читанні в рамках однієї транзакції, раніше прочитані дані виявляються зміненими.</w:t>
      </w:r>
    </w:p>
    <w:p w14:paraId="26176999" w14:textId="77777777" w:rsidR="00DD46B2" w:rsidRPr="003D557A" w:rsidRDefault="00DD46B2" w:rsidP="00DD46B2">
      <w:pPr>
        <w:pStyle w:val="ListParagraph"/>
        <w:numPr>
          <w:ilvl w:val="0"/>
          <w:numId w:val="2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Фантомне читання - ситуація, коли при повторному читанні в рамках однієї транзакції одна і та ж вибірка дає різні множини рядків.</w:t>
      </w:r>
    </w:p>
    <w:p w14:paraId="6B3AE527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D75E973" w14:textId="77777777" w:rsidR="00DD46B2" w:rsidRPr="003D557A" w:rsidRDefault="00DD46B2" w:rsidP="00DD46B2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Стандарт SQL-92</w:t>
      </w:r>
    </w:p>
    <w:p w14:paraId="3F89CA5A" w14:textId="463E4B48" w:rsidR="00DD46B2" w:rsidRDefault="00DD46B2" w:rsidP="00DD46B2">
      <w:pPr>
        <w:pStyle w:val="ListParagraph"/>
        <w:numPr>
          <w:ilvl w:val="0"/>
          <w:numId w:val="3"/>
        </w:numPr>
        <w:ind w:left="0"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Serializable</w:t>
      </w:r>
      <w:proofErr w:type="spellEnd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(впорядкованість)</w:t>
      </w:r>
    </w:p>
    <w:p w14:paraId="5EDAD0A3" w14:textId="77777777" w:rsidR="00392858" w:rsidRDefault="00392858" w:rsidP="00392858">
      <w:pPr>
        <w:pStyle w:val="ListParagraph"/>
        <w:ind w:left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607C76A" w14:textId="38D57AB2" w:rsidR="00392858" w:rsidRDefault="00392858" w:rsidP="00392858">
      <w:pPr>
        <w:pStyle w:val="ListParagraph"/>
        <w:ind w:left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D31C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0D0C95D" wp14:editId="2E491F30">
            <wp:extent cx="5204263" cy="28065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263" cy="28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5F8" w14:textId="2491B0A1" w:rsidR="00DD46B2" w:rsidRPr="00FD31CA" w:rsidRDefault="00392858" w:rsidP="00FD31CA">
      <w:pPr>
        <w:pStyle w:val="ListParagraph"/>
        <w:ind w:left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D31C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31C18446" wp14:editId="6B78D83C">
            <wp:extent cx="5204460" cy="28060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421D" w14:textId="6D605B0B" w:rsidR="00DD46B2" w:rsidRPr="003D557A" w:rsidRDefault="00392858" w:rsidP="00392858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9285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6E3A231D" wp14:editId="301B9D1F">
            <wp:simplePos x="0" y="0"/>
            <wp:positionH relativeFrom="margin">
              <wp:posOffset>3037205</wp:posOffset>
            </wp:positionH>
            <wp:positionV relativeFrom="paragraph">
              <wp:posOffset>492125</wp:posOffset>
            </wp:positionV>
            <wp:extent cx="2901950" cy="23075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285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1F044B08" wp14:editId="3BE7E42F">
            <wp:simplePos x="0" y="0"/>
            <wp:positionH relativeFrom="margin">
              <wp:align>left</wp:align>
            </wp:positionH>
            <wp:positionV relativeFrom="paragraph">
              <wp:posOffset>479425</wp:posOffset>
            </wp:positionV>
            <wp:extent cx="2884805" cy="231013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B2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Як бачимо, дані у </w:t>
      </w:r>
      <w:r w:rsidR="007160EF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транзакціях</w:t>
      </w:r>
      <w:r w:rsidR="00DD46B2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ізольовано.</w:t>
      </w:r>
      <w:r w:rsidR="00DD46B2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cr/>
      </w:r>
    </w:p>
    <w:p w14:paraId="40AF1838" w14:textId="7777777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840F357" w14:textId="2047F427" w:rsidR="00DD46B2" w:rsidRDefault="00703FF9" w:rsidP="00DD46B2">
      <w:pPr>
        <w:pStyle w:val="ListParagraph"/>
        <w:numPr>
          <w:ilvl w:val="0"/>
          <w:numId w:val="3"/>
        </w:numPr>
        <w:ind w:left="0"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703F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7C401E40" wp14:editId="37587FE9">
            <wp:simplePos x="0" y="0"/>
            <wp:positionH relativeFrom="margin">
              <wp:posOffset>2858135</wp:posOffset>
            </wp:positionH>
            <wp:positionV relativeFrom="paragraph">
              <wp:posOffset>325755</wp:posOffset>
            </wp:positionV>
            <wp:extent cx="3082290" cy="2331085"/>
            <wp:effectExtent l="0" t="0" r="381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F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7D258D06" wp14:editId="1E8733DA">
            <wp:simplePos x="0" y="0"/>
            <wp:positionH relativeFrom="column">
              <wp:posOffset>-451485</wp:posOffset>
            </wp:positionH>
            <wp:positionV relativeFrom="paragraph">
              <wp:posOffset>325755</wp:posOffset>
            </wp:positionV>
            <wp:extent cx="3064510" cy="2378710"/>
            <wp:effectExtent l="0" t="0" r="2540" b="254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46B2"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Repeatable</w:t>
      </w:r>
      <w:proofErr w:type="spellEnd"/>
      <w:r w:rsidR="00DD46B2"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DD46B2"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read</w:t>
      </w:r>
      <w:proofErr w:type="spellEnd"/>
      <w:r w:rsidR="00DD46B2"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(повторюваність читання)</w:t>
      </w:r>
    </w:p>
    <w:p w14:paraId="0EC3FFAA" w14:textId="1ED8A9B7" w:rsidR="00DD46B2" w:rsidRPr="003D557A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033D2EF" w14:textId="06B30B7B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Тепер транзакція T2(</w:t>
      </w:r>
      <w:r w:rsidR="00703FF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права) буде чекати поки T1 не зафіксує зміни</w:t>
      </w:r>
    </w:p>
    <w:p w14:paraId="282A23AB" w14:textId="17316EE3" w:rsidR="00DD46B2" w:rsidRPr="004730AD" w:rsidRDefault="00DD46B2" w:rsidP="004730A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або не відмінить </w:t>
      </w:r>
      <w:r w:rsidR="00703FF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ї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х</w:t>
      </w:r>
      <w:r w:rsidR="00703FF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73A7178E" w14:textId="692DF152" w:rsidR="00DD46B2" w:rsidRPr="003D557A" w:rsidRDefault="00DD46B2" w:rsidP="00DD46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бачимо, </w:t>
      </w:r>
      <w:proofErr w:type="spellStart"/>
      <w:r w:rsidRPr="003D557A">
        <w:rPr>
          <w:rFonts w:ascii="Times New Roman" w:hAnsi="Times New Roman" w:cs="Times New Roman"/>
          <w:sz w:val="28"/>
          <w:szCs w:val="28"/>
          <w:lang w:val="uk-UA"/>
        </w:rPr>
        <w:t>Repeatable</w:t>
      </w:r>
      <w:proofErr w:type="spellEnd"/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0C2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3D557A">
        <w:rPr>
          <w:rFonts w:ascii="Times New Roman" w:hAnsi="Times New Roman" w:cs="Times New Roman"/>
          <w:sz w:val="28"/>
          <w:szCs w:val="28"/>
          <w:lang w:val="uk-UA"/>
        </w:rPr>
        <w:t>ead</w:t>
      </w:r>
      <w:proofErr w:type="spellEnd"/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 не дозволяє виконувати операції зміни даних, якщо дані вже було модифіковано у іншій незавершеній транзакції. Тому використання </w:t>
      </w:r>
      <w:proofErr w:type="spellStart"/>
      <w:r w:rsidRPr="003D557A">
        <w:rPr>
          <w:rFonts w:ascii="Times New Roman" w:hAnsi="Times New Roman" w:cs="Times New Roman"/>
          <w:sz w:val="28"/>
          <w:szCs w:val="28"/>
          <w:lang w:val="uk-UA"/>
        </w:rPr>
        <w:t>Repeatable</w:t>
      </w:r>
      <w:proofErr w:type="spellEnd"/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0C2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3D557A">
        <w:rPr>
          <w:rFonts w:ascii="Times New Roman" w:hAnsi="Times New Roman" w:cs="Times New Roman"/>
          <w:sz w:val="28"/>
          <w:szCs w:val="28"/>
          <w:lang w:val="uk-UA"/>
        </w:rPr>
        <w:t>ead</w:t>
      </w:r>
      <w:proofErr w:type="spellEnd"/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 рекомендоване тільки для режиму </w:t>
      </w:r>
      <w:r w:rsidR="00F17F22" w:rsidRPr="003D557A">
        <w:rPr>
          <w:rFonts w:ascii="Times New Roman" w:hAnsi="Times New Roman" w:cs="Times New Roman"/>
          <w:sz w:val="28"/>
          <w:szCs w:val="28"/>
          <w:lang w:val="uk-UA"/>
        </w:rPr>
        <w:t>читання</w:t>
      </w:r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C3FAAE1" w14:textId="77777777" w:rsidR="00DD46B2" w:rsidRPr="003D557A" w:rsidRDefault="00DD46B2" w:rsidP="00DD46B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8B6329" w14:textId="77777777" w:rsidR="00DD46B2" w:rsidRPr="003D557A" w:rsidRDefault="00DD46B2" w:rsidP="00DD46B2">
      <w:pPr>
        <w:pStyle w:val="ListParagraph"/>
        <w:numPr>
          <w:ilvl w:val="0"/>
          <w:numId w:val="3"/>
        </w:numPr>
        <w:ind w:left="0"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>Read</w:t>
      </w:r>
      <w:proofErr w:type="spellEnd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>committed</w:t>
      </w:r>
      <w:proofErr w:type="spellEnd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(читання фіксованих даних) </w:t>
      </w:r>
    </w:p>
    <w:p w14:paraId="390838EE" w14:textId="15FC8D85" w:rsidR="00DD46B2" w:rsidRPr="00E56D2E" w:rsidRDefault="00E56D2E" w:rsidP="00E56D2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6D2E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4480D66C" wp14:editId="6DF11A5F">
            <wp:simplePos x="0" y="0"/>
            <wp:positionH relativeFrom="margin">
              <wp:align>left</wp:align>
            </wp:positionH>
            <wp:positionV relativeFrom="paragraph">
              <wp:posOffset>1543050</wp:posOffset>
            </wp:positionV>
            <wp:extent cx="2865120" cy="2641600"/>
            <wp:effectExtent l="0" t="0" r="0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D2E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7E905062" wp14:editId="2DA35FC7">
            <wp:simplePos x="0" y="0"/>
            <wp:positionH relativeFrom="margin">
              <wp:align>right</wp:align>
            </wp:positionH>
            <wp:positionV relativeFrom="paragraph">
              <wp:posOffset>1543050</wp:posOffset>
            </wp:positionV>
            <wp:extent cx="2838450" cy="2641600"/>
            <wp:effectExtent l="0" t="0" r="0" b="635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B2"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Прийнятий за замовчуванням рівень для </w:t>
      </w:r>
      <w:proofErr w:type="spellStart"/>
      <w:r w:rsidR="00DD46B2" w:rsidRPr="003D557A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="00DD46B2" w:rsidRPr="003D557A">
        <w:rPr>
          <w:rFonts w:ascii="Times New Roman" w:hAnsi="Times New Roman" w:cs="Times New Roman"/>
          <w:sz w:val="28"/>
          <w:szCs w:val="28"/>
          <w:lang w:val="uk-UA"/>
        </w:rPr>
        <w:t>. Закінчене читання, при якому відсутнє «брудне» читання (тобто, читання одним користувачем даних, що не були зафіксовані в БД командою COMMIT). Проте, в процесі роботи однієї транзакції інша може бути успішно закінчена, і зроблені нею зміни зафіксовані. В підсумку, перша транзакція буде працювати з іншим набором даних. Це проблема неповторюваного читання</w:t>
      </w:r>
    </w:p>
    <w:p w14:paraId="0B7CD4BC" w14:textId="14CDE2D0" w:rsidR="00DD46B2" w:rsidRDefault="00DD46B2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9830195" w14:textId="77777777" w:rsidR="00E56D2E" w:rsidRPr="003D557A" w:rsidRDefault="00E56D2E" w:rsidP="00DD46B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EF9F4B5" w14:textId="77777777" w:rsidR="00DD46B2" w:rsidRPr="003D557A" w:rsidRDefault="00DD46B2" w:rsidP="00DD46B2">
      <w:pPr>
        <w:pStyle w:val="ListParagraph"/>
        <w:numPr>
          <w:ilvl w:val="0"/>
          <w:numId w:val="3"/>
        </w:numPr>
        <w:ind w:left="0"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>Read</w:t>
      </w:r>
      <w:proofErr w:type="spellEnd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>uncommitted</w:t>
      </w:r>
      <w:proofErr w:type="spellEnd"/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(читання незафіксованих даних) </w:t>
      </w:r>
    </w:p>
    <w:p w14:paraId="662D975F" w14:textId="77777777" w:rsidR="00DD46B2" w:rsidRPr="003D557A" w:rsidRDefault="00DD46B2" w:rsidP="00DD46B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Найнижчий рівень ізоляції, який відповідає рівню 0. Він гарантує тільки відсутність втрачених оновлень. Якщо декілька транзакцій одночасно намагались змінювати один і той же рядок, то в кінцевому варіанті рядок буде мати значення, визначений останньою успішно виконаною транзакцією. У </w:t>
      </w:r>
      <w:proofErr w:type="spellStart"/>
      <w:r w:rsidRPr="003D557A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 READ UNCOMMITTED розглядається як READ COMMITTED.</w:t>
      </w:r>
    </w:p>
    <w:p w14:paraId="68F594E8" w14:textId="77777777" w:rsidR="003629E3" w:rsidRDefault="003629E3"/>
    <w:sectPr w:rsidR="003629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81D60"/>
    <w:multiLevelType w:val="hybridMultilevel"/>
    <w:tmpl w:val="15E696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73321"/>
    <w:multiLevelType w:val="hybridMultilevel"/>
    <w:tmpl w:val="65EC73A8"/>
    <w:lvl w:ilvl="0" w:tplc="FB6E3E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5A72D09"/>
    <w:multiLevelType w:val="hybridMultilevel"/>
    <w:tmpl w:val="7F6EFD14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BE01805"/>
    <w:multiLevelType w:val="hybridMultilevel"/>
    <w:tmpl w:val="8432E482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53"/>
    <w:rsid w:val="00003804"/>
    <w:rsid w:val="0003762D"/>
    <w:rsid w:val="000530AD"/>
    <w:rsid w:val="000714A5"/>
    <w:rsid w:val="0009357B"/>
    <w:rsid w:val="000C6E83"/>
    <w:rsid w:val="001171FF"/>
    <w:rsid w:val="0017293C"/>
    <w:rsid w:val="00193B8F"/>
    <w:rsid w:val="001E4B90"/>
    <w:rsid w:val="00240921"/>
    <w:rsid w:val="00243585"/>
    <w:rsid w:val="002722F1"/>
    <w:rsid w:val="00280845"/>
    <w:rsid w:val="002A2D2B"/>
    <w:rsid w:val="003629E3"/>
    <w:rsid w:val="00362D93"/>
    <w:rsid w:val="00392858"/>
    <w:rsid w:val="00393C0E"/>
    <w:rsid w:val="003C04B0"/>
    <w:rsid w:val="003E7BCC"/>
    <w:rsid w:val="00407A1D"/>
    <w:rsid w:val="00414314"/>
    <w:rsid w:val="00435154"/>
    <w:rsid w:val="00445CF3"/>
    <w:rsid w:val="004730AD"/>
    <w:rsid w:val="00532D6D"/>
    <w:rsid w:val="005C207A"/>
    <w:rsid w:val="005C4C3D"/>
    <w:rsid w:val="005D4D19"/>
    <w:rsid w:val="005D7496"/>
    <w:rsid w:val="005E3353"/>
    <w:rsid w:val="00681A13"/>
    <w:rsid w:val="0069225C"/>
    <w:rsid w:val="00693C8C"/>
    <w:rsid w:val="006B75F4"/>
    <w:rsid w:val="006D2366"/>
    <w:rsid w:val="00703FF9"/>
    <w:rsid w:val="007160EF"/>
    <w:rsid w:val="00725358"/>
    <w:rsid w:val="007503C3"/>
    <w:rsid w:val="007736E8"/>
    <w:rsid w:val="007A65B6"/>
    <w:rsid w:val="007D6B78"/>
    <w:rsid w:val="00854CD7"/>
    <w:rsid w:val="008640AF"/>
    <w:rsid w:val="00870B27"/>
    <w:rsid w:val="008978D8"/>
    <w:rsid w:val="00904258"/>
    <w:rsid w:val="00941FE2"/>
    <w:rsid w:val="009A59DE"/>
    <w:rsid w:val="009A6E30"/>
    <w:rsid w:val="009C3AFD"/>
    <w:rsid w:val="009E70B4"/>
    <w:rsid w:val="00A11599"/>
    <w:rsid w:val="00A41E25"/>
    <w:rsid w:val="00A43AA7"/>
    <w:rsid w:val="00A5545B"/>
    <w:rsid w:val="00A6512F"/>
    <w:rsid w:val="00AC7AD0"/>
    <w:rsid w:val="00AF1689"/>
    <w:rsid w:val="00B10C2F"/>
    <w:rsid w:val="00B54BB4"/>
    <w:rsid w:val="00B70541"/>
    <w:rsid w:val="00BB0B87"/>
    <w:rsid w:val="00BE5901"/>
    <w:rsid w:val="00C016AE"/>
    <w:rsid w:val="00C142ED"/>
    <w:rsid w:val="00C15F1D"/>
    <w:rsid w:val="00C37073"/>
    <w:rsid w:val="00DB28B6"/>
    <w:rsid w:val="00DD46B2"/>
    <w:rsid w:val="00DF4EF9"/>
    <w:rsid w:val="00E247A2"/>
    <w:rsid w:val="00E34239"/>
    <w:rsid w:val="00E56D2E"/>
    <w:rsid w:val="00E62598"/>
    <w:rsid w:val="00EA62E5"/>
    <w:rsid w:val="00ED00A0"/>
    <w:rsid w:val="00ED6C40"/>
    <w:rsid w:val="00EE546B"/>
    <w:rsid w:val="00F000F2"/>
    <w:rsid w:val="00F17F22"/>
    <w:rsid w:val="00F32B8F"/>
    <w:rsid w:val="00F42832"/>
    <w:rsid w:val="00F462F9"/>
    <w:rsid w:val="00F63D6E"/>
    <w:rsid w:val="00F723F3"/>
    <w:rsid w:val="00FD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4B6D"/>
  <w15:chartTrackingRefBased/>
  <w15:docId w15:val="{76E7CEA4-C3A3-4FED-8C01-00F73F1EB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6B2"/>
    <w:pPr>
      <w:spacing w:after="0" w:line="276" w:lineRule="auto"/>
    </w:pPr>
    <w:rPr>
      <w:rFonts w:ascii="Arial" w:eastAsia="Arial" w:hAnsi="Arial" w:cs="Arial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6B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5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16</Pages>
  <Words>1715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Bitlian</dc:creator>
  <cp:keywords/>
  <dc:description/>
  <cp:lastModifiedBy>Andrii Bitlian</cp:lastModifiedBy>
  <cp:revision>81</cp:revision>
  <dcterms:created xsi:type="dcterms:W3CDTF">2021-12-18T21:18:00Z</dcterms:created>
  <dcterms:modified xsi:type="dcterms:W3CDTF">2021-12-21T20:30:00Z</dcterms:modified>
</cp:coreProperties>
</file>