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10D7" w:rsidRDefault="00466FBE" w:rsidP="00466FBE">
      <w:pPr>
        <w:jc w:val="center"/>
        <w:rPr>
          <w:b/>
          <w:sz w:val="28"/>
          <w:szCs w:val="28"/>
        </w:rPr>
      </w:pPr>
      <w:r w:rsidRPr="00466FBE">
        <w:rPr>
          <w:b/>
          <w:sz w:val="28"/>
          <w:szCs w:val="28"/>
        </w:rPr>
        <w:t>Баг-репорты</w:t>
      </w:r>
    </w:p>
    <w:p w:rsidR="003E742C" w:rsidRPr="00466FBE" w:rsidRDefault="003E742C" w:rsidP="00466FBE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Соответствие разметки исходному макету</w:t>
      </w:r>
    </w:p>
    <w:p w:rsidR="00466FBE" w:rsidRDefault="00466FBE" w:rsidP="00466FBE">
      <w:pPr>
        <w:jc w:val="center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С</w:t>
      </w:r>
      <w:r>
        <w:rPr>
          <w:rFonts w:ascii="Segoe UI" w:hAnsi="Segoe UI" w:cs="Segoe UI"/>
          <w:color w:val="24292E"/>
          <w:shd w:val="clear" w:color="auto" w:fill="FFFFFF"/>
        </w:rPr>
        <w:t>оответствие верстки исходному макету и техническому заданию</w:t>
      </w:r>
    </w:p>
    <w:p w:rsidR="00466FBE" w:rsidRDefault="00466FBE" w:rsidP="00466FBE">
      <w:pPr>
        <w:jc w:val="center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Баг1</w:t>
      </w:r>
      <w:r w:rsidR="00EC74C3">
        <w:rPr>
          <w:rFonts w:ascii="Segoe UI" w:hAnsi="Segoe UI" w:cs="Segoe UI"/>
          <w:color w:val="24292E"/>
          <w:shd w:val="clear" w:color="auto" w:fill="FFFFFF"/>
        </w:rPr>
        <w:t xml:space="preserve">: </w:t>
      </w:r>
      <w:r>
        <w:rPr>
          <w:rFonts w:ascii="Segoe UI" w:hAnsi="Segoe UI" w:cs="Segoe UI"/>
          <w:color w:val="24292E"/>
          <w:shd w:val="clear" w:color="auto" w:fill="FFFFFF"/>
        </w:rPr>
        <w:t>Синий фон справа больше, чем слева</w:t>
      </w:r>
      <w:r w:rsidR="00307107">
        <w:rPr>
          <w:rFonts w:ascii="Segoe UI" w:hAnsi="Segoe UI" w:cs="Segoe UI"/>
          <w:color w:val="24292E"/>
          <w:shd w:val="clear" w:color="auto" w:fill="FFFFFF"/>
        </w:rPr>
        <w:t xml:space="preserve"> </w:t>
      </w:r>
      <w:r w:rsidR="00307107" w:rsidRPr="00307107">
        <w:rPr>
          <w:rFonts w:ascii="Segoe UI" w:hAnsi="Segoe UI" w:cs="Segoe UI"/>
          <w:color w:val="24292E"/>
          <w:shd w:val="clear" w:color="auto" w:fill="FFFFFF"/>
        </w:rPr>
        <w:t>(</w:t>
      </w:r>
      <w:proofErr w:type="spellStart"/>
      <w:r w:rsidR="00307107" w:rsidRPr="00307107">
        <w:rPr>
          <w:rFonts w:ascii="Segoe UI" w:hAnsi="Segoe UI" w:cs="Segoe UI"/>
          <w:color w:val="24292E"/>
          <w:shd w:val="clear" w:color="auto" w:fill="FFFFFF"/>
        </w:rPr>
        <w:t>Google</w:t>
      </w:r>
      <w:proofErr w:type="spellEnd"/>
      <w:r w:rsidR="00307107" w:rsidRPr="00307107"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 w:rsidR="00307107" w:rsidRPr="00307107">
        <w:rPr>
          <w:rFonts w:ascii="Segoe UI" w:hAnsi="Segoe UI" w:cs="Segoe UI"/>
          <w:color w:val="24292E"/>
          <w:shd w:val="clear" w:color="auto" w:fill="FFFFFF"/>
        </w:rPr>
        <w:t>Chrome</w:t>
      </w:r>
      <w:proofErr w:type="spellEnd"/>
      <w:r w:rsidR="00307107" w:rsidRPr="00307107">
        <w:rPr>
          <w:rFonts w:ascii="Segoe UI" w:hAnsi="Segoe UI" w:cs="Segoe UI"/>
          <w:color w:val="24292E"/>
          <w:shd w:val="clear" w:color="auto" w:fill="FFFFFF"/>
        </w:rPr>
        <w:t>, Версия 85.0.4183.121)</w:t>
      </w:r>
    </w:p>
    <w:p w:rsidR="00EC74C3" w:rsidRDefault="00EC74C3" w:rsidP="00EC74C3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Шаги воспроизведении: Открыть страницу на весь экран.</w:t>
      </w:r>
      <w:r>
        <w:rPr>
          <w:rFonts w:ascii="Segoe UI" w:hAnsi="Segoe UI" w:cs="Segoe UI"/>
          <w:color w:val="24292E"/>
          <w:shd w:val="clear" w:color="auto" w:fill="FFFFFF"/>
        </w:rPr>
        <w:br/>
        <w:t>Ожидаемый результат: страница размещена посередине экрана</w:t>
      </w:r>
      <w:r>
        <w:rPr>
          <w:rFonts w:ascii="Segoe UI" w:hAnsi="Segoe UI" w:cs="Segoe UI"/>
          <w:color w:val="24292E"/>
          <w:shd w:val="clear" w:color="auto" w:fill="FFFFFF"/>
        </w:rPr>
        <w:br/>
        <w:t>Текущий результат: Страница смещена влево. Синий фон справа больше, чем слева.</w:t>
      </w:r>
    </w:p>
    <w:p w:rsidR="00466FBE" w:rsidRDefault="00EC74C3" w:rsidP="00466FBE">
      <w:pPr>
        <w:jc w:val="center"/>
        <w:rPr>
          <w:rFonts w:ascii="Segoe UI" w:hAnsi="Segoe UI" w:cs="Segoe UI"/>
          <w:color w:val="24292E"/>
          <w:shd w:val="clear" w:color="auto" w:fill="FFFFFF"/>
        </w:rPr>
      </w:pPr>
      <w:r w:rsidRPr="00EC74C3">
        <w:rPr>
          <w:rFonts w:ascii="Segoe UI" w:hAnsi="Segoe UI" w:cs="Segoe UI"/>
          <w:color w:val="24292E"/>
          <w:shd w:val="clear" w:color="auto" w:fill="FFFFFF"/>
        </w:rPr>
        <w:drawing>
          <wp:inline distT="0" distB="0" distL="0" distR="0" wp14:anchorId="61918826" wp14:editId="107EF7B5">
            <wp:extent cx="5940425" cy="4527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B34" w:rsidRDefault="00F05B34" w:rsidP="00466FBE">
      <w:pPr>
        <w:jc w:val="center"/>
        <w:rPr>
          <w:rFonts w:ascii="Segoe UI" w:hAnsi="Segoe UI" w:cs="Segoe UI"/>
          <w:color w:val="24292E"/>
          <w:shd w:val="clear" w:color="auto" w:fill="FFFFFF"/>
        </w:rPr>
      </w:pPr>
    </w:p>
    <w:p w:rsidR="0067119B" w:rsidRDefault="0067119B" w:rsidP="00466FBE">
      <w:pPr>
        <w:jc w:val="center"/>
        <w:rPr>
          <w:rFonts w:ascii="Segoe UI" w:hAnsi="Segoe UI" w:cs="Segoe UI"/>
          <w:color w:val="24292E"/>
          <w:shd w:val="clear" w:color="auto" w:fill="FFFFFF"/>
        </w:rPr>
      </w:pPr>
    </w:p>
    <w:p w:rsidR="00F05B34" w:rsidRDefault="00F05B34" w:rsidP="00466FBE">
      <w:pPr>
        <w:jc w:val="center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Баг2: Грамматические ошибки</w:t>
      </w:r>
    </w:p>
    <w:p w:rsidR="00F05B34" w:rsidRPr="00E84DA4" w:rsidRDefault="00F05B34" w:rsidP="00E84DA4">
      <w:pPr>
        <w:pStyle w:val="a3"/>
        <w:numPr>
          <w:ilvl w:val="0"/>
          <w:numId w:val="1"/>
        </w:numPr>
        <w:rPr>
          <w:rFonts w:ascii="Arial" w:hAnsi="Arial" w:cs="Arial"/>
          <w:color w:val="000000"/>
          <w:sz w:val="23"/>
          <w:szCs w:val="23"/>
        </w:rPr>
      </w:pPr>
      <w:r w:rsidRPr="00E84DA4">
        <w:rPr>
          <w:rFonts w:ascii="Arial" w:hAnsi="Arial" w:cs="Arial"/>
          <w:color w:val="000000"/>
          <w:sz w:val="23"/>
          <w:szCs w:val="23"/>
        </w:rPr>
        <w:t>Лишняя запятая перед «и»:</w:t>
      </w:r>
      <w:r w:rsidRPr="00E84DA4">
        <w:rPr>
          <w:rFonts w:ascii="Segoe UI" w:hAnsi="Segoe UI" w:cs="Segoe UI"/>
          <w:color w:val="24292E"/>
          <w:shd w:val="clear" w:color="auto" w:fill="FFFFFF"/>
        </w:rPr>
        <w:t xml:space="preserve"> </w:t>
      </w:r>
      <w:r w:rsidRPr="00E84DA4">
        <w:rPr>
          <w:rFonts w:ascii="Segoe UI" w:hAnsi="Segoe UI" w:cs="Segoe UI"/>
          <w:color w:val="24292E"/>
          <w:shd w:val="clear" w:color="auto" w:fill="FFFFFF"/>
        </w:rPr>
        <w:br/>
        <w:t>«</w:t>
      </w:r>
      <w:r w:rsidRPr="00E84DA4">
        <w:rPr>
          <w:rFonts w:ascii="Arial" w:hAnsi="Arial" w:cs="Arial"/>
          <w:color w:val="000000"/>
          <w:sz w:val="23"/>
          <w:szCs w:val="23"/>
        </w:rPr>
        <w:t>Для работы желательно иметь не менее 8 Гб оперативной памяти</w:t>
      </w:r>
      <w:r w:rsidRPr="00E84DA4">
        <w:rPr>
          <w:rFonts w:ascii="Arial" w:hAnsi="Arial" w:cs="Arial"/>
          <w:color w:val="000000"/>
          <w:sz w:val="23"/>
          <w:szCs w:val="23"/>
          <w:u w:val="single"/>
        </w:rPr>
        <w:t>, и</w:t>
      </w:r>
      <w:r w:rsidRPr="00E84DA4">
        <w:rPr>
          <w:rFonts w:ascii="Arial" w:hAnsi="Arial" w:cs="Arial"/>
          <w:color w:val="000000"/>
          <w:sz w:val="23"/>
          <w:szCs w:val="23"/>
        </w:rPr>
        <w:t xml:space="preserve"> интернет со скоростью не менее 10 </w:t>
      </w:r>
      <w:proofErr w:type="spellStart"/>
      <w:r w:rsidRPr="00E84DA4">
        <w:rPr>
          <w:rFonts w:ascii="Arial" w:hAnsi="Arial" w:cs="Arial"/>
          <w:color w:val="000000"/>
          <w:sz w:val="23"/>
          <w:szCs w:val="23"/>
        </w:rPr>
        <w:t>МБит</w:t>
      </w:r>
      <w:proofErr w:type="spellEnd"/>
      <w:r w:rsidRPr="00E84DA4">
        <w:rPr>
          <w:rFonts w:ascii="Arial" w:hAnsi="Arial" w:cs="Arial"/>
          <w:color w:val="000000"/>
          <w:sz w:val="23"/>
          <w:szCs w:val="23"/>
        </w:rPr>
        <w:t>.</w:t>
      </w:r>
      <w:r w:rsidRPr="00E84DA4">
        <w:rPr>
          <w:rFonts w:ascii="Arial" w:hAnsi="Arial" w:cs="Arial"/>
          <w:color w:val="000000"/>
          <w:sz w:val="23"/>
          <w:szCs w:val="23"/>
        </w:rPr>
        <w:t>»</w:t>
      </w:r>
    </w:p>
    <w:p w:rsidR="00F05B34" w:rsidRDefault="00F05B34" w:rsidP="00E84DA4">
      <w:pPr>
        <w:pStyle w:val="a3"/>
        <w:numPr>
          <w:ilvl w:val="0"/>
          <w:numId w:val="1"/>
        </w:numPr>
        <w:rPr>
          <w:rFonts w:ascii="Arial" w:hAnsi="Arial" w:cs="Arial"/>
          <w:color w:val="000000"/>
          <w:sz w:val="23"/>
          <w:szCs w:val="23"/>
        </w:rPr>
      </w:pPr>
      <w:r w:rsidRPr="00E84DA4">
        <w:rPr>
          <w:rFonts w:ascii="Arial" w:hAnsi="Arial" w:cs="Arial"/>
          <w:color w:val="000000"/>
          <w:sz w:val="23"/>
          <w:szCs w:val="23"/>
        </w:rPr>
        <w:t>Убрать «Й» из слова «</w:t>
      </w:r>
      <w:proofErr w:type="spellStart"/>
      <w:r w:rsidRPr="00E84DA4">
        <w:rPr>
          <w:rFonts w:ascii="Arial" w:hAnsi="Arial" w:cs="Arial"/>
          <w:color w:val="000000"/>
          <w:sz w:val="23"/>
          <w:szCs w:val="23"/>
        </w:rPr>
        <w:t>приЙдется</w:t>
      </w:r>
      <w:proofErr w:type="spellEnd"/>
      <w:r w:rsidRPr="00E84DA4">
        <w:rPr>
          <w:rFonts w:ascii="Arial" w:hAnsi="Arial" w:cs="Arial"/>
          <w:color w:val="000000"/>
          <w:sz w:val="23"/>
          <w:szCs w:val="23"/>
        </w:rPr>
        <w:t>». Правильно «придется</w:t>
      </w:r>
      <w:proofErr w:type="gramStart"/>
      <w:r w:rsidRPr="00E84DA4">
        <w:rPr>
          <w:rFonts w:ascii="Arial" w:hAnsi="Arial" w:cs="Arial"/>
          <w:color w:val="000000"/>
          <w:sz w:val="23"/>
          <w:szCs w:val="23"/>
        </w:rPr>
        <w:t>»</w:t>
      </w:r>
      <w:r w:rsidR="00E84DA4" w:rsidRPr="00E84DA4">
        <w:rPr>
          <w:rFonts w:ascii="Arial" w:hAnsi="Arial" w:cs="Arial"/>
          <w:color w:val="000000"/>
          <w:sz w:val="23"/>
          <w:szCs w:val="23"/>
        </w:rPr>
        <w:t>:</w:t>
      </w:r>
      <w:r w:rsidR="00E84DA4" w:rsidRPr="00E84DA4">
        <w:rPr>
          <w:rFonts w:ascii="Arial" w:hAnsi="Arial" w:cs="Arial"/>
          <w:color w:val="000000"/>
          <w:sz w:val="23"/>
          <w:szCs w:val="23"/>
        </w:rPr>
        <w:br/>
        <w:t>«</w:t>
      </w:r>
      <w:proofErr w:type="gramEnd"/>
      <w:r w:rsidR="00E84DA4" w:rsidRPr="00E84DA4">
        <w:rPr>
          <w:rFonts w:ascii="Arial" w:hAnsi="Arial" w:cs="Arial"/>
          <w:color w:val="000000"/>
          <w:sz w:val="23"/>
          <w:szCs w:val="23"/>
        </w:rPr>
        <w:t xml:space="preserve">Для этого </w:t>
      </w:r>
      <w:proofErr w:type="spellStart"/>
      <w:r w:rsidR="00E84DA4" w:rsidRPr="00E84DA4">
        <w:rPr>
          <w:rFonts w:ascii="Arial" w:hAnsi="Arial" w:cs="Arial"/>
          <w:color w:val="000000"/>
          <w:sz w:val="23"/>
          <w:szCs w:val="23"/>
        </w:rPr>
        <w:t>прийдется</w:t>
      </w:r>
      <w:proofErr w:type="spellEnd"/>
      <w:r w:rsidR="00E84DA4" w:rsidRPr="00E84DA4">
        <w:rPr>
          <w:rFonts w:ascii="Arial" w:hAnsi="Arial" w:cs="Arial"/>
          <w:color w:val="000000"/>
          <w:sz w:val="23"/>
          <w:szCs w:val="23"/>
        </w:rPr>
        <w:t xml:space="preserve"> работать с брифами</w:t>
      </w:r>
      <w:r w:rsidR="00E84DA4" w:rsidRPr="00E84DA4">
        <w:rPr>
          <w:rFonts w:ascii="Arial" w:hAnsi="Arial" w:cs="Arial"/>
          <w:color w:val="000000"/>
          <w:sz w:val="23"/>
          <w:szCs w:val="23"/>
        </w:rPr>
        <w:t>»</w:t>
      </w:r>
    </w:p>
    <w:p w:rsidR="00E84DA4" w:rsidRDefault="00E84DA4" w:rsidP="00E84DA4">
      <w:pPr>
        <w:pStyle w:val="a3"/>
        <w:numPr>
          <w:ilvl w:val="0"/>
          <w:numId w:val="1"/>
        </w:numPr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«Потребуется» - должно быть множественное число, т.к. в списке более одного качества. Правильно «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потребуЮтся</w:t>
      </w:r>
      <w:proofErr w:type="spellEnd"/>
      <w:r>
        <w:rPr>
          <w:rFonts w:ascii="Arial" w:hAnsi="Arial" w:cs="Arial"/>
          <w:color w:val="000000"/>
          <w:sz w:val="23"/>
          <w:szCs w:val="23"/>
        </w:rPr>
        <w:t>»</w:t>
      </w:r>
    </w:p>
    <w:p w:rsidR="004B3CC7" w:rsidRDefault="004B3CC7" w:rsidP="004B3CC7">
      <w:pPr>
        <w:pStyle w:val="a3"/>
        <w:rPr>
          <w:rFonts w:ascii="Arial" w:hAnsi="Arial" w:cs="Arial"/>
          <w:color w:val="000000"/>
          <w:sz w:val="23"/>
          <w:szCs w:val="23"/>
        </w:rPr>
      </w:pPr>
    </w:p>
    <w:p w:rsidR="0067119B" w:rsidRDefault="0067119B" w:rsidP="004B3CC7">
      <w:pPr>
        <w:pStyle w:val="a3"/>
        <w:rPr>
          <w:rFonts w:ascii="Arial" w:hAnsi="Arial" w:cs="Arial"/>
          <w:color w:val="000000"/>
          <w:sz w:val="23"/>
          <w:szCs w:val="23"/>
        </w:rPr>
      </w:pPr>
    </w:p>
    <w:p w:rsidR="004B3CC7" w:rsidRDefault="004B3CC7" w:rsidP="004B3CC7">
      <w:pPr>
        <w:pStyle w:val="a3"/>
        <w:jc w:val="center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Баг3: Надпись «Распределение обязанностей» с обеих сторон частично перечеркнуто линией</w:t>
      </w:r>
    </w:p>
    <w:p w:rsidR="00307107" w:rsidRDefault="00307107" w:rsidP="00307107">
      <w:pPr>
        <w:pStyle w:val="a3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 xml:space="preserve">Ожидаемый результат: Серединная боковая линия находится по бокам от крайних букв, не перечеркивая их. </w:t>
      </w:r>
      <w:r w:rsidRPr="00307107">
        <w:rPr>
          <w:rFonts w:ascii="Arial" w:hAnsi="Arial" w:cs="Arial"/>
          <w:color w:val="000000"/>
          <w:sz w:val="23"/>
          <w:szCs w:val="23"/>
        </w:rPr>
        <w:drawing>
          <wp:inline distT="0" distB="0" distL="0" distR="0" wp14:anchorId="71E6543F" wp14:editId="77DD7780">
            <wp:extent cx="5940425" cy="3810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107" w:rsidRDefault="00307107" w:rsidP="00307107">
      <w:pPr>
        <w:pStyle w:val="a3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Текущий результат: Линия перечеркивает крайние 3 боковые буквы с обеих сторон</w:t>
      </w:r>
      <w:r>
        <w:rPr>
          <w:rFonts w:ascii="Arial" w:hAnsi="Arial" w:cs="Arial"/>
          <w:color w:val="000000"/>
          <w:sz w:val="23"/>
          <w:szCs w:val="23"/>
        </w:rPr>
        <w:br/>
      </w:r>
      <w:r w:rsidRPr="00307107">
        <w:rPr>
          <w:rFonts w:ascii="Arial" w:hAnsi="Arial" w:cs="Arial"/>
          <w:color w:val="000000"/>
          <w:sz w:val="23"/>
          <w:szCs w:val="23"/>
        </w:rPr>
        <w:drawing>
          <wp:inline distT="0" distB="0" distL="0" distR="0" wp14:anchorId="71299D0A" wp14:editId="7F2513A1">
            <wp:extent cx="5940425" cy="3746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3"/>
          <w:szCs w:val="23"/>
        </w:rPr>
        <w:br/>
      </w:r>
    </w:p>
    <w:p w:rsidR="0067119B" w:rsidRPr="00E84DA4" w:rsidRDefault="0067119B" w:rsidP="00307107">
      <w:pPr>
        <w:pStyle w:val="a3"/>
        <w:rPr>
          <w:rFonts w:ascii="Arial" w:hAnsi="Arial" w:cs="Arial"/>
          <w:color w:val="000000"/>
          <w:sz w:val="23"/>
          <w:szCs w:val="23"/>
        </w:rPr>
      </w:pPr>
    </w:p>
    <w:p w:rsidR="00F05B34" w:rsidRDefault="00307107" w:rsidP="00307107">
      <w:pPr>
        <w:jc w:val="center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Баг4:</w:t>
      </w:r>
      <w:r w:rsidR="0067119B">
        <w:rPr>
          <w:rFonts w:ascii="Segoe UI" w:hAnsi="Segoe UI" w:cs="Segoe UI"/>
          <w:color w:val="24292E"/>
          <w:shd w:val="clear" w:color="auto" w:fill="FFFFFF"/>
        </w:rPr>
        <w:t xml:space="preserve"> </w:t>
      </w:r>
      <w:r w:rsidR="0067119B">
        <w:rPr>
          <w:rFonts w:ascii="Segoe UI" w:hAnsi="Segoe UI" w:cs="Segoe UI"/>
          <w:color w:val="24292E"/>
          <w:shd w:val="clear" w:color="auto" w:fill="FFFFFF"/>
        </w:rPr>
        <w:t xml:space="preserve">При переключении столбики с процентами </w:t>
      </w:r>
      <w:r w:rsidR="0067119B">
        <w:rPr>
          <w:rFonts w:ascii="Segoe UI" w:hAnsi="Segoe UI" w:cs="Segoe UI"/>
          <w:color w:val="24292E"/>
          <w:shd w:val="clear" w:color="auto" w:fill="FFFFFF"/>
        </w:rPr>
        <w:t>заполняются</w:t>
      </w:r>
      <w:r w:rsidR="0067119B">
        <w:rPr>
          <w:rFonts w:ascii="Segoe UI" w:hAnsi="Segoe UI" w:cs="Segoe UI"/>
          <w:color w:val="24292E"/>
          <w:shd w:val="clear" w:color="auto" w:fill="FFFFFF"/>
        </w:rPr>
        <w:t xml:space="preserve"> красным паттерном </w:t>
      </w:r>
      <w:r w:rsidR="0067119B">
        <w:rPr>
          <w:rFonts w:ascii="Segoe UI" w:hAnsi="Segoe UI" w:cs="Segoe UI"/>
          <w:color w:val="24292E"/>
          <w:shd w:val="clear" w:color="auto" w:fill="FFFFFF"/>
        </w:rPr>
        <w:t xml:space="preserve">не </w:t>
      </w:r>
      <w:proofErr w:type="gramStart"/>
      <w:r w:rsidR="0067119B">
        <w:rPr>
          <w:rFonts w:ascii="Segoe UI" w:hAnsi="Segoe UI" w:cs="Segoe UI"/>
          <w:color w:val="24292E"/>
          <w:shd w:val="clear" w:color="auto" w:fill="FFFFFF"/>
        </w:rPr>
        <w:t>снизу вверх</w:t>
      </w:r>
      <w:proofErr w:type="gramEnd"/>
      <w:r w:rsidR="0067119B">
        <w:rPr>
          <w:rFonts w:ascii="Segoe UI" w:hAnsi="Segoe UI" w:cs="Segoe UI"/>
          <w:color w:val="24292E"/>
          <w:shd w:val="clear" w:color="auto" w:fill="FFFFFF"/>
        </w:rPr>
        <w:t>.</w:t>
      </w:r>
    </w:p>
    <w:p w:rsidR="0067119B" w:rsidRDefault="0067119B" w:rsidP="0067119B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Воспроизведение: Кликать мышкой на столбиках с процентами в блоке «Распределение </w:t>
      </w:r>
      <w:proofErr w:type="gramStart"/>
      <w:r>
        <w:rPr>
          <w:rFonts w:ascii="Segoe UI" w:hAnsi="Segoe UI" w:cs="Segoe UI"/>
          <w:color w:val="24292E"/>
          <w:shd w:val="clear" w:color="auto" w:fill="FFFFFF"/>
        </w:rPr>
        <w:t>обязанностей»</w:t>
      </w:r>
      <w:r>
        <w:rPr>
          <w:rFonts w:ascii="Segoe UI" w:hAnsi="Segoe UI" w:cs="Segoe UI"/>
          <w:color w:val="24292E"/>
          <w:shd w:val="clear" w:color="auto" w:fill="FFFFFF"/>
        </w:rPr>
        <w:br/>
        <w:t>Ожидаемый</w:t>
      </w:r>
      <w:proofErr w:type="gramEnd"/>
      <w:r>
        <w:rPr>
          <w:rFonts w:ascii="Segoe UI" w:hAnsi="Segoe UI" w:cs="Segoe UI"/>
          <w:color w:val="24292E"/>
          <w:shd w:val="clear" w:color="auto" w:fill="FFFFFF"/>
        </w:rPr>
        <w:t xml:space="preserve"> результат: </w:t>
      </w:r>
      <w:r>
        <w:rPr>
          <w:rFonts w:ascii="Segoe UI" w:hAnsi="Segoe UI" w:cs="Segoe UI"/>
          <w:color w:val="24292E"/>
          <w:shd w:val="clear" w:color="auto" w:fill="FFFFFF"/>
        </w:rPr>
        <w:t xml:space="preserve">При переключении столбики с процентами </w:t>
      </w:r>
      <w:r>
        <w:rPr>
          <w:rFonts w:ascii="Segoe UI" w:hAnsi="Segoe UI" w:cs="Segoe UI"/>
          <w:color w:val="24292E"/>
          <w:shd w:val="clear" w:color="auto" w:fill="FFFFFF"/>
        </w:rPr>
        <w:t>заполняются</w:t>
      </w:r>
      <w:r>
        <w:rPr>
          <w:rFonts w:ascii="Segoe UI" w:hAnsi="Segoe UI" w:cs="Segoe UI"/>
          <w:color w:val="24292E"/>
          <w:shd w:val="clear" w:color="auto" w:fill="FFFFFF"/>
        </w:rPr>
        <w:t xml:space="preserve"> красным </w:t>
      </w:r>
      <w:r>
        <w:rPr>
          <w:rFonts w:ascii="Segoe UI" w:hAnsi="Segoe UI" w:cs="Segoe UI"/>
          <w:color w:val="24292E"/>
          <w:shd w:val="clear" w:color="auto" w:fill="FFFFFF"/>
        </w:rPr>
        <w:t>цветом</w:t>
      </w:r>
      <w:r>
        <w:rPr>
          <w:rFonts w:ascii="Segoe UI" w:hAnsi="Segoe UI" w:cs="Segoe UI"/>
          <w:color w:val="24292E"/>
          <w:shd w:val="clear" w:color="auto" w:fill="FFFFFF"/>
        </w:rPr>
        <w:t xml:space="preserve"> снизу вверх.</w:t>
      </w:r>
      <w:r>
        <w:rPr>
          <w:rFonts w:ascii="Segoe UI" w:hAnsi="Segoe UI" w:cs="Segoe UI"/>
          <w:color w:val="24292E"/>
          <w:shd w:val="clear" w:color="auto" w:fill="FFFFFF"/>
        </w:rPr>
        <w:br/>
        <w:t>Текущий результат: Столбики заполняются красным сверху вниз</w:t>
      </w:r>
    </w:p>
    <w:p w:rsidR="0067119B" w:rsidRDefault="0067119B" w:rsidP="0067119B">
      <w:pPr>
        <w:rPr>
          <w:rFonts w:ascii="Segoe UI" w:hAnsi="Segoe UI" w:cs="Segoe UI"/>
          <w:color w:val="24292E"/>
          <w:shd w:val="clear" w:color="auto" w:fill="FFFFFF"/>
        </w:rPr>
      </w:pPr>
    </w:p>
    <w:p w:rsidR="0067119B" w:rsidRDefault="0067119B" w:rsidP="0067119B">
      <w:pPr>
        <w:jc w:val="center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lastRenderedPageBreak/>
        <w:t>Баг5:</w:t>
      </w:r>
      <w:r w:rsidR="00F75847" w:rsidRPr="00F75847">
        <w:rPr>
          <w:rFonts w:ascii="Segoe UI" w:hAnsi="Segoe UI" w:cs="Segoe UI"/>
          <w:color w:val="24292E"/>
          <w:shd w:val="clear" w:color="auto" w:fill="FFFFFF"/>
        </w:rPr>
        <w:t xml:space="preserve"> </w:t>
      </w:r>
      <w:r w:rsidR="00F75847">
        <w:rPr>
          <w:rFonts w:ascii="Segoe UI" w:hAnsi="Segoe UI" w:cs="Segoe UI"/>
          <w:color w:val="24292E"/>
          <w:shd w:val="clear" w:color="auto" w:fill="FFFFFF"/>
        </w:rPr>
        <w:t>Надпись к столбику «30%» должна занимать 2 строки, а не 3</w:t>
      </w:r>
    </w:p>
    <w:p w:rsidR="002010E2" w:rsidRDefault="006B1FFB" w:rsidP="006B1FFB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Воспроизведение: загрузить первую вкладку и проверить блок «Распределение </w:t>
      </w:r>
      <w:proofErr w:type="gramStart"/>
      <w:r>
        <w:rPr>
          <w:rFonts w:ascii="Segoe UI" w:hAnsi="Segoe UI" w:cs="Segoe UI"/>
          <w:color w:val="24292E"/>
          <w:shd w:val="clear" w:color="auto" w:fill="FFFFFF"/>
        </w:rPr>
        <w:t>обязанностей»</w:t>
      </w:r>
      <w:r w:rsidR="00D44DBA">
        <w:rPr>
          <w:rFonts w:ascii="Segoe UI" w:hAnsi="Segoe UI" w:cs="Segoe UI"/>
          <w:color w:val="24292E"/>
          <w:shd w:val="clear" w:color="auto" w:fill="FFFFFF"/>
        </w:rPr>
        <w:br/>
      </w:r>
      <w:r w:rsidR="00D44DBA">
        <w:rPr>
          <w:rFonts w:ascii="Segoe UI" w:hAnsi="Segoe UI" w:cs="Segoe UI"/>
          <w:color w:val="24292E"/>
          <w:shd w:val="clear" w:color="auto" w:fill="FFFFFF"/>
        </w:rPr>
        <w:t>Текущий</w:t>
      </w:r>
      <w:proofErr w:type="gramEnd"/>
      <w:r w:rsidR="00D44DBA">
        <w:rPr>
          <w:rFonts w:ascii="Segoe UI" w:hAnsi="Segoe UI" w:cs="Segoe UI"/>
          <w:color w:val="24292E"/>
          <w:shd w:val="clear" w:color="auto" w:fill="FFFFFF"/>
        </w:rPr>
        <w:t xml:space="preserve"> результат:</w:t>
      </w:r>
      <w:r w:rsidR="00D44DBA" w:rsidRPr="002010E2">
        <w:rPr>
          <w:rFonts w:ascii="Segoe UI" w:hAnsi="Segoe UI" w:cs="Segoe UI"/>
          <w:color w:val="24292E"/>
          <w:shd w:val="clear" w:color="auto" w:fill="FFFFFF"/>
        </w:rPr>
        <w:t xml:space="preserve"> </w:t>
      </w:r>
      <w:r w:rsidR="00D44DBA">
        <w:rPr>
          <w:rFonts w:ascii="Segoe UI" w:hAnsi="Segoe UI" w:cs="Segoe UI"/>
          <w:color w:val="24292E"/>
          <w:shd w:val="clear" w:color="auto" w:fill="FFFFFF"/>
        </w:rPr>
        <w:t>Текст «Вникать в детали проектов» занимает 3 строки</w:t>
      </w:r>
      <w:r w:rsidR="00D44DBA">
        <w:rPr>
          <w:rFonts w:ascii="Segoe UI" w:hAnsi="Segoe UI" w:cs="Segoe UI"/>
          <w:color w:val="24292E"/>
          <w:shd w:val="clear" w:color="auto" w:fill="FFFFFF"/>
        </w:rPr>
        <w:br/>
      </w:r>
      <w:r w:rsidR="00D44DBA" w:rsidRPr="002010E2">
        <w:rPr>
          <w:rFonts w:ascii="Segoe UI" w:hAnsi="Segoe UI" w:cs="Segoe UI"/>
          <w:color w:val="24292E"/>
          <w:shd w:val="clear" w:color="auto" w:fill="FFFFFF"/>
        </w:rPr>
        <w:drawing>
          <wp:inline distT="0" distB="0" distL="0" distR="0" wp14:anchorId="416CAB8A" wp14:editId="00FDA9C0">
            <wp:extent cx="924299" cy="533616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24299" cy="5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4292E"/>
          <w:shd w:val="clear" w:color="auto" w:fill="FFFFFF"/>
        </w:rPr>
        <w:br/>
        <w:t>Ожидаемый результат: Текст «Вникать в детали проектов» должен занимать 2 строки</w:t>
      </w:r>
      <w:r>
        <w:rPr>
          <w:rFonts w:ascii="Segoe UI" w:hAnsi="Segoe UI" w:cs="Segoe UI"/>
          <w:color w:val="24292E"/>
          <w:shd w:val="clear" w:color="auto" w:fill="FFFFFF"/>
        </w:rPr>
        <w:br/>
      </w:r>
      <w:r w:rsidRPr="006B1FFB">
        <w:rPr>
          <w:rFonts w:ascii="Segoe UI" w:hAnsi="Segoe UI" w:cs="Segoe UI"/>
          <w:color w:val="24292E"/>
          <w:shd w:val="clear" w:color="auto" w:fill="FFFFFF"/>
        </w:rPr>
        <w:drawing>
          <wp:inline distT="0" distB="0" distL="0" distR="0" wp14:anchorId="6123A9B6" wp14:editId="1E3A5022">
            <wp:extent cx="1257808" cy="40021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57808" cy="4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4292E"/>
          <w:shd w:val="clear" w:color="auto" w:fill="FFFFFF"/>
        </w:rPr>
        <w:br/>
      </w:r>
    </w:p>
    <w:p w:rsidR="001324E0" w:rsidRDefault="001324E0" w:rsidP="006B1FFB">
      <w:pPr>
        <w:rPr>
          <w:rFonts w:ascii="Segoe UI" w:hAnsi="Segoe UI" w:cs="Segoe UI"/>
          <w:color w:val="24292E"/>
          <w:shd w:val="clear" w:color="auto" w:fill="FFFFFF"/>
        </w:rPr>
      </w:pPr>
    </w:p>
    <w:p w:rsidR="00A66D73" w:rsidRDefault="005E6473" w:rsidP="005E6473">
      <w:pPr>
        <w:jc w:val="center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Баг6: При нажатии </w:t>
      </w:r>
      <w:r w:rsidR="00A66D73">
        <w:rPr>
          <w:rFonts w:ascii="Segoe UI" w:hAnsi="Segoe UI" w:cs="Segoe UI"/>
          <w:color w:val="24292E"/>
          <w:shd w:val="clear" w:color="auto" w:fill="FFFFFF"/>
        </w:rPr>
        <w:t>«Сопровождать проекты» не отображается текст в рамке</w:t>
      </w:r>
    </w:p>
    <w:p w:rsidR="006B1FFB" w:rsidRDefault="00A66D73" w:rsidP="00A66D73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Воспроизведение: Открыть первую вкладку </w:t>
      </w:r>
      <w:r w:rsidR="009B22B6">
        <w:rPr>
          <w:rFonts w:ascii="Segoe UI" w:hAnsi="Segoe UI" w:cs="Segoe UI"/>
          <w:color w:val="24292E"/>
          <w:shd w:val="clear" w:color="auto" w:fill="FFFFFF"/>
        </w:rPr>
        <w:t>и кликнуть на тексте «Сопровождать проекты», чтоб область стала активной: надпись «46%» становится более темным цветом, столбец заполняется красным цветом</w:t>
      </w:r>
      <w:r w:rsidR="009B22B6">
        <w:rPr>
          <w:rFonts w:ascii="Segoe UI" w:hAnsi="Segoe UI" w:cs="Segoe UI"/>
          <w:color w:val="24292E"/>
          <w:shd w:val="clear" w:color="auto" w:fill="FFFFFF"/>
        </w:rPr>
        <w:br/>
      </w:r>
      <w:r w:rsidR="00D44DBA">
        <w:rPr>
          <w:rFonts w:ascii="Segoe UI" w:hAnsi="Segoe UI" w:cs="Segoe UI"/>
          <w:color w:val="24292E"/>
          <w:shd w:val="clear" w:color="auto" w:fill="FFFFFF"/>
        </w:rPr>
        <w:t>Текущий</w:t>
      </w:r>
      <w:r w:rsidR="009B22B6">
        <w:rPr>
          <w:rFonts w:ascii="Segoe UI" w:hAnsi="Segoe UI" w:cs="Segoe UI"/>
          <w:color w:val="24292E"/>
          <w:shd w:val="clear" w:color="auto" w:fill="FFFFFF"/>
        </w:rPr>
        <w:t xml:space="preserve"> результат: в рамке под текстом не появляется текст</w:t>
      </w:r>
      <w:r w:rsidR="00E9366F">
        <w:rPr>
          <w:rFonts w:ascii="Segoe UI" w:hAnsi="Segoe UI" w:cs="Segoe UI"/>
          <w:color w:val="24292E"/>
          <w:shd w:val="clear" w:color="auto" w:fill="FFFFFF"/>
        </w:rPr>
        <w:t xml:space="preserve"> (через консоль видно, что текст для этого блока </w:t>
      </w:r>
      <w:proofErr w:type="gramStart"/>
      <w:r w:rsidR="00E9366F">
        <w:rPr>
          <w:rFonts w:ascii="Segoe UI" w:hAnsi="Segoe UI" w:cs="Segoe UI"/>
          <w:color w:val="24292E"/>
          <w:shd w:val="clear" w:color="auto" w:fill="FFFFFF"/>
        </w:rPr>
        <w:t>закоментирован</w:t>
      </w:r>
      <w:bookmarkStart w:id="0" w:name="_GoBack"/>
      <w:bookmarkEnd w:id="0"/>
      <w:r w:rsidR="00E9366F">
        <w:rPr>
          <w:rFonts w:ascii="Segoe UI" w:hAnsi="Segoe UI" w:cs="Segoe UI"/>
          <w:color w:val="24292E"/>
          <w:shd w:val="clear" w:color="auto" w:fill="FFFFFF"/>
        </w:rPr>
        <w:t>)</w:t>
      </w:r>
      <w:r w:rsidR="009B22B6">
        <w:rPr>
          <w:rFonts w:ascii="Segoe UI" w:hAnsi="Segoe UI" w:cs="Segoe UI"/>
          <w:color w:val="24292E"/>
          <w:shd w:val="clear" w:color="auto" w:fill="FFFFFF"/>
        </w:rPr>
        <w:br/>
      </w:r>
      <w:r w:rsidR="009B22B6" w:rsidRPr="009B22B6">
        <w:rPr>
          <w:rFonts w:ascii="Segoe UI" w:hAnsi="Segoe UI" w:cs="Segoe UI"/>
          <w:color w:val="24292E"/>
          <w:shd w:val="clear" w:color="auto" w:fill="FFFFFF"/>
        </w:rPr>
        <w:drawing>
          <wp:inline distT="0" distB="0" distL="0" distR="0" wp14:anchorId="2247B668" wp14:editId="32A21A6F">
            <wp:extent cx="3571875" cy="217481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8535" cy="21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2B6">
        <w:rPr>
          <w:rFonts w:ascii="Segoe UI" w:hAnsi="Segoe UI" w:cs="Segoe UI"/>
          <w:color w:val="24292E"/>
          <w:shd w:val="clear" w:color="auto" w:fill="FFFFFF"/>
        </w:rPr>
        <w:br/>
        <w:t>Ожидаемый</w:t>
      </w:r>
      <w:proofErr w:type="gramEnd"/>
      <w:r w:rsidR="009B22B6">
        <w:rPr>
          <w:rFonts w:ascii="Segoe UI" w:hAnsi="Segoe UI" w:cs="Segoe UI"/>
          <w:color w:val="24292E"/>
          <w:shd w:val="clear" w:color="auto" w:fill="FFFFFF"/>
        </w:rPr>
        <w:t xml:space="preserve"> результат: в рамке должен появиться текст, соответственно требованиям</w:t>
      </w:r>
      <w:r w:rsidR="009B22B6">
        <w:rPr>
          <w:rFonts w:ascii="Segoe UI" w:hAnsi="Segoe UI" w:cs="Segoe UI"/>
          <w:color w:val="24292E"/>
          <w:shd w:val="clear" w:color="auto" w:fill="FFFFFF"/>
        </w:rPr>
        <w:br/>
      </w:r>
      <w:r w:rsidR="009B22B6" w:rsidRPr="009B22B6">
        <w:rPr>
          <w:rFonts w:ascii="Segoe UI" w:hAnsi="Segoe UI" w:cs="Segoe UI"/>
          <w:color w:val="24292E"/>
          <w:shd w:val="clear" w:color="auto" w:fill="FFFFFF"/>
        </w:rPr>
        <w:drawing>
          <wp:inline distT="0" distB="0" distL="0" distR="0" wp14:anchorId="16B623D3" wp14:editId="07260A77">
            <wp:extent cx="3552825" cy="1462906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0562" cy="147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1FFB">
        <w:rPr>
          <w:rFonts w:ascii="Segoe UI" w:hAnsi="Segoe UI" w:cs="Segoe UI"/>
          <w:color w:val="24292E"/>
          <w:shd w:val="clear" w:color="auto" w:fill="FFFFFF"/>
        </w:rPr>
        <w:br/>
      </w:r>
    </w:p>
    <w:p w:rsidR="001324E0" w:rsidRDefault="001324E0" w:rsidP="00A66D73">
      <w:pPr>
        <w:rPr>
          <w:rFonts w:ascii="Segoe UI" w:hAnsi="Segoe UI" w:cs="Segoe UI"/>
          <w:color w:val="24292E"/>
          <w:shd w:val="clear" w:color="auto" w:fill="FFFFFF"/>
        </w:rPr>
      </w:pPr>
    </w:p>
    <w:p w:rsidR="009B22B6" w:rsidRDefault="00CB122A" w:rsidP="00CB122A">
      <w:pPr>
        <w:jc w:val="center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Баг 7: Не работает блок «Работать с файлами проектов»</w:t>
      </w:r>
    </w:p>
    <w:p w:rsidR="00CB122A" w:rsidRDefault="00CB122A" w:rsidP="00CB122A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Воспроизведение: Загрузить страницу, кликнуть на тексте «Работать с файлами </w:t>
      </w:r>
      <w:proofErr w:type="gramStart"/>
      <w:r>
        <w:rPr>
          <w:rFonts w:ascii="Segoe UI" w:hAnsi="Segoe UI" w:cs="Segoe UI"/>
          <w:color w:val="24292E"/>
          <w:shd w:val="clear" w:color="auto" w:fill="FFFFFF"/>
        </w:rPr>
        <w:t>проектов»</w:t>
      </w:r>
      <w:r>
        <w:rPr>
          <w:rFonts w:ascii="Segoe UI" w:hAnsi="Segoe UI" w:cs="Segoe UI"/>
          <w:color w:val="24292E"/>
          <w:shd w:val="clear" w:color="auto" w:fill="FFFFFF"/>
        </w:rPr>
        <w:br/>
        <w:t>Актуальный</w:t>
      </w:r>
      <w:proofErr w:type="gramEnd"/>
      <w:r>
        <w:rPr>
          <w:rFonts w:ascii="Segoe UI" w:hAnsi="Segoe UI" w:cs="Segoe UI"/>
          <w:color w:val="24292E"/>
          <w:shd w:val="clear" w:color="auto" w:fill="FFFFFF"/>
        </w:rPr>
        <w:t xml:space="preserve"> результат: область не реагирует на нажатие</w:t>
      </w:r>
      <w:r>
        <w:rPr>
          <w:rFonts w:ascii="Segoe UI" w:hAnsi="Segoe UI" w:cs="Segoe UI"/>
          <w:color w:val="24292E"/>
          <w:shd w:val="clear" w:color="auto" w:fill="FFFFFF"/>
        </w:rPr>
        <w:br/>
      </w:r>
      <w:r w:rsidRPr="00CB122A">
        <w:rPr>
          <w:rFonts w:ascii="Segoe UI" w:hAnsi="Segoe UI" w:cs="Segoe UI"/>
          <w:color w:val="24292E"/>
          <w:shd w:val="clear" w:color="auto" w:fill="FFFFFF"/>
        </w:rPr>
        <w:lastRenderedPageBreak/>
        <w:drawing>
          <wp:inline distT="0" distB="0" distL="0" distR="0" wp14:anchorId="138437B8" wp14:editId="4349447D">
            <wp:extent cx="3914775" cy="1421120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2468" cy="143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4292E"/>
          <w:shd w:val="clear" w:color="auto" w:fill="FFFFFF"/>
        </w:rPr>
        <w:br/>
        <w:t xml:space="preserve">Ожидаемый результат: </w:t>
      </w:r>
      <w:r w:rsidR="00D44DBA">
        <w:rPr>
          <w:rFonts w:ascii="Segoe UI" w:hAnsi="Segoe UI" w:cs="Segoe UI"/>
          <w:color w:val="24292E"/>
          <w:shd w:val="clear" w:color="auto" w:fill="FFFFFF"/>
        </w:rPr>
        <w:t xml:space="preserve">текст становится красным, </w:t>
      </w:r>
      <w:r>
        <w:rPr>
          <w:rFonts w:ascii="Segoe UI" w:hAnsi="Segoe UI" w:cs="Segoe UI"/>
          <w:color w:val="24292E"/>
          <w:shd w:val="clear" w:color="auto" w:fill="FFFFFF"/>
        </w:rPr>
        <w:t>в рамке под текстом появляется текст, столбец заполняется красным цветом, надпись «10%» становится более темным цветом.</w:t>
      </w:r>
      <w:r>
        <w:rPr>
          <w:rFonts w:ascii="Segoe UI" w:hAnsi="Segoe UI" w:cs="Segoe UI"/>
          <w:color w:val="24292E"/>
          <w:shd w:val="clear" w:color="auto" w:fill="FFFFFF"/>
        </w:rPr>
        <w:br/>
      </w:r>
      <w:r w:rsidRPr="00CB122A">
        <w:rPr>
          <w:rFonts w:ascii="Segoe UI" w:hAnsi="Segoe UI" w:cs="Segoe UI"/>
          <w:color w:val="24292E"/>
          <w:shd w:val="clear" w:color="auto" w:fill="FFFFFF"/>
        </w:rPr>
        <w:drawing>
          <wp:inline distT="0" distB="0" distL="0" distR="0" wp14:anchorId="293592D7" wp14:editId="7B02AD39">
            <wp:extent cx="4057650" cy="141486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1556" cy="142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DBA" w:rsidRDefault="00D44DBA" w:rsidP="00CB122A">
      <w:pPr>
        <w:rPr>
          <w:rFonts w:ascii="Segoe UI" w:hAnsi="Segoe UI" w:cs="Segoe UI"/>
          <w:color w:val="24292E"/>
          <w:shd w:val="clear" w:color="auto" w:fill="FFFFFF"/>
        </w:rPr>
      </w:pPr>
    </w:p>
    <w:p w:rsidR="00324613" w:rsidRDefault="00D44DBA" w:rsidP="00324613">
      <w:pPr>
        <w:jc w:val="center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Баг 8: Подчеркивания текста в блоке «Распределение обязанностей» выезжают за пределы слов</w:t>
      </w:r>
    </w:p>
    <w:p w:rsidR="00D44DBA" w:rsidRPr="00654236" w:rsidRDefault="00D44DBA" w:rsidP="00324613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br/>
        <w:t>Воспроизведение: загрузить страницу, сравнить размеры подчеркиваний с требуемыми</w:t>
      </w:r>
      <w:r>
        <w:rPr>
          <w:rFonts w:ascii="Segoe UI" w:hAnsi="Segoe UI" w:cs="Segoe UI"/>
          <w:color w:val="24292E"/>
          <w:shd w:val="clear" w:color="auto" w:fill="FFFFFF"/>
        </w:rPr>
        <w:br/>
        <w:t xml:space="preserve">Текущий результат: </w:t>
      </w:r>
      <w:r w:rsidR="00654236">
        <w:rPr>
          <w:rFonts w:ascii="Segoe UI" w:hAnsi="Segoe UI" w:cs="Segoe UI"/>
          <w:color w:val="24292E"/>
          <w:shd w:val="clear" w:color="auto" w:fill="FFFFFF"/>
        </w:rPr>
        <w:t>подчеркивания не соот</w:t>
      </w:r>
      <w:r w:rsidR="00324613">
        <w:rPr>
          <w:rFonts w:ascii="Segoe UI" w:hAnsi="Segoe UI" w:cs="Segoe UI"/>
          <w:color w:val="24292E"/>
          <w:shd w:val="clear" w:color="auto" w:fill="FFFFFF"/>
        </w:rPr>
        <w:t>ветствуют длинам</w:t>
      </w:r>
      <w:r w:rsidR="00654236">
        <w:rPr>
          <w:rFonts w:ascii="Segoe UI" w:hAnsi="Segoe UI" w:cs="Segoe UI"/>
          <w:color w:val="24292E"/>
          <w:shd w:val="clear" w:color="auto" w:fill="FFFFFF"/>
        </w:rPr>
        <w:t xml:space="preserve"> строк</w:t>
      </w:r>
      <w:r w:rsidR="00654236">
        <w:rPr>
          <w:rFonts w:ascii="Segoe UI" w:hAnsi="Segoe UI" w:cs="Segoe UI"/>
          <w:color w:val="24292E"/>
          <w:shd w:val="clear" w:color="auto" w:fill="FFFFFF"/>
        </w:rPr>
        <w:br/>
      </w:r>
      <w:r w:rsidR="00654236" w:rsidRPr="00654236">
        <w:rPr>
          <w:rFonts w:ascii="Segoe UI" w:hAnsi="Segoe UI" w:cs="Segoe UI"/>
          <w:color w:val="24292E"/>
          <w:shd w:val="clear" w:color="auto" w:fill="FFFFFF"/>
        </w:rPr>
        <w:drawing>
          <wp:inline distT="0" distB="0" distL="0" distR="0" wp14:anchorId="5B0DFF37" wp14:editId="3D789B03">
            <wp:extent cx="4581525" cy="944220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9603" cy="96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4236">
        <w:rPr>
          <w:rFonts w:ascii="Segoe UI" w:hAnsi="Segoe UI" w:cs="Segoe UI"/>
          <w:color w:val="24292E"/>
          <w:shd w:val="clear" w:color="auto" w:fill="FFFFFF"/>
        </w:rPr>
        <w:br/>
        <w:t>Ожидаемый результат: подчеркивания располагаются под каждой линией и соответствуют длине строк</w:t>
      </w:r>
      <w:r w:rsidR="00654236">
        <w:rPr>
          <w:rFonts w:ascii="Segoe UI" w:hAnsi="Segoe UI" w:cs="Segoe UI"/>
          <w:color w:val="24292E"/>
          <w:shd w:val="clear" w:color="auto" w:fill="FFFFFF"/>
        </w:rPr>
        <w:br/>
      </w:r>
      <w:r w:rsidR="00654236" w:rsidRPr="00654236">
        <w:rPr>
          <w:rFonts w:ascii="Segoe UI" w:hAnsi="Segoe UI" w:cs="Segoe UI"/>
          <w:color w:val="24292E"/>
          <w:shd w:val="clear" w:color="auto" w:fill="FFFFFF"/>
        </w:rPr>
        <w:drawing>
          <wp:inline distT="0" distB="0" distL="0" distR="0" wp14:anchorId="2CF5042C" wp14:editId="56CE8E3B">
            <wp:extent cx="4752975" cy="76565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8483" cy="77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847" w:rsidRPr="00F75847" w:rsidRDefault="00F75847" w:rsidP="0005700D">
      <w:pPr>
        <w:rPr>
          <w:rFonts w:ascii="Segoe UI" w:hAnsi="Segoe UI" w:cs="Segoe UI"/>
          <w:color w:val="24292E"/>
          <w:shd w:val="clear" w:color="auto" w:fill="FFFFFF"/>
        </w:rPr>
      </w:pPr>
    </w:p>
    <w:p w:rsidR="00466FBE" w:rsidRDefault="00324613" w:rsidP="00324613">
      <w:pPr>
        <w:jc w:val="center"/>
      </w:pPr>
      <w:r>
        <w:t>Баг 9: В рамке с текстом</w:t>
      </w:r>
      <w:r w:rsidR="00F92A60">
        <w:t xml:space="preserve"> для блока «Находить несовершенства» не возвращается галочка для «Чувство прекрасного»</w:t>
      </w:r>
    </w:p>
    <w:p w:rsidR="001324E0" w:rsidRDefault="00F92A60" w:rsidP="00F92A60">
      <w:r>
        <w:t xml:space="preserve">Воспроизведение: </w:t>
      </w:r>
      <w:r>
        <w:br/>
        <w:t>Открыть или перезагрузить страницу</w:t>
      </w:r>
      <w:r>
        <w:br/>
        <w:t xml:space="preserve">Кликнуть на тексте «Находить несовершенства» в блоке «Распределение </w:t>
      </w:r>
      <w:proofErr w:type="gramStart"/>
      <w:r>
        <w:t>обязанностей»</w:t>
      </w:r>
      <w:r w:rsidR="00513206">
        <w:br/>
        <w:t>Проверить</w:t>
      </w:r>
      <w:proofErr w:type="gramEnd"/>
      <w:r w:rsidR="00513206">
        <w:t>, что изначально все галочки выставлены.</w:t>
      </w:r>
      <w:r>
        <w:br/>
        <w:t>Кликнуть на пункте «Чувство прекрасного» в блоке «Потребуется» (изначально галочка видна)</w:t>
      </w:r>
      <w:r w:rsidR="00513206">
        <w:t xml:space="preserve">, чтоб галочка </w:t>
      </w:r>
      <w:proofErr w:type="spellStart"/>
      <w:r w:rsidR="00513206">
        <w:t>изчезла</w:t>
      </w:r>
      <w:proofErr w:type="spellEnd"/>
      <w:r w:rsidR="00513206">
        <w:br/>
        <w:t>Кликнуть еще раз на «Чувство прекрасно»</w:t>
      </w:r>
      <w:r w:rsidR="00513206">
        <w:br/>
      </w:r>
      <w:r w:rsidR="00513206">
        <w:lastRenderedPageBreak/>
        <w:t>Текущий результат: Галочка обратно не выставляется</w:t>
      </w:r>
      <w:r w:rsidR="00513206">
        <w:br/>
      </w:r>
      <w:r w:rsidR="00513206" w:rsidRPr="00513206">
        <w:drawing>
          <wp:inline distT="0" distB="0" distL="0" distR="0" wp14:anchorId="0DD31BD8" wp14:editId="130F8701">
            <wp:extent cx="1485900" cy="145018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95665" cy="145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3206">
        <w:br/>
        <w:t>Ожидаемый результат: Галочка выставилась</w:t>
      </w:r>
      <w:r w:rsidR="00513206">
        <w:br/>
      </w:r>
      <w:r w:rsidR="00513206" w:rsidRPr="00513206">
        <w:drawing>
          <wp:inline distT="0" distB="0" distL="0" distR="0" wp14:anchorId="1992C082" wp14:editId="59E49D5C">
            <wp:extent cx="1495425" cy="147395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03983" cy="148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3206">
        <w:br/>
      </w:r>
    </w:p>
    <w:p w:rsidR="001324E0" w:rsidRDefault="00F92A60" w:rsidP="001324E0">
      <w:pPr>
        <w:jc w:val="center"/>
      </w:pPr>
      <w:r>
        <w:br/>
      </w:r>
      <w:r w:rsidR="00513206">
        <w:t>Баг 10: В</w:t>
      </w:r>
      <w:r w:rsidR="00E566C3" w:rsidRPr="00E566C3">
        <w:t xml:space="preserve"> форме обратной связи </w:t>
      </w:r>
      <w:r w:rsidR="00513206">
        <w:t>текст выходит за пределы рамки</w:t>
      </w:r>
    </w:p>
    <w:p w:rsidR="00F92A60" w:rsidRDefault="001324E0" w:rsidP="001324E0">
      <w:r>
        <w:br/>
        <w:t>Т</w:t>
      </w:r>
      <w:r w:rsidR="00D91024">
        <w:t>екущий результат: Текст выходит за пределы рамок</w:t>
      </w:r>
      <w:r w:rsidR="00D91024">
        <w:br/>
      </w:r>
      <w:r w:rsidR="00D91024" w:rsidRPr="00D91024">
        <w:drawing>
          <wp:inline distT="0" distB="0" distL="0" distR="0" wp14:anchorId="3B672011" wp14:editId="0116901D">
            <wp:extent cx="2133600" cy="139533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9257" cy="1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024" w:rsidRDefault="00D91024" w:rsidP="00F92A60">
      <w:r>
        <w:t xml:space="preserve">Ожидаемый </w:t>
      </w:r>
      <w:proofErr w:type="gramStart"/>
      <w:r>
        <w:t>результат:</w:t>
      </w:r>
      <w:r>
        <w:br/>
        <w:t>Текст</w:t>
      </w:r>
      <w:proofErr w:type="gramEnd"/>
      <w:r>
        <w:t xml:space="preserve"> находится в пределах рамок</w:t>
      </w:r>
      <w:r>
        <w:br/>
      </w:r>
      <w:r w:rsidRPr="00D91024">
        <w:drawing>
          <wp:inline distT="0" distB="0" distL="0" distR="0" wp14:anchorId="2DB93344" wp14:editId="0B06BEF1">
            <wp:extent cx="2162175" cy="1557371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71182" cy="1563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4E0" w:rsidRDefault="001324E0" w:rsidP="00F92A60"/>
    <w:p w:rsidR="0019630D" w:rsidRDefault="00D91024" w:rsidP="00243ECC">
      <w:r>
        <w:t xml:space="preserve">Баг 11: </w:t>
      </w:r>
      <w:r w:rsidR="00243ECC">
        <w:t xml:space="preserve">Неправильный </w:t>
      </w:r>
      <w:r w:rsidR="0019630D">
        <w:t>отображение</w:t>
      </w:r>
      <w:r w:rsidR="00243ECC">
        <w:t xml:space="preserve"> кнопки «Отправить»</w:t>
      </w:r>
      <w:r w:rsidR="0019630D">
        <w:t xml:space="preserve"> в состояниях</w:t>
      </w:r>
      <w:r w:rsidR="00243ECC">
        <w:t xml:space="preserve"> </w:t>
      </w:r>
      <w:r w:rsidR="00243ECC">
        <w:rPr>
          <w:lang w:val="en-US"/>
        </w:rPr>
        <w:t>FOCUS</w:t>
      </w:r>
      <w:r w:rsidR="0019630D">
        <w:t xml:space="preserve"> и </w:t>
      </w:r>
      <w:r w:rsidR="0019630D">
        <w:rPr>
          <w:lang w:val="en-US"/>
        </w:rPr>
        <w:t>Disabled</w:t>
      </w:r>
    </w:p>
    <w:p w:rsidR="00243ECC" w:rsidRDefault="0019630D" w:rsidP="00243ECC">
      <w:r>
        <w:t xml:space="preserve">На самом деле, по брифу не до конца понятно, какие действия пользователя к каким состояниям кнопки приводят. А именно, состояния </w:t>
      </w:r>
      <w:r>
        <w:rPr>
          <w:lang w:val="en-US"/>
        </w:rPr>
        <w:t>DISABLE</w:t>
      </w:r>
      <w:r w:rsidRPr="001324E0">
        <w:t xml:space="preserve">, </w:t>
      </w:r>
      <w:r>
        <w:rPr>
          <w:lang w:val="en-US"/>
        </w:rPr>
        <w:t>ACTIVE</w:t>
      </w:r>
      <w:r w:rsidRPr="001324E0">
        <w:t xml:space="preserve"> </w:t>
      </w:r>
      <w:r>
        <w:t xml:space="preserve">и </w:t>
      </w:r>
      <w:r>
        <w:rPr>
          <w:lang w:val="en-US"/>
        </w:rPr>
        <w:t>FOCUS</w:t>
      </w:r>
      <w:r w:rsidR="001324E0">
        <w:t>. Нужно дополнительное общение с девелоперами.</w:t>
      </w:r>
      <w:r w:rsidR="00A07C99">
        <w:t xml:space="preserve"> Например, состояние </w:t>
      </w:r>
      <w:r w:rsidR="00A07C99">
        <w:rPr>
          <w:lang w:val="en-US"/>
        </w:rPr>
        <w:t>DISABLE</w:t>
      </w:r>
      <w:r w:rsidR="00A07C99" w:rsidRPr="00EA44A3">
        <w:t xml:space="preserve"> </w:t>
      </w:r>
      <w:r w:rsidR="00A07C99">
        <w:t>вообще отсутствует на странице</w:t>
      </w:r>
      <w:r w:rsidR="00E566C3">
        <w:t xml:space="preserve">. А при нажатии, </w:t>
      </w:r>
      <w:r w:rsidR="00E566C3">
        <w:lastRenderedPageBreak/>
        <w:t xml:space="preserve">отпускании и </w:t>
      </w:r>
      <w:r w:rsidR="00E9366F">
        <w:t>переводе</w:t>
      </w:r>
      <w:r w:rsidR="00E566C3">
        <w:t xml:space="preserve"> курсора в сторону, кнопку остается в состоянии </w:t>
      </w:r>
      <w:r w:rsidR="00E566C3">
        <w:rPr>
          <w:lang w:val="en-US"/>
        </w:rPr>
        <w:t>FOCUS</w:t>
      </w:r>
      <w:r w:rsidRPr="001324E0">
        <w:br/>
      </w:r>
      <w:r w:rsidRPr="0019630D">
        <w:drawing>
          <wp:inline distT="0" distB="0" distL="0" distR="0" wp14:anchorId="2E30DA45" wp14:editId="23326036">
            <wp:extent cx="1361395" cy="19335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69036" cy="194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3ECC">
        <w:br/>
      </w:r>
    </w:p>
    <w:p w:rsidR="00EA44A3" w:rsidRDefault="00EA44A3" w:rsidP="00EA44A3">
      <w:pPr>
        <w:jc w:val="center"/>
        <w:rPr>
          <w:lang w:val="en-US"/>
        </w:rPr>
      </w:pPr>
      <w:r>
        <w:t xml:space="preserve">Баг 12 Не работает проверка корректности правильности </w:t>
      </w:r>
      <w:r>
        <w:rPr>
          <w:lang w:val="en-US"/>
        </w:rPr>
        <w:t>email</w:t>
      </w:r>
    </w:p>
    <w:p w:rsidR="00F17FB7" w:rsidRDefault="00F17FB7" w:rsidP="00F17FB7">
      <w:r>
        <w:t xml:space="preserve">Воспроизведение: ввести </w:t>
      </w:r>
      <w:r>
        <w:rPr>
          <w:lang w:val="en-US"/>
        </w:rPr>
        <w:t>email</w:t>
      </w:r>
      <w:r w:rsidRPr="00F17FB7">
        <w:t xml:space="preserve"> </w:t>
      </w:r>
      <w:r>
        <w:t>в форму ввода в неправильном формате</w:t>
      </w:r>
    </w:p>
    <w:p w:rsidR="00F17FB7" w:rsidRDefault="00F17FB7" w:rsidP="00F17FB7">
      <w:r>
        <w:t>Текущий результат: форма не дает сообщения об ошибке</w:t>
      </w:r>
      <w:r>
        <w:br/>
      </w:r>
      <w:r w:rsidRPr="00F17FB7">
        <w:drawing>
          <wp:inline distT="0" distB="0" distL="0" distR="0" wp14:anchorId="2EB78FC6" wp14:editId="62B943CE">
            <wp:extent cx="2038350" cy="733497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87831" cy="75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FB7" w:rsidRPr="00F17FB7" w:rsidRDefault="00F17FB7" w:rsidP="00F17FB7">
      <w:r>
        <w:t>Ожидаемый результат:</w:t>
      </w:r>
      <w:r>
        <w:br/>
      </w:r>
      <w:r w:rsidRPr="00F17FB7">
        <w:drawing>
          <wp:inline distT="0" distB="0" distL="0" distR="0" wp14:anchorId="45797FCE" wp14:editId="1436C30D">
            <wp:extent cx="1800953" cy="657491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00953" cy="65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FBE" w:rsidRDefault="00F17FB7" w:rsidP="00466FBE">
      <w:pPr>
        <w:jc w:val="center"/>
      </w:pPr>
      <w:r>
        <w:t>Баг13: Не работает отправка сообщения через форму</w:t>
      </w:r>
    </w:p>
    <w:p w:rsidR="00F17FB7" w:rsidRDefault="00F17FB7" w:rsidP="00E566C3">
      <w:r>
        <w:t xml:space="preserve">Воспроизведение: ввести </w:t>
      </w:r>
      <w:r w:rsidR="00E566C3" w:rsidRPr="00E566C3">
        <w:t xml:space="preserve">в форме обратной связи </w:t>
      </w:r>
      <w:proofErr w:type="gramStart"/>
      <w:r>
        <w:rPr>
          <w:lang w:val="en-US"/>
        </w:rPr>
        <w:t>email</w:t>
      </w:r>
      <w:r w:rsidR="00E566C3">
        <w:t xml:space="preserve"> ,</w:t>
      </w:r>
      <w:proofErr w:type="gramEnd"/>
      <w:r w:rsidR="00E566C3">
        <w:t xml:space="preserve"> </w:t>
      </w:r>
      <w:r>
        <w:t>текст и нажать «отправить»</w:t>
      </w:r>
    </w:p>
    <w:p w:rsidR="00E566C3" w:rsidRDefault="00E566C3" w:rsidP="00E566C3">
      <w:r>
        <w:t>Текущий результат: Отправки не происходит, в консоли разработчика не видно сообщений об отправке</w:t>
      </w:r>
    </w:p>
    <w:p w:rsidR="00E566C3" w:rsidRDefault="00E566C3" w:rsidP="00E566C3">
      <w:r>
        <w:t xml:space="preserve">Ожидаемый результат: </w:t>
      </w:r>
      <w:r w:rsidRPr="00E566C3">
        <w:t xml:space="preserve">При </w:t>
      </w:r>
      <w:proofErr w:type="spellStart"/>
      <w:r w:rsidRPr="00E566C3">
        <w:t>сабмите</w:t>
      </w:r>
      <w:proofErr w:type="spellEnd"/>
      <w:r w:rsidRPr="00E566C3">
        <w:t xml:space="preserve"> кнопки в форме обратной связи происходит отправка POST запроса на сервер.</w:t>
      </w:r>
    </w:p>
    <w:p w:rsidR="00D4407A" w:rsidRDefault="00D4407A" w:rsidP="00E566C3"/>
    <w:p w:rsidR="00D4407A" w:rsidRDefault="00D4407A" w:rsidP="00D4407A">
      <w:pPr>
        <w:jc w:val="center"/>
      </w:pPr>
      <w:r>
        <w:t>Баг 14: Ссылка на сайт для быстрого создания скриншотов ведет на неправильный сайт</w:t>
      </w:r>
    </w:p>
    <w:p w:rsidR="00D4407A" w:rsidRDefault="00D4407A" w:rsidP="00E566C3">
      <w:r>
        <w:t xml:space="preserve"> </w:t>
      </w:r>
      <w:proofErr w:type="gramStart"/>
      <w:r>
        <w:t>Воспроизведение:  кликнуть</w:t>
      </w:r>
      <w:proofErr w:type="gramEnd"/>
      <w:r>
        <w:t xml:space="preserve"> на гиперссылку</w:t>
      </w:r>
    </w:p>
    <w:p w:rsidR="00D4407A" w:rsidRDefault="00D4407A" w:rsidP="00E566C3">
      <w:r>
        <w:t xml:space="preserve"> </w:t>
      </w:r>
      <w:r w:rsidRPr="00D4407A">
        <w:drawing>
          <wp:inline distT="0" distB="0" distL="0" distR="0" wp14:anchorId="779960EA" wp14:editId="2446CEB6">
            <wp:extent cx="1886713" cy="3716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86713" cy="3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07A" w:rsidRDefault="00D4407A" w:rsidP="00E566C3">
      <w:r>
        <w:t xml:space="preserve">Текущий результат: Открывается неправильный сайт </w:t>
      </w:r>
      <w:hyperlink r:id="rId24" w:history="1">
        <w:r w:rsidRPr="00F878AB">
          <w:rPr>
            <w:rStyle w:val="a4"/>
          </w:rPr>
          <w:t>https://app.prntscr.com/ru/</w:t>
        </w:r>
      </w:hyperlink>
    </w:p>
    <w:p w:rsidR="00D4407A" w:rsidRDefault="00D4407A" w:rsidP="00E566C3">
      <w:r>
        <w:t xml:space="preserve">Ожидаемый результат: открывается сайт </w:t>
      </w:r>
      <w:hyperlink r:id="rId25" w:history="1">
        <w:r>
          <w:rPr>
            <w:rStyle w:val="a4"/>
            <w:rFonts w:ascii="Segoe UI" w:hAnsi="Segoe UI" w:cs="Segoe UI"/>
            <w:color w:val="0366D6"/>
            <w:shd w:val="clear" w:color="auto" w:fill="FFFFFF"/>
          </w:rPr>
          <w:t>https://getsharex.com/</w:t>
        </w:r>
      </w:hyperlink>
    </w:p>
    <w:p w:rsidR="003E742C" w:rsidRDefault="003E742C" w:rsidP="00E566C3"/>
    <w:p w:rsidR="003E742C" w:rsidRDefault="003E742C" w:rsidP="003E742C">
      <w:pPr>
        <w:jc w:val="center"/>
        <w:rPr>
          <w:b/>
          <w:sz w:val="28"/>
          <w:szCs w:val="28"/>
        </w:rPr>
      </w:pPr>
      <w:proofErr w:type="spellStart"/>
      <w:r w:rsidRPr="003E742C">
        <w:rPr>
          <w:b/>
          <w:sz w:val="28"/>
          <w:szCs w:val="28"/>
        </w:rPr>
        <w:t>Кроссбраузерность</w:t>
      </w:r>
      <w:proofErr w:type="spellEnd"/>
    </w:p>
    <w:p w:rsidR="003E742C" w:rsidRDefault="00986449" w:rsidP="00986449">
      <w:pPr>
        <w:jc w:val="center"/>
      </w:pPr>
      <w:r>
        <w:t xml:space="preserve">Баг1: </w:t>
      </w:r>
      <w:proofErr w:type="gramStart"/>
      <w:r w:rsidR="003E742C" w:rsidRPr="003E742C">
        <w:t>В</w:t>
      </w:r>
      <w:r w:rsidR="003E742C" w:rsidRPr="00986449">
        <w:t xml:space="preserve"> </w:t>
      </w:r>
      <w:r w:rsidR="003E742C" w:rsidRPr="003E742C">
        <w:t xml:space="preserve"> IE</w:t>
      </w:r>
      <w:proofErr w:type="gramEnd"/>
      <w:r w:rsidR="003E742C" w:rsidRPr="00986449">
        <w:t xml:space="preserve"> 11</w:t>
      </w:r>
      <w:r>
        <w:t xml:space="preserve"> не работает появление текста из прозрачности</w:t>
      </w:r>
    </w:p>
    <w:p w:rsidR="00986449" w:rsidRDefault="00986449" w:rsidP="00986449">
      <w:r>
        <w:lastRenderedPageBreak/>
        <w:t xml:space="preserve">Текущий результат: при переключении вкладок (нажатие на текст под столбиками с процентами) происходит </w:t>
      </w:r>
      <w:proofErr w:type="gramStart"/>
      <w:r>
        <w:t>сначала  наложение</w:t>
      </w:r>
      <w:proofErr w:type="gramEnd"/>
      <w:r>
        <w:t xml:space="preserve"> нового текста на старый и лишь потом исчезновение старого текста.</w:t>
      </w:r>
    </w:p>
    <w:p w:rsidR="00986449" w:rsidRDefault="00986449" w:rsidP="00986449">
      <w:r>
        <w:t>Ожидаемый результат: Сначала должен исчезнуть старый текст, потом появиться новый</w:t>
      </w:r>
    </w:p>
    <w:p w:rsidR="00986449" w:rsidRDefault="00986449" w:rsidP="000879F1">
      <w:pPr>
        <w:jc w:val="center"/>
      </w:pPr>
      <w:r>
        <w:t xml:space="preserve">Баг 2: В </w:t>
      </w:r>
      <w:r>
        <w:rPr>
          <w:lang w:val="en-US"/>
        </w:rPr>
        <w:t>IE</w:t>
      </w:r>
      <w:r w:rsidRPr="000879F1">
        <w:t>11</w:t>
      </w:r>
      <w:r w:rsidR="000879F1" w:rsidRPr="000879F1">
        <w:t xml:space="preserve"> </w:t>
      </w:r>
      <w:r w:rsidR="000879F1">
        <w:t>при уменьшении масштаба происходит дефект отображения на кубиках в рамке</w:t>
      </w:r>
    </w:p>
    <w:p w:rsidR="000879F1" w:rsidRDefault="000879F1" w:rsidP="000879F1">
      <w:r>
        <w:t>Воспроизведение: открыть страницу и проделать</w:t>
      </w:r>
      <w:r w:rsidRPr="000879F1">
        <w:t xml:space="preserve"> </w:t>
      </w:r>
      <w:proofErr w:type="spellStart"/>
      <w:r>
        <w:t>мелденное</w:t>
      </w:r>
      <w:proofErr w:type="spellEnd"/>
      <w:r>
        <w:t xml:space="preserve"> уменьшение и увеличение масштаба: </w:t>
      </w:r>
      <w:r>
        <w:rPr>
          <w:lang w:val="en-US"/>
        </w:rPr>
        <w:t>ctrl</w:t>
      </w:r>
      <w:r w:rsidRPr="000879F1">
        <w:t xml:space="preserve"> +/ </w:t>
      </w:r>
      <w:r>
        <w:rPr>
          <w:lang w:val="en-US"/>
        </w:rPr>
        <w:t>ctrl</w:t>
      </w:r>
      <w:r w:rsidRPr="000879F1">
        <w:t xml:space="preserve"> </w:t>
      </w:r>
      <w:r>
        <w:t>–</w:t>
      </w:r>
    </w:p>
    <w:p w:rsidR="000879F1" w:rsidRDefault="000879F1" w:rsidP="000879F1">
      <w:r>
        <w:t>Текущий результат: на одном из значений масштаба происходит обрезание нижней границы квадратиков</w:t>
      </w:r>
      <w:r>
        <w:br/>
      </w:r>
      <w:r w:rsidRPr="000879F1">
        <w:drawing>
          <wp:inline distT="0" distB="0" distL="0" distR="0" wp14:anchorId="3D42AFA7" wp14:editId="47E2975A">
            <wp:extent cx="1877184" cy="1696136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77184" cy="169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9F1" w:rsidRDefault="000879F1" w:rsidP="000879F1">
      <w:r>
        <w:t>Ожидаемый результат: При из</w:t>
      </w:r>
      <w:r w:rsidR="00D4407A">
        <w:t>менении масштаба внешний вид должен сохраняться без изменений</w:t>
      </w:r>
      <w:r w:rsidR="00D4407A">
        <w:br/>
      </w:r>
      <w:r w:rsidR="00D4407A" w:rsidRPr="00D4407A">
        <w:drawing>
          <wp:inline distT="0" distB="0" distL="0" distR="0" wp14:anchorId="4F980F99" wp14:editId="38A45857">
            <wp:extent cx="1876236" cy="164782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84941" cy="16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07A" w:rsidRDefault="00D4407A" w:rsidP="000879F1"/>
    <w:p w:rsidR="00D4407A" w:rsidRDefault="00D4407A" w:rsidP="000879F1">
      <w:r>
        <w:t>Баг 3: В сафари 5 сайт не открылся</w:t>
      </w:r>
    </w:p>
    <w:p w:rsidR="00D4407A" w:rsidRPr="00903E36" w:rsidRDefault="00903E36" w:rsidP="00903E36">
      <w:pPr>
        <w:jc w:val="center"/>
        <w:rPr>
          <w:b/>
          <w:lang w:val="en-US"/>
        </w:rPr>
      </w:pPr>
      <w:r w:rsidRPr="00903E36">
        <w:rPr>
          <w:b/>
          <w:lang w:val="en-US"/>
        </w:rPr>
        <w:t>Android 10. Chrome</w:t>
      </w:r>
    </w:p>
    <w:p w:rsidR="00903E36" w:rsidRDefault="00903E36" w:rsidP="00903E36">
      <w:pPr>
        <w:jc w:val="center"/>
      </w:pPr>
      <w:r w:rsidRPr="00903E36">
        <w:t xml:space="preserve"> </w:t>
      </w:r>
      <w:r>
        <w:t>Б</w:t>
      </w:r>
      <w:r w:rsidR="00006B11">
        <w:t xml:space="preserve">аг1: Страница </w:t>
      </w:r>
      <w:r>
        <w:t>прижата к правому краю</w:t>
      </w:r>
      <w:r>
        <w:br/>
      </w:r>
      <w:r w:rsidRPr="00903E36">
        <w:drawing>
          <wp:inline distT="0" distB="0" distL="0" distR="0" wp14:anchorId="11E159F7" wp14:editId="37BCBD9B">
            <wp:extent cx="3077819" cy="1524616"/>
            <wp:effectExtent l="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77819" cy="152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E36" w:rsidRDefault="00903E36" w:rsidP="00903E36">
      <w:pPr>
        <w:jc w:val="center"/>
      </w:pPr>
    </w:p>
    <w:p w:rsidR="00903E36" w:rsidRDefault="00903E36" w:rsidP="00903E36">
      <w:pPr>
        <w:jc w:val="center"/>
      </w:pPr>
      <w:r>
        <w:lastRenderedPageBreak/>
        <w:t>Баг2 Проценты 60 и 46 исчезают при нажатии</w:t>
      </w:r>
      <w:r>
        <w:br/>
      </w:r>
      <w:r w:rsidRPr="00903E36">
        <w:drawing>
          <wp:inline distT="0" distB="0" distL="0" distR="0" wp14:anchorId="3EB0B0E2" wp14:editId="5E58BFFC">
            <wp:extent cx="3115934" cy="1010058"/>
            <wp:effectExtent l="0" t="0" r="889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15934" cy="101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E36" w:rsidRDefault="00903E36" w:rsidP="00903E36">
      <w:pPr>
        <w:jc w:val="center"/>
      </w:pPr>
    </w:p>
    <w:p w:rsidR="00903E36" w:rsidRDefault="00903E36" w:rsidP="00903E36">
      <w:pPr>
        <w:jc w:val="center"/>
      </w:pPr>
      <w:r w:rsidRPr="00006B11">
        <w:rPr>
          <w:b/>
          <w:lang w:val="en-US"/>
        </w:rPr>
        <w:t>Safari</w:t>
      </w:r>
      <w:r w:rsidRPr="00006B11">
        <w:rPr>
          <w:b/>
        </w:rPr>
        <w:t xml:space="preserve"> на </w:t>
      </w:r>
      <w:r w:rsidRPr="00006B11">
        <w:rPr>
          <w:b/>
          <w:lang w:val="en-US"/>
        </w:rPr>
        <w:t>Android</w:t>
      </w:r>
      <w:r w:rsidRPr="00903E36">
        <w:br/>
      </w:r>
      <w:r>
        <w:t>Баг3:</w:t>
      </w:r>
      <w:r w:rsidRPr="00903E36">
        <w:t xml:space="preserve"> </w:t>
      </w:r>
      <w:r>
        <w:t>подчеркивание внизу страницы не должно быть сплошным на обе гиперссылки</w:t>
      </w:r>
    </w:p>
    <w:p w:rsidR="00903E36" w:rsidRDefault="00903E36" w:rsidP="00903E36">
      <w:pPr>
        <w:rPr>
          <w:noProof/>
          <w:lang w:eastAsia="ru-RU"/>
        </w:rPr>
      </w:pPr>
      <w:r>
        <w:t>Текущий результат:</w:t>
      </w:r>
      <w:r>
        <w:br/>
      </w:r>
      <w:r w:rsidRPr="00903E36">
        <w:rPr>
          <w:noProof/>
          <w:lang w:eastAsia="ru-RU"/>
        </w:rPr>
        <w:t xml:space="preserve"> </w:t>
      </w:r>
      <w:r w:rsidRPr="00903E36">
        <w:drawing>
          <wp:inline distT="0" distB="0" distL="0" distR="0" wp14:anchorId="0AEEFEF0" wp14:editId="40916088">
            <wp:extent cx="2820540" cy="38115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20540" cy="38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E36" w:rsidRDefault="00903E36" w:rsidP="00903E36">
      <w:pPr>
        <w:rPr>
          <w:noProof/>
          <w:lang w:eastAsia="ru-RU"/>
        </w:rPr>
      </w:pPr>
      <w:r>
        <w:rPr>
          <w:noProof/>
          <w:lang w:eastAsia="ru-RU"/>
        </w:rPr>
        <w:t>Ожидаемый результат:</w:t>
      </w:r>
      <w:r>
        <w:rPr>
          <w:noProof/>
          <w:lang w:eastAsia="ru-RU"/>
        </w:rPr>
        <w:br/>
      </w:r>
      <w:r w:rsidRPr="00903E36">
        <w:drawing>
          <wp:inline distT="0" distB="0" distL="0" distR="0" wp14:anchorId="7917F6ED" wp14:editId="75BF2528">
            <wp:extent cx="2828925" cy="45750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51722" cy="47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11" w:rsidRDefault="00006B11" w:rsidP="00903E36">
      <w:pPr>
        <w:rPr>
          <w:noProof/>
          <w:lang w:eastAsia="ru-RU"/>
        </w:rPr>
      </w:pPr>
    </w:p>
    <w:p w:rsidR="00006B11" w:rsidRDefault="00006B11" w:rsidP="00006B11">
      <w:pPr>
        <w:jc w:val="center"/>
        <w:rPr>
          <w:b/>
          <w:noProof/>
          <w:lang w:eastAsia="ru-RU"/>
        </w:rPr>
      </w:pPr>
      <w:r w:rsidRPr="00006B11">
        <w:rPr>
          <w:b/>
          <w:noProof/>
          <w:lang w:eastAsia="ru-RU"/>
        </w:rPr>
        <w:t>ЮЗАБИЛИТИ</w:t>
      </w:r>
    </w:p>
    <w:p w:rsidR="00006B11" w:rsidRPr="009B6036" w:rsidRDefault="009B6036" w:rsidP="009B6036">
      <w:pPr>
        <w:pStyle w:val="a3"/>
        <w:numPr>
          <w:ilvl w:val="0"/>
          <w:numId w:val="2"/>
        </w:numPr>
      </w:pPr>
      <w:r>
        <w:t>Я бы предложил нижнюю часть и футер выровнять по центру страницы. Так же расположить текст над формой отправки, чтоб не правая часть не выезжала за границы рамки</w:t>
      </w:r>
      <w:r>
        <w:br/>
      </w:r>
      <w:r w:rsidRPr="009B6036">
        <w:drawing>
          <wp:inline distT="0" distB="0" distL="0" distR="0" wp14:anchorId="1900F1FD" wp14:editId="719F50C1">
            <wp:extent cx="4316570" cy="3173108"/>
            <wp:effectExtent l="0" t="0" r="8255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16570" cy="317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006B11" w:rsidRPr="009B60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294394C"/>
    <w:multiLevelType w:val="hybridMultilevel"/>
    <w:tmpl w:val="37C29D32"/>
    <w:lvl w:ilvl="0" w:tplc="B4B29C7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1B03DBA"/>
    <w:multiLevelType w:val="hybridMultilevel"/>
    <w:tmpl w:val="8A78A9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6FBE"/>
    <w:rsid w:val="00006B11"/>
    <w:rsid w:val="0005700D"/>
    <w:rsid w:val="000879F1"/>
    <w:rsid w:val="001324E0"/>
    <w:rsid w:val="0019630D"/>
    <w:rsid w:val="002010E2"/>
    <w:rsid w:val="00243ECC"/>
    <w:rsid w:val="00307107"/>
    <w:rsid w:val="00324613"/>
    <w:rsid w:val="003E742C"/>
    <w:rsid w:val="00466FBE"/>
    <w:rsid w:val="004B3CC7"/>
    <w:rsid w:val="00513206"/>
    <w:rsid w:val="00594484"/>
    <w:rsid w:val="005E6473"/>
    <w:rsid w:val="00654236"/>
    <w:rsid w:val="0067119B"/>
    <w:rsid w:val="006B1FFB"/>
    <w:rsid w:val="00903E36"/>
    <w:rsid w:val="00986449"/>
    <w:rsid w:val="009B22B6"/>
    <w:rsid w:val="009B6036"/>
    <w:rsid w:val="009E681D"/>
    <w:rsid w:val="00A07C99"/>
    <w:rsid w:val="00A66D73"/>
    <w:rsid w:val="00B52594"/>
    <w:rsid w:val="00CB0D21"/>
    <w:rsid w:val="00CB122A"/>
    <w:rsid w:val="00D4407A"/>
    <w:rsid w:val="00D44DBA"/>
    <w:rsid w:val="00D71E04"/>
    <w:rsid w:val="00D91024"/>
    <w:rsid w:val="00E566C3"/>
    <w:rsid w:val="00E84DA4"/>
    <w:rsid w:val="00E9366F"/>
    <w:rsid w:val="00EA44A3"/>
    <w:rsid w:val="00EC74C3"/>
    <w:rsid w:val="00F05B34"/>
    <w:rsid w:val="00F17FB7"/>
    <w:rsid w:val="00F75847"/>
    <w:rsid w:val="00F92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3C4820C-1418-4094-8A72-CDE9F11516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4DA4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4407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574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9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getsharex.com/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app.prntscr.com/ru/" TargetMode="External"/><Relationship Id="rId32" Type="http://schemas.openxmlformats.org/officeDocument/2006/relationships/image" Target="media/image2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909</Words>
  <Characters>5185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6082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2020-10-01T23:49:00Z</dcterms:created>
  <dcterms:modified xsi:type="dcterms:W3CDTF">2020-10-01T23:49:00Z</dcterms:modified>
</cp:coreProperties>
</file>