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szCs w:val="72"/>
          <w:lang w:val="en-GB"/>
        </w:rPr>
      </w:pPr>
      <w:bookmarkStart w:id="0" w:name="_Toc327581040"/>
      <w:r w:rsidRPr="5F9B8017">
        <w:rPr>
          <w:b/>
          <w:sz w:val="72"/>
          <w:szCs w:val="72"/>
        </w:rPr>
        <w:t>Project</w:t>
      </w:r>
      <w:r w:rsidR="00860FDB" w:rsidRPr="5F9B8017">
        <w:rPr>
          <w:b/>
          <w:sz w:val="72"/>
          <w:szCs w:val="72"/>
        </w:rPr>
        <w:t xml:space="preserve"> P</w:t>
      </w:r>
      <w:r w:rsidRPr="5F9B8017">
        <w:rPr>
          <w:b/>
          <w:sz w:val="72"/>
          <w:szCs w:val="72"/>
        </w:rPr>
        <w:t>lan</w:t>
      </w:r>
      <w:bookmarkEnd w:id="0"/>
    </w:p>
    <w:p w14:paraId="3C3BB5A3" w14:textId="77777777" w:rsidR="00B01BF3" w:rsidRPr="00B2028E" w:rsidRDefault="00B01BF3" w:rsidP="00B01BF3">
      <w:pPr>
        <w:rPr>
          <w:lang w:val="en-GB"/>
        </w:rPr>
      </w:pPr>
    </w:p>
    <w:p w14:paraId="4E9461BF" w14:textId="666DAA3A" w:rsidR="00813052" w:rsidRPr="00B2028E" w:rsidRDefault="00813052" w:rsidP="00813052">
      <w:pPr>
        <w:ind w:right="-1"/>
        <w:jc w:val="center"/>
        <w:rPr>
          <w:b/>
          <w:i/>
          <w:sz w:val="52"/>
          <w:szCs w:val="52"/>
          <w:lang w:val="en-GB"/>
        </w:rPr>
      </w:pPr>
      <w:bookmarkStart w:id="1" w:name="_Toc327581041"/>
      <w:r w:rsidRPr="5F9B8017">
        <w:rPr>
          <w:b/>
          <w:i/>
          <w:sz w:val="52"/>
          <w:szCs w:val="52"/>
        </w:rPr>
        <w:t>SUE-Data-Science-Platform</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5FB1C89D" w:rsidR="00B01BF3" w:rsidRPr="00B2028E" w:rsidRDefault="00B01BF3" w:rsidP="00B01BF3">
      <w:pPr>
        <w:rPr>
          <w:i/>
          <w:lang w:val="en-GB"/>
        </w:rPr>
      </w:pPr>
    </w:p>
    <w:p w14:paraId="3C3BB5AA" w14:textId="5B903E5E" w:rsidR="00B01BF3" w:rsidRPr="00B2028E" w:rsidRDefault="00382EB1" w:rsidP="00382EB1">
      <w:pPr>
        <w:jc w:val="center"/>
        <w:rPr>
          <w:lang w:val="en-GB"/>
        </w:rPr>
      </w:pPr>
      <w:r w:rsidRPr="5F9B8017">
        <w:rPr>
          <w:i/>
          <w:sz w:val="52"/>
          <w:szCs w:val="52"/>
        </w:rPr>
        <w:t>Nathan Keyaerts</w:t>
      </w:r>
    </w:p>
    <w:p w14:paraId="3C3BB5AB" w14:textId="77777777" w:rsidR="00B01BF3" w:rsidRPr="00B2028E" w:rsidRDefault="00B01BF3" w:rsidP="00B01BF3">
      <w:pPr>
        <w:rPr>
          <w:lang w:val="en-GB"/>
        </w:rPr>
      </w:pPr>
    </w:p>
    <w:p w14:paraId="3C3BB5AC" w14:textId="77777777" w:rsidR="00B01BF3" w:rsidRPr="00B2028E" w:rsidRDefault="00B01BF3" w:rsidP="00B01BF3">
      <w:pPr>
        <w:rPr>
          <w:lang w:val="en-GB"/>
        </w:rPr>
      </w:pPr>
    </w:p>
    <w:p w14:paraId="3C3BB5AD" w14:textId="77777777" w:rsidR="00B01BF3" w:rsidRPr="00B2028E" w:rsidRDefault="00B01BF3" w:rsidP="00B01BF3">
      <w:pPr>
        <w:rPr>
          <w:lang w:val="en-GB"/>
        </w:rPr>
      </w:pPr>
    </w:p>
    <w:p w14:paraId="3C3BB5AE" w14:textId="77777777" w:rsidR="00B01BF3" w:rsidRPr="00B2028E" w:rsidRDefault="00B01BF3" w:rsidP="00B01BF3">
      <w:pPr>
        <w:rPr>
          <w:lang w:val="en-GB"/>
        </w:rPr>
      </w:pPr>
    </w:p>
    <w:p w14:paraId="3C3BB5B4" w14:textId="77777777" w:rsidR="00B01BF3" w:rsidRPr="00492252" w:rsidRDefault="00B01BF3" w:rsidP="00B01BF3"/>
    <w:p w14:paraId="3C3BB5B5" w14:textId="77777777" w:rsidR="00B01BF3" w:rsidRPr="00492252" w:rsidRDefault="00B01BF3" w:rsidP="00B01BF3"/>
    <w:p w14:paraId="3C3BB5B6" w14:textId="77777777" w:rsidR="00B01BF3" w:rsidRDefault="00B01BF3" w:rsidP="00B01BF3"/>
    <w:p w14:paraId="3C3BB5B7" w14:textId="77777777" w:rsidR="00B01BF3" w:rsidRDefault="00B01BF3" w:rsidP="00B01BF3"/>
    <w:p w14:paraId="3C3BB5B8" w14:textId="77777777" w:rsidR="00B01BF3" w:rsidRDefault="00B01BF3" w:rsidP="00B01BF3"/>
    <w:p w14:paraId="3C3BB5B9" w14:textId="77777777" w:rsidR="00B01BF3" w:rsidRDefault="00B01BF3" w:rsidP="00B01BF3"/>
    <w:p w14:paraId="3C3BB5BA" w14:textId="77777777" w:rsidR="00B01BF3" w:rsidRDefault="00B01BF3" w:rsidP="00B01BF3"/>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46B2985E" w:rsidR="00B01BF3" w:rsidRPr="004060B7" w:rsidRDefault="00042309" w:rsidP="0094479F">
            <w:pPr>
              <w:pStyle w:val="NoSpacing"/>
              <w:rPr>
                <w:rFonts w:cs="Arial"/>
                <w:b/>
                <w:color w:val="353F49"/>
                <w:lang w:val="en-US"/>
              </w:rPr>
            </w:pPr>
            <w:r w:rsidRPr="37B5ACC5">
              <w:rPr>
                <w:rFonts w:cs="Arial"/>
                <w:b/>
                <w:color w:val="353F49"/>
                <w:lang w:val="en-US"/>
              </w:rPr>
              <w:t>Date</w:t>
            </w:r>
            <w:r w:rsidR="00B01BF3">
              <w:tab/>
            </w:r>
            <w:r w:rsidR="0094479F">
              <w:tab/>
            </w:r>
            <w:r w:rsidR="00B01BF3" w:rsidRPr="37B5ACC5">
              <w:rPr>
                <w:rFonts w:cs="Arial"/>
                <w:b/>
                <w:color w:val="353F49"/>
                <w:lang w:val="en-US"/>
              </w:rPr>
              <w:t>:</w:t>
            </w:r>
            <w:r w:rsidR="00B01BF3">
              <w:tab/>
            </w:r>
            <w:r w:rsidR="7634A247" w:rsidRPr="37B5ACC5">
              <w:rPr>
                <w:rFonts w:cs="Arial"/>
                <w:b/>
                <w:color w:val="353F49"/>
                <w:lang w:val="en-US"/>
              </w:rPr>
              <w:t>04.09.2024</w:t>
            </w:r>
          </w:p>
        </w:tc>
      </w:tr>
      <w:tr w:rsidR="00B01BF3" w:rsidRPr="004060B7" w14:paraId="3C3BB5C3" w14:textId="77777777" w:rsidTr="0042146E">
        <w:trPr>
          <w:trHeight w:val="283"/>
        </w:trPr>
        <w:tc>
          <w:tcPr>
            <w:tcW w:w="9323" w:type="dxa"/>
            <w:shd w:val="clear" w:color="auto" w:fill="auto"/>
            <w:vAlign w:val="center"/>
          </w:tcPr>
          <w:p w14:paraId="3C3BB5C2" w14:textId="41F97EE2" w:rsidR="00B01BF3" w:rsidRPr="004060B7" w:rsidRDefault="00042309" w:rsidP="0094479F">
            <w:pPr>
              <w:pStyle w:val="NoSpacing"/>
              <w:rPr>
                <w:rFonts w:cs="Arial"/>
                <w:b/>
                <w:color w:val="353F49"/>
                <w:lang w:val="en-US"/>
              </w:rPr>
            </w:pPr>
            <w:r w:rsidRPr="37B5ACC5">
              <w:rPr>
                <w:rFonts w:cs="Arial"/>
                <w:b/>
                <w:color w:val="353F49"/>
                <w:lang w:val="en-US"/>
              </w:rPr>
              <w:t>Version</w:t>
            </w:r>
            <w:r w:rsidR="0094479F">
              <w:tab/>
            </w:r>
            <w:r w:rsidR="00B01BF3" w:rsidRPr="37B5ACC5">
              <w:rPr>
                <w:rFonts w:cs="Arial"/>
                <w:b/>
                <w:color w:val="353F49"/>
                <w:lang w:val="en-US"/>
              </w:rPr>
              <w:t>:</w:t>
            </w:r>
            <w:r w:rsidR="00B01BF3">
              <w:tab/>
            </w:r>
            <w:r w:rsidR="2939C459" w:rsidRPr="37B5ACC5">
              <w:rPr>
                <w:rFonts w:cs="Arial"/>
                <w:b/>
                <w:color w:val="353F49"/>
                <w:lang w:val="en-US"/>
              </w:rPr>
              <w:t>0.1</w:t>
            </w:r>
          </w:p>
        </w:tc>
      </w:tr>
      <w:tr w:rsidR="00B01BF3" w:rsidRPr="004060B7" w14:paraId="3C3BB5C5" w14:textId="77777777" w:rsidTr="0042146E">
        <w:trPr>
          <w:trHeight w:val="283"/>
        </w:trPr>
        <w:tc>
          <w:tcPr>
            <w:tcW w:w="9323" w:type="dxa"/>
            <w:shd w:val="clear" w:color="auto" w:fill="auto"/>
            <w:vAlign w:val="center"/>
          </w:tcPr>
          <w:p w14:paraId="3C3BB5C4" w14:textId="79FB853B" w:rsidR="00B01BF3" w:rsidRPr="004060B7" w:rsidRDefault="00042309" w:rsidP="0094479F">
            <w:pPr>
              <w:pStyle w:val="NoSpacing"/>
              <w:rPr>
                <w:rFonts w:cs="Arial"/>
                <w:b/>
                <w:color w:val="353F49"/>
                <w:lang w:val="en-US"/>
              </w:rPr>
            </w:pPr>
            <w:r w:rsidRPr="37B5ACC5">
              <w:rPr>
                <w:rFonts w:cs="Arial"/>
                <w:b/>
                <w:color w:val="353F49"/>
                <w:lang w:val="en-US"/>
              </w:rPr>
              <w:t>State</w:t>
            </w:r>
            <w:r w:rsidR="00B01BF3">
              <w:tab/>
            </w:r>
            <w:r w:rsidR="00B01BF3">
              <w:tab/>
            </w:r>
            <w:r w:rsidR="00B01BF3" w:rsidRPr="37B5ACC5">
              <w:rPr>
                <w:rFonts w:cs="Arial"/>
                <w:b/>
                <w:color w:val="353F49"/>
                <w:lang w:val="en-US"/>
              </w:rPr>
              <w:t>:</w:t>
            </w:r>
            <w:r w:rsidR="00B01BF3">
              <w:tab/>
            </w:r>
            <w:r w:rsidR="34642756" w:rsidRPr="37B5ACC5">
              <w:rPr>
                <w:rFonts w:cs="Arial"/>
                <w:b/>
                <w:color w:val="353F49"/>
                <w:lang w:val="en-US"/>
              </w:rPr>
              <w:t>In progress</w:t>
            </w:r>
          </w:p>
        </w:tc>
      </w:tr>
      <w:tr w:rsidR="00C12BA3" w:rsidRPr="00CB50FA" w14:paraId="3C3BB5C9" w14:textId="77777777" w:rsidTr="0042146E">
        <w:trPr>
          <w:trHeight w:val="283"/>
        </w:trPr>
        <w:tc>
          <w:tcPr>
            <w:tcW w:w="9323" w:type="dxa"/>
            <w:shd w:val="clear" w:color="auto" w:fill="auto"/>
            <w:vAlign w:val="center"/>
          </w:tcPr>
          <w:p w14:paraId="3C3BB5C8" w14:textId="3866A725" w:rsidR="00C12BA3" w:rsidRPr="006A0A2C" w:rsidRDefault="00042309" w:rsidP="00C12BA3">
            <w:pPr>
              <w:pStyle w:val="NoSpacing"/>
              <w:rPr>
                <w:rFonts w:cs="Arial"/>
                <w:b/>
                <w:color w:val="353F49"/>
                <w:lang w:val="en-GB"/>
              </w:rPr>
            </w:pPr>
            <w:r w:rsidRPr="005A7FA6">
              <w:rPr>
                <w:rFonts w:cs="Arial"/>
                <w:b/>
                <w:color w:val="353F49"/>
                <w:lang w:val="en-GB"/>
              </w:rPr>
              <w:t>Author</w:t>
            </w:r>
            <w:r w:rsidRPr="005A7FA6">
              <w:rPr>
                <w:lang w:val="en-GB"/>
              </w:rPr>
              <w:tab/>
            </w:r>
            <w:r w:rsidRPr="005A7FA6">
              <w:rPr>
                <w:lang w:val="en-GB"/>
              </w:rPr>
              <w:tab/>
            </w:r>
            <w:r w:rsidRPr="005A7FA6">
              <w:rPr>
                <w:rFonts w:cs="Arial"/>
                <w:b/>
                <w:color w:val="353F49"/>
                <w:lang w:val="en-GB"/>
              </w:rPr>
              <w:t>:</w:t>
            </w:r>
            <w:r w:rsidRPr="005A7FA6">
              <w:rPr>
                <w:lang w:val="en-GB"/>
              </w:rPr>
              <w:tab/>
            </w:r>
            <w:r w:rsidRPr="005A7FA6">
              <w:rPr>
                <w:rFonts w:cs="Arial"/>
                <w:b/>
                <w:color w:val="353F49"/>
                <w:lang w:val="en-GB"/>
              </w:rPr>
              <w:t>A</w:t>
            </w:r>
            <w:r w:rsidR="6CC5AA40" w:rsidRPr="005A7FA6">
              <w:rPr>
                <w:rFonts w:cs="Arial"/>
                <w:b/>
                <w:color w:val="353F49"/>
                <w:lang w:val="en-GB"/>
              </w:rPr>
              <w:t xml:space="preserve">ndrei Pieleanu, </w:t>
            </w:r>
            <w:r w:rsidR="006A0A2C" w:rsidRPr="005A7FA6">
              <w:rPr>
                <w:rFonts w:cs="Arial"/>
                <w:b/>
                <w:color w:val="353F49"/>
                <w:lang w:val="en-GB"/>
              </w:rPr>
              <w:t>Mohammed Bouali</w:t>
            </w:r>
            <w:r w:rsidR="1AFE1211" w:rsidRPr="005A7FA6">
              <w:rPr>
                <w:rFonts w:cs="Arial"/>
                <w:b/>
                <w:color w:val="353F49"/>
                <w:lang w:val="en-GB"/>
              </w:rPr>
              <w:t>, Björn Wildeman</w:t>
            </w:r>
            <w:r w:rsidR="5030C4F5" w:rsidRPr="005A7FA6">
              <w:rPr>
                <w:rFonts w:cs="Arial"/>
                <w:b/>
                <w:color w:val="353F49"/>
                <w:lang w:val="en-GB"/>
              </w:rPr>
              <w:t>,</w:t>
            </w:r>
            <w:r w:rsidR="7F00A6AD" w:rsidRPr="005A7FA6">
              <w:rPr>
                <w:rFonts w:cs="Arial"/>
                <w:b/>
                <w:color w:val="353F49"/>
                <w:lang w:val="en-GB"/>
              </w:rPr>
              <w:t xml:space="preserve"> Calvin Kwan</w:t>
            </w:r>
          </w:p>
        </w:tc>
      </w:tr>
    </w:tbl>
    <w:p w14:paraId="3C3BB5CA" w14:textId="77777777" w:rsidR="00B01BF3" w:rsidRPr="006A0A2C" w:rsidRDefault="00B01BF3" w:rsidP="00B01BF3">
      <w:pPr>
        <w:rPr>
          <w:lang w:val="en-GB"/>
        </w:rPr>
      </w:pPr>
    </w:p>
    <w:p w14:paraId="3C3BB5CB" w14:textId="77777777" w:rsidR="0094479F" w:rsidRPr="006A0A2C" w:rsidRDefault="0094479F" w:rsidP="00B01BF3">
      <w:pPr>
        <w:rPr>
          <w:lang w:val="en-GB"/>
        </w:rPr>
      </w:pPr>
    </w:p>
    <w:p w14:paraId="3C3BB5CC" w14:textId="6C0E7E6E" w:rsidR="00B01BF3" w:rsidRPr="006A0A2C" w:rsidRDefault="00B01BF3" w:rsidP="5F9B8017">
      <w:pPr>
        <w:spacing w:after="200"/>
        <w:rPr>
          <w:sz w:val="22"/>
          <w:szCs w:val="22"/>
          <w:lang w:val="en-GB"/>
        </w:rPr>
      </w:pPr>
    </w:p>
    <w:p w14:paraId="3C3BB5CD" w14:textId="095FD8B6" w:rsidR="00B01BF3" w:rsidRPr="00E42EB6" w:rsidRDefault="00042309" w:rsidP="00E42EB6">
      <w:pPr>
        <w:pStyle w:val="Heading4"/>
      </w:pPr>
      <w:r w:rsidRPr="00E42EB6">
        <w:lastRenderedPageBreak/>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66A07590">
              <w:rPr>
                <w:b/>
                <w:color w:val="1F497D" w:themeColor="text2"/>
                <w:sz w:val="20"/>
              </w:rPr>
              <w:t>Versi</w:t>
            </w:r>
            <w:r w:rsidR="00042309" w:rsidRPr="66A07590">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66A07590">
              <w:rPr>
                <w:b/>
                <w:color w:val="1F497D" w:themeColor="text2"/>
                <w:sz w:val="20"/>
              </w:rPr>
              <w:t>D</w:t>
            </w:r>
            <w:r w:rsidR="00042309" w:rsidRPr="66A07590">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sidRPr="66A07590">
              <w:rPr>
                <w:b/>
                <w:color w:val="1F497D" w:themeColor="text2"/>
                <w:sz w:val="20"/>
              </w:rPr>
              <w:t>Autho</w:t>
            </w:r>
            <w:r w:rsidR="00B01BF3" w:rsidRPr="66A07590">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sidRPr="66A07590">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sidRPr="66A07590">
              <w:rPr>
                <w:b/>
                <w:color w:val="1F497D" w:themeColor="text2"/>
                <w:sz w:val="20"/>
              </w:rPr>
              <w:t>State</w:t>
            </w:r>
          </w:p>
        </w:tc>
      </w:tr>
      <w:tr w:rsidR="00B01BF3" w:rsidRPr="00492252" w14:paraId="3C3BB5DA" w14:textId="77777777" w:rsidTr="00B01BF3">
        <w:trPr>
          <w:trHeight w:val="340"/>
        </w:trPr>
        <w:tc>
          <w:tcPr>
            <w:tcW w:w="1134" w:type="dxa"/>
          </w:tcPr>
          <w:p w14:paraId="3C3BB5D5" w14:textId="7FD32AEC" w:rsidR="00B01BF3" w:rsidRPr="00492252" w:rsidRDefault="27977AD0" w:rsidP="00B01BF3">
            <w:pPr>
              <w:pStyle w:val="Tabelbody"/>
            </w:pPr>
            <w:bookmarkStart w:id="2" w:name="Start"/>
            <w:bookmarkEnd w:id="2"/>
            <w:r>
              <w:t>0.1</w:t>
            </w:r>
          </w:p>
        </w:tc>
        <w:tc>
          <w:tcPr>
            <w:tcW w:w="1276" w:type="dxa"/>
          </w:tcPr>
          <w:p w14:paraId="3C3BB5D6" w14:textId="10F42EA2" w:rsidR="00B01BF3" w:rsidRPr="00492252" w:rsidRDefault="27977AD0" w:rsidP="00B01BF3">
            <w:pPr>
              <w:pStyle w:val="Tabelbody"/>
            </w:pPr>
            <w:r>
              <w:t>04.09.2024</w:t>
            </w:r>
          </w:p>
        </w:tc>
        <w:tc>
          <w:tcPr>
            <w:tcW w:w="1701" w:type="dxa"/>
          </w:tcPr>
          <w:p w14:paraId="3C3BB5D7" w14:textId="4714ACDC" w:rsidR="00B01BF3" w:rsidRPr="00CB50FA" w:rsidRDefault="26FD6AEB" w:rsidP="00B01BF3">
            <w:pPr>
              <w:pStyle w:val="Tabelbody"/>
              <w:rPr>
                <w:lang w:val="en-GB"/>
              </w:rPr>
            </w:pPr>
            <w:r>
              <w:t>Andrei Pieleanu, Mohammed Bouali, Björn Wildeman,</w:t>
            </w:r>
            <w:r w:rsidR="2D4535D7">
              <w:t xml:space="preserve"> Calvin Kwan</w:t>
            </w:r>
          </w:p>
        </w:tc>
        <w:tc>
          <w:tcPr>
            <w:tcW w:w="3402" w:type="dxa"/>
          </w:tcPr>
          <w:p w14:paraId="3C3BB5D8" w14:textId="57823D9C" w:rsidR="00B01BF3" w:rsidRPr="00492252" w:rsidRDefault="29131DB0" w:rsidP="00B01BF3">
            <w:pPr>
              <w:pStyle w:val="Tabelbody"/>
            </w:pPr>
            <w:r>
              <w:t>Initial Version</w:t>
            </w:r>
          </w:p>
        </w:tc>
        <w:tc>
          <w:tcPr>
            <w:tcW w:w="1843" w:type="dxa"/>
          </w:tcPr>
          <w:p w14:paraId="3C3BB5D9" w14:textId="128D12C8" w:rsidR="00B01BF3" w:rsidRPr="00492252" w:rsidRDefault="00423BD2" w:rsidP="00B01BF3">
            <w:pPr>
              <w:pStyle w:val="Tabelbody"/>
            </w:pPr>
            <w:r>
              <w:t>In progress</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sidRPr="66A07590">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sidRPr="66A07590">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sidRPr="66A07590">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sidRPr="66A07590">
              <w:rPr>
                <w:b/>
                <w:color w:val="1F497D" w:themeColor="text2"/>
                <w:sz w:val="20"/>
              </w:rPr>
              <w:t>Receivers</w:t>
            </w:r>
          </w:p>
        </w:tc>
      </w:tr>
      <w:tr w:rsidR="00B01BF3" w:rsidRPr="00492252" w14:paraId="3C3BB5F0" w14:textId="77777777" w:rsidTr="00B01BF3">
        <w:trPr>
          <w:trHeight w:val="340"/>
        </w:trPr>
        <w:tc>
          <w:tcPr>
            <w:tcW w:w="1134" w:type="dxa"/>
          </w:tcPr>
          <w:p w14:paraId="3C3BB5ED" w14:textId="77777777" w:rsidR="00B01BF3" w:rsidRPr="00492252" w:rsidRDefault="00B01BF3" w:rsidP="00B01BF3">
            <w:pPr>
              <w:pStyle w:val="Tabelbody"/>
            </w:pPr>
          </w:p>
        </w:tc>
        <w:tc>
          <w:tcPr>
            <w:tcW w:w="1276" w:type="dxa"/>
          </w:tcPr>
          <w:p w14:paraId="3C3BB5EE" w14:textId="77777777" w:rsidR="00B01BF3" w:rsidRPr="00492252" w:rsidRDefault="00B01BF3" w:rsidP="00B01BF3">
            <w:pPr>
              <w:pStyle w:val="Tabelbody"/>
            </w:pPr>
          </w:p>
        </w:tc>
        <w:tc>
          <w:tcPr>
            <w:tcW w:w="6946" w:type="dxa"/>
          </w:tcPr>
          <w:p w14:paraId="3C3BB5EF" w14:textId="77777777" w:rsidR="00B01BF3" w:rsidRPr="00492252" w:rsidRDefault="00B01BF3" w:rsidP="00B01BF3">
            <w:pPr>
              <w:pStyle w:val="Tabelbody"/>
            </w:pP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szCs w:val="24"/>
        </w:rPr>
      </w:pPr>
    </w:p>
    <w:p w14:paraId="10E2BB0B" w14:textId="77777777" w:rsidR="007859E3" w:rsidRDefault="007859E3" w:rsidP="5F9B8017">
      <w:pPr>
        <w:spacing w:after="200"/>
        <w:rPr>
          <w:b/>
          <w:sz w:val="24"/>
          <w:szCs w:val="24"/>
        </w:rPr>
      </w:pPr>
      <w:r w:rsidRPr="5F9B8017">
        <w:rPr>
          <w:b/>
          <w:sz w:val="24"/>
          <w:szCs w:val="24"/>
        </w:rPr>
        <w:br w:type="page"/>
      </w:r>
    </w:p>
    <w:p w14:paraId="3C3BB62D" w14:textId="04118109" w:rsidR="00B01BF3" w:rsidRDefault="00B01BF3" w:rsidP="00B01BF3"/>
    <w:sdt>
      <w:sdtPr>
        <w:rPr>
          <w:rFonts w:ascii="Arial" w:eastAsia="Times New Roman" w:hAnsi="Arial" w:cs="Times New Roman"/>
          <w:color w:val="auto"/>
          <w:sz w:val="20"/>
          <w:szCs w:val="20"/>
        </w:rPr>
        <w:id w:val="2133610304"/>
        <w:docPartObj>
          <w:docPartGallery w:val="Table of Contents"/>
          <w:docPartUnique/>
        </w:docPartObj>
      </w:sdtPr>
      <w:sdtContent>
        <w:p w14:paraId="2776E56B" w14:textId="44F33277" w:rsidR="000F51EC" w:rsidRDefault="000F51EC" w:rsidP="00E42EB6">
          <w:pPr>
            <w:pStyle w:val="TOCHeading"/>
          </w:pPr>
          <w:r>
            <w:t>Contents</w:t>
          </w:r>
        </w:p>
        <w:p w14:paraId="5097BD89" w14:textId="77777777" w:rsidR="007E14DA" w:rsidRDefault="0078292F" w:rsidP="36B72CB4">
          <w:pPr>
            <w:pStyle w:val="TOC1"/>
            <w:tabs>
              <w:tab w:val="clear" w:pos="8788"/>
              <w:tab w:val="left" w:pos="435"/>
              <w:tab w:val="right" w:leader="dot" w:pos="8775"/>
            </w:tabs>
            <w:rPr>
              <w:rStyle w:val="Hyperlink"/>
              <w:lang w:val="en-GB" w:eastAsia="en-GB"/>
            </w:rPr>
          </w:pPr>
          <w:r>
            <w:fldChar w:fldCharType="begin"/>
          </w:r>
          <w:r w:rsidR="000F51EC">
            <w:instrText>TOC \o "1-3" \z \u \h</w:instrText>
          </w:r>
          <w:r>
            <w:fldChar w:fldCharType="separate"/>
          </w:r>
          <w:hyperlink w:anchor="_Toc1351705883">
            <w:r w:rsidR="36B72CB4" w:rsidRPr="36B72CB4">
              <w:rPr>
                <w:rStyle w:val="Hyperlink"/>
              </w:rPr>
              <w:t>1.</w:t>
            </w:r>
            <w:r w:rsidR="000F51EC">
              <w:tab/>
            </w:r>
            <w:r w:rsidR="36B72CB4" w:rsidRPr="36B72CB4">
              <w:rPr>
                <w:rStyle w:val="Hyperlink"/>
              </w:rPr>
              <w:t>Project assignment</w:t>
            </w:r>
            <w:r w:rsidR="000F51EC">
              <w:tab/>
            </w:r>
            <w:r w:rsidR="000F51EC">
              <w:fldChar w:fldCharType="begin"/>
            </w:r>
            <w:r w:rsidR="000F51EC">
              <w:instrText>PAGEREF _Toc1351705883 \h</w:instrText>
            </w:r>
            <w:r w:rsidR="000F51EC">
              <w:fldChar w:fldCharType="separate"/>
            </w:r>
            <w:r w:rsidR="36B72CB4" w:rsidRPr="36B72CB4">
              <w:rPr>
                <w:rStyle w:val="Hyperlink"/>
              </w:rPr>
              <w:t>3</w:t>
            </w:r>
            <w:r w:rsidR="000F51EC">
              <w:fldChar w:fldCharType="end"/>
            </w:r>
          </w:hyperlink>
        </w:p>
        <w:p w14:paraId="684F04D6"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444579039">
            <w:r w:rsidRPr="36B72CB4">
              <w:rPr>
                <w:rStyle w:val="Hyperlink"/>
              </w:rPr>
              <w:t>1.1</w:t>
            </w:r>
            <w:r w:rsidR="0078292F">
              <w:tab/>
            </w:r>
            <w:r w:rsidRPr="36B72CB4">
              <w:rPr>
                <w:rStyle w:val="Hyperlink"/>
              </w:rPr>
              <w:t>Context</w:t>
            </w:r>
            <w:r w:rsidR="0078292F">
              <w:tab/>
            </w:r>
            <w:r w:rsidR="0078292F">
              <w:fldChar w:fldCharType="begin"/>
            </w:r>
            <w:r w:rsidR="0078292F">
              <w:instrText>PAGEREF _Toc444579039 \h</w:instrText>
            </w:r>
            <w:r w:rsidR="0078292F">
              <w:fldChar w:fldCharType="separate"/>
            </w:r>
            <w:r w:rsidRPr="36B72CB4">
              <w:rPr>
                <w:rStyle w:val="Hyperlink"/>
              </w:rPr>
              <w:t>4</w:t>
            </w:r>
            <w:r w:rsidR="0078292F">
              <w:fldChar w:fldCharType="end"/>
            </w:r>
          </w:hyperlink>
        </w:p>
        <w:p w14:paraId="3A797E4D"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721418520">
            <w:r w:rsidRPr="36B72CB4">
              <w:rPr>
                <w:rStyle w:val="Hyperlink"/>
              </w:rPr>
              <w:t>1.2</w:t>
            </w:r>
            <w:r w:rsidR="0078292F">
              <w:tab/>
            </w:r>
            <w:r w:rsidRPr="36B72CB4">
              <w:rPr>
                <w:rStyle w:val="Hyperlink"/>
              </w:rPr>
              <w:t>Goal of the project</w:t>
            </w:r>
            <w:r w:rsidR="0078292F">
              <w:tab/>
            </w:r>
            <w:r w:rsidR="0078292F">
              <w:fldChar w:fldCharType="begin"/>
            </w:r>
            <w:r w:rsidR="0078292F">
              <w:instrText>PAGEREF _Toc1721418520 \h</w:instrText>
            </w:r>
            <w:r w:rsidR="0078292F">
              <w:fldChar w:fldCharType="separate"/>
            </w:r>
            <w:r w:rsidRPr="36B72CB4">
              <w:rPr>
                <w:rStyle w:val="Hyperlink"/>
              </w:rPr>
              <w:t>4</w:t>
            </w:r>
            <w:r w:rsidR="0078292F">
              <w:fldChar w:fldCharType="end"/>
            </w:r>
          </w:hyperlink>
        </w:p>
        <w:p w14:paraId="61EF33C7"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55872571">
            <w:r w:rsidRPr="36B72CB4">
              <w:rPr>
                <w:rStyle w:val="Hyperlink"/>
              </w:rPr>
              <w:t>1.3</w:t>
            </w:r>
            <w:r w:rsidR="0078292F">
              <w:tab/>
            </w:r>
            <w:r w:rsidRPr="36B72CB4">
              <w:rPr>
                <w:rStyle w:val="Hyperlink"/>
              </w:rPr>
              <w:t>Scope and preconditions</w:t>
            </w:r>
            <w:r w:rsidR="0078292F">
              <w:tab/>
            </w:r>
            <w:r w:rsidR="0078292F">
              <w:fldChar w:fldCharType="begin"/>
            </w:r>
            <w:r w:rsidR="0078292F">
              <w:instrText>PAGEREF _Toc755872571 \h</w:instrText>
            </w:r>
            <w:r w:rsidR="0078292F">
              <w:fldChar w:fldCharType="separate"/>
            </w:r>
            <w:r w:rsidRPr="36B72CB4">
              <w:rPr>
                <w:rStyle w:val="Hyperlink"/>
              </w:rPr>
              <w:t>4</w:t>
            </w:r>
            <w:r w:rsidR="0078292F">
              <w:fldChar w:fldCharType="end"/>
            </w:r>
          </w:hyperlink>
        </w:p>
        <w:p w14:paraId="30A23109"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447662753">
            <w:r w:rsidRPr="36B72CB4">
              <w:rPr>
                <w:rStyle w:val="Hyperlink"/>
              </w:rPr>
              <w:t>1.4</w:t>
            </w:r>
            <w:r w:rsidR="0078292F">
              <w:tab/>
            </w:r>
            <w:r w:rsidRPr="36B72CB4">
              <w:rPr>
                <w:rStyle w:val="Hyperlink"/>
              </w:rPr>
              <w:t>Strategy</w:t>
            </w:r>
            <w:r w:rsidR="0078292F">
              <w:tab/>
            </w:r>
            <w:r w:rsidR="0078292F">
              <w:fldChar w:fldCharType="begin"/>
            </w:r>
            <w:r w:rsidR="0078292F">
              <w:instrText>PAGEREF _Toc447662753 \h</w:instrText>
            </w:r>
            <w:r w:rsidR="0078292F">
              <w:fldChar w:fldCharType="separate"/>
            </w:r>
            <w:r w:rsidRPr="36B72CB4">
              <w:rPr>
                <w:rStyle w:val="Hyperlink"/>
              </w:rPr>
              <w:t>4</w:t>
            </w:r>
            <w:r w:rsidR="0078292F">
              <w:fldChar w:fldCharType="end"/>
            </w:r>
          </w:hyperlink>
        </w:p>
        <w:p w14:paraId="593FF4A5"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2005102979">
            <w:r w:rsidRPr="36B72CB4">
              <w:rPr>
                <w:rStyle w:val="Hyperlink"/>
              </w:rPr>
              <w:t>1.5</w:t>
            </w:r>
            <w:r w:rsidR="0078292F">
              <w:tab/>
            </w:r>
            <w:r w:rsidRPr="36B72CB4">
              <w:rPr>
                <w:rStyle w:val="Hyperlink"/>
              </w:rPr>
              <w:t>Research questions and methodology</w:t>
            </w:r>
            <w:r w:rsidR="0078292F">
              <w:tab/>
            </w:r>
            <w:r w:rsidR="0078292F">
              <w:fldChar w:fldCharType="begin"/>
            </w:r>
            <w:r w:rsidR="0078292F">
              <w:instrText>PAGEREF _Toc2005102979 \h</w:instrText>
            </w:r>
            <w:r w:rsidR="0078292F">
              <w:fldChar w:fldCharType="separate"/>
            </w:r>
            <w:r w:rsidRPr="36B72CB4">
              <w:rPr>
                <w:rStyle w:val="Hyperlink"/>
              </w:rPr>
              <w:t>4</w:t>
            </w:r>
            <w:r w:rsidR="0078292F">
              <w:fldChar w:fldCharType="end"/>
            </w:r>
          </w:hyperlink>
        </w:p>
        <w:p w14:paraId="059937A2"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836506755">
            <w:r w:rsidRPr="36B72CB4">
              <w:rPr>
                <w:rStyle w:val="Hyperlink"/>
              </w:rPr>
              <w:t>1.6</w:t>
            </w:r>
            <w:r w:rsidR="0078292F">
              <w:tab/>
            </w:r>
            <w:r w:rsidRPr="36B72CB4">
              <w:rPr>
                <w:rStyle w:val="Hyperlink"/>
              </w:rPr>
              <w:t>End products</w:t>
            </w:r>
            <w:r w:rsidR="0078292F">
              <w:tab/>
            </w:r>
            <w:r w:rsidR="0078292F">
              <w:fldChar w:fldCharType="begin"/>
            </w:r>
            <w:r w:rsidR="0078292F">
              <w:instrText>PAGEREF _Toc1836506755 \h</w:instrText>
            </w:r>
            <w:r w:rsidR="0078292F">
              <w:fldChar w:fldCharType="separate"/>
            </w:r>
            <w:r w:rsidRPr="36B72CB4">
              <w:rPr>
                <w:rStyle w:val="Hyperlink"/>
              </w:rPr>
              <w:t>4</w:t>
            </w:r>
            <w:r w:rsidR="0078292F">
              <w:fldChar w:fldCharType="end"/>
            </w:r>
          </w:hyperlink>
        </w:p>
        <w:p w14:paraId="61F80596" w14:textId="77777777" w:rsidR="007E14DA" w:rsidRDefault="36B72CB4" w:rsidP="36B72CB4">
          <w:pPr>
            <w:pStyle w:val="TOC1"/>
            <w:tabs>
              <w:tab w:val="clear" w:pos="8788"/>
              <w:tab w:val="left" w:pos="435"/>
              <w:tab w:val="right" w:leader="dot" w:pos="8775"/>
            </w:tabs>
            <w:rPr>
              <w:rStyle w:val="Hyperlink"/>
              <w:lang w:val="en-GB" w:eastAsia="en-GB"/>
            </w:rPr>
          </w:pPr>
          <w:hyperlink w:anchor="_Toc454780821">
            <w:r w:rsidRPr="36B72CB4">
              <w:rPr>
                <w:rStyle w:val="Hyperlink"/>
              </w:rPr>
              <w:t>2.</w:t>
            </w:r>
            <w:r w:rsidR="0078292F">
              <w:tab/>
            </w:r>
            <w:r w:rsidRPr="36B72CB4">
              <w:rPr>
                <w:rStyle w:val="Hyperlink"/>
              </w:rPr>
              <w:t>Project organisation</w:t>
            </w:r>
            <w:r w:rsidR="0078292F">
              <w:tab/>
            </w:r>
            <w:r w:rsidR="0078292F">
              <w:fldChar w:fldCharType="begin"/>
            </w:r>
            <w:r w:rsidR="0078292F">
              <w:instrText>PAGEREF _Toc454780821 \h</w:instrText>
            </w:r>
            <w:r w:rsidR="0078292F">
              <w:fldChar w:fldCharType="separate"/>
            </w:r>
            <w:r w:rsidRPr="36B72CB4">
              <w:rPr>
                <w:rStyle w:val="Hyperlink"/>
              </w:rPr>
              <w:t>4</w:t>
            </w:r>
            <w:r w:rsidR="0078292F">
              <w:fldChar w:fldCharType="end"/>
            </w:r>
          </w:hyperlink>
        </w:p>
        <w:p w14:paraId="02FB2D21"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600214434">
            <w:r w:rsidRPr="36B72CB4">
              <w:rPr>
                <w:rStyle w:val="Hyperlink"/>
              </w:rPr>
              <w:t>2.1</w:t>
            </w:r>
            <w:r w:rsidR="0078292F">
              <w:tab/>
            </w:r>
            <w:r w:rsidRPr="36B72CB4">
              <w:rPr>
                <w:rStyle w:val="Hyperlink"/>
              </w:rPr>
              <w:t>Stakeholders and team members</w:t>
            </w:r>
            <w:r w:rsidR="0078292F">
              <w:tab/>
            </w:r>
            <w:r w:rsidR="0078292F">
              <w:fldChar w:fldCharType="begin"/>
            </w:r>
            <w:r w:rsidR="0078292F">
              <w:instrText>PAGEREF _Toc1600214434 \h</w:instrText>
            </w:r>
            <w:r w:rsidR="0078292F">
              <w:fldChar w:fldCharType="separate"/>
            </w:r>
            <w:r w:rsidRPr="36B72CB4">
              <w:rPr>
                <w:rStyle w:val="Hyperlink"/>
              </w:rPr>
              <w:t>5</w:t>
            </w:r>
            <w:r w:rsidR="0078292F">
              <w:fldChar w:fldCharType="end"/>
            </w:r>
          </w:hyperlink>
        </w:p>
        <w:p w14:paraId="78FEF219"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042894997">
            <w:r w:rsidRPr="36B72CB4">
              <w:rPr>
                <w:rStyle w:val="Hyperlink"/>
              </w:rPr>
              <w:t>2.2</w:t>
            </w:r>
            <w:r w:rsidR="0078292F">
              <w:tab/>
            </w:r>
            <w:r w:rsidRPr="36B72CB4">
              <w:rPr>
                <w:rStyle w:val="Hyperlink"/>
              </w:rPr>
              <w:t>Communication</w:t>
            </w:r>
            <w:r w:rsidR="0078292F">
              <w:tab/>
            </w:r>
            <w:r w:rsidR="0078292F">
              <w:fldChar w:fldCharType="begin"/>
            </w:r>
            <w:r w:rsidR="0078292F">
              <w:instrText>PAGEREF _Toc1042894997 \h</w:instrText>
            </w:r>
            <w:r w:rsidR="0078292F">
              <w:fldChar w:fldCharType="separate"/>
            </w:r>
            <w:r w:rsidRPr="36B72CB4">
              <w:rPr>
                <w:rStyle w:val="Hyperlink"/>
              </w:rPr>
              <w:t>5</w:t>
            </w:r>
            <w:r w:rsidR="0078292F">
              <w:fldChar w:fldCharType="end"/>
            </w:r>
          </w:hyperlink>
        </w:p>
        <w:p w14:paraId="679AA23E" w14:textId="77777777" w:rsidR="007E14DA" w:rsidRDefault="36B72CB4" w:rsidP="36B72CB4">
          <w:pPr>
            <w:pStyle w:val="TOC1"/>
            <w:tabs>
              <w:tab w:val="clear" w:pos="8788"/>
              <w:tab w:val="left" w:pos="435"/>
              <w:tab w:val="right" w:leader="dot" w:pos="8775"/>
            </w:tabs>
            <w:rPr>
              <w:rStyle w:val="Hyperlink"/>
              <w:lang w:val="en-GB" w:eastAsia="en-GB"/>
            </w:rPr>
          </w:pPr>
          <w:hyperlink w:anchor="_Toc1370030314">
            <w:r w:rsidRPr="36B72CB4">
              <w:rPr>
                <w:rStyle w:val="Hyperlink"/>
              </w:rPr>
              <w:t>3.</w:t>
            </w:r>
            <w:r w:rsidR="0078292F">
              <w:tab/>
            </w:r>
            <w:r w:rsidRPr="36B72CB4">
              <w:rPr>
                <w:rStyle w:val="Hyperlink"/>
              </w:rPr>
              <w:t>Activities and time plan</w:t>
            </w:r>
            <w:r w:rsidR="0078292F">
              <w:tab/>
            </w:r>
            <w:r w:rsidR="0078292F">
              <w:fldChar w:fldCharType="begin"/>
            </w:r>
            <w:r w:rsidR="0078292F">
              <w:instrText>PAGEREF _Toc1370030314 \h</w:instrText>
            </w:r>
            <w:r w:rsidR="0078292F">
              <w:fldChar w:fldCharType="separate"/>
            </w:r>
            <w:r w:rsidRPr="36B72CB4">
              <w:rPr>
                <w:rStyle w:val="Hyperlink"/>
              </w:rPr>
              <w:t>5</w:t>
            </w:r>
            <w:r w:rsidR="0078292F">
              <w:fldChar w:fldCharType="end"/>
            </w:r>
          </w:hyperlink>
        </w:p>
        <w:p w14:paraId="324F0A5A"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322402578">
            <w:r w:rsidRPr="36B72CB4">
              <w:rPr>
                <w:rStyle w:val="Hyperlink"/>
              </w:rPr>
              <w:t>3.1</w:t>
            </w:r>
            <w:r w:rsidR="0078292F">
              <w:tab/>
            </w:r>
            <w:r w:rsidRPr="36B72CB4">
              <w:rPr>
                <w:rStyle w:val="Hyperlink"/>
              </w:rPr>
              <w:t>Phases of the project</w:t>
            </w:r>
            <w:r w:rsidR="0078292F">
              <w:tab/>
            </w:r>
            <w:r w:rsidR="0078292F">
              <w:fldChar w:fldCharType="begin"/>
            </w:r>
            <w:r w:rsidR="0078292F">
              <w:instrText>PAGEREF _Toc1322402578 \h</w:instrText>
            </w:r>
            <w:r w:rsidR="0078292F">
              <w:fldChar w:fldCharType="separate"/>
            </w:r>
            <w:r w:rsidRPr="36B72CB4">
              <w:rPr>
                <w:rStyle w:val="Hyperlink"/>
              </w:rPr>
              <w:t>6</w:t>
            </w:r>
            <w:r w:rsidR="0078292F">
              <w:fldChar w:fldCharType="end"/>
            </w:r>
          </w:hyperlink>
        </w:p>
        <w:p w14:paraId="1D4CF2C4"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07767408">
            <w:r w:rsidRPr="36B72CB4">
              <w:rPr>
                <w:rStyle w:val="Hyperlink"/>
              </w:rPr>
              <w:t>3.2</w:t>
            </w:r>
            <w:r w:rsidR="0078292F">
              <w:tab/>
            </w:r>
            <w:r w:rsidRPr="36B72CB4">
              <w:rPr>
                <w:rStyle w:val="Hyperlink"/>
              </w:rPr>
              <w:t>Time plan and milestones</w:t>
            </w:r>
            <w:r w:rsidR="0078292F">
              <w:tab/>
            </w:r>
            <w:r w:rsidR="0078292F">
              <w:fldChar w:fldCharType="begin"/>
            </w:r>
            <w:r w:rsidR="0078292F">
              <w:instrText>PAGEREF _Toc707767408 \h</w:instrText>
            </w:r>
            <w:r w:rsidR="0078292F">
              <w:fldChar w:fldCharType="separate"/>
            </w:r>
            <w:r w:rsidRPr="36B72CB4">
              <w:rPr>
                <w:rStyle w:val="Hyperlink"/>
              </w:rPr>
              <w:t>6</w:t>
            </w:r>
            <w:r w:rsidR="0078292F">
              <w:fldChar w:fldCharType="end"/>
            </w:r>
          </w:hyperlink>
        </w:p>
        <w:p w14:paraId="2C0A1B67" w14:textId="77777777" w:rsidR="007E14DA" w:rsidRDefault="36B72CB4" w:rsidP="36B72CB4">
          <w:pPr>
            <w:pStyle w:val="TOC1"/>
            <w:tabs>
              <w:tab w:val="clear" w:pos="8788"/>
              <w:tab w:val="left" w:pos="435"/>
              <w:tab w:val="right" w:leader="dot" w:pos="8775"/>
            </w:tabs>
            <w:rPr>
              <w:rStyle w:val="Hyperlink"/>
              <w:lang w:val="en-GB" w:eastAsia="en-GB"/>
            </w:rPr>
          </w:pPr>
          <w:hyperlink w:anchor="_Toc55164467">
            <w:r w:rsidRPr="36B72CB4">
              <w:rPr>
                <w:rStyle w:val="Hyperlink"/>
              </w:rPr>
              <w:t>4.</w:t>
            </w:r>
            <w:r w:rsidR="0078292F">
              <w:tab/>
            </w:r>
            <w:r w:rsidRPr="36B72CB4">
              <w:rPr>
                <w:rStyle w:val="Hyperlink"/>
              </w:rPr>
              <w:t>Testing strategy and configuration management</w:t>
            </w:r>
            <w:r w:rsidR="0078292F">
              <w:tab/>
            </w:r>
            <w:r w:rsidR="0078292F">
              <w:fldChar w:fldCharType="begin"/>
            </w:r>
            <w:r w:rsidR="0078292F">
              <w:instrText>PAGEREF _Toc55164467 \h</w:instrText>
            </w:r>
            <w:r w:rsidR="0078292F">
              <w:fldChar w:fldCharType="separate"/>
            </w:r>
            <w:r w:rsidRPr="36B72CB4">
              <w:rPr>
                <w:rStyle w:val="Hyperlink"/>
              </w:rPr>
              <w:t>6</w:t>
            </w:r>
            <w:r w:rsidR="0078292F">
              <w:fldChar w:fldCharType="end"/>
            </w:r>
          </w:hyperlink>
        </w:p>
        <w:p w14:paraId="1AC9FBDD"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89459952">
            <w:r w:rsidRPr="36B72CB4">
              <w:rPr>
                <w:rStyle w:val="Hyperlink"/>
              </w:rPr>
              <w:t>4.1</w:t>
            </w:r>
            <w:r w:rsidR="0078292F">
              <w:tab/>
            </w:r>
            <w:r w:rsidRPr="36B72CB4">
              <w:rPr>
                <w:rStyle w:val="Hyperlink"/>
              </w:rPr>
              <w:t>Testing strategy</w:t>
            </w:r>
            <w:r w:rsidR="0078292F">
              <w:tab/>
            </w:r>
            <w:r w:rsidR="0078292F">
              <w:fldChar w:fldCharType="begin"/>
            </w:r>
            <w:r w:rsidR="0078292F">
              <w:instrText>PAGEREF _Toc789459952 \h</w:instrText>
            </w:r>
            <w:r w:rsidR="0078292F">
              <w:fldChar w:fldCharType="separate"/>
            </w:r>
            <w:r w:rsidRPr="36B72CB4">
              <w:rPr>
                <w:rStyle w:val="Hyperlink"/>
              </w:rPr>
              <w:t>6</w:t>
            </w:r>
            <w:r w:rsidR="0078292F">
              <w:fldChar w:fldCharType="end"/>
            </w:r>
          </w:hyperlink>
        </w:p>
        <w:p w14:paraId="51CFFEAA"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524571918">
            <w:r w:rsidRPr="36B72CB4">
              <w:rPr>
                <w:rStyle w:val="Hyperlink"/>
              </w:rPr>
              <w:t>4.2</w:t>
            </w:r>
            <w:r w:rsidR="0078292F">
              <w:tab/>
            </w:r>
            <w:r w:rsidRPr="36B72CB4">
              <w:rPr>
                <w:rStyle w:val="Hyperlink"/>
              </w:rPr>
              <w:t>Test environment and required resources</w:t>
            </w:r>
            <w:r w:rsidR="0078292F">
              <w:tab/>
            </w:r>
            <w:r w:rsidR="0078292F">
              <w:fldChar w:fldCharType="begin"/>
            </w:r>
            <w:r w:rsidR="0078292F">
              <w:instrText>PAGEREF _Toc524571918 \h</w:instrText>
            </w:r>
            <w:r w:rsidR="0078292F">
              <w:fldChar w:fldCharType="separate"/>
            </w:r>
            <w:r w:rsidRPr="36B72CB4">
              <w:rPr>
                <w:rStyle w:val="Hyperlink"/>
              </w:rPr>
              <w:t>6</w:t>
            </w:r>
            <w:r w:rsidR="0078292F">
              <w:fldChar w:fldCharType="end"/>
            </w:r>
          </w:hyperlink>
        </w:p>
        <w:p w14:paraId="33698E22"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300051465">
            <w:r w:rsidRPr="36B72CB4">
              <w:rPr>
                <w:rStyle w:val="Hyperlink"/>
              </w:rPr>
              <w:t>4.3</w:t>
            </w:r>
            <w:r w:rsidR="0078292F">
              <w:tab/>
            </w:r>
            <w:r w:rsidRPr="36B72CB4">
              <w:rPr>
                <w:rStyle w:val="Hyperlink"/>
              </w:rPr>
              <w:t>Configuration management</w:t>
            </w:r>
            <w:r w:rsidR="0078292F">
              <w:tab/>
            </w:r>
            <w:r w:rsidR="0078292F">
              <w:fldChar w:fldCharType="begin"/>
            </w:r>
            <w:r w:rsidR="0078292F">
              <w:instrText>PAGEREF _Toc1300051465 \h</w:instrText>
            </w:r>
            <w:r w:rsidR="0078292F">
              <w:fldChar w:fldCharType="separate"/>
            </w:r>
            <w:r w:rsidRPr="36B72CB4">
              <w:rPr>
                <w:rStyle w:val="Hyperlink"/>
              </w:rPr>
              <w:t>6</w:t>
            </w:r>
            <w:r w:rsidR="0078292F">
              <w:fldChar w:fldCharType="end"/>
            </w:r>
          </w:hyperlink>
        </w:p>
        <w:p w14:paraId="737E880A" w14:textId="77777777" w:rsidR="007E14DA" w:rsidRDefault="36B72CB4" w:rsidP="36B72CB4">
          <w:pPr>
            <w:pStyle w:val="TOC1"/>
            <w:tabs>
              <w:tab w:val="clear" w:pos="8788"/>
              <w:tab w:val="left" w:pos="435"/>
              <w:tab w:val="right" w:leader="dot" w:pos="8775"/>
            </w:tabs>
            <w:rPr>
              <w:rStyle w:val="Hyperlink"/>
              <w:lang w:val="en-GB" w:eastAsia="en-GB"/>
            </w:rPr>
          </w:pPr>
          <w:hyperlink w:anchor="_Toc500689687">
            <w:r w:rsidRPr="36B72CB4">
              <w:rPr>
                <w:rStyle w:val="Hyperlink"/>
              </w:rPr>
              <w:t>5.</w:t>
            </w:r>
            <w:r w:rsidR="0078292F">
              <w:tab/>
            </w:r>
            <w:r w:rsidRPr="36B72CB4">
              <w:rPr>
                <w:rStyle w:val="Hyperlink"/>
              </w:rPr>
              <w:t>Finances and risk</w:t>
            </w:r>
            <w:r w:rsidR="0078292F">
              <w:tab/>
            </w:r>
            <w:r w:rsidR="0078292F">
              <w:fldChar w:fldCharType="begin"/>
            </w:r>
            <w:r w:rsidR="0078292F">
              <w:instrText>PAGEREF _Toc500689687 \h</w:instrText>
            </w:r>
            <w:r w:rsidR="0078292F">
              <w:fldChar w:fldCharType="separate"/>
            </w:r>
            <w:r w:rsidRPr="36B72CB4">
              <w:rPr>
                <w:rStyle w:val="Hyperlink"/>
              </w:rPr>
              <w:t>6</w:t>
            </w:r>
            <w:r w:rsidR="0078292F">
              <w:fldChar w:fldCharType="end"/>
            </w:r>
          </w:hyperlink>
        </w:p>
        <w:p w14:paraId="5835D1BB"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1632997180">
            <w:r w:rsidRPr="36B72CB4">
              <w:rPr>
                <w:rStyle w:val="Hyperlink"/>
              </w:rPr>
              <w:t>5.1</w:t>
            </w:r>
            <w:r w:rsidR="0078292F">
              <w:tab/>
            </w:r>
            <w:r w:rsidRPr="36B72CB4">
              <w:rPr>
                <w:rStyle w:val="Hyperlink"/>
              </w:rPr>
              <w:t>Project budget</w:t>
            </w:r>
            <w:r w:rsidR="0078292F">
              <w:tab/>
            </w:r>
            <w:r w:rsidR="0078292F">
              <w:fldChar w:fldCharType="begin"/>
            </w:r>
            <w:r w:rsidR="0078292F">
              <w:instrText>PAGEREF _Toc1632997180 \h</w:instrText>
            </w:r>
            <w:r w:rsidR="0078292F">
              <w:fldChar w:fldCharType="separate"/>
            </w:r>
            <w:r w:rsidRPr="36B72CB4">
              <w:rPr>
                <w:rStyle w:val="Hyperlink"/>
              </w:rPr>
              <w:t>6</w:t>
            </w:r>
            <w:r w:rsidR="0078292F">
              <w:fldChar w:fldCharType="end"/>
            </w:r>
          </w:hyperlink>
        </w:p>
        <w:p w14:paraId="23BBD491" w14:textId="77777777" w:rsidR="007E14DA" w:rsidRDefault="36B72CB4" w:rsidP="36B72CB4">
          <w:pPr>
            <w:pStyle w:val="TOC2"/>
            <w:tabs>
              <w:tab w:val="clear" w:pos="8788"/>
              <w:tab w:val="left" w:pos="600"/>
              <w:tab w:val="right" w:leader="dot" w:pos="8775"/>
            </w:tabs>
            <w:rPr>
              <w:rStyle w:val="Hyperlink"/>
              <w:noProof/>
              <w:lang w:val="en-GB" w:eastAsia="en-GB"/>
            </w:rPr>
          </w:pPr>
          <w:hyperlink w:anchor="_Toc750843781">
            <w:r w:rsidRPr="36B72CB4">
              <w:rPr>
                <w:rStyle w:val="Hyperlink"/>
              </w:rPr>
              <w:t>5.2</w:t>
            </w:r>
            <w:r w:rsidR="0078292F">
              <w:tab/>
            </w:r>
            <w:r w:rsidRPr="36B72CB4">
              <w:rPr>
                <w:rStyle w:val="Hyperlink"/>
              </w:rPr>
              <w:t>Risk and mitigation</w:t>
            </w:r>
            <w:r w:rsidR="0078292F">
              <w:tab/>
            </w:r>
            <w:r w:rsidR="0078292F">
              <w:fldChar w:fldCharType="begin"/>
            </w:r>
            <w:r w:rsidR="0078292F">
              <w:instrText>PAGEREF _Toc750843781 \h</w:instrText>
            </w:r>
            <w:r w:rsidR="0078292F">
              <w:fldChar w:fldCharType="separate"/>
            </w:r>
            <w:r w:rsidRPr="36B72CB4">
              <w:rPr>
                <w:rStyle w:val="Hyperlink"/>
              </w:rPr>
              <w:t>6</w:t>
            </w:r>
            <w:r w:rsidR="0078292F">
              <w:fldChar w:fldCharType="end"/>
            </w:r>
          </w:hyperlink>
          <w:r w:rsidR="0078292F">
            <w:fldChar w:fldCharType="end"/>
          </w:r>
        </w:p>
      </w:sdtContent>
    </w:sdt>
    <w:p w14:paraId="174BF43E" w14:textId="5E2D24B9" w:rsidR="000F51EC" w:rsidRDefault="000F51EC"/>
    <w:p w14:paraId="2E8FDB36" w14:textId="77777777" w:rsidR="000F51EC" w:rsidRPr="00492252" w:rsidRDefault="000F51EC" w:rsidP="00B01BF3"/>
    <w:p w14:paraId="3C3BB62E" w14:textId="06103FDC" w:rsidR="00B01BF3" w:rsidRPr="00E42EB6" w:rsidRDefault="000F51EC" w:rsidP="00E42EB6">
      <w:pPr>
        <w:pStyle w:val="Heading1"/>
      </w:pPr>
      <w:bookmarkStart w:id="3" w:name="_Toc1351705883"/>
      <w:r w:rsidRPr="00E42EB6">
        <w:lastRenderedPageBreak/>
        <w:t>Project assignment</w:t>
      </w:r>
      <w:bookmarkEnd w:id="3"/>
    </w:p>
    <w:p w14:paraId="3C3BB62F" w14:textId="331C0B11" w:rsidR="00B01BF3" w:rsidRPr="00492252" w:rsidRDefault="00BF7D7B" w:rsidP="00E42EB6">
      <w:pPr>
        <w:pStyle w:val="Heading2"/>
      </w:pPr>
      <w:bookmarkStart w:id="4" w:name="_Toc507670773"/>
      <w:bookmarkStart w:id="5" w:name="_Toc444579039"/>
      <w:r>
        <w:t>Context</w:t>
      </w:r>
      <w:bookmarkEnd w:id="4"/>
      <w:bookmarkEnd w:id="5"/>
    </w:p>
    <w:p w14:paraId="3C3BB636" w14:textId="31C171F5" w:rsidR="00841390" w:rsidRPr="000F51EC" w:rsidRDefault="0CA137B2" w:rsidP="003812BC">
      <w:pPr>
        <w:ind w:firstLine="708"/>
      </w:pPr>
      <w:r>
        <w:t>Sue is a leader in Cloud Native technologies and solutions. Our Cloud Native experts are pioneers and innovators in the field. They are passionate about learning and immersing themselves in the newest technologies. We provide cloud-native solutions for various customers throughout the Netherlands, including the Dutch Police, Booking.com and more. We provide a range of services and solutions, and pride ourselves on being a leader in the cloud-native space.</w:t>
      </w:r>
      <w:r w:rsidR="002C23AC">
        <w:t xml:space="preserve"> </w:t>
      </w:r>
    </w:p>
    <w:p w14:paraId="3C3BB637" w14:textId="5D9B325D" w:rsidR="00B01BF3" w:rsidRPr="00E42EB6" w:rsidRDefault="000F51EC" w:rsidP="00E42EB6">
      <w:pPr>
        <w:pStyle w:val="Heading2"/>
      </w:pPr>
      <w:bookmarkStart w:id="6" w:name="_Toc1721418520"/>
      <w:bookmarkStart w:id="7" w:name="_Toc327581046"/>
      <w:bookmarkStart w:id="8" w:name="_Toc327581596"/>
      <w:bookmarkStart w:id="9" w:name="_Toc327583376"/>
      <w:r w:rsidRPr="00E42EB6">
        <w:t>Goal of the project</w:t>
      </w:r>
      <w:bookmarkEnd w:id="6"/>
    </w:p>
    <w:p w14:paraId="3C3BB639" w14:textId="653D91A1" w:rsidR="00B01BF3" w:rsidRDefault="00A806C4" w:rsidP="00142908">
      <w:pPr>
        <w:ind w:firstLine="708"/>
      </w:pPr>
      <w:r>
        <w:t xml:space="preserve">The goal is to build upon the existing CLI tool by adding more features </w:t>
      </w:r>
      <w:r w:rsidR="007E6B6C">
        <w:t>utilizing API calls</w:t>
      </w:r>
      <w:r w:rsidR="001657A0">
        <w:t xml:space="preserve">. </w:t>
      </w:r>
    </w:p>
    <w:p w14:paraId="3C3BB63A" w14:textId="5B84F77F" w:rsidR="00B01BF3" w:rsidRPr="00E42EB6" w:rsidRDefault="000F51EC" w:rsidP="00E42EB6">
      <w:pPr>
        <w:pStyle w:val="Heading2"/>
      </w:pPr>
      <w:bookmarkStart w:id="10" w:name="_Toc755872571"/>
      <w:bookmarkEnd w:id="7"/>
      <w:bookmarkEnd w:id="8"/>
      <w:bookmarkEnd w:id="9"/>
      <w:r w:rsidRPr="00E42EB6">
        <w:t>Scope and preconditions</w:t>
      </w:r>
      <w:bookmarkEnd w:id="10"/>
    </w:p>
    <w:p w14:paraId="3C3BB63C" w14:textId="77777777" w:rsidR="00B01BF3" w:rsidRPr="000F51EC" w:rsidRDefault="00B01BF3" w:rsidP="00B01BF3"/>
    <w:tbl>
      <w:tblPr>
        <w:tblW w:w="0" w:type="auto"/>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4536"/>
        <w:gridCol w:w="4820"/>
      </w:tblGrid>
      <w:tr w:rsidR="00B01BF3" w:rsidRPr="00C63FDB" w14:paraId="3C3BB63F" w14:textId="77777777" w:rsidTr="006F3A82">
        <w:trPr>
          <w:cantSplit/>
          <w:trHeight w:val="454"/>
        </w:trPr>
        <w:tc>
          <w:tcPr>
            <w:tcW w:w="4536" w:type="dxa"/>
            <w:shd w:val="clear" w:color="auto" w:fill="FFFFFF" w:themeFill="background1"/>
          </w:tcPr>
          <w:p w14:paraId="3C3BB63D" w14:textId="672789DB" w:rsidR="00B01BF3" w:rsidRPr="00C63FDB" w:rsidRDefault="00147EED" w:rsidP="00B01BF3">
            <w:pPr>
              <w:pStyle w:val="tabelheader"/>
              <w:rPr>
                <w:b/>
                <w:color w:val="1F497D" w:themeColor="text2"/>
                <w:sz w:val="20"/>
              </w:rPr>
            </w:pPr>
            <w:r w:rsidRPr="66A07590">
              <w:rPr>
                <w:b/>
                <w:sz w:val="20"/>
              </w:rPr>
              <w:t>Inside</w:t>
            </w:r>
            <w:r w:rsidR="00EE3FFB" w:rsidRPr="66A07590">
              <w:rPr>
                <w:b/>
                <w:sz w:val="20"/>
              </w:rPr>
              <w:t xml:space="preserve"> scope</w:t>
            </w:r>
            <w:r w:rsidR="00B01BF3" w:rsidRPr="66A07590">
              <w:rPr>
                <w:b/>
                <w:sz w:val="20"/>
              </w:rPr>
              <w:t>:</w:t>
            </w:r>
          </w:p>
        </w:tc>
        <w:tc>
          <w:tcPr>
            <w:tcW w:w="4820" w:type="dxa"/>
            <w:shd w:val="clear" w:color="auto" w:fill="D9D9D9" w:themeFill="background1" w:themeFillShade="D9"/>
          </w:tcPr>
          <w:p w14:paraId="3C3BB63E" w14:textId="2133A597" w:rsidR="00B01BF3" w:rsidRPr="006F3A82" w:rsidRDefault="00147EED" w:rsidP="00B01BF3">
            <w:pPr>
              <w:pStyle w:val="tabelheader"/>
              <w:rPr>
                <w:b/>
                <w:sz w:val="20"/>
              </w:rPr>
            </w:pPr>
            <w:r w:rsidRPr="66A07590">
              <w:rPr>
                <w:b/>
                <w:sz w:val="20"/>
              </w:rPr>
              <w:t>Outside</w:t>
            </w:r>
            <w:r w:rsidR="00EE3FFB" w:rsidRPr="66A07590">
              <w:rPr>
                <w:b/>
                <w:sz w:val="20"/>
              </w:rPr>
              <w:t xml:space="preserve"> scope</w:t>
            </w:r>
            <w:r w:rsidR="00B01BF3" w:rsidRPr="66A07590">
              <w:rPr>
                <w:b/>
                <w:sz w:val="20"/>
              </w:rPr>
              <w:t>:</w:t>
            </w:r>
          </w:p>
        </w:tc>
      </w:tr>
      <w:tr w:rsidR="00B01BF3" w:rsidRPr="006F0E10" w14:paraId="3C3BB642" w14:textId="77777777" w:rsidTr="00B01BF3">
        <w:trPr>
          <w:cantSplit/>
          <w:trHeight w:val="340"/>
        </w:trPr>
        <w:tc>
          <w:tcPr>
            <w:tcW w:w="4536" w:type="dxa"/>
          </w:tcPr>
          <w:p w14:paraId="3C3BB640" w14:textId="0FF8A119" w:rsidR="00B01BF3" w:rsidRPr="006F0E10" w:rsidRDefault="34EF91C3" w:rsidP="00B01BF3">
            <w:pPr>
              <w:pStyle w:val="Tabelbody"/>
              <w:numPr>
                <w:ilvl w:val="0"/>
                <w:numId w:val="5"/>
              </w:numPr>
              <w:spacing w:after="0"/>
              <w:rPr>
                <w:sz w:val="20"/>
              </w:rPr>
            </w:pPr>
            <w:r w:rsidRPr="66A07590">
              <w:rPr>
                <w:sz w:val="20"/>
              </w:rPr>
              <w:t>Creating the API application</w:t>
            </w:r>
          </w:p>
        </w:tc>
        <w:tc>
          <w:tcPr>
            <w:tcW w:w="4820" w:type="dxa"/>
          </w:tcPr>
          <w:p w14:paraId="3C3BB641" w14:textId="742991DF" w:rsidR="00B01BF3" w:rsidRPr="006F0E10" w:rsidRDefault="34EF91C3" w:rsidP="00B01BF3">
            <w:pPr>
              <w:pStyle w:val="Tabelbody"/>
              <w:numPr>
                <w:ilvl w:val="0"/>
                <w:numId w:val="10"/>
              </w:numPr>
              <w:spacing w:after="0"/>
              <w:rPr>
                <w:sz w:val="20"/>
              </w:rPr>
            </w:pPr>
            <w:r w:rsidRPr="66A07590">
              <w:rPr>
                <w:sz w:val="20"/>
              </w:rPr>
              <w:t>Implementing machine learning functionalities</w:t>
            </w:r>
          </w:p>
        </w:tc>
      </w:tr>
      <w:tr w:rsidR="00B01BF3" w:rsidRPr="000D42D3" w14:paraId="3C3BB645" w14:textId="77777777" w:rsidTr="00B01BF3">
        <w:trPr>
          <w:cantSplit/>
          <w:trHeight w:val="340"/>
        </w:trPr>
        <w:tc>
          <w:tcPr>
            <w:tcW w:w="4536" w:type="dxa"/>
          </w:tcPr>
          <w:p w14:paraId="3C3BB643" w14:textId="1C9DB628" w:rsidR="00B01BF3" w:rsidRPr="006F0E10" w:rsidRDefault="34EF91C3" w:rsidP="00B01BF3">
            <w:pPr>
              <w:pStyle w:val="Tabelbody"/>
              <w:numPr>
                <w:ilvl w:val="0"/>
                <w:numId w:val="5"/>
              </w:numPr>
              <w:spacing w:after="0"/>
              <w:rPr>
                <w:sz w:val="20"/>
              </w:rPr>
            </w:pPr>
            <w:r w:rsidRPr="66A07590">
              <w:rPr>
                <w:sz w:val="20"/>
              </w:rPr>
              <w:t>Expanding the application’s functionalities</w:t>
            </w:r>
          </w:p>
        </w:tc>
        <w:tc>
          <w:tcPr>
            <w:tcW w:w="4820" w:type="dxa"/>
          </w:tcPr>
          <w:p w14:paraId="3C3BB644" w14:textId="4674C5EE" w:rsidR="00B01BF3" w:rsidRPr="006F0E10" w:rsidRDefault="34EF91C3" w:rsidP="00B01BF3">
            <w:pPr>
              <w:pStyle w:val="Tabelbody"/>
              <w:numPr>
                <w:ilvl w:val="0"/>
                <w:numId w:val="10"/>
              </w:numPr>
              <w:spacing w:after="0"/>
              <w:rPr>
                <w:sz w:val="20"/>
              </w:rPr>
            </w:pPr>
            <w:r w:rsidRPr="66A07590">
              <w:rPr>
                <w:sz w:val="20"/>
              </w:rPr>
              <w:t>Modifying the CLI version of the application</w:t>
            </w:r>
          </w:p>
        </w:tc>
      </w:tr>
      <w:tr w:rsidR="52AFC00E" w14:paraId="60A1B02C" w14:textId="77777777" w:rsidTr="52AFC00E">
        <w:trPr>
          <w:cantSplit/>
          <w:trHeight w:val="340"/>
        </w:trPr>
        <w:tc>
          <w:tcPr>
            <w:tcW w:w="4536" w:type="dxa"/>
          </w:tcPr>
          <w:p w14:paraId="64DC75D5" w14:textId="64B2E8B2" w:rsidR="34EF91C3" w:rsidRDefault="34EF91C3" w:rsidP="52AFC00E">
            <w:pPr>
              <w:pStyle w:val="Tabelbody"/>
              <w:numPr>
                <w:ilvl w:val="0"/>
                <w:numId w:val="10"/>
              </w:numPr>
              <w:rPr>
                <w:sz w:val="20"/>
              </w:rPr>
            </w:pPr>
            <w:r w:rsidRPr="66A07590">
              <w:rPr>
                <w:sz w:val="20"/>
              </w:rPr>
              <w:t>Documenting the application</w:t>
            </w:r>
          </w:p>
        </w:tc>
        <w:tc>
          <w:tcPr>
            <w:tcW w:w="4820" w:type="dxa"/>
          </w:tcPr>
          <w:p w14:paraId="299DC9F6" w14:textId="3160366E" w:rsidR="52AFC00E" w:rsidRDefault="34EF91C3" w:rsidP="419B6455">
            <w:pPr>
              <w:pStyle w:val="Tabelbody"/>
              <w:rPr>
                <w:sz w:val="20"/>
              </w:rPr>
            </w:pPr>
            <w:r w:rsidRPr="66A07590">
              <w:rPr>
                <w:sz w:val="20"/>
              </w:rPr>
              <w:t xml:space="preserve">3  </w:t>
            </w:r>
            <w:r w:rsidR="00B168CD">
              <w:rPr>
                <w:sz w:val="20"/>
              </w:rPr>
              <w:t>Building and accessing SUE infrastructure</w:t>
            </w:r>
          </w:p>
        </w:tc>
      </w:tr>
    </w:tbl>
    <w:p w14:paraId="3C3BB646" w14:textId="41E47AD6" w:rsidR="00B01BF3" w:rsidRPr="006F0E10" w:rsidRDefault="00B01BF3" w:rsidP="00B01BF3">
      <w:pPr>
        <w:rPr>
          <w:lang w:val="en-GB"/>
        </w:rPr>
      </w:pPr>
    </w:p>
    <w:p w14:paraId="4CFF2985" w14:textId="77777777" w:rsidR="0070596F" w:rsidRPr="00EE3FFB" w:rsidRDefault="0070596F" w:rsidP="00B01BF3"/>
    <w:p w14:paraId="3C3BB647" w14:textId="2AE49B30" w:rsidR="00B01BF3" w:rsidRPr="00E42EB6" w:rsidRDefault="00B01BF3" w:rsidP="00E42EB6">
      <w:pPr>
        <w:pStyle w:val="Heading2"/>
      </w:pPr>
      <w:bookmarkStart w:id="11" w:name="_Toc507670776"/>
      <w:bookmarkStart w:id="12" w:name="_Toc447662753"/>
      <w:bookmarkStart w:id="13" w:name="_Toc327581048"/>
      <w:bookmarkStart w:id="14" w:name="_Toc327581598"/>
      <w:bookmarkStart w:id="15" w:name="_Toc327583378"/>
      <w:r w:rsidRPr="00E42EB6">
        <w:t>Strateg</w:t>
      </w:r>
      <w:bookmarkEnd w:id="11"/>
      <w:r w:rsidR="00EE3FFB" w:rsidRPr="00E42EB6">
        <w:t>y</w:t>
      </w:r>
      <w:bookmarkEnd w:id="12"/>
    </w:p>
    <w:p w14:paraId="181B042A" w14:textId="5E84FB83" w:rsidR="192AD689" w:rsidRDefault="192AD689" w:rsidP="4E2DC044">
      <w:r w:rsidRPr="5F9B8017">
        <w:rPr>
          <w:rFonts w:eastAsia="Arial" w:cs="Arial"/>
          <w:b/>
        </w:rPr>
        <w:t>Project Strategy: Agile (Scrum)</w:t>
      </w:r>
    </w:p>
    <w:p w14:paraId="0F139763" w14:textId="34C84EA9" w:rsidR="192AD689" w:rsidRDefault="192AD689" w:rsidP="4E2DC044">
      <w:r w:rsidRPr="5F9B8017">
        <w:rPr>
          <w:rFonts w:eastAsia="Arial" w:cs="Arial"/>
          <w:b/>
        </w:rPr>
        <w:t>Justification:</w:t>
      </w:r>
    </w:p>
    <w:p w14:paraId="7AFBAF2D" w14:textId="0C111A31" w:rsidR="192AD689" w:rsidRDefault="192AD689" w:rsidP="4E2DC044">
      <w:r w:rsidRPr="5F9B8017">
        <w:rPr>
          <w:rFonts w:eastAsia="Arial" w:cs="Arial"/>
        </w:rPr>
        <w:t>The choice of an Agile approach, specifically Scrum, is justified for several reasons:</w:t>
      </w:r>
    </w:p>
    <w:p w14:paraId="69160B34" w14:textId="3B3B36DE" w:rsidR="192AD689" w:rsidRDefault="192AD689" w:rsidP="4E2DC044">
      <w:pPr>
        <w:pStyle w:val="ListParagraph"/>
        <w:numPr>
          <w:ilvl w:val="0"/>
          <w:numId w:val="25"/>
        </w:numPr>
        <w:rPr>
          <w:rFonts w:eastAsia="Arial" w:cs="Arial"/>
          <w:lang w:val="en-GB"/>
        </w:rPr>
      </w:pPr>
      <w:r w:rsidRPr="5F9B8017">
        <w:rPr>
          <w:rFonts w:eastAsia="Arial" w:cs="Arial"/>
          <w:u w:val="single"/>
        </w:rPr>
        <w:t>Flexibility</w:t>
      </w:r>
      <w:r w:rsidRPr="5F9B8017">
        <w:rPr>
          <w:rFonts w:eastAsia="Arial" w:cs="Arial"/>
        </w:rPr>
        <w:t>: Adapts to evolving project requirements.</w:t>
      </w:r>
    </w:p>
    <w:p w14:paraId="7AE45A79" w14:textId="3972A194" w:rsidR="192AD689" w:rsidRDefault="192AD689" w:rsidP="4E2DC044">
      <w:pPr>
        <w:pStyle w:val="ListParagraph"/>
        <w:numPr>
          <w:ilvl w:val="0"/>
          <w:numId w:val="25"/>
        </w:numPr>
        <w:rPr>
          <w:rFonts w:eastAsia="Arial" w:cs="Arial"/>
          <w:lang w:val="en-GB"/>
        </w:rPr>
      </w:pPr>
      <w:r w:rsidRPr="5F9B8017">
        <w:rPr>
          <w:rFonts w:eastAsia="Arial" w:cs="Arial"/>
          <w:u w:val="single"/>
        </w:rPr>
        <w:t>Collaboration</w:t>
      </w:r>
      <w:r w:rsidRPr="5F9B8017">
        <w:rPr>
          <w:rFonts w:eastAsia="Arial" w:cs="Arial"/>
        </w:rPr>
        <w:t>: Promotes cross-functional teamwork.</w:t>
      </w:r>
    </w:p>
    <w:p w14:paraId="0BB5D45F" w14:textId="1BDB9770" w:rsidR="192AD689" w:rsidRDefault="192AD689" w:rsidP="4E2DC044">
      <w:pPr>
        <w:pStyle w:val="ListParagraph"/>
        <w:numPr>
          <w:ilvl w:val="0"/>
          <w:numId w:val="25"/>
        </w:numPr>
        <w:rPr>
          <w:rFonts w:eastAsia="Arial" w:cs="Arial"/>
          <w:lang w:val="en-GB"/>
        </w:rPr>
      </w:pPr>
      <w:r w:rsidRPr="5F9B8017">
        <w:rPr>
          <w:rFonts w:eastAsia="Arial" w:cs="Arial"/>
          <w:u w:val="single"/>
        </w:rPr>
        <w:t>Quick Deliveries</w:t>
      </w:r>
      <w:r w:rsidRPr="5F9B8017">
        <w:rPr>
          <w:rFonts w:eastAsia="Arial" w:cs="Arial"/>
        </w:rPr>
        <w:t>: Provides rapid, incremental releases.</w:t>
      </w:r>
    </w:p>
    <w:p w14:paraId="6C896659" w14:textId="2ABDEC04" w:rsidR="192AD689" w:rsidRDefault="192AD689" w:rsidP="4E2DC044">
      <w:pPr>
        <w:pStyle w:val="ListParagraph"/>
        <w:numPr>
          <w:ilvl w:val="0"/>
          <w:numId w:val="25"/>
        </w:numPr>
        <w:rPr>
          <w:rFonts w:eastAsia="Arial" w:cs="Arial"/>
          <w:lang w:val="en-GB"/>
        </w:rPr>
      </w:pPr>
      <w:r w:rsidRPr="5F9B8017">
        <w:rPr>
          <w:rFonts w:eastAsia="Arial" w:cs="Arial"/>
          <w:u w:val="single"/>
        </w:rPr>
        <w:t>User-Centric</w:t>
      </w:r>
      <w:r w:rsidRPr="5F9B8017">
        <w:rPr>
          <w:rFonts w:eastAsia="Arial" w:cs="Arial"/>
        </w:rPr>
        <w:t>: Focuses on user feedback and satisfaction.</w:t>
      </w:r>
    </w:p>
    <w:p w14:paraId="150016B5" w14:textId="221B40A3" w:rsidR="192AD689" w:rsidRDefault="192AD689" w:rsidP="4E2DC044">
      <w:pPr>
        <w:pStyle w:val="ListParagraph"/>
        <w:numPr>
          <w:ilvl w:val="0"/>
          <w:numId w:val="25"/>
        </w:numPr>
        <w:rPr>
          <w:rFonts w:eastAsia="Arial" w:cs="Arial"/>
          <w:lang w:val="en-GB"/>
        </w:rPr>
      </w:pPr>
      <w:r w:rsidRPr="5F9B8017">
        <w:rPr>
          <w:rFonts w:eastAsia="Arial" w:cs="Arial"/>
          <w:u w:val="single"/>
        </w:rPr>
        <w:t>Risk Mitigation</w:t>
      </w:r>
      <w:r w:rsidRPr="5F9B8017">
        <w:rPr>
          <w:rFonts w:eastAsia="Arial" w:cs="Arial"/>
        </w:rPr>
        <w:t>: Identifies and addresses challenges early.</w:t>
      </w:r>
    </w:p>
    <w:p w14:paraId="09EF347F" w14:textId="609A388D" w:rsidR="192AD689" w:rsidRDefault="192AD689" w:rsidP="4E2DC044">
      <w:pPr>
        <w:pStyle w:val="ListParagraph"/>
        <w:numPr>
          <w:ilvl w:val="0"/>
          <w:numId w:val="25"/>
        </w:numPr>
        <w:rPr>
          <w:rFonts w:eastAsia="Arial" w:cs="Arial"/>
          <w:lang w:val="en-GB"/>
        </w:rPr>
      </w:pPr>
      <w:r w:rsidRPr="5F9B8017">
        <w:rPr>
          <w:rFonts w:eastAsia="Arial" w:cs="Arial"/>
          <w:u w:val="single"/>
        </w:rPr>
        <w:t>Quality Assurance</w:t>
      </w:r>
      <w:r w:rsidRPr="5F9B8017">
        <w:rPr>
          <w:rFonts w:eastAsia="Arial" w:cs="Arial"/>
        </w:rPr>
        <w:t>: Ensures high-quality development.</w:t>
      </w:r>
    </w:p>
    <w:p w14:paraId="38B0388B" w14:textId="7F289984" w:rsidR="192AD689" w:rsidRDefault="192AD689" w:rsidP="4E2DC044">
      <w:pPr>
        <w:pStyle w:val="ListParagraph"/>
        <w:numPr>
          <w:ilvl w:val="0"/>
          <w:numId w:val="25"/>
        </w:numPr>
        <w:rPr>
          <w:rFonts w:eastAsia="Arial" w:cs="Arial"/>
          <w:lang w:val="en-GB"/>
        </w:rPr>
      </w:pPr>
      <w:r w:rsidRPr="5F9B8017">
        <w:rPr>
          <w:rFonts w:eastAsia="Arial" w:cs="Arial"/>
          <w:u w:val="single"/>
        </w:rPr>
        <w:t>Transparency</w:t>
      </w:r>
      <w:r w:rsidRPr="5F9B8017">
        <w:rPr>
          <w:rFonts w:eastAsia="Arial" w:cs="Arial"/>
        </w:rPr>
        <w:t>: Keeps stakeholders informed.</w:t>
      </w:r>
    </w:p>
    <w:p w14:paraId="4C62AC8A" w14:textId="4163A4BF" w:rsidR="192AD689" w:rsidRDefault="192AD689" w:rsidP="4E2DC044">
      <w:pPr>
        <w:pStyle w:val="ListParagraph"/>
        <w:numPr>
          <w:ilvl w:val="0"/>
          <w:numId w:val="25"/>
        </w:numPr>
        <w:rPr>
          <w:rFonts w:eastAsia="Arial" w:cs="Arial"/>
          <w:lang w:val="en-GB"/>
        </w:rPr>
      </w:pPr>
      <w:r w:rsidRPr="5F9B8017">
        <w:rPr>
          <w:rFonts w:eastAsia="Arial" w:cs="Arial"/>
          <w:u w:val="single"/>
        </w:rPr>
        <w:t>Continuous Improvement</w:t>
      </w:r>
      <w:r w:rsidRPr="5F9B8017">
        <w:rPr>
          <w:rFonts w:eastAsia="Arial" w:cs="Arial"/>
        </w:rPr>
        <w:t>: Allows for ongoing enhancements.</w:t>
      </w:r>
    </w:p>
    <w:p w14:paraId="43D2425C" w14:textId="7F022D73" w:rsidR="192AD689" w:rsidRDefault="192AD689" w:rsidP="4E2DC044">
      <w:r w:rsidRPr="5F9B8017">
        <w:rPr>
          <w:rFonts w:eastAsia="Arial" w:cs="Arial"/>
        </w:rPr>
        <w:t>Overall, Scrum aligns with the project's dynamic nature, enabling effective development and user-focused improvements.</w:t>
      </w:r>
    </w:p>
    <w:p w14:paraId="44C05C0E" w14:textId="10745FF1" w:rsidR="122A6C44" w:rsidRDefault="122A6C44" w:rsidP="122A6C44">
      <w:pPr>
        <w:rPr>
          <w:lang w:val="en-GB"/>
        </w:rPr>
      </w:pPr>
    </w:p>
    <w:p w14:paraId="64488A4D" w14:textId="75CCB935" w:rsidR="7126BD29" w:rsidRDefault="7126BD29">
      <w:r>
        <w:br w:type="page"/>
      </w:r>
    </w:p>
    <w:p w14:paraId="3C3BB64B" w14:textId="14347B50" w:rsidR="00E26955" w:rsidRPr="00E42EB6" w:rsidRDefault="00EE3FFB" w:rsidP="00E42EB6">
      <w:pPr>
        <w:pStyle w:val="Heading2"/>
      </w:pPr>
      <w:bookmarkStart w:id="16" w:name="_Toc2005102979"/>
      <w:r w:rsidRPr="00E42EB6">
        <w:lastRenderedPageBreak/>
        <w:t xml:space="preserve">Research </w:t>
      </w:r>
      <w:r w:rsidR="002B3035" w:rsidRPr="00E42EB6">
        <w:t>q</w:t>
      </w:r>
      <w:r w:rsidRPr="00E42EB6">
        <w:t>uestions</w:t>
      </w:r>
      <w:r w:rsidR="00E42EB6">
        <w:t xml:space="preserve"> and methodology</w:t>
      </w:r>
      <w:bookmarkEnd w:id="16"/>
    </w:p>
    <w:bookmarkEnd w:id="13"/>
    <w:bookmarkEnd w:id="14"/>
    <w:bookmarkEnd w:id="15"/>
    <w:p w14:paraId="3C3BB656" w14:textId="0D28E122" w:rsidR="00B01BF3" w:rsidRPr="00E30BF3" w:rsidRDefault="00B01BF3" w:rsidP="00E30BF3">
      <w:pPr>
        <w:rPr>
          <w:i/>
          <w:sz w:val="16"/>
          <w:szCs w:val="16"/>
        </w:rPr>
      </w:pPr>
      <w:r w:rsidRPr="00492252">
        <w:tab/>
      </w:r>
    </w:p>
    <w:p w14:paraId="3019BADD" w14:textId="77777777" w:rsidR="00EF51F5" w:rsidRDefault="00EF51F5" w:rsidP="00EF51F5">
      <w:pPr>
        <w:tabs>
          <w:tab w:val="left" w:pos="2127"/>
          <w:tab w:val="left" w:pos="2410"/>
        </w:tabs>
        <w:ind w:left="2410" w:hanging="2410"/>
      </w:pPr>
      <w:r>
        <w:t>Main research question</w:t>
      </w:r>
    </w:p>
    <w:p w14:paraId="3C3BB657" w14:textId="47CDCB0A" w:rsidR="00B01BF3" w:rsidRDefault="00EF51F5" w:rsidP="007C16B5">
      <w:pPr>
        <w:tabs>
          <w:tab w:val="left" w:pos="2127"/>
          <w:tab w:val="left" w:pos="2410"/>
        </w:tabs>
        <w:ind w:left="2410" w:hanging="2410"/>
      </w:pPr>
      <w:r>
        <w:t>How do we impleme</w:t>
      </w:r>
      <w:r w:rsidR="007C16B5">
        <w:t xml:space="preserve">nt the functionalities that are in the current CLI into an API that can be integrated into SUE’s infrastructure so that they can offer it as a service to their clients. </w:t>
      </w:r>
    </w:p>
    <w:p w14:paraId="027B6F09" w14:textId="1173FD3A" w:rsidR="007C16B5" w:rsidRDefault="000226AA" w:rsidP="007C16B5">
      <w:pPr>
        <w:tabs>
          <w:tab w:val="left" w:pos="2127"/>
          <w:tab w:val="left" w:pos="2410"/>
        </w:tabs>
        <w:ind w:left="2410" w:hanging="2410"/>
      </w:pPr>
      <w:r>
        <w:t>R</w:t>
      </w:r>
      <w:r w:rsidR="007C16B5">
        <w:t xml:space="preserve">esearch </w:t>
      </w:r>
      <w:r>
        <w:t>sub-</w:t>
      </w:r>
      <w:r w:rsidR="007C16B5">
        <w:t>questions</w:t>
      </w:r>
    </w:p>
    <w:p w14:paraId="06B3105C" w14:textId="6A1D425F" w:rsidR="007C16B5" w:rsidRDefault="00776271" w:rsidP="007C16B5">
      <w:pPr>
        <w:tabs>
          <w:tab w:val="left" w:pos="2127"/>
          <w:tab w:val="left" w:pos="2410"/>
        </w:tabs>
        <w:ind w:left="2410" w:hanging="2410"/>
      </w:pPr>
      <w:r>
        <w:t>How will the API be deployed?</w:t>
      </w:r>
      <w:r w:rsidR="004E4B09">
        <w:t xml:space="preserve"> </w:t>
      </w:r>
    </w:p>
    <w:p w14:paraId="2721AE6B" w14:textId="263CBD37" w:rsidR="00291BC5" w:rsidRDefault="004D0FCB" w:rsidP="007C16B5">
      <w:pPr>
        <w:tabs>
          <w:tab w:val="left" w:pos="2127"/>
          <w:tab w:val="left" w:pos="2410"/>
        </w:tabs>
        <w:ind w:left="2410" w:hanging="2410"/>
      </w:pPr>
      <w:r>
        <w:t xml:space="preserve">How can we ensure that our software solution is GDPR compliant? </w:t>
      </w:r>
    </w:p>
    <w:p w14:paraId="1E854A2D" w14:textId="77777777" w:rsidR="004E4B09" w:rsidRPr="00492252" w:rsidRDefault="004E4B09" w:rsidP="007C16B5">
      <w:pPr>
        <w:tabs>
          <w:tab w:val="left" w:pos="2127"/>
          <w:tab w:val="left" w:pos="2410"/>
        </w:tabs>
        <w:ind w:left="2410" w:hanging="2410"/>
      </w:pPr>
    </w:p>
    <w:p w14:paraId="3C3BB658" w14:textId="61D8A87B" w:rsidR="00B01BF3" w:rsidRPr="00E42EB6" w:rsidRDefault="00EE3FFB" w:rsidP="00E42EB6">
      <w:pPr>
        <w:pStyle w:val="Heading2"/>
      </w:pPr>
      <w:bookmarkStart w:id="17" w:name="_Toc1836506755"/>
      <w:r w:rsidRPr="00E42EB6">
        <w:t>End products</w:t>
      </w:r>
      <w:bookmarkEnd w:id="17"/>
    </w:p>
    <w:p w14:paraId="3C3BB65B" w14:textId="1C2512F7" w:rsidR="00B01BF3" w:rsidRPr="00492252" w:rsidRDefault="00A1730E" w:rsidP="00EC3335">
      <w:pPr>
        <w:pStyle w:val="BodyText"/>
        <w:jc w:val="center"/>
      </w:pPr>
      <w:r>
        <w:object w:dxaOrig="5740" w:dyaOrig="105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49.5pt" o:ole="">
            <v:imagedata r:id="rId11" o:title=""/>
          </v:shape>
          <o:OLEObject Type="Embed" ProgID="OrgPlusWOPX.4" ShapeID="_x0000_i1025" DrawAspect="Content" ObjectID="_1787660806" r:id="rId12"/>
        </w:object>
      </w:r>
    </w:p>
    <w:p w14:paraId="3C3BB65C" w14:textId="173C2152" w:rsidR="00B01BF3" w:rsidRPr="00E42EB6" w:rsidRDefault="00B01BF3" w:rsidP="00E42EB6">
      <w:pPr>
        <w:pStyle w:val="Heading1"/>
      </w:pPr>
      <w:bookmarkStart w:id="18" w:name="_Toc327581050"/>
      <w:bookmarkStart w:id="19" w:name="_Toc327581600"/>
      <w:bookmarkStart w:id="20" w:name="_Toc327583380"/>
      <w:bookmarkStart w:id="21" w:name="_Toc339966119"/>
      <w:bookmarkStart w:id="22" w:name="_Toc507670779"/>
      <w:bookmarkStart w:id="23" w:name="_Toc454780821"/>
      <w:r w:rsidRPr="00E42EB6">
        <w:lastRenderedPageBreak/>
        <w:t>Project</w:t>
      </w:r>
      <w:r w:rsidR="002F5594" w:rsidRPr="00E42EB6">
        <w:t xml:space="preserve"> </w:t>
      </w:r>
      <w:r w:rsidR="009F61CE" w:rsidRPr="00E42EB6">
        <w:t>o</w:t>
      </w:r>
      <w:r w:rsidRPr="00E42EB6">
        <w:t>rganisati</w:t>
      </w:r>
      <w:bookmarkEnd w:id="18"/>
      <w:bookmarkEnd w:id="19"/>
      <w:bookmarkEnd w:id="20"/>
      <w:bookmarkEnd w:id="21"/>
      <w:bookmarkEnd w:id="22"/>
      <w:r w:rsidR="00EE3FFB" w:rsidRPr="00E42EB6">
        <w:t>on</w:t>
      </w:r>
      <w:bookmarkEnd w:id="23"/>
    </w:p>
    <w:p w14:paraId="3C3BB65D" w14:textId="568773FD" w:rsidR="00B01BF3" w:rsidRDefault="00366BB3" w:rsidP="00E42EB6">
      <w:pPr>
        <w:pStyle w:val="Heading2"/>
      </w:pPr>
      <w:bookmarkStart w:id="24" w:name="_Toc327581051"/>
      <w:bookmarkStart w:id="25" w:name="_Toc327581601"/>
      <w:bookmarkStart w:id="26" w:name="_Toc327583381"/>
      <w:bookmarkStart w:id="27" w:name="_Toc339966120"/>
      <w:bookmarkStart w:id="28" w:name="_Toc480254627"/>
      <w:bookmarkStart w:id="29" w:name="_Toc507670780"/>
      <w:bookmarkStart w:id="30" w:name="_Toc1600214434"/>
      <w:r>
        <w:t xml:space="preserve">Stakeholders and </w:t>
      </w:r>
      <w:r w:rsidR="002B3035">
        <w:t>t</w:t>
      </w:r>
      <w:r w:rsidR="00B01BF3" w:rsidRPr="00492252">
        <w:t>eam</w:t>
      </w:r>
      <w:bookmarkEnd w:id="24"/>
      <w:bookmarkEnd w:id="25"/>
      <w:bookmarkEnd w:id="26"/>
      <w:bookmarkEnd w:id="27"/>
      <w:bookmarkEnd w:id="28"/>
      <w:bookmarkEnd w:id="29"/>
      <w:r w:rsidR="00EE3FFB">
        <w:t xml:space="preserve"> members</w:t>
      </w:r>
      <w:bookmarkEnd w:id="30"/>
    </w:p>
    <w:p w14:paraId="34C59573" w14:textId="15BACD46" w:rsidR="00366BB3" w:rsidRPr="00366BB3" w:rsidRDefault="00366BB3" w:rsidP="00B92D42">
      <w:pPr>
        <w:rPr>
          <w:i/>
          <w:sz w:val="18"/>
          <w:szCs w:val="18"/>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sidRPr="66A07590">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sidRPr="66A07590">
              <w:rPr>
                <w:b/>
                <w:color w:val="1F497D" w:themeColor="text2"/>
                <w:sz w:val="20"/>
              </w:rPr>
              <w:t>Abbr</w:t>
            </w:r>
            <w:r w:rsidR="002F6860" w:rsidRPr="66A0759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sidRPr="66A07590">
              <w:rPr>
                <w:b/>
                <w:color w:val="1F497D" w:themeColor="text2"/>
                <w:sz w:val="20"/>
              </w:rPr>
              <w:t xml:space="preserve">Role </w:t>
            </w:r>
            <w:r w:rsidR="00A53A0E" w:rsidRPr="66A07590">
              <w:rPr>
                <w:b/>
                <w:color w:val="1F497D" w:themeColor="text2"/>
                <w:sz w:val="20"/>
              </w:rPr>
              <w:t>and</w:t>
            </w:r>
            <w:r w:rsidRPr="66A07590">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sidRPr="66A07590">
              <w:rPr>
                <w:b/>
                <w:color w:val="1F497D" w:themeColor="text2"/>
                <w:sz w:val="20"/>
              </w:rPr>
              <w:t>Availability</w:t>
            </w:r>
          </w:p>
        </w:tc>
      </w:tr>
      <w:tr w:rsidR="00B92D42" w:rsidRPr="00813052" w14:paraId="230A03D1" w14:textId="77777777" w:rsidTr="00A53A0E">
        <w:trPr>
          <w:cantSplit/>
          <w:trHeight w:val="340"/>
        </w:trPr>
        <w:tc>
          <w:tcPr>
            <w:tcW w:w="1980" w:type="dxa"/>
          </w:tcPr>
          <w:p w14:paraId="7924AD48" w14:textId="6D871D63" w:rsidR="00B92D42" w:rsidRPr="00366BB3" w:rsidRDefault="2524680B" w:rsidP="1D11A386">
            <w:pPr>
              <w:pStyle w:val="Tabelbody"/>
              <w:rPr>
                <w:i/>
              </w:rPr>
            </w:pPr>
            <w:r w:rsidRPr="5F9B8017">
              <w:rPr>
                <w:i/>
              </w:rPr>
              <w:t>Nathan Keyaerts</w:t>
            </w:r>
          </w:p>
          <w:p w14:paraId="673AAA9D" w14:textId="1B4F1180" w:rsidR="00B92D42" w:rsidRPr="00366BB3" w:rsidRDefault="670D2160" w:rsidP="5901EC91">
            <w:pPr>
              <w:pStyle w:val="Tabelbody"/>
              <w:rPr>
                <w:i/>
              </w:rPr>
            </w:pPr>
            <w:hyperlink r:id="rId13">
              <w:r w:rsidRPr="5F9B8017">
                <w:rPr>
                  <w:rStyle w:val="Hyperlink"/>
                  <w:i/>
                </w:rPr>
                <w:t>nathan.keyaerts@sue.nl</w:t>
              </w:r>
            </w:hyperlink>
          </w:p>
          <w:p w14:paraId="6E7FF4E2" w14:textId="698A359F" w:rsidR="00B92D42" w:rsidRPr="00366BB3" w:rsidRDefault="00B92D42" w:rsidP="00B92D42">
            <w:pPr>
              <w:pStyle w:val="Tabelbody"/>
              <w:rPr>
                <w:i/>
              </w:rPr>
            </w:pPr>
          </w:p>
        </w:tc>
        <w:tc>
          <w:tcPr>
            <w:tcW w:w="1701" w:type="dxa"/>
          </w:tcPr>
          <w:p w14:paraId="3DE27784" w14:textId="4CCE41BA" w:rsidR="00B92D42" w:rsidRPr="00366BB3" w:rsidRDefault="670D2160" w:rsidP="00B92D42">
            <w:pPr>
              <w:pStyle w:val="Tabelbody"/>
            </w:pPr>
            <w:r w:rsidRPr="5F9B8017">
              <w:rPr>
                <w:i/>
              </w:rPr>
              <w:t>N.K.</w:t>
            </w:r>
          </w:p>
        </w:tc>
        <w:tc>
          <w:tcPr>
            <w:tcW w:w="2123" w:type="dxa"/>
          </w:tcPr>
          <w:p w14:paraId="340FCEB5" w14:textId="61A06709" w:rsidR="00B92D42" w:rsidRPr="00883804" w:rsidRDefault="00E9579F" w:rsidP="00B92D42">
            <w:pPr>
              <w:pStyle w:val="Tabelbody"/>
              <w:rPr>
                <w:i/>
              </w:rPr>
            </w:pPr>
            <w:r>
              <w:rPr>
                <w:i/>
              </w:rPr>
              <w:t>Project owner</w:t>
            </w:r>
          </w:p>
        </w:tc>
        <w:tc>
          <w:tcPr>
            <w:tcW w:w="3660" w:type="dxa"/>
          </w:tcPr>
          <w:p w14:paraId="7A267154" w14:textId="7E4927CC" w:rsidR="00B92D42" w:rsidRDefault="00CF28CB" w:rsidP="00B92D42">
            <w:pPr>
              <w:pStyle w:val="Tabelbody"/>
              <w:rPr>
                <w:i/>
              </w:rPr>
            </w:pPr>
            <w:r w:rsidRPr="5F9B8017">
              <w:rPr>
                <w:i/>
              </w:rPr>
              <w:t>Mon 9:00-12:00 13:00-16:00</w:t>
            </w:r>
          </w:p>
          <w:p w14:paraId="7F342EE6" w14:textId="469D754B" w:rsidR="00CF28CB" w:rsidRDefault="00CF28CB" w:rsidP="00B92D42">
            <w:pPr>
              <w:pStyle w:val="Tabelbody"/>
              <w:rPr>
                <w:i/>
              </w:rPr>
            </w:pPr>
            <w:r w:rsidRPr="5F9B8017">
              <w:rPr>
                <w:i/>
              </w:rPr>
              <w:t>Wed 9:00-12:00 13:00-16:00</w:t>
            </w:r>
          </w:p>
          <w:p w14:paraId="5D79C1BB" w14:textId="7220DC96" w:rsidR="00B92D42" w:rsidRPr="00366BB3" w:rsidRDefault="00CF28CB" w:rsidP="00B92D42">
            <w:pPr>
              <w:pStyle w:val="Tabelbody"/>
              <w:rPr>
                <w:i/>
              </w:rPr>
            </w:pPr>
            <w:r w:rsidRPr="5F9B8017">
              <w:rPr>
                <w:i/>
              </w:rPr>
              <w:t>Thu 9:00-12:00 13:00-16:00</w:t>
            </w:r>
          </w:p>
        </w:tc>
      </w:tr>
      <w:tr w:rsidR="24C11B87" w14:paraId="45873210" w14:textId="77777777" w:rsidTr="35949F46">
        <w:trPr>
          <w:cantSplit/>
          <w:trHeight w:val="340"/>
        </w:trPr>
        <w:tc>
          <w:tcPr>
            <w:tcW w:w="1980" w:type="dxa"/>
          </w:tcPr>
          <w:p w14:paraId="6B055AC7" w14:textId="601BFDE8" w:rsidR="09FA1EFE" w:rsidRDefault="09FA1EFE" w:rsidP="7F237A1A">
            <w:pPr>
              <w:pStyle w:val="Tabelbody"/>
              <w:rPr>
                <w:i/>
              </w:rPr>
            </w:pPr>
            <w:r w:rsidRPr="5F9B8017">
              <w:rPr>
                <w:i/>
              </w:rPr>
              <w:t>Björn Wildeman</w:t>
            </w:r>
          </w:p>
          <w:p w14:paraId="7D0F6E4D" w14:textId="73B9A405" w:rsidR="74A9AB5C" w:rsidRDefault="74A9AB5C" w:rsidP="3D084ACD">
            <w:pPr>
              <w:pStyle w:val="Tabelbody"/>
              <w:rPr>
                <w:i/>
              </w:rPr>
            </w:pPr>
            <w:hyperlink r:id="rId14">
              <w:r w:rsidRPr="5F9B8017">
                <w:rPr>
                  <w:rStyle w:val="Hyperlink"/>
                  <w:i/>
                </w:rPr>
                <w:t>b.wildeman@student.fontys.nl</w:t>
              </w:r>
            </w:hyperlink>
          </w:p>
          <w:p w14:paraId="7916A1E2" w14:textId="68F19E9E" w:rsidR="24C11B87" w:rsidRDefault="74A9AB5C" w:rsidP="24C11B87">
            <w:pPr>
              <w:pStyle w:val="Tabelbody"/>
              <w:rPr>
                <w:i/>
              </w:rPr>
            </w:pPr>
            <w:r w:rsidRPr="5F9B8017">
              <w:rPr>
                <w:i/>
              </w:rPr>
              <w:t xml:space="preserve">+31 </w:t>
            </w:r>
            <w:r w:rsidR="09FA1EFE" w:rsidRPr="5F9B8017">
              <w:rPr>
                <w:i/>
              </w:rPr>
              <w:t>06-23255046</w:t>
            </w:r>
          </w:p>
        </w:tc>
        <w:tc>
          <w:tcPr>
            <w:tcW w:w="1701" w:type="dxa"/>
          </w:tcPr>
          <w:p w14:paraId="45BDD179" w14:textId="56EC69D2" w:rsidR="24C11B87" w:rsidRDefault="09FA1EFE" w:rsidP="24C11B87">
            <w:pPr>
              <w:pStyle w:val="Tabelbody"/>
              <w:rPr>
                <w:i/>
              </w:rPr>
            </w:pPr>
            <w:r w:rsidRPr="5F9B8017">
              <w:rPr>
                <w:i/>
              </w:rPr>
              <w:t>B.W</w:t>
            </w:r>
            <w:r w:rsidR="004140E2" w:rsidRPr="5F9B8017">
              <w:rPr>
                <w:i/>
              </w:rPr>
              <w:t>.</w:t>
            </w:r>
          </w:p>
        </w:tc>
        <w:tc>
          <w:tcPr>
            <w:tcW w:w="2123" w:type="dxa"/>
          </w:tcPr>
          <w:p w14:paraId="1770618F" w14:textId="630E0B15" w:rsidR="09FA1EFE" w:rsidRDefault="09FA1EFE" w:rsidP="2B407D16">
            <w:pPr>
              <w:pStyle w:val="Tabelbody"/>
              <w:rPr>
                <w:i/>
                <w:iCs/>
              </w:rPr>
            </w:pPr>
            <w:r w:rsidRPr="197BFBDE">
              <w:rPr>
                <w:i/>
                <w:iCs/>
              </w:rPr>
              <w:t xml:space="preserve">Group </w:t>
            </w:r>
            <w:r w:rsidRPr="2259501A">
              <w:rPr>
                <w:i/>
                <w:iCs/>
              </w:rPr>
              <w:t>member</w:t>
            </w:r>
          </w:p>
          <w:p w14:paraId="1AE55A56" w14:textId="68B3C6F2" w:rsidR="09FA1EFE" w:rsidRDefault="335433C2" w:rsidP="2B407D16">
            <w:pPr>
              <w:pStyle w:val="Tabelbody"/>
              <w:rPr>
                <w:i/>
                <w:iCs/>
              </w:rPr>
            </w:pPr>
            <w:r w:rsidRPr="2B407D16">
              <w:rPr>
                <w:i/>
                <w:iCs/>
              </w:rPr>
              <w:t>Programmer</w:t>
            </w:r>
          </w:p>
          <w:p w14:paraId="18BD8F02" w14:textId="5F04939C" w:rsidR="24C11B87" w:rsidRDefault="24C11B87" w:rsidP="24C11B87">
            <w:pPr>
              <w:pStyle w:val="Tabelbody"/>
              <w:rPr>
                <w:i/>
                <w:iCs/>
              </w:rPr>
            </w:pPr>
          </w:p>
        </w:tc>
        <w:tc>
          <w:tcPr>
            <w:tcW w:w="3660" w:type="dxa"/>
          </w:tcPr>
          <w:p w14:paraId="1BA54E3D" w14:textId="44D80F45" w:rsidR="35949F46" w:rsidRDefault="35949F46" w:rsidP="4E2DC044">
            <w:pPr>
              <w:spacing w:before="60" w:after="60"/>
              <w:rPr>
                <w:rFonts w:eastAsia="Arial"/>
              </w:rPr>
            </w:pPr>
            <w:r w:rsidRPr="5F9B8017">
              <w:rPr>
                <w:rFonts w:eastAsia="Arial" w:cs="Arial"/>
                <w:sz w:val="18"/>
                <w:szCs w:val="18"/>
              </w:rPr>
              <w:t>Mon-Fri 9:00-12:00 13:00-16:00</w:t>
            </w:r>
          </w:p>
        </w:tc>
      </w:tr>
      <w:tr w:rsidR="2A33A6BD" w14:paraId="5A89B0CB" w14:textId="77777777" w:rsidTr="2A33A6BD">
        <w:trPr>
          <w:cantSplit/>
          <w:trHeight w:val="340"/>
        </w:trPr>
        <w:tc>
          <w:tcPr>
            <w:tcW w:w="1980" w:type="dxa"/>
          </w:tcPr>
          <w:p w14:paraId="447131F6" w14:textId="3036F120" w:rsidR="29508E7C" w:rsidRPr="005A7FA6" w:rsidRDefault="29508E7C" w:rsidP="7F589CFD">
            <w:pPr>
              <w:pStyle w:val="Tabelbody"/>
              <w:rPr>
                <w:i/>
                <w:lang w:val="nl-NL"/>
              </w:rPr>
            </w:pPr>
            <w:r w:rsidRPr="005A7FA6">
              <w:rPr>
                <w:i/>
                <w:lang w:val="nl-NL"/>
              </w:rPr>
              <w:t>Andrei Pieleanu</w:t>
            </w:r>
          </w:p>
          <w:p w14:paraId="19FEC97E" w14:textId="18234FF7" w:rsidR="29508E7C" w:rsidRPr="005A7FA6" w:rsidRDefault="29508E7C" w:rsidP="3D084ACD">
            <w:pPr>
              <w:pStyle w:val="Tabelbody"/>
              <w:rPr>
                <w:i/>
                <w:lang w:val="nl-NL"/>
              </w:rPr>
            </w:pPr>
            <w:hyperlink r:id="rId15">
              <w:r w:rsidRPr="005A7FA6">
                <w:rPr>
                  <w:rStyle w:val="Hyperlink"/>
                  <w:i/>
                  <w:lang w:val="nl-NL"/>
                </w:rPr>
                <w:t>a.pieleanu@student.fontys.nl</w:t>
              </w:r>
            </w:hyperlink>
          </w:p>
          <w:p w14:paraId="4ED2670E" w14:textId="63E2857C" w:rsidR="2A33A6BD" w:rsidRDefault="29508E7C" w:rsidP="2A33A6BD">
            <w:pPr>
              <w:pStyle w:val="Tabelbody"/>
              <w:rPr>
                <w:i/>
              </w:rPr>
            </w:pPr>
            <w:r w:rsidRPr="5F9B8017">
              <w:rPr>
                <w:i/>
              </w:rPr>
              <w:t>+40 786908232</w:t>
            </w:r>
          </w:p>
        </w:tc>
        <w:tc>
          <w:tcPr>
            <w:tcW w:w="1701" w:type="dxa"/>
          </w:tcPr>
          <w:p w14:paraId="4AF81FA7" w14:textId="108B5E18" w:rsidR="2A33A6BD" w:rsidRDefault="29508E7C" w:rsidP="2A33A6BD">
            <w:pPr>
              <w:pStyle w:val="Tabelbody"/>
              <w:rPr>
                <w:i/>
              </w:rPr>
            </w:pPr>
            <w:r w:rsidRPr="5F9B8017">
              <w:rPr>
                <w:i/>
              </w:rPr>
              <w:t>A.</w:t>
            </w:r>
            <w:r w:rsidR="728CE176" w:rsidRPr="5F9B8017">
              <w:rPr>
                <w:i/>
              </w:rPr>
              <w:t>P</w:t>
            </w:r>
            <w:r w:rsidRPr="5F9B8017">
              <w:rPr>
                <w:i/>
              </w:rPr>
              <w:t>.</w:t>
            </w:r>
          </w:p>
        </w:tc>
        <w:tc>
          <w:tcPr>
            <w:tcW w:w="2123" w:type="dxa"/>
          </w:tcPr>
          <w:p w14:paraId="6327629C" w14:textId="4B3A9041" w:rsidR="4E2DC044" w:rsidRDefault="29508E7C" w:rsidP="2B407D16">
            <w:pPr>
              <w:pStyle w:val="Tabelbody"/>
              <w:rPr>
                <w:i/>
                <w:iCs/>
              </w:rPr>
            </w:pPr>
            <w:r w:rsidRPr="2B407D16">
              <w:rPr>
                <w:i/>
                <w:iCs/>
              </w:rPr>
              <w:t>Group member</w:t>
            </w:r>
          </w:p>
          <w:p w14:paraId="033733A9" w14:textId="1B58DCC8" w:rsidR="2A33A6BD" w:rsidRDefault="29508E7C" w:rsidP="2A33A6BD">
            <w:pPr>
              <w:pStyle w:val="Tabelbody"/>
              <w:rPr>
                <w:i/>
                <w:iCs/>
              </w:rPr>
            </w:pPr>
            <w:r w:rsidRPr="2B407D16">
              <w:rPr>
                <w:i/>
                <w:iCs/>
              </w:rPr>
              <w:t>Programmer</w:t>
            </w:r>
          </w:p>
        </w:tc>
        <w:tc>
          <w:tcPr>
            <w:tcW w:w="3660" w:type="dxa"/>
          </w:tcPr>
          <w:p w14:paraId="54F82613" w14:textId="7DCE1B8F" w:rsidR="4E2DC044" w:rsidRDefault="50C7DCE1" w:rsidP="2A8AF376">
            <w:pPr>
              <w:spacing w:before="60" w:after="60"/>
              <w:rPr>
                <w:rFonts w:eastAsia="Arial"/>
              </w:rPr>
            </w:pPr>
            <w:r w:rsidRPr="5F9B8017">
              <w:rPr>
                <w:rFonts w:eastAsia="Arial" w:cs="Arial"/>
                <w:sz w:val="18"/>
                <w:szCs w:val="18"/>
              </w:rPr>
              <w:t>Mon-Fri 9:00-12:00 13:00-16:00</w:t>
            </w:r>
          </w:p>
          <w:p w14:paraId="06548EAB" w14:textId="490C6AB3" w:rsidR="2A33A6BD" w:rsidRDefault="2A33A6BD" w:rsidP="4E2DC044">
            <w:pPr>
              <w:rPr>
                <w:rFonts w:eastAsia="Arial" w:cs="Arial"/>
                <w:sz w:val="18"/>
                <w:szCs w:val="18"/>
                <w:lang w:val="en-GB"/>
              </w:rPr>
            </w:pPr>
          </w:p>
        </w:tc>
      </w:tr>
      <w:tr w:rsidR="57DEF8EA" w14:paraId="0C3F5216" w14:textId="77777777" w:rsidTr="57DEF8EA">
        <w:trPr>
          <w:cantSplit/>
          <w:trHeight w:val="340"/>
        </w:trPr>
        <w:tc>
          <w:tcPr>
            <w:tcW w:w="1980" w:type="dxa"/>
          </w:tcPr>
          <w:p w14:paraId="6865174A" w14:textId="6181431D" w:rsidR="369768CB" w:rsidRDefault="369768CB" w:rsidP="6E569B9D">
            <w:pPr>
              <w:pStyle w:val="Tabelbody"/>
              <w:rPr>
                <w:i/>
              </w:rPr>
            </w:pPr>
            <w:r w:rsidRPr="6E569B9D">
              <w:rPr>
                <w:i/>
              </w:rPr>
              <w:t>Calvin Kwan</w:t>
            </w:r>
          </w:p>
          <w:p w14:paraId="556C1A7A" w14:textId="7FCE4D92" w:rsidR="369768CB" w:rsidRDefault="369768CB" w:rsidP="0F57D15E">
            <w:pPr>
              <w:pStyle w:val="Tabelbody"/>
              <w:rPr>
                <w:i/>
                <w:iCs/>
                <w:color w:val="0000FF"/>
                <w:u w:val="single"/>
              </w:rPr>
            </w:pPr>
            <w:hyperlink r:id="rId16">
              <w:r w:rsidRPr="3CD7A3AC">
                <w:rPr>
                  <w:rStyle w:val="Hyperlink"/>
                  <w:i/>
                  <w:iCs/>
                </w:rPr>
                <w:t>c.kwan@student.fontys.nl</w:t>
              </w:r>
            </w:hyperlink>
          </w:p>
          <w:p w14:paraId="4D5F3E0F" w14:textId="54DBBF64" w:rsidR="3CD7A3AC" w:rsidRDefault="369768CB" w:rsidP="3CD7A3AC">
            <w:pPr>
              <w:pStyle w:val="Tabelbody"/>
              <w:rPr>
                <w:i/>
              </w:rPr>
            </w:pPr>
            <w:r w:rsidRPr="5F9B8017">
              <w:rPr>
                <w:i/>
              </w:rPr>
              <w:t>+31 639731213</w:t>
            </w:r>
          </w:p>
          <w:p w14:paraId="2C1220E2" w14:textId="4EE7925F" w:rsidR="57DEF8EA" w:rsidRDefault="57DEF8EA" w:rsidP="57DEF8EA">
            <w:pPr>
              <w:pStyle w:val="Tabelbody"/>
              <w:rPr>
                <w:i/>
              </w:rPr>
            </w:pPr>
          </w:p>
        </w:tc>
        <w:tc>
          <w:tcPr>
            <w:tcW w:w="1701" w:type="dxa"/>
          </w:tcPr>
          <w:p w14:paraId="24A658A3" w14:textId="2607CAE5" w:rsidR="57DEF8EA" w:rsidRDefault="369768CB" w:rsidP="57DEF8EA">
            <w:pPr>
              <w:pStyle w:val="Tabelbody"/>
              <w:rPr>
                <w:i/>
              </w:rPr>
            </w:pPr>
            <w:r w:rsidRPr="5F9B8017">
              <w:rPr>
                <w:i/>
              </w:rPr>
              <w:t>C.K</w:t>
            </w:r>
          </w:p>
        </w:tc>
        <w:tc>
          <w:tcPr>
            <w:tcW w:w="2123" w:type="dxa"/>
          </w:tcPr>
          <w:p w14:paraId="1B97CB83" w14:textId="1B1FBDA7" w:rsidR="3F3DF393" w:rsidRDefault="369768CB" w:rsidP="1B48512D">
            <w:pPr>
              <w:pStyle w:val="Tabelbody"/>
              <w:rPr>
                <w:i/>
                <w:iCs/>
              </w:rPr>
            </w:pPr>
            <w:r w:rsidRPr="1B48512D">
              <w:rPr>
                <w:i/>
                <w:iCs/>
              </w:rPr>
              <w:t>Group member</w:t>
            </w:r>
          </w:p>
          <w:p w14:paraId="7AFC0736" w14:textId="2BE9DD93" w:rsidR="57DEF8EA" w:rsidRDefault="369768CB" w:rsidP="57DEF8EA">
            <w:pPr>
              <w:pStyle w:val="Tabelbody"/>
              <w:rPr>
                <w:i/>
              </w:rPr>
            </w:pPr>
            <w:r w:rsidRPr="3CCF7D8F">
              <w:rPr>
                <w:i/>
                <w:iCs/>
              </w:rPr>
              <w:t>Programmer</w:t>
            </w:r>
          </w:p>
        </w:tc>
        <w:tc>
          <w:tcPr>
            <w:tcW w:w="3660" w:type="dxa"/>
          </w:tcPr>
          <w:p w14:paraId="646AAD05" w14:textId="3AF452B9" w:rsidR="3F3DF393" w:rsidRDefault="32554105" w:rsidP="01783EF7">
            <w:pPr>
              <w:rPr>
                <w:rFonts w:eastAsia="Arial" w:cs="Arial"/>
                <w:sz w:val="18"/>
                <w:szCs w:val="18"/>
                <w:lang w:val="en-GB"/>
              </w:rPr>
            </w:pPr>
            <w:r w:rsidRPr="1A3A6493">
              <w:rPr>
                <w:rFonts w:eastAsia="Arial" w:cs="Arial"/>
                <w:sz w:val="18"/>
                <w:szCs w:val="18"/>
                <w:lang w:val="en-GB"/>
              </w:rPr>
              <w:t>Mon-Thu 9:00-12:00 13:00-</w:t>
            </w:r>
            <w:r w:rsidRPr="01783EF7">
              <w:rPr>
                <w:rFonts w:eastAsia="Arial" w:cs="Arial"/>
                <w:sz w:val="18"/>
                <w:szCs w:val="18"/>
                <w:lang w:val="en-GB"/>
              </w:rPr>
              <w:t>16:00</w:t>
            </w:r>
          </w:p>
          <w:p w14:paraId="39AD6344" w14:textId="38172C74" w:rsidR="57DEF8EA" w:rsidRDefault="32554105" w:rsidP="3F3DF393">
            <w:pPr>
              <w:rPr>
                <w:rFonts w:eastAsia="Arial" w:cs="Arial"/>
                <w:sz w:val="18"/>
                <w:szCs w:val="18"/>
                <w:lang w:val="en-GB"/>
              </w:rPr>
            </w:pPr>
            <w:r w:rsidRPr="01783EF7">
              <w:rPr>
                <w:rFonts w:eastAsia="Arial" w:cs="Arial"/>
                <w:sz w:val="18"/>
                <w:szCs w:val="18"/>
                <w:lang w:val="en-GB"/>
              </w:rPr>
              <w:t>Fri 9:00-12:00</w:t>
            </w:r>
            <w:r w:rsidR="2E6E95F4" w:rsidRPr="18B23A3B">
              <w:rPr>
                <w:rFonts w:eastAsia="Arial" w:cs="Arial"/>
                <w:sz w:val="18"/>
                <w:szCs w:val="18"/>
                <w:lang w:val="en-GB"/>
              </w:rPr>
              <w:t xml:space="preserve"> 1</w:t>
            </w:r>
          </w:p>
        </w:tc>
      </w:tr>
      <w:tr w:rsidR="57DEF8EA" w14:paraId="181940CB" w14:textId="77777777" w:rsidTr="57DEF8EA">
        <w:trPr>
          <w:cantSplit/>
          <w:trHeight w:val="340"/>
        </w:trPr>
        <w:tc>
          <w:tcPr>
            <w:tcW w:w="1980" w:type="dxa"/>
          </w:tcPr>
          <w:p w14:paraId="41D2B0BC" w14:textId="16DB26F2" w:rsidR="001C21FA" w:rsidRDefault="00EE79E4" w:rsidP="3F3DF393">
            <w:pPr>
              <w:pStyle w:val="Tabelbody"/>
              <w:rPr>
                <w:i/>
                <w:iCs/>
              </w:rPr>
            </w:pPr>
            <w:r w:rsidRPr="00EE79E4">
              <w:rPr>
                <w:i/>
                <w:iCs/>
              </w:rPr>
              <w:t>Mohammed Bouali</w:t>
            </w:r>
          </w:p>
          <w:p w14:paraId="1C67154D" w14:textId="7D7DCFC1" w:rsidR="3F3DF393" w:rsidRDefault="001C21FA" w:rsidP="3F3DF393">
            <w:pPr>
              <w:pStyle w:val="Tabelbody"/>
              <w:rPr>
                <w:i/>
                <w:iCs/>
              </w:rPr>
            </w:pPr>
            <w:hyperlink r:id="rId17">
              <w:r w:rsidRPr="5F9B8017">
                <w:rPr>
                  <w:rStyle w:val="Hyperlink"/>
                  <w:i/>
                  <w:iCs/>
                </w:rPr>
                <w:t>m.bouali@student.fontys.nl</w:t>
              </w:r>
            </w:hyperlink>
          </w:p>
          <w:p w14:paraId="0DAA4835" w14:textId="1AF3DA1F" w:rsidR="57DEF8EA" w:rsidRDefault="57DEF8EA" w:rsidP="57DEF8EA">
            <w:pPr>
              <w:pStyle w:val="Tabelbody"/>
              <w:rPr>
                <w:i/>
              </w:rPr>
            </w:pPr>
          </w:p>
        </w:tc>
        <w:tc>
          <w:tcPr>
            <w:tcW w:w="1701" w:type="dxa"/>
          </w:tcPr>
          <w:p w14:paraId="06484599" w14:textId="078CB436" w:rsidR="57DEF8EA" w:rsidRPr="00564193" w:rsidRDefault="00E9579F" w:rsidP="57DEF8EA">
            <w:pPr>
              <w:pStyle w:val="Tabelbody"/>
              <w:rPr>
                <w:i/>
              </w:rPr>
            </w:pPr>
            <w:r>
              <w:rPr>
                <w:i/>
              </w:rPr>
              <w:t>M.B.</w:t>
            </w:r>
          </w:p>
        </w:tc>
        <w:tc>
          <w:tcPr>
            <w:tcW w:w="2123" w:type="dxa"/>
          </w:tcPr>
          <w:p w14:paraId="7870AFFD" w14:textId="63D28F9B" w:rsidR="00E9579F" w:rsidRDefault="00E9579F" w:rsidP="00E9579F">
            <w:pPr>
              <w:pStyle w:val="Tabelbody"/>
              <w:rPr>
                <w:i/>
                <w:iCs/>
              </w:rPr>
            </w:pPr>
            <w:r w:rsidRPr="08681682">
              <w:rPr>
                <w:i/>
                <w:iCs/>
              </w:rPr>
              <w:t>Group member</w:t>
            </w:r>
          </w:p>
          <w:p w14:paraId="2906069E" w14:textId="25153431" w:rsidR="57DEF8EA" w:rsidRDefault="00E9579F" w:rsidP="57DEF8EA">
            <w:pPr>
              <w:pStyle w:val="Tabelbody"/>
              <w:rPr>
                <w:i/>
              </w:rPr>
            </w:pPr>
            <w:r w:rsidRPr="3CCF7D8F">
              <w:rPr>
                <w:i/>
                <w:iCs/>
              </w:rPr>
              <w:t>Programmer</w:t>
            </w:r>
          </w:p>
        </w:tc>
        <w:tc>
          <w:tcPr>
            <w:tcW w:w="3660" w:type="dxa"/>
          </w:tcPr>
          <w:p w14:paraId="0935BBE3" w14:textId="79E6AC15" w:rsidR="57DEF8EA" w:rsidRPr="00564193" w:rsidRDefault="57DEF8EA" w:rsidP="3F3DF393">
            <w:pPr>
              <w:rPr>
                <w:rFonts w:eastAsia="Arial" w:cs="Arial"/>
                <w:sz w:val="18"/>
                <w:szCs w:val="18"/>
              </w:rPr>
            </w:pPr>
          </w:p>
        </w:tc>
      </w:tr>
      <w:tr w:rsidR="6E569B9D" w14:paraId="2174F482" w14:textId="77777777" w:rsidTr="2F923563">
        <w:trPr>
          <w:cantSplit/>
          <w:trHeight w:val="340"/>
        </w:trPr>
        <w:tc>
          <w:tcPr>
            <w:tcW w:w="1980" w:type="dxa"/>
          </w:tcPr>
          <w:p w14:paraId="6BA83477" w14:textId="277F2562" w:rsidR="6E569B9D" w:rsidRDefault="00FA4A2F" w:rsidP="6E569B9D">
            <w:pPr>
              <w:pStyle w:val="Tabelbody"/>
              <w:rPr>
                <w:i/>
              </w:rPr>
            </w:pPr>
            <w:r w:rsidRPr="00FA4A2F">
              <w:rPr>
                <w:i/>
                <w:iCs/>
              </w:rPr>
              <w:t xml:space="preserve">Frank </w:t>
            </w:r>
            <w:proofErr w:type="spellStart"/>
            <w:r w:rsidRPr="00FA4A2F">
              <w:rPr>
                <w:i/>
                <w:iCs/>
              </w:rPr>
              <w:t>Schürgers</w:t>
            </w:r>
            <w:proofErr w:type="spellEnd"/>
          </w:p>
        </w:tc>
        <w:tc>
          <w:tcPr>
            <w:tcW w:w="1701" w:type="dxa"/>
          </w:tcPr>
          <w:p w14:paraId="7C58C90A" w14:textId="4855342D" w:rsidR="6E569B9D" w:rsidRPr="00564193" w:rsidRDefault="00E9579F" w:rsidP="6E569B9D">
            <w:pPr>
              <w:pStyle w:val="Tabelbody"/>
              <w:rPr>
                <w:i/>
              </w:rPr>
            </w:pPr>
            <w:r>
              <w:rPr>
                <w:i/>
              </w:rPr>
              <w:t>F.S.</w:t>
            </w:r>
          </w:p>
        </w:tc>
        <w:tc>
          <w:tcPr>
            <w:tcW w:w="2123" w:type="dxa"/>
          </w:tcPr>
          <w:p w14:paraId="0FEF6B9A" w14:textId="4CE35B06" w:rsidR="6E569B9D" w:rsidRDefault="00CB3D1E" w:rsidP="6E569B9D">
            <w:pPr>
              <w:pStyle w:val="Tabelbody"/>
              <w:rPr>
                <w:i/>
              </w:rPr>
            </w:pPr>
            <w:r>
              <w:rPr>
                <w:i/>
                <w:iCs/>
              </w:rPr>
              <w:t>Coach</w:t>
            </w:r>
          </w:p>
        </w:tc>
        <w:tc>
          <w:tcPr>
            <w:tcW w:w="3660" w:type="dxa"/>
          </w:tcPr>
          <w:p w14:paraId="777754FB" w14:textId="19E80C97" w:rsidR="6E569B9D" w:rsidRPr="00564193" w:rsidRDefault="00E6192E" w:rsidP="6E569B9D">
            <w:pPr>
              <w:rPr>
                <w:rFonts w:eastAsia="Arial" w:cs="Arial"/>
                <w:sz w:val="18"/>
                <w:szCs w:val="18"/>
              </w:rPr>
            </w:pPr>
            <w:r>
              <w:rPr>
                <w:rFonts w:eastAsia="Arial" w:cs="Arial"/>
                <w:sz w:val="18"/>
                <w:szCs w:val="18"/>
              </w:rPr>
              <w:t>Monday 9:00-12:00 13:00-16:00</w:t>
            </w:r>
          </w:p>
        </w:tc>
      </w:tr>
      <w:tr w:rsidR="6E569B9D" w14:paraId="017AE023" w14:textId="77777777" w:rsidTr="2F923563">
        <w:trPr>
          <w:cantSplit/>
          <w:trHeight w:val="340"/>
        </w:trPr>
        <w:tc>
          <w:tcPr>
            <w:tcW w:w="1980" w:type="dxa"/>
          </w:tcPr>
          <w:p w14:paraId="68527D44" w14:textId="34B84789" w:rsidR="6E569B9D" w:rsidRDefault="00681B97" w:rsidP="6E569B9D">
            <w:pPr>
              <w:pStyle w:val="Tabelbody"/>
              <w:rPr>
                <w:i/>
              </w:rPr>
            </w:pPr>
            <w:r w:rsidRPr="00681B97">
              <w:rPr>
                <w:i/>
                <w:iCs/>
              </w:rPr>
              <w:t>Dennis Cools</w:t>
            </w:r>
          </w:p>
        </w:tc>
        <w:tc>
          <w:tcPr>
            <w:tcW w:w="1701" w:type="dxa"/>
          </w:tcPr>
          <w:p w14:paraId="6AABB9FC" w14:textId="5346BB23" w:rsidR="6E569B9D" w:rsidRPr="00564193" w:rsidRDefault="00E9579F" w:rsidP="6E569B9D">
            <w:pPr>
              <w:pStyle w:val="Tabelbody"/>
              <w:rPr>
                <w:i/>
              </w:rPr>
            </w:pPr>
            <w:r>
              <w:rPr>
                <w:i/>
              </w:rPr>
              <w:t>D.C.</w:t>
            </w:r>
          </w:p>
        </w:tc>
        <w:tc>
          <w:tcPr>
            <w:tcW w:w="2123" w:type="dxa"/>
          </w:tcPr>
          <w:p w14:paraId="750DDC54" w14:textId="52C84883" w:rsidR="6E569B9D" w:rsidRDefault="00E662FE" w:rsidP="6E569B9D">
            <w:pPr>
              <w:pStyle w:val="Tabelbody"/>
              <w:rPr>
                <w:i/>
              </w:rPr>
            </w:pPr>
            <w:r>
              <w:rPr>
                <w:i/>
                <w:iCs/>
              </w:rPr>
              <w:t>Technical</w:t>
            </w:r>
            <w:r w:rsidR="00CB3D1E">
              <w:rPr>
                <w:i/>
                <w:iCs/>
              </w:rPr>
              <w:t xml:space="preserve"> teacher</w:t>
            </w:r>
          </w:p>
        </w:tc>
        <w:tc>
          <w:tcPr>
            <w:tcW w:w="3660" w:type="dxa"/>
          </w:tcPr>
          <w:p w14:paraId="7EA3E192" w14:textId="12CC9BA4" w:rsidR="6E569B9D" w:rsidRPr="00564193" w:rsidRDefault="00B87580" w:rsidP="6E569B9D">
            <w:pPr>
              <w:rPr>
                <w:rFonts w:eastAsia="Arial" w:cs="Arial"/>
                <w:sz w:val="18"/>
                <w:szCs w:val="18"/>
              </w:rPr>
            </w:pPr>
            <w:r>
              <w:rPr>
                <w:rFonts w:eastAsia="Arial" w:cs="Arial"/>
                <w:sz w:val="18"/>
                <w:szCs w:val="18"/>
              </w:rPr>
              <w:t>Wed</w:t>
            </w:r>
            <w:r w:rsidR="00AF4F6A">
              <w:rPr>
                <w:rFonts w:eastAsia="Arial" w:cs="Arial"/>
                <w:sz w:val="18"/>
                <w:szCs w:val="18"/>
              </w:rPr>
              <w:t xml:space="preserve"> 9:00-12:00 &amp; Thu</w:t>
            </w:r>
            <w:r w:rsidR="000B1DB5">
              <w:rPr>
                <w:rFonts w:eastAsia="Arial" w:cs="Arial"/>
                <w:sz w:val="18"/>
                <w:szCs w:val="18"/>
              </w:rPr>
              <w:t xml:space="preserve"> 9:00-12:00</w:t>
            </w:r>
          </w:p>
        </w:tc>
      </w:tr>
      <w:tr w:rsidR="6E569B9D" w14:paraId="620E3C22" w14:textId="77777777" w:rsidTr="2F923563">
        <w:trPr>
          <w:cantSplit/>
          <w:trHeight w:val="340"/>
        </w:trPr>
        <w:tc>
          <w:tcPr>
            <w:tcW w:w="1980" w:type="dxa"/>
          </w:tcPr>
          <w:p w14:paraId="0375E7AD" w14:textId="135371D9" w:rsidR="6E569B9D" w:rsidRDefault="00681B97" w:rsidP="6E569B9D">
            <w:pPr>
              <w:pStyle w:val="Tabelbody"/>
              <w:rPr>
                <w:i/>
              </w:rPr>
            </w:pPr>
            <w:r w:rsidRPr="00681B97">
              <w:rPr>
                <w:i/>
                <w:iCs/>
              </w:rPr>
              <w:t>Frank Coenen</w:t>
            </w:r>
          </w:p>
        </w:tc>
        <w:tc>
          <w:tcPr>
            <w:tcW w:w="1701" w:type="dxa"/>
          </w:tcPr>
          <w:p w14:paraId="06C91C68" w14:textId="5B638BB2" w:rsidR="6E569B9D" w:rsidRPr="00564193" w:rsidRDefault="00E9579F" w:rsidP="6E569B9D">
            <w:pPr>
              <w:pStyle w:val="Tabelbody"/>
              <w:rPr>
                <w:i/>
              </w:rPr>
            </w:pPr>
            <w:r>
              <w:rPr>
                <w:i/>
              </w:rPr>
              <w:t>F.C.</w:t>
            </w:r>
          </w:p>
        </w:tc>
        <w:tc>
          <w:tcPr>
            <w:tcW w:w="2123" w:type="dxa"/>
          </w:tcPr>
          <w:p w14:paraId="17849FA0" w14:textId="4E334F1E" w:rsidR="6E569B9D" w:rsidRDefault="00CB3D1E" w:rsidP="6E569B9D">
            <w:pPr>
              <w:pStyle w:val="Tabelbody"/>
              <w:rPr>
                <w:i/>
              </w:rPr>
            </w:pPr>
            <w:r>
              <w:rPr>
                <w:i/>
                <w:iCs/>
              </w:rPr>
              <w:t>Technical teacher</w:t>
            </w:r>
          </w:p>
        </w:tc>
        <w:tc>
          <w:tcPr>
            <w:tcW w:w="3660" w:type="dxa"/>
          </w:tcPr>
          <w:p w14:paraId="5D48F5C5" w14:textId="15B3AE56" w:rsidR="6E569B9D" w:rsidRPr="00564193" w:rsidRDefault="000B1DB5" w:rsidP="6E569B9D">
            <w:pPr>
              <w:rPr>
                <w:rFonts w:eastAsia="Arial" w:cs="Arial"/>
                <w:sz w:val="18"/>
                <w:szCs w:val="18"/>
              </w:rPr>
            </w:pPr>
            <w:r>
              <w:rPr>
                <w:rFonts w:eastAsia="Arial" w:cs="Arial"/>
                <w:sz w:val="18"/>
                <w:szCs w:val="18"/>
              </w:rPr>
              <w:t>Thu 9:00-12:00</w:t>
            </w:r>
            <w:r w:rsidR="00A6411C">
              <w:rPr>
                <w:rFonts w:eastAsia="Arial" w:cs="Arial"/>
                <w:sz w:val="18"/>
                <w:szCs w:val="18"/>
              </w:rPr>
              <w:t xml:space="preserve"> 13:00-16:00</w:t>
            </w:r>
          </w:p>
        </w:tc>
      </w:tr>
    </w:tbl>
    <w:p w14:paraId="665291CA" w14:textId="742A358B" w:rsidR="00B92D42" w:rsidRPr="00564193" w:rsidRDefault="00B92D42" w:rsidP="00B6071D">
      <w:pPr>
        <w:rPr>
          <w:i/>
          <w:sz w:val="16"/>
          <w:szCs w:val="16"/>
        </w:rPr>
      </w:pPr>
    </w:p>
    <w:p w14:paraId="1254FBB4" w14:textId="77777777" w:rsidR="00B92D42" w:rsidRPr="00564193" w:rsidRDefault="00B92D42" w:rsidP="00B6071D">
      <w:pPr>
        <w:rPr>
          <w:i/>
          <w:sz w:val="16"/>
          <w:szCs w:val="16"/>
        </w:rPr>
      </w:pPr>
    </w:p>
    <w:p w14:paraId="3C3BB65F" w14:textId="77777777" w:rsidR="00B6071D" w:rsidRPr="00564193" w:rsidRDefault="00B6071D" w:rsidP="00B6071D"/>
    <w:p w14:paraId="6A3531A1" w14:textId="376C0805" w:rsidR="006F0E10" w:rsidRPr="009636BE" w:rsidRDefault="00B92D42" w:rsidP="00B6071D">
      <w:pPr>
        <w:pStyle w:val="Heading2"/>
      </w:pPr>
      <w:bookmarkStart w:id="31" w:name="_Toc507670781"/>
      <w:bookmarkStart w:id="32" w:name="_Toc1042894997"/>
      <w:r>
        <w:t>Communicati</w:t>
      </w:r>
      <w:bookmarkEnd w:id="31"/>
      <w:r w:rsidR="00EE3FFB">
        <w:t>on</w:t>
      </w:r>
      <w:bookmarkEnd w:id="32"/>
    </w:p>
    <w:p w14:paraId="19AE3382" w14:textId="435EC962" w:rsidR="00DA7A57" w:rsidRDefault="000D42D3" w:rsidP="009636BE">
      <w:pPr>
        <w:ind w:firstLine="708"/>
        <w:rPr>
          <w:iCs/>
          <w:sz w:val="18"/>
          <w:szCs w:val="18"/>
        </w:rPr>
      </w:pPr>
      <w:r w:rsidRPr="00393BD3">
        <w:rPr>
          <w:iCs/>
          <w:sz w:val="18"/>
          <w:szCs w:val="18"/>
        </w:rPr>
        <w:t>There will be weekly meetings with the stakeholders, every Thursday</w:t>
      </w:r>
      <w:r w:rsidR="002B2696" w:rsidRPr="00393BD3">
        <w:rPr>
          <w:iCs/>
          <w:sz w:val="18"/>
          <w:szCs w:val="18"/>
        </w:rPr>
        <w:t xml:space="preserve"> morning, where we will brief them on the progress and get their feedback</w:t>
      </w:r>
      <w:r w:rsidR="003C5764" w:rsidRPr="00393BD3">
        <w:rPr>
          <w:iCs/>
          <w:sz w:val="18"/>
          <w:szCs w:val="18"/>
        </w:rPr>
        <w:t xml:space="preserve">, with teachers we will meet Mondays, Wednesdays and Thursdays on site at </w:t>
      </w:r>
      <w:r w:rsidR="0074393B" w:rsidRPr="00393BD3">
        <w:rPr>
          <w:iCs/>
          <w:sz w:val="18"/>
          <w:szCs w:val="18"/>
        </w:rPr>
        <w:t>TQ.</w:t>
      </w:r>
    </w:p>
    <w:p w14:paraId="61FD4E72" w14:textId="77777777" w:rsidR="009636BE" w:rsidRPr="00393BD3" w:rsidRDefault="009636BE" w:rsidP="00B6071D">
      <w:pPr>
        <w:rPr>
          <w:iCs/>
          <w:sz w:val="18"/>
          <w:szCs w:val="18"/>
        </w:rPr>
      </w:pPr>
    </w:p>
    <w:p w14:paraId="783BFC07" w14:textId="4DD53FED" w:rsidR="00E62EE7" w:rsidRPr="00393BD3" w:rsidRDefault="00151F26" w:rsidP="009636BE">
      <w:pPr>
        <w:ind w:firstLine="708"/>
        <w:rPr>
          <w:iCs/>
          <w:sz w:val="18"/>
          <w:szCs w:val="18"/>
        </w:rPr>
      </w:pPr>
      <w:r w:rsidRPr="00393BD3">
        <w:rPr>
          <w:iCs/>
          <w:sz w:val="18"/>
          <w:szCs w:val="18"/>
        </w:rPr>
        <w:t>Between the group members we will be communicating</w:t>
      </w:r>
      <w:r w:rsidR="003103F1" w:rsidRPr="00393BD3">
        <w:rPr>
          <w:iCs/>
          <w:sz w:val="18"/>
          <w:szCs w:val="18"/>
        </w:rPr>
        <w:t xml:space="preserve"> at school when we meet according to the Fontys schedule and</w:t>
      </w:r>
      <w:r w:rsidRPr="00393BD3">
        <w:rPr>
          <w:iCs/>
          <w:sz w:val="18"/>
          <w:szCs w:val="18"/>
        </w:rPr>
        <w:t xml:space="preserve"> via discord</w:t>
      </w:r>
      <w:r w:rsidR="003103F1" w:rsidRPr="00393BD3">
        <w:rPr>
          <w:iCs/>
          <w:sz w:val="18"/>
          <w:szCs w:val="18"/>
        </w:rPr>
        <w:t xml:space="preserve"> when we are not together</w:t>
      </w:r>
      <w:r w:rsidR="00796A64" w:rsidRPr="00393BD3">
        <w:rPr>
          <w:iCs/>
          <w:sz w:val="18"/>
          <w:szCs w:val="18"/>
        </w:rPr>
        <w:t>, we will have standups in the mornings of when we meet at school</w:t>
      </w:r>
      <w:r w:rsidR="00BB1625" w:rsidRPr="00393BD3">
        <w:rPr>
          <w:iCs/>
          <w:sz w:val="18"/>
          <w:szCs w:val="18"/>
        </w:rPr>
        <w:t>, the goal of the standups</w:t>
      </w:r>
      <w:r w:rsidR="00AC6D5F" w:rsidRPr="00393BD3">
        <w:rPr>
          <w:iCs/>
          <w:sz w:val="18"/>
          <w:szCs w:val="18"/>
        </w:rPr>
        <w:t xml:space="preserve"> is to keep each other up to date</w:t>
      </w:r>
      <w:r w:rsidR="001B6999" w:rsidRPr="00393BD3">
        <w:rPr>
          <w:iCs/>
          <w:sz w:val="18"/>
          <w:szCs w:val="18"/>
        </w:rPr>
        <w:t xml:space="preserve"> and to know if everyone has any issues</w:t>
      </w:r>
      <w:r w:rsidR="004C14F0" w:rsidRPr="00393BD3">
        <w:rPr>
          <w:iCs/>
          <w:sz w:val="18"/>
          <w:szCs w:val="18"/>
        </w:rPr>
        <w:t xml:space="preserve"> or bugs that need to be fixed</w:t>
      </w:r>
      <w:r w:rsidR="004A4535" w:rsidRPr="00393BD3">
        <w:rPr>
          <w:iCs/>
          <w:sz w:val="18"/>
          <w:szCs w:val="18"/>
        </w:rPr>
        <w:t>.</w:t>
      </w:r>
    </w:p>
    <w:p w14:paraId="3C3BB68B" w14:textId="0B212F08" w:rsidR="00B01BF3" w:rsidRPr="00E42EB6" w:rsidRDefault="00EE3FFB" w:rsidP="00E42EB6">
      <w:pPr>
        <w:pStyle w:val="Heading1"/>
      </w:pPr>
      <w:bookmarkStart w:id="33" w:name="_Toc327581053"/>
      <w:bookmarkStart w:id="34" w:name="_Toc327581603"/>
      <w:bookmarkStart w:id="35" w:name="_Toc327583383"/>
      <w:bookmarkStart w:id="36" w:name="_Toc339966122"/>
      <w:bookmarkStart w:id="37" w:name="_Toc507670782"/>
      <w:bookmarkStart w:id="38" w:name="_Toc1370030314"/>
      <w:r w:rsidRPr="00E42EB6">
        <w:lastRenderedPageBreak/>
        <w:t>Activities and</w:t>
      </w:r>
      <w:r w:rsidR="00B01BF3" w:rsidRPr="00E42EB6">
        <w:t xml:space="preserve"> ti</w:t>
      </w:r>
      <w:bookmarkEnd w:id="33"/>
      <w:bookmarkEnd w:id="34"/>
      <w:bookmarkEnd w:id="35"/>
      <w:bookmarkEnd w:id="36"/>
      <w:bookmarkEnd w:id="37"/>
      <w:r w:rsidRPr="00E42EB6">
        <w:t>me plan</w:t>
      </w:r>
      <w:bookmarkEnd w:id="38"/>
    </w:p>
    <w:p w14:paraId="3C3BB68C" w14:textId="77777777" w:rsidR="0012034B" w:rsidRPr="0012034B" w:rsidRDefault="0012034B" w:rsidP="0012034B"/>
    <w:p w14:paraId="3C3BB68D" w14:textId="380E05F2" w:rsidR="00B01BF3" w:rsidRPr="00E42EB6" w:rsidRDefault="00EE3FFB" w:rsidP="00E42EB6">
      <w:pPr>
        <w:pStyle w:val="Heading2"/>
      </w:pPr>
      <w:bookmarkStart w:id="39" w:name="_Toc1322402578"/>
      <w:r w:rsidRPr="00E42EB6">
        <w:t>Phases of the project</w:t>
      </w:r>
      <w:bookmarkEnd w:id="39"/>
    </w:p>
    <w:p w14:paraId="2467284E" w14:textId="7B49D69D" w:rsidR="546781D7" w:rsidRDefault="643FAE85" w:rsidP="546781D7">
      <w:r w:rsidRPr="4FC1BF13">
        <w:t>The project consists of 6 sprints, the first is reserved for problem anal</w:t>
      </w:r>
      <w:r w:rsidR="7C9305F8" w:rsidRPr="4FC1BF13">
        <w:t>y</w:t>
      </w:r>
      <w:r w:rsidRPr="4FC1BF13">
        <w:t>sis</w:t>
      </w:r>
      <w:r w:rsidR="0134250F" w:rsidRPr="4FC1BF13">
        <w:t xml:space="preserve"> and </w:t>
      </w:r>
      <w:r w:rsidR="00175E2E">
        <w:t>understanding</w:t>
      </w:r>
      <w:r w:rsidR="0134250F" w:rsidRPr="4FC1BF13">
        <w:t xml:space="preserve"> the </w:t>
      </w:r>
      <w:r w:rsidR="00175E2E">
        <w:t xml:space="preserve">work that was previously done, </w:t>
      </w:r>
    </w:p>
    <w:p w14:paraId="3C3BB68F" w14:textId="77777777" w:rsidR="00B01BF3" w:rsidRPr="00492252" w:rsidRDefault="00B01BF3" w:rsidP="00B01BF3"/>
    <w:p w14:paraId="3C3BB690" w14:textId="091958B2" w:rsidR="00B01BF3" w:rsidRPr="00E42EB6" w:rsidRDefault="00EE3FFB" w:rsidP="00E42EB6">
      <w:pPr>
        <w:pStyle w:val="Heading2"/>
      </w:pPr>
      <w:bookmarkStart w:id="40" w:name="_Toc707767408"/>
      <w:r w:rsidRPr="00E42EB6">
        <w:t>Time plan</w:t>
      </w:r>
      <w:r w:rsidR="00C2197F" w:rsidRPr="00E42EB6">
        <w:t xml:space="preserve"> and </w:t>
      </w:r>
      <w:r w:rsidRPr="00E42EB6">
        <w:t>milestones</w:t>
      </w:r>
      <w:bookmarkEnd w:id="40"/>
    </w:p>
    <w:p w14:paraId="1A018693" w14:textId="319ACDC3" w:rsidR="00A4359E" w:rsidRDefault="00A4359E" w:rsidP="00A4359E"/>
    <w:p w14:paraId="1AD480D1" w14:textId="77777777" w:rsidR="00A4359E" w:rsidRPr="00A4359E" w:rsidRDefault="00A4359E" w:rsidP="00A4359E"/>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2970"/>
        <w:gridCol w:w="3829"/>
        <w:gridCol w:w="1276"/>
        <w:gridCol w:w="1389"/>
      </w:tblGrid>
      <w:tr w:rsidR="00B01BF3" w:rsidRPr="00C63FDB" w14:paraId="3C3BB695" w14:textId="77777777" w:rsidTr="2B407D16">
        <w:trPr>
          <w:cantSplit/>
          <w:trHeight w:val="454"/>
        </w:trPr>
        <w:tc>
          <w:tcPr>
            <w:tcW w:w="2970" w:type="dxa"/>
            <w:shd w:val="clear" w:color="auto" w:fill="FFFFFF" w:themeFill="background1"/>
          </w:tcPr>
          <w:p w14:paraId="3C3BB691" w14:textId="3FB2E7FA" w:rsidR="00B01BF3" w:rsidRPr="00C63FDB" w:rsidRDefault="0012403F" w:rsidP="00B01BF3">
            <w:pPr>
              <w:pStyle w:val="tabelheader"/>
              <w:rPr>
                <w:b/>
                <w:color w:val="1F497D" w:themeColor="text2"/>
                <w:sz w:val="20"/>
              </w:rPr>
            </w:pPr>
            <w:r w:rsidRPr="66A07590">
              <w:rPr>
                <w:b/>
                <w:color w:val="1F497D" w:themeColor="text2"/>
                <w:sz w:val="20"/>
              </w:rPr>
              <w:t>Phasing</w:t>
            </w:r>
          </w:p>
        </w:tc>
        <w:tc>
          <w:tcPr>
            <w:tcW w:w="3829" w:type="dxa"/>
            <w:shd w:val="clear" w:color="auto" w:fill="FFFFFF" w:themeFill="background1"/>
          </w:tcPr>
          <w:p w14:paraId="3C3BB692" w14:textId="1CC68C58" w:rsidR="00B01BF3" w:rsidRPr="00C63FDB" w:rsidRDefault="00F32384" w:rsidP="002E4C40">
            <w:pPr>
              <w:pStyle w:val="tabelheader"/>
              <w:jc w:val="center"/>
              <w:rPr>
                <w:b/>
                <w:color w:val="1F497D" w:themeColor="text2"/>
                <w:sz w:val="20"/>
              </w:rPr>
            </w:pPr>
            <w:r w:rsidRPr="66A07590">
              <w:rPr>
                <w:b/>
                <w:color w:val="1F497D" w:themeColor="text2"/>
                <w:sz w:val="20"/>
              </w:rPr>
              <w:t>Effort</w:t>
            </w:r>
          </w:p>
        </w:tc>
        <w:tc>
          <w:tcPr>
            <w:tcW w:w="1276" w:type="dxa"/>
            <w:shd w:val="clear" w:color="auto" w:fill="FFFFFF" w:themeFill="background1"/>
          </w:tcPr>
          <w:p w14:paraId="3C3BB693" w14:textId="4ABE1CE0" w:rsidR="00B01BF3" w:rsidRPr="00C63FDB" w:rsidRDefault="00B01BF3" w:rsidP="00B01BF3">
            <w:pPr>
              <w:pStyle w:val="tabelheader"/>
              <w:rPr>
                <w:b/>
                <w:color w:val="1F497D" w:themeColor="text2"/>
                <w:sz w:val="20"/>
              </w:rPr>
            </w:pPr>
            <w:r w:rsidRPr="66A07590">
              <w:rPr>
                <w:b/>
                <w:color w:val="1F497D" w:themeColor="text2"/>
                <w:sz w:val="20"/>
              </w:rPr>
              <w:t>Start</w:t>
            </w:r>
            <w:r w:rsidR="0012403F" w:rsidRPr="66A07590">
              <w:rPr>
                <w:b/>
                <w:color w:val="1F497D" w:themeColor="text2"/>
                <w:sz w:val="20"/>
              </w:rPr>
              <w:t xml:space="preserve"> date</w:t>
            </w:r>
          </w:p>
        </w:tc>
        <w:tc>
          <w:tcPr>
            <w:tcW w:w="1389" w:type="dxa"/>
            <w:shd w:val="clear" w:color="auto" w:fill="FFFFFF" w:themeFill="background1"/>
          </w:tcPr>
          <w:p w14:paraId="3C3BB694" w14:textId="42D4E433" w:rsidR="00B01BF3" w:rsidRPr="00C63FDB" w:rsidRDefault="0012403F" w:rsidP="00B01BF3">
            <w:pPr>
              <w:pStyle w:val="tabelheader"/>
              <w:rPr>
                <w:b/>
                <w:color w:val="1F497D" w:themeColor="text2"/>
                <w:sz w:val="20"/>
              </w:rPr>
            </w:pPr>
            <w:r w:rsidRPr="66A07590">
              <w:rPr>
                <w:b/>
                <w:color w:val="1F497D" w:themeColor="text2"/>
                <w:sz w:val="20"/>
              </w:rPr>
              <w:t>Finish date</w:t>
            </w:r>
          </w:p>
        </w:tc>
      </w:tr>
      <w:tr w:rsidR="00B01BF3" w:rsidRPr="00C63FDB" w14:paraId="3C3BB69A" w14:textId="77777777" w:rsidTr="2B407D16">
        <w:trPr>
          <w:trHeight w:val="397"/>
        </w:trPr>
        <w:tc>
          <w:tcPr>
            <w:tcW w:w="2970" w:type="dxa"/>
            <w:vAlign w:val="center"/>
          </w:tcPr>
          <w:p w14:paraId="3C3BB696" w14:textId="730EE678" w:rsidR="00B01BF3" w:rsidRPr="008A00FA" w:rsidRDefault="7F20186E" w:rsidP="78C417C6">
            <w:pPr>
              <w:pStyle w:val="Tabelbody"/>
              <w:spacing w:before="0" w:after="0"/>
              <w:rPr>
                <w:sz w:val="20"/>
              </w:rPr>
            </w:pPr>
            <w:r w:rsidRPr="66A07590">
              <w:rPr>
                <w:sz w:val="20"/>
              </w:rPr>
              <w:t>Sprint 0</w:t>
            </w:r>
          </w:p>
        </w:tc>
        <w:tc>
          <w:tcPr>
            <w:tcW w:w="3829" w:type="dxa"/>
            <w:vAlign w:val="center"/>
          </w:tcPr>
          <w:p w14:paraId="3C3BB697" w14:textId="5CC0FB38" w:rsidR="00B01BF3" w:rsidRPr="00C63FDB" w:rsidRDefault="4C3DA5BC" w:rsidP="002E4C40">
            <w:pPr>
              <w:pStyle w:val="Tabelbody"/>
              <w:spacing w:before="0" w:after="0"/>
              <w:jc w:val="center"/>
              <w:rPr>
                <w:sz w:val="20"/>
              </w:rPr>
            </w:pPr>
            <w:r w:rsidRPr="66A07590">
              <w:rPr>
                <w:sz w:val="20"/>
              </w:rPr>
              <w:t>1</w:t>
            </w:r>
          </w:p>
        </w:tc>
        <w:tc>
          <w:tcPr>
            <w:tcW w:w="1276" w:type="dxa"/>
            <w:vAlign w:val="center"/>
          </w:tcPr>
          <w:p w14:paraId="3C3BB698" w14:textId="36A1373B" w:rsidR="00B01BF3" w:rsidRPr="00C63FDB" w:rsidRDefault="660850D6" w:rsidP="00B01BF3">
            <w:pPr>
              <w:pStyle w:val="Tabelbody"/>
              <w:spacing w:before="0" w:after="0"/>
              <w:rPr>
                <w:sz w:val="20"/>
              </w:rPr>
            </w:pPr>
            <w:r w:rsidRPr="66A07590">
              <w:rPr>
                <w:sz w:val="20"/>
              </w:rPr>
              <w:t>0</w:t>
            </w:r>
            <w:r w:rsidR="52AC2B78" w:rsidRPr="66A07590">
              <w:rPr>
                <w:sz w:val="20"/>
              </w:rPr>
              <w:t>2-</w:t>
            </w:r>
            <w:r w:rsidRPr="66A07590">
              <w:rPr>
                <w:sz w:val="20"/>
              </w:rPr>
              <w:t>0</w:t>
            </w:r>
            <w:r w:rsidR="52AC2B78" w:rsidRPr="66A07590">
              <w:rPr>
                <w:sz w:val="20"/>
              </w:rPr>
              <w:t>9-24</w:t>
            </w:r>
          </w:p>
        </w:tc>
        <w:tc>
          <w:tcPr>
            <w:tcW w:w="1389" w:type="dxa"/>
            <w:vAlign w:val="center"/>
          </w:tcPr>
          <w:p w14:paraId="3C3BB699" w14:textId="253FE57E" w:rsidR="00B01BF3" w:rsidRPr="00C63FDB" w:rsidRDefault="52AC2B78" w:rsidP="00B01BF3">
            <w:pPr>
              <w:pStyle w:val="Tabelbody"/>
              <w:spacing w:before="0" w:after="0"/>
              <w:rPr>
                <w:sz w:val="20"/>
              </w:rPr>
            </w:pPr>
            <w:r w:rsidRPr="66A07590">
              <w:rPr>
                <w:sz w:val="20"/>
              </w:rPr>
              <w:t>22-</w:t>
            </w:r>
            <w:r w:rsidR="13891D1D" w:rsidRPr="66A07590">
              <w:rPr>
                <w:sz w:val="20"/>
              </w:rPr>
              <w:t>0</w:t>
            </w:r>
            <w:r w:rsidRPr="66A07590">
              <w:rPr>
                <w:sz w:val="20"/>
              </w:rPr>
              <w:t>9-24</w:t>
            </w:r>
          </w:p>
        </w:tc>
      </w:tr>
      <w:tr w:rsidR="00B01BF3" w:rsidRPr="00C63FDB" w14:paraId="3C3BB69F" w14:textId="77777777" w:rsidTr="2B407D16">
        <w:trPr>
          <w:trHeight w:val="397"/>
        </w:trPr>
        <w:tc>
          <w:tcPr>
            <w:tcW w:w="2970" w:type="dxa"/>
            <w:vAlign w:val="center"/>
          </w:tcPr>
          <w:p w14:paraId="3C3BB69B" w14:textId="73A1C5B5" w:rsidR="00B01BF3" w:rsidRPr="00C63FDB" w:rsidRDefault="7F20186E" w:rsidP="78C417C6">
            <w:pPr>
              <w:pStyle w:val="Tabelbody"/>
              <w:spacing w:before="0" w:after="0"/>
              <w:rPr>
                <w:sz w:val="20"/>
              </w:rPr>
            </w:pPr>
            <w:r w:rsidRPr="66A07590">
              <w:rPr>
                <w:sz w:val="20"/>
              </w:rPr>
              <w:t>Sprint 1</w:t>
            </w:r>
          </w:p>
        </w:tc>
        <w:tc>
          <w:tcPr>
            <w:tcW w:w="3829" w:type="dxa"/>
            <w:vAlign w:val="center"/>
          </w:tcPr>
          <w:p w14:paraId="3C3BB69C" w14:textId="5A4C8D31" w:rsidR="00B01BF3" w:rsidRPr="00C63FDB" w:rsidRDefault="5EE05B93" w:rsidP="002E4C40">
            <w:pPr>
              <w:pStyle w:val="Tabelbody"/>
              <w:spacing w:before="0" w:after="0"/>
              <w:jc w:val="center"/>
              <w:rPr>
                <w:sz w:val="20"/>
              </w:rPr>
            </w:pPr>
            <w:r w:rsidRPr="66A07590">
              <w:rPr>
                <w:sz w:val="20"/>
              </w:rPr>
              <w:t>5</w:t>
            </w:r>
          </w:p>
        </w:tc>
        <w:tc>
          <w:tcPr>
            <w:tcW w:w="1276" w:type="dxa"/>
            <w:vAlign w:val="center"/>
          </w:tcPr>
          <w:p w14:paraId="3C3BB69D" w14:textId="05FE3241" w:rsidR="00B01BF3" w:rsidRPr="00C63FDB" w:rsidRDefault="7A50F734" w:rsidP="00B01BF3">
            <w:pPr>
              <w:pStyle w:val="Tabelbody"/>
              <w:spacing w:before="0" w:after="0"/>
              <w:rPr>
                <w:sz w:val="20"/>
              </w:rPr>
            </w:pPr>
            <w:r w:rsidRPr="66A07590">
              <w:rPr>
                <w:sz w:val="20"/>
              </w:rPr>
              <w:t>25-</w:t>
            </w:r>
            <w:r w:rsidR="1B27C42B" w:rsidRPr="66A07590">
              <w:rPr>
                <w:sz w:val="20"/>
              </w:rPr>
              <w:t>0</w:t>
            </w:r>
            <w:r w:rsidRPr="66A07590">
              <w:rPr>
                <w:sz w:val="20"/>
              </w:rPr>
              <w:t>9-24</w:t>
            </w:r>
          </w:p>
        </w:tc>
        <w:tc>
          <w:tcPr>
            <w:tcW w:w="1389" w:type="dxa"/>
            <w:vAlign w:val="center"/>
          </w:tcPr>
          <w:p w14:paraId="3C3BB69E" w14:textId="7B3125F5" w:rsidR="00B01BF3" w:rsidRPr="00C63FDB" w:rsidRDefault="67510A8F" w:rsidP="00B01BF3">
            <w:pPr>
              <w:pStyle w:val="Tabelbody"/>
              <w:spacing w:before="0" w:after="0"/>
              <w:rPr>
                <w:sz w:val="20"/>
              </w:rPr>
            </w:pPr>
            <w:r w:rsidRPr="66A07590">
              <w:rPr>
                <w:sz w:val="20"/>
              </w:rPr>
              <w:t>1</w:t>
            </w:r>
            <w:r w:rsidR="00FEAE22" w:rsidRPr="66A07590">
              <w:rPr>
                <w:sz w:val="20"/>
              </w:rPr>
              <w:t>3</w:t>
            </w:r>
            <w:r w:rsidRPr="66A07590">
              <w:rPr>
                <w:sz w:val="20"/>
              </w:rPr>
              <w:t>-10-24</w:t>
            </w:r>
          </w:p>
        </w:tc>
      </w:tr>
      <w:tr w:rsidR="00B01BF3" w:rsidRPr="00C63FDB" w14:paraId="3C3BB6A4" w14:textId="77777777" w:rsidTr="2B407D16">
        <w:trPr>
          <w:trHeight w:val="397"/>
        </w:trPr>
        <w:tc>
          <w:tcPr>
            <w:tcW w:w="2970" w:type="dxa"/>
            <w:vAlign w:val="center"/>
          </w:tcPr>
          <w:p w14:paraId="3C3BB6A0" w14:textId="35B09A5F" w:rsidR="00B01BF3" w:rsidRPr="00C63FDB" w:rsidRDefault="7F20186E" w:rsidP="78C417C6">
            <w:pPr>
              <w:pStyle w:val="Tabelbody"/>
              <w:spacing w:before="0" w:after="0"/>
              <w:rPr>
                <w:sz w:val="20"/>
              </w:rPr>
            </w:pPr>
            <w:r w:rsidRPr="66A07590">
              <w:rPr>
                <w:sz w:val="20"/>
              </w:rPr>
              <w:t>Sprint 2</w:t>
            </w:r>
          </w:p>
        </w:tc>
        <w:tc>
          <w:tcPr>
            <w:tcW w:w="3829" w:type="dxa"/>
            <w:vAlign w:val="center"/>
          </w:tcPr>
          <w:p w14:paraId="3C3BB6A1" w14:textId="1B1D0921" w:rsidR="00B01BF3" w:rsidRPr="00C63FDB" w:rsidRDefault="7B42614D" w:rsidP="002E4C40">
            <w:pPr>
              <w:pStyle w:val="Tabelbody"/>
              <w:spacing w:before="0" w:after="0"/>
              <w:jc w:val="center"/>
              <w:rPr>
                <w:sz w:val="20"/>
              </w:rPr>
            </w:pPr>
            <w:r w:rsidRPr="66A07590">
              <w:rPr>
                <w:sz w:val="20"/>
              </w:rPr>
              <w:t>8</w:t>
            </w:r>
          </w:p>
        </w:tc>
        <w:tc>
          <w:tcPr>
            <w:tcW w:w="1276" w:type="dxa"/>
            <w:vAlign w:val="center"/>
          </w:tcPr>
          <w:p w14:paraId="3C3BB6A2" w14:textId="5689943C" w:rsidR="00B01BF3" w:rsidRPr="00C63FDB" w:rsidRDefault="62DCD0C2" w:rsidP="00B01BF3">
            <w:pPr>
              <w:pStyle w:val="Tabelbody"/>
              <w:spacing w:before="0" w:after="0"/>
              <w:rPr>
                <w:sz w:val="20"/>
              </w:rPr>
            </w:pPr>
            <w:r w:rsidRPr="66A07590">
              <w:rPr>
                <w:sz w:val="20"/>
              </w:rPr>
              <w:t>23-10-24</w:t>
            </w:r>
          </w:p>
        </w:tc>
        <w:tc>
          <w:tcPr>
            <w:tcW w:w="1389" w:type="dxa"/>
            <w:vAlign w:val="center"/>
          </w:tcPr>
          <w:p w14:paraId="3C3BB6A3" w14:textId="672843F6" w:rsidR="00B01BF3" w:rsidRPr="00C63FDB" w:rsidRDefault="62DCD0C2" w:rsidP="00B01BF3">
            <w:pPr>
              <w:pStyle w:val="Tabelbody"/>
              <w:spacing w:before="0" w:after="0"/>
              <w:rPr>
                <w:sz w:val="20"/>
              </w:rPr>
            </w:pPr>
            <w:r w:rsidRPr="66A07590">
              <w:rPr>
                <w:sz w:val="20"/>
              </w:rPr>
              <w:t>1</w:t>
            </w:r>
            <w:r w:rsidR="32B86403" w:rsidRPr="66A07590">
              <w:rPr>
                <w:sz w:val="20"/>
              </w:rPr>
              <w:t>0</w:t>
            </w:r>
            <w:r w:rsidRPr="66A07590">
              <w:rPr>
                <w:sz w:val="20"/>
              </w:rPr>
              <w:t>-11-24</w:t>
            </w:r>
          </w:p>
        </w:tc>
      </w:tr>
      <w:tr w:rsidR="78C417C6" w14:paraId="65720E9B" w14:textId="77777777" w:rsidTr="2B407D16">
        <w:trPr>
          <w:trHeight w:val="397"/>
        </w:trPr>
        <w:tc>
          <w:tcPr>
            <w:tcW w:w="2970" w:type="dxa"/>
            <w:vAlign w:val="center"/>
          </w:tcPr>
          <w:p w14:paraId="572204CB" w14:textId="098F69D5" w:rsidR="7F589CFD" w:rsidRDefault="7F589CFD" w:rsidP="7F589CFD">
            <w:pPr>
              <w:pStyle w:val="Tabelbody"/>
              <w:spacing w:before="0" w:after="0"/>
              <w:rPr>
                <w:sz w:val="20"/>
              </w:rPr>
            </w:pPr>
            <w:r w:rsidRPr="66A07590">
              <w:rPr>
                <w:sz w:val="20"/>
              </w:rPr>
              <w:t xml:space="preserve">Sprint </w:t>
            </w:r>
            <w:r w:rsidR="0FE7CB24" w:rsidRPr="66A07590">
              <w:rPr>
                <w:sz w:val="20"/>
              </w:rPr>
              <w:t>3</w:t>
            </w:r>
          </w:p>
        </w:tc>
        <w:tc>
          <w:tcPr>
            <w:tcW w:w="3829" w:type="dxa"/>
            <w:vAlign w:val="center"/>
          </w:tcPr>
          <w:p w14:paraId="6A675A7D" w14:textId="524A5759" w:rsidR="78C417C6" w:rsidRDefault="001F3F8D" w:rsidP="78C417C6">
            <w:pPr>
              <w:pStyle w:val="Tabelbody"/>
              <w:jc w:val="center"/>
              <w:rPr>
                <w:sz w:val="20"/>
              </w:rPr>
            </w:pPr>
            <w:r w:rsidRPr="66A07590">
              <w:rPr>
                <w:sz w:val="20"/>
              </w:rPr>
              <w:t>13</w:t>
            </w:r>
          </w:p>
        </w:tc>
        <w:tc>
          <w:tcPr>
            <w:tcW w:w="1276" w:type="dxa"/>
            <w:vAlign w:val="center"/>
          </w:tcPr>
          <w:p w14:paraId="7424F118" w14:textId="15172B14" w:rsidR="78C417C6" w:rsidRDefault="7E76246C" w:rsidP="78C417C6">
            <w:pPr>
              <w:pStyle w:val="Tabelbody"/>
              <w:rPr>
                <w:sz w:val="20"/>
              </w:rPr>
            </w:pPr>
            <w:r w:rsidRPr="66A07590">
              <w:rPr>
                <w:sz w:val="20"/>
              </w:rPr>
              <w:t>13-11-24</w:t>
            </w:r>
          </w:p>
        </w:tc>
        <w:tc>
          <w:tcPr>
            <w:tcW w:w="1389" w:type="dxa"/>
            <w:vAlign w:val="center"/>
          </w:tcPr>
          <w:p w14:paraId="6FDBB569" w14:textId="77CB73F4" w:rsidR="78C417C6" w:rsidRDefault="09EF6D03" w:rsidP="78C417C6">
            <w:pPr>
              <w:pStyle w:val="Tabelbody"/>
              <w:rPr>
                <w:sz w:val="20"/>
              </w:rPr>
            </w:pPr>
            <w:r w:rsidRPr="66A07590">
              <w:rPr>
                <w:sz w:val="20"/>
              </w:rPr>
              <w:t>0</w:t>
            </w:r>
            <w:r w:rsidR="41BD7329" w:rsidRPr="66A07590">
              <w:rPr>
                <w:sz w:val="20"/>
              </w:rPr>
              <w:t>1</w:t>
            </w:r>
            <w:r w:rsidR="216B60B7" w:rsidRPr="66A07590">
              <w:rPr>
                <w:sz w:val="20"/>
              </w:rPr>
              <w:t>-</w:t>
            </w:r>
            <w:r w:rsidR="4364D374" w:rsidRPr="66A07590">
              <w:rPr>
                <w:sz w:val="20"/>
              </w:rPr>
              <w:t>1</w:t>
            </w:r>
            <w:r w:rsidR="056D1954" w:rsidRPr="66A07590">
              <w:rPr>
                <w:sz w:val="20"/>
              </w:rPr>
              <w:t>2</w:t>
            </w:r>
            <w:r w:rsidR="216B60B7" w:rsidRPr="66A07590">
              <w:rPr>
                <w:sz w:val="20"/>
              </w:rPr>
              <w:t>-24</w:t>
            </w:r>
          </w:p>
        </w:tc>
      </w:tr>
      <w:tr w:rsidR="78C417C6" w14:paraId="3CA38422" w14:textId="77777777" w:rsidTr="2B407D16">
        <w:trPr>
          <w:trHeight w:val="397"/>
        </w:trPr>
        <w:tc>
          <w:tcPr>
            <w:tcW w:w="2970" w:type="dxa"/>
            <w:vAlign w:val="center"/>
          </w:tcPr>
          <w:p w14:paraId="715367E2" w14:textId="3A29CA28" w:rsidR="7F589CFD" w:rsidRDefault="7F589CFD" w:rsidP="7F589CFD">
            <w:pPr>
              <w:pStyle w:val="Tabelbody"/>
              <w:spacing w:before="0" w:after="0"/>
              <w:rPr>
                <w:sz w:val="20"/>
              </w:rPr>
            </w:pPr>
            <w:r w:rsidRPr="66A07590">
              <w:rPr>
                <w:sz w:val="20"/>
              </w:rPr>
              <w:t xml:space="preserve">Sprint </w:t>
            </w:r>
            <w:r w:rsidR="42319C5A" w:rsidRPr="66A07590">
              <w:rPr>
                <w:sz w:val="20"/>
              </w:rPr>
              <w:t>4</w:t>
            </w:r>
          </w:p>
        </w:tc>
        <w:tc>
          <w:tcPr>
            <w:tcW w:w="3829" w:type="dxa"/>
            <w:vAlign w:val="center"/>
          </w:tcPr>
          <w:p w14:paraId="71BA6DFF" w14:textId="07BB828F" w:rsidR="78C417C6" w:rsidRDefault="00B363D5" w:rsidP="78C417C6">
            <w:pPr>
              <w:pStyle w:val="Tabelbody"/>
              <w:jc w:val="center"/>
              <w:rPr>
                <w:sz w:val="20"/>
              </w:rPr>
            </w:pPr>
            <w:r w:rsidRPr="66A07590">
              <w:rPr>
                <w:sz w:val="20"/>
              </w:rPr>
              <w:t>21</w:t>
            </w:r>
          </w:p>
        </w:tc>
        <w:tc>
          <w:tcPr>
            <w:tcW w:w="1276" w:type="dxa"/>
            <w:vAlign w:val="center"/>
          </w:tcPr>
          <w:p w14:paraId="37695EDE" w14:textId="752F8E1F" w:rsidR="78C417C6" w:rsidRDefault="6CA8C912" w:rsidP="78C417C6">
            <w:pPr>
              <w:pStyle w:val="Tabelbody"/>
              <w:rPr>
                <w:sz w:val="20"/>
              </w:rPr>
            </w:pPr>
            <w:r w:rsidRPr="66A07590">
              <w:rPr>
                <w:sz w:val="20"/>
              </w:rPr>
              <w:t>0</w:t>
            </w:r>
            <w:r w:rsidR="0AA83B30" w:rsidRPr="66A07590">
              <w:rPr>
                <w:sz w:val="20"/>
              </w:rPr>
              <w:t>4-12-24</w:t>
            </w:r>
          </w:p>
        </w:tc>
        <w:tc>
          <w:tcPr>
            <w:tcW w:w="1389" w:type="dxa"/>
            <w:vAlign w:val="center"/>
          </w:tcPr>
          <w:p w14:paraId="5430E6C5" w14:textId="1B6B467A" w:rsidR="78C417C6" w:rsidRDefault="114DBC1B" w:rsidP="78C417C6">
            <w:pPr>
              <w:pStyle w:val="Tabelbody"/>
              <w:rPr>
                <w:sz w:val="20"/>
              </w:rPr>
            </w:pPr>
            <w:r w:rsidRPr="66A07590">
              <w:rPr>
                <w:sz w:val="20"/>
              </w:rPr>
              <w:t>22-12-24</w:t>
            </w:r>
          </w:p>
        </w:tc>
      </w:tr>
      <w:tr w:rsidR="78C417C6" w14:paraId="40393FCB" w14:textId="77777777" w:rsidTr="2B407D16">
        <w:trPr>
          <w:trHeight w:val="397"/>
        </w:trPr>
        <w:tc>
          <w:tcPr>
            <w:tcW w:w="2970" w:type="dxa"/>
            <w:vAlign w:val="center"/>
          </w:tcPr>
          <w:p w14:paraId="1E4DE014" w14:textId="71DF7D25" w:rsidR="7F589CFD" w:rsidRDefault="7F589CFD" w:rsidP="7F589CFD">
            <w:pPr>
              <w:pStyle w:val="Tabelbody"/>
              <w:spacing w:before="0" w:after="0"/>
              <w:rPr>
                <w:sz w:val="20"/>
              </w:rPr>
            </w:pPr>
            <w:r w:rsidRPr="66A07590">
              <w:rPr>
                <w:sz w:val="20"/>
              </w:rPr>
              <w:t xml:space="preserve">Sprint </w:t>
            </w:r>
            <w:r w:rsidR="37764261" w:rsidRPr="66A07590">
              <w:rPr>
                <w:sz w:val="20"/>
              </w:rPr>
              <w:t>5</w:t>
            </w:r>
          </w:p>
        </w:tc>
        <w:tc>
          <w:tcPr>
            <w:tcW w:w="3829" w:type="dxa"/>
            <w:vAlign w:val="center"/>
          </w:tcPr>
          <w:p w14:paraId="28DB51F2" w14:textId="00657052" w:rsidR="78C417C6" w:rsidRDefault="09685273" w:rsidP="78C417C6">
            <w:pPr>
              <w:pStyle w:val="Tabelbody"/>
              <w:jc w:val="center"/>
              <w:rPr>
                <w:sz w:val="20"/>
              </w:rPr>
            </w:pPr>
            <w:r w:rsidRPr="66A07590">
              <w:rPr>
                <w:sz w:val="20"/>
              </w:rPr>
              <w:t>13</w:t>
            </w:r>
          </w:p>
        </w:tc>
        <w:tc>
          <w:tcPr>
            <w:tcW w:w="1276" w:type="dxa"/>
            <w:vAlign w:val="center"/>
          </w:tcPr>
          <w:p w14:paraId="2C788867" w14:textId="65CD9000" w:rsidR="78C417C6" w:rsidRDefault="7C4A0A1C" w:rsidP="78C417C6">
            <w:pPr>
              <w:pStyle w:val="Tabelbody"/>
              <w:rPr>
                <w:sz w:val="20"/>
              </w:rPr>
            </w:pPr>
            <w:r w:rsidRPr="66A07590">
              <w:rPr>
                <w:sz w:val="20"/>
              </w:rPr>
              <w:t>08-01-25</w:t>
            </w:r>
          </w:p>
        </w:tc>
        <w:tc>
          <w:tcPr>
            <w:tcW w:w="1389" w:type="dxa"/>
            <w:vAlign w:val="center"/>
          </w:tcPr>
          <w:p w14:paraId="36E91AD5" w14:textId="642484F5" w:rsidR="78C417C6" w:rsidRDefault="7C4A0A1C" w:rsidP="78C417C6">
            <w:pPr>
              <w:pStyle w:val="Tabelbody"/>
              <w:rPr>
                <w:sz w:val="20"/>
              </w:rPr>
            </w:pPr>
            <w:r w:rsidRPr="66A07590">
              <w:rPr>
                <w:sz w:val="20"/>
              </w:rPr>
              <w:t>19-01-25</w:t>
            </w:r>
          </w:p>
        </w:tc>
      </w:tr>
    </w:tbl>
    <w:p w14:paraId="3C3BB6A5" w14:textId="77777777" w:rsidR="00B01BF3" w:rsidRPr="00492252" w:rsidRDefault="00B01BF3" w:rsidP="00B01BF3">
      <w:bookmarkStart w:id="41" w:name="_Toc327581056"/>
      <w:bookmarkStart w:id="42" w:name="_Toc327581606"/>
      <w:bookmarkStart w:id="43" w:name="_Toc327583386"/>
    </w:p>
    <w:p w14:paraId="3C3BB6D7" w14:textId="3BB82C01" w:rsidR="00D3014E" w:rsidRPr="000A6E29" w:rsidRDefault="00B92D42" w:rsidP="2E9AE817">
      <w:pPr>
        <w:pStyle w:val="Heading1"/>
      </w:pPr>
      <w:bookmarkStart w:id="44" w:name="_Toc327581061"/>
      <w:bookmarkStart w:id="45" w:name="_Toc327581611"/>
      <w:bookmarkStart w:id="46" w:name="_Toc327583391"/>
      <w:bookmarkStart w:id="47" w:name="_Toc339966130"/>
      <w:bookmarkStart w:id="48" w:name="_Toc507670785"/>
      <w:bookmarkStart w:id="49" w:name="_Toc55164467"/>
      <w:bookmarkEnd w:id="41"/>
      <w:bookmarkEnd w:id="42"/>
      <w:bookmarkEnd w:id="43"/>
      <w:bookmarkEnd w:id="44"/>
      <w:bookmarkEnd w:id="45"/>
      <w:bookmarkEnd w:id="46"/>
      <w:bookmarkEnd w:id="47"/>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Start w:id="50" w:name="_Toc327581062"/>
      <w:bookmarkStart w:id="51" w:name="_Toc327581612"/>
      <w:bookmarkStart w:id="52" w:name="_Toc327583392"/>
      <w:bookmarkStart w:id="53" w:name="_Toc339966131"/>
      <w:bookmarkEnd w:id="48"/>
      <w:bookmarkEnd w:id="49"/>
    </w:p>
    <w:p w14:paraId="3C3BB6F2" w14:textId="61300E2B" w:rsidR="00D3014E" w:rsidRPr="000A6E29" w:rsidRDefault="00D3014E" w:rsidP="00D3014E">
      <w:pPr>
        <w:rPr>
          <w:lang w:val="en-GB"/>
        </w:rPr>
      </w:pPr>
    </w:p>
    <w:p w14:paraId="2BB215B6" w14:textId="198FFB89" w:rsidR="00FE0030" w:rsidRPr="009852BC" w:rsidRDefault="00EE3FFB" w:rsidP="005A419F">
      <w:pPr>
        <w:pStyle w:val="Heading2"/>
      </w:pPr>
      <w:bookmarkStart w:id="54" w:name="_Toc507670786"/>
      <w:bookmarkStart w:id="55" w:name="_Toc789459952"/>
      <w:r w:rsidRPr="00E42EB6">
        <w:t>Test</w:t>
      </w:r>
      <w:r w:rsidR="000A6E29" w:rsidRPr="00E42EB6">
        <w:t>ing</w:t>
      </w:r>
      <w:r w:rsidR="000A6E29">
        <w:t xml:space="preserve"> </w:t>
      </w:r>
      <w:r w:rsidR="00D3014E" w:rsidRPr="00E42EB6">
        <w:t>strateg</w:t>
      </w:r>
      <w:bookmarkEnd w:id="54"/>
      <w:r w:rsidRPr="00E42EB6">
        <w:t>y</w:t>
      </w:r>
      <w:bookmarkEnd w:id="55"/>
    </w:p>
    <w:p w14:paraId="19AEBEF9" w14:textId="35B20B6E" w:rsidR="00EA0FCD" w:rsidRDefault="005A419F" w:rsidP="00C27EBF">
      <w:pPr>
        <w:ind w:firstLine="708"/>
      </w:pPr>
      <w:r>
        <w:t xml:space="preserve">We will be utilizing a Test-Driven </w:t>
      </w:r>
      <w:r w:rsidR="00FE0030">
        <w:t>development for our backend. That mean</w:t>
      </w:r>
      <w:r w:rsidR="578C8419">
        <w:t>s</w:t>
      </w:r>
      <w:r w:rsidR="00FE0030">
        <w:t xml:space="preserve"> we will be writing unit tests for our methods to ensure less bugs and guarantee quality. As t</w:t>
      </w:r>
      <w:r w:rsidR="79D92AC0">
        <w:t>h</w:t>
      </w:r>
      <w:r w:rsidR="00FE0030">
        <w:t xml:space="preserve">e project gets more complex, we will add integration tests to </w:t>
      </w:r>
      <w:r w:rsidR="008227EE">
        <w:t xml:space="preserve">ensure our layers communicate without issues. </w:t>
      </w:r>
      <w:r w:rsidR="00EA0FCD">
        <w:t xml:space="preserve">For our frontend, we will </w:t>
      </w:r>
      <w:r w:rsidR="00E17829">
        <w:t>add performance tests and</w:t>
      </w:r>
      <w:r w:rsidR="00C3708F">
        <w:rPr>
          <w:iCs/>
        </w:rPr>
        <w:t>/</w:t>
      </w:r>
      <w:r w:rsidR="00910C73">
        <w:rPr>
          <w:iCs/>
        </w:rPr>
        <w:t>or E2E tests. At the current moment, we don’t know which one suits the best, so we have to conduct research.</w:t>
      </w:r>
      <w:r w:rsidR="00910C73">
        <w:t xml:space="preserve"> </w:t>
      </w:r>
    </w:p>
    <w:p w14:paraId="26617531" w14:textId="21DA384C" w:rsidR="00FE0030" w:rsidRPr="005A419F" w:rsidRDefault="00910C73" w:rsidP="00C27EBF">
      <w:pPr>
        <w:ind w:firstLine="708"/>
      </w:pPr>
      <w:r>
        <w:rPr>
          <w:iCs/>
        </w:rPr>
        <w:t xml:space="preserve">Regarding code coverage for our unit tests, we are looking for a percentage greater </w:t>
      </w:r>
      <w:r w:rsidR="00081C86">
        <w:rPr>
          <w:iCs/>
        </w:rPr>
        <w:t xml:space="preserve">than or equal to 80%. </w:t>
      </w:r>
      <w:r w:rsidR="00592B2D">
        <w:rPr>
          <w:iCs/>
        </w:rPr>
        <w:t xml:space="preserve">We will set up a CI/CD pipeline to test our changes and for every pushed branch, we will perform merge request sessions. </w:t>
      </w:r>
    </w:p>
    <w:p w14:paraId="3C3BB6F6" w14:textId="2C5ED197" w:rsidR="00D3014E" w:rsidRPr="00EE3FFB" w:rsidRDefault="00EE3FFB" w:rsidP="00E42EB6">
      <w:pPr>
        <w:pStyle w:val="Heading2"/>
      </w:pPr>
      <w:bookmarkStart w:id="56" w:name="_Toc507670787"/>
      <w:bookmarkStart w:id="57" w:name="_Toc524571918"/>
      <w:r w:rsidRPr="00EE3FFB">
        <w:t>Test</w:t>
      </w:r>
      <w:r w:rsidR="00015060">
        <w:t xml:space="preserve"> </w:t>
      </w:r>
      <w:r w:rsidRPr="00E42EB6">
        <w:t>environment</w:t>
      </w:r>
      <w:r w:rsidRPr="00EE3FFB">
        <w:t xml:space="preserve"> and required resources</w:t>
      </w:r>
      <w:bookmarkEnd w:id="56"/>
      <w:bookmarkEnd w:id="57"/>
    </w:p>
    <w:p w14:paraId="4BEB0117" w14:textId="77777777" w:rsidR="00F65DA8" w:rsidRPr="00015060" w:rsidRDefault="00F65DA8" w:rsidP="00D3014E">
      <w:pPr>
        <w:rPr>
          <w:i/>
          <w:sz w:val="16"/>
          <w:szCs w:val="16"/>
          <w:lang w:val="en-GB"/>
        </w:rPr>
      </w:pPr>
    </w:p>
    <w:p w14:paraId="4CFFB1C0" w14:textId="7EB00CED" w:rsidR="506B31B0" w:rsidRDefault="008967BB" w:rsidP="00C27EBF">
      <w:pPr>
        <w:ind w:firstLine="708"/>
      </w:pPr>
      <w:r>
        <w:t xml:space="preserve">We are looking in using SonarQube to measure our tests to ensure we have the above-mentioned coverage (80%), as well as removing code smells. </w:t>
      </w:r>
    </w:p>
    <w:p w14:paraId="3C573376" w14:textId="5A19B191" w:rsidR="506B31B0" w:rsidRDefault="506B31B0" w:rsidP="506B31B0"/>
    <w:p w14:paraId="434DCEA7" w14:textId="39DF69C2" w:rsidR="53537A2A" w:rsidRDefault="53537A2A" w:rsidP="00C27EBF">
      <w:pPr>
        <w:ind w:firstLine="708"/>
        <w:rPr>
          <w:rFonts w:eastAsia="Arial" w:cs="Arial"/>
          <w:color w:val="000000" w:themeColor="text1"/>
          <w:sz w:val="22"/>
          <w:szCs w:val="22"/>
        </w:rPr>
      </w:pPr>
      <w:r w:rsidRPr="506B31B0">
        <w:rPr>
          <w:rFonts w:eastAsia="Arial" w:cs="Arial"/>
          <w:color w:val="000000" w:themeColor="text1"/>
          <w:sz w:val="22"/>
          <w:szCs w:val="22"/>
        </w:rPr>
        <w:t>When pushing features into production or development the CI/CD environment will run a pipeline to automatically run all tests to see if the newly added code does not break anything else. If all tests are passing, then the CI/CD environment will do a static code analysis and generate a report on any code smells and/or bugs</w:t>
      </w:r>
      <w:r w:rsidRPr="2B8468D9">
        <w:rPr>
          <w:rFonts w:eastAsia="Arial" w:cs="Arial"/>
          <w:color w:val="000000" w:themeColor="text1"/>
          <w:sz w:val="22"/>
          <w:szCs w:val="22"/>
        </w:rPr>
        <w:t>.</w:t>
      </w:r>
    </w:p>
    <w:p w14:paraId="0415F3AB" w14:textId="0A7E08C9" w:rsidR="506B31B0" w:rsidRDefault="506B31B0" w:rsidP="506B31B0"/>
    <w:p w14:paraId="627816C8" w14:textId="6B39E62B" w:rsidR="001C0708" w:rsidRPr="001C0708" w:rsidRDefault="001C0708" w:rsidP="00D3014E"/>
    <w:p w14:paraId="53BD45CB" w14:textId="28378E91" w:rsidR="00257F22" w:rsidRPr="00C27EBF" w:rsidRDefault="00EE3FFB" w:rsidP="00B01BF3">
      <w:pPr>
        <w:pStyle w:val="Heading2"/>
      </w:pPr>
      <w:bookmarkStart w:id="58" w:name="_Toc507670788"/>
      <w:bookmarkStart w:id="59" w:name="_Toc1300051465"/>
      <w:bookmarkEnd w:id="50"/>
      <w:bookmarkEnd w:id="51"/>
      <w:bookmarkEnd w:id="52"/>
      <w:bookmarkEnd w:id="53"/>
      <w:r w:rsidRPr="00E42EB6">
        <w:t xml:space="preserve">Configuration </w:t>
      </w:r>
      <w:r w:rsidR="00D3014E" w:rsidRPr="00E42EB6">
        <w:t>management</w:t>
      </w:r>
      <w:bookmarkEnd w:id="58"/>
      <w:bookmarkEnd w:id="59"/>
    </w:p>
    <w:p w14:paraId="56D5FC87" w14:textId="41D4A955" w:rsidR="7BCE28FA" w:rsidRDefault="7BCE28FA" w:rsidP="00C27EBF">
      <w:pPr>
        <w:ind w:firstLine="708"/>
        <w:rPr>
          <w:rFonts w:eastAsia="Arial" w:cs="Arial"/>
        </w:rPr>
      </w:pPr>
      <w:r w:rsidRPr="3EA79FDA">
        <w:rPr>
          <w:rFonts w:eastAsia="Arial" w:cs="Arial"/>
        </w:rPr>
        <w:t xml:space="preserve">Version control plays a crucial role in software development. For this project, </w:t>
      </w:r>
      <w:r w:rsidRPr="69A4B96B">
        <w:rPr>
          <w:rFonts w:eastAsia="Arial" w:cs="Arial"/>
        </w:rPr>
        <w:t>we will</w:t>
      </w:r>
      <w:r w:rsidRPr="3EA79FDA">
        <w:rPr>
          <w:rFonts w:eastAsia="Arial" w:cs="Arial"/>
        </w:rPr>
        <w:t xml:space="preserve"> be utilizing the GitLab environment provided by Fontys, which will host our codebase and facilitate the use of an integrated CI/CD system. All development work will be carried out in the develop branch, and from there, feature, issue, or bug fix branches will be created as needed. Once the work on these branches is complete, the changes will be merged back into the develop branch. This will be done through pull</w:t>
      </w:r>
      <w:r w:rsidR="002E3610">
        <w:rPr>
          <w:rFonts w:eastAsia="Arial" w:cs="Arial"/>
        </w:rPr>
        <w:t>/merge</w:t>
      </w:r>
      <w:r w:rsidRPr="3EA79FDA">
        <w:rPr>
          <w:rFonts w:eastAsia="Arial" w:cs="Arial"/>
        </w:rPr>
        <w:t xml:space="preserve"> requests, which must be reviewed by another team member. Merges to the main branch will occur only from the develop branch and only at the end of each sprint.</w:t>
      </w:r>
    </w:p>
    <w:p w14:paraId="5D2A3005" w14:textId="0AED5F15" w:rsidR="005A7FA6" w:rsidRDefault="0D990818" w:rsidP="001A680A">
      <w:pPr>
        <w:keepNext/>
        <w:jc w:val="center"/>
      </w:pPr>
      <w:r>
        <w:rPr>
          <w:noProof/>
        </w:rPr>
        <w:drawing>
          <wp:inline distT="0" distB="0" distL="0" distR="0" wp14:anchorId="610C794F" wp14:editId="092454C6">
            <wp:extent cx="3038873" cy="1519436"/>
            <wp:effectExtent l="0" t="0" r="0" b="0"/>
            <wp:docPr id="1424000547" name="Picture 24996532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96532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038873" cy="1519436"/>
                    </a:xfrm>
                    <a:prstGeom prst="rect">
                      <a:avLst/>
                    </a:prstGeom>
                  </pic:spPr>
                </pic:pic>
              </a:graphicData>
            </a:graphic>
          </wp:inline>
        </w:drawing>
      </w:r>
    </w:p>
    <w:p w14:paraId="1147C130" w14:textId="4C1F1A88" w:rsidR="12B25285" w:rsidRPr="005A7FA6" w:rsidRDefault="005A7FA6" w:rsidP="001A680A">
      <w:pPr>
        <w:pStyle w:val="Caption"/>
        <w:jc w:val="center"/>
        <w:rPr>
          <w:b w:val="0"/>
          <w:color w:val="auto"/>
        </w:rPr>
      </w:pPr>
      <w:r w:rsidRPr="005A7FA6">
        <w:rPr>
          <w:color w:val="auto"/>
        </w:rPr>
        <w:t xml:space="preserve">Figure </w:t>
      </w:r>
      <w:r w:rsidRPr="005A7FA6">
        <w:rPr>
          <w:color w:val="auto"/>
        </w:rPr>
        <w:fldChar w:fldCharType="begin"/>
      </w:r>
      <w:r w:rsidRPr="005A7FA6">
        <w:rPr>
          <w:color w:val="auto"/>
        </w:rPr>
        <w:instrText xml:space="preserve"> SEQ Figure \* ARABIC </w:instrText>
      </w:r>
      <w:r w:rsidRPr="005A7FA6">
        <w:rPr>
          <w:color w:val="auto"/>
        </w:rPr>
        <w:fldChar w:fldCharType="separate"/>
      </w:r>
      <w:r w:rsidRPr="005A7FA6">
        <w:rPr>
          <w:noProof/>
          <w:color w:val="auto"/>
        </w:rPr>
        <w:t>1</w:t>
      </w:r>
      <w:r w:rsidRPr="005A7FA6">
        <w:rPr>
          <w:color w:val="auto"/>
        </w:rPr>
        <w:fldChar w:fldCharType="end"/>
      </w:r>
      <w:r>
        <w:rPr>
          <w:color w:val="auto"/>
        </w:rPr>
        <w:t>:</w:t>
      </w:r>
      <w:r w:rsidRPr="005A7FA6">
        <w:rPr>
          <w:color w:val="auto"/>
        </w:rPr>
        <w:t xml:space="preserve"> </w:t>
      </w:r>
      <w:r w:rsidRPr="005A7FA6">
        <w:rPr>
          <w:b w:val="0"/>
          <w:bCs w:val="0"/>
          <w:color w:val="auto"/>
        </w:rPr>
        <w:t>Visual representation of the branching strategy.</w:t>
      </w:r>
    </w:p>
    <w:p w14:paraId="693CA680" w14:textId="5C7FBC22" w:rsidR="12B25285" w:rsidRDefault="12B25285" w:rsidP="2E9AE817">
      <w:r w:rsidRPr="5F9B8017">
        <w:rPr>
          <w:rFonts w:ascii="Roboto Light" w:eastAsia="Roboto Light" w:hAnsi="Roboto Light" w:cs="Roboto Light"/>
          <w:color w:val="000000" w:themeColor="text1"/>
          <w:sz w:val="22"/>
          <w:szCs w:val="22"/>
        </w:rPr>
        <w:t xml:space="preserve"> </w:t>
      </w:r>
    </w:p>
    <w:p w14:paraId="0FAA97C5" w14:textId="49BD2DC0" w:rsidR="12B25285" w:rsidRDefault="12B25285" w:rsidP="2E9AE817">
      <w:r w:rsidRPr="5F9B8017">
        <w:rPr>
          <w:rFonts w:eastAsia="Arial" w:cs="Arial"/>
        </w:rPr>
        <w:t xml:space="preserve"> </w:t>
      </w:r>
    </w:p>
    <w:p w14:paraId="1031DF9D" w14:textId="6838AC63" w:rsidR="01C5E811" w:rsidRDefault="01C5E811" w:rsidP="2E9AE817"/>
    <w:p w14:paraId="5D28A720" w14:textId="6C2C10F4" w:rsidR="12B25285" w:rsidRDefault="12B25285" w:rsidP="2E9AE817">
      <w:r w:rsidRPr="5F9B8017">
        <w:rPr>
          <w:rFonts w:eastAsia="Arial" w:cs="Arial"/>
          <w:i/>
          <w:sz w:val="16"/>
          <w:szCs w:val="16"/>
        </w:rPr>
        <w:t xml:space="preserve"> </w:t>
      </w:r>
    </w:p>
    <w:p w14:paraId="04C29069" w14:textId="6871DC85" w:rsidR="01C5E811" w:rsidRDefault="12B25285" w:rsidP="01C5E811">
      <w:r w:rsidRPr="5F9B8017">
        <w:rPr>
          <w:rFonts w:eastAsia="Arial" w:cs="Arial"/>
        </w:rPr>
        <w:t xml:space="preserve"> </w:t>
      </w:r>
    </w:p>
    <w:p w14:paraId="3C3BB718" w14:textId="412998CC" w:rsidR="00B01BF3" w:rsidRPr="001B5110" w:rsidRDefault="00B01BF3" w:rsidP="00E42EB6">
      <w:pPr>
        <w:pStyle w:val="Heading1"/>
      </w:pPr>
      <w:bookmarkStart w:id="60" w:name="_Toc327581064"/>
      <w:bookmarkStart w:id="61" w:name="_Toc327581614"/>
      <w:bookmarkStart w:id="62" w:name="_Toc327583394"/>
      <w:bookmarkStart w:id="63" w:name="_Toc339966133"/>
      <w:bookmarkStart w:id="64" w:name="_Toc507670789"/>
      <w:bookmarkStart w:id="65" w:name="_Toc500689687"/>
      <w:r w:rsidRPr="001B5110">
        <w:lastRenderedPageBreak/>
        <w:t>Financ</w:t>
      </w:r>
      <w:bookmarkEnd w:id="60"/>
      <w:bookmarkEnd w:id="61"/>
      <w:bookmarkEnd w:id="62"/>
      <w:bookmarkEnd w:id="63"/>
      <w:r w:rsidR="00EE3FFB" w:rsidRPr="001B5110">
        <w:t xml:space="preserve">es and </w:t>
      </w:r>
      <w:r w:rsidR="004527FD" w:rsidRPr="001B5110">
        <w:t>r</w:t>
      </w:r>
      <w:r w:rsidR="00EE3FFB" w:rsidRPr="001B5110">
        <w:t>isk</w:t>
      </w:r>
      <w:bookmarkEnd w:id="64"/>
      <w:bookmarkEnd w:id="65"/>
    </w:p>
    <w:p w14:paraId="3C3BB719" w14:textId="34CE13AA" w:rsidR="00B01BF3" w:rsidRPr="00E42EB6" w:rsidRDefault="00EE3FFB" w:rsidP="00E42EB6">
      <w:pPr>
        <w:pStyle w:val="Heading2"/>
      </w:pPr>
      <w:bookmarkStart w:id="66" w:name="_Toc1632997180"/>
      <w:r w:rsidRPr="00E42EB6">
        <w:t>Project budget</w:t>
      </w:r>
      <w:bookmarkEnd w:id="66"/>
      <w:r w:rsidR="00B01BF3" w:rsidRPr="00E42EB6">
        <w:t xml:space="preserve"> </w:t>
      </w:r>
    </w:p>
    <w:p w14:paraId="3C3BB71A" w14:textId="77777777" w:rsidR="00B01BF3" w:rsidRDefault="00B01BF3" w:rsidP="00B01BF3"/>
    <w:p w14:paraId="4AE82321" w14:textId="10261F15" w:rsidR="090A35DC" w:rsidRDefault="202BE27A" w:rsidP="00C27EBF">
      <w:pPr>
        <w:ind w:firstLine="708"/>
        <w:rPr>
          <w:rFonts w:eastAsia="Calibri"/>
          <w:lang w:val="en-GB"/>
        </w:rPr>
      </w:pPr>
      <w:r w:rsidRPr="2C89EF6F">
        <w:rPr>
          <w:rFonts w:eastAsia="Calibri"/>
          <w:lang w:val="en-GB"/>
        </w:rPr>
        <w:t xml:space="preserve">Currently, no costs have been anticipated for the development of the project. Should this change in the future, it will be documented </w:t>
      </w:r>
      <w:r w:rsidR="00F408BD" w:rsidRPr="2C89EF6F">
        <w:rPr>
          <w:rFonts w:eastAsia="Calibri"/>
          <w:lang w:val="en-GB"/>
        </w:rPr>
        <w:t>accordingly,</w:t>
      </w:r>
      <w:r w:rsidR="00760F36">
        <w:rPr>
          <w:rFonts w:eastAsia="Calibri"/>
          <w:lang w:val="en-GB"/>
        </w:rPr>
        <w:t xml:space="preserve"> and the stakeholders informed about it</w:t>
      </w:r>
      <w:r w:rsidRPr="2C89EF6F">
        <w:rPr>
          <w:rFonts w:eastAsia="Calibri"/>
          <w:lang w:val="en-GB"/>
        </w:rPr>
        <w:t>.</w:t>
      </w:r>
      <w:r w:rsidR="0078292F">
        <w:rPr>
          <w:rFonts w:eastAsia="Calibri"/>
          <w:lang w:val="en-GB"/>
        </w:rPr>
        <w:t xml:space="preserve"> </w:t>
      </w:r>
    </w:p>
    <w:p w14:paraId="3C3BB73E" w14:textId="15061E53" w:rsidR="00247FB1" w:rsidRPr="00EE6160" w:rsidRDefault="002F23B1" w:rsidP="00247FB1">
      <w:r>
        <w:tab/>
        <w:t xml:space="preserve">On 12.09.2024 we have received an AWS account where we can work on our </w:t>
      </w:r>
      <w:r w:rsidR="00EE23F9">
        <w:t>cloud</w:t>
      </w:r>
      <w:r w:rsidR="00EE6160">
        <w:t xml:space="preserve">. However, the costs for maintaining AWS </w:t>
      </w:r>
      <w:bookmarkStart w:id="67" w:name="_Toc327581073"/>
      <w:bookmarkStart w:id="68" w:name="_Toc327581623"/>
      <w:bookmarkStart w:id="69" w:name="_Toc327583403"/>
      <w:r w:rsidR="00F83D02">
        <w:t xml:space="preserve">will be handled by the people at SUE. </w:t>
      </w:r>
    </w:p>
    <w:p w14:paraId="3C3BB741" w14:textId="06C374F0" w:rsidR="00B01BF3" w:rsidRPr="00492252" w:rsidRDefault="00EE3FFB" w:rsidP="00C27EBF">
      <w:pPr>
        <w:pStyle w:val="Heading2"/>
      </w:pPr>
      <w:bookmarkStart w:id="70" w:name="_Toc750843781"/>
      <w:bookmarkEnd w:id="67"/>
      <w:bookmarkEnd w:id="68"/>
      <w:bookmarkEnd w:id="69"/>
      <w:r w:rsidRPr="00E42EB6">
        <w:t>Risk and mitigation</w:t>
      </w:r>
      <w:bookmarkEnd w:id="70"/>
    </w:p>
    <w:tbl>
      <w:tblPr>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gridCol w:w="3090"/>
      </w:tblGrid>
      <w:tr w:rsidR="00B01BF3" w:rsidRPr="00B2028E" w14:paraId="3C3BB745" w14:textId="77777777" w:rsidTr="00F41A05">
        <w:tc>
          <w:tcPr>
            <w:tcW w:w="3256" w:type="dxa"/>
            <w:shd w:val="clear" w:color="auto" w:fill="FFFFFF" w:themeFill="background1"/>
          </w:tcPr>
          <w:p w14:paraId="3C3BB742" w14:textId="72F68268" w:rsidR="00B01BF3" w:rsidRPr="00C63FDB" w:rsidRDefault="00EE3FFB" w:rsidP="00B01BF3">
            <w:pPr>
              <w:pStyle w:val="tabelheader"/>
              <w:rPr>
                <w:b/>
                <w:color w:val="1F497D" w:themeColor="text2"/>
                <w:sz w:val="20"/>
              </w:rPr>
            </w:pPr>
            <w:r w:rsidRPr="66A07590">
              <w:rPr>
                <w:b/>
                <w:color w:val="1F497D" w:themeColor="text2"/>
                <w:sz w:val="20"/>
              </w:rPr>
              <w:t>Risk</w:t>
            </w:r>
          </w:p>
        </w:tc>
        <w:tc>
          <w:tcPr>
            <w:tcW w:w="3118" w:type="dxa"/>
            <w:shd w:val="clear" w:color="auto" w:fill="FFFFFF" w:themeFill="background1"/>
          </w:tcPr>
          <w:p w14:paraId="3C3BB743" w14:textId="138470AE" w:rsidR="00B01BF3" w:rsidRPr="00EE3FFB" w:rsidRDefault="00F41A05" w:rsidP="00B01BF3">
            <w:pPr>
              <w:pStyle w:val="tabelheader"/>
              <w:rPr>
                <w:b/>
                <w:color w:val="1F497D" w:themeColor="text2"/>
                <w:sz w:val="20"/>
              </w:rPr>
            </w:pPr>
            <w:r w:rsidRPr="66A07590">
              <w:rPr>
                <w:b/>
                <w:color w:val="1F497D" w:themeColor="text2"/>
                <w:sz w:val="20"/>
              </w:rPr>
              <w:t>Prevention a</w:t>
            </w:r>
            <w:r w:rsidR="00B01BF3" w:rsidRPr="66A07590">
              <w:rPr>
                <w:b/>
                <w:color w:val="1F497D" w:themeColor="text2"/>
                <w:sz w:val="20"/>
              </w:rPr>
              <w:t>ctivit</w:t>
            </w:r>
            <w:r w:rsidR="00EE3FFB" w:rsidRPr="66A07590">
              <w:rPr>
                <w:b/>
                <w:color w:val="1F497D" w:themeColor="text2"/>
                <w:sz w:val="20"/>
              </w:rPr>
              <w:t>ies</w:t>
            </w:r>
          </w:p>
        </w:tc>
        <w:tc>
          <w:tcPr>
            <w:tcW w:w="3090" w:type="dxa"/>
            <w:shd w:val="clear" w:color="auto" w:fill="FFFFFF" w:themeFill="background1"/>
          </w:tcPr>
          <w:p w14:paraId="3C3BB744" w14:textId="66EAA5F7" w:rsidR="00B01BF3" w:rsidRPr="00EE3FFB" w:rsidRDefault="00EE3FFB" w:rsidP="00B01BF3">
            <w:pPr>
              <w:pStyle w:val="tabelheader"/>
              <w:rPr>
                <w:b/>
                <w:color w:val="1F497D" w:themeColor="text2"/>
                <w:sz w:val="20"/>
              </w:rPr>
            </w:pPr>
            <w:r w:rsidRPr="66A07590">
              <w:rPr>
                <w:b/>
                <w:color w:val="1F497D" w:themeColor="text2"/>
                <w:sz w:val="20"/>
              </w:rPr>
              <w:t>Mitigation activities</w:t>
            </w:r>
          </w:p>
        </w:tc>
      </w:tr>
      <w:tr w:rsidR="00B01BF3" w:rsidRPr="00B2028E" w14:paraId="3C3BB749" w14:textId="77777777" w:rsidTr="00F41A05">
        <w:trPr>
          <w:trHeight w:val="397"/>
        </w:trPr>
        <w:tc>
          <w:tcPr>
            <w:tcW w:w="3256" w:type="dxa"/>
            <w:vAlign w:val="center"/>
          </w:tcPr>
          <w:p w14:paraId="3C3BB746" w14:textId="386591CA" w:rsidR="00B01BF3" w:rsidRPr="00EE3FFB" w:rsidRDefault="2C5B69BE" w:rsidP="00B01BF3">
            <w:pPr>
              <w:pStyle w:val="Tabelbody"/>
              <w:numPr>
                <w:ilvl w:val="0"/>
                <w:numId w:val="13"/>
              </w:numPr>
              <w:ind w:left="284" w:hanging="284"/>
              <w:rPr>
                <w:sz w:val="20"/>
              </w:rPr>
            </w:pPr>
            <w:r w:rsidRPr="66A07590">
              <w:rPr>
                <w:sz w:val="20"/>
              </w:rPr>
              <w:t>Technology complexity</w:t>
            </w:r>
          </w:p>
        </w:tc>
        <w:tc>
          <w:tcPr>
            <w:tcW w:w="3118" w:type="dxa"/>
            <w:vAlign w:val="center"/>
          </w:tcPr>
          <w:p w14:paraId="3C3BB747" w14:textId="525B0AD7" w:rsidR="00B01BF3" w:rsidRPr="005A7FA6" w:rsidRDefault="2C5B69BE" w:rsidP="00B01BF3">
            <w:pPr>
              <w:pStyle w:val="Tabelbody"/>
              <w:rPr>
                <w:sz w:val="20"/>
                <w:lang w:val="en-GB"/>
              </w:rPr>
            </w:pPr>
            <w:r w:rsidRPr="005A7FA6">
              <w:rPr>
                <w:sz w:val="20"/>
                <w:lang w:val="en-GB"/>
              </w:rPr>
              <w:t xml:space="preserve">Perform </w:t>
            </w:r>
            <w:r w:rsidR="003E4BBD" w:rsidRPr="005A7FA6">
              <w:rPr>
                <w:sz w:val="20"/>
                <w:lang w:val="en-GB"/>
              </w:rPr>
              <w:t>thorough</w:t>
            </w:r>
            <w:r w:rsidR="003E4BBD">
              <w:rPr>
                <w:sz w:val="20"/>
              </w:rPr>
              <w:t xml:space="preserve"> </w:t>
            </w:r>
            <w:r w:rsidRPr="2C89EF6F">
              <w:rPr>
                <w:sz w:val="20"/>
              </w:rPr>
              <w:t>research and learning for the technology</w:t>
            </w:r>
          </w:p>
        </w:tc>
        <w:tc>
          <w:tcPr>
            <w:tcW w:w="3090" w:type="dxa"/>
            <w:vAlign w:val="center"/>
          </w:tcPr>
          <w:p w14:paraId="3C3BB748" w14:textId="1EB3AA9D" w:rsidR="00B01BF3" w:rsidRPr="00EE3FFB" w:rsidRDefault="2C5B69BE" w:rsidP="00B01BF3">
            <w:pPr>
              <w:pStyle w:val="Tabelbody"/>
              <w:rPr>
                <w:sz w:val="20"/>
              </w:rPr>
            </w:pPr>
            <w:r w:rsidRPr="2C89EF6F">
              <w:rPr>
                <w:sz w:val="20"/>
              </w:rPr>
              <w:t>Communicate with other individual that has experiences or expertise in the technology</w:t>
            </w:r>
          </w:p>
        </w:tc>
      </w:tr>
      <w:tr w:rsidR="00B01BF3" w:rsidRPr="00B2028E" w14:paraId="3C3BB74D" w14:textId="77777777" w:rsidTr="00F41A05">
        <w:trPr>
          <w:trHeight w:val="397"/>
        </w:trPr>
        <w:tc>
          <w:tcPr>
            <w:tcW w:w="3256" w:type="dxa"/>
            <w:vAlign w:val="center"/>
          </w:tcPr>
          <w:p w14:paraId="3C3BB74A" w14:textId="5235178C" w:rsidR="00B01BF3" w:rsidRPr="00EE3FFB" w:rsidRDefault="2C5B69BE" w:rsidP="00B01BF3">
            <w:pPr>
              <w:pStyle w:val="Tabelbody"/>
              <w:numPr>
                <w:ilvl w:val="0"/>
                <w:numId w:val="13"/>
              </w:numPr>
              <w:ind w:left="284" w:hanging="284"/>
              <w:rPr>
                <w:sz w:val="20"/>
              </w:rPr>
            </w:pPr>
            <w:r w:rsidRPr="2C89EF6F">
              <w:rPr>
                <w:sz w:val="20"/>
              </w:rPr>
              <w:t>Deprecated technology</w:t>
            </w:r>
          </w:p>
        </w:tc>
        <w:tc>
          <w:tcPr>
            <w:tcW w:w="3118" w:type="dxa"/>
            <w:vAlign w:val="center"/>
          </w:tcPr>
          <w:p w14:paraId="3C3BB74B" w14:textId="5C4C7DEA" w:rsidR="00B01BF3" w:rsidRPr="00EE3FFB" w:rsidRDefault="2C5B69BE" w:rsidP="00B01BF3">
            <w:pPr>
              <w:pStyle w:val="Tabelbody"/>
              <w:rPr>
                <w:sz w:val="20"/>
              </w:rPr>
            </w:pPr>
            <w:r w:rsidRPr="2C89EF6F">
              <w:rPr>
                <w:sz w:val="20"/>
              </w:rPr>
              <w:t>Choose a well-maintained technology that is regularly updated</w:t>
            </w:r>
          </w:p>
        </w:tc>
        <w:tc>
          <w:tcPr>
            <w:tcW w:w="3090" w:type="dxa"/>
            <w:vAlign w:val="center"/>
          </w:tcPr>
          <w:p w14:paraId="3C3BB74C" w14:textId="2F43C46C" w:rsidR="00B01BF3" w:rsidRPr="00EE3FFB" w:rsidRDefault="2C5B69BE" w:rsidP="00B01BF3">
            <w:pPr>
              <w:pStyle w:val="Tabelbody"/>
              <w:rPr>
                <w:sz w:val="20"/>
              </w:rPr>
            </w:pPr>
            <w:r w:rsidRPr="2C89EF6F">
              <w:rPr>
                <w:sz w:val="20"/>
              </w:rPr>
              <w:t>Search for another similar technology that is well-maintained</w:t>
            </w:r>
          </w:p>
        </w:tc>
      </w:tr>
      <w:tr w:rsidR="00B01BF3" w:rsidRPr="00B2028E" w14:paraId="3C3BB751" w14:textId="77777777" w:rsidTr="00F41A05">
        <w:trPr>
          <w:trHeight w:val="397"/>
        </w:trPr>
        <w:tc>
          <w:tcPr>
            <w:tcW w:w="3256" w:type="dxa"/>
            <w:vAlign w:val="center"/>
          </w:tcPr>
          <w:p w14:paraId="3C3BB74E" w14:textId="73547448" w:rsidR="00B01BF3" w:rsidRPr="00EE3FFB" w:rsidRDefault="2C5B69BE" w:rsidP="00B01BF3">
            <w:pPr>
              <w:pStyle w:val="Tabelbody"/>
              <w:numPr>
                <w:ilvl w:val="0"/>
                <w:numId w:val="13"/>
              </w:numPr>
              <w:ind w:left="284" w:hanging="284"/>
              <w:rPr>
                <w:sz w:val="20"/>
              </w:rPr>
            </w:pPr>
            <w:r w:rsidRPr="2C89EF6F">
              <w:rPr>
                <w:sz w:val="20"/>
              </w:rPr>
              <w:t>Miscommunication</w:t>
            </w:r>
          </w:p>
        </w:tc>
        <w:tc>
          <w:tcPr>
            <w:tcW w:w="3118" w:type="dxa"/>
            <w:vAlign w:val="center"/>
          </w:tcPr>
          <w:p w14:paraId="3C3BB74F" w14:textId="4D1307D4" w:rsidR="00B01BF3" w:rsidRPr="00EE3FFB" w:rsidRDefault="2C5B69BE" w:rsidP="00B01BF3">
            <w:pPr>
              <w:pStyle w:val="Tabelbody"/>
              <w:rPr>
                <w:sz w:val="20"/>
              </w:rPr>
            </w:pPr>
            <w:r w:rsidRPr="2C89EF6F">
              <w:rPr>
                <w:sz w:val="20"/>
              </w:rPr>
              <w:t>Perform daily communication with other team members and stakeholders</w:t>
            </w:r>
          </w:p>
        </w:tc>
        <w:tc>
          <w:tcPr>
            <w:tcW w:w="3090" w:type="dxa"/>
            <w:vAlign w:val="center"/>
          </w:tcPr>
          <w:p w14:paraId="3C3BB750" w14:textId="17BE56B8" w:rsidR="00B01BF3" w:rsidRPr="00EE3FFB" w:rsidRDefault="4C3CDBE0" w:rsidP="00B01BF3">
            <w:pPr>
              <w:pStyle w:val="Tabelbody"/>
              <w:rPr>
                <w:sz w:val="20"/>
              </w:rPr>
            </w:pPr>
            <w:r w:rsidRPr="08F76310">
              <w:rPr>
                <w:sz w:val="20"/>
              </w:rPr>
              <w:t>Contact the other team members to clarify the misunders</w:t>
            </w:r>
            <w:r w:rsidR="0C7F13D5" w:rsidRPr="08F76310">
              <w:rPr>
                <w:sz w:val="20"/>
              </w:rPr>
              <w:t>tanding</w:t>
            </w:r>
          </w:p>
        </w:tc>
      </w:tr>
      <w:tr w:rsidR="08F76310" w14:paraId="00B058A6" w14:textId="77777777" w:rsidTr="08F76310">
        <w:trPr>
          <w:trHeight w:val="397"/>
        </w:trPr>
        <w:tc>
          <w:tcPr>
            <w:tcW w:w="3256" w:type="dxa"/>
            <w:vAlign w:val="center"/>
          </w:tcPr>
          <w:p w14:paraId="2ADA322E" w14:textId="4920447A" w:rsidR="0C7F13D5" w:rsidRDefault="0C7F13D5" w:rsidP="08F76310">
            <w:pPr>
              <w:pStyle w:val="Tabelbody"/>
              <w:rPr>
                <w:sz w:val="20"/>
              </w:rPr>
            </w:pPr>
            <w:r w:rsidRPr="50AB698A">
              <w:rPr>
                <w:sz w:val="20"/>
              </w:rPr>
              <w:t>4   Hardw</w:t>
            </w:r>
            <w:r w:rsidR="20EA2FF0" w:rsidRPr="50AB698A">
              <w:rPr>
                <w:sz w:val="20"/>
              </w:rPr>
              <w:t xml:space="preserve">are </w:t>
            </w:r>
            <w:r w:rsidRPr="50AB698A">
              <w:rPr>
                <w:sz w:val="20"/>
              </w:rPr>
              <w:t>failure</w:t>
            </w:r>
          </w:p>
        </w:tc>
        <w:tc>
          <w:tcPr>
            <w:tcW w:w="3118" w:type="dxa"/>
            <w:vAlign w:val="center"/>
          </w:tcPr>
          <w:p w14:paraId="5242C36C" w14:textId="3119CD76" w:rsidR="0C7F13D5" w:rsidRDefault="0C7F13D5" w:rsidP="08F76310">
            <w:pPr>
              <w:pStyle w:val="Tabelbody"/>
              <w:rPr>
                <w:sz w:val="20"/>
              </w:rPr>
            </w:pPr>
            <w:r w:rsidRPr="6A722C2E">
              <w:rPr>
                <w:sz w:val="20"/>
              </w:rPr>
              <w:t xml:space="preserve">Be mindful with </w:t>
            </w:r>
            <w:r w:rsidRPr="0DE6BFBF">
              <w:rPr>
                <w:sz w:val="20"/>
              </w:rPr>
              <w:t xml:space="preserve">activities </w:t>
            </w:r>
            <w:r w:rsidRPr="2592D8FB">
              <w:rPr>
                <w:sz w:val="20"/>
              </w:rPr>
              <w:t xml:space="preserve">that utilize </w:t>
            </w:r>
            <w:r w:rsidRPr="5EAA8327">
              <w:rPr>
                <w:sz w:val="20"/>
              </w:rPr>
              <w:t xml:space="preserve">personal </w:t>
            </w:r>
            <w:r w:rsidRPr="68064451">
              <w:rPr>
                <w:sz w:val="20"/>
              </w:rPr>
              <w:t>hardware</w:t>
            </w:r>
          </w:p>
        </w:tc>
        <w:tc>
          <w:tcPr>
            <w:tcW w:w="3090" w:type="dxa"/>
            <w:vAlign w:val="center"/>
          </w:tcPr>
          <w:p w14:paraId="03AEC034" w14:textId="72BC18C6" w:rsidR="08F76310" w:rsidRDefault="00B572ED" w:rsidP="08F76310">
            <w:pPr>
              <w:pStyle w:val="Tabelbody"/>
              <w:rPr>
                <w:sz w:val="20"/>
              </w:rPr>
            </w:pPr>
            <w:r>
              <w:rPr>
                <w:sz w:val="20"/>
              </w:rPr>
              <w:t xml:space="preserve">Request a new laptop from ISSD and continue work from there until the problem has been solved. </w:t>
            </w:r>
          </w:p>
        </w:tc>
      </w:tr>
    </w:tbl>
    <w:p w14:paraId="3C3BB752" w14:textId="77777777" w:rsidR="00B01BF3" w:rsidRPr="00EE3FFB" w:rsidRDefault="00B01BF3" w:rsidP="00B01BF3">
      <w:pPr>
        <w:rPr>
          <w:sz w:val="2"/>
          <w:szCs w:val="2"/>
        </w:rPr>
      </w:pPr>
    </w:p>
    <w:p w14:paraId="3C3BB753" w14:textId="77777777" w:rsidR="00B01BF3" w:rsidRPr="00EE3FFB" w:rsidRDefault="00B01BF3" w:rsidP="00B01BF3"/>
    <w:p w14:paraId="3C3BB754" w14:textId="77777777" w:rsidR="00B01BF3" w:rsidRPr="00EE3FFB" w:rsidRDefault="00B01BF3" w:rsidP="00B01BF3"/>
    <w:p w14:paraId="3C3BB755" w14:textId="77777777" w:rsidR="00B01BF3" w:rsidRPr="00EE3FFB" w:rsidRDefault="00B01BF3" w:rsidP="00B01BF3"/>
    <w:p w14:paraId="3C3BB756" w14:textId="77777777" w:rsidR="00B01BF3" w:rsidRPr="00EE3FFB" w:rsidRDefault="00B01BF3" w:rsidP="00B01BF3"/>
    <w:p w14:paraId="3C3BB757" w14:textId="77777777" w:rsidR="00D57803" w:rsidRPr="00EE3FFB" w:rsidRDefault="00D57803">
      <w:pPr>
        <w:rPr>
          <w:rFonts w:cs="Arial"/>
        </w:rPr>
      </w:pPr>
    </w:p>
    <w:sectPr w:rsidR="00D57803" w:rsidRPr="00EE3FFB" w:rsidSect="00B01BF3">
      <w:footerReference w:type="default" r:id="rId19"/>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25447A" w14:textId="77777777" w:rsidR="00A33718" w:rsidRDefault="00A33718">
      <w:r>
        <w:separator/>
      </w:r>
    </w:p>
  </w:endnote>
  <w:endnote w:type="continuationSeparator" w:id="0">
    <w:p w14:paraId="56213D5C" w14:textId="77777777" w:rsidR="00A33718" w:rsidRDefault="00A33718">
      <w:r>
        <w:continuationSeparator/>
      </w:r>
    </w:p>
  </w:endnote>
  <w:endnote w:type="continuationNotice" w:id="1">
    <w:p w14:paraId="16C7249E" w14:textId="77777777" w:rsidR="00A33718" w:rsidRDefault="00A3371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Light">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r>
    <w:r w:rsidRPr="5F9B8017">
      <w:rPr>
        <w:color w:val="82838A"/>
        <w:sz w:val="16"/>
        <w:szCs w:val="16"/>
      </w:rPr>
      <w:t xml:space="preserve">                                                                                                 </w:t>
    </w:r>
    <w:r w:rsidR="00366BB3" w:rsidRPr="5F9B8017">
      <w:rPr>
        <w:color w:val="82838A"/>
        <w:sz w:val="16"/>
        <w:szCs w:val="16"/>
      </w:rPr>
      <w:t>Projectplan</w:t>
    </w:r>
    <w:r>
      <w:rPr>
        <w:color w:val="82838A"/>
        <w:sz w:val="16"/>
      </w:rPr>
      <w:tab/>
    </w:r>
    <w:r w:rsidR="00366BB3" w:rsidRPr="5F9B8017">
      <w:rPr>
        <w:color w:val="82838A"/>
        <w:sz w:val="16"/>
        <w:szCs w:val="16"/>
      </w:rPr>
      <w:t xml:space="preserve">page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1F70045" w14:textId="77777777" w:rsidR="00A33718" w:rsidRDefault="00A33718">
      <w:r>
        <w:separator/>
      </w:r>
    </w:p>
  </w:footnote>
  <w:footnote w:type="continuationSeparator" w:id="0">
    <w:p w14:paraId="09D34425" w14:textId="77777777" w:rsidR="00A33718" w:rsidRDefault="00A33718">
      <w:r>
        <w:continuationSeparator/>
      </w:r>
    </w:p>
  </w:footnote>
  <w:footnote w:type="continuationNotice" w:id="1">
    <w:p w14:paraId="14E1D2F9" w14:textId="77777777" w:rsidR="00A33718" w:rsidRDefault="00A3371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833D546"/>
    <w:multiLevelType w:val="hybridMultilevel"/>
    <w:tmpl w:val="FFFFFFFF"/>
    <w:lvl w:ilvl="0" w:tplc="FF18065A">
      <w:start w:val="1"/>
      <w:numFmt w:val="decimal"/>
      <w:lvlText w:val="%1"/>
      <w:lvlJc w:val="left"/>
      <w:pPr>
        <w:ind w:left="720" w:hanging="360"/>
      </w:pPr>
    </w:lvl>
    <w:lvl w:ilvl="1" w:tplc="2CFC3134">
      <w:start w:val="1"/>
      <w:numFmt w:val="lowerLetter"/>
      <w:lvlText w:val="%2."/>
      <w:lvlJc w:val="left"/>
      <w:pPr>
        <w:ind w:left="1440" w:hanging="360"/>
      </w:pPr>
    </w:lvl>
    <w:lvl w:ilvl="2" w:tplc="EA20719E">
      <w:start w:val="1"/>
      <w:numFmt w:val="lowerRoman"/>
      <w:lvlText w:val="%3."/>
      <w:lvlJc w:val="right"/>
      <w:pPr>
        <w:ind w:left="2160" w:hanging="180"/>
      </w:pPr>
    </w:lvl>
    <w:lvl w:ilvl="3" w:tplc="4D10EF7E">
      <w:start w:val="1"/>
      <w:numFmt w:val="decimal"/>
      <w:lvlText w:val="%4."/>
      <w:lvlJc w:val="left"/>
      <w:pPr>
        <w:ind w:left="2880" w:hanging="360"/>
      </w:pPr>
    </w:lvl>
    <w:lvl w:ilvl="4" w:tplc="36441FD2">
      <w:start w:val="1"/>
      <w:numFmt w:val="lowerLetter"/>
      <w:lvlText w:val="%5."/>
      <w:lvlJc w:val="left"/>
      <w:pPr>
        <w:ind w:left="3600" w:hanging="360"/>
      </w:pPr>
    </w:lvl>
    <w:lvl w:ilvl="5" w:tplc="367A5B16">
      <w:start w:val="1"/>
      <w:numFmt w:val="lowerRoman"/>
      <w:lvlText w:val="%6."/>
      <w:lvlJc w:val="right"/>
      <w:pPr>
        <w:ind w:left="4320" w:hanging="180"/>
      </w:pPr>
    </w:lvl>
    <w:lvl w:ilvl="6" w:tplc="E598A1A8">
      <w:start w:val="1"/>
      <w:numFmt w:val="decimal"/>
      <w:lvlText w:val="%7."/>
      <w:lvlJc w:val="left"/>
      <w:pPr>
        <w:ind w:left="5040" w:hanging="360"/>
      </w:pPr>
    </w:lvl>
    <w:lvl w:ilvl="7" w:tplc="422CDE3C">
      <w:start w:val="1"/>
      <w:numFmt w:val="lowerLetter"/>
      <w:lvlText w:val="%8."/>
      <w:lvlJc w:val="left"/>
      <w:pPr>
        <w:ind w:left="5760" w:hanging="360"/>
      </w:pPr>
    </w:lvl>
    <w:lvl w:ilvl="8" w:tplc="67C454AC">
      <w:start w:val="1"/>
      <w:numFmt w:val="lowerRoman"/>
      <w:lvlText w:val="%9."/>
      <w:lvlJc w:val="right"/>
      <w:pPr>
        <w:ind w:left="6480" w:hanging="180"/>
      </w:pPr>
    </w:lvl>
  </w:abstractNum>
  <w:abstractNum w:abstractNumId="2"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289BBC0D"/>
    <w:multiLevelType w:val="hybridMultilevel"/>
    <w:tmpl w:val="FFFFFFFF"/>
    <w:lvl w:ilvl="0" w:tplc="A5F2DC6A">
      <w:start w:val="1"/>
      <w:numFmt w:val="lowerLetter"/>
      <w:lvlText w:val="%1."/>
      <w:lvlJc w:val="left"/>
      <w:pPr>
        <w:ind w:left="720" w:hanging="360"/>
      </w:pPr>
    </w:lvl>
    <w:lvl w:ilvl="1" w:tplc="618C9762">
      <w:start w:val="1"/>
      <w:numFmt w:val="lowerLetter"/>
      <w:lvlText w:val="%2."/>
      <w:lvlJc w:val="left"/>
      <w:pPr>
        <w:ind w:left="1440" w:hanging="360"/>
      </w:pPr>
    </w:lvl>
    <w:lvl w:ilvl="2" w:tplc="1FE87676">
      <w:start w:val="1"/>
      <w:numFmt w:val="lowerRoman"/>
      <w:lvlText w:val="%3."/>
      <w:lvlJc w:val="right"/>
      <w:pPr>
        <w:ind w:left="2160" w:hanging="180"/>
      </w:pPr>
    </w:lvl>
    <w:lvl w:ilvl="3" w:tplc="E766B0D8">
      <w:start w:val="1"/>
      <w:numFmt w:val="decimal"/>
      <w:lvlText w:val="%4."/>
      <w:lvlJc w:val="left"/>
      <w:pPr>
        <w:ind w:left="2880" w:hanging="360"/>
      </w:pPr>
    </w:lvl>
    <w:lvl w:ilvl="4" w:tplc="FDE49CA6">
      <w:start w:val="1"/>
      <w:numFmt w:val="lowerLetter"/>
      <w:lvlText w:val="%5."/>
      <w:lvlJc w:val="left"/>
      <w:pPr>
        <w:ind w:left="3600" w:hanging="360"/>
      </w:pPr>
    </w:lvl>
    <w:lvl w:ilvl="5" w:tplc="23E44E2C">
      <w:start w:val="1"/>
      <w:numFmt w:val="lowerRoman"/>
      <w:lvlText w:val="%6."/>
      <w:lvlJc w:val="right"/>
      <w:pPr>
        <w:ind w:left="4320" w:hanging="180"/>
      </w:pPr>
    </w:lvl>
    <w:lvl w:ilvl="6" w:tplc="448ADEFC">
      <w:start w:val="1"/>
      <w:numFmt w:val="decimal"/>
      <w:lvlText w:val="%7."/>
      <w:lvlJc w:val="left"/>
      <w:pPr>
        <w:ind w:left="5040" w:hanging="360"/>
      </w:pPr>
    </w:lvl>
    <w:lvl w:ilvl="7" w:tplc="EB56F892">
      <w:start w:val="1"/>
      <w:numFmt w:val="lowerLetter"/>
      <w:lvlText w:val="%8."/>
      <w:lvlJc w:val="left"/>
      <w:pPr>
        <w:ind w:left="5760" w:hanging="360"/>
      </w:pPr>
    </w:lvl>
    <w:lvl w:ilvl="8" w:tplc="B826FAF8">
      <w:start w:val="1"/>
      <w:numFmt w:val="lowerRoman"/>
      <w:lvlText w:val="%9."/>
      <w:lvlJc w:val="right"/>
      <w:pPr>
        <w:ind w:left="6480" w:hanging="180"/>
      </w:pPr>
    </w:lvl>
  </w:abstractNum>
  <w:abstractNum w:abstractNumId="7" w15:restartNumberingAfterBreak="0">
    <w:nsid w:val="3187C380"/>
    <w:multiLevelType w:val="hybridMultilevel"/>
    <w:tmpl w:val="FFFFFFFF"/>
    <w:lvl w:ilvl="0" w:tplc="37507472">
      <w:start w:val="8"/>
      <w:numFmt w:val="lowerLetter"/>
      <w:lvlText w:val="%1."/>
      <w:lvlJc w:val="left"/>
      <w:pPr>
        <w:ind w:left="720" w:hanging="360"/>
      </w:pPr>
    </w:lvl>
    <w:lvl w:ilvl="1" w:tplc="C8EED8EC">
      <w:start w:val="1"/>
      <w:numFmt w:val="lowerLetter"/>
      <w:lvlText w:val="%2."/>
      <w:lvlJc w:val="left"/>
      <w:pPr>
        <w:ind w:left="1440" w:hanging="360"/>
      </w:pPr>
    </w:lvl>
    <w:lvl w:ilvl="2" w:tplc="51EE8320">
      <w:start w:val="1"/>
      <w:numFmt w:val="lowerRoman"/>
      <w:lvlText w:val="%3."/>
      <w:lvlJc w:val="right"/>
      <w:pPr>
        <w:ind w:left="2160" w:hanging="180"/>
      </w:pPr>
    </w:lvl>
    <w:lvl w:ilvl="3" w:tplc="CAD01526">
      <w:start w:val="1"/>
      <w:numFmt w:val="decimal"/>
      <w:lvlText w:val="%4."/>
      <w:lvlJc w:val="left"/>
      <w:pPr>
        <w:ind w:left="2880" w:hanging="360"/>
      </w:pPr>
    </w:lvl>
    <w:lvl w:ilvl="4" w:tplc="D95C4198">
      <w:start w:val="1"/>
      <w:numFmt w:val="lowerLetter"/>
      <w:lvlText w:val="%5."/>
      <w:lvlJc w:val="left"/>
      <w:pPr>
        <w:ind w:left="3600" w:hanging="360"/>
      </w:pPr>
    </w:lvl>
    <w:lvl w:ilvl="5" w:tplc="F904AD0E">
      <w:start w:val="1"/>
      <w:numFmt w:val="lowerRoman"/>
      <w:lvlText w:val="%6."/>
      <w:lvlJc w:val="right"/>
      <w:pPr>
        <w:ind w:left="4320" w:hanging="180"/>
      </w:pPr>
    </w:lvl>
    <w:lvl w:ilvl="6" w:tplc="992C9F2E">
      <w:start w:val="1"/>
      <w:numFmt w:val="decimal"/>
      <w:lvlText w:val="%7."/>
      <w:lvlJc w:val="left"/>
      <w:pPr>
        <w:ind w:left="5040" w:hanging="360"/>
      </w:pPr>
    </w:lvl>
    <w:lvl w:ilvl="7" w:tplc="4A7E41C2">
      <w:start w:val="1"/>
      <w:numFmt w:val="lowerLetter"/>
      <w:lvlText w:val="%8."/>
      <w:lvlJc w:val="left"/>
      <w:pPr>
        <w:ind w:left="5760" w:hanging="360"/>
      </w:pPr>
    </w:lvl>
    <w:lvl w:ilvl="8" w:tplc="2C88E0E4">
      <w:start w:val="1"/>
      <w:numFmt w:val="lowerRoman"/>
      <w:lvlText w:val="%9."/>
      <w:lvlJc w:val="right"/>
      <w:pPr>
        <w:ind w:left="6480" w:hanging="180"/>
      </w:pPr>
    </w:lvl>
  </w:abstractNum>
  <w:abstractNum w:abstractNumId="8"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361D0AC4"/>
    <w:multiLevelType w:val="hybridMultilevel"/>
    <w:tmpl w:val="FFFFFFFF"/>
    <w:lvl w:ilvl="0" w:tplc="2730B75C">
      <w:start w:val="6"/>
      <w:numFmt w:val="lowerLetter"/>
      <w:lvlText w:val="%1."/>
      <w:lvlJc w:val="left"/>
      <w:pPr>
        <w:ind w:left="720" w:hanging="360"/>
      </w:pPr>
    </w:lvl>
    <w:lvl w:ilvl="1" w:tplc="C37CE3C8">
      <w:start w:val="1"/>
      <w:numFmt w:val="lowerLetter"/>
      <w:lvlText w:val="%2."/>
      <w:lvlJc w:val="left"/>
      <w:pPr>
        <w:ind w:left="1440" w:hanging="360"/>
      </w:pPr>
    </w:lvl>
    <w:lvl w:ilvl="2" w:tplc="0122E2BC">
      <w:start w:val="1"/>
      <w:numFmt w:val="lowerRoman"/>
      <w:lvlText w:val="%3."/>
      <w:lvlJc w:val="right"/>
      <w:pPr>
        <w:ind w:left="2160" w:hanging="180"/>
      </w:pPr>
    </w:lvl>
    <w:lvl w:ilvl="3" w:tplc="C956A3C4">
      <w:start w:val="1"/>
      <w:numFmt w:val="decimal"/>
      <w:lvlText w:val="%4."/>
      <w:lvlJc w:val="left"/>
      <w:pPr>
        <w:ind w:left="2880" w:hanging="360"/>
      </w:pPr>
    </w:lvl>
    <w:lvl w:ilvl="4" w:tplc="00726994">
      <w:start w:val="1"/>
      <w:numFmt w:val="lowerLetter"/>
      <w:lvlText w:val="%5."/>
      <w:lvlJc w:val="left"/>
      <w:pPr>
        <w:ind w:left="3600" w:hanging="360"/>
      </w:pPr>
    </w:lvl>
    <w:lvl w:ilvl="5" w:tplc="C3D8B114">
      <w:start w:val="1"/>
      <w:numFmt w:val="lowerRoman"/>
      <w:lvlText w:val="%6."/>
      <w:lvlJc w:val="right"/>
      <w:pPr>
        <w:ind w:left="4320" w:hanging="180"/>
      </w:pPr>
    </w:lvl>
    <w:lvl w:ilvl="6" w:tplc="F0F8D8A4">
      <w:start w:val="1"/>
      <w:numFmt w:val="decimal"/>
      <w:lvlText w:val="%7."/>
      <w:lvlJc w:val="left"/>
      <w:pPr>
        <w:ind w:left="5040" w:hanging="360"/>
      </w:pPr>
    </w:lvl>
    <w:lvl w:ilvl="7" w:tplc="C382EB22">
      <w:start w:val="1"/>
      <w:numFmt w:val="lowerLetter"/>
      <w:lvlText w:val="%8."/>
      <w:lvlJc w:val="left"/>
      <w:pPr>
        <w:ind w:left="5760" w:hanging="360"/>
      </w:pPr>
    </w:lvl>
    <w:lvl w:ilvl="8" w:tplc="FE04A65E">
      <w:start w:val="1"/>
      <w:numFmt w:val="lowerRoman"/>
      <w:lvlText w:val="%9."/>
      <w:lvlJc w:val="right"/>
      <w:pPr>
        <w:ind w:left="6480" w:hanging="180"/>
      </w:pPr>
    </w:lvl>
  </w:abstractNum>
  <w:abstractNum w:abstractNumId="11"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12"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3" w15:restartNumberingAfterBreak="0">
    <w:nsid w:val="4A96260A"/>
    <w:multiLevelType w:val="hybridMultilevel"/>
    <w:tmpl w:val="FFFFFFFF"/>
    <w:lvl w:ilvl="0" w:tplc="955C5868">
      <w:start w:val="7"/>
      <w:numFmt w:val="lowerLetter"/>
      <w:lvlText w:val="%1."/>
      <w:lvlJc w:val="left"/>
      <w:pPr>
        <w:ind w:left="720" w:hanging="360"/>
      </w:pPr>
    </w:lvl>
    <w:lvl w:ilvl="1" w:tplc="27DEBE3A">
      <w:start w:val="1"/>
      <w:numFmt w:val="lowerLetter"/>
      <w:lvlText w:val="%2."/>
      <w:lvlJc w:val="left"/>
      <w:pPr>
        <w:ind w:left="1440" w:hanging="360"/>
      </w:pPr>
    </w:lvl>
    <w:lvl w:ilvl="2" w:tplc="5882C864">
      <w:start w:val="1"/>
      <w:numFmt w:val="lowerRoman"/>
      <w:lvlText w:val="%3."/>
      <w:lvlJc w:val="right"/>
      <w:pPr>
        <w:ind w:left="2160" w:hanging="180"/>
      </w:pPr>
    </w:lvl>
    <w:lvl w:ilvl="3" w:tplc="1AD4754E">
      <w:start w:val="1"/>
      <w:numFmt w:val="decimal"/>
      <w:lvlText w:val="%4."/>
      <w:lvlJc w:val="left"/>
      <w:pPr>
        <w:ind w:left="2880" w:hanging="360"/>
      </w:pPr>
    </w:lvl>
    <w:lvl w:ilvl="4" w:tplc="C1846742">
      <w:start w:val="1"/>
      <w:numFmt w:val="lowerLetter"/>
      <w:lvlText w:val="%5."/>
      <w:lvlJc w:val="left"/>
      <w:pPr>
        <w:ind w:left="3600" w:hanging="360"/>
      </w:pPr>
    </w:lvl>
    <w:lvl w:ilvl="5" w:tplc="D570CEC6">
      <w:start w:val="1"/>
      <w:numFmt w:val="lowerRoman"/>
      <w:lvlText w:val="%6."/>
      <w:lvlJc w:val="right"/>
      <w:pPr>
        <w:ind w:left="4320" w:hanging="180"/>
      </w:pPr>
    </w:lvl>
    <w:lvl w:ilvl="6" w:tplc="1082C510">
      <w:start w:val="1"/>
      <w:numFmt w:val="decimal"/>
      <w:lvlText w:val="%7."/>
      <w:lvlJc w:val="left"/>
      <w:pPr>
        <w:ind w:left="5040" w:hanging="360"/>
      </w:pPr>
    </w:lvl>
    <w:lvl w:ilvl="7" w:tplc="A5228E64">
      <w:start w:val="1"/>
      <w:numFmt w:val="lowerLetter"/>
      <w:lvlText w:val="%8."/>
      <w:lvlJc w:val="left"/>
      <w:pPr>
        <w:ind w:left="5760" w:hanging="360"/>
      </w:pPr>
    </w:lvl>
    <w:lvl w:ilvl="8" w:tplc="2FB248DC">
      <w:start w:val="1"/>
      <w:numFmt w:val="lowerRoman"/>
      <w:lvlText w:val="%9."/>
      <w:lvlJc w:val="right"/>
      <w:pPr>
        <w:ind w:left="6480" w:hanging="180"/>
      </w:pPr>
    </w:lvl>
  </w:abstractNum>
  <w:abstractNum w:abstractNumId="14"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5"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6" w15:restartNumberingAfterBreak="0">
    <w:nsid w:val="4EFC17F6"/>
    <w:multiLevelType w:val="hybridMultilevel"/>
    <w:tmpl w:val="FFFFFFFF"/>
    <w:lvl w:ilvl="0" w:tplc="9AA64AF6">
      <w:start w:val="4"/>
      <w:numFmt w:val="lowerLetter"/>
      <w:lvlText w:val="%1."/>
      <w:lvlJc w:val="left"/>
      <w:pPr>
        <w:ind w:left="720" w:hanging="360"/>
      </w:pPr>
    </w:lvl>
    <w:lvl w:ilvl="1" w:tplc="13BECA1C">
      <w:start w:val="1"/>
      <w:numFmt w:val="lowerLetter"/>
      <w:lvlText w:val="%2."/>
      <w:lvlJc w:val="left"/>
      <w:pPr>
        <w:ind w:left="1440" w:hanging="360"/>
      </w:pPr>
    </w:lvl>
    <w:lvl w:ilvl="2" w:tplc="30CEC10A">
      <w:start w:val="1"/>
      <w:numFmt w:val="lowerRoman"/>
      <w:lvlText w:val="%3."/>
      <w:lvlJc w:val="right"/>
      <w:pPr>
        <w:ind w:left="2160" w:hanging="180"/>
      </w:pPr>
    </w:lvl>
    <w:lvl w:ilvl="3" w:tplc="2CBED1F2">
      <w:start w:val="1"/>
      <w:numFmt w:val="decimal"/>
      <w:lvlText w:val="%4."/>
      <w:lvlJc w:val="left"/>
      <w:pPr>
        <w:ind w:left="2880" w:hanging="360"/>
      </w:pPr>
    </w:lvl>
    <w:lvl w:ilvl="4" w:tplc="C0F6161E">
      <w:start w:val="1"/>
      <w:numFmt w:val="lowerLetter"/>
      <w:lvlText w:val="%5."/>
      <w:lvlJc w:val="left"/>
      <w:pPr>
        <w:ind w:left="3600" w:hanging="360"/>
      </w:pPr>
    </w:lvl>
    <w:lvl w:ilvl="5" w:tplc="BB02E256">
      <w:start w:val="1"/>
      <w:numFmt w:val="lowerRoman"/>
      <w:lvlText w:val="%6."/>
      <w:lvlJc w:val="right"/>
      <w:pPr>
        <w:ind w:left="4320" w:hanging="180"/>
      </w:pPr>
    </w:lvl>
    <w:lvl w:ilvl="6" w:tplc="84CABA0E">
      <w:start w:val="1"/>
      <w:numFmt w:val="decimal"/>
      <w:lvlText w:val="%7."/>
      <w:lvlJc w:val="left"/>
      <w:pPr>
        <w:ind w:left="5040" w:hanging="360"/>
      </w:pPr>
    </w:lvl>
    <w:lvl w:ilvl="7" w:tplc="459E2C60">
      <w:start w:val="1"/>
      <w:numFmt w:val="lowerLetter"/>
      <w:lvlText w:val="%8."/>
      <w:lvlJc w:val="left"/>
      <w:pPr>
        <w:ind w:left="5760" w:hanging="360"/>
      </w:pPr>
    </w:lvl>
    <w:lvl w:ilvl="8" w:tplc="ACD6377E">
      <w:start w:val="1"/>
      <w:numFmt w:val="lowerRoman"/>
      <w:lvlText w:val="%9."/>
      <w:lvlJc w:val="right"/>
      <w:pPr>
        <w:ind w:left="6480" w:hanging="180"/>
      </w:pPr>
    </w:lvl>
  </w:abstractNum>
  <w:abstractNum w:abstractNumId="17" w15:restartNumberingAfterBreak="0">
    <w:nsid w:val="6760ED44"/>
    <w:multiLevelType w:val="hybridMultilevel"/>
    <w:tmpl w:val="FFFFFFFF"/>
    <w:lvl w:ilvl="0" w:tplc="1C508276">
      <w:start w:val="5"/>
      <w:numFmt w:val="lowerLetter"/>
      <w:lvlText w:val="%1."/>
      <w:lvlJc w:val="left"/>
      <w:pPr>
        <w:ind w:left="720" w:hanging="360"/>
      </w:pPr>
    </w:lvl>
    <w:lvl w:ilvl="1" w:tplc="487E79F0">
      <w:start w:val="1"/>
      <w:numFmt w:val="lowerLetter"/>
      <w:lvlText w:val="%2."/>
      <w:lvlJc w:val="left"/>
      <w:pPr>
        <w:ind w:left="1440" w:hanging="360"/>
      </w:pPr>
    </w:lvl>
    <w:lvl w:ilvl="2" w:tplc="66AEBF0A">
      <w:start w:val="1"/>
      <w:numFmt w:val="lowerRoman"/>
      <w:lvlText w:val="%3."/>
      <w:lvlJc w:val="right"/>
      <w:pPr>
        <w:ind w:left="2160" w:hanging="180"/>
      </w:pPr>
    </w:lvl>
    <w:lvl w:ilvl="3" w:tplc="5F0A6806">
      <w:start w:val="1"/>
      <w:numFmt w:val="decimal"/>
      <w:lvlText w:val="%4."/>
      <w:lvlJc w:val="left"/>
      <w:pPr>
        <w:ind w:left="2880" w:hanging="360"/>
      </w:pPr>
    </w:lvl>
    <w:lvl w:ilvl="4" w:tplc="3626BB56">
      <w:start w:val="1"/>
      <w:numFmt w:val="lowerLetter"/>
      <w:lvlText w:val="%5."/>
      <w:lvlJc w:val="left"/>
      <w:pPr>
        <w:ind w:left="3600" w:hanging="360"/>
      </w:pPr>
    </w:lvl>
    <w:lvl w:ilvl="5" w:tplc="64DCAE1A">
      <w:start w:val="1"/>
      <w:numFmt w:val="lowerRoman"/>
      <w:lvlText w:val="%6."/>
      <w:lvlJc w:val="right"/>
      <w:pPr>
        <w:ind w:left="4320" w:hanging="180"/>
      </w:pPr>
    </w:lvl>
    <w:lvl w:ilvl="6" w:tplc="CEF2CADC">
      <w:start w:val="1"/>
      <w:numFmt w:val="decimal"/>
      <w:lvlText w:val="%7."/>
      <w:lvlJc w:val="left"/>
      <w:pPr>
        <w:ind w:left="5040" w:hanging="360"/>
      </w:pPr>
    </w:lvl>
    <w:lvl w:ilvl="7" w:tplc="D4F421F4">
      <w:start w:val="1"/>
      <w:numFmt w:val="lowerLetter"/>
      <w:lvlText w:val="%8."/>
      <w:lvlJc w:val="left"/>
      <w:pPr>
        <w:ind w:left="5760" w:hanging="360"/>
      </w:pPr>
    </w:lvl>
    <w:lvl w:ilvl="8" w:tplc="0C30C918">
      <w:start w:val="1"/>
      <w:numFmt w:val="lowerRoman"/>
      <w:lvlText w:val="%9."/>
      <w:lvlJc w:val="right"/>
      <w:pPr>
        <w:ind w:left="6480" w:hanging="180"/>
      </w:pPr>
    </w:lvl>
  </w:abstractNum>
  <w:abstractNum w:abstractNumId="18" w15:restartNumberingAfterBreak="0">
    <w:nsid w:val="6D29C1F8"/>
    <w:multiLevelType w:val="hybridMultilevel"/>
    <w:tmpl w:val="FFFFFFFF"/>
    <w:lvl w:ilvl="0" w:tplc="AFDABCAE">
      <w:start w:val="2"/>
      <w:numFmt w:val="lowerLetter"/>
      <w:lvlText w:val="%1."/>
      <w:lvlJc w:val="left"/>
      <w:pPr>
        <w:ind w:left="720" w:hanging="360"/>
      </w:pPr>
    </w:lvl>
    <w:lvl w:ilvl="1" w:tplc="1514EADA">
      <w:start w:val="1"/>
      <w:numFmt w:val="lowerLetter"/>
      <w:lvlText w:val="%2."/>
      <w:lvlJc w:val="left"/>
      <w:pPr>
        <w:ind w:left="1440" w:hanging="360"/>
      </w:pPr>
    </w:lvl>
    <w:lvl w:ilvl="2" w:tplc="413E48F4">
      <w:start w:val="1"/>
      <w:numFmt w:val="lowerRoman"/>
      <w:lvlText w:val="%3."/>
      <w:lvlJc w:val="right"/>
      <w:pPr>
        <w:ind w:left="2160" w:hanging="180"/>
      </w:pPr>
    </w:lvl>
    <w:lvl w:ilvl="3" w:tplc="055ACF4A">
      <w:start w:val="1"/>
      <w:numFmt w:val="decimal"/>
      <w:lvlText w:val="%4."/>
      <w:lvlJc w:val="left"/>
      <w:pPr>
        <w:ind w:left="2880" w:hanging="360"/>
      </w:pPr>
    </w:lvl>
    <w:lvl w:ilvl="4" w:tplc="06F07118">
      <w:start w:val="1"/>
      <w:numFmt w:val="lowerLetter"/>
      <w:lvlText w:val="%5."/>
      <w:lvlJc w:val="left"/>
      <w:pPr>
        <w:ind w:left="3600" w:hanging="360"/>
      </w:pPr>
    </w:lvl>
    <w:lvl w:ilvl="5" w:tplc="28140B92">
      <w:start w:val="1"/>
      <w:numFmt w:val="lowerRoman"/>
      <w:lvlText w:val="%6."/>
      <w:lvlJc w:val="right"/>
      <w:pPr>
        <w:ind w:left="4320" w:hanging="180"/>
      </w:pPr>
    </w:lvl>
    <w:lvl w:ilvl="6" w:tplc="5C34B5C2">
      <w:start w:val="1"/>
      <w:numFmt w:val="decimal"/>
      <w:lvlText w:val="%7."/>
      <w:lvlJc w:val="left"/>
      <w:pPr>
        <w:ind w:left="5040" w:hanging="360"/>
      </w:pPr>
    </w:lvl>
    <w:lvl w:ilvl="7" w:tplc="7CA420CA">
      <w:start w:val="1"/>
      <w:numFmt w:val="lowerLetter"/>
      <w:lvlText w:val="%8."/>
      <w:lvlJc w:val="left"/>
      <w:pPr>
        <w:ind w:left="5760" w:hanging="360"/>
      </w:pPr>
    </w:lvl>
    <w:lvl w:ilvl="8" w:tplc="3F18E8E2">
      <w:start w:val="1"/>
      <w:numFmt w:val="lowerRoman"/>
      <w:lvlText w:val="%9."/>
      <w:lvlJc w:val="right"/>
      <w:pPr>
        <w:ind w:left="6480" w:hanging="180"/>
      </w:pPr>
    </w:lvl>
  </w:abstractNum>
  <w:abstractNum w:abstractNumId="19" w15:restartNumberingAfterBreak="0">
    <w:nsid w:val="77BBF049"/>
    <w:multiLevelType w:val="hybridMultilevel"/>
    <w:tmpl w:val="FFFFFFFF"/>
    <w:lvl w:ilvl="0" w:tplc="53D8D55E">
      <w:start w:val="3"/>
      <w:numFmt w:val="lowerLetter"/>
      <w:lvlText w:val="%1."/>
      <w:lvlJc w:val="left"/>
      <w:pPr>
        <w:ind w:left="720" w:hanging="360"/>
      </w:pPr>
    </w:lvl>
    <w:lvl w:ilvl="1" w:tplc="25883BF2">
      <w:start w:val="1"/>
      <w:numFmt w:val="lowerLetter"/>
      <w:lvlText w:val="%2."/>
      <w:lvlJc w:val="left"/>
      <w:pPr>
        <w:ind w:left="1440" w:hanging="360"/>
      </w:pPr>
    </w:lvl>
    <w:lvl w:ilvl="2" w:tplc="1B68B010">
      <w:start w:val="1"/>
      <w:numFmt w:val="lowerRoman"/>
      <w:lvlText w:val="%3."/>
      <w:lvlJc w:val="right"/>
      <w:pPr>
        <w:ind w:left="2160" w:hanging="180"/>
      </w:pPr>
    </w:lvl>
    <w:lvl w:ilvl="3" w:tplc="CC78BFCA">
      <w:start w:val="1"/>
      <w:numFmt w:val="decimal"/>
      <w:lvlText w:val="%4."/>
      <w:lvlJc w:val="left"/>
      <w:pPr>
        <w:ind w:left="2880" w:hanging="360"/>
      </w:pPr>
    </w:lvl>
    <w:lvl w:ilvl="4" w:tplc="400EEDB8">
      <w:start w:val="1"/>
      <w:numFmt w:val="lowerLetter"/>
      <w:lvlText w:val="%5."/>
      <w:lvlJc w:val="left"/>
      <w:pPr>
        <w:ind w:left="3600" w:hanging="360"/>
      </w:pPr>
    </w:lvl>
    <w:lvl w:ilvl="5" w:tplc="4DCAA5D8">
      <w:start w:val="1"/>
      <w:numFmt w:val="lowerRoman"/>
      <w:lvlText w:val="%6."/>
      <w:lvlJc w:val="right"/>
      <w:pPr>
        <w:ind w:left="4320" w:hanging="180"/>
      </w:pPr>
    </w:lvl>
    <w:lvl w:ilvl="6" w:tplc="F7C4D324">
      <w:start w:val="1"/>
      <w:numFmt w:val="decimal"/>
      <w:lvlText w:val="%7."/>
      <w:lvlJc w:val="left"/>
      <w:pPr>
        <w:ind w:left="5040" w:hanging="360"/>
      </w:pPr>
    </w:lvl>
    <w:lvl w:ilvl="7" w:tplc="88D6FEDC">
      <w:start w:val="1"/>
      <w:numFmt w:val="lowerLetter"/>
      <w:lvlText w:val="%8."/>
      <w:lvlJc w:val="left"/>
      <w:pPr>
        <w:ind w:left="5760" w:hanging="360"/>
      </w:pPr>
    </w:lvl>
    <w:lvl w:ilvl="8" w:tplc="F52E8496">
      <w:start w:val="1"/>
      <w:numFmt w:val="lowerRoman"/>
      <w:lvlText w:val="%9."/>
      <w:lvlJc w:val="right"/>
      <w:pPr>
        <w:ind w:left="6480" w:hanging="180"/>
      </w:pPr>
    </w:lvl>
  </w:abstractNum>
  <w:abstractNum w:abstractNumId="20"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1"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27904133">
    <w:abstractNumId w:val="4"/>
  </w:num>
  <w:num w:numId="2" w16cid:durableId="2040205018">
    <w:abstractNumId w:val="2"/>
  </w:num>
  <w:num w:numId="3" w16cid:durableId="1162621602">
    <w:abstractNumId w:val="5"/>
  </w:num>
  <w:num w:numId="4" w16cid:durableId="1966888265">
    <w:abstractNumId w:val="11"/>
  </w:num>
  <w:num w:numId="5" w16cid:durableId="771435558">
    <w:abstractNumId w:val="9"/>
  </w:num>
  <w:num w:numId="6" w16cid:durableId="86772371">
    <w:abstractNumId w:val="20"/>
  </w:num>
  <w:num w:numId="7" w16cid:durableId="1816100854">
    <w:abstractNumId w:val="14"/>
  </w:num>
  <w:num w:numId="8" w16cid:durableId="1975064925">
    <w:abstractNumId w:val="3"/>
  </w:num>
  <w:num w:numId="9" w16cid:durableId="1432509268">
    <w:abstractNumId w:val="0"/>
  </w:num>
  <w:num w:numId="10" w16cid:durableId="1354110832">
    <w:abstractNumId w:val="8"/>
  </w:num>
  <w:num w:numId="11" w16cid:durableId="1141383106">
    <w:abstractNumId w:val="12"/>
  </w:num>
  <w:num w:numId="12" w16cid:durableId="1152063253">
    <w:abstractNumId w:val="15"/>
  </w:num>
  <w:num w:numId="13" w16cid:durableId="2035568441">
    <w:abstractNumId w:val="21"/>
  </w:num>
  <w:num w:numId="14" w16cid:durableId="4819723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7841738">
    <w:abstractNumId w:val="11"/>
  </w:num>
  <w:num w:numId="16" w16cid:durableId="877475759">
    <w:abstractNumId w:val="11"/>
  </w:num>
  <w:num w:numId="17" w16cid:durableId="1188256572">
    <w:abstractNumId w:val="11"/>
  </w:num>
  <w:num w:numId="18" w16cid:durableId="367028579">
    <w:abstractNumId w:val="7"/>
  </w:num>
  <w:num w:numId="19" w16cid:durableId="685714212">
    <w:abstractNumId w:val="13"/>
  </w:num>
  <w:num w:numId="20" w16cid:durableId="934438027">
    <w:abstractNumId w:val="10"/>
  </w:num>
  <w:num w:numId="21" w16cid:durableId="1623419445">
    <w:abstractNumId w:val="17"/>
  </w:num>
  <w:num w:numId="22" w16cid:durableId="483355431">
    <w:abstractNumId w:val="16"/>
  </w:num>
  <w:num w:numId="23" w16cid:durableId="1966348525">
    <w:abstractNumId w:val="19"/>
  </w:num>
  <w:num w:numId="24" w16cid:durableId="1065180562">
    <w:abstractNumId w:val="18"/>
  </w:num>
  <w:num w:numId="25" w16cid:durableId="1610812326">
    <w:abstractNumId w:val="6"/>
  </w:num>
  <w:num w:numId="26" w16cid:durableId="11518675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019EC"/>
    <w:rsid w:val="00004D4B"/>
    <w:rsid w:val="00006CD7"/>
    <w:rsid w:val="000110BC"/>
    <w:rsid w:val="000117FF"/>
    <w:rsid w:val="000124EE"/>
    <w:rsid w:val="0001360C"/>
    <w:rsid w:val="00013836"/>
    <w:rsid w:val="00013A15"/>
    <w:rsid w:val="00013AB4"/>
    <w:rsid w:val="00013E52"/>
    <w:rsid w:val="00013FA5"/>
    <w:rsid w:val="00014A61"/>
    <w:rsid w:val="00015060"/>
    <w:rsid w:val="00017002"/>
    <w:rsid w:val="0002090E"/>
    <w:rsid w:val="000226AA"/>
    <w:rsid w:val="00024011"/>
    <w:rsid w:val="000271CA"/>
    <w:rsid w:val="00027762"/>
    <w:rsid w:val="00030F47"/>
    <w:rsid w:val="0003211D"/>
    <w:rsid w:val="000347A1"/>
    <w:rsid w:val="00034B83"/>
    <w:rsid w:val="000358E9"/>
    <w:rsid w:val="000363F5"/>
    <w:rsid w:val="00040EE0"/>
    <w:rsid w:val="000420A8"/>
    <w:rsid w:val="00042309"/>
    <w:rsid w:val="00043726"/>
    <w:rsid w:val="00043DFC"/>
    <w:rsid w:val="00044A8A"/>
    <w:rsid w:val="00046130"/>
    <w:rsid w:val="000510B3"/>
    <w:rsid w:val="000534CA"/>
    <w:rsid w:val="00056673"/>
    <w:rsid w:val="000602C0"/>
    <w:rsid w:val="0006033B"/>
    <w:rsid w:val="000611BB"/>
    <w:rsid w:val="00062DDE"/>
    <w:rsid w:val="0006467C"/>
    <w:rsid w:val="000656CB"/>
    <w:rsid w:val="0007083B"/>
    <w:rsid w:val="000714E0"/>
    <w:rsid w:val="0007310D"/>
    <w:rsid w:val="0007393E"/>
    <w:rsid w:val="00081C86"/>
    <w:rsid w:val="000839A3"/>
    <w:rsid w:val="000849D4"/>
    <w:rsid w:val="000852CE"/>
    <w:rsid w:val="000856F6"/>
    <w:rsid w:val="00085B48"/>
    <w:rsid w:val="00085E5B"/>
    <w:rsid w:val="00086D73"/>
    <w:rsid w:val="00091882"/>
    <w:rsid w:val="00091D2D"/>
    <w:rsid w:val="00097AAA"/>
    <w:rsid w:val="000A07F8"/>
    <w:rsid w:val="000A2EBF"/>
    <w:rsid w:val="000A3290"/>
    <w:rsid w:val="000A38EA"/>
    <w:rsid w:val="000A392C"/>
    <w:rsid w:val="000A3C17"/>
    <w:rsid w:val="000A3DE6"/>
    <w:rsid w:val="000A3E5E"/>
    <w:rsid w:val="000A61BB"/>
    <w:rsid w:val="000A6A1B"/>
    <w:rsid w:val="000A6B5A"/>
    <w:rsid w:val="000A6E29"/>
    <w:rsid w:val="000A792F"/>
    <w:rsid w:val="000B0C51"/>
    <w:rsid w:val="000B1DB5"/>
    <w:rsid w:val="000B2900"/>
    <w:rsid w:val="000B4033"/>
    <w:rsid w:val="000B4415"/>
    <w:rsid w:val="000B5F13"/>
    <w:rsid w:val="000C088C"/>
    <w:rsid w:val="000C0C54"/>
    <w:rsid w:val="000C0C68"/>
    <w:rsid w:val="000C2298"/>
    <w:rsid w:val="000C43E1"/>
    <w:rsid w:val="000C5A23"/>
    <w:rsid w:val="000C745D"/>
    <w:rsid w:val="000C7EE5"/>
    <w:rsid w:val="000D0CB5"/>
    <w:rsid w:val="000D3C49"/>
    <w:rsid w:val="000D42D3"/>
    <w:rsid w:val="000D4C15"/>
    <w:rsid w:val="000D547B"/>
    <w:rsid w:val="000D5517"/>
    <w:rsid w:val="000D5B60"/>
    <w:rsid w:val="000D62A3"/>
    <w:rsid w:val="000D63D1"/>
    <w:rsid w:val="000E09CF"/>
    <w:rsid w:val="000E2759"/>
    <w:rsid w:val="000E3A09"/>
    <w:rsid w:val="000E6F12"/>
    <w:rsid w:val="000E759A"/>
    <w:rsid w:val="000E770D"/>
    <w:rsid w:val="000F074D"/>
    <w:rsid w:val="000F269A"/>
    <w:rsid w:val="000F3185"/>
    <w:rsid w:val="000F3FD4"/>
    <w:rsid w:val="000F51EC"/>
    <w:rsid w:val="000F5512"/>
    <w:rsid w:val="00101A69"/>
    <w:rsid w:val="00103BB8"/>
    <w:rsid w:val="00104D73"/>
    <w:rsid w:val="00106A99"/>
    <w:rsid w:val="00110BE7"/>
    <w:rsid w:val="00110C06"/>
    <w:rsid w:val="0012034B"/>
    <w:rsid w:val="00121153"/>
    <w:rsid w:val="00122B8E"/>
    <w:rsid w:val="0012403F"/>
    <w:rsid w:val="001250AD"/>
    <w:rsid w:val="0012669F"/>
    <w:rsid w:val="00126DA8"/>
    <w:rsid w:val="00131EAC"/>
    <w:rsid w:val="00134D4E"/>
    <w:rsid w:val="0013677A"/>
    <w:rsid w:val="00137D97"/>
    <w:rsid w:val="0014008A"/>
    <w:rsid w:val="001400ED"/>
    <w:rsid w:val="001416B7"/>
    <w:rsid w:val="001422B9"/>
    <w:rsid w:val="00142819"/>
    <w:rsid w:val="00142908"/>
    <w:rsid w:val="001445F6"/>
    <w:rsid w:val="00144CD5"/>
    <w:rsid w:val="00145924"/>
    <w:rsid w:val="00147D00"/>
    <w:rsid w:val="00147EED"/>
    <w:rsid w:val="00150D78"/>
    <w:rsid w:val="00151F26"/>
    <w:rsid w:val="00156893"/>
    <w:rsid w:val="00156904"/>
    <w:rsid w:val="00157965"/>
    <w:rsid w:val="00157B10"/>
    <w:rsid w:val="00162B27"/>
    <w:rsid w:val="001657A0"/>
    <w:rsid w:val="00165C47"/>
    <w:rsid w:val="00167B3F"/>
    <w:rsid w:val="00170F07"/>
    <w:rsid w:val="001748F7"/>
    <w:rsid w:val="0017578E"/>
    <w:rsid w:val="00175E2E"/>
    <w:rsid w:val="00180B77"/>
    <w:rsid w:val="00181DFF"/>
    <w:rsid w:val="00182752"/>
    <w:rsid w:val="001843D1"/>
    <w:rsid w:val="001877AE"/>
    <w:rsid w:val="00187EC5"/>
    <w:rsid w:val="001942FD"/>
    <w:rsid w:val="001A5F67"/>
    <w:rsid w:val="001A680A"/>
    <w:rsid w:val="001A73A8"/>
    <w:rsid w:val="001A782D"/>
    <w:rsid w:val="001A7914"/>
    <w:rsid w:val="001A7D1E"/>
    <w:rsid w:val="001B0E6C"/>
    <w:rsid w:val="001B1EBC"/>
    <w:rsid w:val="001B2E6E"/>
    <w:rsid w:val="001B5110"/>
    <w:rsid w:val="001B5DAC"/>
    <w:rsid w:val="001B6999"/>
    <w:rsid w:val="001B731F"/>
    <w:rsid w:val="001B7CB5"/>
    <w:rsid w:val="001C0708"/>
    <w:rsid w:val="001C12B2"/>
    <w:rsid w:val="001C1C67"/>
    <w:rsid w:val="001C21FA"/>
    <w:rsid w:val="001C269D"/>
    <w:rsid w:val="001C26CD"/>
    <w:rsid w:val="001C2959"/>
    <w:rsid w:val="001C32A8"/>
    <w:rsid w:val="001C49F9"/>
    <w:rsid w:val="001C4E59"/>
    <w:rsid w:val="001C4F2E"/>
    <w:rsid w:val="001C54DD"/>
    <w:rsid w:val="001C743A"/>
    <w:rsid w:val="001C74A6"/>
    <w:rsid w:val="001D2FA4"/>
    <w:rsid w:val="001D5B77"/>
    <w:rsid w:val="001D5E8D"/>
    <w:rsid w:val="001D695F"/>
    <w:rsid w:val="001D71DD"/>
    <w:rsid w:val="001D757A"/>
    <w:rsid w:val="001D7AF1"/>
    <w:rsid w:val="001E0189"/>
    <w:rsid w:val="001E277D"/>
    <w:rsid w:val="001E4FC7"/>
    <w:rsid w:val="001E70E7"/>
    <w:rsid w:val="001E739C"/>
    <w:rsid w:val="001F2710"/>
    <w:rsid w:val="001F3F8D"/>
    <w:rsid w:val="001F4E4F"/>
    <w:rsid w:val="001F59B4"/>
    <w:rsid w:val="001F6CBF"/>
    <w:rsid w:val="001F7662"/>
    <w:rsid w:val="001F7B4C"/>
    <w:rsid w:val="0020011B"/>
    <w:rsid w:val="00200AB9"/>
    <w:rsid w:val="0020226B"/>
    <w:rsid w:val="00202841"/>
    <w:rsid w:val="002052BF"/>
    <w:rsid w:val="0020604F"/>
    <w:rsid w:val="0021073A"/>
    <w:rsid w:val="00210EBA"/>
    <w:rsid w:val="002112FC"/>
    <w:rsid w:val="0021449C"/>
    <w:rsid w:val="00216DF5"/>
    <w:rsid w:val="00217000"/>
    <w:rsid w:val="00221810"/>
    <w:rsid w:val="00221E71"/>
    <w:rsid w:val="00221F36"/>
    <w:rsid w:val="00223383"/>
    <w:rsid w:val="002233D6"/>
    <w:rsid w:val="002262AB"/>
    <w:rsid w:val="002275D2"/>
    <w:rsid w:val="00227668"/>
    <w:rsid w:val="00227CF0"/>
    <w:rsid w:val="00230213"/>
    <w:rsid w:val="00231B00"/>
    <w:rsid w:val="00233BFB"/>
    <w:rsid w:val="00234AB2"/>
    <w:rsid w:val="00234F95"/>
    <w:rsid w:val="00236A1B"/>
    <w:rsid w:val="00236F4E"/>
    <w:rsid w:val="0023778D"/>
    <w:rsid w:val="00241D85"/>
    <w:rsid w:val="00242D68"/>
    <w:rsid w:val="00243525"/>
    <w:rsid w:val="00245EFF"/>
    <w:rsid w:val="00247FB1"/>
    <w:rsid w:val="00250670"/>
    <w:rsid w:val="00252362"/>
    <w:rsid w:val="00255A35"/>
    <w:rsid w:val="00255F97"/>
    <w:rsid w:val="00256D81"/>
    <w:rsid w:val="00257F22"/>
    <w:rsid w:val="00260302"/>
    <w:rsid w:val="00263F90"/>
    <w:rsid w:val="0026498A"/>
    <w:rsid w:val="00265460"/>
    <w:rsid w:val="00274ED5"/>
    <w:rsid w:val="00276E1D"/>
    <w:rsid w:val="002772D0"/>
    <w:rsid w:val="00281224"/>
    <w:rsid w:val="00283EAC"/>
    <w:rsid w:val="00285B96"/>
    <w:rsid w:val="00287A97"/>
    <w:rsid w:val="00291BC5"/>
    <w:rsid w:val="00293E36"/>
    <w:rsid w:val="00294A69"/>
    <w:rsid w:val="00295D07"/>
    <w:rsid w:val="00296AD4"/>
    <w:rsid w:val="00297FC3"/>
    <w:rsid w:val="002A0834"/>
    <w:rsid w:val="002A1785"/>
    <w:rsid w:val="002A506B"/>
    <w:rsid w:val="002B2696"/>
    <w:rsid w:val="002B3035"/>
    <w:rsid w:val="002B34E0"/>
    <w:rsid w:val="002B3F62"/>
    <w:rsid w:val="002B4A48"/>
    <w:rsid w:val="002B5B09"/>
    <w:rsid w:val="002B7E1E"/>
    <w:rsid w:val="002C021E"/>
    <w:rsid w:val="002C1B48"/>
    <w:rsid w:val="002C23AC"/>
    <w:rsid w:val="002C2808"/>
    <w:rsid w:val="002C484A"/>
    <w:rsid w:val="002C64C1"/>
    <w:rsid w:val="002C7969"/>
    <w:rsid w:val="002C7C9A"/>
    <w:rsid w:val="002D0E78"/>
    <w:rsid w:val="002D212E"/>
    <w:rsid w:val="002D326E"/>
    <w:rsid w:val="002D4737"/>
    <w:rsid w:val="002D59A3"/>
    <w:rsid w:val="002E0CDF"/>
    <w:rsid w:val="002E1136"/>
    <w:rsid w:val="002E2C93"/>
    <w:rsid w:val="002E35AD"/>
    <w:rsid w:val="002E3610"/>
    <w:rsid w:val="002E495A"/>
    <w:rsid w:val="002E4C40"/>
    <w:rsid w:val="002E571A"/>
    <w:rsid w:val="002E5861"/>
    <w:rsid w:val="002F23B1"/>
    <w:rsid w:val="002F2D17"/>
    <w:rsid w:val="002F30BC"/>
    <w:rsid w:val="002F4ABF"/>
    <w:rsid w:val="002F5594"/>
    <w:rsid w:val="002F5840"/>
    <w:rsid w:val="002F5DD9"/>
    <w:rsid w:val="002F6617"/>
    <w:rsid w:val="002F6860"/>
    <w:rsid w:val="002F6FE4"/>
    <w:rsid w:val="00301CEE"/>
    <w:rsid w:val="003068C4"/>
    <w:rsid w:val="00306B62"/>
    <w:rsid w:val="003102C7"/>
    <w:rsid w:val="003103F1"/>
    <w:rsid w:val="00312619"/>
    <w:rsid w:val="00320016"/>
    <w:rsid w:val="003225EE"/>
    <w:rsid w:val="00322A3F"/>
    <w:rsid w:val="003239E3"/>
    <w:rsid w:val="00323C42"/>
    <w:rsid w:val="00324050"/>
    <w:rsid w:val="00326633"/>
    <w:rsid w:val="0032670D"/>
    <w:rsid w:val="003268D6"/>
    <w:rsid w:val="00334424"/>
    <w:rsid w:val="00335680"/>
    <w:rsid w:val="00340A02"/>
    <w:rsid w:val="00341C68"/>
    <w:rsid w:val="00341F57"/>
    <w:rsid w:val="003428DB"/>
    <w:rsid w:val="00342B14"/>
    <w:rsid w:val="003434B5"/>
    <w:rsid w:val="0034379B"/>
    <w:rsid w:val="00344A79"/>
    <w:rsid w:val="0034528F"/>
    <w:rsid w:val="00346EA4"/>
    <w:rsid w:val="0036040A"/>
    <w:rsid w:val="00361610"/>
    <w:rsid w:val="00362BF6"/>
    <w:rsid w:val="00363B70"/>
    <w:rsid w:val="003643ED"/>
    <w:rsid w:val="003646E8"/>
    <w:rsid w:val="003648E2"/>
    <w:rsid w:val="00366BB3"/>
    <w:rsid w:val="00371C99"/>
    <w:rsid w:val="0037253C"/>
    <w:rsid w:val="00373B65"/>
    <w:rsid w:val="003812BC"/>
    <w:rsid w:val="003818CC"/>
    <w:rsid w:val="003819E3"/>
    <w:rsid w:val="00381A41"/>
    <w:rsid w:val="00382EB1"/>
    <w:rsid w:val="00385AB7"/>
    <w:rsid w:val="00390163"/>
    <w:rsid w:val="00391293"/>
    <w:rsid w:val="003929B1"/>
    <w:rsid w:val="00392DAC"/>
    <w:rsid w:val="00393BD3"/>
    <w:rsid w:val="00393F68"/>
    <w:rsid w:val="00394D37"/>
    <w:rsid w:val="00395FE0"/>
    <w:rsid w:val="003A3584"/>
    <w:rsid w:val="003A358E"/>
    <w:rsid w:val="003A43EC"/>
    <w:rsid w:val="003A56EB"/>
    <w:rsid w:val="003A7ABD"/>
    <w:rsid w:val="003A7C83"/>
    <w:rsid w:val="003B011D"/>
    <w:rsid w:val="003B0592"/>
    <w:rsid w:val="003B0D9C"/>
    <w:rsid w:val="003B2D3D"/>
    <w:rsid w:val="003B4908"/>
    <w:rsid w:val="003B5183"/>
    <w:rsid w:val="003B5671"/>
    <w:rsid w:val="003B6AE0"/>
    <w:rsid w:val="003B71B9"/>
    <w:rsid w:val="003B7AC8"/>
    <w:rsid w:val="003C035E"/>
    <w:rsid w:val="003C1567"/>
    <w:rsid w:val="003C327C"/>
    <w:rsid w:val="003C5764"/>
    <w:rsid w:val="003D19BE"/>
    <w:rsid w:val="003D21AE"/>
    <w:rsid w:val="003D2C32"/>
    <w:rsid w:val="003D42C3"/>
    <w:rsid w:val="003D4809"/>
    <w:rsid w:val="003D53F1"/>
    <w:rsid w:val="003D5F56"/>
    <w:rsid w:val="003D657A"/>
    <w:rsid w:val="003D6AD2"/>
    <w:rsid w:val="003D7458"/>
    <w:rsid w:val="003E13CB"/>
    <w:rsid w:val="003E4BBD"/>
    <w:rsid w:val="003E5C99"/>
    <w:rsid w:val="003E6144"/>
    <w:rsid w:val="003F1174"/>
    <w:rsid w:val="003F2A80"/>
    <w:rsid w:val="003F306F"/>
    <w:rsid w:val="003F37D0"/>
    <w:rsid w:val="003F3890"/>
    <w:rsid w:val="003F6877"/>
    <w:rsid w:val="00405D0C"/>
    <w:rsid w:val="0040644F"/>
    <w:rsid w:val="004073B9"/>
    <w:rsid w:val="00410D16"/>
    <w:rsid w:val="004132C9"/>
    <w:rsid w:val="004140E2"/>
    <w:rsid w:val="004143E4"/>
    <w:rsid w:val="00414FCA"/>
    <w:rsid w:val="00420718"/>
    <w:rsid w:val="00420CD2"/>
    <w:rsid w:val="004211BB"/>
    <w:rsid w:val="0042146E"/>
    <w:rsid w:val="00422098"/>
    <w:rsid w:val="004222C5"/>
    <w:rsid w:val="00423BD2"/>
    <w:rsid w:val="00424D66"/>
    <w:rsid w:val="004265C7"/>
    <w:rsid w:val="00426FB3"/>
    <w:rsid w:val="00427F2E"/>
    <w:rsid w:val="00430D1D"/>
    <w:rsid w:val="004337CA"/>
    <w:rsid w:val="00433A58"/>
    <w:rsid w:val="00433E0C"/>
    <w:rsid w:val="00434DC9"/>
    <w:rsid w:val="0043628C"/>
    <w:rsid w:val="00440683"/>
    <w:rsid w:val="004426A3"/>
    <w:rsid w:val="00443A6B"/>
    <w:rsid w:val="004444E6"/>
    <w:rsid w:val="0044501D"/>
    <w:rsid w:val="00447E80"/>
    <w:rsid w:val="00451067"/>
    <w:rsid w:val="004524B7"/>
    <w:rsid w:val="004525F7"/>
    <w:rsid w:val="004526FF"/>
    <w:rsid w:val="004527FD"/>
    <w:rsid w:val="00453544"/>
    <w:rsid w:val="0045415C"/>
    <w:rsid w:val="0045463D"/>
    <w:rsid w:val="004558B1"/>
    <w:rsid w:val="00456C47"/>
    <w:rsid w:val="004571B9"/>
    <w:rsid w:val="004576D2"/>
    <w:rsid w:val="004608E7"/>
    <w:rsid w:val="004620E3"/>
    <w:rsid w:val="0046286C"/>
    <w:rsid w:val="00467105"/>
    <w:rsid w:val="004673F8"/>
    <w:rsid w:val="004706CD"/>
    <w:rsid w:val="00473E92"/>
    <w:rsid w:val="004747BA"/>
    <w:rsid w:val="00474878"/>
    <w:rsid w:val="0047641E"/>
    <w:rsid w:val="00485709"/>
    <w:rsid w:val="00486F4C"/>
    <w:rsid w:val="004913CE"/>
    <w:rsid w:val="0049344E"/>
    <w:rsid w:val="004938AA"/>
    <w:rsid w:val="004954E7"/>
    <w:rsid w:val="00497469"/>
    <w:rsid w:val="004A07B7"/>
    <w:rsid w:val="004A1163"/>
    <w:rsid w:val="004A28BE"/>
    <w:rsid w:val="004A4048"/>
    <w:rsid w:val="004A4535"/>
    <w:rsid w:val="004A4C9B"/>
    <w:rsid w:val="004A6CFA"/>
    <w:rsid w:val="004A739B"/>
    <w:rsid w:val="004B07BD"/>
    <w:rsid w:val="004B1080"/>
    <w:rsid w:val="004B20F1"/>
    <w:rsid w:val="004B2C7C"/>
    <w:rsid w:val="004B398C"/>
    <w:rsid w:val="004B3B4C"/>
    <w:rsid w:val="004B61BD"/>
    <w:rsid w:val="004B8036"/>
    <w:rsid w:val="004C03AF"/>
    <w:rsid w:val="004C14F0"/>
    <w:rsid w:val="004C2567"/>
    <w:rsid w:val="004C2BC6"/>
    <w:rsid w:val="004C4462"/>
    <w:rsid w:val="004C49C0"/>
    <w:rsid w:val="004C775D"/>
    <w:rsid w:val="004C77A7"/>
    <w:rsid w:val="004D0FCB"/>
    <w:rsid w:val="004D18F4"/>
    <w:rsid w:val="004D1DB0"/>
    <w:rsid w:val="004D2457"/>
    <w:rsid w:val="004D27CA"/>
    <w:rsid w:val="004D312D"/>
    <w:rsid w:val="004D323B"/>
    <w:rsid w:val="004D5A84"/>
    <w:rsid w:val="004E22E8"/>
    <w:rsid w:val="004E4B09"/>
    <w:rsid w:val="004E79EF"/>
    <w:rsid w:val="004F05BA"/>
    <w:rsid w:val="004F0798"/>
    <w:rsid w:val="004F25E2"/>
    <w:rsid w:val="004F26CC"/>
    <w:rsid w:val="004F3160"/>
    <w:rsid w:val="004F35EF"/>
    <w:rsid w:val="004F38AD"/>
    <w:rsid w:val="004F3FFC"/>
    <w:rsid w:val="004F4404"/>
    <w:rsid w:val="004F6B95"/>
    <w:rsid w:val="004F7443"/>
    <w:rsid w:val="004F78DC"/>
    <w:rsid w:val="004F794A"/>
    <w:rsid w:val="0050188E"/>
    <w:rsid w:val="00501E3A"/>
    <w:rsid w:val="005020F8"/>
    <w:rsid w:val="0050298B"/>
    <w:rsid w:val="00502A44"/>
    <w:rsid w:val="00502F64"/>
    <w:rsid w:val="00503FE8"/>
    <w:rsid w:val="0050445B"/>
    <w:rsid w:val="00507518"/>
    <w:rsid w:val="00510EFB"/>
    <w:rsid w:val="00511595"/>
    <w:rsid w:val="00512DD4"/>
    <w:rsid w:val="0051325C"/>
    <w:rsid w:val="00514180"/>
    <w:rsid w:val="0051440E"/>
    <w:rsid w:val="00516C15"/>
    <w:rsid w:val="00522E09"/>
    <w:rsid w:val="00523389"/>
    <w:rsid w:val="00523406"/>
    <w:rsid w:val="00523FD3"/>
    <w:rsid w:val="0052469D"/>
    <w:rsid w:val="00532742"/>
    <w:rsid w:val="00537A34"/>
    <w:rsid w:val="005402D2"/>
    <w:rsid w:val="005405E2"/>
    <w:rsid w:val="00540D1F"/>
    <w:rsid w:val="0054317A"/>
    <w:rsid w:val="0054425F"/>
    <w:rsid w:val="00547181"/>
    <w:rsid w:val="00547C2B"/>
    <w:rsid w:val="00547C8A"/>
    <w:rsid w:val="00550B66"/>
    <w:rsid w:val="0055225A"/>
    <w:rsid w:val="00554175"/>
    <w:rsid w:val="0055679C"/>
    <w:rsid w:val="00561F4B"/>
    <w:rsid w:val="00562BEC"/>
    <w:rsid w:val="0056403C"/>
    <w:rsid w:val="00564193"/>
    <w:rsid w:val="0056424E"/>
    <w:rsid w:val="00570507"/>
    <w:rsid w:val="00570E84"/>
    <w:rsid w:val="00573044"/>
    <w:rsid w:val="00575BB4"/>
    <w:rsid w:val="00576BF5"/>
    <w:rsid w:val="00576DC5"/>
    <w:rsid w:val="00577C26"/>
    <w:rsid w:val="00580DCD"/>
    <w:rsid w:val="00583BD6"/>
    <w:rsid w:val="00586192"/>
    <w:rsid w:val="00586FB1"/>
    <w:rsid w:val="00591AC3"/>
    <w:rsid w:val="00592B2D"/>
    <w:rsid w:val="00594C18"/>
    <w:rsid w:val="00597976"/>
    <w:rsid w:val="00597C10"/>
    <w:rsid w:val="005A2D16"/>
    <w:rsid w:val="005A419F"/>
    <w:rsid w:val="005A5753"/>
    <w:rsid w:val="005A59D3"/>
    <w:rsid w:val="005A5CAA"/>
    <w:rsid w:val="005A7FA6"/>
    <w:rsid w:val="005B1723"/>
    <w:rsid w:val="005B196B"/>
    <w:rsid w:val="005B23C4"/>
    <w:rsid w:val="005B3BDD"/>
    <w:rsid w:val="005B3F71"/>
    <w:rsid w:val="005B4B5C"/>
    <w:rsid w:val="005B4F6E"/>
    <w:rsid w:val="005C00D7"/>
    <w:rsid w:val="005C0B77"/>
    <w:rsid w:val="005C4A1A"/>
    <w:rsid w:val="005D09B1"/>
    <w:rsid w:val="005D268A"/>
    <w:rsid w:val="005D3CE2"/>
    <w:rsid w:val="005E2218"/>
    <w:rsid w:val="005E311A"/>
    <w:rsid w:val="005E4B6B"/>
    <w:rsid w:val="005E594C"/>
    <w:rsid w:val="005F0E4B"/>
    <w:rsid w:val="005F3405"/>
    <w:rsid w:val="005F5A97"/>
    <w:rsid w:val="005F7C8E"/>
    <w:rsid w:val="005F7F8E"/>
    <w:rsid w:val="00604813"/>
    <w:rsid w:val="00605CCE"/>
    <w:rsid w:val="00612E8F"/>
    <w:rsid w:val="0061399B"/>
    <w:rsid w:val="00615139"/>
    <w:rsid w:val="00615612"/>
    <w:rsid w:val="00615935"/>
    <w:rsid w:val="006159DF"/>
    <w:rsid w:val="0061675F"/>
    <w:rsid w:val="00617A9A"/>
    <w:rsid w:val="00621A95"/>
    <w:rsid w:val="0062469B"/>
    <w:rsid w:val="00630D7C"/>
    <w:rsid w:val="00633D5F"/>
    <w:rsid w:val="00633ECF"/>
    <w:rsid w:val="00634864"/>
    <w:rsid w:val="0065006F"/>
    <w:rsid w:val="00650E7E"/>
    <w:rsid w:val="006514DF"/>
    <w:rsid w:val="00652048"/>
    <w:rsid w:val="00652AF9"/>
    <w:rsid w:val="00653786"/>
    <w:rsid w:val="00653F87"/>
    <w:rsid w:val="0065499F"/>
    <w:rsid w:val="00655DEC"/>
    <w:rsid w:val="00655E07"/>
    <w:rsid w:val="0065675C"/>
    <w:rsid w:val="0066023A"/>
    <w:rsid w:val="00662C52"/>
    <w:rsid w:val="00663614"/>
    <w:rsid w:val="00663E98"/>
    <w:rsid w:val="00671065"/>
    <w:rsid w:val="006712C1"/>
    <w:rsid w:val="00671879"/>
    <w:rsid w:val="006738D1"/>
    <w:rsid w:val="0067534D"/>
    <w:rsid w:val="00681B97"/>
    <w:rsid w:val="00681D83"/>
    <w:rsid w:val="006832D0"/>
    <w:rsid w:val="00684A0F"/>
    <w:rsid w:val="006874C6"/>
    <w:rsid w:val="00691D4F"/>
    <w:rsid w:val="00693935"/>
    <w:rsid w:val="006940FE"/>
    <w:rsid w:val="0069488E"/>
    <w:rsid w:val="006964B4"/>
    <w:rsid w:val="006970E2"/>
    <w:rsid w:val="006974CB"/>
    <w:rsid w:val="006A0A2C"/>
    <w:rsid w:val="006A0F1C"/>
    <w:rsid w:val="006A1610"/>
    <w:rsid w:val="006A31F5"/>
    <w:rsid w:val="006A332D"/>
    <w:rsid w:val="006A7A3D"/>
    <w:rsid w:val="006A7E65"/>
    <w:rsid w:val="006B12F2"/>
    <w:rsid w:val="006B24D7"/>
    <w:rsid w:val="006B3F8A"/>
    <w:rsid w:val="006B45D8"/>
    <w:rsid w:val="006B7442"/>
    <w:rsid w:val="006B7A1B"/>
    <w:rsid w:val="006C25CF"/>
    <w:rsid w:val="006C2DA0"/>
    <w:rsid w:val="006C3213"/>
    <w:rsid w:val="006C44E3"/>
    <w:rsid w:val="006C5B4D"/>
    <w:rsid w:val="006C6F2A"/>
    <w:rsid w:val="006D10FA"/>
    <w:rsid w:val="006D1FF7"/>
    <w:rsid w:val="006D42FC"/>
    <w:rsid w:val="006D4999"/>
    <w:rsid w:val="006D4C9B"/>
    <w:rsid w:val="006D5060"/>
    <w:rsid w:val="006D5262"/>
    <w:rsid w:val="006D574D"/>
    <w:rsid w:val="006D657C"/>
    <w:rsid w:val="006E15A4"/>
    <w:rsid w:val="006E233D"/>
    <w:rsid w:val="006E2633"/>
    <w:rsid w:val="006E2AAD"/>
    <w:rsid w:val="006E3466"/>
    <w:rsid w:val="006E449C"/>
    <w:rsid w:val="006E50BA"/>
    <w:rsid w:val="006F0E10"/>
    <w:rsid w:val="006F128B"/>
    <w:rsid w:val="006F2803"/>
    <w:rsid w:val="006F3A82"/>
    <w:rsid w:val="006F3D98"/>
    <w:rsid w:val="006F699C"/>
    <w:rsid w:val="00702070"/>
    <w:rsid w:val="0070444A"/>
    <w:rsid w:val="00705106"/>
    <w:rsid w:val="0070596F"/>
    <w:rsid w:val="00705FCB"/>
    <w:rsid w:val="00706A75"/>
    <w:rsid w:val="0070736C"/>
    <w:rsid w:val="0070773D"/>
    <w:rsid w:val="007108A1"/>
    <w:rsid w:val="0071479C"/>
    <w:rsid w:val="0071529D"/>
    <w:rsid w:val="00716E18"/>
    <w:rsid w:val="00717116"/>
    <w:rsid w:val="00717343"/>
    <w:rsid w:val="00717996"/>
    <w:rsid w:val="00717D5F"/>
    <w:rsid w:val="00717F3B"/>
    <w:rsid w:val="00723934"/>
    <w:rsid w:val="00723EBB"/>
    <w:rsid w:val="00725682"/>
    <w:rsid w:val="00726FD0"/>
    <w:rsid w:val="00727C99"/>
    <w:rsid w:val="007303CE"/>
    <w:rsid w:val="00732379"/>
    <w:rsid w:val="00732AFE"/>
    <w:rsid w:val="0073314B"/>
    <w:rsid w:val="0073399D"/>
    <w:rsid w:val="00734CB5"/>
    <w:rsid w:val="00734DF9"/>
    <w:rsid w:val="0073577D"/>
    <w:rsid w:val="00740504"/>
    <w:rsid w:val="0074074D"/>
    <w:rsid w:val="00741A7F"/>
    <w:rsid w:val="0074393B"/>
    <w:rsid w:val="00747FA1"/>
    <w:rsid w:val="00750A39"/>
    <w:rsid w:val="0075399E"/>
    <w:rsid w:val="00753AA1"/>
    <w:rsid w:val="00756737"/>
    <w:rsid w:val="007603AA"/>
    <w:rsid w:val="00760F36"/>
    <w:rsid w:val="00762C32"/>
    <w:rsid w:val="00762FF8"/>
    <w:rsid w:val="00763466"/>
    <w:rsid w:val="00766A38"/>
    <w:rsid w:val="007712B3"/>
    <w:rsid w:val="00774A32"/>
    <w:rsid w:val="00776271"/>
    <w:rsid w:val="007775E7"/>
    <w:rsid w:val="00780C6F"/>
    <w:rsid w:val="00781AF3"/>
    <w:rsid w:val="0078292F"/>
    <w:rsid w:val="007848BF"/>
    <w:rsid w:val="007859E3"/>
    <w:rsid w:val="007863E3"/>
    <w:rsid w:val="0079110B"/>
    <w:rsid w:val="007913B7"/>
    <w:rsid w:val="00791540"/>
    <w:rsid w:val="00795A00"/>
    <w:rsid w:val="0079615B"/>
    <w:rsid w:val="00796A64"/>
    <w:rsid w:val="007A0622"/>
    <w:rsid w:val="007A2666"/>
    <w:rsid w:val="007A3CA7"/>
    <w:rsid w:val="007A61CA"/>
    <w:rsid w:val="007A6833"/>
    <w:rsid w:val="007B072B"/>
    <w:rsid w:val="007B08C9"/>
    <w:rsid w:val="007B34EA"/>
    <w:rsid w:val="007B3B51"/>
    <w:rsid w:val="007B4404"/>
    <w:rsid w:val="007B47F2"/>
    <w:rsid w:val="007B4A43"/>
    <w:rsid w:val="007B6D1B"/>
    <w:rsid w:val="007C16B5"/>
    <w:rsid w:val="007C7031"/>
    <w:rsid w:val="007D022B"/>
    <w:rsid w:val="007D0D6F"/>
    <w:rsid w:val="007D27CD"/>
    <w:rsid w:val="007D454A"/>
    <w:rsid w:val="007D53AF"/>
    <w:rsid w:val="007D6F24"/>
    <w:rsid w:val="007E0352"/>
    <w:rsid w:val="007E0371"/>
    <w:rsid w:val="007E14DA"/>
    <w:rsid w:val="007E4F85"/>
    <w:rsid w:val="007E5531"/>
    <w:rsid w:val="007E6B6C"/>
    <w:rsid w:val="007E7704"/>
    <w:rsid w:val="007F4317"/>
    <w:rsid w:val="007F4F6C"/>
    <w:rsid w:val="007F610A"/>
    <w:rsid w:val="00801B6B"/>
    <w:rsid w:val="00803B07"/>
    <w:rsid w:val="00804008"/>
    <w:rsid w:val="00804604"/>
    <w:rsid w:val="0080557D"/>
    <w:rsid w:val="008060CD"/>
    <w:rsid w:val="008068EE"/>
    <w:rsid w:val="008072EE"/>
    <w:rsid w:val="00810140"/>
    <w:rsid w:val="008113ED"/>
    <w:rsid w:val="00812953"/>
    <w:rsid w:val="00813052"/>
    <w:rsid w:val="00813120"/>
    <w:rsid w:val="0081628E"/>
    <w:rsid w:val="00816B88"/>
    <w:rsid w:val="0081743A"/>
    <w:rsid w:val="00821B1A"/>
    <w:rsid w:val="008227EE"/>
    <w:rsid w:val="00822A64"/>
    <w:rsid w:val="00826544"/>
    <w:rsid w:val="0082728E"/>
    <w:rsid w:val="00830512"/>
    <w:rsid w:val="008310AE"/>
    <w:rsid w:val="0083132D"/>
    <w:rsid w:val="008315B5"/>
    <w:rsid w:val="0083246F"/>
    <w:rsid w:val="00837346"/>
    <w:rsid w:val="00841390"/>
    <w:rsid w:val="00841DBD"/>
    <w:rsid w:val="00843086"/>
    <w:rsid w:val="00843554"/>
    <w:rsid w:val="00844D1F"/>
    <w:rsid w:val="00844D5D"/>
    <w:rsid w:val="008463B1"/>
    <w:rsid w:val="008470C4"/>
    <w:rsid w:val="0085040B"/>
    <w:rsid w:val="00851253"/>
    <w:rsid w:val="00853ED9"/>
    <w:rsid w:val="0085527C"/>
    <w:rsid w:val="00855D80"/>
    <w:rsid w:val="0085793E"/>
    <w:rsid w:val="00857AF6"/>
    <w:rsid w:val="00860FDB"/>
    <w:rsid w:val="00864352"/>
    <w:rsid w:val="00866C60"/>
    <w:rsid w:val="008675AE"/>
    <w:rsid w:val="00870F93"/>
    <w:rsid w:val="00872105"/>
    <w:rsid w:val="00875761"/>
    <w:rsid w:val="00877246"/>
    <w:rsid w:val="00877D7C"/>
    <w:rsid w:val="008814B0"/>
    <w:rsid w:val="008819AC"/>
    <w:rsid w:val="00882BAA"/>
    <w:rsid w:val="00883804"/>
    <w:rsid w:val="0088516E"/>
    <w:rsid w:val="00885192"/>
    <w:rsid w:val="008869CE"/>
    <w:rsid w:val="00886D43"/>
    <w:rsid w:val="0089315C"/>
    <w:rsid w:val="00893C6C"/>
    <w:rsid w:val="008953BB"/>
    <w:rsid w:val="008967BB"/>
    <w:rsid w:val="008A1445"/>
    <w:rsid w:val="008A31E1"/>
    <w:rsid w:val="008A39C7"/>
    <w:rsid w:val="008A3AE1"/>
    <w:rsid w:val="008A617E"/>
    <w:rsid w:val="008A65E7"/>
    <w:rsid w:val="008B157A"/>
    <w:rsid w:val="008B1887"/>
    <w:rsid w:val="008B306E"/>
    <w:rsid w:val="008B30E1"/>
    <w:rsid w:val="008B3849"/>
    <w:rsid w:val="008B3C1E"/>
    <w:rsid w:val="008B6591"/>
    <w:rsid w:val="008B6B88"/>
    <w:rsid w:val="008B711D"/>
    <w:rsid w:val="008C2794"/>
    <w:rsid w:val="008C3199"/>
    <w:rsid w:val="008C62ED"/>
    <w:rsid w:val="008D2FB7"/>
    <w:rsid w:val="008D4127"/>
    <w:rsid w:val="008D45DC"/>
    <w:rsid w:val="008D6111"/>
    <w:rsid w:val="008D6247"/>
    <w:rsid w:val="008D66C2"/>
    <w:rsid w:val="008E4E68"/>
    <w:rsid w:val="008E6479"/>
    <w:rsid w:val="008E7123"/>
    <w:rsid w:val="008E7715"/>
    <w:rsid w:val="008E789D"/>
    <w:rsid w:val="008F0159"/>
    <w:rsid w:val="008F1655"/>
    <w:rsid w:val="008F3BD4"/>
    <w:rsid w:val="009001F0"/>
    <w:rsid w:val="00904BAA"/>
    <w:rsid w:val="00905529"/>
    <w:rsid w:val="009066D0"/>
    <w:rsid w:val="0090690C"/>
    <w:rsid w:val="00906932"/>
    <w:rsid w:val="00907BCC"/>
    <w:rsid w:val="009109C8"/>
    <w:rsid w:val="00910C73"/>
    <w:rsid w:val="00910CA6"/>
    <w:rsid w:val="00913BB8"/>
    <w:rsid w:val="00915B74"/>
    <w:rsid w:val="009165CE"/>
    <w:rsid w:val="00921722"/>
    <w:rsid w:val="009230E4"/>
    <w:rsid w:val="009234E7"/>
    <w:rsid w:val="0092371D"/>
    <w:rsid w:val="00932CA0"/>
    <w:rsid w:val="0093682D"/>
    <w:rsid w:val="00936C50"/>
    <w:rsid w:val="00936C7A"/>
    <w:rsid w:val="0094149A"/>
    <w:rsid w:val="00944197"/>
    <w:rsid w:val="0094479F"/>
    <w:rsid w:val="00944B0D"/>
    <w:rsid w:val="00944DF8"/>
    <w:rsid w:val="009450E8"/>
    <w:rsid w:val="00945190"/>
    <w:rsid w:val="0094672F"/>
    <w:rsid w:val="00946D53"/>
    <w:rsid w:val="0094712C"/>
    <w:rsid w:val="00947BBC"/>
    <w:rsid w:val="00947F0D"/>
    <w:rsid w:val="0095055D"/>
    <w:rsid w:val="00952254"/>
    <w:rsid w:val="00952296"/>
    <w:rsid w:val="0095283B"/>
    <w:rsid w:val="00952FE6"/>
    <w:rsid w:val="00953FA4"/>
    <w:rsid w:val="00956F08"/>
    <w:rsid w:val="009572E5"/>
    <w:rsid w:val="009636BE"/>
    <w:rsid w:val="00964DA6"/>
    <w:rsid w:val="009650CA"/>
    <w:rsid w:val="00965108"/>
    <w:rsid w:val="009671C7"/>
    <w:rsid w:val="009677FF"/>
    <w:rsid w:val="0097203D"/>
    <w:rsid w:val="00972E80"/>
    <w:rsid w:val="00973B99"/>
    <w:rsid w:val="00973D63"/>
    <w:rsid w:val="00974C7E"/>
    <w:rsid w:val="00974C96"/>
    <w:rsid w:val="00975AFD"/>
    <w:rsid w:val="00977A0D"/>
    <w:rsid w:val="00977CD4"/>
    <w:rsid w:val="009808B3"/>
    <w:rsid w:val="00983049"/>
    <w:rsid w:val="0098384C"/>
    <w:rsid w:val="00983868"/>
    <w:rsid w:val="009852BC"/>
    <w:rsid w:val="009861A1"/>
    <w:rsid w:val="009873C1"/>
    <w:rsid w:val="00987486"/>
    <w:rsid w:val="00990510"/>
    <w:rsid w:val="009931EF"/>
    <w:rsid w:val="00993E07"/>
    <w:rsid w:val="009955EC"/>
    <w:rsid w:val="00996239"/>
    <w:rsid w:val="00997398"/>
    <w:rsid w:val="00997A31"/>
    <w:rsid w:val="009A03CB"/>
    <w:rsid w:val="009A1422"/>
    <w:rsid w:val="009A2111"/>
    <w:rsid w:val="009A5A03"/>
    <w:rsid w:val="009B0DC3"/>
    <w:rsid w:val="009B136D"/>
    <w:rsid w:val="009B2917"/>
    <w:rsid w:val="009B35F5"/>
    <w:rsid w:val="009B6801"/>
    <w:rsid w:val="009C096F"/>
    <w:rsid w:val="009C0E75"/>
    <w:rsid w:val="009C418A"/>
    <w:rsid w:val="009C4CC6"/>
    <w:rsid w:val="009C523F"/>
    <w:rsid w:val="009C54ED"/>
    <w:rsid w:val="009C5660"/>
    <w:rsid w:val="009C7D29"/>
    <w:rsid w:val="009D0336"/>
    <w:rsid w:val="009D1330"/>
    <w:rsid w:val="009D184E"/>
    <w:rsid w:val="009D1AA5"/>
    <w:rsid w:val="009D1E44"/>
    <w:rsid w:val="009D2096"/>
    <w:rsid w:val="009D2097"/>
    <w:rsid w:val="009D2130"/>
    <w:rsid w:val="009D27DA"/>
    <w:rsid w:val="009E3957"/>
    <w:rsid w:val="009E70D5"/>
    <w:rsid w:val="009E7136"/>
    <w:rsid w:val="009F0A10"/>
    <w:rsid w:val="009F14DF"/>
    <w:rsid w:val="009F1B1D"/>
    <w:rsid w:val="009F1D41"/>
    <w:rsid w:val="009F318C"/>
    <w:rsid w:val="009F3478"/>
    <w:rsid w:val="009F566E"/>
    <w:rsid w:val="009F5F91"/>
    <w:rsid w:val="009F6136"/>
    <w:rsid w:val="009F61CE"/>
    <w:rsid w:val="009F7904"/>
    <w:rsid w:val="00A0341C"/>
    <w:rsid w:val="00A05C95"/>
    <w:rsid w:val="00A060FE"/>
    <w:rsid w:val="00A07614"/>
    <w:rsid w:val="00A07ACA"/>
    <w:rsid w:val="00A10218"/>
    <w:rsid w:val="00A1147D"/>
    <w:rsid w:val="00A11604"/>
    <w:rsid w:val="00A12351"/>
    <w:rsid w:val="00A127A9"/>
    <w:rsid w:val="00A12EEE"/>
    <w:rsid w:val="00A13081"/>
    <w:rsid w:val="00A1388A"/>
    <w:rsid w:val="00A138B4"/>
    <w:rsid w:val="00A1416C"/>
    <w:rsid w:val="00A14D41"/>
    <w:rsid w:val="00A1730E"/>
    <w:rsid w:val="00A1778E"/>
    <w:rsid w:val="00A20373"/>
    <w:rsid w:val="00A2156E"/>
    <w:rsid w:val="00A227EA"/>
    <w:rsid w:val="00A234B2"/>
    <w:rsid w:val="00A2467F"/>
    <w:rsid w:val="00A248F1"/>
    <w:rsid w:val="00A2593E"/>
    <w:rsid w:val="00A30D36"/>
    <w:rsid w:val="00A329E1"/>
    <w:rsid w:val="00A32F3F"/>
    <w:rsid w:val="00A33718"/>
    <w:rsid w:val="00A33764"/>
    <w:rsid w:val="00A35FD6"/>
    <w:rsid w:val="00A36E09"/>
    <w:rsid w:val="00A42625"/>
    <w:rsid w:val="00A4359E"/>
    <w:rsid w:val="00A440B8"/>
    <w:rsid w:val="00A44179"/>
    <w:rsid w:val="00A45002"/>
    <w:rsid w:val="00A45C26"/>
    <w:rsid w:val="00A4691E"/>
    <w:rsid w:val="00A46F70"/>
    <w:rsid w:val="00A477B8"/>
    <w:rsid w:val="00A536AF"/>
    <w:rsid w:val="00A53A0E"/>
    <w:rsid w:val="00A60A55"/>
    <w:rsid w:val="00A611A4"/>
    <w:rsid w:val="00A6228C"/>
    <w:rsid w:val="00A634BF"/>
    <w:rsid w:val="00A6355F"/>
    <w:rsid w:val="00A6411C"/>
    <w:rsid w:val="00A6571F"/>
    <w:rsid w:val="00A66FCC"/>
    <w:rsid w:val="00A71567"/>
    <w:rsid w:val="00A806C4"/>
    <w:rsid w:val="00A81EB3"/>
    <w:rsid w:val="00A841A9"/>
    <w:rsid w:val="00A85D72"/>
    <w:rsid w:val="00A936C9"/>
    <w:rsid w:val="00A95894"/>
    <w:rsid w:val="00A96D0B"/>
    <w:rsid w:val="00A97780"/>
    <w:rsid w:val="00AA13D4"/>
    <w:rsid w:val="00AA55F3"/>
    <w:rsid w:val="00AA5E9A"/>
    <w:rsid w:val="00AA5F6A"/>
    <w:rsid w:val="00AA6641"/>
    <w:rsid w:val="00AA67AF"/>
    <w:rsid w:val="00AB09FB"/>
    <w:rsid w:val="00AB1323"/>
    <w:rsid w:val="00AB56C5"/>
    <w:rsid w:val="00AB5F8F"/>
    <w:rsid w:val="00AC019E"/>
    <w:rsid w:val="00AC25EE"/>
    <w:rsid w:val="00AC3046"/>
    <w:rsid w:val="00AC359F"/>
    <w:rsid w:val="00AC45D7"/>
    <w:rsid w:val="00AC4D13"/>
    <w:rsid w:val="00AC53DF"/>
    <w:rsid w:val="00AC6D5F"/>
    <w:rsid w:val="00AC6DDB"/>
    <w:rsid w:val="00AD01F8"/>
    <w:rsid w:val="00AD35DE"/>
    <w:rsid w:val="00AD7F73"/>
    <w:rsid w:val="00AE3D74"/>
    <w:rsid w:val="00AE489C"/>
    <w:rsid w:val="00AE499A"/>
    <w:rsid w:val="00AE6BF5"/>
    <w:rsid w:val="00AE7003"/>
    <w:rsid w:val="00AE7997"/>
    <w:rsid w:val="00AF06EA"/>
    <w:rsid w:val="00AF1DB8"/>
    <w:rsid w:val="00AF3CDB"/>
    <w:rsid w:val="00AF4F6A"/>
    <w:rsid w:val="00AF54A6"/>
    <w:rsid w:val="00AF63B4"/>
    <w:rsid w:val="00AF6FCB"/>
    <w:rsid w:val="00B01BF3"/>
    <w:rsid w:val="00B03DC3"/>
    <w:rsid w:val="00B04C8C"/>
    <w:rsid w:val="00B0588E"/>
    <w:rsid w:val="00B134B9"/>
    <w:rsid w:val="00B168CD"/>
    <w:rsid w:val="00B2028E"/>
    <w:rsid w:val="00B210D7"/>
    <w:rsid w:val="00B21FBD"/>
    <w:rsid w:val="00B2601A"/>
    <w:rsid w:val="00B26C0A"/>
    <w:rsid w:val="00B30738"/>
    <w:rsid w:val="00B30A07"/>
    <w:rsid w:val="00B32212"/>
    <w:rsid w:val="00B324D4"/>
    <w:rsid w:val="00B352E9"/>
    <w:rsid w:val="00B35710"/>
    <w:rsid w:val="00B363D5"/>
    <w:rsid w:val="00B363FC"/>
    <w:rsid w:val="00B372B5"/>
    <w:rsid w:val="00B400F1"/>
    <w:rsid w:val="00B43314"/>
    <w:rsid w:val="00B441D0"/>
    <w:rsid w:val="00B445A6"/>
    <w:rsid w:val="00B44A63"/>
    <w:rsid w:val="00B46B38"/>
    <w:rsid w:val="00B47A0E"/>
    <w:rsid w:val="00B532C1"/>
    <w:rsid w:val="00B572ED"/>
    <w:rsid w:val="00B57AC8"/>
    <w:rsid w:val="00B6071D"/>
    <w:rsid w:val="00B60881"/>
    <w:rsid w:val="00B61C8B"/>
    <w:rsid w:val="00B61E41"/>
    <w:rsid w:val="00B62E2D"/>
    <w:rsid w:val="00B6327A"/>
    <w:rsid w:val="00B642E8"/>
    <w:rsid w:val="00B661D9"/>
    <w:rsid w:val="00B6692D"/>
    <w:rsid w:val="00B66CA3"/>
    <w:rsid w:val="00B72F52"/>
    <w:rsid w:val="00B73173"/>
    <w:rsid w:val="00B731CA"/>
    <w:rsid w:val="00B7420D"/>
    <w:rsid w:val="00B74550"/>
    <w:rsid w:val="00B76157"/>
    <w:rsid w:val="00B7678A"/>
    <w:rsid w:val="00B77BAD"/>
    <w:rsid w:val="00B80CE7"/>
    <w:rsid w:val="00B819B3"/>
    <w:rsid w:val="00B83664"/>
    <w:rsid w:val="00B87580"/>
    <w:rsid w:val="00B92D42"/>
    <w:rsid w:val="00B93A6C"/>
    <w:rsid w:val="00B942E6"/>
    <w:rsid w:val="00B94D27"/>
    <w:rsid w:val="00BA2024"/>
    <w:rsid w:val="00BA3B22"/>
    <w:rsid w:val="00BA6025"/>
    <w:rsid w:val="00BA78E4"/>
    <w:rsid w:val="00BB1625"/>
    <w:rsid w:val="00BB66C3"/>
    <w:rsid w:val="00BB7BE1"/>
    <w:rsid w:val="00BC116A"/>
    <w:rsid w:val="00BC11C3"/>
    <w:rsid w:val="00BC3B65"/>
    <w:rsid w:val="00BC4A61"/>
    <w:rsid w:val="00BC5E4C"/>
    <w:rsid w:val="00BD04A3"/>
    <w:rsid w:val="00BD46D3"/>
    <w:rsid w:val="00BD4CF1"/>
    <w:rsid w:val="00BD593C"/>
    <w:rsid w:val="00BD5D0D"/>
    <w:rsid w:val="00BD623F"/>
    <w:rsid w:val="00BE2496"/>
    <w:rsid w:val="00BE32E4"/>
    <w:rsid w:val="00BE36BB"/>
    <w:rsid w:val="00BE404B"/>
    <w:rsid w:val="00BF028E"/>
    <w:rsid w:val="00BF1FE8"/>
    <w:rsid w:val="00BF3B1B"/>
    <w:rsid w:val="00BF622D"/>
    <w:rsid w:val="00BF63E6"/>
    <w:rsid w:val="00BF7654"/>
    <w:rsid w:val="00BF7D7B"/>
    <w:rsid w:val="00C004BF"/>
    <w:rsid w:val="00C00F61"/>
    <w:rsid w:val="00C02464"/>
    <w:rsid w:val="00C04B76"/>
    <w:rsid w:val="00C04D70"/>
    <w:rsid w:val="00C05261"/>
    <w:rsid w:val="00C07FA6"/>
    <w:rsid w:val="00C1274B"/>
    <w:rsid w:val="00C12BA3"/>
    <w:rsid w:val="00C15B63"/>
    <w:rsid w:val="00C16B9F"/>
    <w:rsid w:val="00C17708"/>
    <w:rsid w:val="00C17D97"/>
    <w:rsid w:val="00C203C9"/>
    <w:rsid w:val="00C217CC"/>
    <w:rsid w:val="00C21925"/>
    <w:rsid w:val="00C2197F"/>
    <w:rsid w:val="00C22B7C"/>
    <w:rsid w:val="00C23990"/>
    <w:rsid w:val="00C27EBF"/>
    <w:rsid w:val="00C30C27"/>
    <w:rsid w:val="00C34799"/>
    <w:rsid w:val="00C3708F"/>
    <w:rsid w:val="00C37DB5"/>
    <w:rsid w:val="00C42A6C"/>
    <w:rsid w:val="00C43F46"/>
    <w:rsid w:val="00C45DDA"/>
    <w:rsid w:val="00C511A6"/>
    <w:rsid w:val="00C5336B"/>
    <w:rsid w:val="00C545E5"/>
    <w:rsid w:val="00C54778"/>
    <w:rsid w:val="00C57596"/>
    <w:rsid w:val="00C60840"/>
    <w:rsid w:val="00C61E1A"/>
    <w:rsid w:val="00C622DA"/>
    <w:rsid w:val="00C62CDC"/>
    <w:rsid w:val="00C63C08"/>
    <w:rsid w:val="00C702B2"/>
    <w:rsid w:val="00C7140F"/>
    <w:rsid w:val="00C72727"/>
    <w:rsid w:val="00C73EDF"/>
    <w:rsid w:val="00C756A4"/>
    <w:rsid w:val="00C75D5B"/>
    <w:rsid w:val="00C840E4"/>
    <w:rsid w:val="00C8603D"/>
    <w:rsid w:val="00C928C8"/>
    <w:rsid w:val="00C92AC1"/>
    <w:rsid w:val="00C93619"/>
    <w:rsid w:val="00C94119"/>
    <w:rsid w:val="00C97794"/>
    <w:rsid w:val="00CA03B7"/>
    <w:rsid w:val="00CA1C38"/>
    <w:rsid w:val="00CA2DF6"/>
    <w:rsid w:val="00CA3230"/>
    <w:rsid w:val="00CA334D"/>
    <w:rsid w:val="00CA3FE0"/>
    <w:rsid w:val="00CA583C"/>
    <w:rsid w:val="00CA6D55"/>
    <w:rsid w:val="00CB00A6"/>
    <w:rsid w:val="00CB0C03"/>
    <w:rsid w:val="00CB2039"/>
    <w:rsid w:val="00CB3D1E"/>
    <w:rsid w:val="00CB50FA"/>
    <w:rsid w:val="00CB5357"/>
    <w:rsid w:val="00CB726D"/>
    <w:rsid w:val="00CC1EB8"/>
    <w:rsid w:val="00CC3157"/>
    <w:rsid w:val="00CC55E2"/>
    <w:rsid w:val="00CC695C"/>
    <w:rsid w:val="00CD3B47"/>
    <w:rsid w:val="00CD53E5"/>
    <w:rsid w:val="00CD596E"/>
    <w:rsid w:val="00CD5EDA"/>
    <w:rsid w:val="00CD69E2"/>
    <w:rsid w:val="00CE0E6A"/>
    <w:rsid w:val="00CE6753"/>
    <w:rsid w:val="00CE7A51"/>
    <w:rsid w:val="00CF1586"/>
    <w:rsid w:val="00CF28CB"/>
    <w:rsid w:val="00CF4583"/>
    <w:rsid w:val="00CF462E"/>
    <w:rsid w:val="00CF52EA"/>
    <w:rsid w:val="00CF5C51"/>
    <w:rsid w:val="00CF5DAA"/>
    <w:rsid w:val="00D010F8"/>
    <w:rsid w:val="00D0172D"/>
    <w:rsid w:val="00D023B1"/>
    <w:rsid w:val="00D0362D"/>
    <w:rsid w:val="00D0394B"/>
    <w:rsid w:val="00D054CA"/>
    <w:rsid w:val="00D057F9"/>
    <w:rsid w:val="00D07A5A"/>
    <w:rsid w:val="00D07BD5"/>
    <w:rsid w:val="00D07CE8"/>
    <w:rsid w:val="00D10D33"/>
    <w:rsid w:val="00D14581"/>
    <w:rsid w:val="00D150A8"/>
    <w:rsid w:val="00D1510D"/>
    <w:rsid w:val="00D15F91"/>
    <w:rsid w:val="00D16113"/>
    <w:rsid w:val="00D167F8"/>
    <w:rsid w:val="00D21A60"/>
    <w:rsid w:val="00D221F2"/>
    <w:rsid w:val="00D22A78"/>
    <w:rsid w:val="00D234C4"/>
    <w:rsid w:val="00D26866"/>
    <w:rsid w:val="00D273A3"/>
    <w:rsid w:val="00D27FFE"/>
    <w:rsid w:val="00D3014E"/>
    <w:rsid w:val="00D3207D"/>
    <w:rsid w:val="00D34CFA"/>
    <w:rsid w:val="00D35146"/>
    <w:rsid w:val="00D36086"/>
    <w:rsid w:val="00D41177"/>
    <w:rsid w:val="00D4484C"/>
    <w:rsid w:val="00D45DED"/>
    <w:rsid w:val="00D51666"/>
    <w:rsid w:val="00D51F08"/>
    <w:rsid w:val="00D52312"/>
    <w:rsid w:val="00D52569"/>
    <w:rsid w:val="00D52842"/>
    <w:rsid w:val="00D52918"/>
    <w:rsid w:val="00D5397F"/>
    <w:rsid w:val="00D5421E"/>
    <w:rsid w:val="00D549E0"/>
    <w:rsid w:val="00D54DB9"/>
    <w:rsid w:val="00D5770E"/>
    <w:rsid w:val="00D57803"/>
    <w:rsid w:val="00D6047A"/>
    <w:rsid w:val="00D6053D"/>
    <w:rsid w:val="00D616A5"/>
    <w:rsid w:val="00D677C0"/>
    <w:rsid w:val="00D70648"/>
    <w:rsid w:val="00D708AC"/>
    <w:rsid w:val="00D70C8F"/>
    <w:rsid w:val="00D71336"/>
    <w:rsid w:val="00D721E0"/>
    <w:rsid w:val="00D73DAF"/>
    <w:rsid w:val="00D7593C"/>
    <w:rsid w:val="00D80A65"/>
    <w:rsid w:val="00D81657"/>
    <w:rsid w:val="00D81721"/>
    <w:rsid w:val="00D8765A"/>
    <w:rsid w:val="00D917BD"/>
    <w:rsid w:val="00D91917"/>
    <w:rsid w:val="00D91A06"/>
    <w:rsid w:val="00D91CBF"/>
    <w:rsid w:val="00D92286"/>
    <w:rsid w:val="00D92C1B"/>
    <w:rsid w:val="00D94FC9"/>
    <w:rsid w:val="00D956AD"/>
    <w:rsid w:val="00D95DC2"/>
    <w:rsid w:val="00D9695B"/>
    <w:rsid w:val="00D97A3F"/>
    <w:rsid w:val="00DA3779"/>
    <w:rsid w:val="00DA47CB"/>
    <w:rsid w:val="00DA48C1"/>
    <w:rsid w:val="00DA7A57"/>
    <w:rsid w:val="00DA7D08"/>
    <w:rsid w:val="00DA7D9A"/>
    <w:rsid w:val="00DB299A"/>
    <w:rsid w:val="00DB2D22"/>
    <w:rsid w:val="00DB38BF"/>
    <w:rsid w:val="00DB652E"/>
    <w:rsid w:val="00DC0D7A"/>
    <w:rsid w:val="00DC1FDB"/>
    <w:rsid w:val="00DC6FCC"/>
    <w:rsid w:val="00DC73DB"/>
    <w:rsid w:val="00DD217A"/>
    <w:rsid w:val="00DD360E"/>
    <w:rsid w:val="00DD36D7"/>
    <w:rsid w:val="00DD430E"/>
    <w:rsid w:val="00DD469E"/>
    <w:rsid w:val="00DD7E31"/>
    <w:rsid w:val="00DE2524"/>
    <w:rsid w:val="00DE4BF3"/>
    <w:rsid w:val="00DF0613"/>
    <w:rsid w:val="00DF15A9"/>
    <w:rsid w:val="00DF1D23"/>
    <w:rsid w:val="00DF3C60"/>
    <w:rsid w:val="00DF424A"/>
    <w:rsid w:val="00DF43D2"/>
    <w:rsid w:val="00DF615F"/>
    <w:rsid w:val="00DF6657"/>
    <w:rsid w:val="00E026C6"/>
    <w:rsid w:val="00E03322"/>
    <w:rsid w:val="00E050DA"/>
    <w:rsid w:val="00E05C97"/>
    <w:rsid w:val="00E05E5B"/>
    <w:rsid w:val="00E06527"/>
    <w:rsid w:val="00E0696F"/>
    <w:rsid w:val="00E07751"/>
    <w:rsid w:val="00E10281"/>
    <w:rsid w:val="00E10A1D"/>
    <w:rsid w:val="00E10C67"/>
    <w:rsid w:val="00E11ECB"/>
    <w:rsid w:val="00E13255"/>
    <w:rsid w:val="00E15332"/>
    <w:rsid w:val="00E16CB1"/>
    <w:rsid w:val="00E1762B"/>
    <w:rsid w:val="00E17829"/>
    <w:rsid w:val="00E214E3"/>
    <w:rsid w:val="00E217DD"/>
    <w:rsid w:val="00E2265E"/>
    <w:rsid w:val="00E24BC1"/>
    <w:rsid w:val="00E268C0"/>
    <w:rsid w:val="00E26955"/>
    <w:rsid w:val="00E27318"/>
    <w:rsid w:val="00E302FA"/>
    <w:rsid w:val="00E30BF3"/>
    <w:rsid w:val="00E3211B"/>
    <w:rsid w:val="00E321B8"/>
    <w:rsid w:val="00E327B2"/>
    <w:rsid w:val="00E32DAB"/>
    <w:rsid w:val="00E3301D"/>
    <w:rsid w:val="00E33151"/>
    <w:rsid w:val="00E33F7B"/>
    <w:rsid w:val="00E34752"/>
    <w:rsid w:val="00E34A5B"/>
    <w:rsid w:val="00E35CDA"/>
    <w:rsid w:val="00E36681"/>
    <w:rsid w:val="00E3719C"/>
    <w:rsid w:val="00E4077A"/>
    <w:rsid w:val="00E42EB6"/>
    <w:rsid w:val="00E43083"/>
    <w:rsid w:val="00E4314F"/>
    <w:rsid w:val="00E432AD"/>
    <w:rsid w:val="00E44E17"/>
    <w:rsid w:val="00E47410"/>
    <w:rsid w:val="00E5348B"/>
    <w:rsid w:val="00E54734"/>
    <w:rsid w:val="00E5502B"/>
    <w:rsid w:val="00E57DB3"/>
    <w:rsid w:val="00E60F10"/>
    <w:rsid w:val="00E6192E"/>
    <w:rsid w:val="00E62EE7"/>
    <w:rsid w:val="00E656B3"/>
    <w:rsid w:val="00E662FE"/>
    <w:rsid w:val="00E66A94"/>
    <w:rsid w:val="00E72F1C"/>
    <w:rsid w:val="00E74C0F"/>
    <w:rsid w:val="00E8041B"/>
    <w:rsid w:val="00E80DA9"/>
    <w:rsid w:val="00E81EF4"/>
    <w:rsid w:val="00E846C3"/>
    <w:rsid w:val="00E852A8"/>
    <w:rsid w:val="00E85421"/>
    <w:rsid w:val="00E9024C"/>
    <w:rsid w:val="00E931D5"/>
    <w:rsid w:val="00E94B09"/>
    <w:rsid w:val="00E9579F"/>
    <w:rsid w:val="00E96639"/>
    <w:rsid w:val="00E96F8D"/>
    <w:rsid w:val="00E97D48"/>
    <w:rsid w:val="00EA0AD7"/>
    <w:rsid w:val="00EA0D70"/>
    <w:rsid w:val="00EA0FCD"/>
    <w:rsid w:val="00EA44ED"/>
    <w:rsid w:val="00EA4BC8"/>
    <w:rsid w:val="00EA4BEA"/>
    <w:rsid w:val="00EA4DB3"/>
    <w:rsid w:val="00EB266A"/>
    <w:rsid w:val="00EB2B61"/>
    <w:rsid w:val="00EB4395"/>
    <w:rsid w:val="00EB56DE"/>
    <w:rsid w:val="00EB734E"/>
    <w:rsid w:val="00EC1F99"/>
    <w:rsid w:val="00EC3335"/>
    <w:rsid w:val="00EC540A"/>
    <w:rsid w:val="00EC6467"/>
    <w:rsid w:val="00EC7301"/>
    <w:rsid w:val="00EC7B6F"/>
    <w:rsid w:val="00ED0E98"/>
    <w:rsid w:val="00ED18B3"/>
    <w:rsid w:val="00ED1BFA"/>
    <w:rsid w:val="00ED3A44"/>
    <w:rsid w:val="00ED62E8"/>
    <w:rsid w:val="00ED6970"/>
    <w:rsid w:val="00ED6B92"/>
    <w:rsid w:val="00ED6E71"/>
    <w:rsid w:val="00EE00CA"/>
    <w:rsid w:val="00EE1AE3"/>
    <w:rsid w:val="00EE23F9"/>
    <w:rsid w:val="00EE2C7F"/>
    <w:rsid w:val="00EE3FFB"/>
    <w:rsid w:val="00EE6160"/>
    <w:rsid w:val="00EE61B0"/>
    <w:rsid w:val="00EE7118"/>
    <w:rsid w:val="00EE77B7"/>
    <w:rsid w:val="00EE79E4"/>
    <w:rsid w:val="00EF076B"/>
    <w:rsid w:val="00EF3F6C"/>
    <w:rsid w:val="00EF51F5"/>
    <w:rsid w:val="00EF746B"/>
    <w:rsid w:val="00F0064D"/>
    <w:rsid w:val="00F01174"/>
    <w:rsid w:val="00F01769"/>
    <w:rsid w:val="00F06A81"/>
    <w:rsid w:val="00F10C47"/>
    <w:rsid w:val="00F10EEB"/>
    <w:rsid w:val="00F158FF"/>
    <w:rsid w:val="00F2071E"/>
    <w:rsid w:val="00F20845"/>
    <w:rsid w:val="00F20E21"/>
    <w:rsid w:val="00F24561"/>
    <w:rsid w:val="00F24787"/>
    <w:rsid w:val="00F3032E"/>
    <w:rsid w:val="00F31948"/>
    <w:rsid w:val="00F32384"/>
    <w:rsid w:val="00F335B5"/>
    <w:rsid w:val="00F36AD4"/>
    <w:rsid w:val="00F37C45"/>
    <w:rsid w:val="00F408BD"/>
    <w:rsid w:val="00F41A05"/>
    <w:rsid w:val="00F41A31"/>
    <w:rsid w:val="00F42B7D"/>
    <w:rsid w:val="00F44EE0"/>
    <w:rsid w:val="00F50CFA"/>
    <w:rsid w:val="00F510C7"/>
    <w:rsid w:val="00F52E3B"/>
    <w:rsid w:val="00F5496D"/>
    <w:rsid w:val="00F55D86"/>
    <w:rsid w:val="00F570C5"/>
    <w:rsid w:val="00F57E78"/>
    <w:rsid w:val="00F60017"/>
    <w:rsid w:val="00F612C8"/>
    <w:rsid w:val="00F61EDE"/>
    <w:rsid w:val="00F63AEC"/>
    <w:rsid w:val="00F64CAA"/>
    <w:rsid w:val="00F65BE5"/>
    <w:rsid w:val="00F65DA8"/>
    <w:rsid w:val="00F66DD4"/>
    <w:rsid w:val="00F674A4"/>
    <w:rsid w:val="00F67DEC"/>
    <w:rsid w:val="00F74568"/>
    <w:rsid w:val="00F8012C"/>
    <w:rsid w:val="00F803D1"/>
    <w:rsid w:val="00F83369"/>
    <w:rsid w:val="00F839A5"/>
    <w:rsid w:val="00F83D02"/>
    <w:rsid w:val="00F84532"/>
    <w:rsid w:val="00F85D9D"/>
    <w:rsid w:val="00F86CBD"/>
    <w:rsid w:val="00F8726C"/>
    <w:rsid w:val="00F91FF0"/>
    <w:rsid w:val="00F943EF"/>
    <w:rsid w:val="00F9652F"/>
    <w:rsid w:val="00F96718"/>
    <w:rsid w:val="00FA0B75"/>
    <w:rsid w:val="00FA1CDF"/>
    <w:rsid w:val="00FA2040"/>
    <w:rsid w:val="00FA2B42"/>
    <w:rsid w:val="00FA2C52"/>
    <w:rsid w:val="00FA31A5"/>
    <w:rsid w:val="00FA4A2F"/>
    <w:rsid w:val="00FA5C28"/>
    <w:rsid w:val="00FB0077"/>
    <w:rsid w:val="00FB013B"/>
    <w:rsid w:val="00FB1965"/>
    <w:rsid w:val="00FB3743"/>
    <w:rsid w:val="00FB465D"/>
    <w:rsid w:val="00FB4847"/>
    <w:rsid w:val="00FB5482"/>
    <w:rsid w:val="00FB60B5"/>
    <w:rsid w:val="00FB6229"/>
    <w:rsid w:val="00FB7C2F"/>
    <w:rsid w:val="00FC0119"/>
    <w:rsid w:val="00FC018C"/>
    <w:rsid w:val="00FC0D97"/>
    <w:rsid w:val="00FC2E54"/>
    <w:rsid w:val="00FC351A"/>
    <w:rsid w:val="00FC4DD2"/>
    <w:rsid w:val="00FC5DCA"/>
    <w:rsid w:val="00FC759F"/>
    <w:rsid w:val="00FD02DC"/>
    <w:rsid w:val="00FD05FC"/>
    <w:rsid w:val="00FD2FCB"/>
    <w:rsid w:val="00FD6E64"/>
    <w:rsid w:val="00FE0030"/>
    <w:rsid w:val="00FE03D4"/>
    <w:rsid w:val="00FE38B2"/>
    <w:rsid w:val="00FE48C9"/>
    <w:rsid w:val="00FE58F4"/>
    <w:rsid w:val="00FE6CEC"/>
    <w:rsid w:val="00FEAE22"/>
    <w:rsid w:val="00FF046E"/>
    <w:rsid w:val="0121A50E"/>
    <w:rsid w:val="0134250F"/>
    <w:rsid w:val="01783EF7"/>
    <w:rsid w:val="01C5E811"/>
    <w:rsid w:val="01F21C34"/>
    <w:rsid w:val="021B8266"/>
    <w:rsid w:val="023B8980"/>
    <w:rsid w:val="0271CE9C"/>
    <w:rsid w:val="0274703D"/>
    <w:rsid w:val="02AC7A9A"/>
    <w:rsid w:val="032FDCE0"/>
    <w:rsid w:val="0454AFF7"/>
    <w:rsid w:val="0503FC1F"/>
    <w:rsid w:val="05169D54"/>
    <w:rsid w:val="056D1954"/>
    <w:rsid w:val="05B54F8F"/>
    <w:rsid w:val="063E60D7"/>
    <w:rsid w:val="06A4C35F"/>
    <w:rsid w:val="0716AE1F"/>
    <w:rsid w:val="07400B80"/>
    <w:rsid w:val="07765229"/>
    <w:rsid w:val="07893550"/>
    <w:rsid w:val="0858550B"/>
    <w:rsid w:val="08681682"/>
    <w:rsid w:val="08F76310"/>
    <w:rsid w:val="08FB4973"/>
    <w:rsid w:val="09035558"/>
    <w:rsid w:val="090A35DC"/>
    <w:rsid w:val="094278F0"/>
    <w:rsid w:val="095061CA"/>
    <w:rsid w:val="09685273"/>
    <w:rsid w:val="09EF6D03"/>
    <w:rsid w:val="09FA1EFE"/>
    <w:rsid w:val="0A49F197"/>
    <w:rsid w:val="0AA83B30"/>
    <w:rsid w:val="0BD433C7"/>
    <w:rsid w:val="0BDF2477"/>
    <w:rsid w:val="0C34D918"/>
    <w:rsid w:val="0C36344B"/>
    <w:rsid w:val="0C7F13D5"/>
    <w:rsid w:val="0C924110"/>
    <w:rsid w:val="0CA137B2"/>
    <w:rsid w:val="0D388D83"/>
    <w:rsid w:val="0D8C76CC"/>
    <w:rsid w:val="0D990818"/>
    <w:rsid w:val="0DA34E87"/>
    <w:rsid w:val="0DA81E57"/>
    <w:rsid w:val="0DBCEE5E"/>
    <w:rsid w:val="0DE6BFBF"/>
    <w:rsid w:val="0DFEEA81"/>
    <w:rsid w:val="0E343BAA"/>
    <w:rsid w:val="0F57D15E"/>
    <w:rsid w:val="0F98D00D"/>
    <w:rsid w:val="0FE7CB24"/>
    <w:rsid w:val="104542EB"/>
    <w:rsid w:val="10713F4B"/>
    <w:rsid w:val="10D1AFC1"/>
    <w:rsid w:val="11084E76"/>
    <w:rsid w:val="114DBC1B"/>
    <w:rsid w:val="115979DD"/>
    <w:rsid w:val="11875495"/>
    <w:rsid w:val="12298D61"/>
    <w:rsid w:val="122A6C44"/>
    <w:rsid w:val="1250C77F"/>
    <w:rsid w:val="12625135"/>
    <w:rsid w:val="12B25285"/>
    <w:rsid w:val="13891D1D"/>
    <w:rsid w:val="140BE77F"/>
    <w:rsid w:val="14126C36"/>
    <w:rsid w:val="157E5FC0"/>
    <w:rsid w:val="15D27EFB"/>
    <w:rsid w:val="1608F2D2"/>
    <w:rsid w:val="162985CD"/>
    <w:rsid w:val="16F37915"/>
    <w:rsid w:val="17016152"/>
    <w:rsid w:val="175FC247"/>
    <w:rsid w:val="176252B1"/>
    <w:rsid w:val="179F00A6"/>
    <w:rsid w:val="17A7B4E8"/>
    <w:rsid w:val="183AE8A4"/>
    <w:rsid w:val="18B23A3B"/>
    <w:rsid w:val="18D3B34C"/>
    <w:rsid w:val="192AD689"/>
    <w:rsid w:val="197BFBDE"/>
    <w:rsid w:val="1A3A6493"/>
    <w:rsid w:val="1A55F3AC"/>
    <w:rsid w:val="1A73778A"/>
    <w:rsid w:val="1AAE6485"/>
    <w:rsid w:val="1AB88A9F"/>
    <w:rsid w:val="1AFE1211"/>
    <w:rsid w:val="1B27C42B"/>
    <w:rsid w:val="1B48512D"/>
    <w:rsid w:val="1B8EE0B3"/>
    <w:rsid w:val="1BC4914A"/>
    <w:rsid w:val="1BDC6F60"/>
    <w:rsid w:val="1C87A2EF"/>
    <w:rsid w:val="1CE55763"/>
    <w:rsid w:val="1CF546AF"/>
    <w:rsid w:val="1D11A386"/>
    <w:rsid w:val="1E51D0C2"/>
    <w:rsid w:val="1E6F0189"/>
    <w:rsid w:val="1EFD2615"/>
    <w:rsid w:val="1F24762B"/>
    <w:rsid w:val="202BE27A"/>
    <w:rsid w:val="20EA2FF0"/>
    <w:rsid w:val="2116E82C"/>
    <w:rsid w:val="216B60B7"/>
    <w:rsid w:val="217808BC"/>
    <w:rsid w:val="2259501A"/>
    <w:rsid w:val="229C9792"/>
    <w:rsid w:val="23BC2C6D"/>
    <w:rsid w:val="23CEC272"/>
    <w:rsid w:val="24318F2A"/>
    <w:rsid w:val="2438FA3B"/>
    <w:rsid w:val="2472D8EA"/>
    <w:rsid w:val="2478B4FF"/>
    <w:rsid w:val="24C11B87"/>
    <w:rsid w:val="24C6CBD4"/>
    <w:rsid w:val="2524680B"/>
    <w:rsid w:val="2561C00B"/>
    <w:rsid w:val="2592D8FB"/>
    <w:rsid w:val="261B75D4"/>
    <w:rsid w:val="268DB9A6"/>
    <w:rsid w:val="26B3F5A8"/>
    <w:rsid w:val="26B98E19"/>
    <w:rsid w:val="26BDB733"/>
    <w:rsid w:val="26FD6AEB"/>
    <w:rsid w:val="27191D33"/>
    <w:rsid w:val="273BF9F8"/>
    <w:rsid w:val="27977AD0"/>
    <w:rsid w:val="27CA4F4E"/>
    <w:rsid w:val="280E0244"/>
    <w:rsid w:val="286973D9"/>
    <w:rsid w:val="2875FAF0"/>
    <w:rsid w:val="2891443D"/>
    <w:rsid w:val="289549EE"/>
    <w:rsid w:val="28BDDCAF"/>
    <w:rsid w:val="28DDA0F7"/>
    <w:rsid w:val="29131DB0"/>
    <w:rsid w:val="2939C459"/>
    <w:rsid w:val="29508E7C"/>
    <w:rsid w:val="29EED2C4"/>
    <w:rsid w:val="29F298DD"/>
    <w:rsid w:val="2A046C16"/>
    <w:rsid w:val="2A33A6BD"/>
    <w:rsid w:val="2A4DF69A"/>
    <w:rsid w:val="2A8AF376"/>
    <w:rsid w:val="2B407D16"/>
    <w:rsid w:val="2B409632"/>
    <w:rsid w:val="2B7BA52B"/>
    <w:rsid w:val="2B8468D9"/>
    <w:rsid w:val="2BFAB382"/>
    <w:rsid w:val="2C4EB4BF"/>
    <w:rsid w:val="2C52D044"/>
    <w:rsid w:val="2C5B69BE"/>
    <w:rsid w:val="2C89EF6F"/>
    <w:rsid w:val="2CB62903"/>
    <w:rsid w:val="2D4535D7"/>
    <w:rsid w:val="2D51372A"/>
    <w:rsid w:val="2D624AAE"/>
    <w:rsid w:val="2DB8D544"/>
    <w:rsid w:val="2DB98617"/>
    <w:rsid w:val="2DCCB6AF"/>
    <w:rsid w:val="2E6E95F4"/>
    <w:rsid w:val="2E9AE817"/>
    <w:rsid w:val="2ECFBAAD"/>
    <w:rsid w:val="2F24AB4B"/>
    <w:rsid w:val="2F5F3EDC"/>
    <w:rsid w:val="2F923563"/>
    <w:rsid w:val="2FE04A5C"/>
    <w:rsid w:val="2FF8F7CA"/>
    <w:rsid w:val="308DA65F"/>
    <w:rsid w:val="30D8FCB5"/>
    <w:rsid w:val="30F8D64C"/>
    <w:rsid w:val="3243065F"/>
    <w:rsid w:val="32554105"/>
    <w:rsid w:val="32B86403"/>
    <w:rsid w:val="335433C2"/>
    <w:rsid w:val="339B2502"/>
    <w:rsid w:val="33EF84EE"/>
    <w:rsid w:val="342C7351"/>
    <w:rsid w:val="343E99D2"/>
    <w:rsid w:val="34635D25"/>
    <w:rsid w:val="34642756"/>
    <w:rsid w:val="3485DAC8"/>
    <w:rsid w:val="34D24032"/>
    <w:rsid w:val="34EF91C3"/>
    <w:rsid w:val="35051DBC"/>
    <w:rsid w:val="35949F46"/>
    <w:rsid w:val="369768CB"/>
    <w:rsid w:val="36B72CB4"/>
    <w:rsid w:val="36C353B9"/>
    <w:rsid w:val="36F577C9"/>
    <w:rsid w:val="37508155"/>
    <w:rsid w:val="37764261"/>
    <w:rsid w:val="37A50AD8"/>
    <w:rsid w:val="37B5ACC5"/>
    <w:rsid w:val="3808AE6F"/>
    <w:rsid w:val="38B41667"/>
    <w:rsid w:val="38F483E1"/>
    <w:rsid w:val="39D69675"/>
    <w:rsid w:val="3A73DA79"/>
    <w:rsid w:val="3AA3AFA6"/>
    <w:rsid w:val="3AD44AC2"/>
    <w:rsid w:val="3B2C8437"/>
    <w:rsid w:val="3B57F16F"/>
    <w:rsid w:val="3BA69694"/>
    <w:rsid w:val="3BC8C2AF"/>
    <w:rsid w:val="3BD525C5"/>
    <w:rsid w:val="3BDFEB62"/>
    <w:rsid w:val="3BE82EA6"/>
    <w:rsid w:val="3C1C0F29"/>
    <w:rsid w:val="3C4CE83D"/>
    <w:rsid w:val="3C97C578"/>
    <w:rsid w:val="3CA8F7DB"/>
    <w:rsid w:val="3CCF7D8F"/>
    <w:rsid w:val="3CD7A3AC"/>
    <w:rsid w:val="3CE2E594"/>
    <w:rsid w:val="3D084ACD"/>
    <w:rsid w:val="3D45F489"/>
    <w:rsid w:val="3D562C44"/>
    <w:rsid w:val="3D59B174"/>
    <w:rsid w:val="3DBC7873"/>
    <w:rsid w:val="3E18C19B"/>
    <w:rsid w:val="3E9504F0"/>
    <w:rsid w:val="3EA79FDA"/>
    <w:rsid w:val="3EF4561A"/>
    <w:rsid w:val="3EFFBC64"/>
    <w:rsid w:val="3F3DF393"/>
    <w:rsid w:val="40D1F825"/>
    <w:rsid w:val="40E68C73"/>
    <w:rsid w:val="40EEA536"/>
    <w:rsid w:val="4171D97A"/>
    <w:rsid w:val="419B6455"/>
    <w:rsid w:val="41B4C922"/>
    <w:rsid w:val="41BD7329"/>
    <w:rsid w:val="41E47AB2"/>
    <w:rsid w:val="42319C5A"/>
    <w:rsid w:val="425D124A"/>
    <w:rsid w:val="427D0938"/>
    <w:rsid w:val="42EF481E"/>
    <w:rsid w:val="431105B3"/>
    <w:rsid w:val="4331CEC8"/>
    <w:rsid w:val="4364D374"/>
    <w:rsid w:val="4366D689"/>
    <w:rsid w:val="43D2696D"/>
    <w:rsid w:val="4439C892"/>
    <w:rsid w:val="44600EF4"/>
    <w:rsid w:val="449F5730"/>
    <w:rsid w:val="4500CDB3"/>
    <w:rsid w:val="45A8B21A"/>
    <w:rsid w:val="45F1D862"/>
    <w:rsid w:val="45F43325"/>
    <w:rsid w:val="466C1C8B"/>
    <w:rsid w:val="46758B85"/>
    <w:rsid w:val="46AB88A8"/>
    <w:rsid w:val="46EF6A4B"/>
    <w:rsid w:val="4779360C"/>
    <w:rsid w:val="47A77131"/>
    <w:rsid w:val="48A17105"/>
    <w:rsid w:val="49217674"/>
    <w:rsid w:val="492402A2"/>
    <w:rsid w:val="4A700F04"/>
    <w:rsid w:val="4A9493EC"/>
    <w:rsid w:val="4A94DCCD"/>
    <w:rsid w:val="4AB93145"/>
    <w:rsid w:val="4AC5445A"/>
    <w:rsid w:val="4B4EC8CC"/>
    <w:rsid w:val="4BB95BA9"/>
    <w:rsid w:val="4C1E2819"/>
    <w:rsid w:val="4C2EBD4F"/>
    <w:rsid w:val="4C3CDBE0"/>
    <w:rsid w:val="4C3DA5BC"/>
    <w:rsid w:val="4C71D8A5"/>
    <w:rsid w:val="4C807D4D"/>
    <w:rsid w:val="4C82DF1D"/>
    <w:rsid w:val="4C9219AD"/>
    <w:rsid w:val="4CADEF20"/>
    <w:rsid w:val="4CC11782"/>
    <w:rsid w:val="4CEBAFAE"/>
    <w:rsid w:val="4D57FAAD"/>
    <w:rsid w:val="4D78209D"/>
    <w:rsid w:val="4DCB5BB2"/>
    <w:rsid w:val="4E2DC044"/>
    <w:rsid w:val="4E4CA333"/>
    <w:rsid w:val="4E942C93"/>
    <w:rsid w:val="4EC6F4B1"/>
    <w:rsid w:val="4ED023F9"/>
    <w:rsid w:val="4EFA06E2"/>
    <w:rsid w:val="4F21E747"/>
    <w:rsid w:val="4F666815"/>
    <w:rsid w:val="4FC1BF13"/>
    <w:rsid w:val="4FE6A9AE"/>
    <w:rsid w:val="4FF8D780"/>
    <w:rsid w:val="501110B9"/>
    <w:rsid w:val="5030C4F5"/>
    <w:rsid w:val="503DC55B"/>
    <w:rsid w:val="506B31B0"/>
    <w:rsid w:val="50AB698A"/>
    <w:rsid w:val="50C7DCE1"/>
    <w:rsid w:val="50EE2B92"/>
    <w:rsid w:val="51039F5D"/>
    <w:rsid w:val="516B4CD3"/>
    <w:rsid w:val="51AC92A9"/>
    <w:rsid w:val="51F51ABA"/>
    <w:rsid w:val="52AC2B78"/>
    <w:rsid w:val="52AFC00E"/>
    <w:rsid w:val="53421D48"/>
    <w:rsid w:val="535237F1"/>
    <w:rsid w:val="53537A2A"/>
    <w:rsid w:val="53EB0873"/>
    <w:rsid w:val="546781D7"/>
    <w:rsid w:val="554CFCD4"/>
    <w:rsid w:val="55B68AFF"/>
    <w:rsid w:val="55D6B95A"/>
    <w:rsid w:val="56B2A99E"/>
    <w:rsid w:val="56FA59DD"/>
    <w:rsid w:val="578C8419"/>
    <w:rsid w:val="57C0582C"/>
    <w:rsid w:val="57CEC488"/>
    <w:rsid w:val="57DEF8EA"/>
    <w:rsid w:val="58ABC317"/>
    <w:rsid w:val="58CB9919"/>
    <w:rsid w:val="58E304E6"/>
    <w:rsid w:val="58E4D1B8"/>
    <w:rsid w:val="5901EC91"/>
    <w:rsid w:val="59C5DC95"/>
    <w:rsid w:val="5ACA2686"/>
    <w:rsid w:val="5B5B2CEA"/>
    <w:rsid w:val="5BB37623"/>
    <w:rsid w:val="5BD016CE"/>
    <w:rsid w:val="5C41024D"/>
    <w:rsid w:val="5C77EDC0"/>
    <w:rsid w:val="5CBB0A67"/>
    <w:rsid w:val="5E97030E"/>
    <w:rsid w:val="5EAA8327"/>
    <w:rsid w:val="5EB61494"/>
    <w:rsid w:val="5EE05B93"/>
    <w:rsid w:val="5EEB5EAA"/>
    <w:rsid w:val="5F057428"/>
    <w:rsid w:val="5F606807"/>
    <w:rsid w:val="5F896DCA"/>
    <w:rsid w:val="5F9B8017"/>
    <w:rsid w:val="5FDBD87F"/>
    <w:rsid w:val="60B959B7"/>
    <w:rsid w:val="615C1C25"/>
    <w:rsid w:val="6166C567"/>
    <w:rsid w:val="62289D65"/>
    <w:rsid w:val="623424B4"/>
    <w:rsid w:val="625E443E"/>
    <w:rsid w:val="62DCD0C2"/>
    <w:rsid w:val="632DF5D9"/>
    <w:rsid w:val="63392506"/>
    <w:rsid w:val="63412085"/>
    <w:rsid w:val="634449B4"/>
    <w:rsid w:val="634FDDC7"/>
    <w:rsid w:val="63AE313A"/>
    <w:rsid w:val="63D861A7"/>
    <w:rsid w:val="63E78DC2"/>
    <w:rsid w:val="6419C72D"/>
    <w:rsid w:val="643FAE85"/>
    <w:rsid w:val="64F3C0AD"/>
    <w:rsid w:val="651C0636"/>
    <w:rsid w:val="651EBEDD"/>
    <w:rsid w:val="65909201"/>
    <w:rsid w:val="660850D6"/>
    <w:rsid w:val="66830F52"/>
    <w:rsid w:val="66A07590"/>
    <w:rsid w:val="67013A6A"/>
    <w:rsid w:val="670D2160"/>
    <w:rsid w:val="672D5A19"/>
    <w:rsid w:val="67510A8F"/>
    <w:rsid w:val="68064451"/>
    <w:rsid w:val="68593EDC"/>
    <w:rsid w:val="6882AB3D"/>
    <w:rsid w:val="68D1F745"/>
    <w:rsid w:val="698B3DE9"/>
    <w:rsid w:val="69A4B96B"/>
    <w:rsid w:val="6A41FD2B"/>
    <w:rsid w:val="6A722C2E"/>
    <w:rsid w:val="6B0B3DD0"/>
    <w:rsid w:val="6B52FE20"/>
    <w:rsid w:val="6C1EA159"/>
    <w:rsid w:val="6CA8C912"/>
    <w:rsid w:val="6CC5AA40"/>
    <w:rsid w:val="6CD78A32"/>
    <w:rsid w:val="6CDD830C"/>
    <w:rsid w:val="6D977A79"/>
    <w:rsid w:val="6DA57181"/>
    <w:rsid w:val="6DE46A3B"/>
    <w:rsid w:val="6E356CAC"/>
    <w:rsid w:val="6E569B9D"/>
    <w:rsid w:val="6E9A5E79"/>
    <w:rsid w:val="6EDB1C36"/>
    <w:rsid w:val="6EF60BC8"/>
    <w:rsid w:val="6F834BCA"/>
    <w:rsid w:val="7016AF73"/>
    <w:rsid w:val="7049BA60"/>
    <w:rsid w:val="708ED268"/>
    <w:rsid w:val="7110463B"/>
    <w:rsid w:val="7126BD29"/>
    <w:rsid w:val="716D6B3A"/>
    <w:rsid w:val="71BEB5B9"/>
    <w:rsid w:val="7217ADFC"/>
    <w:rsid w:val="728CE176"/>
    <w:rsid w:val="7326DBBC"/>
    <w:rsid w:val="73768C99"/>
    <w:rsid w:val="741C89AE"/>
    <w:rsid w:val="748F9739"/>
    <w:rsid w:val="74A9AB5C"/>
    <w:rsid w:val="750F7710"/>
    <w:rsid w:val="7634A247"/>
    <w:rsid w:val="76588544"/>
    <w:rsid w:val="76722865"/>
    <w:rsid w:val="76EF9F38"/>
    <w:rsid w:val="77D246EA"/>
    <w:rsid w:val="781157AF"/>
    <w:rsid w:val="78779E11"/>
    <w:rsid w:val="78972422"/>
    <w:rsid w:val="789A87E0"/>
    <w:rsid w:val="78C417C6"/>
    <w:rsid w:val="78FD32AA"/>
    <w:rsid w:val="790ABBE4"/>
    <w:rsid w:val="791455EA"/>
    <w:rsid w:val="79D92AC0"/>
    <w:rsid w:val="7A50F734"/>
    <w:rsid w:val="7A81C1CB"/>
    <w:rsid w:val="7AF34871"/>
    <w:rsid w:val="7B42614D"/>
    <w:rsid w:val="7B45D033"/>
    <w:rsid w:val="7B8107FC"/>
    <w:rsid w:val="7B9F62AF"/>
    <w:rsid w:val="7BCE28FA"/>
    <w:rsid w:val="7C274ACB"/>
    <w:rsid w:val="7C400D84"/>
    <w:rsid w:val="7C4A0A1C"/>
    <w:rsid w:val="7C9305F8"/>
    <w:rsid w:val="7D3E354A"/>
    <w:rsid w:val="7D6F86D2"/>
    <w:rsid w:val="7D895828"/>
    <w:rsid w:val="7DF57707"/>
    <w:rsid w:val="7E76246C"/>
    <w:rsid w:val="7E80D29A"/>
    <w:rsid w:val="7E90AC64"/>
    <w:rsid w:val="7EEA1A49"/>
    <w:rsid w:val="7F00A6AD"/>
    <w:rsid w:val="7F20186E"/>
    <w:rsid w:val="7F237A1A"/>
    <w:rsid w:val="7F589CFD"/>
    <w:rsid w:val="7FC7B465"/>
    <w:rsid w:val="7FDD805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E6411573-4558-470D-A688-950B5AA27E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6A07590"/>
    <w:pPr>
      <w:spacing w:after="0"/>
    </w:pPr>
    <w:rPr>
      <w:rFonts w:ascii="Arial" w:eastAsia="Times New Roman" w:hAnsi="Arial" w:cs="Times New Roman"/>
      <w:sz w:val="20"/>
      <w:szCs w:val="20"/>
      <w:lang w:val="en-US"/>
    </w:rPr>
  </w:style>
  <w:style w:type="paragraph" w:styleId="Heading1">
    <w:name w:val="heading 1"/>
    <w:basedOn w:val="Normal"/>
    <w:next w:val="Normal"/>
    <w:link w:val="Heading1Char"/>
    <w:uiPriority w:val="1"/>
    <w:qFormat/>
    <w:rsid w:val="7FC7B465"/>
    <w:pPr>
      <w:pageBreakBefore/>
      <w:numPr>
        <w:numId w:val="4"/>
      </w:numPr>
      <w:spacing w:before="120" w:after="60"/>
      <w:outlineLvl w:val="0"/>
    </w:pPr>
    <w:rPr>
      <w:rFonts w:eastAsiaTheme="majorEastAsia" w:cstheme="majorBidi"/>
      <w:b/>
      <w:bCs/>
      <w:sz w:val="32"/>
      <w:szCs w:val="32"/>
      <w:lang w:val="en-GB"/>
    </w:rPr>
  </w:style>
  <w:style w:type="paragraph" w:styleId="Heading2">
    <w:name w:val="heading 2"/>
    <w:basedOn w:val="Normal"/>
    <w:next w:val="Normal"/>
    <w:link w:val="Heading2Char"/>
    <w:uiPriority w:val="1"/>
    <w:unhideWhenUsed/>
    <w:qFormat/>
    <w:rsid w:val="0121A50E"/>
    <w:pPr>
      <w:numPr>
        <w:ilvl w:val="1"/>
        <w:numId w:val="4"/>
      </w:numPr>
      <w:tabs>
        <w:tab w:val="num" w:pos="709"/>
      </w:tabs>
      <w:spacing w:before="120" w:after="60"/>
      <w:ind w:left="709"/>
      <w:outlineLvl w:val="1"/>
    </w:pPr>
    <w:rPr>
      <w:rFonts w:eastAsiaTheme="majorEastAsia" w:cstheme="majorBidi"/>
      <w:b/>
      <w:bCs/>
      <w:sz w:val="24"/>
      <w:szCs w:val="24"/>
      <w:lang w:val="en-GB"/>
    </w:rPr>
  </w:style>
  <w:style w:type="paragraph" w:styleId="Heading3">
    <w:name w:val="heading 3"/>
    <w:basedOn w:val="Normal"/>
    <w:next w:val="Normal"/>
    <w:link w:val="Heading3Char"/>
    <w:uiPriority w:val="1"/>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3243065F"/>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unhideWhenUsed/>
    <w:qFormat/>
    <w:rsid w:val="3243065F"/>
    <w:pPr>
      <w:keepNext/>
      <w:keepLines/>
      <w:spacing w:before="40"/>
      <w:outlineLvl w:val="5"/>
    </w:pPr>
    <w:rPr>
      <w:rFonts w:asciiTheme="majorHAnsi" w:eastAsiaTheme="majorEastAsia" w:hAnsiTheme="majorHAnsi" w:cstheme="majorBidi"/>
      <w:color w:val="243F60"/>
    </w:rPr>
  </w:style>
  <w:style w:type="paragraph" w:styleId="Heading7">
    <w:name w:val="heading 7"/>
    <w:basedOn w:val="Normal"/>
    <w:next w:val="Normal"/>
    <w:link w:val="Heading7Char"/>
    <w:uiPriority w:val="9"/>
    <w:unhideWhenUsed/>
    <w:qFormat/>
    <w:rsid w:val="3243065F"/>
    <w:pPr>
      <w:keepNext/>
      <w:keepLines/>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unhideWhenUsed/>
    <w:qFormat/>
    <w:rsid w:val="3243065F"/>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3243065F"/>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42EB6"/>
    <w:rPr>
      <w:rFonts w:ascii="Arial" w:eastAsiaTheme="majorEastAsia" w:hAnsi="Arial" w:cstheme="majorBidi"/>
      <w:b/>
      <w:bCs/>
      <w:sz w:val="32"/>
      <w:szCs w:val="32"/>
      <w:lang w:val="en-GB"/>
    </w:rPr>
  </w:style>
  <w:style w:type="character" w:customStyle="1" w:styleId="Heading2Char">
    <w:name w:val="Heading 2 Char"/>
    <w:basedOn w:val="DefaultParagraphFont"/>
    <w:link w:val="Heading2"/>
    <w:uiPriority w:val="1"/>
    <w:rsid w:val="00E42EB6"/>
    <w:rPr>
      <w:rFonts w:ascii="Arial" w:eastAsiaTheme="majorEastAsia" w:hAnsi="Arial" w:cstheme="majorBidi"/>
      <w:b/>
      <w:bCs/>
      <w:sz w:val="24"/>
      <w:szCs w:val="24"/>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uiPriority w:val="1"/>
    <w:rsid w:val="00B01BF3"/>
    <w:pPr>
      <w:spacing w:before="60" w:after="60"/>
    </w:pPr>
    <w:rPr>
      <w:sz w:val="18"/>
    </w:rPr>
  </w:style>
  <w:style w:type="paragraph" w:customStyle="1" w:styleId="tabelheader">
    <w:name w:val="tabel header"/>
    <w:basedOn w:val="Normal"/>
    <w:uiPriority w:val="1"/>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5F9B8017"/>
    <w:pPr>
      <w:spacing w:beforeAutospacing="1"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uiPriority w:val="1"/>
    <w:rsid w:val="00B01BF3"/>
    <w:pPr>
      <w:numPr>
        <w:numId w:val="9"/>
      </w:numPr>
      <w:ind w:left="0" w:firstLine="0"/>
    </w:pPr>
  </w:style>
  <w:style w:type="paragraph" w:customStyle="1" w:styleId="Opmaakprofiel11ptCursief">
    <w:name w:val="Opmaakprofiel 11 pt Cursief"/>
    <w:basedOn w:val="Normal"/>
    <w:uiPriority w:val="1"/>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iPriority w:val="1"/>
    <w:unhideWhenUsed/>
    <w:rsid w:val="5F9B8017"/>
    <w:pPr>
      <w:spacing w:before="120" w:after="160"/>
    </w:pPr>
    <w:rPr>
      <w:sz w:val="22"/>
      <w:szCs w:val="22"/>
      <w:lang w:val="en-GB"/>
    </w:rPr>
  </w:style>
  <w:style w:type="character" w:customStyle="1" w:styleId="BodyTextChar">
    <w:name w:val="Body Text Char"/>
    <w:basedOn w:val="DefaultParagraphFont"/>
    <w:link w:val="BodyText"/>
    <w:uiPriority w:val="1"/>
    <w:rsid w:val="00E26955"/>
    <w:rPr>
      <w:rFonts w:ascii="Arial" w:eastAsia="Times New Roman" w:hAnsi="Arial" w:cs="Times New Roman"/>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hAnsi="Tahoma"/>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 w:type="paragraph" w:styleId="ListParagraph">
    <w:name w:val="List Paragraph"/>
    <w:basedOn w:val="Normal"/>
    <w:uiPriority w:val="34"/>
    <w:qFormat/>
    <w:rsid w:val="00A20373"/>
    <w:pPr>
      <w:ind w:left="720"/>
      <w:contextualSpacing/>
    </w:pPr>
  </w:style>
  <w:style w:type="character" w:styleId="UnresolvedMention">
    <w:name w:val="Unresolved Mention"/>
    <w:basedOn w:val="DefaultParagraphFont"/>
    <w:uiPriority w:val="99"/>
    <w:semiHidden/>
    <w:unhideWhenUsed/>
    <w:rsid w:val="00564193"/>
    <w:rPr>
      <w:color w:val="605E5C"/>
      <w:shd w:val="clear" w:color="auto" w:fill="E1DFDD"/>
    </w:rPr>
  </w:style>
  <w:style w:type="paragraph" w:styleId="Title">
    <w:name w:val="Title"/>
    <w:basedOn w:val="Normal"/>
    <w:next w:val="Normal"/>
    <w:link w:val="TitleChar"/>
    <w:uiPriority w:val="10"/>
    <w:qFormat/>
    <w:rsid w:val="009A2111"/>
    <w:pPr>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9A2111"/>
    <w:rPr>
      <w:rFonts w:asciiTheme="majorHAnsi" w:eastAsiaTheme="majorEastAsia" w:hAnsiTheme="majorHAnsi" w:cstheme="majorBidi"/>
      <w:sz w:val="56"/>
      <w:szCs w:val="56"/>
      <w:lang w:val="en-US"/>
    </w:rPr>
  </w:style>
  <w:style w:type="paragraph" w:styleId="Subtitle">
    <w:name w:val="Subtitle"/>
    <w:basedOn w:val="Normal"/>
    <w:next w:val="Normal"/>
    <w:link w:val="SubtitleChar"/>
    <w:uiPriority w:val="11"/>
    <w:qFormat/>
    <w:rsid w:val="009A2111"/>
    <w:rPr>
      <w:rFonts w:eastAsiaTheme="minorEastAsia"/>
      <w:color w:val="5A5A5A"/>
    </w:rPr>
  </w:style>
  <w:style w:type="character" w:customStyle="1" w:styleId="SubtitleChar">
    <w:name w:val="Subtitle Char"/>
    <w:basedOn w:val="DefaultParagraphFont"/>
    <w:link w:val="Subtitle"/>
    <w:uiPriority w:val="11"/>
    <w:rsid w:val="009A2111"/>
    <w:rPr>
      <w:rFonts w:ascii="Arial" w:eastAsiaTheme="minorEastAsia" w:hAnsi="Arial" w:cs="Times New Roman"/>
      <w:color w:val="5A5A5A"/>
      <w:sz w:val="20"/>
      <w:szCs w:val="20"/>
      <w:lang w:val="en-US"/>
    </w:rPr>
  </w:style>
  <w:style w:type="paragraph" w:styleId="Quote">
    <w:name w:val="Quote"/>
    <w:basedOn w:val="Normal"/>
    <w:next w:val="Normal"/>
    <w:link w:val="QuoteChar"/>
    <w:uiPriority w:val="29"/>
    <w:qFormat/>
    <w:rsid w:val="009A2111"/>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A2111"/>
    <w:rPr>
      <w:rFonts w:ascii="Arial" w:eastAsia="Times New Roman" w:hAnsi="Arial" w:cs="Times New Roman"/>
      <w:i/>
      <w:iCs/>
      <w:color w:val="404040" w:themeColor="text1" w:themeTint="BF"/>
      <w:sz w:val="20"/>
      <w:szCs w:val="20"/>
      <w:lang w:val="en-US"/>
    </w:rPr>
  </w:style>
  <w:style w:type="paragraph" w:styleId="IntenseQuote">
    <w:name w:val="Intense Quote"/>
    <w:basedOn w:val="Normal"/>
    <w:next w:val="Normal"/>
    <w:link w:val="IntenseQuoteChar"/>
    <w:uiPriority w:val="30"/>
    <w:qFormat/>
    <w:rsid w:val="009A2111"/>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9A2111"/>
    <w:rPr>
      <w:rFonts w:ascii="Arial" w:eastAsia="Times New Roman" w:hAnsi="Arial" w:cs="Times New Roman"/>
      <w:i/>
      <w:iCs/>
      <w:color w:val="4F81BD" w:themeColor="accent1"/>
      <w:sz w:val="20"/>
      <w:szCs w:val="20"/>
      <w:lang w:val="en-US"/>
    </w:rPr>
  </w:style>
  <w:style w:type="paragraph" w:styleId="EndnoteText">
    <w:name w:val="endnote text"/>
    <w:basedOn w:val="Normal"/>
    <w:link w:val="EndnoteTextChar"/>
    <w:uiPriority w:val="99"/>
    <w:semiHidden/>
    <w:unhideWhenUsed/>
    <w:rsid w:val="009A2111"/>
  </w:style>
  <w:style w:type="character" w:customStyle="1" w:styleId="EndnoteTextChar">
    <w:name w:val="Endnote Text Char"/>
    <w:basedOn w:val="DefaultParagraphFont"/>
    <w:link w:val="EndnoteText"/>
    <w:uiPriority w:val="99"/>
    <w:semiHidden/>
    <w:rsid w:val="009A2111"/>
    <w:rPr>
      <w:rFonts w:ascii="Arial" w:eastAsia="Times New Roman" w:hAnsi="Arial" w:cs="Times New Roman"/>
      <w:sz w:val="20"/>
      <w:szCs w:val="20"/>
      <w:lang w:val="en-US"/>
    </w:rPr>
  </w:style>
  <w:style w:type="paragraph" w:styleId="FootnoteText">
    <w:name w:val="footnote text"/>
    <w:basedOn w:val="Normal"/>
    <w:link w:val="FootnoteTextChar"/>
    <w:uiPriority w:val="99"/>
    <w:semiHidden/>
    <w:unhideWhenUsed/>
    <w:rsid w:val="009A2111"/>
  </w:style>
  <w:style w:type="character" w:customStyle="1" w:styleId="FootnoteTextChar">
    <w:name w:val="Footnote Text Char"/>
    <w:basedOn w:val="DefaultParagraphFont"/>
    <w:link w:val="FootnoteText"/>
    <w:uiPriority w:val="99"/>
    <w:semiHidden/>
    <w:rsid w:val="009A2111"/>
    <w:rPr>
      <w:rFonts w:ascii="Arial" w:eastAsia="Times New Roman" w:hAnsi="Arial" w:cs="Times New Roman"/>
      <w:sz w:val="20"/>
      <w:szCs w:val="20"/>
      <w:lang w:val="en-US"/>
    </w:rPr>
  </w:style>
  <w:style w:type="character" w:customStyle="1" w:styleId="Heading5Char">
    <w:name w:val="Heading 5 Char"/>
    <w:basedOn w:val="DefaultParagraphFont"/>
    <w:link w:val="Heading5"/>
    <w:uiPriority w:val="9"/>
    <w:rsid w:val="009A2111"/>
    <w:rPr>
      <w:rFonts w:asciiTheme="majorHAnsi" w:eastAsiaTheme="majorEastAsia" w:hAnsiTheme="majorHAnsi" w:cstheme="majorBidi"/>
      <w:color w:val="365F91" w:themeColor="accent1" w:themeShade="BF"/>
      <w:sz w:val="20"/>
      <w:szCs w:val="20"/>
      <w:lang w:val="en-US"/>
    </w:rPr>
  </w:style>
  <w:style w:type="paragraph" w:styleId="TOC3">
    <w:name w:val="toc 3"/>
    <w:basedOn w:val="Normal"/>
    <w:next w:val="Normal"/>
    <w:uiPriority w:val="39"/>
    <w:unhideWhenUsed/>
    <w:rsid w:val="3243065F"/>
    <w:pPr>
      <w:spacing w:after="100"/>
      <w:ind w:left="440"/>
    </w:pPr>
  </w:style>
  <w:style w:type="paragraph" w:styleId="TOC4">
    <w:name w:val="toc 4"/>
    <w:basedOn w:val="Normal"/>
    <w:next w:val="Normal"/>
    <w:uiPriority w:val="39"/>
    <w:unhideWhenUsed/>
    <w:rsid w:val="3243065F"/>
    <w:pPr>
      <w:spacing w:after="100"/>
      <w:ind w:left="660"/>
    </w:pPr>
  </w:style>
  <w:style w:type="paragraph" w:styleId="TOC5">
    <w:name w:val="toc 5"/>
    <w:basedOn w:val="Normal"/>
    <w:next w:val="Normal"/>
    <w:uiPriority w:val="39"/>
    <w:unhideWhenUsed/>
    <w:rsid w:val="3243065F"/>
    <w:pPr>
      <w:spacing w:after="100"/>
      <w:ind w:left="880"/>
    </w:pPr>
  </w:style>
  <w:style w:type="paragraph" w:styleId="TOC6">
    <w:name w:val="toc 6"/>
    <w:basedOn w:val="Normal"/>
    <w:next w:val="Normal"/>
    <w:uiPriority w:val="39"/>
    <w:unhideWhenUsed/>
    <w:rsid w:val="3243065F"/>
    <w:pPr>
      <w:spacing w:after="100"/>
      <w:ind w:left="1100"/>
    </w:pPr>
  </w:style>
  <w:style w:type="paragraph" w:styleId="TOC7">
    <w:name w:val="toc 7"/>
    <w:basedOn w:val="Normal"/>
    <w:next w:val="Normal"/>
    <w:uiPriority w:val="39"/>
    <w:unhideWhenUsed/>
    <w:rsid w:val="3243065F"/>
    <w:pPr>
      <w:spacing w:after="100"/>
      <w:ind w:left="1320"/>
    </w:pPr>
  </w:style>
  <w:style w:type="paragraph" w:styleId="TOC8">
    <w:name w:val="toc 8"/>
    <w:basedOn w:val="Normal"/>
    <w:next w:val="Normal"/>
    <w:uiPriority w:val="39"/>
    <w:unhideWhenUsed/>
    <w:rsid w:val="3243065F"/>
    <w:pPr>
      <w:spacing w:after="100"/>
      <w:ind w:left="1540"/>
    </w:pPr>
  </w:style>
  <w:style w:type="paragraph" w:styleId="TOC9">
    <w:name w:val="toc 9"/>
    <w:basedOn w:val="Normal"/>
    <w:next w:val="Normal"/>
    <w:uiPriority w:val="39"/>
    <w:unhideWhenUsed/>
    <w:rsid w:val="3243065F"/>
    <w:pPr>
      <w:spacing w:after="100"/>
      <w:ind w:left="1760"/>
    </w:pPr>
  </w:style>
  <w:style w:type="character" w:customStyle="1" w:styleId="Heading6Char">
    <w:name w:val="Heading 6 Char"/>
    <w:basedOn w:val="DefaultParagraphFont"/>
    <w:link w:val="Heading6"/>
    <w:uiPriority w:val="9"/>
    <w:rsid w:val="009A2111"/>
    <w:rPr>
      <w:rFonts w:asciiTheme="majorHAnsi" w:eastAsiaTheme="majorEastAsia" w:hAnsiTheme="majorHAnsi" w:cstheme="majorBidi"/>
      <w:color w:val="243F60"/>
      <w:sz w:val="20"/>
      <w:szCs w:val="20"/>
      <w:lang w:val="en-US"/>
    </w:rPr>
  </w:style>
  <w:style w:type="character" w:customStyle="1" w:styleId="Heading7Char">
    <w:name w:val="Heading 7 Char"/>
    <w:basedOn w:val="DefaultParagraphFont"/>
    <w:link w:val="Heading7"/>
    <w:uiPriority w:val="9"/>
    <w:rsid w:val="009A2111"/>
    <w:rPr>
      <w:rFonts w:asciiTheme="majorHAnsi" w:eastAsiaTheme="majorEastAsia" w:hAnsiTheme="majorHAnsi" w:cstheme="majorBidi"/>
      <w:i/>
      <w:iCs/>
      <w:color w:val="243F60"/>
      <w:sz w:val="20"/>
      <w:szCs w:val="20"/>
      <w:lang w:val="en-US"/>
    </w:rPr>
  </w:style>
  <w:style w:type="character" w:customStyle="1" w:styleId="Heading8Char">
    <w:name w:val="Heading 8 Char"/>
    <w:basedOn w:val="DefaultParagraphFont"/>
    <w:link w:val="Heading8"/>
    <w:uiPriority w:val="9"/>
    <w:rsid w:val="009A2111"/>
    <w:rPr>
      <w:rFonts w:asciiTheme="majorHAnsi" w:eastAsiaTheme="majorEastAsia" w:hAnsiTheme="majorHAnsi" w:cstheme="majorBidi"/>
      <w:color w:val="272727"/>
      <w:sz w:val="21"/>
      <w:szCs w:val="21"/>
      <w:lang w:val="en-US"/>
    </w:rPr>
  </w:style>
  <w:style w:type="character" w:customStyle="1" w:styleId="Heading9Char">
    <w:name w:val="Heading 9 Char"/>
    <w:basedOn w:val="DefaultParagraphFont"/>
    <w:link w:val="Heading9"/>
    <w:uiPriority w:val="9"/>
    <w:rsid w:val="009A2111"/>
    <w:rPr>
      <w:rFonts w:asciiTheme="majorHAnsi" w:eastAsiaTheme="majorEastAsia" w:hAnsiTheme="majorHAnsi" w:cstheme="majorBidi"/>
      <w:i/>
      <w:iCs/>
      <w:color w:val="272727"/>
      <w:sz w:val="21"/>
      <w:szCs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3622586">
      <w:bodyDiv w:val="1"/>
      <w:marLeft w:val="0"/>
      <w:marRight w:val="0"/>
      <w:marTop w:val="0"/>
      <w:marBottom w:val="0"/>
      <w:divBdr>
        <w:top w:val="none" w:sz="0" w:space="0" w:color="auto"/>
        <w:left w:val="none" w:sz="0" w:space="0" w:color="auto"/>
        <w:bottom w:val="none" w:sz="0" w:space="0" w:color="auto"/>
        <w:right w:val="none" w:sz="0" w:space="0" w:color="auto"/>
      </w:divBdr>
    </w:div>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nathan.keyaerts@sue.nl" TargetMode="Externa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hyperlink" Target="mailto:m.bouali@student.fontys.nl" TargetMode="External"/><Relationship Id="rId2" Type="http://schemas.openxmlformats.org/officeDocument/2006/relationships/customXml" Target="../customXml/item2.xml"/><Relationship Id="rId16" Type="http://schemas.openxmlformats.org/officeDocument/2006/relationships/hyperlink" Target="mailto:c.kwan@student.fontys.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hyperlink" Target="mailto:a.pieleanu@student.fontys.nl" TargetMode="Externa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b.wildeman@student.fontys.nl"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5efeb53f-368e-40ee-b689-4292586c4672" xsi:nil="true"/>
    <lcf76f155ced4ddcb4097134ff3c332f xmlns="c03cca2a-e633-4e63-b091-9d1f58cb0668">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0D89C408C8AC347B4700EB6918CB969" ma:contentTypeVersion="11" ma:contentTypeDescription="Een nieuw document maken." ma:contentTypeScope="" ma:versionID="12c897fbcd82be7a252f398062eb9676">
  <xsd:schema xmlns:xsd="http://www.w3.org/2001/XMLSchema" xmlns:xs="http://www.w3.org/2001/XMLSchema" xmlns:p="http://schemas.microsoft.com/office/2006/metadata/properties" xmlns:ns2="c03cca2a-e633-4e63-b091-9d1f58cb0668" xmlns:ns3="5efeb53f-368e-40ee-b689-4292586c4672" targetNamespace="http://schemas.microsoft.com/office/2006/metadata/properties" ma:root="true" ma:fieldsID="192046e323a75507f2e6d301ea5dbc1e" ns2:_="" ns3:_="">
    <xsd:import namespace="c03cca2a-e633-4e63-b091-9d1f58cb0668"/>
    <xsd:import namespace="5efeb53f-368e-40ee-b689-4292586c467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3cca2a-e633-4e63-b091-9d1f58cb06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feb53f-368e-40ee-b689-4292586c4672"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0747aca-3564-4da4-9479-98772486cdb9}" ma:internalName="TaxCatchAll" ma:showField="CatchAllData" ma:web="5efeb53f-368e-40ee-b689-4292586c467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2.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 ds:uri="5efeb53f-368e-40ee-b689-4292586c4672"/>
    <ds:schemaRef ds:uri="c03cca2a-e633-4e63-b091-9d1f58cb0668"/>
  </ds:schemaRefs>
</ds:datastoreItem>
</file>

<file path=customXml/itemProps3.xml><?xml version="1.0" encoding="utf-8"?>
<ds:datastoreItem xmlns:ds="http://schemas.openxmlformats.org/officeDocument/2006/customXml" ds:itemID="{8D559B33-4825-405B-ACEB-6F229225D325}">
  <ds:schemaRefs>
    <ds:schemaRef ds:uri="http://schemas.microsoft.com/sharepoint/v3/contenttype/forms"/>
  </ds:schemaRefs>
</ds:datastoreItem>
</file>

<file path=customXml/itemProps4.xml><?xml version="1.0" encoding="utf-8"?>
<ds:datastoreItem xmlns:ds="http://schemas.openxmlformats.org/officeDocument/2006/customXml" ds:itemID="{873C6334-D277-4FAB-A37C-3C6936672F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3cca2a-e633-4e63-b091-9d1f58cb0668"/>
    <ds:schemaRef ds:uri="5efeb53f-368e-40ee-b689-4292586c467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1432</Words>
  <Characters>8164</Characters>
  <Application>Microsoft Office Word</Application>
  <DocSecurity>0</DocSecurity>
  <Lines>68</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9577</CharactersWithSpaces>
  <SharedDoc>false</SharedDoc>
  <HLinks>
    <vt:vector size="150" baseType="variant">
      <vt:variant>
        <vt:i4>6422603</vt:i4>
      </vt:variant>
      <vt:variant>
        <vt:i4>138</vt:i4>
      </vt:variant>
      <vt:variant>
        <vt:i4>0</vt:i4>
      </vt:variant>
      <vt:variant>
        <vt:i4>5</vt:i4>
      </vt:variant>
      <vt:variant>
        <vt:lpwstr>mailto:m.bouali@student.fontys.nl</vt:lpwstr>
      </vt:variant>
      <vt:variant>
        <vt:lpwstr/>
      </vt:variant>
      <vt:variant>
        <vt:i4>1900597</vt:i4>
      </vt:variant>
      <vt:variant>
        <vt:i4>135</vt:i4>
      </vt:variant>
      <vt:variant>
        <vt:i4>0</vt:i4>
      </vt:variant>
      <vt:variant>
        <vt:i4>5</vt:i4>
      </vt:variant>
      <vt:variant>
        <vt:lpwstr>mailto:c.kwan@student.fontys.nl</vt:lpwstr>
      </vt:variant>
      <vt:variant>
        <vt:lpwstr/>
      </vt:variant>
      <vt:variant>
        <vt:i4>720957</vt:i4>
      </vt:variant>
      <vt:variant>
        <vt:i4>132</vt:i4>
      </vt:variant>
      <vt:variant>
        <vt:i4>0</vt:i4>
      </vt:variant>
      <vt:variant>
        <vt:i4>5</vt:i4>
      </vt:variant>
      <vt:variant>
        <vt:lpwstr>mailto:a.pieleanu@student.fontys.nl</vt:lpwstr>
      </vt:variant>
      <vt:variant>
        <vt:lpwstr/>
      </vt:variant>
      <vt:variant>
        <vt:i4>589858</vt:i4>
      </vt:variant>
      <vt:variant>
        <vt:i4>129</vt:i4>
      </vt:variant>
      <vt:variant>
        <vt:i4>0</vt:i4>
      </vt:variant>
      <vt:variant>
        <vt:i4>5</vt:i4>
      </vt:variant>
      <vt:variant>
        <vt:lpwstr>mailto:b.wildeman@student.fontys.nl</vt:lpwstr>
      </vt:variant>
      <vt:variant>
        <vt:lpwstr/>
      </vt:variant>
      <vt:variant>
        <vt:i4>4849717</vt:i4>
      </vt:variant>
      <vt:variant>
        <vt:i4>126</vt:i4>
      </vt:variant>
      <vt:variant>
        <vt:i4>0</vt:i4>
      </vt:variant>
      <vt:variant>
        <vt:i4>5</vt:i4>
      </vt:variant>
      <vt:variant>
        <vt:lpwstr>mailto:nathan.keyaerts@sue.nl</vt:lpwstr>
      </vt:variant>
      <vt:variant>
        <vt:lpwstr/>
      </vt:variant>
      <vt:variant>
        <vt:i4>1114164</vt:i4>
      </vt:variant>
      <vt:variant>
        <vt:i4>116</vt:i4>
      </vt:variant>
      <vt:variant>
        <vt:i4>0</vt:i4>
      </vt:variant>
      <vt:variant>
        <vt:i4>5</vt:i4>
      </vt:variant>
      <vt:variant>
        <vt:lpwstr/>
      </vt:variant>
      <vt:variant>
        <vt:lpwstr>_Toc750843781</vt:lpwstr>
      </vt:variant>
      <vt:variant>
        <vt:i4>2818052</vt:i4>
      </vt:variant>
      <vt:variant>
        <vt:i4>110</vt:i4>
      </vt:variant>
      <vt:variant>
        <vt:i4>0</vt:i4>
      </vt:variant>
      <vt:variant>
        <vt:i4>5</vt:i4>
      </vt:variant>
      <vt:variant>
        <vt:lpwstr/>
      </vt:variant>
      <vt:variant>
        <vt:lpwstr>_Toc1632997180</vt:lpwstr>
      </vt:variant>
      <vt:variant>
        <vt:i4>1048635</vt:i4>
      </vt:variant>
      <vt:variant>
        <vt:i4>104</vt:i4>
      </vt:variant>
      <vt:variant>
        <vt:i4>0</vt:i4>
      </vt:variant>
      <vt:variant>
        <vt:i4>5</vt:i4>
      </vt:variant>
      <vt:variant>
        <vt:lpwstr/>
      </vt:variant>
      <vt:variant>
        <vt:lpwstr>_Toc500689687</vt:lpwstr>
      </vt:variant>
      <vt:variant>
        <vt:i4>2097158</vt:i4>
      </vt:variant>
      <vt:variant>
        <vt:i4>98</vt:i4>
      </vt:variant>
      <vt:variant>
        <vt:i4>0</vt:i4>
      </vt:variant>
      <vt:variant>
        <vt:i4>5</vt:i4>
      </vt:variant>
      <vt:variant>
        <vt:lpwstr/>
      </vt:variant>
      <vt:variant>
        <vt:lpwstr>_Toc1300051465</vt:lpwstr>
      </vt:variant>
      <vt:variant>
        <vt:i4>1048639</vt:i4>
      </vt:variant>
      <vt:variant>
        <vt:i4>92</vt:i4>
      </vt:variant>
      <vt:variant>
        <vt:i4>0</vt:i4>
      </vt:variant>
      <vt:variant>
        <vt:i4>5</vt:i4>
      </vt:variant>
      <vt:variant>
        <vt:lpwstr/>
      </vt:variant>
      <vt:variant>
        <vt:lpwstr>_Toc524571918</vt:lpwstr>
      </vt:variant>
      <vt:variant>
        <vt:i4>1507378</vt:i4>
      </vt:variant>
      <vt:variant>
        <vt:i4>86</vt:i4>
      </vt:variant>
      <vt:variant>
        <vt:i4>0</vt:i4>
      </vt:variant>
      <vt:variant>
        <vt:i4>5</vt:i4>
      </vt:variant>
      <vt:variant>
        <vt:lpwstr/>
      </vt:variant>
      <vt:variant>
        <vt:lpwstr>_Toc789459952</vt:lpwstr>
      </vt:variant>
      <vt:variant>
        <vt:i4>1507382</vt:i4>
      </vt:variant>
      <vt:variant>
        <vt:i4>80</vt:i4>
      </vt:variant>
      <vt:variant>
        <vt:i4>0</vt:i4>
      </vt:variant>
      <vt:variant>
        <vt:i4>5</vt:i4>
      </vt:variant>
      <vt:variant>
        <vt:lpwstr/>
      </vt:variant>
      <vt:variant>
        <vt:lpwstr>_Toc55164467</vt:lpwstr>
      </vt:variant>
      <vt:variant>
        <vt:i4>1507378</vt:i4>
      </vt:variant>
      <vt:variant>
        <vt:i4>74</vt:i4>
      </vt:variant>
      <vt:variant>
        <vt:i4>0</vt:i4>
      </vt:variant>
      <vt:variant>
        <vt:i4>5</vt:i4>
      </vt:variant>
      <vt:variant>
        <vt:lpwstr/>
      </vt:variant>
      <vt:variant>
        <vt:lpwstr>_Toc707767408</vt:lpwstr>
      </vt:variant>
      <vt:variant>
        <vt:i4>2818050</vt:i4>
      </vt:variant>
      <vt:variant>
        <vt:i4>68</vt:i4>
      </vt:variant>
      <vt:variant>
        <vt:i4>0</vt:i4>
      </vt:variant>
      <vt:variant>
        <vt:i4>5</vt:i4>
      </vt:variant>
      <vt:variant>
        <vt:lpwstr/>
      </vt:variant>
      <vt:variant>
        <vt:lpwstr>_Toc1322402578</vt:lpwstr>
      </vt:variant>
      <vt:variant>
        <vt:i4>2097159</vt:i4>
      </vt:variant>
      <vt:variant>
        <vt:i4>62</vt:i4>
      </vt:variant>
      <vt:variant>
        <vt:i4>0</vt:i4>
      </vt:variant>
      <vt:variant>
        <vt:i4>5</vt:i4>
      </vt:variant>
      <vt:variant>
        <vt:lpwstr/>
      </vt:variant>
      <vt:variant>
        <vt:lpwstr>_Toc1370030314</vt:lpwstr>
      </vt:variant>
      <vt:variant>
        <vt:i4>2228224</vt:i4>
      </vt:variant>
      <vt:variant>
        <vt:i4>56</vt:i4>
      </vt:variant>
      <vt:variant>
        <vt:i4>0</vt:i4>
      </vt:variant>
      <vt:variant>
        <vt:i4>5</vt:i4>
      </vt:variant>
      <vt:variant>
        <vt:lpwstr/>
      </vt:variant>
      <vt:variant>
        <vt:lpwstr>_Toc1042894997</vt:lpwstr>
      </vt:variant>
      <vt:variant>
        <vt:i4>2097156</vt:i4>
      </vt:variant>
      <vt:variant>
        <vt:i4>50</vt:i4>
      </vt:variant>
      <vt:variant>
        <vt:i4>0</vt:i4>
      </vt:variant>
      <vt:variant>
        <vt:i4>5</vt:i4>
      </vt:variant>
      <vt:variant>
        <vt:lpwstr/>
      </vt:variant>
      <vt:variant>
        <vt:lpwstr>_Toc1600214434</vt:lpwstr>
      </vt:variant>
      <vt:variant>
        <vt:i4>1507376</vt:i4>
      </vt:variant>
      <vt:variant>
        <vt:i4>44</vt:i4>
      </vt:variant>
      <vt:variant>
        <vt:i4>0</vt:i4>
      </vt:variant>
      <vt:variant>
        <vt:i4>5</vt:i4>
      </vt:variant>
      <vt:variant>
        <vt:lpwstr/>
      </vt:variant>
      <vt:variant>
        <vt:lpwstr>_Toc454780821</vt:lpwstr>
      </vt:variant>
      <vt:variant>
        <vt:i4>2818052</vt:i4>
      </vt:variant>
      <vt:variant>
        <vt:i4>38</vt:i4>
      </vt:variant>
      <vt:variant>
        <vt:i4>0</vt:i4>
      </vt:variant>
      <vt:variant>
        <vt:i4>5</vt:i4>
      </vt:variant>
      <vt:variant>
        <vt:lpwstr/>
      </vt:variant>
      <vt:variant>
        <vt:lpwstr>_Toc1836506755</vt:lpwstr>
      </vt:variant>
      <vt:variant>
        <vt:i4>2228230</vt:i4>
      </vt:variant>
      <vt:variant>
        <vt:i4>32</vt:i4>
      </vt:variant>
      <vt:variant>
        <vt:i4>0</vt:i4>
      </vt:variant>
      <vt:variant>
        <vt:i4>5</vt:i4>
      </vt:variant>
      <vt:variant>
        <vt:lpwstr/>
      </vt:variant>
      <vt:variant>
        <vt:lpwstr>_Toc2005102979</vt:lpwstr>
      </vt:variant>
      <vt:variant>
        <vt:i4>1179698</vt:i4>
      </vt:variant>
      <vt:variant>
        <vt:i4>26</vt:i4>
      </vt:variant>
      <vt:variant>
        <vt:i4>0</vt:i4>
      </vt:variant>
      <vt:variant>
        <vt:i4>5</vt:i4>
      </vt:variant>
      <vt:variant>
        <vt:lpwstr/>
      </vt:variant>
      <vt:variant>
        <vt:lpwstr>_Toc447662753</vt:lpwstr>
      </vt:variant>
      <vt:variant>
        <vt:i4>2031664</vt:i4>
      </vt:variant>
      <vt:variant>
        <vt:i4>20</vt:i4>
      </vt:variant>
      <vt:variant>
        <vt:i4>0</vt:i4>
      </vt:variant>
      <vt:variant>
        <vt:i4>5</vt:i4>
      </vt:variant>
      <vt:variant>
        <vt:lpwstr/>
      </vt:variant>
      <vt:variant>
        <vt:lpwstr>_Toc755872571</vt:lpwstr>
      </vt:variant>
      <vt:variant>
        <vt:i4>2424845</vt:i4>
      </vt:variant>
      <vt:variant>
        <vt:i4>14</vt:i4>
      </vt:variant>
      <vt:variant>
        <vt:i4>0</vt:i4>
      </vt:variant>
      <vt:variant>
        <vt:i4>5</vt:i4>
      </vt:variant>
      <vt:variant>
        <vt:lpwstr/>
      </vt:variant>
      <vt:variant>
        <vt:lpwstr>_Toc1721418520</vt:lpwstr>
      </vt:variant>
      <vt:variant>
        <vt:i4>1835063</vt:i4>
      </vt:variant>
      <vt:variant>
        <vt:i4>8</vt:i4>
      </vt:variant>
      <vt:variant>
        <vt:i4>0</vt:i4>
      </vt:variant>
      <vt:variant>
        <vt:i4>5</vt:i4>
      </vt:variant>
      <vt:variant>
        <vt:lpwstr/>
      </vt:variant>
      <vt:variant>
        <vt:lpwstr>_Toc444579039</vt:lpwstr>
      </vt:variant>
      <vt:variant>
        <vt:i4>3014670</vt:i4>
      </vt:variant>
      <vt:variant>
        <vt:i4>2</vt:i4>
      </vt:variant>
      <vt:variant>
        <vt:i4>0</vt:i4>
      </vt:variant>
      <vt:variant>
        <vt:i4>5</vt:i4>
      </vt:variant>
      <vt:variant>
        <vt:lpwstr/>
      </vt:variant>
      <vt:variant>
        <vt:lpwstr>_Toc1351705883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Meesters, Marcel M.R.J.</dc:creator>
  <cp:keywords/>
  <cp:lastModifiedBy>Pieleanu,Andrei A.</cp:lastModifiedBy>
  <cp:revision>3</cp:revision>
  <cp:lastPrinted>2015-12-15T06:19:00Z</cp:lastPrinted>
  <dcterms:created xsi:type="dcterms:W3CDTF">2024-09-12T13:40:00Z</dcterms:created>
  <dcterms:modified xsi:type="dcterms:W3CDTF">2024-09-12T13:40:00Z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0x010100C0D89C408C8AC347B4700EB6918CB969</vt:lpwstr>
  </property>
  <property fmtid="{D5CDD505-2E9C-101B-9397-08002B2CF9AE}" pid="3" name="MediaServiceImageTags">
    <vt:lpwstr/>
  </property>
</Properties>
</file>