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3C39" w14:textId="77777777" w:rsidR="00833DB2" w:rsidRDefault="00833DB2" w:rsidP="6C563122">
      <w:pPr>
        <w:pStyle w:val="Heading2"/>
        <w:ind w:left="0"/>
        <w:jc w:val="center"/>
        <w:rPr>
          <w:sz w:val="24"/>
          <w:szCs w:val="24"/>
          <w:u w:val="single" w:color="D9D9D9" w:themeColor="background1" w:themeShade="D9"/>
        </w:rPr>
      </w:pPr>
    </w:p>
    <w:p w14:paraId="7A7D8107" w14:textId="77777777" w:rsidR="00D87E22" w:rsidRPr="00221E59" w:rsidRDefault="00D87E22" w:rsidP="00D87E22">
      <w:pPr>
        <w:pStyle w:val="Title"/>
        <w:tabs>
          <w:tab w:val="left" w:pos="9009"/>
        </w:tabs>
        <w:rPr>
          <w:color w:val="333333"/>
          <w:w w:val="95"/>
          <w:sz w:val="32"/>
          <w:szCs w:val="32"/>
          <w:u w:val="none"/>
        </w:rPr>
      </w:pPr>
      <w:bookmarkStart w:id="0" w:name="_Hlk94369012"/>
      <w:bookmarkEnd w:id="0"/>
      <w:r w:rsidRPr="00221E59">
        <w:rPr>
          <w:color w:val="333333"/>
          <w:w w:val="95"/>
          <w:sz w:val="32"/>
          <w:szCs w:val="32"/>
          <w:u w:val="none"/>
        </w:rPr>
        <w:t>PROGRAMACIÓN ORIENTADA A OBJETOS</w:t>
      </w:r>
    </w:p>
    <w:p w14:paraId="726B2AED" w14:textId="77777777" w:rsidR="00D87E22" w:rsidRDefault="00D87E22" w:rsidP="00D87E22">
      <w:pPr>
        <w:pStyle w:val="Heading2"/>
      </w:pPr>
      <w:r>
        <w:t xml:space="preserve">Diseño y Pruebas. Interacción entre objetos. </w:t>
      </w:r>
    </w:p>
    <w:p w14:paraId="1621352D" w14:textId="4D3E846D" w:rsidR="00D87E22" w:rsidRDefault="00D87E22" w:rsidP="00D87E22">
      <w:pPr>
        <w:pStyle w:val="Heading2"/>
      </w:pPr>
      <w:r>
        <w:t xml:space="preserve">2022-1 </w:t>
      </w:r>
    </w:p>
    <w:p w14:paraId="1301B0F4" w14:textId="77777777" w:rsidR="00D87E22" w:rsidRDefault="00D87E22" w:rsidP="00D87E22">
      <w:pPr>
        <w:pStyle w:val="Heading2"/>
      </w:pPr>
      <w:r>
        <w:t>Laboratorio 2</w:t>
      </w:r>
    </w:p>
    <w:p w14:paraId="42EE3D8F" w14:textId="77777777" w:rsidR="00D87E22" w:rsidRDefault="00D87E22" w:rsidP="00D87E22">
      <w:pPr>
        <w:pStyle w:val="Heading2"/>
        <w:rPr>
          <w:w w:val="95"/>
        </w:rPr>
      </w:pPr>
    </w:p>
    <w:p w14:paraId="48BC6446" w14:textId="77777777" w:rsidR="00D87E22" w:rsidRDefault="00D87E22" w:rsidP="00D87E22">
      <w:pPr>
        <w:pStyle w:val="Heading2"/>
        <w:rPr>
          <w:sz w:val="24"/>
          <w:szCs w:val="24"/>
          <w:u w:val="single" w:color="D9D9D9" w:themeColor="background1" w:themeShade="D9"/>
        </w:rPr>
      </w:pPr>
      <w:r w:rsidRPr="6C563122">
        <w:rPr>
          <w:sz w:val="24"/>
          <w:szCs w:val="24"/>
          <w:u w:val="single"/>
        </w:rPr>
        <w:t>Andrés Camilo Oñate Quimbayo, Nicolas Ariza Barbosa</w:t>
      </w:r>
    </w:p>
    <w:p w14:paraId="2B2462B4" w14:textId="0F505BB2" w:rsidR="002441A8" w:rsidRPr="00030BD0" w:rsidRDefault="002441A8" w:rsidP="6C563122">
      <w:pPr>
        <w:pStyle w:val="Heading2"/>
        <w:rPr>
          <w:u w:val="single"/>
        </w:rPr>
      </w:pPr>
    </w:p>
    <w:p w14:paraId="3623CDC5" w14:textId="5F0FD9BC" w:rsidR="002441A8" w:rsidRPr="00030BD0" w:rsidRDefault="2CD340DF" w:rsidP="6C563122">
      <w:pPr>
        <w:pStyle w:val="Heading2"/>
      </w:pPr>
      <w:r w:rsidRPr="6C563122">
        <w:t>A. Conociendo el proyecto</w:t>
      </w:r>
    </w:p>
    <w:p w14:paraId="54D817CB" w14:textId="6688E3A2" w:rsidR="002441A8" w:rsidRPr="00030BD0" w:rsidRDefault="002441A8" w:rsidP="6C563122">
      <w:pPr>
        <w:pStyle w:val="Heading2"/>
      </w:pPr>
    </w:p>
    <w:p w14:paraId="56B4411A" w14:textId="3DDDAF4C" w:rsidR="002441A8" w:rsidRPr="00030BD0" w:rsidRDefault="002441A8" w:rsidP="6C563122">
      <w:pPr>
        <w:pStyle w:val="Heading2"/>
      </w:pPr>
    </w:p>
    <w:p w14:paraId="08BDB8DF" w14:textId="2B4C0A25" w:rsidR="002441A8" w:rsidRPr="00030BD0" w:rsidRDefault="4E8E9A25" w:rsidP="00307EC8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</w:rPr>
      </w:pPr>
      <w:r w:rsidRPr="6C563122">
        <w:t>El proyecto BlueJ “SetCalculator” contiene una construcción parcial del sistema. Revisen el directorio donde se encuentra el proyecto. Describan el contenido considerando los directorios y las extensiones de los archivos.</w:t>
      </w:r>
    </w:p>
    <w:p w14:paraId="1559A046" w14:textId="75C2ADF2" w:rsidR="6C563122" w:rsidRDefault="6C563122" w:rsidP="6C563122"/>
    <w:p w14:paraId="079463BD" w14:textId="4F67C0C3" w:rsidR="4E8E9A25" w:rsidRDefault="4E8E9A25" w:rsidP="6C563122">
      <w:r w:rsidRPr="6C563122">
        <w:t xml:space="preserve">El proyecto contiene archivos con extensiones </w:t>
      </w:r>
      <w:r w:rsidR="636925EE" w:rsidRPr="6C563122">
        <w:t>.</w:t>
      </w:r>
      <w:r w:rsidRPr="6C563122">
        <w:t xml:space="preserve">class, </w:t>
      </w:r>
      <w:r w:rsidR="67FB0039" w:rsidRPr="6C563122">
        <w:t>.</w:t>
      </w:r>
      <w:r w:rsidR="3447A322" w:rsidRPr="6C563122">
        <w:t>java,</w:t>
      </w:r>
      <w:r w:rsidR="2EE17465">
        <w:t xml:space="preserve"> </w:t>
      </w:r>
      <w:r w:rsidR="3B363DC3">
        <w:t>.</w:t>
      </w:r>
      <w:r w:rsidR="2EE17465">
        <w:t xml:space="preserve">ctxt, </w:t>
      </w:r>
      <w:r w:rsidR="7A0E3EDF">
        <w:t>.</w:t>
      </w:r>
      <w:r w:rsidR="2EE17465">
        <w:t xml:space="preserve">bueJ, </w:t>
      </w:r>
      <w:r w:rsidR="6DD0F316">
        <w:t>.</w:t>
      </w:r>
      <w:r w:rsidR="2EE17465">
        <w:t>TXT en el directorio principal, en la carpeta “doc”</w:t>
      </w:r>
      <w:r w:rsidR="07511B15">
        <w:t xml:space="preserve"> hay archivos con extensiones </w:t>
      </w:r>
      <w:r w:rsidR="7B76E429">
        <w:t>.</w:t>
      </w:r>
      <w:r w:rsidR="07511B15">
        <w:t xml:space="preserve">html y </w:t>
      </w:r>
      <w:r w:rsidR="5E390184">
        <w:t>.</w:t>
      </w:r>
      <w:r w:rsidR="07511B15">
        <w:t>txt, en una carpeta contenida p</w:t>
      </w:r>
      <w:r w:rsidR="105FADFC">
        <w:t>or esta última “resources” hay un archivo con extensión .gif</w:t>
      </w:r>
    </w:p>
    <w:p w14:paraId="0E1945A7" w14:textId="53BB9277" w:rsidR="6C563122" w:rsidRDefault="6C563122" w:rsidP="6C563122"/>
    <w:p w14:paraId="62E4FE5E" w14:textId="519BD2CC" w:rsidR="54F53089" w:rsidRDefault="54F53089" w:rsidP="00307EC8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</w:rPr>
      </w:pPr>
      <w:r>
        <w:t>Exploren el proyecto en BlueJ</w:t>
      </w:r>
    </w:p>
    <w:p w14:paraId="087AFFA3" w14:textId="52D6E542" w:rsidR="3DD14095" w:rsidRDefault="3DD14095" w:rsidP="00307EC8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6C563122">
        <w:t xml:space="preserve"> </w:t>
      </w:r>
      <w:r w:rsidR="54F53089" w:rsidRPr="6C563122">
        <w:t>¿Cuántas clases tiene? ¿Cuál es la relación entre ellas?</w:t>
      </w:r>
    </w:p>
    <w:p w14:paraId="4FE18E6C" w14:textId="3062973B" w:rsidR="6C563122" w:rsidRDefault="6C563122" w:rsidP="6C563122"/>
    <w:p w14:paraId="320D3519" w14:textId="1F507D59" w:rsidR="7B0DB6F8" w:rsidRDefault="7B0DB6F8" w:rsidP="6C563122">
      <w:pPr>
        <w:rPr>
          <w:i/>
          <w:iCs/>
        </w:rPr>
      </w:pPr>
      <w:r w:rsidRPr="6C563122">
        <w:t xml:space="preserve">En total se tienen 3 clases </w:t>
      </w:r>
      <w:r w:rsidRPr="6C563122">
        <w:rPr>
          <w:i/>
          <w:iCs/>
        </w:rPr>
        <w:t xml:space="preserve">SetTest, Set y SetCalculator. </w:t>
      </w:r>
      <w:r w:rsidRPr="6C563122">
        <w:t>La relación entre estas clases es</w:t>
      </w:r>
      <w:r w:rsidR="7185DAFB" w:rsidRPr="6C563122">
        <w:t xml:space="preserve"> que tanto como </w:t>
      </w:r>
      <w:r w:rsidR="7185DAFB" w:rsidRPr="6C563122">
        <w:rPr>
          <w:i/>
          <w:iCs/>
        </w:rPr>
        <w:t xml:space="preserve">SetTest </w:t>
      </w:r>
      <w:r w:rsidR="7185DAFB" w:rsidRPr="6C563122">
        <w:t xml:space="preserve">como </w:t>
      </w:r>
      <w:r w:rsidR="7185DAFB" w:rsidRPr="6C563122">
        <w:rPr>
          <w:i/>
          <w:iCs/>
        </w:rPr>
        <w:t>SetCalculator</w:t>
      </w:r>
      <w:r w:rsidR="360D246F" w:rsidRPr="6C563122">
        <w:t xml:space="preserve"> poseen una </w:t>
      </w:r>
      <w:r w:rsidR="5337073C" w:rsidRPr="6C563122">
        <w:t>relación</w:t>
      </w:r>
      <w:r w:rsidR="360D246F" w:rsidRPr="6C563122">
        <w:t xml:space="preserve"> de atributos</w:t>
      </w:r>
      <w:r w:rsidR="66DC5C71" w:rsidRPr="6C563122">
        <w:t xml:space="preserve"> con la clase </w:t>
      </w:r>
      <w:r w:rsidR="66DC5C71" w:rsidRPr="6C563122">
        <w:rPr>
          <w:i/>
          <w:iCs/>
        </w:rPr>
        <w:t xml:space="preserve">Set, </w:t>
      </w:r>
      <w:r w:rsidR="66DC5C71" w:rsidRPr="6C563122">
        <w:t>funcionando esta última como base de para las demás clases en cuanto a las operaciones de conjuntos.</w:t>
      </w:r>
    </w:p>
    <w:p w14:paraId="5B17BA2E" w14:textId="2150CA1D" w:rsidR="6C563122" w:rsidRDefault="6C563122" w:rsidP="6C563122"/>
    <w:p w14:paraId="7176CCFE" w14:textId="38B868EF" w:rsidR="6B1F4497" w:rsidRDefault="6B1F4497" w:rsidP="00307EC8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r w:rsidRPr="6C563122">
        <w:t>¿Cuál es la clase principal para la aplicación? ¿Cómo la reconocen?</w:t>
      </w:r>
    </w:p>
    <w:p w14:paraId="125C02F5" w14:textId="361F7A29" w:rsidR="6C563122" w:rsidRDefault="6C563122" w:rsidP="6C563122"/>
    <w:p w14:paraId="33114440" w14:textId="15567767" w:rsidR="7BEFAB2D" w:rsidRDefault="7BEFAB2D" w:rsidP="6C563122">
      <w:r w:rsidRPr="6C563122">
        <w:t xml:space="preserve">La clase principal es </w:t>
      </w:r>
      <w:r w:rsidR="2CA71593" w:rsidRPr="6C563122">
        <w:t>SetCalculator, dado que es la encargada de realizar las operaciones a fin al propósito de</w:t>
      </w:r>
      <w:r w:rsidR="5080D19F" w:rsidRPr="6C563122">
        <w:t xml:space="preserve"> la aplicación. </w:t>
      </w:r>
    </w:p>
    <w:p w14:paraId="443B6630" w14:textId="3A9FCC25" w:rsidR="6C563122" w:rsidRDefault="6C563122" w:rsidP="6C563122"/>
    <w:p w14:paraId="478E5726" w14:textId="780B97A9" w:rsidR="70566B9C" w:rsidRDefault="70566B9C" w:rsidP="00307EC8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6C563122">
        <w:t>¿Cuáles son las clases “diferentes”? ¿Cuál es su propósito?</w:t>
      </w:r>
    </w:p>
    <w:p w14:paraId="1BB95C72" w14:textId="7C7D8C3E" w:rsidR="6C563122" w:rsidRDefault="6C563122" w:rsidP="6C563122"/>
    <w:p w14:paraId="76B8205D" w14:textId="321FE24E" w:rsidR="215115B9" w:rsidRDefault="215115B9" w:rsidP="6C563122">
      <w:r w:rsidRPr="6C563122">
        <w:t xml:space="preserve">Existe una </w:t>
      </w:r>
      <w:r w:rsidR="718ABE0A" w:rsidRPr="6C563122">
        <w:t>única</w:t>
      </w:r>
      <w:r w:rsidRPr="6C563122">
        <w:t xml:space="preserve"> clase diferente en este proyecto. Dicha clase es </w:t>
      </w:r>
      <w:r w:rsidRPr="6C563122">
        <w:rPr>
          <w:i/>
          <w:iCs/>
        </w:rPr>
        <w:t xml:space="preserve">SetTest </w:t>
      </w:r>
      <w:r w:rsidRPr="6C563122">
        <w:t xml:space="preserve">y </w:t>
      </w:r>
      <w:r w:rsidR="2DCF1E8A" w:rsidRPr="6C563122">
        <w:t>está</w:t>
      </w:r>
      <w:r w:rsidRPr="6C563122">
        <w:t xml:space="preserve"> encargada</w:t>
      </w:r>
      <w:r w:rsidR="44CBF6FD" w:rsidRPr="6C563122">
        <w:t xml:space="preserve"> </w:t>
      </w:r>
      <w:r w:rsidR="33608D4E" w:rsidRPr="6C563122">
        <w:t xml:space="preserve">de </w:t>
      </w:r>
      <w:r w:rsidR="5F8C9308" w:rsidRPr="6C563122">
        <w:t>probar</w:t>
      </w:r>
      <w:r w:rsidR="4B280047" w:rsidRPr="6C563122">
        <w:t xml:space="preserve"> las </w:t>
      </w:r>
      <w:r w:rsidR="5FF9A017" w:rsidRPr="6C563122">
        <w:t>características</w:t>
      </w:r>
      <w:r w:rsidR="4B280047" w:rsidRPr="6C563122">
        <w:t xml:space="preserve"> de la </w:t>
      </w:r>
      <w:r w:rsidR="069D3276" w:rsidRPr="6C563122">
        <w:t xml:space="preserve">clase </w:t>
      </w:r>
      <w:r w:rsidR="069D3276" w:rsidRPr="6C563122">
        <w:rPr>
          <w:i/>
          <w:iCs/>
        </w:rPr>
        <w:t>SetCalculator</w:t>
      </w:r>
      <w:r w:rsidR="58E2A89D" w:rsidRPr="6C563122">
        <w:rPr>
          <w:i/>
          <w:iCs/>
        </w:rPr>
        <w:t xml:space="preserve"> </w:t>
      </w:r>
      <w:r w:rsidR="58E2A89D" w:rsidRPr="6C563122">
        <w:t>con un total de 6 testeos</w:t>
      </w:r>
      <w:r w:rsidR="6660367B" w:rsidRPr="6C563122">
        <w:t>.</w:t>
      </w:r>
    </w:p>
    <w:p w14:paraId="707197D7" w14:textId="1819D04C" w:rsidR="6C563122" w:rsidRDefault="6C563122" w:rsidP="6C563122"/>
    <w:p w14:paraId="055BF45E" w14:textId="2451B25F" w:rsidR="6C563122" w:rsidRDefault="6C563122" w:rsidP="6C563122"/>
    <w:p w14:paraId="2B961E82" w14:textId="46D5EADA" w:rsidR="6C563122" w:rsidRDefault="6C563122" w:rsidP="6C563122"/>
    <w:p w14:paraId="59292F37" w14:textId="37F4089A" w:rsidR="6C563122" w:rsidRDefault="6C563122" w:rsidP="6C563122"/>
    <w:p w14:paraId="5C470695" w14:textId="4EFEDE99" w:rsidR="6C563122" w:rsidRDefault="6C563122" w:rsidP="6C563122"/>
    <w:p w14:paraId="0581CAF9" w14:textId="4BA81CC3" w:rsidR="6C563122" w:rsidRDefault="6C563122" w:rsidP="6C563122"/>
    <w:p w14:paraId="59CDAA6D" w14:textId="593DC4F7" w:rsidR="6C563122" w:rsidRDefault="6C563122" w:rsidP="6C563122"/>
    <w:p w14:paraId="141857FA" w14:textId="2C715E91" w:rsidR="6C563122" w:rsidRDefault="6C563122" w:rsidP="6C563122"/>
    <w:p w14:paraId="6E335EC8" w14:textId="37C813ED" w:rsidR="6C563122" w:rsidRDefault="6C563122" w:rsidP="6C563122"/>
    <w:p w14:paraId="2546E89B" w14:textId="6F4EA787" w:rsidR="6C563122" w:rsidRDefault="6C563122" w:rsidP="6C563122"/>
    <w:p w14:paraId="72E05699" w14:textId="4B8FE225" w:rsidR="6C563122" w:rsidRDefault="6C563122" w:rsidP="6C563122"/>
    <w:p w14:paraId="4A2943DF" w14:textId="3A04F5DF" w:rsidR="6C563122" w:rsidRDefault="6C563122" w:rsidP="6C563122"/>
    <w:p w14:paraId="5C07C976" w14:textId="0E9EF151" w:rsidR="761CF4AF" w:rsidRDefault="761CF4AF" w:rsidP="6C563122">
      <w:r w:rsidRPr="6C563122">
        <w:t xml:space="preserve">Para los </w:t>
      </w:r>
      <w:r w:rsidR="1C655170" w:rsidRPr="6C563122">
        <w:t>siguientes</w:t>
      </w:r>
      <w:r w:rsidRPr="6C563122">
        <w:t xml:space="preserve"> sólo consideren las clases “normales”</w:t>
      </w:r>
    </w:p>
    <w:p w14:paraId="4224A697" w14:textId="064759B2" w:rsidR="6C563122" w:rsidRDefault="6C563122" w:rsidP="6C563122"/>
    <w:p w14:paraId="652B8A9C" w14:textId="3EC0DDE2" w:rsidR="761CF4AF" w:rsidRDefault="761CF4AF" w:rsidP="00307EC8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</w:rPr>
      </w:pPr>
      <w:r w:rsidRPr="6C563122">
        <w:t>Generen y revisen la documentación del proyecto: ¿está completa la documentación de cada clase? (Detallen el estado de documentación de cada clase: encabezado y métodos)</w:t>
      </w:r>
    </w:p>
    <w:p w14:paraId="6BB3D00F" w14:textId="156D0BDC" w:rsidR="6C563122" w:rsidRDefault="6C563122" w:rsidP="6C563122"/>
    <w:p w14:paraId="2163F7EA" w14:textId="3D3FA53A" w:rsidR="3F486D83" w:rsidRDefault="3F486D83" w:rsidP="00307EC8">
      <w:pPr>
        <w:pStyle w:val="ListParagraph"/>
        <w:numPr>
          <w:ilvl w:val="1"/>
          <w:numId w:val="8"/>
        </w:numPr>
        <w:rPr>
          <w:rFonts w:asciiTheme="minorHAnsi" w:eastAsiaTheme="minorEastAsia" w:hAnsiTheme="minorHAnsi" w:cstheme="minorBidi"/>
        </w:rPr>
      </w:pPr>
      <w:r w:rsidRPr="6C563122">
        <w:t>Clase Set:</w:t>
      </w:r>
    </w:p>
    <w:p w14:paraId="355DCCC1" w14:textId="23E963AA" w:rsidR="3F486D83" w:rsidRDefault="3F486D83" w:rsidP="6C563122">
      <w:pPr>
        <w:ind w:left="720" w:firstLine="720"/>
      </w:pPr>
      <w:r w:rsidRPr="6C563122">
        <w:t xml:space="preserve">No </w:t>
      </w:r>
      <w:r w:rsidR="6DF7BDD9" w:rsidRPr="6C563122">
        <w:t xml:space="preserve">tiene documentación en el </w:t>
      </w:r>
      <w:r w:rsidR="763035AB" w:rsidRPr="6C563122">
        <w:t>encabezado</w:t>
      </w:r>
      <w:r w:rsidR="63AA00DE" w:rsidRPr="6C563122">
        <w:t xml:space="preserve"> ni en los </w:t>
      </w:r>
      <w:r w:rsidR="0DEA0978" w:rsidRPr="6C563122">
        <w:t>métodos.</w:t>
      </w:r>
    </w:p>
    <w:p w14:paraId="3F53AA67" w14:textId="62DF9D74" w:rsidR="6C563122" w:rsidRDefault="6C563122" w:rsidP="6C563122">
      <w:pPr>
        <w:ind w:left="720" w:firstLine="720"/>
      </w:pPr>
    </w:p>
    <w:p w14:paraId="72F9C157" w14:textId="627D028B" w:rsidR="03DE859A" w:rsidRDefault="03DE859A" w:rsidP="00307EC8">
      <w:pPr>
        <w:pStyle w:val="ListParagraph"/>
        <w:numPr>
          <w:ilvl w:val="1"/>
          <w:numId w:val="7"/>
        </w:numPr>
        <w:rPr>
          <w:rFonts w:asciiTheme="minorHAnsi" w:eastAsiaTheme="minorEastAsia" w:hAnsiTheme="minorHAnsi" w:cstheme="minorBidi"/>
        </w:rPr>
      </w:pPr>
      <w:r w:rsidRPr="6C563122">
        <w:t>Clase SetCalculator:</w:t>
      </w:r>
    </w:p>
    <w:p w14:paraId="255A73A5" w14:textId="23B33EFC" w:rsidR="6C563122" w:rsidRDefault="44B1752E" w:rsidP="6C563122">
      <w:pPr>
        <w:ind w:left="720"/>
      </w:pPr>
      <w:r w:rsidRPr="6C563122">
        <w:t xml:space="preserve">Encabezado </w:t>
      </w:r>
      <w:r w:rsidR="03DC0F27" w:rsidRPr="6C563122">
        <w:t>documentado</w:t>
      </w:r>
      <w:r w:rsidR="74157984" w:rsidRPr="6C563122">
        <w:t xml:space="preserve">, </w:t>
      </w:r>
      <w:r w:rsidR="1AB8E2BE" w:rsidRPr="6C563122">
        <w:t>métodos sin documentar.</w:t>
      </w:r>
    </w:p>
    <w:p w14:paraId="3C732CDC" w14:textId="5F49FFF1" w:rsidR="03DE859A" w:rsidRDefault="03DE859A" w:rsidP="6C563122">
      <w:pPr>
        <w:ind w:left="720"/>
      </w:pPr>
    </w:p>
    <w:p w14:paraId="1A1BFE25" w14:textId="3FD03B2A" w:rsidR="6C563122" w:rsidRDefault="6C563122" w:rsidP="6C563122"/>
    <w:p w14:paraId="5BC0DBAE" w14:textId="53B3D888" w:rsidR="03A165FE" w:rsidRDefault="03A165FE" w:rsidP="00307EC8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</w:rPr>
      </w:pPr>
      <w:r w:rsidRPr="6C563122">
        <w:t>Revisen las fuentes del proyecto, ¿en qué estado está cada clase? (Detallen el estado de las fuentes considerando: código, documentación y comentarios) ¿Qué son el código, la documentación y los comentarios?</w:t>
      </w:r>
    </w:p>
    <w:p w14:paraId="206E5F36" w14:textId="10CEEBDD" w:rsidR="6C563122" w:rsidRDefault="6C563122" w:rsidP="6C563122"/>
    <w:p w14:paraId="36294612" w14:textId="1014F8B9" w:rsidR="2541BFBC" w:rsidRDefault="2541BFBC" w:rsidP="6C563122">
      <w:r w:rsidRPr="6C563122">
        <w:t xml:space="preserve">El </w:t>
      </w:r>
      <w:r w:rsidRPr="6C563122">
        <w:rPr>
          <w:b/>
          <w:bCs/>
        </w:rPr>
        <w:t xml:space="preserve">código </w:t>
      </w:r>
      <w:r w:rsidRPr="6C563122">
        <w:t>son las instrucciones ordenadas de un programa, l</w:t>
      </w:r>
      <w:r w:rsidR="6C023D08" w:rsidRPr="6C563122">
        <w:t xml:space="preserve">o que determina como se usa y manipula la información en búsqueda de realizar una tarea en específico. </w:t>
      </w:r>
    </w:p>
    <w:p w14:paraId="4753CE24" w14:textId="26E3678F" w:rsidR="6C563122" w:rsidRDefault="6C563122" w:rsidP="6C563122"/>
    <w:p w14:paraId="7A1AEFCC" w14:textId="093F11D5" w:rsidR="6C023D08" w:rsidRDefault="6C023D08" w:rsidP="6C563122">
      <w:r w:rsidRPr="6C563122">
        <w:t xml:space="preserve">La </w:t>
      </w:r>
      <w:r w:rsidRPr="6C563122">
        <w:rPr>
          <w:b/>
          <w:bCs/>
        </w:rPr>
        <w:t xml:space="preserve">Documentación </w:t>
      </w:r>
      <w:r w:rsidRPr="6C563122">
        <w:t xml:space="preserve">es una </w:t>
      </w:r>
      <w:r w:rsidR="4BD8E1C3" w:rsidRPr="6C563122">
        <w:t>descripción</w:t>
      </w:r>
      <w:r w:rsidRPr="6C563122">
        <w:t xml:space="preserve"> detallada </w:t>
      </w:r>
      <w:r w:rsidR="586EED02" w:rsidRPr="6C563122">
        <w:t xml:space="preserve">del </w:t>
      </w:r>
      <w:r w:rsidR="49A87898" w:rsidRPr="6C563122">
        <w:t>código</w:t>
      </w:r>
      <w:r w:rsidR="586EED02" w:rsidRPr="6C563122">
        <w:t xml:space="preserve"> de nuestro programa.</w:t>
      </w:r>
      <w:r w:rsidRPr="6C563122">
        <w:t xml:space="preserve"> </w:t>
      </w:r>
      <w:r w:rsidR="4AC2A0E7" w:rsidRPr="6C563122">
        <w:t>Q</w:t>
      </w:r>
      <w:r w:rsidRPr="6C563122">
        <w:t>ue nos habla sobre las diferentes implementaciones de un programa</w:t>
      </w:r>
      <w:r w:rsidR="3BA175F0" w:rsidRPr="6C563122">
        <w:t xml:space="preserve">, </w:t>
      </w:r>
      <w:r w:rsidR="6D371BDC" w:rsidRPr="6C563122">
        <w:t>parámetros y funciones dentro de la implementación.</w:t>
      </w:r>
    </w:p>
    <w:p w14:paraId="0FCD9022" w14:textId="70D1797C" w:rsidR="6C563122" w:rsidRDefault="6C563122" w:rsidP="6C563122"/>
    <w:p w14:paraId="242F2600" w14:textId="555BC4E9" w:rsidR="6D371BDC" w:rsidRDefault="6D371BDC" w:rsidP="6C563122">
      <w:r w:rsidRPr="6C563122">
        <w:t xml:space="preserve">Los </w:t>
      </w:r>
      <w:r w:rsidRPr="6C563122">
        <w:rPr>
          <w:b/>
          <w:bCs/>
        </w:rPr>
        <w:t xml:space="preserve">comentarios </w:t>
      </w:r>
      <w:r w:rsidRPr="6C563122">
        <w:t xml:space="preserve">son líneas en el código que nos ayudan a describir en </w:t>
      </w:r>
      <w:r w:rsidR="3A77737A" w:rsidRPr="6C563122">
        <w:t>específico</w:t>
      </w:r>
      <w:r w:rsidRPr="6C563122">
        <w:t xml:space="preserve"> que </w:t>
      </w:r>
      <w:r w:rsidR="5A49FB39" w:rsidRPr="6C563122">
        <w:t xml:space="preserve">hace una instrucción en </w:t>
      </w:r>
      <w:r w:rsidR="2AEF5CAB" w:rsidRPr="6C563122">
        <w:t>concreto. Muy útiles a la hora de cubrir lo que la documentación no puede detallar.</w:t>
      </w:r>
    </w:p>
    <w:p w14:paraId="0D9A1AAF" w14:textId="7BF20EB1" w:rsidR="6C563122" w:rsidRDefault="6C563122" w:rsidP="6C563122"/>
    <w:p w14:paraId="78357858" w14:textId="216A2DF6" w:rsidR="5189D46B" w:rsidRDefault="5189D46B" w:rsidP="00307EC8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</w:rPr>
      </w:pPr>
      <w:r w:rsidRPr="6C563122">
        <w:rPr>
          <w:i/>
          <w:iCs/>
        </w:rPr>
        <w:t xml:space="preserve">SetTest </w:t>
      </w:r>
      <w:r w:rsidRPr="6C563122">
        <w:t xml:space="preserve">tiene su </w:t>
      </w:r>
      <w:r w:rsidR="438BD80E" w:rsidRPr="6C563122">
        <w:t>código</w:t>
      </w:r>
      <w:r w:rsidRPr="6C563122">
        <w:t xml:space="preserve"> completo, no posee comentarios ni tampoco posee </w:t>
      </w:r>
      <w:r w:rsidR="3F29D357" w:rsidRPr="6C563122">
        <w:t>documentación</w:t>
      </w:r>
      <w:r w:rsidR="16111DDF" w:rsidRPr="6C563122">
        <w:t xml:space="preserve"> apropiada.</w:t>
      </w:r>
    </w:p>
    <w:p w14:paraId="225B4A81" w14:textId="12E12C67" w:rsidR="6C563122" w:rsidRDefault="6C563122" w:rsidP="6C563122"/>
    <w:p w14:paraId="36C0284D" w14:textId="4777D88E" w:rsidR="37ED516F" w:rsidRDefault="37ED516F" w:rsidP="00307EC8">
      <w:pPr>
        <w:pStyle w:val="ListParagraph"/>
        <w:numPr>
          <w:ilvl w:val="0"/>
          <w:numId w:val="5"/>
        </w:numPr>
      </w:pPr>
      <w:r w:rsidRPr="6C563122">
        <w:rPr>
          <w:i/>
          <w:iCs/>
        </w:rPr>
        <w:t xml:space="preserve">Set </w:t>
      </w:r>
      <w:r w:rsidRPr="6C563122">
        <w:t>en su c</w:t>
      </w:r>
      <w:r w:rsidR="61832FD8" w:rsidRPr="6C563122">
        <w:t>ó</w:t>
      </w:r>
      <w:r w:rsidRPr="6C563122">
        <w:t>digo carece de atributos</w:t>
      </w:r>
      <w:r w:rsidR="340875A9" w:rsidRPr="6C563122">
        <w:t>, no posee comentarios ni tampoco posee documentación apropiada.</w:t>
      </w:r>
    </w:p>
    <w:p w14:paraId="0C90729D" w14:textId="4FBC2C45" w:rsidR="6C563122" w:rsidRDefault="6C563122" w:rsidP="6C563122"/>
    <w:p w14:paraId="0EC47510" w14:textId="09F8F3CC" w:rsidR="70742701" w:rsidRDefault="70742701" w:rsidP="00307EC8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6C563122">
        <w:rPr>
          <w:i/>
          <w:iCs/>
        </w:rPr>
        <w:t xml:space="preserve">SetCalculator </w:t>
      </w:r>
      <w:r w:rsidRPr="6C563122">
        <w:t>en el c</w:t>
      </w:r>
      <w:r w:rsidR="49E43558" w:rsidRPr="6C563122">
        <w:t>ó</w:t>
      </w:r>
      <w:r w:rsidRPr="6C563122">
        <w:t>digo est</w:t>
      </w:r>
      <w:r w:rsidR="28745088" w:rsidRPr="6C563122">
        <w:t>á</w:t>
      </w:r>
      <w:r w:rsidRPr="6C563122">
        <w:t xml:space="preserve"> incompleta ya que </w:t>
      </w:r>
      <w:r w:rsidR="61AA98E4" w:rsidRPr="6C563122">
        <w:t>casi todos sus métodos no realizan operaciones si no que retornan valores por defecto, no posee comentarios ni tampoco posee documentación apropiada.</w:t>
      </w:r>
    </w:p>
    <w:p w14:paraId="77881028" w14:textId="7A9E7E3E" w:rsidR="6C563122" w:rsidRDefault="6C563122" w:rsidP="6C563122"/>
    <w:p w14:paraId="45BA076D" w14:textId="465DE22A" w:rsidR="6C563122" w:rsidRDefault="6C563122" w:rsidP="6C563122"/>
    <w:p w14:paraId="128DACCA" w14:textId="465DE22A" w:rsidR="6C563122" w:rsidRDefault="6C563122" w:rsidP="6C563122"/>
    <w:p w14:paraId="58A802F4" w14:textId="465DE22A" w:rsidR="6C563122" w:rsidRDefault="6C563122" w:rsidP="6C563122"/>
    <w:p w14:paraId="28D6D908" w14:textId="5F65B79E" w:rsidR="6C563122" w:rsidRDefault="6C563122" w:rsidP="6C563122"/>
    <w:p w14:paraId="2F5600B9" w14:textId="4EE5776E" w:rsidR="6C563122" w:rsidRDefault="6C563122" w:rsidP="6C563122"/>
    <w:p w14:paraId="5EE8E0FE" w14:textId="7132FB95" w:rsidR="6C563122" w:rsidRDefault="6C563122" w:rsidP="6C563122"/>
    <w:p w14:paraId="701EE849" w14:textId="095EE226" w:rsidR="6C563122" w:rsidRDefault="6C563122" w:rsidP="6C563122"/>
    <w:p w14:paraId="769F5CFC" w14:textId="32F53FCB" w:rsidR="6C563122" w:rsidRDefault="6C563122" w:rsidP="6C563122"/>
    <w:p w14:paraId="173BEA96" w14:textId="01EDE7F5" w:rsidR="6C563122" w:rsidRDefault="6C563122" w:rsidP="6C563122"/>
    <w:p w14:paraId="2C72811E" w14:textId="5C25A915" w:rsidR="0A07FC62" w:rsidRDefault="0A07FC62" w:rsidP="6C563122">
      <w:pPr>
        <w:pStyle w:val="Heading2"/>
      </w:pPr>
      <w:r w:rsidRPr="6C563122">
        <w:t>B. Ingeniería reversa</w:t>
      </w:r>
    </w:p>
    <w:p w14:paraId="3BEA80C1" w14:textId="39574D3F" w:rsidR="0A07FC62" w:rsidRDefault="0A07FC62" w:rsidP="6C563122">
      <w:pPr>
        <w:pStyle w:val="Heading3"/>
      </w:pPr>
      <w:r w:rsidRPr="6C563122">
        <w:t>MDD MODEL DRIVEN DEVELOPMENT</w:t>
      </w:r>
    </w:p>
    <w:p w14:paraId="56D15F61" w14:textId="55815196" w:rsidR="6C563122" w:rsidRDefault="6C563122" w:rsidP="6C563122"/>
    <w:p w14:paraId="5B55F2FB" w14:textId="446B5EFA" w:rsidR="6C563122" w:rsidRDefault="6C563122" w:rsidP="6C563122"/>
    <w:p w14:paraId="5CD2560A" w14:textId="636B1E88" w:rsidR="0A07FC62" w:rsidRDefault="0A07FC62" w:rsidP="00307EC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C563122">
        <w:t xml:space="preserve"> Realicen el diagrama de clases correspondiente a SetCalculator</w:t>
      </w:r>
    </w:p>
    <w:p w14:paraId="65D1BB7F" w14:textId="640A1246" w:rsidR="6C563122" w:rsidRDefault="6C563122" w:rsidP="6C563122"/>
    <w:p w14:paraId="79E9E84C" w14:textId="7E732C1A" w:rsidR="6A932170" w:rsidRDefault="6A932170" w:rsidP="6C563122">
      <w:pPr>
        <w:jc w:val="center"/>
      </w:pPr>
      <w:r>
        <w:rPr>
          <w:noProof/>
        </w:rPr>
        <w:drawing>
          <wp:inline distT="0" distB="0" distL="0" distR="0" wp14:anchorId="7C111483" wp14:editId="07C539DB">
            <wp:extent cx="4572000" cy="1781175"/>
            <wp:effectExtent l="0" t="0" r="0" b="0"/>
            <wp:docPr id="32247030" name="Imagen 3224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318" w14:textId="6B2C47C3" w:rsidR="6C563122" w:rsidRDefault="6C563122" w:rsidP="6C563122"/>
    <w:p w14:paraId="25866DC4" w14:textId="452CE25C" w:rsidR="5607D1D1" w:rsidRDefault="5607D1D1" w:rsidP="00307EC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C563122">
        <w:t>. ¿Cuál contenedor está definido? Consulte la especificación y el API Java ¿Qué diferencias hay entre el nuevo contenedor y el ArrayList que conocemos?</w:t>
      </w:r>
    </w:p>
    <w:p w14:paraId="36757FA0" w14:textId="193D5A7E" w:rsidR="6C563122" w:rsidRDefault="6C563122" w:rsidP="6C563122"/>
    <w:p w14:paraId="24CF2857" w14:textId="1C2CCE10" w:rsidR="26F3F66B" w:rsidRDefault="26F3F66B" w:rsidP="6C563122">
      <w:r w:rsidRPr="6C563122">
        <w:t>HashMap</w:t>
      </w:r>
      <w:r w:rsidR="74E0F8A3" w:rsidRPr="6C563122">
        <w:t>:</w:t>
      </w:r>
    </w:p>
    <w:p w14:paraId="1B658232" w14:textId="2D6F2557" w:rsidR="6C563122" w:rsidRDefault="6C563122" w:rsidP="6C563122"/>
    <w:p w14:paraId="34AAD84D" w14:textId="5D3CFD4B" w:rsidR="74E0F8A3" w:rsidRDefault="74E0F8A3" w:rsidP="6C563122">
      <w:pPr>
        <w:rPr>
          <w:color w:val="474747"/>
          <w:sz w:val="21"/>
          <w:szCs w:val="21"/>
        </w:rPr>
      </w:pPr>
      <w:r w:rsidRPr="6C563122">
        <w:t xml:space="preserve">“Hash table based implementation of the Map interface. This implementation </w:t>
      </w:r>
      <w:r>
        <w:tab/>
      </w:r>
      <w:r w:rsidRPr="6C563122">
        <w:t xml:space="preserve">provides all of the optional map operations, and permits null values and </w:t>
      </w:r>
      <w:r>
        <w:tab/>
      </w:r>
      <w:r>
        <w:tab/>
      </w:r>
      <w:r w:rsidRPr="6C563122">
        <w:t xml:space="preserve">the null key. (The HashMap class is roughly equivalent to Hashtable, except </w:t>
      </w:r>
      <w:r>
        <w:tab/>
      </w:r>
      <w:r w:rsidRPr="6C563122">
        <w:t xml:space="preserve">that it is unsynchronized and permits nulls.) This class makes no guarantees </w:t>
      </w:r>
      <w:r>
        <w:tab/>
      </w:r>
      <w:r w:rsidRPr="6C563122">
        <w:t xml:space="preserve">as to the order of the map; in particular, it does not guarantee that the order </w:t>
      </w:r>
      <w:r>
        <w:tab/>
      </w:r>
      <w:r w:rsidRPr="6C563122">
        <w:t>will remain constant over time.”</w:t>
      </w:r>
    </w:p>
    <w:p w14:paraId="118B0C9E" w14:textId="6A2C8CAD" w:rsidR="6C563122" w:rsidRDefault="6C563122" w:rsidP="6C563122"/>
    <w:p w14:paraId="23611F32" w14:textId="41096CCE" w:rsidR="0A849C78" w:rsidRDefault="0A849C78" w:rsidP="6C563122">
      <w:r w:rsidRPr="6C563122">
        <w:t>ArrayList:</w:t>
      </w:r>
    </w:p>
    <w:p w14:paraId="3BF63057" w14:textId="4E2DB10E" w:rsidR="6C563122" w:rsidRDefault="58D2891B" w:rsidP="6C563122">
      <w:pPr>
        <w:rPr>
          <w:color w:val="474747"/>
          <w:sz w:val="21"/>
          <w:szCs w:val="21"/>
        </w:rPr>
      </w:pPr>
      <w:r w:rsidRPr="6C563122">
        <w:t xml:space="preserve">Resizable-array implementation of the List interface. Implements all optional </w:t>
      </w:r>
      <w:r w:rsidR="6C563122">
        <w:tab/>
      </w:r>
      <w:r w:rsidRPr="6C563122">
        <w:t xml:space="preserve">list operations, and permits all elements, including null. In addition to </w:t>
      </w:r>
      <w:r w:rsidR="6C563122">
        <w:tab/>
      </w:r>
      <w:r w:rsidR="6C563122">
        <w:tab/>
      </w:r>
      <w:r w:rsidRPr="6C563122">
        <w:t xml:space="preserve">implementing the List interface, this class provides methods to manipulate </w:t>
      </w:r>
      <w:r w:rsidR="6C563122">
        <w:tab/>
      </w:r>
      <w:r w:rsidRPr="6C563122">
        <w:t xml:space="preserve">the size of the array that is used internally to store the list. (This class is </w:t>
      </w:r>
      <w:r w:rsidR="6C563122">
        <w:tab/>
      </w:r>
      <w:r w:rsidR="6C563122">
        <w:tab/>
      </w:r>
      <w:r w:rsidRPr="6C563122">
        <w:t>roughly equivalent to Vector, except that it is unsynchronized.)</w:t>
      </w:r>
    </w:p>
    <w:p w14:paraId="65D8D931" w14:textId="09E10FA1" w:rsidR="63F35CD5" w:rsidRDefault="63F35CD5" w:rsidP="6C563122">
      <w:r>
        <w:br/>
      </w:r>
      <w:r>
        <w:tab/>
      </w:r>
    </w:p>
    <w:p w14:paraId="06D1FBAD" w14:textId="516E4B95" w:rsidR="1F2F4891" w:rsidRDefault="1F2F4891" w:rsidP="6C563122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333333"/>
        </w:rPr>
      </w:pPr>
      <w:r w:rsidRPr="6C563122">
        <w:rPr>
          <w:color w:val="333333"/>
          <w:sz w:val="21"/>
          <w:szCs w:val="21"/>
        </w:rPr>
        <w:t xml:space="preserve">Para acceder a los elementos en </w:t>
      </w:r>
      <w:r w:rsidRPr="6C563122">
        <w:t>ArrayList se hace uso de un índice, mientras que en HashMap el índice puede ser de cualquier tipo de valor.</w:t>
      </w:r>
    </w:p>
    <w:p w14:paraId="683FD9D4" w14:textId="465DCB74" w:rsidR="6C563122" w:rsidRDefault="6C563122" w:rsidP="6C563122">
      <w:pPr>
        <w:ind w:left="360"/>
      </w:pPr>
    </w:p>
    <w:p w14:paraId="6680AB32" w14:textId="338E4ED8" w:rsidR="7083BECC" w:rsidRDefault="7083BECC" w:rsidP="6C563122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333333"/>
        </w:rPr>
      </w:pPr>
      <w:r w:rsidRPr="6C563122">
        <w:rPr>
          <w:sz w:val="21"/>
          <w:szCs w:val="21"/>
        </w:rPr>
        <w:t xml:space="preserve">El </w:t>
      </w:r>
      <w:r w:rsidRPr="6C563122">
        <w:t>ArrayList es u</w:t>
      </w:r>
      <w:r w:rsidRPr="6C563122">
        <w:rPr>
          <w:sz w:val="21"/>
          <w:szCs w:val="21"/>
        </w:rPr>
        <w:t>na</w:t>
      </w:r>
      <w:r w:rsidRPr="6C563122">
        <w:rPr>
          <w:color w:val="333333"/>
          <w:sz w:val="21"/>
          <w:szCs w:val="21"/>
        </w:rPr>
        <w:t xml:space="preserve"> colección ordenada (también conocida como secuencia). El usuario de esta interfaz tiene un control preciso sobre en qué lugar de la lista se inserta cada elemento.</w:t>
      </w:r>
      <w:r w:rsidR="145D7AD9" w:rsidRPr="6C563122">
        <w:rPr>
          <w:color w:val="333333"/>
          <w:sz w:val="21"/>
          <w:szCs w:val="21"/>
        </w:rPr>
        <w:t xml:space="preserve"> En un mapa se tiene pares clave/valor</w:t>
      </w:r>
    </w:p>
    <w:p w14:paraId="2ABA944E" w14:textId="77D70126" w:rsidR="6C563122" w:rsidRDefault="6C563122" w:rsidP="6C563122">
      <w:pPr>
        <w:ind w:left="360"/>
      </w:pPr>
      <w:r>
        <w:br/>
      </w:r>
      <w:r>
        <w:tab/>
      </w:r>
      <w:r>
        <w:tab/>
      </w:r>
      <w:r w:rsidR="7083BECC" w:rsidRPr="6C563122">
        <w:rPr>
          <w:color w:val="333333"/>
          <w:sz w:val="21"/>
          <w:szCs w:val="21"/>
        </w:rPr>
        <w:t>Fuente: https://www.iteramos.com/pregunta/55974/la-diferencia-entre-</w:t>
      </w:r>
      <w:r>
        <w:tab/>
      </w:r>
      <w:r>
        <w:tab/>
      </w:r>
      <w:r w:rsidR="7083BECC" w:rsidRPr="6C563122">
        <w:rPr>
          <w:color w:val="333333"/>
          <w:sz w:val="21"/>
          <w:szCs w:val="21"/>
        </w:rPr>
        <w:t>lista-hashmap-y-matriz-en-java</w:t>
      </w:r>
    </w:p>
    <w:p w14:paraId="288F08A0" w14:textId="285260A7" w:rsidR="6C563122" w:rsidRDefault="6C563122" w:rsidP="6C563122">
      <w:pPr>
        <w:rPr>
          <w:sz w:val="21"/>
          <w:szCs w:val="21"/>
        </w:rPr>
      </w:pPr>
    </w:p>
    <w:p w14:paraId="64FB568B" w14:textId="773D1A93" w:rsidR="6C563122" w:rsidRDefault="6C563122" w:rsidP="6C563122">
      <w:pPr>
        <w:rPr>
          <w:sz w:val="21"/>
          <w:szCs w:val="21"/>
        </w:rPr>
      </w:pPr>
    </w:p>
    <w:p w14:paraId="13CE0F60" w14:textId="76B92217" w:rsidR="6C563122" w:rsidRDefault="6C563122" w:rsidP="6C563122">
      <w:pPr>
        <w:rPr>
          <w:sz w:val="21"/>
          <w:szCs w:val="21"/>
        </w:rPr>
      </w:pPr>
    </w:p>
    <w:p w14:paraId="3B738D7F" w14:textId="2A407144" w:rsidR="6C563122" w:rsidRDefault="6C563122" w:rsidP="6C563122">
      <w:pPr>
        <w:rPr>
          <w:sz w:val="21"/>
          <w:szCs w:val="21"/>
        </w:rPr>
      </w:pPr>
    </w:p>
    <w:p w14:paraId="2DE12084" w14:textId="04454A3A" w:rsidR="66100BB3" w:rsidRDefault="66100BB3" w:rsidP="6C563122">
      <w:pPr>
        <w:pStyle w:val="Heading2"/>
      </w:pPr>
      <w:r w:rsidRPr="6C563122">
        <w:t>C</w:t>
      </w:r>
      <w:r w:rsidR="6FFF8CAA" w:rsidRPr="6C563122">
        <w:t>. Conociendo Pruebas en BlueJ</w:t>
      </w:r>
    </w:p>
    <w:p w14:paraId="4DA1C20A" w14:textId="1D5FEAC7" w:rsidR="4D95F4D0" w:rsidRDefault="4D95F4D0" w:rsidP="6C563122">
      <w:pPr>
        <w:pStyle w:val="Heading3"/>
      </w:pPr>
      <w:r w:rsidRPr="6C563122">
        <w:t>TDD -&gt; BDD (TEST -&gt; BEHAVIOUR DRIVEN DE</w:t>
      </w:r>
      <w:r w:rsidR="0C3ADA02" w:rsidRPr="6C563122">
        <w:t>VELOPMENT</w:t>
      </w:r>
      <w:r w:rsidRPr="6C563122">
        <w:t>)</w:t>
      </w:r>
    </w:p>
    <w:p w14:paraId="43FD0BE9" w14:textId="57DC36C1" w:rsidR="6C563122" w:rsidRDefault="6C563122" w:rsidP="6C563122">
      <w:pPr>
        <w:rPr>
          <w:sz w:val="21"/>
          <w:szCs w:val="21"/>
        </w:rPr>
      </w:pPr>
    </w:p>
    <w:p w14:paraId="73F17A97" w14:textId="43F30F4A" w:rsidR="3EC1864C" w:rsidRDefault="3EC1864C" w:rsidP="6C56312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C563122">
        <w:t xml:space="preserve">Revisen el código de la clase </w:t>
      </w:r>
      <w:r w:rsidRPr="6C563122">
        <w:rPr>
          <w:i/>
          <w:iCs/>
        </w:rPr>
        <w:t xml:space="preserve">SetTest. </w:t>
      </w:r>
      <w:r w:rsidRPr="6C563122">
        <w:t xml:space="preserve">¿Cuáles etiquetas tiene (componentes con símbolos @)? ¿Cuántos </w:t>
      </w:r>
      <w:r w:rsidR="30E3E3ED" w:rsidRPr="6C563122">
        <w:t>métodos</w:t>
      </w:r>
      <w:r w:rsidRPr="6C563122">
        <w:t xml:space="preserve"> tiene?</w:t>
      </w:r>
      <w:r w:rsidR="652D2792" w:rsidRPr="6C563122">
        <w:t xml:space="preserve"> ¿Cuántos métodos son de prueba? ¿Cómo los reconocen?</w:t>
      </w:r>
    </w:p>
    <w:p w14:paraId="57C979F1" w14:textId="02B5D929" w:rsidR="6C563122" w:rsidRDefault="6C563122" w:rsidP="6C563122"/>
    <w:p w14:paraId="2D159B56" w14:textId="7F1D3BA2" w:rsidR="5968F66E" w:rsidRDefault="5968F66E" w:rsidP="6C563122">
      <w:r w:rsidRPr="6C563122">
        <w:t xml:space="preserve">Hay tres etiquetas </w:t>
      </w:r>
      <w:r w:rsidRPr="6C563122">
        <w:rPr>
          <w:i/>
          <w:iCs/>
        </w:rPr>
        <w:t>@Before, @Test</w:t>
      </w:r>
      <w:r w:rsidR="70F9B7D4" w:rsidRPr="6C563122">
        <w:rPr>
          <w:i/>
          <w:iCs/>
        </w:rPr>
        <w:t xml:space="preserve"> y @</w:t>
      </w:r>
      <w:r w:rsidR="2332630D" w:rsidRPr="6C563122">
        <w:rPr>
          <w:i/>
          <w:iCs/>
        </w:rPr>
        <w:t>After</w:t>
      </w:r>
      <w:r w:rsidR="70F9B7D4" w:rsidRPr="6C563122">
        <w:rPr>
          <w:i/>
          <w:iCs/>
        </w:rPr>
        <w:t xml:space="preserve">. </w:t>
      </w:r>
      <w:r w:rsidR="70F9B7D4" w:rsidRPr="6C563122">
        <w:t xml:space="preserve">En total posee </w:t>
      </w:r>
      <w:r w:rsidR="3BE797AC" w:rsidRPr="6C563122">
        <w:t>8</w:t>
      </w:r>
      <w:r w:rsidR="70F9B7D4" w:rsidRPr="6C563122">
        <w:t xml:space="preserve"> métodos</w:t>
      </w:r>
      <w:r w:rsidR="580DA268" w:rsidRPr="6C563122">
        <w:t>, 6 de ellos son de prueba y se reconocen por su despectivo nombre de</w:t>
      </w:r>
      <w:r w:rsidR="61FA8791" w:rsidRPr="6C563122">
        <w:t xml:space="preserve"> </w:t>
      </w:r>
      <w:r w:rsidR="580DA268" w:rsidRPr="6C563122">
        <w:rPr>
          <w:i/>
          <w:iCs/>
        </w:rPr>
        <w:t xml:space="preserve">Test </w:t>
      </w:r>
      <w:r w:rsidR="580DA268" w:rsidRPr="6C563122">
        <w:t xml:space="preserve">haciendo idea de que son los métodos encargados de </w:t>
      </w:r>
      <w:r w:rsidR="31E834EA" w:rsidRPr="6C563122">
        <w:t>enviar las diferentes pruebas hacia otra clase.</w:t>
      </w:r>
    </w:p>
    <w:p w14:paraId="4F7DD8B6" w14:textId="0EC240F7" w:rsidR="6C563122" w:rsidRDefault="6C563122" w:rsidP="6C563122"/>
    <w:p w14:paraId="63648867" w14:textId="1AC2AF3F" w:rsidR="6C563122" w:rsidRDefault="6C563122" w:rsidP="6C563122"/>
    <w:p w14:paraId="35E45D4A" w14:textId="5FF73BFC" w:rsidR="293806A2" w:rsidRDefault="293806A2" w:rsidP="6C56312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C563122">
        <w:t xml:space="preserve">Ejecuten los </w:t>
      </w:r>
      <w:r w:rsidR="5079E926" w:rsidRPr="6C563122">
        <w:t>test</w:t>
      </w:r>
      <w:r w:rsidRPr="6C563122">
        <w:t xml:space="preserve"> de la clase SetTest. (click derecho sobre la clase, Test All) ¿cuántas pruebas se ejecutan? ¿cuántos pasan las pruebas? ¿por qué?</w:t>
      </w:r>
    </w:p>
    <w:p w14:paraId="7A0ED7FD" w14:textId="5B8479C0" w:rsidR="6C563122" w:rsidRDefault="6C563122" w:rsidP="6C563122"/>
    <w:p w14:paraId="5C3F98F0" w14:textId="742AA809" w:rsidR="293806A2" w:rsidRDefault="293806A2" w:rsidP="6C563122">
      <w:pPr>
        <w:ind w:firstLine="720"/>
      </w:pPr>
      <w:r w:rsidRPr="6C563122">
        <w:t>Se ejecutaron 6 pruebas, solo un</w:t>
      </w:r>
      <w:r w:rsidR="22FD643D" w:rsidRPr="6C563122">
        <w:t>o</w:t>
      </w:r>
      <w:r w:rsidRPr="6C563122">
        <w:t xml:space="preserve"> paso la prueba: “</w:t>
      </w:r>
      <w:r w:rsidR="4A00AD98" w:rsidRPr="6C563122">
        <w:t>shouldCreateEmptySets()”.</w:t>
      </w:r>
    </w:p>
    <w:p w14:paraId="592AA0F1" w14:textId="7851556C" w:rsidR="10505E24" w:rsidRDefault="10505E24" w:rsidP="6C563122">
      <w:pPr>
        <w:ind w:firstLine="720"/>
      </w:pPr>
      <w:r w:rsidRPr="6C563122">
        <w:t xml:space="preserve">Haciendo uso del metodo “assertEquals” de la clase Assert, la prueba </w:t>
      </w:r>
      <w:r>
        <w:tab/>
      </w:r>
      <w:r>
        <w:tab/>
      </w:r>
      <w:r w:rsidRPr="6C563122">
        <w:t>comprueba que el método “size” de la clase Set devuelva el valor de 0.</w:t>
      </w:r>
    </w:p>
    <w:p w14:paraId="1E3B519B" w14:textId="3CAD5DBF" w:rsidR="6C563122" w:rsidRDefault="6C563122" w:rsidP="6C563122"/>
    <w:p w14:paraId="6A427060" w14:textId="77678969" w:rsidR="6C563122" w:rsidRDefault="6C563122" w:rsidP="6C563122">
      <w:pPr>
        <w:ind w:firstLine="720"/>
      </w:pPr>
    </w:p>
    <w:p w14:paraId="2F095D80" w14:textId="53385D7B" w:rsidR="285E214E" w:rsidRDefault="285E214E" w:rsidP="6C56312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C563122">
        <w:t>Estudie las etiquetas encontradas en 1. Expliquen en sus palabras su significado.</w:t>
      </w:r>
    </w:p>
    <w:p w14:paraId="1DD2A6D7" w14:textId="75C6B606" w:rsidR="6C563122" w:rsidRDefault="6C563122" w:rsidP="6C563122"/>
    <w:p w14:paraId="2F78583C" w14:textId="21D2AB05" w:rsidR="58120F56" w:rsidRDefault="58120F56" w:rsidP="6C563122">
      <w:r w:rsidRPr="6C563122">
        <w:rPr>
          <w:i/>
          <w:iCs/>
        </w:rPr>
        <w:t xml:space="preserve">@Before: </w:t>
      </w:r>
      <w:r w:rsidRPr="6C563122">
        <w:t xml:space="preserve">Describe a </w:t>
      </w:r>
      <w:r w:rsidR="7A693D8A" w:rsidRPr="6C563122">
        <w:t>un llamado previo de una clase en concreto la cual siempre se ejecuta antes de realizar una prueba</w:t>
      </w:r>
      <w:r w:rsidR="291BF7AD" w:rsidRPr="6C563122">
        <w:t xml:space="preserve"> o el llamado de cada uno de los métodos de prueba con la etiqueta </w:t>
      </w:r>
      <w:r w:rsidR="291BF7AD" w:rsidRPr="6C563122">
        <w:rPr>
          <w:i/>
          <w:iCs/>
        </w:rPr>
        <w:t>@Test.</w:t>
      </w:r>
    </w:p>
    <w:p w14:paraId="17B0A4D3" w14:textId="531F31B6" w:rsidR="6C563122" w:rsidRDefault="6C563122" w:rsidP="6C563122"/>
    <w:p w14:paraId="23A818E0" w14:textId="7E610627" w:rsidR="0C9BCCD1" w:rsidRDefault="0C9BCCD1" w:rsidP="6C563122">
      <w:r w:rsidRPr="6C563122">
        <w:rPr>
          <w:i/>
          <w:iCs/>
        </w:rPr>
        <w:t xml:space="preserve">@Test: </w:t>
      </w:r>
      <w:r w:rsidRPr="6C563122">
        <w:t>Describe a los métodos asociados a las pruebas que se le realizaran a una clase en concreto. Enviando diferentes valores y evaluando casos de prueba para verificar que nuestro</w:t>
      </w:r>
      <w:r w:rsidR="7A706DE8" w:rsidRPr="6C563122">
        <w:t xml:space="preserve"> código y programa funcionan.</w:t>
      </w:r>
      <w:r w:rsidR="291BF7AD" w:rsidRPr="6C563122">
        <w:t xml:space="preserve"> </w:t>
      </w:r>
    </w:p>
    <w:p w14:paraId="4ED38F1D" w14:textId="4F285E43" w:rsidR="6C563122" w:rsidRDefault="6C563122" w:rsidP="6C563122"/>
    <w:p w14:paraId="1F310AB7" w14:textId="4AC9AC88" w:rsidR="3EF7B75C" w:rsidRDefault="3EF7B75C" w:rsidP="6C563122">
      <w:r w:rsidRPr="6C563122">
        <w:rPr>
          <w:i/>
          <w:iCs/>
        </w:rPr>
        <w:t xml:space="preserve">@After: </w:t>
      </w:r>
      <w:r w:rsidRPr="6C563122">
        <w:t>Describe al llamado que se hace tras finalizar una prueba en singular realizada por alguno de los mé</w:t>
      </w:r>
      <w:r w:rsidR="1E4A29F5" w:rsidRPr="6C563122">
        <w:t xml:space="preserve">todos asociados con la etiqueta </w:t>
      </w:r>
      <w:r w:rsidR="1E4A29F5" w:rsidRPr="6C563122">
        <w:rPr>
          <w:i/>
          <w:iCs/>
        </w:rPr>
        <w:t>@Test.</w:t>
      </w:r>
    </w:p>
    <w:p w14:paraId="7DBF1118" w14:textId="1AD8E61F" w:rsidR="6C563122" w:rsidRDefault="6C563122" w:rsidP="6C563122"/>
    <w:p w14:paraId="6FED4A33" w14:textId="7F2B3CDA" w:rsidR="6C563122" w:rsidRDefault="6C563122" w:rsidP="6C563122"/>
    <w:p w14:paraId="778A8AC4" w14:textId="5024CBCB" w:rsidR="625B7A60" w:rsidRDefault="625B7A60" w:rsidP="6C56312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C563122">
        <w:t>Estudie los métodos assertTrue, assertFalse, assertEquals, assertArrayEquals, assertNull y fail de la clase Assert del API JUnit 2. Explique en sus palabras que hace cada uno de ellos.</w:t>
      </w:r>
    </w:p>
    <w:p w14:paraId="69F5F400" w14:textId="57A07589" w:rsidR="6C563122" w:rsidRDefault="6C563122" w:rsidP="6C563122"/>
    <w:p w14:paraId="78825B0F" w14:textId="2AAE2082" w:rsidR="625B7A60" w:rsidRDefault="625B7A60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C563122">
        <w:t xml:space="preserve">assertTrue: </w:t>
      </w:r>
      <w:r w:rsidR="1D574E77" w:rsidRPr="6C563122">
        <w:t xml:space="preserve">Comprueba </w:t>
      </w:r>
      <w:r w:rsidR="6F2F175D" w:rsidRPr="6C563122">
        <w:t>que</w:t>
      </w:r>
      <w:r w:rsidR="1D574E77" w:rsidRPr="6C563122">
        <w:t xml:space="preserve"> una condición pasada por parámetro es cierta.</w:t>
      </w:r>
    </w:p>
    <w:p w14:paraId="66A2C2E9" w14:textId="008C6E32" w:rsidR="1D574E77" w:rsidRDefault="1D574E77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C563122">
        <w:t>assertFalse: Comprueba que una condición pasada por parámetro es falsa.</w:t>
      </w:r>
    </w:p>
    <w:p w14:paraId="617AF098" w14:textId="6D129F28" w:rsidR="77BA384B" w:rsidRDefault="77BA384B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C563122">
        <w:t xml:space="preserve">assertEquals: </w:t>
      </w:r>
      <w:r w:rsidR="18EB37AC" w:rsidRPr="6C563122">
        <w:t>Comprueba</w:t>
      </w:r>
      <w:r w:rsidR="747FD08C" w:rsidRPr="6C563122">
        <w:t xml:space="preserve"> que dos objetos son iguales.</w:t>
      </w:r>
    </w:p>
    <w:p w14:paraId="41E200D1" w14:textId="55DC734E" w:rsidR="6C563122" w:rsidRDefault="6C563122" w:rsidP="6C563122"/>
    <w:p w14:paraId="6311C193" w14:textId="68E337BE" w:rsidR="6C563122" w:rsidRDefault="6C563122" w:rsidP="6C563122"/>
    <w:p w14:paraId="48420A84" w14:textId="5F85AFF3" w:rsidR="6C563122" w:rsidRDefault="6C563122" w:rsidP="6C563122"/>
    <w:p w14:paraId="02706276" w14:textId="44B2CAA2" w:rsidR="6C563122" w:rsidRDefault="6C563122" w:rsidP="6C563122"/>
    <w:p w14:paraId="2D9BCB91" w14:textId="2FF9A031" w:rsidR="6C563122" w:rsidRDefault="6C563122" w:rsidP="6C563122"/>
    <w:p w14:paraId="026AE7A9" w14:textId="4E0A6584" w:rsidR="747FD08C" w:rsidRDefault="747FD08C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C563122">
        <w:t>AssertArrayEquals: Comprueba que dos objetos array son iguales.</w:t>
      </w:r>
    </w:p>
    <w:p w14:paraId="3AA82DAC" w14:textId="6E1A57B3" w:rsidR="747FD08C" w:rsidRDefault="747FD08C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C563122">
        <w:t>assertNull: Comprueba que un objeto es NULL.</w:t>
      </w:r>
    </w:p>
    <w:p w14:paraId="4A9E6673" w14:textId="5D72B2D0" w:rsidR="747FD08C" w:rsidRDefault="747FD08C" w:rsidP="6C56312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3C3C3C"/>
          <w:sz w:val="21"/>
          <w:szCs w:val="21"/>
        </w:rPr>
      </w:pPr>
      <w:r w:rsidRPr="6C563122">
        <w:t>fail: Fuerza que el test termine en fallo. Se puede mostrar un mensaje.</w:t>
      </w:r>
    </w:p>
    <w:p w14:paraId="5CF68AA0" w14:textId="07E17C78" w:rsidR="6C563122" w:rsidRDefault="6C563122" w:rsidP="6C563122">
      <w:pPr>
        <w:rPr>
          <w:color w:val="3C3C3C"/>
          <w:sz w:val="21"/>
          <w:szCs w:val="21"/>
        </w:rPr>
      </w:pPr>
    </w:p>
    <w:p w14:paraId="1F880401" w14:textId="153D0FE9" w:rsidR="2762D255" w:rsidRDefault="2762D255" w:rsidP="6C56312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C563122">
        <w:t xml:space="preserve">Investiguen la diferencia que entre un fallo y un error en </w:t>
      </w:r>
      <w:r w:rsidRPr="6C563122">
        <w:rPr>
          <w:i/>
          <w:iCs/>
        </w:rPr>
        <w:t xml:space="preserve">Junit. </w:t>
      </w:r>
      <w:r w:rsidRPr="6C563122">
        <w:t xml:space="preserve">Escriba el código, usando </w:t>
      </w:r>
      <w:r w:rsidR="310C33F1" w:rsidRPr="6C563122">
        <w:t xml:space="preserve">los métodos del punto 4, para lograr que los siguientes tres casos de prueba se comporten como lo prometen </w:t>
      </w:r>
      <w:r w:rsidR="310C33F1" w:rsidRPr="6C563122">
        <w:rPr>
          <w:i/>
          <w:iCs/>
        </w:rPr>
        <w:t>shouldPass, shouldFail, shouldErr.</w:t>
      </w:r>
    </w:p>
    <w:p w14:paraId="29E3EEE8" w14:textId="1644CF2E" w:rsidR="6C563122" w:rsidRDefault="6C563122" w:rsidP="6C563122"/>
    <w:p w14:paraId="450544B4" w14:textId="676CB055" w:rsidR="36D51685" w:rsidRDefault="36D51685" w:rsidP="6C563122">
      <w:r w:rsidRPr="6C563122">
        <w:t xml:space="preserve">Los </w:t>
      </w:r>
      <w:r w:rsidRPr="6C563122">
        <w:rPr>
          <w:i/>
          <w:iCs/>
        </w:rPr>
        <w:t xml:space="preserve">fallos </w:t>
      </w:r>
      <w:r w:rsidRPr="6C563122">
        <w:t>se producen en Junit cuando alguno de los casos de prueba con los que estamos probando alguna clase/objeto</w:t>
      </w:r>
      <w:r w:rsidR="58759EB8" w:rsidRPr="6C563122">
        <w:t xml:space="preserve"> arrojan un resultado contrario al esperado por el método de prueba.</w:t>
      </w:r>
    </w:p>
    <w:p w14:paraId="41CCD214" w14:textId="4FC9D602" w:rsidR="6C563122" w:rsidRDefault="6C563122" w:rsidP="6C563122"/>
    <w:p w14:paraId="15ED6583" w14:textId="668A7706" w:rsidR="51920690" w:rsidRDefault="51920690" w:rsidP="6C563122">
      <w:r w:rsidRPr="6C563122">
        <w:t xml:space="preserve">Los </w:t>
      </w:r>
      <w:r w:rsidR="3168AB4B" w:rsidRPr="6C563122">
        <w:rPr>
          <w:i/>
          <w:iCs/>
        </w:rPr>
        <w:t>errores,</w:t>
      </w:r>
      <w:r w:rsidR="7F305E76" w:rsidRPr="6C563122">
        <w:rPr>
          <w:i/>
          <w:iCs/>
        </w:rPr>
        <w:t xml:space="preserve"> </w:t>
      </w:r>
      <w:r w:rsidRPr="6C563122">
        <w:t xml:space="preserve">por otro </w:t>
      </w:r>
      <w:r w:rsidR="1902FFA8" w:rsidRPr="6C563122">
        <w:t>lado,</w:t>
      </w:r>
      <w:r w:rsidRPr="6C563122">
        <w:t xml:space="preserve"> son discrepancias que se presentan al ejecutar nuestras pruebas, es decir, errores en la estructura del </w:t>
      </w:r>
      <w:r w:rsidR="5434817A" w:rsidRPr="6C563122">
        <w:t>código</w:t>
      </w:r>
      <w:r w:rsidRPr="6C563122">
        <w:t xml:space="preserve"> </w:t>
      </w:r>
      <w:r w:rsidR="69A6FA18" w:rsidRPr="6C563122">
        <w:t>(errores de compilación, errores de tipo apuntadores, mala sintaxis en el código etc.)</w:t>
      </w:r>
    </w:p>
    <w:p w14:paraId="7A34807C" w14:textId="709A6F82" w:rsidR="6C563122" w:rsidRDefault="6C563122" w:rsidP="6C563122"/>
    <w:p w14:paraId="2F32CA15" w14:textId="631DC876" w:rsidR="20F956D6" w:rsidRDefault="20F956D6" w:rsidP="6C563122">
      <w:r w:rsidRPr="6C563122">
        <w:rPr>
          <w:i/>
          <w:iCs/>
        </w:rPr>
        <w:t>Referencia</w:t>
      </w:r>
    </w:p>
    <w:p w14:paraId="327571DA" w14:textId="42333607" w:rsidR="40DDD496" w:rsidRDefault="40DDD496" w:rsidP="6C563122">
      <w:pPr>
        <w:rPr>
          <w:i/>
          <w:iCs/>
        </w:rPr>
      </w:pPr>
      <w:r w:rsidRPr="6C563122">
        <w:rPr>
          <w:i/>
          <w:iCs/>
        </w:rPr>
        <w:t>https://www.generacodice.com/es/articolo/631783/cu-l-es-la-diferencia-entre-el-fracaso-y-el-error-en-junit</w:t>
      </w:r>
    </w:p>
    <w:p w14:paraId="7EF4232B" w14:textId="3A94B96A" w:rsidR="6C563122" w:rsidRDefault="6C563122" w:rsidP="6C563122">
      <w:pPr>
        <w:rPr>
          <w:i/>
          <w:iCs/>
        </w:rPr>
      </w:pPr>
    </w:p>
    <w:p w14:paraId="0FE3D8CA" w14:textId="77777777" w:rsidR="002B535A" w:rsidRDefault="002B535A" w:rsidP="6C563122">
      <w:pPr>
        <w:rPr>
          <w:i/>
          <w:iCs/>
        </w:rPr>
      </w:pPr>
    </w:p>
    <w:p w14:paraId="00CEA82D" w14:textId="481F969D" w:rsidR="002B535A" w:rsidRDefault="00654D4C" w:rsidP="00E52DB0">
      <w:pPr>
        <w:jc w:val="center"/>
        <w:rPr>
          <w:i/>
          <w:iCs/>
        </w:rPr>
      </w:pPr>
      <w:r w:rsidRPr="00654D4C">
        <w:rPr>
          <w:i/>
          <w:iCs/>
          <w:noProof/>
        </w:rPr>
        <w:drawing>
          <wp:inline distT="0" distB="0" distL="0" distR="0" wp14:anchorId="3FC65330" wp14:editId="7B504D1F">
            <wp:extent cx="2941955" cy="240743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71" cy="24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DB0" w:rsidRPr="00E52DB0">
        <w:rPr>
          <w:i/>
          <w:iCs/>
          <w:noProof/>
        </w:rPr>
        <w:drawing>
          <wp:inline distT="0" distB="0" distL="0" distR="0" wp14:anchorId="7EE1CD56" wp14:editId="4D1B81C1">
            <wp:extent cx="3058356" cy="2171700"/>
            <wp:effectExtent l="0" t="0" r="889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229" cy="21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25C" w14:textId="28B8402A" w:rsidR="6C563122" w:rsidRDefault="6C563122" w:rsidP="6C563122">
      <w:pPr>
        <w:rPr>
          <w:i/>
          <w:iCs/>
        </w:rPr>
      </w:pPr>
    </w:p>
    <w:p w14:paraId="5E60DF2C" w14:textId="31F7D2A6" w:rsidR="6C563122" w:rsidRDefault="6C563122" w:rsidP="6C563122">
      <w:pPr>
        <w:rPr>
          <w:i/>
          <w:iCs/>
        </w:rPr>
      </w:pPr>
    </w:p>
    <w:p w14:paraId="2D91EDFE" w14:textId="0D994395" w:rsidR="04792BFA" w:rsidRDefault="04792BFA" w:rsidP="6C563122">
      <w:pPr>
        <w:pStyle w:val="Heading2"/>
      </w:pPr>
      <w:r w:rsidRPr="6C563122">
        <w:t xml:space="preserve">D. </w:t>
      </w:r>
      <w:r w:rsidR="05651E0A" w:rsidRPr="6C563122">
        <w:t>Practicando</w:t>
      </w:r>
      <w:r w:rsidRPr="6C563122">
        <w:t xml:space="preserve"> Pruebas en BlueJ</w:t>
      </w:r>
    </w:p>
    <w:p w14:paraId="51FB3731" w14:textId="2A2442C5" w:rsidR="6C563122" w:rsidRDefault="6C563122" w:rsidP="6C563122">
      <w:pPr>
        <w:pStyle w:val="Heading2"/>
      </w:pPr>
    </w:p>
    <w:p w14:paraId="12C12C69" w14:textId="6F598AE1" w:rsidR="3149AFD7" w:rsidRDefault="3149AFD7" w:rsidP="6C563122">
      <w:r w:rsidRPr="6C563122">
        <w:t>1. Determinen los atributos de la clase Set. Justifique la selección.</w:t>
      </w:r>
    </w:p>
    <w:p w14:paraId="73CD9B39" w14:textId="77777777" w:rsidR="009B6145" w:rsidRDefault="009B6145" w:rsidP="007B4FC8">
      <w:pPr>
        <w:jc w:val="both"/>
      </w:pPr>
    </w:p>
    <w:p w14:paraId="7F04CB56" w14:textId="2E249BE4" w:rsidR="009B6145" w:rsidRDefault="007B4FC8" w:rsidP="00307EC8">
      <w:pPr>
        <w:pStyle w:val="ListParagraph"/>
        <w:numPr>
          <w:ilvl w:val="0"/>
          <w:numId w:val="13"/>
        </w:numPr>
        <w:jc w:val="both"/>
      </w:pPr>
      <w:r>
        <w:t xml:space="preserve">Definimos el atributo </w:t>
      </w:r>
      <m:oMath>
        <m:r>
          <w:rPr>
            <w:rFonts w:ascii="Cambria Math" w:hAnsi="Cambria Math"/>
          </w:rPr>
          <m:t>valores</m:t>
        </m:r>
      </m:oMath>
      <w:r>
        <w:t xml:space="preserve"> que es de tipo </w:t>
      </w:r>
      <m:oMath>
        <m:r>
          <w:rPr>
            <w:rFonts w:ascii="Cambria Math" w:hAnsi="Cambria Math"/>
          </w:rPr>
          <m:t>ArrayList</m:t>
        </m:r>
      </m:oMath>
      <w:r>
        <w:t>, con este atributo podemos obtener acceso directo a los elementos que componen al conjunto y además obtener información de este.</w:t>
      </w:r>
    </w:p>
    <w:p w14:paraId="199D5500" w14:textId="6AF844C9" w:rsidR="6C563122" w:rsidRDefault="6C563122" w:rsidP="6C563122"/>
    <w:p w14:paraId="37647055" w14:textId="4790E92B" w:rsidR="428884D0" w:rsidRDefault="428884D0" w:rsidP="6C563122">
      <w:r w:rsidRPr="6C563122">
        <w:t>2. Indiquen los invariantes de la clase Set. Justifique la decisión.</w:t>
      </w:r>
    </w:p>
    <w:p w14:paraId="54FCD45B" w14:textId="77777777" w:rsidR="00503D07" w:rsidRDefault="00503D07" w:rsidP="6C563122"/>
    <w:p w14:paraId="5633D1EA" w14:textId="63EAFCA3" w:rsidR="00503D07" w:rsidRDefault="00E24466" w:rsidP="00307EC8">
      <w:pPr>
        <w:pStyle w:val="ListParagraph"/>
        <w:numPr>
          <w:ilvl w:val="0"/>
          <w:numId w:val="13"/>
        </w:numPr>
      </w:pPr>
      <w:r>
        <w:t>Los conjuntos siempre están ordenados.</w:t>
      </w:r>
    </w:p>
    <w:p w14:paraId="782D5E06" w14:textId="2927BBF4" w:rsidR="00E24466" w:rsidRDefault="00086154" w:rsidP="00307EC8">
      <w:pPr>
        <w:pStyle w:val="ListParagraph"/>
        <w:numPr>
          <w:ilvl w:val="0"/>
          <w:numId w:val="13"/>
        </w:numPr>
      </w:pPr>
      <w:r>
        <w:t>Las letras siempre estarán en mayúscula</w:t>
      </w:r>
    </w:p>
    <w:p w14:paraId="7407453C" w14:textId="655A746D" w:rsidR="00086154" w:rsidRDefault="00E612D3" w:rsidP="00307EC8">
      <w:pPr>
        <w:pStyle w:val="ListParagraph"/>
        <w:numPr>
          <w:ilvl w:val="0"/>
          <w:numId w:val="13"/>
        </w:numPr>
      </w:pPr>
      <w:r>
        <w:t xml:space="preserve">No se pueden agregar elementos individuales a un conjunto </w:t>
      </w:r>
      <w:r w:rsidR="00585C75">
        <w:t>directamente.</w:t>
      </w:r>
    </w:p>
    <w:p w14:paraId="368505DF" w14:textId="77777777" w:rsidR="00585C75" w:rsidRDefault="00585C75" w:rsidP="00585C75">
      <w:pPr>
        <w:pStyle w:val="ListParagraph"/>
        <w:ind w:left="720"/>
      </w:pPr>
    </w:p>
    <w:p w14:paraId="0124A321" w14:textId="12BC4656" w:rsidR="6C563122" w:rsidRDefault="6C563122" w:rsidP="6C563122"/>
    <w:p w14:paraId="6B5FC84D" w14:textId="18FA1FF4" w:rsidR="428884D0" w:rsidRDefault="428884D0" w:rsidP="6C563122">
      <w:r w:rsidRPr="6C563122">
        <w:t>3. Implementen únicamente los métodos de Set necesarios para pasar todas las pruebas definidas. ¿Cuáles métodos implementaron?</w:t>
      </w:r>
    </w:p>
    <w:p w14:paraId="652D7E0D" w14:textId="77777777" w:rsidR="00503D07" w:rsidRDefault="00503D07" w:rsidP="6C563122"/>
    <w:p w14:paraId="47817170" w14:textId="6074FAAA" w:rsidR="00503D07" w:rsidRDefault="00503D07" w:rsidP="00307EC8">
      <w:pPr>
        <w:pStyle w:val="ListParagraph"/>
        <w:numPr>
          <w:ilvl w:val="0"/>
          <w:numId w:val="13"/>
        </w:numPr>
      </w:pPr>
      <w:r>
        <w:t>Se completo el constructor de la clase.</w:t>
      </w:r>
    </w:p>
    <w:p w14:paraId="4BC596F6" w14:textId="0E738EB8" w:rsidR="00503D07" w:rsidRDefault="00B2597C" w:rsidP="00307EC8">
      <w:pPr>
        <w:pStyle w:val="ListParagraph"/>
        <w:numPr>
          <w:ilvl w:val="0"/>
          <w:numId w:val="13"/>
        </w:numPr>
      </w:pPr>
      <w:r>
        <w:t xml:space="preserve">Métodos implementados: </w:t>
      </w:r>
      <m:oMath>
        <m:r>
          <w:rPr>
            <w:rFonts w:ascii="Cambria Math" w:hAnsi="Cambria Math"/>
          </w:rPr>
          <m:t>size(),  equals(a), toSring()</m:t>
        </m:r>
      </m:oMath>
    </w:p>
    <w:p w14:paraId="4C2D1DE3" w14:textId="77777777" w:rsidR="002E2055" w:rsidRDefault="002E2055" w:rsidP="002E2055"/>
    <w:p w14:paraId="2F27812F" w14:textId="5D12D006" w:rsidR="002E2055" w:rsidRDefault="00E52DB0" w:rsidP="002E2055">
      <w:r w:rsidRPr="002E2055">
        <w:rPr>
          <w:noProof/>
        </w:rPr>
        <w:drawing>
          <wp:inline distT="0" distB="0" distL="0" distR="0" wp14:anchorId="35C34D9F" wp14:editId="40FFB9F9">
            <wp:extent cx="5791200" cy="2853690"/>
            <wp:effectExtent l="0" t="0" r="0" b="381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103C" w14:textId="77777777" w:rsidR="002E2055" w:rsidRDefault="002E2055" w:rsidP="002E2055"/>
    <w:p w14:paraId="61563F55" w14:textId="6D4F460B" w:rsidR="002E2055" w:rsidRDefault="002E2055" w:rsidP="00E52DB0"/>
    <w:p w14:paraId="5B837CE1" w14:textId="77777777" w:rsidR="00680023" w:rsidRDefault="00680023" w:rsidP="00E52DB0"/>
    <w:p w14:paraId="59A61709" w14:textId="49128538" w:rsidR="00680023" w:rsidRDefault="00680023" w:rsidP="002C7284">
      <w:pPr>
        <w:pStyle w:val="Heading2"/>
      </w:pPr>
      <w:r>
        <w:t>E. Desarrollando SetCalculator</w:t>
      </w:r>
    </w:p>
    <w:p w14:paraId="6FE06B80" w14:textId="532B58C0" w:rsidR="008959A3" w:rsidRDefault="008959A3" w:rsidP="008959A3">
      <w:pPr>
        <w:pStyle w:val="Heading3"/>
      </w:pPr>
      <w:r>
        <w:t>BDD – MDD</w:t>
      </w:r>
    </w:p>
    <w:p w14:paraId="11550AFC" w14:textId="77777777" w:rsidR="008959A3" w:rsidRDefault="008959A3" w:rsidP="008959A3">
      <w:pPr>
        <w:pStyle w:val="Heading3"/>
      </w:pPr>
    </w:p>
    <w:p w14:paraId="1B1E9611" w14:textId="623DC76C" w:rsidR="008959A3" w:rsidRDefault="007404AB" w:rsidP="007404AB">
      <w:r>
        <w:t>Para desarrollar esta aplicación vamos a considerar algunos mini-ciclos. En cada mini-ciclo deben realizar los pasos definidos a continuación.</w:t>
      </w:r>
    </w:p>
    <w:p w14:paraId="00AD96A3" w14:textId="77777777" w:rsidR="007362D7" w:rsidRDefault="007362D7" w:rsidP="007404AB"/>
    <w:p w14:paraId="6046B496" w14:textId="77777777" w:rsidR="00695660" w:rsidRDefault="007362D7" w:rsidP="007404AB">
      <w:r>
        <w:t xml:space="preserve">Ciclo 1 : Operaciones básicas de la calculadora: declarar, asignar un valor y consultar Ciclo 2 : Operaciones binarias básicas: asignar el resultado de union e intersección Ciclo 3 : Operaciones binarias de resta: diferencia y diferencia simétrica </w:t>
      </w:r>
    </w:p>
    <w:p w14:paraId="02C71263" w14:textId="77777777" w:rsidR="00825FA8" w:rsidRDefault="00825FA8" w:rsidP="007404AB"/>
    <w:p w14:paraId="033B401F" w14:textId="77777777" w:rsidR="00695660" w:rsidRDefault="007362D7" w:rsidP="007404AB">
      <w:r>
        <w:t xml:space="preserve">Ciclo 4 : Operaciones binarias avanzadas: producto cartesiano </w:t>
      </w:r>
    </w:p>
    <w:p w14:paraId="6F6BA5C4" w14:textId="48085896" w:rsidR="007362D7" w:rsidRDefault="007362D7" w:rsidP="007404AB">
      <w:r>
        <w:t>Ciclo 5 : Defina una nueva funcionalidad.</w:t>
      </w:r>
    </w:p>
    <w:p w14:paraId="22C6691D" w14:textId="77777777" w:rsidR="006A2519" w:rsidRDefault="006A2519" w:rsidP="007404AB"/>
    <w:p w14:paraId="1CFCFC18" w14:textId="77777777" w:rsidR="006A2519" w:rsidRDefault="006A2519" w:rsidP="007404AB"/>
    <w:p w14:paraId="6A4E8CCE" w14:textId="53F5879D" w:rsidR="006A2519" w:rsidRDefault="006A2519" w:rsidP="007404AB">
      <w:r>
        <w:t>Completen la siguiente tabla indicando el número de ciclo y los métodos asociados de cada clase.</w:t>
      </w:r>
    </w:p>
    <w:p w14:paraId="007756EB" w14:textId="77777777" w:rsidR="00EC161A" w:rsidRDefault="00EC161A" w:rsidP="007404AB"/>
    <w:p w14:paraId="3C258BA0" w14:textId="076A43D5" w:rsidR="00EC161A" w:rsidRDefault="00EC161A" w:rsidP="00EC161A">
      <w:pPr>
        <w:pStyle w:val="Heading2"/>
      </w:pPr>
      <w:r>
        <w:t>Ciclo 1</w:t>
      </w:r>
    </w:p>
    <w:p w14:paraId="75549303" w14:textId="77777777" w:rsidR="00F76761" w:rsidRDefault="00F76761" w:rsidP="00EC161A">
      <w:pPr>
        <w:pStyle w:val="Heading2"/>
      </w:pPr>
    </w:p>
    <w:p w14:paraId="2AB3644D" w14:textId="04B59D72" w:rsidR="00F76761" w:rsidRDefault="00F76761" w:rsidP="00307EC8">
      <w:pPr>
        <w:pStyle w:val="ListParagraph"/>
        <w:numPr>
          <w:ilvl w:val="0"/>
          <w:numId w:val="14"/>
        </w:numPr>
      </w:pPr>
      <w:r>
        <w:t xml:space="preserve"> Definir los métodos base de correspondientes al ciclo actual.</w:t>
      </w:r>
    </w:p>
    <w:p w14:paraId="0311387D" w14:textId="77777777" w:rsidR="003266CF" w:rsidRDefault="003266CF" w:rsidP="007B5F4C">
      <w:pPr>
        <w:pStyle w:val="ListParagraph"/>
        <w:ind w:left="720"/>
      </w:pPr>
    </w:p>
    <w:p w14:paraId="638F6F4D" w14:textId="5A23046E" w:rsidR="007B5F4C" w:rsidRDefault="007B5F4C" w:rsidP="007B5F4C">
      <w:pPr>
        <w:pStyle w:val="ListParagraph"/>
        <w:ind w:left="720"/>
      </w:pPr>
      <w:r>
        <w:t xml:space="preserve">- </w:t>
      </w:r>
      <m:oMath>
        <m:r>
          <w:rPr>
            <w:rFonts w:ascii="Cambria Math" w:hAnsi="Cambria Math"/>
          </w:rPr>
          <m:t>create</m:t>
        </m:r>
      </m:oMath>
    </w:p>
    <w:p w14:paraId="09127D24" w14:textId="4D1C15B7" w:rsidR="007B5F4C" w:rsidRDefault="007B5F4C" w:rsidP="007B5F4C">
      <w:pPr>
        <w:pStyle w:val="ListParagraph"/>
        <w:ind w:left="720"/>
      </w:pPr>
      <w:r>
        <w:t xml:space="preserve">- </w:t>
      </w:r>
      <m:oMath>
        <m:r>
          <w:rPr>
            <w:rFonts w:ascii="Cambria Math" w:hAnsi="Cambria Math"/>
          </w:rPr>
          <m:t>assign</m:t>
        </m:r>
      </m:oMath>
    </w:p>
    <w:p w14:paraId="55C5A484" w14:textId="7B6A9D31" w:rsidR="007B5F4C" w:rsidRDefault="000631CF" w:rsidP="007B5F4C">
      <w:pPr>
        <w:pStyle w:val="ListParagraph"/>
        <w:ind w:left="720"/>
      </w:pPr>
      <w:r>
        <w:t xml:space="preserve">- </w:t>
      </w:r>
      <m:oMath>
        <m:r>
          <w:rPr>
            <w:rFonts w:ascii="Cambria Math" w:hAnsi="Cambria Math"/>
          </w:rPr>
          <m:t>toString</m:t>
        </m:r>
      </m:oMath>
    </w:p>
    <w:p w14:paraId="70978487" w14:textId="02BBBF2B" w:rsidR="009F44D3" w:rsidRDefault="005C1CA8" w:rsidP="00E52DB0">
      <w:pPr>
        <w:pStyle w:val="ListParagraph"/>
        <w:ind w:left="720"/>
      </w:pPr>
      <w:r>
        <w:t xml:space="preserve">- </w:t>
      </w:r>
      <m:oMath>
        <m:r>
          <w:rPr>
            <w:rFonts w:ascii="Cambria Math" w:hAnsi="Cambria Math"/>
          </w:rPr>
          <m:t>ok</m:t>
        </m:r>
      </m:oMath>
    </w:p>
    <w:p w14:paraId="227B0B0D" w14:textId="77777777" w:rsidR="009F44D3" w:rsidRDefault="009F44D3" w:rsidP="009F44D3"/>
    <w:p w14:paraId="3B386207" w14:textId="0B753305" w:rsidR="009F44D3" w:rsidRDefault="00342366" w:rsidP="00307EC8">
      <w:pPr>
        <w:pStyle w:val="ListParagraph"/>
        <w:numPr>
          <w:ilvl w:val="0"/>
          <w:numId w:val="14"/>
        </w:numPr>
      </w:pPr>
      <w:r>
        <w:t>Generar y programar los casos de prueba</w:t>
      </w:r>
    </w:p>
    <w:p w14:paraId="068421D2" w14:textId="37104444" w:rsidR="00442342" w:rsidRDefault="00FB433D" w:rsidP="00442342">
      <w:pPr>
        <w:pStyle w:val="ListParagraph"/>
        <w:numPr>
          <w:ilvl w:val="0"/>
          <w:numId w:val="4"/>
        </w:numPr>
      </w:pPr>
      <w:r w:rsidRPr="00FB433D">
        <w:t>shouldCreateVariables</w:t>
      </w:r>
      <w:r w:rsidR="002F08BC">
        <w:t>()</w:t>
      </w:r>
    </w:p>
    <w:p w14:paraId="703BCB81" w14:textId="37104444" w:rsidR="00DC47EF" w:rsidRDefault="00DC47EF" w:rsidP="00442342">
      <w:pPr>
        <w:pStyle w:val="ListParagraph"/>
        <w:numPr>
          <w:ilvl w:val="0"/>
          <w:numId w:val="4"/>
        </w:numPr>
      </w:pPr>
      <w:r>
        <w:t>shouldToString()</w:t>
      </w:r>
    </w:p>
    <w:p w14:paraId="37F091B6" w14:textId="37104444" w:rsidR="00DC47EF" w:rsidRDefault="00DC47EF" w:rsidP="00442342">
      <w:pPr>
        <w:pStyle w:val="ListParagraph"/>
        <w:numPr>
          <w:ilvl w:val="0"/>
          <w:numId w:val="4"/>
        </w:numPr>
      </w:pPr>
      <w:r w:rsidRPr="00C84084">
        <w:t>shouldToString</w:t>
      </w:r>
      <w:r>
        <w:t>()</w:t>
      </w:r>
    </w:p>
    <w:p w14:paraId="65D2E1E0" w14:textId="37104444" w:rsidR="00DC47EF" w:rsidRDefault="00DC47EF" w:rsidP="00442342">
      <w:pPr>
        <w:pStyle w:val="ListParagraph"/>
        <w:numPr>
          <w:ilvl w:val="0"/>
          <w:numId w:val="4"/>
        </w:numPr>
      </w:pPr>
      <w:r>
        <w:t>shouldAssing()</w:t>
      </w:r>
    </w:p>
    <w:p w14:paraId="00E64E3A" w14:textId="37104444" w:rsidR="002E542C" w:rsidRDefault="002E542C" w:rsidP="00442342">
      <w:pPr>
        <w:pStyle w:val="ListParagraph"/>
        <w:numPr>
          <w:ilvl w:val="0"/>
          <w:numId w:val="4"/>
        </w:numPr>
      </w:pPr>
      <w:r>
        <w:t>shouldToOk()</w:t>
      </w:r>
    </w:p>
    <w:p w14:paraId="49E26497" w14:textId="40096315" w:rsidR="00442342" w:rsidRDefault="00442342" w:rsidP="00442342"/>
    <w:p w14:paraId="5B14BAC4" w14:textId="77777777" w:rsidR="00307EC8" w:rsidRDefault="00307EC8" w:rsidP="00DC47EF"/>
    <w:p w14:paraId="576FD444" w14:textId="57008CA4" w:rsidR="00307EC8" w:rsidRDefault="00307EC8" w:rsidP="00307EC8">
      <w:pPr>
        <w:pStyle w:val="ListParagraph"/>
        <w:numPr>
          <w:ilvl w:val="0"/>
          <w:numId w:val="14"/>
        </w:numPr>
      </w:pPr>
      <w:r>
        <w:t>Diseñar los métodos</w:t>
      </w:r>
    </w:p>
    <w:p w14:paraId="73C9E4F3" w14:textId="57008CA4" w:rsidR="00C75D75" w:rsidRDefault="00C75D75" w:rsidP="00C75D75">
      <w:pPr>
        <w:pStyle w:val="ListParagraph"/>
        <w:ind w:left="720"/>
      </w:pPr>
    </w:p>
    <w:p w14:paraId="3B24D5B5" w14:textId="184D1D58" w:rsidR="009F44D3" w:rsidRDefault="00C75D75" w:rsidP="00A708D3">
      <w:pPr>
        <w:jc w:val="center"/>
      </w:pPr>
      <w:r w:rsidRPr="00C75D75">
        <w:rPr>
          <w:noProof/>
        </w:rPr>
        <w:drawing>
          <wp:inline distT="0" distB="0" distL="0" distR="0" wp14:anchorId="7D0C7950" wp14:editId="04C37B5C">
            <wp:extent cx="4670636" cy="2465912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80" cy="24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D75">
        <w:t xml:space="preserve"> </w:t>
      </w:r>
    </w:p>
    <w:p w14:paraId="4F01AF49" w14:textId="57008CA4" w:rsidR="00A708D3" w:rsidRDefault="00A708D3" w:rsidP="00A708D3">
      <w:pPr>
        <w:jc w:val="center"/>
      </w:pPr>
    </w:p>
    <w:p w14:paraId="353EF6B6" w14:textId="57008CA4" w:rsidR="00C75D75" w:rsidRDefault="00442995" w:rsidP="00A708D3">
      <w:pPr>
        <w:jc w:val="center"/>
      </w:pPr>
      <w:r w:rsidRPr="00442995">
        <w:rPr>
          <w:noProof/>
        </w:rPr>
        <w:drawing>
          <wp:inline distT="0" distB="0" distL="0" distR="0" wp14:anchorId="56E0B6CC" wp14:editId="2353FD93">
            <wp:extent cx="4089759" cy="2472690"/>
            <wp:effectExtent l="0" t="0" r="635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319" cy="24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C06A" w14:textId="77777777" w:rsidR="00442995" w:rsidRDefault="00442995" w:rsidP="00A708D3">
      <w:pPr>
        <w:jc w:val="center"/>
      </w:pPr>
    </w:p>
    <w:p w14:paraId="55AA36FE" w14:textId="77777777" w:rsidR="00442995" w:rsidRDefault="00442995" w:rsidP="00A708D3">
      <w:pPr>
        <w:jc w:val="center"/>
      </w:pPr>
    </w:p>
    <w:p w14:paraId="536876C6" w14:textId="003CBE87" w:rsidR="00A708D3" w:rsidRDefault="00825FA8" w:rsidP="00A708D3">
      <w:pPr>
        <w:jc w:val="center"/>
      </w:pPr>
      <w:r w:rsidRPr="00E70336">
        <w:rPr>
          <w:noProof/>
        </w:rPr>
        <w:drawing>
          <wp:inline distT="0" distB="0" distL="0" distR="0" wp14:anchorId="3565EE60" wp14:editId="2276AE99">
            <wp:extent cx="4107180" cy="2873225"/>
            <wp:effectExtent l="0" t="0" r="7620" b="3810"/>
            <wp:docPr id="6" name="Imagen 6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136" cy="28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7FE" w14:textId="77777777" w:rsidR="00E70336" w:rsidRDefault="00E70336" w:rsidP="00A708D3">
      <w:pPr>
        <w:jc w:val="center"/>
      </w:pPr>
    </w:p>
    <w:p w14:paraId="7B37F136" w14:textId="310C5538" w:rsidR="00E70336" w:rsidRDefault="00E70336" w:rsidP="00A708D3">
      <w:pPr>
        <w:jc w:val="center"/>
      </w:pPr>
    </w:p>
    <w:p w14:paraId="6AA385DE" w14:textId="77777777" w:rsidR="00E70336" w:rsidRDefault="00E70336" w:rsidP="00A708D3">
      <w:pPr>
        <w:jc w:val="center"/>
      </w:pPr>
    </w:p>
    <w:p w14:paraId="03616F25" w14:textId="5F9F71B5" w:rsidR="00E70336" w:rsidRDefault="00825FA8" w:rsidP="00A708D3">
      <w:pPr>
        <w:jc w:val="center"/>
      </w:pPr>
      <w:r w:rsidRPr="00331D36">
        <w:rPr>
          <w:noProof/>
        </w:rPr>
        <w:drawing>
          <wp:inline distT="0" distB="0" distL="0" distR="0" wp14:anchorId="02DA12E3" wp14:editId="031331AF">
            <wp:extent cx="4133850" cy="2122678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068" cy="21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B9B" w14:textId="77777777" w:rsidR="00E70336" w:rsidRDefault="00E70336" w:rsidP="00A708D3">
      <w:pPr>
        <w:jc w:val="center"/>
      </w:pPr>
    </w:p>
    <w:p w14:paraId="46C43479" w14:textId="77777777" w:rsidR="00E70336" w:rsidRDefault="00E70336" w:rsidP="00A708D3">
      <w:pPr>
        <w:jc w:val="center"/>
      </w:pPr>
    </w:p>
    <w:p w14:paraId="42B56296" w14:textId="77777777" w:rsidR="00E70336" w:rsidRDefault="00E70336" w:rsidP="00A708D3">
      <w:pPr>
        <w:jc w:val="center"/>
      </w:pPr>
    </w:p>
    <w:p w14:paraId="1DA97EDD" w14:textId="053D15F5" w:rsidR="00E70336" w:rsidRDefault="00E70336" w:rsidP="00A708D3">
      <w:pPr>
        <w:jc w:val="center"/>
      </w:pPr>
    </w:p>
    <w:p w14:paraId="3770142F" w14:textId="77777777" w:rsidR="00E70336" w:rsidRDefault="00E70336" w:rsidP="00A708D3">
      <w:pPr>
        <w:jc w:val="center"/>
      </w:pPr>
    </w:p>
    <w:p w14:paraId="14AF8595" w14:textId="7E1E99D4" w:rsidR="00E70336" w:rsidRDefault="00E70336" w:rsidP="00331D36">
      <w:pPr>
        <w:jc w:val="center"/>
      </w:pPr>
    </w:p>
    <w:p w14:paraId="733B8E8E" w14:textId="77777777" w:rsidR="00E91DC1" w:rsidRDefault="00E91DC1" w:rsidP="00331D36">
      <w:pPr>
        <w:jc w:val="center"/>
      </w:pPr>
    </w:p>
    <w:p w14:paraId="71C4147D" w14:textId="7E8358E4" w:rsidR="00E91DC1" w:rsidRDefault="00E91DC1" w:rsidP="00331D36">
      <w:pPr>
        <w:jc w:val="center"/>
      </w:pPr>
      <w:r w:rsidRPr="00E91DC1">
        <w:rPr>
          <w:noProof/>
        </w:rPr>
        <w:drawing>
          <wp:inline distT="0" distB="0" distL="0" distR="0" wp14:anchorId="0FF617CB" wp14:editId="7C8177EA">
            <wp:extent cx="3253740" cy="2731072"/>
            <wp:effectExtent l="0" t="0" r="381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973" cy="27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DFF" w14:textId="77777777" w:rsidR="00E70336" w:rsidRDefault="00E70336" w:rsidP="00A708D3">
      <w:pPr>
        <w:jc w:val="center"/>
      </w:pPr>
    </w:p>
    <w:p w14:paraId="0A86D8C9" w14:textId="77777777" w:rsidR="009F44D3" w:rsidRDefault="009F44D3" w:rsidP="009F44D3"/>
    <w:p w14:paraId="0AFB1EA5" w14:textId="7F396D3C" w:rsidR="009F44D3" w:rsidRDefault="00D66088" w:rsidP="00D66088">
      <w:pPr>
        <w:pStyle w:val="ListParagraph"/>
        <w:numPr>
          <w:ilvl w:val="0"/>
          <w:numId w:val="14"/>
        </w:numPr>
      </w:pPr>
      <w:r>
        <w:t>Ejecutar las pruebas de unidad (vuelva a 3 (a veces a 2). si no están en verde)</w:t>
      </w:r>
    </w:p>
    <w:p w14:paraId="6F0E20B1" w14:textId="77777777" w:rsidR="009F44D3" w:rsidRDefault="009F44D3" w:rsidP="009F44D3"/>
    <w:p w14:paraId="712AFB01" w14:textId="77777777" w:rsidR="00825FA8" w:rsidRDefault="00825FA8" w:rsidP="009F44D3"/>
    <w:p w14:paraId="54620844" w14:textId="588D2B02" w:rsidR="009F44D3" w:rsidRDefault="00825FA8" w:rsidP="00825FA8">
      <w:pPr>
        <w:jc w:val="center"/>
      </w:pPr>
      <w:r w:rsidRPr="00635CCE">
        <w:rPr>
          <w:noProof/>
        </w:rPr>
        <w:drawing>
          <wp:inline distT="0" distB="0" distL="0" distR="0" wp14:anchorId="3AB7CFC2" wp14:editId="38AA0BC3">
            <wp:extent cx="3928110" cy="2878891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877" cy="28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9F1" w14:textId="77777777" w:rsidR="00D66088" w:rsidRDefault="00D66088" w:rsidP="009F44D3"/>
    <w:p w14:paraId="06068277" w14:textId="77777777" w:rsidR="00D66088" w:rsidRDefault="00D66088" w:rsidP="009F44D3"/>
    <w:p w14:paraId="33D406FC" w14:textId="53E0EC95" w:rsidR="00F76761" w:rsidRDefault="00F76761" w:rsidP="00635CCE"/>
    <w:p w14:paraId="785E3B54" w14:textId="5E657097" w:rsidR="00635CCE" w:rsidRDefault="00635CCE" w:rsidP="00635CCE">
      <w:pPr>
        <w:pStyle w:val="Heading2"/>
      </w:pPr>
      <w:r>
        <w:t>Ciclo 2</w:t>
      </w:r>
    </w:p>
    <w:p w14:paraId="724912AC" w14:textId="77777777" w:rsidR="00635CCE" w:rsidRDefault="00635CCE" w:rsidP="00635CCE"/>
    <w:p w14:paraId="114B1621" w14:textId="77777777" w:rsidR="00635CCE" w:rsidRDefault="00635CCE" w:rsidP="00635CCE">
      <w:pPr>
        <w:pStyle w:val="ListParagraph"/>
        <w:numPr>
          <w:ilvl w:val="0"/>
          <w:numId w:val="16"/>
        </w:numPr>
      </w:pPr>
      <w:r>
        <w:t>Definir los métodos base de correspondientes al ciclo actual.</w:t>
      </w:r>
    </w:p>
    <w:p w14:paraId="74C4D2AE" w14:textId="6F3E5934" w:rsidR="00635CCE" w:rsidRDefault="000817BB" w:rsidP="00635CC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union</m:t>
        </m:r>
      </m:oMath>
    </w:p>
    <w:p w14:paraId="7CF7F5A9" w14:textId="20B879A8" w:rsidR="000817BB" w:rsidRDefault="000817BB" w:rsidP="00635CC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intersection</m:t>
        </m:r>
      </m:oMath>
    </w:p>
    <w:p w14:paraId="4A29A452" w14:textId="77777777" w:rsidR="000817BB" w:rsidRDefault="000817BB" w:rsidP="000817BB"/>
    <w:p w14:paraId="5EA2C6D1" w14:textId="77777777" w:rsidR="000817BB" w:rsidRDefault="000817BB" w:rsidP="000817BB"/>
    <w:p w14:paraId="5B342CD6" w14:textId="62556E2F" w:rsidR="000817BB" w:rsidRDefault="000817BB" w:rsidP="000817BB">
      <w:pPr>
        <w:pStyle w:val="ListParagraph"/>
        <w:numPr>
          <w:ilvl w:val="0"/>
          <w:numId w:val="16"/>
        </w:numPr>
      </w:pPr>
      <w:r>
        <w:t>Generar y programar los casos de prueba</w:t>
      </w:r>
    </w:p>
    <w:p w14:paraId="1D04EB8F" w14:textId="37104444" w:rsidR="000817BB" w:rsidRDefault="000817BB" w:rsidP="000817BB">
      <w:pPr>
        <w:pStyle w:val="ListParagraph"/>
        <w:numPr>
          <w:ilvl w:val="0"/>
          <w:numId w:val="4"/>
        </w:numPr>
      </w:pPr>
      <w:r>
        <w:t xml:space="preserve">shouldAssingOperationsUnion() </w:t>
      </w:r>
    </w:p>
    <w:p w14:paraId="471523A6" w14:textId="37104444" w:rsidR="000817BB" w:rsidRDefault="000817BB" w:rsidP="000817BB">
      <w:pPr>
        <w:pStyle w:val="ListParagraph"/>
        <w:numPr>
          <w:ilvl w:val="0"/>
          <w:numId w:val="4"/>
        </w:numPr>
      </w:pPr>
      <w:r>
        <w:t xml:space="preserve">shouldAssingOperationsIntersection() </w:t>
      </w:r>
    </w:p>
    <w:p w14:paraId="282D0B0F" w14:textId="77777777" w:rsidR="000817BB" w:rsidRDefault="000817BB" w:rsidP="000817BB">
      <w:pPr>
        <w:pStyle w:val="ListParagraph"/>
        <w:ind w:left="720"/>
      </w:pPr>
    </w:p>
    <w:p w14:paraId="1D32D7EC" w14:textId="77777777" w:rsidR="000817BB" w:rsidRDefault="000817BB" w:rsidP="000817BB">
      <w:pPr>
        <w:pStyle w:val="ListParagraph"/>
        <w:numPr>
          <w:ilvl w:val="0"/>
          <w:numId w:val="16"/>
        </w:numPr>
      </w:pPr>
      <w:r>
        <w:t>Diseñar los métodos</w:t>
      </w:r>
    </w:p>
    <w:p w14:paraId="5AD1BA0A" w14:textId="4AB3B8A2" w:rsidR="000817BB" w:rsidRDefault="004A7103" w:rsidP="004A710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49B85D77" wp14:editId="241D88DB">
            <wp:extent cx="3413760" cy="2245895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06" cy="22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B67F" w14:textId="77777777" w:rsidR="004A7103" w:rsidRDefault="004A7103" w:rsidP="004A7103">
      <w:pPr>
        <w:pStyle w:val="ListParagraph"/>
        <w:ind w:left="720"/>
        <w:jc w:val="center"/>
      </w:pPr>
    </w:p>
    <w:p w14:paraId="72D1F6DF" w14:textId="5EDB1703" w:rsidR="004A7103" w:rsidRDefault="00825FA8" w:rsidP="004A710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160EBF76" wp14:editId="546CD2EB">
            <wp:extent cx="4274820" cy="2808605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05" cy="280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F9B8" w14:textId="77777777" w:rsidR="004A7103" w:rsidRDefault="004A7103" w:rsidP="004A7103">
      <w:pPr>
        <w:pStyle w:val="ListParagraph"/>
        <w:ind w:left="720"/>
        <w:jc w:val="center"/>
      </w:pPr>
    </w:p>
    <w:p w14:paraId="2C143156" w14:textId="449A62F1" w:rsidR="004A7103" w:rsidRPr="000817BB" w:rsidRDefault="004A7103" w:rsidP="00825FA8"/>
    <w:p w14:paraId="4176CAD6" w14:textId="60C95E36" w:rsidR="00DB170F" w:rsidRDefault="00DB170F" w:rsidP="00DB170F">
      <w:pPr>
        <w:pStyle w:val="Heading2"/>
      </w:pPr>
      <w:r>
        <w:t>Ciclo 3</w:t>
      </w:r>
    </w:p>
    <w:p w14:paraId="5BA40B46" w14:textId="77777777" w:rsidR="00DB170F" w:rsidRDefault="00DB170F" w:rsidP="00DB170F"/>
    <w:p w14:paraId="18794DCF" w14:textId="77777777" w:rsidR="00DB170F" w:rsidRDefault="00DB170F" w:rsidP="00DB170F">
      <w:pPr>
        <w:pStyle w:val="ListParagraph"/>
        <w:numPr>
          <w:ilvl w:val="0"/>
          <w:numId w:val="17"/>
        </w:numPr>
      </w:pPr>
      <w:r>
        <w:t>Definir los métodos base de correspondientes al ciclo actual.</w:t>
      </w:r>
    </w:p>
    <w:p w14:paraId="11055DEA" w14:textId="235D65E5" w:rsidR="00DB170F" w:rsidRDefault="00DB170F" w:rsidP="00DB170F">
      <w:pPr>
        <w:pStyle w:val="ListParagraph"/>
        <w:ind w:left="720"/>
      </w:pPr>
      <w:r>
        <w:t>-</w:t>
      </w:r>
      <w:r w:rsidR="003F4BCF">
        <w:t xml:space="preserve"> </w:t>
      </w:r>
      <m:oMath>
        <m:r>
          <w:rPr>
            <w:rFonts w:ascii="Cambria Math" w:hAnsi="Cambria Math"/>
          </w:rPr>
          <m:t>difference</m:t>
        </m:r>
      </m:oMath>
    </w:p>
    <w:p w14:paraId="18DAAC77" w14:textId="2CED7E73" w:rsidR="00DB170F" w:rsidRDefault="00DB170F" w:rsidP="00DB170F">
      <w:pPr>
        <w:pStyle w:val="ListParagraph"/>
        <w:ind w:left="720"/>
      </w:pPr>
      <w:r>
        <w:t xml:space="preserve">- </w:t>
      </w:r>
      <w:r w:rsidR="007E4D19">
        <w:t xml:space="preserve"> </w:t>
      </w:r>
      <m:oMath>
        <m:r>
          <w:rPr>
            <w:rFonts w:ascii="Cambria Math" w:hAnsi="Cambria Math"/>
          </w:rPr>
          <m:t>symmetricDifference</m:t>
        </m:r>
      </m:oMath>
    </w:p>
    <w:p w14:paraId="3958A037" w14:textId="77777777" w:rsidR="00DB170F" w:rsidRDefault="00DB170F" w:rsidP="007E4D19"/>
    <w:p w14:paraId="646BCDB2" w14:textId="77777777" w:rsidR="00DB170F" w:rsidRDefault="00DB170F" w:rsidP="00DB170F">
      <w:pPr>
        <w:pStyle w:val="ListParagraph"/>
        <w:numPr>
          <w:ilvl w:val="0"/>
          <w:numId w:val="17"/>
        </w:numPr>
      </w:pPr>
      <w:r>
        <w:t>Generar y programar los casos de prueba</w:t>
      </w:r>
    </w:p>
    <w:p w14:paraId="773667EA" w14:textId="6FFF4E8B" w:rsidR="00964396" w:rsidRDefault="00964396" w:rsidP="00964396">
      <w:pPr>
        <w:pStyle w:val="ListParagraph"/>
        <w:numPr>
          <w:ilvl w:val="0"/>
          <w:numId w:val="4"/>
        </w:numPr>
      </w:pPr>
      <w:r w:rsidRPr="00964396">
        <w:t>shouldAssingOperationsDifference</w:t>
      </w:r>
    </w:p>
    <w:p w14:paraId="1969ECFC" w14:textId="3665E65C" w:rsidR="00964396" w:rsidRDefault="009D6BBD" w:rsidP="00964396">
      <w:pPr>
        <w:pStyle w:val="ListParagraph"/>
        <w:numPr>
          <w:ilvl w:val="0"/>
          <w:numId w:val="4"/>
        </w:numPr>
      </w:pPr>
      <w:r w:rsidRPr="009D6BBD">
        <w:t>shouldAssingOperationsSymmetricDifference</w:t>
      </w:r>
    </w:p>
    <w:p w14:paraId="5517717B" w14:textId="77777777" w:rsidR="007E4D19" w:rsidRDefault="007E4D19" w:rsidP="007E4D19"/>
    <w:p w14:paraId="083379A6" w14:textId="77777777" w:rsidR="007E4D19" w:rsidRDefault="007E4D19" w:rsidP="007E4D19"/>
    <w:p w14:paraId="517E8103" w14:textId="77777777" w:rsidR="009D6BBD" w:rsidRDefault="009D6BBD" w:rsidP="009D6BBD">
      <w:pPr>
        <w:pStyle w:val="ListParagraph"/>
        <w:numPr>
          <w:ilvl w:val="0"/>
          <w:numId w:val="17"/>
        </w:numPr>
      </w:pPr>
      <w:r>
        <w:t>Diseñar los métodos</w:t>
      </w:r>
    </w:p>
    <w:p w14:paraId="406B86B8" w14:textId="77777777" w:rsidR="009D6BBD" w:rsidRDefault="009D6BBD" w:rsidP="00D17B2B"/>
    <w:p w14:paraId="689A645B" w14:textId="0A6D1613" w:rsidR="009D6BBD" w:rsidRDefault="00D17B2B" w:rsidP="00D17B2B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1500AC86" wp14:editId="217D54CF">
            <wp:extent cx="4777740" cy="2760262"/>
            <wp:effectExtent l="0" t="0" r="381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24" cy="27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B8CE" w14:textId="77777777" w:rsidR="00D17B2B" w:rsidRDefault="00D17B2B" w:rsidP="00D17B2B">
      <w:pPr>
        <w:pStyle w:val="ListParagraph"/>
        <w:ind w:left="720"/>
        <w:jc w:val="center"/>
      </w:pPr>
    </w:p>
    <w:p w14:paraId="2A2F8BEF" w14:textId="7A6A494B" w:rsidR="00D17B2B" w:rsidRDefault="00825FA8" w:rsidP="00D17B2B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5A8ACB10" wp14:editId="036ABAF3">
            <wp:extent cx="4820461" cy="3775710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13" cy="37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3C9E" w14:textId="77777777" w:rsidR="00631082" w:rsidRDefault="00631082" w:rsidP="00825FA8"/>
    <w:p w14:paraId="2F23F568" w14:textId="77777777" w:rsidR="00631082" w:rsidRDefault="00631082" w:rsidP="00D17B2B">
      <w:pPr>
        <w:pStyle w:val="ListParagraph"/>
        <w:ind w:left="720"/>
        <w:jc w:val="center"/>
      </w:pPr>
    </w:p>
    <w:p w14:paraId="7379047F" w14:textId="33783BC6" w:rsidR="00631082" w:rsidRDefault="00631082" w:rsidP="00631082">
      <w:pPr>
        <w:pStyle w:val="Heading2"/>
      </w:pPr>
      <w:r>
        <w:t>Ciclo 4</w:t>
      </w:r>
    </w:p>
    <w:p w14:paraId="7A41C764" w14:textId="77777777" w:rsidR="00631082" w:rsidRDefault="00631082" w:rsidP="00631082">
      <w:pPr>
        <w:pStyle w:val="Heading2"/>
      </w:pPr>
    </w:p>
    <w:p w14:paraId="22C27877" w14:textId="77777777" w:rsidR="00631082" w:rsidRDefault="00631082" w:rsidP="00631082">
      <w:pPr>
        <w:pStyle w:val="Heading2"/>
      </w:pPr>
    </w:p>
    <w:p w14:paraId="7C9AE645" w14:textId="77777777" w:rsidR="00631082" w:rsidRDefault="00631082" w:rsidP="00631082">
      <w:pPr>
        <w:pStyle w:val="ListParagraph"/>
        <w:numPr>
          <w:ilvl w:val="0"/>
          <w:numId w:val="18"/>
        </w:numPr>
      </w:pPr>
      <w:r>
        <w:t>Definir los métodos base de correspondientes al ciclo actual.</w:t>
      </w:r>
    </w:p>
    <w:p w14:paraId="65441411" w14:textId="2B61F2A9" w:rsidR="00631082" w:rsidRDefault="00420E53" w:rsidP="00631082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cartesianProduct(Set a)</m:t>
        </m:r>
      </m:oMath>
    </w:p>
    <w:p w14:paraId="09993A91" w14:textId="77777777" w:rsidR="00420E53" w:rsidRDefault="00420E53" w:rsidP="00420E53">
      <w:pPr>
        <w:ind w:left="360"/>
      </w:pPr>
    </w:p>
    <w:p w14:paraId="3F8BB4BE" w14:textId="77777777" w:rsidR="00420E53" w:rsidRDefault="00420E53" w:rsidP="00420E53">
      <w:pPr>
        <w:pStyle w:val="ListParagraph"/>
        <w:numPr>
          <w:ilvl w:val="0"/>
          <w:numId w:val="18"/>
        </w:numPr>
      </w:pPr>
      <w:r>
        <w:t>Generar y programar los casos de prueba</w:t>
      </w:r>
    </w:p>
    <w:p w14:paraId="3BB54EEC" w14:textId="37104444" w:rsidR="00420E53" w:rsidRDefault="00776CD6" w:rsidP="00420E53">
      <w:pPr>
        <w:pStyle w:val="ListParagraph"/>
        <w:numPr>
          <w:ilvl w:val="0"/>
          <w:numId w:val="4"/>
        </w:numPr>
      </w:pPr>
      <w:r>
        <w:t>shouldAssingOperationsProduct()</w:t>
      </w:r>
    </w:p>
    <w:p w14:paraId="0399FD45" w14:textId="77777777" w:rsidR="00631082" w:rsidRDefault="00631082" w:rsidP="00D17B2B">
      <w:pPr>
        <w:pStyle w:val="ListParagraph"/>
        <w:ind w:left="720"/>
        <w:jc w:val="center"/>
      </w:pPr>
    </w:p>
    <w:p w14:paraId="22D18FBA" w14:textId="77777777" w:rsidR="00B51E69" w:rsidRDefault="00B51E69" w:rsidP="00D17B2B">
      <w:pPr>
        <w:pStyle w:val="ListParagraph"/>
        <w:ind w:left="720"/>
        <w:jc w:val="center"/>
      </w:pPr>
    </w:p>
    <w:p w14:paraId="33147A4F" w14:textId="77777777" w:rsidR="009C6D59" w:rsidRDefault="009C6D59" w:rsidP="009C6D59">
      <w:pPr>
        <w:pStyle w:val="ListParagraph"/>
        <w:numPr>
          <w:ilvl w:val="0"/>
          <w:numId w:val="18"/>
        </w:numPr>
      </w:pPr>
      <w:r>
        <w:t>Diseñar los métodos</w:t>
      </w:r>
    </w:p>
    <w:p w14:paraId="251A2841" w14:textId="7ADCF70F" w:rsidR="00631082" w:rsidRDefault="00631082" w:rsidP="009C6D59">
      <w:pPr>
        <w:pStyle w:val="ListParagraph"/>
        <w:ind w:left="720"/>
      </w:pPr>
    </w:p>
    <w:p w14:paraId="42D61603" w14:textId="71A62F29" w:rsidR="009C6D59" w:rsidRDefault="007B7A43" w:rsidP="007B7A4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491BDEB2" wp14:editId="407C8C42">
            <wp:extent cx="4929715" cy="2234284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27" cy="22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7D06" w14:textId="77777777" w:rsidR="00631082" w:rsidRDefault="00631082" w:rsidP="00D17B2B">
      <w:pPr>
        <w:pStyle w:val="ListParagraph"/>
        <w:ind w:left="720"/>
        <w:jc w:val="center"/>
      </w:pPr>
    </w:p>
    <w:p w14:paraId="46815920" w14:textId="77777777" w:rsidR="00631082" w:rsidRDefault="00631082" w:rsidP="00825FA8"/>
    <w:p w14:paraId="67413744" w14:textId="1C263F8F" w:rsidR="007B7A43" w:rsidRDefault="007B7A43" w:rsidP="007B7A43">
      <w:pPr>
        <w:pStyle w:val="Heading2"/>
      </w:pPr>
      <w:r>
        <w:t>Ciclo 5</w:t>
      </w:r>
    </w:p>
    <w:p w14:paraId="4BF20910" w14:textId="77777777" w:rsidR="007B7A43" w:rsidRDefault="007B7A43" w:rsidP="007B7A43">
      <w:pPr>
        <w:pStyle w:val="Heading2"/>
      </w:pPr>
    </w:p>
    <w:p w14:paraId="1F529118" w14:textId="77777777" w:rsidR="007B7A43" w:rsidRDefault="007B7A43" w:rsidP="007B7A43">
      <w:pPr>
        <w:pStyle w:val="Heading2"/>
      </w:pPr>
    </w:p>
    <w:p w14:paraId="3D94F6DF" w14:textId="77777777" w:rsidR="007B7A43" w:rsidRDefault="007B7A43" w:rsidP="007B7A43">
      <w:pPr>
        <w:pStyle w:val="ListParagraph"/>
        <w:numPr>
          <w:ilvl w:val="0"/>
          <w:numId w:val="18"/>
        </w:numPr>
      </w:pPr>
      <w:r>
        <w:t>Definir los métodos base de correspondientes al ciclo actual.</w:t>
      </w:r>
    </w:p>
    <w:p w14:paraId="16CFA8D9" w14:textId="1F458B39" w:rsidR="007B7A43" w:rsidRDefault="00B5254C" w:rsidP="007B7A4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subset</m:t>
        </m:r>
      </m:oMath>
    </w:p>
    <w:p w14:paraId="378D4C86" w14:textId="77777777" w:rsidR="007B7A43" w:rsidRDefault="007B7A43" w:rsidP="007B7A43">
      <w:pPr>
        <w:ind w:left="360"/>
      </w:pPr>
    </w:p>
    <w:p w14:paraId="42BD734B" w14:textId="77777777" w:rsidR="007B7A43" w:rsidRDefault="007B7A43" w:rsidP="007B7A43">
      <w:pPr>
        <w:pStyle w:val="ListParagraph"/>
        <w:numPr>
          <w:ilvl w:val="0"/>
          <w:numId w:val="18"/>
        </w:numPr>
      </w:pPr>
      <w:r>
        <w:t>Generar y programar los casos de prueba</w:t>
      </w:r>
    </w:p>
    <w:p w14:paraId="78FCCA13" w14:textId="74E6EA16" w:rsidR="007B7A43" w:rsidRDefault="007B7A43" w:rsidP="007B7A43">
      <w:pPr>
        <w:pStyle w:val="ListParagraph"/>
        <w:numPr>
          <w:ilvl w:val="0"/>
          <w:numId w:val="4"/>
        </w:numPr>
      </w:pPr>
      <w:r w:rsidRPr="00776CD6">
        <w:t>shouldAssingOperations</w:t>
      </w:r>
      <w:r w:rsidR="00B5254C">
        <w:t>Subset</w:t>
      </w:r>
      <w:r w:rsidR="00B5254C" w:rsidRPr="00776CD6">
        <w:t xml:space="preserve"> </w:t>
      </w:r>
      <w:r w:rsidRPr="00776CD6">
        <w:t>()</w:t>
      </w:r>
    </w:p>
    <w:p w14:paraId="14E14632" w14:textId="77777777" w:rsidR="007B7A43" w:rsidRDefault="007B7A43" w:rsidP="007B7A43">
      <w:pPr>
        <w:pStyle w:val="ListParagraph"/>
        <w:ind w:left="720"/>
        <w:jc w:val="center"/>
      </w:pPr>
    </w:p>
    <w:p w14:paraId="214EB96B" w14:textId="77777777" w:rsidR="007B7A43" w:rsidRDefault="007B7A43" w:rsidP="007B7A43">
      <w:pPr>
        <w:pStyle w:val="ListParagraph"/>
        <w:ind w:left="720"/>
        <w:jc w:val="center"/>
      </w:pPr>
    </w:p>
    <w:p w14:paraId="642BFBC3" w14:textId="77777777" w:rsidR="007B7A43" w:rsidRDefault="007B7A43" w:rsidP="007B7A43">
      <w:pPr>
        <w:pStyle w:val="ListParagraph"/>
        <w:numPr>
          <w:ilvl w:val="0"/>
          <w:numId w:val="18"/>
        </w:numPr>
      </w:pPr>
      <w:r>
        <w:t>Diseñar los métodos</w:t>
      </w:r>
    </w:p>
    <w:p w14:paraId="4F6C22DC" w14:textId="77777777" w:rsidR="00631082" w:rsidRDefault="00631082" w:rsidP="00D17B2B">
      <w:pPr>
        <w:pStyle w:val="ListParagraph"/>
        <w:ind w:left="720"/>
        <w:jc w:val="center"/>
      </w:pPr>
    </w:p>
    <w:p w14:paraId="5856D82E" w14:textId="77777777" w:rsidR="00631082" w:rsidRDefault="00631082" w:rsidP="00D17B2B">
      <w:pPr>
        <w:pStyle w:val="ListParagraph"/>
        <w:ind w:left="720"/>
        <w:jc w:val="center"/>
      </w:pPr>
    </w:p>
    <w:p w14:paraId="04938096" w14:textId="2CA0A695" w:rsidR="00631082" w:rsidRDefault="00326806" w:rsidP="00D17B2B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34631E51" wp14:editId="13DCC14A">
            <wp:extent cx="3872177" cy="307693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34" cy="30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AE6E" w14:textId="77777777" w:rsidR="00631082" w:rsidRDefault="00631082" w:rsidP="00D17B2B">
      <w:pPr>
        <w:pStyle w:val="ListParagraph"/>
        <w:ind w:left="720"/>
        <w:jc w:val="center"/>
      </w:pPr>
    </w:p>
    <w:p w14:paraId="13B5BB62" w14:textId="77777777" w:rsidR="00631082" w:rsidRDefault="00631082" w:rsidP="00D17B2B">
      <w:pPr>
        <w:pStyle w:val="ListParagraph"/>
        <w:ind w:left="720"/>
        <w:jc w:val="center"/>
      </w:pPr>
    </w:p>
    <w:p w14:paraId="6960D61F" w14:textId="77777777" w:rsidR="00631082" w:rsidRDefault="00631082" w:rsidP="00326806"/>
    <w:p w14:paraId="3D419AA6" w14:textId="77777777" w:rsidR="00825FA8" w:rsidRDefault="00825FA8" w:rsidP="00326806"/>
    <w:p w14:paraId="7EDBD602" w14:textId="77777777" w:rsidR="00825FA8" w:rsidRDefault="00825FA8" w:rsidP="00326806"/>
    <w:p w14:paraId="76820543" w14:textId="77777777" w:rsidR="00825FA8" w:rsidRDefault="00825FA8" w:rsidP="00326806"/>
    <w:p w14:paraId="20872EE8" w14:textId="77777777" w:rsidR="00825FA8" w:rsidRDefault="00825FA8" w:rsidP="00326806"/>
    <w:p w14:paraId="3247A4D6" w14:textId="77777777" w:rsidR="00825FA8" w:rsidRDefault="00825FA8" w:rsidP="00326806"/>
    <w:tbl>
      <w:tblPr>
        <w:tblStyle w:val="TableGrid"/>
        <w:tblpPr w:leftFromText="141" w:rightFromText="141" w:vertAnchor="text" w:horzAnchor="margin" w:tblpXSpec="center" w:tblpY="501"/>
        <w:tblW w:w="10348" w:type="dxa"/>
        <w:tblLook w:val="04A0" w:firstRow="1" w:lastRow="0" w:firstColumn="1" w:lastColumn="0" w:noHBand="0" w:noVBand="1"/>
      </w:tblPr>
      <w:tblGrid>
        <w:gridCol w:w="744"/>
        <w:gridCol w:w="2423"/>
        <w:gridCol w:w="7181"/>
      </w:tblGrid>
      <w:tr w:rsidR="00D17B2B" w14:paraId="0CB7B22E" w14:textId="77777777" w:rsidTr="00D17B2B">
        <w:tc>
          <w:tcPr>
            <w:tcW w:w="744" w:type="dxa"/>
          </w:tcPr>
          <w:p w14:paraId="1F1627D2" w14:textId="77777777" w:rsidR="00D17B2B" w:rsidRDefault="00D17B2B" w:rsidP="00D17B2B">
            <w:pPr>
              <w:jc w:val="center"/>
            </w:pPr>
            <w:r>
              <w:t>Ciclo</w:t>
            </w:r>
          </w:p>
        </w:tc>
        <w:tc>
          <w:tcPr>
            <w:tcW w:w="2423" w:type="dxa"/>
          </w:tcPr>
          <w:p w14:paraId="30026381" w14:textId="77777777" w:rsidR="00D17B2B" w:rsidRDefault="00D17B2B" w:rsidP="00D17B2B">
            <w:r>
              <w:t>SetCalculator</w:t>
            </w:r>
          </w:p>
        </w:tc>
        <w:tc>
          <w:tcPr>
            <w:tcW w:w="7181" w:type="dxa"/>
          </w:tcPr>
          <w:p w14:paraId="66B018E3" w14:textId="77777777" w:rsidR="00D17B2B" w:rsidRDefault="00D17B2B" w:rsidP="00D17B2B">
            <w:r>
              <w:t>SetCalculatorTest</w:t>
            </w:r>
          </w:p>
        </w:tc>
      </w:tr>
      <w:tr w:rsidR="00D17B2B" w14:paraId="422B3B84" w14:textId="77777777" w:rsidTr="00D17B2B">
        <w:tc>
          <w:tcPr>
            <w:tcW w:w="744" w:type="dxa"/>
          </w:tcPr>
          <w:p w14:paraId="7E3B4FE5" w14:textId="77777777" w:rsidR="00D17B2B" w:rsidRDefault="00D17B2B" w:rsidP="00D17B2B">
            <w:r>
              <w:t>1</w:t>
            </w:r>
          </w:p>
        </w:tc>
        <w:tc>
          <w:tcPr>
            <w:tcW w:w="2423" w:type="dxa"/>
          </w:tcPr>
          <w:p w14:paraId="44750571" w14:textId="77777777" w:rsidR="00D17B2B" w:rsidRDefault="00D17B2B" w:rsidP="00D17B2B">
            <w:r w:rsidRPr="001A5778">
              <w:t>create</w:t>
            </w:r>
          </w:p>
        </w:tc>
        <w:tc>
          <w:tcPr>
            <w:tcW w:w="7181" w:type="dxa"/>
          </w:tcPr>
          <w:p w14:paraId="585EA6A0" w14:textId="77777777" w:rsidR="00D17B2B" w:rsidRDefault="00D17B2B" w:rsidP="00D17B2B">
            <w:r w:rsidRPr="00FB433D">
              <w:t>shouldCreateVariables</w:t>
            </w:r>
            <w:r>
              <w:t xml:space="preserve"> (Debería crear variables)</w:t>
            </w:r>
          </w:p>
        </w:tc>
      </w:tr>
      <w:tr w:rsidR="00D17B2B" w14:paraId="36D44B2E" w14:textId="77777777" w:rsidTr="00D17B2B">
        <w:tc>
          <w:tcPr>
            <w:tcW w:w="744" w:type="dxa"/>
          </w:tcPr>
          <w:p w14:paraId="0F97064E" w14:textId="77777777" w:rsidR="00D17B2B" w:rsidRDefault="00D17B2B" w:rsidP="00D17B2B"/>
        </w:tc>
        <w:tc>
          <w:tcPr>
            <w:tcW w:w="2423" w:type="dxa"/>
          </w:tcPr>
          <w:p w14:paraId="2FD99F86" w14:textId="77777777" w:rsidR="00D17B2B" w:rsidRPr="001A5778" w:rsidRDefault="00D17B2B" w:rsidP="00D17B2B">
            <w:r w:rsidRPr="00B76AF5">
              <w:t>assign</w:t>
            </w:r>
          </w:p>
        </w:tc>
        <w:tc>
          <w:tcPr>
            <w:tcW w:w="7181" w:type="dxa"/>
          </w:tcPr>
          <w:p w14:paraId="4AC9B291" w14:textId="77777777" w:rsidR="00D17B2B" w:rsidRDefault="00D17B2B" w:rsidP="00D17B2B">
            <w:r w:rsidRPr="00D42173">
              <w:t>shouldAssing</w:t>
            </w:r>
            <w:r>
              <w:t>(Debería asignar a una variable existente)</w:t>
            </w:r>
          </w:p>
        </w:tc>
      </w:tr>
      <w:tr w:rsidR="00D17B2B" w14:paraId="1B70A1D4" w14:textId="77777777" w:rsidTr="00D17B2B">
        <w:tc>
          <w:tcPr>
            <w:tcW w:w="744" w:type="dxa"/>
          </w:tcPr>
          <w:p w14:paraId="0954E9C6" w14:textId="77777777" w:rsidR="00D17B2B" w:rsidRDefault="00D17B2B" w:rsidP="00D17B2B"/>
        </w:tc>
        <w:tc>
          <w:tcPr>
            <w:tcW w:w="2423" w:type="dxa"/>
          </w:tcPr>
          <w:p w14:paraId="1998FE0A" w14:textId="77777777" w:rsidR="00D17B2B" w:rsidRPr="00B76AF5" w:rsidRDefault="00D17B2B" w:rsidP="00D17B2B">
            <w:r w:rsidRPr="003266CF">
              <w:t>toString</w:t>
            </w:r>
          </w:p>
        </w:tc>
        <w:tc>
          <w:tcPr>
            <w:tcW w:w="7181" w:type="dxa"/>
          </w:tcPr>
          <w:p w14:paraId="1D568673" w14:textId="77777777" w:rsidR="00D17B2B" w:rsidRDefault="00D17B2B" w:rsidP="00D17B2B">
            <w:r w:rsidRPr="00C84084">
              <w:t>shouldToString</w:t>
            </w:r>
            <w:r>
              <w:t>(Debería dar el valor asociado a una variable)</w:t>
            </w:r>
          </w:p>
        </w:tc>
      </w:tr>
      <w:tr w:rsidR="00D17B2B" w14:paraId="4B7D2946" w14:textId="77777777" w:rsidTr="00D17B2B">
        <w:tc>
          <w:tcPr>
            <w:tcW w:w="744" w:type="dxa"/>
          </w:tcPr>
          <w:p w14:paraId="4AFCF065" w14:textId="77777777" w:rsidR="00D17B2B" w:rsidRDefault="00D17B2B" w:rsidP="00D17B2B"/>
        </w:tc>
        <w:tc>
          <w:tcPr>
            <w:tcW w:w="2423" w:type="dxa"/>
          </w:tcPr>
          <w:p w14:paraId="649F3D3D" w14:textId="77777777" w:rsidR="00D17B2B" w:rsidRPr="003266CF" w:rsidRDefault="00D17B2B" w:rsidP="00D17B2B">
            <w:r>
              <w:t>ok</w:t>
            </w:r>
          </w:p>
        </w:tc>
        <w:tc>
          <w:tcPr>
            <w:tcW w:w="7181" w:type="dxa"/>
          </w:tcPr>
          <w:p w14:paraId="4BFD323D" w14:textId="77777777" w:rsidR="00D17B2B" w:rsidRPr="00C84084" w:rsidRDefault="00D17B2B" w:rsidP="00D17B2B">
            <w:r w:rsidRPr="002E542C">
              <w:t>shouldToOk()</w:t>
            </w:r>
            <w:r>
              <w:t xml:space="preserve"> (Debería responder a una operación )</w:t>
            </w:r>
          </w:p>
        </w:tc>
      </w:tr>
      <w:tr w:rsidR="00D17B2B" w14:paraId="0D4843F9" w14:textId="77777777" w:rsidTr="00D17B2B">
        <w:tc>
          <w:tcPr>
            <w:tcW w:w="744" w:type="dxa"/>
          </w:tcPr>
          <w:p w14:paraId="1BA5377A" w14:textId="77777777" w:rsidR="00D17B2B" w:rsidRDefault="00D17B2B" w:rsidP="00D17B2B">
            <w:r>
              <w:t>2</w:t>
            </w:r>
          </w:p>
        </w:tc>
        <w:tc>
          <w:tcPr>
            <w:tcW w:w="2423" w:type="dxa"/>
          </w:tcPr>
          <w:p w14:paraId="2C4DFD04" w14:textId="77777777" w:rsidR="00D17B2B" w:rsidRDefault="00D17B2B" w:rsidP="00D17B2B">
            <w:r w:rsidRPr="0020085B">
              <w:t>union</w:t>
            </w:r>
          </w:p>
        </w:tc>
        <w:tc>
          <w:tcPr>
            <w:tcW w:w="7181" w:type="dxa"/>
          </w:tcPr>
          <w:p w14:paraId="46F0570C" w14:textId="77777777" w:rsidR="00D17B2B" w:rsidRPr="002E542C" w:rsidRDefault="00D17B2B" w:rsidP="00D17B2B">
            <w:r w:rsidRPr="00EE03FB">
              <w:t>shouldAssingOperationsUnion()</w:t>
            </w:r>
            <w:r>
              <w:t xml:space="preserve"> (Debería unir Sets)</w:t>
            </w:r>
          </w:p>
        </w:tc>
      </w:tr>
      <w:tr w:rsidR="00D17B2B" w14:paraId="07AC2EFE" w14:textId="77777777" w:rsidTr="00D17B2B">
        <w:tc>
          <w:tcPr>
            <w:tcW w:w="744" w:type="dxa"/>
          </w:tcPr>
          <w:p w14:paraId="28646E6A" w14:textId="77777777" w:rsidR="00D17B2B" w:rsidRDefault="00D17B2B" w:rsidP="00D17B2B"/>
        </w:tc>
        <w:tc>
          <w:tcPr>
            <w:tcW w:w="2423" w:type="dxa"/>
          </w:tcPr>
          <w:p w14:paraId="2FECB2DF" w14:textId="77777777" w:rsidR="00D17B2B" w:rsidRPr="0020085B" w:rsidRDefault="00D17B2B" w:rsidP="00D17B2B">
            <w:r w:rsidRPr="002E0AA5">
              <w:t>intersection</w:t>
            </w:r>
          </w:p>
        </w:tc>
        <w:tc>
          <w:tcPr>
            <w:tcW w:w="7181" w:type="dxa"/>
          </w:tcPr>
          <w:p w14:paraId="2696F11A" w14:textId="77777777" w:rsidR="00D17B2B" w:rsidRPr="00FB433D" w:rsidRDefault="00D17B2B" w:rsidP="00D17B2B">
            <w:r w:rsidRPr="00C306AC">
              <w:t>shouldAssingOperationsIntersection()</w:t>
            </w:r>
            <w:r>
              <w:t xml:space="preserve"> (Debería inter.. Sets)</w:t>
            </w:r>
          </w:p>
        </w:tc>
      </w:tr>
      <w:tr w:rsidR="00D17B2B" w14:paraId="1CACC3D6" w14:textId="77777777" w:rsidTr="00D17B2B">
        <w:tc>
          <w:tcPr>
            <w:tcW w:w="744" w:type="dxa"/>
          </w:tcPr>
          <w:p w14:paraId="739370C1" w14:textId="4AC45B63" w:rsidR="00D17B2B" w:rsidRDefault="00776CD6" w:rsidP="00D17B2B">
            <w:r>
              <w:t>3</w:t>
            </w:r>
          </w:p>
        </w:tc>
        <w:tc>
          <w:tcPr>
            <w:tcW w:w="2423" w:type="dxa"/>
          </w:tcPr>
          <w:p w14:paraId="7A599BF0" w14:textId="77777777" w:rsidR="00D17B2B" w:rsidRPr="002E0AA5" w:rsidRDefault="00D17B2B" w:rsidP="00D17B2B">
            <w:r>
              <w:t>diference</w:t>
            </w:r>
          </w:p>
        </w:tc>
        <w:tc>
          <w:tcPr>
            <w:tcW w:w="7181" w:type="dxa"/>
          </w:tcPr>
          <w:p w14:paraId="5AC041E5" w14:textId="77777777" w:rsidR="00D17B2B" w:rsidRPr="00C306AC" w:rsidRDefault="00D17B2B" w:rsidP="00D17B2B">
            <w:r w:rsidRPr="00964396">
              <w:t xml:space="preserve">shouldAssingOperationsDifference </w:t>
            </w:r>
            <w:r>
              <w:t>(Debería - Sets)</w:t>
            </w:r>
          </w:p>
        </w:tc>
      </w:tr>
      <w:tr w:rsidR="00D17B2B" w14:paraId="5FAFB890" w14:textId="77777777" w:rsidTr="00D17B2B">
        <w:tc>
          <w:tcPr>
            <w:tcW w:w="744" w:type="dxa"/>
          </w:tcPr>
          <w:p w14:paraId="2AE1B3D2" w14:textId="77777777" w:rsidR="00D17B2B" w:rsidRDefault="00D17B2B" w:rsidP="00D17B2B"/>
        </w:tc>
        <w:tc>
          <w:tcPr>
            <w:tcW w:w="2423" w:type="dxa"/>
          </w:tcPr>
          <w:p w14:paraId="2FBC5947" w14:textId="77777777" w:rsidR="00D17B2B" w:rsidRPr="0020085B" w:rsidRDefault="00D17B2B" w:rsidP="00D17B2B">
            <w:r w:rsidRPr="00FB71EA">
              <w:t>symmetricDifference</w:t>
            </w:r>
          </w:p>
        </w:tc>
        <w:tc>
          <w:tcPr>
            <w:tcW w:w="7181" w:type="dxa"/>
          </w:tcPr>
          <w:p w14:paraId="67B9D866" w14:textId="77777777" w:rsidR="00D17B2B" w:rsidRPr="00EE03FB" w:rsidRDefault="00D17B2B" w:rsidP="00D17B2B">
            <w:r w:rsidRPr="009D6BBD">
              <w:t xml:space="preserve">shouldAssingOperationsSymmetricDifference </w:t>
            </w:r>
            <w:r w:rsidRPr="00C306AC">
              <w:t>()</w:t>
            </w:r>
            <w:r>
              <w:t xml:space="preserve"> (Debería _  Sets)</w:t>
            </w:r>
          </w:p>
        </w:tc>
      </w:tr>
      <w:tr w:rsidR="00776CD6" w14:paraId="06A35946" w14:textId="77777777" w:rsidTr="00D17B2B">
        <w:tc>
          <w:tcPr>
            <w:tcW w:w="744" w:type="dxa"/>
          </w:tcPr>
          <w:p w14:paraId="484E6FD8" w14:textId="1810F5F8" w:rsidR="00776CD6" w:rsidRDefault="00776CD6" w:rsidP="00776CD6">
            <w:r>
              <w:t>4</w:t>
            </w:r>
          </w:p>
        </w:tc>
        <w:tc>
          <w:tcPr>
            <w:tcW w:w="2423" w:type="dxa"/>
          </w:tcPr>
          <w:p w14:paraId="04259F9E" w14:textId="35A2DA10" w:rsidR="00776CD6" w:rsidRPr="00FB71EA" w:rsidRDefault="0026547D" w:rsidP="00776CD6">
            <w:r w:rsidRPr="0026547D">
              <w:t>cartesianProduct</w:t>
            </w:r>
          </w:p>
        </w:tc>
        <w:tc>
          <w:tcPr>
            <w:tcW w:w="7181" w:type="dxa"/>
          </w:tcPr>
          <w:p w14:paraId="32692453" w14:textId="56972D75" w:rsidR="00776CD6" w:rsidRPr="009D6BBD" w:rsidRDefault="00F001E7" w:rsidP="00776CD6">
            <w:r w:rsidRPr="00F001E7">
              <w:t>shouldAssingOperationsProduct</w:t>
            </w:r>
            <w:r w:rsidR="00776CD6" w:rsidRPr="00964396">
              <w:t xml:space="preserve"> </w:t>
            </w:r>
            <w:r w:rsidR="00776CD6">
              <w:t xml:space="preserve">(Debería </w:t>
            </w:r>
            <w:r>
              <w:t>x</w:t>
            </w:r>
            <w:r w:rsidR="00776CD6">
              <w:t xml:space="preserve"> Sets)</w:t>
            </w:r>
          </w:p>
        </w:tc>
      </w:tr>
      <w:tr w:rsidR="0026547D" w14:paraId="1DF8ACA3" w14:textId="77777777" w:rsidTr="00AE3800">
        <w:trPr>
          <w:trHeight w:val="482"/>
        </w:trPr>
        <w:tc>
          <w:tcPr>
            <w:tcW w:w="744" w:type="dxa"/>
          </w:tcPr>
          <w:p w14:paraId="09F7BB34" w14:textId="6803AB4D" w:rsidR="0026547D" w:rsidRDefault="0026547D" w:rsidP="00776CD6">
            <w:r>
              <w:t>5</w:t>
            </w:r>
          </w:p>
        </w:tc>
        <w:tc>
          <w:tcPr>
            <w:tcW w:w="2423" w:type="dxa"/>
          </w:tcPr>
          <w:p w14:paraId="7FD5607A" w14:textId="4D541A5D" w:rsidR="0026547D" w:rsidRPr="0026547D" w:rsidRDefault="00CC3684" w:rsidP="00776CD6">
            <w:r w:rsidRPr="00CC3684">
              <w:t>subset</w:t>
            </w:r>
          </w:p>
        </w:tc>
        <w:tc>
          <w:tcPr>
            <w:tcW w:w="7181" w:type="dxa"/>
          </w:tcPr>
          <w:p w14:paraId="37E31711" w14:textId="223C8762" w:rsidR="0026547D" w:rsidRPr="00F001E7" w:rsidRDefault="00AE3800" w:rsidP="00AE3800">
            <w:r w:rsidRPr="00776CD6">
              <w:t>shouldAssingOperations</w:t>
            </w:r>
            <w:r>
              <w:t>Subset</w:t>
            </w:r>
            <w:r w:rsidRPr="00776CD6">
              <w:t xml:space="preserve"> ()</w:t>
            </w:r>
          </w:p>
        </w:tc>
      </w:tr>
    </w:tbl>
    <w:p w14:paraId="1E159302" w14:textId="77777777" w:rsidR="00D17B2B" w:rsidRDefault="00D17B2B" w:rsidP="00D17B2B">
      <w:pPr>
        <w:pStyle w:val="ListParagraph"/>
        <w:ind w:left="720"/>
        <w:jc w:val="center"/>
      </w:pPr>
    </w:p>
    <w:p w14:paraId="3DC14C23" w14:textId="77777777" w:rsidR="00635CCE" w:rsidRDefault="00635CCE" w:rsidP="00635CCE"/>
    <w:p w14:paraId="122B8643" w14:textId="77777777" w:rsidR="004B4283" w:rsidRDefault="004B4283" w:rsidP="00635CCE"/>
    <w:p w14:paraId="05DDA07F" w14:textId="53CF0D30" w:rsidR="00635CCE" w:rsidRPr="00635CCE" w:rsidRDefault="6478D580" w:rsidP="004B4283">
      <w:pPr>
        <w:pStyle w:val="Heading2"/>
      </w:pPr>
      <w:r w:rsidRPr="6478D580">
        <w:t>RETROSPECTIVA</w:t>
      </w:r>
    </w:p>
    <w:p w14:paraId="3C6144FF" w14:textId="42EB289C" w:rsidR="5504335F" w:rsidRDefault="6C5E0D20" w:rsidP="6D6111B1">
      <w:pPr>
        <w:pStyle w:val="ListParagraph"/>
        <w:numPr>
          <w:ilvl w:val="0"/>
          <w:numId w:val="26"/>
        </w:numPr>
      </w:pPr>
      <w:r w:rsidRPr="6C5E0D20">
        <w:t xml:space="preserve">¿Cuál fue el tiempo total invertido en el laboratorio por cada uno de ustedes? </w:t>
      </w:r>
      <w:r w:rsidR="001B216B">
        <w:t xml:space="preserve">12 </w:t>
      </w:r>
      <w:r w:rsidRPr="6C5E0D20">
        <w:t>(Horas/Hombre)</w:t>
      </w:r>
    </w:p>
    <w:p w14:paraId="51E8D5FD" w14:textId="77777777" w:rsidR="00A432FA" w:rsidRDefault="00A432FA" w:rsidP="00A432FA">
      <w:pPr>
        <w:pStyle w:val="ListParagraph"/>
        <w:ind w:left="720"/>
      </w:pPr>
    </w:p>
    <w:p w14:paraId="386DC8C2" w14:textId="2C304D9E" w:rsidR="6C5E0D20" w:rsidRDefault="6C5E0D20" w:rsidP="5504335F">
      <w:pPr>
        <w:pStyle w:val="ListParagraph"/>
        <w:numPr>
          <w:ilvl w:val="0"/>
          <w:numId w:val="26"/>
        </w:numPr>
      </w:pPr>
      <w:r w:rsidRPr="6C5E0D20">
        <w:t>¿Cuál es el estado actual del laboratorio? ¿Por qué?</w:t>
      </w:r>
    </w:p>
    <w:p w14:paraId="24FB5C65" w14:textId="081B6A4B" w:rsidR="00C10D3B" w:rsidRDefault="00C10D3B" w:rsidP="00C10D3B">
      <w:pPr>
        <w:ind w:left="360" w:firstLine="360"/>
      </w:pPr>
      <w:r>
        <w:t>Completo</w:t>
      </w:r>
      <w:r w:rsidR="00A23C93">
        <w:t xml:space="preserve"> </w:t>
      </w:r>
    </w:p>
    <w:p w14:paraId="79EE8C08" w14:textId="77777777" w:rsidR="00C10D3B" w:rsidRDefault="00C10D3B" w:rsidP="00C10D3B"/>
    <w:p w14:paraId="49E98C36" w14:textId="21E9F72F" w:rsidR="00883B8C" w:rsidRPr="00A432FA" w:rsidRDefault="446550A7" w:rsidP="00A432FA">
      <w:pPr>
        <w:pStyle w:val="ListParagraph"/>
        <w:numPr>
          <w:ilvl w:val="0"/>
          <w:numId w:val="26"/>
        </w:numPr>
      </w:pPr>
      <w:r w:rsidRPr="446550A7">
        <w:t>Considerando las prácticas XP del laboratorio. ¿cuál fue la más útil? ¿por qué?</w:t>
      </w:r>
    </w:p>
    <w:p w14:paraId="7596CF09" w14:textId="39B654C2" w:rsidR="00FA2116" w:rsidRDefault="00047497" w:rsidP="00FA2116">
      <w:pPr>
        <w:pStyle w:val="ListParagraph"/>
        <w:ind w:left="720"/>
      </w:pPr>
      <w:r w:rsidRPr="00047497">
        <w:t>CODE THE UNIT TEST FIRST</w:t>
      </w:r>
      <w:r>
        <w:t xml:space="preserve"> y </w:t>
      </w:r>
      <w:r w:rsidR="00883B8C">
        <w:t>A</w:t>
      </w:r>
      <w:r w:rsidR="00883B8C" w:rsidRPr="00883B8C">
        <w:t>LL CODE MUST HAVE UNIT TESTS</w:t>
      </w:r>
    </w:p>
    <w:p w14:paraId="75A27A07" w14:textId="01A6E718" w:rsidR="00883B8C" w:rsidRDefault="00A432FA" w:rsidP="00FA2116">
      <w:pPr>
        <w:pStyle w:val="ListParagraph"/>
        <w:ind w:left="720"/>
      </w:pPr>
      <w:r>
        <w:t>Agiliza el desarrollo del código.</w:t>
      </w:r>
    </w:p>
    <w:p w14:paraId="04B54638" w14:textId="77777777" w:rsidR="00A432FA" w:rsidRDefault="00A432FA" w:rsidP="00FA2116">
      <w:pPr>
        <w:pStyle w:val="ListParagraph"/>
        <w:ind w:left="720"/>
      </w:pPr>
    </w:p>
    <w:p w14:paraId="760ED22F" w14:textId="520E2D6E" w:rsidR="4AFA9F41" w:rsidRPr="00FA2116" w:rsidRDefault="4AFA9F41" w:rsidP="5504335F">
      <w:pPr>
        <w:pStyle w:val="ListParagraph"/>
        <w:numPr>
          <w:ilvl w:val="0"/>
          <w:numId w:val="26"/>
        </w:numPr>
      </w:pPr>
      <w:r w:rsidRPr="4AFA9F41">
        <w:t>¿Cuál consideran fue el mayor logro? ¿Por qué?</w:t>
      </w:r>
    </w:p>
    <w:p w14:paraId="33CC97A7" w14:textId="37D95DE1" w:rsidR="00FA2116" w:rsidRDefault="00EF0CAE" w:rsidP="00A432FA">
      <w:pPr>
        <w:pStyle w:val="ListParagraph"/>
        <w:ind w:left="720"/>
      </w:pPr>
      <w:r>
        <w:t xml:space="preserve">Las operaciones entre </w:t>
      </w:r>
      <w:r w:rsidR="00C11E88">
        <w:t>conjuntos (</w:t>
      </w:r>
      <w:r w:rsidR="00B06025">
        <w:t xml:space="preserve">unir, </w:t>
      </w:r>
      <w:r w:rsidR="00C11E88">
        <w:t>intersección ..</w:t>
      </w:r>
      <w:r w:rsidR="00B06025">
        <w:t>)</w:t>
      </w:r>
    </w:p>
    <w:p w14:paraId="1A347975" w14:textId="77777777" w:rsidR="00C11E88" w:rsidRDefault="00C11E88" w:rsidP="00A432FA">
      <w:pPr>
        <w:pStyle w:val="ListParagraph"/>
        <w:ind w:left="720"/>
      </w:pPr>
    </w:p>
    <w:p w14:paraId="4D0381C7" w14:textId="6D7E6595" w:rsidR="2528387F" w:rsidRPr="002908FF" w:rsidRDefault="50F6BD64" w:rsidP="5504335F">
      <w:pPr>
        <w:pStyle w:val="ListParagraph"/>
        <w:numPr>
          <w:ilvl w:val="0"/>
          <w:numId w:val="26"/>
        </w:numPr>
      </w:pPr>
      <w:r w:rsidRPr="50F6BD64">
        <w:t>¿Cuál consideran que fue el mayor problema técnico? ¿Qué hicieron para resolverlo?</w:t>
      </w:r>
    </w:p>
    <w:p w14:paraId="1101EC5E" w14:textId="1B40764A" w:rsidR="002908FF" w:rsidRDefault="00F54B4C" w:rsidP="002908FF">
      <w:pPr>
        <w:pStyle w:val="ListParagraph"/>
        <w:ind w:left="720"/>
      </w:pPr>
      <w:r>
        <w:t>Se cambio el método equals de la clase Set y generaba errores inesperados.</w:t>
      </w:r>
    </w:p>
    <w:p w14:paraId="1C1473B4" w14:textId="4292B2A9" w:rsidR="0BF1EE87" w:rsidRDefault="0BF1EE87" w:rsidP="0BF1EE87"/>
    <w:p w14:paraId="4A55DB5B" w14:textId="5DB25051" w:rsidR="00635CCE" w:rsidRPr="00635CCE" w:rsidRDefault="2528387F" w:rsidP="5504335F">
      <w:pPr>
        <w:pStyle w:val="ListParagraph"/>
        <w:numPr>
          <w:ilvl w:val="0"/>
          <w:numId w:val="26"/>
        </w:numPr>
      </w:pPr>
      <w:r w:rsidRPr="2528387F">
        <w:t>¿Qué hicieron bien como equipo? ¿Qué se comprometen a hacer para mejorar los resultados?</w:t>
      </w:r>
    </w:p>
    <w:p w14:paraId="6EAED89F" w14:textId="508CA212" w:rsidR="00CD7BD5" w:rsidRDefault="0D56A8D1" w:rsidP="71FA3BF2">
      <w:pPr>
        <w:ind w:left="720"/>
      </w:pPr>
      <w:r>
        <w:t>Buena coordinación en los tiempos de elaboración del laboratorio y mayor eficiencia en el desarrollo práctico del código y documento.</w:t>
      </w:r>
    </w:p>
    <w:p w14:paraId="05DF5046" w14:textId="1D5F445A" w:rsidR="00635CCE" w:rsidRPr="00635CCE" w:rsidRDefault="00635CCE" w:rsidP="00F54B4C">
      <w:pPr>
        <w:pStyle w:val="ListParagraph"/>
        <w:ind w:left="720"/>
      </w:pPr>
    </w:p>
    <w:sectPr w:rsidR="00635CCE" w:rsidRPr="00635CCE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n4kYC8TOcQReQ" id="VRgUHKWs"/>
    <int:WordHash hashCode="1V66E3aIvsdAw8" id="dEpgrDvl"/>
    <int:WordHash hashCode="jXZ79bcjc9EvDv" id="kLtmnaQG"/>
    <int:ParagraphRange paragraphId="127165373" textId="240569725" start="53" length="6" invalidationStart="53" invalidationLength="6" id="GhE84Fww"/>
    <int:WordHash hashCode="wio3uY+Ce6O4vK" id="fSPLcSq5"/>
    <int:WordHash hashCode="NIz/NUzUkDMVsh" id="WYtd5nzS"/>
    <int:WordHash hashCode="4BLdrpvbIk0/iR" id="y4Idww0j"/>
    <int:WordHash hashCode="AYlCSlpg/tMp+o" id="dHXbzIbw"/>
    <int:WordHash hashCode="9/Ap7LmKvpeQdK" id="qfXFYOPS"/>
    <int:WordHash hashCode="lQo5tsKTS7cvLe" id="mmNYJ0uy"/>
    <int:WordHash hashCode="Op80eLyansNI6j" id="mZN0anIc"/>
    <int:WordHash hashCode="cAh0U3b6ZX6KoM" id="84zdPKwG"/>
    <int:WordHash hashCode="Jp9ufc6e8sAMvo" id="3CkCoc4S"/>
    <int:WordHash hashCode="eX79g/jBXe739N" id="sjzHaNQB"/>
    <int:WordHash hashCode="3gT6Din5s14kkF" id="EzaKccBJ"/>
    <int:WordHash hashCode="u8zfLvsztS5snQ" id="vSNrwEaz"/>
    <int:WordHash hashCode="N3Re16DwBfsUUi" id="6CyRvAw2"/>
    <int:WordHash hashCode="XqLYGongzcibr3" id="MtvLp2IU"/>
    <int:WordHash hashCode="wlQ//zv6bxRMLw" id="GIqG0KMP"/>
    <int:WordHash hashCode="a7X/VNNYq0VXgz" id="KNTtCMF9"/>
    <int:WordHash hashCode="2HxEgETe+3ePMx" id="gwojHNbn"/>
    <int:WordHash hashCode="SKe4iJ4VQmUCZs" id="rjfO5PDI"/>
    <int:WordHash hashCode="6MOcTX5vd/yG9b" id="SJRKIwpX"/>
    <int:WordHash hashCode="RjGcWnjccpTL+g" id="UkUjSBUd"/>
    <int:WordHash hashCode="K+iMpCQsduglOs" id="5WHRHiPv"/>
    <int:WordHash hashCode="BIsMsblDecdOfo" id="9Ko7R4Wp"/>
    <int:WordHash hashCode="pi8iJb9wv6zLx/" id="EGiTXIfe"/>
    <int:WordHash hashCode="oCkTiy7jHC0OMP" id="fAJyLFp7"/>
    <int:WordHash hashCode="tH82PitDDAZH8U" id="m1nRmndP"/>
    <int:WordHash hashCode="1Ny1t46Tl90TGR" id="WFj09If1"/>
    <int:WordHash hashCode="Q3Sq7iR/sjfObJ" id="HeMHubqH"/>
    <int:WordHash hashCode="kAJnIhKbixLIJG" id="QxiPLMeQ"/>
    <int:WordHash hashCode="L29C5vwjvndI9e" id="c7quq4m9"/>
    <int:WordHash hashCode="M7giAQgex8Q4y1" id="CLkqr4my"/>
    <int:WordHash hashCode="bFUiyor4b8UGm3" id="zxz9MwuO"/>
    <int:WordHash hashCode="on1n+wuN+eqxBp" id="JYf2zWyt"/>
    <int:WordHash hashCode="uX3jlJhR8aVkIO" id="blOaiU30"/>
    <int:WordHash hashCode="x3pdDpVPedLAD9" id="vHEEHbm5"/>
    <int:WordHash hashCode="Fph+dXstpbFPnm" id="idmjaO5Y"/>
    <int:WordHash hashCode="Zy/M1wtnLt/hLE" id="28BNcs5F"/>
    <int:WordHash hashCode="zOVeQwmnU5hb3S" id="7nvZLaVa"/>
    <int:WordHash hashCode="8NUhpdw3STkByG" id="iUl15Um3"/>
    <int:WordHash hashCode="VX8lVRZxnqFvj0" id="vDozHnJB"/>
    <int:WordHash hashCode="4/tjmAoXFVQV56" id="6xqjDsYU"/>
    <int:WordHash hashCode="ilQfCQCQm7JP24" id="MNq7KaQ0"/>
    <int:WordHash hashCode="djDYGpj+q4xiTN" id="P6MQFLKn"/>
    <int:WordHash hashCode="uT7FZgj7MC/qeo" id="mGsQcNrK"/>
    <int:WordHash hashCode="lG9Xkwb5JUMafz" id="9ZKrujtA"/>
    <int:WordHash hashCode="JbRuDNpOavQAbv" id="1xDVF9xa"/>
    <int:WordHash hashCode="BDSdaHrhP5/UkC" id="k8Eue447"/>
    <int:WordHash hashCode="KE0+AYqiSrfcZx" id="zzBEZWhp"/>
    <int:WordHash hashCode="X2OH37y9R61IfS" id="SExAmtTq"/>
    <int:WordHash hashCode="pgLiFutEo6xeCW" id="6swmmfIC"/>
    <int:WordHash hashCode="2spz/Y7++s9sni" id="K11LooZw"/>
    <int:ParagraphRange paragraphId="2005568196" textId="281342303" start="129" length="3" invalidationStart="129" invalidationLength="3" id="BgZW1UDJ"/>
    <int:WordHash hashCode="/dpKSoQr0ruQxr" id="ZVSK5bkD"/>
    <int:WordHash hashCode="ZLXarVBzhJN4mT" id="YM0UdCiS"/>
    <int:WordHash hashCode="FsnRNENyO2zxsg" id="ppP7beKZ"/>
    <int:WordHash hashCode="KNr7ggDt4En83s" id="ze56RW5N"/>
    <int:WordHash hashCode="8aLory7ZvTvBVt" id="iem7Lmra"/>
    <int:WordHash hashCode="GLbINdahYFRQHm" id="FCdyLYfZ"/>
    <int:WordHash hashCode="E8toKNmVKkhjF9" id="FiZCpDus"/>
    <int:WordHash hashCode="N9QWmb3uT8uWnK" id="I3frh56w"/>
    <int:WordHash hashCode="dkmkRuVDysnpuX" id="n38hvbpz"/>
    <int:WordHash hashCode="2BDKllojbG9GqT" id="b1ErkxWi"/>
    <int:WordHash hashCode="8P7X5JMjApFrTp" id="Bb7ktc5u"/>
    <int:WordHash hashCode="RzkR+JHCp72XiD" id="RlnAWMTK"/>
    <int:WordHash hashCode="4TPiy1/BjLzsN2" id="jSJ7Bulu"/>
    <int:WordHash hashCode="OLYr5L3apWYcfW" id="J5kcqDtI"/>
    <int:WordHash hashCode="BH8d6Fm/ZBMhpc" id="bFLpejLN"/>
    <int:WordHash hashCode="aFGzmC3sNeKaLy" id="FxfPNsGd"/>
    <int:WordHash hashCode="01jallyNOcu6K9" id="1ilZtI9X"/>
    <int:WordHash hashCode="w4BRdTcNGcM0tZ" id="Xsfag8w3"/>
    <int:WordHash hashCode="7ZKIT7EH7SrCKW" id="jdD3z899"/>
    <int:WordHash hashCode="GSpWdZ02RUzAuM" id="R1qRIQBx"/>
    <int:WordHash hashCode="uF2sf2RkddQBil" id="47qQHZTg"/>
    <int:WordHash hashCode="hchguMQcS7u1Ag" id="d81Kp3Ei"/>
    <int:WordHash hashCode="iTaOHWgBVpOrSO" id="Lw7dcSns"/>
    <int:WordHash hashCode="gLL1WaFHSFJXdo" id="NPxKy2YA"/>
  </int:Manifest>
  <int:Observations>
    <int:Content id="VRgUHKWs">
      <int:Rejection type="LegacyProofing"/>
    </int:Content>
    <int:Content id="dEpgrDvl">
      <int:Rejection type="LegacyProofing"/>
    </int:Content>
    <int:Content id="kLtmnaQG">
      <int:Rejection type="LegacyProofing"/>
    </int:Content>
    <int:Content id="GhE84Fww">
      <int:Rejection type="LegacyProofing"/>
    </int:Content>
    <int:Content id="fSPLcSq5">
      <int:Rejection type="LegacyProofing"/>
    </int:Content>
    <int:Content id="WYtd5nzS">
      <int:Rejection type="LegacyProofing"/>
    </int:Content>
    <int:Content id="y4Idww0j">
      <int:Rejection type="LegacyProofing"/>
    </int:Content>
    <int:Content id="dHXbzIbw">
      <int:Rejection type="LegacyProofing"/>
    </int:Content>
    <int:Content id="qfXFYOPS">
      <int:Rejection type="LegacyProofing"/>
    </int:Content>
    <int:Content id="mmNYJ0uy">
      <int:Rejection type="LegacyProofing"/>
    </int:Content>
    <int:Content id="mZN0anIc">
      <int:Rejection type="LegacyProofing"/>
    </int:Content>
    <int:Content id="84zdPKwG">
      <int:Rejection type="LegacyProofing"/>
    </int:Content>
    <int:Content id="3CkCoc4S">
      <int:Rejection type="LegacyProofing"/>
    </int:Content>
    <int:Content id="sjzHaNQB">
      <int:Rejection type="LegacyProofing"/>
    </int:Content>
    <int:Content id="EzaKccBJ">
      <int:Rejection type="LegacyProofing"/>
    </int:Content>
    <int:Content id="vSNrwEaz">
      <int:Rejection type="LegacyProofing"/>
    </int:Content>
    <int:Content id="6CyRvAw2">
      <int:Rejection type="LegacyProofing"/>
    </int:Content>
    <int:Content id="MtvLp2IU">
      <int:Rejection type="AugLoop_Text_Critique"/>
    </int:Content>
    <int:Content id="GIqG0KMP">
      <int:Rejection type="LegacyProofing"/>
    </int:Content>
    <int:Content id="KNTtCMF9">
      <int:Rejection type="LegacyProofing"/>
    </int:Content>
    <int:Content id="gwojHNbn">
      <int:Rejection type="LegacyProofing"/>
    </int:Content>
    <int:Content id="rjfO5PDI">
      <int:Rejection type="LegacyProofing"/>
    </int:Content>
    <int:Content id="SJRKIwpX">
      <int:Rejection type="LegacyProofing"/>
    </int:Content>
    <int:Content id="UkUjSBUd">
      <int:Rejection type="LegacyProofing"/>
    </int:Content>
    <int:Content id="5WHRHiPv">
      <int:Rejection type="LegacyProofing"/>
    </int:Content>
    <int:Content id="9Ko7R4Wp">
      <int:Rejection type="LegacyProofing"/>
    </int:Content>
    <int:Content id="EGiTXIfe">
      <int:Rejection type="LegacyProofing"/>
    </int:Content>
    <int:Content id="fAJyLFp7">
      <int:Rejection type="LegacyProofing"/>
    </int:Content>
    <int:Content id="m1nRmndP">
      <int:Rejection type="LegacyProofing"/>
    </int:Content>
    <int:Content id="WFj09If1">
      <int:Rejection type="LegacyProofing"/>
    </int:Content>
    <int:Content id="HeMHubqH">
      <int:Rejection type="LegacyProofing"/>
    </int:Content>
    <int:Content id="QxiPLMeQ">
      <int:Rejection type="LegacyProofing"/>
    </int:Content>
    <int:Content id="c7quq4m9">
      <int:Rejection type="LegacyProofing"/>
    </int:Content>
    <int:Content id="CLkqr4my">
      <int:Rejection type="LegacyProofing"/>
    </int:Content>
    <int:Content id="zxz9MwuO">
      <int:Rejection type="LegacyProofing"/>
    </int:Content>
    <int:Content id="JYf2zWyt">
      <int:Rejection type="LegacyProofing"/>
    </int:Content>
    <int:Content id="blOaiU30">
      <int:Rejection type="LegacyProofing"/>
    </int:Content>
    <int:Content id="vHEEHbm5">
      <int:Rejection type="LegacyProofing"/>
    </int:Content>
    <int:Content id="idmjaO5Y">
      <int:Rejection type="LegacyProofing"/>
    </int:Content>
    <int:Content id="28BNcs5F">
      <int:Rejection type="LegacyProofing"/>
    </int:Content>
    <int:Content id="7nvZLaVa">
      <int:Rejection type="LegacyProofing"/>
    </int:Content>
    <int:Content id="iUl15Um3">
      <int:Rejection type="LegacyProofing"/>
    </int:Content>
    <int:Content id="vDozHnJB">
      <int:Rejection type="LegacyProofing"/>
    </int:Content>
    <int:Content id="6xqjDsYU">
      <int:Rejection type="LegacyProofing"/>
    </int:Content>
    <int:Content id="MNq7KaQ0">
      <int:Rejection type="AugLoop_Text_Critique"/>
    </int:Content>
    <int:Content id="P6MQFLKn">
      <int:Rejection type="AugLoop_Text_Critique"/>
    </int:Content>
    <int:Content id="mGsQcNrK">
      <int:Rejection type="LegacyProofing"/>
      <int:Rejection type="AugLoop_Text_Critique"/>
    </int:Content>
    <int:Content id="9ZKrujtA">
      <int:Rejection type="LegacyProofing"/>
    </int:Content>
    <int:Content id="1xDVF9xa">
      <int:Rejection type="LegacyProofing"/>
    </int:Content>
    <int:Content id="k8Eue447">
      <int:Rejection type="LegacyProofing"/>
    </int:Content>
    <int:Content id="zzBEZWhp">
      <int:Rejection type="LegacyProofing"/>
    </int:Content>
    <int:Content id="SExAmtTq">
      <int:Rejection type="LegacyProofing"/>
    </int:Content>
    <int:Content id="6swmmfIC">
      <int:Rejection type="LegacyProofing"/>
    </int:Content>
    <int:Content id="K11LooZw">
      <int:Rejection type="LegacyProofing"/>
    </int:Content>
    <int:Content id="BgZW1UDJ">
      <int:Rejection type="LegacyProofing"/>
    </int:Content>
    <int:Content id="ZVSK5bkD">
      <int:Rejection type="LegacyProofing"/>
    </int:Content>
    <int:Content id="YM0UdCiS">
      <int:Rejection type="LegacyProofing"/>
    </int:Content>
    <int:Content id="ppP7beKZ">
      <int:Rejection type="LegacyProofing"/>
    </int:Content>
    <int:Content id="ze56RW5N">
      <int:Rejection type="LegacyProofing"/>
    </int:Content>
    <int:Content id="iem7Lmra">
      <int:Rejection type="LegacyProofing"/>
    </int:Content>
    <int:Content id="FCdyLYfZ">
      <int:Rejection type="LegacyProofing"/>
    </int:Content>
    <int:Content id="FiZCpDus">
      <int:Rejection type="AugLoop_Text_Critique"/>
    </int:Content>
    <int:Content id="I3frh56w">
      <int:Rejection type="LegacyProofing"/>
    </int:Content>
    <int:Content id="n38hvbpz">
      <int:Rejection type="LegacyProofing"/>
    </int:Content>
    <int:Content id="b1ErkxWi">
      <int:Rejection type="LegacyProofing"/>
    </int:Content>
    <int:Content id="Bb7ktc5u">
      <int:Rejection type="LegacyProofing"/>
    </int:Content>
    <int:Content id="RlnAWMTK">
      <int:Rejection type="LegacyProofing"/>
    </int:Content>
    <int:Content id="jSJ7Bulu">
      <int:Rejection type="LegacyProofing"/>
    </int:Content>
    <int:Content id="J5kcqDtI">
      <int:Rejection type="LegacyProofing"/>
    </int:Content>
    <int:Content id="bFLpejLN">
      <int:Rejection type="LegacyProofing"/>
    </int:Content>
    <int:Content id="FxfPNsGd">
      <int:Rejection type="LegacyProofing"/>
    </int:Content>
    <int:Content id="1ilZtI9X">
      <int:Rejection type="LegacyProofing"/>
    </int:Content>
    <int:Content id="Xsfag8w3">
      <int:Rejection type="LegacyProofing"/>
    </int:Content>
    <int:Content id="jdD3z899">
      <int:Rejection type="LegacyProofing"/>
    </int:Content>
    <int:Content id="R1qRIQBx">
      <int:Rejection type="LegacyProofing"/>
    </int:Content>
    <int:Content id="47qQHZTg">
      <int:Rejection type="LegacyProofing"/>
    </int:Content>
    <int:Content id="d81Kp3Ei">
      <int:Rejection type="LegacyProofing"/>
    </int:Content>
    <int:Content id="Lw7dcSns">
      <int:Rejection type="LegacyProofing"/>
    </int:Content>
    <int:Content id="NPxKy2Y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E9"/>
    <w:multiLevelType w:val="hybridMultilevel"/>
    <w:tmpl w:val="7BF86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4EBD"/>
    <w:multiLevelType w:val="hybridMultilevel"/>
    <w:tmpl w:val="FFFFFFFF"/>
    <w:lvl w:ilvl="0" w:tplc="C4CEAF3C">
      <w:start w:val="1"/>
      <w:numFmt w:val="decimal"/>
      <w:lvlText w:val="%1."/>
      <w:lvlJc w:val="left"/>
      <w:pPr>
        <w:ind w:left="720" w:hanging="360"/>
      </w:pPr>
    </w:lvl>
    <w:lvl w:ilvl="1" w:tplc="338E46BA">
      <w:start w:val="1"/>
      <w:numFmt w:val="lowerLetter"/>
      <w:lvlText w:val="%2."/>
      <w:lvlJc w:val="left"/>
      <w:pPr>
        <w:ind w:left="1440" w:hanging="360"/>
      </w:pPr>
    </w:lvl>
    <w:lvl w:ilvl="2" w:tplc="CF2ED048">
      <w:start w:val="1"/>
      <w:numFmt w:val="lowerRoman"/>
      <w:lvlText w:val="%3."/>
      <w:lvlJc w:val="right"/>
      <w:pPr>
        <w:ind w:left="2160" w:hanging="180"/>
      </w:pPr>
    </w:lvl>
    <w:lvl w:ilvl="3" w:tplc="11600FBC">
      <w:start w:val="1"/>
      <w:numFmt w:val="decimal"/>
      <w:lvlText w:val="%4."/>
      <w:lvlJc w:val="left"/>
      <w:pPr>
        <w:ind w:left="2880" w:hanging="360"/>
      </w:pPr>
    </w:lvl>
    <w:lvl w:ilvl="4" w:tplc="1CAA2990">
      <w:start w:val="1"/>
      <w:numFmt w:val="lowerLetter"/>
      <w:lvlText w:val="%5."/>
      <w:lvlJc w:val="left"/>
      <w:pPr>
        <w:ind w:left="3600" w:hanging="360"/>
      </w:pPr>
    </w:lvl>
    <w:lvl w:ilvl="5" w:tplc="DC543D2E">
      <w:start w:val="1"/>
      <w:numFmt w:val="lowerRoman"/>
      <w:lvlText w:val="%6."/>
      <w:lvlJc w:val="right"/>
      <w:pPr>
        <w:ind w:left="4320" w:hanging="180"/>
      </w:pPr>
    </w:lvl>
    <w:lvl w:ilvl="6" w:tplc="879AA3AC">
      <w:start w:val="1"/>
      <w:numFmt w:val="decimal"/>
      <w:lvlText w:val="%7."/>
      <w:lvlJc w:val="left"/>
      <w:pPr>
        <w:ind w:left="5040" w:hanging="360"/>
      </w:pPr>
    </w:lvl>
    <w:lvl w:ilvl="7" w:tplc="774E5EA0">
      <w:start w:val="1"/>
      <w:numFmt w:val="lowerLetter"/>
      <w:lvlText w:val="%8."/>
      <w:lvlJc w:val="left"/>
      <w:pPr>
        <w:ind w:left="5760" w:hanging="360"/>
      </w:pPr>
    </w:lvl>
    <w:lvl w:ilvl="8" w:tplc="811C6D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DAA"/>
    <w:multiLevelType w:val="hybridMultilevel"/>
    <w:tmpl w:val="C4B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414F"/>
    <w:multiLevelType w:val="hybridMultilevel"/>
    <w:tmpl w:val="FFFFFFFF"/>
    <w:lvl w:ilvl="0" w:tplc="4B821BA4">
      <w:start w:val="1"/>
      <w:numFmt w:val="decimal"/>
      <w:lvlText w:val="%1."/>
      <w:lvlJc w:val="left"/>
      <w:pPr>
        <w:ind w:left="720" w:hanging="360"/>
      </w:pPr>
    </w:lvl>
    <w:lvl w:ilvl="1" w:tplc="D4C639E0">
      <w:start w:val="1"/>
      <w:numFmt w:val="lowerLetter"/>
      <w:lvlText w:val="%2."/>
      <w:lvlJc w:val="left"/>
      <w:pPr>
        <w:ind w:left="1440" w:hanging="360"/>
      </w:pPr>
    </w:lvl>
    <w:lvl w:ilvl="2" w:tplc="B5AE791C">
      <w:start w:val="1"/>
      <w:numFmt w:val="lowerRoman"/>
      <w:lvlText w:val="%3."/>
      <w:lvlJc w:val="right"/>
      <w:pPr>
        <w:ind w:left="2160" w:hanging="180"/>
      </w:pPr>
    </w:lvl>
    <w:lvl w:ilvl="3" w:tplc="8438D51A">
      <w:start w:val="1"/>
      <w:numFmt w:val="decimal"/>
      <w:lvlText w:val="%4."/>
      <w:lvlJc w:val="left"/>
      <w:pPr>
        <w:ind w:left="2880" w:hanging="360"/>
      </w:pPr>
    </w:lvl>
    <w:lvl w:ilvl="4" w:tplc="07884F5C">
      <w:start w:val="1"/>
      <w:numFmt w:val="lowerLetter"/>
      <w:lvlText w:val="%5."/>
      <w:lvlJc w:val="left"/>
      <w:pPr>
        <w:ind w:left="3600" w:hanging="360"/>
      </w:pPr>
    </w:lvl>
    <w:lvl w:ilvl="5" w:tplc="EDC2B548">
      <w:start w:val="1"/>
      <w:numFmt w:val="lowerRoman"/>
      <w:lvlText w:val="%6."/>
      <w:lvlJc w:val="right"/>
      <w:pPr>
        <w:ind w:left="4320" w:hanging="180"/>
      </w:pPr>
    </w:lvl>
    <w:lvl w:ilvl="6" w:tplc="3CA4E436">
      <w:start w:val="1"/>
      <w:numFmt w:val="decimal"/>
      <w:lvlText w:val="%7."/>
      <w:lvlJc w:val="left"/>
      <w:pPr>
        <w:ind w:left="5040" w:hanging="360"/>
      </w:pPr>
    </w:lvl>
    <w:lvl w:ilvl="7" w:tplc="7DF0062C">
      <w:start w:val="1"/>
      <w:numFmt w:val="lowerLetter"/>
      <w:lvlText w:val="%8."/>
      <w:lvlJc w:val="left"/>
      <w:pPr>
        <w:ind w:left="5760" w:hanging="360"/>
      </w:pPr>
    </w:lvl>
    <w:lvl w:ilvl="8" w:tplc="0B3EA9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5015"/>
    <w:multiLevelType w:val="hybridMultilevel"/>
    <w:tmpl w:val="FFFFFFFF"/>
    <w:lvl w:ilvl="0" w:tplc="E64CAD76">
      <w:start w:val="1"/>
      <w:numFmt w:val="decimal"/>
      <w:lvlText w:val="%1."/>
      <w:lvlJc w:val="left"/>
      <w:pPr>
        <w:ind w:left="720" w:hanging="360"/>
      </w:pPr>
    </w:lvl>
    <w:lvl w:ilvl="1" w:tplc="0E3EBE52">
      <w:start w:val="1"/>
      <w:numFmt w:val="lowerLetter"/>
      <w:lvlText w:val="%2."/>
      <w:lvlJc w:val="left"/>
      <w:pPr>
        <w:ind w:left="1440" w:hanging="360"/>
      </w:pPr>
    </w:lvl>
    <w:lvl w:ilvl="2" w:tplc="EED4D84A">
      <w:start w:val="1"/>
      <w:numFmt w:val="lowerRoman"/>
      <w:lvlText w:val="%3."/>
      <w:lvlJc w:val="right"/>
      <w:pPr>
        <w:ind w:left="2160" w:hanging="180"/>
      </w:pPr>
    </w:lvl>
    <w:lvl w:ilvl="3" w:tplc="4926A810">
      <w:start w:val="1"/>
      <w:numFmt w:val="decimal"/>
      <w:lvlText w:val="%4."/>
      <w:lvlJc w:val="left"/>
      <w:pPr>
        <w:ind w:left="2880" w:hanging="360"/>
      </w:pPr>
    </w:lvl>
    <w:lvl w:ilvl="4" w:tplc="F9CCAC02">
      <w:start w:val="1"/>
      <w:numFmt w:val="lowerLetter"/>
      <w:lvlText w:val="%5."/>
      <w:lvlJc w:val="left"/>
      <w:pPr>
        <w:ind w:left="3600" w:hanging="360"/>
      </w:pPr>
    </w:lvl>
    <w:lvl w:ilvl="5" w:tplc="42400342">
      <w:start w:val="1"/>
      <w:numFmt w:val="lowerRoman"/>
      <w:lvlText w:val="%6."/>
      <w:lvlJc w:val="right"/>
      <w:pPr>
        <w:ind w:left="4320" w:hanging="180"/>
      </w:pPr>
    </w:lvl>
    <w:lvl w:ilvl="6" w:tplc="3E8E1710">
      <w:start w:val="1"/>
      <w:numFmt w:val="decimal"/>
      <w:lvlText w:val="%7."/>
      <w:lvlJc w:val="left"/>
      <w:pPr>
        <w:ind w:left="5040" w:hanging="360"/>
      </w:pPr>
    </w:lvl>
    <w:lvl w:ilvl="7" w:tplc="36FA678E">
      <w:start w:val="1"/>
      <w:numFmt w:val="lowerLetter"/>
      <w:lvlText w:val="%8."/>
      <w:lvlJc w:val="left"/>
      <w:pPr>
        <w:ind w:left="5760" w:hanging="360"/>
      </w:pPr>
    </w:lvl>
    <w:lvl w:ilvl="8" w:tplc="2B6659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53A8B"/>
    <w:multiLevelType w:val="hybridMultilevel"/>
    <w:tmpl w:val="5D701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C06B5"/>
    <w:multiLevelType w:val="hybridMultilevel"/>
    <w:tmpl w:val="FFFFFFFF"/>
    <w:lvl w:ilvl="0" w:tplc="EB360100">
      <w:start w:val="1"/>
      <w:numFmt w:val="decimal"/>
      <w:lvlText w:val="%1."/>
      <w:lvlJc w:val="left"/>
      <w:pPr>
        <w:ind w:left="720" w:hanging="360"/>
      </w:pPr>
    </w:lvl>
    <w:lvl w:ilvl="1" w:tplc="D6A035AE">
      <w:start w:val="1"/>
      <w:numFmt w:val="lowerLetter"/>
      <w:lvlText w:val="%2."/>
      <w:lvlJc w:val="left"/>
      <w:pPr>
        <w:ind w:left="1440" w:hanging="360"/>
      </w:pPr>
    </w:lvl>
    <w:lvl w:ilvl="2" w:tplc="9BCC5F0C">
      <w:start w:val="1"/>
      <w:numFmt w:val="lowerRoman"/>
      <w:lvlText w:val="%3."/>
      <w:lvlJc w:val="right"/>
      <w:pPr>
        <w:ind w:left="2160" w:hanging="180"/>
      </w:pPr>
    </w:lvl>
    <w:lvl w:ilvl="3" w:tplc="BCA46010">
      <w:start w:val="1"/>
      <w:numFmt w:val="decimal"/>
      <w:lvlText w:val="%4."/>
      <w:lvlJc w:val="left"/>
      <w:pPr>
        <w:ind w:left="2880" w:hanging="360"/>
      </w:pPr>
    </w:lvl>
    <w:lvl w:ilvl="4" w:tplc="A1166E58">
      <w:start w:val="1"/>
      <w:numFmt w:val="lowerLetter"/>
      <w:lvlText w:val="%5."/>
      <w:lvlJc w:val="left"/>
      <w:pPr>
        <w:ind w:left="3600" w:hanging="360"/>
      </w:pPr>
    </w:lvl>
    <w:lvl w:ilvl="5" w:tplc="9B52001E">
      <w:start w:val="1"/>
      <w:numFmt w:val="lowerRoman"/>
      <w:lvlText w:val="%6."/>
      <w:lvlJc w:val="right"/>
      <w:pPr>
        <w:ind w:left="4320" w:hanging="180"/>
      </w:pPr>
    </w:lvl>
    <w:lvl w:ilvl="6" w:tplc="E2D23870">
      <w:start w:val="1"/>
      <w:numFmt w:val="decimal"/>
      <w:lvlText w:val="%7."/>
      <w:lvlJc w:val="left"/>
      <w:pPr>
        <w:ind w:left="5040" w:hanging="360"/>
      </w:pPr>
    </w:lvl>
    <w:lvl w:ilvl="7" w:tplc="87184B60">
      <w:start w:val="1"/>
      <w:numFmt w:val="lowerLetter"/>
      <w:lvlText w:val="%8."/>
      <w:lvlJc w:val="left"/>
      <w:pPr>
        <w:ind w:left="5760" w:hanging="360"/>
      </w:pPr>
    </w:lvl>
    <w:lvl w:ilvl="8" w:tplc="FCBEA0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57F9"/>
    <w:multiLevelType w:val="hybridMultilevel"/>
    <w:tmpl w:val="5C00D5F2"/>
    <w:lvl w:ilvl="0" w:tplc="585C2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40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EB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4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6E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4D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B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A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C100F"/>
    <w:multiLevelType w:val="hybridMultilevel"/>
    <w:tmpl w:val="929AB616"/>
    <w:lvl w:ilvl="0" w:tplc="DE2CF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876E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93E8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E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67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4F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8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A2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8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964C0"/>
    <w:multiLevelType w:val="hybridMultilevel"/>
    <w:tmpl w:val="FFFFFFFF"/>
    <w:lvl w:ilvl="0" w:tplc="EF2AA6D0">
      <w:start w:val="1"/>
      <w:numFmt w:val="decimal"/>
      <w:lvlText w:val="%1."/>
      <w:lvlJc w:val="left"/>
      <w:pPr>
        <w:ind w:left="720" w:hanging="360"/>
      </w:pPr>
    </w:lvl>
    <w:lvl w:ilvl="1" w:tplc="240C3094">
      <w:start w:val="1"/>
      <w:numFmt w:val="lowerLetter"/>
      <w:lvlText w:val="%2."/>
      <w:lvlJc w:val="left"/>
      <w:pPr>
        <w:ind w:left="1440" w:hanging="360"/>
      </w:pPr>
    </w:lvl>
    <w:lvl w:ilvl="2" w:tplc="16D8CA7A">
      <w:start w:val="1"/>
      <w:numFmt w:val="lowerRoman"/>
      <w:lvlText w:val="%3."/>
      <w:lvlJc w:val="right"/>
      <w:pPr>
        <w:ind w:left="2160" w:hanging="180"/>
      </w:pPr>
    </w:lvl>
    <w:lvl w:ilvl="3" w:tplc="3870930A">
      <w:start w:val="1"/>
      <w:numFmt w:val="decimal"/>
      <w:lvlText w:val="%4."/>
      <w:lvlJc w:val="left"/>
      <w:pPr>
        <w:ind w:left="2880" w:hanging="360"/>
      </w:pPr>
    </w:lvl>
    <w:lvl w:ilvl="4" w:tplc="51FEE64C">
      <w:start w:val="1"/>
      <w:numFmt w:val="lowerLetter"/>
      <w:lvlText w:val="%5."/>
      <w:lvlJc w:val="left"/>
      <w:pPr>
        <w:ind w:left="3600" w:hanging="360"/>
      </w:pPr>
    </w:lvl>
    <w:lvl w:ilvl="5" w:tplc="A302EDBC">
      <w:start w:val="1"/>
      <w:numFmt w:val="lowerRoman"/>
      <w:lvlText w:val="%6."/>
      <w:lvlJc w:val="right"/>
      <w:pPr>
        <w:ind w:left="4320" w:hanging="180"/>
      </w:pPr>
    </w:lvl>
    <w:lvl w:ilvl="6" w:tplc="04849998">
      <w:start w:val="1"/>
      <w:numFmt w:val="decimal"/>
      <w:lvlText w:val="%7."/>
      <w:lvlJc w:val="left"/>
      <w:pPr>
        <w:ind w:left="5040" w:hanging="360"/>
      </w:pPr>
    </w:lvl>
    <w:lvl w:ilvl="7" w:tplc="D7C0A010">
      <w:start w:val="1"/>
      <w:numFmt w:val="lowerLetter"/>
      <w:lvlText w:val="%8."/>
      <w:lvlJc w:val="left"/>
      <w:pPr>
        <w:ind w:left="5760" w:hanging="360"/>
      </w:pPr>
    </w:lvl>
    <w:lvl w:ilvl="8" w:tplc="213A34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DD8"/>
    <w:multiLevelType w:val="hybridMultilevel"/>
    <w:tmpl w:val="F544DC50"/>
    <w:lvl w:ilvl="0" w:tplc="AAB8D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6411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FEC7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81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C6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CB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AA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6D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87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2687A"/>
    <w:multiLevelType w:val="hybridMultilevel"/>
    <w:tmpl w:val="FFFFFFFF"/>
    <w:lvl w:ilvl="0" w:tplc="D64EEFBA">
      <w:start w:val="1"/>
      <w:numFmt w:val="decimal"/>
      <w:lvlText w:val="%1."/>
      <w:lvlJc w:val="left"/>
      <w:pPr>
        <w:ind w:left="720" w:hanging="360"/>
      </w:pPr>
    </w:lvl>
    <w:lvl w:ilvl="1" w:tplc="6E5A0404">
      <w:start w:val="1"/>
      <w:numFmt w:val="lowerLetter"/>
      <w:lvlText w:val="%2."/>
      <w:lvlJc w:val="left"/>
      <w:pPr>
        <w:ind w:left="1440" w:hanging="360"/>
      </w:pPr>
    </w:lvl>
    <w:lvl w:ilvl="2" w:tplc="6E262582">
      <w:start w:val="1"/>
      <w:numFmt w:val="lowerRoman"/>
      <w:lvlText w:val="%3."/>
      <w:lvlJc w:val="right"/>
      <w:pPr>
        <w:ind w:left="2160" w:hanging="180"/>
      </w:pPr>
    </w:lvl>
    <w:lvl w:ilvl="3" w:tplc="48BCCAF6">
      <w:start w:val="1"/>
      <w:numFmt w:val="decimal"/>
      <w:lvlText w:val="%4."/>
      <w:lvlJc w:val="left"/>
      <w:pPr>
        <w:ind w:left="2880" w:hanging="360"/>
      </w:pPr>
    </w:lvl>
    <w:lvl w:ilvl="4" w:tplc="CF06C9DC">
      <w:start w:val="1"/>
      <w:numFmt w:val="lowerLetter"/>
      <w:lvlText w:val="%5."/>
      <w:lvlJc w:val="left"/>
      <w:pPr>
        <w:ind w:left="3600" w:hanging="360"/>
      </w:pPr>
    </w:lvl>
    <w:lvl w:ilvl="5" w:tplc="A7B44D4C">
      <w:start w:val="1"/>
      <w:numFmt w:val="lowerRoman"/>
      <w:lvlText w:val="%6."/>
      <w:lvlJc w:val="right"/>
      <w:pPr>
        <w:ind w:left="4320" w:hanging="180"/>
      </w:pPr>
    </w:lvl>
    <w:lvl w:ilvl="6" w:tplc="CF544298">
      <w:start w:val="1"/>
      <w:numFmt w:val="decimal"/>
      <w:lvlText w:val="%7."/>
      <w:lvlJc w:val="left"/>
      <w:pPr>
        <w:ind w:left="5040" w:hanging="360"/>
      </w:pPr>
    </w:lvl>
    <w:lvl w:ilvl="7" w:tplc="12D27E4E">
      <w:start w:val="1"/>
      <w:numFmt w:val="lowerLetter"/>
      <w:lvlText w:val="%8."/>
      <w:lvlJc w:val="left"/>
      <w:pPr>
        <w:ind w:left="5760" w:hanging="360"/>
      </w:pPr>
    </w:lvl>
    <w:lvl w:ilvl="8" w:tplc="D598C8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566ED"/>
    <w:multiLevelType w:val="hybridMultilevel"/>
    <w:tmpl w:val="D660C250"/>
    <w:lvl w:ilvl="0" w:tplc="F552DA4C">
      <w:start w:val="1"/>
      <w:numFmt w:val="decimal"/>
      <w:lvlText w:val="%1."/>
      <w:lvlJc w:val="left"/>
      <w:pPr>
        <w:ind w:left="720" w:hanging="360"/>
      </w:pPr>
    </w:lvl>
    <w:lvl w:ilvl="1" w:tplc="5678D576">
      <w:start w:val="1"/>
      <w:numFmt w:val="lowerLetter"/>
      <w:lvlText w:val="%2."/>
      <w:lvlJc w:val="left"/>
      <w:pPr>
        <w:ind w:left="1440" w:hanging="360"/>
      </w:pPr>
    </w:lvl>
    <w:lvl w:ilvl="2" w:tplc="8CA04292">
      <w:start w:val="1"/>
      <w:numFmt w:val="lowerRoman"/>
      <w:lvlText w:val="%3."/>
      <w:lvlJc w:val="right"/>
      <w:pPr>
        <w:ind w:left="2160" w:hanging="180"/>
      </w:pPr>
    </w:lvl>
    <w:lvl w:ilvl="3" w:tplc="40381650">
      <w:start w:val="1"/>
      <w:numFmt w:val="decimal"/>
      <w:lvlText w:val="%4."/>
      <w:lvlJc w:val="left"/>
      <w:pPr>
        <w:ind w:left="2880" w:hanging="360"/>
      </w:pPr>
    </w:lvl>
    <w:lvl w:ilvl="4" w:tplc="47AAB894">
      <w:start w:val="1"/>
      <w:numFmt w:val="lowerLetter"/>
      <w:lvlText w:val="%5."/>
      <w:lvlJc w:val="left"/>
      <w:pPr>
        <w:ind w:left="3600" w:hanging="360"/>
      </w:pPr>
    </w:lvl>
    <w:lvl w:ilvl="5" w:tplc="8744D5D0">
      <w:start w:val="1"/>
      <w:numFmt w:val="lowerRoman"/>
      <w:lvlText w:val="%6."/>
      <w:lvlJc w:val="right"/>
      <w:pPr>
        <w:ind w:left="4320" w:hanging="180"/>
      </w:pPr>
    </w:lvl>
    <w:lvl w:ilvl="6" w:tplc="1B724C5A">
      <w:start w:val="1"/>
      <w:numFmt w:val="decimal"/>
      <w:lvlText w:val="%7."/>
      <w:lvlJc w:val="left"/>
      <w:pPr>
        <w:ind w:left="5040" w:hanging="360"/>
      </w:pPr>
    </w:lvl>
    <w:lvl w:ilvl="7" w:tplc="6DFCCF06">
      <w:start w:val="1"/>
      <w:numFmt w:val="lowerLetter"/>
      <w:lvlText w:val="%8."/>
      <w:lvlJc w:val="left"/>
      <w:pPr>
        <w:ind w:left="5760" w:hanging="360"/>
      </w:pPr>
    </w:lvl>
    <w:lvl w:ilvl="8" w:tplc="D22EABE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E3FEC"/>
    <w:multiLevelType w:val="hybridMultilevel"/>
    <w:tmpl w:val="DE46A47E"/>
    <w:lvl w:ilvl="0" w:tplc="264A59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30F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01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2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EF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8E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27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B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CD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755E3"/>
    <w:multiLevelType w:val="hybridMultilevel"/>
    <w:tmpl w:val="6A5A9FE0"/>
    <w:lvl w:ilvl="0" w:tplc="BF1C4C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4AE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EB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02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09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83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AF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25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E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54B00"/>
    <w:multiLevelType w:val="hybridMultilevel"/>
    <w:tmpl w:val="5D701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35B88"/>
    <w:multiLevelType w:val="hybridMultilevel"/>
    <w:tmpl w:val="8E525E26"/>
    <w:lvl w:ilvl="0" w:tplc="5A9EB4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50D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65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C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A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4D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8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A1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C0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C510F"/>
    <w:multiLevelType w:val="hybridMultilevel"/>
    <w:tmpl w:val="F202F016"/>
    <w:lvl w:ilvl="0" w:tplc="381285D4">
      <w:start w:val="1"/>
      <w:numFmt w:val="decimal"/>
      <w:lvlText w:val="%1."/>
      <w:lvlJc w:val="left"/>
      <w:pPr>
        <w:ind w:left="720" w:hanging="360"/>
      </w:pPr>
    </w:lvl>
    <w:lvl w:ilvl="1" w:tplc="A92C74AC">
      <w:start w:val="1"/>
      <w:numFmt w:val="lowerLetter"/>
      <w:lvlText w:val="%2."/>
      <w:lvlJc w:val="left"/>
      <w:pPr>
        <w:ind w:left="1440" w:hanging="360"/>
      </w:pPr>
    </w:lvl>
    <w:lvl w:ilvl="2" w:tplc="7B46C97C">
      <w:start w:val="1"/>
      <w:numFmt w:val="lowerRoman"/>
      <w:lvlText w:val="%3."/>
      <w:lvlJc w:val="right"/>
      <w:pPr>
        <w:ind w:left="2160" w:hanging="180"/>
      </w:pPr>
    </w:lvl>
    <w:lvl w:ilvl="3" w:tplc="22186A44">
      <w:start w:val="1"/>
      <w:numFmt w:val="decimal"/>
      <w:lvlText w:val="%4."/>
      <w:lvlJc w:val="left"/>
      <w:pPr>
        <w:ind w:left="2880" w:hanging="360"/>
      </w:pPr>
    </w:lvl>
    <w:lvl w:ilvl="4" w:tplc="3968D818">
      <w:start w:val="1"/>
      <w:numFmt w:val="lowerLetter"/>
      <w:lvlText w:val="%5."/>
      <w:lvlJc w:val="left"/>
      <w:pPr>
        <w:ind w:left="3600" w:hanging="360"/>
      </w:pPr>
    </w:lvl>
    <w:lvl w:ilvl="5" w:tplc="A184CA98">
      <w:start w:val="1"/>
      <w:numFmt w:val="lowerRoman"/>
      <w:lvlText w:val="%6."/>
      <w:lvlJc w:val="right"/>
      <w:pPr>
        <w:ind w:left="4320" w:hanging="180"/>
      </w:pPr>
    </w:lvl>
    <w:lvl w:ilvl="6" w:tplc="B52834D0">
      <w:start w:val="1"/>
      <w:numFmt w:val="decimal"/>
      <w:lvlText w:val="%7."/>
      <w:lvlJc w:val="left"/>
      <w:pPr>
        <w:ind w:left="5040" w:hanging="360"/>
      </w:pPr>
    </w:lvl>
    <w:lvl w:ilvl="7" w:tplc="837E1646">
      <w:start w:val="1"/>
      <w:numFmt w:val="lowerLetter"/>
      <w:lvlText w:val="%8."/>
      <w:lvlJc w:val="left"/>
      <w:pPr>
        <w:ind w:left="5760" w:hanging="360"/>
      </w:pPr>
    </w:lvl>
    <w:lvl w:ilvl="8" w:tplc="E23C984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A407A"/>
    <w:multiLevelType w:val="hybridMultilevel"/>
    <w:tmpl w:val="84F8B458"/>
    <w:lvl w:ilvl="0" w:tplc="2BAAA2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4C47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ECBC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CC22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FCCD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9E7F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4C05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6BE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B82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950127"/>
    <w:multiLevelType w:val="hybridMultilevel"/>
    <w:tmpl w:val="93D4D4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B5D11"/>
    <w:multiLevelType w:val="hybridMultilevel"/>
    <w:tmpl w:val="FFFFFFFF"/>
    <w:lvl w:ilvl="0" w:tplc="199617BE">
      <w:start w:val="1"/>
      <w:numFmt w:val="decimal"/>
      <w:lvlText w:val="%1."/>
      <w:lvlJc w:val="left"/>
      <w:pPr>
        <w:ind w:left="720" w:hanging="360"/>
      </w:pPr>
    </w:lvl>
    <w:lvl w:ilvl="1" w:tplc="4858EDC2">
      <w:start w:val="1"/>
      <w:numFmt w:val="lowerLetter"/>
      <w:lvlText w:val="%2."/>
      <w:lvlJc w:val="left"/>
      <w:pPr>
        <w:ind w:left="1440" w:hanging="360"/>
      </w:pPr>
    </w:lvl>
    <w:lvl w:ilvl="2" w:tplc="DEE4747E">
      <w:start w:val="1"/>
      <w:numFmt w:val="lowerRoman"/>
      <w:lvlText w:val="%3."/>
      <w:lvlJc w:val="right"/>
      <w:pPr>
        <w:ind w:left="2160" w:hanging="180"/>
      </w:pPr>
    </w:lvl>
    <w:lvl w:ilvl="3" w:tplc="837EF36E">
      <w:start w:val="1"/>
      <w:numFmt w:val="decimal"/>
      <w:lvlText w:val="%4."/>
      <w:lvlJc w:val="left"/>
      <w:pPr>
        <w:ind w:left="2880" w:hanging="360"/>
      </w:pPr>
    </w:lvl>
    <w:lvl w:ilvl="4" w:tplc="75769280">
      <w:start w:val="1"/>
      <w:numFmt w:val="lowerLetter"/>
      <w:lvlText w:val="%5."/>
      <w:lvlJc w:val="left"/>
      <w:pPr>
        <w:ind w:left="3600" w:hanging="360"/>
      </w:pPr>
    </w:lvl>
    <w:lvl w:ilvl="5" w:tplc="C20E4108">
      <w:start w:val="1"/>
      <w:numFmt w:val="lowerRoman"/>
      <w:lvlText w:val="%6."/>
      <w:lvlJc w:val="right"/>
      <w:pPr>
        <w:ind w:left="4320" w:hanging="180"/>
      </w:pPr>
    </w:lvl>
    <w:lvl w:ilvl="6" w:tplc="294A6F6E">
      <w:start w:val="1"/>
      <w:numFmt w:val="decimal"/>
      <w:lvlText w:val="%7."/>
      <w:lvlJc w:val="left"/>
      <w:pPr>
        <w:ind w:left="5040" w:hanging="360"/>
      </w:pPr>
    </w:lvl>
    <w:lvl w:ilvl="7" w:tplc="529A33EA">
      <w:start w:val="1"/>
      <w:numFmt w:val="lowerLetter"/>
      <w:lvlText w:val="%8."/>
      <w:lvlJc w:val="left"/>
      <w:pPr>
        <w:ind w:left="5760" w:hanging="360"/>
      </w:pPr>
    </w:lvl>
    <w:lvl w:ilvl="8" w:tplc="F5CC46A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E1A84"/>
    <w:multiLevelType w:val="hybridMultilevel"/>
    <w:tmpl w:val="D310CC84"/>
    <w:lvl w:ilvl="0" w:tplc="866087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A2E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86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0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2F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CB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2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29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E6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E4E32"/>
    <w:multiLevelType w:val="hybridMultilevel"/>
    <w:tmpl w:val="25BE3128"/>
    <w:lvl w:ilvl="0" w:tplc="426A4176">
      <w:start w:val="1"/>
      <w:numFmt w:val="decimal"/>
      <w:lvlText w:val="%1."/>
      <w:lvlJc w:val="left"/>
      <w:pPr>
        <w:ind w:left="720" w:hanging="360"/>
      </w:pPr>
    </w:lvl>
    <w:lvl w:ilvl="1" w:tplc="C39CCB26">
      <w:start w:val="1"/>
      <w:numFmt w:val="lowerLetter"/>
      <w:lvlText w:val="%2."/>
      <w:lvlJc w:val="left"/>
      <w:pPr>
        <w:ind w:left="1440" w:hanging="360"/>
      </w:pPr>
    </w:lvl>
    <w:lvl w:ilvl="2" w:tplc="294C8EB6">
      <w:start w:val="1"/>
      <w:numFmt w:val="lowerRoman"/>
      <w:lvlText w:val="%3."/>
      <w:lvlJc w:val="right"/>
      <w:pPr>
        <w:ind w:left="2160" w:hanging="180"/>
      </w:pPr>
    </w:lvl>
    <w:lvl w:ilvl="3" w:tplc="69C07B66">
      <w:start w:val="1"/>
      <w:numFmt w:val="decimal"/>
      <w:lvlText w:val="%4."/>
      <w:lvlJc w:val="left"/>
      <w:pPr>
        <w:ind w:left="2880" w:hanging="360"/>
      </w:pPr>
    </w:lvl>
    <w:lvl w:ilvl="4" w:tplc="7CBEEF9C">
      <w:start w:val="1"/>
      <w:numFmt w:val="lowerLetter"/>
      <w:lvlText w:val="%5."/>
      <w:lvlJc w:val="left"/>
      <w:pPr>
        <w:ind w:left="3600" w:hanging="360"/>
      </w:pPr>
    </w:lvl>
    <w:lvl w:ilvl="5" w:tplc="FB28FB96">
      <w:start w:val="1"/>
      <w:numFmt w:val="lowerRoman"/>
      <w:lvlText w:val="%6."/>
      <w:lvlJc w:val="right"/>
      <w:pPr>
        <w:ind w:left="4320" w:hanging="180"/>
      </w:pPr>
    </w:lvl>
    <w:lvl w:ilvl="6" w:tplc="37AAD2FA">
      <w:start w:val="1"/>
      <w:numFmt w:val="decimal"/>
      <w:lvlText w:val="%7."/>
      <w:lvlJc w:val="left"/>
      <w:pPr>
        <w:ind w:left="5040" w:hanging="360"/>
      </w:pPr>
    </w:lvl>
    <w:lvl w:ilvl="7" w:tplc="6F02432E">
      <w:start w:val="1"/>
      <w:numFmt w:val="lowerLetter"/>
      <w:lvlText w:val="%8."/>
      <w:lvlJc w:val="left"/>
      <w:pPr>
        <w:ind w:left="5760" w:hanging="360"/>
      </w:pPr>
    </w:lvl>
    <w:lvl w:ilvl="8" w:tplc="BED21D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13BDF"/>
    <w:multiLevelType w:val="hybridMultilevel"/>
    <w:tmpl w:val="4E5EDDEC"/>
    <w:lvl w:ilvl="0" w:tplc="3E9C73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8C3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C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C1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A8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C4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85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6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CD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80239"/>
    <w:multiLevelType w:val="hybridMultilevel"/>
    <w:tmpl w:val="97D2B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31AB8"/>
    <w:multiLevelType w:val="hybridMultilevel"/>
    <w:tmpl w:val="FFFFFFFF"/>
    <w:lvl w:ilvl="0" w:tplc="831C54F4">
      <w:start w:val="1"/>
      <w:numFmt w:val="decimal"/>
      <w:lvlText w:val="%1."/>
      <w:lvlJc w:val="left"/>
      <w:pPr>
        <w:ind w:left="720" w:hanging="360"/>
      </w:pPr>
    </w:lvl>
    <w:lvl w:ilvl="1" w:tplc="73B0AF96">
      <w:start w:val="1"/>
      <w:numFmt w:val="lowerLetter"/>
      <w:lvlText w:val="%2."/>
      <w:lvlJc w:val="left"/>
      <w:pPr>
        <w:ind w:left="1440" w:hanging="360"/>
      </w:pPr>
    </w:lvl>
    <w:lvl w:ilvl="2" w:tplc="A86CE850">
      <w:start w:val="1"/>
      <w:numFmt w:val="lowerRoman"/>
      <w:lvlText w:val="%3."/>
      <w:lvlJc w:val="right"/>
      <w:pPr>
        <w:ind w:left="2160" w:hanging="180"/>
      </w:pPr>
    </w:lvl>
    <w:lvl w:ilvl="3" w:tplc="E6A0189C">
      <w:start w:val="1"/>
      <w:numFmt w:val="decimal"/>
      <w:lvlText w:val="%4."/>
      <w:lvlJc w:val="left"/>
      <w:pPr>
        <w:ind w:left="2880" w:hanging="360"/>
      </w:pPr>
    </w:lvl>
    <w:lvl w:ilvl="4" w:tplc="763A2024">
      <w:start w:val="1"/>
      <w:numFmt w:val="lowerLetter"/>
      <w:lvlText w:val="%5."/>
      <w:lvlJc w:val="left"/>
      <w:pPr>
        <w:ind w:left="3600" w:hanging="360"/>
      </w:pPr>
    </w:lvl>
    <w:lvl w:ilvl="5" w:tplc="516E7ECA">
      <w:start w:val="1"/>
      <w:numFmt w:val="lowerRoman"/>
      <w:lvlText w:val="%6."/>
      <w:lvlJc w:val="right"/>
      <w:pPr>
        <w:ind w:left="4320" w:hanging="180"/>
      </w:pPr>
    </w:lvl>
    <w:lvl w:ilvl="6" w:tplc="6D9219A8">
      <w:start w:val="1"/>
      <w:numFmt w:val="decimal"/>
      <w:lvlText w:val="%7."/>
      <w:lvlJc w:val="left"/>
      <w:pPr>
        <w:ind w:left="5040" w:hanging="360"/>
      </w:pPr>
    </w:lvl>
    <w:lvl w:ilvl="7" w:tplc="C0D4F93C">
      <w:start w:val="1"/>
      <w:numFmt w:val="lowerLetter"/>
      <w:lvlText w:val="%8."/>
      <w:lvlJc w:val="left"/>
      <w:pPr>
        <w:ind w:left="5760" w:hanging="360"/>
      </w:pPr>
    </w:lvl>
    <w:lvl w:ilvl="8" w:tplc="FBAC8A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8"/>
  </w:num>
  <w:num w:numId="4">
    <w:abstractNumId w:val="13"/>
  </w:num>
  <w:num w:numId="5">
    <w:abstractNumId w:val="21"/>
  </w:num>
  <w:num w:numId="6">
    <w:abstractNumId w:val="12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23"/>
  </w:num>
  <w:num w:numId="12">
    <w:abstractNumId w:val="17"/>
  </w:num>
  <w:num w:numId="13">
    <w:abstractNumId w:val="24"/>
  </w:num>
  <w:num w:numId="14">
    <w:abstractNumId w:val="15"/>
  </w:num>
  <w:num w:numId="15">
    <w:abstractNumId w:val="2"/>
  </w:num>
  <w:num w:numId="16">
    <w:abstractNumId w:val="5"/>
  </w:num>
  <w:num w:numId="17">
    <w:abstractNumId w:val="0"/>
  </w:num>
  <w:num w:numId="18">
    <w:abstractNumId w:val="19"/>
  </w:num>
  <w:num w:numId="19">
    <w:abstractNumId w:val="11"/>
  </w:num>
  <w:num w:numId="20">
    <w:abstractNumId w:val="9"/>
  </w:num>
  <w:num w:numId="21">
    <w:abstractNumId w:val="25"/>
  </w:num>
  <w:num w:numId="22">
    <w:abstractNumId w:val="6"/>
  </w:num>
  <w:num w:numId="23">
    <w:abstractNumId w:val="4"/>
  </w:num>
  <w:num w:numId="24">
    <w:abstractNumId w:val="1"/>
  </w:num>
  <w:num w:numId="25">
    <w:abstractNumId w:val="3"/>
  </w:num>
  <w:num w:numId="2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E"/>
    <w:rsid w:val="00003F1F"/>
    <w:rsid w:val="00010046"/>
    <w:rsid w:val="0001269D"/>
    <w:rsid w:val="00016688"/>
    <w:rsid w:val="00016A5C"/>
    <w:rsid w:val="00017A48"/>
    <w:rsid w:val="00030BD0"/>
    <w:rsid w:val="00035D93"/>
    <w:rsid w:val="00037815"/>
    <w:rsid w:val="00037ECD"/>
    <w:rsid w:val="0004172F"/>
    <w:rsid w:val="00046438"/>
    <w:rsid w:val="00046880"/>
    <w:rsid w:val="00047497"/>
    <w:rsid w:val="00052DE1"/>
    <w:rsid w:val="000631CF"/>
    <w:rsid w:val="0006509A"/>
    <w:rsid w:val="000711F1"/>
    <w:rsid w:val="00072AF1"/>
    <w:rsid w:val="00074A35"/>
    <w:rsid w:val="00077CCF"/>
    <w:rsid w:val="000801B9"/>
    <w:rsid w:val="00080F71"/>
    <w:rsid w:val="000817BB"/>
    <w:rsid w:val="00084609"/>
    <w:rsid w:val="00086154"/>
    <w:rsid w:val="00092195"/>
    <w:rsid w:val="000A2D49"/>
    <w:rsid w:val="000A715D"/>
    <w:rsid w:val="000B108F"/>
    <w:rsid w:val="000B2808"/>
    <w:rsid w:val="000C08C3"/>
    <w:rsid w:val="000C24AD"/>
    <w:rsid w:val="000C29BC"/>
    <w:rsid w:val="000C2E8D"/>
    <w:rsid w:val="000C4802"/>
    <w:rsid w:val="000C61A4"/>
    <w:rsid w:val="000C7092"/>
    <w:rsid w:val="000D0DA5"/>
    <w:rsid w:val="000D3689"/>
    <w:rsid w:val="000D41CE"/>
    <w:rsid w:val="000D5390"/>
    <w:rsid w:val="000E23EA"/>
    <w:rsid w:val="000E26D2"/>
    <w:rsid w:val="000E75DE"/>
    <w:rsid w:val="000E7B3E"/>
    <w:rsid w:val="000E7C4A"/>
    <w:rsid w:val="000F16EA"/>
    <w:rsid w:val="00106A88"/>
    <w:rsid w:val="0011164E"/>
    <w:rsid w:val="001127E5"/>
    <w:rsid w:val="00116C09"/>
    <w:rsid w:val="00120D81"/>
    <w:rsid w:val="001226CC"/>
    <w:rsid w:val="00126246"/>
    <w:rsid w:val="00130777"/>
    <w:rsid w:val="001312BD"/>
    <w:rsid w:val="001353AB"/>
    <w:rsid w:val="00150FC8"/>
    <w:rsid w:val="001559AA"/>
    <w:rsid w:val="00160512"/>
    <w:rsid w:val="001739C6"/>
    <w:rsid w:val="001761DA"/>
    <w:rsid w:val="00176FE1"/>
    <w:rsid w:val="00181E89"/>
    <w:rsid w:val="00184C6B"/>
    <w:rsid w:val="00185814"/>
    <w:rsid w:val="001971B5"/>
    <w:rsid w:val="001A5778"/>
    <w:rsid w:val="001A790F"/>
    <w:rsid w:val="001B1399"/>
    <w:rsid w:val="001B216B"/>
    <w:rsid w:val="001B518D"/>
    <w:rsid w:val="001B52E6"/>
    <w:rsid w:val="001C209D"/>
    <w:rsid w:val="001C5100"/>
    <w:rsid w:val="001C51AC"/>
    <w:rsid w:val="001C63C5"/>
    <w:rsid w:val="001C6647"/>
    <w:rsid w:val="001C7003"/>
    <w:rsid w:val="001C7ECD"/>
    <w:rsid w:val="001D2FFE"/>
    <w:rsid w:val="001D4036"/>
    <w:rsid w:val="001D795A"/>
    <w:rsid w:val="001E08D6"/>
    <w:rsid w:val="001E2326"/>
    <w:rsid w:val="001E5E8F"/>
    <w:rsid w:val="001F0EB8"/>
    <w:rsid w:val="001F5B5B"/>
    <w:rsid w:val="0020085B"/>
    <w:rsid w:val="0020621E"/>
    <w:rsid w:val="00214FE5"/>
    <w:rsid w:val="00216887"/>
    <w:rsid w:val="002200BC"/>
    <w:rsid w:val="00223CF8"/>
    <w:rsid w:val="00231D7E"/>
    <w:rsid w:val="0023788B"/>
    <w:rsid w:val="002441A8"/>
    <w:rsid w:val="00250A8A"/>
    <w:rsid w:val="0026268D"/>
    <w:rsid w:val="0026547D"/>
    <w:rsid w:val="00271964"/>
    <w:rsid w:val="002833B3"/>
    <w:rsid w:val="002908FF"/>
    <w:rsid w:val="002918E7"/>
    <w:rsid w:val="002919F6"/>
    <w:rsid w:val="00295929"/>
    <w:rsid w:val="002A29C0"/>
    <w:rsid w:val="002A4711"/>
    <w:rsid w:val="002B535A"/>
    <w:rsid w:val="002B72BD"/>
    <w:rsid w:val="002C2A38"/>
    <w:rsid w:val="002C4F8C"/>
    <w:rsid w:val="002C7284"/>
    <w:rsid w:val="002D1B08"/>
    <w:rsid w:val="002D2C64"/>
    <w:rsid w:val="002E0AA5"/>
    <w:rsid w:val="002E2055"/>
    <w:rsid w:val="002E542C"/>
    <w:rsid w:val="002E75BA"/>
    <w:rsid w:val="002E77BF"/>
    <w:rsid w:val="002F08BC"/>
    <w:rsid w:val="002F70D1"/>
    <w:rsid w:val="00306F7D"/>
    <w:rsid w:val="00307EC8"/>
    <w:rsid w:val="0031206D"/>
    <w:rsid w:val="00315B31"/>
    <w:rsid w:val="00322C35"/>
    <w:rsid w:val="003266CF"/>
    <w:rsid w:val="00326806"/>
    <w:rsid w:val="00326983"/>
    <w:rsid w:val="00326ED0"/>
    <w:rsid w:val="00327B77"/>
    <w:rsid w:val="00331752"/>
    <w:rsid w:val="00331D36"/>
    <w:rsid w:val="00334937"/>
    <w:rsid w:val="00334AFB"/>
    <w:rsid w:val="00340522"/>
    <w:rsid w:val="00342366"/>
    <w:rsid w:val="00343339"/>
    <w:rsid w:val="003445C5"/>
    <w:rsid w:val="00354E90"/>
    <w:rsid w:val="00356027"/>
    <w:rsid w:val="003613F3"/>
    <w:rsid w:val="00371681"/>
    <w:rsid w:val="00377D23"/>
    <w:rsid w:val="00382416"/>
    <w:rsid w:val="00383EAF"/>
    <w:rsid w:val="00385D47"/>
    <w:rsid w:val="00395B7E"/>
    <w:rsid w:val="003B5936"/>
    <w:rsid w:val="003B7209"/>
    <w:rsid w:val="003D0834"/>
    <w:rsid w:val="003D09E9"/>
    <w:rsid w:val="003D27CB"/>
    <w:rsid w:val="003D282F"/>
    <w:rsid w:val="003D2BC2"/>
    <w:rsid w:val="003E1B72"/>
    <w:rsid w:val="003F052F"/>
    <w:rsid w:val="003F4BCF"/>
    <w:rsid w:val="003F7A88"/>
    <w:rsid w:val="00405EB0"/>
    <w:rsid w:val="00407C14"/>
    <w:rsid w:val="00412249"/>
    <w:rsid w:val="00420E53"/>
    <w:rsid w:val="00422665"/>
    <w:rsid w:val="00425FA8"/>
    <w:rsid w:val="00426373"/>
    <w:rsid w:val="004302A5"/>
    <w:rsid w:val="00430B21"/>
    <w:rsid w:val="00442342"/>
    <w:rsid w:val="00442995"/>
    <w:rsid w:val="00450617"/>
    <w:rsid w:val="004557E1"/>
    <w:rsid w:val="00457818"/>
    <w:rsid w:val="00457DD1"/>
    <w:rsid w:val="004813C8"/>
    <w:rsid w:val="004872D6"/>
    <w:rsid w:val="00491158"/>
    <w:rsid w:val="00492206"/>
    <w:rsid w:val="0049438C"/>
    <w:rsid w:val="004A34FB"/>
    <w:rsid w:val="004A7103"/>
    <w:rsid w:val="004B0A07"/>
    <w:rsid w:val="004B4283"/>
    <w:rsid w:val="004B5802"/>
    <w:rsid w:val="004C5A4A"/>
    <w:rsid w:val="004D7E1F"/>
    <w:rsid w:val="004E3610"/>
    <w:rsid w:val="004E64C9"/>
    <w:rsid w:val="004F1120"/>
    <w:rsid w:val="004F1AAE"/>
    <w:rsid w:val="004F3000"/>
    <w:rsid w:val="004F31F1"/>
    <w:rsid w:val="004FD7EE"/>
    <w:rsid w:val="0050211B"/>
    <w:rsid w:val="00502D9A"/>
    <w:rsid w:val="00503D07"/>
    <w:rsid w:val="00503E5F"/>
    <w:rsid w:val="00504D08"/>
    <w:rsid w:val="00504E28"/>
    <w:rsid w:val="0051032B"/>
    <w:rsid w:val="00510832"/>
    <w:rsid w:val="00522A27"/>
    <w:rsid w:val="00523E16"/>
    <w:rsid w:val="00524CB5"/>
    <w:rsid w:val="005256DB"/>
    <w:rsid w:val="00530469"/>
    <w:rsid w:val="005320CD"/>
    <w:rsid w:val="00532CCE"/>
    <w:rsid w:val="0053441C"/>
    <w:rsid w:val="00551DF1"/>
    <w:rsid w:val="00552039"/>
    <w:rsid w:val="005529FD"/>
    <w:rsid w:val="00557A15"/>
    <w:rsid w:val="005603C9"/>
    <w:rsid w:val="00562C89"/>
    <w:rsid w:val="00565CB6"/>
    <w:rsid w:val="00570A6E"/>
    <w:rsid w:val="00576013"/>
    <w:rsid w:val="00576667"/>
    <w:rsid w:val="005851B1"/>
    <w:rsid w:val="00585C75"/>
    <w:rsid w:val="00594568"/>
    <w:rsid w:val="005B1A87"/>
    <w:rsid w:val="005B3BBB"/>
    <w:rsid w:val="005B6218"/>
    <w:rsid w:val="005C1CA8"/>
    <w:rsid w:val="005C21FF"/>
    <w:rsid w:val="005C402E"/>
    <w:rsid w:val="005D0EC5"/>
    <w:rsid w:val="005D31C4"/>
    <w:rsid w:val="005D7296"/>
    <w:rsid w:val="005E4077"/>
    <w:rsid w:val="005E4D4F"/>
    <w:rsid w:val="005E5E19"/>
    <w:rsid w:val="005E7C21"/>
    <w:rsid w:val="00605EC7"/>
    <w:rsid w:val="006140BC"/>
    <w:rsid w:val="006153B1"/>
    <w:rsid w:val="00617131"/>
    <w:rsid w:val="00622EE4"/>
    <w:rsid w:val="00623F15"/>
    <w:rsid w:val="00631082"/>
    <w:rsid w:val="006313F7"/>
    <w:rsid w:val="00635CCE"/>
    <w:rsid w:val="00646FA2"/>
    <w:rsid w:val="0065152A"/>
    <w:rsid w:val="006521E7"/>
    <w:rsid w:val="006535C4"/>
    <w:rsid w:val="00654D4C"/>
    <w:rsid w:val="0065517E"/>
    <w:rsid w:val="00655773"/>
    <w:rsid w:val="00657707"/>
    <w:rsid w:val="00670501"/>
    <w:rsid w:val="0067312B"/>
    <w:rsid w:val="00680023"/>
    <w:rsid w:val="00687611"/>
    <w:rsid w:val="00691597"/>
    <w:rsid w:val="00695660"/>
    <w:rsid w:val="00695CEF"/>
    <w:rsid w:val="006A2519"/>
    <w:rsid w:val="006A7F8D"/>
    <w:rsid w:val="006B79EF"/>
    <w:rsid w:val="006C30FF"/>
    <w:rsid w:val="006C64DB"/>
    <w:rsid w:val="006D26DB"/>
    <w:rsid w:val="006F109B"/>
    <w:rsid w:val="00704977"/>
    <w:rsid w:val="007112F9"/>
    <w:rsid w:val="00713C82"/>
    <w:rsid w:val="007174C9"/>
    <w:rsid w:val="007231CA"/>
    <w:rsid w:val="00730D07"/>
    <w:rsid w:val="007362D7"/>
    <w:rsid w:val="007366F2"/>
    <w:rsid w:val="007404AB"/>
    <w:rsid w:val="0074225A"/>
    <w:rsid w:val="00744DDF"/>
    <w:rsid w:val="00747303"/>
    <w:rsid w:val="00750B4D"/>
    <w:rsid w:val="0075582A"/>
    <w:rsid w:val="00776CD6"/>
    <w:rsid w:val="00783D89"/>
    <w:rsid w:val="007848E9"/>
    <w:rsid w:val="00786C47"/>
    <w:rsid w:val="00787905"/>
    <w:rsid w:val="00796026"/>
    <w:rsid w:val="00797519"/>
    <w:rsid w:val="007A2B86"/>
    <w:rsid w:val="007B4FC8"/>
    <w:rsid w:val="007B5F4C"/>
    <w:rsid w:val="007B7A43"/>
    <w:rsid w:val="007B7BF2"/>
    <w:rsid w:val="007C4918"/>
    <w:rsid w:val="007D12C2"/>
    <w:rsid w:val="007E13BF"/>
    <w:rsid w:val="007E4D19"/>
    <w:rsid w:val="007E6C50"/>
    <w:rsid w:val="008005FF"/>
    <w:rsid w:val="0080287A"/>
    <w:rsid w:val="00807E5A"/>
    <w:rsid w:val="00811866"/>
    <w:rsid w:val="008220F8"/>
    <w:rsid w:val="00825E8C"/>
    <w:rsid w:val="00825FA8"/>
    <w:rsid w:val="00830959"/>
    <w:rsid w:val="00833DB2"/>
    <w:rsid w:val="008374EC"/>
    <w:rsid w:val="00837D9A"/>
    <w:rsid w:val="0084102D"/>
    <w:rsid w:val="0084272A"/>
    <w:rsid w:val="00843A65"/>
    <w:rsid w:val="00850773"/>
    <w:rsid w:val="00854172"/>
    <w:rsid w:val="00855F06"/>
    <w:rsid w:val="00856B00"/>
    <w:rsid w:val="008658A9"/>
    <w:rsid w:val="008673BA"/>
    <w:rsid w:val="0086792D"/>
    <w:rsid w:val="00875EC1"/>
    <w:rsid w:val="00883B8C"/>
    <w:rsid w:val="00894740"/>
    <w:rsid w:val="00895966"/>
    <w:rsid w:val="008959A3"/>
    <w:rsid w:val="00897680"/>
    <w:rsid w:val="00897ED8"/>
    <w:rsid w:val="008A15DF"/>
    <w:rsid w:val="008A504B"/>
    <w:rsid w:val="008A517B"/>
    <w:rsid w:val="008A66D1"/>
    <w:rsid w:val="008B244A"/>
    <w:rsid w:val="008B3FC6"/>
    <w:rsid w:val="008B74A9"/>
    <w:rsid w:val="008C0606"/>
    <w:rsid w:val="008F4A95"/>
    <w:rsid w:val="00902651"/>
    <w:rsid w:val="009102F1"/>
    <w:rsid w:val="009126EB"/>
    <w:rsid w:val="00913B3D"/>
    <w:rsid w:val="009147D2"/>
    <w:rsid w:val="00931247"/>
    <w:rsid w:val="009313D4"/>
    <w:rsid w:val="00931715"/>
    <w:rsid w:val="00936723"/>
    <w:rsid w:val="00940907"/>
    <w:rsid w:val="00945050"/>
    <w:rsid w:val="00945EE7"/>
    <w:rsid w:val="0095075B"/>
    <w:rsid w:val="00951F57"/>
    <w:rsid w:val="0096117B"/>
    <w:rsid w:val="009628A8"/>
    <w:rsid w:val="0096306D"/>
    <w:rsid w:val="00964396"/>
    <w:rsid w:val="00971D62"/>
    <w:rsid w:val="009743AB"/>
    <w:rsid w:val="00975B81"/>
    <w:rsid w:val="00975EF6"/>
    <w:rsid w:val="009851FB"/>
    <w:rsid w:val="009857B0"/>
    <w:rsid w:val="00993BDC"/>
    <w:rsid w:val="00994E2C"/>
    <w:rsid w:val="00995794"/>
    <w:rsid w:val="009A0677"/>
    <w:rsid w:val="009A0EF6"/>
    <w:rsid w:val="009A33ED"/>
    <w:rsid w:val="009A6FB6"/>
    <w:rsid w:val="009B121B"/>
    <w:rsid w:val="009B3134"/>
    <w:rsid w:val="009B6145"/>
    <w:rsid w:val="009C4996"/>
    <w:rsid w:val="009C6D59"/>
    <w:rsid w:val="009C9EC2"/>
    <w:rsid w:val="009D4C78"/>
    <w:rsid w:val="009D6BBD"/>
    <w:rsid w:val="009E500C"/>
    <w:rsid w:val="009E6786"/>
    <w:rsid w:val="009F0137"/>
    <w:rsid w:val="009F44D3"/>
    <w:rsid w:val="009F4FE2"/>
    <w:rsid w:val="009F7EC4"/>
    <w:rsid w:val="00A03EFF"/>
    <w:rsid w:val="00A06366"/>
    <w:rsid w:val="00A0794E"/>
    <w:rsid w:val="00A1671F"/>
    <w:rsid w:val="00A20B39"/>
    <w:rsid w:val="00A226A3"/>
    <w:rsid w:val="00A23C93"/>
    <w:rsid w:val="00A32180"/>
    <w:rsid w:val="00A41448"/>
    <w:rsid w:val="00A4224C"/>
    <w:rsid w:val="00A432FA"/>
    <w:rsid w:val="00A45DE5"/>
    <w:rsid w:val="00A5057A"/>
    <w:rsid w:val="00A50D56"/>
    <w:rsid w:val="00A536A3"/>
    <w:rsid w:val="00A56748"/>
    <w:rsid w:val="00A70258"/>
    <w:rsid w:val="00A708D3"/>
    <w:rsid w:val="00A710F4"/>
    <w:rsid w:val="00A7210C"/>
    <w:rsid w:val="00AA1CB8"/>
    <w:rsid w:val="00AA23C3"/>
    <w:rsid w:val="00AB2423"/>
    <w:rsid w:val="00AB5884"/>
    <w:rsid w:val="00AB61FD"/>
    <w:rsid w:val="00AB741C"/>
    <w:rsid w:val="00AC3C0A"/>
    <w:rsid w:val="00AC4E30"/>
    <w:rsid w:val="00AC53ED"/>
    <w:rsid w:val="00AC71E3"/>
    <w:rsid w:val="00AD55B8"/>
    <w:rsid w:val="00AD5CD0"/>
    <w:rsid w:val="00AD73FD"/>
    <w:rsid w:val="00AE0169"/>
    <w:rsid w:val="00AE3800"/>
    <w:rsid w:val="00AE4A48"/>
    <w:rsid w:val="00AF18B6"/>
    <w:rsid w:val="00B04919"/>
    <w:rsid w:val="00B06025"/>
    <w:rsid w:val="00B10180"/>
    <w:rsid w:val="00B14B06"/>
    <w:rsid w:val="00B2564B"/>
    <w:rsid w:val="00B2597C"/>
    <w:rsid w:val="00B25B0B"/>
    <w:rsid w:val="00B42DEA"/>
    <w:rsid w:val="00B450CE"/>
    <w:rsid w:val="00B46B44"/>
    <w:rsid w:val="00B51E69"/>
    <w:rsid w:val="00B5254C"/>
    <w:rsid w:val="00B62583"/>
    <w:rsid w:val="00B62CEB"/>
    <w:rsid w:val="00B641C1"/>
    <w:rsid w:val="00B714C0"/>
    <w:rsid w:val="00B749C0"/>
    <w:rsid w:val="00B75AC7"/>
    <w:rsid w:val="00B76AF5"/>
    <w:rsid w:val="00B776B2"/>
    <w:rsid w:val="00B80C26"/>
    <w:rsid w:val="00B87628"/>
    <w:rsid w:val="00B92C88"/>
    <w:rsid w:val="00BA150C"/>
    <w:rsid w:val="00BA1C17"/>
    <w:rsid w:val="00BB4C12"/>
    <w:rsid w:val="00BB7A08"/>
    <w:rsid w:val="00BC2CDF"/>
    <w:rsid w:val="00BC3B0B"/>
    <w:rsid w:val="00BC4D12"/>
    <w:rsid w:val="00BE3604"/>
    <w:rsid w:val="00BE56D9"/>
    <w:rsid w:val="00BF3693"/>
    <w:rsid w:val="00BF48FF"/>
    <w:rsid w:val="00BF68F0"/>
    <w:rsid w:val="00BF7B80"/>
    <w:rsid w:val="00BF7E14"/>
    <w:rsid w:val="00C0355C"/>
    <w:rsid w:val="00C0726A"/>
    <w:rsid w:val="00C10D3B"/>
    <w:rsid w:val="00C11E88"/>
    <w:rsid w:val="00C12BD7"/>
    <w:rsid w:val="00C2278B"/>
    <w:rsid w:val="00C234FF"/>
    <w:rsid w:val="00C306AC"/>
    <w:rsid w:val="00C32A67"/>
    <w:rsid w:val="00C33722"/>
    <w:rsid w:val="00C356EA"/>
    <w:rsid w:val="00C41FCA"/>
    <w:rsid w:val="00C42293"/>
    <w:rsid w:val="00C5416B"/>
    <w:rsid w:val="00C61999"/>
    <w:rsid w:val="00C75D75"/>
    <w:rsid w:val="00C84084"/>
    <w:rsid w:val="00C84505"/>
    <w:rsid w:val="00C96B8C"/>
    <w:rsid w:val="00C973F0"/>
    <w:rsid w:val="00CC1B62"/>
    <w:rsid w:val="00CC24B1"/>
    <w:rsid w:val="00CC3684"/>
    <w:rsid w:val="00CC5F83"/>
    <w:rsid w:val="00CD7BD5"/>
    <w:rsid w:val="00CE1CF9"/>
    <w:rsid w:val="00CE4950"/>
    <w:rsid w:val="00CE4DDF"/>
    <w:rsid w:val="00CE5E64"/>
    <w:rsid w:val="00CE6501"/>
    <w:rsid w:val="00CF1A09"/>
    <w:rsid w:val="00D00214"/>
    <w:rsid w:val="00D0116B"/>
    <w:rsid w:val="00D0769B"/>
    <w:rsid w:val="00D11E51"/>
    <w:rsid w:val="00D13CE3"/>
    <w:rsid w:val="00D15A81"/>
    <w:rsid w:val="00D17B2B"/>
    <w:rsid w:val="00D204EE"/>
    <w:rsid w:val="00D206F6"/>
    <w:rsid w:val="00D2114C"/>
    <w:rsid w:val="00D2296B"/>
    <w:rsid w:val="00D25225"/>
    <w:rsid w:val="00D42173"/>
    <w:rsid w:val="00D43034"/>
    <w:rsid w:val="00D47B4E"/>
    <w:rsid w:val="00D52153"/>
    <w:rsid w:val="00D60661"/>
    <w:rsid w:val="00D61019"/>
    <w:rsid w:val="00D66088"/>
    <w:rsid w:val="00D85D01"/>
    <w:rsid w:val="00D87E22"/>
    <w:rsid w:val="00DA537D"/>
    <w:rsid w:val="00DA5934"/>
    <w:rsid w:val="00DA5F75"/>
    <w:rsid w:val="00DA6F69"/>
    <w:rsid w:val="00DB170F"/>
    <w:rsid w:val="00DB25F8"/>
    <w:rsid w:val="00DC43E8"/>
    <w:rsid w:val="00DC47EF"/>
    <w:rsid w:val="00DE17DA"/>
    <w:rsid w:val="00DE22FB"/>
    <w:rsid w:val="00DE3DE1"/>
    <w:rsid w:val="00DE5347"/>
    <w:rsid w:val="00DE58D9"/>
    <w:rsid w:val="00DF5345"/>
    <w:rsid w:val="00E04254"/>
    <w:rsid w:val="00E04C89"/>
    <w:rsid w:val="00E152F5"/>
    <w:rsid w:val="00E157B3"/>
    <w:rsid w:val="00E215AF"/>
    <w:rsid w:val="00E24466"/>
    <w:rsid w:val="00E265C0"/>
    <w:rsid w:val="00E31790"/>
    <w:rsid w:val="00E402CB"/>
    <w:rsid w:val="00E4234C"/>
    <w:rsid w:val="00E441A6"/>
    <w:rsid w:val="00E52DB0"/>
    <w:rsid w:val="00E5635B"/>
    <w:rsid w:val="00E57964"/>
    <w:rsid w:val="00E612D3"/>
    <w:rsid w:val="00E67AE1"/>
    <w:rsid w:val="00E70336"/>
    <w:rsid w:val="00E7167E"/>
    <w:rsid w:val="00E74CA7"/>
    <w:rsid w:val="00E75C65"/>
    <w:rsid w:val="00E805F0"/>
    <w:rsid w:val="00E86387"/>
    <w:rsid w:val="00E91DC1"/>
    <w:rsid w:val="00E94D4B"/>
    <w:rsid w:val="00EA46C2"/>
    <w:rsid w:val="00EA4BE6"/>
    <w:rsid w:val="00EB2E2A"/>
    <w:rsid w:val="00EB7A20"/>
    <w:rsid w:val="00EC161A"/>
    <w:rsid w:val="00EC34A1"/>
    <w:rsid w:val="00ED59E4"/>
    <w:rsid w:val="00EE03FB"/>
    <w:rsid w:val="00EE1849"/>
    <w:rsid w:val="00EF0CAE"/>
    <w:rsid w:val="00EF2A95"/>
    <w:rsid w:val="00EF508B"/>
    <w:rsid w:val="00F001E7"/>
    <w:rsid w:val="00F0060B"/>
    <w:rsid w:val="00F01913"/>
    <w:rsid w:val="00F06970"/>
    <w:rsid w:val="00F073CA"/>
    <w:rsid w:val="00F11C0C"/>
    <w:rsid w:val="00F14350"/>
    <w:rsid w:val="00F14B45"/>
    <w:rsid w:val="00F152AD"/>
    <w:rsid w:val="00F15DE5"/>
    <w:rsid w:val="00F23FB7"/>
    <w:rsid w:val="00F24A8F"/>
    <w:rsid w:val="00F24CFB"/>
    <w:rsid w:val="00F300C3"/>
    <w:rsid w:val="00F31003"/>
    <w:rsid w:val="00F313DC"/>
    <w:rsid w:val="00F34E5F"/>
    <w:rsid w:val="00F353F6"/>
    <w:rsid w:val="00F46336"/>
    <w:rsid w:val="00F509C0"/>
    <w:rsid w:val="00F5315E"/>
    <w:rsid w:val="00F533D4"/>
    <w:rsid w:val="00F54B4C"/>
    <w:rsid w:val="00F54D9E"/>
    <w:rsid w:val="00F56E1B"/>
    <w:rsid w:val="00F5AFB5"/>
    <w:rsid w:val="00F7316B"/>
    <w:rsid w:val="00F749BD"/>
    <w:rsid w:val="00F76761"/>
    <w:rsid w:val="00F849F7"/>
    <w:rsid w:val="00F84A10"/>
    <w:rsid w:val="00F8761D"/>
    <w:rsid w:val="00FA2116"/>
    <w:rsid w:val="00FB4212"/>
    <w:rsid w:val="00FB433D"/>
    <w:rsid w:val="00FB71EA"/>
    <w:rsid w:val="00FC709D"/>
    <w:rsid w:val="00FD40D0"/>
    <w:rsid w:val="00FE0B29"/>
    <w:rsid w:val="00FE2984"/>
    <w:rsid w:val="00FE58B9"/>
    <w:rsid w:val="00FE6D41"/>
    <w:rsid w:val="00FF441C"/>
    <w:rsid w:val="012F75D0"/>
    <w:rsid w:val="02D33331"/>
    <w:rsid w:val="0300630F"/>
    <w:rsid w:val="0356378A"/>
    <w:rsid w:val="037D078D"/>
    <w:rsid w:val="03A165FE"/>
    <w:rsid w:val="03AFF95C"/>
    <w:rsid w:val="03CAB670"/>
    <w:rsid w:val="03DC0F27"/>
    <w:rsid w:val="03DE859A"/>
    <w:rsid w:val="0414281A"/>
    <w:rsid w:val="04217FAE"/>
    <w:rsid w:val="043C2D6E"/>
    <w:rsid w:val="04792BFA"/>
    <w:rsid w:val="04B12C67"/>
    <w:rsid w:val="04EDDF5D"/>
    <w:rsid w:val="0545D836"/>
    <w:rsid w:val="05651E0A"/>
    <w:rsid w:val="05C4FCDC"/>
    <w:rsid w:val="0617AE14"/>
    <w:rsid w:val="066E4481"/>
    <w:rsid w:val="068A9311"/>
    <w:rsid w:val="069D3276"/>
    <w:rsid w:val="07511B15"/>
    <w:rsid w:val="07668F68"/>
    <w:rsid w:val="08B62100"/>
    <w:rsid w:val="0944C702"/>
    <w:rsid w:val="09AD76CC"/>
    <w:rsid w:val="0A07FC62"/>
    <w:rsid w:val="0A849C78"/>
    <w:rsid w:val="0A9E302A"/>
    <w:rsid w:val="0BF1EE87"/>
    <w:rsid w:val="0C0F5DE0"/>
    <w:rsid w:val="0C3ADA02"/>
    <w:rsid w:val="0C51C727"/>
    <w:rsid w:val="0C6301FE"/>
    <w:rsid w:val="0C9BCCD1"/>
    <w:rsid w:val="0CE1BF7D"/>
    <w:rsid w:val="0D56A8D1"/>
    <w:rsid w:val="0DC49615"/>
    <w:rsid w:val="0DEA0978"/>
    <w:rsid w:val="0E391A3C"/>
    <w:rsid w:val="0EA9FB8F"/>
    <w:rsid w:val="0F216FED"/>
    <w:rsid w:val="0F9AEC42"/>
    <w:rsid w:val="10257596"/>
    <w:rsid w:val="10505E24"/>
    <w:rsid w:val="105FADFC"/>
    <w:rsid w:val="10F2AB22"/>
    <w:rsid w:val="123CA0BB"/>
    <w:rsid w:val="12437642"/>
    <w:rsid w:val="1247C9BF"/>
    <w:rsid w:val="130C8B5F"/>
    <w:rsid w:val="139B61DE"/>
    <w:rsid w:val="145D7AD9"/>
    <w:rsid w:val="1488DB73"/>
    <w:rsid w:val="14CF6F8D"/>
    <w:rsid w:val="16111DDF"/>
    <w:rsid w:val="16180E9E"/>
    <w:rsid w:val="1647847A"/>
    <w:rsid w:val="16A98460"/>
    <w:rsid w:val="16C7A4EB"/>
    <w:rsid w:val="170C6909"/>
    <w:rsid w:val="183FC736"/>
    <w:rsid w:val="18EB37AC"/>
    <w:rsid w:val="1902FFA8"/>
    <w:rsid w:val="1986C577"/>
    <w:rsid w:val="19D8579D"/>
    <w:rsid w:val="1AB8E2BE"/>
    <w:rsid w:val="1AE77894"/>
    <w:rsid w:val="1B8EEE8A"/>
    <w:rsid w:val="1C655170"/>
    <w:rsid w:val="1CAB5B82"/>
    <w:rsid w:val="1CD00FC9"/>
    <w:rsid w:val="1CF6AC60"/>
    <w:rsid w:val="1D2B6CA2"/>
    <w:rsid w:val="1D574E77"/>
    <w:rsid w:val="1D6707EF"/>
    <w:rsid w:val="1E0DB7C7"/>
    <w:rsid w:val="1E4A29F5"/>
    <w:rsid w:val="1ECE7CD2"/>
    <w:rsid w:val="1EED7BDB"/>
    <w:rsid w:val="1F23ADCF"/>
    <w:rsid w:val="1F25F33E"/>
    <w:rsid w:val="1F2F4891"/>
    <w:rsid w:val="1F6E4E3E"/>
    <w:rsid w:val="206E5460"/>
    <w:rsid w:val="207A4F08"/>
    <w:rsid w:val="20F956D6"/>
    <w:rsid w:val="215115B9"/>
    <w:rsid w:val="21B34572"/>
    <w:rsid w:val="22FD643D"/>
    <w:rsid w:val="2332630D"/>
    <w:rsid w:val="2391C336"/>
    <w:rsid w:val="2481BEA8"/>
    <w:rsid w:val="2509CF6D"/>
    <w:rsid w:val="2528387F"/>
    <w:rsid w:val="2541BFBC"/>
    <w:rsid w:val="2576C439"/>
    <w:rsid w:val="2599875C"/>
    <w:rsid w:val="25A8DF40"/>
    <w:rsid w:val="25E4E21E"/>
    <w:rsid w:val="26BEC82B"/>
    <w:rsid w:val="26CF1D94"/>
    <w:rsid w:val="26F3F66B"/>
    <w:rsid w:val="27016E73"/>
    <w:rsid w:val="27096476"/>
    <w:rsid w:val="2762D255"/>
    <w:rsid w:val="27A8893A"/>
    <w:rsid w:val="2841702F"/>
    <w:rsid w:val="285E214E"/>
    <w:rsid w:val="28745088"/>
    <w:rsid w:val="287ED97A"/>
    <w:rsid w:val="28E33B5A"/>
    <w:rsid w:val="291BF7AD"/>
    <w:rsid w:val="293806A2"/>
    <w:rsid w:val="298F527B"/>
    <w:rsid w:val="29F668ED"/>
    <w:rsid w:val="2A8B1B0D"/>
    <w:rsid w:val="2AEF5CAB"/>
    <w:rsid w:val="2B0214E7"/>
    <w:rsid w:val="2B43D7F3"/>
    <w:rsid w:val="2BACFFDA"/>
    <w:rsid w:val="2CA71593"/>
    <w:rsid w:val="2CA75139"/>
    <w:rsid w:val="2CD340DF"/>
    <w:rsid w:val="2D261C29"/>
    <w:rsid w:val="2D2FA7DE"/>
    <w:rsid w:val="2DA42C05"/>
    <w:rsid w:val="2DAABF5D"/>
    <w:rsid w:val="2DCF1E8A"/>
    <w:rsid w:val="2DFD03AC"/>
    <w:rsid w:val="2E54025C"/>
    <w:rsid w:val="2EB0B1B3"/>
    <w:rsid w:val="2EE17465"/>
    <w:rsid w:val="2EE4A09C"/>
    <w:rsid w:val="2F605DB6"/>
    <w:rsid w:val="2F7B498E"/>
    <w:rsid w:val="2F908361"/>
    <w:rsid w:val="2FA5938C"/>
    <w:rsid w:val="30E3E3ED"/>
    <w:rsid w:val="310C33F1"/>
    <w:rsid w:val="3149AFD7"/>
    <w:rsid w:val="3168AB4B"/>
    <w:rsid w:val="31B21D58"/>
    <w:rsid w:val="31D0A081"/>
    <w:rsid w:val="31E60028"/>
    <w:rsid w:val="31E834EA"/>
    <w:rsid w:val="321C415E"/>
    <w:rsid w:val="33143C16"/>
    <w:rsid w:val="335409B9"/>
    <w:rsid w:val="33608D4E"/>
    <w:rsid w:val="340875A9"/>
    <w:rsid w:val="3447A322"/>
    <w:rsid w:val="3542E658"/>
    <w:rsid w:val="3543E0D1"/>
    <w:rsid w:val="355ADFC5"/>
    <w:rsid w:val="360D246F"/>
    <w:rsid w:val="36D51685"/>
    <w:rsid w:val="373D0BBB"/>
    <w:rsid w:val="37ED516F"/>
    <w:rsid w:val="385F817F"/>
    <w:rsid w:val="3870BC56"/>
    <w:rsid w:val="3928E13E"/>
    <w:rsid w:val="395EF653"/>
    <w:rsid w:val="3A77737A"/>
    <w:rsid w:val="3A95F84D"/>
    <w:rsid w:val="3B1981A4"/>
    <w:rsid w:val="3B1A9357"/>
    <w:rsid w:val="3B363DC3"/>
    <w:rsid w:val="3B4A8E7D"/>
    <w:rsid w:val="3BA175F0"/>
    <w:rsid w:val="3BD6D42C"/>
    <w:rsid w:val="3BE797AC"/>
    <w:rsid w:val="3BE8A67B"/>
    <w:rsid w:val="3C0E4EEA"/>
    <w:rsid w:val="3C5A681E"/>
    <w:rsid w:val="3C8495DD"/>
    <w:rsid w:val="3CFD7BB5"/>
    <w:rsid w:val="3D0BCD4D"/>
    <w:rsid w:val="3D14B812"/>
    <w:rsid w:val="3D442D79"/>
    <w:rsid w:val="3D4DB92E"/>
    <w:rsid w:val="3DD14095"/>
    <w:rsid w:val="3DE95122"/>
    <w:rsid w:val="3E1EC80F"/>
    <w:rsid w:val="3E3002E6"/>
    <w:rsid w:val="3EC1864C"/>
    <w:rsid w:val="3EF1F38D"/>
    <w:rsid w:val="3EF7B75C"/>
    <w:rsid w:val="3F29D357"/>
    <w:rsid w:val="3F486D83"/>
    <w:rsid w:val="4008E843"/>
    <w:rsid w:val="407BCE3B"/>
    <w:rsid w:val="408559F0"/>
    <w:rsid w:val="40DDD496"/>
    <w:rsid w:val="40DE09DE"/>
    <w:rsid w:val="415FCDCE"/>
    <w:rsid w:val="41D0ECD8"/>
    <w:rsid w:val="428884D0"/>
    <w:rsid w:val="42E6715B"/>
    <w:rsid w:val="438BD80E"/>
    <w:rsid w:val="43FDF42E"/>
    <w:rsid w:val="446550A7"/>
    <w:rsid w:val="44B1752E"/>
    <w:rsid w:val="44CBF6FD"/>
    <w:rsid w:val="4504074C"/>
    <w:rsid w:val="4511FA29"/>
    <w:rsid w:val="45914E81"/>
    <w:rsid w:val="45F7020D"/>
    <w:rsid w:val="460393AA"/>
    <w:rsid w:val="46420DAB"/>
    <w:rsid w:val="4683E32C"/>
    <w:rsid w:val="4715AF61"/>
    <w:rsid w:val="47885F3B"/>
    <w:rsid w:val="478890EE"/>
    <w:rsid w:val="47AA2FAB"/>
    <w:rsid w:val="47AFF4C3"/>
    <w:rsid w:val="48409303"/>
    <w:rsid w:val="487352FC"/>
    <w:rsid w:val="49A87898"/>
    <w:rsid w:val="49E43558"/>
    <w:rsid w:val="49F6F809"/>
    <w:rsid w:val="4A00AD98"/>
    <w:rsid w:val="4A5179FA"/>
    <w:rsid w:val="4A8F033E"/>
    <w:rsid w:val="4AC2A0E7"/>
    <w:rsid w:val="4AFA9F41"/>
    <w:rsid w:val="4B1839D8"/>
    <w:rsid w:val="4B280047"/>
    <w:rsid w:val="4B6C60E1"/>
    <w:rsid w:val="4BAD460B"/>
    <w:rsid w:val="4BD8E1C3"/>
    <w:rsid w:val="4C2310F3"/>
    <w:rsid w:val="4C25AFCF"/>
    <w:rsid w:val="4C2C710D"/>
    <w:rsid w:val="4CD36355"/>
    <w:rsid w:val="4D0BBE12"/>
    <w:rsid w:val="4D95F4D0"/>
    <w:rsid w:val="4DEBAA5F"/>
    <w:rsid w:val="4E19712F"/>
    <w:rsid w:val="4E368A08"/>
    <w:rsid w:val="4E8E9A25"/>
    <w:rsid w:val="4EA825EB"/>
    <w:rsid w:val="4F195F20"/>
    <w:rsid w:val="4F205A26"/>
    <w:rsid w:val="4F627461"/>
    <w:rsid w:val="4FEB82C6"/>
    <w:rsid w:val="5079E926"/>
    <w:rsid w:val="5080D19F"/>
    <w:rsid w:val="50F6BD64"/>
    <w:rsid w:val="511DBB7B"/>
    <w:rsid w:val="514DB973"/>
    <w:rsid w:val="5189D46B"/>
    <w:rsid w:val="51920690"/>
    <w:rsid w:val="525487B7"/>
    <w:rsid w:val="52E29968"/>
    <w:rsid w:val="5337073C"/>
    <w:rsid w:val="534255E8"/>
    <w:rsid w:val="53E2F792"/>
    <w:rsid w:val="53F8DB6B"/>
    <w:rsid w:val="5434817A"/>
    <w:rsid w:val="544B1C6A"/>
    <w:rsid w:val="54A42D5D"/>
    <w:rsid w:val="54F53089"/>
    <w:rsid w:val="5504335F"/>
    <w:rsid w:val="55C8DE4E"/>
    <w:rsid w:val="55D4ABC3"/>
    <w:rsid w:val="55F58FF5"/>
    <w:rsid w:val="5607D1D1"/>
    <w:rsid w:val="566452A0"/>
    <w:rsid w:val="568CFA04"/>
    <w:rsid w:val="56A1BE0F"/>
    <w:rsid w:val="56DC9D64"/>
    <w:rsid w:val="5702833C"/>
    <w:rsid w:val="572285DA"/>
    <w:rsid w:val="575753C7"/>
    <w:rsid w:val="577EF3EE"/>
    <w:rsid w:val="57D1C528"/>
    <w:rsid w:val="5803DF06"/>
    <w:rsid w:val="580DA268"/>
    <w:rsid w:val="58120F56"/>
    <w:rsid w:val="583D8E70"/>
    <w:rsid w:val="586EED02"/>
    <w:rsid w:val="58759EB8"/>
    <w:rsid w:val="58D2891B"/>
    <w:rsid w:val="58E2A89D"/>
    <w:rsid w:val="5968F66E"/>
    <w:rsid w:val="59999701"/>
    <w:rsid w:val="59A4CDBA"/>
    <w:rsid w:val="5A49FB39"/>
    <w:rsid w:val="5B723D76"/>
    <w:rsid w:val="5BFD0C16"/>
    <w:rsid w:val="5C261643"/>
    <w:rsid w:val="5C4F6521"/>
    <w:rsid w:val="5CB8CAF7"/>
    <w:rsid w:val="5D14999C"/>
    <w:rsid w:val="5D589C63"/>
    <w:rsid w:val="5D60E59E"/>
    <w:rsid w:val="5E0D8693"/>
    <w:rsid w:val="5E390184"/>
    <w:rsid w:val="5E696D97"/>
    <w:rsid w:val="5E790BC2"/>
    <w:rsid w:val="5E7F7B04"/>
    <w:rsid w:val="5ECD638F"/>
    <w:rsid w:val="5F8C9308"/>
    <w:rsid w:val="5F96FB8F"/>
    <w:rsid w:val="5FAE4D07"/>
    <w:rsid w:val="5FF9A017"/>
    <w:rsid w:val="60BDCA28"/>
    <w:rsid w:val="60E42EAC"/>
    <w:rsid w:val="6171758E"/>
    <w:rsid w:val="61832FD8"/>
    <w:rsid w:val="618C3C1A"/>
    <w:rsid w:val="61AA98E4"/>
    <w:rsid w:val="61FA8791"/>
    <w:rsid w:val="625B7A60"/>
    <w:rsid w:val="629EFE16"/>
    <w:rsid w:val="62B9EE81"/>
    <w:rsid w:val="62BEA6A5"/>
    <w:rsid w:val="62D80CF1"/>
    <w:rsid w:val="631312FE"/>
    <w:rsid w:val="636925EE"/>
    <w:rsid w:val="63AA00DE"/>
    <w:rsid w:val="63E7E085"/>
    <w:rsid w:val="63F35CD5"/>
    <w:rsid w:val="6478D580"/>
    <w:rsid w:val="64C4E634"/>
    <w:rsid w:val="652D2792"/>
    <w:rsid w:val="66100BB3"/>
    <w:rsid w:val="6660367B"/>
    <w:rsid w:val="6683BDF5"/>
    <w:rsid w:val="66DC5C71"/>
    <w:rsid w:val="66E66317"/>
    <w:rsid w:val="679217C8"/>
    <w:rsid w:val="679D7BEC"/>
    <w:rsid w:val="679EE751"/>
    <w:rsid w:val="67E8ED1F"/>
    <w:rsid w:val="67FB0039"/>
    <w:rsid w:val="68689092"/>
    <w:rsid w:val="68BB51A8"/>
    <w:rsid w:val="68D61834"/>
    <w:rsid w:val="690E3F9A"/>
    <w:rsid w:val="69744917"/>
    <w:rsid w:val="6984B167"/>
    <w:rsid w:val="69A6FA18"/>
    <w:rsid w:val="69F77021"/>
    <w:rsid w:val="6A932170"/>
    <w:rsid w:val="6AA2A4BD"/>
    <w:rsid w:val="6AA5AF45"/>
    <w:rsid w:val="6B1F4497"/>
    <w:rsid w:val="6C023D08"/>
    <w:rsid w:val="6C563122"/>
    <w:rsid w:val="6C5E0D20"/>
    <w:rsid w:val="6C5E936D"/>
    <w:rsid w:val="6CCEEEC1"/>
    <w:rsid w:val="6D103443"/>
    <w:rsid w:val="6D371BDC"/>
    <w:rsid w:val="6D6111B1"/>
    <w:rsid w:val="6D7349A2"/>
    <w:rsid w:val="6DC2B1B4"/>
    <w:rsid w:val="6DD0F316"/>
    <w:rsid w:val="6DF7BDD9"/>
    <w:rsid w:val="6E628320"/>
    <w:rsid w:val="6EB8A11A"/>
    <w:rsid w:val="6F2F175D"/>
    <w:rsid w:val="6FFF8CAA"/>
    <w:rsid w:val="7014164C"/>
    <w:rsid w:val="7052C5DD"/>
    <w:rsid w:val="70566B9C"/>
    <w:rsid w:val="70742701"/>
    <w:rsid w:val="7083BECC"/>
    <w:rsid w:val="70C6638D"/>
    <w:rsid w:val="70F9B7D4"/>
    <w:rsid w:val="7185DAFB"/>
    <w:rsid w:val="718ABE0A"/>
    <w:rsid w:val="71FA3BF2"/>
    <w:rsid w:val="723482D4"/>
    <w:rsid w:val="723761D2"/>
    <w:rsid w:val="726233EE"/>
    <w:rsid w:val="72DCB7F5"/>
    <w:rsid w:val="731CCBE6"/>
    <w:rsid w:val="73FBB202"/>
    <w:rsid w:val="74157984"/>
    <w:rsid w:val="74788856"/>
    <w:rsid w:val="747FD08C"/>
    <w:rsid w:val="74B89C47"/>
    <w:rsid w:val="74E0F8A3"/>
    <w:rsid w:val="754BCF7F"/>
    <w:rsid w:val="75AB0F87"/>
    <w:rsid w:val="75FF823A"/>
    <w:rsid w:val="761CF4AF"/>
    <w:rsid w:val="763035AB"/>
    <w:rsid w:val="7634AF6F"/>
    <w:rsid w:val="76DC5956"/>
    <w:rsid w:val="770CFDAD"/>
    <w:rsid w:val="774ECD6E"/>
    <w:rsid w:val="77506B9D"/>
    <w:rsid w:val="77BA384B"/>
    <w:rsid w:val="780A6491"/>
    <w:rsid w:val="784DC77E"/>
    <w:rsid w:val="789C632C"/>
    <w:rsid w:val="792C50EA"/>
    <w:rsid w:val="79447436"/>
    <w:rsid w:val="7A0E3EDF"/>
    <w:rsid w:val="7A182657"/>
    <w:rsid w:val="7A37CEE6"/>
    <w:rsid w:val="7A693D8A"/>
    <w:rsid w:val="7A706DE8"/>
    <w:rsid w:val="7A71C809"/>
    <w:rsid w:val="7ABBA1BF"/>
    <w:rsid w:val="7B0DB6F8"/>
    <w:rsid w:val="7B76E429"/>
    <w:rsid w:val="7BEFAB2D"/>
    <w:rsid w:val="7C63F1AC"/>
    <w:rsid w:val="7CACF553"/>
    <w:rsid w:val="7DBE0EF2"/>
    <w:rsid w:val="7DC8D42F"/>
    <w:rsid w:val="7E9B813F"/>
    <w:rsid w:val="7EC582AE"/>
    <w:rsid w:val="7F0C6D2B"/>
    <w:rsid w:val="7F305E76"/>
    <w:rsid w:val="7F40B6F6"/>
    <w:rsid w:val="7F42016B"/>
    <w:rsid w:val="7F5B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BE22"/>
  <w15:docId w15:val="{5BEC8E5C-8660-410E-ADC3-B01CEF3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039"/>
    <w:rPr>
      <w:rFonts w:ascii="Tahoma" w:eastAsia="Tahoma" w:hAnsi="Tahoma" w:cs="Tahoma"/>
      <w:b/>
      <w:bCs/>
      <w:sz w:val="29"/>
      <w:szCs w:val="29"/>
      <w:lang w:val="es-ES"/>
    </w:rPr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BodyTextChar">
    <w:name w:val="Body Text Char"/>
    <w:basedOn w:val="DefaultParagraphFont"/>
    <w:link w:val="BodyText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PlaceholderText">
    <w:name w:val="Placeholder Text"/>
    <w:basedOn w:val="DefaultParagraphFont"/>
    <w:uiPriority w:val="99"/>
    <w:semiHidden/>
    <w:rsid w:val="006A7F8D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7879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1269D"/>
    <w:rPr>
      <w:rFonts w:ascii="Lucida Sans Unicode" w:eastAsia="Lucida Sans Unicode" w:hAnsi="Lucida Sans Unicode" w:cs="Lucida Sans Unicode"/>
      <w:lang w:val="es-ES"/>
    </w:rPr>
  </w:style>
  <w:style w:type="table" w:styleId="TableGrid">
    <w:name w:val="Table Grid"/>
    <w:basedOn w:val="TableNormal"/>
    <w:uiPriority w:val="39"/>
    <w:rsid w:val="009F4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02350d1c0bd64dcc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BC6E-94E3-4B1A-BD44-CE6B426B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1748</Words>
  <Characters>9964</Characters>
  <Application>Microsoft Office Word</Application>
  <DocSecurity>4</DocSecurity>
  <Lines>83</Lines>
  <Paragraphs>23</Paragraphs>
  <ScaleCrop>false</ScaleCrop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Ariza</dc:creator>
  <cp:keywords/>
  <cp:lastModifiedBy>NICOLAS  ARIZA BARBOSA</cp:lastModifiedBy>
  <cp:revision>148</cp:revision>
  <cp:lastPrinted>2021-09-07T22:46:00Z</cp:lastPrinted>
  <dcterms:created xsi:type="dcterms:W3CDTF">2022-02-11T15:16:00Z</dcterms:created>
  <dcterms:modified xsi:type="dcterms:W3CDTF">2022-02-19T00:44:00Z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