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B11B20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B11B20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12D8697C" w:rsidR="003B3133" w:rsidRDefault="00001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r w:rsidR="001F4E3D">
              <w:rPr>
                <w:sz w:val="20"/>
                <w:szCs w:val="20"/>
              </w:rPr>
              <w:t>crear tablero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5CB75193" w:rsidR="003B3133" w:rsidRDefault="00B37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Calcular </w:t>
            </w:r>
            <w:proofErr w:type="spellStart"/>
            <w:r>
              <w:rPr>
                <w:color w:val="000000"/>
                <w:sz w:val="20"/>
                <w:szCs w:val="20"/>
              </w:rPr>
              <w:t>bytesPorFila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ancho/8; reservar arreglo dinámico con new; inicializar en cero.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25A9B539" w:rsidR="003B3133" w:rsidRDefault="00311C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311C2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7B876155" w:rsidR="003B3133" w:rsidRDefault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Guerrero</w:t>
            </w:r>
          </w:p>
        </w:tc>
      </w:tr>
      <w:tr w:rsidR="0013461D" w14:paraId="55753837" w14:textId="77777777" w:rsidTr="00B11B20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E677" w14:textId="409C83A5" w:rsidR="0013461D" w:rsidRDefault="00134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Función</w:t>
            </w:r>
            <w:r w:rsidRPr="0013461D">
              <w:rPr>
                <w:sz w:val="20"/>
                <w:szCs w:val="20"/>
              </w:rPr>
              <w:t xml:space="preserve"> </w:t>
            </w:r>
            <w:proofErr w:type="spellStart"/>
            <w:r w:rsidRPr="0013461D">
              <w:rPr>
                <w:sz w:val="20"/>
                <w:szCs w:val="20"/>
              </w:rPr>
              <w:t>destruirTablero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355B" w14:textId="476DE2EA" w:rsidR="0013461D" w:rsidRDefault="006A74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Liberar memoria con </w:t>
            </w:r>
            <w:proofErr w:type="spellStart"/>
            <w:r>
              <w:rPr>
                <w:color w:val="000000"/>
                <w:sz w:val="20"/>
                <w:szCs w:val="20"/>
              </w:rPr>
              <w:t>delete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[]; poner puntero en </w:t>
            </w:r>
            <w:proofErr w:type="spellStart"/>
            <w:r>
              <w:rPr>
                <w:color w:val="000000"/>
                <w:sz w:val="20"/>
                <w:szCs w:val="20"/>
              </w:rPr>
              <w:t>nullptr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evitar doble liberación.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29A87" w14:textId="01CA39C9" w:rsidR="0013461D" w:rsidRDefault="00311C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11C2F">
              <w:rPr>
                <w:sz w:val="20"/>
                <w:szCs w:val="20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2F45" w14:textId="44D19118" w:rsidR="0013461D" w:rsidRDefault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Guerrero</w:t>
            </w:r>
          </w:p>
        </w:tc>
      </w:tr>
      <w:tr w:rsidR="00C947D6" w14:paraId="38DA7C63" w14:textId="77777777" w:rsidTr="00B11B20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1BCD3ED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1F4E3D">
              <w:rPr>
                <w:sz w:val="20"/>
                <w:szCs w:val="20"/>
              </w:rPr>
              <w:t>estaOcupado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5CD3C3A6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Calcular índice de byte y posición de bit; aplicar máscara con AND.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7C8DCF4E" w:rsidR="00C947D6" w:rsidRDefault="00CA3EDE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311C2F" w:rsidRPr="00311C2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5A9E6FC4" w:rsidR="00C947D6" w:rsidRDefault="00311C2F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Mauricio Reyes</w:t>
            </w:r>
          </w:p>
        </w:tc>
      </w:tr>
      <w:tr w:rsidR="00C947D6" w14:paraId="41F73A40" w14:textId="77777777" w:rsidTr="00B11B20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5404F90E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Función</w:t>
            </w:r>
            <w:r w:rsidRPr="00B11B20">
              <w:rPr>
                <w:sz w:val="20"/>
                <w:szCs w:val="20"/>
              </w:rPr>
              <w:t xml:space="preserve"> </w:t>
            </w:r>
            <w:proofErr w:type="spellStart"/>
            <w:r w:rsidRPr="00B11B20">
              <w:rPr>
                <w:sz w:val="20"/>
                <w:szCs w:val="20"/>
              </w:rPr>
              <w:t>ocuparCelda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42E64C05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Calcular índice y bit; aplicar máscara con OR (encender bit).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55F5EB66" w:rsidR="00C947D6" w:rsidRDefault="00311C2F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11C2F"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379B1988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Mauricio Reyes </w:t>
            </w:r>
          </w:p>
        </w:tc>
      </w:tr>
      <w:tr w:rsidR="00C947D6" w14:paraId="5665790F" w14:textId="77777777" w:rsidTr="00B11B20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11D98338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7164BB">
              <w:rPr>
                <w:sz w:val="20"/>
                <w:szCs w:val="20"/>
              </w:rPr>
              <w:t>limpiarCelda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5FB19ACD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Calcular índice y bit; aplicar máscara con AND y NOT (apagar bit).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323038E2" w:rsidR="00C947D6" w:rsidRDefault="00311C2F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11C2F"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400C527C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Mauricio Reyes </w:t>
            </w:r>
          </w:p>
        </w:tc>
      </w:tr>
      <w:tr w:rsidR="00C947D6" w14:paraId="5F13CE66" w14:textId="77777777" w:rsidTr="00B11B20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131A" w14:textId="69EB0D17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21326D">
              <w:rPr>
                <w:sz w:val="20"/>
                <w:szCs w:val="20"/>
              </w:rPr>
              <w:t>filaLlena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B066" w14:textId="360DC1AD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que todos los bytes de la fila sean 0xFF (255).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1EBB" w14:textId="62068B75" w:rsidR="00C947D6" w:rsidRDefault="00CA3EDE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311C2F" w:rsidRPr="00311C2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D86E" w14:textId="6DDE8B7F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Guerrero</w:t>
            </w:r>
          </w:p>
        </w:tc>
      </w:tr>
      <w:tr w:rsidR="00C947D6" w14:paraId="344D50D2" w14:textId="77777777" w:rsidTr="00B11B20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9995" w14:textId="569A0C51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21326D">
              <w:rPr>
                <w:sz w:val="20"/>
                <w:szCs w:val="20"/>
              </w:rPr>
              <w:t>eliminarFila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A1DA" w14:textId="538CA5B7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Copiar cada fila hacia abajo (</w:t>
            </w:r>
            <w:proofErr w:type="spellStart"/>
            <w:r>
              <w:rPr>
                <w:color w:val="000000"/>
                <w:sz w:val="20"/>
                <w:szCs w:val="20"/>
              </w:rPr>
              <w:t>memmove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byte a byte); limpiar fila 0.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AEEED" w14:textId="4C2EC703" w:rsidR="00C947D6" w:rsidRDefault="00311C2F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11C2F">
              <w:rPr>
                <w:sz w:val="20"/>
                <w:szCs w:val="20"/>
              </w:rPr>
              <w:t>8%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E5EB" w14:textId="09A90512" w:rsidR="00C947D6" w:rsidRDefault="00311C2F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Guerrero</w:t>
            </w:r>
            <w:r w:rsidR="00C947D6"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w="139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C947D6" w14:paraId="7912A4EF" w14:textId="77777777" w:rsidTr="00C91EF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A3D7" w14:textId="7993DE08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21326D">
              <w:rPr>
                <w:sz w:val="20"/>
                <w:szCs w:val="20"/>
              </w:rPr>
              <w:t>limpiarFilasCompletas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596F" w14:textId="6D34F807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Recorrer filas; si llena, eliminar y decrementar índice para </w:t>
            </w:r>
            <w:proofErr w:type="spellStart"/>
            <w:r>
              <w:rPr>
                <w:color w:val="000000"/>
                <w:sz w:val="20"/>
                <w:szCs w:val="20"/>
              </w:rPr>
              <w:t>re-evaluar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A123" w14:textId="6F8217A8" w:rsidR="00C947D6" w:rsidRDefault="00CA3EDE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311C2F" w:rsidRPr="00311C2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7CD5" w14:textId="46CAB227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Mauricio Reyes </w:t>
            </w:r>
          </w:p>
        </w:tc>
      </w:tr>
      <w:tr w:rsidR="00223C32" w14:paraId="6B7B4012" w14:textId="77777777" w:rsidTr="00C91EF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293A" w14:textId="052A0D4C" w:rsidR="00223C32" w:rsidRDefault="00223C32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223C32">
              <w:rPr>
                <w:sz w:val="20"/>
                <w:szCs w:val="20"/>
              </w:rPr>
              <w:t>imprimirTablero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62F2" w14:textId="49A87729" w:rsidR="00223C32" w:rsidRDefault="00223C32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223C32">
              <w:rPr>
                <w:color w:val="000000"/>
                <w:sz w:val="20"/>
                <w:szCs w:val="20"/>
              </w:rPr>
              <w:t xml:space="preserve">recorre todas las filas y columnas </w:t>
            </w:r>
            <w:r w:rsidRPr="00223C32">
              <w:rPr>
                <w:color w:val="000000"/>
                <w:sz w:val="20"/>
                <w:szCs w:val="20"/>
              </w:rPr>
              <w:lastRenderedPageBreak/>
              <w:t xml:space="preserve">del tablero con dos ciclos anidados. Para cada celda llama a </w:t>
            </w:r>
            <w:proofErr w:type="spellStart"/>
            <w:r w:rsidRPr="00223C32">
              <w:rPr>
                <w:color w:val="000000"/>
                <w:sz w:val="20"/>
                <w:szCs w:val="20"/>
              </w:rPr>
              <w:t>estaOcupado</w:t>
            </w:r>
            <w:proofErr w:type="spellEnd"/>
            <w:r w:rsidRPr="00223C32">
              <w:rPr>
                <w:color w:val="000000"/>
                <w:sz w:val="20"/>
                <w:szCs w:val="20"/>
              </w:rPr>
              <w:t xml:space="preserve">, que ya contiene la lógica binaria, y según el resultado imprime [] si está ocupada </w:t>
            </w:r>
            <w:proofErr w:type="gramStart"/>
            <w:r w:rsidRPr="00223C32">
              <w:rPr>
                <w:color w:val="000000"/>
                <w:sz w:val="20"/>
                <w:szCs w:val="20"/>
              </w:rPr>
              <w:t>o .</w:t>
            </w:r>
            <w:proofErr w:type="gramEnd"/>
            <w:r w:rsidRPr="00223C32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23C32">
              <w:rPr>
                <w:color w:val="000000"/>
                <w:sz w:val="20"/>
                <w:szCs w:val="20"/>
              </w:rPr>
              <w:t>si</w:t>
            </w:r>
            <w:proofErr w:type="spellEnd"/>
            <w:r w:rsidRPr="00223C32">
              <w:rPr>
                <w:color w:val="000000"/>
                <w:sz w:val="20"/>
                <w:szCs w:val="20"/>
              </w:rPr>
              <w:t xml:space="preserve"> está vacía.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DC5B0" w14:textId="10760D72" w:rsidR="00223C32" w:rsidRPr="00311C2F" w:rsidRDefault="00223C32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E0BB" w14:textId="68225DE7" w:rsidR="00223C32" w:rsidRDefault="00223C32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Mauricio Reyes </w:t>
            </w:r>
          </w:p>
        </w:tc>
      </w:tr>
      <w:tr w:rsidR="00C947D6" w14:paraId="0C9CDF93" w14:textId="77777777" w:rsidTr="00C91EF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E4F72" w14:textId="758A61D4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21326D">
              <w:rPr>
                <w:sz w:val="20"/>
                <w:szCs w:val="20"/>
              </w:rPr>
              <w:t>bitPiezaEncendido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AC013" w14:textId="476930AF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Calcular índice lineal en cuadrícula 4×4; aplicar máscara con AND.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775D0" w14:textId="0862ADEA" w:rsidR="00C947D6" w:rsidRDefault="00311C2F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11C2F">
              <w:rPr>
                <w:sz w:val="20"/>
                <w:szCs w:val="20"/>
              </w:rPr>
              <w:t>6%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8F66" w14:textId="12672F3A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Guerrero</w:t>
            </w:r>
          </w:p>
        </w:tc>
      </w:tr>
      <w:tr w:rsidR="00C947D6" w14:paraId="23BB5A96" w14:textId="77777777" w:rsidTr="00B11B20"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9985E" w14:textId="29165CF8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21326D">
              <w:rPr>
                <w:sz w:val="20"/>
                <w:szCs w:val="20"/>
              </w:rPr>
              <w:t>imprimirPieza</w:t>
            </w:r>
            <w:proofErr w:type="spellEnd"/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21B2" w14:textId="24F066DE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10483">
              <w:rPr>
                <w:sz w:val="20"/>
                <w:szCs w:val="20"/>
              </w:rPr>
              <w:t xml:space="preserve">Versión simplificada de </w:t>
            </w:r>
            <w:proofErr w:type="spellStart"/>
            <w:r w:rsidRPr="00F10483">
              <w:rPr>
                <w:sz w:val="20"/>
                <w:szCs w:val="20"/>
              </w:rPr>
              <w:t>imprimirJuego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F10483">
              <w:rPr>
                <w:sz w:val="20"/>
                <w:szCs w:val="20"/>
              </w:rPr>
              <w:t xml:space="preserve">solo imprime el estado fijo del </w:t>
            </w:r>
            <w:r>
              <w:rPr>
                <w:sz w:val="20"/>
                <w:szCs w:val="20"/>
              </w:rPr>
              <w:t>tablero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11C2F" w:rsidRPr="00311C2F" w14:paraId="6E00BBC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731BDD" w14:textId="77777777" w:rsidR="00311C2F" w:rsidRPr="00311C2F" w:rsidRDefault="00311C2F" w:rsidP="00311C2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2D31E754" w14:textId="77777777" w:rsidR="00311C2F" w:rsidRPr="00311C2F" w:rsidRDefault="00311C2F" w:rsidP="00311C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"/>
            </w:tblGrid>
            <w:tr w:rsidR="00311C2F" w:rsidRPr="00311C2F" w14:paraId="645B9EA1" w14:textId="77777777">
              <w:trPr>
                <w:tblCellSpacing w:w="15" w:type="dxa"/>
              </w:trPr>
              <w:tc>
                <w:tcPr>
                  <w:tcW w:w="350" w:type="dxa"/>
                  <w:vAlign w:val="center"/>
                  <w:hideMark/>
                </w:tcPr>
                <w:p w14:paraId="6E844BC4" w14:textId="77777777" w:rsidR="00311C2F" w:rsidRPr="00311C2F" w:rsidRDefault="00311C2F" w:rsidP="00311C2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s-CO"/>
                    </w:rPr>
                  </w:pPr>
                  <w:r w:rsidRPr="00311C2F">
                    <w:rPr>
                      <w:sz w:val="20"/>
                      <w:szCs w:val="20"/>
                      <w:lang w:val="es-CO"/>
                    </w:rPr>
                    <w:t>3%</w:t>
                  </w:r>
                </w:p>
              </w:tc>
            </w:tr>
          </w:tbl>
          <w:p w14:paraId="70D47171" w14:textId="77777777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FCB4" w14:textId="7750FB41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Guerrero</w:t>
            </w:r>
          </w:p>
        </w:tc>
      </w:tr>
      <w:tr w:rsidR="00C947D6" w14:paraId="38183E6D" w14:textId="77777777" w:rsidTr="00B11B20"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F41F" w14:textId="1E1BD8B5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6F76B9">
              <w:rPr>
                <w:sz w:val="20"/>
                <w:szCs w:val="20"/>
              </w:rPr>
              <w:t>rotarPieza</w:t>
            </w:r>
            <w:proofErr w:type="spellEnd"/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3BFA" w14:textId="2549ED6F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Transformar (</w:t>
            </w:r>
            <w:proofErr w:type="spellStart"/>
            <w:r>
              <w:rPr>
                <w:color w:val="000000"/>
                <w:sz w:val="20"/>
                <w:szCs w:val="20"/>
              </w:rPr>
              <w:t>f,c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→ (c, 3-f) para cada bit encendido; construir nuevo </w:t>
            </w:r>
            <w:proofErr w:type="spellStart"/>
            <w:r>
              <w:rPr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short.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C32E" w14:textId="2C80D7F7" w:rsidR="00C947D6" w:rsidRDefault="00282EDE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311C2F" w:rsidRPr="00311C2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A1FE" w14:textId="28CD5AB4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Guerrero</w:t>
            </w:r>
          </w:p>
        </w:tc>
      </w:tr>
      <w:tr w:rsidR="00C947D6" w14:paraId="7C4F1CBD" w14:textId="77777777" w:rsidTr="00B11B20"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C910" w14:textId="7B902896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6F76B9">
              <w:rPr>
                <w:sz w:val="20"/>
                <w:szCs w:val="20"/>
              </w:rPr>
              <w:t>generarPiezaAleatori</w:t>
            </w:r>
            <w:proofErr w:type="spellEnd"/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5715" w14:textId="56A2FD3E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Usar rand()%7; encender bits específicos según la forma clásica de cada pieza.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11C2F" w:rsidRPr="00311C2F" w14:paraId="5F9A559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A92917" w14:textId="77777777" w:rsidR="00311C2F" w:rsidRPr="00311C2F" w:rsidRDefault="00311C2F" w:rsidP="00311C2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3ED31DFC" w14:textId="77777777" w:rsidR="00311C2F" w:rsidRPr="00311C2F" w:rsidRDefault="00311C2F" w:rsidP="00311C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"/>
            </w:tblGrid>
            <w:tr w:rsidR="00311C2F" w:rsidRPr="00311C2F" w14:paraId="51B5841F" w14:textId="77777777">
              <w:trPr>
                <w:tblCellSpacing w:w="15" w:type="dxa"/>
              </w:trPr>
              <w:tc>
                <w:tcPr>
                  <w:tcW w:w="350" w:type="dxa"/>
                  <w:vAlign w:val="center"/>
                  <w:hideMark/>
                </w:tcPr>
                <w:p w14:paraId="44321DFE" w14:textId="09810C9C" w:rsidR="00311C2F" w:rsidRPr="00311C2F" w:rsidRDefault="00CA3EDE" w:rsidP="00311C2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s-CO"/>
                    </w:rPr>
                  </w:pPr>
                  <w:r>
                    <w:rPr>
                      <w:sz w:val="20"/>
                      <w:szCs w:val="20"/>
                      <w:lang w:val="es-CO"/>
                    </w:rPr>
                    <w:t>5</w:t>
                  </w:r>
                  <w:r w:rsidR="00311C2F" w:rsidRPr="00311C2F">
                    <w:rPr>
                      <w:sz w:val="20"/>
                      <w:szCs w:val="20"/>
                      <w:lang w:val="es-CO"/>
                    </w:rPr>
                    <w:t>%</w:t>
                  </w:r>
                </w:p>
              </w:tc>
            </w:tr>
          </w:tbl>
          <w:p w14:paraId="197DAC87" w14:textId="77777777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801A" w14:textId="6B7DED1F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Mauricio Reyes </w:t>
            </w:r>
          </w:p>
        </w:tc>
      </w:tr>
      <w:tr w:rsidR="00C947D6" w14:paraId="58693ABF" w14:textId="77777777" w:rsidTr="00B11B20"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80D1" w14:textId="1DD5D429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6F76B9">
              <w:rPr>
                <w:sz w:val="20"/>
                <w:szCs w:val="20"/>
              </w:rPr>
              <w:t>piezaCabe</w:t>
            </w:r>
            <w:proofErr w:type="spellEnd"/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72AC" w14:textId="47294A0F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Para cada bit activo, calcular posición real; verificar límites y colisión con tablero.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F26C" w14:textId="26CAFDBD" w:rsidR="00C947D6" w:rsidRDefault="00282EDE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311C2F" w:rsidRPr="00311C2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0413" w14:textId="33ECB28A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Mauricio Reyes </w:t>
            </w:r>
          </w:p>
        </w:tc>
      </w:tr>
      <w:tr w:rsidR="00C947D6" w14:paraId="381F56C3" w14:textId="77777777" w:rsidTr="00B11B20"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3DE4" w14:textId="65A29C3E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proofErr w:type="spellStart"/>
            <w:r w:rsidRPr="00A9119B">
              <w:rPr>
                <w:sz w:val="20"/>
                <w:szCs w:val="20"/>
              </w:rPr>
              <w:t>fijarPieza</w:t>
            </w:r>
            <w:proofErr w:type="spellEnd"/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390F" w14:textId="61C6A2B4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Para cada bit activo, llamar a </w:t>
            </w:r>
            <w:proofErr w:type="spellStart"/>
            <w:r>
              <w:rPr>
                <w:color w:val="000000"/>
                <w:sz w:val="20"/>
                <w:szCs w:val="20"/>
              </w:rPr>
              <w:t>ocuparCelda</w:t>
            </w:r>
            <w:proofErr w:type="spellEnd"/>
            <w:r>
              <w:rPr>
                <w:color w:val="000000"/>
                <w:sz w:val="20"/>
                <w:szCs w:val="20"/>
              </w:rPr>
              <w:t>() con la posición real.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4B724" w14:textId="1754B4B8" w:rsidR="00C947D6" w:rsidRDefault="00311C2F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11C2F">
              <w:rPr>
                <w:sz w:val="20"/>
                <w:szCs w:val="20"/>
              </w:rPr>
              <w:t>7%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8685" w14:textId="6A0B8477" w:rsidR="00C947D6" w:rsidRDefault="006E675D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Andres</w:t>
            </w:r>
            <w:proofErr w:type="spellEnd"/>
            <w:r>
              <w:rPr>
                <w:sz w:val="20"/>
                <w:szCs w:val="20"/>
              </w:rPr>
              <w:t xml:space="preserve"> Guerrero</w:t>
            </w:r>
            <w:r w:rsidR="00C947D6">
              <w:rPr>
                <w:sz w:val="20"/>
                <w:szCs w:val="20"/>
              </w:rPr>
              <w:t xml:space="preserve"> </w:t>
            </w:r>
          </w:p>
        </w:tc>
      </w:tr>
      <w:tr w:rsidR="00C947D6" w14:paraId="54D1315F" w14:textId="77777777" w:rsidTr="00B11B20"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C387" w14:textId="5238131F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Función</w:t>
            </w:r>
            <w:r w:rsidRPr="00A9119B">
              <w:rPr>
                <w:sz w:val="20"/>
                <w:szCs w:val="20"/>
              </w:rPr>
              <w:t xml:space="preserve"> </w:t>
            </w:r>
            <w:proofErr w:type="spellStart"/>
            <w:r w:rsidRPr="00A9119B">
              <w:rPr>
                <w:sz w:val="20"/>
                <w:szCs w:val="20"/>
              </w:rPr>
              <w:t>imprimirJuego</w:t>
            </w:r>
            <w:proofErr w:type="spellEnd"/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B497" w14:textId="158A85B9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44C31">
              <w:rPr>
                <w:sz w:val="20"/>
                <w:szCs w:val="20"/>
              </w:rPr>
              <w:t>Recorre cada celda del tablero y decide si imprimir [</w:t>
            </w:r>
            <w:r>
              <w:rPr>
                <w:sz w:val="20"/>
                <w:szCs w:val="20"/>
              </w:rPr>
              <w:t xml:space="preserve"> </w:t>
            </w:r>
            <w:r w:rsidRPr="00744C31">
              <w:rPr>
                <w:sz w:val="20"/>
                <w:szCs w:val="20"/>
              </w:rPr>
              <w:t>] o . considera tanto las celdas fijas del tablero como los bits de la pieza activa en su posición actual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11C2F" w:rsidRPr="00311C2F" w14:paraId="09C860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CBA6BC" w14:textId="77777777" w:rsidR="00311C2F" w:rsidRPr="00311C2F" w:rsidRDefault="00311C2F" w:rsidP="00311C2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67393E79" w14:textId="77777777" w:rsidR="00311C2F" w:rsidRPr="00311C2F" w:rsidRDefault="00311C2F" w:rsidP="00311C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0"/>
            </w:tblGrid>
            <w:tr w:rsidR="00311C2F" w:rsidRPr="00311C2F" w14:paraId="249EE4A6" w14:textId="77777777">
              <w:trPr>
                <w:tblCellSpacing w:w="15" w:type="dxa"/>
              </w:trPr>
              <w:tc>
                <w:tcPr>
                  <w:tcW w:w="470" w:type="dxa"/>
                  <w:vAlign w:val="center"/>
                  <w:hideMark/>
                </w:tcPr>
                <w:p w14:paraId="1A1EA4A4" w14:textId="393ED330" w:rsidR="00311C2F" w:rsidRPr="00311C2F" w:rsidRDefault="00311C2F" w:rsidP="00311C2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s-CO"/>
                    </w:rPr>
                  </w:pPr>
                  <w:r w:rsidRPr="00311C2F">
                    <w:rPr>
                      <w:sz w:val="20"/>
                      <w:szCs w:val="20"/>
                      <w:lang w:val="es-CO"/>
                    </w:rPr>
                    <w:t>1</w:t>
                  </w:r>
                  <w:r w:rsidR="00282EDE">
                    <w:rPr>
                      <w:sz w:val="20"/>
                      <w:szCs w:val="20"/>
                      <w:lang w:val="es-CO"/>
                    </w:rPr>
                    <w:t>0</w:t>
                  </w:r>
                  <w:r w:rsidRPr="00311C2F">
                    <w:rPr>
                      <w:sz w:val="20"/>
                      <w:szCs w:val="20"/>
                      <w:lang w:val="es-CO"/>
                    </w:rPr>
                    <w:t>%</w:t>
                  </w:r>
                </w:p>
              </w:tc>
            </w:tr>
          </w:tbl>
          <w:p w14:paraId="1AACAE38" w14:textId="77777777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5802" w14:textId="77B5F255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Mauricio Reyes </w:t>
            </w:r>
          </w:p>
        </w:tc>
      </w:tr>
      <w:tr w:rsidR="00C947D6" w14:paraId="018EA33C" w14:textId="77777777" w:rsidTr="00B11B20"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7D96D" w14:textId="1BA644C7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D2123" w14:textId="04D4BE1B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5043D">
              <w:rPr>
                <w:sz w:val="20"/>
                <w:szCs w:val="20"/>
              </w:rPr>
              <w:t xml:space="preserve">Punto de entrada del juego. Lee dimensiones, crea el tablero dinámicamente, ejecuta el </w:t>
            </w:r>
            <w:proofErr w:type="spellStart"/>
            <w:r w:rsidRPr="0035043D">
              <w:rPr>
                <w:sz w:val="20"/>
                <w:szCs w:val="20"/>
              </w:rPr>
              <w:t>loop</w:t>
            </w:r>
            <w:proofErr w:type="spellEnd"/>
            <w:r w:rsidRPr="0035043D">
              <w:rPr>
                <w:sz w:val="20"/>
                <w:szCs w:val="20"/>
              </w:rPr>
              <w:t xml:space="preserve"> </w:t>
            </w:r>
            <w:r w:rsidRPr="0035043D">
              <w:rPr>
                <w:sz w:val="20"/>
                <w:szCs w:val="20"/>
              </w:rPr>
              <w:lastRenderedPageBreak/>
              <w:t>principal: lee comandos del usuario (mover, rotar, bajar pieza)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FCFA" w14:textId="609FDF5F" w:rsidR="00C947D6" w:rsidRDefault="00311C2F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11C2F">
              <w:rPr>
                <w:sz w:val="20"/>
                <w:szCs w:val="20"/>
              </w:rPr>
              <w:lastRenderedPageBreak/>
              <w:t>4%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E4AC" w14:textId="460D5D09" w:rsidR="00C947D6" w:rsidRDefault="00C947D6" w:rsidP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Mauricio Reyes </w:t>
            </w:r>
          </w:p>
        </w:tc>
      </w:tr>
    </w:tbl>
    <w:p w14:paraId="0DE209A5" w14:textId="77777777" w:rsidR="003B3133" w:rsidRDefault="003B3133">
      <w:pPr>
        <w:rPr>
          <w:sz w:val="20"/>
          <w:szCs w:val="20"/>
        </w:rPr>
      </w:pPr>
    </w:p>
    <w:p w14:paraId="3B5441C4" w14:textId="77777777" w:rsidR="00661E2A" w:rsidRDefault="00661E2A">
      <w:pPr>
        <w:rPr>
          <w:sz w:val="20"/>
          <w:szCs w:val="20"/>
        </w:rPr>
      </w:pPr>
    </w:p>
    <w:p w14:paraId="03C32F68" w14:textId="77777777" w:rsidR="00661E2A" w:rsidRDefault="00661E2A">
      <w:pPr>
        <w:rPr>
          <w:sz w:val="20"/>
          <w:szCs w:val="20"/>
        </w:rPr>
      </w:pPr>
    </w:p>
    <w:p w14:paraId="483FA977" w14:textId="77777777" w:rsidR="00661E2A" w:rsidRDefault="00661E2A">
      <w:pPr>
        <w:rPr>
          <w:sz w:val="20"/>
          <w:szCs w:val="20"/>
        </w:rPr>
      </w:pPr>
    </w:p>
    <w:p w14:paraId="53600EAD" w14:textId="77777777" w:rsidR="00661E2A" w:rsidRPr="00985BC5" w:rsidRDefault="00661E2A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4329F7DF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2043E579" w:rsidR="003B3133" w:rsidRDefault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Guerrero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30B4DDBF" w:rsidR="003B3133" w:rsidRDefault="00661E2A" w:rsidP="00661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661E2A">
              <w:rPr>
                <w:sz w:val="20"/>
                <w:szCs w:val="20"/>
              </w:rPr>
              <w:t>crearTablero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destruirTablero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filaLlena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="00311C2F" w:rsidRPr="00661E2A">
              <w:rPr>
                <w:sz w:val="20"/>
                <w:szCs w:val="20"/>
              </w:rPr>
              <w:t>eliminarFila</w:t>
            </w:r>
            <w:proofErr w:type="spellEnd"/>
            <w:r w:rsidR="00311C2F"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bitPiezaEncendido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imprimirPieza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rotarPieza</w:t>
            </w:r>
            <w:proofErr w:type="spellEnd"/>
            <w:r w:rsidR="001215EE">
              <w:rPr>
                <w:sz w:val="20"/>
                <w:szCs w:val="20"/>
              </w:rPr>
              <w:t xml:space="preserve">, </w:t>
            </w:r>
            <w:proofErr w:type="spellStart"/>
            <w:r w:rsidR="001215EE" w:rsidRPr="00A9119B">
              <w:rPr>
                <w:sz w:val="20"/>
                <w:szCs w:val="20"/>
              </w:rPr>
              <w:t>fijarPieza</w:t>
            </w:r>
            <w:proofErr w:type="spellEnd"/>
            <w:r w:rsidR="00311C2F">
              <w:rPr>
                <w:sz w:val="20"/>
                <w:szCs w:val="20"/>
              </w:rPr>
              <w:t>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57D2DA2C" w:rsidR="003B3133" w:rsidRDefault="00311C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282EDE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7277C4B8" w:rsidR="003B3133" w:rsidRDefault="00C94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Mauricio Reyes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25ABC3F3" w:rsidR="003B3133" w:rsidRDefault="00661E2A" w:rsidP="00661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661E2A">
              <w:rPr>
                <w:sz w:val="20"/>
                <w:szCs w:val="20"/>
              </w:rPr>
              <w:t>estaOcupado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ocuparCelda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limpiarCelda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imprimirTablero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limpiarFilasCompletas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generarPiezaAleatoria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piezaCabe</w:t>
            </w:r>
            <w:proofErr w:type="spellEnd"/>
            <w:proofErr w:type="gramStart"/>
            <w:r>
              <w:rPr>
                <w:sz w:val="20"/>
                <w:szCs w:val="20"/>
              </w:rPr>
              <w:t>, 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661E2A">
              <w:rPr>
                <w:sz w:val="20"/>
                <w:szCs w:val="20"/>
              </w:rPr>
              <w:t>imprimirJuego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661E2A">
              <w:rPr>
                <w:sz w:val="20"/>
                <w:szCs w:val="20"/>
              </w:rPr>
              <w:t>main</w:t>
            </w:r>
            <w:proofErr w:type="spellEnd"/>
            <w:r w:rsidR="00A72114">
              <w:rPr>
                <w:sz w:val="20"/>
                <w:szCs w:val="20"/>
              </w:rPr>
              <w:t>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523551FE" w:rsidR="003B3133" w:rsidRDefault="0028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</w:t>
            </w:r>
            <w:r w:rsidR="00311C2F">
              <w:rPr>
                <w:sz w:val="20"/>
                <w:szCs w:val="20"/>
              </w:rPr>
              <w:t xml:space="preserve"> 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28AA25FE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21E188B8" w:rsidR="003B3133" w:rsidRDefault="00D17D72">
      <w:r>
        <w:rPr>
          <w:noProof/>
        </w:rPr>
        <w:drawing>
          <wp:anchor distT="0" distB="0" distL="114300" distR="114300" simplePos="0" relativeHeight="251658240" behindDoc="0" locked="0" layoutInCell="1" allowOverlap="1" wp14:anchorId="64C62019" wp14:editId="0AA802C7">
            <wp:simplePos x="0" y="0"/>
            <wp:positionH relativeFrom="column">
              <wp:posOffset>3344545</wp:posOffset>
            </wp:positionH>
            <wp:positionV relativeFrom="paragraph">
              <wp:posOffset>64770</wp:posOffset>
            </wp:positionV>
            <wp:extent cx="350520" cy="1706245"/>
            <wp:effectExtent l="7937" t="0" r="318" b="317"/>
            <wp:wrapSquare wrapText="bothSides"/>
            <wp:docPr id="737210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19" t="17535" r="36630" b="2114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052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13CA89" w14:textId="09EE329F" w:rsidR="00A72114" w:rsidRDefault="00A72114"/>
    <w:p w14:paraId="6ABAA4D1" w14:textId="036C569D" w:rsidR="00A72114" w:rsidRDefault="00A72114"/>
    <w:p w14:paraId="1C06B73F" w14:textId="27CBCDFF" w:rsidR="00A72114" w:rsidRDefault="00A72114"/>
    <w:p w14:paraId="02CD61A1" w14:textId="50AA7372" w:rsidR="00A72114" w:rsidRDefault="00CA3EDE">
      <w:r w:rsidRPr="00CA3EDE">
        <w:drawing>
          <wp:anchor distT="0" distB="0" distL="114300" distR="114300" simplePos="0" relativeHeight="251659264" behindDoc="1" locked="0" layoutInCell="1" allowOverlap="1" wp14:anchorId="79144B3C" wp14:editId="0DADFC76">
            <wp:simplePos x="0" y="0"/>
            <wp:positionH relativeFrom="column">
              <wp:posOffset>7444740</wp:posOffset>
            </wp:positionH>
            <wp:positionV relativeFrom="paragraph">
              <wp:posOffset>69215</wp:posOffset>
            </wp:positionV>
            <wp:extent cx="1676400" cy="220980"/>
            <wp:effectExtent l="0" t="0" r="0" b="7620"/>
            <wp:wrapThrough wrapText="bothSides">
              <wp:wrapPolygon edited="0">
                <wp:start x="0" y="0"/>
                <wp:lineTo x="0" y="20483"/>
                <wp:lineTo x="21355" y="20483"/>
                <wp:lineTo x="21355" y="0"/>
                <wp:lineTo x="0" y="0"/>
              </wp:wrapPolygon>
            </wp:wrapThrough>
            <wp:docPr id="912108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08689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82" b="2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2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B088F6" w14:textId="2366DCA9" w:rsidR="003B3133" w:rsidRDefault="003B3133"/>
    <w:p w14:paraId="18830BCD" w14:textId="4C687C86" w:rsidR="003B3133" w:rsidRDefault="00000000">
      <w:r>
        <w:t>Nombre y firma autógrafa del integrante 1:____________________            Nombre y firma autógrafa del integrante 2:___________________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0190D"/>
    <w:rsid w:val="000F12D2"/>
    <w:rsid w:val="001215EE"/>
    <w:rsid w:val="0013461D"/>
    <w:rsid w:val="001673C4"/>
    <w:rsid w:val="001F4E3D"/>
    <w:rsid w:val="002077A4"/>
    <w:rsid w:val="0021326D"/>
    <w:rsid w:val="00223C32"/>
    <w:rsid w:val="00282EDE"/>
    <w:rsid w:val="002B0D4E"/>
    <w:rsid w:val="00311C2F"/>
    <w:rsid w:val="00314441"/>
    <w:rsid w:val="0035043D"/>
    <w:rsid w:val="003B3133"/>
    <w:rsid w:val="003B53E1"/>
    <w:rsid w:val="00425A4C"/>
    <w:rsid w:val="00523CFF"/>
    <w:rsid w:val="006172A2"/>
    <w:rsid w:val="00661E2A"/>
    <w:rsid w:val="006A74F0"/>
    <w:rsid w:val="006E675D"/>
    <w:rsid w:val="006F76B9"/>
    <w:rsid w:val="007164BB"/>
    <w:rsid w:val="00724A6C"/>
    <w:rsid w:val="007415F2"/>
    <w:rsid w:val="00744C31"/>
    <w:rsid w:val="007E63AD"/>
    <w:rsid w:val="008333D8"/>
    <w:rsid w:val="008A59E2"/>
    <w:rsid w:val="00985BC5"/>
    <w:rsid w:val="00A54229"/>
    <w:rsid w:val="00A72114"/>
    <w:rsid w:val="00A9119B"/>
    <w:rsid w:val="00B11B20"/>
    <w:rsid w:val="00B16DC4"/>
    <w:rsid w:val="00B34AF4"/>
    <w:rsid w:val="00B37C7D"/>
    <w:rsid w:val="00C25D08"/>
    <w:rsid w:val="00C947D6"/>
    <w:rsid w:val="00CA3EDE"/>
    <w:rsid w:val="00CD1A2A"/>
    <w:rsid w:val="00CF01D0"/>
    <w:rsid w:val="00D17D72"/>
    <w:rsid w:val="00D56FB4"/>
    <w:rsid w:val="00DE3C61"/>
    <w:rsid w:val="00E4034A"/>
    <w:rsid w:val="00EC7E5B"/>
    <w:rsid w:val="00F10483"/>
    <w:rsid w:val="00F34E30"/>
    <w:rsid w:val="00F4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555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</dc:creator>
  <cp:lastModifiedBy>MAURICIO REYES ROSERO</cp:lastModifiedBy>
  <cp:revision>3</cp:revision>
  <dcterms:created xsi:type="dcterms:W3CDTF">2026-04-15T04:42:00Z</dcterms:created>
  <dcterms:modified xsi:type="dcterms:W3CDTF">2026-04-15T04:52:00Z</dcterms:modified>
</cp:coreProperties>
</file>