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empresarial para proyecto de aplicación 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Información del proyecto</w:t>
            </w:r>
          </w:p>
        </w:tc>
      </w:tr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Ticketing System – Sistema Web de Soporte Técnico</w:t>
            </w:r>
          </w:p>
        </w:tc>
      </w:tr>
      <w:tr>
        <w:tc>
          <w:tcPr>
            <w:tcW w:type="dxa" w:w="4320"/>
          </w:tcPr>
          <w:p>
            <w:r>
              <w:t>Cliente / Empresa / Curso</w:t>
            </w:r>
          </w:p>
        </w:tc>
        <w:tc>
          <w:tcPr>
            <w:tcW w:type="dxa" w:w="4320"/>
          </w:tcPr>
          <w:p>
            <w:r>
              <w:t>Proyecto académico – Ingeniería Informática</w:t>
            </w:r>
          </w:p>
        </w:tc>
      </w:tr>
      <w:tr>
        <w:tc>
          <w:tcPr>
            <w:tcW w:type="dxa" w:w="4320"/>
          </w:tcPr>
          <w:p>
            <w:r>
              <w:t>Responsable del proyecto</w:t>
            </w:r>
          </w:p>
        </w:tc>
        <w:tc>
          <w:tcPr>
            <w:tcW w:type="dxa" w:w="4320"/>
          </w:tcPr>
          <w:p>
            <w:r>
              <w:t>Andres Herrera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11/05/2026</w:t>
            </w:r>
          </w:p>
        </w:tc>
      </w:tr>
      <w:tr>
        <w:tc>
          <w:tcPr>
            <w:tcW w:type="dxa" w:w="4320"/>
          </w:tcPr>
          <w:p>
            <w:r>
              <w:t>Versión del documento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En revisión</w:t>
            </w:r>
          </w:p>
        </w:tc>
      </w:tr>
    </w:tbl>
    <w:p>
      <w:pPr>
        <w:pStyle w:val="Heading2"/>
      </w:pPr>
      <w:r>
        <w:t>1. Resumen ejecutivo</w:t>
      </w:r>
    </w:p>
    <w:p>
      <w:r>
        <w:t>El proyecto consiste en el desarrollo de una aplicación web de ticketing para soporte técnico. El sistema permite registrar incidencias, consultar tickets, administrar estados y agregar notas técnicas asociadas a cada caso.</w:t>
      </w:r>
    </w:p>
    <w:p>
      <w:pPr>
        <w:pStyle w:val="Heading2"/>
      </w:pPr>
      <w:r>
        <w:t>2. Objetivo del proyecto</w:t>
      </w:r>
    </w:p>
    <w:p>
      <w:r>
        <w:t>Desarrollar una aplicación web full stack que permita gestionar tickets de soporte técnico mediante una interfaz moderna y una API REST conectada a una base de datos MySQL.</w:t>
      </w:r>
    </w:p>
    <w:p>
      <w:pPr>
        <w:pStyle w:val="Heading2"/>
      </w:pPr>
      <w:r>
        <w:t>3. Alcance del proyecto</w:t>
      </w:r>
    </w:p>
    <w:p>
      <w:r>
        <w:t>Incluye creación de tickets, visualización de tickets, cambio de estados, sistema de notas, dashboard administrativo y persistencia en MySQL.</w:t>
      </w:r>
    </w:p>
    <w:p>
      <w:pPr>
        <w:pStyle w:val="Heading2"/>
      </w:pPr>
      <w:r>
        <w:t>8. Arquitectura general</w:t>
      </w:r>
    </w:p>
    <w:p>
      <w:r>
        <w:t>Frontend: HTML/CSS/JavaScript. Backend: Node.js + Express. Base de datos: MySQL. Comunicación mediante API REST HTTP.</w:t>
      </w:r>
    </w:p>
    <w:p>
      <w:pPr>
        <w:pStyle w:val="Heading2"/>
      </w:pPr>
      <w:r>
        <w:t>9. Diseño MVC</w:t>
      </w:r>
    </w:p>
    <w:p>
      <w:r>
        <w:t>Modelo: consultas SQL y entidades. Vista: dashboard y formularios. Controlador: validaciones y lógica de negocio.</w:t>
      </w:r>
    </w:p>
    <w:p>
      <w:pPr>
        <w:pStyle w:val="Heading2"/>
      </w:pPr>
      <w:r>
        <w:t>14. Seguridad</w:t>
      </w:r>
    </w:p>
    <w:p>
      <w:r>
        <w:t>Validación de datos en cliente y servidor, manejo de errores y estructura preparada para futuras mejoras de autenticación.</w:t>
      </w:r>
    </w:p>
    <w:p>
      <w:pPr>
        <w:pStyle w:val="Heading2"/>
      </w:pPr>
      <w:r>
        <w:t>4. Requisitos funcionales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Requisito</w:t>
            </w:r>
          </w:p>
        </w:tc>
        <w:tc>
          <w:tcPr>
            <w:tcW w:type="dxa" w:w="1728"/>
          </w:tcPr>
          <w:p>
            <w:r>
              <w:t>Usuario/Rol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Criterio de aceptación</w:t>
            </w:r>
          </w:p>
        </w:tc>
      </w:tr>
      <w:tr>
        <w:tc>
          <w:tcPr>
            <w:tcW w:type="dxa" w:w="1728"/>
          </w:tcPr>
          <w:p>
            <w:r>
              <w:t>RF-01</w:t>
            </w:r>
          </w:p>
        </w:tc>
        <w:tc>
          <w:tcPr>
            <w:tcW w:type="dxa" w:w="1728"/>
          </w:tcPr>
          <w:p>
            <w:r>
              <w:t>Crear tickets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El ticket se registra en MySQL</w:t>
            </w:r>
          </w:p>
        </w:tc>
      </w:tr>
      <w:tr>
        <w:tc>
          <w:tcPr>
            <w:tcW w:type="dxa" w:w="1728"/>
          </w:tcPr>
          <w:p>
            <w:r>
              <w:t>RF-02</w:t>
            </w:r>
          </w:p>
        </w:tc>
        <w:tc>
          <w:tcPr>
            <w:tcW w:type="dxa" w:w="1728"/>
          </w:tcPr>
          <w:p>
            <w:r>
              <w:t>Consultar tickets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Los tickets aparecen en pantalla</w:t>
            </w:r>
          </w:p>
        </w:tc>
      </w:tr>
      <w:tr>
        <w:tc>
          <w:tcPr>
            <w:tcW w:type="dxa" w:w="1728"/>
          </w:tcPr>
          <w:p>
            <w:r>
              <w:t>RF-03</w:t>
            </w:r>
          </w:p>
        </w:tc>
        <w:tc>
          <w:tcPr>
            <w:tcW w:type="dxa" w:w="1728"/>
          </w:tcPr>
          <w:p>
            <w:r>
              <w:t>Cerrar tickets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El estado cambia correctamente</w:t>
            </w:r>
          </w:p>
        </w:tc>
      </w:tr>
      <w:tr>
        <w:tc>
          <w:tcPr>
            <w:tcW w:type="dxa" w:w="1728"/>
          </w:tcPr>
          <w:p>
            <w:r>
              <w:t>RF-04</w:t>
            </w:r>
          </w:p>
        </w:tc>
        <w:tc>
          <w:tcPr>
            <w:tcW w:type="dxa" w:w="1728"/>
          </w:tcPr>
          <w:p>
            <w:r>
              <w:t>Agregar notas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La nota queda registrada</w:t>
            </w:r>
          </w:p>
        </w:tc>
      </w:tr>
    </w:tbl>
    <w:p>
      <w:pPr>
        <w:pStyle w:val="Heading2"/>
      </w:pPr>
      <w:r>
        <w:t>10. Modelo de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Atributos principales</w:t>
            </w:r>
          </w:p>
        </w:tc>
        <w:tc>
          <w:tcPr>
            <w:tcW w:type="dxa" w:w="2160"/>
          </w:tcPr>
          <w:p>
            <w:r>
              <w:t>Relaciones</w:t>
            </w:r>
          </w:p>
        </w:tc>
        <w:tc>
          <w:tcPr>
            <w:tcW w:type="dxa" w:w="2160"/>
          </w:tcPr>
          <w:p>
            <w:r>
              <w:t>Validaciones</w:t>
            </w:r>
          </w:p>
        </w:tc>
      </w:tr>
      <w:tr>
        <w:tc>
          <w:tcPr>
            <w:tcW w:type="dxa" w:w="2160"/>
          </w:tcPr>
          <w:p>
            <w:r>
              <w:t>Ticket</w:t>
            </w:r>
          </w:p>
        </w:tc>
        <w:tc>
          <w:tcPr>
            <w:tcW w:type="dxa" w:w="2160"/>
          </w:tcPr>
          <w:p>
            <w:r>
              <w:t>id, title, description, status, priority</w:t>
            </w:r>
          </w:p>
        </w:tc>
        <w:tc>
          <w:tcPr>
            <w:tcW w:type="dxa" w:w="2160"/>
          </w:tcPr>
          <w:p>
            <w:r>
              <w:t>Ticket tiene notas</w:t>
            </w:r>
          </w:p>
        </w:tc>
        <w:tc>
          <w:tcPr>
            <w:tcW w:type="dxa" w:w="2160"/>
          </w:tcPr>
          <w:p>
            <w:r>
              <w:t>Campos obligatorios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id, ticket_id, note, created_at</w:t>
            </w:r>
          </w:p>
        </w:tc>
        <w:tc>
          <w:tcPr>
            <w:tcW w:type="dxa" w:w="2160"/>
          </w:tcPr>
          <w:p>
            <w:r>
              <w:t>Nota pertenece a ticket</w:t>
            </w:r>
          </w:p>
        </w:tc>
        <w:tc>
          <w:tcPr>
            <w:tcW w:type="dxa" w:w="2160"/>
          </w:tcPr>
          <w:p>
            <w:r>
              <w:t>Nota obligatoria</w:t>
            </w:r>
          </w:p>
        </w:tc>
      </w:tr>
    </w:tbl>
    <w:p>
      <w:pPr>
        <w:pStyle w:val="Heading2"/>
      </w:pPr>
      <w:r>
        <w:t>16. Plan de pruebas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 de prueba</w:t>
            </w:r>
          </w:p>
        </w:tc>
        <w:tc>
          <w:tcPr>
            <w:tcW w:type="dxa" w:w="2160"/>
          </w:tcPr>
          <w:p>
            <w:r>
              <w:t>Qué se valida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Funcional</w:t>
            </w:r>
          </w:p>
        </w:tc>
        <w:tc>
          <w:tcPr>
            <w:tcW w:type="dxa" w:w="2160"/>
          </w:tcPr>
          <w:p>
            <w:r>
              <w:t>CRUD tickets</w:t>
            </w:r>
          </w:p>
        </w:tc>
        <w:tc>
          <w:tcPr>
            <w:tcW w:type="dxa" w:w="2160"/>
          </w:tcPr>
          <w:p>
            <w:r>
              <w:t>Funciona correctamente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</w:tr>
      <w:tr>
        <w:tc>
          <w:tcPr>
            <w:tcW w:type="dxa" w:w="2160"/>
          </w:tcPr>
          <w:p>
            <w:r>
              <w:t>Integración</w:t>
            </w:r>
          </w:p>
        </w:tc>
        <w:tc>
          <w:tcPr>
            <w:tcW w:type="dxa" w:w="2160"/>
          </w:tcPr>
          <w:p>
            <w:r>
              <w:t>Frontend ↔ Backend</w:t>
            </w:r>
          </w:p>
        </w:tc>
        <w:tc>
          <w:tcPr>
            <w:tcW w:type="dxa" w:w="2160"/>
          </w:tcPr>
          <w:p>
            <w:r>
              <w:t>Comunicación correcta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</w:tr>
      <w:tr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Persistencia</w:t>
            </w:r>
          </w:p>
        </w:tc>
        <w:tc>
          <w:tcPr>
            <w:tcW w:type="dxa" w:w="2160"/>
          </w:tcPr>
          <w:p>
            <w:r>
              <w:t>Datos almacenados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</w:tr>
    </w:tbl>
    <w:p>
      <w:pPr>
        <w:pStyle w:val="Heading2"/>
      </w:pPr>
      <w:r>
        <w:t>Conclusión</w:t>
      </w:r>
    </w:p>
    <w:p>
      <w:r>
        <w:t>El proyecto permitió implementar una aplicación web full stack funcional aplicando conceptos de arquitectura cliente-servidor, API REST, bases de datos relacionales y diseño de interfaces modernas.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