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3fc9a6531044719" /><Relationship Type="http://schemas.openxmlformats.org/package/2006/relationships/metadata/core-properties" Target="package/services/metadata/core-properties/f7ab931c4e684c71b74561801aae9254.psmdcp" Id="Ra5b109069f3f45d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rPr/>
      </w:pPr>
      <w:r>
        <w:rPr>
          <w:rtl w:val="0"/>
        </w:rPr>
        <w:t xml:space="preserve">Arm Node Instructions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w8jdwuehnswc" w:colFirst="0" w:colLast="0" w:id="1354311491"/>
      <w:bookmarkEnd w:id="1354311491"/>
      <w:r>
        <w:rPr>
          <w:b w:val="1"/>
          <w:bCs w:val="1"/>
          <w:sz w:val="46"/>
          <w:szCs w:val="46"/>
          <w:rtl w:val="0"/>
        </w:rPr>
        <w:t xml:space="preserve">Arm Pose Robot — Quick Start</w:t>
      </w:r>
    </w:p>
    <w:p xmlns:wp14="http://schemas.microsoft.com/office/word/2010/wordml" w:rsidRDefault="00000000" w14:paraId="0000000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91v4lc7b3krz" w:colFirst="0" w:colLast="0" w:id="1"/>
      <w:bookmarkEnd w:id="1"/>
      <w:r>
        <w:rPr>
          <w:b w:val="1"/>
          <w:bCs w:val="1"/>
          <w:sz w:val="34"/>
          <w:szCs w:val="34"/>
          <w:rtl w:val="0"/>
        </w:rPr>
        <w:t xml:space="preserve">1. Start it</w:t>
      </w:r>
    </w:p>
    <w:p xmlns:wp14="http://schemas.microsoft.com/office/word/2010/wordml" w:rsidRDefault="00000000" w14:paraId="00000005" wp14:textId="77777777">
      <w:pPr>
        <w:spacing w:before="240" w:after="240" w:lineRule="auto"/>
      </w:pPr>
      <w:r w:rsidRPr="3EFC15C0" w:rsidR="3EFC15C0">
        <w:rPr>
          <w:lang w:val="en-US"/>
        </w:rPr>
        <w:t>Run the script on the Pi. It prints the addresses it's serving on:</w:t>
      </w:r>
    </w:p>
    <w:p xmlns:wp14="http://schemas.microsoft.com/office/word/2010/wordml" w:rsidRDefault="00000000" w14:paraId="00000006" wp14:textId="77777777">
      <w:pPr>
        <w:rPr>
          <w:color w:val="14181f"/>
        </w:rPr>
      </w:pPr>
      <w:r>
        <w:rPr>
          <w:color w:val="14181f"/>
          <w:rtl w:val="0"/>
        </w:rPr>
        <w:t xml:space="preserve">Stream:    http://&lt;pi-ip&gt;:5000</w:t>
      </w:r>
    </w:p>
    <w:p xmlns:wp14="http://schemas.microsoft.com/office/word/2010/wordml" w:rsidRDefault="00000000" w14:paraId="00000007" wp14:textId="77777777">
      <w:pPr>
        <w:rPr>
          <w:color w:val="14181f"/>
        </w:rPr>
      </w:pPr>
      <w:r>
        <w:rPr>
          <w:color w:val="14181f"/>
          <w:rtl w:val="0"/>
        </w:rPr>
        <w:t xml:space="preserve">Dashboard: http://&lt;pi-ip&gt;:5000/dashboard</w:t>
      </w:r>
    </w:p>
    <w:p xmlns:wp14="http://schemas.microsoft.com/office/word/2010/wordml" w:rsidRDefault="00000000" w14:paraId="00000008" wp14:textId="77777777">
      <w:pPr>
        <w:spacing w:before="240" w:after="240" w:lineRule="auto"/>
        <w:rPr/>
      </w:pPr>
      <w:r>
        <w:rPr>
          <w:rtl w:val="0"/>
        </w:rPr>
        <w:t xml:space="preserve">Open the </w:t>
      </w:r>
      <w:r>
        <w:rPr>
          <w:rtl w:val="0"/>
        </w:rPr>
        <w:t xml:space="preserve">Dashboard</w:t>
      </w:r>
      <w:r>
        <w:rPr>
          <w:rtl w:val="0"/>
        </w:rPr>
        <w:t xml:space="preserve"> link in a browser on your phone or laptop (same network).</w:t>
      </w:r>
    </w:p>
    <w:p xmlns:wp14="http://schemas.microsoft.com/office/word/2010/wordml" w:rsidRDefault="00000000" w14:paraId="00000009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vyriytecy3o4" w:colFirst="0" w:colLast="0" w:id="2"/>
      <w:bookmarkEnd w:id="2"/>
      <w:r>
        <w:rPr>
          <w:b w:val="1"/>
          <w:bCs w:val="1"/>
          <w:sz w:val="34"/>
          <w:szCs w:val="34"/>
          <w:rtl w:val="0"/>
        </w:rPr>
        <w:t xml:space="preserve">2. What you see</w:t>
      </w:r>
    </w:p>
    <w:p xmlns:wp14="http://schemas.microsoft.com/office/word/2010/wordml" w:rsidRDefault="00000000" w14:paraId="0000000A" wp14:textId="77777777">
      <w:pPr>
        <w:spacing w:before="240" w:after="240" w:lineRule="auto"/>
        <w:rPr/>
      </w:pPr>
      <w:r>
        <w:rPr>
          <w:rtl w:val="0"/>
        </w:rPr>
        <w:t xml:space="preserve">Live feed</w:t>
      </w:r>
      <w:r>
        <w:rPr>
          <w:rtl w:val="0"/>
        </w:rPr>
        <w:t xml:space="preserve"> with overlays:</w:t>
      </w:r>
    </w:p>
    <w:p xmlns:wp14="http://schemas.microsoft.com/office/word/2010/wordml" w:rsidRDefault="00000000" w14:paraId="0000000B" wp14:textId="77777777">
      <w:pPr>
        <w:numPr>
          <w:ilvl w:val="0"/>
          <w:numId w:val="6"/>
        </w:numPr>
        <w:spacing w:before="240" w:after="0" w:afterAutospacing="0" w:lineRule="auto"/>
        <w:ind w:left="720" w:hanging="360"/>
        <w:rPr/>
      </w:pPr>
      <w:r>
        <w:rPr>
          <w:rtl w:val="0"/>
        </w:rPr>
        <w:t xml:space="preserve">Skeleton drawn over the person being tracked.</w:t>
      </w:r>
    </w:p>
    <w:p xmlns:wp14="http://schemas.microsoft.com/office/word/2010/wordml" w:rsidRDefault="00000000" w14:paraId="0000000C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Status box top-right: </w:t>
      </w:r>
      <w:r>
        <w:rPr>
          <w:rFonts w:ascii="Roboto Mono" w:hAnsi="Roboto Mono" w:eastAsia="Roboto Mono" w:cs="Roboto Mono"/>
          <w:color w:val="188038"/>
          <w:rtl w:val="0"/>
        </w:rPr>
        <w:t xml:space="preserve">SEEK</w:t>
      </w:r>
      <w:r>
        <w:rPr>
          <w:rFonts w:ascii="Arial Unicode MS" w:hAnsi="Arial Unicode MS" w:eastAsia="Arial Unicode MS" w:cs="Arial Unicode MS"/>
          <w:rtl w:val="0"/>
        </w:rPr>
        <w:t xml:space="preserve"> (no one locked) → </w:t>
      </w:r>
      <w:r>
        <w:rPr>
          <w:rFonts w:ascii="Roboto Mono" w:hAnsi="Roboto Mono" w:eastAsia="Roboto Mono" w:cs="Roboto Mono"/>
          <w:color w:val="188038"/>
          <w:rtl w:val="0"/>
        </w:rPr>
        <w:t xml:space="preserve">LOCK</w:t>
      </w:r>
      <w:r>
        <w:rPr>
          <w:rFonts w:ascii="Arial Unicode MS" w:hAnsi="Arial Unicode MS" w:eastAsia="Arial Unicode MS" w:cs="Arial Unicode MS"/>
          <w:rtl w:val="0"/>
        </w:rPr>
        <w:t xml:space="preserve"> (tracking someone) → </w:t>
      </w:r>
      <w:r>
        <w:rPr>
          <w:rFonts w:ascii="Roboto Mono" w:hAnsi="Roboto Mono" w:eastAsia="Roboto Mono" w:cs="Roboto Mono"/>
          <w:color w:val="188038"/>
          <w:rtl w:val="0"/>
        </w:rPr>
        <w:t xml:space="preserve">GRACE</w:t>
      </w:r>
      <w:r>
        <w:rPr>
          <w:rtl w:val="0"/>
        </w:rPr>
        <w:t xml:space="preserve"> (briefly lost them, holding on).</w:t>
      </w:r>
    </w:p>
    <w:p xmlns:wp14="http://schemas.microsoft.com/office/word/2010/wordml" w:rsidRDefault="00000000" w14:paraId="0000000D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/>
      </w:pPr>
      <w:r>
        <w:rPr>
          <w:rtl w:val="0"/>
        </w:rPr>
        <w:t xml:space="preserve">Lock box around the tracked person green = locked, orange = grace.</w:t>
      </w:r>
    </w:p>
    <w:p xmlns:wp14="http://schemas.microsoft.com/office/word/2010/wordml" w:rsidRDefault="00000000" w14:paraId="0000000E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Pose panel (right side): each arm's current best-guess pose, a confidence bar, and the last </w:t>
      </w:r>
      <w:r>
        <w:rPr>
          <w:i w:val="1"/>
          <w:iCs w:val="1"/>
          <w:rtl w:val="0"/>
        </w:rPr>
        <w:t xml:space="preserve">confirmed</w:t>
      </w:r>
      <w:r>
        <w:rPr>
          <w:rtl w:val="0"/>
        </w:rPr>
        <w:t xml:space="preserve"> pose.</w:t>
      </w:r>
    </w:p>
    <w:p xmlns:wp14="http://schemas.microsoft.com/office/word/2010/wordml" w:rsidRDefault="00000000" w14:paraId="0000000F" wp14:textId="77777777">
      <w:pPr>
        <w:numPr>
          <w:ilvl w:val="0"/>
          <w:numId w:val="6"/>
        </w:numPr>
        <w:spacing w:before="0" w:beforeAutospacing="0" w:after="240" w:lineRule="auto"/>
        <w:ind w:left="720" w:hanging="360"/>
        <w:rPr/>
      </w:pPr>
      <w:r>
        <w:rPr>
          <w:rtl w:val="0"/>
        </w:rPr>
        <w:t xml:space="preserve">Bottom bar: live shoulder/elbow angles for both arms.</w:t>
      </w:r>
    </w:p>
    <w:p xmlns:wp14="http://schemas.microsoft.com/office/word/2010/wordml" w:rsidRDefault="00000000" w14:paraId="00000010" wp14:textId="77777777">
      <w:pPr>
        <w:spacing w:before="240" w:after="240" w:lineRule="auto"/>
        <w:rPr/>
      </w:pPr>
      <w:r>
        <w:rPr>
          <w:rtl w:val="0"/>
        </w:rPr>
        <w:t xml:space="preserve">Below the feed two cards, Right Arm and Left Arm. Each lists every pose with:</w:t>
      </w:r>
    </w:p>
    <w:p xmlns:wp14="http://schemas.microsoft.com/office/word/2010/wordml" w:rsidP="3EFC15C0" w:rsidRDefault="00000000" w14:paraId="00000011" wp14:textId="77777777">
      <w:pPr>
        <w:numPr>
          <w:ilvl w:val="0"/>
          <w:numId w:val="4"/>
        </w:numPr>
        <w:spacing w:before="240" w:after="0" w:afterAutospacing="off" w:lineRule="auto"/>
        <w:ind w:left="720" w:hanging="360"/>
        <w:rPr/>
      </w:pPr>
      <w:r w:rsidRPr="3EFC15C0" w:rsidR="3EFC15C0">
        <w:rPr>
          <w:lang w:val="en-US"/>
        </w:rPr>
        <w:t>An example count, colour-coded:</w:t>
      </w:r>
    </w:p>
    <w:p xmlns:wp14="http://schemas.microsoft.com/office/word/2010/wordml" w:rsidRDefault="00000000" w14:paraId="00000012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  <w:rPr/>
      </w:pPr>
      <w:r>
        <w:rPr>
          <w:rtl w:val="0"/>
        </w:rPr>
        <w:t xml:space="preserve">🔴 red = under 5 (not enough)</w:t>
      </w:r>
    </w:p>
    <w:p xmlns:wp14="http://schemas.microsoft.com/office/word/2010/wordml" w:rsidRDefault="00000000" w14:paraId="00000013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  <w:rPr/>
      </w:pPr>
      <w:r>
        <w:rPr>
          <w:rtl w:val="0"/>
        </w:rPr>
        <w:t xml:space="preserve">🟠 amber = 5–11 (works, but improve it)</w:t>
      </w:r>
    </w:p>
    <w:p xmlns:wp14="http://schemas.microsoft.com/office/word/2010/wordml" w:rsidRDefault="00000000" w14:paraId="00000014" wp14:textId="77777777">
      <w:pPr>
        <w:numPr>
          <w:ilvl w:val="1"/>
          <w:numId w:val="4"/>
        </w:numPr>
        <w:spacing w:before="0" w:beforeAutospacing="0" w:after="0" w:afterAutospacing="0" w:lineRule="auto"/>
        <w:ind w:left="1440" w:hanging="360"/>
        <w:rPr/>
      </w:pPr>
      <w:r>
        <w:rPr>
          <w:rtl w:val="0"/>
        </w:rPr>
        <w:t xml:space="preserve">🟢 green = 12+ (reliable)</w:t>
      </w:r>
    </w:p>
    <w:p xmlns:wp14="http://schemas.microsoft.com/office/word/2010/wordml" w:rsidRDefault="00000000" w14:paraId="00000015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  <w:rPr/>
      </w:pPr>
      <w:r>
        <w:rPr>
          <w:rtl w:val="0"/>
        </w:rPr>
        <w:t xml:space="preserve">+ Record and Clear buttons.</w:t>
      </w:r>
    </w:p>
    <w:p xmlns:wp14="http://schemas.microsoft.com/office/word/2010/wordml" w:rsidRDefault="00000000" w14:paraId="00000016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7l0r0mk60evf" w:colFirst="0" w:colLast="0" w:id="3"/>
      <w:bookmarkEnd w:id="3"/>
      <w:r>
        <w:rPr>
          <w:b w:val="1"/>
          <w:bCs w:val="1"/>
          <w:sz w:val="34"/>
          <w:szCs w:val="34"/>
          <w:rtl w:val="0"/>
        </w:rPr>
        <w:t xml:space="preserve">3. Train a pose</w:t>
      </w:r>
    </w:p>
    <w:p xmlns:wp14="http://schemas.microsoft.com/office/word/2010/wordml" w:rsidRDefault="00000000" w14:paraId="00000017" wp14:textId="77777777">
      <w:pPr>
        <w:spacing w:before="240" w:after="240" w:lineRule="auto"/>
        <w:rPr/>
      </w:pPr>
      <w:r>
        <w:rPr>
          <w:rtl w:val="0"/>
        </w:rPr>
        <w:t xml:space="preserve">The model learns by example — you show it a pose, then tell it what that pose is called.</w:t>
      </w:r>
    </w:p>
    <w:p xmlns:wp14="http://schemas.microsoft.com/office/word/2010/wordml" w:rsidRDefault="00000000" w14:paraId="00000018" wp14:textId="77777777">
      <w:pPr>
        <w:numPr>
          <w:ilvl w:val="0"/>
          <w:numId w:val="3"/>
        </w:numPr>
        <w:spacing w:before="240" w:after="0" w:afterAutospacing="0" w:lineRule="auto"/>
        <w:ind w:left="720" w:hanging="360"/>
      </w:pPr>
      <w:r>
        <w:rPr>
          <w:rtl w:val="0"/>
        </w:rPr>
        <w:t xml:space="preserve">Stand in front of the camera until the box turns</w:t>
      </w:r>
      <w:r>
        <w:rPr>
          <w:rtl w:val="0"/>
        </w:rPr>
        <w:t xml:space="preserve"> green (LOCKED).</w:t>
      </w:r>
    </w:p>
    <w:p xmlns:wp14="http://schemas.microsoft.com/office/word/2010/wordml" w:rsidP="3EFC15C0" w:rsidRDefault="00000000" w14:paraId="00000019" wp14:textId="77777777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/>
      </w:pPr>
      <w:r w:rsidRPr="3EFC15C0" w:rsidR="3EFC15C0">
        <w:rPr>
          <w:lang w:val="en-US"/>
        </w:rPr>
        <w:t>Hold the pose you want to teach (e.g. arm 90° up).</w:t>
      </w:r>
    </w:p>
    <w:p xmlns:wp14="http://schemas.microsoft.com/office/word/2010/wordml" w:rsidRDefault="00000000" w14:paraId="0000001A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On the dashboard, tap </w:t>
      </w:r>
      <w:r>
        <w:rPr>
          <w:rtl w:val="0"/>
        </w:rPr>
        <w:t xml:space="preserve">+ Record </w:t>
      </w:r>
      <w:r>
        <w:rPr>
          <w:rtl w:val="0"/>
        </w:rPr>
        <w:t xml:space="preserve">next to that pose's name.</w:t>
      </w:r>
    </w:p>
    <w:p xmlns:wp14="http://schemas.microsoft.com/office/word/2010/wordml" w:rsidP="3EFC15C0" w:rsidRDefault="00000000" w14:paraId="0000001B" wp14:textId="77777777">
      <w:pPr>
        <w:numPr>
          <w:ilvl w:val="0"/>
          <w:numId w:val="3"/>
        </w:numPr>
        <w:spacing w:before="0" w:beforeAutospacing="off" w:after="0" w:afterAutospacing="off" w:lineRule="auto"/>
        <w:ind w:left="720" w:hanging="360"/>
        <w:rPr/>
      </w:pPr>
      <w:r w:rsidRPr="3EFC15C0" w:rsidR="3EFC15C0">
        <w:rPr>
          <w:lang w:val="en-US"/>
        </w:rPr>
        <w:t xml:space="preserve">Repeat </w:t>
      </w:r>
      <w:r w:rsidRPr="3EFC15C0" w:rsidR="3EFC15C0">
        <w:rPr>
          <w:lang w:val="en-US"/>
        </w:rPr>
        <w:t xml:space="preserve">12+ times, </w:t>
      </w:r>
      <w:r w:rsidRPr="3EFC15C0" w:rsidR="3EFC15C0">
        <w:rPr>
          <w:lang w:val="en-US"/>
        </w:rPr>
        <w:t>shifting slightly each time step a bit nearer/further, angle yourself a little differently, this helps with reliability.</w:t>
      </w:r>
    </w:p>
    <w:p xmlns:wp14="http://schemas.microsoft.com/office/word/2010/wordml" w:rsidRDefault="00000000" w14:paraId="0000001C" wp14:textId="77777777">
      <w:pPr>
        <w:numPr>
          <w:ilvl w:val="0"/>
          <w:numId w:val="3"/>
        </w:numPr>
        <w:spacing w:before="0" w:beforeAutospacing="0" w:after="0" w:afterAutospacing="0" w:lineRule="auto"/>
        <w:ind w:left="720" w:hanging="360"/>
      </w:pPr>
      <w:r>
        <w:rPr>
          <w:rtl w:val="0"/>
        </w:rPr>
        <w:t xml:space="preserve">Count adjusts from red to green as examples are added.</w:t>
      </w:r>
      <w:r>
        <w:rPr>
          <w:rtl w:val="0"/>
        </w:rPr>
      </w:r>
    </w:p>
    <w:p xmlns:wp14="http://schemas.microsoft.com/office/word/2010/wordml" w:rsidP="3EFC15C0" w:rsidRDefault="00000000" w14:paraId="0000001D" wp14:textId="77777777">
      <w:pPr>
        <w:numPr>
          <w:ilvl w:val="0"/>
          <w:numId w:val="3"/>
        </w:numPr>
        <w:spacing w:before="0" w:beforeAutospacing="off" w:after="240" w:lineRule="auto"/>
        <w:ind w:left="720" w:hanging="360"/>
        <w:rPr/>
      </w:pPr>
      <w:r w:rsidRPr="3EFC15C0" w:rsidR="3EFC15C0">
        <w:rPr>
          <w:lang w:val="en-US"/>
        </w:rPr>
        <w:t>Do the same for every pose you want the arm to recognise.</w:t>
      </w:r>
    </w:p>
    <w:p xmlns:wp14="http://schemas.microsoft.com/office/word/2010/wordml" w:rsidRDefault="00000000" w14:paraId="0000001E" wp14:textId="77777777">
      <w:pPr>
        <w:spacing w:before="240" w:after="240" w:lineRule="auto"/>
        <w:rPr/>
      </w:pPr>
      <w:r>
        <w:rPr>
          <w:rtl w:val="0"/>
        </w:rPr>
        <w:t xml:space="preserve">Minimum of 5 examples </w:t>
      </w:r>
      <w:r>
        <w:rPr>
          <w:rtl w:val="0"/>
        </w:rPr>
        <w:t xml:space="preserve">before a pose will ever be detected</w:t>
      </w:r>
    </w:p>
    <w:p xmlns:wp14="http://schemas.microsoft.com/office/word/2010/wordml" w:rsidRDefault="00000000" w14:paraId="0000001F" wp14:textId="77777777">
      <w:pPr>
        <w:spacing w:before="240" w:after="240" w:lineRule="auto"/>
        <w:ind w:left="600" w:right="600" w:firstLine="0"/>
      </w:pPr>
      <w:r w:rsidRPr="3EFC15C0" w:rsidR="3EFC15C0">
        <w:rPr>
          <w:lang w:val="en-US"/>
        </w:rPr>
        <w:t xml:space="preserve">Tip: if the feed shows a </w:t>
      </w:r>
      <w:r w:rsidRPr="3EFC15C0" w:rsidR="3EFC15C0">
        <w:rPr>
          <w:rFonts w:ascii="Roboto Mono" w:hAnsi="Roboto Mono" w:eastAsia="Roboto Mono" w:cs="Roboto Mono"/>
          <w:color w:val="188038"/>
          <w:lang w:val="en-US"/>
        </w:rPr>
        <w:t>LOW VIS</w:t>
      </w:r>
      <w:r w:rsidRPr="3EFC15C0" w:rsidR="3EFC15C0">
        <w:rPr>
          <w:lang w:val="en-US"/>
        </w:rPr>
        <w:t xml:space="preserve"> warning, that arm isn't fully visible recordings will be skipped. Make sure the shoulder, elbow and wrist are all in frame.</w:t>
      </w:r>
    </w:p>
    <w:p xmlns:wp14="http://schemas.microsoft.com/office/word/2010/wordml" w:rsidRDefault="00000000" w14:paraId="00000020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6s004wexrree" w:colFirst="0" w:colLast="0" w:id="4"/>
      <w:bookmarkEnd w:id="4"/>
      <w:r>
        <w:rPr>
          <w:b w:val="1"/>
          <w:bCs w:val="1"/>
          <w:sz w:val="34"/>
          <w:szCs w:val="34"/>
          <w:rtl w:val="0"/>
        </w:rPr>
        <w:t xml:space="preserve">4. Run it</w:t>
      </w:r>
    </w:p>
    <w:p xmlns:wp14="http://schemas.microsoft.com/office/word/2010/wordml" w:rsidRDefault="00000000" w14:paraId="00000021" wp14:textId="77777777">
      <w:pPr>
        <w:spacing w:before="240" w:after="240" w:lineRule="auto"/>
      </w:pPr>
      <w:r w:rsidRPr="3EFC15C0" w:rsidR="3EFC15C0">
        <w:rPr>
          <w:lang w:val="en-US"/>
        </w:rPr>
        <w:t>Once trained, just hold a pose. The system needs the pose held steadily for about half a second (it filters out flickers), then the arm moves to mirror it. There's a short cooldown between moves so it won't twitch.</w:t>
      </w:r>
    </w:p>
    <w:p xmlns:wp14="http://schemas.microsoft.com/office/word/2010/wordml" w:rsidRDefault="00000000" w14:paraId="00000022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hxyh35ofaloo" w:colFirst="0" w:colLast="0" w:id="5"/>
      <w:bookmarkEnd w:id="5"/>
      <w:r>
        <w:rPr>
          <w:b w:val="1"/>
          <w:bCs w:val="1"/>
          <w:sz w:val="34"/>
          <w:szCs w:val="34"/>
          <w:rtl w:val="0"/>
        </w:rPr>
        <w:t xml:space="preserve">5. Check your training quality</w:t>
      </w:r>
    </w:p>
    <w:p xmlns:wp14="http://schemas.microsoft.com/office/word/2010/wordml" w:rsidRDefault="00000000" w14:paraId="00000023" wp14:textId="77777777">
      <w:pPr>
        <w:numPr>
          <w:ilvl w:val="0"/>
          <w:numId w:val="2"/>
        </w:numPr>
        <w:spacing w:before="240" w:after="240" w:lineRule="auto"/>
        <w:ind w:left="720" w:hanging="360"/>
        <w:rPr/>
      </w:pPr>
      <w:r>
        <w:rPr>
          <w:rtl w:val="0"/>
        </w:rPr>
        <w:t xml:space="preserve">Tap Diagnose R / Diagnose L prints an accuracy report and confusion matrix to the Pi's console. It tells you exactly which poses are getting mixed up, so you know what to re-record.</w:t>
      </w:r>
    </w:p>
    <w:p xmlns:wp14="http://schemas.microsoft.com/office/word/2010/wordml" w:rsidRDefault="00000000" w14:paraId="00000024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qyysixpmui4q" w:colFirst="0" w:colLast="0" w:id="6"/>
      <w:bookmarkEnd w:id="6"/>
      <w:r>
        <w:rPr>
          <w:b w:val="1"/>
          <w:bCs w:val="1"/>
          <w:sz w:val="34"/>
          <w:szCs w:val="34"/>
          <w:rtl w:val="0"/>
        </w:rPr>
        <w:t xml:space="preserve">6. Fixing / redoing</w:t>
      </w:r>
    </w:p>
    <w:p xmlns:wp14="http://schemas.microsoft.com/office/word/2010/wordml" w:rsidRDefault="00000000" w14:paraId="00000025" wp14:textId="77777777">
      <w:pPr>
        <w:numPr>
          <w:ilvl w:val="0"/>
          <w:numId w:val="1"/>
        </w:numPr>
        <w:spacing w:before="240" w:after="0" w:afterAutospacing="0" w:lineRule="auto"/>
        <w:ind w:left="720" w:hanging="360"/>
        <w:rPr/>
      </w:pPr>
      <w:r>
        <w:rPr>
          <w:rtl w:val="0"/>
        </w:rPr>
        <w:t xml:space="preserve">Clear (next to a pose) — wipes just that pose so you can re-record it.</w:t>
      </w:r>
    </w:p>
    <w:p xmlns:wp14="http://schemas.microsoft.com/office/word/2010/wordml" w:rsidP="3EFC15C0" w:rsidRDefault="00000000" w14:paraId="00000026" wp14:textId="77777777">
      <w:pPr>
        <w:numPr>
          <w:ilvl w:val="0"/>
          <w:numId w:val="1"/>
        </w:numPr>
        <w:spacing w:before="0" w:beforeAutospacing="off" w:after="0" w:afterAutospacing="off" w:lineRule="auto"/>
        <w:ind w:left="720" w:hanging="360"/>
        <w:rPr/>
      </w:pPr>
      <w:r w:rsidRPr="3EFC15C0" w:rsidR="3EFC15C0">
        <w:rPr>
          <w:lang w:val="en-US"/>
        </w:rPr>
        <w:t>Clear All — wipes everything (asks for confirmation).</w:t>
      </w:r>
    </w:p>
    <w:p xmlns:wp14="http://schemas.microsoft.com/office/word/2010/wordml" w:rsidRDefault="00000000" w14:paraId="00000027" wp14:textId="77777777">
      <w:pPr>
        <w:numPr>
          <w:ilvl w:val="0"/>
          <w:numId w:val="1"/>
        </w:numPr>
        <w:spacing w:before="0" w:beforeAutospacing="0" w:after="240" w:lineRule="auto"/>
        <w:ind w:left="720" w:hanging="360"/>
        <w:rPr/>
      </w:pPr>
      <w:r>
        <w:rPr>
          <w:rtl w:val="0"/>
        </w:rPr>
        <w:t xml:space="preserve">Training saves automatically and survives a restart, so you only calibrate once per setup.</w:t>
      </w:r>
    </w:p>
    <w:p xmlns:wp14="http://schemas.microsoft.com/office/word/2010/wordml" w:rsidRDefault="00000000" w14:paraId="00000028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29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2B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2C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2D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2E" wp14:textId="77777777">
      <w:pPr>
        <w:spacing w:before="240" w:after="240" w:lineRule="auto"/>
        <w:rPr/>
      </w:pPr>
      <w:r>
        <w:rPr>
          <w:rtl w:val="0"/>
        </w:rPr>
      </w:r>
    </w:p>
    <w:p xmlns:wp14="http://schemas.microsoft.com/office/word/2010/wordml" w:rsidRDefault="00000000" w14:paraId="0000002F" wp14:textId="77777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name="_mb42lztc84gu" w:colFirst="0" w:colLast="0" w:id="7"/>
      <w:bookmarkEnd w:id="7"/>
      <w:r>
        <w:rPr>
          <w:b w:val="1"/>
          <w:bCs w:val="1"/>
          <w:sz w:val="46"/>
          <w:szCs w:val="46"/>
          <w:rtl w:val="0"/>
        </w:rPr>
        <w:t xml:space="preserve">Servo Test Tool — Quick Start</w:t>
      </w:r>
    </w:p>
    <w:p xmlns:wp14="http://schemas.microsoft.com/office/word/2010/wordml" w:rsidRDefault="00000000" w14:paraId="00000030" wp14:textId="77777777">
      <w:pPr>
        <w:spacing w:before="240" w:after="240" w:lineRule="auto"/>
        <w:rPr/>
      </w:pPr>
      <w:r>
        <w:rPr>
          <w:rtl w:val="0"/>
        </w:rPr>
        <w:t xml:space="preserve">A terminal tool for scanning, testing, and configuring the HTD-85H bus servos.</w:t>
      </w:r>
    </w:p>
    <w:p xmlns:wp14="http://schemas.microsoft.com/office/word/2010/wordml" w:rsidRDefault="00000000" w14:paraId="00000031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eo6jyiwc3cn6" w:colFirst="0" w:colLast="0" w:id="8"/>
      <w:bookmarkEnd w:id="8"/>
      <w:r>
        <w:rPr>
          <w:b w:val="1"/>
          <w:bCs w:val="1"/>
          <w:sz w:val="34"/>
          <w:szCs w:val="34"/>
          <w:rtl w:val="0"/>
        </w:rPr>
        <w:t xml:space="preserve">Start it</w:t>
      </w:r>
    </w:p>
    <w:p xmlns:wp14="http://schemas.microsoft.com/office/word/2010/wordml" w:rsidRDefault="00000000" w14:paraId="00000032" wp14:textId="77777777">
      <w:pPr>
        <w:spacing w:before="240" w:after="240" w:lineRule="auto"/>
      </w:pPr>
      <w:r w:rsidRPr="3EFC15C0" w:rsidR="3EFC15C0">
        <w:rPr>
          <w:lang w:val="en-US"/>
        </w:rPr>
        <w:t xml:space="preserve">Run the script. It connects to </w:t>
      </w:r>
      <w:r w:rsidRPr="3EFC15C0" w:rsidR="3EFC15C0">
        <w:rPr>
          <w:rFonts w:ascii="Roboto Mono" w:hAnsi="Roboto Mono" w:eastAsia="Roboto Mono" w:cs="Roboto Mono"/>
          <w:color w:val="188038"/>
          <w:lang w:val="en-US"/>
        </w:rPr>
        <w:t>/dev/ttyUSB0</w:t>
      </w:r>
      <w:r w:rsidRPr="3EFC15C0" w:rsidR="3EFC15C0">
        <w:rPr>
          <w:lang w:val="en-US"/>
        </w:rPr>
        <w:t>, scans for servos, each found servo reports it</w:t>
      </w:r>
      <w:r w:rsidRPr="3EFC15C0" w:rsidR="3EFC15C0">
        <w:rPr>
          <w:lang w:val="en-US"/>
        </w:rPr>
        <w:t>s ID, position, temperature, and voltage.</w:t>
      </w:r>
      <w:r w:rsidRPr="3EFC15C0" w:rsidR="3EFC15C0">
        <w:rPr>
          <w:lang w:val="en-US"/>
        </w:rPr>
        <w:t xml:space="preserve"> USB bus may need to be changed for each dev board inserted.</w:t>
      </w:r>
    </w:p>
    <w:p xmlns:wp14="http://schemas.microsoft.com/office/word/2010/wordml" w:rsidRDefault="00000000" w14:paraId="00000033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name="_tm0ajf6yle8" w:colFirst="0" w:colLast="0" w:id="9"/>
      <w:bookmarkEnd w:id="9"/>
      <w:r>
        <w:rPr>
          <w:b w:val="1"/>
          <w:bCs w:val="1"/>
          <w:sz w:val="34"/>
          <w:szCs w:val="34"/>
          <w:u w:val="single"/>
          <w:rtl w:val="0"/>
        </w:rPr>
        <w:t xml:space="preserve">Important: every servo needs a unique ID</w:t>
      </w:r>
    </w:p>
    <w:p xmlns:wp14="http://schemas.microsoft.com/office/word/2010/wordml" w:rsidRDefault="00000000" w14:paraId="00000034" wp14:textId="77777777">
      <w:pPr>
        <w:spacing w:before="240" w:after="240" w:lineRule="auto"/>
        <w:rPr/>
      </w:pPr>
      <w:r>
        <w:rPr>
          <w:rtl w:val="0"/>
        </w:rPr>
        <w:t xml:space="preserve">All servos share one data line (a daisy-chained bus). They are addressed by ID, so </w:t>
      </w:r>
      <w:r>
        <w:rPr>
          <w:rtl w:val="0"/>
        </w:rPr>
        <w:t xml:space="preserve">two servos with the same ID will both answer at once and corrupt the bus causing errors or non detection.</w:t>
      </w:r>
      <w:r>
        <w:rPr>
          <w:rtl w:val="0"/>
        </w:rPr>
      </w:r>
    </w:p>
    <w:p xmlns:wp14="http://schemas.microsoft.com/office/word/2010/wordml" w:rsidRDefault="00000000" w14:paraId="00000035" wp14:textId="77777777">
      <w:pPr>
        <w:spacing w:before="240" w:after="240" w:lineRule="auto"/>
        <w:rPr/>
      </w:pPr>
      <w:r>
        <w:rPr>
          <w:rtl w:val="0"/>
        </w:rPr>
        <w:t xml:space="preserve">Fix this by connecting servos </w:t>
      </w:r>
      <w:r>
        <w:rPr>
          <w:rtl w:val="0"/>
        </w:rPr>
        <w:t xml:space="preserve">one at a time</w:t>
      </w:r>
      <w:r>
        <w:rPr>
          <w:rtl w:val="0"/>
        </w:rPr>
        <w:t xml:space="preserve"> and assigning each a unique ID with the </w:t>
      </w:r>
      <w:r>
        <w:rPr>
          <w:rFonts w:ascii="Roboto Mono" w:hAnsi="Roboto Mono" w:eastAsia="Roboto Mono" w:cs="Roboto Mono"/>
          <w:color w:val="188038"/>
          <w:rtl w:val="0"/>
        </w:rPr>
        <w:t xml:space="preserve">id</w:t>
      </w:r>
      <w:r>
        <w:rPr>
          <w:rtl w:val="0"/>
        </w:rPr>
        <w:t xml:space="preserve"> command before chaining them together:</w:t>
      </w:r>
    </w:p>
    <w:p xmlns:wp14="http://schemas.microsoft.com/office/word/2010/wordml" w:rsidRDefault="00000000" w14:paraId="00000036" wp14:textId="77777777">
      <w:pPr>
        <w:rPr>
          <w:color w:val="14181f"/>
        </w:rPr>
      </w:pPr>
      <w:r>
        <w:rPr>
          <w:color w:val="14181f"/>
          <w:rtl w:val="0"/>
        </w:rPr>
        <w:t xml:space="preserve">id &lt;current&gt; &lt;new&gt;      e.g.  id 1 3</w:t>
      </w:r>
    </w:p>
    <w:p xmlns:wp14="http://schemas.microsoft.com/office/word/2010/wordml" w:rsidRDefault="00000000" w14:paraId="00000037" wp14:textId="77777777">
      <w:pPr>
        <w:spacing w:before="240" w:after="240" w:lineRule="auto"/>
        <w:rPr/>
      </w:pPr>
      <w:r>
        <w:rPr>
          <w:rtl w:val="0"/>
        </w:rPr>
        <w:t xml:space="preserve">After reassigning, </w:t>
      </w:r>
      <w:r>
        <w:rPr>
          <w:rtl w:val="0"/>
        </w:rPr>
        <w:t xml:space="preserve">power-cycle the servo,</w:t>
      </w:r>
      <w:r>
        <w:rPr>
          <w:rtl w:val="0"/>
        </w:rPr>
        <w:t xml:space="preserve"> then </w:t>
      </w:r>
      <w:r>
        <w:rPr>
          <w:rFonts w:ascii="Roboto Mono" w:hAnsi="Roboto Mono" w:eastAsia="Roboto Mono" w:cs="Roboto Mono"/>
          <w:color w:val="188038"/>
          <w:rtl w:val="0"/>
        </w:rPr>
        <w:t xml:space="preserve">scan</w:t>
      </w:r>
      <w:r>
        <w:rPr>
          <w:rtl w:val="0"/>
        </w:rPr>
        <w:t xml:space="preserve"> to confirm.</w:t>
      </w:r>
    </w:p>
    <w:p xmlns:wp14="http://schemas.microsoft.com/office/word/2010/wordml" w:rsidRDefault="00000000" w14:paraId="00000038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fw0gpreed9dx" w:colFirst="0" w:colLast="0" w:id="10"/>
      <w:bookmarkEnd w:id="10"/>
      <w:r>
        <w:rPr>
          <w:b w:val="1"/>
          <w:bCs w:val="1"/>
          <w:sz w:val="34"/>
          <w:szCs w:val="34"/>
          <w:rtl w:val="0"/>
        </w:rPr>
        <w:t xml:space="preserve">Commands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3037.4166225516146"/>
        <w:gridCol w:w="6322.583377448385"/>
        <w:tblGridChange w:id="0">
          <w:tblGrid>
            <w:gridCol w:w="3037.4166225516146"/>
            <w:gridCol w:w="6322.583377448385"/>
          </w:tblGrid>
        </w:tblGridChange>
      </w:tblGrid>
      <w:tr xmlns:wp14="http://schemas.microsoft.com/office/word/2010/wordml" w14:paraId="1F2B7CF6" wp14:textId="77777777"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9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Command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A" wp14:textId="77777777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What it does</w:t>
            </w:r>
            <w:r>
              <w:rPr>
                <w:rtl w:val="0"/>
              </w:rPr>
            </w:r>
          </w:p>
        </w:tc>
      </w:tr>
      <w:tr xmlns:wp14="http://schemas.microsoft.com/office/word/2010/wordml" w14:paraId="65BF8F1C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B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scan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C" wp14:textId="77777777">
            <w:pPr>
              <w:rPr/>
            </w:pPr>
            <w:r>
              <w:rPr>
                <w:rtl w:val="0"/>
              </w:rPr>
              <w:t xml:space="preserve">Rescan the bus for servos</w:t>
            </w:r>
          </w:p>
        </w:tc>
      </w:tr>
      <w:tr xmlns:wp14="http://schemas.microsoft.com/office/word/2010/wordml" w14:paraId="7D7B0007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D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E" wp14:textId="77777777">
            <w:pPr>
              <w:rPr/>
            </w:pPr>
            <w:r>
              <w:rPr>
                <w:rtl w:val="0"/>
              </w:rPr>
              <w:t xml:space="preserve">Show position / temp / voltage for all</w:t>
            </w:r>
          </w:p>
        </w:tc>
      </w:tr>
      <w:tr xmlns:wp14="http://schemas.microsoft.com/office/word/2010/wordml" w14:paraId="5B0E0743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F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move &lt;id&gt; &lt;angle&gt; &lt;ms&gt;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0" wp14:textId="77777777">
            <w:pPr>
              <w:rPr/>
            </w:pPr>
            <w:r>
              <w:rPr>
                <w:rtl w:val="0"/>
              </w:rPr>
              <w:t xml:space="preserve">Move one servo (e.g.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move 1 90 1000</w:t>
            </w:r>
            <w:r>
              <w:rPr>
                <w:rtl w:val="0"/>
              </w:rPr>
              <w:t xml:space="preserve">)</w:t>
            </w:r>
          </w:p>
        </w:tc>
      </w:tr>
      <w:tr xmlns:wp14="http://schemas.microsoft.com/office/word/2010/wordml" w14:paraId="70F9E7D2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1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move all &lt;angle&gt; &lt;ms&gt;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2" wp14:textId="77777777">
            <w:pPr>
              <w:rPr/>
            </w:pPr>
            <w:r>
              <w:rPr>
                <w:rtl w:val="0"/>
              </w:rPr>
              <w:t xml:space="preserve">Move every servo to the same angle</w:t>
            </w:r>
          </w:p>
        </w:tc>
      </w:tr>
      <w:tr xmlns:wp14="http://schemas.microsoft.com/office/word/2010/wordml" w14:paraId="54F8F5FB" wp14:textId="77777777"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3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joint &lt;a1&gt; &lt;a2&gt; &lt;a3&gt; &lt;a4&gt; &lt;ms&gt;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4" wp14:textId="77777777">
            <w:pPr>
              <w:rPr/>
            </w:pPr>
            <w:r>
              <w:rPr>
                <w:rtl w:val="0"/>
              </w:rPr>
              <w:t xml:space="preserve">Move each servo to its own angle (e.g.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joint 45 90 135 180 1000</w:t>
            </w:r>
            <w:r>
              <w:rPr>
                <w:rtl w:val="0"/>
              </w:rPr>
              <w:t xml:space="preserve">)</w:t>
            </w:r>
          </w:p>
        </w:tc>
      </w:tr>
      <w:tr xmlns:wp14="http://schemas.microsoft.com/office/word/2010/wordml" w14:paraId="47A47F6E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5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centre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6" wp14:textId="77777777">
            <w:pPr>
              <w:rPr/>
            </w:pPr>
            <w:r>
              <w:rPr>
                <w:rtl w:val="0"/>
              </w:rPr>
              <w:t xml:space="preserve">Send all servos to 120° (centre) over 1s</w:t>
            </w:r>
          </w:p>
        </w:tc>
      </w:tr>
      <w:tr xmlns:wp14="http://schemas.microsoft.com/office/word/2010/wordml" w14:paraId="7E3AA458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7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stop &lt;id&gt;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8" wp14:textId="77777777">
            <w:pPr>
              <w:rPr/>
            </w:pPr>
            <w:r>
              <w:rPr>
                <w:rtl w:val="0"/>
              </w:rPr>
              <w:t xml:space="preserve">Stop one servo immediately</w:t>
            </w:r>
          </w:p>
        </w:tc>
      </w:tr>
      <w:tr xmlns:wp14="http://schemas.microsoft.com/office/word/2010/wordml" w14:paraId="6A1347F9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9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stop all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A" wp14:textId="77777777">
            <w:pPr>
              <w:rPr/>
            </w:pPr>
            <w:r>
              <w:rPr>
                <w:rtl w:val="0"/>
              </w:rPr>
              <w:t xml:space="preserve">Stop all servos</w:t>
            </w:r>
          </w:p>
        </w:tc>
      </w:tr>
      <w:tr xmlns:wp14="http://schemas.microsoft.com/office/word/2010/wordml" w14:paraId="3149A805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B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torque &lt;id&gt; on|off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C" wp14:textId="77777777">
            <w:pPr>
              <w:rPr/>
            </w:pPr>
            <w:r>
              <w:rPr>
                <w:rtl w:val="0"/>
              </w:rPr>
              <w:t xml:space="preserve">Enable/disable holding torque on one servo</w:t>
            </w:r>
          </w:p>
        </w:tc>
      </w:tr>
      <w:tr xmlns:wp14="http://schemas.microsoft.com/office/word/2010/wordml" w14:paraId="54BED8B0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D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torque all on|off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E" wp14:textId="77777777">
            <w:pPr>
              <w:rPr/>
            </w:pPr>
            <w:r>
              <w:rPr>
                <w:rtl w:val="0"/>
              </w:rPr>
              <w:t xml:space="preserve">Enable/disable torque on all servos</w:t>
            </w:r>
          </w:p>
        </w:tc>
      </w:tr>
      <w:tr xmlns:wp14="http://schemas.microsoft.com/office/word/2010/wordml" w14:paraId="4ECDA4F8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F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id &lt;current&gt; &lt;new&gt;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0" wp14:textId="77777777">
            <w:pPr>
              <w:rPr/>
            </w:pPr>
            <w:r>
              <w:rPr>
                <w:rtl w:val="0"/>
              </w:rPr>
              <w:t xml:space="preserve">Reassign a servo's ID (power-cycle after)</w:t>
            </w:r>
          </w:p>
        </w:tc>
      </w:tr>
      <w:tr xmlns:wp14="http://schemas.microsoft.com/office/word/2010/wordml" w14:paraId="433EF3E9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1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help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2" wp14:textId="77777777">
            <w:pPr>
              <w:rPr/>
            </w:pPr>
            <w:r>
              <w:rPr>
                <w:rtl w:val="0"/>
              </w:rPr>
              <w:t xml:space="preserve">Reprint the command list</w:t>
            </w:r>
          </w:p>
        </w:tc>
      </w:tr>
      <w:tr xmlns:wp14="http://schemas.microsoft.com/office/word/2010/wordml" w14:paraId="0F280C2E" wp14:textId="77777777"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3" wp14:textId="77777777">
            <w:pPr>
              <w:rPr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quit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54" wp14:textId="77777777">
            <w:pPr>
              <w:rPr/>
            </w:pPr>
            <w:r>
              <w:rPr>
                <w:rtl w:val="0"/>
              </w:rPr>
              <w:t xml:space="preserve">Disable torque on all servos and exit</w:t>
            </w:r>
          </w:p>
        </w:tc>
      </w:tr>
    </w:tbl>
    <w:p xmlns:wp14="http://schemas.microsoft.com/office/word/2010/wordml" w:rsidRDefault="00000000" w14:paraId="00000055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etz77ekpxm0a" w:colFirst="0" w:colLast="0" w:id="11"/>
      <w:bookmarkEnd w:id="11"/>
      <w:r>
        <w:rPr>
          <w:b w:val="1"/>
          <w:bCs w:val="1"/>
          <w:sz w:val="34"/>
          <w:szCs w:val="34"/>
          <w:rtl w:val="0"/>
        </w:rPr>
        <w:t xml:space="preserve">Limits</w:t>
      </w:r>
    </w:p>
    <w:p xmlns:wp14="http://schemas.microsoft.com/office/word/2010/wordml" w:rsidRDefault="00000000" w14:paraId="00000056" wp14:textId="77777777">
      <w:pPr>
        <w:numPr>
          <w:ilvl w:val="0"/>
          <w:numId w:val="5"/>
        </w:numPr>
        <w:spacing w:before="24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Angle:</w:t>
      </w:r>
      <w:r>
        <w:rPr>
          <w:rtl w:val="0"/>
        </w:rPr>
        <w:t xml:space="preserve"> 0–240°</w:t>
      </w:r>
    </w:p>
    <w:p xmlns:wp14="http://schemas.microsoft.com/office/word/2010/wordml" w:rsidRDefault="00000000" w14:paraId="00000057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</w:pPr>
      <w:r>
        <w:rPr>
          <w:b w:val="1"/>
          <w:bCs w:val="1"/>
          <w:rtl w:val="0"/>
        </w:rPr>
        <w:t xml:space="preserve">Time:</w:t>
      </w:r>
      <w:r>
        <w:rPr>
          <w:rtl w:val="0"/>
        </w:rPr>
        <w:t xml:space="preserve"> 0–30000 ms</w:t>
      </w:r>
    </w:p>
    <w:p xmlns:wp14="http://schemas.microsoft.com/office/word/2010/wordml" w:rsidRDefault="00000000" w14:paraId="00000058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</w:pPr>
      <w:r>
        <w:rPr>
          <w:b w:val="1"/>
          <w:bCs w:val="1"/>
          <w:rtl w:val="0"/>
        </w:rPr>
        <w:t xml:space="preserve">New ID:</w:t>
      </w:r>
      <w:r>
        <w:rPr>
          <w:rtl w:val="0"/>
        </w:rPr>
        <w:t xml:space="preserve"> 0–253</w:t>
      </w:r>
    </w:p>
    <w:p xmlns:wp14="http://schemas.microsoft.com/office/word/2010/wordml" w:rsidRDefault="00000000" w14:paraId="00000059" wp14:textId="77777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name="_60m2cngyxdj6" w:colFirst="0" w:colLast="0" w:id="12"/>
      <w:bookmarkEnd w:id="12"/>
      <w:r>
        <w:rPr>
          <w:b w:val="1"/>
          <w:bCs w:val="1"/>
          <w:sz w:val="34"/>
          <w:szCs w:val="34"/>
          <w:rtl w:val="0"/>
        </w:rPr>
        <w:t xml:space="preserve">Handy to know</w:t>
      </w:r>
    </w:p>
    <w:p xmlns:wp14="http://schemas.microsoft.com/office/word/2010/wordml" w:rsidRDefault="00000000" w14:paraId="0000005A" wp14:textId="77777777">
      <w:pPr>
        <w:numPr>
          <w:ilvl w:val="0"/>
          <w:numId w:val="7"/>
        </w:numPr>
        <w:spacing w:before="240" w:after="0" w:afterAutospacing="0" w:lineRule="auto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torque off</w:t>
      </w:r>
      <w:r>
        <w:rPr>
          <w:rtl w:val="0"/>
        </w:rPr>
        <w:t xml:space="preserve"> lets you move a servo by hand — useful for reading off pose angles with </w:t>
      </w:r>
      <w:r>
        <w:rPr>
          <w:rFonts w:ascii="Roboto Mono" w:hAnsi="Roboto Mono" w:eastAsia="Roboto Mono" w:cs="Roboto Mono"/>
          <w:color w:val="188038"/>
          <w:rtl w:val="0"/>
        </w:rPr>
        <w:t xml:space="preserve">status</w:t>
      </w:r>
      <w:r>
        <w:rPr>
          <w:rtl w:val="0"/>
        </w:rPr>
        <w:t xml:space="preserve"> while you position the arm manually.</w:t>
      </w:r>
    </w:p>
    <w:p xmlns:wp14="http://schemas.microsoft.com/office/word/2010/wordml" w:rsidRDefault="00000000" w14:paraId="0000005B" wp14:textId="77777777">
      <w:pPr>
        <w:numPr>
          <w:ilvl w:val="0"/>
          <w:numId w:val="7"/>
        </w:numPr>
        <w:spacing w:before="0" w:beforeAutospacing="0" w:after="240" w:lineRule="auto"/>
        <w:ind w:left="720" w:hanging="360"/>
      </w:pPr>
      <w:r>
        <w:rPr>
          <w:rFonts w:ascii="Roboto Mono" w:hAnsi="Roboto Mono" w:eastAsia="Roboto Mono" w:cs="Roboto Mono"/>
          <w:color w:val="188038"/>
          <w:rtl w:val="0"/>
        </w:rPr>
        <w:t xml:space="preserve">quit</w:t>
      </w:r>
      <w:r>
        <w:rPr>
          <w:rtl w:val="0"/>
        </w:rPr>
        <w:t xml:space="preserve"> (not Ctrl-C) is the clean exit: it releases torque so nothing stays locked.</w:t>
      </w:r>
    </w:p>
    <w:p xmlns:wp14="http://schemas.microsoft.com/office/word/2010/wordml" w:rsidRDefault="00000000" w14:paraId="0000005C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2a1faeb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4172271"/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782298ed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eb8fb1b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0be646c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8b17c6b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fc0df98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4B0CF3E"/>
  <w15:docId w15:val="{E167BEBA-A3A3-467E-8E72-43A7AF672D24}"/>
  <w:rsids>
    <w:rsidRoot w:val="3EFC15C0"/>
    <w:rsid w:val="3EFC15C0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DF48A5556B5A408E8861F5548DF0BC" ma:contentTypeVersion="11" ma:contentTypeDescription="Create a new document." ma:contentTypeScope="" ma:versionID="a413b5306f4243f20ba06ac08a0701d3">
  <xsd:schema xmlns:xsd="http://www.w3.org/2001/XMLSchema" xmlns:xs="http://www.w3.org/2001/XMLSchema" xmlns:p="http://schemas.microsoft.com/office/2006/metadata/properties" xmlns:ns2="97d9b3c2-05a1-4804-b43f-24e89ad8140c" targetNamespace="http://schemas.microsoft.com/office/2006/metadata/properties" ma:root="true" ma:fieldsID="013571c71a8d208e95ef3f31564b9306" ns2:_="">
    <xsd:import namespace="97d9b3c2-05a1-4804-b43f-24e89ad814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9b3c2-05a1-4804-b43f-24e89ad81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d9b3c2-05a1-4804-b43f-24e89ad8140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C0D886-5706-4AA8-B017-6722BEE43318}"/>
</file>

<file path=customXml/itemProps2.xml><?xml version="1.0" encoding="utf-8"?>
<ds:datastoreItem xmlns:ds="http://schemas.openxmlformats.org/officeDocument/2006/customXml" ds:itemID="{02C12C96-C697-4E6B-8140-FD2E31F319FB}"/>
</file>

<file path=customXml/itemProps3.xml><?xml version="1.0" encoding="utf-8"?>
<ds:datastoreItem xmlns:ds="http://schemas.openxmlformats.org/officeDocument/2006/customXml" ds:itemID="{E5EEDC4F-F06C-4EB2-80AF-D73A65C0B7CE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0x010100CFDF48A5556B5A408E8861F5548DF0BC</vt:lpwstr>
  </property>
  <property fmtid="{D5CDD505-2E9C-101B-9397-08002B2CF9AE}" pid="3" name="MediaServiceImageTags">
    <vt:lpwstr/>
  </property>
</Properties>
</file>