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238" w:rsidRDefault="00AB2238" w:rsidP="000267A9">
      <w:pPr>
        <w:ind w:left="-709" w:firstLine="709"/>
        <w:rPr>
          <w:sz w:val="36"/>
          <w:szCs w:val="36"/>
        </w:rPr>
      </w:pPr>
      <w:r w:rsidRPr="00AB2238">
        <w:rPr>
          <w:sz w:val="36"/>
          <w:szCs w:val="36"/>
        </w:rPr>
        <w:t xml:space="preserve">Criando um novo </w:t>
      </w:r>
      <w:proofErr w:type="spellStart"/>
      <w:r w:rsidRPr="00AB2238">
        <w:rPr>
          <w:sz w:val="36"/>
          <w:szCs w:val="36"/>
        </w:rPr>
        <w:t>array</w:t>
      </w:r>
      <w:proofErr w:type="spellEnd"/>
      <w:r w:rsidRPr="00AB2238">
        <w:rPr>
          <w:sz w:val="36"/>
          <w:szCs w:val="36"/>
        </w:rPr>
        <w:t xml:space="preserve"> com </w:t>
      </w:r>
      <w:proofErr w:type="spellStart"/>
      <w:r w:rsidRPr="00AB2238"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de outro</w:t>
      </w:r>
    </w:p>
    <w:p w:rsidR="00AB2238" w:rsidRDefault="00AB2238" w:rsidP="000267A9">
      <w:pPr>
        <w:ind w:left="-709" w:firstLine="709"/>
        <w:rPr>
          <w:sz w:val="36"/>
          <w:szCs w:val="36"/>
        </w:rPr>
      </w:pPr>
      <w:r>
        <w:rPr>
          <w:noProof/>
        </w:rPr>
        <w:drawing>
          <wp:inline distT="0" distB="0" distL="0" distR="0" wp14:anchorId="727F91A0" wp14:editId="34C8B436">
            <wp:extent cx="5400040" cy="1529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38" w:rsidRDefault="00AB2238" w:rsidP="000267A9">
      <w:pPr>
        <w:ind w:left="-709" w:firstLine="709"/>
        <w:rPr>
          <w:sz w:val="36"/>
          <w:szCs w:val="36"/>
        </w:rPr>
      </w:pPr>
      <w:r>
        <w:rPr>
          <w:sz w:val="36"/>
          <w:szCs w:val="36"/>
        </w:rPr>
        <w:t>Outra forma</w:t>
      </w:r>
    </w:p>
    <w:p w:rsidR="00AB2238" w:rsidRDefault="00AB2238" w:rsidP="000267A9">
      <w:pPr>
        <w:ind w:left="-709" w:firstLine="709"/>
        <w:rPr>
          <w:sz w:val="36"/>
          <w:szCs w:val="36"/>
        </w:rPr>
      </w:pPr>
      <w:r>
        <w:rPr>
          <w:noProof/>
        </w:rPr>
        <w:drawing>
          <wp:inline distT="0" distB="0" distL="0" distR="0" wp14:anchorId="669A3D14" wp14:editId="04351AE2">
            <wp:extent cx="5400040" cy="14725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38" w:rsidRDefault="00AB2238" w:rsidP="000267A9">
      <w:pPr>
        <w:ind w:left="-709" w:firstLine="709"/>
        <w:rPr>
          <w:sz w:val="36"/>
          <w:szCs w:val="36"/>
        </w:rPr>
      </w:pPr>
    </w:p>
    <w:p w:rsidR="00AB2238" w:rsidRDefault="00AB2238" w:rsidP="000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709" w:firstLine="709"/>
        <w:rPr>
          <w:sz w:val="36"/>
          <w:szCs w:val="36"/>
        </w:rPr>
      </w:pPr>
      <w:r>
        <w:rPr>
          <w:sz w:val="36"/>
          <w:szCs w:val="36"/>
        </w:rPr>
        <w:t xml:space="preserve">Passando itens do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com Spread </w:t>
      </w:r>
      <w:proofErr w:type="spellStart"/>
      <w:r>
        <w:rPr>
          <w:sz w:val="36"/>
          <w:szCs w:val="36"/>
        </w:rPr>
        <w:t>Operator</w:t>
      </w:r>
      <w:proofErr w:type="spellEnd"/>
      <w:r>
        <w:rPr>
          <w:sz w:val="36"/>
          <w:szCs w:val="36"/>
        </w:rPr>
        <w:t>(...)</w:t>
      </w:r>
    </w:p>
    <w:p w:rsidR="00AB2238" w:rsidRDefault="00AB2238" w:rsidP="000267A9">
      <w:pPr>
        <w:ind w:left="-709" w:firstLine="709"/>
        <w:rPr>
          <w:sz w:val="36"/>
          <w:szCs w:val="36"/>
        </w:rPr>
      </w:pPr>
      <w:r>
        <w:rPr>
          <w:noProof/>
        </w:rPr>
        <w:drawing>
          <wp:inline distT="0" distB="0" distL="0" distR="0" wp14:anchorId="43E2337A" wp14:editId="1CA6B102">
            <wp:extent cx="5400040" cy="2101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AB2238" w:rsidRDefault="00E07ECA" w:rsidP="00026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709" w:firstLine="709"/>
        <w:rPr>
          <w:sz w:val="36"/>
          <w:szCs w:val="36"/>
        </w:rPr>
      </w:pPr>
      <w:r>
        <w:rPr>
          <w:sz w:val="36"/>
          <w:szCs w:val="36"/>
        </w:rPr>
        <w:lastRenderedPageBreak/>
        <w:t>Filtrar um</w:t>
      </w:r>
      <w:r w:rsidR="000267A9">
        <w:rPr>
          <w:sz w:val="36"/>
          <w:szCs w:val="36"/>
        </w:rPr>
        <w:t xml:space="preserve"> campo </w:t>
      </w:r>
      <w:proofErr w:type="spellStart"/>
      <w:r w:rsidR="000267A9">
        <w:rPr>
          <w:sz w:val="36"/>
          <w:szCs w:val="36"/>
        </w:rPr>
        <w:t>expecifico</w:t>
      </w:r>
      <w:proofErr w:type="spellEnd"/>
      <w:r w:rsidR="000267A9">
        <w:rPr>
          <w:sz w:val="36"/>
          <w:szCs w:val="36"/>
        </w:rPr>
        <w:t xml:space="preserve"> de uma lista de instancias</w:t>
      </w:r>
    </w:p>
    <w:p w:rsidR="000267A9" w:rsidRDefault="000267A9" w:rsidP="000267A9">
      <w:pPr>
        <w:ind w:left="-709" w:firstLine="709"/>
        <w:rPr>
          <w:sz w:val="36"/>
          <w:szCs w:val="36"/>
        </w:rPr>
      </w:pPr>
      <w:r>
        <w:rPr>
          <w:sz w:val="36"/>
          <w:szCs w:val="36"/>
        </w:rPr>
        <w:t>Lista</w:t>
      </w:r>
    </w:p>
    <w:p w:rsidR="000267A9" w:rsidRDefault="000267A9" w:rsidP="000267A9">
      <w:pPr>
        <w:ind w:left="-709" w:firstLine="709"/>
        <w:rPr>
          <w:sz w:val="36"/>
          <w:szCs w:val="36"/>
        </w:rPr>
      </w:pPr>
      <w:r>
        <w:rPr>
          <w:noProof/>
        </w:rPr>
        <w:drawing>
          <wp:inline distT="0" distB="0" distL="0" distR="0" wp14:anchorId="05163938" wp14:editId="1A39A4D0">
            <wp:extent cx="5400040" cy="20148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A9" w:rsidRPr="000267A9" w:rsidRDefault="000267A9" w:rsidP="000267A9">
      <w:pPr>
        <w:ind w:left="-709" w:firstLine="709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Código antes e depois utilizando </w:t>
      </w:r>
      <w:proofErr w:type="spellStart"/>
      <w:r>
        <w:rPr>
          <w:sz w:val="36"/>
          <w:szCs w:val="36"/>
        </w:rPr>
        <w:t>arrow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function</w:t>
      </w:r>
      <w:proofErr w:type="spellEnd"/>
    </w:p>
    <w:p w:rsidR="00AB2238" w:rsidRDefault="00E07ECA" w:rsidP="000267A9">
      <w:pPr>
        <w:ind w:left="-709" w:firstLine="709"/>
        <w:rPr>
          <w:sz w:val="36"/>
          <w:szCs w:val="36"/>
        </w:rPr>
      </w:pPr>
      <w:r>
        <w:rPr>
          <w:noProof/>
        </w:rPr>
        <w:drawing>
          <wp:inline distT="0" distB="0" distL="0" distR="0" wp14:anchorId="757D0167" wp14:editId="0065232C">
            <wp:extent cx="5400040" cy="4063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0267A9" w:rsidRDefault="000267A9" w:rsidP="000267A9">
      <w:pPr>
        <w:ind w:left="-709" w:firstLine="709"/>
        <w:rPr>
          <w:sz w:val="36"/>
          <w:szCs w:val="36"/>
        </w:rPr>
      </w:pPr>
    </w:p>
    <w:p w:rsidR="000267A9" w:rsidRDefault="000267A9" w:rsidP="000267A9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tabs>
          <w:tab w:val="left" w:pos="8647"/>
        </w:tabs>
        <w:ind w:left="-709" w:firstLine="709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Passando um código </w:t>
      </w:r>
      <w:r w:rsidR="00C47A35">
        <w:rPr>
          <w:sz w:val="36"/>
          <w:szCs w:val="36"/>
        </w:rPr>
        <w:t>funcional para orientado a objetos</w:t>
      </w:r>
    </w:p>
    <w:p w:rsidR="000267A9" w:rsidRDefault="00C47A35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noProof/>
        </w:rPr>
        <w:drawing>
          <wp:inline distT="0" distB="0" distL="0" distR="0" wp14:anchorId="653DF840">
            <wp:extent cx="2886075" cy="366649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08A9F" wp14:editId="347FAC23">
            <wp:extent cx="3325974" cy="3665855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376" cy="36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5" w:rsidRDefault="00C47A35" w:rsidP="00C47A35">
      <w:pPr>
        <w:ind w:left="-709"/>
        <w:rPr>
          <w:sz w:val="36"/>
          <w:szCs w:val="36"/>
        </w:rPr>
      </w:pPr>
    </w:p>
    <w:p w:rsidR="00C47A35" w:rsidRDefault="00C47A35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sz w:val="36"/>
          <w:szCs w:val="36"/>
        </w:rPr>
        <w:t xml:space="preserve">Juntando dois </w:t>
      </w:r>
      <w:proofErr w:type="spellStart"/>
      <w:r>
        <w:rPr>
          <w:sz w:val="36"/>
          <w:szCs w:val="36"/>
        </w:rPr>
        <w:t>arrays</w:t>
      </w:r>
      <w:proofErr w:type="spellEnd"/>
    </w:p>
    <w:p w:rsidR="00C47A35" w:rsidRDefault="00C47A35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noProof/>
        </w:rPr>
        <w:drawing>
          <wp:inline distT="0" distB="0" distL="0" distR="0" wp14:anchorId="179A4CD2" wp14:editId="30001E9F">
            <wp:extent cx="5685714" cy="138095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>ou</w:t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1349B94F" wp14:editId="44357B00">
            <wp:extent cx="4953000" cy="1949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582" cy="1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35" w:rsidRDefault="00C47A35" w:rsidP="00C47A35">
      <w:pPr>
        <w:ind w:left="-709"/>
        <w:rPr>
          <w:sz w:val="36"/>
          <w:szCs w:val="36"/>
        </w:rPr>
      </w:pPr>
    </w:p>
    <w:p w:rsidR="00C47A35" w:rsidRDefault="00C47A35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sz w:val="36"/>
          <w:szCs w:val="36"/>
        </w:rPr>
        <w:t>VALIDAR DATA COM EXPRESSÃO REGULAR</w:t>
      </w:r>
    </w:p>
    <w:p w:rsidR="00C47A35" w:rsidRDefault="00C47A35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noProof/>
        </w:rPr>
        <w:drawing>
          <wp:inline distT="0" distB="0" distL="0" distR="0" wp14:anchorId="7A5D85DC" wp14:editId="4C2B0D7D">
            <wp:extent cx="4200000" cy="1180952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E7" w:rsidRDefault="00B170E7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noProof/>
        </w:rPr>
        <w:drawing>
          <wp:inline distT="0" distB="0" distL="0" distR="0" wp14:anchorId="21950002" wp14:editId="473FB59C">
            <wp:extent cx="4361905" cy="476190"/>
            <wp:effectExtent l="0" t="0" r="63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E7" w:rsidRDefault="00B170E7" w:rsidP="00B170E7">
      <w:pPr>
        <w:ind w:left="-709"/>
        <w:rPr>
          <w:sz w:val="36"/>
          <w:szCs w:val="36"/>
        </w:rPr>
      </w:pPr>
    </w:p>
    <w:p w:rsidR="00B170E7" w:rsidRPr="00AB2238" w:rsidRDefault="00B170E7" w:rsidP="00C47A35">
      <w:pPr>
        <w:pBdr>
          <w:top w:val="single" w:sz="4" w:space="1" w:color="auto"/>
          <w:left w:val="single" w:sz="4" w:space="30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ind w:left="-709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</w:p>
    <w:sectPr w:rsidR="00B170E7" w:rsidRPr="00AB2238" w:rsidSect="00C47A3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38"/>
    <w:rsid w:val="000267A9"/>
    <w:rsid w:val="00265EF4"/>
    <w:rsid w:val="006F5C7B"/>
    <w:rsid w:val="00AB2238"/>
    <w:rsid w:val="00B02C88"/>
    <w:rsid w:val="00B170E7"/>
    <w:rsid w:val="00C47A35"/>
    <w:rsid w:val="00E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63D0"/>
  <w15:chartTrackingRefBased/>
  <w15:docId w15:val="{09D9D1EB-5E21-44E1-8CE4-F940331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ANDREWS_HOME</dc:creator>
  <cp:keywords/>
  <dc:description/>
  <cp:lastModifiedBy>ANDREWS_HOME</cp:lastModifiedBy>
  <cp:revision>2</cp:revision>
  <dcterms:created xsi:type="dcterms:W3CDTF">2020-02-27T23:53:00Z</dcterms:created>
  <dcterms:modified xsi:type="dcterms:W3CDTF">2020-02-28T02:39:00Z</dcterms:modified>
</cp:coreProperties>
</file>