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13A8A" w14:textId="5C0370A5" w:rsidR="000F3FF1" w:rsidRDefault="0020694E">
      <w:r w:rsidRPr="0020694E">
        <w:t>1. Draw at least three state transition diagrams to represent the states and transitions of three objects that require state management in the system.</w:t>
      </w:r>
    </w:p>
    <w:p w14:paraId="1AF33D48" w14:textId="4C458767" w:rsidR="002F32A8" w:rsidRDefault="002F32A8">
      <w:r w:rsidRPr="002F32A8">
        <w:rPr>
          <w:noProof/>
        </w:rPr>
        <w:drawing>
          <wp:inline distT="0" distB="0" distL="0" distR="0" wp14:anchorId="2268693D" wp14:editId="1A9A1571">
            <wp:extent cx="3305175" cy="7219950"/>
            <wp:effectExtent l="0" t="0" r="9525" b="0"/>
            <wp:docPr id="186832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28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AB95" w14:textId="722A2CA9" w:rsidR="00EC60E9" w:rsidRDefault="002F32A8">
      <w:r w:rsidRPr="002F32A8">
        <w:rPr>
          <w:noProof/>
        </w:rPr>
        <w:lastRenderedPageBreak/>
        <w:drawing>
          <wp:inline distT="0" distB="0" distL="0" distR="0" wp14:anchorId="69060E44" wp14:editId="18CD16CC">
            <wp:extent cx="5943600" cy="1845310"/>
            <wp:effectExtent l="0" t="0" r="0" b="2540"/>
            <wp:docPr id="162319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94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0E9" w:rsidRPr="00EC60E9">
        <w:rPr>
          <w:noProof/>
        </w:rPr>
        <w:lastRenderedPageBreak/>
        <w:drawing>
          <wp:inline distT="0" distB="0" distL="0" distR="0" wp14:anchorId="6270399E" wp14:editId="4CAB66BA">
            <wp:extent cx="5943600" cy="6569075"/>
            <wp:effectExtent l="0" t="0" r="0" b="3175"/>
            <wp:docPr id="39697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7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573D" w14:textId="0FA2D82D" w:rsidR="0020694E" w:rsidRDefault="002F32A8">
      <w:r w:rsidRPr="002F32A8">
        <w:t>2. Draw at least one DFD (Data Flow Diagram) representing one core flow of the system.</w:t>
      </w:r>
    </w:p>
    <w:p w14:paraId="7FB18EA7" w14:textId="105FFF1C" w:rsidR="002F32A8" w:rsidRDefault="001D7769">
      <w:r w:rsidRPr="001D7769">
        <w:lastRenderedPageBreak/>
        <w:drawing>
          <wp:inline distT="0" distB="0" distL="0" distR="0" wp14:anchorId="4DCA813B" wp14:editId="073B1E83">
            <wp:extent cx="5943600" cy="5866765"/>
            <wp:effectExtent l="0" t="0" r="0" b="635"/>
            <wp:docPr id="47732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2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F1"/>
    <w:rsid w:val="000F3FF1"/>
    <w:rsid w:val="001D7769"/>
    <w:rsid w:val="0020694E"/>
    <w:rsid w:val="00206F7E"/>
    <w:rsid w:val="002F32A8"/>
    <w:rsid w:val="00EC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4587"/>
  <w15:chartTrackingRefBased/>
  <w15:docId w15:val="{B16B2571-5F12-4577-9A0B-66AA5B6C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2025-10-16T19:20:00Z</dcterms:created>
  <dcterms:modified xsi:type="dcterms:W3CDTF">2025-10-17T00:18:00Z</dcterms:modified>
</cp:coreProperties>
</file>