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04705" w14:textId="30C5E75A" w:rsidR="00C02BC2" w:rsidRDefault="00C02BC2" w:rsidP="00C02BC2">
      <w:r>
        <w:t xml:space="preserve">PRUEBA II </w:t>
      </w:r>
    </w:p>
    <w:p w14:paraId="4C7BFA17" w14:textId="0991AD41" w:rsidR="00C02BC2" w:rsidRPr="00C02BC2" w:rsidRDefault="00C02BC2" w:rsidP="00C02BC2">
      <w:r>
        <w:t>Escenario</w:t>
      </w:r>
      <w:r w:rsidRPr="00C02BC2">
        <w:t>: Sistema de Gestión de Inventario Básico</w:t>
      </w:r>
    </w:p>
    <w:p w14:paraId="7958F17E" w14:textId="77777777" w:rsidR="00C02BC2" w:rsidRPr="00C02BC2" w:rsidRDefault="00C02BC2" w:rsidP="00C02BC2">
      <w:r w:rsidRPr="00C02BC2">
        <w:t xml:space="preserve">Objetivo: Desarrollar una aplicación web completa para la gestión básica de un inventario de productos, integrando tecnologías de </w:t>
      </w:r>
      <w:proofErr w:type="spellStart"/>
      <w:r w:rsidRPr="00C02BC2">
        <w:t>frontend</w:t>
      </w:r>
      <w:proofErr w:type="spellEnd"/>
      <w:r w:rsidRPr="00C02BC2">
        <w:t xml:space="preserve">, </w:t>
      </w:r>
      <w:proofErr w:type="spellStart"/>
      <w:r w:rsidRPr="00C02BC2">
        <w:t>backend</w:t>
      </w:r>
      <w:proofErr w:type="spellEnd"/>
      <w:r w:rsidRPr="00C02BC2">
        <w:t xml:space="preserve"> y base de datos.</w:t>
      </w:r>
    </w:p>
    <w:p w14:paraId="64356768" w14:textId="77777777" w:rsidR="00C02BC2" w:rsidRPr="00C02BC2" w:rsidRDefault="00C02BC2" w:rsidP="00C02BC2">
      <w:r w:rsidRPr="00C02BC2">
        <w:t>Escenario:</w:t>
      </w:r>
    </w:p>
    <w:p w14:paraId="6FCCEBB4" w14:textId="77777777" w:rsidR="00C02BC2" w:rsidRPr="00C02BC2" w:rsidRDefault="00C02BC2" w:rsidP="00C02BC2">
      <w:r w:rsidRPr="00C02BC2">
        <w:t>Una pequeña empresa necesita una aplicación web interna para llevar un registro simple de los productos que maneja en su bodega. La aplicación debe permitir a los empleados autorizados consultar la lista de productos existentes, agregar nuevos productos y visualizar los detalles de cada uno.</w:t>
      </w:r>
    </w:p>
    <w:p w14:paraId="237B39F3" w14:textId="77777777" w:rsidR="00C02BC2" w:rsidRPr="00C02BC2" w:rsidRDefault="00C02BC2" w:rsidP="00C02BC2">
      <w:r w:rsidRPr="00C02BC2">
        <w:t>Requisitos Técnicos:</w:t>
      </w:r>
    </w:p>
    <w:p w14:paraId="496AE5EF" w14:textId="77777777" w:rsidR="00C02BC2" w:rsidRPr="00C02BC2" w:rsidRDefault="00C02BC2" w:rsidP="00C02BC2">
      <w:r w:rsidRPr="00C02BC2">
        <w:t>Se solicita a los estudiantes diseñar e implementar la aplicación web cumpliendo con los siguientes requisitos tecnológicos:</w:t>
      </w:r>
    </w:p>
    <w:p w14:paraId="2503E6AE" w14:textId="77777777" w:rsidR="00C02BC2" w:rsidRPr="00C02BC2" w:rsidRDefault="00C02BC2" w:rsidP="00C02BC2">
      <w:pPr>
        <w:numPr>
          <w:ilvl w:val="0"/>
          <w:numId w:val="1"/>
        </w:numPr>
      </w:pPr>
      <w:r w:rsidRPr="00C02BC2">
        <w:t>Base de Datos (SQL Server):</w:t>
      </w:r>
    </w:p>
    <w:p w14:paraId="21B5676C" w14:textId="77777777" w:rsidR="00C02BC2" w:rsidRPr="00C02BC2" w:rsidRDefault="00C02BC2" w:rsidP="00C02BC2">
      <w:pPr>
        <w:numPr>
          <w:ilvl w:val="1"/>
          <w:numId w:val="1"/>
        </w:numPr>
      </w:pPr>
      <w:r w:rsidRPr="00C02BC2">
        <w:t>Diseñar y crear una base de datos en SQL Server.</w:t>
      </w:r>
    </w:p>
    <w:p w14:paraId="474D5547" w14:textId="77777777" w:rsidR="00C02BC2" w:rsidRPr="00C02BC2" w:rsidRDefault="00C02BC2" w:rsidP="00C02BC2">
      <w:pPr>
        <w:numPr>
          <w:ilvl w:val="1"/>
          <w:numId w:val="1"/>
        </w:numPr>
      </w:pPr>
      <w:r w:rsidRPr="00C02BC2">
        <w:t xml:space="preserve">La base de datos deberá contener al menos una tabla para almacenar la información de los productos (por ejemplo: Productos con columnas como ID (llave primaria), Nombre, </w:t>
      </w:r>
      <w:proofErr w:type="spellStart"/>
      <w:r w:rsidRPr="00C02BC2">
        <w:t>Descripcion</w:t>
      </w:r>
      <w:proofErr w:type="spellEnd"/>
      <w:r w:rsidRPr="00C02BC2">
        <w:t xml:space="preserve">, </w:t>
      </w:r>
      <w:proofErr w:type="spellStart"/>
      <w:r w:rsidRPr="00C02BC2">
        <w:t>CantidadStock</w:t>
      </w:r>
      <w:proofErr w:type="spellEnd"/>
      <w:r w:rsidRPr="00C02BC2">
        <w:t xml:space="preserve">, </w:t>
      </w:r>
      <w:proofErr w:type="spellStart"/>
      <w:r w:rsidRPr="00C02BC2">
        <w:t>PrecioUnitario</w:t>
      </w:r>
      <w:proofErr w:type="spellEnd"/>
      <w:r w:rsidRPr="00C02BC2">
        <w:t xml:space="preserve">, </w:t>
      </w:r>
      <w:proofErr w:type="spellStart"/>
      <w:r w:rsidRPr="00C02BC2">
        <w:t>FechaRegistro</w:t>
      </w:r>
      <w:proofErr w:type="spellEnd"/>
      <w:r w:rsidRPr="00C02BC2">
        <w:t>).</w:t>
      </w:r>
    </w:p>
    <w:p w14:paraId="7CCD63B9" w14:textId="77777777" w:rsidR="00C02BC2" w:rsidRPr="00C02BC2" w:rsidRDefault="00C02BC2" w:rsidP="00C02BC2">
      <w:pPr>
        <w:numPr>
          <w:ilvl w:val="1"/>
          <w:numId w:val="1"/>
        </w:numPr>
      </w:pPr>
      <w:r w:rsidRPr="00C02BC2">
        <w:t>Asegurar la correcta definición de tipos de datos y restricciones (como NOT NULL donde aplique).</w:t>
      </w:r>
    </w:p>
    <w:p w14:paraId="6E77B5BA" w14:textId="77777777" w:rsidR="00C02BC2" w:rsidRPr="00C02BC2" w:rsidRDefault="00C02BC2" w:rsidP="00C02BC2">
      <w:pPr>
        <w:numPr>
          <w:ilvl w:val="0"/>
          <w:numId w:val="1"/>
        </w:numPr>
      </w:pPr>
      <w:proofErr w:type="spellStart"/>
      <w:r w:rsidRPr="00C02BC2">
        <w:t>Backend</w:t>
      </w:r>
      <w:proofErr w:type="spellEnd"/>
      <w:r w:rsidRPr="00C02BC2">
        <w:t xml:space="preserve"> (Node.js):</w:t>
      </w:r>
    </w:p>
    <w:p w14:paraId="018394CA" w14:textId="77777777" w:rsidR="00C02BC2" w:rsidRPr="00C02BC2" w:rsidRDefault="00C02BC2" w:rsidP="00C02BC2">
      <w:pPr>
        <w:numPr>
          <w:ilvl w:val="1"/>
          <w:numId w:val="1"/>
        </w:numPr>
      </w:pPr>
      <w:r w:rsidRPr="00C02BC2">
        <w:t xml:space="preserve">Implementar un servidor web utilizando Node.js y el </w:t>
      </w:r>
      <w:proofErr w:type="spellStart"/>
      <w:r w:rsidRPr="00C02BC2">
        <w:t>framework</w:t>
      </w:r>
      <w:proofErr w:type="spellEnd"/>
      <w:r w:rsidRPr="00C02BC2">
        <w:t xml:space="preserve"> Express (o el módulo http nativo, según se especifique en clase).</w:t>
      </w:r>
    </w:p>
    <w:p w14:paraId="2FEFB25F" w14:textId="77777777" w:rsidR="00C02BC2" w:rsidRPr="00C02BC2" w:rsidRDefault="00C02BC2" w:rsidP="00C02BC2">
      <w:pPr>
        <w:numPr>
          <w:ilvl w:val="1"/>
          <w:numId w:val="1"/>
        </w:numPr>
      </w:pPr>
      <w:r w:rsidRPr="00C02BC2">
        <w:t xml:space="preserve">Establecer la conexión desde el servidor Node.js a la base de datos SQL Server (utilizando librerías como </w:t>
      </w:r>
      <w:proofErr w:type="spellStart"/>
      <w:r w:rsidRPr="00C02BC2">
        <w:t>mssql</w:t>
      </w:r>
      <w:proofErr w:type="spellEnd"/>
      <w:r w:rsidRPr="00C02BC2">
        <w:t xml:space="preserve"> o similar).</w:t>
      </w:r>
    </w:p>
    <w:p w14:paraId="199AA7B4" w14:textId="77777777" w:rsidR="00C02BC2" w:rsidRPr="00C02BC2" w:rsidRDefault="00C02BC2" w:rsidP="00C02BC2">
      <w:pPr>
        <w:numPr>
          <w:ilvl w:val="1"/>
          <w:numId w:val="1"/>
        </w:numPr>
      </w:pPr>
      <w:r w:rsidRPr="00C02BC2">
        <w:t xml:space="preserve">Crear puntos de acceso (API </w:t>
      </w:r>
      <w:proofErr w:type="spellStart"/>
      <w:r w:rsidRPr="00C02BC2">
        <w:t>endpoints</w:t>
      </w:r>
      <w:proofErr w:type="spellEnd"/>
      <w:r w:rsidRPr="00C02BC2">
        <w:t xml:space="preserve">) para manejar las operaciones CRUD (Crear, Leer) sobre los productos: </w:t>
      </w:r>
    </w:p>
    <w:p w14:paraId="5D20646A" w14:textId="77777777" w:rsidR="00C02BC2" w:rsidRPr="00C02BC2" w:rsidRDefault="00C02BC2" w:rsidP="00C02BC2">
      <w:pPr>
        <w:numPr>
          <w:ilvl w:val="2"/>
          <w:numId w:val="1"/>
        </w:numPr>
      </w:pPr>
      <w:r w:rsidRPr="00C02BC2">
        <w:t xml:space="preserve">Un </w:t>
      </w:r>
      <w:proofErr w:type="spellStart"/>
      <w:r w:rsidRPr="00C02BC2">
        <w:t>endpoint</w:t>
      </w:r>
      <w:proofErr w:type="spellEnd"/>
      <w:r w:rsidRPr="00C02BC2">
        <w:t xml:space="preserve"> para obtener la lista completa de productos (GET /api/productos).</w:t>
      </w:r>
    </w:p>
    <w:p w14:paraId="3EB92BA9" w14:textId="77777777" w:rsidR="00C02BC2" w:rsidRPr="00C02BC2" w:rsidRDefault="00C02BC2" w:rsidP="00C02BC2">
      <w:pPr>
        <w:numPr>
          <w:ilvl w:val="2"/>
          <w:numId w:val="1"/>
        </w:numPr>
      </w:pPr>
      <w:r w:rsidRPr="00C02BC2">
        <w:lastRenderedPageBreak/>
        <w:t xml:space="preserve">Un </w:t>
      </w:r>
      <w:proofErr w:type="spellStart"/>
      <w:r w:rsidRPr="00C02BC2">
        <w:t>endpoint</w:t>
      </w:r>
      <w:proofErr w:type="spellEnd"/>
      <w:r w:rsidRPr="00C02BC2">
        <w:t xml:space="preserve"> para obtener los detalles de un producto específico por su ID (GET /api/productos/:id).</w:t>
      </w:r>
    </w:p>
    <w:p w14:paraId="60CCB8D3" w14:textId="77777777" w:rsidR="00C02BC2" w:rsidRPr="00C02BC2" w:rsidRDefault="00C02BC2" w:rsidP="00C02BC2">
      <w:pPr>
        <w:numPr>
          <w:ilvl w:val="2"/>
          <w:numId w:val="1"/>
        </w:numPr>
      </w:pPr>
      <w:r w:rsidRPr="00C02BC2">
        <w:t xml:space="preserve">Un </w:t>
      </w:r>
      <w:proofErr w:type="spellStart"/>
      <w:r w:rsidRPr="00C02BC2">
        <w:t>endpoint</w:t>
      </w:r>
      <w:proofErr w:type="spellEnd"/>
      <w:r w:rsidRPr="00C02BC2">
        <w:t xml:space="preserve"> para agregar un nuevo producto a la base de datos (POST /api/productos), recibiendo los datos necesarios en el cuerpo de la solicitud.</w:t>
      </w:r>
    </w:p>
    <w:p w14:paraId="28DB6CF7" w14:textId="77777777" w:rsidR="00C02BC2" w:rsidRPr="00C02BC2" w:rsidRDefault="00C02BC2" w:rsidP="00C02BC2">
      <w:pPr>
        <w:numPr>
          <w:ilvl w:val="1"/>
          <w:numId w:val="1"/>
        </w:numPr>
      </w:pPr>
      <w:r w:rsidRPr="00C02BC2">
        <w:t xml:space="preserve">Implementar la lógica de negocio necesaria para interactuar con la base de datos en respuesta a las solicitudes recibidas en los </w:t>
      </w:r>
      <w:proofErr w:type="spellStart"/>
      <w:r w:rsidRPr="00C02BC2">
        <w:t>endpoints</w:t>
      </w:r>
      <w:proofErr w:type="spellEnd"/>
      <w:r w:rsidRPr="00C02BC2">
        <w:t>.</w:t>
      </w:r>
    </w:p>
    <w:p w14:paraId="04F0124E" w14:textId="77777777" w:rsidR="00C02BC2" w:rsidRPr="00C02BC2" w:rsidRDefault="00C02BC2" w:rsidP="00C02BC2">
      <w:pPr>
        <w:numPr>
          <w:ilvl w:val="0"/>
          <w:numId w:val="1"/>
        </w:numPr>
      </w:pPr>
      <w:proofErr w:type="spellStart"/>
      <w:r w:rsidRPr="00C02BC2">
        <w:t>Frontend</w:t>
      </w:r>
      <w:proofErr w:type="spellEnd"/>
      <w:r w:rsidRPr="00C02BC2">
        <w:t xml:space="preserve"> (HTML5, CSS3, JavaScript):</w:t>
      </w:r>
    </w:p>
    <w:p w14:paraId="08FAF442" w14:textId="77777777" w:rsidR="00C02BC2" w:rsidRPr="00C02BC2" w:rsidRDefault="00C02BC2" w:rsidP="00C02BC2">
      <w:pPr>
        <w:numPr>
          <w:ilvl w:val="1"/>
          <w:numId w:val="1"/>
        </w:numPr>
      </w:pPr>
      <w:r w:rsidRPr="00C02BC2">
        <w:t xml:space="preserve">Desarrollar la interfaz de usuario utilizando HTML5 semántico para estructurar el contenido. Se deben crear al menos dos vistas principales: </w:t>
      </w:r>
    </w:p>
    <w:p w14:paraId="1E794B1D" w14:textId="77777777" w:rsidR="00C02BC2" w:rsidRPr="00C02BC2" w:rsidRDefault="00C02BC2" w:rsidP="00C02BC2">
      <w:pPr>
        <w:numPr>
          <w:ilvl w:val="2"/>
          <w:numId w:val="1"/>
        </w:numPr>
      </w:pPr>
      <w:r w:rsidRPr="00C02BC2">
        <w:t>Una vista para mostrar la lista de todos los productos (tabla o similar).</w:t>
      </w:r>
    </w:p>
    <w:p w14:paraId="2E4367C9" w14:textId="77777777" w:rsidR="00C02BC2" w:rsidRPr="00C02BC2" w:rsidRDefault="00C02BC2" w:rsidP="00C02BC2">
      <w:pPr>
        <w:numPr>
          <w:ilvl w:val="2"/>
          <w:numId w:val="1"/>
        </w:numPr>
      </w:pPr>
      <w:r w:rsidRPr="00C02BC2">
        <w:t>Una vista o sección para un formulario que permita ingresar los datos de un nuevo producto.</w:t>
      </w:r>
    </w:p>
    <w:p w14:paraId="6AF15219" w14:textId="77777777" w:rsidR="00C02BC2" w:rsidRPr="00C02BC2" w:rsidRDefault="00C02BC2" w:rsidP="00C02BC2">
      <w:pPr>
        <w:numPr>
          <w:ilvl w:val="1"/>
          <w:numId w:val="1"/>
        </w:numPr>
      </w:pPr>
      <w:r w:rsidRPr="00C02BC2">
        <w:t xml:space="preserve">Aplicar estilos CSS3 para dar una presentación visual clara y profesional a la aplicación. Se puede considerar el uso de </w:t>
      </w:r>
      <w:proofErr w:type="spellStart"/>
      <w:r w:rsidRPr="00C02BC2">
        <w:t>Flexbox</w:t>
      </w:r>
      <w:proofErr w:type="spellEnd"/>
      <w:r w:rsidRPr="00C02BC2">
        <w:t xml:space="preserve"> o </w:t>
      </w:r>
      <w:proofErr w:type="spellStart"/>
      <w:r w:rsidRPr="00C02BC2">
        <w:t>Grid</w:t>
      </w:r>
      <w:proofErr w:type="spellEnd"/>
      <w:r w:rsidRPr="00C02BC2">
        <w:t xml:space="preserve"> para el </w:t>
      </w:r>
      <w:proofErr w:type="spellStart"/>
      <w:r w:rsidRPr="00C02BC2">
        <w:t>layout</w:t>
      </w:r>
      <w:proofErr w:type="spellEnd"/>
      <w:r w:rsidRPr="00C02BC2">
        <w:t>.</w:t>
      </w:r>
    </w:p>
    <w:p w14:paraId="46E77F3E" w14:textId="77777777" w:rsidR="00C02BC2" w:rsidRPr="00C02BC2" w:rsidRDefault="00C02BC2" w:rsidP="00C02BC2">
      <w:pPr>
        <w:numPr>
          <w:ilvl w:val="1"/>
          <w:numId w:val="1"/>
        </w:numPr>
      </w:pPr>
      <w:r w:rsidRPr="00C02BC2">
        <w:t xml:space="preserve">Utilizar JavaScript del lado del cliente para: </w:t>
      </w:r>
    </w:p>
    <w:p w14:paraId="3A095899" w14:textId="77777777" w:rsidR="00C02BC2" w:rsidRPr="00C02BC2" w:rsidRDefault="00C02BC2" w:rsidP="00C02BC2">
      <w:pPr>
        <w:numPr>
          <w:ilvl w:val="2"/>
          <w:numId w:val="1"/>
        </w:numPr>
      </w:pPr>
      <w:r w:rsidRPr="00C02BC2">
        <w:t xml:space="preserve">Realizar solicitudes asíncronas (usando </w:t>
      </w:r>
      <w:proofErr w:type="spellStart"/>
      <w:r w:rsidRPr="00C02BC2">
        <w:t>Workspace</w:t>
      </w:r>
      <w:proofErr w:type="spellEnd"/>
      <w:r w:rsidRPr="00C02BC2">
        <w:t xml:space="preserve"> o </w:t>
      </w:r>
      <w:proofErr w:type="spellStart"/>
      <w:r w:rsidRPr="00C02BC2">
        <w:t>XMLHttpRequest</w:t>
      </w:r>
      <w:proofErr w:type="spellEnd"/>
      <w:r w:rsidRPr="00C02BC2">
        <w:t xml:space="preserve">) a los </w:t>
      </w:r>
      <w:proofErr w:type="spellStart"/>
      <w:r w:rsidRPr="00C02BC2">
        <w:t>endpoints</w:t>
      </w:r>
      <w:proofErr w:type="spellEnd"/>
      <w:r w:rsidRPr="00C02BC2">
        <w:t xml:space="preserve"> de la API del </w:t>
      </w:r>
      <w:proofErr w:type="spellStart"/>
      <w:r w:rsidRPr="00C02BC2">
        <w:t>backend</w:t>
      </w:r>
      <w:proofErr w:type="spellEnd"/>
      <w:r w:rsidRPr="00C02BC2">
        <w:t xml:space="preserve"> (Node.js) para obtener la lista de productos y enviarlos datos del nuevo producto.</w:t>
      </w:r>
    </w:p>
    <w:p w14:paraId="1398AEB7" w14:textId="77777777" w:rsidR="00C02BC2" w:rsidRPr="00C02BC2" w:rsidRDefault="00C02BC2" w:rsidP="00C02BC2">
      <w:pPr>
        <w:numPr>
          <w:ilvl w:val="2"/>
          <w:numId w:val="1"/>
        </w:numPr>
      </w:pPr>
      <w:r w:rsidRPr="00C02BC2">
        <w:t>Manipular el DOM para mostrar dinámicamente la lista de productos recibida del servidor.</w:t>
      </w:r>
    </w:p>
    <w:p w14:paraId="637360BE" w14:textId="77777777" w:rsidR="00C02BC2" w:rsidRPr="00C02BC2" w:rsidRDefault="00C02BC2" w:rsidP="00C02BC2">
      <w:pPr>
        <w:numPr>
          <w:ilvl w:val="2"/>
          <w:numId w:val="1"/>
        </w:numPr>
      </w:pPr>
      <w:r w:rsidRPr="00C02BC2">
        <w:t xml:space="preserve">Capturar los datos ingresados en el formulario de nuevo producto y enviarlos al </w:t>
      </w:r>
      <w:proofErr w:type="spellStart"/>
      <w:r w:rsidRPr="00C02BC2">
        <w:t>endpoint</w:t>
      </w:r>
      <w:proofErr w:type="spellEnd"/>
      <w:r w:rsidRPr="00C02BC2">
        <w:t xml:space="preserve"> correspondiente.</w:t>
      </w:r>
    </w:p>
    <w:p w14:paraId="5C53570D" w14:textId="77777777" w:rsidR="00C02BC2" w:rsidRPr="00C02BC2" w:rsidRDefault="00C02BC2" w:rsidP="00C02BC2">
      <w:pPr>
        <w:numPr>
          <w:ilvl w:val="2"/>
          <w:numId w:val="1"/>
        </w:numPr>
      </w:pPr>
      <w:r w:rsidRPr="00C02BC2">
        <w:t>Proporcionar retroalimentación básica al usuario (por ejemplo, mensajes de confirmación o error).</w:t>
      </w:r>
    </w:p>
    <w:p w14:paraId="043F7B7F" w14:textId="77777777" w:rsidR="00C02BC2" w:rsidRPr="00C02BC2" w:rsidRDefault="00C02BC2" w:rsidP="00C02BC2">
      <w:r w:rsidRPr="00C02BC2">
        <w:t>Entregables:</w:t>
      </w:r>
    </w:p>
    <w:p w14:paraId="12716E96" w14:textId="77777777" w:rsidR="00C02BC2" w:rsidRPr="00C02BC2" w:rsidRDefault="00C02BC2" w:rsidP="00C02BC2">
      <w:pPr>
        <w:numPr>
          <w:ilvl w:val="0"/>
          <w:numId w:val="2"/>
        </w:numPr>
      </w:pPr>
      <w:r w:rsidRPr="00C02BC2">
        <w:t xml:space="preserve">Código fuente completo del </w:t>
      </w:r>
      <w:proofErr w:type="spellStart"/>
      <w:r w:rsidRPr="00C02BC2">
        <w:t>backend</w:t>
      </w:r>
      <w:proofErr w:type="spellEnd"/>
      <w:r w:rsidRPr="00C02BC2">
        <w:t xml:space="preserve"> (Node.js).</w:t>
      </w:r>
    </w:p>
    <w:p w14:paraId="24AC33DB" w14:textId="77777777" w:rsidR="00C02BC2" w:rsidRPr="00C02BC2" w:rsidRDefault="00C02BC2" w:rsidP="00C02BC2">
      <w:pPr>
        <w:numPr>
          <w:ilvl w:val="0"/>
          <w:numId w:val="2"/>
        </w:numPr>
      </w:pPr>
      <w:r w:rsidRPr="00C02BC2">
        <w:t xml:space="preserve">Código fuente completo del </w:t>
      </w:r>
      <w:proofErr w:type="spellStart"/>
      <w:r w:rsidRPr="00C02BC2">
        <w:t>frontend</w:t>
      </w:r>
      <w:proofErr w:type="spellEnd"/>
      <w:r w:rsidRPr="00C02BC2">
        <w:t xml:space="preserve"> (archivos HTML, CSS, JS).</w:t>
      </w:r>
    </w:p>
    <w:p w14:paraId="7D4E1758" w14:textId="77777777" w:rsidR="00C02BC2" w:rsidRPr="00C02BC2" w:rsidRDefault="00C02BC2" w:rsidP="00C02BC2">
      <w:pPr>
        <w:numPr>
          <w:ilvl w:val="0"/>
          <w:numId w:val="2"/>
        </w:numPr>
      </w:pPr>
      <w:r w:rsidRPr="00C02BC2">
        <w:t>Script SQL para la creación de la base de datos y la tabla de productos.</w:t>
      </w:r>
    </w:p>
    <w:p w14:paraId="37E2936A" w14:textId="77777777" w:rsidR="00C02BC2" w:rsidRPr="00C02BC2" w:rsidRDefault="00C02BC2" w:rsidP="00C02BC2">
      <w:pPr>
        <w:numPr>
          <w:ilvl w:val="0"/>
          <w:numId w:val="2"/>
        </w:numPr>
      </w:pPr>
      <w:r w:rsidRPr="00C02BC2">
        <w:lastRenderedPageBreak/>
        <w:t>(Opcional) Breve documentación explicando la estructura del proyecto y cómo ejecutarlo.</w:t>
      </w:r>
    </w:p>
    <w:p w14:paraId="0A3E1A82" w14:textId="77777777" w:rsidR="00C02BC2" w:rsidRPr="00C02BC2" w:rsidRDefault="00C02BC2" w:rsidP="00C02BC2">
      <w:r w:rsidRPr="00C02BC2">
        <w:t>Evaluación:</w:t>
      </w:r>
    </w:p>
    <w:p w14:paraId="0B8BAE45" w14:textId="77777777" w:rsidR="00C02BC2" w:rsidRPr="00C02BC2" w:rsidRDefault="00C02BC2" w:rsidP="00C02BC2">
      <w:r w:rsidRPr="00C02BC2">
        <w:t xml:space="preserve">Se evaluará la correcta implementación de la conexión a la base de datos, la funcionalidad de los </w:t>
      </w:r>
      <w:proofErr w:type="spellStart"/>
      <w:r w:rsidRPr="00C02BC2">
        <w:t>endpoints</w:t>
      </w:r>
      <w:proofErr w:type="spellEnd"/>
      <w:r w:rsidRPr="00C02BC2">
        <w:t xml:space="preserve"> del </w:t>
      </w:r>
      <w:proofErr w:type="spellStart"/>
      <w:r w:rsidRPr="00C02BC2">
        <w:t>backend</w:t>
      </w:r>
      <w:proofErr w:type="spellEnd"/>
      <w:r w:rsidRPr="00C02BC2">
        <w:t xml:space="preserve">, la correcta estructuración y estilo del </w:t>
      </w:r>
      <w:proofErr w:type="spellStart"/>
      <w:r w:rsidRPr="00C02BC2">
        <w:t>frontend</w:t>
      </w:r>
      <w:proofErr w:type="spellEnd"/>
      <w:r w:rsidRPr="00C02BC2">
        <w:t>, la interacción dinámica mediante JavaScript, y la integración general de todas las tecnologías requeridas.</w:t>
      </w:r>
    </w:p>
    <w:p w14:paraId="79CEFA00" w14:textId="77777777" w:rsidR="00B50FBD" w:rsidRDefault="00B50FBD"/>
    <w:sectPr w:rsidR="00B50FBD" w:rsidSect="0008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73C83"/>
    <w:multiLevelType w:val="multilevel"/>
    <w:tmpl w:val="593A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443D8"/>
    <w:multiLevelType w:val="multilevel"/>
    <w:tmpl w:val="E452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092410">
    <w:abstractNumId w:val="1"/>
  </w:num>
  <w:num w:numId="2" w16cid:durableId="61355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C2"/>
    <w:rsid w:val="000844BA"/>
    <w:rsid w:val="002C67FC"/>
    <w:rsid w:val="004B08E6"/>
    <w:rsid w:val="0059015E"/>
    <w:rsid w:val="00841FDF"/>
    <w:rsid w:val="00894937"/>
    <w:rsid w:val="00AA2095"/>
    <w:rsid w:val="00B50FBD"/>
    <w:rsid w:val="00C02BC2"/>
    <w:rsid w:val="00DB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6083"/>
  <w15:chartTrackingRefBased/>
  <w15:docId w15:val="{E673DECB-9BBD-449D-AF8D-0CDA3A94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2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2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2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2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2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2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2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2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2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2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2B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2B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2B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2B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2B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2B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2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2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2B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2B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2B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2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2B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2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2983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ERROL ANDREY SANTAMARIA HERRERA</dc:creator>
  <cp:keywords/>
  <dc:description/>
  <cp:lastModifiedBy>ERROL ANDREY SANTAMARIA HERRERA</cp:lastModifiedBy>
  <cp:revision>1</cp:revision>
  <dcterms:created xsi:type="dcterms:W3CDTF">2025-04-18T17:33:00Z</dcterms:created>
  <dcterms:modified xsi:type="dcterms:W3CDTF">2025-04-18T17:34:00Z</dcterms:modified>
</cp:coreProperties>
</file>