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F0E96" w14:textId="5B34BA2C" w:rsidR="00E46B9F" w:rsidRPr="00416858" w:rsidRDefault="00B71B28" w:rsidP="0018410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ЗВІТ</w:t>
      </w:r>
    </w:p>
    <w:p w14:paraId="5C0F0723" w14:textId="77777777" w:rsidR="00B71B28" w:rsidRPr="00416858" w:rsidRDefault="00B71B28" w:rsidP="0018410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аспіранта кафедри інформаційної безпеки та комп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’</w:t>
      </w:r>
      <w:r>
        <w:rPr>
          <w:rFonts w:ascii="Times New Roman" w:hAnsi="Times New Roman" w:cs="Times New Roman"/>
          <w:b/>
          <w:bCs/>
          <w:sz w:val="28"/>
          <w:szCs w:val="28"/>
        </w:rPr>
        <w:t>ютерної інженерії</w:t>
      </w:r>
    </w:p>
    <w:p w14:paraId="254EED5F" w14:textId="77777777" w:rsidR="00B71B28" w:rsidRPr="00416858" w:rsidRDefault="00B71B28" w:rsidP="0018410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факультету інформаційних технологій та систем</w:t>
      </w:r>
    </w:p>
    <w:p w14:paraId="3B8BC61A" w14:textId="152A847D" w:rsidR="00B71B28" w:rsidRPr="0018410A" w:rsidRDefault="0018410A" w:rsidP="0018410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Білозора Дмитра Олександровича</w:t>
      </w:r>
    </w:p>
    <w:p w14:paraId="21022AC4" w14:textId="6B748A8C" w:rsidR="0018410A" w:rsidRDefault="0018410A" w:rsidP="0018410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2025/2026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навчальний рік</w:t>
      </w:r>
    </w:p>
    <w:p w14:paraId="0C381EDD" w14:textId="77777777" w:rsidR="0018410A" w:rsidRDefault="0018410A" w:rsidP="001841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9362537" w14:textId="186F9872" w:rsidR="0018410A" w:rsidRDefault="0018410A" w:rsidP="001841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Ступінь </w:t>
      </w: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r>
        <w:rPr>
          <w:rFonts w:ascii="Times New Roman" w:hAnsi="Times New Roman" w:cs="Times New Roman"/>
          <w:sz w:val="28"/>
          <w:szCs w:val="28"/>
          <w:u w:val="single"/>
        </w:rPr>
        <w:t>доктор філософії</w:t>
      </w:r>
      <w:r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14:paraId="789F759A" w14:textId="4B573F7D" w:rsidR="0018410A" w:rsidRDefault="0018410A" w:rsidP="001841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Освітньо-наукова програма </w:t>
      </w: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r>
        <w:rPr>
          <w:rFonts w:ascii="Times New Roman" w:hAnsi="Times New Roman" w:cs="Times New Roman"/>
          <w:sz w:val="28"/>
          <w:szCs w:val="28"/>
          <w:u w:val="single"/>
        </w:rPr>
        <w:t>Кібербезпека</w:t>
      </w:r>
      <w:r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14:paraId="0903BBC9" w14:textId="171F91AF" w:rsidR="008552BA" w:rsidRDefault="0018410A" w:rsidP="001841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Спеціальність 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125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Кібербезпека та захист інформації</w:t>
      </w:r>
    </w:p>
    <w:p w14:paraId="6789901D" w14:textId="6338FD58" w:rsidR="008552BA" w:rsidRPr="008552BA" w:rsidRDefault="008552BA" w:rsidP="001841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Курс навчання 1</w:t>
      </w:r>
    </w:p>
    <w:p w14:paraId="178626A5" w14:textId="77777777" w:rsidR="0018410A" w:rsidRDefault="0018410A" w:rsidP="001841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0F3D06B" w14:textId="770937A3" w:rsidR="0018410A" w:rsidRPr="0018410A" w:rsidRDefault="0018410A" w:rsidP="0018410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 2025-2026 навчальний рік виконана освітня складова підготовки доктора філософії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521AC06" w14:textId="77777777" w:rsidR="0018410A" w:rsidRDefault="0018410A" w:rsidP="001841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4224E4A" w14:textId="5A1A44D0" w:rsidR="0018410A" w:rsidRPr="000876F3" w:rsidRDefault="0018410A" w:rsidP="000876F3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Складено іспити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70E1AF9" w14:textId="73184201" w:rsidR="00B71B28" w:rsidRPr="0018410A" w:rsidRDefault="0018410A" w:rsidP="0018410A">
      <w:pPr>
        <w:pStyle w:val="ListParagraph"/>
        <w:numPr>
          <w:ilvl w:val="0"/>
          <w:numId w:val="5"/>
        </w:numPr>
        <w:spacing w:after="0"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Філософія науки та методологія наукових досліджень – </w:t>
      </w: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r>
        <w:rPr>
          <w:rFonts w:ascii="Times New Roman" w:hAnsi="Times New Roman" w:cs="Times New Roman"/>
          <w:sz w:val="28"/>
          <w:szCs w:val="28"/>
        </w:rPr>
        <w:t>відмінно</w:t>
      </w:r>
      <w:r>
        <w:rPr>
          <w:rFonts w:ascii="Times New Roman" w:hAnsi="Times New Roman" w:cs="Times New Roman"/>
          <w:sz w:val="28"/>
          <w:szCs w:val="28"/>
          <w:lang w:val="en-US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(грудень 2025);</w:t>
      </w:r>
    </w:p>
    <w:p w14:paraId="21395E2E" w14:textId="61DD8EFA" w:rsidR="00B71B28" w:rsidRPr="0018410A" w:rsidRDefault="00A33AE9" w:rsidP="0018410A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Англійська мова для наукових досліджень – </w:t>
      </w: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r>
        <w:rPr>
          <w:rFonts w:ascii="Times New Roman" w:hAnsi="Times New Roman" w:cs="Times New Roman"/>
          <w:sz w:val="28"/>
          <w:szCs w:val="28"/>
        </w:rPr>
        <w:t>відмінно</w:t>
      </w:r>
      <w:r>
        <w:rPr>
          <w:rFonts w:ascii="Times New Roman" w:hAnsi="Times New Roman" w:cs="Times New Roman"/>
          <w:sz w:val="28"/>
          <w:szCs w:val="28"/>
          <w:lang w:val="en-US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(грудень 2025);</w:t>
      </w:r>
    </w:p>
    <w:p w14:paraId="45C367CC" w14:textId="1A587C0A" w:rsidR="00B71B28" w:rsidRPr="0018410A" w:rsidRDefault="00A33AE9" w:rsidP="0018410A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Сучасні інструменти і технології пошуку, обробки та аналізу наукової інформації – </w:t>
      </w: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r>
        <w:rPr>
          <w:rFonts w:ascii="Times New Roman" w:hAnsi="Times New Roman" w:cs="Times New Roman"/>
          <w:sz w:val="28"/>
          <w:szCs w:val="28"/>
        </w:rPr>
        <w:t>відмінно</w:t>
      </w:r>
      <w:r>
        <w:rPr>
          <w:rFonts w:ascii="Times New Roman" w:hAnsi="Times New Roman" w:cs="Times New Roman"/>
          <w:sz w:val="28"/>
          <w:szCs w:val="28"/>
          <w:lang w:val="en-US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(грудень 2025);</w:t>
      </w:r>
    </w:p>
    <w:p w14:paraId="2AD2C239" w14:textId="48D33930" w:rsidR="000876F3" w:rsidRPr="000876F3" w:rsidRDefault="00A33AE9" w:rsidP="000876F3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Природно-надійні системи кібербезпеки – </w:t>
      </w: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r>
        <w:rPr>
          <w:rFonts w:ascii="Times New Roman" w:hAnsi="Times New Roman" w:cs="Times New Roman"/>
          <w:sz w:val="28"/>
          <w:szCs w:val="28"/>
        </w:rPr>
        <w:t>відмінно</w:t>
      </w:r>
      <w:r>
        <w:rPr>
          <w:rFonts w:ascii="Times New Roman" w:hAnsi="Times New Roman" w:cs="Times New Roman"/>
          <w:sz w:val="28"/>
          <w:szCs w:val="28"/>
          <w:lang w:val="en-US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(грудень 2025);</w:t>
      </w:r>
    </w:p>
    <w:p w:rsidR="00B71B28" w:rsidRPr="0018410A" w:rsidRDefault="0018410A" w:rsidP="0018410A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Управління науковими проєктами – “відмінно” (червень 2026);</w:t>
      </w:r>
    </w:p>
    <w:p w:rsidR="00B71B28" w:rsidRPr="0018410A" w:rsidRDefault="0018410A" w:rsidP="0018410A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Криптографічне кодування – “відмінно” (червень 2026);</w:t>
      </w:r>
    </w:p>
    <w:p w:rsidR="00B71B28" w:rsidRPr="0018410A" w:rsidRDefault="0018410A" w:rsidP="0018410A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Методологія педагогічної діяльності – “відмінно” (червень 2026);</w:t>
      </w:r>
    </w:p>
    <w:p w:rsidR="00B71B28" w:rsidRPr="0018410A" w:rsidRDefault="0018410A" w:rsidP="0018410A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Постквантова комп’ютерна криптографія – “відмінно” (червень 2026);</w:t>
      </w:r>
    </w:p>
    <w:p w:rsidR="00B71B28" w:rsidRPr="0018410A" w:rsidRDefault="0018410A" w:rsidP="0018410A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Теорія і практика побудови псевдовипадкових послідовностей – “відмінно” (червень 2026);</w:t>
      </w:r>
    </w:p>
    <w:p w14:paraId="6E38AAF4" w14:textId="5CBF1D45" w:rsidR="00591C21" w:rsidRPr="00416858" w:rsidRDefault="00A33AE9" w:rsidP="000876F3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Одержано заліки з вибіркових дисциплін:</w:t>
      </w:r>
    </w:p>
    <w:p w14:paraId="728FE809" w14:textId="6CEB9346" w:rsidR="00591C21" w:rsidRPr="00416858" w:rsidRDefault="00A33AE9" w:rsidP="00A33AE9">
      <w:pPr>
        <w:pStyle w:val="ListParagraph"/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Мультиагентні системи;</w:t>
      </w:r>
    </w:p>
    <w:p w14:paraId="3F4A6CBB" w14:textId="2FA6F6A7" w:rsidR="000876F3" w:rsidRPr="000876F3" w:rsidRDefault="00455777" w:rsidP="000876F3">
      <w:pPr>
        <w:pStyle w:val="ListParagraph"/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Грантові можливості розвитку відновлювальних джерел енергії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591C21" w:rsidRPr="00416858" w:rsidRDefault="00A33AE9" w:rsidP="00A33AE9">
      <w:pPr>
        <w:pStyle w:val="ListParagraph"/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Онтологічний інжиніринг;</w:t>
      </w:r>
    </w:p>
    <w:p w:rsidR="00591C21" w:rsidRPr="00416858" w:rsidRDefault="00A33AE9" w:rsidP="00A33AE9">
      <w:pPr>
        <w:pStyle w:val="ListParagraph"/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Експертні технології прийняття рішень;</w:t>
      </w:r>
    </w:p>
    <w:p w14:paraId="55BA888E" w14:textId="07F74CD3" w:rsidR="000876F3" w:rsidRPr="000876F3" w:rsidRDefault="00A33AE9" w:rsidP="000876F3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Затверджено Вченою радою ФІТІС тему дисертації </w:t>
      </w: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r>
        <w:rPr>
          <w:rFonts w:ascii="Times New Roman" w:hAnsi="Times New Roman" w:cs="Times New Roman"/>
          <w:sz w:val="28"/>
          <w:szCs w:val="28"/>
        </w:rPr>
        <w:t>Моделі та методи криптографічних протоколів у скінченних полях квадратних матриць третього порядку</w:t>
      </w:r>
      <w:r>
        <w:rPr>
          <w:rFonts w:ascii="Times New Roman" w:hAnsi="Times New Roman" w:cs="Times New Roman"/>
          <w:sz w:val="28"/>
          <w:szCs w:val="28"/>
          <w:lang w:val="en-US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та індивідуальний план;</w:t>
      </w:r>
    </w:p>
    <w:p w14:paraId="1977C12E" w14:textId="56E97857" w:rsidR="00416858" w:rsidRPr="00771AD9" w:rsidRDefault="00A33AE9" w:rsidP="000876F3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Виконано первинний пошук та аналіз існуючих літературних джерел, необхідних для написання дисертаційної роботи;</w:t>
      </w:r>
    </w:p>
    <w:p w:rsidR="00416858" w:rsidRPr="00771AD9" w:rsidRDefault="00A33AE9" w:rsidP="000876F3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Виконано пошук наукової інформації за темою дисертаційної роботи “Моделі та методи криптографічних протоколів у скінченних полях квадратних матриць третього порядку”;</w:t>
      </w:r>
    </w:p>
    <w:p w14:paraId="7A7880C9" w14:textId="364F9AB5" w:rsidR="00771AD9" w:rsidRPr="00294504" w:rsidRDefault="00A33AE9" w:rsidP="000876F3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Пройдено курс </w:t>
      </w: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r>
        <w:rPr>
          <w:rFonts w:ascii="Times New Roman" w:hAnsi="Times New Roman" w:cs="Times New Roman"/>
          <w:sz w:val="28"/>
          <w:szCs w:val="28"/>
        </w:rPr>
        <w:t>Грантові можливості розвитку відновлювальних джерел енергії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r>
        <w:rPr>
          <w:rFonts w:ascii="Times New Roman" w:hAnsi="Times New Roman" w:cs="Times New Roman"/>
          <w:sz w:val="28"/>
          <w:szCs w:val="28"/>
        </w:rPr>
        <w:t xml:space="preserve">(оцінка </w:t>
      </w: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r>
        <w:rPr>
          <w:rFonts w:ascii="Times New Roman" w:hAnsi="Times New Roman" w:cs="Times New Roman"/>
          <w:sz w:val="28"/>
          <w:szCs w:val="28"/>
        </w:rPr>
        <w:t>відмінно</w:t>
      </w:r>
      <w:r>
        <w:rPr>
          <w:rFonts w:ascii="Times New Roman" w:hAnsi="Times New Roman" w:cs="Times New Roman"/>
          <w:sz w:val="28"/>
          <w:szCs w:val="28"/>
          <w:lang w:val="en-US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) в рамках міжнародного проекту </w:t>
      </w:r>
      <w:r>
        <w:rPr>
          <w:rFonts w:ascii="Times New Roman" w:hAnsi="Times New Roman" w:cs="Times New Roman"/>
          <w:sz w:val="28"/>
          <w:szCs w:val="28"/>
          <w:lang w:val="en-US"/>
        </w:rPr>
        <w:t>DAAD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7574EE3" w14:textId="388E5C28" w:rsidR="00294504" w:rsidRPr="00A33AE9" w:rsidRDefault="00A33AE9" w:rsidP="000876F3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Пройдено курс </w:t>
      </w: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r>
        <w:rPr>
          <w:rFonts w:ascii="Times New Roman" w:hAnsi="Times New Roman" w:cs="Times New Roman"/>
          <w:sz w:val="28"/>
          <w:szCs w:val="28"/>
        </w:rPr>
        <w:t>Управління малими проектами у сфері відновлювальних джерел енергії</w:t>
      </w:r>
      <w:r>
        <w:rPr>
          <w:rFonts w:ascii="Times New Roman" w:hAnsi="Times New Roman" w:cs="Times New Roman"/>
          <w:sz w:val="28"/>
          <w:szCs w:val="28"/>
          <w:lang w:val="en-US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(оцінка </w:t>
      </w: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r>
        <w:rPr>
          <w:rFonts w:ascii="Times New Roman" w:hAnsi="Times New Roman" w:cs="Times New Roman"/>
          <w:sz w:val="28"/>
          <w:szCs w:val="28"/>
        </w:rPr>
        <w:t>відмінно</w:t>
      </w:r>
      <w:r>
        <w:rPr>
          <w:rFonts w:ascii="Times New Roman" w:hAnsi="Times New Roman" w:cs="Times New Roman"/>
          <w:sz w:val="28"/>
          <w:szCs w:val="28"/>
          <w:lang w:val="en-US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) в рамках міжнародного проекту </w:t>
      </w:r>
      <w:r>
        <w:rPr>
          <w:rFonts w:ascii="Times New Roman" w:hAnsi="Times New Roman" w:cs="Times New Roman"/>
          <w:sz w:val="28"/>
          <w:szCs w:val="28"/>
          <w:lang w:val="en-US"/>
        </w:rPr>
        <w:t>DAAD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100F166" w14:textId="3A1C6045" w:rsidR="00A33AE9" w:rsidRPr="00294504" w:rsidRDefault="00A33AE9" w:rsidP="000876F3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Пройдено курс </w:t>
      </w: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Академія ШІ для освітян від Google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r>
        <w:rPr>
          <w:rFonts w:ascii="Times New Roman" w:hAnsi="Times New Roman" w:cs="Times New Roman"/>
          <w:sz w:val="28"/>
          <w:szCs w:val="28"/>
          <w:lang w:val="ru-RU"/>
        </w:rPr>
        <w:t>в рамках сп</w:t>
      </w:r>
      <w:r>
        <w:rPr>
          <w:rFonts w:ascii="Times New Roman" w:hAnsi="Times New Roman" w:cs="Times New Roman"/>
          <w:sz w:val="28"/>
          <w:szCs w:val="28"/>
        </w:rPr>
        <w:t xml:space="preserve">івпраці Міністерства освіти і науки України та </w:t>
      </w:r>
      <w:r>
        <w:rPr>
          <w:rFonts w:ascii="Times New Roman" w:hAnsi="Times New Roman" w:cs="Times New Roman"/>
          <w:sz w:val="28"/>
          <w:szCs w:val="28"/>
          <w:lang w:val="en-US"/>
        </w:rPr>
        <w:t>Beetroot Academy</w:t>
      </w:r>
    </w:p>
    <w:p w:rsidR="00A33AE9" w:rsidRPr="00294504" w:rsidRDefault="00A33AE9" w:rsidP="000876F3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Пройдено курс “Етичний хакінг” та отримано сертифікат.</w:t>
      </w:r>
    </w:p>
    <w:p w14:paraId="40618646" w14:textId="77777777" w:rsidR="00FC34AE" w:rsidRDefault="00FC34AE" w:rsidP="0018410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9D16DFE" w14:textId="3B30C6B8" w:rsidR="00610240" w:rsidRDefault="00610240" w:rsidP="00FC34AE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Виконана робота за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2025/2026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навчальний рік повністю узгоджена з індивідуальним планом роботи аспіранта.</w:t>
      </w:r>
    </w:p>
    <w:p w14:paraId="1F460260" w14:textId="77777777" w:rsidR="00FF21D7" w:rsidRDefault="00FF21D7" w:rsidP="00FC34A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26"/>
        <w:gridCol w:w="5027"/>
      </w:tblGrid>
      <w:tr w:rsidR="00FC34AE" w14:paraId="3E3866F7" w14:textId="77777777" w:rsidTr="00FC34AE">
        <w:tc>
          <w:tcPr>
            <w:tcW w:w="5026" w:type="dxa"/>
          </w:tcPr>
          <w:p w14:paraId="11BF5AB5" w14:textId="5929A82E" w:rsidR="00FC34AE" w:rsidRPr="00FC34AE" w:rsidRDefault="00FC34AE" w:rsidP="00FC34A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Аспірант</w:t>
            </w:r>
          </w:p>
        </w:tc>
        <w:tc>
          <w:tcPr>
            <w:tcW w:w="5027" w:type="dxa"/>
          </w:tcPr>
          <w:p w14:paraId="75079051" w14:textId="3F3EC42F" w:rsidR="00FC34AE" w:rsidRPr="00FC34AE" w:rsidRDefault="00FC34AE" w:rsidP="00FC34A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Дмитро БІЛОЗОР</w:t>
            </w:r>
          </w:p>
        </w:tc>
      </w:tr>
      <w:tr w:rsidR="00FC34AE" w14:paraId="53EF537A" w14:textId="77777777" w:rsidTr="00FC34AE">
        <w:tc>
          <w:tcPr>
            <w:tcW w:w="5026" w:type="dxa"/>
          </w:tcPr>
          <w:p w14:paraId="14D2EF05" w14:textId="32986C8E" w:rsidR="00FC34AE" w:rsidRPr="00FC34AE" w:rsidRDefault="00FC34AE" w:rsidP="00FC34A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Науковий керівник</w:t>
            </w:r>
          </w:p>
        </w:tc>
        <w:tc>
          <w:tcPr>
            <w:tcW w:w="5027" w:type="dxa"/>
          </w:tcPr>
          <w:p w14:paraId="7B284BC2" w14:textId="3CA34C4C" w:rsidR="00FC34AE" w:rsidRPr="00FC34AE" w:rsidRDefault="00FC34AE" w:rsidP="00FC34A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д.т.н., проф. Еміль ФАУРЕ</w:t>
            </w:r>
          </w:p>
        </w:tc>
      </w:tr>
    </w:tbl>
    <w:p w14:paraId="4F7E1106" w14:textId="77777777" w:rsidR="00B71B28" w:rsidRPr="00610240" w:rsidRDefault="00B71B28" w:rsidP="0018410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B71B28" w:rsidRPr="00610240" w:rsidSect="00FF21D7">
      <w:pgSz w:w="11906" w:h="16838"/>
      <w:pgMar w:top="709" w:right="850" w:bottom="85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85E43"/>
    <w:multiLevelType w:val="hybridMultilevel"/>
    <w:tmpl w:val="79E81B64"/>
    <w:lvl w:ilvl="0" w:tplc="0422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2E3C6859"/>
    <w:multiLevelType w:val="hybridMultilevel"/>
    <w:tmpl w:val="D5D26FBC"/>
    <w:lvl w:ilvl="0" w:tplc="0422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E761408"/>
    <w:multiLevelType w:val="hybridMultilevel"/>
    <w:tmpl w:val="6F381542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FBC72AD"/>
    <w:multiLevelType w:val="hybridMultilevel"/>
    <w:tmpl w:val="391EC5A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72A5C3F"/>
    <w:multiLevelType w:val="hybridMultilevel"/>
    <w:tmpl w:val="696CB842"/>
    <w:lvl w:ilvl="0" w:tplc="FFFFFFFF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5" w15:restartNumberingAfterBreak="0">
    <w:nsid w:val="4F0D5AD4"/>
    <w:multiLevelType w:val="hybridMultilevel"/>
    <w:tmpl w:val="7CB80EF8"/>
    <w:lvl w:ilvl="0" w:tplc="042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7C18D6"/>
    <w:multiLevelType w:val="hybridMultilevel"/>
    <w:tmpl w:val="DA1C037C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1606A51"/>
    <w:multiLevelType w:val="hybridMultilevel"/>
    <w:tmpl w:val="6A4EA66A"/>
    <w:lvl w:ilvl="0" w:tplc="042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C677E0C"/>
    <w:multiLevelType w:val="hybridMultilevel"/>
    <w:tmpl w:val="C5A870A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CF7524E"/>
    <w:multiLevelType w:val="hybridMultilevel"/>
    <w:tmpl w:val="4990A264"/>
    <w:lvl w:ilvl="0" w:tplc="FFFFFFFF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EBA5660">
      <w:start w:val="1"/>
      <w:numFmt w:val="bullet"/>
      <w:lvlText w:val="­"/>
      <w:lvlJc w:val="left"/>
      <w:pPr>
        <w:ind w:left="177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num w:numId="1" w16cid:durableId="480924673">
    <w:abstractNumId w:val="0"/>
  </w:num>
  <w:num w:numId="2" w16cid:durableId="795106587">
    <w:abstractNumId w:val="9"/>
  </w:num>
  <w:num w:numId="3" w16cid:durableId="1765759601">
    <w:abstractNumId w:val="7"/>
  </w:num>
  <w:num w:numId="4" w16cid:durableId="1315328627">
    <w:abstractNumId w:val="5"/>
  </w:num>
  <w:num w:numId="5" w16cid:durableId="1608349976">
    <w:abstractNumId w:val="1"/>
  </w:num>
  <w:num w:numId="6" w16cid:durableId="780150420">
    <w:abstractNumId w:val="4"/>
  </w:num>
  <w:num w:numId="7" w16cid:durableId="82193848">
    <w:abstractNumId w:val="3"/>
  </w:num>
  <w:num w:numId="8" w16cid:durableId="1418285210">
    <w:abstractNumId w:val="8"/>
  </w:num>
  <w:num w:numId="9" w16cid:durableId="2102798600">
    <w:abstractNumId w:val="6"/>
  </w:num>
  <w:num w:numId="10" w16cid:durableId="16876302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B28"/>
    <w:rsid w:val="00065204"/>
    <w:rsid w:val="000876F3"/>
    <w:rsid w:val="000A09F0"/>
    <w:rsid w:val="0017719A"/>
    <w:rsid w:val="0018410A"/>
    <w:rsid w:val="002062A5"/>
    <w:rsid w:val="00292C3E"/>
    <w:rsid w:val="00294504"/>
    <w:rsid w:val="002A29EE"/>
    <w:rsid w:val="00346453"/>
    <w:rsid w:val="003A0104"/>
    <w:rsid w:val="003F7778"/>
    <w:rsid w:val="004117AD"/>
    <w:rsid w:val="00416858"/>
    <w:rsid w:val="00455777"/>
    <w:rsid w:val="004D679D"/>
    <w:rsid w:val="0058127A"/>
    <w:rsid w:val="00591C21"/>
    <w:rsid w:val="005D55C9"/>
    <w:rsid w:val="00610240"/>
    <w:rsid w:val="00656F52"/>
    <w:rsid w:val="007456BD"/>
    <w:rsid w:val="00771AD9"/>
    <w:rsid w:val="008552BA"/>
    <w:rsid w:val="00866455"/>
    <w:rsid w:val="008A1AB4"/>
    <w:rsid w:val="008F3525"/>
    <w:rsid w:val="00A33AE9"/>
    <w:rsid w:val="00A6388E"/>
    <w:rsid w:val="00A6479D"/>
    <w:rsid w:val="00AF6AC3"/>
    <w:rsid w:val="00B431BE"/>
    <w:rsid w:val="00B71B28"/>
    <w:rsid w:val="00C04A9B"/>
    <w:rsid w:val="00C15089"/>
    <w:rsid w:val="00D9375A"/>
    <w:rsid w:val="00DB18DD"/>
    <w:rsid w:val="00DC231C"/>
    <w:rsid w:val="00DC2C8C"/>
    <w:rsid w:val="00DE0214"/>
    <w:rsid w:val="00E45A0C"/>
    <w:rsid w:val="00E46B9F"/>
    <w:rsid w:val="00E77441"/>
    <w:rsid w:val="00E81B19"/>
    <w:rsid w:val="00E9360A"/>
    <w:rsid w:val="00EA6EF4"/>
    <w:rsid w:val="00F43602"/>
    <w:rsid w:val="00F941B3"/>
    <w:rsid w:val="00FC34AE"/>
    <w:rsid w:val="00FF2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7E3CA5"/>
  <w15:chartTrackingRefBased/>
  <w15:docId w15:val="{D8EE48E5-DBBA-4F9A-82AF-C314DE13B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B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B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B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B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B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B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B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B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B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B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B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B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B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B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B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B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B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B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B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B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B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B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B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B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B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B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B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B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B2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102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264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Dmytro Bilozor</dc:creator>
  <cp:keywords/>
  <dc:description/>
  <cp:lastModifiedBy>Білозор Дмитро</cp:lastModifiedBy>
  <cp:revision>18</cp:revision>
  <cp:lastPrinted>2026-01-08T15:39:00Z</cp:lastPrinted>
  <dcterms:created xsi:type="dcterms:W3CDTF">2026-01-07T18:00:00Z</dcterms:created>
  <dcterms:modified xsi:type="dcterms:W3CDTF">2026-01-19T08:23:00Z</dcterms:modified>
  <cp:category/>
</cp:coreProperties>
</file>