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AB3" w:rsidRPr="00804B81" w:rsidRDefault="00E12AB3" w:rsidP="00E12AB3">
      <w:pPr>
        <w:spacing w:after="0"/>
        <w:rPr>
          <w:rFonts w:ascii="Times New Roman" w:eastAsia="Arial Unicode MS" w:hAnsi="Times New Roman"/>
          <w:sz w:val="24"/>
          <w:szCs w:val="24"/>
        </w:rPr>
      </w:pPr>
      <w:proofErr w:type="spellStart"/>
      <w:r w:rsidRPr="00804B81">
        <w:rPr>
          <w:rFonts w:ascii="Times New Roman" w:eastAsia="Arial Unicode MS" w:hAnsi="Times New Roman"/>
          <w:sz w:val="24"/>
          <w:szCs w:val="24"/>
        </w:rPr>
        <w:t>Chuong</w:t>
      </w:r>
      <w:proofErr w:type="spellEnd"/>
      <w:r w:rsidRPr="00804B81">
        <w:rPr>
          <w:rFonts w:ascii="Times New Roman" w:eastAsia="Arial Unicode MS" w:hAnsi="Times New Roman"/>
          <w:sz w:val="24"/>
          <w:szCs w:val="24"/>
        </w:rPr>
        <w:t xml:space="preserve"> Vu</w:t>
      </w:r>
    </w:p>
    <w:p w:rsidR="00E12AB3" w:rsidRPr="00804B81" w:rsidRDefault="00E12AB3" w:rsidP="00E12AB3">
      <w:pPr>
        <w:spacing w:after="0"/>
        <w:rPr>
          <w:rFonts w:ascii="Times New Roman" w:eastAsia="Arial Unicode MS" w:hAnsi="Times New Roman"/>
          <w:sz w:val="24"/>
          <w:szCs w:val="24"/>
        </w:rPr>
      </w:pPr>
      <w:r w:rsidRPr="00804B81">
        <w:rPr>
          <w:rFonts w:ascii="Times New Roman" w:eastAsia="Arial Unicode MS" w:hAnsi="Times New Roman"/>
          <w:sz w:val="24"/>
          <w:szCs w:val="24"/>
        </w:rPr>
        <w:t>COMP</w:t>
      </w:r>
      <w:r>
        <w:rPr>
          <w:rFonts w:ascii="Times New Roman" w:eastAsia="Arial Unicode MS" w:hAnsi="Times New Roman"/>
          <w:sz w:val="24"/>
          <w:szCs w:val="24"/>
        </w:rPr>
        <w:t xml:space="preserve"> </w:t>
      </w:r>
      <w:r w:rsidRPr="00804B81">
        <w:rPr>
          <w:rFonts w:ascii="Times New Roman" w:eastAsia="Arial Unicode MS" w:hAnsi="Times New Roman"/>
          <w:sz w:val="24"/>
          <w:szCs w:val="24"/>
        </w:rPr>
        <w:t>5800</w:t>
      </w:r>
    </w:p>
    <w:p w:rsidR="00E12AB3" w:rsidRPr="00804B81" w:rsidRDefault="00E12AB3" w:rsidP="00E12AB3">
      <w:pPr>
        <w:spacing w:after="0"/>
        <w:rPr>
          <w:rFonts w:ascii="Times New Roman" w:eastAsia="Arial Unicode MS" w:hAnsi="Times New Roman"/>
          <w:sz w:val="24"/>
          <w:szCs w:val="24"/>
        </w:rPr>
      </w:pPr>
      <w:r>
        <w:rPr>
          <w:rFonts w:ascii="Times New Roman" w:eastAsia="Arial Unicode MS" w:hAnsi="Times New Roman"/>
          <w:sz w:val="24"/>
          <w:szCs w:val="24"/>
        </w:rPr>
        <w:t>Final Take Home</w:t>
      </w:r>
    </w:p>
    <w:p w:rsidR="00E12AB3" w:rsidRPr="00804B81" w:rsidRDefault="00E12AB3" w:rsidP="00E12AB3">
      <w:pPr>
        <w:spacing w:after="0"/>
        <w:rPr>
          <w:rFonts w:ascii="Times New Roman" w:eastAsia="Arial Unicode MS" w:hAnsi="Times New Roman"/>
          <w:sz w:val="24"/>
          <w:szCs w:val="24"/>
        </w:rPr>
      </w:pPr>
      <w:r w:rsidRPr="00804B81">
        <w:rPr>
          <w:rFonts w:ascii="Times New Roman" w:eastAsia="Arial Unicode MS" w:hAnsi="Times New Roman"/>
          <w:sz w:val="24"/>
          <w:szCs w:val="24"/>
        </w:rPr>
        <w:t xml:space="preserve">Prof. </w:t>
      </w:r>
      <w:proofErr w:type="spellStart"/>
      <w:r w:rsidRPr="00804B81">
        <w:rPr>
          <w:rFonts w:ascii="Times New Roman" w:eastAsia="Arial Unicode MS" w:hAnsi="Times New Roman"/>
          <w:sz w:val="24"/>
          <w:szCs w:val="24"/>
        </w:rPr>
        <w:t>Byung</w:t>
      </w:r>
      <w:proofErr w:type="spellEnd"/>
      <w:r w:rsidRPr="00804B81">
        <w:rPr>
          <w:rFonts w:ascii="Times New Roman" w:eastAsia="Arial Unicode MS" w:hAnsi="Times New Roman"/>
          <w:sz w:val="24"/>
          <w:szCs w:val="24"/>
        </w:rPr>
        <w:t xml:space="preserve"> Kim</w:t>
      </w:r>
    </w:p>
    <w:p w:rsidR="00E12AB3" w:rsidRDefault="00E12AB3">
      <w:pPr>
        <w:rPr>
          <w:sz w:val="28"/>
          <w:szCs w:val="28"/>
        </w:rPr>
      </w:pPr>
    </w:p>
    <w:p w:rsidR="00EA068E" w:rsidRPr="00076AD5" w:rsidRDefault="00B23756" w:rsidP="0063645B">
      <w:pPr>
        <w:jc w:val="center"/>
        <w:rPr>
          <w:b/>
          <w:sz w:val="24"/>
          <w:szCs w:val="24"/>
        </w:rPr>
      </w:pPr>
      <w:r w:rsidRPr="00076AD5">
        <w:rPr>
          <w:b/>
          <w:sz w:val="28"/>
          <w:szCs w:val="28"/>
        </w:rPr>
        <w:t xml:space="preserve">FINAL </w:t>
      </w:r>
      <w:r w:rsidR="00EA068E" w:rsidRPr="00076AD5">
        <w:rPr>
          <w:b/>
          <w:sz w:val="28"/>
          <w:szCs w:val="28"/>
        </w:rPr>
        <w:t xml:space="preserve">Take Home </w:t>
      </w:r>
      <w:r w:rsidRPr="00076AD5">
        <w:rPr>
          <w:b/>
          <w:sz w:val="28"/>
          <w:szCs w:val="28"/>
        </w:rPr>
        <w:t>TEST</w:t>
      </w:r>
    </w:p>
    <w:p w:rsidR="006D10FE" w:rsidRDefault="00B23756" w:rsidP="008579A6">
      <w:pPr>
        <w:pStyle w:val="ListParagraph"/>
        <w:numPr>
          <w:ilvl w:val="0"/>
          <w:numId w:val="2"/>
        </w:numPr>
        <w:snapToGrid w:val="0"/>
        <w:spacing w:after="120"/>
        <w:ind w:left="0"/>
        <w:contextualSpacing w:val="0"/>
      </w:pPr>
      <w:r w:rsidRPr="00E433F7">
        <w:t>Suppose a dishonest dealer has two coins, one fair and the other biased. The biased coin has heads with probability of ¼ in each coin toss. Assume that the dealer never switches the coins. Which coin is more likely to have been used when coin tosses produc</w:t>
      </w:r>
      <w:r w:rsidR="00AB7CA6">
        <w:t>ed HTTTHHHTTTTHTHHTT</w:t>
      </w:r>
      <w:r w:rsidRPr="00E433F7">
        <w:t xml:space="preserve">? </w:t>
      </w:r>
    </w:p>
    <w:p w:rsidR="0052012D" w:rsidRDefault="0000152E" w:rsidP="00877215">
      <w:pPr>
        <w:rPr>
          <w:b/>
          <w:sz w:val="24"/>
          <w:szCs w:val="24"/>
        </w:rPr>
      </w:pPr>
      <w:r>
        <w:rPr>
          <w:b/>
          <w:sz w:val="24"/>
          <w:szCs w:val="24"/>
        </w:rPr>
        <w:t>G</w:t>
      </w:r>
      <w:r w:rsidR="0052012D" w:rsidRPr="00877215">
        <w:rPr>
          <w:b/>
          <w:sz w:val="24"/>
          <w:szCs w:val="24"/>
        </w:rPr>
        <w:t>iven:</w:t>
      </w:r>
    </w:p>
    <w:p w:rsidR="00B8262B" w:rsidRDefault="00B8262B" w:rsidP="00877215">
      <w:pPr>
        <w:rPr>
          <w:sz w:val="24"/>
          <w:szCs w:val="24"/>
        </w:rPr>
      </w:pPr>
      <m:oMath>
        <m:r>
          <w:rPr>
            <w:rFonts w:ascii="Cambria Math" w:hAnsi="Cambria Math"/>
            <w:sz w:val="24"/>
            <w:szCs w:val="24"/>
          </w:rPr>
          <m:t>P</m:t>
        </m:r>
        <m:r>
          <m:rPr>
            <m:sty m:val="p"/>
          </m:rPr>
          <w:rPr>
            <w:rFonts w:ascii="Cambria Math" w:hAnsi="Cambria Math"/>
            <w:sz w:val="24"/>
            <w:szCs w:val="24"/>
          </w:rPr>
          <m:t>r(Head|Bias)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m:rPr>
            <m:sty m:val="p"/>
          </m:rPr>
          <w:rPr>
            <w:rFonts w:ascii="Cambria Math" w:hAnsi="Cambria Math"/>
            <w:sz w:val="24"/>
            <w:szCs w:val="24"/>
          </w:rPr>
          <m:t xml:space="preserve">  = 0.25</m:t>
        </m:r>
      </m:oMath>
      <w:r>
        <w:rPr>
          <w:sz w:val="24"/>
          <w:szCs w:val="24"/>
        </w:rPr>
        <w:tab/>
      </w:r>
      <w:r>
        <w:rPr>
          <w:sz w:val="24"/>
          <w:szCs w:val="24"/>
        </w:rPr>
        <w:tab/>
      </w:r>
      <w:r>
        <w:rPr>
          <w:sz w:val="24"/>
          <w:szCs w:val="24"/>
        </w:rPr>
        <w:tab/>
      </w:r>
      <w:r>
        <w:rPr>
          <w:sz w:val="24"/>
          <w:szCs w:val="24"/>
        </w:rPr>
        <w:tab/>
      </w:r>
      <m:oMath>
        <m:r>
          <w:rPr>
            <w:rFonts w:ascii="Cambria Math" w:hAnsi="Cambria Math"/>
            <w:sz w:val="24"/>
            <w:szCs w:val="24"/>
          </w:rPr>
          <m:t>P</m:t>
        </m:r>
        <m:r>
          <m:rPr>
            <m:sty m:val="p"/>
          </m:rPr>
          <w:rPr>
            <w:rFonts w:ascii="Cambria Math" w:hAnsi="Cambria Math"/>
            <w:sz w:val="24"/>
            <w:szCs w:val="24"/>
          </w:rPr>
          <m:t xml:space="preserve">r(Tail|Bias)= </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r>
          <m:rPr>
            <m:sty m:val="p"/>
          </m:rPr>
          <w:rPr>
            <w:rFonts w:ascii="Cambria Math" w:hAnsi="Cambria Math"/>
            <w:sz w:val="24"/>
            <w:szCs w:val="24"/>
          </w:rPr>
          <m:t xml:space="preserve">  0.75</m:t>
        </m:r>
      </m:oMath>
    </w:p>
    <w:p w:rsidR="00B8262B" w:rsidRPr="00B8262B" w:rsidRDefault="00B8262B" w:rsidP="00877215">
      <w:pPr>
        <w:rPr>
          <w:sz w:val="24"/>
          <w:szCs w:val="24"/>
        </w:rPr>
      </w:pPr>
      <m:oMath>
        <m:r>
          <w:rPr>
            <w:rFonts w:ascii="Cambria Math" w:hAnsi="Cambria Math"/>
            <w:sz w:val="24"/>
            <w:szCs w:val="24"/>
          </w:rPr>
          <m:t>P</m:t>
        </m:r>
        <m:r>
          <m:rPr>
            <m:sty m:val="p"/>
          </m:rPr>
          <w:rPr>
            <w:rFonts w:ascii="Cambria Math" w:hAnsi="Cambria Math"/>
            <w:sz w:val="24"/>
            <w:szCs w:val="24"/>
          </w:rPr>
          <m:t>r</m:t>
        </m:r>
        <m:d>
          <m:dPr>
            <m:ctrlPr>
              <w:rPr>
                <w:rFonts w:ascii="Cambria Math" w:hAnsi="Cambria Math"/>
                <w:sz w:val="24"/>
                <w:szCs w:val="24"/>
              </w:rPr>
            </m:ctrlPr>
          </m:dPr>
          <m:e>
            <m:r>
              <m:rPr>
                <m:sty m:val="p"/>
              </m:rPr>
              <w:rPr>
                <w:rFonts w:ascii="Cambria Math" w:hAnsi="Cambria Math"/>
                <w:sz w:val="24"/>
                <w:szCs w:val="24"/>
              </w:rPr>
              <m:t>Head</m:t>
            </m:r>
          </m:e>
          <m:e>
            <m:r>
              <m:rPr>
                <m:sty m:val="p"/>
              </m:rPr>
              <w:rPr>
                <w:rFonts w:ascii="Cambria Math" w:hAnsi="Cambria Math"/>
                <w:sz w:val="24"/>
                <w:szCs w:val="24"/>
              </w:rPr>
              <m:t>Fair</m:t>
            </m:r>
          </m:e>
        </m:d>
        <m:r>
          <m:rPr>
            <m:sty m:val="p"/>
          </m:rPr>
          <w:rPr>
            <w:rFonts w:ascii="Cambria Math" w:hAnsi="Cambria Math"/>
            <w:sz w:val="24"/>
            <w:szCs w:val="24"/>
          </w:rPr>
          <m:t>=</m:t>
        </m:r>
        <m:r>
          <w:rPr>
            <w:rFonts w:ascii="Cambria Math" w:hAnsi="Cambria Math"/>
            <w:sz w:val="24"/>
            <w:szCs w:val="24"/>
          </w:rPr>
          <m:t>P</m:t>
        </m:r>
        <m:r>
          <m:rPr>
            <m:sty m:val="p"/>
          </m:rPr>
          <w:rPr>
            <w:rFonts w:ascii="Cambria Math" w:hAnsi="Cambria Math"/>
            <w:sz w:val="24"/>
            <w:szCs w:val="24"/>
          </w:rPr>
          <m:t>r(Tail|Fair)=</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 xml:space="preserve">  = 0.5</m:t>
        </m:r>
      </m:oMath>
      <w:r>
        <w:rPr>
          <w:sz w:val="24"/>
          <w:szCs w:val="24"/>
        </w:rPr>
        <w:tab/>
      </w:r>
      <w:r>
        <w:rPr>
          <w:sz w:val="24"/>
          <w:szCs w:val="24"/>
        </w:rPr>
        <w:tab/>
      </w:r>
      <m:oMath>
        <m:r>
          <w:rPr>
            <w:rFonts w:ascii="Cambria Math" w:hAnsi="Cambria Math"/>
            <w:sz w:val="24"/>
            <w:szCs w:val="24"/>
          </w:rPr>
          <m:t>P</m:t>
        </m:r>
        <m:r>
          <m:rPr>
            <m:sty m:val="p"/>
          </m:rPr>
          <w:rPr>
            <w:rFonts w:ascii="Cambria Math" w:hAnsi="Cambria Math"/>
            <w:sz w:val="24"/>
            <w:szCs w:val="24"/>
          </w:rPr>
          <m:t>r</m:t>
        </m:r>
        <m:d>
          <m:dPr>
            <m:ctrlPr>
              <w:rPr>
                <w:rFonts w:ascii="Cambria Math" w:hAnsi="Cambria Math"/>
                <w:sz w:val="24"/>
                <w:szCs w:val="24"/>
              </w:rPr>
            </m:ctrlPr>
          </m:dPr>
          <m:e>
            <m:r>
              <m:rPr>
                <m:sty m:val="p"/>
              </m:rPr>
              <w:rPr>
                <w:rFonts w:ascii="Cambria Math" w:hAnsi="Cambria Math"/>
                <w:sz w:val="24"/>
                <w:szCs w:val="24"/>
              </w:rPr>
              <m:t>Fair</m:t>
            </m:r>
          </m:e>
        </m:d>
        <m:r>
          <m:rPr>
            <m:sty m:val="p"/>
          </m:rPr>
          <w:rPr>
            <w:rFonts w:ascii="Cambria Math" w:hAnsi="Cambria Math"/>
            <w:sz w:val="24"/>
            <w:szCs w:val="24"/>
          </w:rPr>
          <m:t>=</m:t>
        </m:r>
        <m:func>
          <m:funcPr>
            <m:ctrlPr>
              <w:rPr>
                <w:rFonts w:ascii="Cambria Math" w:hAnsi="Cambria Math"/>
                <w:sz w:val="24"/>
                <w:szCs w:val="24"/>
              </w:rPr>
            </m:ctrlPr>
          </m:funcPr>
          <m:fName>
            <m:r>
              <w:rPr>
                <w:rFonts w:ascii="Cambria Math" w:hAnsi="Cambria Math"/>
                <w:sz w:val="24"/>
                <w:szCs w:val="24"/>
              </w:rPr>
              <m:t>P</m:t>
            </m:r>
            <m:r>
              <m:rPr>
                <m:sty m:val="p"/>
              </m:rPr>
              <w:rPr>
                <w:rFonts w:ascii="Cambria Math" w:hAnsi="Cambria Math"/>
                <w:sz w:val="24"/>
                <w:szCs w:val="24"/>
              </w:rPr>
              <m:t>r</m:t>
            </m:r>
          </m:fName>
          <m:e>
            <m:d>
              <m:dPr>
                <m:ctrlPr>
                  <w:rPr>
                    <w:rFonts w:ascii="Cambria Math" w:hAnsi="Cambria Math"/>
                    <w:sz w:val="24"/>
                    <w:szCs w:val="24"/>
                  </w:rPr>
                </m:ctrlPr>
              </m:dPr>
              <m:e>
                <m:r>
                  <m:rPr>
                    <m:sty m:val="p"/>
                  </m:rPr>
                  <w:rPr>
                    <w:rFonts w:ascii="Cambria Math" w:hAnsi="Cambria Math"/>
                    <w:sz w:val="24"/>
                    <w:szCs w:val="24"/>
                  </w:rPr>
                  <m:t>Bias</m:t>
                </m:r>
              </m:e>
            </m:d>
          </m:e>
        </m:func>
        <m:r>
          <m:rPr>
            <m:sty m:val="p"/>
          </m:rP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 0.5</m:t>
        </m:r>
      </m:oMath>
    </w:p>
    <w:p w:rsidR="0000152E" w:rsidRDefault="00B8262B" w:rsidP="00877215">
      <w:pPr>
        <w:rPr>
          <w:b/>
          <w:sz w:val="24"/>
          <w:szCs w:val="24"/>
        </w:rPr>
      </w:pPr>
      <w:r>
        <w:rPr>
          <w:b/>
          <w:sz w:val="24"/>
          <w:szCs w:val="24"/>
        </w:rPr>
        <w:t>Solve</w:t>
      </w:r>
      <w:r w:rsidRPr="00B8262B">
        <w:rPr>
          <w:b/>
          <w:sz w:val="24"/>
          <w:szCs w:val="24"/>
        </w:rPr>
        <w:t>:</w:t>
      </w:r>
    </w:p>
    <w:p w:rsidR="00B8262B" w:rsidRDefault="00B8262B" w:rsidP="00877215">
      <w:r>
        <w:rPr>
          <w:sz w:val="24"/>
          <w:szCs w:val="24"/>
        </w:rPr>
        <w:t xml:space="preserve">Let X be the output </w:t>
      </w:r>
      <w:r>
        <w:t>HTTTHHHTTTTHTHHTT. To find the answer, we need to find</w:t>
      </w:r>
    </w:p>
    <w:p w:rsidR="00B8262B" w:rsidRPr="00451C44" w:rsidRDefault="00451C44" w:rsidP="00877215">
      <w:pPr>
        <w:rPr>
          <w:sz w:val="24"/>
          <w:szCs w:val="24"/>
        </w:rPr>
      </w:pPr>
      <m:oMath>
        <m:r>
          <m:rPr>
            <m:sty m:val="p"/>
          </m:rPr>
          <w:rPr>
            <w:rFonts w:ascii="Cambria Math" w:hAnsi="Cambria Math"/>
            <w:sz w:val="24"/>
            <w:szCs w:val="24"/>
          </w:rPr>
          <m:t>Pr</m:t>
        </m:r>
        <m:d>
          <m:dPr>
            <m:ctrlPr>
              <w:rPr>
                <w:rFonts w:ascii="Cambria Math" w:hAnsi="Cambria Math"/>
                <w:sz w:val="24"/>
                <w:szCs w:val="24"/>
              </w:rPr>
            </m:ctrlPr>
          </m:dPr>
          <m:e>
            <m:r>
              <m:rPr>
                <m:sty m:val="p"/>
              </m:rPr>
              <w:rPr>
                <w:rFonts w:ascii="Cambria Math" w:hAnsi="Cambria Math"/>
                <w:sz w:val="24"/>
                <w:szCs w:val="24"/>
              </w:rPr>
              <m:t>Bias</m:t>
            </m:r>
          </m:e>
          <m:e>
            <m:r>
              <m:rPr>
                <m:sty m:val="p"/>
              </m:rPr>
              <w:rPr>
                <w:rFonts w:ascii="Cambria Math" w:hAnsi="Cambria Math"/>
                <w:sz w:val="24"/>
                <w:szCs w:val="24"/>
              </w:rPr>
              <m:t>X</m:t>
            </m:r>
          </m:e>
        </m:d>
        <m:r>
          <m:rPr>
            <m:sty m:val="p"/>
          </m:rPr>
          <w:rPr>
            <w:rFonts w:ascii="Cambria Math"/>
            <w:sz w:val="24"/>
            <w:szCs w:val="24"/>
          </w:rPr>
          <m:t>=</m:t>
        </m:r>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r>
                      <w:rPr>
                        <w:rFonts w:ascii="Cambria Math" w:hAnsi="Cambria Math"/>
                        <w:sz w:val="24"/>
                        <w:szCs w:val="24"/>
                      </w:rPr>
                      <m:t>X</m:t>
                    </m:r>
                  </m:e>
                  <m:e>
                    <m:r>
                      <w:rPr>
                        <w:rFonts w:ascii="Cambria Math" w:hAnsi="Cambria Math"/>
                        <w:sz w:val="24"/>
                        <w:szCs w:val="24"/>
                      </w:rPr>
                      <m:t>Bias</m:t>
                    </m:r>
                  </m:e>
                </m:d>
              </m:e>
            </m:func>
            <m:r>
              <w:rPr>
                <w:rFonts w:ascii="Cambria Math" w:hAnsi="Cambria Math"/>
                <w:sz w:val="24"/>
                <w:szCs w:val="24"/>
              </w:rPr>
              <m:t>×</m:t>
            </m:r>
            <m:r>
              <m:rPr>
                <m:sty m:val="p"/>
              </m:rPr>
              <w:rPr>
                <w:rFonts w:ascii="Cambria Math" w:hAnsi="Cambria Math"/>
                <w:sz w:val="24"/>
                <w:szCs w:val="24"/>
              </w:rPr>
              <m:t>Pr⁡</m:t>
            </m:r>
            <m:r>
              <w:rPr>
                <w:rFonts w:ascii="Cambria Math" w:hAnsi="Cambria Math"/>
                <w:sz w:val="24"/>
                <w:szCs w:val="24"/>
              </w:rPr>
              <m:t>(Bias)</m:t>
            </m:r>
          </m:num>
          <m:den>
            <m:r>
              <m:rPr>
                <m:sty m:val="p"/>
              </m:rPr>
              <w:rPr>
                <w:rFonts w:ascii="Cambria Math" w:hAnsi="Cambria Math"/>
                <w:sz w:val="24"/>
                <w:szCs w:val="24"/>
              </w:rPr>
              <m:t>Pr⁡</m:t>
            </m:r>
            <m:r>
              <w:rPr>
                <w:rFonts w:ascii="Cambria Math" w:hAnsi="Cambria Math"/>
                <w:sz w:val="24"/>
                <w:szCs w:val="24"/>
              </w:rPr>
              <m:t>(X)</m:t>
            </m:r>
          </m:den>
        </m:f>
      </m:oMath>
      <w:r>
        <w:rPr>
          <w:sz w:val="24"/>
          <w:szCs w:val="24"/>
        </w:rPr>
        <w:tab/>
      </w:r>
      <w:proofErr w:type="gramStart"/>
      <w:r>
        <w:rPr>
          <w:sz w:val="24"/>
          <w:szCs w:val="24"/>
        </w:rPr>
        <w:t>and</w:t>
      </w:r>
      <w:proofErr w:type="gramEnd"/>
      <w:r>
        <w:rPr>
          <w:sz w:val="24"/>
          <w:szCs w:val="24"/>
        </w:rPr>
        <w:t xml:space="preserve"> </w:t>
      </w:r>
      <w:r>
        <w:rPr>
          <w:sz w:val="24"/>
          <w:szCs w:val="24"/>
        </w:rPr>
        <w:tab/>
      </w:r>
      <m:oMath>
        <m:r>
          <m:rPr>
            <m:sty m:val="p"/>
          </m:rPr>
          <w:rPr>
            <w:rFonts w:ascii="Cambria Math" w:hAnsi="Cambria Math"/>
            <w:sz w:val="24"/>
            <w:szCs w:val="24"/>
          </w:rPr>
          <m:t>Pr</m:t>
        </m:r>
        <m:d>
          <m:dPr>
            <m:ctrlPr>
              <w:rPr>
                <w:rFonts w:ascii="Cambria Math" w:hAnsi="Cambria Math"/>
                <w:sz w:val="24"/>
                <w:szCs w:val="24"/>
              </w:rPr>
            </m:ctrlPr>
          </m:dPr>
          <m:e>
            <m:r>
              <m:rPr>
                <m:sty m:val="p"/>
              </m:rPr>
              <w:rPr>
                <w:rFonts w:ascii="Cambria Math" w:hAnsi="Cambria Math"/>
                <w:sz w:val="24"/>
                <w:szCs w:val="24"/>
              </w:rPr>
              <m:t>Fair</m:t>
            </m:r>
          </m:e>
          <m:e>
            <m:r>
              <m:rPr>
                <m:sty m:val="p"/>
              </m:rPr>
              <w:rPr>
                <w:rFonts w:ascii="Cambria Math" w:hAnsi="Cambria Math"/>
                <w:sz w:val="24"/>
                <w:szCs w:val="24"/>
              </w:rPr>
              <m:t>X</m:t>
            </m:r>
          </m:e>
        </m:d>
        <m:r>
          <m:rPr>
            <m:sty m:val="p"/>
          </m:rPr>
          <w:rPr>
            <w:rFonts w:ascii="Cambria Math"/>
            <w:sz w:val="24"/>
            <w:szCs w:val="24"/>
          </w:rPr>
          <m:t>=</m:t>
        </m:r>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r>
                      <w:rPr>
                        <w:rFonts w:ascii="Cambria Math" w:hAnsi="Cambria Math"/>
                        <w:sz w:val="24"/>
                        <w:szCs w:val="24"/>
                      </w:rPr>
                      <m:t>X</m:t>
                    </m:r>
                  </m:e>
                  <m:e>
                    <m:r>
                      <w:rPr>
                        <w:rFonts w:ascii="Cambria Math" w:hAnsi="Cambria Math"/>
                        <w:sz w:val="24"/>
                        <w:szCs w:val="24"/>
                      </w:rPr>
                      <m:t>Fair</m:t>
                    </m:r>
                  </m:e>
                </m:d>
              </m:e>
            </m:func>
            <m:r>
              <w:rPr>
                <w:rFonts w:ascii="Cambria Math" w:hAnsi="Cambria Math"/>
                <w:sz w:val="24"/>
                <w:szCs w:val="24"/>
              </w:rPr>
              <m:t>×</m:t>
            </m:r>
            <m:r>
              <m:rPr>
                <m:sty m:val="p"/>
              </m:rPr>
              <w:rPr>
                <w:rFonts w:ascii="Cambria Math" w:hAnsi="Cambria Math"/>
                <w:sz w:val="24"/>
                <w:szCs w:val="24"/>
              </w:rPr>
              <m:t>Pr⁡</m:t>
            </m:r>
            <m:r>
              <w:rPr>
                <w:rFonts w:ascii="Cambria Math" w:hAnsi="Cambria Math"/>
                <w:sz w:val="24"/>
                <w:szCs w:val="24"/>
              </w:rPr>
              <m:t>(Fair)</m:t>
            </m:r>
          </m:num>
          <m:den>
            <m:r>
              <m:rPr>
                <m:sty m:val="p"/>
              </m:rPr>
              <w:rPr>
                <w:rFonts w:ascii="Cambria Math" w:hAnsi="Cambria Math"/>
                <w:sz w:val="24"/>
                <w:szCs w:val="24"/>
              </w:rPr>
              <m:t>Pr⁡</m:t>
            </m:r>
            <m:r>
              <w:rPr>
                <w:rFonts w:ascii="Cambria Math" w:hAnsi="Cambria Math"/>
                <w:sz w:val="24"/>
                <w:szCs w:val="24"/>
              </w:rPr>
              <m:t>(X)</m:t>
            </m:r>
          </m:den>
        </m:f>
      </m:oMath>
    </w:p>
    <w:p w:rsidR="00C20597" w:rsidRDefault="007817E5" w:rsidP="00877215">
      <w:pPr>
        <w:rPr>
          <w:sz w:val="24"/>
          <w:szCs w:val="24"/>
        </w:rPr>
      </w:pPr>
      <w:r>
        <w:rPr>
          <w:sz w:val="24"/>
          <w:szCs w:val="24"/>
        </w:rPr>
        <w:t>Where:</w:t>
      </w:r>
    </w:p>
    <w:p w:rsidR="008E21F8" w:rsidRPr="008E21F8" w:rsidRDefault="00FA1187" w:rsidP="00877215">
      <w:pPr>
        <w:rPr>
          <w:sz w:val="24"/>
          <w:szCs w:val="24"/>
        </w:rPr>
      </w:pPr>
      <m:oMathPara>
        <m:oMathParaPr>
          <m:jc m:val="left"/>
        </m:oMathParaPr>
        <m:oMath>
          <m:func>
            <m:funcPr>
              <m:ctrlPr>
                <w:rPr>
                  <w:rFonts w:ascii="Cambria Math" w:hAnsi="Cambria Math"/>
                  <w:i/>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r>
                    <w:rPr>
                      <w:rFonts w:ascii="Cambria Math" w:hAnsi="Cambria Math"/>
                      <w:sz w:val="24"/>
                      <w:szCs w:val="24"/>
                    </w:rPr>
                    <m:t>X</m:t>
                  </m:r>
                </m:e>
                <m:e>
                  <m:r>
                    <w:rPr>
                      <w:rFonts w:ascii="Cambria Math" w:hAnsi="Cambria Math"/>
                      <w:sz w:val="24"/>
                      <w:szCs w:val="24"/>
                    </w:rPr>
                    <m:t>Bais</m:t>
                  </m:r>
                </m:e>
              </m:d>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7</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10</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0.25</m:t>
              </m:r>
            </m:e>
            <m:sup>
              <m:r>
                <w:rPr>
                  <w:rFonts w:ascii="Cambria Math" w:hAnsi="Cambria Math"/>
                  <w:sz w:val="24"/>
                  <w:szCs w:val="24"/>
                </w:rPr>
                <m:t>7</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0.75</m:t>
              </m:r>
            </m:e>
            <m:sup>
              <m:r>
                <w:rPr>
                  <w:rFonts w:ascii="Cambria Math" w:hAnsi="Cambria Math"/>
                  <w:sz w:val="24"/>
                  <w:szCs w:val="24"/>
                </w:rPr>
                <m:t>10</m:t>
              </m:r>
            </m:sup>
          </m:sSup>
          <m:r>
            <w:rPr>
              <w:rFonts w:ascii="Cambria Math" w:hAnsi="Cambria Math"/>
              <w:sz w:val="24"/>
              <w:szCs w:val="24"/>
            </w:rPr>
            <m:t>=3.437104169×</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oMath>
      </m:oMathPara>
    </w:p>
    <w:p w:rsidR="008E21F8" w:rsidRPr="008E21F8" w:rsidRDefault="00FA1187" w:rsidP="00877215">
      <w:pPr>
        <w:rPr>
          <w:sz w:val="24"/>
          <w:szCs w:val="24"/>
        </w:rPr>
      </w:pPr>
      <m:oMathPara>
        <m:oMathParaPr>
          <m:jc m:val="left"/>
        </m:oMathParaPr>
        <m:oMath>
          <m:func>
            <m:funcPr>
              <m:ctrlPr>
                <w:rPr>
                  <w:rFonts w:ascii="Cambria Math" w:hAnsi="Cambria Math"/>
                  <w:i/>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r>
                    <w:rPr>
                      <w:rFonts w:ascii="Cambria Math" w:hAnsi="Cambria Math"/>
                      <w:sz w:val="24"/>
                      <w:szCs w:val="24"/>
                    </w:rPr>
                    <m:t>X</m:t>
                  </m:r>
                </m:e>
                <m:e>
                  <m:r>
                    <w:rPr>
                      <w:rFonts w:ascii="Cambria Math" w:hAnsi="Cambria Math"/>
                      <w:sz w:val="24"/>
                      <w:szCs w:val="24"/>
                    </w:rPr>
                    <m:t>Fair</m:t>
                  </m:r>
                </m:e>
              </m:d>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7</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10</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0.50</m:t>
              </m:r>
            </m:e>
            <m:sup>
              <m:r>
                <w:rPr>
                  <w:rFonts w:ascii="Cambria Math" w:hAnsi="Cambria Math"/>
                  <w:sz w:val="24"/>
                  <w:szCs w:val="24"/>
                </w:rPr>
                <m:t>17</m:t>
              </m:r>
            </m:sup>
          </m:sSup>
          <m:r>
            <w:rPr>
              <w:rFonts w:ascii="Cambria Math" w:hAnsi="Cambria Math"/>
              <w:sz w:val="24"/>
              <w:szCs w:val="24"/>
            </w:rPr>
            <m:t>=7.629394531×</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oMath>
      </m:oMathPara>
    </w:p>
    <w:p w:rsidR="007817E5" w:rsidRDefault="00FA1187" w:rsidP="008E21F8">
      <w:pPr>
        <w:pStyle w:val="ListParagraph"/>
        <w:numPr>
          <w:ilvl w:val="0"/>
          <w:numId w:val="10"/>
        </w:numPr>
        <w:rPr>
          <w:sz w:val="24"/>
          <w:szCs w:val="24"/>
        </w:rPr>
      </w:pPr>
      <m:oMath>
        <m:func>
          <m:funcPr>
            <m:ctrlPr>
              <w:rPr>
                <w:rFonts w:ascii="Cambria Math" w:hAnsi="Cambria Math"/>
                <w:i/>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r>
                  <w:rPr>
                    <w:rFonts w:ascii="Cambria Math" w:hAnsi="Cambria Math"/>
                    <w:sz w:val="24"/>
                    <w:szCs w:val="24"/>
                  </w:rPr>
                  <m:t>X</m:t>
                </m:r>
              </m:e>
              <m:e>
                <m:r>
                  <w:rPr>
                    <w:rFonts w:ascii="Cambria Math" w:hAnsi="Cambria Math"/>
                    <w:sz w:val="24"/>
                    <w:szCs w:val="24"/>
                  </w:rPr>
                  <m:t>Bais</m:t>
                </m:r>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r>
                  <w:rPr>
                    <w:rFonts w:ascii="Cambria Math" w:hAnsi="Cambria Math"/>
                    <w:sz w:val="24"/>
                    <w:szCs w:val="24"/>
                  </w:rPr>
                  <m:t>Bias</m:t>
                </m:r>
              </m:e>
            </m:d>
            <m:r>
              <w:rPr>
                <w:rFonts w:ascii="Cambria Math" w:hAnsi="Cambria Math"/>
                <w:sz w:val="24"/>
                <w:szCs w:val="24"/>
              </w:rPr>
              <m:t>)</m:t>
            </m:r>
          </m:e>
        </m:func>
        <m:r>
          <w:rPr>
            <w:rFonts w:ascii="Cambria Math" w:hAnsi="Cambria Math"/>
            <w:sz w:val="24"/>
            <w:szCs w:val="24"/>
          </w:rPr>
          <m:t>+</m:t>
        </m:r>
        <m:d>
          <m:dPr>
            <m:ctrlPr>
              <w:rPr>
                <w:rFonts w:ascii="Cambria Math" w:hAnsi="Cambria Math"/>
                <w:i/>
                <w:sz w:val="24"/>
                <w:szCs w:val="24"/>
              </w:rPr>
            </m:ctrlPr>
          </m:dPr>
          <m:e>
            <m:func>
              <m:funcPr>
                <m:ctrlPr>
                  <w:rPr>
                    <w:rFonts w:ascii="Cambria Math" w:hAnsi="Cambria Math"/>
                    <w:sz w:val="24"/>
                    <w:szCs w:val="24"/>
                  </w:rPr>
                </m:ctrlPr>
              </m:funcPr>
              <m:fName>
                <m:r>
                  <m:rPr>
                    <m:sty m:val="p"/>
                  </m:rPr>
                  <w:rPr>
                    <w:rFonts w:ascii="Cambria Math" w:hAnsi="Cambria Math"/>
                    <w:sz w:val="24"/>
                    <w:szCs w:val="24"/>
                  </w:rPr>
                  <m:t>Pr</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X</m:t>
                    </m:r>
                  </m:e>
                  <m:e>
                    <m:r>
                      <w:rPr>
                        <w:rFonts w:ascii="Cambria Math" w:hAnsi="Cambria Math"/>
                        <w:sz w:val="24"/>
                        <w:szCs w:val="24"/>
                      </w:rPr>
                      <m:t>Fair</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Pr</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Fair</m:t>
                    </m:r>
                  </m:e>
                </m:d>
              </m:e>
            </m:func>
          </m:e>
        </m:d>
      </m:oMath>
    </w:p>
    <w:p w:rsidR="00CE7429" w:rsidRDefault="00FA1187" w:rsidP="00CE7429">
      <w:pPr>
        <w:pStyle w:val="ListParagraph"/>
        <w:numPr>
          <w:ilvl w:val="0"/>
          <w:numId w:val="10"/>
        </w:numPr>
        <w:rPr>
          <w:sz w:val="24"/>
          <w:szCs w:val="24"/>
        </w:rPr>
      </w:pPr>
      <m:oMath>
        <m:func>
          <m:funcPr>
            <m:ctrlPr>
              <w:rPr>
                <w:rFonts w:ascii="Cambria Math" w:hAnsi="Cambria Math"/>
                <w:i/>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=(3.437104169×</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r>
          <w:rPr>
            <w:rFonts w:ascii="Cambria Math" w:hAnsi="Cambria Math"/>
            <w:sz w:val="24"/>
            <w:szCs w:val="24"/>
          </w:rPr>
          <m:t>×0.5)+(7.629394531×</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r>
          <w:rPr>
            <w:rFonts w:ascii="Cambria Math" w:hAnsi="Cambria Math"/>
            <w:sz w:val="24"/>
            <w:szCs w:val="24"/>
          </w:rPr>
          <m:t>×0.5)</m:t>
        </m:r>
      </m:oMath>
    </w:p>
    <w:p w:rsidR="00CE7429" w:rsidRPr="008E21F8" w:rsidRDefault="00FA1187" w:rsidP="008E21F8">
      <w:pPr>
        <w:pStyle w:val="ListParagraph"/>
        <w:numPr>
          <w:ilvl w:val="0"/>
          <w:numId w:val="10"/>
        </w:numPr>
        <w:rPr>
          <w:sz w:val="24"/>
          <w:szCs w:val="24"/>
        </w:rPr>
      </w:pPr>
      <m:oMath>
        <m:func>
          <m:funcPr>
            <m:ctrlPr>
              <w:rPr>
                <w:rFonts w:ascii="Cambria Math" w:hAnsi="Cambria Math"/>
                <w:i/>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=5.53324935×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oMath>
    </w:p>
    <w:p w:rsidR="008E21F8" w:rsidRPr="00105259" w:rsidRDefault="005C0017" w:rsidP="00877215">
      <w:pPr>
        <w:rPr>
          <w:b/>
          <w:sz w:val="24"/>
          <w:szCs w:val="24"/>
        </w:rPr>
      </w:pPr>
      <w:r>
        <w:rPr>
          <w:b/>
          <w:sz w:val="24"/>
          <w:szCs w:val="24"/>
        </w:rPr>
        <w:t>B</w:t>
      </w:r>
      <w:r w:rsidR="00105259" w:rsidRPr="00105259">
        <w:rPr>
          <w:b/>
          <w:sz w:val="24"/>
          <w:szCs w:val="24"/>
        </w:rPr>
        <w:t>ased on the Bayes Theory, we got</w:t>
      </w:r>
    </w:p>
    <w:p w:rsidR="00105259" w:rsidRPr="007817E5" w:rsidRDefault="00105259" w:rsidP="00877215">
      <w:pPr>
        <w:rPr>
          <w:sz w:val="24"/>
          <w:szCs w:val="24"/>
        </w:rPr>
      </w:pPr>
      <m:oMathPara>
        <m:oMath>
          <m:r>
            <m:rPr>
              <m:sty m:val="p"/>
            </m:rPr>
            <w:rPr>
              <w:rFonts w:ascii="Cambria Math" w:hAnsi="Cambria Math"/>
              <w:sz w:val="24"/>
              <w:szCs w:val="24"/>
            </w:rPr>
            <m:t>Pr</m:t>
          </m:r>
          <m:d>
            <m:dPr>
              <m:ctrlPr>
                <w:rPr>
                  <w:rFonts w:ascii="Cambria Math" w:hAnsi="Cambria Math"/>
                  <w:sz w:val="24"/>
                  <w:szCs w:val="24"/>
                </w:rPr>
              </m:ctrlPr>
            </m:dPr>
            <m:e>
              <m:r>
                <m:rPr>
                  <m:sty m:val="p"/>
                </m:rPr>
                <w:rPr>
                  <w:rFonts w:ascii="Cambria Math" w:hAnsi="Cambria Math"/>
                  <w:sz w:val="24"/>
                  <w:szCs w:val="24"/>
                </w:rPr>
                <m:t>Bias</m:t>
              </m:r>
            </m:e>
            <m:e>
              <m:r>
                <m:rPr>
                  <m:sty m:val="p"/>
                </m:rPr>
                <w:rPr>
                  <w:rFonts w:ascii="Cambria Math" w:hAnsi="Cambria Math"/>
                  <w:sz w:val="24"/>
                  <w:szCs w:val="24"/>
                </w:rPr>
                <m:t>X</m:t>
              </m:r>
            </m:e>
          </m:d>
          <m:r>
            <m:rPr>
              <m:sty m:val="p"/>
            </m:rPr>
            <w:rPr>
              <w:rFonts w:ascii="Cambria Math"/>
              <w:sz w:val="24"/>
              <w:szCs w:val="24"/>
            </w:rPr>
            <m:t>=</m:t>
          </m:r>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r>
                        <w:rPr>
                          <w:rFonts w:ascii="Cambria Math" w:hAnsi="Cambria Math"/>
                          <w:sz w:val="24"/>
                          <w:szCs w:val="24"/>
                        </w:rPr>
                        <m:t>X</m:t>
                      </m:r>
                    </m:e>
                    <m:e>
                      <m:r>
                        <w:rPr>
                          <w:rFonts w:ascii="Cambria Math" w:hAnsi="Cambria Math"/>
                          <w:sz w:val="24"/>
                          <w:szCs w:val="24"/>
                        </w:rPr>
                        <m:t>Bias</m:t>
                      </m:r>
                    </m:e>
                  </m:d>
                </m:e>
              </m:func>
              <m:r>
                <w:rPr>
                  <w:rFonts w:ascii="Cambria Math" w:hAnsi="Cambria Math"/>
                  <w:sz w:val="24"/>
                  <w:szCs w:val="24"/>
                </w:rPr>
                <m:t>×</m:t>
              </m:r>
              <m:r>
                <m:rPr>
                  <m:sty m:val="p"/>
                </m:rPr>
                <w:rPr>
                  <w:rFonts w:ascii="Cambria Math" w:hAnsi="Cambria Math"/>
                  <w:sz w:val="24"/>
                  <w:szCs w:val="24"/>
                </w:rPr>
                <m:t>Pr⁡</m:t>
              </m:r>
              <m:r>
                <w:rPr>
                  <w:rFonts w:ascii="Cambria Math" w:hAnsi="Cambria Math"/>
                  <w:sz w:val="24"/>
                  <w:szCs w:val="24"/>
                </w:rPr>
                <m:t>(Bias)</m:t>
              </m:r>
            </m:num>
            <m:den>
              <m:r>
                <m:rPr>
                  <m:sty m:val="p"/>
                </m:rPr>
                <w:rPr>
                  <w:rFonts w:ascii="Cambria Math" w:hAnsi="Cambria Math"/>
                  <w:sz w:val="24"/>
                  <w:szCs w:val="24"/>
                </w:rPr>
                <m:t>Pr⁡</m:t>
              </m:r>
              <m:r>
                <w:rPr>
                  <w:rFonts w:ascii="Cambria Math" w:hAnsi="Cambria Math"/>
                  <w:sz w:val="24"/>
                  <w:szCs w:val="24"/>
                </w:rPr>
                <m:t>(X)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3.437104169×</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r>
                <w:rPr>
                  <w:rFonts w:ascii="Cambria Math" w:hAnsi="Cambria Math"/>
                  <w:sz w:val="24"/>
                  <w:szCs w:val="24"/>
                </w:rPr>
                <m:t xml:space="preserve"> ×0.5</m:t>
              </m:r>
            </m:num>
            <m:den>
              <m:r>
                <w:rPr>
                  <w:rFonts w:ascii="Cambria Math" w:hAnsi="Cambria Math"/>
                  <w:sz w:val="24"/>
                  <w:szCs w:val="24"/>
                </w:rPr>
                <m:t>5.53324935×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den>
          </m:f>
          <m:r>
            <w:rPr>
              <w:rFonts w:ascii="Cambria Math" w:hAnsi="Cambria Math"/>
              <w:sz w:val="24"/>
              <w:szCs w:val="24"/>
            </w:rPr>
            <m:t>= 0.310586416</m:t>
          </m:r>
        </m:oMath>
      </m:oMathPara>
    </w:p>
    <w:p w:rsidR="005C0017" w:rsidRPr="007817E5" w:rsidRDefault="005C0017" w:rsidP="005C0017">
      <w:pPr>
        <w:rPr>
          <w:sz w:val="24"/>
          <w:szCs w:val="24"/>
        </w:rPr>
      </w:pPr>
      <m:oMathPara>
        <m:oMath>
          <m:r>
            <m:rPr>
              <m:sty m:val="p"/>
            </m:rPr>
            <w:rPr>
              <w:rFonts w:ascii="Cambria Math" w:hAnsi="Cambria Math"/>
              <w:sz w:val="24"/>
              <w:szCs w:val="24"/>
            </w:rPr>
            <m:t>Pr</m:t>
          </m:r>
          <m:d>
            <m:dPr>
              <m:ctrlPr>
                <w:rPr>
                  <w:rFonts w:ascii="Cambria Math" w:hAnsi="Cambria Math"/>
                  <w:sz w:val="24"/>
                  <w:szCs w:val="24"/>
                </w:rPr>
              </m:ctrlPr>
            </m:dPr>
            <m:e>
              <m:r>
                <m:rPr>
                  <m:sty m:val="p"/>
                </m:rPr>
                <w:rPr>
                  <w:rFonts w:ascii="Cambria Math" w:hAnsi="Cambria Math"/>
                  <w:sz w:val="24"/>
                  <w:szCs w:val="24"/>
                </w:rPr>
                <m:t>Fair</m:t>
              </m:r>
            </m:e>
            <m:e>
              <m:r>
                <m:rPr>
                  <m:sty m:val="p"/>
                </m:rPr>
                <w:rPr>
                  <w:rFonts w:ascii="Cambria Math" w:hAnsi="Cambria Math"/>
                  <w:sz w:val="24"/>
                  <w:szCs w:val="24"/>
                </w:rPr>
                <m:t>X</m:t>
              </m:r>
            </m:e>
          </m:d>
          <m:r>
            <m:rPr>
              <m:sty m:val="p"/>
            </m:rPr>
            <w:rPr>
              <w:rFonts w:ascii="Cambria Math"/>
              <w:sz w:val="24"/>
              <w:szCs w:val="24"/>
            </w:rPr>
            <m:t>=</m:t>
          </m:r>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r>
                        <w:rPr>
                          <w:rFonts w:ascii="Cambria Math" w:hAnsi="Cambria Math"/>
                          <w:sz w:val="24"/>
                          <w:szCs w:val="24"/>
                        </w:rPr>
                        <m:t>X</m:t>
                      </m:r>
                    </m:e>
                    <m:e>
                      <m:r>
                        <w:rPr>
                          <w:rFonts w:ascii="Cambria Math" w:hAnsi="Cambria Math"/>
                          <w:sz w:val="24"/>
                          <w:szCs w:val="24"/>
                        </w:rPr>
                        <m:t>Fair</m:t>
                      </m:r>
                    </m:e>
                  </m:d>
                </m:e>
              </m:func>
              <m:r>
                <w:rPr>
                  <w:rFonts w:ascii="Cambria Math" w:hAnsi="Cambria Math"/>
                  <w:sz w:val="24"/>
                  <w:szCs w:val="24"/>
                </w:rPr>
                <m:t>×</m:t>
              </m:r>
              <m:r>
                <m:rPr>
                  <m:sty m:val="p"/>
                </m:rPr>
                <w:rPr>
                  <w:rFonts w:ascii="Cambria Math" w:hAnsi="Cambria Math"/>
                  <w:sz w:val="24"/>
                  <w:szCs w:val="24"/>
                </w:rPr>
                <m:t>Pr⁡</m:t>
              </m:r>
              <m:r>
                <w:rPr>
                  <w:rFonts w:ascii="Cambria Math" w:hAnsi="Cambria Math"/>
                  <w:sz w:val="24"/>
                  <w:szCs w:val="24"/>
                </w:rPr>
                <m:t>(Fair)</m:t>
              </m:r>
            </m:num>
            <m:den>
              <m:r>
                <m:rPr>
                  <m:sty m:val="p"/>
                </m:rPr>
                <w:rPr>
                  <w:rFonts w:ascii="Cambria Math" w:hAnsi="Cambria Math"/>
                  <w:sz w:val="24"/>
                  <w:szCs w:val="24"/>
                </w:rPr>
                <m:t>Pr⁡</m:t>
              </m:r>
              <m:r>
                <w:rPr>
                  <w:rFonts w:ascii="Cambria Math" w:hAnsi="Cambria Math"/>
                  <w:sz w:val="24"/>
                  <w:szCs w:val="24"/>
                </w:rPr>
                <m:t>(X)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7.629394531×</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r>
                <w:rPr>
                  <w:rFonts w:ascii="Cambria Math" w:hAnsi="Cambria Math"/>
                  <w:sz w:val="24"/>
                  <w:szCs w:val="24"/>
                </w:rPr>
                <m:t xml:space="preserve"> ×0.5</m:t>
              </m:r>
            </m:num>
            <m:den>
              <m:r>
                <w:rPr>
                  <w:rFonts w:ascii="Cambria Math" w:hAnsi="Cambria Math"/>
                  <w:sz w:val="24"/>
                  <w:szCs w:val="24"/>
                </w:rPr>
                <m:t>5.53324935×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den>
          </m:f>
          <m:r>
            <w:rPr>
              <w:rFonts w:ascii="Cambria Math" w:hAnsi="Cambria Math"/>
              <w:sz w:val="24"/>
              <w:szCs w:val="24"/>
            </w:rPr>
            <m:t>= 0.689413584</m:t>
          </m:r>
        </m:oMath>
      </m:oMathPara>
    </w:p>
    <w:p w:rsidR="007817E5" w:rsidRDefault="005C0017" w:rsidP="00877215">
      <w:pPr>
        <w:rPr>
          <w:sz w:val="24"/>
          <w:szCs w:val="24"/>
        </w:rPr>
      </w:pPr>
      <w:r>
        <w:rPr>
          <w:sz w:val="24"/>
          <w:szCs w:val="24"/>
        </w:rPr>
        <w:t xml:space="preserve">From the distribution probabilities, </w:t>
      </w:r>
      <w:proofErr w:type="spellStart"/>
      <w:proofErr w:type="gramStart"/>
      <w:r w:rsidR="00517177">
        <w:rPr>
          <w:sz w:val="24"/>
          <w:szCs w:val="24"/>
        </w:rPr>
        <w:t>Pr</w:t>
      </w:r>
      <w:proofErr w:type="spellEnd"/>
      <w:r w:rsidR="00517177">
        <w:rPr>
          <w:sz w:val="24"/>
          <w:szCs w:val="24"/>
        </w:rPr>
        <w:t>(</w:t>
      </w:r>
      <w:proofErr w:type="spellStart"/>
      <w:proofErr w:type="gramEnd"/>
      <w:r w:rsidR="00517177">
        <w:rPr>
          <w:sz w:val="24"/>
          <w:szCs w:val="24"/>
        </w:rPr>
        <w:t>Fair|X</w:t>
      </w:r>
      <w:proofErr w:type="spellEnd"/>
      <w:r w:rsidR="00517177">
        <w:rPr>
          <w:sz w:val="24"/>
          <w:szCs w:val="24"/>
        </w:rPr>
        <w:t xml:space="preserve">) &gt; </w:t>
      </w:r>
      <w:proofErr w:type="spellStart"/>
      <w:r w:rsidR="00517177">
        <w:rPr>
          <w:sz w:val="24"/>
          <w:szCs w:val="24"/>
        </w:rPr>
        <w:t>Pr</w:t>
      </w:r>
      <w:proofErr w:type="spellEnd"/>
      <w:r w:rsidR="00517177">
        <w:rPr>
          <w:sz w:val="24"/>
          <w:szCs w:val="24"/>
        </w:rPr>
        <w:t>(</w:t>
      </w:r>
      <w:proofErr w:type="spellStart"/>
      <w:r w:rsidR="00517177">
        <w:rPr>
          <w:sz w:val="24"/>
          <w:szCs w:val="24"/>
        </w:rPr>
        <w:t>Bias|X</w:t>
      </w:r>
      <w:proofErr w:type="spellEnd"/>
      <w:r w:rsidR="00517177">
        <w:rPr>
          <w:sz w:val="24"/>
          <w:szCs w:val="24"/>
        </w:rPr>
        <w:t xml:space="preserve">). It shows that the fair coin have used more than the biased coin. Moreover, </w:t>
      </w:r>
      <w:proofErr w:type="spellStart"/>
      <w:proofErr w:type="gramStart"/>
      <w:r w:rsidR="00517177">
        <w:rPr>
          <w:sz w:val="24"/>
          <w:szCs w:val="24"/>
        </w:rPr>
        <w:t>Pr</w:t>
      </w:r>
      <w:proofErr w:type="spellEnd"/>
      <w:r w:rsidR="00517177">
        <w:rPr>
          <w:sz w:val="24"/>
          <w:szCs w:val="24"/>
        </w:rPr>
        <w:t>(</w:t>
      </w:r>
      <w:proofErr w:type="spellStart"/>
      <w:proofErr w:type="gramEnd"/>
      <w:r w:rsidR="00517177">
        <w:rPr>
          <w:sz w:val="24"/>
          <w:szCs w:val="24"/>
        </w:rPr>
        <w:t>Head|X</w:t>
      </w:r>
      <w:proofErr w:type="spellEnd"/>
      <w:r w:rsidR="00517177">
        <w:rPr>
          <w:sz w:val="24"/>
          <w:szCs w:val="24"/>
        </w:rPr>
        <w:t xml:space="preserve">) = 7/17 and </w:t>
      </w:r>
      <w:proofErr w:type="spellStart"/>
      <w:r w:rsidR="00517177">
        <w:rPr>
          <w:sz w:val="24"/>
          <w:szCs w:val="24"/>
        </w:rPr>
        <w:t>Pr</w:t>
      </w:r>
      <w:proofErr w:type="spellEnd"/>
      <w:r w:rsidR="00517177">
        <w:rPr>
          <w:sz w:val="24"/>
          <w:szCs w:val="24"/>
        </w:rPr>
        <w:t>(</w:t>
      </w:r>
      <w:proofErr w:type="spellStart"/>
      <w:r w:rsidR="00517177">
        <w:rPr>
          <w:sz w:val="24"/>
          <w:szCs w:val="24"/>
        </w:rPr>
        <w:t>Tail|X</w:t>
      </w:r>
      <w:proofErr w:type="spellEnd"/>
      <w:r w:rsidR="00517177">
        <w:rPr>
          <w:sz w:val="24"/>
          <w:szCs w:val="24"/>
        </w:rPr>
        <w:t xml:space="preserve">) = 10/17 are closer to </w:t>
      </w:r>
      <w:r w:rsidR="00517177">
        <w:rPr>
          <w:sz w:val="24"/>
          <w:szCs w:val="24"/>
        </w:rPr>
        <w:lastRenderedPageBreak/>
        <w:t xml:space="preserve">the </w:t>
      </w:r>
      <w:proofErr w:type="spellStart"/>
      <w:r w:rsidR="00517177">
        <w:rPr>
          <w:sz w:val="24"/>
          <w:szCs w:val="24"/>
        </w:rPr>
        <w:t>Pr</w:t>
      </w:r>
      <w:proofErr w:type="spellEnd"/>
      <w:r w:rsidR="00517177">
        <w:rPr>
          <w:sz w:val="24"/>
          <w:szCs w:val="24"/>
        </w:rPr>
        <w:t>(</w:t>
      </w:r>
      <w:proofErr w:type="spellStart"/>
      <w:r w:rsidR="00517177">
        <w:rPr>
          <w:sz w:val="24"/>
          <w:szCs w:val="24"/>
        </w:rPr>
        <w:t>Head|Fair</w:t>
      </w:r>
      <w:proofErr w:type="spellEnd"/>
      <w:r w:rsidR="00517177">
        <w:rPr>
          <w:sz w:val="24"/>
          <w:szCs w:val="24"/>
        </w:rPr>
        <w:t xml:space="preserve">) and </w:t>
      </w:r>
      <w:proofErr w:type="spellStart"/>
      <w:r w:rsidR="00517177">
        <w:rPr>
          <w:sz w:val="24"/>
          <w:szCs w:val="24"/>
        </w:rPr>
        <w:t>Pr</w:t>
      </w:r>
      <w:proofErr w:type="spellEnd"/>
      <w:r w:rsidR="00517177">
        <w:rPr>
          <w:sz w:val="24"/>
          <w:szCs w:val="24"/>
        </w:rPr>
        <w:t>(</w:t>
      </w:r>
      <w:proofErr w:type="spellStart"/>
      <w:r w:rsidR="00517177">
        <w:rPr>
          <w:sz w:val="24"/>
          <w:szCs w:val="24"/>
        </w:rPr>
        <w:t>Tail|Fair</w:t>
      </w:r>
      <w:proofErr w:type="spellEnd"/>
      <w:r w:rsidR="00517177">
        <w:rPr>
          <w:sz w:val="24"/>
          <w:szCs w:val="24"/>
        </w:rPr>
        <w:t xml:space="preserve">) than the </w:t>
      </w:r>
      <w:proofErr w:type="spellStart"/>
      <w:r w:rsidR="00517177">
        <w:rPr>
          <w:sz w:val="24"/>
          <w:szCs w:val="24"/>
        </w:rPr>
        <w:t>Pr</w:t>
      </w:r>
      <w:proofErr w:type="spellEnd"/>
      <w:r w:rsidR="00517177">
        <w:rPr>
          <w:sz w:val="24"/>
          <w:szCs w:val="24"/>
        </w:rPr>
        <w:t>(</w:t>
      </w:r>
      <w:proofErr w:type="spellStart"/>
      <w:r w:rsidR="00517177">
        <w:rPr>
          <w:sz w:val="24"/>
          <w:szCs w:val="24"/>
        </w:rPr>
        <w:t>Head|Bias</w:t>
      </w:r>
      <w:proofErr w:type="spellEnd"/>
      <w:r w:rsidR="00517177">
        <w:rPr>
          <w:sz w:val="24"/>
          <w:szCs w:val="24"/>
        </w:rPr>
        <w:t xml:space="preserve">) and </w:t>
      </w:r>
      <w:proofErr w:type="spellStart"/>
      <w:r w:rsidR="00517177">
        <w:rPr>
          <w:sz w:val="24"/>
          <w:szCs w:val="24"/>
        </w:rPr>
        <w:t>Pr</w:t>
      </w:r>
      <w:proofErr w:type="spellEnd"/>
      <w:r w:rsidR="00517177">
        <w:rPr>
          <w:sz w:val="24"/>
          <w:szCs w:val="24"/>
        </w:rPr>
        <w:t>(</w:t>
      </w:r>
      <w:proofErr w:type="spellStart"/>
      <w:r w:rsidR="00517177">
        <w:rPr>
          <w:sz w:val="24"/>
          <w:szCs w:val="24"/>
        </w:rPr>
        <w:t>Tail|Bias</w:t>
      </w:r>
      <w:proofErr w:type="spellEnd"/>
      <w:r w:rsidR="00517177">
        <w:rPr>
          <w:sz w:val="24"/>
          <w:szCs w:val="24"/>
        </w:rPr>
        <w:t xml:space="preserve">). </w:t>
      </w:r>
      <w:r w:rsidR="00517177" w:rsidRPr="00517177">
        <w:rPr>
          <w:b/>
          <w:sz w:val="24"/>
          <w:szCs w:val="24"/>
        </w:rPr>
        <w:t xml:space="preserve">So it is more likely that the used coin is the Fair one. </w:t>
      </w:r>
    </w:p>
    <w:p w:rsidR="00B23756" w:rsidRPr="00E433F7" w:rsidRDefault="00332029" w:rsidP="00B23756">
      <w:pPr>
        <w:pStyle w:val="ListParagraph"/>
        <w:numPr>
          <w:ilvl w:val="0"/>
          <w:numId w:val="2"/>
        </w:numPr>
        <w:snapToGrid w:val="0"/>
        <w:spacing w:after="120"/>
        <w:contextualSpacing w:val="0"/>
      </w:pPr>
      <w:r w:rsidRPr="00E433F7">
        <w:t>A two-state HMM is constructed from the measurements shown below.</w:t>
      </w:r>
    </w:p>
    <w:tbl>
      <w:tblPr>
        <w:tblW w:w="0" w:type="auto"/>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810"/>
        <w:gridCol w:w="810"/>
        <w:gridCol w:w="810"/>
        <w:gridCol w:w="900"/>
        <w:gridCol w:w="1440"/>
      </w:tblGrid>
      <w:tr w:rsidR="00B23756" w:rsidRPr="003802E5" w:rsidTr="00E433F7">
        <w:tc>
          <w:tcPr>
            <w:tcW w:w="630" w:type="dxa"/>
          </w:tcPr>
          <w:p w:rsidR="00B23756" w:rsidRPr="00E433F7" w:rsidRDefault="00B23756" w:rsidP="003802E5">
            <w:pPr>
              <w:pStyle w:val="ListParagraph"/>
              <w:snapToGrid w:val="0"/>
              <w:spacing w:after="120"/>
              <w:ind w:left="0"/>
              <w:contextualSpacing w:val="0"/>
            </w:pPr>
          </w:p>
        </w:tc>
        <w:tc>
          <w:tcPr>
            <w:tcW w:w="810" w:type="dxa"/>
          </w:tcPr>
          <w:p w:rsidR="00B23756" w:rsidRPr="00E433F7" w:rsidRDefault="00B23756" w:rsidP="003802E5">
            <w:pPr>
              <w:pStyle w:val="ListParagraph"/>
              <w:snapToGrid w:val="0"/>
              <w:spacing w:after="120"/>
              <w:ind w:left="0"/>
              <w:contextualSpacing w:val="0"/>
            </w:pPr>
            <w:r w:rsidRPr="00E433F7">
              <w:t>A</w:t>
            </w:r>
          </w:p>
        </w:tc>
        <w:tc>
          <w:tcPr>
            <w:tcW w:w="810" w:type="dxa"/>
          </w:tcPr>
          <w:p w:rsidR="00B23756" w:rsidRPr="00E433F7" w:rsidRDefault="00B23756" w:rsidP="003802E5">
            <w:pPr>
              <w:pStyle w:val="ListParagraph"/>
              <w:snapToGrid w:val="0"/>
              <w:spacing w:after="120"/>
              <w:ind w:left="0"/>
              <w:contextualSpacing w:val="0"/>
            </w:pPr>
            <w:r w:rsidRPr="00E433F7">
              <w:t>G</w:t>
            </w:r>
          </w:p>
        </w:tc>
        <w:tc>
          <w:tcPr>
            <w:tcW w:w="810" w:type="dxa"/>
          </w:tcPr>
          <w:p w:rsidR="00B23756" w:rsidRPr="00E433F7" w:rsidRDefault="00B23756" w:rsidP="003802E5">
            <w:pPr>
              <w:pStyle w:val="ListParagraph"/>
              <w:snapToGrid w:val="0"/>
              <w:spacing w:after="120"/>
              <w:ind w:left="0"/>
              <w:contextualSpacing w:val="0"/>
            </w:pPr>
            <w:r w:rsidRPr="00E433F7">
              <w:t>T</w:t>
            </w:r>
          </w:p>
        </w:tc>
        <w:tc>
          <w:tcPr>
            <w:tcW w:w="900" w:type="dxa"/>
          </w:tcPr>
          <w:p w:rsidR="00B23756" w:rsidRPr="00E433F7" w:rsidRDefault="00B23756" w:rsidP="003802E5">
            <w:pPr>
              <w:pStyle w:val="ListParagraph"/>
              <w:snapToGrid w:val="0"/>
              <w:spacing w:after="120"/>
              <w:ind w:left="0"/>
              <w:contextualSpacing w:val="0"/>
            </w:pPr>
            <w:r w:rsidRPr="00E433F7">
              <w:t>C</w:t>
            </w:r>
          </w:p>
        </w:tc>
        <w:tc>
          <w:tcPr>
            <w:tcW w:w="1440" w:type="dxa"/>
          </w:tcPr>
          <w:p w:rsidR="00B23756" w:rsidRPr="00E433F7" w:rsidRDefault="00B23756" w:rsidP="003802E5">
            <w:pPr>
              <w:pStyle w:val="ListParagraph"/>
              <w:snapToGrid w:val="0"/>
              <w:spacing w:after="120"/>
              <w:ind w:left="0"/>
              <w:contextualSpacing w:val="0"/>
            </w:pPr>
            <w:r w:rsidRPr="00E433F7">
              <w:t>Mean length</w:t>
            </w:r>
          </w:p>
        </w:tc>
      </w:tr>
      <w:tr w:rsidR="00B23756" w:rsidRPr="003802E5" w:rsidTr="00E433F7">
        <w:tc>
          <w:tcPr>
            <w:tcW w:w="630" w:type="dxa"/>
          </w:tcPr>
          <w:p w:rsidR="00B23756" w:rsidRPr="00E433F7" w:rsidRDefault="00B23756" w:rsidP="003802E5">
            <w:pPr>
              <w:pStyle w:val="ListParagraph"/>
              <w:snapToGrid w:val="0"/>
              <w:spacing w:after="120"/>
              <w:ind w:left="0"/>
              <w:contextualSpacing w:val="0"/>
            </w:pPr>
            <w:r w:rsidRPr="00E433F7">
              <w:t>P</w:t>
            </w:r>
          </w:p>
        </w:tc>
        <w:tc>
          <w:tcPr>
            <w:tcW w:w="810" w:type="dxa"/>
          </w:tcPr>
          <w:p w:rsidR="00B23756" w:rsidRPr="00E433F7" w:rsidRDefault="00332029" w:rsidP="003802E5">
            <w:pPr>
              <w:pStyle w:val="ListParagraph"/>
              <w:snapToGrid w:val="0"/>
              <w:spacing w:after="120"/>
              <w:ind w:left="0"/>
              <w:contextualSpacing w:val="0"/>
            </w:pPr>
            <w:r w:rsidRPr="00E433F7">
              <w:t>2/5</w:t>
            </w:r>
          </w:p>
        </w:tc>
        <w:tc>
          <w:tcPr>
            <w:tcW w:w="810" w:type="dxa"/>
          </w:tcPr>
          <w:p w:rsidR="00B23756" w:rsidRPr="00E433F7" w:rsidRDefault="00332029" w:rsidP="003802E5">
            <w:pPr>
              <w:pStyle w:val="ListParagraph"/>
              <w:snapToGrid w:val="0"/>
              <w:spacing w:after="120"/>
              <w:ind w:left="0"/>
              <w:contextualSpacing w:val="0"/>
            </w:pPr>
            <w:r w:rsidRPr="00E433F7">
              <w:t>2/5</w:t>
            </w:r>
          </w:p>
        </w:tc>
        <w:tc>
          <w:tcPr>
            <w:tcW w:w="810" w:type="dxa"/>
          </w:tcPr>
          <w:p w:rsidR="00B23756" w:rsidRPr="00E433F7" w:rsidRDefault="00332029" w:rsidP="003802E5">
            <w:pPr>
              <w:pStyle w:val="ListParagraph"/>
              <w:snapToGrid w:val="0"/>
              <w:spacing w:after="120"/>
              <w:ind w:left="0"/>
              <w:contextualSpacing w:val="0"/>
            </w:pPr>
            <w:r w:rsidRPr="00E433F7">
              <w:t>1/10</w:t>
            </w:r>
          </w:p>
        </w:tc>
        <w:tc>
          <w:tcPr>
            <w:tcW w:w="900" w:type="dxa"/>
          </w:tcPr>
          <w:p w:rsidR="00B23756" w:rsidRPr="00E433F7" w:rsidRDefault="00332029" w:rsidP="003802E5">
            <w:pPr>
              <w:pStyle w:val="ListParagraph"/>
              <w:snapToGrid w:val="0"/>
              <w:spacing w:after="120"/>
              <w:ind w:left="0"/>
              <w:contextualSpacing w:val="0"/>
            </w:pPr>
            <w:r w:rsidRPr="00E433F7">
              <w:t>1/10</w:t>
            </w:r>
          </w:p>
        </w:tc>
        <w:tc>
          <w:tcPr>
            <w:tcW w:w="1440" w:type="dxa"/>
          </w:tcPr>
          <w:p w:rsidR="00B23756" w:rsidRPr="00E433F7" w:rsidRDefault="00332029" w:rsidP="003802E5">
            <w:pPr>
              <w:pStyle w:val="ListParagraph"/>
              <w:snapToGrid w:val="0"/>
              <w:spacing w:after="120"/>
              <w:ind w:left="0"/>
              <w:contextualSpacing w:val="0"/>
            </w:pPr>
            <w:r w:rsidRPr="00E433F7">
              <w:t>10</w:t>
            </w:r>
          </w:p>
        </w:tc>
      </w:tr>
      <w:tr w:rsidR="00B23756" w:rsidRPr="003802E5" w:rsidTr="00E433F7">
        <w:tc>
          <w:tcPr>
            <w:tcW w:w="630" w:type="dxa"/>
          </w:tcPr>
          <w:p w:rsidR="00B23756" w:rsidRPr="00E433F7" w:rsidRDefault="00332029" w:rsidP="003802E5">
            <w:pPr>
              <w:pStyle w:val="ListParagraph"/>
              <w:snapToGrid w:val="0"/>
              <w:spacing w:after="120"/>
              <w:ind w:left="0"/>
              <w:contextualSpacing w:val="0"/>
            </w:pPr>
            <w:r w:rsidRPr="00E433F7">
              <w:t>Y</w:t>
            </w:r>
          </w:p>
        </w:tc>
        <w:tc>
          <w:tcPr>
            <w:tcW w:w="810" w:type="dxa"/>
          </w:tcPr>
          <w:p w:rsidR="00B23756" w:rsidRPr="00E433F7" w:rsidRDefault="00332029" w:rsidP="003802E5">
            <w:pPr>
              <w:pStyle w:val="ListParagraph"/>
              <w:snapToGrid w:val="0"/>
              <w:spacing w:after="120"/>
              <w:ind w:left="0"/>
              <w:contextualSpacing w:val="0"/>
            </w:pPr>
            <w:r w:rsidRPr="00E433F7">
              <w:t>3/10</w:t>
            </w:r>
          </w:p>
        </w:tc>
        <w:tc>
          <w:tcPr>
            <w:tcW w:w="810" w:type="dxa"/>
          </w:tcPr>
          <w:p w:rsidR="00B23756" w:rsidRPr="00E433F7" w:rsidRDefault="00332029" w:rsidP="003802E5">
            <w:pPr>
              <w:pStyle w:val="ListParagraph"/>
              <w:snapToGrid w:val="0"/>
              <w:spacing w:after="120"/>
              <w:ind w:left="0"/>
              <w:contextualSpacing w:val="0"/>
            </w:pPr>
            <w:r w:rsidRPr="00E433F7">
              <w:t>3/10</w:t>
            </w:r>
          </w:p>
        </w:tc>
        <w:tc>
          <w:tcPr>
            <w:tcW w:w="810" w:type="dxa"/>
          </w:tcPr>
          <w:p w:rsidR="00B23756" w:rsidRPr="00E433F7" w:rsidRDefault="00332029" w:rsidP="003802E5">
            <w:pPr>
              <w:pStyle w:val="ListParagraph"/>
              <w:snapToGrid w:val="0"/>
              <w:spacing w:after="120"/>
              <w:ind w:left="0"/>
              <w:contextualSpacing w:val="0"/>
            </w:pPr>
            <w:r w:rsidRPr="00E433F7">
              <w:t>1/5</w:t>
            </w:r>
          </w:p>
        </w:tc>
        <w:tc>
          <w:tcPr>
            <w:tcW w:w="900" w:type="dxa"/>
          </w:tcPr>
          <w:p w:rsidR="00B23756" w:rsidRPr="00E433F7" w:rsidRDefault="00332029" w:rsidP="003802E5">
            <w:pPr>
              <w:pStyle w:val="ListParagraph"/>
              <w:snapToGrid w:val="0"/>
              <w:spacing w:after="120"/>
              <w:ind w:left="0"/>
              <w:contextualSpacing w:val="0"/>
            </w:pPr>
            <w:r w:rsidRPr="00E433F7">
              <w:t>1/5</w:t>
            </w:r>
          </w:p>
        </w:tc>
        <w:tc>
          <w:tcPr>
            <w:tcW w:w="1440" w:type="dxa"/>
          </w:tcPr>
          <w:p w:rsidR="00B23756" w:rsidRPr="00E433F7" w:rsidRDefault="00332029" w:rsidP="003802E5">
            <w:pPr>
              <w:pStyle w:val="ListParagraph"/>
              <w:snapToGrid w:val="0"/>
              <w:spacing w:after="120"/>
              <w:ind w:left="0"/>
              <w:contextualSpacing w:val="0"/>
            </w:pPr>
            <w:r w:rsidRPr="00E433F7">
              <w:t>10</w:t>
            </w:r>
          </w:p>
        </w:tc>
      </w:tr>
    </w:tbl>
    <w:p w:rsidR="00B23756" w:rsidRDefault="00B23756" w:rsidP="00B23756">
      <w:pPr>
        <w:pStyle w:val="ListParagraph"/>
        <w:snapToGrid w:val="0"/>
        <w:spacing w:after="120"/>
        <w:ind w:left="0"/>
        <w:contextualSpacing w:val="0"/>
        <w:rPr>
          <w:sz w:val="24"/>
          <w:szCs w:val="24"/>
        </w:rPr>
      </w:pPr>
    </w:p>
    <w:p w:rsidR="001755E5" w:rsidRDefault="007B38FF" w:rsidP="00176592">
      <w:pPr>
        <w:pStyle w:val="ListParagraph"/>
        <w:snapToGrid w:val="0"/>
        <w:spacing w:after="120"/>
        <w:ind w:left="360"/>
        <w:contextualSpacing w:val="0"/>
      </w:pPr>
      <w:r w:rsidRPr="00E433F7">
        <w:rPr>
          <w:rFonts w:eastAsia="Batang" w:hint="eastAsia"/>
        </w:rPr>
        <w:t xml:space="preserve">The mean length indicates the average time that the HMM stays in the state. </w:t>
      </w:r>
      <w:r w:rsidR="00B23756" w:rsidRPr="00E433F7">
        <w:t>Decode the most likely sequence of</w:t>
      </w:r>
      <w:r w:rsidR="00332029" w:rsidRPr="00E433F7">
        <w:t xml:space="preserve"> states (P/Y) for sequence GGCT.</w:t>
      </w:r>
    </w:p>
    <w:p w:rsidR="00585DBC" w:rsidRPr="00585DBC" w:rsidRDefault="00585DBC" w:rsidP="00176592">
      <w:pPr>
        <w:pStyle w:val="ListParagraph"/>
        <w:snapToGrid w:val="0"/>
        <w:spacing w:after="120"/>
        <w:ind w:left="360"/>
        <w:contextualSpacing w:val="0"/>
        <w:rPr>
          <w:b/>
        </w:rPr>
      </w:pPr>
      <w:r w:rsidRPr="00585DBC">
        <w:rPr>
          <w:b/>
        </w:rPr>
        <w:t>Answer</w:t>
      </w:r>
    </w:p>
    <w:p w:rsidR="00F52A09" w:rsidRDefault="00F52A09" w:rsidP="00F52A09">
      <w:pPr>
        <w:ind w:left="450"/>
        <w:rPr>
          <w:sz w:val="24"/>
          <w:szCs w:val="24"/>
        </w:rPr>
      </w:pPr>
      <w:r>
        <w:rPr>
          <w:sz w:val="24"/>
          <w:szCs w:val="24"/>
        </w:rPr>
        <w:t>Let probability matrix of state P/Y call PY:</w:t>
      </w:r>
    </w:p>
    <w:tbl>
      <w:tblPr>
        <w:tblStyle w:val="TableGrid"/>
        <w:tblW w:w="0" w:type="auto"/>
        <w:tblInd w:w="585" w:type="dxa"/>
        <w:tblLook w:val="04A0" w:firstRow="1" w:lastRow="0" w:firstColumn="1" w:lastColumn="0" w:noHBand="0" w:noVBand="1"/>
      </w:tblPr>
      <w:tblGrid>
        <w:gridCol w:w="1605"/>
        <w:gridCol w:w="520"/>
        <w:gridCol w:w="520"/>
      </w:tblGrid>
      <w:tr w:rsidR="00585DBC" w:rsidTr="00585DBC">
        <w:trPr>
          <w:trHeight w:val="305"/>
        </w:trPr>
        <w:tc>
          <w:tcPr>
            <w:tcW w:w="0" w:type="auto"/>
            <w:vAlign w:val="center"/>
          </w:tcPr>
          <w:p w:rsidR="00F52A09" w:rsidRDefault="00F52A09" w:rsidP="00585DBC">
            <w:pPr>
              <w:ind w:left="450"/>
              <w:jc w:val="center"/>
              <w:rPr>
                <w:sz w:val="24"/>
                <w:szCs w:val="24"/>
              </w:rPr>
            </w:pPr>
            <w:r>
              <w:rPr>
                <w:sz w:val="24"/>
                <w:szCs w:val="24"/>
              </w:rPr>
              <w:t>PY Matrix</w:t>
            </w:r>
          </w:p>
        </w:tc>
        <w:tc>
          <w:tcPr>
            <w:tcW w:w="0" w:type="auto"/>
            <w:vAlign w:val="center"/>
          </w:tcPr>
          <w:p w:rsidR="00F52A09" w:rsidRDefault="00F52A09" w:rsidP="009436E8">
            <w:pPr>
              <w:rPr>
                <w:sz w:val="24"/>
                <w:szCs w:val="24"/>
              </w:rPr>
            </w:pPr>
            <w:r>
              <w:rPr>
                <w:sz w:val="24"/>
                <w:szCs w:val="24"/>
              </w:rPr>
              <w:t>P</w:t>
            </w:r>
          </w:p>
        </w:tc>
        <w:tc>
          <w:tcPr>
            <w:tcW w:w="0" w:type="auto"/>
            <w:vAlign w:val="center"/>
          </w:tcPr>
          <w:p w:rsidR="00F52A09" w:rsidRDefault="00F52A09" w:rsidP="009436E8">
            <w:pPr>
              <w:rPr>
                <w:sz w:val="24"/>
                <w:szCs w:val="24"/>
              </w:rPr>
            </w:pPr>
            <w:r>
              <w:rPr>
                <w:sz w:val="24"/>
                <w:szCs w:val="24"/>
              </w:rPr>
              <w:t>Y</w:t>
            </w:r>
          </w:p>
        </w:tc>
      </w:tr>
      <w:tr w:rsidR="00585DBC" w:rsidTr="00585DBC">
        <w:trPr>
          <w:trHeight w:val="537"/>
        </w:trPr>
        <w:tc>
          <w:tcPr>
            <w:tcW w:w="0" w:type="auto"/>
            <w:vAlign w:val="center"/>
          </w:tcPr>
          <w:p w:rsidR="00F52A09" w:rsidRDefault="00F52A09" w:rsidP="00585DBC">
            <w:pPr>
              <w:ind w:left="450"/>
              <w:jc w:val="center"/>
              <w:rPr>
                <w:sz w:val="24"/>
                <w:szCs w:val="24"/>
              </w:rPr>
            </w:pPr>
            <w:r>
              <w:rPr>
                <w:sz w:val="24"/>
                <w:szCs w:val="24"/>
              </w:rPr>
              <w:t>P</w:t>
            </w:r>
          </w:p>
        </w:tc>
        <w:tc>
          <w:tcPr>
            <w:tcW w:w="0" w:type="auto"/>
            <w:vAlign w:val="center"/>
          </w:tcPr>
          <w:p w:rsidR="00F52A09" w:rsidRDefault="00F52A09" w:rsidP="009436E8">
            <w:pPr>
              <w:rPr>
                <w:sz w:val="24"/>
                <w:szCs w:val="24"/>
              </w:rPr>
            </w:pPr>
            <w:r>
              <w:rPr>
                <w:sz w:val="24"/>
                <w:szCs w:val="24"/>
              </w:rPr>
              <w:t>0.9</w:t>
            </w:r>
          </w:p>
        </w:tc>
        <w:tc>
          <w:tcPr>
            <w:tcW w:w="0" w:type="auto"/>
            <w:vAlign w:val="center"/>
          </w:tcPr>
          <w:p w:rsidR="00F52A09" w:rsidRDefault="00F52A09" w:rsidP="009436E8">
            <w:pPr>
              <w:rPr>
                <w:sz w:val="24"/>
                <w:szCs w:val="24"/>
              </w:rPr>
            </w:pPr>
            <w:r>
              <w:rPr>
                <w:sz w:val="24"/>
                <w:szCs w:val="24"/>
              </w:rPr>
              <w:t>0.1</w:t>
            </w:r>
          </w:p>
        </w:tc>
      </w:tr>
      <w:tr w:rsidR="00585DBC" w:rsidTr="00585DBC">
        <w:trPr>
          <w:trHeight w:val="537"/>
        </w:trPr>
        <w:tc>
          <w:tcPr>
            <w:tcW w:w="0" w:type="auto"/>
            <w:vAlign w:val="center"/>
          </w:tcPr>
          <w:p w:rsidR="00F52A09" w:rsidRDefault="00F52A09" w:rsidP="00585DBC">
            <w:pPr>
              <w:ind w:left="450"/>
              <w:jc w:val="center"/>
              <w:rPr>
                <w:sz w:val="24"/>
                <w:szCs w:val="24"/>
              </w:rPr>
            </w:pPr>
            <w:r>
              <w:rPr>
                <w:sz w:val="24"/>
                <w:szCs w:val="24"/>
              </w:rPr>
              <w:t>Y</w:t>
            </w:r>
          </w:p>
        </w:tc>
        <w:tc>
          <w:tcPr>
            <w:tcW w:w="0" w:type="auto"/>
            <w:vAlign w:val="center"/>
          </w:tcPr>
          <w:p w:rsidR="00F52A09" w:rsidRDefault="00F52A09" w:rsidP="009436E8">
            <w:pPr>
              <w:rPr>
                <w:sz w:val="24"/>
                <w:szCs w:val="24"/>
              </w:rPr>
            </w:pPr>
            <w:r>
              <w:rPr>
                <w:sz w:val="24"/>
                <w:szCs w:val="24"/>
              </w:rPr>
              <w:t>0.1</w:t>
            </w:r>
          </w:p>
        </w:tc>
        <w:tc>
          <w:tcPr>
            <w:tcW w:w="0" w:type="auto"/>
            <w:vAlign w:val="center"/>
          </w:tcPr>
          <w:p w:rsidR="00F52A09" w:rsidRDefault="00F52A09" w:rsidP="009436E8">
            <w:pPr>
              <w:rPr>
                <w:sz w:val="24"/>
                <w:szCs w:val="24"/>
              </w:rPr>
            </w:pPr>
            <w:r>
              <w:rPr>
                <w:sz w:val="24"/>
                <w:szCs w:val="24"/>
              </w:rPr>
              <w:t>0.9</w:t>
            </w:r>
          </w:p>
        </w:tc>
      </w:tr>
    </w:tbl>
    <w:p w:rsidR="00F52A09" w:rsidRDefault="00F52A09" w:rsidP="00F52A09">
      <w:pPr>
        <w:ind w:left="450"/>
        <w:rPr>
          <w:sz w:val="24"/>
          <w:szCs w:val="24"/>
        </w:rPr>
      </w:pPr>
    </w:p>
    <w:p w:rsidR="00F52A09" w:rsidRDefault="00F52A09" w:rsidP="00F52A09">
      <w:pPr>
        <w:ind w:left="450"/>
        <w:rPr>
          <w:sz w:val="24"/>
          <w:szCs w:val="24"/>
        </w:rPr>
      </w:pPr>
      <w:r>
        <w:rPr>
          <w:sz w:val="24"/>
          <w:szCs w:val="24"/>
        </w:rPr>
        <w:t>Let probability matrix of measurements call S:</w:t>
      </w:r>
    </w:p>
    <w:tbl>
      <w:tblPr>
        <w:tblStyle w:val="TableGrid"/>
        <w:tblpPr w:leftFromText="180" w:rightFromText="180" w:vertAnchor="text" w:horzAnchor="page" w:tblpX="2128" w:tblpY="11"/>
        <w:tblW w:w="0" w:type="auto"/>
        <w:tblLook w:val="04A0" w:firstRow="1" w:lastRow="0" w:firstColumn="1" w:lastColumn="0" w:noHBand="0" w:noVBand="1"/>
      </w:tblPr>
      <w:tblGrid>
        <w:gridCol w:w="1474"/>
        <w:gridCol w:w="520"/>
        <w:gridCol w:w="520"/>
        <w:gridCol w:w="520"/>
        <w:gridCol w:w="520"/>
      </w:tblGrid>
      <w:tr w:rsidR="00F52A09" w:rsidTr="00585DBC">
        <w:tc>
          <w:tcPr>
            <w:tcW w:w="0" w:type="auto"/>
            <w:vAlign w:val="center"/>
          </w:tcPr>
          <w:p w:rsidR="00F52A09" w:rsidRDefault="00F52A09" w:rsidP="00585DBC">
            <w:pPr>
              <w:ind w:left="450"/>
              <w:jc w:val="center"/>
              <w:rPr>
                <w:sz w:val="24"/>
                <w:szCs w:val="24"/>
              </w:rPr>
            </w:pPr>
            <w:r>
              <w:rPr>
                <w:sz w:val="24"/>
                <w:szCs w:val="24"/>
              </w:rPr>
              <w:t>S Matrix</w:t>
            </w:r>
          </w:p>
        </w:tc>
        <w:tc>
          <w:tcPr>
            <w:tcW w:w="0" w:type="auto"/>
            <w:vAlign w:val="center"/>
          </w:tcPr>
          <w:p w:rsidR="00F52A09" w:rsidRDefault="00F52A09" w:rsidP="009436E8">
            <w:pPr>
              <w:rPr>
                <w:sz w:val="24"/>
                <w:szCs w:val="24"/>
              </w:rPr>
            </w:pPr>
            <w:r>
              <w:rPr>
                <w:sz w:val="24"/>
                <w:szCs w:val="24"/>
              </w:rPr>
              <w:t>A</w:t>
            </w:r>
          </w:p>
        </w:tc>
        <w:tc>
          <w:tcPr>
            <w:tcW w:w="0" w:type="auto"/>
            <w:vAlign w:val="center"/>
          </w:tcPr>
          <w:p w:rsidR="00F52A09" w:rsidRDefault="00F52A09" w:rsidP="009436E8">
            <w:pPr>
              <w:rPr>
                <w:sz w:val="24"/>
                <w:szCs w:val="24"/>
              </w:rPr>
            </w:pPr>
            <w:r>
              <w:rPr>
                <w:sz w:val="24"/>
                <w:szCs w:val="24"/>
              </w:rPr>
              <w:t>G</w:t>
            </w:r>
          </w:p>
        </w:tc>
        <w:tc>
          <w:tcPr>
            <w:tcW w:w="0" w:type="auto"/>
            <w:vAlign w:val="center"/>
          </w:tcPr>
          <w:p w:rsidR="00F52A09" w:rsidRDefault="00F52A09" w:rsidP="009436E8">
            <w:pPr>
              <w:rPr>
                <w:sz w:val="24"/>
                <w:szCs w:val="24"/>
              </w:rPr>
            </w:pPr>
            <w:r>
              <w:rPr>
                <w:sz w:val="24"/>
                <w:szCs w:val="24"/>
              </w:rPr>
              <w:t>T</w:t>
            </w:r>
          </w:p>
        </w:tc>
        <w:tc>
          <w:tcPr>
            <w:tcW w:w="0" w:type="auto"/>
            <w:vAlign w:val="center"/>
          </w:tcPr>
          <w:p w:rsidR="00F52A09" w:rsidRDefault="00F52A09" w:rsidP="009436E8">
            <w:pPr>
              <w:rPr>
                <w:sz w:val="24"/>
                <w:szCs w:val="24"/>
              </w:rPr>
            </w:pPr>
            <w:r>
              <w:rPr>
                <w:sz w:val="24"/>
                <w:szCs w:val="24"/>
              </w:rPr>
              <w:t>C</w:t>
            </w:r>
          </w:p>
        </w:tc>
      </w:tr>
      <w:tr w:rsidR="00F52A09" w:rsidTr="00585DBC">
        <w:tc>
          <w:tcPr>
            <w:tcW w:w="0" w:type="auto"/>
            <w:vAlign w:val="center"/>
          </w:tcPr>
          <w:p w:rsidR="00F52A09" w:rsidRDefault="00F52A09" w:rsidP="00585DBC">
            <w:pPr>
              <w:ind w:left="450"/>
              <w:jc w:val="center"/>
              <w:rPr>
                <w:sz w:val="24"/>
                <w:szCs w:val="24"/>
              </w:rPr>
            </w:pPr>
            <w:r>
              <w:rPr>
                <w:sz w:val="24"/>
                <w:szCs w:val="24"/>
              </w:rPr>
              <w:t>P</w:t>
            </w:r>
          </w:p>
        </w:tc>
        <w:tc>
          <w:tcPr>
            <w:tcW w:w="0" w:type="auto"/>
            <w:vAlign w:val="center"/>
          </w:tcPr>
          <w:p w:rsidR="00F52A09" w:rsidRDefault="00F52A09" w:rsidP="009436E8">
            <w:pPr>
              <w:rPr>
                <w:sz w:val="24"/>
                <w:szCs w:val="24"/>
              </w:rPr>
            </w:pPr>
            <w:r>
              <w:rPr>
                <w:sz w:val="24"/>
                <w:szCs w:val="24"/>
              </w:rPr>
              <w:t>0.4</w:t>
            </w:r>
          </w:p>
        </w:tc>
        <w:tc>
          <w:tcPr>
            <w:tcW w:w="0" w:type="auto"/>
            <w:vAlign w:val="center"/>
          </w:tcPr>
          <w:p w:rsidR="00F52A09" w:rsidRDefault="00F52A09" w:rsidP="009436E8">
            <w:pPr>
              <w:rPr>
                <w:sz w:val="24"/>
                <w:szCs w:val="24"/>
              </w:rPr>
            </w:pPr>
            <w:r>
              <w:rPr>
                <w:sz w:val="24"/>
                <w:szCs w:val="24"/>
              </w:rPr>
              <w:t>0.4</w:t>
            </w:r>
          </w:p>
        </w:tc>
        <w:tc>
          <w:tcPr>
            <w:tcW w:w="0" w:type="auto"/>
            <w:vAlign w:val="center"/>
          </w:tcPr>
          <w:p w:rsidR="00F52A09" w:rsidRDefault="00F52A09" w:rsidP="009436E8">
            <w:pPr>
              <w:rPr>
                <w:sz w:val="24"/>
                <w:szCs w:val="24"/>
              </w:rPr>
            </w:pPr>
            <w:r>
              <w:rPr>
                <w:sz w:val="24"/>
                <w:szCs w:val="24"/>
              </w:rPr>
              <w:t>0.1</w:t>
            </w:r>
          </w:p>
        </w:tc>
        <w:tc>
          <w:tcPr>
            <w:tcW w:w="0" w:type="auto"/>
            <w:vAlign w:val="center"/>
          </w:tcPr>
          <w:p w:rsidR="00F52A09" w:rsidRDefault="00F52A09" w:rsidP="009436E8">
            <w:pPr>
              <w:rPr>
                <w:sz w:val="24"/>
                <w:szCs w:val="24"/>
              </w:rPr>
            </w:pPr>
            <w:r>
              <w:rPr>
                <w:sz w:val="24"/>
                <w:szCs w:val="24"/>
              </w:rPr>
              <w:t>0.1</w:t>
            </w:r>
          </w:p>
        </w:tc>
      </w:tr>
      <w:tr w:rsidR="00F52A09" w:rsidTr="00585DBC">
        <w:tc>
          <w:tcPr>
            <w:tcW w:w="0" w:type="auto"/>
            <w:vAlign w:val="center"/>
          </w:tcPr>
          <w:p w:rsidR="00F52A09" w:rsidRDefault="00F52A09" w:rsidP="00585DBC">
            <w:pPr>
              <w:ind w:left="450"/>
              <w:jc w:val="center"/>
              <w:rPr>
                <w:sz w:val="24"/>
                <w:szCs w:val="24"/>
              </w:rPr>
            </w:pPr>
            <w:r>
              <w:rPr>
                <w:sz w:val="24"/>
                <w:szCs w:val="24"/>
              </w:rPr>
              <w:t>Y</w:t>
            </w:r>
          </w:p>
        </w:tc>
        <w:tc>
          <w:tcPr>
            <w:tcW w:w="0" w:type="auto"/>
            <w:vAlign w:val="center"/>
          </w:tcPr>
          <w:p w:rsidR="00F52A09" w:rsidRDefault="00F52A09" w:rsidP="009436E8">
            <w:pPr>
              <w:rPr>
                <w:sz w:val="24"/>
                <w:szCs w:val="24"/>
              </w:rPr>
            </w:pPr>
            <w:r>
              <w:rPr>
                <w:sz w:val="24"/>
                <w:szCs w:val="24"/>
              </w:rPr>
              <w:t>0.3</w:t>
            </w:r>
          </w:p>
        </w:tc>
        <w:tc>
          <w:tcPr>
            <w:tcW w:w="0" w:type="auto"/>
            <w:vAlign w:val="center"/>
          </w:tcPr>
          <w:p w:rsidR="00F52A09" w:rsidRDefault="00F52A09" w:rsidP="009436E8">
            <w:pPr>
              <w:rPr>
                <w:sz w:val="24"/>
                <w:szCs w:val="24"/>
              </w:rPr>
            </w:pPr>
            <w:r>
              <w:rPr>
                <w:sz w:val="24"/>
                <w:szCs w:val="24"/>
              </w:rPr>
              <w:t>0.3</w:t>
            </w:r>
          </w:p>
        </w:tc>
        <w:tc>
          <w:tcPr>
            <w:tcW w:w="0" w:type="auto"/>
            <w:vAlign w:val="center"/>
          </w:tcPr>
          <w:p w:rsidR="00F52A09" w:rsidRDefault="00F52A09" w:rsidP="009436E8">
            <w:pPr>
              <w:rPr>
                <w:sz w:val="24"/>
                <w:szCs w:val="24"/>
              </w:rPr>
            </w:pPr>
            <w:r>
              <w:rPr>
                <w:sz w:val="24"/>
                <w:szCs w:val="24"/>
              </w:rPr>
              <w:t>0.2</w:t>
            </w:r>
          </w:p>
        </w:tc>
        <w:tc>
          <w:tcPr>
            <w:tcW w:w="0" w:type="auto"/>
            <w:vAlign w:val="center"/>
          </w:tcPr>
          <w:p w:rsidR="00F52A09" w:rsidRDefault="00F52A09" w:rsidP="009436E8">
            <w:pPr>
              <w:rPr>
                <w:sz w:val="24"/>
                <w:szCs w:val="24"/>
              </w:rPr>
            </w:pPr>
            <w:r>
              <w:rPr>
                <w:sz w:val="24"/>
                <w:szCs w:val="24"/>
              </w:rPr>
              <w:t>0.2</w:t>
            </w:r>
          </w:p>
        </w:tc>
      </w:tr>
    </w:tbl>
    <w:p w:rsidR="00F52A09" w:rsidRPr="00E806DA" w:rsidRDefault="00F52A09" w:rsidP="00F52A09">
      <w:pPr>
        <w:ind w:left="450"/>
        <w:rPr>
          <w:sz w:val="24"/>
          <w:szCs w:val="24"/>
        </w:rPr>
      </w:pPr>
      <w:r>
        <w:rPr>
          <w:sz w:val="24"/>
          <w:szCs w:val="24"/>
        </w:rPr>
        <w:tab/>
      </w:r>
      <w:r>
        <w:rPr>
          <w:sz w:val="24"/>
          <w:szCs w:val="24"/>
        </w:rPr>
        <w:tab/>
      </w:r>
    </w:p>
    <w:p w:rsidR="00F52A09" w:rsidRDefault="00F52A09" w:rsidP="00F52A09">
      <w:pPr>
        <w:ind w:left="450"/>
        <w:rPr>
          <w:sz w:val="24"/>
          <w:szCs w:val="24"/>
        </w:rPr>
      </w:pPr>
    </w:p>
    <w:p w:rsidR="00232140" w:rsidRDefault="00232140" w:rsidP="00176592">
      <w:pPr>
        <w:pStyle w:val="ListParagraph"/>
        <w:snapToGrid w:val="0"/>
        <w:spacing w:after="120"/>
        <w:ind w:left="450"/>
        <w:contextualSpacing w:val="0"/>
      </w:pPr>
    </w:p>
    <w:p w:rsidR="00EA068E" w:rsidRDefault="00EA068E" w:rsidP="00176592">
      <w:pPr>
        <w:pStyle w:val="ListParagraph"/>
        <w:snapToGrid w:val="0"/>
        <w:spacing w:after="120"/>
        <w:ind w:left="450"/>
        <w:contextualSpacing w:val="0"/>
      </w:pPr>
    </w:p>
    <w:p w:rsidR="00585DBC" w:rsidRDefault="00585DBC" w:rsidP="00585DBC">
      <w:pPr>
        <w:ind w:left="450"/>
        <w:rPr>
          <w:sz w:val="24"/>
          <w:szCs w:val="24"/>
        </w:rPr>
      </w:pPr>
      <w:r>
        <w:rPr>
          <w:sz w:val="24"/>
          <w:szCs w:val="24"/>
        </w:rPr>
        <w:t>Since we have 2 states and no given probability for them, probability of each state that can be started initially is ½ or 0.5.  Let probability matrix of starting state call s:</w:t>
      </w:r>
    </w:p>
    <w:tbl>
      <w:tblPr>
        <w:tblStyle w:val="TableGrid"/>
        <w:tblW w:w="0" w:type="auto"/>
        <w:tblInd w:w="945" w:type="dxa"/>
        <w:tblLook w:val="04A0" w:firstRow="1" w:lastRow="0" w:firstColumn="1" w:lastColumn="0" w:noHBand="0" w:noVBand="1"/>
      </w:tblPr>
      <w:tblGrid>
        <w:gridCol w:w="1474"/>
        <w:gridCol w:w="520"/>
        <w:gridCol w:w="520"/>
      </w:tblGrid>
      <w:tr w:rsidR="00585DBC" w:rsidTr="009436E8">
        <w:tc>
          <w:tcPr>
            <w:tcW w:w="1474" w:type="dxa"/>
          </w:tcPr>
          <w:p w:rsidR="00585DBC" w:rsidRDefault="00E51048" w:rsidP="00AD3149">
            <w:pPr>
              <w:ind w:left="450"/>
              <w:rPr>
                <w:sz w:val="24"/>
                <w:szCs w:val="24"/>
              </w:rPr>
            </w:pPr>
            <w:r>
              <w:rPr>
                <w:sz w:val="24"/>
                <w:szCs w:val="24"/>
              </w:rPr>
              <w:t>s</w:t>
            </w:r>
            <w:r w:rsidR="00585DBC">
              <w:rPr>
                <w:sz w:val="24"/>
                <w:szCs w:val="24"/>
              </w:rPr>
              <w:t xml:space="preserve"> Matrix</w:t>
            </w:r>
          </w:p>
        </w:tc>
        <w:tc>
          <w:tcPr>
            <w:tcW w:w="0" w:type="auto"/>
            <w:vAlign w:val="center"/>
          </w:tcPr>
          <w:p w:rsidR="00585DBC" w:rsidRDefault="00585DBC" w:rsidP="009436E8">
            <w:pPr>
              <w:rPr>
                <w:sz w:val="24"/>
                <w:szCs w:val="24"/>
              </w:rPr>
            </w:pPr>
            <w:r>
              <w:rPr>
                <w:sz w:val="24"/>
                <w:szCs w:val="24"/>
              </w:rPr>
              <w:t>P</w:t>
            </w:r>
          </w:p>
        </w:tc>
        <w:tc>
          <w:tcPr>
            <w:tcW w:w="0" w:type="auto"/>
          </w:tcPr>
          <w:p w:rsidR="00585DBC" w:rsidRDefault="00585DBC" w:rsidP="009436E8">
            <w:pPr>
              <w:rPr>
                <w:sz w:val="24"/>
                <w:szCs w:val="24"/>
              </w:rPr>
            </w:pPr>
            <w:r>
              <w:rPr>
                <w:sz w:val="24"/>
                <w:szCs w:val="24"/>
              </w:rPr>
              <w:t>Y</w:t>
            </w:r>
          </w:p>
        </w:tc>
      </w:tr>
      <w:tr w:rsidR="00585DBC" w:rsidTr="009436E8">
        <w:tc>
          <w:tcPr>
            <w:tcW w:w="1474" w:type="dxa"/>
          </w:tcPr>
          <w:p w:rsidR="00585DBC" w:rsidRDefault="00585DBC" w:rsidP="00AD3149">
            <w:pPr>
              <w:rPr>
                <w:sz w:val="24"/>
                <w:szCs w:val="24"/>
              </w:rPr>
            </w:pPr>
          </w:p>
        </w:tc>
        <w:tc>
          <w:tcPr>
            <w:tcW w:w="0" w:type="auto"/>
          </w:tcPr>
          <w:p w:rsidR="00585DBC" w:rsidRDefault="00585DBC" w:rsidP="00AD3149">
            <w:pPr>
              <w:jc w:val="center"/>
              <w:rPr>
                <w:sz w:val="24"/>
                <w:szCs w:val="24"/>
              </w:rPr>
            </w:pPr>
            <w:r>
              <w:rPr>
                <w:sz w:val="24"/>
                <w:szCs w:val="24"/>
              </w:rPr>
              <w:t>0.5</w:t>
            </w:r>
          </w:p>
        </w:tc>
        <w:tc>
          <w:tcPr>
            <w:tcW w:w="0" w:type="auto"/>
          </w:tcPr>
          <w:p w:rsidR="00585DBC" w:rsidRDefault="00585DBC" w:rsidP="00AD3149">
            <w:pPr>
              <w:jc w:val="center"/>
              <w:rPr>
                <w:sz w:val="24"/>
                <w:szCs w:val="24"/>
              </w:rPr>
            </w:pPr>
            <w:r>
              <w:rPr>
                <w:sz w:val="24"/>
                <w:szCs w:val="24"/>
              </w:rPr>
              <w:t>0.5</w:t>
            </w:r>
          </w:p>
        </w:tc>
      </w:tr>
    </w:tbl>
    <w:p w:rsidR="00F52A09" w:rsidRDefault="00F52A09" w:rsidP="00176592">
      <w:pPr>
        <w:pStyle w:val="ListParagraph"/>
        <w:snapToGrid w:val="0"/>
        <w:spacing w:after="120"/>
        <w:ind w:left="360"/>
        <w:contextualSpacing w:val="0"/>
      </w:pPr>
    </w:p>
    <w:p w:rsidR="00583F80" w:rsidRDefault="00583F80" w:rsidP="004B6981">
      <w:pPr>
        <w:ind w:left="360"/>
        <w:rPr>
          <w:sz w:val="24"/>
          <w:szCs w:val="24"/>
        </w:rPr>
      </w:pPr>
      <w:r>
        <w:rPr>
          <w:sz w:val="24"/>
          <w:szCs w:val="24"/>
        </w:rPr>
        <w:t xml:space="preserve">Given the sequence GGCT, </w:t>
      </w:r>
      <w:r w:rsidR="008C732B">
        <w:rPr>
          <w:sz w:val="24"/>
          <w:szCs w:val="24"/>
        </w:rPr>
        <w:t xml:space="preserve">the </w:t>
      </w:r>
      <w:r>
        <w:rPr>
          <w:sz w:val="24"/>
          <w:szCs w:val="24"/>
        </w:rPr>
        <w:t>observation as:</w:t>
      </w:r>
      <w:r w:rsidR="00CE6E53">
        <w:rPr>
          <w:sz w:val="24"/>
          <w:szCs w:val="24"/>
        </w:rPr>
        <w:t xml:space="preserve"> </w:t>
      </w:r>
      <w:r>
        <w:rPr>
          <w:sz w:val="24"/>
          <w:szCs w:val="24"/>
        </w:rPr>
        <w:t>O = (O</w:t>
      </w:r>
      <w:r>
        <w:rPr>
          <w:sz w:val="24"/>
          <w:szCs w:val="24"/>
          <w:vertAlign w:val="subscript"/>
        </w:rPr>
        <w:t>0</w:t>
      </w:r>
      <w:proofErr w:type="gramStart"/>
      <w:r>
        <w:rPr>
          <w:sz w:val="24"/>
          <w:szCs w:val="24"/>
        </w:rPr>
        <w:t>,O</w:t>
      </w:r>
      <w:r>
        <w:rPr>
          <w:sz w:val="24"/>
          <w:szCs w:val="24"/>
          <w:vertAlign w:val="subscript"/>
        </w:rPr>
        <w:t>1</w:t>
      </w:r>
      <w:r>
        <w:rPr>
          <w:sz w:val="24"/>
          <w:szCs w:val="24"/>
        </w:rPr>
        <w:t>,O</w:t>
      </w:r>
      <w:r>
        <w:rPr>
          <w:sz w:val="24"/>
          <w:szCs w:val="24"/>
          <w:vertAlign w:val="subscript"/>
        </w:rPr>
        <w:t>2</w:t>
      </w:r>
      <w:r>
        <w:rPr>
          <w:sz w:val="24"/>
          <w:szCs w:val="24"/>
        </w:rPr>
        <w:t>,O</w:t>
      </w:r>
      <w:r>
        <w:rPr>
          <w:sz w:val="24"/>
          <w:szCs w:val="24"/>
          <w:vertAlign w:val="subscript"/>
        </w:rPr>
        <w:t>3</w:t>
      </w:r>
      <w:proofErr w:type="gramEnd"/>
      <w:r>
        <w:rPr>
          <w:sz w:val="24"/>
          <w:szCs w:val="24"/>
        </w:rPr>
        <w:t>) = (G,G,C,T)</w:t>
      </w:r>
    </w:p>
    <w:p w:rsidR="00583F80" w:rsidRDefault="00884D71" w:rsidP="004B6981">
      <w:pPr>
        <w:ind w:left="360"/>
        <w:rPr>
          <w:sz w:val="24"/>
          <w:szCs w:val="24"/>
        </w:rPr>
      </w:pPr>
      <w:r>
        <w:rPr>
          <w:sz w:val="24"/>
          <w:szCs w:val="24"/>
        </w:rPr>
        <w:t>So the state</w:t>
      </w:r>
      <w:r w:rsidR="00583F80">
        <w:rPr>
          <w:sz w:val="24"/>
          <w:szCs w:val="24"/>
        </w:rPr>
        <w:t xml:space="preserve"> sequence will be X=(X</w:t>
      </w:r>
      <w:r w:rsidR="00583F80">
        <w:rPr>
          <w:sz w:val="24"/>
          <w:szCs w:val="24"/>
          <w:vertAlign w:val="subscript"/>
        </w:rPr>
        <w:t>0</w:t>
      </w:r>
      <w:proofErr w:type="gramStart"/>
      <w:r w:rsidR="00583F80">
        <w:rPr>
          <w:sz w:val="24"/>
          <w:szCs w:val="24"/>
        </w:rPr>
        <w:t>,X</w:t>
      </w:r>
      <w:r w:rsidR="00583F80">
        <w:rPr>
          <w:sz w:val="24"/>
          <w:szCs w:val="24"/>
          <w:vertAlign w:val="subscript"/>
        </w:rPr>
        <w:t>1</w:t>
      </w:r>
      <w:r w:rsidR="00583F80">
        <w:rPr>
          <w:sz w:val="24"/>
          <w:szCs w:val="24"/>
        </w:rPr>
        <w:t>,X</w:t>
      </w:r>
      <w:r w:rsidR="00583F80">
        <w:rPr>
          <w:sz w:val="24"/>
          <w:szCs w:val="24"/>
          <w:vertAlign w:val="subscript"/>
        </w:rPr>
        <w:t>2</w:t>
      </w:r>
      <w:r w:rsidR="00583F80">
        <w:rPr>
          <w:sz w:val="24"/>
          <w:szCs w:val="24"/>
        </w:rPr>
        <w:t>,X</w:t>
      </w:r>
      <w:r w:rsidR="00583F80">
        <w:rPr>
          <w:sz w:val="24"/>
          <w:szCs w:val="24"/>
          <w:vertAlign w:val="subscript"/>
        </w:rPr>
        <w:t>3</w:t>
      </w:r>
      <w:proofErr w:type="gramEnd"/>
      <w:r w:rsidR="00583F80">
        <w:rPr>
          <w:sz w:val="24"/>
          <w:szCs w:val="24"/>
        </w:rPr>
        <w:t>) of length</w:t>
      </w:r>
      <w:r w:rsidR="004B0EE1">
        <w:rPr>
          <w:sz w:val="24"/>
          <w:szCs w:val="24"/>
        </w:rPr>
        <w:t xml:space="preserve"> of</w:t>
      </w:r>
      <w:r w:rsidR="00583F80">
        <w:rPr>
          <w:sz w:val="24"/>
          <w:szCs w:val="24"/>
        </w:rPr>
        <w:t xml:space="preserve"> </w:t>
      </w:r>
      <w:r w:rsidR="00601168">
        <w:rPr>
          <w:sz w:val="24"/>
          <w:szCs w:val="24"/>
        </w:rPr>
        <w:t>4</w:t>
      </w:r>
      <w:r w:rsidR="00C208FA">
        <w:rPr>
          <w:sz w:val="24"/>
          <w:szCs w:val="24"/>
        </w:rPr>
        <w:t>.  Therefore</w:t>
      </w:r>
      <w:r w:rsidR="00583F80">
        <w:rPr>
          <w:sz w:val="24"/>
          <w:szCs w:val="24"/>
        </w:rPr>
        <w:t>, the probability of state X given the observation value is:</w:t>
      </w:r>
    </w:p>
    <w:p w:rsidR="00583F80" w:rsidRDefault="00583F80" w:rsidP="007B1496">
      <w:pPr>
        <w:ind w:left="360"/>
        <w:rPr>
          <w:sz w:val="24"/>
          <w:szCs w:val="24"/>
        </w:rPr>
      </w:pPr>
      <w:proofErr w:type="spellStart"/>
      <w:r>
        <w:rPr>
          <w:sz w:val="24"/>
          <w:szCs w:val="24"/>
        </w:rPr>
        <w:lastRenderedPageBreak/>
        <w:t>P</w:t>
      </w:r>
      <w:r w:rsidR="00966712">
        <w:rPr>
          <w:sz w:val="24"/>
          <w:szCs w:val="24"/>
        </w:rPr>
        <w:t>r</w:t>
      </w:r>
      <w:proofErr w:type="spellEnd"/>
      <w:r>
        <w:rPr>
          <w:sz w:val="24"/>
          <w:szCs w:val="24"/>
        </w:rPr>
        <w:t>(X</w:t>
      </w:r>
      <w:r w:rsidRPr="003B56A1">
        <w:rPr>
          <w:sz w:val="24"/>
          <w:szCs w:val="24"/>
          <w:vertAlign w:val="subscript"/>
        </w:rPr>
        <w:t>0</w:t>
      </w:r>
      <w:proofErr w:type="gramStart"/>
      <w:r>
        <w:rPr>
          <w:sz w:val="24"/>
          <w:szCs w:val="24"/>
        </w:rPr>
        <w:t>,O</w:t>
      </w:r>
      <w:r w:rsidRPr="003B56A1">
        <w:rPr>
          <w:sz w:val="24"/>
          <w:szCs w:val="24"/>
          <w:vertAlign w:val="subscript"/>
        </w:rPr>
        <w:t>0</w:t>
      </w:r>
      <w:proofErr w:type="gramEnd"/>
      <w:r>
        <w:rPr>
          <w:sz w:val="24"/>
          <w:szCs w:val="24"/>
        </w:rPr>
        <w:t>) = s</w:t>
      </w:r>
      <w:r w:rsidRPr="003B56A1">
        <w:rPr>
          <w:sz w:val="24"/>
          <w:szCs w:val="24"/>
          <w:vertAlign w:val="subscript"/>
        </w:rPr>
        <w:t>x0</w:t>
      </w:r>
      <w:r>
        <w:rPr>
          <w:sz w:val="24"/>
          <w:szCs w:val="24"/>
        </w:rPr>
        <w:t xml:space="preserve"> * S</w:t>
      </w:r>
      <w:r w:rsidRPr="003B56A1">
        <w:rPr>
          <w:sz w:val="24"/>
          <w:szCs w:val="24"/>
          <w:vertAlign w:val="subscript"/>
        </w:rPr>
        <w:t>x0</w:t>
      </w:r>
      <w:r w:rsidR="006061CC">
        <w:rPr>
          <w:sz w:val="24"/>
          <w:szCs w:val="24"/>
        </w:rPr>
        <w:tab/>
      </w:r>
      <w:r w:rsidR="006061CC">
        <w:rPr>
          <w:sz w:val="24"/>
          <w:szCs w:val="24"/>
        </w:rPr>
        <w:tab/>
      </w:r>
      <w:proofErr w:type="spellStart"/>
      <w:r>
        <w:rPr>
          <w:sz w:val="24"/>
          <w:szCs w:val="24"/>
        </w:rPr>
        <w:t>P</w:t>
      </w:r>
      <w:r w:rsidR="00966712">
        <w:rPr>
          <w:sz w:val="24"/>
          <w:szCs w:val="24"/>
        </w:rPr>
        <w:t>r</w:t>
      </w:r>
      <w:proofErr w:type="spellEnd"/>
      <w:r>
        <w:rPr>
          <w:sz w:val="24"/>
          <w:szCs w:val="24"/>
        </w:rPr>
        <w:t>(X</w:t>
      </w:r>
      <w:r w:rsidRPr="003B56A1">
        <w:rPr>
          <w:sz w:val="24"/>
          <w:szCs w:val="24"/>
          <w:vertAlign w:val="subscript"/>
        </w:rPr>
        <w:t>1</w:t>
      </w:r>
      <w:r>
        <w:rPr>
          <w:sz w:val="24"/>
          <w:szCs w:val="24"/>
        </w:rPr>
        <w:t>,O</w:t>
      </w:r>
      <w:r w:rsidRPr="003B56A1">
        <w:rPr>
          <w:sz w:val="24"/>
          <w:szCs w:val="24"/>
          <w:vertAlign w:val="subscript"/>
        </w:rPr>
        <w:t>1</w:t>
      </w:r>
      <w:r>
        <w:rPr>
          <w:sz w:val="24"/>
          <w:szCs w:val="24"/>
        </w:rPr>
        <w:t>) = PY</w:t>
      </w:r>
      <w:r w:rsidRPr="003B56A1">
        <w:rPr>
          <w:sz w:val="24"/>
          <w:szCs w:val="24"/>
          <w:vertAlign w:val="subscript"/>
        </w:rPr>
        <w:t xml:space="preserve">x0-x1 </w:t>
      </w:r>
      <w:r>
        <w:rPr>
          <w:sz w:val="24"/>
          <w:szCs w:val="24"/>
        </w:rPr>
        <w:t>* S</w:t>
      </w:r>
      <w:r w:rsidRPr="003B56A1">
        <w:rPr>
          <w:sz w:val="24"/>
          <w:szCs w:val="24"/>
          <w:vertAlign w:val="subscript"/>
        </w:rPr>
        <w:t>x1</w:t>
      </w:r>
      <w:r w:rsidR="007B1496">
        <w:rPr>
          <w:sz w:val="24"/>
          <w:szCs w:val="24"/>
        </w:rPr>
        <w:tab/>
      </w:r>
      <w:r w:rsidR="007B1496">
        <w:rPr>
          <w:sz w:val="24"/>
          <w:szCs w:val="24"/>
        </w:rPr>
        <w:tab/>
      </w:r>
      <w:proofErr w:type="spellStart"/>
      <w:r>
        <w:rPr>
          <w:sz w:val="24"/>
          <w:szCs w:val="24"/>
        </w:rPr>
        <w:t>P</w:t>
      </w:r>
      <w:r w:rsidR="00966712">
        <w:rPr>
          <w:sz w:val="24"/>
          <w:szCs w:val="24"/>
        </w:rPr>
        <w:t>r</w:t>
      </w:r>
      <w:proofErr w:type="spellEnd"/>
      <w:r>
        <w:rPr>
          <w:sz w:val="24"/>
          <w:szCs w:val="24"/>
        </w:rPr>
        <w:t>(X</w:t>
      </w:r>
      <w:r w:rsidRPr="003B56A1">
        <w:rPr>
          <w:sz w:val="24"/>
          <w:szCs w:val="24"/>
          <w:vertAlign w:val="subscript"/>
        </w:rPr>
        <w:t>2</w:t>
      </w:r>
      <w:r>
        <w:rPr>
          <w:sz w:val="24"/>
          <w:szCs w:val="24"/>
        </w:rPr>
        <w:t>,O</w:t>
      </w:r>
      <w:r w:rsidRPr="003B56A1">
        <w:rPr>
          <w:sz w:val="24"/>
          <w:szCs w:val="24"/>
          <w:vertAlign w:val="subscript"/>
        </w:rPr>
        <w:t>2</w:t>
      </w:r>
      <w:r>
        <w:rPr>
          <w:sz w:val="24"/>
          <w:szCs w:val="24"/>
        </w:rPr>
        <w:t>) = PY</w:t>
      </w:r>
      <w:r w:rsidRPr="003B56A1">
        <w:rPr>
          <w:sz w:val="24"/>
          <w:szCs w:val="24"/>
          <w:vertAlign w:val="subscript"/>
        </w:rPr>
        <w:t xml:space="preserve">x1-x2 </w:t>
      </w:r>
      <w:r>
        <w:rPr>
          <w:sz w:val="24"/>
          <w:szCs w:val="24"/>
        </w:rPr>
        <w:t>* S</w:t>
      </w:r>
      <w:r w:rsidRPr="003B56A1">
        <w:rPr>
          <w:sz w:val="24"/>
          <w:szCs w:val="24"/>
          <w:vertAlign w:val="subscript"/>
        </w:rPr>
        <w:t>x2</w:t>
      </w:r>
    </w:p>
    <w:p w:rsidR="00583F80" w:rsidRDefault="00583F80" w:rsidP="007B1496">
      <w:pPr>
        <w:ind w:left="360"/>
        <w:rPr>
          <w:sz w:val="24"/>
          <w:szCs w:val="24"/>
        </w:rPr>
      </w:pPr>
      <w:proofErr w:type="spellStart"/>
      <w:r>
        <w:rPr>
          <w:sz w:val="24"/>
          <w:szCs w:val="24"/>
        </w:rPr>
        <w:t>P</w:t>
      </w:r>
      <w:r w:rsidR="00966712">
        <w:rPr>
          <w:sz w:val="24"/>
          <w:szCs w:val="24"/>
        </w:rPr>
        <w:t>r</w:t>
      </w:r>
      <w:proofErr w:type="spellEnd"/>
      <w:r>
        <w:rPr>
          <w:sz w:val="24"/>
          <w:szCs w:val="24"/>
        </w:rPr>
        <w:t>(X</w:t>
      </w:r>
      <w:r w:rsidRPr="003B56A1">
        <w:rPr>
          <w:sz w:val="24"/>
          <w:szCs w:val="24"/>
          <w:vertAlign w:val="subscript"/>
        </w:rPr>
        <w:t>3</w:t>
      </w:r>
      <w:proofErr w:type="gramStart"/>
      <w:r>
        <w:rPr>
          <w:sz w:val="24"/>
          <w:szCs w:val="24"/>
        </w:rPr>
        <w:t>,O</w:t>
      </w:r>
      <w:r w:rsidRPr="003B56A1">
        <w:rPr>
          <w:sz w:val="24"/>
          <w:szCs w:val="24"/>
          <w:vertAlign w:val="subscript"/>
        </w:rPr>
        <w:t>3</w:t>
      </w:r>
      <w:proofErr w:type="gramEnd"/>
      <w:r>
        <w:rPr>
          <w:sz w:val="24"/>
          <w:szCs w:val="24"/>
        </w:rPr>
        <w:t>) = PY</w:t>
      </w:r>
      <w:r w:rsidRPr="003B56A1">
        <w:rPr>
          <w:sz w:val="24"/>
          <w:szCs w:val="24"/>
          <w:vertAlign w:val="subscript"/>
        </w:rPr>
        <w:t xml:space="preserve">x2-x3 </w:t>
      </w:r>
      <w:r>
        <w:rPr>
          <w:sz w:val="24"/>
          <w:szCs w:val="24"/>
        </w:rPr>
        <w:t>* S</w:t>
      </w:r>
      <w:r w:rsidRPr="003B56A1">
        <w:rPr>
          <w:sz w:val="24"/>
          <w:szCs w:val="24"/>
          <w:vertAlign w:val="subscript"/>
        </w:rPr>
        <w:t>x3</w:t>
      </w:r>
      <w:r w:rsidR="007B1496">
        <w:rPr>
          <w:sz w:val="24"/>
          <w:szCs w:val="24"/>
        </w:rPr>
        <w:tab/>
      </w:r>
      <w:r w:rsidR="007B1496">
        <w:rPr>
          <w:sz w:val="24"/>
          <w:szCs w:val="24"/>
        </w:rPr>
        <w:tab/>
      </w:r>
      <w:proofErr w:type="spellStart"/>
      <w:r>
        <w:rPr>
          <w:sz w:val="24"/>
          <w:szCs w:val="24"/>
        </w:rPr>
        <w:t>P</w:t>
      </w:r>
      <w:r w:rsidR="00966712">
        <w:rPr>
          <w:sz w:val="24"/>
          <w:szCs w:val="24"/>
        </w:rPr>
        <w:t>r</w:t>
      </w:r>
      <w:proofErr w:type="spellEnd"/>
      <w:r>
        <w:rPr>
          <w:sz w:val="24"/>
          <w:szCs w:val="24"/>
        </w:rPr>
        <w:t xml:space="preserve">(X,O) = </w:t>
      </w:r>
      <w:proofErr w:type="spellStart"/>
      <w:r>
        <w:rPr>
          <w:sz w:val="24"/>
          <w:szCs w:val="24"/>
        </w:rPr>
        <w:t>P</w:t>
      </w:r>
      <w:r w:rsidR="00966712">
        <w:rPr>
          <w:sz w:val="24"/>
          <w:szCs w:val="24"/>
        </w:rPr>
        <w:t>r</w:t>
      </w:r>
      <w:proofErr w:type="spellEnd"/>
      <w:r>
        <w:rPr>
          <w:sz w:val="24"/>
          <w:szCs w:val="24"/>
        </w:rPr>
        <w:t>(X</w:t>
      </w:r>
      <w:r w:rsidRPr="003B56A1">
        <w:rPr>
          <w:sz w:val="24"/>
          <w:szCs w:val="24"/>
          <w:vertAlign w:val="subscript"/>
        </w:rPr>
        <w:t>0</w:t>
      </w:r>
      <w:r>
        <w:rPr>
          <w:sz w:val="24"/>
          <w:szCs w:val="24"/>
        </w:rPr>
        <w:t>,O</w:t>
      </w:r>
      <w:r w:rsidRPr="003B56A1">
        <w:rPr>
          <w:sz w:val="24"/>
          <w:szCs w:val="24"/>
          <w:vertAlign w:val="subscript"/>
        </w:rPr>
        <w:t>0</w:t>
      </w:r>
      <w:r>
        <w:rPr>
          <w:sz w:val="24"/>
          <w:szCs w:val="24"/>
        </w:rPr>
        <w:t>) * P(</w:t>
      </w:r>
      <w:r w:rsidR="00966712">
        <w:rPr>
          <w:sz w:val="24"/>
          <w:szCs w:val="24"/>
        </w:rPr>
        <w:t>r</w:t>
      </w:r>
      <w:r>
        <w:rPr>
          <w:sz w:val="24"/>
          <w:szCs w:val="24"/>
        </w:rPr>
        <w:t>X</w:t>
      </w:r>
      <w:r w:rsidRPr="003B56A1">
        <w:rPr>
          <w:sz w:val="24"/>
          <w:szCs w:val="24"/>
          <w:vertAlign w:val="subscript"/>
        </w:rPr>
        <w:t>1</w:t>
      </w:r>
      <w:r>
        <w:rPr>
          <w:sz w:val="24"/>
          <w:szCs w:val="24"/>
        </w:rPr>
        <w:t>,O</w:t>
      </w:r>
      <w:r w:rsidRPr="003B56A1">
        <w:rPr>
          <w:sz w:val="24"/>
          <w:szCs w:val="24"/>
          <w:vertAlign w:val="subscript"/>
        </w:rPr>
        <w:t>1</w:t>
      </w:r>
      <w:r>
        <w:rPr>
          <w:sz w:val="24"/>
          <w:szCs w:val="24"/>
        </w:rPr>
        <w:t xml:space="preserve">) * </w:t>
      </w:r>
      <w:proofErr w:type="spellStart"/>
      <w:r>
        <w:rPr>
          <w:sz w:val="24"/>
          <w:szCs w:val="24"/>
        </w:rPr>
        <w:t>P</w:t>
      </w:r>
      <w:r w:rsidR="00966712">
        <w:rPr>
          <w:sz w:val="24"/>
          <w:szCs w:val="24"/>
        </w:rPr>
        <w:t>r</w:t>
      </w:r>
      <w:proofErr w:type="spellEnd"/>
      <w:r>
        <w:rPr>
          <w:sz w:val="24"/>
          <w:szCs w:val="24"/>
        </w:rPr>
        <w:t>(X</w:t>
      </w:r>
      <w:r w:rsidRPr="003B56A1">
        <w:rPr>
          <w:sz w:val="24"/>
          <w:szCs w:val="24"/>
          <w:vertAlign w:val="subscript"/>
        </w:rPr>
        <w:t>2</w:t>
      </w:r>
      <w:r>
        <w:rPr>
          <w:sz w:val="24"/>
          <w:szCs w:val="24"/>
        </w:rPr>
        <w:t>,O</w:t>
      </w:r>
      <w:r w:rsidRPr="003B56A1">
        <w:rPr>
          <w:sz w:val="24"/>
          <w:szCs w:val="24"/>
          <w:vertAlign w:val="subscript"/>
        </w:rPr>
        <w:t>2</w:t>
      </w:r>
      <w:r>
        <w:rPr>
          <w:sz w:val="24"/>
          <w:szCs w:val="24"/>
        </w:rPr>
        <w:t xml:space="preserve">) * </w:t>
      </w:r>
      <w:proofErr w:type="spellStart"/>
      <w:r>
        <w:rPr>
          <w:sz w:val="24"/>
          <w:szCs w:val="24"/>
        </w:rPr>
        <w:t>P</w:t>
      </w:r>
      <w:r w:rsidR="00966712">
        <w:rPr>
          <w:sz w:val="24"/>
          <w:szCs w:val="24"/>
        </w:rPr>
        <w:t>r</w:t>
      </w:r>
      <w:proofErr w:type="spellEnd"/>
      <w:r>
        <w:rPr>
          <w:sz w:val="24"/>
          <w:szCs w:val="24"/>
        </w:rPr>
        <w:t>(X</w:t>
      </w:r>
      <w:r w:rsidRPr="003B56A1">
        <w:rPr>
          <w:sz w:val="24"/>
          <w:szCs w:val="24"/>
          <w:vertAlign w:val="subscript"/>
        </w:rPr>
        <w:t>3</w:t>
      </w:r>
      <w:r>
        <w:rPr>
          <w:sz w:val="24"/>
          <w:szCs w:val="24"/>
        </w:rPr>
        <w:t>,O</w:t>
      </w:r>
      <w:r w:rsidRPr="003B56A1">
        <w:rPr>
          <w:sz w:val="24"/>
          <w:szCs w:val="24"/>
          <w:vertAlign w:val="subscript"/>
        </w:rPr>
        <w:t>3</w:t>
      </w:r>
      <w:r>
        <w:rPr>
          <w:sz w:val="24"/>
          <w:szCs w:val="24"/>
        </w:rPr>
        <w:t>)</w:t>
      </w:r>
    </w:p>
    <w:p w:rsidR="00583F80" w:rsidRDefault="00583F80" w:rsidP="004B6981">
      <w:pPr>
        <w:ind w:left="360"/>
        <w:rPr>
          <w:sz w:val="24"/>
          <w:szCs w:val="24"/>
        </w:rPr>
      </w:pPr>
      <w:r>
        <w:rPr>
          <w:sz w:val="24"/>
          <w:szCs w:val="24"/>
        </w:rPr>
        <w:t>We have the given observation sequence in length of four and there is two states involve in each sequence.   Total possible number of states is 2</w:t>
      </w:r>
      <w:r w:rsidRPr="00352878">
        <w:rPr>
          <w:sz w:val="24"/>
          <w:szCs w:val="24"/>
          <w:vertAlign w:val="superscript"/>
        </w:rPr>
        <w:t>4</w:t>
      </w:r>
      <w:r>
        <w:rPr>
          <w:sz w:val="24"/>
          <w:szCs w:val="24"/>
        </w:rPr>
        <w:t xml:space="preserve"> or 16.  They are:</w:t>
      </w:r>
    </w:p>
    <w:p w:rsidR="00583F80" w:rsidRDefault="00583F80" w:rsidP="004B6981">
      <w:pPr>
        <w:ind w:left="360"/>
        <w:rPr>
          <w:sz w:val="24"/>
          <w:szCs w:val="24"/>
        </w:rPr>
      </w:pPr>
      <w:r>
        <w:rPr>
          <w:sz w:val="24"/>
          <w:szCs w:val="24"/>
        </w:rPr>
        <w:t>PPPP, PPPY, PPYP, PPYY, PYPP, PYPY, PYYP, PYYY, YPPP, YPPY, YPYP, YPYY, YYPP, YYPY, YYYP, YYYY.  Using the above formula, we can calculate the probability of each state.  For example, for state PPPP, the probability is:</w:t>
      </w:r>
    </w:p>
    <w:p w:rsidR="00583F80" w:rsidRDefault="00583F80" w:rsidP="004B6981">
      <w:pPr>
        <w:ind w:left="360"/>
        <w:rPr>
          <w:sz w:val="24"/>
          <w:szCs w:val="24"/>
        </w:rPr>
      </w:pPr>
      <w:proofErr w:type="spellStart"/>
      <w:r>
        <w:rPr>
          <w:sz w:val="24"/>
          <w:szCs w:val="24"/>
        </w:rPr>
        <w:t>P</w:t>
      </w:r>
      <w:r w:rsidR="007A7A25">
        <w:rPr>
          <w:sz w:val="24"/>
          <w:szCs w:val="24"/>
        </w:rPr>
        <w:t>r</w:t>
      </w:r>
      <w:proofErr w:type="spellEnd"/>
      <w:r>
        <w:rPr>
          <w:sz w:val="24"/>
          <w:szCs w:val="24"/>
        </w:rPr>
        <w:t>(X</w:t>
      </w:r>
      <w:proofErr w:type="gramStart"/>
      <w:r>
        <w:rPr>
          <w:sz w:val="24"/>
          <w:szCs w:val="24"/>
        </w:rPr>
        <w:t>,O</w:t>
      </w:r>
      <w:proofErr w:type="gramEnd"/>
      <w:r>
        <w:rPr>
          <w:sz w:val="24"/>
          <w:szCs w:val="24"/>
        </w:rPr>
        <w:t>) = (0.5 * 0.4) * (0.9 * 0.4) * (0.9 * 0.1) * (0.9 * 0.1) = 0</w:t>
      </w:r>
      <w:r w:rsidRPr="007B5723">
        <w:rPr>
          <w:sz w:val="24"/>
          <w:szCs w:val="24"/>
        </w:rPr>
        <w:t>.0005832</w:t>
      </w:r>
    </w:p>
    <w:p w:rsidR="00585DBC" w:rsidRDefault="00583F80" w:rsidP="00583F80">
      <w:pPr>
        <w:pStyle w:val="ListParagraph"/>
        <w:snapToGrid w:val="0"/>
        <w:spacing w:after="120"/>
        <w:ind w:left="360"/>
        <w:contextualSpacing w:val="0"/>
      </w:pPr>
      <w:r>
        <w:rPr>
          <w:sz w:val="24"/>
          <w:szCs w:val="24"/>
        </w:rPr>
        <w:t>Follow the above calculation, the probability of state</w:t>
      </w:r>
      <w:r w:rsidR="007C7CDB">
        <w:rPr>
          <w:sz w:val="24"/>
          <w:szCs w:val="24"/>
        </w:rPr>
        <w:t>s</w:t>
      </w:r>
      <w:r>
        <w:rPr>
          <w:sz w:val="24"/>
          <w:szCs w:val="24"/>
        </w:rPr>
        <w:t xml:space="preserve"> table is:</w:t>
      </w:r>
    </w:p>
    <w:tbl>
      <w:tblPr>
        <w:tblW w:w="7631" w:type="dxa"/>
        <w:tblInd w:w="307" w:type="dxa"/>
        <w:tblLook w:val="04A0" w:firstRow="1" w:lastRow="0" w:firstColumn="1" w:lastColumn="0" w:noHBand="0" w:noVBand="1"/>
      </w:tblPr>
      <w:tblGrid>
        <w:gridCol w:w="816"/>
        <w:gridCol w:w="3484"/>
        <w:gridCol w:w="1711"/>
        <w:gridCol w:w="1620"/>
      </w:tblGrid>
      <w:tr w:rsidR="002C35BE" w:rsidRPr="002C35BE" w:rsidTr="002878AC">
        <w:trPr>
          <w:trHeight w:val="402"/>
        </w:trPr>
        <w:tc>
          <w:tcPr>
            <w:tcW w:w="81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States</w:t>
            </w:r>
          </w:p>
        </w:tc>
        <w:tc>
          <w:tcPr>
            <w:tcW w:w="3484" w:type="dxa"/>
            <w:tcBorders>
              <w:top w:val="single" w:sz="8" w:space="0" w:color="auto"/>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proofErr w:type="spellStart"/>
            <w:r w:rsidRPr="002C35BE">
              <w:rPr>
                <w:rFonts w:eastAsia="Times New Roman"/>
                <w:color w:val="000000"/>
                <w:sz w:val="24"/>
                <w:szCs w:val="24"/>
                <w:lang w:eastAsia="en-US"/>
              </w:rPr>
              <w:t>P</w:t>
            </w:r>
            <w:r w:rsidR="00F67123">
              <w:rPr>
                <w:rFonts w:eastAsia="Times New Roman"/>
                <w:color w:val="000000"/>
                <w:sz w:val="24"/>
                <w:szCs w:val="24"/>
                <w:lang w:eastAsia="en-US"/>
              </w:rPr>
              <w:t>r</w:t>
            </w:r>
            <w:proofErr w:type="spellEnd"/>
            <w:r w:rsidRPr="002C35BE">
              <w:rPr>
                <w:rFonts w:eastAsia="Times New Roman"/>
                <w:color w:val="000000"/>
                <w:sz w:val="24"/>
                <w:szCs w:val="24"/>
                <w:lang w:eastAsia="en-US"/>
              </w:rPr>
              <w:t>(X,O)</w:t>
            </w:r>
          </w:p>
        </w:tc>
        <w:tc>
          <w:tcPr>
            <w:tcW w:w="1711" w:type="dxa"/>
            <w:tcBorders>
              <w:top w:val="single" w:sz="8" w:space="0" w:color="auto"/>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Calculated Probability</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Normalized Probability</w:t>
            </w:r>
          </w:p>
        </w:tc>
      </w:tr>
      <w:tr w:rsidR="002C35BE" w:rsidRPr="002C35BE" w:rsidTr="002878AC">
        <w:trPr>
          <w:trHeight w:val="402"/>
        </w:trPr>
        <w:tc>
          <w:tcPr>
            <w:tcW w:w="816" w:type="dxa"/>
            <w:tcBorders>
              <w:top w:val="nil"/>
              <w:left w:val="single" w:sz="8" w:space="0" w:color="auto"/>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FF0000"/>
                <w:sz w:val="24"/>
                <w:szCs w:val="24"/>
                <w:lang w:eastAsia="en-US"/>
              </w:rPr>
            </w:pPr>
            <w:r w:rsidRPr="002C35BE">
              <w:rPr>
                <w:rFonts w:eastAsia="Times New Roman"/>
                <w:color w:val="FF0000"/>
                <w:sz w:val="24"/>
                <w:szCs w:val="24"/>
                <w:lang w:eastAsia="en-US"/>
              </w:rPr>
              <w:t>PPPP</w:t>
            </w:r>
          </w:p>
        </w:tc>
        <w:tc>
          <w:tcPr>
            <w:tcW w:w="3484"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0.5*0.4*0.9*0.4*0.9*0.1*0.9*0.1</w:t>
            </w:r>
          </w:p>
        </w:tc>
        <w:tc>
          <w:tcPr>
            <w:tcW w:w="1711"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FF0000"/>
                <w:sz w:val="24"/>
                <w:szCs w:val="24"/>
                <w:lang w:eastAsia="en-US"/>
              </w:rPr>
            </w:pPr>
            <w:r w:rsidRPr="002C35BE">
              <w:rPr>
                <w:rFonts w:eastAsia="Times New Roman"/>
                <w:color w:val="FF0000"/>
                <w:sz w:val="24"/>
                <w:szCs w:val="24"/>
                <w:lang w:eastAsia="en-US"/>
              </w:rPr>
              <w:t>0.0005832</w:t>
            </w:r>
          </w:p>
        </w:tc>
        <w:tc>
          <w:tcPr>
            <w:tcW w:w="1620"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right"/>
              <w:rPr>
                <w:rFonts w:eastAsia="Times New Roman"/>
                <w:color w:val="FF0000"/>
                <w:sz w:val="24"/>
                <w:szCs w:val="24"/>
                <w:lang w:eastAsia="en-US"/>
              </w:rPr>
            </w:pPr>
            <w:r w:rsidRPr="002C35BE">
              <w:rPr>
                <w:rFonts w:eastAsia="Times New Roman"/>
                <w:color w:val="FF0000"/>
                <w:sz w:val="24"/>
                <w:szCs w:val="24"/>
                <w:lang w:eastAsia="en-US"/>
              </w:rPr>
              <w:t>0.215202952</w:t>
            </w:r>
          </w:p>
        </w:tc>
      </w:tr>
      <w:tr w:rsidR="002C35BE" w:rsidRPr="002C35BE" w:rsidTr="002878AC">
        <w:trPr>
          <w:trHeight w:val="402"/>
        </w:trPr>
        <w:tc>
          <w:tcPr>
            <w:tcW w:w="816" w:type="dxa"/>
            <w:tcBorders>
              <w:top w:val="nil"/>
              <w:left w:val="single" w:sz="8" w:space="0" w:color="auto"/>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PPPY</w:t>
            </w:r>
          </w:p>
        </w:tc>
        <w:tc>
          <w:tcPr>
            <w:tcW w:w="3484"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0.5*0.4*0.9*0.4*0.9*0.1*0.1*0.2</w:t>
            </w:r>
          </w:p>
        </w:tc>
        <w:tc>
          <w:tcPr>
            <w:tcW w:w="1711"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0.</w:t>
            </w:r>
            <w:r w:rsidRPr="002C35BE">
              <w:rPr>
                <w:rFonts w:eastAsia="Times New Roman"/>
                <w:color w:val="000000"/>
                <w:lang w:eastAsia="en-US"/>
              </w:rPr>
              <w:t xml:space="preserve"> </w:t>
            </w:r>
            <w:r w:rsidRPr="002C35BE">
              <w:rPr>
                <w:rFonts w:eastAsia="Times New Roman"/>
                <w:color w:val="000000"/>
                <w:sz w:val="24"/>
                <w:szCs w:val="24"/>
                <w:lang w:eastAsia="en-US"/>
              </w:rPr>
              <w:t>0001296</w:t>
            </w:r>
          </w:p>
        </w:tc>
        <w:tc>
          <w:tcPr>
            <w:tcW w:w="1620"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right"/>
              <w:rPr>
                <w:rFonts w:eastAsia="Times New Roman"/>
                <w:color w:val="000000"/>
                <w:sz w:val="24"/>
                <w:szCs w:val="24"/>
                <w:lang w:eastAsia="en-US"/>
              </w:rPr>
            </w:pPr>
            <w:r w:rsidRPr="002C35BE">
              <w:rPr>
                <w:rFonts w:eastAsia="Times New Roman"/>
                <w:color w:val="000000"/>
                <w:sz w:val="24"/>
                <w:szCs w:val="24"/>
                <w:lang w:eastAsia="en-US"/>
              </w:rPr>
              <w:t>0.047822878</w:t>
            </w:r>
          </w:p>
        </w:tc>
      </w:tr>
      <w:tr w:rsidR="002C35BE" w:rsidRPr="002C35BE" w:rsidTr="002878AC">
        <w:trPr>
          <w:trHeight w:val="402"/>
        </w:trPr>
        <w:tc>
          <w:tcPr>
            <w:tcW w:w="816" w:type="dxa"/>
            <w:tcBorders>
              <w:top w:val="nil"/>
              <w:left w:val="single" w:sz="8" w:space="0" w:color="auto"/>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PPYP</w:t>
            </w:r>
          </w:p>
        </w:tc>
        <w:tc>
          <w:tcPr>
            <w:tcW w:w="3484"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0.5*0.4*0.9*0.4*0.1*0.2*0.1*0.1</w:t>
            </w:r>
          </w:p>
        </w:tc>
        <w:tc>
          <w:tcPr>
            <w:tcW w:w="1711"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0.0000144</w:t>
            </w:r>
          </w:p>
        </w:tc>
        <w:tc>
          <w:tcPr>
            <w:tcW w:w="1620"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right"/>
              <w:rPr>
                <w:rFonts w:eastAsia="Times New Roman"/>
                <w:color w:val="000000"/>
                <w:sz w:val="24"/>
                <w:szCs w:val="24"/>
                <w:lang w:eastAsia="en-US"/>
              </w:rPr>
            </w:pPr>
            <w:r w:rsidRPr="002C35BE">
              <w:rPr>
                <w:rFonts w:eastAsia="Times New Roman"/>
                <w:color w:val="000000"/>
                <w:sz w:val="24"/>
                <w:szCs w:val="24"/>
                <w:lang w:eastAsia="en-US"/>
              </w:rPr>
              <w:t>0.005313653</w:t>
            </w:r>
          </w:p>
        </w:tc>
      </w:tr>
      <w:tr w:rsidR="002C35BE" w:rsidRPr="002C35BE" w:rsidTr="002878AC">
        <w:trPr>
          <w:trHeight w:val="402"/>
        </w:trPr>
        <w:tc>
          <w:tcPr>
            <w:tcW w:w="816" w:type="dxa"/>
            <w:tcBorders>
              <w:top w:val="nil"/>
              <w:left w:val="single" w:sz="8" w:space="0" w:color="auto"/>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PPYY</w:t>
            </w:r>
          </w:p>
        </w:tc>
        <w:tc>
          <w:tcPr>
            <w:tcW w:w="3484"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0.5*0.4*0.9*0.4*0.1*0.2*0.9*0.2</w:t>
            </w:r>
          </w:p>
        </w:tc>
        <w:tc>
          <w:tcPr>
            <w:tcW w:w="1711"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0.</w:t>
            </w:r>
            <w:r w:rsidRPr="002C35BE">
              <w:rPr>
                <w:rFonts w:eastAsia="Times New Roman"/>
                <w:color w:val="000000"/>
                <w:lang w:eastAsia="en-US"/>
              </w:rPr>
              <w:t xml:space="preserve"> </w:t>
            </w:r>
            <w:r w:rsidRPr="002C35BE">
              <w:rPr>
                <w:rFonts w:eastAsia="Times New Roman"/>
                <w:color w:val="000000"/>
                <w:sz w:val="24"/>
                <w:szCs w:val="24"/>
                <w:lang w:eastAsia="en-US"/>
              </w:rPr>
              <w:t>0002592</w:t>
            </w:r>
          </w:p>
        </w:tc>
        <w:tc>
          <w:tcPr>
            <w:tcW w:w="1620"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right"/>
              <w:rPr>
                <w:rFonts w:eastAsia="Times New Roman"/>
                <w:color w:val="000000"/>
                <w:sz w:val="24"/>
                <w:szCs w:val="24"/>
                <w:lang w:eastAsia="en-US"/>
              </w:rPr>
            </w:pPr>
            <w:r w:rsidRPr="002C35BE">
              <w:rPr>
                <w:rFonts w:eastAsia="Times New Roman"/>
                <w:color w:val="000000"/>
                <w:sz w:val="24"/>
                <w:szCs w:val="24"/>
                <w:lang w:eastAsia="en-US"/>
              </w:rPr>
              <w:t>0.095645756</w:t>
            </w:r>
          </w:p>
        </w:tc>
      </w:tr>
      <w:tr w:rsidR="002C35BE" w:rsidRPr="002C35BE" w:rsidTr="002878AC">
        <w:trPr>
          <w:trHeight w:val="402"/>
        </w:trPr>
        <w:tc>
          <w:tcPr>
            <w:tcW w:w="816" w:type="dxa"/>
            <w:tcBorders>
              <w:top w:val="nil"/>
              <w:left w:val="single" w:sz="8" w:space="0" w:color="auto"/>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PYPP</w:t>
            </w:r>
          </w:p>
        </w:tc>
        <w:tc>
          <w:tcPr>
            <w:tcW w:w="3484"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0.5*0.4*0.1*0.3*0.1*0.1*0.9*0.1</w:t>
            </w:r>
          </w:p>
        </w:tc>
        <w:tc>
          <w:tcPr>
            <w:tcW w:w="1711"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0.0000054</w:t>
            </w:r>
          </w:p>
        </w:tc>
        <w:tc>
          <w:tcPr>
            <w:tcW w:w="1620"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right"/>
              <w:rPr>
                <w:rFonts w:eastAsia="Times New Roman"/>
                <w:color w:val="000000"/>
                <w:sz w:val="24"/>
                <w:szCs w:val="24"/>
                <w:lang w:eastAsia="en-US"/>
              </w:rPr>
            </w:pPr>
            <w:r w:rsidRPr="002C35BE">
              <w:rPr>
                <w:rFonts w:eastAsia="Times New Roman"/>
                <w:color w:val="000000"/>
                <w:sz w:val="24"/>
                <w:szCs w:val="24"/>
                <w:lang w:eastAsia="en-US"/>
              </w:rPr>
              <w:t>0.00199262</w:t>
            </w:r>
          </w:p>
        </w:tc>
      </w:tr>
      <w:tr w:rsidR="002C35BE" w:rsidRPr="002C35BE" w:rsidTr="002878AC">
        <w:trPr>
          <w:trHeight w:val="402"/>
        </w:trPr>
        <w:tc>
          <w:tcPr>
            <w:tcW w:w="816" w:type="dxa"/>
            <w:tcBorders>
              <w:top w:val="nil"/>
              <w:left w:val="single" w:sz="8" w:space="0" w:color="auto"/>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PYPY</w:t>
            </w:r>
          </w:p>
        </w:tc>
        <w:tc>
          <w:tcPr>
            <w:tcW w:w="3484"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0.5*0.4*0.1*0.3*0.1*0.1*0.1*0.2</w:t>
            </w:r>
          </w:p>
        </w:tc>
        <w:tc>
          <w:tcPr>
            <w:tcW w:w="1711"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0.0000012</w:t>
            </w:r>
          </w:p>
        </w:tc>
        <w:tc>
          <w:tcPr>
            <w:tcW w:w="1620"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right"/>
              <w:rPr>
                <w:rFonts w:eastAsia="Times New Roman"/>
                <w:color w:val="000000"/>
                <w:sz w:val="24"/>
                <w:szCs w:val="24"/>
                <w:lang w:eastAsia="en-US"/>
              </w:rPr>
            </w:pPr>
            <w:r w:rsidRPr="002C35BE">
              <w:rPr>
                <w:rFonts w:eastAsia="Times New Roman"/>
                <w:color w:val="000000"/>
                <w:sz w:val="24"/>
                <w:szCs w:val="24"/>
                <w:lang w:eastAsia="en-US"/>
              </w:rPr>
              <w:t>0.000442804</w:t>
            </w:r>
          </w:p>
        </w:tc>
      </w:tr>
      <w:tr w:rsidR="002C35BE" w:rsidRPr="002C35BE" w:rsidTr="002878AC">
        <w:trPr>
          <w:trHeight w:val="402"/>
        </w:trPr>
        <w:tc>
          <w:tcPr>
            <w:tcW w:w="816" w:type="dxa"/>
            <w:tcBorders>
              <w:top w:val="nil"/>
              <w:left w:val="single" w:sz="8" w:space="0" w:color="auto"/>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PYYP</w:t>
            </w:r>
          </w:p>
        </w:tc>
        <w:tc>
          <w:tcPr>
            <w:tcW w:w="3484"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0.5*0.4*0.1*0.3*0.9*0.2*0.1*0.1</w:t>
            </w:r>
          </w:p>
        </w:tc>
        <w:tc>
          <w:tcPr>
            <w:tcW w:w="1711"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0.0000108</w:t>
            </w:r>
          </w:p>
        </w:tc>
        <w:tc>
          <w:tcPr>
            <w:tcW w:w="1620"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right"/>
              <w:rPr>
                <w:rFonts w:eastAsia="Times New Roman"/>
                <w:color w:val="000000"/>
                <w:sz w:val="24"/>
                <w:szCs w:val="24"/>
                <w:lang w:eastAsia="en-US"/>
              </w:rPr>
            </w:pPr>
            <w:r w:rsidRPr="002C35BE">
              <w:rPr>
                <w:rFonts w:eastAsia="Times New Roman"/>
                <w:color w:val="000000"/>
                <w:sz w:val="24"/>
                <w:szCs w:val="24"/>
                <w:lang w:eastAsia="en-US"/>
              </w:rPr>
              <w:t>0.00398524</w:t>
            </w:r>
          </w:p>
        </w:tc>
      </w:tr>
      <w:tr w:rsidR="002C35BE" w:rsidRPr="002C35BE" w:rsidTr="002878AC">
        <w:trPr>
          <w:trHeight w:val="402"/>
        </w:trPr>
        <w:tc>
          <w:tcPr>
            <w:tcW w:w="816" w:type="dxa"/>
            <w:tcBorders>
              <w:top w:val="nil"/>
              <w:left w:val="single" w:sz="8" w:space="0" w:color="auto"/>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PYYY</w:t>
            </w:r>
          </w:p>
        </w:tc>
        <w:tc>
          <w:tcPr>
            <w:tcW w:w="3484"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0.5*0.4*0.1*0.3*0.9*0.2*0.9*0.2</w:t>
            </w:r>
          </w:p>
        </w:tc>
        <w:tc>
          <w:tcPr>
            <w:tcW w:w="1711"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0.0001944</w:t>
            </w:r>
          </w:p>
        </w:tc>
        <w:tc>
          <w:tcPr>
            <w:tcW w:w="1620"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right"/>
              <w:rPr>
                <w:rFonts w:eastAsia="Times New Roman"/>
                <w:color w:val="000000"/>
                <w:sz w:val="24"/>
                <w:szCs w:val="24"/>
                <w:lang w:eastAsia="en-US"/>
              </w:rPr>
            </w:pPr>
            <w:r w:rsidRPr="002C35BE">
              <w:rPr>
                <w:rFonts w:eastAsia="Times New Roman"/>
                <w:color w:val="000000"/>
                <w:sz w:val="24"/>
                <w:szCs w:val="24"/>
                <w:lang w:eastAsia="en-US"/>
              </w:rPr>
              <w:t>0.071734317</w:t>
            </w:r>
          </w:p>
        </w:tc>
      </w:tr>
      <w:tr w:rsidR="002C35BE" w:rsidRPr="002C35BE" w:rsidTr="002878AC">
        <w:trPr>
          <w:trHeight w:val="402"/>
        </w:trPr>
        <w:tc>
          <w:tcPr>
            <w:tcW w:w="816" w:type="dxa"/>
            <w:tcBorders>
              <w:top w:val="nil"/>
              <w:left w:val="single" w:sz="8" w:space="0" w:color="auto"/>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YPPP</w:t>
            </w:r>
          </w:p>
        </w:tc>
        <w:tc>
          <w:tcPr>
            <w:tcW w:w="3484"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0.5*0.3*0.1*0.4*0.9*0.1*0.9*0.1</w:t>
            </w:r>
          </w:p>
        </w:tc>
        <w:tc>
          <w:tcPr>
            <w:tcW w:w="1711"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0.0000486</w:t>
            </w:r>
          </w:p>
        </w:tc>
        <w:tc>
          <w:tcPr>
            <w:tcW w:w="1620"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right"/>
              <w:rPr>
                <w:rFonts w:eastAsia="Times New Roman"/>
                <w:color w:val="000000"/>
                <w:sz w:val="24"/>
                <w:szCs w:val="24"/>
                <w:lang w:eastAsia="en-US"/>
              </w:rPr>
            </w:pPr>
            <w:r w:rsidRPr="002C35BE">
              <w:rPr>
                <w:rFonts w:eastAsia="Times New Roman"/>
                <w:color w:val="000000"/>
                <w:sz w:val="24"/>
                <w:szCs w:val="24"/>
                <w:lang w:eastAsia="en-US"/>
              </w:rPr>
              <w:t>0.017933579</w:t>
            </w:r>
          </w:p>
        </w:tc>
      </w:tr>
      <w:tr w:rsidR="002C35BE" w:rsidRPr="002C35BE" w:rsidTr="002878AC">
        <w:trPr>
          <w:trHeight w:val="402"/>
        </w:trPr>
        <w:tc>
          <w:tcPr>
            <w:tcW w:w="816" w:type="dxa"/>
            <w:tcBorders>
              <w:top w:val="nil"/>
              <w:left w:val="single" w:sz="8" w:space="0" w:color="auto"/>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YPPY</w:t>
            </w:r>
          </w:p>
        </w:tc>
        <w:tc>
          <w:tcPr>
            <w:tcW w:w="3484"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0.5*0.3*0.1*0.4*0.9*0.1*0.1*0.2</w:t>
            </w:r>
          </w:p>
        </w:tc>
        <w:tc>
          <w:tcPr>
            <w:tcW w:w="1711"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0.0000108</w:t>
            </w:r>
          </w:p>
        </w:tc>
        <w:tc>
          <w:tcPr>
            <w:tcW w:w="1620"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right"/>
              <w:rPr>
                <w:rFonts w:eastAsia="Times New Roman"/>
                <w:color w:val="000000"/>
                <w:sz w:val="24"/>
                <w:szCs w:val="24"/>
                <w:lang w:eastAsia="en-US"/>
              </w:rPr>
            </w:pPr>
            <w:r w:rsidRPr="002C35BE">
              <w:rPr>
                <w:rFonts w:eastAsia="Times New Roman"/>
                <w:color w:val="000000"/>
                <w:sz w:val="24"/>
                <w:szCs w:val="24"/>
                <w:lang w:eastAsia="en-US"/>
              </w:rPr>
              <w:t>0.00398524</w:t>
            </w:r>
          </w:p>
        </w:tc>
      </w:tr>
      <w:tr w:rsidR="002C35BE" w:rsidRPr="002C35BE" w:rsidTr="002878AC">
        <w:trPr>
          <w:trHeight w:val="402"/>
        </w:trPr>
        <w:tc>
          <w:tcPr>
            <w:tcW w:w="816" w:type="dxa"/>
            <w:tcBorders>
              <w:top w:val="nil"/>
              <w:left w:val="single" w:sz="8" w:space="0" w:color="auto"/>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YPYP</w:t>
            </w:r>
          </w:p>
        </w:tc>
        <w:tc>
          <w:tcPr>
            <w:tcW w:w="3484"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0.5*0.3*0.1*0.4*0.1*0.2*0.1*0.1</w:t>
            </w:r>
          </w:p>
        </w:tc>
        <w:tc>
          <w:tcPr>
            <w:tcW w:w="1711"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0.0000012</w:t>
            </w:r>
          </w:p>
        </w:tc>
        <w:tc>
          <w:tcPr>
            <w:tcW w:w="1620"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right"/>
              <w:rPr>
                <w:rFonts w:eastAsia="Times New Roman"/>
                <w:color w:val="000000"/>
                <w:sz w:val="24"/>
                <w:szCs w:val="24"/>
                <w:lang w:eastAsia="en-US"/>
              </w:rPr>
            </w:pPr>
            <w:r w:rsidRPr="002C35BE">
              <w:rPr>
                <w:rFonts w:eastAsia="Times New Roman"/>
                <w:color w:val="000000"/>
                <w:sz w:val="24"/>
                <w:szCs w:val="24"/>
                <w:lang w:eastAsia="en-US"/>
              </w:rPr>
              <w:t>0.000442804</w:t>
            </w:r>
          </w:p>
        </w:tc>
      </w:tr>
      <w:tr w:rsidR="002C35BE" w:rsidRPr="002C35BE" w:rsidTr="002878AC">
        <w:trPr>
          <w:trHeight w:val="402"/>
        </w:trPr>
        <w:tc>
          <w:tcPr>
            <w:tcW w:w="816" w:type="dxa"/>
            <w:tcBorders>
              <w:top w:val="nil"/>
              <w:left w:val="single" w:sz="8" w:space="0" w:color="auto"/>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YPYY</w:t>
            </w:r>
          </w:p>
        </w:tc>
        <w:tc>
          <w:tcPr>
            <w:tcW w:w="3484"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0.5*0.3*0.1*0.4*0.1*0.2*0.9*0.2</w:t>
            </w:r>
          </w:p>
        </w:tc>
        <w:tc>
          <w:tcPr>
            <w:tcW w:w="1711"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0.0000216</w:t>
            </w:r>
          </w:p>
        </w:tc>
        <w:tc>
          <w:tcPr>
            <w:tcW w:w="1620"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right"/>
              <w:rPr>
                <w:rFonts w:eastAsia="Times New Roman"/>
                <w:color w:val="000000"/>
                <w:sz w:val="24"/>
                <w:szCs w:val="24"/>
                <w:lang w:eastAsia="en-US"/>
              </w:rPr>
            </w:pPr>
            <w:r w:rsidRPr="002C35BE">
              <w:rPr>
                <w:rFonts w:eastAsia="Times New Roman"/>
                <w:color w:val="000000"/>
                <w:sz w:val="24"/>
                <w:szCs w:val="24"/>
                <w:lang w:eastAsia="en-US"/>
              </w:rPr>
              <w:t>0.00797048</w:t>
            </w:r>
          </w:p>
        </w:tc>
      </w:tr>
      <w:tr w:rsidR="002C35BE" w:rsidRPr="002C35BE" w:rsidTr="002878AC">
        <w:trPr>
          <w:trHeight w:val="402"/>
        </w:trPr>
        <w:tc>
          <w:tcPr>
            <w:tcW w:w="816" w:type="dxa"/>
            <w:tcBorders>
              <w:top w:val="nil"/>
              <w:left w:val="single" w:sz="8" w:space="0" w:color="auto"/>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YYPP</w:t>
            </w:r>
          </w:p>
        </w:tc>
        <w:tc>
          <w:tcPr>
            <w:tcW w:w="3484"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0.5*0.3*0.9*0.3*0.1*0.1*0.9*0.1</w:t>
            </w:r>
          </w:p>
        </w:tc>
        <w:tc>
          <w:tcPr>
            <w:tcW w:w="1711"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0.0000364</w:t>
            </w:r>
          </w:p>
        </w:tc>
        <w:tc>
          <w:tcPr>
            <w:tcW w:w="1620"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right"/>
              <w:rPr>
                <w:rFonts w:eastAsia="Times New Roman"/>
                <w:color w:val="000000"/>
                <w:sz w:val="24"/>
                <w:szCs w:val="24"/>
                <w:lang w:eastAsia="en-US"/>
              </w:rPr>
            </w:pPr>
            <w:r w:rsidRPr="002C35BE">
              <w:rPr>
                <w:rFonts w:eastAsia="Times New Roman"/>
                <w:color w:val="000000"/>
                <w:sz w:val="24"/>
                <w:szCs w:val="24"/>
                <w:lang w:eastAsia="en-US"/>
              </w:rPr>
              <w:t>0.013431734</w:t>
            </w:r>
          </w:p>
        </w:tc>
      </w:tr>
      <w:tr w:rsidR="002C35BE" w:rsidRPr="002C35BE" w:rsidTr="002878AC">
        <w:trPr>
          <w:trHeight w:val="402"/>
        </w:trPr>
        <w:tc>
          <w:tcPr>
            <w:tcW w:w="816" w:type="dxa"/>
            <w:tcBorders>
              <w:top w:val="nil"/>
              <w:left w:val="single" w:sz="8" w:space="0" w:color="auto"/>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YYPY</w:t>
            </w:r>
          </w:p>
        </w:tc>
        <w:tc>
          <w:tcPr>
            <w:tcW w:w="3484"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0.5*0.3*0.9*0.3*0.1*0.1*0.1*0.2</w:t>
            </w:r>
          </w:p>
        </w:tc>
        <w:tc>
          <w:tcPr>
            <w:tcW w:w="1711"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0.0000081</w:t>
            </w:r>
          </w:p>
        </w:tc>
        <w:tc>
          <w:tcPr>
            <w:tcW w:w="1620"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right"/>
              <w:rPr>
                <w:rFonts w:eastAsia="Times New Roman"/>
                <w:color w:val="000000"/>
                <w:sz w:val="24"/>
                <w:szCs w:val="24"/>
                <w:lang w:eastAsia="en-US"/>
              </w:rPr>
            </w:pPr>
            <w:r w:rsidRPr="002C35BE">
              <w:rPr>
                <w:rFonts w:eastAsia="Times New Roman"/>
                <w:color w:val="000000"/>
                <w:sz w:val="24"/>
                <w:szCs w:val="24"/>
                <w:lang w:eastAsia="en-US"/>
              </w:rPr>
              <w:t>0.00298893</w:t>
            </w:r>
          </w:p>
        </w:tc>
      </w:tr>
      <w:tr w:rsidR="002C35BE" w:rsidRPr="002C35BE" w:rsidTr="002878AC">
        <w:trPr>
          <w:trHeight w:val="402"/>
        </w:trPr>
        <w:tc>
          <w:tcPr>
            <w:tcW w:w="816" w:type="dxa"/>
            <w:tcBorders>
              <w:top w:val="nil"/>
              <w:left w:val="single" w:sz="8" w:space="0" w:color="auto"/>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YYYP</w:t>
            </w:r>
          </w:p>
        </w:tc>
        <w:tc>
          <w:tcPr>
            <w:tcW w:w="3484"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0.5*0.3*0.9*0.3*0.9*0.2*0.1*0.1</w:t>
            </w:r>
          </w:p>
        </w:tc>
        <w:tc>
          <w:tcPr>
            <w:tcW w:w="1711"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0.0000729</w:t>
            </w:r>
          </w:p>
        </w:tc>
        <w:tc>
          <w:tcPr>
            <w:tcW w:w="1620"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right"/>
              <w:rPr>
                <w:rFonts w:eastAsia="Times New Roman"/>
                <w:color w:val="000000"/>
                <w:sz w:val="24"/>
                <w:szCs w:val="24"/>
                <w:lang w:eastAsia="en-US"/>
              </w:rPr>
            </w:pPr>
            <w:r w:rsidRPr="002C35BE">
              <w:rPr>
                <w:rFonts w:eastAsia="Times New Roman"/>
                <w:color w:val="000000"/>
                <w:sz w:val="24"/>
                <w:szCs w:val="24"/>
                <w:lang w:eastAsia="en-US"/>
              </w:rPr>
              <w:t>0.026900369</w:t>
            </w:r>
          </w:p>
        </w:tc>
      </w:tr>
      <w:tr w:rsidR="002C35BE" w:rsidRPr="002C35BE" w:rsidTr="002878AC">
        <w:trPr>
          <w:trHeight w:val="402"/>
        </w:trPr>
        <w:tc>
          <w:tcPr>
            <w:tcW w:w="816" w:type="dxa"/>
            <w:tcBorders>
              <w:top w:val="nil"/>
              <w:left w:val="single" w:sz="8" w:space="0" w:color="auto"/>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FF0000"/>
                <w:sz w:val="24"/>
                <w:szCs w:val="24"/>
                <w:lang w:eastAsia="en-US"/>
              </w:rPr>
            </w:pPr>
            <w:r w:rsidRPr="002C35BE">
              <w:rPr>
                <w:rFonts w:eastAsia="Times New Roman"/>
                <w:color w:val="FF0000"/>
                <w:sz w:val="24"/>
                <w:szCs w:val="24"/>
                <w:lang w:eastAsia="en-US"/>
              </w:rPr>
              <w:t>YYYY</w:t>
            </w:r>
          </w:p>
        </w:tc>
        <w:tc>
          <w:tcPr>
            <w:tcW w:w="3484"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000000"/>
                <w:sz w:val="24"/>
                <w:szCs w:val="24"/>
                <w:lang w:eastAsia="en-US"/>
              </w:rPr>
            </w:pPr>
            <w:r w:rsidRPr="002C35BE">
              <w:rPr>
                <w:rFonts w:eastAsia="Times New Roman"/>
                <w:color w:val="000000"/>
                <w:sz w:val="24"/>
                <w:szCs w:val="24"/>
                <w:lang w:eastAsia="en-US"/>
              </w:rPr>
              <w:t>0.5*0.3*0.9*0.3*0.9*0.2*0.9*0.2</w:t>
            </w:r>
          </w:p>
        </w:tc>
        <w:tc>
          <w:tcPr>
            <w:tcW w:w="1711"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center"/>
              <w:rPr>
                <w:rFonts w:eastAsia="Times New Roman"/>
                <w:color w:val="FF0000"/>
                <w:sz w:val="24"/>
                <w:szCs w:val="24"/>
                <w:lang w:eastAsia="en-US"/>
              </w:rPr>
            </w:pPr>
            <w:r w:rsidRPr="002C35BE">
              <w:rPr>
                <w:rFonts w:eastAsia="Times New Roman"/>
                <w:color w:val="FF0000"/>
                <w:sz w:val="24"/>
                <w:szCs w:val="24"/>
                <w:lang w:eastAsia="en-US"/>
              </w:rPr>
              <w:t>0.0013122</w:t>
            </w:r>
          </w:p>
        </w:tc>
        <w:tc>
          <w:tcPr>
            <w:tcW w:w="1620" w:type="dxa"/>
            <w:tcBorders>
              <w:top w:val="nil"/>
              <w:left w:val="nil"/>
              <w:bottom w:val="single" w:sz="8" w:space="0" w:color="auto"/>
              <w:right w:val="single" w:sz="8" w:space="0" w:color="auto"/>
            </w:tcBorders>
            <w:shd w:val="clear" w:color="auto" w:fill="auto"/>
            <w:vAlign w:val="center"/>
            <w:hideMark/>
          </w:tcPr>
          <w:p w:rsidR="002C35BE" w:rsidRPr="002C35BE" w:rsidRDefault="002C35BE" w:rsidP="002C35BE">
            <w:pPr>
              <w:spacing w:after="0" w:line="240" w:lineRule="auto"/>
              <w:jc w:val="right"/>
              <w:rPr>
                <w:rFonts w:eastAsia="Times New Roman"/>
                <w:color w:val="FF0000"/>
                <w:sz w:val="24"/>
                <w:szCs w:val="24"/>
                <w:lang w:eastAsia="en-US"/>
              </w:rPr>
            </w:pPr>
            <w:r w:rsidRPr="002C35BE">
              <w:rPr>
                <w:rFonts w:eastAsia="Times New Roman"/>
                <w:color w:val="FF0000"/>
                <w:sz w:val="24"/>
                <w:szCs w:val="24"/>
                <w:lang w:eastAsia="en-US"/>
              </w:rPr>
              <w:t>0.484206642</w:t>
            </w:r>
          </w:p>
        </w:tc>
      </w:tr>
    </w:tbl>
    <w:p w:rsidR="00585DBC" w:rsidRDefault="00585DBC" w:rsidP="00176592">
      <w:pPr>
        <w:pStyle w:val="ListParagraph"/>
        <w:snapToGrid w:val="0"/>
        <w:spacing w:after="120"/>
        <w:ind w:left="360"/>
        <w:contextualSpacing w:val="0"/>
      </w:pPr>
    </w:p>
    <w:p w:rsidR="00966712" w:rsidRDefault="00966712" w:rsidP="00966712">
      <w:pPr>
        <w:rPr>
          <w:sz w:val="24"/>
          <w:szCs w:val="24"/>
        </w:rPr>
      </w:pPr>
      <w:r>
        <w:rPr>
          <w:sz w:val="24"/>
          <w:szCs w:val="24"/>
        </w:rPr>
        <w:t>From the table, two states that are highlighted in red are PPPP and YYYY.  The normalized probability value of YYYY is highest and the value of PPPP is next lower highest.</w:t>
      </w:r>
    </w:p>
    <w:p w:rsidR="00966712" w:rsidRDefault="00966712" w:rsidP="00966712">
      <w:pPr>
        <w:rPr>
          <w:sz w:val="24"/>
          <w:szCs w:val="24"/>
        </w:rPr>
      </w:pPr>
      <w:r>
        <w:rPr>
          <w:sz w:val="24"/>
          <w:szCs w:val="24"/>
        </w:rPr>
        <w:lastRenderedPageBreak/>
        <w:t>Since the probability of starting state is 50% to both of P and Y, chance to start either in P or Y is split evenly.</w:t>
      </w:r>
      <w:r w:rsidR="00026BEC">
        <w:rPr>
          <w:sz w:val="24"/>
          <w:szCs w:val="24"/>
        </w:rPr>
        <w:t xml:space="preserve"> </w:t>
      </w:r>
      <w:r>
        <w:rPr>
          <w:sz w:val="24"/>
          <w:szCs w:val="24"/>
        </w:rPr>
        <w:t>The sequence of state (P/Y) for sequence GGCT is YYYY and PPPP.</w:t>
      </w:r>
      <w:r w:rsidR="00A818A7">
        <w:rPr>
          <w:sz w:val="24"/>
          <w:szCs w:val="24"/>
        </w:rPr>
        <w:t xml:space="preserve"> </w:t>
      </w:r>
      <w:r>
        <w:rPr>
          <w:sz w:val="24"/>
          <w:szCs w:val="24"/>
        </w:rPr>
        <w:t>To confirm whic</w:t>
      </w:r>
      <w:r w:rsidR="00CD7182">
        <w:rPr>
          <w:sz w:val="24"/>
          <w:szCs w:val="24"/>
        </w:rPr>
        <w:t>h state it is really going to, the follow table is the</w:t>
      </w:r>
      <w:r>
        <w:rPr>
          <w:sz w:val="24"/>
          <w:szCs w:val="24"/>
        </w:rPr>
        <w:t xml:space="preserve"> calculate</w:t>
      </w:r>
      <w:r w:rsidR="00CD7182">
        <w:rPr>
          <w:sz w:val="24"/>
          <w:szCs w:val="24"/>
        </w:rPr>
        <w:t>d of</w:t>
      </w:r>
      <w:r>
        <w:rPr>
          <w:sz w:val="24"/>
          <w:szCs w:val="24"/>
        </w:rPr>
        <w:t xml:space="preserve"> the probability of each state.</w:t>
      </w:r>
    </w:p>
    <w:tbl>
      <w:tblPr>
        <w:tblW w:w="5200" w:type="dxa"/>
        <w:tblInd w:w="108" w:type="dxa"/>
        <w:tblLook w:val="04A0" w:firstRow="1" w:lastRow="0" w:firstColumn="1" w:lastColumn="0" w:noHBand="0" w:noVBand="1"/>
      </w:tblPr>
      <w:tblGrid>
        <w:gridCol w:w="1360"/>
        <w:gridCol w:w="960"/>
        <w:gridCol w:w="1053"/>
        <w:gridCol w:w="1053"/>
        <w:gridCol w:w="1053"/>
      </w:tblGrid>
      <w:tr w:rsidR="00966712" w:rsidRPr="00966712" w:rsidTr="00966712">
        <w:trPr>
          <w:trHeight w:val="402"/>
        </w:trPr>
        <w:tc>
          <w:tcPr>
            <w:tcW w:w="13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66712" w:rsidRPr="00966712" w:rsidRDefault="00F67123" w:rsidP="00966712">
            <w:pPr>
              <w:spacing w:after="0" w:line="240" w:lineRule="auto"/>
              <w:rPr>
                <w:rFonts w:eastAsia="Times New Roman"/>
                <w:color w:val="000000"/>
                <w:lang w:eastAsia="en-US"/>
              </w:rPr>
            </w:pPr>
            <w:proofErr w:type="spellStart"/>
            <w:r>
              <w:rPr>
                <w:rFonts w:eastAsia="Times New Roman"/>
                <w:color w:val="000000"/>
                <w:lang w:eastAsia="en-US"/>
              </w:rPr>
              <w:t>Pr</w:t>
            </w:r>
            <w:proofErr w:type="spellEnd"/>
            <w:r w:rsidR="00966712" w:rsidRPr="00966712">
              <w:rPr>
                <w:rFonts w:eastAsia="Times New Roman"/>
                <w:color w:val="000000"/>
                <w:lang w:eastAsia="en-US"/>
              </w:rPr>
              <w:t>/Column</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966712" w:rsidRPr="00966712" w:rsidRDefault="00966712" w:rsidP="00966712">
            <w:pPr>
              <w:spacing w:after="0" w:line="240" w:lineRule="auto"/>
              <w:jc w:val="right"/>
              <w:rPr>
                <w:rFonts w:eastAsia="Times New Roman"/>
                <w:color w:val="000000"/>
                <w:lang w:eastAsia="en-US"/>
              </w:rPr>
            </w:pPr>
            <w:r w:rsidRPr="00966712">
              <w:rPr>
                <w:rFonts w:eastAsia="Times New Roman"/>
                <w:color w:val="000000"/>
                <w:lang w:eastAsia="en-US"/>
              </w:rPr>
              <w:t>0</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966712" w:rsidRPr="00966712" w:rsidRDefault="00966712" w:rsidP="00966712">
            <w:pPr>
              <w:spacing w:after="0" w:line="240" w:lineRule="auto"/>
              <w:jc w:val="right"/>
              <w:rPr>
                <w:rFonts w:eastAsia="Times New Roman"/>
                <w:color w:val="000000"/>
                <w:lang w:eastAsia="en-US"/>
              </w:rPr>
            </w:pPr>
            <w:r w:rsidRPr="00966712">
              <w:rPr>
                <w:rFonts w:eastAsia="Times New Roman"/>
                <w:color w:val="000000"/>
                <w:lang w:eastAsia="en-US"/>
              </w:rPr>
              <w:t>1</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966712" w:rsidRPr="00966712" w:rsidRDefault="00966712" w:rsidP="00966712">
            <w:pPr>
              <w:spacing w:after="0" w:line="240" w:lineRule="auto"/>
              <w:jc w:val="right"/>
              <w:rPr>
                <w:rFonts w:eastAsia="Times New Roman"/>
                <w:color w:val="000000"/>
                <w:lang w:eastAsia="en-US"/>
              </w:rPr>
            </w:pPr>
            <w:r w:rsidRPr="00966712">
              <w:rPr>
                <w:rFonts w:eastAsia="Times New Roman"/>
                <w:color w:val="000000"/>
                <w:lang w:eastAsia="en-US"/>
              </w:rPr>
              <w:t>2</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966712" w:rsidRPr="00966712" w:rsidRDefault="00966712" w:rsidP="00966712">
            <w:pPr>
              <w:spacing w:after="0" w:line="240" w:lineRule="auto"/>
              <w:jc w:val="right"/>
              <w:rPr>
                <w:rFonts w:eastAsia="Times New Roman"/>
                <w:color w:val="000000"/>
                <w:lang w:eastAsia="en-US"/>
              </w:rPr>
            </w:pPr>
            <w:r w:rsidRPr="00966712">
              <w:rPr>
                <w:rFonts w:eastAsia="Times New Roman"/>
                <w:color w:val="000000"/>
                <w:lang w:eastAsia="en-US"/>
              </w:rPr>
              <w:t>3</w:t>
            </w:r>
          </w:p>
        </w:tc>
      </w:tr>
      <w:tr w:rsidR="00966712" w:rsidRPr="00966712" w:rsidTr="00966712">
        <w:trPr>
          <w:trHeight w:val="402"/>
        </w:trPr>
        <w:tc>
          <w:tcPr>
            <w:tcW w:w="1360" w:type="dxa"/>
            <w:tcBorders>
              <w:top w:val="nil"/>
              <w:left w:val="single" w:sz="8" w:space="0" w:color="auto"/>
              <w:bottom w:val="single" w:sz="8" w:space="0" w:color="auto"/>
              <w:right w:val="single" w:sz="8" w:space="0" w:color="auto"/>
            </w:tcBorders>
            <w:shd w:val="clear" w:color="auto" w:fill="auto"/>
            <w:noWrap/>
            <w:vAlign w:val="center"/>
            <w:hideMark/>
          </w:tcPr>
          <w:p w:rsidR="00966712" w:rsidRPr="00966712" w:rsidRDefault="00F67123" w:rsidP="00966712">
            <w:pPr>
              <w:spacing w:after="0" w:line="240" w:lineRule="auto"/>
              <w:rPr>
                <w:rFonts w:eastAsia="Times New Roman"/>
                <w:color w:val="000000"/>
                <w:lang w:eastAsia="en-US"/>
              </w:rPr>
            </w:pPr>
            <w:proofErr w:type="spellStart"/>
            <w:r>
              <w:rPr>
                <w:rFonts w:eastAsia="Times New Roman"/>
                <w:color w:val="000000"/>
                <w:lang w:eastAsia="en-US"/>
              </w:rPr>
              <w:t>Pr</w:t>
            </w:r>
            <w:proofErr w:type="spellEnd"/>
            <w:r w:rsidR="00966712" w:rsidRPr="00966712">
              <w:rPr>
                <w:rFonts w:eastAsia="Times New Roman"/>
                <w:color w:val="000000"/>
                <w:lang w:eastAsia="en-US"/>
              </w:rPr>
              <w:t>(P)</w:t>
            </w:r>
          </w:p>
        </w:tc>
        <w:tc>
          <w:tcPr>
            <w:tcW w:w="960" w:type="dxa"/>
            <w:tcBorders>
              <w:top w:val="nil"/>
              <w:left w:val="nil"/>
              <w:bottom w:val="single" w:sz="8" w:space="0" w:color="auto"/>
              <w:right w:val="single" w:sz="8" w:space="0" w:color="auto"/>
            </w:tcBorders>
            <w:shd w:val="clear" w:color="auto" w:fill="auto"/>
            <w:noWrap/>
            <w:vAlign w:val="center"/>
            <w:hideMark/>
          </w:tcPr>
          <w:p w:rsidR="00966712" w:rsidRPr="00966712" w:rsidRDefault="00966712" w:rsidP="00966712">
            <w:pPr>
              <w:spacing w:after="0" w:line="240" w:lineRule="auto"/>
              <w:jc w:val="right"/>
              <w:rPr>
                <w:rFonts w:eastAsia="Times New Roman"/>
                <w:color w:val="000000"/>
                <w:lang w:eastAsia="en-US"/>
              </w:rPr>
            </w:pPr>
            <w:r w:rsidRPr="00966712">
              <w:rPr>
                <w:rFonts w:eastAsia="Times New Roman"/>
                <w:color w:val="000000"/>
                <w:lang w:eastAsia="en-US"/>
              </w:rPr>
              <w:t>0.44214</w:t>
            </w:r>
          </w:p>
        </w:tc>
        <w:tc>
          <w:tcPr>
            <w:tcW w:w="960" w:type="dxa"/>
            <w:tcBorders>
              <w:top w:val="nil"/>
              <w:left w:val="nil"/>
              <w:bottom w:val="single" w:sz="8" w:space="0" w:color="auto"/>
              <w:right w:val="single" w:sz="8" w:space="0" w:color="auto"/>
            </w:tcBorders>
            <w:shd w:val="clear" w:color="auto" w:fill="auto"/>
            <w:noWrap/>
            <w:vAlign w:val="center"/>
            <w:hideMark/>
          </w:tcPr>
          <w:p w:rsidR="00966712" w:rsidRPr="00966712" w:rsidRDefault="00966712" w:rsidP="00966712">
            <w:pPr>
              <w:spacing w:after="0" w:line="240" w:lineRule="auto"/>
              <w:jc w:val="right"/>
              <w:rPr>
                <w:rFonts w:eastAsia="Times New Roman"/>
                <w:color w:val="000000"/>
                <w:lang w:eastAsia="en-US"/>
              </w:rPr>
            </w:pPr>
            <w:r w:rsidRPr="00966712">
              <w:rPr>
                <w:rFonts w:eastAsia="Times New Roman"/>
                <w:color w:val="000000"/>
                <w:lang w:eastAsia="en-US"/>
              </w:rPr>
              <w:t>0.394317</w:t>
            </w:r>
          </w:p>
        </w:tc>
        <w:tc>
          <w:tcPr>
            <w:tcW w:w="960" w:type="dxa"/>
            <w:tcBorders>
              <w:top w:val="nil"/>
              <w:left w:val="nil"/>
              <w:bottom w:val="single" w:sz="8" w:space="0" w:color="auto"/>
              <w:right w:val="single" w:sz="8" w:space="0" w:color="auto"/>
            </w:tcBorders>
            <w:shd w:val="clear" w:color="auto" w:fill="auto"/>
            <w:noWrap/>
            <w:vAlign w:val="center"/>
            <w:hideMark/>
          </w:tcPr>
          <w:p w:rsidR="00966712" w:rsidRPr="00966712" w:rsidRDefault="00966712" w:rsidP="00966712">
            <w:pPr>
              <w:spacing w:after="0" w:line="240" w:lineRule="auto"/>
              <w:jc w:val="right"/>
              <w:rPr>
                <w:rFonts w:eastAsia="Times New Roman"/>
                <w:color w:val="000000"/>
                <w:lang w:eastAsia="en-US"/>
              </w:rPr>
            </w:pPr>
            <w:r w:rsidRPr="00966712">
              <w:rPr>
                <w:rFonts w:eastAsia="Times New Roman"/>
                <w:color w:val="000000"/>
                <w:lang w:eastAsia="en-US"/>
              </w:rPr>
              <w:t>0.303801</w:t>
            </w:r>
          </w:p>
        </w:tc>
        <w:tc>
          <w:tcPr>
            <w:tcW w:w="960" w:type="dxa"/>
            <w:tcBorders>
              <w:top w:val="nil"/>
              <w:left w:val="nil"/>
              <w:bottom w:val="single" w:sz="8" w:space="0" w:color="auto"/>
              <w:right w:val="single" w:sz="8" w:space="0" w:color="auto"/>
            </w:tcBorders>
            <w:shd w:val="clear" w:color="auto" w:fill="auto"/>
            <w:noWrap/>
            <w:vAlign w:val="center"/>
            <w:hideMark/>
          </w:tcPr>
          <w:p w:rsidR="00966712" w:rsidRPr="00966712" w:rsidRDefault="00966712" w:rsidP="00966712">
            <w:pPr>
              <w:spacing w:after="0" w:line="240" w:lineRule="auto"/>
              <w:jc w:val="right"/>
              <w:rPr>
                <w:rFonts w:eastAsia="Times New Roman"/>
                <w:color w:val="000000"/>
                <w:lang w:eastAsia="en-US"/>
              </w:rPr>
            </w:pPr>
            <w:r w:rsidRPr="00966712">
              <w:rPr>
                <w:rFonts w:eastAsia="Times New Roman"/>
                <w:color w:val="000000"/>
                <w:lang w:eastAsia="en-US"/>
              </w:rPr>
              <w:t>0.285203</w:t>
            </w:r>
          </w:p>
        </w:tc>
      </w:tr>
      <w:tr w:rsidR="00966712" w:rsidRPr="00966712" w:rsidTr="00966712">
        <w:trPr>
          <w:trHeight w:val="402"/>
        </w:trPr>
        <w:tc>
          <w:tcPr>
            <w:tcW w:w="1360" w:type="dxa"/>
            <w:tcBorders>
              <w:top w:val="nil"/>
              <w:left w:val="single" w:sz="8" w:space="0" w:color="auto"/>
              <w:bottom w:val="single" w:sz="8" w:space="0" w:color="auto"/>
              <w:right w:val="single" w:sz="8" w:space="0" w:color="auto"/>
            </w:tcBorders>
            <w:shd w:val="clear" w:color="auto" w:fill="auto"/>
            <w:noWrap/>
            <w:vAlign w:val="center"/>
            <w:hideMark/>
          </w:tcPr>
          <w:p w:rsidR="00966712" w:rsidRPr="00966712" w:rsidRDefault="00F67123" w:rsidP="00966712">
            <w:pPr>
              <w:spacing w:after="0" w:line="240" w:lineRule="auto"/>
              <w:rPr>
                <w:rFonts w:eastAsia="Times New Roman"/>
                <w:color w:val="000000"/>
                <w:lang w:eastAsia="en-US"/>
              </w:rPr>
            </w:pPr>
            <w:proofErr w:type="spellStart"/>
            <w:r>
              <w:rPr>
                <w:rFonts w:eastAsia="Times New Roman"/>
                <w:color w:val="000000"/>
                <w:lang w:eastAsia="en-US"/>
              </w:rPr>
              <w:t>Pr</w:t>
            </w:r>
            <w:proofErr w:type="spellEnd"/>
            <w:r w:rsidR="00966712" w:rsidRPr="00966712">
              <w:rPr>
                <w:rFonts w:eastAsia="Times New Roman"/>
                <w:color w:val="000000"/>
                <w:lang w:eastAsia="en-US"/>
              </w:rPr>
              <w:t>(Y)</w:t>
            </w:r>
          </w:p>
        </w:tc>
        <w:tc>
          <w:tcPr>
            <w:tcW w:w="960" w:type="dxa"/>
            <w:tcBorders>
              <w:top w:val="nil"/>
              <w:left w:val="nil"/>
              <w:bottom w:val="single" w:sz="8" w:space="0" w:color="auto"/>
              <w:right w:val="single" w:sz="8" w:space="0" w:color="auto"/>
            </w:tcBorders>
            <w:shd w:val="clear" w:color="auto" w:fill="auto"/>
            <w:noWrap/>
            <w:vAlign w:val="center"/>
            <w:hideMark/>
          </w:tcPr>
          <w:p w:rsidR="00966712" w:rsidRPr="00966712" w:rsidRDefault="00966712" w:rsidP="00966712">
            <w:pPr>
              <w:spacing w:after="0" w:line="240" w:lineRule="auto"/>
              <w:jc w:val="right"/>
              <w:rPr>
                <w:rFonts w:eastAsia="Times New Roman"/>
                <w:color w:val="FF0000"/>
                <w:lang w:eastAsia="en-US"/>
              </w:rPr>
            </w:pPr>
            <w:r w:rsidRPr="00966712">
              <w:rPr>
                <w:rFonts w:eastAsia="Times New Roman"/>
                <w:color w:val="FF0000"/>
                <w:lang w:eastAsia="en-US"/>
              </w:rPr>
              <w:t>0.55786</w:t>
            </w:r>
          </w:p>
        </w:tc>
        <w:tc>
          <w:tcPr>
            <w:tcW w:w="960" w:type="dxa"/>
            <w:tcBorders>
              <w:top w:val="nil"/>
              <w:left w:val="nil"/>
              <w:bottom w:val="single" w:sz="8" w:space="0" w:color="auto"/>
              <w:right w:val="single" w:sz="8" w:space="0" w:color="auto"/>
            </w:tcBorders>
            <w:shd w:val="clear" w:color="auto" w:fill="auto"/>
            <w:noWrap/>
            <w:vAlign w:val="center"/>
            <w:hideMark/>
          </w:tcPr>
          <w:p w:rsidR="00966712" w:rsidRPr="00966712" w:rsidRDefault="00966712" w:rsidP="00966712">
            <w:pPr>
              <w:spacing w:after="0" w:line="240" w:lineRule="auto"/>
              <w:jc w:val="right"/>
              <w:rPr>
                <w:rFonts w:eastAsia="Times New Roman"/>
                <w:color w:val="FF0000"/>
                <w:lang w:eastAsia="en-US"/>
              </w:rPr>
            </w:pPr>
            <w:r w:rsidRPr="00966712">
              <w:rPr>
                <w:rFonts w:eastAsia="Times New Roman"/>
                <w:color w:val="FF0000"/>
                <w:lang w:eastAsia="en-US"/>
              </w:rPr>
              <w:t>0.605683</w:t>
            </w:r>
          </w:p>
        </w:tc>
        <w:tc>
          <w:tcPr>
            <w:tcW w:w="960" w:type="dxa"/>
            <w:tcBorders>
              <w:top w:val="nil"/>
              <w:left w:val="nil"/>
              <w:bottom w:val="single" w:sz="8" w:space="0" w:color="auto"/>
              <w:right w:val="single" w:sz="8" w:space="0" w:color="auto"/>
            </w:tcBorders>
            <w:shd w:val="clear" w:color="auto" w:fill="auto"/>
            <w:noWrap/>
            <w:vAlign w:val="center"/>
            <w:hideMark/>
          </w:tcPr>
          <w:p w:rsidR="00966712" w:rsidRPr="00966712" w:rsidRDefault="00966712" w:rsidP="00966712">
            <w:pPr>
              <w:spacing w:after="0" w:line="240" w:lineRule="auto"/>
              <w:jc w:val="right"/>
              <w:rPr>
                <w:rFonts w:eastAsia="Times New Roman"/>
                <w:color w:val="FF0000"/>
                <w:lang w:eastAsia="en-US"/>
              </w:rPr>
            </w:pPr>
            <w:r w:rsidRPr="00966712">
              <w:rPr>
                <w:rFonts w:eastAsia="Times New Roman"/>
                <w:color w:val="FF0000"/>
                <w:lang w:eastAsia="en-US"/>
              </w:rPr>
              <w:t>0.696199</w:t>
            </w:r>
          </w:p>
        </w:tc>
        <w:tc>
          <w:tcPr>
            <w:tcW w:w="960" w:type="dxa"/>
            <w:tcBorders>
              <w:top w:val="nil"/>
              <w:left w:val="nil"/>
              <w:bottom w:val="single" w:sz="8" w:space="0" w:color="auto"/>
              <w:right w:val="single" w:sz="8" w:space="0" w:color="auto"/>
            </w:tcBorders>
            <w:shd w:val="clear" w:color="auto" w:fill="auto"/>
            <w:noWrap/>
            <w:vAlign w:val="center"/>
            <w:hideMark/>
          </w:tcPr>
          <w:p w:rsidR="00966712" w:rsidRPr="00966712" w:rsidRDefault="00966712" w:rsidP="00966712">
            <w:pPr>
              <w:spacing w:after="0" w:line="240" w:lineRule="auto"/>
              <w:jc w:val="right"/>
              <w:rPr>
                <w:rFonts w:eastAsia="Times New Roman"/>
                <w:color w:val="FF0000"/>
                <w:lang w:eastAsia="en-US"/>
              </w:rPr>
            </w:pPr>
            <w:r w:rsidRPr="00966712">
              <w:rPr>
                <w:rFonts w:eastAsia="Times New Roman"/>
                <w:color w:val="FF0000"/>
                <w:lang w:eastAsia="en-US"/>
              </w:rPr>
              <w:t>0.714797</w:t>
            </w:r>
          </w:p>
        </w:tc>
      </w:tr>
    </w:tbl>
    <w:p w:rsidR="00585DBC" w:rsidRDefault="00585DBC" w:rsidP="00176592">
      <w:pPr>
        <w:pStyle w:val="ListParagraph"/>
        <w:snapToGrid w:val="0"/>
        <w:spacing w:after="120"/>
        <w:ind w:left="360"/>
        <w:contextualSpacing w:val="0"/>
      </w:pPr>
    </w:p>
    <w:p w:rsidR="00966712" w:rsidRDefault="00966712" w:rsidP="00966712">
      <w:r>
        <w:rPr>
          <w:sz w:val="24"/>
          <w:szCs w:val="24"/>
        </w:rPr>
        <w:t xml:space="preserve">From the above table, </w:t>
      </w:r>
      <w:proofErr w:type="spellStart"/>
      <w:r>
        <w:rPr>
          <w:sz w:val="24"/>
          <w:szCs w:val="24"/>
        </w:rPr>
        <w:t>Pr</w:t>
      </w:r>
      <w:proofErr w:type="spellEnd"/>
      <w:r>
        <w:rPr>
          <w:sz w:val="24"/>
          <w:szCs w:val="24"/>
        </w:rPr>
        <w:t xml:space="preserve">(Y) in all states is higher than </w:t>
      </w:r>
      <w:proofErr w:type="spellStart"/>
      <w:proofErr w:type="gramStart"/>
      <w:r>
        <w:rPr>
          <w:sz w:val="24"/>
          <w:szCs w:val="24"/>
        </w:rPr>
        <w:t>Pr</w:t>
      </w:r>
      <w:proofErr w:type="spellEnd"/>
      <w:r>
        <w:rPr>
          <w:sz w:val="24"/>
          <w:szCs w:val="24"/>
        </w:rPr>
        <w:t>(</w:t>
      </w:r>
      <w:proofErr w:type="gramEnd"/>
      <w:r>
        <w:rPr>
          <w:sz w:val="24"/>
          <w:szCs w:val="24"/>
        </w:rPr>
        <w:t>P). T</w:t>
      </w:r>
      <w:r w:rsidRPr="00E433F7">
        <w:t>he most likely sequence of states (P/Y) for sequence GGCT</w:t>
      </w:r>
      <w:r>
        <w:t xml:space="preserve"> is </w:t>
      </w:r>
      <w:r w:rsidRPr="005F21C6">
        <w:rPr>
          <w:color w:val="FF0000"/>
        </w:rPr>
        <w:t>YYYY</w:t>
      </w:r>
      <w:r>
        <w:t>.</w:t>
      </w:r>
    </w:p>
    <w:p w:rsidR="007A6DCA" w:rsidRDefault="007A6DCA" w:rsidP="00966712">
      <w:pPr>
        <w:rPr>
          <w:sz w:val="24"/>
          <w:szCs w:val="24"/>
        </w:rPr>
      </w:pPr>
    </w:p>
    <w:p w:rsidR="00332029" w:rsidRPr="007535BB" w:rsidRDefault="00176592" w:rsidP="007B38FF">
      <w:pPr>
        <w:pStyle w:val="ListParagraph"/>
        <w:numPr>
          <w:ilvl w:val="0"/>
          <w:numId w:val="2"/>
        </w:numPr>
        <w:snapToGrid w:val="0"/>
        <w:spacing w:after="120"/>
        <w:contextualSpacing w:val="0"/>
        <w:rPr>
          <w:sz w:val="24"/>
          <w:szCs w:val="24"/>
        </w:rPr>
      </w:pPr>
      <w:r w:rsidRPr="007535BB">
        <w:rPr>
          <w:sz w:val="24"/>
          <w:szCs w:val="24"/>
        </w:rPr>
        <w:t>Hierarchical clustering</w:t>
      </w:r>
    </w:p>
    <w:p w:rsidR="00EA068E" w:rsidRPr="007535BB" w:rsidRDefault="00EA068E" w:rsidP="00E433F7">
      <w:pPr>
        <w:pStyle w:val="ListParagraph"/>
        <w:snapToGrid w:val="0"/>
        <w:spacing w:after="120"/>
        <w:ind w:left="360"/>
        <w:contextualSpacing w:val="0"/>
        <w:rPr>
          <w:sz w:val="24"/>
          <w:szCs w:val="24"/>
        </w:rPr>
      </w:pPr>
      <w:r w:rsidRPr="007535BB">
        <w:rPr>
          <w:sz w:val="24"/>
          <w:szCs w:val="24"/>
        </w:rPr>
        <w:t xml:space="preserve">In HW3, PCA was performed for 20 AAs as outlined in </w:t>
      </w:r>
      <w:hyperlink r:id="rId5" w:history="1">
        <w:r w:rsidRPr="007535BB">
          <w:rPr>
            <w:rStyle w:val="Hyperlink"/>
            <w:sz w:val="24"/>
            <w:szCs w:val="24"/>
          </w:rPr>
          <w:t>www.cs.uml.edu/~kim/580/pca_AA.pdf</w:t>
        </w:r>
      </w:hyperlink>
      <w:r w:rsidRPr="007535BB">
        <w:rPr>
          <w:sz w:val="24"/>
          <w:szCs w:val="24"/>
        </w:rPr>
        <w:t>. I</w:t>
      </w:r>
      <w:r w:rsidR="00176592" w:rsidRPr="007535BB">
        <w:rPr>
          <w:sz w:val="24"/>
          <w:szCs w:val="24"/>
        </w:rPr>
        <w:t>n 2.6.2 of the article</w:t>
      </w:r>
      <w:r w:rsidRPr="007535BB">
        <w:rPr>
          <w:sz w:val="24"/>
          <w:szCs w:val="24"/>
        </w:rPr>
        <w:t>, the hierarchical clustering is performed for the 20 AAs. Repeat the hierarchical clustering for the 20 AAs with eight features, and compare the resulting clustering tree. Perform the clustering with the PLUTO package (</w:t>
      </w:r>
      <w:hyperlink r:id="rId6" w:history="1">
        <w:r w:rsidRPr="007535BB">
          <w:rPr>
            <w:rStyle w:val="Hyperlink"/>
            <w:sz w:val="24"/>
            <w:szCs w:val="24"/>
          </w:rPr>
          <w:t>http://glaros.dtc.umn.edu/gkhome/cluto/cluto/overview</w:t>
        </w:r>
      </w:hyperlink>
      <w:r w:rsidRPr="007535BB">
        <w:rPr>
          <w:sz w:val="24"/>
          <w:szCs w:val="24"/>
        </w:rPr>
        <w:t>) and compare the resulting clustering trees.</w:t>
      </w:r>
    </w:p>
    <w:p w:rsidR="00C418DF" w:rsidRDefault="00A91EE6" w:rsidP="00EA068E">
      <w:pPr>
        <w:pStyle w:val="ListParagraph"/>
        <w:snapToGrid w:val="0"/>
        <w:spacing w:after="120"/>
        <w:ind w:left="360"/>
        <w:contextualSpacing w:val="0"/>
        <w:rPr>
          <w:b/>
        </w:rPr>
      </w:pPr>
      <w:r w:rsidRPr="00A91EE6">
        <w:rPr>
          <w:b/>
        </w:rPr>
        <w:t>Answer:</w:t>
      </w:r>
    </w:p>
    <w:p w:rsidR="009B5F2C" w:rsidRDefault="009B5F2C" w:rsidP="00EA068E">
      <w:pPr>
        <w:pStyle w:val="ListParagraph"/>
        <w:snapToGrid w:val="0"/>
        <w:spacing w:after="120"/>
        <w:ind w:left="360"/>
        <w:contextualSpacing w:val="0"/>
      </w:pPr>
      <w:r>
        <w:t xml:space="preserve">By using the </w:t>
      </w:r>
      <w:proofErr w:type="spellStart"/>
      <w:r>
        <w:t>cluto</w:t>
      </w:r>
      <w:proofErr w:type="spellEnd"/>
      <w:r>
        <w:t xml:space="preserve"> package, the command I use to do the </w:t>
      </w:r>
      <w:proofErr w:type="spellStart"/>
      <w:r>
        <w:t>Hierachical</w:t>
      </w:r>
      <w:proofErr w:type="spellEnd"/>
      <w:r>
        <w:t xml:space="preserve"> clustering is</w:t>
      </w:r>
    </w:p>
    <w:p w:rsidR="009B5F2C" w:rsidRDefault="009B5F2C" w:rsidP="00EA068E">
      <w:pPr>
        <w:pStyle w:val="ListParagraph"/>
        <w:snapToGrid w:val="0"/>
        <w:spacing w:after="120"/>
        <w:ind w:left="360"/>
        <w:contextualSpacing w:val="0"/>
      </w:pPr>
      <w:proofErr w:type="spellStart"/>
      <w:proofErr w:type="gramStart"/>
      <w:r w:rsidRPr="009B5F2C">
        <w:t>vcluster</w:t>
      </w:r>
      <w:proofErr w:type="spellEnd"/>
      <w:proofErr w:type="gramEnd"/>
      <w:r w:rsidRPr="009B5F2C">
        <w:t xml:space="preserve"> -</w:t>
      </w:r>
      <w:proofErr w:type="spellStart"/>
      <w:r w:rsidRPr="009B5F2C">
        <w:t>clmethod</w:t>
      </w:r>
      <w:proofErr w:type="spellEnd"/>
      <w:r w:rsidRPr="009B5F2C">
        <w:t>=</w:t>
      </w:r>
      <w:proofErr w:type="spellStart"/>
      <w:r w:rsidRPr="009B5F2C">
        <w:t>agglo</w:t>
      </w:r>
      <w:proofErr w:type="spellEnd"/>
      <w:r w:rsidRPr="009B5F2C">
        <w:t xml:space="preserve"> -</w:t>
      </w:r>
      <w:proofErr w:type="spellStart"/>
      <w:r w:rsidRPr="009B5F2C">
        <w:t>zeroblack</w:t>
      </w:r>
      <w:proofErr w:type="spellEnd"/>
      <w:r w:rsidRPr="009B5F2C">
        <w:t xml:space="preserve"> -</w:t>
      </w:r>
      <w:proofErr w:type="spellStart"/>
      <w:r w:rsidRPr="009B5F2C">
        <w:t>clustercolumns</w:t>
      </w:r>
      <w:proofErr w:type="spellEnd"/>
      <w:r w:rsidRPr="009B5F2C">
        <w:t xml:space="preserve"> -</w:t>
      </w:r>
      <w:proofErr w:type="spellStart"/>
      <w:r w:rsidRPr="009B5F2C">
        <w:t>crfun</w:t>
      </w:r>
      <w:proofErr w:type="spellEnd"/>
      <w:r w:rsidRPr="009B5F2C">
        <w:t>=</w:t>
      </w:r>
      <w:proofErr w:type="spellStart"/>
      <w:r w:rsidRPr="009B5F2C">
        <w:t>upgma</w:t>
      </w:r>
      <w:proofErr w:type="spellEnd"/>
      <w:r w:rsidRPr="009B5F2C">
        <w:t xml:space="preserve"> -plotmatrix=fig.ps -</w:t>
      </w:r>
      <w:proofErr w:type="spellStart"/>
      <w:r w:rsidRPr="009B5F2C">
        <w:t>nfeatures</w:t>
      </w:r>
      <w:proofErr w:type="spellEnd"/>
      <w:r w:rsidRPr="009B5F2C">
        <w:t xml:space="preserve">=8 </w:t>
      </w:r>
      <w:proofErr w:type="spellStart"/>
      <w:r w:rsidRPr="009B5F2C">
        <w:t>output.mat</w:t>
      </w:r>
      <w:proofErr w:type="spellEnd"/>
      <w:r w:rsidRPr="009B5F2C">
        <w:t xml:space="preserve"> 6</w:t>
      </w:r>
    </w:p>
    <w:p w:rsidR="009B5F2C" w:rsidRDefault="009B5F2C" w:rsidP="00EA068E">
      <w:pPr>
        <w:pStyle w:val="ListParagraph"/>
        <w:snapToGrid w:val="0"/>
        <w:spacing w:after="120"/>
        <w:ind w:left="360"/>
        <w:contextualSpacing w:val="0"/>
      </w:pPr>
      <w:proofErr w:type="gramStart"/>
      <w:r>
        <w:t>where</w:t>
      </w:r>
      <w:proofErr w:type="gramEnd"/>
      <w:r>
        <w:t>:</w:t>
      </w:r>
    </w:p>
    <w:p w:rsidR="009B5F2C" w:rsidRPr="009B5F2C" w:rsidRDefault="009B5F2C" w:rsidP="00EA068E">
      <w:pPr>
        <w:pStyle w:val="ListParagraph"/>
        <w:snapToGrid w:val="0"/>
        <w:spacing w:after="120"/>
        <w:ind w:left="360"/>
        <w:contextualSpacing w:val="0"/>
        <w:rPr>
          <w:rFonts w:ascii="Courier New" w:hAnsi="Courier New" w:cs="Courier New"/>
          <w:sz w:val="20"/>
          <w:szCs w:val="20"/>
          <w:lang w:eastAsia="en-US"/>
        </w:rPr>
      </w:pPr>
      <w:r>
        <w:tab/>
      </w:r>
      <w:r w:rsidRPr="009B5F2C">
        <w:rPr>
          <w:rFonts w:ascii="Courier New" w:hAnsi="Courier New" w:cs="Courier New"/>
        </w:rPr>
        <w:t>-</w:t>
      </w:r>
      <w:proofErr w:type="spellStart"/>
      <w:r w:rsidRPr="009B5F2C">
        <w:rPr>
          <w:rFonts w:ascii="Courier New" w:hAnsi="Courier New" w:cs="Courier New"/>
        </w:rPr>
        <w:t>clmethod</w:t>
      </w:r>
      <w:proofErr w:type="spellEnd"/>
      <w:r w:rsidRPr="009B5F2C">
        <w:rPr>
          <w:rFonts w:ascii="Courier New" w:hAnsi="Courier New" w:cs="Courier New"/>
        </w:rPr>
        <w:t>=</w:t>
      </w:r>
      <w:proofErr w:type="spellStart"/>
      <w:r w:rsidRPr="009B5F2C">
        <w:rPr>
          <w:rFonts w:ascii="Courier New" w:hAnsi="Courier New" w:cs="Courier New"/>
        </w:rPr>
        <w:t>agglo</w:t>
      </w:r>
      <w:proofErr w:type="spellEnd"/>
      <w:r w:rsidRPr="009B5F2C">
        <w:rPr>
          <w:rFonts w:ascii="Courier New" w:hAnsi="Courier New" w:cs="Courier New"/>
        </w:rPr>
        <w:t xml:space="preserve"> </w:t>
      </w:r>
      <w:r w:rsidRPr="009B5F2C">
        <w:rPr>
          <w:rFonts w:ascii="Courier New" w:hAnsi="Courier New" w:cs="Courier New"/>
        </w:rPr>
        <w:sym w:font="Wingdings" w:char="F0E8"/>
      </w:r>
      <w:r w:rsidRPr="009B5F2C">
        <w:rPr>
          <w:rFonts w:ascii="Courier New" w:hAnsi="Courier New" w:cs="Courier New"/>
        </w:rPr>
        <w:t xml:space="preserve"> method use is </w:t>
      </w:r>
      <w:r w:rsidRPr="009B5F2C">
        <w:rPr>
          <w:rFonts w:ascii="Courier New" w:hAnsi="Courier New" w:cs="Courier New"/>
          <w:sz w:val="20"/>
          <w:szCs w:val="20"/>
          <w:lang w:eastAsia="en-US"/>
        </w:rPr>
        <w:t>agglomerative</w:t>
      </w:r>
    </w:p>
    <w:p w:rsidR="009B5F2C" w:rsidRPr="009B5F2C" w:rsidRDefault="009B5F2C" w:rsidP="00EA068E">
      <w:pPr>
        <w:pStyle w:val="ListParagraph"/>
        <w:snapToGrid w:val="0"/>
        <w:spacing w:after="120"/>
        <w:ind w:left="360"/>
        <w:contextualSpacing w:val="0"/>
        <w:rPr>
          <w:rFonts w:ascii="Courier New" w:hAnsi="Courier New" w:cs="Courier New"/>
        </w:rPr>
      </w:pPr>
      <w:r w:rsidRPr="009B5F2C">
        <w:rPr>
          <w:rFonts w:ascii="Courier New" w:hAnsi="Courier New" w:cs="Courier New"/>
        </w:rPr>
        <w:tab/>
        <w:t>-</w:t>
      </w:r>
      <w:proofErr w:type="spellStart"/>
      <w:r w:rsidRPr="009B5F2C">
        <w:rPr>
          <w:rFonts w:ascii="Courier New" w:hAnsi="Courier New" w:cs="Courier New"/>
        </w:rPr>
        <w:t>crfun</w:t>
      </w:r>
      <w:proofErr w:type="spellEnd"/>
      <w:r w:rsidRPr="009B5F2C">
        <w:rPr>
          <w:rFonts w:ascii="Courier New" w:hAnsi="Courier New" w:cs="Courier New"/>
        </w:rPr>
        <w:t>=</w:t>
      </w:r>
      <w:proofErr w:type="spellStart"/>
      <w:r w:rsidRPr="009B5F2C">
        <w:rPr>
          <w:rFonts w:ascii="Courier New" w:hAnsi="Courier New" w:cs="Courier New"/>
        </w:rPr>
        <w:t>upgma</w:t>
      </w:r>
      <w:proofErr w:type="spellEnd"/>
      <w:r w:rsidRPr="009B5F2C">
        <w:rPr>
          <w:rFonts w:ascii="Courier New" w:hAnsi="Courier New" w:cs="Courier New"/>
        </w:rPr>
        <w:t xml:space="preserve"> </w:t>
      </w:r>
      <w:r w:rsidRPr="009B5F2C">
        <w:rPr>
          <w:rFonts w:ascii="Courier New" w:hAnsi="Courier New" w:cs="Courier New"/>
        </w:rPr>
        <w:sym w:font="Wingdings" w:char="F0E8"/>
      </w:r>
      <w:r w:rsidRPr="009B5F2C">
        <w:rPr>
          <w:rFonts w:ascii="Courier New" w:hAnsi="Courier New" w:cs="Courier New"/>
        </w:rPr>
        <w:t xml:space="preserve"> criterion function is UPGMA also mean average</w:t>
      </w:r>
    </w:p>
    <w:p w:rsidR="009B5F2C" w:rsidRPr="009B5F2C" w:rsidRDefault="009B5F2C" w:rsidP="009B5F2C">
      <w:pPr>
        <w:pStyle w:val="ListParagraph"/>
        <w:snapToGrid w:val="0"/>
        <w:spacing w:after="120"/>
        <w:ind w:left="360" w:firstLine="360"/>
        <w:contextualSpacing w:val="0"/>
        <w:rPr>
          <w:rFonts w:ascii="Courier New" w:hAnsi="Courier New" w:cs="Courier New"/>
        </w:rPr>
      </w:pPr>
      <w:r>
        <w:rPr>
          <w:noProof/>
          <w:lang w:eastAsia="en-US"/>
        </w:rPr>
        <w:drawing>
          <wp:anchor distT="0" distB="0" distL="114300" distR="114300" simplePos="0" relativeHeight="251671040" behindDoc="0" locked="0" layoutInCell="1" allowOverlap="1">
            <wp:simplePos x="0" y="0"/>
            <wp:positionH relativeFrom="column">
              <wp:posOffset>209550</wp:posOffset>
            </wp:positionH>
            <wp:positionV relativeFrom="paragraph">
              <wp:posOffset>288290</wp:posOffset>
            </wp:positionV>
            <wp:extent cx="5943600" cy="22955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295525"/>
                    </a:xfrm>
                    <a:prstGeom prst="rect">
                      <a:avLst/>
                    </a:prstGeom>
                  </pic:spPr>
                </pic:pic>
              </a:graphicData>
            </a:graphic>
            <wp14:sizeRelH relativeFrom="page">
              <wp14:pctWidth>0</wp14:pctWidth>
            </wp14:sizeRelH>
            <wp14:sizeRelV relativeFrom="page">
              <wp14:pctHeight>0</wp14:pctHeight>
            </wp14:sizeRelV>
          </wp:anchor>
        </w:drawing>
      </w:r>
      <w:r w:rsidRPr="009B5F2C">
        <w:rPr>
          <w:rFonts w:ascii="Courier New" w:hAnsi="Courier New" w:cs="Courier New"/>
        </w:rPr>
        <w:t>And similarity function by default is Cosine</w:t>
      </w:r>
    </w:p>
    <w:p w:rsidR="009B5F2C" w:rsidRDefault="00905280" w:rsidP="00FE3E35">
      <w:pPr>
        <w:pStyle w:val="ListParagraph"/>
        <w:snapToGrid w:val="0"/>
        <w:spacing w:after="120"/>
        <w:ind w:left="1080" w:firstLine="360"/>
        <w:contextualSpacing w:val="0"/>
      </w:pPr>
      <w:r>
        <w:lastRenderedPageBreak/>
        <w:t>Output</w:t>
      </w:r>
      <w:r w:rsidR="00833375">
        <w:t xml:space="preserve"> from </w:t>
      </w:r>
      <w:proofErr w:type="spellStart"/>
      <w:r w:rsidR="00833375">
        <w:t>cluto</w:t>
      </w:r>
      <w:proofErr w:type="spellEnd"/>
      <w:r>
        <w:t>:</w:t>
      </w:r>
      <w:r w:rsidR="00E723C2">
        <w:tab/>
      </w:r>
      <w:r w:rsidR="00E723C2">
        <w:tab/>
      </w:r>
      <w:r w:rsidR="00E723C2">
        <w:tab/>
      </w:r>
      <w:r w:rsidR="00E723C2">
        <w:tab/>
      </w:r>
      <w:r w:rsidR="00E723C2">
        <w:tab/>
      </w:r>
      <w:r w:rsidR="00FE3E35">
        <w:t xml:space="preserve">From </w:t>
      </w:r>
      <w:r w:rsidR="00FE3E35" w:rsidRPr="00FE3E35">
        <w:t>03_pca.ppt</w:t>
      </w:r>
    </w:p>
    <w:p w:rsidR="002764C0" w:rsidRDefault="00F9381E" w:rsidP="00EA068E">
      <w:pPr>
        <w:pStyle w:val="ListParagraph"/>
        <w:snapToGrid w:val="0"/>
        <w:spacing w:after="120"/>
        <w:ind w:left="360"/>
        <w:contextualSpacing w:val="0"/>
      </w:pPr>
      <w:r w:rsidRPr="00F96725">
        <w:rPr>
          <w:noProof/>
          <w:lang w:eastAsia="en-US"/>
        </w:rPr>
        <w:drawing>
          <wp:anchor distT="0" distB="0" distL="114300" distR="114300" simplePos="0" relativeHeight="251688448" behindDoc="0" locked="0" layoutInCell="1" allowOverlap="1">
            <wp:simplePos x="0" y="0"/>
            <wp:positionH relativeFrom="column">
              <wp:posOffset>3571875</wp:posOffset>
            </wp:positionH>
            <wp:positionV relativeFrom="paragraph">
              <wp:posOffset>13335</wp:posOffset>
            </wp:positionV>
            <wp:extent cx="2362200" cy="4019550"/>
            <wp:effectExtent l="0" t="0" r="0" b="0"/>
            <wp:wrapSquare wrapText="bothSides"/>
            <wp:docPr id="696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5"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401955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B03A2F">
        <w:rPr>
          <w:noProof/>
          <w:lang w:eastAsia="en-US"/>
        </w:rPr>
        <w:drawing>
          <wp:anchor distT="0" distB="0" distL="114300" distR="114300" simplePos="0" relativeHeight="251655680" behindDoc="0" locked="0" layoutInCell="1" allowOverlap="1">
            <wp:simplePos x="0" y="0"/>
            <wp:positionH relativeFrom="column">
              <wp:posOffset>295275</wp:posOffset>
            </wp:positionH>
            <wp:positionV relativeFrom="paragraph">
              <wp:posOffset>13335</wp:posOffset>
            </wp:positionV>
            <wp:extent cx="1790700" cy="4019550"/>
            <wp:effectExtent l="0" t="0" r="0" b="0"/>
            <wp:wrapSquare wrapText="bothSides"/>
            <wp:docPr id="1" name="Picture 1" descr="D:\ChuongStuff\Bio\Final-Report\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huongStuff\Bio\Final-Report\Bla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4019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64C0" w:rsidRDefault="002764C0" w:rsidP="00EA068E">
      <w:pPr>
        <w:pStyle w:val="ListParagraph"/>
        <w:snapToGrid w:val="0"/>
        <w:spacing w:after="120"/>
        <w:ind w:left="360"/>
        <w:contextualSpacing w:val="0"/>
      </w:pPr>
    </w:p>
    <w:p w:rsidR="00A91EE6" w:rsidRDefault="00A91EE6" w:rsidP="00EA068E">
      <w:pPr>
        <w:pStyle w:val="ListParagraph"/>
        <w:snapToGrid w:val="0"/>
        <w:spacing w:after="120"/>
        <w:ind w:left="360"/>
        <w:contextualSpacing w:val="0"/>
      </w:pPr>
    </w:p>
    <w:p w:rsidR="002764C0" w:rsidRDefault="002764C0" w:rsidP="00EA068E">
      <w:pPr>
        <w:pStyle w:val="ListParagraph"/>
        <w:snapToGrid w:val="0"/>
        <w:spacing w:after="120"/>
        <w:ind w:left="360"/>
        <w:contextualSpacing w:val="0"/>
      </w:pPr>
    </w:p>
    <w:p w:rsidR="002764C0" w:rsidRDefault="002764C0" w:rsidP="00EA068E">
      <w:pPr>
        <w:pStyle w:val="ListParagraph"/>
        <w:snapToGrid w:val="0"/>
        <w:spacing w:after="120"/>
        <w:ind w:left="360"/>
        <w:contextualSpacing w:val="0"/>
      </w:pPr>
    </w:p>
    <w:p w:rsidR="002764C0" w:rsidRDefault="002764C0" w:rsidP="00EA068E">
      <w:pPr>
        <w:pStyle w:val="ListParagraph"/>
        <w:snapToGrid w:val="0"/>
        <w:spacing w:after="120"/>
        <w:ind w:left="360"/>
        <w:contextualSpacing w:val="0"/>
      </w:pPr>
    </w:p>
    <w:p w:rsidR="002764C0" w:rsidRDefault="002764C0" w:rsidP="00EA068E">
      <w:pPr>
        <w:pStyle w:val="ListParagraph"/>
        <w:snapToGrid w:val="0"/>
        <w:spacing w:after="120"/>
        <w:ind w:left="360"/>
        <w:contextualSpacing w:val="0"/>
      </w:pPr>
    </w:p>
    <w:p w:rsidR="002764C0" w:rsidRDefault="002764C0" w:rsidP="00EA068E">
      <w:pPr>
        <w:pStyle w:val="ListParagraph"/>
        <w:snapToGrid w:val="0"/>
        <w:spacing w:after="120"/>
        <w:ind w:left="360"/>
        <w:contextualSpacing w:val="0"/>
      </w:pPr>
    </w:p>
    <w:p w:rsidR="002764C0" w:rsidRDefault="002764C0" w:rsidP="00EA068E">
      <w:pPr>
        <w:pStyle w:val="ListParagraph"/>
        <w:snapToGrid w:val="0"/>
        <w:spacing w:after="120"/>
        <w:ind w:left="360"/>
        <w:contextualSpacing w:val="0"/>
      </w:pPr>
    </w:p>
    <w:p w:rsidR="002764C0" w:rsidRDefault="002764C0" w:rsidP="00EA068E">
      <w:pPr>
        <w:pStyle w:val="ListParagraph"/>
        <w:snapToGrid w:val="0"/>
        <w:spacing w:after="120"/>
        <w:ind w:left="360"/>
        <w:contextualSpacing w:val="0"/>
      </w:pPr>
    </w:p>
    <w:p w:rsidR="002764C0" w:rsidRDefault="002764C0" w:rsidP="00EA068E">
      <w:pPr>
        <w:pStyle w:val="ListParagraph"/>
        <w:snapToGrid w:val="0"/>
        <w:spacing w:after="120"/>
        <w:ind w:left="360"/>
        <w:contextualSpacing w:val="0"/>
      </w:pPr>
    </w:p>
    <w:p w:rsidR="002764C0" w:rsidRDefault="002764C0" w:rsidP="00EA068E">
      <w:pPr>
        <w:pStyle w:val="ListParagraph"/>
        <w:snapToGrid w:val="0"/>
        <w:spacing w:after="120"/>
        <w:ind w:left="360"/>
        <w:contextualSpacing w:val="0"/>
      </w:pPr>
    </w:p>
    <w:p w:rsidR="002764C0" w:rsidRDefault="002764C0" w:rsidP="00EA068E">
      <w:pPr>
        <w:pStyle w:val="ListParagraph"/>
        <w:snapToGrid w:val="0"/>
        <w:spacing w:after="120"/>
        <w:ind w:left="360"/>
        <w:contextualSpacing w:val="0"/>
      </w:pPr>
    </w:p>
    <w:p w:rsidR="002764C0" w:rsidRDefault="002764C0" w:rsidP="00EA068E">
      <w:pPr>
        <w:pStyle w:val="ListParagraph"/>
        <w:snapToGrid w:val="0"/>
        <w:spacing w:after="120"/>
        <w:ind w:left="360"/>
        <w:contextualSpacing w:val="0"/>
      </w:pPr>
    </w:p>
    <w:p w:rsidR="002764C0" w:rsidRDefault="002764C0" w:rsidP="00EA068E">
      <w:pPr>
        <w:pStyle w:val="ListParagraph"/>
        <w:snapToGrid w:val="0"/>
        <w:spacing w:after="120"/>
        <w:ind w:left="360"/>
        <w:contextualSpacing w:val="0"/>
      </w:pPr>
    </w:p>
    <w:p w:rsidR="00F9381E" w:rsidRDefault="00F9381E" w:rsidP="00EA068E">
      <w:pPr>
        <w:pStyle w:val="ListParagraph"/>
        <w:snapToGrid w:val="0"/>
        <w:spacing w:after="120"/>
        <w:ind w:left="360"/>
        <w:contextualSpacing w:val="0"/>
      </w:pPr>
    </w:p>
    <w:p w:rsidR="00F9381E" w:rsidRDefault="00F9381E" w:rsidP="00EA068E">
      <w:pPr>
        <w:pStyle w:val="ListParagraph"/>
        <w:snapToGrid w:val="0"/>
        <w:spacing w:after="120"/>
        <w:ind w:left="360"/>
        <w:contextualSpacing w:val="0"/>
      </w:pPr>
    </w:p>
    <w:p w:rsidR="002764C0" w:rsidRDefault="00A018DD" w:rsidP="00EA068E">
      <w:pPr>
        <w:pStyle w:val="ListParagraph"/>
        <w:snapToGrid w:val="0"/>
        <w:spacing w:after="120"/>
        <w:ind w:left="360"/>
        <w:contextualSpacing w:val="0"/>
      </w:pPr>
      <w:r>
        <w:t xml:space="preserve">My output is totally different </w:t>
      </w:r>
      <w:r w:rsidR="00ED0458">
        <w:t>from the lecture.</w:t>
      </w:r>
      <w:r w:rsidR="008243DB">
        <w:t xml:space="preserve"> Here is the compare:</w:t>
      </w:r>
    </w:p>
    <w:tbl>
      <w:tblPr>
        <w:tblStyle w:val="TableGrid"/>
        <w:tblW w:w="0" w:type="auto"/>
        <w:tblInd w:w="360" w:type="dxa"/>
        <w:tblLook w:val="04A0" w:firstRow="1" w:lastRow="0" w:firstColumn="1" w:lastColumn="0" w:noHBand="0" w:noVBand="1"/>
      </w:tblPr>
      <w:tblGrid>
        <w:gridCol w:w="4608"/>
        <w:gridCol w:w="4608"/>
      </w:tblGrid>
      <w:tr w:rsidR="00D1621F" w:rsidTr="008243DB">
        <w:tc>
          <w:tcPr>
            <w:tcW w:w="4788" w:type="dxa"/>
          </w:tcPr>
          <w:p w:rsidR="008243DB" w:rsidRDefault="00FD5436" w:rsidP="00EA068E">
            <w:pPr>
              <w:pStyle w:val="ListParagraph"/>
              <w:snapToGrid w:val="0"/>
              <w:spacing w:after="120"/>
              <w:ind w:left="0"/>
              <w:contextualSpacing w:val="0"/>
            </w:pPr>
            <w:r>
              <w:t>My output</w:t>
            </w:r>
            <w:r w:rsidR="00DA7EBC">
              <w:t xml:space="preserve"> (Counting Cluster from 1 to 6)</w:t>
            </w:r>
          </w:p>
        </w:tc>
        <w:tc>
          <w:tcPr>
            <w:tcW w:w="4788" w:type="dxa"/>
          </w:tcPr>
          <w:p w:rsidR="008243DB" w:rsidRDefault="00FD5436" w:rsidP="00EA068E">
            <w:pPr>
              <w:pStyle w:val="ListParagraph"/>
              <w:snapToGrid w:val="0"/>
              <w:spacing w:after="120"/>
              <w:ind w:left="0"/>
              <w:contextualSpacing w:val="0"/>
            </w:pPr>
            <w:r>
              <w:t>From Lecture</w:t>
            </w:r>
          </w:p>
        </w:tc>
      </w:tr>
      <w:tr w:rsidR="00842D5B" w:rsidTr="008243DB">
        <w:tc>
          <w:tcPr>
            <w:tcW w:w="4788" w:type="dxa"/>
          </w:tcPr>
          <w:p w:rsidR="00842D5B" w:rsidRDefault="00D05F5C" w:rsidP="00D05F5C">
            <w:pPr>
              <w:pStyle w:val="ListParagraph"/>
              <w:numPr>
                <w:ilvl w:val="0"/>
                <w:numId w:val="11"/>
              </w:numPr>
              <w:snapToGrid w:val="0"/>
              <w:spacing w:after="120"/>
              <w:contextualSpacing w:val="0"/>
            </w:pPr>
            <w:r>
              <w:t>L and I are very similar and clustered at the beginning, and then it combined with V later on.</w:t>
            </w:r>
          </w:p>
          <w:p w:rsidR="00D05F5C" w:rsidRDefault="00644431" w:rsidP="00D05F5C">
            <w:pPr>
              <w:pStyle w:val="ListParagraph"/>
              <w:numPr>
                <w:ilvl w:val="0"/>
                <w:numId w:val="11"/>
              </w:numPr>
              <w:snapToGrid w:val="0"/>
              <w:spacing w:after="120"/>
              <w:contextualSpacing w:val="0"/>
            </w:pPr>
            <w:r>
              <w:t xml:space="preserve">In the means time, T, P, A, C, F, M, W, Y, S, Q, N combined together (cluster </w:t>
            </w:r>
            <w:r w:rsidR="00F10A1D">
              <w:t>1</w:t>
            </w:r>
            <w:r>
              <w:t>) and join to the VIL later on</w:t>
            </w:r>
            <w:r w:rsidR="0000746C">
              <w:t>, which is much more than the right picture.</w:t>
            </w:r>
          </w:p>
          <w:p w:rsidR="006C4CD1" w:rsidRDefault="00D27640" w:rsidP="00094696">
            <w:pPr>
              <w:pStyle w:val="ListParagraph"/>
              <w:numPr>
                <w:ilvl w:val="0"/>
                <w:numId w:val="11"/>
              </w:numPr>
              <w:snapToGrid w:val="0"/>
              <w:spacing w:after="120"/>
              <w:contextualSpacing w:val="0"/>
            </w:pPr>
            <w:r>
              <w:t xml:space="preserve">G is alone in Custer </w:t>
            </w:r>
            <w:r w:rsidR="00DA7EBC">
              <w:t>2</w:t>
            </w:r>
            <w:r>
              <w:t xml:space="preserve">, and D alone in cluster </w:t>
            </w:r>
            <w:r w:rsidR="00DA7EBC">
              <w:t>3</w:t>
            </w:r>
            <w:r>
              <w:t>.</w:t>
            </w:r>
          </w:p>
          <w:p w:rsidR="008E4608" w:rsidRDefault="008E4608" w:rsidP="00094696">
            <w:pPr>
              <w:pStyle w:val="ListParagraph"/>
              <w:numPr>
                <w:ilvl w:val="0"/>
                <w:numId w:val="11"/>
              </w:numPr>
              <w:snapToGrid w:val="0"/>
              <w:spacing w:after="120"/>
              <w:contextualSpacing w:val="0"/>
            </w:pPr>
            <w:r>
              <w:t xml:space="preserve">H clustered with E in Cluster </w:t>
            </w:r>
            <w:r w:rsidR="006E0804">
              <w:t>6</w:t>
            </w:r>
          </w:p>
          <w:p w:rsidR="008E4608" w:rsidRDefault="00AA43DD" w:rsidP="00094696">
            <w:pPr>
              <w:pStyle w:val="ListParagraph"/>
              <w:numPr>
                <w:ilvl w:val="0"/>
                <w:numId w:val="11"/>
              </w:numPr>
              <w:snapToGrid w:val="0"/>
              <w:spacing w:after="120"/>
              <w:contextualSpacing w:val="0"/>
            </w:pPr>
            <w:r>
              <w:t xml:space="preserve">RK </w:t>
            </w:r>
            <w:r w:rsidR="00CC660F">
              <w:t>combined in</w:t>
            </w:r>
            <w:r>
              <w:t xml:space="preserve"> clustered </w:t>
            </w:r>
            <w:r w:rsidR="00DA7EBC">
              <w:t>5</w:t>
            </w:r>
          </w:p>
          <w:p w:rsidR="00DA7EBC" w:rsidRDefault="00DA7EBC" w:rsidP="00094696">
            <w:pPr>
              <w:pStyle w:val="ListParagraph"/>
              <w:numPr>
                <w:ilvl w:val="0"/>
                <w:numId w:val="11"/>
              </w:numPr>
              <w:snapToGrid w:val="0"/>
              <w:spacing w:after="120"/>
              <w:contextualSpacing w:val="0"/>
            </w:pPr>
            <w:r>
              <w:t>Overall:</w:t>
            </w:r>
          </w:p>
          <w:p w:rsidR="00E854C6" w:rsidRDefault="00E854C6" w:rsidP="00E854C6">
            <w:pPr>
              <w:pStyle w:val="ListParagraph"/>
              <w:snapToGrid w:val="0"/>
              <w:spacing w:after="120"/>
              <w:contextualSpacing w:val="0"/>
            </w:pPr>
            <w:r>
              <w:lastRenderedPageBreak/>
              <w:t>Cluster 1: T, P, A, C, F, M, W, Y, S, Q, N</w:t>
            </w:r>
          </w:p>
          <w:p w:rsidR="00DA7EBC" w:rsidRDefault="00DA7EBC" w:rsidP="00DA7EBC">
            <w:pPr>
              <w:pStyle w:val="ListParagraph"/>
              <w:snapToGrid w:val="0"/>
              <w:spacing w:after="120"/>
              <w:contextualSpacing w:val="0"/>
            </w:pPr>
            <w:r>
              <w:t xml:space="preserve">Cluster </w:t>
            </w:r>
            <w:r w:rsidR="00E854C6">
              <w:t>2</w:t>
            </w:r>
            <w:r>
              <w:t xml:space="preserve">: </w:t>
            </w:r>
            <w:r w:rsidR="00C70E2C">
              <w:t>G</w:t>
            </w:r>
          </w:p>
          <w:p w:rsidR="00C70E2C" w:rsidRDefault="00C70E2C" w:rsidP="00DA7EBC">
            <w:pPr>
              <w:pStyle w:val="ListParagraph"/>
              <w:snapToGrid w:val="0"/>
              <w:spacing w:after="120"/>
              <w:contextualSpacing w:val="0"/>
            </w:pPr>
            <w:r>
              <w:t>Cluster 3: D</w:t>
            </w:r>
          </w:p>
          <w:p w:rsidR="00C70E2C" w:rsidRDefault="00C70E2C" w:rsidP="00DA7EBC">
            <w:pPr>
              <w:pStyle w:val="ListParagraph"/>
              <w:snapToGrid w:val="0"/>
              <w:spacing w:after="120"/>
              <w:contextualSpacing w:val="0"/>
            </w:pPr>
            <w:r>
              <w:t>Cluster 4: V, I, L</w:t>
            </w:r>
          </w:p>
          <w:p w:rsidR="00C70E2C" w:rsidRDefault="00C70E2C" w:rsidP="00DA7EBC">
            <w:pPr>
              <w:pStyle w:val="ListParagraph"/>
              <w:snapToGrid w:val="0"/>
              <w:spacing w:after="120"/>
              <w:contextualSpacing w:val="0"/>
            </w:pPr>
            <w:r>
              <w:t>Cluster 5: R, K</w:t>
            </w:r>
          </w:p>
          <w:p w:rsidR="00C70E2C" w:rsidRDefault="00C70E2C" w:rsidP="00DA7EBC">
            <w:pPr>
              <w:pStyle w:val="ListParagraph"/>
              <w:snapToGrid w:val="0"/>
              <w:spacing w:after="120"/>
              <w:contextualSpacing w:val="0"/>
            </w:pPr>
            <w:r>
              <w:t>Cluster 6: H, E</w:t>
            </w:r>
          </w:p>
        </w:tc>
        <w:tc>
          <w:tcPr>
            <w:tcW w:w="4788" w:type="dxa"/>
          </w:tcPr>
          <w:p w:rsidR="00F12E51" w:rsidRDefault="00F12E51" w:rsidP="00F12E51">
            <w:pPr>
              <w:pStyle w:val="ListParagraph"/>
              <w:numPr>
                <w:ilvl w:val="0"/>
                <w:numId w:val="11"/>
              </w:numPr>
              <w:snapToGrid w:val="0"/>
              <w:spacing w:after="120"/>
              <w:contextualSpacing w:val="0"/>
            </w:pPr>
            <w:r>
              <w:lastRenderedPageBreak/>
              <w:t>L and I are very similar and clustered at the beginning, and then it combined with V later on.</w:t>
            </w:r>
          </w:p>
          <w:p w:rsidR="00842D5B" w:rsidRDefault="000115FA" w:rsidP="000115FA">
            <w:pPr>
              <w:pStyle w:val="ListParagraph"/>
              <w:numPr>
                <w:ilvl w:val="0"/>
                <w:numId w:val="11"/>
              </w:numPr>
              <w:snapToGrid w:val="0"/>
              <w:spacing w:after="120"/>
              <w:contextualSpacing w:val="0"/>
            </w:pPr>
            <w:r>
              <w:t>It joined with M,</w:t>
            </w:r>
            <w:r w:rsidR="004F73ED">
              <w:t xml:space="preserve"> </w:t>
            </w:r>
            <w:r>
              <w:t>F and combined together in Cluster 5.</w:t>
            </w:r>
          </w:p>
          <w:p w:rsidR="000115FA" w:rsidRDefault="00AB00FF" w:rsidP="000115FA">
            <w:pPr>
              <w:pStyle w:val="ListParagraph"/>
              <w:numPr>
                <w:ilvl w:val="0"/>
                <w:numId w:val="11"/>
              </w:numPr>
              <w:snapToGrid w:val="0"/>
              <w:spacing w:after="120"/>
              <w:contextualSpacing w:val="0"/>
            </w:pPr>
            <w:r>
              <w:t>C is alone in Cluster 4 because Cysteine has an unusual role in protein structure because of its potential to form disulfide bonds between pairs of cysteine residues.</w:t>
            </w:r>
          </w:p>
          <w:p w:rsidR="008E4608" w:rsidRDefault="008E4608" w:rsidP="000115FA">
            <w:pPr>
              <w:pStyle w:val="ListParagraph"/>
              <w:numPr>
                <w:ilvl w:val="0"/>
                <w:numId w:val="11"/>
              </w:numPr>
              <w:snapToGrid w:val="0"/>
              <w:spacing w:after="120"/>
              <w:contextualSpacing w:val="0"/>
            </w:pPr>
            <w:r>
              <w:t>EDQN combined in Cluster 2</w:t>
            </w:r>
          </w:p>
          <w:p w:rsidR="008E4608" w:rsidRDefault="00D1621F" w:rsidP="00D1621F">
            <w:pPr>
              <w:pStyle w:val="ListParagraph"/>
              <w:numPr>
                <w:ilvl w:val="0"/>
                <w:numId w:val="11"/>
              </w:numPr>
              <w:snapToGrid w:val="0"/>
              <w:spacing w:after="120"/>
              <w:contextualSpacing w:val="0"/>
            </w:pPr>
            <w:r>
              <w:t>Overall:</w:t>
            </w:r>
          </w:p>
          <w:p w:rsidR="00D1621F" w:rsidRDefault="00D1621F" w:rsidP="00D1621F">
            <w:pPr>
              <w:pStyle w:val="ListParagraph"/>
              <w:snapToGrid w:val="0"/>
              <w:spacing w:after="120"/>
              <w:contextualSpacing w:val="0"/>
            </w:pPr>
            <w:r>
              <w:lastRenderedPageBreak/>
              <w:t>Cluster 1: K, R, H</w:t>
            </w:r>
          </w:p>
          <w:p w:rsidR="00D1621F" w:rsidRDefault="00D1621F" w:rsidP="00D1621F">
            <w:pPr>
              <w:pStyle w:val="ListParagraph"/>
              <w:snapToGrid w:val="0"/>
              <w:spacing w:after="120"/>
              <w:contextualSpacing w:val="0"/>
            </w:pPr>
            <w:r>
              <w:t>Cluster 2: E, D, Q, N</w:t>
            </w:r>
          </w:p>
          <w:p w:rsidR="00D1621F" w:rsidRDefault="00D1621F" w:rsidP="00D1621F">
            <w:pPr>
              <w:pStyle w:val="ListParagraph"/>
              <w:snapToGrid w:val="0"/>
              <w:spacing w:after="120"/>
              <w:contextualSpacing w:val="0"/>
            </w:pPr>
            <w:r>
              <w:t>Cluster 3: P, T, S, G, A</w:t>
            </w:r>
          </w:p>
          <w:p w:rsidR="00D1621F" w:rsidRDefault="00D1621F" w:rsidP="00D1621F">
            <w:pPr>
              <w:pStyle w:val="ListParagraph"/>
              <w:snapToGrid w:val="0"/>
              <w:spacing w:after="120"/>
              <w:contextualSpacing w:val="0"/>
            </w:pPr>
            <w:r>
              <w:t>Cluster 4: C</w:t>
            </w:r>
          </w:p>
          <w:p w:rsidR="00D1621F" w:rsidRDefault="00D1621F" w:rsidP="00D1621F">
            <w:pPr>
              <w:pStyle w:val="ListParagraph"/>
              <w:snapToGrid w:val="0"/>
              <w:spacing w:after="120"/>
              <w:contextualSpacing w:val="0"/>
            </w:pPr>
            <w:r>
              <w:t>Cluster 5: V, L, I, M, F</w:t>
            </w:r>
          </w:p>
          <w:p w:rsidR="00D1621F" w:rsidRDefault="00D1621F" w:rsidP="00D1621F">
            <w:pPr>
              <w:pStyle w:val="ListParagraph"/>
              <w:snapToGrid w:val="0"/>
              <w:spacing w:after="120"/>
              <w:contextualSpacing w:val="0"/>
            </w:pPr>
            <w:r>
              <w:t>Cluster 6: W, Y</w:t>
            </w:r>
          </w:p>
        </w:tc>
      </w:tr>
    </w:tbl>
    <w:p w:rsidR="008243DB" w:rsidRDefault="008243DB" w:rsidP="00EA068E">
      <w:pPr>
        <w:pStyle w:val="ListParagraph"/>
        <w:snapToGrid w:val="0"/>
        <w:spacing w:after="120"/>
        <w:ind w:left="360"/>
        <w:contextualSpacing w:val="0"/>
      </w:pPr>
    </w:p>
    <w:p w:rsidR="002764C0" w:rsidRDefault="004F73ED" w:rsidP="00EA068E">
      <w:pPr>
        <w:pStyle w:val="ListParagraph"/>
        <w:snapToGrid w:val="0"/>
        <w:spacing w:after="120"/>
        <w:ind w:left="360"/>
        <w:contextualSpacing w:val="0"/>
      </w:pPr>
      <w:r>
        <w:t xml:space="preserve">So, I have tried several hierarchical cluster method using </w:t>
      </w:r>
      <w:proofErr w:type="spellStart"/>
      <w:r>
        <w:t>cluto</w:t>
      </w:r>
      <w:proofErr w:type="spellEnd"/>
      <w:r>
        <w:t>, however the output is still not the same ask the question. So what I guess is maybe I have a different data than the question so the output turned out complete difference but still, the AA is clustered based on the similar properties and then all of them will combined to a larger clusters.</w:t>
      </w:r>
    </w:p>
    <w:p w:rsidR="006F7DCD" w:rsidRDefault="00A203EA" w:rsidP="00EA068E">
      <w:pPr>
        <w:pStyle w:val="ListParagraph"/>
        <w:snapToGrid w:val="0"/>
        <w:spacing w:after="120"/>
        <w:ind w:left="360"/>
        <w:contextualSpacing w:val="0"/>
      </w:pPr>
      <w:r>
        <w:t>Several output but not same as the question</w:t>
      </w:r>
      <w:r w:rsidR="006F7DCD">
        <w:t>:</w:t>
      </w:r>
    </w:p>
    <w:tbl>
      <w:tblPr>
        <w:tblStyle w:val="TableGrid"/>
        <w:tblW w:w="0" w:type="auto"/>
        <w:tblInd w:w="360" w:type="dxa"/>
        <w:tblLook w:val="04A0" w:firstRow="1" w:lastRow="0" w:firstColumn="1" w:lastColumn="0" w:noHBand="0" w:noVBand="1"/>
      </w:tblPr>
      <w:tblGrid>
        <w:gridCol w:w="4608"/>
        <w:gridCol w:w="4608"/>
      </w:tblGrid>
      <w:tr w:rsidR="00FA1187" w:rsidTr="00FA1187">
        <w:tc>
          <w:tcPr>
            <w:tcW w:w="4608" w:type="dxa"/>
          </w:tcPr>
          <w:p w:rsidR="00FA1187" w:rsidRDefault="00FA1187" w:rsidP="00FF5533">
            <w:pPr>
              <w:pStyle w:val="ListParagraph"/>
              <w:snapToGrid w:val="0"/>
              <w:spacing w:after="120"/>
              <w:ind w:left="0"/>
              <w:contextualSpacing w:val="0"/>
            </w:pPr>
            <w:r>
              <w:rPr>
                <w:noProof/>
                <w:lang w:eastAsia="en-US"/>
              </w:rPr>
              <w:drawing>
                <wp:inline distT="0" distB="0" distL="0" distR="0" wp14:anchorId="232DC9AD" wp14:editId="2E9EBCB4">
                  <wp:extent cx="1990725" cy="4092388"/>
                  <wp:effectExtent l="0" t="0" r="0" b="3810"/>
                  <wp:docPr id="3" name="Picture 3" descr="C:\Users\ChuongVu\Downloads\cluto-2.1.2\MSWIN-x86_64\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uongVu\Downloads\cluto-2.1.2\MSWIN-x86_64\fi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5992" cy="4103216"/>
                          </a:xfrm>
                          <a:prstGeom prst="rect">
                            <a:avLst/>
                          </a:prstGeom>
                          <a:noFill/>
                          <a:ln>
                            <a:noFill/>
                          </a:ln>
                        </pic:spPr>
                      </pic:pic>
                    </a:graphicData>
                  </a:graphic>
                </wp:inline>
              </w:drawing>
            </w:r>
          </w:p>
          <w:p w:rsidR="00FA1187" w:rsidRDefault="00FA1187" w:rsidP="00FF5533">
            <w:pPr>
              <w:pStyle w:val="ListParagraph"/>
              <w:snapToGrid w:val="0"/>
              <w:spacing w:after="120"/>
              <w:ind w:left="0"/>
              <w:contextualSpacing w:val="0"/>
            </w:pPr>
            <w:proofErr w:type="spellStart"/>
            <w:r w:rsidRPr="00F23E31">
              <w:t>vcluster</w:t>
            </w:r>
            <w:proofErr w:type="spellEnd"/>
            <w:r w:rsidRPr="00F23E31">
              <w:t xml:space="preserve"> -</w:t>
            </w:r>
            <w:proofErr w:type="spellStart"/>
            <w:r w:rsidRPr="00F23E31">
              <w:t>fulltree</w:t>
            </w:r>
            <w:proofErr w:type="spellEnd"/>
            <w:r w:rsidRPr="00F23E31">
              <w:t xml:space="preserve"> -</w:t>
            </w:r>
            <w:proofErr w:type="spellStart"/>
            <w:r w:rsidRPr="00F23E31">
              <w:t>clustercolumns</w:t>
            </w:r>
            <w:proofErr w:type="spellEnd"/>
            <w:r w:rsidRPr="00F23E31">
              <w:t xml:space="preserve"> -plotmatrix=fig1.ps -</w:t>
            </w:r>
            <w:proofErr w:type="spellStart"/>
            <w:r w:rsidRPr="00F23E31">
              <w:t>nfeatures</w:t>
            </w:r>
            <w:proofErr w:type="spellEnd"/>
            <w:r w:rsidRPr="00F23E31">
              <w:t xml:space="preserve">=8 </w:t>
            </w:r>
            <w:proofErr w:type="spellStart"/>
            <w:r w:rsidRPr="00F23E31">
              <w:t>output.mat</w:t>
            </w:r>
            <w:proofErr w:type="spellEnd"/>
            <w:r w:rsidRPr="00F23E31">
              <w:t xml:space="preserve"> 6</w:t>
            </w:r>
          </w:p>
        </w:tc>
        <w:tc>
          <w:tcPr>
            <w:tcW w:w="4608" w:type="dxa"/>
          </w:tcPr>
          <w:p w:rsidR="00FA1187" w:rsidRDefault="00FA1187" w:rsidP="00FF5533">
            <w:pPr>
              <w:pStyle w:val="ListParagraph"/>
              <w:snapToGrid w:val="0"/>
              <w:spacing w:after="120"/>
              <w:ind w:left="0"/>
              <w:contextualSpacing w:val="0"/>
              <w:rPr>
                <w:noProof/>
                <w:lang w:eastAsia="en-US"/>
              </w:rPr>
            </w:pPr>
            <w:r>
              <w:rPr>
                <w:noProof/>
                <w:lang w:eastAsia="en-US"/>
              </w:rPr>
              <w:drawing>
                <wp:inline distT="0" distB="0" distL="0" distR="0" wp14:anchorId="1ABA0A7A" wp14:editId="6E30AFED">
                  <wp:extent cx="1951906" cy="4000500"/>
                  <wp:effectExtent l="0" t="0" r="0" b="0"/>
                  <wp:docPr id="4" name="Picture 4" descr="C:\Users\ChuongVu\Downloads\cluto-2.1.2\MSWIN-x86_64\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uongVu\Downloads\cluto-2.1.2\MSWIN-x86_64\fig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5077" cy="4006999"/>
                          </a:xfrm>
                          <a:prstGeom prst="rect">
                            <a:avLst/>
                          </a:prstGeom>
                          <a:noFill/>
                          <a:ln>
                            <a:noFill/>
                          </a:ln>
                        </pic:spPr>
                      </pic:pic>
                    </a:graphicData>
                  </a:graphic>
                </wp:inline>
              </w:drawing>
            </w:r>
          </w:p>
          <w:p w:rsidR="00FA1187" w:rsidRDefault="00FA1187" w:rsidP="00FF5533">
            <w:pPr>
              <w:pStyle w:val="ListParagraph"/>
              <w:snapToGrid w:val="0"/>
              <w:spacing w:after="120"/>
              <w:ind w:left="0"/>
              <w:contextualSpacing w:val="0"/>
            </w:pPr>
            <w:proofErr w:type="spellStart"/>
            <w:r w:rsidRPr="00F23E31">
              <w:t>vcluster</w:t>
            </w:r>
            <w:proofErr w:type="spellEnd"/>
            <w:r w:rsidRPr="00F23E31">
              <w:t xml:space="preserve"> -</w:t>
            </w:r>
            <w:proofErr w:type="spellStart"/>
            <w:r w:rsidRPr="00F23E31">
              <w:t>clmethod</w:t>
            </w:r>
            <w:proofErr w:type="spellEnd"/>
            <w:r w:rsidRPr="00F23E31">
              <w:t>=</w:t>
            </w:r>
            <w:proofErr w:type="spellStart"/>
            <w:r w:rsidRPr="00F23E31">
              <w:t>agglo</w:t>
            </w:r>
            <w:proofErr w:type="spellEnd"/>
            <w:r w:rsidRPr="00F23E31">
              <w:t xml:space="preserve"> -</w:t>
            </w:r>
            <w:proofErr w:type="spellStart"/>
            <w:r w:rsidRPr="00F23E31">
              <w:t>clustercolumns</w:t>
            </w:r>
            <w:proofErr w:type="spellEnd"/>
            <w:r w:rsidRPr="00F23E31">
              <w:t xml:space="preserve"> -plotmatrix=fig2.ps -</w:t>
            </w:r>
            <w:proofErr w:type="spellStart"/>
            <w:r w:rsidRPr="00F23E31">
              <w:t>nfeatures</w:t>
            </w:r>
            <w:proofErr w:type="spellEnd"/>
            <w:r w:rsidRPr="00F23E31">
              <w:t xml:space="preserve">=8 </w:t>
            </w:r>
            <w:proofErr w:type="spellStart"/>
            <w:r w:rsidRPr="00F23E31">
              <w:t>output.mat</w:t>
            </w:r>
            <w:proofErr w:type="spellEnd"/>
            <w:r w:rsidRPr="00F23E31">
              <w:t xml:space="preserve"> 6</w:t>
            </w:r>
          </w:p>
        </w:tc>
      </w:tr>
      <w:tr w:rsidR="00F23E31" w:rsidTr="00FA1187">
        <w:tc>
          <w:tcPr>
            <w:tcW w:w="4608" w:type="dxa"/>
          </w:tcPr>
          <w:p w:rsidR="00F23E31" w:rsidRDefault="00F23E31" w:rsidP="00EA068E">
            <w:pPr>
              <w:pStyle w:val="ListParagraph"/>
              <w:snapToGrid w:val="0"/>
              <w:spacing w:after="120"/>
              <w:ind w:left="0"/>
              <w:contextualSpacing w:val="0"/>
            </w:pPr>
            <w:bookmarkStart w:id="0" w:name="_GoBack"/>
            <w:bookmarkEnd w:id="0"/>
          </w:p>
        </w:tc>
        <w:tc>
          <w:tcPr>
            <w:tcW w:w="4608" w:type="dxa"/>
          </w:tcPr>
          <w:p w:rsidR="00F23E31" w:rsidRDefault="00F23E31" w:rsidP="00F23E31">
            <w:pPr>
              <w:pStyle w:val="ListParagraph"/>
              <w:snapToGrid w:val="0"/>
              <w:spacing w:after="120"/>
              <w:ind w:left="0"/>
              <w:contextualSpacing w:val="0"/>
            </w:pPr>
          </w:p>
        </w:tc>
      </w:tr>
      <w:tr w:rsidR="00F23E31" w:rsidTr="00FA1187">
        <w:tc>
          <w:tcPr>
            <w:tcW w:w="4608" w:type="dxa"/>
          </w:tcPr>
          <w:p w:rsidR="00F23E31" w:rsidRDefault="00F23E31" w:rsidP="00EA068E">
            <w:pPr>
              <w:pStyle w:val="ListParagraph"/>
              <w:snapToGrid w:val="0"/>
              <w:spacing w:after="120"/>
              <w:ind w:left="0"/>
              <w:contextualSpacing w:val="0"/>
            </w:pPr>
            <w:r>
              <w:rPr>
                <w:noProof/>
                <w:lang w:eastAsia="en-US"/>
              </w:rPr>
              <w:lastRenderedPageBreak/>
              <w:drawing>
                <wp:inline distT="0" distB="0" distL="0" distR="0">
                  <wp:extent cx="3076575" cy="6457950"/>
                  <wp:effectExtent l="0" t="0" r="9525" b="0"/>
                  <wp:docPr id="5" name="Picture 5" descr="C:\Users\ChuongVu\Downloads\cluto-2.1.2\MSWIN-x86_64\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uongVu\Downloads\cluto-2.1.2\MSWIN-x86_64\fig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6575" cy="6457950"/>
                          </a:xfrm>
                          <a:prstGeom prst="rect">
                            <a:avLst/>
                          </a:prstGeom>
                          <a:noFill/>
                          <a:ln>
                            <a:noFill/>
                          </a:ln>
                        </pic:spPr>
                      </pic:pic>
                    </a:graphicData>
                  </a:graphic>
                </wp:inline>
              </w:drawing>
            </w:r>
          </w:p>
          <w:p w:rsidR="00F23E31" w:rsidRDefault="00F23E31" w:rsidP="00EA068E">
            <w:pPr>
              <w:pStyle w:val="ListParagraph"/>
              <w:snapToGrid w:val="0"/>
              <w:spacing w:after="120"/>
              <w:ind w:left="0"/>
              <w:contextualSpacing w:val="0"/>
            </w:pPr>
            <w:proofErr w:type="spellStart"/>
            <w:r w:rsidRPr="00F23E31">
              <w:t>vcluster</w:t>
            </w:r>
            <w:proofErr w:type="spellEnd"/>
            <w:r w:rsidRPr="00F23E31">
              <w:t xml:space="preserve"> -sim=</w:t>
            </w:r>
            <w:proofErr w:type="spellStart"/>
            <w:r w:rsidRPr="00F23E31">
              <w:t>corr</w:t>
            </w:r>
            <w:proofErr w:type="spellEnd"/>
            <w:r w:rsidRPr="00F23E31">
              <w:t xml:space="preserve"> -</w:t>
            </w:r>
            <w:proofErr w:type="spellStart"/>
            <w:r w:rsidRPr="00F23E31">
              <w:t>clmethod</w:t>
            </w:r>
            <w:proofErr w:type="spellEnd"/>
            <w:r w:rsidRPr="00F23E31">
              <w:t>=</w:t>
            </w:r>
            <w:proofErr w:type="spellStart"/>
            <w:r w:rsidRPr="00F23E31">
              <w:t>agglo</w:t>
            </w:r>
            <w:proofErr w:type="spellEnd"/>
            <w:r w:rsidRPr="00F23E31">
              <w:t xml:space="preserve"> -</w:t>
            </w:r>
            <w:proofErr w:type="spellStart"/>
            <w:r w:rsidRPr="00F23E31">
              <w:t>clustercolumns</w:t>
            </w:r>
            <w:proofErr w:type="spellEnd"/>
            <w:r w:rsidRPr="00F23E31">
              <w:t xml:space="preserve"> -plotmatrix=fig3.ps -</w:t>
            </w:r>
            <w:proofErr w:type="spellStart"/>
            <w:r w:rsidRPr="00F23E31">
              <w:t>nfeatures</w:t>
            </w:r>
            <w:proofErr w:type="spellEnd"/>
            <w:r w:rsidRPr="00F23E31">
              <w:t xml:space="preserve">=8 </w:t>
            </w:r>
            <w:proofErr w:type="spellStart"/>
            <w:r w:rsidRPr="00F23E31">
              <w:t>output.mat</w:t>
            </w:r>
            <w:proofErr w:type="spellEnd"/>
            <w:r w:rsidRPr="00F23E31">
              <w:t xml:space="preserve"> 6</w:t>
            </w:r>
          </w:p>
        </w:tc>
        <w:tc>
          <w:tcPr>
            <w:tcW w:w="4608" w:type="dxa"/>
          </w:tcPr>
          <w:p w:rsidR="00F23E31" w:rsidRDefault="00F23E31" w:rsidP="00EA068E">
            <w:pPr>
              <w:pStyle w:val="ListParagraph"/>
              <w:snapToGrid w:val="0"/>
              <w:spacing w:after="120"/>
              <w:ind w:left="0"/>
              <w:contextualSpacing w:val="0"/>
            </w:pPr>
            <w:r>
              <w:rPr>
                <w:noProof/>
                <w:lang w:eastAsia="en-US"/>
              </w:rPr>
              <w:drawing>
                <wp:inline distT="0" distB="0" distL="0" distR="0">
                  <wp:extent cx="3076575" cy="5905500"/>
                  <wp:effectExtent l="0" t="0" r="9525" b="0"/>
                  <wp:docPr id="6" name="Picture 6" descr="C:\Users\ChuongVu\Downloads\cluto-2.1.2\MSWIN-x86_64\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uongVu\Downloads\cluto-2.1.2\MSWIN-x86_64\fig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6575" cy="5905500"/>
                          </a:xfrm>
                          <a:prstGeom prst="rect">
                            <a:avLst/>
                          </a:prstGeom>
                          <a:noFill/>
                          <a:ln>
                            <a:noFill/>
                          </a:ln>
                        </pic:spPr>
                      </pic:pic>
                    </a:graphicData>
                  </a:graphic>
                </wp:inline>
              </w:drawing>
            </w:r>
          </w:p>
          <w:p w:rsidR="00F23E31" w:rsidRDefault="00F23E31" w:rsidP="00EA068E">
            <w:pPr>
              <w:pStyle w:val="ListParagraph"/>
              <w:snapToGrid w:val="0"/>
              <w:spacing w:after="120"/>
              <w:ind w:left="0"/>
              <w:contextualSpacing w:val="0"/>
            </w:pPr>
            <w:proofErr w:type="spellStart"/>
            <w:r w:rsidRPr="00F23E31">
              <w:t>vcluster</w:t>
            </w:r>
            <w:proofErr w:type="spellEnd"/>
            <w:r w:rsidRPr="00F23E31">
              <w:t xml:space="preserve"> -</w:t>
            </w:r>
            <w:proofErr w:type="spellStart"/>
            <w:r w:rsidRPr="00F23E31">
              <w:t>clmethod</w:t>
            </w:r>
            <w:proofErr w:type="spellEnd"/>
            <w:r w:rsidRPr="00F23E31">
              <w:t>=</w:t>
            </w:r>
            <w:proofErr w:type="spellStart"/>
            <w:r w:rsidRPr="00F23E31">
              <w:t>agglo</w:t>
            </w:r>
            <w:proofErr w:type="spellEnd"/>
            <w:r w:rsidRPr="00F23E31">
              <w:t xml:space="preserve"> -</w:t>
            </w:r>
            <w:proofErr w:type="spellStart"/>
            <w:r w:rsidRPr="00F23E31">
              <w:t>zeroblack</w:t>
            </w:r>
            <w:proofErr w:type="spellEnd"/>
            <w:r w:rsidRPr="00F23E31">
              <w:t xml:space="preserve"> -plotmatrix=fig4.ps -</w:t>
            </w:r>
            <w:proofErr w:type="spellStart"/>
            <w:r w:rsidRPr="00F23E31">
              <w:t>nfeatures</w:t>
            </w:r>
            <w:proofErr w:type="spellEnd"/>
            <w:r w:rsidRPr="00F23E31">
              <w:t xml:space="preserve">=8 </w:t>
            </w:r>
            <w:proofErr w:type="spellStart"/>
            <w:r w:rsidRPr="00F23E31">
              <w:t>output.mat</w:t>
            </w:r>
            <w:proofErr w:type="spellEnd"/>
            <w:r w:rsidRPr="00F23E31">
              <w:t xml:space="preserve"> 6</w:t>
            </w:r>
          </w:p>
        </w:tc>
      </w:tr>
    </w:tbl>
    <w:p w:rsidR="006F7DCD" w:rsidRDefault="006F7DCD" w:rsidP="00EA068E">
      <w:pPr>
        <w:pStyle w:val="ListParagraph"/>
        <w:snapToGrid w:val="0"/>
        <w:spacing w:after="120"/>
        <w:ind w:left="360"/>
        <w:contextualSpacing w:val="0"/>
      </w:pPr>
    </w:p>
    <w:p w:rsidR="00096D1A" w:rsidRDefault="00096D1A" w:rsidP="00EA068E">
      <w:pPr>
        <w:pStyle w:val="ListParagraph"/>
        <w:snapToGrid w:val="0"/>
        <w:spacing w:after="120"/>
        <w:ind w:left="360"/>
        <w:contextualSpacing w:val="0"/>
      </w:pPr>
    </w:p>
    <w:p w:rsidR="00096D1A" w:rsidRPr="00E433F7" w:rsidRDefault="00096D1A" w:rsidP="00EA068E">
      <w:pPr>
        <w:pStyle w:val="ListParagraph"/>
        <w:snapToGrid w:val="0"/>
        <w:spacing w:after="120"/>
        <w:ind w:left="360"/>
        <w:contextualSpacing w:val="0"/>
      </w:pPr>
      <w:r>
        <w:tab/>
      </w:r>
      <w:r>
        <w:tab/>
      </w:r>
    </w:p>
    <w:sectPr w:rsidR="00096D1A" w:rsidRPr="00E433F7" w:rsidSect="002C35BE">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Times New Roman"/>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530E3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F342DC"/>
    <w:multiLevelType w:val="hybridMultilevel"/>
    <w:tmpl w:val="455EB094"/>
    <w:lvl w:ilvl="0" w:tplc="A9E0930A">
      <w:start w:val="1"/>
      <w:numFmt w:val="bullet"/>
      <w:lvlText w:val=""/>
      <w:lvlJc w:val="left"/>
      <w:pPr>
        <w:tabs>
          <w:tab w:val="num" w:pos="720"/>
        </w:tabs>
        <w:ind w:left="720" w:hanging="360"/>
      </w:pPr>
      <w:rPr>
        <w:rFonts w:ascii="Wingdings" w:hAnsi="Wingdings" w:hint="default"/>
      </w:rPr>
    </w:lvl>
    <w:lvl w:ilvl="1" w:tplc="6F1029EE" w:tentative="1">
      <w:start w:val="1"/>
      <w:numFmt w:val="bullet"/>
      <w:lvlText w:val=""/>
      <w:lvlJc w:val="left"/>
      <w:pPr>
        <w:tabs>
          <w:tab w:val="num" w:pos="1440"/>
        </w:tabs>
        <w:ind w:left="1440" w:hanging="360"/>
      </w:pPr>
      <w:rPr>
        <w:rFonts w:ascii="Wingdings" w:hAnsi="Wingdings" w:hint="default"/>
      </w:rPr>
    </w:lvl>
    <w:lvl w:ilvl="2" w:tplc="FED4C9BC" w:tentative="1">
      <w:start w:val="1"/>
      <w:numFmt w:val="bullet"/>
      <w:lvlText w:val=""/>
      <w:lvlJc w:val="left"/>
      <w:pPr>
        <w:tabs>
          <w:tab w:val="num" w:pos="2160"/>
        </w:tabs>
        <w:ind w:left="2160" w:hanging="360"/>
      </w:pPr>
      <w:rPr>
        <w:rFonts w:ascii="Wingdings" w:hAnsi="Wingdings" w:hint="default"/>
      </w:rPr>
    </w:lvl>
    <w:lvl w:ilvl="3" w:tplc="ED2C5A08" w:tentative="1">
      <w:start w:val="1"/>
      <w:numFmt w:val="bullet"/>
      <w:lvlText w:val=""/>
      <w:lvlJc w:val="left"/>
      <w:pPr>
        <w:tabs>
          <w:tab w:val="num" w:pos="2880"/>
        </w:tabs>
        <w:ind w:left="2880" w:hanging="360"/>
      </w:pPr>
      <w:rPr>
        <w:rFonts w:ascii="Wingdings" w:hAnsi="Wingdings" w:hint="default"/>
      </w:rPr>
    </w:lvl>
    <w:lvl w:ilvl="4" w:tplc="7F72B450" w:tentative="1">
      <w:start w:val="1"/>
      <w:numFmt w:val="bullet"/>
      <w:lvlText w:val=""/>
      <w:lvlJc w:val="left"/>
      <w:pPr>
        <w:tabs>
          <w:tab w:val="num" w:pos="3600"/>
        </w:tabs>
        <w:ind w:left="3600" w:hanging="360"/>
      </w:pPr>
      <w:rPr>
        <w:rFonts w:ascii="Wingdings" w:hAnsi="Wingdings" w:hint="default"/>
      </w:rPr>
    </w:lvl>
    <w:lvl w:ilvl="5" w:tplc="15826D72" w:tentative="1">
      <w:start w:val="1"/>
      <w:numFmt w:val="bullet"/>
      <w:lvlText w:val=""/>
      <w:lvlJc w:val="left"/>
      <w:pPr>
        <w:tabs>
          <w:tab w:val="num" w:pos="4320"/>
        </w:tabs>
        <w:ind w:left="4320" w:hanging="360"/>
      </w:pPr>
      <w:rPr>
        <w:rFonts w:ascii="Wingdings" w:hAnsi="Wingdings" w:hint="default"/>
      </w:rPr>
    </w:lvl>
    <w:lvl w:ilvl="6" w:tplc="2DE625E6" w:tentative="1">
      <w:start w:val="1"/>
      <w:numFmt w:val="bullet"/>
      <w:lvlText w:val=""/>
      <w:lvlJc w:val="left"/>
      <w:pPr>
        <w:tabs>
          <w:tab w:val="num" w:pos="5040"/>
        </w:tabs>
        <w:ind w:left="5040" w:hanging="360"/>
      </w:pPr>
      <w:rPr>
        <w:rFonts w:ascii="Wingdings" w:hAnsi="Wingdings" w:hint="default"/>
      </w:rPr>
    </w:lvl>
    <w:lvl w:ilvl="7" w:tplc="75CEBDFC" w:tentative="1">
      <w:start w:val="1"/>
      <w:numFmt w:val="bullet"/>
      <w:lvlText w:val=""/>
      <w:lvlJc w:val="left"/>
      <w:pPr>
        <w:tabs>
          <w:tab w:val="num" w:pos="5760"/>
        </w:tabs>
        <w:ind w:left="5760" w:hanging="360"/>
      </w:pPr>
      <w:rPr>
        <w:rFonts w:ascii="Wingdings" w:hAnsi="Wingdings" w:hint="default"/>
      </w:rPr>
    </w:lvl>
    <w:lvl w:ilvl="8" w:tplc="148219B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B979D3"/>
    <w:multiLevelType w:val="hybridMultilevel"/>
    <w:tmpl w:val="A6E64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D670E"/>
    <w:multiLevelType w:val="hybridMultilevel"/>
    <w:tmpl w:val="2A428498"/>
    <w:lvl w:ilvl="0" w:tplc="1BB08266">
      <w:numFmt w:val="bullet"/>
      <w:lvlText w:val=""/>
      <w:lvlJc w:val="left"/>
      <w:pPr>
        <w:ind w:left="720" w:hanging="360"/>
      </w:pPr>
      <w:rPr>
        <w:rFonts w:ascii="Wingdings" w:eastAsia="Malgun Gothic"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E5786"/>
    <w:multiLevelType w:val="hybridMultilevel"/>
    <w:tmpl w:val="06A060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A329D5"/>
    <w:multiLevelType w:val="hybridMultilevel"/>
    <w:tmpl w:val="E03031DA"/>
    <w:lvl w:ilvl="0" w:tplc="D4D486C0">
      <w:numFmt w:val="bullet"/>
      <w:lvlText w:val="-"/>
      <w:lvlJc w:val="left"/>
      <w:pPr>
        <w:ind w:left="720" w:hanging="360"/>
      </w:pPr>
      <w:rPr>
        <w:rFonts w:ascii="Calibri" w:eastAsia="Malgun Gothic"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E52DAC"/>
    <w:multiLevelType w:val="hybridMultilevel"/>
    <w:tmpl w:val="C83AEB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F71F7C"/>
    <w:multiLevelType w:val="hybridMultilevel"/>
    <w:tmpl w:val="342A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BF5CD2"/>
    <w:multiLevelType w:val="hybridMultilevel"/>
    <w:tmpl w:val="3FA2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316DAC"/>
    <w:multiLevelType w:val="hybridMultilevel"/>
    <w:tmpl w:val="6EFAFB3A"/>
    <w:lvl w:ilvl="0" w:tplc="AB6E4A48">
      <w:start w:val="1"/>
      <w:numFmt w:val="bullet"/>
      <w:lvlText w:val=""/>
      <w:lvlJc w:val="left"/>
      <w:pPr>
        <w:tabs>
          <w:tab w:val="num" w:pos="720"/>
        </w:tabs>
        <w:ind w:left="720" w:hanging="360"/>
      </w:pPr>
      <w:rPr>
        <w:rFonts w:ascii="Wingdings" w:hAnsi="Wingdings" w:hint="default"/>
      </w:rPr>
    </w:lvl>
    <w:lvl w:ilvl="1" w:tplc="11DA5AEC" w:tentative="1">
      <w:start w:val="1"/>
      <w:numFmt w:val="bullet"/>
      <w:lvlText w:val=""/>
      <w:lvlJc w:val="left"/>
      <w:pPr>
        <w:tabs>
          <w:tab w:val="num" w:pos="1440"/>
        </w:tabs>
        <w:ind w:left="1440" w:hanging="360"/>
      </w:pPr>
      <w:rPr>
        <w:rFonts w:ascii="Wingdings" w:hAnsi="Wingdings" w:hint="default"/>
      </w:rPr>
    </w:lvl>
    <w:lvl w:ilvl="2" w:tplc="7F6CAF1A" w:tentative="1">
      <w:start w:val="1"/>
      <w:numFmt w:val="bullet"/>
      <w:lvlText w:val=""/>
      <w:lvlJc w:val="left"/>
      <w:pPr>
        <w:tabs>
          <w:tab w:val="num" w:pos="2160"/>
        </w:tabs>
        <w:ind w:left="2160" w:hanging="360"/>
      </w:pPr>
      <w:rPr>
        <w:rFonts w:ascii="Wingdings" w:hAnsi="Wingdings" w:hint="default"/>
      </w:rPr>
    </w:lvl>
    <w:lvl w:ilvl="3" w:tplc="EC3EA320" w:tentative="1">
      <w:start w:val="1"/>
      <w:numFmt w:val="bullet"/>
      <w:lvlText w:val=""/>
      <w:lvlJc w:val="left"/>
      <w:pPr>
        <w:tabs>
          <w:tab w:val="num" w:pos="2880"/>
        </w:tabs>
        <w:ind w:left="2880" w:hanging="360"/>
      </w:pPr>
      <w:rPr>
        <w:rFonts w:ascii="Wingdings" w:hAnsi="Wingdings" w:hint="default"/>
      </w:rPr>
    </w:lvl>
    <w:lvl w:ilvl="4" w:tplc="98649C7C" w:tentative="1">
      <w:start w:val="1"/>
      <w:numFmt w:val="bullet"/>
      <w:lvlText w:val=""/>
      <w:lvlJc w:val="left"/>
      <w:pPr>
        <w:tabs>
          <w:tab w:val="num" w:pos="3600"/>
        </w:tabs>
        <w:ind w:left="3600" w:hanging="360"/>
      </w:pPr>
      <w:rPr>
        <w:rFonts w:ascii="Wingdings" w:hAnsi="Wingdings" w:hint="default"/>
      </w:rPr>
    </w:lvl>
    <w:lvl w:ilvl="5" w:tplc="E466A5DE" w:tentative="1">
      <w:start w:val="1"/>
      <w:numFmt w:val="bullet"/>
      <w:lvlText w:val=""/>
      <w:lvlJc w:val="left"/>
      <w:pPr>
        <w:tabs>
          <w:tab w:val="num" w:pos="4320"/>
        </w:tabs>
        <w:ind w:left="4320" w:hanging="360"/>
      </w:pPr>
      <w:rPr>
        <w:rFonts w:ascii="Wingdings" w:hAnsi="Wingdings" w:hint="default"/>
      </w:rPr>
    </w:lvl>
    <w:lvl w:ilvl="6" w:tplc="B360EDD2" w:tentative="1">
      <w:start w:val="1"/>
      <w:numFmt w:val="bullet"/>
      <w:lvlText w:val=""/>
      <w:lvlJc w:val="left"/>
      <w:pPr>
        <w:tabs>
          <w:tab w:val="num" w:pos="5040"/>
        </w:tabs>
        <w:ind w:left="5040" w:hanging="360"/>
      </w:pPr>
      <w:rPr>
        <w:rFonts w:ascii="Wingdings" w:hAnsi="Wingdings" w:hint="default"/>
      </w:rPr>
    </w:lvl>
    <w:lvl w:ilvl="7" w:tplc="0F3E3150" w:tentative="1">
      <w:start w:val="1"/>
      <w:numFmt w:val="bullet"/>
      <w:lvlText w:val=""/>
      <w:lvlJc w:val="left"/>
      <w:pPr>
        <w:tabs>
          <w:tab w:val="num" w:pos="5760"/>
        </w:tabs>
        <w:ind w:left="5760" w:hanging="360"/>
      </w:pPr>
      <w:rPr>
        <w:rFonts w:ascii="Wingdings" w:hAnsi="Wingdings" w:hint="default"/>
      </w:rPr>
    </w:lvl>
    <w:lvl w:ilvl="8" w:tplc="4C9C674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C7E5D9A"/>
    <w:multiLevelType w:val="hybridMultilevel"/>
    <w:tmpl w:val="58D8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9"/>
  </w:num>
  <w:num w:numId="6">
    <w:abstractNumId w:val="1"/>
  </w:num>
  <w:num w:numId="7">
    <w:abstractNumId w:val="8"/>
  </w:num>
  <w:num w:numId="8">
    <w:abstractNumId w:val="10"/>
  </w:num>
  <w:num w:numId="9">
    <w:abstractNumId w:val="7"/>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45F"/>
    <w:rsid w:val="0000152E"/>
    <w:rsid w:val="0000746C"/>
    <w:rsid w:val="000115FA"/>
    <w:rsid w:val="000143C8"/>
    <w:rsid w:val="00026BEC"/>
    <w:rsid w:val="0005398B"/>
    <w:rsid w:val="00076AD5"/>
    <w:rsid w:val="00094696"/>
    <w:rsid w:val="00096D1A"/>
    <w:rsid w:val="000E2CDD"/>
    <w:rsid w:val="00105259"/>
    <w:rsid w:val="00154053"/>
    <w:rsid w:val="001679D3"/>
    <w:rsid w:val="001755E5"/>
    <w:rsid w:val="00176592"/>
    <w:rsid w:val="00197687"/>
    <w:rsid w:val="001A41AB"/>
    <w:rsid w:val="001F5643"/>
    <w:rsid w:val="00224769"/>
    <w:rsid w:val="00232140"/>
    <w:rsid w:val="00257B59"/>
    <w:rsid w:val="00257D2B"/>
    <w:rsid w:val="002764C0"/>
    <w:rsid w:val="00280924"/>
    <w:rsid w:val="002878AC"/>
    <w:rsid w:val="002C35BE"/>
    <w:rsid w:val="002F6F01"/>
    <w:rsid w:val="00325A83"/>
    <w:rsid w:val="00332029"/>
    <w:rsid w:val="0037245F"/>
    <w:rsid w:val="003802E5"/>
    <w:rsid w:val="003804DD"/>
    <w:rsid w:val="003B58F8"/>
    <w:rsid w:val="003F1243"/>
    <w:rsid w:val="004016CE"/>
    <w:rsid w:val="004323E1"/>
    <w:rsid w:val="00451C44"/>
    <w:rsid w:val="00490004"/>
    <w:rsid w:val="004B0EE1"/>
    <w:rsid w:val="004B6981"/>
    <w:rsid w:val="004F73ED"/>
    <w:rsid w:val="00501F02"/>
    <w:rsid w:val="00507ABA"/>
    <w:rsid w:val="00514CE6"/>
    <w:rsid w:val="00517177"/>
    <w:rsid w:val="0052012D"/>
    <w:rsid w:val="00542B36"/>
    <w:rsid w:val="00583F80"/>
    <w:rsid w:val="00585DBC"/>
    <w:rsid w:val="005B7B76"/>
    <w:rsid w:val="005C0017"/>
    <w:rsid w:val="00601168"/>
    <w:rsid w:val="006061CC"/>
    <w:rsid w:val="00630037"/>
    <w:rsid w:val="0063645B"/>
    <w:rsid w:val="00644431"/>
    <w:rsid w:val="00686A3A"/>
    <w:rsid w:val="006C4CD1"/>
    <w:rsid w:val="006D10FE"/>
    <w:rsid w:val="006E0804"/>
    <w:rsid w:val="006E2C1B"/>
    <w:rsid w:val="006E4FF8"/>
    <w:rsid w:val="006F7DCD"/>
    <w:rsid w:val="007535BB"/>
    <w:rsid w:val="007817E5"/>
    <w:rsid w:val="007A6DCA"/>
    <w:rsid w:val="007A7A25"/>
    <w:rsid w:val="007B1496"/>
    <w:rsid w:val="007B38FF"/>
    <w:rsid w:val="007C7CDB"/>
    <w:rsid w:val="007D3A35"/>
    <w:rsid w:val="008243DB"/>
    <w:rsid w:val="00833375"/>
    <w:rsid w:val="00842D5B"/>
    <w:rsid w:val="008579A6"/>
    <w:rsid w:val="00877215"/>
    <w:rsid w:val="00883996"/>
    <w:rsid w:val="00884D71"/>
    <w:rsid w:val="008C732B"/>
    <w:rsid w:val="008E21F8"/>
    <w:rsid w:val="008E4608"/>
    <w:rsid w:val="00905280"/>
    <w:rsid w:val="0090665D"/>
    <w:rsid w:val="00925454"/>
    <w:rsid w:val="009436E8"/>
    <w:rsid w:val="00966712"/>
    <w:rsid w:val="009A1D5F"/>
    <w:rsid w:val="009B5F2C"/>
    <w:rsid w:val="00A018DD"/>
    <w:rsid w:val="00A203EA"/>
    <w:rsid w:val="00A553AB"/>
    <w:rsid w:val="00A63EBE"/>
    <w:rsid w:val="00A818A7"/>
    <w:rsid w:val="00A91EE6"/>
    <w:rsid w:val="00A921F1"/>
    <w:rsid w:val="00A96575"/>
    <w:rsid w:val="00A96B71"/>
    <w:rsid w:val="00AA43DD"/>
    <w:rsid w:val="00AB00FF"/>
    <w:rsid w:val="00AB7CA6"/>
    <w:rsid w:val="00AC4D8C"/>
    <w:rsid w:val="00AE66DC"/>
    <w:rsid w:val="00AF6701"/>
    <w:rsid w:val="00AF6F93"/>
    <w:rsid w:val="00B03A2F"/>
    <w:rsid w:val="00B23756"/>
    <w:rsid w:val="00B66C1D"/>
    <w:rsid w:val="00B70919"/>
    <w:rsid w:val="00B8262B"/>
    <w:rsid w:val="00BF1C9F"/>
    <w:rsid w:val="00C20597"/>
    <w:rsid w:val="00C208FA"/>
    <w:rsid w:val="00C344F7"/>
    <w:rsid w:val="00C418DF"/>
    <w:rsid w:val="00C70E2C"/>
    <w:rsid w:val="00CB10A3"/>
    <w:rsid w:val="00CC660F"/>
    <w:rsid w:val="00CD7182"/>
    <w:rsid w:val="00CE6E53"/>
    <w:rsid w:val="00CE7429"/>
    <w:rsid w:val="00D05F5C"/>
    <w:rsid w:val="00D10CE4"/>
    <w:rsid w:val="00D1621F"/>
    <w:rsid w:val="00D27266"/>
    <w:rsid w:val="00D27640"/>
    <w:rsid w:val="00DA7EBC"/>
    <w:rsid w:val="00E02BC8"/>
    <w:rsid w:val="00E12AB3"/>
    <w:rsid w:val="00E3379D"/>
    <w:rsid w:val="00E433F7"/>
    <w:rsid w:val="00E51048"/>
    <w:rsid w:val="00E723C2"/>
    <w:rsid w:val="00E854C6"/>
    <w:rsid w:val="00EA068E"/>
    <w:rsid w:val="00EC37D9"/>
    <w:rsid w:val="00ED0458"/>
    <w:rsid w:val="00F1050D"/>
    <w:rsid w:val="00F10A1D"/>
    <w:rsid w:val="00F12E51"/>
    <w:rsid w:val="00F23E31"/>
    <w:rsid w:val="00F441B5"/>
    <w:rsid w:val="00F52A09"/>
    <w:rsid w:val="00F67123"/>
    <w:rsid w:val="00F84191"/>
    <w:rsid w:val="00F9381E"/>
    <w:rsid w:val="00F96725"/>
    <w:rsid w:val="00FA1187"/>
    <w:rsid w:val="00FD3450"/>
    <w:rsid w:val="00FD5436"/>
    <w:rsid w:val="00FE3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49A34DD-C426-4F7B-B9FC-E9E4CF08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algun Gothic"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8F8"/>
    <w:pPr>
      <w:spacing w:after="200" w:line="276" w:lineRule="auto"/>
    </w:pPr>
    <w:rPr>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7245F"/>
    <w:rPr>
      <w:color w:val="0000FF"/>
      <w:u w:val="single"/>
    </w:rPr>
  </w:style>
  <w:style w:type="paragraph" w:styleId="ListParagraph">
    <w:name w:val="List Paragraph"/>
    <w:basedOn w:val="Normal"/>
    <w:uiPriority w:val="34"/>
    <w:qFormat/>
    <w:rsid w:val="000143C8"/>
    <w:pPr>
      <w:ind w:left="720"/>
      <w:contextualSpacing/>
    </w:pPr>
  </w:style>
  <w:style w:type="character" w:styleId="FollowedHyperlink">
    <w:name w:val="FollowedHyperlink"/>
    <w:uiPriority w:val="99"/>
    <w:semiHidden/>
    <w:unhideWhenUsed/>
    <w:rsid w:val="00F84191"/>
    <w:rPr>
      <w:color w:val="800080"/>
      <w:u w:val="single"/>
    </w:rPr>
  </w:style>
  <w:style w:type="table" w:styleId="TableGrid">
    <w:name w:val="Table Grid"/>
    <w:basedOn w:val="TableNormal"/>
    <w:uiPriority w:val="59"/>
    <w:rsid w:val="00B237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76592"/>
    <w:pPr>
      <w:spacing w:before="100" w:beforeAutospacing="1" w:after="100" w:afterAutospacing="1" w:line="240" w:lineRule="auto"/>
    </w:pPr>
    <w:rPr>
      <w:rFonts w:ascii="Times" w:eastAsiaTheme="minorEastAsia" w:hAnsi="Times"/>
      <w:sz w:val="20"/>
      <w:szCs w:val="20"/>
      <w:lang w:eastAsia="en-US"/>
    </w:rPr>
  </w:style>
  <w:style w:type="character" w:styleId="PlaceholderText">
    <w:name w:val="Placeholder Text"/>
    <w:basedOn w:val="DefaultParagraphFont"/>
    <w:uiPriority w:val="67"/>
    <w:rsid w:val="002247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151866">
      <w:bodyDiv w:val="1"/>
      <w:marLeft w:val="0"/>
      <w:marRight w:val="0"/>
      <w:marTop w:val="0"/>
      <w:marBottom w:val="0"/>
      <w:divBdr>
        <w:top w:val="none" w:sz="0" w:space="0" w:color="auto"/>
        <w:left w:val="none" w:sz="0" w:space="0" w:color="auto"/>
        <w:bottom w:val="none" w:sz="0" w:space="0" w:color="auto"/>
        <w:right w:val="none" w:sz="0" w:space="0" w:color="auto"/>
      </w:divBdr>
    </w:div>
    <w:div w:id="506750992">
      <w:bodyDiv w:val="1"/>
      <w:marLeft w:val="0"/>
      <w:marRight w:val="0"/>
      <w:marTop w:val="0"/>
      <w:marBottom w:val="0"/>
      <w:divBdr>
        <w:top w:val="none" w:sz="0" w:space="0" w:color="auto"/>
        <w:left w:val="none" w:sz="0" w:space="0" w:color="auto"/>
        <w:bottom w:val="none" w:sz="0" w:space="0" w:color="auto"/>
        <w:right w:val="none" w:sz="0" w:space="0" w:color="auto"/>
      </w:divBdr>
    </w:div>
    <w:div w:id="774129337">
      <w:bodyDiv w:val="1"/>
      <w:marLeft w:val="0"/>
      <w:marRight w:val="0"/>
      <w:marTop w:val="0"/>
      <w:marBottom w:val="0"/>
      <w:divBdr>
        <w:top w:val="none" w:sz="0" w:space="0" w:color="auto"/>
        <w:left w:val="none" w:sz="0" w:space="0" w:color="auto"/>
        <w:bottom w:val="none" w:sz="0" w:space="0" w:color="auto"/>
        <w:right w:val="none" w:sz="0" w:space="0" w:color="auto"/>
      </w:divBdr>
    </w:div>
    <w:div w:id="916553068">
      <w:bodyDiv w:val="1"/>
      <w:marLeft w:val="0"/>
      <w:marRight w:val="0"/>
      <w:marTop w:val="0"/>
      <w:marBottom w:val="0"/>
      <w:divBdr>
        <w:top w:val="none" w:sz="0" w:space="0" w:color="auto"/>
        <w:left w:val="none" w:sz="0" w:space="0" w:color="auto"/>
        <w:bottom w:val="none" w:sz="0" w:space="0" w:color="auto"/>
        <w:right w:val="none" w:sz="0" w:space="0" w:color="auto"/>
      </w:divBdr>
    </w:div>
    <w:div w:id="1038552827">
      <w:bodyDiv w:val="1"/>
      <w:marLeft w:val="0"/>
      <w:marRight w:val="0"/>
      <w:marTop w:val="0"/>
      <w:marBottom w:val="0"/>
      <w:divBdr>
        <w:top w:val="none" w:sz="0" w:space="0" w:color="auto"/>
        <w:left w:val="none" w:sz="0" w:space="0" w:color="auto"/>
        <w:bottom w:val="none" w:sz="0" w:space="0" w:color="auto"/>
        <w:right w:val="none" w:sz="0" w:space="0" w:color="auto"/>
      </w:divBdr>
    </w:div>
    <w:div w:id="1138718623">
      <w:bodyDiv w:val="1"/>
      <w:marLeft w:val="0"/>
      <w:marRight w:val="0"/>
      <w:marTop w:val="0"/>
      <w:marBottom w:val="0"/>
      <w:divBdr>
        <w:top w:val="none" w:sz="0" w:space="0" w:color="auto"/>
        <w:left w:val="none" w:sz="0" w:space="0" w:color="auto"/>
        <w:bottom w:val="none" w:sz="0" w:space="0" w:color="auto"/>
        <w:right w:val="none" w:sz="0" w:space="0" w:color="auto"/>
      </w:divBdr>
      <w:divsChild>
        <w:div w:id="1149900430">
          <w:marLeft w:val="0"/>
          <w:marRight w:val="0"/>
          <w:marTop w:val="96"/>
          <w:marBottom w:val="0"/>
          <w:divBdr>
            <w:top w:val="none" w:sz="0" w:space="0" w:color="auto"/>
            <w:left w:val="none" w:sz="0" w:space="0" w:color="auto"/>
            <w:bottom w:val="none" w:sz="0" w:space="0" w:color="auto"/>
            <w:right w:val="none" w:sz="0" w:space="0" w:color="auto"/>
          </w:divBdr>
        </w:div>
      </w:divsChild>
    </w:div>
    <w:div w:id="1926717897">
      <w:bodyDiv w:val="1"/>
      <w:marLeft w:val="0"/>
      <w:marRight w:val="0"/>
      <w:marTop w:val="0"/>
      <w:marBottom w:val="0"/>
      <w:divBdr>
        <w:top w:val="none" w:sz="0" w:space="0" w:color="auto"/>
        <w:left w:val="none" w:sz="0" w:space="0" w:color="auto"/>
        <w:bottom w:val="none" w:sz="0" w:space="0" w:color="auto"/>
        <w:right w:val="none" w:sz="0" w:space="0" w:color="auto"/>
      </w:divBdr>
      <w:divsChild>
        <w:div w:id="117383156">
          <w:marLeft w:val="0"/>
          <w:marRight w:val="0"/>
          <w:marTop w:val="96"/>
          <w:marBottom w:val="0"/>
          <w:divBdr>
            <w:top w:val="none" w:sz="0" w:space="0" w:color="auto"/>
            <w:left w:val="none" w:sz="0" w:space="0" w:color="auto"/>
            <w:bottom w:val="none" w:sz="0" w:space="0" w:color="auto"/>
            <w:right w:val="none" w:sz="0" w:space="0" w:color="auto"/>
          </w:divBdr>
        </w:div>
      </w:divsChild>
    </w:div>
    <w:div w:id="2051105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laros.dtc.umn.edu/gkhome/cluto/cluto/overview" TargetMode="External"/><Relationship Id="rId11" Type="http://schemas.openxmlformats.org/officeDocument/2006/relationships/image" Target="media/image5.png"/><Relationship Id="rId5" Type="http://schemas.openxmlformats.org/officeDocument/2006/relationships/hyperlink" Target="http://www.cs.uml.edu/~kim/580/pca_AA.pdf"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7</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UMass Lowell</Company>
  <LinksUpToDate>false</LinksUpToDate>
  <CharactersWithSpaces>7747</CharactersWithSpaces>
  <SharedDoc>false</SharedDoc>
  <HLinks>
    <vt:vector size="24" baseType="variant">
      <vt:variant>
        <vt:i4>7340118</vt:i4>
      </vt:variant>
      <vt:variant>
        <vt:i4>9</vt:i4>
      </vt:variant>
      <vt:variant>
        <vt:i4>0</vt:i4>
      </vt:variant>
      <vt:variant>
        <vt:i4>5</vt:i4>
      </vt:variant>
      <vt:variant>
        <vt:lpwstr>mailto:byunggkim@gmail.com</vt:lpwstr>
      </vt:variant>
      <vt:variant>
        <vt:lpwstr/>
      </vt:variant>
      <vt:variant>
        <vt:i4>7012402</vt:i4>
      </vt:variant>
      <vt:variant>
        <vt:i4>6</vt:i4>
      </vt:variant>
      <vt:variant>
        <vt:i4>0</vt:i4>
      </vt:variant>
      <vt:variant>
        <vt:i4>5</vt:i4>
      </vt:variant>
      <vt:variant>
        <vt:lpwstr>http://www.cs.uml.edu/~kim/580/epi.zip</vt:lpwstr>
      </vt:variant>
      <vt:variant>
        <vt:lpwstr/>
      </vt:variant>
      <vt:variant>
        <vt:i4>4456535</vt:i4>
      </vt:variant>
      <vt:variant>
        <vt:i4>3</vt:i4>
      </vt:variant>
      <vt:variant>
        <vt:i4>0</vt:i4>
      </vt:variant>
      <vt:variant>
        <vt:i4>5</vt:i4>
      </vt:variant>
      <vt:variant>
        <vt:lpwstr>http://www.cs.uml.edu/~kim/580/symD1.tar</vt:lpwstr>
      </vt:variant>
      <vt:variant>
        <vt:lpwstr/>
      </vt:variant>
      <vt:variant>
        <vt:i4>3932185</vt:i4>
      </vt:variant>
      <vt:variant>
        <vt:i4>0</vt:i4>
      </vt:variant>
      <vt:variant>
        <vt:i4>0</vt:i4>
      </vt:variant>
      <vt:variant>
        <vt:i4>5</vt:i4>
      </vt:variant>
      <vt:variant>
        <vt:lpwstr>http://www.cs.uml.edu/~kim/symD.pdf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ChuongVu</cp:lastModifiedBy>
  <cp:revision>115</cp:revision>
  <dcterms:created xsi:type="dcterms:W3CDTF">2017-04-17T12:55:00Z</dcterms:created>
  <dcterms:modified xsi:type="dcterms:W3CDTF">2017-04-26T20:45:00Z</dcterms:modified>
</cp:coreProperties>
</file>