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百步穿杨"/>
      <w:r>
        <w:t xml:space="preserve">2550 百步穿杨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时维九月,序属三秋,辽军大举进攻MCA山,战场上两军正交锋.辽军统帅是名噪一时的耶律-James,而MCA方则是派出了传统武将中草药123.双方经过协商,约定在十一月八日正午十分进行射箭对攻战.中草药123早早就开始准备,但是他是武将而不是铁匠,造弓箭的活就交给聪明能干的你了,现在告诉你每种弓箭规格,即箭身的长度,以及每种规格弓箭所需要的数目,要求你把需要的弓箭都输出.</w:t>
      </w:r>
      <w:r>
        <w:t xml:space="preserve"> </w:t>
      </w:r>
      <w:r>
        <w:t xml:space="preserve">弓箭的基本样子为</w:t>
      </w:r>
      <w:r>
        <w:t xml:space="preserve"> </w:t>
      </w:r>
      <w:r>
        <w:t xml:space="preserve">“</w:t>
      </w:r>
      <w:r>
        <w:t xml:space="preserve">&gt;+—+&gt;</w:t>
      </w:r>
      <w:r>
        <w:t xml:space="preserve">”</w:t>
      </w:r>
      <w:r>
        <w:t xml:space="preserve">,其中</w:t>
      </w:r>
      <w:r>
        <w:t xml:space="preserve">“</w:t>
      </w:r>
      <w:r>
        <w:t xml:space="preserve">+—+</w:t>
      </w:r>
      <w:r>
        <w:t xml:space="preserve">”</w:t>
      </w:r>
      <w:r>
        <w:t xml:space="preserve">为箭身,数据保证箭身长度 &gt; 2</w:t>
      </w:r>
      <w:r>
        <w:t xml:space="preserve"> </w:t>
      </w:r>
      <w:r>
        <w:t xml:space="preserve">#### 输入数据</w:t>
      </w:r>
    </w:p>
    <w:p>
      <w:pPr>
        <w:pStyle w:val="BlockText"/>
      </w:pPr>
      <w:r>
        <w:t xml:space="preserve">首先输入一个t,表示有t组数据，跟着t行：</w:t>
      </w:r>
      <w:r>
        <w:t xml:space="preserve"> </w:t>
      </w:r>
      <w:r>
        <w:t xml:space="preserve">每行一个N (N &lt; 50 ),接下去有N行,第i行两个整数Ai , Bi,分别代表需要箭身长度为Ai的弓箭Bi枝. (Ai &lt; 30 , Bi &lt; 10 )</w:t>
      </w:r>
      <w:r>
        <w:t xml:space="preserve"> </w:t>
      </w:r>
      <w:r>
        <w:t xml:space="preserve">输入数据保证每一个Ai都是不同的.</w:t>
      </w:r>
      <w:r>
        <w:t xml:space="preserve"> </w:t>
      </w:r>
      <w:r>
        <w:t xml:space="preserve">#### 输出数据</w:t>
      </w:r>
    </w:p>
    <w:p>
      <w:pPr>
        <w:pStyle w:val="BlockText"/>
      </w:pPr>
      <w:r>
        <w:t xml:space="preserve">按照箭身的长度从小到大的顺序依次输出所有需要的弓箭,</w:t>
      </w:r>
      <w:r>
        <w:t xml:space="preserve">“</w:t>
      </w:r>
      <w:r>
        <w:t xml:space="preserve">每一种</w:t>
      </w:r>
      <w:r>
        <w:t xml:space="preserve">”</w:t>
      </w:r>
      <w:r>
        <w:t xml:space="preserve">弓箭后输出一个空行.</w:t>
      </w:r>
      <w:r>
        <w:t xml:space="preserve"> </w:t>
      </w:r>
      <w:r>
        <w:t xml:space="preserve">#### 输入样例</w:t>
      </w:r>
    </w:p>
    <w:p>
      <w:pPr>
        <w:pStyle w:val="BlockText"/>
      </w:pPr>
      <w:r>
        <w:t xml:space="preserve">1</w:t>
      </w:r>
      <w:r>
        <w:t xml:space="preserve"> </w:t>
      </w:r>
      <w:r>
        <w:t xml:space="preserve">4</w:t>
      </w:r>
      <w:r>
        <w:t xml:space="preserve"> </w:t>
      </w:r>
      <w:r>
        <w:t xml:space="preserve">3 4</w:t>
      </w:r>
      <w:r>
        <w:t xml:space="preserve"> </w:t>
      </w:r>
      <w:r>
        <w:t xml:space="preserve">4 5</w:t>
      </w:r>
      <w:r>
        <w:t xml:space="preserve"> </w:t>
      </w:r>
      <w:r>
        <w:t xml:space="preserve">5 6</w:t>
      </w:r>
      <w:r>
        <w:t xml:space="preserve"> </w:t>
      </w:r>
      <w:r>
        <w:t xml:space="preserve">6 7</w:t>
      </w:r>
    </w:p>
    <w:p>
      <w:pPr>
        <w:pStyle w:val="Heading4"/>
      </w:pPr>
      <w:bookmarkStart w:id="23" w:name="输出样例"/>
      <w:r>
        <w:t xml:space="preserve">输出样例</w:t>
      </w:r>
      <w:bookmarkEnd w:id="23"/>
    </w:p>
    <w:p>
      <w:pPr>
        <w:pStyle w:val="SourceCode"/>
        <w:pStyle w:val="BlockText"/>
      </w:pPr>
      <w:r>
        <w:rPr>
          <w:rStyle w:val="VerbatimChar"/>
        </w:rPr>
        <w:t xml:space="preserve">&gt;+-+&gt;</w:t>
      </w:r>
      <w:r>
        <w:br w:type="textWrapping"/>
      </w:r>
      <w:r>
        <w:rPr>
          <w:rStyle w:val="VerbatimChar"/>
        </w:rPr>
        <w:t xml:space="preserve">&gt;+-+&gt;</w:t>
      </w:r>
      <w:r>
        <w:br w:type="textWrapping"/>
      </w:r>
      <w:r>
        <w:rPr>
          <w:rStyle w:val="VerbatimChar"/>
        </w:rPr>
        <w:t xml:space="preserve">&gt;+-+&gt;</w:t>
      </w:r>
      <w:r>
        <w:br w:type="textWrapping"/>
      </w:r>
      <w:r>
        <w:rPr>
          <w:rStyle w:val="VerbatimChar"/>
        </w:rPr>
        <w:t xml:space="preserve">&gt;+-+&gt;</w:t>
      </w:r>
      <w:r>
        <w:br w:type="textWrapping"/>
      </w:r>
      <w:r>
        <w:br w:type="textWrapping"/>
      </w:r>
      <w:r>
        <w:rPr>
          <w:rStyle w:val="VerbatimChar"/>
        </w:rPr>
        <w:t xml:space="preserve">&gt;+--+&gt;</w:t>
      </w:r>
      <w:r>
        <w:br w:type="textWrapping"/>
      </w:r>
      <w:r>
        <w:rPr>
          <w:rStyle w:val="VerbatimChar"/>
        </w:rPr>
        <w:t xml:space="preserve">&gt;+--+&gt;</w:t>
      </w:r>
      <w:r>
        <w:br w:type="textWrapping"/>
      </w:r>
      <w:r>
        <w:rPr>
          <w:rStyle w:val="VerbatimChar"/>
        </w:rPr>
        <w:t xml:space="preserve">&gt;+--+&gt;</w:t>
      </w:r>
      <w:r>
        <w:br w:type="textWrapping"/>
      </w:r>
      <w:r>
        <w:rPr>
          <w:rStyle w:val="VerbatimChar"/>
        </w:rPr>
        <w:t xml:space="preserve">&gt;+--+&gt;</w:t>
      </w:r>
      <w:r>
        <w:br w:type="textWrapping"/>
      </w:r>
      <w:r>
        <w:rPr>
          <w:rStyle w:val="VerbatimChar"/>
        </w:rPr>
        <w:t xml:space="preserve">&gt;+--+&gt;</w:t>
      </w:r>
      <w:r>
        <w:br w:type="textWrapping"/>
      </w:r>
      <w:r>
        <w:br w:type="textWrapping"/>
      </w:r>
      <w:r>
        <w:rPr>
          <w:rStyle w:val="VerbatimChar"/>
        </w:rPr>
        <w:t xml:space="preserve">&gt;+---+&gt;</w:t>
      </w:r>
      <w:r>
        <w:br w:type="textWrapping"/>
      </w:r>
      <w:r>
        <w:rPr>
          <w:rStyle w:val="VerbatimChar"/>
        </w:rPr>
        <w:t xml:space="preserve">&gt;+---+&gt;</w:t>
      </w:r>
      <w:r>
        <w:br w:type="textWrapping"/>
      </w:r>
      <w:r>
        <w:rPr>
          <w:rStyle w:val="VerbatimChar"/>
        </w:rPr>
        <w:t xml:space="preserve">&gt;+---+&gt;</w:t>
      </w:r>
      <w:r>
        <w:br w:type="textWrapping"/>
      </w:r>
      <w:r>
        <w:rPr>
          <w:rStyle w:val="VerbatimChar"/>
        </w:rPr>
        <w:t xml:space="preserve">&gt;+---+&gt;</w:t>
      </w:r>
      <w:r>
        <w:br w:type="textWrapping"/>
      </w:r>
      <w:r>
        <w:rPr>
          <w:rStyle w:val="VerbatimChar"/>
        </w:rPr>
        <w:t xml:space="preserve">&gt;+---+&gt;</w:t>
      </w:r>
      <w:r>
        <w:br w:type="textWrapping"/>
      </w:r>
      <w:r>
        <w:rPr>
          <w:rStyle w:val="VerbatimChar"/>
        </w:rPr>
        <w:t xml:space="preserve">&gt;+---+&gt;</w:t>
      </w:r>
      <w:r>
        <w:br w:type="textWrapping"/>
      </w:r>
      <w:r>
        <w:br w:type="textWrapping"/>
      </w:r>
      <w:r>
        <w:rPr>
          <w:rStyle w:val="VerbatimChar"/>
        </w:rPr>
        <w:t xml:space="preserve">&gt;+----+&gt;</w:t>
      </w:r>
      <w:r>
        <w:br w:type="textWrapping"/>
      </w:r>
      <w:r>
        <w:rPr>
          <w:rStyle w:val="VerbatimChar"/>
        </w:rPr>
        <w:t xml:space="preserve">&gt;+----+&gt;</w:t>
      </w:r>
      <w:r>
        <w:br w:type="textWrapping"/>
      </w:r>
      <w:r>
        <w:rPr>
          <w:rStyle w:val="VerbatimChar"/>
        </w:rPr>
        <w:t xml:space="preserve">&gt;+----+&gt;</w:t>
      </w:r>
      <w:r>
        <w:br w:type="textWrapping"/>
      </w:r>
      <w:r>
        <w:rPr>
          <w:rStyle w:val="VerbatimChar"/>
        </w:rPr>
        <w:t xml:space="preserve">&gt;+----+&gt;</w:t>
      </w:r>
      <w:r>
        <w:br w:type="textWrapping"/>
      </w:r>
      <w:r>
        <w:rPr>
          <w:rStyle w:val="VerbatimChar"/>
        </w:rPr>
        <w:t xml:space="preserve">&gt;+----+&gt;</w:t>
      </w:r>
      <w:r>
        <w:br w:type="textWrapping"/>
      </w:r>
      <w:r>
        <w:rPr>
          <w:rStyle w:val="VerbatimChar"/>
        </w:rPr>
        <w:t xml:space="preserve">&gt;+----+&gt;</w:t>
      </w:r>
      <w:r>
        <w:br w:type="textWrapping"/>
      </w:r>
      <w:r>
        <w:rPr>
          <w:rStyle w:val="VerbatimChar"/>
        </w:rPr>
        <w:t xml:space="preserve">&gt;+----+&gt;</w:t>
      </w:r>
    </w:p>
    <w:p>
      <w:pPr>
        <w:pStyle w:val="Heading4"/>
      </w:pPr>
      <w:bookmarkStart w:id="24" w:name="题目来源"/>
      <w:r>
        <w:t xml:space="preserve">题目来源</w:t>
      </w:r>
      <w:bookmarkEnd w:id="24"/>
    </w:p>
    <w:p>
      <w:pPr>
        <w:pStyle w:val="BlockText"/>
      </w:pPr>
      <w:r>
        <w:t xml:space="preserve">HDU 2550 http://acm.hdu.edu.cn/showproblem.php?pid=2550</w:t>
      </w:r>
    </w:p>
    <w:p>
      <w:pPr>
        <w:pStyle w:val="Heading3"/>
      </w:pPr>
      <w:bookmarkStart w:id="25" w:name="二题解"/>
      <w:r>
        <w:t xml:space="preserve">二、题解</w:t>
      </w:r>
      <w:bookmarkEnd w:id="25"/>
    </w:p>
    <w:p>
      <w:pPr>
        <w:pStyle w:val="Heading4"/>
      </w:pPr>
      <w:bookmarkStart w:id="26" w:name="解题思路"/>
      <w:r>
        <w:t xml:space="preserve">解题思路</w:t>
      </w:r>
      <w:bookmarkEnd w:id="26"/>
    </w:p>
    <w:p>
      <w:pPr>
        <w:pStyle w:val="FirstParagraph"/>
      </w:pPr>
      <w:r>
        <w:t xml:space="preserve">题目不难，注意细节即可。</w:t>
      </w:r>
      <w:r>
        <w:t xml:space="preserve"> </w:t>
      </w:r>
      <w:r>
        <w:t xml:space="preserve">先输入数据，做完排序再按要求输出。</w:t>
      </w:r>
      <w:r>
        <w:t xml:space="preserve"> </w:t>
      </w:r>
      <w:r>
        <w:t xml:space="preserve">记得空行。</w:t>
      </w:r>
    </w:p>
    <w:p>
      <w:pPr>
        <w:pStyle w:val="Heading4"/>
      </w:pPr>
      <w:bookmarkStart w:id="27" w:name="参考程序"/>
      <w:r>
        <w:t xml:space="preserve">参考程序</w:t>
      </w:r>
      <w:bookmarkEnd w:id="27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#define change(a,b) {(a)=(b)-(a);(b)=(b)-(a);(a)=(a)+(b);}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  </w:t>
      </w:r>
      <w:r>
        <w:rPr>
          <w:rStyle w:val="CommentTok"/>
        </w:rPr>
        <w:t xml:space="preserve">//a数组储存每组箭长度，b数组储存每组箭支数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 %d"</w:t>
      </w:r>
      <w:r>
        <w:rPr>
          <w:rStyle w:val="NormalTok"/>
        </w:rPr>
        <w:t xml:space="preserve">,&amp;a[i],&amp;b[i]);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min=i;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j=i; j&lt;N; j++)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(a[min]&gt;a[j])</w:t>
      </w:r>
      <w:r>
        <w:br w:type="textWrapping"/>
      </w:r>
      <w:r>
        <w:rPr>
          <w:rStyle w:val="NormalTok"/>
        </w:rPr>
        <w:t xml:space="preserve">                    min=j;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m;</w:t>
      </w:r>
      <w:r>
        <w:br w:type="textWrapping"/>
      </w:r>
      <w:r>
        <w:rPr>
          <w:rStyle w:val="NormalTok"/>
        </w:rPr>
        <w:t xml:space="preserve">            m=a[min];</w:t>
      </w:r>
      <w:r>
        <w:br w:type="textWrapping"/>
      </w:r>
      <w:r>
        <w:rPr>
          <w:rStyle w:val="NormalTok"/>
        </w:rPr>
        <w:t xml:space="preserve">            a[min]=a[i];</w:t>
      </w:r>
      <w:r>
        <w:br w:type="textWrapping"/>
      </w:r>
      <w:r>
        <w:rPr>
          <w:rStyle w:val="NormalTok"/>
        </w:rPr>
        <w:t xml:space="preserve">            a[i]=m;</w:t>
      </w:r>
      <w:r>
        <w:br w:type="textWrapping"/>
      </w:r>
      <w:r>
        <w:rPr>
          <w:rStyle w:val="NormalTok"/>
        </w:rPr>
        <w:t xml:space="preserve">            m=b[min];</w:t>
      </w:r>
      <w:r>
        <w:br w:type="textWrapping"/>
      </w:r>
      <w:r>
        <w:rPr>
          <w:rStyle w:val="NormalTok"/>
        </w:rPr>
        <w:t xml:space="preserve">            b[min]=b[i];</w:t>
      </w:r>
      <w:r>
        <w:br w:type="textWrapping"/>
      </w:r>
      <w:r>
        <w:rPr>
          <w:rStyle w:val="NormalTok"/>
        </w:rPr>
        <w:t xml:space="preserve">            b[i]=m;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j&lt;b[i]; 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"&gt;+"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k&lt;a[i]-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k++)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"+&gt;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8" w:name="复杂度分析"/>
      <w:r>
        <w:t xml:space="preserve">复杂度分析</w:t>
      </w:r>
      <w:bookmarkEnd w:id="28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29" w:name="编程技巧"/>
      <w:r>
        <w:t xml:space="preserve">编程技巧</w:t>
      </w:r>
      <w:bookmarkEnd w:id="29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2020-03-12T09:36:55Z</dcterms:created>
  <dcterms:modified xsi:type="dcterms:W3CDTF">2020-03-12T09:36:55Z</dcterms:modified>
</cp:coreProperties>
</file>