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56B" w:rsidRDefault="00D05227">
      <w:r w:rsidRPr="007B2324">
        <w:drawing>
          <wp:inline distT="0" distB="0" distL="0" distR="0" wp14:anchorId="10EC9C90" wp14:editId="603F0133">
            <wp:extent cx="2924908" cy="1855676"/>
            <wp:effectExtent l="0" t="0" r="889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15414" t="24233" r="56241" b="43795"/>
                    <a:stretch/>
                  </pic:blipFill>
                  <pic:spPr bwMode="auto">
                    <a:xfrm>
                      <a:off x="0" y="0"/>
                      <a:ext cx="2942948" cy="1867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14B8D">
        <w:drawing>
          <wp:anchor distT="0" distB="0" distL="114300" distR="114300" simplePos="0" relativeHeight="251658240" behindDoc="1" locked="0" layoutInCell="1" allowOverlap="1" wp14:anchorId="788633A9" wp14:editId="4F78C744">
            <wp:simplePos x="0" y="0"/>
            <wp:positionH relativeFrom="margin">
              <wp:align>right</wp:align>
            </wp:positionH>
            <wp:positionV relativeFrom="paragraph">
              <wp:posOffset>293</wp:posOffset>
            </wp:positionV>
            <wp:extent cx="2877185" cy="1918335"/>
            <wp:effectExtent l="0" t="0" r="0" b="5715"/>
            <wp:wrapTight wrapText="bothSides">
              <wp:wrapPolygon edited="0">
                <wp:start x="0" y="0"/>
                <wp:lineTo x="0" y="21450"/>
                <wp:lineTo x="21452" y="21450"/>
                <wp:lineTo x="21452" y="0"/>
                <wp:lineTo x="0" y="0"/>
              </wp:wrapPolygon>
            </wp:wrapTight>
            <wp:docPr id="2050" name="Picture 2" descr="https://s3.amazonaws.com/nettuts/613_mvc/compone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https://s3.amazonaws.com/nettuts/613_mvc/component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185" cy="191833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556B" w:rsidRPr="002338FE" w:rsidRDefault="002338FE" w:rsidP="00CA43EA">
      <w:pPr>
        <w:pStyle w:val="NoSpacing"/>
        <w:rPr>
          <w:i/>
          <w:sz w:val="18"/>
          <w:szCs w:val="18"/>
        </w:rPr>
      </w:pPr>
      <w:r w:rsidRPr="002338FE">
        <w:rPr>
          <w:i/>
          <w:sz w:val="18"/>
          <w:szCs w:val="18"/>
        </w:rPr>
        <w:t>Also see our UML for reference</w:t>
      </w:r>
    </w:p>
    <w:p w:rsidR="002338FE" w:rsidRPr="002338FE" w:rsidRDefault="002338FE" w:rsidP="00CA43EA">
      <w:pPr>
        <w:pStyle w:val="NoSpacing"/>
        <w:rPr>
          <w:sz w:val="18"/>
          <w:szCs w:val="18"/>
        </w:rPr>
      </w:pPr>
      <w:bookmarkStart w:id="0" w:name="_GoBack"/>
      <w:bookmarkEnd w:id="0"/>
    </w:p>
    <w:p w:rsidR="007B2324" w:rsidRDefault="009374B3" w:rsidP="00CA43EA">
      <w:pPr>
        <w:pStyle w:val="NoSpacing"/>
      </w:pPr>
      <w:r>
        <w:t>Our program is implemented using the Model-View-Controller (MVC)</w:t>
      </w:r>
      <w:r w:rsidR="00794BE9">
        <w:t xml:space="preserve"> design pattern. Shown above.</w:t>
      </w:r>
    </w:p>
    <w:p w:rsidR="00466937" w:rsidRDefault="00760F4B" w:rsidP="00CA43EA">
      <w:pPr>
        <w:pStyle w:val="NoSpacing"/>
      </w:pPr>
      <w:r>
        <w:t>The reason for choosing this pattern is due to</w:t>
      </w:r>
      <w:r w:rsidR="00466937">
        <w:t xml:space="preserve"> it being simple to implement as well as its ability to encapsulate the various layers in our program. </w:t>
      </w:r>
    </w:p>
    <w:p w:rsidR="00830994" w:rsidRDefault="00830994" w:rsidP="00CA43EA">
      <w:pPr>
        <w:pStyle w:val="NoSpacing"/>
      </w:pPr>
    </w:p>
    <w:p w:rsidR="00830994" w:rsidRDefault="00A072EF" w:rsidP="00CA43EA">
      <w:pPr>
        <w:pStyle w:val="NoSpacing"/>
      </w:pPr>
      <w:r>
        <w:t>Referencing the picture above</w:t>
      </w:r>
      <w:r w:rsidR="00E22F14">
        <w:t>:</w:t>
      </w:r>
    </w:p>
    <w:p w:rsidR="00E744AD" w:rsidRDefault="00E744AD" w:rsidP="00CA43EA">
      <w:pPr>
        <w:pStyle w:val="NoSpacing"/>
      </w:pPr>
    </w:p>
    <w:p w:rsidR="00A072EF" w:rsidRDefault="00E744AD" w:rsidP="00CA43EA">
      <w:pPr>
        <w:pStyle w:val="NoSpacing"/>
      </w:pPr>
      <w:r w:rsidRPr="00C14B8D">
        <w:rPr>
          <w:b/>
        </w:rPr>
        <w:t>V</w:t>
      </w:r>
      <w:r w:rsidR="00A072EF" w:rsidRPr="00C14B8D">
        <w:rPr>
          <w:b/>
        </w:rPr>
        <w:t>iew</w:t>
      </w:r>
      <w:r w:rsidRPr="00C14B8D">
        <w:rPr>
          <w:b/>
        </w:rPr>
        <w:t>:</w:t>
      </w:r>
      <w:r w:rsidR="00A072EF">
        <w:t xml:space="preserve"> consists of classes that use QT to create our GUI. The layout of the</w:t>
      </w:r>
      <w:r w:rsidR="00E22F14">
        <w:t xml:space="preserve"> program</w:t>
      </w:r>
      <w:r w:rsidR="00A072EF">
        <w:t xml:space="preserve"> is based upon the model class.</w:t>
      </w:r>
      <w:r>
        <w:t xml:space="preserve"> </w:t>
      </w:r>
      <w:proofErr w:type="spellStart"/>
      <w:proofErr w:type="gramStart"/>
      <w:r w:rsidR="003228A0">
        <w:t>m</w:t>
      </w:r>
      <w:r w:rsidR="00A33458">
        <w:t>ainwindow</w:t>
      </w:r>
      <w:proofErr w:type="spellEnd"/>
      <w:proofErr w:type="gramEnd"/>
      <w:r w:rsidR="00A33458">
        <w:t xml:space="preserve"> is a part of this.</w:t>
      </w:r>
    </w:p>
    <w:p w:rsidR="00A072EF" w:rsidRDefault="00A072EF" w:rsidP="00CA43EA">
      <w:pPr>
        <w:pStyle w:val="NoSpacing"/>
      </w:pPr>
    </w:p>
    <w:p w:rsidR="00A072EF" w:rsidRDefault="00A072EF" w:rsidP="00CA43EA">
      <w:pPr>
        <w:pStyle w:val="NoSpacing"/>
      </w:pPr>
      <w:r>
        <w:t>The model consists of two parts: Business Logic and Model</w:t>
      </w:r>
    </w:p>
    <w:p w:rsidR="00A072EF" w:rsidRDefault="00A072EF" w:rsidP="00CA43EA">
      <w:pPr>
        <w:pStyle w:val="NoSpacing"/>
      </w:pPr>
    </w:p>
    <w:p w:rsidR="00A072EF" w:rsidRDefault="00A072EF" w:rsidP="00CA43EA">
      <w:pPr>
        <w:pStyle w:val="NoSpacing"/>
      </w:pPr>
      <w:r w:rsidRPr="00C14B8D">
        <w:rPr>
          <w:b/>
        </w:rPr>
        <w:t>Model:</w:t>
      </w:r>
      <w:r>
        <w:t xml:space="preserve"> In this portion of the design, we take the information from excel csv and store them into memory. Then we use the data stored in the memory to build object models. </w:t>
      </w:r>
      <w:r w:rsidR="00E22F14">
        <w:t xml:space="preserve">An example would be </w:t>
      </w:r>
      <w:r w:rsidR="00355A87" w:rsidRPr="00355A87">
        <w:rPr>
          <w:i/>
        </w:rPr>
        <w:t>Professor</w:t>
      </w:r>
      <w:r w:rsidR="00355A87">
        <w:t xml:space="preserve"> </w:t>
      </w:r>
      <w:proofErr w:type="gramStart"/>
      <w:r w:rsidR="00355A87">
        <w:t>class</w:t>
      </w:r>
      <w:proofErr w:type="gramEnd"/>
      <w:r w:rsidR="00355A87">
        <w:t>.</w:t>
      </w:r>
    </w:p>
    <w:p w:rsidR="00A072EF" w:rsidRDefault="00A072EF" w:rsidP="00CA43EA">
      <w:pPr>
        <w:pStyle w:val="NoSpacing"/>
      </w:pPr>
    </w:p>
    <w:p w:rsidR="00A072EF" w:rsidRDefault="00A072EF" w:rsidP="00CA43EA">
      <w:pPr>
        <w:pStyle w:val="NoSpacing"/>
      </w:pPr>
      <w:r w:rsidRPr="00C14B8D">
        <w:rPr>
          <w:b/>
        </w:rPr>
        <w:t>Business Logic:</w:t>
      </w:r>
      <w:r>
        <w:t xml:space="preserve"> Here, we write code logic that can manipulate the data. An example of this would be </w:t>
      </w:r>
      <w:r w:rsidR="00355A87">
        <w:t xml:space="preserve">the </w:t>
      </w:r>
      <w:proofErr w:type="spellStart"/>
      <w:r w:rsidR="00355A87" w:rsidRPr="00355A87">
        <w:rPr>
          <w:i/>
        </w:rPr>
        <w:t>errorHandling</w:t>
      </w:r>
      <w:proofErr w:type="spellEnd"/>
      <w:r w:rsidR="00EC4320">
        <w:t xml:space="preserve"> class, which check</w:t>
      </w:r>
      <w:r w:rsidR="00355A87">
        <w:t>s</w:t>
      </w:r>
      <w:r>
        <w:t xml:space="preserve"> whether the dates are valid</w:t>
      </w:r>
      <w:r w:rsidR="00E22F14">
        <w:t>.</w:t>
      </w:r>
      <w:r>
        <w:t xml:space="preserve"> </w:t>
      </w:r>
    </w:p>
    <w:p w:rsidR="00F4251B" w:rsidRDefault="00F4251B" w:rsidP="00CA43EA">
      <w:pPr>
        <w:pStyle w:val="NoSpacing"/>
      </w:pPr>
    </w:p>
    <w:p w:rsidR="00F4251B" w:rsidRDefault="004476F0" w:rsidP="00CA43EA">
      <w:pPr>
        <w:pStyle w:val="NoSpacing"/>
      </w:pPr>
      <w:r w:rsidRPr="009A556B">
        <w:rPr>
          <w:b/>
        </w:rPr>
        <w:t>Controller:</w:t>
      </w:r>
      <w:r>
        <w:t xml:space="preserve"> Also named the </w:t>
      </w:r>
      <w:r w:rsidRPr="004476F0">
        <w:rPr>
          <w:i/>
        </w:rPr>
        <w:t>controller</w:t>
      </w:r>
      <w:r w:rsidR="00D24FC2">
        <w:t xml:space="preserve"> class. The controller puts together the entire software. The controller builds </w:t>
      </w:r>
      <w:r w:rsidR="00227627">
        <w:t>the view and model objects as well as call their functions.</w:t>
      </w:r>
    </w:p>
    <w:p w:rsidR="00C14B8D" w:rsidRDefault="00C14B8D" w:rsidP="00CA43EA">
      <w:pPr>
        <w:pStyle w:val="NoSpacing"/>
      </w:pPr>
    </w:p>
    <w:p w:rsidR="00C14B8D" w:rsidRPr="00C7305D" w:rsidRDefault="005A6797" w:rsidP="00CA43EA">
      <w:pPr>
        <w:pStyle w:val="NoSpacing"/>
        <w:rPr>
          <w:b/>
        </w:rPr>
      </w:pPr>
      <w:r w:rsidRPr="00C7305D">
        <w:rPr>
          <w:b/>
        </w:rPr>
        <w:t xml:space="preserve">An example of the </w:t>
      </w:r>
      <w:r w:rsidR="00C42D55" w:rsidRPr="00C7305D">
        <w:rPr>
          <w:b/>
        </w:rPr>
        <w:t>dataflow of the program would be as follow:</w:t>
      </w:r>
    </w:p>
    <w:p w:rsidR="00C7305D" w:rsidRDefault="00C7305D" w:rsidP="00C42D55">
      <w:pPr>
        <w:pStyle w:val="NoSpacing"/>
      </w:pPr>
    </w:p>
    <w:p w:rsidR="00C42D55" w:rsidRPr="00C42D55" w:rsidRDefault="00C42D55" w:rsidP="00C42D55">
      <w:pPr>
        <w:pStyle w:val="NoSpacing"/>
      </w:pPr>
      <w:r w:rsidRPr="00C42D55">
        <w:t>User input-</w:t>
      </w:r>
      <w:r w:rsidR="007115E2">
        <w:t>&gt;</w:t>
      </w:r>
      <w:r w:rsidRPr="00C42D55">
        <w:t xml:space="preserve"> category: teachers, type: pie chart, teaching hours: 10</w:t>
      </w:r>
    </w:p>
    <w:p w:rsidR="00C42D55" w:rsidRPr="00C42D55" w:rsidRDefault="00C42D55" w:rsidP="00C42D55">
      <w:pPr>
        <w:pStyle w:val="NoSpacing"/>
      </w:pPr>
      <w:r w:rsidRPr="00C42D55">
        <w:t>-&gt;Controller: Get the user input, call the methods in the business logic</w:t>
      </w:r>
    </w:p>
    <w:p w:rsidR="00C42D55" w:rsidRPr="00C42D55" w:rsidRDefault="00C42D55" w:rsidP="00C42D55">
      <w:pPr>
        <w:pStyle w:val="NoSpacing"/>
      </w:pPr>
      <w:r w:rsidRPr="00C42D55">
        <w:t xml:space="preserve">-&gt;Model: call the business logic methods -&gt; access the </w:t>
      </w:r>
      <w:r w:rsidR="004C29D0">
        <w:t xml:space="preserve">Model classes -&gt; access the </w:t>
      </w:r>
      <w:r w:rsidRPr="00C42D55">
        <w:t>excel spreadsheet</w:t>
      </w:r>
    </w:p>
    <w:p w:rsidR="00C42D55" w:rsidRPr="00C42D55" w:rsidRDefault="00C42D55" w:rsidP="00C42D55">
      <w:pPr>
        <w:pStyle w:val="NoSpacing"/>
      </w:pPr>
      <w:r w:rsidRPr="00C42D55">
        <w:t>-&gt; Controller: obtains the information from business logic and displays it back onto the view</w:t>
      </w:r>
    </w:p>
    <w:p w:rsidR="00C42D55" w:rsidRPr="00C42D55" w:rsidRDefault="00C42D55" w:rsidP="00C42D55">
      <w:pPr>
        <w:pStyle w:val="NoSpacing"/>
      </w:pPr>
      <w:r w:rsidRPr="00C42D55">
        <w:t>-&gt;View: display</w:t>
      </w:r>
      <w:r w:rsidR="00B47699">
        <w:t xml:space="preserve"> the information </w:t>
      </w:r>
    </w:p>
    <w:p w:rsidR="00C42D55" w:rsidRDefault="00C42D55" w:rsidP="00CA43EA">
      <w:pPr>
        <w:pStyle w:val="NoSpacing"/>
      </w:pPr>
    </w:p>
    <w:p w:rsidR="003228A0" w:rsidRDefault="003228A0" w:rsidP="00CA43EA">
      <w:pPr>
        <w:pStyle w:val="NoSpacing"/>
      </w:pPr>
    </w:p>
    <w:sectPr w:rsidR="00322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C4E"/>
    <w:rsid w:val="00227627"/>
    <w:rsid w:val="002338FE"/>
    <w:rsid w:val="002517C2"/>
    <w:rsid w:val="003228A0"/>
    <w:rsid w:val="00355A87"/>
    <w:rsid w:val="004476F0"/>
    <w:rsid w:val="00466937"/>
    <w:rsid w:val="004C29D0"/>
    <w:rsid w:val="005A6797"/>
    <w:rsid w:val="006E3083"/>
    <w:rsid w:val="007115E2"/>
    <w:rsid w:val="00760F4B"/>
    <w:rsid w:val="00794BE9"/>
    <w:rsid w:val="007B2324"/>
    <w:rsid w:val="00830994"/>
    <w:rsid w:val="009374B3"/>
    <w:rsid w:val="009A556B"/>
    <w:rsid w:val="00A072EF"/>
    <w:rsid w:val="00A33458"/>
    <w:rsid w:val="00B47699"/>
    <w:rsid w:val="00C14B8D"/>
    <w:rsid w:val="00C42D55"/>
    <w:rsid w:val="00C7305D"/>
    <w:rsid w:val="00CA43EA"/>
    <w:rsid w:val="00CB6C4E"/>
    <w:rsid w:val="00D05227"/>
    <w:rsid w:val="00D24FC2"/>
    <w:rsid w:val="00D539AC"/>
    <w:rsid w:val="00DB0F83"/>
    <w:rsid w:val="00E22F14"/>
    <w:rsid w:val="00E744AD"/>
    <w:rsid w:val="00EC4320"/>
    <w:rsid w:val="00F4251B"/>
    <w:rsid w:val="00F4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A7226D-0DB2-4144-AD15-61A07F8FB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43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3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Jeremy</dc:creator>
  <cp:keywords/>
  <dc:description/>
  <cp:lastModifiedBy>Huang Jeremy</cp:lastModifiedBy>
  <cp:revision>38</cp:revision>
  <dcterms:created xsi:type="dcterms:W3CDTF">2015-11-24T23:41:00Z</dcterms:created>
  <dcterms:modified xsi:type="dcterms:W3CDTF">2015-11-25T00:16:00Z</dcterms:modified>
</cp:coreProperties>
</file>