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21: Percent Yield (Day 2 of 2)</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Based on yesterday's lesson, explain one key idea from yesterday about how to define and identify key concepts related to: calculate the theoretical yield, actual yield, and percent yield of a chemical reaction and explain why actual yield is often less than theoretical yield.</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analyze my understanding to calculate the theoretical yield, actual yield, and percent yield of a chemical reaction and explain why actual yield is often less than theoretical yield</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Using Mathematics and Computational Thinking</w:t>
              <w:br/>
              <w:t>Constructing Explanations and Designing Solutions</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Percent yield practice worksheet (printed)</w:t>
      </w:r>
    </w:p>
    <w:p>
      <w:pPr>
        <w:pStyle w:val="ListBullet"/>
        <w:spacing w:before="20" w:after="20"/>
      </w:pPr>
      <w:r>
        <w:rPr>
          <w:rFonts w:ascii="Calibri" w:hAnsi="Calibri"/>
          <w:b w:val="0"/>
          <w:i w:val="0"/>
          <w:color w:val="000000"/>
          <w:sz w:val="22"/>
          <w:u w:val="none"/>
        </w:rPr>
        <w:t>Scientific calculators (1 per student)</w:t>
      </w:r>
    </w:p>
    <w:p>
      <w:pPr>
        <w:pStyle w:val="ListBullet"/>
        <w:spacing w:before="20" w:after="20"/>
      </w:pPr>
      <w:r>
        <w:rPr>
          <w:rFonts w:ascii="Calibri" w:hAnsi="Calibri"/>
          <w:b w:val="0"/>
          <w:i w:val="0"/>
          <w:color w:val="000000"/>
          <w:sz w:val="22"/>
          <w:u w:val="none"/>
        </w:rPr>
        <w:t>Periodic table (1 per student)</w:t>
      </w:r>
    </w:p>
    <w:p>
      <w:pPr>
        <w:pStyle w:val="ListBullet"/>
        <w:spacing w:before="20" w:after="20"/>
      </w:pPr>
      <w:r>
        <w:rPr>
          <w:rFonts w:ascii="Calibri" w:hAnsi="Calibri"/>
          <w:b w:val="0"/>
          <w:i w:val="0"/>
          <w:color w:val="000000"/>
          <w:sz w:val="22"/>
          <w:u w:val="none"/>
        </w:rPr>
        <w:t>Percent yield formula card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Brief review of Day 1 concepts through a warm-up problem or quick discussion. Building on previous days: Ask: If stoichiometry tells us exactly how much product should form, do real reactions always produce exactly that amount? Show data from a class lab: the theoretical yield of a precipitate was 5.00 g, but students obtained amounts ranging from 3.8 g to 4.7 g. Why? Sources of error: incomplete reactions, side reactions, loss during transfer, impure reagents. The actual amount obtained is called actual yield.</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Students work through practice problems or applications in pairs or small groups. Building on previous days: Students practice with 4 percent yield problems: Percent yield = (actual yield / theoretical yield) x 100%. (1) A student calculates a theoretical yield of 15.0 g and obtains 12.6 g. What is the percent yield? (2) If the theoretical yield of iron from a reaction is 100.0 g and the percent yield is 85%, what mass of iron was actually obtained? (3) Reverse: If 8.0 g of product was obtained and the percent yield was 80%, what was the theoretical yield?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Address common misconceptions from practice; model problem-solving strategies. Building on previous days: Teacher defines the three yields: Theoretical yield = maximum product possible from stoichiometry (always calculated). Actual yield = amount actually obtained in the lab (always measured). Percent yield = (actual/theoretical) x 100%. Discuss why percent yield is never over 100% in a properly conducted experiment (if it is, something is wrong — impurity, measurement error). Discuss industrial significance: pharmaceutical companies aim for high percent yields to minimize waste and cost.</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CER activity connecting evidence to claims about the topic. Building on previous days: Full stoichiometry-to-percent-yield problem: When 15.0 g of zinc reacts with excess hydrochloric acid (Zn + 2HCl -&gt; ZnCl2 + H2), 0.38 g of hydrogen gas is collected. (1) Calculate the theoretical yield of H2. (2) Calculate the percent yield. (3) Give two reasons why the actual yield might be less than theoretical.</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with application-level problems requiring multi-step reasoning. Building on previous days: Exit ticket: In the reaction 2Al + 3CuSO4 -&gt; Al2(SO4)3 + 3Cu, a student starts with 5.40 g of aluminum and excess CuSO4. (1) Calculate the theoretical yield of copper. (2) The student actually obtains 17.5 g of copper. Calculate the percent yield. (3) List two factors that could account for the difference between theoretical and actual yield.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percent yield formula card and a step-by-step template: 'Step 1: Calculate theoretical yield using stoichiometry. Step 2: Record actual yield from lab. Step 3: Divide actual by theoretical and multiply by 100%.'</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percent yield practice and full stoichiometry problem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industrial percent yields for common processes (Haber process ~15%, aspirin synthesis ~85%) and discuss how engineers improve percent yield through temperature, pressure, and catalyst optimization.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the percent yield formula with visual arrow diagrams showing the relationship between the three yields; include bilingual word problems with key vocabulary highlighted.</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to 2 problems; provide a completed stoichiometry example showing how to find theoretical yield; allow use of all reference materials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percent yield impacts the pharmaceutical industry and access to medication worldwide. A low percent yield means more raw materials are needed, increasing cost and environmental impact. Highlight the work of chemists in developing countries who optimize reaction conditions to produce medications more efficiently and affordably — making life-saving drugs accessible to more people.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'Actual Yield': Start with 'Actual Yield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