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DependencyHandler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Advanced dependency configuration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Dependency notations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DependencyHandler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DependencyHandler is used to declare dependencies. Dependencies are grouped into configurations (see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declare a specific dependency for a configuration you can use the following syntax: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dependencies {</w:t>
        <w:br w:type="textWrapping"/>
        <w:t xml:space="preserve">    configurationName dependencyNotation1, dependencyNotation2, ...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shows a basic way of declaring dependencies.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'java'</w:t>
        <w:br w:type="textWrapping"/>
        <w:t xml:space="preserve">//so that we can use 'compile', 'testCompile' for dependencies</w:t>
        <w:br w:type="textWrapping"/>
        <w:br w:type="textWrapping"/>
        <w:t xml:space="preserve">dependencies {</w:t>
        <w:br w:type="textWrapping"/>
        <w:t xml:space="preserve">  //for dependencies found in artifact repositories you can use</w:t>
        <w:br w:type="textWrapping"/>
        <w:t xml:space="preserve">  //the group:name:version notation</w:t>
        <w:br w:type="textWrapping"/>
        <w:t xml:space="preserve">  compile 'commons-lang:commons-lang:2.6'</w:t>
        <w:br w:type="textWrapping"/>
        <w:t xml:space="preserve">  testCompile 'org.mockito:mockito:1.9.0-rc1'</w:t>
        <w:br w:type="textWrapping"/>
        <w:br w:type="textWrapping"/>
        <w:t xml:space="preserve">  //map-style notation:</w:t>
        <w:br w:type="textWrapping"/>
        <w:t xml:space="preserve">  compile group: 'com.google.code.guice', name: 'guice', version: '1.0'</w:t>
        <w:br w:type="textWrapping"/>
        <w:br w:type="textWrapping"/>
        <w:t xml:space="preserve">  //declaring arbitrary files as dependencies</w:t>
        <w:br w:type="textWrapping"/>
        <w:t xml:space="preserve">  compile files('hibernate.jar', 'libs/spring.jar')</w:t>
        <w:br w:type="textWrapping"/>
        <w:br w:type="textWrapping"/>
        <w:t xml:space="preserve">  //putting all jars from 'libs' onto compile classpath</w:t>
        <w:br w:type="textWrapping"/>
        <w:t xml:space="preserve">  compile fileTree('libs')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Advanced dependency configuration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do some advanced configuration on a dependency when it is declared, you can additionally pass a configuration closure: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dependencies {</w:t>
        <w:br w:type="textWrapping"/>
        <w:t xml:space="preserve">    configurationName(dependencyNotation){</w:t>
        <w:br w:type="textWrapping"/>
        <w:t xml:space="preserve">        configStatement1</w:t>
        <w:br w:type="textWrapping"/>
        <w:t xml:space="preserve">        configStatement2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 of advanced dependency declaration including: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Forcing certain dependency version in case of the conflict.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Excluding certain dependencies by name, group or both. More details about per-dependency exclusions can be found in docs for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ModuleDependency.exclude(java.util.Map)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Avoiding transitive dependencies for certain dependency.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'java' //so that I can declare 'compile' dependencies</w:t>
        <w:br w:type="textWrapping"/>
        <w:br w:type="textWrapping"/>
        <w:t xml:space="preserve">dependencies {</w:t>
        <w:br w:type="textWrapping"/>
        <w:t xml:space="preserve">  compile('org.hibernate:hibernate:3.1') {</w:t>
        <w:br w:type="textWrapping"/>
        <w:t xml:space="preserve">    //in case of versions conflict '3.1' version of hibernate wins:</w:t>
        <w:br w:type="textWrapping"/>
        <w:t xml:space="preserve">    force = true</w:t>
        <w:br w:type="textWrapping"/>
        <w:br w:type="textWrapping"/>
        <w:t xml:space="preserve">    //excluding a particular transitive dependency:</w:t>
        <w:br w:type="textWrapping"/>
        <w:t xml:space="preserve">    exclude module: 'cglib' //by artifact name</w:t>
        <w:br w:type="textWrapping"/>
        <w:t xml:space="preserve">    exclude group: 'org.jmock' //by group</w:t>
        <w:br w:type="textWrapping"/>
        <w:t xml:space="preserve">    exclude group: 'org.unwanted', module: 'iAmBuggy' //by both name and group</w:t>
        <w:br w:type="textWrapping"/>
        <w:br w:type="textWrapping"/>
        <w:t xml:space="preserve">    //disabling all transitive dependencies of this dependency</w:t>
        <w:br w:type="textWrapping"/>
        <w:t xml:space="preserve">    transitive = false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examples of advanced configuration, useful when dependency module has multiple artifacts: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Declaring dependency to a specific configuration of the module.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Explicit specification of the artifact. See also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ModuleDependency.artifact(groovy.lang.Closure)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'java' //so that I can declare 'compile' dependencies</w:t>
        <w:br w:type="textWrapping"/>
        <w:br w:type="textWrapping"/>
        <w:t xml:space="preserve">dependencies {</w:t>
        <w:br w:type="textWrapping"/>
        <w:t xml:space="preserve">  //configuring dependency to specific configuration of the module</w:t>
        <w:br w:type="textWrapping"/>
        <w:t xml:space="preserve">  compile configuration: 'someConf', group: 'org.someOrg', name: 'someModule', version: '1.0'</w:t>
        <w:br w:type="textWrapping"/>
        <w:br w:type="textWrapping"/>
        <w:t xml:space="preserve">  //configuring dependency on 'someLib' module</w:t>
        <w:br w:type="textWrapping"/>
        <w:t xml:space="preserve">  compile(group: 'org.myorg', name: 'someLib', version:'1.0') {</w:t>
        <w:br w:type="textWrapping"/>
        <w:t xml:space="preserve">    //explicitly adding the dependency artifact:</w:t>
        <w:br w:type="textWrapping"/>
        <w:t xml:space="preserve">    artifact {</w:t>
        <w:br w:type="textWrapping"/>
        <w:t xml:space="preserve">      //useful when some artifact properties unconventional</w:t>
        <w:br w:type="textWrapping"/>
        <w:t xml:space="preserve">      name = 'someArtifact' //artifact name different than module name</w:t>
        <w:br w:type="textWrapping"/>
        <w:t xml:space="preserve">      extension = 'someExt'</w:t>
        <w:br w:type="textWrapping"/>
        <w:t xml:space="preserve">      type = 'someType'</w:t>
        <w:br w:type="textWrapping"/>
        <w:t xml:space="preserve">      classifier = 'someClassifier'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Dependency notations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several supported dependency notations. These are described below. For each dependency declared this way, a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Dependency</w:t>
        </w:r>
      </w:hyperlink>
      <w:r w:rsidDel="00000000" w:rsidR="00000000" w:rsidRPr="00000000">
        <w:rPr>
          <w:rtl w:val="0"/>
        </w:rPr>
        <w:t xml:space="preserve"> object is created. You can use this object to query or further configure the dependency.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also always add instances of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Dependency</w:t>
        </w:r>
      </w:hyperlink>
      <w:r w:rsidDel="00000000" w:rsidR="00000000" w:rsidRPr="00000000">
        <w:rPr>
          <w:rtl w:val="0"/>
        </w:rPr>
        <w:t xml:space="preserve"> directly: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configurationName</w:t>
      </w:r>
      <w:r w:rsidDel="00000000" w:rsidR="00000000" w:rsidRPr="00000000">
        <w:rPr>
          <w:rtl w:val="0"/>
        </w:rPr>
        <w:t xml:space="preserve"> &lt;instance&gt;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External dependencies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two notations supported for declaring a dependency on an external module. One is a string notation formatted this way: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configurationName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i w:val="1"/>
          <w:rtl w:val="0"/>
        </w:rPr>
        <w:t xml:space="preserve">group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classifier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i w:val="1"/>
          <w:rtl w:val="0"/>
        </w:rPr>
        <w:t xml:space="preserve">extension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other is a map notation: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configurationName</w:t>
      </w:r>
      <w:r w:rsidDel="00000000" w:rsidR="00000000" w:rsidRPr="00000000">
        <w:rPr>
          <w:rtl w:val="0"/>
        </w:rPr>
        <w:t xml:space="preserve"> group: </w:t>
      </w:r>
      <w:r w:rsidDel="00000000" w:rsidR="00000000" w:rsidRPr="00000000">
        <w:rPr>
          <w:i w:val="1"/>
          <w:rtl w:val="0"/>
        </w:rPr>
        <w:t xml:space="preserve">group</w:t>
      </w:r>
      <w:r w:rsidDel="00000000" w:rsidR="00000000" w:rsidRPr="00000000">
        <w:rPr>
          <w:rtl w:val="0"/>
        </w:rPr>
        <w:t xml:space="preserve">, name: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version: </w:t>
      </w:r>
      <w:r w:rsidDel="00000000" w:rsidR="00000000" w:rsidRPr="00000000">
        <w:rPr>
          <w:i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, classifier: </w:t>
      </w:r>
      <w:r w:rsidDel="00000000" w:rsidR="00000000" w:rsidRPr="00000000">
        <w:rPr>
          <w:i w:val="1"/>
          <w:rtl w:val="0"/>
        </w:rPr>
        <w:t xml:space="preserve">classifier</w:t>
      </w:r>
      <w:r w:rsidDel="00000000" w:rsidR="00000000" w:rsidRPr="00000000">
        <w:rPr>
          <w:rtl w:val="0"/>
        </w:rPr>
        <w:t xml:space="preserve">, ext: </w:t>
      </w:r>
      <w:r w:rsidDel="00000000" w:rsidR="00000000" w:rsidRPr="00000000">
        <w:rPr>
          <w:i w:val="1"/>
          <w:rtl w:val="0"/>
        </w:rPr>
        <w:t xml:space="preserve">extension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both notations, all properties, except name, are optional.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External dependencies are represented by a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ExternalModuleDependency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'java'</w:t>
        <w:br w:type="textWrapping"/>
        <w:t xml:space="preserve">//so that we can use 'compile', 'testCompile' for dependencies</w:t>
        <w:br w:type="textWrapping"/>
        <w:br w:type="textWrapping"/>
        <w:t xml:space="preserve">dependencies {</w:t>
        <w:br w:type="textWrapping"/>
        <w:t xml:space="preserve">  //for dependencies found in artifact repositories you can use</w:t>
        <w:br w:type="textWrapping"/>
        <w:t xml:space="preserve">  //the string notation, e.g. group:name:version</w:t>
        <w:br w:type="textWrapping"/>
        <w:t xml:space="preserve">  compile 'commons-lang:commons-lang:2.6'</w:t>
        <w:br w:type="textWrapping"/>
        <w:t xml:space="preserve">  testCompile 'org.mockito:mockito:1.9.0-rc1'</w:t>
        <w:br w:type="textWrapping"/>
        <w:br w:type="textWrapping"/>
        <w:t xml:space="preserve">  //map notation:</w:t>
        <w:br w:type="textWrapping"/>
        <w:t xml:space="preserve">  compile group: 'com.google.code.guice', name: 'guice', version: '1.0'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Project dependencies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a project dependency, you use the following notation: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configurationName</w:t>
      </w:r>
      <w:r w:rsidDel="00000000" w:rsidR="00000000" w:rsidRPr="00000000">
        <w:rPr>
          <w:rtl w:val="0"/>
        </w:rPr>
        <w:t xml:space="preserve"> project(':someProject')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notation project(':projectA') is similar to the syntax you use when configuring a projectA in a multi-module gradle project.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when you declare dependency to projectA, you actually declare dependency to the 'default' configuration of the projectA. If you need to depend on a specific configuration of projectA, use map notation for projects: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configurationName</w:t>
      </w:r>
      <w:r w:rsidDel="00000000" w:rsidR="00000000" w:rsidRPr="00000000">
        <w:rPr>
          <w:rtl w:val="0"/>
        </w:rPr>
        <w:t xml:space="preserve"> project(path: ':projectA', configuration: 'someOtherConfiguration')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dependencies are represented using a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ProjectDependency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File dependencies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also add a dependency using a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configurationName</w:t>
      </w:r>
      <w:r w:rsidDel="00000000" w:rsidR="00000000" w:rsidRPr="00000000">
        <w:rPr>
          <w:rtl w:val="0"/>
        </w:rPr>
        <w:t xml:space="preserve"> files('a file')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'java'</w:t>
        <w:br w:type="textWrapping"/>
        <w:t xml:space="preserve">//so that we can use 'compile', 'testCompile' for dependencies</w:t>
        <w:br w:type="textWrapping"/>
        <w:br w:type="textWrapping"/>
        <w:t xml:space="preserve">dependencies {</w:t>
        <w:br w:type="textWrapping"/>
        <w:t xml:space="preserve">  //declaring arbitrary files as dependencies</w:t>
        <w:br w:type="textWrapping"/>
        <w:t xml:space="preserve">  compile files('hibernate.jar', 'libs/spring.jar')</w:t>
        <w:br w:type="textWrapping"/>
        <w:br w:type="textWrapping"/>
        <w:t xml:space="preserve">  //putting all jars from 'libs' onto compile classpath</w:t>
        <w:br w:type="textWrapping"/>
        <w:t xml:space="preserve">  compile fileTree('libs')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dependencies are represented using a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SelfResolvingDependency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Dependencies to other configurations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add a dependency using a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the configuration is from the same project as the target configuration, the target configuration is changed to extend from the provided configuration.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the configuration is from a different project, a project dependency is added.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Gradle distribution specific dependencies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possible to depend on certain Gradle APIs or libraries that Gradle ships with. It is particularly useful for Gradle plugin development. Example: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//Our Gradle plugin is written in groovy</w:t>
        <w:br w:type="textWrapping"/>
        <w:t xml:space="preserve">apply plugin: 'groovy'</w:t>
        <w:br w:type="textWrapping"/>
        <w:t xml:space="preserve">//now we can use the 'compile' configuration for declaring dependencies</w:t>
        <w:br w:type="textWrapping"/>
        <w:br w:type="textWrapping"/>
        <w:t xml:space="preserve">dependencies {</w:t>
        <w:br w:type="textWrapping"/>
        <w:t xml:space="preserve">  //we will use the Groovy version that ships with Gradle:</w:t>
        <w:br w:type="textWrapping"/>
        <w:t xml:space="preserve">  compile localGroovy()</w:t>
        <w:br w:type="textWrapping"/>
        <w:br w:type="textWrapping"/>
        <w:t xml:space="preserve">  //our plugin requires Gradle API interfaces and classes to compile:</w:t>
        <w:br w:type="textWrapping"/>
        <w:t xml:space="preserve">  compile gradleApi()</w:t>
        <w:br w:type="textWrapping"/>
        <w:br w:type="textWrapping"/>
        <w:t xml:space="preserve">  //we will use the Gradle test-kit to test build logic:</w:t>
        <w:br w:type="textWrapping"/>
        <w:t xml:space="preserve">  testCompile gradleTestKit()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Client module dependencies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a client module to a configuration you can use the notation: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configurationName module(moduleNotation) {</w:t>
        <w:br w:type="textWrapping"/>
        <w:t xml:space="preserve">    module dependencies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module notation is the same as the dependency notations described above, except that the classifier property is not available. Client modules are represented using a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ClientModule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component metadata handler for this project. The returned handler can be used for adding rules that modify the metadata of depended-on software components.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modules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component module metadata handler for this project. The returned handler can be used for adding rules that modify the metadata of depended-on software components.</w:t>
            </w:r>
          </w:p>
        </w:tc>
      </w:tr>
    </w:tbl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(configurationName, dependencyNotation)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dependency to the given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(configurationName, dependencyNotation, configureClosure)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dependency to the given configuration, and configures the dependency using the given closure.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components</w:t>
              </w:r>
            </w:hyperlink>
            <w:r w:rsidDel="00000000" w:rsidR="00000000" w:rsidRPr="00000000">
              <w:rPr>
                <w:rtl w:val="0"/>
              </w:rPr>
              <w:t xml:space="preserve">(configureAction)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component metadata for this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(dependencyNotation)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dependency without adding it to a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(dependencyNotation, configureClosure)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dependency without adding it to a configuration, and configures the dependency using the given closure.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createArtifactResolutionQuery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an artifact resolution query.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gradleApi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dependency on the API of the current version of Gradle.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gradleTestKit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dependency on the </w:t>
            </w: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 test-kit</w:t>
              </w:r>
            </w:hyperlink>
            <w:r w:rsidDel="00000000" w:rsidR="00000000" w:rsidRPr="00000000">
              <w:rPr>
                <w:rtl w:val="0"/>
              </w:rPr>
              <w:t xml:space="preserve"> API.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localGroovy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dependency on the Groovy that is distributed with the current version of Gradle.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module</w:t>
              </w:r>
            </w:hyperlink>
            <w:r w:rsidDel="00000000" w:rsidR="00000000" w:rsidRPr="00000000">
              <w:rPr>
                <w:rtl w:val="0"/>
              </w:rPr>
              <w:t xml:space="preserve">(notation)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dependency on a client module.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module</w:t>
              </w:r>
            </w:hyperlink>
            <w:r w:rsidDel="00000000" w:rsidR="00000000" w:rsidRPr="00000000">
              <w:rPr>
                <w:rtl w:val="0"/>
              </w:rPr>
              <w:t xml:space="preserve">(notation, configureClosure)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dependency on a client module. The dependency is configured using the given closure before it is returned.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modules</w:t>
              </w:r>
            </w:hyperlink>
            <w:r w:rsidDel="00000000" w:rsidR="00000000" w:rsidRPr="00000000">
              <w:rPr>
                <w:rtl w:val="0"/>
              </w:rPr>
              <w:t xml:space="preserve">(configureAction)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module metadata for this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</w:t>
              </w:r>
            </w:hyperlink>
            <w:r w:rsidDel="00000000" w:rsidR="00000000" w:rsidRPr="00000000">
              <w:rPr>
                <w:rtl w:val="0"/>
              </w:rPr>
              <w:t xml:space="preserve">(notation)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dependency on a project.</w:t>
            </w:r>
          </w:p>
        </w:tc>
      </w:tr>
    </w:tbl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ComponentMetadataHandler</w:t>
        </w:r>
      </w:hyperlink>
      <w:r w:rsidDel="00000000" w:rsidR="00000000" w:rsidRPr="00000000">
        <w:rPr>
          <w:rtl w:val="0"/>
        </w:rPr>
        <w:t xml:space="preserve"> components (read-only)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component metadata handler for this project. The returned handler can be used for adding rules that modify the metadata of depended-on software components.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ComponentModuleMetadataHandler</w:t>
        </w:r>
      </w:hyperlink>
      <w:r w:rsidDel="00000000" w:rsidR="00000000" w:rsidRPr="00000000">
        <w:rPr>
          <w:rtl w:val="0"/>
        </w:rPr>
        <w:t xml:space="preserve"> modules (read-only)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component module metadata handler for this project. The returned handler can be used for adding rules that modify the metadata of depended-on software components.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Dependency</w:t>
        </w:r>
      </w:hyperlink>
      <w:r w:rsidDel="00000000" w:rsidR="00000000" w:rsidRPr="00000000">
        <w:rPr>
          <w:rtl w:val="0"/>
        </w:rPr>
        <w:t xml:space="preserve"> add(</w:t>
      </w:r>
      <w:hyperlink r:id="rId2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configurationName, </w:t>
      </w:r>
      <w:hyperlink r:id="rId25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dependencyNotation)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dependency to the given configuration.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hyperlink r:id="rId25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Dependency</w:t>
        </w:r>
      </w:hyperlink>
      <w:r w:rsidDel="00000000" w:rsidR="00000000" w:rsidRPr="00000000">
        <w:rPr>
          <w:rtl w:val="0"/>
        </w:rPr>
        <w:t xml:space="preserve"> add(</w:t>
      </w:r>
      <w:hyperlink r:id="rId25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configurationName, </w:t>
      </w:r>
      <w:hyperlink r:id="rId26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dependencyNotation, </w:t>
      </w:r>
      <w:hyperlink r:id="rId26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configureClosure)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dependency to the given configuration, and configures the dependency using the given closure.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void components(</w:t>
      </w:r>
      <w:hyperlink r:id="rId26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6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ComponentMetadataHandler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component metadata for this project.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executes the given action against the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ComponentMetadataHandler</w:t>
        </w:r>
      </w:hyperlink>
      <w:r w:rsidDel="00000000" w:rsidR="00000000" w:rsidRPr="00000000">
        <w:rPr>
          <w:rtl w:val="0"/>
        </w:rPr>
        <w:t xml:space="preserve"> for this project.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j2qqm3" w:id="19"/>
      <w:bookmarkEnd w:id="19"/>
      <w:hyperlink r:id="rId26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Dependency</w:t>
        </w:r>
      </w:hyperlink>
      <w:r w:rsidDel="00000000" w:rsidR="00000000" w:rsidRPr="00000000">
        <w:rPr>
          <w:rtl w:val="0"/>
        </w:rPr>
        <w:t xml:space="preserve"> create(</w:t>
      </w:r>
      <w:hyperlink r:id="rId26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dependencyNotation)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dependency without adding it to a configuration.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y810tw" w:id="20"/>
      <w:bookmarkEnd w:id="20"/>
      <w:hyperlink r:id="rId26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Dependency</w:t>
        </w:r>
      </w:hyperlink>
      <w:r w:rsidDel="00000000" w:rsidR="00000000" w:rsidRPr="00000000">
        <w:rPr>
          <w:rtl w:val="0"/>
        </w:rPr>
        <w:t xml:space="preserve"> create(</w:t>
      </w:r>
      <w:hyperlink r:id="rId26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dependencyNotation, </w:t>
      </w:r>
      <w:hyperlink r:id="rId27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configureClosure)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dependency without adding it to a configuration, and configures the dependency using the given closure.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i7ojhp" w:id="21"/>
      <w:bookmarkEnd w:id="21"/>
      <w:hyperlink r:id="rId27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  <w:t xml:space="preserve"> createArtifactResolutionQuery()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artifact resolution query.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xcytpi" w:id="22"/>
      <w:bookmarkEnd w:id="22"/>
      <w:hyperlink r:id="rId27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Dependency</w:t>
        </w:r>
      </w:hyperlink>
      <w:r w:rsidDel="00000000" w:rsidR="00000000" w:rsidRPr="00000000">
        <w:rPr>
          <w:rtl w:val="0"/>
        </w:rPr>
        <w:t xml:space="preserve"> gradleApi()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dependency on the API of the current version of Gradle.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ci93xb" w:id="23"/>
      <w:bookmarkEnd w:id="23"/>
      <w:hyperlink r:id="rId27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Dependency</w:t>
        </w:r>
      </w:hyperlink>
      <w:r w:rsidDel="00000000" w:rsidR="00000000" w:rsidRPr="00000000">
        <w:rPr>
          <w:rtl w:val="0"/>
        </w:rPr>
        <w:t xml:space="preserve"> gradleTestKit()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dependency on the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Gradle test-kit</w:t>
        </w:r>
      </w:hyperlink>
      <w:r w:rsidDel="00000000" w:rsidR="00000000" w:rsidRPr="00000000">
        <w:rPr>
          <w:rtl w:val="0"/>
        </w:rPr>
        <w:t xml:space="preserve"> API.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whwml4" w:id="24"/>
      <w:bookmarkEnd w:id="24"/>
      <w:hyperlink r:id="rId27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Dependency</w:t>
        </w:r>
      </w:hyperlink>
      <w:r w:rsidDel="00000000" w:rsidR="00000000" w:rsidRPr="00000000">
        <w:rPr>
          <w:rtl w:val="0"/>
        </w:rPr>
        <w:t xml:space="preserve"> localGroovy()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dependency on the Groovy that is distributed with the current version of Gradle.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bn6wsx" w:id="25"/>
      <w:bookmarkEnd w:id="25"/>
      <w:hyperlink r:id="rId27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Dependency</w:t>
        </w:r>
      </w:hyperlink>
      <w:r w:rsidDel="00000000" w:rsidR="00000000" w:rsidRPr="00000000">
        <w:rPr>
          <w:rtl w:val="0"/>
        </w:rPr>
        <w:t xml:space="preserve"> module(</w:t>
      </w:r>
      <w:hyperlink r:id="rId27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notation)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dependency on a client module.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qsh70q" w:id="26"/>
      <w:bookmarkEnd w:id="26"/>
      <w:hyperlink r:id="rId28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Dependency</w:t>
        </w:r>
      </w:hyperlink>
      <w:r w:rsidDel="00000000" w:rsidR="00000000" w:rsidRPr="00000000">
        <w:rPr>
          <w:rtl w:val="0"/>
        </w:rPr>
        <w:t xml:space="preserve"> module(</w:t>
      </w:r>
      <w:hyperlink r:id="rId28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notation, </w:t>
      </w:r>
      <w:hyperlink r:id="rId28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configureClosure)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dependency on a client module. The dependency is configured using the given closure before it is returned.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void modules(</w:t>
      </w:r>
      <w:hyperlink r:id="rId28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8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ComponentModuleMetadataHandler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module metadata for this project.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executes the given action against the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ComponentModuleMetadataHandler</w:t>
        </w:r>
      </w:hyperlink>
      <w:r w:rsidDel="00000000" w:rsidR="00000000" w:rsidRPr="00000000">
        <w:rPr>
          <w:rtl w:val="0"/>
        </w:rPr>
        <w:t xml:space="preserve"> for this project.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pxezwc" w:id="28"/>
      <w:bookmarkEnd w:id="28"/>
      <w:hyperlink r:id="rId28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Dependency</w:t>
        </w:r>
      </w:hyperlink>
      <w:r w:rsidDel="00000000" w:rsidR="00000000" w:rsidRPr="00000000">
        <w:rPr>
          <w:rtl w:val="0"/>
        </w:rPr>
        <w:t xml:space="preserve"> project(</w:t>
      </w:r>
      <w:hyperlink r:id="rId28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8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?&gt; notation)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dependency on a project.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297" Type="http://schemas.openxmlformats.org/officeDocument/2006/relationships/hyperlink" Target="https://gradle.com/build-scans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296" Type="http://schemas.openxmlformats.org/officeDocument/2006/relationships/hyperlink" Target="https://twitter.com/gradle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295" Type="http://schemas.openxmlformats.org/officeDocument/2006/relationships/hyperlink" Target="https://newsletter.gradle.com/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294" Type="http://schemas.openxmlformats.org/officeDocument/2006/relationships/hyperlink" Target="https://blog.gradle.org/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299" Type="http://schemas.openxmlformats.org/officeDocument/2006/relationships/hyperlink" Target="https://gradle.com/enterprise/resources" TargetMode="External"/><Relationship Id="rId177" Type="http://schemas.openxmlformats.org/officeDocument/2006/relationships/hyperlink" Target="http://docs.google.com/org.gradle.nativeplatform.NativeBinarySpec.html" TargetMode="External"/><Relationship Id="rId298" Type="http://schemas.openxmlformats.org/officeDocument/2006/relationships/hyperlink" Target="https://gradle.com/build-cache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api.artifacts.dsl.DependencyHandler.html#N16FE3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api.artifacts.dsl.DependencyHandler.html#N17005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://docs.google.com/dsl/org.gradle.api.artifacts.query.ArtifactResolutionQuery.html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://docs.groovy-lang.org/2.4.15/html/gapi/groovy/lang/Closure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wnload.oracle.com/javase/8/docs/api/java/lang/Ob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cs.google.com/userguide/feature_lifecycle.html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cs.google.com/dsl/org.gradle.api.artifacts.dsl.ComponentMetadataHandler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cs.google.com/javadoc/org/gradle/api/Action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cs.groovy-lang.org/2.4.15/html/gapi/groovy/lang/Closur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javadoc/org/gradle/api/artifacts/Dependency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wnload.oracle.com/javase/8/docs/api/java/lang/Ob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cs.google.com/javadoc/org/gradle/api/artifacts/Dependency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cs.google.com/dsl/org.gradle.api.artifacts.dsl.ComponentMetadataHandler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wnload.oracle.com/javase/8/docs/api/java/lang/Object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wnload.oracle.com/javase/8/docs/api/java/lang/String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javadoc/org/gradle/api/artifacts/Dependency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dsl/org.gradle.api.artifacts.dsl.ComponentModuleMetadataHandler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userguide/feature_lifecycle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dsl/org.gradle.api.artifacts.dsl.ComponentMetadataHandler.html" TargetMode="External"/><Relationship Id="rId250" Type="http://schemas.openxmlformats.org/officeDocument/2006/relationships/hyperlink" Target="http://docs.google.com/org.gradle.api.artifacts.dsl.DependencyHandler.html#org.gradle.api.artifacts.dsl.DependencyHandler:project(java.util.Map)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wnload.oracle.com/javase/8/docs/api/java/lang/Object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wnload.oracle.com/javase/8/docs/api/java/lang/String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javadoc/org/gradle/api/artifacts/Dependency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userguide/feature_lifecycle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293" Type="http://schemas.openxmlformats.org/officeDocument/2006/relationships/hyperlink" Target="http://docs.google.com/javadoc/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292" Type="http://schemas.openxmlformats.org/officeDocument/2006/relationships/hyperlink" Target="http://docs.google.com/release-notes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291" Type="http://schemas.openxmlformats.org/officeDocument/2006/relationships/hyperlink" Target="http://docs.google.com/dsl/" TargetMode="External"/><Relationship Id="rId67" Type="http://schemas.openxmlformats.org/officeDocument/2006/relationships/hyperlink" Target="http://docs.google.com/org.gradle.api.publish.maven.MavenPomDeveloperSpec.html" TargetMode="External"/><Relationship Id="rId290" Type="http://schemas.openxmlformats.org/officeDocument/2006/relationships/hyperlink" Target="http://docs.google.com/userguide/userguide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://docs.google.com/dsl/org.gradle.api.artifacts.dsl.ComponentModuleMetadataHandler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://docs.google.com/userguide/feature_lifecycle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://docs.google.com/dsl/org.gradle.api.artifacts.dsl.ComponentModuleMetadataHandler.html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://docs.google.com/javadoc/org/gradle/api/Action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289" Type="http://schemas.openxmlformats.org/officeDocument/2006/relationships/hyperlink" Target="http://download.oracle.com/javase/8/docs/api/java/lang/String.html" TargetMode="External"/><Relationship Id="rId167" Type="http://schemas.openxmlformats.org/officeDocument/2006/relationships/hyperlink" Target="http://docs.google.com/org.gradle.plugins.ide.idea.GenerateIdeaWorkspace.html" TargetMode="External"/><Relationship Id="rId288" Type="http://schemas.openxmlformats.org/officeDocument/2006/relationships/hyperlink" Target="http://download.oracle.com/javase/8/docs/api/java/util/Map.html" TargetMode="External"/><Relationship Id="rId166" Type="http://schemas.openxmlformats.org/officeDocument/2006/relationships/hyperlink" Target="http://docs.google.com/org.gradle.plugins.ide.idea.GenerateIdeaProject.html" TargetMode="External"/><Relationship Id="rId287" Type="http://schemas.openxmlformats.org/officeDocument/2006/relationships/hyperlink" Target="http://docs.google.com/javadoc/org/gradle/api/artifacts/Dependency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://docs.groovy-lang.org/2.4.15/html/gapi/groovy/lang/Closure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://download.oracle.com/javase/8/docs/api/java/lang/Object.html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://docs.google.com/javadoc/org/gradle/api/artifacts/Dependency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://docs.google.com/userguide/feature_lifecycle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://docs.google.com/javadoc/org/gradle/api/artifacts/Dependency.html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://docs.google.com/javadoc/org/gradle/api/artifacts/Dependency.html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://docs.google.com/userguide/feature_lifecycle.html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://download.oracle.com/javase/8/docs/api/java/lang/Object.html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://docs.google.com/javadoc/org/gradle/api/artifacts/Dependency.html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://docs.google.com/javadoc/org/gradle/api/artifacts/Dependency.html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s://docs.gradle.org/current/userguide/test_ki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javadoc/org/gradle/api/artifacts/Dependency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javadoc/org/gradle/api/artifacts/Dependency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javadoc/org/gradle/api/artifacts/ModuleDependency.html#artifact-groovy.lang.Closure-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javadoc/org/gradle/api/artifacts/ModuleDependency.html#exclude-java.util.Map-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javadoc/org/gradle/api/artifacts/ExternalModuleDependency.html" TargetMode="External"/><Relationship Id="rId220" Type="http://schemas.openxmlformats.org/officeDocument/2006/relationships/hyperlink" Target="http://docs.google.com/org.gradle.api.artifacts.dsl.DependencyHandler.html#N1709F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dsl/org.gradle.api.artifacts.Configuration.html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javadoc/org/gradle/api/artifacts/dsl/DependencyHandler.html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org.gradle.api.artifacts.dsl.DependencyHandler.html#N170D1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org.gradle.api.artifacts.dsl.DependencyHandler.html#N170A4" TargetMode="External"/><Relationship Id="rId217" Type="http://schemas.openxmlformats.org/officeDocument/2006/relationships/hyperlink" Target="http://docs.google.com/org.gradle.api.artifacts.dsl.DependencyHandler.html#N16F32" TargetMode="External"/><Relationship Id="rId216" Type="http://schemas.openxmlformats.org/officeDocument/2006/relationships/hyperlink" Target="http://docs.google.com/org.gradle.api.artifacts.dsl.DependencyHandler.html#N16F0A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api.artifacts.dsl.DependencyHandler.html#N17005" TargetMode="External"/><Relationship Id="rId218" Type="http://schemas.openxmlformats.org/officeDocument/2006/relationships/hyperlink" Target="http://docs.google.com/org.gradle.api.artifacts.dsl.DependencyHandler.html#N16FE3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org.gradle.api.artifacts.dsl.DependencyHandler.html#org.gradle.api.artifacts.dsl.DependencyHandler:modules(org.gradle.api.Action)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org.gradle.api.artifacts.dsl.DependencyHandler.html#org.gradle.api.artifacts.dsl.DependencyHandler:module(java.lang.Object,%20groovy.lang.Closure)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org.gradle.api.artifacts.dsl.DependencyHandler.html#org.gradle.api.artifacts.dsl.DependencyHandler:module(java.lang.Object)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org.gradle.api.artifacts.dsl.DependencyHandler.html#org.gradle.api.artifacts.dsl.DependencyHandler:createArtifactResolutionQuery()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org.gradle.api.artifacts.dsl.DependencyHandler.html#org.gradle.api.artifacts.dsl.DependencyHandler:create(java.lang.Object,%20groovy.lang.Closure)" TargetMode="External"/><Relationship Id="rId240" Type="http://schemas.openxmlformats.org/officeDocument/2006/relationships/hyperlink" Target="http://docs.google.com/org.gradle.api.artifacts.dsl.DependencyHandler.html#org.gradle.api.artifacts.dsl.DependencyHandler:create(java.lang.Object)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org.gradle.api.artifacts.dsl.DependencyHandler.html#org.gradle.api.artifacts.dsl.DependencyHandler:localGroovy()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docs.gradle.org/current/userguide/test_kit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org.gradle.api.artifacts.dsl.DependencyHandler.html#org.gradle.api.artifacts.dsl.DependencyHandler:gradleTestKit()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org.gradle.api.artifacts.dsl.DependencyHandler.html#org.gradle.api.artifacts.dsl.DependencyHandler:gradleApi()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org.gradle.api.artifacts.dsl.DependencyHandler.html#org.gradle.api.artifacts.dsl.DependencyHandler:components(org.gradle.api.Action)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org.gradle.api.artifacts.dsl.DependencyHandler.html#org.gradle.api.artifacts.dsl.DependencyHandler:add(java.lang.String,%20java.lang.Object,%20groovy.lang.Closure)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org.gradle.api.artifacts.dsl.DependencyHandler.html#org.gradle.api.artifacts.dsl.DependencyHandler:add(java.lang.String,%20java.lang.Object)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org.gradle.api.artifacts.dsl.DependencyHandler.html#org.gradle.api.artifacts.dsl.DependencyHandler:modules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javadoc/org/gradle/api/file/FileCollection.html" TargetMode="External"/><Relationship Id="rId230" Type="http://schemas.openxmlformats.org/officeDocument/2006/relationships/hyperlink" Target="http://docs.google.com/javadoc/org/gradle/api/artifacts/ProjectDependency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api.artifacts.dsl.DependencyHandler.html#org.gradle.api.artifacts.dsl.DependencyHandler:components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javadoc/org/gradle/api/artifacts/ClientModule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dsl/org.gradle.api.artifacts.Configuration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javadoc/org/gradle/api/artifacts/SelfResolvingDependency.html" TargetMode="External"/><Relationship Id="rId305" Type="http://schemas.openxmlformats.org/officeDocument/2006/relationships/hyperlink" Target="https://gradle.org/privacy/" TargetMode="External"/><Relationship Id="rId304" Type="http://schemas.openxmlformats.org/officeDocument/2006/relationships/hyperlink" Target="https://gradle.org/terms/" TargetMode="External"/><Relationship Id="rId303" Type="http://schemas.openxmlformats.org/officeDocument/2006/relationships/hyperlink" Target="https://gradle.org/services/" TargetMode="External"/><Relationship Id="rId302" Type="http://schemas.openxmlformats.org/officeDocument/2006/relationships/hyperlink" Target="https://gradle.org/training/" TargetMode="External"/><Relationship Id="rId309" Type="http://schemas.openxmlformats.org/officeDocument/2006/relationships/hyperlink" Target="https://gradle.org/terms" TargetMode="External"/><Relationship Id="rId308" Type="http://schemas.openxmlformats.org/officeDocument/2006/relationships/hyperlink" Target="https://gradle.org/privacy" TargetMode="External"/><Relationship Id="rId307" Type="http://schemas.openxmlformats.org/officeDocument/2006/relationships/hyperlink" Target="https://gradle.com/careers" TargetMode="External"/><Relationship Id="rId306" Type="http://schemas.openxmlformats.org/officeDocument/2006/relationships/hyperlink" Target="https://gradle.com" TargetMode="External"/><Relationship Id="rId301" Type="http://schemas.openxmlformats.org/officeDocument/2006/relationships/hyperlink" Target="https://github.com/gradle/" TargetMode="External"/><Relationship Id="rId300" Type="http://schemas.openxmlformats.org/officeDocument/2006/relationships/hyperlink" Target="https://discuss.gradle.org/c/help-discuss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Relationship Id="rId310" Type="http://schemas.openxmlformats.org/officeDocument/2006/relationships/hyperlink" Target="https://gradle.org/cont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