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83D" w:rsidRDefault="0083283D" w:rsidP="00CF4E8C">
      <w:pPr>
        <w:tabs>
          <w:tab w:val="num" w:pos="720"/>
        </w:tabs>
        <w:spacing w:after="0"/>
        <w:ind w:left="720" w:hanging="360"/>
        <w:rPr>
          <w:b/>
          <w:bCs/>
          <w:sz w:val="32"/>
          <w:szCs w:val="32"/>
        </w:rPr>
      </w:pPr>
      <w:r>
        <w:rPr>
          <w:b/>
          <w:bCs/>
          <w:sz w:val="32"/>
          <w:szCs w:val="32"/>
        </w:rPr>
        <w:t>Important files:</w:t>
      </w:r>
    </w:p>
    <w:p w:rsidR="0083283D" w:rsidRDefault="0083283D" w:rsidP="00CF4E8C">
      <w:pPr>
        <w:tabs>
          <w:tab w:val="num" w:pos="720"/>
        </w:tabs>
        <w:spacing w:after="0"/>
        <w:ind w:left="720" w:hanging="360"/>
        <w:rPr>
          <w:b/>
          <w:bCs/>
          <w:sz w:val="32"/>
          <w:szCs w:val="32"/>
        </w:rPr>
      </w:pPr>
    </w:p>
    <w:p w:rsidR="0083283D" w:rsidRPr="0083283D" w:rsidRDefault="0083283D" w:rsidP="00CF4E8C">
      <w:pPr>
        <w:tabs>
          <w:tab w:val="num" w:pos="720"/>
        </w:tabs>
        <w:spacing w:after="0"/>
        <w:ind w:left="720" w:hanging="360"/>
        <w:rPr>
          <w:sz w:val="28"/>
          <w:szCs w:val="28"/>
        </w:rPr>
      </w:pPr>
      <w:r w:rsidRPr="0083283D">
        <w:rPr>
          <w:sz w:val="28"/>
          <w:szCs w:val="28"/>
        </w:rPr>
        <w:t>FormGenerator.js</w:t>
      </w:r>
    </w:p>
    <w:p w:rsidR="0083283D" w:rsidRPr="0083283D" w:rsidRDefault="0083283D" w:rsidP="00CF4E8C">
      <w:pPr>
        <w:tabs>
          <w:tab w:val="num" w:pos="720"/>
        </w:tabs>
        <w:spacing w:after="0"/>
        <w:ind w:left="720" w:hanging="360"/>
        <w:rPr>
          <w:sz w:val="28"/>
          <w:szCs w:val="28"/>
        </w:rPr>
      </w:pPr>
      <w:r w:rsidRPr="0083283D">
        <w:rPr>
          <w:sz w:val="28"/>
          <w:szCs w:val="28"/>
        </w:rPr>
        <w:t xml:space="preserve">Components.js inside </w:t>
      </w:r>
      <w:proofErr w:type="spellStart"/>
      <w:r w:rsidRPr="0083283D">
        <w:rPr>
          <w:sz w:val="28"/>
          <w:szCs w:val="28"/>
        </w:rPr>
        <w:t>src</w:t>
      </w:r>
      <w:proofErr w:type="spellEnd"/>
      <w:r w:rsidRPr="0083283D">
        <w:rPr>
          <w:sz w:val="28"/>
          <w:szCs w:val="28"/>
        </w:rPr>
        <w:t xml:space="preserve"> folder</w:t>
      </w:r>
    </w:p>
    <w:p w:rsidR="0083283D" w:rsidRDefault="0083283D" w:rsidP="00CF4E8C">
      <w:pPr>
        <w:tabs>
          <w:tab w:val="num" w:pos="720"/>
        </w:tabs>
        <w:spacing w:after="0"/>
        <w:ind w:left="720" w:hanging="360"/>
        <w:rPr>
          <w:b/>
          <w:bCs/>
          <w:sz w:val="32"/>
          <w:szCs w:val="32"/>
        </w:rPr>
      </w:pPr>
    </w:p>
    <w:p w:rsidR="00CF4E8C" w:rsidRDefault="00CF4E8C" w:rsidP="00CF4E8C">
      <w:pPr>
        <w:tabs>
          <w:tab w:val="num" w:pos="720"/>
        </w:tabs>
        <w:spacing w:after="0"/>
        <w:ind w:left="720" w:hanging="360"/>
        <w:rPr>
          <w:b/>
          <w:bCs/>
          <w:sz w:val="32"/>
          <w:szCs w:val="32"/>
        </w:rPr>
      </w:pPr>
      <w:r w:rsidRPr="00CF4E8C">
        <w:rPr>
          <w:b/>
          <w:bCs/>
          <w:sz w:val="32"/>
          <w:szCs w:val="32"/>
        </w:rPr>
        <w:t>Hooks used in Form:</w:t>
      </w:r>
    </w:p>
    <w:p w:rsidR="00CF4E8C" w:rsidRPr="00CF4E8C" w:rsidRDefault="00CF4E8C" w:rsidP="00CF4E8C">
      <w:pPr>
        <w:tabs>
          <w:tab w:val="num" w:pos="720"/>
        </w:tabs>
        <w:spacing w:after="0"/>
        <w:ind w:left="720" w:hanging="360"/>
        <w:rPr>
          <w:b/>
          <w:bCs/>
          <w:sz w:val="32"/>
          <w:szCs w:val="32"/>
        </w:rPr>
      </w:pPr>
    </w:p>
    <w:p w:rsidR="00CF4E8C" w:rsidRDefault="00CF4E8C" w:rsidP="00CF4E8C">
      <w:pPr>
        <w:pStyle w:val="NormalWeb"/>
        <w:numPr>
          <w:ilvl w:val="0"/>
          <w:numId w:val="1"/>
        </w:numPr>
        <w:spacing w:before="0" w:beforeAutospacing="0" w:after="0" w:afterAutospacing="0"/>
        <w:rPr>
          <w:rFonts w:asciiTheme="minorHAnsi" w:hAnsiTheme="minorHAnsi" w:cstheme="minorHAnsi"/>
          <w:color w:val="111111"/>
          <w:sz w:val="28"/>
          <w:szCs w:val="28"/>
        </w:rPr>
      </w:pPr>
      <w:proofErr w:type="spellStart"/>
      <w:r w:rsidRPr="00CF4E8C">
        <w:rPr>
          <w:rStyle w:val="Strong"/>
          <w:rFonts w:asciiTheme="minorHAnsi" w:hAnsiTheme="minorHAnsi" w:cstheme="minorHAnsi"/>
          <w:color w:val="111111"/>
          <w:sz w:val="28"/>
          <w:szCs w:val="28"/>
        </w:rPr>
        <w:t>useState</w:t>
      </w:r>
      <w:proofErr w:type="spellEnd"/>
      <w:r w:rsidRPr="00CF4E8C">
        <w:rPr>
          <w:rFonts w:asciiTheme="minorHAnsi" w:hAnsiTheme="minorHAnsi" w:cstheme="minorHAnsi"/>
          <w:color w:val="111111"/>
          <w:sz w:val="28"/>
          <w:szCs w:val="28"/>
        </w:rPr>
        <w:t>: The </w:t>
      </w:r>
      <w:proofErr w:type="spellStart"/>
      <w:r w:rsidRPr="00CF4E8C">
        <w:rPr>
          <w:rStyle w:val="HTMLCode"/>
          <w:rFonts w:asciiTheme="minorHAnsi" w:hAnsiTheme="minorHAnsi" w:cstheme="minorHAnsi"/>
          <w:color w:val="111111"/>
          <w:sz w:val="28"/>
          <w:szCs w:val="28"/>
        </w:rPr>
        <w:t>useState</w:t>
      </w:r>
      <w:proofErr w:type="spellEnd"/>
      <w:r w:rsidRPr="00CF4E8C">
        <w:rPr>
          <w:rFonts w:asciiTheme="minorHAnsi" w:hAnsiTheme="minorHAnsi" w:cstheme="minorHAnsi"/>
          <w:color w:val="111111"/>
          <w:sz w:val="28"/>
          <w:szCs w:val="28"/>
        </w:rPr>
        <w:t> hook is used to define state variables and update their values. In the above app, several state variables are defined using the </w:t>
      </w:r>
      <w:proofErr w:type="spellStart"/>
      <w:r w:rsidRPr="00CF4E8C">
        <w:rPr>
          <w:rStyle w:val="HTMLCode"/>
          <w:rFonts w:asciiTheme="minorHAnsi" w:hAnsiTheme="minorHAnsi" w:cstheme="minorHAnsi"/>
          <w:color w:val="111111"/>
          <w:sz w:val="28"/>
          <w:szCs w:val="28"/>
        </w:rPr>
        <w:t>useState</w:t>
      </w:r>
      <w:proofErr w:type="spellEnd"/>
      <w:r w:rsidRPr="00CF4E8C">
        <w:rPr>
          <w:rFonts w:asciiTheme="minorHAnsi" w:hAnsiTheme="minorHAnsi" w:cstheme="minorHAnsi"/>
          <w:color w:val="111111"/>
          <w:sz w:val="28"/>
          <w:szCs w:val="28"/>
        </w:rPr>
        <w:t> hook to store the data for different sections of the form. For example, in the </w:t>
      </w:r>
      <w:proofErr w:type="spellStart"/>
      <w:r w:rsidRPr="00CF4E8C">
        <w:rPr>
          <w:rStyle w:val="HTMLCode"/>
          <w:rFonts w:asciiTheme="minorHAnsi" w:hAnsiTheme="minorHAnsi" w:cstheme="minorHAnsi"/>
          <w:color w:val="111111"/>
          <w:sz w:val="28"/>
          <w:szCs w:val="28"/>
        </w:rPr>
        <w:t>TestForm</w:t>
      </w:r>
      <w:proofErr w:type="spellEnd"/>
      <w:r w:rsidRPr="00CF4E8C">
        <w:rPr>
          <w:rFonts w:asciiTheme="minorHAnsi" w:hAnsiTheme="minorHAnsi" w:cstheme="minorHAnsi"/>
          <w:color w:val="111111"/>
          <w:sz w:val="28"/>
          <w:szCs w:val="28"/>
        </w:rPr>
        <w:t> component, the </w:t>
      </w:r>
      <w:proofErr w:type="spellStart"/>
      <w:r w:rsidRPr="00CF4E8C">
        <w:rPr>
          <w:rStyle w:val="HTMLCode"/>
          <w:rFonts w:asciiTheme="minorHAnsi" w:hAnsiTheme="minorHAnsi" w:cstheme="minorHAnsi"/>
          <w:color w:val="111111"/>
          <w:sz w:val="28"/>
          <w:szCs w:val="28"/>
        </w:rPr>
        <w:t>useState</w:t>
      </w:r>
      <w:proofErr w:type="spellEnd"/>
      <w:r w:rsidRPr="00CF4E8C">
        <w:rPr>
          <w:rFonts w:asciiTheme="minorHAnsi" w:hAnsiTheme="minorHAnsi" w:cstheme="minorHAnsi"/>
          <w:color w:val="111111"/>
          <w:sz w:val="28"/>
          <w:szCs w:val="28"/>
        </w:rPr>
        <w:t> hook is used to define the </w:t>
      </w:r>
      <w:proofErr w:type="spellStart"/>
      <w:r w:rsidRPr="00CF4E8C">
        <w:rPr>
          <w:rStyle w:val="HTMLCode"/>
          <w:rFonts w:asciiTheme="minorHAnsi" w:hAnsiTheme="minorHAnsi" w:cstheme="minorHAnsi"/>
          <w:color w:val="111111"/>
          <w:sz w:val="28"/>
          <w:szCs w:val="28"/>
        </w:rPr>
        <w:t>numSamples</w:t>
      </w:r>
      <w:proofErr w:type="spellEnd"/>
      <w:r w:rsidRPr="00CF4E8C">
        <w:rPr>
          <w:rFonts w:asciiTheme="minorHAnsi" w:hAnsiTheme="minorHAnsi" w:cstheme="minorHAnsi"/>
          <w:color w:val="111111"/>
          <w:sz w:val="28"/>
          <w:szCs w:val="28"/>
        </w:rPr>
        <w:t>, </w:t>
      </w:r>
      <w:proofErr w:type="spellStart"/>
      <w:r w:rsidRPr="00CF4E8C">
        <w:rPr>
          <w:rStyle w:val="HTMLCode"/>
          <w:rFonts w:asciiTheme="minorHAnsi" w:hAnsiTheme="minorHAnsi" w:cstheme="minorHAnsi"/>
          <w:color w:val="111111"/>
          <w:sz w:val="28"/>
          <w:szCs w:val="28"/>
        </w:rPr>
        <w:t>sampleSections</w:t>
      </w:r>
      <w:proofErr w:type="spellEnd"/>
      <w:r w:rsidRPr="00CF4E8C">
        <w:rPr>
          <w:rFonts w:asciiTheme="minorHAnsi" w:hAnsiTheme="minorHAnsi" w:cstheme="minorHAnsi"/>
          <w:color w:val="111111"/>
          <w:sz w:val="28"/>
          <w:szCs w:val="28"/>
        </w:rPr>
        <w:t>, </w:t>
      </w:r>
      <w:proofErr w:type="spellStart"/>
      <w:r w:rsidRPr="00CF4E8C">
        <w:rPr>
          <w:rStyle w:val="HTMLCode"/>
          <w:rFonts w:asciiTheme="minorHAnsi" w:hAnsiTheme="minorHAnsi" w:cstheme="minorHAnsi"/>
          <w:color w:val="111111"/>
          <w:sz w:val="28"/>
          <w:szCs w:val="28"/>
        </w:rPr>
        <w:t>selectValueChange</w:t>
      </w:r>
      <w:proofErr w:type="spellEnd"/>
      <w:r w:rsidRPr="00CF4E8C">
        <w:rPr>
          <w:rFonts w:asciiTheme="minorHAnsi" w:hAnsiTheme="minorHAnsi" w:cstheme="minorHAnsi"/>
          <w:color w:val="111111"/>
          <w:sz w:val="28"/>
          <w:szCs w:val="28"/>
        </w:rPr>
        <w:t>, and </w:t>
      </w:r>
      <w:r w:rsidRPr="00CF4E8C">
        <w:rPr>
          <w:rStyle w:val="HTMLCode"/>
          <w:rFonts w:asciiTheme="minorHAnsi" w:hAnsiTheme="minorHAnsi" w:cstheme="minorHAnsi"/>
          <w:color w:val="111111"/>
          <w:sz w:val="28"/>
          <w:szCs w:val="28"/>
        </w:rPr>
        <w:t>data</w:t>
      </w:r>
      <w:r w:rsidRPr="00CF4E8C">
        <w:rPr>
          <w:rFonts w:asciiTheme="minorHAnsi" w:hAnsiTheme="minorHAnsi" w:cstheme="minorHAnsi"/>
          <w:color w:val="111111"/>
          <w:sz w:val="28"/>
          <w:szCs w:val="28"/>
        </w:rPr>
        <w:t> state variables. These state variables are updated whenever the user interacts with the form or when new data is loaded from an external source.</w:t>
      </w:r>
    </w:p>
    <w:p w:rsidR="00CF4E8C" w:rsidRPr="00CF4E8C" w:rsidRDefault="00CF4E8C" w:rsidP="00CF4E8C">
      <w:pPr>
        <w:pStyle w:val="NormalWeb"/>
        <w:spacing w:before="0" w:beforeAutospacing="0" w:after="0" w:afterAutospacing="0"/>
        <w:ind w:left="720"/>
        <w:rPr>
          <w:rFonts w:asciiTheme="minorHAnsi" w:hAnsiTheme="minorHAnsi" w:cstheme="minorHAnsi"/>
          <w:color w:val="111111"/>
          <w:sz w:val="28"/>
          <w:szCs w:val="28"/>
        </w:rPr>
      </w:pPr>
    </w:p>
    <w:p w:rsidR="00CF4E8C" w:rsidRDefault="00CF4E8C" w:rsidP="00CF4E8C">
      <w:pPr>
        <w:pStyle w:val="NormalWeb"/>
        <w:numPr>
          <w:ilvl w:val="0"/>
          <w:numId w:val="1"/>
        </w:numPr>
        <w:spacing w:before="0" w:beforeAutospacing="0" w:after="0" w:afterAutospacing="0"/>
        <w:rPr>
          <w:rFonts w:asciiTheme="minorHAnsi" w:hAnsiTheme="minorHAnsi" w:cstheme="minorHAnsi"/>
          <w:color w:val="111111"/>
          <w:sz w:val="28"/>
          <w:szCs w:val="28"/>
        </w:rPr>
      </w:pPr>
      <w:proofErr w:type="spellStart"/>
      <w:r w:rsidRPr="00CF4E8C">
        <w:rPr>
          <w:rStyle w:val="Strong"/>
          <w:rFonts w:asciiTheme="minorHAnsi" w:hAnsiTheme="minorHAnsi" w:cstheme="minorHAnsi"/>
          <w:color w:val="111111"/>
          <w:sz w:val="28"/>
          <w:szCs w:val="28"/>
        </w:rPr>
        <w:t>useEffect</w:t>
      </w:r>
      <w:proofErr w:type="spellEnd"/>
      <w:r w:rsidRPr="00CF4E8C">
        <w:rPr>
          <w:rFonts w:asciiTheme="minorHAnsi" w:hAnsiTheme="minorHAnsi" w:cstheme="minorHAnsi"/>
          <w:color w:val="111111"/>
          <w:sz w:val="28"/>
          <w:szCs w:val="28"/>
        </w:rPr>
        <w:t>: The </w:t>
      </w:r>
      <w:proofErr w:type="spellStart"/>
      <w:r w:rsidRPr="00CF4E8C">
        <w:rPr>
          <w:rStyle w:val="HTMLCode"/>
          <w:rFonts w:asciiTheme="minorHAnsi" w:hAnsiTheme="minorHAnsi" w:cstheme="minorHAnsi"/>
          <w:color w:val="111111"/>
          <w:sz w:val="28"/>
          <w:szCs w:val="28"/>
        </w:rPr>
        <w:t>useEffect</w:t>
      </w:r>
      <w:proofErr w:type="spellEnd"/>
      <w:r w:rsidRPr="00CF4E8C">
        <w:rPr>
          <w:rFonts w:asciiTheme="minorHAnsi" w:hAnsiTheme="minorHAnsi" w:cstheme="minorHAnsi"/>
          <w:color w:val="111111"/>
          <w:sz w:val="28"/>
          <w:szCs w:val="28"/>
        </w:rPr>
        <w:t> hook is used to perform side effects, such as fetching data from an external source or updating the DOM, in response to changes in the component’s state or props. In the above app, the </w:t>
      </w:r>
      <w:proofErr w:type="spellStart"/>
      <w:r w:rsidRPr="00CF4E8C">
        <w:rPr>
          <w:rStyle w:val="HTMLCode"/>
          <w:rFonts w:asciiTheme="minorHAnsi" w:hAnsiTheme="minorHAnsi" w:cstheme="minorHAnsi"/>
          <w:color w:val="111111"/>
          <w:sz w:val="28"/>
          <w:szCs w:val="28"/>
        </w:rPr>
        <w:t>useEffect</w:t>
      </w:r>
      <w:proofErr w:type="spellEnd"/>
      <w:r w:rsidRPr="00CF4E8C">
        <w:rPr>
          <w:rFonts w:asciiTheme="minorHAnsi" w:hAnsiTheme="minorHAnsi" w:cstheme="minorHAnsi"/>
          <w:color w:val="111111"/>
          <w:sz w:val="28"/>
          <w:szCs w:val="28"/>
        </w:rPr>
        <w:t> hook is used in several places to perform side effects when certain conditions are met. For example, in the </w:t>
      </w:r>
      <w:proofErr w:type="spellStart"/>
      <w:r w:rsidRPr="00CF4E8C">
        <w:rPr>
          <w:rStyle w:val="HTMLCode"/>
          <w:rFonts w:asciiTheme="minorHAnsi" w:hAnsiTheme="minorHAnsi" w:cstheme="minorHAnsi"/>
          <w:color w:val="111111"/>
          <w:sz w:val="28"/>
          <w:szCs w:val="28"/>
        </w:rPr>
        <w:t>TestForm</w:t>
      </w:r>
      <w:proofErr w:type="spellEnd"/>
      <w:r w:rsidRPr="00CF4E8C">
        <w:rPr>
          <w:rFonts w:asciiTheme="minorHAnsi" w:hAnsiTheme="minorHAnsi" w:cstheme="minorHAnsi"/>
          <w:color w:val="111111"/>
          <w:sz w:val="28"/>
          <w:szCs w:val="28"/>
        </w:rPr>
        <w:t> component, the </w:t>
      </w:r>
      <w:proofErr w:type="spellStart"/>
      <w:r w:rsidRPr="00CF4E8C">
        <w:rPr>
          <w:rStyle w:val="HTMLCode"/>
          <w:rFonts w:asciiTheme="minorHAnsi" w:hAnsiTheme="minorHAnsi" w:cstheme="minorHAnsi"/>
          <w:color w:val="111111"/>
          <w:sz w:val="28"/>
          <w:szCs w:val="28"/>
        </w:rPr>
        <w:t>useEffect</w:t>
      </w:r>
      <w:proofErr w:type="spellEnd"/>
      <w:r w:rsidRPr="00CF4E8C">
        <w:rPr>
          <w:rFonts w:asciiTheme="minorHAnsi" w:hAnsiTheme="minorHAnsi" w:cstheme="minorHAnsi"/>
          <w:color w:val="111111"/>
          <w:sz w:val="28"/>
          <w:szCs w:val="28"/>
        </w:rPr>
        <w:t> hook is used to update the </w:t>
      </w:r>
      <w:proofErr w:type="spellStart"/>
      <w:r w:rsidRPr="00CF4E8C">
        <w:rPr>
          <w:rStyle w:val="HTMLCode"/>
          <w:rFonts w:asciiTheme="minorHAnsi" w:hAnsiTheme="minorHAnsi" w:cstheme="minorHAnsi"/>
          <w:color w:val="111111"/>
          <w:sz w:val="28"/>
          <w:szCs w:val="28"/>
        </w:rPr>
        <w:t>sampleSections</w:t>
      </w:r>
      <w:proofErr w:type="spellEnd"/>
      <w:r w:rsidRPr="00CF4E8C">
        <w:rPr>
          <w:rFonts w:asciiTheme="minorHAnsi" w:hAnsiTheme="minorHAnsi" w:cstheme="minorHAnsi"/>
          <w:color w:val="111111"/>
          <w:sz w:val="28"/>
          <w:szCs w:val="28"/>
        </w:rPr>
        <w:t> state variable whenever the value of the </w:t>
      </w:r>
      <w:proofErr w:type="spellStart"/>
      <w:r w:rsidRPr="00CF4E8C">
        <w:rPr>
          <w:rStyle w:val="HTMLCode"/>
          <w:rFonts w:asciiTheme="minorHAnsi" w:hAnsiTheme="minorHAnsi" w:cstheme="minorHAnsi"/>
          <w:color w:val="111111"/>
          <w:sz w:val="28"/>
          <w:szCs w:val="28"/>
        </w:rPr>
        <w:t>numSamples</w:t>
      </w:r>
      <w:proofErr w:type="spellEnd"/>
      <w:r w:rsidRPr="00CF4E8C">
        <w:rPr>
          <w:rFonts w:asciiTheme="minorHAnsi" w:hAnsiTheme="minorHAnsi" w:cstheme="minorHAnsi"/>
          <w:color w:val="111111"/>
          <w:sz w:val="28"/>
          <w:szCs w:val="28"/>
        </w:rPr>
        <w:t> or </w:t>
      </w:r>
      <w:proofErr w:type="spellStart"/>
      <w:r w:rsidRPr="00CF4E8C">
        <w:rPr>
          <w:rStyle w:val="HTMLCode"/>
          <w:rFonts w:asciiTheme="minorHAnsi" w:hAnsiTheme="minorHAnsi" w:cstheme="minorHAnsi"/>
          <w:color w:val="111111"/>
          <w:sz w:val="28"/>
          <w:szCs w:val="28"/>
        </w:rPr>
        <w:t>selectValueChange</w:t>
      </w:r>
      <w:proofErr w:type="spellEnd"/>
      <w:r w:rsidRPr="00CF4E8C">
        <w:rPr>
          <w:rFonts w:asciiTheme="minorHAnsi" w:hAnsiTheme="minorHAnsi" w:cstheme="minorHAnsi"/>
          <w:color w:val="111111"/>
          <w:sz w:val="28"/>
          <w:szCs w:val="28"/>
        </w:rPr>
        <w:t> state variables changes.</w:t>
      </w:r>
    </w:p>
    <w:p w:rsidR="00CF4E8C" w:rsidRDefault="00CF4E8C" w:rsidP="00CF4E8C">
      <w:pPr>
        <w:pStyle w:val="ListParagraph"/>
        <w:rPr>
          <w:rFonts w:cstheme="minorHAnsi"/>
          <w:color w:val="111111"/>
          <w:sz w:val="28"/>
          <w:szCs w:val="28"/>
        </w:rPr>
      </w:pPr>
    </w:p>
    <w:p w:rsidR="00CF4E8C" w:rsidRPr="00CF4E8C" w:rsidRDefault="00CF4E8C" w:rsidP="00CF4E8C">
      <w:pPr>
        <w:pStyle w:val="NormalWeb"/>
        <w:spacing w:before="0" w:beforeAutospacing="0" w:after="0" w:afterAutospacing="0"/>
        <w:ind w:left="720"/>
        <w:rPr>
          <w:rFonts w:asciiTheme="minorHAnsi" w:hAnsiTheme="minorHAnsi" w:cstheme="minorHAnsi"/>
          <w:color w:val="111111"/>
          <w:sz w:val="28"/>
          <w:szCs w:val="28"/>
        </w:rPr>
      </w:pPr>
    </w:p>
    <w:p w:rsidR="00CF4E8C" w:rsidRPr="00CF4E8C" w:rsidRDefault="00CF4E8C" w:rsidP="00CF4E8C">
      <w:pPr>
        <w:pStyle w:val="NormalWeb"/>
        <w:numPr>
          <w:ilvl w:val="0"/>
          <w:numId w:val="1"/>
        </w:numPr>
        <w:spacing w:before="0" w:beforeAutospacing="0" w:after="0" w:afterAutospacing="0"/>
        <w:rPr>
          <w:rFonts w:asciiTheme="minorHAnsi" w:hAnsiTheme="minorHAnsi" w:cstheme="minorHAnsi"/>
          <w:color w:val="111111"/>
          <w:sz w:val="28"/>
          <w:szCs w:val="28"/>
        </w:rPr>
      </w:pPr>
      <w:proofErr w:type="spellStart"/>
      <w:r w:rsidRPr="00CF4E8C">
        <w:rPr>
          <w:rStyle w:val="Strong"/>
          <w:rFonts w:asciiTheme="minorHAnsi" w:hAnsiTheme="minorHAnsi" w:cstheme="minorHAnsi"/>
          <w:color w:val="111111"/>
          <w:sz w:val="28"/>
          <w:szCs w:val="28"/>
        </w:rPr>
        <w:t>useRef</w:t>
      </w:r>
      <w:proofErr w:type="spellEnd"/>
      <w:r w:rsidRPr="00CF4E8C">
        <w:rPr>
          <w:rFonts w:asciiTheme="minorHAnsi" w:hAnsiTheme="minorHAnsi" w:cstheme="minorHAnsi"/>
          <w:color w:val="111111"/>
          <w:sz w:val="28"/>
          <w:szCs w:val="28"/>
        </w:rPr>
        <w:t>: The </w:t>
      </w:r>
      <w:proofErr w:type="spellStart"/>
      <w:r w:rsidRPr="00CF4E8C">
        <w:rPr>
          <w:rStyle w:val="HTMLCode"/>
          <w:rFonts w:asciiTheme="minorHAnsi" w:hAnsiTheme="minorHAnsi" w:cstheme="minorHAnsi"/>
          <w:color w:val="111111"/>
          <w:sz w:val="28"/>
          <w:szCs w:val="28"/>
        </w:rPr>
        <w:t>useRef</w:t>
      </w:r>
      <w:proofErr w:type="spellEnd"/>
      <w:r w:rsidRPr="00CF4E8C">
        <w:rPr>
          <w:rFonts w:asciiTheme="minorHAnsi" w:hAnsiTheme="minorHAnsi" w:cstheme="minorHAnsi"/>
          <w:color w:val="111111"/>
          <w:sz w:val="28"/>
          <w:szCs w:val="28"/>
        </w:rPr>
        <w:t> hook is used to create a mutable ref object that can be used to access a DOM element or a value that persists across renders. In the above app, the </w:t>
      </w:r>
      <w:proofErr w:type="spellStart"/>
      <w:r w:rsidRPr="00CF4E8C">
        <w:rPr>
          <w:rStyle w:val="HTMLCode"/>
          <w:rFonts w:asciiTheme="minorHAnsi" w:hAnsiTheme="minorHAnsi" w:cstheme="minorHAnsi"/>
          <w:color w:val="111111"/>
          <w:sz w:val="28"/>
          <w:szCs w:val="28"/>
        </w:rPr>
        <w:t>useRef</w:t>
      </w:r>
      <w:proofErr w:type="spellEnd"/>
      <w:r w:rsidRPr="00CF4E8C">
        <w:rPr>
          <w:rFonts w:asciiTheme="minorHAnsi" w:hAnsiTheme="minorHAnsi" w:cstheme="minorHAnsi"/>
          <w:color w:val="111111"/>
          <w:sz w:val="28"/>
          <w:szCs w:val="28"/>
        </w:rPr>
        <w:t> hook is used in the </w:t>
      </w:r>
      <w:proofErr w:type="spellStart"/>
      <w:r w:rsidRPr="00CF4E8C">
        <w:rPr>
          <w:rStyle w:val="HTMLCode"/>
          <w:rFonts w:asciiTheme="minorHAnsi" w:hAnsiTheme="minorHAnsi" w:cstheme="minorHAnsi"/>
          <w:color w:val="111111"/>
          <w:sz w:val="28"/>
          <w:szCs w:val="28"/>
        </w:rPr>
        <w:t>TestForm</w:t>
      </w:r>
      <w:proofErr w:type="spellEnd"/>
      <w:r w:rsidRPr="00CF4E8C">
        <w:rPr>
          <w:rFonts w:asciiTheme="minorHAnsi" w:hAnsiTheme="minorHAnsi" w:cstheme="minorHAnsi"/>
          <w:color w:val="111111"/>
          <w:sz w:val="28"/>
          <w:szCs w:val="28"/>
        </w:rPr>
        <w:t> component to define a ref object called </w:t>
      </w:r>
      <w:proofErr w:type="spellStart"/>
      <w:r w:rsidRPr="00CF4E8C">
        <w:rPr>
          <w:rStyle w:val="HTMLCode"/>
          <w:rFonts w:asciiTheme="minorHAnsi" w:hAnsiTheme="minorHAnsi" w:cstheme="minorHAnsi"/>
          <w:color w:val="111111"/>
          <w:sz w:val="28"/>
          <w:szCs w:val="28"/>
        </w:rPr>
        <w:t>selectValueRef</w:t>
      </w:r>
      <w:proofErr w:type="spellEnd"/>
      <w:r w:rsidRPr="00CF4E8C">
        <w:rPr>
          <w:rFonts w:asciiTheme="minorHAnsi" w:hAnsiTheme="minorHAnsi" w:cstheme="minorHAnsi"/>
          <w:color w:val="111111"/>
          <w:sz w:val="28"/>
          <w:szCs w:val="28"/>
        </w:rPr>
        <w:t>. This ref object is used to store the values of multiple select inputs and access them across renders.</w:t>
      </w:r>
    </w:p>
    <w:p w:rsidR="00CF4E8C" w:rsidRDefault="00CF4E8C"/>
    <w:p w:rsidR="00CF4E8C" w:rsidRDefault="00CF4E8C">
      <w:r>
        <w:br w:type="page"/>
      </w:r>
    </w:p>
    <w:p w:rsidR="00CF4E8C" w:rsidRDefault="00CF4E8C">
      <w:r>
        <w:rPr>
          <w:noProof/>
        </w:rPr>
        <w:lastRenderedPageBreak/>
        <w:drawing>
          <wp:inline distT="0" distB="0" distL="0" distR="0">
            <wp:extent cx="6825343" cy="7815580"/>
            <wp:effectExtent l="0" t="0" r="0" b="0"/>
            <wp:docPr id="187517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76908" name="Picture 1875176908"/>
                    <pic:cNvPicPr/>
                  </pic:nvPicPr>
                  <pic:blipFill>
                    <a:blip r:embed="rId5">
                      <a:extLst>
                        <a:ext uri="{28A0092B-C50C-407E-A947-70E740481C1C}">
                          <a14:useLocalDpi xmlns:a14="http://schemas.microsoft.com/office/drawing/2010/main" val="0"/>
                        </a:ext>
                      </a:extLst>
                    </a:blip>
                    <a:stretch>
                      <a:fillRect/>
                    </a:stretch>
                  </pic:blipFill>
                  <pic:spPr>
                    <a:xfrm>
                      <a:off x="0" y="0"/>
                      <a:ext cx="6906018" cy="7907960"/>
                    </a:xfrm>
                    <a:prstGeom prst="rect">
                      <a:avLst/>
                    </a:prstGeom>
                  </pic:spPr>
                </pic:pic>
              </a:graphicData>
            </a:graphic>
          </wp:inline>
        </w:drawing>
      </w:r>
    </w:p>
    <w:p w:rsidR="00CF4E8C" w:rsidRDefault="00CF4E8C">
      <w:r>
        <w:br w:type="page"/>
      </w:r>
    </w:p>
    <w:p w:rsidR="00CF4E8C" w:rsidRDefault="00CF4E8C">
      <w:r>
        <w:rPr>
          <w:noProof/>
        </w:rPr>
        <w:lastRenderedPageBreak/>
        <mc:AlternateContent>
          <mc:Choice Requires="wpi">
            <w:drawing>
              <wp:anchor distT="0" distB="0" distL="114300" distR="114300" simplePos="0" relativeHeight="251665408" behindDoc="0" locked="0" layoutInCell="1" allowOverlap="1">
                <wp:simplePos x="0" y="0"/>
                <wp:positionH relativeFrom="column">
                  <wp:posOffset>56863</wp:posOffset>
                </wp:positionH>
                <wp:positionV relativeFrom="paragraph">
                  <wp:posOffset>5072966</wp:posOffset>
                </wp:positionV>
                <wp:extent cx="1322280" cy="66960"/>
                <wp:effectExtent l="95250" t="133350" r="0" b="180975"/>
                <wp:wrapNone/>
                <wp:docPr id="762633841"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1322280" cy="66960"/>
                      </w14:xfrm>
                    </w14:contentPart>
                  </a:graphicData>
                </a:graphic>
              </wp:anchor>
            </w:drawing>
          </mc:Choice>
          <mc:Fallback>
            <w:pict>
              <v:shapetype w14:anchorId="394942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pt;margin-top:390.95pt;width:112.6pt;height:2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">
                <v:imagedata r:id="rId7"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-467995</wp:posOffset>
                </wp:positionH>
                <wp:positionV relativeFrom="paragraph">
                  <wp:posOffset>989330</wp:posOffset>
                </wp:positionV>
                <wp:extent cx="625475" cy="933955"/>
                <wp:effectExtent l="57150" t="38100" r="41275" b="57150"/>
                <wp:wrapNone/>
                <wp:docPr id="642666351"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625475" cy="933955"/>
                      </w14:xfrm>
                    </w14:contentPart>
                  </a:graphicData>
                </a:graphic>
              </wp:anchor>
            </w:drawing>
          </mc:Choice>
          <mc:Fallback>
            <w:pict>
              <v:shape w14:anchorId="2B5977F7" id="Ink 9" o:spid="_x0000_s1026" type="#_x0000_t75" style="position:absolute;margin-left:-37.55pt;margin-top:77.2pt;width:50.6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3508183</wp:posOffset>
                </wp:positionH>
                <wp:positionV relativeFrom="paragraph">
                  <wp:posOffset>454526</wp:posOffset>
                </wp:positionV>
                <wp:extent cx="564480" cy="603360"/>
                <wp:effectExtent l="38100" t="38100" r="45720" b="44450"/>
                <wp:wrapNone/>
                <wp:docPr id="12168659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64480" cy="603360"/>
                      </w14:xfrm>
                    </w14:contentPart>
                  </a:graphicData>
                </a:graphic>
              </wp:anchor>
            </w:drawing>
          </mc:Choice>
          <mc:Fallback>
            <w:pict>
              <v:shape w14:anchorId="29A14C6A" id="Ink 4" o:spid="_x0000_s1026" type="#_x0000_t75" style="position:absolute;margin-left:275.55pt;margin-top:35.1pt;width:45.9pt;height:4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">
                <v:imagedata r:id="rId11" o:title=""/>
              </v:shape>
            </w:pict>
          </mc:Fallback>
        </mc:AlternateContent>
      </w:r>
      <w:r>
        <w:rPr>
          <w:noProof/>
        </w:rPr>
        <w:drawing>
          <wp:inline distT="0" distB="0" distL="0" distR="0">
            <wp:extent cx="6085114" cy="7402195"/>
            <wp:effectExtent l="0" t="0" r="0" b="8255"/>
            <wp:docPr id="1903007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07686" name="Picture 1903007686"/>
                    <pic:cNvPicPr/>
                  </pic:nvPicPr>
                  <pic:blipFill>
                    <a:blip r:embed="rId12">
                      <a:extLst>
                        <a:ext uri="{28A0092B-C50C-407E-A947-70E740481C1C}">
                          <a14:useLocalDpi xmlns:a14="http://schemas.microsoft.com/office/drawing/2010/main" val="0"/>
                        </a:ext>
                      </a:extLst>
                    </a:blip>
                    <a:stretch>
                      <a:fillRect/>
                    </a:stretch>
                  </pic:blipFill>
                  <pic:spPr>
                    <a:xfrm>
                      <a:off x="0" y="0"/>
                      <a:ext cx="6097395" cy="7417134"/>
                    </a:xfrm>
                    <a:prstGeom prst="rect">
                      <a:avLst/>
                    </a:prstGeom>
                  </pic:spPr>
                </pic:pic>
              </a:graphicData>
            </a:graphic>
          </wp:inline>
        </w:drawing>
      </w:r>
    </w:p>
    <w:p w:rsidR="00CF4E8C" w:rsidRDefault="00CF4E8C">
      <w:r>
        <w:br w:type="page"/>
      </w:r>
    </w:p>
    <w:p w:rsidR="00CF4E8C" w:rsidRDefault="00CF4E8C">
      <w:r>
        <w:rPr>
          <w:noProof/>
        </w:rPr>
        <w:lastRenderedPageBreak/>
        <mc:AlternateContent>
          <mc:Choice Requires="wpi">
            <w:drawing>
              <wp:anchor distT="0" distB="0" distL="114300" distR="114300" simplePos="0" relativeHeight="251670528" behindDoc="0" locked="0" layoutInCell="1" allowOverlap="1">
                <wp:simplePos x="0" y="0"/>
                <wp:positionH relativeFrom="column">
                  <wp:posOffset>7521891</wp:posOffset>
                </wp:positionH>
                <wp:positionV relativeFrom="paragraph">
                  <wp:posOffset>1512926</wp:posOffset>
                </wp:positionV>
                <wp:extent cx="360" cy="360"/>
                <wp:effectExtent l="95250" t="152400" r="114300" b="152400"/>
                <wp:wrapNone/>
                <wp:docPr id="2137120958"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EC0EABE" id="Ink 16" o:spid="_x0000_s1026" type="#_x0000_t75" style="position:absolute;margin-left:588.05pt;margin-top:110.65pt;width:8.55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">
                <v:imagedata r:id="rId14" o:titl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olumn">
                  <wp:posOffset>-272469</wp:posOffset>
                </wp:positionH>
                <wp:positionV relativeFrom="paragraph">
                  <wp:posOffset>1500326</wp:posOffset>
                </wp:positionV>
                <wp:extent cx="280440" cy="34560"/>
                <wp:effectExtent l="95250" t="152400" r="100965" b="156210"/>
                <wp:wrapNone/>
                <wp:docPr id="1326650711"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280440" cy="34560"/>
                      </w14:xfrm>
                    </w14:contentPart>
                  </a:graphicData>
                </a:graphic>
              </wp:anchor>
            </w:drawing>
          </mc:Choice>
          <mc:Fallback>
            <w:pict>
              <v:shape w14:anchorId="71330DFD" id="Ink 15" o:spid="_x0000_s1026" type="#_x0000_t75" style="position:absolute;margin-left:-25.7pt;margin-top:109.65pt;width:30.6pt;height:19.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">
                <v:imagedata r:id="rId16" o:title=""/>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olumn">
                  <wp:posOffset>-283989</wp:posOffset>
                </wp:positionH>
                <wp:positionV relativeFrom="paragraph">
                  <wp:posOffset>1567286</wp:posOffset>
                </wp:positionV>
                <wp:extent cx="271440" cy="2528640"/>
                <wp:effectExtent l="95250" t="133350" r="109855" b="157480"/>
                <wp:wrapNone/>
                <wp:docPr id="1268071772"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271440" cy="2528640"/>
                      </w14:xfrm>
                    </w14:contentPart>
                  </a:graphicData>
                </a:graphic>
              </wp:anchor>
            </w:drawing>
          </mc:Choice>
          <mc:Fallback>
            <w:pict>
              <v:shape w14:anchorId="6272CA4D" id="Ink 14" o:spid="_x0000_s1026" type="#_x0000_t75" style="position:absolute;margin-left:-26.6pt;margin-top:114.9pt;width:29.85pt;height:216.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">
                <v:imagedata r:id="rId18" o:titl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940731</wp:posOffset>
                </wp:positionH>
                <wp:positionV relativeFrom="paragraph">
                  <wp:posOffset>923966</wp:posOffset>
                </wp:positionV>
                <wp:extent cx="1460880" cy="132120"/>
                <wp:effectExtent l="95250" t="133350" r="120650" b="172720"/>
                <wp:wrapNone/>
                <wp:docPr id="1792504434"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460880" cy="132120"/>
                      </w14:xfrm>
                    </w14:contentPart>
                  </a:graphicData>
                </a:graphic>
              </wp:anchor>
            </w:drawing>
          </mc:Choice>
          <mc:Fallback>
            <w:pict>
              <v:shape w14:anchorId="29A20328" id="Ink 13" o:spid="_x0000_s1026" type="#_x0000_t75" style="position:absolute;margin-left:69.8pt;margin-top:64.25pt;width:123.55pt;height:27.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">
                <v:imagedata r:id="rId20" o:titl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olumn">
                  <wp:posOffset>3112971</wp:posOffset>
                </wp:positionH>
                <wp:positionV relativeFrom="paragraph">
                  <wp:posOffset>761246</wp:posOffset>
                </wp:positionV>
                <wp:extent cx="491400" cy="22680"/>
                <wp:effectExtent l="95250" t="133350" r="99695" b="168275"/>
                <wp:wrapNone/>
                <wp:docPr id="312045071"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491400" cy="22680"/>
                      </w14:xfrm>
                    </w14:contentPart>
                  </a:graphicData>
                </a:graphic>
              </wp:anchor>
            </w:drawing>
          </mc:Choice>
          <mc:Fallback>
            <w:pict>
              <v:shape w14:anchorId="46118665" id="Ink 12" o:spid="_x0000_s1026" type="#_x0000_t75" style="position:absolute;margin-left:240.9pt;margin-top:51.45pt;width:47.2pt;height:1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">
                <v:imagedata r:id="rId22" o:title=""/>
              </v:shape>
            </w:pict>
          </mc:Fallback>
        </mc:AlternateContent>
      </w:r>
      <w:r>
        <w:rPr>
          <w:noProof/>
        </w:rPr>
        <w:drawing>
          <wp:inline distT="0" distB="0" distL="0" distR="0">
            <wp:extent cx="6063343" cy="7499393"/>
            <wp:effectExtent l="0" t="0" r="0" b="6350"/>
            <wp:docPr id="2140424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24855" name="Picture 2140424855"/>
                    <pic:cNvPicPr/>
                  </pic:nvPicPr>
                  <pic:blipFill>
                    <a:blip r:embed="rId23">
                      <a:extLst>
                        <a:ext uri="{28A0092B-C50C-407E-A947-70E740481C1C}">
                          <a14:useLocalDpi xmlns:a14="http://schemas.microsoft.com/office/drawing/2010/main" val="0"/>
                        </a:ext>
                      </a:extLst>
                    </a:blip>
                    <a:stretch>
                      <a:fillRect/>
                    </a:stretch>
                  </pic:blipFill>
                  <pic:spPr>
                    <a:xfrm>
                      <a:off x="0" y="0"/>
                      <a:ext cx="6073491" cy="7511944"/>
                    </a:xfrm>
                    <a:prstGeom prst="rect">
                      <a:avLst/>
                    </a:prstGeom>
                  </pic:spPr>
                </pic:pic>
              </a:graphicData>
            </a:graphic>
          </wp:inline>
        </w:drawing>
      </w:r>
    </w:p>
    <w:sectPr w:rsidR="00CF4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046"/>
    <w:multiLevelType w:val="multilevel"/>
    <w:tmpl w:val="1F68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84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8C"/>
    <w:rsid w:val="00681679"/>
    <w:rsid w:val="0083283D"/>
    <w:rsid w:val="00CF4E8C"/>
    <w:rsid w:val="00D47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8F72"/>
  <w15:chartTrackingRefBased/>
  <w15:docId w15:val="{5B36ADFD-C2A6-436F-9F7A-63324D0A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E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4E8C"/>
    <w:rPr>
      <w:b/>
      <w:bCs/>
    </w:rPr>
  </w:style>
  <w:style w:type="character" w:styleId="HTMLCode">
    <w:name w:val="HTML Code"/>
    <w:basedOn w:val="DefaultParagraphFont"/>
    <w:uiPriority w:val="99"/>
    <w:semiHidden/>
    <w:unhideWhenUsed/>
    <w:rsid w:val="00CF4E8C"/>
    <w:rPr>
      <w:rFonts w:ascii="Courier New" w:eastAsia="Times New Roman" w:hAnsi="Courier New" w:cs="Courier New"/>
      <w:sz w:val="20"/>
      <w:szCs w:val="20"/>
    </w:rPr>
  </w:style>
  <w:style w:type="paragraph" w:styleId="ListParagraph">
    <w:name w:val="List Paragraph"/>
    <w:basedOn w:val="Normal"/>
    <w:uiPriority w:val="34"/>
    <w:qFormat/>
    <w:rsid w:val="00CF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3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image" Target="media/image11.png"/><Relationship Id="rId10" Type="http://schemas.openxmlformats.org/officeDocument/2006/relationships/customXml" Target="ink/ink3.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8T17:19:33.9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144 0,'37'0,"383"0,-414 0,-1 0,1 1,-1-1,1 1,-1 1,1-1,-1 1,0-1,0 2,10 4,-14-6,1 0,0 1,-1-1,1 1,-1-1,1 1,-1 0,0-1,1 1,-1 0,0 0,0 0,0 0,-1 0,1 0,0 0,-1 0,1 0,-1 0,0 0,0 0,0 0,0 1,0-1,0 0,0 0,-1 0,1 0,-1 0,1 0,-2 2,1-1,-1-1,1 1,0-1,-1 0,0 0,1 0,-1 0,0 0,0 0,0 0,0-1,-1 1,1-1,0 1,-4 1,-45 15,20-7,7-2,0-1,-1-1,0-1,0-1,-47 3,-134-8,86-4,79 4,31 0,30 1,498-1,-499-2,-1 1,0-2,25-7,-22 5,42-5,316 7,-195 5,1945-2,-2113-1,0-1,0-1,21-5,-19 3,-1 1,32-2,-44 5,0 1,0 1,0-1,0 1,0-1,0 1,0 1,-1-1,1 1,0 0,-1 0,1 0,-1 1,5 3,6 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8T17:19:03.362"/>
    </inkml:context>
    <inkml:brush xml:id="br0">
      <inkml:brushProperty name="width" value="0.05" units="cm"/>
      <inkml:brushProperty name="height" value="0.05" units="cm"/>
      <inkml:brushProperty name="color" value="#E71224"/>
    </inkml:brush>
  </inkml:definitions>
  <inkml:trace contextRef="#ctx0" brushRef="#br0">122 425 24575,'1'2'0,"-1"1"0,1-1 0,0 0 0,0 0 0,1 0 0,-1 0 0,0 0 0,1 0 0,-1 0 0,1 0 0,-1 0 0,1-1 0,0 1 0,0-1 0,3 3 0,5 5 0,92 105 0,47 49 0,-122-136 0,31 33 0,106 82 0,-159-138 0,1-1 0,-1 1 0,0-1 0,1-1 0,0 1 0,-1-1 0,1 0 0,0 0 0,0-1 0,0 1 0,1-1 0,-1-1 0,0 1 0,0-1 0,0 0 0,1-1 0,-1 1 0,0-1 0,0 0 0,0-1 0,0 0 0,0 0 0,0 0 0,0 0 0,-1-1 0,1 0 0,-1 0 0,0-1 0,0 1 0,0-1 0,0 0 0,-1-1 0,1 1 0,-1-1 0,0 0 0,-1 0 0,5-7 0,3-9 0,16-42 0,7-13 0,8-16 0,-34 71 0,1 0 0,1 1 0,0 0 0,2 1 0,0 0 0,16-19 0,3 6 0,-16 18 0,0-1 0,22-32 0,-26 32 0,1 0 0,1 1 0,22-19 0,0 0 0,81-92 0,44-44 0,-148 161 120,-12 8-142,0 0 0,0 1-1,0-1 1,0 0 0,0 0 0,-1 0 0,1 0 0,0 0 0,0 0-1,0 1 1,0-1 0,0 0 0,0 0 0,0 0 0,0 0-1,0 1 1,0-1 0,0 0 0,0 0 0,0 0 0,0 0-1,0 1 1,0-1 0,0 0 0,0 0 0,0 0 0,0 0-1,0 0 1,0 1 0,0-1 0,0 0 0,0 0 0,0 0-1,1 0 1,-1 0 0,0 1 0,0-1 0,0 0 0,0 0-1,0 0 1,0 0 0,0 0 0,1 0 0,-1 0 0,0 0-1,0 0 1,0 1 0,0-1 0,1 0 0,-1 0 0,0 0-1,0 0 1,0 0 0,0 0 0,0 0 0,1 0 0,-1 0-1,0 0 1,0 0 0,0 0 0,0 0 0,1 0 0,-1 0-1,0-1 1,0 1 0,0 0 0</inkml:trace>
  <inkml:trace contextRef="#ctx0" brushRef="#br0" timeOffset="2198.39">1 1001 24575,'13'16'0,"0"0"0,-1 1 0,-1 0 0,10 22 0,-5-10 0,35 57 0,3-2 0,90 108 0,-142-189 0,1 0 0,0 1 0,0-1 0,0-1 0,0 1 0,1 0 0,-1-1 0,1 1 0,0-1 0,-1 0 0,1 0 0,0-1 0,0 1 0,0-1 0,1 0 0,6 1 0,-7-2 0,0 0 0,0-1 0,0 0 0,0 1 0,-1-1 0,1-1 0,0 1 0,-1-1 0,1 1 0,-1-1 0,1 0 0,-1 0 0,0-1 0,0 1 0,0-1 0,0 1 0,-1-1 0,5-5 0,40-50 0,-31 37 0,0 1 0,39-36 0,27-6 0,2 4 0,3 3 0,118-55 0,-141 79 0,2 3 0,123-35 0,-142 49 0,-1-2 0,48-24 0,-67 27-341,0 2 0,1 0-1,41-8 1,-52 17-6485</inkml:trace>
  <inkml:trace contextRef="#ctx0" brushRef="#br0" timeOffset="4413.07">62 1908 24575,'0'8'0,"1"0"0,0 0 0,1-1 0,0 1 0,0 0 0,0-1 0,1 1 0,0-1 0,5 7 0,41 63 0,-24-42 0,81 154 0,-77-131 0,2-1 0,76 101 0,-105-155 0,0-1 0,1 1 0,-1-1 0,0 1 0,1-1 0,0 0 0,0 0 0,-1 0 0,1-1 0,0 1 0,0-1 0,6 3 0,-8-4 0,1 0 0,-1 0 0,0 0 0,1 0 0,-1 0 0,1 0 0,-1-1 0,1 1 0,-1 0 0,1-1 0,-1 1 0,0-1 0,1 1 0,-1-1 0,0 0 0,1 0 0,-1 1 0,0-1 0,0 0 0,0 0 0,0 0 0,0 0 0,0-1 0,0 1 0,0 0 0,0 0 0,0 0 0,-1-1 0,2-2 0,14-23 0,2-1 0,0 2 0,2 1 0,27-28 0,-32 36 0,-1 0 0,12-22 0,17-20 0,-26 41 0,1 0 0,0 1 0,2 1 0,24-16 0,89-45 0,74-24 0,-187 91 0,40-12 0,-45 18 0,0-1 0,-1-1 0,0 0 0,0-1 0,0 0 0,12-10 0,32-29 0,-28 20 0,2 1 0,1 2 0,48-26 0,-70 45-227,0 0-1,0 0 1,0 1-1,0 1 1,18-3-1,-3 3-6598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8T17:19:00.437"/>
    </inkml:context>
    <inkml:brush xml:id="br0">
      <inkml:brushProperty name="width" value="0.05" units="cm"/>
      <inkml:brushProperty name="height" value="0.05" units="cm"/>
      <inkml:brushProperty name="color" value="#E71224"/>
    </inkml:brush>
  </inkml:definitions>
  <inkml:trace contextRef="#ctx0" brushRef="#br0">506 279 24575,'-14'17'0,"2"0"0,-1 1 0,-10 22 0,8-14 0,-77 116 0,48-79 0,4 2 0,-47 102 0,61-102 0,-44 93 0,40-117 0,25-35 0,-1 0 0,1 1 0,1 0 0,-1 0 0,1 0 0,-5 12 0,9-17 0,-1 0 0,1 0 0,-1 1 0,1-1 0,0 0 0,0 1 0,0-1 0,0 0 0,1 1 0,-1-1 0,0 0 0,1 1 0,0-1 0,0 0 0,-1 0 0,1 0 0,0 0 0,1 0 0,-1 0 0,0 0 0,1 0 0,-1 0 0,1 0 0,-1-1 0,1 1 0,0 0 0,3 1 0,68 63 0,-47-40 0,2-2 0,1 0 0,43 26 0,-34-33 0,-29-14 0,-1 0 0,0 1 0,0 0 0,12 7 0,50 43 0,-34-24 0,2-1 0,2-2 0,66 34 0,-92-56 0,1 0 0,-1-1 0,1 0 0,0-1 0,0-1 0,19 1 0,95-5 0,-53-1 0,-30 3 0,-23 1 0,0-1 0,0-1 0,0-1 0,39-8 0,-31 1 0,-1 0 0,0-2 0,0-2 0,41-23 0,-49 23 0,-1-1 0,-1-1 0,0 0 0,-1-2 0,19-21 0,-30 29 0,0-1 0,-1 0 0,0 0 0,-1-1 0,0 0 0,0 0 0,-1 0 0,-1-1 0,0 1 0,-1-1 0,0 0 0,2-19 0,-3-184 0,-5 106 0,0 57 0,-3 1 0,-3-1 0,-1 1 0,-22-62 0,17 60 0,-91-275 0,99 307 0,-1 1 0,-1 0 0,-1 1 0,-1-1 0,0 2 0,-2 0 0,-18-21 0,22 29 0,0 1 0,-1-1 0,-1 2 0,1 0 0,-2 0 0,1 1 0,-1 0 0,0 1 0,0 0 0,0 1 0,-1 1 0,0 0 0,-14-3 0,-12 2 0,-1 2 0,0 2 0,1 1 0,-46 7 0,72-6 0,1 1 0,-1 1 0,1 0 0,0 0 0,0 1 0,0 1 0,0 0 0,1 1 0,-1 0 0,1 0 0,1 2 0,-17 13 0,2-1 0,-53 39 0,66-51 0,1 1 0,0 0 0,0 1 0,0 0 0,2 1 0,-1 0 0,1 1 0,-9 16 0,14-23-17,-1 0 1,1 0-1,-1 0 0,0-1 0,-7 5 0,-1 1-1247,-1 2-5562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8T17:19:58.5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8T17:19:55.7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96,'69'-3,"-1"-2,0-3,0-3,96-28,-131 30,0 2,0 2,1 1,0 1,-1 2,59 5,-90-4,0 0,0 0,0 1,1-1,-1 0,0 1,0 0,0-1,0 1,0 0,0 0,0 0,0 0,0 0,0 1,0-1,-1 1,1-1,0 1,-1 0,1-1,-1 1,0 0,0 0,2 2,-3 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8T17:19:53.0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 1,'-2'167,"5"180,5-273,27 109,2 18,-7 122,-18-184,1-30,4 64,-16 733,-3-427,0-367,5 124,24-14,-15-129,9 84,22 125,-23-192,8 159,-26 444,-5-340,3 724,0-1092,0-1,0 0,0 1,1-1,-1 0,1 1,0-1,0 0,1 0,-1 0,1 0,0 0,0 0,5 6,-4-7,0-1,0 1,1-1,-1 0,0 0,1 0,0 0,0-1,-1 1,1-1,0 0,0 0,0 0,0-1,0 0,5 0,135-3,-97 0,69 5,-114-2,1 0,-1 0,0 0,0 0,0 1,0-1,1 1,-1-1,0 1,0 0,0 0,0 0,0 0,-1 0,1 0,0 0,0 1,-1-1,1 1,-1-1,1 1,-1 0,0 0,1-1,-1 1,0 0,0 0,0 0,-1 0,1 0,0 0,-1 1,0-1,1 0,-1 0,0 0,0 3,0-2,-1 0,0 1,0-1,0 0,0 0,0 0,-1 0,1 0,-1-1,0 1,0 0,0-1,0 1,0-1,-1 0,1 0,-1 0,1 0,-1 0,0 0,0-1,0 1,0-1,-5 2,-17 2,-1-1,1-2,-1 0,1-2,-1-1,-34-5,56 6,0-1,0 1,0-1,0 0,0 0,0 0,0-1,0 0,1 1,-1-1,1 0,-1-1,1 1,0-1,0 1,0-1,0 0,0 0,1 0,-1-1,1 1,-2-5,0-1,1 1,0-1,1 0,0-1,0 1,1 0,0-1,1-15,2-37,0 35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8T17:19:45.3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78 367,'43'-2,"72"-13,-38 4,211-42,-187 32,84-19,149-27,-294 59,0-2,68-27,-38 12,-52 20,0 0,1 2,0 0,30-1,79 7,-43 0,-45-3,-7 1,1-1,-1-2,52-9,-42 3,64-2,15-3,-12 0,1 6,146 7,-94 3,-67-5,109 5,-196-3,1 2,-1 0,0 0,0 0,0 1,0 1,0 0,0 0,14 10,-4 0,-2 1,27 27,7 9,-24-32,1 0,0-2,1-1,1-1,45 15,-56-22,11 3,57 11,-60-16,7-1,-1-1,1-2,49-2,-79 0,-682 1,311-3,-2509 2,2865-1,1 1,0-1,-1-1,1 0,-16-5,22 6,1-1,-1 1,1 0,0-1,-1 0,1 0,0 0,0 0,0 0,1-1,-1 1,0-1,1 0,0 0,0 0,0 0,0 0,0 0,-1-4,0-7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18T17:19:39.2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63,'10'-1,"1"0,0-1,-1 0,14-5,22-4,19 5,100 4,-102 3,112-12,-36-3,264 8,-223 8,-131-2,-36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weareheroesofthedarkesttime000@gmail.com</dc:creator>
  <cp:keywords/>
  <dc:description/>
  <cp:lastModifiedBy>weareheroesofthedarkesttime000@gmail.com</cp:lastModifiedBy>
  <cp:revision>3</cp:revision>
  <dcterms:created xsi:type="dcterms:W3CDTF">2023-08-18T14:38:00Z</dcterms:created>
  <dcterms:modified xsi:type="dcterms:W3CDTF">2023-08-18T17:29:00Z</dcterms:modified>
</cp:coreProperties>
</file>