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15C1" w14:textId="77777777" w:rsidR="000A63D8" w:rsidRDefault="000A63D8">
      <w:pPr>
        <w:spacing w:before="4" w:line="80" w:lineRule="auto"/>
        <w:rPr>
          <w:sz w:val="24"/>
          <w:szCs w:val="24"/>
        </w:rPr>
      </w:pPr>
    </w:p>
    <w:p w14:paraId="77322F81" w14:textId="77777777" w:rsidR="000A63D8" w:rsidRDefault="00000000">
      <w:pPr>
        <w:spacing w:before="46"/>
        <w:ind w:left="3830" w:right="3850"/>
        <w:jc w:val="center"/>
        <w:rPr>
          <w:sz w:val="24"/>
          <w:szCs w:val="24"/>
        </w:rPr>
      </w:pPr>
      <w:r>
        <w:rPr>
          <w:sz w:val="24"/>
          <w:szCs w:val="24"/>
        </w:rPr>
        <w:t>LAB Manual</w:t>
      </w:r>
    </w:p>
    <w:p w14:paraId="5B555003" w14:textId="77777777" w:rsidR="000A63D8" w:rsidRDefault="00000000">
      <w:pPr>
        <w:tabs>
          <w:tab w:val="left" w:pos="8112"/>
        </w:tabs>
        <w:spacing w:before="10" w:line="280" w:lineRule="auto"/>
        <w:rPr>
          <w:sz w:val="24"/>
          <w:szCs w:val="24"/>
        </w:rPr>
      </w:pPr>
      <w:r>
        <w:rPr>
          <w:sz w:val="24"/>
          <w:szCs w:val="24"/>
        </w:rPr>
        <w:tab/>
      </w:r>
    </w:p>
    <w:p w14:paraId="72EB6F82" w14:textId="77777777" w:rsidR="000A63D8" w:rsidRDefault="00000000">
      <w:pPr>
        <w:ind w:left="4147" w:right="4166"/>
        <w:jc w:val="center"/>
        <w:rPr>
          <w:sz w:val="24"/>
          <w:szCs w:val="24"/>
        </w:rPr>
      </w:pPr>
      <w:r>
        <w:rPr>
          <w:sz w:val="24"/>
          <w:szCs w:val="24"/>
        </w:rPr>
        <w:t>Part A</w:t>
      </w:r>
    </w:p>
    <w:p w14:paraId="4D21C80F" w14:textId="77777777" w:rsidR="000A63D8" w:rsidRDefault="000A63D8">
      <w:pPr>
        <w:spacing w:before="10" w:line="260" w:lineRule="auto"/>
        <w:rPr>
          <w:sz w:val="24"/>
          <w:szCs w:val="24"/>
        </w:rPr>
      </w:pPr>
    </w:p>
    <w:p w14:paraId="2404CEC7" w14:textId="77777777" w:rsidR="000A63D8" w:rsidRDefault="00000000">
      <w:pPr>
        <w:spacing w:before="19"/>
        <w:ind w:left="2302" w:right="2326"/>
        <w:jc w:val="center"/>
        <w:rPr>
          <w:sz w:val="24"/>
          <w:szCs w:val="24"/>
        </w:rPr>
      </w:pPr>
      <w:r>
        <w:rPr>
          <w:sz w:val="24"/>
          <w:szCs w:val="24"/>
          <w:highlight w:val="yellow"/>
        </w:rPr>
        <w:t>(PART A : TO BE REFFERED BY STUDENTS)</w:t>
      </w:r>
    </w:p>
    <w:p w14:paraId="677D6E46" w14:textId="77777777" w:rsidR="000A63D8" w:rsidRDefault="000A63D8">
      <w:pPr>
        <w:spacing w:before="4" w:line="260" w:lineRule="auto"/>
        <w:rPr>
          <w:sz w:val="24"/>
          <w:szCs w:val="24"/>
        </w:rPr>
      </w:pPr>
    </w:p>
    <w:p w14:paraId="51FC664B" w14:textId="77777777" w:rsidR="000A63D8" w:rsidRDefault="00000000">
      <w:pPr>
        <w:ind w:left="3429" w:right="3452"/>
        <w:jc w:val="center"/>
        <w:rPr>
          <w:sz w:val="24"/>
          <w:szCs w:val="24"/>
        </w:rPr>
      </w:pPr>
      <w:r>
        <w:rPr>
          <w:b/>
          <w:sz w:val="24"/>
          <w:szCs w:val="24"/>
        </w:rPr>
        <w:t>Experiment No.05</w:t>
      </w:r>
    </w:p>
    <w:p w14:paraId="5AED368B" w14:textId="77777777" w:rsidR="000A63D8" w:rsidRDefault="000A63D8">
      <w:pPr>
        <w:spacing w:before="1" w:line="260" w:lineRule="auto"/>
        <w:rPr>
          <w:sz w:val="24"/>
          <w:szCs w:val="24"/>
        </w:rPr>
      </w:pPr>
    </w:p>
    <w:p w14:paraId="59525088" w14:textId="77777777" w:rsidR="000A63D8" w:rsidRDefault="00000000">
      <w:pPr>
        <w:spacing w:before="13"/>
        <w:ind w:left="100" w:right="8307"/>
        <w:jc w:val="both"/>
        <w:rPr>
          <w:sz w:val="24"/>
          <w:szCs w:val="24"/>
        </w:rPr>
      </w:pPr>
      <w:r>
        <w:rPr>
          <w:b/>
          <w:sz w:val="24"/>
          <w:szCs w:val="24"/>
        </w:rPr>
        <w:t>A.1 Aim:</w:t>
      </w:r>
    </w:p>
    <w:p w14:paraId="45E849AC" w14:textId="77777777" w:rsidR="000A63D8" w:rsidRDefault="000A63D8">
      <w:pPr>
        <w:pBdr>
          <w:top w:val="nil"/>
          <w:left w:val="nil"/>
          <w:bottom w:val="nil"/>
          <w:right w:val="nil"/>
          <w:between w:val="nil"/>
        </w:pBdr>
        <w:rPr>
          <w:color w:val="000000"/>
          <w:sz w:val="24"/>
          <w:szCs w:val="24"/>
        </w:rPr>
      </w:pPr>
    </w:p>
    <w:p w14:paraId="7B5F2445" w14:textId="77777777" w:rsidR="000A63D8" w:rsidRDefault="00000000">
      <w:pPr>
        <w:pBdr>
          <w:top w:val="nil"/>
          <w:left w:val="nil"/>
          <w:bottom w:val="nil"/>
          <w:right w:val="nil"/>
          <w:between w:val="nil"/>
        </w:pBdr>
        <w:spacing w:after="200" w:line="276" w:lineRule="auto"/>
        <w:jc w:val="both"/>
        <w:rPr>
          <w:color w:val="000000"/>
          <w:sz w:val="24"/>
          <w:szCs w:val="24"/>
        </w:rPr>
      </w:pPr>
      <w:r>
        <w:rPr>
          <w:color w:val="000000"/>
          <w:sz w:val="24"/>
          <w:szCs w:val="24"/>
        </w:rPr>
        <w:t>Write Python function to implement ID3 Decision Tree Classifier using Pre and Post Pruning.</w:t>
      </w:r>
    </w:p>
    <w:p w14:paraId="0BFF74A3" w14:textId="77777777" w:rsidR="000A63D8" w:rsidRDefault="00000000">
      <w:pPr>
        <w:ind w:left="100" w:right="7398"/>
        <w:jc w:val="both"/>
        <w:rPr>
          <w:b/>
          <w:sz w:val="24"/>
          <w:szCs w:val="24"/>
        </w:rPr>
      </w:pPr>
      <w:r>
        <w:rPr>
          <w:b/>
          <w:sz w:val="24"/>
          <w:szCs w:val="24"/>
        </w:rPr>
        <w:t>A.2 Prerequisite:</w:t>
      </w:r>
    </w:p>
    <w:p w14:paraId="622A5792" w14:textId="77777777" w:rsidR="000A63D8" w:rsidRDefault="000A63D8">
      <w:pPr>
        <w:ind w:left="100" w:right="7398"/>
        <w:jc w:val="both"/>
        <w:rPr>
          <w:sz w:val="24"/>
          <w:szCs w:val="24"/>
        </w:rPr>
      </w:pPr>
    </w:p>
    <w:p w14:paraId="0D6E6B63" w14:textId="77777777" w:rsidR="000A63D8" w:rsidRDefault="00000000">
      <w:pPr>
        <w:tabs>
          <w:tab w:val="right" w:pos="9180"/>
        </w:tabs>
        <w:jc w:val="both"/>
        <w:rPr>
          <w:sz w:val="24"/>
          <w:szCs w:val="24"/>
        </w:rPr>
      </w:pPr>
      <w:r>
        <w:rPr>
          <w:color w:val="000000"/>
          <w:sz w:val="24"/>
          <w:szCs w:val="24"/>
        </w:rPr>
        <w:t>Python programming and understanding the working of classification Algorithm</w:t>
      </w:r>
      <w:r>
        <w:rPr>
          <w:sz w:val="24"/>
          <w:szCs w:val="24"/>
        </w:rPr>
        <w:tab/>
      </w:r>
    </w:p>
    <w:p w14:paraId="601A654B" w14:textId="77777777" w:rsidR="000A63D8" w:rsidRDefault="000A63D8">
      <w:pPr>
        <w:spacing w:before="1" w:line="280" w:lineRule="auto"/>
        <w:jc w:val="both"/>
        <w:rPr>
          <w:sz w:val="24"/>
          <w:szCs w:val="24"/>
        </w:rPr>
      </w:pPr>
    </w:p>
    <w:p w14:paraId="6FACCE27" w14:textId="77777777" w:rsidR="000A63D8" w:rsidRDefault="00000000">
      <w:pPr>
        <w:ind w:left="100" w:right="7772"/>
        <w:jc w:val="both"/>
        <w:rPr>
          <w:sz w:val="24"/>
          <w:szCs w:val="24"/>
        </w:rPr>
      </w:pPr>
      <w:r>
        <w:rPr>
          <w:b/>
          <w:sz w:val="24"/>
          <w:szCs w:val="24"/>
        </w:rPr>
        <w:t>A.3 Outcome:</w:t>
      </w:r>
    </w:p>
    <w:p w14:paraId="536D9B30" w14:textId="77777777" w:rsidR="000A63D8" w:rsidRDefault="00000000">
      <w:pPr>
        <w:spacing w:before="49"/>
        <w:ind w:right="1540"/>
        <w:jc w:val="both"/>
        <w:rPr>
          <w:b/>
          <w:sz w:val="24"/>
          <w:szCs w:val="24"/>
        </w:rPr>
      </w:pPr>
      <w:r>
        <w:rPr>
          <w:b/>
          <w:sz w:val="24"/>
          <w:szCs w:val="24"/>
        </w:rPr>
        <w:t>After successful completion of this experiment students will be able to</w:t>
      </w:r>
    </w:p>
    <w:p w14:paraId="2EE7655E" w14:textId="77777777" w:rsidR="000A63D8" w:rsidRDefault="000A63D8">
      <w:pPr>
        <w:rPr>
          <w:sz w:val="24"/>
          <w:szCs w:val="24"/>
        </w:rPr>
      </w:pPr>
    </w:p>
    <w:p w14:paraId="7E289452" w14:textId="77777777" w:rsidR="000A63D8" w:rsidRDefault="00000000">
      <w:pPr>
        <w:numPr>
          <w:ilvl w:val="0"/>
          <w:numId w:val="1"/>
        </w:numPr>
        <w:pBdr>
          <w:top w:val="nil"/>
          <w:left w:val="nil"/>
          <w:bottom w:val="nil"/>
          <w:right w:val="nil"/>
          <w:between w:val="nil"/>
        </w:pBdr>
        <w:spacing w:line="276" w:lineRule="auto"/>
        <w:rPr>
          <w:color w:val="000000"/>
          <w:sz w:val="24"/>
          <w:szCs w:val="24"/>
        </w:rPr>
      </w:pPr>
      <w:r>
        <w:rPr>
          <w:color w:val="000000"/>
          <w:sz w:val="24"/>
          <w:szCs w:val="24"/>
        </w:rPr>
        <w:t>To understand the concept of Data Mining by implementing some data mining algorithm.</w:t>
      </w:r>
    </w:p>
    <w:p w14:paraId="75CF116F" w14:textId="77777777" w:rsidR="000A63D8" w:rsidRDefault="00000000">
      <w:pPr>
        <w:numPr>
          <w:ilvl w:val="0"/>
          <w:numId w:val="1"/>
        </w:numPr>
        <w:pBdr>
          <w:top w:val="nil"/>
          <w:left w:val="nil"/>
          <w:bottom w:val="nil"/>
          <w:right w:val="nil"/>
          <w:between w:val="nil"/>
        </w:pBdr>
        <w:rPr>
          <w:color w:val="000000"/>
          <w:sz w:val="24"/>
          <w:szCs w:val="24"/>
        </w:rPr>
      </w:pPr>
      <w:r>
        <w:rPr>
          <w:color w:val="000000"/>
          <w:sz w:val="24"/>
          <w:szCs w:val="24"/>
        </w:rPr>
        <w:t>To understand the ID3 Classifier.</w:t>
      </w:r>
    </w:p>
    <w:p w14:paraId="23DCD513" w14:textId="77777777" w:rsidR="000A63D8" w:rsidRDefault="00000000">
      <w:pPr>
        <w:numPr>
          <w:ilvl w:val="0"/>
          <w:numId w:val="1"/>
        </w:numPr>
        <w:pBdr>
          <w:top w:val="nil"/>
          <w:left w:val="nil"/>
          <w:bottom w:val="nil"/>
          <w:right w:val="nil"/>
          <w:between w:val="nil"/>
        </w:pBdr>
        <w:rPr>
          <w:color w:val="000000"/>
          <w:sz w:val="24"/>
          <w:szCs w:val="24"/>
        </w:rPr>
      </w:pPr>
      <w:r>
        <w:rPr>
          <w:color w:val="000000"/>
          <w:sz w:val="24"/>
          <w:szCs w:val="24"/>
        </w:rPr>
        <w:t>To understand when to apply pre pruning and Post pruning.</w:t>
      </w:r>
    </w:p>
    <w:p w14:paraId="69E6F638" w14:textId="77777777" w:rsidR="000A63D8" w:rsidRDefault="00000000">
      <w:pPr>
        <w:numPr>
          <w:ilvl w:val="0"/>
          <w:numId w:val="1"/>
        </w:numPr>
        <w:pBdr>
          <w:top w:val="nil"/>
          <w:left w:val="nil"/>
          <w:bottom w:val="nil"/>
          <w:right w:val="nil"/>
          <w:between w:val="nil"/>
        </w:pBdr>
        <w:spacing w:after="200"/>
        <w:rPr>
          <w:color w:val="000000"/>
          <w:sz w:val="24"/>
          <w:szCs w:val="24"/>
        </w:rPr>
      </w:pPr>
      <w:r>
        <w:rPr>
          <w:color w:val="000000"/>
          <w:sz w:val="24"/>
          <w:szCs w:val="24"/>
        </w:rPr>
        <w:t>To understand hyper parameters for Decision Tree Classifier</w:t>
      </w:r>
    </w:p>
    <w:p w14:paraId="5C80A4A6" w14:textId="77777777" w:rsidR="000A63D8" w:rsidRDefault="000A63D8">
      <w:pPr>
        <w:rPr>
          <w:b/>
          <w:sz w:val="24"/>
          <w:szCs w:val="24"/>
        </w:rPr>
      </w:pPr>
    </w:p>
    <w:p w14:paraId="4E395A22" w14:textId="77777777" w:rsidR="000A63D8" w:rsidRDefault="00000000">
      <w:pPr>
        <w:ind w:left="100"/>
        <w:jc w:val="both"/>
        <w:rPr>
          <w:b/>
          <w:sz w:val="24"/>
          <w:szCs w:val="24"/>
        </w:rPr>
      </w:pPr>
      <w:r>
        <w:rPr>
          <w:b/>
          <w:sz w:val="24"/>
          <w:szCs w:val="24"/>
        </w:rPr>
        <w:t>A.4 Theory</w:t>
      </w:r>
    </w:p>
    <w:p w14:paraId="09439E6D" w14:textId="77777777" w:rsidR="000A63D8" w:rsidRDefault="000A63D8">
      <w:pPr>
        <w:rPr>
          <w:color w:val="000000"/>
          <w:sz w:val="24"/>
          <w:szCs w:val="24"/>
        </w:rPr>
      </w:pPr>
    </w:p>
    <w:p w14:paraId="0221676F" w14:textId="77777777" w:rsidR="000A63D8" w:rsidRDefault="00000000">
      <w:pPr>
        <w:rPr>
          <w:color w:val="000000"/>
          <w:sz w:val="24"/>
          <w:szCs w:val="24"/>
        </w:rPr>
      </w:pPr>
      <w:r>
        <w:rPr>
          <w:color w:val="000000"/>
          <w:sz w:val="24"/>
          <w:szCs w:val="24"/>
        </w:rPr>
        <w:t>In simple words, a decision tree is a structure that contains nodes (rectangular boxes) and edges(arrows) and is built from a dataset (table of columns representing features/attributes and rows corresponds to records). Each node is used either to make a decision (known as decision node) or represent an outcome (known as leaf node).</w:t>
      </w:r>
    </w:p>
    <w:p w14:paraId="5689CAC4" w14:textId="77777777" w:rsidR="000A63D8" w:rsidRDefault="000A63D8">
      <w:pPr>
        <w:rPr>
          <w:color w:val="000000"/>
          <w:sz w:val="24"/>
          <w:szCs w:val="24"/>
        </w:rPr>
      </w:pPr>
    </w:p>
    <w:p w14:paraId="7F3498F1" w14:textId="77777777" w:rsidR="000A63D8" w:rsidRDefault="00000000">
      <w:pPr>
        <w:rPr>
          <w:color w:val="000000"/>
          <w:sz w:val="24"/>
          <w:szCs w:val="24"/>
        </w:rPr>
      </w:pPr>
      <w:r>
        <w:rPr>
          <w:color w:val="000000"/>
          <w:sz w:val="24"/>
          <w:szCs w:val="24"/>
        </w:rPr>
        <w:t>Decision tree Example</w:t>
      </w:r>
    </w:p>
    <w:p w14:paraId="1FDC614B" w14:textId="77777777" w:rsidR="000A63D8" w:rsidRDefault="000A63D8">
      <w:pPr>
        <w:rPr>
          <w:color w:val="000000"/>
          <w:sz w:val="24"/>
          <w:szCs w:val="24"/>
        </w:rPr>
      </w:pPr>
    </w:p>
    <w:p w14:paraId="648D4AF1" w14:textId="77777777" w:rsidR="000A63D8" w:rsidRDefault="000A63D8">
      <w:pPr>
        <w:rPr>
          <w:color w:val="000000"/>
          <w:sz w:val="24"/>
          <w:szCs w:val="24"/>
        </w:rPr>
      </w:pPr>
    </w:p>
    <w:p w14:paraId="1B80F172" w14:textId="77777777" w:rsidR="000A63D8" w:rsidRDefault="00000000">
      <w:pPr>
        <w:rPr>
          <w:color w:val="000000"/>
          <w:sz w:val="24"/>
          <w:szCs w:val="24"/>
        </w:rPr>
      </w:pPr>
      <w:r>
        <w:rPr>
          <w:noProof/>
          <w:sz w:val="24"/>
          <w:szCs w:val="24"/>
        </w:rPr>
        <w:lastRenderedPageBreak/>
        <w:drawing>
          <wp:inline distT="0" distB="0" distL="0" distR="0" wp14:anchorId="7678BF43" wp14:editId="114E5784">
            <wp:extent cx="4486275" cy="1876425"/>
            <wp:effectExtent l="0" t="0" r="0" b="0"/>
            <wp:docPr id="1" name="image1.jpg" descr="https://miro.medium.com/max/471/1*i2I48FKwsk_kl86YZPKhlQ.jpeg"/>
            <wp:cNvGraphicFramePr/>
            <a:graphic xmlns:a="http://schemas.openxmlformats.org/drawingml/2006/main">
              <a:graphicData uri="http://schemas.openxmlformats.org/drawingml/2006/picture">
                <pic:pic xmlns:pic="http://schemas.openxmlformats.org/drawingml/2006/picture">
                  <pic:nvPicPr>
                    <pic:cNvPr id="0" name="image1.jpg" descr="https://miro.medium.com/max/471/1*i2I48FKwsk_kl86YZPKhlQ.jpeg"/>
                    <pic:cNvPicPr preferRelativeResize="0"/>
                  </pic:nvPicPr>
                  <pic:blipFill>
                    <a:blip r:embed="rId7"/>
                    <a:srcRect/>
                    <a:stretch>
                      <a:fillRect/>
                    </a:stretch>
                  </pic:blipFill>
                  <pic:spPr>
                    <a:xfrm>
                      <a:off x="0" y="0"/>
                      <a:ext cx="4486275" cy="1876425"/>
                    </a:xfrm>
                    <a:prstGeom prst="rect">
                      <a:avLst/>
                    </a:prstGeom>
                    <a:ln/>
                  </pic:spPr>
                </pic:pic>
              </a:graphicData>
            </a:graphic>
          </wp:inline>
        </w:drawing>
      </w:r>
    </w:p>
    <w:p w14:paraId="3CBB597D" w14:textId="77777777" w:rsidR="000A63D8" w:rsidRDefault="000A63D8">
      <w:pPr>
        <w:rPr>
          <w:color w:val="000000"/>
          <w:sz w:val="24"/>
          <w:szCs w:val="24"/>
        </w:rPr>
      </w:pPr>
    </w:p>
    <w:p w14:paraId="7A64D74A" w14:textId="77777777" w:rsidR="000A63D8" w:rsidRDefault="000A63D8">
      <w:pPr>
        <w:rPr>
          <w:color w:val="000000"/>
          <w:sz w:val="24"/>
          <w:szCs w:val="24"/>
        </w:rPr>
      </w:pPr>
    </w:p>
    <w:p w14:paraId="09A42BA5" w14:textId="77777777" w:rsidR="000A63D8" w:rsidRDefault="00000000">
      <w:pPr>
        <w:rPr>
          <w:color w:val="000000"/>
          <w:sz w:val="24"/>
          <w:szCs w:val="24"/>
        </w:rPr>
      </w:pPr>
      <w:r>
        <w:rPr>
          <w:color w:val="000000"/>
          <w:sz w:val="24"/>
          <w:szCs w:val="24"/>
        </w:rPr>
        <w:t>The picture above depicts a decision tree that is used to classify whether a person is Fit or Unfit.</w:t>
      </w:r>
    </w:p>
    <w:p w14:paraId="7A2B12DC" w14:textId="77777777" w:rsidR="000A63D8" w:rsidRDefault="00000000">
      <w:pPr>
        <w:rPr>
          <w:color w:val="000000"/>
          <w:sz w:val="24"/>
          <w:szCs w:val="24"/>
        </w:rPr>
      </w:pPr>
      <w:r>
        <w:rPr>
          <w:color w:val="000000"/>
          <w:sz w:val="24"/>
          <w:szCs w:val="24"/>
        </w:rPr>
        <w:t>The decision nodes here are questions like ‘’‘Is the person less than 30 years of age?’, ‘Does the person eat junk?’, etc. and the leaves are one of the two possible outcomes viz. Fit and Unfit.</w:t>
      </w:r>
    </w:p>
    <w:p w14:paraId="617F6B6B" w14:textId="77777777" w:rsidR="000A63D8" w:rsidRDefault="00000000">
      <w:pPr>
        <w:rPr>
          <w:color w:val="000000"/>
          <w:sz w:val="24"/>
          <w:szCs w:val="24"/>
        </w:rPr>
      </w:pPr>
      <w:r>
        <w:rPr>
          <w:color w:val="000000"/>
          <w:sz w:val="24"/>
          <w:szCs w:val="24"/>
        </w:rPr>
        <w:t>Looking at the Decision Tree we can say make the following decisions:</w:t>
      </w:r>
    </w:p>
    <w:p w14:paraId="7048DE7B" w14:textId="77777777" w:rsidR="000A63D8" w:rsidRDefault="00000000">
      <w:pPr>
        <w:rPr>
          <w:color w:val="000000"/>
          <w:sz w:val="24"/>
          <w:szCs w:val="24"/>
        </w:rPr>
      </w:pPr>
      <w:r>
        <w:rPr>
          <w:color w:val="000000"/>
          <w:sz w:val="24"/>
          <w:szCs w:val="24"/>
        </w:rPr>
        <w:t>if a person is less than 30 years of age and doesn’t eat junk food then he is Fit, if a person is less than 30 years of age and eats junk food then he is Unfit and so on.</w:t>
      </w:r>
    </w:p>
    <w:p w14:paraId="368C0321" w14:textId="77777777" w:rsidR="000A63D8" w:rsidRDefault="000A63D8">
      <w:pPr>
        <w:rPr>
          <w:color w:val="000000"/>
          <w:sz w:val="24"/>
          <w:szCs w:val="24"/>
        </w:rPr>
      </w:pPr>
    </w:p>
    <w:p w14:paraId="3460D8F0" w14:textId="77777777" w:rsidR="000A63D8" w:rsidRDefault="00000000">
      <w:pPr>
        <w:rPr>
          <w:color w:val="000000"/>
          <w:sz w:val="24"/>
          <w:szCs w:val="24"/>
        </w:rPr>
      </w:pPr>
      <w:r>
        <w:rPr>
          <w:color w:val="000000"/>
          <w:sz w:val="24"/>
          <w:szCs w:val="24"/>
        </w:rPr>
        <w:t>The initial node is called the root node (colored in blue), the final nodes are called the leaf nodes (colored in green) and the rest of the nodes are called intermediate or internal nodes.</w:t>
      </w:r>
    </w:p>
    <w:p w14:paraId="026F41C3" w14:textId="77777777" w:rsidR="000A63D8" w:rsidRDefault="00000000">
      <w:pPr>
        <w:rPr>
          <w:color w:val="000000"/>
          <w:sz w:val="24"/>
          <w:szCs w:val="24"/>
        </w:rPr>
      </w:pPr>
      <w:r>
        <w:rPr>
          <w:color w:val="000000"/>
          <w:sz w:val="24"/>
          <w:szCs w:val="24"/>
        </w:rPr>
        <w:t>The root and intermediate nodes represent the decisions while the leaf nodes represent the outcomes.</w:t>
      </w:r>
    </w:p>
    <w:p w14:paraId="013A8FC3" w14:textId="77777777" w:rsidR="000A63D8" w:rsidRDefault="000A63D8">
      <w:pPr>
        <w:rPr>
          <w:color w:val="000000"/>
          <w:sz w:val="24"/>
          <w:szCs w:val="24"/>
        </w:rPr>
      </w:pPr>
    </w:p>
    <w:p w14:paraId="3EA9EEFA" w14:textId="77777777" w:rsidR="000A63D8" w:rsidRDefault="00000000">
      <w:pPr>
        <w:rPr>
          <w:sz w:val="24"/>
          <w:szCs w:val="24"/>
        </w:rPr>
      </w:pPr>
      <w:r>
        <w:rPr>
          <w:sz w:val="24"/>
          <w:szCs w:val="24"/>
        </w:rPr>
        <w:t>As mentioned previously, the ID3 algorithm selects the best feature at each step while building a Decision tree.</w:t>
      </w:r>
    </w:p>
    <w:p w14:paraId="1841D412" w14:textId="77777777" w:rsidR="000A63D8" w:rsidRDefault="00000000">
      <w:pPr>
        <w:rPr>
          <w:sz w:val="24"/>
          <w:szCs w:val="24"/>
        </w:rPr>
      </w:pPr>
      <w:r>
        <w:rPr>
          <w:sz w:val="24"/>
          <w:szCs w:val="24"/>
        </w:rPr>
        <w:t>Before you ask, the answer to the question: ‘How does ID3 select the best feature?’ is that ID3 uses Information Gain or just Gain to find the best feature.</w:t>
      </w:r>
    </w:p>
    <w:p w14:paraId="30716273" w14:textId="77777777" w:rsidR="000A63D8" w:rsidRDefault="000A63D8">
      <w:pPr>
        <w:rPr>
          <w:sz w:val="24"/>
          <w:szCs w:val="24"/>
        </w:rPr>
      </w:pPr>
    </w:p>
    <w:p w14:paraId="08DA9A31" w14:textId="77777777" w:rsidR="000A63D8" w:rsidRDefault="00000000">
      <w:pPr>
        <w:rPr>
          <w:sz w:val="24"/>
          <w:szCs w:val="24"/>
        </w:rPr>
      </w:pPr>
      <w:r>
        <w:rPr>
          <w:sz w:val="24"/>
          <w:szCs w:val="24"/>
        </w:rPr>
        <w:t>Information Gain calculates the reduction in the entropy and measures how well a given feature separates or classifies the target classes. The feature with the highest Information Gain is selected as the best one.</w:t>
      </w:r>
    </w:p>
    <w:p w14:paraId="4559F70F" w14:textId="77777777" w:rsidR="000A63D8" w:rsidRDefault="000A63D8">
      <w:pPr>
        <w:rPr>
          <w:sz w:val="24"/>
          <w:szCs w:val="24"/>
        </w:rPr>
      </w:pPr>
    </w:p>
    <w:p w14:paraId="2767C933" w14:textId="77777777" w:rsidR="000A63D8" w:rsidRDefault="00000000">
      <w:pPr>
        <w:rPr>
          <w:sz w:val="24"/>
          <w:szCs w:val="24"/>
        </w:rPr>
      </w:pPr>
      <w:r>
        <w:rPr>
          <w:sz w:val="24"/>
          <w:szCs w:val="24"/>
        </w:rPr>
        <w:t>In simple words, Entropy is the measure of disorder and the Entropy of a dataset is the measure of disorder in the target feature of the dataset.</w:t>
      </w:r>
    </w:p>
    <w:p w14:paraId="539E7FB2" w14:textId="77777777" w:rsidR="000A63D8" w:rsidRDefault="00000000">
      <w:pPr>
        <w:rPr>
          <w:sz w:val="24"/>
          <w:szCs w:val="24"/>
        </w:rPr>
      </w:pPr>
      <w:r>
        <w:rPr>
          <w:sz w:val="24"/>
          <w:szCs w:val="24"/>
        </w:rPr>
        <w:t>In the case of binary classification (where the target column has only two types of classes) entropy is 0 if all values in the target column are homogenous(similar) and will be 1 if the target column has equal number values for both the classes.</w:t>
      </w:r>
    </w:p>
    <w:p w14:paraId="0295A529" w14:textId="77777777" w:rsidR="000A63D8" w:rsidRDefault="000A63D8">
      <w:pPr>
        <w:rPr>
          <w:sz w:val="24"/>
          <w:szCs w:val="24"/>
        </w:rPr>
      </w:pPr>
    </w:p>
    <w:p w14:paraId="41EDD309" w14:textId="77777777" w:rsidR="000A63D8" w:rsidRDefault="00000000">
      <w:pPr>
        <w:rPr>
          <w:sz w:val="24"/>
          <w:szCs w:val="24"/>
        </w:rPr>
      </w:pPr>
      <w:r>
        <w:rPr>
          <w:sz w:val="24"/>
          <w:szCs w:val="24"/>
        </w:rPr>
        <w:t>We denote our dataset as S, entropy is calculated as:</w:t>
      </w:r>
    </w:p>
    <w:p w14:paraId="5BC5E280" w14:textId="77777777" w:rsidR="000A63D8" w:rsidRDefault="000A63D8">
      <w:pPr>
        <w:rPr>
          <w:sz w:val="24"/>
          <w:szCs w:val="24"/>
        </w:rPr>
      </w:pPr>
    </w:p>
    <w:p w14:paraId="518F3E5D" w14:textId="77777777" w:rsidR="000A63D8" w:rsidRDefault="00000000">
      <w:pPr>
        <w:rPr>
          <w:sz w:val="24"/>
          <w:szCs w:val="24"/>
        </w:rPr>
      </w:pPr>
      <w:r>
        <w:rPr>
          <w:rFonts w:ascii="Caudex" w:eastAsia="Caudex" w:hAnsi="Caudex" w:cs="Caudex"/>
          <w:sz w:val="24"/>
          <w:szCs w:val="24"/>
        </w:rPr>
        <w:t>Entropy(S) = - ∑ pᵢ * log₂(pᵢ) ; i = 1 to n</w:t>
      </w:r>
    </w:p>
    <w:p w14:paraId="7F5844E8" w14:textId="77777777" w:rsidR="000A63D8" w:rsidRDefault="00000000">
      <w:pPr>
        <w:rPr>
          <w:sz w:val="24"/>
          <w:szCs w:val="24"/>
        </w:rPr>
      </w:pPr>
      <w:r>
        <w:rPr>
          <w:sz w:val="24"/>
          <w:szCs w:val="24"/>
        </w:rPr>
        <w:t>where,</w:t>
      </w:r>
    </w:p>
    <w:p w14:paraId="7858714A" w14:textId="77777777" w:rsidR="000A63D8" w:rsidRDefault="00000000">
      <w:pPr>
        <w:rPr>
          <w:sz w:val="24"/>
          <w:szCs w:val="24"/>
        </w:rPr>
      </w:pPr>
      <w:r>
        <w:rPr>
          <w:sz w:val="24"/>
          <w:szCs w:val="24"/>
        </w:rPr>
        <w:t>n is the total number of classes in the target column (in our case n = 2 i.e YES and NO)</w:t>
      </w:r>
    </w:p>
    <w:p w14:paraId="73FF0B35" w14:textId="77777777" w:rsidR="000A63D8" w:rsidRDefault="00000000">
      <w:pPr>
        <w:rPr>
          <w:sz w:val="24"/>
          <w:szCs w:val="24"/>
        </w:rPr>
      </w:pPr>
      <w:r>
        <w:rPr>
          <w:sz w:val="24"/>
          <w:szCs w:val="24"/>
        </w:rPr>
        <w:t>pᵢ is the probability of class ‘i’ or the ratio of “number of rows with class i in the target column” to the “total number of rows” in the dataset.</w:t>
      </w:r>
    </w:p>
    <w:p w14:paraId="1A5DDCAE" w14:textId="77777777" w:rsidR="000A63D8" w:rsidRDefault="000A63D8">
      <w:pPr>
        <w:rPr>
          <w:sz w:val="24"/>
          <w:szCs w:val="24"/>
        </w:rPr>
      </w:pPr>
    </w:p>
    <w:p w14:paraId="1DE7AC65" w14:textId="77777777" w:rsidR="000A63D8" w:rsidRDefault="00000000">
      <w:pPr>
        <w:rPr>
          <w:sz w:val="24"/>
          <w:szCs w:val="24"/>
        </w:rPr>
      </w:pPr>
      <w:r>
        <w:rPr>
          <w:sz w:val="24"/>
          <w:szCs w:val="24"/>
        </w:rPr>
        <w:t>Information Gain for a feature column A is calculated as:</w:t>
      </w:r>
    </w:p>
    <w:p w14:paraId="5BCD6679" w14:textId="77777777" w:rsidR="000A63D8" w:rsidRDefault="000A63D8">
      <w:pPr>
        <w:rPr>
          <w:sz w:val="24"/>
          <w:szCs w:val="24"/>
        </w:rPr>
      </w:pPr>
    </w:p>
    <w:p w14:paraId="71E10A3E" w14:textId="77777777" w:rsidR="000A63D8" w:rsidRDefault="00000000">
      <w:pPr>
        <w:rPr>
          <w:sz w:val="24"/>
          <w:szCs w:val="24"/>
        </w:rPr>
      </w:pPr>
      <w:r>
        <w:rPr>
          <w:rFonts w:ascii="Caudex" w:eastAsia="Caudex" w:hAnsi="Caudex" w:cs="Caudex"/>
          <w:sz w:val="24"/>
          <w:szCs w:val="24"/>
        </w:rPr>
        <w:t>IG(S, A) = Entropy(S) - ∑((|Sᵥ| / |S|) * Entropy(Sᵥ))</w:t>
      </w:r>
    </w:p>
    <w:p w14:paraId="6152E801" w14:textId="77777777" w:rsidR="000A63D8" w:rsidRDefault="00000000">
      <w:pPr>
        <w:rPr>
          <w:sz w:val="24"/>
          <w:szCs w:val="24"/>
        </w:rPr>
      </w:pPr>
      <w:r>
        <w:rPr>
          <w:sz w:val="24"/>
          <w:szCs w:val="24"/>
        </w:rPr>
        <w:t>where Sᵥ is the set of rows in S for which the feature column A has value v, |Sᵥ| is the number of rows in Sᵥ and likewise |S| is the number of rows in S.</w:t>
      </w:r>
    </w:p>
    <w:p w14:paraId="449B5564" w14:textId="77777777" w:rsidR="000A63D8" w:rsidRDefault="000A63D8">
      <w:pPr>
        <w:rPr>
          <w:sz w:val="24"/>
          <w:szCs w:val="24"/>
        </w:rPr>
      </w:pPr>
    </w:p>
    <w:p w14:paraId="1627ADCE" w14:textId="77777777" w:rsidR="000A63D8" w:rsidRDefault="00000000">
      <w:pPr>
        <w:rPr>
          <w:b/>
          <w:sz w:val="24"/>
          <w:szCs w:val="24"/>
        </w:rPr>
      </w:pPr>
      <w:r>
        <w:rPr>
          <w:b/>
          <w:sz w:val="24"/>
          <w:szCs w:val="24"/>
        </w:rPr>
        <w:t>ID3 Steps</w:t>
      </w:r>
    </w:p>
    <w:p w14:paraId="0B436E76" w14:textId="77777777" w:rsidR="000A63D8"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Calculate the Information Gain of each feature.</w:t>
      </w:r>
    </w:p>
    <w:p w14:paraId="34F1684E" w14:textId="77777777" w:rsidR="000A63D8"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Considering that all rows don’t belong to the same class, split the dataset S into subsets using the feature for which the Information Gain is maximum.</w:t>
      </w:r>
    </w:p>
    <w:p w14:paraId="2C3B3E19" w14:textId="77777777" w:rsidR="000A63D8"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Make a decision tree node using the feature with the maximum Information gain.</w:t>
      </w:r>
    </w:p>
    <w:p w14:paraId="77C9FCAD" w14:textId="77777777" w:rsidR="000A63D8"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If all rows belong to the same class, make the current node as a leaf node with the class as its label.</w:t>
      </w:r>
    </w:p>
    <w:p w14:paraId="1AEF7083" w14:textId="77777777" w:rsidR="000A63D8" w:rsidRDefault="00000000">
      <w:pPr>
        <w:numPr>
          <w:ilvl w:val="0"/>
          <w:numId w:val="2"/>
        </w:numPr>
        <w:pBdr>
          <w:top w:val="nil"/>
          <w:left w:val="nil"/>
          <w:bottom w:val="nil"/>
          <w:right w:val="nil"/>
          <w:between w:val="nil"/>
        </w:pBdr>
        <w:spacing w:after="200" w:line="276" w:lineRule="auto"/>
        <w:rPr>
          <w:color w:val="000000"/>
          <w:sz w:val="24"/>
          <w:szCs w:val="24"/>
        </w:rPr>
      </w:pPr>
      <w:r>
        <w:rPr>
          <w:color w:val="000000"/>
          <w:sz w:val="24"/>
          <w:szCs w:val="24"/>
        </w:rPr>
        <w:t>Repeat for the remaining features until we run out of all features, or the decision tree has all leaf nodes.</w:t>
      </w:r>
    </w:p>
    <w:p w14:paraId="6EBC0836" w14:textId="77777777" w:rsidR="000A63D8" w:rsidRDefault="000A63D8">
      <w:pPr>
        <w:rPr>
          <w:sz w:val="24"/>
          <w:szCs w:val="24"/>
        </w:rPr>
      </w:pPr>
    </w:p>
    <w:p w14:paraId="3E93E96B" w14:textId="77777777" w:rsidR="000A63D8" w:rsidRDefault="000A63D8">
      <w:pPr>
        <w:rPr>
          <w:sz w:val="24"/>
          <w:szCs w:val="24"/>
        </w:rPr>
      </w:pPr>
    </w:p>
    <w:p w14:paraId="4B6E73A1" w14:textId="77777777" w:rsidR="000A63D8" w:rsidRDefault="000A63D8">
      <w:pPr>
        <w:rPr>
          <w:sz w:val="24"/>
          <w:szCs w:val="24"/>
        </w:rPr>
      </w:pPr>
    </w:p>
    <w:p w14:paraId="6756C572" w14:textId="77777777" w:rsidR="000A63D8" w:rsidRDefault="000A63D8">
      <w:pPr>
        <w:rPr>
          <w:sz w:val="24"/>
          <w:szCs w:val="24"/>
        </w:rPr>
      </w:pPr>
    </w:p>
    <w:p w14:paraId="06E19E14" w14:textId="77777777" w:rsidR="000A63D8" w:rsidRDefault="000A63D8">
      <w:pPr>
        <w:rPr>
          <w:sz w:val="24"/>
          <w:szCs w:val="24"/>
        </w:rPr>
      </w:pPr>
    </w:p>
    <w:p w14:paraId="187A1BD1" w14:textId="77777777" w:rsidR="000A63D8" w:rsidRDefault="000A63D8">
      <w:pPr>
        <w:rPr>
          <w:sz w:val="24"/>
          <w:szCs w:val="24"/>
        </w:rPr>
      </w:pPr>
    </w:p>
    <w:p w14:paraId="1F89DD65" w14:textId="77777777" w:rsidR="000A63D8" w:rsidRDefault="000A63D8">
      <w:pPr>
        <w:rPr>
          <w:sz w:val="24"/>
          <w:szCs w:val="24"/>
        </w:rPr>
      </w:pPr>
    </w:p>
    <w:p w14:paraId="06FF3593" w14:textId="77777777" w:rsidR="000A63D8" w:rsidRDefault="000A63D8">
      <w:pPr>
        <w:rPr>
          <w:sz w:val="24"/>
          <w:szCs w:val="24"/>
        </w:rPr>
      </w:pPr>
    </w:p>
    <w:p w14:paraId="07B6FFA1" w14:textId="77777777" w:rsidR="000A63D8" w:rsidRDefault="000A63D8">
      <w:pPr>
        <w:rPr>
          <w:sz w:val="24"/>
          <w:szCs w:val="24"/>
        </w:rPr>
      </w:pPr>
    </w:p>
    <w:p w14:paraId="127971F2" w14:textId="77777777" w:rsidR="000A63D8" w:rsidRDefault="000A63D8">
      <w:pPr>
        <w:rPr>
          <w:sz w:val="24"/>
          <w:szCs w:val="24"/>
        </w:rPr>
      </w:pPr>
    </w:p>
    <w:p w14:paraId="58151C11" w14:textId="77777777" w:rsidR="000A63D8" w:rsidRDefault="000A63D8">
      <w:pPr>
        <w:rPr>
          <w:sz w:val="24"/>
          <w:szCs w:val="24"/>
        </w:rPr>
      </w:pPr>
    </w:p>
    <w:p w14:paraId="3CE29922" w14:textId="77777777" w:rsidR="000A63D8" w:rsidRDefault="000A63D8">
      <w:pPr>
        <w:rPr>
          <w:sz w:val="24"/>
          <w:szCs w:val="24"/>
        </w:rPr>
      </w:pPr>
    </w:p>
    <w:p w14:paraId="5C1988D6" w14:textId="77777777" w:rsidR="000A63D8" w:rsidRDefault="000A63D8">
      <w:pPr>
        <w:rPr>
          <w:sz w:val="24"/>
          <w:szCs w:val="24"/>
        </w:rPr>
      </w:pPr>
    </w:p>
    <w:p w14:paraId="5AA371A0" w14:textId="77777777" w:rsidR="000A63D8" w:rsidRDefault="000A63D8">
      <w:pPr>
        <w:rPr>
          <w:sz w:val="24"/>
          <w:szCs w:val="24"/>
        </w:rPr>
      </w:pPr>
    </w:p>
    <w:p w14:paraId="4B4AF8F1" w14:textId="77777777" w:rsidR="000A63D8" w:rsidRDefault="000A63D8">
      <w:pPr>
        <w:rPr>
          <w:sz w:val="24"/>
          <w:szCs w:val="24"/>
        </w:rPr>
      </w:pPr>
    </w:p>
    <w:p w14:paraId="163D0C05" w14:textId="77777777" w:rsidR="000A63D8" w:rsidRDefault="000A63D8">
      <w:pPr>
        <w:rPr>
          <w:sz w:val="24"/>
          <w:szCs w:val="24"/>
        </w:rPr>
      </w:pPr>
    </w:p>
    <w:p w14:paraId="3F02E6D2" w14:textId="77777777" w:rsidR="000A63D8" w:rsidRDefault="000A63D8">
      <w:pPr>
        <w:rPr>
          <w:sz w:val="24"/>
          <w:szCs w:val="24"/>
        </w:rPr>
      </w:pPr>
    </w:p>
    <w:p w14:paraId="6D5DD94F" w14:textId="77777777" w:rsidR="000A63D8" w:rsidRDefault="000A63D8">
      <w:pPr>
        <w:rPr>
          <w:sz w:val="24"/>
          <w:szCs w:val="24"/>
        </w:rPr>
      </w:pPr>
    </w:p>
    <w:p w14:paraId="44668F6E" w14:textId="77777777" w:rsidR="000A63D8" w:rsidRDefault="000A63D8">
      <w:pPr>
        <w:rPr>
          <w:sz w:val="24"/>
          <w:szCs w:val="24"/>
        </w:rPr>
      </w:pPr>
    </w:p>
    <w:p w14:paraId="2D993FCF" w14:textId="77777777" w:rsidR="000A63D8" w:rsidRDefault="000A63D8">
      <w:pPr>
        <w:rPr>
          <w:sz w:val="24"/>
          <w:szCs w:val="24"/>
        </w:rPr>
      </w:pPr>
    </w:p>
    <w:p w14:paraId="6B31C1A9" w14:textId="77777777" w:rsidR="000A63D8" w:rsidRDefault="000A63D8">
      <w:pPr>
        <w:rPr>
          <w:sz w:val="24"/>
          <w:szCs w:val="24"/>
        </w:rPr>
      </w:pPr>
    </w:p>
    <w:p w14:paraId="6EDF6BF3" w14:textId="77777777" w:rsidR="000A63D8" w:rsidRDefault="000A63D8">
      <w:pPr>
        <w:rPr>
          <w:sz w:val="24"/>
          <w:szCs w:val="24"/>
        </w:rPr>
      </w:pPr>
    </w:p>
    <w:p w14:paraId="0C3D375A" w14:textId="77777777" w:rsidR="000A63D8" w:rsidRDefault="000A63D8">
      <w:pPr>
        <w:rPr>
          <w:sz w:val="24"/>
          <w:szCs w:val="24"/>
        </w:rPr>
      </w:pPr>
    </w:p>
    <w:p w14:paraId="238124BB" w14:textId="77777777" w:rsidR="000A63D8" w:rsidRDefault="000A63D8">
      <w:pPr>
        <w:rPr>
          <w:sz w:val="24"/>
          <w:szCs w:val="24"/>
        </w:rPr>
      </w:pPr>
    </w:p>
    <w:p w14:paraId="2C6AD3C8" w14:textId="77777777" w:rsidR="000A63D8" w:rsidRDefault="000A63D8">
      <w:pPr>
        <w:rPr>
          <w:sz w:val="24"/>
          <w:szCs w:val="24"/>
        </w:rPr>
      </w:pPr>
    </w:p>
    <w:p w14:paraId="194B5BD4" w14:textId="77777777" w:rsidR="000A63D8" w:rsidRDefault="000A63D8">
      <w:pPr>
        <w:rPr>
          <w:sz w:val="24"/>
          <w:szCs w:val="24"/>
        </w:rPr>
      </w:pPr>
    </w:p>
    <w:p w14:paraId="7B0E8205" w14:textId="77777777" w:rsidR="000A63D8" w:rsidRDefault="000A63D8">
      <w:pPr>
        <w:rPr>
          <w:sz w:val="24"/>
          <w:szCs w:val="24"/>
        </w:rPr>
      </w:pPr>
      <w:bookmarkStart w:id="0" w:name="_gjdgxs" w:colFirst="0" w:colLast="0"/>
      <w:bookmarkEnd w:id="0"/>
    </w:p>
    <w:p w14:paraId="769EE7E2" w14:textId="77777777" w:rsidR="000A63D8" w:rsidRDefault="000A63D8">
      <w:pPr>
        <w:spacing w:before="19"/>
        <w:jc w:val="center"/>
        <w:rPr>
          <w:b/>
          <w:sz w:val="24"/>
          <w:szCs w:val="24"/>
        </w:rPr>
      </w:pPr>
    </w:p>
    <w:p w14:paraId="4932C2DC" w14:textId="77777777" w:rsidR="000A63D8" w:rsidRDefault="00000000">
      <w:pPr>
        <w:spacing w:before="19"/>
        <w:jc w:val="center"/>
        <w:rPr>
          <w:b/>
          <w:sz w:val="24"/>
          <w:szCs w:val="24"/>
        </w:rPr>
      </w:pPr>
      <w:r>
        <w:rPr>
          <w:b/>
          <w:sz w:val="24"/>
          <w:szCs w:val="24"/>
        </w:rPr>
        <w:t>PART B</w:t>
      </w:r>
    </w:p>
    <w:p w14:paraId="3B6A5235" w14:textId="77777777" w:rsidR="000A63D8" w:rsidRDefault="000A63D8">
      <w:pPr>
        <w:spacing w:before="19"/>
        <w:jc w:val="center"/>
        <w:rPr>
          <w:b/>
          <w:sz w:val="24"/>
          <w:szCs w:val="24"/>
        </w:rPr>
      </w:pPr>
    </w:p>
    <w:p w14:paraId="78E07E63" w14:textId="77777777" w:rsidR="000A63D8" w:rsidRDefault="00000000">
      <w:pPr>
        <w:spacing w:line="251" w:lineRule="auto"/>
        <w:ind w:left="100" w:right="178"/>
        <w:jc w:val="both"/>
        <w:rPr>
          <w:sz w:val="24"/>
          <w:szCs w:val="24"/>
        </w:rPr>
      </w:pPr>
      <w:r>
        <w:rPr>
          <w:b/>
          <w:i/>
          <w:sz w:val="24"/>
          <w:szCs w:val="24"/>
        </w:rPr>
        <w:lastRenderedPageBreak/>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575D9293" w14:textId="77777777" w:rsidR="000A63D8" w:rsidRDefault="000A63D8">
      <w:pPr>
        <w:spacing w:before="5" w:line="280" w:lineRule="auto"/>
        <w:rPr>
          <w:sz w:val="24"/>
          <w:szCs w:val="24"/>
        </w:rPr>
      </w:pPr>
    </w:p>
    <w:tbl>
      <w:tblPr>
        <w:tblStyle w:val="a"/>
        <w:tblW w:w="9290" w:type="dxa"/>
        <w:tblInd w:w="274" w:type="dxa"/>
        <w:tblLayout w:type="fixed"/>
        <w:tblLook w:val="0000" w:firstRow="0" w:lastRow="0" w:firstColumn="0" w:lastColumn="0" w:noHBand="0" w:noVBand="0"/>
      </w:tblPr>
      <w:tblGrid>
        <w:gridCol w:w="4412"/>
        <w:gridCol w:w="4878"/>
      </w:tblGrid>
      <w:tr w:rsidR="000A63D8" w14:paraId="30923061" w14:textId="77777777">
        <w:trPr>
          <w:trHeight w:val="310"/>
        </w:trPr>
        <w:tc>
          <w:tcPr>
            <w:tcW w:w="4412" w:type="dxa"/>
            <w:tcBorders>
              <w:top w:val="single" w:sz="5" w:space="0" w:color="000000"/>
              <w:left w:val="single" w:sz="5" w:space="0" w:color="000000"/>
              <w:bottom w:val="single" w:sz="5" w:space="0" w:color="000000"/>
              <w:right w:val="single" w:sz="5" w:space="0" w:color="000000"/>
            </w:tcBorders>
          </w:tcPr>
          <w:p w14:paraId="3BCCFFEC" w14:textId="78699E06" w:rsidR="000A63D8" w:rsidRDefault="00000000">
            <w:pPr>
              <w:spacing w:before="5"/>
              <w:ind w:left="102"/>
              <w:rPr>
                <w:sz w:val="24"/>
                <w:szCs w:val="24"/>
              </w:rPr>
            </w:pPr>
            <w:r>
              <w:rPr>
                <w:sz w:val="24"/>
                <w:szCs w:val="24"/>
              </w:rPr>
              <w:t>Roll No.</w:t>
            </w:r>
            <w:r w:rsidR="00973A5D">
              <w:rPr>
                <w:sz w:val="24"/>
                <w:szCs w:val="24"/>
              </w:rPr>
              <w:t>: C026</w:t>
            </w:r>
          </w:p>
        </w:tc>
        <w:tc>
          <w:tcPr>
            <w:tcW w:w="4878" w:type="dxa"/>
            <w:tcBorders>
              <w:top w:val="single" w:sz="5" w:space="0" w:color="000000"/>
              <w:left w:val="single" w:sz="5" w:space="0" w:color="000000"/>
              <w:bottom w:val="single" w:sz="5" w:space="0" w:color="000000"/>
              <w:right w:val="single" w:sz="5" w:space="0" w:color="000000"/>
            </w:tcBorders>
          </w:tcPr>
          <w:p w14:paraId="4282D780" w14:textId="2C2F2462" w:rsidR="000A63D8" w:rsidRDefault="00000000">
            <w:pPr>
              <w:spacing w:before="5"/>
              <w:ind w:left="100"/>
              <w:rPr>
                <w:sz w:val="24"/>
                <w:szCs w:val="24"/>
              </w:rPr>
            </w:pPr>
            <w:r>
              <w:rPr>
                <w:sz w:val="24"/>
                <w:szCs w:val="24"/>
              </w:rPr>
              <w:t>Name:</w:t>
            </w:r>
            <w:r w:rsidR="00973A5D">
              <w:rPr>
                <w:sz w:val="24"/>
                <w:szCs w:val="24"/>
              </w:rPr>
              <w:t xml:space="preserve"> Anirbaan Ghatak</w:t>
            </w:r>
          </w:p>
        </w:tc>
      </w:tr>
      <w:tr w:rsidR="000A63D8" w14:paraId="673767A7" w14:textId="77777777">
        <w:trPr>
          <w:trHeight w:val="307"/>
        </w:trPr>
        <w:tc>
          <w:tcPr>
            <w:tcW w:w="4412" w:type="dxa"/>
            <w:tcBorders>
              <w:top w:val="single" w:sz="5" w:space="0" w:color="000000"/>
              <w:left w:val="single" w:sz="5" w:space="0" w:color="000000"/>
              <w:bottom w:val="single" w:sz="5" w:space="0" w:color="000000"/>
              <w:right w:val="single" w:sz="5" w:space="0" w:color="000000"/>
            </w:tcBorders>
          </w:tcPr>
          <w:p w14:paraId="7356BBC6" w14:textId="52D04EF3" w:rsidR="000A63D8" w:rsidRDefault="00000000">
            <w:pPr>
              <w:spacing w:before="5"/>
              <w:ind w:left="102"/>
              <w:rPr>
                <w:sz w:val="24"/>
                <w:szCs w:val="24"/>
              </w:rPr>
            </w:pPr>
            <w:r>
              <w:rPr>
                <w:sz w:val="24"/>
                <w:szCs w:val="24"/>
              </w:rPr>
              <w:t>Class</w:t>
            </w:r>
            <w:r w:rsidR="00973A5D">
              <w:rPr>
                <w:sz w:val="24"/>
                <w:szCs w:val="24"/>
              </w:rPr>
              <w:t>: B</w:t>
            </w:r>
          </w:p>
        </w:tc>
        <w:tc>
          <w:tcPr>
            <w:tcW w:w="4878" w:type="dxa"/>
            <w:tcBorders>
              <w:top w:val="single" w:sz="5" w:space="0" w:color="000000"/>
              <w:left w:val="single" w:sz="5" w:space="0" w:color="000000"/>
              <w:bottom w:val="single" w:sz="5" w:space="0" w:color="000000"/>
              <w:right w:val="single" w:sz="5" w:space="0" w:color="000000"/>
            </w:tcBorders>
          </w:tcPr>
          <w:p w14:paraId="616E8028" w14:textId="2EE92439" w:rsidR="000A63D8" w:rsidRDefault="00000000">
            <w:pPr>
              <w:spacing w:before="5"/>
              <w:ind w:left="100"/>
              <w:rPr>
                <w:sz w:val="24"/>
                <w:szCs w:val="24"/>
              </w:rPr>
            </w:pPr>
            <w:r>
              <w:rPr>
                <w:sz w:val="24"/>
                <w:szCs w:val="24"/>
              </w:rPr>
              <w:t>Batch:</w:t>
            </w:r>
            <w:r w:rsidR="00973A5D">
              <w:rPr>
                <w:sz w:val="24"/>
                <w:szCs w:val="24"/>
              </w:rPr>
              <w:t xml:space="preserve"> EB1</w:t>
            </w:r>
          </w:p>
        </w:tc>
      </w:tr>
      <w:tr w:rsidR="000A63D8" w14:paraId="026916D3" w14:textId="77777777">
        <w:trPr>
          <w:trHeight w:val="307"/>
        </w:trPr>
        <w:tc>
          <w:tcPr>
            <w:tcW w:w="4412" w:type="dxa"/>
            <w:tcBorders>
              <w:top w:val="single" w:sz="5" w:space="0" w:color="000000"/>
              <w:left w:val="single" w:sz="5" w:space="0" w:color="000000"/>
              <w:bottom w:val="single" w:sz="5" w:space="0" w:color="000000"/>
              <w:right w:val="single" w:sz="5" w:space="0" w:color="000000"/>
            </w:tcBorders>
          </w:tcPr>
          <w:p w14:paraId="53906BCD" w14:textId="6B84B9F7" w:rsidR="000A63D8" w:rsidRDefault="00000000">
            <w:pPr>
              <w:spacing w:before="5"/>
              <w:ind w:left="102"/>
              <w:rPr>
                <w:sz w:val="24"/>
                <w:szCs w:val="24"/>
              </w:rPr>
            </w:pPr>
            <w:r>
              <w:rPr>
                <w:sz w:val="24"/>
                <w:szCs w:val="24"/>
              </w:rPr>
              <w:t>Date of Experiment:</w:t>
            </w:r>
            <w:r w:rsidR="00973A5D">
              <w:rPr>
                <w:sz w:val="24"/>
                <w:szCs w:val="24"/>
              </w:rPr>
              <w:t xml:space="preserve"> 5/09/2023</w:t>
            </w:r>
          </w:p>
        </w:tc>
        <w:tc>
          <w:tcPr>
            <w:tcW w:w="4878" w:type="dxa"/>
            <w:tcBorders>
              <w:top w:val="single" w:sz="5" w:space="0" w:color="000000"/>
              <w:left w:val="single" w:sz="5" w:space="0" w:color="000000"/>
              <w:bottom w:val="single" w:sz="5" w:space="0" w:color="000000"/>
              <w:right w:val="single" w:sz="5" w:space="0" w:color="000000"/>
            </w:tcBorders>
          </w:tcPr>
          <w:p w14:paraId="66847428" w14:textId="77777777" w:rsidR="000A63D8" w:rsidRDefault="00000000">
            <w:pPr>
              <w:spacing w:before="5"/>
              <w:ind w:left="100"/>
              <w:rPr>
                <w:sz w:val="24"/>
                <w:szCs w:val="24"/>
              </w:rPr>
            </w:pPr>
            <w:r>
              <w:rPr>
                <w:sz w:val="24"/>
                <w:szCs w:val="24"/>
              </w:rPr>
              <w:t>Date of Submission</w:t>
            </w:r>
          </w:p>
        </w:tc>
      </w:tr>
      <w:tr w:rsidR="000A63D8" w14:paraId="69EC1008" w14:textId="77777777">
        <w:trPr>
          <w:trHeight w:val="310"/>
        </w:trPr>
        <w:tc>
          <w:tcPr>
            <w:tcW w:w="4412" w:type="dxa"/>
            <w:tcBorders>
              <w:top w:val="single" w:sz="5" w:space="0" w:color="000000"/>
              <w:left w:val="single" w:sz="5" w:space="0" w:color="000000"/>
              <w:bottom w:val="single" w:sz="5" w:space="0" w:color="000000"/>
              <w:right w:val="single" w:sz="5" w:space="0" w:color="000000"/>
            </w:tcBorders>
          </w:tcPr>
          <w:p w14:paraId="149D4C89" w14:textId="77777777" w:rsidR="000A63D8" w:rsidRDefault="00000000">
            <w:pPr>
              <w:spacing w:before="7"/>
              <w:ind w:left="102"/>
              <w:rPr>
                <w:sz w:val="24"/>
                <w:szCs w:val="24"/>
              </w:rPr>
            </w:pPr>
            <w:r>
              <w:rPr>
                <w:sz w:val="24"/>
                <w:szCs w:val="24"/>
              </w:rPr>
              <w:t>Grade  :</w:t>
            </w:r>
          </w:p>
        </w:tc>
        <w:tc>
          <w:tcPr>
            <w:tcW w:w="4878" w:type="dxa"/>
            <w:tcBorders>
              <w:top w:val="single" w:sz="5" w:space="0" w:color="000000"/>
              <w:left w:val="single" w:sz="5" w:space="0" w:color="000000"/>
              <w:bottom w:val="single" w:sz="5" w:space="0" w:color="000000"/>
              <w:right w:val="single" w:sz="5" w:space="0" w:color="000000"/>
            </w:tcBorders>
          </w:tcPr>
          <w:p w14:paraId="718DD9DE" w14:textId="77777777" w:rsidR="000A63D8" w:rsidRDefault="000A63D8">
            <w:pPr>
              <w:rPr>
                <w:sz w:val="24"/>
                <w:szCs w:val="24"/>
              </w:rPr>
            </w:pPr>
          </w:p>
        </w:tc>
      </w:tr>
    </w:tbl>
    <w:p w14:paraId="203002D0" w14:textId="77777777" w:rsidR="000A63D8" w:rsidRDefault="000A63D8">
      <w:pPr>
        <w:spacing w:before="1" w:line="160" w:lineRule="auto"/>
        <w:rPr>
          <w:sz w:val="24"/>
          <w:szCs w:val="24"/>
        </w:rPr>
      </w:pPr>
    </w:p>
    <w:p w14:paraId="6CE89B5C" w14:textId="77777777" w:rsidR="000A63D8" w:rsidRDefault="000A63D8">
      <w:pPr>
        <w:spacing w:line="200" w:lineRule="auto"/>
        <w:rPr>
          <w:sz w:val="24"/>
          <w:szCs w:val="24"/>
        </w:rPr>
      </w:pPr>
    </w:p>
    <w:p w14:paraId="329D024C" w14:textId="77777777" w:rsidR="000A63D8" w:rsidRDefault="000A63D8">
      <w:pPr>
        <w:spacing w:line="200" w:lineRule="auto"/>
        <w:rPr>
          <w:sz w:val="24"/>
          <w:szCs w:val="24"/>
        </w:rPr>
      </w:pPr>
    </w:p>
    <w:p w14:paraId="4C6DEA69" w14:textId="77777777" w:rsidR="000A63D8" w:rsidRDefault="00000000">
      <w:pPr>
        <w:pBdr>
          <w:top w:val="nil"/>
          <w:left w:val="nil"/>
          <w:bottom w:val="nil"/>
          <w:right w:val="nil"/>
          <w:between w:val="nil"/>
        </w:pBdr>
        <w:rPr>
          <w:b/>
          <w:color w:val="000000"/>
          <w:sz w:val="24"/>
          <w:szCs w:val="24"/>
        </w:rPr>
      </w:pPr>
      <w:r>
        <w:rPr>
          <w:b/>
          <w:color w:val="000000"/>
          <w:sz w:val="24"/>
          <w:szCs w:val="24"/>
        </w:rPr>
        <w:t xml:space="preserve">B. ID3 Code written by student: </w:t>
      </w:r>
    </w:p>
    <w:p w14:paraId="2FC69EF4" w14:textId="77777777" w:rsidR="000A63D8" w:rsidRDefault="000A63D8">
      <w:pPr>
        <w:pBdr>
          <w:top w:val="nil"/>
          <w:left w:val="nil"/>
          <w:bottom w:val="nil"/>
          <w:right w:val="nil"/>
          <w:between w:val="nil"/>
        </w:pBdr>
        <w:rPr>
          <w:color w:val="000000"/>
          <w:sz w:val="24"/>
          <w:szCs w:val="24"/>
        </w:rPr>
      </w:pPr>
    </w:p>
    <w:p w14:paraId="38875C71" w14:textId="77777777" w:rsidR="008274A6" w:rsidRPr="008274A6" w:rsidRDefault="008274A6" w:rsidP="008274A6">
      <w:pPr>
        <w:shd w:val="clear" w:color="auto" w:fill="1E1E1E"/>
        <w:spacing w:line="285" w:lineRule="atLeast"/>
        <w:rPr>
          <w:rFonts w:ascii="Consolas" w:hAnsi="Consolas"/>
          <w:color w:val="D4D4D4"/>
          <w:sz w:val="21"/>
          <w:szCs w:val="21"/>
          <w:lang w:val="en-IN"/>
        </w:rPr>
      </w:pPr>
      <w:bookmarkStart w:id="1" w:name="_30j0zll" w:colFirst="0" w:colLast="0"/>
      <w:bookmarkEnd w:id="1"/>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numpy</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as</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np</w:t>
      </w:r>
    </w:p>
    <w:p w14:paraId="3BF23DA8"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pandas</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as</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pd</w:t>
      </w:r>
    </w:p>
    <w:p w14:paraId="5734315E"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matplotlib</w:t>
      </w:r>
      <w:r w:rsidRPr="008274A6">
        <w:rPr>
          <w:rFonts w:ascii="Consolas" w:hAnsi="Consolas"/>
          <w:color w:val="D4D4D4"/>
          <w:sz w:val="21"/>
          <w:szCs w:val="21"/>
          <w:lang w:val="en-IN"/>
        </w:rPr>
        <w:t>.</w:t>
      </w:r>
      <w:r w:rsidRPr="008274A6">
        <w:rPr>
          <w:rFonts w:ascii="Consolas" w:hAnsi="Consolas"/>
          <w:color w:val="4EC9B0"/>
          <w:sz w:val="21"/>
          <w:szCs w:val="21"/>
          <w:lang w:val="en-IN"/>
        </w:rPr>
        <w:t>pyplot</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as</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plt</w:t>
      </w:r>
    </w:p>
    <w:p w14:paraId="0856CD1A"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from</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sklearn</w:t>
      </w:r>
      <w:r w:rsidRPr="008274A6">
        <w:rPr>
          <w:rFonts w:ascii="Consolas" w:hAnsi="Consolas"/>
          <w:color w:val="D4D4D4"/>
          <w:sz w:val="21"/>
          <w:szCs w:val="21"/>
          <w:lang w:val="en-IN"/>
        </w:rPr>
        <w:t>.</w:t>
      </w:r>
      <w:r w:rsidRPr="008274A6">
        <w:rPr>
          <w:rFonts w:ascii="Consolas" w:hAnsi="Consolas"/>
          <w:color w:val="4EC9B0"/>
          <w:sz w:val="21"/>
          <w:szCs w:val="21"/>
          <w:lang w:val="en-IN"/>
        </w:rPr>
        <w:t>model_selection</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DCDCAA"/>
          <w:sz w:val="21"/>
          <w:szCs w:val="21"/>
          <w:lang w:val="en-IN"/>
        </w:rPr>
        <w:t>train_test_split</w:t>
      </w:r>
    </w:p>
    <w:p w14:paraId="05070BC8"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from</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sklearn</w:t>
      </w:r>
      <w:r w:rsidRPr="008274A6">
        <w:rPr>
          <w:rFonts w:ascii="Consolas" w:hAnsi="Consolas"/>
          <w:color w:val="D4D4D4"/>
          <w:sz w:val="21"/>
          <w:szCs w:val="21"/>
          <w:lang w:val="en-IN"/>
        </w:rPr>
        <w:t>.</w:t>
      </w:r>
      <w:r w:rsidRPr="008274A6">
        <w:rPr>
          <w:rFonts w:ascii="Consolas" w:hAnsi="Consolas"/>
          <w:color w:val="4EC9B0"/>
          <w:sz w:val="21"/>
          <w:szCs w:val="21"/>
          <w:lang w:val="en-IN"/>
        </w:rPr>
        <w:t>tree</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DecisionTreeClassifier</w:t>
      </w:r>
    </w:p>
    <w:p w14:paraId="7A5BA702"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from</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sklearn</w:t>
      </w:r>
      <w:r w:rsidRPr="008274A6">
        <w:rPr>
          <w:rFonts w:ascii="Consolas" w:hAnsi="Consolas"/>
          <w:color w:val="D4D4D4"/>
          <w:sz w:val="21"/>
          <w:szCs w:val="21"/>
          <w:lang w:val="en-IN"/>
        </w:rPr>
        <w:t>.</w:t>
      </w:r>
      <w:r w:rsidRPr="008274A6">
        <w:rPr>
          <w:rFonts w:ascii="Consolas" w:hAnsi="Consolas"/>
          <w:color w:val="4EC9B0"/>
          <w:sz w:val="21"/>
          <w:szCs w:val="21"/>
          <w:lang w:val="en-IN"/>
        </w:rPr>
        <w:t>tree</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DCDCAA"/>
          <w:sz w:val="21"/>
          <w:szCs w:val="21"/>
          <w:lang w:val="en-IN"/>
        </w:rPr>
        <w:t>plot_tree</w:t>
      </w:r>
    </w:p>
    <w:p w14:paraId="2922F023"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3C6344A8"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6A9955"/>
          <w:sz w:val="21"/>
          <w:szCs w:val="21"/>
          <w:lang w:val="en-IN"/>
        </w:rPr>
        <w:t># Converting categorical variables into dummies/indicator variables</w:t>
      </w:r>
    </w:p>
    <w:p w14:paraId="474DC7FC"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df</w:t>
      </w:r>
      <w:r w:rsidRPr="008274A6">
        <w:rPr>
          <w:rFonts w:ascii="Consolas" w:hAnsi="Consolas"/>
          <w:color w:val="D4D4D4"/>
          <w:sz w:val="21"/>
          <w:szCs w:val="21"/>
          <w:lang w:val="en-IN"/>
        </w:rPr>
        <w:t xml:space="preserve"> = </w:t>
      </w:r>
      <w:r w:rsidRPr="008274A6">
        <w:rPr>
          <w:rFonts w:ascii="Consolas" w:hAnsi="Consolas"/>
          <w:color w:val="4EC9B0"/>
          <w:sz w:val="21"/>
          <w:szCs w:val="21"/>
          <w:lang w:val="en-IN"/>
        </w:rPr>
        <w:t>pd</w:t>
      </w:r>
      <w:r w:rsidRPr="008274A6">
        <w:rPr>
          <w:rFonts w:ascii="Consolas" w:hAnsi="Consolas"/>
          <w:color w:val="D4D4D4"/>
          <w:sz w:val="21"/>
          <w:szCs w:val="21"/>
          <w:lang w:val="en-IN"/>
        </w:rPr>
        <w:t>.</w:t>
      </w:r>
      <w:r w:rsidRPr="008274A6">
        <w:rPr>
          <w:rFonts w:ascii="Consolas" w:hAnsi="Consolas"/>
          <w:color w:val="DCDCAA"/>
          <w:sz w:val="21"/>
          <w:szCs w:val="21"/>
          <w:lang w:val="en-IN"/>
        </w:rPr>
        <w:t>read_csv</w:t>
      </w:r>
      <w:r w:rsidRPr="008274A6">
        <w:rPr>
          <w:rFonts w:ascii="Consolas" w:hAnsi="Consolas"/>
          <w:color w:val="D4D4D4"/>
          <w:sz w:val="21"/>
          <w:szCs w:val="21"/>
          <w:lang w:val="en-IN"/>
        </w:rPr>
        <w:t>(</w:t>
      </w:r>
      <w:r w:rsidRPr="008274A6">
        <w:rPr>
          <w:rFonts w:ascii="Consolas" w:hAnsi="Consolas"/>
          <w:color w:val="CE9178"/>
          <w:sz w:val="21"/>
          <w:szCs w:val="21"/>
          <w:lang w:val="en-IN"/>
        </w:rPr>
        <w:t>'playgolf_data.csv'</w:t>
      </w:r>
      <w:r w:rsidRPr="008274A6">
        <w:rPr>
          <w:rFonts w:ascii="Consolas" w:hAnsi="Consolas"/>
          <w:color w:val="D4D4D4"/>
          <w:sz w:val="21"/>
          <w:szCs w:val="21"/>
          <w:lang w:val="en-IN"/>
        </w:rPr>
        <w:t>)</w:t>
      </w:r>
    </w:p>
    <w:p w14:paraId="0DFDD80E"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5E564BD4"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df_getdummy</w:t>
      </w:r>
      <w:r w:rsidRPr="008274A6">
        <w:rPr>
          <w:rFonts w:ascii="Consolas" w:hAnsi="Consolas"/>
          <w:color w:val="D4D4D4"/>
          <w:sz w:val="21"/>
          <w:szCs w:val="21"/>
          <w:lang w:val="en-IN"/>
        </w:rPr>
        <w:t>=</w:t>
      </w:r>
      <w:r w:rsidRPr="008274A6">
        <w:rPr>
          <w:rFonts w:ascii="Consolas" w:hAnsi="Consolas"/>
          <w:color w:val="4EC9B0"/>
          <w:sz w:val="21"/>
          <w:szCs w:val="21"/>
          <w:lang w:val="en-IN"/>
        </w:rPr>
        <w:t>pd</w:t>
      </w:r>
      <w:r w:rsidRPr="008274A6">
        <w:rPr>
          <w:rFonts w:ascii="Consolas" w:hAnsi="Consolas"/>
          <w:color w:val="D4D4D4"/>
          <w:sz w:val="21"/>
          <w:szCs w:val="21"/>
          <w:lang w:val="en-IN"/>
        </w:rPr>
        <w:t>.</w:t>
      </w:r>
      <w:r w:rsidRPr="008274A6">
        <w:rPr>
          <w:rFonts w:ascii="Consolas" w:hAnsi="Consolas"/>
          <w:color w:val="DCDCAA"/>
          <w:sz w:val="21"/>
          <w:szCs w:val="21"/>
          <w:lang w:val="en-IN"/>
        </w:rPr>
        <w:t>get_dummies</w:t>
      </w:r>
      <w:r w:rsidRPr="008274A6">
        <w:rPr>
          <w:rFonts w:ascii="Consolas" w:hAnsi="Consolas"/>
          <w:color w:val="D4D4D4"/>
          <w:sz w:val="21"/>
          <w:szCs w:val="21"/>
          <w:lang w:val="en-IN"/>
        </w:rPr>
        <w:t>(</w:t>
      </w:r>
      <w:r w:rsidRPr="008274A6">
        <w:rPr>
          <w:rFonts w:ascii="Consolas" w:hAnsi="Consolas"/>
          <w:color w:val="9CDCFE"/>
          <w:sz w:val="21"/>
          <w:szCs w:val="21"/>
          <w:lang w:val="en-IN"/>
        </w:rPr>
        <w:t>data</w:t>
      </w:r>
      <w:r w:rsidRPr="008274A6">
        <w:rPr>
          <w:rFonts w:ascii="Consolas" w:hAnsi="Consolas"/>
          <w:color w:val="D4D4D4"/>
          <w:sz w:val="21"/>
          <w:szCs w:val="21"/>
          <w:lang w:val="en-IN"/>
        </w:rPr>
        <w:t>=</w:t>
      </w:r>
      <w:r w:rsidRPr="008274A6">
        <w:rPr>
          <w:rFonts w:ascii="Consolas" w:hAnsi="Consolas"/>
          <w:color w:val="9CDCFE"/>
          <w:sz w:val="21"/>
          <w:szCs w:val="21"/>
          <w:lang w:val="en-IN"/>
        </w:rPr>
        <w:t>df</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columns</w:t>
      </w:r>
      <w:r w:rsidRPr="008274A6">
        <w:rPr>
          <w:rFonts w:ascii="Consolas" w:hAnsi="Consolas"/>
          <w:color w:val="D4D4D4"/>
          <w:sz w:val="21"/>
          <w:szCs w:val="21"/>
          <w:lang w:val="en-IN"/>
        </w:rPr>
        <w:t>=[</w:t>
      </w:r>
      <w:r w:rsidRPr="008274A6">
        <w:rPr>
          <w:rFonts w:ascii="Consolas" w:hAnsi="Consolas"/>
          <w:color w:val="CE9178"/>
          <w:sz w:val="21"/>
          <w:szCs w:val="21"/>
          <w:lang w:val="en-IN"/>
        </w:rPr>
        <w:t>'Temperature'</w:t>
      </w:r>
      <w:r w:rsidRPr="008274A6">
        <w:rPr>
          <w:rFonts w:ascii="Consolas" w:hAnsi="Consolas"/>
          <w:color w:val="D4D4D4"/>
          <w:sz w:val="21"/>
          <w:szCs w:val="21"/>
          <w:lang w:val="en-IN"/>
        </w:rPr>
        <w:t xml:space="preserve">, </w:t>
      </w:r>
      <w:r w:rsidRPr="008274A6">
        <w:rPr>
          <w:rFonts w:ascii="Consolas" w:hAnsi="Consolas"/>
          <w:color w:val="CE9178"/>
          <w:sz w:val="21"/>
          <w:szCs w:val="21"/>
          <w:lang w:val="en-IN"/>
        </w:rPr>
        <w:t>'Humidity'</w:t>
      </w:r>
      <w:r w:rsidRPr="008274A6">
        <w:rPr>
          <w:rFonts w:ascii="Consolas" w:hAnsi="Consolas"/>
          <w:color w:val="D4D4D4"/>
          <w:sz w:val="21"/>
          <w:szCs w:val="21"/>
          <w:lang w:val="en-IN"/>
        </w:rPr>
        <w:t xml:space="preserve">, </w:t>
      </w:r>
      <w:r w:rsidRPr="008274A6">
        <w:rPr>
          <w:rFonts w:ascii="Consolas" w:hAnsi="Consolas"/>
          <w:color w:val="CE9178"/>
          <w:sz w:val="21"/>
          <w:szCs w:val="21"/>
          <w:lang w:val="en-IN"/>
        </w:rPr>
        <w:t>'Outlook'</w:t>
      </w:r>
      <w:r w:rsidRPr="008274A6">
        <w:rPr>
          <w:rFonts w:ascii="Consolas" w:hAnsi="Consolas"/>
          <w:color w:val="D4D4D4"/>
          <w:sz w:val="21"/>
          <w:szCs w:val="21"/>
          <w:lang w:val="en-IN"/>
        </w:rPr>
        <w:t xml:space="preserve">, </w:t>
      </w:r>
      <w:r w:rsidRPr="008274A6">
        <w:rPr>
          <w:rFonts w:ascii="Consolas" w:hAnsi="Consolas"/>
          <w:color w:val="CE9178"/>
          <w:sz w:val="21"/>
          <w:szCs w:val="21"/>
          <w:lang w:val="en-IN"/>
        </w:rPr>
        <w:t>'Wind'</w:t>
      </w:r>
      <w:r w:rsidRPr="008274A6">
        <w:rPr>
          <w:rFonts w:ascii="Consolas" w:hAnsi="Consolas"/>
          <w:color w:val="D4D4D4"/>
          <w:sz w:val="21"/>
          <w:szCs w:val="21"/>
          <w:lang w:val="en-IN"/>
        </w:rPr>
        <w:t>])</w:t>
      </w:r>
    </w:p>
    <w:p w14:paraId="2FA7ED71"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584CD154"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y</w:t>
      </w:r>
      <w:r w:rsidRPr="008274A6">
        <w:rPr>
          <w:rFonts w:ascii="Consolas" w:hAnsi="Consolas"/>
          <w:color w:val="D4D4D4"/>
          <w:sz w:val="21"/>
          <w:szCs w:val="21"/>
          <w:lang w:val="en-IN"/>
        </w:rPr>
        <w:t xml:space="preserve"> = </w:t>
      </w:r>
      <w:r w:rsidRPr="008274A6">
        <w:rPr>
          <w:rFonts w:ascii="Consolas" w:hAnsi="Consolas"/>
          <w:color w:val="9CDCFE"/>
          <w:sz w:val="21"/>
          <w:szCs w:val="21"/>
          <w:lang w:val="en-IN"/>
        </w:rPr>
        <w:t>df_getdummy</w:t>
      </w:r>
      <w:r w:rsidRPr="008274A6">
        <w:rPr>
          <w:rFonts w:ascii="Consolas" w:hAnsi="Consolas"/>
          <w:color w:val="D4D4D4"/>
          <w:sz w:val="21"/>
          <w:szCs w:val="21"/>
          <w:lang w:val="en-IN"/>
        </w:rPr>
        <w:t>[</w:t>
      </w:r>
      <w:r w:rsidRPr="008274A6">
        <w:rPr>
          <w:rFonts w:ascii="Consolas" w:hAnsi="Consolas"/>
          <w:color w:val="CE9178"/>
          <w:sz w:val="21"/>
          <w:szCs w:val="21"/>
          <w:lang w:val="en-IN"/>
        </w:rPr>
        <w:t>'PlayGolf'</w:t>
      </w:r>
      <w:r w:rsidRPr="008274A6">
        <w:rPr>
          <w:rFonts w:ascii="Consolas" w:hAnsi="Consolas"/>
          <w:color w:val="D4D4D4"/>
          <w:sz w:val="21"/>
          <w:szCs w:val="21"/>
          <w:lang w:val="en-IN"/>
        </w:rPr>
        <w:t>]</w:t>
      </w:r>
    </w:p>
    <w:p w14:paraId="16077615"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4FC1FF"/>
          <w:sz w:val="21"/>
          <w:szCs w:val="21"/>
          <w:lang w:val="en-IN"/>
        </w:rPr>
        <w:t>X</w:t>
      </w:r>
      <w:r w:rsidRPr="008274A6">
        <w:rPr>
          <w:rFonts w:ascii="Consolas" w:hAnsi="Consolas"/>
          <w:color w:val="D4D4D4"/>
          <w:sz w:val="21"/>
          <w:szCs w:val="21"/>
          <w:lang w:val="en-IN"/>
        </w:rPr>
        <w:t xml:space="preserve"> = </w:t>
      </w:r>
      <w:r w:rsidRPr="008274A6">
        <w:rPr>
          <w:rFonts w:ascii="Consolas" w:hAnsi="Consolas"/>
          <w:color w:val="9CDCFE"/>
          <w:sz w:val="21"/>
          <w:szCs w:val="21"/>
          <w:lang w:val="en-IN"/>
        </w:rPr>
        <w:t>df_getdummy</w:t>
      </w:r>
      <w:r w:rsidRPr="008274A6">
        <w:rPr>
          <w:rFonts w:ascii="Consolas" w:hAnsi="Consolas"/>
          <w:color w:val="D4D4D4"/>
          <w:sz w:val="21"/>
          <w:szCs w:val="21"/>
          <w:lang w:val="en-IN"/>
        </w:rPr>
        <w:t>.</w:t>
      </w:r>
      <w:r w:rsidRPr="008274A6">
        <w:rPr>
          <w:rFonts w:ascii="Consolas" w:hAnsi="Consolas"/>
          <w:color w:val="DCDCAA"/>
          <w:sz w:val="21"/>
          <w:szCs w:val="21"/>
          <w:lang w:val="en-IN"/>
        </w:rPr>
        <w:t>drop</w:t>
      </w:r>
      <w:r w:rsidRPr="008274A6">
        <w:rPr>
          <w:rFonts w:ascii="Consolas" w:hAnsi="Consolas"/>
          <w:color w:val="D4D4D4"/>
          <w:sz w:val="21"/>
          <w:szCs w:val="21"/>
          <w:lang w:val="en-IN"/>
        </w:rPr>
        <w:t>(</w:t>
      </w:r>
      <w:r w:rsidRPr="008274A6">
        <w:rPr>
          <w:rFonts w:ascii="Consolas" w:hAnsi="Consolas"/>
          <w:color w:val="CE9178"/>
          <w:sz w:val="21"/>
          <w:szCs w:val="21"/>
          <w:lang w:val="en-IN"/>
        </w:rPr>
        <w:t>'PlayGolf'</w:t>
      </w:r>
      <w:r w:rsidRPr="008274A6">
        <w:rPr>
          <w:rFonts w:ascii="Consolas" w:hAnsi="Consolas"/>
          <w:color w:val="D4D4D4"/>
          <w:sz w:val="21"/>
          <w:szCs w:val="21"/>
          <w:lang w:val="en-IN"/>
        </w:rPr>
        <w:t>,</w:t>
      </w:r>
      <w:r w:rsidRPr="008274A6">
        <w:rPr>
          <w:rFonts w:ascii="Consolas" w:hAnsi="Consolas"/>
          <w:color w:val="9CDCFE"/>
          <w:sz w:val="21"/>
          <w:szCs w:val="21"/>
          <w:lang w:val="en-IN"/>
        </w:rPr>
        <w:t>axis</w:t>
      </w:r>
      <w:r w:rsidRPr="008274A6">
        <w:rPr>
          <w:rFonts w:ascii="Consolas" w:hAnsi="Consolas"/>
          <w:color w:val="D4D4D4"/>
          <w:sz w:val="21"/>
          <w:szCs w:val="21"/>
          <w:lang w:val="en-IN"/>
        </w:rPr>
        <w:t>=</w:t>
      </w:r>
      <w:r w:rsidRPr="008274A6">
        <w:rPr>
          <w:rFonts w:ascii="Consolas" w:hAnsi="Consolas"/>
          <w:color w:val="B5CEA8"/>
          <w:sz w:val="21"/>
          <w:szCs w:val="21"/>
          <w:lang w:val="en-IN"/>
        </w:rPr>
        <w:t>1</w:t>
      </w:r>
      <w:r w:rsidRPr="008274A6">
        <w:rPr>
          <w:rFonts w:ascii="Consolas" w:hAnsi="Consolas"/>
          <w:color w:val="D4D4D4"/>
          <w:sz w:val="21"/>
          <w:szCs w:val="21"/>
          <w:lang w:val="en-IN"/>
        </w:rPr>
        <w:t>)</w:t>
      </w:r>
    </w:p>
    <w:p w14:paraId="3749D30E"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2632883E"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X_train</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X_test</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y_train</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y_test</w:t>
      </w:r>
      <w:r w:rsidRPr="008274A6">
        <w:rPr>
          <w:rFonts w:ascii="Consolas" w:hAnsi="Consolas"/>
          <w:color w:val="D4D4D4"/>
          <w:sz w:val="21"/>
          <w:szCs w:val="21"/>
          <w:lang w:val="en-IN"/>
        </w:rPr>
        <w:t xml:space="preserve"> = </w:t>
      </w:r>
      <w:r w:rsidRPr="008274A6">
        <w:rPr>
          <w:rFonts w:ascii="Consolas" w:hAnsi="Consolas"/>
          <w:color w:val="DCDCAA"/>
          <w:sz w:val="21"/>
          <w:szCs w:val="21"/>
          <w:lang w:val="en-IN"/>
        </w:rPr>
        <w:t>train_test_split</w:t>
      </w:r>
      <w:r w:rsidRPr="008274A6">
        <w:rPr>
          <w:rFonts w:ascii="Consolas" w:hAnsi="Consolas"/>
          <w:color w:val="D4D4D4"/>
          <w:sz w:val="21"/>
          <w:szCs w:val="21"/>
          <w:lang w:val="en-IN"/>
        </w:rPr>
        <w:t>(</w:t>
      </w:r>
      <w:r w:rsidRPr="008274A6">
        <w:rPr>
          <w:rFonts w:ascii="Consolas" w:hAnsi="Consolas"/>
          <w:color w:val="4FC1FF"/>
          <w:sz w:val="21"/>
          <w:szCs w:val="21"/>
          <w:lang w:val="en-IN"/>
        </w:rPr>
        <w:t>X</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y</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test_size</w:t>
      </w:r>
      <w:r w:rsidRPr="008274A6">
        <w:rPr>
          <w:rFonts w:ascii="Consolas" w:hAnsi="Consolas"/>
          <w:color w:val="D4D4D4"/>
          <w:sz w:val="21"/>
          <w:szCs w:val="21"/>
          <w:lang w:val="en-IN"/>
        </w:rPr>
        <w:t>=</w:t>
      </w:r>
      <w:r w:rsidRPr="008274A6">
        <w:rPr>
          <w:rFonts w:ascii="Consolas" w:hAnsi="Consolas"/>
          <w:color w:val="B5CEA8"/>
          <w:sz w:val="21"/>
          <w:szCs w:val="21"/>
          <w:lang w:val="en-IN"/>
        </w:rPr>
        <w:t>0.30</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random_state</w:t>
      </w:r>
      <w:r w:rsidRPr="008274A6">
        <w:rPr>
          <w:rFonts w:ascii="Consolas" w:hAnsi="Consolas"/>
          <w:color w:val="D4D4D4"/>
          <w:sz w:val="21"/>
          <w:szCs w:val="21"/>
          <w:lang w:val="en-IN"/>
        </w:rPr>
        <w:t>=</w:t>
      </w:r>
      <w:r w:rsidRPr="008274A6">
        <w:rPr>
          <w:rFonts w:ascii="Consolas" w:hAnsi="Consolas"/>
          <w:color w:val="B5CEA8"/>
          <w:sz w:val="21"/>
          <w:szCs w:val="21"/>
          <w:lang w:val="en-IN"/>
        </w:rPr>
        <w:t>101</w:t>
      </w:r>
      <w:r w:rsidRPr="008274A6">
        <w:rPr>
          <w:rFonts w:ascii="Consolas" w:hAnsi="Consolas"/>
          <w:color w:val="D4D4D4"/>
          <w:sz w:val="21"/>
          <w:szCs w:val="21"/>
          <w:lang w:val="en-IN"/>
        </w:rPr>
        <w:t>)</w:t>
      </w:r>
    </w:p>
    <w:p w14:paraId="7BA18949"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7F1CC2C1"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6A9955"/>
          <w:sz w:val="21"/>
          <w:szCs w:val="21"/>
          <w:lang w:val="en-IN"/>
        </w:rPr>
        <w:t># importing Decision Tree Classifier via sklean</w:t>
      </w:r>
    </w:p>
    <w:p w14:paraId="0D687574"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7B6EA90C"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dtree</w:t>
      </w:r>
      <w:r w:rsidRPr="008274A6">
        <w:rPr>
          <w:rFonts w:ascii="Consolas" w:hAnsi="Consolas"/>
          <w:color w:val="D4D4D4"/>
          <w:sz w:val="21"/>
          <w:szCs w:val="21"/>
          <w:lang w:val="en-IN"/>
        </w:rPr>
        <w:t xml:space="preserve"> = </w:t>
      </w:r>
      <w:r w:rsidRPr="008274A6">
        <w:rPr>
          <w:rFonts w:ascii="Consolas" w:hAnsi="Consolas"/>
          <w:color w:val="4EC9B0"/>
          <w:sz w:val="21"/>
          <w:szCs w:val="21"/>
          <w:lang w:val="en-IN"/>
        </w:rPr>
        <w:t>DecisionTreeClassifier</w:t>
      </w:r>
      <w:r w:rsidRPr="008274A6">
        <w:rPr>
          <w:rFonts w:ascii="Consolas" w:hAnsi="Consolas"/>
          <w:color w:val="D4D4D4"/>
          <w:sz w:val="21"/>
          <w:szCs w:val="21"/>
          <w:lang w:val="en-IN"/>
        </w:rPr>
        <w:t>(</w:t>
      </w:r>
      <w:r w:rsidRPr="008274A6">
        <w:rPr>
          <w:rFonts w:ascii="Consolas" w:hAnsi="Consolas"/>
          <w:color w:val="9CDCFE"/>
          <w:sz w:val="21"/>
          <w:szCs w:val="21"/>
          <w:lang w:val="en-IN"/>
        </w:rPr>
        <w:t>criterion</w:t>
      </w:r>
      <w:r w:rsidRPr="008274A6">
        <w:rPr>
          <w:rFonts w:ascii="Consolas" w:hAnsi="Consolas"/>
          <w:color w:val="D4D4D4"/>
          <w:sz w:val="21"/>
          <w:szCs w:val="21"/>
          <w:lang w:val="en-IN"/>
        </w:rPr>
        <w:t>=</w:t>
      </w:r>
      <w:r w:rsidRPr="008274A6">
        <w:rPr>
          <w:rFonts w:ascii="Consolas" w:hAnsi="Consolas"/>
          <w:color w:val="CE9178"/>
          <w:sz w:val="21"/>
          <w:szCs w:val="21"/>
          <w:lang w:val="en-IN"/>
        </w:rPr>
        <w:t>'entropy'</w:t>
      </w:r>
      <w:r w:rsidRPr="008274A6">
        <w:rPr>
          <w:rFonts w:ascii="Consolas" w:hAnsi="Consolas"/>
          <w:color w:val="D4D4D4"/>
          <w:sz w:val="21"/>
          <w:szCs w:val="21"/>
          <w:lang w:val="en-IN"/>
        </w:rPr>
        <w:t>,</w:t>
      </w:r>
      <w:r w:rsidRPr="008274A6">
        <w:rPr>
          <w:rFonts w:ascii="Consolas" w:hAnsi="Consolas"/>
          <w:color w:val="9CDCFE"/>
          <w:sz w:val="21"/>
          <w:szCs w:val="21"/>
          <w:lang w:val="en-IN"/>
        </w:rPr>
        <w:t>max_depth</w:t>
      </w:r>
      <w:r w:rsidRPr="008274A6">
        <w:rPr>
          <w:rFonts w:ascii="Consolas" w:hAnsi="Consolas"/>
          <w:color w:val="D4D4D4"/>
          <w:sz w:val="21"/>
          <w:szCs w:val="21"/>
          <w:lang w:val="en-IN"/>
        </w:rPr>
        <w:t>=</w:t>
      </w:r>
      <w:r w:rsidRPr="008274A6">
        <w:rPr>
          <w:rFonts w:ascii="Consolas" w:hAnsi="Consolas"/>
          <w:color w:val="B5CEA8"/>
          <w:sz w:val="21"/>
          <w:szCs w:val="21"/>
          <w:lang w:val="en-IN"/>
        </w:rPr>
        <w:t>2</w:t>
      </w:r>
      <w:r w:rsidRPr="008274A6">
        <w:rPr>
          <w:rFonts w:ascii="Consolas" w:hAnsi="Consolas"/>
          <w:color w:val="D4D4D4"/>
          <w:sz w:val="21"/>
          <w:szCs w:val="21"/>
          <w:lang w:val="en-IN"/>
        </w:rPr>
        <w:t>)</w:t>
      </w:r>
    </w:p>
    <w:p w14:paraId="5F581D41"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dtree</w:t>
      </w:r>
      <w:r w:rsidRPr="008274A6">
        <w:rPr>
          <w:rFonts w:ascii="Consolas" w:hAnsi="Consolas"/>
          <w:color w:val="D4D4D4"/>
          <w:sz w:val="21"/>
          <w:szCs w:val="21"/>
          <w:lang w:val="en-IN"/>
        </w:rPr>
        <w:t>.</w:t>
      </w:r>
      <w:r w:rsidRPr="008274A6">
        <w:rPr>
          <w:rFonts w:ascii="Consolas" w:hAnsi="Consolas"/>
          <w:color w:val="DCDCAA"/>
          <w:sz w:val="21"/>
          <w:szCs w:val="21"/>
          <w:lang w:val="en-IN"/>
        </w:rPr>
        <w:t>fit</w:t>
      </w:r>
      <w:r w:rsidRPr="008274A6">
        <w:rPr>
          <w:rFonts w:ascii="Consolas" w:hAnsi="Consolas"/>
          <w:color w:val="D4D4D4"/>
          <w:sz w:val="21"/>
          <w:szCs w:val="21"/>
          <w:lang w:val="en-IN"/>
        </w:rPr>
        <w:t>(</w:t>
      </w:r>
      <w:r w:rsidRPr="008274A6">
        <w:rPr>
          <w:rFonts w:ascii="Consolas" w:hAnsi="Consolas"/>
          <w:color w:val="9CDCFE"/>
          <w:sz w:val="21"/>
          <w:szCs w:val="21"/>
          <w:lang w:val="en-IN"/>
        </w:rPr>
        <w:t>X_train</w:t>
      </w:r>
      <w:r w:rsidRPr="008274A6">
        <w:rPr>
          <w:rFonts w:ascii="Consolas" w:hAnsi="Consolas"/>
          <w:color w:val="D4D4D4"/>
          <w:sz w:val="21"/>
          <w:szCs w:val="21"/>
          <w:lang w:val="en-IN"/>
        </w:rPr>
        <w:t>,</w:t>
      </w:r>
      <w:r w:rsidRPr="008274A6">
        <w:rPr>
          <w:rFonts w:ascii="Consolas" w:hAnsi="Consolas"/>
          <w:color w:val="9CDCFE"/>
          <w:sz w:val="21"/>
          <w:szCs w:val="21"/>
          <w:lang w:val="en-IN"/>
        </w:rPr>
        <w:t>y_train</w:t>
      </w:r>
      <w:r w:rsidRPr="008274A6">
        <w:rPr>
          <w:rFonts w:ascii="Consolas" w:hAnsi="Consolas"/>
          <w:color w:val="D4D4D4"/>
          <w:sz w:val="21"/>
          <w:szCs w:val="21"/>
          <w:lang w:val="en-IN"/>
        </w:rPr>
        <w:t>)</w:t>
      </w:r>
    </w:p>
    <w:p w14:paraId="52673608"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predictions</w:t>
      </w:r>
      <w:r w:rsidRPr="008274A6">
        <w:rPr>
          <w:rFonts w:ascii="Consolas" w:hAnsi="Consolas"/>
          <w:color w:val="D4D4D4"/>
          <w:sz w:val="21"/>
          <w:szCs w:val="21"/>
          <w:lang w:val="en-IN"/>
        </w:rPr>
        <w:t xml:space="preserve"> = </w:t>
      </w:r>
      <w:r w:rsidRPr="008274A6">
        <w:rPr>
          <w:rFonts w:ascii="Consolas" w:hAnsi="Consolas"/>
          <w:color w:val="9CDCFE"/>
          <w:sz w:val="21"/>
          <w:szCs w:val="21"/>
          <w:lang w:val="en-IN"/>
        </w:rPr>
        <w:t>dtree</w:t>
      </w:r>
      <w:r w:rsidRPr="008274A6">
        <w:rPr>
          <w:rFonts w:ascii="Consolas" w:hAnsi="Consolas"/>
          <w:color w:val="D4D4D4"/>
          <w:sz w:val="21"/>
          <w:szCs w:val="21"/>
          <w:lang w:val="en-IN"/>
        </w:rPr>
        <w:t>.</w:t>
      </w:r>
      <w:r w:rsidRPr="008274A6">
        <w:rPr>
          <w:rFonts w:ascii="Consolas" w:hAnsi="Consolas"/>
          <w:color w:val="DCDCAA"/>
          <w:sz w:val="21"/>
          <w:szCs w:val="21"/>
          <w:lang w:val="en-IN"/>
        </w:rPr>
        <w:t>predict</w:t>
      </w:r>
      <w:r w:rsidRPr="008274A6">
        <w:rPr>
          <w:rFonts w:ascii="Consolas" w:hAnsi="Consolas"/>
          <w:color w:val="D4D4D4"/>
          <w:sz w:val="21"/>
          <w:szCs w:val="21"/>
          <w:lang w:val="en-IN"/>
        </w:rPr>
        <w:t>(</w:t>
      </w:r>
      <w:r w:rsidRPr="008274A6">
        <w:rPr>
          <w:rFonts w:ascii="Consolas" w:hAnsi="Consolas"/>
          <w:color w:val="9CDCFE"/>
          <w:sz w:val="21"/>
          <w:szCs w:val="21"/>
          <w:lang w:val="en-IN"/>
        </w:rPr>
        <w:t>X_test</w:t>
      </w:r>
      <w:r w:rsidRPr="008274A6">
        <w:rPr>
          <w:rFonts w:ascii="Consolas" w:hAnsi="Consolas"/>
          <w:color w:val="D4D4D4"/>
          <w:sz w:val="21"/>
          <w:szCs w:val="21"/>
          <w:lang w:val="en-IN"/>
        </w:rPr>
        <w:t>)</w:t>
      </w:r>
    </w:p>
    <w:p w14:paraId="5C90AE91"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3585CC77"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6A9955"/>
          <w:sz w:val="21"/>
          <w:szCs w:val="21"/>
          <w:lang w:val="en-IN"/>
        </w:rPr>
        <w:t># visualising the decision tree diagram</w:t>
      </w:r>
    </w:p>
    <w:p w14:paraId="6901B843" w14:textId="77777777" w:rsidR="008274A6" w:rsidRPr="008274A6" w:rsidRDefault="008274A6" w:rsidP="008274A6">
      <w:pPr>
        <w:shd w:val="clear" w:color="auto" w:fill="1E1E1E"/>
        <w:spacing w:line="285" w:lineRule="atLeast"/>
        <w:rPr>
          <w:rFonts w:ascii="Consolas" w:hAnsi="Consolas"/>
          <w:color w:val="D4D4D4"/>
          <w:sz w:val="21"/>
          <w:szCs w:val="21"/>
          <w:lang w:val="en-IN"/>
        </w:rPr>
      </w:pPr>
    </w:p>
    <w:p w14:paraId="0206C3AD"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C586C0"/>
          <w:sz w:val="21"/>
          <w:szCs w:val="21"/>
          <w:lang w:val="en-IN"/>
        </w:rPr>
        <w:t>import</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matplotlib</w:t>
      </w:r>
      <w:r w:rsidRPr="008274A6">
        <w:rPr>
          <w:rFonts w:ascii="Consolas" w:hAnsi="Consolas"/>
          <w:color w:val="D4D4D4"/>
          <w:sz w:val="21"/>
          <w:szCs w:val="21"/>
          <w:lang w:val="en-IN"/>
        </w:rPr>
        <w:t>.</w:t>
      </w:r>
      <w:r w:rsidRPr="008274A6">
        <w:rPr>
          <w:rFonts w:ascii="Consolas" w:hAnsi="Consolas"/>
          <w:color w:val="4EC9B0"/>
          <w:sz w:val="21"/>
          <w:szCs w:val="21"/>
          <w:lang w:val="en-IN"/>
        </w:rPr>
        <w:t>pyplot</w:t>
      </w:r>
      <w:r w:rsidRPr="008274A6">
        <w:rPr>
          <w:rFonts w:ascii="Consolas" w:hAnsi="Consolas"/>
          <w:color w:val="D4D4D4"/>
          <w:sz w:val="21"/>
          <w:szCs w:val="21"/>
          <w:lang w:val="en-IN"/>
        </w:rPr>
        <w:t xml:space="preserve"> </w:t>
      </w:r>
      <w:r w:rsidRPr="008274A6">
        <w:rPr>
          <w:rFonts w:ascii="Consolas" w:hAnsi="Consolas"/>
          <w:color w:val="C586C0"/>
          <w:sz w:val="21"/>
          <w:szCs w:val="21"/>
          <w:lang w:val="en-IN"/>
        </w:rPr>
        <w:t>as</w:t>
      </w:r>
      <w:r w:rsidRPr="008274A6">
        <w:rPr>
          <w:rFonts w:ascii="Consolas" w:hAnsi="Consolas"/>
          <w:color w:val="D4D4D4"/>
          <w:sz w:val="21"/>
          <w:szCs w:val="21"/>
          <w:lang w:val="en-IN"/>
        </w:rPr>
        <w:t xml:space="preserve"> </w:t>
      </w:r>
      <w:r w:rsidRPr="008274A6">
        <w:rPr>
          <w:rFonts w:ascii="Consolas" w:hAnsi="Consolas"/>
          <w:color w:val="4EC9B0"/>
          <w:sz w:val="21"/>
          <w:szCs w:val="21"/>
          <w:lang w:val="en-IN"/>
        </w:rPr>
        <w:t>plt</w:t>
      </w:r>
    </w:p>
    <w:p w14:paraId="588D7573"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fig</w:t>
      </w:r>
      <w:r w:rsidRPr="008274A6">
        <w:rPr>
          <w:rFonts w:ascii="Consolas" w:hAnsi="Consolas"/>
          <w:color w:val="D4D4D4"/>
          <w:sz w:val="21"/>
          <w:szCs w:val="21"/>
          <w:lang w:val="en-IN"/>
        </w:rPr>
        <w:t xml:space="preserve"> = </w:t>
      </w:r>
      <w:r w:rsidRPr="008274A6">
        <w:rPr>
          <w:rFonts w:ascii="Consolas" w:hAnsi="Consolas"/>
          <w:color w:val="4EC9B0"/>
          <w:sz w:val="21"/>
          <w:szCs w:val="21"/>
          <w:lang w:val="en-IN"/>
        </w:rPr>
        <w:t>plt</w:t>
      </w:r>
      <w:r w:rsidRPr="008274A6">
        <w:rPr>
          <w:rFonts w:ascii="Consolas" w:hAnsi="Consolas"/>
          <w:color w:val="D4D4D4"/>
          <w:sz w:val="21"/>
          <w:szCs w:val="21"/>
          <w:lang w:val="en-IN"/>
        </w:rPr>
        <w:t>.</w:t>
      </w:r>
      <w:r w:rsidRPr="008274A6">
        <w:rPr>
          <w:rFonts w:ascii="Consolas" w:hAnsi="Consolas"/>
          <w:color w:val="DCDCAA"/>
          <w:sz w:val="21"/>
          <w:szCs w:val="21"/>
          <w:lang w:val="en-IN"/>
        </w:rPr>
        <w:t>figure</w:t>
      </w:r>
      <w:r w:rsidRPr="008274A6">
        <w:rPr>
          <w:rFonts w:ascii="Consolas" w:hAnsi="Consolas"/>
          <w:color w:val="D4D4D4"/>
          <w:sz w:val="21"/>
          <w:szCs w:val="21"/>
          <w:lang w:val="en-IN"/>
        </w:rPr>
        <w:t>(</w:t>
      </w:r>
      <w:r w:rsidRPr="008274A6">
        <w:rPr>
          <w:rFonts w:ascii="Consolas" w:hAnsi="Consolas"/>
          <w:color w:val="9CDCFE"/>
          <w:sz w:val="21"/>
          <w:szCs w:val="21"/>
          <w:lang w:val="en-IN"/>
        </w:rPr>
        <w:t>figsize</w:t>
      </w:r>
      <w:r w:rsidRPr="008274A6">
        <w:rPr>
          <w:rFonts w:ascii="Consolas" w:hAnsi="Consolas"/>
          <w:color w:val="D4D4D4"/>
          <w:sz w:val="21"/>
          <w:szCs w:val="21"/>
          <w:lang w:val="en-IN"/>
        </w:rPr>
        <w:t>=(</w:t>
      </w:r>
      <w:r w:rsidRPr="008274A6">
        <w:rPr>
          <w:rFonts w:ascii="Consolas" w:hAnsi="Consolas"/>
          <w:color w:val="B5CEA8"/>
          <w:sz w:val="21"/>
          <w:szCs w:val="21"/>
          <w:lang w:val="en-IN"/>
        </w:rPr>
        <w:t>16</w:t>
      </w:r>
      <w:r w:rsidRPr="008274A6">
        <w:rPr>
          <w:rFonts w:ascii="Consolas" w:hAnsi="Consolas"/>
          <w:color w:val="D4D4D4"/>
          <w:sz w:val="21"/>
          <w:szCs w:val="21"/>
          <w:lang w:val="en-IN"/>
        </w:rPr>
        <w:t>,</w:t>
      </w:r>
      <w:r w:rsidRPr="008274A6">
        <w:rPr>
          <w:rFonts w:ascii="Consolas" w:hAnsi="Consolas"/>
          <w:color w:val="B5CEA8"/>
          <w:sz w:val="21"/>
          <w:szCs w:val="21"/>
          <w:lang w:val="en-IN"/>
        </w:rPr>
        <w:t>12</w:t>
      </w:r>
      <w:r w:rsidRPr="008274A6">
        <w:rPr>
          <w:rFonts w:ascii="Consolas" w:hAnsi="Consolas"/>
          <w:color w:val="D4D4D4"/>
          <w:sz w:val="21"/>
          <w:szCs w:val="21"/>
          <w:lang w:val="en-IN"/>
        </w:rPr>
        <w:t>))</w:t>
      </w:r>
    </w:p>
    <w:p w14:paraId="45DFA00F"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9CDCFE"/>
          <w:sz w:val="21"/>
          <w:szCs w:val="21"/>
          <w:lang w:val="en-IN"/>
        </w:rPr>
        <w:t>a</w:t>
      </w:r>
      <w:r w:rsidRPr="008274A6">
        <w:rPr>
          <w:rFonts w:ascii="Consolas" w:hAnsi="Consolas"/>
          <w:color w:val="D4D4D4"/>
          <w:sz w:val="21"/>
          <w:szCs w:val="21"/>
          <w:lang w:val="en-IN"/>
        </w:rPr>
        <w:t xml:space="preserve"> = </w:t>
      </w:r>
      <w:r w:rsidRPr="008274A6">
        <w:rPr>
          <w:rFonts w:ascii="Consolas" w:hAnsi="Consolas"/>
          <w:color w:val="DCDCAA"/>
          <w:sz w:val="21"/>
          <w:szCs w:val="21"/>
          <w:lang w:val="en-IN"/>
        </w:rPr>
        <w:t>plot_tree</w:t>
      </w:r>
      <w:r w:rsidRPr="008274A6">
        <w:rPr>
          <w:rFonts w:ascii="Consolas" w:hAnsi="Consolas"/>
          <w:color w:val="D4D4D4"/>
          <w:sz w:val="21"/>
          <w:szCs w:val="21"/>
          <w:lang w:val="en-IN"/>
        </w:rPr>
        <w:t>(</w:t>
      </w:r>
      <w:r w:rsidRPr="008274A6">
        <w:rPr>
          <w:rFonts w:ascii="Consolas" w:hAnsi="Consolas"/>
          <w:color w:val="9CDCFE"/>
          <w:sz w:val="21"/>
          <w:szCs w:val="21"/>
          <w:lang w:val="en-IN"/>
        </w:rPr>
        <w:t>dtree</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feature_names</w:t>
      </w:r>
      <w:r w:rsidRPr="008274A6">
        <w:rPr>
          <w:rFonts w:ascii="Consolas" w:hAnsi="Consolas"/>
          <w:color w:val="D4D4D4"/>
          <w:sz w:val="21"/>
          <w:szCs w:val="21"/>
          <w:lang w:val="en-IN"/>
        </w:rPr>
        <w:t>=</w:t>
      </w:r>
      <w:r w:rsidRPr="008274A6">
        <w:rPr>
          <w:rFonts w:ascii="Consolas" w:hAnsi="Consolas"/>
          <w:color w:val="9CDCFE"/>
          <w:sz w:val="21"/>
          <w:szCs w:val="21"/>
          <w:lang w:val="en-IN"/>
        </w:rPr>
        <w:t>df_getdummy</w:t>
      </w:r>
      <w:r w:rsidRPr="008274A6">
        <w:rPr>
          <w:rFonts w:ascii="Consolas" w:hAnsi="Consolas"/>
          <w:color w:val="D4D4D4"/>
          <w:sz w:val="21"/>
          <w:szCs w:val="21"/>
          <w:lang w:val="en-IN"/>
        </w:rPr>
        <w:t>.</w:t>
      </w:r>
      <w:r w:rsidRPr="008274A6">
        <w:rPr>
          <w:rFonts w:ascii="Consolas" w:hAnsi="Consolas"/>
          <w:color w:val="9CDCFE"/>
          <w:sz w:val="21"/>
          <w:szCs w:val="21"/>
          <w:lang w:val="en-IN"/>
        </w:rPr>
        <w:t>columns</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fontsize</w:t>
      </w:r>
      <w:r w:rsidRPr="008274A6">
        <w:rPr>
          <w:rFonts w:ascii="Consolas" w:hAnsi="Consolas"/>
          <w:color w:val="D4D4D4"/>
          <w:sz w:val="21"/>
          <w:szCs w:val="21"/>
          <w:lang w:val="en-IN"/>
        </w:rPr>
        <w:t>=</w:t>
      </w:r>
      <w:r w:rsidRPr="008274A6">
        <w:rPr>
          <w:rFonts w:ascii="Consolas" w:hAnsi="Consolas"/>
          <w:color w:val="B5CEA8"/>
          <w:sz w:val="21"/>
          <w:szCs w:val="21"/>
          <w:lang w:val="en-IN"/>
        </w:rPr>
        <w:t>12</w:t>
      </w: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filled</w:t>
      </w:r>
      <w:r w:rsidRPr="008274A6">
        <w:rPr>
          <w:rFonts w:ascii="Consolas" w:hAnsi="Consolas"/>
          <w:color w:val="D4D4D4"/>
          <w:sz w:val="21"/>
          <w:szCs w:val="21"/>
          <w:lang w:val="en-IN"/>
        </w:rPr>
        <w:t>=</w:t>
      </w:r>
      <w:r w:rsidRPr="008274A6">
        <w:rPr>
          <w:rFonts w:ascii="Consolas" w:hAnsi="Consolas"/>
          <w:color w:val="569CD6"/>
          <w:sz w:val="21"/>
          <w:szCs w:val="21"/>
          <w:lang w:val="en-IN"/>
        </w:rPr>
        <w:t>True</w:t>
      </w:r>
      <w:r w:rsidRPr="008274A6">
        <w:rPr>
          <w:rFonts w:ascii="Consolas" w:hAnsi="Consolas"/>
          <w:color w:val="D4D4D4"/>
          <w:sz w:val="21"/>
          <w:szCs w:val="21"/>
          <w:lang w:val="en-IN"/>
        </w:rPr>
        <w:t xml:space="preserve">, </w:t>
      </w:r>
    </w:p>
    <w:p w14:paraId="2F0C43C8" w14:textId="77777777" w:rsidR="008274A6" w:rsidRPr="008274A6" w:rsidRDefault="008274A6" w:rsidP="008274A6">
      <w:pPr>
        <w:shd w:val="clear" w:color="auto" w:fill="1E1E1E"/>
        <w:spacing w:line="285" w:lineRule="atLeast"/>
        <w:rPr>
          <w:rFonts w:ascii="Consolas" w:hAnsi="Consolas"/>
          <w:color w:val="D4D4D4"/>
          <w:sz w:val="21"/>
          <w:szCs w:val="21"/>
          <w:lang w:val="en-IN"/>
        </w:rPr>
      </w:pPr>
      <w:r w:rsidRPr="008274A6">
        <w:rPr>
          <w:rFonts w:ascii="Consolas" w:hAnsi="Consolas"/>
          <w:color w:val="D4D4D4"/>
          <w:sz w:val="21"/>
          <w:szCs w:val="21"/>
          <w:lang w:val="en-IN"/>
        </w:rPr>
        <w:t xml:space="preserve">              </w:t>
      </w:r>
      <w:r w:rsidRPr="008274A6">
        <w:rPr>
          <w:rFonts w:ascii="Consolas" w:hAnsi="Consolas"/>
          <w:color w:val="9CDCFE"/>
          <w:sz w:val="21"/>
          <w:szCs w:val="21"/>
          <w:lang w:val="en-IN"/>
        </w:rPr>
        <w:t>class_names</w:t>
      </w:r>
      <w:r w:rsidRPr="008274A6">
        <w:rPr>
          <w:rFonts w:ascii="Consolas" w:hAnsi="Consolas"/>
          <w:color w:val="D4D4D4"/>
          <w:sz w:val="21"/>
          <w:szCs w:val="21"/>
          <w:lang w:val="en-IN"/>
        </w:rPr>
        <w:t>=[</w:t>
      </w:r>
      <w:r w:rsidRPr="008274A6">
        <w:rPr>
          <w:rFonts w:ascii="Consolas" w:hAnsi="Consolas"/>
          <w:color w:val="CE9178"/>
          <w:sz w:val="21"/>
          <w:szCs w:val="21"/>
          <w:lang w:val="en-IN"/>
        </w:rPr>
        <w:t>'Not_Play'</w:t>
      </w:r>
      <w:r w:rsidRPr="008274A6">
        <w:rPr>
          <w:rFonts w:ascii="Consolas" w:hAnsi="Consolas"/>
          <w:color w:val="D4D4D4"/>
          <w:sz w:val="21"/>
          <w:szCs w:val="21"/>
          <w:lang w:val="en-IN"/>
        </w:rPr>
        <w:t xml:space="preserve">, </w:t>
      </w:r>
      <w:r w:rsidRPr="008274A6">
        <w:rPr>
          <w:rFonts w:ascii="Consolas" w:hAnsi="Consolas"/>
          <w:color w:val="CE9178"/>
          <w:sz w:val="21"/>
          <w:szCs w:val="21"/>
          <w:lang w:val="en-IN"/>
        </w:rPr>
        <w:t>'Play'</w:t>
      </w:r>
      <w:r w:rsidRPr="008274A6">
        <w:rPr>
          <w:rFonts w:ascii="Consolas" w:hAnsi="Consolas"/>
          <w:color w:val="D4D4D4"/>
          <w:sz w:val="21"/>
          <w:szCs w:val="21"/>
          <w:lang w:val="en-IN"/>
        </w:rPr>
        <w:t>])</w:t>
      </w:r>
    </w:p>
    <w:p w14:paraId="578F6590" w14:textId="77777777" w:rsidR="000A63D8" w:rsidRDefault="000A63D8">
      <w:pPr>
        <w:spacing w:before="13"/>
        <w:ind w:left="100"/>
        <w:rPr>
          <w:sz w:val="24"/>
          <w:szCs w:val="24"/>
        </w:rPr>
      </w:pPr>
    </w:p>
    <w:p w14:paraId="33383688" w14:textId="77777777" w:rsidR="000A63D8" w:rsidRDefault="00000000">
      <w:pPr>
        <w:pBdr>
          <w:top w:val="nil"/>
          <w:left w:val="nil"/>
          <w:bottom w:val="nil"/>
          <w:right w:val="nil"/>
          <w:between w:val="nil"/>
        </w:pBdr>
        <w:rPr>
          <w:color w:val="000000"/>
          <w:sz w:val="24"/>
          <w:szCs w:val="24"/>
        </w:rPr>
      </w:pPr>
      <w:r>
        <w:rPr>
          <w:b/>
          <w:color w:val="000000"/>
          <w:sz w:val="24"/>
          <w:szCs w:val="24"/>
        </w:rPr>
        <w:lastRenderedPageBreak/>
        <w:t xml:space="preserve">B.2 Input and Output: </w:t>
      </w:r>
    </w:p>
    <w:p w14:paraId="0E90C47E" w14:textId="77777777" w:rsidR="000A63D8" w:rsidRDefault="000A63D8">
      <w:pPr>
        <w:pBdr>
          <w:top w:val="nil"/>
          <w:left w:val="nil"/>
          <w:bottom w:val="nil"/>
          <w:right w:val="nil"/>
          <w:between w:val="nil"/>
        </w:pBdr>
        <w:rPr>
          <w:b/>
          <w:i/>
          <w:color w:val="000000"/>
          <w:sz w:val="24"/>
          <w:szCs w:val="24"/>
        </w:rPr>
      </w:pPr>
    </w:p>
    <w:p w14:paraId="62CEDB61" w14:textId="77777777" w:rsidR="000A63D8" w:rsidRDefault="00000000">
      <w:pPr>
        <w:pBdr>
          <w:top w:val="nil"/>
          <w:left w:val="nil"/>
          <w:bottom w:val="nil"/>
          <w:right w:val="nil"/>
          <w:between w:val="nil"/>
        </w:pBdr>
        <w:ind w:left="720"/>
        <w:rPr>
          <w:b/>
          <w:i/>
          <w:color w:val="000000"/>
          <w:sz w:val="24"/>
          <w:szCs w:val="24"/>
        </w:rPr>
      </w:pPr>
      <w:r>
        <w:rPr>
          <w:b/>
          <w:i/>
          <w:color w:val="000000"/>
          <w:sz w:val="24"/>
          <w:szCs w:val="24"/>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34C30EA0" w14:textId="77777777" w:rsidR="000A63D8" w:rsidRDefault="000A63D8">
      <w:pPr>
        <w:pBdr>
          <w:top w:val="nil"/>
          <w:left w:val="nil"/>
          <w:bottom w:val="nil"/>
          <w:right w:val="nil"/>
          <w:between w:val="nil"/>
        </w:pBdr>
        <w:rPr>
          <w:color w:val="000000"/>
          <w:sz w:val="24"/>
          <w:szCs w:val="24"/>
        </w:rPr>
      </w:pPr>
    </w:p>
    <w:p w14:paraId="3A14E9AA" w14:textId="77777777" w:rsidR="000A63D8" w:rsidRDefault="00000000">
      <w:pPr>
        <w:pBdr>
          <w:top w:val="nil"/>
          <w:left w:val="nil"/>
          <w:bottom w:val="nil"/>
          <w:right w:val="nil"/>
          <w:between w:val="nil"/>
        </w:pBdr>
        <w:ind w:left="720"/>
        <w:rPr>
          <w:b/>
          <w:color w:val="000000"/>
          <w:sz w:val="24"/>
          <w:szCs w:val="24"/>
        </w:rPr>
      </w:pPr>
      <w:r>
        <w:rPr>
          <w:b/>
          <w:color w:val="000000"/>
          <w:sz w:val="24"/>
          <w:szCs w:val="24"/>
        </w:rPr>
        <w:t xml:space="preserve">Input Data: </w:t>
      </w:r>
    </w:p>
    <w:p w14:paraId="4F54FAEB" w14:textId="5553029A" w:rsidR="000A63D8" w:rsidRDefault="008274A6">
      <w:pPr>
        <w:pBdr>
          <w:top w:val="nil"/>
          <w:left w:val="nil"/>
          <w:bottom w:val="nil"/>
          <w:right w:val="nil"/>
          <w:between w:val="nil"/>
        </w:pBdr>
        <w:ind w:left="720"/>
        <w:rPr>
          <w:color w:val="000000"/>
          <w:sz w:val="24"/>
          <w:szCs w:val="24"/>
        </w:rPr>
      </w:pPr>
      <w:r w:rsidRPr="008274A6">
        <w:rPr>
          <w:color w:val="000000"/>
          <w:sz w:val="24"/>
          <w:szCs w:val="24"/>
        </w:rPr>
        <w:drawing>
          <wp:inline distT="0" distB="0" distL="0" distR="0" wp14:anchorId="6C97AC81" wp14:editId="11C1CA8D">
            <wp:extent cx="4092295" cy="3177815"/>
            <wp:effectExtent l="0" t="0" r="3810" b="3810"/>
            <wp:docPr id="85379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96400" name=""/>
                    <pic:cNvPicPr/>
                  </pic:nvPicPr>
                  <pic:blipFill>
                    <a:blip r:embed="rId8"/>
                    <a:stretch>
                      <a:fillRect/>
                    </a:stretch>
                  </pic:blipFill>
                  <pic:spPr>
                    <a:xfrm>
                      <a:off x="0" y="0"/>
                      <a:ext cx="4092295" cy="3177815"/>
                    </a:xfrm>
                    <a:prstGeom prst="rect">
                      <a:avLst/>
                    </a:prstGeom>
                  </pic:spPr>
                </pic:pic>
              </a:graphicData>
            </a:graphic>
          </wp:inline>
        </w:drawing>
      </w:r>
    </w:p>
    <w:p w14:paraId="351C43BC" w14:textId="77B889F1" w:rsidR="008274A6" w:rsidRDefault="008274A6">
      <w:pPr>
        <w:pBdr>
          <w:top w:val="nil"/>
          <w:left w:val="nil"/>
          <w:bottom w:val="nil"/>
          <w:right w:val="nil"/>
          <w:between w:val="nil"/>
        </w:pBdr>
        <w:ind w:left="720"/>
        <w:rPr>
          <w:color w:val="000000"/>
          <w:sz w:val="24"/>
          <w:szCs w:val="24"/>
        </w:rPr>
      </w:pPr>
      <w:r w:rsidRPr="008274A6">
        <w:rPr>
          <w:color w:val="000000"/>
          <w:sz w:val="24"/>
          <w:szCs w:val="24"/>
        </w:rPr>
        <w:drawing>
          <wp:inline distT="0" distB="0" distL="0" distR="0" wp14:anchorId="7D90CF7E" wp14:editId="0CDFE9BB">
            <wp:extent cx="5829300" cy="2606675"/>
            <wp:effectExtent l="0" t="0" r="0" b="3175"/>
            <wp:docPr id="35415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59204" name=""/>
                    <pic:cNvPicPr/>
                  </pic:nvPicPr>
                  <pic:blipFill>
                    <a:blip r:embed="rId9"/>
                    <a:stretch>
                      <a:fillRect/>
                    </a:stretch>
                  </pic:blipFill>
                  <pic:spPr>
                    <a:xfrm>
                      <a:off x="0" y="0"/>
                      <a:ext cx="5829300" cy="2606675"/>
                    </a:xfrm>
                    <a:prstGeom prst="rect">
                      <a:avLst/>
                    </a:prstGeom>
                  </pic:spPr>
                </pic:pic>
              </a:graphicData>
            </a:graphic>
          </wp:inline>
        </w:drawing>
      </w:r>
    </w:p>
    <w:p w14:paraId="0A2AF340" w14:textId="77777777" w:rsidR="000A63D8" w:rsidRDefault="00000000">
      <w:pPr>
        <w:pBdr>
          <w:top w:val="nil"/>
          <w:left w:val="nil"/>
          <w:bottom w:val="nil"/>
          <w:right w:val="nil"/>
          <w:between w:val="nil"/>
        </w:pBdr>
        <w:ind w:left="720"/>
        <w:rPr>
          <w:b/>
          <w:color w:val="000000"/>
          <w:sz w:val="24"/>
          <w:szCs w:val="24"/>
        </w:rPr>
      </w:pPr>
      <w:r>
        <w:rPr>
          <w:b/>
          <w:color w:val="000000"/>
          <w:sz w:val="24"/>
          <w:szCs w:val="24"/>
        </w:rPr>
        <w:t xml:space="preserve">Output: </w:t>
      </w:r>
    </w:p>
    <w:p w14:paraId="49165273" w14:textId="6B5015A7" w:rsidR="008274A6" w:rsidRDefault="008274A6">
      <w:pPr>
        <w:pBdr>
          <w:top w:val="nil"/>
          <w:left w:val="nil"/>
          <w:bottom w:val="nil"/>
          <w:right w:val="nil"/>
          <w:between w:val="nil"/>
        </w:pBdr>
        <w:ind w:left="720"/>
        <w:rPr>
          <w:color w:val="000000"/>
          <w:sz w:val="24"/>
          <w:szCs w:val="24"/>
        </w:rPr>
      </w:pPr>
      <w:r w:rsidRPr="008274A6">
        <w:rPr>
          <w:color w:val="000000"/>
          <w:sz w:val="24"/>
          <w:szCs w:val="24"/>
        </w:rPr>
        <w:lastRenderedPageBreak/>
        <w:drawing>
          <wp:inline distT="0" distB="0" distL="0" distR="0" wp14:anchorId="7A5B8F97" wp14:editId="47153B4C">
            <wp:extent cx="5829300" cy="4367530"/>
            <wp:effectExtent l="0" t="0" r="0" b="0"/>
            <wp:docPr id="107259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93474" name=""/>
                    <pic:cNvPicPr/>
                  </pic:nvPicPr>
                  <pic:blipFill>
                    <a:blip r:embed="rId10"/>
                    <a:stretch>
                      <a:fillRect/>
                    </a:stretch>
                  </pic:blipFill>
                  <pic:spPr>
                    <a:xfrm>
                      <a:off x="0" y="0"/>
                      <a:ext cx="5829300" cy="4367530"/>
                    </a:xfrm>
                    <a:prstGeom prst="rect">
                      <a:avLst/>
                    </a:prstGeom>
                  </pic:spPr>
                </pic:pic>
              </a:graphicData>
            </a:graphic>
          </wp:inline>
        </w:drawing>
      </w:r>
    </w:p>
    <w:p w14:paraId="2CC2849D" w14:textId="77777777" w:rsidR="000A63D8" w:rsidRDefault="000A63D8">
      <w:pPr>
        <w:rPr>
          <w:color w:val="000000"/>
          <w:sz w:val="24"/>
          <w:szCs w:val="24"/>
        </w:rPr>
      </w:pPr>
    </w:p>
    <w:p w14:paraId="3D6654E0" w14:textId="77777777" w:rsidR="000A63D8" w:rsidRDefault="00000000">
      <w:pPr>
        <w:rPr>
          <w:sz w:val="24"/>
          <w:szCs w:val="24"/>
        </w:rPr>
      </w:pPr>
      <w:r>
        <w:rPr>
          <w:b/>
          <w:sz w:val="24"/>
          <w:szCs w:val="24"/>
        </w:rPr>
        <w:t>B.3 Observations and learning:</w:t>
      </w:r>
    </w:p>
    <w:p w14:paraId="19D2E70D" w14:textId="77777777" w:rsidR="000A63D8" w:rsidRDefault="000A63D8">
      <w:pPr>
        <w:spacing w:before="2" w:line="260" w:lineRule="auto"/>
        <w:rPr>
          <w:sz w:val="24"/>
          <w:szCs w:val="24"/>
        </w:rPr>
      </w:pPr>
    </w:p>
    <w:p w14:paraId="2607ACB7" w14:textId="23C093FB" w:rsidR="008274A6" w:rsidRPr="008274A6" w:rsidRDefault="008274A6" w:rsidP="008274A6">
      <w:pPr>
        <w:pBdr>
          <w:top w:val="nil"/>
          <w:left w:val="nil"/>
          <w:bottom w:val="nil"/>
          <w:right w:val="nil"/>
          <w:between w:val="nil"/>
        </w:pBdr>
        <w:spacing w:line="276" w:lineRule="auto"/>
        <w:ind w:left="720"/>
        <w:rPr>
          <w:i/>
          <w:iCs/>
          <w:color w:val="000000"/>
          <w:sz w:val="24"/>
          <w:szCs w:val="24"/>
        </w:rPr>
      </w:pPr>
      <w:r w:rsidRPr="008274A6">
        <w:rPr>
          <w:i/>
          <w:iCs/>
          <w:color w:val="000000"/>
          <w:sz w:val="24"/>
          <w:szCs w:val="24"/>
        </w:rPr>
        <w:t>U</w:t>
      </w:r>
      <w:r w:rsidRPr="008274A6">
        <w:rPr>
          <w:i/>
          <w:iCs/>
          <w:color w:val="000000"/>
          <w:sz w:val="24"/>
          <w:szCs w:val="24"/>
        </w:rPr>
        <w:t>nderst</w:t>
      </w:r>
      <w:r w:rsidRPr="008274A6">
        <w:rPr>
          <w:i/>
          <w:iCs/>
          <w:color w:val="000000"/>
          <w:sz w:val="24"/>
          <w:szCs w:val="24"/>
        </w:rPr>
        <w:t>ood</w:t>
      </w:r>
      <w:r w:rsidRPr="008274A6">
        <w:rPr>
          <w:i/>
          <w:iCs/>
          <w:color w:val="000000"/>
          <w:sz w:val="24"/>
          <w:szCs w:val="24"/>
        </w:rPr>
        <w:t xml:space="preserve"> the concept of the ID3 Classifier</w:t>
      </w:r>
      <w:r w:rsidRPr="008274A6">
        <w:rPr>
          <w:i/>
          <w:iCs/>
          <w:color w:val="000000"/>
          <w:sz w:val="24"/>
          <w:szCs w:val="24"/>
        </w:rPr>
        <w:t xml:space="preserve"> and </w:t>
      </w:r>
      <w:r w:rsidRPr="008274A6">
        <w:rPr>
          <w:i/>
          <w:iCs/>
          <w:color w:val="000000"/>
          <w:sz w:val="24"/>
          <w:szCs w:val="24"/>
        </w:rPr>
        <w:t>when to apply pre pruning and Post pruning</w:t>
      </w:r>
      <w:r w:rsidRPr="008274A6">
        <w:rPr>
          <w:i/>
          <w:iCs/>
          <w:color w:val="000000"/>
          <w:sz w:val="24"/>
          <w:szCs w:val="24"/>
        </w:rPr>
        <w:t xml:space="preserve"> along with the introduction to the concept </w:t>
      </w:r>
      <w:r w:rsidRPr="008274A6">
        <w:rPr>
          <w:i/>
          <w:iCs/>
          <w:color w:val="000000"/>
          <w:sz w:val="24"/>
          <w:szCs w:val="24"/>
        </w:rPr>
        <w:t>hyper parameters for Decision Tree Classifier</w:t>
      </w:r>
    </w:p>
    <w:p w14:paraId="701BE3F9" w14:textId="77777777" w:rsidR="000A63D8" w:rsidRDefault="000A63D8">
      <w:pPr>
        <w:spacing w:before="3" w:line="200" w:lineRule="auto"/>
        <w:rPr>
          <w:sz w:val="24"/>
          <w:szCs w:val="24"/>
        </w:rPr>
      </w:pPr>
    </w:p>
    <w:p w14:paraId="7905B992" w14:textId="77777777" w:rsidR="000A63D8" w:rsidRDefault="00000000">
      <w:pPr>
        <w:ind w:left="100"/>
        <w:rPr>
          <w:sz w:val="24"/>
          <w:szCs w:val="24"/>
        </w:rPr>
      </w:pPr>
      <w:r>
        <w:rPr>
          <w:b/>
          <w:sz w:val="24"/>
          <w:szCs w:val="24"/>
        </w:rPr>
        <w:t>B.4 Conclusion:</w:t>
      </w:r>
    </w:p>
    <w:p w14:paraId="6BAD0874" w14:textId="77777777" w:rsidR="000A63D8" w:rsidRDefault="000A63D8">
      <w:pPr>
        <w:spacing w:before="2" w:line="260" w:lineRule="auto"/>
        <w:rPr>
          <w:sz w:val="24"/>
          <w:szCs w:val="24"/>
        </w:rPr>
      </w:pPr>
    </w:p>
    <w:p w14:paraId="682A3210" w14:textId="1AA0E206" w:rsidR="000A63D8" w:rsidRDefault="008274A6">
      <w:pPr>
        <w:spacing w:line="290" w:lineRule="auto"/>
        <w:ind w:left="552" w:right="406"/>
        <w:rPr>
          <w:b/>
          <w:i/>
          <w:sz w:val="24"/>
          <w:szCs w:val="24"/>
        </w:rPr>
      </w:pPr>
      <w:r>
        <w:rPr>
          <w:i/>
          <w:sz w:val="24"/>
          <w:szCs w:val="24"/>
        </w:rPr>
        <w:t>Implemented ID3 decision algorithm on selected dataset</w:t>
      </w:r>
    </w:p>
    <w:p w14:paraId="35CF8D9E" w14:textId="77777777" w:rsidR="000A63D8" w:rsidRDefault="000A63D8">
      <w:pPr>
        <w:rPr>
          <w:sz w:val="24"/>
          <w:szCs w:val="24"/>
        </w:rPr>
      </w:pPr>
    </w:p>
    <w:sectPr w:rsidR="000A63D8">
      <w:headerReference w:type="default" r:id="rId11"/>
      <w:pgSz w:w="12240" w:h="15840"/>
      <w:pgMar w:top="1480" w:right="1720" w:bottom="280" w:left="1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76A1" w14:textId="77777777" w:rsidR="00BF296B" w:rsidRDefault="00BF296B">
      <w:r>
        <w:separator/>
      </w:r>
    </w:p>
  </w:endnote>
  <w:endnote w:type="continuationSeparator" w:id="0">
    <w:p w14:paraId="6F150CDC" w14:textId="77777777" w:rsidR="00BF296B" w:rsidRDefault="00BF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udex">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9E2E" w14:textId="77777777" w:rsidR="00BF296B" w:rsidRDefault="00BF296B">
      <w:r>
        <w:separator/>
      </w:r>
    </w:p>
  </w:footnote>
  <w:footnote w:type="continuationSeparator" w:id="0">
    <w:p w14:paraId="290BF217" w14:textId="77777777" w:rsidR="00BF296B" w:rsidRDefault="00BF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6B92" w14:textId="77777777" w:rsidR="000A63D8" w:rsidRDefault="00000000">
    <w:pPr>
      <w:pBdr>
        <w:top w:val="nil"/>
        <w:left w:val="nil"/>
        <w:bottom w:val="nil"/>
        <w:right w:val="nil"/>
        <w:between w:val="nil"/>
      </w:pBdr>
      <w:tabs>
        <w:tab w:val="center" w:pos="4680"/>
        <w:tab w:val="right" w:pos="9360"/>
      </w:tabs>
      <w:jc w:val="center"/>
      <w:rPr>
        <w:b/>
        <w:color w:val="000000"/>
      </w:rPr>
    </w:pPr>
    <w:r>
      <w:rPr>
        <w:b/>
        <w:color w:val="000000"/>
      </w:rPr>
      <w:t>SVKM’S NMIMS Deemed-to-be-University</w:t>
    </w:r>
  </w:p>
  <w:p w14:paraId="6E34BE84" w14:textId="77777777" w:rsidR="000A63D8" w:rsidRDefault="00000000">
    <w:pPr>
      <w:pBdr>
        <w:top w:val="nil"/>
        <w:left w:val="nil"/>
        <w:bottom w:val="nil"/>
        <w:right w:val="nil"/>
        <w:between w:val="nil"/>
      </w:pBdr>
      <w:tabs>
        <w:tab w:val="center" w:pos="4680"/>
        <w:tab w:val="right" w:pos="9360"/>
      </w:tabs>
      <w:jc w:val="center"/>
      <w:rPr>
        <w:b/>
        <w:color w:val="000000"/>
      </w:rPr>
    </w:pPr>
    <w:r>
      <w:rPr>
        <w:b/>
        <w:color w:val="000000"/>
      </w:rPr>
      <w:t>Mukesh Patel School of Technology Management &amp; Engineering</w:t>
    </w:r>
  </w:p>
  <w:p w14:paraId="787DBF2B" w14:textId="77777777" w:rsidR="000A63D8" w:rsidRDefault="00000000">
    <w:pPr>
      <w:pBdr>
        <w:top w:val="nil"/>
        <w:left w:val="nil"/>
        <w:bottom w:val="nil"/>
        <w:right w:val="nil"/>
        <w:between w:val="nil"/>
      </w:pBdr>
      <w:tabs>
        <w:tab w:val="center" w:pos="4680"/>
        <w:tab w:val="right" w:pos="9360"/>
      </w:tabs>
      <w:jc w:val="center"/>
      <w:rPr>
        <w:b/>
        <w:color w:val="000000"/>
      </w:rPr>
    </w:pPr>
    <w:r>
      <w:rPr>
        <w:b/>
        <w:color w:val="000000"/>
      </w:rPr>
      <w:t>Department of Computer Engineering</w:t>
    </w:r>
  </w:p>
  <w:p w14:paraId="0B1BC026" w14:textId="77777777" w:rsidR="000A63D8" w:rsidRDefault="000A63D8">
    <w:pPr>
      <w:pBdr>
        <w:top w:val="nil"/>
        <w:left w:val="nil"/>
        <w:bottom w:val="nil"/>
        <w:right w:val="nil"/>
        <w:between w:val="nil"/>
      </w:pBdr>
      <w:tabs>
        <w:tab w:val="center" w:pos="4680"/>
        <w:tab w:val="right" w:pos="9360"/>
      </w:tabs>
      <w:jc w:val="center"/>
      <w:rPr>
        <w:color w:val="000000"/>
      </w:rPr>
    </w:pPr>
  </w:p>
  <w:p w14:paraId="42A71818" w14:textId="77777777" w:rsidR="000A63D8" w:rsidRDefault="000A63D8">
    <w:pPr>
      <w:pBdr>
        <w:top w:val="nil"/>
        <w:left w:val="nil"/>
        <w:bottom w:val="nil"/>
        <w:right w:val="nil"/>
        <w:between w:val="nil"/>
      </w:pBdr>
      <w:tabs>
        <w:tab w:val="center" w:pos="4680"/>
        <w:tab w:val="right" w:pos="9360"/>
      </w:tabs>
      <w:rPr>
        <w:color w:val="000000"/>
      </w:rPr>
    </w:pPr>
  </w:p>
  <w:p w14:paraId="1F542397" w14:textId="77777777" w:rsidR="000A63D8" w:rsidRDefault="000A63D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567"/>
    <w:multiLevelType w:val="multilevel"/>
    <w:tmpl w:val="FD264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4326C2"/>
    <w:multiLevelType w:val="multilevel"/>
    <w:tmpl w:val="4AF8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FF1E25"/>
    <w:multiLevelType w:val="multilevel"/>
    <w:tmpl w:val="4AF8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7836715">
    <w:abstractNumId w:val="2"/>
  </w:num>
  <w:num w:numId="2" w16cid:durableId="1741438766">
    <w:abstractNumId w:val="0"/>
  </w:num>
  <w:num w:numId="3" w16cid:durableId="181628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D8"/>
    <w:rsid w:val="000A63D8"/>
    <w:rsid w:val="008274A6"/>
    <w:rsid w:val="00973A5D"/>
    <w:rsid w:val="00BB30A3"/>
    <w:rsid w:val="00BF2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5921"/>
  <w15:docId w15:val="{863AAFD6-60B6-4198-AC71-EFC0F37C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4A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6292">
      <w:bodyDiv w:val="1"/>
      <w:marLeft w:val="0"/>
      <w:marRight w:val="0"/>
      <w:marTop w:val="0"/>
      <w:marBottom w:val="0"/>
      <w:divBdr>
        <w:top w:val="none" w:sz="0" w:space="0" w:color="auto"/>
        <w:left w:val="none" w:sz="0" w:space="0" w:color="auto"/>
        <w:bottom w:val="none" w:sz="0" w:space="0" w:color="auto"/>
        <w:right w:val="none" w:sz="0" w:space="0" w:color="auto"/>
      </w:divBdr>
      <w:divsChild>
        <w:div w:id="1467700793">
          <w:marLeft w:val="0"/>
          <w:marRight w:val="0"/>
          <w:marTop w:val="0"/>
          <w:marBottom w:val="0"/>
          <w:divBdr>
            <w:top w:val="none" w:sz="0" w:space="0" w:color="auto"/>
            <w:left w:val="none" w:sz="0" w:space="0" w:color="auto"/>
            <w:bottom w:val="none" w:sz="0" w:space="0" w:color="auto"/>
            <w:right w:val="none" w:sz="0" w:space="0" w:color="auto"/>
          </w:divBdr>
          <w:divsChild>
            <w:div w:id="555163099">
              <w:marLeft w:val="0"/>
              <w:marRight w:val="0"/>
              <w:marTop w:val="0"/>
              <w:marBottom w:val="0"/>
              <w:divBdr>
                <w:top w:val="none" w:sz="0" w:space="0" w:color="auto"/>
                <w:left w:val="none" w:sz="0" w:space="0" w:color="auto"/>
                <w:bottom w:val="none" w:sz="0" w:space="0" w:color="auto"/>
                <w:right w:val="none" w:sz="0" w:space="0" w:color="auto"/>
              </w:divBdr>
            </w:div>
            <w:div w:id="2037389908">
              <w:marLeft w:val="0"/>
              <w:marRight w:val="0"/>
              <w:marTop w:val="0"/>
              <w:marBottom w:val="0"/>
              <w:divBdr>
                <w:top w:val="none" w:sz="0" w:space="0" w:color="auto"/>
                <w:left w:val="none" w:sz="0" w:space="0" w:color="auto"/>
                <w:bottom w:val="none" w:sz="0" w:space="0" w:color="auto"/>
                <w:right w:val="none" w:sz="0" w:space="0" w:color="auto"/>
              </w:divBdr>
            </w:div>
            <w:div w:id="475413892">
              <w:marLeft w:val="0"/>
              <w:marRight w:val="0"/>
              <w:marTop w:val="0"/>
              <w:marBottom w:val="0"/>
              <w:divBdr>
                <w:top w:val="none" w:sz="0" w:space="0" w:color="auto"/>
                <w:left w:val="none" w:sz="0" w:space="0" w:color="auto"/>
                <w:bottom w:val="none" w:sz="0" w:space="0" w:color="auto"/>
                <w:right w:val="none" w:sz="0" w:space="0" w:color="auto"/>
              </w:divBdr>
            </w:div>
            <w:div w:id="82605011">
              <w:marLeft w:val="0"/>
              <w:marRight w:val="0"/>
              <w:marTop w:val="0"/>
              <w:marBottom w:val="0"/>
              <w:divBdr>
                <w:top w:val="none" w:sz="0" w:space="0" w:color="auto"/>
                <w:left w:val="none" w:sz="0" w:space="0" w:color="auto"/>
                <w:bottom w:val="none" w:sz="0" w:space="0" w:color="auto"/>
                <w:right w:val="none" w:sz="0" w:space="0" w:color="auto"/>
              </w:divBdr>
            </w:div>
            <w:div w:id="350037771">
              <w:marLeft w:val="0"/>
              <w:marRight w:val="0"/>
              <w:marTop w:val="0"/>
              <w:marBottom w:val="0"/>
              <w:divBdr>
                <w:top w:val="none" w:sz="0" w:space="0" w:color="auto"/>
                <w:left w:val="none" w:sz="0" w:space="0" w:color="auto"/>
                <w:bottom w:val="none" w:sz="0" w:space="0" w:color="auto"/>
                <w:right w:val="none" w:sz="0" w:space="0" w:color="auto"/>
              </w:divBdr>
            </w:div>
            <w:div w:id="1571305901">
              <w:marLeft w:val="0"/>
              <w:marRight w:val="0"/>
              <w:marTop w:val="0"/>
              <w:marBottom w:val="0"/>
              <w:divBdr>
                <w:top w:val="none" w:sz="0" w:space="0" w:color="auto"/>
                <w:left w:val="none" w:sz="0" w:space="0" w:color="auto"/>
                <w:bottom w:val="none" w:sz="0" w:space="0" w:color="auto"/>
                <w:right w:val="none" w:sz="0" w:space="0" w:color="auto"/>
              </w:divBdr>
            </w:div>
            <w:div w:id="1168592035">
              <w:marLeft w:val="0"/>
              <w:marRight w:val="0"/>
              <w:marTop w:val="0"/>
              <w:marBottom w:val="0"/>
              <w:divBdr>
                <w:top w:val="none" w:sz="0" w:space="0" w:color="auto"/>
                <w:left w:val="none" w:sz="0" w:space="0" w:color="auto"/>
                <w:bottom w:val="none" w:sz="0" w:space="0" w:color="auto"/>
                <w:right w:val="none" w:sz="0" w:space="0" w:color="auto"/>
              </w:divBdr>
            </w:div>
            <w:div w:id="683215271">
              <w:marLeft w:val="0"/>
              <w:marRight w:val="0"/>
              <w:marTop w:val="0"/>
              <w:marBottom w:val="0"/>
              <w:divBdr>
                <w:top w:val="none" w:sz="0" w:space="0" w:color="auto"/>
                <w:left w:val="none" w:sz="0" w:space="0" w:color="auto"/>
                <w:bottom w:val="none" w:sz="0" w:space="0" w:color="auto"/>
                <w:right w:val="none" w:sz="0" w:space="0" w:color="auto"/>
              </w:divBdr>
            </w:div>
            <w:div w:id="1456172186">
              <w:marLeft w:val="0"/>
              <w:marRight w:val="0"/>
              <w:marTop w:val="0"/>
              <w:marBottom w:val="0"/>
              <w:divBdr>
                <w:top w:val="none" w:sz="0" w:space="0" w:color="auto"/>
                <w:left w:val="none" w:sz="0" w:space="0" w:color="auto"/>
                <w:bottom w:val="none" w:sz="0" w:space="0" w:color="auto"/>
                <w:right w:val="none" w:sz="0" w:space="0" w:color="auto"/>
              </w:divBdr>
            </w:div>
            <w:div w:id="181671609">
              <w:marLeft w:val="0"/>
              <w:marRight w:val="0"/>
              <w:marTop w:val="0"/>
              <w:marBottom w:val="0"/>
              <w:divBdr>
                <w:top w:val="none" w:sz="0" w:space="0" w:color="auto"/>
                <w:left w:val="none" w:sz="0" w:space="0" w:color="auto"/>
                <w:bottom w:val="none" w:sz="0" w:space="0" w:color="auto"/>
                <w:right w:val="none" w:sz="0" w:space="0" w:color="auto"/>
              </w:divBdr>
            </w:div>
            <w:div w:id="1008555143">
              <w:marLeft w:val="0"/>
              <w:marRight w:val="0"/>
              <w:marTop w:val="0"/>
              <w:marBottom w:val="0"/>
              <w:divBdr>
                <w:top w:val="none" w:sz="0" w:space="0" w:color="auto"/>
                <w:left w:val="none" w:sz="0" w:space="0" w:color="auto"/>
                <w:bottom w:val="none" w:sz="0" w:space="0" w:color="auto"/>
                <w:right w:val="none" w:sz="0" w:space="0" w:color="auto"/>
              </w:divBdr>
            </w:div>
            <w:div w:id="1487746121">
              <w:marLeft w:val="0"/>
              <w:marRight w:val="0"/>
              <w:marTop w:val="0"/>
              <w:marBottom w:val="0"/>
              <w:divBdr>
                <w:top w:val="none" w:sz="0" w:space="0" w:color="auto"/>
                <w:left w:val="none" w:sz="0" w:space="0" w:color="auto"/>
                <w:bottom w:val="none" w:sz="0" w:space="0" w:color="auto"/>
                <w:right w:val="none" w:sz="0" w:space="0" w:color="auto"/>
              </w:divBdr>
            </w:div>
            <w:div w:id="1979413201">
              <w:marLeft w:val="0"/>
              <w:marRight w:val="0"/>
              <w:marTop w:val="0"/>
              <w:marBottom w:val="0"/>
              <w:divBdr>
                <w:top w:val="none" w:sz="0" w:space="0" w:color="auto"/>
                <w:left w:val="none" w:sz="0" w:space="0" w:color="auto"/>
                <w:bottom w:val="none" w:sz="0" w:space="0" w:color="auto"/>
                <w:right w:val="none" w:sz="0" w:space="0" w:color="auto"/>
              </w:divBdr>
            </w:div>
            <w:div w:id="1966813453">
              <w:marLeft w:val="0"/>
              <w:marRight w:val="0"/>
              <w:marTop w:val="0"/>
              <w:marBottom w:val="0"/>
              <w:divBdr>
                <w:top w:val="none" w:sz="0" w:space="0" w:color="auto"/>
                <w:left w:val="none" w:sz="0" w:space="0" w:color="auto"/>
                <w:bottom w:val="none" w:sz="0" w:space="0" w:color="auto"/>
                <w:right w:val="none" w:sz="0" w:space="0" w:color="auto"/>
              </w:divBdr>
            </w:div>
            <w:div w:id="1368138786">
              <w:marLeft w:val="0"/>
              <w:marRight w:val="0"/>
              <w:marTop w:val="0"/>
              <w:marBottom w:val="0"/>
              <w:divBdr>
                <w:top w:val="none" w:sz="0" w:space="0" w:color="auto"/>
                <w:left w:val="none" w:sz="0" w:space="0" w:color="auto"/>
                <w:bottom w:val="none" w:sz="0" w:space="0" w:color="auto"/>
                <w:right w:val="none" w:sz="0" w:space="0" w:color="auto"/>
              </w:divBdr>
            </w:div>
            <w:div w:id="984969720">
              <w:marLeft w:val="0"/>
              <w:marRight w:val="0"/>
              <w:marTop w:val="0"/>
              <w:marBottom w:val="0"/>
              <w:divBdr>
                <w:top w:val="none" w:sz="0" w:space="0" w:color="auto"/>
                <w:left w:val="none" w:sz="0" w:space="0" w:color="auto"/>
                <w:bottom w:val="none" w:sz="0" w:space="0" w:color="auto"/>
                <w:right w:val="none" w:sz="0" w:space="0" w:color="auto"/>
              </w:divBdr>
            </w:div>
            <w:div w:id="1330250134">
              <w:marLeft w:val="0"/>
              <w:marRight w:val="0"/>
              <w:marTop w:val="0"/>
              <w:marBottom w:val="0"/>
              <w:divBdr>
                <w:top w:val="none" w:sz="0" w:space="0" w:color="auto"/>
                <w:left w:val="none" w:sz="0" w:space="0" w:color="auto"/>
                <w:bottom w:val="none" w:sz="0" w:space="0" w:color="auto"/>
                <w:right w:val="none" w:sz="0" w:space="0" w:color="auto"/>
              </w:divBdr>
            </w:div>
            <w:div w:id="1456176094">
              <w:marLeft w:val="0"/>
              <w:marRight w:val="0"/>
              <w:marTop w:val="0"/>
              <w:marBottom w:val="0"/>
              <w:divBdr>
                <w:top w:val="none" w:sz="0" w:space="0" w:color="auto"/>
                <w:left w:val="none" w:sz="0" w:space="0" w:color="auto"/>
                <w:bottom w:val="none" w:sz="0" w:space="0" w:color="auto"/>
                <w:right w:val="none" w:sz="0" w:space="0" w:color="auto"/>
              </w:divBdr>
            </w:div>
            <w:div w:id="234291792">
              <w:marLeft w:val="0"/>
              <w:marRight w:val="0"/>
              <w:marTop w:val="0"/>
              <w:marBottom w:val="0"/>
              <w:divBdr>
                <w:top w:val="none" w:sz="0" w:space="0" w:color="auto"/>
                <w:left w:val="none" w:sz="0" w:space="0" w:color="auto"/>
                <w:bottom w:val="none" w:sz="0" w:space="0" w:color="auto"/>
                <w:right w:val="none" w:sz="0" w:space="0" w:color="auto"/>
              </w:divBdr>
            </w:div>
            <w:div w:id="854269479">
              <w:marLeft w:val="0"/>
              <w:marRight w:val="0"/>
              <w:marTop w:val="0"/>
              <w:marBottom w:val="0"/>
              <w:divBdr>
                <w:top w:val="none" w:sz="0" w:space="0" w:color="auto"/>
                <w:left w:val="none" w:sz="0" w:space="0" w:color="auto"/>
                <w:bottom w:val="none" w:sz="0" w:space="0" w:color="auto"/>
                <w:right w:val="none" w:sz="0" w:space="0" w:color="auto"/>
              </w:divBdr>
            </w:div>
            <w:div w:id="15089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882</Words>
  <Characters>5033</Characters>
  <Application>Microsoft Office Word</Application>
  <DocSecurity>0</DocSecurity>
  <Lines>41</Lines>
  <Paragraphs>11</Paragraphs>
  <ScaleCrop>false</ScaleCrop>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Anirbaan Ghatak</cp:lastModifiedBy>
  <cp:revision>4</cp:revision>
  <dcterms:created xsi:type="dcterms:W3CDTF">2023-09-07T15:32:00Z</dcterms:created>
  <dcterms:modified xsi:type="dcterms:W3CDTF">2023-09-12T16:19:00Z</dcterms:modified>
</cp:coreProperties>
</file>