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D31" w:rsidRDefault="00826D31" w:rsidP="0023717F">
      <w:pPr>
        <w:spacing w:before="42" w:after="0" w:line="360" w:lineRule="auto"/>
        <w:ind w:right="4149"/>
        <w:rPr>
          <w:rFonts w:ascii="Times New Roman" w:eastAsia="Times New Roman" w:hAnsi="Times New Roman" w:cs="Times New Roman"/>
          <w:b/>
          <w:bCs/>
          <w:sz w:val="28"/>
          <w:szCs w:val="28"/>
        </w:rPr>
      </w:pPr>
    </w:p>
    <w:p w:rsidR="00826D31" w:rsidRDefault="00826D31" w:rsidP="00622E04">
      <w:pPr>
        <w:spacing w:before="42" w:after="0" w:line="360" w:lineRule="auto"/>
        <w:ind w:right="4149" w:hanging="2160"/>
        <w:jc w:val="center"/>
        <w:rPr>
          <w:rFonts w:ascii="Times New Roman" w:eastAsia="Times New Roman" w:hAnsi="Times New Roman" w:cs="Times New Roman"/>
          <w:b/>
          <w:bCs/>
          <w:sz w:val="28"/>
          <w:szCs w:val="28"/>
        </w:rPr>
      </w:pPr>
    </w:p>
    <w:p w:rsidR="00826D31" w:rsidRDefault="00826D31" w:rsidP="00622E04">
      <w:pPr>
        <w:spacing w:before="42" w:after="0" w:line="360" w:lineRule="auto"/>
        <w:ind w:right="4149" w:hanging="2160"/>
        <w:jc w:val="center"/>
        <w:rPr>
          <w:rFonts w:ascii="Times New Roman" w:eastAsia="Times New Roman" w:hAnsi="Times New Roman" w:cs="Times New Roman"/>
          <w:b/>
          <w:bCs/>
          <w:sz w:val="28"/>
          <w:szCs w:val="28"/>
        </w:rPr>
      </w:pPr>
    </w:p>
    <w:p w:rsidR="00826D31" w:rsidRDefault="00826D31" w:rsidP="00622E04">
      <w:pPr>
        <w:spacing w:before="42" w:after="0" w:line="360" w:lineRule="auto"/>
        <w:ind w:right="4149" w:hanging="2160"/>
        <w:jc w:val="center"/>
        <w:rPr>
          <w:rFonts w:ascii="Times New Roman" w:eastAsia="Times New Roman" w:hAnsi="Times New Roman" w:cs="Times New Roman"/>
          <w:b/>
          <w:bCs/>
          <w:sz w:val="28"/>
          <w:szCs w:val="28"/>
        </w:rPr>
      </w:pPr>
    </w:p>
    <w:p w:rsidR="00826D31" w:rsidRDefault="00826D31" w:rsidP="00622E04">
      <w:pPr>
        <w:spacing w:before="42" w:after="0" w:line="360" w:lineRule="auto"/>
        <w:ind w:right="4149" w:hanging="2160"/>
        <w:jc w:val="center"/>
        <w:rPr>
          <w:rFonts w:ascii="Times New Roman" w:eastAsia="Times New Roman" w:hAnsi="Times New Roman" w:cs="Times New Roman"/>
          <w:b/>
          <w:bCs/>
          <w:sz w:val="28"/>
          <w:szCs w:val="28"/>
        </w:rPr>
      </w:pPr>
    </w:p>
    <w:p w:rsidR="00826D31" w:rsidRDefault="00826D31"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826D31" w:rsidRDefault="00826D31" w:rsidP="00622E04">
      <w:pPr>
        <w:spacing w:before="42" w:after="0" w:line="360" w:lineRule="auto"/>
        <w:ind w:right="4149" w:hanging="2160"/>
        <w:jc w:val="center"/>
        <w:rPr>
          <w:rFonts w:ascii="Times New Roman" w:eastAsia="Times New Roman" w:hAnsi="Times New Roman" w:cs="Times New Roman"/>
          <w:b/>
          <w:bCs/>
          <w:sz w:val="28"/>
          <w:szCs w:val="28"/>
        </w:rPr>
      </w:pPr>
    </w:p>
    <w:p w:rsidR="00826D31" w:rsidRDefault="0027620C" w:rsidP="0027620C">
      <w:pPr>
        <w:spacing w:before="42" w:after="0" w:line="360" w:lineRule="auto"/>
        <w:ind w:right="4149" w:hanging="216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p>
    <w:p w:rsidR="00826D31" w:rsidRPr="0023717F" w:rsidRDefault="0023717F" w:rsidP="0023717F">
      <w:pPr>
        <w:jc w:val="center"/>
        <w:rPr>
          <w:rFonts w:ascii="Times New Roman" w:hAnsi="Times New Roman" w:cs="Times New Roman"/>
          <w:b/>
          <w:sz w:val="28"/>
          <w:szCs w:val="28"/>
        </w:rPr>
      </w:pPr>
      <w:r w:rsidRPr="0023717F">
        <w:rPr>
          <w:rFonts w:ascii="Times New Roman" w:hAnsi="Times New Roman" w:cs="Times New Roman"/>
          <w:b/>
          <w:sz w:val="28"/>
          <w:szCs w:val="28"/>
        </w:rPr>
        <w:t>COMPUTATIONAL NORM GUIDED POLYMERIZATION FOR ENHANCED CORROSION STABILIZATION</w:t>
      </w:r>
    </w:p>
    <w:p w:rsidR="00FD5F91" w:rsidRDefault="00FD5F91"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FD5F91" w:rsidRDefault="00FD5F91"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27620C" w:rsidRDefault="0027620C" w:rsidP="00622E04">
      <w:pPr>
        <w:spacing w:before="42" w:after="0" w:line="360" w:lineRule="auto"/>
        <w:ind w:right="4149" w:hanging="2160"/>
        <w:jc w:val="center"/>
        <w:rPr>
          <w:rFonts w:ascii="Times New Roman" w:eastAsia="Times New Roman" w:hAnsi="Times New Roman" w:cs="Times New Roman"/>
          <w:b/>
          <w:bCs/>
          <w:sz w:val="28"/>
          <w:szCs w:val="28"/>
        </w:rPr>
      </w:pPr>
    </w:p>
    <w:p w:rsidR="00AE5559" w:rsidRDefault="00AE5559" w:rsidP="00622E04">
      <w:pPr>
        <w:spacing w:before="42" w:after="0" w:line="360" w:lineRule="auto"/>
        <w:ind w:right="4149" w:hanging="2160"/>
        <w:jc w:val="center"/>
        <w:rPr>
          <w:rFonts w:ascii="Times New Roman" w:eastAsia="Times New Roman" w:hAnsi="Times New Roman" w:cs="Times New Roman"/>
          <w:b/>
          <w:bCs/>
          <w:sz w:val="28"/>
          <w:szCs w:val="28"/>
        </w:rPr>
      </w:pPr>
    </w:p>
    <w:p w:rsidR="00622E04" w:rsidRPr="0068158C" w:rsidRDefault="00622E04" w:rsidP="00622E04">
      <w:pPr>
        <w:spacing w:before="42" w:after="0" w:line="360" w:lineRule="auto"/>
        <w:ind w:right="4149" w:hanging="2160"/>
        <w:jc w:val="center"/>
        <w:rPr>
          <w:rFonts w:ascii="Times New Roman" w:eastAsia="Times New Roman" w:hAnsi="Times New Roman" w:cs="Times New Roman"/>
          <w:sz w:val="28"/>
          <w:szCs w:val="28"/>
        </w:rPr>
      </w:pPr>
      <w:r w:rsidRPr="0068158C">
        <w:rPr>
          <w:rFonts w:ascii="Times New Roman" w:eastAsia="Times New Roman" w:hAnsi="Times New Roman" w:cs="Times New Roman"/>
          <w:b/>
          <w:bCs/>
          <w:sz w:val="28"/>
          <w:szCs w:val="28"/>
        </w:rPr>
        <w:t>TABLE OF CONTENTS</w:t>
      </w:r>
    </w:p>
    <w:p w:rsidR="00622E04" w:rsidRPr="00DC6126" w:rsidRDefault="00622E04" w:rsidP="00622E04">
      <w:pPr>
        <w:spacing w:before="326" w:line="360" w:lineRule="auto"/>
        <w:ind w:left="360"/>
        <w:textAlignment w:val="baseline"/>
        <w:rPr>
          <w:rFonts w:ascii="Times New Roman" w:eastAsia="Times New Roman" w:hAnsi="Times New Roman" w:cs="Times New Roman"/>
          <w:b/>
          <w:bCs/>
          <w:sz w:val="24"/>
          <w:szCs w:val="24"/>
        </w:rPr>
      </w:pPr>
      <w:r w:rsidRPr="00DC6126">
        <w:rPr>
          <w:rFonts w:ascii="Times New Roman" w:eastAsia="Times New Roman" w:hAnsi="Times New Roman" w:cs="Times New Roman"/>
          <w:b/>
          <w:bCs/>
          <w:sz w:val="24"/>
          <w:szCs w:val="24"/>
        </w:rPr>
        <w:t>1. SOFTWARE DEVELOPMENT LIFE CYCLE</w:t>
      </w:r>
    </w:p>
    <w:p w:rsidR="00622E04" w:rsidRDefault="00622E04" w:rsidP="00622E04">
      <w:pPr>
        <w:spacing w:before="254" w:line="360" w:lineRule="auto"/>
        <w:ind w:firstLine="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 PLATFORM KNOWLEDGE</w:t>
      </w:r>
    </w:p>
    <w:p w:rsidR="00E32621" w:rsidRPr="008C71D9" w:rsidRDefault="00E32621" w:rsidP="00622E04">
      <w:pPr>
        <w:spacing w:before="254" w:line="360" w:lineRule="auto"/>
        <w:ind w:firstLine="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3. DOMAIN KNOWLEDGE </w:t>
      </w:r>
    </w:p>
    <w:p w:rsidR="00622E04" w:rsidRPr="00DC6126" w:rsidRDefault="00E32621" w:rsidP="00622E04">
      <w:pPr>
        <w:spacing w:line="360" w:lineRule="auto"/>
        <w:ind w:left="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622E04" w:rsidRPr="00DC6126">
        <w:rPr>
          <w:rFonts w:ascii="Times New Roman" w:eastAsia="Times New Roman" w:hAnsi="Times New Roman" w:cs="Times New Roman"/>
          <w:b/>
          <w:bCs/>
          <w:sz w:val="24"/>
          <w:szCs w:val="24"/>
        </w:rPr>
        <w:t xml:space="preserve"> ABOUT PROJECT</w:t>
      </w:r>
    </w:p>
    <w:p w:rsidR="00622E04" w:rsidRPr="00DC6126" w:rsidRDefault="00E32621" w:rsidP="00622E04">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22E04">
        <w:rPr>
          <w:rFonts w:ascii="Times New Roman" w:eastAsia="Times New Roman" w:hAnsi="Times New Roman" w:cs="Times New Roman"/>
          <w:sz w:val="24"/>
          <w:szCs w:val="24"/>
        </w:rPr>
        <w:t xml:space="preserve">.1 </w:t>
      </w:r>
      <w:r w:rsidR="00622E04" w:rsidRPr="00DC6126">
        <w:rPr>
          <w:rFonts w:ascii="Times New Roman" w:eastAsia="Times New Roman" w:hAnsi="Times New Roman" w:cs="Times New Roman"/>
          <w:sz w:val="24"/>
          <w:szCs w:val="24"/>
        </w:rPr>
        <w:t>ABSTRACT</w:t>
      </w:r>
    </w:p>
    <w:p w:rsidR="00622E04" w:rsidRPr="00DC6126" w:rsidRDefault="00E32621" w:rsidP="00622E04">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22E04">
        <w:rPr>
          <w:rFonts w:ascii="Times New Roman" w:eastAsia="Times New Roman" w:hAnsi="Times New Roman" w:cs="Times New Roman"/>
          <w:sz w:val="24"/>
          <w:szCs w:val="24"/>
        </w:rPr>
        <w:t xml:space="preserve">.2 </w:t>
      </w:r>
      <w:r w:rsidR="00622E04" w:rsidRPr="00DC6126">
        <w:rPr>
          <w:rFonts w:ascii="Times New Roman" w:eastAsia="Times New Roman" w:hAnsi="Times New Roman" w:cs="Times New Roman"/>
          <w:sz w:val="24"/>
          <w:szCs w:val="24"/>
        </w:rPr>
        <w:t>SCOPE OF THE PROJECT</w:t>
      </w:r>
    </w:p>
    <w:p w:rsidR="00622E04" w:rsidRPr="00DC6126" w:rsidRDefault="00E32621" w:rsidP="00622E04">
      <w:pPr>
        <w:spacing w:before="240" w:line="360" w:lineRule="auto"/>
        <w:ind w:left="360" w:firstLine="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22E04" w:rsidRPr="00DC6126">
        <w:rPr>
          <w:rFonts w:ascii="Times New Roman" w:eastAsia="Times New Roman" w:hAnsi="Times New Roman" w:cs="Times New Roman"/>
          <w:sz w:val="24"/>
          <w:szCs w:val="24"/>
        </w:rPr>
        <w:t>.3 EXISTING SYSTEM</w:t>
      </w:r>
    </w:p>
    <w:p w:rsidR="00622E04" w:rsidRPr="00DC6126" w:rsidRDefault="00622E04" w:rsidP="00622E04">
      <w:pPr>
        <w:spacing w:before="240" w:line="360" w:lineRule="auto"/>
        <w:ind w:left="360" w:firstLine="360"/>
        <w:rPr>
          <w:rFonts w:ascii="Times New Roman" w:eastAsia="Times New Roman" w:hAnsi="Times New Roman" w:cs="Times New Roman"/>
          <w:sz w:val="24"/>
          <w:szCs w:val="24"/>
        </w:rPr>
      </w:pPr>
      <w:r w:rsidRPr="00DC6126">
        <w:rPr>
          <w:rFonts w:ascii="Times New Roman" w:eastAsia="Times New Roman" w:hAnsi="Times New Roman" w:cs="Times New Roman"/>
          <w:sz w:val="24"/>
          <w:szCs w:val="24"/>
        </w:rPr>
        <w:tab/>
      </w:r>
      <w:r w:rsidR="00E32621">
        <w:rPr>
          <w:rFonts w:ascii="Times New Roman" w:eastAsia="Times New Roman" w:hAnsi="Times New Roman" w:cs="Times New Roman"/>
          <w:sz w:val="24"/>
          <w:szCs w:val="24"/>
        </w:rPr>
        <w:t>4</w:t>
      </w:r>
      <w:r w:rsidRPr="00DC6126">
        <w:rPr>
          <w:rFonts w:ascii="Times New Roman" w:eastAsia="Times New Roman" w:hAnsi="Times New Roman" w:cs="Times New Roman"/>
          <w:sz w:val="24"/>
          <w:szCs w:val="24"/>
        </w:rPr>
        <w:t>.3.1 DISADVANTAGES</w:t>
      </w:r>
    </w:p>
    <w:p w:rsidR="00622E04" w:rsidRPr="00DC6126" w:rsidRDefault="00E32621" w:rsidP="00622E04">
      <w:pPr>
        <w:spacing w:before="240" w:line="360" w:lineRule="auto"/>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622E04" w:rsidRPr="00DC6126">
        <w:rPr>
          <w:rFonts w:ascii="Times New Roman" w:eastAsia="Times New Roman" w:hAnsi="Times New Roman" w:cs="Times New Roman"/>
          <w:sz w:val="24"/>
          <w:szCs w:val="24"/>
        </w:rPr>
        <w:t>.4 PROPOSED SYSTEM</w:t>
      </w:r>
    </w:p>
    <w:p w:rsidR="00622E04" w:rsidRPr="00DC6126" w:rsidRDefault="00622E04" w:rsidP="00622E04">
      <w:pPr>
        <w:spacing w:before="240" w:line="360" w:lineRule="auto"/>
        <w:ind w:left="360"/>
        <w:textAlignment w:val="baseline"/>
        <w:rPr>
          <w:rFonts w:ascii="Times New Roman" w:eastAsia="Times New Roman" w:hAnsi="Times New Roman" w:cs="Times New Roman"/>
          <w:sz w:val="24"/>
          <w:szCs w:val="24"/>
        </w:rPr>
      </w:pPr>
      <w:r w:rsidRPr="00DC6126">
        <w:rPr>
          <w:rFonts w:ascii="Times New Roman" w:eastAsia="Times New Roman" w:hAnsi="Times New Roman" w:cs="Times New Roman"/>
          <w:sz w:val="24"/>
          <w:szCs w:val="24"/>
        </w:rPr>
        <w:tab/>
      </w:r>
      <w:r w:rsidRPr="00DC6126">
        <w:rPr>
          <w:rFonts w:ascii="Times New Roman" w:eastAsia="Times New Roman" w:hAnsi="Times New Roman" w:cs="Times New Roman"/>
          <w:sz w:val="24"/>
          <w:szCs w:val="24"/>
        </w:rPr>
        <w:tab/>
      </w:r>
      <w:r w:rsidR="00E32621">
        <w:rPr>
          <w:rFonts w:ascii="Times New Roman" w:eastAsia="Times New Roman" w:hAnsi="Times New Roman" w:cs="Times New Roman"/>
          <w:sz w:val="24"/>
          <w:szCs w:val="24"/>
        </w:rPr>
        <w:t>4</w:t>
      </w:r>
      <w:r w:rsidRPr="00DC6126">
        <w:rPr>
          <w:rFonts w:ascii="Times New Roman" w:eastAsia="Times New Roman" w:hAnsi="Times New Roman" w:cs="Times New Roman"/>
          <w:sz w:val="24"/>
          <w:szCs w:val="24"/>
        </w:rPr>
        <w:t>.4.1 ADVANTAGES</w:t>
      </w:r>
    </w:p>
    <w:p w:rsidR="00622E04" w:rsidRPr="00DC6126" w:rsidRDefault="00E32621" w:rsidP="00622E04">
      <w:pPr>
        <w:spacing w:before="240" w:line="360" w:lineRule="auto"/>
        <w:ind w:left="360"/>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622E04" w:rsidRPr="00DC6126">
        <w:rPr>
          <w:rFonts w:ascii="Times New Roman" w:eastAsia="Times New Roman" w:hAnsi="Times New Roman" w:cs="Times New Roman"/>
          <w:b/>
          <w:bCs/>
          <w:sz w:val="24"/>
          <w:szCs w:val="24"/>
        </w:rPr>
        <w:t>. BOTTOM LINE AND FUTURE ENHANCEMENT</w:t>
      </w:r>
    </w:p>
    <w:p w:rsidR="00622E04" w:rsidRDefault="00E32621" w:rsidP="00622E04">
      <w:pPr>
        <w:spacing w:before="240" w:line="360" w:lineRule="auto"/>
        <w:ind w:left="360"/>
        <w:textAlignment w:val="baseline"/>
        <w:outlineLvl w:val="2"/>
        <w:rPr>
          <w:rFonts w:ascii="Times New Roman" w:eastAsia="Times New Roman" w:hAnsi="Times New Roman" w:cs="Times New Roman"/>
          <w:b/>
          <w:bCs/>
          <w:sz w:val="28"/>
          <w:szCs w:val="28"/>
        </w:rPr>
      </w:pPr>
      <w:r>
        <w:rPr>
          <w:rFonts w:ascii="Times New Roman" w:eastAsia="Times New Roman" w:hAnsi="Times New Roman" w:cs="Times New Roman"/>
          <w:b/>
          <w:bCs/>
          <w:sz w:val="24"/>
          <w:szCs w:val="24"/>
        </w:rPr>
        <w:t>6</w:t>
      </w:r>
      <w:r w:rsidR="00622E04" w:rsidRPr="00DC6126">
        <w:rPr>
          <w:rFonts w:ascii="Times New Roman" w:eastAsia="Times New Roman" w:hAnsi="Times New Roman" w:cs="Times New Roman"/>
          <w:b/>
          <w:bCs/>
          <w:sz w:val="24"/>
          <w:szCs w:val="24"/>
        </w:rPr>
        <w:t>. SOFTWARE AND HARDWARE REQUIREMENTS</w:t>
      </w:r>
    </w:p>
    <w:p w:rsidR="00622E04" w:rsidRDefault="00622E04" w:rsidP="00622E04">
      <w:pPr>
        <w:spacing w:before="240" w:line="360" w:lineRule="auto"/>
        <w:ind w:left="360"/>
        <w:textAlignment w:val="baseline"/>
        <w:outlineLvl w:val="2"/>
        <w:rPr>
          <w:rFonts w:ascii="Times New Roman" w:eastAsia="Times New Roman" w:hAnsi="Times New Roman" w:cs="Times New Roman"/>
          <w:b/>
          <w:bCs/>
          <w:sz w:val="28"/>
          <w:szCs w:val="28"/>
        </w:rPr>
      </w:pPr>
    </w:p>
    <w:p w:rsidR="00622E04" w:rsidRDefault="00622E04" w:rsidP="00622E04">
      <w:pPr>
        <w:spacing w:before="240" w:line="360" w:lineRule="auto"/>
        <w:ind w:left="360"/>
        <w:textAlignment w:val="baseline"/>
        <w:outlineLvl w:val="2"/>
        <w:rPr>
          <w:rFonts w:ascii="Times New Roman" w:eastAsia="Times New Roman" w:hAnsi="Times New Roman" w:cs="Times New Roman"/>
          <w:b/>
          <w:bCs/>
          <w:sz w:val="28"/>
          <w:szCs w:val="28"/>
        </w:rPr>
      </w:pPr>
    </w:p>
    <w:p w:rsidR="00622E04" w:rsidRDefault="00622E04" w:rsidP="00622E04">
      <w:pPr>
        <w:spacing w:before="240" w:line="360" w:lineRule="auto"/>
        <w:ind w:left="360"/>
        <w:textAlignment w:val="baseline"/>
        <w:outlineLvl w:val="2"/>
        <w:rPr>
          <w:rFonts w:ascii="Times New Roman" w:eastAsia="Times New Roman" w:hAnsi="Times New Roman" w:cs="Times New Roman"/>
          <w:b/>
          <w:bCs/>
          <w:sz w:val="28"/>
          <w:szCs w:val="28"/>
        </w:rPr>
      </w:pPr>
    </w:p>
    <w:p w:rsidR="00622E04" w:rsidRDefault="00622E04" w:rsidP="00622E04">
      <w:pPr>
        <w:spacing w:before="240" w:line="360" w:lineRule="auto"/>
        <w:ind w:left="360"/>
        <w:textAlignment w:val="baseline"/>
        <w:outlineLvl w:val="2"/>
        <w:rPr>
          <w:rFonts w:ascii="Times New Roman" w:eastAsia="Times New Roman" w:hAnsi="Times New Roman" w:cs="Times New Roman"/>
          <w:b/>
          <w:bCs/>
          <w:sz w:val="28"/>
          <w:szCs w:val="28"/>
        </w:rPr>
      </w:pPr>
    </w:p>
    <w:p w:rsidR="00E32621" w:rsidRDefault="00E32621" w:rsidP="00622E04">
      <w:pPr>
        <w:spacing w:line="360" w:lineRule="auto"/>
        <w:jc w:val="both"/>
        <w:rPr>
          <w:rFonts w:ascii="Times New Roman" w:hAnsi="Times New Roman" w:cs="Times New Roman"/>
          <w:b/>
          <w:sz w:val="28"/>
          <w:szCs w:val="24"/>
        </w:rPr>
      </w:pPr>
    </w:p>
    <w:p w:rsidR="00E32621" w:rsidRDefault="00E32621" w:rsidP="00622E04">
      <w:pPr>
        <w:spacing w:line="360" w:lineRule="auto"/>
        <w:jc w:val="both"/>
        <w:rPr>
          <w:rFonts w:ascii="Times New Roman" w:hAnsi="Times New Roman" w:cs="Times New Roman"/>
          <w:b/>
          <w:sz w:val="28"/>
          <w:szCs w:val="24"/>
        </w:rPr>
      </w:pPr>
    </w:p>
    <w:p w:rsidR="00622E04" w:rsidRPr="008559E3" w:rsidRDefault="00622E04" w:rsidP="00622E04">
      <w:pPr>
        <w:spacing w:line="360" w:lineRule="auto"/>
        <w:jc w:val="both"/>
        <w:rPr>
          <w:rFonts w:ascii="Times New Roman" w:hAnsi="Times New Roman" w:cs="Times New Roman"/>
          <w:b/>
          <w:sz w:val="28"/>
          <w:szCs w:val="24"/>
        </w:rPr>
      </w:pPr>
      <w:r w:rsidRPr="008559E3">
        <w:rPr>
          <w:rFonts w:ascii="Times New Roman" w:hAnsi="Times New Roman" w:cs="Times New Roman"/>
          <w:b/>
          <w:sz w:val="28"/>
          <w:szCs w:val="24"/>
        </w:rPr>
        <w:t>1. SDLC (Software Development Life Cycle)</w:t>
      </w:r>
    </w:p>
    <w:p w:rsidR="00622E04" w:rsidRPr="00597C53" w:rsidRDefault="00622E04" w:rsidP="00622E04">
      <w:pPr>
        <w:spacing w:line="360" w:lineRule="auto"/>
        <w:ind w:firstLine="720"/>
        <w:jc w:val="both"/>
        <w:rPr>
          <w:rFonts w:ascii="Times New Roman" w:hAnsi="Times New Roman" w:cs="Times New Roman"/>
          <w:b/>
          <w:sz w:val="24"/>
          <w:szCs w:val="24"/>
        </w:rPr>
      </w:pPr>
      <w:r w:rsidRPr="00597C53">
        <w:rPr>
          <w:rFonts w:ascii="Times New Roman" w:hAnsi="Times New Roman" w:cs="Times New Roman"/>
          <w:sz w:val="24"/>
          <w:szCs w:val="24"/>
          <w:shd w:val="clear" w:color="auto" w:fill="FFFFFF"/>
        </w:rPr>
        <w:t>The Software Development Life Cycle is a systematic process for building software that ensures the quality and correctness of the software built. SDLC process aims to produce high-quality software which meets customer expectations. The software development should be completed within the pre-defined time frame and cost.</w:t>
      </w:r>
    </w:p>
    <w:p w:rsidR="00622E04" w:rsidRPr="00922E5E" w:rsidRDefault="00622E04" w:rsidP="00622E04">
      <w:pPr>
        <w:shd w:val="clear" w:color="auto" w:fill="FFFFFF"/>
        <w:spacing w:before="100" w:beforeAutospacing="1" w:after="100" w:afterAutospacing="1" w:line="360" w:lineRule="auto"/>
        <w:jc w:val="both"/>
        <w:outlineLvl w:val="1"/>
        <w:rPr>
          <w:rFonts w:ascii="Times New Roman" w:eastAsia="Times New Roman" w:hAnsi="Times New Roman" w:cs="Times New Roman"/>
          <w:b/>
          <w:bCs/>
          <w:sz w:val="28"/>
          <w:szCs w:val="28"/>
          <w:lang w:eastAsia="en-IN"/>
        </w:rPr>
      </w:pPr>
      <w:r w:rsidRPr="00922E5E">
        <w:rPr>
          <w:rFonts w:ascii="Times New Roman" w:eastAsia="Times New Roman" w:hAnsi="Times New Roman" w:cs="Times New Roman"/>
          <w:b/>
          <w:bCs/>
          <w:sz w:val="28"/>
          <w:szCs w:val="28"/>
          <w:lang w:eastAsia="en-IN"/>
        </w:rPr>
        <w:t>SDLC Phases</w:t>
      </w:r>
    </w:p>
    <w:p w:rsidR="00622E04" w:rsidRPr="00462058" w:rsidRDefault="00622E04" w:rsidP="00622E04">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597C53">
        <w:rPr>
          <w:rFonts w:ascii="Times New Roman" w:eastAsia="Times New Roman" w:hAnsi="Times New Roman" w:cs="Times New Roman"/>
          <w:sz w:val="24"/>
          <w:szCs w:val="24"/>
          <w:lang w:eastAsia="en-IN"/>
        </w:rPr>
        <w:t>The entire SDLC process is di</w:t>
      </w:r>
      <w:r>
        <w:rPr>
          <w:rFonts w:ascii="Times New Roman" w:eastAsia="Times New Roman" w:hAnsi="Times New Roman" w:cs="Times New Roman"/>
          <w:sz w:val="24"/>
          <w:szCs w:val="24"/>
          <w:lang w:eastAsia="en-IN"/>
        </w:rPr>
        <w:t>vided into the following stages</w:t>
      </w:r>
    </w:p>
    <w:p w:rsidR="00622E04" w:rsidRPr="0035085D" w:rsidRDefault="00622E04" w:rsidP="00622E04">
      <w:pPr>
        <w:rPr>
          <w:rFonts w:ascii="Times New Roman" w:hAnsi="Times New Roman" w:cs="Times New Roman"/>
          <w:b/>
          <w:sz w:val="32"/>
          <w:szCs w:val="32"/>
        </w:rPr>
      </w:pPr>
      <w:r w:rsidRPr="00462058">
        <w:rPr>
          <w:rFonts w:ascii="Times New Roman" w:hAnsi="Times New Roman" w:cs="Times New Roman"/>
          <w:b/>
          <w:noProof/>
          <w:sz w:val="32"/>
          <w:szCs w:val="32"/>
        </w:rPr>
        <w:drawing>
          <wp:inline distT="0" distB="0" distL="0" distR="0">
            <wp:extent cx="3352800" cy="3095625"/>
            <wp:effectExtent l="0" t="0" r="0" b="9525"/>
            <wp:docPr id="4" name="Picture 2" descr="C:\Users\Company\Desktop\Software-Development-Life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pany\Desktop\Software-Development-Lifecycl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2800" cy="3095625"/>
                    </a:xfrm>
                    <a:prstGeom prst="rect">
                      <a:avLst/>
                    </a:prstGeom>
                    <a:noFill/>
                    <a:ln>
                      <a:noFill/>
                    </a:ln>
                  </pic:spPr>
                </pic:pic>
              </a:graphicData>
            </a:graphic>
          </wp:inline>
        </w:drawing>
      </w:r>
    </w:p>
    <w:p w:rsidR="00622E04" w:rsidRDefault="00622E04" w:rsidP="00622E0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 1: Requirement gathering and analysis</w:t>
      </w:r>
    </w:p>
    <w:p w:rsidR="00622E04" w:rsidRDefault="00622E04" w:rsidP="00622E0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 2:Fesability Study</w:t>
      </w:r>
    </w:p>
    <w:p w:rsidR="00622E04" w:rsidRPr="002C210D" w:rsidRDefault="00622E04" w:rsidP="00622E0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 3</w:t>
      </w:r>
      <w:r w:rsidRPr="002C210D">
        <w:rPr>
          <w:rFonts w:ascii="Times New Roman" w:eastAsia="Times New Roman" w:hAnsi="Times New Roman" w:cs="Times New Roman"/>
          <w:sz w:val="24"/>
          <w:szCs w:val="24"/>
          <w:lang w:eastAsia="en-IN"/>
        </w:rPr>
        <w:t>: Design</w:t>
      </w:r>
    </w:p>
    <w:p w:rsidR="00622E04" w:rsidRPr="00597C53" w:rsidRDefault="00622E04" w:rsidP="00622E0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 4</w:t>
      </w:r>
      <w:r w:rsidRPr="00597C53">
        <w:rPr>
          <w:rFonts w:ascii="Times New Roman" w:eastAsia="Times New Roman" w:hAnsi="Times New Roman" w:cs="Times New Roman"/>
          <w:sz w:val="24"/>
          <w:szCs w:val="24"/>
          <w:lang w:eastAsia="en-IN"/>
        </w:rPr>
        <w:t>: Coding</w:t>
      </w:r>
    </w:p>
    <w:p w:rsidR="00622E04" w:rsidRPr="00597C53" w:rsidRDefault="00622E04" w:rsidP="00622E0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 5</w:t>
      </w:r>
      <w:r w:rsidRPr="00597C53">
        <w:rPr>
          <w:rFonts w:ascii="Times New Roman" w:eastAsia="Times New Roman" w:hAnsi="Times New Roman" w:cs="Times New Roman"/>
          <w:sz w:val="24"/>
          <w:szCs w:val="24"/>
          <w:lang w:eastAsia="en-IN"/>
        </w:rPr>
        <w:t>: Testing</w:t>
      </w:r>
    </w:p>
    <w:p w:rsidR="00622E04" w:rsidRDefault="00622E04" w:rsidP="00622E0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 6</w:t>
      </w:r>
      <w:r w:rsidRPr="00597C53">
        <w:rPr>
          <w:rFonts w:ascii="Times New Roman" w:eastAsia="Times New Roman" w:hAnsi="Times New Roman" w:cs="Times New Roman"/>
          <w:sz w:val="24"/>
          <w:szCs w:val="24"/>
          <w:lang w:eastAsia="en-IN"/>
        </w:rPr>
        <w:t>: Installation/Deploymen</w:t>
      </w:r>
      <w:r>
        <w:rPr>
          <w:rFonts w:ascii="Times New Roman" w:eastAsia="Times New Roman" w:hAnsi="Times New Roman" w:cs="Times New Roman"/>
          <w:sz w:val="24"/>
          <w:szCs w:val="24"/>
          <w:lang w:eastAsia="en-IN"/>
        </w:rPr>
        <w:t>t</w:t>
      </w:r>
    </w:p>
    <w:p w:rsidR="00622E04" w:rsidRPr="00E6583B" w:rsidRDefault="00622E04" w:rsidP="00622E04">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Phase 7</w:t>
      </w:r>
      <w:r w:rsidRPr="002C210D">
        <w:rPr>
          <w:rFonts w:ascii="Times New Roman" w:eastAsia="Times New Roman" w:hAnsi="Times New Roman" w:cs="Times New Roman"/>
          <w:sz w:val="24"/>
          <w:szCs w:val="24"/>
          <w:lang w:eastAsia="en-IN"/>
        </w:rPr>
        <w:t>: Maintenance</w:t>
      </w:r>
    </w:p>
    <w:p w:rsidR="00622E04" w:rsidRDefault="00622E04" w:rsidP="00622E04">
      <w:pPr>
        <w:shd w:val="clear" w:color="auto" w:fill="FFFFFF"/>
        <w:spacing w:before="100" w:beforeAutospacing="1" w:after="100" w:afterAutospacing="1" w:line="360" w:lineRule="auto"/>
        <w:jc w:val="both"/>
        <w:rPr>
          <w:rFonts w:ascii="Times New Roman" w:hAnsi="Times New Roman" w:cs="Times New Roman"/>
          <w:b/>
          <w:sz w:val="28"/>
          <w:szCs w:val="24"/>
        </w:rPr>
      </w:pPr>
    </w:p>
    <w:p w:rsidR="00622E04" w:rsidRPr="00D22E4E" w:rsidRDefault="00622E04" w:rsidP="00622E04">
      <w:pPr>
        <w:shd w:val="clear" w:color="auto" w:fill="FFFFFF"/>
        <w:spacing w:before="100" w:beforeAutospacing="1" w:after="100" w:afterAutospacing="1" w:line="360" w:lineRule="auto"/>
        <w:jc w:val="both"/>
        <w:rPr>
          <w:rFonts w:ascii="Times New Roman" w:eastAsia="Times New Roman" w:hAnsi="Times New Roman" w:cs="Times New Roman"/>
          <w:sz w:val="24"/>
          <w:szCs w:val="24"/>
          <w:lang w:eastAsia="en-IN"/>
        </w:rPr>
      </w:pPr>
      <w:r w:rsidRPr="00D22E4E">
        <w:rPr>
          <w:rFonts w:ascii="Times New Roman" w:hAnsi="Times New Roman" w:cs="Times New Roman"/>
          <w:b/>
          <w:sz w:val="28"/>
          <w:szCs w:val="24"/>
        </w:rPr>
        <w:t>2. PLATFORM KNOWLEDGE</w:t>
      </w:r>
    </w:p>
    <w:p w:rsidR="00622E04" w:rsidRPr="0020701F" w:rsidRDefault="00622E04" w:rsidP="00622E04">
      <w:pPr>
        <w:spacing w:after="0" w:line="360" w:lineRule="auto"/>
        <w:jc w:val="both"/>
        <w:rPr>
          <w:rFonts w:ascii="Times New Roman" w:hAnsi="Times New Roman" w:cs="Times New Roman"/>
          <w:b/>
          <w:sz w:val="28"/>
          <w:szCs w:val="28"/>
        </w:rPr>
      </w:pPr>
      <w:r w:rsidRPr="0020701F">
        <w:rPr>
          <w:rFonts w:ascii="Times New Roman" w:hAnsi="Times New Roman" w:cs="Times New Roman"/>
          <w:b/>
          <w:sz w:val="28"/>
          <w:szCs w:val="28"/>
        </w:rPr>
        <w:t>Introduction to Java</w:t>
      </w:r>
    </w:p>
    <w:p w:rsidR="00622E04" w:rsidRPr="00AE5559" w:rsidRDefault="00622E04" w:rsidP="00622E04">
      <w:pPr>
        <w:pStyle w:val="NormalWeb"/>
        <w:spacing w:before="0" w:beforeAutospacing="0" w:after="0" w:afterAutospacing="0" w:line="360" w:lineRule="auto"/>
        <w:ind w:right="48"/>
        <w:jc w:val="both"/>
      </w:pPr>
      <w:r w:rsidRPr="00597C53">
        <w:t>Java programming language was originally developed by Sun Microsystems which was initiated by James Gosling and released in 1995 as a core component of Sun Microsystems' Java platform. Initially, the language was called “Oak” but it was renamed as “Java” in 1995.  The primary motivation of this language was the need for a platform-independent language. Finally, Java is for Internet Programming where C was to System Programming.</w:t>
      </w:r>
    </w:p>
    <w:p w:rsidR="00622E04" w:rsidRPr="000F5017" w:rsidRDefault="00622E04" w:rsidP="00622E04">
      <w:pPr>
        <w:spacing w:after="0" w:line="360" w:lineRule="auto"/>
        <w:jc w:val="both"/>
        <w:rPr>
          <w:rFonts w:ascii="Times New Roman" w:hAnsi="Times New Roman" w:cs="Times New Roman"/>
          <w:b/>
          <w:sz w:val="28"/>
          <w:szCs w:val="28"/>
        </w:rPr>
      </w:pPr>
      <w:r w:rsidRPr="000F5017">
        <w:rPr>
          <w:rFonts w:ascii="Times New Roman" w:hAnsi="Times New Roman" w:cs="Times New Roman"/>
          <w:b/>
          <w:sz w:val="28"/>
          <w:szCs w:val="28"/>
        </w:rPr>
        <w:t>Java architecture</w:t>
      </w:r>
    </w:p>
    <w:p w:rsidR="0023717F" w:rsidRPr="00AE5559" w:rsidRDefault="00AE5559" w:rsidP="00AE5559">
      <w:pPr>
        <w:spacing w:line="360" w:lineRule="auto"/>
        <w:jc w:val="both"/>
        <w:rPr>
          <w:rFonts w:ascii="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7B61E5E8" wp14:editId="75BDE1C6">
            <wp:simplePos x="0" y="0"/>
            <wp:positionH relativeFrom="column">
              <wp:posOffset>1409700</wp:posOffset>
            </wp:positionH>
            <wp:positionV relativeFrom="paragraph">
              <wp:posOffset>665480</wp:posOffset>
            </wp:positionV>
            <wp:extent cx="2781300" cy="2565400"/>
            <wp:effectExtent l="19050" t="19050" r="0" b="6350"/>
            <wp:wrapTopAndBottom/>
            <wp:docPr id="6" name="Picture 3" descr="C:\Users\kamachi\Downloads\java program 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machi\Downloads\java program execu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565400"/>
                    </a:xfrm>
                    <a:prstGeom prst="rect">
                      <a:avLst/>
                    </a:prstGeom>
                    <a:noFill/>
                    <a:ln w="19050">
                      <a:solidFill>
                        <a:schemeClr val="tx1"/>
                      </a:solidFill>
                    </a:ln>
                  </pic:spPr>
                </pic:pic>
              </a:graphicData>
            </a:graphic>
            <wp14:sizeRelH relativeFrom="margin">
              <wp14:pctWidth>0</wp14:pctWidth>
            </wp14:sizeRelH>
            <wp14:sizeRelV relativeFrom="margin">
              <wp14:pctHeight>0</wp14:pctHeight>
            </wp14:sizeRelV>
          </wp:anchor>
        </w:drawing>
      </w:r>
      <w:r w:rsidR="00622E04" w:rsidRPr="00927E60">
        <w:rPr>
          <w:rFonts w:ascii="Times New Roman" w:hAnsi="Times New Roman" w:cs="Times New Roman"/>
          <w:sz w:val="24"/>
          <w:szCs w:val="24"/>
        </w:rPr>
        <w:t>Java is a high-level Object-oriented programming language. A program written in high level language cannot be run on any machine directly. First, it needs to be translated into th</w:t>
      </w:r>
      <w:r w:rsidR="00622E04">
        <w:rPr>
          <w:rFonts w:ascii="Times New Roman" w:hAnsi="Times New Roman" w:cs="Times New Roman"/>
          <w:sz w:val="24"/>
          <w:szCs w:val="24"/>
        </w:rPr>
        <w:t>at particular machine language.</w:t>
      </w:r>
      <w:r w:rsidR="005A18DB">
        <w:rPr>
          <w:rFonts w:ascii="Times New Roman" w:hAnsi="Times New Roman" w:cs="Times New Roman"/>
          <w:sz w:val="24"/>
          <w:szCs w:val="24"/>
        </w:rPr>
        <w:t xml:space="preserve"> </w:t>
      </w:r>
      <w:r w:rsidR="00622E04" w:rsidRPr="00927E60">
        <w:rPr>
          <w:rFonts w:ascii="Times New Roman" w:hAnsi="Times New Roman" w:cs="Times New Roman"/>
          <w:sz w:val="24"/>
          <w:szCs w:val="24"/>
        </w:rPr>
        <w:t>The </w:t>
      </w:r>
      <w:r w:rsidR="00622E04" w:rsidRPr="00927E60">
        <w:rPr>
          <w:rFonts w:ascii="Times New Roman" w:hAnsi="Times New Roman" w:cs="Times New Roman"/>
          <w:bCs/>
          <w:sz w:val="24"/>
          <w:szCs w:val="24"/>
        </w:rPr>
        <w:t>javac compiler</w:t>
      </w:r>
      <w:r w:rsidR="00622E04">
        <w:rPr>
          <w:rFonts w:ascii="Times New Roman" w:hAnsi="Times New Roman" w:cs="Times New Roman"/>
          <w:sz w:val="24"/>
          <w:szCs w:val="24"/>
        </w:rPr>
        <w:t> does this thing,</w:t>
      </w:r>
      <w:r w:rsidR="005A18DB">
        <w:rPr>
          <w:rFonts w:ascii="Times New Roman" w:hAnsi="Times New Roman" w:cs="Times New Roman"/>
          <w:sz w:val="24"/>
          <w:szCs w:val="24"/>
        </w:rPr>
        <w:t xml:space="preserve"> </w:t>
      </w:r>
      <w:r w:rsidR="00622E04" w:rsidRPr="00927E60">
        <w:rPr>
          <w:rFonts w:ascii="Times New Roman" w:hAnsi="Times New Roman" w:cs="Times New Roman"/>
          <w:sz w:val="24"/>
          <w:szCs w:val="24"/>
        </w:rPr>
        <w:t>it takes java program (.java file containing source code) and translates it into machine code (referred as byte code or .class file). Java Virtual Machine (JVM) is a virtual machine that resides in the real machine (your computer) and the </w:t>
      </w:r>
      <w:r w:rsidR="00622E04" w:rsidRPr="00927E60">
        <w:rPr>
          <w:rFonts w:ascii="Times New Roman" w:hAnsi="Times New Roman" w:cs="Times New Roman"/>
          <w:bCs/>
          <w:sz w:val="24"/>
          <w:szCs w:val="24"/>
        </w:rPr>
        <w:t>machine language for JVM is byte code</w:t>
      </w:r>
      <w:r w:rsidR="00622E04" w:rsidRPr="00927E60">
        <w:rPr>
          <w:rFonts w:ascii="Times New Roman" w:hAnsi="Times New Roman" w:cs="Times New Roman"/>
          <w:sz w:val="24"/>
          <w:szCs w:val="24"/>
        </w:rPr>
        <w:t>. JVM executes the byte code generated by compiler and produce output. </w:t>
      </w:r>
      <w:r w:rsidR="00622E04" w:rsidRPr="00927E60">
        <w:rPr>
          <w:rFonts w:ascii="Times New Roman" w:hAnsi="Times New Roman" w:cs="Times New Roman"/>
          <w:bCs/>
          <w:sz w:val="24"/>
          <w:szCs w:val="24"/>
        </w:rPr>
        <w:t>JVM is the one that makes java platform independent</w:t>
      </w:r>
    </w:p>
    <w:p w:rsidR="0023717F" w:rsidRDefault="0023717F" w:rsidP="00E32621">
      <w:pPr>
        <w:pStyle w:val="ListParagraph"/>
        <w:tabs>
          <w:tab w:val="left" w:pos="9356"/>
        </w:tabs>
        <w:spacing w:before="42" w:after="0" w:line="360" w:lineRule="auto"/>
        <w:ind w:right="-138"/>
        <w:jc w:val="center"/>
        <w:rPr>
          <w:rFonts w:ascii="Times New Roman" w:eastAsia="Times New Roman" w:hAnsi="Times New Roman" w:cs="Times New Roman"/>
          <w:b/>
          <w:bCs/>
          <w:sz w:val="28"/>
          <w:szCs w:val="28"/>
        </w:rPr>
      </w:pPr>
    </w:p>
    <w:p w:rsidR="0023717F" w:rsidRPr="00AE5559" w:rsidRDefault="0023717F" w:rsidP="00AE5559">
      <w:pPr>
        <w:tabs>
          <w:tab w:val="left" w:pos="9356"/>
        </w:tabs>
        <w:spacing w:before="42" w:after="0" w:line="360" w:lineRule="auto"/>
        <w:ind w:right="-138"/>
        <w:rPr>
          <w:rFonts w:ascii="Times New Roman" w:eastAsia="Times New Roman" w:hAnsi="Times New Roman" w:cs="Times New Roman"/>
          <w:b/>
          <w:bCs/>
          <w:sz w:val="28"/>
          <w:szCs w:val="28"/>
        </w:rPr>
      </w:pPr>
    </w:p>
    <w:p w:rsidR="009F396E" w:rsidRDefault="009F396E" w:rsidP="009F396E">
      <w:pPr>
        <w:spacing w:line="360" w:lineRule="auto"/>
        <w:jc w:val="both"/>
        <w:rPr>
          <w:rFonts w:ascii="Times New Roman" w:hAnsi="Times New Roman" w:cs="Times New Roman"/>
          <w:b/>
          <w:bCs/>
          <w:sz w:val="28"/>
          <w:szCs w:val="28"/>
        </w:rPr>
      </w:pPr>
    </w:p>
    <w:p w:rsidR="009F396E" w:rsidRPr="00C95D89" w:rsidRDefault="009F396E" w:rsidP="009F396E">
      <w:pPr>
        <w:spacing w:line="360" w:lineRule="auto"/>
        <w:jc w:val="both"/>
        <w:rPr>
          <w:rFonts w:ascii="Times New Roman" w:hAnsi="Times New Roman" w:cs="Times New Roman"/>
          <w:b/>
          <w:bCs/>
          <w:sz w:val="28"/>
          <w:szCs w:val="28"/>
        </w:rPr>
      </w:pPr>
      <w:r w:rsidRPr="0071322F">
        <w:rPr>
          <w:rFonts w:ascii="Times New Roman" w:hAnsi="Times New Roman" w:cs="Times New Roman"/>
          <w:b/>
          <w:bCs/>
          <w:sz w:val="28"/>
          <w:szCs w:val="28"/>
        </w:rPr>
        <w:t>3. DOMAIN KNOWLEDGE</w:t>
      </w:r>
    </w:p>
    <w:p w:rsidR="009F396E" w:rsidRPr="00B93C5F" w:rsidRDefault="009F396E" w:rsidP="009F396E">
      <w:pPr>
        <w:spacing w:line="360" w:lineRule="auto"/>
        <w:jc w:val="both"/>
        <w:rPr>
          <w:rFonts w:ascii="Times New Roman" w:hAnsi="Times New Roman" w:cs="Times New Roman"/>
          <w:sz w:val="24"/>
          <w:szCs w:val="24"/>
        </w:rPr>
      </w:pPr>
      <w:r w:rsidRPr="00385E88">
        <w:rPr>
          <w:rFonts w:ascii="Times New Roman" w:hAnsi="Times New Roman" w:cs="Times New Roman"/>
          <w:b/>
          <w:bCs/>
          <w:sz w:val="24"/>
          <w:szCs w:val="24"/>
        </w:rPr>
        <w:t>MACHINE LEARNING</w:t>
      </w:r>
    </w:p>
    <w:p w:rsidR="009F396E" w:rsidRPr="00385E88" w:rsidRDefault="009F396E" w:rsidP="009F396E">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OVERVIEW</w:t>
      </w:r>
    </w:p>
    <w:p w:rsidR="009F396E" w:rsidRPr="00385E88" w:rsidRDefault="009F396E" w:rsidP="009F396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85E88">
        <w:rPr>
          <w:rFonts w:ascii="Times New Roman" w:hAnsi="Times New Roman" w:cs="Times New Roman"/>
          <w:sz w:val="24"/>
          <w:szCs w:val="24"/>
        </w:rPr>
        <w:t>Machine learning is an application of Artificial Intelligence (AI) that provides systems the ability to automatically learn and improve experience without being explicitly programmed. Machine learning focuses on the development of computer programs that can access data and use it learn for themselves. The primary aim is to allow the computer to learn automatically without human intervention or assistance and adjust actions accordingly.</w:t>
      </w:r>
    </w:p>
    <w:p w:rsidR="009F396E" w:rsidRDefault="009F396E" w:rsidP="009F396E">
      <w:pPr>
        <w:spacing w:line="360" w:lineRule="auto"/>
        <w:jc w:val="both"/>
        <w:rPr>
          <w:rFonts w:ascii="Times New Roman" w:hAnsi="Times New Roman" w:cs="Times New Roman"/>
          <w:sz w:val="24"/>
          <w:szCs w:val="24"/>
        </w:rPr>
      </w:pPr>
      <w:r w:rsidRPr="00385E88">
        <w:rPr>
          <w:rFonts w:ascii="Times New Roman" w:hAnsi="Times New Roman" w:cs="Times New Roman"/>
          <w:sz w:val="24"/>
          <w:szCs w:val="24"/>
        </w:rPr>
        <w:t xml:space="preserve">                   The test for a machine learning model is a validation error on new data not a theoretical test that proves a null hypothesis. Because this often uses an iterative approach to learn from data, the lea</w:t>
      </w:r>
      <w:r>
        <w:rPr>
          <w:rFonts w:ascii="Times New Roman" w:hAnsi="Times New Roman" w:cs="Times New Roman"/>
          <w:sz w:val="24"/>
          <w:szCs w:val="24"/>
        </w:rPr>
        <w:t>rning can be easily automated.</w:t>
      </w:r>
    </w:p>
    <w:p w:rsidR="009F396E" w:rsidRDefault="009F396E" w:rsidP="009F396E">
      <w:pPr>
        <w:spacing w:line="360" w:lineRule="auto"/>
        <w:rPr>
          <w:rFonts w:ascii="Times New Roman" w:hAnsi="Times New Roman" w:cs="Times New Roman"/>
          <w:sz w:val="24"/>
          <w:szCs w:val="24"/>
        </w:rPr>
      </w:pPr>
    </w:p>
    <w:p w:rsidR="009F396E" w:rsidRPr="00504EF1" w:rsidRDefault="009F396E" w:rsidP="009F396E">
      <w:pPr>
        <w:spacing w:line="360" w:lineRule="auto"/>
        <w:rPr>
          <w:rFonts w:ascii="Times New Roman" w:hAnsi="Times New Roman" w:cs="Times New Roman"/>
          <w:sz w:val="24"/>
          <w:szCs w:val="24"/>
        </w:rPr>
      </w:pPr>
      <w:r w:rsidRPr="00EF208E">
        <w:rPr>
          <w:rFonts w:ascii="Times New Roman" w:hAnsi="Times New Roman" w:cs="Times New Roman"/>
          <w:noProof/>
          <w:sz w:val="24"/>
          <w:szCs w:val="24"/>
        </w:rPr>
        <w:drawing>
          <wp:inline distT="0" distB="0" distL="0" distR="0" wp14:anchorId="1D4E1292" wp14:editId="572B2AA7">
            <wp:extent cx="5381625" cy="3752850"/>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817" cy="3752984"/>
                    </a:xfrm>
                    <a:prstGeom prst="rect">
                      <a:avLst/>
                    </a:prstGeom>
                    <a:noFill/>
                    <a:ln>
                      <a:noFill/>
                    </a:ln>
                  </pic:spPr>
                </pic:pic>
              </a:graphicData>
            </a:graphic>
          </wp:inline>
        </w:drawing>
      </w:r>
    </w:p>
    <w:p w:rsidR="009F396E" w:rsidRDefault="009F396E" w:rsidP="009F396E">
      <w:pPr>
        <w:spacing w:line="360" w:lineRule="auto"/>
        <w:rPr>
          <w:rFonts w:ascii="Times New Roman" w:hAnsi="Times New Roman" w:cs="Times New Roman"/>
          <w:b/>
          <w:bCs/>
          <w:sz w:val="24"/>
          <w:szCs w:val="24"/>
        </w:rPr>
      </w:pPr>
    </w:p>
    <w:p w:rsidR="009F396E" w:rsidRPr="00385E88" w:rsidRDefault="009F396E" w:rsidP="009F396E">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MACHINE LEARNING METHODS</w:t>
      </w:r>
    </w:p>
    <w:p w:rsidR="009F396E" w:rsidRPr="00385E88" w:rsidRDefault="009F396E" w:rsidP="009F396E">
      <w:pPr>
        <w:spacing w:line="360" w:lineRule="auto"/>
        <w:rPr>
          <w:rFonts w:ascii="Times New Roman" w:hAnsi="Times New Roman" w:cs="Times New Roman"/>
          <w:sz w:val="24"/>
          <w:szCs w:val="24"/>
        </w:rPr>
      </w:pPr>
      <w:r w:rsidRPr="00385E88">
        <w:rPr>
          <w:rFonts w:ascii="Times New Roman" w:hAnsi="Times New Roman" w:cs="Times New Roman"/>
          <w:sz w:val="24"/>
          <w:szCs w:val="24"/>
        </w:rPr>
        <w:t>Some of the methods of Machine Learning algorithm are categorized as</w:t>
      </w:r>
    </w:p>
    <w:p w:rsidR="009F396E" w:rsidRPr="00385E88" w:rsidRDefault="009F396E" w:rsidP="009F396E">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SUPERVISED LEARNING</w:t>
      </w:r>
    </w:p>
    <w:p w:rsidR="009F396E" w:rsidRPr="009E64A7" w:rsidRDefault="009F396E" w:rsidP="009F396E">
      <w:pPr>
        <w:spacing w:line="360" w:lineRule="auto"/>
        <w:rPr>
          <w:rFonts w:ascii="Times New Roman" w:hAnsi="Times New Roman" w:cs="Times New Roman"/>
          <w:sz w:val="24"/>
          <w:szCs w:val="24"/>
        </w:rPr>
      </w:pPr>
      <w:r w:rsidRPr="00385E88">
        <w:rPr>
          <w:rFonts w:ascii="Times New Roman" w:hAnsi="Times New Roman" w:cs="Times New Roman"/>
          <w:sz w:val="24"/>
          <w:szCs w:val="24"/>
        </w:rPr>
        <w:t>A Supervised learning algorithm learns from</w:t>
      </w:r>
      <w:r>
        <w:rPr>
          <w:rFonts w:ascii="Times New Roman" w:hAnsi="Times New Roman" w:cs="Times New Roman"/>
          <w:sz w:val="24"/>
          <w:szCs w:val="24"/>
        </w:rPr>
        <w:t xml:space="preserve"> label</w:t>
      </w:r>
      <w:r w:rsidRPr="00385E88">
        <w:rPr>
          <w:rFonts w:ascii="Times New Roman" w:hAnsi="Times New Roman" w:cs="Times New Roman"/>
          <w:sz w:val="24"/>
          <w:szCs w:val="24"/>
        </w:rPr>
        <w:t>ed training data, helps you to predict outcomes for unforeseen data. It is highly accurate and trustworthy method.</w:t>
      </w:r>
    </w:p>
    <w:p w:rsidR="009F396E" w:rsidRPr="00385E88" w:rsidRDefault="009F396E" w:rsidP="009F396E">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UNSUPERVISED LEARNING</w:t>
      </w:r>
    </w:p>
    <w:p w:rsidR="009F396E" w:rsidRPr="00235305" w:rsidRDefault="009F396E" w:rsidP="009F396E">
      <w:pPr>
        <w:spacing w:line="360" w:lineRule="auto"/>
        <w:rPr>
          <w:rFonts w:ascii="Times New Roman" w:hAnsi="Times New Roman" w:cs="Times New Roman"/>
          <w:sz w:val="24"/>
          <w:szCs w:val="24"/>
        </w:rPr>
      </w:pPr>
      <w:r w:rsidRPr="00385E88">
        <w:rPr>
          <w:rFonts w:ascii="Times New Roman" w:hAnsi="Times New Roman" w:cs="Times New Roman"/>
          <w:sz w:val="24"/>
          <w:szCs w:val="24"/>
        </w:rPr>
        <w:t>Unsupervised learning algorithm is the type of self - organized with the help of previously unknown patterns in dataset without pre-existing labels.</w:t>
      </w:r>
    </w:p>
    <w:p w:rsidR="009F396E" w:rsidRPr="00385E88" w:rsidRDefault="009F396E" w:rsidP="009F396E">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SEMI-SUPERVISED LEARNING</w:t>
      </w:r>
    </w:p>
    <w:p w:rsidR="009F396E" w:rsidRPr="00670599" w:rsidRDefault="009F396E" w:rsidP="009F396E">
      <w:pPr>
        <w:spacing w:line="360" w:lineRule="auto"/>
        <w:rPr>
          <w:rFonts w:ascii="Times New Roman" w:hAnsi="Times New Roman" w:cs="Times New Roman"/>
          <w:sz w:val="24"/>
          <w:szCs w:val="24"/>
        </w:rPr>
      </w:pPr>
      <w:r w:rsidRPr="00385E88">
        <w:rPr>
          <w:rFonts w:ascii="Times New Roman" w:hAnsi="Times New Roman" w:cs="Times New Roman"/>
          <w:sz w:val="24"/>
          <w:szCs w:val="24"/>
        </w:rPr>
        <w:t>Semi-supervised learning is the combination of both supervised an</w:t>
      </w:r>
      <w:r>
        <w:rPr>
          <w:rFonts w:ascii="Times New Roman" w:hAnsi="Times New Roman" w:cs="Times New Roman"/>
          <w:sz w:val="24"/>
          <w:szCs w:val="24"/>
        </w:rPr>
        <w:t>d unsupervised which means labe</w:t>
      </w:r>
      <w:r w:rsidRPr="00385E88">
        <w:rPr>
          <w:rFonts w:ascii="Times New Roman" w:hAnsi="Times New Roman" w:cs="Times New Roman"/>
          <w:sz w:val="24"/>
          <w:szCs w:val="24"/>
        </w:rPr>
        <w:t>led and unlabeled data.</w:t>
      </w:r>
    </w:p>
    <w:p w:rsidR="009F396E" w:rsidRPr="00385E88" w:rsidRDefault="009F396E" w:rsidP="009F396E">
      <w:pPr>
        <w:spacing w:line="360" w:lineRule="auto"/>
        <w:rPr>
          <w:rFonts w:ascii="Times New Roman" w:hAnsi="Times New Roman" w:cs="Times New Roman"/>
          <w:b/>
          <w:bCs/>
          <w:sz w:val="24"/>
          <w:szCs w:val="24"/>
        </w:rPr>
      </w:pPr>
      <w:r w:rsidRPr="00385E88">
        <w:rPr>
          <w:rFonts w:ascii="Times New Roman" w:hAnsi="Times New Roman" w:cs="Times New Roman"/>
          <w:b/>
          <w:bCs/>
          <w:sz w:val="24"/>
          <w:szCs w:val="24"/>
        </w:rPr>
        <w:t>REINFORCEMENT MACHINE LEARNING</w:t>
      </w:r>
    </w:p>
    <w:p w:rsidR="009F396E" w:rsidRDefault="009F396E" w:rsidP="009F396E">
      <w:pPr>
        <w:spacing w:line="360" w:lineRule="auto"/>
        <w:rPr>
          <w:rFonts w:ascii="Times New Roman" w:hAnsi="Times New Roman" w:cs="Times New Roman"/>
          <w:sz w:val="24"/>
          <w:szCs w:val="24"/>
        </w:rPr>
      </w:pPr>
      <w:r w:rsidRPr="00385E88">
        <w:rPr>
          <w:rFonts w:ascii="Times New Roman" w:hAnsi="Times New Roman" w:cs="Times New Roman"/>
          <w:sz w:val="24"/>
          <w:szCs w:val="24"/>
        </w:rPr>
        <w:t>Reinforcement machine learning is an area of machine learning concerned with how software agents ought to take actions in an environment so as to maximize some notion of cumulative reward.</w:t>
      </w:r>
    </w:p>
    <w:p w:rsidR="009F396E" w:rsidRPr="00D7377B" w:rsidRDefault="009F396E" w:rsidP="009F396E">
      <w:pPr>
        <w:spacing w:line="360" w:lineRule="auto"/>
        <w:rPr>
          <w:rFonts w:ascii="Times New Roman" w:hAnsi="Times New Roman" w:cs="Times New Roman"/>
          <w:color w:val="000000" w:themeColor="text1"/>
          <w:sz w:val="24"/>
          <w:szCs w:val="24"/>
        </w:rPr>
      </w:pPr>
    </w:p>
    <w:p w:rsidR="009F396E" w:rsidRPr="00D7377B" w:rsidRDefault="009F396E" w:rsidP="009F396E">
      <w:p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b/>
          <w:bCs/>
          <w:color w:val="000000" w:themeColor="text1"/>
          <w:sz w:val="24"/>
          <w:szCs w:val="24"/>
        </w:rPr>
        <w:t xml:space="preserve">APPLICATIONS OF MACHINE LEARNING </w:t>
      </w:r>
    </w:p>
    <w:p w:rsidR="009F396E" w:rsidRPr="00D7377B" w:rsidRDefault="009F396E" w:rsidP="009F396E">
      <w:pPr>
        <w:pStyle w:val="ListParagraph"/>
        <w:numPr>
          <w:ilvl w:val="1"/>
          <w:numId w:val="7"/>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Video Surveillance</w:t>
      </w:r>
    </w:p>
    <w:p w:rsidR="009F396E" w:rsidRPr="00D7377B" w:rsidRDefault="009F396E" w:rsidP="009F396E">
      <w:pPr>
        <w:pStyle w:val="ListParagraph"/>
        <w:numPr>
          <w:ilvl w:val="1"/>
          <w:numId w:val="7"/>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Social Media Services</w:t>
      </w:r>
    </w:p>
    <w:p w:rsidR="009F396E" w:rsidRPr="00D7377B" w:rsidRDefault="009F396E" w:rsidP="009F396E">
      <w:pPr>
        <w:pStyle w:val="ListParagraph"/>
        <w:numPr>
          <w:ilvl w:val="1"/>
          <w:numId w:val="7"/>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Email Spam and Malware Filtering</w:t>
      </w:r>
    </w:p>
    <w:p w:rsidR="009F396E" w:rsidRPr="00D7377B" w:rsidRDefault="009F396E" w:rsidP="009F396E">
      <w:pPr>
        <w:pStyle w:val="ListParagraph"/>
        <w:numPr>
          <w:ilvl w:val="1"/>
          <w:numId w:val="7"/>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Financial Services</w:t>
      </w:r>
    </w:p>
    <w:p w:rsidR="009F396E" w:rsidRPr="00D7377B" w:rsidRDefault="009F396E" w:rsidP="009F396E">
      <w:pPr>
        <w:pStyle w:val="ListParagraph"/>
        <w:numPr>
          <w:ilvl w:val="1"/>
          <w:numId w:val="7"/>
        </w:numPr>
        <w:spacing w:line="360" w:lineRule="auto"/>
        <w:rPr>
          <w:rFonts w:ascii="Times New Roman" w:hAnsi="Times New Roman" w:cs="Times New Roman"/>
          <w:b/>
          <w:bCs/>
          <w:color w:val="000000" w:themeColor="text1"/>
          <w:sz w:val="24"/>
          <w:szCs w:val="24"/>
        </w:rPr>
      </w:pPr>
      <w:r w:rsidRPr="00D7377B">
        <w:rPr>
          <w:rFonts w:ascii="Times New Roman" w:hAnsi="Times New Roman" w:cs="Times New Roman"/>
          <w:color w:val="000000" w:themeColor="text1"/>
          <w:sz w:val="24"/>
          <w:szCs w:val="24"/>
        </w:rPr>
        <w:t>Health Care</w:t>
      </w:r>
    </w:p>
    <w:p w:rsidR="009F396E" w:rsidRPr="00872E3A" w:rsidRDefault="009F396E" w:rsidP="009F396E">
      <w:pPr>
        <w:pStyle w:val="ListParagraph"/>
        <w:numPr>
          <w:ilvl w:val="1"/>
          <w:numId w:val="7"/>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Retail</w:t>
      </w:r>
    </w:p>
    <w:p w:rsidR="009F396E" w:rsidRPr="00FA7C25" w:rsidRDefault="009F396E" w:rsidP="009F396E">
      <w:pPr>
        <w:pStyle w:val="ListParagraph"/>
        <w:numPr>
          <w:ilvl w:val="1"/>
          <w:numId w:val="7"/>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Transportation</w:t>
      </w:r>
    </w:p>
    <w:p w:rsidR="009F396E" w:rsidRDefault="009F396E" w:rsidP="009F396E">
      <w:pPr>
        <w:spacing w:line="360" w:lineRule="auto"/>
        <w:rPr>
          <w:rFonts w:ascii="Times New Roman" w:hAnsi="Times New Roman" w:cs="Times New Roman"/>
          <w:b/>
          <w:bCs/>
          <w:color w:val="000000" w:themeColor="text1"/>
          <w:sz w:val="24"/>
          <w:szCs w:val="24"/>
        </w:rPr>
      </w:pPr>
    </w:p>
    <w:p w:rsidR="009F396E" w:rsidRPr="00872E3A" w:rsidRDefault="009F396E" w:rsidP="009F396E">
      <w:p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b/>
          <w:bCs/>
          <w:color w:val="000000" w:themeColor="text1"/>
          <w:sz w:val="24"/>
          <w:szCs w:val="24"/>
        </w:rPr>
        <w:t>ADVANTAGES</w:t>
      </w:r>
    </w:p>
    <w:p w:rsidR="009F396E" w:rsidRPr="00872E3A" w:rsidRDefault="009F396E" w:rsidP="009F396E">
      <w:pPr>
        <w:pStyle w:val="ListParagraph"/>
        <w:numPr>
          <w:ilvl w:val="1"/>
          <w:numId w:val="8"/>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Computational property is cheaper and more powerful.</w:t>
      </w:r>
    </w:p>
    <w:p w:rsidR="009F396E" w:rsidRPr="00872E3A" w:rsidRDefault="009F396E" w:rsidP="009F396E">
      <w:pPr>
        <w:pStyle w:val="ListParagraph"/>
        <w:numPr>
          <w:ilvl w:val="1"/>
          <w:numId w:val="8"/>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Affordable data storage.</w:t>
      </w:r>
    </w:p>
    <w:p w:rsidR="009F396E" w:rsidRPr="00872E3A" w:rsidRDefault="009F396E" w:rsidP="009F396E">
      <w:pPr>
        <w:pStyle w:val="ListParagraph"/>
        <w:numPr>
          <w:ilvl w:val="1"/>
          <w:numId w:val="8"/>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It can analysis complex data quickly and automatically.</w:t>
      </w:r>
    </w:p>
    <w:p w:rsidR="009F396E" w:rsidRPr="009F396E" w:rsidRDefault="009F396E" w:rsidP="009F396E">
      <w:pPr>
        <w:pStyle w:val="ListParagraph"/>
        <w:numPr>
          <w:ilvl w:val="1"/>
          <w:numId w:val="8"/>
        </w:numPr>
        <w:spacing w:line="360" w:lineRule="auto"/>
        <w:rPr>
          <w:rFonts w:ascii="Times New Roman" w:hAnsi="Times New Roman" w:cs="Times New Roman"/>
          <w:b/>
          <w:bCs/>
          <w:color w:val="000000" w:themeColor="text1"/>
          <w:sz w:val="24"/>
          <w:szCs w:val="24"/>
        </w:rPr>
      </w:pPr>
      <w:r w:rsidRPr="00872E3A">
        <w:rPr>
          <w:rFonts w:ascii="Times New Roman" w:hAnsi="Times New Roman" w:cs="Times New Roman"/>
          <w:color w:val="000000" w:themeColor="text1"/>
          <w:sz w:val="24"/>
          <w:szCs w:val="24"/>
        </w:rPr>
        <w:t>It produces more accurate results.</w:t>
      </w: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Default="009F396E" w:rsidP="009F396E">
      <w:pPr>
        <w:spacing w:line="360" w:lineRule="auto"/>
        <w:rPr>
          <w:rFonts w:ascii="Times New Roman" w:hAnsi="Times New Roman" w:cs="Times New Roman"/>
          <w:b/>
          <w:bCs/>
          <w:color w:val="000000" w:themeColor="text1"/>
          <w:sz w:val="24"/>
          <w:szCs w:val="24"/>
        </w:rPr>
      </w:pPr>
    </w:p>
    <w:p w:rsidR="009F396E" w:rsidRPr="009F396E" w:rsidRDefault="009F396E" w:rsidP="009F396E">
      <w:pPr>
        <w:spacing w:line="360" w:lineRule="auto"/>
        <w:rPr>
          <w:rFonts w:ascii="Times New Roman" w:hAnsi="Times New Roman" w:cs="Times New Roman"/>
          <w:b/>
          <w:bCs/>
          <w:color w:val="000000" w:themeColor="text1"/>
          <w:sz w:val="24"/>
          <w:szCs w:val="24"/>
        </w:rPr>
      </w:pPr>
    </w:p>
    <w:p w:rsidR="0023717F" w:rsidRDefault="0023717F" w:rsidP="00E32621">
      <w:pPr>
        <w:pStyle w:val="ListParagraph"/>
        <w:tabs>
          <w:tab w:val="left" w:pos="9356"/>
        </w:tabs>
        <w:spacing w:before="42" w:after="0" w:line="360" w:lineRule="auto"/>
        <w:ind w:right="-138"/>
        <w:jc w:val="center"/>
        <w:rPr>
          <w:rFonts w:ascii="Times New Roman" w:eastAsia="Times New Roman" w:hAnsi="Times New Roman" w:cs="Times New Roman"/>
          <w:b/>
          <w:bCs/>
          <w:sz w:val="28"/>
          <w:szCs w:val="28"/>
        </w:rPr>
      </w:pPr>
      <w:bookmarkStart w:id="0" w:name="_GoBack"/>
      <w:bookmarkEnd w:id="0"/>
    </w:p>
    <w:p w:rsidR="0023717F" w:rsidRPr="0023717F" w:rsidRDefault="0023717F" w:rsidP="0023717F">
      <w:pPr>
        <w:jc w:val="center"/>
        <w:rPr>
          <w:rFonts w:ascii="Times New Roman" w:hAnsi="Times New Roman" w:cs="Times New Roman"/>
          <w:b/>
          <w:sz w:val="28"/>
          <w:szCs w:val="28"/>
        </w:rPr>
      </w:pPr>
      <w:r w:rsidRPr="0023717F">
        <w:rPr>
          <w:rFonts w:ascii="Times New Roman" w:hAnsi="Times New Roman" w:cs="Times New Roman"/>
          <w:b/>
          <w:sz w:val="28"/>
          <w:szCs w:val="28"/>
        </w:rPr>
        <w:t>COMPUTATIONAL NORM GUIDED POLYMERIZATION FOR ENHANCED CORROSION STABILIZATION</w:t>
      </w:r>
    </w:p>
    <w:p w:rsidR="00E32621" w:rsidRPr="00E32621" w:rsidRDefault="00E32621" w:rsidP="00E32621">
      <w:pPr>
        <w:pStyle w:val="ListParagraph"/>
        <w:tabs>
          <w:tab w:val="left" w:pos="9356"/>
        </w:tabs>
        <w:spacing w:before="42" w:after="0" w:line="360" w:lineRule="auto"/>
        <w:ind w:right="-138"/>
        <w:jc w:val="center"/>
        <w:rPr>
          <w:rFonts w:ascii="Times New Roman" w:eastAsia="Times New Roman" w:hAnsi="Times New Roman" w:cs="Times New Roman"/>
          <w:b/>
          <w:bCs/>
          <w:sz w:val="28"/>
          <w:szCs w:val="28"/>
        </w:rPr>
      </w:pPr>
    </w:p>
    <w:p w:rsidR="00622E04" w:rsidRPr="00E32621" w:rsidRDefault="00622E04" w:rsidP="00622E04">
      <w:pPr>
        <w:spacing w:line="360" w:lineRule="auto"/>
        <w:rPr>
          <w:rFonts w:ascii="Times New Roman" w:eastAsia="Times New Roman" w:hAnsi="Times New Roman" w:cs="Times New Roman"/>
          <w:b/>
          <w:bCs/>
          <w:sz w:val="28"/>
          <w:szCs w:val="28"/>
        </w:rPr>
      </w:pPr>
      <w:r w:rsidRPr="00E32621">
        <w:rPr>
          <w:rFonts w:ascii="Times New Roman" w:eastAsia="Times New Roman" w:hAnsi="Times New Roman" w:cs="Times New Roman"/>
          <w:b/>
          <w:bCs/>
          <w:sz w:val="28"/>
          <w:szCs w:val="28"/>
        </w:rPr>
        <w:t xml:space="preserve">4. ABOUT THE PROJECT </w:t>
      </w:r>
    </w:p>
    <w:p w:rsidR="00622E04" w:rsidRPr="00E32621" w:rsidRDefault="00622E04" w:rsidP="00622E04">
      <w:pPr>
        <w:spacing w:line="360" w:lineRule="auto"/>
        <w:rPr>
          <w:rFonts w:ascii="Times New Roman" w:eastAsia="Times New Roman" w:hAnsi="Times New Roman" w:cs="Times New Roman"/>
          <w:b/>
          <w:bCs/>
          <w:sz w:val="24"/>
          <w:szCs w:val="24"/>
        </w:rPr>
      </w:pPr>
      <w:r w:rsidRPr="00E32621">
        <w:rPr>
          <w:rFonts w:ascii="Times New Roman" w:eastAsia="Times New Roman" w:hAnsi="Times New Roman" w:cs="Times New Roman"/>
          <w:b/>
          <w:bCs/>
          <w:sz w:val="24"/>
          <w:szCs w:val="24"/>
        </w:rPr>
        <w:t>4.1 Abstract</w:t>
      </w:r>
    </w:p>
    <w:p w:rsidR="00F94E08" w:rsidRPr="00717B07" w:rsidRDefault="00F94E08" w:rsidP="00E32621">
      <w:pPr>
        <w:spacing w:line="360" w:lineRule="auto"/>
        <w:jc w:val="both"/>
        <w:rPr>
          <w:rFonts w:ascii="Segoe UI" w:hAnsi="Segoe UI" w:cs="Segoe UI"/>
          <w:color w:val="000000" w:themeColor="text1"/>
        </w:rPr>
      </w:pPr>
      <w:r w:rsidRPr="00E32621">
        <w:rPr>
          <w:rFonts w:ascii="Segoe UI" w:hAnsi="Segoe UI" w:cs="Segoe UI"/>
          <w:color w:val="000000" w:themeColor="text1"/>
        </w:rPr>
        <w:t xml:space="preserve">                                           </w:t>
      </w:r>
      <w:r w:rsidR="00717B07">
        <w:rPr>
          <w:rFonts w:ascii="Segoe UI" w:hAnsi="Segoe UI" w:cs="Segoe UI"/>
          <w:color w:val="000000" w:themeColor="text1"/>
        </w:rPr>
        <w:t xml:space="preserve">   </w:t>
      </w:r>
      <w:r w:rsidRPr="00E32621">
        <w:rPr>
          <w:rFonts w:ascii="Times New Roman" w:hAnsi="Times New Roman" w:cs="Times New Roman"/>
          <w:color w:val="000000" w:themeColor="text1"/>
          <w:sz w:val="24"/>
          <w:szCs w:val="24"/>
        </w:rPr>
        <w:t>The historical incumbency of polymer-based coatings as stalwart guardians against corrosion is underscored by their enduring physical robustness and chemical inertness. However, the gradual propensity of traditional polymer coatings to undergo deleterious deterioration over temporal epochs precipitates an inexorable attenuation of their once-potent efficacy. In response to this, the present scholarly inquiry embarks upon an odyssey into the integration of bio-polymers, ethically sourced from sustainable reservoirs, to fortify the anti-corrosive fortifications of their conventional polymer counterparts. A paradigmatic shift in corrosion prophylaxis unfolds through the pioneering introduction of self-healing modalities. The proposed modus operandi endeavors to autonomously rectify infinitesimal aberrations in the coating by instilling elements imbued with innate reparative properties. This innovative orchestration not only bestows upon the coating an extended lifespan but concurrently alleviate</w:t>
      </w:r>
      <w:r w:rsidR="005772F9">
        <w:rPr>
          <w:rFonts w:ascii="Times New Roman" w:hAnsi="Times New Roman" w:cs="Times New Roman"/>
          <w:color w:val="000000" w:themeColor="text1"/>
          <w:sz w:val="24"/>
          <w:szCs w:val="24"/>
        </w:rPr>
        <w:t>s the exigencies of maintenance. This project focuses on corrosion in industry based applications such as oil and gas industries, marine where corrosion is common. This can be rectified using anti corrosion polymers</w:t>
      </w:r>
      <w:r w:rsidR="00761263">
        <w:rPr>
          <w:rFonts w:ascii="Times New Roman" w:hAnsi="Times New Roman" w:cs="Times New Roman"/>
          <w:color w:val="000000" w:themeColor="text1"/>
          <w:sz w:val="24"/>
          <w:szCs w:val="24"/>
        </w:rPr>
        <w:t>. Using</w:t>
      </w:r>
      <w:r w:rsidR="005772F9">
        <w:rPr>
          <w:rFonts w:ascii="Times New Roman" w:hAnsi="Times New Roman" w:cs="Times New Roman"/>
          <w:color w:val="000000" w:themeColor="text1"/>
          <w:sz w:val="24"/>
          <w:szCs w:val="24"/>
        </w:rPr>
        <w:t xml:space="preserve"> </w:t>
      </w:r>
      <w:r w:rsidR="00761263">
        <w:rPr>
          <w:rFonts w:ascii="Times New Roman" w:hAnsi="Times New Roman" w:cs="Times New Roman"/>
          <w:color w:val="000000" w:themeColor="text1"/>
        </w:rPr>
        <w:t xml:space="preserve">Entry Norm Optimization algorithm </w:t>
      </w:r>
      <w:r w:rsidR="005772F9" w:rsidRPr="005772F9">
        <w:rPr>
          <w:rFonts w:ascii="Times New Roman" w:hAnsi="Times New Roman" w:cs="Times New Roman"/>
          <w:color w:val="000000" w:themeColor="text1"/>
        </w:rPr>
        <w:t>im</w:t>
      </w:r>
      <w:r w:rsidR="00761263">
        <w:rPr>
          <w:rFonts w:ascii="Times New Roman" w:hAnsi="Times New Roman" w:cs="Times New Roman"/>
          <w:color w:val="000000" w:themeColor="text1"/>
        </w:rPr>
        <w:t xml:space="preserve">plemented, </w:t>
      </w:r>
      <w:r w:rsidR="005772F9" w:rsidRPr="005772F9">
        <w:rPr>
          <w:rFonts w:ascii="Times New Roman" w:hAnsi="Times New Roman" w:cs="Times New Roman"/>
          <w:color w:val="000000" w:themeColor="text1"/>
        </w:rPr>
        <w:t>optimizes the selection of materials by considering entry norms related to factors like cost, availability, and environmental impact. It streamlines the process of choosing the most suitable anti-corrosion materials for specific applications</w:t>
      </w:r>
      <w:r w:rsidRPr="00E32621">
        <w:rPr>
          <w:rFonts w:ascii="Times New Roman" w:hAnsi="Times New Roman" w:cs="Times New Roman"/>
          <w:color w:val="000000" w:themeColor="text1"/>
          <w:sz w:val="24"/>
          <w:szCs w:val="24"/>
        </w:rPr>
        <w:t xml:space="preserve"> </w:t>
      </w:r>
      <w:proofErr w:type="gramStart"/>
      <w:r w:rsidRPr="00E32621">
        <w:rPr>
          <w:rFonts w:ascii="Times New Roman" w:hAnsi="Times New Roman" w:cs="Times New Roman"/>
          <w:color w:val="000000" w:themeColor="text1"/>
          <w:sz w:val="24"/>
          <w:szCs w:val="24"/>
        </w:rPr>
        <w:t>The</w:t>
      </w:r>
      <w:proofErr w:type="gramEnd"/>
      <w:r w:rsidRPr="00E32621">
        <w:rPr>
          <w:rFonts w:ascii="Times New Roman" w:hAnsi="Times New Roman" w:cs="Times New Roman"/>
          <w:color w:val="000000" w:themeColor="text1"/>
          <w:sz w:val="24"/>
          <w:szCs w:val="24"/>
        </w:rPr>
        <w:t xml:space="preserve"> multifaceted attributes of the synthesized materials, encompassing mechanical resilience, chemical composition, and self-healing prowess, undergo scrupulous dissection</w:t>
      </w:r>
      <w:r w:rsidR="00420FA0">
        <w:rPr>
          <w:rFonts w:ascii="Times New Roman" w:hAnsi="Times New Roman" w:cs="Times New Roman"/>
          <w:color w:val="000000" w:themeColor="text1"/>
          <w:sz w:val="24"/>
          <w:szCs w:val="24"/>
        </w:rPr>
        <w:t>.</w:t>
      </w:r>
      <w:r w:rsidRPr="00E32621">
        <w:rPr>
          <w:rFonts w:ascii="Times New Roman" w:hAnsi="Times New Roman" w:cs="Times New Roman"/>
          <w:color w:val="000000" w:themeColor="text1"/>
          <w:sz w:val="24"/>
          <w:szCs w:val="24"/>
        </w:rPr>
        <w:t xml:space="preserve"> within the purview of the investigatory methodology. Furthermore, the crucible of scrutiny extends to the evaluation of corrosion resistance, a crucible where accelerated testing methodologies and exposure to exacting environmental co</w:t>
      </w:r>
      <w:r w:rsidR="00761263">
        <w:rPr>
          <w:rFonts w:ascii="Times New Roman" w:hAnsi="Times New Roman" w:cs="Times New Roman"/>
          <w:color w:val="000000" w:themeColor="text1"/>
          <w:sz w:val="24"/>
          <w:szCs w:val="24"/>
        </w:rPr>
        <w:t>nditions.</w:t>
      </w:r>
    </w:p>
    <w:p w:rsidR="00420FA0" w:rsidRDefault="00420FA0" w:rsidP="00E32621">
      <w:pPr>
        <w:spacing w:line="360" w:lineRule="auto"/>
        <w:jc w:val="both"/>
        <w:rPr>
          <w:rFonts w:ascii="Times New Roman" w:hAnsi="Times New Roman" w:cs="Times New Roman"/>
          <w:color w:val="000000" w:themeColor="text1"/>
          <w:sz w:val="24"/>
          <w:szCs w:val="24"/>
        </w:rPr>
      </w:pPr>
    </w:p>
    <w:p w:rsidR="00420FA0" w:rsidRPr="00E32621" w:rsidRDefault="00420FA0" w:rsidP="00E32621">
      <w:pPr>
        <w:spacing w:line="360" w:lineRule="auto"/>
        <w:jc w:val="both"/>
        <w:rPr>
          <w:rFonts w:ascii="Times New Roman" w:hAnsi="Times New Roman" w:cs="Times New Roman"/>
          <w:color w:val="000000" w:themeColor="text1"/>
          <w:sz w:val="24"/>
          <w:szCs w:val="24"/>
        </w:rPr>
      </w:pPr>
    </w:p>
    <w:p w:rsidR="00420FA0" w:rsidRDefault="00420FA0" w:rsidP="00AB761E">
      <w:pPr>
        <w:spacing w:line="360" w:lineRule="auto"/>
        <w:jc w:val="both"/>
        <w:rPr>
          <w:rFonts w:ascii="Times New Roman" w:eastAsia="Times New Roman" w:hAnsi="Times New Roman" w:cs="Times New Roman"/>
          <w:b/>
          <w:bCs/>
          <w:sz w:val="24"/>
          <w:szCs w:val="24"/>
        </w:rPr>
      </w:pPr>
    </w:p>
    <w:p w:rsidR="00AB761E" w:rsidRPr="00E32621" w:rsidRDefault="00AB761E" w:rsidP="00AB761E">
      <w:pPr>
        <w:spacing w:line="360" w:lineRule="auto"/>
        <w:jc w:val="both"/>
        <w:rPr>
          <w:rFonts w:ascii="Times New Roman" w:eastAsia="Times New Roman" w:hAnsi="Times New Roman" w:cs="Times New Roman"/>
          <w:b/>
          <w:bCs/>
          <w:sz w:val="24"/>
          <w:szCs w:val="24"/>
        </w:rPr>
      </w:pPr>
      <w:r w:rsidRPr="00E32621">
        <w:rPr>
          <w:rFonts w:ascii="Times New Roman" w:eastAsia="Times New Roman" w:hAnsi="Times New Roman" w:cs="Times New Roman"/>
          <w:b/>
          <w:bCs/>
          <w:sz w:val="24"/>
          <w:szCs w:val="24"/>
        </w:rPr>
        <w:t>4.2 Scope of the Project</w:t>
      </w:r>
    </w:p>
    <w:p w:rsidR="00AB761E" w:rsidRDefault="00AB761E" w:rsidP="00E32621">
      <w:pPr>
        <w:spacing w:line="360" w:lineRule="auto"/>
        <w:jc w:val="both"/>
        <w:rPr>
          <w:rFonts w:ascii="Times New Roman" w:hAnsi="Times New Roman" w:cs="Times New Roman"/>
          <w:sz w:val="24"/>
          <w:szCs w:val="24"/>
        </w:rPr>
      </w:pPr>
      <w:r w:rsidRPr="00E32621">
        <w:rPr>
          <w:rFonts w:ascii="Times New Roman" w:hAnsi="Times New Roman" w:cs="Times New Roman"/>
          <w:sz w:val="24"/>
          <w:szCs w:val="24"/>
        </w:rPr>
        <w:t xml:space="preserve">      </w:t>
      </w:r>
      <w:r w:rsidR="00006E93" w:rsidRPr="00E32621">
        <w:rPr>
          <w:rFonts w:ascii="Times New Roman" w:hAnsi="Times New Roman" w:cs="Times New Roman"/>
          <w:sz w:val="24"/>
          <w:szCs w:val="24"/>
        </w:rPr>
        <w:t xml:space="preserve">                                       </w:t>
      </w:r>
      <w:r w:rsidR="00420FA0" w:rsidRPr="00E32621">
        <w:rPr>
          <w:rFonts w:ascii="Times New Roman" w:hAnsi="Times New Roman" w:cs="Times New Roman"/>
          <w:color w:val="000000" w:themeColor="text1"/>
          <w:sz w:val="24"/>
          <w:szCs w:val="24"/>
        </w:rPr>
        <w:t>In the multifaceted landscape of diverse industries, the ubiquitous menace of corrosion emerges as a formidable adversary, imperiling the endurance and structural soundness of metallic components. Within this abstract, a sophisticated and avant-garde approach is expounded upon, emanating from the vanguard of materials science methodologies, in the relentless pursuit of corrosion mitigation. The focal point of this intellectual expedition resides in the synergistic fusion of bio-polymers, embellished with self-mending propensities, and their conventional polymer counterparts</w:t>
      </w:r>
      <w:r w:rsidR="00420FA0">
        <w:rPr>
          <w:rFonts w:ascii="Times New Roman" w:hAnsi="Times New Roman" w:cs="Times New Roman"/>
          <w:sz w:val="24"/>
          <w:szCs w:val="24"/>
        </w:rPr>
        <w:t xml:space="preserve">. </w:t>
      </w:r>
      <w:r w:rsidRPr="00E32621">
        <w:rPr>
          <w:rFonts w:ascii="Times New Roman" w:hAnsi="Times New Roman" w:cs="Times New Roman"/>
          <w:sz w:val="24"/>
          <w:szCs w:val="24"/>
        </w:rPr>
        <w:t>A project centered on bio-polymers and polymers with self-healing properties for anti-corrosion purposes has a wide scope that includes several parts of research, development, and real-world applications.</w:t>
      </w:r>
      <w:r w:rsidR="004E79F1" w:rsidRPr="00E32621">
        <w:rPr>
          <w:rFonts w:ascii="Times New Roman" w:hAnsi="Times New Roman" w:cs="Times New Roman"/>
          <w:sz w:val="24"/>
          <w:szCs w:val="24"/>
        </w:rPr>
        <w:t xml:space="preserve"> Create mixtures of polymer and biopolymer that have the best possible anti-corrosive and self-healing qualities. Describe the mechanical, chemical, and physical characteristics of the materials that were synthesized .Examine the effects of bio-polymers on overall performance and their compatibility with conventional polymers. Investigate and put into practice self-healing systems, such as responsive polymers that can self-heal damage or microcapsule s that contain healing substances. Examine self-healing mechanisms' kinetics and effectiveness in various environmental settings. Test the developed materials for accelerated corrosion to determine how effective they are</w:t>
      </w:r>
      <w:r w:rsidR="003508B7" w:rsidRPr="00E32621">
        <w:rPr>
          <w:rFonts w:ascii="Times New Roman" w:hAnsi="Times New Roman" w:cs="Times New Roman"/>
          <w:sz w:val="24"/>
          <w:szCs w:val="24"/>
        </w:rPr>
        <w:t xml:space="preserve"> </w:t>
      </w:r>
      <w:r w:rsidR="004E79F1" w:rsidRPr="00E32621">
        <w:rPr>
          <w:rFonts w:ascii="Times New Roman" w:hAnsi="Times New Roman" w:cs="Times New Roman"/>
          <w:sz w:val="24"/>
          <w:szCs w:val="24"/>
        </w:rPr>
        <w:t>Examine how resistant the materials are to corrosive conditions, such as exposure to humidity, salt spray, and harsh chemicals.</w:t>
      </w:r>
      <w:r w:rsidR="00081758" w:rsidRPr="00E32621">
        <w:rPr>
          <w:rFonts w:ascii="Times New Roman" w:hAnsi="Times New Roman" w:cs="Times New Roman"/>
          <w:sz w:val="24"/>
          <w:szCs w:val="24"/>
        </w:rPr>
        <w:t xml:space="preserve"> To get the optimal balance between mechanical qualities, self-healing capabilities, and anti-corrosive performance, optimize the composition and ratios of polymer-bio-polymer blends</w:t>
      </w:r>
      <w:r w:rsidR="003508B7" w:rsidRPr="00E32621">
        <w:rPr>
          <w:rFonts w:ascii="Times New Roman" w:hAnsi="Times New Roman" w:cs="Times New Roman"/>
          <w:sz w:val="24"/>
          <w:szCs w:val="24"/>
        </w:rPr>
        <w:t xml:space="preserve"> </w:t>
      </w:r>
      <w:r w:rsidR="00081758" w:rsidRPr="00E32621">
        <w:rPr>
          <w:rFonts w:ascii="Times New Roman" w:hAnsi="Times New Roman" w:cs="Times New Roman"/>
          <w:sz w:val="24"/>
          <w:szCs w:val="24"/>
        </w:rPr>
        <w:t>Look into sustainable and eco-friendly sources for bio-polymers.</w:t>
      </w:r>
      <w:r w:rsidR="003508B7" w:rsidRPr="00E32621">
        <w:rPr>
          <w:rFonts w:ascii="Times New Roman" w:hAnsi="Times New Roman" w:cs="Times New Roman"/>
          <w:sz w:val="24"/>
          <w:szCs w:val="24"/>
        </w:rPr>
        <w:t xml:space="preserve"> </w:t>
      </w:r>
      <w:r w:rsidR="00081758" w:rsidRPr="00E32621">
        <w:rPr>
          <w:rFonts w:ascii="Times New Roman" w:hAnsi="Times New Roman" w:cs="Times New Roman"/>
          <w:sz w:val="24"/>
          <w:szCs w:val="24"/>
        </w:rPr>
        <w:t>Create application methods for coatings that prevent corrosion on various substrates and surfaces.</w:t>
      </w:r>
      <w:r w:rsidR="003508B7" w:rsidRPr="00E32621">
        <w:rPr>
          <w:rFonts w:ascii="Times New Roman" w:hAnsi="Times New Roman" w:cs="Times New Roman"/>
          <w:sz w:val="24"/>
          <w:szCs w:val="24"/>
        </w:rPr>
        <w:t xml:space="preserve"> </w:t>
      </w:r>
      <w:r w:rsidR="00081758" w:rsidRPr="00E32621">
        <w:rPr>
          <w:rFonts w:ascii="Times New Roman" w:hAnsi="Times New Roman" w:cs="Times New Roman"/>
          <w:sz w:val="24"/>
          <w:szCs w:val="24"/>
        </w:rPr>
        <w:t>Examine if current coating application techniques in sectors including manufacturing, transportation, and infrastructure are compatible.</w:t>
      </w:r>
      <w:r w:rsidR="00FE7108" w:rsidRPr="00E32621">
        <w:rPr>
          <w:rFonts w:ascii="Times New Roman" w:hAnsi="Times New Roman" w:cs="Times New Roman"/>
          <w:sz w:val="24"/>
          <w:szCs w:val="24"/>
        </w:rPr>
        <w:t xml:space="preserve"> </w:t>
      </w:r>
      <w:r w:rsidR="00081758" w:rsidRPr="00E32621">
        <w:rPr>
          <w:rFonts w:ascii="Times New Roman" w:hAnsi="Times New Roman" w:cs="Times New Roman"/>
          <w:sz w:val="24"/>
          <w:szCs w:val="24"/>
        </w:rPr>
        <w:t>Examine how the produced coatings would affect the environment, taking into account things like resource sustainability, biodegradability, and recycling potential.</w:t>
      </w:r>
    </w:p>
    <w:p w:rsidR="00E32621" w:rsidRDefault="00E32621" w:rsidP="00E32621">
      <w:pPr>
        <w:spacing w:line="360" w:lineRule="auto"/>
        <w:jc w:val="both"/>
        <w:rPr>
          <w:rFonts w:ascii="Times New Roman" w:hAnsi="Times New Roman" w:cs="Times New Roman"/>
          <w:sz w:val="24"/>
          <w:szCs w:val="24"/>
        </w:rPr>
      </w:pPr>
    </w:p>
    <w:p w:rsidR="00E32621" w:rsidRPr="00E32621" w:rsidRDefault="00E32621" w:rsidP="00E32621">
      <w:pPr>
        <w:spacing w:line="360" w:lineRule="auto"/>
        <w:jc w:val="both"/>
        <w:rPr>
          <w:rFonts w:ascii="Times New Roman" w:hAnsi="Times New Roman" w:cs="Times New Roman"/>
          <w:sz w:val="24"/>
          <w:szCs w:val="24"/>
        </w:rPr>
      </w:pPr>
    </w:p>
    <w:p w:rsidR="002F7F92" w:rsidRDefault="002F7F92" w:rsidP="00FE7108">
      <w:pPr>
        <w:spacing w:line="360" w:lineRule="auto"/>
        <w:jc w:val="both"/>
        <w:rPr>
          <w:rFonts w:ascii="Times New Roman" w:eastAsia="Times New Roman" w:hAnsi="Times New Roman" w:cs="Times New Roman"/>
          <w:b/>
          <w:bCs/>
          <w:sz w:val="24"/>
          <w:szCs w:val="24"/>
        </w:rPr>
      </w:pPr>
    </w:p>
    <w:p w:rsidR="00FE7108" w:rsidRPr="00E32621" w:rsidRDefault="00FE7108" w:rsidP="00FE7108">
      <w:pPr>
        <w:spacing w:line="360" w:lineRule="auto"/>
        <w:jc w:val="both"/>
        <w:rPr>
          <w:rFonts w:ascii="Times New Roman" w:eastAsia="Times New Roman" w:hAnsi="Times New Roman" w:cs="Times New Roman"/>
          <w:b/>
          <w:bCs/>
          <w:sz w:val="24"/>
          <w:szCs w:val="24"/>
        </w:rPr>
      </w:pPr>
      <w:r w:rsidRPr="00E32621">
        <w:rPr>
          <w:rFonts w:ascii="Times New Roman" w:eastAsia="Times New Roman" w:hAnsi="Times New Roman" w:cs="Times New Roman"/>
          <w:b/>
          <w:bCs/>
          <w:sz w:val="24"/>
          <w:szCs w:val="24"/>
        </w:rPr>
        <w:t>4.3 Existing System</w:t>
      </w:r>
    </w:p>
    <w:p w:rsidR="00FE7108" w:rsidRPr="00E32621" w:rsidRDefault="00FE7108" w:rsidP="00E32621">
      <w:pPr>
        <w:spacing w:line="360" w:lineRule="auto"/>
        <w:jc w:val="both"/>
        <w:rPr>
          <w:rFonts w:ascii="Times New Roman" w:hAnsi="Times New Roman" w:cs="Times New Roman"/>
          <w:sz w:val="24"/>
          <w:szCs w:val="24"/>
        </w:rPr>
      </w:pPr>
      <w:r w:rsidRPr="00E32621">
        <w:rPr>
          <w:rFonts w:ascii="Times New Roman" w:hAnsi="Times New Roman" w:cs="Times New Roman"/>
          <w:sz w:val="24"/>
          <w:szCs w:val="24"/>
        </w:rPr>
        <w:t xml:space="preserve">           </w:t>
      </w:r>
      <w:r w:rsidR="00006E93" w:rsidRPr="00E32621">
        <w:rPr>
          <w:rFonts w:ascii="Times New Roman" w:hAnsi="Times New Roman" w:cs="Times New Roman"/>
          <w:sz w:val="24"/>
          <w:szCs w:val="24"/>
        </w:rPr>
        <w:t xml:space="preserve">                                P</w:t>
      </w:r>
      <w:r w:rsidR="00895D30" w:rsidRPr="00E32621">
        <w:rPr>
          <w:rFonts w:ascii="Times New Roman" w:hAnsi="Times New Roman" w:cs="Times New Roman"/>
          <w:sz w:val="24"/>
          <w:szCs w:val="24"/>
        </w:rPr>
        <w:t xml:space="preserve">olymer coatings are applied to metal surfaces to serve as a barrier against corrosive environments. Certain qualities, like adhesion, flexibility, and chemical resistance, can be customized for these coatings adding </w:t>
      </w:r>
      <w:proofErr w:type="spellStart"/>
      <w:r w:rsidR="00895D30" w:rsidRPr="00E32621">
        <w:rPr>
          <w:rFonts w:ascii="Times New Roman" w:hAnsi="Times New Roman" w:cs="Times New Roman"/>
          <w:sz w:val="24"/>
          <w:szCs w:val="24"/>
        </w:rPr>
        <w:t>nanomaterials</w:t>
      </w:r>
      <w:proofErr w:type="spellEnd"/>
      <w:r w:rsidR="00895D30" w:rsidRPr="00E32621">
        <w:rPr>
          <w:rFonts w:ascii="Times New Roman" w:hAnsi="Times New Roman" w:cs="Times New Roman"/>
          <w:sz w:val="24"/>
          <w:szCs w:val="24"/>
        </w:rPr>
        <w:t xml:space="preserve">, such as nanoparticles or nanotubes, to polymer matrices in order to improve the coatings' mechanical and barrier qualities. Durability and corrosion resistance may both be enhanced by this </w:t>
      </w:r>
      <w:proofErr w:type="gramStart"/>
      <w:r w:rsidR="00895D30" w:rsidRPr="00E32621">
        <w:rPr>
          <w:rFonts w:ascii="Times New Roman" w:hAnsi="Times New Roman" w:cs="Times New Roman"/>
          <w:sz w:val="24"/>
          <w:szCs w:val="24"/>
        </w:rPr>
        <w:t>Since</w:t>
      </w:r>
      <w:proofErr w:type="gramEnd"/>
      <w:r w:rsidR="00895D30" w:rsidRPr="00E32621">
        <w:rPr>
          <w:rFonts w:ascii="Times New Roman" w:hAnsi="Times New Roman" w:cs="Times New Roman"/>
          <w:sz w:val="24"/>
          <w:szCs w:val="24"/>
        </w:rPr>
        <w:t xml:space="preserve"> epoxy resins have good adhesion, chemical resistance, and durability, they are frequently employed in anti-corrosion coatings. Epoxy formulation improvements and modifications are still being investigated.</w:t>
      </w:r>
    </w:p>
    <w:p w:rsidR="009C2FB6" w:rsidRDefault="009C2FB6">
      <w:pPr>
        <w:rPr>
          <w:sz w:val="24"/>
          <w:szCs w:val="24"/>
        </w:rPr>
      </w:pPr>
    </w:p>
    <w:p w:rsidR="003508B7" w:rsidRDefault="003508B7" w:rsidP="00CF720B">
      <w:pPr>
        <w:spacing w:line="360" w:lineRule="auto"/>
        <w:jc w:val="both"/>
        <w:rPr>
          <w:rFonts w:ascii="Times New Roman" w:eastAsia="Times New Roman" w:hAnsi="Times New Roman" w:cs="Times New Roman"/>
          <w:b/>
          <w:bCs/>
          <w:sz w:val="24"/>
          <w:szCs w:val="24"/>
        </w:rPr>
      </w:pPr>
    </w:p>
    <w:p w:rsidR="00CF720B" w:rsidRDefault="00CF720B" w:rsidP="00CF720B">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597C53">
        <w:rPr>
          <w:rFonts w:ascii="Times New Roman" w:eastAsia="Times New Roman" w:hAnsi="Times New Roman" w:cs="Times New Roman"/>
          <w:b/>
          <w:bCs/>
          <w:sz w:val="24"/>
          <w:szCs w:val="24"/>
        </w:rPr>
        <w:t>.3.1 Disadvantages</w:t>
      </w:r>
    </w:p>
    <w:p w:rsidR="00FE7108" w:rsidRPr="00E32621" w:rsidRDefault="00CF720B" w:rsidP="00E32621">
      <w:pPr>
        <w:pStyle w:val="ListParagraph"/>
        <w:numPr>
          <w:ilvl w:val="0"/>
          <w:numId w:val="2"/>
        </w:numPr>
        <w:spacing w:line="360" w:lineRule="auto"/>
        <w:rPr>
          <w:rFonts w:ascii="Times New Roman" w:hAnsi="Times New Roman" w:cs="Times New Roman"/>
          <w:sz w:val="24"/>
          <w:szCs w:val="24"/>
        </w:rPr>
      </w:pPr>
      <w:r w:rsidRPr="00E32621">
        <w:rPr>
          <w:rFonts w:ascii="Times New Roman" w:hAnsi="Times New Roman" w:cs="Times New Roman"/>
          <w:sz w:val="24"/>
          <w:szCs w:val="24"/>
        </w:rPr>
        <w:t>When exposed to exceptionally aggressive corrosive substances or extremely severe environmental conditions, certain anti-corrosion polymers may not function at their best.</w:t>
      </w:r>
    </w:p>
    <w:p w:rsidR="00CF720B" w:rsidRPr="00E32621" w:rsidRDefault="00CF720B" w:rsidP="00E32621">
      <w:pPr>
        <w:pStyle w:val="ListParagraph"/>
        <w:numPr>
          <w:ilvl w:val="0"/>
          <w:numId w:val="2"/>
        </w:numPr>
        <w:spacing w:line="360" w:lineRule="auto"/>
        <w:rPr>
          <w:rFonts w:ascii="Times New Roman" w:hAnsi="Times New Roman" w:cs="Times New Roman"/>
          <w:sz w:val="24"/>
          <w:szCs w:val="24"/>
        </w:rPr>
      </w:pPr>
      <w:r w:rsidRPr="00E32621">
        <w:rPr>
          <w:rFonts w:ascii="Times New Roman" w:hAnsi="Times New Roman" w:cs="Times New Roman"/>
          <w:sz w:val="24"/>
          <w:szCs w:val="24"/>
        </w:rPr>
        <w:t>Anti-corrosion coatings may deteriorate or need maintenance over time, requiring recoating or repair work to provide continuous protection.</w:t>
      </w:r>
    </w:p>
    <w:p w:rsidR="00CF720B" w:rsidRPr="00E32621" w:rsidRDefault="00CF720B" w:rsidP="00E32621">
      <w:pPr>
        <w:pStyle w:val="ListParagraph"/>
        <w:numPr>
          <w:ilvl w:val="0"/>
          <w:numId w:val="2"/>
        </w:numPr>
        <w:spacing w:line="360" w:lineRule="auto"/>
        <w:rPr>
          <w:rFonts w:ascii="Times New Roman" w:hAnsi="Times New Roman" w:cs="Times New Roman"/>
          <w:sz w:val="24"/>
          <w:szCs w:val="24"/>
        </w:rPr>
      </w:pPr>
      <w:r w:rsidRPr="00E32621">
        <w:rPr>
          <w:rFonts w:ascii="Times New Roman" w:hAnsi="Times New Roman" w:cs="Times New Roman"/>
          <w:sz w:val="24"/>
          <w:szCs w:val="24"/>
        </w:rPr>
        <w:t>Certain anti-corrosion polymers may be produced using procedures and chemicals that have an adverse effect on the environment, increasing resource consumption and pollution.</w:t>
      </w:r>
    </w:p>
    <w:p w:rsidR="00CF720B" w:rsidRDefault="00CF720B" w:rsidP="00E32621">
      <w:pPr>
        <w:pStyle w:val="ListParagraph"/>
        <w:numPr>
          <w:ilvl w:val="0"/>
          <w:numId w:val="2"/>
        </w:numPr>
        <w:spacing w:line="360" w:lineRule="auto"/>
        <w:rPr>
          <w:rFonts w:ascii="Times New Roman" w:hAnsi="Times New Roman" w:cs="Times New Roman"/>
          <w:sz w:val="24"/>
          <w:szCs w:val="24"/>
        </w:rPr>
      </w:pPr>
      <w:r w:rsidRPr="00E32621">
        <w:rPr>
          <w:rFonts w:ascii="Times New Roman" w:hAnsi="Times New Roman" w:cs="Times New Roman"/>
          <w:sz w:val="24"/>
          <w:szCs w:val="24"/>
        </w:rPr>
        <w:t>The pr</w:t>
      </w:r>
      <w:r w:rsidR="00C322E0">
        <w:rPr>
          <w:rFonts w:ascii="Times New Roman" w:hAnsi="Times New Roman" w:cs="Times New Roman"/>
          <w:sz w:val="24"/>
          <w:szCs w:val="24"/>
        </w:rPr>
        <w:t xml:space="preserve">ocessing and manufacture of </w:t>
      </w:r>
      <w:r w:rsidRPr="00E32621">
        <w:rPr>
          <w:rFonts w:ascii="Times New Roman" w:hAnsi="Times New Roman" w:cs="Times New Roman"/>
          <w:sz w:val="24"/>
          <w:szCs w:val="24"/>
        </w:rPr>
        <w:t>polymers may present difficulties, such as melt viscosity, heat stability, and equipment compatibility problems.</w:t>
      </w:r>
    </w:p>
    <w:p w:rsidR="00C322E0" w:rsidRPr="00E32621" w:rsidRDefault="00C322E0" w:rsidP="00C322E0">
      <w:pPr>
        <w:pStyle w:val="ListParagraph"/>
        <w:spacing w:line="360" w:lineRule="auto"/>
        <w:rPr>
          <w:rFonts w:ascii="Times New Roman" w:hAnsi="Times New Roman" w:cs="Times New Roman"/>
          <w:sz w:val="24"/>
          <w:szCs w:val="24"/>
        </w:rPr>
      </w:pPr>
    </w:p>
    <w:p w:rsidR="00CF720B" w:rsidRDefault="00C322E0" w:rsidP="00E32621">
      <w:pPr>
        <w:pStyle w:val="ListParagraph"/>
        <w:numPr>
          <w:ilvl w:val="0"/>
          <w:numId w:val="2"/>
        </w:numPr>
        <w:spacing w:line="360" w:lineRule="auto"/>
        <w:rPr>
          <w:rFonts w:ascii="Times New Roman" w:hAnsi="Times New Roman" w:cs="Times New Roman"/>
          <w:sz w:val="24"/>
          <w:szCs w:val="24"/>
        </w:rPr>
      </w:pPr>
      <w:r w:rsidRPr="00C322E0">
        <w:rPr>
          <w:rFonts w:ascii="Times New Roman" w:hAnsi="Times New Roman" w:cs="Times New Roman"/>
          <w:color w:val="000000" w:themeColor="text1"/>
        </w:rPr>
        <w:t>In the presence of exceptionally aggressive corrosive substances or under extremely severe environmental conditions, certain anti-corrosion polymers may experience reduced effectiveness</w:t>
      </w:r>
      <w:r w:rsidR="00CF720B" w:rsidRPr="00E32621">
        <w:rPr>
          <w:rFonts w:ascii="Times New Roman" w:hAnsi="Times New Roman" w:cs="Times New Roman"/>
          <w:sz w:val="24"/>
          <w:szCs w:val="24"/>
        </w:rPr>
        <w:t>.</w:t>
      </w:r>
    </w:p>
    <w:p w:rsidR="00E32621" w:rsidRPr="00E32621" w:rsidRDefault="00E32621" w:rsidP="00E32621">
      <w:pPr>
        <w:spacing w:line="360" w:lineRule="auto"/>
        <w:rPr>
          <w:rFonts w:ascii="Times New Roman" w:hAnsi="Times New Roman" w:cs="Times New Roman"/>
          <w:sz w:val="24"/>
          <w:szCs w:val="24"/>
        </w:rPr>
      </w:pPr>
    </w:p>
    <w:p w:rsidR="004A15E5" w:rsidRDefault="004A15E5" w:rsidP="00CF720B">
      <w:pPr>
        <w:spacing w:line="360" w:lineRule="auto"/>
        <w:jc w:val="both"/>
        <w:rPr>
          <w:sz w:val="24"/>
          <w:szCs w:val="24"/>
        </w:rPr>
      </w:pPr>
    </w:p>
    <w:p w:rsidR="002F7F92" w:rsidRDefault="002F7F92" w:rsidP="00CF720B">
      <w:pPr>
        <w:spacing w:line="360" w:lineRule="auto"/>
        <w:jc w:val="both"/>
        <w:rPr>
          <w:rFonts w:ascii="Times New Roman" w:eastAsia="Times New Roman" w:hAnsi="Times New Roman" w:cs="Times New Roman"/>
          <w:b/>
          <w:bCs/>
          <w:sz w:val="24"/>
          <w:szCs w:val="24"/>
        </w:rPr>
      </w:pPr>
    </w:p>
    <w:p w:rsidR="00CF720B" w:rsidRPr="00E32621" w:rsidRDefault="00CF720B" w:rsidP="00CF720B">
      <w:pPr>
        <w:spacing w:line="360" w:lineRule="auto"/>
        <w:jc w:val="both"/>
        <w:rPr>
          <w:rFonts w:ascii="Times New Roman" w:eastAsia="Times New Roman" w:hAnsi="Times New Roman" w:cs="Times New Roman"/>
          <w:b/>
          <w:bCs/>
          <w:sz w:val="24"/>
          <w:szCs w:val="24"/>
        </w:rPr>
      </w:pPr>
      <w:r w:rsidRPr="00E32621">
        <w:rPr>
          <w:rFonts w:ascii="Times New Roman" w:eastAsia="Times New Roman" w:hAnsi="Times New Roman" w:cs="Times New Roman"/>
          <w:b/>
          <w:bCs/>
          <w:sz w:val="24"/>
          <w:szCs w:val="24"/>
        </w:rPr>
        <w:t>4</w:t>
      </w:r>
      <w:r w:rsidR="00E32621" w:rsidRPr="00E32621">
        <w:rPr>
          <w:rFonts w:ascii="Times New Roman" w:eastAsia="Times New Roman" w:hAnsi="Times New Roman" w:cs="Times New Roman"/>
          <w:b/>
          <w:bCs/>
          <w:sz w:val="24"/>
          <w:szCs w:val="24"/>
        </w:rPr>
        <w:t>.</w:t>
      </w:r>
      <w:r w:rsidRPr="00E32621">
        <w:rPr>
          <w:rFonts w:ascii="Times New Roman" w:eastAsia="Times New Roman" w:hAnsi="Times New Roman" w:cs="Times New Roman"/>
          <w:b/>
          <w:bCs/>
          <w:sz w:val="24"/>
          <w:szCs w:val="24"/>
        </w:rPr>
        <w:t xml:space="preserve"> Proposed System</w:t>
      </w:r>
    </w:p>
    <w:p w:rsidR="00CF720B" w:rsidRPr="00911D39" w:rsidRDefault="00006E93" w:rsidP="002F7F92">
      <w:pPr>
        <w:pStyle w:val="ListParagraph"/>
        <w:spacing w:line="360" w:lineRule="auto"/>
        <w:ind w:left="0"/>
        <w:jc w:val="both"/>
        <w:rPr>
          <w:rFonts w:ascii="Times New Roman" w:hAnsi="Times New Roman" w:cs="Times New Roman"/>
          <w:sz w:val="24"/>
          <w:szCs w:val="24"/>
        </w:rPr>
      </w:pPr>
      <w:r>
        <w:rPr>
          <w:sz w:val="24"/>
          <w:szCs w:val="24"/>
        </w:rPr>
        <w:t xml:space="preserve">                                              </w:t>
      </w:r>
      <w:r w:rsidR="00895D30" w:rsidRPr="00911D39">
        <w:rPr>
          <w:rFonts w:ascii="Times New Roman" w:hAnsi="Times New Roman" w:cs="Times New Roman"/>
          <w:sz w:val="24"/>
          <w:szCs w:val="24"/>
        </w:rPr>
        <w:t>Cutting-edge corrosion protecti</w:t>
      </w:r>
      <w:r w:rsidR="00E32621" w:rsidRPr="00911D39">
        <w:rPr>
          <w:rFonts w:ascii="Times New Roman" w:hAnsi="Times New Roman" w:cs="Times New Roman"/>
          <w:sz w:val="24"/>
          <w:szCs w:val="24"/>
        </w:rPr>
        <w:t xml:space="preserve">on strategies rely on intricate </w:t>
      </w:r>
      <w:r w:rsidR="00895D30" w:rsidRPr="00911D39">
        <w:rPr>
          <w:rFonts w:ascii="Times New Roman" w:hAnsi="Times New Roman" w:cs="Times New Roman"/>
          <w:sz w:val="24"/>
          <w:szCs w:val="24"/>
        </w:rPr>
        <w:t xml:space="preserve">polymer matrix </w:t>
      </w:r>
      <w:proofErr w:type="spellStart"/>
      <w:r w:rsidR="00895D30" w:rsidRPr="00911D39">
        <w:rPr>
          <w:rFonts w:ascii="Times New Roman" w:hAnsi="Times New Roman" w:cs="Times New Roman"/>
          <w:sz w:val="24"/>
          <w:szCs w:val="24"/>
        </w:rPr>
        <w:t>nanocomposites</w:t>
      </w:r>
      <w:proofErr w:type="spellEnd"/>
      <w:r w:rsidR="00895D30" w:rsidRPr="00911D39">
        <w:rPr>
          <w:rFonts w:ascii="Times New Roman" w:hAnsi="Times New Roman" w:cs="Times New Roman"/>
          <w:sz w:val="24"/>
          <w:szCs w:val="24"/>
        </w:rPr>
        <w:t xml:space="preserve"> with biologically inspired self-healing mechanisms. These materials' </w:t>
      </w:r>
      <w:proofErr w:type="spellStart"/>
      <w:r w:rsidR="00895D30" w:rsidRPr="00911D39">
        <w:rPr>
          <w:rFonts w:ascii="Times New Roman" w:hAnsi="Times New Roman" w:cs="Times New Roman"/>
          <w:sz w:val="24"/>
          <w:szCs w:val="24"/>
        </w:rPr>
        <w:t>nanoscale</w:t>
      </w:r>
      <w:proofErr w:type="spellEnd"/>
      <w:r w:rsidR="00895D30" w:rsidRPr="00911D39">
        <w:rPr>
          <w:rFonts w:ascii="Times New Roman" w:hAnsi="Times New Roman" w:cs="Times New Roman"/>
          <w:sz w:val="24"/>
          <w:szCs w:val="24"/>
        </w:rPr>
        <w:t xml:space="preserve"> reinforcements enhance their overall mechanical and barrier properties by residing in the polymer matrix. Often, these reinforcements take the shap</w:t>
      </w:r>
      <w:r w:rsidR="002F7F92">
        <w:rPr>
          <w:rFonts w:ascii="Times New Roman" w:hAnsi="Times New Roman" w:cs="Times New Roman"/>
          <w:sz w:val="24"/>
          <w:szCs w:val="24"/>
        </w:rPr>
        <w:t>e of nanotubes or nanoparticles</w:t>
      </w:r>
      <w:r w:rsidR="00895D30" w:rsidRPr="00911D39">
        <w:rPr>
          <w:rFonts w:ascii="Times New Roman" w:hAnsi="Times New Roman" w:cs="Times New Roman"/>
          <w:sz w:val="24"/>
          <w:szCs w:val="24"/>
        </w:rPr>
        <w:t>. These sensitive components detect corrosion and set off a healing cascade that aids in the mate</w:t>
      </w:r>
      <w:r w:rsidR="004A15E5" w:rsidRPr="00911D39">
        <w:rPr>
          <w:rFonts w:ascii="Times New Roman" w:hAnsi="Times New Roman" w:cs="Times New Roman"/>
          <w:sz w:val="24"/>
          <w:szCs w:val="24"/>
        </w:rPr>
        <w:t>rial's integrity being restored</w:t>
      </w:r>
      <w:r w:rsidR="00761263" w:rsidRPr="00911D39">
        <w:rPr>
          <w:rFonts w:ascii="Times New Roman" w:hAnsi="Times New Roman" w:cs="Times New Roman"/>
          <w:sz w:val="24"/>
          <w:szCs w:val="24"/>
        </w:rPr>
        <w:t xml:space="preserve"> </w:t>
      </w:r>
      <w:proofErr w:type="gramStart"/>
      <w:r w:rsidR="004A15E5" w:rsidRPr="00911D39">
        <w:rPr>
          <w:rFonts w:ascii="Times New Roman" w:hAnsi="Times New Roman" w:cs="Times New Roman"/>
          <w:sz w:val="24"/>
          <w:szCs w:val="24"/>
        </w:rPr>
        <w:t>This</w:t>
      </w:r>
      <w:proofErr w:type="gramEnd"/>
      <w:r w:rsidR="004A15E5" w:rsidRPr="00911D39">
        <w:rPr>
          <w:rFonts w:ascii="Times New Roman" w:hAnsi="Times New Roman" w:cs="Times New Roman"/>
          <w:sz w:val="24"/>
          <w:szCs w:val="24"/>
        </w:rPr>
        <w:t xml:space="preserve"> amalgamation of responsive matrices, bio-polymers, </w:t>
      </w:r>
      <w:proofErr w:type="spellStart"/>
      <w:r w:rsidR="004A15E5" w:rsidRPr="00911D39">
        <w:rPr>
          <w:rFonts w:ascii="Times New Roman" w:hAnsi="Times New Roman" w:cs="Times New Roman"/>
          <w:sz w:val="24"/>
          <w:szCs w:val="24"/>
        </w:rPr>
        <w:t>nanocomposites</w:t>
      </w:r>
      <w:proofErr w:type="spellEnd"/>
      <w:r w:rsidR="004A15E5" w:rsidRPr="00911D39">
        <w:rPr>
          <w:rFonts w:ascii="Times New Roman" w:hAnsi="Times New Roman" w:cs="Times New Roman"/>
          <w:sz w:val="24"/>
          <w:szCs w:val="24"/>
        </w:rPr>
        <w:t xml:space="preserve"> in and self-healing processes represents a paradigm change toward corrosion prevention that is both sustainable and cutting edge.</w:t>
      </w:r>
      <w:r w:rsidR="00911D39" w:rsidRPr="00911D39">
        <w:rPr>
          <w:rFonts w:ascii="Times New Roman" w:hAnsi="Times New Roman" w:cs="Times New Roman"/>
          <w:color w:val="000000" w:themeColor="text1"/>
          <w:sz w:val="24"/>
          <w:szCs w:val="24"/>
        </w:rPr>
        <w:t xml:space="preserve"> This project focuses on corrosion in industry based applications such as oil and gas industries, marine where corrosion is common. This can be rectified using anti corrosion polymers. Using Entry Norm Optimization algorithm implemented, optimizes the selection of materials by considering entry norms related to factors like cost, availability, and environmental impact,</w:t>
      </w:r>
      <w:r w:rsidR="004A15E5" w:rsidRPr="00911D39">
        <w:rPr>
          <w:rFonts w:ascii="Times New Roman" w:hAnsi="Times New Roman" w:cs="Times New Roman"/>
          <w:sz w:val="24"/>
          <w:szCs w:val="24"/>
        </w:rPr>
        <w:t xml:space="preserve"> these sophisticated anti-corrosion systems not only lessen the effects of corrosion but also support the more general objectives of materials resilience and environmental sustainability.</w:t>
      </w:r>
    </w:p>
    <w:p w:rsidR="00CF720B" w:rsidRDefault="00CF720B" w:rsidP="00CF720B">
      <w:pPr>
        <w:pStyle w:val="ListParagraph"/>
        <w:rPr>
          <w:sz w:val="24"/>
          <w:szCs w:val="24"/>
        </w:rPr>
      </w:pPr>
    </w:p>
    <w:p w:rsidR="00CF720B" w:rsidRDefault="00CF720B" w:rsidP="00CF720B">
      <w:p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597C53">
        <w:rPr>
          <w:rFonts w:ascii="Times New Roman" w:eastAsia="Times New Roman" w:hAnsi="Times New Roman" w:cs="Times New Roman"/>
          <w:b/>
          <w:bCs/>
          <w:sz w:val="24"/>
          <w:szCs w:val="24"/>
        </w:rPr>
        <w:t>.4.1 Advantages</w:t>
      </w:r>
    </w:p>
    <w:p w:rsidR="00CF720B" w:rsidRPr="00E32621" w:rsidRDefault="00CF720B" w:rsidP="00E32621">
      <w:pPr>
        <w:pStyle w:val="ListParagraph"/>
        <w:numPr>
          <w:ilvl w:val="0"/>
          <w:numId w:val="3"/>
        </w:numPr>
        <w:spacing w:line="360" w:lineRule="auto"/>
        <w:rPr>
          <w:rFonts w:ascii="Times New Roman" w:hAnsi="Times New Roman" w:cs="Times New Roman"/>
          <w:sz w:val="24"/>
          <w:szCs w:val="24"/>
        </w:rPr>
      </w:pPr>
      <w:r w:rsidRPr="00E32621">
        <w:rPr>
          <w:rFonts w:ascii="Times New Roman" w:hAnsi="Times New Roman" w:cs="Times New Roman"/>
          <w:color w:val="0F0F0F"/>
          <w:sz w:val="24"/>
          <w:szCs w:val="24"/>
        </w:rPr>
        <w:t xml:space="preserve"> Offers protection against chemical corrosion, making them suitable for industries with chemical exposure.</w:t>
      </w:r>
    </w:p>
    <w:p w:rsidR="00CF720B" w:rsidRPr="00E32621" w:rsidRDefault="00CF720B" w:rsidP="00E32621">
      <w:pPr>
        <w:pStyle w:val="ListParagraph"/>
        <w:numPr>
          <w:ilvl w:val="0"/>
          <w:numId w:val="3"/>
        </w:numPr>
        <w:spacing w:line="360" w:lineRule="auto"/>
        <w:rPr>
          <w:rFonts w:ascii="Times New Roman" w:hAnsi="Times New Roman" w:cs="Times New Roman"/>
          <w:sz w:val="24"/>
          <w:szCs w:val="24"/>
        </w:rPr>
      </w:pPr>
      <w:r w:rsidRPr="00E32621">
        <w:rPr>
          <w:rFonts w:ascii="Times New Roman" w:hAnsi="Times New Roman" w:cs="Times New Roman"/>
          <w:color w:val="0F0F0F"/>
          <w:sz w:val="24"/>
          <w:szCs w:val="24"/>
        </w:rPr>
        <w:t xml:space="preserve"> Offers a wide range of possibilities for sustainable and self-repairing materials in different industries.</w:t>
      </w:r>
    </w:p>
    <w:p w:rsidR="00CF720B" w:rsidRPr="002F7F92" w:rsidRDefault="00CF720B" w:rsidP="00E32621">
      <w:pPr>
        <w:pStyle w:val="ListParagraph"/>
        <w:numPr>
          <w:ilvl w:val="0"/>
          <w:numId w:val="3"/>
        </w:numPr>
        <w:spacing w:line="360" w:lineRule="auto"/>
        <w:rPr>
          <w:rFonts w:ascii="Times New Roman" w:hAnsi="Times New Roman" w:cs="Times New Roman"/>
          <w:sz w:val="24"/>
          <w:szCs w:val="24"/>
        </w:rPr>
      </w:pPr>
      <w:r w:rsidRPr="00E32621">
        <w:rPr>
          <w:rFonts w:ascii="Times New Roman" w:hAnsi="Times New Roman" w:cs="Times New Roman"/>
          <w:color w:val="0F0F0F"/>
          <w:sz w:val="24"/>
          <w:szCs w:val="24"/>
        </w:rPr>
        <w:t>Increases the lifespan of materials by repairing small cracks and scratches, reducing the need for manual repairs.</w:t>
      </w:r>
    </w:p>
    <w:p w:rsidR="002F7F92" w:rsidRPr="002F7F92" w:rsidRDefault="002F7F92" w:rsidP="002F7F9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color w:val="0F0F0F"/>
          <w:sz w:val="24"/>
          <w:szCs w:val="24"/>
        </w:rPr>
        <w:t xml:space="preserve">Environment Analysis </w:t>
      </w:r>
      <w:proofErr w:type="gramStart"/>
      <w:r>
        <w:rPr>
          <w:rFonts w:ascii="Times New Roman" w:hAnsi="Times New Roman" w:cs="Times New Roman"/>
          <w:color w:val="0F0F0F"/>
          <w:sz w:val="24"/>
          <w:szCs w:val="24"/>
        </w:rPr>
        <w:t>process  can</w:t>
      </w:r>
      <w:proofErr w:type="gramEnd"/>
      <w:r>
        <w:rPr>
          <w:rFonts w:ascii="Times New Roman" w:hAnsi="Times New Roman" w:cs="Times New Roman"/>
          <w:color w:val="0F0F0F"/>
          <w:sz w:val="24"/>
          <w:szCs w:val="24"/>
        </w:rPr>
        <w:t xml:space="preserve"> be  easily done .</w:t>
      </w:r>
    </w:p>
    <w:p w:rsidR="002F7F92" w:rsidRPr="002F7F92" w:rsidRDefault="002F7F92" w:rsidP="002F7F9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color w:val="0F0F0F"/>
          <w:sz w:val="24"/>
          <w:szCs w:val="24"/>
        </w:rPr>
        <w:t xml:space="preserve">Polymer or </w:t>
      </w:r>
      <w:proofErr w:type="gramStart"/>
      <w:r>
        <w:rPr>
          <w:rFonts w:ascii="Times New Roman" w:hAnsi="Times New Roman" w:cs="Times New Roman"/>
          <w:color w:val="0F0F0F"/>
          <w:sz w:val="24"/>
          <w:szCs w:val="24"/>
        </w:rPr>
        <w:t>Biopolymer  Material</w:t>
      </w:r>
      <w:proofErr w:type="gramEnd"/>
      <w:r>
        <w:rPr>
          <w:rFonts w:ascii="Times New Roman" w:hAnsi="Times New Roman" w:cs="Times New Roman"/>
          <w:color w:val="0F0F0F"/>
          <w:sz w:val="24"/>
          <w:szCs w:val="24"/>
        </w:rPr>
        <w:t xml:space="preserve"> selected by   based on Environment Analysis.</w:t>
      </w:r>
    </w:p>
    <w:p w:rsidR="00CF720B" w:rsidRPr="002F7F92" w:rsidRDefault="002F7F92" w:rsidP="002F7F92">
      <w:pPr>
        <w:pStyle w:val="ListParagraph"/>
        <w:spacing w:line="360" w:lineRule="auto"/>
        <w:ind w:left="1440"/>
        <w:rPr>
          <w:rFonts w:ascii="Times New Roman" w:hAnsi="Times New Roman" w:cs="Times New Roman"/>
          <w:sz w:val="24"/>
          <w:szCs w:val="24"/>
        </w:rPr>
      </w:pPr>
      <w:r>
        <w:rPr>
          <w:rFonts w:ascii="Times New Roman" w:hAnsi="Times New Roman" w:cs="Times New Roman"/>
          <w:color w:val="0F0F0F"/>
          <w:sz w:val="24"/>
          <w:szCs w:val="24"/>
        </w:rPr>
        <w:t>.</w:t>
      </w:r>
    </w:p>
    <w:p w:rsidR="004A15E5" w:rsidRDefault="004A15E5" w:rsidP="004A15E5">
      <w:pPr>
        <w:rPr>
          <w:rFonts w:ascii="Segoe UI" w:hAnsi="Segoe UI" w:cs="Segoe UI"/>
          <w:color w:val="0F0F0F"/>
        </w:rPr>
      </w:pPr>
    </w:p>
    <w:p w:rsidR="004A15E5" w:rsidRDefault="004A15E5" w:rsidP="004A15E5">
      <w:pPr>
        <w:rPr>
          <w:rFonts w:ascii="Segoe UI" w:hAnsi="Segoe UI" w:cs="Segoe UI"/>
          <w:color w:val="0F0F0F"/>
        </w:rPr>
      </w:pPr>
    </w:p>
    <w:p w:rsidR="00272962" w:rsidRPr="00E32621" w:rsidRDefault="004A15E5" w:rsidP="004A15E5">
      <w:pPr>
        <w:rPr>
          <w:rFonts w:ascii="Segoe UI" w:hAnsi="Segoe UI" w:cs="Segoe UI"/>
          <w:color w:val="0F0F0F"/>
          <w:sz w:val="24"/>
          <w:szCs w:val="24"/>
        </w:rPr>
      </w:pPr>
      <w:r w:rsidRPr="00E32621">
        <w:rPr>
          <w:rFonts w:ascii="Times New Roman" w:eastAsia="Times New Roman" w:hAnsi="Times New Roman" w:cs="Times New Roman"/>
          <w:b/>
          <w:bCs/>
          <w:sz w:val="24"/>
          <w:szCs w:val="24"/>
        </w:rPr>
        <w:t xml:space="preserve"> 5</w:t>
      </w:r>
      <w:r w:rsidR="00E32621" w:rsidRPr="00E32621">
        <w:rPr>
          <w:rFonts w:ascii="Times New Roman" w:eastAsia="Times New Roman" w:hAnsi="Times New Roman" w:cs="Times New Roman"/>
          <w:b/>
          <w:bCs/>
          <w:sz w:val="24"/>
          <w:szCs w:val="24"/>
        </w:rPr>
        <w:t>.</w:t>
      </w:r>
      <w:r w:rsidRPr="00E32621">
        <w:rPr>
          <w:rFonts w:ascii="Times New Roman" w:eastAsia="Times New Roman" w:hAnsi="Times New Roman" w:cs="Times New Roman"/>
          <w:b/>
          <w:bCs/>
          <w:sz w:val="24"/>
          <w:szCs w:val="24"/>
        </w:rPr>
        <w:t xml:space="preserve"> BOTTOM LINE AND FUTURE ENHANCEMENT</w:t>
      </w:r>
    </w:p>
    <w:p w:rsidR="00272962" w:rsidRPr="00E32621" w:rsidRDefault="00006E93" w:rsidP="00E32621">
      <w:pPr>
        <w:spacing w:line="360" w:lineRule="auto"/>
        <w:jc w:val="both"/>
        <w:rPr>
          <w:rFonts w:ascii="Times New Roman" w:hAnsi="Times New Roman" w:cs="Times New Roman"/>
          <w:color w:val="000000" w:themeColor="text1"/>
          <w:sz w:val="24"/>
          <w:szCs w:val="24"/>
        </w:rPr>
      </w:pPr>
      <w:r>
        <w:rPr>
          <w:rFonts w:ascii="Segoe UI" w:hAnsi="Segoe UI" w:cs="Segoe UI"/>
          <w:color w:val="374151"/>
          <w:sz w:val="24"/>
          <w:szCs w:val="24"/>
        </w:rPr>
        <w:t xml:space="preserve">                                                 </w:t>
      </w:r>
      <w:r w:rsidR="004A15E5" w:rsidRPr="00E32621">
        <w:rPr>
          <w:rFonts w:ascii="Times New Roman" w:hAnsi="Times New Roman" w:cs="Times New Roman"/>
          <w:color w:val="000000" w:themeColor="text1"/>
          <w:sz w:val="24"/>
          <w:szCs w:val="24"/>
        </w:rPr>
        <w:t xml:space="preserve">Continued progress in nanotechnology may lead to the development of more advanced nanocomposite materials with enhanced corrosion resistance. Tailoring </w:t>
      </w:r>
      <w:proofErr w:type="spellStart"/>
      <w:r w:rsidR="004A15E5" w:rsidRPr="00E32621">
        <w:rPr>
          <w:rFonts w:ascii="Times New Roman" w:hAnsi="Times New Roman" w:cs="Times New Roman"/>
          <w:color w:val="000000" w:themeColor="text1"/>
          <w:sz w:val="24"/>
          <w:szCs w:val="24"/>
        </w:rPr>
        <w:t>nano</w:t>
      </w:r>
      <w:proofErr w:type="spellEnd"/>
      <w:r w:rsidR="002F7F92">
        <w:rPr>
          <w:rFonts w:ascii="Times New Roman" w:hAnsi="Times New Roman" w:cs="Times New Roman"/>
          <w:color w:val="000000" w:themeColor="text1"/>
          <w:sz w:val="24"/>
          <w:szCs w:val="24"/>
        </w:rPr>
        <w:t>-</w:t>
      </w:r>
      <w:r w:rsidR="004A15E5" w:rsidRPr="00E32621">
        <w:rPr>
          <w:rFonts w:ascii="Times New Roman" w:hAnsi="Times New Roman" w:cs="Times New Roman"/>
          <w:color w:val="000000" w:themeColor="text1"/>
          <w:sz w:val="24"/>
          <w:szCs w:val="24"/>
        </w:rPr>
        <w:t>particles at the atomic and molecular levels could result in materials with superior barrier properties and self-healing capabilities. Exploration of green corrosion inhibitors and eco-friendly coatings that are effective against corrosion while minimizing environmental impact. This may involve the use of bio-based compounds and natural extracts with corrosion-inhibiting properties Integration of multifunctional coatings that not only prevent corrosion but also offer additional functionalities, such as antifouling properties, UV resistance, and antibacterial capabilities Exploration of green corrosion inhibitors and eco-friendly coatings that are effective against corrosion while minimizing environmental impact. This may involve the use of bio-based compounds and natural extracts with corrosion-inhibiting properties.</w:t>
      </w:r>
    </w:p>
    <w:p w:rsidR="00272962" w:rsidRDefault="00272962" w:rsidP="00272962">
      <w:pPr>
        <w:pStyle w:val="ListParagraph"/>
        <w:ind w:left="1440"/>
        <w:rPr>
          <w:rFonts w:ascii="Segoe UI" w:hAnsi="Segoe UI" w:cs="Segoe UI"/>
          <w:color w:val="0F0F0F"/>
        </w:rPr>
      </w:pPr>
    </w:p>
    <w:p w:rsidR="00272962" w:rsidRDefault="00272962"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E32621" w:rsidRDefault="00E32621" w:rsidP="00272962">
      <w:pPr>
        <w:pStyle w:val="ListParagraph"/>
        <w:ind w:left="1440"/>
        <w:rPr>
          <w:rFonts w:ascii="Segoe UI" w:hAnsi="Segoe UI" w:cs="Segoe UI"/>
          <w:color w:val="0F0F0F"/>
        </w:rPr>
      </w:pPr>
    </w:p>
    <w:p w:rsidR="00272962" w:rsidRPr="00E32621" w:rsidRDefault="00272962" w:rsidP="00272962">
      <w:pPr>
        <w:spacing w:line="360" w:lineRule="auto"/>
        <w:jc w:val="both"/>
        <w:rPr>
          <w:rFonts w:ascii="Times New Roman" w:eastAsia="Times New Roman" w:hAnsi="Times New Roman" w:cs="Times New Roman"/>
          <w:b/>
          <w:bCs/>
          <w:sz w:val="24"/>
          <w:szCs w:val="24"/>
        </w:rPr>
      </w:pPr>
      <w:r w:rsidRPr="00E32621">
        <w:rPr>
          <w:rFonts w:ascii="Times New Roman" w:eastAsia="Times New Roman" w:hAnsi="Times New Roman" w:cs="Times New Roman"/>
          <w:b/>
          <w:bCs/>
          <w:sz w:val="24"/>
          <w:szCs w:val="24"/>
        </w:rPr>
        <w:t>6. HARDWARE AND SOFTWARE REQUIREMENTS</w:t>
      </w:r>
    </w:p>
    <w:p w:rsidR="00272962" w:rsidRPr="0005220E" w:rsidRDefault="00272962" w:rsidP="00272962">
      <w:pPr>
        <w:spacing w:line="240" w:lineRule="auto"/>
        <w:rPr>
          <w:rFonts w:ascii="Times New Roman" w:eastAsia="Times New Roman" w:hAnsi="Times New Roman" w:cs="Times New Roman"/>
          <w:b/>
          <w:bCs/>
          <w:color w:val="000000"/>
          <w:sz w:val="24"/>
          <w:szCs w:val="28"/>
        </w:rPr>
      </w:pPr>
      <w:r w:rsidRPr="0005220E">
        <w:rPr>
          <w:rFonts w:ascii="Times New Roman" w:eastAsia="Times New Roman" w:hAnsi="Times New Roman" w:cs="Times New Roman"/>
          <w:b/>
          <w:bCs/>
          <w:color w:val="000000"/>
          <w:sz w:val="24"/>
          <w:szCs w:val="28"/>
        </w:rPr>
        <w:t>Hardware requirements:</w:t>
      </w:r>
    </w:p>
    <w:p w:rsidR="00272962" w:rsidRDefault="00272962" w:rsidP="00272962">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r>
        <w:rPr>
          <w:rFonts w:ascii="Times New Roman" w:eastAsia="Times New Roman" w:hAnsi="Times New Roman" w:cs="Times New Roman"/>
          <w:sz w:val="24"/>
          <w:szCs w:val="24"/>
        </w:rPr>
        <w:tab/>
        <w:t>: Intel (R) Pentium (R)</w:t>
      </w:r>
    </w:p>
    <w:p w:rsidR="00272962" w:rsidRDefault="00272962" w:rsidP="00272962">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Speed</w:t>
      </w:r>
      <w:r>
        <w:rPr>
          <w:rFonts w:ascii="Times New Roman" w:eastAsia="Times New Roman" w:hAnsi="Times New Roman" w:cs="Times New Roman"/>
          <w:sz w:val="24"/>
          <w:szCs w:val="24"/>
        </w:rPr>
        <w:tab/>
        <w:t>: 1.6 GHz and Above</w:t>
      </w:r>
    </w:p>
    <w:p w:rsidR="00272962" w:rsidRDefault="00272962" w:rsidP="00272962">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RAM</w:t>
      </w:r>
      <w:r>
        <w:rPr>
          <w:rFonts w:ascii="Times New Roman" w:eastAsia="Times New Roman" w:hAnsi="Times New Roman" w:cs="Times New Roman"/>
          <w:color w:val="000000"/>
          <w:sz w:val="24"/>
          <w:szCs w:val="24"/>
        </w:rPr>
        <w:tab/>
        <w:t>: 4 GB and Above</w:t>
      </w:r>
    </w:p>
    <w:p w:rsidR="00272962" w:rsidRDefault="00272962" w:rsidP="00272962">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Hard Disk</w:t>
      </w:r>
      <w:r>
        <w:rPr>
          <w:rFonts w:ascii="Times New Roman" w:eastAsia="Times New Roman" w:hAnsi="Times New Roman" w:cs="Times New Roman"/>
          <w:color w:val="000000"/>
          <w:sz w:val="24"/>
          <w:szCs w:val="24"/>
        </w:rPr>
        <w:tab/>
        <w:t>: 120 GB</w:t>
      </w:r>
    </w:p>
    <w:p w:rsidR="00272962" w:rsidRDefault="00272962" w:rsidP="00272962">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Monitor</w:t>
      </w:r>
      <w:r>
        <w:rPr>
          <w:rFonts w:ascii="Times New Roman" w:eastAsia="Times New Roman" w:hAnsi="Times New Roman" w:cs="Times New Roman"/>
          <w:color w:val="000000"/>
          <w:sz w:val="24"/>
          <w:szCs w:val="24"/>
        </w:rPr>
        <w:tab/>
        <w:t>: 15’’ LED SVGA</w:t>
      </w:r>
    </w:p>
    <w:p w:rsidR="00272962" w:rsidRPr="00AF2849" w:rsidRDefault="00272962" w:rsidP="00272962">
      <w:pPr>
        <w:pStyle w:val="ListParagraph"/>
        <w:numPr>
          <w:ilvl w:val="0"/>
          <w:numId w:val="4"/>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Input Devices</w:t>
      </w:r>
      <w:r>
        <w:rPr>
          <w:rFonts w:ascii="Times New Roman" w:eastAsia="Times New Roman" w:hAnsi="Times New Roman" w:cs="Times New Roman"/>
          <w:color w:val="000000"/>
          <w:sz w:val="24"/>
          <w:szCs w:val="24"/>
        </w:rPr>
        <w:tab/>
        <w:t>: Keyboard, Mouse</w:t>
      </w:r>
    </w:p>
    <w:p w:rsidR="00272962" w:rsidRDefault="00272962" w:rsidP="00272962">
      <w:pPr>
        <w:pStyle w:val="ListParagraph"/>
        <w:tabs>
          <w:tab w:val="left" w:pos="4320"/>
        </w:tabs>
        <w:spacing w:line="360" w:lineRule="auto"/>
        <w:jc w:val="both"/>
        <w:rPr>
          <w:rFonts w:ascii="Times New Roman" w:eastAsia="Times New Roman" w:hAnsi="Times New Roman" w:cs="Times New Roman"/>
          <w:sz w:val="24"/>
          <w:szCs w:val="24"/>
        </w:rPr>
      </w:pPr>
    </w:p>
    <w:p w:rsidR="00272962" w:rsidRPr="0005220E" w:rsidRDefault="00272962" w:rsidP="00272962">
      <w:pPr>
        <w:spacing w:line="240" w:lineRule="auto"/>
        <w:rPr>
          <w:rFonts w:ascii="Times New Roman" w:eastAsia="Times New Roman" w:hAnsi="Times New Roman" w:cs="Times New Roman"/>
          <w:szCs w:val="24"/>
        </w:rPr>
      </w:pPr>
      <w:r w:rsidRPr="0005220E">
        <w:rPr>
          <w:rFonts w:ascii="Times New Roman" w:eastAsia="Times New Roman" w:hAnsi="Times New Roman" w:cs="Times New Roman"/>
          <w:b/>
          <w:bCs/>
          <w:color w:val="000000"/>
          <w:sz w:val="24"/>
          <w:szCs w:val="28"/>
        </w:rPr>
        <w:t>Software requirements:</w:t>
      </w:r>
    </w:p>
    <w:p w:rsidR="00272962" w:rsidRDefault="00272962" w:rsidP="00272962">
      <w:pPr>
        <w:pStyle w:val="ListParagraph"/>
        <w:numPr>
          <w:ilvl w:val="0"/>
          <w:numId w:val="5"/>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Operating system</w:t>
      </w:r>
      <w:r>
        <w:rPr>
          <w:rFonts w:ascii="Times New Roman" w:eastAsia="Times New Roman" w:hAnsi="Times New Roman" w:cs="Times New Roman"/>
          <w:color w:val="000000"/>
          <w:sz w:val="24"/>
          <w:szCs w:val="24"/>
        </w:rPr>
        <w:tab/>
        <w:t>: Windows 8 / 8.1 / 10</w:t>
      </w:r>
    </w:p>
    <w:p w:rsidR="00272962" w:rsidRDefault="00272962" w:rsidP="00272962">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Coding Language</w:t>
      </w:r>
      <w:r>
        <w:rPr>
          <w:rFonts w:ascii="Times New Roman" w:eastAsia="Times New Roman" w:hAnsi="Times New Roman" w:cs="Times New Roman"/>
          <w:color w:val="000000"/>
          <w:sz w:val="24"/>
          <w:szCs w:val="24"/>
        </w:rPr>
        <w:tab/>
        <w:t>: JAVA / J2EE</w:t>
      </w:r>
    </w:p>
    <w:p w:rsidR="00272962" w:rsidRDefault="00272962" w:rsidP="00272962">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Java Version</w:t>
      </w:r>
      <w:r>
        <w:rPr>
          <w:rFonts w:ascii="Times New Roman" w:eastAsia="Times New Roman" w:hAnsi="Times New Roman" w:cs="Times New Roman"/>
          <w:color w:val="000000"/>
          <w:sz w:val="24"/>
          <w:szCs w:val="24"/>
        </w:rPr>
        <w:tab/>
        <w:t>: jdk 8</w:t>
      </w:r>
    </w:p>
    <w:p w:rsidR="00272962" w:rsidRDefault="00272962" w:rsidP="00272962">
      <w:pPr>
        <w:pStyle w:val="ListParagraph"/>
        <w:numPr>
          <w:ilvl w:val="0"/>
          <w:numId w:val="5"/>
        </w:numPr>
        <w:tabs>
          <w:tab w:val="left" w:pos="43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IDE</w:t>
      </w:r>
      <w:r>
        <w:rPr>
          <w:rFonts w:ascii="Times New Roman" w:eastAsia="Times New Roman" w:hAnsi="Times New Roman" w:cs="Times New Roman"/>
          <w:color w:val="000000"/>
          <w:sz w:val="24"/>
          <w:szCs w:val="24"/>
        </w:rPr>
        <w:tab/>
        <w:t>: Eclipse Oxygen</w:t>
      </w:r>
    </w:p>
    <w:p w:rsidR="00272962" w:rsidRDefault="00272962" w:rsidP="00272962">
      <w:pPr>
        <w:pStyle w:val="ListParagraph"/>
        <w:numPr>
          <w:ilvl w:val="0"/>
          <w:numId w:val="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MySQL v5.1</w:t>
      </w:r>
    </w:p>
    <w:p w:rsidR="00272962" w:rsidRDefault="00272962" w:rsidP="00272962">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Tool</w:t>
      </w:r>
      <w:r>
        <w:rPr>
          <w:rFonts w:ascii="Times New Roman" w:eastAsia="Times New Roman" w:hAnsi="Times New Roman" w:cs="Times New Roman"/>
          <w:color w:val="000000"/>
          <w:sz w:val="24"/>
          <w:szCs w:val="24"/>
        </w:rPr>
        <w:tab/>
        <w:t>: HeidiSQL v11.0</w:t>
      </w:r>
    </w:p>
    <w:p w:rsidR="00272962" w:rsidRPr="009766B5" w:rsidRDefault="00272962" w:rsidP="00272962">
      <w:pPr>
        <w:pStyle w:val="ListParagraph"/>
        <w:numPr>
          <w:ilvl w:val="0"/>
          <w:numId w:val="5"/>
        </w:numPr>
        <w:tabs>
          <w:tab w:val="left" w:pos="4320"/>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Application Server</w:t>
      </w:r>
      <w:r>
        <w:rPr>
          <w:rFonts w:ascii="Times New Roman" w:eastAsia="Times New Roman" w:hAnsi="Times New Roman" w:cs="Times New Roman"/>
          <w:color w:val="000000"/>
          <w:sz w:val="24"/>
          <w:szCs w:val="24"/>
        </w:rPr>
        <w:tab/>
        <w:t>: Apache Tomcat 8.X / 9.X</w:t>
      </w:r>
    </w:p>
    <w:p w:rsidR="00272962" w:rsidRPr="0075797F" w:rsidRDefault="00272962" w:rsidP="00272962">
      <w:pPr>
        <w:rPr>
          <w:rFonts w:ascii="Times New Roman" w:hAnsi="Times New Roman" w:cs="Times New Roman"/>
          <w:b/>
          <w:sz w:val="40"/>
          <w:szCs w:val="40"/>
        </w:rPr>
      </w:pPr>
    </w:p>
    <w:p w:rsidR="00272962" w:rsidRPr="00CF720B" w:rsidRDefault="00272962" w:rsidP="00272962">
      <w:pPr>
        <w:pStyle w:val="ListParagraph"/>
        <w:ind w:left="1440"/>
        <w:rPr>
          <w:sz w:val="24"/>
          <w:szCs w:val="24"/>
        </w:rPr>
      </w:pPr>
    </w:p>
    <w:sectPr w:rsidR="00272962" w:rsidRPr="00CF720B" w:rsidSect="00EB3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C0E97"/>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36D478F"/>
    <w:multiLevelType w:val="multilevel"/>
    <w:tmpl w:val="B08A47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3B74115"/>
    <w:multiLevelType w:val="hybridMultilevel"/>
    <w:tmpl w:val="0BB21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3575C"/>
    <w:multiLevelType w:val="hybridMultilevel"/>
    <w:tmpl w:val="54B4D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980179B"/>
    <w:multiLevelType w:val="hybridMultilevel"/>
    <w:tmpl w:val="8334F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D95723"/>
    <w:multiLevelType w:val="hybridMultilevel"/>
    <w:tmpl w:val="6270FA20"/>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E42363"/>
    <w:multiLevelType w:val="multilevel"/>
    <w:tmpl w:val="802A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BA3700"/>
    <w:multiLevelType w:val="hybridMultilevel"/>
    <w:tmpl w:val="9188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4"/>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22E04"/>
    <w:rsid w:val="00006E93"/>
    <w:rsid w:val="00020C6B"/>
    <w:rsid w:val="00081758"/>
    <w:rsid w:val="0023717F"/>
    <w:rsid w:val="00272962"/>
    <w:rsid w:val="0027620C"/>
    <w:rsid w:val="002F7F92"/>
    <w:rsid w:val="003508B7"/>
    <w:rsid w:val="00420FA0"/>
    <w:rsid w:val="004370CB"/>
    <w:rsid w:val="004A15E5"/>
    <w:rsid w:val="004E79F1"/>
    <w:rsid w:val="005772F9"/>
    <w:rsid w:val="005974FD"/>
    <w:rsid w:val="005A18DB"/>
    <w:rsid w:val="00622E04"/>
    <w:rsid w:val="00717B07"/>
    <w:rsid w:val="00761263"/>
    <w:rsid w:val="00826D31"/>
    <w:rsid w:val="00895D30"/>
    <w:rsid w:val="00911D39"/>
    <w:rsid w:val="009C2FB6"/>
    <w:rsid w:val="009F396E"/>
    <w:rsid w:val="00A42563"/>
    <w:rsid w:val="00AB761E"/>
    <w:rsid w:val="00AC0CD2"/>
    <w:rsid w:val="00AD0315"/>
    <w:rsid w:val="00AE5559"/>
    <w:rsid w:val="00B15ACE"/>
    <w:rsid w:val="00C322E0"/>
    <w:rsid w:val="00CF720B"/>
    <w:rsid w:val="00DF4A3C"/>
    <w:rsid w:val="00E32621"/>
    <w:rsid w:val="00EB3EAB"/>
    <w:rsid w:val="00F85A83"/>
    <w:rsid w:val="00F94E08"/>
    <w:rsid w:val="00FA2983"/>
    <w:rsid w:val="00FD0680"/>
    <w:rsid w:val="00FD5F91"/>
    <w:rsid w:val="00FE7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BC242C-235B-4B5D-80C6-8B48BC5D1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1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E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2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E04"/>
    <w:rPr>
      <w:rFonts w:ascii="Tahoma" w:hAnsi="Tahoma" w:cs="Tahoma"/>
      <w:sz w:val="16"/>
      <w:szCs w:val="16"/>
    </w:rPr>
  </w:style>
  <w:style w:type="paragraph" w:styleId="ListParagraph">
    <w:name w:val="List Paragraph"/>
    <w:basedOn w:val="Normal"/>
    <w:uiPriority w:val="1"/>
    <w:qFormat/>
    <w:rsid w:val="00CF720B"/>
    <w:pPr>
      <w:ind w:left="720"/>
      <w:contextualSpacing/>
    </w:pPr>
  </w:style>
  <w:style w:type="character" w:styleId="Strong">
    <w:name w:val="Strong"/>
    <w:basedOn w:val="DefaultParagraphFont"/>
    <w:uiPriority w:val="22"/>
    <w:qFormat/>
    <w:rsid w:val="00CF7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B07DE-FF7A-4BBB-A377-8BC919853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5</cp:revision>
  <dcterms:created xsi:type="dcterms:W3CDTF">2024-01-23T05:02:00Z</dcterms:created>
  <dcterms:modified xsi:type="dcterms:W3CDTF">2024-02-23T04:13:00Z</dcterms:modified>
</cp:coreProperties>
</file>