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6240" w14:textId="272DD9AD" w:rsidR="00FB5D9A" w:rsidRDefault="00585C9E" w:rsidP="00A34943">
      <w:pPr>
        <w:jc w:val="center"/>
        <w:rPr>
          <w:lang w:val="en-US"/>
        </w:rPr>
      </w:pPr>
      <w:r w:rsidRPr="00A34943">
        <w:rPr>
          <w:rStyle w:val="Heading1Char"/>
        </w:rPr>
        <w:t>Reasons why we need ESP32 and CAN BUS transceivers</w:t>
      </w:r>
      <w:r>
        <w:rPr>
          <w:lang w:val="en-US"/>
        </w:rPr>
        <w:t>:</w:t>
      </w:r>
    </w:p>
    <w:p w14:paraId="25049924" w14:textId="0129813D" w:rsidR="00585C9E" w:rsidRDefault="00585C9E" w:rsidP="00A349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ESP32 is a cheap multi</w:t>
      </w:r>
      <w:r w:rsidR="00A34943">
        <w:rPr>
          <w:lang w:val="en-US"/>
        </w:rPr>
        <w:t>-</w:t>
      </w:r>
      <w:r>
        <w:rPr>
          <w:lang w:val="en-US"/>
        </w:rPr>
        <w:t xml:space="preserve">purpose microcontroller with Bluetooth and </w:t>
      </w:r>
      <w:r w:rsidR="00A34943">
        <w:rPr>
          <w:lang w:val="en-US"/>
        </w:rPr>
        <w:t xml:space="preserve">Wi-Fi </w:t>
      </w:r>
      <w:r>
        <w:rPr>
          <w:lang w:val="en-US"/>
        </w:rPr>
        <w:t>compatibility inbuilt. Its decently fast (enough for our usage). It has inbuilt can communication. It has far more features than any Arduino there is, for the same price tag.</w:t>
      </w:r>
    </w:p>
    <w:p w14:paraId="2E4EF496" w14:textId="42B5C520" w:rsidR="00585C9E" w:rsidRDefault="00585C9E" w:rsidP="00A349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Can bus programming will have a lot of implementation errors which will take multiple rounds of debugging which can be only done practically.</w:t>
      </w:r>
    </w:p>
    <w:p w14:paraId="5258479F" w14:textId="1B40BA82" w:rsidR="00585C9E" w:rsidRDefault="00585C9E" w:rsidP="00A349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Due to it having a lot of memory capability it can be helpful to us in future for events where quick prototyping or expandability is required.</w:t>
      </w:r>
    </w:p>
    <w:p w14:paraId="08409552" w14:textId="3AB1E30E" w:rsidR="00585C9E" w:rsidRDefault="00585C9E" w:rsidP="00A349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can be paired with cheap sensors and be coded such that it replicates the performance of industrial sensors.</w:t>
      </w:r>
    </w:p>
    <w:p w14:paraId="55605AB7" w14:textId="46894C64" w:rsidR="00585C9E" w:rsidRDefault="00A34943" w:rsidP="00A349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will be helpful for the members of the team to do some hands-on testing so that prototyping can get done faster rather than delaying and hoping it would happen.</w:t>
      </w:r>
    </w:p>
    <w:p w14:paraId="374A8CE4" w14:textId="304FB323" w:rsidR="00A34943" w:rsidRPr="00585C9E" w:rsidRDefault="00A34943" w:rsidP="00A349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There are many last-minute prototyping errors when it comes to microcontrollers so an ample amount of testing phase is required.</w:t>
      </w:r>
    </w:p>
    <w:sectPr w:rsidR="00A34943" w:rsidRPr="00585C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64D26"/>
    <w:multiLevelType w:val="hybridMultilevel"/>
    <w:tmpl w:val="E3D4C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9E"/>
    <w:rsid w:val="00585C9E"/>
    <w:rsid w:val="00A34943"/>
    <w:rsid w:val="00FB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FA61"/>
  <w15:chartTrackingRefBased/>
  <w15:docId w15:val="{CF4A1C4C-B30F-41D3-80D7-F8019104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SEELA - 190907108</dc:creator>
  <cp:keywords/>
  <dc:description/>
  <cp:lastModifiedBy>SIDHARTH SEELA - 190907108</cp:lastModifiedBy>
  <cp:revision>1</cp:revision>
  <dcterms:created xsi:type="dcterms:W3CDTF">2020-11-28T15:36:00Z</dcterms:created>
  <dcterms:modified xsi:type="dcterms:W3CDTF">2020-11-28T15:52:00Z</dcterms:modified>
</cp:coreProperties>
</file>