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DN1</w:t>
      </w:r>
      <w:r>
        <w:t xml:space="preserve"> </w:t>
      </w:r>
      <w:r>
        <w:t xml:space="preserve">Anja</w:t>
      </w:r>
      <w:r>
        <w:t xml:space="preserve"> </w:t>
      </w:r>
      <w:r>
        <w:t xml:space="preserve">Trobec</w:t>
      </w:r>
    </w:p>
    <w:p>
      <w:pPr>
        <w:pStyle w:val="FirstParagraph"/>
      </w:pPr>
      <w:r>
        <w:t xml:space="preserve">Nas primer:</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26</w:t>
      </w:r>
    </w:p>
    <w:p>
      <w:pPr>
        <w:pStyle w:val="FirstParagraph"/>
      </w:pPr>
      <w:r>
        <w:t xml:space="preserve">Nasi podatki (oznacimo s</w:t>
      </w:r>
      <w:r>
        <w:t xml:space="preserve"> </w:t>
      </w:r>
      <m:oMath>
        <m:r>
          <m:t>k</m:t>
        </m:r>
      </m:oMath>
      <w:r>
        <w:t xml:space="preserve"> </w:t>
      </w:r>
      <w:r>
        <w:t xml:space="preserve">realizacijo</w:t>
      </w:r>
      <w:r>
        <w:t xml:space="preserve"> </w:t>
      </w:r>
      <m:oMath>
        <m:r>
          <m:t>X</m:t>
        </m:r>
      </m:oMath>
      <w:r>
        <w:t xml:space="preserve"> </w:t>
      </w:r>
      <w:r>
        <w:t xml:space="preserve">na nasem vzorcu):</w:t>
      </w:r>
    </w:p>
    <w:p>
      <w:pPr>
        <w:pStyle w:val="SourceCode"/>
      </w:pPr>
      <w:r>
        <w:rPr>
          <w:rStyle w:val="NormalTok"/>
        </w:rPr>
        <w:t xml:space="preserve">k </w:t>
      </w:r>
      <w:r>
        <w:rPr>
          <w:rStyle w:val="OtherTok"/>
        </w:rPr>
        <w:t xml:space="preserve">&lt;-</w:t>
      </w:r>
      <w:r>
        <w:rPr>
          <w:rStyle w:val="NormalTok"/>
        </w:rPr>
        <w:t xml:space="preserve"> </w:t>
      </w:r>
      <w:r>
        <w:rPr>
          <w:rStyle w:val="DecValTok"/>
        </w:rPr>
        <w:t xml:space="preserve">6</w:t>
      </w:r>
    </w:p>
    <w:p>
      <w:pPr>
        <w:numPr>
          <w:ilvl w:val="0"/>
          <w:numId w:val="1001"/>
        </w:numPr>
        <w:pStyle w:val="Compact"/>
      </w:pPr>
      <w:r>
        <w:t xml:space="preserve">NALOGA</w:t>
      </w:r>
    </w:p>
    <w:p>
      <w:pPr>
        <w:pStyle w:val="FirstParagraph"/>
      </w:pPr>
      <w:r>
        <w:t xml:space="preserve">Preizkusite razlicne informativne apriorne beta porazdelitve za primer, ki smo ga imeli na prvi vaji.</w:t>
      </w:r>
    </w:p>
    <w:p>
      <w:pPr>
        <w:pStyle w:val="SourceCode"/>
      </w:pPr>
      <w:r>
        <w:rPr>
          <w:rStyle w:val="CommentTok"/>
        </w:rPr>
        <w:t xml:space="preserve">#PRVA VAJA</w:t>
      </w:r>
      <w:r>
        <w:br/>
      </w:r>
      <w:r>
        <w:br/>
      </w:r>
      <w:r>
        <w:br/>
      </w:r>
      <w:r>
        <w:rPr>
          <w:rStyle w:val="NormalTok"/>
        </w:rPr>
        <w:t xml:space="preserve">alfa </w:t>
      </w:r>
      <w:r>
        <w:rPr>
          <w:rStyle w:val="OtherTok"/>
        </w:rPr>
        <w:t xml:space="preserve">&lt;-</w:t>
      </w:r>
      <w:r>
        <w:rPr>
          <w:rStyle w:val="NormalTok"/>
        </w:rPr>
        <w:t xml:space="preserve"> </w:t>
      </w:r>
      <w:r>
        <w:rPr>
          <w:rStyle w:val="DecValTok"/>
        </w:rPr>
        <w:t xml:space="preserve">1</w:t>
      </w:r>
      <w:r>
        <w:br/>
      </w:r>
      <w:r>
        <w:rPr>
          <w:rStyle w:val="NormalTok"/>
        </w:rPr>
        <w:t xml:space="preserve">beta </w:t>
      </w:r>
      <w:r>
        <w:rPr>
          <w:rStyle w:val="OtherTok"/>
        </w:rPr>
        <w:t xml:space="preserve">&lt;-</w:t>
      </w:r>
      <w:r>
        <w:rPr>
          <w:rStyle w:val="NormalTok"/>
        </w:rPr>
        <w:t xml:space="preserve"> </w:t>
      </w:r>
      <w:r>
        <w:rPr>
          <w:rStyle w:val="DecValTok"/>
        </w:rPr>
        <w:t xml:space="preserve">1</w:t>
      </w:r>
      <w:r>
        <w:br/>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br/>
      </w:r>
      <w:r>
        <w:rPr>
          <w:rStyle w:val="CommentTok"/>
        </w:rPr>
        <w:t xml:space="preserve">#definirala bom funkciji za risanje, ki ju bom uporabljala skozi celotno nalogo</w:t>
      </w:r>
      <w:r>
        <w:br/>
      </w:r>
      <w:r>
        <w:br/>
      </w:r>
      <w:r>
        <w:rPr>
          <w:rStyle w:val="NormalTok"/>
        </w:rPr>
        <w:t xml:space="preserve">risi_apriorna </w:t>
      </w:r>
      <w:r>
        <w:rPr>
          <w:rStyle w:val="OtherTok"/>
        </w:rPr>
        <w:t xml:space="preserve">&lt;-</w:t>
      </w:r>
      <w:r>
        <w:rPr>
          <w:rStyle w:val="NormalTok"/>
        </w:rPr>
        <w:t xml:space="preserve"> </w:t>
      </w:r>
      <w:r>
        <w:rPr>
          <w:rStyle w:val="ControlFlowTok"/>
        </w:rPr>
        <w:t xml:space="preserve">function</w:t>
      </w:r>
      <w:r>
        <w:rPr>
          <w:rStyle w:val="NormalTok"/>
        </w:rPr>
        <w:t xml:space="preserve">(a,b) {</w:t>
      </w:r>
      <w:r>
        <w:br/>
      </w:r>
      <w:r>
        <w:rPr>
          <w:rStyle w:val="NormalTok"/>
        </w:rPr>
        <w:t xml:space="preserve">  y </w:t>
      </w:r>
      <w:r>
        <w:rPr>
          <w:rStyle w:val="OtherTok"/>
        </w:rPr>
        <w:t xml:space="preserve">&lt;-</w:t>
      </w:r>
      <w:r>
        <w:rPr>
          <w:rStyle w:val="NormalTok"/>
        </w:rPr>
        <w:t xml:space="preserve"> </w:t>
      </w:r>
      <w:r>
        <w:rPr>
          <w:rStyle w:val="FunctionTok"/>
        </w:rPr>
        <w:t xml:space="preserve">dbeta</w:t>
      </w:r>
      <w:r>
        <w:rPr>
          <w:rStyle w:val="NormalTok"/>
        </w:rPr>
        <w:t xml:space="preserve">(x, a, b)</w:t>
      </w:r>
      <w:r>
        <w:br/>
      </w:r>
      <w:r>
        <w:rPr>
          <w:rStyle w:val="NormalTok"/>
        </w:rPr>
        <w:t xml:space="preserve">  title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"apirorna alfa = "</w:t>
      </w:r>
      <w:r>
        <w:rPr>
          <w:rStyle w:val="NormalTok"/>
        </w:rPr>
        <w:t xml:space="preserve"> , </w:t>
      </w:r>
      <w:r>
        <w:rPr>
          <w:rStyle w:val="FunctionTok"/>
        </w:rPr>
        <w:t xml:space="preserve">as.character</w:t>
      </w:r>
      <w:r>
        <w:rPr>
          <w:rStyle w:val="NormalTok"/>
        </w:rPr>
        <w:t xml:space="preserve">(a),</w:t>
      </w:r>
      <w:r>
        <w:rPr>
          <w:rStyle w:val="StringTok"/>
        </w:rPr>
        <w:t xml:space="preserve">", "</w:t>
      </w:r>
      <w:r>
        <w:rPr>
          <w:rStyle w:val="NormalTok"/>
        </w:rPr>
        <w:t xml:space="preserve">, </w:t>
      </w:r>
      <w:r>
        <w:rPr>
          <w:rStyle w:val="StringTok"/>
        </w:rPr>
        <w:t xml:space="preserve">"apriorna beta = "</w:t>
      </w:r>
      <w:r>
        <w:rPr>
          <w:rStyle w:val="NormalTok"/>
        </w:rPr>
        <w:t xml:space="preserve">, </w:t>
      </w:r>
      <w:r>
        <w:rPr>
          <w:rStyle w:val="FunctionTok"/>
        </w:rPr>
        <w:t xml:space="preserve">as.character</w:t>
      </w:r>
      <w:r>
        <w:rPr>
          <w:rStyle w:val="NormalTok"/>
        </w:rPr>
        <w:t xml:space="preserve">(b),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plot</w:t>
      </w:r>
      <w:r>
        <w:rPr>
          <w:rStyle w:val="NormalTok"/>
        </w:rPr>
        <w:t xml:space="preserve">(x, y, </w:t>
      </w:r>
      <w:r>
        <w:rPr>
          <w:rStyle w:val="AttributeTok"/>
        </w:rPr>
        <w:t xml:space="preserve">type=</w:t>
      </w:r>
      <w:r>
        <w:rPr>
          <w:rStyle w:val="StringTok"/>
        </w:rPr>
        <w:t xml:space="preserve">'l'</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 </w:t>
      </w:r>
      <w:r>
        <w:rPr>
          <w:rStyle w:val="AttributeTok"/>
        </w:rPr>
        <w:t xml:space="preserve">main =</w:t>
      </w:r>
      <w:r>
        <w:rPr>
          <w:rStyle w:val="NormalTok"/>
        </w:rPr>
        <w:t xml:space="preserve"> title)</w:t>
      </w:r>
      <w:r>
        <w:br/>
      </w:r>
      <w:r>
        <w:rPr>
          <w:rStyle w:val="NormalTok"/>
        </w:rPr>
        <w:t xml:space="preserve">}</w:t>
      </w:r>
      <w:r>
        <w:br/>
      </w:r>
      <w:r>
        <w:br/>
      </w:r>
      <w:r>
        <w:rPr>
          <w:rStyle w:val="NormalTok"/>
        </w:rPr>
        <w:t xml:space="preserve">risi_aposteriorna </w:t>
      </w:r>
      <w:r>
        <w:rPr>
          <w:rStyle w:val="OtherTok"/>
        </w:rPr>
        <w:t xml:space="preserve">&lt;-</w:t>
      </w:r>
      <w:r>
        <w:rPr>
          <w:rStyle w:val="NormalTok"/>
        </w:rPr>
        <w:t xml:space="preserve"> </w:t>
      </w:r>
      <w:r>
        <w:rPr>
          <w:rStyle w:val="ControlFlowTok"/>
        </w:rPr>
        <w:t xml:space="preserve">function</w:t>
      </w:r>
      <w:r>
        <w:rPr>
          <w:rStyle w:val="NormalTok"/>
        </w:rPr>
        <w:t xml:space="preserve">(a,b) {</w:t>
      </w:r>
      <w:r>
        <w:br/>
      </w:r>
      <w:r>
        <w:rPr>
          <w:rStyle w:val="NormalTok"/>
        </w:rPr>
        <w:t xml:space="preserve">  a_ap </w:t>
      </w:r>
      <w:r>
        <w:rPr>
          <w:rStyle w:val="OtherTok"/>
        </w:rPr>
        <w:t xml:space="preserve">&lt;-</w:t>
      </w:r>
      <w:r>
        <w:rPr>
          <w:rStyle w:val="NormalTok"/>
        </w:rPr>
        <w:t xml:space="preserve"> a </w:t>
      </w:r>
      <w:r>
        <w:rPr>
          <w:rStyle w:val="SpecialCharTok"/>
        </w:rPr>
        <w:t xml:space="preserve">+</w:t>
      </w:r>
      <w:r>
        <w:rPr>
          <w:rStyle w:val="NormalTok"/>
        </w:rPr>
        <w:t xml:space="preserve"> k</w:t>
      </w:r>
      <w:r>
        <w:br/>
      </w:r>
      <w:r>
        <w:rPr>
          <w:rStyle w:val="NormalTok"/>
        </w:rPr>
        <w:t xml:space="preserve">  b_ap </w:t>
      </w:r>
      <w:r>
        <w:rPr>
          <w:rStyle w:val="OtherTok"/>
        </w:rPr>
        <w:t xml:space="preserve">&lt;-</w:t>
      </w:r>
      <w:r>
        <w:rPr>
          <w:rStyle w:val="NormalTok"/>
        </w:rPr>
        <w:t xml:space="preserve"> b </w:t>
      </w:r>
      <w:r>
        <w:rPr>
          <w:rStyle w:val="SpecialCharTok"/>
        </w:rPr>
        <w:t xml:space="preserve">+</w:t>
      </w:r>
      <w:r>
        <w:rPr>
          <w:rStyle w:val="NormalTok"/>
        </w:rPr>
        <w:t xml:space="preserve"> n </w:t>
      </w:r>
      <w:r>
        <w:rPr>
          <w:rStyle w:val="SpecialCharTok"/>
        </w:rPr>
        <w:t xml:space="preserve">-</w:t>
      </w:r>
      <w:r>
        <w:rPr>
          <w:rStyle w:val="NormalTok"/>
        </w:rPr>
        <w:t xml:space="preserve"> k</w:t>
      </w:r>
      <w:r>
        <w:br/>
      </w:r>
      <w:r>
        <w:rPr>
          <w:rStyle w:val="NormalTok"/>
        </w:rPr>
        <w:t xml:space="preserve">  aposteriorna </w:t>
      </w:r>
      <w:r>
        <w:rPr>
          <w:rStyle w:val="OtherTok"/>
        </w:rPr>
        <w:t xml:space="preserve">&lt;-</w:t>
      </w:r>
      <w:r>
        <w:rPr>
          <w:rStyle w:val="NormalTok"/>
        </w:rPr>
        <w:t xml:space="preserve"> </w:t>
      </w:r>
      <w:r>
        <w:rPr>
          <w:rStyle w:val="FunctionTok"/>
        </w:rPr>
        <w:t xml:space="preserve">dbeta</w:t>
      </w:r>
      <w:r>
        <w:rPr>
          <w:rStyle w:val="NormalTok"/>
        </w:rPr>
        <w:t xml:space="preserve">(x, a_ap, b_ap)</w:t>
      </w:r>
      <w:r>
        <w:br/>
      </w:r>
      <w:r>
        <w:rPr>
          <w:rStyle w:val="NormalTok"/>
        </w:rPr>
        <w:t xml:space="preserve">  </w:t>
      </w:r>
      <w:r>
        <w:rPr>
          <w:rStyle w:val="FunctionTok"/>
        </w:rPr>
        <w:t xml:space="preserve">lines</w:t>
      </w:r>
      <w:r>
        <w:rPr>
          <w:rStyle w:val="NormalTok"/>
        </w:rPr>
        <w:t xml:space="preserve">(x, aposteriorna, </w:t>
      </w:r>
      <w:r>
        <w:rPr>
          <w:rStyle w:val="AttributeTok"/>
        </w:rPr>
        <w:t xml:space="preserve">type=</w:t>
      </w:r>
      <w:r>
        <w:rPr>
          <w:rStyle w:val="StringTok"/>
        </w:rPr>
        <w:t xml:space="preserve">'l'</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br/>
      </w:r>
      <w:r>
        <w:rPr>
          <w:rStyle w:val="NormalTok"/>
        </w:rPr>
        <w:t xml:space="preserve">}</w:t>
      </w:r>
      <w:r>
        <w:br/>
      </w:r>
      <w:r>
        <w:br/>
      </w:r>
      <w:r>
        <w:rPr>
          <w:rStyle w:val="FunctionTok"/>
        </w:rPr>
        <w:t xml:space="preserve">risi_apriorna</w:t>
      </w:r>
      <w:r>
        <w:rPr>
          <w:rStyle w:val="NormalTok"/>
        </w:rPr>
        <w:t xml:space="preserve">(alfa,beta)</w:t>
      </w:r>
      <w:r>
        <w:br/>
      </w:r>
      <w:r>
        <w:rPr>
          <w:rStyle w:val="FunctionTok"/>
        </w:rPr>
        <w:t xml:space="preserve">risi_aposteriorna</w:t>
      </w:r>
      <w:r>
        <w:rPr>
          <w:rStyle w:val="NormalTok"/>
        </w:rPr>
        <w:t xml:space="preserve">(alfa,beta)</w:t>
      </w:r>
    </w:p>
    <w:p>
      <w:pPr>
        <w:pStyle w:val="FirstParagraph"/>
      </w:pPr>
      <w:r>
        <w:drawing>
          <wp:inline>
            <wp:extent cx="4620126" cy="3696101"/>
            <wp:effectExtent b="0" l="0" r="0" t="0"/>
            <wp:docPr descr="" title="" id="1" name="Picture"/>
            <a:graphic>
              <a:graphicData uri="http://schemas.openxmlformats.org/drawingml/2006/picture">
                <pic:pic>
                  <pic:nvPicPr>
                    <pic:cNvPr descr="DN1_Anja_Trobec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vrh </w:t>
      </w:r>
      <w:r>
        <w:rPr>
          <w:rStyle w:val="OtherTok"/>
        </w:rPr>
        <w:t xml:space="preserve">&lt;-</w:t>
      </w:r>
      <w:r>
        <w:rPr>
          <w:rStyle w:val="NormalTok"/>
        </w:rPr>
        <w:t xml:space="preserve"> </w:t>
      </w:r>
      <w:r>
        <w:rPr>
          <w:rStyle w:val="FunctionTok"/>
        </w:rPr>
        <w:t xml:space="preserve">round</w:t>
      </w:r>
      <w:r>
        <w:rPr>
          <w:rStyle w:val="NormalTok"/>
        </w:rPr>
        <w:t xml:space="preserve">((alfa</w:t>
      </w:r>
      <w:r>
        <w:rPr>
          <w:rStyle w:val="SpecialCharTok"/>
        </w:rPr>
        <w:t xml:space="preserve">+</w:t>
      </w:r>
      <w:r>
        <w:rPr>
          <w:rStyle w:val="NormalTok"/>
        </w:rPr>
        <w:t xml:space="preserve">k)</w:t>
      </w:r>
      <w:r>
        <w:rPr>
          <w:rStyle w:val="SpecialCharTok"/>
        </w:rPr>
        <w:t xml:space="preserve">/</w:t>
      </w:r>
      <w:r>
        <w:rPr>
          <w:rStyle w:val="NormalTok"/>
        </w:rPr>
        <w:t xml:space="preserve">(alfa</w:t>
      </w:r>
      <w:r>
        <w:rPr>
          <w:rStyle w:val="SpecialCharTok"/>
        </w:rPr>
        <w:t xml:space="preserve">+</w:t>
      </w:r>
      <w:r>
        <w:rPr>
          <w:rStyle w:val="NormalTok"/>
        </w:rPr>
        <w:t xml:space="preserve">beta</w:t>
      </w:r>
      <w:r>
        <w:rPr>
          <w:rStyle w:val="SpecialCharTok"/>
        </w:rPr>
        <w:t xml:space="preserve">+</w:t>
      </w:r>
      <w:r>
        <w:rPr>
          <w:rStyle w:val="NormalTok"/>
        </w:rPr>
        <w:t xml:space="preserve">n),</w:t>
      </w:r>
      <w:r>
        <w:rPr>
          <w:rStyle w:val="DecValTok"/>
        </w:rPr>
        <w:t xml:space="preserve">2</w:t>
      </w:r>
      <w:r>
        <w:rPr>
          <w:rStyle w:val="NormalTok"/>
        </w:rPr>
        <w:t xml:space="preserve">) </w:t>
      </w:r>
      <w:r>
        <w:rPr>
          <w:rStyle w:val="CommentTok"/>
        </w:rPr>
        <w:t xml:space="preserve">#pricakovana vrednost aposteriorne porazdelitve</w:t>
      </w:r>
      <w:r>
        <w:br/>
      </w:r>
      <w:r>
        <w:br/>
      </w:r>
      <w:r>
        <w:rPr>
          <w:rStyle w:val="NormalTok"/>
        </w:rPr>
        <w:t xml:space="preserve">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 alfa = 1 in beta = 1 imamo enakomerno zvezno apriorno gostoto. Aposteriorna gostota, pa ima vrh pri "</w:t>
      </w:r>
      <w:r>
        <w:rPr>
          <w:rStyle w:val="NormalTok"/>
        </w:rPr>
        <w:t xml:space="preserve">, </w:t>
      </w:r>
      <w:r>
        <w:rPr>
          <w:rStyle w:val="FunctionTok"/>
        </w:rPr>
        <w:t xml:space="preserve">as.character</w:t>
      </w:r>
      <w:r>
        <w:rPr>
          <w:rStyle w:val="NormalTok"/>
        </w:rPr>
        <w:t xml:space="preserve">(vrh),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print</w:t>
      </w:r>
      <w:r>
        <w:rPr>
          <w:rStyle w:val="NormalTok"/>
        </w:rPr>
        <w:t xml:space="preserve">(komentar)</w:t>
      </w:r>
    </w:p>
    <w:p>
      <w:pPr>
        <w:pStyle w:val="SourceCode"/>
      </w:pPr>
      <w:r>
        <w:rPr>
          <w:rStyle w:val="VerbatimChar"/>
        </w:rPr>
        <w:t xml:space="preserve">## [1] "Pri alfa = 1 in beta = 1 imamo enakomerno zvezno apriorno gostoto. Aposteriorna gostota, pa ima vrh pri 0.25."</w:t>
      </w:r>
    </w:p>
    <w:p>
      <w:pPr>
        <w:pStyle w:val="FirstParagraph"/>
      </w:pPr>
      <w:r>
        <w:t xml:space="preserve">Pri spreminjanju</w:t>
      </w:r>
      <w:r>
        <w:t xml:space="preserve"> </w:t>
      </w:r>
      <m:oMath>
        <m:r>
          <m:t>α</m:t>
        </m:r>
      </m:oMath>
      <w:r>
        <w:t xml:space="preserve"> </w:t>
      </w:r>
      <w:r>
        <w:t xml:space="preserve">in</w:t>
      </w:r>
      <w:r>
        <w:t xml:space="preserve"> </w:t>
      </w:r>
      <m:oMath>
        <m:r>
          <m:t>β</m:t>
        </m:r>
      </m:oMath>
      <w:r>
        <w:t xml:space="preserve"> </w:t>
      </w:r>
      <w:r>
        <w:t xml:space="preserve">poskusite razlicne kombinacije glede na to, ali</w:t>
      </w:r>
      <w:r>
        <w:t xml:space="preserve"> </w:t>
      </w:r>
      <w:r>
        <w:t xml:space="preserve">sta (oba) parametra vecja oziroma manjsa od 1. Kaj se zgodi, ce ju zamenjamo?</w:t>
      </w:r>
      <w:r>
        <w:t xml:space="preserve"> </w:t>
      </w:r>
      <w:r>
        <w:t xml:space="preserve">Kaj se zgodi, ce oba povecamo? Pri vsaki razlicici apriorne porazdelitve narisite graf,</w:t>
      </w:r>
      <w:r>
        <w:t xml:space="preserve"> </w:t>
      </w:r>
      <w:r>
        <w:t xml:space="preserve">na katerem sta narisani apriorna in aposteriorna porazdelitev. Povzemite obnasanje</w:t>
      </w:r>
      <w:r>
        <w:t xml:space="preserve"> </w:t>
      </w:r>
      <w:r>
        <w:t xml:space="preserve">apriorne in aposteriorne porazdelitve v nekaj stavkih.</w:t>
      </w:r>
    </w:p>
    <w:p>
      <w:pPr>
        <w:pStyle w:val="SourceCode"/>
      </w:pPr>
      <w:r>
        <w:rPr>
          <w:rStyle w:val="CommentTok"/>
        </w:rPr>
        <w:t xml:space="preserve"># alfa &gt; 1 in beta &gt; 1</w:t>
      </w:r>
      <w:r>
        <w:br/>
      </w:r>
      <w:r>
        <w:br/>
      </w:r>
      <w:r>
        <w:rPr>
          <w:rStyle w:val="NormalTok"/>
        </w:rPr>
        <w:t xml:space="preserve">alfa </w:t>
      </w:r>
      <w:r>
        <w:rPr>
          <w:rStyle w:val="OtherTok"/>
        </w:rPr>
        <w:t xml:space="preserve">&lt;-</w:t>
      </w:r>
      <w:r>
        <w:rPr>
          <w:rStyle w:val="NormalTok"/>
        </w:rPr>
        <w:t xml:space="preserve"> </w:t>
      </w:r>
      <w:r>
        <w:rPr>
          <w:rStyle w:val="DecValTok"/>
        </w:rPr>
        <w:t xml:space="preserve">2</w:t>
      </w:r>
      <w:r>
        <w:br/>
      </w:r>
      <w:r>
        <w:rPr>
          <w:rStyle w:val="NormalTok"/>
        </w:rPr>
        <w:t xml:space="preserve">beta </w:t>
      </w:r>
      <w:r>
        <w:rPr>
          <w:rStyle w:val="OtherTok"/>
        </w:rPr>
        <w:t xml:space="preserve">&lt;-</w:t>
      </w:r>
      <w:r>
        <w:rPr>
          <w:rStyle w:val="NormalTok"/>
        </w:rPr>
        <w:t xml:space="preserve"> </w:t>
      </w:r>
      <w:r>
        <w:rPr>
          <w:rStyle w:val="DecValTok"/>
        </w:rPr>
        <w:t xml:space="preserve">2</w:t>
      </w:r>
      <w:r>
        <w:br/>
      </w:r>
      <w:r>
        <w:br/>
      </w:r>
      <w:r>
        <w:rPr>
          <w:rStyle w:val="FunctionTok"/>
        </w:rPr>
        <w:t xml:space="preserve">risi_apriorna</w:t>
      </w:r>
      <w:r>
        <w:rPr>
          <w:rStyle w:val="NormalTok"/>
        </w:rPr>
        <w:t xml:space="preserve">(alfa,beta)</w:t>
      </w:r>
      <w:r>
        <w:br/>
      </w:r>
      <w:r>
        <w:rPr>
          <w:rStyle w:val="FunctionTok"/>
        </w:rPr>
        <w:t xml:space="preserve">risi_aposteriorna</w:t>
      </w:r>
      <w:r>
        <w:rPr>
          <w:rStyle w:val="NormalTok"/>
        </w:rPr>
        <w:t xml:space="preserve">(alfa,beta)</w:t>
      </w:r>
    </w:p>
    <w:p>
      <w:pPr>
        <w:pStyle w:val="FirstParagraph"/>
      </w:pPr>
      <w:r>
        <w:drawing>
          <wp:inline>
            <wp:extent cx="4620126" cy="3696101"/>
            <wp:effectExtent b="0" l="0" r="0" t="0"/>
            <wp:docPr descr="" title="" id="1" name="Picture"/>
            <a:graphic>
              <a:graphicData uri="http://schemas.openxmlformats.org/drawingml/2006/picture">
                <pic:pic>
                  <pic:nvPicPr>
                    <pic:cNvPr descr="DN1_Anja_Trobec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vrh </w:t>
      </w:r>
      <w:r>
        <w:rPr>
          <w:rStyle w:val="OtherTok"/>
        </w:rPr>
        <w:t xml:space="preserve">&lt;-</w:t>
      </w:r>
      <w:r>
        <w:rPr>
          <w:rStyle w:val="NormalTok"/>
        </w:rPr>
        <w:t xml:space="preserve"> </w:t>
      </w:r>
      <w:r>
        <w:rPr>
          <w:rStyle w:val="FunctionTok"/>
        </w:rPr>
        <w:t xml:space="preserve">round</w:t>
      </w:r>
      <w:r>
        <w:rPr>
          <w:rStyle w:val="NormalTok"/>
        </w:rPr>
        <w:t xml:space="preserve">((alfa</w:t>
      </w:r>
      <w:r>
        <w:rPr>
          <w:rStyle w:val="SpecialCharTok"/>
        </w:rPr>
        <w:t xml:space="preserve">+</w:t>
      </w:r>
      <w:r>
        <w:rPr>
          <w:rStyle w:val="NormalTok"/>
        </w:rPr>
        <w:t xml:space="preserve">k)</w:t>
      </w:r>
      <w:r>
        <w:rPr>
          <w:rStyle w:val="SpecialCharTok"/>
        </w:rPr>
        <w:t xml:space="preserve">/</w:t>
      </w:r>
      <w:r>
        <w:rPr>
          <w:rStyle w:val="NormalTok"/>
        </w:rPr>
        <w:t xml:space="preserve">(alfa</w:t>
      </w:r>
      <w:r>
        <w:rPr>
          <w:rStyle w:val="SpecialCharTok"/>
        </w:rPr>
        <w:t xml:space="preserve">+</w:t>
      </w:r>
      <w:r>
        <w:rPr>
          <w:rStyle w:val="NormalTok"/>
        </w:rPr>
        <w:t xml:space="preserve">beta</w:t>
      </w:r>
      <w:r>
        <w:rPr>
          <w:rStyle w:val="SpecialCharTok"/>
        </w:rPr>
        <w:t xml:space="preserve">+</w:t>
      </w:r>
      <w:r>
        <w:rPr>
          <w:rStyle w:val="NormalTok"/>
        </w:rPr>
        <w:t xml:space="preserve">n),</w:t>
      </w:r>
      <w:r>
        <w:rPr>
          <w:rStyle w:val="DecValTok"/>
        </w:rPr>
        <w:t xml:space="preserve">2</w:t>
      </w:r>
      <w:r>
        <w:rPr>
          <w:rStyle w:val="NormalTok"/>
        </w:rPr>
        <w:t xml:space="preserve">)</w:t>
      </w:r>
      <w:r>
        <w:br/>
      </w:r>
      <w:r>
        <w:br/>
      </w:r>
      <w:r>
        <w:rPr>
          <w:rStyle w:val="NormalTok"/>
        </w:rPr>
        <w:t xml:space="preserve">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"Ce sta oba parametra - alfa in beta - strogo vecja od 1, gre za unimodalno apriorno porazdelitev, ki ima konkavno obliko. Aposteriorna porazdelitev ohrani enako obliko kot zgoraj z vrhom v "</w:t>
      </w:r>
      <w:r>
        <w:rPr>
          <w:rStyle w:val="NormalTok"/>
        </w:rPr>
        <w:t xml:space="preserve">, </w:t>
      </w:r>
      <w:r>
        <w:rPr>
          <w:rStyle w:val="FunctionTok"/>
        </w:rPr>
        <w:t xml:space="preserve">as.character</w:t>
      </w:r>
      <w:r>
        <w:rPr>
          <w:rStyle w:val="NormalTok"/>
        </w:rPr>
        <w:t xml:space="preserve">(vrh),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 )</w:t>
      </w:r>
      <w:r>
        <w:br/>
      </w:r>
      <w:r>
        <w:rPr>
          <w:rStyle w:val="FunctionTok"/>
        </w:rPr>
        <w:t xml:space="preserve">print</w:t>
      </w:r>
      <w:r>
        <w:rPr>
          <w:rStyle w:val="NormalTok"/>
        </w:rPr>
        <w:t xml:space="preserve">(komentar)</w:t>
      </w:r>
    </w:p>
    <w:p>
      <w:pPr>
        <w:pStyle w:val="SourceCode"/>
      </w:pPr>
      <w:r>
        <w:rPr>
          <w:rStyle w:val="VerbatimChar"/>
        </w:rPr>
        <w:t xml:space="preserve">## [1] "Ce sta oba parametra - alfa in beta - strogo vecja od 1, gre za unimodalno apriorno porazdelitev, ki ima konkavno obliko. Aposteriorna porazdelitev ohrani enako obliko kot zgoraj z vrhom v 0.27."</w:t>
      </w:r>
    </w:p>
    <w:p>
      <w:pPr>
        <w:pStyle w:val="SourceCode"/>
      </w:pPr>
      <w:r>
        <w:rPr>
          <w:rStyle w:val="CommentTok"/>
        </w:rPr>
        <w:t xml:space="preserve"># alfa &lt; 1 in beta &lt; 1</w:t>
      </w:r>
      <w:r>
        <w:br/>
      </w:r>
      <w:r>
        <w:rPr>
          <w:rStyle w:val="NormalTok"/>
        </w:rPr>
        <w:t xml:space="preserve">alfa </w:t>
      </w:r>
      <w:r>
        <w:rPr>
          <w:rStyle w:val="OtherTok"/>
        </w:rPr>
        <w:t xml:space="preserve">&lt;-</w:t>
      </w:r>
      <w:r>
        <w:rPr>
          <w:rStyle w:val="NormalTok"/>
        </w:rPr>
        <w:t xml:space="preserve"> </w:t>
      </w:r>
      <w:r>
        <w:rPr>
          <w:rStyle w:val="FloatTok"/>
        </w:rPr>
        <w:t xml:space="preserve">0.75</w:t>
      </w:r>
      <w:r>
        <w:br/>
      </w:r>
      <w:r>
        <w:rPr>
          <w:rStyle w:val="NormalTok"/>
        </w:rPr>
        <w:t xml:space="preserve">beta </w:t>
      </w:r>
      <w:r>
        <w:rPr>
          <w:rStyle w:val="OtherTok"/>
        </w:rPr>
        <w:t xml:space="preserve">&lt;-</w:t>
      </w:r>
      <w:r>
        <w:rPr>
          <w:rStyle w:val="NormalTok"/>
        </w:rPr>
        <w:t xml:space="preserve"> </w:t>
      </w:r>
      <w:r>
        <w:rPr>
          <w:rStyle w:val="FloatTok"/>
        </w:rPr>
        <w:t xml:space="preserve">0.75</w:t>
      </w:r>
      <w:r>
        <w:br/>
      </w:r>
      <w:r>
        <w:br/>
      </w:r>
      <w:r>
        <w:br/>
      </w:r>
      <w:r>
        <w:rPr>
          <w:rStyle w:val="FunctionTok"/>
        </w:rPr>
        <w:t xml:space="preserve">risi_apriorna</w:t>
      </w:r>
      <w:r>
        <w:rPr>
          <w:rStyle w:val="NormalTok"/>
        </w:rPr>
        <w:t xml:space="preserve">(alfa,beta)</w:t>
      </w:r>
      <w:r>
        <w:br/>
      </w:r>
      <w:r>
        <w:rPr>
          <w:rStyle w:val="FunctionTok"/>
        </w:rPr>
        <w:t xml:space="preserve">risi_aposteriorna</w:t>
      </w:r>
      <w:r>
        <w:rPr>
          <w:rStyle w:val="NormalTok"/>
        </w:rPr>
        <w:t xml:space="preserve">(alfa,beta)</w:t>
      </w:r>
    </w:p>
    <w:p>
      <w:pPr>
        <w:pStyle w:val="FirstParagraph"/>
      </w:pPr>
      <w:r>
        <w:drawing>
          <wp:inline>
            <wp:extent cx="4620126" cy="3696101"/>
            <wp:effectExtent b="0" l="0" r="0" t="0"/>
            <wp:docPr descr="" title="" id="1" name="Picture"/>
            <a:graphic>
              <a:graphicData uri="http://schemas.openxmlformats.org/drawingml/2006/picture">
                <pic:pic>
                  <pic:nvPicPr>
                    <pic:cNvPr descr="DN1_Anja_Trobec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vrh </w:t>
      </w:r>
      <w:r>
        <w:rPr>
          <w:rStyle w:val="OtherTok"/>
        </w:rPr>
        <w:t xml:space="preserve">&lt;-</w:t>
      </w:r>
      <w:r>
        <w:rPr>
          <w:rStyle w:val="NormalTok"/>
        </w:rPr>
        <w:t xml:space="preserve"> </w:t>
      </w:r>
      <w:r>
        <w:rPr>
          <w:rStyle w:val="FunctionTok"/>
        </w:rPr>
        <w:t xml:space="preserve">round</w:t>
      </w:r>
      <w:r>
        <w:rPr>
          <w:rStyle w:val="NormalTok"/>
        </w:rPr>
        <w:t xml:space="preserve">((alfa</w:t>
      </w:r>
      <w:r>
        <w:rPr>
          <w:rStyle w:val="SpecialCharTok"/>
        </w:rPr>
        <w:t xml:space="preserve">+</w:t>
      </w:r>
      <w:r>
        <w:rPr>
          <w:rStyle w:val="NormalTok"/>
        </w:rPr>
        <w:t xml:space="preserve">k)</w:t>
      </w:r>
      <w:r>
        <w:rPr>
          <w:rStyle w:val="SpecialCharTok"/>
        </w:rPr>
        <w:t xml:space="preserve">/</w:t>
      </w:r>
      <w:r>
        <w:rPr>
          <w:rStyle w:val="NormalTok"/>
        </w:rPr>
        <w:t xml:space="preserve">(alfa</w:t>
      </w:r>
      <w:r>
        <w:rPr>
          <w:rStyle w:val="SpecialCharTok"/>
        </w:rPr>
        <w:t xml:space="preserve">+</w:t>
      </w:r>
      <w:r>
        <w:rPr>
          <w:rStyle w:val="NormalTok"/>
        </w:rPr>
        <w:t xml:space="preserve">beta</w:t>
      </w:r>
      <w:r>
        <w:rPr>
          <w:rStyle w:val="SpecialCharTok"/>
        </w:rPr>
        <w:t xml:space="preserve">+</w:t>
      </w:r>
      <w:r>
        <w:rPr>
          <w:rStyle w:val="NormalTok"/>
        </w:rPr>
        <w:t xml:space="preserve">n),</w:t>
      </w:r>
      <w:r>
        <w:rPr>
          <w:rStyle w:val="DecValTok"/>
        </w:rPr>
        <w:t xml:space="preserve">2</w:t>
      </w:r>
      <w:r>
        <w:rPr>
          <w:rStyle w:val="NormalTok"/>
        </w:rPr>
        <w:t xml:space="preserve">)</w:t>
      </w:r>
      <w:r>
        <w:br/>
      </w:r>
      <w:r>
        <w:br/>
      </w:r>
      <w:r>
        <w:rPr>
          <w:rStyle w:val="NormalTok"/>
        </w:rPr>
        <w:t xml:space="preserve">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"Gostota apriorne porazdelitve za alfa in beta strogo manjsa od 1 ima obliko crke U in je konveksna. Aposteriorna porazdelitev ohrani enako obliko kot zgoraj z vrhom v "</w:t>
      </w:r>
      <w:r>
        <w:rPr>
          <w:rStyle w:val="NormalTok"/>
        </w:rPr>
        <w:t xml:space="preserve">, </w:t>
      </w:r>
      <w:r>
        <w:rPr>
          <w:rStyle w:val="FunctionTok"/>
        </w:rPr>
        <w:t xml:space="preserve">as.character</w:t>
      </w:r>
      <w:r>
        <w:rPr>
          <w:rStyle w:val="NormalTok"/>
        </w:rPr>
        <w:t xml:space="preserve">(vrh),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print</w:t>
      </w:r>
      <w:r>
        <w:rPr>
          <w:rStyle w:val="NormalTok"/>
        </w:rPr>
        <w:t xml:space="preserve">(komentar)</w:t>
      </w:r>
    </w:p>
    <w:p>
      <w:pPr>
        <w:pStyle w:val="SourceCode"/>
      </w:pPr>
      <w:r>
        <w:rPr>
          <w:rStyle w:val="VerbatimChar"/>
        </w:rPr>
        <w:t xml:space="preserve">## [1] "Gostota apriorne porazdelitve za alfa in beta strogo manjsa od 1 ima obliko crke U in je konveksna. Aposteriorna porazdelitev ohrani enako obliko kot zgoraj z vrhom v 0.25."</w:t>
      </w:r>
    </w:p>
    <w:p>
      <w:pPr>
        <w:pStyle w:val="SourceCode"/>
      </w:pPr>
      <w:r>
        <w:rPr>
          <w:rStyle w:val="CommentTok"/>
        </w:rPr>
        <w:t xml:space="preserve"># alfa &gt; 1 in beta &lt; 1</w:t>
      </w:r>
      <w:r>
        <w:br/>
      </w:r>
      <w:r>
        <w:br/>
      </w:r>
      <w:r>
        <w:rPr>
          <w:rStyle w:val="NormalTok"/>
        </w:rPr>
        <w:t xml:space="preserve">alfa </w:t>
      </w:r>
      <w:r>
        <w:rPr>
          <w:rStyle w:val="OtherTok"/>
        </w:rPr>
        <w:t xml:space="preserve">&lt;-</w:t>
      </w:r>
      <w:r>
        <w:rPr>
          <w:rStyle w:val="NormalTok"/>
        </w:rPr>
        <w:t xml:space="preserve"> </w:t>
      </w:r>
      <w:r>
        <w:rPr>
          <w:rStyle w:val="FloatTok"/>
        </w:rPr>
        <w:t xml:space="preserve">1.75</w:t>
      </w:r>
      <w:r>
        <w:br/>
      </w:r>
      <w:r>
        <w:rPr>
          <w:rStyle w:val="NormalTok"/>
        </w:rPr>
        <w:t xml:space="preserve">beta </w:t>
      </w:r>
      <w:r>
        <w:rPr>
          <w:rStyle w:val="OtherTok"/>
        </w:rPr>
        <w:t xml:space="preserve">&lt;-</w:t>
      </w:r>
      <w:r>
        <w:rPr>
          <w:rStyle w:val="NormalTok"/>
        </w:rPr>
        <w:t xml:space="preserve"> </w:t>
      </w:r>
      <w:r>
        <w:rPr>
          <w:rStyle w:val="FloatTok"/>
        </w:rPr>
        <w:t xml:space="preserve">0.75</w:t>
      </w:r>
      <w:r>
        <w:br/>
      </w:r>
      <w:r>
        <w:br/>
      </w:r>
      <w:r>
        <w:br/>
      </w:r>
      <w:r>
        <w:rPr>
          <w:rStyle w:val="FunctionTok"/>
        </w:rPr>
        <w:t xml:space="preserve">risi_apriorna</w:t>
      </w:r>
      <w:r>
        <w:rPr>
          <w:rStyle w:val="NormalTok"/>
        </w:rPr>
        <w:t xml:space="preserve">(alfa,beta)</w:t>
      </w:r>
      <w:r>
        <w:br/>
      </w:r>
      <w:r>
        <w:rPr>
          <w:rStyle w:val="FunctionTok"/>
        </w:rPr>
        <w:t xml:space="preserve">risi_aposteriorna</w:t>
      </w:r>
      <w:r>
        <w:rPr>
          <w:rStyle w:val="NormalTok"/>
        </w:rPr>
        <w:t xml:space="preserve">(alfa,beta)</w:t>
      </w:r>
    </w:p>
    <w:p>
      <w:pPr>
        <w:pStyle w:val="FirstParagraph"/>
      </w:pPr>
      <w:r>
        <w:drawing>
          <wp:inline>
            <wp:extent cx="4620126" cy="3696101"/>
            <wp:effectExtent b="0" l="0" r="0" t="0"/>
            <wp:docPr descr="" title="" id="1" name="Picture"/>
            <a:graphic>
              <a:graphicData uri="http://schemas.openxmlformats.org/drawingml/2006/picture">
                <pic:pic>
                  <pic:nvPicPr>
                    <pic:cNvPr descr="DN1_Anja_Trobec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vrh </w:t>
      </w:r>
      <w:r>
        <w:rPr>
          <w:rStyle w:val="OtherTok"/>
        </w:rPr>
        <w:t xml:space="preserve">&lt;-</w:t>
      </w:r>
      <w:r>
        <w:rPr>
          <w:rStyle w:val="NormalTok"/>
        </w:rPr>
        <w:t xml:space="preserve"> </w:t>
      </w:r>
      <w:r>
        <w:rPr>
          <w:rStyle w:val="FunctionTok"/>
        </w:rPr>
        <w:t xml:space="preserve">round</w:t>
      </w:r>
      <w:r>
        <w:rPr>
          <w:rStyle w:val="NormalTok"/>
        </w:rPr>
        <w:t xml:space="preserve">((alfa</w:t>
      </w:r>
      <w:r>
        <w:rPr>
          <w:rStyle w:val="SpecialCharTok"/>
        </w:rPr>
        <w:t xml:space="preserve">+</w:t>
      </w:r>
      <w:r>
        <w:rPr>
          <w:rStyle w:val="NormalTok"/>
        </w:rPr>
        <w:t xml:space="preserve">k)</w:t>
      </w:r>
      <w:r>
        <w:rPr>
          <w:rStyle w:val="SpecialCharTok"/>
        </w:rPr>
        <w:t xml:space="preserve">/</w:t>
      </w:r>
      <w:r>
        <w:rPr>
          <w:rStyle w:val="NormalTok"/>
        </w:rPr>
        <w:t xml:space="preserve">(alfa</w:t>
      </w:r>
      <w:r>
        <w:rPr>
          <w:rStyle w:val="SpecialCharTok"/>
        </w:rPr>
        <w:t xml:space="preserve">+</w:t>
      </w:r>
      <w:r>
        <w:rPr>
          <w:rStyle w:val="NormalTok"/>
        </w:rPr>
        <w:t xml:space="preserve">beta</w:t>
      </w:r>
      <w:r>
        <w:rPr>
          <w:rStyle w:val="SpecialCharTok"/>
        </w:rPr>
        <w:t xml:space="preserve">+</w:t>
      </w:r>
      <w:r>
        <w:rPr>
          <w:rStyle w:val="NormalTok"/>
        </w:rPr>
        <w:t xml:space="preserve">n),</w:t>
      </w:r>
      <w:r>
        <w:rPr>
          <w:rStyle w:val="DecValTok"/>
        </w:rPr>
        <w:t xml:space="preserve">2</w:t>
      </w:r>
      <w:r>
        <w:rPr>
          <w:rStyle w:val="NormalTok"/>
        </w:rPr>
        <w:t xml:space="preserve">)</w:t>
      </w:r>
      <w:r>
        <w:br/>
      </w:r>
      <w:r>
        <w:br/>
      </w:r>
      <w:r>
        <w:rPr>
          <w:rStyle w:val="NormalTok"/>
        </w:rPr>
        <w:t xml:space="preserve">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"Kadar je alfa &gt; 1 in beta &lt; 1 dobimo narascajoco funkcijo apriorne gostote. Aposteriorna porazdelitev ohrani enako obliko kot zgoraj z vrhom v "</w:t>
      </w:r>
      <w:r>
        <w:rPr>
          <w:rStyle w:val="NormalTok"/>
        </w:rPr>
        <w:t xml:space="preserve">, </w:t>
      </w:r>
      <w:r>
        <w:rPr>
          <w:rStyle w:val="FunctionTok"/>
        </w:rPr>
        <w:t xml:space="preserve">as.character</w:t>
      </w:r>
      <w:r>
        <w:rPr>
          <w:rStyle w:val="NormalTok"/>
        </w:rPr>
        <w:t xml:space="preserve">(vrh),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print</w:t>
      </w:r>
      <w:r>
        <w:rPr>
          <w:rStyle w:val="NormalTok"/>
        </w:rPr>
        <w:t xml:space="preserve">(komentar)</w:t>
      </w:r>
    </w:p>
    <w:p>
      <w:pPr>
        <w:pStyle w:val="SourceCode"/>
      </w:pPr>
      <w:r>
        <w:rPr>
          <w:rStyle w:val="VerbatimChar"/>
        </w:rPr>
        <w:t xml:space="preserve">## [1] "Kadar je alfa &gt; 1 in beta &lt; 1 dobimo narascajoco funkcijo apriorne gostote. Aposteriorna porazdelitev ohrani enako obliko kot zgoraj z vrhom v 0.27."</w:t>
      </w:r>
    </w:p>
    <w:p>
      <w:pPr>
        <w:pStyle w:val="SourceCode"/>
      </w:pPr>
      <w:r>
        <w:rPr>
          <w:rStyle w:val="CommentTok"/>
        </w:rPr>
        <w:t xml:space="preserve"># alfa &gt;&gt; 1 in beta &lt; 1</w:t>
      </w:r>
      <w:r>
        <w:br/>
      </w:r>
      <w:r>
        <w:br/>
      </w:r>
      <w:r>
        <w:rPr>
          <w:rStyle w:val="NormalTok"/>
        </w:rPr>
        <w:t xml:space="preserve">alfa </w:t>
      </w:r>
      <w:r>
        <w:rPr>
          <w:rStyle w:val="OtherTok"/>
        </w:rPr>
        <w:t xml:space="preserve">&lt;-</w:t>
      </w:r>
      <w:r>
        <w:rPr>
          <w:rStyle w:val="NormalTok"/>
        </w:rPr>
        <w:t xml:space="preserve"> </w:t>
      </w:r>
      <w:r>
        <w:rPr>
          <w:rStyle w:val="DecValTok"/>
        </w:rPr>
        <w:t xml:space="preserve">30</w:t>
      </w:r>
      <w:r>
        <w:br/>
      </w:r>
      <w:r>
        <w:rPr>
          <w:rStyle w:val="NormalTok"/>
        </w:rPr>
        <w:t xml:space="preserve">beta </w:t>
      </w:r>
      <w:r>
        <w:rPr>
          <w:rStyle w:val="OtherTok"/>
        </w:rPr>
        <w:t xml:space="preserve">&lt;-</w:t>
      </w:r>
      <w:r>
        <w:rPr>
          <w:rStyle w:val="NormalTok"/>
        </w:rPr>
        <w:t xml:space="preserve"> </w:t>
      </w:r>
      <w:r>
        <w:rPr>
          <w:rStyle w:val="FloatTok"/>
        </w:rPr>
        <w:t xml:space="preserve">0.75</w:t>
      </w:r>
      <w:r>
        <w:br/>
      </w:r>
      <w:r>
        <w:br/>
      </w:r>
      <w:r>
        <w:br/>
      </w:r>
      <w:r>
        <w:rPr>
          <w:rStyle w:val="FunctionTok"/>
        </w:rPr>
        <w:t xml:space="preserve">risi_apriorna</w:t>
      </w:r>
      <w:r>
        <w:rPr>
          <w:rStyle w:val="NormalTok"/>
        </w:rPr>
        <w:t xml:space="preserve">(alfa,beta)</w:t>
      </w:r>
      <w:r>
        <w:br/>
      </w:r>
      <w:r>
        <w:rPr>
          <w:rStyle w:val="FunctionTok"/>
        </w:rPr>
        <w:t xml:space="preserve">risi_aposteriorna</w:t>
      </w:r>
      <w:r>
        <w:rPr>
          <w:rStyle w:val="NormalTok"/>
        </w:rPr>
        <w:t xml:space="preserve">(alfa,beta)</w:t>
      </w:r>
    </w:p>
    <w:p>
      <w:pPr>
        <w:pStyle w:val="FirstParagraph"/>
      </w:pPr>
      <w:r>
        <w:drawing>
          <wp:inline>
            <wp:extent cx="4620126" cy="3696101"/>
            <wp:effectExtent b="0" l="0" r="0" t="0"/>
            <wp:docPr descr="" title="" id="1" name="Picture"/>
            <a:graphic>
              <a:graphicData uri="http://schemas.openxmlformats.org/drawingml/2006/picture">
                <pic:pic>
                  <pic:nvPicPr>
                    <pic:cNvPr descr="DN1_Anja_Trobec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vrh </w:t>
      </w:r>
      <w:r>
        <w:rPr>
          <w:rStyle w:val="OtherTok"/>
        </w:rPr>
        <w:t xml:space="preserve">&lt;-</w:t>
      </w:r>
      <w:r>
        <w:rPr>
          <w:rStyle w:val="NormalTok"/>
        </w:rPr>
        <w:t xml:space="preserve"> </w:t>
      </w:r>
      <w:r>
        <w:rPr>
          <w:rStyle w:val="FunctionTok"/>
        </w:rPr>
        <w:t xml:space="preserve">round</w:t>
      </w:r>
      <w:r>
        <w:rPr>
          <w:rStyle w:val="NormalTok"/>
        </w:rPr>
        <w:t xml:space="preserve">((alfa</w:t>
      </w:r>
      <w:r>
        <w:rPr>
          <w:rStyle w:val="SpecialCharTok"/>
        </w:rPr>
        <w:t xml:space="preserve">+</w:t>
      </w:r>
      <w:r>
        <w:rPr>
          <w:rStyle w:val="NormalTok"/>
        </w:rPr>
        <w:t xml:space="preserve">k)</w:t>
      </w:r>
      <w:r>
        <w:rPr>
          <w:rStyle w:val="SpecialCharTok"/>
        </w:rPr>
        <w:t xml:space="preserve">/</w:t>
      </w:r>
      <w:r>
        <w:rPr>
          <w:rStyle w:val="NormalTok"/>
        </w:rPr>
        <w:t xml:space="preserve">(alfa</w:t>
      </w:r>
      <w:r>
        <w:rPr>
          <w:rStyle w:val="SpecialCharTok"/>
        </w:rPr>
        <w:t xml:space="preserve">+</w:t>
      </w:r>
      <w:r>
        <w:rPr>
          <w:rStyle w:val="NormalTok"/>
        </w:rPr>
        <w:t xml:space="preserve">beta</w:t>
      </w:r>
      <w:r>
        <w:rPr>
          <w:rStyle w:val="SpecialCharTok"/>
        </w:rPr>
        <w:t xml:space="preserve">+</w:t>
      </w:r>
      <w:r>
        <w:rPr>
          <w:rStyle w:val="NormalTok"/>
        </w:rPr>
        <w:t xml:space="preserve">n),</w:t>
      </w:r>
      <w:r>
        <w:rPr>
          <w:rStyle w:val="DecValTok"/>
        </w:rPr>
        <w:t xml:space="preserve">2</w:t>
      </w:r>
      <w:r>
        <w:rPr>
          <w:rStyle w:val="NormalTok"/>
        </w:rPr>
        <w:t xml:space="preserve">)</w:t>
      </w:r>
      <w:r>
        <w:br/>
      </w:r>
      <w:r>
        <w:br/>
      </w:r>
      <w:r>
        <w:rPr>
          <w:rStyle w:val="NormalTok"/>
        </w:rPr>
        <w:t xml:space="preserve">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"Kadar je alfa &gt;&gt; 1 in beta &lt; 1 dobimo narascajoco funkcijo apriorne gostote. Za velike alfe tako dobimo robno porazdelitev pri x = 1. Aposteriorna porazdelitev ohrani enako obliko kot zgoraj z vrhom v "</w:t>
      </w:r>
      <w:r>
        <w:rPr>
          <w:rStyle w:val="NormalTok"/>
        </w:rPr>
        <w:t xml:space="preserve">, </w:t>
      </w:r>
      <w:r>
        <w:rPr>
          <w:rStyle w:val="FunctionTok"/>
        </w:rPr>
        <w:t xml:space="preserve">as.character</w:t>
      </w:r>
      <w:r>
        <w:rPr>
          <w:rStyle w:val="NormalTok"/>
        </w:rPr>
        <w:t xml:space="preserve">(vrh),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print</w:t>
      </w:r>
      <w:r>
        <w:rPr>
          <w:rStyle w:val="NormalTok"/>
        </w:rPr>
        <w:t xml:space="preserve">(komentar)</w:t>
      </w:r>
    </w:p>
    <w:p>
      <w:pPr>
        <w:pStyle w:val="SourceCode"/>
      </w:pPr>
      <w:r>
        <w:rPr>
          <w:rStyle w:val="VerbatimChar"/>
        </w:rPr>
        <w:t xml:space="preserve">## [1] "Kadar je alfa &gt;&gt; 1 in beta &lt; 1 dobimo narascajoco funkcijo apriorne gostote. Za velike alfe tako dobimo robno porazdelitev pri x = 1. Aposteriorna porazdelitev ohrani enako obliko kot zgoraj z vrhom v 0.63."</w:t>
      </w:r>
    </w:p>
    <w:p>
      <w:pPr>
        <w:pStyle w:val="SourceCode"/>
      </w:pPr>
      <w:r>
        <w:rPr>
          <w:rStyle w:val="CommentTok"/>
        </w:rPr>
        <w:t xml:space="preserve"># alfa &lt; 1 in beta &gt; 1</w:t>
      </w:r>
      <w:r>
        <w:br/>
      </w:r>
      <w:r>
        <w:rPr>
          <w:rStyle w:val="NormalTok"/>
        </w:rPr>
        <w:t xml:space="preserve">alfa </w:t>
      </w:r>
      <w:r>
        <w:rPr>
          <w:rStyle w:val="OtherTok"/>
        </w:rPr>
        <w:t xml:space="preserve">&lt;-</w:t>
      </w:r>
      <w:r>
        <w:rPr>
          <w:rStyle w:val="NormalTok"/>
        </w:rPr>
        <w:t xml:space="preserve"> </w:t>
      </w:r>
      <w:r>
        <w:rPr>
          <w:rStyle w:val="FloatTok"/>
        </w:rPr>
        <w:t xml:space="preserve">0.75</w:t>
      </w:r>
      <w:r>
        <w:br/>
      </w:r>
      <w:r>
        <w:rPr>
          <w:rStyle w:val="NormalTok"/>
        </w:rPr>
        <w:t xml:space="preserve">beta </w:t>
      </w:r>
      <w:r>
        <w:rPr>
          <w:rStyle w:val="OtherTok"/>
        </w:rPr>
        <w:t xml:space="preserve">&lt;-</w:t>
      </w:r>
      <w:r>
        <w:rPr>
          <w:rStyle w:val="NormalTok"/>
        </w:rPr>
        <w:t xml:space="preserve"> </w:t>
      </w:r>
      <w:r>
        <w:rPr>
          <w:rStyle w:val="FloatTok"/>
        </w:rPr>
        <w:t xml:space="preserve">1.75</w:t>
      </w:r>
      <w:r>
        <w:br/>
      </w:r>
      <w:r>
        <w:br/>
      </w:r>
      <w:r>
        <w:rPr>
          <w:rStyle w:val="FunctionTok"/>
        </w:rPr>
        <w:t xml:space="preserve">risi_apriorna</w:t>
      </w:r>
      <w:r>
        <w:rPr>
          <w:rStyle w:val="NormalTok"/>
        </w:rPr>
        <w:t xml:space="preserve">(alfa,beta)</w:t>
      </w:r>
      <w:r>
        <w:br/>
      </w:r>
      <w:r>
        <w:rPr>
          <w:rStyle w:val="FunctionTok"/>
        </w:rPr>
        <w:t xml:space="preserve">risi_aposteriorna</w:t>
      </w:r>
      <w:r>
        <w:rPr>
          <w:rStyle w:val="NormalTok"/>
        </w:rPr>
        <w:t xml:space="preserve">(alfa,beta)</w:t>
      </w:r>
    </w:p>
    <w:p>
      <w:pPr>
        <w:pStyle w:val="FirstParagraph"/>
      </w:pPr>
      <w:r>
        <w:drawing>
          <wp:inline>
            <wp:extent cx="4620126" cy="3696101"/>
            <wp:effectExtent b="0" l="0" r="0" t="0"/>
            <wp:docPr descr="" title="" id="1" name="Picture"/>
            <a:graphic>
              <a:graphicData uri="http://schemas.openxmlformats.org/drawingml/2006/picture">
                <pic:pic>
                  <pic:nvPicPr>
                    <pic:cNvPr descr="DN1_Anja_Trobec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vrh </w:t>
      </w:r>
      <w:r>
        <w:rPr>
          <w:rStyle w:val="OtherTok"/>
        </w:rPr>
        <w:t xml:space="preserve">&lt;-</w:t>
      </w:r>
      <w:r>
        <w:rPr>
          <w:rStyle w:val="NormalTok"/>
        </w:rPr>
        <w:t xml:space="preserve"> </w:t>
      </w:r>
      <w:r>
        <w:rPr>
          <w:rStyle w:val="FunctionTok"/>
        </w:rPr>
        <w:t xml:space="preserve">round</w:t>
      </w:r>
      <w:r>
        <w:rPr>
          <w:rStyle w:val="NormalTok"/>
        </w:rPr>
        <w:t xml:space="preserve">((alfa</w:t>
      </w:r>
      <w:r>
        <w:rPr>
          <w:rStyle w:val="SpecialCharTok"/>
        </w:rPr>
        <w:t xml:space="preserve">+</w:t>
      </w:r>
      <w:r>
        <w:rPr>
          <w:rStyle w:val="NormalTok"/>
        </w:rPr>
        <w:t xml:space="preserve">k)</w:t>
      </w:r>
      <w:r>
        <w:rPr>
          <w:rStyle w:val="SpecialCharTok"/>
        </w:rPr>
        <w:t xml:space="preserve">/</w:t>
      </w:r>
      <w:r>
        <w:rPr>
          <w:rStyle w:val="NormalTok"/>
        </w:rPr>
        <w:t xml:space="preserve">(alfa</w:t>
      </w:r>
      <w:r>
        <w:rPr>
          <w:rStyle w:val="SpecialCharTok"/>
        </w:rPr>
        <w:t xml:space="preserve">+</w:t>
      </w:r>
      <w:r>
        <w:rPr>
          <w:rStyle w:val="NormalTok"/>
        </w:rPr>
        <w:t xml:space="preserve">beta</w:t>
      </w:r>
      <w:r>
        <w:rPr>
          <w:rStyle w:val="SpecialCharTok"/>
        </w:rPr>
        <w:t xml:space="preserve">+</w:t>
      </w:r>
      <w:r>
        <w:rPr>
          <w:rStyle w:val="NormalTok"/>
        </w:rPr>
        <w:t xml:space="preserve">n),</w:t>
      </w:r>
      <w:r>
        <w:rPr>
          <w:rStyle w:val="DecValTok"/>
        </w:rPr>
        <w:t xml:space="preserve">2</w:t>
      </w:r>
      <w:r>
        <w:rPr>
          <w:rStyle w:val="NormalTok"/>
        </w:rPr>
        <w:t xml:space="preserve">)</w:t>
      </w:r>
      <w:r>
        <w:br/>
      </w:r>
      <w:r>
        <w:br/>
      </w:r>
      <w:r>
        <w:rPr>
          <w:rStyle w:val="NormalTok"/>
        </w:rPr>
        <w:t xml:space="preserve">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"Kadar je alfa &lt; 1 in beta &gt;&gt; 1 dobimo padajoco funkcijo apriorne gostote. Aposteriorna porazdelitev ohrani enako obliko kot zgoraj z vrhom v "</w:t>
      </w:r>
      <w:r>
        <w:rPr>
          <w:rStyle w:val="NormalTok"/>
        </w:rPr>
        <w:t xml:space="preserve">, </w:t>
      </w:r>
      <w:r>
        <w:rPr>
          <w:rStyle w:val="FunctionTok"/>
        </w:rPr>
        <w:t xml:space="preserve">as.character</w:t>
      </w:r>
      <w:r>
        <w:rPr>
          <w:rStyle w:val="NormalTok"/>
        </w:rPr>
        <w:t xml:space="preserve">(vrh),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 )</w:t>
      </w:r>
      <w:r>
        <w:br/>
      </w:r>
      <w:r>
        <w:rPr>
          <w:rStyle w:val="FunctionTok"/>
        </w:rPr>
        <w:t xml:space="preserve">print</w:t>
      </w:r>
      <w:r>
        <w:rPr>
          <w:rStyle w:val="NormalTok"/>
        </w:rPr>
        <w:t xml:space="preserve">(komentar)</w:t>
      </w:r>
    </w:p>
    <w:p>
      <w:pPr>
        <w:pStyle w:val="SourceCode"/>
      </w:pPr>
      <w:r>
        <w:rPr>
          <w:rStyle w:val="VerbatimChar"/>
        </w:rPr>
        <w:t xml:space="preserve">## [1] "Kadar je alfa &lt; 1 in beta &gt;&gt; 1 dobimo padajoco funkcijo apriorne gostote. Aposteriorna porazdelitev ohrani enako obliko kot zgoraj z vrhom v 0.24."</w:t>
      </w:r>
    </w:p>
    <w:p>
      <w:pPr>
        <w:pStyle w:val="SourceCode"/>
      </w:pPr>
      <w:r>
        <w:rPr>
          <w:rStyle w:val="CommentTok"/>
        </w:rPr>
        <w:t xml:space="preserve"># alfa &lt; 1 in beta &gt;&gt; 1</w:t>
      </w:r>
      <w:r>
        <w:br/>
      </w:r>
      <w:r>
        <w:rPr>
          <w:rStyle w:val="NormalTok"/>
        </w:rPr>
        <w:t xml:space="preserve">alfa </w:t>
      </w:r>
      <w:r>
        <w:rPr>
          <w:rStyle w:val="OtherTok"/>
        </w:rPr>
        <w:t xml:space="preserve">&lt;-</w:t>
      </w:r>
      <w:r>
        <w:rPr>
          <w:rStyle w:val="NormalTok"/>
        </w:rPr>
        <w:t xml:space="preserve"> </w:t>
      </w:r>
      <w:r>
        <w:rPr>
          <w:rStyle w:val="FloatTok"/>
        </w:rPr>
        <w:t xml:space="preserve">0.75</w:t>
      </w:r>
      <w:r>
        <w:br/>
      </w:r>
      <w:r>
        <w:rPr>
          <w:rStyle w:val="NormalTok"/>
        </w:rPr>
        <w:t xml:space="preserve">beta </w:t>
      </w:r>
      <w:r>
        <w:rPr>
          <w:rStyle w:val="OtherTok"/>
        </w:rPr>
        <w:t xml:space="preserve">&lt;-</w:t>
      </w:r>
      <w:r>
        <w:rPr>
          <w:rStyle w:val="NormalTok"/>
        </w:rPr>
        <w:t xml:space="preserve"> </w:t>
      </w:r>
      <w:r>
        <w:rPr>
          <w:rStyle w:val="DecValTok"/>
        </w:rPr>
        <w:t xml:space="preserve">30</w:t>
      </w:r>
      <w:r>
        <w:br/>
      </w:r>
      <w:r>
        <w:br/>
      </w:r>
      <w:r>
        <w:rPr>
          <w:rStyle w:val="FunctionTok"/>
        </w:rPr>
        <w:t xml:space="preserve">risi_apriorna</w:t>
      </w:r>
      <w:r>
        <w:rPr>
          <w:rStyle w:val="NormalTok"/>
        </w:rPr>
        <w:t xml:space="preserve">(alfa,beta)</w:t>
      </w:r>
      <w:r>
        <w:br/>
      </w:r>
      <w:r>
        <w:rPr>
          <w:rStyle w:val="FunctionTok"/>
        </w:rPr>
        <w:t xml:space="preserve">risi_aposteriorna</w:t>
      </w:r>
      <w:r>
        <w:rPr>
          <w:rStyle w:val="NormalTok"/>
        </w:rPr>
        <w:t xml:space="preserve">(alfa,beta)</w:t>
      </w:r>
    </w:p>
    <w:p>
      <w:pPr>
        <w:pStyle w:val="FirstParagraph"/>
      </w:pPr>
      <w:r>
        <w:drawing>
          <wp:inline>
            <wp:extent cx="4620126" cy="3696101"/>
            <wp:effectExtent b="0" l="0" r="0" t="0"/>
            <wp:docPr descr="" title="" id="1" name="Picture"/>
            <a:graphic>
              <a:graphicData uri="http://schemas.openxmlformats.org/drawingml/2006/picture">
                <pic:pic>
                  <pic:nvPicPr>
                    <pic:cNvPr descr="DN1_Anja_Trobec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vrh </w:t>
      </w:r>
      <w:r>
        <w:rPr>
          <w:rStyle w:val="OtherTok"/>
        </w:rPr>
        <w:t xml:space="preserve">&lt;-</w:t>
      </w:r>
      <w:r>
        <w:rPr>
          <w:rStyle w:val="NormalTok"/>
        </w:rPr>
        <w:t xml:space="preserve"> </w:t>
      </w:r>
      <w:r>
        <w:rPr>
          <w:rStyle w:val="FunctionTok"/>
        </w:rPr>
        <w:t xml:space="preserve">round</w:t>
      </w:r>
      <w:r>
        <w:rPr>
          <w:rStyle w:val="NormalTok"/>
        </w:rPr>
        <w:t xml:space="preserve">((alfa</w:t>
      </w:r>
      <w:r>
        <w:rPr>
          <w:rStyle w:val="SpecialCharTok"/>
        </w:rPr>
        <w:t xml:space="preserve">+</w:t>
      </w:r>
      <w:r>
        <w:rPr>
          <w:rStyle w:val="NormalTok"/>
        </w:rPr>
        <w:t xml:space="preserve">k)</w:t>
      </w:r>
      <w:r>
        <w:rPr>
          <w:rStyle w:val="SpecialCharTok"/>
        </w:rPr>
        <w:t xml:space="preserve">/</w:t>
      </w:r>
      <w:r>
        <w:rPr>
          <w:rStyle w:val="NormalTok"/>
        </w:rPr>
        <w:t xml:space="preserve">(alfa</w:t>
      </w:r>
      <w:r>
        <w:rPr>
          <w:rStyle w:val="SpecialCharTok"/>
        </w:rPr>
        <w:t xml:space="preserve">+</w:t>
      </w:r>
      <w:r>
        <w:rPr>
          <w:rStyle w:val="NormalTok"/>
        </w:rPr>
        <w:t xml:space="preserve">beta</w:t>
      </w:r>
      <w:r>
        <w:rPr>
          <w:rStyle w:val="SpecialCharTok"/>
        </w:rPr>
        <w:t xml:space="preserve">+</w:t>
      </w:r>
      <w:r>
        <w:rPr>
          <w:rStyle w:val="NormalTok"/>
        </w:rPr>
        <w:t xml:space="preserve">n),</w:t>
      </w:r>
      <w:r>
        <w:rPr>
          <w:rStyle w:val="DecValTok"/>
        </w:rPr>
        <w:t xml:space="preserve">2</w:t>
      </w:r>
      <w:r>
        <w:rPr>
          <w:rStyle w:val="NormalTok"/>
        </w:rPr>
        <w:t xml:space="preserve">)</w:t>
      </w:r>
      <w:r>
        <w:br/>
      </w:r>
      <w:r>
        <w:br/>
      </w:r>
      <w:r>
        <w:rPr>
          <w:rStyle w:val="NormalTok"/>
        </w:rPr>
        <w:t xml:space="preserve">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"Kadar je alfa &lt; 1 in beta &gt;&gt; 1 dobimo padajoco funkcijo apriorne gostote. Za velike bete tako dobimo robno porazdelitev pri x = 0. Aposteriorna porazdelitev ohrani enako obliko kot zgoraj z vrhom v "</w:t>
      </w:r>
      <w:r>
        <w:rPr>
          <w:rStyle w:val="NormalTok"/>
        </w:rPr>
        <w:t xml:space="preserve">, </w:t>
      </w:r>
      <w:r>
        <w:rPr>
          <w:rStyle w:val="FunctionTok"/>
        </w:rPr>
        <w:t xml:space="preserve">as.character</w:t>
      </w:r>
      <w:r>
        <w:rPr>
          <w:rStyle w:val="NormalTok"/>
        </w:rPr>
        <w:t xml:space="preserve">(vrh),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 )</w:t>
      </w:r>
      <w:r>
        <w:br/>
      </w:r>
      <w:r>
        <w:rPr>
          <w:rStyle w:val="FunctionTok"/>
        </w:rPr>
        <w:t xml:space="preserve">print</w:t>
      </w:r>
      <w:r>
        <w:rPr>
          <w:rStyle w:val="NormalTok"/>
        </w:rPr>
        <w:t xml:space="preserve">(komentar)</w:t>
      </w:r>
    </w:p>
    <w:p>
      <w:pPr>
        <w:pStyle w:val="SourceCode"/>
      </w:pPr>
      <w:r>
        <w:rPr>
          <w:rStyle w:val="VerbatimChar"/>
        </w:rPr>
        <w:t xml:space="preserve">## [1] "Kadar je alfa &lt; 1 in beta &gt;&gt; 1 dobimo padajoco funkcijo apriorne gostote. Za velike bete tako dobimo robno porazdelitev pri x = 0. Aposteriorna porazdelitev ohrani enako obliko kot zgoraj z vrhom v 0.12."</w:t>
      </w:r>
    </w:p>
    <w:p>
      <w:pPr>
        <w:pStyle w:val="SourceCode"/>
      </w:pPr>
      <w:r>
        <w:rPr>
          <w:rStyle w:val="CommentTok"/>
        </w:rPr>
        <w:t xml:space="preserve">#POVZETEK 1. NALOGE</w:t>
      </w:r>
      <w:r>
        <w:br/>
      </w:r>
      <w:r>
        <w:br/>
      </w:r>
      <w:r>
        <w:rPr>
          <w:rStyle w:val="NormalTok"/>
        </w:rPr>
        <w:t xml:space="preserve">ugotovitev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'Opazimo, da se za razlicne alfe in bete funkcije gostot apriornih porazdelitev med seboj precej razlikujejo, medtem ko funkcije gostot aposteriornih porazdelitev ostajajo vsaj na videz skoraj enake. Oblika aposteriornih gostot se ohranja, opazimo samo manjse premike navpicne asimptote levo ali desno, seveda odvisno od povprečne vrednosti. Zgoraj sem locila nekaj najbolj intuitivnih primerov za razlicne alfe in bete in komentarje pisala ze sproti.'</w:t>
      </w:r>
      <w:r>
        <w:rPr>
          <w:rStyle w:val="NormalTok"/>
        </w:rPr>
        <w:t xml:space="preserve">)</w:t>
      </w:r>
      <w:r>
        <w:br/>
      </w:r>
      <w:r>
        <w:rPr>
          <w:rStyle w:val="FunctionTok"/>
        </w:rPr>
        <w:t xml:space="preserve">print</w:t>
      </w:r>
      <w:r>
        <w:rPr>
          <w:rStyle w:val="NormalTok"/>
        </w:rPr>
        <w:t xml:space="preserve">(ugotovitev)</w:t>
      </w:r>
    </w:p>
    <w:p>
      <w:pPr>
        <w:pStyle w:val="SourceCode"/>
      </w:pPr>
      <w:r>
        <w:rPr>
          <w:rStyle w:val="VerbatimChar"/>
        </w:rPr>
        <w:t xml:space="preserve">## [1] "Opazimo, da se za razlicne alfe in bete funkcije gostot apriornih porazdelitev med seboj precej razlikujejo, medtem ko funkcije gostot aposteriornih porazdelitev ostajajo vsaj na videz skoraj enake. Oblika aposteriornih gostot se ohranja, opazimo samo manjse premike navpicne asimptote levo ali desno, seveda odvisno od povprečne vrednosti. Zgoraj sem locila nekaj najbolj intuitivnih primerov za razlicne alfe in bete in komentarje pisala ze sproti."</w:t>
      </w:r>
    </w:p>
    <w:p>
      <w:pPr>
        <w:numPr>
          <w:ilvl w:val="0"/>
          <w:numId w:val="1002"/>
        </w:numPr>
        <w:pStyle w:val="Compact"/>
      </w:pPr>
      <w:r>
        <w:t xml:space="preserve">NALOGA</w:t>
      </w:r>
    </w:p>
    <w:p>
      <w:pPr>
        <w:pStyle w:val="FirstParagraph"/>
      </w:pPr>
      <w:r>
        <w:t xml:space="preserve">Izberite α in β tako, da bo pricakovana vrednost apriorne porazdelitve enaka 0,25.</w:t>
      </w:r>
      <w:r>
        <w:t xml:space="preserve"> </w:t>
      </w:r>
      <w:r>
        <w:t xml:space="preserve">Ali lahko to naredite na vec nacinov? ce lahko, potem preizkusite nekaj smiselnih</w:t>
      </w:r>
      <w:r>
        <w:t xml:space="preserve"> </w:t>
      </w:r>
      <w:r>
        <w:t xml:space="preserve">moznosti (vsaj dve) glede na to, ali bolj ali manj verjamete vasemu prepricanju.</w:t>
      </w:r>
      <w:r>
        <w:t xml:space="preserve"> </w:t>
      </w:r>
      <w:r>
        <w:t xml:space="preserve">Tudi tu pri vsaki razlicici apriorne porazdelitve narisite graf, na katerem sta narisani apriorna in aposteriorna porazdelitev.</w:t>
      </w:r>
      <w:r>
        <w:t xml:space="preserve"> </w:t>
      </w:r>
      <w:r>
        <w:t xml:space="preserve">Poleg tega izracunajte se oceno pricakovane vrednosti.</w:t>
      </w:r>
      <w:r>
        <w:t xml:space="preserve"> </w:t>
      </w:r>
      <w:r>
        <w:t xml:space="preserve">Napisite kratek komentar.</w:t>
      </w:r>
    </w:p>
    <w:p>
      <w:pPr>
        <w:pStyle w:val="SourceCode"/>
      </w:pPr>
      <w:r>
        <w:rPr>
          <w:rStyle w:val="CommentTok"/>
        </w:rPr>
        <w:t xml:space="preserve">#KOMENTAR: Pricakovana vrednost apriorne porazdelitve se izracuna kot alfa/(alfa+beta). Ce vemo, da mora biti E(Beta(alfa,beta)) = 0.25 imamo eno enacbo z dvema neznankama in lahko alfa in beta izberemo na poljubno mnogo nacinov z upostevanjem razmerja, da je beta = 3*alfa. Verjamem, da je izbir stevno mnogo, lahko pa poskusimo nekaj od teh najprej rocno, nato pa se s simulacijo:</w:t>
      </w:r>
      <w:r>
        <w:br/>
      </w:r>
      <w:r>
        <w:br/>
      </w:r>
      <w:r>
        <w:rPr>
          <w:rStyle w:val="CommentTok"/>
        </w:rPr>
        <w:t xml:space="preserve">#1. MOZNOST </w:t>
      </w:r>
      <w:r>
        <w:br/>
      </w:r>
      <w:r>
        <w:br/>
      </w:r>
      <w:r>
        <w:rPr>
          <w:rStyle w:val="NormalTok"/>
        </w:rPr>
        <w:t xml:space="preserve">alfa </w:t>
      </w:r>
      <w:r>
        <w:rPr>
          <w:rStyle w:val="OtherTok"/>
        </w:rPr>
        <w:t xml:space="preserve">&lt;-</w:t>
      </w:r>
      <w:r>
        <w:rPr>
          <w:rStyle w:val="NormalTok"/>
        </w:rPr>
        <w:t xml:space="preserve"> </w:t>
      </w:r>
      <w:r>
        <w:rPr>
          <w:rStyle w:val="DecValTok"/>
        </w:rPr>
        <w:t xml:space="preserve">1</w:t>
      </w:r>
      <w:r>
        <w:br/>
      </w:r>
      <w:r>
        <w:rPr>
          <w:rStyle w:val="NormalTok"/>
        </w:rPr>
        <w:t xml:space="preserve">beta </w:t>
      </w:r>
      <w:r>
        <w:rPr>
          <w:rStyle w:val="OtherTok"/>
        </w:rPr>
        <w:t xml:space="preserve">&lt;-</w:t>
      </w:r>
      <w:r>
        <w:rPr>
          <w:rStyle w:val="NormalTok"/>
        </w:rPr>
        <w:t xml:space="preserve"> </w:t>
      </w:r>
      <w:r>
        <w:rPr>
          <w:rStyle w:val="DecValTok"/>
        </w:rPr>
        <w:t xml:space="preserve">3</w:t>
      </w:r>
      <w:r>
        <w:br/>
      </w:r>
      <w:r>
        <w:br/>
      </w:r>
      <w:r>
        <w:rPr>
          <w:rStyle w:val="NormalTok"/>
        </w:rPr>
        <w:t xml:space="preserve">pricakovana_vrednost </w:t>
      </w:r>
      <w:r>
        <w:rPr>
          <w:rStyle w:val="OtherTok"/>
        </w:rPr>
        <w:t xml:space="preserve">&lt;-</w:t>
      </w:r>
      <w:r>
        <w:rPr>
          <w:rStyle w:val="NormalTok"/>
        </w:rPr>
        <w:t xml:space="preserve"> </w:t>
      </w:r>
      <w:r>
        <w:rPr>
          <w:rStyle w:val="FloatTok"/>
        </w:rPr>
        <w:t xml:space="preserve">0.25</w:t>
      </w:r>
      <w:r>
        <w:br/>
      </w:r>
      <w:r>
        <w:br/>
      </w:r>
      <w:r>
        <w:rPr>
          <w:rStyle w:val="NormalTok"/>
        </w:rPr>
        <w:t xml:space="preserve">ocena_pricakovane_vrednosti </w:t>
      </w:r>
      <w:r>
        <w:rPr>
          <w:rStyle w:val="OtherTok"/>
        </w:rPr>
        <w:t xml:space="preserve">&lt;-</w:t>
      </w:r>
      <w:r>
        <w:rPr>
          <w:rStyle w:val="NormalTok"/>
        </w:rPr>
        <w:t xml:space="preserve"> </w:t>
      </w:r>
      <w:r>
        <w:rPr>
          <w:rStyle w:val="ControlFlowTok"/>
        </w:rPr>
        <w:t xml:space="preserve">function</w:t>
      </w:r>
      <w:r>
        <w:rPr>
          <w:rStyle w:val="NormalTok"/>
        </w:rPr>
        <w:t xml:space="preserve">(alfa,beta){</w:t>
      </w:r>
      <w:r>
        <w:br/>
      </w:r>
      <w:r>
        <w:rPr>
          <w:rStyle w:val="NormalTok"/>
        </w:rPr>
        <w:t xml:space="preserve">  pv </w:t>
      </w:r>
      <w:r>
        <w:rPr>
          <w:rStyle w:val="OtherTok"/>
        </w:rPr>
        <w:t xml:space="preserve">&lt;-</w:t>
      </w:r>
      <w:r>
        <w:rPr>
          <w:rStyle w:val="NormalTok"/>
        </w:rPr>
        <w:t xml:space="preserve"> (alfa</w:t>
      </w:r>
      <w:r>
        <w:rPr>
          <w:rStyle w:val="SpecialCharTok"/>
        </w:rPr>
        <w:t xml:space="preserve">+</w:t>
      </w:r>
      <w:r>
        <w:rPr>
          <w:rStyle w:val="NormalTok"/>
        </w:rPr>
        <w:t xml:space="preserve">beta)</w:t>
      </w:r>
      <w:r>
        <w:rPr>
          <w:rStyle w:val="SpecialCharTok"/>
        </w:rPr>
        <w:t xml:space="preserve">/</w:t>
      </w:r>
      <w:r>
        <w:rPr>
          <w:rStyle w:val="NormalTok"/>
        </w:rPr>
        <w:t xml:space="preserve">(alfa</w:t>
      </w:r>
      <w:r>
        <w:rPr>
          <w:rStyle w:val="SpecialCharTok"/>
        </w:rPr>
        <w:t xml:space="preserve">+</w:t>
      </w:r>
      <w:r>
        <w:rPr>
          <w:rStyle w:val="NormalTok"/>
        </w:rPr>
        <w:t xml:space="preserve">beta</w:t>
      </w:r>
      <w:r>
        <w:rPr>
          <w:rStyle w:val="SpecialCharTok"/>
        </w:rPr>
        <w:t xml:space="preserve">+</w:t>
      </w:r>
      <w:r>
        <w:rPr>
          <w:rStyle w:val="NormalTok"/>
        </w:rPr>
        <w:t xml:space="preserve">n)</w:t>
      </w:r>
      <w:r>
        <w:rPr>
          <w:rStyle w:val="SpecialCharTok"/>
        </w:rPr>
        <w:t xml:space="preserve">*</w:t>
      </w:r>
      <w:r>
        <w:rPr>
          <w:rStyle w:val="NormalTok"/>
        </w:rPr>
        <w:t xml:space="preserve">(alfa)</w:t>
      </w:r>
      <w:r>
        <w:rPr>
          <w:rStyle w:val="SpecialCharTok"/>
        </w:rPr>
        <w:t xml:space="preserve">/</w:t>
      </w:r>
      <w:r>
        <w:rPr>
          <w:rStyle w:val="NormalTok"/>
        </w:rPr>
        <w:t xml:space="preserve">(alfa</w:t>
      </w:r>
      <w:r>
        <w:rPr>
          <w:rStyle w:val="SpecialCharTok"/>
        </w:rPr>
        <w:t xml:space="preserve">+</w:t>
      </w:r>
      <w:r>
        <w:rPr>
          <w:rStyle w:val="NormalTok"/>
        </w:rPr>
        <w:t xml:space="preserve">beta) </w:t>
      </w:r>
      <w:r>
        <w:rPr>
          <w:rStyle w:val="SpecialCharTok"/>
        </w:rPr>
        <w:t xml:space="preserve">+</w:t>
      </w:r>
      <w:r>
        <w:rPr>
          <w:rStyle w:val="NormalTok"/>
        </w:rPr>
        <w:t xml:space="preserve"> n</w:t>
      </w:r>
      <w:r>
        <w:rPr>
          <w:rStyle w:val="SpecialCharTok"/>
        </w:rPr>
        <w:t xml:space="preserve">/</w:t>
      </w:r>
      <w:r>
        <w:rPr>
          <w:rStyle w:val="NormalTok"/>
        </w:rPr>
        <w:t xml:space="preserve">(alfa</w:t>
      </w:r>
      <w:r>
        <w:rPr>
          <w:rStyle w:val="SpecialCharTok"/>
        </w:rPr>
        <w:t xml:space="preserve">+</w:t>
      </w:r>
      <w:r>
        <w:rPr>
          <w:rStyle w:val="NormalTok"/>
        </w:rPr>
        <w:t xml:space="preserve">beta</w:t>
      </w:r>
      <w:r>
        <w:rPr>
          <w:rStyle w:val="SpecialCharTok"/>
        </w:rPr>
        <w:t xml:space="preserve">+</w:t>
      </w:r>
      <w:r>
        <w:rPr>
          <w:rStyle w:val="NormalTok"/>
        </w:rPr>
        <w:t xml:space="preserve">n)</w:t>
      </w:r>
      <w:r>
        <w:rPr>
          <w:rStyle w:val="SpecialCharTok"/>
        </w:rPr>
        <w:t xml:space="preserve">*</w:t>
      </w:r>
      <w:r>
        <w:rPr>
          <w:rStyle w:val="NormalTok"/>
        </w:rPr>
        <w:t xml:space="preserve">(k</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w:t>
      </w:r>
      <w:r>
        <w:rPr>
          <w:rStyle w:val="FunctionTok"/>
        </w:rPr>
        <w:t xml:space="preserve">round</w:t>
      </w:r>
      <w:r>
        <w:rPr>
          <w:rStyle w:val="NormalTok"/>
        </w:rPr>
        <w:t xml:space="preserve">(pv,</w:t>
      </w:r>
      <w:r>
        <w:rPr>
          <w:rStyle w:val="DecValTok"/>
        </w:rPr>
        <w:t xml:space="preserve">4</w:t>
      </w:r>
      <w:r>
        <w:rPr>
          <w:rStyle w:val="NormalTok"/>
        </w:rPr>
        <w:t xml:space="preserve">))</w:t>
      </w:r>
      <w:r>
        <w:br/>
      </w:r>
      <w:r>
        <w:rPr>
          <w:rStyle w:val="NormalTok"/>
        </w:rPr>
        <w:t xml:space="preserve">}</w:t>
      </w:r>
      <w:r>
        <w:br/>
      </w:r>
      <w:r>
        <w:br/>
      </w:r>
      <w:r>
        <w:rPr>
          <w:rStyle w:val="FunctionTok"/>
        </w:rPr>
        <w:t xml:space="preserve">ocena_pricakovane_vrednosti</w:t>
      </w:r>
      <w:r>
        <w:rPr>
          <w:rStyle w:val="NormalTok"/>
        </w:rPr>
        <w:t xml:space="preserve">(alfa,beta)</w:t>
      </w:r>
    </w:p>
    <w:p>
      <w:pPr>
        <w:pStyle w:val="SourceCode"/>
      </w:pPr>
      <w:r>
        <w:rPr>
          <w:rStyle w:val="VerbatimChar"/>
        </w:rPr>
        <w:t xml:space="preserve">## [1] 0.2333</w:t>
      </w:r>
    </w:p>
    <w:p>
      <w:pPr>
        <w:pStyle w:val="SourceCode"/>
      </w:pPr>
      <w:r>
        <w:rPr>
          <w:rStyle w:val="FunctionTok"/>
        </w:rPr>
        <w:t xml:space="preserve">risi_apriorna</w:t>
      </w:r>
      <w:r>
        <w:rPr>
          <w:rStyle w:val="NormalTok"/>
        </w:rPr>
        <w:t xml:space="preserve">(alfa,beta)</w:t>
      </w:r>
      <w:r>
        <w:br/>
      </w:r>
      <w:r>
        <w:rPr>
          <w:rStyle w:val="FunctionTok"/>
        </w:rPr>
        <w:t xml:space="preserve">risi_aposteriorna</w:t>
      </w:r>
      <w:r>
        <w:rPr>
          <w:rStyle w:val="NormalTok"/>
        </w:rPr>
        <w:t xml:space="preserve">(alfa,beta)</w:t>
      </w:r>
    </w:p>
    <w:p>
      <w:pPr>
        <w:pStyle w:val="FirstParagraph"/>
      </w:pPr>
      <w:r>
        <w:drawing>
          <wp:inline>
            <wp:extent cx="4620126" cy="3696101"/>
            <wp:effectExtent b="0" l="0" r="0" t="0"/>
            <wp:docPr descr="" title="" id="1" name="Picture"/>
            <a:graphic>
              <a:graphicData uri="http://schemas.openxmlformats.org/drawingml/2006/picture">
                <pic:pic>
                  <pic:nvPicPr>
                    <pic:cNvPr descr="DN1_Anja_Trobec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#2. MOZNOST</w:t>
      </w:r>
      <w:r>
        <w:br/>
      </w:r>
      <w:r>
        <w:br/>
      </w:r>
      <w:r>
        <w:rPr>
          <w:rStyle w:val="NormalTok"/>
        </w:rPr>
        <w:t xml:space="preserve">alfa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beta </w:t>
      </w:r>
      <w:r>
        <w:rPr>
          <w:rStyle w:val="OtherTok"/>
        </w:rPr>
        <w:t xml:space="preserve">&lt;-</w:t>
      </w:r>
      <w:r>
        <w:rPr>
          <w:rStyle w:val="NormalTok"/>
        </w:rPr>
        <w:t xml:space="preserve"> </w:t>
      </w:r>
      <w:r>
        <w:rPr>
          <w:rStyle w:val="DecValTok"/>
        </w:rPr>
        <w:t xml:space="preserve">1</w:t>
      </w:r>
      <w:r>
        <w:br/>
      </w:r>
      <w:r>
        <w:br/>
      </w:r>
      <w:r>
        <w:rPr>
          <w:rStyle w:val="FunctionTok"/>
        </w:rPr>
        <w:t xml:space="preserve">ocena_pricakovane_vrednosti</w:t>
      </w:r>
      <w:r>
        <w:rPr>
          <w:rStyle w:val="NormalTok"/>
        </w:rPr>
        <w:t xml:space="preserve">(alfa,beta)</w:t>
      </w:r>
    </w:p>
    <w:p>
      <w:pPr>
        <w:pStyle w:val="SourceCode"/>
      </w:pPr>
      <w:r>
        <w:rPr>
          <w:rStyle w:val="VerbatimChar"/>
        </w:rPr>
        <w:t xml:space="preserve">## [1] 0.2316</w:t>
      </w:r>
    </w:p>
    <w:p>
      <w:pPr>
        <w:pStyle w:val="SourceCode"/>
      </w:pPr>
      <w:r>
        <w:rPr>
          <w:rStyle w:val="FunctionTok"/>
        </w:rPr>
        <w:t xml:space="preserve">risi_apriorna</w:t>
      </w:r>
      <w:r>
        <w:rPr>
          <w:rStyle w:val="NormalTok"/>
        </w:rPr>
        <w:t xml:space="preserve">(alfa,beta)</w:t>
      </w:r>
      <w:r>
        <w:br/>
      </w:r>
      <w:r>
        <w:rPr>
          <w:rStyle w:val="FunctionTok"/>
        </w:rPr>
        <w:t xml:space="preserve">risi_aposteriorna</w:t>
      </w:r>
      <w:r>
        <w:rPr>
          <w:rStyle w:val="NormalTok"/>
        </w:rPr>
        <w:t xml:space="preserve">(alfa,beta)</w:t>
      </w:r>
    </w:p>
    <w:p>
      <w:pPr>
        <w:pStyle w:val="FirstParagraph"/>
      </w:pPr>
      <w:r>
        <w:drawing>
          <wp:inline>
            <wp:extent cx="4620126" cy="3696101"/>
            <wp:effectExtent b="0" l="0" r="0" t="0"/>
            <wp:docPr descr="" title="" id="1" name="Picture"/>
            <a:graphic>
              <a:graphicData uri="http://schemas.openxmlformats.org/drawingml/2006/picture">
                <pic:pic>
                  <pic:nvPicPr>
                    <pic:cNvPr descr="DN1_Anja_Trobec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#3. MOZNOST: </w:t>
      </w:r>
      <w:r>
        <w:br/>
      </w:r>
      <w:r>
        <w:br/>
      </w:r>
      <w:r>
        <w:rPr>
          <w:rStyle w:val="NormalTok"/>
        </w:rPr>
        <w:t xml:space="preserve">alfa </w:t>
      </w:r>
      <w:r>
        <w:rPr>
          <w:rStyle w:val="OtherTok"/>
        </w:rPr>
        <w:t xml:space="preserve">&lt;-</w:t>
      </w:r>
      <w:r>
        <w:rPr>
          <w:rStyle w:val="NormalTok"/>
        </w:rPr>
        <w:t xml:space="preserve"> </w:t>
      </w:r>
      <w:r>
        <w:rPr>
          <w:rStyle w:val="DecValTok"/>
        </w:rPr>
        <w:t xml:space="preserve">9</w:t>
      </w:r>
      <w:r>
        <w:br/>
      </w:r>
      <w:r>
        <w:rPr>
          <w:rStyle w:val="NormalTok"/>
        </w:rPr>
        <w:t xml:space="preserve">beta </w:t>
      </w:r>
      <w:r>
        <w:rPr>
          <w:rStyle w:val="OtherTok"/>
        </w:rPr>
        <w:t xml:space="preserve">&lt;-</w:t>
      </w:r>
      <w:r>
        <w:rPr>
          <w:rStyle w:val="NormalTok"/>
        </w:rPr>
        <w:t xml:space="preserve"> </w:t>
      </w:r>
      <w:r>
        <w:rPr>
          <w:rStyle w:val="DecValTok"/>
        </w:rPr>
        <w:t xml:space="preserve">27</w:t>
      </w:r>
      <w:r>
        <w:br/>
      </w:r>
      <w:r>
        <w:br/>
      </w:r>
      <w:r>
        <w:br/>
      </w:r>
      <w:r>
        <w:rPr>
          <w:rStyle w:val="FunctionTok"/>
        </w:rPr>
        <w:t xml:space="preserve">ocena_pricakovane_vrednosti</w:t>
      </w:r>
      <w:r>
        <w:rPr>
          <w:rStyle w:val="NormalTok"/>
        </w:rPr>
        <w:t xml:space="preserve">(alfa,beta)</w:t>
      </w:r>
    </w:p>
    <w:p>
      <w:pPr>
        <w:pStyle w:val="SourceCode"/>
      </w:pPr>
      <w:r>
        <w:rPr>
          <w:rStyle w:val="VerbatimChar"/>
        </w:rPr>
        <w:t xml:space="preserve">## [1] 0.2419</w:t>
      </w:r>
    </w:p>
    <w:p>
      <w:pPr>
        <w:pStyle w:val="SourceCode"/>
      </w:pPr>
      <w:r>
        <w:rPr>
          <w:rStyle w:val="FunctionTok"/>
        </w:rPr>
        <w:t xml:space="preserve">risi_apriorna</w:t>
      </w:r>
      <w:r>
        <w:rPr>
          <w:rStyle w:val="NormalTok"/>
        </w:rPr>
        <w:t xml:space="preserve">(alfa,beta)</w:t>
      </w:r>
      <w:r>
        <w:br/>
      </w:r>
      <w:r>
        <w:rPr>
          <w:rStyle w:val="FunctionTok"/>
        </w:rPr>
        <w:t xml:space="preserve">risi_aposteriorna</w:t>
      </w:r>
      <w:r>
        <w:rPr>
          <w:rStyle w:val="NormalTok"/>
        </w:rPr>
        <w:t xml:space="preserve">(alfa,beta)</w:t>
      </w:r>
    </w:p>
    <w:p>
      <w:pPr>
        <w:pStyle w:val="FirstParagraph"/>
      </w:pPr>
      <w:r>
        <w:drawing>
          <wp:inline>
            <wp:extent cx="4620126" cy="3696101"/>
            <wp:effectExtent b="0" l="0" r="0" t="0"/>
            <wp:docPr descr="" title="" id="1" name="Picture"/>
            <a:graphic>
              <a:graphicData uri="http://schemas.openxmlformats.org/drawingml/2006/picture">
                <pic:pic>
                  <pic:nvPicPr>
                    <pic:cNvPr descr="DN1_Anja_Trobec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#4. MOZNOST</w:t>
      </w:r>
      <w:r>
        <w:br/>
      </w:r>
      <w:r>
        <w:br/>
      </w:r>
      <w:r>
        <w:rPr>
          <w:rStyle w:val="NormalTok"/>
        </w:rPr>
        <w:t xml:space="preserve">alfa </w:t>
      </w:r>
      <w:r>
        <w:rPr>
          <w:rStyle w:val="OtherTok"/>
        </w:rPr>
        <w:t xml:space="preserve">&lt;-</w:t>
      </w:r>
      <w:r>
        <w:rPr>
          <w:rStyle w:val="NormalTok"/>
        </w:rPr>
        <w:t xml:space="preserve"> </w:t>
      </w:r>
      <w:r>
        <w:rPr>
          <w:rStyle w:val="DecValTok"/>
        </w:rPr>
        <w:t xml:space="preserve">30</w:t>
      </w:r>
      <w:r>
        <w:br/>
      </w:r>
      <w:r>
        <w:rPr>
          <w:rStyle w:val="NormalTok"/>
        </w:rPr>
        <w:t xml:space="preserve">beta </w:t>
      </w:r>
      <w:r>
        <w:rPr>
          <w:rStyle w:val="OtherTok"/>
        </w:rPr>
        <w:t xml:space="preserve">&lt;-</w:t>
      </w:r>
      <w:r>
        <w:rPr>
          <w:rStyle w:val="NormalTok"/>
        </w:rPr>
        <w:t xml:space="preserve"> </w:t>
      </w:r>
      <w:r>
        <w:rPr>
          <w:rStyle w:val="DecValTok"/>
        </w:rPr>
        <w:t xml:space="preserve">90</w:t>
      </w:r>
      <w:r>
        <w:br/>
      </w:r>
      <w:r>
        <w:br/>
      </w:r>
      <w:r>
        <w:br/>
      </w:r>
      <w:r>
        <w:rPr>
          <w:rStyle w:val="FunctionTok"/>
        </w:rPr>
        <w:t xml:space="preserve">ocena_pricakovane_vrednosti</w:t>
      </w:r>
      <w:r>
        <w:rPr>
          <w:rStyle w:val="NormalTok"/>
        </w:rPr>
        <w:t xml:space="preserve">(alfa,beta)</w:t>
      </w:r>
    </w:p>
    <w:p>
      <w:pPr>
        <w:pStyle w:val="SourceCode"/>
      </w:pPr>
      <w:r>
        <w:rPr>
          <w:rStyle w:val="VerbatimChar"/>
        </w:rPr>
        <w:t xml:space="preserve">## [1] 0.2466</w:t>
      </w:r>
    </w:p>
    <w:p>
      <w:pPr>
        <w:pStyle w:val="SourceCode"/>
      </w:pPr>
      <w:r>
        <w:rPr>
          <w:rStyle w:val="FunctionTok"/>
        </w:rPr>
        <w:t xml:space="preserve">risi_apriorna</w:t>
      </w:r>
      <w:r>
        <w:rPr>
          <w:rStyle w:val="NormalTok"/>
        </w:rPr>
        <w:t xml:space="preserve">(alfa,beta)</w:t>
      </w:r>
      <w:r>
        <w:br/>
      </w:r>
      <w:r>
        <w:rPr>
          <w:rStyle w:val="FunctionTok"/>
        </w:rPr>
        <w:t xml:space="preserve">risi_aposteriorna</w:t>
      </w:r>
      <w:r>
        <w:rPr>
          <w:rStyle w:val="NormalTok"/>
        </w:rPr>
        <w:t xml:space="preserve">(alfa,beta)</w:t>
      </w:r>
    </w:p>
    <w:p>
      <w:pPr>
        <w:pStyle w:val="FirstParagraph"/>
      </w:pPr>
      <w:r>
        <w:drawing>
          <wp:inline>
            <wp:extent cx="4620126" cy="3696101"/>
            <wp:effectExtent b="0" l="0" r="0" t="0"/>
            <wp:docPr descr="" title="" id="1" name="Picture"/>
            <a:graphic>
              <a:graphicData uri="http://schemas.openxmlformats.org/drawingml/2006/picture">
                <pic:pic>
                  <pic:nvPicPr>
                    <pic:cNvPr descr="DN1_Anja_Trobec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ugotovitev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'Vidimo, da za dovolj velike alfe in bete je aposteriorna porazdelitev zelo blizu apriorne.'</w:t>
      </w:r>
      <w:r>
        <w:rPr>
          <w:rStyle w:val="NormalTok"/>
        </w:rPr>
        <w:t xml:space="preserve">)</w:t>
      </w:r>
      <w:r>
        <w:br/>
      </w:r>
      <w:r>
        <w:rPr>
          <w:rStyle w:val="FunctionTok"/>
        </w:rPr>
        <w:t xml:space="preserve">print</w:t>
      </w:r>
      <w:r>
        <w:rPr>
          <w:rStyle w:val="NormalTok"/>
        </w:rPr>
        <w:t xml:space="preserve">(ugotovitev)</w:t>
      </w:r>
    </w:p>
    <w:p>
      <w:pPr>
        <w:pStyle w:val="SourceCode"/>
      </w:pPr>
      <w:r>
        <w:rPr>
          <w:rStyle w:val="VerbatimChar"/>
        </w:rPr>
        <w:t xml:space="preserve">## [1] "Vidimo, da za dovolj velike alfe in bete je aposteriorna porazdelitev zelo blizu apriorne."</w:t>
      </w:r>
    </w:p>
    <w:p>
      <w:pPr>
        <w:pStyle w:val="SourceCode"/>
      </w:pPr>
      <w:r>
        <w:rPr>
          <w:rStyle w:val="CommentTok"/>
        </w:rPr>
        <w:t xml:space="preserve">#5. MOZNOST</w:t>
      </w:r>
      <w:r>
        <w:br/>
      </w:r>
      <w:r>
        <w:br/>
      </w:r>
      <w:r>
        <w:rPr>
          <w:rStyle w:val="NormalTok"/>
        </w:rPr>
        <w:t xml:space="preserve">alfa </w:t>
      </w:r>
      <w:r>
        <w:rPr>
          <w:rStyle w:val="OtherTok"/>
        </w:rPr>
        <w:t xml:space="preserve">&lt;-</w:t>
      </w:r>
      <w:r>
        <w:rPr>
          <w:rStyle w:val="NormalTok"/>
        </w:rPr>
        <w:t xml:space="preserve"> </w:t>
      </w:r>
      <w:r>
        <w:rPr>
          <w:rStyle w:val="FloatTok"/>
        </w:rPr>
        <w:t xml:space="preserve">0.01</w:t>
      </w:r>
      <w:r>
        <w:br/>
      </w:r>
      <w:r>
        <w:rPr>
          <w:rStyle w:val="NormalTok"/>
        </w:rPr>
        <w:t xml:space="preserve">beta </w:t>
      </w:r>
      <w:r>
        <w:rPr>
          <w:rStyle w:val="OtherTok"/>
        </w:rPr>
        <w:t xml:space="preserve">&lt;-</w:t>
      </w:r>
      <w:r>
        <w:rPr>
          <w:rStyle w:val="NormalTok"/>
        </w:rPr>
        <w:t xml:space="preserve"> </w:t>
      </w:r>
      <w:r>
        <w:rPr>
          <w:rStyle w:val="FloatTok"/>
        </w:rPr>
        <w:t xml:space="preserve">0.03</w:t>
      </w:r>
      <w:r>
        <w:br/>
      </w:r>
      <w:r>
        <w:br/>
      </w:r>
      <w:r>
        <w:br/>
      </w:r>
      <w:r>
        <w:rPr>
          <w:rStyle w:val="FunctionTok"/>
        </w:rPr>
        <w:t xml:space="preserve">ocena_pricakovane_vrednosti</w:t>
      </w:r>
      <w:r>
        <w:rPr>
          <w:rStyle w:val="NormalTok"/>
        </w:rPr>
        <w:t xml:space="preserve">(alfa,beta)</w:t>
      </w:r>
    </w:p>
    <w:p>
      <w:pPr>
        <w:pStyle w:val="SourceCode"/>
      </w:pPr>
      <w:r>
        <w:rPr>
          <w:rStyle w:val="VerbatimChar"/>
        </w:rPr>
        <w:t xml:space="preserve">## [1] 0.2308</w:t>
      </w:r>
    </w:p>
    <w:p>
      <w:pPr>
        <w:pStyle w:val="SourceCode"/>
      </w:pPr>
      <w:r>
        <w:rPr>
          <w:rStyle w:val="FunctionTok"/>
        </w:rPr>
        <w:t xml:space="preserve">risi_apriorna</w:t>
      </w:r>
      <w:r>
        <w:rPr>
          <w:rStyle w:val="NormalTok"/>
        </w:rPr>
        <w:t xml:space="preserve">(alfa,beta)</w:t>
      </w:r>
      <w:r>
        <w:br/>
      </w:r>
      <w:r>
        <w:rPr>
          <w:rStyle w:val="FunctionTok"/>
        </w:rPr>
        <w:t xml:space="preserve">risi_aposteriorna</w:t>
      </w:r>
      <w:r>
        <w:rPr>
          <w:rStyle w:val="NormalTok"/>
        </w:rPr>
        <w:t xml:space="preserve">(alfa,beta)</w:t>
      </w:r>
    </w:p>
    <w:p>
      <w:pPr>
        <w:pStyle w:val="FirstParagraph"/>
      </w:pPr>
      <w:r>
        <w:drawing>
          <wp:inline>
            <wp:extent cx="4620126" cy="3696101"/>
            <wp:effectExtent b="0" l="0" r="0" t="0"/>
            <wp:docPr descr="" title="" id="1" name="Picture"/>
            <a:graphic>
              <a:graphicData uri="http://schemas.openxmlformats.org/drawingml/2006/picture">
                <pic:pic>
                  <pic:nvPicPr>
                    <pic:cNvPr descr="DN1_Anja_Trobec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#SIMULACIJA ZA NAKLJUCNE ALFE IN BETE Z UPOSTEVANJEM RAZMERJA beta&lt;-3*alfa, </w:t>
      </w:r>
      <w:r>
        <w:br/>
      </w:r>
      <w:r>
        <w:rPr>
          <w:rStyle w:val="CommentTok"/>
        </w:rPr>
        <w:t xml:space="preserve">#BREZ RISANJA GOSTOT (samo v namen racunanja ocenjene pricakovane vrednosti)</w:t>
      </w:r>
      <w:r>
        <w:br/>
      </w:r>
      <w:r>
        <w:br/>
      </w:r>
      <w:r>
        <w:rPr>
          <w:rStyle w:val="NormalTok"/>
        </w:rPr>
        <w:t xml:space="preserve">vsota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b </w:t>
      </w:r>
      <w:r>
        <w:rPr>
          <w:rStyle w:val="Othe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w:t>
      </w:r>
      <w:r>
        <w:br/>
      </w:r>
      <w:r>
        <w:rPr>
          <w:rStyle w:val="NormalTok"/>
        </w:rPr>
        <w:t xml:space="preserve">  a_post </w:t>
      </w:r>
      <w:r>
        <w:rPr>
          <w:rStyle w:val="OtherTok"/>
        </w:rPr>
        <w:t xml:space="preserve">&lt;-</w:t>
      </w:r>
      <w:r>
        <w:rPr>
          <w:rStyle w:val="NormalTok"/>
        </w:rPr>
        <w:t xml:space="preserve"> a </w:t>
      </w:r>
      <w:r>
        <w:rPr>
          <w:rStyle w:val="SpecialCharTok"/>
        </w:rPr>
        <w:t xml:space="preserve">+</w:t>
      </w:r>
      <w:r>
        <w:rPr>
          <w:rStyle w:val="NormalTok"/>
        </w:rPr>
        <w:t xml:space="preserve"> k</w:t>
      </w:r>
      <w:r>
        <w:br/>
      </w:r>
      <w:r>
        <w:rPr>
          <w:rStyle w:val="NormalTok"/>
        </w:rPr>
        <w:t xml:space="preserve">  b_post </w:t>
      </w:r>
      <w:r>
        <w:rPr>
          <w:rStyle w:val="OtherTok"/>
        </w:rPr>
        <w:t xml:space="preserve">&lt;-</w:t>
      </w:r>
      <w:r>
        <w:rPr>
          <w:rStyle w:val="NormalTok"/>
        </w:rPr>
        <w:t xml:space="preserve"> b </w:t>
      </w:r>
      <w:r>
        <w:rPr>
          <w:rStyle w:val="SpecialCharTok"/>
        </w:rPr>
        <w:t xml:space="preserve">+</w:t>
      </w:r>
      <w:r>
        <w:rPr>
          <w:rStyle w:val="NormalTok"/>
        </w:rPr>
        <w:t xml:space="preserve"> n </w:t>
      </w:r>
      <w:r>
        <w:rPr>
          <w:rStyle w:val="SpecialCharTok"/>
        </w:rPr>
        <w:t xml:space="preserve">-</w:t>
      </w:r>
      <w:r>
        <w:rPr>
          <w:rStyle w:val="NormalTok"/>
        </w:rPr>
        <w:t xml:space="preserve"> k</w:t>
      </w:r>
      <w:r>
        <w:br/>
      </w:r>
      <w:r>
        <w:rPr>
          <w:rStyle w:val="NormalTok"/>
        </w:rPr>
        <w:t xml:space="preserve">  ocena_pricakovane_vrednosti </w:t>
      </w:r>
      <w:r>
        <w:rPr>
          <w:rStyle w:val="OtherTok"/>
        </w:rPr>
        <w:t xml:space="preserve">&lt;-</w:t>
      </w:r>
      <w:r>
        <w:rPr>
          <w:rStyle w:val="NormalTok"/>
        </w:rPr>
        <w:t xml:space="preserve"> </w:t>
      </w:r>
      <w:r>
        <w:rPr>
          <w:rStyle w:val="FunctionTok"/>
        </w:rPr>
        <w:t xml:space="preserve">round</w:t>
      </w:r>
      <w:r>
        <w:rPr>
          <w:rStyle w:val="NormalTok"/>
        </w:rPr>
        <w:t xml:space="preserve">(a_post </w:t>
      </w:r>
      <w:r>
        <w:rPr>
          <w:rStyle w:val="SpecialCharTok"/>
        </w:rPr>
        <w:t xml:space="preserve">/</w:t>
      </w:r>
      <w:r>
        <w:rPr>
          <w:rStyle w:val="NormalTok"/>
        </w:rPr>
        <w:t xml:space="preserve"> (a_post </w:t>
      </w:r>
      <w:r>
        <w:rPr>
          <w:rStyle w:val="SpecialCharTok"/>
        </w:rPr>
        <w:t xml:space="preserve">+</w:t>
      </w:r>
      <w:r>
        <w:rPr>
          <w:rStyle w:val="NormalTok"/>
        </w:rPr>
        <w:t xml:space="preserve"> b_post),</w:t>
      </w:r>
      <w:r>
        <w:rPr>
          <w:rStyle w:val="DecValTok"/>
        </w:rPr>
        <w:t xml:space="preserve">4</w:t>
      </w:r>
      <w:r>
        <w:rPr>
          <w:rStyle w:val="NormalTok"/>
        </w:rPr>
        <w:t xml:space="preserve">)</w:t>
      </w:r>
      <w:r>
        <w:br/>
      </w:r>
      <w:r>
        <w:rPr>
          <w:rStyle w:val="NormalTok"/>
        </w:rPr>
        <w:t xml:space="preserve">  vsota </w:t>
      </w:r>
      <w:r>
        <w:rPr>
          <w:rStyle w:val="OtherTok"/>
        </w:rPr>
        <w:t xml:space="preserve">&lt;-</w:t>
      </w:r>
      <w:r>
        <w:rPr>
          <w:rStyle w:val="NormalTok"/>
        </w:rPr>
        <w:t xml:space="preserve"> vsota </w:t>
      </w:r>
      <w:r>
        <w:rPr>
          <w:rStyle w:val="SpecialCharTok"/>
        </w:rPr>
        <w:t xml:space="preserve">+</w:t>
      </w:r>
      <w:r>
        <w:rPr>
          <w:rStyle w:val="NormalTok"/>
        </w:rPr>
        <w:t xml:space="preserve"> ocena_pricakovane_vrednosti</w:t>
      </w:r>
      <w:r>
        <w:br/>
      </w:r>
      <w:r>
        <w:rPr>
          <w:rStyle w:val="NormalTok"/>
        </w:rPr>
        <w:t xml:space="preserve">  izpisi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(i),</w:t>
      </w:r>
      <w:r>
        <w:rPr>
          <w:rStyle w:val="StringTok"/>
        </w:rPr>
        <w:t xml:space="preserve">":"</w:t>
      </w:r>
      <w:r>
        <w:rPr>
          <w:rStyle w:val="NormalTok"/>
        </w:rPr>
        <w:t xml:space="preserve">, </w:t>
      </w:r>
      <w:r>
        <w:br/>
      </w:r>
      <w:r>
        <w:rPr>
          <w:rStyle w:val="NormalTok"/>
        </w:rPr>
        <w:t xml:space="preserve">        </w:t>
      </w:r>
      <w:r>
        <w:rPr>
          <w:rStyle w:val="StringTok"/>
        </w:rPr>
        <w:t xml:space="preserve">"alfa&lt;-"</w:t>
      </w:r>
      <w:r>
        <w:rPr>
          <w:rStyle w:val="NormalTok"/>
        </w:rPr>
        <w:t xml:space="preserve">, </w:t>
      </w:r>
      <w:r>
        <w:rPr>
          <w:rStyle w:val="FunctionTok"/>
        </w:rPr>
        <w:t xml:space="preserve">as.character</w:t>
      </w:r>
      <w:r>
        <w:rPr>
          <w:rStyle w:val="NormalTok"/>
        </w:rPr>
        <w:t xml:space="preserve">(a),</w:t>
      </w:r>
      <w:r>
        <w:rPr>
          <w:rStyle w:val="StringTok"/>
        </w:rPr>
        <w:t xml:space="preserve">","</w:t>
      </w:r>
      <w:r>
        <w:rPr>
          <w:rStyle w:val="NormalTok"/>
        </w:rPr>
        <w:t xml:space="preserve">, </w:t>
      </w:r>
      <w:r>
        <w:br/>
      </w:r>
      <w:r>
        <w:rPr>
          <w:rStyle w:val="NormalTok"/>
        </w:rPr>
        <w:t xml:space="preserve">        </w:t>
      </w:r>
      <w:r>
        <w:rPr>
          <w:rStyle w:val="StringTok"/>
        </w:rPr>
        <w:t xml:space="preserve">"beta&lt;-"</w:t>
      </w:r>
      <w:r>
        <w:rPr>
          <w:rStyle w:val="NormalTok"/>
        </w:rPr>
        <w:t xml:space="preserve">, </w:t>
      </w:r>
      <w:r>
        <w:rPr>
          <w:rStyle w:val="FunctionTok"/>
        </w:rPr>
        <w:t xml:space="preserve">as.character</w:t>
      </w:r>
      <w:r>
        <w:rPr>
          <w:rStyle w:val="NormalTok"/>
        </w:rPr>
        <w:t xml:space="preserve">(b), </w:t>
      </w:r>
      <w:r>
        <w:rPr>
          <w:rStyle w:val="StringTok"/>
        </w:rPr>
        <w:t xml:space="preserve">","</w:t>
      </w:r>
      <w:r>
        <w:rPr>
          <w:rStyle w:val="NormalTok"/>
        </w:rPr>
        <w:t xml:space="preserve">,</w:t>
      </w:r>
      <w:r>
        <w:br/>
      </w:r>
      <w:r>
        <w:rPr>
          <w:rStyle w:val="NormalTok"/>
        </w:rPr>
        <w:t xml:space="preserve">        </w:t>
      </w:r>
      <w:r>
        <w:rPr>
          <w:rStyle w:val="StringTok"/>
        </w:rPr>
        <w:t xml:space="preserve">"alfa apost&lt;-"</w:t>
      </w:r>
      <w:r>
        <w:rPr>
          <w:rStyle w:val="NormalTok"/>
        </w:rPr>
        <w:t xml:space="preserve">, </w:t>
      </w:r>
      <w:r>
        <w:rPr>
          <w:rStyle w:val="FunctionTok"/>
        </w:rPr>
        <w:t xml:space="preserve">as.character</w:t>
      </w:r>
      <w:r>
        <w:rPr>
          <w:rStyle w:val="NormalTok"/>
        </w:rPr>
        <w:t xml:space="preserve">(a_post),</w:t>
      </w:r>
      <w:r>
        <w:rPr>
          <w:rStyle w:val="StringTok"/>
        </w:rPr>
        <w:t xml:space="preserve">","</w:t>
      </w:r>
      <w:r>
        <w:rPr>
          <w:rStyle w:val="NormalTok"/>
        </w:rPr>
        <w:t xml:space="preserve">,</w:t>
      </w:r>
      <w:r>
        <w:br/>
      </w:r>
      <w:r>
        <w:rPr>
          <w:rStyle w:val="NormalTok"/>
        </w:rPr>
        <w:t xml:space="preserve">        </w:t>
      </w:r>
      <w:r>
        <w:rPr>
          <w:rStyle w:val="StringTok"/>
        </w:rPr>
        <w:t xml:space="preserve">"beta apost&lt;-"</w:t>
      </w:r>
      <w:r>
        <w:rPr>
          <w:rStyle w:val="NormalTok"/>
        </w:rPr>
        <w:t xml:space="preserve">, </w:t>
      </w:r>
      <w:r>
        <w:rPr>
          <w:rStyle w:val="FunctionTok"/>
        </w:rPr>
        <w:t xml:space="preserve">as.character</w:t>
      </w:r>
      <w:r>
        <w:rPr>
          <w:rStyle w:val="NormalTok"/>
        </w:rPr>
        <w:t xml:space="preserve">(b_post),</w:t>
      </w:r>
      <w:r>
        <w:rPr>
          <w:rStyle w:val="StringTok"/>
        </w:rPr>
        <w:t xml:space="preserve">","</w:t>
      </w:r>
      <w:r>
        <w:rPr>
          <w:rStyle w:val="NormalTok"/>
        </w:rPr>
        <w:t xml:space="preserve">,</w:t>
      </w:r>
      <w:r>
        <w:br/>
      </w:r>
      <w:r>
        <w:rPr>
          <w:rStyle w:val="NormalTok"/>
        </w:rPr>
        <w:t xml:space="preserve">        </w:t>
      </w:r>
      <w:r>
        <w:rPr>
          <w:rStyle w:val="StringTok"/>
        </w:rPr>
        <w:t xml:space="preserve">"ocena pric. vr.&lt;-"</w:t>
      </w:r>
      <w:r>
        <w:rPr>
          <w:rStyle w:val="NormalTok"/>
        </w:rPr>
        <w:t xml:space="preserve">, </w:t>
      </w:r>
      <w:r>
        <w:rPr>
          <w:rStyle w:val="FunctionTok"/>
        </w:rPr>
        <w:t xml:space="preserve">as.character</w:t>
      </w:r>
      <w:r>
        <w:rPr>
          <w:rStyle w:val="NormalTok"/>
        </w:rPr>
        <w:t xml:space="preserve">(ocena_pricakovane_vrednosti), sep</w:t>
      </w:r>
      <w:r>
        <w:rPr>
          <w:rStyle w:val="OtherTok"/>
        </w:rPr>
        <w:t xml:space="preserve">&lt;-</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(izpisi)</w:t>
      </w:r>
      <w:r>
        <w:br/>
      </w:r>
      <w:r>
        <w:rPr>
          <w:rStyle w:val="NormalTok"/>
        </w:rPr>
        <w:t xml:space="preserve">  </w:t>
      </w:r>
      <w:r>
        <w:br/>
      </w:r>
      <w:r>
        <w:rPr>
          <w:rStyle w:val="NormalTok"/>
        </w:rPr>
        <w:t xml:space="preserve">}</w:t>
      </w:r>
    </w:p>
    <w:p>
      <w:pPr>
        <w:pStyle w:val="SourceCode"/>
      </w:pPr>
      <w:r>
        <w:rPr>
          <w:rStyle w:val="VerbatimChar"/>
        </w:rPr>
        <w:t xml:space="preserve">## [1] "1 : alfa&lt;- 32.16 , beta&lt;- 96.48 , alfa apost&lt;- 38.16 , beta apost&lt;- 116.48 , ocena pric. vr.&lt;- 0.2468 "</w:t>
      </w:r>
      <w:r>
        <w:br/>
      </w:r>
      <w:r>
        <w:rPr>
          <w:rStyle w:val="VerbatimChar"/>
        </w:rPr>
        <w:t xml:space="preserve">## [1] "2 : alfa&lt;- 53.47 , beta&lt;- 160.41 , alfa apost&lt;- 59.47 , beta apost&lt;- 180.41 , ocena pric. vr.&lt;- 0.2479 "</w:t>
      </w:r>
      <w:r>
        <w:br/>
      </w:r>
      <w:r>
        <w:rPr>
          <w:rStyle w:val="VerbatimChar"/>
        </w:rPr>
        <w:t xml:space="preserve">## [1] "3 : alfa&lt;- 29.43 , beta&lt;- 88.29 , alfa apost&lt;- 35.43 , beta apost&lt;- 108.29 , ocena pric. vr.&lt;- 0.2465 "</w:t>
      </w:r>
      <w:r>
        <w:br/>
      </w:r>
      <w:r>
        <w:rPr>
          <w:rStyle w:val="VerbatimChar"/>
        </w:rPr>
        <w:t xml:space="preserve">## [1] "4 : alfa&lt;- 41.53 , beta&lt;- 124.59 , alfa apost&lt;- 47.53 , beta apost&lt;- 144.59 , ocena pric. vr.&lt;- 0.2474 "</w:t>
      </w:r>
      <w:r>
        <w:br/>
      </w:r>
      <w:r>
        <w:rPr>
          <w:rStyle w:val="VerbatimChar"/>
        </w:rPr>
        <w:t xml:space="preserve">## [1] "5 : alfa&lt;- 41.81 , beta&lt;- 125.43 , alfa apost&lt;- 47.81 , beta apost&lt;- 145.43 , ocena pric. vr.&lt;- 0.2474 "</w:t>
      </w:r>
      <w:r>
        <w:br/>
      </w:r>
      <w:r>
        <w:rPr>
          <w:rStyle w:val="VerbatimChar"/>
        </w:rPr>
        <w:t xml:space="preserve">## [1] "6 : alfa&lt;- 35.31 , beta&lt;- 105.93 , alfa apost&lt;- 41.31 , beta apost&lt;- 125.93 , ocena pric. vr.&lt;- 0.247 "</w:t>
      </w:r>
      <w:r>
        <w:br/>
      </w:r>
      <w:r>
        <w:rPr>
          <w:rStyle w:val="VerbatimChar"/>
        </w:rPr>
        <w:t xml:space="preserve">## [1] "7 : alfa&lt;- 31.1 , beta&lt;- 93.3 , alfa apost&lt;- 37.1 , beta apost&lt;- 113.3 , ocena pric. vr.&lt;- 0.2467 "</w:t>
      </w:r>
      <w:r>
        <w:br/>
      </w:r>
      <w:r>
        <w:rPr>
          <w:rStyle w:val="VerbatimChar"/>
        </w:rPr>
        <w:t xml:space="preserve">## [1] "8 : alfa&lt;- 63.08 , beta&lt;- 189.24 , alfa apost&lt;- 69.08 , beta apost&lt;- 209.24 , ocena pric. vr.&lt;- 0.2482 "</w:t>
      </w:r>
      <w:r>
        <w:br/>
      </w:r>
      <w:r>
        <w:rPr>
          <w:rStyle w:val="VerbatimChar"/>
        </w:rPr>
        <w:t xml:space="preserve">## [1] "9 : alfa&lt;- 51.04 , beta&lt;- 153.12 , alfa apost&lt;- 57.04 , beta apost&lt;- 173.12 , ocena pric. vr.&lt;- 0.2478 "</w:t>
      </w:r>
      <w:r>
        <w:br/>
      </w:r>
      <w:r>
        <w:rPr>
          <w:rStyle w:val="VerbatimChar"/>
        </w:rPr>
        <w:t xml:space="preserve">## [1] "10 : alfa&lt;- 49.16 , beta&lt;- 147.48 , alfa apost&lt;- 55.16 , beta apost&lt;- 167.48 , ocena pric. vr.&lt;- 0.2478 "</w:t>
      </w:r>
      <w:r>
        <w:br/>
      </w:r>
      <w:r>
        <w:rPr>
          <w:rStyle w:val="VerbatimChar"/>
        </w:rPr>
        <w:t xml:space="preserve">## [1] "11 : alfa&lt;- 20.9 , beta&lt;- 62.7 , alfa apost&lt;- 26.9 , beta apost&lt;- 82.7 , ocena pric. vr.&lt;- 0.2454 "</w:t>
      </w:r>
      <w:r>
        <w:br/>
      </w:r>
      <w:r>
        <w:rPr>
          <w:rStyle w:val="VerbatimChar"/>
        </w:rPr>
        <w:t xml:space="preserve">## [1] "12 : alfa&lt;- 67.08 , beta&lt;- 201.24 , alfa apost&lt;- 73.08 , beta apost&lt;- 221.24 , ocena pric. vr.&lt;- 0.2483 "</w:t>
      </w:r>
      <w:r>
        <w:br/>
      </w:r>
      <w:r>
        <w:rPr>
          <w:rStyle w:val="VerbatimChar"/>
        </w:rPr>
        <w:t xml:space="preserve">## [1] "13 : alfa&lt;- 18.49 , beta&lt;- 55.47 , alfa apost&lt;- 24.49 , beta apost&lt;- 75.47 , ocena pric. vr.&lt;- 0.245 "</w:t>
      </w:r>
      <w:r>
        <w:br/>
      </w:r>
      <w:r>
        <w:rPr>
          <w:rStyle w:val="VerbatimChar"/>
        </w:rPr>
        <w:t xml:space="preserve">## [1] "14 : alfa&lt;- 45.1 , beta&lt;- 135.3 , alfa apost&lt;- 51.1 , beta apost&lt;- 155.3 , ocena pric. vr.&lt;- 0.2476 "</w:t>
      </w:r>
      <w:r>
        <w:br/>
      </w:r>
      <w:r>
        <w:rPr>
          <w:rStyle w:val="VerbatimChar"/>
        </w:rPr>
        <w:t xml:space="preserve">## [1] "15 : alfa&lt;- 25.17 , beta&lt;- 75.51 , alfa apost&lt;- 31.17 , beta apost&lt;- 95.51 , ocena pric. vr.&lt;- 0.2461 "</w:t>
      </w:r>
      <w:r>
        <w:br/>
      </w:r>
      <w:r>
        <w:rPr>
          <w:rStyle w:val="VerbatimChar"/>
        </w:rPr>
        <w:t xml:space="preserve">## [1] "16 : alfa&lt;- 26.66 , beta&lt;- 79.98 , alfa apost&lt;- 32.66 , beta apost&lt;- 99.98 , ocena pric. vr.&lt;- 0.2462 "</w:t>
      </w:r>
      <w:r>
        <w:br/>
      </w:r>
      <w:r>
        <w:rPr>
          <w:rStyle w:val="VerbatimChar"/>
        </w:rPr>
        <w:t xml:space="preserve">## [1] "17 : alfa&lt;- 52.78 , beta&lt;- 158.34 , alfa apost&lt;- 58.78 , beta apost&lt;- 178.34 , ocena pric. vr.&lt;- 0.2479 "</w:t>
      </w:r>
      <w:r>
        <w:br/>
      </w:r>
      <w:r>
        <w:rPr>
          <w:rStyle w:val="VerbatimChar"/>
        </w:rPr>
        <w:t xml:space="preserve">## [1] "18 : alfa&lt;- 90.61 , beta&lt;- 271.83 , alfa apost&lt;- 96.61 , beta apost&lt;- 291.83 , ocena pric. vr.&lt;- 0.2487 "</w:t>
      </w:r>
      <w:r>
        <w:br/>
      </w:r>
      <w:r>
        <w:rPr>
          <w:rStyle w:val="VerbatimChar"/>
        </w:rPr>
        <w:t xml:space="preserve">## [1] "19 : alfa&lt;- 87.17 , beta&lt;- 261.51 , alfa apost&lt;- 93.17 , beta apost&lt;- 281.51 , ocena pric. vr.&lt;- 0.2487 "</w:t>
      </w:r>
      <w:r>
        <w:br/>
      </w:r>
      <w:r>
        <w:rPr>
          <w:rStyle w:val="VerbatimChar"/>
        </w:rPr>
        <w:t xml:space="preserve">## [1] "20 : alfa&lt;- 89.94 , beta&lt;- 269.82 , alfa apost&lt;- 95.94 , beta apost&lt;- 289.82 , ocena pric. vr.&lt;- 0.2487 "</w:t>
      </w:r>
      <w:r>
        <w:br/>
      </w:r>
      <w:r>
        <w:rPr>
          <w:rStyle w:val="VerbatimChar"/>
        </w:rPr>
        <w:t xml:space="preserve">## [1] "21 : alfa&lt;- 21.63 , beta&lt;- 64.89 , alfa apost&lt;- 27.63 , beta apost&lt;- 84.89 , ocena pric. vr.&lt;- 0.2456 "</w:t>
      </w:r>
      <w:r>
        <w:br/>
      </w:r>
      <w:r>
        <w:rPr>
          <w:rStyle w:val="VerbatimChar"/>
        </w:rPr>
        <w:t xml:space="preserve">## [1] "22 : alfa&lt;- 69.76 , beta&lt;- 209.28 , alfa apost&lt;- 75.76 , beta apost&lt;- 229.28 , ocena pric. vr.&lt;- 0.2484 "</w:t>
      </w:r>
      <w:r>
        <w:br/>
      </w:r>
      <w:r>
        <w:rPr>
          <w:rStyle w:val="VerbatimChar"/>
        </w:rPr>
        <w:t xml:space="preserve">## [1] "23 : alfa&lt;- 67.86 , beta&lt;- 203.58 , alfa apost&lt;- 73.86 , beta apost&lt;- 223.58 , ocena pric. vr.&lt;- 0.2483 "</w:t>
      </w:r>
      <w:r>
        <w:br/>
      </w:r>
      <w:r>
        <w:rPr>
          <w:rStyle w:val="VerbatimChar"/>
        </w:rPr>
        <w:t xml:space="preserve">## [1] "24 : alfa&lt;- 5.9 , beta&lt;- 17.7 , alfa apost&lt;- 11.9 , beta apost&lt;- 37.7 , ocena pric. vr.&lt;- 0.2399 "</w:t>
      </w:r>
      <w:r>
        <w:br/>
      </w:r>
      <w:r>
        <w:rPr>
          <w:rStyle w:val="VerbatimChar"/>
        </w:rPr>
        <w:t xml:space="preserve">## [1] "25 : alfa&lt;- 47.1 , beta&lt;- 141.3 , alfa apost&lt;- 53.1 , beta apost&lt;- 161.3 , ocena pric. vr.&lt;- 0.2477 "</w:t>
      </w:r>
      <w:r>
        <w:br/>
      </w:r>
      <w:r>
        <w:rPr>
          <w:rStyle w:val="VerbatimChar"/>
        </w:rPr>
        <w:t xml:space="preserve">## [1] "26 : alfa&lt;- 36.61 , beta&lt;- 109.83 , alfa apost&lt;- 42.61 , beta apost&lt;- 129.83 , ocena pric. vr.&lt;- 0.2471 "</w:t>
      </w:r>
      <w:r>
        <w:br/>
      </w:r>
      <w:r>
        <w:rPr>
          <w:rStyle w:val="VerbatimChar"/>
        </w:rPr>
        <w:t xml:space="preserve">## [1] "27 : alfa&lt;- 80.35 , beta&lt;- 241.05 , alfa apost&lt;- 86.35 , beta apost&lt;- 261.05 , ocena pric. vr.&lt;- 0.2486 "</w:t>
      </w:r>
      <w:r>
        <w:br/>
      </w:r>
      <w:r>
        <w:rPr>
          <w:rStyle w:val="VerbatimChar"/>
        </w:rPr>
        <w:t xml:space="preserve">## [1] "28 : alfa&lt;- 78.67 , beta&lt;- 236.01 , alfa apost&lt;- 84.67 , beta apost&lt;- 256.01 , ocena pric. vr.&lt;- 0.2485 "</w:t>
      </w:r>
      <w:r>
        <w:br/>
      </w:r>
      <w:r>
        <w:rPr>
          <w:rStyle w:val="VerbatimChar"/>
        </w:rPr>
        <w:t xml:space="preserve">## [1] "29 : alfa&lt;- 23.12 , beta&lt;- 69.36 , alfa apost&lt;- 29.12 , beta apost&lt;- 89.36 , ocena pric. vr.&lt;- 0.2458 "</w:t>
      </w:r>
      <w:r>
        <w:br/>
      </w:r>
      <w:r>
        <w:rPr>
          <w:rStyle w:val="VerbatimChar"/>
        </w:rPr>
        <w:t xml:space="preserve">## [1] "30 : alfa&lt;- 87.54 , beta&lt;- 262.62 , alfa apost&lt;- 93.54 , beta apost&lt;- 282.62 , ocena pric. vr.&lt;- 0.2487 "</w:t>
      </w:r>
      <w:r>
        <w:br/>
      </w:r>
      <w:r>
        <w:rPr>
          <w:rStyle w:val="VerbatimChar"/>
        </w:rPr>
        <w:t xml:space="preserve">## [1] "31 : alfa&lt;- 49.56 , beta&lt;- 148.68 , alfa apost&lt;- 55.56 , beta apost&lt;- 168.68 , ocena pric. vr.&lt;- 0.2478 "</w:t>
      </w:r>
      <w:r>
        <w:br/>
      </w:r>
      <w:r>
        <w:rPr>
          <w:rStyle w:val="VerbatimChar"/>
        </w:rPr>
        <w:t xml:space="preserve">## [1] "32 : alfa&lt;- 31.67 , beta&lt;- 95.01 , alfa apost&lt;- 37.67 , beta apost&lt;- 115.01 , ocena pric. vr.&lt;- 0.2467 "</w:t>
      </w:r>
      <w:r>
        <w:br/>
      </w:r>
      <w:r>
        <w:rPr>
          <w:rStyle w:val="VerbatimChar"/>
        </w:rPr>
        <w:t xml:space="preserve">## [1] "33 : alfa&lt;- 56.7 , beta&lt;- 170.1 , alfa apost&lt;- 62.7 , beta apost&lt;- 190.1 , ocena pric. vr.&lt;- 0.248 "</w:t>
      </w:r>
      <w:r>
        <w:br/>
      </w:r>
      <w:r>
        <w:rPr>
          <w:rStyle w:val="VerbatimChar"/>
        </w:rPr>
        <w:t xml:space="preserve">## [1] "34 : alfa&lt;- 71.06 , beta&lt;- 213.18 , alfa apost&lt;- 77.06 , beta apost&lt;- 233.18 , ocena pric. vr.&lt;- 0.2484 "</w:t>
      </w:r>
      <w:r>
        <w:br/>
      </w:r>
      <w:r>
        <w:rPr>
          <w:rStyle w:val="VerbatimChar"/>
        </w:rPr>
        <w:t xml:space="preserve">## [1] "35 : alfa&lt;- 13.3 , beta&lt;- 39.9 , alfa apost&lt;- 19.3 , beta apost&lt;- 59.9 , ocena pric. vr.&lt;- 0.2437 "</w:t>
      </w:r>
      <w:r>
        <w:br/>
      </w:r>
      <w:r>
        <w:rPr>
          <w:rStyle w:val="VerbatimChar"/>
        </w:rPr>
        <w:t xml:space="preserve">## [1] "36 : alfa&lt;- 54.29 , beta&lt;- 162.87 , alfa apost&lt;- 60.29 , beta apost&lt;- 182.87 , ocena pric. vr.&lt;- 0.2479 "</w:t>
      </w:r>
      <w:r>
        <w:br/>
      </w:r>
      <w:r>
        <w:rPr>
          <w:rStyle w:val="VerbatimChar"/>
        </w:rPr>
        <w:t xml:space="preserve">## [1] "37 : alfa&lt;- 92.72 , beta&lt;- 278.16 , alfa apost&lt;- 98.72 , beta apost&lt;- 298.16 , ocena pric. vr.&lt;- 0.2487 "</w:t>
      </w:r>
      <w:r>
        <w:br/>
      </w:r>
      <w:r>
        <w:rPr>
          <w:rStyle w:val="VerbatimChar"/>
        </w:rPr>
        <w:t xml:space="preserve">## [1] "38 : alfa&lt;- 73.12 , beta&lt;- 219.36 , alfa apost&lt;- 79.12 , beta apost&lt;- 239.36 , ocena pric. vr.&lt;- 0.2484 "</w:t>
      </w:r>
      <w:r>
        <w:br/>
      </w:r>
      <w:r>
        <w:rPr>
          <w:rStyle w:val="VerbatimChar"/>
        </w:rPr>
        <w:t xml:space="preserve">## [1] "39 : alfa&lt;- 44.57 , beta&lt;- 133.71 , alfa apost&lt;- 50.57 , beta apost&lt;- 153.71 , ocena pric. vr.&lt;- 0.2476 "</w:t>
      </w:r>
      <w:r>
        <w:br/>
      </w:r>
      <w:r>
        <w:rPr>
          <w:rStyle w:val="VerbatimChar"/>
        </w:rPr>
        <w:t xml:space="preserve">## [1] "40 : alfa&lt;- 73.27 , beta&lt;- 219.81 , alfa apost&lt;- 79.27 , beta apost&lt;- 239.81 , ocena pric. vr.&lt;- 0.2484 "</w:t>
      </w:r>
      <w:r>
        <w:br/>
      </w:r>
      <w:r>
        <w:rPr>
          <w:rStyle w:val="VerbatimChar"/>
        </w:rPr>
        <w:t xml:space="preserve">## [1] "41 : alfa&lt;- 40.17 , beta&lt;- 120.51 , alfa apost&lt;- 46.17 , beta apost&lt;- 140.51 , ocena pric. vr.&lt;- 0.2473 "</w:t>
      </w:r>
      <w:r>
        <w:br/>
      </w:r>
      <w:r>
        <w:rPr>
          <w:rStyle w:val="VerbatimChar"/>
        </w:rPr>
        <w:t xml:space="preserve">## [1] "42 : alfa&lt;- 2.92 , beta&lt;- 8.76 , alfa apost&lt;- 8.92 , beta apost&lt;- 28.76 , ocena pric. vr.&lt;- 0.2367 "</w:t>
      </w:r>
      <w:r>
        <w:br/>
      </w:r>
      <w:r>
        <w:rPr>
          <w:rStyle w:val="VerbatimChar"/>
        </w:rPr>
        <w:t xml:space="preserve">## [1] "43 : alfa&lt;- 14.75 , beta&lt;- 44.25 , alfa apost&lt;- 20.75 , beta apost&lt;- 64.25 , ocena pric. vr.&lt;- 0.2441 "</w:t>
      </w:r>
      <w:r>
        <w:br/>
      </w:r>
      <w:r>
        <w:rPr>
          <w:rStyle w:val="VerbatimChar"/>
        </w:rPr>
        <w:t xml:space="preserve">## [1] "44 : alfa&lt;- 6.81 , beta&lt;- 20.43 , alfa apost&lt;- 12.81 , beta apost&lt;- 40.43 , ocena pric. vr.&lt;- 0.2406 "</w:t>
      </w:r>
      <w:r>
        <w:br/>
      </w:r>
      <w:r>
        <w:rPr>
          <w:rStyle w:val="VerbatimChar"/>
        </w:rPr>
        <w:t xml:space="preserve">## [1] "45 : alfa&lt;- 42.89 , beta&lt;- 128.67 , alfa apost&lt;- 48.89 , beta apost&lt;- 148.67 , ocena pric. vr.&lt;- 0.2475 "</w:t>
      </w:r>
      <w:r>
        <w:br/>
      </w:r>
      <w:r>
        <w:rPr>
          <w:rStyle w:val="VerbatimChar"/>
        </w:rPr>
        <w:t xml:space="preserve">## [1] "46 : alfa&lt;- 75.08 , beta&lt;- 225.24 , alfa apost&lt;- 81.08 , beta apost&lt;- 245.24 , ocena pric. vr.&lt;- 0.2485 "</w:t>
      </w:r>
      <w:r>
        <w:br/>
      </w:r>
      <w:r>
        <w:rPr>
          <w:rStyle w:val="VerbatimChar"/>
        </w:rPr>
        <w:t xml:space="preserve">## [1] "47 : alfa&lt;- 26.43 , beta&lt;- 79.29 , alfa apost&lt;- 32.43 , beta apost&lt;- 99.29 , ocena pric. vr.&lt;- 0.2462 "</w:t>
      </w:r>
      <w:r>
        <w:br/>
      </w:r>
      <w:r>
        <w:rPr>
          <w:rStyle w:val="VerbatimChar"/>
        </w:rPr>
        <w:t xml:space="preserve">## [1] "48 : alfa&lt;- 41.63 , beta&lt;- 124.89 , alfa apost&lt;- 47.63 , beta apost&lt;- 144.89 , ocena pric. vr.&lt;- 0.2474 "</w:t>
      </w:r>
      <w:r>
        <w:br/>
      </w:r>
      <w:r>
        <w:rPr>
          <w:rStyle w:val="VerbatimChar"/>
        </w:rPr>
        <w:t xml:space="preserve">## [1] "49 : alfa&lt;- 35.07 , beta&lt;- 105.21 , alfa apost&lt;- 41.07 , beta apost&lt;- 125.21 , ocena pric. vr.&lt;- 0.247 "</w:t>
      </w:r>
      <w:r>
        <w:br/>
      </w:r>
      <w:r>
        <w:rPr>
          <w:rStyle w:val="VerbatimChar"/>
        </w:rPr>
        <w:t xml:space="preserve">## [1] "50 : alfa&lt;- 87.12 , beta&lt;- 261.36 , alfa apost&lt;- 93.12 , beta apost&lt;- 281.36 , ocena pric. vr.&lt;- 0.2487 "</w:t>
      </w:r>
    </w:p>
    <w:p>
      <w:pPr>
        <w:pStyle w:val="SourceCode"/>
      </w:pPr>
      <w:r>
        <w:rPr>
          <w:rStyle w:val="NormalTok"/>
        </w:rPr>
        <w:t xml:space="preserve">povprecna_ocena_pricakovane_vrednosti </w:t>
      </w:r>
      <w:r>
        <w:rPr>
          <w:rStyle w:val="OtherTok"/>
        </w:rPr>
        <w:t xml:space="preserve">&lt;-</w:t>
      </w:r>
      <w:r>
        <w:rPr>
          <w:rStyle w:val="NormalTok"/>
        </w:rPr>
        <w:t xml:space="preserve"> </w:t>
      </w:r>
      <w:r>
        <w:rPr>
          <w:rStyle w:val="FunctionTok"/>
        </w:rPr>
        <w:t xml:space="preserve">round</w:t>
      </w:r>
      <w:r>
        <w:rPr>
          <w:rStyle w:val="NormalTok"/>
        </w:rPr>
        <w:t xml:space="preserve">(vsota</w:t>
      </w:r>
      <w:r>
        <w:rPr>
          <w:rStyle w:val="SpecialCharTok"/>
        </w:rPr>
        <w:t xml:space="preserve">/</w:t>
      </w:r>
      <w:r>
        <w:rPr>
          <w:rStyle w:val="DecValTok"/>
        </w:rPr>
        <w:t xml:space="preserve">50</w:t>
      </w:r>
      <w:r>
        <w:rPr>
          <w:rStyle w:val="NormalTok"/>
        </w:rPr>
        <w:t xml:space="preserve">,</w:t>
      </w:r>
      <w:r>
        <w:rPr>
          <w:rStyle w:val="DecValTok"/>
        </w:rPr>
        <w:t xml:space="preserve">4</w:t>
      </w:r>
      <w:r>
        <w:rPr>
          <w:rStyle w:val="NormalTok"/>
        </w:rPr>
        <w:t xml:space="preserve">)</w:t>
      </w:r>
      <w:r>
        <w:br/>
      </w:r>
      <w:r>
        <w:rPr>
          <w:rStyle w:val="FunctionTok"/>
        </w:rPr>
        <w:t xml:space="preserve">print</w:t>
      </w:r>
      <w:r>
        <w:rPr>
          <w:rStyle w:val="NormalTok"/>
        </w:rPr>
        <w:t xml:space="preserve">(povprecna_ocena_pricakovane_vrednosti)</w:t>
      </w:r>
    </w:p>
    <w:p>
      <w:pPr>
        <w:pStyle w:val="SourceCode"/>
      </w:pPr>
      <w:r>
        <w:rPr>
          <w:rStyle w:val="VerbatimChar"/>
        </w:rPr>
        <w:t xml:space="preserve">## [1] 0.2469</w:t>
      </w:r>
    </w:p>
    <w:p>
      <w:pPr>
        <w:pStyle w:val="SourceCode"/>
      </w:pPr>
      <w:r>
        <w:rPr>
          <w:rStyle w:val="NormalTok"/>
        </w:rPr>
        <w:t xml:space="preserve">ugotovitev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"Ugotovimo, da ne glede na izbiro alf in bet v danem razmerju 1:3 velja, da je ocena pricakovane vrednosti ves cas priblizno okoli "</w:t>
      </w:r>
      <w:r>
        <w:rPr>
          <w:rStyle w:val="NormalTok"/>
        </w:rPr>
        <w:t xml:space="preserve">, </w:t>
      </w:r>
      <w:r>
        <w:rPr>
          <w:rStyle w:val="FunctionTok"/>
        </w:rPr>
        <w:t xml:space="preserve">as.character</w:t>
      </w:r>
      <w:r>
        <w:rPr>
          <w:rStyle w:val="NormalTok"/>
        </w:rPr>
        <w:t xml:space="preserve">(povprecna_ocena_pricakovane_vrednosti),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FunctionTok"/>
        </w:rPr>
        <w:t xml:space="preserve">print</w:t>
      </w:r>
      <w:r>
        <w:rPr>
          <w:rStyle w:val="NormalTok"/>
        </w:rPr>
        <w:t xml:space="preserve">(ugotovitev)</w:t>
      </w:r>
    </w:p>
    <w:p>
      <w:pPr>
        <w:pStyle w:val="SourceCode"/>
      </w:pPr>
      <w:r>
        <w:rPr>
          <w:rStyle w:val="VerbatimChar"/>
        </w:rPr>
        <w:t xml:space="preserve">## [1] "Ugotovimo, da ne glede na izbiro alf in bet v danem razmerju 1:3 velja, da je ocena pricakovane vrednosti ves cas priblizno okoli 0.2469."</w:t>
      </w:r>
    </w:p>
    <w:p>
      <w:pPr>
        <w:numPr>
          <w:ilvl w:val="0"/>
          <w:numId w:val="1003"/>
        </w:numPr>
        <w:pStyle w:val="Compact"/>
      </w:pPr>
      <w:r>
        <w:t xml:space="preserve">NALOGA</w:t>
      </w:r>
    </w:p>
    <w:p>
      <w:pPr>
        <w:pStyle w:val="FirstParagraph"/>
      </w:pPr>
      <w:r>
        <w:t xml:space="preserve">Denimo, da vzamemo nov vzorec studentov velikosti 30, ki so tudi odgovorili na</w:t>
      </w:r>
      <w:r>
        <w:t xml:space="preserve"> </w:t>
      </w:r>
      <w:r>
        <w:t xml:space="preserve">prvotno vprasanje iz prve vaje. Izmed podanih 30 odgovorov je bilo 21 pravilnih.</w:t>
      </w:r>
      <w:r>
        <w:t xml:space="preserve"> </w:t>
      </w:r>
      <w:r>
        <w:t xml:space="preserve">Privzemite neinformativno apriorno porazdelitev (Beta(1,1)) in izracunajte aposteriorno</w:t>
      </w:r>
      <w:r>
        <w:t xml:space="preserve"> </w:t>
      </w:r>
      <w:r>
        <w:t xml:space="preserve">porazdelitev.</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30</w:t>
      </w:r>
      <w:r>
        <w:br/>
      </w:r>
      <w:r>
        <w:rPr>
          <w:rStyle w:val="NormalTok"/>
        </w:rPr>
        <w:t xml:space="preserve">k </w:t>
      </w:r>
      <w:r>
        <w:rPr>
          <w:rStyle w:val="OtherTok"/>
        </w:rPr>
        <w:t xml:space="preserve">&lt;-</w:t>
      </w:r>
      <w:r>
        <w:rPr>
          <w:rStyle w:val="NormalTok"/>
        </w:rPr>
        <w:t xml:space="preserve"> </w:t>
      </w:r>
      <w:r>
        <w:rPr>
          <w:rStyle w:val="DecValTok"/>
        </w:rPr>
        <w:t xml:space="preserve">21</w:t>
      </w:r>
      <w:r>
        <w:br/>
      </w:r>
      <w:r>
        <w:br/>
      </w: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b </w:t>
      </w:r>
      <w:r>
        <w:rPr>
          <w:rStyle w:val="OtherTok"/>
        </w:rPr>
        <w:t xml:space="preserve">&lt;-</w:t>
      </w:r>
      <w:r>
        <w:rPr>
          <w:rStyle w:val="NormalTok"/>
        </w:rPr>
        <w:t xml:space="preserve"> </w:t>
      </w:r>
      <w:r>
        <w:rPr>
          <w:rStyle w:val="DecValTok"/>
        </w:rPr>
        <w:t xml:space="preserve">1</w:t>
      </w:r>
      <w:r>
        <w:br/>
      </w:r>
      <w:r>
        <w:rPr>
          <w:rStyle w:val="NormalTok"/>
        </w:rPr>
        <w:t xml:space="preserve">aprior </w:t>
      </w:r>
      <w:r>
        <w:rPr>
          <w:rStyle w:val="OtherTok"/>
        </w:rPr>
        <w:t xml:space="preserve">&lt;-</w:t>
      </w:r>
      <w:r>
        <w:rPr>
          <w:rStyle w:val="NormalTok"/>
        </w:rPr>
        <w:t xml:space="preserve"> </w:t>
      </w:r>
      <w:r>
        <w:rPr>
          <w:rStyle w:val="FunctionTok"/>
        </w:rPr>
        <w:t xml:space="preserve">dbeta</w:t>
      </w:r>
      <w:r>
        <w:rPr>
          <w:rStyle w:val="NormalTok"/>
        </w:rPr>
        <w:t xml:space="preserve">(x, a, b)</w:t>
      </w:r>
      <w:r>
        <w:br/>
      </w:r>
      <w:r>
        <w:br/>
      </w:r>
      <w:r>
        <w:rPr>
          <w:rStyle w:val="NormalTok"/>
        </w:rPr>
        <w:t xml:space="preserve">a_apost </w:t>
      </w:r>
      <w:r>
        <w:rPr>
          <w:rStyle w:val="OtherTok"/>
        </w:rPr>
        <w:t xml:space="preserve">&lt;-</w:t>
      </w:r>
      <w:r>
        <w:rPr>
          <w:rStyle w:val="NormalTok"/>
        </w:rPr>
        <w:t xml:space="preserve"> a </w:t>
      </w:r>
      <w:r>
        <w:rPr>
          <w:rStyle w:val="SpecialCharTok"/>
        </w:rPr>
        <w:t xml:space="preserve">+</w:t>
      </w:r>
      <w:r>
        <w:rPr>
          <w:rStyle w:val="NormalTok"/>
        </w:rPr>
        <w:t xml:space="preserve"> k</w:t>
      </w:r>
      <w:r>
        <w:br/>
      </w:r>
      <w:r>
        <w:rPr>
          <w:rStyle w:val="NormalTok"/>
        </w:rPr>
        <w:t xml:space="preserve">b_apost </w:t>
      </w:r>
      <w:r>
        <w:rPr>
          <w:rStyle w:val="OtherTok"/>
        </w:rPr>
        <w:t xml:space="preserve">&lt;-</w:t>
      </w:r>
      <w:r>
        <w:rPr>
          <w:rStyle w:val="NormalTok"/>
        </w:rPr>
        <w:t xml:space="preserve"> b </w:t>
      </w:r>
      <w:r>
        <w:rPr>
          <w:rStyle w:val="SpecialCharTok"/>
        </w:rPr>
        <w:t xml:space="preserve">+</w:t>
      </w:r>
      <w:r>
        <w:rPr>
          <w:rStyle w:val="NormalTok"/>
        </w:rPr>
        <w:t xml:space="preserve"> n </w:t>
      </w:r>
      <w:r>
        <w:rPr>
          <w:rStyle w:val="SpecialCharTok"/>
        </w:rPr>
        <w:t xml:space="preserve">-</w:t>
      </w:r>
      <w:r>
        <w:rPr>
          <w:rStyle w:val="NormalTok"/>
        </w:rPr>
        <w:t xml:space="preserve"> k</w:t>
      </w:r>
      <w:r>
        <w:br/>
      </w:r>
      <w:r>
        <w:rPr>
          <w:rStyle w:val="NormalTok"/>
        </w:rPr>
        <w:t xml:space="preserve">aposter </w:t>
      </w:r>
      <w:r>
        <w:rPr>
          <w:rStyle w:val="OtherTok"/>
        </w:rPr>
        <w:t xml:space="preserve">&lt;-</w:t>
      </w:r>
      <w:r>
        <w:rPr>
          <w:rStyle w:val="NormalTok"/>
        </w:rPr>
        <w:t xml:space="preserve"> </w:t>
      </w:r>
      <w:r>
        <w:rPr>
          <w:rStyle w:val="FunctionTok"/>
        </w:rPr>
        <w:t xml:space="preserve">dbeta</w:t>
      </w:r>
      <w:r>
        <w:rPr>
          <w:rStyle w:val="NormalTok"/>
        </w:rPr>
        <w:t xml:space="preserve">(x, a_apost, b_apost)</w:t>
      </w:r>
      <w:r>
        <w:br/>
      </w:r>
      <w:r>
        <w:br/>
      </w:r>
      <w:r>
        <w:rPr>
          <w:rStyle w:val="FunctionTok"/>
        </w:rPr>
        <w:t xml:space="preserve">risi_apriorna</w:t>
      </w:r>
      <w:r>
        <w:rPr>
          <w:rStyle w:val="NormalTok"/>
        </w:rPr>
        <w:t xml:space="preserve">(a,b)</w:t>
      </w:r>
      <w:r>
        <w:br/>
      </w:r>
      <w:r>
        <w:rPr>
          <w:rStyle w:val="FunctionTok"/>
        </w:rPr>
        <w:t xml:space="preserve">risi_aposteriorna</w:t>
      </w:r>
      <w:r>
        <w:rPr>
          <w:rStyle w:val="NormalTok"/>
        </w:rPr>
        <w:t xml:space="preserve">(a_apost,b_apost)</w:t>
      </w:r>
    </w:p>
    <w:p>
      <w:pPr>
        <w:pStyle w:val="FirstParagraph"/>
      </w:pPr>
      <w:r>
        <w:drawing>
          <wp:inline>
            <wp:extent cx="4620126" cy="3696101"/>
            <wp:effectExtent b="0" l="0" r="0" t="0"/>
            <wp:docPr descr="" title="" id="1" name="Picture"/>
            <a:graphic>
              <a:graphicData uri="http://schemas.openxmlformats.org/drawingml/2006/picture">
                <pic:pic>
                  <pic:nvPicPr>
                    <pic:cNvPr descr="DN1_Anja_Trobec_files/figure-docx/unnamed-chunk-1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povprecna_vrednost_apost </w:t>
      </w:r>
      <w:r>
        <w:rPr>
          <w:rStyle w:val="OtherTok"/>
        </w:rPr>
        <w:t xml:space="preserve">&lt;-</w:t>
      </w:r>
      <w:r>
        <w:rPr>
          <w:rStyle w:val="NormalTok"/>
        </w:rPr>
        <w:t xml:space="preserve"> a_apost</w:t>
      </w:r>
      <w:r>
        <w:rPr>
          <w:rStyle w:val="SpecialCharTok"/>
        </w:rPr>
        <w:t xml:space="preserve">/</w:t>
      </w:r>
      <w:r>
        <w:rPr>
          <w:rStyle w:val="NormalTok"/>
        </w:rPr>
        <w:t xml:space="preserve">(a_apost </w:t>
      </w:r>
      <w:r>
        <w:rPr>
          <w:rStyle w:val="SpecialCharTok"/>
        </w:rPr>
        <w:t xml:space="preserve">+</w:t>
      </w:r>
      <w:r>
        <w:rPr>
          <w:rStyle w:val="NormalTok"/>
        </w:rPr>
        <w:t xml:space="preserve"> b_apost)</w:t>
      </w:r>
      <w:r>
        <w:br/>
      </w:r>
      <w:r>
        <w:rPr>
          <w:rStyle w:val="FunctionTok"/>
        </w:rPr>
        <w:t xml:space="preserve">print</w:t>
      </w:r>
      <w:r>
        <w:rPr>
          <w:rStyle w:val="NormalTok"/>
        </w:rPr>
        <w:t xml:space="preserve">(povprecna_vrednost_apost)</w:t>
      </w:r>
    </w:p>
    <w:p>
      <w:pPr>
        <w:pStyle w:val="SourceCode"/>
      </w:pPr>
      <w:r>
        <w:rPr>
          <w:rStyle w:val="VerbatimChar"/>
        </w:rPr>
        <w:t xml:space="preserve">## [1] 0.6875</w:t>
      </w:r>
    </w:p>
    <w:p>
      <w:pPr>
        <w:numPr>
          <w:ilvl w:val="0"/>
          <w:numId w:val="1004"/>
        </w:numPr>
        <w:pStyle w:val="Compact"/>
      </w:pPr>
      <w:r>
        <w:t xml:space="preserve">NALOGA</w:t>
      </w:r>
    </w:p>
    <w:p>
      <w:pPr>
        <w:pStyle w:val="FirstParagraph"/>
      </w:pPr>
      <w:r>
        <w:t xml:space="preserve">Zelimo primerjati aposteriorno porazdelitev iz tocke 3 (oznacimo jo Z1) z aposteriorno</w:t>
      </w:r>
      <w:r>
        <w:t xml:space="preserve"> </w:t>
      </w:r>
      <w:r>
        <w:t xml:space="preserve">porazdelitvijo, ki smo jo izracunali na vajah (Beta(7, 21) oznacimo jo Z2).</w:t>
      </w:r>
      <w:r>
        <w:t xml:space="preserve"> </w:t>
      </w:r>
      <w:r>
        <w:t xml:space="preserve">Za ta namen lahko izracunamo verjetnost P(Z2 &lt; Z1).</w:t>
      </w:r>
      <w:r>
        <w:t xml:space="preserve"> </w:t>
      </w:r>
      <w:r>
        <w:t xml:space="preserve">To verjetnost lahko izracunamo direktno,lahko pa jo tudi ocenimo s pomocjo simulacije.</w:t>
      </w:r>
      <w:r>
        <w:t xml:space="preserve"> </w:t>
      </w:r>
      <w:r>
        <w:t xml:space="preserve">Generirajte 10 000 vrednosti iz obeh aposteriornih porazdelitev (pomagajte si s funkcijo rbeta) na podlagi katerih ocenite verjetnost P(Z2 &lt; Z1). Koliko znasa ocenjena verjetnost?</w:t>
      </w:r>
      <w:r>
        <w:t xml:space="preserve"> </w:t>
      </w:r>
      <w:r>
        <w:t xml:space="preserve">Zapisite cenilko, ki ste jo uporabili.</w:t>
      </w:r>
      <w:r>
        <w:t xml:space="preserve"> </w:t>
      </w:r>
      <w:r>
        <w:t xml:space="preserve">Izracunajte se 95% interval zaupanja na podlagi simulacije - kot 95%</w:t>
      </w:r>
      <w:r>
        <w:t xml:space="preserve"> </w:t>
      </w:r>
      <w:r>
        <w:t xml:space="preserve">interval zaupanja lahko porocate 2,5% in 97,5% kvantil simuliranih podatkov (funkcija quantile).</w:t>
      </w:r>
    </w:p>
    <w:p>
      <w:pPr>
        <w:pStyle w:val="SourceCode"/>
      </w:pPr>
      <w:r>
        <w:rPr>
          <w:rStyle w:val="NormalTok"/>
        </w:rPr>
        <w:t xml:space="preserve">z1 </w:t>
      </w:r>
      <w:r>
        <w:rPr>
          <w:rStyle w:val="OtherTok"/>
        </w:rPr>
        <w:t xml:space="preserve">&lt;-</w:t>
      </w:r>
      <w:r>
        <w:rPr>
          <w:rStyle w:val="NormalTok"/>
        </w:rPr>
        <w:t xml:space="preserve"> </w:t>
      </w:r>
      <w:r>
        <w:rPr>
          <w:rStyle w:val="FunctionTok"/>
        </w:rPr>
        <w:t xml:space="preserve">dbeta</w:t>
      </w:r>
      <w:r>
        <w:rPr>
          <w:rStyle w:val="NormalTok"/>
        </w:rPr>
        <w:t xml:space="preserve">(x, a_apost, b_apost)</w:t>
      </w:r>
      <w:r>
        <w:br/>
      </w:r>
      <w:r>
        <w:rPr>
          <w:rStyle w:val="NormalTok"/>
        </w:rPr>
        <w:t xml:space="preserve">z2 </w:t>
      </w:r>
      <w:r>
        <w:rPr>
          <w:rStyle w:val="OtherTok"/>
        </w:rPr>
        <w:t xml:space="preserve">&lt;-</w:t>
      </w:r>
      <w:r>
        <w:rPr>
          <w:rStyle w:val="NormalTok"/>
        </w:rPr>
        <w:t xml:space="preserve"> </w:t>
      </w:r>
      <w:r>
        <w:rPr>
          <w:rStyle w:val="FunctionTok"/>
        </w:rPr>
        <w:t xml:space="preserve">dbeta</w:t>
      </w:r>
      <w:r>
        <w:rPr>
          <w:rStyle w:val="NormalTok"/>
        </w:rPr>
        <w:t xml:space="preserve">(x, </w:t>
      </w:r>
      <w:r>
        <w:rPr>
          <w:rStyle w:val="DecValTok"/>
        </w:rPr>
        <w:t xml:space="preserve">7</w:t>
      </w:r>
      <w:r>
        <w:rPr>
          <w:rStyle w:val="NormalTok"/>
        </w:rPr>
        <w:t xml:space="preserve">, </w:t>
      </w:r>
      <w:r>
        <w:rPr>
          <w:rStyle w:val="DecValTok"/>
        </w:rPr>
        <w:t xml:space="preserve">21</w:t>
      </w:r>
      <w:r>
        <w:rPr>
          <w:rStyle w:val="NormalTok"/>
        </w:rPr>
        <w:t xml:space="preserve">)</w:t>
      </w:r>
      <w:r>
        <w:br/>
      </w:r>
      <w:r>
        <w:br/>
      </w:r>
      <w:r>
        <w:rPr>
          <w:rStyle w:val="NormalTok"/>
        </w:rPr>
        <w:t xml:space="preserve">  </w:t>
      </w:r>
      <w:r>
        <w:br/>
      </w:r>
      <w:r>
        <w:rPr>
          <w:rStyle w:val="CommentTok"/>
        </w:rPr>
        <w:t xml:space="preserve">#simulacija</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v1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rbeta</w:t>
      </w:r>
      <w:r>
        <w:rPr>
          <w:rStyle w:val="NormalTok"/>
        </w:rPr>
        <w:t xml:space="preserve">(n, a_apost, b_apost, </w:t>
      </w:r>
      <w:r>
        <w:rPr>
          <w:rStyle w:val="AttributeTok"/>
        </w:rPr>
        <w:t xml:space="preserve">ncp =</w:t>
      </w:r>
      <w:r>
        <w:rPr>
          <w:rStyle w:val="NormalTok"/>
        </w:rPr>
        <w:t xml:space="preserve"> </w:t>
      </w:r>
      <w:r>
        <w:rPr>
          <w:rStyle w:val="DecValTok"/>
        </w:rPr>
        <w:t xml:space="preserve">0</w:t>
      </w:r>
      <w:r>
        <w:rPr>
          <w:rStyle w:val="NormalTok"/>
        </w:rPr>
        <w:t xml:space="preserve">))</w:t>
      </w:r>
      <w:r>
        <w:br/>
      </w:r>
      <w:r>
        <w:rPr>
          <w:rStyle w:val="NormalTok"/>
        </w:rPr>
        <w:t xml:space="preserve">v2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rbeta</w:t>
      </w:r>
      <w:r>
        <w:rPr>
          <w:rStyle w:val="NormalTok"/>
        </w:rPr>
        <w:t xml:space="preserve">(n, </w:t>
      </w:r>
      <w:r>
        <w:rPr>
          <w:rStyle w:val="DecValTok"/>
        </w:rPr>
        <w:t xml:space="preserve">7</w:t>
      </w:r>
      <w:r>
        <w:rPr>
          <w:rStyle w:val="NormalTok"/>
        </w:rPr>
        <w:t xml:space="preserve">, </w:t>
      </w:r>
      <w:r>
        <w:rPr>
          <w:rStyle w:val="DecValTok"/>
        </w:rPr>
        <w:t xml:space="preserve">21</w:t>
      </w:r>
      <w:r>
        <w:rPr>
          <w:rStyle w:val="NormalTok"/>
        </w:rPr>
        <w:t xml:space="preserve">, </w:t>
      </w:r>
      <w:r>
        <w:rPr>
          <w:rStyle w:val="AttributeTok"/>
        </w:rPr>
        <w:t xml:space="preserve">ncp =</w:t>
      </w:r>
      <w:r>
        <w:rPr>
          <w:rStyle w:val="NormalTok"/>
        </w:rPr>
        <w:t xml:space="preserve"> </w:t>
      </w:r>
      <w:r>
        <w:rPr>
          <w:rStyle w:val="DecValTok"/>
        </w:rPr>
        <w:t xml:space="preserve">0</w:t>
      </w:r>
      <w:r>
        <w:rPr>
          <w:rStyle w:val="NormalTok"/>
        </w:rPr>
        <w:t xml:space="preserve">))</w:t>
      </w:r>
      <w:r>
        <w:br/>
      </w:r>
      <w:r>
        <w:br/>
      </w:r>
      <w:r>
        <w:rPr>
          <w:rStyle w:val="NormalTok"/>
        </w:rPr>
        <w:t xml:space="preserve">drzi </w:t>
      </w:r>
      <w:r>
        <w:rPr>
          <w:rStyle w:val="OtherTok"/>
        </w:rPr>
        <w:t xml:space="preserve">&lt;-</w:t>
      </w:r>
      <w:r>
        <w:rPr>
          <w:rStyle w:val="NormalTok"/>
        </w:rPr>
        <w:t xml:space="preserve"> </w:t>
      </w:r>
      <w:r>
        <w:rPr>
          <w:rStyle w:val="DecValTok"/>
        </w:rPr>
        <w:t xml:space="preserve">0</w:t>
      </w:r>
      <w:r>
        <w:rPr>
          <w:rStyle w:val="NormalTok"/>
        </w:rPr>
        <w:t xml:space="preserve">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10000</w:t>
      </w:r>
      <w:r>
        <w:rPr>
          <w:rStyle w:val="NormalTok"/>
        </w:rPr>
        <w:t xml:space="preserve">){</w:t>
      </w:r>
      <w:r>
        <w:br/>
      </w:r>
      <w:r>
        <w:rPr>
          <w:rStyle w:val="NormalTok"/>
        </w:rPr>
        <w:t xml:space="preserve">  </w:t>
      </w:r>
      <w:r>
        <w:rPr>
          <w:rStyle w:val="ControlFlowTok"/>
        </w:rPr>
        <w:t xml:space="preserve">if</w:t>
      </w:r>
      <w:r>
        <w:rPr>
          <w:rStyle w:val="NormalTok"/>
        </w:rPr>
        <w:t xml:space="preserve">(v1[i] </w:t>
      </w:r>
      <w:r>
        <w:rPr>
          <w:rStyle w:val="SpecialCharTok"/>
        </w:rPr>
        <w:t xml:space="preserve">&gt;</w:t>
      </w:r>
      <w:r>
        <w:rPr>
          <w:rStyle w:val="NormalTok"/>
        </w:rPr>
        <w:t xml:space="preserve"> v2[i]){</w:t>
      </w:r>
      <w:r>
        <w:br/>
      </w:r>
      <w:r>
        <w:rPr>
          <w:rStyle w:val="NormalTok"/>
        </w:rPr>
        <w:t xml:space="preserve">    drzi </w:t>
      </w:r>
      <w:r>
        <w:rPr>
          <w:rStyle w:val="OtherTok"/>
        </w:rPr>
        <w:t xml:space="preserve">=</w:t>
      </w:r>
      <w:r>
        <w:rPr>
          <w:rStyle w:val="NormalTok"/>
        </w:rPr>
        <w:t xml:space="preserve"> drzi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w:t>
      </w:r>
      <w:r>
        <w:br/>
      </w:r>
      <w:r>
        <w:rPr>
          <w:rStyle w:val="FunctionTok"/>
        </w:rPr>
        <w:t xml:space="preserve">print</w:t>
      </w:r>
      <w:r>
        <w:rPr>
          <w:rStyle w:val="NormalTok"/>
        </w:rPr>
        <w:t xml:space="preserve">(drzi)</w:t>
      </w:r>
    </w:p>
    <w:p>
      <w:pPr>
        <w:pStyle w:val="SourceCode"/>
      </w:pPr>
      <w:r>
        <w:rPr>
          <w:rStyle w:val="VerbatimChar"/>
        </w:rPr>
        <w:t xml:space="preserve">## [1] 10000</w:t>
      </w:r>
    </w:p>
    <w:p>
      <w:pPr>
        <w:pStyle w:val="SourceCode"/>
      </w:pPr>
      <w:r>
        <w:rPr>
          <w:rStyle w:val="NormalTok"/>
        </w:rPr>
        <w:t xml:space="preserve">ocenjena_vrednost </w:t>
      </w:r>
      <w:r>
        <w:rPr>
          <w:rStyle w:val="OtherTok"/>
        </w:rPr>
        <w:t xml:space="preserve">&lt;-</w:t>
      </w:r>
      <w:r>
        <w:rPr>
          <w:rStyle w:val="NormalTok"/>
        </w:rPr>
        <w:t xml:space="preserve"> drzi</w:t>
      </w:r>
      <w:r>
        <w:rPr>
          <w:rStyle w:val="SpecialCharTok"/>
        </w:rPr>
        <w:t xml:space="preserve">/</w:t>
      </w:r>
      <w:r>
        <w:rPr>
          <w:rStyle w:val="DecValTok"/>
        </w:rPr>
        <w:t xml:space="preserve">10000</w:t>
      </w:r>
      <w:r>
        <w:br/>
      </w:r>
      <w:r>
        <w:br/>
      </w:r>
      <w:r>
        <w:rPr>
          <w:rStyle w:val="FunctionTok"/>
        </w:rPr>
        <w:t xml:space="preserve">print</w:t>
      </w:r>
      <w:r>
        <w:rPr>
          <w:rStyle w:val="NormalTok"/>
        </w:rPr>
        <w:t xml:space="preserve">(ocenjena_vrednost)</w:t>
      </w:r>
    </w:p>
    <w:p>
      <w:pPr>
        <w:pStyle w:val="SourceCode"/>
      </w:pPr>
      <w:r>
        <w:rPr>
          <w:rStyle w:val="VerbatimChar"/>
        </w:rPr>
        <w:t xml:space="preserve">## [1] 1</w:t>
      </w:r>
    </w:p>
    <w:p>
      <w:pPr>
        <w:pStyle w:val="SourceCode"/>
      </w:pPr>
      <w:r>
        <w:rPr>
          <w:rStyle w:val="CommentTok"/>
        </w:rPr>
        <w:t xml:space="preserve">#frekventistična cenilka: ugodni izidi / vsemi poskusi</w:t>
      </w:r>
      <w:r>
        <w:br/>
      </w:r>
      <w:r>
        <w:br/>
      </w:r>
      <w:r>
        <w:br/>
      </w:r>
      <w:r>
        <w:rPr>
          <w:rStyle w:val="CommentTok"/>
        </w:rPr>
        <w:t xml:space="preserve">#INTERVAL ZAUPANJA</w:t>
      </w:r>
      <w:r>
        <w:br/>
      </w:r>
      <w:r>
        <w:rPr>
          <w:rStyle w:val="NormalTok"/>
        </w:rPr>
        <w:t xml:space="preserve">L1 </w:t>
      </w:r>
      <w:r>
        <w:rPr>
          <w:rStyle w:val="OtherTok"/>
        </w:rPr>
        <w:t xml:space="preserve">&lt;-</w:t>
      </w:r>
      <w:r>
        <w:rPr>
          <w:rStyle w:val="NormalTok"/>
        </w:rPr>
        <w:t xml:space="preserve"> </w:t>
      </w:r>
      <w:r>
        <w:rPr>
          <w:rStyle w:val="FunctionTok"/>
        </w:rPr>
        <w:t xml:space="preserve">round</w:t>
      </w:r>
      <w:r>
        <w:rPr>
          <w:rStyle w:val="NormalTok"/>
        </w:rPr>
        <w:t xml:space="preserve">(v1[</w:t>
      </w:r>
      <w:r>
        <w:rPr>
          <w:rStyle w:val="DecValTok"/>
        </w:rPr>
        <w:t xml:space="preserve">250</w:t>
      </w:r>
      <w:r>
        <w:rPr>
          <w:rStyle w:val="NormalTok"/>
        </w:rPr>
        <w:t xml:space="preserve">],</w:t>
      </w:r>
      <w:r>
        <w:rPr>
          <w:rStyle w:val="DecValTok"/>
        </w:rPr>
        <w:t xml:space="preserve">5</w:t>
      </w:r>
      <w:r>
        <w:rPr>
          <w:rStyle w:val="NormalTok"/>
        </w:rPr>
        <w:t xml:space="preserve">)</w:t>
      </w:r>
      <w:r>
        <w:br/>
      </w:r>
      <w:r>
        <w:rPr>
          <w:rStyle w:val="NormalTok"/>
        </w:rPr>
        <w:t xml:space="preserve">U1 </w:t>
      </w:r>
      <w:r>
        <w:rPr>
          <w:rStyle w:val="OtherTok"/>
        </w:rPr>
        <w:t xml:space="preserve">&lt;-</w:t>
      </w:r>
      <w:r>
        <w:rPr>
          <w:rStyle w:val="NormalTok"/>
        </w:rPr>
        <w:t xml:space="preserve"> </w:t>
      </w:r>
      <w:r>
        <w:rPr>
          <w:rStyle w:val="FunctionTok"/>
        </w:rPr>
        <w:t xml:space="preserve">round</w:t>
      </w:r>
      <w:r>
        <w:rPr>
          <w:rStyle w:val="NormalTok"/>
        </w:rPr>
        <w:t xml:space="preserve">(v1[</w:t>
      </w:r>
      <w:r>
        <w:rPr>
          <w:rStyle w:val="DecValTok"/>
        </w:rPr>
        <w:t xml:space="preserve">9750</w:t>
      </w:r>
      <w:r>
        <w:rPr>
          <w:rStyle w:val="NormalTok"/>
        </w:rPr>
        <w:t xml:space="preserve">],</w:t>
      </w:r>
      <w:r>
        <w:rPr>
          <w:rStyle w:val="DecValTok"/>
        </w:rPr>
        <w:t xml:space="preserve">5</w:t>
      </w:r>
      <w:r>
        <w:rPr>
          <w:rStyle w:val="NormalTok"/>
        </w:rPr>
        <w:t xml:space="preserve">)</w:t>
      </w:r>
      <w:r>
        <w:br/>
      </w:r>
      <w:r>
        <w:br/>
      </w:r>
      <w:r>
        <w:rPr>
          <w:rStyle w:val="NormalTok"/>
        </w:rPr>
        <w:t xml:space="preserve">IZ1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"Interval zaupanja 1 (za alfa_apost = 22, beta_apost = 10): ["</w:t>
      </w:r>
      <w:r>
        <w:rPr>
          <w:rStyle w:val="NormalTok"/>
        </w:rPr>
        <w:t xml:space="preserve">, </w:t>
      </w:r>
      <w:r>
        <w:rPr>
          <w:rStyle w:val="FunctionTok"/>
        </w:rPr>
        <w:t xml:space="preserve">as.character</w:t>
      </w:r>
      <w:r>
        <w:rPr>
          <w:rStyle w:val="NormalTok"/>
        </w:rPr>
        <w:t xml:space="preserve">(L1), </w:t>
      </w:r>
      <w:r>
        <w:rPr>
          <w:rStyle w:val="StringTok"/>
        </w:rPr>
        <w:t xml:space="preserve">","</w:t>
      </w:r>
      <w:r>
        <w:rPr>
          <w:rStyle w:val="NormalTok"/>
        </w:rPr>
        <w:t xml:space="preserve">, </w:t>
      </w:r>
      <w:r>
        <w:rPr>
          <w:rStyle w:val="FunctionTok"/>
        </w:rPr>
        <w:t xml:space="preserve">as.character</w:t>
      </w:r>
      <w:r>
        <w:rPr>
          <w:rStyle w:val="NormalTok"/>
        </w:rPr>
        <w:t xml:space="preserve">(U1),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br/>
      </w:r>
      <w:r>
        <w:br/>
      </w:r>
      <w:r>
        <w:rPr>
          <w:rStyle w:val="NormalTok"/>
        </w:rPr>
        <w:t xml:space="preserve">L2 </w:t>
      </w:r>
      <w:r>
        <w:rPr>
          <w:rStyle w:val="OtherTok"/>
        </w:rPr>
        <w:t xml:space="preserve">&lt;-</w:t>
      </w:r>
      <w:r>
        <w:rPr>
          <w:rStyle w:val="NormalTok"/>
        </w:rPr>
        <w:t xml:space="preserve"> </w:t>
      </w:r>
      <w:r>
        <w:rPr>
          <w:rStyle w:val="FunctionTok"/>
        </w:rPr>
        <w:t xml:space="preserve">round</w:t>
      </w:r>
      <w:r>
        <w:rPr>
          <w:rStyle w:val="NormalTok"/>
        </w:rPr>
        <w:t xml:space="preserve">(v2[</w:t>
      </w:r>
      <w:r>
        <w:rPr>
          <w:rStyle w:val="DecValTok"/>
        </w:rPr>
        <w:t xml:space="preserve">250</w:t>
      </w:r>
      <w:r>
        <w:rPr>
          <w:rStyle w:val="NormalTok"/>
        </w:rPr>
        <w:t xml:space="preserve">],</w:t>
      </w:r>
      <w:r>
        <w:rPr>
          <w:rStyle w:val="DecValTok"/>
        </w:rPr>
        <w:t xml:space="preserve">5</w:t>
      </w:r>
      <w:r>
        <w:rPr>
          <w:rStyle w:val="NormalTok"/>
        </w:rPr>
        <w:t xml:space="preserve">)</w:t>
      </w:r>
      <w:r>
        <w:br/>
      </w:r>
      <w:r>
        <w:rPr>
          <w:rStyle w:val="NormalTok"/>
        </w:rPr>
        <w:t xml:space="preserve">U2 </w:t>
      </w:r>
      <w:r>
        <w:rPr>
          <w:rStyle w:val="OtherTok"/>
        </w:rPr>
        <w:t xml:space="preserve">&lt;-</w:t>
      </w:r>
      <w:r>
        <w:rPr>
          <w:rStyle w:val="NormalTok"/>
        </w:rPr>
        <w:t xml:space="preserve"> </w:t>
      </w:r>
      <w:r>
        <w:rPr>
          <w:rStyle w:val="FunctionTok"/>
        </w:rPr>
        <w:t xml:space="preserve">round</w:t>
      </w:r>
      <w:r>
        <w:rPr>
          <w:rStyle w:val="NormalTok"/>
        </w:rPr>
        <w:t xml:space="preserve">(v2[</w:t>
      </w:r>
      <w:r>
        <w:rPr>
          <w:rStyle w:val="DecValTok"/>
        </w:rPr>
        <w:t xml:space="preserve">9750</w:t>
      </w:r>
      <w:r>
        <w:rPr>
          <w:rStyle w:val="NormalTok"/>
        </w:rPr>
        <w:t xml:space="preserve">],</w:t>
      </w:r>
      <w:r>
        <w:rPr>
          <w:rStyle w:val="DecValTok"/>
        </w:rPr>
        <w:t xml:space="preserve">5</w:t>
      </w:r>
      <w:r>
        <w:rPr>
          <w:rStyle w:val="NormalTok"/>
        </w:rPr>
        <w:t xml:space="preserve">)</w:t>
      </w:r>
      <w:r>
        <w:br/>
      </w:r>
      <w:r>
        <w:br/>
      </w:r>
      <w:r>
        <w:rPr>
          <w:rStyle w:val="NormalTok"/>
        </w:rPr>
        <w:t xml:space="preserve">IZ2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"Interval zaupanja 2 (za alfa_apost = 7, beta_apost = 21) : ["</w:t>
      </w:r>
      <w:r>
        <w:rPr>
          <w:rStyle w:val="NormalTok"/>
        </w:rPr>
        <w:t xml:space="preserve">, </w:t>
      </w:r>
      <w:r>
        <w:rPr>
          <w:rStyle w:val="FunctionTok"/>
        </w:rPr>
        <w:t xml:space="preserve">as.character</w:t>
      </w:r>
      <w:r>
        <w:rPr>
          <w:rStyle w:val="NormalTok"/>
        </w:rPr>
        <w:t xml:space="preserve">(L2), </w:t>
      </w:r>
      <w:r>
        <w:rPr>
          <w:rStyle w:val="StringTok"/>
        </w:rPr>
        <w:t xml:space="preserve">","</w:t>
      </w:r>
      <w:r>
        <w:rPr>
          <w:rStyle w:val="NormalTok"/>
        </w:rPr>
        <w:t xml:space="preserve">, </w:t>
      </w:r>
      <w:r>
        <w:rPr>
          <w:rStyle w:val="FunctionTok"/>
        </w:rPr>
        <w:t xml:space="preserve">as.character</w:t>
      </w:r>
      <w:r>
        <w:rPr>
          <w:rStyle w:val="NormalTok"/>
        </w:rPr>
        <w:t xml:space="preserve">(U2),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FunctionTok"/>
        </w:rPr>
        <w:t xml:space="preserve">print</w:t>
      </w:r>
      <w:r>
        <w:rPr>
          <w:rStyle w:val="NormalTok"/>
        </w:rPr>
        <w:t xml:space="preserve">(IZ1)</w:t>
      </w:r>
    </w:p>
    <w:p>
      <w:pPr>
        <w:pStyle w:val="SourceCode"/>
      </w:pPr>
      <w:r>
        <w:rPr>
          <w:rStyle w:val="VerbatimChar"/>
        </w:rPr>
        <w:t xml:space="preserve">## [1] "Interval zaupanja 1 (za alfa_apost = 22, beta_apost = 10): [0.52343,0.82977]"</w:t>
      </w:r>
    </w:p>
    <w:p>
      <w:pPr>
        <w:pStyle w:val="SourceCode"/>
      </w:pPr>
      <w:r>
        <w:rPr>
          <w:rStyle w:val="FunctionTok"/>
        </w:rPr>
        <w:t xml:space="preserve">print</w:t>
      </w:r>
      <w:r>
        <w:rPr>
          <w:rStyle w:val="NormalTok"/>
        </w:rPr>
        <w:t xml:space="preserve">(IZ2)</w:t>
      </w:r>
    </w:p>
    <w:p>
      <w:pPr>
        <w:pStyle w:val="SourceCode"/>
      </w:pPr>
      <w:r>
        <w:rPr>
          <w:rStyle w:val="VerbatimChar"/>
        </w:rPr>
        <w:t xml:space="preserve">## [1] "Interval zaupanja 2 (za alfa_apost = 7, beta_apost = 21) : [0.1104,0.42231]"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DN1 Anja Trobec</dc:title>
  <dc:creator/>
  <cp:keywords/>
  <dcterms:created xsi:type="dcterms:W3CDTF">2021-10-24T09:27:02Z</dcterms:created>
  <dcterms:modified xsi:type="dcterms:W3CDTF">2021-10-24T09:27:02Z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