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2104C3" w:rsidTr="002104C3">
        <w:tc>
          <w:tcPr>
            <w:tcW w:w="3235" w:type="dxa"/>
          </w:tcPr>
          <w:p w:rsidR="002104C3" w:rsidRDefault="002104C3">
            <w:r>
              <w:t>Name Of The Student</w:t>
            </w:r>
          </w:p>
        </w:tc>
        <w:tc>
          <w:tcPr>
            <w:tcW w:w="6115" w:type="dxa"/>
          </w:tcPr>
          <w:p w:rsidR="002104C3" w:rsidRDefault="002104C3" w:rsidP="000E3B4F">
            <w:r>
              <w:t>Anjana  PP</w:t>
            </w:r>
          </w:p>
        </w:tc>
      </w:tr>
      <w:tr w:rsidR="002104C3" w:rsidTr="002104C3">
        <w:tc>
          <w:tcPr>
            <w:tcW w:w="3235" w:type="dxa"/>
          </w:tcPr>
          <w:p w:rsidR="002104C3" w:rsidRDefault="002104C3">
            <w:r>
              <w:t>Internship Project Topic</w:t>
            </w:r>
          </w:p>
        </w:tc>
        <w:tc>
          <w:tcPr>
            <w:tcW w:w="6115" w:type="dxa"/>
          </w:tcPr>
          <w:p w:rsidR="002104C3" w:rsidRPr="00EC5A33" w:rsidRDefault="002104C3" w:rsidP="000E3B4F">
            <w:r>
              <w:t>RIO-125: Classification Model-Build a Model that Classifies the Side Effects of Drugs</w:t>
            </w:r>
          </w:p>
        </w:tc>
      </w:tr>
      <w:tr w:rsidR="002104C3" w:rsidTr="002104C3">
        <w:tc>
          <w:tcPr>
            <w:tcW w:w="3235" w:type="dxa"/>
          </w:tcPr>
          <w:p w:rsidR="002104C3" w:rsidRDefault="002104C3">
            <w:r>
              <w:t>Name of the Organization</w:t>
            </w:r>
          </w:p>
        </w:tc>
        <w:tc>
          <w:tcPr>
            <w:tcW w:w="6115" w:type="dxa"/>
          </w:tcPr>
          <w:p w:rsidR="002104C3" w:rsidRDefault="002104C3" w:rsidP="000E3B4F">
            <w:r>
              <w:t>TCS iONs</w:t>
            </w:r>
          </w:p>
        </w:tc>
      </w:tr>
      <w:tr w:rsidR="002104C3" w:rsidTr="002104C3">
        <w:tc>
          <w:tcPr>
            <w:tcW w:w="3235" w:type="dxa"/>
          </w:tcPr>
          <w:p w:rsidR="002104C3" w:rsidRDefault="002104C3">
            <w:r>
              <w:t>Name of the Industry Mentor</w:t>
            </w:r>
          </w:p>
        </w:tc>
        <w:tc>
          <w:tcPr>
            <w:tcW w:w="6115" w:type="dxa"/>
          </w:tcPr>
          <w:p w:rsidR="002104C3" w:rsidRDefault="002104C3" w:rsidP="000E3B4F">
            <w:r>
              <w:t>Himalaya Aashish</w:t>
            </w:r>
          </w:p>
        </w:tc>
      </w:tr>
      <w:tr w:rsidR="002104C3" w:rsidTr="002104C3">
        <w:tc>
          <w:tcPr>
            <w:tcW w:w="3235" w:type="dxa"/>
          </w:tcPr>
          <w:p w:rsidR="002104C3" w:rsidRDefault="002104C3">
            <w:r>
              <w:t>Name of the Institute</w:t>
            </w:r>
          </w:p>
        </w:tc>
        <w:tc>
          <w:tcPr>
            <w:tcW w:w="6115" w:type="dxa"/>
          </w:tcPr>
          <w:p w:rsidR="002104C3" w:rsidRDefault="002104C3" w:rsidP="000E3B4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104C3">
            <w:r>
              <w:t>23/4/2021</w:t>
            </w:r>
          </w:p>
        </w:tc>
        <w:tc>
          <w:tcPr>
            <w:tcW w:w="3240" w:type="dxa"/>
          </w:tcPr>
          <w:p w:rsidR="00745F3C" w:rsidRDefault="002104C3">
            <w:r>
              <w:t>19</w:t>
            </w:r>
          </w:p>
        </w:tc>
        <w:tc>
          <w:tcPr>
            <w:tcW w:w="2695" w:type="dxa"/>
          </w:tcPr>
          <w:p w:rsidR="00745F3C" w:rsidRDefault="002104C3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104C3" w:rsidRDefault="002104C3" w:rsidP="002104C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  <w:r w:rsidRPr="002104C3">
              <w:rPr>
                <w:rFonts w:asciiTheme="minorHAnsi" w:hAnsiTheme="minorHAnsi" w:cstheme="minorHAnsi"/>
                <w:sz w:val="23"/>
                <w:szCs w:val="23"/>
              </w:rPr>
              <w:t>From the classification models method here iam checking Logistic regressio</w:t>
            </w:r>
            <w:r w:rsidR="007634B2">
              <w:rPr>
                <w:rFonts w:asciiTheme="minorHAnsi" w:hAnsiTheme="minorHAnsi" w:cstheme="minorHAnsi"/>
                <w:sz w:val="23"/>
                <w:szCs w:val="23"/>
              </w:rPr>
              <w:t>n,Random Forestclassifier and su</w:t>
            </w:r>
            <w:r w:rsidRPr="002104C3">
              <w:rPr>
                <w:rFonts w:asciiTheme="minorHAnsi" w:hAnsiTheme="minorHAnsi" w:cstheme="minorHAnsi"/>
                <w:sz w:val="23"/>
                <w:szCs w:val="23"/>
              </w:rPr>
              <w:t xml:space="preserve">port vector machine also has same accuracy values ie </w:t>
            </w:r>
            <w:r w:rsidRPr="002104C3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>37.138263665594856</w:t>
            </w:r>
            <w:r w:rsidR="00F77B49">
              <w:rPr>
                <w:rFonts w:asciiTheme="minorHAnsi" w:hAnsiTheme="minorHAnsi" w:cstheme="minorHAnsi"/>
                <w:color w:val="000000"/>
                <w:sz w:val="23"/>
                <w:szCs w:val="23"/>
              </w:rPr>
              <w:t>.</w:t>
            </w:r>
          </w:p>
          <w:p w:rsidR="00F77B49" w:rsidRDefault="00F77B49" w:rsidP="00F77B49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</w:p>
          <w:p w:rsidR="002104C3" w:rsidRPr="002104C3" w:rsidRDefault="002104C3" w:rsidP="002104C3">
            <w:pPr>
              <w:pStyle w:val="HTMLPreformatted"/>
              <w:shd w:val="clear" w:color="auto" w:fill="FFFFFF"/>
              <w:wordWrap w:val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3"/>
                <w:szCs w:val="23"/>
              </w:rPr>
            </w:pPr>
          </w:p>
          <w:p w:rsidR="000D200A" w:rsidRPr="002104C3" w:rsidRDefault="000D200A" w:rsidP="002104C3">
            <w:pPr>
              <w:pStyle w:val="ListParagraph"/>
              <w:rPr>
                <w:rFonts w:cstheme="minorHAnsi"/>
                <w:sz w:val="23"/>
                <w:szCs w:val="23"/>
              </w:rPr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8257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73B" w:rsidRDefault="003C773B" w:rsidP="000D200A">
      <w:pPr>
        <w:spacing w:after="0" w:line="240" w:lineRule="auto"/>
      </w:pPr>
      <w:r>
        <w:separator/>
      </w:r>
    </w:p>
  </w:endnote>
  <w:endnote w:type="continuationSeparator" w:id="1">
    <w:p w:rsidR="003C773B" w:rsidRDefault="003C773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37623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634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73B" w:rsidRDefault="003C773B" w:rsidP="000D200A">
      <w:pPr>
        <w:spacing w:after="0" w:line="240" w:lineRule="auto"/>
      </w:pPr>
      <w:r>
        <w:separator/>
      </w:r>
    </w:p>
  </w:footnote>
  <w:footnote w:type="continuationSeparator" w:id="1">
    <w:p w:rsidR="003C773B" w:rsidRDefault="003C773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4668"/>
    <w:multiLevelType w:val="hybridMultilevel"/>
    <w:tmpl w:val="AC3E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F1E0D"/>
    <w:multiLevelType w:val="hybridMultilevel"/>
    <w:tmpl w:val="583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37623"/>
    <w:rsid w:val="000D200A"/>
    <w:rsid w:val="002104C3"/>
    <w:rsid w:val="00304178"/>
    <w:rsid w:val="003A6124"/>
    <w:rsid w:val="003C773B"/>
    <w:rsid w:val="003E141F"/>
    <w:rsid w:val="004D4D12"/>
    <w:rsid w:val="00624C18"/>
    <w:rsid w:val="00745F3C"/>
    <w:rsid w:val="007634B2"/>
    <w:rsid w:val="00825713"/>
    <w:rsid w:val="00A63CB9"/>
    <w:rsid w:val="00B445F7"/>
    <w:rsid w:val="00B740FC"/>
    <w:rsid w:val="00BC6736"/>
    <w:rsid w:val="00D85DB2"/>
    <w:rsid w:val="00E1781E"/>
    <w:rsid w:val="00E3377E"/>
    <w:rsid w:val="00F424F5"/>
    <w:rsid w:val="00F7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104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4</cp:revision>
  <dcterms:created xsi:type="dcterms:W3CDTF">2020-05-01T13:42:00Z</dcterms:created>
  <dcterms:modified xsi:type="dcterms:W3CDTF">2021-05-03T10:30:00Z</dcterms:modified>
</cp:coreProperties>
</file>