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E1" w:rsidRPr="00097FA6" w:rsidRDefault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Experiment 7</w:t>
      </w:r>
    </w:p>
    <w:p w:rsidR="003D528D" w:rsidRPr="00097FA6" w:rsidRDefault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1.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&gt;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&gt;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&gt;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#define BUFFER_SIZE 5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buffer[BUFFER_SIZE];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count = 0;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pthread_mutex_tmutex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 PTHREAD_MUTEX_INITIALIZER;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pthread_cond_t</w:t>
      </w:r>
      <w:proofErr w:type="spellEnd"/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full = PTHREAD_COND_INITIALIZER;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pthread_cond_t</w:t>
      </w:r>
      <w:proofErr w:type="spellEnd"/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empty = PTHREAD_COND_INITIALIZER;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*producer(void *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item = 1;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(1)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(count &gt; 0)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pthread_cond_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&amp;empty, 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buffer[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0] = item;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"Produced item %d\n", item);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item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++;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++;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pthread_cond_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signal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&amp;full);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unlock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*consumer(void *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(1)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(count == 0)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pthread_cond_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&amp;full, 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item = buffer[0];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"Consumed item %d\n", item);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count--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pthread_cond_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signal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&amp;empty);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unlock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pthread_tproducer_thread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consumer_thread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producer_thread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, NULL, producer, NULL);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consumer_thread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, NULL, consumer, NULL);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7FA6">
        <w:rPr>
          <w:rFonts w:ascii="Times New Roman" w:hAnsi="Times New Roman" w:cs="Times New Roman"/>
          <w:sz w:val="32"/>
          <w:szCs w:val="32"/>
        </w:rPr>
        <w:t>producer_thread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, NULL);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7FA6">
        <w:rPr>
          <w:rFonts w:ascii="Times New Roman" w:hAnsi="Times New Roman" w:cs="Times New Roman"/>
          <w:sz w:val="32"/>
          <w:szCs w:val="32"/>
        </w:rPr>
        <w:t>consumer_thread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, NULL);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2.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&gt;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&gt;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&gt;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semaphore.h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&gt;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#define NUM_READERS 3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#define NUM_WRITERS 2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pthread_mutex_tmutex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 PTHREAD_MUTEX_INITIALIZER;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sem_trw_mutex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sem_treaders_mutex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intreaders_count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*reader(void *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(1)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readers_mutex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readers_count</w:t>
      </w:r>
      <w:proofErr w:type="spellEnd"/>
      <w:proofErr w:type="gramEnd"/>
      <w:r w:rsidRPr="00097FA6">
        <w:rPr>
          <w:rFonts w:ascii="Times New Roman" w:hAnsi="Times New Roman" w:cs="Times New Roman"/>
          <w:sz w:val="32"/>
          <w:szCs w:val="32"/>
        </w:rPr>
        <w:t>++;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readers_count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== 1)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rw_mutex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unlock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post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readers_mutex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"Reader %d is reading.\n", *(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*)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readers_count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readers_count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== 0)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post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rw_mutex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pthread_mutex_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unlock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usleep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rand() % 1000000);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*writer(void *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(1)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rw_mutex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"Writer %d is writing.\n", *(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*)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post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rw_mutex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usleep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rand() % 1000000);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7FA6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readers[NUM_READERS], writers[NUM_WRITERS];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intreader_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ids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NUM_READERS],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writer_ids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[NUM_WRITERS];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rw_mutex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, 0, 1);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readers_mutex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, 0, NUM_READERS);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&lt; NUM_READERS;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++)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reader_ids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+ 1;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&amp;readers[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], NULL, reader, 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reader_ids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]);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&lt; NUM_WRITERS;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++)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writer_ids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+ 1;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&amp;writers[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], NULL, writer, 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writer_ids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]);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&lt; NUM_READERS;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++)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readers[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], NULL);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inti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 xml:space="preserve">&lt; NUM_WRITERS; 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++) {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writers[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], NULL);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destroy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rw_mutex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97FA6">
        <w:rPr>
          <w:rFonts w:ascii="Times New Roman" w:hAnsi="Times New Roman" w:cs="Times New Roman"/>
          <w:sz w:val="32"/>
          <w:szCs w:val="32"/>
        </w:rPr>
        <w:t>sem_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destroy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97FA6">
        <w:rPr>
          <w:rFonts w:ascii="Times New Roman" w:hAnsi="Times New Roman" w:cs="Times New Roman"/>
          <w:sz w:val="32"/>
          <w:szCs w:val="32"/>
        </w:rPr>
        <w:t>readers_mutex</w:t>
      </w:r>
      <w:proofErr w:type="spellEnd"/>
      <w:r w:rsidRPr="00097FA6">
        <w:rPr>
          <w:rFonts w:ascii="Times New Roman" w:hAnsi="Times New Roman" w:cs="Times New Roman"/>
          <w:sz w:val="32"/>
          <w:szCs w:val="32"/>
        </w:rPr>
        <w:t>);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97FA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97FA6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D528D" w:rsidRPr="00097FA6" w:rsidRDefault="003D528D" w:rsidP="003D528D">
      <w:pPr>
        <w:rPr>
          <w:rFonts w:ascii="Times New Roman" w:hAnsi="Times New Roman" w:cs="Times New Roman"/>
          <w:sz w:val="32"/>
          <w:szCs w:val="32"/>
        </w:rPr>
      </w:pPr>
      <w:r w:rsidRPr="00097FA6">
        <w:rPr>
          <w:rFonts w:ascii="Times New Roman" w:hAnsi="Times New Roman" w:cs="Times New Roman"/>
          <w:sz w:val="32"/>
          <w:szCs w:val="32"/>
        </w:rPr>
        <w:t>}</w:t>
      </w:r>
    </w:p>
    <w:sectPr w:rsidR="003D528D" w:rsidRPr="00097FA6" w:rsidSect="000D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3D528D"/>
    <w:rsid w:val="00097FA6"/>
    <w:rsid w:val="000D43CB"/>
    <w:rsid w:val="003D528D"/>
    <w:rsid w:val="0053166A"/>
    <w:rsid w:val="00703408"/>
    <w:rsid w:val="00852351"/>
    <w:rsid w:val="00C1117A"/>
    <w:rsid w:val="00D12BA7"/>
    <w:rsid w:val="00D37444"/>
    <w:rsid w:val="00E81DE1"/>
    <w:rsid w:val="00ED5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mangal</dc:creator>
  <cp:lastModifiedBy>KHUSHI</cp:lastModifiedBy>
  <cp:revision>2</cp:revision>
  <dcterms:created xsi:type="dcterms:W3CDTF">2024-04-25T07:56:00Z</dcterms:created>
  <dcterms:modified xsi:type="dcterms:W3CDTF">2024-04-25T07:56:00Z</dcterms:modified>
</cp:coreProperties>
</file>